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C2DE8F" w14:textId="62ECCEC0" w:rsidR="00D43925" w:rsidRPr="00D43925" w:rsidRDefault="00D43925">
      <w:pPr>
        <w:rPr>
          <w:b/>
          <w:bCs/>
        </w:rPr>
      </w:pPr>
      <w:r w:rsidRPr="00D43925">
        <w:rPr>
          <w:b/>
          <w:bCs/>
        </w:rPr>
        <w:t>PART-1</w:t>
      </w:r>
    </w:p>
    <w:p w14:paraId="6E0955FF" w14:textId="65D11296" w:rsidR="00764BC6" w:rsidRDefault="00764BC6">
      <w:proofErr w:type="spellStart"/>
      <w:r>
        <w:t>Sceen</w:t>
      </w:r>
      <w:proofErr w:type="spellEnd"/>
      <w:r>
        <w:t xml:space="preserve"> 1</w:t>
      </w:r>
    </w:p>
    <w:p w14:paraId="57AD0D74" w14:textId="7C80A365" w:rsidR="00116D23" w:rsidRDefault="00764BC6">
      <w:r w:rsidRPr="00764BC6">
        <w:rPr>
          <w:noProof/>
          <w:lang w:eastAsia="en-IN"/>
        </w:rPr>
        <w:drawing>
          <wp:inline distT="0" distB="0" distL="0" distR="0" wp14:anchorId="2ABD9297" wp14:editId="344C8EA9">
            <wp:extent cx="6368903" cy="3403224"/>
            <wp:effectExtent l="0" t="0" r="0" b="6985"/>
            <wp:docPr id="159205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6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9274" cy="34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D828" w14:textId="1D1D704B" w:rsidR="00C50584" w:rsidRDefault="00C50584" w:rsidP="00C50584">
      <w:pPr>
        <w:pStyle w:val="NoSpacing"/>
      </w:pPr>
      <w:r>
        <w:t>Note- 1) Option to Amend, Delete, Print should be made available. 2) Current Status of the OPR should be shown.</w:t>
      </w:r>
    </w:p>
    <w:p w14:paraId="0151171F" w14:textId="77777777" w:rsidR="00C50584" w:rsidRDefault="00C50584" w:rsidP="00C50584">
      <w:pPr>
        <w:pStyle w:val="NoSpacing"/>
      </w:pPr>
    </w:p>
    <w:p w14:paraId="04977975" w14:textId="0B584897" w:rsidR="00125B5D" w:rsidRDefault="00125B5D">
      <w:r>
        <w:t>Screen 2</w:t>
      </w:r>
    </w:p>
    <w:p w14:paraId="29946EF3" w14:textId="21022649" w:rsidR="00125B5D" w:rsidRDefault="00125B5D">
      <w:r w:rsidRPr="00125B5D">
        <w:rPr>
          <w:noProof/>
          <w:lang w:eastAsia="en-IN"/>
        </w:rPr>
        <w:drawing>
          <wp:inline distT="0" distB="0" distL="0" distR="0" wp14:anchorId="6A837E6E" wp14:editId="3C3ADB91">
            <wp:extent cx="6177517" cy="3638348"/>
            <wp:effectExtent l="0" t="0" r="0" b="635"/>
            <wp:docPr id="1123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5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36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2114" w14:textId="3B9D5BC6" w:rsidR="00125B5D" w:rsidRDefault="00C50584">
      <w:r>
        <w:t>Note- 1) Upload Option for item in excel. 2) Upload option for Other Doc.</w:t>
      </w:r>
    </w:p>
    <w:p w14:paraId="5AE2B956" w14:textId="77777777" w:rsidR="00064016" w:rsidRDefault="00064016"/>
    <w:p w14:paraId="0C157589" w14:textId="77777777" w:rsidR="00064016" w:rsidRDefault="00064016"/>
    <w:p w14:paraId="50E2FAC7" w14:textId="1AA59723" w:rsidR="00125B5D" w:rsidRDefault="00125B5D">
      <w:r>
        <w:t>Screen 3</w:t>
      </w:r>
      <w:r w:rsidR="00C50584">
        <w:t>- OPR Submission Confirmation page</w:t>
      </w:r>
    </w:p>
    <w:p w14:paraId="315BCE45" w14:textId="0A10447F" w:rsidR="00125B5D" w:rsidRDefault="00125B5D">
      <w:r w:rsidRPr="00125B5D">
        <w:rPr>
          <w:noProof/>
          <w:lang w:eastAsia="en-IN"/>
        </w:rPr>
        <w:lastRenderedPageBreak/>
        <w:drawing>
          <wp:inline distT="0" distB="0" distL="0" distR="0" wp14:anchorId="2D20614D" wp14:editId="0CD6E966">
            <wp:extent cx="5731510" cy="3820795"/>
            <wp:effectExtent l="0" t="0" r="2540" b="8255"/>
            <wp:docPr id="205122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1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5DE" w14:textId="77777777" w:rsidR="00125B5D" w:rsidRDefault="00125B5D"/>
    <w:p w14:paraId="61FF4F6B" w14:textId="46458732" w:rsidR="00125B5D" w:rsidRDefault="00125B5D">
      <w:r>
        <w:t>Screen 4</w:t>
      </w:r>
      <w:r w:rsidR="00C50584">
        <w:t xml:space="preserve"> - OPR Sent Confirmation page</w:t>
      </w:r>
    </w:p>
    <w:p w14:paraId="57A1F4A1" w14:textId="410C3932" w:rsidR="00125B5D" w:rsidRDefault="00125B5D">
      <w:r w:rsidRPr="00125B5D">
        <w:rPr>
          <w:noProof/>
          <w:lang w:eastAsia="en-IN"/>
        </w:rPr>
        <w:drawing>
          <wp:inline distT="0" distB="0" distL="0" distR="0" wp14:anchorId="0CFB10FA" wp14:editId="307B54C1">
            <wp:extent cx="6197918" cy="4338084"/>
            <wp:effectExtent l="0" t="0" r="0" b="5715"/>
            <wp:docPr id="1346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8175" cy="43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F1F" w14:textId="1FE15693" w:rsidR="00C50584" w:rsidRDefault="00C50584">
      <w:r>
        <w:t xml:space="preserve">Note- Should Display the person whom </w:t>
      </w:r>
      <w:proofErr w:type="gramStart"/>
      <w:r>
        <w:t>its</w:t>
      </w:r>
      <w:proofErr w:type="gramEnd"/>
      <w:r>
        <w:t xml:space="preserve"> sent.</w:t>
      </w:r>
    </w:p>
    <w:p w14:paraId="2095B455" w14:textId="77777777" w:rsidR="00D43925" w:rsidRDefault="00D43925"/>
    <w:p w14:paraId="055DE077" w14:textId="77777777" w:rsidR="00064016" w:rsidRDefault="00064016"/>
    <w:p w14:paraId="241F46EF" w14:textId="77777777" w:rsidR="00064016" w:rsidRDefault="00064016"/>
    <w:p w14:paraId="6029DC00" w14:textId="77777777" w:rsidR="00064016" w:rsidRDefault="00064016"/>
    <w:p w14:paraId="2FF3F859" w14:textId="21FF9A59" w:rsidR="00C50584" w:rsidRPr="00D43925" w:rsidRDefault="00D43925">
      <w:pPr>
        <w:rPr>
          <w:b/>
          <w:bCs/>
          <w:u w:val="single"/>
        </w:rPr>
      </w:pPr>
      <w:r w:rsidRPr="00D43925">
        <w:rPr>
          <w:b/>
          <w:bCs/>
          <w:u w:val="single"/>
        </w:rPr>
        <w:t>Part-2</w:t>
      </w:r>
    </w:p>
    <w:p w14:paraId="597F2868" w14:textId="2A853A79" w:rsidR="00125B5D" w:rsidRDefault="00125B5D">
      <w:r>
        <w:t>Screen 5- At purchase Location- for quote management</w:t>
      </w:r>
    </w:p>
    <w:p w14:paraId="6467572E" w14:textId="13EEF7B7" w:rsidR="00125B5D" w:rsidRDefault="00125B5D">
      <w:r w:rsidRPr="00125B5D">
        <w:rPr>
          <w:noProof/>
          <w:lang w:eastAsia="en-IN"/>
        </w:rPr>
        <w:drawing>
          <wp:inline distT="0" distB="0" distL="0" distR="0" wp14:anchorId="51A1D257" wp14:editId="3B6FE449">
            <wp:extent cx="5731510" cy="3820795"/>
            <wp:effectExtent l="0" t="0" r="2540" b="8255"/>
            <wp:docPr id="3533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8DAB" w14:textId="7397AFE9" w:rsidR="00125B5D" w:rsidRDefault="00125B5D">
      <w:r>
        <w:t>Screen 6-</w:t>
      </w:r>
    </w:p>
    <w:p w14:paraId="5E0F73F0" w14:textId="350EE275" w:rsidR="00125B5D" w:rsidRDefault="00125B5D">
      <w:r w:rsidRPr="00125B5D">
        <w:rPr>
          <w:noProof/>
          <w:lang w:eastAsia="en-IN"/>
        </w:rPr>
        <w:drawing>
          <wp:inline distT="0" distB="0" distL="0" distR="0" wp14:anchorId="171280EB" wp14:editId="71C68C0C">
            <wp:extent cx="5731510" cy="3820795"/>
            <wp:effectExtent l="0" t="0" r="2540" b="8255"/>
            <wp:docPr id="4730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9461" w14:textId="77777777" w:rsidR="00125B5D" w:rsidRDefault="00125B5D"/>
    <w:p w14:paraId="65A20065" w14:textId="77777777" w:rsidR="00064016" w:rsidRDefault="00064016"/>
    <w:p w14:paraId="0252FA2B" w14:textId="77777777" w:rsidR="00064016" w:rsidRDefault="00064016"/>
    <w:p w14:paraId="63AEACD7" w14:textId="3A609C40" w:rsidR="00125B5D" w:rsidRDefault="00125B5D">
      <w:r>
        <w:t>Screen 7- for quote</w:t>
      </w:r>
      <w:r w:rsidR="00B51AF0">
        <w:t xml:space="preserve"> Creation</w:t>
      </w:r>
      <w:r>
        <w:t xml:space="preserve"> </w:t>
      </w:r>
    </w:p>
    <w:p w14:paraId="3CA0FBC3" w14:textId="33DC0415" w:rsidR="00125B5D" w:rsidRDefault="00125B5D">
      <w:r w:rsidRPr="00125B5D">
        <w:rPr>
          <w:noProof/>
          <w:lang w:eastAsia="en-IN"/>
        </w:rPr>
        <w:drawing>
          <wp:inline distT="0" distB="0" distL="0" distR="0" wp14:anchorId="1A955D4B" wp14:editId="5D1CAA01">
            <wp:extent cx="5534332" cy="3689350"/>
            <wp:effectExtent l="0" t="0" r="9525" b="6350"/>
            <wp:docPr id="76599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985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388" cy="36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96AE" w14:textId="77777777" w:rsidR="00E82AE8" w:rsidRDefault="00E82AE8"/>
    <w:p w14:paraId="539971D0" w14:textId="20D23CED" w:rsidR="00B51AF0" w:rsidRDefault="00B51AF0">
      <w:r>
        <w:t>Screen 8 For Quote- submission</w:t>
      </w:r>
    </w:p>
    <w:p w14:paraId="1A100E13" w14:textId="1531E0E9" w:rsidR="00E82AE8" w:rsidRDefault="00E82AE8" w:rsidP="00064016">
      <w:pPr>
        <w:pStyle w:val="NoSpacing"/>
      </w:pPr>
      <w:r w:rsidRPr="00E82AE8">
        <w:rPr>
          <w:noProof/>
          <w:lang w:eastAsia="en-IN"/>
        </w:rPr>
        <w:drawing>
          <wp:inline distT="0" distB="0" distL="0" distR="0" wp14:anchorId="358DFCD9" wp14:editId="21D3D306">
            <wp:extent cx="6251945" cy="3394710"/>
            <wp:effectExtent l="0" t="0" r="0" b="0"/>
            <wp:docPr id="12081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4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17" cy="34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1468" w14:textId="6118E051" w:rsidR="00064016" w:rsidRDefault="00064016" w:rsidP="00064016">
      <w:pPr>
        <w:pStyle w:val="NoSpacing"/>
      </w:pPr>
      <w:r>
        <w:t>Note- 1) Upload Quotation and Other Doc option in separate section should be there.</w:t>
      </w:r>
    </w:p>
    <w:p w14:paraId="07D5AD28" w14:textId="304513F7" w:rsidR="00064016" w:rsidRDefault="00064016" w:rsidP="00064016">
      <w:pPr>
        <w:pStyle w:val="NoSpacing"/>
      </w:pPr>
      <w:r>
        <w:t xml:space="preserve">2) Previous Quote received for the OPR a summary should be shown at the bottom of this screen. </w:t>
      </w:r>
      <w:r w:rsidR="00726536">
        <w:t>3) Amendment/Revision of Previous quote should be allowed, but should be demarcated by some suffix for identification.</w:t>
      </w:r>
    </w:p>
    <w:p w14:paraId="66D3F202" w14:textId="77777777" w:rsidR="00064016" w:rsidRDefault="00064016" w:rsidP="00064016">
      <w:pPr>
        <w:pStyle w:val="NoSpacing"/>
      </w:pPr>
    </w:p>
    <w:p w14:paraId="7A2F9B45" w14:textId="77777777" w:rsidR="00064016" w:rsidRDefault="00064016"/>
    <w:p w14:paraId="63B151F6" w14:textId="77777777" w:rsidR="00064016" w:rsidRDefault="00064016"/>
    <w:p w14:paraId="7F9B05A6" w14:textId="77777777" w:rsidR="00064016" w:rsidRDefault="00064016"/>
    <w:p w14:paraId="75E3B609" w14:textId="77777777" w:rsidR="00064016" w:rsidRDefault="00064016"/>
    <w:p w14:paraId="52EA0663" w14:textId="7934B3D4" w:rsidR="00E82AE8" w:rsidRDefault="00D43925">
      <w:r>
        <w:t xml:space="preserve">Screen 9- </w:t>
      </w:r>
      <w:r w:rsidR="00B51AF0">
        <w:t>Quote Submission confirmation</w:t>
      </w:r>
    </w:p>
    <w:p w14:paraId="20C93CC2" w14:textId="5B2F3D8F" w:rsidR="00E82AE8" w:rsidRDefault="00E82AE8">
      <w:r w:rsidRPr="00E82AE8">
        <w:rPr>
          <w:noProof/>
          <w:lang w:eastAsia="en-IN"/>
        </w:rPr>
        <w:drawing>
          <wp:inline distT="0" distB="0" distL="0" distR="0" wp14:anchorId="3E598971" wp14:editId="43B5B43B">
            <wp:extent cx="5731510" cy="3820795"/>
            <wp:effectExtent l="0" t="0" r="2540" b="8255"/>
            <wp:docPr id="1256823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235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E1D9" w14:textId="77777777" w:rsidR="00B51AF0" w:rsidRDefault="00B51AF0"/>
    <w:p w14:paraId="1B8B9CF2" w14:textId="238E5F20" w:rsidR="00B51AF0" w:rsidRDefault="00064016">
      <w:r>
        <w:t xml:space="preserve">Screen 10- </w:t>
      </w:r>
      <w:r w:rsidR="00B51AF0">
        <w:t>Quote display after submission</w:t>
      </w:r>
    </w:p>
    <w:p w14:paraId="25F861ED" w14:textId="598FD0B5" w:rsidR="00B51AF0" w:rsidRDefault="00B51AF0">
      <w:r w:rsidRPr="00B51AF0">
        <w:rPr>
          <w:noProof/>
          <w:lang w:eastAsia="en-IN"/>
        </w:rPr>
        <w:lastRenderedPageBreak/>
        <w:drawing>
          <wp:inline distT="0" distB="0" distL="0" distR="0" wp14:anchorId="7D4684CB" wp14:editId="767E0CB5">
            <wp:extent cx="6794205" cy="3820795"/>
            <wp:effectExtent l="0" t="0" r="6985" b="8255"/>
            <wp:docPr id="18364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4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5836" cy="38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FD9" w14:textId="0C58284D" w:rsidR="00B51AF0" w:rsidRDefault="0000308D">
      <w:r>
        <w:t>Note – 1) All different should be converted in USD/User Choice. 2) All different Inco Term should be converted in a uniform, Like FOB or CFR.</w:t>
      </w:r>
    </w:p>
    <w:p w14:paraId="0B771389" w14:textId="77777777" w:rsidR="00BC6BF5" w:rsidRDefault="00BC6BF5">
      <w:pPr>
        <w:rPr>
          <w:b/>
          <w:i/>
        </w:rPr>
      </w:pPr>
    </w:p>
    <w:p w14:paraId="0CE969D5" w14:textId="5CC84E77" w:rsidR="00125B5D" w:rsidRPr="00BC6BF5" w:rsidRDefault="00BC6BF5">
      <w:pPr>
        <w:rPr>
          <w:b/>
          <w:i/>
        </w:rPr>
      </w:pPr>
      <w:proofErr w:type="spellStart"/>
      <w:r w:rsidRPr="00BC6BF5">
        <w:rPr>
          <w:b/>
          <w:i/>
        </w:rPr>
        <w:t>QuotationMaster</w:t>
      </w:r>
      <w:proofErr w:type="spellEnd"/>
      <w:r w:rsidRPr="00BC6BF5">
        <w:rPr>
          <w:b/>
          <w:i/>
        </w:rPr>
        <w:t>/Trans:</w:t>
      </w:r>
    </w:p>
    <w:p w14:paraId="10D5FE12" w14:textId="67B9458F" w:rsidR="00764BC6" w:rsidRDefault="0016413C">
      <w:proofErr w:type="spellStart"/>
      <w:r>
        <w:t>Quote_no</w:t>
      </w:r>
      <w:proofErr w:type="spellEnd"/>
    </w:p>
    <w:p w14:paraId="35ADCDB4" w14:textId="176F98F5" w:rsidR="0016413C" w:rsidRDefault="0016413C">
      <w:proofErr w:type="spellStart"/>
      <w:r>
        <w:t>VendorName</w:t>
      </w:r>
      <w:proofErr w:type="spellEnd"/>
    </w:p>
    <w:p w14:paraId="3B3C6807" w14:textId="1A2DB57F" w:rsidR="0016413C" w:rsidRDefault="0016413C">
      <w:proofErr w:type="spellStart"/>
      <w:r>
        <w:t>Quote_date</w:t>
      </w:r>
      <w:proofErr w:type="spellEnd"/>
    </w:p>
    <w:p w14:paraId="773A7F2C" w14:textId="220E91ED" w:rsidR="0016413C" w:rsidRDefault="0016413C">
      <w:proofErr w:type="spellStart"/>
      <w:r>
        <w:t>DeliveryTerms</w:t>
      </w:r>
      <w:proofErr w:type="spellEnd"/>
    </w:p>
    <w:p w14:paraId="6F86D10B" w14:textId="3EFA73EE" w:rsidR="0016413C" w:rsidRDefault="0016413C">
      <w:r>
        <w:t>Remarks</w:t>
      </w:r>
    </w:p>
    <w:p w14:paraId="55587E84" w14:textId="771776C7" w:rsidR="0016413C" w:rsidRDefault="0016413C">
      <w:proofErr w:type="spellStart"/>
      <w:r>
        <w:t>LeadTime</w:t>
      </w:r>
      <w:proofErr w:type="spellEnd"/>
    </w:p>
    <w:p w14:paraId="632E0234" w14:textId="7130314B" w:rsidR="0016413C" w:rsidRDefault="0016413C">
      <w:proofErr w:type="spellStart"/>
      <w:r>
        <w:t>PaymentTerms</w:t>
      </w:r>
      <w:proofErr w:type="spellEnd"/>
    </w:p>
    <w:p w14:paraId="3C5A59B4" w14:textId="2741E529" w:rsidR="0016413C" w:rsidRDefault="0016413C">
      <w:r>
        <w:t>Currency</w:t>
      </w:r>
    </w:p>
    <w:p w14:paraId="0CA4BF0C" w14:textId="5FC6375F" w:rsidR="0016413C" w:rsidRDefault="0016413C">
      <w:proofErr w:type="spellStart"/>
      <w:r>
        <w:t>QuoteAmt</w:t>
      </w:r>
      <w:proofErr w:type="spellEnd"/>
    </w:p>
    <w:p w14:paraId="529CADD9" w14:textId="3957605A" w:rsidR="0016413C" w:rsidRDefault="0016413C">
      <w:proofErr w:type="spellStart"/>
      <w:r>
        <w:t>AdditionalCosts</w:t>
      </w:r>
      <w:proofErr w:type="spellEnd"/>
    </w:p>
    <w:p w14:paraId="046888DE" w14:textId="6CCA4922" w:rsidR="0016413C" w:rsidRDefault="0016413C">
      <w:proofErr w:type="spellStart"/>
      <w:r>
        <w:t>FinalAmt</w:t>
      </w:r>
      <w:proofErr w:type="spellEnd"/>
    </w:p>
    <w:p w14:paraId="40392EEE" w14:textId="43D239C4" w:rsidR="0016413C" w:rsidRDefault="0016413C">
      <w:proofErr w:type="spellStart"/>
      <w:r>
        <w:t>FinalAmtUSD</w:t>
      </w:r>
      <w:proofErr w:type="spellEnd"/>
    </w:p>
    <w:p w14:paraId="3824777F" w14:textId="47E7F66A" w:rsidR="0016413C" w:rsidRDefault="0016413C">
      <w:r>
        <w:t>Item</w:t>
      </w:r>
    </w:p>
    <w:p w14:paraId="7B8F6A25" w14:textId="235B4B07" w:rsidR="0016413C" w:rsidRDefault="0016413C">
      <w:proofErr w:type="spellStart"/>
      <w:r>
        <w:t>Item_Qty</w:t>
      </w:r>
      <w:proofErr w:type="spellEnd"/>
    </w:p>
    <w:p w14:paraId="7ADA4A24" w14:textId="08E7A286" w:rsidR="0016413C" w:rsidRDefault="0016413C">
      <w:proofErr w:type="spellStart"/>
      <w:r>
        <w:t>ItemRate</w:t>
      </w:r>
      <w:proofErr w:type="spellEnd"/>
    </w:p>
    <w:p w14:paraId="533DE784" w14:textId="03CD64DE" w:rsidR="0016413C" w:rsidRDefault="0016413C">
      <w:proofErr w:type="spellStart"/>
      <w:r>
        <w:t>Item_remarks</w:t>
      </w:r>
      <w:proofErr w:type="spellEnd"/>
    </w:p>
    <w:p w14:paraId="67F02BCE" w14:textId="77777777" w:rsidR="0016413C" w:rsidRDefault="0016413C"/>
    <w:p w14:paraId="72FEE858" w14:textId="054C55EB" w:rsidR="0016413C" w:rsidRDefault="00CF7CE0">
      <w:r>
        <w:rPr>
          <w:noProof/>
          <w:lang w:eastAsia="en-IN"/>
        </w:rPr>
        <w:lastRenderedPageBreak/>
        <w:drawing>
          <wp:inline distT="0" distB="0" distL="0" distR="0" wp14:anchorId="21DDE4B7" wp14:editId="51814BFF">
            <wp:extent cx="6479540" cy="4319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6-25 at 11.38.19_777a4db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98A4" w14:textId="77777777" w:rsidR="0016413C" w:rsidRDefault="0016413C"/>
    <w:p w14:paraId="5C88C0AE" w14:textId="77777777" w:rsidR="00CF7CE0" w:rsidRDefault="00CF7CE0"/>
    <w:p w14:paraId="488B10A0" w14:textId="1A09AFE1" w:rsidR="00CF7CE0" w:rsidRDefault="00CF7CE0">
      <w:r>
        <w:rPr>
          <w:noProof/>
          <w:lang w:eastAsia="en-IN"/>
        </w:rPr>
        <w:drawing>
          <wp:inline distT="0" distB="0" distL="0" distR="0" wp14:anchorId="00AD17D8" wp14:editId="2ED0EEF2">
            <wp:extent cx="6479540" cy="4319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6-25 at 12.09.46_aeba88f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7CE0" w:rsidSect="00454712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BC6"/>
    <w:rsid w:val="0000308D"/>
    <w:rsid w:val="00023BEA"/>
    <w:rsid w:val="00064016"/>
    <w:rsid w:val="00116D23"/>
    <w:rsid w:val="00125B5D"/>
    <w:rsid w:val="0016413C"/>
    <w:rsid w:val="00377664"/>
    <w:rsid w:val="00454712"/>
    <w:rsid w:val="00726536"/>
    <w:rsid w:val="00764BC6"/>
    <w:rsid w:val="009A2E8A"/>
    <w:rsid w:val="00AB389D"/>
    <w:rsid w:val="00B51AF0"/>
    <w:rsid w:val="00B85322"/>
    <w:rsid w:val="00BC6BF5"/>
    <w:rsid w:val="00C50584"/>
    <w:rsid w:val="00CF7CE0"/>
    <w:rsid w:val="00D43925"/>
    <w:rsid w:val="00E8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CFAAD"/>
  <w15:chartTrackingRefBased/>
  <w15:docId w15:val="{AFF68B1E-43AC-4271-9B0F-6490AE23F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B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4B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B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B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B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B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B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B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B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4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B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B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B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B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BC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C505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Agarwal</dc:creator>
  <cp:keywords/>
  <dc:description/>
  <cp:lastModifiedBy>Dev</cp:lastModifiedBy>
  <cp:revision>7</cp:revision>
  <dcterms:created xsi:type="dcterms:W3CDTF">2024-05-07T09:20:00Z</dcterms:created>
  <dcterms:modified xsi:type="dcterms:W3CDTF">2024-06-26T13:45:00Z</dcterms:modified>
</cp:coreProperties>
</file>