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23FC3" w14:textId="77777777" w:rsidR="00243B3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CB4DE74" w14:textId="77777777" w:rsidR="00243B3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1C6CDFA" w14:textId="77777777" w:rsidR="00243B38" w:rsidRDefault="00243B3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43B38" w14:paraId="24E5175E" w14:textId="77777777">
        <w:tc>
          <w:tcPr>
            <w:tcW w:w="4508" w:type="dxa"/>
          </w:tcPr>
          <w:p w14:paraId="12D8AE63" w14:textId="77777777" w:rsidR="00243B38" w:rsidRDefault="00000000">
            <w:r>
              <w:t>Date</w:t>
            </w:r>
          </w:p>
        </w:tc>
        <w:tc>
          <w:tcPr>
            <w:tcW w:w="4508" w:type="dxa"/>
          </w:tcPr>
          <w:p w14:paraId="1DA6D925" w14:textId="486840AD" w:rsidR="00243B38" w:rsidRDefault="00615567">
            <w:r>
              <w:t xml:space="preserve">13 </w:t>
            </w:r>
            <w:r w:rsidR="00000000">
              <w:t>J</w:t>
            </w:r>
            <w:r>
              <w:t>uly</w:t>
            </w:r>
            <w:r w:rsidR="00000000">
              <w:t xml:space="preserve"> 202</w:t>
            </w:r>
            <w:r>
              <w:t>6</w:t>
            </w:r>
          </w:p>
        </w:tc>
      </w:tr>
      <w:tr w:rsidR="00243B38" w14:paraId="0C9DA085" w14:textId="77777777">
        <w:tc>
          <w:tcPr>
            <w:tcW w:w="4508" w:type="dxa"/>
          </w:tcPr>
          <w:p w14:paraId="03BE2A19" w14:textId="77777777" w:rsidR="00243B38" w:rsidRDefault="00000000">
            <w:r>
              <w:t>Team ID</w:t>
            </w:r>
          </w:p>
        </w:tc>
        <w:tc>
          <w:tcPr>
            <w:tcW w:w="4508" w:type="dxa"/>
          </w:tcPr>
          <w:p w14:paraId="3161B65B" w14:textId="77777777" w:rsidR="00243B38" w:rsidRDefault="00243B38"/>
        </w:tc>
      </w:tr>
      <w:tr w:rsidR="00243B38" w14:paraId="2132714D" w14:textId="77777777">
        <w:tc>
          <w:tcPr>
            <w:tcW w:w="4508" w:type="dxa"/>
          </w:tcPr>
          <w:p w14:paraId="1623D188" w14:textId="77777777" w:rsidR="00243B38" w:rsidRDefault="00000000">
            <w:r>
              <w:t>Project Name</w:t>
            </w:r>
          </w:p>
        </w:tc>
        <w:tc>
          <w:tcPr>
            <w:tcW w:w="4508" w:type="dxa"/>
          </w:tcPr>
          <w:p w14:paraId="7729FF42" w14:textId="2BD77E43" w:rsidR="00243B38" w:rsidRDefault="00615567">
            <w:r>
              <w:t>DARSHAN EASE (MERN Stack)</w:t>
            </w:r>
          </w:p>
        </w:tc>
      </w:tr>
      <w:tr w:rsidR="00243B38" w14:paraId="33EABE2F" w14:textId="77777777">
        <w:tc>
          <w:tcPr>
            <w:tcW w:w="4508" w:type="dxa"/>
          </w:tcPr>
          <w:p w14:paraId="27316739" w14:textId="77777777" w:rsidR="00243B38" w:rsidRDefault="00000000">
            <w:r>
              <w:t>Maximum Marks</w:t>
            </w:r>
          </w:p>
        </w:tc>
        <w:tc>
          <w:tcPr>
            <w:tcW w:w="4508" w:type="dxa"/>
          </w:tcPr>
          <w:p w14:paraId="2D51BDCA" w14:textId="77777777" w:rsidR="00243B38" w:rsidRDefault="00000000">
            <w:r>
              <w:t>4 Marks</w:t>
            </w:r>
          </w:p>
        </w:tc>
      </w:tr>
    </w:tbl>
    <w:p w14:paraId="4F8ED5B5" w14:textId="77777777" w:rsidR="00243B38" w:rsidRDefault="00243B38">
      <w:pPr>
        <w:rPr>
          <w:b/>
          <w:sz w:val="24"/>
          <w:szCs w:val="24"/>
        </w:rPr>
      </w:pPr>
    </w:p>
    <w:p w14:paraId="35A96948" w14:textId="77777777" w:rsidR="00243B3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3F591685" w14:textId="77777777" w:rsidR="00615567" w:rsidRPr="00615567" w:rsidRDefault="00615567" w:rsidP="00615567">
      <w:pPr>
        <w:rPr>
          <w:bCs/>
          <w:sz w:val="24"/>
          <w:szCs w:val="24"/>
        </w:rPr>
      </w:pPr>
      <w:r w:rsidRPr="00615567">
        <w:rPr>
          <w:bCs/>
          <w:sz w:val="24"/>
          <w:szCs w:val="24"/>
        </w:rPr>
        <w:t>An Empathy Map is a user-</w:t>
      </w:r>
      <w:proofErr w:type="spellStart"/>
      <w:r w:rsidRPr="00615567">
        <w:rPr>
          <w:bCs/>
          <w:sz w:val="24"/>
          <w:szCs w:val="24"/>
        </w:rPr>
        <w:t>centered</w:t>
      </w:r>
      <w:proofErr w:type="spellEnd"/>
      <w:r w:rsidRPr="00615567">
        <w:rPr>
          <w:bCs/>
          <w:sz w:val="24"/>
          <w:szCs w:val="24"/>
        </w:rPr>
        <w:t xml:space="preserve"> tool that helps understand the thoughts, emotions, </w:t>
      </w:r>
      <w:proofErr w:type="spellStart"/>
      <w:r w:rsidRPr="00615567">
        <w:rPr>
          <w:bCs/>
          <w:sz w:val="24"/>
          <w:szCs w:val="24"/>
        </w:rPr>
        <w:t>behaviors</w:t>
      </w:r>
      <w:proofErr w:type="spellEnd"/>
      <w:r w:rsidRPr="00615567">
        <w:rPr>
          <w:bCs/>
          <w:sz w:val="24"/>
          <w:szCs w:val="24"/>
        </w:rPr>
        <w:t>, challenges, and expectations of the target users.</w:t>
      </w:r>
    </w:p>
    <w:p w14:paraId="57C1D537" w14:textId="77777777" w:rsidR="00615567" w:rsidRPr="00615567" w:rsidRDefault="00615567" w:rsidP="00615567">
      <w:pPr>
        <w:rPr>
          <w:bCs/>
          <w:sz w:val="24"/>
          <w:szCs w:val="24"/>
        </w:rPr>
      </w:pPr>
      <w:r w:rsidRPr="00615567">
        <w:rPr>
          <w:bCs/>
          <w:sz w:val="24"/>
          <w:szCs w:val="24"/>
        </w:rPr>
        <w:t>It enables the development team to view the problem from the devotees' perspective and identify their real needs and pain points.</w:t>
      </w:r>
    </w:p>
    <w:p w14:paraId="140C2B35" w14:textId="421D8435" w:rsidR="00615567" w:rsidRPr="00615567" w:rsidRDefault="00615567" w:rsidP="00615567">
      <w:pPr>
        <w:rPr>
          <w:bCs/>
          <w:sz w:val="24"/>
          <w:szCs w:val="24"/>
        </w:rPr>
      </w:pPr>
      <w:r w:rsidRPr="00615567">
        <w:rPr>
          <w:bCs/>
          <w:sz w:val="24"/>
          <w:szCs w:val="24"/>
        </w:rPr>
        <w:t xml:space="preserve">The insights gathered from the Empathy Map guided the design and development of </w:t>
      </w:r>
      <w:proofErr w:type="spellStart"/>
      <w:r w:rsidRPr="00615567">
        <w:rPr>
          <w:bCs/>
          <w:sz w:val="24"/>
          <w:szCs w:val="24"/>
        </w:rPr>
        <w:t>DarshanEase</w:t>
      </w:r>
      <w:proofErr w:type="spellEnd"/>
      <w:r w:rsidRPr="00615567">
        <w:rPr>
          <w:bCs/>
          <w:sz w:val="24"/>
          <w:szCs w:val="24"/>
        </w:rPr>
        <w:t>, ensuring a more convenient, secure, and user-friendly temple management platform.</w:t>
      </w:r>
    </w:p>
    <w:p w14:paraId="509D34AD" w14:textId="0FF84A30" w:rsidR="00243B38" w:rsidRDefault="00243B38"/>
    <w:p w14:paraId="562771E5" w14:textId="468D9F95" w:rsidR="00243B38" w:rsidRDefault="00615567">
      <w:pPr>
        <w:jc w:val="both"/>
        <w:rPr>
          <w:b/>
          <w:color w:val="2A2A2A"/>
          <w:sz w:val="24"/>
          <w:szCs w:val="24"/>
        </w:rPr>
      </w:pPr>
      <w:r>
        <w:rPr>
          <w:b/>
          <w:noProof/>
          <w:color w:val="2A2A2A"/>
          <w:sz w:val="24"/>
          <w:szCs w:val="24"/>
        </w:rPr>
        <w:drawing>
          <wp:inline distT="0" distB="0" distL="0" distR="0" wp14:anchorId="422FEB6D" wp14:editId="24CF946F">
            <wp:extent cx="5731510" cy="4122420"/>
            <wp:effectExtent l="0" t="0" r="2540" b="0"/>
            <wp:docPr id="139462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27196" name="Picture 13946271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40DF" w14:textId="7481E0D0" w:rsidR="00243B38" w:rsidRDefault="00243B38">
      <w:pPr>
        <w:rPr>
          <w:sz w:val="24"/>
          <w:szCs w:val="24"/>
        </w:rPr>
      </w:pPr>
    </w:p>
    <w:sectPr w:rsidR="00243B3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B38"/>
    <w:rsid w:val="00243B38"/>
    <w:rsid w:val="00264B5A"/>
    <w:rsid w:val="0061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A8D79"/>
  <w15:docId w15:val="{5143E7F2-9B07-4670-9F53-919E79B1C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Rishyendra Kumar</cp:lastModifiedBy>
  <cp:revision>2</cp:revision>
  <dcterms:created xsi:type="dcterms:W3CDTF">2022-09-18T16:51:00Z</dcterms:created>
  <dcterms:modified xsi:type="dcterms:W3CDTF">2026-07-15T07:32:00Z</dcterms:modified>
</cp:coreProperties>
</file>