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526936" w:rsidRPr="00DC71AE" w14:paraId="6C9E24C5" w14:textId="77777777" w:rsidTr="00FF144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373CD76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4126913"/>
            <w:r w:rsidRPr="00DC71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E6FD6DD" wp14:editId="3B48C00B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И НАУКИ РОССИЙСКОЙ ФЕДЕРАЦИИ</w:t>
            </w:r>
          </w:p>
        </w:tc>
      </w:tr>
      <w:tr w:rsidR="00526936" w:rsidRPr="00DC71AE" w14:paraId="2CEB19D2" w14:textId="77777777" w:rsidTr="00FF144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9F591E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526936" w:rsidRPr="00DC71AE" w14:paraId="072D3F29" w14:textId="77777777" w:rsidTr="00FF144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524A4B07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«Дальневосточный федеральный университет»</w:t>
            </w: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C71AE">
              <w:rPr>
                <w:rFonts w:ascii="Times New Roman" w:hAnsi="Times New Roman" w:cs="Times New Roman"/>
                <w:bCs/>
                <w:sz w:val="24"/>
                <w:szCs w:val="24"/>
              </w:rPr>
              <w:t>(ДВФУ)</w:t>
            </w:r>
          </w:p>
        </w:tc>
      </w:tr>
      <w:tr w:rsidR="00526936" w:rsidRPr="00DC71AE" w14:paraId="499C8B35" w14:textId="77777777" w:rsidTr="00FF144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6DDCC5C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ИНСТИТУТ МАТЕМАТИКИ И КОМПЬЮТЕРНЫХ ТЕХНОЛОГИЙ </w:t>
            </w:r>
          </w:p>
        </w:tc>
      </w:tr>
      <w:tr w:rsidR="00526936" w:rsidRPr="00DC71AE" w14:paraId="1B9E8883" w14:textId="77777777" w:rsidTr="00FF144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15954C5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Департамент математического и компьютерного моделирования</w:t>
            </w:r>
          </w:p>
        </w:tc>
      </w:tr>
      <w:tr w:rsidR="00526936" w:rsidRPr="00DC71AE" w14:paraId="78B3D426" w14:textId="77777777" w:rsidTr="00FF1441">
        <w:trPr>
          <w:trHeight w:val="1134"/>
        </w:trPr>
        <w:tc>
          <w:tcPr>
            <w:tcW w:w="9498" w:type="dxa"/>
            <w:gridSpan w:val="2"/>
            <w:vAlign w:val="bottom"/>
          </w:tcPr>
          <w:p w14:paraId="2BE7DA70" w14:textId="1CF34272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</w:rPr>
              <w:t>ЛАБОРАТОРНАЯ РАБОТА №</w:t>
            </w: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  <w:lang w:val="en-US"/>
              </w:rPr>
              <w:t>2</w:t>
            </w:r>
          </w:p>
        </w:tc>
      </w:tr>
      <w:tr w:rsidR="00526936" w:rsidRPr="00DC71AE" w14:paraId="7FF9DBA7" w14:textId="77777777" w:rsidTr="00FF1441">
        <w:trPr>
          <w:trHeight w:val="2243"/>
        </w:trPr>
        <w:tc>
          <w:tcPr>
            <w:tcW w:w="9498" w:type="dxa"/>
            <w:gridSpan w:val="2"/>
          </w:tcPr>
          <w:p w14:paraId="25DEB15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основной образовательной программе подготовки бакалавров</w:t>
            </w:r>
          </w:p>
          <w:p w14:paraId="6B47047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направлению 01.03.02 Прикладная математика и информатика</w:t>
            </w:r>
          </w:p>
          <w:p w14:paraId="1E842919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профиль «Системное программирование»</w:t>
            </w:r>
          </w:p>
          <w:p w14:paraId="4F2956F5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6936" w:rsidRPr="00DC71AE" w14:paraId="050D8900" w14:textId="77777777" w:rsidTr="00FF1441">
        <w:trPr>
          <w:trHeight w:val="1845"/>
        </w:trPr>
        <w:tc>
          <w:tcPr>
            <w:tcW w:w="4962" w:type="dxa"/>
            <w:vAlign w:val="bottom"/>
          </w:tcPr>
          <w:p w14:paraId="2F6C9007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72DE27D8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Б9122-01.03.02сп4</w:t>
            </w:r>
          </w:p>
          <w:p w14:paraId="4FAB785D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Кириенко Денис Олегович</w:t>
            </w:r>
          </w:p>
          <w:p w14:paraId="00355B09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 </w:t>
            </w:r>
          </w:p>
          <w:p w14:paraId="19F2142E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(подпись)    </w:t>
            </w:r>
          </w:p>
          <w:p w14:paraId="76FCED1E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2024 г.</w:t>
            </w:r>
          </w:p>
          <w:p w14:paraId="6021A03F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936" w:rsidRPr="00DC71AE" w14:paraId="4FD39400" w14:textId="77777777" w:rsidTr="00FF1441">
        <w:trPr>
          <w:trHeight w:val="2116"/>
        </w:trPr>
        <w:tc>
          <w:tcPr>
            <w:tcW w:w="4962" w:type="dxa"/>
            <w:vAlign w:val="bottom"/>
            <w:hideMark/>
          </w:tcPr>
          <w:p w14:paraId="734D7EFE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7F0DC6BD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______</w:t>
            </w:r>
            <w:proofErr w:type="spell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кфмн</w:t>
            </w:r>
            <w:proofErr w:type="spell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4E8E333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</w:t>
            </w:r>
            <w:proofErr w:type="gram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должность,  ученое</w:t>
            </w:r>
            <w:proofErr w:type="gram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звание)</w:t>
            </w:r>
          </w:p>
          <w:p w14:paraId="40500792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14:paraId="593F3B2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69CD8CE7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A3612C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_______________2024 г.</w:t>
            </w:r>
          </w:p>
        </w:tc>
      </w:tr>
      <w:bookmarkEnd w:id="0"/>
      <w:tr w:rsidR="00526936" w:rsidRPr="00DC71AE" w14:paraId="25155523" w14:textId="77777777" w:rsidTr="00FF1441">
        <w:trPr>
          <w:trHeight w:val="1679"/>
        </w:trPr>
        <w:tc>
          <w:tcPr>
            <w:tcW w:w="9498" w:type="dxa"/>
            <w:gridSpan w:val="2"/>
            <w:vAlign w:val="bottom"/>
          </w:tcPr>
          <w:p w14:paraId="02E194A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230F82B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</w:tr>
    </w:tbl>
    <w:p w14:paraId="236C8382" w14:textId="453C2E29" w:rsidR="0007035E" w:rsidRPr="00DC71AE" w:rsidRDefault="00D47F74" w:rsidP="006669C2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035E" w:rsidRPr="00DC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задачи:</w:t>
      </w:r>
    </w:p>
    <w:p w14:paraId="036360AB" w14:textId="1680273D" w:rsidR="0047699E" w:rsidRPr="00DC71AE" w:rsidRDefault="0047699E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sz w:val="24"/>
          <w:szCs w:val="24"/>
        </w:rPr>
        <w:t>Найти м</w:t>
      </w:r>
      <w:r w:rsidR="0007035E" w:rsidRPr="00DC71AE">
        <w:rPr>
          <w:rFonts w:ascii="Times New Roman" w:hAnsi="Times New Roman" w:cs="Times New Roman"/>
          <w:sz w:val="24"/>
          <w:szCs w:val="24"/>
        </w:rPr>
        <w:t>иним</w:t>
      </w:r>
      <w:r w:rsidRPr="00DC71AE">
        <w:rPr>
          <w:rFonts w:ascii="Times New Roman" w:hAnsi="Times New Roman" w:cs="Times New Roman"/>
          <w:sz w:val="24"/>
          <w:szCs w:val="24"/>
        </w:rPr>
        <w:t>ум</w:t>
      </w:r>
      <w:r w:rsidR="0007035E" w:rsidRPr="00DC71AE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DC71AE">
        <w:rPr>
          <w:rFonts w:ascii="Times New Roman" w:hAnsi="Times New Roman" w:cs="Times New Roman"/>
          <w:sz w:val="24"/>
          <w:szCs w:val="24"/>
        </w:rPr>
        <w:t xml:space="preserve">и </w:t>
      </w:r>
      <w:r w:rsidR="00C12A15" w:rsidRPr="00C12A15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400" w14:anchorId="1F413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alt="" style="width:20.55pt;height:20.55pt;mso-width-percent:0;mso-height-percent:0;mso-width-percent:0;mso-height-percent:0" o:ole="">
            <v:imagedata r:id="rId8" o:title=""/>
          </v:shape>
          <o:OLEObject Type="Embed" ProgID="Equation.DSMT4" ShapeID="_x0000_i1066" DrawAspect="Content" ObjectID="_1790170947" r:id="rId9"/>
        </w:object>
      </w:r>
      <w:r w:rsidRPr="00DC71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6DFB98" w14:textId="2AB28616" w:rsidR="0047699E" w:rsidRPr="00DC71AE" w:rsidRDefault="00C12A15" w:rsidP="004769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2A15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2580" w:dyaOrig="800" w14:anchorId="4F87E03E">
          <v:shape id="_x0000_i1065" type="#_x0000_t75" alt="" style="width:102.85pt;height:32.35pt;mso-width-percent:0;mso-height-percent:0;mso-width-percent:0;mso-height-percent:0" o:ole="">
            <v:imagedata r:id="rId10" o:title=""/>
          </v:shape>
          <o:OLEObject Type="Embed" ProgID="Equation.DSMT4" ShapeID="_x0000_i1065" DrawAspect="Content" ObjectID="_1790170948" r:id="rId11"/>
        </w:object>
      </w:r>
    </w:p>
    <w:p w14:paraId="56606DCD" w14:textId="349D90E3" w:rsidR="0047699E" w:rsidRPr="00DC71AE" w:rsidRDefault="0047699E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1AE">
        <w:rPr>
          <w:rFonts w:ascii="Times New Roman" w:eastAsiaTheme="minorEastAsia" w:hAnsi="Times New Roman" w:cs="Times New Roman"/>
          <w:sz w:val="24"/>
          <w:szCs w:val="24"/>
        </w:rPr>
        <w:t>с условием</w:t>
      </w:r>
      <w:r w:rsidR="00C12A15"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1BCC167B">
          <v:shape id="_x0000_i1064" type="#_x0000_t75" alt="" style="width:73.45pt;height:24.25pt;mso-width-percent:0;mso-height-percent:0;mso-width-percent:0;mso-height-percent:0" o:ole="">
            <v:imagedata r:id="rId12" o:title=""/>
          </v:shape>
          <o:OLEObject Type="Embed" ProgID="Equation.DSMT4" ShapeID="_x0000_i1064" DrawAspect="Content" ObjectID="_1790170949" r:id="rId13"/>
        </w:object>
      </w:r>
      <w:r w:rsidRPr="00DC71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B1EACB" w14:textId="77777777" w:rsidR="009E1E1B" w:rsidRPr="00DC71AE" w:rsidRDefault="009E1E1B" w:rsidP="006669C2">
      <w:pPr>
        <w:rPr>
          <w:rFonts w:ascii="Times New Roman" w:hAnsi="Times New Roman" w:cs="Times New Roman"/>
          <w:b/>
          <w:sz w:val="24"/>
          <w:szCs w:val="24"/>
        </w:rPr>
      </w:pPr>
    </w:p>
    <w:p w14:paraId="097AC7A3" w14:textId="7E8EDC9A" w:rsidR="0047699E" w:rsidRPr="00DC71AE" w:rsidRDefault="0047699E" w:rsidP="006669C2">
      <w:pPr>
        <w:rPr>
          <w:rFonts w:ascii="Times New Roman" w:hAnsi="Times New Roman" w:cs="Times New Roman"/>
          <w:b/>
          <w:sz w:val="24"/>
          <w:szCs w:val="24"/>
        </w:rPr>
      </w:pPr>
      <w:r w:rsidRPr="00DC71AE"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14:paraId="00567F02" w14:textId="517AE9CF" w:rsidR="009D47E5" w:rsidRPr="00DC71AE" w:rsidRDefault="00C12A15" w:rsidP="006669C2">
      <w:pPr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79" w:dyaOrig="300" w14:anchorId="5B807C05">
          <v:shape id="_x0000_i1063" type="#_x0000_t75" alt="" style="width:13.95pt;height:15.45pt;mso-width-percent:0;mso-height-percent:0;mso-width-percent:0;mso-height-percent:0" o:ole="">
            <v:imagedata r:id="rId14" o:title=""/>
          </v:shape>
          <o:OLEObject Type="Embed" ProgID="Equation.DSMT4" ShapeID="_x0000_i1063" DrawAspect="Content" ObjectID="_1790170950" r:id="rId15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произвольная симметрическая, невырожденная матрица, </w:t>
      </w:r>
      <w:r w:rsidRPr="00C12A15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920" w:dyaOrig="400" w14:anchorId="416A7CDD">
          <v:shape id="_x0000_i1062" type="#_x0000_t75" alt="" style="width:45.55pt;height:20.55pt;mso-width-percent:0;mso-height-percent:0;mso-width-percent:0;mso-height-percent:0" o:ole="">
            <v:imagedata r:id="rId16" o:title=""/>
          </v:shape>
          <o:OLEObject Type="Embed" ProgID="Equation.DSMT4" ShapeID="_x0000_i1062" DrawAspect="Content" ObjectID="_1790170951" r:id="rId17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C1FD839" w14:textId="5CB6C7F0" w:rsidR="009D47E5" w:rsidRPr="00DC71AE" w:rsidRDefault="00C12A15" w:rsidP="006669C2">
      <w:pPr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20" w:dyaOrig="340" w14:anchorId="0D7A1AD6">
          <v:shape id="_x0000_i1061" type="#_x0000_t75" alt="" style="width:11pt;height:17.65pt;mso-width-percent:0;mso-height-percent:0;mso-width-percent:0;mso-height-percent:0" o:ole="">
            <v:imagedata r:id="rId18" o:title=""/>
          </v:shape>
          <o:OLEObject Type="Embed" ProgID="Equation.DSMT4" ShapeID="_x0000_i1061" DrawAspect="Content" ObjectID="_1790170952" r:id="rId19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ненулевой вектор, </w:t>
      </w:r>
      <w:r w:rsidRPr="00C12A1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59" w:dyaOrig="420" w14:anchorId="5D8DBF6C">
          <v:shape id="_x0000_i1060" type="#_x0000_t75" alt="" style="width:42.6pt;height:21.3pt;mso-width-percent:0;mso-height-percent:0;mso-width-percent:0;mso-height-percent:0" o:ole="">
            <v:imagedata r:id="rId20" o:title=""/>
          </v:shape>
          <o:OLEObject Type="Embed" ProgID="Equation.DSMT4" ShapeID="_x0000_i1060" DrawAspect="Content" ObjectID="_1790170953" r:id="rId21"/>
        </w:object>
      </w:r>
    </w:p>
    <w:p w14:paraId="6B213C18" w14:textId="31C4E4BA" w:rsidR="009D47E5" w:rsidRPr="00DC71AE" w:rsidRDefault="00C12A15" w:rsidP="006669C2">
      <w:pPr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46914C89">
          <v:shape id="_x0000_i1059" type="#_x0000_t75" alt="" style="width:17.65pt;height:22.05pt;mso-width-percent:0;mso-height-percent:0;mso-width-percent:0;mso-height-percent:0" o:ole="">
            <v:imagedata r:id="rId22" o:title=""/>
          </v:shape>
          <o:OLEObject Type="Embed" ProgID="Equation.DSMT4" ShapeID="_x0000_i1059" DrawAspect="Content" ObjectID="_1790170954" r:id="rId23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начальный ненулевой вектор, </w:t>
      </w:r>
      <w:r w:rsidRPr="00C12A1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99" w:dyaOrig="499" w14:anchorId="62BC56B0">
          <v:shape id="_x0000_i1058" type="#_x0000_t75" alt="" style="width:49.95pt;height:25pt;mso-width-percent:0;mso-height-percent:0;mso-width-percent:0;mso-height-percent:0" o:ole="">
            <v:imagedata r:id="rId24" o:title=""/>
          </v:shape>
          <o:OLEObject Type="Embed" ProgID="Equation.DSMT4" ShapeID="_x0000_i1058" DrawAspect="Content" ObjectID="_1790170955" r:id="rId25"/>
        </w:object>
      </w:r>
    </w:p>
    <w:p w14:paraId="69877043" w14:textId="4A18D686" w:rsidR="0098294C" w:rsidRPr="00DC71AE" w:rsidRDefault="00C12A15" w:rsidP="006669C2">
      <w:pPr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40" w14:anchorId="2B7AB0C2">
          <v:shape id="_x0000_i1057" type="#_x0000_t75" alt="" style="width:11pt;height:11.75pt;mso-width-percent:0;mso-height-percent:0;mso-width-percent:0;mso-height-percent:0" o:ole="">
            <v:imagedata r:id="rId26" o:title=""/>
          </v:shape>
          <o:OLEObject Type="Embed" ProgID="Equation.DSMT4" ShapeID="_x0000_i1057" DrawAspect="Content" ObjectID="_1790170956" r:id="rId27"/>
        </w:object>
      </w:r>
      <w:r w:rsidR="0098294C" w:rsidRPr="00DC71AE">
        <w:rPr>
          <w:rFonts w:ascii="Times New Roman" w:hAnsi="Times New Roman" w:cs="Times New Roman"/>
          <w:sz w:val="24"/>
          <w:szCs w:val="24"/>
        </w:rPr>
        <w:t xml:space="preserve"> – радиус сферы</w:t>
      </w:r>
    </w:p>
    <w:p w14:paraId="35EAA0D5" w14:textId="3E883D90" w:rsidR="009E1E1B" w:rsidRPr="00DC71AE" w:rsidRDefault="009E1E1B" w:rsidP="006669C2">
      <w:pPr>
        <w:rPr>
          <w:rFonts w:ascii="Times New Roman" w:hAnsi="Times New Roman" w:cs="Times New Roman"/>
          <w:sz w:val="24"/>
          <w:szCs w:val="24"/>
        </w:rPr>
      </w:pPr>
    </w:p>
    <w:p w14:paraId="09C6AB5C" w14:textId="4BA90830" w:rsidR="009E1E1B" w:rsidRPr="00DC71AE" w:rsidRDefault="00C12A15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5100" w:dyaOrig="480" w14:anchorId="3DA092FB">
          <v:shape id="_x0000_i1056" type="#_x0000_t75" alt="" style="width:3in;height:20.55pt;mso-width-percent:0;mso-height-percent:0;mso-width-percent:0;mso-height-percent:0" o:ole="">
            <v:imagedata r:id="rId28" o:title=""/>
          </v:shape>
          <o:OLEObject Type="Embed" ProgID="Equation.DSMT4" ShapeID="_x0000_i1056" DrawAspect="Content" ObjectID="_1790170957" r:id="rId29"/>
        </w:object>
      </w:r>
      <w:r w:rsidR="00DC71A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36752" w:rsidRPr="00DC7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03937" w14:textId="48944C4C" w:rsidR="00D12C90" w:rsidRPr="00DC71AE" w:rsidRDefault="007B12A2" w:rsidP="006669C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26.20056955320149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254.48571079046798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945.449926413821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355.0397007546424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487.73320892614504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355.0397007546424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604.0485273715911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423.5778583766898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254.48571079046798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487.73320892614504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423.5778583766898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257.4102340464</m:t>
                    </m:r>
                  </m:e>
                </m:mr>
              </m:m>
            </m:e>
          </m:d>
        </m:oMath>
      </m:oMathPara>
    </w:p>
    <w:p w14:paraId="3FE05940" w14:textId="1B02A117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</m:oMath>
      </m:oMathPara>
    </w:p>
    <w:p w14:paraId="1CCCB71B" w14:textId="486A8C94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x0=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3049E983" w14:textId="40373D9E" w:rsidR="006669C2" w:rsidRPr="00DC71AE" w:rsidRDefault="009E1E1B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Решение</w:t>
      </w:r>
      <w:r w:rsidR="006669C2"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2439D48" w14:textId="1A98DC83" w:rsidR="00E32817" w:rsidRPr="00DC71AE" w:rsidRDefault="00E32817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Найдём функцию Лагранжа:</w:t>
      </w:r>
    </w:p>
    <w:p w14:paraId="46D68FA4" w14:textId="458AA410" w:rsidR="00E32817" w:rsidRPr="00DC71AE" w:rsidRDefault="00C12A15" w:rsidP="00E32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5260" w:dyaOrig="800" w14:anchorId="413056C3">
          <v:shape id="_x0000_i1055" type="#_x0000_t75" alt="" style="width:262.3pt;height:39.65pt;mso-width-percent:0;mso-height-percent:0;mso-width-percent:0;mso-height-percent:0" o:ole="">
            <v:imagedata r:id="rId30" o:title=""/>
          </v:shape>
          <o:OLEObject Type="Embed" ProgID="Equation.DSMT4" ShapeID="_x0000_i1055" DrawAspect="Content" ObjectID="_1790170958" r:id="rId31"/>
        </w:object>
      </w:r>
      <w:r w:rsidR="00E32817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36832738" w14:textId="2AED36F0" w:rsidR="00E32817" w:rsidRPr="00DC71AE" w:rsidRDefault="00E32817" w:rsidP="00575CA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Найдём точки минимума. Для этого возьмём частную производную по </w:t>
      </w:r>
      <w:r w:rsidR="00C12A15" w:rsidRPr="00C12A1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2C68ABE0">
          <v:shape id="_x0000_i1054" type="#_x0000_t75" alt="" style="width:11.75pt;height:12.5pt;mso-width-percent:0;mso-height-percent:0;mso-width-percent:0;mso-height-percent:0" o:ole="">
            <v:imagedata r:id="rId32" o:title=""/>
          </v:shape>
          <o:OLEObject Type="Embed" ProgID="Equation.DSMT4" ShapeID="_x0000_i1054" DrawAspect="Content" ObjectID="_1790170959" r:id="rId3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и приравняем её к нулю:</w:t>
      </w:r>
    </w:p>
    <w:p w14:paraId="129A8691" w14:textId="613ADF9B" w:rsidR="00E32817" w:rsidRPr="00DC71AE" w:rsidRDefault="00C12A15" w:rsidP="00E328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2A15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3739" w:dyaOrig="800" w14:anchorId="422677AA">
          <v:shape id="_x0000_i1053" type="#_x0000_t75" alt="" style="width:186.6pt;height:39.65pt;mso-width-percent:0;mso-height-percent:0;mso-width-percent:0;mso-height-percent:0" o:ole="">
            <v:imagedata r:id="rId34" o:title=""/>
          </v:shape>
          <o:OLEObject Type="Embed" ProgID="Equation.DSMT4" ShapeID="_x0000_i1053" DrawAspect="Content" ObjectID="_1790170960" r:id="rId35"/>
        </w:object>
      </w:r>
      <w:r w:rsidR="00E32817" w:rsidRPr="00DC71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A11BF2" w14:textId="5C5E8E89" w:rsidR="00E32817" w:rsidRPr="00DC71AE" w:rsidRDefault="00E32817" w:rsidP="00E328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Рассмотрим два случая:</w:t>
      </w:r>
    </w:p>
    <w:p w14:paraId="328EFCB4" w14:textId="67A00E95" w:rsidR="00E32817" w:rsidRPr="00DC71AE" w:rsidRDefault="00F63E7F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1. Пусть </w:t>
      </w:r>
      <w:r w:rsidR="00C12A15" w:rsidRPr="00C12A1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7DCAFCED">
          <v:shape id="_x0000_i1052" type="#_x0000_t75" alt="" style="width:36pt;height:19.1pt;mso-width-percent:0;mso-height-percent:0;mso-width-percent:0;mso-height-percent:0" o:ole="">
            <v:imagedata r:id="rId36" o:title=""/>
          </v:shape>
          <o:OLEObject Type="Embed" ProgID="Equation.DSMT4" ShapeID="_x0000_i1052" DrawAspect="Content" ObjectID="_1790170961" r:id="rId37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08CF73C5" w14:textId="69479C60" w:rsidR="00F63E7F" w:rsidRPr="00DC71AE" w:rsidRDefault="00C12A15" w:rsidP="00F63E7F">
      <w:pPr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59" w:dyaOrig="340" w14:anchorId="5FC96F13">
          <v:shape id="_x0000_i1051" type="#_x0000_t75" alt="" style="width:67.6pt;height:17.65pt;mso-width-percent:0;mso-height-percent:0;mso-width-percent:0;mso-height-percent:0" o:ole="">
            <v:imagedata r:id="rId38" o:title=""/>
          </v:shape>
          <o:OLEObject Type="Embed" ProgID="Equation.DSMT4" ShapeID="_x0000_i1051" DrawAspect="Content" ObjectID="_1790170962" r:id="rId39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тогда </w:t>
      </w:r>
      <w:r w:rsidRPr="00C12A1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40" w:dyaOrig="499" w14:anchorId="295DA4B6">
          <v:shape id="_x0000_i1050" type="#_x0000_t75" alt="" style="width:1in;height:25pt;mso-width-percent:0;mso-height-percent:0;mso-width-percent:0;mso-height-percent:0" o:ole="">
            <v:imagedata r:id="rId40" o:title=""/>
          </v:shape>
          <o:OLEObject Type="Embed" ProgID="Equation.DSMT4" ShapeID="_x0000_i1050" DrawAspect="Content" ObjectID="_1790170963" r:id="rId41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C12A1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0" w:dyaOrig="440" w14:anchorId="3674F87C">
          <v:shape id="_x0000_i1049" type="#_x0000_t75" alt="" style="width:16.15pt;height:22.05pt;mso-width-percent:0;mso-height-percent:0;mso-width-percent:0;mso-height-percent:0" o:ole="">
            <v:imagedata r:id="rId42" o:title=""/>
          </v:shape>
          <o:OLEObject Type="Embed" ProgID="Equation.DSMT4" ShapeID="_x0000_i1049" DrawAspect="Content" ObjectID="_1790170964" r:id="rId43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 – «подозрительная» на минимум точка.</w:t>
      </w:r>
    </w:p>
    <w:p w14:paraId="7B4705EF" w14:textId="22E6C902" w:rsidR="00F63E7F" w:rsidRPr="00DC71AE" w:rsidRDefault="00C12A15" w:rsidP="007500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position w:val="-14"/>
              <w:sz w:val="24"/>
              <w:szCs w:val="24"/>
            </w:rPr>
            <w:object w:dxaOrig="320" w:dyaOrig="440" w14:anchorId="0ABA269D">
              <v:shape id="_x0000_i1048" type="#_x0000_t75" alt="" style="width:16.15pt;height:22.05pt;mso-width-percent:0;mso-height-percent:0;mso-width-percent:0;mso-height-percent:0" o:ole="">
                <v:imagedata r:id="rId42" o:title=""/>
              </v:shape>
              <o:OLEObject Type="Embed" ProgID="Equation.DSMT4" ShapeID="_x0000_i1048" DrawAspect="Content" ObjectID="_1790170965" r:id="rId44"/>
            </w:objec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0.00970072859207226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0.0009518117959655788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0.0003037703104541954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0.003645552763109105</m:t>
                    </m:r>
                  </m:e>
                </m:mr>
              </m:m>
            </m:e>
          </m:d>
        </m:oMath>
      </m:oMathPara>
    </w:p>
    <w:p w14:paraId="50CF0E63" w14:textId="53422385" w:rsidR="00750044" w:rsidRPr="00DC71AE" w:rsidRDefault="009D7592" w:rsidP="009D7592">
      <w:pPr>
        <w:tabs>
          <w:tab w:val="center" w:pos="4677"/>
          <w:tab w:val="left" w:pos="5922"/>
        </w:tabs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ab/>
      </w:r>
      <w:r w:rsidR="00C12A15"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100" w:dyaOrig="480" w14:anchorId="16DE6F53">
          <v:shape id="_x0000_i1047" type="#_x0000_t75" alt="" style="width:54.35pt;height:24.25pt;mso-width-percent:0;mso-height-percent:0;mso-width-percent:0;mso-height-percent:0" o:ole="">
            <v:imagedata r:id="rId45" o:title=""/>
          </v:shape>
          <o:OLEObject Type="Embed" ProgID="Equation.DSMT4" ShapeID="_x0000_i1047" DrawAspect="Content" ObjectID="_1790170966" r:id="rId46"/>
        </w:object>
      </w:r>
      <w:r w:rsidRPr="00DC71AE">
        <w:rPr>
          <w:rFonts w:ascii="Times New Roman" w:hAnsi="Times New Roman" w:cs="Times New Roman"/>
          <w:sz w:val="24"/>
          <w:szCs w:val="24"/>
        </w:rPr>
        <w:t>-0.01263763</w:t>
      </w:r>
      <w:r w:rsidRPr="00DC71AE">
        <w:rPr>
          <w:rFonts w:ascii="Times New Roman" w:hAnsi="Times New Roman" w:cs="Times New Roman"/>
          <w:sz w:val="24"/>
          <w:szCs w:val="24"/>
        </w:rPr>
        <w:tab/>
      </w:r>
    </w:p>
    <w:p w14:paraId="546D8734" w14:textId="4CC56E22" w:rsidR="00750044" w:rsidRPr="00DC71AE" w:rsidRDefault="00750044" w:rsidP="00750044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Проверим, подходит ли данная точка под условие</w:t>
      </w:r>
      <w:r w:rsidR="00C12A15"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4D1EF7ED">
          <v:shape id="_x0000_i1046" type="#_x0000_t75" alt="" style="width:73.45pt;height:24.25pt;mso-width-percent:0;mso-height-percent:0;mso-width-percent:0;mso-height-percent:0" o:ole="">
            <v:imagedata r:id="rId12" o:title=""/>
          </v:shape>
          <o:OLEObject Type="Embed" ProgID="Equation.DSMT4" ShapeID="_x0000_i1046" DrawAspect="Content" ObjectID="_1790170967" r:id="rId47"/>
        </w:object>
      </w:r>
      <w:r w:rsidRPr="00DC71AE">
        <w:rPr>
          <w:rFonts w:ascii="Times New Roman" w:hAnsi="Times New Roman" w:cs="Times New Roman"/>
          <w:sz w:val="24"/>
          <w:szCs w:val="24"/>
        </w:rPr>
        <w:t>:</w:t>
      </w:r>
    </w:p>
    <w:p w14:paraId="6C137399" w14:textId="280F9D39" w:rsidR="00CF660A" w:rsidRPr="00CF660A" w:rsidRDefault="00DC71AE" w:rsidP="00CF660A">
      <w:pPr>
        <w:jc w:val="both"/>
        <w:rPr>
          <w:rFonts w:ascii="Times New Roman" w:hAnsi="Times New Roman" w:cs="Times New Roman"/>
          <w:sz w:val="24"/>
          <w:szCs w:val="24"/>
          <w:lang w:val="en-001"/>
        </w:rPr>
      </w:pPr>
      <w:r w:rsidRPr="00DC71AE">
        <w:rPr>
          <w:rFonts w:ascii="Times New Roman" w:hAnsi="Times New Roman" w:cs="Times New Roman"/>
          <w:sz w:val="24"/>
          <w:szCs w:val="24"/>
        </w:rPr>
        <w:t>||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</w:rPr>
        <w:t>-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71AE">
        <w:rPr>
          <w:rFonts w:ascii="Times New Roman" w:hAnsi="Times New Roman" w:cs="Times New Roman"/>
          <w:sz w:val="24"/>
          <w:szCs w:val="24"/>
        </w:rPr>
        <w:t>|| =</w:t>
      </w:r>
      <w:r w:rsidRPr="00CF660A">
        <w:rPr>
          <w:rFonts w:ascii="Times New Roman" w:hAnsi="Times New Roman" w:cs="Times New Roman"/>
          <w:sz w:val="24"/>
          <w:szCs w:val="24"/>
        </w:rPr>
        <w:t xml:space="preserve"> </w:t>
      </w:r>
      <w:r w:rsidR="001F5AE9" w:rsidRPr="00CF660A">
        <w:rPr>
          <w:rFonts w:ascii="Times New Roman" w:hAnsi="Times New Roman" w:cs="Times New Roman"/>
          <w:sz w:val="24"/>
          <w:szCs w:val="24"/>
        </w:rPr>
        <w:t>2.0070119676010028 &lt;</w:t>
      </w:r>
      <w:r w:rsidR="00CF660A" w:rsidRPr="00CF660A">
        <w:rPr>
          <w:rFonts w:ascii="Times New Roman" w:hAnsi="Times New Roman" w:cs="Times New Roman"/>
          <w:sz w:val="24"/>
          <w:szCs w:val="24"/>
        </w:rPr>
        <w:t>= 4</w:t>
      </w:r>
    </w:p>
    <w:p w14:paraId="71C0050D" w14:textId="1BE4FEA1" w:rsidR="00750044" w:rsidRPr="00DC71AE" w:rsidRDefault="00750044" w:rsidP="00585DC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F660A">
        <w:rPr>
          <w:rFonts w:ascii="Times New Roman" w:hAnsi="Times New Roman" w:cs="Times New Roman"/>
          <w:bCs/>
          <w:iCs/>
          <w:sz w:val="24"/>
          <w:szCs w:val="24"/>
        </w:rPr>
        <w:t>Условие выполняется. Таким образом, най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д</w:t>
      </w:r>
      <w:r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енная точка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подходит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 ограничения и будет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рассматриваться при выборе итогового ответа.</w:t>
      </w:r>
    </w:p>
    <w:p w14:paraId="32644407" w14:textId="3C8572F3" w:rsidR="00585DC1" w:rsidRPr="00DC71AE" w:rsidRDefault="00EB28C2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2. Пусть </w:t>
      </w:r>
      <w:r w:rsidR="00C12A15" w:rsidRPr="00C12A1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7EE9769">
          <v:shape id="_x0000_i1045" type="#_x0000_t75" alt="" style="width:36pt;height:19.1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790170968" r:id="rId49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697B6CE" w14:textId="08F1423F" w:rsidR="00EB28C2" w:rsidRPr="00DC71AE" w:rsidRDefault="00780CD9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Преобразуем </w:t>
      </w:r>
      <w:r w:rsidR="00C12A15" w:rsidRPr="00C12A1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0" w:dyaOrig="440" w14:anchorId="6ED7BBC2">
          <v:shape id="_x0000_i1044" type="#_x0000_t75" alt="" style="width:18.35pt;height:22.05pt;mso-width-percent:0;mso-height-percent:0;mso-width-percent:0;mso-height-percent:0" o:ole="">
            <v:imagedata r:id="rId50" o:title=""/>
          </v:shape>
          <o:OLEObject Type="Embed" ProgID="Equation.DSMT4" ShapeID="_x0000_i1044" DrawAspect="Content" ObjectID="_1790170969" r:id="rId51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получим следующую систему уравнений из пяти уравнений:</w:t>
      </w:r>
    </w:p>
    <w:p w14:paraId="79CE8214" w14:textId="27259B91" w:rsidR="00780CD9" w:rsidRPr="00DC71AE" w:rsidRDefault="00C12A15" w:rsidP="00780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3700" w:dyaOrig="1160" w14:anchorId="47029BB4">
          <v:shape id="_x0000_i1043" type="#_x0000_t75" alt="" style="width:185.15pt;height:58.05pt;mso-width-percent:0;mso-height-percent:0;mso-width-percent:0;mso-height-percent:0" o:ole="">
            <v:imagedata r:id="rId52" o:title=""/>
          </v:shape>
          <o:OLEObject Type="Embed" ProgID="Equation.DSMT4" ShapeID="_x0000_i1043" DrawAspect="Content" ObjectID="_1790170970" r:id="rId53"/>
        </w:object>
      </w:r>
      <w:r w:rsidR="00780CD9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8CDD8B9" w14:textId="38F46EFA" w:rsidR="00780CD9" w:rsidRPr="00DC71AE" w:rsidRDefault="00EF444E" w:rsidP="00780CD9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Для нахождения </w: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>точек, подозрительных на оптимум, воспользуемся методом Ньютона:</w:t>
      </w:r>
    </w:p>
    <w:p w14:paraId="1452391A" w14:textId="48DFD960" w:rsidR="00782570" w:rsidRPr="00DC71AE" w:rsidRDefault="00C12A15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580" w:dyaOrig="560" w14:anchorId="35102639">
          <v:shape id="_x0000_i1042" type="#_x0000_t75" alt="" style="width:178.55pt;height:28.65pt;mso-width-percent:0;mso-height-percent:0;mso-width-percent:0;mso-height-percent:0" o:ole="">
            <v:imagedata r:id="rId54" o:title=""/>
          </v:shape>
          <o:OLEObject Type="Embed" ProgID="Equation.DSMT4" ShapeID="_x0000_i1042" DrawAspect="Content" ObjectID="_1790170971" r:id="rId55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4EA307F9" w14:textId="7F677CAC" w:rsidR="00782570" w:rsidRPr="00DC71AE" w:rsidRDefault="00782570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C12A15" w:rsidRPr="00C12A1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696E0EEA">
          <v:shape id="_x0000_i1041" type="#_x0000_t75" alt="" style="width:17.65pt;height:22.05pt;mso-width-percent:0;mso-height-percent:0;mso-width-percent:0;mso-height-percent:0" o:ole="">
            <v:imagedata r:id="rId56" o:title=""/>
          </v:shape>
          <o:OLEObject Type="Embed" ProgID="Equation.DSMT4" ShapeID="_x0000_i1041" DrawAspect="Content" ObjectID="_1790170972" r:id="rId57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– пятимерный вектор неизвестных, составленный из элементов вектора </w:t>
      </w:r>
      <w:r w:rsidR="00C12A15" w:rsidRPr="00C12A1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0F788ECC">
          <v:shape id="_x0000_i1040" type="#_x0000_t75" alt="" style="width:11.75pt;height:12.5pt;mso-width-percent:0;mso-height-percent:0;mso-width-percent:0;mso-height-percent:0" o:ole="">
            <v:imagedata r:id="rId58" o:title=""/>
          </v:shape>
          <o:OLEObject Type="Embed" ProgID="Equation.DSMT4" ShapeID="_x0000_i1040" DrawAspect="Content" ObjectID="_1790170973" r:id="rId59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</w:t>
      </w:r>
      <w:r w:rsidR="00C12A15" w:rsidRPr="00C12A1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20" w14:anchorId="0F84D296">
          <v:shape id="_x0000_i1039" type="#_x0000_t75" alt="" style="width:12.5pt;height:16.15pt;mso-width-percent:0;mso-height-percent:0;mso-width-percent:0;mso-height-percent:0" o:ole="">
            <v:imagedata r:id="rId60" o:title=""/>
          </v:shape>
          <o:OLEObject Type="Embed" ProgID="Equation.DSMT4" ShapeID="_x0000_i1039" DrawAspect="Content" ObjectID="_1790170974" r:id="rId61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12B78DE0" w14:textId="77777777" w:rsidR="00782570" w:rsidRPr="00DC71AE" w:rsidRDefault="00C12A15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80" w:dyaOrig="480" w14:anchorId="63F0E233">
          <v:shape id="_x0000_i1038" type="#_x0000_t75" alt="" style="width:43.35pt;height:24.25pt;mso-width-percent:0;mso-height-percent:0;mso-width-percent:0;mso-height-percent:0" o:ole="">
            <v:imagedata r:id="rId62" o:title=""/>
          </v:shape>
          <o:OLEObject Type="Embed" ProgID="Equation.DSMT4" ShapeID="_x0000_i1038" DrawAspect="Content" ObjectID="_1790170975" r:id="rId63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левая часть данной системы,</w:t>
      </w:r>
    </w:p>
    <w:p w14:paraId="5020D744" w14:textId="7A11CAB5" w:rsidR="00F63E7F" w:rsidRPr="00DC71AE" w:rsidRDefault="00C12A15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940" w:dyaOrig="480" w14:anchorId="7396414B">
          <v:shape id="_x0000_i1037" type="#_x0000_t75" alt="" style="width:46.3pt;height:24.25pt;mso-width-percent:0;mso-height-percent:0;mso-width-percent:0;mso-height-percent:0" o:ole="">
            <v:imagedata r:id="rId64" o:title=""/>
          </v:shape>
          <o:OLEObject Type="Embed" ProgID="Equation.DSMT4" ShapeID="_x0000_i1037" DrawAspect="Content" ObjectID="_1790170976" r:id="rId65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матрица Якоби данной системы уравнений.</w:t>
      </w:r>
    </w:p>
    <w:p w14:paraId="179A7C7D" w14:textId="5DA6B201" w:rsidR="00782570" w:rsidRPr="00DC71AE" w:rsidRDefault="00C12A15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48"/>
          <w:sz w:val="24"/>
          <w:szCs w:val="24"/>
        </w:rPr>
        <w:object w:dxaOrig="4800" w:dyaOrig="1120" w14:anchorId="05E7BC9E">
          <v:shape id="_x0000_i1036" type="#_x0000_t75" alt="" style="width:240.25pt;height:55.85pt;mso-width-percent:0;mso-height-percent:0;mso-width-percent:0;mso-height-percent:0" o:ole="">
            <v:imagedata r:id="rId66" o:title=""/>
          </v:shape>
          <o:OLEObject Type="Embed" ProgID="Equation.DSMT4" ShapeID="_x0000_i1036" DrawAspect="Content" ObjectID="_1790170977" r:id="rId67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5F07C626" w14:textId="30A83912" w:rsidR="00782570" w:rsidRPr="00DC71AE" w:rsidRDefault="002D2EA9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Метод Ньютона будем запускать на нескольких начальных приближениях, т.к. функция может иметь несколько оптимальных точек. </w:t>
      </w:r>
      <w:r w:rsidR="003355E6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За начальное приближение </w:t>
      </w:r>
      <w:r w:rsidR="00E4075F" w:rsidRPr="00DC71AE">
        <w:rPr>
          <w:rFonts w:ascii="Times New Roman" w:hAnsi="Times New Roman" w:cs="Times New Roman"/>
          <w:bCs/>
          <w:iCs/>
          <w:sz w:val="24"/>
          <w:szCs w:val="24"/>
        </w:rPr>
        <w:t>берётся восемь точек:</w:t>
      </w:r>
    </w:p>
    <w:p w14:paraId="40A23876" w14:textId="190D3849" w:rsidR="00E4075F" w:rsidRPr="00DC71AE" w:rsidRDefault="00C12A15" w:rsidP="00E407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940" w:dyaOrig="480" w14:anchorId="2E25DC9E">
          <v:shape id="_x0000_i1035" type="#_x0000_t75" alt="" style="width:196.9pt;height:24.25pt;mso-width-percent:0;mso-height-percent:0;mso-width-percent:0;mso-height-percent:0" o:ole="">
            <v:imagedata r:id="rId68" o:title=""/>
          </v:shape>
          <o:OLEObject Type="Embed" ProgID="Equation.DSMT4" ShapeID="_x0000_i1035" DrawAspect="Content" ObjectID="_1790170978" r:id="rId69"/>
        </w:object>
      </w:r>
      <w:r w:rsidR="00E4075F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76F60C4" w14:textId="5BCA53B1" w:rsidR="00E4075F" w:rsidRPr="00DC71AE" w:rsidRDefault="00206F06" w:rsidP="00E4075F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Условие для выхода из цикла:</w:t>
      </w:r>
    </w:p>
    <w:p w14:paraId="7BF98FD4" w14:textId="1B8B1CE7" w:rsidR="00206F06" w:rsidRPr="00DC71AE" w:rsidRDefault="00C12A15" w:rsidP="00206F06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840" w:dyaOrig="480" w14:anchorId="708CA332">
          <v:shape id="_x0000_i1034" type="#_x0000_t75" alt="" style="width:92.55pt;height:24.25pt;mso-width-percent:0;mso-height-percent:0;mso-width-percent:0;mso-height-percent:0" o:ole="">
            <v:imagedata r:id="rId70" o:title=""/>
          </v:shape>
          <o:OLEObject Type="Embed" ProgID="Equation.DSMT4" ShapeID="_x0000_i1034" DrawAspect="Content" ObjectID="_1790170979" r:id="rId71"/>
        </w:object>
      </w:r>
      <w:r w:rsidR="00206F06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71E17BC0" w14:textId="13332570" w:rsidR="00F63E7F" w:rsidRPr="00DC71AE" w:rsidRDefault="00206F06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C12A15" w:rsidRPr="00C12A1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80" w:dyaOrig="420" w14:anchorId="5F9B6736">
          <v:shape id="_x0000_i1033" type="#_x0000_t75" alt="" style="width:53.65pt;height:21.3pt;mso-width-percent:0;mso-height-percent:0;mso-width-percent:0;mso-height-percent:0" o:ole="">
            <v:imagedata r:id="rId72" o:title=""/>
          </v:shape>
          <o:OLEObject Type="Embed" ProgID="Equation.DSMT4" ShapeID="_x0000_i1033" DrawAspect="Content" ObjectID="_1790170980" r:id="rId73"/>
        </w:object>
      </w:r>
      <w:r w:rsidR="00077721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ED266BB" w14:textId="51E40072" w:rsidR="00077721" w:rsidRPr="00DC71AE" w:rsidRDefault="00B721D4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 результате получаем несколько </w: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точек </w:t>
      </w:r>
      <w:r w:rsidR="00C12A15" w:rsidRPr="00C12A1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79" w:dyaOrig="440" w14:anchorId="1436D8C7">
          <v:shape id="_x0000_i1032" type="#_x0000_t75" alt="" style="width:13.95pt;height:22.05pt;mso-width-percent:0;mso-height-percent:0;mso-width-percent:0;mso-height-percent:0" o:ole="">
            <v:imagedata r:id="rId74" o:title=""/>
          </v:shape>
          <o:OLEObject Type="Embed" ProgID="Equation.DSMT4" ShapeID="_x0000_i1032" DrawAspect="Content" ObjectID="_1790170981" r:id="rId75"/>
        </w:objec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>, подозрительных на оптимум: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1926"/>
        <w:gridCol w:w="1926"/>
      </w:tblGrid>
      <w:tr w:rsidR="00D35C59" w:rsidRPr="00DC71AE" w14:paraId="60BBCC0D" w14:textId="77777777" w:rsidTr="00D35C59">
        <w:tc>
          <w:tcPr>
            <w:tcW w:w="421" w:type="dxa"/>
          </w:tcPr>
          <w:p w14:paraId="4A5D2AF7" w14:textId="334599E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14:paraId="7346354C" w14:textId="6CDEE918" w:rsidR="00D35C59" w:rsidRPr="00DC71AE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67779034" w14:textId="6A82CD98" w:rsidR="00D35C59" w:rsidRPr="00DC71AE" w:rsidRDefault="00C12A15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2A15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279" w:dyaOrig="440" w14:anchorId="7CC26B65">
                <v:shape id="_x0000_i1031" type="#_x0000_t75" alt="" style="width:13.95pt;height:22.05pt;mso-width-percent:0;mso-height-percent:0;mso-width-percent:0;mso-height-percent:0" o:ole="">
                  <v:imagedata r:id="rId76" o:title=""/>
                </v:shape>
                <o:OLEObject Type="Embed" ProgID="Equation.DSMT4" ShapeID="_x0000_i1031" DrawAspect="Content" ObjectID="_1790170982" r:id="rId77"/>
              </w:object>
            </w:r>
          </w:p>
        </w:tc>
        <w:tc>
          <w:tcPr>
            <w:tcW w:w="1926" w:type="dxa"/>
            <w:vAlign w:val="center"/>
          </w:tcPr>
          <w:p w14:paraId="70E414CC" w14:textId="1EF27D57" w:rsidR="00D35C59" w:rsidRPr="00DC71AE" w:rsidRDefault="00C12A15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2A15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300" w:dyaOrig="440" w14:anchorId="05FA24B3">
                <v:shape id="_x0000_i1030" type="#_x0000_t75" alt="" style="width:15.45pt;height:22.05pt;mso-width-percent:0;mso-height-percent:0;mso-width-percent:0;mso-height-percent:0" o:ole="">
                  <v:imagedata r:id="rId78" o:title=""/>
                </v:shape>
                <o:OLEObject Type="Embed" ProgID="Equation.DSMT4" ShapeID="_x0000_i1030" DrawAspect="Content" ObjectID="_1790170983" r:id="rId79"/>
              </w:object>
            </w:r>
          </w:p>
        </w:tc>
        <w:tc>
          <w:tcPr>
            <w:tcW w:w="1926" w:type="dxa"/>
            <w:vAlign w:val="center"/>
          </w:tcPr>
          <w:p w14:paraId="78FEC440" w14:textId="71670D61" w:rsidR="00D35C59" w:rsidRPr="00DC71AE" w:rsidRDefault="00C12A15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2A15">
              <w:rPr>
                <w:rFonts w:ascii="Times New Roman" w:hAnsi="Times New Roman" w:cs="Times New Roman"/>
                <w:noProof/>
                <w:position w:val="-16"/>
                <w:sz w:val="24"/>
                <w:szCs w:val="24"/>
              </w:rPr>
              <w:object w:dxaOrig="820" w:dyaOrig="480" w14:anchorId="6C0E36E9">
                <v:shape id="_x0000_i1029" type="#_x0000_t75" alt="" style="width:40.4pt;height:24.25pt;mso-width-percent:0;mso-height-percent:0;mso-width-percent:0;mso-height-percent:0" o:ole="">
                  <v:imagedata r:id="rId80" o:title=""/>
                </v:shape>
                <o:OLEObject Type="Embed" ProgID="Equation.DSMT4" ShapeID="_x0000_i1029" DrawAspect="Content" ObjectID="_1790170984" r:id="rId81"/>
              </w:object>
            </w:r>
          </w:p>
        </w:tc>
      </w:tr>
      <w:tr w:rsidR="00D35C59" w:rsidRPr="00DC71AE" w14:paraId="660ED49B" w14:textId="77777777" w:rsidTr="00D35C59">
        <w:tc>
          <w:tcPr>
            <w:tcW w:w="421" w:type="dxa"/>
          </w:tcPr>
          <w:p w14:paraId="1F8FF1DB" w14:textId="102E5D88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703E1DF2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A0FC062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9541FA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B4E4DE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66D0694D" w14:textId="77777777" w:rsidTr="00D35C59">
        <w:tc>
          <w:tcPr>
            <w:tcW w:w="421" w:type="dxa"/>
          </w:tcPr>
          <w:p w14:paraId="61FF21A9" w14:textId="5DC6F4BC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3BB4B0E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133B18D4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D342E18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5D92796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2A6B526F" w14:textId="77777777" w:rsidTr="00D35C59">
        <w:tc>
          <w:tcPr>
            <w:tcW w:w="421" w:type="dxa"/>
          </w:tcPr>
          <w:p w14:paraId="64649792" w14:textId="34A7B154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0217ABC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12504A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64301F9C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539833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2A8A3C4F" w14:textId="77777777" w:rsidTr="00D35C59">
        <w:tc>
          <w:tcPr>
            <w:tcW w:w="421" w:type="dxa"/>
          </w:tcPr>
          <w:p w14:paraId="72463F6B" w14:textId="204AC5F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BFBD69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57636BB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C27382D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A2C5C7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35C46A5F" w14:textId="77777777" w:rsidTr="00D35C59">
        <w:tc>
          <w:tcPr>
            <w:tcW w:w="421" w:type="dxa"/>
          </w:tcPr>
          <w:p w14:paraId="14387473" w14:textId="6F99AEDB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54D819C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1618B0A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161FA466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6F2A58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2453394A" w14:textId="77777777" w:rsidTr="00D35C59">
        <w:tc>
          <w:tcPr>
            <w:tcW w:w="421" w:type="dxa"/>
          </w:tcPr>
          <w:p w14:paraId="4B317D27" w14:textId="75D5F9B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449B1550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0C8D773B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A23CBC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3A4C833B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0ED5D832" w14:textId="77777777" w:rsidTr="00D35C59">
        <w:tc>
          <w:tcPr>
            <w:tcW w:w="421" w:type="dxa"/>
          </w:tcPr>
          <w:p w14:paraId="27C990F8" w14:textId="2CDB0DB2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7ACB3FB3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6257AC6A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87E380C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7D390085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D35C59" w:rsidRPr="00DC71AE" w14:paraId="59DAF81C" w14:textId="77777777" w:rsidTr="00D35C59">
        <w:tc>
          <w:tcPr>
            <w:tcW w:w="421" w:type="dxa"/>
          </w:tcPr>
          <w:p w14:paraId="3CD39C9A" w14:textId="6AA9427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1D2BA0C1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5" w:type="dxa"/>
          </w:tcPr>
          <w:p w14:paraId="2DC2D9AA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27252886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906762" w14:textId="77777777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32F1F746" w14:textId="77777777" w:rsidR="00D35C59" w:rsidRPr="00DC71AE" w:rsidRDefault="00D35C59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EF0FA60" w14:textId="67A45E0F" w:rsidR="00F63E7F" w:rsidRPr="00DC71AE" w:rsidRDefault="001048F5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w:r w:rsidR="00C12A15" w:rsidRPr="00C12A15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2788536">
          <v:shape id="_x0000_i1028" type="#_x0000_t75" alt="" style="width:36pt;height:19.1pt;mso-width-percent:0;mso-height-percent:0;mso-width-percent:0;mso-height-percent:0" o:ole="">
            <v:imagedata r:id="rId82" o:title=""/>
          </v:shape>
          <o:OLEObject Type="Embed" ProgID="Equation.DSMT4" ShapeID="_x0000_i1028" DrawAspect="Content" ObjectID="_1790170985" r:id="rId8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, и получим, что минимальное значение функции </w:t>
      </w:r>
      <w:r w:rsidR="00C12A15"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740" w:dyaOrig="480" w14:anchorId="5E91101B">
          <v:shape id="_x0000_i1027" type="#_x0000_t75" alt="" style="width:37.45pt;height:24.25pt;mso-width-percent:0;mso-height-percent:0;mso-width-percent:0;mso-height-percent:0" o:ole="">
            <v:imagedata r:id="rId84" o:title=""/>
          </v:shape>
          <o:OLEObject Type="Embed" ProgID="Equation.DSMT4" ShapeID="_x0000_i1027" DrawAspect="Content" ObjectID="_1790170986" r:id="rId85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при заданных ограничениях достигается в точке:</w:t>
      </w:r>
    </w:p>
    <w:p w14:paraId="27B94117" w14:textId="6789A203" w:rsidR="001048F5" w:rsidRPr="00DC71AE" w:rsidRDefault="00C12A15" w:rsidP="00104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  <w:highlight w:val="yellow"/>
        </w:rPr>
        <w:object w:dxaOrig="3580" w:dyaOrig="480" w14:anchorId="3CB9E1B6">
          <v:shape id="_x0000_i1026" type="#_x0000_t75" alt="" style="width:178.55pt;height:24.25pt;mso-width-percent:0;mso-height-percent:0;mso-width-percent:0;mso-height-percent:0" o:ole="">
            <v:imagedata r:id="rId86" o:title=""/>
          </v:shape>
          <o:OLEObject Type="Embed" ProgID="Equation.DSMT4" ShapeID="_x0000_i1026" DrawAspect="Content" ObjectID="_1790170987" r:id="rId87"/>
        </w:object>
      </w:r>
      <w:r w:rsidR="001048F5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8E3B7B5" w14:textId="26194833" w:rsidR="001048F5" w:rsidRPr="00DC71AE" w:rsidRDefault="001048F5" w:rsidP="001048F5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Минимальное значение функции:</w:t>
      </w:r>
    </w:p>
    <w:p w14:paraId="32F390B7" w14:textId="02923217" w:rsidR="001048F5" w:rsidRPr="00DC71AE" w:rsidRDefault="00C12A15" w:rsidP="001048F5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C12A15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00" w:dyaOrig="480" w14:anchorId="01397A88">
          <v:shape id="_x0000_i1025" type="#_x0000_t75" alt="" style="width:65.4pt;height:24.25pt;mso-width-percent:0;mso-height-percent:0;mso-width-percent:0;mso-height-percent:0" o:ole="">
            <v:imagedata r:id="rId88" o:title=""/>
          </v:shape>
          <o:OLEObject Type="Embed" ProgID="Equation.DSMT4" ShapeID="_x0000_i1025" DrawAspect="Content" ObjectID="_1790170988" r:id="rId89"/>
        </w:object>
      </w:r>
    </w:p>
    <w:p w14:paraId="163CC2DD" w14:textId="5EF18940" w:rsidR="00580872" w:rsidRPr="00DC71AE" w:rsidRDefault="00580872">
      <w:pPr>
        <w:spacing w:line="259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14:paraId="18F70F85" w14:textId="32EBAC46" w:rsidR="00FC2B45" w:rsidRPr="00DC71AE" w:rsidRDefault="002B3DBE" w:rsidP="00C4559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Приложения</w:t>
      </w:r>
    </w:p>
    <w:sectPr w:rsidR="00FC2B45" w:rsidRPr="00DC71AE" w:rsidSect="005F6550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41D4F" w14:textId="77777777" w:rsidR="00C12A15" w:rsidRDefault="00C12A15" w:rsidP="005F6550">
      <w:pPr>
        <w:spacing w:after="0" w:line="240" w:lineRule="auto"/>
      </w:pPr>
      <w:r>
        <w:separator/>
      </w:r>
    </w:p>
  </w:endnote>
  <w:endnote w:type="continuationSeparator" w:id="0">
    <w:p w14:paraId="7C032A75" w14:textId="77777777" w:rsidR="00C12A15" w:rsidRDefault="00C12A15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B58CA" w14:textId="77777777" w:rsidR="005F6550" w:rsidRDefault="005F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8462488"/>
      <w:docPartObj>
        <w:docPartGallery w:val="Page Numbers (Bottom of Page)"/>
        <w:docPartUnique/>
      </w:docPartObj>
    </w:sdtPr>
    <w:sdtContent>
      <w:p w14:paraId="6FA67E9C" w14:textId="7119F716" w:rsidR="005F6550" w:rsidRDefault="005F6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3BA" w14:textId="77777777" w:rsidR="005F6550" w:rsidRDefault="005F6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C91EC" w14:textId="77777777" w:rsidR="00C12A15" w:rsidRDefault="00C12A15" w:rsidP="005F6550">
      <w:pPr>
        <w:spacing w:after="0" w:line="240" w:lineRule="auto"/>
      </w:pPr>
      <w:r>
        <w:separator/>
      </w:r>
    </w:p>
  </w:footnote>
  <w:footnote w:type="continuationSeparator" w:id="0">
    <w:p w14:paraId="3B8A7400" w14:textId="77777777" w:rsidR="00C12A15" w:rsidRDefault="00C12A15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FC24" w14:textId="77777777" w:rsidR="005F6550" w:rsidRDefault="005F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761BB" w14:textId="77777777" w:rsidR="005F6550" w:rsidRDefault="005F6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A25" w14:textId="77777777" w:rsidR="005F6550" w:rsidRDefault="005F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40003">
    <w:abstractNumId w:val="1"/>
  </w:num>
  <w:num w:numId="2" w16cid:durableId="681054589">
    <w:abstractNumId w:val="2"/>
  </w:num>
  <w:num w:numId="3" w16cid:durableId="183082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36752"/>
    <w:rsid w:val="00045B91"/>
    <w:rsid w:val="0007035E"/>
    <w:rsid w:val="00077721"/>
    <w:rsid w:val="0010018D"/>
    <w:rsid w:val="001048F5"/>
    <w:rsid w:val="00190407"/>
    <w:rsid w:val="001F5AE9"/>
    <w:rsid w:val="00203F8F"/>
    <w:rsid w:val="00206F06"/>
    <w:rsid w:val="002870B2"/>
    <w:rsid w:val="002A1A03"/>
    <w:rsid w:val="002B3DBE"/>
    <w:rsid w:val="002C7FB3"/>
    <w:rsid w:val="002D2EA9"/>
    <w:rsid w:val="002F1E0C"/>
    <w:rsid w:val="003355E6"/>
    <w:rsid w:val="00353BB9"/>
    <w:rsid w:val="003C7217"/>
    <w:rsid w:val="003D4EBD"/>
    <w:rsid w:val="003D60A1"/>
    <w:rsid w:val="003E388F"/>
    <w:rsid w:val="004059D9"/>
    <w:rsid w:val="00434E5D"/>
    <w:rsid w:val="00473E1E"/>
    <w:rsid w:val="0047699E"/>
    <w:rsid w:val="00526936"/>
    <w:rsid w:val="00575CA2"/>
    <w:rsid w:val="00580872"/>
    <w:rsid w:val="005833EA"/>
    <w:rsid w:val="00585DC1"/>
    <w:rsid w:val="005D5DC2"/>
    <w:rsid w:val="005F6550"/>
    <w:rsid w:val="0064285E"/>
    <w:rsid w:val="006669C2"/>
    <w:rsid w:val="006748AD"/>
    <w:rsid w:val="006D1D76"/>
    <w:rsid w:val="00743EF7"/>
    <w:rsid w:val="00750044"/>
    <w:rsid w:val="00780CD9"/>
    <w:rsid w:val="00782570"/>
    <w:rsid w:val="00793C59"/>
    <w:rsid w:val="007A035B"/>
    <w:rsid w:val="007B12A2"/>
    <w:rsid w:val="00842B18"/>
    <w:rsid w:val="008C7E03"/>
    <w:rsid w:val="008F04AD"/>
    <w:rsid w:val="009017EE"/>
    <w:rsid w:val="00951FA5"/>
    <w:rsid w:val="009544FB"/>
    <w:rsid w:val="0098294C"/>
    <w:rsid w:val="009D47E5"/>
    <w:rsid w:val="009D7592"/>
    <w:rsid w:val="009E1E1B"/>
    <w:rsid w:val="00A26D12"/>
    <w:rsid w:val="00A7683C"/>
    <w:rsid w:val="00AD2C85"/>
    <w:rsid w:val="00AE1F93"/>
    <w:rsid w:val="00AE59D2"/>
    <w:rsid w:val="00AF6D3A"/>
    <w:rsid w:val="00B721D4"/>
    <w:rsid w:val="00B77616"/>
    <w:rsid w:val="00C12A15"/>
    <w:rsid w:val="00C42527"/>
    <w:rsid w:val="00C4559E"/>
    <w:rsid w:val="00CA39C5"/>
    <w:rsid w:val="00CE4689"/>
    <w:rsid w:val="00CF660A"/>
    <w:rsid w:val="00D12C90"/>
    <w:rsid w:val="00D35C59"/>
    <w:rsid w:val="00D47F74"/>
    <w:rsid w:val="00D526B9"/>
    <w:rsid w:val="00D63087"/>
    <w:rsid w:val="00D91B10"/>
    <w:rsid w:val="00DB61C1"/>
    <w:rsid w:val="00DC71AE"/>
    <w:rsid w:val="00DE5D6C"/>
    <w:rsid w:val="00E32817"/>
    <w:rsid w:val="00E4075F"/>
    <w:rsid w:val="00E7162C"/>
    <w:rsid w:val="00E805DB"/>
    <w:rsid w:val="00E922FD"/>
    <w:rsid w:val="00EB28C2"/>
    <w:rsid w:val="00EB5DF4"/>
    <w:rsid w:val="00EF444E"/>
    <w:rsid w:val="00F11EFA"/>
    <w:rsid w:val="00F63E7F"/>
    <w:rsid w:val="00FC2B45"/>
    <w:rsid w:val="00FD00F0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50"/>
  </w:style>
  <w:style w:type="paragraph" w:styleId="Footer">
    <w:name w:val="footer"/>
    <w:basedOn w:val="Normal"/>
    <w:link w:val="Foot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50"/>
  </w:style>
  <w:style w:type="paragraph" w:customStyle="1" w:styleId="FirstParagraph">
    <w:name w:val="First Paragraph"/>
    <w:basedOn w:val="BodyText"/>
    <w:next w:val="BodyText"/>
    <w:qFormat/>
    <w:rsid w:val="0010018D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01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3.bin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36</cp:revision>
  <dcterms:created xsi:type="dcterms:W3CDTF">2023-03-23T00:56:00Z</dcterms:created>
  <dcterms:modified xsi:type="dcterms:W3CDTF">2024-10-11T06:49:00Z</dcterms:modified>
</cp:coreProperties>
</file>