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53FF4D6" wp14:paraId="5371C986" wp14:textId="54BB68A5">
      <w:pPr>
        <w:pStyle w:val="Heading3"/>
        <w:bidi w:val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</w:pPr>
      <w:r w:rsidRPr="553FF4D6" w:rsidR="35F9CAD9">
        <w:rPr>
          <w:noProof w:val="0"/>
          <w:lang w:val="en-GB"/>
        </w:rPr>
        <w:t>Budget and cost estimates Draft</w:t>
      </w:r>
    </w:p>
    <w:p xmlns:wp14="http://schemas.microsoft.com/office/word/2010/wordml" wp14:paraId="6499BB44" wp14:textId="12CD9358"/>
    <w:p xmlns:wp14="http://schemas.microsoft.com/office/word/2010/wordml" w:rsidP="553FF4D6" wp14:paraId="4D14FFF4" wp14:textId="1971CA19">
      <w:pPr>
        <w:pStyle w:val="Heading3"/>
        <w:spacing w:before="281" w:beforeAutospacing="off" w:after="281" w:afterAutospacing="off"/>
      </w:pPr>
      <w:r w:rsidRPr="553FF4D6" w:rsidR="35F9CAD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Assumptions and Calculations Summary:</w:t>
      </w:r>
    </w:p>
    <w:p xmlns:wp14="http://schemas.microsoft.com/office/word/2010/wordml" w:rsidP="553FF4D6" wp14:paraId="0A8DF962" wp14:textId="705B48F9">
      <w:pPr>
        <w:pStyle w:val="Heading4"/>
        <w:spacing w:before="319" w:beforeAutospacing="off" w:after="319" w:afterAutospacing="off"/>
      </w:pPr>
      <w:r w:rsidRPr="553FF4D6" w:rsidR="35F9C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1. Offices (13 total):</w:t>
      </w:r>
    </w:p>
    <w:p xmlns:wp14="http://schemas.microsoft.com/office/word/2010/wordml" w:rsidP="553FF4D6" wp14:paraId="567069C2" wp14:textId="74E9C37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553FF4D6" w:rsidR="35F9CAD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One is used for storage → </w:t>
      </w:r>
      <w:r w:rsidRPr="553FF4D6" w:rsidR="35F9C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12 active offices</w:t>
      </w:r>
    </w:p>
    <w:p xmlns:wp14="http://schemas.microsoft.com/office/word/2010/wordml" w:rsidP="553FF4D6" wp14:paraId="04FA5FC4" wp14:textId="7128427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553FF4D6" w:rsidR="35F9C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2–4 people per office</w:t>
      </w:r>
      <w:r w:rsidRPr="553FF4D6" w:rsidR="35F9CAD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Estimate: </w:t>
      </w:r>
      <w:r w:rsidRPr="553FF4D6" w:rsidR="35F9C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3 people avg × 12 = 36 users</w:t>
      </w:r>
    </w:p>
    <w:p xmlns:wp14="http://schemas.microsoft.com/office/word/2010/wordml" w:rsidP="553FF4D6" wp14:paraId="3289236E" wp14:textId="08CC102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53FF4D6" w:rsidR="35F9CAD9">
        <w:rPr>
          <w:rFonts w:ascii="Aptos" w:hAnsi="Aptos" w:eastAsia="Aptos" w:cs="Aptos"/>
          <w:noProof w:val="0"/>
          <w:sz w:val="24"/>
          <w:szCs w:val="24"/>
          <w:lang w:val="en-GB"/>
        </w:rPr>
        <w:t>Wired devices: 36</w:t>
      </w:r>
    </w:p>
    <w:p xmlns:wp14="http://schemas.microsoft.com/office/word/2010/wordml" w:rsidP="553FF4D6" wp14:paraId="39C8E933" wp14:textId="7E9273B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553FF4D6" w:rsidR="35F9CAD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Wi-Fi devices: 3 users × 3 devices avg = </w:t>
      </w:r>
      <w:r w:rsidRPr="553FF4D6" w:rsidR="35F9C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108 devices</w:t>
      </w:r>
    </w:p>
    <w:p xmlns:wp14="http://schemas.microsoft.com/office/word/2010/wordml" w:rsidP="553FF4D6" wp14:paraId="10C3334F" wp14:textId="67D9570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553FF4D6" w:rsidR="35F9CAD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Small switches allowed (&lt;8 ports) → </w:t>
      </w:r>
      <w:r w:rsidRPr="553FF4D6" w:rsidR="35F9C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 per office</w:t>
      </w:r>
    </w:p>
    <w:p xmlns:wp14="http://schemas.microsoft.com/office/word/2010/wordml" w:rsidP="553FF4D6" wp14:paraId="14D5C99C" wp14:textId="361961F6">
      <w:pPr>
        <w:pStyle w:val="Heading4"/>
        <w:spacing w:before="319" w:beforeAutospacing="off" w:after="319" w:afterAutospacing="off"/>
      </w:pPr>
      <w:r w:rsidRPr="553FF4D6" w:rsidR="35F9C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2. Technicians’ Office:</w:t>
      </w:r>
    </w:p>
    <w:p xmlns:wp14="http://schemas.microsoft.com/office/word/2010/wordml" w:rsidP="553FF4D6" wp14:paraId="6ADA991D" wp14:textId="10B57F5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553FF4D6" w:rsidR="35F9C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2 users</w:t>
      </w:r>
    </w:p>
    <w:p xmlns:wp14="http://schemas.microsoft.com/office/word/2010/wordml" w:rsidP="553FF4D6" wp14:paraId="72EB63D9" wp14:textId="6EB354E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553FF4D6" w:rsidR="35F9CAD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Wired APs: 2 (for users) + 4 (equipment) = </w:t>
      </w:r>
      <w:r w:rsidRPr="553FF4D6" w:rsidR="35F9C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6 ports</w:t>
      </w:r>
    </w:p>
    <w:p xmlns:wp14="http://schemas.microsoft.com/office/word/2010/wordml" w:rsidP="553FF4D6" wp14:paraId="6800CB27" wp14:textId="20A69C7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553FF4D6" w:rsidR="35F9CAD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Wi-Fi: 2 × 8 devices = </w:t>
      </w:r>
      <w:r w:rsidRPr="553FF4D6" w:rsidR="35F9C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16 devices</w:t>
      </w:r>
    </w:p>
    <w:p xmlns:wp14="http://schemas.microsoft.com/office/word/2010/wordml" w:rsidP="553FF4D6" wp14:paraId="00D69822" wp14:textId="0B2B79F8">
      <w:pPr>
        <w:pStyle w:val="Heading4"/>
        <w:spacing w:before="319" w:beforeAutospacing="off" w:after="319" w:afterAutospacing="off"/>
      </w:pPr>
      <w:r w:rsidRPr="553FF4D6" w:rsidR="35F9C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3. Reception:</w:t>
      </w:r>
    </w:p>
    <w:p xmlns:wp14="http://schemas.microsoft.com/office/word/2010/wordml" w:rsidP="553FF4D6" wp14:paraId="4E7A6F21" wp14:textId="7626047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553FF4D6" w:rsidR="35F9C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2 users</w:t>
      </w:r>
    </w:p>
    <w:p xmlns:wp14="http://schemas.microsoft.com/office/word/2010/wordml" w:rsidP="553FF4D6" wp14:paraId="1E8E3FF4" wp14:textId="01D3873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53FF4D6" w:rsidR="35F9CAD9">
        <w:rPr>
          <w:rFonts w:ascii="Aptos" w:hAnsi="Aptos" w:eastAsia="Aptos" w:cs="Aptos"/>
          <w:noProof w:val="0"/>
          <w:sz w:val="24"/>
          <w:szCs w:val="24"/>
          <w:lang w:val="en-GB"/>
        </w:rPr>
        <w:t>1 Printer</w:t>
      </w:r>
    </w:p>
    <w:p xmlns:wp14="http://schemas.microsoft.com/office/word/2010/wordml" w:rsidP="553FF4D6" wp14:paraId="3AA4DEB3" wp14:textId="7EA438F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553FF4D6" w:rsidR="35F9CAD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2 Wired APs + </w:t>
      </w:r>
      <w:r w:rsidRPr="553FF4D6" w:rsidR="35F9C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Wi-Fi for 6 devices (3 per person average)</w:t>
      </w:r>
      <w:r w:rsidRPr="553FF4D6" w:rsidR="35F9CAD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+ </w:t>
      </w:r>
      <w:r w:rsidRPr="553FF4D6" w:rsidR="35F9C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Guest Wi-Fi</w:t>
      </w:r>
    </w:p>
    <w:p xmlns:wp14="http://schemas.microsoft.com/office/word/2010/wordml" w:rsidP="553FF4D6" wp14:paraId="0EE94163" wp14:textId="4C89B13E">
      <w:pPr>
        <w:pStyle w:val="Heading4"/>
        <w:spacing w:before="319" w:beforeAutospacing="off" w:after="319" w:afterAutospacing="off"/>
      </w:pPr>
      <w:r w:rsidRPr="553FF4D6" w:rsidR="35F9C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4. Kitchen:</w:t>
      </w:r>
    </w:p>
    <w:p xmlns:wp14="http://schemas.microsoft.com/office/word/2010/wordml" w:rsidP="553FF4D6" wp14:paraId="25B10D93" wp14:textId="2D4BD86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553FF4D6" w:rsidR="35F9C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4 Wired APs for IoT</w:t>
      </w:r>
    </w:p>
    <w:p xmlns:wp14="http://schemas.microsoft.com/office/word/2010/wordml" w:rsidP="553FF4D6" wp14:paraId="0390EDBB" wp14:textId="24AA3A6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53FF4D6" w:rsidR="35F9CAD9">
        <w:rPr>
          <w:rFonts w:ascii="Aptos" w:hAnsi="Aptos" w:eastAsia="Aptos" w:cs="Aptos"/>
          <w:noProof w:val="0"/>
          <w:sz w:val="24"/>
          <w:szCs w:val="24"/>
          <w:lang w:val="en-GB"/>
        </w:rPr>
        <w:t>General Wi-Fi access</w:t>
      </w:r>
    </w:p>
    <w:p xmlns:wp14="http://schemas.microsoft.com/office/word/2010/wordml" w:rsidP="553FF4D6" wp14:paraId="15437DB1" wp14:textId="19C7B5BA">
      <w:pPr>
        <w:pStyle w:val="Heading4"/>
        <w:spacing w:before="319" w:beforeAutospacing="off" w:after="319" w:afterAutospacing="off"/>
      </w:pPr>
      <w:r w:rsidRPr="553FF4D6" w:rsidR="35F9C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5. Meeting Room:</w:t>
      </w:r>
    </w:p>
    <w:p xmlns:wp14="http://schemas.microsoft.com/office/word/2010/wordml" w:rsidP="553FF4D6" wp14:paraId="1A2A45D1" wp14:textId="37CC896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53FF4D6" w:rsidR="35F9C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20–30 users</w:t>
      </w:r>
      <w:r w:rsidRPr="553FF4D6" w:rsidR="35F9CAD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average 25</w:t>
      </w:r>
    </w:p>
    <w:p xmlns:wp14="http://schemas.microsoft.com/office/word/2010/wordml" w:rsidP="553FF4D6" wp14:paraId="4A14AFC1" wp14:textId="442A8BC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53FF4D6" w:rsidR="35F9CAD9">
        <w:rPr>
          <w:rFonts w:ascii="Aptos" w:hAnsi="Aptos" w:eastAsia="Aptos" w:cs="Aptos"/>
          <w:noProof w:val="0"/>
          <w:sz w:val="24"/>
          <w:szCs w:val="24"/>
          <w:lang w:val="en-GB"/>
        </w:rPr>
        <w:t>2 Wired APs for conferencing</w:t>
      </w:r>
    </w:p>
    <w:p xmlns:wp14="http://schemas.microsoft.com/office/word/2010/wordml" w:rsidP="553FF4D6" wp14:paraId="53F3F144" wp14:textId="656B2D4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53FF4D6" w:rsidR="35F9CAD9">
        <w:rPr>
          <w:rFonts w:ascii="Aptos" w:hAnsi="Aptos" w:eastAsia="Aptos" w:cs="Aptos"/>
          <w:noProof w:val="0"/>
          <w:sz w:val="24"/>
          <w:szCs w:val="24"/>
          <w:lang w:val="en-GB"/>
        </w:rPr>
        <w:t>Wi-Fi: 25 × 3 avg = 75 devices</w:t>
      </w:r>
    </w:p>
    <w:p xmlns:wp14="http://schemas.microsoft.com/office/word/2010/wordml" w:rsidP="553FF4D6" wp14:paraId="307A2021" wp14:textId="50880B98">
      <w:pPr>
        <w:pStyle w:val="Heading4"/>
        <w:spacing w:before="319" w:beforeAutospacing="off" w:after="319" w:afterAutospacing="off"/>
      </w:pPr>
      <w:r w:rsidRPr="553FF4D6" w:rsidR="35F9C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6. Open Floor Space:</w:t>
      </w:r>
    </w:p>
    <w:p xmlns:wp14="http://schemas.microsoft.com/office/word/2010/wordml" w:rsidP="553FF4D6" wp14:paraId="42C44312" wp14:textId="60A5004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53FF4D6" w:rsidR="35F9CAD9">
        <w:rPr>
          <w:rFonts w:ascii="Aptos" w:hAnsi="Aptos" w:eastAsia="Aptos" w:cs="Aptos"/>
          <w:noProof w:val="0"/>
          <w:sz w:val="24"/>
          <w:szCs w:val="24"/>
          <w:lang w:val="en-GB"/>
        </w:rPr>
        <w:t>75–120 users → average 100</w:t>
      </w:r>
    </w:p>
    <w:p xmlns:wp14="http://schemas.microsoft.com/office/word/2010/wordml" w:rsidP="553FF4D6" wp14:paraId="09B7FB16" wp14:textId="230BE66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553FF4D6" w:rsidR="35F9C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100 Wired APs</w:t>
      </w:r>
    </w:p>
    <w:p xmlns:wp14="http://schemas.microsoft.com/office/word/2010/wordml" w:rsidP="553FF4D6" wp14:paraId="4EF6ABA6" wp14:textId="23D9577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553FF4D6" w:rsidR="35F9CAD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Wi-Fi: 100 × 3 = </w:t>
      </w:r>
      <w:r w:rsidRPr="553FF4D6" w:rsidR="35F9C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300 devices</w:t>
      </w:r>
    </w:p>
    <w:p xmlns:wp14="http://schemas.microsoft.com/office/word/2010/wordml" w:rsidP="553FF4D6" wp14:paraId="532C5408" wp14:textId="771AD05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53FF4D6" w:rsidR="35F9CAD9">
        <w:rPr>
          <w:rFonts w:ascii="Aptos" w:hAnsi="Aptos" w:eastAsia="Aptos" w:cs="Aptos"/>
          <w:noProof w:val="0"/>
          <w:sz w:val="24"/>
          <w:szCs w:val="24"/>
          <w:lang w:val="en-GB"/>
        </w:rPr>
        <w:t>5 Printers</w:t>
      </w:r>
    </w:p>
    <w:p xmlns:wp14="http://schemas.microsoft.com/office/word/2010/wordml" wp14:paraId="62CFB244" wp14:textId="514E2904"/>
    <w:p xmlns:wp14="http://schemas.microsoft.com/office/word/2010/wordml" w:rsidP="553FF4D6" wp14:paraId="759CCEF1" wp14:textId="296AD8F4">
      <w:pPr>
        <w:pStyle w:val="Heading2"/>
        <w:spacing w:before="299" w:beforeAutospacing="off" w:after="299" w:afterAutospacing="off"/>
      </w:pPr>
      <w:r w:rsidRPr="553FF4D6" w:rsidR="35F9CAD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 xml:space="preserve"> Network Design Using Cisco Packet Tracer Devices</w:t>
      </w:r>
    </w:p>
    <w:p xmlns:wp14="http://schemas.microsoft.com/office/word/2010/wordml" w:rsidP="553FF4D6" wp14:paraId="082C677B" wp14:textId="265CE389">
      <w:pPr>
        <w:pStyle w:val="Heading3"/>
        <w:spacing w:before="281" w:beforeAutospacing="off" w:after="281" w:afterAutospacing="off"/>
      </w:pPr>
      <w:r w:rsidRPr="553FF4D6" w:rsidR="35F9CAD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Wired Infrastructure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258"/>
        <w:gridCol w:w="920"/>
        <w:gridCol w:w="4610"/>
      </w:tblGrid>
      <w:tr w:rsidR="553FF4D6" w:rsidTr="553FF4D6" w14:paraId="3DF873D7">
        <w:trPr>
          <w:trHeight w:val="300"/>
        </w:trPr>
        <w:tc>
          <w:tcPr>
            <w:tcW w:w="3258" w:type="dxa"/>
            <w:tcMar/>
            <w:vAlign w:val="center"/>
          </w:tcPr>
          <w:p w:rsidR="553FF4D6" w:rsidP="553FF4D6" w:rsidRDefault="553FF4D6" w14:paraId="3BDCFAFE" w14:textId="661B6AE9">
            <w:pPr>
              <w:spacing w:before="0" w:beforeAutospacing="off" w:after="0" w:afterAutospacing="off"/>
              <w:jc w:val="center"/>
            </w:pPr>
            <w:r w:rsidRPr="553FF4D6" w:rsidR="553FF4D6">
              <w:rPr>
                <w:b w:val="1"/>
                <w:bCs w:val="1"/>
              </w:rPr>
              <w:t>Device</w:t>
            </w:r>
          </w:p>
        </w:tc>
        <w:tc>
          <w:tcPr>
            <w:tcW w:w="920" w:type="dxa"/>
            <w:tcMar/>
            <w:vAlign w:val="center"/>
          </w:tcPr>
          <w:p w:rsidR="553FF4D6" w:rsidP="553FF4D6" w:rsidRDefault="553FF4D6" w14:paraId="3DD123FF" w14:textId="0271CDBB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553FF4D6" w:rsidR="553FF4D6">
              <w:rPr>
                <w:b w:val="1"/>
                <w:bCs w:val="1"/>
              </w:rPr>
              <w:t>Q</w:t>
            </w:r>
            <w:r w:rsidRPr="553FF4D6" w:rsidR="2B6E7E87">
              <w:rPr>
                <w:b w:val="1"/>
                <w:bCs w:val="1"/>
              </w:rPr>
              <w:t>uant</w:t>
            </w:r>
          </w:p>
        </w:tc>
        <w:tc>
          <w:tcPr>
            <w:tcW w:w="4610" w:type="dxa"/>
            <w:tcMar/>
            <w:vAlign w:val="center"/>
          </w:tcPr>
          <w:p w:rsidR="553FF4D6" w:rsidP="553FF4D6" w:rsidRDefault="553FF4D6" w14:paraId="3C74E5F1" w14:textId="4C988035">
            <w:pPr>
              <w:spacing w:before="0" w:beforeAutospacing="off" w:after="0" w:afterAutospacing="off"/>
              <w:jc w:val="center"/>
            </w:pPr>
            <w:r w:rsidRPr="553FF4D6" w:rsidR="553FF4D6">
              <w:rPr>
                <w:b w:val="1"/>
                <w:bCs w:val="1"/>
              </w:rPr>
              <w:t>Ports Needed / Notes</w:t>
            </w:r>
          </w:p>
        </w:tc>
      </w:tr>
      <w:tr w:rsidR="553FF4D6" w:rsidTr="553FF4D6" w14:paraId="4AA9B71A">
        <w:trPr>
          <w:trHeight w:val="300"/>
        </w:trPr>
        <w:tc>
          <w:tcPr>
            <w:tcW w:w="3258" w:type="dxa"/>
            <w:tcMar/>
            <w:vAlign w:val="center"/>
          </w:tcPr>
          <w:p w:rsidR="553FF4D6" w:rsidP="553FF4D6" w:rsidRDefault="553FF4D6" w14:paraId="0171011B" w14:textId="6E5A3556">
            <w:pPr>
              <w:spacing w:before="0" w:beforeAutospacing="off" w:after="0" w:afterAutospacing="off"/>
            </w:pPr>
            <w:r w:rsidRPr="553FF4D6" w:rsidR="553FF4D6">
              <w:rPr>
                <w:b w:val="1"/>
                <w:bCs w:val="1"/>
              </w:rPr>
              <w:t>Cisco 2960 (24-port switch)</w:t>
            </w:r>
          </w:p>
        </w:tc>
        <w:tc>
          <w:tcPr>
            <w:tcW w:w="920" w:type="dxa"/>
            <w:tcMar/>
            <w:vAlign w:val="center"/>
          </w:tcPr>
          <w:p w:rsidR="553FF4D6" w:rsidP="553FF4D6" w:rsidRDefault="553FF4D6" w14:paraId="311348FF" w14:textId="7EBDAA4D">
            <w:pPr>
              <w:spacing w:before="0" w:beforeAutospacing="off" w:after="0" w:afterAutospacing="off"/>
            </w:pPr>
            <w:r w:rsidR="553FF4D6">
              <w:rPr/>
              <w:t>6</w:t>
            </w:r>
          </w:p>
        </w:tc>
        <w:tc>
          <w:tcPr>
            <w:tcW w:w="4610" w:type="dxa"/>
            <w:tcMar/>
            <w:vAlign w:val="center"/>
          </w:tcPr>
          <w:p w:rsidR="553FF4D6" w:rsidP="553FF4D6" w:rsidRDefault="553FF4D6" w14:paraId="10EE4F0F" w14:textId="3E0ECA38">
            <w:pPr>
              <w:spacing w:before="0" w:beforeAutospacing="off" w:after="0" w:afterAutospacing="off"/>
            </w:pPr>
            <w:r w:rsidR="553FF4D6">
              <w:rPr/>
              <w:t>Core switching in Machine Room + Floor</w:t>
            </w:r>
          </w:p>
        </w:tc>
      </w:tr>
      <w:tr w:rsidR="553FF4D6" w:rsidTr="553FF4D6" w14:paraId="38D41A9F">
        <w:trPr>
          <w:trHeight w:val="300"/>
        </w:trPr>
        <w:tc>
          <w:tcPr>
            <w:tcW w:w="3258" w:type="dxa"/>
            <w:tcMar/>
            <w:vAlign w:val="center"/>
          </w:tcPr>
          <w:p w:rsidR="553FF4D6" w:rsidP="553FF4D6" w:rsidRDefault="553FF4D6" w14:paraId="27F9ACA2" w14:textId="5A4D8A4D">
            <w:pPr>
              <w:spacing w:before="0" w:beforeAutospacing="off" w:after="0" w:afterAutospacing="off"/>
            </w:pPr>
            <w:r w:rsidRPr="553FF4D6" w:rsidR="553FF4D6">
              <w:rPr>
                <w:b w:val="1"/>
                <w:bCs w:val="1"/>
              </w:rPr>
              <w:t>Cisco 2960 (8-port switch)</w:t>
            </w:r>
          </w:p>
        </w:tc>
        <w:tc>
          <w:tcPr>
            <w:tcW w:w="920" w:type="dxa"/>
            <w:tcMar/>
            <w:vAlign w:val="center"/>
          </w:tcPr>
          <w:p w:rsidR="553FF4D6" w:rsidP="553FF4D6" w:rsidRDefault="553FF4D6" w14:paraId="034CD559" w14:textId="61C7964C">
            <w:pPr>
              <w:spacing w:before="0" w:beforeAutospacing="off" w:after="0" w:afterAutospacing="off"/>
            </w:pPr>
            <w:r w:rsidR="553FF4D6">
              <w:rPr/>
              <w:t>13</w:t>
            </w:r>
          </w:p>
        </w:tc>
        <w:tc>
          <w:tcPr>
            <w:tcW w:w="4610" w:type="dxa"/>
            <w:tcMar/>
            <w:vAlign w:val="center"/>
          </w:tcPr>
          <w:p w:rsidR="553FF4D6" w:rsidP="553FF4D6" w:rsidRDefault="553FF4D6" w14:paraId="4C8E53B7" w14:textId="44322C99">
            <w:pPr>
              <w:spacing w:before="0" w:beforeAutospacing="off" w:after="0" w:afterAutospacing="off"/>
            </w:pPr>
            <w:r w:rsidR="553FF4D6">
              <w:rPr/>
              <w:t>Offices, Technicians’ office, Reception, Kitchen</w:t>
            </w:r>
          </w:p>
        </w:tc>
      </w:tr>
      <w:tr w:rsidR="553FF4D6" w:rsidTr="553FF4D6" w14:paraId="2C8421BE">
        <w:trPr>
          <w:trHeight w:val="300"/>
        </w:trPr>
        <w:tc>
          <w:tcPr>
            <w:tcW w:w="3258" w:type="dxa"/>
            <w:tcMar/>
            <w:vAlign w:val="center"/>
          </w:tcPr>
          <w:p w:rsidR="553FF4D6" w:rsidP="553FF4D6" w:rsidRDefault="553FF4D6" w14:paraId="5DA1A976" w14:textId="14E9F08B">
            <w:pPr>
              <w:spacing w:before="0" w:beforeAutospacing="off" w:after="0" w:afterAutospacing="off"/>
            </w:pPr>
            <w:r w:rsidRPr="553FF4D6" w:rsidR="553FF4D6">
              <w:rPr>
                <w:b w:val="1"/>
                <w:bCs w:val="1"/>
              </w:rPr>
              <w:t>Copper Straight-through cables</w:t>
            </w:r>
          </w:p>
        </w:tc>
        <w:tc>
          <w:tcPr>
            <w:tcW w:w="920" w:type="dxa"/>
            <w:tcMar/>
            <w:vAlign w:val="center"/>
          </w:tcPr>
          <w:p w:rsidR="553FF4D6" w:rsidP="553FF4D6" w:rsidRDefault="553FF4D6" w14:paraId="3D16A3DF" w14:textId="77F4E888">
            <w:pPr>
              <w:spacing w:before="0" w:beforeAutospacing="off" w:after="0" w:afterAutospacing="off"/>
            </w:pPr>
            <w:r w:rsidR="553FF4D6">
              <w:rPr/>
              <w:t>1500m</w:t>
            </w:r>
          </w:p>
        </w:tc>
        <w:tc>
          <w:tcPr>
            <w:tcW w:w="4610" w:type="dxa"/>
            <w:tcMar/>
            <w:vAlign w:val="center"/>
          </w:tcPr>
          <w:p w:rsidR="553FF4D6" w:rsidP="553FF4D6" w:rsidRDefault="553FF4D6" w14:paraId="64CFBADD" w14:textId="49B14CE8">
            <w:pPr>
              <w:spacing w:before="0" w:beforeAutospacing="off" w:after="0" w:afterAutospacing="off"/>
            </w:pPr>
            <w:r w:rsidR="553FF4D6">
              <w:rPr/>
              <w:t>Assumed for full building coverage</w:t>
            </w:r>
          </w:p>
        </w:tc>
      </w:tr>
    </w:tbl>
    <w:p xmlns:wp14="http://schemas.microsoft.com/office/word/2010/wordml" w:rsidP="553FF4D6" wp14:paraId="071C4CE1" wp14:textId="7CE9ECDB">
      <w:pPr>
        <w:pStyle w:val="Heading3"/>
        <w:spacing w:before="281" w:beforeAutospacing="off" w:after="281" w:afterAutospacing="off"/>
      </w:pPr>
      <w:r w:rsidRPr="553FF4D6" w:rsidR="35F9CAD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Wireless Access Points (Using Cisco PT APs)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531"/>
        <w:gridCol w:w="920"/>
        <w:gridCol w:w="5194"/>
      </w:tblGrid>
      <w:tr w:rsidR="553FF4D6" w:rsidTr="553FF4D6" w14:paraId="3751A522">
        <w:trPr>
          <w:trHeight w:val="300"/>
        </w:trPr>
        <w:tc>
          <w:tcPr>
            <w:tcW w:w="2531" w:type="dxa"/>
            <w:tcMar/>
            <w:vAlign w:val="center"/>
          </w:tcPr>
          <w:p w:rsidR="553FF4D6" w:rsidP="553FF4D6" w:rsidRDefault="553FF4D6" w14:paraId="06E2A276" w14:textId="09BA6FF0">
            <w:pPr>
              <w:spacing w:before="0" w:beforeAutospacing="off" w:after="0" w:afterAutospacing="off"/>
              <w:jc w:val="center"/>
            </w:pPr>
            <w:r w:rsidRPr="553FF4D6" w:rsidR="553FF4D6">
              <w:rPr>
                <w:b w:val="1"/>
                <w:bCs w:val="1"/>
              </w:rPr>
              <w:t>Devic</w:t>
            </w:r>
            <w:r w:rsidRPr="553FF4D6" w:rsidR="3DBE593F">
              <w:rPr>
                <w:b w:val="1"/>
                <w:bCs w:val="1"/>
              </w:rPr>
              <w:t>e</w:t>
            </w:r>
          </w:p>
        </w:tc>
        <w:tc>
          <w:tcPr>
            <w:tcW w:w="920" w:type="dxa"/>
            <w:tcMar/>
            <w:vAlign w:val="center"/>
          </w:tcPr>
          <w:p w:rsidR="553FF4D6" w:rsidP="553FF4D6" w:rsidRDefault="553FF4D6" w14:paraId="5AA13299" w14:textId="60A583BA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  <w:p w:rsidR="3DBE593F" w:rsidP="553FF4D6" w:rsidRDefault="3DBE593F" w14:paraId="316AE526" w14:textId="09EFAEB1">
            <w:pPr>
              <w:spacing w:before="0" w:beforeAutospacing="off" w:after="0" w:afterAutospacing="off"/>
              <w:jc w:val="center"/>
            </w:pPr>
            <w:r w:rsidRPr="553FF4D6" w:rsidR="3DBE593F">
              <w:rPr>
                <w:b w:val="1"/>
                <w:bCs w:val="1"/>
              </w:rPr>
              <w:t>Quan</w:t>
            </w:r>
            <w:r w:rsidRPr="553FF4D6" w:rsidR="33770D79">
              <w:rPr>
                <w:b w:val="1"/>
                <w:bCs w:val="1"/>
              </w:rPr>
              <w:t>t</w:t>
            </w:r>
          </w:p>
          <w:p w:rsidR="553FF4D6" w:rsidP="553FF4D6" w:rsidRDefault="553FF4D6" w14:paraId="6645E078" w14:textId="6C232522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</w:tc>
        <w:tc>
          <w:tcPr>
            <w:tcW w:w="5194" w:type="dxa"/>
            <w:tcMar/>
            <w:vAlign w:val="center"/>
          </w:tcPr>
          <w:p w:rsidR="0D396D9C" w:rsidP="553FF4D6" w:rsidRDefault="0D396D9C" w14:paraId="1D9CFC3F" w14:textId="6EED7933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553FF4D6" w:rsidR="0D396D9C">
              <w:rPr>
                <w:b w:val="1"/>
                <w:bCs w:val="1"/>
              </w:rPr>
              <w:t xml:space="preserve">             </w:t>
            </w:r>
            <w:r w:rsidRPr="553FF4D6" w:rsidR="553FF4D6">
              <w:rPr>
                <w:b w:val="1"/>
                <w:bCs w:val="1"/>
              </w:rPr>
              <w:t>Notes</w:t>
            </w:r>
          </w:p>
        </w:tc>
      </w:tr>
      <w:tr w:rsidR="553FF4D6" w:rsidTr="553FF4D6" w14:paraId="54372BCC">
        <w:trPr>
          <w:trHeight w:val="300"/>
        </w:trPr>
        <w:tc>
          <w:tcPr>
            <w:tcW w:w="2531" w:type="dxa"/>
            <w:tcMar/>
            <w:vAlign w:val="center"/>
          </w:tcPr>
          <w:p w:rsidR="553FF4D6" w:rsidP="553FF4D6" w:rsidRDefault="553FF4D6" w14:paraId="6D8E9794" w14:textId="53545D56">
            <w:pPr>
              <w:spacing w:before="0" w:beforeAutospacing="off" w:after="0" w:afterAutospacing="off"/>
            </w:pPr>
            <w:r w:rsidRPr="553FF4D6" w:rsidR="553FF4D6">
              <w:rPr>
                <w:b w:val="1"/>
                <w:bCs w:val="1"/>
              </w:rPr>
              <w:t>Cisco WAP (PT Generic)</w:t>
            </w:r>
          </w:p>
        </w:tc>
        <w:tc>
          <w:tcPr>
            <w:tcW w:w="920" w:type="dxa"/>
            <w:tcMar/>
            <w:vAlign w:val="center"/>
          </w:tcPr>
          <w:p w:rsidR="553FF4D6" w:rsidP="553FF4D6" w:rsidRDefault="553FF4D6" w14:paraId="5BF04F06" w14:textId="44776796">
            <w:pPr>
              <w:spacing w:before="0" w:beforeAutospacing="off" w:after="0" w:afterAutospacing="off"/>
            </w:pPr>
            <w:r w:rsidR="553FF4D6">
              <w:rPr/>
              <w:t>20</w:t>
            </w:r>
          </w:p>
        </w:tc>
        <w:tc>
          <w:tcPr>
            <w:tcW w:w="5194" w:type="dxa"/>
            <w:tcMar/>
            <w:vAlign w:val="center"/>
          </w:tcPr>
          <w:p w:rsidR="4196EC4E" w:rsidP="553FF4D6" w:rsidRDefault="4196EC4E" w14:paraId="72D75AEA" w14:textId="17B5DB3F">
            <w:pPr>
              <w:spacing w:before="0" w:beforeAutospacing="off" w:after="0" w:afterAutospacing="off"/>
            </w:pPr>
            <w:r w:rsidR="4196EC4E">
              <w:rPr/>
              <w:t xml:space="preserve"> </w:t>
            </w:r>
            <w:r w:rsidR="553FF4D6">
              <w:rPr/>
              <w:t>Sufficient coverage based on estimated device density</w:t>
            </w:r>
          </w:p>
        </w:tc>
      </w:tr>
    </w:tbl>
    <w:p xmlns:wp14="http://schemas.microsoft.com/office/word/2010/wordml" wp14:paraId="636FF586" wp14:textId="57F0C60D"/>
    <w:p xmlns:wp14="http://schemas.microsoft.com/office/word/2010/wordml" w:rsidP="553FF4D6" wp14:paraId="5819B071" wp14:textId="5B4E34A1">
      <w:pPr>
        <w:pStyle w:val="Heading3"/>
        <w:spacing w:before="281" w:beforeAutospacing="off" w:after="281" w:afterAutospacing="off"/>
      </w:pPr>
      <w:r w:rsidRPr="553FF4D6" w:rsidR="35F9CAD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Printers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85"/>
        <w:gridCol w:w="1228"/>
        <w:gridCol w:w="3092"/>
      </w:tblGrid>
      <w:tr w:rsidR="553FF4D6" w:rsidTr="553FF4D6" w14:paraId="1D60BE93">
        <w:trPr>
          <w:trHeight w:val="300"/>
        </w:trPr>
        <w:tc>
          <w:tcPr>
            <w:tcW w:w="2085" w:type="dxa"/>
            <w:tcMar/>
            <w:vAlign w:val="center"/>
          </w:tcPr>
          <w:p w:rsidR="553FF4D6" w:rsidP="553FF4D6" w:rsidRDefault="553FF4D6" w14:paraId="64237F94" w14:textId="5240E5DE">
            <w:pPr>
              <w:spacing w:before="0" w:beforeAutospacing="off" w:after="0" w:afterAutospacing="off"/>
              <w:jc w:val="center"/>
            </w:pPr>
            <w:r w:rsidRPr="553FF4D6" w:rsidR="553FF4D6">
              <w:rPr>
                <w:b w:val="1"/>
                <w:bCs w:val="1"/>
              </w:rPr>
              <w:t>Device</w:t>
            </w:r>
          </w:p>
        </w:tc>
        <w:tc>
          <w:tcPr>
            <w:tcW w:w="1228" w:type="dxa"/>
            <w:tcMar/>
            <w:vAlign w:val="center"/>
          </w:tcPr>
          <w:p w:rsidR="553FF4D6" w:rsidP="553FF4D6" w:rsidRDefault="553FF4D6" w14:paraId="33618DD5" w14:textId="505A707D">
            <w:pPr>
              <w:spacing w:before="0" w:beforeAutospacing="off" w:after="0" w:afterAutospacing="off"/>
              <w:jc w:val="center"/>
            </w:pPr>
            <w:r w:rsidRPr="553FF4D6" w:rsidR="553FF4D6">
              <w:rPr>
                <w:b w:val="1"/>
                <w:bCs w:val="1"/>
              </w:rPr>
              <w:t>Quantity</w:t>
            </w:r>
          </w:p>
        </w:tc>
        <w:tc>
          <w:tcPr>
            <w:tcW w:w="3092" w:type="dxa"/>
            <w:tcMar/>
            <w:vAlign w:val="center"/>
          </w:tcPr>
          <w:p w:rsidR="553FF4D6" w:rsidP="553FF4D6" w:rsidRDefault="553FF4D6" w14:paraId="1F6DD279" w14:textId="2ECE79EC">
            <w:pPr>
              <w:spacing w:before="0" w:beforeAutospacing="off" w:after="0" w:afterAutospacing="off"/>
              <w:jc w:val="center"/>
            </w:pPr>
            <w:r w:rsidRPr="553FF4D6" w:rsidR="553FF4D6">
              <w:rPr>
                <w:b w:val="1"/>
                <w:bCs w:val="1"/>
              </w:rPr>
              <w:t>Placement</w:t>
            </w:r>
          </w:p>
        </w:tc>
      </w:tr>
      <w:tr w:rsidR="553FF4D6" w:rsidTr="553FF4D6" w14:paraId="1AC88CC6">
        <w:trPr>
          <w:trHeight w:val="300"/>
        </w:trPr>
        <w:tc>
          <w:tcPr>
            <w:tcW w:w="2085" w:type="dxa"/>
            <w:tcMar/>
            <w:vAlign w:val="center"/>
          </w:tcPr>
          <w:p w:rsidR="553FF4D6" w:rsidP="553FF4D6" w:rsidRDefault="553FF4D6" w14:paraId="473B0C3F" w14:textId="6F1BE870">
            <w:pPr>
              <w:spacing w:before="0" w:beforeAutospacing="off" w:after="0" w:afterAutospacing="off"/>
            </w:pPr>
            <w:r w:rsidRPr="553FF4D6" w:rsidR="553FF4D6">
              <w:rPr>
                <w:b w:val="1"/>
                <w:bCs w:val="1"/>
              </w:rPr>
              <w:t>Network Printers</w:t>
            </w:r>
          </w:p>
        </w:tc>
        <w:tc>
          <w:tcPr>
            <w:tcW w:w="1228" w:type="dxa"/>
            <w:tcMar/>
            <w:vAlign w:val="center"/>
          </w:tcPr>
          <w:p w:rsidR="553FF4D6" w:rsidP="553FF4D6" w:rsidRDefault="553FF4D6" w14:paraId="16B386FC" w14:textId="2C7B5057">
            <w:pPr>
              <w:spacing w:before="0" w:beforeAutospacing="off" w:after="0" w:afterAutospacing="off"/>
            </w:pPr>
            <w:r w:rsidR="553FF4D6">
              <w:rPr/>
              <w:t>6</w:t>
            </w:r>
          </w:p>
        </w:tc>
        <w:tc>
          <w:tcPr>
            <w:tcW w:w="3092" w:type="dxa"/>
            <w:tcMar/>
            <w:vAlign w:val="center"/>
          </w:tcPr>
          <w:p w:rsidR="553FF4D6" w:rsidP="553FF4D6" w:rsidRDefault="553FF4D6" w14:paraId="248134B1" w14:textId="17A424F4">
            <w:pPr>
              <w:spacing w:before="0" w:beforeAutospacing="off" w:after="0" w:afterAutospacing="off"/>
            </w:pPr>
            <w:r w:rsidR="553FF4D6">
              <w:rPr/>
              <w:t>5 in floor area, 1 in reception</w:t>
            </w:r>
          </w:p>
        </w:tc>
      </w:tr>
    </w:tbl>
    <w:p xmlns:wp14="http://schemas.microsoft.com/office/word/2010/wordml" wp14:paraId="60F33C88" wp14:textId="6EB41B33"/>
    <w:p xmlns:wp14="http://schemas.microsoft.com/office/word/2010/wordml" w:rsidP="553FF4D6" wp14:paraId="3870D6C5" wp14:textId="36F2DA9C">
      <w:pPr>
        <w:pStyle w:val="Heading2"/>
        <w:spacing w:before="299" w:beforeAutospacing="off" w:after="299" w:afterAutospacing="off"/>
      </w:pPr>
      <w:r w:rsidRPr="553FF4D6" w:rsidR="35F9CAD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Budget Estimate (Based on Cisco Packet Tracer-equivalent items)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19"/>
        <w:gridCol w:w="2007"/>
        <w:gridCol w:w="1220"/>
        <w:gridCol w:w="1551"/>
      </w:tblGrid>
      <w:tr w:rsidR="553FF4D6" w:rsidTr="553FF4D6" w14:paraId="0A5B08FC">
        <w:trPr>
          <w:trHeight w:val="300"/>
        </w:trPr>
        <w:tc>
          <w:tcPr>
            <w:tcW w:w="3019" w:type="dxa"/>
            <w:tcMar/>
            <w:vAlign w:val="center"/>
          </w:tcPr>
          <w:p w:rsidR="553FF4D6" w:rsidP="553FF4D6" w:rsidRDefault="553FF4D6" w14:paraId="24F917AE" w14:textId="0FF43312">
            <w:pPr>
              <w:spacing w:before="0" w:beforeAutospacing="off" w:after="0" w:afterAutospacing="off"/>
              <w:jc w:val="center"/>
            </w:pPr>
            <w:r w:rsidRPr="553FF4D6" w:rsidR="553FF4D6">
              <w:rPr>
                <w:b w:val="1"/>
                <w:bCs w:val="1"/>
              </w:rPr>
              <w:t>Component</w:t>
            </w:r>
          </w:p>
        </w:tc>
        <w:tc>
          <w:tcPr>
            <w:tcW w:w="2007" w:type="dxa"/>
            <w:tcMar/>
            <w:vAlign w:val="center"/>
          </w:tcPr>
          <w:p w:rsidR="553FF4D6" w:rsidP="553FF4D6" w:rsidRDefault="553FF4D6" w14:paraId="73C2E0F1" w14:textId="069152DD">
            <w:pPr>
              <w:spacing w:before="0" w:beforeAutospacing="off" w:after="0" w:afterAutospacing="off"/>
              <w:jc w:val="center"/>
            </w:pPr>
            <w:r w:rsidRPr="553FF4D6" w:rsidR="553FF4D6">
              <w:rPr>
                <w:b w:val="1"/>
                <w:bCs w:val="1"/>
              </w:rPr>
              <w:t>Unit Cost (ZAR)</w:t>
            </w:r>
          </w:p>
        </w:tc>
        <w:tc>
          <w:tcPr>
            <w:tcW w:w="1220" w:type="dxa"/>
            <w:tcMar/>
            <w:vAlign w:val="center"/>
          </w:tcPr>
          <w:p w:rsidR="553FF4D6" w:rsidP="553FF4D6" w:rsidRDefault="553FF4D6" w14:paraId="6F857A21" w14:textId="02E14F50">
            <w:pPr>
              <w:spacing w:before="0" w:beforeAutospacing="off" w:after="0" w:afterAutospacing="off"/>
              <w:jc w:val="center"/>
            </w:pPr>
            <w:r w:rsidRPr="553FF4D6" w:rsidR="553FF4D6">
              <w:rPr>
                <w:b w:val="1"/>
                <w:bCs w:val="1"/>
              </w:rPr>
              <w:t>Quantity</w:t>
            </w:r>
          </w:p>
        </w:tc>
        <w:tc>
          <w:tcPr>
            <w:tcW w:w="1551" w:type="dxa"/>
            <w:tcMar/>
            <w:vAlign w:val="center"/>
          </w:tcPr>
          <w:p w:rsidR="553FF4D6" w:rsidP="553FF4D6" w:rsidRDefault="553FF4D6" w14:paraId="725CE944" w14:textId="5780091F">
            <w:pPr>
              <w:spacing w:before="0" w:beforeAutospacing="off" w:after="0" w:afterAutospacing="off"/>
              <w:jc w:val="center"/>
            </w:pPr>
            <w:r w:rsidRPr="553FF4D6" w:rsidR="553FF4D6">
              <w:rPr>
                <w:b w:val="1"/>
                <w:bCs w:val="1"/>
              </w:rPr>
              <w:t>Total (ZAR)</w:t>
            </w:r>
          </w:p>
        </w:tc>
      </w:tr>
      <w:tr w:rsidR="553FF4D6" w:rsidTr="553FF4D6" w14:paraId="6261729F">
        <w:trPr>
          <w:trHeight w:val="300"/>
        </w:trPr>
        <w:tc>
          <w:tcPr>
            <w:tcW w:w="3019" w:type="dxa"/>
            <w:tcMar/>
            <w:vAlign w:val="center"/>
          </w:tcPr>
          <w:p w:rsidR="553FF4D6" w:rsidP="553FF4D6" w:rsidRDefault="553FF4D6" w14:paraId="3E999E48" w14:textId="0241AC3B">
            <w:pPr>
              <w:spacing w:before="0" w:beforeAutospacing="off" w:after="0" w:afterAutospacing="off"/>
            </w:pPr>
            <w:r w:rsidR="553FF4D6">
              <w:rPr/>
              <w:t>Cisco 2960 (24-port)</w:t>
            </w:r>
          </w:p>
        </w:tc>
        <w:tc>
          <w:tcPr>
            <w:tcW w:w="2007" w:type="dxa"/>
            <w:tcMar/>
            <w:vAlign w:val="center"/>
          </w:tcPr>
          <w:p w:rsidR="553FF4D6" w:rsidP="553FF4D6" w:rsidRDefault="553FF4D6" w14:paraId="741AD0C7" w14:textId="577BFF7E">
            <w:pPr>
              <w:spacing w:before="0" w:beforeAutospacing="off" w:after="0" w:afterAutospacing="off"/>
            </w:pPr>
            <w:r w:rsidR="553FF4D6">
              <w:rPr/>
              <w:t>R3,800</w:t>
            </w:r>
          </w:p>
        </w:tc>
        <w:tc>
          <w:tcPr>
            <w:tcW w:w="1220" w:type="dxa"/>
            <w:tcMar/>
            <w:vAlign w:val="center"/>
          </w:tcPr>
          <w:p w:rsidR="553FF4D6" w:rsidP="553FF4D6" w:rsidRDefault="553FF4D6" w14:paraId="506E22E7" w14:textId="0CF42407">
            <w:pPr>
              <w:spacing w:before="0" w:beforeAutospacing="off" w:after="0" w:afterAutospacing="off"/>
            </w:pPr>
            <w:r w:rsidR="553FF4D6">
              <w:rPr/>
              <w:t>6</w:t>
            </w:r>
          </w:p>
        </w:tc>
        <w:tc>
          <w:tcPr>
            <w:tcW w:w="1551" w:type="dxa"/>
            <w:tcMar/>
            <w:vAlign w:val="center"/>
          </w:tcPr>
          <w:p w:rsidR="553FF4D6" w:rsidP="553FF4D6" w:rsidRDefault="553FF4D6" w14:paraId="06750A4C" w14:textId="30AEF330">
            <w:pPr>
              <w:spacing w:before="0" w:beforeAutospacing="off" w:after="0" w:afterAutospacing="off"/>
            </w:pPr>
            <w:r w:rsidR="553FF4D6">
              <w:rPr/>
              <w:t>R22,800</w:t>
            </w:r>
          </w:p>
        </w:tc>
      </w:tr>
      <w:tr w:rsidR="553FF4D6" w:rsidTr="553FF4D6" w14:paraId="70192030">
        <w:trPr>
          <w:trHeight w:val="300"/>
        </w:trPr>
        <w:tc>
          <w:tcPr>
            <w:tcW w:w="3019" w:type="dxa"/>
            <w:tcMar/>
            <w:vAlign w:val="center"/>
          </w:tcPr>
          <w:p w:rsidR="553FF4D6" w:rsidP="553FF4D6" w:rsidRDefault="553FF4D6" w14:paraId="4312BF08" w14:textId="6CFB893E">
            <w:pPr>
              <w:spacing w:before="0" w:beforeAutospacing="off" w:after="0" w:afterAutospacing="off"/>
            </w:pPr>
            <w:r w:rsidR="553FF4D6">
              <w:rPr/>
              <w:t>Cisco 2960 (8-port)</w:t>
            </w:r>
          </w:p>
        </w:tc>
        <w:tc>
          <w:tcPr>
            <w:tcW w:w="2007" w:type="dxa"/>
            <w:tcMar/>
            <w:vAlign w:val="center"/>
          </w:tcPr>
          <w:p w:rsidR="553FF4D6" w:rsidP="553FF4D6" w:rsidRDefault="553FF4D6" w14:paraId="7DFFD3E6" w14:textId="6A1DF8C3">
            <w:pPr>
              <w:spacing w:before="0" w:beforeAutospacing="off" w:after="0" w:afterAutospacing="off"/>
            </w:pPr>
            <w:r w:rsidR="553FF4D6">
              <w:rPr/>
              <w:t>R1,800</w:t>
            </w:r>
          </w:p>
        </w:tc>
        <w:tc>
          <w:tcPr>
            <w:tcW w:w="1220" w:type="dxa"/>
            <w:tcMar/>
            <w:vAlign w:val="center"/>
          </w:tcPr>
          <w:p w:rsidR="553FF4D6" w:rsidP="553FF4D6" w:rsidRDefault="553FF4D6" w14:paraId="47BEFDA0" w14:textId="3975389F">
            <w:pPr>
              <w:spacing w:before="0" w:beforeAutospacing="off" w:after="0" w:afterAutospacing="off"/>
            </w:pPr>
            <w:r w:rsidR="553FF4D6">
              <w:rPr/>
              <w:t>13</w:t>
            </w:r>
          </w:p>
        </w:tc>
        <w:tc>
          <w:tcPr>
            <w:tcW w:w="1551" w:type="dxa"/>
            <w:tcMar/>
            <w:vAlign w:val="center"/>
          </w:tcPr>
          <w:p w:rsidR="553FF4D6" w:rsidP="553FF4D6" w:rsidRDefault="553FF4D6" w14:paraId="4F7F90F0" w14:textId="6EE36BAE">
            <w:pPr>
              <w:spacing w:before="0" w:beforeAutospacing="off" w:after="0" w:afterAutospacing="off"/>
            </w:pPr>
            <w:r w:rsidR="553FF4D6">
              <w:rPr/>
              <w:t>R23,400</w:t>
            </w:r>
          </w:p>
        </w:tc>
      </w:tr>
      <w:tr w:rsidR="553FF4D6" w:rsidTr="553FF4D6" w14:paraId="357A804E">
        <w:trPr>
          <w:trHeight w:val="300"/>
        </w:trPr>
        <w:tc>
          <w:tcPr>
            <w:tcW w:w="3019" w:type="dxa"/>
            <w:tcMar/>
            <w:vAlign w:val="center"/>
          </w:tcPr>
          <w:p w:rsidR="553FF4D6" w:rsidP="553FF4D6" w:rsidRDefault="553FF4D6" w14:paraId="2C39BC95" w14:textId="5D228459">
            <w:pPr>
              <w:spacing w:before="0" w:beforeAutospacing="off" w:after="0" w:afterAutospacing="off"/>
            </w:pPr>
            <w:r w:rsidR="553FF4D6">
              <w:rPr/>
              <w:t>Cisco WAP</w:t>
            </w:r>
          </w:p>
        </w:tc>
        <w:tc>
          <w:tcPr>
            <w:tcW w:w="2007" w:type="dxa"/>
            <w:tcMar/>
            <w:vAlign w:val="center"/>
          </w:tcPr>
          <w:p w:rsidR="553FF4D6" w:rsidP="553FF4D6" w:rsidRDefault="553FF4D6" w14:paraId="7517420A" w14:textId="20132E5E">
            <w:pPr>
              <w:spacing w:before="0" w:beforeAutospacing="off" w:after="0" w:afterAutospacing="off"/>
            </w:pPr>
            <w:r w:rsidR="553FF4D6">
              <w:rPr/>
              <w:t>R3,200</w:t>
            </w:r>
          </w:p>
        </w:tc>
        <w:tc>
          <w:tcPr>
            <w:tcW w:w="1220" w:type="dxa"/>
            <w:tcMar/>
            <w:vAlign w:val="center"/>
          </w:tcPr>
          <w:p w:rsidR="553FF4D6" w:rsidP="553FF4D6" w:rsidRDefault="553FF4D6" w14:paraId="6BB4C814" w14:textId="5F8A3987">
            <w:pPr>
              <w:spacing w:before="0" w:beforeAutospacing="off" w:after="0" w:afterAutospacing="off"/>
            </w:pPr>
            <w:r w:rsidR="553FF4D6">
              <w:rPr/>
              <w:t>20</w:t>
            </w:r>
          </w:p>
        </w:tc>
        <w:tc>
          <w:tcPr>
            <w:tcW w:w="1551" w:type="dxa"/>
            <w:tcMar/>
            <w:vAlign w:val="center"/>
          </w:tcPr>
          <w:p w:rsidR="553FF4D6" w:rsidP="553FF4D6" w:rsidRDefault="553FF4D6" w14:paraId="4AE20C54" w14:textId="598C294A">
            <w:pPr>
              <w:spacing w:before="0" w:beforeAutospacing="off" w:after="0" w:afterAutospacing="off"/>
            </w:pPr>
            <w:r w:rsidR="553FF4D6">
              <w:rPr/>
              <w:t>R64,000</w:t>
            </w:r>
          </w:p>
        </w:tc>
      </w:tr>
      <w:tr w:rsidR="553FF4D6" w:rsidTr="553FF4D6" w14:paraId="334877EC">
        <w:trPr>
          <w:trHeight w:val="300"/>
        </w:trPr>
        <w:tc>
          <w:tcPr>
            <w:tcW w:w="3019" w:type="dxa"/>
            <w:tcMar/>
            <w:vAlign w:val="center"/>
          </w:tcPr>
          <w:p w:rsidR="553FF4D6" w:rsidP="553FF4D6" w:rsidRDefault="553FF4D6" w14:paraId="3BEBD868" w14:textId="33575610">
            <w:pPr>
              <w:spacing w:before="0" w:beforeAutospacing="off" w:after="0" w:afterAutospacing="off"/>
            </w:pPr>
            <w:r w:rsidR="553FF4D6">
              <w:rPr/>
              <w:t>Network Printer</w:t>
            </w:r>
          </w:p>
        </w:tc>
        <w:tc>
          <w:tcPr>
            <w:tcW w:w="2007" w:type="dxa"/>
            <w:tcMar/>
            <w:vAlign w:val="center"/>
          </w:tcPr>
          <w:p w:rsidR="553FF4D6" w:rsidP="553FF4D6" w:rsidRDefault="553FF4D6" w14:paraId="26285DF5" w14:textId="660B989B">
            <w:pPr>
              <w:spacing w:before="0" w:beforeAutospacing="off" w:after="0" w:afterAutospacing="off"/>
            </w:pPr>
            <w:r w:rsidR="553FF4D6">
              <w:rPr/>
              <w:t>R3,000</w:t>
            </w:r>
          </w:p>
        </w:tc>
        <w:tc>
          <w:tcPr>
            <w:tcW w:w="1220" w:type="dxa"/>
            <w:tcMar/>
            <w:vAlign w:val="center"/>
          </w:tcPr>
          <w:p w:rsidR="553FF4D6" w:rsidP="553FF4D6" w:rsidRDefault="553FF4D6" w14:paraId="7846851E" w14:textId="5EF3395A">
            <w:pPr>
              <w:spacing w:before="0" w:beforeAutospacing="off" w:after="0" w:afterAutospacing="off"/>
            </w:pPr>
            <w:r w:rsidR="553FF4D6">
              <w:rPr/>
              <w:t>6</w:t>
            </w:r>
          </w:p>
        </w:tc>
        <w:tc>
          <w:tcPr>
            <w:tcW w:w="1551" w:type="dxa"/>
            <w:tcMar/>
            <w:vAlign w:val="center"/>
          </w:tcPr>
          <w:p w:rsidR="553FF4D6" w:rsidP="553FF4D6" w:rsidRDefault="553FF4D6" w14:paraId="2D21197F" w14:textId="283F2B10">
            <w:pPr>
              <w:spacing w:before="0" w:beforeAutospacing="off" w:after="0" w:afterAutospacing="off"/>
            </w:pPr>
            <w:r w:rsidR="553FF4D6">
              <w:rPr/>
              <w:t>R18,000</w:t>
            </w:r>
          </w:p>
        </w:tc>
      </w:tr>
      <w:tr w:rsidR="553FF4D6" w:rsidTr="553FF4D6" w14:paraId="2BB7395B">
        <w:trPr>
          <w:trHeight w:val="300"/>
        </w:trPr>
        <w:tc>
          <w:tcPr>
            <w:tcW w:w="3019" w:type="dxa"/>
            <w:tcMar/>
            <w:vAlign w:val="center"/>
          </w:tcPr>
          <w:p w:rsidR="553FF4D6" w:rsidP="553FF4D6" w:rsidRDefault="553FF4D6" w14:paraId="075D5751" w14:textId="23428C01">
            <w:pPr>
              <w:spacing w:before="0" w:beforeAutospacing="off" w:after="0" w:afterAutospacing="off"/>
            </w:pPr>
            <w:r w:rsidR="553FF4D6">
              <w:rPr/>
              <w:t>Cat6 Ethernet Cable (per m)</w:t>
            </w:r>
          </w:p>
        </w:tc>
        <w:tc>
          <w:tcPr>
            <w:tcW w:w="2007" w:type="dxa"/>
            <w:tcMar/>
            <w:vAlign w:val="center"/>
          </w:tcPr>
          <w:p w:rsidR="553FF4D6" w:rsidP="553FF4D6" w:rsidRDefault="553FF4D6" w14:paraId="441FE6B8" w14:textId="4C4F74CD">
            <w:pPr>
              <w:spacing w:before="0" w:beforeAutospacing="off" w:after="0" w:afterAutospacing="off"/>
            </w:pPr>
            <w:r w:rsidR="553FF4D6">
              <w:rPr/>
              <w:t>R5.60</w:t>
            </w:r>
          </w:p>
        </w:tc>
        <w:tc>
          <w:tcPr>
            <w:tcW w:w="1220" w:type="dxa"/>
            <w:tcMar/>
            <w:vAlign w:val="center"/>
          </w:tcPr>
          <w:p w:rsidR="553FF4D6" w:rsidP="553FF4D6" w:rsidRDefault="553FF4D6" w14:paraId="6EECF196" w14:textId="2CE5CCC0">
            <w:pPr>
              <w:spacing w:before="0" w:beforeAutospacing="off" w:after="0" w:afterAutospacing="off"/>
            </w:pPr>
            <w:r w:rsidR="553FF4D6">
              <w:rPr/>
              <w:t>1500</w:t>
            </w:r>
          </w:p>
        </w:tc>
        <w:tc>
          <w:tcPr>
            <w:tcW w:w="1551" w:type="dxa"/>
            <w:tcMar/>
            <w:vAlign w:val="center"/>
          </w:tcPr>
          <w:p w:rsidR="553FF4D6" w:rsidP="553FF4D6" w:rsidRDefault="553FF4D6" w14:paraId="42F062AD" w14:textId="62DCBAD2">
            <w:pPr>
              <w:spacing w:before="0" w:beforeAutospacing="off" w:after="0" w:afterAutospacing="off"/>
            </w:pPr>
            <w:r w:rsidR="553FF4D6">
              <w:rPr/>
              <w:t>R8,400</w:t>
            </w:r>
          </w:p>
        </w:tc>
      </w:tr>
      <w:tr w:rsidR="553FF4D6" w:rsidTr="553FF4D6" w14:paraId="4F612DAF">
        <w:trPr>
          <w:trHeight w:val="300"/>
        </w:trPr>
        <w:tc>
          <w:tcPr>
            <w:tcW w:w="3019" w:type="dxa"/>
            <w:tcMar/>
            <w:vAlign w:val="center"/>
          </w:tcPr>
          <w:p w:rsidR="553FF4D6" w:rsidP="553FF4D6" w:rsidRDefault="553FF4D6" w14:paraId="100DD9D2" w14:textId="26EAAEBD">
            <w:pPr>
              <w:spacing w:before="0" w:beforeAutospacing="off" w:after="0" w:afterAutospacing="off"/>
            </w:pPr>
            <w:r w:rsidRPr="553FF4D6" w:rsidR="553FF4D6">
              <w:rPr>
                <w:b w:val="1"/>
                <w:bCs w:val="1"/>
              </w:rPr>
              <w:t>Total</w:t>
            </w:r>
          </w:p>
        </w:tc>
        <w:tc>
          <w:tcPr>
            <w:tcW w:w="2007" w:type="dxa"/>
            <w:tcMar/>
            <w:vAlign w:val="center"/>
          </w:tcPr>
          <w:p w:rsidR="553FF4D6" w:rsidRDefault="553FF4D6" w14:paraId="5092461E" w14:textId="074834F5"/>
        </w:tc>
        <w:tc>
          <w:tcPr>
            <w:tcW w:w="1220" w:type="dxa"/>
            <w:tcMar/>
            <w:vAlign w:val="center"/>
          </w:tcPr>
          <w:p w:rsidR="553FF4D6" w:rsidRDefault="553FF4D6" w14:paraId="7654EA60" w14:textId="761C6683"/>
        </w:tc>
        <w:tc>
          <w:tcPr>
            <w:tcW w:w="1551" w:type="dxa"/>
            <w:tcMar/>
            <w:vAlign w:val="center"/>
          </w:tcPr>
          <w:p w:rsidR="553FF4D6" w:rsidP="553FF4D6" w:rsidRDefault="553FF4D6" w14:paraId="17F0FB51" w14:textId="754A75C2">
            <w:pPr>
              <w:spacing w:before="0" w:beforeAutospacing="off" w:after="0" w:afterAutospacing="off"/>
            </w:pPr>
            <w:r w:rsidRPr="553FF4D6" w:rsidR="553FF4D6">
              <w:rPr>
                <w:b w:val="1"/>
                <w:bCs w:val="1"/>
              </w:rPr>
              <w:t>R136,600</w:t>
            </w:r>
          </w:p>
        </w:tc>
      </w:tr>
    </w:tbl>
    <w:p xmlns:wp14="http://schemas.microsoft.com/office/word/2010/wordml" wp14:paraId="45FADAD6" wp14:textId="647E0BF7"/>
    <w:p xmlns:wp14="http://schemas.microsoft.com/office/word/2010/wordml" w:rsidP="553FF4D6" wp14:paraId="1891B768" wp14:textId="5189DDDB">
      <w:pPr>
        <w:pStyle w:val="Heading3"/>
        <w:spacing w:before="281" w:beforeAutospacing="off" w:after="281" w:afterAutospacing="off"/>
      </w:pPr>
      <w:r w:rsidRPr="553FF4D6" w:rsidR="35F9CAD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Labour Cost Estimate (Optional Addition)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979"/>
        <w:gridCol w:w="1933"/>
      </w:tblGrid>
      <w:tr w:rsidR="553FF4D6" w:rsidTr="553FF4D6" w14:paraId="3AFEA091">
        <w:trPr>
          <w:trHeight w:val="300"/>
        </w:trPr>
        <w:tc>
          <w:tcPr>
            <w:tcW w:w="2979" w:type="dxa"/>
            <w:tcMar/>
            <w:vAlign w:val="center"/>
          </w:tcPr>
          <w:p w:rsidR="553FF4D6" w:rsidP="553FF4D6" w:rsidRDefault="553FF4D6" w14:paraId="378824E1" w14:textId="0B6C2459">
            <w:pPr>
              <w:spacing w:before="0" w:beforeAutospacing="off" w:after="0" w:afterAutospacing="off"/>
              <w:jc w:val="center"/>
            </w:pPr>
            <w:r w:rsidRPr="553FF4D6" w:rsidR="553FF4D6">
              <w:rPr>
                <w:b w:val="1"/>
                <w:bCs w:val="1"/>
              </w:rPr>
              <w:t>Task</w:t>
            </w:r>
          </w:p>
        </w:tc>
        <w:tc>
          <w:tcPr>
            <w:tcW w:w="1933" w:type="dxa"/>
            <w:tcMar/>
            <w:vAlign w:val="center"/>
          </w:tcPr>
          <w:p w:rsidR="553FF4D6" w:rsidP="553FF4D6" w:rsidRDefault="553FF4D6" w14:paraId="44CD041B" w14:textId="2E11FE08">
            <w:pPr>
              <w:spacing w:before="0" w:beforeAutospacing="off" w:after="0" w:afterAutospacing="off"/>
              <w:jc w:val="center"/>
            </w:pPr>
            <w:r w:rsidRPr="553FF4D6" w:rsidR="553FF4D6">
              <w:rPr>
                <w:b w:val="1"/>
                <w:bCs w:val="1"/>
              </w:rPr>
              <w:t>Estimate (ZAR)</w:t>
            </w:r>
          </w:p>
        </w:tc>
      </w:tr>
      <w:tr w:rsidR="553FF4D6" w:rsidTr="553FF4D6" w14:paraId="25283758">
        <w:trPr>
          <w:trHeight w:val="300"/>
        </w:trPr>
        <w:tc>
          <w:tcPr>
            <w:tcW w:w="2979" w:type="dxa"/>
            <w:tcMar/>
            <w:vAlign w:val="center"/>
          </w:tcPr>
          <w:p w:rsidR="553FF4D6" w:rsidP="553FF4D6" w:rsidRDefault="553FF4D6" w14:paraId="71BD5501" w14:textId="14B0615F">
            <w:pPr>
              <w:spacing w:before="0" w:beforeAutospacing="off" w:after="0" w:afterAutospacing="off"/>
            </w:pPr>
            <w:r w:rsidR="553FF4D6">
              <w:rPr/>
              <w:t>Installation &amp; configuration</w:t>
            </w:r>
          </w:p>
        </w:tc>
        <w:tc>
          <w:tcPr>
            <w:tcW w:w="1933" w:type="dxa"/>
            <w:tcMar/>
            <w:vAlign w:val="center"/>
          </w:tcPr>
          <w:p w:rsidR="553FF4D6" w:rsidP="553FF4D6" w:rsidRDefault="553FF4D6" w14:paraId="62F48FF6" w14:textId="6454DAD1">
            <w:pPr>
              <w:spacing w:before="0" w:beforeAutospacing="off" w:after="0" w:afterAutospacing="off"/>
            </w:pPr>
            <w:r w:rsidR="553FF4D6">
              <w:rPr/>
              <w:t>R12,000</w:t>
            </w:r>
          </w:p>
        </w:tc>
      </w:tr>
      <w:tr w:rsidR="553FF4D6" w:rsidTr="553FF4D6" w14:paraId="0DD25924">
        <w:trPr>
          <w:trHeight w:val="300"/>
        </w:trPr>
        <w:tc>
          <w:tcPr>
            <w:tcW w:w="2979" w:type="dxa"/>
            <w:tcMar/>
            <w:vAlign w:val="center"/>
          </w:tcPr>
          <w:p w:rsidR="553FF4D6" w:rsidP="553FF4D6" w:rsidRDefault="553FF4D6" w14:paraId="14233AFB" w14:textId="1B6925E2">
            <w:pPr>
              <w:spacing w:before="0" w:beforeAutospacing="off" w:after="0" w:afterAutospacing="off"/>
            </w:pPr>
            <w:r w:rsidR="553FF4D6">
              <w:rPr/>
              <w:t>Testing and commissioning</w:t>
            </w:r>
          </w:p>
        </w:tc>
        <w:tc>
          <w:tcPr>
            <w:tcW w:w="1933" w:type="dxa"/>
            <w:tcMar/>
            <w:vAlign w:val="center"/>
          </w:tcPr>
          <w:p w:rsidR="553FF4D6" w:rsidP="553FF4D6" w:rsidRDefault="553FF4D6" w14:paraId="7FCF803A" w14:textId="0585E5CB">
            <w:pPr>
              <w:spacing w:before="0" w:beforeAutospacing="off" w:after="0" w:afterAutospacing="off"/>
            </w:pPr>
            <w:r w:rsidR="553FF4D6">
              <w:rPr/>
              <w:t>R5,000</w:t>
            </w:r>
          </w:p>
        </w:tc>
      </w:tr>
      <w:tr w:rsidR="553FF4D6" w:rsidTr="553FF4D6" w14:paraId="1C1B136A">
        <w:trPr>
          <w:trHeight w:val="300"/>
        </w:trPr>
        <w:tc>
          <w:tcPr>
            <w:tcW w:w="2979" w:type="dxa"/>
            <w:tcMar/>
            <w:vAlign w:val="center"/>
          </w:tcPr>
          <w:p w:rsidR="553FF4D6" w:rsidP="553FF4D6" w:rsidRDefault="553FF4D6" w14:paraId="240EF141" w14:textId="2308B36E">
            <w:pPr>
              <w:spacing w:before="0" w:beforeAutospacing="off" w:after="0" w:afterAutospacing="off"/>
            </w:pPr>
            <w:r w:rsidRPr="553FF4D6" w:rsidR="553FF4D6">
              <w:rPr>
                <w:b w:val="1"/>
                <w:bCs w:val="1"/>
              </w:rPr>
              <w:t>Labour Total</w:t>
            </w:r>
          </w:p>
        </w:tc>
        <w:tc>
          <w:tcPr>
            <w:tcW w:w="1933" w:type="dxa"/>
            <w:tcMar/>
            <w:vAlign w:val="center"/>
          </w:tcPr>
          <w:p w:rsidR="553FF4D6" w:rsidP="553FF4D6" w:rsidRDefault="553FF4D6" w14:paraId="2855FDC0" w14:textId="0F669125">
            <w:pPr>
              <w:spacing w:before="0" w:beforeAutospacing="off" w:after="0" w:afterAutospacing="off"/>
            </w:pPr>
            <w:r w:rsidRPr="553FF4D6" w:rsidR="553FF4D6">
              <w:rPr>
                <w:b w:val="1"/>
                <w:bCs w:val="1"/>
              </w:rPr>
              <w:t>R17,000</w:t>
            </w:r>
          </w:p>
        </w:tc>
      </w:tr>
    </w:tbl>
    <w:p xmlns:wp14="http://schemas.microsoft.com/office/word/2010/wordml" wp14:paraId="6950C4C0" wp14:textId="08999DDE"/>
    <w:p xmlns:wp14="http://schemas.microsoft.com/office/word/2010/wordml" w:rsidP="553FF4D6" wp14:paraId="5B66E3CA" wp14:textId="683D704F">
      <w:pPr>
        <w:pStyle w:val="Heading3"/>
        <w:spacing w:before="281" w:beforeAutospacing="off" w:after="281" w:afterAutospacing="off"/>
      </w:pPr>
      <w:r w:rsidRPr="553FF4D6" w:rsidR="35F9CAD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Contingency (10% of total)</w:t>
      </w:r>
    </w:p>
    <w:p xmlns:wp14="http://schemas.microsoft.com/office/word/2010/wordml" w:rsidP="553FF4D6" wp14:paraId="57EE6F7A" wp14:textId="3C68BC12">
      <w:pPr>
        <w:spacing w:before="240" w:beforeAutospacing="off" w:after="240" w:afterAutospacing="off"/>
      </w:pPr>
      <w:r w:rsidRPr="553FF4D6" w:rsidR="35F9CAD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R136,600 × 10% = </w:t>
      </w:r>
      <w:r w:rsidRPr="553FF4D6" w:rsidR="35F9C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R13,660</w:t>
      </w:r>
    </w:p>
    <w:p xmlns:wp14="http://schemas.microsoft.com/office/word/2010/wordml" wp14:paraId="3A4EB91C" wp14:textId="19BBCC40"/>
    <w:p xmlns:wp14="http://schemas.microsoft.com/office/word/2010/wordml" w:rsidP="553FF4D6" wp14:paraId="4E217395" wp14:textId="6FA1E9BA">
      <w:pPr>
        <w:pStyle w:val="Heading3"/>
        <w:spacing w:before="281" w:beforeAutospacing="off" w:after="281" w:afterAutospacing="off"/>
      </w:pPr>
      <w:r w:rsidRPr="553FF4D6" w:rsidR="35F9CAD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Final Estimate Including Labour and Contingency</w:t>
      </w:r>
    </w:p>
    <w:p xmlns:wp14="http://schemas.microsoft.com/office/word/2010/wordml" w:rsidP="553FF4D6" wp14:paraId="53E4F12E" wp14:textId="6704CB0E">
      <w:pPr>
        <w:spacing w:before="240" w:beforeAutospacing="off" w:after="240" w:afterAutospacing="off"/>
      </w:pPr>
      <w:r w:rsidRPr="553FF4D6" w:rsidR="35F9C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R136,600 (hardware) + R17,000 (labour) + R13,660 (contingency) = R167,260</w:t>
      </w:r>
    </w:p>
    <w:p xmlns:wp14="http://schemas.microsoft.com/office/word/2010/wordml" wp14:paraId="554E414D" wp14:textId="33719A03"/>
    <w:p xmlns:wp14="http://schemas.microsoft.com/office/word/2010/wordml" wp14:paraId="5E5787A5" wp14:textId="7140F640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3983c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eb9b0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3cf19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462f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f2bd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a026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5112C3"/>
    <w:rsid w:val="015112C3"/>
    <w:rsid w:val="0B4368DF"/>
    <w:rsid w:val="0D396D9C"/>
    <w:rsid w:val="20803BD7"/>
    <w:rsid w:val="2B6E7E87"/>
    <w:rsid w:val="2CF9E324"/>
    <w:rsid w:val="33770D79"/>
    <w:rsid w:val="35F9CAD9"/>
    <w:rsid w:val="3DBE593F"/>
    <w:rsid w:val="3DF8A7F3"/>
    <w:rsid w:val="415D4F31"/>
    <w:rsid w:val="4196EC4E"/>
    <w:rsid w:val="553FF4D6"/>
    <w:rsid w:val="57472E78"/>
    <w:rsid w:val="5747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657B"/>
  <w15:chartTrackingRefBased/>
  <w15:docId w15:val="{9F71372E-2F13-42D7-9EF3-8C9BC9CC89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53FF4D6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dd84c56da4147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SS Sondara</dc:creator>
  <keywords/>
  <dc:description/>
  <lastModifiedBy>SS Sondara</lastModifiedBy>
  <revision>2</revision>
  <dcterms:created xsi:type="dcterms:W3CDTF">2025-04-22T18:06:58.2397793Z</dcterms:created>
  <dcterms:modified xsi:type="dcterms:W3CDTF">2025-04-22T18:11:16.2874483Z</dcterms:modified>
</coreProperties>
</file>