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946D" w14:textId="77777777" w:rsidR="00957D12" w:rsidRPr="00957D12" w:rsidRDefault="00957D12" w:rsidP="00957D12">
      <w:pPr>
        <w:rPr>
          <w:b/>
          <w:bCs/>
        </w:rPr>
      </w:pPr>
      <w:r w:rsidRPr="00957D12">
        <w:rPr>
          <w:b/>
          <w:bCs/>
        </w:rPr>
        <w:t>Explanation of the Code</w:t>
      </w:r>
    </w:p>
    <w:p w14:paraId="76CDCECB" w14:textId="77777777" w:rsidR="00957D12" w:rsidRPr="00957D12" w:rsidRDefault="00957D12" w:rsidP="00957D12">
      <w:r w:rsidRPr="00957D12">
        <w:t xml:space="preserve">This program enables communication between a </w:t>
      </w:r>
      <w:proofErr w:type="spellStart"/>
      <w:r w:rsidRPr="00957D12">
        <w:t>NodeMCU</w:t>
      </w:r>
      <w:proofErr w:type="spellEnd"/>
      <w:r w:rsidRPr="00957D12">
        <w:t xml:space="preserve"> (ESP8266) and an Arduino Uno via Software Serial. The </w:t>
      </w:r>
      <w:proofErr w:type="spellStart"/>
      <w:r w:rsidRPr="00957D12">
        <w:t>NodeMCU</w:t>
      </w:r>
      <w:proofErr w:type="spellEnd"/>
      <w:r w:rsidRPr="00957D12">
        <w:t xml:space="preserve"> receives sensor data from the Arduino, parses it, and processes it. It is designed for applications where the </w:t>
      </w:r>
      <w:proofErr w:type="spellStart"/>
      <w:r w:rsidRPr="00957D12">
        <w:t>NodeMCU</w:t>
      </w:r>
      <w:proofErr w:type="spellEnd"/>
      <w:r w:rsidRPr="00957D12">
        <w:t xml:space="preserve"> acts as a gateway or processor for sensor data collected by the Arduino.</w:t>
      </w:r>
    </w:p>
    <w:p w14:paraId="50834099" w14:textId="77777777" w:rsidR="00957D12" w:rsidRPr="00957D12" w:rsidRDefault="00E02039" w:rsidP="00957D12">
      <w:r>
        <w:pict w14:anchorId="4BC66FF9">
          <v:rect id="_x0000_i1025" style="width:0;height:1.5pt" o:hralign="center" o:hrstd="t" o:hr="t" fillcolor="#a0a0a0" stroked="f"/>
        </w:pict>
      </w:r>
    </w:p>
    <w:p w14:paraId="56521B5A" w14:textId="77777777" w:rsidR="00957D12" w:rsidRPr="00957D12" w:rsidRDefault="00957D12" w:rsidP="00957D12">
      <w:pPr>
        <w:rPr>
          <w:b/>
          <w:bCs/>
        </w:rPr>
      </w:pPr>
      <w:r w:rsidRPr="00957D12">
        <w:rPr>
          <w:b/>
          <w:bCs/>
        </w:rPr>
        <w:t>1. Software Serial Configuration</w:t>
      </w:r>
    </w:p>
    <w:p w14:paraId="26F02982" w14:textId="77777777" w:rsidR="00957D12" w:rsidRPr="00957D12" w:rsidRDefault="00957D12" w:rsidP="00957D12">
      <w:pPr>
        <w:numPr>
          <w:ilvl w:val="0"/>
          <w:numId w:val="1"/>
        </w:numPr>
      </w:pPr>
      <w:r w:rsidRPr="00957D12">
        <w:rPr>
          <w:b/>
          <w:bCs/>
        </w:rPr>
        <w:t>Library Used</w:t>
      </w:r>
      <w:r w:rsidRPr="00957D12">
        <w:t xml:space="preserve">: </w:t>
      </w:r>
      <w:proofErr w:type="spellStart"/>
      <w:r w:rsidRPr="00957D12">
        <w:t>SoftwareSerial.h</w:t>
      </w:r>
      <w:proofErr w:type="spellEnd"/>
      <w:r w:rsidRPr="00957D12">
        <w:t xml:space="preserve"> is used to create a serial communication interface on arbitrary digital pins.</w:t>
      </w:r>
    </w:p>
    <w:p w14:paraId="66752396" w14:textId="77777777" w:rsidR="00957D12" w:rsidRPr="00957D12" w:rsidRDefault="00957D12" w:rsidP="00957D12">
      <w:pPr>
        <w:numPr>
          <w:ilvl w:val="0"/>
          <w:numId w:val="1"/>
        </w:numPr>
      </w:pPr>
      <w:r w:rsidRPr="00957D12">
        <w:rPr>
          <w:b/>
          <w:bCs/>
        </w:rPr>
        <w:t>Pins Defined</w:t>
      </w:r>
      <w:r w:rsidRPr="00957D12">
        <w:t xml:space="preserve">: </w:t>
      </w:r>
    </w:p>
    <w:p w14:paraId="36E316A5" w14:textId="77777777" w:rsidR="00957D12" w:rsidRPr="00957D12" w:rsidRDefault="00957D12" w:rsidP="00957D12">
      <w:pPr>
        <w:numPr>
          <w:ilvl w:val="1"/>
          <w:numId w:val="1"/>
        </w:numPr>
      </w:pPr>
      <w:r w:rsidRPr="00957D12">
        <w:t xml:space="preserve">RX_PIN (D1): </w:t>
      </w:r>
      <w:proofErr w:type="spellStart"/>
      <w:r w:rsidRPr="00957D12">
        <w:t>NodeMCU</w:t>
      </w:r>
      <w:proofErr w:type="spellEnd"/>
      <w:r w:rsidRPr="00957D12">
        <w:t xml:space="preserve"> receives data on this pin.</w:t>
      </w:r>
    </w:p>
    <w:p w14:paraId="40E89A06" w14:textId="77777777" w:rsidR="00957D12" w:rsidRPr="00957D12" w:rsidRDefault="00957D12" w:rsidP="00957D12">
      <w:pPr>
        <w:numPr>
          <w:ilvl w:val="1"/>
          <w:numId w:val="1"/>
        </w:numPr>
      </w:pPr>
      <w:r w:rsidRPr="00957D12">
        <w:t xml:space="preserve">TX_PIN (D2): </w:t>
      </w:r>
      <w:proofErr w:type="spellStart"/>
      <w:r w:rsidRPr="00957D12">
        <w:t>NodeMCU</w:t>
      </w:r>
      <w:proofErr w:type="spellEnd"/>
      <w:r w:rsidRPr="00957D12">
        <w:t xml:space="preserve"> transmits data to Arduino via this pin.</w:t>
      </w:r>
    </w:p>
    <w:p w14:paraId="3669A91A" w14:textId="77777777" w:rsidR="00957D12" w:rsidRPr="00957D12" w:rsidRDefault="00957D12" w:rsidP="00957D12">
      <w:pPr>
        <w:numPr>
          <w:ilvl w:val="0"/>
          <w:numId w:val="1"/>
        </w:numPr>
      </w:pPr>
      <w:r w:rsidRPr="00957D12">
        <w:rPr>
          <w:b/>
          <w:bCs/>
        </w:rPr>
        <w:t>Object</w:t>
      </w:r>
      <w:r w:rsidRPr="00957D12">
        <w:t xml:space="preserve">: </w:t>
      </w:r>
      <w:proofErr w:type="spellStart"/>
      <w:r w:rsidRPr="00957D12">
        <w:t>SoftwareSerial</w:t>
      </w:r>
      <w:proofErr w:type="spellEnd"/>
      <w:r w:rsidRPr="00957D12">
        <w:t xml:space="preserve"> </w:t>
      </w:r>
      <w:proofErr w:type="spellStart"/>
      <w:proofErr w:type="gramStart"/>
      <w:r w:rsidRPr="00957D12">
        <w:t>ArduinoSerial</w:t>
      </w:r>
      <w:proofErr w:type="spellEnd"/>
      <w:r w:rsidRPr="00957D12">
        <w:t>(</w:t>
      </w:r>
      <w:proofErr w:type="gramEnd"/>
      <w:r w:rsidRPr="00957D12">
        <w:t>RX_PIN, TX_PIN) creates the communication interface.</w:t>
      </w:r>
    </w:p>
    <w:p w14:paraId="0E892AE2" w14:textId="77777777" w:rsidR="00957D12" w:rsidRPr="00957D12" w:rsidRDefault="00E02039" w:rsidP="00957D12">
      <w:r>
        <w:pict w14:anchorId="16C284F1">
          <v:rect id="_x0000_i1026" style="width:0;height:1.5pt" o:hralign="center" o:hrstd="t" o:hr="t" fillcolor="#a0a0a0" stroked="f"/>
        </w:pict>
      </w:r>
    </w:p>
    <w:p w14:paraId="3F3ECAD0" w14:textId="77777777" w:rsidR="00957D12" w:rsidRPr="00957D12" w:rsidRDefault="00957D12" w:rsidP="00957D12">
      <w:pPr>
        <w:rPr>
          <w:b/>
          <w:bCs/>
        </w:rPr>
      </w:pPr>
      <w:r w:rsidRPr="00957D12">
        <w:rPr>
          <w:b/>
          <w:bCs/>
        </w:rPr>
        <w:t xml:space="preserve">2. </w:t>
      </w:r>
      <w:proofErr w:type="gramStart"/>
      <w:r w:rsidRPr="00957D12">
        <w:rPr>
          <w:b/>
          <w:bCs/>
        </w:rPr>
        <w:t>setup(</w:t>
      </w:r>
      <w:proofErr w:type="gramEnd"/>
      <w:r w:rsidRPr="00957D12">
        <w:rPr>
          <w:b/>
          <w:bCs/>
        </w:rPr>
        <w:t>) Function</w:t>
      </w:r>
    </w:p>
    <w:p w14:paraId="66F75591" w14:textId="77777777" w:rsidR="00957D12" w:rsidRPr="00957D12" w:rsidRDefault="00957D12" w:rsidP="00957D12">
      <w:pPr>
        <w:numPr>
          <w:ilvl w:val="0"/>
          <w:numId w:val="2"/>
        </w:numPr>
      </w:pPr>
      <w:r w:rsidRPr="00957D12">
        <w:rPr>
          <w:b/>
          <w:bCs/>
        </w:rPr>
        <w:t>Serial Communication</w:t>
      </w:r>
      <w:r w:rsidRPr="00957D12">
        <w:t xml:space="preserve">: </w:t>
      </w:r>
    </w:p>
    <w:p w14:paraId="399A8ADF" w14:textId="77777777" w:rsidR="00957D12" w:rsidRPr="00957D12" w:rsidRDefault="00957D12" w:rsidP="00957D12">
      <w:pPr>
        <w:numPr>
          <w:ilvl w:val="1"/>
          <w:numId w:val="2"/>
        </w:numPr>
      </w:pPr>
      <w:proofErr w:type="spellStart"/>
      <w:r w:rsidRPr="00957D12">
        <w:t>Serial.begin</w:t>
      </w:r>
      <w:proofErr w:type="spellEnd"/>
      <w:r w:rsidRPr="00957D12">
        <w:t xml:space="preserve">(115200): Initializes communication between </w:t>
      </w:r>
      <w:proofErr w:type="spellStart"/>
      <w:r w:rsidRPr="00957D12">
        <w:t>NodeMCU</w:t>
      </w:r>
      <w:proofErr w:type="spellEnd"/>
      <w:r w:rsidRPr="00957D12">
        <w:t xml:space="preserve"> and PC for debugging.</w:t>
      </w:r>
    </w:p>
    <w:p w14:paraId="78CE55C4" w14:textId="77777777" w:rsidR="00957D12" w:rsidRPr="00957D12" w:rsidRDefault="00957D12" w:rsidP="00957D12">
      <w:pPr>
        <w:numPr>
          <w:ilvl w:val="1"/>
          <w:numId w:val="2"/>
        </w:numPr>
      </w:pPr>
      <w:proofErr w:type="spellStart"/>
      <w:r w:rsidRPr="00957D12">
        <w:t>ArduinoSerial.begin</w:t>
      </w:r>
      <w:proofErr w:type="spellEnd"/>
      <w:r w:rsidRPr="00957D12">
        <w:t xml:space="preserve">(9600): Initializes communication between </w:t>
      </w:r>
      <w:proofErr w:type="spellStart"/>
      <w:r w:rsidRPr="00957D12">
        <w:t>NodeMCU</w:t>
      </w:r>
      <w:proofErr w:type="spellEnd"/>
      <w:r w:rsidRPr="00957D12">
        <w:t xml:space="preserve"> and Arduino at 9600 baud.</w:t>
      </w:r>
    </w:p>
    <w:p w14:paraId="1EBD285B" w14:textId="77777777" w:rsidR="00957D12" w:rsidRPr="00957D12" w:rsidRDefault="00957D12" w:rsidP="00957D12">
      <w:pPr>
        <w:numPr>
          <w:ilvl w:val="0"/>
          <w:numId w:val="2"/>
        </w:numPr>
      </w:pPr>
      <w:r w:rsidRPr="00957D12">
        <w:rPr>
          <w:b/>
          <w:bCs/>
        </w:rPr>
        <w:t>Debug Message</w:t>
      </w:r>
      <w:r w:rsidRPr="00957D12">
        <w:t xml:space="preserve">: Prints a startup message to indicate that the </w:t>
      </w:r>
      <w:proofErr w:type="spellStart"/>
      <w:r w:rsidRPr="00957D12">
        <w:t>NodeMCU</w:t>
      </w:r>
      <w:proofErr w:type="spellEnd"/>
      <w:r w:rsidRPr="00957D12">
        <w:t xml:space="preserve"> is ready.</w:t>
      </w:r>
    </w:p>
    <w:p w14:paraId="59C1F11E" w14:textId="77777777" w:rsidR="00957D12" w:rsidRPr="00957D12" w:rsidRDefault="00E02039" w:rsidP="00957D12">
      <w:r>
        <w:pict w14:anchorId="3F72D117">
          <v:rect id="_x0000_i1027" style="width:0;height:1.5pt" o:hralign="center" o:hrstd="t" o:hr="t" fillcolor="#a0a0a0" stroked="f"/>
        </w:pict>
      </w:r>
    </w:p>
    <w:p w14:paraId="004BDF5F" w14:textId="77777777" w:rsidR="00957D12" w:rsidRPr="00957D12" w:rsidRDefault="00957D12" w:rsidP="00957D12">
      <w:pPr>
        <w:rPr>
          <w:b/>
          <w:bCs/>
        </w:rPr>
      </w:pPr>
      <w:r w:rsidRPr="00957D12">
        <w:rPr>
          <w:b/>
          <w:bCs/>
        </w:rPr>
        <w:t xml:space="preserve">3. </w:t>
      </w:r>
      <w:proofErr w:type="gramStart"/>
      <w:r w:rsidRPr="00957D12">
        <w:rPr>
          <w:b/>
          <w:bCs/>
        </w:rPr>
        <w:t>loop(</w:t>
      </w:r>
      <w:proofErr w:type="gramEnd"/>
      <w:r w:rsidRPr="00957D12">
        <w:rPr>
          <w:b/>
          <w:bCs/>
        </w:rPr>
        <w:t>) Function</w:t>
      </w:r>
    </w:p>
    <w:p w14:paraId="79C50052" w14:textId="77777777" w:rsidR="00957D12" w:rsidRPr="00957D12" w:rsidRDefault="00957D12" w:rsidP="00957D12">
      <w:pPr>
        <w:numPr>
          <w:ilvl w:val="0"/>
          <w:numId w:val="3"/>
        </w:numPr>
      </w:pPr>
      <w:r w:rsidRPr="00957D12">
        <w:t xml:space="preserve">The program continuously checks for incoming data from the Arduino: </w:t>
      </w:r>
    </w:p>
    <w:p w14:paraId="15AA4E91" w14:textId="77777777" w:rsidR="00957D12" w:rsidRPr="00957D12" w:rsidRDefault="00957D12" w:rsidP="00957D12">
      <w:pPr>
        <w:numPr>
          <w:ilvl w:val="1"/>
          <w:numId w:val="3"/>
        </w:numPr>
      </w:pPr>
      <w:r w:rsidRPr="00957D12">
        <w:rPr>
          <w:b/>
          <w:bCs/>
        </w:rPr>
        <w:t>Check Availability</w:t>
      </w:r>
      <w:r w:rsidRPr="00957D12">
        <w:t xml:space="preserve">: </w:t>
      </w:r>
      <w:proofErr w:type="spellStart"/>
      <w:r w:rsidRPr="00957D12">
        <w:t>ArduinoSerial.available</w:t>
      </w:r>
      <w:proofErr w:type="spellEnd"/>
      <w:r w:rsidRPr="00957D12">
        <w:t>() verifies if data is available to read.</w:t>
      </w:r>
    </w:p>
    <w:p w14:paraId="4194CD71" w14:textId="77777777" w:rsidR="00957D12" w:rsidRPr="00957D12" w:rsidRDefault="00957D12" w:rsidP="00957D12">
      <w:pPr>
        <w:numPr>
          <w:ilvl w:val="1"/>
          <w:numId w:val="3"/>
        </w:numPr>
      </w:pPr>
      <w:r w:rsidRPr="00957D12">
        <w:rPr>
          <w:b/>
          <w:bCs/>
        </w:rPr>
        <w:t>Read Data</w:t>
      </w:r>
      <w:r w:rsidRPr="00957D12">
        <w:t xml:space="preserve">: </w:t>
      </w:r>
    </w:p>
    <w:p w14:paraId="049A4DCF" w14:textId="77777777" w:rsidR="00957D12" w:rsidRPr="00957D12" w:rsidRDefault="00957D12" w:rsidP="00957D12">
      <w:pPr>
        <w:numPr>
          <w:ilvl w:val="2"/>
          <w:numId w:val="3"/>
        </w:numPr>
      </w:pPr>
      <w:proofErr w:type="spellStart"/>
      <w:r w:rsidRPr="00957D12">
        <w:t>ArduinoSerial.readStringUntil</w:t>
      </w:r>
      <w:proofErr w:type="spellEnd"/>
      <w:r w:rsidRPr="00957D12">
        <w:t>('\n'): Reads a complete string of data until a newline character (\n).</w:t>
      </w:r>
    </w:p>
    <w:p w14:paraId="2EA7A4F0" w14:textId="77777777" w:rsidR="00957D12" w:rsidRPr="00957D12" w:rsidRDefault="00957D12" w:rsidP="00957D12">
      <w:pPr>
        <w:numPr>
          <w:ilvl w:val="2"/>
          <w:numId w:val="3"/>
        </w:numPr>
      </w:pPr>
      <w:r w:rsidRPr="00957D12">
        <w:t xml:space="preserve">The received string is stored in </w:t>
      </w:r>
      <w:proofErr w:type="spellStart"/>
      <w:r w:rsidRPr="00957D12">
        <w:t>sensorData</w:t>
      </w:r>
      <w:proofErr w:type="spellEnd"/>
      <w:r w:rsidRPr="00957D12">
        <w:t xml:space="preserve"> and printed to the Serial Monitor.</w:t>
      </w:r>
    </w:p>
    <w:p w14:paraId="706F6181" w14:textId="77777777" w:rsidR="00957D12" w:rsidRPr="00957D12" w:rsidRDefault="00957D12" w:rsidP="00957D12">
      <w:pPr>
        <w:numPr>
          <w:ilvl w:val="1"/>
          <w:numId w:val="3"/>
        </w:numPr>
      </w:pPr>
      <w:r w:rsidRPr="00957D12">
        <w:rPr>
          <w:b/>
          <w:bCs/>
        </w:rPr>
        <w:t>Parse Data</w:t>
      </w:r>
      <w:r w:rsidRPr="00957D12">
        <w:t xml:space="preserve">: </w:t>
      </w:r>
    </w:p>
    <w:p w14:paraId="7BFC754A" w14:textId="77777777" w:rsidR="00957D12" w:rsidRPr="00957D12" w:rsidRDefault="00957D12" w:rsidP="00957D12">
      <w:pPr>
        <w:numPr>
          <w:ilvl w:val="2"/>
          <w:numId w:val="3"/>
        </w:numPr>
      </w:pPr>
      <w:r w:rsidRPr="00957D12">
        <w:t xml:space="preserve">The string is split into components (temperature, pulse rate, and ECG signal) using the </w:t>
      </w:r>
      <w:proofErr w:type="spellStart"/>
      <w:proofErr w:type="gramStart"/>
      <w:r w:rsidRPr="00957D12">
        <w:t>getValue</w:t>
      </w:r>
      <w:proofErr w:type="spellEnd"/>
      <w:r w:rsidRPr="00957D12">
        <w:t>(</w:t>
      </w:r>
      <w:proofErr w:type="gramEnd"/>
      <w:r w:rsidRPr="00957D12">
        <w:t>) function.</w:t>
      </w:r>
    </w:p>
    <w:p w14:paraId="1F2C9996" w14:textId="77777777" w:rsidR="00957D12" w:rsidRPr="00957D12" w:rsidRDefault="00957D12" w:rsidP="00957D12">
      <w:pPr>
        <w:numPr>
          <w:ilvl w:val="2"/>
          <w:numId w:val="3"/>
        </w:numPr>
      </w:pPr>
      <w:r w:rsidRPr="00957D12">
        <w:t>Each value is individually printed to the Serial Monitor for debugging.</w:t>
      </w:r>
    </w:p>
    <w:p w14:paraId="0D0CD328" w14:textId="77777777" w:rsidR="00957D12" w:rsidRPr="00957D12" w:rsidRDefault="00957D12" w:rsidP="00957D12">
      <w:pPr>
        <w:numPr>
          <w:ilvl w:val="1"/>
          <w:numId w:val="3"/>
        </w:numPr>
      </w:pPr>
      <w:r w:rsidRPr="00957D12">
        <w:rPr>
          <w:b/>
          <w:bCs/>
        </w:rPr>
        <w:t>Further Actions</w:t>
      </w:r>
      <w:r w:rsidRPr="00957D12">
        <w:t xml:space="preserve">: </w:t>
      </w:r>
    </w:p>
    <w:p w14:paraId="400D59D5" w14:textId="77777777" w:rsidR="00957D12" w:rsidRPr="00957D12" w:rsidRDefault="00957D12" w:rsidP="00957D12">
      <w:pPr>
        <w:numPr>
          <w:ilvl w:val="2"/>
          <w:numId w:val="3"/>
        </w:numPr>
      </w:pPr>
      <w:r w:rsidRPr="00957D12">
        <w:lastRenderedPageBreak/>
        <w:t>The parsed data can be sent to a server, processed, or stored locally based on application requirements.</w:t>
      </w:r>
    </w:p>
    <w:p w14:paraId="5B3C11F9" w14:textId="77777777" w:rsidR="00957D12" w:rsidRPr="00957D12" w:rsidRDefault="00E02039" w:rsidP="00957D12">
      <w:r>
        <w:pict w14:anchorId="32CC3A65">
          <v:rect id="_x0000_i1028" style="width:0;height:1.5pt" o:hralign="center" o:hrstd="t" o:hr="t" fillcolor="#a0a0a0" stroked="f"/>
        </w:pict>
      </w:r>
    </w:p>
    <w:p w14:paraId="2A8A763E" w14:textId="77777777" w:rsidR="00957D12" w:rsidRPr="00957D12" w:rsidRDefault="00957D12" w:rsidP="00957D12">
      <w:pPr>
        <w:rPr>
          <w:b/>
          <w:bCs/>
        </w:rPr>
      </w:pPr>
      <w:r w:rsidRPr="00957D12">
        <w:rPr>
          <w:b/>
          <w:bCs/>
        </w:rPr>
        <w:t xml:space="preserve">4. </w:t>
      </w:r>
      <w:proofErr w:type="spellStart"/>
      <w:proofErr w:type="gramStart"/>
      <w:r w:rsidRPr="00957D12">
        <w:rPr>
          <w:b/>
          <w:bCs/>
        </w:rPr>
        <w:t>getValue</w:t>
      </w:r>
      <w:proofErr w:type="spellEnd"/>
      <w:r w:rsidRPr="00957D12">
        <w:rPr>
          <w:b/>
          <w:bCs/>
        </w:rPr>
        <w:t>(</w:t>
      </w:r>
      <w:proofErr w:type="gramEnd"/>
      <w:r w:rsidRPr="00957D12">
        <w:rPr>
          <w:b/>
          <w:bCs/>
        </w:rPr>
        <w:t>) Function</w:t>
      </w:r>
    </w:p>
    <w:p w14:paraId="1CE6FADF" w14:textId="77777777" w:rsidR="00957D12" w:rsidRPr="00957D12" w:rsidRDefault="00957D12" w:rsidP="00957D12">
      <w:r w:rsidRPr="00957D12">
        <w:t xml:space="preserve">This function splits a string by a specific delimiter and retrieves a value at a particular index. It is used to extract individual sensor readings from the </w:t>
      </w:r>
      <w:proofErr w:type="spellStart"/>
      <w:r w:rsidRPr="00957D12">
        <w:t>sensorData</w:t>
      </w:r>
      <w:proofErr w:type="spellEnd"/>
      <w:r w:rsidRPr="00957D12">
        <w:t xml:space="preserve"> string.</w:t>
      </w:r>
    </w:p>
    <w:p w14:paraId="64330863" w14:textId="77777777" w:rsidR="00957D12" w:rsidRPr="00957D12" w:rsidRDefault="00957D12" w:rsidP="00957D12">
      <w:pPr>
        <w:numPr>
          <w:ilvl w:val="0"/>
          <w:numId w:val="4"/>
        </w:numPr>
      </w:pPr>
      <w:r w:rsidRPr="00957D12">
        <w:rPr>
          <w:b/>
          <w:bCs/>
        </w:rPr>
        <w:t>Parameters</w:t>
      </w:r>
      <w:r w:rsidRPr="00957D12">
        <w:t xml:space="preserve">: </w:t>
      </w:r>
    </w:p>
    <w:p w14:paraId="14D5B3D4" w14:textId="77777777" w:rsidR="00957D12" w:rsidRPr="00957D12" w:rsidRDefault="00957D12" w:rsidP="00957D12">
      <w:pPr>
        <w:numPr>
          <w:ilvl w:val="1"/>
          <w:numId w:val="4"/>
        </w:numPr>
      </w:pPr>
      <w:r w:rsidRPr="00957D12">
        <w:t>data: The string to be split.</w:t>
      </w:r>
    </w:p>
    <w:p w14:paraId="65609B23" w14:textId="77777777" w:rsidR="00957D12" w:rsidRPr="00957D12" w:rsidRDefault="00957D12" w:rsidP="00957D12">
      <w:pPr>
        <w:numPr>
          <w:ilvl w:val="1"/>
          <w:numId w:val="4"/>
        </w:numPr>
      </w:pPr>
      <w:r w:rsidRPr="00957D12">
        <w:t>separator: The character used as a delimiter (e.g.</w:t>
      </w:r>
      <w:proofErr w:type="gramStart"/>
      <w:r w:rsidRPr="00957D12">
        <w:t>, ,</w:t>
      </w:r>
      <w:proofErr w:type="gramEnd"/>
      <w:r w:rsidRPr="00957D12">
        <w:t>).</w:t>
      </w:r>
    </w:p>
    <w:p w14:paraId="462C86B9" w14:textId="77777777" w:rsidR="00957D12" w:rsidRPr="00957D12" w:rsidRDefault="00957D12" w:rsidP="00957D12">
      <w:pPr>
        <w:numPr>
          <w:ilvl w:val="1"/>
          <w:numId w:val="4"/>
        </w:numPr>
      </w:pPr>
      <w:r w:rsidRPr="00957D12">
        <w:t>index: The position of the desired value in the split string.</w:t>
      </w:r>
    </w:p>
    <w:p w14:paraId="35394E76" w14:textId="77777777" w:rsidR="00957D12" w:rsidRPr="00957D12" w:rsidRDefault="00957D12" w:rsidP="00957D12">
      <w:pPr>
        <w:numPr>
          <w:ilvl w:val="0"/>
          <w:numId w:val="4"/>
        </w:numPr>
      </w:pPr>
      <w:r w:rsidRPr="00957D12">
        <w:rPr>
          <w:b/>
          <w:bCs/>
        </w:rPr>
        <w:t>Logic</w:t>
      </w:r>
      <w:r w:rsidRPr="00957D12">
        <w:t xml:space="preserve">: </w:t>
      </w:r>
    </w:p>
    <w:p w14:paraId="7283C3E1" w14:textId="77777777" w:rsidR="00957D12" w:rsidRPr="00957D12" w:rsidRDefault="00957D12" w:rsidP="00957D12">
      <w:pPr>
        <w:numPr>
          <w:ilvl w:val="1"/>
          <w:numId w:val="4"/>
        </w:numPr>
      </w:pPr>
      <w:r w:rsidRPr="00957D12">
        <w:t>Iteratively find the start and end of each substring based on the delimiter.</w:t>
      </w:r>
    </w:p>
    <w:p w14:paraId="43FE85B9" w14:textId="77777777" w:rsidR="00957D12" w:rsidRPr="00957D12" w:rsidRDefault="00957D12" w:rsidP="00957D12">
      <w:pPr>
        <w:numPr>
          <w:ilvl w:val="1"/>
          <w:numId w:val="4"/>
        </w:numPr>
      </w:pPr>
      <w:r w:rsidRPr="00957D12">
        <w:t>Return the substring at the specified index.</w:t>
      </w:r>
    </w:p>
    <w:p w14:paraId="165CF522" w14:textId="77777777" w:rsidR="00957D12" w:rsidRPr="00957D12" w:rsidRDefault="00957D12" w:rsidP="00957D12">
      <w:pPr>
        <w:numPr>
          <w:ilvl w:val="0"/>
          <w:numId w:val="4"/>
        </w:numPr>
      </w:pPr>
      <w:r w:rsidRPr="00957D12">
        <w:rPr>
          <w:b/>
          <w:bCs/>
        </w:rPr>
        <w:t>Example</w:t>
      </w:r>
      <w:r w:rsidRPr="00957D12">
        <w:t xml:space="preserve">: </w:t>
      </w:r>
    </w:p>
    <w:p w14:paraId="0734D48C" w14:textId="77777777" w:rsidR="00957D12" w:rsidRPr="00957D12" w:rsidRDefault="00957D12" w:rsidP="00957D12">
      <w:pPr>
        <w:numPr>
          <w:ilvl w:val="1"/>
          <w:numId w:val="4"/>
        </w:numPr>
      </w:pPr>
      <w:r w:rsidRPr="00957D12">
        <w:t>Input string: "36.5,75,512"</w:t>
      </w:r>
    </w:p>
    <w:p w14:paraId="10CAC55F" w14:textId="77777777" w:rsidR="00957D12" w:rsidRPr="00957D12" w:rsidRDefault="00957D12" w:rsidP="00957D12">
      <w:pPr>
        <w:numPr>
          <w:ilvl w:val="1"/>
          <w:numId w:val="4"/>
        </w:numPr>
      </w:pPr>
      <w:r w:rsidRPr="00957D12">
        <w:t>Separator: ','</w:t>
      </w:r>
    </w:p>
    <w:p w14:paraId="4E027E11" w14:textId="77777777" w:rsidR="00957D12" w:rsidRPr="00957D12" w:rsidRDefault="00957D12" w:rsidP="00957D12">
      <w:pPr>
        <w:numPr>
          <w:ilvl w:val="1"/>
          <w:numId w:val="4"/>
        </w:numPr>
      </w:pPr>
      <w:r w:rsidRPr="00957D12">
        <w:t>Index: 1</w:t>
      </w:r>
    </w:p>
    <w:p w14:paraId="50AB20A0" w14:textId="77777777" w:rsidR="00957D12" w:rsidRPr="00957D12" w:rsidRDefault="00957D12" w:rsidP="00957D12">
      <w:pPr>
        <w:numPr>
          <w:ilvl w:val="1"/>
          <w:numId w:val="4"/>
        </w:numPr>
      </w:pPr>
      <w:r w:rsidRPr="00957D12">
        <w:t>Output: "75"</w:t>
      </w:r>
    </w:p>
    <w:p w14:paraId="500F7AC8" w14:textId="77777777" w:rsidR="00957D12" w:rsidRPr="00957D12" w:rsidRDefault="00E02039" w:rsidP="00957D12">
      <w:r>
        <w:pict w14:anchorId="5FE902C4">
          <v:rect id="_x0000_i1029" style="width:0;height:1.5pt" o:hralign="center" o:hrstd="t" o:hr="t" fillcolor="#a0a0a0" stroked="f"/>
        </w:pict>
      </w:r>
    </w:p>
    <w:p w14:paraId="7CE630A1" w14:textId="77777777" w:rsidR="00957D12" w:rsidRPr="00957D12" w:rsidRDefault="00957D12" w:rsidP="00957D12">
      <w:pPr>
        <w:rPr>
          <w:b/>
          <w:bCs/>
        </w:rPr>
      </w:pPr>
      <w:r w:rsidRPr="00957D12">
        <w:rPr>
          <w:b/>
          <w:bCs/>
        </w:rPr>
        <w:t>How the System Works</w:t>
      </w:r>
    </w:p>
    <w:p w14:paraId="25E498DC" w14:textId="77777777" w:rsidR="00957D12" w:rsidRPr="00957D12" w:rsidRDefault="00957D12" w:rsidP="00957D12">
      <w:pPr>
        <w:numPr>
          <w:ilvl w:val="0"/>
          <w:numId w:val="5"/>
        </w:numPr>
      </w:pPr>
      <w:r w:rsidRPr="00957D12">
        <w:rPr>
          <w:b/>
          <w:bCs/>
        </w:rPr>
        <w:t>Arduino Sends Data</w:t>
      </w:r>
      <w:r w:rsidRPr="00957D12">
        <w:t>:</w:t>
      </w:r>
    </w:p>
    <w:p w14:paraId="4DC8F9E0" w14:textId="77777777" w:rsidR="00957D12" w:rsidRPr="00957D12" w:rsidRDefault="00957D12" w:rsidP="00957D12">
      <w:pPr>
        <w:numPr>
          <w:ilvl w:val="1"/>
          <w:numId w:val="5"/>
        </w:numPr>
      </w:pPr>
      <w:r w:rsidRPr="00957D12">
        <w:t xml:space="preserve">The Arduino collects sensor data (e.g., temperature, pulse rate, ECG signal) and sends it to the </w:t>
      </w:r>
      <w:proofErr w:type="spellStart"/>
      <w:r w:rsidRPr="00957D12">
        <w:t>NodeMCU</w:t>
      </w:r>
      <w:proofErr w:type="spellEnd"/>
      <w:r w:rsidRPr="00957D12">
        <w:t xml:space="preserve"> via the Software Serial interface.</w:t>
      </w:r>
    </w:p>
    <w:p w14:paraId="3226EAEE" w14:textId="77777777" w:rsidR="00957D12" w:rsidRPr="00957D12" w:rsidRDefault="00957D12" w:rsidP="00957D12">
      <w:pPr>
        <w:numPr>
          <w:ilvl w:val="1"/>
          <w:numId w:val="5"/>
        </w:numPr>
      </w:pPr>
      <w:r w:rsidRPr="00957D12">
        <w:t>Example sent data: "36.5,75,512\n" (newline indicates the end of data).</w:t>
      </w:r>
    </w:p>
    <w:p w14:paraId="1A0F7D29" w14:textId="77777777" w:rsidR="00957D12" w:rsidRPr="00957D12" w:rsidRDefault="00957D12" w:rsidP="00957D12">
      <w:pPr>
        <w:numPr>
          <w:ilvl w:val="0"/>
          <w:numId w:val="5"/>
        </w:numPr>
      </w:pPr>
      <w:proofErr w:type="spellStart"/>
      <w:r w:rsidRPr="00957D12">
        <w:rPr>
          <w:b/>
          <w:bCs/>
        </w:rPr>
        <w:t>NodeMCU</w:t>
      </w:r>
      <w:proofErr w:type="spellEnd"/>
      <w:r w:rsidRPr="00957D12">
        <w:rPr>
          <w:b/>
          <w:bCs/>
        </w:rPr>
        <w:t xml:space="preserve"> Processes Data</w:t>
      </w:r>
      <w:r w:rsidRPr="00957D12">
        <w:t>:</w:t>
      </w:r>
    </w:p>
    <w:p w14:paraId="5F41596C" w14:textId="77777777" w:rsidR="00957D12" w:rsidRPr="00957D12" w:rsidRDefault="00957D12" w:rsidP="00957D12">
      <w:pPr>
        <w:numPr>
          <w:ilvl w:val="1"/>
          <w:numId w:val="5"/>
        </w:numPr>
      </w:pPr>
      <w:proofErr w:type="spellStart"/>
      <w:r w:rsidRPr="00957D12">
        <w:t>NodeMCU</w:t>
      </w:r>
      <w:proofErr w:type="spellEnd"/>
      <w:r w:rsidRPr="00957D12">
        <w:t xml:space="preserve"> receives the data as a string, splits it into meaningful components, and displays them in the Serial Monitor for debugging.</w:t>
      </w:r>
    </w:p>
    <w:p w14:paraId="691061AB" w14:textId="77777777" w:rsidR="00957D12" w:rsidRPr="00957D12" w:rsidRDefault="00957D12" w:rsidP="00957D12">
      <w:pPr>
        <w:numPr>
          <w:ilvl w:val="0"/>
          <w:numId w:val="5"/>
        </w:numPr>
      </w:pPr>
      <w:r w:rsidRPr="00957D12">
        <w:rPr>
          <w:b/>
          <w:bCs/>
        </w:rPr>
        <w:t>Further Actions</w:t>
      </w:r>
      <w:r w:rsidRPr="00957D12">
        <w:t>:</w:t>
      </w:r>
    </w:p>
    <w:p w14:paraId="347FCA5E" w14:textId="77777777" w:rsidR="00957D12" w:rsidRPr="00957D12" w:rsidRDefault="00957D12" w:rsidP="00957D12">
      <w:pPr>
        <w:numPr>
          <w:ilvl w:val="1"/>
          <w:numId w:val="5"/>
        </w:numPr>
      </w:pPr>
      <w:proofErr w:type="spellStart"/>
      <w:r w:rsidRPr="00957D12">
        <w:t>NodeMCU</w:t>
      </w:r>
      <w:proofErr w:type="spellEnd"/>
      <w:r w:rsidRPr="00957D12">
        <w:t xml:space="preserve"> can: </w:t>
      </w:r>
    </w:p>
    <w:p w14:paraId="25834B8C" w14:textId="77777777" w:rsidR="00957D12" w:rsidRPr="00957D12" w:rsidRDefault="00957D12" w:rsidP="00957D12">
      <w:pPr>
        <w:numPr>
          <w:ilvl w:val="2"/>
          <w:numId w:val="5"/>
        </w:numPr>
      </w:pPr>
      <w:r w:rsidRPr="00957D12">
        <w:t>Transmit the data to a cloud server or database (e.g., Firebase, MQTT).</w:t>
      </w:r>
    </w:p>
    <w:p w14:paraId="38F5F3B4" w14:textId="77777777" w:rsidR="00957D12" w:rsidRPr="00957D12" w:rsidRDefault="00957D12" w:rsidP="00957D12">
      <w:pPr>
        <w:numPr>
          <w:ilvl w:val="2"/>
          <w:numId w:val="5"/>
        </w:numPr>
      </w:pPr>
      <w:r w:rsidRPr="00957D12">
        <w:t>Perform additional computations or control connected devices based on sensor readings.</w:t>
      </w:r>
    </w:p>
    <w:p w14:paraId="4E9322EC" w14:textId="77777777" w:rsidR="00957D12" w:rsidRPr="00957D12" w:rsidRDefault="00E02039" w:rsidP="00957D12">
      <w:r>
        <w:pict w14:anchorId="091BFD63">
          <v:rect id="_x0000_i1030" style="width:0;height:1.5pt" o:hralign="center" o:hrstd="t" o:hr="t" fillcolor="#a0a0a0" stroked="f"/>
        </w:pict>
      </w:r>
    </w:p>
    <w:p w14:paraId="7DAF8C1A" w14:textId="77777777" w:rsidR="00957D12" w:rsidRPr="00957D12" w:rsidRDefault="00957D12" w:rsidP="00957D12">
      <w:pPr>
        <w:rPr>
          <w:b/>
          <w:bCs/>
        </w:rPr>
      </w:pPr>
      <w:r w:rsidRPr="00957D12">
        <w:rPr>
          <w:b/>
          <w:bCs/>
        </w:rPr>
        <w:lastRenderedPageBreak/>
        <w:t>Key Features</w:t>
      </w:r>
    </w:p>
    <w:p w14:paraId="529EAF84" w14:textId="77777777" w:rsidR="00957D12" w:rsidRPr="00957D12" w:rsidRDefault="00957D12" w:rsidP="00957D12">
      <w:pPr>
        <w:numPr>
          <w:ilvl w:val="0"/>
          <w:numId w:val="6"/>
        </w:numPr>
      </w:pPr>
      <w:r w:rsidRPr="00957D12">
        <w:rPr>
          <w:b/>
          <w:bCs/>
        </w:rPr>
        <w:t>Data Parsing</w:t>
      </w:r>
      <w:r w:rsidRPr="00957D12">
        <w:t xml:space="preserve">: </w:t>
      </w:r>
    </w:p>
    <w:p w14:paraId="2CC02E5A" w14:textId="77777777" w:rsidR="00957D12" w:rsidRPr="00957D12" w:rsidRDefault="00957D12" w:rsidP="00957D12">
      <w:pPr>
        <w:numPr>
          <w:ilvl w:val="1"/>
          <w:numId w:val="6"/>
        </w:numPr>
      </w:pPr>
      <w:r w:rsidRPr="00957D12">
        <w:t xml:space="preserve">The </w:t>
      </w:r>
      <w:proofErr w:type="spellStart"/>
      <w:proofErr w:type="gramStart"/>
      <w:r w:rsidRPr="00957D12">
        <w:t>getValue</w:t>
      </w:r>
      <w:proofErr w:type="spellEnd"/>
      <w:r w:rsidRPr="00957D12">
        <w:t>(</w:t>
      </w:r>
      <w:proofErr w:type="gramEnd"/>
      <w:r w:rsidRPr="00957D12">
        <w:t>) function makes it easy to work with delimited sensor data.</w:t>
      </w:r>
    </w:p>
    <w:p w14:paraId="63BEEC8A" w14:textId="77777777" w:rsidR="00957D12" w:rsidRPr="00957D12" w:rsidRDefault="00957D12" w:rsidP="00957D12">
      <w:pPr>
        <w:numPr>
          <w:ilvl w:val="0"/>
          <w:numId w:val="6"/>
        </w:numPr>
      </w:pPr>
      <w:r w:rsidRPr="00957D12">
        <w:rPr>
          <w:b/>
          <w:bCs/>
        </w:rPr>
        <w:t>Real-Time Debugging</w:t>
      </w:r>
      <w:r w:rsidRPr="00957D12">
        <w:t xml:space="preserve">: </w:t>
      </w:r>
    </w:p>
    <w:p w14:paraId="2E854CAA" w14:textId="77777777" w:rsidR="00957D12" w:rsidRPr="00957D12" w:rsidRDefault="00957D12" w:rsidP="00957D12">
      <w:pPr>
        <w:numPr>
          <w:ilvl w:val="1"/>
          <w:numId w:val="6"/>
        </w:numPr>
      </w:pPr>
      <w:r w:rsidRPr="00957D12">
        <w:t>The Serial Monitor displays raw and parsed data for easy debugging.</w:t>
      </w:r>
    </w:p>
    <w:p w14:paraId="4ADAEA20" w14:textId="77777777" w:rsidR="00957D12" w:rsidRPr="00957D12" w:rsidRDefault="00957D12" w:rsidP="00957D12">
      <w:pPr>
        <w:numPr>
          <w:ilvl w:val="0"/>
          <w:numId w:val="6"/>
        </w:numPr>
      </w:pPr>
      <w:r w:rsidRPr="00957D12">
        <w:rPr>
          <w:b/>
          <w:bCs/>
        </w:rPr>
        <w:t>Modular Design</w:t>
      </w:r>
      <w:r w:rsidRPr="00957D12">
        <w:t xml:space="preserve">: </w:t>
      </w:r>
    </w:p>
    <w:p w14:paraId="4B54BBB2" w14:textId="77777777" w:rsidR="00957D12" w:rsidRPr="00957D12" w:rsidRDefault="00957D12" w:rsidP="00957D12">
      <w:pPr>
        <w:numPr>
          <w:ilvl w:val="1"/>
          <w:numId w:val="6"/>
        </w:numPr>
      </w:pPr>
      <w:r w:rsidRPr="00957D12">
        <w:t>The program is easily extensible for additional sensors or communication protocols.</w:t>
      </w:r>
    </w:p>
    <w:p w14:paraId="0CB16EFD" w14:textId="77777777" w:rsidR="00957D12" w:rsidRPr="00957D12" w:rsidRDefault="00957D12" w:rsidP="00957D12">
      <w:pPr>
        <w:numPr>
          <w:ilvl w:val="0"/>
          <w:numId w:val="6"/>
        </w:numPr>
      </w:pPr>
      <w:r w:rsidRPr="00957D12">
        <w:rPr>
          <w:b/>
          <w:bCs/>
        </w:rPr>
        <w:t>Stable Communication</w:t>
      </w:r>
      <w:r w:rsidRPr="00957D12">
        <w:t xml:space="preserve">: </w:t>
      </w:r>
    </w:p>
    <w:p w14:paraId="0DFB92CA" w14:textId="77777777" w:rsidR="00957D12" w:rsidRPr="00957D12" w:rsidRDefault="00957D12" w:rsidP="00957D12">
      <w:pPr>
        <w:numPr>
          <w:ilvl w:val="1"/>
          <w:numId w:val="6"/>
        </w:numPr>
      </w:pPr>
      <w:r w:rsidRPr="00957D12">
        <w:t xml:space="preserve">A </w:t>
      </w:r>
      <w:proofErr w:type="gramStart"/>
      <w:r w:rsidRPr="00957D12">
        <w:t>delay(</w:t>
      </w:r>
      <w:proofErr w:type="gramEnd"/>
      <w:r w:rsidRPr="00957D12">
        <w:t xml:space="preserve">1000) ensures that the </w:t>
      </w:r>
      <w:proofErr w:type="spellStart"/>
      <w:r w:rsidRPr="00957D12">
        <w:t>NodeMCU</w:t>
      </w:r>
      <w:proofErr w:type="spellEnd"/>
      <w:r w:rsidRPr="00957D12">
        <w:t xml:space="preserve"> processes data at regular intervals without overloading the system.</w:t>
      </w:r>
    </w:p>
    <w:p w14:paraId="073B0FAD" w14:textId="77777777" w:rsidR="00957D12" w:rsidRPr="00957D12" w:rsidRDefault="00E02039" w:rsidP="00957D12">
      <w:r>
        <w:pict w14:anchorId="11D46CD3">
          <v:rect id="_x0000_i1031" style="width:0;height:1.5pt" o:hralign="center" o:hrstd="t" o:hr="t" fillcolor="#a0a0a0" stroked="f"/>
        </w:pict>
      </w:r>
    </w:p>
    <w:p w14:paraId="7FD50D7A" w14:textId="77777777" w:rsidR="00957D12" w:rsidRPr="00957D12" w:rsidRDefault="00957D12" w:rsidP="00957D12">
      <w:pPr>
        <w:rPr>
          <w:b/>
          <w:bCs/>
        </w:rPr>
      </w:pPr>
      <w:r w:rsidRPr="00957D12">
        <w:rPr>
          <w:b/>
          <w:bCs/>
        </w:rPr>
        <w:t>Demonstration Plan</w:t>
      </w:r>
    </w:p>
    <w:p w14:paraId="2B72F2EA" w14:textId="77777777" w:rsidR="00957D12" w:rsidRPr="00957D12" w:rsidRDefault="00957D12" w:rsidP="00957D12">
      <w:pPr>
        <w:numPr>
          <w:ilvl w:val="0"/>
          <w:numId w:val="7"/>
        </w:numPr>
      </w:pPr>
      <w:r w:rsidRPr="00957D12">
        <w:rPr>
          <w:b/>
          <w:bCs/>
        </w:rPr>
        <w:t>Setup</w:t>
      </w:r>
      <w:r w:rsidRPr="00957D12">
        <w:t xml:space="preserve">: </w:t>
      </w:r>
    </w:p>
    <w:p w14:paraId="73DDBC91" w14:textId="77777777" w:rsidR="00957D12" w:rsidRPr="00957D12" w:rsidRDefault="00957D12" w:rsidP="00957D12">
      <w:pPr>
        <w:numPr>
          <w:ilvl w:val="1"/>
          <w:numId w:val="7"/>
        </w:numPr>
      </w:pPr>
      <w:r w:rsidRPr="00957D12">
        <w:t>Show the hardware connections (</w:t>
      </w:r>
      <w:proofErr w:type="spellStart"/>
      <w:r w:rsidRPr="00957D12">
        <w:t>NodeMCU</w:t>
      </w:r>
      <w:proofErr w:type="spellEnd"/>
      <w:r w:rsidRPr="00957D12">
        <w:t xml:space="preserve"> and Arduino via D1/D2 pins).</w:t>
      </w:r>
    </w:p>
    <w:p w14:paraId="1C980468" w14:textId="77777777" w:rsidR="00957D12" w:rsidRPr="00957D12" w:rsidRDefault="00957D12" w:rsidP="00957D12">
      <w:pPr>
        <w:numPr>
          <w:ilvl w:val="1"/>
          <w:numId w:val="7"/>
        </w:numPr>
      </w:pPr>
      <w:r w:rsidRPr="00957D12">
        <w:t xml:space="preserve">Briefly describe the role of each device (Arduino collects data, </w:t>
      </w:r>
      <w:proofErr w:type="spellStart"/>
      <w:r w:rsidRPr="00957D12">
        <w:t>NodeMCU</w:t>
      </w:r>
      <w:proofErr w:type="spellEnd"/>
      <w:r w:rsidRPr="00957D12">
        <w:t xml:space="preserve"> processes it).</w:t>
      </w:r>
    </w:p>
    <w:p w14:paraId="0EEDDBD5" w14:textId="77777777" w:rsidR="00957D12" w:rsidRPr="00957D12" w:rsidRDefault="00957D12" w:rsidP="00957D12">
      <w:pPr>
        <w:numPr>
          <w:ilvl w:val="0"/>
          <w:numId w:val="7"/>
        </w:numPr>
      </w:pPr>
      <w:r w:rsidRPr="00957D12">
        <w:rPr>
          <w:b/>
          <w:bCs/>
        </w:rPr>
        <w:t>Run the Program</w:t>
      </w:r>
      <w:r w:rsidRPr="00957D12">
        <w:t xml:space="preserve">: </w:t>
      </w:r>
    </w:p>
    <w:p w14:paraId="561729E2" w14:textId="77777777" w:rsidR="00957D12" w:rsidRPr="00957D12" w:rsidRDefault="00957D12" w:rsidP="00957D12">
      <w:pPr>
        <w:numPr>
          <w:ilvl w:val="1"/>
          <w:numId w:val="7"/>
        </w:numPr>
      </w:pPr>
      <w:r w:rsidRPr="00957D12">
        <w:t>Open the Serial Monitor to display received data and parsed values.</w:t>
      </w:r>
    </w:p>
    <w:p w14:paraId="51AEA315" w14:textId="77777777" w:rsidR="00957D12" w:rsidRPr="00957D12" w:rsidRDefault="00957D12" w:rsidP="00957D12">
      <w:pPr>
        <w:numPr>
          <w:ilvl w:val="1"/>
          <w:numId w:val="7"/>
        </w:numPr>
      </w:pPr>
      <w:r w:rsidRPr="00957D12">
        <w:t>Simulate sending different sensor data from the Arduino.</w:t>
      </w:r>
    </w:p>
    <w:p w14:paraId="33B3509E" w14:textId="77777777" w:rsidR="00957D12" w:rsidRPr="00957D12" w:rsidRDefault="00957D12" w:rsidP="00957D12">
      <w:pPr>
        <w:numPr>
          <w:ilvl w:val="0"/>
          <w:numId w:val="7"/>
        </w:numPr>
      </w:pPr>
      <w:r w:rsidRPr="00957D12">
        <w:rPr>
          <w:b/>
          <w:bCs/>
        </w:rPr>
        <w:t>Explain Parsing</w:t>
      </w:r>
      <w:r w:rsidRPr="00957D12">
        <w:t xml:space="preserve">: </w:t>
      </w:r>
    </w:p>
    <w:p w14:paraId="01289E23" w14:textId="77777777" w:rsidR="00957D12" w:rsidRPr="00957D12" w:rsidRDefault="00957D12" w:rsidP="00957D12">
      <w:pPr>
        <w:numPr>
          <w:ilvl w:val="1"/>
          <w:numId w:val="7"/>
        </w:numPr>
      </w:pPr>
      <w:r w:rsidRPr="00957D12">
        <w:t xml:space="preserve">Highlight how the </w:t>
      </w:r>
      <w:proofErr w:type="spellStart"/>
      <w:proofErr w:type="gramStart"/>
      <w:r w:rsidRPr="00957D12">
        <w:t>getValue</w:t>
      </w:r>
      <w:proofErr w:type="spellEnd"/>
      <w:r w:rsidRPr="00957D12">
        <w:t>(</w:t>
      </w:r>
      <w:proofErr w:type="gramEnd"/>
      <w:r w:rsidRPr="00957D12">
        <w:t>) function splits the string and extracts individual readings.</w:t>
      </w:r>
    </w:p>
    <w:p w14:paraId="0E4744F0" w14:textId="77777777" w:rsidR="00957D12" w:rsidRPr="00957D12" w:rsidRDefault="00957D12" w:rsidP="00957D12">
      <w:pPr>
        <w:numPr>
          <w:ilvl w:val="0"/>
          <w:numId w:val="7"/>
        </w:numPr>
      </w:pPr>
      <w:r w:rsidRPr="00957D12">
        <w:rPr>
          <w:b/>
          <w:bCs/>
        </w:rPr>
        <w:t>Discuss Applications</w:t>
      </w:r>
      <w:r w:rsidRPr="00957D12">
        <w:t xml:space="preserve">: </w:t>
      </w:r>
    </w:p>
    <w:p w14:paraId="5F2C62B5" w14:textId="77777777" w:rsidR="00957D12" w:rsidRPr="00957D12" w:rsidRDefault="00957D12" w:rsidP="00957D12">
      <w:pPr>
        <w:numPr>
          <w:ilvl w:val="1"/>
          <w:numId w:val="7"/>
        </w:numPr>
      </w:pPr>
      <w:r w:rsidRPr="00957D12">
        <w:t>Remote monitoring systems.</w:t>
      </w:r>
    </w:p>
    <w:p w14:paraId="44D3B5F3" w14:textId="77777777" w:rsidR="00957D12" w:rsidRPr="00957D12" w:rsidRDefault="00957D12" w:rsidP="00957D12">
      <w:pPr>
        <w:numPr>
          <w:ilvl w:val="1"/>
          <w:numId w:val="7"/>
        </w:numPr>
      </w:pPr>
      <w:r w:rsidRPr="00957D12">
        <w:t>Cloud integration for IoT solutions.</w:t>
      </w:r>
    </w:p>
    <w:p w14:paraId="08F7F490" w14:textId="77777777" w:rsidR="00957D12" w:rsidRPr="00957D12" w:rsidRDefault="00957D12" w:rsidP="00957D12">
      <w:r w:rsidRPr="00957D12">
        <w:t>Let me know if you need further assistance!</w:t>
      </w:r>
    </w:p>
    <w:p w14:paraId="3F334E1E" w14:textId="77777777" w:rsidR="009725E7" w:rsidRDefault="009725E7"/>
    <w:sectPr w:rsidR="0097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E17"/>
    <w:multiLevelType w:val="multilevel"/>
    <w:tmpl w:val="836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C227A"/>
    <w:multiLevelType w:val="multilevel"/>
    <w:tmpl w:val="C3B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B4D87"/>
    <w:multiLevelType w:val="multilevel"/>
    <w:tmpl w:val="EC0A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F1526"/>
    <w:multiLevelType w:val="multilevel"/>
    <w:tmpl w:val="2334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94B79"/>
    <w:multiLevelType w:val="multilevel"/>
    <w:tmpl w:val="4C3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07BE8"/>
    <w:multiLevelType w:val="multilevel"/>
    <w:tmpl w:val="8A18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F4197"/>
    <w:multiLevelType w:val="multilevel"/>
    <w:tmpl w:val="FF6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845625">
    <w:abstractNumId w:val="6"/>
  </w:num>
  <w:num w:numId="2" w16cid:durableId="1760370824">
    <w:abstractNumId w:val="2"/>
  </w:num>
  <w:num w:numId="3" w16cid:durableId="1631400872">
    <w:abstractNumId w:val="1"/>
  </w:num>
  <w:num w:numId="4" w16cid:durableId="842357238">
    <w:abstractNumId w:val="0"/>
  </w:num>
  <w:num w:numId="5" w16cid:durableId="514999890">
    <w:abstractNumId w:val="5"/>
  </w:num>
  <w:num w:numId="6" w16cid:durableId="1466388504">
    <w:abstractNumId w:val="3"/>
  </w:num>
  <w:num w:numId="7" w16cid:durableId="964434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12"/>
    <w:rsid w:val="00232158"/>
    <w:rsid w:val="00245D75"/>
    <w:rsid w:val="00446F7E"/>
    <w:rsid w:val="005407E6"/>
    <w:rsid w:val="00957D12"/>
    <w:rsid w:val="009725E7"/>
    <w:rsid w:val="00A20EE7"/>
    <w:rsid w:val="00A9798B"/>
    <w:rsid w:val="00E02039"/>
    <w:rsid w:val="00F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3B19C602"/>
  <w15:chartTrackingRefBased/>
  <w15:docId w15:val="{496D0A8B-4734-406B-A02A-77EBB35A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9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3248</Characters>
  <Application>Microsoft Office Word</Application>
  <DocSecurity>0</DocSecurity>
  <Lines>92</Lines>
  <Paragraphs>79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Gandhi Arokia Selvaraj</dc:creator>
  <cp:keywords/>
  <dc:description/>
  <cp:lastModifiedBy>Priyanka Gandhi Arokia Selvaraj</cp:lastModifiedBy>
  <cp:revision>2</cp:revision>
  <dcterms:created xsi:type="dcterms:W3CDTF">2025-01-23T02:56:00Z</dcterms:created>
  <dcterms:modified xsi:type="dcterms:W3CDTF">2025-01-23T02:56:00Z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512789e5-1cea-4d67-970a-9581b24cc73c</vt:lpwstr>
  </property>
</Properties>
</file>