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0508179"/>
        <w:docPartObj>
          <w:docPartGallery w:val="Cover Pages"/>
          <w:docPartUnique/>
        </w:docPartObj>
      </w:sdtPr>
      <w:sdtContent>
        <w:p w:rsidR="004D4032" w:rsidRDefault="004D4032">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iruutu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D4032">
                                  <w:trPr>
                                    <w:jc w:val="center"/>
                                  </w:trPr>
                                  <w:tc>
                                    <w:tcPr>
                                      <w:tcW w:w="2568" w:type="pct"/>
                                      <w:vAlign w:val="center"/>
                                    </w:tcPr>
                                    <w:p w:rsidR="004D4032" w:rsidRDefault="004D4032">
                                      <w:pPr>
                                        <w:jc w:val="right"/>
                                      </w:pPr>
                                      <w:r>
                                        <w:rPr>
                                          <w:noProof/>
                                        </w:rPr>
                                        <w:drawing>
                                          <wp:inline distT="0" distB="0" distL="0" distR="0">
                                            <wp:extent cx="3065006" cy="3831336"/>
                                            <wp:effectExtent l="0" t="0" r="2540" b="0"/>
                                            <wp:docPr id="139" name="Kuva 139" descr="Kuva mutkittelevasta tiestä ja puista" title="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Otsikko"/>
                                        <w:tag w:val=""/>
                                        <w:id w:val="-438379639"/>
                                        <w:dataBinding w:prefixMappings="xmlns:ns0='http://purl.org/dc/elements/1.1/' xmlns:ns1='http://schemas.openxmlformats.org/package/2006/metadata/core-properties' " w:xpath="/ns1:coreProperties[1]/ns0:title[1]" w:storeItemID="{6C3C8BC8-F283-45AE-878A-BAB7291924A1}"/>
                                        <w:text/>
                                      </w:sdtPr>
                                      <w:sdtContent>
                                        <w:p w:rsidR="004D4032" w:rsidRDefault="004D4032">
                                          <w:pPr>
                                            <w:pStyle w:val="Eivli"/>
                                            <w:spacing w:line="312" w:lineRule="auto"/>
                                            <w:jc w:val="right"/>
                                            <w:rPr>
                                              <w:caps/>
                                              <w:color w:val="191919" w:themeColor="text1" w:themeTint="E6"/>
                                              <w:sz w:val="72"/>
                                              <w:szCs w:val="72"/>
                                            </w:rPr>
                                          </w:pPr>
                                          <w:r>
                                            <w:rPr>
                                              <w:caps/>
                                              <w:color w:val="191919" w:themeColor="text1" w:themeTint="E6"/>
                                              <w:sz w:val="72"/>
                                              <w:szCs w:val="72"/>
                                            </w:rPr>
                                            <w:t>Nysseosu</w:t>
                                          </w:r>
                                        </w:p>
                                      </w:sdtContent>
                                    </w:sdt>
                                    <w:sdt>
                                      <w:sdtPr>
                                        <w:rPr>
                                          <w:color w:val="000000" w:themeColor="text1"/>
                                          <w:sz w:val="24"/>
                                          <w:szCs w:val="24"/>
                                        </w:rPr>
                                        <w:alias w:val="Alaotsikko"/>
                                        <w:tag w:val=""/>
                                        <w:id w:val="1354072561"/>
                                        <w:dataBinding w:prefixMappings="xmlns:ns0='http://purl.org/dc/elements/1.1/' xmlns:ns1='http://schemas.openxmlformats.org/package/2006/metadata/core-properties' " w:xpath="/ns1:coreProperties[1]/ns0:subject[1]" w:storeItemID="{6C3C8BC8-F283-45AE-878A-BAB7291924A1}"/>
                                        <w:text/>
                                      </w:sdtPr>
                                      <w:sdtContent>
                                        <w:p w:rsidR="004D4032" w:rsidRDefault="004D4032" w:rsidP="004D4032">
                                          <w:pPr>
                                            <w:jc w:val="right"/>
                                            <w:rPr>
                                              <w:sz w:val="24"/>
                                              <w:szCs w:val="24"/>
                                            </w:rPr>
                                          </w:pPr>
                                          <w:r>
                                            <w:rPr>
                                              <w:color w:val="000000" w:themeColor="text1"/>
                                              <w:sz w:val="24"/>
                                              <w:szCs w:val="24"/>
                                            </w:rPr>
                                            <w:t>Dokumentaatio</w:t>
                                          </w:r>
                                        </w:p>
                                      </w:sdtContent>
                                    </w:sdt>
                                  </w:tc>
                                  <w:tc>
                                    <w:tcPr>
                                      <w:tcW w:w="2432" w:type="pct"/>
                                      <w:vAlign w:val="center"/>
                                    </w:tcPr>
                                    <w:p w:rsidR="004D4032" w:rsidRDefault="004D4032">
                                      <w:pPr>
                                        <w:pStyle w:val="Eivli"/>
                                        <w:rPr>
                                          <w:caps/>
                                          <w:color w:val="ED7D31" w:themeColor="accent2"/>
                                          <w:sz w:val="26"/>
                                          <w:szCs w:val="26"/>
                                        </w:rPr>
                                      </w:pPr>
                                      <w:r>
                                        <w:rPr>
                                          <w:caps/>
                                          <w:color w:val="ED7D31" w:themeColor="accent2"/>
                                          <w:sz w:val="26"/>
                                          <w:szCs w:val="26"/>
                                        </w:rPr>
                                        <w:t>Tiivistelmä</w:t>
                                      </w:r>
                                    </w:p>
                                    <w:sdt>
                                      <w:sdtPr>
                                        <w:rPr>
                                          <w:color w:val="000000" w:themeColor="text1"/>
                                        </w:rPr>
                                        <w:alias w:val="Tiivistelmä"/>
                                        <w:tag w:val=""/>
                                        <w:id w:val="-2036181933"/>
                                        <w:dataBinding w:prefixMappings="xmlns:ns0='http://schemas.microsoft.com/office/2006/coverPageProps' " w:xpath="/ns0:CoverPageProperties[1]/ns0:Abstract[1]" w:storeItemID="{55AF091B-3C7A-41E3-B477-F2FDAA23CFDA}"/>
                                        <w:text/>
                                      </w:sdtPr>
                                      <w:sdtContent>
                                        <w:p w:rsidR="004D4032" w:rsidRDefault="004D4032">
                                          <w:pPr>
                                            <w:rPr>
                                              <w:color w:val="000000" w:themeColor="text1"/>
                                            </w:rPr>
                                          </w:pPr>
                                          <w:r>
                                            <w:rPr>
                                              <w:color w:val="000000" w:themeColor="text1"/>
                                            </w:rPr>
                                            <w:t>Ohjelman toimintaa ja suunnittelua selventävä dokumentaatio</w:t>
                                          </w:r>
                                        </w:p>
                                      </w:sdtContent>
                                    </w:sdt>
                                    <w:sdt>
                                      <w:sdtPr>
                                        <w:rPr>
                                          <w:color w:val="ED7D31" w:themeColor="accent2"/>
                                          <w:sz w:val="26"/>
                                          <w:szCs w:val="26"/>
                                        </w:rPr>
                                        <w:alias w:val="Tekijä"/>
                                        <w:tag w:val=""/>
                                        <w:id w:val="-279026076"/>
                                        <w:dataBinding w:prefixMappings="xmlns:ns0='http://purl.org/dc/elements/1.1/' xmlns:ns1='http://schemas.openxmlformats.org/package/2006/metadata/core-properties' " w:xpath="/ns1:coreProperties[1]/ns0:creator[1]" w:storeItemID="{6C3C8BC8-F283-45AE-878A-BAB7291924A1}"/>
                                        <w:text/>
                                      </w:sdtPr>
                                      <w:sdtContent>
                                        <w:p w:rsidR="004D4032" w:rsidRDefault="004D4032">
                                          <w:pPr>
                                            <w:pStyle w:val="Eivli"/>
                                            <w:rPr>
                                              <w:color w:val="ED7D31" w:themeColor="accent2"/>
                                              <w:sz w:val="26"/>
                                              <w:szCs w:val="26"/>
                                            </w:rPr>
                                          </w:pPr>
                                          <w:r>
                                            <w:rPr>
                                              <w:color w:val="ED7D31" w:themeColor="accent2"/>
                                              <w:sz w:val="26"/>
                                              <w:szCs w:val="26"/>
                                            </w:rPr>
                                            <w:t>Juho Kuusisto, Teemu Pöytäniemi</w:t>
                                          </w:r>
                                        </w:p>
                                      </w:sdtContent>
                                    </w:sdt>
                                    <w:p w:rsidR="004D4032" w:rsidRDefault="004D4032" w:rsidP="004D4032">
                                      <w:pPr>
                                        <w:pStyle w:val="Eivli"/>
                                      </w:pPr>
                                      <w:sdt>
                                        <w:sdtPr>
                                          <w:rPr>
                                            <w:color w:val="44546A" w:themeColor="text2"/>
                                          </w:rPr>
                                          <w:alias w:val="Kurssi"/>
                                          <w:tag w:val="Kurssi"/>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TIE-02400</w:t>
                                          </w:r>
                                        </w:sdtContent>
                                      </w:sdt>
                                    </w:p>
                                  </w:tc>
                                </w:tr>
                              </w:tbl>
                              <w:p w:rsidR="004D4032" w:rsidRDefault="004D403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iruutu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Hp/gkIgCAACE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D4032">
                            <w:trPr>
                              <w:jc w:val="center"/>
                            </w:trPr>
                            <w:tc>
                              <w:tcPr>
                                <w:tcW w:w="2568" w:type="pct"/>
                                <w:vAlign w:val="center"/>
                              </w:tcPr>
                              <w:p w:rsidR="004D4032" w:rsidRDefault="004D4032">
                                <w:pPr>
                                  <w:jc w:val="right"/>
                                </w:pPr>
                                <w:r>
                                  <w:rPr>
                                    <w:noProof/>
                                  </w:rPr>
                                  <w:drawing>
                                    <wp:inline distT="0" distB="0" distL="0" distR="0">
                                      <wp:extent cx="3065006" cy="3831336"/>
                                      <wp:effectExtent l="0" t="0" r="2540" b="0"/>
                                      <wp:docPr id="139" name="Kuva 139" descr="Kuva mutkittelevasta tiestä ja puista" title="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Otsikko"/>
                                  <w:tag w:val=""/>
                                  <w:id w:val="-438379639"/>
                                  <w:dataBinding w:prefixMappings="xmlns:ns0='http://purl.org/dc/elements/1.1/' xmlns:ns1='http://schemas.openxmlformats.org/package/2006/metadata/core-properties' " w:xpath="/ns1:coreProperties[1]/ns0:title[1]" w:storeItemID="{6C3C8BC8-F283-45AE-878A-BAB7291924A1}"/>
                                  <w:text/>
                                </w:sdtPr>
                                <w:sdtContent>
                                  <w:p w:rsidR="004D4032" w:rsidRDefault="004D4032">
                                    <w:pPr>
                                      <w:pStyle w:val="Eivli"/>
                                      <w:spacing w:line="312" w:lineRule="auto"/>
                                      <w:jc w:val="right"/>
                                      <w:rPr>
                                        <w:caps/>
                                        <w:color w:val="191919" w:themeColor="text1" w:themeTint="E6"/>
                                        <w:sz w:val="72"/>
                                        <w:szCs w:val="72"/>
                                      </w:rPr>
                                    </w:pPr>
                                    <w:r>
                                      <w:rPr>
                                        <w:caps/>
                                        <w:color w:val="191919" w:themeColor="text1" w:themeTint="E6"/>
                                        <w:sz w:val="72"/>
                                        <w:szCs w:val="72"/>
                                      </w:rPr>
                                      <w:t>Nysseosu</w:t>
                                    </w:r>
                                  </w:p>
                                </w:sdtContent>
                              </w:sdt>
                              <w:sdt>
                                <w:sdtPr>
                                  <w:rPr>
                                    <w:color w:val="000000" w:themeColor="text1"/>
                                    <w:sz w:val="24"/>
                                    <w:szCs w:val="24"/>
                                  </w:rPr>
                                  <w:alias w:val="Alaotsikko"/>
                                  <w:tag w:val=""/>
                                  <w:id w:val="1354072561"/>
                                  <w:dataBinding w:prefixMappings="xmlns:ns0='http://purl.org/dc/elements/1.1/' xmlns:ns1='http://schemas.openxmlformats.org/package/2006/metadata/core-properties' " w:xpath="/ns1:coreProperties[1]/ns0:subject[1]" w:storeItemID="{6C3C8BC8-F283-45AE-878A-BAB7291924A1}"/>
                                  <w:text/>
                                </w:sdtPr>
                                <w:sdtContent>
                                  <w:p w:rsidR="004D4032" w:rsidRDefault="004D4032" w:rsidP="004D4032">
                                    <w:pPr>
                                      <w:jc w:val="right"/>
                                      <w:rPr>
                                        <w:sz w:val="24"/>
                                        <w:szCs w:val="24"/>
                                      </w:rPr>
                                    </w:pPr>
                                    <w:r>
                                      <w:rPr>
                                        <w:color w:val="000000" w:themeColor="text1"/>
                                        <w:sz w:val="24"/>
                                        <w:szCs w:val="24"/>
                                      </w:rPr>
                                      <w:t>Dokumentaatio</w:t>
                                    </w:r>
                                  </w:p>
                                </w:sdtContent>
                              </w:sdt>
                            </w:tc>
                            <w:tc>
                              <w:tcPr>
                                <w:tcW w:w="2432" w:type="pct"/>
                                <w:vAlign w:val="center"/>
                              </w:tcPr>
                              <w:p w:rsidR="004D4032" w:rsidRDefault="004D4032">
                                <w:pPr>
                                  <w:pStyle w:val="Eivli"/>
                                  <w:rPr>
                                    <w:caps/>
                                    <w:color w:val="ED7D31" w:themeColor="accent2"/>
                                    <w:sz w:val="26"/>
                                    <w:szCs w:val="26"/>
                                  </w:rPr>
                                </w:pPr>
                                <w:r>
                                  <w:rPr>
                                    <w:caps/>
                                    <w:color w:val="ED7D31" w:themeColor="accent2"/>
                                    <w:sz w:val="26"/>
                                    <w:szCs w:val="26"/>
                                  </w:rPr>
                                  <w:t>Tiivistelmä</w:t>
                                </w:r>
                              </w:p>
                              <w:sdt>
                                <w:sdtPr>
                                  <w:rPr>
                                    <w:color w:val="000000" w:themeColor="text1"/>
                                  </w:rPr>
                                  <w:alias w:val="Tiivistelmä"/>
                                  <w:tag w:val=""/>
                                  <w:id w:val="-2036181933"/>
                                  <w:dataBinding w:prefixMappings="xmlns:ns0='http://schemas.microsoft.com/office/2006/coverPageProps' " w:xpath="/ns0:CoverPageProperties[1]/ns0:Abstract[1]" w:storeItemID="{55AF091B-3C7A-41E3-B477-F2FDAA23CFDA}"/>
                                  <w:text/>
                                </w:sdtPr>
                                <w:sdtContent>
                                  <w:p w:rsidR="004D4032" w:rsidRDefault="004D4032">
                                    <w:pPr>
                                      <w:rPr>
                                        <w:color w:val="000000" w:themeColor="text1"/>
                                      </w:rPr>
                                    </w:pPr>
                                    <w:r>
                                      <w:rPr>
                                        <w:color w:val="000000" w:themeColor="text1"/>
                                      </w:rPr>
                                      <w:t>Ohjelman toimintaa ja suunnittelua selventävä dokumentaatio</w:t>
                                    </w:r>
                                  </w:p>
                                </w:sdtContent>
                              </w:sdt>
                              <w:sdt>
                                <w:sdtPr>
                                  <w:rPr>
                                    <w:color w:val="ED7D31" w:themeColor="accent2"/>
                                    <w:sz w:val="26"/>
                                    <w:szCs w:val="26"/>
                                  </w:rPr>
                                  <w:alias w:val="Tekijä"/>
                                  <w:tag w:val=""/>
                                  <w:id w:val="-279026076"/>
                                  <w:dataBinding w:prefixMappings="xmlns:ns0='http://purl.org/dc/elements/1.1/' xmlns:ns1='http://schemas.openxmlformats.org/package/2006/metadata/core-properties' " w:xpath="/ns1:coreProperties[1]/ns0:creator[1]" w:storeItemID="{6C3C8BC8-F283-45AE-878A-BAB7291924A1}"/>
                                  <w:text/>
                                </w:sdtPr>
                                <w:sdtContent>
                                  <w:p w:rsidR="004D4032" w:rsidRDefault="004D4032">
                                    <w:pPr>
                                      <w:pStyle w:val="Eivli"/>
                                      <w:rPr>
                                        <w:color w:val="ED7D31" w:themeColor="accent2"/>
                                        <w:sz w:val="26"/>
                                        <w:szCs w:val="26"/>
                                      </w:rPr>
                                    </w:pPr>
                                    <w:r>
                                      <w:rPr>
                                        <w:color w:val="ED7D31" w:themeColor="accent2"/>
                                        <w:sz w:val="26"/>
                                        <w:szCs w:val="26"/>
                                      </w:rPr>
                                      <w:t>Juho Kuusisto, Teemu Pöytäniemi</w:t>
                                    </w:r>
                                  </w:p>
                                </w:sdtContent>
                              </w:sdt>
                              <w:p w:rsidR="004D4032" w:rsidRDefault="004D4032" w:rsidP="004D4032">
                                <w:pPr>
                                  <w:pStyle w:val="Eivli"/>
                                </w:pPr>
                                <w:sdt>
                                  <w:sdtPr>
                                    <w:rPr>
                                      <w:color w:val="44546A" w:themeColor="text2"/>
                                    </w:rPr>
                                    <w:alias w:val="Kurssi"/>
                                    <w:tag w:val="Kurssi"/>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TIE-02400</w:t>
                                    </w:r>
                                  </w:sdtContent>
                                </w:sdt>
                              </w:p>
                            </w:tc>
                          </w:tr>
                        </w:tbl>
                        <w:p w:rsidR="004D4032" w:rsidRDefault="004D4032"/>
                      </w:txbxContent>
                    </v:textbox>
                    <w10:wrap anchorx="page" anchory="page"/>
                  </v:shape>
                </w:pict>
              </mc:Fallback>
            </mc:AlternateContent>
          </w:r>
          <w:r>
            <w:br w:type="page"/>
          </w:r>
        </w:p>
      </w:sdtContent>
    </w:sdt>
    <w:p w:rsidR="004D4032" w:rsidRDefault="004D4032"/>
    <w:sdt>
      <w:sdtPr>
        <w:id w:val="563155138"/>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1815F3" w:rsidRDefault="001815F3">
          <w:pPr>
            <w:pStyle w:val="Sisllysluettelonotsikko"/>
          </w:pPr>
          <w:r>
            <w:t>Sisällys</w:t>
          </w:r>
        </w:p>
        <w:p w:rsidR="001815F3" w:rsidRDefault="001815F3">
          <w:pPr>
            <w:pStyle w:val="Sisluet1"/>
            <w:tabs>
              <w:tab w:val="left" w:pos="440"/>
              <w:tab w:val="right" w:leader="dot" w:pos="9628"/>
            </w:tabs>
            <w:rPr>
              <w:noProof/>
            </w:rPr>
          </w:pPr>
          <w:r>
            <w:fldChar w:fldCharType="begin"/>
          </w:r>
          <w:r>
            <w:instrText xml:space="preserve"> TOC \o "1-3" \h \z \u </w:instrText>
          </w:r>
          <w:r>
            <w:fldChar w:fldCharType="separate"/>
          </w:r>
          <w:hyperlink w:anchor="_Toc449322223" w:history="1">
            <w:r w:rsidRPr="00A035BD">
              <w:rPr>
                <w:rStyle w:val="Hyperlinkki"/>
                <w:noProof/>
              </w:rPr>
              <w:t>2</w:t>
            </w:r>
            <w:r>
              <w:rPr>
                <w:noProof/>
              </w:rPr>
              <w:tab/>
            </w:r>
            <w:r w:rsidRPr="00A035BD">
              <w:rPr>
                <w:rStyle w:val="Hyperlinkki"/>
                <w:noProof/>
              </w:rPr>
              <w:t>Pelin idea ja käyttöohjeet</w:t>
            </w:r>
            <w:r>
              <w:rPr>
                <w:noProof/>
                <w:webHidden/>
              </w:rPr>
              <w:tab/>
            </w:r>
            <w:r>
              <w:rPr>
                <w:noProof/>
                <w:webHidden/>
              </w:rPr>
              <w:fldChar w:fldCharType="begin"/>
            </w:r>
            <w:r>
              <w:rPr>
                <w:noProof/>
                <w:webHidden/>
              </w:rPr>
              <w:instrText xml:space="preserve"> PAGEREF _Toc449322223 \h </w:instrText>
            </w:r>
            <w:r>
              <w:rPr>
                <w:noProof/>
                <w:webHidden/>
              </w:rPr>
            </w:r>
            <w:r>
              <w:rPr>
                <w:noProof/>
                <w:webHidden/>
              </w:rPr>
              <w:fldChar w:fldCharType="separate"/>
            </w:r>
            <w:r>
              <w:rPr>
                <w:noProof/>
                <w:webHidden/>
              </w:rPr>
              <w:t>2</w:t>
            </w:r>
            <w:r>
              <w:rPr>
                <w:noProof/>
                <w:webHidden/>
              </w:rPr>
              <w:fldChar w:fldCharType="end"/>
            </w:r>
          </w:hyperlink>
        </w:p>
        <w:p w:rsidR="001815F3" w:rsidRDefault="001815F3">
          <w:pPr>
            <w:pStyle w:val="Sisluet2"/>
            <w:tabs>
              <w:tab w:val="left" w:pos="880"/>
              <w:tab w:val="right" w:leader="dot" w:pos="9628"/>
            </w:tabs>
            <w:rPr>
              <w:noProof/>
            </w:rPr>
          </w:pPr>
          <w:hyperlink w:anchor="_Toc449322224" w:history="1">
            <w:r w:rsidRPr="00A035BD">
              <w:rPr>
                <w:rStyle w:val="Hyperlinkki"/>
                <w:noProof/>
              </w:rPr>
              <w:t>2.1</w:t>
            </w:r>
            <w:r>
              <w:rPr>
                <w:noProof/>
              </w:rPr>
              <w:tab/>
            </w:r>
            <w:r w:rsidRPr="00A035BD">
              <w:rPr>
                <w:rStyle w:val="Hyperlinkki"/>
                <w:noProof/>
              </w:rPr>
              <w:t>Pelin Idea</w:t>
            </w:r>
            <w:r>
              <w:rPr>
                <w:noProof/>
                <w:webHidden/>
              </w:rPr>
              <w:tab/>
            </w:r>
            <w:r>
              <w:rPr>
                <w:noProof/>
                <w:webHidden/>
              </w:rPr>
              <w:fldChar w:fldCharType="begin"/>
            </w:r>
            <w:r>
              <w:rPr>
                <w:noProof/>
                <w:webHidden/>
              </w:rPr>
              <w:instrText xml:space="preserve"> PAGEREF _Toc449322224 \h </w:instrText>
            </w:r>
            <w:r>
              <w:rPr>
                <w:noProof/>
                <w:webHidden/>
              </w:rPr>
            </w:r>
            <w:r>
              <w:rPr>
                <w:noProof/>
                <w:webHidden/>
              </w:rPr>
              <w:fldChar w:fldCharType="separate"/>
            </w:r>
            <w:r>
              <w:rPr>
                <w:noProof/>
                <w:webHidden/>
              </w:rPr>
              <w:t>2</w:t>
            </w:r>
            <w:r>
              <w:rPr>
                <w:noProof/>
                <w:webHidden/>
              </w:rPr>
              <w:fldChar w:fldCharType="end"/>
            </w:r>
          </w:hyperlink>
        </w:p>
        <w:p w:rsidR="001815F3" w:rsidRDefault="001815F3">
          <w:pPr>
            <w:pStyle w:val="Sisluet2"/>
            <w:tabs>
              <w:tab w:val="left" w:pos="880"/>
              <w:tab w:val="right" w:leader="dot" w:pos="9628"/>
            </w:tabs>
            <w:rPr>
              <w:noProof/>
            </w:rPr>
          </w:pPr>
          <w:hyperlink w:anchor="_Toc449322225" w:history="1">
            <w:r w:rsidRPr="00A035BD">
              <w:rPr>
                <w:rStyle w:val="Hyperlinkki"/>
                <w:noProof/>
              </w:rPr>
              <w:t>2.2</w:t>
            </w:r>
            <w:r>
              <w:rPr>
                <w:noProof/>
              </w:rPr>
              <w:tab/>
            </w:r>
            <w:r w:rsidRPr="00A035BD">
              <w:rPr>
                <w:rStyle w:val="Hyperlinkki"/>
                <w:noProof/>
              </w:rPr>
              <w:t>Käyttöohjeet</w:t>
            </w:r>
            <w:r>
              <w:rPr>
                <w:noProof/>
                <w:webHidden/>
              </w:rPr>
              <w:tab/>
            </w:r>
            <w:r>
              <w:rPr>
                <w:noProof/>
                <w:webHidden/>
              </w:rPr>
              <w:fldChar w:fldCharType="begin"/>
            </w:r>
            <w:r>
              <w:rPr>
                <w:noProof/>
                <w:webHidden/>
              </w:rPr>
              <w:instrText xml:space="preserve"> PAGEREF _Toc449322225 \h </w:instrText>
            </w:r>
            <w:r>
              <w:rPr>
                <w:noProof/>
                <w:webHidden/>
              </w:rPr>
            </w:r>
            <w:r>
              <w:rPr>
                <w:noProof/>
                <w:webHidden/>
              </w:rPr>
              <w:fldChar w:fldCharType="separate"/>
            </w:r>
            <w:r>
              <w:rPr>
                <w:noProof/>
                <w:webHidden/>
              </w:rPr>
              <w:t>2</w:t>
            </w:r>
            <w:r>
              <w:rPr>
                <w:noProof/>
                <w:webHidden/>
              </w:rPr>
              <w:fldChar w:fldCharType="end"/>
            </w:r>
          </w:hyperlink>
        </w:p>
        <w:p w:rsidR="001815F3" w:rsidRDefault="001815F3">
          <w:pPr>
            <w:pStyle w:val="Sisluet3"/>
            <w:tabs>
              <w:tab w:val="left" w:pos="1320"/>
              <w:tab w:val="right" w:leader="dot" w:pos="9628"/>
            </w:tabs>
            <w:rPr>
              <w:noProof/>
            </w:rPr>
          </w:pPr>
          <w:hyperlink w:anchor="_Toc449322226" w:history="1">
            <w:r w:rsidRPr="00A035BD">
              <w:rPr>
                <w:rStyle w:val="Hyperlinkki"/>
                <w:noProof/>
              </w:rPr>
              <w:t>2.2.1</w:t>
            </w:r>
            <w:r>
              <w:rPr>
                <w:noProof/>
              </w:rPr>
              <w:tab/>
            </w:r>
            <w:r w:rsidRPr="00A035BD">
              <w:rPr>
                <w:rStyle w:val="Hyperlinkki"/>
                <w:noProof/>
              </w:rPr>
              <w:t>Rynnäkkökivääri</w:t>
            </w:r>
            <w:r>
              <w:rPr>
                <w:noProof/>
                <w:webHidden/>
              </w:rPr>
              <w:tab/>
            </w:r>
            <w:r>
              <w:rPr>
                <w:noProof/>
                <w:webHidden/>
              </w:rPr>
              <w:fldChar w:fldCharType="begin"/>
            </w:r>
            <w:r>
              <w:rPr>
                <w:noProof/>
                <w:webHidden/>
              </w:rPr>
              <w:instrText xml:space="preserve"> PAGEREF _Toc449322226 \h </w:instrText>
            </w:r>
            <w:r>
              <w:rPr>
                <w:noProof/>
                <w:webHidden/>
              </w:rPr>
            </w:r>
            <w:r>
              <w:rPr>
                <w:noProof/>
                <w:webHidden/>
              </w:rPr>
              <w:fldChar w:fldCharType="separate"/>
            </w:r>
            <w:r>
              <w:rPr>
                <w:noProof/>
                <w:webHidden/>
              </w:rPr>
              <w:t>2</w:t>
            </w:r>
            <w:r>
              <w:rPr>
                <w:noProof/>
                <w:webHidden/>
              </w:rPr>
              <w:fldChar w:fldCharType="end"/>
            </w:r>
          </w:hyperlink>
        </w:p>
        <w:p w:rsidR="001815F3" w:rsidRDefault="001815F3">
          <w:pPr>
            <w:pStyle w:val="Sisluet3"/>
            <w:tabs>
              <w:tab w:val="left" w:pos="1320"/>
              <w:tab w:val="right" w:leader="dot" w:pos="9628"/>
            </w:tabs>
            <w:rPr>
              <w:noProof/>
            </w:rPr>
          </w:pPr>
          <w:hyperlink w:anchor="_Toc449322227" w:history="1">
            <w:r w:rsidRPr="00A035BD">
              <w:rPr>
                <w:rStyle w:val="Hyperlinkki"/>
                <w:noProof/>
              </w:rPr>
              <w:t>2.2.2</w:t>
            </w:r>
            <w:r>
              <w:rPr>
                <w:noProof/>
              </w:rPr>
              <w:tab/>
            </w:r>
            <w:r w:rsidRPr="00A035BD">
              <w:rPr>
                <w:rStyle w:val="Hyperlinkki"/>
                <w:noProof/>
              </w:rPr>
              <w:t>Maamiina</w:t>
            </w:r>
            <w:r>
              <w:rPr>
                <w:noProof/>
                <w:webHidden/>
              </w:rPr>
              <w:tab/>
            </w:r>
            <w:r>
              <w:rPr>
                <w:noProof/>
                <w:webHidden/>
              </w:rPr>
              <w:fldChar w:fldCharType="begin"/>
            </w:r>
            <w:r>
              <w:rPr>
                <w:noProof/>
                <w:webHidden/>
              </w:rPr>
              <w:instrText xml:space="preserve"> PAGEREF _Toc449322227 \h </w:instrText>
            </w:r>
            <w:r>
              <w:rPr>
                <w:noProof/>
                <w:webHidden/>
              </w:rPr>
            </w:r>
            <w:r>
              <w:rPr>
                <w:noProof/>
                <w:webHidden/>
              </w:rPr>
              <w:fldChar w:fldCharType="separate"/>
            </w:r>
            <w:r>
              <w:rPr>
                <w:noProof/>
                <w:webHidden/>
              </w:rPr>
              <w:t>2</w:t>
            </w:r>
            <w:r>
              <w:rPr>
                <w:noProof/>
                <w:webHidden/>
              </w:rPr>
              <w:fldChar w:fldCharType="end"/>
            </w:r>
          </w:hyperlink>
        </w:p>
        <w:p w:rsidR="001815F3" w:rsidRDefault="001815F3">
          <w:pPr>
            <w:pStyle w:val="Sisluet3"/>
            <w:tabs>
              <w:tab w:val="left" w:pos="1320"/>
              <w:tab w:val="right" w:leader="dot" w:pos="9628"/>
            </w:tabs>
            <w:rPr>
              <w:noProof/>
            </w:rPr>
          </w:pPr>
          <w:hyperlink w:anchor="_Toc449322228" w:history="1">
            <w:r w:rsidRPr="00A035BD">
              <w:rPr>
                <w:rStyle w:val="Hyperlinkki"/>
                <w:noProof/>
              </w:rPr>
              <w:t>2.2.3</w:t>
            </w:r>
            <w:r>
              <w:rPr>
                <w:noProof/>
              </w:rPr>
              <w:tab/>
            </w:r>
            <w:r w:rsidRPr="00A035BD">
              <w:rPr>
                <w:rStyle w:val="Hyperlinkki"/>
                <w:noProof/>
              </w:rPr>
              <w:t>Laser</w:t>
            </w:r>
            <w:r>
              <w:rPr>
                <w:noProof/>
                <w:webHidden/>
              </w:rPr>
              <w:tab/>
            </w:r>
            <w:r>
              <w:rPr>
                <w:noProof/>
                <w:webHidden/>
              </w:rPr>
              <w:fldChar w:fldCharType="begin"/>
            </w:r>
            <w:r>
              <w:rPr>
                <w:noProof/>
                <w:webHidden/>
              </w:rPr>
              <w:instrText xml:space="preserve"> PAGEREF _Toc449322228 \h </w:instrText>
            </w:r>
            <w:r>
              <w:rPr>
                <w:noProof/>
                <w:webHidden/>
              </w:rPr>
            </w:r>
            <w:r>
              <w:rPr>
                <w:noProof/>
                <w:webHidden/>
              </w:rPr>
              <w:fldChar w:fldCharType="separate"/>
            </w:r>
            <w:r>
              <w:rPr>
                <w:noProof/>
                <w:webHidden/>
              </w:rPr>
              <w:t>2</w:t>
            </w:r>
            <w:r>
              <w:rPr>
                <w:noProof/>
                <w:webHidden/>
              </w:rPr>
              <w:fldChar w:fldCharType="end"/>
            </w:r>
          </w:hyperlink>
        </w:p>
        <w:p w:rsidR="001815F3" w:rsidRDefault="001815F3">
          <w:pPr>
            <w:pStyle w:val="Sisluet1"/>
            <w:tabs>
              <w:tab w:val="left" w:pos="440"/>
              <w:tab w:val="right" w:leader="dot" w:pos="9628"/>
            </w:tabs>
            <w:rPr>
              <w:noProof/>
            </w:rPr>
          </w:pPr>
          <w:hyperlink w:anchor="_Toc449322229" w:history="1">
            <w:r w:rsidRPr="00A035BD">
              <w:rPr>
                <w:rStyle w:val="Hyperlinkki"/>
                <w:noProof/>
              </w:rPr>
              <w:t>3</w:t>
            </w:r>
            <w:r>
              <w:rPr>
                <w:noProof/>
              </w:rPr>
              <w:tab/>
            </w:r>
            <w:r w:rsidRPr="00A035BD">
              <w:rPr>
                <w:rStyle w:val="Hyperlinkki"/>
                <w:noProof/>
              </w:rPr>
              <w:t>Pelin Toteutus</w:t>
            </w:r>
            <w:r>
              <w:rPr>
                <w:noProof/>
                <w:webHidden/>
              </w:rPr>
              <w:tab/>
            </w:r>
            <w:r>
              <w:rPr>
                <w:noProof/>
                <w:webHidden/>
              </w:rPr>
              <w:fldChar w:fldCharType="begin"/>
            </w:r>
            <w:r>
              <w:rPr>
                <w:noProof/>
                <w:webHidden/>
              </w:rPr>
              <w:instrText xml:space="preserve"> PAGEREF _Toc449322229 \h </w:instrText>
            </w:r>
            <w:r>
              <w:rPr>
                <w:noProof/>
                <w:webHidden/>
              </w:rPr>
            </w:r>
            <w:r>
              <w:rPr>
                <w:noProof/>
                <w:webHidden/>
              </w:rPr>
              <w:fldChar w:fldCharType="separate"/>
            </w:r>
            <w:r>
              <w:rPr>
                <w:noProof/>
                <w:webHidden/>
              </w:rPr>
              <w:t>3</w:t>
            </w:r>
            <w:r>
              <w:rPr>
                <w:noProof/>
                <w:webHidden/>
              </w:rPr>
              <w:fldChar w:fldCharType="end"/>
            </w:r>
          </w:hyperlink>
        </w:p>
        <w:p w:rsidR="001815F3" w:rsidRDefault="001815F3">
          <w:pPr>
            <w:pStyle w:val="Sisluet2"/>
            <w:tabs>
              <w:tab w:val="left" w:pos="880"/>
              <w:tab w:val="right" w:leader="dot" w:pos="9628"/>
            </w:tabs>
            <w:rPr>
              <w:noProof/>
            </w:rPr>
          </w:pPr>
          <w:hyperlink w:anchor="_Toc449322230" w:history="1">
            <w:r w:rsidRPr="00A035BD">
              <w:rPr>
                <w:rStyle w:val="Hyperlinkki"/>
                <w:noProof/>
              </w:rPr>
              <w:t>3.1</w:t>
            </w:r>
            <w:r>
              <w:rPr>
                <w:noProof/>
              </w:rPr>
              <w:tab/>
            </w:r>
            <w:r w:rsidRPr="00A035BD">
              <w:rPr>
                <w:rStyle w:val="Hyperlinkki"/>
                <w:noProof/>
              </w:rPr>
              <w:t>Ohjelman toiminta</w:t>
            </w:r>
            <w:r>
              <w:rPr>
                <w:noProof/>
                <w:webHidden/>
              </w:rPr>
              <w:tab/>
            </w:r>
            <w:r>
              <w:rPr>
                <w:noProof/>
                <w:webHidden/>
              </w:rPr>
              <w:fldChar w:fldCharType="begin"/>
            </w:r>
            <w:r>
              <w:rPr>
                <w:noProof/>
                <w:webHidden/>
              </w:rPr>
              <w:instrText xml:space="preserve"> PAGEREF _Toc449322230 \h </w:instrText>
            </w:r>
            <w:r>
              <w:rPr>
                <w:noProof/>
                <w:webHidden/>
              </w:rPr>
            </w:r>
            <w:r>
              <w:rPr>
                <w:noProof/>
                <w:webHidden/>
              </w:rPr>
              <w:fldChar w:fldCharType="separate"/>
            </w:r>
            <w:r>
              <w:rPr>
                <w:noProof/>
                <w:webHidden/>
              </w:rPr>
              <w:t>3</w:t>
            </w:r>
            <w:r>
              <w:rPr>
                <w:noProof/>
                <w:webHidden/>
              </w:rPr>
              <w:fldChar w:fldCharType="end"/>
            </w:r>
          </w:hyperlink>
        </w:p>
        <w:p w:rsidR="001815F3" w:rsidRDefault="001815F3">
          <w:pPr>
            <w:pStyle w:val="Sisluet2"/>
            <w:tabs>
              <w:tab w:val="left" w:pos="880"/>
              <w:tab w:val="right" w:leader="dot" w:pos="9628"/>
            </w:tabs>
            <w:rPr>
              <w:noProof/>
            </w:rPr>
          </w:pPr>
          <w:hyperlink w:anchor="_Toc449322231" w:history="1">
            <w:r w:rsidRPr="00A035BD">
              <w:rPr>
                <w:rStyle w:val="Hyperlinkki"/>
                <w:noProof/>
              </w:rPr>
              <w:t>3.2</w:t>
            </w:r>
            <w:r>
              <w:rPr>
                <w:noProof/>
              </w:rPr>
              <w:tab/>
            </w:r>
            <w:r w:rsidRPr="00A035BD">
              <w:rPr>
                <w:rStyle w:val="Hyperlinkki"/>
                <w:noProof/>
              </w:rPr>
              <w:t>Luokkien vastuujako</w:t>
            </w:r>
            <w:r>
              <w:rPr>
                <w:noProof/>
                <w:webHidden/>
              </w:rPr>
              <w:tab/>
            </w:r>
            <w:r>
              <w:rPr>
                <w:noProof/>
                <w:webHidden/>
              </w:rPr>
              <w:fldChar w:fldCharType="begin"/>
            </w:r>
            <w:r>
              <w:rPr>
                <w:noProof/>
                <w:webHidden/>
              </w:rPr>
              <w:instrText xml:space="preserve"> PAGEREF _Toc449322231 \h </w:instrText>
            </w:r>
            <w:r>
              <w:rPr>
                <w:noProof/>
                <w:webHidden/>
              </w:rPr>
            </w:r>
            <w:r>
              <w:rPr>
                <w:noProof/>
                <w:webHidden/>
              </w:rPr>
              <w:fldChar w:fldCharType="separate"/>
            </w:r>
            <w:r>
              <w:rPr>
                <w:noProof/>
                <w:webHidden/>
              </w:rPr>
              <w:t>3</w:t>
            </w:r>
            <w:r>
              <w:rPr>
                <w:noProof/>
                <w:webHidden/>
              </w:rPr>
              <w:fldChar w:fldCharType="end"/>
            </w:r>
          </w:hyperlink>
        </w:p>
        <w:p w:rsidR="001815F3" w:rsidRDefault="001815F3">
          <w:pPr>
            <w:pStyle w:val="Sisluet3"/>
            <w:tabs>
              <w:tab w:val="left" w:pos="1320"/>
              <w:tab w:val="right" w:leader="dot" w:pos="9628"/>
            </w:tabs>
            <w:rPr>
              <w:noProof/>
            </w:rPr>
          </w:pPr>
          <w:hyperlink w:anchor="_Toc449322232" w:history="1">
            <w:r w:rsidRPr="00A035BD">
              <w:rPr>
                <w:rStyle w:val="Hyperlinkki"/>
                <w:noProof/>
              </w:rPr>
              <w:t>3.2.1</w:t>
            </w:r>
            <w:r>
              <w:rPr>
                <w:noProof/>
              </w:rPr>
              <w:tab/>
            </w:r>
            <w:r w:rsidRPr="00A035BD">
              <w:rPr>
                <w:rStyle w:val="Hyperlinkki"/>
                <w:noProof/>
              </w:rPr>
              <w:t>Kaupunki</w:t>
            </w:r>
            <w:r>
              <w:rPr>
                <w:noProof/>
                <w:webHidden/>
              </w:rPr>
              <w:tab/>
            </w:r>
            <w:r>
              <w:rPr>
                <w:noProof/>
                <w:webHidden/>
              </w:rPr>
              <w:fldChar w:fldCharType="begin"/>
            </w:r>
            <w:r>
              <w:rPr>
                <w:noProof/>
                <w:webHidden/>
              </w:rPr>
              <w:instrText xml:space="preserve"> PAGEREF _Toc449322232 \h </w:instrText>
            </w:r>
            <w:r>
              <w:rPr>
                <w:noProof/>
                <w:webHidden/>
              </w:rPr>
            </w:r>
            <w:r>
              <w:rPr>
                <w:noProof/>
                <w:webHidden/>
              </w:rPr>
              <w:fldChar w:fldCharType="separate"/>
            </w:r>
            <w:r>
              <w:rPr>
                <w:noProof/>
                <w:webHidden/>
              </w:rPr>
              <w:t>3</w:t>
            </w:r>
            <w:r>
              <w:rPr>
                <w:noProof/>
                <w:webHidden/>
              </w:rPr>
              <w:fldChar w:fldCharType="end"/>
            </w:r>
          </w:hyperlink>
        </w:p>
        <w:p w:rsidR="001815F3" w:rsidRDefault="001815F3">
          <w:pPr>
            <w:pStyle w:val="Sisluet3"/>
            <w:tabs>
              <w:tab w:val="left" w:pos="1320"/>
              <w:tab w:val="right" w:leader="dot" w:pos="9628"/>
            </w:tabs>
            <w:rPr>
              <w:noProof/>
            </w:rPr>
          </w:pPr>
          <w:hyperlink w:anchor="_Toc449322233" w:history="1">
            <w:r w:rsidRPr="00A035BD">
              <w:rPr>
                <w:rStyle w:val="Hyperlinkki"/>
                <w:noProof/>
              </w:rPr>
              <w:t>3.2.2</w:t>
            </w:r>
            <w:r>
              <w:rPr>
                <w:noProof/>
              </w:rPr>
              <w:tab/>
            </w:r>
            <w:r w:rsidRPr="00A035BD">
              <w:rPr>
                <w:rStyle w:val="Hyperlinkki"/>
                <w:noProof/>
              </w:rPr>
              <w:t>PeliIkkuna</w:t>
            </w:r>
            <w:r>
              <w:rPr>
                <w:noProof/>
                <w:webHidden/>
              </w:rPr>
              <w:tab/>
            </w:r>
            <w:r>
              <w:rPr>
                <w:noProof/>
                <w:webHidden/>
              </w:rPr>
              <w:fldChar w:fldCharType="begin"/>
            </w:r>
            <w:r>
              <w:rPr>
                <w:noProof/>
                <w:webHidden/>
              </w:rPr>
              <w:instrText xml:space="preserve"> PAGEREF _Toc449322233 \h </w:instrText>
            </w:r>
            <w:r>
              <w:rPr>
                <w:noProof/>
                <w:webHidden/>
              </w:rPr>
            </w:r>
            <w:r>
              <w:rPr>
                <w:noProof/>
                <w:webHidden/>
              </w:rPr>
              <w:fldChar w:fldCharType="separate"/>
            </w:r>
            <w:r>
              <w:rPr>
                <w:noProof/>
                <w:webHidden/>
              </w:rPr>
              <w:t>3</w:t>
            </w:r>
            <w:r>
              <w:rPr>
                <w:noProof/>
                <w:webHidden/>
              </w:rPr>
              <w:fldChar w:fldCharType="end"/>
            </w:r>
          </w:hyperlink>
        </w:p>
        <w:p w:rsidR="001815F3" w:rsidRDefault="001815F3">
          <w:pPr>
            <w:pStyle w:val="Sisluet3"/>
            <w:tabs>
              <w:tab w:val="left" w:pos="1320"/>
              <w:tab w:val="right" w:leader="dot" w:pos="9628"/>
            </w:tabs>
            <w:rPr>
              <w:noProof/>
            </w:rPr>
          </w:pPr>
          <w:hyperlink w:anchor="_Toc449322234" w:history="1">
            <w:r w:rsidRPr="00A035BD">
              <w:rPr>
                <w:rStyle w:val="Hyperlinkki"/>
                <w:noProof/>
              </w:rPr>
              <w:t>3.2.3</w:t>
            </w:r>
            <w:r>
              <w:rPr>
                <w:noProof/>
              </w:rPr>
              <w:tab/>
            </w:r>
            <w:r w:rsidRPr="00A035BD">
              <w:rPr>
                <w:rStyle w:val="Hyperlinkki"/>
                <w:noProof/>
              </w:rPr>
              <w:t>PeliAlue</w:t>
            </w:r>
            <w:r>
              <w:rPr>
                <w:noProof/>
                <w:webHidden/>
              </w:rPr>
              <w:tab/>
            </w:r>
            <w:r>
              <w:rPr>
                <w:noProof/>
                <w:webHidden/>
              </w:rPr>
              <w:fldChar w:fldCharType="begin"/>
            </w:r>
            <w:r>
              <w:rPr>
                <w:noProof/>
                <w:webHidden/>
              </w:rPr>
              <w:instrText xml:space="preserve"> PAGEREF _Toc449322234 \h </w:instrText>
            </w:r>
            <w:r>
              <w:rPr>
                <w:noProof/>
                <w:webHidden/>
              </w:rPr>
            </w:r>
            <w:r>
              <w:rPr>
                <w:noProof/>
                <w:webHidden/>
              </w:rPr>
              <w:fldChar w:fldCharType="separate"/>
            </w:r>
            <w:r>
              <w:rPr>
                <w:noProof/>
                <w:webHidden/>
              </w:rPr>
              <w:t>3</w:t>
            </w:r>
            <w:r>
              <w:rPr>
                <w:noProof/>
                <w:webHidden/>
              </w:rPr>
              <w:fldChar w:fldCharType="end"/>
            </w:r>
          </w:hyperlink>
        </w:p>
        <w:p w:rsidR="001815F3" w:rsidRDefault="001815F3">
          <w:pPr>
            <w:pStyle w:val="Sisluet3"/>
            <w:tabs>
              <w:tab w:val="left" w:pos="1320"/>
              <w:tab w:val="right" w:leader="dot" w:pos="9628"/>
            </w:tabs>
            <w:rPr>
              <w:noProof/>
            </w:rPr>
          </w:pPr>
          <w:hyperlink w:anchor="_Toc449322235" w:history="1">
            <w:r w:rsidRPr="00A035BD">
              <w:rPr>
                <w:rStyle w:val="Hyperlinkki"/>
                <w:noProof/>
              </w:rPr>
              <w:t>3.2.4</w:t>
            </w:r>
            <w:r>
              <w:rPr>
                <w:noProof/>
              </w:rPr>
              <w:tab/>
            </w:r>
            <w:r w:rsidRPr="00A035BD">
              <w:rPr>
                <w:rStyle w:val="Hyperlinkki"/>
                <w:noProof/>
              </w:rPr>
              <w:t>Drooni</w:t>
            </w:r>
            <w:r>
              <w:rPr>
                <w:noProof/>
                <w:webHidden/>
              </w:rPr>
              <w:tab/>
            </w:r>
            <w:r>
              <w:rPr>
                <w:noProof/>
                <w:webHidden/>
              </w:rPr>
              <w:fldChar w:fldCharType="begin"/>
            </w:r>
            <w:r>
              <w:rPr>
                <w:noProof/>
                <w:webHidden/>
              </w:rPr>
              <w:instrText xml:space="preserve"> PAGEREF _Toc449322235 \h </w:instrText>
            </w:r>
            <w:r>
              <w:rPr>
                <w:noProof/>
                <w:webHidden/>
              </w:rPr>
            </w:r>
            <w:r>
              <w:rPr>
                <w:noProof/>
                <w:webHidden/>
              </w:rPr>
              <w:fldChar w:fldCharType="separate"/>
            </w:r>
            <w:r>
              <w:rPr>
                <w:noProof/>
                <w:webHidden/>
              </w:rPr>
              <w:t>3</w:t>
            </w:r>
            <w:r>
              <w:rPr>
                <w:noProof/>
                <w:webHidden/>
              </w:rPr>
              <w:fldChar w:fldCharType="end"/>
            </w:r>
          </w:hyperlink>
        </w:p>
        <w:p w:rsidR="001815F3" w:rsidRDefault="001815F3">
          <w:pPr>
            <w:pStyle w:val="Sisluet3"/>
            <w:tabs>
              <w:tab w:val="left" w:pos="1320"/>
              <w:tab w:val="right" w:leader="dot" w:pos="9628"/>
            </w:tabs>
            <w:rPr>
              <w:noProof/>
            </w:rPr>
          </w:pPr>
          <w:hyperlink w:anchor="_Toc449322236" w:history="1">
            <w:r w:rsidRPr="00A035BD">
              <w:rPr>
                <w:rStyle w:val="Hyperlinkki"/>
                <w:noProof/>
              </w:rPr>
              <w:t>3.2.5</w:t>
            </w:r>
            <w:r>
              <w:rPr>
                <w:noProof/>
              </w:rPr>
              <w:tab/>
            </w:r>
            <w:r w:rsidRPr="00A035BD">
              <w:rPr>
                <w:rStyle w:val="Hyperlinkki"/>
                <w:noProof/>
              </w:rPr>
              <w:t>Ammus (Sekä siitä periytetyt luokat)</w:t>
            </w:r>
            <w:r>
              <w:rPr>
                <w:noProof/>
                <w:webHidden/>
              </w:rPr>
              <w:tab/>
            </w:r>
            <w:r>
              <w:rPr>
                <w:noProof/>
                <w:webHidden/>
              </w:rPr>
              <w:fldChar w:fldCharType="begin"/>
            </w:r>
            <w:r>
              <w:rPr>
                <w:noProof/>
                <w:webHidden/>
              </w:rPr>
              <w:instrText xml:space="preserve"> PAGEREF _Toc449322236 \h </w:instrText>
            </w:r>
            <w:r>
              <w:rPr>
                <w:noProof/>
                <w:webHidden/>
              </w:rPr>
            </w:r>
            <w:r>
              <w:rPr>
                <w:noProof/>
                <w:webHidden/>
              </w:rPr>
              <w:fldChar w:fldCharType="separate"/>
            </w:r>
            <w:r>
              <w:rPr>
                <w:noProof/>
                <w:webHidden/>
              </w:rPr>
              <w:t>4</w:t>
            </w:r>
            <w:r>
              <w:rPr>
                <w:noProof/>
                <w:webHidden/>
              </w:rPr>
              <w:fldChar w:fldCharType="end"/>
            </w:r>
          </w:hyperlink>
        </w:p>
        <w:p w:rsidR="001815F3" w:rsidRDefault="001815F3">
          <w:pPr>
            <w:pStyle w:val="Sisluet3"/>
            <w:tabs>
              <w:tab w:val="left" w:pos="1320"/>
              <w:tab w:val="right" w:leader="dot" w:pos="9628"/>
            </w:tabs>
            <w:rPr>
              <w:noProof/>
            </w:rPr>
          </w:pPr>
          <w:hyperlink w:anchor="_Toc449322237" w:history="1">
            <w:r w:rsidRPr="00A035BD">
              <w:rPr>
                <w:rStyle w:val="Hyperlinkki"/>
                <w:noProof/>
              </w:rPr>
              <w:t>3.2.6</w:t>
            </w:r>
            <w:r>
              <w:rPr>
                <w:noProof/>
              </w:rPr>
              <w:tab/>
            </w:r>
            <w:r w:rsidRPr="00A035BD">
              <w:rPr>
                <w:rStyle w:val="Hyperlinkki"/>
                <w:noProof/>
              </w:rPr>
              <w:t>Nyssekuva</w:t>
            </w:r>
            <w:r>
              <w:rPr>
                <w:noProof/>
                <w:webHidden/>
              </w:rPr>
              <w:tab/>
            </w:r>
            <w:r>
              <w:rPr>
                <w:noProof/>
                <w:webHidden/>
              </w:rPr>
              <w:fldChar w:fldCharType="begin"/>
            </w:r>
            <w:r>
              <w:rPr>
                <w:noProof/>
                <w:webHidden/>
              </w:rPr>
              <w:instrText xml:space="preserve"> PAGEREF _Toc449322237 \h </w:instrText>
            </w:r>
            <w:r>
              <w:rPr>
                <w:noProof/>
                <w:webHidden/>
              </w:rPr>
            </w:r>
            <w:r>
              <w:rPr>
                <w:noProof/>
                <w:webHidden/>
              </w:rPr>
              <w:fldChar w:fldCharType="separate"/>
            </w:r>
            <w:r>
              <w:rPr>
                <w:noProof/>
                <w:webHidden/>
              </w:rPr>
              <w:t>4</w:t>
            </w:r>
            <w:r>
              <w:rPr>
                <w:noProof/>
                <w:webHidden/>
              </w:rPr>
              <w:fldChar w:fldCharType="end"/>
            </w:r>
          </w:hyperlink>
        </w:p>
        <w:p w:rsidR="001815F3" w:rsidRDefault="001815F3">
          <w:pPr>
            <w:pStyle w:val="Sisluet3"/>
            <w:tabs>
              <w:tab w:val="left" w:pos="1320"/>
              <w:tab w:val="right" w:leader="dot" w:pos="9628"/>
            </w:tabs>
            <w:rPr>
              <w:noProof/>
            </w:rPr>
          </w:pPr>
          <w:hyperlink w:anchor="_Toc449322238" w:history="1">
            <w:r w:rsidRPr="00A035BD">
              <w:rPr>
                <w:rStyle w:val="Hyperlinkki"/>
                <w:noProof/>
              </w:rPr>
              <w:t>3.2.7</w:t>
            </w:r>
            <w:r>
              <w:rPr>
                <w:noProof/>
              </w:rPr>
              <w:tab/>
            </w:r>
            <w:r w:rsidRPr="00A035BD">
              <w:rPr>
                <w:rStyle w:val="Hyperlinkki"/>
                <w:noProof/>
              </w:rPr>
              <w:t>LopetusDialog</w:t>
            </w:r>
            <w:r>
              <w:rPr>
                <w:noProof/>
                <w:webHidden/>
              </w:rPr>
              <w:tab/>
            </w:r>
            <w:r>
              <w:rPr>
                <w:noProof/>
                <w:webHidden/>
              </w:rPr>
              <w:fldChar w:fldCharType="begin"/>
            </w:r>
            <w:r>
              <w:rPr>
                <w:noProof/>
                <w:webHidden/>
              </w:rPr>
              <w:instrText xml:space="preserve"> PAGEREF _Toc449322238 \h </w:instrText>
            </w:r>
            <w:r>
              <w:rPr>
                <w:noProof/>
                <w:webHidden/>
              </w:rPr>
            </w:r>
            <w:r>
              <w:rPr>
                <w:noProof/>
                <w:webHidden/>
              </w:rPr>
              <w:fldChar w:fldCharType="separate"/>
            </w:r>
            <w:r>
              <w:rPr>
                <w:noProof/>
                <w:webHidden/>
              </w:rPr>
              <w:t>4</w:t>
            </w:r>
            <w:r>
              <w:rPr>
                <w:noProof/>
                <w:webHidden/>
              </w:rPr>
              <w:fldChar w:fldCharType="end"/>
            </w:r>
          </w:hyperlink>
        </w:p>
        <w:p w:rsidR="001815F3" w:rsidRDefault="001815F3">
          <w:pPr>
            <w:pStyle w:val="Sisluet3"/>
            <w:tabs>
              <w:tab w:val="left" w:pos="1320"/>
              <w:tab w:val="right" w:leader="dot" w:pos="9628"/>
            </w:tabs>
            <w:rPr>
              <w:noProof/>
            </w:rPr>
          </w:pPr>
          <w:hyperlink w:anchor="_Toc449322239" w:history="1">
            <w:r w:rsidRPr="00A035BD">
              <w:rPr>
                <w:rStyle w:val="Hyperlinkki"/>
                <w:noProof/>
              </w:rPr>
              <w:t>3.2.8</w:t>
            </w:r>
            <w:r>
              <w:rPr>
                <w:noProof/>
              </w:rPr>
              <w:tab/>
            </w:r>
            <w:r w:rsidRPr="00A035BD">
              <w:rPr>
                <w:rStyle w:val="Hyperlinkki"/>
                <w:noProof/>
              </w:rPr>
              <w:t>Tilasto</w:t>
            </w:r>
            <w:r>
              <w:rPr>
                <w:noProof/>
                <w:webHidden/>
              </w:rPr>
              <w:tab/>
            </w:r>
            <w:r>
              <w:rPr>
                <w:noProof/>
                <w:webHidden/>
              </w:rPr>
              <w:fldChar w:fldCharType="begin"/>
            </w:r>
            <w:r>
              <w:rPr>
                <w:noProof/>
                <w:webHidden/>
              </w:rPr>
              <w:instrText xml:space="preserve"> PAGEREF _Toc449322239 \h </w:instrText>
            </w:r>
            <w:r>
              <w:rPr>
                <w:noProof/>
                <w:webHidden/>
              </w:rPr>
            </w:r>
            <w:r>
              <w:rPr>
                <w:noProof/>
                <w:webHidden/>
              </w:rPr>
              <w:fldChar w:fldCharType="separate"/>
            </w:r>
            <w:r>
              <w:rPr>
                <w:noProof/>
                <w:webHidden/>
              </w:rPr>
              <w:t>4</w:t>
            </w:r>
            <w:r>
              <w:rPr>
                <w:noProof/>
                <w:webHidden/>
              </w:rPr>
              <w:fldChar w:fldCharType="end"/>
            </w:r>
          </w:hyperlink>
        </w:p>
        <w:p w:rsidR="001815F3" w:rsidRDefault="001815F3">
          <w:pPr>
            <w:pStyle w:val="Sisluet2"/>
            <w:tabs>
              <w:tab w:val="left" w:pos="880"/>
              <w:tab w:val="right" w:leader="dot" w:pos="9628"/>
            </w:tabs>
            <w:rPr>
              <w:noProof/>
            </w:rPr>
          </w:pPr>
          <w:hyperlink w:anchor="_Toc449322240" w:history="1">
            <w:r w:rsidRPr="00A035BD">
              <w:rPr>
                <w:rStyle w:val="Hyperlinkki"/>
                <w:noProof/>
              </w:rPr>
              <w:t>3.3</w:t>
            </w:r>
            <w:r>
              <w:rPr>
                <w:noProof/>
              </w:rPr>
              <w:tab/>
            </w:r>
            <w:r w:rsidRPr="00A035BD">
              <w:rPr>
                <w:rStyle w:val="Hyperlinkki"/>
                <w:noProof/>
              </w:rPr>
              <w:t>Lisäominaisuudet</w:t>
            </w:r>
            <w:r>
              <w:rPr>
                <w:noProof/>
                <w:webHidden/>
              </w:rPr>
              <w:tab/>
            </w:r>
            <w:r>
              <w:rPr>
                <w:noProof/>
                <w:webHidden/>
              </w:rPr>
              <w:fldChar w:fldCharType="begin"/>
            </w:r>
            <w:r>
              <w:rPr>
                <w:noProof/>
                <w:webHidden/>
              </w:rPr>
              <w:instrText xml:space="preserve"> PAGEREF _Toc449322240 \h </w:instrText>
            </w:r>
            <w:r>
              <w:rPr>
                <w:noProof/>
                <w:webHidden/>
              </w:rPr>
            </w:r>
            <w:r>
              <w:rPr>
                <w:noProof/>
                <w:webHidden/>
              </w:rPr>
              <w:fldChar w:fldCharType="separate"/>
            </w:r>
            <w:r>
              <w:rPr>
                <w:noProof/>
                <w:webHidden/>
              </w:rPr>
              <w:t>4</w:t>
            </w:r>
            <w:r>
              <w:rPr>
                <w:noProof/>
                <w:webHidden/>
              </w:rPr>
              <w:fldChar w:fldCharType="end"/>
            </w:r>
          </w:hyperlink>
        </w:p>
        <w:p w:rsidR="001815F3" w:rsidRDefault="001815F3">
          <w:pPr>
            <w:pStyle w:val="Sisluet2"/>
            <w:tabs>
              <w:tab w:val="left" w:pos="880"/>
              <w:tab w:val="right" w:leader="dot" w:pos="9628"/>
            </w:tabs>
            <w:rPr>
              <w:noProof/>
            </w:rPr>
          </w:pPr>
          <w:hyperlink w:anchor="_Toc449322241" w:history="1">
            <w:r w:rsidRPr="00A035BD">
              <w:rPr>
                <w:rStyle w:val="Hyperlinkki"/>
                <w:noProof/>
              </w:rPr>
              <w:t>3.4</w:t>
            </w:r>
            <w:r>
              <w:rPr>
                <w:noProof/>
              </w:rPr>
              <w:tab/>
            </w:r>
            <w:r w:rsidRPr="00A035BD">
              <w:rPr>
                <w:rStyle w:val="Hyperlinkki"/>
                <w:noProof/>
              </w:rPr>
              <w:t>Sopimussuunnittelun käyttö</w:t>
            </w:r>
            <w:r>
              <w:rPr>
                <w:noProof/>
                <w:webHidden/>
              </w:rPr>
              <w:tab/>
            </w:r>
            <w:r>
              <w:rPr>
                <w:noProof/>
                <w:webHidden/>
              </w:rPr>
              <w:fldChar w:fldCharType="begin"/>
            </w:r>
            <w:r>
              <w:rPr>
                <w:noProof/>
                <w:webHidden/>
              </w:rPr>
              <w:instrText xml:space="preserve"> PAGEREF _Toc449322241 \h </w:instrText>
            </w:r>
            <w:r>
              <w:rPr>
                <w:noProof/>
                <w:webHidden/>
              </w:rPr>
            </w:r>
            <w:r>
              <w:rPr>
                <w:noProof/>
                <w:webHidden/>
              </w:rPr>
              <w:fldChar w:fldCharType="separate"/>
            </w:r>
            <w:r>
              <w:rPr>
                <w:noProof/>
                <w:webHidden/>
              </w:rPr>
              <w:t>4</w:t>
            </w:r>
            <w:r>
              <w:rPr>
                <w:noProof/>
                <w:webHidden/>
              </w:rPr>
              <w:fldChar w:fldCharType="end"/>
            </w:r>
          </w:hyperlink>
        </w:p>
        <w:p w:rsidR="001815F3" w:rsidRDefault="001815F3">
          <w:r>
            <w:rPr>
              <w:b/>
              <w:bCs/>
            </w:rPr>
            <w:fldChar w:fldCharType="end"/>
          </w:r>
        </w:p>
      </w:sdtContent>
    </w:sdt>
    <w:p w:rsidR="004D4032" w:rsidRDefault="004D4032"/>
    <w:p w:rsidR="001815F3" w:rsidRDefault="001815F3"/>
    <w:p w:rsidR="001815F3" w:rsidRDefault="001815F3"/>
    <w:p w:rsidR="001815F3" w:rsidRDefault="001815F3"/>
    <w:p w:rsidR="001815F3" w:rsidRDefault="001815F3"/>
    <w:p w:rsidR="001815F3" w:rsidRDefault="001815F3"/>
    <w:p w:rsidR="001815F3" w:rsidRDefault="001815F3"/>
    <w:p w:rsidR="001815F3" w:rsidRDefault="001815F3"/>
    <w:p w:rsidR="001815F3" w:rsidRDefault="001815F3"/>
    <w:p w:rsidR="00816DAF" w:rsidRDefault="004D4032" w:rsidP="004D4032">
      <w:pPr>
        <w:pStyle w:val="Otsikko1"/>
      </w:pPr>
      <w:bookmarkStart w:id="0" w:name="_Toc449322223"/>
      <w:r>
        <w:t>Pelin idea ja käyttöohjeet</w:t>
      </w:r>
      <w:bookmarkEnd w:id="0"/>
    </w:p>
    <w:p w:rsidR="004D4032" w:rsidRDefault="004D4032" w:rsidP="004D4032"/>
    <w:p w:rsidR="004D4032" w:rsidRDefault="004D4032" w:rsidP="004D4032">
      <w:pPr>
        <w:pStyle w:val="Otsikko2"/>
      </w:pPr>
      <w:bookmarkStart w:id="1" w:name="_Toc449322224"/>
      <w:r>
        <w:t>Pelin Idea</w:t>
      </w:r>
      <w:bookmarkEnd w:id="1"/>
    </w:p>
    <w:p w:rsidR="004D4032" w:rsidRDefault="004D4032" w:rsidP="004D4032"/>
    <w:p w:rsidR="004D4032" w:rsidRDefault="004D4032" w:rsidP="004D4032">
      <w:r>
        <w:t>Pelissä pelaaja liihoittelee Tampereen yllä mahtavalla droonillansa. Hän vaanii kaupungin kaduilla ajavia nyssejä, ja pyrkii ammusvarastonsa rajoissa aiheuttamaan mahdollisimman paljon tuhoa. Drooni on varusteltu rynnäkkökiväärillä, maamiinoilla ja laserilla. Aseiden tarkempi toiminta esitellään myöhemmin.</w:t>
      </w:r>
    </w:p>
    <w:p w:rsidR="004D4032" w:rsidRDefault="004D4032" w:rsidP="004D4032">
      <w:r>
        <w:t>Pelissä ei ole aikarajaa, vaan tarkoitus on nerokkaan sijoittautumisen avulla tuhota mahdollisimman monta nysseä (ja niissä olevia matkustajia). Yhdestä tuhotusta nyssestä saa 50 pistettä, ja jokaisesta kyydissä olleesta matkustajasta yhden lisäpisteen.</w:t>
      </w:r>
    </w:p>
    <w:p w:rsidR="004D4032" w:rsidRDefault="004D4032" w:rsidP="004D4032">
      <w:pPr>
        <w:pStyle w:val="Otsikko2"/>
      </w:pPr>
      <w:bookmarkStart w:id="2" w:name="_Toc449322225"/>
      <w:r>
        <w:lastRenderedPageBreak/>
        <w:t>Käyttöohjeet</w:t>
      </w:r>
      <w:bookmarkEnd w:id="2"/>
    </w:p>
    <w:p w:rsidR="004D4032" w:rsidRDefault="004D4032" w:rsidP="004D4032"/>
    <w:p w:rsidR="004D4032" w:rsidRDefault="004D4032" w:rsidP="004D4032">
      <w:r>
        <w:t xml:space="preserve">Jottei pelaamista rajoittaisi puutteellinen tietämys droonin kontrolleista, kerrottakoon ne tässä. </w:t>
      </w:r>
    </w:p>
    <w:p w:rsidR="004D4032" w:rsidRDefault="004D4032" w:rsidP="004D4032">
      <w:r>
        <w:t>Pelin alkaessa pelaajan silmien eteen avataan droonin taktinen taistelupaneeli, tuttavallisemmin käyttöliittymä. Droonia voi ohjata kolmella metodilla; käyttäen taktisen taistelupaneelin ohjauspainikkeita, valiten droonin ja tämän jälkeen nuolinäppäimillä tai klikkaamalla kartalta haluttua määränpäätä. Käytettäessä viimeistä metodia droonin ajotietokone laskee optimaalisen reitin siirtymistä varten ja suorittaa siirtymän.</w:t>
      </w:r>
    </w:p>
    <w:p w:rsidR="004D4032" w:rsidRDefault="004D4032" w:rsidP="004D4032">
      <w:r>
        <w:t>Pahojen nyssejen vallan kitkemiseksi droonissa on tehokas aseistus. Pelaaja valitsee haluamansa aseen droonin taktisen taistelupaneelin oikeasta laidasta löytyvästä The Ultimate Weapon Armory asevalikosta. Aseen laukaisu tapahtuu joko ”Ammu” painikkeella tai välilyönnillä. Pelaaja voi halutessansa ampua useita laukauksia nopeasti sarjassa joko räväkällä ranneliikkeellä tai pitämällä välilyöntiä pohjassa. Asevalikossa näytetään myös reaaliajassa jäljellä olevien ammusten määrä. Alla on esitelty aseiden tyypillinen toiminta.</w:t>
      </w:r>
    </w:p>
    <w:p w:rsidR="004D4032" w:rsidRDefault="004D4032" w:rsidP="004D4032">
      <w:pPr>
        <w:pStyle w:val="Otsikko3"/>
      </w:pPr>
      <w:bookmarkStart w:id="3" w:name="_Toc449322226"/>
      <w:r>
        <w:t>Rynnäkkökivääri</w:t>
      </w:r>
      <w:bookmarkEnd w:id="3"/>
    </w:p>
    <w:p w:rsidR="004D4032" w:rsidRDefault="004D4032" w:rsidP="004D4032">
      <w:r>
        <w:t>Rynnäkkökivääri on tehoton, rajatulla kantamalla toimiva yleiskäyttöinen ase, joka kykenee tuhoamaan yhden nyssen. Rynnäkkökiväärin ammuksen nopeus on melko hidas, joten osuminen vaatii tarkkuutta.</w:t>
      </w:r>
    </w:p>
    <w:p w:rsidR="004D4032" w:rsidRDefault="004D4032" w:rsidP="004D4032">
      <w:pPr>
        <w:pStyle w:val="Otsikko3"/>
      </w:pPr>
      <w:bookmarkStart w:id="4" w:name="_Toc449322227"/>
      <w:r>
        <w:t>Maamiina</w:t>
      </w:r>
      <w:bookmarkEnd w:id="4"/>
    </w:p>
    <w:p w:rsidR="004D4032" w:rsidRDefault="004D4032" w:rsidP="004D4032">
      <w:r>
        <w:t>Maamiina on nimensä mukaisesti miina. Ammuttaessa miina jätetään droonin alle maahan. Miina räjähtää, kun nysse ajaa sen ylitse. Räjähtäessään miina tuhoaa kaikki lähellä olevat nysset.</w:t>
      </w:r>
    </w:p>
    <w:p w:rsidR="004D4032" w:rsidRDefault="004D4032" w:rsidP="004D4032">
      <w:pPr>
        <w:pStyle w:val="Otsikko3"/>
      </w:pPr>
      <w:bookmarkStart w:id="5" w:name="_Toc449322228"/>
      <w:r>
        <w:t>Laser</w:t>
      </w:r>
      <w:bookmarkEnd w:id="5"/>
    </w:p>
    <w:p w:rsidR="004D4032" w:rsidRDefault="004D4032" w:rsidP="004D4032">
      <w:r>
        <w:t xml:space="preserve">Pelin tehokkain ase on laser. Laserin kantama on koko pelialueen mittainen ja laser etenee valonnopeudella – käytännössä välittömästi. Laser tuhoaa kaikki reitillensä tulevat nysset. </w:t>
      </w:r>
    </w:p>
    <w:p w:rsidR="004D4032" w:rsidRDefault="004D4032" w:rsidP="004D4032">
      <w:pPr>
        <w:pStyle w:val="Otsikko1"/>
      </w:pPr>
      <w:bookmarkStart w:id="6" w:name="_Toc449322229"/>
      <w:r>
        <w:t>Pelin Toteutus</w:t>
      </w:r>
      <w:bookmarkEnd w:id="6"/>
    </w:p>
    <w:p w:rsidR="004D4032" w:rsidRDefault="004D4032" w:rsidP="004D4032">
      <w:pPr>
        <w:pStyle w:val="Otsikko2"/>
      </w:pPr>
      <w:bookmarkStart w:id="7" w:name="_Toc449322230"/>
      <w:r>
        <w:t>Ohjelman toiminta</w:t>
      </w:r>
      <w:bookmarkEnd w:id="7"/>
    </w:p>
    <w:p w:rsidR="00463752" w:rsidRDefault="004D4032" w:rsidP="004D4032">
      <w:r>
        <w:t>Ohjelma luo käynnistyessään pelin tarvitsemat oliot. KurssinPuolen kutsuessa luoPeli() funktiota luodaan uusi KaupunkiRP:n toteuttava Kaupunki luokan olio. Kaupunki oliota luotaessa luodaan PeliIkkuna</w:t>
      </w:r>
      <w:r w:rsidR="00463752">
        <w:t>, Tilasto</w:t>
      </w:r>
      <w:r>
        <w:t xml:space="preserve"> ja Drooni. </w:t>
      </w:r>
      <w:r w:rsidR="00463752">
        <w:t xml:space="preserve">Vastaavasti PeliIkkuna luo rakentajassaan PeliAlue olion, johon varsinainen peli sijoittuu. </w:t>
      </w:r>
    </w:p>
    <w:p w:rsidR="004D4032" w:rsidRDefault="004D4032" w:rsidP="004D4032">
      <w:r>
        <w:t>Kun KurssinPuolen logiikka lisää kaupunkiin pysäkkejä, luodaan pysäkkejä kartalla esittävät oliot ja talletetaan pysäkit ja niitä vastaavat kuvat kaupunkiolion private osaan.</w:t>
      </w:r>
    </w:p>
    <w:p w:rsidR="004D4032" w:rsidRDefault="004D4032" w:rsidP="004D4032">
      <w:r>
        <w:t>Nysset luodaan myös KurssinPuolen kaupunkioliolle lähettämällä käskyllä. Nyssejä varten on toteutettu oma luokkansa, Nyssekuva. Nyssepointterit ja Nyssekuvapointterit talletetaan unordered_map:iin kaupunkiolion private osaan. Kaupunkiolion tehtävä on hallita kaupungissa olevia toimijoita.</w:t>
      </w:r>
    </w:p>
    <w:p w:rsidR="004D4032" w:rsidRDefault="004D4032" w:rsidP="004D4032">
      <w:r>
        <w:t>Pelin pelaaminen, eli droonilla liikkuminen ja ampuminen tapahtuvat ilman välikäsiä. PeliIkkuna välittää ohjauskomennot droonille ja drooni niiden mukaan liikuttaa itseänsä kartalla. Ammuttaessa drooni luo uuden ammusolion (Rynnäkkökivääri, Maamiina tai Laser) ja lisää sen PeliAlueelle.</w:t>
      </w:r>
      <w:r w:rsidR="00463752">
        <w:t xml:space="preserve"> </w:t>
      </w:r>
    </w:p>
    <w:p w:rsidR="00463752" w:rsidRDefault="00463752" w:rsidP="004D4032">
      <w:r>
        <w:t>Ammus on itsenäinen olio pelissä. Ammuksella on oma ajastin jonka avulla ammus liikkuu sulavasti PeliAlueella ja tarkistaa onko osuma tapahtunut tasaisin väliajoin. Osuman tapahtuessa ammus ilmoittaa kohteelle osumasta ja tuhoaa itsensä. Kohde ilmoittaa mahdollisesta tuhoutumisestaan Kaupungille.</w:t>
      </w:r>
    </w:p>
    <w:p w:rsidR="00463752" w:rsidRDefault="00463752" w:rsidP="004D4032">
      <w:r>
        <w:lastRenderedPageBreak/>
        <w:t>Kaupunki ilmoittelee Tilastolle pelin tapahtumista ja pyytää tilastolta päivityksiä reaaliaikasta tilastointia varten.</w:t>
      </w:r>
    </w:p>
    <w:p w:rsidR="00463752" w:rsidRDefault="00463752" w:rsidP="004D4032">
      <w:r>
        <w:t>Drooni lähettää signaalin kun sen ammukset ovat lopussa, ja näin ollen Kaupunki saa tiedon ja ajoittaa pelin lopetuksen.</w:t>
      </w:r>
    </w:p>
    <w:p w:rsidR="00463752" w:rsidRDefault="00463752" w:rsidP="004D4032">
      <w:r>
        <w:t>Syvällisemmän ymmärryksen saavuttamiseksi suosittelemme tämän asiakirjan liitteenä olevan Doxygen dokumentaation lukemista ja lähdekoodin pohdiskelua. Vastaamme myös mielellämme pelin toimintaa koskeviin kysymyksiin sähköpostitse.</w:t>
      </w:r>
    </w:p>
    <w:p w:rsidR="00463752" w:rsidRDefault="00463752" w:rsidP="00463752">
      <w:pPr>
        <w:pStyle w:val="Otsikko2"/>
      </w:pPr>
      <w:bookmarkStart w:id="8" w:name="_Toc449322231"/>
      <w:r>
        <w:t>Luokkien vastuujako</w:t>
      </w:r>
      <w:bookmarkEnd w:id="8"/>
    </w:p>
    <w:p w:rsidR="00463752" w:rsidRDefault="00463752" w:rsidP="00463752">
      <w:pPr>
        <w:pStyle w:val="Otsikko3"/>
      </w:pPr>
      <w:bookmarkStart w:id="9" w:name="_Toc449322232"/>
      <w:r>
        <w:t>Kaupunki</w:t>
      </w:r>
      <w:bookmarkEnd w:id="9"/>
    </w:p>
    <w:p w:rsidR="00463752" w:rsidRDefault="00463752" w:rsidP="00463752">
      <w:r>
        <w:t>Ns. ”pääjehu”, pitää kirjaa pelissä olevista pysäkeistä, nysseistä, matkustajista ja muista toimijoista. Omistaa PeliIkkunan ja Tilaston.</w:t>
      </w:r>
      <w:r w:rsidR="001063D3">
        <w:t xml:space="preserve"> Päättää pelin kun droonin ammukset loppuvat.</w:t>
      </w:r>
    </w:p>
    <w:p w:rsidR="00463752" w:rsidRDefault="00463752" w:rsidP="00463752">
      <w:pPr>
        <w:pStyle w:val="Otsikko3"/>
      </w:pPr>
      <w:bookmarkStart w:id="10" w:name="_Toc449322233"/>
      <w:r>
        <w:t>PeliIkkuna</w:t>
      </w:r>
      <w:bookmarkEnd w:id="10"/>
    </w:p>
    <w:p w:rsidR="00463752" w:rsidRDefault="00463752" w:rsidP="00463752">
      <w:r>
        <w:t>Pelin pääikkuna, tarjoaa käyttöliittymän hallintaan liittyvän toiminnalisuuden.  Luo droonin ja sijoittaa sen PeliAlueelle. Luo PeliAlueen.</w:t>
      </w:r>
    </w:p>
    <w:p w:rsidR="00463752" w:rsidRPr="00463752" w:rsidRDefault="00463752" w:rsidP="00463752">
      <w:pPr>
        <w:pStyle w:val="Otsikko3"/>
      </w:pPr>
      <w:bookmarkStart w:id="11" w:name="_Toc449322234"/>
      <w:r>
        <w:t>PeliAlue</w:t>
      </w:r>
      <w:bookmarkEnd w:id="11"/>
    </w:p>
    <w:p w:rsidR="00463752" w:rsidRDefault="00463752" w:rsidP="00463752">
      <w:r>
        <w:t>QGraphicsScene:stä periytetty luokka. Omistaa pelissä olevat graafiset, QGraphicsItem:sta tai QGraphicsObject:sta periytetyt oliot, kuten Droonin, Nyssekuvat ja pysäkkikuvat. Näin koska Qt:n dokumentaatio käskee.</w:t>
      </w:r>
    </w:p>
    <w:p w:rsidR="001063D3" w:rsidRDefault="001063D3" w:rsidP="001063D3">
      <w:pPr>
        <w:pStyle w:val="Otsikko3"/>
      </w:pPr>
      <w:bookmarkStart w:id="12" w:name="_Toc449322235"/>
      <w:r>
        <w:t>Drooni</w:t>
      </w:r>
      <w:bookmarkEnd w:id="12"/>
    </w:p>
    <w:p w:rsidR="001063D3" w:rsidRDefault="001063D3" w:rsidP="001063D3">
      <w:r>
        <w:t>Taistelualus, pelaajan kontrolloima. Luo ammukset, ilmoittelee ammustensa loppumisesta.</w:t>
      </w:r>
    </w:p>
    <w:p w:rsidR="001063D3" w:rsidRDefault="001063D3" w:rsidP="001063D3">
      <w:pPr>
        <w:pStyle w:val="Otsikko3"/>
      </w:pPr>
      <w:bookmarkStart w:id="13" w:name="_Toc449322236"/>
      <w:r>
        <w:t>Ammus (Sekä siitä periytetyt luokat)</w:t>
      </w:r>
      <w:bookmarkEnd w:id="13"/>
    </w:p>
    <w:p w:rsidR="001063D3" w:rsidRDefault="001063D3" w:rsidP="001063D3">
      <w:r>
        <w:t>Ammus on abstrakti kantaluokka Rynnäkkökivääri:lle, Maamiina:lle ja Laser:lle. Pelin ammukset, hoitavat osumien selvittämisen.</w:t>
      </w:r>
    </w:p>
    <w:p w:rsidR="001063D3" w:rsidRDefault="001063D3" w:rsidP="001063D3">
      <w:pPr>
        <w:pStyle w:val="Otsikko3"/>
      </w:pPr>
      <w:bookmarkStart w:id="14" w:name="_Toc449322237"/>
      <w:r>
        <w:t>Nyssekuva</w:t>
      </w:r>
      <w:bookmarkEnd w:id="14"/>
    </w:p>
    <w:p w:rsidR="001063D3" w:rsidRDefault="001063D3" w:rsidP="001063D3">
      <w:r>
        <w:t>Nyssejen grafiikat. Tehtävänä tuoda nysset näkyviin ja olla ammusten maalitauluina.</w:t>
      </w:r>
    </w:p>
    <w:p w:rsidR="001063D3" w:rsidRDefault="001063D3" w:rsidP="001063D3">
      <w:pPr>
        <w:pStyle w:val="Otsikko3"/>
      </w:pPr>
      <w:bookmarkStart w:id="15" w:name="_Toc449322238"/>
      <w:r>
        <w:t>LopetusDialog</w:t>
      </w:r>
      <w:bookmarkEnd w:id="15"/>
    </w:p>
    <w:p w:rsidR="001063D3" w:rsidRDefault="001063D3" w:rsidP="001063D3">
      <w:r>
        <w:t>Pelin päättyessä esitettävä dialogi. Kertoo lopullisen tuloksen, tarvittaessa kysyy nimimerkin ja pyytää Tilastoa tallettamaan tuloksen Top10 listalle.</w:t>
      </w:r>
    </w:p>
    <w:p w:rsidR="001063D3" w:rsidRDefault="001063D3" w:rsidP="001063D3">
      <w:pPr>
        <w:pStyle w:val="Otsikko3"/>
      </w:pPr>
      <w:bookmarkStart w:id="16" w:name="_Toc449322239"/>
      <w:r>
        <w:t>Tilasto</w:t>
      </w:r>
      <w:bookmarkEnd w:id="16"/>
    </w:p>
    <w:p w:rsidR="001063D3" w:rsidRDefault="001063D3" w:rsidP="001063D3">
      <w:r>
        <w:t>Pitää tilastoa pelin tapahtumista. Toteuttaa TilastoRP:n ja hoitaa Top10 listan lukemisen ja kirjoittamisen.</w:t>
      </w:r>
    </w:p>
    <w:p w:rsidR="001063D3" w:rsidRDefault="001063D3" w:rsidP="001063D3">
      <w:pPr>
        <w:pStyle w:val="Otsikko2"/>
      </w:pPr>
      <w:bookmarkStart w:id="17" w:name="_Toc449322240"/>
      <w:r>
        <w:t>Lisäominaisuudet</w:t>
      </w:r>
      <w:bookmarkEnd w:id="17"/>
    </w:p>
    <w:p w:rsidR="001063D3" w:rsidRDefault="001063D3" w:rsidP="001063D3">
      <w:r>
        <w:t>Pelissämme on toteutettuna seuraavat työohjeessa listatut lisäominaisuudet:</w:t>
      </w:r>
    </w:p>
    <w:p w:rsidR="001063D3" w:rsidRDefault="001063D3" w:rsidP="001063D3">
      <w:pPr>
        <w:pStyle w:val="Luettelokappale"/>
        <w:numPr>
          <w:ilvl w:val="0"/>
          <w:numId w:val="11"/>
        </w:numPr>
      </w:pPr>
      <w:r>
        <w:t>Minimaalinen ruudunpäivitys</w:t>
      </w:r>
    </w:p>
    <w:p w:rsidR="001063D3" w:rsidRDefault="001063D3" w:rsidP="001063D3">
      <w:pPr>
        <w:pStyle w:val="Luettelokappale"/>
        <w:numPr>
          <w:ilvl w:val="1"/>
          <w:numId w:val="11"/>
        </w:numPr>
      </w:pPr>
      <w:r>
        <w:t>Toteutettu asettamalla Viewport päivittymään vain QGraphicsItemeiden boundingRect alueelta muutosten tapahtuessa.</w:t>
      </w:r>
      <w:r w:rsidR="00845836">
        <w:t xml:space="preserve"> ks. PeliIkkuna luokan rakentaja.</w:t>
      </w:r>
    </w:p>
    <w:p w:rsidR="001063D3" w:rsidRDefault="001063D3" w:rsidP="001063D3">
      <w:pPr>
        <w:pStyle w:val="Luettelokappale"/>
        <w:numPr>
          <w:ilvl w:val="0"/>
          <w:numId w:val="11"/>
        </w:numPr>
      </w:pPr>
      <w:r>
        <w:t>Vieritettävä kartta</w:t>
      </w:r>
    </w:p>
    <w:p w:rsidR="00845836" w:rsidRDefault="00845836" w:rsidP="00845836">
      <w:pPr>
        <w:pStyle w:val="Luettelokappale"/>
        <w:numPr>
          <w:ilvl w:val="1"/>
          <w:numId w:val="11"/>
        </w:numPr>
      </w:pPr>
      <w:r>
        <w:t>Käytetään pelilogiikan tarjoamaa isoakarttaa</w:t>
      </w:r>
    </w:p>
    <w:p w:rsidR="001063D3" w:rsidRDefault="001063D3" w:rsidP="001063D3">
      <w:pPr>
        <w:pStyle w:val="Luettelokappale"/>
        <w:numPr>
          <w:ilvl w:val="0"/>
          <w:numId w:val="11"/>
        </w:numPr>
      </w:pPr>
      <w:r>
        <w:t>Droonin tasainen liike</w:t>
      </w:r>
    </w:p>
    <w:p w:rsidR="001063D3" w:rsidRDefault="001063D3" w:rsidP="001063D3">
      <w:pPr>
        <w:pStyle w:val="Luettelokappale"/>
        <w:numPr>
          <w:ilvl w:val="1"/>
          <w:numId w:val="11"/>
        </w:numPr>
      </w:pPr>
      <w:r>
        <w:lastRenderedPageBreak/>
        <w:t xml:space="preserve">Tähän erityisesti panostettu! Drooni kiihdyttää vauhdin tasaiseen liikkeeseen, ohjaus joko nuolilla </w:t>
      </w:r>
      <w:r w:rsidR="00845836">
        <w:t>tai peli-ikkunan painikkeilla. ks. Drooni luokan alaLiikkua ja alaKaantya slotit.</w:t>
      </w:r>
    </w:p>
    <w:p w:rsidR="001063D3" w:rsidRPr="001063D3" w:rsidRDefault="001063D3" w:rsidP="001063D3">
      <w:pPr>
        <w:pStyle w:val="Luettelokappale"/>
        <w:numPr>
          <w:ilvl w:val="1"/>
          <w:numId w:val="11"/>
        </w:numPr>
      </w:pPr>
      <w:r>
        <w:t xml:space="preserve">LISÄKSI: </w:t>
      </w:r>
      <w:r w:rsidRPr="001063D3">
        <w:rPr>
          <w:b/>
        </w:rPr>
        <w:t>Droonin nerokas sulava liikkuminen</w:t>
      </w:r>
    </w:p>
    <w:p w:rsidR="001063D3" w:rsidRDefault="001063D3" w:rsidP="001063D3">
      <w:pPr>
        <w:pStyle w:val="Luettelokappale"/>
        <w:numPr>
          <w:ilvl w:val="2"/>
          <w:numId w:val="11"/>
        </w:numPr>
      </w:pPr>
      <w:r>
        <w:t>Drooni liikkuu kartalta klikattuun sijaintiin kääntyen ja liikkuen eteenpäin vain tarvittavan määrän</w:t>
      </w:r>
      <w:r w:rsidR="00845836">
        <w:t>. ks. Drooni luokan liikuSulavasti() metodi</w:t>
      </w:r>
    </w:p>
    <w:p w:rsidR="001063D3" w:rsidRDefault="001063D3" w:rsidP="001063D3">
      <w:pPr>
        <w:pStyle w:val="Luettelokappale"/>
        <w:numPr>
          <w:ilvl w:val="0"/>
          <w:numId w:val="11"/>
        </w:numPr>
      </w:pPr>
      <w:r>
        <w:t>Pelin tilan seuranta</w:t>
      </w:r>
    </w:p>
    <w:p w:rsidR="001063D3" w:rsidRDefault="001063D3" w:rsidP="001063D3">
      <w:pPr>
        <w:pStyle w:val="Luettelokappale"/>
        <w:numPr>
          <w:ilvl w:val="1"/>
          <w:numId w:val="11"/>
        </w:numPr>
      </w:pPr>
      <w:r>
        <w:t>Reaaliaikainen tilasto esillä peli-ikkunassa. Pitää kirjaa koko pelissä olevista asioista.</w:t>
      </w:r>
      <w:r w:rsidR="00845836">
        <w:t xml:space="preserve"> ks. Tilasto luokan paivitaTilasto(), kutsutaan Kaupungin toimijaLiikkunut metodissa. Näin tilasto on aina ajantasalla.</w:t>
      </w:r>
    </w:p>
    <w:p w:rsidR="001063D3" w:rsidRDefault="001063D3" w:rsidP="001063D3">
      <w:pPr>
        <w:pStyle w:val="Luettelokappale"/>
        <w:numPr>
          <w:ilvl w:val="0"/>
          <w:numId w:val="11"/>
        </w:numPr>
      </w:pPr>
      <w:r>
        <w:t>Top10 –lista</w:t>
      </w:r>
    </w:p>
    <w:p w:rsidR="001063D3" w:rsidRDefault="001063D3" w:rsidP="001063D3">
      <w:pPr>
        <w:pStyle w:val="Luettelokappale"/>
        <w:numPr>
          <w:ilvl w:val="1"/>
          <w:numId w:val="11"/>
        </w:numPr>
      </w:pPr>
      <w:r>
        <w:t>Näytetään peli-ikkunassa. Mikäli Top10 listan tiedostoa ei löydy, luo ohjelma sellaisen automaattisesta ajokansioon (etsii myös sieltä automaattisesti).</w:t>
      </w:r>
      <w:r w:rsidR="00845836">
        <w:t xml:space="preserve"> ks. Tilasto luokan lue_tiedosto() ja kirjoitaTiedostoon()</w:t>
      </w:r>
    </w:p>
    <w:p w:rsidR="001063D3" w:rsidRDefault="001063D3" w:rsidP="001063D3">
      <w:pPr>
        <w:pStyle w:val="Luettelokappale"/>
        <w:numPr>
          <w:ilvl w:val="0"/>
          <w:numId w:val="11"/>
        </w:numPr>
      </w:pPr>
      <w:r>
        <w:t>Laaja asevalikoima</w:t>
      </w:r>
    </w:p>
    <w:p w:rsidR="00845836" w:rsidRDefault="00845836" w:rsidP="00845836">
      <w:pPr>
        <w:pStyle w:val="Luettelokappale"/>
        <w:numPr>
          <w:ilvl w:val="1"/>
          <w:numId w:val="11"/>
        </w:numPr>
      </w:pPr>
      <w:r>
        <w:t>Kolme toisistaan reilusti poikkeavaa asetta, kullakin ainutlaatuinen osumalaskenta. ks. Ammus, Rynnäkkökivääri, Maamiina ja Laser luokat</w:t>
      </w:r>
    </w:p>
    <w:p w:rsidR="001815F3" w:rsidRDefault="001815F3" w:rsidP="001815F3">
      <w:pPr>
        <w:pStyle w:val="Otsikko2"/>
      </w:pPr>
      <w:bookmarkStart w:id="18" w:name="_Toc449322241"/>
      <w:r>
        <w:t>Sopimussuunnittelun käyttö</w:t>
      </w:r>
      <w:bookmarkEnd w:id="18"/>
    </w:p>
    <w:p w:rsidR="001815F3" w:rsidRPr="001815F3" w:rsidRDefault="001815F3" w:rsidP="001815F3">
      <w:r>
        <w:t>Työssä on hyödynnetty sopimussuunnittelua joissakin määrin. Luokat joissa on hyödynnetty sopimussuunnittelua on dokumentoitu Doxygen dokumentaationa. Doxygen dokumentaation pdf version löydät tämän dokumentin liitteenä (Liite 1).</w:t>
      </w:r>
    </w:p>
    <w:p w:rsidR="001815F3" w:rsidRDefault="001815F3">
      <w:r>
        <w:br w:type="page"/>
      </w:r>
    </w:p>
    <w:p w:rsidR="001815F3" w:rsidRDefault="001815F3" w:rsidP="001815F3">
      <w:pPr>
        <w:pStyle w:val="Otsikko1"/>
      </w:pPr>
      <w:r>
        <w:t>Liitteet</w:t>
      </w:r>
    </w:p>
    <w:p w:rsidR="001815F3" w:rsidRDefault="001815F3">
      <w:pPr>
        <w:rPr>
          <w:rFonts w:asciiTheme="majorHAnsi" w:eastAsiaTheme="majorEastAsia" w:hAnsiTheme="majorHAnsi" w:cstheme="majorBidi"/>
          <w:b/>
          <w:bCs/>
          <w:smallCaps/>
          <w:color w:val="000000" w:themeColor="text1"/>
          <w:sz w:val="36"/>
          <w:szCs w:val="36"/>
        </w:rPr>
      </w:pPr>
      <w:r>
        <w:br w:type="page"/>
      </w:r>
    </w:p>
    <w:p w:rsidR="00845836" w:rsidRPr="001063D3" w:rsidRDefault="001815F3" w:rsidP="001815F3">
      <w:pPr>
        <w:pStyle w:val="Otsikko2"/>
      </w:pPr>
      <w:r>
        <w:t>Doxygen dokumentaatio</w:t>
      </w:r>
      <w:bookmarkStart w:id="19" w:name="_GoBack"/>
      <w:bookmarkEnd w:id="19"/>
    </w:p>
    <w:sectPr w:rsidR="00845836" w:rsidRPr="001063D3" w:rsidSect="004D4032">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53B2C"/>
    <w:multiLevelType w:val="hybridMultilevel"/>
    <w:tmpl w:val="932478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7681B2C"/>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32"/>
    <w:rsid w:val="001063D3"/>
    <w:rsid w:val="001815F3"/>
    <w:rsid w:val="00463752"/>
    <w:rsid w:val="004D4032"/>
    <w:rsid w:val="00767447"/>
    <w:rsid w:val="00845836"/>
    <w:rsid w:val="00DC4D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0C4C-5FED-483E-994C-4391E2A4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4D4032"/>
  </w:style>
  <w:style w:type="paragraph" w:styleId="Otsikko1">
    <w:name w:val="heading 1"/>
    <w:basedOn w:val="Normaali"/>
    <w:next w:val="Normaali"/>
    <w:link w:val="Otsikko1Char"/>
    <w:uiPriority w:val="9"/>
    <w:qFormat/>
    <w:rsid w:val="004D403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tsikko2">
    <w:name w:val="heading 2"/>
    <w:basedOn w:val="Normaali"/>
    <w:next w:val="Normaali"/>
    <w:link w:val="Otsikko2Char"/>
    <w:uiPriority w:val="9"/>
    <w:unhideWhenUsed/>
    <w:qFormat/>
    <w:rsid w:val="004D403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tsikko3">
    <w:name w:val="heading 3"/>
    <w:basedOn w:val="Normaali"/>
    <w:next w:val="Normaali"/>
    <w:link w:val="Otsikko3Char"/>
    <w:uiPriority w:val="9"/>
    <w:unhideWhenUsed/>
    <w:qFormat/>
    <w:rsid w:val="004D403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Otsikko4">
    <w:name w:val="heading 4"/>
    <w:basedOn w:val="Normaali"/>
    <w:next w:val="Normaali"/>
    <w:link w:val="Otsikko4Char"/>
    <w:uiPriority w:val="9"/>
    <w:semiHidden/>
    <w:unhideWhenUsed/>
    <w:qFormat/>
    <w:rsid w:val="004D403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Otsikko5">
    <w:name w:val="heading 5"/>
    <w:basedOn w:val="Normaali"/>
    <w:next w:val="Normaali"/>
    <w:link w:val="Otsikko5Char"/>
    <w:uiPriority w:val="9"/>
    <w:semiHidden/>
    <w:unhideWhenUsed/>
    <w:qFormat/>
    <w:rsid w:val="004D403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Otsikko6">
    <w:name w:val="heading 6"/>
    <w:basedOn w:val="Normaali"/>
    <w:next w:val="Normaali"/>
    <w:link w:val="Otsikko6Char"/>
    <w:uiPriority w:val="9"/>
    <w:semiHidden/>
    <w:unhideWhenUsed/>
    <w:qFormat/>
    <w:rsid w:val="004D403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Otsikko7">
    <w:name w:val="heading 7"/>
    <w:basedOn w:val="Normaali"/>
    <w:next w:val="Normaali"/>
    <w:link w:val="Otsikko7Char"/>
    <w:uiPriority w:val="9"/>
    <w:semiHidden/>
    <w:unhideWhenUsed/>
    <w:qFormat/>
    <w:rsid w:val="004D403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4D403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4D403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4D4032"/>
    <w:pPr>
      <w:spacing w:after="0" w:line="240" w:lineRule="auto"/>
    </w:pPr>
  </w:style>
  <w:style w:type="character" w:customStyle="1" w:styleId="EivliChar">
    <w:name w:val="Ei väliä Char"/>
    <w:basedOn w:val="Kappaleenoletusfontti"/>
    <w:link w:val="Eivli"/>
    <w:uiPriority w:val="1"/>
    <w:rsid w:val="004D4032"/>
  </w:style>
  <w:style w:type="character" w:customStyle="1" w:styleId="Otsikko1Char">
    <w:name w:val="Otsikko 1 Char"/>
    <w:basedOn w:val="Kappaleenoletusfontti"/>
    <w:link w:val="Otsikko1"/>
    <w:uiPriority w:val="9"/>
    <w:rsid w:val="004D4032"/>
    <w:rPr>
      <w:rFonts w:asciiTheme="majorHAnsi" w:eastAsiaTheme="majorEastAsia" w:hAnsiTheme="majorHAnsi" w:cstheme="majorBidi"/>
      <w:b/>
      <w:bCs/>
      <w:smallCaps/>
      <w:color w:val="000000" w:themeColor="text1"/>
      <w:sz w:val="36"/>
      <w:szCs w:val="36"/>
    </w:rPr>
  </w:style>
  <w:style w:type="character" w:customStyle="1" w:styleId="Otsikko2Char">
    <w:name w:val="Otsikko 2 Char"/>
    <w:basedOn w:val="Kappaleenoletusfontti"/>
    <w:link w:val="Otsikko2"/>
    <w:uiPriority w:val="9"/>
    <w:rsid w:val="004D4032"/>
    <w:rPr>
      <w:rFonts w:asciiTheme="majorHAnsi" w:eastAsiaTheme="majorEastAsia" w:hAnsiTheme="majorHAnsi" w:cstheme="majorBidi"/>
      <w:b/>
      <w:bCs/>
      <w:smallCaps/>
      <w:color w:val="000000" w:themeColor="text1"/>
      <w:sz w:val="28"/>
      <w:szCs w:val="28"/>
    </w:rPr>
  </w:style>
  <w:style w:type="character" w:customStyle="1" w:styleId="Otsikko3Char">
    <w:name w:val="Otsikko 3 Char"/>
    <w:basedOn w:val="Kappaleenoletusfontti"/>
    <w:link w:val="Otsikko3"/>
    <w:uiPriority w:val="9"/>
    <w:rsid w:val="004D4032"/>
    <w:rPr>
      <w:rFonts w:asciiTheme="majorHAnsi" w:eastAsiaTheme="majorEastAsia" w:hAnsiTheme="majorHAnsi" w:cstheme="majorBidi"/>
      <w:b/>
      <w:bCs/>
      <w:color w:val="000000" w:themeColor="text1"/>
    </w:rPr>
  </w:style>
  <w:style w:type="character" w:customStyle="1" w:styleId="Otsikko4Char">
    <w:name w:val="Otsikko 4 Char"/>
    <w:basedOn w:val="Kappaleenoletusfontti"/>
    <w:link w:val="Otsikko4"/>
    <w:uiPriority w:val="9"/>
    <w:semiHidden/>
    <w:rsid w:val="004D4032"/>
    <w:rPr>
      <w:rFonts w:asciiTheme="majorHAnsi" w:eastAsiaTheme="majorEastAsia" w:hAnsiTheme="majorHAnsi" w:cstheme="majorBidi"/>
      <w:b/>
      <w:bCs/>
      <w:i/>
      <w:iCs/>
      <w:color w:val="000000" w:themeColor="text1"/>
    </w:rPr>
  </w:style>
  <w:style w:type="character" w:customStyle="1" w:styleId="Otsikko5Char">
    <w:name w:val="Otsikko 5 Char"/>
    <w:basedOn w:val="Kappaleenoletusfontti"/>
    <w:link w:val="Otsikko5"/>
    <w:uiPriority w:val="9"/>
    <w:semiHidden/>
    <w:rsid w:val="004D4032"/>
    <w:rPr>
      <w:rFonts w:asciiTheme="majorHAnsi" w:eastAsiaTheme="majorEastAsia" w:hAnsiTheme="majorHAnsi" w:cstheme="majorBidi"/>
      <w:color w:val="323E4F" w:themeColor="text2" w:themeShade="BF"/>
    </w:rPr>
  </w:style>
  <w:style w:type="character" w:customStyle="1" w:styleId="Otsikko6Char">
    <w:name w:val="Otsikko 6 Char"/>
    <w:basedOn w:val="Kappaleenoletusfontti"/>
    <w:link w:val="Otsikko6"/>
    <w:uiPriority w:val="9"/>
    <w:semiHidden/>
    <w:rsid w:val="004D4032"/>
    <w:rPr>
      <w:rFonts w:asciiTheme="majorHAnsi" w:eastAsiaTheme="majorEastAsia" w:hAnsiTheme="majorHAnsi" w:cstheme="majorBidi"/>
      <w:i/>
      <w:iCs/>
      <w:color w:val="323E4F" w:themeColor="text2" w:themeShade="BF"/>
    </w:rPr>
  </w:style>
  <w:style w:type="character" w:customStyle="1" w:styleId="Otsikko7Char">
    <w:name w:val="Otsikko 7 Char"/>
    <w:basedOn w:val="Kappaleenoletusfontti"/>
    <w:link w:val="Otsikko7"/>
    <w:uiPriority w:val="9"/>
    <w:semiHidden/>
    <w:rsid w:val="004D4032"/>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4D4032"/>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4D4032"/>
    <w:rPr>
      <w:rFonts w:asciiTheme="majorHAnsi" w:eastAsiaTheme="majorEastAsia" w:hAnsiTheme="majorHAnsi" w:cstheme="majorBidi"/>
      <w:i/>
      <w:iCs/>
      <w:color w:val="404040" w:themeColor="text1" w:themeTint="BF"/>
      <w:sz w:val="20"/>
      <w:szCs w:val="20"/>
    </w:rPr>
  </w:style>
  <w:style w:type="paragraph" w:styleId="Kuvaotsikko">
    <w:name w:val="caption"/>
    <w:basedOn w:val="Normaali"/>
    <w:next w:val="Normaali"/>
    <w:uiPriority w:val="35"/>
    <w:semiHidden/>
    <w:unhideWhenUsed/>
    <w:qFormat/>
    <w:rsid w:val="004D4032"/>
    <w:pPr>
      <w:spacing w:after="200" w:line="240" w:lineRule="auto"/>
    </w:pPr>
    <w:rPr>
      <w:i/>
      <w:iCs/>
      <w:color w:val="44546A" w:themeColor="text2"/>
      <w:sz w:val="18"/>
      <w:szCs w:val="18"/>
    </w:rPr>
  </w:style>
  <w:style w:type="paragraph" w:styleId="Otsikko">
    <w:name w:val="Title"/>
    <w:basedOn w:val="Normaali"/>
    <w:next w:val="Normaali"/>
    <w:link w:val="OtsikkoChar"/>
    <w:uiPriority w:val="10"/>
    <w:qFormat/>
    <w:rsid w:val="004D403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OtsikkoChar">
    <w:name w:val="Otsikko Char"/>
    <w:basedOn w:val="Kappaleenoletusfontti"/>
    <w:link w:val="Otsikko"/>
    <w:uiPriority w:val="10"/>
    <w:rsid w:val="004D4032"/>
    <w:rPr>
      <w:rFonts w:asciiTheme="majorHAnsi" w:eastAsiaTheme="majorEastAsia" w:hAnsiTheme="majorHAnsi" w:cstheme="majorBidi"/>
      <w:color w:val="000000" w:themeColor="text1"/>
      <w:sz w:val="56"/>
      <w:szCs w:val="56"/>
    </w:rPr>
  </w:style>
  <w:style w:type="paragraph" w:styleId="Alaotsikko">
    <w:name w:val="Subtitle"/>
    <w:basedOn w:val="Normaali"/>
    <w:next w:val="Normaali"/>
    <w:link w:val="AlaotsikkoChar"/>
    <w:uiPriority w:val="11"/>
    <w:qFormat/>
    <w:rsid w:val="004D4032"/>
    <w:pPr>
      <w:numPr>
        <w:ilvl w:val="1"/>
      </w:numPr>
    </w:pPr>
    <w:rPr>
      <w:color w:val="5A5A5A" w:themeColor="text1" w:themeTint="A5"/>
      <w:spacing w:val="10"/>
    </w:rPr>
  </w:style>
  <w:style w:type="character" w:customStyle="1" w:styleId="AlaotsikkoChar">
    <w:name w:val="Alaotsikko Char"/>
    <w:basedOn w:val="Kappaleenoletusfontti"/>
    <w:link w:val="Alaotsikko"/>
    <w:uiPriority w:val="11"/>
    <w:rsid w:val="004D4032"/>
    <w:rPr>
      <w:color w:val="5A5A5A" w:themeColor="text1" w:themeTint="A5"/>
      <w:spacing w:val="10"/>
    </w:rPr>
  </w:style>
  <w:style w:type="character" w:styleId="Voimakas">
    <w:name w:val="Strong"/>
    <w:basedOn w:val="Kappaleenoletusfontti"/>
    <w:uiPriority w:val="22"/>
    <w:qFormat/>
    <w:rsid w:val="004D4032"/>
    <w:rPr>
      <w:b/>
      <w:bCs/>
      <w:color w:val="000000" w:themeColor="text1"/>
    </w:rPr>
  </w:style>
  <w:style w:type="character" w:styleId="Korostus">
    <w:name w:val="Emphasis"/>
    <w:basedOn w:val="Kappaleenoletusfontti"/>
    <w:uiPriority w:val="20"/>
    <w:qFormat/>
    <w:rsid w:val="004D4032"/>
    <w:rPr>
      <w:i/>
      <w:iCs/>
      <w:color w:val="auto"/>
    </w:rPr>
  </w:style>
  <w:style w:type="paragraph" w:styleId="Lainaus">
    <w:name w:val="Quote"/>
    <w:basedOn w:val="Normaali"/>
    <w:next w:val="Normaali"/>
    <w:link w:val="LainausChar"/>
    <w:uiPriority w:val="29"/>
    <w:qFormat/>
    <w:rsid w:val="004D4032"/>
    <w:pPr>
      <w:spacing w:before="160"/>
      <w:ind w:left="720" w:right="720"/>
    </w:pPr>
    <w:rPr>
      <w:i/>
      <w:iCs/>
      <w:color w:val="000000" w:themeColor="text1"/>
    </w:rPr>
  </w:style>
  <w:style w:type="character" w:customStyle="1" w:styleId="LainausChar">
    <w:name w:val="Lainaus Char"/>
    <w:basedOn w:val="Kappaleenoletusfontti"/>
    <w:link w:val="Lainaus"/>
    <w:uiPriority w:val="29"/>
    <w:rsid w:val="004D4032"/>
    <w:rPr>
      <w:i/>
      <w:iCs/>
      <w:color w:val="000000" w:themeColor="text1"/>
    </w:rPr>
  </w:style>
  <w:style w:type="paragraph" w:styleId="Erottuvalainaus">
    <w:name w:val="Intense Quote"/>
    <w:basedOn w:val="Normaali"/>
    <w:next w:val="Normaali"/>
    <w:link w:val="ErottuvalainausChar"/>
    <w:uiPriority w:val="30"/>
    <w:qFormat/>
    <w:rsid w:val="004D403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ErottuvalainausChar">
    <w:name w:val="Erottuva lainaus Char"/>
    <w:basedOn w:val="Kappaleenoletusfontti"/>
    <w:link w:val="Erottuvalainaus"/>
    <w:uiPriority w:val="30"/>
    <w:rsid w:val="004D4032"/>
    <w:rPr>
      <w:color w:val="000000" w:themeColor="text1"/>
      <w:shd w:val="clear" w:color="auto" w:fill="F2F2F2" w:themeFill="background1" w:themeFillShade="F2"/>
    </w:rPr>
  </w:style>
  <w:style w:type="character" w:styleId="Hienovarainenkorostus">
    <w:name w:val="Subtle Emphasis"/>
    <w:basedOn w:val="Kappaleenoletusfontti"/>
    <w:uiPriority w:val="19"/>
    <w:qFormat/>
    <w:rsid w:val="004D4032"/>
    <w:rPr>
      <w:i/>
      <w:iCs/>
      <w:color w:val="404040" w:themeColor="text1" w:themeTint="BF"/>
    </w:rPr>
  </w:style>
  <w:style w:type="character" w:styleId="Voimakaskorostus">
    <w:name w:val="Intense Emphasis"/>
    <w:basedOn w:val="Kappaleenoletusfontti"/>
    <w:uiPriority w:val="21"/>
    <w:qFormat/>
    <w:rsid w:val="004D4032"/>
    <w:rPr>
      <w:b/>
      <w:bCs/>
      <w:i/>
      <w:iCs/>
      <w:caps/>
    </w:rPr>
  </w:style>
  <w:style w:type="character" w:styleId="Hienovarainenviittaus">
    <w:name w:val="Subtle Reference"/>
    <w:basedOn w:val="Kappaleenoletusfontti"/>
    <w:uiPriority w:val="31"/>
    <w:qFormat/>
    <w:rsid w:val="004D4032"/>
    <w:rPr>
      <w:smallCaps/>
      <w:color w:val="404040" w:themeColor="text1" w:themeTint="BF"/>
      <w:u w:val="single" w:color="7F7F7F" w:themeColor="text1" w:themeTint="80"/>
    </w:rPr>
  </w:style>
  <w:style w:type="character" w:styleId="Erottuvaviittaus">
    <w:name w:val="Intense Reference"/>
    <w:basedOn w:val="Kappaleenoletusfontti"/>
    <w:uiPriority w:val="32"/>
    <w:qFormat/>
    <w:rsid w:val="004D4032"/>
    <w:rPr>
      <w:b/>
      <w:bCs/>
      <w:smallCaps/>
      <w:u w:val="single"/>
    </w:rPr>
  </w:style>
  <w:style w:type="character" w:styleId="Kirjannimike">
    <w:name w:val="Book Title"/>
    <w:basedOn w:val="Kappaleenoletusfontti"/>
    <w:uiPriority w:val="33"/>
    <w:qFormat/>
    <w:rsid w:val="004D4032"/>
    <w:rPr>
      <w:b w:val="0"/>
      <w:bCs w:val="0"/>
      <w:smallCaps/>
      <w:spacing w:val="5"/>
    </w:rPr>
  </w:style>
  <w:style w:type="paragraph" w:styleId="Sisllysluettelonotsikko">
    <w:name w:val="TOC Heading"/>
    <w:basedOn w:val="Otsikko1"/>
    <w:next w:val="Normaali"/>
    <w:uiPriority w:val="39"/>
    <w:unhideWhenUsed/>
    <w:qFormat/>
    <w:rsid w:val="004D4032"/>
    <w:pPr>
      <w:outlineLvl w:val="9"/>
    </w:pPr>
  </w:style>
  <w:style w:type="paragraph" w:styleId="Luettelokappale">
    <w:name w:val="List Paragraph"/>
    <w:basedOn w:val="Normaali"/>
    <w:uiPriority w:val="34"/>
    <w:qFormat/>
    <w:rsid w:val="001063D3"/>
    <w:pPr>
      <w:ind w:left="720"/>
      <w:contextualSpacing/>
    </w:pPr>
  </w:style>
  <w:style w:type="paragraph" w:styleId="Sisluet1">
    <w:name w:val="toc 1"/>
    <w:basedOn w:val="Normaali"/>
    <w:next w:val="Normaali"/>
    <w:autoRedefine/>
    <w:uiPriority w:val="39"/>
    <w:unhideWhenUsed/>
    <w:rsid w:val="001815F3"/>
    <w:pPr>
      <w:spacing w:after="100"/>
    </w:pPr>
  </w:style>
  <w:style w:type="paragraph" w:styleId="Sisluet2">
    <w:name w:val="toc 2"/>
    <w:basedOn w:val="Normaali"/>
    <w:next w:val="Normaali"/>
    <w:autoRedefine/>
    <w:uiPriority w:val="39"/>
    <w:unhideWhenUsed/>
    <w:rsid w:val="001815F3"/>
    <w:pPr>
      <w:spacing w:after="100"/>
      <w:ind w:left="220"/>
    </w:pPr>
  </w:style>
  <w:style w:type="paragraph" w:styleId="Sisluet3">
    <w:name w:val="toc 3"/>
    <w:basedOn w:val="Normaali"/>
    <w:next w:val="Normaali"/>
    <w:autoRedefine/>
    <w:uiPriority w:val="39"/>
    <w:unhideWhenUsed/>
    <w:rsid w:val="001815F3"/>
    <w:pPr>
      <w:spacing w:after="100"/>
      <w:ind w:left="440"/>
    </w:pPr>
  </w:style>
  <w:style w:type="character" w:styleId="Hyperlinkki">
    <w:name w:val="Hyperlink"/>
    <w:basedOn w:val="Kappaleenoletusfontti"/>
    <w:uiPriority w:val="99"/>
    <w:unhideWhenUsed/>
    <w:rsid w:val="001815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Ohjelman toimintaa ja suunnittelua selventävä dokumentaatio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48D00-AEEB-4D5C-A32E-81CC82F2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953</Words>
  <Characters>7722</Characters>
  <Application>Microsoft Office Word</Application>
  <DocSecurity>0</DocSecurity>
  <Lines>64</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Nysseosu</dc:title>
  <dc:subject>Dokumentaatio</dc:subject>
  <dc:creator>Juho Kuusisto, Teemu Pöytäniemi</dc:creator>
  <cp:keywords/>
  <dc:description/>
  <cp:lastModifiedBy>Juho Kuusisto</cp:lastModifiedBy>
  <cp:revision>2</cp:revision>
  <dcterms:created xsi:type="dcterms:W3CDTF">2016-04-25T00:42:00Z</dcterms:created>
  <dcterms:modified xsi:type="dcterms:W3CDTF">2016-04-25T01:35:00Z</dcterms:modified>
  <cp:category>TIE-02400</cp:category>
</cp:coreProperties>
</file>