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6E4479D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48A10006" w:rsidR="00CA4DC9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1B7F76" w14:textId="63D40B68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FE7A0E">
        <w:rPr>
          <w:sz w:val="24"/>
          <w:szCs w:val="24"/>
        </w:rPr>
        <w:t>Statistik</w:t>
      </w:r>
      <w:proofErr w:type="spellEnd"/>
    </w:p>
    <w:p w14:paraId="0ED5335D" w14:textId="24203B59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09E7DD2A" w14:textId="05F7BBD9" w:rsidR="00CA4DC9" w:rsidRPr="00FE7A0E" w:rsidRDefault="00FE7A0E" w:rsidP="00FE7A0E">
      <w:pPr>
        <w:tabs>
          <w:tab w:val="left" w:pos="1701"/>
        </w:tabs>
        <w:rPr>
          <w:sz w:val="24"/>
          <w:szCs w:val="24"/>
        </w:rPr>
      </w:pPr>
      <w:r w:rsidRPr="00FE7A0E">
        <w:rPr>
          <w:sz w:val="24"/>
          <w:szCs w:val="24"/>
        </w:rPr>
        <w:t xml:space="preserve">Data </w:t>
      </w:r>
      <w:proofErr w:type="spellStart"/>
      <w:r w:rsidRPr="00FE7A0E">
        <w:rPr>
          <w:sz w:val="24"/>
          <w:szCs w:val="24"/>
        </w:rPr>
        <w:t>statistik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merupakan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keterangan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atau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ilustrasi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mengenai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suatu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hal</w:t>
      </w:r>
      <w:proofErr w:type="spellEnd"/>
      <w:r w:rsidRPr="00FE7A0E">
        <w:rPr>
          <w:sz w:val="24"/>
          <w:szCs w:val="24"/>
        </w:rPr>
        <w:t xml:space="preserve"> yang </w:t>
      </w:r>
      <w:proofErr w:type="spellStart"/>
      <w:r w:rsidRPr="00FE7A0E">
        <w:rPr>
          <w:sz w:val="24"/>
          <w:szCs w:val="24"/>
        </w:rPr>
        <w:t>bisa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berbentuk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kategori</w:t>
      </w:r>
      <w:proofErr w:type="spellEnd"/>
      <w:r w:rsidRPr="00FE7A0E">
        <w:rPr>
          <w:sz w:val="24"/>
          <w:szCs w:val="24"/>
        </w:rPr>
        <w:t xml:space="preserve"> </w:t>
      </w:r>
      <w:proofErr w:type="gramStart"/>
      <w:r w:rsidRPr="00FE7A0E">
        <w:rPr>
          <w:sz w:val="24"/>
          <w:szCs w:val="24"/>
        </w:rPr>
        <w:t xml:space="preserve">( </w:t>
      </w:r>
      <w:proofErr w:type="spellStart"/>
      <w:r w:rsidRPr="00FE7A0E">
        <w:rPr>
          <w:sz w:val="24"/>
          <w:szCs w:val="24"/>
        </w:rPr>
        <w:t>misal</w:t>
      </w:r>
      <w:proofErr w:type="spellEnd"/>
      <w:proofErr w:type="gramEnd"/>
      <w:r w:rsidRPr="00FE7A0E">
        <w:rPr>
          <w:sz w:val="24"/>
          <w:szCs w:val="24"/>
        </w:rPr>
        <w:t xml:space="preserve">: </w:t>
      </w:r>
      <w:proofErr w:type="spellStart"/>
      <w:r w:rsidRPr="00FE7A0E">
        <w:rPr>
          <w:sz w:val="24"/>
          <w:szCs w:val="24"/>
        </w:rPr>
        <w:t>rusak</w:t>
      </w:r>
      <w:proofErr w:type="spellEnd"/>
      <w:r w:rsidRPr="00FE7A0E">
        <w:rPr>
          <w:sz w:val="24"/>
          <w:szCs w:val="24"/>
        </w:rPr>
        <w:t xml:space="preserve">, </w:t>
      </w:r>
      <w:proofErr w:type="spellStart"/>
      <w:r w:rsidRPr="00FE7A0E">
        <w:rPr>
          <w:sz w:val="24"/>
          <w:szCs w:val="24"/>
        </w:rPr>
        <w:t>baik</w:t>
      </w:r>
      <w:proofErr w:type="spellEnd"/>
      <w:r w:rsidRPr="00FE7A0E">
        <w:rPr>
          <w:sz w:val="24"/>
          <w:szCs w:val="24"/>
        </w:rPr>
        <w:t xml:space="preserve">, </w:t>
      </w:r>
      <w:proofErr w:type="spellStart"/>
      <w:r w:rsidRPr="00FE7A0E">
        <w:rPr>
          <w:sz w:val="24"/>
          <w:szCs w:val="24"/>
        </w:rPr>
        <w:t>cerah</w:t>
      </w:r>
      <w:proofErr w:type="spellEnd"/>
      <w:r w:rsidRPr="00FE7A0E">
        <w:rPr>
          <w:sz w:val="24"/>
          <w:szCs w:val="24"/>
        </w:rPr>
        <w:t xml:space="preserve">, </w:t>
      </w:r>
      <w:proofErr w:type="spellStart"/>
      <w:r w:rsidRPr="00FE7A0E">
        <w:rPr>
          <w:sz w:val="24"/>
          <w:szCs w:val="24"/>
        </w:rPr>
        <w:t>berhasil</w:t>
      </w:r>
      <w:proofErr w:type="spellEnd"/>
      <w:r w:rsidRPr="00FE7A0E">
        <w:rPr>
          <w:sz w:val="24"/>
          <w:szCs w:val="24"/>
        </w:rPr>
        <w:t xml:space="preserve">, </w:t>
      </w:r>
      <w:proofErr w:type="spellStart"/>
      <w:r w:rsidRPr="00FE7A0E">
        <w:rPr>
          <w:sz w:val="24"/>
          <w:szCs w:val="24"/>
        </w:rPr>
        <w:t>ataupun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bilangan</w:t>
      </w:r>
      <w:proofErr w:type="spellEnd"/>
      <w:r w:rsidRPr="00FE7A0E">
        <w:rPr>
          <w:sz w:val="24"/>
          <w:szCs w:val="24"/>
        </w:rPr>
        <w:t xml:space="preserve">). </w:t>
      </w:r>
      <w:proofErr w:type="spellStart"/>
      <w:r w:rsidRPr="00FE7A0E">
        <w:rPr>
          <w:sz w:val="24"/>
          <w:szCs w:val="24"/>
        </w:rPr>
        <w:t>Apakah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tujuan</w:t>
      </w:r>
      <w:proofErr w:type="spellEnd"/>
      <w:r w:rsidRPr="00FE7A0E">
        <w:rPr>
          <w:sz w:val="24"/>
          <w:szCs w:val="24"/>
        </w:rPr>
        <w:t xml:space="preserve"> </w:t>
      </w:r>
      <w:proofErr w:type="spellStart"/>
      <w:r w:rsidRPr="00FE7A0E">
        <w:rPr>
          <w:sz w:val="24"/>
          <w:szCs w:val="24"/>
        </w:rPr>
        <w:t>pengumpulan</w:t>
      </w:r>
      <w:proofErr w:type="spellEnd"/>
      <w:r w:rsidRPr="00FE7A0E">
        <w:rPr>
          <w:sz w:val="24"/>
          <w:szCs w:val="24"/>
        </w:rPr>
        <w:t xml:space="preserve"> data?</w:t>
      </w:r>
    </w:p>
    <w:p w14:paraId="0BEE1D59" w14:textId="732FC1FE" w:rsidR="00FE7A0E" w:rsidRPr="00FE7A0E" w:rsidRDefault="00FE7A0E" w:rsidP="00FE7A0E">
      <w:pPr>
        <w:tabs>
          <w:tab w:val="left" w:pos="1701"/>
        </w:tabs>
        <w:rPr>
          <w:sz w:val="24"/>
          <w:szCs w:val="24"/>
        </w:rPr>
      </w:pPr>
      <w:proofErr w:type="gramStart"/>
      <w:r w:rsidRPr="00FE7A0E">
        <w:rPr>
          <w:sz w:val="24"/>
          <w:szCs w:val="24"/>
        </w:rPr>
        <w:t>Jawab :</w:t>
      </w:r>
      <w:proofErr w:type="gramEnd"/>
    </w:p>
    <w:p w14:paraId="0A323306" w14:textId="20B62AD3" w:rsidR="00FE7A0E" w:rsidRPr="00FE7A0E" w:rsidRDefault="00FE7A0E" w:rsidP="00FE7A0E">
      <w:pPr>
        <w:tabs>
          <w:tab w:val="left" w:pos="1701"/>
        </w:tabs>
        <w:jc w:val="both"/>
        <w:rPr>
          <w:rFonts w:cstheme="minorHAnsi"/>
        </w:rPr>
      </w:pPr>
      <w:r w:rsidRPr="00FE7A0E">
        <w:rPr>
          <w:rFonts w:cstheme="minorHAnsi"/>
          <w:color w:val="000000"/>
          <w:sz w:val="24"/>
          <w:shd w:val="clear" w:color="auto" w:fill="FFFFFF"/>
        </w:rPr>
        <w:t xml:space="preserve">Metode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pengumpulan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data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adalah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teknik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atau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cara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yang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dilakukan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oleh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peneliti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untuk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mengumpulkan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data.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Pengumpulan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data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dilakukan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untuk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memperoleh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informasi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yang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dibutuhkan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dalam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rangka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mencapai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tujuan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penelitian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.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Sementara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itu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instrumen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pengumpulan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data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merupakan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alat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yang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digunakan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untuk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FE7A0E">
        <w:rPr>
          <w:rFonts w:cstheme="minorHAnsi"/>
          <w:color w:val="000000"/>
          <w:sz w:val="24"/>
          <w:shd w:val="clear" w:color="auto" w:fill="FFFFFF"/>
        </w:rPr>
        <w:t>mengumpulkan</w:t>
      </w:r>
      <w:proofErr w:type="spellEnd"/>
      <w:r w:rsidRPr="00FE7A0E">
        <w:rPr>
          <w:rFonts w:cstheme="minorHAnsi"/>
          <w:color w:val="000000"/>
          <w:sz w:val="24"/>
          <w:shd w:val="clear" w:color="auto" w:fill="FFFFFF"/>
        </w:rPr>
        <w:t xml:space="preserve"> data.</w:t>
      </w:r>
    </w:p>
    <w:sectPr w:rsidR="00FE7A0E" w:rsidRPr="00FE7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CA4DC9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dcterms:created xsi:type="dcterms:W3CDTF">2022-03-28T07:19:00Z</dcterms:created>
  <dcterms:modified xsi:type="dcterms:W3CDTF">2022-04-06T12:17:00Z</dcterms:modified>
</cp:coreProperties>
</file>