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A9C9" w14:textId="77777777" w:rsidR="0065358C" w:rsidRPr="0065358C" w:rsidRDefault="0065358C" w:rsidP="0065358C">
      <w:pPr>
        <w:spacing w:after="0"/>
        <w:jc w:val="center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IN"/>
        </w:rPr>
      </w:pPr>
    </w:p>
    <w:p w14:paraId="5CB32AC5" w14:textId="48347CEB" w:rsidR="003E1C0F" w:rsidRPr="008B5BF4" w:rsidRDefault="003E1C0F" w:rsidP="000E6554">
      <w:pPr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Aim: </w:t>
      </w:r>
      <w:r w:rsidRPr="008B5BF4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 </w:t>
      </w:r>
      <w:r w:rsidR="00300E8F" w:rsidRPr="008B5BF4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To implement midpoint Ellipse algorithm</w:t>
      </w:r>
    </w:p>
    <w:p w14:paraId="1D8D7692" w14:textId="77777777" w:rsidR="000E6554" w:rsidRDefault="003E1C0F" w:rsidP="000E655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Objective: </w:t>
      </w:r>
    </w:p>
    <w:p w14:paraId="27A7D038" w14:textId="2FA840FB" w:rsidR="000E6554" w:rsidRPr="00E569D8" w:rsidRDefault="00E569D8" w:rsidP="000E65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69D8">
        <w:rPr>
          <w:rFonts w:ascii="Times New Roman" w:hAnsi="Times New Roman" w:cs="Times New Roman"/>
          <w:sz w:val="24"/>
          <w:szCs w:val="24"/>
        </w:rPr>
        <w:t xml:space="preserve">Draw the ellipse using Mid-point Ellipse </w:t>
      </w:r>
      <w:r w:rsidR="004B1CDE" w:rsidRPr="00E569D8">
        <w:rPr>
          <w:rFonts w:ascii="Times New Roman" w:hAnsi="Times New Roman" w:cs="Times New Roman"/>
          <w:sz w:val="24"/>
          <w:szCs w:val="24"/>
        </w:rPr>
        <w:t>algorithm in</w:t>
      </w:r>
      <w:r w:rsidRPr="00E569D8">
        <w:rPr>
          <w:rFonts w:ascii="Times New Roman" w:hAnsi="Times New Roman" w:cs="Times New Roman"/>
          <w:sz w:val="24"/>
          <w:szCs w:val="24"/>
        </w:rPr>
        <w:t xml:space="preserve"> computer graphics. Midpoint ellipse algorithm </w:t>
      </w:r>
      <w:r w:rsidR="004B1CDE" w:rsidRPr="00E569D8">
        <w:rPr>
          <w:rFonts w:ascii="Times New Roman" w:hAnsi="Times New Roman" w:cs="Times New Roman"/>
          <w:sz w:val="24"/>
          <w:szCs w:val="24"/>
        </w:rPr>
        <w:t>plots (</w:t>
      </w:r>
      <w:r w:rsidRPr="00E569D8">
        <w:rPr>
          <w:rFonts w:ascii="Times New Roman" w:hAnsi="Times New Roman" w:cs="Times New Roman"/>
          <w:sz w:val="24"/>
          <w:szCs w:val="24"/>
        </w:rPr>
        <w:t>finds) points of an ellipse on the first quadrant by dividing the quadrant into two regions.</w:t>
      </w:r>
    </w:p>
    <w:p w14:paraId="39B16564" w14:textId="77777777" w:rsidR="00E569D8" w:rsidRDefault="00E569D8" w:rsidP="000E655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280107B0" w14:textId="091A6E29" w:rsidR="005F43F5" w:rsidRPr="008B5BF4" w:rsidRDefault="005F43F5" w:rsidP="000E655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Theory:</w:t>
      </w:r>
    </w:p>
    <w:p w14:paraId="4CA44087" w14:textId="468E7C4F" w:rsidR="00C95666" w:rsidRPr="008B5BF4" w:rsidRDefault="00C95666" w:rsidP="000E6554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Midpoint ellipse algorithm uses four way symmetry of the ellipse to generate it. Figure shows the 4-way symmetry of the ellipse.</w:t>
      </w:r>
    </w:p>
    <w:p w14:paraId="4C854318" w14:textId="3CDA040D" w:rsidR="003F5705" w:rsidRPr="008B5BF4" w:rsidRDefault="007B0F64" w:rsidP="007B0F6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              </w:t>
      </w:r>
      <w:r w:rsidR="003F5705" w:rsidRPr="008B5B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F20FD" wp14:editId="4097DB76">
            <wp:extent cx="1990725" cy="1990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BF4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          </w:t>
      </w:r>
      <w:r w:rsidRPr="008B5BF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B4A13A2" wp14:editId="33EC685C">
            <wp:extent cx="2238375" cy="1885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88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58B0EA" w14:textId="2B87FA9E" w:rsidR="007B0F64" w:rsidRPr="008B5BF4" w:rsidRDefault="003F5705" w:rsidP="003F570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Here the quadrant of the ellipse is divided into two regions as shown in the fig.</w:t>
      </w:r>
      <w:r w:rsidR="007B0F64"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Fig. shows the divison of first quadrant according to the slope of an ellipse with rx &lt; ry. As ellipse is drawn from 90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0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to 0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0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, x moves in positive direction and y moves in negative direction and ellipse passes through two regions 1 and 2.</w:t>
      </w:r>
      <w:r w:rsidR="007B0F64"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</w:t>
      </w:r>
    </w:p>
    <w:p w14:paraId="10FC736E" w14:textId="6745DDBE" w:rsidR="003F5705" w:rsidRPr="008B5BF4" w:rsidRDefault="003F5705" w:rsidP="003F570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The equation of ellipse with center at (xc, yc) is given as </w:t>
      </w:r>
      <w:r w:rsidR="007B0F64"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-</w:t>
      </w:r>
    </w:p>
    <w:p w14:paraId="38DE2934" w14:textId="1AA651BF" w:rsidR="003F5705" w:rsidRPr="008B5BF4" w:rsidRDefault="003F5705" w:rsidP="003F5705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[(x – xc) / rx]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+ [(</w:t>
      </w:r>
      <w:r w:rsidR="007B0F64"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y – yc) / ry]</w:t>
      </w:r>
      <w:r w:rsidR="007B0F64"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="007B0F64"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= 1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</w:t>
      </w:r>
    </w:p>
    <w:p w14:paraId="2418CC24" w14:textId="6E966FDB" w:rsidR="007B0F64" w:rsidRPr="008B5BF4" w:rsidRDefault="007B0F64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Therefor, the equation of ellipse with center at origin is given as -</w:t>
      </w:r>
    </w:p>
    <w:p w14:paraId="665C47A9" w14:textId="68B2CD3A" w:rsidR="007B0F64" w:rsidRPr="008B5BF4" w:rsidRDefault="007B0F64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[x / rx]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+ [y / ry]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= 1  </w:t>
      </w:r>
    </w:p>
    <w:p w14:paraId="2E782182" w14:textId="5E6F4BB0" w:rsidR="007B0F64" w:rsidRPr="008B5BF4" w:rsidRDefault="007B0F64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i.e. x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ry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+ y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rx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= rx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ry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</w:p>
    <w:p w14:paraId="6EB77780" w14:textId="3DB76501" w:rsidR="007B0F64" w:rsidRPr="008B5BF4" w:rsidRDefault="007B0F64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Let, f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bscript"/>
          <w:lang w:eastAsia="en-IN" w:bidi="hi-IN"/>
        </w:rPr>
        <w:t>ellipse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(x, y) = x2 ry2 + y2 rx2 - rx2 ry2</w:t>
      </w:r>
    </w:p>
    <w:p w14:paraId="3FAAA3CA" w14:textId="105A60B7" w:rsidR="00D43890" w:rsidRPr="008B5BF4" w:rsidRDefault="00D43890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</w:p>
    <w:p w14:paraId="763D0845" w14:textId="73BEA37B" w:rsidR="00D43890" w:rsidRPr="000E6554" w:rsidRDefault="00E34F27" w:rsidP="007B0F64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t>Algorithm:</w:t>
      </w:r>
    </w:p>
    <w:p w14:paraId="0B1F47A0" w14:textId="62693A4E" w:rsidR="00D43890" w:rsidRPr="008B5BF4" w:rsidRDefault="00D43890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1) Read rx and ry.</w:t>
      </w:r>
    </w:p>
    <w:p w14:paraId="79EEA65D" w14:textId="4FF027B5" w:rsidR="00D43890" w:rsidRPr="008B5BF4" w:rsidRDefault="00D43890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2)</w:t>
      </w:r>
      <w:r w:rsidR="005C5011"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Initialise starting point as </w:t>
      </w:r>
    </w:p>
    <w:p w14:paraId="4B3018AE" w14:textId="5256C288" w:rsidR="005C5011" w:rsidRPr="008B5BF4" w:rsidRDefault="005C5011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x = 0</w:t>
      </w:r>
    </w:p>
    <w:p w14:paraId="6571AF19" w14:textId="04EC9DD5" w:rsidR="005C5011" w:rsidRPr="008B5BF4" w:rsidRDefault="005C5011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y = ry</w:t>
      </w:r>
    </w:p>
    <w:p w14:paraId="63172866" w14:textId="2D37D920" w:rsidR="00D43890" w:rsidRPr="008B5BF4" w:rsidRDefault="00D43890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3)</w:t>
      </w:r>
      <w:r w:rsidR="005C5011"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Calculate the initial value of decision parameter in region 1 as </w:t>
      </w:r>
    </w:p>
    <w:p w14:paraId="5291724C" w14:textId="6D2267E8" w:rsidR="005C5011" w:rsidRPr="008B5BF4" w:rsidRDefault="005C5011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d1 = ry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– rx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ry + (rx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/ 4) </w:t>
      </w:r>
    </w:p>
    <w:p w14:paraId="1709898B" w14:textId="22C9985F" w:rsidR="00D43890" w:rsidRPr="008B5BF4" w:rsidRDefault="00D43890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4)</w:t>
      </w:r>
      <w:r w:rsidR="005C5011"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Initialise dx and dy as </w:t>
      </w:r>
    </w:p>
    <w:p w14:paraId="139A8E6A" w14:textId="423E7AA0" w:rsidR="005C5011" w:rsidRPr="008B5BF4" w:rsidRDefault="005C5011" w:rsidP="005C50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dx = 2 ry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x</w:t>
      </w:r>
    </w:p>
    <w:p w14:paraId="36B93A05" w14:textId="3F7BECA9" w:rsidR="005C5011" w:rsidRPr="008B5BF4" w:rsidRDefault="005C5011" w:rsidP="005C501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dy = 2 rx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 xml:space="preserve">2 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y </w:t>
      </w:r>
    </w:p>
    <w:p w14:paraId="7520F542" w14:textId="77777777" w:rsidR="005C5011" w:rsidRPr="008B5BF4" w:rsidRDefault="00D43890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5)</w:t>
      </w:r>
      <w:r w:rsidR="005C5011"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do </w:t>
      </w:r>
    </w:p>
    <w:p w14:paraId="6AFE4A1F" w14:textId="6D0D6744" w:rsidR="00D43890" w:rsidRPr="008B5BF4" w:rsidRDefault="005C5011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{</w:t>
      </w:r>
    </w:p>
    <w:p w14:paraId="7E1C2D01" w14:textId="05D10818" w:rsidR="005C5011" w:rsidRPr="008B5BF4" w:rsidRDefault="005C5011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plot (x, y)</w:t>
      </w:r>
    </w:p>
    <w:p w14:paraId="3F304401" w14:textId="42F6DCB7" w:rsidR="005C5011" w:rsidRPr="008B5BF4" w:rsidRDefault="005C5011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if (d1 &lt; 0)</w:t>
      </w:r>
    </w:p>
    <w:p w14:paraId="0FA273F1" w14:textId="163F9B85" w:rsidR="005C5011" w:rsidRPr="008B5BF4" w:rsidRDefault="005C5011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lastRenderedPageBreak/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{</w:t>
      </w:r>
    </w:p>
    <w:p w14:paraId="213DEFE5" w14:textId="1060CCA5" w:rsidR="005C5011" w:rsidRPr="008B5BF4" w:rsidRDefault="005C5011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x =  x+ 1</w:t>
      </w:r>
    </w:p>
    <w:p w14:paraId="6C979B1A" w14:textId="4505506C" w:rsidR="005C5011" w:rsidRPr="008B5BF4" w:rsidRDefault="005C5011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y = y</w:t>
      </w:r>
    </w:p>
    <w:p w14:paraId="77EB20DD" w14:textId="65475F03" w:rsidR="005C5011" w:rsidRPr="008B5BF4" w:rsidRDefault="005C5011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dx = dx + 2 ry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</w:t>
      </w:r>
    </w:p>
    <w:p w14:paraId="7E14D03A" w14:textId="189476B7" w:rsidR="005F6427" w:rsidRPr="008B5BF4" w:rsidRDefault="005F6427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d1 = d1 + dx + ry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</w:t>
      </w:r>
    </w:p>
    <w:p w14:paraId="129B120A" w14:textId="4E8CAD9C" w:rsidR="005F6427" w:rsidRPr="008B5BF4" w:rsidRDefault="005F6427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}</w:t>
      </w:r>
    </w:p>
    <w:p w14:paraId="05ED07C0" w14:textId="49CE0B4A" w:rsidR="005F6427" w:rsidRPr="008B5BF4" w:rsidRDefault="005F6427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else</w:t>
      </w:r>
    </w:p>
    <w:p w14:paraId="0093E72F" w14:textId="584657E1" w:rsidR="005F6427" w:rsidRPr="008B5BF4" w:rsidRDefault="005F6427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{</w:t>
      </w:r>
    </w:p>
    <w:p w14:paraId="25EB767B" w14:textId="77777777" w:rsidR="005F6427" w:rsidRPr="008B5BF4" w:rsidRDefault="005F6427" w:rsidP="005F642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x =  x+ 1</w:t>
      </w:r>
    </w:p>
    <w:p w14:paraId="552D0B9F" w14:textId="049B1A02" w:rsidR="005F6427" w:rsidRPr="008B5BF4" w:rsidRDefault="005F6427" w:rsidP="005F642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y = y - 1</w:t>
      </w:r>
    </w:p>
    <w:p w14:paraId="3C23C2C8" w14:textId="0C40CD48" w:rsidR="005F6427" w:rsidRPr="008B5BF4" w:rsidRDefault="005F6427" w:rsidP="005F642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dx = dx + 2 ry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</w:t>
      </w:r>
    </w:p>
    <w:p w14:paraId="2D0FF56F" w14:textId="77C63D39" w:rsidR="005F6427" w:rsidRPr="008B5BF4" w:rsidRDefault="005F6427" w:rsidP="005F642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dy = dy – 2 rx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</w:t>
      </w:r>
    </w:p>
    <w:p w14:paraId="42F43B56" w14:textId="106CFC03" w:rsidR="005F6427" w:rsidRPr="008B5BF4" w:rsidRDefault="005F6427" w:rsidP="005F642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d1 = d1 + dx – dy + ry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</w:t>
      </w:r>
    </w:p>
    <w:p w14:paraId="400CC5E6" w14:textId="68163D85" w:rsidR="005F6427" w:rsidRPr="008B5BF4" w:rsidRDefault="005F6427" w:rsidP="005F642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}</w:t>
      </w:r>
    </w:p>
    <w:p w14:paraId="3842FB46" w14:textId="4A684485" w:rsidR="005F6427" w:rsidRPr="008B5BF4" w:rsidRDefault="005F6427" w:rsidP="005F642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}</w:t>
      </w:r>
    </w:p>
    <w:p w14:paraId="22DD2F1B" w14:textId="5EF13F4C" w:rsidR="005F6427" w:rsidRPr="008B5BF4" w:rsidRDefault="005F6427" w:rsidP="005F642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while (dx &lt; dy)</w:t>
      </w:r>
    </w:p>
    <w:p w14:paraId="354A6790" w14:textId="291F8E3A" w:rsidR="005F6427" w:rsidRPr="008B5BF4" w:rsidRDefault="00D43890" w:rsidP="005F642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6)</w:t>
      </w:r>
      <w:r w:rsidR="005F6427"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Calculate the initial value of decision parameter in region 2 as </w:t>
      </w:r>
    </w:p>
    <w:p w14:paraId="7F9DE1E6" w14:textId="1A602EE8" w:rsidR="00D43890" w:rsidRPr="008B5BF4" w:rsidRDefault="005F6427" w:rsidP="005F642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d2 = ry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[x + (1/2)]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+ rx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(y - 1)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+ rx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ry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</w:t>
      </w:r>
    </w:p>
    <w:p w14:paraId="2BA8FC00" w14:textId="2CAE416B" w:rsidR="005326DA" w:rsidRPr="008B5BF4" w:rsidRDefault="00D43890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7)</w:t>
      </w:r>
      <w:r w:rsidR="005326DA"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do </w:t>
      </w:r>
    </w:p>
    <w:p w14:paraId="0CD866D1" w14:textId="77777777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{</w:t>
      </w:r>
    </w:p>
    <w:p w14:paraId="64ED1918" w14:textId="77777777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plot (x, y)</w:t>
      </w:r>
    </w:p>
    <w:p w14:paraId="76E89E42" w14:textId="788092A2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if (d2 &gt; 0)</w:t>
      </w:r>
    </w:p>
    <w:p w14:paraId="550C436F" w14:textId="77777777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{</w:t>
      </w:r>
    </w:p>
    <w:p w14:paraId="5283E419" w14:textId="5B096E92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x =  x</w:t>
      </w:r>
    </w:p>
    <w:p w14:paraId="28D266B4" w14:textId="7D081053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y = y - 1</w:t>
      </w:r>
    </w:p>
    <w:p w14:paraId="2ABAD624" w14:textId="4667DAD4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dy = dy + 2 rx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</w:t>
      </w:r>
    </w:p>
    <w:p w14:paraId="5CB5F93F" w14:textId="52AC9001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d2 = d2 - dy + rx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</w:t>
      </w:r>
    </w:p>
    <w:p w14:paraId="4C27BB61" w14:textId="77777777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}</w:t>
      </w:r>
    </w:p>
    <w:p w14:paraId="2B4C5BBF" w14:textId="77777777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else</w:t>
      </w:r>
    </w:p>
    <w:p w14:paraId="2B686A42" w14:textId="77777777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{</w:t>
      </w:r>
    </w:p>
    <w:p w14:paraId="5FC11E79" w14:textId="77777777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x =  x+ 1</w:t>
      </w:r>
    </w:p>
    <w:p w14:paraId="0EBAE027" w14:textId="77777777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y = y - 1</w:t>
      </w:r>
    </w:p>
    <w:p w14:paraId="3235E3A1" w14:textId="0865E298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dy = dy - 2 rx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</w:t>
      </w:r>
    </w:p>
    <w:p w14:paraId="586A5873" w14:textId="7E8A5707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dx = dx + 2 ry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</w:t>
      </w:r>
    </w:p>
    <w:p w14:paraId="02D02021" w14:textId="6A50787B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d2 = d2 + dx – dy + rx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vertAlign w:val="superscript"/>
          <w:lang w:eastAsia="en-IN" w:bidi="hi-IN"/>
        </w:rPr>
        <w:t>2</w:t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</w:t>
      </w:r>
    </w:p>
    <w:p w14:paraId="056D3821" w14:textId="77777777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</w: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}</w:t>
      </w:r>
    </w:p>
    <w:p w14:paraId="4A0F0EED" w14:textId="77777777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ab/>
        <w:t>}</w:t>
      </w:r>
    </w:p>
    <w:p w14:paraId="3EBC68C3" w14:textId="15F73802" w:rsidR="005326DA" w:rsidRPr="008B5BF4" w:rsidRDefault="005326DA" w:rsidP="005326DA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while (y &gt; 0)</w:t>
      </w:r>
    </w:p>
    <w:p w14:paraId="30DCC6DD" w14:textId="15D273A9" w:rsidR="00D43890" w:rsidRPr="008B5BF4" w:rsidRDefault="00D43890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8)</w:t>
      </w:r>
      <w:r w:rsidR="005326DA"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Determine the symmetry points in other three quadrants.</w:t>
      </w:r>
    </w:p>
    <w:p w14:paraId="45ABDBBB" w14:textId="69200660" w:rsidR="005326DA" w:rsidRPr="008B5BF4" w:rsidRDefault="005326DA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8B5BF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9) Stop.</w:t>
      </w:r>
    </w:p>
    <w:p w14:paraId="73D7A5ED" w14:textId="77777777" w:rsidR="00D43890" w:rsidRPr="008B5BF4" w:rsidRDefault="00D43890" w:rsidP="007B0F6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</w:p>
    <w:p w14:paraId="799AD7C3" w14:textId="2EFBA013" w:rsidR="007B0F64" w:rsidRDefault="00E34F27" w:rsidP="003F5705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lastRenderedPageBreak/>
        <w:t>Program:</w:t>
      </w:r>
    </w:p>
    <w:p w14:paraId="38FD8EEE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#include&lt;stdio.h&gt;</w:t>
      </w:r>
    </w:p>
    <w:p w14:paraId="72611940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#include&lt;conio.h&gt;</w:t>
      </w:r>
    </w:p>
    <w:p w14:paraId="12128F75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#include&lt;graphics.h&gt;</w:t>
      </w:r>
    </w:p>
    <w:p w14:paraId="6D1641DC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#include&lt;dos.h&gt;</w:t>
      </w:r>
    </w:p>
    <w:p w14:paraId="09E98445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void main()</w:t>
      </w:r>
    </w:p>
    <w:p w14:paraId="5E83FB8B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{</w:t>
      </w:r>
    </w:p>
    <w:p w14:paraId="0855F158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long x,y,x_center,y_center;</w:t>
      </w:r>
    </w:p>
    <w:p w14:paraId="64187B62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long a_sqr,b_sqr,fx,fy,d,a,b,tmp1,tmp2;</w:t>
      </w:r>
    </w:p>
    <w:p w14:paraId="1A424435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int gd = DETECT, gm;</w:t>
      </w:r>
    </w:p>
    <w:p w14:paraId="7B3F646A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clrscr();</w:t>
      </w:r>
    </w:p>
    <w:p w14:paraId="49FC3B6E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initgraph(&amp;gd,&amp;gm,"..//BGI");</w:t>
      </w:r>
    </w:p>
    <w:p w14:paraId="6C80CDCA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printf("Enter coordinate x and y ");</w:t>
      </w:r>
    </w:p>
    <w:p w14:paraId="2463AEA1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scanf("%ld%ld",&amp;x_center,&amp;y_center);</w:t>
      </w:r>
    </w:p>
    <w:p w14:paraId="1F2F0DDD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printf("\n Now enter constants a and b ");</w:t>
      </w:r>
    </w:p>
    <w:p w14:paraId="6B3393AD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scanf("%ld%ld",&amp;a,&amp;b);</w:t>
      </w:r>
    </w:p>
    <w:p w14:paraId="34B53D1F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x = 0;</w:t>
      </w:r>
    </w:p>
    <w:p w14:paraId="27F6B00C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y = b;</w:t>
      </w:r>
    </w:p>
    <w:p w14:paraId="3DCC7169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a_sqr = a*a;</w:t>
      </w:r>
    </w:p>
    <w:p w14:paraId="672793B2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b_sqr = b*b;</w:t>
      </w:r>
    </w:p>
    <w:p w14:paraId="745A0999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fx = 2*b_sqr*x;</w:t>
      </w:r>
    </w:p>
    <w:p w14:paraId="3D2F2F0A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fy = 2*a_sqr*y;</w:t>
      </w:r>
    </w:p>
    <w:p w14:paraId="562C613B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d = b_sqr-(a_sqr*b)+(a_sqr*0.25);</w:t>
      </w:r>
    </w:p>
    <w:p w14:paraId="7F9B0306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do</w:t>
      </w:r>
    </w:p>
    <w:p w14:paraId="78D00146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{</w:t>
      </w:r>
    </w:p>
    <w:p w14:paraId="5ECDE39F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putpixel(x_center+x,y_center+y,1);</w:t>
      </w:r>
    </w:p>
    <w:p w14:paraId="1BA23B15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putpixel(x_center-x,y_center-y,1);</w:t>
      </w:r>
    </w:p>
    <w:p w14:paraId="39C152D2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putpixel(x_center+x,y_center-y,1);</w:t>
      </w:r>
    </w:p>
    <w:p w14:paraId="489312FD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putpixel(x_center-x,y_center+y,1);</w:t>
      </w:r>
    </w:p>
    <w:p w14:paraId="4D4C3F70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if(d&lt;0)</w:t>
      </w:r>
    </w:p>
    <w:p w14:paraId="012A8921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{</w:t>
      </w:r>
    </w:p>
    <w:p w14:paraId="57DB5782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  d = d+fx+b_sqr;</w:t>
      </w:r>
    </w:p>
    <w:p w14:paraId="14B8E9A0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}</w:t>
      </w:r>
    </w:p>
    <w:p w14:paraId="14E76470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else</w:t>
      </w:r>
    </w:p>
    <w:p w14:paraId="0C04D0D7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{</w:t>
      </w:r>
    </w:p>
    <w:p w14:paraId="2FCC8BC4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  y = y-1;</w:t>
      </w:r>
    </w:p>
    <w:p w14:paraId="551AB8DE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  d = d+fx+-fy+b_sqr;</w:t>
      </w:r>
    </w:p>
    <w:p w14:paraId="7D32EE3E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  fy = fy-(2*a_sqr);</w:t>
      </w:r>
    </w:p>
    <w:p w14:paraId="25EAB94F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}</w:t>
      </w:r>
    </w:p>
    <w:p w14:paraId="38D3DE0C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x = x + 1;</w:t>
      </w:r>
    </w:p>
    <w:p w14:paraId="32FA3DBD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fx = fy+(2*b_sqr);</w:t>
      </w:r>
    </w:p>
    <w:p w14:paraId="451F4B29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lastRenderedPageBreak/>
        <w:t xml:space="preserve">    delay(50);</w:t>
      </w:r>
    </w:p>
    <w:p w14:paraId="5C933304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}while(fx&lt;fy);</w:t>
      </w:r>
    </w:p>
    <w:p w14:paraId="16191977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tmp1 = (x+0.5)*(x+0.5);</w:t>
      </w:r>
    </w:p>
    <w:p w14:paraId="5BF2AB1E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tmp2 = (y-1)*(y-1);</w:t>
      </w:r>
    </w:p>
    <w:p w14:paraId="079B8348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d = b_sqr*tmp1+a_sqr*tmp2-(a_sqr*b_sqr);</w:t>
      </w:r>
    </w:p>
    <w:p w14:paraId="74080B6A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do</w:t>
      </w:r>
    </w:p>
    <w:p w14:paraId="73AACC6D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{</w:t>
      </w:r>
    </w:p>
    <w:p w14:paraId="7A717997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putpixel(x_center+x,y_center+y,1);</w:t>
      </w:r>
    </w:p>
    <w:p w14:paraId="6E5289C4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putpixel(x_center-x,y_center-y,1);</w:t>
      </w:r>
    </w:p>
    <w:p w14:paraId="6F7C2467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putpixel(x_center+x,y_center-y,1);</w:t>
      </w:r>
    </w:p>
    <w:p w14:paraId="088D7B88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putpixel(x_center-x,y_center+y,1);</w:t>
      </w:r>
    </w:p>
    <w:p w14:paraId="36C8CA7A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if(d&gt;=0)</w:t>
      </w:r>
    </w:p>
    <w:p w14:paraId="500C7B64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{</w:t>
      </w:r>
    </w:p>
    <w:p w14:paraId="09E699B3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  d = d-fy+a_sqr;</w:t>
      </w:r>
    </w:p>
    <w:p w14:paraId="6EA330DB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}</w:t>
      </w:r>
    </w:p>
    <w:p w14:paraId="059630AE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else</w:t>
      </w:r>
    </w:p>
    <w:p w14:paraId="6DD64512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{</w:t>
      </w:r>
    </w:p>
    <w:p w14:paraId="5024B6C7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  x = x+1;</w:t>
      </w:r>
    </w:p>
    <w:p w14:paraId="2B84D838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  d = d+fx-fy+a_sqr;</w:t>
      </w:r>
    </w:p>
    <w:p w14:paraId="2267B3B6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  fx = fx+(2*b_sqr);</w:t>
      </w:r>
    </w:p>
    <w:p w14:paraId="7F661F03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}</w:t>
      </w:r>
    </w:p>
    <w:p w14:paraId="0BC0A463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y = y-1;</w:t>
      </w:r>
    </w:p>
    <w:p w14:paraId="786F2BD3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  fy = fy-(2*a_sqr);</w:t>
      </w:r>
    </w:p>
    <w:p w14:paraId="5BF130E4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}while(y&gt;0);</w:t>
      </w:r>
    </w:p>
    <w:p w14:paraId="4EED82C1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getch();</w:t>
      </w:r>
    </w:p>
    <w:p w14:paraId="08BDFD7C" w14:textId="77777777" w:rsidR="00B123E4" w:rsidRPr="00B123E4" w:rsidRDefault="00B123E4" w:rsidP="00B123E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 xml:space="preserve">  closegraph();</w:t>
      </w:r>
    </w:p>
    <w:p w14:paraId="34D62F48" w14:textId="7CF2010F" w:rsidR="00E34F27" w:rsidRDefault="00B123E4" w:rsidP="00B123E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 w:rsidRPr="00B123E4">
        <w:rPr>
          <w:rFonts w:ascii="Times New Roman" w:hAnsi="Times New Roman" w:cs="Times New Roman"/>
          <w:bCs/>
          <w:noProof/>
          <w:sz w:val="24"/>
          <w:szCs w:val="24"/>
          <w:lang w:eastAsia="en-IN" w:bidi="hi-IN"/>
        </w:rPr>
        <w:t>}</w:t>
      </w:r>
    </w:p>
    <w:p w14:paraId="73BDA804" w14:textId="0EF0D8F1" w:rsidR="00A02203" w:rsidRDefault="00E34F27" w:rsidP="003F2DD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lastRenderedPageBreak/>
        <w:t>Output:</w:t>
      </w:r>
      <w:r w:rsidR="00B123E4" w:rsidRPr="00B123E4">
        <w:t xml:space="preserve"> </w:t>
      </w:r>
      <w:r w:rsidR="00B123E4">
        <w:rPr>
          <w:noProof/>
        </w:rPr>
        <w:drawing>
          <wp:inline distT="0" distB="0" distL="0" distR="0" wp14:anchorId="60B7CBBC" wp14:editId="523A11E2">
            <wp:extent cx="5732145" cy="3224530"/>
            <wp:effectExtent l="0" t="0" r="1905" b="0"/>
            <wp:docPr id="120501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F4B1" w14:textId="29EBD49E" w:rsidR="00A02203" w:rsidRDefault="00A02203" w:rsidP="00A02203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17E0AB4F" w14:textId="77777777" w:rsidR="00E34F27" w:rsidRDefault="00E34F27" w:rsidP="00E32D8B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38BFEE1D" w14:textId="77777777" w:rsidR="00E32D8B" w:rsidRPr="004B1CDE" w:rsidRDefault="003F2DD9" w:rsidP="00E32D8B">
      <w:pPr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</w:pPr>
      <w:r w:rsidRPr="004B1CDE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Conclusion:</w:t>
      </w:r>
      <w:r w:rsidR="00807FA1" w:rsidRPr="004B1CDE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 </w:t>
      </w:r>
      <w:r w:rsidR="00E32D8B" w:rsidRPr="004B1CDE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>Comment on</w:t>
      </w:r>
    </w:p>
    <w:p w14:paraId="361EAF1E" w14:textId="77777777" w:rsidR="00E32D8B" w:rsidRPr="004B1CDE" w:rsidRDefault="00E32D8B" w:rsidP="0048279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</w:pPr>
      <w:r w:rsidRPr="004B1CDE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>Slow or fast</w:t>
      </w:r>
    </w:p>
    <w:p w14:paraId="5695B9C0" w14:textId="77777777" w:rsidR="00E32D8B" w:rsidRPr="004B1CDE" w:rsidRDefault="00E32D8B" w:rsidP="0048279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  <w:lang w:eastAsia="zh-CN" w:bidi="mr-IN"/>
        </w:rPr>
      </w:pPr>
      <w:r w:rsidRPr="004B1CDE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>Difference with circle</w:t>
      </w:r>
    </w:p>
    <w:p w14:paraId="5BA1BBBD" w14:textId="4903D15E" w:rsidR="009034E6" w:rsidRPr="004B1CDE" w:rsidRDefault="00E32D8B" w:rsidP="0048279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  <w:lang w:eastAsia="zh-CN" w:bidi="mr-IN"/>
        </w:rPr>
      </w:pPr>
      <w:r w:rsidRPr="004B1CDE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>Importance of object</w:t>
      </w:r>
    </w:p>
    <w:p w14:paraId="3B28F43E" w14:textId="77777777" w:rsidR="00A02203" w:rsidRDefault="00A02203" w:rsidP="00305DA5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2DF75520" w14:textId="77777777" w:rsidR="002014F1" w:rsidRDefault="002014F1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2118BA7C" w14:textId="77777777" w:rsidR="00E34F27" w:rsidRDefault="00E34F27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CB6F725" w14:textId="77777777" w:rsidR="00E34F27" w:rsidRDefault="00E34F27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223426F4" w14:textId="77777777" w:rsidR="00E34F27" w:rsidRDefault="00E34F27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5C71051" w14:textId="77777777" w:rsidR="00E34F27" w:rsidRDefault="00E34F27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00C9DDAE" w14:textId="77777777" w:rsidR="00E34F27" w:rsidRDefault="00E34F27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5B49FF0D" w14:textId="77777777" w:rsidR="00E34F27" w:rsidRDefault="00E34F27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0CA8152" w14:textId="77777777" w:rsidR="00E34F27" w:rsidRDefault="00E34F27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33D005CD" w14:textId="77777777" w:rsidR="00E34F27" w:rsidRDefault="00E34F27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E7B493C" w14:textId="77777777" w:rsidR="00E34F27" w:rsidRDefault="00E34F27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6AB572BD" w14:textId="77777777" w:rsidR="00E34F27" w:rsidRDefault="00E34F27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DFFA4BC" w14:textId="77777777" w:rsidR="00E34F27" w:rsidRDefault="00E34F27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635FA599" w14:textId="77777777" w:rsidR="00E34F27" w:rsidRDefault="00E34F27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6760CE99" w14:textId="77777777" w:rsidR="00E34F27" w:rsidRDefault="00E34F27" w:rsidP="00DC01B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6671987" w14:textId="18CCDF40" w:rsidR="00DD23CD" w:rsidRPr="00DD23CD" w:rsidRDefault="00DD23CD" w:rsidP="00B123E4">
      <w:pPr>
        <w:pStyle w:val="PlainText"/>
        <w:tabs>
          <w:tab w:val="left" w:pos="37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D23CD" w:rsidRPr="00DD23CD" w:rsidSect="004D09E2">
      <w:headerReference w:type="even" r:id="rId11"/>
      <w:headerReference w:type="default" r:id="rId12"/>
      <w:footerReference w:type="default" r:id="rId13"/>
      <w:headerReference w:type="first" r:id="rId14"/>
      <w:pgSz w:w="11907" w:h="16839" w:code="9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CB83F" w14:textId="77777777" w:rsidR="00CA79A3" w:rsidRDefault="00CA79A3" w:rsidP="00032D72">
      <w:pPr>
        <w:spacing w:after="0" w:line="240" w:lineRule="auto"/>
      </w:pPr>
      <w:r>
        <w:separator/>
      </w:r>
    </w:p>
  </w:endnote>
  <w:endnote w:type="continuationSeparator" w:id="0">
    <w:p w14:paraId="497F3186" w14:textId="77777777" w:rsidR="00CA79A3" w:rsidRDefault="00CA79A3" w:rsidP="0003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E973" w14:textId="0D6A1305" w:rsidR="00FB7E1C" w:rsidRPr="004D09E2" w:rsidRDefault="00FB7E1C" w:rsidP="0055208D">
    <w:pPr>
      <w:pStyle w:val="Header"/>
      <w:tabs>
        <w:tab w:val="right" w:pos="9027"/>
      </w:tabs>
      <w:rPr>
        <w:rFonts w:ascii="Times New Roman" w:hAnsi="Times New Roman" w:cs="Times New Roman"/>
      </w:rPr>
    </w:pPr>
    <w:r w:rsidRPr="004D09E2">
      <w:rPr>
        <w:rFonts w:ascii="Times New Roman" w:hAnsi="Times New Roman" w:cs="Times New Roman"/>
      </w:rPr>
      <w:t>CSL</w:t>
    </w:r>
    <w:r>
      <w:rPr>
        <w:rFonts w:ascii="Times New Roman" w:hAnsi="Times New Roman" w:cs="Times New Roman"/>
      </w:rPr>
      <w:t>402</w:t>
    </w:r>
    <w:r w:rsidRPr="004D09E2">
      <w:rPr>
        <w:rFonts w:ascii="Times New Roman" w:hAnsi="Times New Roman" w:cs="Times New Roman"/>
      </w:rPr>
      <w:t>: Comput</w:t>
    </w:r>
    <w:r>
      <w:rPr>
        <w:rFonts w:ascii="Times New Roman" w:hAnsi="Times New Roman" w:cs="Times New Roman"/>
      </w:rPr>
      <w:t>er Graphics Lab</w:t>
    </w:r>
  </w:p>
  <w:p w14:paraId="6E11BDE9" w14:textId="77777777" w:rsidR="00FB7E1C" w:rsidRDefault="00FB7E1C" w:rsidP="00EB5544">
    <w:pPr>
      <w:pStyle w:val="Header"/>
      <w:tabs>
        <w:tab w:val="clear" w:pos="4680"/>
        <w:tab w:val="clear" w:pos="9360"/>
        <w:tab w:val="right" w:pos="9027"/>
      </w:tabs>
    </w:pPr>
  </w:p>
  <w:p w14:paraId="39AF8B61" w14:textId="77777777" w:rsidR="00FB7E1C" w:rsidRDefault="00FB7E1C" w:rsidP="00EB5544">
    <w:pPr>
      <w:pStyle w:val="Header"/>
    </w:pPr>
  </w:p>
  <w:p w14:paraId="1E82EC45" w14:textId="77777777" w:rsidR="00FB7E1C" w:rsidRDefault="00FB7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D47B2" w14:textId="77777777" w:rsidR="00CA79A3" w:rsidRDefault="00CA79A3" w:rsidP="00032D72">
      <w:pPr>
        <w:spacing w:after="0" w:line="240" w:lineRule="auto"/>
      </w:pPr>
      <w:r>
        <w:separator/>
      </w:r>
    </w:p>
  </w:footnote>
  <w:footnote w:type="continuationSeparator" w:id="0">
    <w:p w14:paraId="381929C8" w14:textId="77777777" w:rsidR="00CA79A3" w:rsidRDefault="00CA79A3" w:rsidP="0003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12E4" w14:textId="77777777" w:rsidR="00FB7E1C" w:rsidRDefault="00FB7E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7"/>
    </w:tblGrid>
    <w:tr w:rsidR="00FB7E1C" w:rsidRPr="0049173C" w14:paraId="2EDA824E" w14:textId="77777777" w:rsidTr="003C3DEC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1ACC3159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</w:rPr>
            <w:drawing>
              <wp:anchor distT="0" distB="0" distL="114300" distR="114300" simplePos="0" relativeHeight="251660800" behindDoc="0" locked="0" layoutInCell="1" allowOverlap="1" wp14:anchorId="6E797CCB" wp14:editId="45B57134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268DF41B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FB7E1C" w:rsidRPr="0049173C" w14:paraId="7496E7F8" w14:textId="77777777" w:rsidTr="003C3DEC">
      <w:trPr>
        <w:trHeight w:val="302"/>
      </w:trPr>
      <w:tc>
        <w:tcPr>
          <w:tcW w:w="1535" w:type="dxa"/>
          <w:vMerge/>
        </w:tcPr>
        <w:p w14:paraId="0FC5C3A7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30EFA4ED" w14:textId="77777777" w:rsidR="00FB7E1C" w:rsidRPr="0049173C" w:rsidRDefault="00FB7E1C" w:rsidP="004D09E2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3871AEEE" w14:textId="67F83AAE" w:rsidR="00FB7E1C" w:rsidRDefault="00FB7E1C" w:rsidP="0004548D">
    <w:pPr>
      <w:pStyle w:val="Header"/>
      <w:tabs>
        <w:tab w:val="clear" w:pos="4680"/>
        <w:tab w:val="clear" w:pos="9360"/>
        <w:tab w:val="right" w:pos="9027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513B6" w14:textId="77777777" w:rsidR="00FB7E1C" w:rsidRDefault="00FB7E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2C6"/>
    <w:multiLevelType w:val="hybridMultilevel"/>
    <w:tmpl w:val="C028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8FB"/>
    <w:multiLevelType w:val="multilevel"/>
    <w:tmpl w:val="74AA1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A86C90"/>
    <w:multiLevelType w:val="hybridMultilevel"/>
    <w:tmpl w:val="34C4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4F2F"/>
    <w:multiLevelType w:val="hybridMultilevel"/>
    <w:tmpl w:val="1ACA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17E8A"/>
    <w:multiLevelType w:val="hybridMultilevel"/>
    <w:tmpl w:val="21E492D4"/>
    <w:lvl w:ilvl="0" w:tplc="347840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B66D1"/>
    <w:multiLevelType w:val="hybridMultilevel"/>
    <w:tmpl w:val="A9EE94A4"/>
    <w:lvl w:ilvl="0" w:tplc="F4A027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97916"/>
    <w:multiLevelType w:val="hybridMultilevel"/>
    <w:tmpl w:val="9AC034FE"/>
    <w:lvl w:ilvl="0" w:tplc="C18C94D0">
      <w:start w:val="1"/>
      <w:numFmt w:val="decimal"/>
      <w:lvlText w:val="%1."/>
      <w:lvlJc w:val="left"/>
      <w:pPr>
        <w:ind w:left="1160" w:hanging="360"/>
      </w:pPr>
    </w:lvl>
    <w:lvl w:ilvl="1" w:tplc="40090019">
      <w:start w:val="1"/>
      <w:numFmt w:val="lowerLetter"/>
      <w:lvlText w:val="%2."/>
      <w:lvlJc w:val="left"/>
      <w:pPr>
        <w:ind w:left="1880" w:hanging="360"/>
      </w:pPr>
    </w:lvl>
    <w:lvl w:ilvl="2" w:tplc="4009001B">
      <w:start w:val="1"/>
      <w:numFmt w:val="lowerRoman"/>
      <w:lvlText w:val="%3."/>
      <w:lvlJc w:val="right"/>
      <w:pPr>
        <w:ind w:left="2600" w:hanging="180"/>
      </w:pPr>
    </w:lvl>
    <w:lvl w:ilvl="3" w:tplc="4009000F">
      <w:start w:val="1"/>
      <w:numFmt w:val="decimal"/>
      <w:lvlText w:val="%4."/>
      <w:lvlJc w:val="left"/>
      <w:pPr>
        <w:ind w:left="3320" w:hanging="360"/>
      </w:pPr>
    </w:lvl>
    <w:lvl w:ilvl="4" w:tplc="40090019">
      <w:start w:val="1"/>
      <w:numFmt w:val="lowerLetter"/>
      <w:lvlText w:val="%5."/>
      <w:lvlJc w:val="left"/>
      <w:pPr>
        <w:ind w:left="4040" w:hanging="360"/>
      </w:pPr>
    </w:lvl>
    <w:lvl w:ilvl="5" w:tplc="4009001B">
      <w:start w:val="1"/>
      <w:numFmt w:val="lowerRoman"/>
      <w:lvlText w:val="%6."/>
      <w:lvlJc w:val="right"/>
      <w:pPr>
        <w:ind w:left="4760" w:hanging="180"/>
      </w:pPr>
    </w:lvl>
    <w:lvl w:ilvl="6" w:tplc="4009000F">
      <w:start w:val="1"/>
      <w:numFmt w:val="decimal"/>
      <w:lvlText w:val="%7."/>
      <w:lvlJc w:val="left"/>
      <w:pPr>
        <w:ind w:left="5480" w:hanging="360"/>
      </w:pPr>
    </w:lvl>
    <w:lvl w:ilvl="7" w:tplc="40090019">
      <w:start w:val="1"/>
      <w:numFmt w:val="lowerLetter"/>
      <w:lvlText w:val="%8."/>
      <w:lvlJc w:val="left"/>
      <w:pPr>
        <w:ind w:left="6200" w:hanging="360"/>
      </w:pPr>
    </w:lvl>
    <w:lvl w:ilvl="8" w:tplc="4009001B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34AB3885"/>
    <w:multiLevelType w:val="hybridMultilevel"/>
    <w:tmpl w:val="FC42097E"/>
    <w:lvl w:ilvl="0" w:tplc="0B18054E">
      <w:start w:val="1"/>
      <w:numFmt w:val="decimal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53F753D"/>
    <w:multiLevelType w:val="multilevel"/>
    <w:tmpl w:val="C868D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C30FF"/>
    <w:multiLevelType w:val="hybridMultilevel"/>
    <w:tmpl w:val="432E8A1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D76243C"/>
    <w:multiLevelType w:val="hybridMultilevel"/>
    <w:tmpl w:val="7E2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5733D"/>
    <w:multiLevelType w:val="hybridMultilevel"/>
    <w:tmpl w:val="D4929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F3BD1"/>
    <w:multiLevelType w:val="hybridMultilevel"/>
    <w:tmpl w:val="6C06B244"/>
    <w:lvl w:ilvl="0" w:tplc="32984528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7A055B7"/>
    <w:multiLevelType w:val="hybridMultilevel"/>
    <w:tmpl w:val="3D9A8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0467C"/>
    <w:multiLevelType w:val="hybridMultilevel"/>
    <w:tmpl w:val="89FA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5720C"/>
    <w:multiLevelType w:val="hybridMultilevel"/>
    <w:tmpl w:val="FBD81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E05A6"/>
    <w:multiLevelType w:val="hybridMultilevel"/>
    <w:tmpl w:val="4AAC1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B74B4"/>
    <w:multiLevelType w:val="hybridMultilevel"/>
    <w:tmpl w:val="02A0F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A02D6"/>
    <w:multiLevelType w:val="hybridMultilevel"/>
    <w:tmpl w:val="0C6C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16C28"/>
    <w:multiLevelType w:val="hybridMultilevel"/>
    <w:tmpl w:val="D7B6F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10432"/>
    <w:multiLevelType w:val="multilevel"/>
    <w:tmpl w:val="2D9629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670B55"/>
    <w:multiLevelType w:val="hybridMultilevel"/>
    <w:tmpl w:val="9058F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74EAF"/>
    <w:multiLevelType w:val="hybridMultilevel"/>
    <w:tmpl w:val="02A0F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E75B1"/>
    <w:multiLevelType w:val="hybridMultilevel"/>
    <w:tmpl w:val="A538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72202">
    <w:abstractNumId w:val="1"/>
  </w:num>
  <w:num w:numId="2" w16cid:durableId="704058094">
    <w:abstractNumId w:val="14"/>
  </w:num>
  <w:num w:numId="3" w16cid:durableId="364137491">
    <w:abstractNumId w:val="19"/>
  </w:num>
  <w:num w:numId="4" w16cid:durableId="1078089918">
    <w:abstractNumId w:val="23"/>
  </w:num>
  <w:num w:numId="5" w16cid:durableId="1353343400">
    <w:abstractNumId w:val="0"/>
  </w:num>
  <w:num w:numId="6" w16cid:durableId="1613591176">
    <w:abstractNumId w:val="10"/>
  </w:num>
  <w:num w:numId="7" w16cid:durableId="1899895551">
    <w:abstractNumId w:val="18"/>
  </w:num>
  <w:num w:numId="8" w16cid:durableId="2117752954">
    <w:abstractNumId w:val="20"/>
  </w:num>
  <w:num w:numId="9" w16cid:durableId="1869680830">
    <w:abstractNumId w:val="8"/>
  </w:num>
  <w:num w:numId="10" w16cid:durableId="1303003625">
    <w:abstractNumId w:val="13"/>
  </w:num>
  <w:num w:numId="11" w16cid:durableId="500387824">
    <w:abstractNumId w:val="3"/>
  </w:num>
  <w:num w:numId="12" w16cid:durableId="1895122486">
    <w:abstractNumId w:val="15"/>
  </w:num>
  <w:num w:numId="13" w16cid:durableId="165132605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804499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725497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441292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0055050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58460739">
    <w:abstractNumId w:val="22"/>
  </w:num>
  <w:num w:numId="19" w16cid:durableId="26994339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529978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162229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61943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652123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94258581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E"/>
    <w:rsid w:val="00003DDB"/>
    <w:rsid w:val="00004285"/>
    <w:rsid w:val="0001618D"/>
    <w:rsid w:val="00020B95"/>
    <w:rsid w:val="00032D72"/>
    <w:rsid w:val="00035F8A"/>
    <w:rsid w:val="000362E3"/>
    <w:rsid w:val="00041FAB"/>
    <w:rsid w:val="0004548D"/>
    <w:rsid w:val="000469A0"/>
    <w:rsid w:val="00055F1F"/>
    <w:rsid w:val="00061947"/>
    <w:rsid w:val="000710EE"/>
    <w:rsid w:val="00073C8C"/>
    <w:rsid w:val="00074173"/>
    <w:rsid w:val="00075930"/>
    <w:rsid w:val="0008102B"/>
    <w:rsid w:val="00093F34"/>
    <w:rsid w:val="00097972"/>
    <w:rsid w:val="000B4C3C"/>
    <w:rsid w:val="000C04E1"/>
    <w:rsid w:val="000C6C63"/>
    <w:rsid w:val="000C6C95"/>
    <w:rsid w:val="000D0C4D"/>
    <w:rsid w:val="000E010B"/>
    <w:rsid w:val="000E365C"/>
    <w:rsid w:val="000E6554"/>
    <w:rsid w:val="000F2F50"/>
    <w:rsid w:val="0010356A"/>
    <w:rsid w:val="00106D31"/>
    <w:rsid w:val="00121BC0"/>
    <w:rsid w:val="00124629"/>
    <w:rsid w:val="00135FA4"/>
    <w:rsid w:val="0014198D"/>
    <w:rsid w:val="00144ADA"/>
    <w:rsid w:val="00153E9C"/>
    <w:rsid w:val="00164CD2"/>
    <w:rsid w:val="00166459"/>
    <w:rsid w:val="001674E1"/>
    <w:rsid w:val="001808CE"/>
    <w:rsid w:val="00180F20"/>
    <w:rsid w:val="001820F0"/>
    <w:rsid w:val="00183894"/>
    <w:rsid w:val="00185DFB"/>
    <w:rsid w:val="001916B6"/>
    <w:rsid w:val="00192E65"/>
    <w:rsid w:val="00194ECB"/>
    <w:rsid w:val="001A1AD7"/>
    <w:rsid w:val="001A5BF4"/>
    <w:rsid w:val="001B0231"/>
    <w:rsid w:val="001C0790"/>
    <w:rsid w:val="001C0B57"/>
    <w:rsid w:val="001C1FD2"/>
    <w:rsid w:val="001C5101"/>
    <w:rsid w:val="001C550E"/>
    <w:rsid w:val="001C5BCF"/>
    <w:rsid w:val="001D11D2"/>
    <w:rsid w:val="001D5FEA"/>
    <w:rsid w:val="001E716B"/>
    <w:rsid w:val="001F2D7E"/>
    <w:rsid w:val="001F6406"/>
    <w:rsid w:val="002014F1"/>
    <w:rsid w:val="00205E8A"/>
    <w:rsid w:val="002145CE"/>
    <w:rsid w:val="0022052C"/>
    <w:rsid w:val="00225BE3"/>
    <w:rsid w:val="00226158"/>
    <w:rsid w:val="002330FE"/>
    <w:rsid w:val="00242810"/>
    <w:rsid w:val="002523E5"/>
    <w:rsid w:val="00252C83"/>
    <w:rsid w:val="00254E23"/>
    <w:rsid w:val="00257D58"/>
    <w:rsid w:val="00260458"/>
    <w:rsid w:val="00262782"/>
    <w:rsid w:val="00267446"/>
    <w:rsid w:val="002823E1"/>
    <w:rsid w:val="00282C7F"/>
    <w:rsid w:val="0028378F"/>
    <w:rsid w:val="00290006"/>
    <w:rsid w:val="00291740"/>
    <w:rsid w:val="00291842"/>
    <w:rsid w:val="00291FD9"/>
    <w:rsid w:val="002942B1"/>
    <w:rsid w:val="00295EEB"/>
    <w:rsid w:val="002A66B3"/>
    <w:rsid w:val="002A6722"/>
    <w:rsid w:val="002B1CD8"/>
    <w:rsid w:val="002B21C7"/>
    <w:rsid w:val="002B43B0"/>
    <w:rsid w:val="002C0120"/>
    <w:rsid w:val="002C17D4"/>
    <w:rsid w:val="002C4447"/>
    <w:rsid w:val="002C7DD6"/>
    <w:rsid w:val="002D22C5"/>
    <w:rsid w:val="002D22FD"/>
    <w:rsid w:val="002D4DF9"/>
    <w:rsid w:val="002D60EE"/>
    <w:rsid w:val="002E3552"/>
    <w:rsid w:val="002E4ACD"/>
    <w:rsid w:val="002E5A37"/>
    <w:rsid w:val="00300E8F"/>
    <w:rsid w:val="00305DA5"/>
    <w:rsid w:val="0031500A"/>
    <w:rsid w:val="0032618A"/>
    <w:rsid w:val="00327DF6"/>
    <w:rsid w:val="0033425F"/>
    <w:rsid w:val="0033590E"/>
    <w:rsid w:val="00336993"/>
    <w:rsid w:val="00347405"/>
    <w:rsid w:val="0035579D"/>
    <w:rsid w:val="00355D50"/>
    <w:rsid w:val="003568A9"/>
    <w:rsid w:val="0036686C"/>
    <w:rsid w:val="00366936"/>
    <w:rsid w:val="0037565F"/>
    <w:rsid w:val="0038052D"/>
    <w:rsid w:val="00391196"/>
    <w:rsid w:val="00392A07"/>
    <w:rsid w:val="00393271"/>
    <w:rsid w:val="003943B4"/>
    <w:rsid w:val="00394EB7"/>
    <w:rsid w:val="003954DF"/>
    <w:rsid w:val="00395A01"/>
    <w:rsid w:val="003A5175"/>
    <w:rsid w:val="003A5904"/>
    <w:rsid w:val="003A609B"/>
    <w:rsid w:val="003A7E58"/>
    <w:rsid w:val="003B1876"/>
    <w:rsid w:val="003B2B01"/>
    <w:rsid w:val="003C1562"/>
    <w:rsid w:val="003C2A27"/>
    <w:rsid w:val="003C3DEC"/>
    <w:rsid w:val="003C6685"/>
    <w:rsid w:val="003D1C47"/>
    <w:rsid w:val="003D652D"/>
    <w:rsid w:val="003E1C0F"/>
    <w:rsid w:val="003E7FCF"/>
    <w:rsid w:val="003F2DD9"/>
    <w:rsid w:val="003F4E7B"/>
    <w:rsid w:val="003F5705"/>
    <w:rsid w:val="003F786B"/>
    <w:rsid w:val="00402621"/>
    <w:rsid w:val="004027E6"/>
    <w:rsid w:val="0040717F"/>
    <w:rsid w:val="00413D9C"/>
    <w:rsid w:val="00417A71"/>
    <w:rsid w:val="00425251"/>
    <w:rsid w:val="00430FA8"/>
    <w:rsid w:val="004421CE"/>
    <w:rsid w:val="00473BAD"/>
    <w:rsid w:val="00474C20"/>
    <w:rsid w:val="00476F09"/>
    <w:rsid w:val="00482794"/>
    <w:rsid w:val="0048571E"/>
    <w:rsid w:val="00486E22"/>
    <w:rsid w:val="0049079F"/>
    <w:rsid w:val="00496D30"/>
    <w:rsid w:val="004A0447"/>
    <w:rsid w:val="004A0BA7"/>
    <w:rsid w:val="004A7072"/>
    <w:rsid w:val="004A72B4"/>
    <w:rsid w:val="004A7CBC"/>
    <w:rsid w:val="004B1CDE"/>
    <w:rsid w:val="004B4181"/>
    <w:rsid w:val="004B470C"/>
    <w:rsid w:val="004B7C01"/>
    <w:rsid w:val="004C2838"/>
    <w:rsid w:val="004C28C1"/>
    <w:rsid w:val="004C5341"/>
    <w:rsid w:val="004D09E2"/>
    <w:rsid w:val="004D6FF5"/>
    <w:rsid w:val="004F5521"/>
    <w:rsid w:val="004F789A"/>
    <w:rsid w:val="004F7BFF"/>
    <w:rsid w:val="00515099"/>
    <w:rsid w:val="005179CA"/>
    <w:rsid w:val="00520F3F"/>
    <w:rsid w:val="005326DA"/>
    <w:rsid w:val="00533017"/>
    <w:rsid w:val="00533A20"/>
    <w:rsid w:val="00534F27"/>
    <w:rsid w:val="00544360"/>
    <w:rsid w:val="00544EB9"/>
    <w:rsid w:val="00546EC8"/>
    <w:rsid w:val="0055208D"/>
    <w:rsid w:val="00552A6B"/>
    <w:rsid w:val="00552E4F"/>
    <w:rsid w:val="0055782B"/>
    <w:rsid w:val="00561434"/>
    <w:rsid w:val="005660F8"/>
    <w:rsid w:val="00577CD4"/>
    <w:rsid w:val="00577EBA"/>
    <w:rsid w:val="00585F42"/>
    <w:rsid w:val="0058624A"/>
    <w:rsid w:val="005867A1"/>
    <w:rsid w:val="00586B60"/>
    <w:rsid w:val="00587FBC"/>
    <w:rsid w:val="005A279F"/>
    <w:rsid w:val="005A4AD3"/>
    <w:rsid w:val="005C2B31"/>
    <w:rsid w:val="005C5011"/>
    <w:rsid w:val="005C7F80"/>
    <w:rsid w:val="005D1B9F"/>
    <w:rsid w:val="005D308A"/>
    <w:rsid w:val="005D511D"/>
    <w:rsid w:val="005F2AAB"/>
    <w:rsid w:val="005F43F5"/>
    <w:rsid w:val="005F6427"/>
    <w:rsid w:val="005F749E"/>
    <w:rsid w:val="0060099B"/>
    <w:rsid w:val="00600C97"/>
    <w:rsid w:val="00602DC6"/>
    <w:rsid w:val="0061705E"/>
    <w:rsid w:val="006204DD"/>
    <w:rsid w:val="00621500"/>
    <w:rsid w:val="00622AE4"/>
    <w:rsid w:val="006259A7"/>
    <w:rsid w:val="00631D89"/>
    <w:rsid w:val="00635234"/>
    <w:rsid w:val="0063610E"/>
    <w:rsid w:val="00640A6B"/>
    <w:rsid w:val="00640D3E"/>
    <w:rsid w:val="006415C0"/>
    <w:rsid w:val="006473BE"/>
    <w:rsid w:val="006503B5"/>
    <w:rsid w:val="00652EFE"/>
    <w:rsid w:val="0065358C"/>
    <w:rsid w:val="00655162"/>
    <w:rsid w:val="006631B9"/>
    <w:rsid w:val="00667715"/>
    <w:rsid w:val="0067069F"/>
    <w:rsid w:val="006728F4"/>
    <w:rsid w:val="00673BF0"/>
    <w:rsid w:val="00690AF6"/>
    <w:rsid w:val="006921B9"/>
    <w:rsid w:val="006923E3"/>
    <w:rsid w:val="006A4BE5"/>
    <w:rsid w:val="006A5900"/>
    <w:rsid w:val="006A662F"/>
    <w:rsid w:val="006A7C16"/>
    <w:rsid w:val="006B56BD"/>
    <w:rsid w:val="006B5E84"/>
    <w:rsid w:val="006C77E0"/>
    <w:rsid w:val="006D1357"/>
    <w:rsid w:val="006E0589"/>
    <w:rsid w:val="006E3830"/>
    <w:rsid w:val="006F4A20"/>
    <w:rsid w:val="00700A2D"/>
    <w:rsid w:val="007068E3"/>
    <w:rsid w:val="00714A1E"/>
    <w:rsid w:val="00714AB1"/>
    <w:rsid w:val="00721C56"/>
    <w:rsid w:val="007255C3"/>
    <w:rsid w:val="0073624D"/>
    <w:rsid w:val="00740152"/>
    <w:rsid w:val="00743D42"/>
    <w:rsid w:val="00751E40"/>
    <w:rsid w:val="007601F4"/>
    <w:rsid w:val="00761AED"/>
    <w:rsid w:val="00761F3F"/>
    <w:rsid w:val="007636F8"/>
    <w:rsid w:val="007638E0"/>
    <w:rsid w:val="00763FAA"/>
    <w:rsid w:val="0078144A"/>
    <w:rsid w:val="00783EC7"/>
    <w:rsid w:val="0078450C"/>
    <w:rsid w:val="00786FDB"/>
    <w:rsid w:val="00787F06"/>
    <w:rsid w:val="00793CCA"/>
    <w:rsid w:val="007951DB"/>
    <w:rsid w:val="007A3ACA"/>
    <w:rsid w:val="007A77F0"/>
    <w:rsid w:val="007A785A"/>
    <w:rsid w:val="007B0F64"/>
    <w:rsid w:val="007B1FA3"/>
    <w:rsid w:val="007C6C68"/>
    <w:rsid w:val="007D1233"/>
    <w:rsid w:val="007D1405"/>
    <w:rsid w:val="007D3033"/>
    <w:rsid w:val="007E11DD"/>
    <w:rsid w:val="007E335C"/>
    <w:rsid w:val="007F125F"/>
    <w:rsid w:val="007F15C0"/>
    <w:rsid w:val="00804681"/>
    <w:rsid w:val="00807FA1"/>
    <w:rsid w:val="00811510"/>
    <w:rsid w:val="008140FF"/>
    <w:rsid w:val="00821B25"/>
    <w:rsid w:val="0082348B"/>
    <w:rsid w:val="00830776"/>
    <w:rsid w:val="00830CA4"/>
    <w:rsid w:val="00830CE9"/>
    <w:rsid w:val="00842E9D"/>
    <w:rsid w:val="0085460A"/>
    <w:rsid w:val="00856FE6"/>
    <w:rsid w:val="00861AC7"/>
    <w:rsid w:val="00873003"/>
    <w:rsid w:val="00873B48"/>
    <w:rsid w:val="0087629D"/>
    <w:rsid w:val="0088668F"/>
    <w:rsid w:val="00886C0F"/>
    <w:rsid w:val="008924AB"/>
    <w:rsid w:val="008A4201"/>
    <w:rsid w:val="008A4512"/>
    <w:rsid w:val="008A4703"/>
    <w:rsid w:val="008B0100"/>
    <w:rsid w:val="008B5BF4"/>
    <w:rsid w:val="008B6A42"/>
    <w:rsid w:val="008C26C6"/>
    <w:rsid w:val="008C3933"/>
    <w:rsid w:val="008C721D"/>
    <w:rsid w:val="008E07C2"/>
    <w:rsid w:val="008E3668"/>
    <w:rsid w:val="008E5A49"/>
    <w:rsid w:val="008F03B2"/>
    <w:rsid w:val="008F7C4A"/>
    <w:rsid w:val="008F7C54"/>
    <w:rsid w:val="009002A1"/>
    <w:rsid w:val="009034E6"/>
    <w:rsid w:val="0090771D"/>
    <w:rsid w:val="00910B3F"/>
    <w:rsid w:val="00915CD1"/>
    <w:rsid w:val="00926577"/>
    <w:rsid w:val="00940464"/>
    <w:rsid w:val="009472DA"/>
    <w:rsid w:val="00951B59"/>
    <w:rsid w:val="009547ED"/>
    <w:rsid w:val="00955886"/>
    <w:rsid w:val="00956235"/>
    <w:rsid w:val="00956DEE"/>
    <w:rsid w:val="00966604"/>
    <w:rsid w:val="00970885"/>
    <w:rsid w:val="0097175A"/>
    <w:rsid w:val="00971F95"/>
    <w:rsid w:val="00973E9E"/>
    <w:rsid w:val="00974265"/>
    <w:rsid w:val="00977BB0"/>
    <w:rsid w:val="009915CC"/>
    <w:rsid w:val="009A229C"/>
    <w:rsid w:val="009A34D7"/>
    <w:rsid w:val="009A4828"/>
    <w:rsid w:val="009A67C3"/>
    <w:rsid w:val="009B17A7"/>
    <w:rsid w:val="009C2C65"/>
    <w:rsid w:val="009D1D4F"/>
    <w:rsid w:val="009D427D"/>
    <w:rsid w:val="009D44D6"/>
    <w:rsid w:val="009D492C"/>
    <w:rsid w:val="009D78CC"/>
    <w:rsid w:val="009E3F9D"/>
    <w:rsid w:val="009F30D2"/>
    <w:rsid w:val="009F32BE"/>
    <w:rsid w:val="00A02203"/>
    <w:rsid w:val="00A02B3C"/>
    <w:rsid w:val="00A14083"/>
    <w:rsid w:val="00A14773"/>
    <w:rsid w:val="00A1796F"/>
    <w:rsid w:val="00A307ED"/>
    <w:rsid w:val="00A30F15"/>
    <w:rsid w:val="00A32B5A"/>
    <w:rsid w:val="00A334ED"/>
    <w:rsid w:val="00A4686B"/>
    <w:rsid w:val="00A50373"/>
    <w:rsid w:val="00A546A1"/>
    <w:rsid w:val="00A619C4"/>
    <w:rsid w:val="00A62415"/>
    <w:rsid w:val="00A627E1"/>
    <w:rsid w:val="00A62954"/>
    <w:rsid w:val="00A63495"/>
    <w:rsid w:val="00A6665B"/>
    <w:rsid w:val="00A66DA7"/>
    <w:rsid w:val="00A71F1D"/>
    <w:rsid w:val="00A728DE"/>
    <w:rsid w:val="00A75E3B"/>
    <w:rsid w:val="00A82882"/>
    <w:rsid w:val="00A907AE"/>
    <w:rsid w:val="00A926BD"/>
    <w:rsid w:val="00A94798"/>
    <w:rsid w:val="00AA119F"/>
    <w:rsid w:val="00AA1E13"/>
    <w:rsid w:val="00AA428C"/>
    <w:rsid w:val="00AB08E9"/>
    <w:rsid w:val="00AB4C93"/>
    <w:rsid w:val="00AC0A96"/>
    <w:rsid w:val="00AC423D"/>
    <w:rsid w:val="00AD1B18"/>
    <w:rsid w:val="00AD55AF"/>
    <w:rsid w:val="00AE166A"/>
    <w:rsid w:val="00AE7F8D"/>
    <w:rsid w:val="00AF4ABA"/>
    <w:rsid w:val="00AF59E5"/>
    <w:rsid w:val="00AF75F2"/>
    <w:rsid w:val="00B01310"/>
    <w:rsid w:val="00B04187"/>
    <w:rsid w:val="00B123E4"/>
    <w:rsid w:val="00B16C7C"/>
    <w:rsid w:val="00B21767"/>
    <w:rsid w:val="00B22163"/>
    <w:rsid w:val="00B25959"/>
    <w:rsid w:val="00B262A0"/>
    <w:rsid w:val="00B267FA"/>
    <w:rsid w:val="00B276F5"/>
    <w:rsid w:val="00B321A9"/>
    <w:rsid w:val="00B41FAA"/>
    <w:rsid w:val="00B4240F"/>
    <w:rsid w:val="00B42AD1"/>
    <w:rsid w:val="00B821DC"/>
    <w:rsid w:val="00B95B1E"/>
    <w:rsid w:val="00BA2E87"/>
    <w:rsid w:val="00BB3125"/>
    <w:rsid w:val="00BC10F5"/>
    <w:rsid w:val="00BC38B8"/>
    <w:rsid w:val="00BD095D"/>
    <w:rsid w:val="00BD0E77"/>
    <w:rsid w:val="00BD219F"/>
    <w:rsid w:val="00BD303A"/>
    <w:rsid w:val="00BD5417"/>
    <w:rsid w:val="00BE07D0"/>
    <w:rsid w:val="00BF0358"/>
    <w:rsid w:val="00BF0C45"/>
    <w:rsid w:val="00C001DC"/>
    <w:rsid w:val="00C02BA3"/>
    <w:rsid w:val="00C13494"/>
    <w:rsid w:val="00C149AF"/>
    <w:rsid w:val="00C24BEB"/>
    <w:rsid w:val="00C3583A"/>
    <w:rsid w:val="00C40D2D"/>
    <w:rsid w:val="00C45496"/>
    <w:rsid w:val="00C519B3"/>
    <w:rsid w:val="00C53C5F"/>
    <w:rsid w:val="00C67DFD"/>
    <w:rsid w:val="00C7321E"/>
    <w:rsid w:val="00C73427"/>
    <w:rsid w:val="00C7445B"/>
    <w:rsid w:val="00C74A5B"/>
    <w:rsid w:val="00C764EB"/>
    <w:rsid w:val="00C806EA"/>
    <w:rsid w:val="00C829EC"/>
    <w:rsid w:val="00C82D16"/>
    <w:rsid w:val="00C8399C"/>
    <w:rsid w:val="00C84533"/>
    <w:rsid w:val="00C904FD"/>
    <w:rsid w:val="00C95666"/>
    <w:rsid w:val="00CA1F53"/>
    <w:rsid w:val="00CA24B8"/>
    <w:rsid w:val="00CA5D5C"/>
    <w:rsid w:val="00CA79A3"/>
    <w:rsid w:val="00CB3548"/>
    <w:rsid w:val="00CC6BFB"/>
    <w:rsid w:val="00CC73B5"/>
    <w:rsid w:val="00CD760A"/>
    <w:rsid w:val="00CE0444"/>
    <w:rsid w:val="00CE674B"/>
    <w:rsid w:val="00CF4B24"/>
    <w:rsid w:val="00CF5115"/>
    <w:rsid w:val="00D00CD0"/>
    <w:rsid w:val="00D021B8"/>
    <w:rsid w:val="00D02C5B"/>
    <w:rsid w:val="00D06377"/>
    <w:rsid w:val="00D06997"/>
    <w:rsid w:val="00D11FF4"/>
    <w:rsid w:val="00D211B7"/>
    <w:rsid w:val="00D2706F"/>
    <w:rsid w:val="00D345E4"/>
    <w:rsid w:val="00D35F79"/>
    <w:rsid w:val="00D36FE7"/>
    <w:rsid w:val="00D41C47"/>
    <w:rsid w:val="00D43890"/>
    <w:rsid w:val="00D442E8"/>
    <w:rsid w:val="00D4624F"/>
    <w:rsid w:val="00D47A60"/>
    <w:rsid w:val="00D52DFD"/>
    <w:rsid w:val="00D5742D"/>
    <w:rsid w:val="00D64A60"/>
    <w:rsid w:val="00D66707"/>
    <w:rsid w:val="00D679AC"/>
    <w:rsid w:val="00D76068"/>
    <w:rsid w:val="00D904AF"/>
    <w:rsid w:val="00D91EC1"/>
    <w:rsid w:val="00D97135"/>
    <w:rsid w:val="00D97874"/>
    <w:rsid w:val="00DA7214"/>
    <w:rsid w:val="00DB38A9"/>
    <w:rsid w:val="00DB4D29"/>
    <w:rsid w:val="00DC01B2"/>
    <w:rsid w:val="00DD23CD"/>
    <w:rsid w:val="00DD42EB"/>
    <w:rsid w:val="00DD52A2"/>
    <w:rsid w:val="00DE0544"/>
    <w:rsid w:val="00DE6BFC"/>
    <w:rsid w:val="00DE77BF"/>
    <w:rsid w:val="00DE7F3F"/>
    <w:rsid w:val="00DF1436"/>
    <w:rsid w:val="00E015CD"/>
    <w:rsid w:val="00E0260D"/>
    <w:rsid w:val="00E02710"/>
    <w:rsid w:val="00E10288"/>
    <w:rsid w:val="00E112BA"/>
    <w:rsid w:val="00E203B8"/>
    <w:rsid w:val="00E22064"/>
    <w:rsid w:val="00E252E9"/>
    <w:rsid w:val="00E27CDF"/>
    <w:rsid w:val="00E3041E"/>
    <w:rsid w:val="00E31B81"/>
    <w:rsid w:val="00E32D8B"/>
    <w:rsid w:val="00E34F27"/>
    <w:rsid w:val="00E373D4"/>
    <w:rsid w:val="00E50B2C"/>
    <w:rsid w:val="00E515D5"/>
    <w:rsid w:val="00E52E2F"/>
    <w:rsid w:val="00E55612"/>
    <w:rsid w:val="00E569D8"/>
    <w:rsid w:val="00E633BD"/>
    <w:rsid w:val="00E66077"/>
    <w:rsid w:val="00E716C9"/>
    <w:rsid w:val="00E73CB2"/>
    <w:rsid w:val="00E80BD9"/>
    <w:rsid w:val="00E9015B"/>
    <w:rsid w:val="00E97ACC"/>
    <w:rsid w:val="00EA189D"/>
    <w:rsid w:val="00EB0862"/>
    <w:rsid w:val="00EB1C86"/>
    <w:rsid w:val="00EB4A07"/>
    <w:rsid w:val="00EB5544"/>
    <w:rsid w:val="00EB7087"/>
    <w:rsid w:val="00EC144A"/>
    <w:rsid w:val="00EC6367"/>
    <w:rsid w:val="00EC661C"/>
    <w:rsid w:val="00ED1067"/>
    <w:rsid w:val="00ED2801"/>
    <w:rsid w:val="00ED36D8"/>
    <w:rsid w:val="00ED4372"/>
    <w:rsid w:val="00ED4D3E"/>
    <w:rsid w:val="00ED59A5"/>
    <w:rsid w:val="00ED7F05"/>
    <w:rsid w:val="00EE2CD5"/>
    <w:rsid w:val="00EF14E5"/>
    <w:rsid w:val="00F000B6"/>
    <w:rsid w:val="00F03E76"/>
    <w:rsid w:val="00F058D8"/>
    <w:rsid w:val="00F05F23"/>
    <w:rsid w:val="00F07E8E"/>
    <w:rsid w:val="00F12C81"/>
    <w:rsid w:val="00F12CF6"/>
    <w:rsid w:val="00F17938"/>
    <w:rsid w:val="00F225F9"/>
    <w:rsid w:val="00F23513"/>
    <w:rsid w:val="00F25A86"/>
    <w:rsid w:val="00F26813"/>
    <w:rsid w:val="00F269FA"/>
    <w:rsid w:val="00F26C1B"/>
    <w:rsid w:val="00F26FBD"/>
    <w:rsid w:val="00F31717"/>
    <w:rsid w:val="00F32012"/>
    <w:rsid w:val="00F3408D"/>
    <w:rsid w:val="00F358A7"/>
    <w:rsid w:val="00F401F5"/>
    <w:rsid w:val="00F63BDB"/>
    <w:rsid w:val="00F63CDA"/>
    <w:rsid w:val="00F66C62"/>
    <w:rsid w:val="00F72761"/>
    <w:rsid w:val="00F732AB"/>
    <w:rsid w:val="00F75A8B"/>
    <w:rsid w:val="00F76C05"/>
    <w:rsid w:val="00F82F15"/>
    <w:rsid w:val="00F84E02"/>
    <w:rsid w:val="00F8567D"/>
    <w:rsid w:val="00F94467"/>
    <w:rsid w:val="00F9583E"/>
    <w:rsid w:val="00FA13AD"/>
    <w:rsid w:val="00FA2C8D"/>
    <w:rsid w:val="00FA30B0"/>
    <w:rsid w:val="00FA7965"/>
    <w:rsid w:val="00FA7A77"/>
    <w:rsid w:val="00FB7891"/>
    <w:rsid w:val="00FB7E1C"/>
    <w:rsid w:val="00FB7E85"/>
    <w:rsid w:val="00FC2A60"/>
    <w:rsid w:val="00FC2D27"/>
    <w:rsid w:val="00FD06CF"/>
    <w:rsid w:val="00FD5701"/>
    <w:rsid w:val="00FD57DF"/>
    <w:rsid w:val="00FE0DFD"/>
    <w:rsid w:val="00FE194E"/>
    <w:rsid w:val="00FE5D64"/>
    <w:rsid w:val="00FF3A81"/>
    <w:rsid w:val="00FF5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CC762"/>
  <w15:docId w15:val="{E28B0C0B-6F5D-4AE1-B94A-87871E6B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32D7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3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32D72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D2801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D28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021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93F34"/>
    <w:pPr>
      <w:tabs>
        <w:tab w:val="left" w:pos="709"/>
      </w:tabs>
      <w:suppressAutoHyphens/>
      <w:spacing w:line="276" w:lineRule="atLeast"/>
    </w:pPr>
    <w:rPr>
      <w:rFonts w:ascii="Calibri" w:hAnsi="Calibri"/>
    </w:rPr>
  </w:style>
  <w:style w:type="paragraph" w:styleId="NoSpacing">
    <w:name w:val="No Spacing"/>
    <w:uiPriority w:val="1"/>
    <w:qFormat/>
    <w:rsid w:val="00055F1F"/>
    <w:pPr>
      <w:spacing w:after="0" w:line="240" w:lineRule="auto"/>
    </w:pPr>
    <w:rPr>
      <w:rFonts w:eastAsiaTheme="minorHAnsi"/>
    </w:rPr>
  </w:style>
  <w:style w:type="table" w:customStyle="1" w:styleId="TableGrid2">
    <w:name w:val="Table Grid2"/>
    <w:basedOn w:val="TableNormal"/>
    <w:next w:val="TableGrid"/>
    <w:uiPriority w:val="39"/>
    <w:rsid w:val="00EB5544"/>
    <w:pPr>
      <w:spacing w:after="0" w:line="240" w:lineRule="auto"/>
    </w:pPr>
    <w:rPr>
      <w:rFonts w:ascii="Times New Roman" w:eastAsiaTheme="minorHAnsi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65358C"/>
    <w:pPr>
      <w:spacing w:after="0" w:line="240" w:lineRule="auto"/>
    </w:pPr>
    <w:rPr>
      <w:rFonts w:ascii="Times New Roman" w:eastAsiaTheme="minorHAnsi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00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C97"/>
    <w:rPr>
      <w:rFonts w:ascii="Courier New" w:hAnsi="Courier New" w:cs="Courier New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690AF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12B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nhideWhenUsed/>
    <w:qFormat/>
    <w:rsid w:val="00FE194E"/>
    <w:pPr>
      <w:spacing w:after="0" w:line="240" w:lineRule="auto"/>
    </w:pPr>
    <w:rPr>
      <w:rFonts w:ascii="Courier New" w:hAnsi="Courier New" w:cs="Courier New"/>
      <w:color w:val="00000A"/>
      <w:sz w:val="20"/>
      <w:szCs w:val="20"/>
      <w:lang w:eastAsia="zh-CN" w:bidi="mr-IN"/>
    </w:rPr>
  </w:style>
  <w:style w:type="character" w:customStyle="1" w:styleId="PlainTextChar">
    <w:name w:val="Plain Text Char"/>
    <w:basedOn w:val="DefaultParagraphFont"/>
    <w:link w:val="PlainText"/>
    <w:rsid w:val="00FE194E"/>
    <w:rPr>
      <w:rFonts w:ascii="Courier New" w:hAnsi="Courier New" w:cs="Courier New"/>
      <w:color w:val="00000A"/>
      <w:sz w:val="20"/>
      <w:szCs w:val="20"/>
      <w:lang w:val="en-US" w:eastAsia="zh-C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7BD4A-62C7-4C14-86B1-EF550269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Shrutika Raut</cp:lastModifiedBy>
  <cp:revision>2</cp:revision>
  <cp:lastPrinted>2021-09-29T11:52:00Z</cp:lastPrinted>
  <dcterms:created xsi:type="dcterms:W3CDTF">2023-09-20T08:08:00Z</dcterms:created>
  <dcterms:modified xsi:type="dcterms:W3CDTF">2023-09-20T08:08:00Z</dcterms:modified>
</cp:coreProperties>
</file>