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5"/>
        <w:ind w:left="2970" w:right="2775" w:firstLine="0"/>
        <w:jc w:val="center"/>
        <w:rPr>
          <w:sz w:val="12"/>
        </w:rPr>
      </w:pPr>
      <w:r>
        <w:rPr/>
        <w:pict>
          <v:rect style="position:absolute;margin-left:42.52pt;margin-top:23.89707pt;width:449.178pt;height:.227pt;mso-position-horizontal-relative:page;mso-position-vertical-relative:paragraph;z-index:15732224" filled="true" fillcolor="#000000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540004</wp:posOffset>
            </wp:positionH>
            <wp:positionV relativeFrom="paragraph">
              <wp:posOffset>382702</wp:posOffset>
            </wp:positionV>
            <wp:extent cx="761583" cy="832103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58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5.756989pt;margin-top:23.898071pt;width:56.85pt;height:71.5pt;mso-position-horizontal-relative:page;mso-position-vertical-relative:paragraph;z-index:15733248" coordorigin="10115,478" coordsize="1137,1430">
            <v:shape style="position:absolute;left:10116;top:479;width:1134;height:1428" type="#_x0000_t75" stroked="false">
              <v:imagedata r:id="rId6" o:title=""/>
            </v:shape>
            <v:shape style="position:absolute;left:10115;top:477;width:1137;height:1430" coordorigin="10115,478" coordsize="1137,1430" path="m11251,478l11249,478,11249,480,11249,1906,10117,1906,10117,480,11249,480,11249,478,10115,478,10115,480,10115,1906,10115,1908,11251,1908,11251,1907,11251,1906,11251,480,11251,47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390999pt;margin-top:30.190069pt;width:375.35pt;height:65.2pt;mso-position-horizontal-relative:page;mso-position-vertical-relative:paragraph;z-index:15734272" type="#_x0000_t202" filled="true" fillcolor="#e5e5e5" stroked="false">
            <v:textbox inset="0,0,0,0">
              <w:txbxContent>
                <w:p>
                  <w:pPr>
                    <w:pStyle w:val="BodyText"/>
                    <w:spacing w:line="173" w:lineRule="exact"/>
                    <w:ind w:left="1359" w:right="1359"/>
                    <w:jc w:val="center"/>
                    <w:rPr>
                      <w:rFonts w:ascii="Arial MT"/>
                    </w:rPr>
                  </w:pPr>
                  <w:r>
                    <w:rPr>
                      <w:rFonts w:ascii="Arial MT"/>
                      <w:w w:val="105"/>
                    </w:rPr>
                    <w:t>Contents</w:t>
                  </w:r>
                  <w:r>
                    <w:rPr>
                      <w:rFonts w:ascii="Arial MT"/>
                      <w:spacing w:val="7"/>
                      <w:w w:val="105"/>
                    </w:rPr>
                    <w:t> </w:t>
                  </w:r>
                  <w:r>
                    <w:rPr>
                      <w:rFonts w:ascii="Arial MT"/>
                      <w:w w:val="105"/>
                    </w:rPr>
                    <w:t>lists</w:t>
                  </w:r>
                  <w:r>
                    <w:rPr>
                      <w:rFonts w:ascii="Arial MT"/>
                      <w:spacing w:val="8"/>
                      <w:w w:val="105"/>
                    </w:rPr>
                    <w:t> </w:t>
                  </w:r>
                  <w:r>
                    <w:rPr>
                      <w:rFonts w:ascii="Arial MT"/>
                      <w:w w:val="105"/>
                    </w:rPr>
                    <w:t>available</w:t>
                  </w:r>
                  <w:r>
                    <w:rPr>
                      <w:rFonts w:ascii="Arial MT"/>
                      <w:spacing w:val="5"/>
                      <w:w w:val="105"/>
                    </w:rPr>
                    <w:t> </w:t>
                  </w:r>
                  <w:r>
                    <w:rPr>
                      <w:rFonts w:ascii="Arial MT"/>
                      <w:w w:val="105"/>
                    </w:rPr>
                    <w:t>at</w:t>
                  </w:r>
                  <w:r>
                    <w:rPr>
                      <w:rFonts w:ascii="Arial MT"/>
                      <w:spacing w:val="8"/>
                      <w:w w:val="105"/>
                    </w:rPr>
                    <w:t> </w:t>
                  </w:r>
                  <w:hyperlink r:id="rId7">
                    <w:r>
                      <w:rPr>
                        <w:rFonts w:ascii="Arial MT"/>
                        <w:color w:val="000066"/>
                        <w:w w:val="105"/>
                      </w:rPr>
                      <w:t>ScienceDirect</w:t>
                    </w:r>
                  </w:hyperlink>
                </w:p>
                <w:p>
                  <w:pPr>
                    <w:pStyle w:val="BodyText"/>
                    <w:spacing w:before="3"/>
                    <w:rPr>
                      <w:rFonts w:ascii="Arial MT"/>
                      <w:sz w:val="23"/>
                    </w:rPr>
                  </w:pPr>
                </w:p>
                <w:p>
                  <w:pPr>
                    <w:spacing w:before="0"/>
                    <w:ind w:left="1359" w:right="1359" w:firstLine="0"/>
                    <w:jc w:val="center"/>
                    <w:rPr>
                      <w:sz w:val="28"/>
                    </w:rPr>
                  </w:pPr>
                  <w:r>
                    <w:rPr>
                      <w:w w:val="110"/>
                      <w:sz w:val="28"/>
                    </w:rPr>
                    <w:t>Expert</w:t>
                  </w:r>
                  <w:r>
                    <w:rPr>
                      <w:spacing w:val="38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Systems</w:t>
                  </w:r>
                  <w:r>
                    <w:rPr>
                      <w:spacing w:val="38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with</w:t>
                  </w:r>
                  <w:r>
                    <w:rPr>
                      <w:spacing w:val="38"/>
                      <w:w w:val="110"/>
                      <w:sz w:val="28"/>
                    </w:rPr>
                    <w:t> </w:t>
                  </w:r>
                  <w:r>
                    <w:rPr>
                      <w:w w:val="110"/>
                      <w:sz w:val="28"/>
                    </w:rPr>
                    <w:t>Applications</w:t>
                  </w:r>
                </w:p>
                <w:p>
                  <w:pPr>
                    <w:pStyle w:val="BodyText"/>
                    <w:spacing w:before="7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376" w:right="1359"/>
                    <w:jc w:val="center"/>
                    <w:rPr>
                      <w:rFonts w:ascii="Arial MT"/>
                    </w:rPr>
                  </w:pPr>
                  <w:r>
                    <w:rPr>
                      <w:rFonts w:ascii="Arial MT"/>
                      <w:spacing w:val="16"/>
                      <w:w w:val="110"/>
                    </w:rPr>
                    <w:t>journal</w:t>
                  </w:r>
                  <w:r>
                    <w:rPr>
                      <w:rFonts w:ascii="Arial MT"/>
                      <w:spacing w:val="33"/>
                      <w:w w:val="110"/>
                    </w:rPr>
                    <w:t> </w:t>
                  </w:r>
                  <w:r>
                    <w:rPr>
                      <w:rFonts w:ascii="Arial MT"/>
                      <w:spacing w:val="16"/>
                      <w:w w:val="110"/>
                    </w:rPr>
                    <w:t>homepage:</w:t>
                  </w:r>
                  <w:r>
                    <w:rPr>
                      <w:rFonts w:ascii="Arial MT"/>
                      <w:spacing w:val="34"/>
                      <w:w w:val="110"/>
                    </w:rPr>
                    <w:t> </w:t>
                  </w:r>
                  <w:hyperlink r:id="rId8">
                    <w:r>
                      <w:rPr>
                        <w:rFonts w:ascii="Arial MT"/>
                        <w:spacing w:val="18"/>
                        <w:w w:val="110"/>
                      </w:rPr>
                      <w:t>www.elsevier.com/locate/eswa</w:t>
                    </w:r>
                    <w:r>
                      <w:rPr>
                        <w:rFonts w:ascii="Arial MT"/>
                        <w:spacing w:val="-26"/>
                      </w:rPr>
                      <w:t> </w:t>
                    </w:r>
                  </w:hyperlink>
                </w:p>
              </w:txbxContent>
            </v:textbox>
            <v:fill type="solid"/>
            <w10:wrap type="none"/>
          </v:shape>
        </w:pict>
      </w:r>
      <w:bookmarkStart w:name="Effective diagnosis of heart disease thr" w:id="1"/>
      <w:bookmarkEnd w:id="1"/>
      <w:r>
        <w:rPr/>
      </w:r>
      <w:r>
        <w:rPr>
          <w:w w:val="115"/>
          <w:sz w:val="12"/>
        </w:rPr>
        <w:t>Expert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Systems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with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Applications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36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(2009)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7675–7680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pict>
          <v:rect style="position:absolute;margin-left:42.52pt;margin-top:9.08339pt;width:520.044pt;height:3.00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</w:pPr>
    </w:p>
    <w:p>
      <w:pPr>
        <w:spacing w:before="134"/>
        <w:ind w:left="350" w:right="0" w:firstLine="0"/>
        <w:jc w:val="left"/>
        <w:rPr>
          <w:sz w:val="27"/>
        </w:rPr>
      </w:pPr>
      <w:bookmarkStart w:name="Introduction" w:id="2"/>
      <w:bookmarkEnd w:id="2"/>
      <w:r>
        <w:rPr/>
      </w:r>
      <w:r>
        <w:rPr>
          <w:w w:val="105"/>
          <w:sz w:val="27"/>
        </w:rPr>
        <w:t>Effective</w:t>
      </w:r>
      <w:r>
        <w:rPr>
          <w:spacing w:val="41"/>
          <w:w w:val="105"/>
          <w:sz w:val="27"/>
        </w:rPr>
        <w:t> </w:t>
      </w:r>
      <w:r>
        <w:rPr>
          <w:w w:val="105"/>
          <w:sz w:val="27"/>
        </w:rPr>
        <w:t>diagnosis</w:t>
      </w:r>
      <w:r>
        <w:rPr>
          <w:spacing w:val="43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heart</w:t>
      </w:r>
      <w:r>
        <w:rPr>
          <w:spacing w:val="42"/>
          <w:w w:val="105"/>
          <w:sz w:val="27"/>
        </w:rPr>
        <w:t> </w:t>
      </w:r>
      <w:r>
        <w:rPr>
          <w:w w:val="105"/>
          <w:sz w:val="27"/>
        </w:rPr>
        <w:t>disease</w:t>
      </w:r>
      <w:r>
        <w:rPr>
          <w:spacing w:val="43"/>
          <w:w w:val="105"/>
          <w:sz w:val="27"/>
        </w:rPr>
        <w:t> </w:t>
      </w:r>
      <w:r>
        <w:rPr>
          <w:w w:val="105"/>
          <w:sz w:val="27"/>
        </w:rPr>
        <w:t>through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neural</w:t>
      </w:r>
      <w:r>
        <w:rPr>
          <w:spacing w:val="42"/>
          <w:w w:val="105"/>
          <w:sz w:val="27"/>
        </w:rPr>
        <w:t> </w:t>
      </w:r>
      <w:r>
        <w:rPr>
          <w:w w:val="105"/>
          <w:sz w:val="27"/>
        </w:rPr>
        <w:t>networks</w:t>
      </w:r>
      <w:r>
        <w:rPr>
          <w:spacing w:val="40"/>
          <w:w w:val="105"/>
          <w:sz w:val="27"/>
        </w:rPr>
        <w:t> </w:t>
      </w:r>
      <w:r>
        <w:rPr>
          <w:w w:val="105"/>
          <w:sz w:val="27"/>
        </w:rPr>
        <w:t>ensembles</w:t>
      </w:r>
    </w:p>
    <w:p>
      <w:pPr>
        <w:spacing w:before="186"/>
        <w:ind w:left="350" w:right="0" w:firstLine="0"/>
        <w:jc w:val="left"/>
        <w:rPr>
          <w:sz w:val="21"/>
        </w:rPr>
      </w:pPr>
      <w:r>
        <w:rPr>
          <w:w w:val="105"/>
          <w:sz w:val="21"/>
        </w:rPr>
        <w:t>Resul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Das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  <w:vertAlign w:val="superscript"/>
        </w:rPr>
        <w:t>a,</w:t>
      </w:r>
      <w:r>
        <w:rPr>
          <w:rFonts w:ascii="Comic Sans MS"/>
          <w:w w:val="105"/>
          <w:position w:val="5"/>
          <w:sz w:val="14"/>
          <w:vertAlign w:val="baseline"/>
        </w:rPr>
        <w:t>*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Ibrahim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Turkoglu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Abdulkadir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Sengur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superscript"/>
        </w:rPr>
        <w:t>b</w:t>
      </w:r>
    </w:p>
    <w:p>
      <w:pPr>
        <w:spacing w:before="142"/>
        <w:ind w:left="350" w:right="0" w:firstLine="0"/>
        <w:jc w:val="left"/>
        <w:rPr>
          <w:i/>
          <w:sz w:val="12"/>
        </w:rPr>
      </w:pPr>
      <w:r>
        <w:rPr>
          <w:w w:val="110"/>
          <w:sz w:val="12"/>
          <w:vertAlign w:val="superscript"/>
        </w:rPr>
        <w:t>a</w:t>
      </w:r>
      <w:r>
        <w:rPr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Informatics,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Firat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23119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Elazig,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Turkey</w:t>
      </w:r>
    </w:p>
    <w:p>
      <w:pPr>
        <w:spacing w:before="30"/>
        <w:ind w:left="350" w:right="0" w:firstLine="0"/>
        <w:jc w:val="left"/>
        <w:rPr>
          <w:i/>
          <w:sz w:val="12"/>
        </w:rPr>
      </w:pPr>
      <w:r>
        <w:rPr>
          <w:w w:val="110"/>
          <w:sz w:val="12"/>
          <w:vertAlign w:val="superscript"/>
        </w:rPr>
        <w:t>b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Electronics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Computer</w:t>
      </w:r>
      <w:r>
        <w:rPr>
          <w:i/>
          <w:spacing w:val="26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Science,</w:t>
      </w:r>
      <w:r>
        <w:rPr>
          <w:i/>
          <w:spacing w:val="28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Firat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23119</w:t>
      </w:r>
      <w:r>
        <w:rPr>
          <w:i/>
          <w:spacing w:val="2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Elazig,</w:t>
      </w:r>
      <w:r>
        <w:rPr>
          <w:i/>
          <w:spacing w:val="2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Turkey</w:t>
      </w:r>
    </w:p>
    <w:p>
      <w:pPr>
        <w:pStyle w:val="BodyText"/>
        <w:rPr>
          <w:i/>
          <w:sz w:val="13"/>
        </w:rPr>
      </w:pPr>
      <w:r>
        <w:rPr/>
        <w:pict>
          <v:rect style="position:absolute;margin-left:42.52pt;margin-top:9.581804pt;width:520.044pt;height:.283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/>
        <w:rPr>
          <w:i/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Heading1"/>
      </w:pPr>
      <w:r>
        <w:rPr>
          <w:spacing w:val="39"/>
          <w:w w:val="125"/>
        </w:rPr>
        <w:t>a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r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t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i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c</w:t>
      </w:r>
      <w:r>
        <w:rPr>
          <w:spacing w:val="-10"/>
          <w:w w:val="125"/>
        </w:rPr>
        <w:t> </w:t>
      </w:r>
      <w:r>
        <w:rPr>
          <w:spacing w:val="39"/>
          <w:w w:val="125"/>
        </w:rPr>
        <w:t>l</w:t>
      </w:r>
      <w:r>
        <w:rPr>
          <w:spacing w:val="-10"/>
          <w:w w:val="125"/>
        </w:rPr>
        <w:t> </w:t>
      </w:r>
      <w:r>
        <w:rPr>
          <w:w w:val="125"/>
        </w:rPr>
        <w:t>e  </w:t>
      </w:r>
      <w:r>
        <w:rPr>
          <w:spacing w:val="47"/>
          <w:w w:val="125"/>
        </w:rPr>
        <w:t> </w:t>
      </w:r>
      <w:r>
        <w:rPr>
          <w:spacing w:val="39"/>
          <w:w w:val="125"/>
        </w:rPr>
        <w:t>i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n</w:t>
      </w:r>
      <w:r>
        <w:rPr>
          <w:spacing w:val="-11"/>
          <w:w w:val="125"/>
        </w:rPr>
        <w:t> </w:t>
      </w:r>
      <w:r>
        <w:rPr>
          <w:spacing w:val="39"/>
          <w:w w:val="125"/>
        </w:rPr>
        <w:t>f</w:t>
      </w:r>
      <w:r>
        <w:rPr>
          <w:spacing w:val="-11"/>
          <w:w w:val="125"/>
        </w:rPr>
        <w:t> </w:t>
      </w:r>
      <w:r>
        <w:rPr>
          <w:w w:val="125"/>
        </w:rPr>
        <w:t>o</w:t>
      </w:r>
      <w:r>
        <w:rPr/>
        <w:t> </w:t>
      </w:r>
      <w:r>
        <w:rPr>
          <w:spacing w:val="-1"/>
        </w:rPr>
        <w:t> 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50" w:right="0" w:firstLine="0"/>
        <w:jc w:val="left"/>
        <w:rPr>
          <w:i/>
          <w:sz w:val="12"/>
        </w:rPr>
      </w:pPr>
      <w:r>
        <w:rPr/>
        <w:pict>
          <v:rect style="position:absolute;margin-left:42.52pt;margin-top:-4.05004pt;width:133.228pt;height:.284pt;mso-position-horizontal-relative:page;mso-position-vertical-relative:paragraph;z-index:15731712" filled="true" fillcolor="#000000" stroked="false">
            <v:fill type="solid"/>
            <w10:wrap type="none"/>
          </v:rect>
        </w:pict>
      </w:r>
      <w:r>
        <w:rPr>
          <w:i/>
          <w:w w:val="115"/>
          <w:sz w:val="12"/>
        </w:rPr>
        <w:t>Keywords:</w:t>
      </w:r>
    </w:p>
    <w:p>
      <w:pPr>
        <w:spacing w:before="31"/>
        <w:ind w:left="350" w:right="0" w:firstLine="0"/>
        <w:jc w:val="left"/>
        <w:rPr>
          <w:sz w:val="12"/>
        </w:rPr>
      </w:pPr>
      <w:r>
        <w:rPr>
          <w:w w:val="115"/>
          <w:sz w:val="12"/>
        </w:rPr>
        <w:t>Heart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disease</w:t>
      </w:r>
    </w:p>
    <w:p>
      <w:pPr>
        <w:spacing w:line="292" w:lineRule="auto" w:before="31"/>
        <w:ind w:left="350" w:right="552" w:firstLine="0"/>
        <w:jc w:val="left"/>
        <w:rPr>
          <w:sz w:val="12"/>
        </w:rPr>
      </w:pPr>
      <w:r>
        <w:rPr>
          <w:w w:val="115"/>
          <w:sz w:val="12"/>
        </w:rPr>
        <w:t>SAS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base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software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based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model</w:t>
      </w:r>
    </w:p>
    <w:p>
      <w:pPr>
        <w:pStyle w:val="Heading1"/>
        <w:spacing w:before="109"/>
        <w:ind w:left="381"/>
        <w:jc w:val="both"/>
      </w:pPr>
      <w:r>
        <w:rPr/>
        <w:br w:type="column"/>
      </w:r>
      <w:r>
        <w:rPr>
          <w:w w:val="120"/>
        </w:rPr>
        <w:t>a</w:t>
      </w:r>
      <w:r>
        <w:rPr>
          <w:spacing w:val="30"/>
          <w:w w:val="120"/>
        </w:rPr>
        <w:t> </w:t>
      </w:r>
      <w:r>
        <w:rPr>
          <w:w w:val="120"/>
        </w:rPr>
        <w:t>b</w:t>
      </w:r>
      <w:r>
        <w:rPr>
          <w:spacing w:val="31"/>
          <w:w w:val="120"/>
        </w:rPr>
        <w:t> </w:t>
      </w:r>
      <w:r>
        <w:rPr>
          <w:w w:val="120"/>
        </w:rPr>
        <w:t>s</w:t>
      </w:r>
      <w:r>
        <w:rPr>
          <w:spacing w:val="31"/>
          <w:w w:val="120"/>
        </w:rPr>
        <w:t> </w:t>
      </w:r>
      <w:r>
        <w:rPr>
          <w:w w:val="120"/>
        </w:rPr>
        <w:t>t</w:t>
      </w:r>
      <w:r>
        <w:rPr>
          <w:spacing w:val="31"/>
          <w:w w:val="120"/>
        </w:rPr>
        <w:t> </w:t>
      </w:r>
      <w:r>
        <w:rPr>
          <w:w w:val="120"/>
        </w:rPr>
        <w:t>r</w:t>
      </w:r>
      <w:r>
        <w:rPr>
          <w:spacing w:val="31"/>
          <w:w w:val="120"/>
        </w:rPr>
        <w:t> </w:t>
      </w:r>
      <w:r>
        <w:rPr>
          <w:w w:val="120"/>
        </w:rPr>
        <w:t>a</w:t>
      </w:r>
      <w:r>
        <w:rPr>
          <w:spacing w:val="31"/>
          <w:w w:val="120"/>
        </w:rPr>
        <w:t> </w:t>
      </w:r>
      <w:r>
        <w:rPr>
          <w:w w:val="120"/>
        </w:rPr>
        <w:t>c</w:t>
      </w:r>
      <w:r>
        <w:rPr>
          <w:spacing w:val="30"/>
          <w:w w:val="120"/>
        </w:rPr>
        <w:t> </w:t>
      </w:r>
      <w:r>
        <w:rPr>
          <w:w w:val="120"/>
        </w:rPr>
        <w:t>t</w:t>
      </w:r>
      <w:r>
        <w:rPr/>
        <w:t>  </w:t>
      </w:r>
    </w:p>
    <w:p>
      <w:pPr>
        <w:pStyle w:val="BodyText"/>
        <w:spacing w:before="1"/>
        <w:rPr>
          <w:sz w:val="10"/>
        </w:rPr>
      </w:pPr>
      <w:r>
        <w:rPr/>
        <w:pict>
          <v:rect style="position:absolute;margin-left:207.098999pt;margin-top:7.888732pt;width:355.465pt;height:.284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80" w:lineRule="auto" w:before="29"/>
        <w:ind w:left="381" w:right="151" w:firstLine="0"/>
        <w:jc w:val="both"/>
        <w:rPr>
          <w:sz w:val="14"/>
        </w:rPr>
      </w:pPr>
      <w:r>
        <w:rPr>
          <w:w w:val="115"/>
          <w:sz w:val="14"/>
        </w:rPr>
        <w:t>In the last decades, several tools and various methodologies have been proposed by the researchers for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developing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effective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medical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decision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support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systems.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Moreover,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methodologies</w:t>
      </w:r>
      <w:r>
        <w:rPr>
          <w:spacing w:val="20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new</w:t>
      </w:r>
      <w:r>
        <w:rPr>
          <w:spacing w:val="21"/>
          <w:w w:val="115"/>
          <w:sz w:val="14"/>
        </w:rPr>
        <w:t> </w:t>
      </w:r>
      <w:r>
        <w:rPr>
          <w:w w:val="115"/>
          <w:sz w:val="14"/>
        </w:rPr>
        <w:t>tools</w:t>
      </w:r>
      <w:r>
        <w:rPr>
          <w:spacing w:val="-34"/>
          <w:w w:val="115"/>
          <w:sz w:val="14"/>
        </w:rPr>
        <w:t> </w:t>
      </w:r>
      <w:r>
        <w:rPr>
          <w:w w:val="115"/>
          <w:sz w:val="14"/>
        </w:rPr>
        <w:t>are continued to develop and represent day by day. Diagnosing of the heart disease is one of the impor-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tant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issue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many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researchers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investigated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develop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intelligent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medical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decision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support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systems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improve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ability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physicians.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this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paper,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introduce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11"/>
          <w:w w:val="115"/>
          <w:sz w:val="14"/>
        </w:rPr>
        <w:t> </w:t>
      </w:r>
      <w:r>
        <w:rPr>
          <w:w w:val="115"/>
          <w:sz w:val="14"/>
        </w:rPr>
        <w:t>methodology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which</w:t>
      </w:r>
      <w:r>
        <w:rPr>
          <w:spacing w:val="12"/>
          <w:w w:val="115"/>
          <w:sz w:val="14"/>
        </w:rPr>
        <w:t> </w:t>
      </w:r>
      <w:r>
        <w:rPr>
          <w:w w:val="115"/>
          <w:sz w:val="14"/>
        </w:rPr>
        <w:t>uses</w:t>
      </w:r>
      <w:r>
        <w:rPr>
          <w:spacing w:val="11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SAS</w:t>
      </w:r>
      <w:r>
        <w:rPr>
          <w:spacing w:val="11"/>
          <w:w w:val="115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base</w:t>
      </w:r>
    </w:p>
    <w:p>
      <w:pPr>
        <w:spacing w:line="280" w:lineRule="auto" w:before="0"/>
        <w:ind w:left="381" w:right="152" w:hanging="32"/>
        <w:jc w:val="both"/>
        <w:rPr>
          <w:sz w:val="14"/>
        </w:rPr>
      </w:pPr>
      <w:r>
        <w:rPr>
          <w:spacing w:val="-6"/>
          <w:w w:val="119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software 9.1.3</w:t>
      </w:r>
      <w:r>
        <w:rPr>
          <w:w w:val="115"/>
          <w:sz w:val="14"/>
        </w:rPr>
        <w:t> for diagnosing of the heart disease. A neural networks ensemble method is in the centre</w:t>
      </w:r>
      <w:r>
        <w:rPr>
          <w:spacing w:val="1"/>
          <w:w w:val="115"/>
          <w:sz w:val="14"/>
        </w:rPr>
        <w:t> </w:t>
      </w:r>
      <w:r>
        <w:rPr>
          <w:w w:val="110"/>
          <w:sz w:val="14"/>
        </w:rPr>
        <w:t>of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proposed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system.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ensemble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methods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creates</w:t>
      </w:r>
      <w:r>
        <w:rPr>
          <w:spacing w:val="29"/>
          <w:w w:val="110"/>
          <w:sz w:val="14"/>
        </w:rPr>
        <w:t> </w:t>
      </w:r>
      <w:r>
        <w:rPr>
          <w:w w:val="110"/>
          <w:sz w:val="14"/>
        </w:rPr>
        <w:t>new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models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combining</w:t>
      </w:r>
      <w:r>
        <w:rPr>
          <w:spacing w:val="28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5"/>
          <w:w w:val="110"/>
          <w:sz w:val="14"/>
          <w:shd w:fill="FDFDBE" w:color="auto" w:val="clear"/>
        </w:rPr>
        <w:t> </w:t>
      </w:r>
      <w:r>
        <w:rPr>
          <w:w w:val="110"/>
          <w:sz w:val="14"/>
          <w:shd w:fill="FDFDBE" w:color="auto" w:val="clear"/>
        </w:rPr>
        <w:t>posterior</w:t>
      </w:r>
    </w:p>
    <w:p>
      <w:pPr>
        <w:spacing w:line="280" w:lineRule="auto" w:before="0"/>
        <w:ind w:left="381" w:right="151" w:hanging="32"/>
        <w:jc w:val="both"/>
        <w:rPr>
          <w:sz w:val="14"/>
        </w:rPr>
      </w:pPr>
      <w:r>
        <w:rPr>
          <w:spacing w:val="-6"/>
          <w:w w:val="119"/>
          <w:sz w:val="14"/>
          <w:shd w:fill="FDFDBE" w:color="auto" w:val="clear"/>
        </w:rPr>
        <w:t> </w:t>
      </w:r>
      <w:r>
        <w:rPr>
          <w:w w:val="115"/>
          <w:sz w:val="14"/>
          <w:shd w:fill="FDFDBE" w:color="auto" w:val="clear"/>
        </w:rPr>
        <w:t>probabilities</w:t>
      </w:r>
      <w:r>
        <w:rPr>
          <w:w w:val="115"/>
          <w:sz w:val="14"/>
        </w:rPr>
        <w:t> or the predicted values from multiple predecessor models. So, more effective models can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created.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performed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experiments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tool.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obtained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89.01%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classiﬁcation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accu-</w:t>
      </w:r>
      <w:r>
        <w:rPr>
          <w:spacing w:val="-33"/>
          <w:w w:val="115"/>
          <w:sz w:val="14"/>
        </w:rPr>
        <w:t> </w:t>
      </w:r>
      <w:r>
        <w:rPr>
          <w:w w:val="115"/>
          <w:sz w:val="14"/>
        </w:rPr>
        <w:t>racy from the experiments made on the data taken from Cleveland heart disease database. We also</w:t>
      </w:r>
      <w:r>
        <w:rPr>
          <w:spacing w:val="1"/>
          <w:w w:val="115"/>
          <w:sz w:val="14"/>
        </w:rPr>
        <w:t> </w:t>
      </w:r>
      <w:r>
        <w:rPr>
          <w:w w:val="115"/>
          <w:sz w:val="14"/>
        </w:rPr>
        <w:t>obtained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80.95%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95.91%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sensitivity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speciﬁcity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values,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respectively,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heart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disease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diagnosis.</w:t>
      </w:r>
    </w:p>
    <w:p>
      <w:pPr>
        <w:spacing w:line="170" w:lineRule="exact" w:before="0"/>
        <w:ind w:left="4763" w:right="0" w:firstLine="0"/>
        <w:jc w:val="both"/>
        <w:rPr>
          <w:sz w:val="14"/>
        </w:rPr>
      </w:pPr>
      <w:r>
        <w:rPr>
          <w:rFonts w:ascii="Comic Sans MS" w:hAnsi="Comic Sans MS"/>
          <w:w w:val="110"/>
          <w:sz w:val="14"/>
        </w:rPr>
        <w:t>©</w:t>
      </w:r>
      <w:r>
        <w:rPr>
          <w:rFonts w:ascii="Comic Sans MS" w:hAnsi="Comic Sans MS"/>
          <w:spacing w:val="3"/>
          <w:w w:val="110"/>
          <w:sz w:val="14"/>
        </w:rPr>
        <w:t> </w:t>
      </w:r>
      <w:r>
        <w:rPr>
          <w:w w:val="110"/>
          <w:sz w:val="14"/>
        </w:rPr>
        <w:t>2008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17"/>
          <w:w w:val="110"/>
          <w:sz w:val="14"/>
        </w:rPr>
        <w:t> </w:t>
      </w:r>
      <w:r>
        <w:rPr>
          <w:w w:val="110"/>
          <w:sz w:val="14"/>
        </w:rPr>
        <w:t>Ltd.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All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rights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reserved.</w:t>
      </w:r>
    </w:p>
    <w:p>
      <w:pPr>
        <w:spacing w:after="0" w:line="170" w:lineRule="exact"/>
        <w:jc w:val="both"/>
        <w:rPr>
          <w:sz w:val="14"/>
        </w:rPr>
        <w:sectPr>
          <w:type w:val="continuous"/>
          <w:pgSz w:w="11910" w:h="15880"/>
          <w:pgMar w:top="840" w:bottom="280" w:left="500" w:right="500"/>
          <w:cols w:num="2" w:equalWidth="0">
            <w:col w:w="2357" w:space="904"/>
            <w:col w:w="7649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tabs>
          <w:tab w:pos="3636" w:val="left" w:leader="none"/>
        </w:tabs>
        <w:spacing w:line="20" w:lineRule="exact"/>
        <w:ind w:left="350" w:right="0" w:firstLine="0"/>
        <w:rPr>
          <w:sz w:val="2"/>
        </w:rPr>
      </w:pPr>
      <w:r>
        <w:rPr>
          <w:sz w:val="2"/>
        </w:rPr>
        <w:pict>
          <v:group style="width:133.25pt;height:.3pt;mso-position-horizontal-relative:char;mso-position-vertical-relative:line" coordorigin="0,0" coordsize="2665,6">
            <v:rect style="position:absolute;left:0;top:0;width:2665;height:6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55.75pt;height:.3pt;mso-position-horizontal-relative:char;mso-position-vertical-relative:line" coordorigin="0,0" coordsize="7115,6">
            <v:rect style="position:absolute;left:0;top:0;width:7115;height: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500" w:right="500"/>
        </w:sect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50"/>
      </w:pPr>
      <w:r>
        <w:rPr>
          <w:w w:val="115"/>
        </w:rPr>
        <w:t>1.</w:t>
      </w:r>
      <w:r>
        <w:rPr>
          <w:spacing w:val="19"/>
          <w:w w:val="115"/>
        </w:rPr>
        <w:t> </w:t>
      </w:r>
      <w:r>
        <w:rPr>
          <w:w w:val="115"/>
        </w:rPr>
        <w:t>Introduction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350" w:firstLine="232"/>
        <w:jc w:val="both"/>
      </w:pPr>
      <w:r>
        <w:rPr>
          <w:w w:val="110"/>
        </w:rPr>
        <w:t>Heart disease, which is usually called coronary artery disease</w:t>
      </w:r>
      <w:r>
        <w:rPr>
          <w:spacing w:val="1"/>
          <w:w w:val="110"/>
        </w:rPr>
        <w:t> </w:t>
      </w:r>
      <w:r>
        <w:rPr>
          <w:w w:val="110"/>
        </w:rPr>
        <w:t>(CAD), is a broad term that can refer to any condition that affects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heart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2">
        <w:r>
          <w:rPr>
            <w:color w:val="000066"/>
            <w:w w:val="110"/>
          </w:rPr>
          <w:t>http://yourtota</w:t>
        </w:r>
      </w:hyperlink>
      <w:hyperlink r:id="rId9">
        <w:r>
          <w:rPr>
            <w:color w:val="000066"/>
            <w:w w:val="110"/>
          </w:rPr>
          <w:t>lhealth.ivillage.com/heart-disease-fast-</w:t>
        </w:r>
      </w:hyperlink>
      <w:r>
        <w:rPr>
          <w:color w:val="000066"/>
          <w:spacing w:val="-36"/>
          <w:w w:val="110"/>
        </w:rPr>
        <w:t> </w:t>
      </w:r>
      <w:hyperlink w:history="true" w:anchor="_bookmark12">
        <w:r>
          <w:rPr>
            <w:color w:val="000066"/>
            <w:w w:val="110"/>
          </w:rPr>
          <w:t>facts.html, 2008</w:t>
        </w:r>
      </w:hyperlink>
      <w:r>
        <w:rPr>
          <w:w w:val="110"/>
        </w:rPr>
        <w:t>). CAD is a chronic disease in which the coronary</w:t>
      </w:r>
      <w:r>
        <w:rPr>
          <w:spacing w:val="1"/>
          <w:w w:val="110"/>
        </w:rPr>
        <w:t> </w:t>
      </w:r>
      <w:r>
        <w:rPr>
          <w:w w:val="110"/>
        </w:rPr>
        <w:t>arteries gradually harden and narrow and the most common form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cardiovascular</w:t>
      </w:r>
      <w:r>
        <w:rPr>
          <w:spacing w:val="-3"/>
          <w:w w:val="110"/>
        </w:rPr>
        <w:t> </w:t>
      </w:r>
      <w:r>
        <w:rPr>
          <w:w w:val="110"/>
        </w:rPr>
        <w:t>disease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United</w:t>
      </w:r>
      <w:r>
        <w:rPr>
          <w:spacing w:val="-4"/>
          <w:w w:val="110"/>
        </w:rPr>
        <w:t> </w:t>
      </w:r>
      <w:r>
        <w:rPr>
          <w:w w:val="110"/>
        </w:rPr>
        <w:t>States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leading</w:t>
      </w:r>
      <w:r>
        <w:rPr>
          <w:spacing w:val="-4"/>
          <w:w w:val="110"/>
        </w:rPr>
        <w:t> </w:t>
      </w:r>
      <w:r>
        <w:rPr>
          <w:w w:val="110"/>
        </w:rPr>
        <w:t>cause</w:t>
      </w:r>
      <w:r>
        <w:rPr>
          <w:spacing w:val="-37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heart</w:t>
      </w:r>
      <w:r>
        <w:rPr>
          <w:spacing w:val="26"/>
          <w:w w:val="110"/>
        </w:rPr>
        <w:t> </w:t>
      </w:r>
      <w:r>
        <w:rPr>
          <w:w w:val="110"/>
        </w:rPr>
        <w:t>attacks.</w:t>
      </w:r>
      <w:r>
        <w:rPr>
          <w:spacing w:val="28"/>
          <w:w w:val="110"/>
        </w:rPr>
        <w:t> </w:t>
      </w:r>
      <w:r>
        <w:rPr>
          <w:w w:val="110"/>
        </w:rPr>
        <w:t>Moreover,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cardiovascular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disease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the</w:t>
      </w:r>
      <w:r>
        <w:rPr>
          <w:spacing w:val="28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leading</w:t>
      </w:r>
    </w:p>
    <w:p>
      <w:pPr>
        <w:pStyle w:val="BodyText"/>
        <w:spacing w:line="182" w:lineRule="exact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killer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of</w:t>
      </w:r>
      <w:r>
        <w:rPr>
          <w:spacing w:val="2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American</w:t>
      </w:r>
      <w:r>
        <w:rPr>
          <w:spacing w:val="2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women,</w:t>
      </w:r>
      <w:r>
        <w:rPr>
          <w:spacing w:val="2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causing</w:t>
      </w:r>
      <w:r>
        <w:rPr>
          <w:spacing w:val="2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almost</w:t>
      </w:r>
      <w:r>
        <w:rPr>
          <w:spacing w:val="2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500,000</w:t>
      </w:r>
      <w:r>
        <w:rPr>
          <w:spacing w:val="2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deaths</w:t>
      </w:r>
      <w:r>
        <w:rPr>
          <w:spacing w:val="2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every</w:t>
      </w:r>
    </w:p>
    <w:p>
      <w:pPr>
        <w:pStyle w:val="BodyText"/>
        <w:spacing w:line="268" w:lineRule="auto" w:before="21"/>
        <w:ind w:left="350" w:right="1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spacing w:val="-1"/>
          <w:w w:val="110"/>
          <w:shd w:fill="FDFDBE" w:color="auto" w:val="clear"/>
        </w:rPr>
        <w:t>year</w:t>
      </w:r>
      <w:r>
        <w:rPr>
          <w:w w:val="110"/>
        </w:rPr>
        <w:t> </w:t>
      </w:r>
      <w:r>
        <w:rPr>
          <w:spacing w:val="-1"/>
          <w:w w:val="110"/>
        </w:rPr>
        <w:t>(</w:t>
      </w:r>
      <w:hyperlink w:history="true" w:anchor="_bookmark12">
        <w:r>
          <w:rPr>
            <w:color w:val="000066"/>
            <w:spacing w:val="-1"/>
            <w:w w:val="110"/>
          </w:rPr>
          <w:t>http://yourtota</w:t>
        </w:r>
      </w:hyperlink>
      <w:hyperlink r:id="rId10">
        <w:r>
          <w:rPr>
            <w:color w:val="000066"/>
            <w:spacing w:val="-1"/>
            <w:w w:val="110"/>
          </w:rPr>
          <w:t>lhealth.ivillage.com/heart-disease-fast-facts.</w:t>
        </w:r>
      </w:hyperlink>
      <w:r>
        <w:rPr>
          <w:color w:val="000066"/>
          <w:spacing w:val="-36"/>
          <w:w w:val="110"/>
        </w:rPr>
        <w:t> </w:t>
      </w:r>
      <w:hyperlink w:history="true" w:anchor="_bookmark12">
        <w:r>
          <w:rPr>
            <w:color w:val="000066"/>
            <w:w w:val="110"/>
          </w:rPr>
          <w:t>html,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2008</w:t>
        </w:r>
      </w:hyperlink>
      <w:r>
        <w:rPr>
          <w:w w:val="110"/>
        </w:rPr>
        <w:t>).</w:t>
      </w:r>
    </w:p>
    <w:p>
      <w:pPr>
        <w:pStyle w:val="BodyText"/>
        <w:spacing w:line="186" w:lineRule="exact"/>
        <w:ind w:left="548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While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many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people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with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heart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disease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have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symptoms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such</w:t>
      </w:r>
      <w:r>
        <w:rPr>
          <w:spacing w:val="1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</w:p>
    <w:p>
      <w:pPr>
        <w:pStyle w:val="BodyText"/>
        <w:spacing w:before="22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chest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pain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fatigue,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many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50%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have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no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symptoms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until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</w:t>
      </w:r>
    </w:p>
    <w:p>
      <w:pPr>
        <w:pStyle w:val="BodyText"/>
        <w:spacing w:line="268" w:lineRule="auto" w:before="21"/>
        <w:ind w:left="350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heart attack occurs</w:t>
      </w:r>
      <w:r>
        <w:rPr>
          <w:w w:val="110"/>
        </w:rPr>
        <w:t>. According to the American heart association</w:t>
      </w:r>
      <w:r>
        <w:rPr>
          <w:spacing w:val="1"/>
          <w:w w:val="110"/>
        </w:rPr>
        <w:t> </w:t>
      </w:r>
      <w:r>
        <w:rPr>
          <w:w w:val="110"/>
        </w:rPr>
        <w:t>(AHA),</w:t>
      </w:r>
      <w:r>
        <w:rPr>
          <w:spacing w:val="1"/>
          <w:w w:val="110"/>
        </w:rPr>
        <w:t> </w:t>
      </w:r>
      <w:r>
        <w:rPr>
          <w:w w:val="110"/>
        </w:rPr>
        <w:t>CAD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leading</w:t>
      </w:r>
      <w:r>
        <w:rPr>
          <w:spacing w:val="1"/>
          <w:w w:val="110"/>
        </w:rPr>
        <w:t> </w:t>
      </w:r>
      <w:r>
        <w:rPr>
          <w:w w:val="110"/>
        </w:rPr>
        <w:t>killer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American</w:t>
      </w:r>
      <w:r>
        <w:rPr>
          <w:spacing w:val="1"/>
          <w:w w:val="110"/>
        </w:rPr>
        <w:t> </w:t>
      </w:r>
      <w:r>
        <w:rPr>
          <w:w w:val="110"/>
        </w:rPr>
        <w:t>men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women,</w:t>
      </w:r>
      <w:r>
        <w:rPr>
          <w:spacing w:val="-36"/>
          <w:w w:val="110"/>
        </w:rPr>
        <w:t> </w:t>
      </w:r>
      <w:r>
        <w:rPr>
          <w:w w:val="110"/>
        </w:rPr>
        <w:t>responsible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than</w:t>
      </w:r>
      <w:r>
        <w:rPr>
          <w:spacing w:val="1"/>
          <w:w w:val="110"/>
        </w:rPr>
        <w:t> </w:t>
      </w:r>
      <w:r>
        <w:rPr>
          <w:w w:val="110"/>
        </w:rPr>
        <w:t>one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every</w:t>
      </w:r>
      <w:r>
        <w:rPr>
          <w:spacing w:val="1"/>
          <w:w w:val="110"/>
        </w:rPr>
        <w:t> </w:t>
      </w:r>
      <w:r>
        <w:rPr>
          <w:w w:val="110"/>
        </w:rPr>
        <w:t>ﬁve</w:t>
      </w:r>
      <w:r>
        <w:rPr>
          <w:spacing w:val="1"/>
          <w:w w:val="110"/>
        </w:rPr>
        <w:t> </w:t>
      </w:r>
      <w:r>
        <w:rPr>
          <w:w w:val="110"/>
        </w:rPr>
        <w:t>deaths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2001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3">
        <w:r>
          <w:rPr>
            <w:color w:val="000066"/>
            <w:w w:val="110"/>
          </w:rPr>
          <w:t>http://www.</w:t>
        </w:r>
      </w:hyperlink>
      <w:hyperlink r:id="rId11">
        <w:r>
          <w:rPr>
            <w:color w:val="000066"/>
            <w:w w:val="110"/>
          </w:rPr>
          <w:t>americanheart.org,</w:t>
        </w:r>
      </w:hyperlink>
      <w:r>
        <w:rPr>
          <w:color w:val="000066"/>
          <w:w w:val="110"/>
        </w:rPr>
        <w:t> </w:t>
      </w:r>
      <w:hyperlink w:history="true" w:anchor="_bookmark13">
        <w:r>
          <w:rPr>
            <w:color w:val="000066"/>
            <w:w w:val="110"/>
          </w:rPr>
          <w:t>2008</w:t>
        </w:r>
      </w:hyperlink>
      <w:r>
        <w:rPr>
          <w:w w:val="110"/>
        </w:rPr>
        <w:t>). Many statistics show CAD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leading cause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premature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permanent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disability among</w:t>
      </w:r>
    </w:p>
    <w:p>
      <w:pPr>
        <w:pStyle w:val="BodyText"/>
        <w:spacing w:line="184" w:lineRule="exact"/>
        <w:ind w:left="31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American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workers</w:t>
      </w:r>
      <w:r>
        <w:rPr>
          <w:w w:val="110"/>
        </w:rPr>
        <w:t>.</w:t>
      </w:r>
    </w:p>
    <w:p>
      <w:pPr>
        <w:pStyle w:val="BodyText"/>
        <w:spacing w:before="21"/>
        <w:jc w:val="right"/>
      </w:pPr>
      <w:r>
        <w:rPr>
          <w:w w:val="110"/>
        </w:rPr>
        <w:t>There</w:t>
      </w:r>
      <w:r>
        <w:rPr>
          <w:spacing w:val="2"/>
          <w:w w:val="110"/>
        </w:rPr>
        <w:t> </w:t>
      </w:r>
      <w:r>
        <w:rPr>
          <w:w w:val="110"/>
        </w:rPr>
        <w:t>are</w:t>
      </w:r>
      <w:r>
        <w:rPr>
          <w:spacing w:val="2"/>
          <w:w w:val="110"/>
        </w:rPr>
        <w:t> </w:t>
      </w:r>
      <w:r>
        <w:rPr>
          <w:w w:val="110"/>
        </w:rPr>
        <w:t>many</w:t>
      </w:r>
      <w:r>
        <w:rPr>
          <w:spacing w:val="2"/>
          <w:w w:val="110"/>
        </w:rPr>
        <w:t> </w:t>
      </w:r>
      <w:r>
        <w:rPr>
          <w:w w:val="110"/>
        </w:rPr>
        <w:t>risk</w:t>
      </w:r>
      <w:r>
        <w:rPr>
          <w:spacing w:val="2"/>
          <w:w w:val="110"/>
        </w:rPr>
        <w:t> </w:t>
      </w:r>
      <w:r>
        <w:rPr>
          <w:w w:val="110"/>
        </w:rPr>
        <w:t>factors</w:t>
      </w:r>
      <w:r>
        <w:rPr>
          <w:spacing w:val="3"/>
          <w:w w:val="110"/>
        </w:rPr>
        <w:t> </w:t>
      </w:r>
      <w:r>
        <w:rPr>
          <w:w w:val="110"/>
        </w:rPr>
        <w:t>associated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CAD.</w:t>
      </w:r>
      <w:r>
        <w:rPr>
          <w:spacing w:val="-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Some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risk</w:t>
      </w:r>
      <w:r>
        <w:rPr>
          <w:spacing w:val="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fac-</w:t>
      </w:r>
    </w:p>
    <w:p>
      <w:pPr>
        <w:pStyle w:val="BodyText"/>
        <w:spacing w:before="22"/>
        <w:ind w:right="1"/>
        <w:jc w:val="right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tors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for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CAD,</w:t>
      </w:r>
      <w:r>
        <w:rPr>
          <w:spacing w:val="2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such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as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your</w:t>
      </w:r>
      <w:r>
        <w:rPr>
          <w:spacing w:val="22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sex,</w:t>
      </w:r>
      <w:r>
        <w:rPr>
          <w:spacing w:val="2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age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  <w:r>
        <w:rPr>
          <w:spacing w:val="2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family</w:t>
      </w:r>
      <w:r>
        <w:rPr>
          <w:spacing w:val="1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history,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cannot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</w:t>
      </w:r>
    </w:p>
    <w:p>
      <w:pPr>
        <w:pStyle w:val="BodyText"/>
        <w:spacing w:before="22"/>
        <w:ind w:right="1"/>
        <w:jc w:val="right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changed</w:t>
      </w:r>
      <w:r>
        <w:rPr>
          <w:w w:val="110"/>
        </w:rPr>
        <w:t>.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Other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risk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factors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for</w:t>
      </w:r>
      <w:r>
        <w:rPr>
          <w:spacing w:val="3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CAD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that</w:t>
      </w:r>
      <w:r>
        <w:rPr>
          <w:spacing w:val="3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are</w:t>
      </w:r>
      <w:r>
        <w:rPr>
          <w:spacing w:val="36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related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3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lifestyle</w:t>
      </w:r>
    </w:p>
    <w:p>
      <w:pPr>
        <w:pStyle w:val="BodyText"/>
        <w:spacing w:line="268" w:lineRule="auto" w:before="22"/>
        <w:ind w:left="350" w:hanging="35"/>
        <w:jc w:val="right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often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can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be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changed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2">
        <w:r>
          <w:rPr>
            <w:color w:val="000066"/>
            <w:w w:val="110"/>
          </w:rPr>
          <w:t>http://yourtota</w:t>
        </w:r>
      </w:hyperlink>
      <w:hyperlink r:id="rId12">
        <w:r>
          <w:rPr>
            <w:color w:val="000066"/>
            <w:w w:val="110"/>
          </w:rPr>
          <w:t>lhealth.ivillage.com/heart-</w:t>
        </w:r>
      </w:hyperlink>
      <w:r>
        <w:rPr>
          <w:color w:val="000066"/>
          <w:spacing w:val="-37"/>
          <w:w w:val="110"/>
        </w:rPr>
        <w:t> </w:t>
      </w:r>
      <w:hyperlink w:history="true" w:anchor="_bookmark12">
        <w:r>
          <w:rPr>
            <w:color w:val="000066"/>
            <w:w w:val="110"/>
          </w:rPr>
          <w:t>disease-fast-facts.html,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2008</w:t>
        </w:r>
      </w:hyperlink>
      <w:r>
        <w:rPr>
          <w:w w:val="110"/>
        </w:rPr>
        <w:t>).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example,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smoking,</w:t>
      </w:r>
      <w:r>
        <w:rPr>
          <w:spacing w:val="13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high</w:t>
      </w:r>
      <w:r>
        <w:rPr>
          <w:spacing w:val="1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choles-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42.520004pt;margin-top:10.507895pt;width:35.9pt;height:.1pt;mso-position-horizontal-relative:page;mso-position-vertical-relative:paragraph;z-index:-15726080;mso-wrap-distance-left:0;mso-wrap-distance-right:0" coordorigin="850,210" coordsize="718,0" path="m850,210l1568,210e" filled="false" stroked="true" strokeweight=".454pt" strokecolor="#000000">
            <v:path arrowok="t"/>
            <v:stroke dashstyle="solid"/>
            <w10:wrap type="topAndBottom"/>
          </v:shape>
        </w:pict>
      </w:r>
    </w:p>
    <w:p>
      <w:pPr>
        <w:spacing w:before="6"/>
        <w:ind w:left="451" w:right="0" w:firstLine="0"/>
        <w:jc w:val="left"/>
        <w:rPr>
          <w:sz w:val="12"/>
        </w:rPr>
      </w:pPr>
      <w:r>
        <w:rPr>
          <w:rFonts w:ascii="Comic Sans MS"/>
          <w:w w:val="115"/>
          <w:sz w:val="12"/>
        </w:rPr>
        <w:t>*</w:t>
      </w:r>
      <w:r>
        <w:rPr>
          <w:rFonts w:ascii="Comic Sans MS"/>
          <w:spacing w:val="30"/>
          <w:w w:val="115"/>
          <w:sz w:val="12"/>
        </w:rPr>
        <w:t> </w:t>
      </w:r>
      <w:r>
        <w:rPr>
          <w:w w:val="115"/>
          <w:sz w:val="12"/>
        </w:rPr>
        <w:t>Corresponding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author.</w:t>
      </w:r>
    </w:p>
    <w:p>
      <w:pPr>
        <w:spacing w:before="22"/>
        <w:ind w:left="588" w:right="0" w:firstLine="0"/>
        <w:jc w:val="both"/>
        <w:rPr>
          <w:sz w:val="12"/>
        </w:rPr>
      </w:pPr>
      <w:r>
        <w:rPr>
          <w:i/>
          <w:w w:val="115"/>
          <w:sz w:val="12"/>
        </w:rPr>
        <w:t>E-mail</w:t>
      </w:r>
      <w:r>
        <w:rPr>
          <w:i/>
          <w:spacing w:val="8"/>
          <w:w w:val="115"/>
          <w:sz w:val="12"/>
        </w:rPr>
        <w:t> </w:t>
      </w:r>
      <w:r>
        <w:rPr>
          <w:i/>
          <w:w w:val="115"/>
          <w:sz w:val="12"/>
        </w:rPr>
        <w:t>address:</w:t>
      </w:r>
      <w:r>
        <w:rPr>
          <w:i/>
          <w:spacing w:val="7"/>
          <w:w w:val="115"/>
          <w:sz w:val="12"/>
        </w:rPr>
        <w:t> </w:t>
      </w:r>
      <w:hyperlink r:id="rId13">
        <w:r>
          <w:rPr>
            <w:color w:val="000066"/>
            <w:w w:val="115"/>
            <w:sz w:val="12"/>
          </w:rPr>
          <w:t>rdas@ﬁrat.edu.tr</w:t>
        </w:r>
      </w:hyperlink>
      <w:r>
        <w:rPr>
          <w:color w:val="000066"/>
          <w:spacing w:val="9"/>
          <w:w w:val="115"/>
          <w:sz w:val="12"/>
        </w:rPr>
        <w:t> </w:t>
      </w:r>
      <w:r>
        <w:rPr>
          <w:w w:val="115"/>
          <w:sz w:val="12"/>
        </w:rPr>
        <w:t>(R.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Das).</w:t>
      </w:r>
    </w:p>
    <w:p>
      <w:pPr>
        <w:pStyle w:val="BodyText"/>
        <w:spacing w:before="3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/>
        <w:ind w:left="317" w:right="151" w:firstLine="430"/>
        <w:jc w:val="both"/>
      </w:pPr>
      <w:r>
        <w:rPr>
          <w:w w:val="110"/>
        </w:rPr>
        <w:t>high</w:t>
      </w:r>
      <w:r>
        <w:rPr>
          <w:spacing w:val="-4"/>
          <w:w w:val="110"/>
        </w:rPr>
        <w:t> </w:t>
      </w:r>
      <w:r>
        <w:rPr>
          <w:w w:val="110"/>
        </w:rPr>
        <w:t>blood</w:t>
      </w:r>
      <w:r>
        <w:rPr>
          <w:spacing w:val="-4"/>
          <w:w w:val="110"/>
        </w:rPr>
        <w:t> </w:t>
      </w:r>
      <w:r>
        <w:rPr>
          <w:w w:val="110"/>
        </w:rPr>
        <w:t>pressure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physical</w:t>
      </w:r>
      <w:r>
        <w:rPr>
          <w:spacing w:val="-4"/>
          <w:w w:val="110"/>
        </w:rPr>
        <w:t> </w:t>
      </w:r>
      <w:r>
        <w:rPr>
          <w:w w:val="110"/>
        </w:rPr>
        <w:t>inactivity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risk</w:t>
      </w:r>
      <w:r>
        <w:rPr>
          <w:spacing w:val="-2"/>
          <w:w w:val="110"/>
        </w:rPr>
        <w:t> </w:t>
      </w:r>
      <w:r>
        <w:rPr>
          <w:w w:val="110"/>
        </w:rPr>
        <w:t>factors</w:t>
      </w:r>
      <w:r>
        <w:rPr>
          <w:spacing w:val="-37"/>
          <w:w w:val="110"/>
        </w:rPr>
        <w:t> </w:t>
      </w:r>
      <w:r>
        <w:rPr>
          <w:w w:val="110"/>
        </w:rPr>
        <w:t>for coronary artery disease that can be modiﬁed and in some cases</w:t>
      </w:r>
      <w:r>
        <w:rPr>
          <w:spacing w:val="-36"/>
          <w:w w:val="110"/>
        </w:rPr>
        <w:t> </w:t>
      </w:r>
      <w:r>
        <w:rPr>
          <w:w w:val="110"/>
        </w:rPr>
        <w:t>eliminated</w:t>
      </w:r>
      <w:r>
        <w:rPr>
          <w:spacing w:val="3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lifestyle</w:t>
      </w:r>
      <w:r>
        <w:rPr>
          <w:spacing w:val="4"/>
          <w:w w:val="110"/>
        </w:rPr>
        <w:t> </w:t>
      </w:r>
      <w:r>
        <w:rPr>
          <w:w w:val="110"/>
        </w:rPr>
        <w:t>changes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medication.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Diabetes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and</w:t>
      </w:r>
    </w:p>
    <w:p>
      <w:pPr>
        <w:pStyle w:val="BodyText"/>
        <w:spacing w:line="266" w:lineRule="auto"/>
        <w:ind w:left="317" w:right="153" w:hanging="35"/>
        <w:jc w:val="both"/>
      </w:pPr>
      <w:r>
        <w:rPr/>
        <w:pict>
          <v:shape style="position:absolute;margin-left:309.789795pt;margin-top:-31.61171pt;width:21.2pt;height:9.8pt;mso-position-horizontal-relative:page;mso-position-vertical-relative:paragraph;z-index:-16284672" type="#_x0000_t202" filled="true" fillcolor="#fdfdbe" stroked="false">
            <v:textbox inset="0,0,0,0">
              <w:txbxContent>
                <w:p>
                  <w:pPr>
                    <w:pStyle w:val="BodyText"/>
                    <w:spacing w:before="4"/>
                    <w:ind w:left="34" w:right="-15"/>
                  </w:pPr>
                  <w:r>
                    <w:rPr>
                      <w:w w:val="110"/>
                    </w:rPr>
                    <w:t>terol,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group style="position:absolute;margin-left:319.474976pt;margin-top:-47.989502pt;width:18.05pt;height:18.05pt;mso-position-horizontal-relative:page;mso-position-vertical-relative:paragraph;z-index:15734784" coordorigin="6389,-960" coordsize="361,361">
            <v:shape style="position:absolute;left:6395;top:-954;width:349;height:349" coordorigin="6395,-954" coordsize="349,349" path="m6735,-954l6724,-954,6404,-954,6395,-945,6395,-614,6404,-606,6735,-606,6744,-614,6744,-945,6735,-954xe" filled="true" fillcolor="#ffffff" stroked="false">
              <v:path arrowok="t"/>
              <v:fill opacity="39321f" type="solid"/>
            </v:shape>
            <v:shape style="position:absolute;left:6395;top:-954;width:349;height:349" coordorigin="6395,-954" coordsize="349,349" path="m6735,-954l6404,-954,6395,-945,6395,-614,6404,-606,6735,-606,6744,-614,6744,-665,6477,-665,6477,-673,6484,-683,6488,-695,6490,-707,6490,-720,6467,-735,6449,-754,6438,-775,6434,-798,6445,-836,6474,-867,6517,-887,6570,-895,6744,-895,6744,-945,6735,-954xm6561,-702l6530,-678,6499,-666,6477,-665,6744,-665,6744,-702,6567,-702,6561,-702xm6744,-895l6570,-895,6622,-887,6665,-867,6694,-836,6705,-798,6694,-761,6665,-730,6622,-709,6570,-702,6744,-702,6744,-895xe" filled="true" fillcolor="#ffff00" stroked="false">
              <v:path arrowok="t"/>
              <v:fill type="solid"/>
            </v:shape>
            <v:shape style="position:absolute;left:6395;top:-954;width:349;height:349" coordorigin="6395,-954" coordsize="349,349" path="m6570,-702l6567,-702,6564,-702,6561,-702,6530,-678,6499,-666,6477,-665,6477,-673,6484,-683,6488,-695,6490,-707,6490,-720,6467,-735,6449,-754,6438,-775,6434,-798,6445,-836,6474,-867,6517,-887,6570,-895,6622,-887,6665,-867,6694,-836,6705,-798,6694,-761,6665,-730,6622,-709,6570,-702m6724,-954l6415,-954,6404,-954,6395,-945,6395,-935,6395,-625,6395,-614,6404,-606,6415,-606,6724,-606,6735,-606,6744,-614,6744,-625,6744,-935,6744,-945,6735,-954,6724,-954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obesity</w:t>
      </w:r>
      <w:r>
        <w:rPr>
          <w:w w:val="110"/>
        </w:rPr>
        <w:t> can sometimes be prevented when lifestyle changes are</w:t>
      </w:r>
      <w:r>
        <w:rPr>
          <w:spacing w:val="1"/>
          <w:w w:val="110"/>
        </w:rPr>
        <w:t> </w:t>
      </w:r>
      <w:r>
        <w:rPr>
          <w:w w:val="110"/>
        </w:rPr>
        <w:t>made</w:t>
      </w:r>
      <w:r>
        <w:rPr>
          <w:spacing w:val="13"/>
          <w:w w:val="110"/>
        </w:rPr>
        <w:t> </w:t>
      </w:r>
      <w:r>
        <w:rPr>
          <w:w w:val="110"/>
        </w:rPr>
        <w:t>early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life.</w:t>
      </w:r>
    </w:p>
    <w:p>
      <w:pPr>
        <w:pStyle w:val="BodyText"/>
        <w:spacing w:line="268" w:lineRule="auto"/>
        <w:ind w:left="317" w:right="151" w:firstLine="232"/>
        <w:jc w:val="both"/>
      </w:pPr>
      <w:r>
        <w:rPr/>
        <w:pict>
          <v:group style="position:absolute;margin-left:407.375977pt;margin-top:68.5047pt;width:18.05pt;height:18.05pt;mso-position-horizontal-relative:page;mso-position-vertical-relative:paragraph;z-index:15735296" coordorigin="8148,1370" coordsize="361,361">
            <v:shape style="position:absolute;left:8153;top:1376;width:349;height:349" coordorigin="8153,1376" coordsize="349,349" path="m8493,1376l8482,1376,8162,1376,8153,1385,8153,1716,8162,1724,8493,1724,8502,1716,8502,1385,8493,1376xe" filled="true" fillcolor="#ffffff" stroked="false">
              <v:path arrowok="t"/>
              <v:fill opacity="39321f" type="solid"/>
            </v:shape>
            <v:shape style="position:absolute;left:8153;top:1376;width:349;height:349" coordorigin="8153,1376" coordsize="349,349" path="m8493,1376l8162,1376,8153,1385,8153,1716,8162,1724,8493,1724,8502,1716,8502,1665,8235,1665,8235,1657,8242,1647,8247,1635,8248,1623,8248,1610,8225,1595,8208,1576,8196,1555,8192,1532,8203,1494,8232,1463,8275,1442,8328,1435,8502,1435,8502,1385,8493,1376xm8319,1628l8288,1652,8257,1663,8235,1665,8502,1665,8502,1628,8325,1628,8319,1628xm8502,1435l8328,1435,8380,1442,8423,1463,8452,1494,8463,1532,8452,1569,8423,1600,8380,1621,8328,1628,8502,1628,8502,1435xe" filled="true" fillcolor="#ffff00" stroked="false">
              <v:path arrowok="t"/>
              <v:fill type="solid"/>
            </v:shape>
            <v:shape style="position:absolute;left:8153;top:1376;width:349;height:349" coordorigin="8153,1376" coordsize="349,349" path="m8328,1628l8325,1628,8322,1628,8319,1628,8288,1652,8257,1663,8235,1665,8235,1657,8242,1647,8247,1635,8248,1623,8248,1610,8225,1595,8208,1576,8196,1555,8192,1532,8203,1494,8232,1463,8275,1442,8328,1435,8380,1442,8423,1463,8452,1494,8463,1532,8452,1569,8423,1600,8380,1621,8328,1628m8482,1376l8173,1376,8162,1376,8153,1385,8153,1395,8153,1705,8153,1716,8162,1724,8173,1724,8482,1724,8493,1724,8502,1716,8502,1705,8502,1395,8502,1385,8493,1376,8482,1376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9.789795pt;margin-top:62.564007pt;width:254.5pt;height:9.8pt;mso-position-horizontal-relative:page;mso-position-vertical-relative:paragraph;z-index:15735808" coordorigin="6196,1251" coordsize="5090,196" path="m11251,1251l6230,1251,6204,1295,6196,1349,6204,1404,6230,1447,11251,1447,11277,1404,11285,1349,11277,1295,11251,1251xe" filled="true" fillcolor="#fdfdbe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1.634003pt;margin-top:52.075207pt;width:242.7pt;height:9.8pt;mso-position-horizontal-relative:page;mso-position-vertical-relative:paragraph;z-index:15736320" coordorigin="6433,1042" coordsize="4854,196" path="m11251,1042l6467,1042,6441,1085,6433,1139,6441,1194,6467,1237,11251,1237,11277,1194,11286,1139,11277,1085,11251,1042xe" filled="true" fillcolor="#fdfdbe" stroked="false">
            <v:path arrowok="t"/>
            <v:fill type="solid"/>
            <w10:wrap type="none"/>
          </v:shape>
        </w:pict>
      </w:r>
      <w:r>
        <w:rPr>
          <w:w w:val="110"/>
        </w:rPr>
        <w:t>Having so many factors to analyze to diagnose the heart dis-</w:t>
      </w:r>
      <w:r>
        <w:rPr>
          <w:spacing w:val="1"/>
          <w:w w:val="110"/>
        </w:rPr>
        <w:t> </w:t>
      </w:r>
      <w:r>
        <w:rPr>
          <w:w w:val="110"/>
        </w:rPr>
        <w:t>eases, physicians generally make decisions by evaluating the cur-</w:t>
      </w:r>
      <w:r>
        <w:rPr>
          <w:spacing w:val="1"/>
          <w:w w:val="110"/>
        </w:rPr>
        <w:t> </w:t>
      </w:r>
      <w:r>
        <w:rPr>
          <w:w w:val="110"/>
        </w:rPr>
        <w:t>rent test results of the patients. The previous decisions made on</w:t>
      </w:r>
      <w:r>
        <w:rPr>
          <w:spacing w:val="1"/>
          <w:w w:val="110"/>
        </w:rPr>
        <w:t> </w:t>
      </w:r>
      <w:r>
        <w:rPr>
          <w:w w:val="110"/>
        </w:rPr>
        <w:t>other patients with the same condition are also examined by the</w:t>
      </w:r>
      <w:r>
        <w:rPr>
          <w:spacing w:val="1"/>
          <w:w w:val="110"/>
        </w:rPr>
        <w:t> </w:t>
      </w:r>
      <w:r>
        <w:rPr>
          <w:w w:val="110"/>
        </w:rPr>
        <w:t>physicians.</w:t>
      </w:r>
      <w:r>
        <w:rPr>
          <w:spacing w:val="-4"/>
          <w:w w:val="110"/>
        </w:rPr>
        <w:t> </w:t>
      </w:r>
      <w:r>
        <w:rPr>
          <w:w w:val="110"/>
        </w:rPr>
        <w:t>These</w:t>
      </w:r>
      <w:r>
        <w:rPr>
          <w:spacing w:val="-4"/>
          <w:w w:val="110"/>
        </w:rPr>
        <w:t> </w:t>
      </w:r>
      <w:r>
        <w:rPr>
          <w:w w:val="110"/>
        </w:rPr>
        <w:t>complex</w:t>
      </w:r>
      <w:r>
        <w:rPr>
          <w:spacing w:val="-4"/>
          <w:w w:val="110"/>
        </w:rPr>
        <w:t> </w:t>
      </w:r>
      <w:r>
        <w:rPr>
          <w:w w:val="110"/>
        </w:rPr>
        <w:t>procedures</w:t>
      </w:r>
      <w:r>
        <w:rPr>
          <w:spacing w:val="-4"/>
          <w:w w:val="110"/>
        </w:rPr>
        <w:t> </w:t>
      </w: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easy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5"/>
          <w:w w:val="110"/>
        </w:rPr>
        <w:t> </w:t>
      </w:r>
      <w:r>
        <w:rPr>
          <w:w w:val="110"/>
        </w:rPr>
        <w:t>consider-</w:t>
      </w:r>
      <w:r>
        <w:rPr>
          <w:spacing w:val="-36"/>
          <w:w w:val="110"/>
        </w:rPr>
        <w:t> </w:t>
      </w:r>
      <w:r>
        <w:rPr>
          <w:w w:val="110"/>
        </w:rPr>
        <w:t>ing the number of factors that the physician has to evaluate. So,</w:t>
      </w:r>
      <w:r>
        <w:rPr>
          <w:spacing w:val="1"/>
          <w:w w:val="110"/>
        </w:rPr>
        <w:t> </w:t>
      </w:r>
      <w:r>
        <w:rPr>
          <w:w w:val="110"/>
        </w:rPr>
        <w:t>diagnosing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heart</w:t>
      </w:r>
      <w:r>
        <w:rPr>
          <w:spacing w:val="16"/>
          <w:w w:val="110"/>
        </w:rPr>
        <w:t> </w:t>
      </w:r>
      <w:r>
        <w:rPr>
          <w:w w:val="110"/>
        </w:rPr>
        <w:t>disease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a</w:t>
      </w:r>
      <w:r>
        <w:rPr>
          <w:spacing w:val="16"/>
          <w:w w:val="110"/>
        </w:rPr>
        <w:t> </w:t>
      </w:r>
      <w:r>
        <w:rPr>
          <w:w w:val="110"/>
        </w:rPr>
        <w:t>patient</w:t>
      </w:r>
      <w:r>
        <w:rPr>
          <w:spacing w:val="15"/>
          <w:w w:val="110"/>
        </w:rPr>
        <w:t> </w:t>
      </w:r>
      <w:r>
        <w:rPr>
          <w:w w:val="110"/>
        </w:rPr>
        <w:t>involves</w:t>
      </w:r>
      <w:r>
        <w:rPr>
          <w:spacing w:val="14"/>
          <w:w w:val="110"/>
        </w:rPr>
        <w:t> </w:t>
      </w:r>
      <w:r>
        <w:rPr>
          <w:w w:val="110"/>
        </w:rPr>
        <w:t>experience</w:t>
      </w:r>
      <w:r>
        <w:rPr>
          <w:spacing w:val="15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line="181" w:lineRule="exact"/>
        <w:ind w:left="282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highly</w:t>
      </w:r>
      <w:r>
        <w:rPr>
          <w:spacing w:val="1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skilled</w:t>
      </w:r>
      <w:r>
        <w:rPr>
          <w:spacing w:val="1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physicians</w:t>
      </w:r>
      <w:r>
        <w:rPr>
          <w:w w:val="110"/>
        </w:rPr>
        <w:t>.</w:t>
      </w:r>
    </w:p>
    <w:p>
      <w:pPr>
        <w:pStyle w:val="BodyText"/>
        <w:spacing w:line="268" w:lineRule="auto" w:before="22"/>
        <w:ind w:left="317" w:right="151" w:firstLine="232"/>
        <w:jc w:val="both"/>
      </w:pPr>
      <w:r>
        <w:rPr>
          <w:w w:val="110"/>
        </w:rPr>
        <w:t>Recent advances in the ﬁeld of artiﬁcial intelligence have led to</w:t>
      </w:r>
      <w:r>
        <w:rPr>
          <w:spacing w:val="1"/>
          <w:w w:val="110"/>
        </w:rPr>
        <w:t> </w:t>
      </w:r>
      <w:r>
        <w:rPr>
          <w:w w:val="110"/>
        </w:rPr>
        <w:t>the emergence of expert systems for medical applications. More-</w:t>
      </w:r>
      <w:r>
        <w:rPr>
          <w:spacing w:val="1"/>
          <w:w w:val="110"/>
        </w:rPr>
        <w:t> </w:t>
      </w:r>
      <w:r>
        <w:rPr>
          <w:w w:val="110"/>
        </w:rPr>
        <w:t>over, in the last few decades computational tools have been de-</w:t>
      </w:r>
      <w:r>
        <w:rPr>
          <w:spacing w:val="1"/>
          <w:w w:val="110"/>
        </w:rPr>
        <w:t> </w:t>
      </w:r>
      <w:r>
        <w:rPr>
          <w:w w:val="110"/>
        </w:rPr>
        <w:t>signed to improve the experiences and abilities of physicians for</w:t>
      </w:r>
      <w:r>
        <w:rPr>
          <w:spacing w:val="1"/>
          <w:w w:val="110"/>
        </w:rPr>
        <w:t> </w:t>
      </w:r>
      <w:r>
        <w:rPr>
          <w:w w:val="110"/>
        </w:rPr>
        <w:t>making decisions about their patients. Motivated by the need of</w:t>
      </w:r>
      <w:r>
        <w:rPr>
          <w:spacing w:val="1"/>
          <w:w w:val="110"/>
        </w:rPr>
        <w:t> </w:t>
      </w:r>
      <w:r>
        <w:rPr>
          <w:w w:val="110"/>
        </w:rPr>
        <w:t>such an expert system, in this study, we propose a method to efﬁ-</w:t>
      </w:r>
      <w:r>
        <w:rPr>
          <w:spacing w:val="1"/>
          <w:w w:val="110"/>
        </w:rPr>
        <w:t> </w:t>
      </w:r>
      <w:r>
        <w:rPr>
          <w:w w:val="110"/>
        </w:rPr>
        <w:t>ciently diagnose the heart disease. The proposed system uses neu-</w:t>
      </w:r>
      <w:r>
        <w:rPr>
          <w:spacing w:val="1"/>
          <w:w w:val="110"/>
        </w:rPr>
        <w:t> </w:t>
      </w:r>
      <w:r>
        <w:rPr>
          <w:w w:val="110"/>
        </w:rPr>
        <w:t>ral networks ensemble model. Ensemble based methods enable an</w:t>
      </w:r>
      <w:r>
        <w:rPr>
          <w:spacing w:val="1"/>
          <w:w w:val="110"/>
        </w:rPr>
        <w:t> </w:t>
      </w:r>
      <w:r>
        <w:rPr>
          <w:w w:val="110"/>
        </w:rPr>
        <w:t>increase in generalization performance by combining several indi-</w:t>
      </w:r>
      <w:r>
        <w:rPr>
          <w:spacing w:val="1"/>
          <w:w w:val="110"/>
        </w:rPr>
        <w:t> </w:t>
      </w:r>
      <w:r>
        <w:rPr>
          <w:w w:val="110"/>
        </w:rPr>
        <w:t>vidual neural networks train on the same task. We realized our</w:t>
      </w:r>
      <w:r>
        <w:rPr>
          <w:spacing w:val="1"/>
          <w:w w:val="110"/>
        </w:rPr>
        <w:t> </w:t>
      </w:r>
      <w:r>
        <w:rPr>
          <w:w w:val="110"/>
        </w:rPr>
        <w:t>proposal with SAS base software 9.1.3 (licence number: 291468).</w:t>
      </w:r>
      <w:r>
        <w:rPr>
          <w:spacing w:val="1"/>
          <w:w w:val="110"/>
        </w:rPr>
        <w:t> </w:t>
      </w:r>
      <w:r>
        <w:rPr>
          <w:w w:val="110"/>
        </w:rPr>
        <w:t>SAS enterprise miner streamlines the entire data mining process</w:t>
      </w:r>
      <w:r>
        <w:rPr>
          <w:spacing w:val="1"/>
          <w:w w:val="110"/>
        </w:rPr>
        <w:t> </w:t>
      </w:r>
      <w:r>
        <w:rPr>
          <w:w w:val="110"/>
        </w:rPr>
        <w:t>from data access to model assessment. It supports all necessary</w:t>
      </w:r>
      <w:r>
        <w:rPr>
          <w:spacing w:val="1"/>
          <w:w w:val="110"/>
        </w:rPr>
        <w:t> </w:t>
      </w:r>
      <w:r>
        <w:rPr>
          <w:w w:val="110"/>
        </w:rPr>
        <w:t>tasks within a single, integrated solution while providing the ﬂex-</w:t>
      </w:r>
      <w:r>
        <w:rPr>
          <w:spacing w:val="1"/>
          <w:w w:val="110"/>
        </w:rPr>
        <w:t> </w:t>
      </w:r>
      <w:r>
        <w:rPr>
          <w:w w:val="110"/>
        </w:rPr>
        <w:t>ibility for efﬁcient collaborations. We obtained 89.01% classiﬁca-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2"/>
          <w:w w:val="110"/>
        </w:rPr>
        <w:t> </w:t>
      </w:r>
      <w:r>
        <w:rPr>
          <w:w w:val="110"/>
        </w:rPr>
        <w:t>accuracy</w:t>
      </w:r>
      <w:r>
        <w:rPr>
          <w:spacing w:val="13"/>
          <w:w w:val="110"/>
        </w:rPr>
        <w:t> </w:t>
      </w:r>
      <w:r>
        <w:rPr>
          <w:w w:val="110"/>
        </w:rPr>
        <w:t>from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experiments</w:t>
      </w:r>
      <w:r>
        <w:rPr>
          <w:spacing w:val="15"/>
          <w:w w:val="110"/>
        </w:rPr>
        <w:t> </w:t>
      </w:r>
      <w:r>
        <w:rPr>
          <w:w w:val="110"/>
        </w:rPr>
        <w:t>made</w:t>
      </w:r>
      <w:r>
        <w:rPr>
          <w:spacing w:val="14"/>
          <w:w w:val="110"/>
        </w:rPr>
        <w:t> </w:t>
      </w:r>
      <w:r>
        <w:rPr>
          <w:w w:val="110"/>
        </w:rPr>
        <w:t>on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taken</w:t>
      </w:r>
      <w:r>
        <w:rPr>
          <w:spacing w:val="14"/>
          <w:w w:val="110"/>
        </w:rPr>
        <w:t> </w:t>
      </w:r>
      <w:r>
        <w:rPr>
          <w:w w:val="110"/>
        </w:rPr>
        <w:t>from</w:t>
      </w:r>
    </w:p>
    <w:p>
      <w:pPr>
        <w:spacing w:after="0" w:line="268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373" w:space="40"/>
            <w:col w:w="5497"/>
          </w:cols>
        </w:sectPr>
      </w:pPr>
    </w:p>
    <w:p>
      <w:pPr>
        <w:pStyle w:val="BodyText"/>
        <w:spacing w:before="2"/>
        <w:rPr>
          <w:sz w:val="14"/>
        </w:rPr>
      </w:pPr>
      <w:r>
        <w:rPr/>
        <w:pict>
          <v:shape style="position:absolute;margin-left:415.276001pt;margin-top:409.602997pt;width:180pt;height:120pt;mso-position-horizontal-relative:page;mso-position-vertical-relative:page;z-index:15736832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17:39:04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risk factors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415.276001pt;margin-top:547.018982pt;width:180pt;height:120pt;mso-position-horizontal-relative:page;mso-position-vertical-relative:page;z-index:15737344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17:40:40</w:t>
                  </w:r>
                </w:p>
                <w:p>
                  <w:pPr>
                    <w:spacing w:before="18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</w:t>
                  </w:r>
                </w:p>
                <w:p>
                  <w:pPr>
                    <w:spacing w:before="10"/>
                    <w:ind w:left="40" w:right="0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challenge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</w:p>
    <w:p>
      <w:pPr>
        <w:spacing w:line="271" w:lineRule="auto" w:before="0"/>
        <w:ind w:left="350" w:right="4313" w:firstLine="0"/>
        <w:jc w:val="left"/>
        <w:rPr>
          <w:sz w:val="12"/>
        </w:rPr>
      </w:pPr>
      <w:r>
        <w:rPr>
          <w:w w:val="115"/>
          <w:sz w:val="12"/>
        </w:rPr>
        <w:t>0957-4174/$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-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see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front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matter</w:t>
      </w:r>
      <w:r>
        <w:rPr>
          <w:spacing w:val="10"/>
          <w:w w:val="115"/>
          <w:sz w:val="12"/>
        </w:rPr>
        <w:t> </w:t>
      </w:r>
      <w:r>
        <w:rPr>
          <w:rFonts w:ascii="Comic Sans MS" w:hAnsi="Comic Sans MS"/>
          <w:w w:val="115"/>
          <w:sz w:val="12"/>
        </w:rPr>
        <w:t>©</w:t>
      </w:r>
      <w:r>
        <w:rPr>
          <w:rFonts w:ascii="Comic Sans MS" w:hAnsi="Comic Sans MS"/>
          <w:spacing w:val="-1"/>
          <w:w w:val="115"/>
          <w:sz w:val="12"/>
        </w:rPr>
        <w:t> </w:t>
      </w:r>
      <w:r>
        <w:rPr>
          <w:w w:val="115"/>
          <w:sz w:val="12"/>
        </w:rPr>
        <w:t>2008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Elsevier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Ltd.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All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rights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reserved.</w:t>
      </w:r>
      <w:r>
        <w:rPr>
          <w:spacing w:val="-27"/>
          <w:w w:val="115"/>
          <w:sz w:val="12"/>
        </w:rPr>
        <w:t> </w:t>
      </w:r>
      <w:r>
        <w:rPr>
          <w:w w:val="115"/>
          <w:sz w:val="12"/>
        </w:rPr>
        <w:t>doi:10.1016/j.eswa.2008.09.013</w:t>
      </w:r>
    </w:p>
    <w:p>
      <w:pPr>
        <w:spacing w:after="0" w:line="271" w:lineRule="auto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</w:sectPr>
      </w:pPr>
    </w:p>
    <w:p>
      <w:pPr>
        <w:tabs>
          <w:tab w:pos="3348" w:val="left" w:leader="none"/>
        </w:tabs>
        <w:spacing w:before="89"/>
        <w:ind w:left="154" w:right="0" w:firstLine="0"/>
        <w:jc w:val="left"/>
        <w:rPr>
          <w:i/>
          <w:sz w:val="12"/>
        </w:rPr>
      </w:pPr>
      <w:bookmarkStart w:name="Background" w:id="3"/>
      <w:bookmarkEnd w:id="3"/>
      <w:r>
        <w:rPr/>
      </w:r>
      <w:bookmarkStart w:name="A Brief Overview brief overview on Relat" w:id="4"/>
      <w:bookmarkEnd w:id="4"/>
      <w:r>
        <w:rPr/>
      </w:r>
      <w:bookmarkStart w:name="Neural Networksnetworks" w:id="5"/>
      <w:bookmarkEnd w:id="5"/>
      <w:r>
        <w:rPr/>
      </w:r>
      <w:r>
        <w:rPr>
          <w:w w:val="115"/>
          <w:sz w:val="12"/>
        </w:rPr>
        <w:t>7676</w:t>
        <w:tab/>
      </w:r>
      <w:r>
        <w:rPr>
          <w:i/>
          <w:w w:val="110"/>
          <w:sz w:val="12"/>
        </w:rPr>
        <w:t>R.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Das</w:t>
      </w:r>
      <w:r>
        <w:rPr>
          <w:i/>
          <w:spacing w:val="25"/>
          <w:w w:val="110"/>
          <w:sz w:val="12"/>
        </w:rPr>
        <w:t> </w:t>
      </w:r>
      <w:r>
        <w:rPr>
          <w:i/>
          <w:w w:val="110"/>
          <w:sz w:val="12"/>
        </w:rPr>
        <w:t>et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al.</w:t>
      </w:r>
      <w:r>
        <w:rPr>
          <w:i/>
          <w:spacing w:val="-2"/>
          <w:w w:val="110"/>
          <w:sz w:val="12"/>
        </w:rPr>
        <w:t> </w:t>
      </w:r>
      <w:r>
        <w:rPr>
          <w:i/>
          <w:w w:val="105"/>
          <w:sz w:val="12"/>
        </w:rPr>
        <w:t>/</w:t>
      </w:r>
      <w:r>
        <w:rPr>
          <w:i/>
          <w:spacing w:val="-1"/>
          <w:w w:val="105"/>
          <w:sz w:val="12"/>
        </w:rPr>
        <w:t> </w:t>
      </w:r>
      <w:r>
        <w:rPr>
          <w:i/>
          <w:w w:val="110"/>
          <w:sz w:val="12"/>
        </w:rPr>
        <w:t>Expert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Systems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with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Applications</w:t>
      </w:r>
      <w:r>
        <w:rPr>
          <w:i/>
          <w:spacing w:val="25"/>
          <w:w w:val="110"/>
          <w:sz w:val="12"/>
        </w:rPr>
        <w:t> </w:t>
      </w:r>
      <w:r>
        <w:rPr>
          <w:i/>
          <w:w w:val="110"/>
          <w:sz w:val="12"/>
        </w:rPr>
        <w:t>36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(2009)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7675–7680</w:t>
      </w: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00"/>
        </w:sectPr>
      </w:pPr>
    </w:p>
    <w:p>
      <w:pPr>
        <w:pStyle w:val="BodyText"/>
        <w:spacing w:line="268" w:lineRule="auto" w:before="104"/>
        <w:ind w:left="154" w:right="39"/>
        <w:jc w:val="both"/>
      </w:pPr>
      <w:r>
        <w:rPr>
          <w:w w:val="110"/>
        </w:rPr>
        <w:t>Cleveland heart disease database. We also obtained 80.95% and</w:t>
      </w:r>
      <w:r>
        <w:rPr>
          <w:spacing w:val="1"/>
          <w:w w:val="110"/>
        </w:rPr>
        <w:t> </w:t>
      </w:r>
      <w:r>
        <w:rPr>
          <w:w w:val="110"/>
        </w:rPr>
        <w:t>95.91% sensitivity and speciﬁcity values, respectively, in heart dis-</w:t>
      </w:r>
      <w:r>
        <w:rPr>
          <w:spacing w:val="-36"/>
          <w:w w:val="110"/>
        </w:rPr>
        <w:t> </w:t>
      </w:r>
      <w:r>
        <w:rPr>
          <w:w w:val="110"/>
        </w:rPr>
        <w:t>ease</w:t>
      </w:r>
      <w:r>
        <w:rPr>
          <w:spacing w:val="13"/>
          <w:w w:val="110"/>
        </w:rPr>
        <w:t> </w:t>
      </w:r>
      <w:r>
        <w:rPr>
          <w:w w:val="110"/>
        </w:rPr>
        <w:t>diagnosis.</w:t>
      </w: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The remaining of the paper is organized as follows. We present</w:t>
      </w:r>
      <w:r>
        <w:rPr>
          <w:spacing w:val="1"/>
          <w:w w:val="110"/>
        </w:rPr>
        <w:t> </w:t>
      </w:r>
      <w:r>
        <w:rPr>
          <w:w w:val="110"/>
        </w:rPr>
        <w:t>a brief overview on related work, dataset description, neural net-</w:t>
      </w:r>
      <w:r>
        <w:rPr>
          <w:spacing w:val="1"/>
          <w:w w:val="110"/>
        </w:rPr>
        <w:t> </w:t>
      </w:r>
      <w:r>
        <w:rPr>
          <w:w w:val="110"/>
        </w:rPr>
        <w:t>works and ensemble based methods in the background section.</w:t>
      </w:r>
      <w:r>
        <w:rPr>
          <w:spacing w:val="1"/>
          <w:w w:val="110"/>
        </w:rPr>
        <w:t> </w:t>
      </w:r>
      <w:r>
        <w:rPr>
          <w:w w:val="110"/>
        </w:rPr>
        <w:t>Basic</w:t>
      </w:r>
      <w:r>
        <w:rPr>
          <w:spacing w:val="1"/>
          <w:w w:val="110"/>
        </w:rPr>
        <w:t> </w:t>
      </w:r>
      <w:r>
        <w:rPr>
          <w:w w:val="110"/>
        </w:rPr>
        <w:t>descriptions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study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found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section.</w:t>
      </w:r>
      <w:r>
        <w:rPr>
          <w:spacing w:val="1"/>
          <w:w w:val="110"/>
        </w:rPr>
        <w:t> </w:t>
      </w:r>
      <w:r>
        <w:rPr>
          <w:w w:val="110"/>
        </w:rPr>
        <w:t>Methodology and implementation of the proposed system is de-</w:t>
      </w:r>
      <w:r>
        <w:rPr>
          <w:spacing w:val="1"/>
          <w:w w:val="110"/>
        </w:rPr>
        <w:t> </w:t>
      </w:r>
      <w:r>
        <w:rPr>
          <w:w w:val="110"/>
        </w:rPr>
        <w:t>scribed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Section</w:t>
      </w:r>
      <w:r>
        <w:rPr>
          <w:spacing w:val="1"/>
          <w:w w:val="110"/>
        </w:rPr>
        <w:t> </w:t>
      </w:r>
      <w:hyperlink w:history="true" w:anchor="_bookmark1">
        <w:r>
          <w:rPr>
            <w:color w:val="000066"/>
            <w:w w:val="110"/>
          </w:rPr>
          <w:t>3</w:t>
        </w:r>
      </w:hyperlink>
      <w:r>
        <w:rPr>
          <w:w w:val="110"/>
        </w:rPr>
        <w:t>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components of</w:t>
      </w:r>
      <w:r>
        <w:rPr>
          <w:spacing w:val="1"/>
          <w:w w:val="110"/>
        </w:rPr>
        <w:t> </w:t>
      </w:r>
      <w:r>
        <w:rPr>
          <w:w w:val="110"/>
        </w:rPr>
        <w:t>the  SAS  base  software</w:t>
      </w:r>
      <w:r>
        <w:rPr>
          <w:spacing w:val="-36"/>
          <w:w w:val="110"/>
        </w:rPr>
        <w:t> </w:t>
      </w:r>
      <w:r>
        <w:rPr>
          <w:w w:val="110"/>
        </w:rPr>
        <w:t>are introduced brieﬂy. The implementation constraints are also gi-</w:t>
      </w:r>
      <w:r>
        <w:rPr>
          <w:spacing w:val="-36"/>
          <w:w w:val="110"/>
        </w:rPr>
        <w:t> </w:t>
      </w:r>
      <w:r>
        <w:rPr>
          <w:w w:val="110"/>
        </w:rPr>
        <w:t>ven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this</w:t>
      </w:r>
      <w:r>
        <w:rPr>
          <w:spacing w:val="20"/>
          <w:w w:val="110"/>
        </w:rPr>
        <w:t> </w:t>
      </w:r>
      <w:r>
        <w:rPr>
          <w:w w:val="110"/>
        </w:rPr>
        <w:t>section.</w:t>
      </w:r>
      <w:r>
        <w:rPr>
          <w:spacing w:val="19"/>
          <w:w w:val="110"/>
        </w:rPr>
        <w:t> </w:t>
      </w:r>
      <w:r>
        <w:rPr>
          <w:w w:val="110"/>
        </w:rPr>
        <w:t>Experimental</w:t>
      </w:r>
      <w:r>
        <w:rPr>
          <w:spacing w:val="19"/>
          <w:w w:val="110"/>
        </w:rPr>
        <w:t> </w:t>
      </w:r>
      <w:r>
        <w:rPr>
          <w:w w:val="110"/>
        </w:rPr>
        <w:t>results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20"/>
          <w:w w:val="110"/>
        </w:rPr>
        <w:t> </w:t>
      </w:r>
      <w:r>
        <w:rPr>
          <w:w w:val="110"/>
        </w:rPr>
        <w:t>discussed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Section</w:t>
      </w:r>
    </w:p>
    <w:p>
      <w:pPr>
        <w:pStyle w:val="BodyText"/>
        <w:spacing w:line="268" w:lineRule="auto"/>
        <w:ind w:left="154" w:right="38"/>
        <w:jc w:val="both"/>
      </w:pPr>
      <w:hyperlink w:history="true" w:anchor="_bookmark4">
        <w:r>
          <w:rPr>
            <w:color w:val="000066"/>
            <w:w w:val="110"/>
          </w:rPr>
          <w:t>4</w:t>
        </w:r>
      </w:hyperlink>
      <w:r>
        <w:rPr>
          <w:w w:val="110"/>
        </w:rPr>
        <w:t>. The SAS base software represents several statistical evaluation</w:t>
      </w:r>
      <w:r>
        <w:rPr>
          <w:spacing w:val="1"/>
          <w:w w:val="110"/>
        </w:rPr>
        <w:t> </w:t>
      </w:r>
      <w:r>
        <w:rPr>
          <w:w w:val="110"/>
        </w:rPr>
        <w:t>tests and different graphics for the users.  Brief explanation can</w:t>
      </w:r>
      <w:r>
        <w:rPr>
          <w:spacing w:val="1"/>
          <w:w w:val="110"/>
        </w:rPr>
        <w:t> </w:t>
      </w:r>
      <w:bookmarkStart w:name="Database Descriptiondescription" w:id="6"/>
      <w:bookmarkEnd w:id="6"/>
      <w:r>
        <w:rPr>
          <w:w w:val="110"/>
        </w:rPr>
        <w:t>also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1"/>
          <w:w w:val="110"/>
        </w:rPr>
        <w:t> </w:t>
      </w:r>
      <w:r>
        <w:rPr>
          <w:w w:val="110"/>
        </w:rPr>
        <w:t>found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section.  In  Section  </w:t>
      </w:r>
      <w:hyperlink w:history="true" w:anchor="_bookmark10">
        <w:r>
          <w:rPr>
            <w:color w:val="000066"/>
            <w:w w:val="110"/>
          </w:rPr>
          <w:t>5</w:t>
        </w:r>
      </w:hyperlink>
      <w:r>
        <w:rPr>
          <w:w w:val="110"/>
        </w:rPr>
        <w:t>,  we  ﬁnally  conclude</w:t>
      </w:r>
      <w:r>
        <w:rPr>
          <w:spacing w:val="-36"/>
          <w:w w:val="110"/>
        </w:rPr>
        <w:t> </w:t>
      </w:r>
      <w:r>
        <w:rPr>
          <w:w w:val="110"/>
        </w:rPr>
        <w:t>our</w:t>
      </w:r>
      <w:r>
        <w:rPr>
          <w:spacing w:val="20"/>
          <w:w w:val="110"/>
        </w:rPr>
        <w:t> </w:t>
      </w:r>
      <w:r>
        <w:rPr>
          <w:w w:val="110"/>
        </w:rPr>
        <w:t>study.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139" w:after="0"/>
        <w:ind w:left="344" w:right="0" w:hanging="191"/>
        <w:jc w:val="left"/>
        <w:rPr>
          <w:sz w:val="16"/>
        </w:rPr>
      </w:pPr>
      <w:r>
        <w:rPr>
          <w:w w:val="115"/>
          <w:sz w:val="16"/>
        </w:rPr>
        <w:t>Background</w:t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A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brief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overview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on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related</w:t>
      </w:r>
      <w:r>
        <w:rPr>
          <w:i/>
          <w:spacing w:val="23"/>
          <w:w w:val="105"/>
          <w:sz w:val="16"/>
        </w:rPr>
        <w:t> </w:t>
      </w:r>
      <w:r>
        <w:rPr>
          <w:i/>
          <w:w w:val="105"/>
          <w:sz w:val="16"/>
        </w:rPr>
        <w:t>works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6" w:lineRule="auto"/>
        <w:ind w:left="154" w:right="38" w:firstLine="232"/>
        <w:jc w:val="both"/>
      </w:pPr>
      <w:r>
        <w:rPr>
          <w:w w:val="110"/>
        </w:rPr>
        <w:t>So far a great variety of classiﬁcation algorithms have been em-</w:t>
      </w:r>
      <w:r>
        <w:rPr>
          <w:spacing w:val="1"/>
          <w:w w:val="110"/>
        </w:rPr>
        <w:t> </w:t>
      </w:r>
      <w:r>
        <w:rPr>
          <w:w w:val="110"/>
        </w:rPr>
        <w:t>ployed on Cleveland heart disease database and high classiﬁcation</w:t>
      </w:r>
      <w:r>
        <w:rPr>
          <w:spacing w:val="1"/>
          <w:w w:val="110"/>
        </w:rPr>
        <w:t> </w:t>
      </w:r>
      <w:r>
        <w:rPr>
          <w:w w:val="110"/>
        </w:rPr>
        <w:t>accuracies have been reported in the last decades (</w:t>
      </w:r>
      <w:hyperlink w:history="true" w:anchor="_bookmark14">
        <w:r>
          <w:rPr>
            <w:color w:val="000066"/>
            <w:w w:val="110"/>
          </w:rPr>
          <w:t>ftp://ftp.ics.u-</w:t>
        </w:r>
      </w:hyperlink>
      <w:r>
        <w:rPr>
          <w:color w:val="000066"/>
          <w:spacing w:val="1"/>
          <w:w w:val="110"/>
        </w:rPr>
        <w:t> </w:t>
      </w:r>
      <w:hyperlink w:history="true" w:anchor="_bookmark14">
        <w:r>
          <w:rPr>
            <w:color w:val="000066"/>
            <w:w w:val="110"/>
          </w:rPr>
          <w:t>ci.edu/pub/ma, 2008;</w:t>
        </w:r>
      </w:hyperlink>
      <w:r>
        <w:rPr>
          <w:color w:val="000066"/>
          <w:spacing w:val="1"/>
          <w:w w:val="110"/>
        </w:rPr>
        <w:t> </w:t>
      </w:r>
      <w:hyperlink w:history="true" w:anchor="_bookmark14">
        <w:r>
          <w:rPr>
            <w:color w:val="000066"/>
            <w:w w:val="110"/>
          </w:rPr>
          <w:t>Cheung, 2001; Polat et al., 2005; Ozsen &amp;</w:t>
        </w:r>
      </w:hyperlink>
      <w:r>
        <w:rPr>
          <w:color w:val="000066"/>
          <w:spacing w:val="1"/>
          <w:w w:val="110"/>
        </w:rPr>
        <w:t> </w:t>
      </w:r>
      <w:hyperlink w:history="true" w:anchor="_bookmark14">
        <w:r>
          <w:rPr>
            <w:color w:val="000066"/>
            <w:w w:val="110"/>
          </w:rPr>
          <w:t>Gunes, in press; </w:t>
        </w:r>
      </w:hyperlink>
      <w:hyperlink r:id="rId14">
        <w:r>
          <w:rPr>
            <w:color w:val="000066"/>
            <w:w w:val="110"/>
          </w:rPr>
          <w:t>http://www.phys.uni.toru, </w:t>
        </w:r>
      </w:hyperlink>
      <w:hyperlink w:history="true" w:anchor="_bookmark14">
        <w:r>
          <w:rPr>
            <w:color w:val="000066"/>
            <w:w w:val="110"/>
          </w:rPr>
          <w:t>2008</w:t>
        </w:r>
      </w:hyperlink>
      <w:r>
        <w:rPr>
          <w:w w:val="110"/>
        </w:rPr>
        <w:t>). Robert Detrano,</w:t>
      </w:r>
      <w:r>
        <w:rPr>
          <w:spacing w:val="-36"/>
          <w:w w:val="110"/>
        </w:rPr>
        <w:t> </w:t>
      </w:r>
      <w:r>
        <w:rPr>
          <w:w w:val="110"/>
        </w:rPr>
        <w:t>who</w:t>
      </w:r>
      <w:r>
        <w:rPr>
          <w:spacing w:val="9"/>
          <w:w w:val="110"/>
        </w:rPr>
        <w:t> </w:t>
      </w:r>
      <w:r>
        <w:rPr>
          <w:w w:val="110"/>
        </w:rPr>
        <w:t>constructed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Cleveland</w:t>
      </w:r>
      <w:r>
        <w:rPr>
          <w:spacing w:val="8"/>
          <w:w w:val="110"/>
        </w:rPr>
        <w:t> </w:t>
      </w:r>
      <w:r>
        <w:rPr>
          <w:w w:val="110"/>
        </w:rPr>
        <w:t>heart</w:t>
      </w:r>
      <w:r>
        <w:rPr>
          <w:spacing w:val="10"/>
          <w:w w:val="110"/>
        </w:rPr>
        <w:t> </w:t>
      </w:r>
      <w:r>
        <w:rPr>
          <w:w w:val="110"/>
        </w:rPr>
        <w:t>disease</w:t>
      </w:r>
      <w:r>
        <w:rPr>
          <w:spacing w:val="10"/>
          <w:w w:val="110"/>
        </w:rPr>
        <w:t> </w:t>
      </w:r>
      <w:r>
        <w:rPr>
          <w:w w:val="110"/>
        </w:rPr>
        <w:t>database,</w:t>
      </w:r>
      <w:r>
        <w:rPr>
          <w:spacing w:val="9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logis-</w:t>
      </w:r>
    </w:p>
    <w:p>
      <w:pPr>
        <w:pStyle w:val="BodyText"/>
        <w:spacing w:line="266" w:lineRule="auto" w:before="6"/>
        <w:ind w:left="154" w:right="38" w:hanging="35"/>
        <w:jc w:val="both"/>
      </w:pPr>
      <w:r>
        <w:rPr/>
        <w:pict>
          <v:shape style="position:absolute;margin-left:261.036713pt;margin-top:10.530929pt;width:24.5pt;height:9.8pt;mso-position-horizontal-relative:page;mso-position-vertical-relative:paragraph;z-index:15739904" coordorigin="5221,211" coordsize="490,196" path="m5676,211l5255,211,5229,254,5221,309,5229,363,5255,407,5676,407,5702,363,5711,309,5702,254,5676,211xe" filled="true" fillcolor="#fdfdbe" stroked="false">
            <v:path arrowok="t"/>
            <v:fill type="solid"/>
            <w10:wrap type="none"/>
          </v:shape>
        </w:pict>
      </w:r>
      <w:r>
        <w:rPr>
          <w:spacing w:val="-7"/>
          <w:w w:val="116"/>
          <w:shd w:fill="FDFDBE" w:color="auto" w:val="clear"/>
        </w:rPr>
        <w:t> </w:t>
      </w:r>
      <w:r>
        <w:rPr>
          <w:w w:val="105"/>
          <w:shd w:fill="FDFDBE" w:color="auto" w:val="clear"/>
        </w:rPr>
        <w:t>tic regression algorithm</w:t>
      </w:r>
      <w:r>
        <w:rPr>
          <w:w w:val="105"/>
        </w:rPr>
        <w:t> and obtained 77.0% classiﬁcation accuracy</w:t>
      </w:r>
      <w:r>
        <w:rPr>
          <w:spacing w:val="1"/>
          <w:w w:val="105"/>
        </w:rPr>
        <w:t> </w:t>
      </w:r>
      <w:r>
        <w:rPr>
          <w:w w:val="105"/>
        </w:rPr>
        <w:t>(</w:t>
      </w:r>
      <w:hyperlink w:history="true" w:anchor="_bookmark14">
        <w:r>
          <w:rPr>
            <w:color w:val="000066"/>
            <w:w w:val="105"/>
          </w:rPr>
          <w:t>ftp://ftp.ics.uci.edu/pub/ma, </w:t>
        </w:r>
        <w:r>
          <w:rPr>
            <w:color w:val="000066"/>
            <w:spacing w:val="3"/>
            <w:w w:val="105"/>
          </w:rPr>
          <w:t> </w:t>
        </w:r>
        <w:r>
          <w:rPr>
            <w:color w:val="000066"/>
            <w:w w:val="105"/>
          </w:rPr>
          <w:t>2008</w:t>
        </w:r>
      </w:hyperlink>
      <w:r>
        <w:rPr>
          <w:w w:val="105"/>
        </w:rPr>
        <w:t>). </w:t>
      </w:r>
      <w:r>
        <w:rPr>
          <w:spacing w:val="6"/>
          <w:w w:val="105"/>
        </w:rPr>
        <w:t> </w:t>
      </w:r>
      <w:r>
        <w:rPr>
          <w:w w:val="105"/>
        </w:rPr>
        <w:t>Newton </w:t>
      </w:r>
      <w:r>
        <w:rPr>
          <w:spacing w:val="2"/>
          <w:w w:val="105"/>
        </w:rPr>
        <w:t> </w:t>
      </w:r>
      <w:r>
        <w:rPr>
          <w:w w:val="105"/>
        </w:rPr>
        <w:t>Cheung </w:t>
      </w:r>
      <w:r>
        <w:rPr>
          <w:spacing w:val="3"/>
          <w:w w:val="105"/>
        </w:rPr>
        <w:t> </w:t>
      </w:r>
      <w:r>
        <w:rPr>
          <w:w w:val="105"/>
        </w:rPr>
        <w:t>utilized </w:t>
      </w:r>
      <w:r>
        <w:rPr>
          <w:spacing w:val="2"/>
          <w:w w:val="105"/>
        </w:rPr>
        <w:t> </w:t>
      </w:r>
      <w:r>
        <w:rPr>
          <w:w w:val="105"/>
        </w:rPr>
        <w:t>C4.5,</w:t>
      </w:r>
    </w:p>
    <w:p>
      <w:pPr>
        <w:pStyle w:val="BodyText"/>
        <w:spacing w:line="268" w:lineRule="auto" w:before="2"/>
        <w:ind w:left="154" w:right="38" w:hanging="35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Naïve Bayes, BNND and BNNF algorithm</w:t>
      </w:r>
      <w:r>
        <w:rPr>
          <w:w w:val="110"/>
        </w:rPr>
        <w:t>s and reached the classiﬁ-</w:t>
      </w:r>
      <w:r>
        <w:rPr>
          <w:spacing w:val="1"/>
          <w:w w:val="110"/>
        </w:rPr>
        <w:t> </w:t>
      </w:r>
      <w:r>
        <w:rPr>
          <w:w w:val="105"/>
        </w:rPr>
        <w:t>cation accuracies of 81.11%, 81.48%, 81.11% and 80.96%, respec-</w:t>
      </w:r>
      <w:r>
        <w:rPr>
          <w:spacing w:val="1"/>
          <w:w w:val="105"/>
        </w:rPr>
        <w:t> </w:t>
      </w:r>
      <w:r>
        <w:rPr>
          <w:w w:val="105"/>
        </w:rPr>
        <w:t>tively</w:t>
      </w:r>
      <w:r>
        <w:rPr>
          <w:spacing w:val="1"/>
          <w:w w:val="105"/>
        </w:rPr>
        <w:t> </w:t>
      </w:r>
      <w:r>
        <w:rPr>
          <w:w w:val="105"/>
        </w:rPr>
        <w:t>( </w:t>
      </w:r>
      <w:hyperlink w:history="true" w:anchor="_bookmark15">
        <w:r>
          <w:rPr>
            <w:color w:val="000066"/>
            <w:w w:val="105"/>
          </w:rPr>
          <w:t>Cheung,</w:t>
        </w:r>
        <w:r>
          <w:rPr>
            <w:color w:val="000066"/>
            <w:spacing w:val="1"/>
            <w:w w:val="105"/>
          </w:rPr>
          <w:t> </w:t>
        </w:r>
        <w:r>
          <w:rPr>
            <w:color w:val="000066"/>
            <w:w w:val="105"/>
          </w:rPr>
          <w:t>2001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Polat</w:t>
      </w:r>
      <w:r>
        <w:rPr>
          <w:spacing w:val="1"/>
          <w:w w:val="105"/>
        </w:rPr>
        <w:t> </w:t>
      </w:r>
      <w:r>
        <w:rPr>
          <w:w w:val="105"/>
        </w:rPr>
        <w:t>et</w:t>
      </w:r>
      <w:r>
        <w:rPr>
          <w:spacing w:val="1"/>
          <w:w w:val="105"/>
        </w:rPr>
        <w:t> </w:t>
      </w:r>
      <w:r>
        <w:rPr>
          <w:w w:val="105"/>
        </w:rPr>
        <w:t>al.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method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uses</w:t>
      </w:r>
      <w:r>
        <w:rPr>
          <w:spacing w:val="1"/>
          <w:w w:val="105"/>
        </w:rPr>
        <w:t> </w:t>
      </w:r>
      <w:r>
        <w:rPr>
          <w:w w:val="110"/>
        </w:rPr>
        <w:t>artiﬁcial immune system (AIS) and obtained 84.5% classiﬁcation</w:t>
      </w:r>
      <w:r>
        <w:rPr>
          <w:spacing w:val="1"/>
          <w:w w:val="110"/>
        </w:rPr>
        <w:t> </w:t>
      </w:r>
      <w:r>
        <w:rPr>
          <w:w w:val="110"/>
        </w:rPr>
        <w:t>accuracy (</w:t>
      </w:r>
      <w:hyperlink w:history="true" w:anchor="_bookmark16">
        <w:r>
          <w:rPr>
            <w:color w:val="000066"/>
            <w:w w:val="110"/>
          </w:rPr>
          <w:t>Polat et al., 2005</w:t>
        </w:r>
      </w:hyperlink>
      <w:r>
        <w:rPr>
          <w:w w:val="110"/>
        </w:rPr>
        <w:t>). Then, a similar method was used by</w:t>
      </w:r>
      <w:r>
        <w:rPr>
          <w:spacing w:val="1"/>
          <w:w w:val="110"/>
        </w:rPr>
        <w:t> </w:t>
      </w:r>
      <w:r>
        <w:rPr>
          <w:w w:val="110"/>
        </w:rPr>
        <w:t>Ozsen and Gunes and 87.0% classiﬁcation accuracy was reported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17">
        <w:r>
          <w:rPr>
            <w:color w:val="000066"/>
            <w:w w:val="110"/>
          </w:rPr>
          <w:t>Ozsen</w:t>
        </w:r>
      </w:hyperlink>
      <w:r>
        <w:rPr>
          <w:color w:val="000066"/>
          <w:w w:val="110"/>
        </w:rPr>
        <w:t> </w:t>
      </w:r>
      <w:hyperlink w:history="true" w:anchor="_bookmark17">
        <w:r>
          <w:rPr>
            <w:color w:val="000066"/>
            <w:w w:val="110"/>
          </w:rPr>
          <w:t>&amp; Gunes, in press</w:t>
        </w:r>
      </w:hyperlink>
      <w:r>
        <w:rPr>
          <w:w w:val="110"/>
        </w:rPr>
        <w:t>). Moreover, more results were reported</w:t>
      </w:r>
      <w:r>
        <w:rPr>
          <w:spacing w:val="1"/>
          <w:w w:val="110"/>
        </w:rPr>
        <w:t> </w:t>
      </w:r>
      <w:r>
        <w:rPr>
          <w:w w:val="110"/>
        </w:rPr>
        <w:t>by using</w:t>
      </w:r>
      <w:r>
        <w:rPr>
          <w:w w:val="110"/>
          <w:shd w:fill="FDFDBE" w:color="auto" w:val="clear"/>
        </w:rPr>
        <w:t> ToolDiag, RA and WEKA</w:t>
      </w:r>
      <w:r>
        <w:rPr>
          <w:w w:val="110"/>
        </w:rPr>
        <w:t> tools in the following reference</w:t>
      </w:r>
      <w:r>
        <w:rPr>
          <w:spacing w:val="1"/>
          <w:w w:val="110"/>
        </w:rPr>
        <w:t> </w:t>
      </w:r>
      <w:bookmarkStart w:name="_bookmark0" w:id="7"/>
      <w:bookmarkEnd w:id="7"/>
      <w:r>
        <w:rPr>
          <w:w w:val="110"/>
        </w:rPr>
        <w:t>(</w:t>
      </w:r>
      <w:hyperlink w:history="true" w:anchor="_bookmark18">
        <w:r>
          <w:rPr>
            <w:color w:val="000066"/>
            <w:w w:val="110"/>
          </w:rPr>
          <w:t>http://www.</w:t>
        </w:r>
      </w:hyperlink>
      <w:hyperlink r:id="rId14">
        <w:r>
          <w:rPr>
            <w:color w:val="000066"/>
            <w:w w:val="110"/>
          </w:rPr>
          <w:t>phys.uni.toru, </w:t>
        </w:r>
      </w:hyperlink>
      <w:hyperlink w:history="true" w:anchor="_bookmark18">
        <w:r>
          <w:rPr>
            <w:color w:val="000066"/>
            <w:w w:val="110"/>
          </w:rPr>
          <w:t>2008</w:t>
        </w:r>
      </w:hyperlink>
      <w:r>
        <w:rPr>
          <w:w w:val="110"/>
        </w:rPr>
        <w:t>). As can be seen from the related</w:t>
      </w:r>
      <w:r>
        <w:rPr>
          <w:spacing w:val="-36"/>
          <w:w w:val="110"/>
        </w:rPr>
        <w:t> </w:t>
      </w:r>
      <w:r>
        <w:rPr>
          <w:w w:val="110"/>
        </w:rPr>
        <w:t>reference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reached</w:t>
      </w:r>
      <w:r>
        <w:rPr>
          <w:spacing w:val="-8"/>
          <w:w w:val="110"/>
        </w:rPr>
        <w:t> </w:t>
      </w:r>
      <w:r>
        <w:rPr>
          <w:w w:val="110"/>
        </w:rPr>
        <w:t>higher</w:t>
      </w:r>
      <w:r>
        <w:rPr>
          <w:spacing w:val="-8"/>
          <w:w w:val="110"/>
        </w:rPr>
        <w:t> </w:t>
      </w:r>
      <w:r>
        <w:rPr>
          <w:w w:val="110"/>
        </w:rPr>
        <w:t>classiﬁcation</w:t>
      </w:r>
      <w:r>
        <w:rPr>
          <w:spacing w:val="-8"/>
          <w:w w:val="110"/>
        </w:rPr>
        <w:t> </w:t>
      </w:r>
      <w:r>
        <w:rPr>
          <w:w w:val="110"/>
        </w:rPr>
        <w:t>accuracy</w:t>
      </w:r>
      <w:r>
        <w:rPr>
          <w:spacing w:val="-7"/>
          <w:w w:val="110"/>
        </w:rPr>
        <w:t> </w:t>
      </w:r>
      <w:r>
        <w:rPr>
          <w:w w:val="110"/>
        </w:rPr>
        <w:t>was</w:t>
      </w:r>
      <w:r>
        <w:rPr>
          <w:spacing w:val="-8"/>
          <w:w w:val="110"/>
        </w:rPr>
        <w:t> </w:t>
      </w:r>
      <w:r>
        <w:rPr>
          <w:w w:val="110"/>
        </w:rPr>
        <w:t>77%</w:t>
      </w:r>
      <w:r>
        <w:rPr>
          <w:spacing w:val="-7"/>
          <w:w w:val="110"/>
        </w:rPr>
        <w:t> </w:t>
      </w:r>
      <w:r>
        <w:rPr>
          <w:w w:val="110"/>
        </w:rPr>
        <w:t>when</w:t>
      </w:r>
      <w:r>
        <w:rPr>
          <w:spacing w:val="-36"/>
          <w:w w:val="110"/>
        </w:rPr>
        <w:t> </w:t>
      </w:r>
      <w:r>
        <w:rPr>
          <w:w w:val="110"/>
        </w:rPr>
        <w:t>these</w:t>
      </w:r>
      <w:r>
        <w:rPr>
          <w:spacing w:val="12"/>
          <w:w w:val="110"/>
        </w:rPr>
        <w:t> </w:t>
      </w:r>
      <w:r>
        <w:rPr>
          <w:w w:val="110"/>
        </w:rPr>
        <w:t>tools</w:t>
      </w:r>
      <w:r>
        <w:rPr>
          <w:spacing w:val="13"/>
          <w:w w:val="110"/>
        </w:rPr>
        <w:t> </w:t>
      </w:r>
      <w:r>
        <w:rPr>
          <w:w w:val="110"/>
        </w:rPr>
        <w:t>were</w:t>
      </w:r>
      <w:r>
        <w:rPr>
          <w:spacing w:val="14"/>
          <w:w w:val="110"/>
        </w:rPr>
        <w:t> </w:t>
      </w:r>
      <w:r>
        <w:rPr>
          <w:w w:val="110"/>
        </w:rPr>
        <w:t>used.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463" w:val="left" w:leader="none"/>
        </w:tabs>
        <w:spacing w:line="240" w:lineRule="auto" w:before="0" w:after="0"/>
        <w:ind w:left="462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Database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description</w:t>
      </w:r>
    </w:p>
    <w:p>
      <w:pPr>
        <w:pStyle w:val="ListParagraph"/>
        <w:numPr>
          <w:ilvl w:val="1"/>
          <w:numId w:val="1"/>
        </w:numPr>
        <w:tabs>
          <w:tab w:pos="429" w:val="left" w:leader="none"/>
        </w:tabs>
        <w:spacing w:line="240" w:lineRule="auto" w:before="105" w:after="0"/>
        <w:ind w:left="428" w:right="0" w:hanging="310"/>
        <w:jc w:val="left"/>
        <w:rPr>
          <w:i/>
          <w:sz w:val="16"/>
        </w:rPr>
      </w:pPr>
      <w:r>
        <w:rPr>
          <w:i/>
          <w:w w:val="105"/>
          <w:sz w:val="16"/>
        </w:rPr>
        <w:br w:type="column"/>
      </w:r>
      <w:r>
        <w:rPr>
          <w:i/>
          <w:w w:val="105"/>
          <w:sz w:val="16"/>
        </w:rPr>
        <w:t>Neural</w:t>
      </w:r>
      <w:r>
        <w:rPr>
          <w:i/>
          <w:spacing w:val="22"/>
          <w:w w:val="105"/>
          <w:sz w:val="16"/>
        </w:rPr>
        <w:t> </w:t>
      </w:r>
      <w:r>
        <w:rPr>
          <w:i/>
          <w:w w:val="105"/>
          <w:sz w:val="16"/>
        </w:rPr>
        <w:t>networks</w:t>
      </w:r>
    </w:p>
    <w:p>
      <w:pPr>
        <w:pStyle w:val="BodyText"/>
        <w:spacing w:before="8"/>
        <w:rPr>
          <w:i/>
          <w:sz w:val="19"/>
        </w:rPr>
      </w:pPr>
    </w:p>
    <w:p>
      <w:pPr>
        <w:pStyle w:val="BodyText"/>
        <w:spacing w:line="268" w:lineRule="auto" w:before="1"/>
        <w:ind w:left="119" w:right="348" w:firstLine="232"/>
        <w:jc w:val="both"/>
      </w:pPr>
      <w:r>
        <w:rPr>
          <w:w w:val="110"/>
        </w:rPr>
        <w:t>Artiﬁcial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originally</w:t>
      </w:r>
      <w:r>
        <w:rPr>
          <w:spacing w:val="1"/>
          <w:w w:val="110"/>
        </w:rPr>
        <w:t> </w:t>
      </w:r>
      <w:r>
        <w:rPr>
          <w:w w:val="110"/>
        </w:rPr>
        <w:t>developed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researchers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trying</w:t>
      </w:r>
      <w:r>
        <w:rPr>
          <w:spacing w:val="1"/>
          <w:w w:val="110"/>
        </w:rPr>
        <w:t> </w:t>
      </w:r>
      <w:r>
        <w:rPr>
          <w:w w:val="110"/>
        </w:rPr>
        <w:t>to  mimic  the  neurophysiology  of</w:t>
      </w:r>
      <w:r>
        <w:rPr>
          <w:spacing w:val="1"/>
          <w:w w:val="110"/>
        </w:rPr>
        <w:t> </w:t>
      </w:r>
      <w:r>
        <w:rPr>
          <w:w w:val="110"/>
        </w:rPr>
        <w:t>the human brain (</w:t>
      </w:r>
      <w:hyperlink w:history="true" w:anchor="_bookmark19">
        <w:r>
          <w:rPr>
            <w:color w:val="000066"/>
            <w:w w:val="110"/>
          </w:rPr>
          <w:t>Bishop, 1995</w:t>
        </w:r>
      </w:hyperlink>
      <w:r>
        <w:rPr>
          <w:w w:val="110"/>
        </w:rPr>
        <w:t>). By combining many simple com-</w:t>
      </w:r>
      <w:r>
        <w:rPr>
          <w:spacing w:val="1"/>
          <w:w w:val="110"/>
        </w:rPr>
        <w:t> </w:t>
      </w:r>
      <w:r>
        <w:rPr>
          <w:w w:val="110"/>
        </w:rPr>
        <w:t>puting elements (neurons or units) into a highly interconnected</w:t>
      </w:r>
      <w:r>
        <w:rPr>
          <w:spacing w:val="1"/>
          <w:w w:val="110"/>
        </w:rPr>
        <w:t> </w:t>
      </w:r>
      <w:r>
        <w:rPr>
          <w:w w:val="110"/>
        </w:rPr>
        <w:t>system, a complex phenomenon such as intelligence was indented</w:t>
      </w:r>
      <w:r>
        <w:rPr>
          <w:spacing w:val="1"/>
          <w:w w:val="110"/>
        </w:rPr>
        <w:t> </w:t>
      </w:r>
      <w:r>
        <w:rPr>
          <w:w w:val="110"/>
        </w:rPr>
        <w:t>to produce. A schematic diagram for an artiﬁcial neuron model is</w:t>
      </w:r>
      <w:r>
        <w:rPr>
          <w:spacing w:val="1"/>
          <w:w w:val="110"/>
        </w:rPr>
        <w:t> </w:t>
      </w:r>
      <w:r>
        <w:rPr>
          <w:w w:val="110"/>
        </w:rPr>
        <w:t>shown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hyperlink w:history="true" w:anchor="_bookmark0">
        <w:r>
          <w:rPr>
            <w:color w:val="000066"/>
            <w:w w:val="110"/>
          </w:rPr>
          <w:t>Fig.</w:t>
        </w:r>
        <w:r>
          <w:rPr>
            <w:color w:val="000066"/>
            <w:spacing w:val="-3"/>
            <w:w w:val="110"/>
          </w:rPr>
          <w:t> </w:t>
        </w:r>
        <w:r>
          <w:rPr>
            <w:color w:val="000066"/>
            <w:w w:val="110"/>
          </w:rPr>
          <w:t>1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Nowadays,</w:t>
      </w:r>
      <w:r>
        <w:rPr>
          <w:spacing w:val="-4"/>
          <w:w w:val="110"/>
        </w:rPr>
        <w:t> </w:t>
      </w:r>
      <w:r>
        <w:rPr>
          <w:w w:val="110"/>
        </w:rPr>
        <w:t>neural</w:t>
      </w:r>
      <w:r>
        <w:rPr>
          <w:spacing w:val="-3"/>
          <w:w w:val="110"/>
        </w:rPr>
        <w:t> </w:t>
      </w:r>
      <w:r>
        <w:rPr>
          <w:w w:val="110"/>
        </w:rPr>
        <w:t>network</w:t>
      </w:r>
      <w:r>
        <w:rPr>
          <w:spacing w:val="-4"/>
          <w:w w:val="110"/>
        </w:rPr>
        <w:t> </w:t>
      </w:r>
      <w:r>
        <w:rPr>
          <w:w w:val="110"/>
        </w:rPr>
        <w:t>researchers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incor-</w:t>
      </w:r>
      <w:r>
        <w:rPr>
          <w:spacing w:val="-36"/>
          <w:w w:val="110"/>
        </w:rPr>
        <w:t> </w:t>
      </w:r>
      <w:r>
        <w:rPr>
          <w:w w:val="110"/>
        </w:rPr>
        <w:t>porated methods from statistics and numerical analysis into their</w:t>
      </w:r>
      <w:r>
        <w:rPr>
          <w:spacing w:val="1"/>
          <w:w w:val="110"/>
        </w:rPr>
        <w:t> </w:t>
      </w:r>
      <w:r>
        <w:rPr>
          <w:w w:val="110"/>
        </w:rPr>
        <w:t>networks.</w:t>
      </w:r>
      <w:r>
        <w:rPr>
          <w:spacing w:val="1"/>
          <w:w w:val="110"/>
        </w:rPr>
        <w:t> </w:t>
      </w:r>
      <w:r>
        <w:rPr>
          <w:w w:val="110"/>
        </w:rPr>
        <w:t>More</w:t>
      </w:r>
      <w:r>
        <w:rPr>
          <w:spacing w:val="1"/>
          <w:w w:val="110"/>
        </w:rPr>
        <w:t> </w:t>
      </w:r>
      <w:r>
        <w:rPr>
          <w:w w:val="110"/>
        </w:rPr>
        <w:t>speciﬁcally,</w:t>
      </w:r>
      <w:r>
        <w:rPr>
          <w:spacing w:val="1"/>
          <w:w w:val="110"/>
        </w:rPr>
        <w:t> </w:t>
      </w:r>
      <w:r>
        <w:rPr>
          <w:w w:val="110"/>
        </w:rPr>
        <w:t>feedforward neural networks are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class of ﬂexible nonlinear regression, discriminant and data reduc-</w:t>
      </w:r>
      <w:r>
        <w:rPr>
          <w:spacing w:val="-36"/>
          <w:w w:val="110"/>
        </w:rPr>
        <w:t> </w:t>
      </w:r>
      <w:r>
        <w:rPr>
          <w:w w:val="110"/>
        </w:rPr>
        <w:t>tion models. By detecting complex nonlinear relationships in data,</w:t>
      </w:r>
      <w:r>
        <w:rPr>
          <w:spacing w:val="1"/>
          <w:w w:val="110"/>
        </w:rPr>
        <w:t> </w:t>
      </w:r>
      <w:r>
        <w:rPr>
          <w:w w:val="110"/>
        </w:rPr>
        <w:t>neural networks can help to make predictions about real-world</w:t>
      </w:r>
      <w:r>
        <w:rPr>
          <w:spacing w:val="1"/>
          <w:w w:val="110"/>
        </w:rPr>
        <w:t> </w:t>
      </w:r>
      <w:r>
        <w:rPr>
          <w:w w:val="110"/>
        </w:rPr>
        <w:t>problems</w:t>
      </w:r>
      <w:r>
        <w:rPr>
          <w:spacing w:val="11"/>
          <w:w w:val="110"/>
        </w:rPr>
        <w:t> </w:t>
      </w:r>
      <w:r>
        <w:rPr>
          <w:w w:val="110"/>
        </w:rPr>
        <w:t>(</w:t>
      </w:r>
      <w:hyperlink w:history="true" w:anchor="_bookmark20">
        <w:r>
          <w:rPr>
            <w:color w:val="000066"/>
            <w:w w:val="110"/>
          </w:rPr>
          <w:t>Sengur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et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al.,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2007</w:t>
        </w:r>
      </w:hyperlink>
      <w:r>
        <w:rPr>
          <w:w w:val="110"/>
        </w:rPr>
        <w:t>).</w:t>
      </w:r>
    </w:p>
    <w:p>
      <w:pPr>
        <w:pStyle w:val="BodyText"/>
        <w:spacing w:line="177" w:lineRule="exact"/>
        <w:ind w:left="352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neural network</w:t>
      </w:r>
      <w:r>
        <w:rPr>
          <w:spacing w:val="-2"/>
          <w:w w:val="110"/>
        </w:rPr>
        <w:t> </w:t>
      </w:r>
      <w:r>
        <w:rPr>
          <w:w w:val="110"/>
        </w:rPr>
        <w:t>node provides</w:t>
      </w:r>
      <w:r>
        <w:rPr>
          <w:spacing w:val="-2"/>
          <w:w w:val="110"/>
        </w:rPr>
        <w:t> </w:t>
      </w:r>
      <w:r>
        <w:rPr>
          <w:w w:val="110"/>
        </w:rPr>
        <w:t>a variety of</w:t>
      </w:r>
      <w:r>
        <w:rPr>
          <w:spacing w:val="-2"/>
          <w:w w:val="110"/>
        </w:rPr>
        <w:t> </w:t>
      </w:r>
      <w:r>
        <w:rPr>
          <w:w w:val="110"/>
        </w:rPr>
        <w:t>feedforward</w:t>
      </w:r>
      <w:r>
        <w:rPr>
          <w:spacing w:val="-1"/>
          <w:w w:val="110"/>
        </w:rPr>
        <w:t> </w:t>
      </w:r>
      <w:r>
        <w:rPr>
          <w:w w:val="110"/>
        </w:rPr>
        <w:t>net-</w:t>
      </w:r>
    </w:p>
    <w:p>
      <w:pPr>
        <w:pStyle w:val="BodyText"/>
        <w:spacing w:line="268" w:lineRule="auto" w:before="21"/>
        <w:ind w:left="119" w:right="347"/>
        <w:jc w:val="both"/>
      </w:pPr>
      <w:r>
        <w:rPr>
          <w:w w:val="110"/>
        </w:rPr>
        <w:t>works that are commonly called backpropagation networks. Back-</w:t>
      </w:r>
      <w:r>
        <w:rPr>
          <w:spacing w:val="1"/>
          <w:w w:val="110"/>
        </w:rPr>
        <w:t> </w:t>
      </w:r>
      <w:r>
        <w:rPr>
          <w:w w:val="110"/>
        </w:rPr>
        <w:t>propagation refers to the method for computing the error gradient</w:t>
      </w:r>
      <w:r>
        <w:rPr>
          <w:spacing w:val="-36"/>
          <w:w w:val="110"/>
        </w:rPr>
        <w:t> </w:t>
      </w:r>
      <w:r>
        <w:rPr>
          <w:w w:val="110"/>
        </w:rPr>
        <w:t>for a feedforward network, a straightforward application of the</w:t>
      </w:r>
      <w:r>
        <w:rPr>
          <w:spacing w:val="1"/>
          <w:w w:val="110"/>
        </w:rPr>
        <w:t> </w:t>
      </w:r>
      <w:r>
        <w:rPr>
          <w:w w:val="110"/>
        </w:rPr>
        <w:t>chain rule of elementary calculus (</w:t>
      </w:r>
      <w:hyperlink w:history="true" w:anchor="_bookmark21">
        <w:r>
          <w:rPr>
            <w:color w:val="000066"/>
            <w:w w:val="110"/>
          </w:rPr>
          <w:t>Hanbay et al., 2008</w:t>
        </w:r>
      </w:hyperlink>
      <w:r>
        <w:rPr>
          <w:w w:val="110"/>
        </w:rPr>
        <w:t>). By exten-</w:t>
      </w:r>
      <w:r>
        <w:rPr>
          <w:spacing w:val="1"/>
          <w:w w:val="110"/>
        </w:rPr>
        <w:t> </w:t>
      </w:r>
      <w:r>
        <w:rPr>
          <w:w w:val="110"/>
        </w:rPr>
        <w:t>sion, backpropagation refers to various training methods that use</w:t>
      </w:r>
      <w:r>
        <w:rPr>
          <w:spacing w:val="1"/>
          <w:w w:val="110"/>
        </w:rPr>
        <w:t> </w:t>
      </w:r>
      <w:r>
        <w:rPr>
          <w:w w:val="110"/>
        </w:rPr>
        <w:t>backpropagation to compute the gradient. By further extension, a</w:t>
      </w:r>
      <w:r>
        <w:rPr>
          <w:spacing w:val="1"/>
          <w:w w:val="110"/>
        </w:rPr>
        <w:t> </w:t>
      </w:r>
      <w:r>
        <w:rPr>
          <w:w w:val="110"/>
        </w:rPr>
        <w:t>backpropagation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feedforward</w:t>
      </w:r>
      <w:r>
        <w:rPr>
          <w:spacing w:val="1"/>
          <w:w w:val="110"/>
        </w:rPr>
        <w:t> </w:t>
      </w:r>
      <w:r>
        <w:rPr>
          <w:w w:val="110"/>
        </w:rPr>
        <w:t>network  trained  by</w:t>
      </w:r>
      <w:r>
        <w:rPr>
          <w:spacing w:val="1"/>
          <w:w w:val="110"/>
        </w:rPr>
        <w:t> </w:t>
      </w:r>
      <w:r>
        <w:rPr>
          <w:w w:val="110"/>
        </w:rPr>
        <w:t>any of various gradient descent techniques. There are numerous</w:t>
      </w:r>
      <w:r>
        <w:rPr>
          <w:spacing w:val="1"/>
          <w:w w:val="110"/>
        </w:rPr>
        <w:t> </w:t>
      </w:r>
      <w:r>
        <w:rPr>
          <w:w w:val="110"/>
        </w:rPr>
        <w:t>algorithms available for training neural network models; most of</w:t>
      </w:r>
      <w:r>
        <w:rPr>
          <w:spacing w:val="1"/>
          <w:w w:val="110"/>
        </w:rPr>
        <w:t> </w:t>
      </w:r>
      <w:r>
        <w:rPr>
          <w:w w:val="110"/>
        </w:rPr>
        <w:t>them can be viewed as a straightforward application of optimiza-</w:t>
      </w:r>
      <w:r>
        <w:rPr>
          <w:spacing w:val="1"/>
          <w:w w:val="110"/>
        </w:rPr>
        <w:t> </w:t>
      </w:r>
      <w:r>
        <w:rPr>
          <w:w w:val="110"/>
        </w:rPr>
        <w:t>tion theory and statistical estimation. Most of the algorithms used</w:t>
      </w:r>
      <w:r>
        <w:rPr>
          <w:spacing w:val="1"/>
          <w:w w:val="110"/>
        </w:rPr>
        <w:t> </w:t>
      </w:r>
      <w:r>
        <w:rPr>
          <w:w w:val="110"/>
        </w:rPr>
        <w:t>in training artiﬁcial neural networks are employing some form of</w:t>
      </w:r>
      <w:r>
        <w:rPr>
          <w:spacing w:val="1"/>
          <w:w w:val="110"/>
        </w:rPr>
        <w:t> </w:t>
      </w:r>
      <w:r>
        <w:rPr>
          <w:w w:val="110"/>
        </w:rPr>
        <w:t>gradient descent. This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done</w:t>
      </w:r>
      <w:r>
        <w:rPr>
          <w:spacing w:val="1"/>
          <w:w w:val="110"/>
        </w:rPr>
        <w:t> </w:t>
      </w:r>
      <w:r>
        <w:rPr>
          <w:w w:val="110"/>
        </w:rPr>
        <w:t>by simply</w:t>
      </w:r>
      <w:r>
        <w:rPr>
          <w:spacing w:val="1"/>
          <w:w w:val="110"/>
        </w:rPr>
        <w:t> </w:t>
      </w:r>
      <w:r>
        <w:rPr>
          <w:w w:val="110"/>
        </w:rPr>
        <w:t>taking the derivative  of</w:t>
      </w:r>
      <w:r>
        <w:rPr>
          <w:spacing w:val="1"/>
          <w:w w:val="110"/>
        </w:rPr>
        <w:t> </w:t>
      </w:r>
      <w:r>
        <w:rPr>
          <w:w w:val="110"/>
        </w:rPr>
        <w:t>the cost function with respect to the network parameters and then</w:t>
      </w:r>
      <w:r>
        <w:rPr>
          <w:spacing w:val="1"/>
          <w:w w:val="110"/>
        </w:rPr>
        <w:t> </w:t>
      </w:r>
      <w:r>
        <w:rPr>
          <w:w w:val="110"/>
        </w:rPr>
        <w:t>changing</w:t>
      </w:r>
      <w:r>
        <w:rPr>
          <w:spacing w:val="1"/>
          <w:w w:val="110"/>
        </w:rPr>
        <w:t> </w:t>
      </w:r>
      <w:r>
        <w:rPr>
          <w:w w:val="110"/>
        </w:rPr>
        <w:t>those</w:t>
      </w:r>
      <w:r>
        <w:rPr>
          <w:spacing w:val="1"/>
          <w:w w:val="110"/>
        </w:rPr>
        <w:t> </w:t>
      </w:r>
      <w:r>
        <w:rPr>
          <w:w w:val="110"/>
        </w:rPr>
        <w:t>parameters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gradient-related</w:t>
      </w:r>
      <w:r>
        <w:rPr>
          <w:spacing w:val="1"/>
          <w:w w:val="110"/>
        </w:rPr>
        <w:t> </w:t>
      </w:r>
      <w:r>
        <w:rPr>
          <w:w w:val="110"/>
        </w:rPr>
        <w:t>direction.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popular of</w:t>
      </w:r>
      <w:r>
        <w:rPr>
          <w:spacing w:val="1"/>
          <w:w w:val="110"/>
        </w:rPr>
        <w:t> </w:t>
      </w:r>
      <w:r>
        <w:rPr>
          <w:w w:val="110"/>
        </w:rPr>
        <w:t>them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back  propagation  algorithm, which</w:t>
      </w:r>
      <w:r>
        <w:rPr>
          <w:spacing w:val="-36"/>
          <w:w w:val="110"/>
        </w:rPr>
        <w:t> </w:t>
      </w:r>
      <w:r>
        <w:rPr>
          <w:w w:val="110"/>
        </w:rPr>
        <w:t>has different variants. Standard backpropagation is a gradient des-</w:t>
      </w:r>
      <w:r>
        <w:rPr>
          <w:spacing w:val="-36"/>
          <w:w w:val="110"/>
        </w:rPr>
        <w:t> </w:t>
      </w:r>
      <w:r>
        <w:rPr>
          <w:w w:val="110"/>
        </w:rPr>
        <w:t>cent algorithm. It is very difﬁcult to know which training algorithm</w:t>
      </w:r>
      <w:r>
        <w:rPr>
          <w:spacing w:val="-36"/>
          <w:w w:val="110"/>
        </w:rPr>
        <w:t> </w:t>
      </w:r>
      <w:r>
        <w:rPr>
          <w:w w:val="110"/>
        </w:rPr>
        <w:t>will be the fastest for a given problem, and the best one is usually</w:t>
      </w:r>
      <w:r>
        <w:rPr>
          <w:spacing w:val="1"/>
          <w:w w:val="110"/>
        </w:rPr>
        <w:t> </w:t>
      </w:r>
      <w:r>
        <w:rPr>
          <w:w w:val="110"/>
        </w:rPr>
        <w:t>chosen by trial and error. An ANN with a back propagation algo-</w:t>
      </w:r>
      <w:r>
        <w:rPr>
          <w:spacing w:val="1"/>
          <w:w w:val="110"/>
        </w:rPr>
        <w:t> </w:t>
      </w:r>
      <w:r>
        <w:rPr>
          <w:w w:val="110"/>
        </w:rPr>
        <w:t>rithm</w:t>
      </w:r>
      <w:r>
        <w:rPr>
          <w:spacing w:val="1"/>
          <w:w w:val="110"/>
        </w:rPr>
        <w:t> </w:t>
      </w:r>
      <w:r>
        <w:rPr>
          <w:w w:val="110"/>
        </w:rPr>
        <w:t>learns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changing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connection</w:t>
      </w:r>
      <w:r>
        <w:rPr>
          <w:spacing w:val="1"/>
          <w:w w:val="110"/>
        </w:rPr>
        <w:t> </w:t>
      </w:r>
      <w:r>
        <w:rPr>
          <w:w w:val="110"/>
        </w:rPr>
        <w:t>weights,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these</w:t>
      </w:r>
      <w:r>
        <w:rPr>
          <w:spacing w:val="1"/>
          <w:w w:val="110"/>
        </w:rPr>
        <w:t> </w:t>
      </w:r>
      <w:r>
        <w:rPr>
          <w:w w:val="110"/>
        </w:rPr>
        <w:t>changes</w:t>
      </w:r>
      <w:r>
        <w:rPr>
          <w:spacing w:val="12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stored</w:t>
      </w:r>
      <w:r>
        <w:rPr>
          <w:spacing w:val="12"/>
          <w:w w:val="110"/>
        </w:rPr>
        <w:t> </w:t>
      </w:r>
      <w:r>
        <w:rPr>
          <w:w w:val="110"/>
        </w:rPr>
        <w:t>as</w:t>
      </w:r>
      <w:r>
        <w:rPr>
          <w:spacing w:val="15"/>
          <w:w w:val="110"/>
        </w:rPr>
        <w:t> </w:t>
      </w:r>
      <w:r>
        <w:rPr>
          <w:w w:val="110"/>
        </w:rPr>
        <w:t>knowledge.</w:t>
      </w:r>
    </w:p>
    <w:p>
      <w:pPr>
        <w:pStyle w:val="BodyText"/>
        <w:spacing w:line="167" w:lineRule="exact"/>
        <w:ind w:left="352"/>
        <w:jc w:val="both"/>
      </w:pPr>
      <w:r>
        <w:rPr>
          <w:w w:val="110"/>
        </w:rPr>
        <w:t>Neural</w:t>
      </w:r>
      <w:r>
        <w:rPr>
          <w:spacing w:val="30"/>
          <w:w w:val="110"/>
        </w:rPr>
        <w:t> </w:t>
      </w:r>
      <w:r>
        <w:rPr>
          <w:w w:val="110"/>
        </w:rPr>
        <w:t>networks</w:t>
      </w:r>
      <w:r>
        <w:rPr>
          <w:spacing w:val="31"/>
          <w:w w:val="110"/>
        </w:rPr>
        <w:t> </w:t>
      </w:r>
      <w:r>
        <w:rPr>
          <w:w w:val="110"/>
        </w:rPr>
        <w:t>are</w:t>
      </w:r>
      <w:r>
        <w:rPr>
          <w:spacing w:val="32"/>
          <w:w w:val="110"/>
        </w:rPr>
        <w:t> </w:t>
      </w:r>
      <w:r>
        <w:rPr>
          <w:w w:val="110"/>
        </w:rPr>
        <w:t>trained</w:t>
      </w:r>
      <w:r>
        <w:rPr>
          <w:spacing w:val="31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w w:val="110"/>
        </w:rPr>
        <w:t>experience,</w:t>
      </w:r>
      <w:r>
        <w:rPr>
          <w:spacing w:val="31"/>
          <w:w w:val="110"/>
        </w:rPr>
        <w:t> </w:t>
      </w:r>
      <w:r>
        <w:rPr>
          <w:w w:val="110"/>
        </w:rPr>
        <w:t>when</w:t>
      </w:r>
      <w:r>
        <w:rPr>
          <w:spacing w:val="31"/>
          <w:w w:val="110"/>
        </w:rPr>
        <w:t> </w:t>
      </w:r>
      <w:r>
        <w:rPr>
          <w:w w:val="110"/>
        </w:rPr>
        <w:t>applied</w:t>
      </w:r>
      <w:r>
        <w:rPr>
          <w:spacing w:val="32"/>
          <w:w w:val="110"/>
        </w:rPr>
        <w:t> </w:t>
      </w:r>
      <w:r>
        <w:rPr>
          <w:w w:val="110"/>
        </w:rPr>
        <w:t>an</w:t>
      </w:r>
    </w:p>
    <w:p>
      <w:pPr>
        <w:pStyle w:val="BodyText"/>
        <w:spacing w:line="268" w:lineRule="auto" w:before="17"/>
        <w:ind w:left="119" w:right="348"/>
        <w:jc w:val="both"/>
      </w:pPr>
      <w:r>
        <w:rPr>
          <w:w w:val="110"/>
        </w:rPr>
        <w:t>unknown input to the network it can generalize from past experi-</w:t>
      </w:r>
      <w:r>
        <w:rPr>
          <w:spacing w:val="1"/>
          <w:w w:val="110"/>
        </w:rPr>
        <w:t> </w:t>
      </w:r>
      <w:r>
        <w:rPr>
          <w:w w:val="110"/>
        </w:rPr>
        <w:t>ences and product a new result. The output of the neuron net is gi-</w:t>
      </w:r>
      <w:r>
        <w:rPr>
          <w:spacing w:val="1"/>
          <w:w w:val="110"/>
        </w:rPr>
        <w:t> </w:t>
      </w:r>
      <w:r>
        <w:rPr>
          <w:w w:val="110"/>
        </w:rPr>
        <w:t>ven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following</w:t>
      </w:r>
      <w:r>
        <w:rPr>
          <w:spacing w:val="14"/>
          <w:w w:val="110"/>
        </w:rPr>
        <w:t> </w:t>
      </w:r>
      <w:r>
        <w:rPr>
          <w:w w:val="110"/>
        </w:rPr>
        <w:t>equation:</w:t>
      </w:r>
    </w:p>
    <w:p>
      <w:pPr>
        <w:spacing w:after="0" w:line="268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217" w:space="198"/>
            <w:col w:w="5495"/>
          </w:cols>
        </w:sectPr>
      </w:pPr>
    </w:p>
    <w:p>
      <w:pPr>
        <w:pStyle w:val="BodyText"/>
        <w:spacing w:line="268" w:lineRule="auto" w:before="174"/>
        <w:ind w:left="154" w:right="38" w:firstLine="232"/>
        <w:jc w:val="both"/>
      </w:pPr>
      <w:r>
        <w:rPr>
          <w:w w:val="110"/>
        </w:rPr>
        <w:t>The heart disease database was taken from UCI machine learn-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ing repository </w:t>
      </w:r>
      <w:r>
        <w:rPr>
          <w:w w:val="110"/>
        </w:rPr>
        <w:t>(</w:t>
      </w:r>
      <w:hyperlink w:history="true" w:anchor="_bookmark14">
        <w:r>
          <w:rPr>
            <w:color w:val="000066"/>
            <w:w w:val="110"/>
          </w:rPr>
          <w:t>ftp://ftp.ics.uci.edu/pub/ma, 2008</w:t>
        </w:r>
      </w:hyperlink>
      <w:r>
        <w:rPr>
          <w:w w:val="110"/>
        </w:rPr>
        <w:t>). The Cleveland</w:t>
      </w:r>
      <w:r>
        <w:rPr>
          <w:spacing w:val="1"/>
          <w:w w:val="110"/>
        </w:rPr>
        <w:t> </w:t>
      </w:r>
      <w:r>
        <w:rPr>
          <w:w w:val="110"/>
        </w:rPr>
        <w:t>heart disease data was obtained from V.A. Medical Center, Long</w:t>
      </w:r>
      <w:r>
        <w:rPr>
          <w:spacing w:val="1"/>
          <w:w w:val="110"/>
        </w:rPr>
        <w:t> </w:t>
      </w:r>
      <w:r>
        <w:rPr>
          <w:w w:val="110"/>
        </w:rPr>
        <w:t>Beach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2"/>
          <w:w w:val="110"/>
        </w:rPr>
        <w:t> </w:t>
      </w:r>
      <w:r>
        <w:rPr>
          <w:w w:val="110"/>
        </w:rPr>
        <w:t>Cleveland</w:t>
      </w:r>
      <w:r>
        <w:rPr>
          <w:spacing w:val="22"/>
          <w:w w:val="110"/>
        </w:rPr>
        <w:t> </w:t>
      </w:r>
      <w:r>
        <w:rPr>
          <w:w w:val="110"/>
        </w:rPr>
        <w:t>Clinic</w:t>
      </w:r>
      <w:r>
        <w:rPr>
          <w:spacing w:val="23"/>
          <w:w w:val="110"/>
        </w:rPr>
        <w:t> </w:t>
      </w:r>
      <w:r>
        <w:rPr>
          <w:w w:val="110"/>
        </w:rPr>
        <w:t>Foundation</w:t>
      </w:r>
      <w:r>
        <w:rPr>
          <w:spacing w:val="22"/>
          <w:w w:val="110"/>
        </w:rPr>
        <w:t> </w:t>
      </w:r>
      <w:r>
        <w:rPr>
          <w:w w:val="110"/>
        </w:rPr>
        <w:t>from</w:t>
      </w:r>
      <w:r>
        <w:rPr>
          <w:spacing w:val="22"/>
          <w:w w:val="110"/>
        </w:rPr>
        <w:t> </w:t>
      </w:r>
      <w:r>
        <w:rPr>
          <w:w w:val="110"/>
        </w:rPr>
        <w:t>Dr.</w:t>
      </w:r>
      <w:r>
        <w:rPr>
          <w:spacing w:val="23"/>
          <w:w w:val="110"/>
        </w:rPr>
        <w:t> </w:t>
      </w:r>
      <w:r>
        <w:rPr>
          <w:w w:val="110"/>
        </w:rPr>
        <w:t>Robert</w:t>
      </w:r>
      <w:r>
        <w:rPr>
          <w:spacing w:val="22"/>
          <w:w w:val="110"/>
        </w:rPr>
        <w:t> </w:t>
      </w:r>
      <w:r>
        <w:rPr>
          <w:w w:val="110"/>
        </w:rPr>
        <w:t>Detrano.</w:t>
      </w:r>
    </w:p>
    <w:p>
      <w:pPr>
        <w:pStyle w:val="BodyText"/>
        <w:spacing w:before="6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120" w:lineRule="exact" w:before="1"/>
        <w:ind w:left="1245" w:right="0" w:firstLine="0"/>
        <w:jc w:val="left"/>
        <w:rPr>
          <w:i/>
          <w:sz w:val="11"/>
        </w:rPr>
      </w:pPr>
      <w:r>
        <w:rPr>
          <w:i/>
          <w:w w:val="106"/>
          <w:sz w:val="11"/>
        </w:rPr>
        <w:t>m</w:t>
      </w:r>
    </w:p>
    <w:p>
      <w:pPr>
        <w:spacing w:line="249" w:lineRule="exact" w:before="0"/>
        <w:ind w:left="154" w:right="0" w:firstLine="0"/>
        <w:jc w:val="left"/>
        <w:rPr>
          <w:i/>
          <w:sz w:val="17"/>
        </w:rPr>
      </w:pPr>
      <w:r>
        <w:rPr/>
        <w:pict>
          <v:shape style="position:absolute;margin-left:346.166809pt;margin-top:-12.017886pt;width:10.15pt;height:37.9pt;mso-position-horizontal-relative:page;mso-position-vertical-relative:paragraph;z-index:-16280064" type="#_x0000_t202" filled="false" stroked="false">
            <v:textbox inset="0,0,0,0">
              <w:txbxContent>
                <w:p>
                  <w:pPr>
                    <w:spacing w:before="101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spacing w:val="-2"/>
                      <w:w w:val="306"/>
                      <w:sz w:val="17"/>
                    </w:rPr>
                    <w:t> </w:t>
                  </w:r>
                  <w:r>
                    <w:rPr>
                      <w:rFonts w:ascii="Times New Roman"/>
                      <w:spacing w:val="-186"/>
                      <w:w w:val="195"/>
                      <w:position w:val="-12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90"/>
          <w:sz w:val="17"/>
        </w:rPr>
        <w:t>y</w:t>
      </w:r>
      <w:r>
        <w:rPr>
          <w:rFonts w:ascii="Lucida Sans Unicode" w:hAnsi="Lucida Sans Unicode"/>
          <w:w w:val="90"/>
          <w:sz w:val="17"/>
        </w:rPr>
        <w:t>ð</w:t>
      </w:r>
      <w:r>
        <w:rPr>
          <w:i/>
          <w:w w:val="90"/>
          <w:sz w:val="17"/>
        </w:rPr>
        <w:t>t</w:t>
      </w:r>
      <w:r>
        <w:rPr>
          <w:i/>
          <w:spacing w:val="15"/>
          <w:w w:val="90"/>
          <w:sz w:val="17"/>
        </w:rPr>
        <w:t> </w:t>
      </w:r>
      <w:r>
        <w:rPr>
          <w:rFonts w:ascii="Lucida Sans Unicode" w:hAnsi="Lucida Sans Unicode"/>
          <w:w w:val="90"/>
          <w:sz w:val="17"/>
        </w:rPr>
        <w:t>þ</w:t>
      </w:r>
      <w:r>
        <w:rPr>
          <w:rFonts w:ascii="Lucida Sans Unicode" w:hAnsi="Lucida Sans Unicode"/>
          <w:spacing w:val="-5"/>
          <w:w w:val="90"/>
          <w:sz w:val="17"/>
        </w:rPr>
        <w:t> </w:t>
      </w:r>
      <w:r>
        <w:rPr>
          <w:spacing w:val="15"/>
          <w:w w:val="90"/>
          <w:sz w:val="17"/>
        </w:rPr>
        <w:t>1</w:t>
      </w:r>
      <w:r>
        <w:rPr>
          <w:rFonts w:ascii="Lucida Sans Unicode" w:hAnsi="Lucida Sans Unicode"/>
          <w:spacing w:val="15"/>
          <w:w w:val="90"/>
          <w:sz w:val="17"/>
        </w:rPr>
        <w:t>Þ¼</w:t>
      </w:r>
      <w:r>
        <w:rPr>
          <w:rFonts w:ascii="Lucida Sans Unicode" w:hAnsi="Lucida Sans Unicode"/>
          <w:spacing w:val="6"/>
          <w:w w:val="90"/>
          <w:sz w:val="17"/>
        </w:rPr>
        <w:t> </w:t>
      </w:r>
      <w:r>
        <w:rPr>
          <w:i/>
          <w:w w:val="90"/>
          <w:sz w:val="17"/>
        </w:rPr>
        <w:t>a</w:t>
      </w:r>
    </w:p>
    <w:p>
      <w:pPr>
        <w:spacing w:line="165" w:lineRule="exact" w:before="0"/>
        <w:ind w:left="1202" w:right="0" w:firstLine="0"/>
        <w:jc w:val="left"/>
        <w:rPr>
          <w:sz w:val="11"/>
        </w:rPr>
      </w:pPr>
      <w:r>
        <w:rPr>
          <w:i/>
          <w:sz w:val="11"/>
        </w:rPr>
        <w:t>j</w:t>
      </w:r>
      <w:r>
        <w:rPr>
          <w:rFonts w:ascii="Lucida Sans Unicode" w:hAnsi="Lucida Sans Unicode"/>
          <w:sz w:val="11"/>
        </w:rPr>
        <w:t>¼</w:t>
      </w:r>
      <w:r>
        <w:rPr>
          <w:sz w:val="11"/>
        </w:rPr>
        <w:t>1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0" w:right="211" w:firstLine="0"/>
        <w:jc w:val="right"/>
        <w:rPr>
          <w:i/>
          <w:sz w:val="11"/>
        </w:rPr>
      </w:pPr>
      <w:r>
        <w:rPr/>
        <w:pict>
          <v:shape style="position:absolute;margin-left:344.123657pt;margin-top:.382508pt;width:12pt;height:31.45pt;mso-position-horizontal-relative:page;mso-position-vertical-relative:paragraph;z-index:-16279552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Times New Roman"/>
                      <w:sz w:val="17"/>
                    </w:rPr>
                  </w:pPr>
                  <w:r>
                    <w:rPr>
                      <w:rFonts w:ascii="Times New Roman"/>
                      <w:w w:val="195"/>
                      <w:sz w:val="17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i/>
          <w:w w:val="106"/>
          <w:sz w:val="11"/>
        </w:rPr>
        <w:t>m</w:t>
      </w:r>
    </w:p>
    <w:p>
      <w:pPr>
        <w:spacing w:line="240" w:lineRule="auto" w:before="0"/>
        <w:ind w:left="18" w:right="0" w:firstLine="0"/>
        <w:jc w:val="left"/>
        <w:rPr>
          <w:rFonts w:ascii="Times New Roman" w:hAnsi="Times New Roman"/>
          <w:sz w:val="17"/>
        </w:rPr>
      </w:pPr>
      <w:r>
        <w:rPr/>
        <w:br w:type="column"/>
      </w:r>
      <w:r>
        <w:rPr>
          <w:i/>
          <w:spacing w:val="13"/>
          <w:w w:val="107"/>
          <w:sz w:val="17"/>
        </w:rPr>
        <w:t>W</w:t>
      </w:r>
      <w:r>
        <w:rPr>
          <w:i/>
          <w:w w:val="104"/>
          <w:sz w:val="17"/>
          <w:vertAlign w:val="subscript"/>
        </w:rPr>
        <w:t>i</w:t>
      </w:r>
      <w:r>
        <w:rPr>
          <w:i/>
          <w:spacing w:val="10"/>
          <w:w w:val="104"/>
          <w:sz w:val="17"/>
          <w:vertAlign w:val="subscript"/>
        </w:rPr>
        <w:t>j</w:t>
      </w:r>
      <w:r>
        <w:rPr>
          <w:i/>
          <w:w w:val="106"/>
          <w:sz w:val="17"/>
          <w:vertAlign w:val="baseline"/>
        </w:rPr>
        <w:t>x</w:t>
      </w:r>
      <w:r>
        <w:rPr>
          <w:i/>
          <w:spacing w:val="9"/>
          <w:w w:val="107"/>
          <w:sz w:val="17"/>
          <w:vertAlign w:val="subscript"/>
        </w:rPr>
        <w:t>j</w:t>
      </w:r>
      <w:r>
        <w:rPr>
          <w:rFonts w:ascii="Lucida Sans Unicode" w:hAnsi="Lucida Sans Unicode"/>
          <w:w w:val="62"/>
          <w:sz w:val="17"/>
          <w:vertAlign w:val="baseline"/>
        </w:rPr>
        <w:t>ð</w:t>
      </w:r>
      <w:r>
        <w:rPr>
          <w:i/>
          <w:spacing w:val="5"/>
          <w:w w:val="100"/>
          <w:sz w:val="17"/>
          <w:vertAlign w:val="baseline"/>
        </w:rPr>
        <w:t>t</w:t>
      </w:r>
      <w:r>
        <w:rPr>
          <w:rFonts w:ascii="Lucida Sans Unicode" w:hAnsi="Lucida Sans Unicode"/>
          <w:spacing w:val="36"/>
          <w:w w:val="73"/>
          <w:sz w:val="17"/>
          <w:vertAlign w:val="baseline"/>
        </w:rPr>
        <w:t>Þ</w:t>
      </w:r>
      <w:r>
        <w:rPr>
          <w:rFonts w:ascii="Lucida Sans Unicode" w:hAnsi="Lucida Sans Unicode"/>
          <w:w w:val="73"/>
          <w:sz w:val="17"/>
          <w:vertAlign w:val="baseline"/>
        </w:rPr>
        <w:t>—</w:t>
      </w:r>
      <w:r>
        <w:rPr>
          <w:rFonts w:ascii="Lucida Sans Unicode" w:hAnsi="Lucida Sans Unicode"/>
          <w:spacing w:val="-17"/>
          <w:sz w:val="17"/>
          <w:vertAlign w:val="baseline"/>
        </w:rPr>
        <w:t> </w:t>
      </w:r>
      <w:r>
        <w:rPr>
          <w:rFonts w:ascii="Times New Roman" w:hAnsi="Times New Roman"/>
          <w:spacing w:val="-1"/>
          <w:w w:val="98"/>
          <w:sz w:val="17"/>
          <w:vertAlign w:val="baseline"/>
        </w:rPr>
        <w:t>h</w:t>
      </w:r>
      <w:r>
        <w:rPr>
          <w:i/>
          <w:spacing w:val="10"/>
          <w:w w:val="101"/>
          <w:sz w:val="17"/>
          <w:vertAlign w:val="subscript"/>
        </w:rPr>
        <w:t>i</w:t>
      </w:r>
      <w:r>
        <w:rPr>
          <w:rFonts w:ascii="Times New Roman" w:hAnsi="Times New Roman"/>
          <w:w w:val="230"/>
          <w:position w:val="29"/>
          <w:sz w:val="17"/>
          <w:vertAlign w:val="baseline"/>
        </w:rPr>
        <w:t>!</w:t>
      </w:r>
    </w:p>
    <w:p>
      <w:pPr>
        <w:spacing w:after="0" w:line="240" w:lineRule="auto"/>
        <w:jc w:val="left"/>
        <w:rPr>
          <w:rFonts w:ascii="Times New Roman" w:hAnsi="Times New Roman"/>
          <w:sz w:val="17"/>
        </w:rPr>
        <w:sectPr>
          <w:type w:val="continuous"/>
          <w:pgSz w:w="11910" w:h="15880"/>
          <w:pgMar w:top="840" w:bottom="280" w:left="500" w:right="500"/>
          <w:cols w:num="3" w:equalWidth="0">
            <w:col w:w="5216" w:space="164"/>
            <w:col w:w="1382" w:space="40"/>
            <w:col w:w="4108"/>
          </w:cols>
        </w:sectPr>
      </w:pPr>
    </w:p>
    <w:p>
      <w:pPr>
        <w:pStyle w:val="BodyText"/>
        <w:spacing w:line="268" w:lineRule="auto"/>
        <w:ind w:left="154" w:right="38"/>
        <w:jc w:val="both"/>
      </w:pPr>
      <w:r>
        <w:rPr>
          <w:w w:val="110"/>
        </w:rPr>
        <w:t>The database contains 303 samples of which 297 are complete</w:t>
      </w:r>
      <w:r>
        <w:rPr>
          <w:spacing w:val="1"/>
          <w:w w:val="110"/>
        </w:rPr>
        <w:t> </w:t>
      </w:r>
      <w:r>
        <w:rPr>
          <w:w w:val="110"/>
        </w:rPr>
        <w:t>samples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six </w:t>
      </w:r>
      <w:r>
        <w:rPr>
          <w:spacing w:val="1"/>
          <w:w w:val="110"/>
        </w:rPr>
        <w:t> </w:t>
      </w:r>
      <w:r>
        <w:rPr>
          <w:w w:val="110"/>
        </w:rPr>
        <w:t>are </w:t>
      </w:r>
      <w:r>
        <w:rPr>
          <w:spacing w:val="1"/>
          <w:w w:val="110"/>
        </w:rPr>
        <w:t> </w:t>
      </w:r>
      <w:r>
        <w:rPr>
          <w:w w:val="110"/>
        </w:rPr>
        <w:t>samples  with  missing  attributes.  Origi-</w:t>
      </w:r>
      <w:r>
        <w:rPr>
          <w:spacing w:val="1"/>
          <w:w w:val="110"/>
        </w:rPr>
        <w:t> </w:t>
      </w:r>
      <w:r>
        <w:rPr>
          <w:w w:val="110"/>
        </w:rPr>
        <w:t>nally,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database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76</w:t>
      </w:r>
      <w:r>
        <w:rPr>
          <w:spacing w:val="1"/>
          <w:w w:val="110"/>
        </w:rPr>
        <w:t> </w:t>
      </w:r>
      <w:r>
        <w:rPr>
          <w:w w:val="110"/>
        </w:rPr>
        <w:t>raw</w:t>
      </w:r>
      <w:r>
        <w:rPr>
          <w:spacing w:val="1"/>
          <w:w w:val="110"/>
        </w:rPr>
        <w:t> </w:t>
      </w:r>
      <w:r>
        <w:rPr>
          <w:w w:val="110"/>
        </w:rPr>
        <w:t>attributes.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all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published experiments</w:t>
      </w:r>
      <w:r>
        <w:rPr>
          <w:spacing w:val="1"/>
          <w:w w:val="110"/>
        </w:rPr>
        <w:t> </w:t>
      </w:r>
      <w:r>
        <w:rPr>
          <w:w w:val="110"/>
        </w:rPr>
        <w:t>only refer</w:t>
      </w:r>
      <w:r>
        <w:rPr>
          <w:spacing w:val="1"/>
          <w:w w:val="110"/>
        </w:rPr>
        <w:t> </w:t>
      </w:r>
      <w:r>
        <w:rPr>
          <w:w w:val="110"/>
        </w:rPr>
        <w:t>to  13  of  them,  and  are  listed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24"/>
          <w:w w:val="110"/>
        </w:rPr>
        <w:t> </w:t>
      </w:r>
      <w:r>
        <w:rPr>
          <w:w w:val="110"/>
        </w:rPr>
        <w:t>follows:</w:t>
      </w:r>
    </w:p>
    <w:p>
      <w:pPr>
        <w:tabs>
          <w:tab w:pos="1269" w:val="left" w:leader="none"/>
          <w:tab w:pos="4948" w:val="left" w:leader="none"/>
        </w:tabs>
        <w:spacing w:line="202" w:lineRule="exact" w:before="0"/>
        <w:ind w:left="154" w:right="0" w:firstLine="0"/>
        <w:jc w:val="left"/>
        <w:rPr>
          <w:rFonts w:ascii="Lucida Sans Unicode" w:hAnsi="Lucida Sans Unicode"/>
          <w:sz w:val="17"/>
        </w:rPr>
      </w:pPr>
      <w:r>
        <w:rPr/>
        <w:br w:type="column"/>
      </w:r>
      <w:r>
        <w:rPr>
          <w:i/>
          <w:sz w:val="17"/>
        </w:rPr>
        <w:t>f</w:t>
      </w:r>
      <w:r>
        <w:rPr>
          <w:sz w:val="17"/>
          <w:vertAlign w:val="subscript"/>
        </w:rPr>
        <w:t>1</w:t>
      </w:r>
      <w:r>
        <w:rPr>
          <w:spacing w:val="18"/>
          <w:sz w:val="17"/>
          <w:vertAlign w:val="baseline"/>
        </w:rPr>
        <w:t> </w:t>
      </w:r>
      <w:r>
        <w:rPr>
          <w:rFonts w:ascii="SimSun" w:hAnsi="SimSun"/>
          <w:w w:val="125"/>
          <w:sz w:val="17"/>
          <w:vertAlign w:val="baseline"/>
        </w:rPr>
        <w:t>,</w:t>
      </w:r>
      <w:r>
        <w:rPr>
          <w:rFonts w:ascii="SimSun" w:hAnsi="SimSun"/>
          <w:spacing w:val="-59"/>
          <w:w w:val="125"/>
          <w:sz w:val="17"/>
          <w:vertAlign w:val="baseline"/>
        </w:rPr>
        <w:t> </w:t>
      </w:r>
      <w:r>
        <w:rPr>
          <w:sz w:val="17"/>
          <w:vertAlign w:val="baseline"/>
        </w:rPr>
        <w:t>net</w:t>
      </w:r>
      <w:r>
        <w:rPr>
          <w:i/>
          <w:sz w:val="17"/>
          <w:vertAlign w:val="subscript"/>
        </w:rPr>
        <w:t>i</w:t>
      </w:r>
      <w:r>
        <w:rPr>
          <w:i/>
          <w:spacing w:val="25"/>
          <w:sz w:val="17"/>
          <w:vertAlign w:val="baseline"/>
        </w:rPr>
        <w:t> </w:t>
      </w:r>
      <w:r>
        <w:rPr>
          <w:rFonts w:ascii="Lucida Sans Unicode" w:hAnsi="Lucida Sans Unicode"/>
          <w:sz w:val="17"/>
          <w:vertAlign w:val="baseline"/>
        </w:rPr>
        <w:t>¼</w:t>
        <w:tab/>
      </w:r>
      <w:r>
        <w:rPr>
          <w:i/>
          <w:w w:val="95"/>
          <w:sz w:val="17"/>
          <w:vertAlign w:val="baseline"/>
        </w:rPr>
        <w:t>w</w:t>
      </w:r>
      <w:r>
        <w:rPr>
          <w:i/>
          <w:w w:val="95"/>
          <w:sz w:val="17"/>
          <w:vertAlign w:val="subscript"/>
        </w:rPr>
        <w:t>ij</w:t>
      </w:r>
      <w:r>
        <w:rPr>
          <w:i/>
          <w:w w:val="95"/>
          <w:sz w:val="17"/>
          <w:vertAlign w:val="baseline"/>
        </w:rPr>
        <w:t>x</w:t>
      </w:r>
      <w:r>
        <w:rPr>
          <w:i/>
          <w:w w:val="95"/>
          <w:sz w:val="17"/>
          <w:vertAlign w:val="subscript"/>
        </w:rPr>
        <w:t>j</w:t>
      </w:r>
      <w:r>
        <w:rPr>
          <w:i/>
          <w:spacing w:val="13"/>
          <w:w w:val="95"/>
          <w:sz w:val="17"/>
          <w:vertAlign w:val="baseline"/>
        </w:rPr>
        <w:t> </w:t>
      </w:r>
      <w:r>
        <w:rPr>
          <w:rFonts w:ascii="Lucida Sans Unicode" w:hAnsi="Lucida Sans Unicode"/>
          <w:w w:val="95"/>
          <w:sz w:val="17"/>
          <w:vertAlign w:val="baseline"/>
        </w:rPr>
        <w:t>—</w:t>
      </w:r>
      <w:r>
        <w:rPr>
          <w:rFonts w:ascii="Lucida Sans Unicode" w:hAnsi="Lucida Sans Unicode"/>
          <w:spacing w:val="-12"/>
          <w:w w:val="95"/>
          <w:sz w:val="17"/>
          <w:vertAlign w:val="baseline"/>
        </w:rPr>
        <w:t> </w:t>
      </w:r>
      <w:r>
        <w:rPr>
          <w:rFonts w:ascii="Times New Roman" w:hAnsi="Times New Roman"/>
          <w:w w:val="95"/>
          <w:sz w:val="17"/>
          <w:vertAlign w:val="baseline"/>
        </w:rPr>
        <w:t>h</w:t>
      </w:r>
      <w:r>
        <w:rPr>
          <w:i/>
          <w:w w:val="95"/>
          <w:sz w:val="17"/>
          <w:vertAlign w:val="subscript"/>
        </w:rPr>
        <w:t>i</w:t>
      </w:r>
      <w:r>
        <w:rPr>
          <w:i/>
          <w:w w:val="95"/>
          <w:sz w:val="17"/>
          <w:vertAlign w:val="baseline"/>
        </w:rPr>
        <w:tab/>
      </w:r>
      <w:r>
        <w:rPr>
          <w:rFonts w:ascii="Lucida Sans Unicode" w:hAnsi="Lucida Sans Unicode"/>
          <w:sz w:val="17"/>
          <w:vertAlign w:val="baseline"/>
        </w:rPr>
        <w:t>ð</w:t>
      </w:r>
      <w:r>
        <w:rPr>
          <w:sz w:val="17"/>
          <w:vertAlign w:val="baseline"/>
        </w:rPr>
        <w:t>1</w:t>
      </w:r>
      <w:r>
        <w:rPr>
          <w:rFonts w:ascii="Lucida Sans Unicode" w:hAnsi="Lucida Sans Unicode"/>
          <w:sz w:val="17"/>
          <w:vertAlign w:val="baseline"/>
        </w:rPr>
        <w:t>Þ</w:t>
      </w:r>
    </w:p>
    <w:p>
      <w:pPr>
        <w:spacing w:line="165" w:lineRule="exact" w:before="0"/>
        <w:ind w:left="1032" w:right="0" w:firstLine="0"/>
        <w:jc w:val="left"/>
        <w:rPr>
          <w:sz w:val="11"/>
        </w:rPr>
      </w:pPr>
      <w:r>
        <w:rPr>
          <w:i/>
          <w:sz w:val="11"/>
        </w:rPr>
        <w:t>j</w:t>
      </w:r>
      <w:r>
        <w:rPr>
          <w:rFonts w:ascii="Lucida Sans Unicode" w:hAnsi="Lucida Sans Unicode"/>
          <w:sz w:val="11"/>
        </w:rPr>
        <w:t>¼</w:t>
      </w:r>
      <w:r>
        <w:rPr>
          <w:sz w:val="11"/>
        </w:rPr>
        <w:t>1</w:t>
      </w:r>
    </w:p>
    <w:p>
      <w:pPr>
        <w:spacing w:after="0" w:line="165" w:lineRule="exact"/>
        <w:jc w:val="left"/>
        <w:rPr>
          <w:sz w:val="11"/>
        </w:rPr>
        <w:sectPr>
          <w:type w:val="continuous"/>
          <w:pgSz w:w="11910" w:h="15880"/>
          <w:pgMar w:top="840" w:bottom="280" w:left="500" w:right="500"/>
          <w:cols w:num="2" w:equalWidth="0">
            <w:col w:w="5216" w:space="164"/>
            <w:col w:w="5530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0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age,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2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sex,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1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chest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pain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type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(four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values),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2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resting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blood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pressure,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1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serum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cholestoral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mg/dl,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3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fasting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blood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sugar&gt;120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mg/dl,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1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resting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electrocardiographic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(values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0,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2),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2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maximum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heart</w:t>
      </w:r>
      <w:r>
        <w:rPr>
          <w:spacing w:val="18"/>
          <w:w w:val="110"/>
          <w:sz w:val="16"/>
        </w:rPr>
        <w:t> </w:t>
      </w:r>
      <w:r>
        <w:rPr>
          <w:w w:val="110"/>
          <w:sz w:val="16"/>
        </w:rPr>
        <w:t>rate</w:t>
      </w:r>
      <w:r>
        <w:rPr>
          <w:spacing w:val="16"/>
          <w:w w:val="110"/>
          <w:sz w:val="16"/>
        </w:rPr>
        <w:t> </w:t>
      </w:r>
      <w:r>
        <w:rPr>
          <w:w w:val="110"/>
          <w:sz w:val="16"/>
        </w:rPr>
        <w:t>achieved,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1" w:after="0"/>
        <w:ind w:left="632" w:right="0" w:hanging="297"/>
        <w:jc w:val="left"/>
        <w:rPr>
          <w:sz w:val="16"/>
        </w:rPr>
      </w:pPr>
      <w:r>
        <w:rPr>
          <w:w w:val="110"/>
          <w:sz w:val="16"/>
        </w:rPr>
        <w:t>exercise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induced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angina,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2" w:after="0"/>
        <w:ind w:left="632" w:right="0" w:hanging="391"/>
        <w:jc w:val="left"/>
        <w:rPr>
          <w:sz w:val="16"/>
        </w:rPr>
      </w:pPr>
      <w:r>
        <w:rPr>
          <w:w w:val="110"/>
          <w:sz w:val="16"/>
        </w:rPr>
        <w:t>old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peak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=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depression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induced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exercise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relative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rest,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1" w:after="0"/>
        <w:ind w:left="632" w:right="0" w:hanging="392"/>
        <w:jc w:val="left"/>
        <w:rPr>
          <w:sz w:val="16"/>
        </w:rPr>
      </w:pPr>
      <w:r>
        <w:rPr>
          <w:w w:val="110"/>
          <w:sz w:val="16"/>
        </w:rPr>
        <w:t>the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slope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peak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exercise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ST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segment,</w:t>
      </w: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2" w:after="0"/>
        <w:ind w:left="632" w:right="0" w:hanging="392"/>
        <w:jc w:val="left"/>
        <w:rPr>
          <w:sz w:val="16"/>
        </w:rPr>
      </w:pPr>
      <w:r>
        <w:rPr>
          <w:w w:val="110"/>
          <w:sz w:val="16"/>
        </w:rPr>
        <w:t>number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10"/>
          <w:w w:val="110"/>
          <w:sz w:val="16"/>
        </w:rPr>
        <w:t> </w:t>
      </w:r>
      <w:r>
        <w:rPr>
          <w:w w:val="110"/>
          <w:sz w:val="16"/>
        </w:rPr>
        <w:t>major</w:t>
      </w:r>
      <w:r>
        <w:rPr>
          <w:spacing w:val="7"/>
          <w:w w:val="110"/>
          <w:sz w:val="16"/>
        </w:rPr>
        <w:t> </w:t>
      </w:r>
      <w:r>
        <w:rPr>
          <w:w w:val="110"/>
          <w:sz w:val="16"/>
        </w:rPr>
        <w:t>vessels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(0–3)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colored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ﬂourosopy,</w:t>
      </w:r>
    </w:p>
    <w:p>
      <w:pPr>
        <w:pStyle w:val="Heading2"/>
        <w:spacing w:line="162" w:lineRule="exact"/>
        <w:ind w:left="241"/>
      </w:pPr>
      <w:r>
        <w:rPr/>
        <w:br w:type="column"/>
      </w:r>
      <w:r>
        <w:rPr/>
        <w:t>inputs</w:t>
      </w:r>
    </w:p>
    <w:p>
      <w:pPr>
        <w:spacing w:line="218" w:lineRule="auto" w:before="0"/>
        <w:ind w:left="541" w:right="0" w:firstLine="0"/>
        <w:jc w:val="left"/>
        <w:rPr>
          <w:rFonts w:ascii="Times New Roman"/>
          <w:sz w:val="11"/>
        </w:rPr>
      </w:pPr>
      <w:r>
        <w:rPr/>
        <w:pict>
          <v:group style="position:absolute;margin-left:353.778015pt;margin-top:1.134963pt;width:170.1pt;height:109.85pt;mso-position-horizontal-relative:page;mso-position-vertical-relative:paragraph;z-index:15737856" coordorigin="7076,23" coordsize="3402,2197">
            <v:shape style="position:absolute;left:8433;top:779;width:677;height:678" coordorigin="8434,779" coordsize="677,678" path="m8434,1117l8452,1013,8480,951,8516,898,8559,855,8659,798,8771,779,8827,784,8935,820,9026,892,9062,941,9090,999,9109,1065,9111,1117,9109,1171,9090,1237,9062,1295,9025,1344,8934,1416,8827,1452,8770,1456,8714,1451,8607,1414,8516,1338,8480,1285,8452,1223,8434,1117xe" filled="false" stroked="true" strokeweight=".35pt" strokecolor="#000000">
              <v:path arrowok="t"/>
              <v:stroke dashstyle="solid"/>
            </v:shape>
            <v:shape style="position:absolute;left:7752;top:395;width:177;height:175" type="#_x0000_t75" stroked="false">
              <v:imagedata r:id="rId15" o:title=""/>
            </v:shape>
            <v:shape style="position:absolute;left:7752;top:712;width:177;height:176" type="#_x0000_t75" stroked="false">
              <v:imagedata r:id="rId16" o:title=""/>
            </v:shape>
            <v:line style="position:absolute" from="7079,101" to="8583,843" stroked="true" strokeweight=".35pt" strokecolor="#000000">
              <v:stroke dashstyle="solid"/>
            </v:line>
            <v:line style="position:absolute" from="7079,609" to="8476,947" stroked="true" strokeweight=".35pt" strokecolor="#000000">
              <v:stroke dashstyle="solid"/>
            </v:line>
            <v:shape style="position:absolute;left:7752;top:1665;width:177;height:176" type="#_x0000_t75" stroked="false">
              <v:imagedata r:id="rId17" o:title=""/>
            </v:shape>
            <v:line style="position:absolute" from="7079,2133" to="8562,1383" stroked="true" strokeweight=".35pt" strokecolor="#000000">
              <v:stroke dashstyle="solid"/>
            </v:line>
            <v:shape style="position:absolute;left:9110;top:608;width:1355;height:509" coordorigin="9111,609" coordsize="1355,509" path="m9111,1117l10465,1117m9111,1117l10127,1117,10255,609,10465,609e" filled="false" stroked="true" strokeweight=".35pt" strokecolor="#000000">
              <v:path arrowok="t"/>
              <v:stroke dashstyle="solid"/>
            </v:shape>
            <v:shape style="position:absolute;left:10127;top:1117;width:339;height:508" coordorigin="10127,1117" coordsize="339,508" path="m10127,1117l10255,1625,10465,1625e" filled="false" stroked="true" strokeweight=".35pt" strokecolor="#000000">
              <v:path arrowok="t"/>
              <v:stroke dashstyle="solid"/>
            </v:shape>
            <v:shape style="position:absolute;left:9860;top:1117;width:267;height:2" coordorigin="9861,1117" coordsize="267,0" path="m10127,1117l9861,1117m10127,1117l9861,1117m10127,1117l9861,1117m10127,1117l9861,1117e" filled="false" stroked="true" strokeweight=".35pt" strokecolor="#000000">
              <v:path arrowok="t"/>
              <v:stroke dashstyle="solid"/>
            </v:shape>
            <v:shape style="position:absolute;left:9738;top:778;width:728;height:339" coordorigin="9738,778" coordsize="728,339" path="m9738,1117l10127,1117,10213,778,10465,778e" filled="false" stroked="true" strokeweight=".35pt" strokecolor="#000000">
              <v:path arrowok="t"/>
              <v:stroke dashstyle="solid"/>
            </v:shape>
            <v:shape style="position:absolute;left:9860;top:1113;width:609;height:346" type="#_x0000_t75" stroked="false">
              <v:imagedata r:id="rId18" o:title=""/>
            </v:shape>
            <v:shape style="position:absolute;left:9738;top:947;width:728;height:170" coordorigin="9738,947" coordsize="728,170" path="m9738,1117l10127,1117,10170,947,10465,947e" filled="false" stroked="true" strokeweight=".35pt" strokecolor="#000000">
              <v:path arrowok="t"/>
              <v:stroke dashstyle="solid"/>
            </v:shape>
            <v:shape style="position:absolute;left:9860;top:1113;width:609;height:177" type="#_x0000_t75" stroked="false">
              <v:imagedata r:id="rId19" o:title=""/>
            </v:shape>
            <v:line style="position:absolute" from="8772,778" to="8772,1455" stroked="true" strokeweight=".35pt" strokecolor="#000000">
              <v:stroke dashstyle="solid"/>
            </v:line>
            <v:line style="position:absolute" from="7248,778" to="7248,1947" stroked="true" strokeweight=".35pt" strokecolor="#000000">
              <v:stroke dashstyle="dot"/>
            </v:line>
            <v:shape style="position:absolute;left:8041;top:22;width:346;height:346" type="#_x0000_t75" stroked="false">
              <v:imagedata r:id="rId20" o:title=""/>
            </v:shape>
            <v:shape style="position:absolute;left:8688;top:1455;width:2;height:678" coordorigin="8689,1455" coordsize="0,678" path="m8689,1455l8689,2133,8689,1862e" filled="false" stroked="true" strokeweight=".35pt" strokecolor="#000000">
              <v:path arrowok="t"/>
              <v:stroke dashstyle="solid"/>
            </v:shape>
            <v:shape style="position:absolute;left:8650;top:1794;width:77;height:77" coordorigin="8650,1794" coordsize="77,77" path="m8689,1794l8650,1871,8727,1871,8689,1794xe" filled="true" fillcolor="#000000" stroked="false">
              <v:path arrowok="t"/>
              <v:fill type="solid"/>
            </v:shape>
            <v:shape style="position:absolute;left:8650;top:1794;width:77;height:77" coordorigin="8650,1794" coordsize="77,77" path="m8650,1871l8689,1794,8727,1871,8650,1871xe" filled="false" stroked="true" strokeweight=".35pt" strokecolor="#000000">
              <v:path arrowok="t"/>
              <v:stroke dashstyle="solid"/>
            </v:shape>
            <v:shape style="position:absolute;left:7733;top:168;width:236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7"/>
                        <w:sz w:val="17"/>
                      </w:rPr>
                      <w:t>w</w:t>
                    </w:r>
                    <w:r>
                      <w:rPr>
                        <w:rFonts w:ascii="Times New Roman"/>
                        <w:sz w:val="11"/>
                      </w:rPr>
                      <w:t>i1</w:t>
                    </w:r>
                  </w:p>
                </w:txbxContent>
              </v:textbox>
              <w10:wrap type="none"/>
            </v:shape>
            <v:shape style="position:absolute;left:9964;top:338;width:513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outputs</w:t>
                    </w:r>
                  </w:p>
                </w:txbxContent>
              </v:textbox>
              <w10:wrap type="none"/>
            </v:shape>
            <v:shape style="position:absolute;left:7733;top:846;width:236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7"/>
                        <w:sz w:val="17"/>
                      </w:rPr>
                      <w:t>w</w:t>
                    </w:r>
                    <w:r>
                      <w:rPr>
                        <w:rFonts w:ascii="Times New Roman"/>
                        <w:sz w:val="11"/>
                      </w:rPr>
                      <w:t>i2</w:t>
                    </w:r>
                  </w:p>
                </w:txbxContent>
              </v:textbox>
              <w10:wrap type="none"/>
            </v:shape>
            <v:shape style="position:absolute;left:8497;top:1015;width:602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f(.)  </w:t>
                    </w:r>
                    <w:r>
                      <w:rPr>
                        <w:rFonts w:ascii="Times New Roman"/>
                        <w:spacing w:val="5"/>
                        <w:sz w:val="17"/>
                      </w:rPr>
                      <w:t> </w:t>
                    </w:r>
                    <w:r>
                      <w:rPr>
                        <w:rFonts w:ascii="Times New Roman"/>
                        <w:sz w:val="17"/>
                      </w:rPr>
                      <w:t>a(.)</w:t>
                    </w:r>
                  </w:p>
                </w:txbxContent>
              </v:textbox>
              <w10:wrap type="none"/>
            </v:shape>
            <v:shape style="position:absolute;left:9646;top:1184;width:139;height:242" type="#_x0000_t202" filled="false" stroked="false">
              <v:textbox inset="0,0,0,0">
                <w:txbxContent>
                  <w:p>
                    <w:pPr>
                      <w:spacing w:line="228" w:lineRule="auto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y</w:t>
                    </w:r>
                    <w:r>
                      <w:rPr>
                        <w:rFonts w:ascii="Times New Roman"/>
                        <w:position w:val="-6"/>
                        <w:sz w:val="11"/>
                      </w:rPr>
                      <w:t>i</w:t>
                    </w:r>
                  </w:p>
                </w:txbxContent>
              </v:textbox>
              <w10:wrap type="none"/>
            </v:shape>
            <v:shape style="position:absolute;left:7717;top:1862;width:269;height:242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Times New Roman"/>
                        <w:position w:val="7"/>
                        <w:sz w:val="17"/>
                      </w:rPr>
                      <w:t>w</w:t>
                    </w:r>
                    <w:r>
                      <w:rPr>
                        <w:rFonts w:ascii="Times New Roman"/>
                        <w:sz w:val="11"/>
                      </w:rPr>
                      <w:t>im</w:t>
                    </w:r>
                  </w:p>
                </w:txbxContent>
              </v:textbox>
              <w10:wrap type="none"/>
            </v:shape>
            <v:shape style="position:absolute;left:8805;top:2031;width:289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sz w:val="17"/>
                      </w:rPr>
                      <w:t>bias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sz w:val="17"/>
        </w:rPr>
        <w:t>x</w:t>
      </w:r>
      <w:r>
        <w:rPr>
          <w:rFonts w:ascii="Times New Roman"/>
          <w:position w:val="-6"/>
          <w:sz w:val="11"/>
        </w:rPr>
        <w:t>1</w:t>
      </w: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spacing w:before="0"/>
        <w:ind w:left="541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7"/>
        </w:rPr>
        <w:t>x</w:t>
      </w:r>
      <w:r>
        <w:rPr>
          <w:rFonts w:ascii="Times New Roman"/>
          <w:position w:val="-6"/>
          <w:sz w:val="11"/>
        </w:rPr>
        <w:t>2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rPr>
          <w:rFonts w:ascii="Times New Roman"/>
          <w:sz w:val="24"/>
        </w:rPr>
      </w:pPr>
    </w:p>
    <w:p>
      <w:pPr>
        <w:spacing w:before="168"/>
        <w:ind w:left="526" w:right="0" w:firstLine="0"/>
        <w:jc w:val="left"/>
        <w:rPr>
          <w:rFonts w:ascii="Times New Roman"/>
          <w:sz w:val="11"/>
        </w:rPr>
      </w:pPr>
      <w:r>
        <w:rPr>
          <w:rFonts w:ascii="Times New Roman"/>
          <w:sz w:val="17"/>
        </w:rPr>
        <w:t>x</w:t>
      </w:r>
      <w:r>
        <w:rPr>
          <w:rFonts w:ascii="Times New Roman"/>
          <w:position w:val="-6"/>
          <w:sz w:val="11"/>
        </w:rPr>
        <w:t>m</w:t>
      </w:r>
    </w:p>
    <w:p>
      <w:pPr>
        <w:pStyle w:val="Heading2"/>
        <w:spacing w:line="184" w:lineRule="exact"/>
        <w:ind w:left="241"/>
      </w:pPr>
      <w:r>
        <w:rPr/>
        <w:br w:type="column"/>
      </w:r>
      <w:r>
        <w:rPr/>
        <w:t>weights</w:t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spacing w:before="0"/>
        <w:ind w:left="364" w:right="0" w:firstLine="0"/>
        <w:jc w:val="left"/>
        <w:rPr>
          <w:rFonts w:ascii="Times New Roman" w:hAnsi="Times New Roman"/>
          <w:sz w:val="11"/>
        </w:rPr>
      </w:pPr>
      <w:r>
        <w:rPr>
          <w:rFonts w:ascii="Symbol" w:hAnsi="Symbol"/>
          <w:sz w:val="17"/>
        </w:rPr>
        <w:t></w:t>
      </w:r>
      <w:r>
        <w:rPr>
          <w:rFonts w:ascii="Times New Roman" w:hAnsi="Times New Roman"/>
          <w:position w:val="-6"/>
          <w:sz w:val="11"/>
        </w:rPr>
        <w:t>i</w:t>
      </w:r>
    </w:p>
    <w:p>
      <w:pPr>
        <w:spacing w:after="0"/>
        <w:jc w:val="left"/>
        <w:rPr>
          <w:rFonts w:ascii="Times New Roman" w:hAnsi="Times New Roman"/>
          <w:sz w:val="11"/>
        </w:rPr>
        <w:sectPr>
          <w:type w:val="continuous"/>
          <w:pgSz w:w="11910" w:h="15880"/>
          <w:pgMar w:top="840" w:bottom="280" w:left="500" w:right="500"/>
          <w:cols w:num="3" w:equalWidth="0">
            <w:col w:w="5215" w:space="664"/>
            <w:col w:w="746" w:space="1139"/>
            <w:col w:w="3146"/>
          </w:cols>
        </w:sectPr>
      </w:pPr>
    </w:p>
    <w:p>
      <w:pPr>
        <w:pStyle w:val="ListParagraph"/>
        <w:numPr>
          <w:ilvl w:val="2"/>
          <w:numId w:val="1"/>
        </w:numPr>
        <w:tabs>
          <w:tab w:pos="633" w:val="left" w:leader="none"/>
        </w:tabs>
        <w:spacing w:line="240" w:lineRule="auto" w:before="23" w:after="0"/>
        <w:ind w:left="632" w:right="0" w:hanging="392"/>
        <w:jc w:val="left"/>
        <w:rPr>
          <w:sz w:val="16"/>
        </w:rPr>
      </w:pPr>
      <w:r>
        <w:rPr/>
        <w:pict>
          <v:group style="position:absolute;margin-left:10.1512pt;margin-top:362.869202pt;width:18.05pt;height:18.05pt;mso-position-horizontal-relative:page;mso-position-vertical-relative:page;z-index:15739392" coordorigin="203,7257" coordsize="361,361">
            <v:shape style="position:absolute;left:208;top:7263;width:349;height:349" coordorigin="209,7263" coordsize="349,349" path="m549,7263l218,7263,209,7272,209,7603,218,7612,549,7612,557,7603,557,7552,291,7552,290,7544,298,7534,302,7522,304,7510,304,7497,281,7482,263,7464,252,7442,248,7419,258,7381,287,7350,330,7330,383,7322,557,7322,557,7272,549,7263xm375,7515l344,7539,312,7551,291,7552,557,7552,557,7516,380,7516,375,7515xm557,7322l383,7322,436,7330,479,7350,508,7381,519,7419,508,7456,479,7487,436,7508,383,7516,557,7516,557,7322xe" filled="true" fillcolor="#ffff00" stroked="false">
              <v:path arrowok="t"/>
              <v:fill type="solid"/>
            </v:shape>
            <v:shape style="position:absolute;left:208;top:7263;width:349;height:349" coordorigin="209,7263" coordsize="349,349" path="m383,7516l380,7516,377,7515,375,7515,344,7539,312,7551,291,7552,290,7544,298,7534,302,7522,304,7510,304,7497,281,7482,263,7464,252,7442,248,7419,258,7381,287,7350,330,7330,383,7322,436,7330,479,7350,508,7381,519,7419,508,7456,479,7487,436,7508,383,7516m538,7263l228,7263,218,7263,209,7272,209,7283,209,7592,209,7603,218,7612,228,7612,538,7612,549,7612,557,7603,557,7592,557,7283,557,7272,549,7263,538,7263xe" filled="false" stroked="true" strokeweight=".59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415.276001pt;margin-top:362.871002pt;width:180pt;height:120pt;mso-position-horizontal-relative:page;mso-position-vertical-relative:page;z-index:15740416" type="#_x0000_t202" fillcolor="#ffff4c" stroked="true" strokeweight="1pt" strokecolor="#000000">
            <v:textbox inset="0,0,0,0">
              <w:txbxContent>
                <w:p>
                  <w:pPr>
                    <w:spacing w:before="90"/>
                    <w:ind w:left="40" w:right="0" w:firstLine="0"/>
                    <w:jc w:val="left"/>
                    <w:rPr>
                      <w:rFonts w:ascii="Arial"/>
                      <w:b/>
                      <w:i/>
                      <w:sz w:val="16"/>
                    </w:rPr>
                  </w:pPr>
                  <w:r>
                    <w:rPr>
                      <w:rFonts w:ascii="Arial"/>
                      <w:b/>
                      <w:i/>
                      <w:sz w:val="16"/>
                    </w:rPr>
                    <w:t>acer</w:t>
                  </w:r>
                </w:p>
                <w:p>
                  <w:pPr>
                    <w:spacing w:before="16"/>
                    <w:ind w:left="4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2018-05-21 17:41:51</w:t>
                  </w:r>
                </w:p>
                <w:p>
                  <w:pPr>
                    <w:spacing w:line="249" w:lineRule="auto" w:before="18"/>
                    <w:ind w:left="40" w:right="589" w:firstLine="0"/>
                    <w:jc w:val="left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-------------------------------------------- BNND BNNF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w w:val="110"/>
          <w:sz w:val="16"/>
        </w:rPr>
        <w:t>thal: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3 = normal;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6 =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ﬁxed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defect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7 =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reversable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defect.</w:t>
      </w:r>
    </w:p>
    <w:p>
      <w:pPr>
        <w:spacing w:before="91"/>
        <w:ind w:left="241" w:right="0" w:firstLine="0"/>
        <w:jc w:val="left"/>
        <w:rPr>
          <w:sz w:val="12"/>
        </w:rPr>
      </w:pPr>
      <w:r>
        <w:rPr/>
        <w:br w:type="column"/>
      </w:r>
      <w:r>
        <w:rPr>
          <w:w w:val="120"/>
          <w:sz w:val="12"/>
        </w:rPr>
        <w:t>Fig.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1.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Artiﬁcial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neuron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model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(</w:t>
      </w:r>
      <w:hyperlink w:history="true" w:anchor="_bookmark21">
        <w:r>
          <w:rPr>
            <w:color w:val="000066"/>
            <w:w w:val="120"/>
            <w:sz w:val="12"/>
          </w:rPr>
          <w:t>Hanbay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et</w:t>
        </w:r>
        <w:r>
          <w:rPr>
            <w:color w:val="000066"/>
            <w:spacing w:val="2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al.,</w:t>
        </w:r>
        <w:r>
          <w:rPr>
            <w:color w:val="000066"/>
            <w:spacing w:val="3"/>
            <w:w w:val="120"/>
            <w:sz w:val="12"/>
          </w:rPr>
          <w:t> </w:t>
        </w:r>
        <w:r>
          <w:rPr>
            <w:color w:val="000066"/>
            <w:w w:val="120"/>
            <w:sz w:val="12"/>
          </w:rPr>
          <w:t>2008</w:t>
        </w:r>
      </w:hyperlink>
      <w:r>
        <w:rPr>
          <w:w w:val="12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  <w:cols w:num="2" w:equalWidth="0">
            <w:col w:w="5135" w:space="1065"/>
            <w:col w:w="4710"/>
          </w:cols>
        </w:sectPr>
      </w:pPr>
    </w:p>
    <w:p>
      <w:pPr>
        <w:tabs>
          <w:tab w:pos="10751" w:val="right" w:leader="none"/>
        </w:tabs>
        <w:spacing w:before="89"/>
        <w:ind w:left="3544" w:right="0" w:firstLine="0"/>
        <w:jc w:val="left"/>
        <w:rPr>
          <w:sz w:val="12"/>
        </w:rPr>
      </w:pPr>
      <w:bookmarkStart w:name="Ensemble Based Methodsbased methods" w:id="8"/>
      <w:bookmarkEnd w:id="8"/>
      <w:r>
        <w:rPr/>
      </w:r>
      <w:r>
        <w:rPr>
          <w:i/>
          <w:w w:val="115"/>
          <w:sz w:val="12"/>
        </w:rPr>
        <w:t>R.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Das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et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al.</w:t>
      </w:r>
      <w:r>
        <w:rPr>
          <w:i/>
          <w:spacing w:val="-9"/>
          <w:w w:val="115"/>
          <w:sz w:val="12"/>
        </w:rPr>
        <w:t> </w:t>
      </w:r>
      <w:r>
        <w:rPr>
          <w:i/>
          <w:w w:val="105"/>
          <w:sz w:val="12"/>
        </w:rPr>
        <w:t>/</w:t>
      </w:r>
      <w:r>
        <w:rPr>
          <w:i/>
          <w:spacing w:val="-7"/>
          <w:w w:val="10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Applications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36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(2009)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7675–7680</w:t>
        <w:tab/>
      </w:r>
      <w:r>
        <w:rPr>
          <w:w w:val="115"/>
          <w:sz w:val="12"/>
        </w:rPr>
        <w:t>7677</w:t>
      </w:r>
    </w:p>
    <w:p>
      <w:pPr>
        <w:spacing w:after="0"/>
        <w:jc w:val="left"/>
        <w:rPr>
          <w:sz w:val="12"/>
        </w:rPr>
        <w:sectPr>
          <w:pgSz w:w="11910" w:h="15880"/>
          <w:pgMar w:top="84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68" w:lineRule="auto"/>
        <w:ind w:left="350"/>
        <w:jc w:val="both"/>
      </w:pPr>
      <w:r>
        <w:rPr>
          <w:spacing w:val="-1"/>
          <w:w w:val="110"/>
        </w:rPr>
        <w:t>where X = (</w:t>
      </w:r>
      <w:r>
        <w:rPr>
          <w:i/>
          <w:spacing w:val="-1"/>
          <w:w w:val="110"/>
        </w:rPr>
        <w:t>X</w:t>
      </w:r>
      <w:r>
        <w:rPr>
          <w:spacing w:val="-1"/>
          <w:w w:val="110"/>
          <w:vertAlign w:val="subscript"/>
        </w:rPr>
        <w:t>1</w:t>
      </w:r>
      <w:r>
        <w:rPr>
          <w:spacing w:val="-1"/>
          <w:w w:val="110"/>
          <w:vertAlign w:val="baseline"/>
        </w:rPr>
        <w:t>, </w:t>
      </w:r>
      <w:r>
        <w:rPr>
          <w:i/>
          <w:spacing w:val="-1"/>
          <w:w w:val="110"/>
          <w:vertAlign w:val="baseline"/>
        </w:rPr>
        <w:t>X</w:t>
      </w:r>
      <w:r>
        <w:rPr>
          <w:spacing w:val="-1"/>
          <w:w w:val="110"/>
          <w:vertAlign w:val="subscript"/>
        </w:rPr>
        <w:t>2</w:t>
      </w:r>
      <w:r>
        <w:rPr>
          <w:spacing w:val="-1"/>
          <w:w w:val="110"/>
          <w:vertAlign w:val="baseline"/>
        </w:rPr>
        <w:t>, </w:t>
      </w:r>
      <w:r>
        <w:rPr>
          <w:rFonts w:ascii="Georgia"/>
          <w:spacing w:val="-1"/>
          <w:w w:val="110"/>
          <w:vertAlign w:val="baseline"/>
        </w:rPr>
        <w:t>.. .</w:t>
      </w:r>
      <w:r>
        <w:rPr>
          <w:spacing w:val="-1"/>
          <w:w w:val="110"/>
          <w:vertAlign w:val="baseline"/>
        </w:rPr>
        <w:t>,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m</w:t>
      </w:r>
      <w:r>
        <w:rPr>
          <w:w w:val="110"/>
          <w:vertAlign w:val="baseline"/>
        </w:rPr>
        <w:t>) represent the </w:t>
      </w:r>
      <w:r>
        <w:rPr>
          <w:i/>
          <w:w w:val="110"/>
          <w:vertAlign w:val="baseline"/>
        </w:rPr>
        <w:t>m </w:t>
      </w:r>
      <w:r>
        <w:rPr>
          <w:w w:val="110"/>
          <w:vertAlign w:val="baseline"/>
        </w:rPr>
        <w:t>input applied to the neu-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ron,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W</w:t>
      </w:r>
      <w:r>
        <w:rPr>
          <w:i/>
          <w:w w:val="110"/>
          <w:vertAlign w:val="subscript"/>
        </w:rPr>
        <w:t>i</w:t>
      </w:r>
      <w:r>
        <w:rPr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represent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weights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input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rFonts w:ascii="Times New Roman"/>
          <w:w w:val="110"/>
          <w:vertAlign w:val="baseline"/>
        </w:rPr>
        <w:t>h</w:t>
      </w:r>
      <w:r>
        <w:rPr>
          <w:i/>
          <w:w w:val="110"/>
          <w:vertAlign w:val="subscript"/>
        </w:rPr>
        <w:t>i</w:t>
      </w:r>
      <w:r>
        <w:rPr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bias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a</w:t>
      </w:r>
      <w:r>
        <w:rPr>
          <w:w w:val="110"/>
          <w:vertAlign w:val="baseline"/>
        </w:rPr>
        <w:t>(.)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6"/>
          <w:w w:val="110"/>
          <w:vertAlign w:val="baseline"/>
        </w:rPr>
        <w:t> </w:t>
      </w:r>
      <w:r>
        <w:rPr>
          <w:w w:val="110"/>
          <w:vertAlign w:val="baseline"/>
        </w:rPr>
        <w:t>activation function. There 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many kind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activation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function.</w:t>
      </w:r>
      <w:bookmarkStart w:name="The Proposed Methodology proposed method" w:id="9"/>
      <w:bookmarkEnd w:id="9"/>
      <w:r>
        <w:rPr>
          <w:w w:val="110"/>
          <w:vertAlign w:val="baseline"/>
        </w:rPr>
      </w:r>
      <w:r>
        <w:rPr>
          <w:spacing w:val="1"/>
          <w:w w:val="110"/>
          <w:vertAlign w:val="baseline"/>
        </w:rPr>
        <w:t> </w:t>
      </w:r>
      <w:bookmarkStart w:name="_bookmark1" w:id="10"/>
      <w:bookmarkEnd w:id="10"/>
      <w:r>
        <w:rPr>
          <w:w w:val="110"/>
          <w:vertAlign w:val="baseline"/>
        </w:rPr>
        <w:t>Usually</w:t>
      </w:r>
      <w:r>
        <w:rPr>
          <w:w w:val="110"/>
          <w:vertAlign w:val="baseline"/>
        </w:rPr>
        <w:t> nonlinear activation functions such as sigmoid, step 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used.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1"/>
        </w:numPr>
        <w:tabs>
          <w:tab w:pos="659" w:val="left" w:leader="none"/>
        </w:tabs>
        <w:spacing w:line="240" w:lineRule="auto" w:before="1" w:after="0"/>
        <w:ind w:left="658" w:right="0" w:hanging="309"/>
        <w:jc w:val="left"/>
        <w:rPr>
          <w:i/>
          <w:sz w:val="16"/>
        </w:rPr>
      </w:pPr>
      <w:r>
        <w:rPr>
          <w:i/>
          <w:w w:val="105"/>
          <w:sz w:val="16"/>
        </w:rPr>
        <w:t>Ensemble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based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methods</w:t>
      </w:r>
    </w:p>
    <w:p>
      <w:pPr>
        <w:pStyle w:val="BodyText"/>
        <w:spacing w:before="7"/>
        <w:rPr>
          <w:i/>
          <w:sz w:val="19"/>
        </w:rPr>
      </w:pPr>
    </w:p>
    <w:p>
      <w:pPr>
        <w:pStyle w:val="BodyText"/>
        <w:spacing w:line="268" w:lineRule="auto" w:before="1"/>
        <w:ind w:left="350" w:firstLine="232"/>
        <w:jc w:val="both"/>
      </w:pP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ensemble</w:t>
      </w:r>
      <w:r>
        <w:rPr>
          <w:spacing w:val="-5"/>
          <w:w w:val="110"/>
        </w:rPr>
        <w:t> </w:t>
      </w:r>
      <w:r>
        <w:rPr>
          <w:w w:val="110"/>
        </w:rPr>
        <w:t>based</w:t>
      </w:r>
      <w:r>
        <w:rPr>
          <w:spacing w:val="-5"/>
          <w:w w:val="110"/>
        </w:rPr>
        <w:t> </w:t>
      </w:r>
      <w:r>
        <w:rPr>
          <w:w w:val="110"/>
        </w:rPr>
        <w:t>methods</w:t>
      </w:r>
      <w:r>
        <w:rPr>
          <w:spacing w:val="-4"/>
          <w:w w:val="110"/>
        </w:rPr>
        <w:t> </w:t>
      </w:r>
      <w:r>
        <w:rPr>
          <w:w w:val="110"/>
        </w:rPr>
        <w:t>creates</w:t>
      </w:r>
      <w:r>
        <w:rPr>
          <w:spacing w:val="-5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models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4"/>
          <w:w w:val="110"/>
        </w:rPr>
        <w:t> </w:t>
      </w:r>
      <w:r>
        <w:rPr>
          <w:w w:val="110"/>
        </w:rPr>
        <w:t>combining</w:t>
      </w:r>
      <w:r>
        <w:rPr>
          <w:spacing w:val="-36"/>
          <w:w w:val="110"/>
        </w:rPr>
        <w:t> </w:t>
      </w:r>
      <w:r>
        <w:rPr>
          <w:w w:val="110"/>
        </w:rPr>
        <w:t>the posterior probabilities (for class targets) or the predicted val-</w:t>
      </w:r>
      <w:r>
        <w:rPr>
          <w:spacing w:val="1"/>
          <w:w w:val="110"/>
        </w:rPr>
        <w:t> </w:t>
      </w:r>
      <w:r>
        <w:rPr>
          <w:w w:val="110"/>
        </w:rPr>
        <w:t>ues (for interval targets) from multiple predecessor models. The</w:t>
      </w:r>
      <w:r>
        <w:rPr>
          <w:spacing w:val="1"/>
          <w:w w:val="110"/>
        </w:rPr>
        <w:t> </w:t>
      </w:r>
      <w:r>
        <w:rPr>
          <w:w w:val="110"/>
        </w:rPr>
        <w:t>new model is then used to score new data. Thus, this new model</w:t>
      </w:r>
      <w:r>
        <w:rPr>
          <w:spacing w:val="1"/>
          <w:w w:val="110"/>
        </w:rPr>
        <w:t> </w:t>
      </w:r>
      <w:r>
        <w:rPr>
          <w:w w:val="110"/>
        </w:rPr>
        <w:t>obtains an increase in generalization performance by combining</w:t>
      </w:r>
      <w:r>
        <w:rPr>
          <w:spacing w:val="1"/>
          <w:w w:val="110"/>
        </w:rPr>
        <w:t> </w:t>
      </w:r>
      <w:r>
        <w:rPr>
          <w:w w:val="110"/>
        </w:rPr>
        <w:t>several</w:t>
      </w:r>
      <w:r>
        <w:rPr>
          <w:spacing w:val="28"/>
          <w:w w:val="110"/>
        </w:rPr>
        <w:t> </w:t>
      </w:r>
      <w:r>
        <w:rPr>
          <w:w w:val="110"/>
        </w:rPr>
        <w:t>individual</w:t>
      </w:r>
      <w:r>
        <w:rPr>
          <w:spacing w:val="29"/>
          <w:w w:val="110"/>
        </w:rPr>
        <w:t> </w:t>
      </w:r>
      <w:r>
        <w:rPr>
          <w:w w:val="110"/>
        </w:rPr>
        <w:t>models</w:t>
      </w:r>
      <w:r>
        <w:rPr>
          <w:spacing w:val="28"/>
          <w:w w:val="110"/>
        </w:rPr>
        <w:t> </w:t>
      </w:r>
      <w:r>
        <w:rPr>
          <w:w w:val="110"/>
        </w:rPr>
        <w:t>trained</w:t>
      </w:r>
      <w:r>
        <w:rPr>
          <w:spacing w:val="28"/>
          <w:w w:val="110"/>
        </w:rPr>
        <w:t> </w:t>
      </w:r>
      <w:r>
        <w:rPr>
          <w:w w:val="110"/>
        </w:rPr>
        <w:t>on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same</w:t>
      </w:r>
      <w:r>
        <w:rPr>
          <w:spacing w:val="28"/>
          <w:w w:val="110"/>
        </w:rPr>
        <w:t> </w:t>
      </w:r>
      <w:r>
        <w:rPr>
          <w:w w:val="110"/>
        </w:rPr>
        <w:t>task</w:t>
      </w:r>
      <w:r>
        <w:rPr>
          <w:spacing w:val="27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(</w:t>
      </w:r>
      <w:hyperlink w:history="true" w:anchor="_bookmark22">
        <w:r>
          <w:rPr>
            <w:color w:val="000066"/>
            <w:w w:val="110"/>
            <w:shd w:fill="FDFDBE" w:color="auto" w:val="clear"/>
          </w:rPr>
          <w:t>http://sup-</w:t>
        </w:r>
      </w:hyperlink>
    </w:p>
    <w:p>
      <w:pPr>
        <w:pStyle w:val="BodyText"/>
        <w:spacing w:line="268" w:lineRule="auto"/>
        <w:ind w:left="350" w:hanging="35"/>
        <w:jc w:val="both"/>
      </w:pPr>
      <w:r>
        <w:rPr>
          <w:color w:val="000066"/>
          <w:spacing w:val="-7"/>
          <w:w w:val="116"/>
          <w:shd w:fill="FDFDBE" w:color="auto" w:val="clear"/>
        </w:rPr>
        <w:t> </w:t>
      </w:r>
      <w:hyperlink w:history="true" w:anchor="_bookmark22">
        <w:r>
          <w:rPr>
            <w:color w:val="000066"/>
            <w:w w:val="110"/>
            <w:shd w:fill="FDFDBE" w:color="auto" w:val="clear"/>
          </w:rPr>
          <w:t>port.sas.com/d, 2008</w:t>
        </w:r>
      </w:hyperlink>
      <w:r>
        <w:rPr>
          <w:w w:val="110"/>
        </w:rPr>
        <w:t>). A schematic illustration of ensemble model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13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seen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hyperlink w:history="true" w:anchor="_bookmark2">
        <w:r>
          <w:rPr>
            <w:color w:val="000066"/>
            <w:w w:val="110"/>
          </w:rPr>
          <w:t>Fig.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2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350" w:firstLine="232"/>
        <w:jc w:val="both"/>
      </w:pPr>
      <w:r>
        <w:rPr>
          <w:w w:val="110"/>
        </w:rPr>
        <w:t>The creation of an ensemble approach is often divided into two</w:t>
      </w:r>
      <w:r>
        <w:rPr>
          <w:spacing w:val="1"/>
          <w:w w:val="110"/>
        </w:rPr>
        <w:t> </w:t>
      </w:r>
      <w:r>
        <w:rPr>
          <w:w w:val="110"/>
        </w:rPr>
        <w:t>steps;</w:t>
      </w:r>
      <w:r>
        <w:rPr>
          <w:spacing w:val="1"/>
          <w:w w:val="110"/>
        </w:rPr>
        <w:t> </w:t>
      </w:r>
      <w:r>
        <w:rPr>
          <w:w w:val="110"/>
        </w:rPr>
        <w:t>(1)</w:t>
      </w:r>
      <w:r>
        <w:rPr>
          <w:spacing w:val="1"/>
          <w:w w:val="110"/>
        </w:rPr>
        <w:t> </w:t>
      </w:r>
      <w:r>
        <w:rPr>
          <w:w w:val="110"/>
        </w:rPr>
        <w:t>generate</w:t>
      </w:r>
      <w:r>
        <w:rPr>
          <w:spacing w:val="1"/>
          <w:w w:val="110"/>
        </w:rPr>
        <w:t> </w:t>
      </w:r>
      <w:r>
        <w:rPr>
          <w:w w:val="110"/>
        </w:rPr>
        <w:t>individual</w:t>
      </w:r>
      <w:r>
        <w:rPr>
          <w:spacing w:val="1"/>
          <w:w w:val="110"/>
        </w:rPr>
        <w:t> </w:t>
      </w:r>
      <w:r>
        <w:rPr>
          <w:w w:val="110"/>
        </w:rPr>
        <w:t>members,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(2)</w:t>
      </w:r>
      <w:r>
        <w:rPr>
          <w:spacing w:val="1"/>
          <w:w w:val="110"/>
        </w:rPr>
        <w:t> </w:t>
      </w:r>
      <w:r>
        <w:rPr>
          <w:w w:val="110"/>
        </w:rPr>
        <w:t>appropriately</w:t>
      </w:r>
      <w:r>
        <w:rPr>
          <w:spacing w:val="1"/>
          <w:w w:val="110"/>
        </w:rPr>
        <w:t> </w:t>
      </w:r>
      <w:bookmarkStart w:name="_bookmark2" w:id="11"/>
      <w:bookmarkEnd w:id="11"/>
      <w:r>
        <w:rPr>
          <w:w w:val="110"/>
        </w:rPr>
        <w:t>combine</w:t>
      </w:r>
      <w:r>
        <w:rPr>
          <w:w w:val="110"/>
        </w:rPr>
        <w:t> individual members’ outputs to constitute a new output.</w:t>
      </w:r>
      <w:r>
        <w:rPr>
          <w:spacing w:val="1"/>
          <w:w w:val="110"/>
        </w:rPr>
        <w:t> </w:t>
      </w:r>
      <w:r>
        <w:rPr>
          <w:w w:val="110"/>
        </w:rPr>
        <w:t>The basic method for forming ensemble based methods is to train</w:t>
      </w:r>
      <w:r>
        <w:rPr>
          <w:spacing w:val="1"/>
          <w:w w:val="110"/>
        </w:rPr>
        <w:t> </w:t>
      </w:r>
      <w:r>
        <w:rPr>
          <w:w w:val="110"/>
        </w:rPr>
        <w:t>each member model using random parameters. In the neural net-</w:t>
      </w:r>
      <w:r>
        <w:rPr>
          <w:spacing w:val="1"/>
          <w:w w:val="110"/>
        </w:rPr>
        <w:t> </w:t>
      </w:r>
      <w:r>
        <w:rPr>
          <w:w w:val="110"/>
        </w:rPr>
        <w:t>work context, these methods include techniques for training with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topologies,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initial</w:t>
      </w:r>
      <w:r>
        <w:rPr>
          <w:spacing w:val="1"/>
          <w:w w:val="110"/>
        </w:rPr>
        <w:t> </w:t>
      </w:r>
      <w:r>
        <w:rPr>
          <w:w w:val="110"/>
        </w:rPr>
        <w:t>weights,</w:t>
      </w:r>
      <w:r>
        <w:rPr>
          <w:spacing w:val="1"/>
          <w:w w:val="110"/>
        </w:rPr>
        <w:t> </w:t>
      </w:r>
      <w:r>
        <w:rPr>
          <w:w w:val="110"/>
        </w:rPr>
        <w:t>different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parameters,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learning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4"/>
          <w:w w:val="110"/>
        </w:rPr>
        <w:t> </w:t>
      </w:r>
      <w:r>
        <w:rPr>
          <w:w w:val="110"/>
        </w:rPr>
        <w:t>portions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37"/>
          <w:w w:val="110"/>
        </w:rPr>
        <w:t> </w:t>
      </w:r>
      <w:r>
        <w:rPr>
          <w:w w:val="110"/>
        </w:rPr>
        <w:t>set</w:t>
      </w:r>
      <w:r>
        <w:rPr>
          <w:spacing w:val="12"/>
          <w:w w:val="110"/>
        </w:rPr>
        <w:t> </w:t>
      </w:r>
      <w:r>
        <w:rPr>
          <w:w w:val="110"/>
        </w:rPr>
        <w:t>(</w:t>
      </w:r>
      <w:hyperlink w:history="true" w:anchor="_bookmark23">
        <w:r>
          <w:rPr>
            <w:color w:val="000066"/>
            <w:w w:val="110"/>
          </w:rPr>
          <w:t>Anastasiadis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&amp;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Magoulas,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2006</w:t>
        </w:r>
      </w:hyperlink>
      <w:r>
        <w:rPr>
          <w:w w:val="110"/>
        </w:rPr>
        <w:t>).</w:t>
      </w:r>
    </w:p>
    <w:p>
      <w:pPr>
        <w:pStyle w:val="BodyText"/>
        <w:spacing w:line="266" w:lineRule="auto"/>
        <w:ind w:left="350" w:right="1" w:firstLine="232"/>
        <w:jc w:val="both"/>
      </w:pPr>
      <w:r>
        <w:rPr>
          <w:w w:val="110"/>
        </w:rPr>
        <w:t>Moreover, methods for creating ensembles focus on creating</w:t>
      </w:r>
      <w:r>
        <w:rPr>
          <w:spacing w:val="1"/>
          <w:w w:val="110"/>
        </w:rPr>
        <w:t> </w:t>
      </w:r>
      <w:r>
        <w:rPr>
          <w:w w:val="110"/>
        </w:rPr>
        <w:t>classiﬁers that disagree on their decisions. In general terms, these</w:t>
      </w:r>
      <w:r>
        <w:rPr>
          <w:spacing w:val="1"/>
          <w:w w:val="110"/>
        </w:rPr>
        <w:t> </w:t>
      </w:r>
      <w:r>
        <w:rPr>
          <w:w w:val="110"/>
        </w:rPr>
        <w:t>methods alter the training process in an attempt to produce classi-</w:t>
      </w:r>
      <w:r>
        <w:rPr>
          <w:spacing w:val="-36"/>
          <w:w w:val="110"/>
        </w:rPr>
        <w:t> </w:t>
      </w:r>
      <w:r>
        <w:rPr>
          <w:w w:val="110"/>
        </w:rPr>
        <w:t>ﬁers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will</w:t>
      </w:r>
      <w:r>
        <w:rPr>
          <w:spacing w:val="12"/>
          <w:w w:val="110"/>
        </w:rPr>
        <w:t> </w:t>
      </w:r>
      <w:r>
        <w:rPr>
          <w:w w:val="110"/>
        </w:rPr>
        <w:t>generate</w:t>
      </w:r>
      <w:r>
        <w:rPr>
          <w:spacing w:val="14"/>
          <w:w w:val="110"/>
        </w:rPr>
        <w:t> </w:t>
      </w:r>
      <w:r>
        <w:rPr>
          <w:w w:val="110"/>
        </w:rPr>
        <w:t>different</w:t>
      </w:r>
      <w:r>
        <w:rPr>
          <w:spacing w:val="13"/>
          <w:w w:val="110"/>
        </w:rPr>
        <w:t> </w:t>
      </w:r>
      <w:r>
        <w:rPr>
          <w:w w:val="110"/>
        </w:rPr>
        <w:t>classiﬁcations.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0" w:hanging="191"/>
        <w:jc w:val="left"/>
        <w:rPr>
          <w:sz w:val="16"/>
        </w:rPr>
      </w:pPr>
      <w:r>
        <w:rPr>
          <w:w w:val="115"/>
          <w:sz w:val="16"/>
        </w:rPr>
        <w:t>The</w:t>
      </w:r>
      <w:r>
        <w:rPr>
          <w:spacing w:val="19"/>
          <w:w w:val="115"/>
          <w:sz w:val="16"/>
        </w:rPr>
        <w:t> </w:t>
      </w:r>
      <w:r>
        <w:rPr>
          <w:w w:val="115"/>
          <w:sz w:val="16"/>
        </w:rPr>
        <w:t>proposed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methodology</w:t>
      </w:r>
      <w:r>
        <w:rPr>
          <w:spacing w:val="17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8"/>
          <w:w w:val="115"/>
          <w:sz w:val="16"/>
        </w:rPr>
        <w:t> </w:t>
      </w:r>
      <w:r>
        <w:rPr>
          <w:w w:val="115"/>
          <w:sz w:val="16"/>
        </w:rPr>
        <w:t>implementation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 w:before="1"/>
        <w:ind w:left="350" w:right="1" w:firstLine="232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w w:val="110"/>
        </w:rPr>
        <w:t>methodology,</w:t>
      </w:r>
      <w:r>
        <w:rPr>
          <w:spacing w:val="1"/>
          <w:w w:val="110"/>
        </w:rPr>
        <w:t> </w:t>
      </w:r>
      <w:r>
        <w:rPr>
          <w:w w:val="110"/>
        </w:rPr>
        <w:t>which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illustrated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hyperlink w:history="true" w:anchor="_bookmark3">
        <w:r>
          <w:rPr>
            <w:color w:val="000066"/>
            <w:w w:val="110"/>
          </w:rPr>
          <w:t>Fig.</w:t>
        </w:r>
        <w:r>
          <w:rPr>
            <w:color w:val="000066"/>
            <w:spacing w:val="1"/>
            <w:w w:val="110"/>
          </w:rPr>
          <w:t> </w:t>
        </w:r>
        <w:r>
          <w:rPr>
            <w:color w:val="000066"/>
            <w:w w:val="110"/>
          </w:rPr>
          <w:t>3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-36"/>
          <w:w w:val="110"/>
        </w:rPr>
        <w:t> </w:t>
      </w:r>
      <w:r>
        <w:rPr>
          <w:w w:val="110"/>
        </w:rPr>
        <w:t>implemented</w:t>
      </w:r>
      <w:r>
        <w:rPr>
          <w:spacing w:val="4"/>
          <w:w w:val="110"/>
        </w:rPr>
        <w:t> </w:t>
      </w:r>
      <w:r>
        <w:rPr>
          <w:w w:val="110"/>
        </w:rPr>
        <w:t>with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SAS</w:t>
      </w:r>
      <w:r>
        <w:rPr>
          <w:spacing w:val="6"/>
          <w:w w:val="110"/>
        </w:rPr>
        <w:t> </w:t>
      </w:r>
      <w:r>
        <w:rPr>
          <w:w w:val="110"/>
        </w:rPr>
        <w:t>base</w:t>
      </w:r>
      <w:r>
        <w:rPr>
          <w:spacing w:val="5"/>
          <w:w w:val="110"/>
        </w:rPr>
        <w:t> </w:t>
      </w:r>
      <w:r>
        <w:rPr>
          <w:w w:val="110"/>
        </w:rPr>
        <w:t>software</w:t>
      </w:r>
      <w:r>
        <w:rPr>
          <w:spacing w:val="5"/>
          <w:w w:val="110"/>
        </w:rPr>
        <w:t> </w:t>
      </w:r>
      <w:r>
        <w:rPr>
          <w:w w:val="110"/>
        </w:rPr>
        <w:t>9.1.3.</w:t>
      </w:r>
      <w:r>
        <w:rPr>
          <w:spacing w:val="5"/>
          <w:w w:val="110"/>
        </w:rPr>
        <w:t> </w:t>
      </w:r>
      <w:r>
        <w:rPr>
          <w:w w:val="110"/>
        </w:rPr>
        <w:t>SAS</w:t>
      </w:r>
      <w:r>
        <w:rPr>
          <w:spacing w:val="6"/>
          <w:w w:val="110"/>
        </w:rPr>
        <w:t> </w:t>
      </w:r>
      <w:r>
        <w:rPr>
          <w:w w:val="110"/>
        </w:rPr>
        <w:t>enterprise</w:t>
      </w:r>
    </w:p>
    <w:p>
      <w:pPr>
        <w:pStyle w:val="BodyText"/>
        <w:spacing w:before="6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268" w:lineRule="auto"/>
        <w:ind w:left="317" w:right="151"/>
        <w:jc w:val="both"/>
      </w:pPr>
      <w:r>
        <w:rPr>
          <w:w w:val="110"/>
        </w:rPr>
        <w:t>miner streamlines the entire data mining process from data access</w:t>
      </w:r>
      <w:r>
        <w:rPr>
          <w:spacing w:val="1"/>
          <w:w w:val="110"/>
        </w:rPr>
        <w:t> </w:t>
      </w:r>
      <w:r>
        <w:rPr>
          <w:w w:val="110"/>
        </w:rPr>
        <w:t>to model assessment. It supports all necessary tasks within a sin-</w:t>
      </w:r>
      <w:r>
        <w:rPr>
          <w:spacing w:val="1"/>
          <w:w w:val="110"/>
        </w:rPr>
        <w:t> </w:t>
      </w:r>
      <w:r>
        <w:rPr>
          <w:w w:val="110"/>
        </w:rPr>
        <w:t>gle, integrated solution while providing the ﬂexibility for efﬁcient</w:t>
      </w:r>
      <w:r>
        <w:rPr>
          <w:spacing w:val="1"/>
          <w:w w:val="110"/>
        </w:rPr>
        <w:t> </w:t>
      </w:r>
      <w:r>
        <w:rPr>
          <w:w w:val="110"/>
        </w:rPr>
        <w:t>collaborations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22">
        <w:r>
          <w:rPr>
            <w:color w:val="000066"/>
            <w:w w:val="110"/>
          </w:rPr>
          <w:t>http://sup</w:t>
        </w:r>
      </w:hyperlink>
      <w:hyperlink r:id="rId21">
        <w:r>
          <w:rPr>
            <w:color w:val="000066"/>
            <w:w w:val="110"/>
          </w:rPr>
          <w:t>port.sas.com/d,</w:t>
        </w:r>
      </w:hyperlink>
      <w:r>
        <w:rPr>
          <w:color w:val="000066"/>
          <w:spacing w:val="1"/>
          <w:w w:val="110"/>
        </w:rPr>
        <w:t> </w:t>
      </w:r>
      <w:hyperlink w:history="true" w:anchor="_bookmark22">
        <w:r>
          <w:rPr>
            <w:color w:val="000066"/>
            <w:w w:val="110"/>
          </w:rPr>
          <w:t>2008</w:t>
        </w:r>
      </w:hyperlink>
      <w:r>
        <w:rPr>
          <w:w w:val="110"/>
        </w:rPr>
        <w:t>).</w:t>
      </w:r>
      <w:r>
        <w:rPr>
          <w:spacing w:val="1"/>
          <w:w w:val="110"/>
        </w:rPr>
        <w:t> </w:t>
      </w:r>
      <w:r>
        <w:rPr>
          <w:w w:val="110"/>
        </w:rPr>
        <w:t>SAS</w:t>
      </w:r>
      <w:r>
        <w:rPr>
          <w:spacing w:val="1"/>
          <w:w w:val="110"/>
        </w:rPr>
        <w:t> </w:t>
      </w:r>
      <w:r>
        <w:rPr>
          <w:w w:val="110"/>
        </w:rPr>
        <w:t>enterprise</w:t>
      </w:r>
      <w:r>
        <w:rPr>
          <w:spacing w:val="1"/>
          <w:w w:val="110"/>
        </w:rPr>
        <w:t> </w:t>
      </w:r>
      <w:r>
        <w:rPr>
          <w:w w:val="110"/>
        </w:rPr>
        <w:t>miner is designed for data miners, marketing analysts, database</w:t>
      </w:r>
      <w:r>
        <w:rPr>
          <w:spacing w:val="1"/>
          <w:w w:val="110"/>
        </w:rPr>
        <w:t> </w:t>
      </w:r>
      <w:r>
        <w:rPr>
          <w:w w:val="110"/>
        </w:rPr>
        <w:t>marketers,</w:t>
      </w:r>
      <w:r>
        <w:rPr>
          <w:w w:val="110"/>
          <w:shd w:fill="FDFDBE" w:color="auto" w:val="clear"/>
        </w:rPr>
        <w:t> risk analysts</w:t>
      </w:r>
      <w:r>
        <w:rPr>
          <w:w w:val="110"/>
        </w:rPr>
        <w:t>, fraud investigators, business managers,</w:t>
      </w:r>
      <w:r>
        <w:rPr>
          <w:spacing w:val="1"/>
          <w:w w:val="110"/>
        </w:rPr>
        <w:t> </w:t>
      </w:r>
      <w:r>
        <w:rPr>
          <w:w w:val="110"/>
        </w:rPr>
        <w:t>engineers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scientists</w:t>
      </w:r>
      <w:r>
        <w:rPr>
          <w:spacing w:val="1"/>
          <w:w w:val="110"/>
        </w:rPr>
        <w:t> </w:t>
      </w:r>
      <w:r>
        <w:rPr>
          <w:w w:val="110"/>
        </w:rPr>
        <w:t>who</w:t>
      </w:r>
      <w:r>
        <w:rPr>
          <w:spacing w:val="1"/>
          <w:w w:val="110"/>
        </w:rPr>
        <w:t> </w:t>
      </w:r>
      <w:r>
        <w:rPr>
          <w:w w:val="110"/>
        </w:rPr>
        <w:t>play</w:t>
      </w:r>
      <w:r>
        <w:rPr>
          <w:spacing w:val="1"/>
          <w:w w:val="110"/>
        </w:rPr>
        <w:t> </w:t>
      </w:r>
      <w:r>
        <w:rPr>
          <w:w w:val="110"/>
        </w:rPr>
        <w:t>strategic</w:t>
      </w:r>
      <w:r>
        <w:rPr>
          <w:spacing w:val="1"/>
          <w:w w:val="110"/>
        </w:rPr>
        <w:t> </w:t>
      </w:r>
      <w:r>
        <w:rPr>
          <w:w w:val="110"/>
        </w:rPr>
        <w:t>roles  in  identifying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solving</w:t>
      </w:r>
      <w:r>
        <w:rPr>
          <w:spacing w:val="1"/>
          <w:w w:val="110"/>
        </w:rPr>
        <w:t> </w:t>
      </w:r>
      <w:r>
        <w:rPr>
          <w:w w:val="110"/>
        </w:rPr>
        <w:t>critical</w:t>
      </w:r>
      <w:r>
        <w:rPr>
          <w:spacing w:val="1"/>
          <w:w w:val="110"/>
        </w:rPr>
        <w:t> </w:t>
      </w:r>
      <w:r>
        <w:rPr>
          <w:w w:val="110"/>
        </w:rPr>
        <w:t>business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research</w:t>
      </w:r>
      <w:r>
        <w:rPr>
          <w:spacing w:val="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issues</w:t>
      </w:r>
      <w:r>
        <w:rPr>
          <w:spacing w:val="1"/>
          <w:w w:val="110"/>
        </w:rPr>
        <w:t> </w:t>
      </w:r>
      <w:r>
        <w:rPr>
          <w:w w:val="110"/>
        </w:rPr>
        <w:t>(</w:t>
      </w:r>
      <w:hyperlink w:history="true" w:anchor="_bookmark22">
        <w:r>
          <w:rPr>
            <w:color w:val="000066"/>
            <w:w w:val="110"/>
          </w:rPr>
          <w:t>http://sup-</w:t>
        </w:r>
      </w:hyperlink>
      <w:r>
        <w:rPr>
          <w:color w:val="000066"/>
          <w:spacing w:val="-36"/>
          <w:w w:val="110"/>
        </w:rPr>
        <w:t> </w:t>
      </w:r>
      <w:hyperlink w:history="true" w:anchor="_bookmark22">
        <w:r>
          <w:rPr>
            <w:color w:val="000066"/>
            <w:w w:val="110"/>
          </w:rPr>
          <w:t>port.sas.com/d,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2008</w:t>
        </w:r>
      </w:hyperlink>
      <w:r>
        <w:rPr>
          <w:w w:val="110"/>
        </w:rPr>
        <w:t>).</w:t>
      </w:r>
    </w:p>
    <w:p>
      <w:pPr>
        <w:pStyle w:val="BodyText"/>
        <w:spacing w:line="268" w:lineRule="auto"/>
        <w:ind w:left="317" w:right="151" w:firstLine="232"/>
        <w:jc w:val="both"/>
      </w:pPr>
      <w:r>
        <w:rPr>
          <w:w w:val="110"/>
        </w:rPr>
        <w:t>SAS base software 9.1.3 includes two different programs. These</w:t>
      </w:r>
      <w:r>
        <w:rPr>
          <w:spacing w:val="1"/>
          <w:w w:val="110"/>
        </w:rPr>
        <w:t> </w:t>
      </w:r>
      <w:r>
        <w:rPr>
          <w:w w:val="110"/>
        </w:rPr>
        <w:t>programs are called SAS enterprise guide 4.3 and SAS enterprise</w:t>
      </w:r>
      <w:r>
        <w:rPr>
          <w:spacing w:val="1"/>
          <w:w w:val="110"/>
        </w:rPr>
        <w:t> </w:t>
      </w:r>
      <w:r>
        <w:rPr>
          <w:w w:val="110"/>
        </w:rPr>
        <w:t>miner 5.2. While SAS enterprise guide 4.3 program was used for</w:t>
      </w:r>
      <w:r>
        <w:rPr>
          <w:spacing w:val="1"/>
          <w:w w:val="110"/>
        </w:rPr>
        <w:t> </w:t>
      </w:r>
      <w:r>
        <w:rPr>
          <w:w w:val="110"/>
        </w:rPr>
        <w:t>data preprocessing,</w:t>
      </w:r>
      <w:r>
        <w:rPr>
          <w:spacing w:val="1"/>
          <w:w w:val="110"/>
        </w:rPr>
        <w:t> </w:t>
      </w:r>
      <w:r>
        <w:rPr>
          <w:w w:val="110"/>
        </w:rPr>
        <w:t>SAS enterprise miner 5.2  program was  used</w:t>
      </w:r>
      <w:r>
        <w:rPr>
          <w:spacing w:val="1"/>
          <w:w w:val="110"/>
        </w:rPr>
        <w:t> </w:t>
      </w:r>
      <w:r>
        <w:rPr>
          <w:w w:val="110"/>
        </w:rPr>
        <w:t>to analyze and recognize the heart disease by combining several</w:t>
      </w:r>
      <w:r>
        <w:rPr>
          <w:spacing w:val="1"/>
          <w:w w:val="110"/>
        </w:rPr>
        <w:t> </w:t>
      </w:r>
      <w:r>
        <w:rPr>
          <w:w w:val="110"/>
        </w:rPr>
        <w:t>neural networks with ensemble node. As can be seen from </w:t>
      </w:r>
      <w:hyperlink w:history="true" w:anchor="_bookmark3">
        <w:r>
          <w:rPr>
            <w:color w:val="000066"/>
            <w:w w:val="110"/>
          </w:rPr>
          <w:t>Fig. 3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the performed system is composed of ﬁve components. The brief</w:t>
      </w:r>
      <w:r>
        <w:rPr>
          <w:spacing w:val="1"/>
          <w:w w:val="110"/>
        </w:rPr>
        <w:t> </w:t>
      </w:r>
      <w:r>
        <w:rPr>
          <w:w w:val="110"/>
        </w:rPr>
        <w:t>description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component</w:t>
      </w:r>
      <w:r>
        <w:rPr>
          <w:spacing w:val="12"/>
          <w:w w:val="110"/>
        </w:rPr>
        <w:t> </w:t>
      </w:r>
      <w:r>
        <w:rPr>
          <w:w w:val="110"/>
        </w:rPr>
        <w:t>is</w:t>
      </w:r>
      <w:r>
        <w:rPr>
          <w:spacing w:val="15"/>
          <w:w w:val="110"/>
        </w:rPr>
        <w:t> </w:t>
      </w:r>
      <w:r>
        <w:rPr>
          <w:w w:val="110"/>
        </w:rPr>
        <w:t>given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following.</w:t>
      </w:r>
    </w:p>
    <w:p>
      <w:pPr>
        <w:pStyle w:val="BodyText"/>
        <w:spacing w:line="268" w:lineRule="auto"/>
        <w:ind w:left="317" w:right="151" w:firstLine="232"/>
        <w:jc w:val="both"/>
      </w:pPr>
      <w:r>
        <w:rPr>
          <w:i/>
          <w:w w:val="110"/>
        </w:rPr>
        <w:t>Heart database </w:t>
      </w:r>
      <w:r>
        <w:rPr>
          <w:w w:val="110"/>
        </w:rPr>
        <w:t>component holds the features that are used to</w:t>
      </w:r>
      <w:r>
        <w:rPr>
          <w:spacing w:val="1"/>
          <w:w w:val="110"/>
        </w:rPr>
        <w:t> </w:t>
      </w:r>
      <w:r>
        <w:rPr>
          <w:w w:val="110"/>
        </w:rPr>
        <w:t>characterize healthy persons and patients. As it was mentioned</w:t>
      </w:r>
      <w:r>
        <w:rPr>
          <w:spacing w:val="1"/>
          <w:w w:val="110"/>
        </w:rPr>
        <w:t> </w:t>
      </w:r>
      <w:r>
        <w:rPr>
          <w:w w:val="110"/>
        </w:rPr>
        <w:t>earlier,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database</w:t>
      </w:r>
      <w:r>
        <w:rPr>
          <w:spacing w:val="-2"/>
          <w:w w:val="110"/>
        </w:rPr>
        <w:t> </w:t>
      </w:r>
      <w:r>
        <w:rPr>
          <w:w w:val="110"/>
        </w:rPr>
        <w:t>composed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14</w:t>
      </w:r>
      <w:r>
        <w:rPr>
          <w:spacing w:val="-2"/>
          <w:w w:val="110"/>
        </w:rPr>
        <w:t> </w:t>
      </w:r>
      <w:r>
        <w:rPr>
          <w:w w:val="110"/>
        </w:rPr>
        <w:t>columns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297</w:t>
      </w:r>
      <w:r>
        <w:rPr>
          <w:spacing w:val="-1"/>
          <w:w w:val="110"/>
        </w:rPr>
        <w:t> </w:t>
      </w:r>
      <w:r>
        <w:rPr>
          <w:w w:val="110"/>
        </w:rPr>
        <w:t>rows.</w:t>
      </w:r>
      <w:r>
        <w:rPr>
          <w:spacing w:val="-3"/>
          <w:w w:val="110"/>
        </w:rPr>
        <w:t> </w:t>
      </w:r>
      <w:r>
        <w:rPr>
          <w:w w:val="110"/>
        </w:rPr>
        <w:t>About</w:t>
      </w:r>
      <w:r>
        <w:rPr>
          <w:spacing w:val="-36"/>
          <w:w w:val="110"/>
        </w:rPr>
        <w:t> </w:t>
      </w:r>
      <w:r>
        <w:rPr>
          <w:w w:val="110"/>
        </w:rPr>
        <w:t>13</w:t>
      </w:r>
      <w:r>
        <w:rPr>
          <w:spacing w:val="1"/>
          <w:w w:val="110"/>
        </w:rPr>
        <w:t> </w:t>
      </w:r>
      <w:r>
        <w:rPr>
          <w:w w:val="110"/>
        </w:rPr>
        <w:t>columns indicate the</w:t>
      </w:r>
      <w:r>
        <w:rPr>
          <w:spacing w:val="1"/>
          <w:w w:val="110"/>
        </w:rPr>
        <w:t> </w:t>
      </w:r>
      <w:r>
        <w:rPr>
          <w:w w:val="110"/>
        </w:rPr>
        <w:t>features</w:t>
      </w:r>
      <w:r>
        <w:rPr>
          <w:spacing w:val="1"/>
          <w:w w:val="110"/>
        </w:rPr>
        <w:t> </w:t>
      </w:r>
      <w:r>
        <w:rPr>
          <w:w w:val="110"/>
        </w:rPr>
        <w:t>and one</w:t>
      </w:r>
      <w:r>
        <w:rPr>
          <w:spacing w:val="1"/>
          <w:w w:val="110"/>
        </w:rPr>
        <w:t> </w:t>
      </w:r>
      <w:r>
        <w:rPr>
          <w:w w:val="110"/>
        </w:rPr>
        <w:t>column</w:t>
      </w:r>
      <w:r>
        <w:rPr>
          <w:spacing w:val="1"/>
          <w:w w:val="110"/>
        </w:rPr>
        <w:t> </w:t>
      </w:r>
      <w:r>
        <w:rPr>
          <w:w w:val="110"/>
        </w:rPr>
        <w:t>indicates the</w:t>
      </w:r>
      <w:r>
        <w:rPr>
          <w:spacing w:val="1"/>
          <w:w w:val="110"/>
        </w:rPr>
        <w:t> </w:t>
      </w:r>
      <w:r>
        <w:rPr>
          <w:w w:val="110"/>
        </w:rPr>
        <w:t>class</w:t>
      </w:r>
      <w:r>
        <w:rPr>
          <w:spacing w:val="21"/>
          <w:w w:val="110"/>
        </w:rPr>
        <w:t> </w:t>
      </w:r>
      <w:r>
        <w:rPr>
          <w:w w:val="110"/>
        </w:rPr>
        <w:t>labels.</w:t>
      </w:r>
      <w:r>
        <w:rPr>
          <w:spacing w:val="21"/>
          <w:w w:val="110"/>
        </w:rPr>
        <w:t> </w:t>
      </w:r>
      <w:r>
        <w:rPr>
          <w:w w:val="110"/>
        </w:rPr>
        <w:t>Heart</w:t>
      </w:r>
      <w:r>
        <w:rPr>
          <w:spacing w:val="22"/>
          <w:w w:val="110"/>
        </w:rPr>
        <w:t> </w:t>
      </w:r>
      <w:r>
        <w:rPr>
          <w:w w:val="110"/>
        </w:rPr>
        <w:t>disease</w:t>
      </w:r>
      <w:r>
        <w:rPr>
          <w:spacing w:val="22"/>
          <w:w w:val="110"/>
        </w:rPr>
        <w:t> </w:t>
      </w:r>
      <w:r>
        <w:rPr>
          <w:w w:val="110"/>
        </w:rPr>
        <w:t>data</w:t>
      </w:r>
      <w:r>
        <w:rPr>
          <w:spacing w:val="22"/>
          <w:w w:val="110"/>
        </w:rPr>
        <w:t> </w:t>
      </w:r>
      <w:r>
        <w:rPr>
          <w:w w:val="110"/>
        </w:rPr>
        <w:t>set</w:t>
      </w:r>
      <w:r>
        <w:rPr>
          <w:spacing w:val="22"/>
          <w:w w:val="110"/>
        </w:rPr>
        <w:t> </w:t>
      </w:r>
      <w:r>
        <w:rPr>
          <w:w w:val="110"/>
        </w:rPr>
        <w:t>was</w:t>
      </w:r>
      <w:r>
        <w:rPr>
          <w:spacing w:val="22"/>
          <w:w w:val="110"/>
        </w:rPr>
        <w:t> </w:t>
      </w:r>
      <w:r>
        <w:rPr>
          <w:w w:val="110"/>
        </w:rPr>
        <w:t>transferred</w:t>
      </w:r>
      <w:r>
        <w:rPr>
          <w:spacing w:val="21"/>
          <w:w w:val="110"/>
        </w:rPr>
        <w:t> </w:t>
      </w:r>
      <w:r>
        <w:rPr>
          <w:w w:val="110"/>
        </w:rPr>
        <w:t>by</w:t>
      </w:r>
      <w:r>
        <w:rPr>
          <w:spacing w:val="22"/>
          <w:w w:val="110"/>
        </w:rPr>
        <w:t> </w:t>
      </w:r>
      <w:r>
        <w:rPr>
          <w:w w:val="110"/>
        </w:rPr>
        <w:t>using</w:t>
      </w:r>
      <w:r>
        <w:rPr>
          <w:spacing w:val="2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SAS</w:t>
      </w:r>
    </w:p>
    <w:p>
      <w:pPr>
        <w:pStyle w:val="BodyText"/>
        <w:spacing w:line="183" w:lineRule="exact"/>
        <w:ind w:left="282"/>
        <w:jc w:val="both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enterprise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guide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4.3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to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analyze</w:t>
      </w:r>
      <w:r>
        <w:rPr>
          <w:spacing w:val="9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in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SAS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enterprise</w:t>
      </w:r>
      <w:r>
        <w:rPr>
          <w:spacing w:val="11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miner</w:t>
      </w:r>
      <w:r>
        <w:rPr>
          <w:spacing w:val="10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5.2</w:t>
      </w:r>
      <w:r>
        <w:rPr>
          <w:w w:val="110"/>
        </w:rPr>
        <w:t>.</w:t>
      </w:r>
    </w:p>
    <w:p>
      <w:pPr>
        <w:pStyle w:val="BodyText"/>
        <w:spacing w:line="268" w:lineRule="auto" w:before="8"/>
        <w:ind w:left="317" w:right="150" w:firstLine="198"/>
        <w:jc w:val="both"/>
      </w:pPr>
      <w:r>
        <w:rPr>
          <w:i/>
          <w:spacing w:val="-8"/>
          <w:w w:val="116"/>
          <w:shd w:fill="FDFDBE" w:color="auto" w:val="clear"/>
        </w:rPr>
        <w:t> </w:t>
      </w:r>
      <w:r>
        <w:rPr>
          <w:i/>
          <w:w w:val="110"/>
          <w:shd w:fill="FDFDBE" w:color="auto" w:val="clear"/>
        </w:rPr>
        <w:t>Data partition</w:t>
      </w:r>
      <w:r>
        <w:rPr>
          <w:i/>
          <w:w w:val="110"/>
        </w:rPr>
        <w:t> </w:t>
      </w:r>
      <w:r>
        <w:rPr>
          <w:w w:val="110"/>
        </w:rPr>
        <w:t>component was used to partition the input data</w:t>
      </w:r>
      <w:r>
        <w:rPr>
          <w:spacing w:val="1"/>
          <w:w w:val="110"/>
        </w:rPr>
        <w:t> </w:t>
      </w:r>
      <w:r>
        <w:rPr>
          <w:w w:val="110"/>
        </w:rPr>
        <w:t>into train and validation data sets. Partitioning provides mutually</w:t>
      </w:r>
      <w:r>
        <w:rPr>
          <w:spacing w:val="1"/>
          <w:w w:val="110"/>
        </w:rPr>
        <w:t> </w:t>
      </w:r>
      <w:r>
        <w:rPr>
          <w:w w:val="110"/>
        </w:rPr>
        <w:t>exclusive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sets.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5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4"/>
          <w:w w:val="110"/>
        </w:rPr>
        <w:t> </w:t>
      </w:r>
      <w:r>
        <w:rPr>
          <w:w w:val="110"/>
        </w:rPr>
        <w:t>mutually</w:t>
      </w:r>
      <w:r>
        <w:rPr>
          <w:spacing w:val="-6"/>
          <w:w w:val="110"/>
        </w:rPr>
        <w:t> </w:t>
      </w:r>
      <w:r>
        <w:rPr>
          <w:w w:val="110"/>
        </w:rPr>
        <w:t>exclusive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sets</w:t>
      </w:r>
      <w:r>
        <w:rPr>
          <w:spacing w:val="-5"/>
          <w:w w:val="110"/>
        </w:rPr>
        <w:t> </w:t>
      </w:r>
      <w:r>
        <w:rPr>
          <w:w w:val="110"/>
        </w:rPr>
        <w:t>share</w:t>
      </w:r>
      <w:r>
        <w:rPr>
          <w:spacing w:val="-36"/>
          <w:w w:val="110"/>
        </w:rPr>
        <w:t> </w:t>
      </w:r>
      <w:r>
        <w:rPr>
          <w:w w:val="110"/>
        </w:rPr>
        <w:t>no observations with each other. Partitioning the input data re-</w:t>
      </w:r>
      <w:r>
        <w:rPr>
          <w:spacing w:val="1"/>
          <w:w w:val="110"/>
        </w:rPr>
        <w:t> </w:t>
      </w:r>
      <w:r>
        <w:rPr>
          <w:w w:val="110"/>
        </w:rPr>
        <w:t>duces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computation</w:t>
      </w:r>
      <w:r>
        <w:rPr>
          <w:spacing w:val="14"/>
          <w:w w:val="110"/>
        </w:rPr>
        <w:t> </w:t>
      </w:r>
      <w:r>
        <w:rPr>
          <w:w w:val="110"/>
        </w:rPr>
        <w:t>time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preliminary</w:t>
      </w:r>
      <w:r>
        <w:rPr>
          <w:spacing w:val="13"/>
          <w:w w:val="110"/>
        </w:rPr>
        <w:t> </w:t>
      </w:r>
      <w:r>
        <w:rPr>
          <w:w w:val="110"/>
        </w:rPr>
        <w:t>modeling</w:t>
      </w:r>
      <w:r>
        <w:rPr>
          <w:spacing w:val="15"/>
          <w:w w:val="110"/>
        </w:rPr>
        <w:t> </w:t>
      </w:r>
      <w:r>
        <w:rPr>
          <w:w w:val="110"/>
        </w:rPr>
        <w:t>runs.</w:t>
      </w:r>
    </w:p>
    <w:p>
      <w:pPr>
        <w:pStyle w:val="BodyText"/>
        <w:spacing w:line="268" w:lineRule="auto"/>
        <w:ind w:left="317" w:right="151" w:firstLine="198"/>
        <w:jc w:val="both"/>
      </w:pPr>
      <w:r>
        <w:rPr>
          <w:i/>
          <w:spacing w:val="-8"/>
          <w:w w:val="116"/>
          <w:shd w:fill="FDFDBE" w:color="auto" w:val="clear"/>
        </w:rPr>
        <w:t> </w:t>
      </w:r>
      <w:r>
        <w:rPr>
          <w:i/>
          <w:w w:val="110"/>
          <w:shd w:fill="FDFDBE" w:color="auto" w:val="clear"/>
        </w:rPr>
        <w:t>Variable selection</w:t>
      </w:r>
      <w:r>
        <w:rPr>
          <w:i/>
          <w:w w:val="110"/>
        </w:rPr>
        <w:t> </w:t>
      </w:r>
      <w:r>
        <w:rPr>
          <w:w w:val="110"/>
        </w:rPr>
        <w:t>component was used in reducing the number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inputs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setting  the  status  of  the  input  variables  that  are</w:t>
      </w:r>
      <w:r>
        <w:rPr>
          <w:spacing w:val="1"/>
          <w:w w:val="110"/>
        </w:rPr>
        <w:t> </w:t>
      </w:r>
      <w:r>
        <w:rPr>
          <w:w w:val="110"/>
        </w:rPr>
        <w:t>not related to the target as rejected. Although rejected variables</w:t>
      </w:r>
      <w:r>
        <w:rPr>
          <w:spacing w:val="1"/>
          <w:w w:val="110"/>
        </w:rPr>
        <w:t> </w:t>
      </w:r>
      <w:r>
        <w:rPr>
          <w:w w:val="110"/>
        </w:rPr>
        <w:t>were passed to subsequent nodes in the process ﬂow, these vari-</w:t>
      </w:r>
      <w:r>
        <w:rPr>
          <w:spacing w:val="1"/>
          <w:w w:val="110"/>
        </w:rPr>
        <w:t> </w:t>
      </w:r>
      <w:r>
        <w:rPr>
          <w:w w:val="110"/>
        </w:rPr>
        <w:t>ables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not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as</w:t>
      </w:r>
      <w:r>
        <w:rPr>
          <w:spacing w:val="1"/>
          <w:w w:val="110"/>
        </w:rPr>
        <w:t> </w:t>
      </w:r>
      <w:r>
        <w:rPr>
          <w:w w:val="110"/>
        </w:rPr>
        <w:t>model</w:t>
      </w:r>
      <w:r>
        <w:rPr>
          <w:spacing w:val="1"/>
          <w:w w:val="110"/>
        </w:rPr>
        <w:t> </w:t>
      </w:r>
      <w:r>
        <w:rPr>
          <w:w w:val="110"/>
        </w:rPr>
        <w:t>inputs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successor  modeling</w:t>
      </w:r>
      <w:r>
        <w:rPr>
          <w:spacing w:val="1"/>
          <w:w w:val="110"/>
        </w:rPr>
        <w:t> </w:t>
      </w:r>
      <w:r>
        <w:rPr>
          <w:w w:val="110"/>
        </w:rPr>
        <w:t>node.</w:t>
      </w:r>
    </w:p>
    <w:p>
      <w:pPr>
        <w:spacing w:after="0" w:line="268" w:lineRule="auto"/>
        <w:jc w:val="both"/>
        <w:sectPr>
          <w:type w:val="continuous"/>
          <w:pgSz w:w="11910" w:h="15880"/>
          <w:pgMar w:top="840" w:bottom="280" w:left="500" w:right="500"/>
          <w:cols w:num="2" w:equalWidth="0">
            <w:col w:w="5374" w:space="40"/>
            <w:col w:w="54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 w:after="1"/>
        <w:rPr>
          <w:sz w:val="24"/>
        </w:rPr>
      </w:pPr>
    </w:p>
    <w:p>
      <w:pPr>
        <w:pStyle w:val="BodyText"/>
        <w:ind w:left="2391"/>
        <w:rPr>
          <w:sz w:val="20"/>
        </w:rPr>
      </w:pPr>
      <w:r>
        <w:rPr>
          <w:sz w:val="20"/>
        </w:rPr>
        <w:drawing>
          <wp:inline distT="0" distB="0" distL="0" distR="0">
            <wp:extent cx="3975047" cy="1197864"/>
            <wp:effectExtent l="0" t="0" r="0" b="0"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5047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2970" w:right="2775" w:firstLine="0"/>
        <w:jc w:val="center"/>
        <w:rPr>
          <w:sz w:val="12"/>
        </w:rPr>
      </w:pPr>
      <w:bookmarkStart w:name="_bookmark3" w:id="12"/>
      <w:bookmarkEnd w:id="12"/>
      <w:r>
        <w:rPr/>
      </w:r>
      <w:r>
        <w:rPr>
          <w:w w:val="115"/>
          <w:sz w:val="12"/>
        </w:rPr>
        <w:t>Fig.</w:t>
      </w:r>
      <w:r>
        <w:rPr>
          <w:spacing w:val="15"/>
          <w:w w:val="115"/>
          <w:sz w:val="12"/>
        </w:rPr>
        <w:t> </w:t>
      </w:r>
      <w:r>
        <w:rPr>
          <w:w w:val="115"/>
          <w:sz w:val="12"/>
        </w:rPr>
        <w:t>2. 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schematic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illustration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model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(</w:t>
      </w:r>
      <w:hyperlink w:history="true" w:anchor="_bookmark22">
        <w:r>
          <w:rPr>
            <w:color w:val="000066"/>
            <w:w w:val="115"/>
            <w:sz w:val="12"/>
          </w:rPr>
          <w:t>http://support.sas.com/d,</w:t>
        </w:r>
        <w:r>
          <w:rPr>
            <w:color w:val="000066"/>
            <w:spacing w:val="15"/>
            <w:w w:val="115"/>
            <w:sz w:val="12"/>
          </w:rPr>
          <w:t> </w:t>
        </w:r>
        <w:r>
          <w:rPr>
            <w:color w:val="000066"/>
            <w:w w:val="115"/>
            <w:sz w:val="12"/>
          </w:rPr>
          <w:t>2008</w:t>
        </w:r>
      </w:hyperlink>
      <w:r>
        <w:rPr>
          <w:w w:val="115"/>
          <w:sz w:val="12"/>
        </w:rPr>
        <w:t>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1332001</wp:posOffset>
            </wp:positionH>
            <wp:positionV relativeFrom="paragraph">
              <wp:posOffset>152304</wp:posOffset>
            </wp:positionV>
            <wp:extent cx="4982253" cy="1970532"/>
            <wp:effectExtent l="0" t="0" r="0" b="0"/>
            <wp:wrapTopAndBottom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2253" cy="197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3"/>
        </w:rPr>
      </w:pPr>
    </w:p>
    <w:p>
      <w:pPr>
        <w:spacing w:before="0"/>
        <w:ind w:left="2970" w:right="2775" w:firstLine="0"/>
        <w:jc w:val="center"/>
        <w:rPr>
          <w:sz w:val="12"/>
        </w:rPr>
      </w:pPr>
      <w:r>
        <w:rPr>
          <w:w w:val="115"/>
          <w:sz w:val="12"/>
        </w:rPr>
        <w:t>Fig.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recognition.</w:t>
      </w:r>
    </w:p>
    <w:p>
      <w:pPr>
        <w:spacing w:after="0"/>
        <w:jc w:val="center"/>
        <w:rPr>
          <w:sz w:val="12"/>
        </w:rPr>
        <w:sectPr>
          <w:type w:val="continuous"/>
          <w:pgSz w:w="11910" w:h="15880"/>
          <w:pgMar w:top="840" w:bottom="280" w:left="500" w:right="500"/>
        </w:sectPr>
      </w:pPr>
    </w:p>
    <w:p>
      <w:pPr>
        <w:tabs>
          <w:tab w:pos="3348" w:val="left" w:leader="none"/>
        </w:tabs>
        <w:spacing w:before="89"/>
        <w:ind w:left="154" w:right="0" w:firstLine="0"/>
        <w:jc w:val="left"/>
        <w:rPr>
          <w:i/>
          <w:sz w:val="12"/>
        </w:rPr>
      </w:pPr>
      <w:bookmarkStart w:name="Experimental Results results and Discuss" w:id="13"/>
      <w:bookmarkEnd w:id="13"/>
      <w:r>
        <w:rPr/>
      </w:r>
      <w:bookmarkStart w:name="_bookmark4" w:id="14"/>
      <w:bookmarkEnd w:id="14"/>
      <w:r>
        <w:rPr/>
      </w:r>
      <w:bookmarkStart w:name="_bookmark5" w:id="15"/>
      <w:bookmarkEnd w:id="15"/>
      <w:r>
        <w:rPr/>
      </w:r>
      <w:r>
        <w:rPr>
          <w:w w:val="115"/>
          <w:sz w:val="12"/>
        </w:rPr>
        <w:t>7678</w:t>
        <w:tab/>
      </w:r>
      <w:r>
        <w:rPr>
          <w:i/>
          <w:w w:val="110"/>
          <w:sz w:val="12"/>
        </w:rPr>
        <w:t>R.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Das</w:t>
      </w:r>
      <w:r>
        <w:rPr>
          <w:i/>
          <w:spacing w:val="25"/>
          <w:w w:val="110"/>
          <w:sz w:val="12"/>
        </w:rPr>
        <w:t> </w:t>
      </w:r>
      <w:r>
        <w:rPr>
          <w:i/>
          <w:w w:val="110"/>
          <w:sz w:val="12"/>
        </w:rPr>
        <w:t>et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al.</w:t>
      </w:r>
      <w:r>
        <w:rPr>
          <w:i/>
          <w:spacing w:val="-2"/>
          <w:w w:val="110"/>
          <w:sz w:val="12"/>
        </w:rPr>
        <w:t> </w:t>
      </w:r>
      <w:r>
        <w:rPr>
          <w:i/>
          <w:w w:val="105"/>
          <w:sz w:val="12"/>
        </w:rPr>
        <w:t>/</w:t>
      </w:r>
      <w:r>
        <w:rPr>
          <w:i/>
          <w:spacing w:val="-1"/>
          <w:w w:val="105"/>
          <w:sz w:val="12"/>
        </w:rPr>
        <w:t> </w:t>
      </w:r>
      <w:r>
        <w:rPr>
          <w:i/>
          <w:w w:val="110"/>
          <w:sz w:val="12"/>
        </w:rPr>
        <w:t>Expert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Systems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with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Applications</w:t>
      </w:r>
      <w:r>
        <w:rPr>
          <w:i/>
          <w:spacing w:val="25"/>
          <w:w w:val="110"/>
          <w:sz w:val="12"/>
        </w:rPr>
        <w:t> </w:t>
      </w:r>
      <w:r>
        <w:rPr>
          <w:i/>
          <w:w w:val="110"/>
          <w:sz w:val="12"/>
        </w:rPr>
        <w:t>36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(2009)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7675–7680</w:t>
      </w:r>
    </w:p>
    <w:p>
      <w:pPr>
        <w:pStyle w:val="BodyText"/>
        <w:spacing w:before="7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00" w:right="500"/>
        </w:sectPr>
      </w:pPr>
    </w:p>
    <w:p>
      <w:pPr>
        <w:pStyle w:val="BodyText"/>
        <w:spacing w:line="268" w:lineRule="auto" w:before="104"/>
        <w:ind w:left="154" w:right="38" w:firstLine="232"/>
        <w:jc w:val="both"/>
      </w:pPr>
      <w:r>
        <w:rPr>
          <w:i/>
          <w:w w:val="110"/>
        </w:rPr>
        <w:t>Neural networks block </w:t>
      </w:r>
      <w:r>
        <w:rPr>
          <w:w w:val="110"/>
        </w:rPr>
        <w:t>component was used to classify the fea-</w:t>
      </w:r>
      <w:r>
        <w:rPr>
          <w:spacing w:val="1"/>
          <w:w w:val="110"/>
        </w:rPr>
        <w:t> </w:t>
      </w:r>
      <w:r>
        <w:rPr>
          <w:w w:val="110"/>
        </w:rPr>
        <w:t>ture space. Three independent neural networks models were used</w:t>
      </w:r>
      <w:r>
        <w:rPr>
          <w:spacing w:val="1"/>
          <w:w w:val="110"/>
        </w:rPr>
        <w:t> </w:t>
      </w:r>
      <w:r>
        <w:rPr>
          <w:w w:val="110"/>
        </w:rPr>
        <w:t>to construct this component. There are many types of neural net-</w:t>
      </w:r>
      <w:r>
        <w:rPr>
          <w:spacing w:val="1"/>
          <w:w w:val="110"/>
        </w:rPr>
        <w:t> </w:t>
      </w:r>
      <w:r>
        <w:rPr>
          <w:w w:val="110"/>
        </w:rPr>
        <w:t>works architectures; however, multi-layer feedforward neural net-</w:t>
      </w:r>
      <w:r>
        <w:rPr>
          <w:spacing w:val="-36"/>
          <w:w w:val="110"/>
        </w:rPr>
        <w:t> </w:t>
      </w:r>
      <w:r>
        <w:rPr>
          <w:w w:val="110"/>
        </w:rPr>
        <w:t>work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widely</w:t>
      </w:r>
      <w:r>
        <w:rPr>
          <w:spacing w:val="1"/>
          <w:w w:val="110"/>
        </w:rPr>
        <w:t> </w:t>
      </w:r>
      <w:r>
        <w:rPr>
          <w:w w:val="110"/>
        </w:rPr>
        <w:t>used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prediction.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multi-layer</w:t>
      </w:r>
      <w:r>
        <w:rPr>
          <w:spacing w:val="1"/>
          <w:w w:val="110"/>
        </w:rPr>
        <w:t> </w:t>
      </w:r>
      <w:r>
        <w:rPr>
          <w:w w:val="110"/>
        </w:rPr>
        <w:t>feedforward neural network typically has an input layer, an output</w:t>
      </w:r>
      <w:r>
        <w:rPr>
          <w:spacing w:val="-36"/>
          <w:w w:val="110"/>
        </w:rPr>
        <w:t> </w:t>
      </w:r>
      <w:r>
        <w:rPr>
          <w:w w:val="110"/>
        </w:rPr>
        <w:t>layer and one or more hidden layers. In multi-layer feedforward</w:t>
      </w:r>
      <w:r>
        <w:rPr>
          <w:spacing w:val="1"/>
          <w:w w:val="110"/>
        </w:rPr>
        <w:t> </w:t>
      </w:r>
      <w:r>
        <w:rPr>
          <w:w w:val="110"/>
        </w:rPr>
        <w:t>networks, neurons are arranged in layers and there is a connection</w:t>
      </w:r>
      <w:r>
        <w:rPr>
          <w:spacing w:val="-36"/>
          <w:w w:val="110"/>
        </w:rPr>
        <w:t> </w:t>
      </w:r>
      <w:r>
        <w:rPr>
          <w:w w:val="110"/>
        </w:rPr>
        <w:t>among the neurons of other layers. The inputs are applied to the</w:t>
      </w:r>
      <w:r>
        <w:rPr>
          <w:spacing w:val="1"/>
          <w:w w:val="110"/>
        </w:rPr>
        <w:t> </w:t>
      </w:r>
      <w:r>
        <w:rPr>
          <w:w w:val="110"/>
        </w:rPr>
        <w:t>input</w:t>
      </w:r>
      <w:r>
        <w:rPr>
          <w:spacing w:val="1"/>
          <w:w w:val="110"/>
        </w:rPr>
        <w:t> </w:t>
      </w:r>
      <w:r>
        <w:rPr>
          <w:w w:val="110"/>
        </w:rPr>
        <w:t>layer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output</w:t>
      </w:r>
      <w:r>
        <w:rPr>
          <w:spacing w:val="1"/>
          <w:w w:val="110"/>
        </w:rPr>
        <w:t> </w:t>
      </w:r>
      <w:r>
        <w:rPr>
          <w:w w:val="110"/>
        </w:rPr>
        <w:t>layer</w:t>
      </w:r>
      <w:r>
        <w:rPr>
          <w:spacing w:val="1"/>
          <w:w w:val="110"/>
        </w:rPr>
        <w:t> </w:t>
      </w:r>
      <w:r>
        <w:rPr>
          <w:w w:val="110"/>
        </w:rPr>
        <w:t>contributes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output</w:t>
      </w:r>
      <w:r>
        <w:rPr>
          <w:spacing w:val="1"/>
          <w:w w:val="110"/>
        </w:rPr>
        <w:t> </w:t>
      </w:r>
      <w:r>
        <w:rPr>
          <w:w w:val="110"/>
        </w:rPr>
        <w:t>directly.</w:t>
      </w:r>
      <w:r>
        <w:rPr>
          <w:spacing w:val="-36"/>
          <w:w w:val="110"/>
        </w:rPr>
        <w:t> </w:t>
      </w:r>
      <w:r>
        <w:rPr>
          <w:w w:val="110"/>
        </w:rPr>
        <w:t>Other layers between input and output layers are called hidden</w:t>
      </w:r>
      <w:r>
        <w:rPr>
          <w:spacing w:val="1"/>
          <w:w w:val="110"/>
        </w:rPr>
        <w:t> </w:t>
      </w:r>
      <w:r>
        <w:rPr>
          <w:w w:val="110"/>
        </w:rPr>
        <w:t>layers.</w:t>
      </w:r>
      <w:r>
        <w:rPr>
          <w:spacing w:val="-4"/>
          <w:w w:val="110"/>
        </w:rPr>
        <w:t> </w:t>
      </w:r>
      <w:r>
        <w:rPr>
          <w:w w:val="110"/>
        </w:rPr>
        <w:t>Inputs</w:t>
      </w:r>
      <w:r>
        <w:rPr>
          <w:spacing w:val="-3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propagated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gradually</w:t>
      </w:r>
      <w:r>
        <w:rPr>
          <w:spacing w:val="-3"/>
          <w:w w:val="110"/>
        </w:rPr>
        <w:t> </w:t>
      </w:r>
      <w:r>
        <w:rPr>
          <w:w w:val="110"/>
        </w:rPr>
        <w:t>modiﬁed</w:t>
      </w:r>
      <w:r>
        <w:rPr>
          <w:spacing w:val="-3"/>
          <w:w w:val="110"/>
        </w:rPr>
        <w:t> </w:t>
      </w:r>
      <w:r>
        <w:rPr>
          <w:w w:val="110"/>
        </w:rPr>
        <w:t>form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for-</w:t>
      </w:r>
      <w:r>
        <w:rPr>
          <w:spacing w:val="-37"/>
          <w:w w:val="110"/>
        </w:rPr>
        <w:t> </w:t>
      </w:r>
      <w:r>
        <w:rPr>
          <w:w w:val="110"/>
        </w:rPr>
        <w:t>ward</w:t>
      </w:r>
      <w:r>
        <w:rPr>
          <w:spacing w:val="-3"/>
          <w:w w:val="110"/>
        </w:rPr>
        <w:t> </w:t>
      </w:r>
      <w:r>
        <w:rPr>
          <w:w w:val="110"/>
        </w:rPr>
        <w:t>direction,</w:t>
      </w:r>
      <w:r>
        <w:rPr>
          <w:spacing w:val="-3"/>
          <w:w w:val="110"/>
        </w:rPr>
        <w:t> </w:t>
      </w:r>
      <w:r>
        <w:rPr>
          <w:w w:val="110"/>
        </w:rPr>
        <w:t>ﬁnally</w:t>
      </w:r>
      <w:r>
        <w:rPr>
          <w:spacing w:val="-3"/>
          <w:w w:val="110"/>
        </w:rPr>
        <w:t> </w:t>
      </w:r>
      <w:r>
        <w:rPr>
          <w:w w:val="110"/>
        </w:rPr>
        <w:t>reaching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output</w:t>
      </w:r>
      <w:r>
        <w:rPr>
          <w:spacing w:val="-3"/>
          <w:w w:val="110"/>
        </w:rPr>
        <w:t> </w:t>
      </w:r>
      <w:r>
        <w:rPr>
          <w:w w:val="110"/>
        </w:rPr>
        <w:t>layer.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backpropaga-</w:t>
      </w:r>
      <w:r>
        <w:rPr>
          <w:spacing w:val="-37"/>
          <w:w w:val="110"/>
        </w:rPr>
        <w:t> </w:t>
      </w:r>
      <w:r>
        <w:rPr>
          <w:w w:val="110"/>
        </w:rPr>
        <w:t>tion learning algorithm has been used in the feedforward, single</w:t>
      </w:r>
      <w:r>
        <w:rPr>
          <w:spacing w:val="1"/>
          <w:w w:val="110"/>
        </w:rPr>
        <w:t> </w:t>
      </w:r>
      <w:r>
        <w:rPr>
          <w:w w:val="110"/>
        </w:rPr>
        <w:t>hidden layer</w:t>
      </w:r>
      <w:r>
        <w:rPr>
          <w:spacing w:val="1"/>
          <w:w w:val="110"/>
        </w:rPr>
        <w:t> </w:t>
      </w:r>
      <w:r>
        <w:rPr>
          <w:w w:val="110"/>
        </w:rPr>
        <w:t>neural network. The variants of  the  algorithm used</w:t>
      </w:r>
      <w:r>
        <w:rPr>
          <w:spacing w:val="1"/>
          <w:w w:val="110"/>
        </w:rPr>
        <w:t> </w:t>
      </w:r>
      <w:r>
        <w:rPr>
          <w:w w:val="110"/>
        </w:rPr>
        <w:t>in the study are the Levenberg–Marquardt (LM), scaled conjugate</w:t>
      </w:r>
      <w:r>
        <w:rPr>
          <w:spacing w:val="1"/>
          <w:w w:val="110"/>
        </w:rPr>
        <w:t> </w:t>
      </w:r>
      <w:r>
        <w:rPr>
          <w:w w:val="110"/>
        </w:rPr>
        <w:t>gradient (SCG) and</w:t>
      </w:r>
      <w:r>
        <w:rPr>
          <w:spacing w:val="1"/>
          <w:w w:val="110"/>
        </w:rPr>
        <w:t> </w:t>
      </w:r>
      <w:r>
        <w:rPr>
          <w:w w:val="110"/>
        </w:rPr>
        <w:t>Pola–Ribiere conjugate gradient (CGP) algo-</w:t>
      </w:r>
      <w:r>
        <w:rPr>
          <w:spacing w:val="1"/>
          <w:w w:val="110"/>
        </w:rPr>
        <w:t> </w:t>
      </w:r>
      <w:r>
        <w:rPr>
          <w:w w:val="110"/>
        </w:rPr>
        <w:t>rithms. A tangent sigmoid transfer function has been used for both</w:t>
      </w:r>
      <w:r>
        <w:rPr>
          <w:spacing w:val="1"/>
          <w:w w:val="110"/>
        </w:rPr>
        <w:t> </w:t>
      </w:r>
      <w:r>
        <w:rPr>
          <w:w w:val="110"/>
        </w:rPr>
        <w:t>the hidden layer and the output layer. We used 14 neurons in the</w:t>
      </w:r>
      <w:r>
        <w:rPr>
          <w:spacing w:val="1"/>
          <w:w w:val="110"/>
        </w:rPr>
        <w:t> </w:t>
      </w:r>
      <w:r>
        <w:rPr>
          <w:w w:val="110"/>
        </w:rPr>
        <w:t>hidden</w:t>
      </w:r>
      <w:r>
        <w:rPr>
          <w:spacing w:val="12"/>
          <w:w w:val="110"/>
        </w:rPr>
        <w:t> </w:t>
      </w:r>
      <w:r>
        <w:rPr>
          <w:w w:val="110"/>
        </w:rPr>
        <w:t>layer.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initial</w:t>
      </w:r>
      <w:r>
        <w:rPr>
          <w:spacing w:val="13"/>
          <w:w w:val="110"/>
        </w:rPr>
        <w:t> </w:t>
      </w:r>
      <w:r>
        <w:rPr>
          <w:w w:val="110"/>
        </w:rPr>
        <w:t>weights</w:t>
      </w:r>
      <w:r>
        <w:rPr>
          <w:spacing w:val="14"/>
          <w:w w:val="110"/>
        </w:rPr>
        <w:t> </w:t>
      </w:r>
      <w:r>
        <w:rPr>
          <w:w w:val="110"/>
        </w:rPr>
        <w:t>were</w:t>
      </w:r>
      <w:r>
        <w:rPr>
          <w:spacing w:val="12"/>
          <w:w w:val="110"/>
        </w:rPr>
        <w:t> </w:t>
      </w:r>
      <w:r>
        <w:rPr>
          <w:w w:val="110"/>
        </w:rPr>
        <w:t>chosen</w:t>
      </w:r>
      <w:r>
        <w:rPr>
          <w:spacing w:val="13"/>
          <w:w w:val="110"/>
        </w:rPr>
        <w:t> </w:t>
      </w:r>
      <w:r>
        <w:rPr>
          <w:w w:val="110"/>
        </w:rPr>
        <w:t>randomly.</w:t>
      </w:r>
    </w:p>
    <w:p>
      <w:pPr>
        <w:pStyle w:val="BodyText"/>
        <w:spacing w:line="170" w:lineRule="exact"/>
        <w:ind w:left="386"/>
        <w:jc w:val="both"/>
      </w:pPr>
      <w:r>
        <w:rPr>
          <w:i/>
          <w:w w:val="110"/>
        </w:rPr>
        <w:t>Ensemble</w:t>
      </w:r>
      <w:r>
        <w:rPr>
          <w:i/>
          <w:spacing w:val="20"/>
          <w:w w:val="110"/>
        </w:rPr>
        <w:t> </w:t>
      </w:r>
      <w:r>
        <w:rPr>
          <w:w w:val="110"/>
        </w:rPr>
        <w:t>component</w:t>
      </w:r>
      <w:r>
        <w:rPr>
          <w:spacing w:val="19"/>
          <w:w w:val="110"/>
        </w:rPr>
        <w:t> </w:t>
      </w:r>
      <w:r>
        <w:rPr>
          <w:w w:val="110"/>
        </w:rPr>
        <w:t>was</w:t>
      </w:r>
      <w:r>
        <w:rPr>
          <w:spacing w:val="20"/>
          <w:w w:val="110"/>
        </w:rPr>
        <w:t> </w:t>
      </w:r>
      <w:r>
        <w:rPr>
          <w:w w:val="110"/>
        </w:rPr>
        <w:t>used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create</w:t>
      </w:r>
      <w:r>
        <w:rPr>
          <w:spacing w:val="20"/>
          <w:w w:val="110"/>
        </w:rPr>
        <w:t> </w:t>
      </w:r>
      <w:r>
        <w:rPr>
          <w:w w:val="110"/>
        </w:rPr>
        <w:t>new</w:t>
      </w:r>
      <w:r>
        <w:rPr>
          <w:spacing w:val="20"/>
          <w:w w:val="110"/>
        </w:rPr>
        <w:t> </w:t>
      </w:r>
      <w:r>
        <w:rPr>
          <w:w w:val="110"/>
        </w:rPr>
        <w:t>models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com-</w:t>
      </w:r>
    </w:p>
    <w:p>
      <w:pPr>
        <w:pStyle w:val="BodyText"/>
        <w:spacing w:line="268" w:lineRule="auto" w:before="22"/>
        <w:ind w:left="154" w:right="38"/>
        <w:jc w:val="both"/>
      </w:pPr>
      <w:r>
        <w:rPr>
          <w:w w:val="110"/>
        </w:rPr>
        <w:t>bining the posterior probabilities (for class targets) or the pre-</w:t>
      </w:r>
      <w:r>
        <w:rPr>
          <w:spacing w:val="1"/>
          <w:w w:val="110"/>
        </w:rPr>
        <w:t> </w:t>
      </w:r>
      <w:r>
        <w:rPr>
          <w:w w:val="110"/>
        </w:rPr>
        <w:t>dicted</w:t>
      </w:r>
      <w:r>
        <w:rPr>
          <w:spacing w:val="1"/>
          <w:w w:val="110"/>
        </w:rPr>
        <w:t> </w:t>
      </w:r>
      <w:r>
        <w:rPr>
          <w:w w:val="110"/>
        </w:rPr>
        <w:t>values</w:t>
      </w:r>
      <w:r>
        <w:rPr>
          <w:spacing w:val="1"/>
          <w:w w:val="110"/>
        </w:rPr>
        <w:t> </w:t>
      </w:r>
      <w:r>
        <w:rPr>
          <w:w w:val="110"/>
        </w:rPr>
        <w:t>(for</w:t>
      </w:r>
      <w:r>
        <w:rPr>
          <w:spacing w:val="1"/>
          <w:w w:val="110"/>
        </w:rPr>
        <w:t> </w:t>
      </w:r>
      <w:r>
        <w:rPr>
          <w:w w:val="110"/>
        </w:rPr>
        <w:t>interval</w:t>
      </w:r>
      <w:r>
        <w:rPr>
          <w:spacing w:val="1"/>
          <w:w w:val="110"/>
        </w:rPr>
        <w:t> </w:t>
      </w:r>
      <w:r>
        <w:rPr>
          <w:w w:val="110"/>
        </w:rPr>
        <w:t>targets)</w:t>
      </w:r>
      <w:r>
        <w:rPr>
          <w:spacing w:val="1"/>
          <w:w w:val="110"/>
        </w:rPr>
        <w:t> </w:t>
      </w:r>
      <w:r>
        <w:rPr>
          <w:w w:val="110"/>
        </w:rPr>
        <w:t>from</w:t>
      </w:r>
      <w:r>
        <w:rPr>
          <w:spacing w:val="1"/>
          <w:w w:val="110"/>
        </w:rPr>
        <w:t> </w:t>
      </w:r>
      <w:r>
        <w:rPr>
          <w:w w:val="110"/>
        </w:rPr>
        <w:t>multiple</w:t>
      </w:r>
      <w:r>
        <w:rPr>
          <w:spacing w:val="1"/>
          <w:w w:val="110"/>
        </w:rPr>
        <w:t> </w:t>
      </w:r>
      <w:r>
        <w:rPr>
          <w:w w:val="110"/>
        </w:rPr>
        <w:t>predecessor</w:t>
      </w:r>
      <w:r>
        <w:rPr>
          <w:spacing w:val="1"/>
          <w:w w:val="110"/>
        </w:rPr>
        <w:t> </w:t>
      </w:r>
      <w:r>
        <w:rPr>
          <w:w w:val="110"/>
        </w:rPr>
        <w:t>models.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new</w:t>
      </w:r>
      <w:r>
        <w:rPr>
          <w:spacing w:val="14"/>
          <w:w w:val="110"/>
        </w:rPr>
        <w:t> </w:t>
      </w:r>
      <w:r>
        <w:rPr>
          <w:w w:val="110"/>
        </w:rPr>
        <w:t>model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4"/>
          <w:w w:val="110"/>
        </w:rPr>
        <w:t> </w:t>
      </w:r>
      <w:r>
        <w:rPr>
          <w:w w:val="110"/>
        </w:rPr>
        <w:t>then</w:t>
      </w:r>
      <w:r>
        <w:rPr>
          <w:spacing w:val="13"/>
          <w:w w:val="110"/>
        </w:rPr>
        <w:t> </w:t>
      </w:r>
      <w:r>
        <w:rPr>
          <w:w w:val="110"/>
        </w:rPr>
        <w:t>used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3"/>
          <w:w w:val="110"/>
        </w:rPr>
        <w:t> </w:t>
      </w:r>
      <w:r>
        <w:rPr>
          <w:w w:val="110"/>
        </w:rPr>
        <w:t>score</w:t>
      </w:r>
      <w:r>
        <w:rPr>
          <w:spacing w:val="14"/>
          <w:w w:val="110"/>
        </w:rPr>
        <w:t> </w:t>
      </w:r>
      <w:r>
        <w:rPr>
          <w:w w:val="110"/>
        </w:rPr>
        <w:t>new</w:t>
      </w:r>
      <w:r>
        <w:rPr>
          <w:spacing w:val="13"/>
          <w:w w:val="110"/>
        </w:rPr>
        <w:t> </w:t>
      </w:r>
      <w:r>
        <w:rPr>
          <w:w w:val="110"/>
        </w:rPr>
        <w:t>data.</w:t>
      </w: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148" w:after="0"/>
        <w:ind w:left="344" w:right="0" w:hanging="191"/>
        <w:jc w:val="both"/>
        <w:rPr>
          <w:sz w:val="16"/>
        </w:rPr>
      </w:pPr>
      <w:r>
        <w:rPr>
          <w:w w:val="115"/>
          <w:sz w:val="16"/>
        </w:rPr>
        <w:t>Experimental</w:t>
      </w:r>
      <w:r>
        <w:rPr>
          <w:spacing w:val="14"/>
          <w:w w:val="115"/>
          <w:sz w:val="16"/>
        </w:rPr>
        <w:t> </w:t>
      </w:r>
      <w:r>
        <w:rPr>
          <w:w w:val="115"/>
          <w:sz w:val="16"/>
        </w:rPr>
        <w:t>results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15"/>
          <w:w w:val="115"/>
          <w:sz w:val="16"/>
        </w:rPr>
        <w:t> </w:t>
      </w:r>
      <w:r>
        <w:rPr>
          <w:w w:val="115"/>
          <w:sz w:val="16"/>
        </w:rPr>
        <w:t>discussion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In this study, there were two diagnosis classes: healthy and a</w:t>
      </w:r>
      <w:r>
        <w:rPr>
          <w:spacing w:val="1"/>
          <w:w w:val="110"/>
        </w:rPr>
        <w:t> </w:t>
      </w:r>
      <w:r>
        <w:rPr>
          <w:w w:val="110"/>
        </w:rPr>
        <w:t>patient who is subject to possible heart disease. As it was noted</w:t>
      </w:r>
      <w:r>
        <w:rPr>
          <w:spacing w:val="1"/>
          <w:w w:val="110"/>
        </w:rPr>
        <w:t> </w:t>
      </w:r>
      <w:r>
        <w:rPr>
          <w:w w:val="110"/>
        </w:rPr>
        <w:t>earlier in the background section, several researchers proposed</w:t>
      </w:r>
      <w:r>
        <w:rPr>
          <w:spacing w:val="1"/>
          <w:w w:val="110"/>
        </w:rPr>
        <w:t> </w:t>
      </w:r>
      <w:r>
        <w:rPr>
          <w:w w:val="110"/>
        </w:rPr>
        <w:t>various methods for diagnosing the heart disease. The reported</w:t>
      </w:r>
      <w:r>
        <w:rPr>
          <w:spacing w:val="1"/>
          <w:w w:val="110"/>
        </w:rPr>
        <w:t> </w:t>
      </w:r>
      <w:r>
        <w:rPr>
          <w:w w:val="110"/>
        </w:rPr>
        <w:t>accuracies</w:t>
      </w:r>
      <w:r>
        <w:rPr>
          <w:spacing w:val="-3"/>
          <w:w w:val="110"/>
        </w:rPr>
        <w:t> </w:t>
      </w:r>
      <w:r>
        <w:rPr>
          <w:w w:val="110"/>
        </w:rPr>
        <w:t>vary</w:t>
      </w:r>
      <w:r>
        <w:rPr>
          <w:spacing w:val="-1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50%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87%.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database</w:t>
      </w:r>
      <w:r>
        <w:rPr>
          <w:spacing w:val="-2"/>
          <w:w w:val="110"/>
        </w:rPr>
        <w:t> </w:t>
      </w:r>
      <w:r>
        <w:rPr>
          <w:w w:val="110"/>
        </w:rPr>
        <w:t>contains</w:t>
      </w:r>
      <w:r>
        <w:rPr>
          <w:spacing w:val="-2"/>
          <w:w w:val="110"/>
        </w:rPr>
        <w:t> </w:t>
      </w:r>
      <w:r>
        <w:rPr>
          <w:w w:val="110"/>
        </w:rPr>
        <w:t>303</w:t>
      </w:r>
      <w:r>
        <w:rPr>
          <w:spacing w:val="-36"/>
          <w:w w:val="110"/>
        </w:rPr>
        <w:t> </w:t>
      </w:r>
      <w:r>
        <w:rPr>
          <w:w w:val="110"/>
        </w:rPr>
        <w:t>samples of which 297 are complete samples and six are samples</w:t>
      </w:r>
      <w:r>
        <w:rPr>
          <w:spacing w:val="1"/>
          <w:w w:val="110"/>
        </w:rPr>
        <w:t> </w:t>
      </w:r>
      <w:r>
        <w:rPr>
          <w:w w:val="110"/>
        </w:rPr>
        <w:t>with missing attributes. While 70% of the heart disease database</w:t>
      </w:r>
      <w:r>
        <w:rPr>
          <w:spacing w:val="1"/>
          <w:w w:val="110"/>
        </w:rPr>
        <w:t> </w:t>
      </w:r>
      <w:r>
        <w:rPr>
          <w:w w:val="110"/>
        </w:rPr>
        <w:t>was used for training the neural networks ensemble model, the</w:t>
      </w:r>
      <w:r>
        <w:rPr>
          <w:spacing w:val="1"/>
          <w:w w:val="110"/>
        </w:rPr>
        <w:t> </w:t>
      </w:r>
      <w:r>
        <w:rPr>
          <w:w w:val="110"/>
        </w:rPr>
        <w:t>rest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heart</w:t>
      </w:r>
      <w:r>
        <w:rPr>
          <w:spacing w:val="18"/>
          <w:w w:val="110"/>
        </w:rPr>
        <w:t> </w:t>
      </w:r>
      <w:r>
        <w:rPr>
          <w:w w:val="110"/>
        </w:rPr>
        <w:t>disease</w:t>
      </w:r>
      <w:r>
        <w:rPr>
          <w:spacing w:val="20"/>
          <w:w w:val="110"/>
        </w:rPr>
        <w:t> </w:t>
      </w:r>
      <w:r>
        <w:rPr>
          <w:w w:val="110"/>
        </w:rPr>
        <w:t>database</w:t>
      </w:r>
      <w:r>
        <w:rPr>
          <w:spacing w:val="19"/>
          <w:w w:val="110"/>
        </w:rPr>
        <w:t> </w:t>
      </w:r>
      <w:r>
        <w:rPr>
          <w:w w:val="110"/>
        </w:rPr>
        <w:t>(30%)</w:t>
      </w:r>
      <w:r>
        <w:rPr>
          <w:spacing w:val="19"/>
          <w:w w:val="110"/>
        </w:rPr>
        <w:t> </w:t>
      </w:r>
      <w:r>
        <w:rPr>
          <w:w w:val="110"/>
        </w:rPr>
        <w:t>was</w:t>
      </w:r>
      <w:r>
        <w:rPr>
          <w:spacing w:val="19"/>
          <w:w w:val="110"/>
        </w:rPr>
        <w:t> </w:t>
      </w:r>
      <w:r>
        <w:rPr>
          <w:w w:val="110"/>
        </w:rPr>
        <w:t>used</w:t>
      </w:r>
      <w:r>
        <w:rPr>
          <w:spacing w:val="19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validation</w:t>
      </w:r>
      <w:r>
        <w:rPr>
          <w:spacing w:val="-37"/>
          <w:w w:val="110"/>
        </w:rPr>
        <w:t> </w:t>
      </w:r>
      <w:bookmarkStart w:name="_bookmark6" w:id="16"/>
      <w:bookmarkEnd w:id="16"/>
      <w:r>
        <w:rPr>
          <w:w w:val="110"/>
        </w:rPr>
        <w:t>of</w:t>
      </w:r>
      <w:r>
        <w:rPr>
          <w:w w:val="110"/>
        </w:rPr>
        <w:t> the proposed system. As we mentioned earlier, three different</w:t>
      </w:r>
      <w:r>
        <w:rPr>
          <w:spacing w:val="1"/>
          <w:w w:val="110"/>
        </w:rPr>
        <w:t> </w:t>
      </w:r>
      <w:r>
        <w:rPr>
          <w:w w:val="110"/>
        </w:rPr>
        <w:t>independent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networks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1"/>
          <w:w w:val="110"/>
        </w:rPr>
        <w:t> </w:t>
      </w:r>
      <w:r>
        <w:rPr>
          <w:w w:val="110"/>
        </w:rPr>
        <w:t>were</w:t>
      </w:r>
      <w:r>
        <w:rPr>
          <w:spacing w:val="1"/>
          <w:w w:val="110"/>
        </w:rPr>
        <w:t> </w:t>
      </w:r>
      <w:r>
        <w:rPr>
          <w:w w:val="110"/>
        </w:rPr>
        <w:t>combined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con-</w:t>
      </w:r>
      <w:r>
        <w:rPr>
          <w:spacing w:val="1"/>
          <w:w w:val="110"/>
        </w:rPr>
        <w:t> </w:t>
      </w:r>
      <w:r>
        <w:rPr>
          <w:w w:val="110"/>
        </w:rPr>
        <w:t>structing the ensemble model. We also increased the number of</w:t>
      </w:r>
      <w:r>
        <w:rPr>
          <w:spacing w:val="1"/>
          <w:w w:val="110"/>
        </w:rPr>
        <w:t> </w:t>
      </w:r>
      <w:r>
        <w:rPr>
          <w:w w:val="110"/>
        </w:rPr>
        <w:t>neural networks node in the ensemble model but no performance</w:t>
      </w:r>
      <w:r>
        <w:rPr>
          <w:spacing w:val="1"/>
          <w:w w:val="110"/>
        </w:rPr>
        <w:t> </w:t>
      </w:r>
      <w:r>
        <w:rPr>
          <w:w w:val="110"/>
        </w:rPr>
        <w:t>improvement</w:t>
      </w:r>
      <w:r>
        <w:rPr>
          <w:spacing w:val="12"/>
          <w:w w:val="110"/>
        </w:rPr>
        <w:t> </w:t>
      </w:r>
      <w:r>
        <w:rPr>
          <w:w w:val="110"/>
        </w:rPr>
        <w:t>was</w:t>
      </w:r>
      <w:r>
        <w:rPr>
          <w:spacing w:val="13"/>
          <w:w w:val="110"/>
        </w:rPr>
        <w:t> </w:t>
      </w:r>
      <w:r>
        <w:rPr>
          <w:w w:val="110"/>
        </w:rPr>
        <w:t>obtained.</w:t>
      </w:r>
    </w:p>
    <w:p>
      <w:pPr>
        <w:pStyle w:val="BodyText"/>
        <w:spacing w:line="177" w:lineRule="exact"/>
        <w:ind w:left="386"/>
        <w:jc w:val="both"/>
      </w:pPr>
      <w:r>
        <w:rPr>
          <w:w w:val="110"/>
        </w:rPr>
        <w:t>Classiﬁcation</w:t>
      </w:r>
      <w:r>
        <w:rPr>
          <w:spacing w:val="22"/>
          <w:w w:val="110"/>
        </w:rPr>
        <w:t> </w:t>
      </w:r>
      <w:r>
        <w:rPr>
          <w:w w:val="110"/>
        </w:rPr>
        <w:t>results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system</w:t>
      </w:r>
      <w:r>
        <w:rPr>
          <w:spacing w:val="25"/>
          <w:w w:val="110"/>
        </w:rPr>
        <w:t> </w:t>
      </w:r>
      <w:r>
        <w:rPr>
          <w:w w:val="110"/>
        </w:rPr>
        <w:t>were</w:t>
      </w:r>
      <w:r>
        <w:rPr>
          <w:spacing w:val="23"/>
          <w:w w:val="110"/>
        </w:rPr>
        <w:t> </w:t>
      </w:r>
      <w:r>
        <w:rPr>
          <w:w w:val="110"/>
        </w:rPr>
        <w:t>displayed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w w:val="110"/>
        </w:rPr>
        <w:t>using</w:t>
      </w:r>
      <w:r>
        <w:rPr>
          <w:spacing w:val="24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268" w:lineRule="auto" w:before="21"/>
        <w:ind w:left="154" w:right="38" w:hanging="35"/>
        <w:jc w:val="right"/>
      </w:pPr>
      <w:r>
        <w:rPr>
          <w:spacing w:val="-7"/>
          <w:w w:val="116"/>
          <w:shd w:fill="FDFDBE" w:color="auto" w:val="clear"/>
        </w:rPr>
        <w:t> </w:t>
      </w:r>
      <w:r>
        <w:rPr>
          <w:w w:val="110"/>
          <w:shd w:fill="FDFDBE" w:color="auto" w:val="clear"/>
        </w:rPr>
        <w:t>confusion</w:t>
      </w:r>
      <w:r>
        <w:rPr>
          <w:spacing w:val="4"/>
          <w:w w:val="110"/>
          <w:shd w:fill="FDFDBE" w:color="auto" w:val="clear"/>
        </w:rPr>
        <w:t> </w:t>
      </w:r>
      <w:r>
        <w:rPr>
          <w:w w:val="110"/>
          <w:shd w:fill="FDFDBE" w:color="auto" w:val="clear"/>
        </w:rPr>
        <w:t>matrix</w:t>
      </w:r>
      <w:r>
        <w:rPr>
          <w:w w:val="110"/>
        </w:rPr>
        <w:t>.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confusion</w:t>
      </w:r>
      <w:r>
        <w:rPr>
          <w:spacing w:val="4"/>
          <w:w w:val="110"/>
        </w:rPr>
        <w:t> </w:t>
      </w:r>
      <w:r>
        <w:rPr>
          <w:w w:val="110"/>
        </w:rPr>
        <w:t>matrix,</w:t>
      </w:r>
      <w:r>
        <w:rPr>
          <w:spacing w:val="5"/>
          <w:w w:val="110"/>
        </w:rPr>
        <w:t> </w:t>
      </w:r>
      <w:r>
        <w:rPr>
          <w:w w:val="110"/>
        </w:rPr>
        <w:t>each</w:t>
      </w:r>
      <w:r>
        <w:rPr>
          <w:spacing w:val="4"/>
          <w:w w:val="110"/>
        </w:rPr>
        <w:t> </w:t>
      </w:r>
      <w:r>
        <w:rPr>
          <w:w w:val="110"/>
        </w:rPr>
        <w:t>cell </w:t>
      </w:r>
      <w:r>
        <w:rPr>
          <w:spacing w:val="4"/>
          <w:w w:val="110"/>
        </w:rPr>
        <w:t> </w:t>
      </w:r>
      <w:r>
        <w:rPr>
          <w:w w:val="110"/>
        </w:rPr>
        <w:t>contains 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raw</w:t>
      </w:r>
      <w:r>
        <w:rPr>
          <w:spacing w:val="11"/>
          <w:w w:val="110"/>
        </w:rPr>
        <w:t> </w:t>
      </w:r>
      <w:r>
        <w:rPr>
          <w:w w:val="110"/>
        </w:rPr>
        <w:t>number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exemplars</w:t>
      </w:r>
      <w:r>
        <w:rPr>
          <w:spacing w:val="12"/>
          <w:w w:val="110"/>
        </w:rPr>
        <w:t> </w:t>
      </w:r>
      <w:r>
        <w:rPr>
          <w:w w:val="110"/>
        </w:rPr>
        <w:t>classiﬁed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corresponding</w:t>
      </w:r>
      <w:r>
        <w:rPr>
          <w:spacing w:val="12"/>
          <w:w w:val="110"/>
        </w:rPr>
        <w:t> </w:t>
      </w:r>
      <w:r>
        <w:rPr>
          <w:w w:val="110"/>
        </w:rPr>
        <w:t>combi-</w:t>
      </w:r>
      <w:r>
        <w:rPr>
          <w:spacing w:val="-36"/>
          <w:w w:val="110"/>
        </w:rPr>
        <w:t> </w:t>
      </w:r>
      <w:r>
        <w:rPr>
          <w:w w:val="110"/>
        </w:rPr>
        <w:t>nation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desired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actual</w:t>
      </w:r>
      <w:r>
        <w:rPr>
          <w:spacing w:val="29"/>
          <w:w w:val="110"/>
        </w:rPr>
        <w:t> </w:t>
      </w:r>
      <w:r>
        <w:rPr>
          <w:w w:val="110"/>
        </w:rPr>
        <w:t>network</w:t>
      </w:r>
      <w:r>
        <w:rPr>
          <w:spacing w:val="28"/>
          <w:w w:val="110"/>
        </w:rPr>
        <w:t> </w:t>
      </w:r>
      <w:r>
        <w:rPr>
          <w:w w:val="110"/>
        </w:rPr>
        <w:t>outputs.</w:t>
      </w:r>
      <w:r>
        <w:rPr>
          <w:spacing w:val="29"/>
          <w:w w:val="110"/>
        </w:rPr>
        <w:t> </w:t>
      </w:r>
      <w:hyperlink w:history="true" w:anchor="_bookmark5">
        <w:r>
          <w:rPr>
            <w:color w:val="000066"/>
            <w:w w:val="110"/>
          </w:rPr>
          <w:t>Table</w:t>
        </w:r>
        <w:r>
          <w:rPr>
            <w:color w:val="000066"/>
            <w:spacing w:val="28"/>
            <w:w w:val="110"/>
          </w:rPr>
          <w:t> </w:t>
        </w:r>
        <w:r>
          <w:rPr>
            <w:color w:val="000066"/>
            <w:w w:val="110"/>
          </w:rPr>
          <w:t>1</w:t>
        </w:r>
      </w:hyperlink>
      <w:r>
        <w:rPr>
          <w:color w:val="000066"/>
          <w:spacing w:val="29"/>
          <w:w w:val="110"/>
        </w:rPr>
        <w:t> </w:t>
      </w:r>
      <w:r>
        <w:rPr>
          <w:w w:val="110"/>
        </w:rPr>
        <w:t>gives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-36"/>
          <w:w w:val="110"/>
        </w:rPr>
        <w:t> </w:t>
      </w:r>
      <w:r>
        <w:rPr>
          <w:w w:val="110"/>
        </w:rPr>
        <w:t>confusion matrix showing the classiﬁcation results of this network.</w:t>
      </w:r>
      <w:r>
        <w:rPr>
          <w:spacing w:val="-36"/>
          <w:w w:val="110"/>
        </w:rPr>
        <w:t> </w:t>
      </w:r>
      <w:r>
        <w:rPr>
          <w:w w:val="110"/>
        </w:rPr>
        <w:t>SAS enterprise miner 5.2 represents several performance evalu-</w:t>
      </w:r>
      <w:r>
        <w:rPr>
          <w:spacing w:val="1"/>
          <w:w w:val="110"/>
        </w:rPr>
        <w:t> </w:t>
      </w:r>
      <w:r>
        <w:rPr>
          <w:w w:val="110"/>
        </w:rPr>
        <w:t>ation</w:t>
      </w:r>
      <w:r>
        <w:rPr>
          <w:spacing w:val="-9"/>
          <w:w w:val="110"/>
        </w:rPr>
        <w:t> </w:t>
      </w:r>
      <w:r>
        <w:rPr>
          <w:w w:val="110"/>
        </w:rPr>
        <w:t>tests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users.</w:t>
      </w:r>
      <w:r>
        <w:rPr>
          <w:spacing w:val="-7"/>
          <w:w w:val="110"/>
        </w:rPr>
        <w:t> </w:t>
      </w:r>
      <w:r>
        <w:rPr>
          <w:w w:val="110"/>
        </w:rPr>
        <w:t>Here,</w:t>
      </w:r>
      <w:r>
        <w:rPr>
          <w:spacing w:val="-9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9"/>
          <w:w w:val="110"/>
        </w:rPr>
        <w:t> </w:t>
      </w:r>
      <w:r>
        <w:rPr>
          <w:w w:val="110"/>
        </w:rPr>
        <w:t>examined</w:t>
      </w:r>
      <w:r>
        <w:rPr>
          <w:spacing w:val="-9"/>
          <w:w w:val="110"/>
        </w:rPr>
        <w:t> </w:t>
      </w:r>
      <w:r>
        <w:rPr>
          <w:w w:val="110"/>
        </w:rPr>
        <w:t>these</w:t>
      </w:r>
      <w:r>
        <w:rPr>
          <w:spacing w:val="-8"/>
          <w:w w:val="110"/>
        </w:rPr>
        <w:t> </w:t>
      </w:r>
      <w:r>
        <w:rPr>
          <w:w w:val="110"/>
        </w:rPr>
        <w:t>test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36"/>
          <w:w w:val="110"/>
        </w:rPr>
        <w:t> </w:t>
      </w:r>
      <w:r>
        <w:rPr>
          <w:w w:val="110"/>
        </w:rPr>
        <w:t>brieﬂy;</w:t>
      </w:r>
      <w:r>
        <w:rPr>
          <w:spacing w:val="23"/>
          <w:w w:val="110"/>
        </w:rPr>
        <w:t> </w:t>
      </w:r>
      <w:r>
        <w:rPr>
          <w:w w:val="110"/>
        </w:rPr>
        <w:t>meanwhile</w:t>
      </w:r>
      <w:r>
        <w:rPr>
          <w:spacing w:val="23"/>
          <w:w w:val="110"/>
        </w:rPr>
        <w:t> </w:t>
      </w:r>
      <w:r>
        <w:rPr>
          <w:w w:val="110"/>
        </w:rPr>
        <w:t>we</w:t>
      </w:r>
      <w:r>
        <w:rPr>
          <w:spacing w:val="23"/>
          <w:w w:val="110"/>
        </w:rPr>
        <w:t> </w:t>
      </w:r>
      <w:r>
        <w:rPr>
          <w:w w:val="110"/>
        </w:rPr>
        <w:t>represented</w:t>
      </w:r>
      <w:r>
        <w:rPr>
          <w:spacing w:val="23"/>
          <w:w w:val="110"/>
        </w:rPr>
        <w:t> </w:t>
      </w:r>
      <w:r>
        <w:rPr>
          <w:w w:val="110"/>
        </w:rPr>
        <w:t>our</w:t>
      </w:r>
      <w:r>
        <w:rPr>
          <w:spacing w:val="24"/>
          <w:w w:val="110"/>
        </w:rPr>
        <w:t> </w:t>
      </w:r>
      <w:r>
        <w:rPr>
          <w:w w:val="110"/>
        </w:rPr>
        <w:t>experimental</w:t>
      </w:r>
      <w:r>
        <w:rPr>
          <w:spacing w:val="22"/>
          <w:w w:val="110"/>
        </w:rPr>
        <w:t> </w:t>
      </w:r>
      <w:r>
        <w:rPr>
          <w:w w:val="110"/>
        </w:rPr>
        <w:t>results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-35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related</w:t>
      </w:r>
      <w:r>
        <w:rPr>
          <w:spacing w:val="12"/>
          <w:w w:val="110"/>
        </w:rPr>
        <w:t> </w:t>
      </w:r>
      <w:r>
        <w:rPr>
          <w:w w:val="110"/>
        </w:rPr>
        <w:t>displays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tables.</w:t>
      </w:r>
      <w:r>
        <w:rPr>
          <w:spacing w:val="12"/>
          <w:w w:val="110"/>
        </w:rPr>
        <w:t> </w:t>
      </w:r>
      <w:r>
        <w:rPr>
          <w:w w:val="110"/>
        </w:rPr>
        <w:t>Moreover</w:t>
      </w:r>
      <w:r>
        <w:rPr>
          <w:spacing w:val="12"/>
          <w:w w:val="110"/>
        </w:rPr>
        <w:t> </w:t>
      </w:r>
      <w:r>
        <w:rPr>
          <w:w w:val="110"/>
        </w:rPr>
        <w:t>a</w:t>
      </w:r>
      <w:r>
        <w:rPr>
          <w:spacing w:val="11"/>
          <w:w w:val="110"/>
        </w:rPr>
        <w:t> </w:t>
      </w:r>
      <w:r>
        <w:rPr>
          <w:w w:val="110"/>
        </w:rPr>
        <w:t>comparison</w:t>
      </w:r>
      <w:r>
        <w:rPr>
          <w:spacing w:val="13"/>
          <w:w w:val="110"/>
        </w:rPr>
        <w:t> </w:t>
      </w:r>
      <w:r>
        <w:rPr>
          <w:w w:val="110"/>
        </w:rPr>
        <w:t>table</w:t>
      </w:r>
      <w:r>
        <w:rPr>
          <w:spacing w:val="11"/>
          <w:w w:val="110"/>
        </w:rPr>
        <w:t> </w:t>
      </w:r>
      <w:r>
        <w:rPr>
          <w:w w:val="110"/>
        </w:rPr>
        <w:t>was</w:t>
      </w:r>
      <w:r>
        <w:rPr>
          <w:spacing w:val="-36"/>
          <w:w w:val="110"/>
        </w:rPr>
        <w:t> </w:t>
      </w:r>
      <w:r>
        <w:rPr>
          <w:w w:val="110"/>
        </w:rPr>
        <w:t>constructed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can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found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section.</w:t>
      </w:r>
      <w:r>
        <w:rPr>
          <w:spacing w:val="2"/>
          <w:w w:val="110"/>
        </w:rPr>
        <w:t> </w:t>
      </w:r>
      <w:r>
        <w:rPr>
          <w:w w:val="110"/>
        </w:rPr>
        <w:t>SAS</w:t>
      </w:r>
      <w:r>
        <w:rPr>
          <w:spacing w:val="4"/>
          <w:w w:val="110"/>
        </w:rPr>
        <w:t> </w:t>
      </w:r>
      <w:r>
        <w:rPr>
          <w:w w:val="110"/>
        </w:rPr>
        <w:t>enterprise</w:t>
      </w:r>
      <w:r>
        <w:rPr>
          <w:spacing w:val="4"/>
          <w:w w:val="110"/>
        </w:rPr>
        <w:t> </w:t>
      </w:r>
      <w:r>
        <w:rPr>
          <w:w w:val="110"/>
        </w:rPr>
        <w:t>miner</w:t>
      </w:r>
    </w:p>
    <w:p>
      <w:pPr>
        <w:pStyle w:val="BodyText"/>
        <w:spacing w:line="268" w:lineRule="auto"/>
        <w:ind w:left="154" w:right="38"/>
        <w:jc w:val="both"/>
      </w:pPr>
      <w:r>
        <w:rPr>
          <w:w w:val="110"/>
        </w:rPr>
        <w:t>5.2</w:t>
      </w:r>
      <w:r>
        <w:rPr>
          <w:spacing w:val="-7"/>
          <w:w w:val="110"/>
        </w:rPr>
        <w:t> </w:t>
      </w:r>
      <w:r>
        <w:rPr>
          <w:w w:val="110"/>
        </w:rPr>
        <w:t>produces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tables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plots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its</w:t>
      </w:r>
      <w:r>
        <w:rPr>
          <w:spacing w:val="-5"/>
          <w:w w:val="110"/>
        </w:rPr>
        <w:t> </w:t>
      </w:r>
      <w:r>
        <w:rPr>
          <w:w w:val="110"/>
        </w:rPr>
        <w:t>results</w:t>
      </w:r>
      <w:r>
        <w:rPr>
          <w:spacing w:val="-6"/>
          <w:w w:val="110"/>
        </w:rPr>
        <w:t> </w:t>
      </w:r>
      <w:r>
        <w:rPr>
          <w:w w:val="110"/>
        </w:rPr>
        <w:t>window:</w:t>
      </w:r>
      <w:r>
        <w:rPr>
          <w:spacing w:val="-7"/>
          <w:w w:val="110"/>
        </w:rPr>
        <w:t> </w:t>
      </w:r>
      <w:r>
        <w:rPr>
          <w:w w:val="110"/>
        </w:rPr>
        <w:t>ﬁt</w:t>
      </w:r>
      <w:r>
        <w:rPr>
          <w:spacing w:val="-37"/>
          <w:w w:val="110"/>
        </w:rPr>
        <w:t> </w:t>
      </w:r>
      <w:r>
        <w:rPr>
          <w:w w:val="110"/>
        </w:rPr>
        <w:t>statistics table, classiﬁcation chart, score rankings overlay chart,</w:t>
      </w:r>
      <w:r>
        <w:rPr>
          <w:spacing w:val="1"/>
          <w:w w:val="110"/>
        </w:rPr>
        <w:t> </w:t>
      </w:r>
      <w:r>
        <w:rPr>
          <w:w w:val="110"/>
        </w:rPr>
        <w:t>score</w:t>
      </w:r>
      <w:r>
        <w:rPr>
          <w:spacing w:val="5"/>
          <w:w w:val="110"/>
        </w:rPr>
        <w:t> </w:t>
      </w:r>
      <w:r>
        <w:rPr>
          <w:w w:val="110"/>
        </w:rPr>
        <w:t>rankings</w:t>
      </w:r>
      <w:r>
        <w:rPr>
          <w:spacing w:val="6"/>
          <w:w w:val="110"/>
        </w:rPr>
        <w:t> </w:t>
      </w:r>
      <w:r>
        <w:rPr>
          <w:w w:val="110"/>
        </w:rPr>
        <w:t>matrix</w:t>
      </w:r>
      <w:r>
        <w:rPr>
          <w:spacing w:val="5"/>
          <w:w w:val="110"/>
        </w:rPr>
        <w:t> </w:t>
      </w:r>
      <w:r>
        <w:rPr>
          <w:w w:val="110"/>
        </w:rPr>
        <w:t>chart,</w:t>
      </w:r>
      <w:r>
        <w:rPr>
          <w:spacing w:val="7"/>
          <w:w w:val="110"/>
        </w:rPr>
        <w:t> </w:t>
      </w:r>
      <w:r>
        <w:rPr>
          <w:w w:val="110"/>
        </w:rPr>
        <w:t>score</w:t>
      </w:r>
      <w:r>
        <w:rPr>
          <w:spacing w:val="5"/>
          <w:w w:val="110"/>
        </w:rPr>
        <w:t> </w:t>
      </w:r>
      <w:r>
        <w:rPr>
          <w:w w:val="110"/>
        </w:rPr>
        <w:t>distribution</w:t>
      </w:r>
      <w:r>
        <w:rPr>
          <w:spacing w:val="5"/>
          <w:w w:val="110"/>
        </w:rPr>
        <w:t> </w:t>
      </w:r>
      <w:r>
        <w:rPr>
          <w:w w:val="110"/>
        </w:rPr>
        <w:t>chart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ROC.</w:t>
      </w: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The ﬁt statistics table in the ensemble results window displays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statistics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train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validates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sets.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table</w:t>
      </w:r>
      <w:r>
        <w:rPr>
          <w:spacing w:val="-36"/>
          <w:w w:val="110"/>
        </w:rPr>
        <w:t> </w:t>
      </w:r>
      <w:r>
        <w:rPr>
          <w:w w:val="110"/>
        </w:rPr>
        <w:t>is composed of 5 coulombs and 13 rows, respectively. The cou-</w:t>
      </w:r>
      <w:r>
        <w:rPr>
          <w:spacing w:val="1"/>
          <w:w w:val="110"/>
        </w:rPr>
        <w:t> </w:t>
      </w:r>
      <w:r>
        <w:rPr>
          <w:w w:val="110"/>
        </w:rPr>
        <w:t>lombs of the table are called as the target, ﬁt statistics, statistical</w:t>
      </w:r>
      <w:r>
        <w:rPr>
          <w:spacing w:val="1"/>
          <w:w w:val="110"/>
        </w:rPr>
        <w:t> </w:t>
      </w:r>
      <w:r>
        <w:rPr>
          <w:w w:val="110"/>
        </w:rPr>
        <w:t>labels, train and validation, respectively. The rows indicated the</w:t>
      </w:r>
      <w:r>
        <w:rPr>
          <w:spacing w:val="1"/>
          <w:w w:val="110"/>
        </w:rPr>
        <w:t> </w:t>
      </w:r>
      <w:r>
        <w:rPr>
          <w:w w:val="110"/>
        </w:rPr>
        <w:t>each statistical evaluation method. As</w:t>
      </w:r>
      <w:r>
        <w:rPr>
          <w:spacing w:val="1"/>
          <w:w w:val="110"/>
        </w:rPr>
        <w:t> </w:t>
      </w:r>
      <w:r>
        <w:rPr>
          <w:w w:val="110"/>
        </w:rPr>
        <w:t>can be  seen from </w:t>
      </w:r>
      <w:hyperlink w:history="true" w:anchor="_bookmark5">
        <w:r>
          <w:rPr>
            <w:color w:val="000066"/>
            <w:w w:val="110"/>
          </w:rPr>
          <w:t>Table 2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the average proﬁt which can be called as accuracy was 86.4% and</w:t>
      </w:r>
      <w:r>
        <w:rPr>
          <w:spacing w:val="1"/>
          <w:w w:val="110"/>
        </w:rPr>
        <w:t> </w:t>
      </w:r>
      <w:r>
        <w:rPr>
          <w:w w:val="110"/>
        </w:rPr>
        <w:t>89.011%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training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validation</w:t>
      </w:r>
      <w:r>
        <w:rPr>
          <w:spacing w:val="-8"/>
          <w:w w:val="110"/>
        </w:rPr>
        <w:t> </w:t>
      </w:r>
      <w:r>
        <w:rPr>
          <w:w w:val="110"/>
        </w:rPr>
        <w:t>data</w:t>
      </w:r>
      <w:r>
        <w:rPr>
          <w:spacing w:val="-9"/>
          <w:w w:val="110"/>
        </w:rPr>
        <w:t> </w:t>
      </w:r>
      <w:r>
        <w:rPr>
          <w:w w:val="110"/>
        </w:rPr>
        <w:t>sets,</w:t>
      </w:r>
      <w:r>
        <w:rPr>
          <w:spacing w:val="-7"/>
          <w:w w:val="110"/>
        </w:rPr>
        <w:t> </w:t>
      </w:r>
      <w:r>
        <w:rPr>
          <w:w w:val="110"/>
        </w:rPr>
        <w:t>respectively.</w:t>
      </w:r>
      <w:r>
        <w:rPr>
          <w:spacing w:val="-9"/>
          <w:w w:val="110"/>
        </w:rPr>
        <w:t> </w:t>
      </w:r>
      <w:r>
        <w:rPr>
          <w:w w:val="110"/>
        </w:rPr>
        <w:t>Another</w:t>
      </w:r>
      <w:r>
        <w:rPr>
          <w:spacing w:val="-36"/>
          <w:w w:val="110"/>
        </w:rPr>
        <w:t> </w:t>
      </w:r>
      <w:r>
        <w:rPr>
          <w:w w:val="110"/>
        </w:rPr>
        <w:t>observation from </w:t>
      </w:r>
      <w:hyperlink w:history="true" w:anchor="_bookmark5">
        <w:r>
          <w:rPr>
            <w:color w:val="000066"/>
            <w:w w:val="110"/>
          </w:rPr>
          <w:t>Table 2 </w:t>
        </w:r>
      </w:hyperlink>
      <w:r>
        <w:rPr>
          <w:w w:val="110"/>
        </w:rPr>
        <w:t>is that, while 10 of the validation data set</w:t>
      </w:r>
      <w:r>
        <w:rPr>
          <w:spacing w:val="-36"/>
          <w:w w:val="110"/>
        </w:rPr>
        <w:t> </w:t>
      </w:r>
      <w:r>
        <w:rPr>
          <w:w w:val="110"/>
        </w:rPr>
        <w:t>were wrongly classiﬁed, 81 of the validation data set were cor-</w:t>
      </w:r>
      <w:r>
        <w:rPr>
          <w:spacing w:val="1"/>
          <w:w w:val="110"/>
        </w:rPr>
        <w:t> </w:t>
      </w:r>
      <w:r>
        <w:rPr>
          <w:w w:val="110"/>
        </w:rPr>
        <w:t>rectly</w:t>
      </w:r>
      <w:r>
        <w:rPr>
          <w:spacing w:val="12"/>
          <w:w w:val="110"/>
        </w:rPr>
        <w:t> </w:t>
      </w:r>
      <w:r>
        <w:rPr>
          <w:w w:val="110"/>
        </w:rPr>
        <w:t>classiﬁed.</w:t>
      </w:r>
    </w:p>
    <w:p>
      <w:pPr>
        <w:spacing w:before="118"/>
        <w:ind w:left="147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</w:t>
      </w:r>
    </w:p>
    <w:p>
      <w:pPr>
        <w:spacing w:before="31"/>
        <w:ind w:left="119" w:right="0" w:firstLine="0"/>
        <w:jc w:val="left"/>
        <w:rPr>
          <w:sz w:val="12"/>
        </w:rPr>
      </w:pPr>
      <w:r>
        <w:rPr>
          <w:spacing w:val="-5"/>
          <w:w w:val="120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Classiﬁcation</w:t>
      </w:r>
      <w:r>
        <w:rPr>
          <w:spacing w:val="8"/>
          <w:w w:val="115"/>
          <w:sz w:val="12"/>
          <w:shd w:fill="FDFDBE" w:color="auto" w:val="clear"/>
        </w:rPr>
        <w:t> </w:t>
      </w:r>
      <w:r>
        <w:rPr>
          <w:w w:val="115"/>
          <w:sz w:val="12"/>
          <w:shd w:fill="FDFDBE" w:color="auto" w:val="clear"/>
        </w:rPr>
        <w:t>table</w:t>
      </w:r>
    </w:p>
    <w:p>
      <w:pPr>
        <w:pStyle w:val="BodyText"/>
        <w:spacing w:before="11"/>
        <w:rPr>
          <w:sz w:val="6"/>
        </w:r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718"/>
        <w:gridCol w:w="771"/>
        <w:gridCol w:w="311"/>
        <w:gridCol w:w="798"/>
        <w:gridCol w:w="371"/>
        <w:gridCol w:w="615"/>
        <w:gridCol w:w="769"/>
        <w:gridCol w:w="198"/>
      </w:tblGrid>
      <w:tr>
        <w:trPr>
          <w:trHeight w:val="408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5"/>
              <w:rPr>
                <w:sz w:val="12"/>
              </w:rPr>
            </w:pPr>
            <w:r>
              <w:rPr>
                <w:w w:val="115"/>
                <w:sz w:val="12"/>
              </w:rPr>
              <w:t>Target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90"/>
              <w:rPr>
                <w:sz w:val="12"/>
              </w:rPr>
            </w:pPr>
            <w:r>
              <w:rPr>
                <w:w w:val="120"/>
                <w:sz w:val="12"/>
              </w:rPr>
              <w:t>Outcome</w:t>
            </w:r>
          </w:p>
        </w:tc>
        <w:tc>
          <w:tcPr>
            <w:tcW w:w="7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0" w:lineRule="atLeast" w:before="26"/>
              <w:ind w:left="90" w:right="5"/>
              <w:rPr>
                <w:sz w:val="12"/>
              </w:rPr>
            </w:pPr>
            <w:r>
              <w:rPr>
                <w:w w:val="115"/>
                <w:sz w:val="12"/>
              </w:rPr>
              <w:t>Target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percentage</w:t>
            </w:r>
          </w:p>
        </w:tc>
        <w:tc>
          <w:tcPr>
            <w:tcW w:w="31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26"/>
              <w:rPr>
                <w:sz w:val="12"/>
              </w:rPr>
            </w:pPr>
            <w:r>
              <w:rPr>
                <w:sz w:val="12"/>
              </w:rPr>
              <w:t>(%)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0" w:lineRule="atLeast" w:before="26"/>
              <w:ind w:left="117" w:right="5"/>
              <w:rPr>
                <w:sz w:val="12"/>
              </w:rPr>
            </w:pPr>
            <w:r>
              <w:rPr>
                <w:w w:val="120"/>
                <w:sz w:val="12"/>
              </w:rPr>
              <w:t>Outcome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15"/>
                <w:sz w:val="12"/>
              </w:rPr>
              <w:t>percentage</w:t>
            </w:r>
          </w:p>
        </w:tc>
        <w:tc>
          <w:tcPr>
            <w:tcW w:w="37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27"/>
              <w:rPr>
                <w:sz w:val="12"/>
              </w:rPr>
            </w:pPr>
            <w:r>
              <w:rPr>
                <w:sz w:val="12"/>
              </w:rPr>
              <w:t>(%)</w:t>
            </w:r>
          </w:p>
        </w:tc>
        <w:tc>
          <w:tcPr>
            <w:tcW w:w="61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55"/>
              <w:ind w:left="176"/>
              <w:rPr>
                <w:sz w:val="12"/>
              </w:rPr>
            </w:pPr>
            <w:r>
              <w:rPr>
                <w:w w:val="120"/>
                <w:sz w:val="12"/>
              </w:rPr>
              <w:t>Count</w:t>
            </w:r>
          </w:p>
        </w:tc>
        <w:tc>
          <w:tcPr>
            <w:tcW w:w="7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70" w:lineRule="atLeast" w:before="26"/>
              <w:ind w:left="90" w:right="3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percentage</w:t>
            </w:r>
          </w:p>
        </w:tc>
        <w:tc>
          <w:tcPr>
            <w:tcW w:w="1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25" w:right="-15"/>
              <w:rPr>
                <w:sz w:val="12"/>
              </w:rPr>
            </w:pPr>
            <w:r>
              <w:rPr>
                <w:w w:val="90"/>
                <w:sz w:val="12"/>
              </w:rPr>
              <w:t>(%)</w:t>
            </w:r>
          </w:p>
        </w:tc>
      </w:tr>
      <w:tr>
        <w:trPr>
          <w:trHeight w:val="214" w:hRule="atLeast"/>
        </w:trPr>
        <w:tc>
          <w:tcPr>
            <w:tcW w:w="46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61"/>
              <w:ind w:left="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61"/>
              <w:ind w:left="90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61"/>
              <w:ind w:left="0" w:right="18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85.4545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61"/>
              <w:ind w:left="428"/>
              <w:rPr>
                <w:sz w:val="12"/>
              </w:rPr>
            </w:pPr>
            <w:r>
              <w:rPr>
                <w:w w:val="115"/>
                <w:sz w:val="12"/>
              </w:rPr>
              <w:t>95.9184</w:t>
            </w:r>
          </w:p>
        </w:tc>
        <w:tc>
          <w:tcPr>
            <w:tcW w:w="986" w:type="dxa"/>
            <w:gridSpan w:val="2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61"/>
              <w:ind w:left="547"/>
              <w:rPr>
                <w:sz w:val="12"/>
              </w:rPr>
            </w:pPr>
            <w:r>
              <w:rPr>
                <w:w w:val="115"/>
                <w:sz w:val="12"/>
              </w:rPr>
              <w:t>47</w:t>
            </w:r>
          </w:p>
        </w:tc>
        <w:tc>
          <w:tcPr>
            <w:tcW w:w="967" w:type="dxa"/>
            <w:gridSpan w:val="2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61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51.6484</w:t>
            </w:r>
          </w:p>
        </w:tc>
      </w:tr>
      <w:tr>
        <w:trPr>
          <w:trHeight w:val="171" w:hRule="atLeast"/>
        </w:trPr>
        <w:tc>
          <w:tcPr>
            <w:tcW w:w="468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spacing w:line="133" w:lineRule="exact"/>
              <w:ind w:left="90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71" w:type="dxa"/>
            <w:shd w:val="clear" w:color="auto" w:fill="E5E5E5"/>
          </w:tcPr>
          <w:p>
            <w:pPr>
              <w:pStyle w:val="TableParagraph"/>
              <w:spacing w:line="133" w:lineRule="exact"/>
              <w:ind w:left="0" w:right="18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14.5455</w:t>
            </w:r>
          </w:p>
        </w:tc>
        <w:tc>
          <w:tcPr>
            <w:tcW w:w="1109" w:type="dxa"/>
            <w:gridSpan w:val="2"/>
            <w:shd w:val="clear" w:color="auto" w:fill="E5E5E5"/>
          </w:tcPr>
          <w:p>
            <w:pPr>
              <w:pStyle w:val="TableParagraph"/>
              <w:spacing w:line="133" w:lineRule="exact"/>
              <w:ind w:left="428"/>
              <w:rPr>
                <w:sz w:val="12"/>
              </w:rPr>
            </w:pPr>
            <w:r>
              <w:rPr>
                <w:w w:val="115"/>
                <w:sz w:val="12"/>
              </w:rPr>
              <w:t>19.0476</w:t>
            </w:r>
          </w:p>
        </w:tc>
        <w:tc>
          <w:tcPr>
            <w:tcW w:w="986" w:type="dxa"/>
            <w:gridSpan w:val="2"/>
            <w:shd w:val="clear" w:color="auto" w:fill="E5E5E5"/>
          </w:tcPr>
          <w:p>
            <w:pPr>
              <w:pStyle w:val="TableParagraph"/>
              <w:spacing w:line="133" w:lineRule="exact"/>
              <w:ind w:left="622"/>
              <w:rPr>
                <w:sz w:val="12"/>
              </w:rPr>
            </w:pPr>
            <w:r>
              <w:rPr>
                <w:w w:val="114"/>
                <w:sz w:val="12"/>
              </w:rPr>
              <w:t>8</w:t>
            </w:r>
          </w:p>
        </w:tc>
        <w:tc>
          <w:tcPr>
            <w:tcW w:w="967" w:type="dxa"/>
            <w:gridSpan w:val="2"/>
            <w:shd w:val="clear" w:color="auto" w:fill="E5E5E5"/>
          </w:tcPr>
          <w:p>
            <w:pPr>
              <w:pStyle w:val="TableParagraph"/>
              <w:spacing w:line="133" w:lineRule="exact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8.7912</w:t>
            </w:r>
          </w:p>
        </w:tc>
      </w:tr>
      <w:tr>
        <w:trPr>
          <w:trHeight w:val="171" w:hRule="atLeast"/>
        </w:trPr>
        <w:tc>
          <w:tcPr>
            <w:tcW w:w="468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12"/>
                <w:sz w:val="12"/>
              </w:rPr>
              <w:t>0</w:t>
            </w:r>
          </w:p>
        </w:tc>
        <w:tc>
          <w:tcPr>
            <w:tcW w:w="718" w:type="dxa"/>
            <w:shd w:val="clear" w:color="auto" w:fill="E5E5E5"/>
          </w:tcPr>
          <w:p>
            <w:pPr>
              <w:pStyle w:val="TableParagraph"/>
              <w:spacing w:line="133" w:lineRule="exact"/>
              <w:ind w:left="90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771" w:type="dxa"/>
            <w:shd w:val="clear" w:color="auto" w:fill="E5E5E5"/>
          </w:tcPr>
          <w:p>
            <w:pPr>
              <w:pStyle w:val="TableParagraph"/>
              <w:spacing w:line="133" w:lineRule="exact"/>
              <w:ind w:left="0" w:right="18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5.5556</w:t>
            </w:r>
          </w:p>
        </w:tc>
        <w:tc>
          <w:tcPr>
            <w:tcW w:w="1109" w:type="dxa"/>
            <w:gridSpan w:val="2"/>
            <w:shd w:val="clear" w:color="auto" w:fill="E5E5E5"/>
          </w:tcPr>
          <w:p>
            <w:pPr>
              <w:pStyle w:val="TableParagraph"/>
              <w:spacing w:line="133" w:lineRule="exact"/>
              <w:ind w:left="505"/>
              <w:rPr>
                <w:sz w:val="12"/>
              </w:rPr>
            </w:pPr>
            <w:r>
              <w:rPr>
                <w:w w:val="115"/>
                <w:sz w:val="12"/>
              </w:rPr>
              <w:t>4.0816</w:t>
            </w:r>
          </w:p>
        </w:tc>
        <w:tc>
          <w:tcPr>
            <w:tcW w:w="986" w:type="dxa"/>
            <w:gridSpan w:val="2"/>
            <w:shd w:val="clear" w:color="auto" w:fill="E5E5E5"/>
          </w:tcPr>
          <w:p>
            <w:pPr>
              <w:pStyle w:val="TableParagraph"/>
              <w:spacing w:line="133" w:lineRule="exact"/>
              <w:ind w:left="622"/>
              <w:rPr>
                <w:sz w:val="12"/>
              </w:rPr>
            </w:pPr>
            <w:r>
              <w:rPr>
                <w:w w:val="114"/>
                <w:sz w:val="12"/>
              </w:rPr>
              <w:t>2</w:t>
            </w:r>
          </w:p>
        </w:tc>
        <w:tc>
          <w:tcPr>
            <w:tcW w:w="967" w:type="dxa"/>
            <w:gridSpan w:val="2"/>
            <w:shd w:val="clear" w:color="auto" w:fill="E5E5E5"/>
          </w:tcPr>
          <w:p>
            <w:pPr>
              <w:pStyle w:val="TableParagraph"/>
              <w:spacing w:line="133" w:lineRule="exact"/>
              <w:ind w:left="167"/>
              <w:rPr>
                <w:sz w:val="12"/>
              </w:rPr>
            </w:pPr>
            <w:r>
              <w:rPr>
                <w:w w:val="115"/>
                <w:sz w:val="12"/>
              </w:rPr>
              <w:t>2.1978</w:t>
            </w:r>
          </w:p>
        </w:tc>
      </w:tr>
      <w:tr>
        <w:trPr>
          <w:trHeight w:val="236" w:hRule="atLeast"/>
        </w:trPr>
        <w:tc>
          <w:tcPr>
            <w:tcW w:w="46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718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4"/>
                <w:sz w:val="12"/>
              </w:rPr>
              <w:t>1</w:t>
            </w:r>
          </w:p>
        </w:tc>
        <w:tc>
          <w:tcPr>
            <w:tcW w:w="771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0" w:right="189"/>
              <w:jc w:val="right"/>
              <w:rPr>
                <w:sz w:val="12"/>
              </w:rPr>
            </w:pPr>
            <w:r>
              <w:rPr>
                <w:w w:val="115"/>
                <w:sz w:val="12"/>
              </w:rPr>
              <w:t>94.4444</w:t>
            </w:r>
          </w:p>
        </w:tc>
        <w:tc>
          <w:tcPr>
            <w:tcW w:w="1109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430"/>
              <w:rPr>
                <w:sz w:val="12"/>
              </w:rPr>
            </w:pPr>
            <w:r>
              <w:rPr>
                <w:w w:val="115"/>
                <w:sz w:val="12"/>
              </w:rPr>
              <w:t>80.9524</w:t>
            </w:r>
          </w:p>
        </w:tc>
        <w:tc>
          <w:tcPr>
            <w:tcW w:w="986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547"/>
              <w:rPr>
                <w:sz w:val="12"/>
              </w:rPr>
            </w:pPr>
            <w:r>
              <w:rPr>
                <w:w w:val="115"/>
                <w:sz w:val="12"/>
              </w:rPr>
              <w:t>34</w:t>
            </w:r>
          </w:p>
        </w:tc>
        <w:tc>
          <w:tcPr>
            <w:tcW w:w="967" w:type="dxa"/>
            <w:gridSpan w:val="2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37.3626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3"/>
        </w:rPr>
      </w:pPr>
    </w:p>
    <w:p>
      <w:pPr>
        <w:spacing w:before="0"/>
        <w:ind w:left="147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</w:t>
      </w:r>
    </w:p>
    <w:p>
      <w:pPr>
        <w:spacing w:before="31"/>
        <w:ind w:left="147" w:right="0" w:firstLine="0"/>
        <w:jc w:val="left"/>
        <w:rPr>
          <w:sz w:val="12"/>
        </w:rPr>
      </w:pPr>
      <w:r>
        <w:rPr>
          <w:w w:val="115"/>
          <w:sz w:val="12"/>
        </w:rPr>
        <w:t>Fit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statistics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ensemble</w:t>
      </w:r>
      <w:r>
        <w:rPr>
          <w:spacing w:val="8"/>
          <w:w w:val="115"/>
          <w:sz w:val="12"/>
        </w:rPr>
        <w:t> </w:t>
      </w:r>
      <w:r>
        <w:rPr>
          <w:w w:val="115"/>
          <w:sz w:val="12"/>
        </w:rPr>
        <w:t>model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1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"/>
        <w:gridCol w:w="920"/>
        <w:gridCol w:w="2157"/>
        <w:gridCol w:w="755"/>
        <w:gridCol w:w="717"/>
      </w:tblGrid>
      <w:tr>
        <w:trPr>
          <w:trHeight w:val="232" w:hRule="atLeast"/>
        </w:trPr>
        <w:tc>
          <w:tcPr>
            <w:tcW w:w="4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2"/>
              <w:ind w:left="5"/>
              <w:rPr>
                <w:sz w:val="12"/>
              </w:rPr>
            </w:pPr>
            <w:r>
              <w:rPr>
                <w:w w:val="115"/>
                <w:sz w:val="12"/>
              </w:rPr>
              <w:t>Target</w:t>
            </w:r>
          </w:p>
        </w:tc>
        <w:tc>
          <w:tcPr>
            <w:tcW w:w="9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2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Fit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statistics</w:t>
            </w:r>
          </w:p>
        </w:tc>
        <w:tc>
          <w:tcPr>
            <w:tcW w:w="215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2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Statistics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label</w:t>
            </w:r>
          </w:p>
        </w:tc>
        <w:tc>
          <w:tcPr>
            <w:tcW w:w="75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2"/>
              <w:ind w:left="96"/>
              <w:rPr>
                <w:sz w:val="12"/>
              </w:rPr>
            </w:pPr>
            <w:r>
              <w:rPr>
                <w:w w:val="110"/>
                <w:sz w:val="12"/>
              </w:rPr>
              <w:t>Train</w:t>
            </w:r>
          </w:p>
        </w:tc>
        <w:tc>
          <w:tcPr>
            <w:tcW w:w="71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before="52"/>
              <w:ind w:left="95" w:right="-15"/>
              <w:rPr>
                <w:sz w:val="12"/>
              </w:rPr>
            </w:pPr>
            <w:r>
              <w:rPr>
                <w:w w:val="115"/>
                <w:sz w:val="12"/>
              </w:rPr>
              <w:t>Validation</w:t>
            </w:r>
          </w:p>
        </w:tc>
      </w:tr>
      <w:tr>
        <w:trPr>
          <w:trHeight w:val="211" w:hRule="atLeast"/>
        </w:trPr>
        <w:tc>
          <w:tcPr>
            <w:tcW w:w="47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58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58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_ERR_</w:t>
            </w:r>
          </w:p>
        </w:tc>
        <w:tc>
          <w:tcPr>
            <w:tcW w:w="215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58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Error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function</w:t>
            </w:r>
          </w:p>
        </w:tc>
        <w:tc>
          <w:tcPr>
            <w:tcW w:w="755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58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124.2403</w:t>
            </w:r>
          </w:p>
        </w:tc>
        <w:tc>
          <w:tcPr>
            <w:tcW w:w="717" w:type="dxa"/>
            <w:tcBorders>
              <w:top w:val="single" w:sz="6" w:space="0" w:color="000000"/>
            </w:tcBorders>
            <w:shd w:val="clear" w:color="auto" w:fill="E5E5E5"/>
          </w:tcPr>
          <w:p>
            <w:pPr>
              <w:pStyle w:val="TableParagraph"/>
              <w:spacing w:line="133" w:lineRule="exact" w:before="58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78.6215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5"/>
                <w:sz w:val="12"/>
              </w:rPr>
              <w:t>_SSE_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Sum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squared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errors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39.16356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19.27484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4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4" w:lineRule="exact"/>
              <w:ind w:left="98"/>
              <w:rPr>
                <w:sz w:val="12"/>
              </w:rPr>
            </w:pPr>
            <w:r>
              <w:rPr>
                <w:w w:val="130"/>
                <w:sz w:val="12"/>
              </w:rPr>
              <w:t>_MAX_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4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Maximum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absolute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error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4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0.927191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4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0.999591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5"/>
                <w:sz w:val="12"/>
              </w:rPr>
              <w:t>_DIV_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Divisor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for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ASE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412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182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5"/>
                <w:sz w:val="12"/>
              </w:rPr>
              <w:t>_NOBS_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Sum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1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frequencies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206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91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5"/>
                <w:sz w:val="12"/>
              </w:rPr>
              <w:t>_WRONG_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Number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wrong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classiﬁcations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28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10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_DISF_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Frequency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of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classiﬁed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cases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206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91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5"/>
                <w:sz w:val="12"/>
              </w:rPr>
              <w:t>_MISC_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Misclassiﬁcation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rate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0.135922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0.10989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_PROF_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proﬁt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178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81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_APROF_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Average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proﬁt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0.864078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0.89011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4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4" w:lineRule="exact"/>
              <w:ind w:left="98"/>
              <w:rPr>
                <w:sz w:val="12"/>
              </w:rPr>
            </w:pPr>
            <w:r>
              <w:rPr>
                <w:w w:val="125"/>
                <w:sz w:val="12"/>
              </w:rPr>
              <w:t>_ASE_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4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Average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squared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error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4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0.095057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4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0.105906</w:t>
            </w:r>
          </w:p>
        </w:tc>
      </w:tr>
      <w:tr>
        <w:trPr>
          <w:trHeight w:val="171" w:hRule="atLeast"/>
        </w:trPr>
        <w:tc>
          <w:tcPr>
            <w:tcW w:w="477" w:type="dxa"/>
            <w:shd w:val="clear" w:color="auto" w:fill="E5E5E5"/>
          </w:tcPr>
          <w:p>
            <w:pPr>
              <w:pStyle w:val="TableParagraph"/>
              <w:spacing w:line="133" w:lineRule="exact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_RASE_</w:t>
            </w:r>
          </w:p>
        </w:tc>
        <w:tc>
          <w:tcPr>
            <w:tcW w:w="2157" w:type="dxa"/>
            <w:shd w:val="clear" w:color="auto" w:fill="E5E5E5"/>
          </w:tcPr>
          <w:p>
            <w:pPr>
              <w:pStyle w:val="TableParagraph"/>
              <w:spacing w:line="133" w:lineRule="exact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Root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average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squared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error</w:t>
            </w:r>
          </w:p>
        </w:tc>
        <w:tc>
          <w:tcPr>
            <w:tcW w:w="755" w:type="dxa"/>
            <w:shd w:val="clear" w:color="auto" w:fill="E5E5E5"/>
          </w:tcPr>
          <w:p>
            <w:pPr>
              <w:pStyle w:val="TableParagraph"/>
              <w:spacing w:line="133" w:lineRule="exact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0.308313</w:t>
            </w:r>
          </w:p>
        </w:tc>
        <w:tc>
          <w:tcPr>
            <w:tcW w:w="717" w:type="dxa"/>
            <w:shd w:val="clear" w:color="auto" w:fill="E5E5E5"/>
          </w:tcPr>
          <w:p>
            <w:pPr>
              <w:pStyle w:val="TableParagraph"/>
              <w:spacing w:line="133" w:lineRule="exact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0.325432</w:t>
            </w:r>
          </w:p>
        </w:tc>
      </w:tr>
      <w:tr>
        <w:trPr>
          <w:trHeight w:val="234" w:hRule="atLeast"/>
        </w:trPr>
        <w:tc>
          <w:tcPr>
            <w:tcW w:w="47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5"/>
              <w:rPr>
                <w:sz w:val="12"/>
              </w:rPr>
            </w:pPr>
            <w:r>
              <w:rPr>
                <w:w w:val="120"/>
                <w:sz w:val="12"/>
              </w:rPr>
              <w:t>sinif</w:t>
            </w:r>
          </w:p>
        </w:tc>
        <w:tc>
          <w:tcPr>
            <w:tcW w:w="920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w w:val="120"/>
                <w:sz w:val="12"/>
              </w:rPr>
              <w:t>_AVERR_</w:t>
            </w:r>
          </w:p>
        </w:tc>
        <w:tc>
          <w:tcPr>
            <w:tcW w:w="215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98"/>
              <w:rPr>
                <w:sz w:val="12"/>
              </w:rPr>
            </w:pPr>
            <w:r>
              <w:rPr>
                <w:w w:val="115"/>
                <w:sz w:val="12"/>
              </w:rPr>
              <w:t>Average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error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function</w:t>
            </w:r>
          </w:p>
        </w:tc>
        <w:tc>
          <w:tcPr>
            <w:tcW w:w="755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w w:val="115"/>
                <w:sz w:val="12"/>
              </w:rPr>
              <w:t>0.301554</w:t>
            </w:r>
          </w:p>
        </w:tc>
        <w:tc>
          <w:tcPr>
            <w:tcW w:w="717" w:type="dxa"/>
            <w:tcBorders>
              <w:bottom w:val="single" w:sz="6" w:space="0" w:color="000000"/>
            </w:tcBorders>
            <w:shd w:val="clear" w:color="auto" w:fill="E5E5E5"/>
          </w:tcPr>
          <w:p>
            <w:pPr>
              <w:pStyle w:val="TableParagraph"/>
              <w:ind w:left="95"/>
              <w:rPr>
                <w:sz w:val="12"/>
              </w:rPr>
            </w:pPr>
            <w:r>
              <w:rPr>
                <w:w w:val="115"/>
                <w:sz w:val="12"/>
              </w:rPr>
              <w:t>0.431986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4"/>
        </w:rPr>
      </w:pPr>
    </w:p>
    <w:p>
      <w:pPr>
        <w:pStyle w:val="BodyText"/>
        <w:spacing w:line="268" w:lineRule="auto"/>
        <w:ind w:left="147" w:right="348" w:firstLine="232"/>
        <w:jc w:val="both"/>
      </w:pPr>
      <w:r>
        <w:rPr>
          <w:w w:val="110"/>
        </w:rPr>
        <w:t>Another</w:t>
      </w:r>
      <w:r>
        <w:rPr>
          <w:spacing w:val="1"/>
          <w:w w:val="110"/>
        </w:rPr>
        <w:t> </w:t>
      </w:r>
      <w:r>
        <w:rPr>
          <w:w w:val="110"/>
        </w:rPr>
        <w:t>evaluation</w:t>
      </w:r>
      <w:r>
        <w:rPr>
          <w:spacing w:val="1"/>
          <w:w w:val="110"/>
        </w:rPr>
        <w:t> </w:t>
      </w:r>
      <w:r>
        <w:rPr>
          <w:w w:val="110"/>
        </w:rPr>
        <w:t>display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table  chart</w:t>
      </w:r>
      <w:r>
        <w:rPr>
          <w:spacing w:val="1"/>
          <w:w w:val="110"/>
        </w:rPr>
        <w:t> </w:t>
      </w:r>
      <w:r>
        <w:rPr>
          <w:w w:val="110"/>
        </w:rPr>
        <w:t>which displays a stacked bar chart  of  the classiﬁcation results for</w:t>
      </w:r>
      <w:r>
        <w:rPr>
          <w:spacing w:val="1"/>
          <w:w w:val="110"/>
        </w:rPr>
        <w:t> </w:t>
      </w:r>
      <w:r>
        <w:rPr>
          <w:w w:val="110"/>
        </w:rPr>
        <w:t>a categorical target variable. The following display shows an exam-</w:t>
      </w:r>
      <w:r>
        <w:rPr>
          <w:spacing w:val="-36"/>
          <w:w w:val="110"/>
        </w:rPr>
        <w:t> </w:t>
      </w:r>
      <w:r>
        <w:rPr>
          <w:w w:val="110"/>
        </w:rPr>
        <w:t>ple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classiﬁcation</w:t>
      </w:r>
      <w:r>
        <w:rPr>
          <w:spacing w:val="12"/>
          <w:w w:val="110"/>
        </w:rPr>
        <w:t> </w:t>
      </w:r>
      <w:r>
        <w:rPr>
          <w:w w:val="110"/>
        </w:rPr>
        <w:t>table</w:t>
      </w:r>
      <w:r>
        <w:rPr>
          <w:spacing w:val="13"/>
          <w:w w:val="110"/>
        </w:rPr>
        <w:t> </w:t>
      </w:r>
      <w:r>
        <w:rPr>
          <w:w w:val="110"/>
        </w:rPr>
        <w:t>chart</w:t>
      </w:r>
      <w:r>
        <w:rPr>
          <w:spacing w:val="12"/>
          <w:w w:val="110"/>
        </w:rPr>
        <w:t> </w:t>
      </w:r>
      <w:r>
        <w:rPr>
          <w:w w:val="110"/>
        </w:rPr>
        <w:t>(</w:t>
      </w:r>
      <w:hyperlink w:history="true" w:anchor="_bookmark6">
        <w:r>
          <w:rPr>
            <w:color w:val="000066"/>
            <w:w w:val="110"/>
          </w:rPr>
          <w:t>Fig.</w:t>
        </w:r>
        <w:r>
          <w:rPr>
            <w:color w:val="000066"/>
            <w:spacing w:val="14"/>
            <w:w w:val="110"/>
          </w:rPr>
          <w:t> </w:t>
        </w:r>
        <w:r>
          <w:rPr>
            <w:color w:val="000066"/>
            <w:w w:val="110"/>
          </w:rPr>
          <w:t>4</w:t>
        </w:r>
      </w:hyperlink>
      <w:r>
        <w:rPr>
          <w:w w:val="110"/>
        </w:rPr>
        <w:t>).</w:t>
      </w:r>
    </w:p>
    <w:p>
      <w:pPr>
        <w:pStyle w:val="BodyText"/>
        <w:spacing w:line="268" w:lineRule="auto"/>
        <w:ind w:left="147" w:right="347" w:firstLine="232"/>
        <w:jc w:val="both"/>
      </w:pPr>
      <w:r>
        <w:rPr>
          <w:w w:val="110"/>
        </w:rPr>
        <w:t>The horizontal axis displays the target levels that observations</w:t>
      </w:r>
      <w:r>
        <w:rPr>
          <w:spacing w:val="1"/>
          <w:w w:val="110"/>
        </w:rPr>
        <w:t> </w:t>
      </w:r>
      <w:r>
        <w:rPr>
          <w:w w:val="110"/>
        </w:rPr>
        <w:t>actually belong to. The color of the stacked bars identiﬁes the tar-</w:t>
      </w:r>
      <w:r>
        <w:rPr>
          <w:spacing w:val="1"/>
          <w:w w:val="110"/>
        </w:rPr>
        <w:t> </w:t>
      </w:r>
      <w:r>
        <w:rPr>
          <w:w w:val="110"/>
        </w:rPr>
        <w:t>get levels that observations are classiﬁed into. The height of the</w:t>
      </w:r>
      <w:r>
        <w:rPr>
          <w:spacing w:val="1"/>
          <w:w w:val="110"/>
        </w:rPr>
        <w:t> </w:t>
      </w:r>
      <w:r>
        <w:rPr>
          <w:w w:val="110"/>
        </w:rPr>
        <w:t>stacked</w:t>
      </w:r>
      <w:r>
        <w:rPr>
          <w:spacing w:val="9"/>
          <w:w w:val="110"/>
        </w:rPr>
        <w:t> </w:t>
      </w:r>
      <w:r>
        <w:rPr>
          <w:w w:val="110"/>
        </w:rPr>
        <w:t>bars</w:t>
      </w:r>
      <w:r>
        <w:rPr>
          <w:spacing w:val="11"/>
          <w:w w:val="110"/>
        </w:rPr>
        <w:t> </w:t>
      </w:r>
      <w:r>
        <w:rPr>
          <w:w w:val="110"/>
        </w:rPr>
        <w:t>represents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percentage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total</w:t>
      </w:r>
      <w:r>
        <w:rPr>
          <w:spacing w:val="9"/>
          <w:w w:val="110"/>
        </w:rPr>
        <w:t> </w:t>
      </w:r>
      <w:r>
        <w:rPr>
          <w:w w:val="110"/>
        </w:rPr>
        <w:t>observations.</w:t>
      </w:r>
    </w:p>
    <w:p>
      <w:pPr>
        <w:pStyle w:val="BodyText"/>
        <w:spacing w:line="268" w:lineRule="auto"/>
        <w:ind w:left="147" w:right="347" w:firstLine="232"/>
        <w:jc w:val="both"/>
      </w:pPr>
      <w:r>
        <w:rPr>
          <w:w w:val="110"/>
        </w:rPr>
        <w:t>In the score rankings chart, several statistics for each group of</w:t>
      </w:r>
      <w:r>
        <w:rPr>
          <w:spacing w:val="1"/>
          <w:w w:val="110"/>
        </w:rPr>
        <w:t> </w:t>
      </w:r>
      <w:r>
        <w:rPr>
          <w:w w:val="110"/>
        </w:rPr>
        <w:t>observations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plotted on</w:t>
      </w:r>
      <w:r>
        <w:rPr>
          <w:spacing w:val="1"/>
          <w:w w:val="110"/>
        </w:rPr>
        <w:t> </w:t>
      </w:r>
      <w:r>
        <w:rPr>
          <w:w w:val="110"/>
        </w:rPr>
        <w:t>the vertical axis. For  a  binary target,</w:t>
      </w:r>
      <w:r>
        <w:rPr>
          <w:spacing w:val="-36"/>
          <w:w w:val="110"/>
        </w:rPr>
        <w:t> </w:t>
      </w:r>
      <w:r>
        <w:rPr>
          <w:w w:val="110"/>
        </w:rPr>
        <w:t>all observations in the scored data set are sorted by the posterior</w:t>
      </w:r>
      <w:r>
        <w:rPr>
          <w:spacing w:val="1"/>
          <w:w w:val="110"/>
        </w:rPr>
        <w:t> </w:t>
      </w:r>
      <w:r>
        <w:rPr>
          <w:w w:val="110"/>
        </w:rPr>
        <w:t>probabilities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event</w:t>
      </w:r>
      <w:r>
        <w:rPr>
          <w:spacing w:val="8"/>
          <w:w w:val="110"/>
        </w:rPr>
        <w:t> </w:t>
      </w:r>
      <w:r>
        <w:rPr>
          <w:w w:val="110"/>
        </w:rPr>
        <w:t>level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descending</w:t>
      </w:r>
      <w:r>
        <w:rPr>
          <w:spacing w:val="6"/>
          <w:w w:val="110"/>
        </w:rPr>
        <w:t> </w:t>
      </w:r>
      <w:r>
        <w:rPr>
          <w:w w:val="110"/>
        </w:rPr>
        <w:t>order.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7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nominal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3930484</wp:posOffset>
            </wp:positionH>
            <wp:positionV relativeFrom="paragraph">
              <wp:posOffset>169968</wp:posOffset>
            </wp:positionV>
            <wp:extent cx="2993270" cy="2875788"/>
            <wp:effectExtent l="0" t="0" r="0" b="0"/>
            <wp:wrapTopAndBottom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270" cy="2875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5"/>
        <w:ind w:left="1674" w:right="0" w:firstLine="0"/>
        <w:jc w:val="left"/>
        <w:rPr>
          <w:sz w:val="12"/>
        </w:rPr>
      </w:pPr>
      <w:r>
        <w:rPr>
          <w:w w:val="120"/>
          <w:sz w:val="12"/>
        </w:rPr>
        <w:t>Fig.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4.</w:t>
      </w:r>
      <w:r>
        <w:rPr>
          <w:spacing w:val="23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Classiﬁcation</w:t>
      </w:r>
      <w:r>
        <w:rPr>
          <w:spacing w:val="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table</w:t>
      </w:r>
      <w:r>
        <w:rPr>
          <w:spacing w:val="5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chart</w:t>
      </w:r>
      <w:r>
        <w:rPr>
          <w:w w:val="120"/>
          <w:sz w:val="12"/>
        </w:rPr>
        <w:t>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40" w:bottom="280" w:left="500" w:right="500"/>
          <w:cols w:num="2" w:equalWidth="0">
            <w:col w:w="5217" w:space="170"/>
            <w:col w:w="5523"/>
          </w:cols>
        </w:sectPr>
      </w:pPr>
    </w:p>
    <w:p>
      <w:pPr>
        <w:tabs>
          <w:tab w:pos="10751" w:val="right" w:leader="none"/>
        </w:tabs>
        <w:spacing w:before="89"/>
        <w:ind w:left="3544" w:right="0" w:firstLine="0"/>
        <w:jc w:val="left"/>
        <w:rPr>
          <w:sz w:val="12"/>
        </w:rPr>
      </w:pPr>
      <w:bookmarkStart w:name="_bookmark7" w:id="17"/>
      <w:bookmarkEnd w:id="17"/>
      <w:r>
        <w:rPr/>
      </w:r>
      <w:r>
        <w:rPr>
          <w:i/>
          <w:w w:val="115"/>
          <w:sz w:val="12"/>
        </w:rPr>
        <w:t>R.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Das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et</w:t>
      </w:r>
      <w:r>
        <w:rPr>
          <w:i/>
          <w:spacing w:val="10"/>
          <w:w w:val="115"/>
          <w:sz w:val="12"/>
        </w:rPr>
        <w:t> </w:t>
      </w:r>
      <w:r>
        <w:rPr>
          <w:i/>
          <w:w w:val="115"/>
          <w:sz w:val="12"/>
        </w:rPr>
        <w:t>al.</w:t>
      </w:r>
      <w:r>
        <w:rPr>
          <w:i/>
          <w:spacing w:val="-9"/>
          <w:w w:val="115"/>
          <w:sz w:val="12"/>
        </w:rPr>
        <w:t> </w:t>
      </w:r>
      <w:r>
        <w:rPr>
          <w:i/>
          <w:w w:val="105"/>
          <w:sz w:val="12"/>
        </w:rPr>
        <w:t>/</w:t>
      </w:r>
      <w:r>
        <w:rPr>
          <w:i/>
          <w:spacing w:val="-7"/>
          <w:w w:val="10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Applications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36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(2009)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7675–7680</w:t>
        <w:tab/>
      </w:r>
      <w:r>
        <w:rPr>
          <w:w w:val="115"/>
          <w:sz w:val="12"/>
        </w:rPr>
        <w:t>7679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1872005</wp:posOffset>
            </wp:positionH>
            <wp:positionV relativeFrom="paragraph">
              <wp:posOffset>174419</wp:posOffset>
            </wp:positionV>
            <wp:extent cx="3964746" cy="2116835"/>
            <wp:effectExtent l="0" t="0" r="0" b="0"/>
            <wp:wrapTopAndBottom/>
            <wp:docPr id="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746" cy="211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2970" w:right="2774" w:firstLine="0"/>
        <w:jc w:val="center"/>
        <w:rPr>
          <w:sz w:val="12"/>
        </w:rPr>
      </w:pPr>
      <w:bookmarkStart w:name="_bookmark8" w:id="18"/>
      <w:bookmarkEnd w:id="18"/>
      <w:r>
        <w:rPr/>
      </w:r>
      <w:r>
        <w:rPr>
          <w:w w:val="120"/>
          <w:sz w:val="12"/>
        </w:rPr>
        <w:t>Fig.</w:t>
      </w:r>
      <w:r>
        <w:rPr>
          <w:spacing w:val="3"/>
          <w:w w:val="120"/>
          <w:sz w:val="12"/>
        </w:rPr>
        <w:t> </w:t>
      </w:r>
      <w:r>
        <w:rPr>
          <w:w w:val="120"/>
          <w:sz w:val="12"/>
        </w:rPr>
        <w:t>5.</w:t>
      </w:r>
      <w:r>
        <w:rPr>
          <w:spacing w:val="21"/>
          <w:w w:val="120"/>
          <w:sz w:val="12"/>
        </w:rPr>
        <w:t> </w:t>
      </w:r>
      <w:r>
        <w:rPr>
          <w:w w:val="120"/>
          <w:sz w:val="12"/>
        </w:rPr>
        <w:t>Score</w:t>
      </w:r>
      <w:r>
        <w:rPr>
          <w:spacing w:val="2"/>
          <w:w w:val="120"/>
          <w:sz w:val="12"/>
        </w:rPr>
        <w:t> </w:t>
      </w:r>
      <w:r>
        <w:rPr>
          <w:w w:val="120"/>
          <w:sz w:val="12"/>
        </w:rPr>
        <w:t>ranking</w:t>
      </w:r>
      <w:r>
        <w:rPr>
          <w:spacing w:val="4"/>
          <w:w w:val="120"/>
          <w:sz w:val="12"/>
        </w:rPr>
        <w:t> </w:t>
      </w:r>
      <w:r>
        <w:rPr>
          <w:w w:val="120"/>
          <w:sz w:val="12"/>
        </w:rPr>
        <w:t>chart.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1872005</wp:posOffset>
            </wp:positionH>
            <wp:positionV relativeFrom="paragraph">
              <wp:posOffset>145823</wp:posOffset>
            </wp:positionV>
            <wp:extent cx="3959083" cy="2871216"/>
            <wp:effectExtent l="0" t="0" r="0" b="0"/>
            <wp:wrapTopAndBottom/>
            <wp:docPr id="1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083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2970" w:right="2774" w:firstLine="0"/>
        <w:jc w:val="center"/>
        <w:rPr>
          <w:sz w:val="12"/>
        </w:rPr>
      </w:pPr>
      <w:bookmarkStart w:name="_bookmark9" w:id="19"/>
      <w:bookmarkEnd w:id="19"/>
      <w:r>
        <w:rPr/>
      </w:r>
      <w:r>
        <w:rPr>
          <w:w w:val="115"/>
          <w:sz w:val="12"/>
        </w:rPr>
        <w:t>Fig.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6. 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score</w:t>
      </w:r>
      <w:r>
        <w:rPr>
          <w:spacing w:val="17"/>
          <w:w w:val="115"/>
          <w:sz w:val="12"/>
        </w:rPr>
        <w:t> </w:t>
      </w:r>
      <w:r>
        <w:rPr>
          <w:w w:val="115"/>
          <w:sz w:val="12"/>
        </w:rPr>
        <w:t>distribution</w:t>
      </w:r>
      <w:r>
        <w:rPr>
          <w:spacing w:val="18"/>
          <w:w w:val="115"/>
          <w:sz w:val="12"/>
        </w:rPr>
        <w:t> </w:t>
      </w:r>
      <w:r>
        <w:rPr>
          <w:w w:val="115"/>
          <w:sz w:val="12"/>
        </w:rPr>
        <w:t>chart.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1872005</wp:posOffset>
            </wp:positionH>
            <wp:positionV relativeFrom="paragraph">
              <wp:posOffset>230426</wp:posOffset>
            </wp:positionV>
            <wp:extent cx="3962630" cy="2295144"/>
            <wp:effectExtent l="0" t="0" r="0" b="0"/>
            <wp:wrapTopAndBottom/>
            <wp:docPr id="1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630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2970" w:right="2774" w:firstLine="0"/>
        <w:jc w:val="center"/>
        <w:rPr>
          <w:sz w:val="12"/>
        </w:rPr>
      </w:pPr>
      <w:r>
        <w:rPr>
          <w:w w:val="120"/>
          <w:sz w:val="12"/>
        </w:rPr>
        <w:t>Fig.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7.</w:t>
      </w:r>
      <w:r>
        <w:rPr>
          <w:spacing w:val="27"/>
          <w:w w:val="120"/>
          <w:sz w:val="12"/>
          <w:shd w:fill="FDFDBE" w:color="auto" w:val="clear"/>
        </w:rPr>
        <w:t> </w:t>
      </w:r>
      <w:r>
        <w:rPr>
          <w:w w:val="120"/>
          <w:sz w:val="12"/>
          <w:shd w:fill="FDFDBE" w:color="auto" w:val="clear"/>
        </w:rPr>
        <w:t>ROC</w:t>
      </w:r>
      <w:r>
        <w:rPr>
          <w:spacing w:val="7"/>
          <w:w w:val="120"/>
          <w:sz w:val="12"/>
        </w:rPr>
        <w:t> </w:t>
      </w:r>
      <w:r>
        <w:rPr>
          <w:w w:val="120"/>
          <w:sz w:val="12"/>
        </w:rPr>
        <w:t>chart.</w:t>
      </w:r>
    </w:p>
    <w:p>
      <w:pPr>
        <w:spacing w:after="0"/>
        <w:jc w:val="center"/>
        <w:rPr>
          <w:sz w:val="12"/>
        </w:rPr>
        <w:sectPr>
          <w:pgSz w:w="11910" w:h="15880"/>
          <w:pgMar w:top="840" w:bottom="280" w:left="500" w:right="500"/>
        </w:sectPr>
      </w:pPr>
    </w:p>
    <w:p>
      <w:pPr>
        <w:tabs>
          <w:tab w:pos="3347" w:val="left" w:leader="none"/>
        </w:tabs>
        <w:spacing w:before="90"/>
        <w:ind w:left="153" w:right="0" w:firstLine="0"/>
        <w:jc w:val="left"/>
        <w:rPr>
          <w:i/>
          <w:sz w:val="12"/>
        </w:rPr>
      </w:pPr>
      <w:bookmarkStart w:name="Conclusions" w:id="20"/>
      <w:bookmarkEnd w:id="20"/>
      <w:r>
        <w:rPr/>
      </w:r>
      <w:bookmarkStart w:name="AcknowledgementsAcknowledgement" w:id="21"/>
      <w:bookmarkEnd w:id="21"/>
      <w:r>
        <w:rPr/>
      </w:r>
      <w:bookmarkStart w:name="_bookmark10" w:id="22"/>
      <w:bookmarkEnd w:id="22"/>
      <w:r>
        <w:rPr/>
      </w:r>
      <w:bookmarkStart w:name="_bookmark11" w:id="23"/>
      <w:bookmarkEnd w:id="23"/>
      <w:r>
        <w:rPr/>
      </w:r>
      <w:r>
        <w:rPr>
          <w:w w:val="115"/>
          <w:sz w:val="12"/>
        </w:rPr>
        <w:t>7680</w:t>
        <w:tab/>
      </w:r>
      <w:r>
        <w:rPr>
          <w:i/>
          <w:w w:val="110"/>
          <w:sz w:val="12"/>
        </w:rPr>
        <w:t>R.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Das</w:t>
      </w:r>
      <w:r>
        <w:rPr>
          <w:i/>
          <w:spacing w:val="25"/>
          <w:w w:val="110"/>
          <w:sz w:val="12"/>
        </w:rPr>
        <w:t> </w:t>
      </w:r>
      <w:r>
        <w:rPr>
          <w:i/>
          <w:w w:val="110"/>
          <w:sz w:val="12"/>
        </w:rPr>
        <w:t>et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al.</w:t>
      </w:r>
      <w:r>
        <w:rPr>
          <w:i/>
          <w:spacing w:val="-2"/>
          <w:w w:val="110"/>
          <w:sz w:val="12"/>
        </w:rPr>
        <w:t> </w:t>
      </w:r>
      <w:r>
        <w:rPr>
          <w:i/>
          <w:w w:val="105"/>
          <w:sz w:val="12"/>
        </w:rPr>
        <w:t>/</w:t>
      </w:r>
      <w:r>
        <w:rPr>
          <w:i/>
          <w:spacing w:val="-1"/>
          <w:w w:val="105"/>
          <w:sz w:val="12"/>
        </w:rPr>
        <w:t> </w:t>
      </w:r>
      <w:r>
        <w:rPr>
          <w:i/>
          <w:w w:val="110"/>
          <w:sz w:val="12"/>
        </w:rPr>
        <w:t>Expert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Systems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with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Applications</w:t>
      </w:r>
      <w:r>
        <w:rPr>
          <w:i/>
          <w:spacing w:val="25"/>
          <w:w w:val="110"/>
          <w:sz w:val="12"/>
        </w:rPr>
        <w:t> </w:t>
      </w:r>
      <w:r>
        <w:rPr>
          <w:i/>
          <w:w w:val="110"/>
          <w:sz w:val="12"/>
        </w:rPr>
        <w:t>36</w:t>
      </w:r>
      <w:r>
        <w:rPr>
          <w:i/>
          <w:spacing w:val="24"/>
          <w:w w:val="110"/>
          <w:sz w:val="12"/>
        </w:rPr>
        <w:t> </w:t>
      </w:r>
      <w:r>
        <w:rPr>
          <w:i/>
          <w:w w:val="110"/>
          <w:sz w:val="12"/>
        </w:rPr>
        <w:t>(2009)</w:t>
      </w:r>
      <w:r>
        <w:rPr>
          <w:i/>
          <w:spacing w:val="23"/>
          <w:w w:val="110"/>
          <w:sz w:val="12"/>
        </w:rPr>
        <w:t> </w:t>
      </w:r>
      <w:r>
        <w:rPr>
          <w:i/>
          <w:w w:val="110"/>
          <w:sz w:val="12"/>
        </w:rPr>
        <w:t>7675–7680</w:t>
      </w: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840" w:bottom="280" w:left="500" w:right="500"/>
        </w:sectPr>
      </w:pPr>
    </w:p>
    <w:p>
      <w:pPr>
        <w:spacing w:before="113"/>
        <w:ind w:left="154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3</w:t>
      </w:r>
    </w:p>
    <w:p>
      <w:pPr>
        <w:spacing w:line="292" w:lineRule="auto" w:before="30"/>
        <w:ind w:left="154" w:right="39" w:firstLine="0"/>
        <w:jc w:val="both"/>
        <w:rPr>
          <w:sz w:val="12"/>
        </w:rPr>
      </w:pPr>
      <w:r>
        <w:rPr>
          <w:w w:val="115"/>
          <w:sz w:val="12"/>
        </w:rPr>
        <w:t>Classiﬁcation accuracies obtained with our proposed system and other classiﬁers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from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literature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0"/>
        <w:gridCol w:w="2102"/>
        <w:gridCol w:w="679"/>
        <w:gridCol w:w="199"/>
      </w:tblGrid>
      <w:tr>
        <w:trPr>
          <w:trHeight w:val="231" w:hRule="atLeast"/>
        </w:trPr>
        <w:tc>
          <w:tcPr>
            <w:tcW w:w="2040" w:type="dxa"/>
            <w:tcBorders>
              <w:top w:val="single" w:sz="34" w:space="0" w:color="FFFF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left="36"/>
              <w:rPr>
                <w:sz w:val="12"/>
              </w:rPr>
            </w:pPr>
            <w:bookmarkStart w:name="References" w:id="24"/>
            <w:bookmarkEnd w:id="24"/>
            <w:r>
              <w:rPr/>
            </w:r>
            <w:r>
              <w:rPr>
                <w:w w:val="115"/>
                <w:sz w:val="12"/>
              </w:rPr>
              <w:t>Author</w:t>
            </w:r>
            <w:r>
              <w:rPr>
                <w:spacing w:val="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(year)</w:t>
            </w:r>
          </w:p>
        </w:tc>
        <w:tc>
          <w:tcPr>
            <w:tcW w:w="2102" w:type="dxa"/>
            <w:tcBorders>
              <w:top w:val="single" w:sz="34" w:space="0" w:color="FFFF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rPr>
                <w:sz w:val="12"/>
              </w:rPr>
            </w:pPr>
            <w:r>
              <w:rPr>
                <w:w w:val="120"/>
                <w:sz w:val="12"/>
              </w:rPr>
              <w:t>Method</w:t>
            </w:r>
          </w:p>
        </w:tc>
        <w:tc>
          <w:tcPr>
            <w:tcW w:w="679" w:type="dxa"/>
            <w:tcBorders>
              <w:top w:val="single" w:sz="34" w:space="0" w:color="FFFF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right="-29"/>
              <w:rPr>
                <w:sz w:val="12"/>
              </w:rPr>
            </w:pPr>
            <w:r>
              <w:rPr>
                <w:w w:val="115"/>
                <w:sz w:val="12"/>
              </w:rPr>
              <w:t>Accuracy</w:t>
            </w:r>
          </w:p>
        </w:tc>
        <w:tc>
          <w:tcPr>
            <w:tcW w:w="199" w:type="dxa"/>
            <w:tcBorders>
              <w:top w:val="single" w:sz="34" w:space="0" w:color="FFFFFF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6"/>
              <w:ind w:left="58" w:right="-44"/>
              <w:rPr>
                <w:sz w:val="12"/>
              </w:rPr>
            </w:pPr>
            <w:r>
              <w:rPr>
                <w:w w:val="90"/>
                <w:sz w:val="12"/>
              </w:rPr>
              <w:t>(%)</w:t>
            </w:r>
          </w:p>
        </w:tc>
      </w:tr>
      <w:tr>
        <w:trPr>
          <w:trHeight w:val="214" w:hRule="atLeast"/>
        </w:trPr>
        <w:tc>
          <w:tcPr>
            <w:tcW w:w="204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36"/>
              <w:rPr>
                <w:sz w:val="12"/>
              </w:rPr>
            </w:pPr>
            <w:bookmarkStart w:name="_bookmark12" w:id="25"/>
            <w:bookmarkEnd w:id="25"/>
            <w:r>
              <w:rPr/>
            </w:r>
            <w:r>
              <w:rPr>
                <w:w w:val="115"/>
                <w:sz w:val="12"/>
              </w:rPr>
              <w:t>ToolDiag</w:t>
            </w:r>
          </w:p>
        </w:tc>
        <w:tc>
          <w:tcPr>
            <w:tcW w:w="2102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rPr>
                <w:sz w:val="12"/>
              </w:rPr>
            </w:pPr>
            <w:r>
              <w:rPr>
                <w:w w:val="115"/>
                <w:sz w:val="12"/>
              </w:rPr>
              <w:t>IB1-4</w:t>
            </w:r>
          </w:p>
        </w:tc>
        <w:tc>
          <w:tcPr>
            <w:tcW w:w="878" w:type="dxa"/>
            <w:gridSpan w:val="2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47"/>
              <w:ind w:left="149"/>
              <w:rPr>
                <w:sz w:val="12"/>
              </w:rPr>
            </w:pPr>
            <w:r>
              <w:rPr>
                <w:w w:val="115"/>
                <w:sz w:val="12"/>
              </w:rPr>
              <w:t>50.00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WEKA,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InductH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58.50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bookmarkStart w:name="_bookmark13" w:id="26"/>
            <w:bookmarkEnd w:id="26"/>
            <w:r>
              <w:rPr/>
            </w:r>
            <w:r>
              <w:rPr>
                <w:w w:val="115"/>
                <w:sz w:val="12"/>
              </w:rPr>
              <w:t>ToolDiag,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05"/>
                <w:sz w:val="12"/>
              </w:rPr>
              <w:t>RBF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ind w:left="149"/>
              <w:rPr>
                <w:sz w:val="12"/>
              </w:rPr>
            </w:pPr>
            <w:r>
              <w:rPr>
                <w:w w:val="115"/>
                <w:sz w:val="12"/>
              </w:rPr>
              <w:t>60.00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bookmarkStart w:name="_bookmark14" w:id="27"/>
            <w:bookmarkEnd w:id="27"/>
            <w:r>
              <w:rPr/>
            </w:r>
            <w:r>
              <w:rPr>
                <w:w w:val="115"/>
                <w:sz w:val="12"/>
              </w:rPr>
              <w:t>WEKA,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0"/>
                <w:sz w:val="12"/>
              </w:rPr>
              <w:t>FOIL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64.00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ToolDiag,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0"/>
                <w:sz w:val="12"/>
              </w:rPr>
              <w:t>MLP</w:t>
            </w:r>
            <w:r>
              <w:rPr>
                <w:spacing w:val="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+</w:t>
            </w:r>
            <w:r>
              <w:rPr>
                <w:spacing w:val="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BP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65.60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bookmarkStart w:name="_bookmark15" w:id="28"/>
            <w:bookmarkEnd w:id="28"/>
            <w:r>
              <w:rPr/>
            </w:r>
            <w:r>
              <w:rPr>
                <w:w w:val="115"/>
                <w:sz w:val="12"/>
              </w:rPr>
              <w:t>WEKA,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0"/>
                <w:sz w:val="12"/>
              </w:rPr>
              <w:t>T2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68.10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WEKA,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0"/>
                <w:sz w:val="12"/>
              </w:rPr>
              <w:t>1R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71.40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4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WEKA,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w w:val="110"/>
                <w:sz w:val="12"/>
              </w:rPr>
              <w:t>IB1c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w w:val="115"/>
                <w:sz w:val="12"/>
              </w:rPr>
              <w:t>74.00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bookmarkStart w:name="_bookmark16" w:id="29"/>
            <w:bookmarkEnd w:id="29"/>
            <w:r>
              <w:rPr/>
            </w:r>
            <w:r>
              <w:rPr>
                <w:w w:val="115"/>
                <w:sz w:val="12"/>
              </w:rPr>
              <w:t>WEKA,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line="120" w:lineRule="auto" w:before="0"/>
              <w:rPr>
                <w:sz w:val="12"/>
              </w:rPr>
            </w:pPr>
            <w:r>
              <w:rPr>
                <w:w w:val="110"/>
                <w:position w:val="-5"/>
                <w:sz w:val="12"/>
              </w:rPr>
              <w:t>K</w:t>
            </w:r>
            <w:r>
              <w:rPr>
                <w:w w:val="110"/>
                <w:sz w:val="12"/>
              </w:rPr>
              <w:t>*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76.70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Robert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Detrano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Logistic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regression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77.00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Newton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Cheung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(2001)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C4.5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81.11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bookmarkStart w:name="_bookmark17" w:id="30"/>
            <w:bookmarkEnd w:id="30"/>
            <w:r>
              <w:rPr/>
            </w:r>
            <w:r>
              <w:rPr>
                <w:w w:val="115"/>
                <w:sz w:val="12"/>
              </w:rPr>
              <w:t>Newton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Cheung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(2001)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Naive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Bayes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81.48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Newton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Cheung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(2001)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BNND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81.11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Newton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Cheung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(2001)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BNNF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ind w:left="148"/>
              <w:rPr>
                <w:sz w:val="12"/>
              </w:rPr>
            </w:pPr>
            <w:r>
              <w:rPr>
                <w:w w:val="115"/>
                <w:sz w:val="12"/>
              </w:rPr>
              <w:t>80.96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4"/>
              <w:ind w:left="36"/>
              <w:rPr>
                <w:sz w:val="12"/>
              </w:rPr>
            </w:pPr>
            <w:bookmarkStart w:name="_bookmark18" w:id="31"/>
            <w:bookmarkEnd w:id="31"/>
            <w:r>
              <w:rPr/>
            </w:r>
            <w:r>
              <w:rPr>
                <w:w w:val="115"/>
                <w:sz w:val="12"/>
              </w:rPr>
              <w:t>WEKA,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RA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w w:val="115"/>
                <w:sz w:val="12"/>
              </w:rPr>
              <w:t>Naive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Bayes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4"/>
              <w:rPr>
                <w:sz w:val="12"/>
              </w:rPr>
            </w:pPr>
            <w:r>
              <w:rPr>
                <w:w w:val="115"/>
                <w:sz w:val="12"/>
              </w:rPr>
              <w:t>83.60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Polat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al.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(2005)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0"/>
                <w:sz w:val="12"/>
              </w:rPr>
              <w:t>AIRS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84.50</w:t>
            </w:r>
          </w:p>
        </w:tc>
      </w:tr>
      <w:tr>
        <w:trPr>
          <w:trHeight w:val="171" w:hRule="atLeast"/>
        </w:trPr>
        <w:tc>
          <w:tcPr>
            <w:tcW w:w="2040" w:type="dxa"/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bookmarkStart w:name="_bookmark19" w:id="32"/>
            <w:bookmarkEnd w:id="32"/>
            <w:r>
              <w:rPr/>
            </w:r>
            <w:r>
              <w:rPr>
                <w:w w:val="115"/>
                <w:sz w:val="12"/>
              </w:rPr>
              <w:t>Polat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et</w:t>
            </w:r>
            <w:r>
              <w:rPr>
                <w:spacing w:val="1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al.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(2006)</w:t>
            </w:r>
          </w:p>
        </w:tc>
        <w:tc>
          <w:tcPr>
            <w:tcW w:w="2102" w:type="dxa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Fuzzy–AIRS–Knn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based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system</w:t>
            </w:r>
          </w:p>
        </w:tc>
        <w:tc>
          <w:tcPr>
            <w:tcW w:w="878" w:type="dxa"/>
            <w:gridSpan w:val="2"/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87.00</w:t>
            </w:r>
          </w:p>
        </w:tc>
      </w:tr>
      <w:tr>
        <w:trPr>
          <w:trHeight w:val="237" w:hRule="atLeast"/>
        </w:trPr>
        <w:tc>
          <w:tcPr>
            <w:tcW w:w="204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ind w:left="36"/>
              <w:rPr>
                <w:sz w:val="12"/>
              </w:rPr>
            </w:pPr>
            <w:r>
              <w:rPr>
                <w:w w:val="115"/>
                <w:sz w:val="12"/>
              </w:rPr>
              <w:t>Our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proposal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–</w:t>
            </w:r>
            <w:r>
              <w:rPr>
                <w:spacing w:val="1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SAS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base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(2008)</w:t>
            </w:r>
          </w:p>
        </w:tc>
        <w:tc>
          <w:tcPr>
            <w:tcW w:w="2102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Neural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networks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ensemble</w:t>
            </w:r>
          </w:p>
        </w:tc>
        <w:tc>
          <w:tcPr>
            <w:tcW w:w="878" w:type="dxa"/>
            <w:gridSpan w:val="2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"/>
              <w:rPr>
                <w:sz w:val="12"/>
              </w:rPr>
            </w:pPr>
            <w:r>
              <w:rPr>
                <w:w w:val="115"/>
                <w:sz w:val="12"/>
              </w:rPr>
              <w:t>89.01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pStyle w:val="BodyText"/>
        <w:spacing w:line="268" w:lineRule="auto"/>
        <w:ind w:left="154" w:right="38"/>
        <w:jc w:val="both"/>
      </w:pPr>
      <w:bookmarkStart w:name="_bookmark20" w:id="33"/>
      <w:bookmarkEnd w:id="33"/>
      <w:r>
        <w:rPr/>
      </w:r>
      <w:bookmarkStart w:name="_bookmark21" w:id="34"/>
      <w:bookmarkEnd w:id="34"/>
      <w:r>
        <w:rPr/>
      </w:r>
      <w:r>
        <w:rPr>
          <w:w w:val="110"/>
        </w:rPr>
        <w:t>or ordinal target, observations are sorted from highest expected</w:t>
      </w:r>
      <w:bookmarkStart w:name="_bookmark22" w:id="35"/>
      <w:bookmarkEnd w:id="35"/>
      <w:r>
        <w:rPr>
          <w:w w:val="110"/>
        </w:rPr>
      </w:r>
      <w:r>
        <w:rPr>
          <w:spacing w:val="1"/>
          <w:w w:val="110"/>
        </w:rPr>
        <w:t> </w:t>
      </w:r>
      <w:bookmarkStart w:name="_bookmark23" w:id="36"/>
      <w:bookmarkEnd w:id="36"/>
      <w:r>
        <w:rPr>
          <w:w w:val="110"/>
        </w:rPr>
        <w:t>proﬁt</w:t>
      </w:r>
      <w:r>
        <w:rPr>
          <w:w w:val="110"/>
        </w:rPr>
        <w:t> to lowest expected proﬁt. Then the sorted observations are</w:t>
      </w:r>
      <w:r>
        <w:rPr>
          <w:spacing w:val="1"/>
          <w:w w:val="110"/>
        </w:rPr>
        <w:t> </w:t>
      </w:r>
      <w:r>
        <w:rPr>
          <w:w w:val="110"/>
        </w:rPr>
        <w:t>grouped into deciles based on the group bin property and observa-</w:t>
      </w:r>
      <w:r>
        <w:rPr>
          <w:spacing w:val="-36"/>
          <w:w w:val="110"/>
        </w:rPr>
        <w:t> </w:t>
      </w:r>
      <w:r>
        <w:rPr>
          <w:w w:val="110"/>
        </w:rPr>
        <w:t>tions in a group are used to calculate the statistics that are plotted</w:t>
      </w:r>
      <w:r>
        <w:rPr>
          <w:spacing w:val="1"/>
          <w:w w:val="110"/>
        </w:rPr>
        <w:t> </w:t>
      </w:r>
      <w:r>
        <w:rPr>
          <w:w w:val="110"/>
        </w:rPr>
        <w:t>in deciles charts. By default, the horizontal axis of a score rankings</w:t>
      </w:r>
      <w:r>
        <w:rPr>
          <w:spacing w:val="1"/>
          <w:w w:val="110"/>
        </w:rPr>
        <w:t> </w:t>
      </w:r>
      <w:r>
        <w:rPr>
          <w:w w:val="110"/>
        </w:rPr>
        <w:t>chart</w:t>
      </w:r>
      <w:r>
        <w:rPr>
          <w:spacing w:val="-3"/>
          <w:w w:val="110"/>
        </w:rPr>
        <w:t> </w:t>
      </w:r>
      <w:r>
        <w:rPr>
          <w:w w:val="110"/>
        </w:rPr>
        <w:t>displays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deciles</w:t>
      </w:r>
      <w:r>
        <w:rPr>
          <w:spacing w:val="-3"/>
          <w:w w:val="110"/>
        </w:rPr>
        <w:t> </w:t>
      </w:r>
      <w:r>
        <w:rPr>
          <w:w w:val="110"/>
        </w:rPr>
        <w:t>(groups)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observations.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vertical</w:t>
      </w:r>
      <w:r>
        <w:rPr>
          <w:spacing w:val="-36"/>
          <w:w w:val="110"/>
        </w:rPr>
        <w:t> </w:t>
      </w:r>
      <w:r>
        <w:rPr>
          <w:w w:val="110"/>
        </w:rPr>
        <w:t>axis displays the following values, and their mean, minimum and</w:t>
      </w:r>
      <w:r>
        <w:rPr>
          <w:spacing w:val="1"/>
          <w:w w:val="110"/>
        </w:rPr>
        <w:t> </w:t>
      </w:r>
      <w:r>
        <w:rPr>
          <w:w w:val="110"/>
        </w:rPr>
        <w:t>maximum.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related</w:t>
      </w:r>
      <w:r>
        <w:rPr>
          <w:spacing w:val="14"/>
          <w:w w:val="110"/>
        </w:rPr>
        <w:t> </w:t>
      </w:r>
      <w:r>
        <w:rPr>
          <w:w w:val="110"/>
        </w:rPr>
        <w:t>ﬁgure</w:t>
      </w:r>
      <w:r>
        <w:rPr>
          <w:spacing w:val="12"/>
          <w:w w:val="110"/>
        </w:rPr>
        <w:t> </w:t>
      </w:r>
      <w:r>
        <w:rPr>
          <w:w w:val="110"/>
        </w:rPr>
        <w:t>can</w:t>
      </w:r>
      <w:r>
        <w:rPr>
          <w:spacing w:val="14"/>
          <w:w w:val="110"/>
        </w:rPr>
        <w:t> </w:t>
      </w:r>
      <w:r>
        <w:rPr>
          <w:w w:val="110"/>
        </w:rPr>
        <w:t>be</w:t>
      </w:r>
      <w:r>
        <w:rPr>
          <w:spacing w:val="13"/>
          <w:w w:val="110"/>
        </w:rPr>
        <w:t> </w:t>
      </w:r>
      <w:r>
        <w:rPr>
          <w:w w:val="110"/>
        </w:rPr>
        <w:t>seen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hyperlink w:history="true" w:anchor="_bookmark7">
        <w:r>
          <w:rPr>
            <w:color w:val="000066"/>
            <w:w w:val="110"/>
          </w:rPr>
          <w:t>Fig.</w:t>
        </w:r>
        <w:r>
          <w:rPr>
            <w:color w:val="000066"/>
            <w:spacing w:val="13"/>
            <w:w w:val="110"/>
          </w:rPr>
          <w:t> </w:t>
        </w:r>
        <w:r>
          <w:rPr>
            <w:color w:val="000066"/>
            <w:w w:val="110"/>
          </w:rPr>
          <w:t>5</w:t>
        </w:r>
      </w:hyperlink>
      <w:r>
        <w:rPr>
          <w:w w:val="110"/>
        </w:rPr>
        <w:t>.</w:t>
      </w: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The score distribution chart</w:t>
      </w:r>
      <w:r>
        <w:rPr>
          <w:spacing w:val="1"/>
          <w:w w:val="110"/>
        </w:rPr>
        <w:t> </w:t>
      </w:r>
      <w:r>
        <w:rPr>
          <w:w w:val="110"/>
        </w:rPr>
        <w:t>plots the proportions of events,</w:t>
      </w:r>
      <w:r>
        <w:rPr>
          <w:spacing w:val="1"/>
          <w:w w:val="110"/>
        </w:rPr>
        <w:t> </w:t>
      </w:r>
      <w:r>
        <w:rPr>
          <w:w w:val="110"/>
        </w:rPr>
        <w:t>nonevents</w:t>
      </w:r>
      <w:r>
        <w:rPr>
          <w:spacing w:val="1"/>
          <w:w w:val="110"/>
        </w:rPr>
        <w:t> </w:t>
      </w:r>
      <w:r>
        <w:rPr>
          <w:w w:val="110"/>
        </w:rPr>
        <w:t>and other</w:t>
      </w:r>
      <w:r>
        <w:rPr>
          <w:spacing w:val="1"/>
          <w:w w:val="110"/>
        </w:rPr>
        <w:t> </w:t>
      </w:r>
      <w:r>
        <w:rPr>
          <w:w w:val="110"/>
        </w:rPr>
        <w:t>values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the  vertical axis.  The  values  on</w:t>
      </w:r>
      <w:r>
        <w:rPr>
          <w:spacing w:val="1"/>
          <w:w w:val="110"/>
        </w:rPr>
        <w:t> </w:t>
      </w:r>
      <w:r>
        <w:rPr>
          <w:w w:val="110"/>
        </w:rPr>
        <w:t>the horizontal axis represent the model score of a bin. The model</w:t>
      </w:r>
      <w:r>
        <w:rPr>
          <w:spacing w:val="1"/>
          <w:w w:val="110"/>
        </w:rPr>
        <w:t> </w:t>
      </w:r>
      <w:r>
        <w:rPr>
          <w:w w:val="110"/>
        </w:rPr>
        <w:t>score depends on the prediction of the target and the number of</w:t>
      </w:r>
      <w:r>
        <w:rPr>
          <w:spacing w:val="1"/>
          <w:w w:val="110"/>
        </w:rPr>
        <w:t> </w:t>
      </w:r>
      <w:r>
        <w:rPr>
          <w:w w:val="110"/>
        </w:rPr>
        <w:t>buckets</w:t>
      </w:r>
      <w:r>
        <w:rPr>
          <w:spacing w:val="-10"/>
          <w:w w:val="110"/>
        </w:rPr>
        <w:t> </w:t>
      </w:r>
      <w:r>
        <w:rPr>
          <w:w w:val="110"/>
        </w:rPr>
        <w:t>used.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categorical</w:t>
      </w:r>
      <w:r>
        <w:rPr>
          <w:spacing w:val="-9"/>
          <w:w w:val="110"/>
        </w:rPr>
        <w:t> </w:t>
      </w:r>
      <w:r>
        <w:rPr>
          <w:w w:val="110"/>
        </w:rPr>
        <w:t>targets,</w:t>
      </w:r>
      <w:r>
        <w:rPr>
          <w:spacing w:val="-9"/>
          <w:w w:val="110"/>
        </w:rPr>
        <w:t> </w:t>
      </w:r>
      <w:r>
        <w:rPr>
          <w:w w:val="110"/>
        </w:rPr>
        <w:t>observations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grouped</w:t>
      </w:r>
      <w:r>
        <w:rPr>
          <w:spacing w:val="-9"/>
          <w:w w:val="110"/>
        </w:rPr>
        <w:t> </w:t>
      </w:r>
      <w:r>
        <w:rPr>
          <w:w w:val="110"/>
        </w:rPr>
        <w:t>into</w:t>
      </w:r>
      <w:r>
        <w:rPr>
          <w:spacing w:val="-36"/>
          <w:w w:val="110"/>
        </w:rPr>
        <w:t> </w:t>
      </w:r>
      <w:r>
        <w:rPr>
          <w:w w:val="110"/>
        </w:rPr>
        <w:t>bins, based on the posterior probabilities of the event level and the</w:t>
      </w:r>
      <w:r>
        <w:rPr>
          <w:spacing w:val="-36"/>
          <w:w w:val="110"/>
        </w:rPr>
        <w:t> </w:t>
      </w:r>
      <w:r>
        <w:rPr>
          <w:w w:val="110"/>
        </w:rPr>
        <w:t>number of buckets. For interval targets, observations are grouped</w:t>
      </w:r>
      <w:r>
        <w:rPr>
          <w:spacing w:val="1"/>
          <w:w w:val="110"/>
        </w:rPr>
        <w:t> </w:t>
      </w:r>
      <w:r>
        <w:rPr>
          <w:w w:val="110"/>
        </w:rPr>
        <w:t>into bins, based on the actual predicted values of the target. The</w:t>
      </w:r>
      <w:r>
        <w:rPr>
          <w:spacing w:val="1"/>
          <w:w w:val="110"/>
        </w:rPr>
        <w:t> </w:t>
      </w:r>
      <w:r>
        <w:rPr>
          <w:w w:val="110"/>
        </w:rPr>
        <w:t>score distribution chart of a useful model shows a higher percent-</w:t>
      </w:r>
      <w:r>
        <w:rPr>
          <w:spacing w:val="1"/>
          <w:w w:val="110"/>
        </w:rPr>
        <w:t> </w:t>
      </w:r>
      <w:r>
        <w:rPr>
          <w:w w:val="110"/>
        </w:rPr>
        <w:t>age of events for higher model score and a higher percentage of</w:t>
      </w:r>
      <w:r>
        <w:rPr>
          <w:spacing w:val="1"/>
          <w:w w:val="110"/>
        </w:rPr>
        <w:t> </w:t>
      </w:r>
      <w:r>
        <w:rPr>
          <w:w w:val="110"/>
        </w:rPr>
        <w:t>nonevents for lower model scores. </w:t>
      </w:r>
      <w:hyperlink w:history="true" w:anchor="_bookmark8">
        <w:r>
          <w:rPr>
            <w:color w:val="000066"/>
            <w:w w:val="110"/>
          </w:rPr>
          <w:t>Fig. 6 </w:t>
        </w:r>
      </w:hyperlink>
      <w:r>
        <w:rPr>
          <w:w w:val="110"/>
        </w:rPr>
        <w:t>shows the score distribu-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12"/>
          <w:w w:val="110"/>
        </w:rPr>
        <w:t> </w:t>
      </w:r>
      <w:r>
        <w:rPr>
          <w:w w:val="110"/>
        </w:rPr>
        <w:t>chart</w:t>
      </w:r>
      <w:r>
        <w:rPr>
          <w:spacing w:val="13"/>
          <w:w w:val="110"/>
        </w:rPr>
        <w:t> </w:t>
      </w:r>
      <w:r>
        <w:rPr>
          <w:w w:val="110"/>
        </w:rPr>
        <w:t>for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heart</w:t>
      </w:r>
      <w:r>
        <w:rPr>
          <w:spacing w:val="13"/>
          <w:w w:val="110"/>
        </w:rPr>
        <w:t> </w:t>
      </w:r>
      <w:r>
        <w:rPr>
          <w:w w:val="110"/>
        </w:rPr>
        <w:t>disease</w:t>
      </w:r>
      <w:r>
        <w:rPr>
          <w:spacing w:val="13"/>
          <w:w w:val="110"/>
        </w:rPr>
        <w:t> </w:t>
      </w:r>
      <w:r>
        <w:rPr>
          <w:w w:val="110"/>
        </w:rPr>
        <w:t>detection</w:t>
      </w:r>
      <w:r>
        <w:rPr>
          <w:spacing w:val="13"/>
          <w:w w:val="110"/>
        </w:rPr>
        <w:t> </w:t>
      </w:r>
      <w:r>
        <w:rPr>
          <w:w w:val="110"/>
        </w:rPr>
        <w:t>system.</w:t>
      </w:r>
    </w:p>
    <w:p>
      <w:pPr>
        <w:pStyle w:val="BodyText"/>
        <w:spacing w:line="177" w:lineRule="exact"/>
        <w:ind w:left="386"/>
        <w:jc w:val="both"/>
      </w:pP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receiver</w:t>
      </w:r>
      <w:r>
        <w:rPr>
          <w:spacing w:val="7"/>
          <w:w w:val="110"/>
        </w:rPr>
        <w:t> </w:t>
      </w:r>
      <w:r>
        <w:rPr>
          <w:w w:val="110"/>
        </w:rPr>
        <w:t>operating</w:t>
      </w:r>
      <w:r>
        <w:rPr>
          <w:spacing w:val="7"/>
          <w:w w:val="110"/>
        </w:rPr>
        <w:t> </w:t>
      </w:r>
      <w:r>
        <w:rPr>
          <w:w w:val="110"/>
        </w:rPr>
        <w:t>characteristic</w:t>
      </w:r>
      <w:r>
        <w:rPr>
          <w:spacing w:val="7"/>
          <w:w w:val="110"/>
        </w:rPr>
        <w:t> </w:t>
      </w:r>
      <w:r>
        <w:rPr>
          <w:w w:val="110"/>
        </w:rPr>
        <w:t>(ROC)</w:t>
      </w:r>
      <w:r>
        <w:rPr>
          <w:spacing w:val="7"/>
          <w:w w:val="110"/>
        </w:rPr>
        <w:t> </w:t>
      </w:r>
      <w:r>
        <w:rPr>
          <w:w w:val="110"/>
        </w:rPr>
        <w:t>chart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graphical</w:t>
      </w:r>
    </w:p>
    <w:p>
      <w:pPr>
        <w:pStyle w:val="BodyText"/>
        <w:spacing w:line="268" w:lineRule="auto" w:before="16"/>
        <w:ind w:left="154" w:right="38"/>
        <w:jc w:val="both"/>
      </w:pPr>
      <w:r>
        <w:rPr>
          <w:w w:val="110"/>
        </w:rPr>
        <w:t>display that gives the measure of the predictive accuracy of a logis-</w:t>
      </w:r>
      <w:r>
        <w:rPr>
          <w:spacing w:val="-36"/>
          <w:w w:val="110"/>
        </w:rPr>
        <w:t> </w:t>
      </w:r>
      <w:r>
        <w:rPr>
          <w:w w:val="110"/>
        </w:rPr>
        <w:t>tic model. The chart displays the sensitivity and speciﬁcity. Sensi-</w:t>
      </w:r>
      <w:r>
        <w:rPr>
          <w:spacing w:val="1"/>
          <w:w w:val="110"/>
        </w:rPr>
        <w:t> </w:t>
      </w:r>
      <w:r>
        <w:rPr>
          <w:w w:val="110"/>
        </w:rPr>
        <w:t>tivity is a measure of accuracy for predicting events that is equal to</w:t>
      </w:r>
      <w:r>
        <w:rPr>
          <w:spacing w:val="-36"/>
          <w:w w:val="110"/>
        </w:rPr>
        <w:t> </w:t>
      </w:r>
      <w:r>
        <w:rPr>
          <w:w w:val="110"/>
        </w:rPr>
        <w:t>the true positive/total actual positive. Speciﬁcity is a measure of</w:t>
      </w:r>
      <w:r>
        <w:rPr>
          <w:spacing w:val="1"/>
          <w:w w:val="110"/>
        </w:rPr>
        <w:t> </w:t>
      </w:r>
      <w:r>
        <w:rPr>
          <w:w w:val="110"/>
        </w:rPr>
        <w:t>accuracy for predicting nonevents that is equal to the true nega-</w:t>
      </w:r>
      <w:r>
        <w:rPr>
          <w:spacing w:val="1"/>
          <w:w w:val="110"/>
        </w:rPr>
        <w:t> </w:t>
      </w:r>
      <w:r>
        <w:rPr>
          <w:w w:val="110"/>
        </w:rPr>
        <w:t>tive/total</w:t>
      </w:r>
      <w:r>
        <w:rPr>
          <w:spacing w:val="1"/>
          <w:w w:val="110"/>
        </w:rPr>
        <w:t> </w:t>
      </w:r>
      <w:r>
        <w:rPr>
          <w:w w:val="110"/>
        </w:rPr>
        <w:t>actual</w:t>
      </w:r>
      <w:r>
        <w:rPr>
          <w:spacing w:val="1"/>
          <w:w w:val="110"/>
        </w:rPr>
        <w:t> </w:t>
      </w:r>
      <w:r>
        <w:rPr>
          <w:w w:val="110"/>
        </w:rPr>
        <w:t>negative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a  classiﬁer  for  a  range  of  cutoffs.</w:t>
      </w:r>
      <w:r>
        <w:rPr>
          <w:spacing w:val="1"/>
          <w:w w:val="110"/>
        </w:rPr>
        <w:t> </w:t>
      </w:r>
      <w:hyperlink w:history="true" w:anchor="_bookmark9">
        <w:r>
          <w:rPr>
            <w:color w:val="000066"/>
            <w:w w:val="110"/>
          </w:rPr>
          <w:t>Fig.</w:t>
        </w:r>
        <w:r>
          <w:rPr>
            <w:color w:val="000066"/>
            <w:spacing w:val="12"/>
            <w:w w:val="110"/>
          </w:rPr>
          <w:t> </w:t>
        </w:r>
        <w:r>
          <w:rPr>
            <w:color w:val="000066"/>
            <w:w w:val="110"/>
          </w:rPr>
          <w:t>7</w:t>
        </w:r>
      </w:hyperlink>
      <w:r>
        <w:rPr>
          <w:color w:val="000066"/>
          <w:spacing w:val="13"/>
          <w:w w:val="110"/>
        </w:rPr>
        <w:t> </w:t>
      </w:r>
      <w:r>
        <w:rPr>
          <w:w w:val="110"/>
        </w:rPr>
        <w:t>displays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ROC</w:t>
      </w:r>
      <w:r>
        <w:rPr>
          <w:spacing w:val="12"/>
          <w:w w:val="110"/>
        </w:rPr>
        <w:t> </w:t>
      </w:r>
      <w:r>
        <w:rPr>
          <w:w w:val="110"/>
        </w:rPr>
        <w:t>chart</w:t>
      </w:r>
      <w:r>
        <w:rPr>
          <w:spacing w:val="12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binary</w:t>
      </w:r>
      <w:r>
        <w:rPr>
          <w:spacing w:val="11"/>
          <w:w w:val="110"/>
        </w:rPr>
        <w:t> </w:t>
      </w:r>
      <w:r>
        <w:rPr>
          <w:w w:val="110"/>
        </w:rPr>
        <w:t>target.</w:t>
      </w:r>
    </w:p>
    <w:p>
      <w:pPr>
        <w:pStyle w:val="BodyText"/>
        <w:spacing w:line="268" w:lineRule="auto"/>
        <w:ind w:left="154" w:right="38" w:firstLine="232"/>
        <w:jc w:val="both"/>
      </w:pPr>
      <w:r>
        <w:rPr>
          <w:w w:val="110"/>
        </w:rPr>
        <w:t>We compared our results with the previous results reported by</w:t>
      </w:r>
      <w:r>
        <w:rPr>
          <w:spacing w:val="1"/>
          <w:w w:val="110"/>
        </w:rPr>
        <w:t> </w:t>
      </w:r>
      <w:r>
        <w:rPr>
          <w:w w:val="110"/>
        </w:rPr>
        <w:t>earlier methods. </w:t>
      </w:r>
      <w:hyperlink w:history="true" w:anchor="_bookmark11">
        <w:r>
          <w:rPr>
            <w:color w:val="000066"/>
            <w:w w:val="110"/>
          </w:rPr>
          <w:t>Table 3</w:t>
        </w:r>
      </w:hyperlink>
      <w:r>
        <w:rPr>
          <w:color w:val="000066"/>
          <w:w w:val="110"/>
        </w:rPr>
        <w:t> </w:t>
      </w:r>
      <w:r>
        <w:rPr>
          <w:w w:val="110"/>
        </w:rPr>
        <w:t>gives the classiﬁcation accuracies of our</w:t>
      </w:r>
      <w:r>
        <w:rPr>
          <w:spacing w:val="1"/>
          <w:w w:val="110"/>
        </w:rPr>
        <w:t> </w:t>
      </w:r>
      <w:r>
        <w:rPr>
          <w:w w:val="110"/>
        </w:rPr>
        <w:t>method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previous</w:t>
      </w:r>
      <w:r>
        <w:rPr>
          <w:spacing w:val="12"/>
          <w:w w:val="110"/>
        </w:rPr>
        <w:t> </w:t>
      </w:r>
      <w:r>
        <w:rPr>
          <w:w w:val="110"/>
        </w:rPr>
        <w:t>proposed</w:t>
      </w:r>
      <w:r>
        <w:rPr>
          <w:spacing w:val="14"/>
          <w:w w:val="110"/>
        </w:rPr>
        <w:t> </w:t>
      </w:r>
      <w:r>
        <w:rPr>
          <w:w w:val="110"/>
        </w:rPr>
        <w:t>methods.</w:t>
      </w:r>
    </w:p>
    <w:p>
      <w:pPr>
        <w:pStyle w:val="ListParagraph"/>
        <w:numPr>
          <w:ilvl w:val="0"/>
          <w:numId w:val="1"/>
        </w:numPr>
        <w:tabs>
          <w:tab w:pos="345" w:val="left" w:leader="none"/>
        </w:tabs>
        <w:spacing w:line="240" w:lineRule="auto" w:before="115" w:after="0"/>
        <w:ind w:left="344" w:right="0" w:hanging="191"/>
        <w:jc w:val="left"/>
        <w:rPr>
          <w:sz w:val="16"/>
        </w:rPr>
      </w:pPr>
      <w:r>
        <w:rPr>
          <w:w w:val="116"/>
          <w:sz w:val="16"/>
        </w:rPr>
        <w:br w:type="column"/>
      </w:r>
      <w:r>
        <w:rPr>
          <w:w w:val="115"/>
          <w:sz w:val="16"/>
        </w:rPr>
        <w:t>Conclusions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47" w:firstLine="232"/>
        <w:jc w:val="both"/>
      </w:pPr>
      <w:r>
        <w:rPr>
          <w:w w:val="110"/>
        </w:rPr>
        <w:t>Up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now,</w:t>
      </w:r>
      <w:r>
        <w:rPr>
          <w:spacing w:val="-4"/>
          <w:w w:val="110"/>
        </w:rPr>
        <w:t> </w:t>
      </w:r>
      <w:r>
        <w:rPr>
          <w:w w:val="110"/>
        </w:rPr>
        <w:t>several</w:t>
      </w:r>
      <w:r>
        <w:rPr>
          <w:spacing w:val="-3"/>
          <w:w w:val="110"/>
        </w:rPr>
        <w:t> </w:t>
      </w:r>
      <w:r>
        <w:rPr>
          <w:w w:val="110"/>
        </w:rPr>
        <w:t>studies</w:t>
      </w:r>
      <w:r>
        <w:rPr>
          <w:spacing w:val="-4"/>
          <w:w w:val="110"/>
        </w:rPr>
        <w:t> </w:t>
      </w:r>
      <w:r>
        <w:rPr>
          <w:w w:val="110"/>
        </w:rPr>
        <w:t>have</w:t>
      </w:r>
      <w:r>
        <w:rPr>
          <w:spacing w:val="-4"/>
          <w:w w:val="110"/>
        </w:rPr>
        <w:t> </w:t>
      </w:r>
      <w:r>
        <w:rPr>
          <w:w w:val="110"/>
        </w:rPr>
        <w:t>been</w:t>
      </w:r>
      <w:r>
        <w:rPr>
          <w:spacing w:val="-4"/>
          <w:w w:val="110"/>
        </w:rPr>
        <w:t> </w:t>
      </w:r>
      <w:r>
        <w:rPr>
          <w:w w:val="110"/>
        </w:rPr>
        <w:t>reported</w:t>
      </w:r>
      <w:r>
        <w:rPr>
          <w:spacing w:val="-4"/>
          <w:w w:val="110"/>
        </w:rPr>
        <w:t> </w:t>
      </w:r>
      <w:r>
        <w:rPr>
          <w:w w:val="110"/>
        </w:rPr>
        <w:t>focusing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heart</w:t>
      </w:r>
      <w:r>
        <w:rPr>
          <w:spacing w:val="-36"/>
          <w:w w:val="110"/>
        </w:rPr>
        <w:t> </w:t>
      </w:r>
      <w:r>
        <w:rPr>
          <w:w w:val="110"/>
        </w:rPr>
        <w:t>disease diagnosis (</w:t>
      </w:r>
      <w:hyperlink w:history="true" w:anchor="_bookmark18">
        <w:r>
          <w:rPr>
            <w:color w:val="000066"/>
            <w:w w:val="110"/>
          </w:rPr>
          <w:t>http://www.ph</w:t>
        </w:r>
      </w:hyperlink>
      <w:hyperlink r:id="rId14">
        <w:r>
          <w:rPr>
            <w:color w:val="000066"/>
            <w:w w:val="110"/>
          </w:rPr>
          <w:t>ys.uni.toru, </w:t>
        </w:r>
      </w:hyperlink>
      <w:hyperlink w:history="true" w:anchor="_bookmark18">
        <w:r>
          <w:rPr>
            <w:color w:val="000066"/>
            <w:w w:val="110"/>
          </w:rPr>
          <w:t>2008</w:t>
        </w:r>
      </w:hyperlink>
      <w:r>
        <w:rPr>
          <w:w w:val="110"/>
        </w:rPr>
        <w:t>). These studies</w:t>
      </w:r>
      <w:r>
        <w:rPr>
          <w:spacing w:val="-36"/>
          <w:w w:val="110"/>
        </w:rPr>
        <w:t> </w:t>
      </w:r>
      <w:r>
        <w:rPr>
          <w:w w:val="110"/>
        </w:rPr>
        <w:t>applied different methods to the given problem and achieved high</w:t>
      </w:r>
      <w:r>
        <w:rPr>
          <w:spacing w:val="1"/>
          <w:w w:val="110"/>
        </w:rPr>
        <w:t> </w:t>
      </w:r>
      <w:r>
        <w:rPr>
          <w:w w:val="110"/>
        </w:rPr>
        <w:t>classiﬁcation accuracies using the dataset taken from UCI machine</w:t>
      </w:r>
      <w:r>
        <w:rPr>
          <w:spacing w:val="1"/>
          <w:w w:val="110"/>
        </w:rPr>
        <w:t> </w:t>
      </w:r>
      <w:r>
        <w:rPr>
          <w:w w:val="110"/>
        </w:rPr>
        <w:t>learning repository. In this study, SAS enterprise miner 5.2 was</w:t>
      </w:r>
      <w:r>
        <w:rPr>
          <w:spacing w:val="1"/>
          <w:w w:val="110"/>
        </w:rPr>
        <w:t> </w:t>
      </w:r>
      <w:r>
        <w:rPr>
          <w:w w:val="110"/>
        </w:rPr>
        <w:t>used to construct a neural networks ensemble based methodology</w:t>
      </w:r>
      <w:r>
        <w:rPr>
          <w:spacing w:val="1"/>
          <w:w w:val="110"/>
        </w:rPr>
        <w:t> </w:t>
      </w:r>
      <w:r>
        <w:rPr>
          <w:w w:val="110"/>
        </w:rPr>
        <w:t>for diagnosing of the heart disease. Experiments were conducted</w:t>
      </w:r>
      <w:r>
        <w:rPr>
          <w:spacing w:val="1"/>
          <w:w w:val="110"/>
        </w:rPr>
        <w:t> </w:t>
      </w:r>
      <w:r>
        <w:rPr>
          <w:w w:val="110"/>
        </w:rPr>
        <w:t>on the heart disease dataset to diagnose heart disease in a fully</w:t>
      </w:r>
      <w:r>
        <w:rPr>
          <w:spacing w:val="1"/>
          <w:w w:val="110"/>
        </w:rPr>
        <w:t> </w:t>
      </w:r>
      <w:r>
        <w:rPr>
          <w:w w:val="110"/>
        </w:rPr>
        <w:t>automatic</w:t>
      </w:r>
      <w:r>
        <w:rPr>
          <w:spacing w:val="1"/>
          <w:w w:val="110"/>
        </w:rPr>
        <w:t> </w:t>
      </w:r>
      <w:r>
        <w:rPr>
          <w:w w:val="110"/>
        </w:rPr>
        <w:t>manner.</w:t>
      </w:r>
      <w:r>
        <w:rPr>
          <w:spacing w:val="1"/>
          <w:w w:val="110"/>
        </w:rPr>
        <w:t> </w:t>
      </w:r>
      <w:r>
        <w:rPr>
          <w:w w:val="110"/>
        </w:rPr>
        <w:t>Three</w:t>
      </w:r>
      <w:r>
        <w:rPr>
          <w:spacing w:val="1"/>
          <w:w w:val="110"/>
        </w:rPr>
        <w:t> </w:t>
      </w:r>
      <w:r>
        <w:rPr>
          <w:w w:val="110"/>
        </w:rPr>
        <w:t>independent</w:t>
      </w:r>
      <w:r>
        <w:rPr>
          <w:spacing w:val="1"/>
          <w:w w:val="110"/>
        </w:rPr>
        <w:t> </w:t>
      </w:r>
      <w:r>
        <w:rPr>
          <w:w w:val="110"/>
        </w:rPr>
        <w:t>neural</w:t>
      </w:r>
      <w:r>
        <w:rPr>
          <w:spacing w:val="1"/>
          <w:w w:val="110"/>
        </w:rPr>
        <w:t> </w:t>
      </w:r>
      <w:r>
        <w:rPr>
          <w:w w:val="110"/>
        </w:rPr>
        <w:t>networks</w:t>
      </w:r>
      <w:r>
        <w:rPr>
          <w:spacing w:val="1"/>
          <w:w w:val="110"/>
        </w:rPr>
        <w:t> </w:t>
      </w:r>
      <w:r>
        <w:rPr>
          <w:w w:val="110"/>
        </w:rPr>
        <w:t>models</w:t>
      </w:r>
      <w:r>
        <w:rPr>
          <w:spacing w:val="-36"/>
          <w:w w:val="110"/>
        </w:rPr>
        <w:t> </w:t>
      </w:r>
      <w:r>
        <w:rPr>
          <w:w w:val="110"/>
        </w:rPr>
        <w:t>were used to construct the ensemble model. The number of neural</w:t>
      </w:r>
      <w:r>
        <w:rPr>
          <w:spacing w:val="1"/>
          <w:w w:val="110"/>
        </w:rPr>
        <w:t> </w:t>
      </w:r>
      <w:r>
        <w:rPr>
          <w:w w:val="110"/>
        </w:rPr>
        <w:t>networks node in the ensemble model was also increased but no</w:t>
      </w:r>
      <w:r>
        <w:rPr>
          <w:spacing w:val="1"/>
          <w:w w:val="110"/>
        </w:rPr>
        <w:t> </w:t>
      </w:r>
      <w:r>
        <w:rPr>
          <w:w w:val="110"/>
        </w:rPr>
        <w:t>performance improvement was obtained. The experimental results</w:t>
      </w:r>
      <w:r>
        <w:rPr>
          <w:spacing w:val="-37"/>
          <w:w w:val="110"/>
        </w:rPr>
        <w:t> </w:t>
      </w:r>
      <w:r>
        <w:rPr>
          <w:w w:val="110"/>
        </w:rPr>
        <w:t>gained</w:t>
      </w:r>
      <w:r>
        <w:rPr>
          <w:spacing w:val="1"/>
          <w:w w:val="110"/>
        </w:rPr>
        <w:t> </w:t>
      </w:r>
      <w:r>
        <w:rPr>
          <w:w w:val="110"/>
        </w:rPr>
        <w:t>89.01%</w:t>
      </w:r>
      <w:r>
        <w:rPr>
          <w:spacing w:val="1"/>
          <w:w w:val="110"/>
        </w:rPr>
        <w:t> </w:t>
      </w:r>
      <w:r>
        <w:rPr>
          <w:w w:val="110"/>
        </w:rPr>
        <w:t>classiﬁcation</w:t>
      </w:r>
      <w:r>
        <w:rPr>
          <w:spacing w:val="1"/>
          <w:w w:val="110"/>
        </w:rPr>
        <w:t> </w:t>
      </w:r>
      <w:r>
        <w:rPr>
          <w:w w:val="110"/>
        </w:rPr>
        <w:t>accuracy,</w:t>
      </w:r>
      <w:r>
        <w:rPr>
          <w:spacing w:val="1"/>
          <w:w w:val="110"/>
        </w:rPr>
        <w:t> </w:t>
      </w:r>
      <w:r>
        <w:rPr>
          <w:w w:val="110"/>
        </w:rPr>
        <w:t>80.95%</w:t>
      </w:r>
      <w:r>
        <w:rPr>
          <w:spacing w:val="1"/>
          <w:w w:val="110"/>
        </w:rPr>
        <w:t> </w:t>
      </w:r>
      <w:r>
        <w:rPr>
          <w:w w:val="110"/>
        </w:rPr>
        <w:t>sensitivity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95.91%</w:t>
      </w:r>
      <w:r>
        <w:rPr>
          <w:spacing w:val="9"/>
          <w:w w:val="110"/>
        </w:rPr>
        <w:t> </w:t>
      </w:r>
      <w:r>
        <w:rPr>
          <w:w w:val="110"/>
        </w:rPr>
        <w:t>speciﬁcity</w:t>
      </w:r>
      <w:r>
        <w:rPr>
          <w:spacing w:val="11"/>
          <w:w w:val="110"/>
        </w:rPr>
        <w:t> </w:t>
      </w:r>
      <w:r>
        <w:rPr>
          <w:w w:val="110"/>
        </w:rPr>
        <w:t>values</w:t>
      </w:r>
      <w:r>
        <w:rPr>
          <w:spacing w:val="1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heart</w:t>
      </w:r>
      <w:r>
        <w:rPr>
          <w:spacing w:val="10"/>
          <w:w w:val="110"/>
        </w:rPr>
        <w:t> </w:t>
      </w:r>
      <w:r>
        <w:rPr>
          <w:w w:val="110"/>
        </w:rPr>
        <w:t>disease</w:t>
      </w:r>
      <w:r>
        <w:rPr>
          <w:spacing w:val="11"/>
          <w:w w:val="110"/>
        </w:rPr>
        <w:t> </w:t>
      </w:r>
      <w:r>
        <w:rPr>
          <w:w w:val="110"/>
        </w:rPr>
        <w:t>diagnosis.</w:t>
      </w:r>
    </w:p>
    <w:p>
      <w:pPr>
        <w:pStyle w:val="BodyText"/>
        <w:spacing w:line="175" w:lineRule="exact"/>
        <w:ind w:left="386"/>
        <w:jc w:val="both"/>
      </w:pPr>
      <w:r>
        <w:rPr>
          <w:w w:val="110"/>
        </w:rPr>
        <w:t>SAS</w:t>
      </w:r>
      <w:r>
        <w:rPr>
          <w:spacing w:val="13"/>
          <w:w w:val="110"/>
        </w:rPr>
        <w:t> </w:t>
      </w:r>
      <w:r>
        <w:rPr>
          <w:w w:val="110"/>
        </w:rPr>
        <w:t>enterprise</w:t>
      </w:r>
      <w:r>
        <w:rPr>
          <w:spacing w:val="14"/>
          <w:w w:val="110"/>
        </w:rPr>
        <w:t> </w:t>
      </w:r>
      <w:r>
        <w:rPr>
          <w:w w:val="110"/>
        </w:rPr>
        <w:t>miner</w:t>
      </w:r>
      <w:r>
        <w:rPr>
          <w:spacing w:val="14"/>
          <w:w w:val="110"/>
        </w:rPr>
        <w:t> </w:t>
      </w:r>
      <w:r>
        <w:rPr>
          <w:w w:val="110"/>
        </w:rPr>
        <w:t>5.2</w:t>
      </w:r>
      <w:r>
        <w:rPr>
          <w:spacing w:val="15"/>
          <w:w w:val="110"/>
        </w:rPr>
        <w:t> </w:t>
      </w:r>
      <w:r>
        <w:rPr>
          <w:w w:val="110"/>
        </w:rPr>
        <w:t>supports</w:t>
      </w:r>
      <w:r>
        <w:rPr>
          <w:spacing w:val="12"/>
          <w:w w:val="110"/>
        </w:rPr>
        <w:t> </w:t>
      </w:r>
      <w:r>
        <w:rPr>
          <w:w w:val="110"/>
        </w:rPr>
        <w:t>all</w:t>
      </w:r>
      <w:r>
        <w:rPr>
          <w:spacing w:val="16"/>
          <w:w w:val="110"/>
        </w:rPr>
        <w:t> </w:t>
      </w:r>
      <w:r>
        <w:rPr>
          <w:w w:val="110"/>
        </w:rPr>
        <w:t>necessary</w:t>
      </w:r>
      <w:r>
        <w:rPr>
          <w:spacing w:val="14"/>
          <w:w w:val="110"/>
        </w:rPr>
        <w:t> </w:t>
      </w:r>
      <w:r>
        <w:rPr>
          <w:w w:val="110"/>
        </w:rPr>
        <w:t>tasks</w:t>
      </w:r>
      <w:r>
        <w:rPr>
          <w:spacing w:val="15"/>
          <w:w w:val="110"/>
        </w:rPr>
        <w:t> </w:t>
      </w:r>
      <w:r>
        <w:rPr>
          <w:w w:val="110"/>
        </w:rPr>
        <w:t>within</w:t>
      </w:r>
      <w:r>
        <w:rPr>
          <w:spacing w:val="13"/>
          <w:w w:val="110"/>
        </w:rPr>
        <w:t> </w:t>
      </w:r>
      <w:r>
        <w:rPr>
          <w:w w:val="110"/>
        </w:rPr>
        <w:t>a</w:t>
      </w:r>
    </w:p>
    <w:p>
      <w:pPr>
        <w:pStyle w:val="BodyText"/>
        <w:spacing w:line="266" w:lineRule="auto" w:before="22"/>
        <w:ind w:left="154" w:right="348"/>
        <w:jc w:val="both"/>
      </w:pPr>
      <w:r>
        <w:rPr>
          <w:w w:val="110"/>
        </w:rPr>
        <w:t>single, integrated solution while providing the ﬂexibility for efﬁ-</w:t>
      </w:r>
      <w:r>
        <w:rPr>
          <w:spacing w:val="1"/>
          <w:w w:val="110"/>
        </w:rPr>
        <w:t> </w:t>
      </w:r>
      <w:r>
        <w:rPr>
          <w:w w:val="110"/>
        </w:rPr>
        <w:t>cient collaborations. It also gives opportunities to the user to deal</w:t>
      </w:r>
      <w:r>
        <w:rPr>
          <w:spacing w:val="1"/>
          <w:w w:val="110"/>
        </w:rPr>
        <w:t> </w:t>
      </w:r>
      <w:r>
        <w:rPr>
          <w:w w:val="110"/>
        </w:rPr>
        <w:t>with</w:t>
      </w:r>
      <w:r>
        <w:rPr>
          <w:spacing w:val="1"/>
          <w:w w:val="110"/>
        </w:rPr>
        <w:t> </w:t>
      </w:r>
      <w:r>
        <w:rPr>
          <w:w w:val="110"/>
        </w:rPr>
        <w:t>various</w:t>
      </w:r>
      <w:r>
        <w:rPr>
          <w:spacing w:val="1"/>
          <w:w w:val="110"/>
        </w:rPr>
        <w:t> </w:t>
      </w:r>
      <w:r>
        <w:rPr>
          <w:w w:val="110"/>
        </w:rPr>
        <w:t>performance</w:t>
      </w:r>
      <w:r>
        <w:rPr>
          <w:spacing w:val="1"/>
          <w:w w:val="110"/>
        </w:rPr>
        <w:t> </w:t>
      </w:r>
      <w:r>
        <w:rPr>
          <w:w w:val="110"/>
        </w:rPr>
        <w:t>evaluation</w:t>
      </w:r>
      <w:r>
        <w:rPr>
          <w:spacing w:val="1"/>
          <w:w w:val="110"/>
        </w:rPr>
        <w:t> </w:t>
      </w:r>
      <w:r>
        <w:rPr>
          <w:w w:val="110"/>
        </w:rPr>
        <w:t>test</w:t>
      </w:r>
      <w:r>
        <w:rPr>
          <w:spacing w:val="1"/>
          <w:w w:val="110"/>
        </w:rPr>
        <w:t> </w:t>
      </w:r>
      <w:r>
        <w:rPr>
          <w:w w:val="110"/>
        </w:rPr>
        <w:t>methods.  This  allows</w:t>
      </w:r>
      <w:r>
        <w:rPr>
          <w:spacing w:val="-36"/>
          <w:w w:val="110"/>
        </w:rPr>
        <w:t> </w:t>
      </w:r>
      <w:r>
        <w:rPr>
          <w:w w:val="110"/>
        </w:rPr>
        <w:t>the user to evaluate their system performance from many different</w:t>
      </w:r>
      <w:r>
        <w:rPr>
          <w:spacing w:val="-36"/>
          <w:w w:val="110"/>
        </w:rPr>
        <w:t> </w:t>
      </w:r>
      <w:r>
        <w:rPr>
          <w:w w:val="110"/>
        </w:rPr>
        <w:t>points of views. Thus, SAS base software can be used in many ma-</w:t>
      </w:r>
      <w:r>
        <w:rPr>
          <w:spacing w:val="1"/>
          <w:w w:val="110"/>
        </w:rPr>
        <w:t> </w:t>
      </w:r>
      <w:r>
        <w:rPr>
          <w:w w:val="110"/>
        </w:rPr>
        <w:t>chine</w:t>
      </w:r>
      <w:r>
        <w:rPr>
          <w:spacing w:val="12"/>
          <w:w w:val="110"/>
        </w:rPr>
        <w:t> </w:t>
      </w:r>
      <w:r>
        <w:rPr>
          <w:w w:val="110"/>
        </w:rPr>
        <w:t>intelligence</w:t>
      </w:r>
      <w:r>
        <w:rPr>
          <w:spacing w:val="13"/>
          <w:w w:val="110"/>
        </w:rPr>
        <w:t> </w:t>
      </w:r>
      <w:r>
        <w:rPr>
          <w:w w:val="110"/>
        </w:rPr>
        <w:t>applications.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54"/>
      </w:pPr>
      <w:r>
        <w:rPr>
          <w:w w:val="115"/>
        </w:rPr>
        <w:t>Acknowledgement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68" w:lineRule="auto"/>
        <w:ind w:left="154" w:right="348" w:firstLine="238"/>
        <w:jc w:val="both"/>
      </w:pPr>
      <w:r>
        <w:rPr>
          <w:w w:val="110"/>
        </w:rPr>
        <w:t>The authors gratefully acknowledge the ﬁnancial support from</w:t>
      </w:r>
      <w:r>
        <w:rPr>
          <w:spacing w:val="1"/>
          <w:w w:val="110"/>
        </w:rPr>
        <w:t> </w:t>
      </w:r>
      <w:r>
        <w:rPr>
          <w:w w:val="110"/>
        </w:rPr>
        <w:t>the Scientiﬁc Research Projects Administration Unit of Firat Uni-</w:t>
      </w:r>
      <w:r>
        <w:rPr>
          <w:spacing w:val="1"/>
          <w:w w:val="110"/>
        </w:rPr>
        <w:t> </w:t>
      </w:r>
      <w:r>
        <w:rPr>
          <w:w w:val="110"/>
        </w:rPr>
        <w:t>versity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performed</w:t>
      </w:r>
      <w:r>
        <w:rPr>
          <w:spacing w:val="-5"/>
          <w:w w:val="110"/>
        </w:rPr>
        <w:t> </w:t>
      </w:r>
      <w:r>
        <w:rPr>
          <w:w w:val="110"/>
        </w:rPr>
        <w:t>under</w:t>
      </w:r>
      <w:r>
        <w:rPr>
          <w:spacing w:val="-6"/>
          <w:w w:val="110"/>
        </w:rPr>
        <w:t> </w:t>
      </w:r>
      <w:r>
        <w:rPr>
          <w:w w:val="110"/>
        </w:rPr>
        <w:t>project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Grant</w:t>
      </w:r>
      <w:r>
        <w:rPr>
          <w:spacing w:val="-6"/>
          <w:w w:val="110"/>
        </w:rPr>
        <w:t> </w:t>
      </w:r>
      <w:r>
        <w:rPr>
          <w:w w:val="110"/>
        </w:rPr>
        <w:t>No.</w:t>
      </w:r>
      <w:r>
        <w:rPr>
          <w:spacing w:val="-6"/>
          <w:w w:val="110"/>
        </w:rPr>
        <w:t> </w:t>
      </w:r>
      <w:r>
        <w:rPr>
          <w:w w:val="110"/>
        </w:rPr>
        <w:t>1526.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154"/>
      </w:pPr>
      <w:r>
        <w:rPr>
          <w:w w:val="115"/>
        </w:rPr>
        <w:t>References</w:t>
      </w:r>
    </w:p>
    <w:p>
      <w:pPr>
        <w:pStyle w:val="BodyText"/>
        <w:rPr>
          <w:sz w:val="18"/>
        </w:rPr>
      </w:pPr>
    </w:p>
    <w:p>
      <w:pPr>
        <w:spacing w:line="271" w:lineRule="auto" w:before="0"/>
        <w:ind w:left="392" w:right="0" w:hanging="239"/>
        <w:jc w:val="left"/>
        <w:rPr>
          <w:sz w:val="12"/>
        </w:rPr>
      </w:pPr>
      <w:hyperlink r:id="rId28">
        <w:r>
          <w:rPr>
            <w:color w:val="000066"/>
            <w:w w:val="115"/>
            <w:sz w:val="12"/>
          </w:rPr>
          <w:t>&lt;http://yourtotalhealth.ivillage.com/heart-disease-fast-facts.html&gt;</w:t>
        </w:r>
      </w:hyperlink>
      <w:r>
        <w:rPr>
          <w:color w:val="000066"/>
          <w:spacing w:val="14"/>
          <w:w w:val="115"/>
          <w:sz w:val="12"/>
        </w:rPr>
        <w:t> </w:t>
      </w:r>
      <w:r>
        <w:rPr>
          <w:w w:val="115"/>
          <w:sz w:val="12"/>
        </w:rPr>
        <w:t>(last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13,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2008.).</w:t>
      </w:r>
    </w:p>
    <w:p>
      <w:pPr>
        <w:spacing w:line="273" w:lineRule="auto" w:before="1"/>
        <w:ind w:left="154" w:right="348" w:firstLine="0"/>
        <w:jc w:val="left"/>
        <w:rPr>
          <w:sz w:val="12"/>
        </w:rPr>
      </w:pPr>
      <w:hyperlink r:id="rId11">
        <w:r>
          <w:rPr>
            <w:color w:val="000066"/>
            <w:w w:val="115"/>
            <w:sz w:val="12"/>
          </w:rPr>
          <w:t>&lt;http://www.americanheart.org&gt;</w:t>
        </w:r>
      </w:hyperlink>
      <w:r>
        <w:rPr>
          <w:color w:val="000066"/>
          <w:spacing w:val="1"/>
          <w:w w:val="115"/>
          <w:sz w:val="12"/>
        </w:rPr>
        <w:t> </w:t>
      </w:r>
      <w:r>
        <w:rPr>
          <w:w w:val="115"/>
          <w:sz w:val="12"/>
        </w:rPr>
        <w:t>(last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13,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2008).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ftp://ftp.ics.uci.edu/pub/machine-learning-databases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(last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30"/>
          <w:w w:val="115"/>
          <w:sz w:val="12"/>
        </w:rPr>
        <w:t> </w:t>
      </w:r>
      <w:r>
        <w:rPr>
          <w:w w:val="115"/>
          <w:sz w:val="12"/>
        </w:rPr>
        <w:t>5,</w:t>
      </w:r>
    </w:p>
    <w:p>
      <w:pPr>
        <w:spacing w:line="139" w:lineRule="exact" w:before="0"/>
        <w:ind w:left="392" w:right="0" w:firstLine="0"/>
        <w:jc w:val="left"/>
        <w:rPr>
          <w:sz w:val="12"/>
        </w:rPr>
      </w:pPr>
      <w:r>
        <w:rPr>
          <w:w w:val="115"/>
          <w:sz w:val="12"/>
        </w:rPr>
        <w:t>2008).</w:t>
      </w:r>
    </w:p>
    <w:p>
      <w:pPr>
        <w:spacing w:line="271" w:lineRule="auto" w:before="19"/>
        <w:ind w:left="392" w:right="347" w:hanging="239"/>
        <w:jc w:val="both"/>
        <w:rPr>
          <w:sz w:val="12"/>
        </w:rPr>
      </w:pPr>
      <w:r>
        <w:rPr>
          <w:w w:val="115"/>
          <w:sz w:val="12"/>
        </w:rPr>
        <w:t>Cheung,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(2001).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Machine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learning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techniques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for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medical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analysis</w:t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School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Information Technology and Electrical Engineering, B.Sc. Thesis, University 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Queenland.</w:t>
      </w:r>
    </w:p>
    <w:p>
      <w:pPr>
        <w:spacing w:line="271" w:lineRule="auto" w:before="1"/>
        <w:ind w:left="392" w:right="347" w:hanging="239"/>
        <w:jc w:val="both"/>
        <w:rPr>
          <w:sz w:val="12"/>
        </w:rPr>
      </w:pPr>
      <w:r>
        <w:rPr>
          <w:w w:val="115"/>
          <w:sz w:val="12"/>
        </w:rPr>
        <w:t>Polat,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Sahan,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Kodaz,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Günes,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(2005).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new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classiﬁcation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method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diagnosis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disease: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Supervised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artiﬁcial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immune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(AIRS).</w:t>
      </w:r>
      <w:r>
        <w:rPr>
          <w:spacing w:val="31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Proceedings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of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the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Turkish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Symposium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on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Artiﬁcial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Intelligence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Networks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(TAINN)</w:t>
      </w:r>
      <w:r>
        <w:rPr>
          <w:w w:val="115"/>
          <w:sz w:val="12"/>
        </w:rPr>
        <w:t>.</w:t>
      </w:r>
    </w:p>
    <w:p>
      <w:pPr>
        <w:spacing w:line="271" w:lineRule="auto" w:before="2"/>
        <w:ind w:left="392" w:right="349" w:hanging="239"/>
        <w:jc w:val="both"/>
        <w:rPr>
          <w:sz w:val="12"/>
        </w:rPr>
      </w:pPr>
      <w:r>
        <w:rPr>
          <w:w w:val="115"/>
          <w:sz w:val="12"/>
        </w:rPr>
        <w:t>Ozsen,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Gunes,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(in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press).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Attribute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weighting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via  genetic  algorithms 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attribute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weighted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artiﬁcial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immune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(AWAIS)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and  its  application  to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heart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disease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liver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disorders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problems.</w:t>
      </w:r>
      <w:r>
        <w:rPr>
          <w:spacing w:val="13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Applications</w:t>
      </w:r>
      <w:r>
        <w:rPr>
          <w:w w:val="115"/>
          <w:sz w:val="12"/>
        </w:rPr>
        <w:t>.</w:t>
      </w:r>
    </w:p>
    <w:p>
      <w:pPr>
        <w:spacing w:line="271" w:lineRule="auto" w:before="2"/>
        <w:ind w:left="392" w:right="348" w:hanging="239"/>
        <w:jc w:val="both"/>
        <w:rPr>
          <w:sz w:val="12"/>
        </w:rPr>
      </w:pPr>
      <w:hyperlink r:id="rId29">
        <w:r>
          <w:rPr>
            <w:color w:val="000066"/>
            <w:w w:val="115"/>
            <w:sz w:val="12"/>
          </w:rPr>
          <w:t>&lt;http://www.phys.uni.torun.pl/kmk/projects/datasets.html&gt;</w:t>
        </w:r>
      </w:hyperlink>
      <w:r>
        <w:rPr>
          <w:color w:val="000066"/>
          <w:spacing w:val="1"/>
          <w:w w:val="115"/>
          <w:sz w:val="12"/>
        </w:rPr>
        <w:t> </w:t>
      </w:r>
      <w:r>
        <w:rPr>
          <w:w w:val="115"/>
          <w:sz w:val="12"/>
        </w:rPr>
        <w:t>(last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February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15,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2008).</w:t>
      </w:r>
    </w:p>
    <w:p>
      <w:pPr>
        <w:spacing w:line="271" w:lineRule="auto" w:before="1"/>
        <w:ind w:left="392" w:right="348" w:hanging="239"/>
        <w:jc w:val="both"/>
        <w:rPr>
          <w:sz w:val="12"/>
        </w:rPr>
      </w:pPr>
      <w:r>
        <w:rPr>
          <w:w w:val="115"/>
          <w:sz w:val="12"/>
        </w:rPr>
        <w:t>Bishop,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Christopher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(1995).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networks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for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pattern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recognition</w:t>
      </w:r>
      <w:r>
        <w:rPr>
          <w:w w:val="115"/>
          <w:sz w:val="12"/>
        </w:rPr>
        <w:t>.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Oxford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University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Press.</w:t>
      </w:r>
    </w:p>
    <w:p>
      <w:pPr>
        <w:spacing w:line="273" w:lineRule="auto" w:before="1"/>
        <w:ind w:left="392" w:right="347" w:hanging="239"/>
        <w:jc w:val="both"/>
        <w:rPr>
          <w:sz w:val="12"/>
        </w:rPr>
      </w:pPr>
      <w:r>
        <w:rPr>
          <w:w w:val="115"/>
          <w:sz w:val="12"/>
        </w:rPr>
        <w:t>Sengur, A., Turkoglu, I., &amp; Ince, M. C. (2007). Wavelet packet neural networks for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texture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classiﬁcation.</w:t>
      </w:r>
      <w:r>
        <w:rPr>
          <w:spacing w:val="12"/>
          <w:w w:val="115"/>
          <w:sz w:val="12"/>
        </w:rPr>
        <w:t> </w:t>
      </w:r>
      <w:r>
        <w:rPr>
          <w:i/>
          <w:w w:val="115"/>
          <w:sz w:val="12"/>
        </w:rPr>
        <w:t>Expert</w:t>
      </w:r>
      <w:r>
        <w:rPr>
          <w:i/>
          <w:spacing w:val="13"/>
          <w:w w:val="115"/>
          <w:sz w:val="12"/>
        </w:rPr>
        <w:t> </w:t>
      </w:r>
      <w:r>
        <w:rPr>
          <w:i/>
          <w:w w:val="115"/>
          <w:sz w:val="12"/>
        </w:rPr>
        <w:t>Systems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32</w:t>
      </w:r>
      <w:r>
        <w:rPr>
          <w:w w:val="115"/>
          <w:sz w:val="12"/>
        </w:rPr>
        <w:t>(2).</w:t>
      </w:r>
    </w:p>
    <w:p>
      <w:pPr>
        <w:spacing w:line="271" w:lineRule="auto" w:before="0"/>
        <w:ind w:left="392" w:right="347" w:hanging="239"/>
        <w:jc w:val="both"/>
        <w:rPr>
          <w:sz w:val="12"/>
        </w:rPr>
      </w:pPr>
      <w:r>
        <w:rPr>
          <w:w w:val="115"/>
          <w:sz w:val="12"/>
        </w:rPr>
        <w:t>Hanbay, D., Turkoglu, I., &amp; Demir, Y. (2008). An expert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system based on wavelet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decomposition and neural network for modeling Chua’s circuit. </w:t>
      </w:r>
      <w:r>
        <w:rPr>
          <w:i/>
          <w:w w:val="115"/>
          <w:sz w:val="12"/>
        </w:rPr>
        <w:t>Expert Systems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with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1"/>
          <w:w w:val="115"/>
          <w:sz w:val="12"/>
        </w:rPr>
        <w:t> </w:t>
      </w:r>
      <w:r>
        <w:rPr>
          <w:i/>
          <w:w w:val="115"/>
          <w:sz w:val="12"/>
        </w:rPr>
        <w:t>34</w:t>
      </w:r>
      <w:r>
        <w:rPr>
          <w:w w:val="115"/>
          <w:sz w:val="12"/>
        </w:rPr>
        <w:t>(4),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2278–2283.</w:t>
      </w:r>
    </w:p>
    <w:p>
      <w:pPr>
        <w:spacing w:before="0"/>
        <w:ind w:left="154" w:right="0" w:firstLine="0"/>
        <w:jc w:val="both"/>
        <w:rPr>
          <w:sz w:val="12"/>
        </w:rPr>
      </w:pPr>
      <w:hyperlink r:id="rId30">
        <w:r>
          <w:rPr>
            <w:color w:val="000066"/>
            <w:w w:val="115"/>
            <w:sz w:val="12"/>
          </w:rPr>
          <w:t>&lt;http://support.sas.com/documentation&gt;</w:t>
        </w:r>
      </w:hyperlink>
      <w:r>
        <w:rPr>
          <w:color w:val="000066"/>
          <w:spacing w:val="12"/>
          <w:w w:val="115"/>
          <w:sz w:val="12"/>
        </w:rPr>
        <w:t> </w:t>
      </w:r>
      <w:r>
        <w:rPr>
          <w:w w:val="115"/>
          <w:sz w:val="12"/>
        </w:rPr>
        <w:t>(last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accessed:</w:t>
      </w:r>
      <w:r>
        <w:rPr>
          <w:spacing w:val="13"/>
          <w:w w:val="115"/>
          <w:sz w:val="12"/>
        </w:rPr>
        <w:t> </w:t>
      </w:r>
      <w:r>
        <w:rPr>
          <w:w w:val="115"/>
          <w:sz w:val="12"/>
        </w:rPr>
        <w:t>January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20,</w:t>
      </w:r>
      <w:r>
        <w:rPr>
          <w:spacing w:val="12"/>
          <w:w w:val="115"/>
          <w:sz w:val="12"/>
        </w:rPr>
        <w:t> </w:t>
      </w:r>
      <w:r>
        <w:rPr>
          <w:w w:val="115"/>
          <w:sz w:val="12"/>
        </w:rPr>
        <w:t>2008).</w:t>
      </w:r>
    </w:p>
    <w:p>
      <w:pPr>
        <w:spacing w:line="273" w:lineRule="auto" w:before="17"/>
        <w:ind w:left="392" w:right="348" w:hanging="239"/>
        <w:jc w:val="both"/>
        <w:rPr>
          <w:sz w:val="12"/>
        </w:rPr>
      </w:pPr>
      <w:r>
        <w:rPr>
          <w:w w:val="115"/>
          <w:sz w:val="12"/>
        </w:rPr>
        <w:t>Anastasiadis, Aristoklis D., &amp; Magoulas, George D. (2006). Analysing the localisation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sites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proteins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through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neural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networks</w:t>
      </w:r>
      <w:r>
        <w:rPr>
          <w:spacing w:val="1"/>
          <w:w w:val="115"/>
          <w:sz w:val="12"/>
        </w:rPr>
        <w:t> </w:t>
      </w:r>
      <w:r>
        <w:rPr>
          <w:w w:val="115"/>
          <w:sz w:val="12"/>
        </w:rPr>
        <w:t>ensembles.</w:t>
      </w:r>
      <w:r>
        <w:rPr>
          <w:spacing w:val="1"/>
          <w:w w:val="115"/>
          <w:sz w:val="12"/>
        </w:rPr>
        <w:t> </w:t>
      </w:r>
      <w:r>
        <w:rPr>
          <w:i/>
          <w:w w:val="115"/>
          <w:sz w:val="12"/>
        </w:rPr>
        <w:t>Neural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Computing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and</w:t>
      </w:r>
      <w:r>
        <w:rPr>
          <w:i/>
          <w:spacing w:val="1"/>
          <w:w w:val="115"/>
          <w:sz w:val="12"/>
        </w:rPr>
        <w:t> </w:t>
      </w:r>
      <w:r>
        <w:rPr>
          <w:i/>
          <w:w w:val="115"/>
          <w:sz w:val="12"/>
        </w:rPr>
        <w:t>Applications,</w:t>
      </w:r>
      <w:r>
        <w:rPr>
          <w:i/>
          <w:spacing w:val="12"/>
          <w:w w:val="115"/>
          <w:sz w:val="12"/>
        </w:rPr>
        <w:t> </w:t>
      </w:r>
      <w:r>
        <w:rPr>
          <w:i/>
          <w:w w:val="115"/>
          <w:sz w:val="12"/>
        </w:rPr>
        <w:t>15</w:t>
      </w:r>
      <w:r>
        <w:rPr>
          <w:w w:val="115"/>
          <w:sz w:val="12"/>
        </w:rPr>
        <w:t>(3–4),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277–288.</w:t>
      </w:r>
    </w:p>
    <w:sectPr>
      <w:type w:val="continuous"/>
      <w:pgSz w:w="11910" w:h="15880"/>
      <w:pgMar w:top="840" w:bottom="280" w:left="500" w:right="500"/>
      <w:cols w:num="2" w:equalWidth="0">
        <w:col w:w="5217" w:space="163"/>
        <w:col w:w="55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Symbol">
    <w:altName w:val="Symbol"/>
    <w:charset w:val="2"/>
    <w:family w:val="decorative"/>
    <w:pitch w:val="variable"/>
  </w:font>
  <w:font w:name="Lucida Sans Unicode">
    <w:altName w:val="Lucida Sans Unicode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"/>
      <w:numFmt w:val="decimal"/>
      <w:lvlText w:val="%1."/>
      <w:lvlJc w:val="left"/>
      <w:pPr>
        <w:ind w:left="344" w:hanging="191"/>
        <w:jc w:val="right"/>
      </w:pPr>
      <w:rPr>
        <w:rFonts w:hint="default" w:ascii="Cambria" w:hAnsi="Cambria" w:eastAsia="Cambria" w:cs="Cambria"/>
        <w:w w:val="11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62" w:hanging="309"/>
        <w:jc w:val="right"/>
      </w:pPr>
      <w:rPr>
        <w:rFonts w:hint="default" w:ascii="Cambria" w:hAnsi="Cambria" w:eastAsia="Cambria" w:cs="Cambria"/>
        <w:i/>
        <w:iCs/>
        <w:w w:val="109"/>
        <w:sz w:val="16"/>
        <w:szCs w:val="1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632" w:hanging="296"/>
        <w:jc w:val="right"/>
      </w:pPr>
      <w:rPr>
        <w:rFonts w:hint="default" w:ascii="Cambria" w:hAnsi="Cambria" w:eastAsia="Cambria" w:cs="Cambria"/>
        <w:w w:val="102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0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6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2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9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65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82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5"/>
      <w:ind w:left="350"/>
      <w:outlineLvl w:val="1"/>
    </w:pPr>
    <w:rPr>
      <w:rFonts w:ascii="Cambria" w:hAnsi="Cambria" w:eastAsia="Cambria" w:cs="Cambr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Times New Roman" w:hAnsi="Times New Roman" w:eastAsia="Times New Roman" w:cs="Times New Roman"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359" w:right="1359"/>
      <w:jc w:val="center"/>
    </w:pPr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632" w:hanging="29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  <w:ind w:left="14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09574174" TargetMode="External"/><Relationship Id="rId8" Type="http://schemas.openxmlformats.org/officeDocument/2006/relationships/hyperlink" Target="http://www.elsevier.com/locate/eswa" TargetMode="External"/><Relationship Id="rId9" Type="http://schemas.openxmlformats.org/officeDocument/2006/relationships/hyperlink" Target="http://yourtotalhealth.ivillage.com/heart-disease-fast-" TargetMode="External"/><Relationship Id="rId10" Type="http://schemas.openxmlformats.org/officeDocument/2006/relationships/hyperlink" Target="http://yourtotalhealth.ivillage.com/heart-disease-fast-facts" TargetMode="External"/><Relationship Id="rId11" Type="http://schemas.openxmlformats.org/officeDocument/2006/relationships/hyperlink" Target="http://www.americanheart.org/" TargetMode="External"/><Relationship Id="rId12" Type="http://schemas.openxmlformats.org/officeDocument/2006/relationships/hyperlink" Target="http://yourtotalhealth.ivillage.com/heart-" TargetMode="External"/><Relationship Id="rId13" Type="http://schemas.openxmlformats.org/officeDocument/2006/relationships/hyperlink" Target="mailto:rdas@firat.edu.tr" TargetMode="External"/><Relationship Id="rId14" Type="http://schemas.openxmlformats.org/officeDocument/2006/relationships/hyperlink" Target="http://www.phys.uni.toru/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hyperlink" Target="http://support.sas.com/d" TargetMode="External"/><Relationship Id="rId22" Type="http://schemas.openxmlformats.org/officeDocument/2006/relationships/image" Target="media/image9.jpeg"/><Relationship Id="rId23" Type="http://schemas.openxmlformats.org/officeDocument/2006/relationships/image" Target="media/image10.jpeg"/><Relationship Id="rId24" Type="http://schemas.openxmlformats.org/officeDocument/2006/relationships/image" Target="media/image11.jpeg"/><Relationship Id="rId25" Type="http://schemas.openxmlformats.org/officeDocument/2006/relationships/image" Target="media/image12.jpeg"/><Relationship Id="rId26" Type="http://schemas.openxmlformats.org/officeDocument/2006/relationships/image" Target="media/image13.jpeg"/><Relationship Id="rId27" Type="http://schemas.openxmlformats.org/officeDocument/2006/relationships/image" Target="media/image14.jpeg"/><Relationship Id="rId28" Type="http://schemas.openxmlformats.org/officeDocument/2006/relationships/hyperlink" Target="http://yourtotalhealth.ivillage.com/heart-disease-fast-facts.html" TargetMode="External"/><Relationship Id="rId29" Type="http://schemas.openxmlformats.org/officeDocument/2006/relationships/hyperlink" Target="http://www.phys.uni.torun.pl/kmk/projects/datasets.html" TargetMode="External"/><Relationship Id="rId30" Type="http://schemas.openxmlformats.org/officeDocument/2006/relationships/hyperlink" Target="http://support.sas.com/documentation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"Resul Das; Ibrahim Turkoglu; Abdulkadir Sengur"</dc:creator>
  <dc:title>Effective diagnosis of heart disease through neural networks ensembles</dc:title>
  <dcterms:created xsi:type="dcterms:W3CDTF">2023-03-09T08:55:57Z</dcterms:created>
  <dcterms:modified xsi:type="dcterms:W3CDTF">2023-03-09T08:55:57Z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2009-02-13T00:00:00Z</vt:filetime>
  </property>
  <property fmtid="{D5CDD505-2E9C-101B-9397-08002B2CF9AE}" pid="3" name="Creator">
    <vt:lpwstr>Elsevier</vt:lpwstr>
  </property>
  <property fmtid="{D5CDD505-2E9C-101B-9397-08002B2CF9AE}" pid="4" name="LastSaved">
    <vt:filetime>2023-03-09T00:00:00Z</vt:filetime>
  </property>
</Properties>
</file>