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0"/>
          <w:szCs w:val="60"/>
        </w:rPr>
        <w:t xml:space="preserve">PERFORMANCE</w:t>
      </w:r>
    </w:p>
    <w:p>
      <w:pPr>
        <w:spacing w:after="200"/>
        <w:jc w:val="center"/>
      </w:pPr>
      <w:r>
        <w:rPr>
          <w:color w:val="1F4E79"/>
          <w:sz w:val="44"/>
          <w:szCs w:val="44"/>
        </w:rPr>
        <w:t xml:space="preserve">&amp;</w:t>
      </w:r>
    </w:p>
    <w:p>
      <w:pPr>
        <w:spacing w:after="400"/>
        <w:jc w:val="center"/>
      </w:pPr>
      <w:r>
        <w:rPr>
          <w:b/>
          <w:bCs/>
          <w:color w:val="1F4E79"/>
          <w:sz w:val="60"/>
          <w:szCs w:val="60"/>
        </w:rPr>
        <w:t xml:space="preserve">SCALING</w:t>
      </w:r>
    </w:p>
    <w:p>
      <w:pPr>
        <w:spacing w:after="400"/>
        <w:jc w:val="center"/>
      </w:pPr>
      <w:r>
        <w:rPr>
          <w:i/>
          <w:iCs/>
          <w:color w:val="2E75B6"/>
          <w:sz w:val="32"/>
          <w:szCs w:val="32"/>
        </w:rPr>
        <w:t xml:space="preserve">Making Elasticsearch Fast at Any Scale</w:t>
      </w:r>
    </w:p>
    <w:p>
      <w:pPr>
        <w:spacing w:after="200"/>
        <w:jc w:val="center"/>
      </w:pPr>
      <w:r>
        <w:rPr>
          <w:b/>
          <w:bCs/>
          <w:sz w:val="32"/>
          <w:szCs w:val="32"/>
        </w:rPr>
        <w:t xml:space="preserve">Module 8</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Shard sizing — the 10-50 GB rule</w:t>
      </w:r>
    </w:p>
    <w:p>
      <w:pPr>
        <w:spacing w:after="80"/>
        <w:jc w:val="center"/>
      </w:pPr>
      <w:r>
        <w:rPr>
          <w:sz w:val="22"/>
          <w:szCs w:val="22"/>
        </w:rPr>
        <w:t xml:space="preserve">Number of shards — immutable at creation</w:t>
      </w:r>
    </w:p>
    <w:p>
      <w:pPr>
        <w:spacing w:after="80"/>
        <w:jc w:val="center"/>
      </w:pPr>
      <w:r>
        <w:rPr>
          <w:sz w:val="22"/>
          <w:szCs w:val="22"/>
        </w:rPr>
        <w:t xml:space="preserve">Replica count — adjustable for HA and reads</w:t>
      </w:r>
    </w:p>
    <w:p>
      <w:pPr>
        <w:spacing w:after="80"/>
        <w:jc w:val="center"/>
      </w:pPr>
      <w:r>
        <w:rPr>
          <w:sz w:val="22"/>
          <w:szCs w:val="22"/>
        </w:rPr>
        <w:t xml:space="preserve">Heap size — 50 % rule, 31 GB ceiling</w:t>
      </w:r>
    </w:p>
    <w:p>
      <w:pPr>
        <w:spacing w:after="80"/>
        <w:jc w:val="center"/>
      </w:pPr>
      <w:r>
        <w:rPr>
          <w:sz w:val="22"/>
          <w:szCs w:val="22"/>
        </w:rPr>
        <w:t xml:space="preserve">Hot-warm-cold architecture</w:t>
      </w:r>
    </w:p>
    <w:p>
      <w:pPr>
        <w:spacing w:after="80"/>
        <w:jc w:val="center"/>
      </w:pPr>
      <w:r>
        <w:rPr>
          <w:sz w:val="22"/>
          <w:szCs w:val="22"/>
        </w:rPr>
        <w:t xml:space="preserve">Bulk API — batch indexing for throughput</w:t>
      </w:r>
    </w:p>
    <w:p>
      <w:pPr>
        <w:spacing w:after="80"/>
        <w:jc w:val="center"/>
      </w:pPr>
      <w:r>
        <w:rPr>
          <w:sz w:val="22"/>
          <w:szCs w:val="22"/>
        </w:rPr>
        <w:t xml:space="preserve">Search optimization — caching and tuning</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Why Performance Is Operational</w:t>
      </w:r>
      <w:r>
        <w:rPr>
          <w:color w:val="595959"/>
        </w:rPr>
        <w:t xml:space="preserve">	4</w:t>
      </w:r>
    </w:p>
    <w:p>
      <w:pPr>
        <w:tabs>
          <w:tab w:val="right" w:pos="9026"/>
        </w:tabs>
        <w:spacing w:after="100"/>
      </w:pPr>
      <w:r>
        <w:rPr>
          <w:b/>
          <w:bCs/>
          <w:color w:val="2E75B6"/>
        </w:rPr>
        <w:t xml:space="preserve">2.  </w:t>
      </w:r>
      <w:r>
        <w:t xml:space="preserve">The Performance Mental Model</w:t>
      </w:r>
      <w:r>
        <w:rPr>
          <w:color w:val="595959"/>
        </w:rPr>
        <w:t xml:space="preserve">	6</w:t>
      </w:r>
    </w:p>
    <w:p>
      <w:pPr>
        <w:tabs>
          <w:tab w:val="right" w:pos="9026"/>
        </w:tabs>
        <w:spacing w:after="100"/>
      </w:pPr>
      <w:r>
        <w:rPr>
          <w:b/>
          <w:bCs/>
          <w:color w:val="2E75B6"/>
        </w:rPr>
        <w:t xml:space="preserve">3.  </w:t>
      </w:r>
      <w:r>
        <w:t xml:space="preserve">Shard Sizing — 10-50 GB Per Shard</w:t>
      </w:r>
      <w:r>
        <w:rPr>
          <w:color w:val="595959"/>
        </w:rPr>
        <w:t xml:space="preserve">	10</w:t>
      </w:r>
    </w:p>
    <w:p>
      <w:pPr>
        <w:tabs>
          <w:tab w:val="right" w:pos="9026"/>
        </w:tabs>
        <w:spacing w:after="100"/>
      </w:pPr>
      <w:r>
        <w:rPr>
          <w:b/>
          <w:bCs/>
          <w:color w:val="2E75B6"/>
        </w:rPr>
        <w:t xml:space="preserve">4.  </w:t>
      </w:r>
      <w:r>
        <w:t xml:space="preserve">Number of Shards — Set at Creation, Immutable</w:t>
      </w:r>
      <w:r>
        <w:rPr>
          <w:color w:val="595959"/>
        </w:rPr>
        <w:t xml:space="preserve">	17</w:t>
      </w:r>
    </w:p>
    <w:p>
      <w:pPr>
        <w:tabs>
          <w:tab w:val="right" w:pos="9026"/>
        </w:tabs>
        <w:spacing w:after="100"/>
      </w:pPr>
      <w:r>
        <w:rPr>
          <w:b/>
          <w:bCs/>
          <w:color w:val="2E75B6"/>
        </w:rPr>
        <w:t xml:space="preserve">5.  </w:t>
      </w:r>
      <w:r>
        <w:t xml:space="preserve">Replica Count — Adjustable for HA &amp; Reads</w:t>
      </w:r>
      <w:r>
        <w:rPr>
          <w:color w:val="595959"/>
        </w:rPr>
        <w:t xml:space="preserve">	23</w:t>
      </w:r>
    </w:p>
    <w:p>
      <w:pPr>
        <w:tabs>
          <w:tab w:val="right" w:pos="9026"/>
        </w:tabs>
        <w:spacing w:after="100"/>
      </w:pPr>
      <w:r>
        <w:rPr>
          <w:b/>
          <w:bCs/>
          <w:color w:val="2E75B6"/>
        </w:rPr>
        <w:t xml:space="preserve">6.  </w:t>
      </w:r>
      <w:r>
        <w:t xml:space="preserve">Heap Size — 50 % RAM, 31 GB Ceiling</w:t>
      </w:r>
      <w:r>
        <w:rPr>
          <w:color w:val="595959"/>
        </w:rPr>
        <w:t xml:space="preserve">	28</w:t>
      </w:r>
    </w:p>
    <w:p>
      <w:pPr>
        <w:tabs>
          <w:tab w:val="right" w:pos="9026"/>
        </w:tabs>
        <w:spacing w:after="100"/>
      </w:pPr>
      <w:r>
        <w:rPr>
          <w:b/>
          <w:bCs/>
          <w:color w:val="2E75B6"/>
        </w:rPr>
        <w:t xml:space="preserve">6.1  </w:t>
      </w:r>
      <w:r>
        <w:t xml:space="preserve">The 50 % rule — why half, not more</w:t>
      </w:r>
      <w:r>
        <w:rPr>
          <w:color w:val="595959"/>
        </w:rPr>
        <w:t xml:space="preserve">	29</w:t>
      </w:r>
    </w:p>
    <w:p>
      <w:pPr>
        <w:tabs>
          <w:tab w:val="right" w:pos="9026"/>
        </w:tabs>
        <w:spacing w:after="100"/>
      </w:pPr>
      <w:r>
        <w:rPr>
          <w:b/>
          <w:bCs/>
          <w:color w:val="2E75B6"/>
        </w:rPr>
        <w:t xml:space="preserve">6.2  </w:t>
      </w:r>
      <w:r>
        <w:t xml:space="preserve">The 31 GB ceiling — compressed oops</w:t>
      </w:r>
      <w:r>
        <w:rPr>
          <w:color w:val="595959"/>
        </w:rPr>
        <w:t xml:space="preserve">	31</w:t>
      </w:r>
    </w:p>
    <w:p>
      <w:pPr>
        <w:tabs>
          <w:tab w:val="right" w:pos="9026"/>
        </w:tabs>
        <w:spacing w:after="100"/>
      </w:pPr>
      <w:r>
        <w:rPr>
          <w:b/>
          <w:bCs/>
          <w:color w:val="2E75B6"/>
        </w:rPr>
        <w:t xml:space="preserve">6.3  </w:t>
      </w:r>
      <w:r>
        <w:t xml:space="preserve">GC and monitoring</w:t>
      </w:r>
      <w:r>
        <w:rPr>
          <w:color w:val="595959"/>
        </w:rPr>
        <w:t xml:space="preserve">	34</w:t>
      </w:r>
    </w:p>
    <w:p>
      <w:pPr>
        <w:tabs>
          <w:tab w:val="right" w:pos="9026"/>
        </w:tabs>
        <w:spacing w:after="100"/>
      </w:pPr>
      <w:r>
        <w:rPr>
          <w:b/>
          <w:bCs/>
          <w:color w:val="2E75B6"/>
        </w:rPr>
        <w:t xml:space="preserve">7.  </w:t>
      </w:r>
      <w:r>
        <w:t xml:space="preserve">Hot-Warm-Cold (and Frozen) Architecture</w:t>
      </w:r>
      <w:r>
        <w:rPr>
          <w:color w:val="595959"/>
        </w:rPr>
        <w:t xml:space="preserve">	37</w:t>
      </w:r>
    </w:p>
    <w:p>
      <w:pPr>
        <w:tabs>
          <w:tab w:val="right" w:pos="9026"/>
        </w:tabs>
        <w:spacing w:after="100"/>
      </w:pPr>
      <w:r>
        <w:rPr>
          <w:b/>
          <w:bCs/>
          <w:color w:val="2E75B6"/>
        </w:rPr>
        <w:t xml:space="preserve">7.1  </w:t>
      </w:r>
      <w:r>
        <w:t xml:space="preserve">The four tiers</w:t>
      </w:r>
      <w:r>
        <w:rPr>
          <w:color w:val="595959"/>
        </w:rPr>
        <w:t xml:space="preserve">	39</w:t>
      </w:r>
    </w:p>
    <w:p>
      <w:pPr>
        <w:tabs>
          <w:tab w:val="right" w:pos="9026"/>
        </w:tabs>
        <w:spacing w:after="100"/>
      </w:pPr>
      <w:r>
        <w:rPr>
          <w:b/>
          <w:bCs/>
          <w:color w:val="2E75B6"/>
        </w:rPr>
        <w:t xml:space="preserve">7.2  </w:t>
      </w:r>
      <w:r>
        <w:t xml:space="preserve">Routing with node attributes and ILM</w:t>
      </w:r>
      <w:r>
        <w:rPr>
          <w:color w:val="595959"/>
        </w:rPr>
        <w:t xml:space="preserve">	43</w:t>
      </w:r>
    </w:p>
    <w:p>
      <w:pPr>
        <w:tabs>
          <w:tab w:val="right" w:pos="9026"/>
        </w:tabs>
        <w:spacing w:after="100"/>
      </w:pPr>
      <w:r>
        <w:rPr>
          <w:b/>
          <w:bCs/>
          <w:color w:val="2E75B6"/>
        </w:rPr>
        <w:t xml:space="preserve">7.3  </w:t>
      </w:r>
      <w:r>
        <w:t xml:space="preserve">Searchable snapshots and the frozen tier</w:t>
      </w:r>
      <w:r>
        <w:rPr>
          <w:color w:val="595959"/>
        </w:rPr>
        <w:t xml:space="preserve">	46</w:t>
      </w:r>
    </w:p>
    <w:p>
      <w:pPr>
        <w:tabs>
          <w:tab w:val="right" w:pos="9026"/>
        </w:tabs>
        <w:spacing w:after="100"/>
      </w:pPr>
      <w:r>
        <w:rPr>
          <w:b/>
          <w:bCs/>
          <w:color w:val="2E75B6"/>
        </w:rPr>
        <w:t xml:space="preserve">8.  </w:t>
      </w:r>
      <w:r>
        <w:t xml:space="preserve">Bulk API — Batch Indexing for Throughput</w:t>
      </w:r>
      <w:r>
        <w:rPr>
          <w:color w:val="595959"/>
        </w:rPr>
        <w:t xml:space="preserve">	48</w:t>
      </w:r>
    </w:p>
    <w:p>
      <w:pPr>
        <w:tabs>
          <w:tab w:val="right" w:pos="9026"/>
        </w:tabs>
        <w:spacing w:after="100"/>
      </w:pPr>
      <w:r>
        <w:rPr>
          <w:b/>
          <w:bCs/>
          <w:color w:val="2E75B6"/>
        </w:rPr>
        <w:t xml:space="preserve">9.  </w:t>
      </w:r>
      <w:r>
        <w:t xml:space="preserve">Search Optimization</w:t>
      </w:r>
      <w:r>
        <w:rPr>
          <w:color w:val="595959"/>
        </w:rPr>
        <w:t xml:space="preserve">	54</w:t>
      </w:r>
    </w:p>
    <w:p>
      <w:pPr>
        <w:tabs>
          <w:tab w:val="right" w:pos="9026"/>
        </w:tabs>
        <w:spacing w:after="100"/>
      </w:pPr>
      <w:r>
        <w:rPr>
          <w:b/>
          <w:bCs/>
          <w:color w:val="2E75B6"/>
        </w:rPr>
        <w:t xml:space="preserve">9.1  </w:t>
      </w:r>
      <w:r>
        <w:t xml:space="preserve">Request cache, shard query cache, node query cache</w:t>
      </w:r>
      <w:r>
        <w:rPr>
          <w:color w:val="595959"/>
        </w:rPr>
        <w:t xml:space="preserve">	55</w:t>
      </w:r>
    </w:p>
    <w:p>
      <w:pPr>
        <w:tabs>
          <w:tab w:val="right" w:pos="9026"/>
        </w:tabs>
        <w:spacing w:after="100"/>
      </w:pPr>
      <w:r>
        <w:rPr>
          <w:b/>
          <w:bCs/>
          <w:color w:val="2E75B6"/>
        </w:rPr>
        <w:t xml:space="preserve">9.2  </w:t>
      </w:r>
      <w:r>
        <w:t xml:space="preserve">Query optimization techniques</w:t>
      </w:r>
      <w:r>
        <w:rPr>
          <w:color w:val="595959"/>
        </w:rPr>
        <w:t xml:space="preserve">	58</w:t>
      </w:r>
    </w:p>
    <w:p>
      <w:pPr>
        <w:tabs>
          <w:tab w:val="right" w:pos="9026"/>
        </w:tabs>
        <w:spacing w:after="100"/>
      </w:pPr>
      <w:r>
        <w:rPr>
          <w:b/>
          <w:bCs/>
          <w:color w:val="2E75B6"/>
        </w:rPr>
        <w:t xml:space="preserve">9.3  </w:t>
      </w:r>
      <w:r>
        <w:t xml:space="preserve">Profiling slow queries</w:t>
      </w:r>
      <w:r>
        <w:rPr>
          <w:color w:val="595959"/>
        </w:rPr>
        <w:t xml:space="preserve">	63</w:t>
      </w:r>
    </w:p>
    <w:p>
      <w:pPr>
        <w:tabs>
          <w:tab w:val="right" w:pos="9026"/>
        </w:tabs>
        <w:spacing w:after="100"/>
      </w:pPr>
      <w:r>
        <w:rPr>
          <w:b/>
          <w:bCs/>
          <w:color w:val="2E75B6"/>
        </w:rPr>
        <w:t xml:space="preserve">10.  </w:t>
      </w:r>
      <w:r>
        <w:t xml:space="preserve">Other Performance Practices Worth Knowing</w:t>
      </w:r>
      <w:r>
        <w:rPr>
          <w:color w:val="595959"/>
        </w:rPr>
        <w:t xml:space="preserve">	66</w:t>
      </w:r>
    </w:p>
    <w:p>
      <w:pPr>
        <w:tabs>
          <w:tab w:val="right" w:pos="9026"/>
        </w:tabs>
        <w:spacing w:after="100"/>
      </w:pPr>
      <w:r>
        <w:rPr>
          <w:b/>
          <w:bCs/>
          <w:color w:val="2E75B6"/>
        </w:rPr>
        <w:t xml:space="preserve">11.  </w:t>
      </w:r>
      <w:r>
        <w:t xml:space="preserve">Capacity Planning — A Worked Sizing Exercise</w:t>
      </w:r>
      <w:r>
        <w:rPr>
          <w:color w:val="595959"/>
        </w:rPr>
        <w:t xml:space="preserve">	71</w:t>
      </w:r>
    </w:p>
    <w:p>
      <w:pPr>
        <w:tabs>
          <w:tab w:val="right" w:pos="9026"/>
        </w:tabs>
        <w:spacing w:after="100"/>
      </w:pPr>
      <w:r>
        <w:rPr>
          <w:b/>
          <w:bCs/>
          <w:color w:val="2E75B6"/>
        </w:rPr>
        <w:t xml:space="preserve">12.  </w:t>
      </w:r>
      <w:r>
        <w:t xml:space="preserve">Monitoring What Matters</w:t>
      </w:r>
      <w:r>
        <w:rPr>
          <w:color w:val="595959"/>
        </w:rPr>
        <w:t xml:space="preserve">	76</w:t>
      </w:r>
    </w:p>
    <w:p>
      <w:pPr>
        <w:tabs>
          <w:tab w:val="right" w:pos="9026"/>
        </w:tabs>
        <w:spacing w:after="100"/>
      </w:pPr>
      <w:r>
        <w:rPr>
          <w:b/>
          <w:bCs/>
          <w:color w:val="2E75B6"/>
        </w:rPr>
        <w:t xml:space="preserve">13.  </w:t>
      </w:r>
      <w:r>
        <w:t xml:space="preserve">Glossary &amp; Quick Reference</w:t>
      </w:r>
      <w:r>
        <w:rPr>
          <w:color w:val="595959"/>
        </w:rPr>
        <w:t xml:space="preserve">	80</w:t>
      </w:r>
    </w:p>
    <w:p>
      <w:pPr>
        <w:tabs>
          <w:tab w:val="right" w:pos="9026"/>
        </w:tabs>
        <w:spacing w:after="100"/>
      </w:pPr>
      <w:r>
        <w:rPr>
          <w:b/>
          <w:bCs/>
          <w:color w:val="2E75B6"/>
        </w:rPr>
        <w:t xml:space="preserve">14.  </w:t>
      </w:r>
      <w:r>
        <w:t xml:space="preserve">Summary &amp; Key Takeaways</w:t>
      </w:r>
      <w:r>
        <w:rPr>
          <w:color w:val="595959"/>
        </w:rPr>
        <w:t xml:space="preserve">	84</w:t>
      </w:r>
    </w:p>
    <w:p>
      <w:r>
        <w:br w:type="page"/>
      </w:r>
    </w:p>
    <w:p>
      <w:pPr>
        <w:pStyle w:val="Heading1"/>
      </w:pPr>
      <w:r>
        <w:t xml:space="preserve">1. Introduction — Why Performance Is Operational</w:t>
      </w:r>
    </w:p>
    <w:p>
      <w:pPr>
        <w:spacing w:after="120" w:line="300"/>
        <w:jc w:val="both"/>
      </w:pPr>
      <w:r>
        <w:t xml:space="preserve">By now you know how to get data INTO Elasticsearch (Beats, Logstash, structured logging) and how to get insights OUT (Kibana, KQL, dashboards). This module is about keeping the whole thing FAST — not just fast enough to answer one query, but fast enough to serve a company's entire logging, metrics, and search workload day in and day out, at multi-terabyte scale, without falling over.</w:t>
      </w:r>
    </w:p>
    <w:p>
      <w:pPr>
        <w:spacing w:after="120" w:line="300"/>
        <w:jc w:val="both"/>
      </w:pPr>
      <w:r>
        <w:t xml:space="preserve">Elasticsearch performance is unusual in that it is NOT a mystery. There are roughly seven knobs that determine 90% of cluster performance — shard count, shard size, replica count, heap size, data tiering, bulk batching, and query shaping. This module is about those seven knobs. Turn them correctly and your cluster will purr. Turn them wrong and no amount of hardware will save you.</w:t>
      </w:r>
    </w:p>
    <w:p>
      <w:pPr>
        <w:pStyle w:val="Heading2"/>
      </w:pPr>
      <w:r>
        <w:t xml:space="preserve">Why these specific knobs?</w:t>
      </w:r>
    </w:p>
    <w:p>
      <w:pPr>
        <w:spacing w:after="120" w:line="300"/>
        <w:jc w:val="both"/>
      </w:pPr>
      <w:r>
        <w:t xml:space="preserve">Elasticsearch inherits its performance characteristics from Lucene (its storage engine) and from the JVM (its runtime). Lucene is a disk-centric inverted-index system; its performance depends on how much data sits on each shard, how many shards are queried in parallel, and how much can be cached in filesystem memory. The JVM has its own constraints — heap size, garbage collection, compressed object pointers — that shape what the 'right' size of an Elasticsearch node actually is.</w:t>
      </w:r>
    </w:p>
    <w:p>
      <w:pPr>
        <w:spacing w:after="120" w:line="300"/>
        <w:jc w:val="both"/>
      </w:pPr>
      <w:r>
        <w:t xml:space="preserve">The curriculum's seven points happen to correspond exactly to the seven places where Lucene + JVM constraints intersect with operational decisions. Get them right and the system is forgiving; get them wrong and the cluster becomes a tarpit where even modest queries take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What you will be able to do after this module</w:t>
            </w:r>
          </w:p>
          <w:p>
            <w:pPr>
              <w:spacing w:after="0" w:line="280"/>
            </w:pPr>
            <w:r>
              <w:t xml:space="preserve">You will know the precise heuristics for sizing shards and how the rules change for different workloads; you will understand why adding more primary shards after creation is impossible and what to do instead; you will know the hard 31 GB heap limit and the deep JVM reason behind it; you will be able to design a hot-warm-cold architecture for tiered storage; you will configure the Bulk API correctly for high-throughput indexing; and you will know the query-optimization patterns that turn slow dashboards into fast ones.</w:t>
            </w:r>
          </w:p>
        </w:tc>
      </w:tr>
    </w:tbl>
    <w:p>
      <w:pPr>
        <w:pStyle w:val="Heading2"/>
      </w:pPr>
      <w:r>
        <w:t xml:space="preserve">A word on hard numbers</w:t>
      </w:r>
    </w:p>
    <w:p>
      <w:pPr>
        <w:spacing w:after="120" w:line="300"/>
        <w:jc w:val="both"/>
      </w:pPr>
      <w:r>
        <w:t xml:space="preserve">This module contains specific numeric rules — 10-50 GB per shard, 31 GB heap, 50% of RAM, batch sizes of 5-15 MB. These numbers come from Elastic's own operational experience across thousands of production clusters and have been refined over more than a decade. They are GUIDELINES, not laws — your workload may push them one way or the other — but they are the right starting point for every sizing conversation, and deviation from them should be justified by measurement, not guesswork.</w:t>
      </w:r>
    </w:p>
    <w:p>
      <w:r>
        <w:br w:type="page"/>
      </w:r>
    </w:p>
    <w:p>
      <w:pPr>
        <w:pStyle w:val="Heading1"/>
      </w:pPr>
      <w:r>
        <w:t xml:space="preserve">2. The Performance Mental Model</w:t>
      </w:r>
    </w:p>
    <w:p>
      <w:pPr>
        <w:spacing w:after="120" w:line="300"/>
        <w:jc w:val="both"/>
      </w:pPr>
      <w:r>
        <w:t xml:space="preserve">Before the specific knobs, it is worth internalizing a mental model of why Elasticsearch is fast (or slow). Every tuning decision becomes easier when this model is clear.</w:t>
      </w:r>
    </w:p>
    <w:p>
      <w:pPr>
        <w:pStyle w:val="Heading2"/>
      </w:pPr>
      <w:r>
        <w:t xml:space="preserve">Elasticsearch is a parallel search engine</w:t>
      </w:r>
    </w:p>
    <w:p>
      <w:pPr>
        <w:spacing w:after="120" w:line="300"/>
        <w:jc w:val="both"/>
      </w:pPr>
      <w:r>
        <w:t xml:space="preserve">When a query arrives, the coordinating node broadcasts it to ONE copy of every primary shard. Each shard searches its own data in parallel. Results are gathered and merged. This parallelism is the core of Elasticsearch's speed — a query against 10 shards runs on 10 cores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query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Coordinating node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fan-out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Shard1 Shard2 Shard3  …   ShardN        (all query in parallel)</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gather + merge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response</w:t>
            </w:r>
          </w:p>
          <w:p>
            <w:pPr>
              <w:spacing w:after="0" w:line="260"/>
            </w:pPr>
            <w:r>
              <w:rPr>
                <w:rFonts w:ascii="Consolas" w:cs="Consolas" w:eastAsia="Consolas" w:hAnsi="Consolas"/>
                <w:sz w:val="20"/>
                <w:szCs w:val="20"/>
              </w:rPr>
              <w:t xml:space="preserve"> </w:t>
            </w:r>
          </w:p>
        </w:tc>
      </w:tr>
    </w:tbl>
    <w:p>
      <w:pPr>
        <w:pStyle w:val="Heading2"/>
      </w:pPr>
      <w:r>
        <w:t xml:space="preserve">Three kinds of cost</w:t>
      </w:r>
    </w:p>
    <w:p>
      <w:pPr>
        <w:spacing w:after="120" w:line="300"/>
        <w:jc w:val="both"/>
      </w:pPr>
      <w:r>
        <w:t xml:space="preserve">Every Elasticsearch operation pays three kinds of cost:</w:t>
      </w:r>
    </w:p>
    <w:p>
      <w:pPr>
        <w:pStyle w:val="ListParagraph"/>
        <w:numPr>
          <w:ilvl w:val="0"/>
          <w:numId w:val="2"/>
        </w:numPr>
        <w:spacing w:after="80" w:line="300"/>
      </w:pPr>
      <w:r>
        <w:rPr>
          <w:b/>
          <w:bCs/>
        </w:rPr>
        <w:t xml:space="preserve">Per-shard fixed cost. </w:t>
      </w:r>
      <w:r>
        <w:t xml:space="preserve">Every shard you query incurs a minimum amount of CPU and memory — around 1-2 KB of heap per query per shard just for the bookkeeping. More shards = more fixed cost even if there is nothing in them.</w:t>
      </w:r>
    </w:p>
    <w:p>
      <w:pPr>
        <w:pStyle w:val="ListParagraph"/>
        <w:numPr>
          <w:ilvl w:val="0"/>
          <w:numId w:val="2"/>
        </w:numPr>
        <w:spacing w:after="80" w:line="300"/>
      </w:pPr>
      <w:r>
        <w:rPr>
          <w:b/>
          <w:bCs/>
        </w:rPr>
        <w:t xml:space="preserve">Per-document variable cost. </w:t>
      </w:r>
      <w:r>
        <w:t xml:space="preserve">Reading postings, scoring hits, fetching _source. Scales with how much data actually matches.</w:t>
      </w:r>
    </w:p>
    <w:p>
      <w:pPr>
        <w:pStyle w:val="ListParagraph"/>
        <w:numPr>
          <w:ilvl w:val="0"/>
          <w:numId w:val="2"/>
        </w:numPr>
        <w:spacing w:after="80" w:line="300"/>
      </w:pPr>
      <w:r>
        <w:rPr>
          <w:b/>
          <w:bCs/>
        </w:rPr>
        <w:t xml:space="preserve">Coordination cost. </w:t>
      </w:r>
      <w:r>
        <w:t xml:space="preserve">Gathering and merging shard results. For aggregations this can be significant — the coordinator may have to do a lot of arithmetic on the results from each shard.</w:t>
      </w:r>
    </w:p>
    <w:p>
      <w:pPr>
        <w:spacing w:after="120" w:line="300"/>
        <w:jc w:val="both"/>
      </w:pPr>
      <w:r>
        <w:t xml:space="preserve">Good performance tuning minimizes all three in proportion. Too few shards and the per-document cost dominates on each shard. Too many shards and the fixed and coordination costs dominate. There is an optimal middle — which is why the shard-sizing rule in Section 3 matters so much.</w:t>
      </w:r>
    </w:p>
    <w:p>
      <w:pPr>
        <w:pStyle w:val="Heading2"/>
      </w:pPr>
      <w:r>
        <w:t xml:space="preserve">Memory is the kingmaker</w:t>
      </w:r>
    </w:p>
    <w:p>
      <w:pPr>
        <w:spacing w:after="120" w:line="300"/>
        <w:jc w:val="both"/>
      </w:pPr>
      <w:r>
        <w:t xml:space="preserve">Elasticsearch, being built on Lucene, is very fast when the data being queried is in memory — either in the JVM heap (for some structures) or in the OS FILESYSTEM CACHE (for most of the Lucene index files). A query that reads from memory is microseconds; a query that reads from disk is milliseconds; a query that reads from cold disk (after a long pause) is TENS of milliseconds. Across millions of queries, this matters enormously.</w:t>
      </w:r>
    </w:p>
    <w:p>
      <w:pPr>
        <w:spacing w:after="120" w:line="300"/>
        <w:jc w:val="both"/>
      </w:pPr>
      <w:r>
        <w:t xml:space="preserve">The corollary: having way more RAM than data-you-actively-query means searches are FAST regardless of how much data sits cold on disk. A 100 TB cluster where yesterday's 100 GB is always in RAM feels as fast as a 100 GB cluster — the untouched 99.9 TB doesn't slow anything down because you never touch it.</w:t>
      </w:r>
    </w:p>
    <w:p>
      <w:pPr>
        <w:pStyle w:val="Heading2"/>
      </w:pPr>
      <w:r>
        <w:t xml:space="preserve">Write amplification and segment merging</w:t>
      </w:r>
    </w:p>
    <w:p>
      <w:pPr>
        <w:spacing w:after="120" w:line="300"/>
        <w:jc w:val="both"/>
      </w:pPr>
      <w:r>
        <w:t xml:space="preserve">Elasticsearch writes are fast — but they incur write amplification. Each new document is initially written to a small in-memory structure that periodically flushes to a new Lucene SEGMENT on disk. Lucene then merges small segments into bigger ones in the background — a process that rewrites all the data involved. Over an index's life, data can be rewritten multiple times.</w:t>
      </w:r>
    </w:p>
    <w:p>
      <w:pPr>
        <w:spacing w:after="120" w:line="300"/>
        <w:jc w:val="both"/>
      </w:pPr>
      <w:r>
        <w:t xml:space="preserve">Implications:</w:t>
      </w:r>
    </w:p>
    <w:p>
      <w:pPr>
        <w:pStyle w:val="ListParagraph"/>
        <w:numPr>
          <w:ilvl w:val="0"/>
          <w:numId w:val="2"/>
        </w:numPr>
        <w:spacing w:after="80" w:line="300"/>
      </w:pPr>
      <w:r>
        <w:t xml:space="preserve">Writes are CPU- and IO-intensive. Fast SSD is nearly required for any non-trivial write workload.</w:t>
      </w:r>
    </w:p>
    <w:p>
      <w:pPr>
        <w:pStyle w:val="ListParagraph"/>
        <w:numPr>
          <w:ilvl w:val="0"/>
          <w:numId w:val="2"/>
        </w:numPr>
        <w:spacing w:after="80" w:line="300"/>
      </w:pPr>
      <w:r>
        <w:t xml:space="preserve">Old indices that never get written to anymore benefit from force-merging to one segment (Module 3's ILM warm phase). Read performance improves and disk overhead drops.</w:t>
      </w:r>
    </w:p>
    <w:p>
      <w:pPr>
        <w:pStyle w:val="ListParagraph"/>
        <w:numPr>
          <w:ilvl w:val="0"/>
          <w:numId w:val="2"/>
        </w:numPr>
        <w:spacing w:after="80" w:line="300"/>
      </w:pPr>
      <w:r>
        <w:t xml:space="preserve">Refresh interval — the frequency at which new writes become searchable — directly impacts both indexing throughput and search freshness.</w:t>
      </w:r>
    </w:p>
    <w:p>
      <w:pPr>
        <w:pStyle w:val="Heading2"/>
      </w:pPr>
      <w:r>
        <w:t xml:space="preserve">The golden triangle of cluster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Indexing</w:t>
            </w:r>
          </w:p>
          <w:p>
            <w:pPr>
              <w:spacing w:after="0" w:line="260"/>
            </w:pPr>
            <w:r>
              <w:rPr>
                <w:rFonts w:ascii="Consolas" w:cs="Consolas" w:eastAsia="Consolas" w:hAnsi="Consolas"/>
                <w:sz w:val="20"/>
                <w:szCs w:val="20"/>
              </w:rPr>
              <w:t xml:space="preserve">                  Throughput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Query ────────────── Storage</w:t>
            </w:r>
          </w:p>
          <w:p>
            <w:pPr>
              <w:spacing w:after="0" w:line="260"/>
            </w:pPr>
            <w:r>
              <w:rPr>
                <w:rFonts w:ascii="Consolas" w:cs="Consolas" w:eastAsia="Consolas" w:hAnsi="Consolas"/>
                <w:sz w:val="20"/>
                <w:szCs w:val="20"/>
              </w:rPr>
              <w:t xml:space="preserve">      Speed                  Cost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Everything trades off against two of the three.</w:t>
            </w:r>
          </w:p>
          <w:p>
            <w:pPr>
              <w:spacing w:after="0" w:line="260"/>
            </w:pPr>
            <w:r>
              <w:rPr>
                <w:rFonts w:ascii="Consolas" w:cs="Consolas" w:eastAsia="Consolas" w:hAnsi="Consolas"/>
                <w:sz w:val="20"/>
                <w:szCs w:val="20"/>
              </w:rPr>
              <w:t xml:space="preserve">    High throughput + fast queries = expensive hardware.</w:t>
            </w:r>
          </w:p>
          <w:p>
            <w:pPr>
              <w:spacing w:after="0" w:line="260"/>
            </w:pPr>
            <w:r>
              <w:rPr>
                <w:rFonts w:ascii="Consolas" w:cs="Consolas" w:eastAsia="Consolas" w:hAnsi="Consolas"/>
                <w:sz w:val="20"/>
                <w:szCs w:val="20"/>
              </w:rPr>
              <w:t xml:space="preserve">    Cheap storage + fast queries = limited throughput.</w:t>
            </w:r>
          </w:p>
          <w:p>
            <w:pPr>
              <w:spacing w:after="0" w:line="260"/>
            </w:pPr>
            <w:r>
              <w:rPr>
                <w:rFonts w:ascii="Consolas" w:cs="Consolas" w:eastAsia="Consolas" w:hAnsi="Consolas"/>
                <w:sz w:val="20"/>
                <w:szCs w:val="20"/>
              </w:rPr>
              <w:t xml:space="preserve">    High throughput + cheap storage = slower queries.</w:t>
            </w:r>
          </w:p>
          <w:p>
            <w:pPr>
              <w:spacing w:after="0" w:line="260"/>
            </w:pPr>
            <w:r>
              <w:rPr>
                <w:rFonts w:ascii="Consolas" w:cs="Consolas" w:eastAsia="Consolas" w:hAnsi="Consolas"/>
                <w:sz w:val="20"/>
                <w:szCs w:val="20"/>
              </w:rPr>
              <w:t xml:space="preserve"> </w:t>
            </w:r>
          </w:p>
        </w:tc>
      </w:tr>
    </w:tbl>
    <w:p>
      <w:pPr>
        <w:spacing w:after="120" w:line="300"/>
        <w:jc w:val="both"/>
      </w:pPr>
      <w:r>
        <w:t xml:space="preserve">You cannot simultaneously maximize all three. Every tuning decision reflects a priority: the hot-warm-cold architecture (Section 7) is an elegant way to have fast queries on recent data AND cheap storage for old data — by splitting the workload across different hardware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one-line mental model</w:t>
            </w:r>
          </w:p>
          <w:p>
            <w:pPr>
              <w:spacing w:after="0" w:line="280"/>
            </w:pPr>
            <w:r>
              <w:t xml:space="preserve">Elasticsearch is fast when your shards are the right size, your hot data fits in RAM, your writes are batched, and you aren't asking queries that touch unnecessary shards. Everything in this module is ultimately about enforcing one of those four conditions.</w:t>
            </w:r>
          </w:p>
        </w:tc>
      </w:tr>
    </w:tbl>
    <w:p>
      <w:r>
        <w:br w:type="page"/>
      </w:r>
    </w:p>
    <w:p>
      <w:pPr>
        <w:pStyle w:val="Heading1"/>
      </w:pPr>
      <w:r>
        <w:t xml:space="preserve">3. Shard Sizing — 10-50 GB Per Shard</w:t>
      </w:r>
    </w:p>
    <w:p>
      <w:pPr>
        <w:spacing w:after="120" w:line="300"/>
        <w:jc w:val="both"/>
      </w:pPr>
      <w:r>
        <w:t xml:space="preserve">The most widely-quoted Elasticsearch tuning guideline: aim for primary shards between 10 GB and 50 GB in size. This range has been stable for years and comes directly from Elastic's engineering team. Understanding WHY the range exists makes it easier to deviate intelligently when your workload demands.</w:t>
      </w:r>
    </w:p>
    <w:p>
      <w:pPr>
        <w:pStyle w:val="Heading2"/>
      </w:pPr>
      <w:r>
        <w:t xml:space="preserve">Why there is a lower bound</w:t>
      </w:r>
    </w:p>
    <w:p>
      <w:pPr>
        <w:spacing w:after="120" w:line="300"/>
        <w:jc w:val="both"/>
      </w:pPr>
      <w:r>
        <w:t xml:space="preserve">Every shard carries FIXED overhead regardless of how much data it holds:</w:t>
      </w:r>
    </w:p>
    <w:p>
      <w:pPr>
        <w:pStyle w:val="ListParagraph"/>
        <w:numPr>
          <w:ilvl w:val="0"/>
          <w:numId w:val="2"/>
        </w:numPr>
        <w:spacing w:after="80" w:line="300"/>
      </w:pPr>
      <w:r>
        <w:t xml:space="preserve">Heap memory for metadata (mapping, field data structures, segment info).</w:t>
      </w:r>
    </w:p>
    <w:p>
      <w:pPr>
        <w:pStyle w:val="ListParagraph"/>
        <w:numPr>
          <w:ilvl w:val="0"/>
          <w:numId w:val="2"/>
        </w:numPr>
        <w:spacing w:after="80" w:line="300"/>
      </w:pPr>
      <w:r>
        <w:t xml:space="preserve">File handles, network connections, thread-pool slots.</w:t>
      </w:r>
    </w:p>
    <w:p>
      <w:pPr>
        <w:pStyle w:val="ListParagraph"/>
        <w:numPr>
          <w:ilvl w:val="0"/>
          <w:numId w:val="2"/>
        </w:numPr>
        <w:spacing w:after="80" w:line="300"/>
      </w:pPr>
      <w:r>
        <w:t xml:space="preserve">Cluster-state weight — each shard is a line item in the cluster state that every node replicates.</w:t>
      </w:r>
    </w:p>
    <w:p>
      <w:pPr>
        <w:spacing w:after="120" w:line="300"/>
        <w:jc w:val="both"/>
      </w:pPr>
      <w:r>
        <w:t xml:space="preserve">A shard with 100 MB of data has the SAME overhead as a shard with 20 GB of data — because the overhead is about existing, not about size. A cluster with 1,000 tiny shards is carrying 1,000 units of fixed cost but only getting a proportionally small amount of data through them. Query coordination alone drowns in bookkeeping.</w:t>
      </w:r>
    </w:p>
    <w:p>
      <w:pPr>
        <w:spacing w:after="120" w:line="300"/>
        <w:jc w:val="both"/>
      </w:pPr>
      <w:r>
        <w:t xml:space="preserve">This is the rationale for shard sizes in the GIGABYTES range: fixed cost is amortized over enough data to matter.</w:t>
      </w:r>
    </w:p>
    <w:p>
      <w:pPr>
        <w:pStyle w:val="Heading2"/>
      </w:pPr>
      <w:r>
        <w:t xml:space="preserve">Why there is an upper bound</w:t>
      </w:r>
    </w:p>
    <w:p>
      <w:pPr>
        <w:spacing w:after="120" w:line="300"/>
        <w:jc w:val="both"/>
      </w:pPr>
      <w:r>
        <w:t xml:space="preserve">Too-large shards have their own problems:</w:t>
      </w:r>
    </w:p>
    <w:p>
      <w:pPr>
        <w:pStyle w:val="ListParagraph"/>
        <w:numPr>
          <w:ilvl w:val="0"/>
          <w:numId w:val="2"/>
        </w:numPr>
        <w:spacing w:after="80" w:line="300"/>
      </w:pPr>
      <w:r>
        <w:rPr>
          <w:b/>
          <w:bCs/>
        </w:rPr>
        <w:t xml:space="preserve">Recovery time. </w:t>
      </w:r>
      <w:r>
        <w:t xml:space="preserve">When a shard moves between nodes (scaling, replacement, rebalancing), the whole shard is copied. A 500 GB shard takes many minutes to move; a 20 GB shard takes a minute. During recovery, cluster health is yellow and risk is elevated.</w:t>
      </w:r>
    </w:p>
    <w:p>
      <w:pPr>
        <w:pStyle w:val="ListParagraph"/>
        <w:numPr>
          <w:ilvl w:val="0"/>
          <w:numId w:val="2"/>
        </w:numPr>
        <w:spacing w:after="80" w:line="300"/>
      </w:pPr>
      <w:r>
        <w:rPr>
          <w:b/>
          <w:bCs/>
        </w:rPr>
        <w:t xml:space="preserve">Slow queries on a single shard. </w:t>
      </w:r>
      <w:r>
        <w:t xml:space="preserve">When too much data sits on one shard, queries waiting for it to finish slow down the whole response. Since Elasticsearch returns only once all shards finish, the slowest shard dictates latency.</w:t>
      </w:r>
    </w:p>
    <w:p>
      <w:pPr>
        <w:pStyle w:val="ListParagraph"/>
        <w:numPr>
          <w:ilvl w:val="0"/>
          <w:numId w:val="2"/>
        </w:numPr>
        <w:spacing w:after="80" w:line="300"/>
      </w:pPr>
      <w:r>
        <w:rPr>
          <w:b/>
          <w:bCs/>
        </w:rPr>
        <w:t xml:space="preserve">Unable to use all cores. </w:t>
      </w:r>
      <w:r>
        <w:t xml:space="preserve">A single query on one shard runs on one thread. With too few large shards, you under-utilize CPU.</w:t>
      </w:r>
    </w:p>
    <w:p>
      <w:pPr>
        <w:pStyle w:val="ListParagraph"/>
        <w:numPr>
          <w:ilvl w:val="0"/>
          <w:numId w:val="2"/>
        </w:numPr>
        <w:spacing w:after="80" w:line="300"/>
      </w:pPr>
      <w:r>
        <w:rPr>
          <w:b/>
          <w:bCs/>
        </w:rPr>
        <w:t xml:space="preserve">Merge cost. </w:t>
      </w:r>
      <w:r>
        <w:t xml:space="preserve">Lucene segment merges scale with segment size. Very large segments merge very slowly.</w:t>
      </w:r>
    </w:p>
    <w:p>
      <w:pPr>
        <w:pStyle w:val="Heading2"/>
      </w:pPr>
      <w:r>
        <w:t xml:space="preserve">The 10-50 GB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Shard size</w:t>
            </w:r>
          </w:p>
        </w:tc>
        <w:tc>
          <w:tcPr>
            <w:tcW w:type="dxa" w:w="7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Problems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&lt; 1 GB</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Wasted fixed overhead; too many shards per GB of data; cluster state bloats.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1-10 GB</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Usually fine for search-heavy workloads; somewhat wasteful for logs.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10-50 GB</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Sweet spot. Good balance of parallelism, fixed-cost amortization, and recovery speed.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50-100 GB</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Acceptable for older/read-only data; watch recovery time.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100+ GB</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Recovery pain, slow merges, poor parallelism. Generally avoid.</w:t>
            </w:r>
          </w:p>
        </w:tc>
      </w:tr>
    </w:tbl>
    <w:p>
      <w:pPr>
        <w:spacing w:after="120"/>
      </w:pPr>
      <w:r>
        <w:t xml:space="preserve"/>
      </w:r>
    </w:p>
    <w:p>
      <w:pPr>
        <w:pStyle w:val="Heading2"/>
      </w:pPr>
      <w:r>
        <w:t xml:space="preserve">Different workloads, different sweet spots</w:t>
      </w:r>
    </w:p>
    <w:p>
      <w:pPr>
        <w:spacing w:after="120" w:line="300"/>
        <w:jc w:val="both"/>
      </w:pPr>
      <w:r>
        <w:t xml:space="preserve">The 10-50 GB guideline is an average. Specific workloads have narrower sweet spots:</w:t>
      </w:r>
    </w:p>
    <w:p>
      <w:pPr>
        <w:pStyle w:val="ListParagraph"/>
        <w:numPr>
          <w:ilvl w:val="0"/>
          <w:numId w:val="2"/>
        </w:numPr>
        <w:spacing w:after="80" w:line="300"/>
      </w:pPr>
      <w:r>
        <w:rPr>
          <w:b/>
          <w:bCs/>
        </w:rPr>
        <w:t xml:space="preserve">Search-heavy, low-write (e-commerce search, document search) — </w:t>
      </w:r>
      <w:r>
        <w:t xml:space="preserve">aim smaller, ~5-10 GB. Queries benefit from more parallelism.</w:t>
      </w:r>
    </w:p>
    <w:p>
      <w:pPr>
        <w:pStyle w:val="ListParagraph"/>
        <w:numPr>
          <w:ilvl w:val="0"/>
          <w:numId w:val="2"/>
        </w:numPr>
        <w:spacing w:after="80" w:line="300"/>
      </w:pPr>
      <w:r>
        <w:rPr>
          <w:b/>
          <w:bCs/>
        </w:rPr>
        <w:t xml:space="preserve">Time-series / log workloads — </w:t>
      </w:r>
      <w:r>
        <w:t xml:space="preserve">aim for the upper end, 30-50 GB. Old shards become read-only quickly and can be force-merged, making large shards cheap to query.</w:t>
      </w:r>
    </w:p>
    <w:p>
      <w:pPr>
        <w:pStyle w:val="ListParagraph"/>
        <w:numPr>
          <w:ilvl w:val="0"/>
          <w:numId w:val="2"/>
        </w:numPr>
        <w:spacing w:after="80" w:line="300"/>
      </w:pPr>
      <w:r>
        <w:rPr>
          <w:b/>
          <w:bCs/>
        </w:rPr>
        <w:t xml:space="preserve">Frozen / searchable snapshots — </w:t>
      </w:r>
      <w:r>
        <w:t xml:space="preserve">can be much larger, 100+ GB. Rarely queried, optimized for cost.</w:t>
      </w:r>
    </w:p>
    <w:p>
      <w:pPr>
        <w:pStyle w:val="Heading2"/>
      </w:pPr>
      <w:r>
        <w:t xml:space="preserve">How to measure shard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List all shards with their sizes</w:t>
            </w:r>
          </w:p>
          <w:p>
            <w:pPr>
              <w:spacing w:after="0" w:line="260"/>
            </w:pPr>
            <w:r>
              <w:rPr>
                <w:rFonts w:ascii="Consolas" w:cs="Consolas" w:eastAsia="Consolas" w:hAnsi="Consolas"/>
                <w:sz w:val="20"/>
                <w:szCs w:val="20"/>
              </w:rPr>
              <w:t xml:space="preserve">GET /_cat/shards?v&amp;h=index,shard,prirep,state,docs,store&amp;s=store:desc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Example output:</w:t>
            </w:r>
          </w:p>
          <w:p>
            <w:pPr>
              <w:spacing w:after="0" w:line="260"/>
            </w:pPr>
            <w:r>
              <w:rPr>
                <w:rFonts w:ascii="Consolas" w:cs="Consolas" w:eastAsia="Consolas" w:hAnsi="Consolas"/>
                <w:sz w:val="20"/>
                <w:szCs w:val="20"/>
              </w:rPr>
              <w:t xml:space="preserve"># index                shard prirep state    docs  store</w:t>
            </w:r>
          </w:p>
          <w:p>
            <w:pPr>
              <w:spacing w:after="0" w:line="260"/>
            </w:pPr>
            <w:r>
              <w:rPr>
                <w:rFonts w:ascii="Consolas" w:cs="Consolas" w:eastAsia="Consolas" w:hAnsi="Consolas"/>
                <w:sz w:val="20"/>
                <w:szCs w:val="20"/>
              </w:rPr>
              <w:t xml:space="preserve"># logs-nginx-2026.04.18 0    p      STARTED  68M   52.3gb</w:t>
            </w:r>
          </w:p>
          <w:p>
            <w:pPr>
              <w:spacing w:after="0" w:line="260"/>
            </w:pPr>
            <w:r>
              <w:rPr>
                <w:rFonts w:ascii="Consolas" w:cs="Consolas" w:eastAsia="Consolas" w:hAnsi="Consolas"/>
                <w:sz w:val="20"/>
                <w:szCs w:val="20"/>
              </w:rPr>
              <w:t xml:space="preserve"># logs-nginx-2026.04.18 0    r      STARTED  68M   52.3gb</w:t>
            </w:r>
          </w:p>
          <w:p>
            <w:pPr>
              <w:spacing w:after="0" w:line="260"/>
            </w:pPr>
            <w:r>
              <w:rPr>
                <w:rFonts w:ascii="Consolas" w:cs="Consolas" w:eastAsia="Consolas" w:hAnsi="Consolas"/>
                <w:sz w:val="20"/>
                <w:szCs w:val="20"/>
              </w:rPr>
              <w:t xml:space="preserve"># logs-nginx-2026.04.18 1    p      STARTED  71M   54.1gb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Aggregate by index</w:t>
            </w:r>
          </w:p>
          <w:p>
            <w:pPr>
              <w:spacing w:after="0" w:line="260"/>
            </w:pPr>
            <w:r>
              <w:rPr>
                <w:rFonts w:ascii="Consolas" w:cs="Consolas" w:eastAsia="Consolas" w:hAnsi="Consolas"/>
                <w:sz w:val="20"/>
                <w:szCs w:val="20"/>
              </w:rPr>
              <w:t xml:space="preserve">GET /_cat/indices?v&amp;h=index,pri,rep,docs.count,store.size&amp;s=store.size:desc</w:t>
            </w:r>
          </w:p>
        </w:tc>
      </w:tr>
    </w:tbl>
    <w:p>
      <w:pPr>
        <w:spacing w:after="120" w:line="300"/>
        <w:jc w:val="both"/>
      </w:pPr>
      <w:r>
        <w:t xml:space="preserve">The output above tells you: index 'logs-nginx-2026.04.18' has shards around 52-54 GB — slightly over the sweet spot. Either reduce the rollover threshold (covered in Module 3) or accept the slightly-oversize state.</w:t>
      </w:r>
    </w:p>
    <w:p>
      <w:pPr>
        <w:pStyle w:val="Heading2"/>
      </w:pPr>
      <w:r>
        <w:t xml:space="preserve">Planning shard count from expected data size</w:t>
      </w:r>
    </w:p>
    <w:p>
      <w:pPr>
        <w:spacing w:after="120" w:line="300"/>
        <w:jc w:val="both"/>
      </w:pPr>
      <w:r>
        <w:t xml:space="preserve">When creating a new index, you know approximately how much data it will hold. Working backward: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expected_data_size  /  target_shard_size = primary_shards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200 GB total   / 25 GB per shard = 8 primary shards</w:t>
            </w:r>
          </w:p>
          <w:p>
            <w:pPr>
              <w:spacing w:after="0" w:line="260"/>
            </w:pPr>
            <w:r>
              <w:rPr>
                <w:rFonts w:ascii="Consolas" w:cs="Consolas" w:eastAsia="Consolas" w:hAnsi="Consolas"/>
                <w:sz w:val="20"/>
                <w:szCs w:val="20"/>
              </w:rPr>
              <w:t xml:space="preserve">  50 GB total    / 25 GB per shard = 2 primary shards</w:t>
            </w:r>
          </w:p>
          <w:p>
            <w:pPr>
              <w:spacing w:after="0" w:line="260"/>
            </w:pPr>
            <w:r>
              <w:rPr>
                <w:rFonts w:ascii="Consolas" w:cs="Consolas" w:eastAsia="Consolas" w:hAnsi="Consolas"/>
                <w:sz w:val="20"/>
                <w:szCs w:val="20"/>
              </w:rPr>
              <w:t xml:space="preserve">  10 GB total    / 25 GB per shard = 1 primary shard</w:t>
            </w:r>
          </w:p>
        </w:tc>
      </w:tr>
    </w:tbl>
    <w:p>
      <w:pPr>
        <w:spacing w:after="120" w:line="300"/>
        <w:jc w:val="both"/>
      </w:pPr>
      <w:r>
        <w:t xml:space="preserve">For TIME-SERIES data using rollover (Module 3), you don't pre-size the whole index — you set max_primary_shard_size on the rollover policy, and the index rolls over before shards get too big. This is the standard pattern and it eliminates a lot of the sizing headaches.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/_ilm/policy/logs-policy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"policy": {</w:t>
            </w:r>
          </w:p>
          <w:p>
            <w:pPr>
              <w:spacing w:after="0" w:line="260"/>
            </w:pPr>
            <w:r>
              <w:rPr>
                <w:rFonts w:ascii="Consolas" w:cs="Consolas" w:eastAsia="Consolas" w:hAnsi="Consolas"/>
                <w:sz w:val="20"/>
                <w:szCs w:val="20"/>
              </w:rPr>
              <w:t xml:space="preserve">    "phases": {</w:t>
            </w:r>
          </w:p>
          <w:p>
            <w:pPr>
              <w:spacing w:after="0" w:line="260"/>
            </w:pPr>
            <w:r>
              <w:rPr>
                <w:rFonts w:ascii="Consolas" w:cs="Consolas" w:eastAsia="Consolas" w:hAnsi="Consolas"/>
                <w:sz w:val="20"/>
                <w:szCs w:val="20"/>
              </w:rPr>
              <w:t xml:space="preserve">      "hot": {</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"rollover": {</w:t>
            </w:r>
          </w:p>
          <w:p>
            <w:pPr>
              <w:spacing w:after="0" w:line="260"/>
            </w:pPr>
            <w:r>
              <w:rPr>
                <w:rFonts w:ascii="Consolas" w:cs="Consolas" w:eastAsia="Consolas" w:hAnsi="Consolas"/>
                <w:sz w:val="20"/>
                <w:szCs w:val="20"/>
              </w:rPr>
              <w:t xml:space="preserve">            "max_primary_shard_size": "30gb",   # roll over before any primary hits 30 GB</w:t>
            </w:r>
          </w:p>
          <w:p>
            <w:pPr>
              <w:spacing w:after="0" w:line="260"/>
            </w:pPr>
            <w:r>
              <w:rPr>
                <w:rFonts w:ascii="Consolas" w:cs="Consolas" w:eastAsia="Consolas" w:hAnsi="Consolas"/>
                <w:sz w:val="20"/>
                <w:szCs w:val="20"/>
              </w:rPr>
              <w:t xml:space="preserve">            "max_age": "1d"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With max_primary_shard_size as the trigger, you guarantee shards stay in the healthy range regardless of data volume. This is the PRESCRIBED approach for time-series workloads in modern Elasticsearch.</w:t>
      </w:r>
    </w:p>
    <w:p>
      <w:pPr>
        <w:pStyle w:val="Heading2"/>
      </w:pPr>
      <w:r>
        <w:t xml:space="preserve">Shards per node</w:t>
      </w:r>
    </w:p>
    <w:p>
      <w:pPr>
        <w:spacing w:after="120" w:line="300"/>
        <w:jc w:val="both"/>
      </w:pPr>
      <w:r>
        <w:t xml:space="preserve">A separate but related rule: no more than ~20 shards per GB of heap per node. On a 32 GB heap node (the maximum), that's ~600 shards. Across a cluster, it adds up: 10 data nodes × 600 = 6,000 shards is a healthy ceiling; beyond that, the cluster state gets 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single most-cited tuning rule</w:t>
            </w:r>
          </w:p>
          <w:p>
            <w:pPr>
              <w:spacing w:after="0" w:line="280"/>
            </w:pPr>
            <w:r>
              <w:t xml:space="preserve">Keep primary shards between 10 and 50 GB. Aim for 25-30 GB in time-series workloads. Trigger rollover on max_primary_shard_size rather than time or doc count alone. Measure with _cat/shards. Get this one thing right and 70% of sizing trouble disappears.</w:t>
            </w:r>
          </w:p>
        </w:tc>
      </w:tr>
    </w:tbl>
    <w:p>
      <w:r>
        <w:br w:type="page"/>
      </w:r>
    </w:p>
    <w:p>
      <w:pPr>
        <w:pStyle w:val="Heading1"/>
      </w:pPr>
      <w:r>
        <w:t xml:space="preserve">4. Number of Shards — Set at Creation, Immutable</w:t>
      </w:r>
    </w:p>
    <w:p>
      <w:pPr>
        <w:spacing w:after="120" w:line="300"/>
        <w:jc w:val="both"/>
      </w:pPr>
      <w:r>
        <w:t xml:space="preserve">The number of primary shards is the most consequential decision you make when creating an index — because IT CANNOT BE CHANGED LATER. Replica count is adjustable; mapping fields can be added; settings can be tuned. But primary shard count, once set, is locked for the life of the index.</w:t>
      </w:r>
    </w:p>
    <w:p>
      <w:pPr>
        <w:pStyle w:val="Heading2"/>
      </w:pPr>
      <w:r>
        <w:t xml:space="preserve">Why is it immutable?</w:t>
      </w:r>
    </w:p>
    <w:p>
      <w:pPr>
        <w:spacing w:after="120" w:line="300"/>
        <w:jc w:val="both"/>
      </w:pPr>
      <w:r>
        <w:t xml:space="preserve">Remember from Module 2 that Elasticsearch decides which shard owns a document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shard_number = hash(_routing) mod number_of_primary_shards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_routing defaults to _id, so documents are distributed roughly evenly.</w:t>
            </w:r>
          </w:p>
        </w:tc>
      </w:tr>
    </w:tbl>
    <w:p>
      <w:pPr>
        <w:spacing w:after="120" w:line="300"/>
        <w:jc w:val="both"/>
      </w:pPr>
      <w:r>
        <w:t xml:space="preserve">If you change number_of_primary_shards from 3 to 5, the modulo math changes — a document that used to land on shard 1 would now land on shard 0 or 4. Every existing document would be on the wrong shard. There is no cheap way to 'resize' a shard — you would have to RE-INDEX everything. Rather than pretend to support this, Elasticsearch refuses to let you change it.</w:t>
      </w:r>
    </w:p>
    <w:p>
      <w:pPr>
        <w:pStyle w:val="Heading2"/>
      </w:pPr>
      <w:r>
        <w:t xml:space="preserve">What to do when you need to change shard count</w:t>
      </w:r>
    </w:p>
    <w:p>
      <w:pPr>
        <w:pStyle w:val="Heading3"/>
      </w:pPr>
      <w:r>
        <w:t xml:space="preserve">Option 1 — Rollover (for time-series)</w:t>
      </w:r>
    </w:p>
    <w:p>
      <w:pPr>
        <w:spacing w:after="120" w:line="300"/>
        <w:jc w:val="both"/>
      </w:pPr>
      <w:r>
        <w:t xml:space="preserve">For append-only time-series data, you don't need to change the shard count of an existing index — you just change it for the NEXT index in the rollover sequence. Update the index template's number_of_shards, and the next rollover creates an index with the new count. Old indices keep their old sizing; new ones use the new setting. Zero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Update the template</w:t>
            </w:r>
          </w:p>
          <w:p>
            <w:pPr>
              <w:spacing w:after="0" w:line="260"/>
            </w:pPr>
            <w:r>
              <w:rPr>
                <w:rFonts w:ascii="Consolas" w:cs="Consolas" w:eastAsia="Consolas" w:hAnsi="Consolas"/>
                <w:sz w:val="20"/>
                <w:szCs w:val="20"/>
              </w:rPr>
              <w:t xml:space="preserve">PUT /_index_template/logs-template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"index_patterns": ["logs-*"],</w:t>
            </w:r>
          </w:p>
          <w:p>
            <w:pPr>
              <w:spacing w:after="0" w:line="260"/>
            </w:pPr>
            <w:r>
              <w:rPr>
                <w:rFonts w:ascii="Consolas" w:cs="Consolas" w:eastAsia="Consolas" w:hAnsi="Consolas"/>
                <w:sz w:val="20"/>
                <w:szCs w:val="20"/>
              </w:rPr>
              <w:t xml:space="preserve">  "template": {</w:t>
            </w:r>
          </w:p>
          <w:p>
            <w:pPr>
              <w:spacing w:after="0" w:line="260"/>
            </w:pPr>
            <w:r>
              <w:rPr>
                <w:rFonts w:ascii="Consolas" w:cs="Consolas" w:eastAsia="Consolas" w:hAnsi="Consolas"/>
                <w:sz w:val="20"/>
                <w:szCs w:val="20"/>
              </w:rPr>
              <w:t xml:space="preserve">    "settings": {</w:t>
            </w:r>
          </w:p>
          <w:p>
            <w:pPr>
              <w:spacing w:after="0" w:line="260"/>
            </w:pPr>
            <w:r>
              <w:rPr>
                <w:rFonts w:ascii="Consolas" w:cs="Consolas" w:eastAsia="Consolas" w:hAnsi="Consolas"/>
                <w:sz w:val="20"/>
                <w:szCs w:val="20"/>
              </w:rPr>
              <w:t xml:space="preserve">      "number_of_shards": 5     # was 3, now 5 for future indices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Next rollover produces an index with 5 primary shards.</w:t>
            </w:r>
          </w:p>
        </w:tc>
      </w:tr>
    </w:tbl>
    <w:p>
      <w:pPr>
        <w:pStyle w:val="Heading3"/>
      </w:pPr>
      <w:r>
        <w:t xml:space="preserve">Option 2 — Split API (increase shards)</w:t>
      </w:r>
    </w:p>
    <w:p>
      <w:pPr>
        <w:spacing w:after="120" w:line="300"/>
        <w:jc w:val="both"/>
      </w:pPr>
      <w:r>
        <w:t xml:space="preserve">Elasticsearch supports a SPLIT operation that creates a new index with MORE primary shards from an existing one. The catch: the original index must have been created with a number_of_routing_shards setting that is a multiple of the target, and the new shard count must be a multiple of the old — you can split 3→6, 3→9, 3→12, but not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Original index with 3 primary shards and routing_shards = 12</w:t>
            </w:r>
          </w:p>
          <w:p>
            <w:pPr>
              <w:spacing w:after="0" w:line="260"/>
            </w:pPr>
            <w:r>
              <w:rPr>
                <w:rFonts w:ascii="Consolas" w:cs="Consolas" w:eastAsia="Consolas" w:hAnsi="Consolas"/>
                <w:sz w:val="20"/>
                <w:szCs w:val="20"/>
              </w:rPr>
              <w:t xml:space="preserve"># Make it read-only first (can't split a writable index)</w:t>
            </w:r>
          </w:p>
          <w:p>
            <w:pPr>
              <w:spacing w:after="0" w:line="260"/>
            </w:pPr>
            <w:r>
              <w:rPr>
                <w:rFonts w:ascii="Consolas" w:cs="Consolas" w:eastAsia="Consolas" w:hAnsi="Consolas"/>
                <w:sz w:val="20"/>
                <w:szCs w:val="20"/>
              </w:rPr>
              <w:t xml:space="preserve">PUT /orders_v1/_settings</w:t>
            </w:r>
          </w:p>
          <w:p>
            <w:pPr>
              <w:spacing w:after="0" w:line="260"/>
            </w:pPr>
            <w:r>
              <w:rPr>
                <w:rFonts w:ascii="Consolas" w:cs="Consolas" w:eastAsia="Consolas" w:hAnsi="Consolas"/>
                <w:sz w:val="20"/>
                <w:szCs w:val="20"/>
              </w:rPr>
              <w:t xml:space="preserve">{ "index.blocks.write": true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Split to a new index with 6 primary shards</w:t>
            </w:r>
          </w:p>
          <w:p>
            <w:pPr>
              <w:spacing w:after="0" w:line="260"/>
            </w:pPr>
            <w:r>
              <w:rPr>
                <w:rFonts w:ascii="Consolas" w:cs="Consolas" w:eastAsia="Consolas" w:hAnsi="Consolas"/>
                <w:sz w:val="20"/>
                <w:szCs w:val="20"/>
              </w:rPr>
              <w:t xml:space="preserve">POST /orders_v1/_split/orders_v2</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"settings": { "index.number_of_shards": 6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Swap aliases, delete old index, done.</w:t>
            </w:r>
          </w:p>
        </w:tc>
      </w:tr>
    </w:tbl>
    <w:p>
      <w:pPr>
        <w:pStyle w:val="Heading3"/>
      </w:pPr>
      <w:r>
        <w:t xml:space="preserve">Option 3 — Shrink API (decrease shards)</w:t>
      </w:r>
    </w:p>
    <w:p>
      <w:pPr>
        <w:spacing w:after="120" w:line="300"/>
        <w:jc w:val="both"/>
      </w:pPr>
      <w:r>
        <w:t xml:space="preserve">The reverse of Split. Reduce primary shards, e.g., 12→3 or 4→1. Requirements: original must be read-only, all primary shards must be on the SAME node (achievable via index.routing.allocation.require._name), and the new count must be a factor of the 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Move all primary shards to one node</w:t>
            </w:r>
          </w:p>
          <w:p>
            <w:pPr>
              <w:spacing w:after="0" w:line="260"/>
            </w:pPr>
            <w:r>
              <w:rPr>
                <w:rFonts w:ascii="Consolas" w:cs="Consolas" w:eastAsia="Consolas" w:hAnsi="Consolas"/>
                <w:sz w:val="20"/>
                <w:szCs w:val="20"/>
              </w:rPr>
              <w:t xml:space="preserve">PUT /orders_v1/_settings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"index.routing.allocation.require._name": "node-1",</w:t>
            </w:r>
          </w:p>
          <w:p>
            <w:pPr>
              <w:spacing w:after="0" w:line="260"/>
            </w:pPr>
            <w:r>
              <w:rPr>
                <w:rFonts w:ascii="Consolas" w:cs="Consolas" w:eastAsia="Consolas" w:hAnsi="Consolas"/>
                <w:sz w:val="20"/>
                <w:szCs w:val="20"/>
              </w:rPr>
              <w:t xml:space="preserve">  "index.blocks.write": true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Once all shards have moved, shrink</w:t>
            </w:r>
          </w:p>
          <w:p>
            <w:pPr>
              <w:spacing w:after="0" w:line="260"/>
            </w:pPr>
            <w:r>
              <w:rPr>
                <w:rFonts w:ascii="Consolas" w:cs="Consolas" w:eastAsia="Consolas" w:hAnsi="Consolas"/>
                <w:sz w:val="20"/>
                <w:szCs w:val="20"/>
              </w:rPr>
              <w:t xml:space="preserve">POST /orders_v1/_shrink/orders_v2_small</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"settings": { "index.number_of_shards": 1 }</w:t>
            </w:r>
          </w:p>
          <w:p>
            <w:pPr>
              <w:spacing w:after="0" w:line="260"/>
            </w:pPr>
            <w:r>
              <w:rPr>
                <w:rFonts w:ascii="Consolas" w:cs="Consolas" w:eastAsia="Consolas" w:hAnsi="Consolas"/>
                <w:sz w:val="20"/>
                <w:szCs w:val="20"/>
              </w:rPr>
              <w:t xml:space="preserve">}</w:t>
            </w:r>
          </w:p>
        </w:tc>
      </w:tr>
    </w:tbl>
    <w:p>
      <w:pPr>
        <w:spacing w:after="120" w:line="300"/>
        <w:jc w:val="both"/>
      </w:pPr>
      <w:r>
        <w:t xml:space="preserve">Shrink is the ILM 'shrink' action — used in the warm/cold phase to reduce shard count on old, low-traffic indices, conserving fixed overhead.</w:t>
      </w:r>
    </w:p>
    <w:p>
      <w:pPr>
        <w:pStyle w:val="Heading3"/>
      </w:pPr>
      <w:r>
        <w:t xml:space="preserve">Option 4 — Reindex (the nuclear option)</w:t>
      </w:r>
    </w:p>
    <w:p>
      <w:pPr>
        <w:spacing w:after="120" w:line="300"/>
        <w:jc w:val="both"/>
      </w:pPr>
      <w:r>
        <w:t xml:space="preserve">Create a new index with the correct settings, use the _reindex API to copy all documents, swap aliases, delete old. Works in all cases but is the most expensive and time-consuming — for a 1 TB index, can take hours and put significant load on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/orders_v2  { "settings": { "number_of_shards": 5, ... }, "mappings":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POST /_reindex</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"source": { "index": "orders_v1" },</w:t>
            </w:r>
          </w:p>
          <w:p>
            <w:pPr>
              <w:spacing w:after="0" w:line="260"/>
            </w:pPr>
            <w:r>
              <w:rPr>
                <w:rFonts w:ascii="Consolas" w:cs="Consolas" w:eastAsia="Consolas" w:hAnsi="Consolas"/>
                <w:sz w:val="20"/>
                <w:szCs w:val="20"/>
              </w:rPr>
              <w:t xml:space="preserve">  "dest":   { "index": "orders_v2"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POST /_aliases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 "remove": { "index": "orders_v1", "alias": "orders" } },</w:t>
            </w:r>
          </w:p>
          <w:p>
            <w:pPr>
              <w:spacing w:after="0" w:line="260"/>
            </w:pPr>
            <w:r>
              <w:rPr>
                <w:rFonts w:ascii="Consolas" w:cs="Consolas" w:eastAsia="Consolas" w:hAnsi="Consolas"/>
                <w:sz w:val="20"/>
                <w:szCs w:val="20"/>
              </w:rPr>
              <w:t xml:space="preserve">    { "add":    { "index": "orders_v2", "alias": "orders"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DELETE /orders_v1</w:t>
            </w:r>
          </w:p>
        </w:tc>
      </w:tr>
    </w:tbl>
    <w:p>
      <w:pPr>
        <w:pStyle w:val="Heading2"/>
      </w:pPr>
      <w:r>
        <w:t xml:space="preserve">The default — a history lesson</w:t>
      </w:r>
    </w:p>
    <w:p>
      <w:pPr>
        <w:spacing w:after="120" w:line="300"/>
        <w:jc w:val="both"/>
      </w:pPr>
      <w:r>
        <w:t xml:space="preserve">Before Elasticsearch 7.0 (2019), the default number_of_shards was 5. This default was responsible for countless over-sharded clusters — users who created small indices (a few hundred MB) got 5 shards whether they needed them or not. In 7.0 the default changed to 1. Most new indices have 1 primary shard unless you explicitly request more.</w:t>
      </w:r>
    </w:p>
    <w:p>
      <w:pPr>
        <w:pStyle w:val="Heading2"/>
      </w:pPr>
      <w:r>
        <w:t xml:space="preserve">How to pick — heuristics</w:t>
      </w:r>
    </w:p>
    <w:p>
      <w:pPr>
        <w:spacing w:after="120" w:line="300"/>
        <w:jc w:val="both"/>
      </w:pPr>
      <w:r>
        <w:t xml:space="preserve">Start with these heuristics and adjust based on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Expected index size</w:t>
            </w:r>
          </w:p>
        </w:tc>
        <w:tc>
          <w:tcPr>
            <w:tcW w:type="dxa" w:w="5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Start with</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&lt; 10 GB total</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 primary shard</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10-50 GB total</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1-2 primary shards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50-200 GB total</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2-5 primary shards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200-500 GB total</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5-10 primary shards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500 GB - 1 TB total</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10-20 primary shards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 TB+ total</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Use rollover; let max_primary_shard_size decide</w:t>
            </w:r>
          </w:p>
        </w:tc>
      </w:tr>
    </w:tbl>
    <w:p>
      <w:pPr>
        <w:spacing w:after="120"/>
      </w:pPr>
      <w:r>
        <w:t xml:space="preserve"/>
      </w:r>
    </w:p>
    <w:p>
      <w:pPr>
        <w:spacing w:after="120" w:line="300"/>
        <w:jc w:val="both"/>
      </w:pPr>
      <w:r>
        <w:t xml:space="preserve">For time-series / logs, DON'T pick based on total size at all — use rollover and let Elasticsearch create new indices as needed. One primary shard per index plus rollover is often ideal.</w:t>
      </w:r>
    </w:p>
    <w:p>
      <w:pPr>
        <w:pStyle w:val="Heading2"/>
      </w:pPr>
      <w:r>
        <w:t xml:space="preserve">Writing throughput also matters</w:t>
      </w:r>
    </w:p>
    <w:p>
      <w:pPr>
        <w:spacing w:after="120" w:line="300"/>
        <w:jc w:val="both"/>
      </w:pPr>
      <w:r>
        <w:t xml:space="preserve">If you are indexing at very high rates (tens of thousands of events per second), more primary shards = more parallel write capacity. A 1-primary-shard index caps write throughput at what one shard can absorb on its host node. Five primary shards across five nodes absorb five times as much.</w:t>
      </w:r>
    </w:p>
    <w:p>
      <w:pPr>
        <w:spacing w:after="120" w:line="300"/>
        <w:jc w:val="both"/>
      </w:pPr>
      <w:r>
        <w:t xml:space="preserve">So for write-heavy time-series, rollover to 2-4 primary shards rather than 1 — even if each one is smaller than the sweet spot. Trade size-sweet-spot for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tension</w:t>
            </w:r>
          </w:p>
          <w:p>
            <w:pPr>
              <w:spacing w:after="0" w:line="280"/>
            </w:pPr>
            <w:r>
              <w:t xml:space="preserve">You cannot easily change primary shard count → pick conservatively at creation. But picking too conservatively limits write throughput → slight overshoot is often safer. The only truly safe approach for time-series is ROLLOVER with max_primary_shard_size — then you get the best of both worlds without commitment.</w:t>
            </w:r>
          </w:p>
        </w:tc>
      </w:tr>
    </w:tbl>
    <w:p>
      <w:r>
        <w:br w:type="page"/>
      </w:r>
    </w:p>
    <w:p>
      <w:pPr>
        <w:pStyle w:val="Heading1"/>
      </w:pPr>
      <w:r>
        <w:t xml:space="preserve">5. Replica Count — Adjustable for HA &amp; Reads</w:t>
      </w:r>
    </w:p>
    <w:p>
      <w:pPr>
        <w:spacing w:after="120" w:line="300"/>
        <w:jc w:val="both"/>
      </w:pPr>
      <w:r>
        <w:t xml:space="preserve">Replica count is the OPPOSITE of primary shard count — fully adjustable on the fly, can be tuned to match the workload of the moment, and costs only storage (every replica is a full copy). The default is 1 replica per primary, which is usually right. But knowing when and how to tune it matters.</w:t>
      </w:r>
    </w:p>
    <w:p>
      <w:pPr>
        <w:pStyle w:val="Heading2"/>
      </w:pPr>
      <w:r>
        <w:t xml:space="preserve">Quick review from Module 2</w:t>
      </w:r>
    </w:p>
    <w:p>
      <w:pPr>
        <w:pStyle w:val="ListParagraph"/>
        <w:numPr>
          <w:ilvl w:val="0"/>
          <w:numId w:val="2"/>
        </w:numPr>
        <w:spacing w:after="80" w:line="300"/>
      </w:pPr>
      <w:r>
        <w:t xml:space="preserve">A replica is an EXACT COPY of a primary shard, on a DIFFERENT node.</w:t>
      </w:r>
    </w:p>
    <w:p>
      <w:pPr>
        <w:pStyle w:val="ListParagraph"/>
        <w:numPr>
          <w:ilvl w:val="0"/>
          <w:numId w:val="2"/>
        </w:numPr>
        <w:spacing w:after="80" w:line="300"/>
      </w:pPr>
      <w:r>
        <w:t xml:space="preserve">Reads (search queries) can be served from EITHER the primary or any replica.</w:t>
      </w:r>
    </w:p>
    <w:p>
      <w:pPr>
        <w:pStyle w:val="ListParagraph"/>
        <w:numPr>
          <w:ilvl w:val="0"/>
          <w:numId w:val="2"/>
        </w:numPr>
        <w:spacing w:after="80" w:line="300"/>
      </w:pPr>
      <w:r>
        <w:t xml:space="preserve">Writes (indexing) go to the primary first, then are replicated to all replicas before acknowledging success.</w:t>
      </w:r>
    </w:p>
    <w:p>
      <w:pPr>
        <w:pStyle w:val="ListParagraph"/>
        <w:numPr>
          <w:ilvl w:val="0"/>
          <w:numId w:val="2"/>
        </w:numPr>
        <w:spacing w:after="80" w:line="300"/>
      </w:pPr>
      <w:r>
        <w:t xml:space="preserve">Total shards = primary_shards × (1 + replica_count).</w:t>
      </w:r>
    </w:p>
    <w:p>
      <w:pPr>
        <w:pStyle w:val="Heading2"/>
      </w:pPr>
      <w:r>
        <w:t xml:space="preserve">The two jobs of replicas</w:t>
      </w:r>
    </w:p>
    <w:p>
      <w:pPr>
        <w:pStyle w:val="Heading3"/>
      </w:pPr>
      <w:r>
        <w:t xml:space="preserve">Job 1 — High availability</w:t>
      </w:r>
    </w:p>
    <w:p>
      <w:pPr>
        <w:spacing w:after="120" w:line="300"/>
        <w:jc w:val="both"/>
      </w:pPr>
      <w:r>
        <w:t xml:space="preserve">If a node holding a primary shard fails, Elasticsearch promotes a replica to primary. No data is lost. Cluster health returns to green once the 'missing' replica is re-created elsewhere.</w:t>
      </w:r>
    </w:p>
    <w:p>
      <w:pPr>
        <w:spacing w:after="120" w:line="300"/>
        <w:jc w:val="both"/>
      </w:pPr>
      <w:r>
        <w:t xml:space="preserve">Without replicas (replica_count = 0), losing a node means losing every primary shard it held. For data that matters, always have at least 1 replica.</w:t>
      </w:r>
    </w:p>
    <w:p>
      <w:pPr>
        <w:pStyle w:val="Heading3"/>
      </w:pPr>
      <w:r>
        <w:t xml:space="preserve">Job 2 — Read throughput</w:t>
      </w:r>
    </w:p>
    <w:p>
      <w:pPr>
        <w:spacing w:after="120" w:line="300"/>
        <w:jc w:val="both"/>
      </w:pPr>
      <w:r>
        <w:t xml:space="preserve">Every replica of a shard can serve queries. With 1 replica, two copies exist — two nodes can serve reads in parallel. With 2 replicas, three copies — three nodes. Reading scales linearly with replica count, up to the number of data nodes.</w:t>
      </w:r>
    </w:p>
    <w:p>
      <w:pPr>
        <w:spacing w:after="120" w:line="300"/>
        <w:jc w:val="both"/>
      </w:pPr>
      <w:r>
        <w:t xml:space="preserve">For search-heavy workloads with excess write capacity (many more reads than writes), increasing replicas is a cheap way to scale read throughput without adding horizontal scaling complexity.</w:t>
      </w:r>
    </w:p>
    <w:p>
      <w:pPr>
        <w:pStyle w:val="Heading2"/>
      </w:pPr>
      <w:r>
        <w:t xml:space="preserve">Adjusting replicas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Set 2 replicas per primary</w:t>
            </w:r>
          </w:p>
          <w:p>
            <w:pPr>
              <w:spacing w:after="0" w:line="260"/>
            </w:pPr>
            <w:r>
              <w:rPr>
                <w:rFonts w:ascii="Consolas" w:cs="Consolas" w:eastAsia="Consolas" w:hAnsi="Consolas"/>
                <w:sz w:val="20"/>
                <w:szCs w:val="20"/>
              </w:rPr>
              <w:t xml:space="preserve">PUT /my-index/_settings</w:t>
            </w:r>
          </w:p>
          <w:p>
            <w:pPr>
              <w:spacing w:after="0" w:line="260"/>
            </w:pPr>
            <w:r>
              <w:rPr>
                <w:rFonts w:ascii="Consolas" w:cs="Consolas" w:eastAsia="Consolas" w:hAnsi="Consolas"/>
                <w:sz w:val="20"/>
                <w:szCs w:val="20"/>
              </w:rPr>
              <w:t xml:space="preserve">{ "index": { "number_of_replicas": 2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Elasticsearch immediately begins copying data to create the new replicas.</w:t>
            </w:r>
          </w:p>
          <w:p>
            <w:pPr>
              <w:spacing w:after="0" w:line="260"/>
            </w:pPr>
            <w:r>
              <w:rPr>
                <w:rFonts w:ascii="Consolas" w:cs="Consolas" w:eastAsia="Consolas" w:hAnsi="Consolas"/>
                <w:sz w:val="20"/>
                <w:szCs w:val="20"/>
              </w:rPr>
              <w:t xml:space="preserve"># No downtime, no reindexing, no query interruption.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Set replicas to 0 (e.g., during bulk load)</w:t>
            </w:r>
          </w:p>
          <w:p>
            <w:pPr>
              <w:spacing w:after="0" w:line="260"/>
            </w:pPr>
            <w:r>
              <w:rPr>
                <w:rFonts w:ascii="Consolas" w:cs="Consolas" w:eastAsia="Consolas" w:hAnsi="Consolas"/>
                <w:sz w:val="20"/>
                <w:szCs w:val="20"/>
              </w:rPr>
              <w:t xml:space="preserve">PUT /my-index/_settings</w:t>
            </w:r>
          </w:p>
          <w:p>
            <w:pPr>
              <w:spacing w:after="0" w:line="260"/>
            </w:pPr>
            <w:r>
              <w:rPr>
                <w:rFonts w:ascii="Consolas" w:cs="Consolas" w:eastAsia="Consolas" w:hAnsi="Consolas"/>
                <w:sz w:val="20"/>
                <w:szCs w:val="20"/>
              </w:rPr>
              <w:t xml:space="preserve">{ "index": { "number_of_replicas": 0 } }</w:t>
            </w:r>
          </w:p>
        </w:tc>
      </w:tr>
    </w:tbl>
    <w:p>
      <w:pPr>
        <w:spacing w:after="120" w:line="300"/>
        <w:jc w:val="both"/>
      </w:pPr>
      <w:r>
        <w:t xml:space="preserve">Changing replica count is online and non-disruptive. Elasticsearch spawns the new replicas as needed or drops them. For a large index, spawning new replicas takes time and puts IO load on the cluster — schedule during off-peak if possible.</w:t>
      </w:r>
    </w:p>
    <w:p>
      <w:pPr>
        <w:pStyle w:val="Heading2"/>
      </w:pPr>
      <w:r>
        <w:t xml:space="preserve">Choosing replica count — heuristics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Use case</w:t>
            </w:r>
          </w:p>
        </w:tc>
        <w:tc>
          <w:tcPr>
            <w:tcW w:type="dxa" w:w="5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Replica count</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Development / single-node cluster</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0 (cluster will be YELLOW but that's fine)</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Production default</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 (survives 1 node loss)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High-read workloads (search apps)</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 or 3 (more parallel reads)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Cold/rarely-queried archive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0 (save storage; re-index from source if lost)</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Critical systems across data centers</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 with shard allocation awareness</w:t>
            </w:r>
          </w:p>
        </w:tc>
      </w:tr>
    </w:tbl>
    <w:p>
      <w:pPr>
        <w:spacing w:after="120"/>
      </w:pPr>
      <w:r>
        <w:t xml:space="preserve"/>
      </w:r>
    </w:p>
    <w:p>
      <w:pPr>
        <w:pStyle w:val="Heading2"/>
      </w:pPr>
      <w:r>
        <w:t xml:space="preserve">The bulk-load optimization</w:t>
      </w:r>
    </w:p>
    <w:p>
      <w:pPr>
        <w:spacing w:after="120" w:line="300"/>
        <w:jc w:val="both"/>
      </w:pPr>
      <w:r>
        <w:t xml:space="preserve">A classic operational trick: when bulk-loading many GB of data into a new index, temporarily set replicas to 0. Writes now only go to primaries (not replicated yet). Indexing throughput roughly doubles — replicas double the write cost. After the bulk load finishes, set replicas back to 1 and Elasticsearch creates the replicas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Create index with 0 replicas for fastest bulk load</w:t>
            </w:r>
          </w:p>
          <w:p>
            <w:pPr>
              <w:spacing w:after="0" w:line="260"/>
            </w:pPr>
            <w:r>
              <w:rPr>
                <w:rFonts w:ascii="Consolas" w:cs="Consolas" w:eastAsia="Consolas" w:hAnsi="Consolas"/>
                <w:sz w:val="20"/>
                <w:szCs w:val="20"/>
              </w:rPr>
              <w:t xml:space="preserve">PUT /orders</w:t>
            </w:r>
          </w:p>
          <w:p>
            <w:pPr>
              <w:spacing w:after="0" w:line="260"/>
            </w:pPr>
            <w:r>
              <w:rPr>
                <w:rFonts w:ascii="Consolas" w:cs="Consolas" w:eastAsia="Consolas" w:hAnsi="Consolas"/>
                <w:sz w:val="20"/>
                <w:szCs w:val="20"/>
              </w:rPr>
              <w:t xml:space="preserve">{ "settings": { "number_of_shards": 3, "number_of_replicas": 0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Bulk load billions of documents over many hours…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Afterward, enable replicas for production</w:t>
            </w:r>
          </w:p>
          <w:p>
            <w:pPr>
              <w:spacing w:after="0" w:line="260"/>
            </w:pPr>
            <w:r>
              <w:rPr>
                <w:rFonts w:ascii="Consolas" w:cs="Consolas" w:eastAsia="Consolas" w:hAnsi="Consolas"/>
                <w:sz w:val="20"/>
                <w:szCs w:val="20"/>
              </w:rPr>
              <w:t xml:space="preserve">PUT /orders/_settings</w:t>
            </w:r>
          </w:p>
          <w:p>
            <w:pPr>
              <w:spacing w:after="0" w:line="260"/>
            </w:pPr>
            <w:r>
              <w:rPr>
                <w:rFonts w:ascii="Consolas" w:cs="Consolas" w:eastAsia="Consolas" w:hAnsi="Consolas"/>
                <w:sz w:val="20"/>
                <w:szCs w:val="20"/>
              </w:rPr>
              <w:t xml:space="preserve">{ "number_of_replicas": 1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Replicas get created in the background. Cluster goes GREEN when done.</w:t>
            </w:r>
          </w:p>
        </w:tc>
      </w:tr>
    </w:tbl>
    <w:p>
      <w:pPr>
        <w:pStyle w:val="Heading2"/>
      </w:pPr>
      <w:r>
        <w:t xml:space="preserve">Replica allocation awareness</w:t>
      </w:r>
    </w:p>
    <w:p>
      <w:pPr>
        <w:spacing w:after="120" w:line="300"/>
        <w:jc w:val="both"/>
      </w:pPr>
      <w:r>
        <w:t xml:space="preserve">In multi-data-center or multi-AZ setups, you want Elasticsearch to put primary + replicas in DIFFERENT zones — so losing one zone doesn't take all copies of a shard down. Use SHARD ALLOCATION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On each node, tag it with its zone in elasticsearch.yml</w:t>
            </w:r>
          </w:p>
          <w:p>
            <w:pPr>
              <w:spacing w:after="0" w:line="260"/>
            </w:pPr>
            <w:r>
              <w:rPr>
                <w:rFonts w:ascii="Consolas" w:cs="Consolas" w:eastAsia="Consolas" w:hAnsi="Consolas"/>
                <w:sz w:val="20"/>
                <w:szCs w:val="20"/>
              </w:rPr>
              <w:t xml:space="preserve">node.attr.zone: us-east-1a   # or us-east-1b / us-east-1c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 the cluster settings, tell Elasticsearch to consider 'zone' for allocation</w:t>
            </w:r>
          </w:p>
          <w:p>
            <w:pPr>
              <w:spacing w:after="0" w:line="260"/>
            </w:pPr>
            <w:r>
              <w:rPr>
                <w:rFonts w:ascii="Consolas" w:cs="Consolas" w:eastAsia="Consolas" w:hAnsi="Consolas"/>
                <w:sz w:val="20"/>
                <w:szCs w:val="20"/>
              </w:rPr>
              <w:t xml:space="preserve">PUT /_cluster/settings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"persistent": {</w:t>
            </w:r>
          </w:p>
          <w:p>
            <w:pPr>
              <w:spacing w:after="0" w:line="260"/>
            </w:pPr>
            <w:r>
              <w:rPr>
                <w:rFonts w:ascii="Consolas" w:cs="Consolas" w:eastAsia="Consolas" w:hAnsi="Consolas"/>
                <w:sz w:val="20"/>
                <w:szCs w:val="20"/>
              </w:rPr>
              <w:t xml:space="preserve">    "cluster.routing.allocation.awareness.attributes": "zone",</w:t>
            </w:r>
          </w:p>
          <w:p>
            <w:pPr>
              <w:spacing w:after="0" w:line="260"/>
            </w:pPr>
            <w:r>
              <w:rPr>
                <w:rFonts w:ascii="Consolas" w:cs="Consolas" w:eastAsia="Consolas" w:hAnsi="Consolas"/>
                <w:sz w:val="20"/>
                <w:szCs w:val="20"/>
              </w:rPr>
              <w:t xml:space="preserve">    "cluster.routing.allocation.awareness.force.zone.values": "us-east-1a,us-east-1b,us-east-1c"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Now primaries and replicas will always land in different zones.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default is right</w:t>
            </w:r>
          </w:p>
          <w:p>
            <w:pPr>
              <w:spacing w:after="0" w:line="280"/>
            </w:pPr>
            <w:r>
              <w:t xml:space="preserve">For production clusters, 1 replica per primary is usually right. Increase for high-read workloads; decrease temporarily during bulk loads; use 0 for non-critical archived data. The economics shift with SEARCHABLE SNAPSHOTS (Section 7) — frozen data backed by object storage doesn't need replicas because the data itself is redundantly stored in S3/GCS/Azure Blob.</w:t>
            </w:r>
          </w:p>
        </w:tc>
      </w:tr>
    </w:tbl>
    <w:p>
      <w:r>
        <w:br w:type="page"/>
      </w:r>
    </w:p>
    <w:p>
      <w:pPr>
        <w:pStyle w:val="Heading1"/>
      </w:pPr>
      <w:r>
        <w:t xml:space="preserve">6. Heap Size — 50 % RAM, 31 GB Ceiling</w:t>
      </w:r>
    </w:p>
    <w:p>
      <w:pPr>
        <w:spacing w:after="120" w:line="300"/>
        <w:jc w:val="both"/>
      </w:pPr>
      <w:r>
        <w:t xml:space="preserve">The JVM heap is the memory allocated to the Elasticsearch process for its Java objects — caches, buffers, query structures, cluster state. Everything Elasticsearch does in RAM uses the heap. Two rules govern how much heap you should allocate: give it AT MOST half of the machine's RAM, and never more than 31 GB. Both rules have deep technical reasons.</w:t>
      </w:r>
    </w:p>
    <w:p>
      <w:pPr>
        <w:pStyle w:val="Heading2"/>
      </w:pPr>
      <w:r>
        <w:t xml:space="preserve">6.1 The 50 % rule — why half, not more</w:t>
      </w:r>
    </w:p>
    <w:p>
      <w:pPr>
        <w:spacing w:after="120" w:line="300"/>
        <w:jc w:val="both"/>
      </w:pPr>
      <w:r>
        <w:t xml:space="preserve">Elasticsearch's performance depends on two memory regions:</w:t>
      </w:r>
    </w:p>
    <w:p>
      <w:pPr>
        <w:pStyle w:val="ListParagraph"/>
        <w:numPr>
          <w:ilvl w:val="0"/>
          <w:numId w:val="2"/>
        </w:numPr>
        <w:spacing w:after="80" w:line="300"/>
      </w:pPr>
      <w:r>
        <w:rPr>
          <w:b/>
          <w:bCs/>
        </w:rPr>
        <w:t xml:space="preserve">The JVM heap — </w:t>
      </w:r>
      <w:r>
        <w:t xml:space="preserve">where Elasticsearch's Java objects live.</w:t>
      </w:r>
    </w:p>
    <w:p>
      <w:pPr>
        <w:pStyle w:val="ListParagraph"/>
        <w:numPr>
          <w:ilvl w:val="0"/>
          <w:numId w:val="2"/>
        </w:numPr>
        <w:spacing w:after="80" w:line="300"/>
      </w:pPr>
      <w:r>
        <w:rPr>
          <w:b/>
          <w:bCs/>
        </w:rPr>
        <w:t xml:space="preserve">The OS filesystem cache — </w:t>
      </w:r>
      <w:r>
        <w:t xml:space="preserve">where Linux keeps file data it has recently read from disk.</w:t>
      </w:r>
    </w:p>
    <w:p>
      <w:pPr>
        <w:spacing w:after="120" w:line="300"/>
        <w:jc w:val="both"/>
      </w:pPr>
      <w:r>
        <w:t xml:space="preserve">Lucene — Elasticsearch's storage engine — is designed to let the OS cache index files. When you search, Lucene reads from the file; if that file page is in the OS cache (which is normal RAM, NOT heap), the read is instant. If it's not cached, Lucene reads from disk. Lucene performance DEPENDS on having substantial OS cache — often more than you realize.</w:t>
      </w:r>
    </w:p>
    <w:p>
      <w:pPr>
        <w:spacing w:after="120" w:line="300"/>
        <w:jc w:val="both"/>
      </w:pPr>
      <w:r>
        <w:t xml:space="preserve">Rule: if you give 90% of RAM to the JVM heap, only 10% is left for the OS cache. Lucene ends up hitting disk on every search. Performance falls off a cliff.</w:t>
      </w:r>
    </w:p>
    <w:p>
      <w:pPr>
        <w:spacing w:after="120" w:line="300"/>
        <w:jc w:val="both"/>
      </w:pPr>
      <w:r>
        <w:t xml:space="preserve">The Elastic guidance: HALF of system RAM to the JVM, the other half left for the OS cache. On a 64 GB machine: 32 GB heap (except see the next rule), 32 GB OS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elasticsearch.yml or jvm.options</w:t>
            </w:r>
          </w:p>
          <w:p>
            <w:pPr>
              <w:spacing w:after="0" w:line="260"/>
            </w:pPr>
            <w:r>
              <w:rPr>
                <w:rFonts w:ascii="Consolas" w:cs="Consolas" w:eastAsia="Consolas" w:hAnsi="Consolas"/>
                <w:sz w:val="20"/>
                <w:szCs w:val="20"/>
              </w:rPr>
              <w:t xml:space="preserve">-Xms31g</w:t>
            </w:r>
          </w:p>
          <w:p>
            <w:pPr>
              <w:spacing w:after="0" w:line="260"/>
            </w:pPr>
            <w:r>
              <w:rPr>
                <w:rFonts w:ascii="Consolas" w:cs="Consolas" w:eastAsia="Consolas" w:hAnsi="Consolas"/>
                <w:sz w:val="20"/>
                <w:szCs w:val="20"/>
              </w:rPr>
              <w:t xml:space="preserve">-Xmx31g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-Xms = initial heap size, -Xmx = max heap size</w:t>
            </w:r>
          </w:p>
          <w:p>
            <w:pPr>
              <w:spacing w:after="0" w:line="260"/>
            </w:pPr>
            <w:r>
              <w:rPr>
                <w:rFonts w:ascii="Consolas" w:cs="Consolas" w:eastAsia="Consolas" w:hAnsi="Consolas"/>
                <w:sz w:val="20"/>
                <w:szCs w:val="20"/>
              </w:rPr>
              <w:t xml:space="preserve"># ALWAYS set them EQUAL. The JVM will eventually grow the heap to max</w:t>
            </w:r>
          </w:p>
          <w:p>
            <w:pPr>
              <w:spacing w:after="0" w:line="260"/>
            </w:pPr>
            <w:r>
              <w:rPr>
                <w:rFonts w:ascii="Consolas" w:cs="Consolas" w:eastAsia="Consolas" w:hAnsi="Consolas"/>
                <w:sz w:val="20"/>
                <w:szCs w:val="20"/>
              </w:rPr>
              <w:t xml:space="preserve"># anyway; setting equal avoids resizing overhead.</w:t>
            </w:r>
          </w:p>
        </w:tc>
      </w:tr>
    </w:tbl>
    <w:p>
      <w:pPr>
        <w:pStyle w:val="Heading2"/>
      </w:pPr>
      <w:r>
        <w:t xml:space="preserve">Why equal min and max?</w:t>
      </w:r>
    </w:p>
    <w:p>
      <w:pPr>
        <w:spacing w:after="120" w:line="300"/>
        <w:jc w:val="both"/>
      </w:pPr>
      <w:r>
        <w:t xml:space="preserve">The JVM starts with -Xms and grows toward -Xmx as demand increases. Growing the heap is expensive — the JVM pauses, allocates, then resumes. Setting -Xms = -Xmx pre-allocates the full heap at startup, avoiding resize pauses that would otherwise hit you under load. Always do this for Elasticsearch (and any long-running Java service, really).</w:t>
      </w:r>
    </w:p>
    <w:p>
      <w:pPr>
        <w:pStyle w:val="Heading2"/>
      </w:pPr>
      <w:r>
        <w:t xml:space="preserve">6.2 The 31 GB ceiling — compressed oops</w:t>
      </w:r>
    </w:p>
    <w:p>
      <w:pPr>
        <w:spacing w:after="120" w:line="300"/>
        <w:jc w:val="both"/>
      </w:pPr>
      <w:r>
        <w:t xml:space="preserve">The second rule is the 31 GB hard ceiling. This is one of the most important (and most often-missed) performance rules in all of Elasticsearch, and it has a fascinating technical backstory.</w:t>
      </w:r>
    </w:p>
    <w:p>
      <w:pPr>
        <w:pStyle w:val="Heading3"/>
      </w:pPr>
      <w:r>
        <w:t xml:space="preserve">Ordinary Object Pointers (oops)</w:t>
      </w:r>
    </w:p>
    <w:p>
      <w:pPr>
        <w:spacing w:after="120" w:line="300"/>
        <w:jc w:val="both"/>
      </w:pPr>
      <w:r>
        <w:t xml:space="preserve">A 'pointer' in Java is a reference to an object in the heap. On a 64-bit JVM, a normal pointer is 64 bits = 8 bytes. Every object reference, every collection slot, every hashmap entry — all use 8-byte pointers. For an application that holds tens of millions of small objects, pointer overhead adds up to GIGABYTES.</w:t>
      </w:r>
    </w:p>
    <w:p>
      <w:pPr>
        <w:pStyle w:val="Heading3"/>
      </w:pPr>
      <w:r>
        <w:t xml:space="preserve">Compressed oops — 8 bytes become 4</w:t>
      </w:r>
    </w:p>
    <w:p>
      <w:pPr>
        <w:spacing w:after="120" w:line="300"/>
        <w:jc w:val="both"/>
      </w:pPr>
      <w:r>
        <w:t xml:space="preserve">The JVM has an optimization called COMPRESSED OOPS. When the heap is small enough, object references are encoded in 32 bits (4 bytes) instead of 64. Each pointer is half the size. Memory usage drops, cache locality improves, CPU pipelines run better. Compressed oops make the JVM significantly faster and more memory-efficient.</w:t>
      </w:r>
    </w:p>
    <w:p>
      <w:pPr>
        <w:pStyle w:val="Heading3"/>
      </w:pPr>
      <w:r>
        <w:t xml:space="preserve">The catch — 32 GB boundary</w:t>
      </w:r>
    </w:p>
    <w:p>
      <w:pPr>
        <w:spacing w:after="120" w:line="300"/>
        <w:jc w:val="both"/>
      </w:pPr>
      <w:r>
        <w:t xml:space="preserve">Compressed oops work by shifting the 32-bit pointer by 3 bits (since objects are 8-byte aligned in memory). 32 bits × shift of 8 = 35 bits of addressable space = 32 GB. The JVM can only use compressed oops when the heap is UNDER 32 GB — specifically, Elastic recommends NEVER exceed 31 GB to be safe with all JVMs.</w:t>
      </w:r>
    </w:p>
    <w:p>
      <w:pPr>
        <w:spacing w:after="120" w:line="300"/>
        <w:jc w:val="both"/>
      </w:pPr>
      <w:r>
        <w:t xml:space="preserve">Cross the boundary, and the JVM silently switches to full 64-bit pointers. ALL pointers become 8 bytes instead of 4. A 32 GB heap with full-width pointers actually holds LESS usable data than a 31 GB heap with compressed oops — because the pointer overhead more than cancels the 1 GB addition. This is known as the 'compressed oops cliff.'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Heap size  Actual usable object space  Pointer bytes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30 GB      ~ 30 GB                     4 (compressed)</w:t>
            </w:r>
          </w:p>
          <w:p>
            <w:pPr>
              <w:spacing w:after="0" w:line="260"/>
            </w:pPr>
            <w:r>
              <w:rPr>
                <w:rFonts w:ascii="Consolas" w:cs="Consolas" w:eastAsia="Consolas" w:hAnsi="Consolas"/>
                <w:sz w:val="20"/>
                <w:szCs w:val="20"/>
              </w:rPr>
              <w:t xml:space="preserve">  31 GB      ~ 31 GB                     4 (compressed)  ← ceiling</w:t>
            </w:r>
          </w:p>
          <w:p>
            <w:pPr>
              <w:spacing w:after="0" w:line="260"/>
            </w:pPr>
            <w:r>
              <w:rPr>
                <w:rFonts w:ascii="Consolas" w:cs="Consolas" w:eastAsia="Consolas" w:hAnsi="Consolas"/>
                <w:sz w:val="20"/>
                <w:szCs w:val="20"/>
              </w:rPr>
              <w:t xml:space="preserve">  32 GB      ~ 27 GB                     8 (uncompressed)</w:t>
            </w:r>
          </w:p>
          <w:p>
            <w:pPr>
              <w:spacing w:after="0" w:line="260"/>
            </w:pPr>
            <w:r>
              <w:rPr>
                <w:rFonts w:ascii="Consolas" w:cs="Consolas" w:eastAsia="Consolas" w:hAnsi="Consolas"/>
                <w:sz w:val="20"/>
                <w:szCs w:val="20"/>
              </w:rPr>
              <w:t xml:space="preserve">  40 GB      ~ 34 GB                     8</w:t>
            </w:r>
          </w:p>
          <w:p>
            <w:pPr>
              <w:spacing w:after="0" w:line="260"/>
            </w:pPr>
            <w:r>
              <w:rPr>
                <w:rFonts w:ascii="Consolas" w:cs="Consolas" w:eastAsia="Consolas" w:hAnsi="Consolas"/>
                <w:sz w:val="20"/>
                <w:szCs w:val="20"/>
              </w:rPr>
              <w:t xml:space="preserve">  48 GB      ~ 40 GB                     8</w:t>
            </w:r>
          </w:p>
        </w:tc>
      </w:tr>
    </w:tbl>
    <w:p>
      <w:pPr>
        <w:spacing w:after="120" w:line="300"/>
        <w:jc w:val="both"/>
      </w:pPr>
      <w:r>
        <w:t xml:space="preserve">Crossing 32 GB gives you LESS useful memory and SLOWER performance. The effect is so sharp that Elastic explicitly recommends you NEVER set heap above 31 GB — period, under any circumstances.</w:t>
      </w:r>
    </w:p>
    <w:p>
      <w:pPr>
        <w:pStyle w:val="Heading3"/>
      </w:pPr>
      <w:r>
        <w:t xml:space="preserve">What to do if your node has &gt; 64 GB of RAM</w:t>
      </w:r>
    </w:p>
    <w:p>
      <w:pPr>
        <w:spacing w:after="120" w:line="300"/>
        <w:jc w:val="both"/>
      </w:pPr>
      <w:r>
        <w:t xml:space="preserve">If you have a 128 GB server, don't set the heap to 100 GB — that would be catastrophic. Instead:</w:t>
      </w:r>
    </w:p>
    <w:p>
      <w:pPr>
        <w:pStyle w:val="ListParagraph"/>
        <w:numPr>
          <w:ilvl w:val="0"/>
          <w:numId w:val="2"/>
        </w:numPr>
        <w:spacing w:after="80" w:line="300"/>
      </w:pPr>
      <w:r>
        <w:t xml:space="preserve">Set heap to 31 GB. The remaining 97 GB is OS filesystem cache — which Lucene uses magnificently.</w:t>
      </w:r>
    </w:p>
    <w:p>
      <w:pPr>
        <w:pStyle w:val="ListParagraph"/>
        <w:numPr>
          <w:ilvl w:val="0"/>
          <w:numId w:val="2"/>
        </w:numPr>
        <w:spacing w:after="80" w:line="300"/>
      </w:pPr>
      <w:r>
        <w:t xml:space="preserve">Or, run MULTIPLE Elasticsearch nodes on the same machine, each with 31 GB heap, each on its own data directory.</w:t>
      </w:r>
    </w:p>
    <w:p>
      <w:pPr>
        <w:pStyle w:val="ListParagraph"/>
        <w:numPr>
          <w:ilvl w:val="0"/>
          <w:numId w:val="2"/>
        </w:numPr>
        <w:spacing w:after="80" w:line="300"/>
      </w:pPr>
      <w:r>
        <w:t xml:space="preserve">Or, simply use smaller machines — two 64 GB machines are often a better deployment than one 128 GB machine.</w:t>
      </w:r>
    </w:p>
    <w:p>
      <w:pPr>
        <w:spacing w:after="120" w:line="300"/>
        <w:jc w:val="both"/>
      </w:pPr>
      <w:r>
        <w:t xml:space="preserve">The massive OS cache effectively becomes a fast data tier. Lucene files that are in cache read at memory speed. Your 'cache' is 97 GB larger than the heap — which, for most workloads, is a huge performance win.</w:t>
      </w:r>
    </w:p>
    <w:p>
      <w:pPr>
        <w:pStyle w:val="Heading2"/>
      </w:pPr>
      <w:r>
        <w:t xml:space="preserve">6.3 GC and monitoring</w:t>
      </w:r>
    </w:p>
    <w:p>
      <w:pPr>
        <w:spacing w:after="120" w:line="300"/>
        <w:jc w:val="both"/>
      </w:pPr>
      <w:r>
        <w:t xml:space="preserve">With heap properly sized, you rarely have GC problems. But it's worth understanding what to watch.</w:t>
      </w:r>
    </w:p>
    <w:p>
      <w:pPr>
        <w:pStyle w:val="Heading3"/>
      </w:pPr>
      <w:r>
        <w:t xml:space="preserve">The GC pause</w:t>
      </w:r>
    </w:p>
    <w:p>
      <w:pPr>
        <w:spacing w:after="120" w:line="300"/>
        <w:jc w:val="both"/>
      </w:pPr>
      <w:r>
        <w:t xml:space="preserve">Java periodically pauses application threads to reclaim dead objects. The default GC in modern Elasticsearch is G1 (Garbage First), which prioritizes low pause times. A healthy Elasticsearch node should have GC pauses under 200 ms; consistent pauses over 1 second indicate heap pressure.</w:t>
      </w:r>
    </w:p>
    <w:p>
      <w:pPr>
        <w:pStyle w:val="Heading3"/>
      </w:pPr>
      <w:r>
        <w:t xml:space="preserve">Monitoring 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Get GC stats per node</w:t>
            </w:r>
          </w:p>
          <w:p>
            <w:pPr>
              <w:spacing w:after="0" w:line="260"/>
            </w:pPr>
            <w:r>
              <w:rPr>
                <w:rFonts w:ascii="Consolas" w:cs="Consolas" w:eastAsia="Consolas" w:hAnsi="Consolas"/>
                <w:sz w:val="20"/>
                <w:szCs w:val="20"/>
              </w:rPr>
              <w:t xml:space="preserve">GET /_nodes/stats/jvm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Look at:</w:t>
            </w:r>
          </w:p>
          <w:p>
            <w:pPr>
              <w:spacing w:after="0" w:line="260"/>
            </w:pPr>
            <w:r>
              <w:rPr>
                <w:rFonts w:ascii="Consolas" w:cs="Consolas" w:eastAsia="Consolas" w:hAnsi="Consolas"/>
                <w:sz w:val="20"/>
                <w:szCs w:val="20"/>
              </w:rPr>
              <w:t xml:space="preserve"># jvm.gc.collectors.young.collection_count — counting young-gen collections</w:t>
            </w:r>
          </w:p>
          <w:p>
            <w:pPr>
              <w:spacing w:after="0" w:line="260"/>
            </w:pPr>
            <w:r>
              <w:rPr>
                <w:rFonts w:ascii="Consolas" w:cs="Consolas" w:eastAsia="Consolas" w:hAnsi="Consolas"/>
                <w:sz w:val="20"/>
                <w:szCs w:val="20"/>
              </w:rPr>
              <w:t xml:space="preserve"># jvm.gc.collectors.young.collection_time_in_millis — total young-gen time</w:t>
            </w:r>
          </w:p>
          <w:p>
            <w:pPr>
              <w:spacing w:after="0" w:line="260"/>
            </w:pPr>
            <w:r>
              <w:rPr>
                <w:rFonts w:ascii="Consolas" w:cs="Consolas" w:eastAsia="Consolas" w:hAnsi="Consolas"/>
                <w:sz w:val="20"/>
                <w:szCs w:val="20"/>
              </w:rPr>
              <w:t xml:space="preserve"># jvm.gc.collectors.old.collection_count — old-gen collections (should be RARE)</w:t>
            </w:r>
          </w:p>
          <w:p>
            <w:pPr>
              <w:spacing w:after="0" w:line="260"/>
            </w:pPr>
            <w:r>
              <w:rPr>
                <w:rFonts w:ascii="Consolas" w:cs="Consolas" w:eastAsia="Consolas" w:hAnsi="Consolas"/>
                <w:sz w:val="20"/>
                <w:szCs w:val="20"/>
              </w:rPr>
              <w:t xml:space="preserve"># jvm.gc.collectors.old.collection_time_in_millis — old-gen time</w:t>
            </w:r>
          </w:p>
        </w:tc>
      </w:tr>
    </w:tbl>
    <w:p>
      <w:pPr>
        <w:spacing w:after="120" w:line="300"/>
        <w:jc w:val="both"/>
      </w:pPr>
      <w:r>
        <w:t xml:space="preserve">The critical signal: 'old-gen' (full) GC running frequently and taking hundreds of ms each. This means the heap is too small for the workload, or something is leaking. The right response is almost always to add more nodes — not to increase heap (remember the 31 GB ceiling).</w:t>
      </w:r>
    </w:p>
    <w:p>
      <w:pPr>
        <w:pStyle w:val="Heading3"/>
      </w:pPr>
      <w:r>
        <w:t xml:space="preserve">Circuit breakers</w:t>
      </w:r>
    </w:p>
    <w:p>
      <w:pPr>
        <w:spacing w:after="120" w:line="300"/>
        <w:jc w:val="both"/>
      </w:pPr>
      <w:r>
        <w:t xml:space="preserve">Elasticsearch has 'circuit breakers' that stop operations before they exhaust memory. The key ones:</w:t>
      </w:r>
    </w:p>
    <w:p>
      <w:pPr>
        <w:pStyle w:val="ListParagraph"/>
        <w:numPr>
          <w:ilvl w:val="0"/>
          <w:numId w:val="2"/>
        </w:numPr>
        <w:spacing w:after="80" w:line="300"/>
      </w:pPr>
      <w:r>
        <w:rPr>
          <w:b/>
          <w:bCs/>
        </w:rPr>
        <w:t xml:space="preserve">Parent circuit breaker — </w:t>
      </w:r>
      <w:r>
        <w:t xml:space="preserve">combined limit, default 95% of heap. When tripped, requests fail with a circuit_breaking_exception.</w:t>
      </w:r>
    </w:p>
    <w:p>
      <w:pPr>
        <w:pStyle w:val="ListParagraph"/>
        <w:numPr>
          <w:ilvl w:val="0"/>
          <w:numId w:val="2"/>
        </w:numPr>
        <w:spacing w:after="80" w:line="300"/>
      </w:pPr>
      <w:r>
        <w:rPr>
          <w:b/>
          <w:bCs/>
        </w:rPr>
        <w:t xml:space="preserve">Field data breaker — </w:t>
      </w:r>
      <w:r>
        <w:t xml:space="preserve">field data used for aggregations. Default 40% of heap.</w:t>
      </w:r>
    </w:p>
    <w:p>
      <w:pPr>
        <w:pStyle w:val="ListParagraph"/>
        <w:numPr>
          <w:ilvl w:val="0"/>
          <w:numId w:val="2"/>
        </w:numPr>
        <w:spacing w:after="80" w:line="300"/>
      </w:pPr>
      <w:r>
        <w:rPr>
          <w:b/>
          <w:bCs/>
        </w:rPr>
        <w:t xml:space="preserve">Request breaker — </w:t>
      </w:r>
      <w:r>
        <w:t xml:space="preserve">memory for in-flight requests. Default 60% of heap.</w:t>
      </w:r>
    </w:p>
    <w:p>
      <w:pPr>
        <w:spacing w:after="120" w:line="300"/>
        <w:jc w:val="both"/>
      </w:pPr>
      <w:r>
        <w:t xml:space="preserve">Seeing 'circuit_breaking_exception' in logs usually means: a query asked for an aggregation or fielddata load too big to fit in memory. Solutions: optimize the query, add more nodes, or shard the data differently — do NOT raise the circuit breaker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heap rules in one line</w:t>
            </w:r>
          </w:p>
          <w:p>
            <w:pPr>
              <w:spacing w:after="0" w:line="280"/>
            </w:pPr>
            <w:r>
              <w:t xml:space="preserve">Heap = min(50% of system RAM, 31 GB). Always. Set -Xms and -Xmx equal. Never cross the 32 GB boundary. If your machine is bigger, run multiple nodes or give more to the OS cache. Break these rules and performance falls off a cliff.</w:t>
            </w:r>
          </w:p>
        </w:tc>
      </w:tr>
    </w:tbl>
    <w:p>
      <w:r>
        <w:br w:type="page"/>
      </w:r>
    </w:p>
    <w:p>
      <w:pPr>
        <w:pStyle w:val="Heading1"/>
      </w:pPr>
      <w:r>
        <w:t xml:space="preserve">7. Hot-Warm-Cold (and Frozen) Architecture</w:t>
      </w:r>
    </w:p>
    <w:p>
      <w:pPr>
        <w:spacing w:after="120" w:line="300"/>
        <w:jc w:val="both"/>
      </w:pPr>
      <w:r>
        <w:t xml:space="preserve">Module 3 introduced ILM phases at a conceptual level. This section digs into the HARDWARE SIDE of the hot-warm-cold architecture — what each tier's servers actually look like, why the economics work, and how to route indices between tiers.</w:t>
      </w:r>
    </w:p>
    <w:p>
      <w:pPr>
        <w:pStyle w:val="Heading2"/>
      </w:pPr>
      <w:r>
        <w:t xml:space="preserve">The insight that drives tiered architecture</w:t>
      </w:r>
    </w:p>
    <w:p>
      <w:pPr>
        <w:spacing w:after="120" w:line="300"/>
        <w:jc w:val="both"/>
      </w:pPr>
      <w:r>
        <w:t xml:space="preserve">Observability data has a stark ACCESS PATTERN. Today's logs are queried constantly — dashboards, alerts, live debugging. Yesterday's logs are queried often. Last week's logs are queried sometimes. Last quarter's logs are queried rarely. Last year's logs are queried almost never, but might be needed for compliance.</w:t>
      </w:r>
    </w:p>
    <w:p>
      <w:pPr>
        <w:spacing w:after="120" w:line="300"/>
        <w:jc w:val="both"/>
      </w:pPr>
      <w:r>
        <w:t xml:space="preserve">Storing all of this on the SAME fast SSD would be wasteful — fast SSDs cost 10-50x more per GB than bulk HDDs or cloud object storage. Storing all of it on slow HDDs would mean every dashboard query on today's logs is slow. The solution: different tiers of hardware for different ages of data.</w:t>
      </w:r>
    </w:p>
    <w:p>
      <w:pPr>
        <w:pStyle w:val="Heading2"/>
      </w:pPr>
      <w:r>
        <w:t xml:space="preserve">7.1 The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Tier</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Storage type</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Typical data age</w:t>
            </w:r>
          </w:p>
        </w:tc>
        <w:tc>
          <w:tcPr>
            <w:tcW w:type="dxa" w:w="2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Typical replica count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Hot (data_hot)</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Fast NVMe SSD</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0-7 days</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1-2 replicas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Warm (data_warm)</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SATA SSD or fast HDD</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7-30 days</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 replica</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Cold (data_cold)</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HDD or cold SSD</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30-180 days</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0-1 replicas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Frozen (data_frozen)</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Object storage (S3/GCS/Azure Blob)</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180+ days (years)</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Embedded in snapshot</w:t>
            </w:r>
          </w:p>
        </w:tc>
      </w:tr>
    </w:tbl>
    <w:p>
      <w:pPr>
        <w:spacing w:after="120"/>
      </w:pPr>
      <w:r>
        <w:t xml:space="preserve"/>
      </w:r>
    </w:p>
    <w:p>
      <w:pPr>
        <w:pStyle w:val="Heading3"/>
      </w:pPr>
      <w:r>
        <w:t xml:space="preserve">Hot tier — where writes happen</w:t>
      </w:r>
    </w:p>
    <w:p>
      <w:pPr>
        <w:spacing w:after="120" w:line="300"/>
        <w:jc w:val="both"/>
      </w:pPr>
      <w:r>
        <w:t xml:space="preserve">Hot nodes absorb the entire write load of the cluster and serve most of the query traffic. Hardware: NVMe SSDs for lowest latency, 32+ GB RAM for heap and OS cache, 8-16 CPU cores. The most expensive tier per GB but gets the most work done. Typically 5-20% of total cluster capacity.</w:t>
      </w:r>
    </w:p>
    <w:p>
      <w:pPr>
        <w:pStyle w:val="Heading3"/>
      </w:pPr>
      <w:r>
        <w:t xml:space="preserve">Warm tier — fewer writes, still frequent reads</w:t>
      </w:r>
    </w:p>
    <w:p>
      <w:pPr>
        <w:spacing w:after="120" w:line="300"/>
        <w:jc w:val="both"/>
      </w:pPr>
      <w:r>
        <w:t xml:space="preserve">Once an index rolls over and is no longer being written to, it becomes a candidate for the warm tier. Warm nodes have cheaper storage — larger SATA SSDs or high-RPM HDDs — but still serve queries quickly. Typically 30-50% of total cluster capacity by GB.</w:t>
      </w:r>
    </w:p>
    <w:p>
      <w:pPr>
        <w:pStyle w:val="Heading3"/>
      </w:pPr>
      <w:r>
        <w:t xml:space="preserve">Cold tier — cheap and patient</w:t>
      </w:r>
    </w:p>
    <w:p>
      <w:pPr>
        <w:spacing w:after="120" w:line="300"/>
        <w:jc w:val="both"/>
      </w:pPr>
      <w:r>
        <w:t xml:space="preserve">Cold data is queried infrequently — maybe once a week, maybe only during incident post-mortems or audit investigations. Cold nodes use the cheapest block storage you have, often magnetic HDDs. Query latency may be slower; that's acceptable because the data isn't being routinely dashboarded. Typically 50-80% of total cluster capacity by GB.</w:t>
      </w:r>
    </w:p>
    <w:p>
      <w:pPr>
        <w:pStyle w:val="Heading3"/>
      </w:pPr>
      <w:r>
        <w:t xml:space="preserve">Frozen tier — object storage backed</w:t>
      </w:r>
    </w:p>
    <w:p>
      <w:pPr>
        <w:spacing w:after="120" w:line="300"/>
        <w:jc w:val="both"/>
      </w:pPr>
      <w:r>
        <w:t xml:space="preserve">The frozen tier is the game-changer for long-retention deployments. Data is SNAPSHOTTED to object storage (S3, GCS, Azure Blob) and then deleted from the cluster. The cluster retains a small amount of metadata per frozen index and can still SEARCH the data — Elasticsearch streams the relevant chunks from object storage on demand. Queries are slower but data storage is 10-20x cheaper than cold. Ideal for compliance-driven year-plus retention.</w:t>
      </w:r>
    </w:p>
    <w:p>
      <w:pPr>
        <w:pStyle w:val="Heading2"/>
      </w:pPr>
      <w:r>
        <w:t xml:space="preserve">7.2 Routing with node attributes and ILM</w:t>
      </w:r>
    </w:p>
    <w:p>
      <w:pPr>
        <w:spacing w:after="120" w:line="300"/>
        <w:jc w:val="both"/>
      </w:pPr>
      <w:r>
        <w:t xml:space="preserve">Node attributes and ILM allocation actions together route indices to the right tier as they age.</w:t>
      </w:r>
    </w:p>
    <w:p>
      <w:pPr>
        <w:pStyle w:val="Heading3"/>
      </w:pPr>
      <w:r>
        <w:t xml:space="preserve">Tagging nodes</w:t>
      </w:r>
    </w:p>
    <w:p>
      <w:pPr>
        <w:spacing w:after="120" w:line="300"/>
        <w:jc w:val="both"/>
      </w:pPr>
      <w:r>
        <w:t xml:space="preserve">In modern Elasticsearch (8.x+), use NODE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On each hot node (elasticsearch.yml)</w:t>
            </w:r>
          </w:p>
          <w:p>
            <w:pPr>
              <w:spacing w:after="0" w:line="260"/>
            </w:pPr>
            <w:r>
              <w:rPr>
                <w:rFonts w:ascii="Consolas" w:cs="Consolas" w:eastAsia="Consolas" w:hAnsi="Consolas"/>
                <w:sz w:val="20"/>
                <w:szCs w:val="20"/>
              </w:rPr>
              <w:t xml:space="preserve">node.roles: ["data_hot", "data_content", "master"]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each warm node</w:t>
            </w:r>
          </w:p>
          <w:p>
            <w:pPr>
              <w:spacing w:after="0" w:line="260"/>
            </w:pPr>
            <w:r>
              <w:rPr>
                <w:rFonts w:ascii="Consolas" w:cs="Consolas" w:eastAsia="Consolas" w:hAnsi="Consolas"/>
                <w:sz w:val="20"/>
                <w:szCs w:val="20"/>
              </w:rPr>
              <w:t xml:space="preserve">node.roles: ["data_warm"]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each cold node</w:t>
            </w:r>
          </w:p>
          <w:p>
            <w:pPr>
              <w:spacing w:after="0" w:line="260"/>
            </w:pPr>
            <w:r>
              <w:rPr>
                <w:rFonts w:ascii="Consolas" w:cs="Consolas" w:eastAsia="Consolas" w:hAnsi="Consolas"/>
                <w:sz w:val="20"/>
                <w:szCs w:val="20"/>
              </w:rPr>
              <w:t xml:space="preserve">node.roles: ["data_cold"]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each frozen node (typically a dedicated tier)</w:t>
            </w:r>
          </w:p>
          <w:p>
            <w:pPr>
              <w:spacing w:after="0" w:line="260"/>
            </w:pPr>
            <w:r>
              <w:rPr>
                <w:rFonts w:ascii="Consolas" w:cs="Consolas" w:eastAsia="Consolas" w:hAnsi="Consolas"/>
                <w:sz w:val="20"/>
                <w:szCs w:val="20"/>
              </w:rPr>
              <w:t xml:space="preserve">node.roles: ["data_frozen"]</w:t>
            </w:r>
          </w:p>
        </w:tc>
      </w:tr>
    </w:tbl>
    <w:p>
      <w:pPr>
        <w:spacing w:after="120" w:line="300"/>
        <w:jc w:val="both"/>
      </w:pPr>
      <w:r>
        <w:t xml:space="preserve">In older versions or for finer control, use node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Hot nodes</w:t>
            </w:r>
          </w:p>
          <w:p>
            <w:pPr>
              <w:spacing w:after="0" w:line="260"/>
            </w:pPr>
            <w:r>
              <w:rPr>
                <w:rFonts w:ascii="Consolas" w:cs="Consolas" w:eastAsia="Consolas" w:hAnsi="Consolas"/>
                <w:sz w:val="20"/>
                <w:szCs w:val="20"/>
              </w:rPr>
              <w:t xml:space="preserve">node.attr.data: hot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Warm nodes</w:t>
            </w:r>
          </w:p>
          <w:p>
            <w:pPr>
              <w:spacing w:after="0" w:line="260"/>
            </w:pPr>
            <w:r>
              <w:rPr>
                <w:rFonts w:ascii="Consolas" w:cs="Consolas" w:eastAsia="Consolas" w:hAnsi="Consolas"/>
                <w:sz w:val="20"/>
                <w:szCs w:val="20"/>
              </w:rPr>
              <w:t xml:space="preserve">node.attr.data: warm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Cold nodes</w:t>
            </w:r>
          </w:p>
          <w:p>
            <w:pPr>
              <w:spacing w:after="0" w:line="260"/>
            </w:pPr>
            <w:r>
              <w:rPr>
                <w:rFonts w:ascii="Consolas" w:cs="Consolas" w:eastAsia="Consolas" w:hAnsi="Consolas"/>
                <w:sz w:val="20"/>
                <w:szCs w:val="20"/>
              </w:rPr>
              <w:t xml:space="preserve">node.attr.data: cold</w:t>
            </w:r>
          </w:p>
        </w:tc>
      </w:tr>
    </w:tbl>
    <w:p>
      <w:pPr>
        <w:pStyle w:val="Heading3"/>
      </w:pPr>
      <w:r>
        <w:t xml:space="preserve">Routing via ILM allocate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/_ilm/policy/logs-policy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"policy": {</w:t>
            </w:r>
          </w:p>
          <w:p>
            <w:pPr>
              <w:spacing w:after="0" w:line="260"/>
            </w:pPr>
            <w:r>
              <w:rPr>
                <w:rFonts w:ascii="Consolas" w:cs="Consolas" w:eastAsia="Consolas" w:hAnsi="Consolas"/>
                <w:sz w:val="20"/>
                <w:szCs w:val="20"/>
              </w:rPr>
              <w:t xml:space="preserve">    "phases": {</w:t>
            </w:r>
          </w:p>
          <w:p>
            <w:pPr>
              <w:spacing w:after="0" w:line="260"/>
            </w:pPr>
            <w:r>
              <w:rPr>
                <w:rFonts w:ascii="Consolas" w:cs="Consolas" w:eastAsia="Consolas" w:hAnsi="Consolas"/>
                <w:sz w:val="20"/>
                <w:szCs w:val="20"/>
              </w:rPr>
              <w:t xml:space="preserve">      "hot": {</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"rollover": { "max_primary_shard_size": "30gb", "max_age": "1d"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"warm": {</w:t>
            </w:r>
          </w:p>
          <w:p>
            <w:pPr>
              <w:spacing w:after="0" w:line="260"/>
            </w:pPr>
            <w:r>
              <w:rPr>
                <w:rFonts w:ascii="Consolas" w:cs="Consolas" w:eastAsia="Consolas" w:hAnsi="Consolas"/>
                <w:sz w:val="20"/>
                <w:szCs w:val="20"/>
              </w:rPr>
              <w:t xml:space="preserve">        "min_age": "7d",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"allocate": {</w:t>
            </w:r>
          </w:p>
          <w:p>
            <w:pPr>
              <w:spacing w:after="0" w:line="260"/>
            </w:pPr>
            <w:r>
              <w:rPr>
                <w:rFonts w:ascii="Consolas" w:cs="Consolas" w:eastAsia="Consolas" w:hAnsi="Consolas"/>
                <w:sz w:val="20"/>
                <w:szCs w:val="20"/>
              </w:rPr>
              <w:t xml:space="preserve">            "include":  { "data": "warm" },   # only allocate to warm nodes</w:t>
            </w:r>
          </w:p>
          <w:p>
            <w:pPr>
              <w:spacing w:after="0" w:line="260"/>
            </w:pPr>
            <w:r>
              <w:rPr>
                <w:rFonts w:ascii="Consolas" w:cs="Consolas" w:eastAsia="Consolas" w:hAnsi="Consolas"/>
                <w:sz w:val="20"/>
                <w:szCs w:val="20"/>
              </w:rPr>
              <w:t xml:space="preserve">            "number_of_replicas": 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"forcemerge": { "max_num_segments": 1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"cold": {</w:t>
            </w:r>
          </w:p>
          <w:p>
            <w:pPr>
              <w:spacing w:after="0" w:line="260"/>
            </w:pPr>
            <w:r>
              <w:rPr>
                <w:rFonts w:ascii="Consolas" w:cs="Consolas" w:eastAsia="Consolas" w:hAnsi="Consolas"/>
                <w:sz w:val="20"/>
                <w:szCs w:val="20"/>
              </w:rPr>
              <w:t xml:space="preserve">        "min_age": "30d",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"allocate": {</w:t>
            </w:r>
          </w:p>
          <w:p>
            <w:pPr>
              <w:spacing w:after="0" w:line="260"/>
            </w:pPr>
            <w:r>
              <w:rPr>
                <w:rFonts w:ascii="Consolas" w:cs="Consolas" w:eastAsia="Consolas" w:hAnsi="Consolas"/>
                <w:sz w:val="20"/>
                <w:szCs w:val="20"/>
              </w:rPr>
              <w:t xml:space="preserve">            "include":  { "data": "cold" },</w:t>
            </w:r>
          </w:p>
          <w:p>
            <w:pPr>
              <w:spacing w:after="0" w:line="260"/>
            </w:pPr>
            <w:r>
              <w:rPr>
                <w:rFonts w:ascii="Consolas" w:cs="Consolas" w:eastAsia="Consolas" w:hAnsi="Consolas"/>
                <w:sz w:val="20"/>
                <w:szCs w:val="20"/>
              </w:rPr>
              <w:t xml:space="preserve">            "number_of_replicas": 0            # cold = no replicas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"frozen": {</w:t>
            </w:r>
          </w:p>
          <w:p>
            <w:pPr>
              <w:spacing w:after="0" w:line="260"/>
            </w:pPr>
            <w:r>
              <w:rPr>
                <w:rFonts w:ascii="Consolas" w:cs="Consolas" w:eastAsia="Consolas" w:hAnsi="Consolas"/>
                <w:sz w:val="20"/>
                <w:szCs w:val="20"/>
              </w:rPr>
              <w:t xml:space="preserve">        "min_age": "90d",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"searchable_snapshot": {</w:t>
            </w:r>
          </w:p>
          <w:p>
            <w:pPr>
              <w:spacing w:after="0" w:line="260"/>
            </w:pPr>
            <w:r>
              <w:rPr>
                <w:rFonts w:ascii="Consolas" w:cs="Consolas" w:eastAsia="Consolas" w:hAnsi="Consolas"/>
                <w:sz w:val="20"/>
                <w:szCs w:val="20"/>
              </w:rPr>
              <w:t xml:space="preserve">            "snapshot_repository": "archive-s3"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"delete": {</w:t>
            </w:r>
          </w:p>
          <w:p>
            <w:pPr>
              <w:spacing w:after="0" w:line="260"/>
            </w:pPr>
            <w:r>
              <w:rPr>
                <w:rFonts w:ascii="Consolas" w:cs="Consolas" w:eastAsia="Consolas" w:hAnsi="Consolas"/>
                <w:sz w:val="20"/>
                <w:szCs w:val="20"/>
              </w:rPr>
              <w:t xml:space="preserve">        "min_age": "730d",                     # 2-year retention</w:t>
            </w:r>
          </w:p>
          <w:p>
            <w:pPr>
              <w:spacing w:after="0" w:line="260"/>
            </w:pPr>
            <w:r>
              <w:rPr>
                <w:rFonts w:ascii="Consolas" w:cs="Consolas" w:eastAsia="Consolas" w:hAnsi="Consolas"/>
                <w:sz w:val="20"/>
                <w:szCs w:val="20"/>
              </w:rPr>
              <w:t xml:space="preserve">        "actions": { "delete":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As each index ages past the thresholds, ILM moves it automatically — no operator action required.</w:t>
      </w:r>
    </w:p>
    <w:p>
      <w:pPr>
        <w:pStyle w:val="Heading2"/>
      </w:pPr>
      <w:r>
        <w:t xml:space="preserve">7.3 Searchable snapshots and the frozen tier</w:t>
      </w:r>
    </w:p>
    <w:p>
      <w:pPr>
        <w:spacing w:after="120" w:line="300"/>
        <w:jc w:val="both"/>
      </w:pPr>
      <w:r>
        <w:t xml:space="preserve">The searchable-snapshot feature deserves special attention because it transforms the economics of long retention.</w:t>
      </w:r>
    </w:p>
    <w:p>
      <w:pPr>
        <w:pStyle w:val="Heading3"/>
      </w:pPr>
      <w:r>
        <w:t xml:space="preserve">Traditional snapshot/restore — not the same</w:t>
      </w:r>
    </w:p>
    <w:p>
      <w:pPr>
        <w:spacing w:after="120" w:line="300"/>
        <w:jc w:val="both"/>
      </w:pPr>
      <w:r>
        <w:t xml:space="preserve">Elasticsearch has had snapshot/restore for years: you take a snapshot of indices to an S3-like repository, and later you can RESTORE it to a cluster if you need the data back. Restore is slow (minutes to hours per TB) and the data has to be loaded back onto data nodes. For long-retention compliance data you rarely actually need, this is awkward.</w:t>
      </w:r>
    </w:p>
    <w:p>
      <w:pPr>
        <w:pStyle w:val="Heading3"/>
      </w:pPr>
      <w:r>
        <w:t xml:space="preserve">Searchable snapshots — searchable without restore</w:t>
      </w:r>
    </w:p>
    <w:p>
      <w:pPr>
        <w:spacing w:after="120" w:line="300"/>
        <w:jc w:val="both"/>
      </w:pPr>
      <w:r>
        <w:t xml:space="preserve">A SEARCHABLE SNAPSHOT is a snapshot you can QUERY DIRECTLY without restoring. The index is 'mounted' to the cluster; cluster nodes fetch the relevant index files from object storage as queries need them. Queries are slower (seconds or more, vs. milliseconds) but data is always accessible.</w:t>
      </w:r>
    </w:p>
    <w:p>
      <w:pPr>
        <w:spacing w:after="120" w:line="300"/>
        <w:jc w:val="both"/>
      </w:pPr>
      <w:r>
        <w:t xml:space="preserve">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Storage</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Approx cost/GB/month</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Elasticsearch cost/GB</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Fast NVMe SSD on bare metal / cloud</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$0.10-0.30</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$0.30-1.00 (with replica)</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HDD</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$0.02-0.05</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$0.04-0.08</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S3 Standard</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$0.023</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$0.023 (no replica needed)</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S3 Glacier Instant / IA</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$0.004-0.012</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$0.004-0.012</w:t>
            </w:r>
          </w:p>
        </w:tc>
      </w:tr>
    </w:tbl>
    <w:p>
      <w:pPr>
        <w:spacing w:after="120"/>
      </w:pPr>
      <w:r>
        <w:t xml:space="preserve"/>
      </w:r>
    </w:p>
    <w:p>
      <w:pPr>
        <w:spacing w:after="120" w:line="300"/>
        <w:jc w:val="both"/>
      </w:pPr>
      <w:r>
        <w:t xml:space="preserve">Frozen data in object storage costs ~10x less than cold data on HDDs and ~50x less than hot data on SSD. For compliance workloads — 'keep 7 years of audit logs' — the frozen tier takes a storage budget from unaffordable to cheap.</w:t>
      </w:r>
    </w:p>
    <w:p>
      <w:pPr>
        <w:pStyle w:val="Heading3"/>
      </w:pPr>
      <w:r>
        <w:t xml:space="preserve">Caching on frozen nodes</w:t>
      </w:r>
    </w:p>
    <w:p>
      <w:pPr>
        <w:spacing w:after="120" w:line="300"/>
        <w:jc w:val="both"/>
      </w:pPr>
      <w:r>
        <w:t xml:space="preserve">Frozen nodes have a local SSD CACHE — when you query a frozen index, the bits needed are pulled from object storage to the local cache. Repeated queries on the same data are fast once cached; first-access queries are slow while bytes are pulled. For most compliance use cases (rare queries) this is the right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tiered architecture is transformative</w:t>
            </w:r>
          </w:p>
          <w:p>
            <w:pPr>
              <w:spacing w:after="0" w:line="280"/>
            </w:pPr>
            <w:r>
              <w:t xml:space="preserve">A well-designed hot-warm-cold-frozen cluster can retain 5-10x more data for the same total cost as a single-tier cluster, while still serving today's queries at millisecond latency. It is arguably the single most impactful architectural pattern in production Elasticsearch deployments.</w:t>
            </w:r>
          </w:p>
        </w:tc>
      </w:tr>
    </w:tbl>
    <w:p>
      <w:r>
        <w:br w:type="page"/>
      </w:r>
    </w:p>
    <w:p>
      <w:pPr>
        <w:pStyle w:val="Heading1"/>
      </w:pPr>
      <w:r>
        <w:t xml:space="preserve">8. Bulk API — Batch Indexing for Throughput</w:t>
      </w:r>
    </w:p>
    <w:p>
      <w:pPr>
        <w:spacing w:after="120" w:line="300"/>
        <w:jc w:val="both"/>
      </w:pPr>
      <w:r>
        <w:t xml:space="preserve">Indexing one document at a time — one HTTP request per document — is the single biggest throughput killer in Elasticsearch. Every HTTP request has overhead (TCP handshake, parsing, authorization, routing, fsync); for a single document that overhead is 1000x the cost of the actual indexing. The fix is the BULK API: batch many operations into one HTTP request, and throughput improves by 10-100x.</w:t>
      </w:r>
    </w:p>
    <w:p>
      <w:pPr>
        <w:pStyle w:val="Heading2"/>
      </w:pPr>
      <w:r>
        <w:t xml:space="preserve">The API</w:t>
      </w:r>
    </w:p>
    <w:p>
      <w:pPr>
        <w:spacing w:after="120" w:line="300"/>
        <w:jc w:val="both"/>
      </w:pPr>
      <w:r>
        <w:t xml:space="preserve">The bulk endpoint is /_bulk, and its body is a custom NEWLINE-DELIMITED format — NOT a JSON array. Each logical operation uses two lines: one describing the action, one giving the document (for index/update/create).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/_bulk</w:t>
            </w:r>
          </w:p>
          <w:p>
            <w:pPr>
              <w:spacing w:after="0" w:line="260"/>
            </w:pPr>
            <w:r>
              <w:rPr>
                <w:rFonts w:ascii="Consolas" w:cs="Consolas" w:eastAsia="Consolas" w:hAnsi="Consolas"/>
                <w:sz w:val="20"/>
                <w:szCs w:val="20"/>
              </w:rPr>
              <w:t xml:space="preserve">{ "index":  { "_index": "logs-2026.04.19", "_id": "1" } }</w:t>
            </w:r>
          </w:p>
          <w:p>
            <w:pPr>
              <w:spacing w:after="0" w:line="260"/>
            </w:pPr>
            <w:r>
              <w:rPr>
                <w:rFonts w:ascii="Consolas" w:cs="Consolas" w:eastAsia="Consolas" w:hAnsi="Consolas"/>
                <w:sz w:val="20"/>
                <w:szCs w:val="20"/>
              </w:rPr>
              <w:t xml:space="preserve">{ "message": "first log", "level": "INFO" }</w:t>
            </w:r>
          </w:p>
          <w:p>
            <w:pPr>
              <w:spacing w:after="0" w:line="260"/>
            </w:pPr>
            <w:r>
              <w:rPr>
                <w:rFonts w:ascii="Consolas" w:cs="Consolas" w:eastAsia="Consolas" w:hAnsi="Consolas"/>
                <w:sz w:val="20"/>
                <w:szCs w:val="20"/>
              </w:rPr>
              <w:t xml:space="preserve">{ "index":  { "_index": "logs-2026.04.19", "_id": "2" } }</w:t>
            </w:r>
          </w:p>
          <w:p>
            <w:pPr>
              <w:spacing w:after="0" w:line="260"/>
            </w:pPr>
            <w:r>
              <w:rPr>
                <w:rFonts w:ascii="Consolas" w:cs="Consolas" w:eastAsia="Consolas" w:hAnsi="Consolas"/>
                <w:sz w:val="20"/>
                <w:szCs w:val="20"/>
              </w:rPr>
              <w:t xml:space="preserve">{ "message": "second log", "level": "ERROR" }</w:t>
            </w:r>
          </w:p>
          <w:p>
            <w:pPr>
              <w:spacing w:after="0" w:line="260"/>
            </w:pPr>
            <w:r>
              <w:rPr>
                <w:rFonts w:ascii="Consolas" w:cs="Consolas" w:eastAsia="Consolas" w:hAnsi="Consolas"/>
                <w:sz w:val="20"/>
                <w:szCs w:val="20"/>
              </w:rPr>
              <w:t xml:space="preserve">{ "delete": { "_index": "logs-2026.04.19", "_id": "99" } }</w:t>
            </w:r>
          </w:p>
          <w:p>
            <w:pPr>
              <w:spacing w:after="0" w:line="260"/>
            </w:pPr>
            <w:r>
              <w:rPr>
                <w:rFonts w:ascii="Consolas" w:cs="Consolas" w:eastAsia="Consolas" w:hAnsi="Consolas"/>
                <w:sz w:val="20"/>
                <w:szCs w:val="20"/>
              </w:rPr>
              <w:t xml:space="preserve">{ "update": { "_index": "logs-2026.04.19", "_id": "3" } }</w:t>
            </w:r>
          </w:p>
          <w:p>
            <w:pPr>
              <w:spacing w:after="0" w:line="260"/>
            </w:pPr>
            <w:r>
              <w:rPr>
                <w:rFonts w:ascii="Consolas" w:cs="Consolas" w:eastAsia="Consolas" w:hAnsi="Consolas"/>
                <w:sz w:val="20"/>
                <w:szCs w:val="20"/>
              </w:rPr>
              <w:t xml:space="preserve">{ "doc": { "level": "WARN"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Each line must end with a newline. The final line must end with a newline too.</w:t>
            </w:r>
          </w:p>
          <w:p>
            <w:pPr>
              <w:spacing w:after="0" w:line="260"/>
            </w:pPr>
            <w:r>
              <w:rPr>
                <w:rFonts w:ascii="Consolas" w:cs="Consolas" w:eastAsia="Consolas" w:hAnsi="Consolas"/>
                <w:sz w:val="20"/>
                <w:szCs w:val="20"/>
              </w:rPr>
              <w:t xml:space="preserve"># Content-Type must be application/x-ndjson.</w:t>
            </w:r>
          </w:p>
        </w:tc>
      </w:tr>
    </w:tbl>
    <w:p>
      <w:pPr>
        <w:pStyle w:val="Heading2"/>
      </w:pPr>
      <w:r>
        <w:t xml:space="preserve">Why this format</w:t>
      </w:r>
    </w:p>
    <w:p>
      <w:pPr>
        <w:spacing w:after="120" w:line="300"/>
        <w:jc w:val="both"/>
      </w:pPr>
      <w:r>
        <w:t xml:space="preserve">Looks awkward, doesn't it? The reason is streaming. Elasticsearch reads the bulk body line by line without buffering the whole thing — which means bulk requests of many megabytes are processed incrementally with bounded memory. A JSON array would require buffering the whole thing in memory before processing.</w:t>
      </w:r>
    </w:p>
    <w:p>
      <w:pPr>
        <w:pStyle w:val="Heading2"/>
      </w:pPr>
      <w:r>
        <w:t xml:space="preserve">How much faster is bulk?</w:t>
      </w:r>
    </w:p>
    <w:p>
      <w:pPr>
        <w:spacing w:after="120" w:line="300"/>
        <w:jc w:val="both"/>
      </w:pPr>
      <w:r>
        <w:t xml:space="preserve">Rough numbers from typical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Indexing mode</w:t>
            </w:r>
          </w:p>
        </w:tc>
        <w:tc>
          <w:tcPr>
            <w:tcW w:type="dxa" w:w="5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Docs/sec (single node, small documents)</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One document per request (naive)</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100-500</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Bulk request, 100 docs per batch</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5,000-15,000</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Bulk request, 1,000 docs per batch</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20,000-50,000</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Bulk request, 5,000 docs per batch (tuned)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50,000-100,000+</w:t>
            </w:r>
          </w:p>
        </w:tc>
      </w:tr>
    </w:tbl>
    <w:p>
      <w:pPr>
        <w:spacing w:after="120"/>
      </w:pPr>
      <w:r>
        <w:t xml:space="preserve"/>
      </w:r>
    </w:p>
    <w:p>
      <w:pPr>
        <w:spacing w:after="120" w:line="300"/>
        <w:jc w:val="both"/>
      </w:pPr>
      <w:r>
        <w:t xml:space="preserve">The difference is 100x or more. Single-document indexing is a performance disaster at any scale; bulk is mandatory.</w:t>
      </w:r>
    </w:p>
    <w:p>
      <w:pPr>
        <w:pStyle w:val="Heading2"/>
      </w:pPr>
      <w:r>
        <w:t xml:space="preserve">How big should a bulk batch be?</w:t>
      </w:r>
    </w:p>
    <w:p>
      <w:pPr>
        <w:spacing w:after="120" w:line="300"/>
        <w:jc w:val="both"/>
      </w:pPr>
      <w:r>
        <w:t xml:space="preserve">The right answer depends on document size. The guideline:</w:t>
      </w:r>
    </w:p>
    <w:p>
      <w:pPr>
        <w:pStyle w:val="ListParagraph"/>
        <w:numPr>
          <w:ilvl w:val="0"/>
          <w:numId w:val="2"/>
        </w:numPr>
        <w:spacing w:after="80" w:line="300"/>
      </w:pPr>
      <w:r>
        <w:rPr>
          <w:b/>
          <w:bCs/>
        </w:rPr>
        <w:t xml:space="preserve">Aim for batch sizes of 5 MB to 15 MB. </w:t>
      </w:r>
      <w:r>
        <w:t xml:space="preserve">This is a SIZE target, not a document-count target. Small documents: thousands per batch. Large documents: dozens per batch.</w:t>
      </w:r>
    </w:p>
    <w:p>
      <w:pPr>
        <w:pStyle w:val="ListParagraph"/>
        <w:numPr>
          <w:ilvl w:val="0"/>
          <w:numId w:val="2"/>
        </w:numPr>
        <w:spacing w:after="80" w:line="300"/>
      </w:pPr>
      <w:r>
        <w:rPr>
          <w:b/>
          <w:bCs/>
        </w:rPr>
        <w:t xml:space="preserve">Hard ceiling — 100 MB per bulk request. </w:t>
      </w:r>
      <w:r>
        <w:t xml:space="preserve">Above this, Elasticsearch rejects the request.</w:t>
      </w:r>
    </w:p>
    <w:p>
      <w:pPr>
        <w:pStyle w:val="ListParagraph"/>
        <w:numPr>
          <w:ilvl w:val="0"/>
          <w:numId w:val="2"/>
        </w:numPr>
        <w:spacing w:after="80" w:line="300"/>
      </w:pPr>
      <w:r>
        <w:rPr>
          <w:b/>
          <w:bCs/>
        </w:rPr>
        <w:t xml:space="preserve">Start at 1,000 docs or 5 MB and measure. </w:t>
      </w:r>
      <w:r>
        <w:t xml:space="preserve">Use the indexing rate vs. CPU/memory trade-off on your specific cluster to tune.</w:t>
      </w:r>
    </w:p>
    <w:p>
      <w:pPr>
        <w:pStyle w:val="Heading2"/>
      </w:pPr>
      <w:r>
        <w:t xml:space="preserve">Who uses the bulk API</w:t>
      </w:r>
    </w:p>
    <w:p>
      <w:pPr>
        <w:spacing w:after="120" w:line="300"/>
        <w:jc w:val="both"/>
      </w:pPr>
      <w:r>
        <w:t xml:space="preserve">You — directly — if you are building a custom data pipeline that writes to Elasticsearch. Indirectly — through all the tools in the Elastic Stack:</w:t>
      </w:r>
    </w:p>
    <w:p>
      <w:pPr>
        <w:pStyle w:val="ListParagraph"/>
        <w:numPr>
          <w:ilvl w:val="0"/>
          <w:numId w:val="2"/>
        </w:numPr>
        <w:spacing w:after="80" w:line="300"/>
      </w:pPr>
      <w:r>
        <w:t xml:space="preserve">Logstash's elasticsearch output uses the bulk API internally. Tunable via flush_size and idle_flush_time.</w:t>
      </w:r>
    </w:p>
    <w:p>
      <w:pPr>
        <w:pStyle w:val="ListParagraph"/>
        <w:numPr>
          <w:ilvl w:val="0"/>
          <w:numId w:val="2"/>
        </w:numPr>
        <w:spacing w:after="80" w:line="300"/>
      </w:pPr>
      <w:r>
        <w:t xml:space="preserve">Beats (Filebeat, Metricbeat) use the bulk API. Tunable via bulk_max_size.</w:t>
      </w:r>
    </w:p>
    <w:p>
      <w:pPr>
        <w:pStyle w:val="ListParagraph"/>
        <w:numPr>
          <w:ilvl w:val="0"/>
          <w:numId w:val="2"/>
        </w:numPr>
        <w:spacing w:after="80" w:line="300"/>
      </w:pPr>
      <w:r>
        <w:t xml:space="preserve">Elastic Agent uses the bulk API.</w:t>
      </w:r>
    </w:p>
    <w:p>
      <w:pPr>
        <w:pStyle w:val="ListParagraph"/>
        <w:numPr>
          <w:ilvl w:val="0"/>
          <w:numId w:val="2"/>
        </w:numPr>
        <w:spacing w:after="80" w:line="300"/>
      </w:pPr>
      <w:r>
        <w:t xml:space="preserve">Official client libraries (Java, Python, Go, .NET, JS) have BulkProcessor helpers that accept documents one at a time but send them in batches.</w:t>
      </w:r>
    </w:p>
    <w:p>
      <w:pPr>
        <w:spacing w:after="120" w:line="300"/>
        <w:jc w:val="both"/>
      </w:pPr>
      <w:r>
        <w:t xml:space="preserve">If you are writing a custom producer and NOT using the bulk API, you are almost certainly bottlenecked. Switch.</w:t>
      </w:r>
    </w:p>
    <w:p>
      <w:pPr>
        <w:pStyle w:val="Heading2"/>
      </w:pPr>
      <w:r>
        <w:t xml:space="preserve">Example — Python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from elasticsearch import Elasticsearch, helpers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es = Elasticsearch("https://es.internal:9200",</w:t>
            </w:r>
          </w:p>
          <w:p>
            <w:pPr>
              <w:spacing w:after="0" w:line="260"/>
            </w:pPr>
            <w:r>
              <w:rPr>
                <w:rFonts w:ascii="Consolas" w:cs="Consolas" w:eastAsia="Consolas" w:hAnsi="Consolas"/>
                <w:sz w:val="20"/>
                <w:szCs w:val="20"/>
              </w:rPr>
              <w:t xml:space="preserve">                   basic_auth=("user", "pass"))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def generate_docs():</w:t>
            </w:r>
          </w:p>
          <w:p>
            <w:pPr>
              <w:spacing w:after="0" w:line="260"/>
            </w:pPr>
            <w:r>
              <w:rPr>
                <w:rFonts w:ascii="Consolas" w:cs="Consolas" w:eastAsia="Consolas" w:hAnsi="Consolas"/>
                <w:sz w:val="20"/>
                <w:szCs w:val="20"/>
              </w:rPr>
              <w:t xml:space="preserve">    for i in range(1_000_000):</w:t>
            </w:r>
          </w:p>
          <w:p>
            <w:pPr>
              <w:spacing w:after="0" w:line="260"/>
            </w:pPr>
            <w:r>
              <w:rPr>
                <w:rFonts w:ascii="Consolas" w:cs="Consolas" w:eastAsia="Consolas" w:hAnsi="Consolas"/>
                <w:sz w:val="20"/>
                <w:szCs w:val="20"/>
              </w:rPr>
              <w:t xml:space="preserve">        yield {</w:t>
            </w:r>
          </w:p>
          <w:p>
            <w:pPr>
              <w:spacing w:after="0" w:line="260"/>
            </w:pPr>
            <w:r>
              <w:rPr>
                <w:rFonts w:ascii="Consolas" w:cs="Consolas" w:eastAsia="Consolas" w:hAnsi="Consolas"/>
                <w:sz w:val="20"/>
                <w:szCs w:val="20"/>
              </w:rPr>
              <w:t xml:space="preserve">            "_index": "logs-2026.04.19",</w:t>
            </w:r>
          </w:p>
          <w:p>
            <w:pPr>
              <w:spacing w:after="0" w:line="260"/>
            </w:pPr>
            <w:r>
              <w:rPr>
                <w:rFonts w:ascii="Consolas" w:cs="Consolas" w:eastAsia="Consolas" w:hAnsi="Consolas"/>
                <w:sz w:val="20"/>
                <w:szCs w:val="20"/>
              </w:rPr>
              <w:t xml:space="preserve">            "_id":    f"doc-{i}",</w:t>
            </w:r>
          </w:p>
          <w:p>
            <w:pPr>
              <w:spacing w:after="0" w:line="260"/>
            </w:pPr>
            <w:r>
              <w:rPr>
                <w:rFonts w:ascii="Consolas" w:cs="Consolas" w:eastAsia="Consolas" w:hAnsi="Consolas"/>
                <w:sz w:val="20"/>
                <w:szCs w:val="20"/>
              </w:rPr>
              <w:t xml:space="preserve">            "message": "Event " + str(i),</w:t>
            </w:r>
          </w:p>
          <w:p>
            <w:pPr>
              <w:spacing w:after="0" w:line="260"/>
            </w:pPr>
            <w:r>
              <w:rPr>
                <w:rFonts w:ascii="Consolas" w:cs="Consolas" w:eastAsia="Consolas" w:hAnsi="Consolas"/>
                <w:sz w:val="20"/>
                <w:szCs w:val="20"/>
              </w:rPr>
              <w:t xml:space="preserve">            "level":   "INFO",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helpers.bulk batches automatically — 500 docs per chunk by default.</w:t>
            </w:r>
          </w:p>
          <w:p>
            <w:pPr>
              <w:spacing w:after="0" w:line="260"/>
            </w:pPr>
            <w:r>
              <w:rPr>
                <w:rFonts w:ascii="Consolas" w:cs="Consolas" w:eastAsia="Consolas" w:hAnsi="Consolas"/>
                <w:sz w:val="20"/>
                <w:szCs w:val="20"/>
              </w:rPr>
              <w:t xml:space="preserve">success, failed = helpers.bulk(</w:t>
            </w:r>
          </w:p>
          <w:p>
            <w:pPr>
              <w:spacing w:after="0" w:line="260"/>
            </w:pPr>
            <w:r>
              <w:rPr>
                <w:rFonts w:ascii="Consolas" w:cs="Consolas" w:eastAsia="Consolas" w:hAnsi="Consolas"/>
                <w:sz w:val="20"/>
                <w:szCs w:val="20"/>
              </w:rPr>
              <w:t xml:space="preserve">    es,</w:t>
            </w:r>
          </w:p>
          <w:p>
            <w:pPr>
              <w:spacing w:after="0" w:line="260"/>
            </w:pPr>
            <w:r>
              <w:rPr>
                <w:rFonts w:ascii="Consolas" w:cs="Consolas" w:eastAsia="Consolas" w:hAnsi="Consolas"/>
                <w:sz w:val="20"/>
                <w:szCs w:val="20"/>
              </w:rPr>
              <w:t xml:space="preserve">    generate_docs(),</w:t>
            </w:r>
          </w:p>
          <w:p>
            <w:pPr>
              <w:spacing w:after="0" w:line="260"/>
            </w:pPr>
            <w:r>
              <w:rPr>
                <w:rFonts w:ascii="Consolas" w:cs="Consolas" w:eastAsia="Consolas" w:hAnsi="Consolas"/>
                <w:sz w:val="20"/>
                <w:szCs w:val="20"/>
              </w:rPr>
              <w:t xml:space="preserve">    chunk_size=5000,             # bigger batches for higher throughput</w:t>
            </w:r>
          </w:p>
          <w:p>
            <w:pPr>
              <w:spacing w:after="0" w:line="260"/>
            </w:pPr>
            <w:r>
              <w:rPr>
                <w:rFonts w:ascii="Consolas" w:cs="Consolas" w:eastAsia="Consolas" w:hAnsi="Consolas"/>
                <w:sz w:val="20"/>
                <w:szCs w:val="20"/>
              </w:rPr>
              <w:t xml:space="preserve">    request_timeout=60,</w:t>
            </w:r>
          </w:p>
          <w:p>
            <w:pPr>
              <w:spacing w:after="0" w:line="260"/>
            </w:pPr>
            <w:r>
              <w:rPr>
                <w:rFonts w:ascii="Consolas" w:cs="Consolas" w:eastAsia="Consolas" w:hAnsi="Consolas"/>
                <w:sz w:val="20"/>
                <w:szCs w:val="20"/>
              </w:rPr>
              <w:t xml:space="preserve">    raise_on_error=False,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print(f"Indexed {success}, failed {failed}")</w:t>
            </w:r>
          </w:p>
        </w:tc>
      </w:tr>
    </w:tbl>
    <w:p>
      <w:pPr>
        <w:pStyle w:val="Heading2"/>
      </w:pPr>
      <w:r>
        <w:t xml:space="preserve">Handling partial failures</w:t>
      </w:r>
    </w:p>
    <w:p>
      <w:pPr>
        <w:spacing w:after="120" w:line="300"/>
        <w:jc w:val="both"/>
      </w:pPr>
      <w:r>
        <w:t xml:space="preserve">A bulk request is NOT atomic. Some operations may succeed and some may fail. The response includes per-operation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Bulk response (truncated)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"took": 42,</w:t>
            </w:r>
          </w:p>
          <w:p>
            <w:pPr>
              <w:spacing w:after="0" w:line="260"/>
            </w:pPr>
            <w:r>
              <w:rPr>
                <w:rFonts w:ascii="Consolas" w:cs="Consolas" w:eastAsia="Consolas" w:hAnsi="Consolas"/>
                <w:sz w:val="20"/>
                <w:szCs w:val="20"/>
              </w:rPr>
              <w:t xml:space="preserve">  "errors": true,                      # one or more operations failed</w:t>
            </w:r>
          </w:p>
          <w:p>
            <w:pPr>
              <w:spacing w:after="0" w:line="260"/>
            </w:pPr>
            <w:r>
              <w:rPr>
                <w:rFonts w:ascii="Consolas" w:cs="Consolas" w:eastAsia="Consolas" w:hAnsi="Consolas"/>
                <w:sz w:val="20"/>
                <w:szCs w:val="20"/>
              </w:rPr>
              <w:t xml:space="preserve">  "items": [</w:t>
            </w:r>
          </w:p>
          <w:p>
            <w:pPr>
              <w:spacing w:after="0" w:line="260"/>
            </w:pPr>
            <w:r>
              <w:rPr>
                <w:rFonts w:ascii="Consolas" w:cs="Consolas" w:eastAsia="Consolas" w:hAnsi="Consolas"/>
                <w:sz w:val="20"/>
                <w:szCs w:val="20"/>
              </w:rPr>
              <w:t xml:space="preserve">    { "index": { "_index": "logs", "_id": "1", "status": 201 } },</w:t>
            </w:r>
          </w:p>
          <w:p>
            <w:pPr>
              <w:spacing w:after="0" w:line="260"/>
            </w:pPr>
            <w:r>
              <w:rPr>
                <w:rFonts w:ascii="Consolas" w:cs="Consolas" w:eastAsia="Consolas" w:hAnsi="Consolas"/>
                <w:sz w:val="20"/>
                <w:szCs w:val="20"/>
              </w:rPr>
              <w:t xml:space="preserve">    { "index": { "_index": "logs", "_id": "2", "status": 429,</w:t>
            </w:r>
          </w:p>
          <w:p>
            <w:pPr>
              <w:spacing w:after="0" w:line="260"/>
            </w:pPr>
            <w:r>
              <w:rPr>
                <w:rFonts w:ascii="Consolas" w:cs="Consolas" w:eastAsia="Consolas" w:hAnsi="Consolas"/>
                <w:sz w:val="20"/>
                <w:szCs w:val="20"/>
              </w:rPr>
              <w:t xml:space="preserve">                 "error": { "type": "es_rejected_execution_exception", "reason": "..." } } },</w:t>
            </w:r>
          </w:p>
          <w:p>
            <w:pPr>
              <w:spacing w:after="0" w:line="260"/>
            </w:pPr>
            <w:r>
              <w:rPr>
                <w:rFonts w:ascii="Consolas" w:cs="Consolas" w:eastAsia="Consolas" w:hAnsi="Consolas"/>
                <w:sz w:val="20"/>
                <w:szCs w:val="20"/>
              </w:rPr>
              <w:t xml:space="preserve">    { "index": { "_index": "logs", "_id": "3", "status": 201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'errors': true flag tells you SOMETHING failed. The per-item 'status' tells you WHICH. Always check this; never assume a bulk request fully succeeded just because the HTTP response is 200.</w:t>
      </w:r>
    </w:p>
    <w:p>
      <w:pPr>
        <w:spacing w:after="120" w:line="300"/>
        <w:jc w:val="both"/>
      </w:pPr>
      <w:r>
        <w:t xml:space="preserve">Common partial-failure reasons:</w:t>
      </w:r>
    </w:p>
    <w:p>
      <w:pPr>
        <w:pStyle w:val="ListParagraph"/>
        <w:numPr>
          <w:ilvl w:val="0"/>
          <w:numId w:val="2"/>
        </w:numPr>
        <w:spacing w:after="80" w:line="300"/>
      </w:pPr>
      <w:r>
        <w:t xml:space="preserve">429 TOO MANY REQUESTS — the thread pool is full. Back off and retry with exponential delay.</w:t>
      </w:r>
    </w:p>
    <w:p>
      <w:pPr>
        <w:pStyle w:val="ListParagraph"/>
        <w:numPr>
          <w:ilvl w:val="0"/>
          <w:numId w:val="2"/>
        </w:numPr>
        <w:spacing w:after="80" w:line="300"/>
      </w:pPr>
      <w:r>
        <w:t xml:space="preserve">Mapping conflicts — a document's field types don't match the mapping (e.g., string where integer expected).</w:t>
      </w:r>
    </w:p>
    <w:p>
      <w:pPr>
        <w:pStyle w:val="ListParagraph"/>
        <w:numPr>
          <w:ilvl w:val="0"/>
          <w:numId w:val="2"/>
        </w:numPr>
        <w:spacing w:after="80" w:line="300"/>
      </w:pPr>
      <w:r>
        <w:t xml:space="preserve">Document size exceeded — one document is larger than the configured max.</w:t>
      </w:r>
    </w:p>
    <w:p>
      <w:pPr>
        <w:pStyle w:val="ListParagraph"/>
        <w:numPr>
          <w:ilvl w:val="0"/>
          <w:numId w:val="2"/>
        </w:numPr>
        <w:spacing w:after="80" w:line="300"/>
      </w:pPr>
      <w:r>
        <w:t xml:space="preserve">Circuit breaker tripped.</w:t>
      </w:r>
    </w:p>
    <w:p>
      <w:pPr>
        <w:pStyle w:val="Heading2"/>
      </w:pPr>
      <w:r>
        <w:t xml:space="preserve">The refresh interval — the other indexing throughput knob</w:t>
      </w:r>
    </w:p>
    <w:p>
      <w:pPr>
        <w:spacing w:after="120" w:line="300"/>
        <w:jc w:val="both"/>
      </w:pPr>
      <w:r>
        <w:t xml:space="preserve">Elasticsearch makes new documents searchable by REFRESHING indexes — rebuilding the in-memory segment after every indexing. Default refresh interval is 1 second. For heavy-write workloads, this is wasteful: you refresh once per second even if you wrote 50,000 docs/sec.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During heavy load, increase refresh interval for throughput</w:t>
            </w:r>
          </w:p>
          <w:p>
            <w:pPr>
              <w:spacing w:after="0" w:line="260"/>
            </w:pPr>
            <w:r>
              <w:rPr>
                <w:rFonts w:ascii="Consolas" w:cs="Consolas" w:eastAsia="Consolas" w:hAnsi="Consolas"/>
                <w:sz w:val="20"/>
                <w:szCs w:val="20"/>
              </w:rPr>
              <w:t xml:space="preserve">PUT /logs-*/_settings</w:t>
            </w:r>
          </w:p>
          <w:p>
            <w:pPr>
              <w:spacing w:after="0" w:line="260"/>
            </w:pPr>
            <w:r>
              <w:rPr>
                <w:rFonts w:ascii="Consolas" w:cs="Consolas" w:eastAsia="Consolas" w:hAnsi="Consolas"/>
                <w:sz w:val="20"/>
                <w:szCs w:val="20"/>
              </w:rPr>
              <w:t xml:space="preserve">{ "index": { "refresh_interval": "30s"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disable entirely during bulk loads</w:t>
            </w:r>
          </w:p>
          <w:p>
            <w:pPr>
              <w:spacing w:after="0" w:line="260"/>
            </w:pPr>
            <w:r>
              <w:rPr>
                <w:rFonts w:ascii="Consolas" w:cs="Consolas" w:eastAsia="Consolas" w:hAnsi="Consolas"/>
                <w:sz w:val="20"/>
                <w:szCs w:val="20"/>
              </w:rPr>
              <w:t xml:space="preserve">PUT /logs-2026.04.19/_settings</w:t>
            </w:r>
          </w:p>
          <w:p>
            <w:pPr>
              <w:spacing w:after="0" w:line="260"/>
            </w:pPr>
            <w:r>
              <w:rPr>
                <w:rFonts w:ascii="Consolas" w:cs="Consolas" w:eastAsia="Consolas" w:hAnsi="Consolas"/>
                <w:sz w:val="20"/>
                <w:szCs w:val="20"/>
              </w:rPr>
              <w:t xml:space="preserve">{ "index": { "refresh_interval": "-1"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After the load, re-enable</w:t>
            </w:r>
          </w:p>
          <w:p>
            <w:pPr>
              <w:spacing w:after="0" w:line="260"/>
            </w:pPr>
            <w:r>
              <w:rPr>
                <w:rFonts w:ascii="Consolas" w:cs="Consolas" w:eastAsia="Consolas" w:hAnsi="Consolas"/>
                <w:sz w:val="20"/>
                <w:szCs w:val="20"/>
              </w:rPr>
              <w:t xml:space="preserve">PUT /logs-2026.04.19/_settings</w:t>
            </w:r>
          </w:p>
          <w:p>
            <w:pPr>
              <w:spacing w:after="0" w:line="260"/>
            </w:pPr>
            <w:r>
              <w:rPr>
                <w:rFonts w:ascii="Consolas" w:cs="Consolas" w:eastAsia="Consolas" w:hAnsi="Consolas"/>
                <w:sz w:val="20"/>
                <w:szCs w:val="20"/>
              </w:rPr>
              <w:t xml:space="preserve">{ "index": { "refresh_interval": "1s" } }</w:t>
            </w:r>
          </w:p>
          <w:p>
            <w:pPr>
              <w:spacing w:after="0" w:line="260"/>
            </w:pPr>
            <w:r>
              <w:rPr>
                <w:rFonts w:ascii="Consolas" w:cs="Consolas" w:eastAsia="Consolas" w:hAnsi="Consolas"/>
                <w:sz w:val="20"/>
                <w:szCs w:val="20"/>
              </w:rPr>
              <w:t xml:space="preserve">POST /logs-2026.04.19/_refresh     # and force one refresh to make docs searchable</w:t>
            </w:r>
          </w:p>
        </w:tc>
      </w:tr>
    </w:tbl>
    <w:p>
      <w:pPr>
        <w:spacing w:after="120" w:line="300"/>
        <w:jc w:val="both"/>
      </w:pPr>
      <w:r>
        <w:t xml:space="preserve">Setting refresh_interval to 30 seconds (typical for log pipelines) can double indexing throughput while barely affecting user experience — logs are searchable within half a minute instead of half a second, which is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throughput pair</w:t>
            </w:r>
          </w:p>
          <w:p>
            <w:pPr>
              <w:spacing w:after="0" w:line="280"/>
            </w:pPr>
            <w:r>
              <w:t xml:space="preserve">Two settings dominate write throughput: USE THE BULK API (always, no exceptions) and INCREASE refresh_interval (to 10-30 seconds for log pipelines). Together they provide a 10-100x throughput multiplier over naive single-doc indexing with default refresh.</w:t>
            </w:r>
          </w:p>
        </w:tc>
      </w:tr>
    </w:tbl>
    <w:p>
      <w:r>
        <w:br w:type="page"/>
      </w:r>
    </w:p>
    <w:p>
      <w:pPr>
        <w:pStyle w:val="Heading1"/>
      </w:pPr>
      <w:r>
        <w:t xml:space="preserve">9. Search Optimization</w:t>
      </w:r>
    </w:p>
    <w:p>
      <w:pPr>
        <w:spacing w:after="120" w:line="300"/>
        <w:jc w:val="both"/>
      </w:pPr>
      <w:r>
        <w:t xml:space="preserve">The write side is tuned by hardware and bulk batching. The read side is tuned by CACHING and QUERY SHAPE. Good queries on a well-cached cluster return in milliseconds; bad queries on any cluster struggle.</w:t>
      </w:r>
    </w:p>
    <w:p>
      <w:pPr>
        <w:pStyle w:val="Heading2"/>
      </w:pPr>
      <w:r>
        <w:t xml:space="preserve">9.1 Request cache, shard query cache, node query cache</w:t>
      </w:r>
    </w:p>
    <w:p>
      <w:pPr>
        <w:spacing w:after="120" w:line="300"/>
        <w:jc w:val="both"/>
      </w:pPr>
      <w:r>
        <w:t xml:space="preserve">Elasticsearch has THREE caches that together handle most repeated-query performance. Understand each and you can reason about why a given query is fast or slow.</w:t>
      </w:r>
    </w:p>
    <w:p>
      <w:pPr>
        <w:pStyle w:val="Heading3"/>
      </w:pPr>
      <w:r>
        <w:t xml:space="preserve">Node query cache</w:t>
      </w:r>
    </w:p>
    <w:p>
      <w:pPr>
        <w:spacing w:after="120" w:line="300"/>
        <w:jc w:val="both"/>
      </w:pPr>
      <w:r>
        <w:t xml:space="preserve">At the LOWEST level, Lucene caches the results of filter clauses — the set of matching documents for a given filter, encoded as a compact bitmap. Asking 'status_code: 500' twice in a row reuses the bitmap; no repeat work. This cache is on EVERY NODE and covers most filter-context queries. Default size is 10% of heap.</w:t>
      </w:r>
    </w:p>
    <w:p>
      <w:pPr>
        <w:pStyle w:val="Heading3"/>
      </w:pPr>
      <w:r>
        <w:t xml:space="preserve">Shard query cache</w:t>
      </w:r>
    </w:p>
    <w:p>
      <w:pPr>
        <w:spacing w:after="120" w:line="300"/>
        <w:jc w:val="both"/>
      </w:pPr>
      <w:r>
        <w:t xml:space="preserve">At the SHARD level, Elasticsearch caches the results of certain whole-query patterns — specifically, aggregations on a whole shard where size=0 (no hits requested). A dashboard that asks 'count docs per 1-minute bucket for the last hour' is perfect for the shard query cache — same question over and over. Default size 1% of heap.</w:t>
      </w:r>
    </w:p>
    <w:p>
      <w:pPr>
        <w:pStyle w:val="Heading3"/>
      </w:pPr>
      <w:r>
        <w:t xml:space="preserve">Request cache (aka shard request cache)</w:t>
      </w:r>
    </w:p>
    <w:p>
      <w:pPr>
        <w:spacing w:after="120" w:line="300"/>
        <w:jc w:val="both"/>
      </w:pPr>
      <w:r>
        <w:t xml:space="preserve">Same mechanism as the shard query cache, described from the REQUEST side. Enabled by default for any query with size=0. Can be explicitly enabled per request with request_cache=true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Explicitly use the request cache for an aggregation</w:t>
            </w:r>
          </w:p>
          <w:p>
            <w:pPr>
              <w:spacing w:after="0" w:line="260"/>
            </w:pPr>
            <w:r>
              <w:rPr>
                <w:rFonts w:ascii="Consolas" w:cs="Consolas" w:eastAsia="Consolas" w:hAnsi="Consolas"/>
                <w:sz w:val="20"/>
                <w:szCs w:val="20"/>
              </w:rPr>
              <w:t xml:space="preserve">GET /logs-*/_search?request_cache=true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"size": 0,</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"by_status": { "terms": { "field": "status_code"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When the caches help</w:t>
      </w:r>
    </w:p>
    <w:p>
      <w:pPr>
        <w:spacing w:after="120" w:line="300"/>
        <w:jc w:val="both"/>
      </w:pPr>
      <w:r>
        <w:t xml:space="preserve">Caches help when the SAME query hits the cluster repeatedly — which is exactly what dashboards and alert rules do. A dashboard refreshing every 10 seconds with the same 8 panels produces 8 * 360 = 2,880 identical queries per hour. After the first time each is asked, the rest are cache hits. This is why dashboards feel nearly instant once warmed up.</w:t>
      </w:r>
    </w:p>
    <w:p>
      <w:pPr>
        <w:pStyle w:val="Heading3"/>
      </w:pPr>
      <w:r>
        <w:t xml:space="preserve">When caches don't help</w:t>
      </w:r>
    </w:p>
    <w:p>
      <w:pPr>
        <w:spacing w:after="120" w:line="300"/>
        <w:jc w:val="both"/>
      </w:pPr>
      <w:r>
        <w:t xml:space="preserve">Queries that change constantly don't cache. Examples: full-text free-form search (every user types something different), queries including `now` as a time bound that moves every second, queries with random parameters. For these, the cache is useless.</w:t>
      </w:r>
    </w:p>
    <w:p>
      <w:pPr>
        <w:pStyle w:val="Heading3"/>
      </w:pPr>
      <w:r>
        <w:t xml:space="preserve">Round the time to get cache hits</w:t>
      </w:r>
    </w:p>
    <w:p>
      <w:pPr>
        <w:spacing w:after="120" w:line="300"/>
        <w:jc w:val="both"/>
      </w:pPr>
      <w:r>
        <w:t xml:space="preserve">One famous Kibana-era optimization: dashboards round 'now' to 10-second intervals. Without rounding, every second's query is different — no cache hits. With rounding, queries during the same 10-second window are IDENTICAL and the cache catches them. This trick alone can 10x dashboard responsiveness.</w:t>
      </w:r>
    </w:p>
    <w:p>
      <w:pPr>
        <w:pStyle w:val="Heading2"/>
      </w:pPr>
      <w:r>
        <w:t xml:space="preserve">9.2 Query optimization techniques</w:t>
      </w:r>
    </w:p>
    <w:p>
      <w:pPr>
        <w:pStyle w:val="Heading3"/>
      </w:pPr>
      <w:r>
        <w:t xml:space="preserve">1. Use FILTER context, not QUERY context</w:t>
      </w:r>
    </w:p>
    <w:p>
      <w:pPr>
        <w:spacing w:after="120" w:line="300"/>
        <w:jc w:val="both"/>
      </w:pPr>
      <w:r>
        <w:t xml:space="preserve">Every Elasticsearch query can be expressed either in QUERY context (scored) or FILTER context (not scored). Filter context is FASTER because scoring is skipped and results are cacheable.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Scored — slower</w:t>
            </w:r>
          </w:p>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"bool": {</w:t>
            </w:r>
          </w:p>
          <w:p>
            <w:pPr>
              <w:spacing w:after="0" w:line="260"/>
            </w:pPr>
            <w:r>
              <w:rPr>
                <w:rFonts w:ascii="Consolas" w:cs="Consolas" w:eastAsia="Consolas" w:hAnsi="Consolas"/>
                <w:sz w:val="20"/>
                <w:szCs w:val="20"/>
              </w:rPr>
              <w:t xml:space="preserve">      "must": [                          # scored context</w:t>
            </w:r>
          </w:p>
          <w:p>
            <w:pPr>
              <w:spacing w:after="0" w:line="260"/>
            </w:pPr>
            <w:r>
              <w:rPr>
                <w:rFonts w:ascii="Consolas" w:cs="Consolas" w:eastAsia="Consolas" w:hAnsi="Consolas"/>
                <w:sz w:val="20"/>
                <w:szCs w:val="20"/>
              </w:rPr>
              <w:t xml:space="preserve">        { "match": { "level": "ERROR" } },</w:t>
            </w:r>
          </w:p>
          <w:p>
            <w:pPr>
              <w:spacing w:after="0" w:line="260"/>
            </w:pPr>
            <w:r>
              <w:rPr>
                <w:rFonts w:ascii="Consolas" w:cs="Consolas" w:eastAsia="Consolas" w:hAnsi="Consolas"/>
                <w:sz w:val="20"/>
                <w:szCs w:val="20"/>
              </w:rPr>
              <w:t xml:space="preserve">        { "range": { "@timestamp": { "gte": "now-1h"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Filtered — faster and cacheable</w:t>
            </w:r>
          </w:p>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"bool": {</w:t>
            </w:r>
          </w:p>
          <w:p>
            <w:pPr>
              <w:spacing w:after="0" w:line="260"/>
            </w:pPr>
            <w:r>
              <w:rPr>
                <w:rFonts w:ascii="Consolas" w:cs="Consolas" w:eastAsia="Consolas" w:hAnsi="Consolas"/>
                <w:sz w:val="20"/>
                <w:szCs w:val="20"/>
              </w:rPr>
              <w:t xml:space="preserve">      "filter": [                        # filter context, cacheable</w:t>
            </w:r>
          </w:p>
          <w:p>
            <w:pPr>
              <w:spacing w:after="0" w:line="260"/>
            </w:pPr>
            <w:r>
              <w:rPr>
                <w:rFonts w:ascii="Consolas" w:cs="Consolas" w:eastAsia="Consolas" w:hAnsi="Consolas"/>
                <w:sz w:val="20"/>
                <w:szCs w:val="20"/>
              </w:rPr>
              <w:t xml:space="preserve">        { "term":  { "level": "ERROR" } },</w:t>
            </w:r>
          </w:p>
          <w:p>
            <w:pPr>
              <w:spacing w:after="0" w:line="260"/>
            </w:pPr>
            <w:r>
              <w:rPr>
                <w:rFonts w:ascii="Consolas" w:cs="Consolas" w:eastAsia="Consolas" w:hAnsi="Consolas"/>
                <w:sz w:val="20"/>
                <w:szCs w:val="20"/>
              </w:rPr>
              <w:t xml:space="preserve">        { "range": { "@timestamp": { "gte": "now-1h"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For everything except RELEVANCE-BASED FULL-TEXT SEARCH, use filter context. The 'must' clause of a bool query is for things you want scored; the 'filter' clause is for things that just need to match.</w:t>
      </w:r>
    </w:p>
    <w:p>
      <w:pPr>
        <w:pStyle w:val="Heading3"/>
      </w:pPr>
      <w:r>
        <w:t xml:space="preserve">2. Narrow the time range</w:t>
      </w:r>
    </w:p>
    <w:p>
      <w:pPr>
        <w:spacing w:after="120" w:line="300"/>
        <w:jc w:val="both"/>
      </w:pPr>
      <w:r>
        <w:t xml:space="preserve">Elasticsearch prunes shards based on their internal timestamp range. A query for 'last 1 hour' on a data stream with 30 days of indices only touches the most recent shard(s) — the others are SKIPPED entirely. The narrower the time range, the fewer shards queried.</w:t>
      </w:r>
    </w:p>
    <w:p>
      <w:pPr>
        <w:spacing w:after="120" w:line="300"/>
        <w:jc w:val="both"/>
      </w:pPr>
      <w:r>
        <w:t xml:space="preserve">Kibana's time picker makes this automatic. Alerts must be written with explicit narrow time filters.</w:t>
      </w:r>
    </w:p>
    <w:p>
      <w:pPr>
        <w:pStyle w:val="Heading3"/>
      </w:pPr>
      <w:r>
        <w:t xml:space="preserve">3. Target specific indices</w:t>
      </w:r>
    </w:p>
    <w:p>
      <w:pPr>
        <w:spacing w:after="120" w:line="300"/>
        <w:jc w:val="both"/>
      </w:pPr>
      <w:r>
        <w:t xml:space="preserve">Wildcard queries across ALL indices do more work. Be specific when you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Touches every index matching *, potentially hundreds</w:t>
            </w:r>
          </w:p>
          <w:p>
            <w:pPr>
              <w:spacing w:after="0" w:line="260"/>
            </w:pPr>
            <w:r>
              <w:rPr>
                <w:rFonts w:ascii="Consolas" w:cs="Consolas" w:eastAsia="Consolas" w:hAnsi="Consolas"/>
                <w:sz w:val="20"/>
                <w:szCs w:val="20"/>
              </w:rPr>
              <w:t xml:space="preserve">GET /*/_search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Touches only log indices</w:t>
            </w:r>
          </w:p>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Touches only last-hour logs</w:t>
            </w:r>
          </w:p>
          <w:p>
            <w:pPr>
              <w:spacing w:after="0" w:line="260"/>
            </w:pPr>
            <w:r>
              <w:rPr>
                <w:rFonts w:ascii="Consolas" w:cs="Consolas" w:eastAsia="Consolas" w:hAnsi="Consolas"/>
                <w:sz w:val="20"/>
                <w:szCs w:val="20"/>
              </w:rPr>
              <w:t xml:space="preserve">GET /logs-2026.04.19/_search</w:t>
            </w:r>
          </w:p>
        </w:tc>
      </w:tr>
    </w:tbl>
    <w:p>
      <w:pPr>
        <w:pStyle w:val="Heading3"/>
      </w:pPr>
      <w:r>
        <w:t xml:space="preserve">4. Use KEYWORD fields for exact-match and aggregations</w:t>
      </w:r>
    </w:p>
    <w:p>
      <w:pPr>
        <w:spacing w:after="120" w:line="300"/>
        <w:jc w:val="both"/>
      </w:pPr>
      <w:r>
        <w:t xml:space="preserve">Revisit Module 3 for the text-vs-keyword distinction. For filtering by exact value and for aggregating, use the keyword subfield. Aggregating on a text field is typically an error or very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SLOW — aggregates on analyzed text</w:t>
            </w:r>
          </w:p>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 "size": 0, "aggs": { "by_service": { "terms": { "field": "service" }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FAST — aggregates on the keyword subfield</w:t>
            </w:r>
          </w:p>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 "size": 0, "aggs": { "by_service": { "terms": { "field": "service.keyword" } } } }</w:t>
            </w:r>
          </w:p>
        </w:tc>
      </w:tr>
    </w:tbl>
    <w:p>
      <w:pPr>
        <w:pStyle w:val="Heading3"/>
      </w:pPr>
      <w:r>
        <w:t xml:space="preserve">5. Avoid deep pagination — use search_after</w:t>
      </w:r>
    </w:p>
    <w:p>
      <w:pPr>
        <w:spacing w:after="120" w:line="300"/>
        <w:jc w:val="both"/>
      </w:pPr>
      <w:r>
        <w:t xml:space="preserve">Fetching page 100 of 50 results (from=5000, size=50) requires ranking the top 5,050 matches on every shard, then merging. This is expensive, and Elasticsearch refuses beyond from+size=10,000 by default. For deep pagination, use SEARCH_AFTER — pagination based on a cursor sort value — which costs the same at page 1 and page 10,000.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First page</w:t>
            </w:r>
          </w:p>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"size": 100,</w:t>
            </w:r>
          </w:p>
          <w:p>
            <w:pPr>
              <w:spacing w:after="0" w:line="260"/>
            </w:pPr>
            <w:r>
              <w:rPr>
                <w:rFonts w:ascii="Consolas" w:cs="Consolas" w:eastAsia="Consolas" w:hAnsi="Consolas"/>
                <w:sz w:val="20"/>
                <w:szCs w:val="20"/>
              </w:rPr>
              <w:t xml:space="preserve">  "sort": [{ "@timestamp": "desc" }, { "_id": "asc" }],</w:t>
            </w:r>
          </w:p>
          <w:p>
            <w:pPr>
              <w:spacing w:after="0" w:line="260"/>
            </w:pPr>
            <w:r>
              <w:rPr>
                <w:rFonts w:ascii="Consolas" w:cs="Consolas" w:eastAsia="Consolas" w:hAnsi="Consolas"/>
                <w:sz w:val="20"/>
                <w:szCs w:val="20"/>
              </w:rPr>
              <w:t xml:space="preserve">  "query": { "match_all": {}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Response contains sort values for each doc. Use the LAST doc's sort to get the next page.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Next page — no from=100</w:t>
            </w:r>
          </w:p>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"size": 100,</w:t>
            </w:r>
          </w:p>
          <w:p>
            <w:pPr>
              <w:spacing w:after="0" w:line="260"/>
            </w:pPr>
            <w:r>
              <w:rPr>
                <w:rFonts w:ascii="Consolas" w:cs="Consolas" w:eastAsia="Consolas" w:hAnsi="Consolas"/>
                <w:sz w:val="20"/>
                <w:szCs w:val="20"/>
              </w:rPr>
              <w:t xml:space="preserve">  "sort": [{ "@timestamp": "desc" }, { "_id": "asc" }],</w:t>
            </w:r>
          </w:p>
          <w:p>
            <w:pPr>
              <w:spacing w:after="0" w:line="260"/>
            </w:pPr>
            <w:r>
              <w:rPr>
                <w:rFonts w:ascii="Consolas" w:cs="Consolas" w:eastAsia="Consolas" w:hAnsi="Consolas"/>
                <w:sz w:val="20"/>
                <w:szCs w:val="20"/>
              </w:rPr>
              <w:t xml:space="preserve">  "search_after": ["2026-04-19T14:32:07.000Z", "doc-xyz"],</w:t>
            </w:r>
          </w:p>
          <w:p>
            <w:pPr>
              <w:spacing w:after="0" w:line="260"/>
            </w:pPr>
            <w:r>
              <w:rPr>
                <w:rFonts w:ascii="Consolas" w:cs="Consolas" w:eastAsia="Consolas" w:hAnsi="Consolas"/>
                <w:sz w:val="20"/>
                <w:szCs w:val="20"/>
              </w:rPr>
              <w:t xml:space="preserve">  "query": { "match_all": {} }</w:t>
            </w:r>
          </w:p>
          <w:p>
            <w:pPr>
              <w:spacing w:after="0" w:line="260"/>
            </w:pPr>
            <w:r>
              <w:rPr>
                <w:rFonts w:ascii="Consolas" w:cs="Consolas" w:eastAsia="Consolas" w:hAnsi="Consolas"/>
                <w:sz w:val="20"/>
                <w:szCs w:val="20"/>
              </w:rPr>
              <w:t xml:space="preserve">}</w:t>
            </w:r>
          </w:p>
        </w:tc>
      </w:tr>
    </w:tbl>
    <w:p>
      <w:pPr>
        <w:pStyle w:val="Heading3"/>
      </w:pPr>
      <w:r>
        <w:t xml:space="preserve">6. Set size: 0 for pure aggregations</w:t>
      </w:r>
    </w:p>
    <w:p>
      <w:pPr>
        <w:spacing w:after="120" w:line="300"/>
        <w:jc w:val="both"/>
      </w:pPr>
      <w:r>
        <w:t xml:space="preserve">If you only want aggregations (counts, averages, histograms) and don't need the matching documents, set size: 0. Elasticsearch SKIPS fetching any hits and runs only the aggregation — much cheaper, and caches apply.</w:t>
      </w:r>
    </w:p>
    <w:p>
      <w:pPr>
        <w:pStyle w:val="Heading3"/>
      </w:pPr>
      <w:r>
        <w:t xml:space="preserve">7. Use doc_values for sorting and aggregating</w:t>
      </w:r>
    </w:p>
    <w:p>
      <w:pPr>
        <w:spacing w:after="120" w:line="300"/>
        <w:jc w:val="both"/>
      </w:pPr>
      <w:r>
        <w:t xml:space="preserve">Every type EXCEPT text has doc_values enabled by default (an on-disk columnar store optimized for aggregations and sorting). If you've explicitly disabled doc_values on a field you need to aggregate, you'll discover your mapping was wrong — and only re-indexing fixes it. So: don't disable doc_values unless you're certain.</w:t>
      </w:r>
    </w:p>
    <w:p>
      <w:pPr>
        <w:pStyle w:val="Heading3"/>
      </w:pPr>
      <w:r>
        <w:t xml:space="preserve">8. Prefer terms filters over scripts</w:t>
      </w:r>
    </w:p>
    <w:p>
      <w:pPr>
        <w:spacing w:after="120" w:line="300"/>
        <w:jc w:val="both"/>
      </w:pPr>
      <w:r>
        <w:t xml:space="preserve">Scripts in Painless are flexible but SLOW compared to native filters. If you can express a query without a script, do it.</w:t>
      </w:r>
    </w:p>
    <w:p>
      <w:pPr>
        <w:pStyle w:val="Heading3"/>
      </w:pPr>
      <w:r>
        <w:t xml:space="preserve">9. Use runtime fields judiciously</w:t>
      </w:r>
    </w:p>
    <w:p>
      <w:pPr>
        <w:spacing w:after="120" w:line="300"/>
        <w:jc w:val="both"/>
      </w:pPr>
      <w:r>
        <w:t xml:space="preserve">Runtime fields (computed at query time) are brilliant for exploration — but they are SLOWER than indexed fields. If a runtime field is in every production query, consider promoting it to a real indexed field with the next schema change.</w:t>
      </w:r>
    </w:p>
    <w:p>
      <w:pPr>
        <w:pStyle w:val="Heading2"/>
      </w:pPr>
      <w:r>
        <w:t xml:space="preserve">9.3 Profiling slow queries</w:t>
      </w:r>
    </w:p>
    <w:p>
      <w:pPr>
        <w:spacing w:after="120" w:line="300"/>
        <w:jc w:val="both"/>
      </w:pPr>
      <w:r>
        <w:t xml:space="preserve">When a query is slow, don't guess — PROFILE.</w:t>
      </w:r>
    </w:p>
    <w:p>
      <w:pPr>
        <w:pStyle w:val="Heading3"/>
      </w:pPr>
      <w:r>
        <w:t xml:space="preserve">The _search?profile=true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/logs/_search?profile=true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"bool": {</w:t>
            </w:r>
          </w:p>
          <w:p>
            <w:pPr>
              <w:spacing w:after="0" w:line="260"/>
            </w:pPr>
            <w:r>
              <w:rPr>
                <w:rFonts w:ascii="Consolas" w:cs="Consolas" w:eastAsia="Consolas" w:hAnsi="Consolas"/>
                <w:sz w:val="20"/>
                <w:szCs w:val="20"/>
              </w:rPr>
              <w:t xml:space="preserve">      "must": [ { "match": { "message": "timeout" } } ],</w:t>
            </w:r>
          </w:p>
          <w:p>
            <w:pPr>
              <w:spacing w:after="0" w:line="260"/>
            </w:pPr>
            <w:r>
              <w:rPr>
                <w:rFonts w:ascii="Consolas" w:cs="Consolas" w:eastAsia="Consolas" w:hAnsi="Consolas"/>
                <w:sz w:val="20"/>
                <w:szCs w:val="20"/>
              </w:rPr>
              <w:t xml:space="preserve">      "filter": [ { "term": { "level": "ERROR"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Response now contains a 'profile' object detailing:</w:t>
            </w:r>
          </w:p>
          <w:p>
            <w:pPr>
              <w:spacing w:after="0" w:line="260"/>
            </w:pPr>
            <w:r>
              <w:rPr>
                <w:rFonts w:ascii="Consolas" w:cs="Consolas" w:eastAsia="Consolas" w:hAnsi="Consolas"/>
                <w:sz w:val="20"/>
                <w:szCs w:val="20"/>
              </w:rPr>
              <w:t xml:space="preserve">#   • Per-shard time breakdown</w:t>
            </w:r>
          </w:p>
          <w:p>
            <w:pPr>
              <w:spacing w:after="0" w:line="260"/>
            </w:pPr>
            <w:r>
              <w:rPr>
                <w:rFonts w:ascii="Consolas" w:cs="Consolas" w:eastAsia="Consolas" w:hAnsi="Consolas"/>
                <w:sz w:val="20"/>
                <w:szCs w:val="20"/>
              </w:rPr>
              <w:t xml:space="preserve">#   • Per-query-clause rewrite and execution time</w:t>
            </w:r>
          </w:p>
          <w:p>
            <w:pPr>
              <w:spacing w:after="0" w:line="260"/>
            </w:pPr>
            <w:r>
              <w:rPr>
                <w:rFonts w:ascii="Consolas" w:cs="Consolas" w:eastAsia="Consolas" w:hAnsi="Consolas"/>
                <w:sz w:val="20"/>
                <w:szCs w:val="20"/>
              </w:rPr>
              <w:t xml:space="preserve">#   • Per-collector (aggregation) time</w:t>
            </w:r>
          </w:p>
        </w:tc>
      </w:tr>
    </w:tbl>
    <w:p>
      <w:pPr>
        <w:pStyle w:val="Heading3"/>
      </w:pPr>
      <w:r>
        <w:t xml:space="preserve">Kibana's Search Profiler</w:t>
      </w:r>
    </w:p>
    <w:p>
      <w:pPr>
        <w:spacing w:after="120" w:line="300"/>
        <w:jc w:val="both"/>
      </w:pPr>
      <w:r>
        <w:t xml:space="preserve">The Dev Tools → Search Profiler tab renders the same information as an interactive tree. Paste your query, press Profile, see exactly where time was spent. The best debugging tool for slow queries.</w:t>
      </w:r>
    </w:p>
    <w:p>
      <w:pPr>
        <w:pStyle w:val="Heading3"/>
      </w:pPr>
      <w:r>
        <w:t xml:space="preserve">Slow log</w:t>
      </w:r>
    </w:p>
    <w:p>
      <w:pPr>
        <w:spacing w:after="120" w:line="300"/>
        <w:jc w:val="both"/>
      </w:pPr>
      <w:r>
        <w:t xml:space="preserve">Elasticsearch can LOG queries that exceed a threshold. Per-index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/logs/_settings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"index.search.slowlog.threshold.query.warn": "2s",</w:t>
            </w:r>
          </w:p>
          <w:p>
            <w:pPr>
              <w:spacing w:after="0" w:line="260"/>
            </w:pPr>
            <w:r>
              <w:rPr>
                <w:rFonts w:ascii="Consolas" w:cs="Consolas" w:eastAsia="Consolas" w:hAnsi="Consolas"/>
                <w:sz w:val="20"/>
                <w:szCs w:val="20"/>
              </w:rPr>
              <w:t xml:space="preserve">  "index.search.slowlog.threshold.query.info": "500ms",</w:t>
            </w:r>
          </w:p>
          <w:p>
            <w:pPr>
              <w:spacing w:after="0" w:line="260"/>
            </w:pPr>
            <w:r>
              <w:rPr>
                <w:rFonts w:ascii="Consolas" w:cs="Consolas" w:eastAsia="Consolas" w:hAnsi="Consolas"/>
                <w:sz w:val="20"/>
                <w:szCs w:val="20"/>
              </w:rPr>
              <w:t xml:space="preserve">  "index.search.slowlog.threshold.fetch.info": "200ms"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Slow queries go to /var/log/elasticsearch/&lt;cluster&gt;_index_search_slowlog.log</w:t>
            </w:r>
          </w:p>
          <w:p>
            <w:pPr>
              <w:spacing w:after="0" w:line="260"/>
            </w:pPr>
            <w:r>
              <w:rPr>
                <w:rFonts w:ascii="Consolas" w:cs="Consolas" w:eastAsia="Consolas" w:hAnsi="Consolas"/>
                <w:sz w:val="20"/>
                <w:szCs w:val="20"/>
              </w:rPr>
              <w:t xml:space="preserve"># (or similar). Ingest this log back into the cluster to analyze slow-query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search-optimization pyramid</w:t>
            </w:r>
          </w:p>
          <w:p>
            <w:pPr>
              <w:spacing w:after="0" w:line="280"/>
            </w:pPr>
            <w:r>
              <w:t xml:space="preserve">Most of the speed comes from: (1) a narrow time range — massively prunes shards. (2) Filter context for non-scored clauses — free caching. (3) Appropriate field types — keyword for exact match, not text. (4) size: 0 when only aggregations are needed. (5) search_after for pagination. Master these five and 95% of your queries will be fast.</w:t>
            </w:r>
          </w:p>
        </w:tc>
      </w:tr>
    </w:tbl>
    <w:p>
      <w:r>
        <w:br w:type="page"/>
      </w:r>
    </w:p>
    <w:p>
      <w:pPr>
        <w:pStyle w:val="Heading1"/>
      </w:pPr>
      <w:r>
        <w:t xml:space="preserve">10. Other Performance Practices Worth Knowing</w:t>
      </w:r>
    </w:p>
    <w:p>
      <w:pPr>
        <w:spacing w:after="120" w:line="300"/>
        <w:jc w:val="both"/>
      </w:pPr>
      <w:r>
        <w:t xml:space="preserve">Beyond the seven curriculum points, a few practices show up in every well-tuned production cluster.</w:t>
      </w:r>
    </w:p>
    <w:p>
      <w:pPr>
        <w:pStyle w:val="Heading2"/>
      </w:pPr>
      <w:r>
        <w:t xml:space="preserve">Force-merge read-only indices</w:t>
      </w:r>
    </w:p>
    <w:p>
      <w:pPr>
        <w:spacing w:after="120" w:line="300"/>
        <w:jc w:val="both"/>
      </w:pPr>
      <w:r>
        <w:t xml:space="preserve">Over time, a shard accumulates many small Lucene segments — because of flushes and refreshes. Each segment has overhead. Once an index STOPS receiving writes (e.g., after rollover), you can FORCE-MERGE it to consolidate segments — typically to 1 segment per shard. Benefits: reduced heap usage, faster searches, smaller disk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/logs-2026.04.18/_forcemerge?max_num_segments=1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Takes anywhere from seconds to many minutes depending on shard size.</w:t>
            </w:r>
          </w:p>
          <w:p>
            <w:pPr>
              <w:spacing w:after="0" w:line="260"/>
            </w:pPr>
            <w:r>
              <w:rPr>
                <w:rFonts w:ascii="Consolas" w:cs="Consolas" w:eastAsia="Consolas" w:hAnsi="Consolas"/>
                <w:sz w:val="20"/>
                <w:szCs w:val="20"/>
              </w:rPr>
              <w:t xml:space="preserve"># Creates a spike of I/O — schedule during off-hours.</w:t>
            </w:r>
          </w:p>
        </w:tc>
      </w:tr>
    </w:tbl>
    <w:p>
      <w:pPr>
        <w:spacing w:after="120" w:line="300"/>
        <w:jc w:val="both"/>
      </w:pPr>
      <w:r>
        <w:t xml:space="preserve">The ILM warm phase performs this automatically when indices transition, which is the standard production setup.</w:t>
      </w:r>
    </w:p>
    <w:p>
      <w:pPr>
        <w:pStyle w:val="Heading2"/>
      </w:pPr>
      <w:r>
        <w:t xml:space="preserve">Right-sized mappings</w:t>
      </w:r>
    </w:p>
    <w:p>
      <w:pPr>
        <w:spacing w:after="120" w:line="300"/>
        <w:jc w:val="both"/>
      </w:pPr>
      <w:r>
        <w:t xml:space="preserve">Every field in the mapping has a storage and memory cost. Common mistakes:</w:t>
      </w:r>
    </w:p>
    <w:p>
      <w:pPr>
        <w:pStyle w:val="ListParagraph"/>
        <w:numPr>
          <w:ilvl w:val="0"/>
          <w:numId w:val="2"/>
        </w:numPr>
        <w:spacing w:after="80" w:line="300"/>
      </w:pPr>
      <w:r>
        <w:rPr>
          <w:b/>
          <w:bCs/>
        </w:rPr>
        <w:t xml:space="preserve">Indexing fields you never query. </w:t>
      </w:r>
      <w:r>
        <w:t xml:space="preserve">If you never search or aggregate on user_agent.original_string, set index: false on it — it still appears in _source for display, but not in the inverted index. Storage drops significantly.</w:t>
      </w:r>
    </w:p>
    <w:p>
      <w:pPr>
        <w:pStyle w:val="ListParagraph"/>
        <w:numPr>
          <w:ilvl w:val="0"/>
          <w:numId w:val="2"/>
        </w:numPr>
        <w:spacing w:after="80" w:line="300"/>
      </w:pPr>
      <w:r>
        <w:rPr>
          <w:b/>
          <w:bCs/>
        </w:rPr>
        <w:t xml:space="preserve">Dual text+keyword on long strings. </w:t>
      </w:r>
      <w:r>
        <w:t xml:space="preserve">Default mapping creates both. For long prose you search as text, the keyword subfield is useless (truncated at 256 chars by default) and wastes space. Explicitly map as just 'text.'</w:t>
      </w:r>
    </w:p>
    <w:p>
      <w:pPr>
        <w:pStyle w:val="ListParagraph"/>
        <w:numPr>
          <w:ilvl w:val="0"/>
          <w:numId w:val="2"/>
        </w:numPr>
        <w:spacing w:after="80" w:line="300"/>
      </w:pPr>
      <w:r>
        <w:rPr>
          <w:b/>
          <w:bCs/>
        </w:rPr>
        <w:t xml:space="preserve">Float instead of scaled_float. </w:t>
      </w:r>
      <w:r>
        <w:t xml:space="preserve">For monetary amounts and similar bounded decimals, scaled_float uses integer storage internally and is both smaller and more CPU-efficient.</w:t>
      </w:r>
    </w:p>
    <w:p>
      <w:pPr>
        <w:pStyle w:val="Heading2"/>
      </w:pPr>
      <w:r>
        <w:t xml:space="preserve">Turn off _source for huge read-only indices (rare)</w:t>
      </w:r>
    </w:p>
    <w:p>
      <w:pPr>
        <w:spacing w:after="120" w:line="300"/>
        <w:jc w:val="both"/>
      </w:pPr>
      <w:r>
        <w:t xml:space="preserve">Elasticsearch stores the original JSON in a field called _source. By default, this is ~50-70% of disk footprint. For very specific use cases — aggregation-only indices where you never need the original document — you can disable _source. Storage drops by half. But: no reindexing, no update-by-query, no _update API. Only for advanced users with full understanding.</w:t>
      </w:r>
    </w:p>
    <w:p>
      <w:pPr>
        <w:pStyle w:val="Heading2"/>
      </w:pPr>
      <w:r>
        <w:t xml:space="preserve">Warming caches on startup</w:t>
      </w:r>
    </w:p>
    <w:p>
      <w:pPr>
        <w:spacing w:after="120" w:line="300"/>
        <w:jc w:val="both"/>
      </w:pPr>
      <w:r>
        <w:t xml:space="preserve">Immediately after a cluster restart, caches are cold and the first queries are slow. For production dashboards, you can WARM the caches by running representative queries against the newly-started cluster before opening it to users. Elasticsearch has no built-in warmer API (deprecated in 5.x), so a custom script running the typical dashboard queries at cluster startup is the pattern.</w:t>
      </w:r>
    </w:p>
    <w:p>
      <w:pPr>
        <w:pStyle w:val="Heading2"/>
      </w:pPr>
      <w:r>
        <w:t xml:space="preserve">Tune the refresh and translog settings per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Setting</w:t>
            </w:r>
          </w:p>
        </w:tc>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Default</w:t>
            </w:r>
          </w:p>
        </w:tc>
        <w:tc>
          <w:tcPr>
            <w:tcW w:type="dxa" w:w="4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When to change</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index.refresh_interval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Increase to 10-30s for write-heavy, read-tolerant workloads (logs).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index.translog.durability</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request</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Change to async for higher throughput on non-critical data.</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index.translog.sync_interval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When durability is async, this controls fsync frequency.</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index.translog.flush_threshold_size</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512mb</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Increase for huge hosts; flush less often.</w:t>
            </w:r>
          </w:p>
        </w:tc>
      </w:tr>
    </w:tbl>
    <w:p>
      <w:pPr>
        <w:spacing w:after="120"/>
      </w:pPr>
      <w:r>
        <w:t xml:space="preserve"/>
      </w:r>
    </w:p>
    <w:p>
      <w:pPr>
        <w:pStyle w:val="Heading2"/>
      </w:pPr>
      <w:r>
        <w:t xml:space="preserve">Disable swap</w:t>
      </w:r>
    </w:p>
    <w:p>
      <w:pPr>
        <w:spacing w:after="120" w:line="300"/>
        <w:jc w:val="both"/>
      </w:pPr>
      <w:r>
        <w:t xml:space="preserve">If the Linux kernel swaps Elasticsearch's heap to disk, performance falls apart entirely. Set vm.swappiness to 1 (near-off) AT MINIMUM. Better: disable swap entirely on Elasticsearch hosts. The ES config also has bootstrap.memory_lock: true which mlock()s the heap into RAM — prevents the OS from ever paging it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elasticsearch.yml</w:t>
            </w:r>
          </w:p>
          <w:p>
            <w:pPr>
              <w:spacing w:after="0" w:line="260"/>
            </w:pPr>
            <w:r>
              <w:rPr>
                <w:rFonts w:ascii="Consolas" w:cs="Consolas" w:eastAsia="Consolas" w:hAnsi="Consolas"/>
                <w:sz w:val="20"/>
                <w:szCs w:val="20"/>
              </w:rPr>
              <w:t xml:space="preserve">bootstrap.memory_lock: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Requires LimitMEMLOCK=infinity in the systemd service file</w:t>
            </w:r>
          </w:p>
          <w:p>
            <w:pPr>
              <w:spacing w:after="0" w:line="260"/>
            </w:pPr>
            <w:r>
              <w:rPr>
                <w:rFonts w:ascii="Consolas" w:cs="Consolas" w:eastAsia="Consolas" w:hAnsi="Consolas"/>
                <w:sz w:val="20"/>
                <w:szCs w:val="20"/>
              </w:rPr>
              <w:t xml:space="preserve"># Verify after start:</w:t>
            </w:r>
          </w:p>
          <w:p>
            <w:pPr>
              <w:spacing w:after="0" w:line="260"/>
            </w:pPr>
            <w:r>
              <w:rPr>
                <w:rFonts w:ascii="Consolas" w:cs="Consolas" w:eastAsia="Consolas" w:hAnsi="Consolas"/>
                <w:sz w:val="20"/>
                <w:szCs w:val="20"/>
              </w:rPr>
              <w:t xml:space="preserve">GET /_nodes?filter_path=**.mlockall</w:t>
            </w:r>
          </w:p>
        </w:tc>
      </w:tr>
    </w:tbl>
    <w:p>
      <w:pPr>
        <w:pStyle w:val="Heading2"/>
      </w:pPr>
      <w:r>
        <w:t xml:space="preserve">Use NVMe over spinning disks for hot data</w:t>
      </w:r>
    </w:p>
    <w:p>
      <w:pPr>
        <w:spacing w:after="120" w:line="300"/>
        <w:jc w:val="both"/>
      </w:pPr>
      <w:r>
        <w:t xml:space="preserve">The jump from HDD to SSD is 10-20x in random IO. NVMe over SATA SSD is another 3-5x. For hot indices that absorb writes and serve dashboards, NVMe is transformative. The price premium has shrunk; in 2026 NVMe is the default for any serious hot tier.</w:t>
      </w:r>
    </w:p>
    <w:p>
      <w:pPr>
        <w:pStyle w:val="Heading2"/>
      </w:pPr>
      <w:r>
        <w:t xml:space="preserve">Avoid running on a single JVM beyond 31 GB</w:t>
      </w:r>
    </w:p>
    <w:p>
      <w:pPr>
        <w:spacing w:after="120" w:line="300"/>
        <w:jc w:val="both"/>
      </w:pPr>
      <w:r>
        <w:t xml:space="preserve">We covered this; worth re-emphasizing: never, ever, set heap above 31 GB. If you have a 128 GB server, run multiple ES JVMs (each with 31 GB heap) or run one and give the remaining ~97 GB to the OS cache. Never create a single 64 GB heap.</w:t>
      </w:r>
    </w:p>
    <w:p>
      <w:pPr>
        <w:pStyle w:val="Heading2"/>
      </w:pPr>
      <w:r>
        <w:t xml:space="preserve">Coordinating-only nodes for large clusters</w:t>
      </w:r>
    </w:p>
    <w:p>
      <w:pPr>
        <w:spacing w:after="120" w:line="300"/>
        <w:jc w:val="both"/>
      </w:pPr>
      <w:r>
        <w:t xml:space="preserve">In clusters with 10+ data nodes and heavy client traffic, dedicate a few COORDINATING-ONLY nodes (no data, not master-eligible) as the entry point for all client queries. They fan out to data nodes and merge results, taking the coordinator CPU load off the data nodes. This alone can reduce tail latency substantially.</w:t>
      </w:r>
    </w:p>
    <w:p>
      <w:r>
        <w:br w:type="page"/>
      </w:r>
    </w:p>
    <w:p>
      <w:pPr>
        <w:pStyle w:val="Heading1"/>
      </w:pPr>
      <w:r>
        <w:t xml:space="preserve">11. Capacity Planning — A Worked Sizing Exercise</w:t>
      </w:r>
    </w:p>
    <w:p>
      <w:pPr>
        <w:spacing w:after="120" w:line="300"/>
        <w:jc w:val="both"/>
      </w:pPr>
      <w:r>
        <w:t xml:space="preserve">Let's put everything together with a realistic sizing exercise.</w:t>
      </w:r>
    </w:p>
    <w:p>
      <w:pPr>
        <w:pStyle w:val="Heading2"/>
      </w:pPr>
      <w:r>
        <w:t xml:space="preserve">The scenario</w:t>
      </w:r>
    </w:p>
    <w:p>
      <w:pPr>
        <w:pStyle w:val="ListParagraph"/>
        <w:numPr>
          <w:ilvl w:val="0"/>
          <w:numId w:val="2"/>
        </w:numPr>
        <w:spacing w:after="80" w:line="300"/>
      </w:pPr>
      <w:r>
        <w:t xml:space="preserve">Daily log volume: 500 GB/day (post-compression; at ~2:1 ratio, raw text is ~1 TB/day).</w:t>
      </w:r>
    </w:p>
    <w:p>
      <w:pPr>
        <w:pStyle w:val="ListParagraph"/>
        <w:numPr>
          <w:ilvl w:val="0"/>
          <w:numId w:val="2"/>
        </w:numPr>
        <w:spacing w:after="80" w:line="300"/>
      </w:pPr>
      <w:r>
        <w:t xml:space="preserve">Retention: 90 days in Elasticsearch + 2 years in frozen/object storage.</w:t>
      </w:r>
    </w:p>
    <w:p>
      <w:pPr>
        <w:pStyle w:val="ListParagraph"/>
        <w:numPr>
          <w:ilvl w:val="0"/>
          <w:numId w:val="2"/>
        </w:numPr>
        <w:spacing w:after="80" w:line="300"/>
      </w:pPr>
      <w:r>
        <w:t xml:space="preserve">Workload: 1,000 concurrent dashboard users at peak; ~50 queries per second.</w:t>
      </w:r>
    </w:p>
    <w:p>
      <w:pPr>
        <w:pStyle w:val="ListParagraph"/>
        <w:numPr>
          <w:ilvl w:val="0"/>
          <w:numId w:val="2"/>
        </w:numPr>
        <w:spacing w:after="80" w:line="300"/>
      </w:pPr>
      <w:r>
        <w:t xml:space="preserve">Each query touches ~1 week of data (7 days × 500 GB = 3.5 TB).</w:t>
      </w:r>
    </w:p>
    <w:p>
      <w:pPr>
        <w:pStyle w:val="Heading2"/>
      </w:pPr>
      <w:r>
        <w:t xml:space="preserve">Step 1 — Total data in Elasticsearch</w:t>
      </w:r>
    </w:p>
    <w:p>
      <w:pPr>
        <w:spacing w:after="120" w:line="300"/>
        <w:jc w:val="both"/>
      </w:pPr>
      <w:r>
        <w:t xml:space="preserve">Daily volume × retention × (1 + replica_count) = 500 GB × 90 × 2 = 90 TB total footprint for the 90-day window, assuming 1 replica throughout.</w:t>
      </w:r>
    </w:p>
    <w:p>
      <w:pPr>
        <w:spacing w:after="120" w:line="300"/>
        <w:jc w:val="both"/>
      </w:pPr>
      <w:r>
        <w:t xml:space="preserve">The frozen tier (years 2 and beyond) is in object storage, minimal cluster overhead — ignore for sizing the cluster itself.</w:t>
      </w:r>
    </w:p>
    <w:p>
      <w:pPr>
        <w:pStyle w:val="Heading2"/>
      </w:pPr>
      <w:r>
        <w:t xml:space="preserve">Step 2 — Apply tier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300"/>
        <w:gridCol w:w="286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Tier</w:t>
            </w:r>
          </w:p>
        </w:tc>
        <w:tc>
          <w:tcPr>
            <w:tcW w:type="dxa" w:w="17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Age</w:t>
            </w:r>
          </w:p>
        </w:tc>
        <w:tc>
          <w:tcPr>
            <w:tcW w:type="dxa" w:w="33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Data volume (with 1 replica)</w:t>
            </w:r>
          </w:p>
        </w:tc>
        <w:tc>
          <w:tcPr>
            <w:tcW w:type="dxa" w:w="2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Storage type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Hot</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0-7 days</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500 × 7 × 2 = 7 TB</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NVMe SSD</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Warm</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7-30 days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 × 23 × 2 = 23 TB</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SATA SSD / fast HDD</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Cold</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30-90 days</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500 × 60 × 1 = 30 TB (no replicas)</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HDD</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Frozen</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90 days - 2 years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 × 640 = 320 TB</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Object storage</w:t>
            </w:r>
          </w:p>
        </w:tc>
      </w:tr>
    </w:tbl>
    <w:p>
      <w:pPr>
        <w:spacing w:after="120"/>
      </w:pPr>
      <w:r>
        <w:t xml:space="preserve"/>
      </w:r>
    </w:p>
    <w:p>
      <w:pPr>
        <w:pStyle w:val="Heading2"/>
      </w:pPr>
      <w:r>
        <w:t xml:space="preserve">Step 3 — Size the hot tier</w:t>
      </w:r>
    </w:p>
    <w:p>
      <w:pPr>
        <w:spacing w:after="120" w:line="300"/>
        <w:jc w:val="both"/>
      </w:pPr>
      <w:r>
        <w:t xml:space="preserve">7 TB needs to be spread across hot nodes. Target 25 GB shards. 7 TB / 25 GB = 280 primary shards. But wait — we're rolling over every day with some number of primaries per daily index. Let's say rollover at 30 GB, so each daily index has ~15-20 primaries (500 GB / 30 GB). Multiplied by 7 daily indices = ~120-140 primaries on the hot tier. With 1 replica: 240-280 shards on hot.</w:t>
      </w:r>
    </w:p>
    <w:p>
      <w:pPr>
        <w:spacing w:after="120" w:line="300"/>
        <w:jc w:val="both"/>
      </w:pPr>
      <w:r>
        <w:t xml:space="preserve">Shard-per-node ceiling: ~600 shards per 32 GB heap. 240-280 shards comfortably fits on 2-3 hot nodes of 64 GB RAM each (31 GB heap + 33 GB OS cache). Let's go with 3 for headroom:</w:t>
      </w:r>
    </w:p>
    <w:p>
      <w:pPr>
        <w:pStyle w:val="ListParagraph"/>
        <w:numPr>
          <w:ilvl w:val="0"/>
          <w:numId w:val="2"/>
        </w:numPr>
        <w:spacing w:after="80" w:line="300"/>
      </w:pPr>
      <w:r>
        <w:t xml:space="preserve">3 hot nodes × 64 GB RAM = 192 GB RAM hot tier.</w:t>
      </w:r>
    </w:p>
    <w:p>
      <w:pPr>
        <w:pStyle w:val="ListParagraph"/>
        <w:numPr>
          <w:ilvl w:val="0"/>
          <w:numId w:val="2"/>
        </w:numPr>
        <w:spacing w:after="80" w:line="300"/>
      </w:pPr>
      <w:r>
        <w:t xml:space="preserve">Storage: 3 × 3 TB NVMe = 9 TB (7 TB data, room to grow).</w:t>
      </w:r>
    </w:p>
    <w:p>
      <w:pPr>
        <w:pStyle w:val="Heading2"/>
      </w:pPr>
      <w:r>
        <w:t xml:space="preserve">Step 4 — Size the warm tier</w:t>
      </w:r>
    </w:p>
    <w:p>
      <w:pPr>
        <w:spacing w:after="120" w:line="300"/>
        <w:jc w:val="both"/>
      </w:pPr>
      <w:r>
        <w:t xml:space="preserve">23 TB on warm. Force-merged indices can run shards up to 50 GB comfortably. ~460 primary shards + replicas = ~920 shards total on warm. At ~600 shards per 32 GB heap, we need at least 2 warm nodes; for safety and query throughput, use 3:</w:t>
      </w:r>
    </w:p>
    <w:p>
      <w:pPr>
        <w:pStyle w:val="ListParagraph"/>
        <w:numPr>
          <w:ilvl w:val="0"/>
          <w:numId w:val="2"/>
        </w:numPr>
        <w:spacing w:after="80" w:line="300"/>
      </w:pPr>
      <w:r>
        <w:t xml:space="preserve">3 warm nodes × 64 GB RAM = 192 GB RAM warm tier.</w:t>
      </w:r>
    </w:p>
    <w:p>
      <w:pPr>
        <w:pStyle w:val="ListParagraph"/>
        <w:numPr>
          <w:ilvl w:val="0"/>
          <w:numId w:val="2"/>
        </w:numPr>
        <w:spacing w:after="80" w:line="300"/>
      </w:pPr>
      <w:r>
        <w:t xml:space="preserve">Storage: 3 × 10 TB SATA SSD = 30 TB (23 TB data, room to grow).</w:t>
      </w:r>
    </w:p>
    <w:p>
      <w:pPr>
        <w:pStyle w:val="Heading2"/>
      </w:pPr>
      <w:r>
        <w:t xml:space="preserve">Step 5 — Size the cold tier</w:t>
      </w:r>
    </w:p>
    <w:p>
      <w:pPr>
        <w:spacing w:after="120" w:line="300"/>
        <w:jc w:val="both"/>
      </w:pPr>
      <w:r>
        <w:t xml:space="preserve">30 TB on cold with 0 replicas. Cold shards can be larger still (maybe 50 GB each). 30 TB / 50 GB = ~600 primary shards. Fine on 2-3 cold nodes; keep 3 for even distribution:</w:t>
      </w:r>
    </w:p>
    <w:p>
      <w:pPr>
        <w:pStyle w:val="ListParagraph"/>
        <w:numPr>
          <w:ilvl w:val="0"/>
          <w:numId w:val="2"/>
        </w:numPr>
        <w:spacing w:after="80" w:line="300"/>
      </w:pPr>
      <w:r>
        <w:t xml:space="preserve">3 cold nodes × 32 GB RAM = 96 GB RAM cold tier.</w:t>
      </w:r>
    </w:p>
    <w:p>
      <w:pPr>
        <w:pStyle w:val="ListParagraph"/>
        <w:numPr>
          <w:ilvl w:val="0"/>
          <w:numId w:val="2"/>
        </w:numPr>
        <w:spacing w:after="80" w:line="300"/>
      </w:pPr>
      <w:r>
        <w:t xml:space="preserve">Storage: 3 × 12 TB HDD = 36 TB.</w:t>
      </w:r>
    </w:p>
    <w:p>
      <w:pPr>
        <w:pStyle w:val="Heading2"/>
      </w:pPr>
      <w:r>
        <w:t xml:space="preserve">Step 6 — Frozen tier</w:t>
      </w:r>
    </w:p>
    <w:p>
      <w:pPr>
        <w:spacing w:after="120" w:line="300"/>
        <w:jc w:val="both"/>
      </w:pPr>
      <w:r>
        <w:t xml:space="preserve">Frozen data sits in S3 (or equivalent). 320 TB × ~$0.023/GB/month = ~$7,400/month of S3 cost. The ELASTICSEARCH frozen nodes mostly need local cache SSD:</w:t>
      </w:r>
    </w:p>
    <w:p>
      <w:pPr>
        <w:pStyle w:val="ListParagraph"/>
        <w:numPr>
          <w:ilvl w:val="0"/>
          <w:numId w:val="2"/>
        </w:numPr>
        <w:spacing w:after="80" w:line="300"/>
      </w:pPr>
      <w:r>
        <w:t xml:space="preserve">2 frozen nodes × 32 GB RAM + 2 TB local SSD cache each = 64 GB RAM, 4 TB cache.</w:t>
      </w:r>
    </w:p>
    <w:p>
      <w:pPr>
        <w:pStyle w:val="Heading2"/>
      </w:pPr>
      <w:r>
        <w:t xml:space="preserve">Step 7 — Master-eligible and coordinating nodes</w:t>
      </w:r>
    </w:p>
    <w:p>
      <w:pPr>
        <w:spacing w:after="120" w:line="300"/>
        <w:jc w:val="both"/>
      </w:pPr>
      <w:r>
        <w:t xml:space="preserve">Never run just data nodes in production. Add:</w:t>
      </w:r>
    </w:p>
    <w:p>
      <w:pPr>
        <w:pStyle w:val="ListParagraph"/>
        <w:numPr>
          <w:ilvl w:val="0"/>
          <w:numId w:val="2"/>
        </w:numPr>
        <w:spacing w:after="80" w:line="300"/>
      </w:pPr>
      <w:r>
        <w:t xml:space="preserve">3 dedicated master-eligible nodes (quorum, odd number), each 8 GB RAM. Small.</w:t>
      </w:r>
    </w:p>
    <w:p>
      <w:pPr>
        <w:pStyle w:val="ListParagraph"/>
        <w:numPr>
          <w:ilvl w:val="0"/>
          <w:numId w:val="2"/>
        </w:numPr>
        <w:spacing w:after="80" w:line="300"/>
      </w:pPr>
      <w:r>
        <w:t xml:space="preserve">2 coordinating-only nodes for client-traffic fan-in, each 32 GB RAM.</w:t>
      </w:r>
    </w:p>
    <w:p>
      <w:pPr>
        <w:pStyle w:val="Heading2"/>
      </w:pPr>
      <w:r>
        <w:t xml:space="preserve">Step 8 — Logstash / Beats ingestion</w:t>
      </w:r>
    </w:p>
    <w:p>
      <w:pPr>
        <w:spacing w:after="120" w:line="300"/>
        <w:jc w:val="both"/>
      </w:pPr>
      <w:r>
        <w:t xml:space="preserve">500 GB/day ≈ 6 MB/s. Very manageable. 2 Logstash instances (4 GB each) for redundancy, plus Filebeat/Metricbeat across the application fleet. Consider Kafka in front if application bursts could exceed sustained rate.</w:t>
      </w:r>
    </w:p>
    <w:p>
      <w:pPr>
        <w:pStyle w:val="Heading2"/>
      </w:pPr>
      <w:r>
        <w:t xml:space="preserve">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Tier</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Node count × RAM</w:t>
            </w:r>
          </w:p>
        </w:tc>
        <w:tc>
          <w:tcPr>
            <w:tcW w:type="dxa" w:w="4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Storage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Hot (data)</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 × 64 GB</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 × 3 TB NVMe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Warm (data)</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 × 64 GB</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 × 10 TB SATA SSD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Cold (data)</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 × 32 GB</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 × 12 TB HDD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Frozen (data)</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 × 32 GB</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 × 2 TB cache + S3</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Master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 × 8 GB</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Minimal</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Coordinating</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 × 32 GB</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Minimal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Logstash</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 × 4 GB</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Minimal</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TOTAL</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530 GB RAM</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79 TB block storage + S3</w:t>
            </w:r>
          </w:p>
        </w:tc>
      </w:tr>
    </w:tbl>
    <w:p>
      <w:pPr>
        <w:spacing w:after="120"/>
      </w:pPr>
      <w:r>
        <w:t xml:space="preserve"/>
      </w:r>
    </w:p>
    <w:p>
      <w:pPr>
        <w:pStyle w:val="Heading2"/>
      </w:pPr>
      <w:r>
        <w:t xml:space="preserve">Headroom to scale</w:t>
      </w:r>
    </w:p>
    <w:p>
      <w:pPr>
        <w:spacing w:after="120" w:line="300"/>
        <w:jc w:val="both"/>
      </w:pPr>
      <w:r>
        <w:t xml:space="preserve">This cluster handles today's needs. To scale:</w:t>
      </w:r>
    </w:p>
    <w:p>
      <w:pPr>
        <w:pStyle w:val="ListParagraph"/>
        <w:numPr>
          <w:ilvl w:val="0"/>
          <w:numId w:val="2"/>
        </w:numPr>
        <w:spacing w:after="80" w:line="300"/>
      </w:pPr>
      <w:r>
        <w:t xml:space="preserve">2x write volume — add 1-2 more hot nodes.</w:t>
      </w:r>
    </w:p>
    <w:p>
      <w:pPr>
        <w:pStyle w:val="ListParagraph"/>
        <w:numPr>
          <w:ilvl w:val="0"/>
          <w:numId w:val="2"/>
        </w:numPr>
        <w:spacing w:after="80" w:line="300"/>
      </w:pPr>
      <w:r>
        <w:t xml:space="preserve">2x retention — extend warm/cold tiers proportionally.</w:t>
      </w:r>
    </w:p>
    <w:p>
      <w:pPr>
        <w:pStyle w:val="ListParagraph"/>
        <w:numPr>
          <w:ilvl w:val="0"/>
          <w:numId w:val="2"/>
        </w:numPr>
        <w:spacing w:after="80" w:line="300"/>
      </w:pPr>
      <w:r>
        <w:t xml:space="preserve">10x read load — add coordinating-only nodes, more hot-tier replicas.</w:t>
      </w:r>
    </w:p>
    <w:p>
      <w:pPr>
        <w:spacing w:after="120" w:line="300"/>
        <w:jc w:val="both"/>
      </w:pPr>
      <w:r>
        <w:t xml:space="preserve">The tiered design absorbs growth gracefully without forcing a full redesign. Which is the whole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Sizing is not exact science</w:t>
            </w:r>
          </w:p>
          <w:p>
            <w:pPr>
              <w:spacing w:after="0" w:line="280"/>
            </w:pPr>
            <w:r>
              <w:t xml:space="preserve">These numbers are ESTIMATES. Every real workload has quirks. Size generously (20-30% headroom), measure in production, and tune. The architecture is what matters most — getting the tiers right, the shard sizes right, and the heap right. From that baseline, iteration converges to an efficient cluster quickly.</w:t>
            </w:r>
          </w:p>
        </w:tc>
      </w:tr>
    </w:tbl>
    <w:p>
      <w:r>
        <w:br w:type="page"/>
      </w:r>
    </w:p>
    <w:p>
      <w:pPr>
        <w:pStyle w:val="Heading1"/>
      </w:pPr>
      <w:r>
        <w:t xml:space="preserve">12. Monitoring What Matters</w:t>
      </w:r>
    </w:p>
    <w:p>
      <w:pPr>
        <w:spacing w:after="120" w:line="300"/>
        <w:jc w:val="both"/>
      </w:pPr>
      <w:r>
        <w:t xml:space="preserve">A tuned cluster is tuned against MEASUREMENT. You cannot manage what you do not measure. Elasticsearch exposes rich metrics; Kibana's Stack Monitoring app visualizes them. Know what to watch.</w:t>
      </w:r>
    </w:p>
    <w:p>
      <w:pPr>
        <w:pStyle w:val="Heading2"/>
      </w:pPr>
      <w:r>
        <w:t xml:space="preserve">Cluster-level</w:t>
      </w:r>
    </w:p>
    <w:p>
      <w:pPr>
        <w:pStyle w:val="ListParagraph"/>
        <w:numPr>
          <w:ilvl w:val="0"/>
          <w:numId w:val="2"/>
        </w:numPr>
        <w:spacing w:after="80" w:line="300"/>
      </w:pPr>
      <w:r>
        <w:rPr>
          <w:b/>
          <w:bCs/>
        </w:rPr>
        <w:t xml:space="preserve">Cluster health — </w:t>
      </w:r>
      <w:r>
        <w:t xml:space="preserve">Green / Yellow / Red. Any prolonged non-green state deserves attention. Red is an emergency.</w:t>
      </w:r>
    </w:p>
    <w:p>
      <w:pPr>
        <w:pStyle w:val="ListParagraph"/>
        <w:numPr>
          <w:ilvl w:val="0"/>
          <w:numId w:val="2"/>
        </w:numPr>
        <w:spacing w:after="80" w:line="300"/>
      </w:pPr>
      <w:r>
        <w:rPr>
          <w:b/>
          <w:bCs/>
        </w:rPr>
        <w:t xml:space="preserve">Pending tasks — </w:t>
      </w:r>
      <w:r>
        <w:t xml:space="preserve">cluster-state operations waiting to run. A growing queue means the master is overwhelmed.</w:t>
      </w:r>
    </w:p>
    <w:p>
      <w:pPr>
        <w:pStyle w:val="ListParagraph"/>
        <w:numPr>
          <w:ilvl w:val="0"/>
          <w:numId w:val="2"/>
        </w:numPr>
        <w:spacing w:after="80" w:line="300"/>
      </w:pPr>
      <w:r>
        <w:rPr>
          <w:b/>
          <w:bCs/>
        </w:rPr>
        <w:t xml:space="preserve">Unassigned shards — </w:t>
      </w:r>
      <w:r>
        <w:t xml:space="preserve">should be 0 in steady state. /_cluster/allocation/explain tells you why a shard can't be placed.</w:t>
      </w:r>
    </w:p>
    <w:p>
      <w:pPr>
        <w:pStyle w:val="Heading2"/>
      </w:pPr>
      <w:r>
        <w:t xml:space="preserve">Node-level</w:t>
      </w:r>
    </w:p>
    <w:p>
      <w:pPr>
        <w:pStyle w:val="ListParagraph"/>
        <w:numPr>
          <w:ilvl w:val="0"/>
          <w:numId w:val="2"/>
        </w:numPr>
        <w:spacing w:after="80" w:line="300"/>
      </w:pPr>
      <w:r>
        <w:rPr>
          <w:b/>
          <w:bCs/>
        </w:rPr>
        <w:t xml:space="preserve">Heap used percentage — </w:t>
      </w:r>
      <w:r>
        <w:t xml:space="preserve">routinely over 75% means the heap is undersized or full GC is imminent. Over 95% triggers the parent circuit breaker.</w:t>
      </w:r>
    </w:p>
    <w:p>
      <w:pPr>
        <w:pStyle w:val="ListParagraph"/>
        <w:numPr>
          <w:ilvl w:val="0"/>
          <w:numId w:val="2"/>
        </w:numPr>
        <w:spacing w:after="80" w:line="300"/>
      </w:pPr>
      <w:r>
        <w:rPr>
          <w:b/>
          <w:bCs/>
        </w:rPr>
        <w:t xml:space="preserve">GC pause time (old-gen) — </w:t>
      </w:r>
      <w:r>
        <w:t xml:space="preserve">old-gen GCs should be rare and brief (&lt; 1s). Frequent or long old-gen GCs are a red flag.</w:t>
      </w:r>
    </w:p>
    <w:p>
      <w:pPr>
        <w:pStyle w:val="ListParagraph"/>
        <w:numPr>
          <w:ilvl w:val="0"/>
          <w:numId w:val="2"/>
        </w:numPr>
        <w:spacing w:after="80" w:line="300"/>
      </w:pPr>
      <w:r>
        <w:rPr>
          <w:b/>
          <w:bCs/>
        </w:rPr>
        <w:t xml:space="preserve">CPU percentage — </w:t>
      </w:r>
      <w:r>
        <w:t xml:space="preserve">sustained &gt; 80% suggests under-provisioning or expensive queries.</w:t>
      </w:r>
    </w:p>
    <w:p>
      <w:pPr>
        <w:pStyle w:val="ListParagraph"/>
        <w:numPr>
          <w:ilvl w:val="0"/>
          <w:numId w:val="2"/>
        </w:numPr>
        <w:spacing w:after="80" w:line="300"/>
      </w:pPr>
      <w:r>
        <w:rPr>
          <w:b/>
          <w:bCs/>
        </w:rPr>
        <w:t xml:space="preserve">Disk utilization — </w:t>
      </w:r>
      <w:r>
        <w:t xml:space="preserve">at 85% Elasticsearch stops allocating new shards to the node (high watermark); at 90% it starts trying to relocate shards away (high); at 95% it makes the index read-only (flood). Keep well under.</w:t>
      </w:r>
    </w:p>
    <w:p>
      <w:pPr>
        <w:pStyle w:val="ListParagraph"/>
        <w:numPr>
          <w:ilvl w:val="0"/>
          <w:numId w:val="2"/>
        </w:numPr>
        <w:spacing w:after="80" w:line="300"/>
      </w:pPr>
      <w:r>
        <w:rPr>
          <w:b/>
          <w:bCs/>
        </w:rPr>
        <w:t xml:space="preserve">Thread pool queues — </w:t>
      </w:r>
      <w:r>
        <w:t xml:space="preserve">especially 'search' and 'write' queues. Full queues = rejected requests = 429 responses to clients.</w:t>
      </w:r>
    </w:p>
    <w:p>
      <w:pPr>
        <w:pStyle w:val="Heading2"/>
      </w:pPr>
      <w:r>
        <w:t xml:space="preserve">Index / shard-level</w:t>
      </w:r>
    </w:p>
    <w:p>
      <w:pPr>
        <w:pStyle w:val="ListParagraph"/>
        <w:numPr>
          <w:ilvl w:val="0"/>
          <w:numId w:val="2"/>
        </w:numPr>
        <w:spacing w:after="80" w:line="300"/>
      </w:pPr>
      <w:r>
        <w:rPr>
          <w:b/>
          <w:bCs/>
        </w:rPr>
        <w:t xml:space="preserve">Shards per node — </w:t>
      </w:r>
      <w:r>
        <w:t xml:space="preserve">keep under 20 per GB of heap.</w:t>
      </w:r>
    </w:p>
    <w:p>
      <w:pPr>
        <w:pStyle w:val="ListParagraph"/>
        <w:numPr>
          <w:ilvl w:val="0"/>
          <w:numId w:val="2"/>
        </w:numPr>
        <w:spacing w:after="80" w:line="300"/>
      </w:pPr>
      <w:r>
        <w:rPr>
          <w:b/>
          <w:bCs/>
        </w:rPr>
        <w:t xml:space="preserve">Shard size distribution — </w:t>
      </w:r>
      <w:r>
        <w:t xml:space="preserve">are they 10-50 GB? Or are some tiny/huge?</w:t>
      </w:r>
    </w:p>
    <w:p>
      <w:pPr>
        <w:pStyle w:val="ListParagraph"/>
        <w:numPr>
          <w:ilvl w:val="0"/>
          <w:numId w:val="2"/>
        </w:numPr>
        <w:spacing w:after="80" w:line="300"/>
      </w:pPr>
      <w:r>
        <w:rPr>
          <w:b/>
          <w:bCs/>
        </w:rPr>
        <w:t xml:space="preserve">Segment count per shard — </w:t>
      </w:r>
      <w:r>
        <w:t xml:space="preserve">growing segment counts on old read-only shards = missed force-merge.</w:t>
      </w:r>
    </w:p>
    <w:p>
      <w:pPr>
        <w:pStyle w:val="ListParagraph"/>
        <w:numPr>
          <w:ilvl w:val="0"/>
          <w:numId w:val="2"/>
        </w:numPr>
        <w:spacing w:after="80" w:line="300"/>
      </w:pPr>
      <w:r>
        <w:rPr>
          <w:b/>
          <w:bCs/>
        </w:rPr>
        <w:t xml:space="preserve">Refresh / flush / merge stats — </w:t>
      </w:r>
      <w:r>
        <w:t xml:space="preserve">/_nodes/stats/indices — high merge time is normal during heavy writes; spiking can indicate under-provisioned IO.</w:t>
      </w:r>
    </w:p>
    <w:p>
      <w:pPr>
        <w:pStyle w:val="Heading2"/>
      </w:pPr>
      <w:r>
        <w:t xml:space="preserve">Query-level</w:t>
      </w:r>
    </w:p>
    <w:p>
      <w:pPr>
        <w:pStyle w:val="ListParagraph"/>
        <w:numPr>
          <w:ilvl w:val="0"/>
          <w:numId w:val="2"/>
        </w:numPr>
        <w:spacing w:after="80" w:line="300"/>
      </w:pPr>
      <w:r>
        <w:rPr>
          <w:b/>
          <w:bCs/>
        </w:rPr>
        <w:t xml:space="preserve">Slow log — </w:t>
      </w:r>
      <w:r>
        <w:t xml:space="preserve">queries over your latency SLO should be logged. Review weekly.</w:t>
      </w:r>
    </w:p>
    <w:p>
      <w:pPr>
        <w:pStyle w:val="ListParagraph"/>
        <w:numPr>
          <w:ilvl w:val="0"/>
          <w:numId w:val="2"/>
        </w:numPr>
        <w:spacing w:after="80" w:line="300"/>
      </w:pPr>
      <w:r>
        <w:rPr>
          <w:b/>
          <w:bCs/>
        </w:rPr>
        <w:t xml:space="preserve">Query rate and latency per data view — </w:t>
      </w:r>
      <w:r>
        <w:t xml:space="preserve">Kibana APM and Stack Monitoring can show these; spot the dashboards that are slow.</w:t>
      </w:r>
    </w:p>
    <w:p>
      <w:pPr>
        <w:pStyle w:val="ListParagraph"/>
        <w:numPr>
          <w:ilvl w:val="0"/>
          <w:numId w:val="2"/>
        </w:numPr>
        <w:spacing w:after="80" w:line="300"/>
      </w:pPr>
      <w:r>
        <w:rPr>
          <w:b/>
          <w:bCs/>
        </w:rPr>
        <w:t xml:space="preserve">Cache hit rates — </w:t>
      </w:r>
      <w:r>
        <w:t xml:space="preserve">node query cache hit ratio, request cache hit ratio.</w:t>
      </w:r>
    </w:p>
    <w:p>
      <w:pPr>
        <w:pStyle w:val="Heading2"/>
      </w:pPr>
      <w:r>
        <w:t xml:space="preserve">The Stack Monitoring app</w:t>
      </w:r>
    </w:p>
    <w:p>
      <w:pPr>
        <w:spacing w:after="120" w:line="300"/>
        <w:jc w:val="both"/>
      </w:pPr>
      <w:r>
        <w:t xml:space="preserve">Kibana's Stack Monitoring displays all of these with pre-built dashboards. Under-advertised for its value — bookmark it and visit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Enable Elasticsearch → send metrics to a monitoring cluster</w:t>
            </w:r>
          </w:p>
          <w:p>
            <w:pPr>
              <w:spacing w:after="0" w:line="260"/>
            </w:pPr>
            <w:r>
              <w:rPr>
                <w:rFonts w:ascii="Consolas" w:cs="Consolas" w:eastAsia="Consolas" w:hAnsi="Consolas"/>
                <w:sz w:val="20"/>
                <w:szCs w:val="20"/>
              </w:rPr>
              <w:t xml:space="preserve">xpack.monitoring.collection.enabled: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use Metricbeat's elasticsearch module to collect metrics into the same cluster.</w:t>
            </w:r>
          </w:p>
        </w:tc>
      </w:tr>
    </w:tbl>
    <w:p>
      <w:pPr>
        <w:pStyle w:val="Heading2"/>
      </w:pPr>
      <w:r>
        <w:t xml:space="preserve">Watch for these early warning signs</w:t>
      </w:r>
    </w:p>
    <w:p>
      <w:pPr>
        <w:pStyle w:val="ListParagraph"/>
        <w:numPr>
          <w:ilvl w:val="0"/>
          <w:numId w:val="2"/>
        </w:numPr>
        <w:spacing w:after="80" w:line="300"/>
      </w:pPr>
      <w:r>
        <w:t xml:space="preserve">Heap growing quickly after node restart = probable leak or huge field data.</w:t>
      </w:r>
    </w:p>
    <w:p>
      <w:pPr>
        <w:pStyle w:val="ListParagraph"/>
        <w:numPr>
          <w:ilvl w:val="0"/>
          <w:numId w:val="2"/>
        </w:numPr>
        <w:spacing w:after="80" w:line="300"/>
      </w:pPr>
      <w:r>
        <w:t xml:space="preserve">Old-gen GC time consistently &gt; 10% of wall time = heap too small for workload.</w:t>
      </w:r>
    </w:p>
    <w:p>
      <w:pPr>
        <w:pStyle w:val="ListParagraph"/>
        <w:numPr>
          <w:ilvl w:val="0"/>
          <w:numId w:val="2"/>
        </w:numPr>
        <w:spacing w:after="80" w:line="300"/>
      </w:pPr>
      <w:r>
        <w:t xml:space="preserve">Thread pool search queue &gt; 0 consistently = insufficient search capacity.</w:t>
      </w:r>
    </w:p>
    <w:p>
      <w:pPr>
        <w:pStyle w:val="ListParagraph"/>
        <w:numPr>
          <w:ilvl w:val="0"/>
          <w:numId w:val="2"/>
        </w:numPr>
        <w:spacing w:after="80" w:line="300"/>
      </w:pPr>
      <w:r>
        <w:t xml:space="preserve">Indexing rate suddenly dropping while CPU stays high = contention or merging.</w:t>
      </w:r>
    </w:p>
    <w:p>
      <w:pPr>
        <w:pStyle w:val="ListParagraph"/>
        <w:numPr>
          <w:ilvl w:val="0"/>
          <w:numId w:val="2"/>
        </w:numPr>
        <w:spacing w:after="80" w:line="300"/>
      </w:pPr>
      <w:r>
        <w:t xml:space="preserve">Slow log showing queries from one client dominating = a poorly-written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Monitor before you need to</w:t>
            </w:r>
          </w:p>
          <w:p>
            <w:pPr>
              <w:spacing w:after="0" w:line="280"/>
            </w:pPr>
            <w:r>
              <w:t xml:space="preserve">The cluster that nobody monitors is the cluster that fails at 3 a.m. Set up Stack Monitoring, alert on the signals above, review trends weekly. Most production Elasticsearch incidents are preventable — if someone saw the warning signs in time.</w:t>
            </w:r>
          </w:p>
        </w:tc>
      </w:tr>
    </w:tbl>
    <w:p>
      <w:r>
        <w:br w:type="page"/>
      </w:r>
    </w:p>
    <w:p>
      <w:pPr>
        <w:pStyle w:val="Heading1"/>
      </w:pPr>
      <w:r>
        <w:t xml:space="preserve">13.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6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Shard</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subset of an index; each shard is a standalone Lucene index.</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Primary shard</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canonical copy of a shard. Writes go here first. Count is fixed at index creation.</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Replica shard</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Copy of a primary for HA and read scaling. Count is adjustable.</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Shard sizing</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Target primary shard size: 10-50 GB, sweet spot 25-30 GB for time-series.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Rollover</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ILM action that creates a new index when the current one hits size/age/doc limits. Keeps shards right-sized.</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max_primary_shard_size</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Rollover trigger that fires when the largest primary shard exceeds a size threshold.</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Split API</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Creates a new index with MORE primary shards from an existing one. Target must be a multiple of source.</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Shrink API</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Creates a new index with FEWER primary shards. Source must be read-only, all shards on one node.</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Reindex</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Copy documents from one index to another; the universal (expensive) way to change any mapping/shard setting.</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Heap</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JVM memory allocated to the Elasticsearch process. Rule: min(50% RAM, 31 GB).</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-Xms / -Xmx</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JVM flags for initial and max heap. Always set them equal.</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Compressed oops</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JVM optimization using 32-bit object pointers. Only active when heap &lt; 32 GB; hence the 31 GB rule.</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G1 GC</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Garbage First — the default GC in modern Elasticsearch. Prioritizes low pause times.</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Circuit breaker</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Memory guard that rejects requests before heap exhaustion.</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OS filesystem cache</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RAM Linux uses to cache file data. Critical for Lucene performance. What the '50%' of non-heap RAM provides.</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Hot tier (data_hot)</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Fastest tier, absorbs writes, NVMe SSDs.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Warm tier (data_warm)</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Recent-but-read-only data, cheaper SSDs or fast HDDs.</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Cold tier (data_cold)</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Rarely-queried data, cheap HDDs, often 0 replicas.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Frozen tier (data_frozen)</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Searchable-snapshot backed by object storage (S3/GCS/Azure Blob).</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Searchable snapshot</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snapshot you can query directly without restoring. Fraction of the storage cost of regular indices.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Node attribute</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Key-value tag on a node used for shard allocation (node.attr.data = hot).</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Node role</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Modern way to declare a node's function (data_hot, data_warm, master, etc.).</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Shard allocation awareness</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Mechanism to ensure primary + replica land in different failure domains (AZs, racks).</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Bulk API</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/_bulk endpoint for batched indexing. Mandatory for any non-trivial write throughput.</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Bulk batch size</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Target 5-15 MB per batch; hard max 100 MB.</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Refresh interval</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How often new writes become searchable. Default 1s; increase to 10-30s for write-heavy log pipelines.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Force merge</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Consolidate Lucene segments in a shard. Run on read-only indices (warm phase of ILM).</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Translog</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Append-only write-ahead log for durability between refreshes.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Query context</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Part of a query that computes relevance scores. Slower.</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Filter context</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Part of a query that only matches (no scoring). Faster, cacheable.</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Node query cache</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Lucene's bitmap cache of filter results. Default 10% of heap.</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Shard query cache / request cache</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Cache of whole-query results for size:0 aggregations. Default 1% of heap.</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Search profiler</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Tool in Kibana (and /_search?profile=true) for diagnosing slow queries.</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search_after</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Cursor-based pagination — scales to any depth, unlike from+size.</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Stack Monitoring</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Kibana app that visualizes cluster health and performance.</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Slow log</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Per-index log of queries that exceed configurable thresholds.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Coordinating-only node</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Node with no data or master role; exists to handle client traffic and fan-out.</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Disk watermarks</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low=85%, high=90%, flood=95%. ES stops operations at each threshold.</w:t>
            </w:r>
          </w:p>
        </w:tc>
      </w:tr>
    </w:tbl>
    <w:p>
      <w:r>
        <w:br w:type="page"/>
      </w:r>
    </w:p>
    <w:p>
      <w:pPr>
        <w:pStyle w:val="Heading1"/>
      </w:pPr>
      <w:r>
        <w:t xml:space="preserve">14. Summary &amp; Key Takeaways</w:t>
      </w:r>
    </w:p>
    <w:p>
      <w:pPr>
        <w:spacing w:after="120" w:line="300"/>
        <w:jc w:val="both"/>
      </w:pPr>
      <w:r>
        <w:t xml:space="preserve">You now know the seven knobs that control 90% of Elasticsearch performance. Let us restate the curriculum points with confidence.</w:t>
      </w:r>
    </w:p>
    <w:p>
      <w:pPr>
        <w:pStyle w:val="Heading2"/>
      </w:pPr>
      <w:r>
        <w:t xml:space="preserve">The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Shard sizing — 10-50 GB per shard</w:t>
            </w:r>
          </w:p>
          <w:p>
            <w:pPr>
              <w:spacing w:after="0" w:line="280"/>
            </w:pPr>
            <w:r>
              <w:t xml:space="preserve">The canonical sizing rule. Too-small shards waste fixed overhead; too-large shards cripple recovery and parallelism. Aim for 25-30 GB on time-series workloads, smaller for search-heavy. Use ROLLOVER with max_primary_shard_size to keep shards right-sized automatically across the life of a data stream.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Number of shards — immutable at creation</w:t>
            </w:r>
          </w:p>
          <w:p>
            <w:pPr>
              <w:spacing w:after="0" w:line="280"/>
            </w:pPr>
            <w:r>
              <w:t xml:space="preserve">Primary shard count is locked once an index exists. To change it: rollover (for time-series), Split API (multiplicative increase), Shrink API (factor decrease), or _reindex (the nuclear option). For new indices, pick conservatively or use rollover. Default is 1 primary shard since ES 7.0.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Replica count — adjustable, default 1</w:t>
            </w:r>
          </w:p>
          <w:p>
            <w:pPr>
              <w:spacing w:after="0" w:line="280"/>
            </w:pPr>
            <w:r>
              <w:t xml:space="preserve">Replicas provide high availability and read scaling. 1 replica is the production default (survives 1 node loss). Can be changed at any time without downtime. Common tricks: set to 0 during bulk loads, then raise; increase for read-heavy workloads. Storage grows linearly with replica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Heap size — 50% of RAM, max 31 GB</w:t>
            </w:r>
          </w:p>
          <w:p>
            <w:pPr>
              <w:spacing w:after="0" w:line="280"/>
            </w:pPr>
            <w:r>
              <w:t xml:space="preserve">JVM heap = min(half of machine RAM, 31 GB). Never cross the 32 GB boundary — compressed oops disappear and you get LESS useful memory and SLOWER performance. Always set -Xms = -Xmx. If your machine has &gt; 64 GB of RAM, let the rest be OS filesystem cache for Lucene.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Hot-warm-cold architecture</w:t>
            </w:r>
          </w:p>
          <w:p>
            <w:pPr>
              <w:spacing w:after="0" w:line="280"/>
            </w:pPr>
            <w:r>
              <w:t xml:space="preserve">Tier storage by age. Hot nodes: NVMe SSD, 0-7 days, writes + frequent reads. Warm nodes: SATA SSD / fast HDD, 7-30 days, read-only. Cold nodes: HDD, 30-180 days, rare queries. Frozen nodes: searchable snapshots in S3 (or equivalent), 180+ days, extremely cheap. ILM automates transitions between tiers. Dramatically reduces cost for long-retention workloads without sacrificing dashboard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Bulk API — batch indexing for throughput</w:t>
            </w:r>
          </w:p>
          <w:p>
            <w:pPr>
              <w:spacing w:after="0" w:line="280"/>
            </w:pPr>
            <w:r>
              <w:t xml:space="preserve">POST to /_bulk with newline-delimited action/body pairs. 10-100x faster than single-document indexing. Target batch sizes of 5-15 MB. Always inspect per-item status in the response — bulk is NOT atomic. Paired with increased refresh_interval (10-30s for logs), it's the foundation of any high-throughput indexing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7. Search optimization — caching and tuning</w:t>
            </w:r>
          </w:p>
          <w:p>
            <w:pPr>
              <w:spacing w:after="0" w:line="280"/>
            </w:pPr>
            <w:r>
              <w:t xml:space="preserve">Three caches: node query cache (filter bitmaps, 10% heap), shard request cache (size:0 aggregations, 1% heap), plus Lucene's own field-data doc_values. Make queries cache-friendly by using filter context, size:0 for aggregations-only, narrow time ranges, and rounded 'now' timestamps. Use search_after for deep pagination. Profile slow queries with ?profile=true or Kibana's Search Profiler.</w:t>
            </w:r>
          </w:p>
        </w:tc>
      </w:tr>
    </w:tbl>
    <w:p>
      <w:pPr>
        <w:pStyle w:val="Heading2"/>
      </w:pPr>
      <w:r>
        <w:t xml:space="preserve">The one-page 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SEVEN KNOBS OF ELASTICSEARCH PERFORMANCE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1. SHARD SIZE       → 25-30 GB for time series            │</w:t>
            </w:r>
          </w:p>
          <w:p>
            <w:pPr>
              <w:spacing w:after="0" w:line="260"/>
            </w:pPr>
            <w:r>
              <w:rPr>
                <w:rFonts w:ascii="Consolas" w:cs="Consolas" w:eastAsia="Consolas" w:hAnsi="Consolas"/>
                <w:sz w:val="20"/>
                <w:szCs w:val="20"/>
              </w:rPr>
              <w:t xml:space="preserve">   │  2. SHARD COUNT      → set carefully, use rollover         │</w:t>
            </w:r>
          </w:p>
          <w:p>
            <w:pPr>
              <w:spacing w:after="0" w:line="260"/>
            </w:pPr>
            <w:r>
              <w:rPr>
                <w:rFonts w:ascii="Consolas" w:cs="Consolas" w:eastAsia="Consolas" w:hAnsi="Consolas"/>
                <w:sz w:val="20"/>
                <w:szCs w:val="20"/>
              </w:rPr>
              <w:t xml:space="preserve">   │  3. REPLICA COUNT    → default 1, adjust on the fly        │</w:t>
            </w:r>
          </w:p>
          <w:p>
            <w:pPr>
              <w:spacing w:after="0" w:line="260"/>
            </w:pPr>
            <w:r>
              <w:rPr>
                <w:rFonts w:ascii="Consolas" w:cs="Consolas" w:eastAsia="Consolas" w:hAnsi="Consolas"/>
                <w:sz w:val="20"/>
                <w:szCs w:val="20"/>
              </w:rPr>
              <w:t xml:space="preserve">   │  4. HEAP             → min(50% RAM, 31 GB). ALWAYS.        │</w:t>
            </w:r>
          </w:p>
          <w:p>
            <w:pPr>
              <w:spacing w:after="0" w:line="260"/>
            </w:pPr>
            <w:r>
              <w:rPr>
                <w:rFonts w:ascii="Consolas" w:cs="Consolas" w:eastAsia="Consolas" w:hAnsi="Consolas"/>
                <w:sz w:val="20"/>
                <w:szCs w:val="20"/>
              </w:rPr>
              <w:t xml:space="preserve">   │  5. DATA TIERS       → hot-warm-cold-frozen for cost + speed│</w:t>
            </w:r>
          </w:p>
          <w:p>
            <w:pPr>
              <w:spacing w:after="0" w:line="260"/>
            </w:pPr>
            <w:r>
              <w:rPr>
                <w:rFonts w:ascii="Consolas" w:cs="Consolas" w:eastAsia="Consolas" w:hAnsi="Consolas"/>
                <w:sz w:val="20"/>
                <w:szCs w:val="20"/>
              </w:rPr>
              <w:t xml:space="preserve">   │  6. BULK API         → mandatory; batches of 5-15 MB       │</w:t>
            </w:r>
          </w:p>
          <w:p>
            <w:pPr>
              <w:spacing w:after="0" w:line="260"/>
            </w:pPr>
            <w:r>
              <w:rPr>
                <w:rFonts w:ascii="Consolas" w:cs="Consolas" w:eastAsia="Consolas" w:hAnsi="Consolas"/>
                <w:sz w:val="20"/>
                <w:szCs w:val="20"/>
              </w:rPr>
              <w:t xml:space="preserve">   │  7. QUERY SHAPE      → filter context, size:0, caches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THREE UNIVERSAL RULES: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RAM is memory for Lucene — give half to OS cache.</w:t>
            </w:r>
          </w:p>
          <w:p>
            <w:pPr>
              <w:spacing w:after="0" w:line="260"/>
            </w:pPr>
            <w:r>
              <w:rPr>
                <w:rFonts w:ascii="Consolas" w:cs="Consolas" w:eastAsia="Consolas" w:hAnsi="Consolas"/>
                <w:sz w:val="20"/>
                <w:szCs w:val="20"/>
              </w:rPr>
              <w:t xml:space="preserve">   • Shards are either too many or too large — aim 10-50 GB.</w:t>
            </w:r>
          </w:p>
          <w:p>
            <w:pPr>
              <w:spacing w:after="0" w:line="260"/>
            </w:pPr>
            <w:r>
              <w:rPr>
                <w:rFonts w:ascii="Consolas" w:cs="Consolas" w:eastAsia="Consolas" w:hAnsi="Consolas"/>
                <w:sz w:val="20"/>
                <w:szCs w:val="20"/>
              </w:rPr>
              <w:t xml:space="preserve">   • Writes must be batched — /_bulk or nothing.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FIVE QUERY OPTIMIZATIONS: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 Narrow time range</w:t>
            </w:r>
          </w:p>
          <w:p>
            <w:pPr>
              <w:spacing w:after="0" w:line="260"/>
            </w:pPr>
            <w:r>
              <w:rPr>
                <w:rFonts w:ascii="Consolas" w:cs="Consolas" w:eastAsia="Consolas" w:hAnsi="Consolas"/>
                <w:sz w:val="20"/>
                <w:szCs w:val="20"/>
              </w:rPr>
              <w:t xml:space="preserve">   (2) Filter context, not query context</w:t>
            </w:r>
          </w:p>
          <w:p>
            <w:pPr>
              <w:spacing w:after="0" w:line="260"/>
            </w:pPr>
            <w:r>
              <w:rPr>
                <w:rFonts w:ascii="Consolas" w:cs="Consolas" w:eastAsia="Consolas" w:hAnsi="Consolas"/>
                <w:sz w:val="20"/>
                <w:szCs w:val="20"/>
              </w:rPr>
              <w:t xml:space="preserve">   (3) Keyword fields for exact match / aggregations</w:t>
            </w:r>
          </w:p>
          <w:p>
            <w:pPr>
              <w:spacing w:after="0" w:line="260"/>
            </w:pPr>
            <w:r>
              <w:rPr>
                <w:rFonts w:ascii="Consolas" w:cs="Consolas" w:eastAsia="Consolas" w:hAnsi="Consolas"/>
                <w:sz w:val="20"/>
                <w:szCs w:val="20"/>
              </w:rPr>
              <w:t xml:space="preserve">   (4) size: 0 for pure aggregations</w:t>
            </w:r>
          </w:p>
          <w:p>
            <w:pPr>
              <w:spacing w:after="0" w:line="260"/>
            </w:pPr>
            <w:r>
              <w:rPr>
                <w:rFonts w:ascii="Consolas" w:cs="Consolas" w:eastAsia="Consolas" w:hAnsi="Consolas"/>
                <w:sz w:val="20"/>
                <w:szCs w:val="20"/>
              </w:rPr>
              <w:t xml:space="preserve">   (5) search_after for deep pagination</w:t>
            </w:r>
          </w:p>
          <w:p>
            <w:pPr>
              <w:spacing w:after="0" w:line="260"/>
            </w:pPr>
            <w:r>
              <w:rPr>
                <w:rFonts w:ascii="Consolas" w:cs="Consolas" w:eastAsia="Consolas" w:hAnsi="Consolas"/>
                <w:sz w:val="20"/>
                <w:szCs w:val="20"/>
              </w:rPr>
              <w:t xml:space="preserve"> </w:t>
            </w:r>
          </w:p>
        </w:tc>
      </w:tr>
    </w:tbl>
    <w:p>
      <w:pPr>
        <w:spacing w:after="120" w:line="300"/>
        <w:jc w:val="both"/>
      </w:pPr>
      <w:r>
        <w:t xml:space="preserve">If you can apply these seven knobs and these eight rules, you have mastered Module 8. An Elasticsearch cluster tuned this way will ingest millions of events per day, serve dashboards in milliseconds, retain years of data economically, and survive normal node failures without operator intervention. That is the goal — and it is entirely achievable with the principles in this module.</w:t>
      </w:r>
    </w:p>
    <w:p>
      <w:pPr>
        <w:spacing w:after="200" w:before="400"/>
        <w:jc w:val="center"/>
      </w:pPr>
      <w:r>
        <w:rPr>
          <w:b/>
          <w:bCs/>
          <w:color w:val="2E75B6"/>
          <w:sz w:val="28"/>
          <w:szCs w:val="28"/>
        </w:rPr>
        <w:t xml:space="preserve">━━━ End of Module 8 ━━━</w:t>
      </w:r>
    </w:p>
    <w:p>
      <w:pPr>
        <w:spacing w:after="200"/>
        <w:jc w:val="center"/>
      </w:pPr>
      <w:r>
        <w:rPr>
          <w:i/>
          <w:iCs/>
          <w:color w:val="595959"/>
        </w:rPr>
        <w:t xml:space="preserve">Next up: Module 9 — Security &amp; Access Control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Performance &amp; Scaling — Module 8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and Scaling - Module 8 Study Guide</dc:title>
  <dc:creator>Study Guide</dc:creator>
  <dc:description>Comprehensive study guide for Elasticsearch Performance and Scaling</dc:description>
  <cp:lastModifiedBy>Un-named</cp:lastModifiedBy>
  <cp:revision>1</cp:revision>
  <dcterms:created xsi:type="dcterms:W3CDTF">2026-04-19T05:12:27.048Z</dcterms:created>
  <dcterms:modified xsi:type="dcterms:W3CDTF">2026-04-19T05:12:27.050Z</dcterms:modified>
</cp:coreProperties>
</file>

<file path=docProps/custom.xml><?xml version="1.0" encoding="utf-8"?>
<Properties xmlns="http://schemas.openxmlformats.org/officeDocument/2006/custom-properties" xmlns:vt="http://schemas.openxmlformats.org/officeDocument/2006/docPropsVTypes"/>
</file>