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7269B72C" w14:textId="77777777" w:rsidR="007F4AA4" w:rsidRPr="002121B2" w:rsidRDefault="007F4AA4" w:rsidP="007F4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NAME: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PRAKHAR MISHRA</w:t>
      </w:r>
    </w:p>
    <w:p w14:paraId="5CA503FA" w14:textId="77777777" w:rsidR="007F4AA4" w:rsidRPr="002121B2" w:rsidRDefault="007F4AA4" w:rsidP="007F4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DATE: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25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>/01/202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196645D" w14:textId="77777777" w:rsidR="007F4AA4" w:rsidRPr="002121B2" w:rsidRDefault="007F4AA4" w:rsidP="007F4A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515C2" w14:textId="77777777" w:rsidR="007F4AA4" w:rsidRPr="004A6C86" w:rsidRDefault="007F4AA4" w:rsidP="007F4AA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</w:t>
      </w:r>
    </w:p>
    <w:p w14:paraId="0F708261" w14:textId="77777777" w:rsidR="007F4AA4" w:rsidRDefault="007F4AA4" w:rsidP="007F4A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EAA6F" w14:textId="4AC3C93A" w:rsidR="000313B7" w:rsidRDefault="007F4AA4" w:rsidP="007F4A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all the joins with example.</w:t>
      </w:r>
    </w:p>
    <w:p w14:paraId="5BD8E117" w14:textId="77777777" w:rsidR="007F4AA4" w:rsidRDefault="007F4AA4" w:rsidP="007F4AA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A8974" w14:textId="030BA51D" w:rsidR="007F4AA4" w:rsidRDefault="007F4AA4" w:rsidP="007F4AA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7F4AA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C9FDFB" wp14:editId="10218C16">
            <wp:extent cx="2827265" cy="2476715"/>
            <wp:effectExtent l="0" t="0" r="0" b="0"/>
            <wp:docPr id="16089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74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F98" w14:textId="77777777" w:rsidR="007F4AA4" w:rsidRDefault="007F4AA4" w:rsidP="007F4AA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8F8D0" w14:textId="19A88EA9" w:rsidR="007F4AA4" w:rsidRDefault="007F4AA4" w:rsidP="007F4AA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7F4AA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75AEDA" wp14:editId="27C1C9A6">
            <wp:extent cx="4404742" cy="1821338"/>
            <wp:effectExtent l="0" t="0" r="0" b="7620"/>
            <wp:docPr id="189924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0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745C" w14:textId="77777777" w:rsidR="007F4AA4" w:rsidRDefault="007F4AA4" w:rsidP="007F4AA4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B4D67" w14:textId="0E646C1F" w:rsidR="007F4AA4" w:rsidRDefault="007F4AA4" w:rsidP="007F4AA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r w:rsidR="00915579">
        <w:rPr>
          <w:rFonts w:ascii="Times New Roman" w:hAnsi="Times New Roman" w:cs="Times New Roman"/>
          <w:b/>
          <w:bCs/>
          <w:sz w:val="28"/>
          <w:szCs w:val="28"/>
        </w:rPr>
        <w:t>– It joins tables on the basis on some common attribute and leaves row if not meets the condition. It is like intersection of set</w:t>
      </w:r>
    </w:p>
    <w:p w14:paraId="20EE4373" w14:textId="77777777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E91EB" w14:textId="77777777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486AE" w14:textId="77777777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78252" w14:textId="77777777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DC5B2" w14:textId="77777777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F44E7" w14:textId="461A27D2" w:rsidR="007F4AA4" w:rsidRDefault="007F4AA4" w:rsidP="007F4AA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7F4AA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30330C6" wp14:editId="63513F40">
            <wp:simplePos x="0" y="0"/>
            <wp:positionH relativeFrom="column">
              <wp:posOffset>449580</wp:posOffset>
            </wp:positionH>
            <wp:positionV relativeFrom="paragraph">
              <wp:posOffset>160020</wp:posOffset>
            </wp:positionV>
            <wp:extent cx="5943600" cy="2122805"/>
            <wp:effectExtent l="0" t="0" r="0" b="0"/>
            <wp:wrapTight wrapText="bothSides">
              <wp:wrapPolygon edited="0">
                <wp:start x="0" y="0"/>
                <wp:lineTo x="0" y="21322"/>
                <wp:lineTo x="21531" y="21322"/>
                <wp:lineTo x="21531" y="0"/>
                <wp:lineTo x="0" y="0"/>
              </wp:wrapPolygon>
            </wp:wrapTight>
            <wp:docPr id="11039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701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0B28E" w14:textId="77777777" w:rsidR="007F4AA4" w:rsidRPr="007F4AA4" w:rsidRDefault="007F4AA4" w:rsidP="007F4AA4"/>
    <w:p w14:paraId="0EA2381F" w14:textId="77777777" w:rsidR="007F4AA4" w:rsidRPr="007F4AA4" w:rsidRDefault="007F4AA4" w:rsidP="007F4AA4"/>
    <w:p w14:paraId="0B2820C0" w14:textId="77777777" w:rsidR="007F4AA4" w:rsidRPr="007F4AA4" w:rsidRDefault="007F4AA4" w:rsidP="007F4AA4"/>
    <w:p w14:paraId="64F85233" w14:textId="77777777" w:rsidR="007F4AA4" w:rsidRPr="007F4AA4" w:rsidRDefault="007F4AA4" w:rsidP="007F4AA4"/>
    <w:p w14:paraId="4B1142AD" w14:textId="77777777" w:rsidR="007F4AA4" w:rsidRPr="007F4AA4" w:rsidRDefault="007F4AA4" w:rsidP="007F4AA4"/>
    <w:p w14:paraId="26B6E84D" w14:textId="77777777" w:rsidR="007F4AA4" w:rsidRPr="007F4AA4" w:rsidRDefault="007F4AA4" w:rsidP="007F4AA4"/>
    <w:p w14:paraId="1459CD62" w14:textId="77777777" w:rsidR="007F4AA4" w:rsidRPr="007F4AA4" w:rsidRDefault="007F4AA4" w:rsidP="007F4AA4"/>
    <w:p w14:paraId="3D76099D" w14:textId="29299504" w:rsidR="007F4AA4" w:rsidRDefault="007F4AA4" w:rsidP="007F4AA4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BA2EAB7" w14:textId="77777777" w:rsidR="007F4AA4" w:rsidRDefault="007F4AA4" w:rsidP="007F4AA4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6013C3" w14:textId="77222B0D" w:rsidR="007F4AA4" w:rsidRPr="007F4AA4" w:rsidRDefault="007F4AA4" w:rsidP="007F4AA4">
      <w:pPr>
        <w:pStyle w:val="ListParagraph"/>
        <w:numPr>
          <w:ilvl w:val="0"/>
          <w:numId w:val="8"/>
        </w:num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Left join</w:t>
      </w:r>
      <w:r w:rsidR="00915579">
        <w:rPr>
          <w:rFonts w:ascii="Times New Roman" w:hAnsi="Times New Roman" w:cs="Times New Roman"/>
          <w:b/>
          <w:bCs/>
          <w:sz w:val="28"/>
          <w:szCs w:val="28"/>
        </w:rPr>
        <w:t xml:space="preserve"> – It is like A-B of sets in which we keep all of A as well and A intersection B.</w:t>
      </w:r>
    </w:p>
    <w:p w14:paraId="782E741E" w14:textId="03B28907" w:rsidR="007F4AA4" w:rsidRDefault="007F4AA4" w:rsidP="007F4AA4">
      <w:r w:rsidRPr="007F4AA4">
        <w:drawing>
          <wp:inline distT="0" distB="0" distL="0" distR="0" wp14:anchorId="733F841E" wp14:editId="6DD7A621">
            <wp:extent cx="6858000" cy="3072765"/>
            <wp:effectExtent l="0" t="0" r="0" b="0"/>
            <wp:docPr id="98767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8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A290" w14:textId="77777777" w:rsidR="007F4AA4" w:rsidRDefault="007F4AA4" w:rsidP="007F4AA4"/>
    <w:p w14:paraId="5968ADB0" w14:textId="3B38F88A" w:rsidR="007F4AA4" w:rsidRDefault="007F4AA4" w:rsidP="007F4AA4">
      <w:pPr>
        <w:pStyle w:val="ListParagraph"/>
        <w:numPr>
          <w:ilvl w:val="0"/>
          <w:numId w:val="8"/>
        </w:num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Right</w:t>
      </w:r>
      <w:r w:rsidRPr="007F4AA4">
        <w:rPr>
          <w:rFonts w:ascii="Times New Roman" w:hAnsi="Times New Roman" w:cs="Times New Roman"/>
          <w:b/>
          <w:bCs/>
          <w:sz w:val="28"/>
          <w:szCs w:val="28"/>
        </w:rPr>
        <w:t xml:space="preserve"> join</w:t>
      </w:r>
      <w:r w:rsidR="00915579">
        <w:rPr>
          <w:rFonts w:ascii="Times New Roman" w:hAnsi="Times New Roman" w:cs="Times New Roman"/>
          <w:b/>
          <w:bCs/>
          <w:sz w:val="28"/>
          <w:szCs w:val="28"/>
        </w:rPr>
        <w:t xml:space="preserve"> -  It is like B-A in which we keep all of B as well A intersection B.</w:t>
      </w:r>
    </w:p>
    <w:p w14:paraId="39E0412B" w14:textId="77777777" w:rsidR="007F4AA4" w:rsidRDefault="007F4AA4" w:rsidP="007F4AA4">
      <w:pPr>
        <w:pStyle w:val="ListParagraph"/>
        <w:tabs>
          <w:tab w:val="left" w:pos="900"/>
        </w:tabs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2E9A5" w14:textId="008851FF" w:rsidR="007F4AA4" w:rsidRPr="007F4AA4" w:rsidRDefault="007F4AA4" w:rsidP="007F4AA4">
      <w:pPr>
        <w:pStyle w:val="ListParagraph"/>
        <w:numPr>
          <w:ilvl w:val="0"/>
          <w:numId w:val="8"/>
        </w:num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F4AA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B8B9DCD" wp14:editId="72458B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107690"/>
            <wp:effectExtent l="0" t="0" r="0" b="0"/>
            <wp:wrapTight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ight>
            <wp:docPr id="8413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6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cross join</w:t>
      </w:r>
      <w:r w:rsidR="00915579">
        <w:rPr>
          <w:rFonts w:ascii="Times New Roman" w:hAnsi="Times New Roman" w:cs="Times New Roman"/>
          <w:b/>
          <w:bCs/>
          <w:sz w:val="28"/>
          <w:szCs w:val="28"/>
        </w:rPr>
        <w:t xml:space="preserve"> – It is the cartesion product of two relactions. It is like each row is join with every other row. AXB.</w:t>
      </w:r>
    </w:p>
    <w:p w14:paraId="1ECA4239" w14:textId="0736A0EB" w:rsidR="007F4AA4" w:rsidRDefault="00DA4B0A" w:rsidP="007F4AA4">
      <w:pPr>
        <w:rPr>
          <w:b/>
          <w:bCs/>
          <w:sz w:val="28"/>
          <w:szCs w:val="28"/>
        </w:rPr>
      </w:pPr>
      <w:r w:rsidRPr="00DA4B0A">
        <w:rPr>
          <w:b/>
          <w:bCs/>
          <w:sz w:val="28"/>
          <w:szCs w:val="28"/>
        </w:rPr>
        <w:drawing>
          <wp:inline distT="0" distB="0" distL="0" distR="0" wp14:anchorId="55C7FEA2" wp14:editId="0C3F1788">
            <wp:extent cx="6858000" cy="3498215"/>
            <wp:effectExtent l="0" t="0" r="0" b="6985"/>
            <wp:docPr id="104077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7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88F" w14:textId="77777777" w:rsidR="00DA4B0A" w:rsidRDefault="00DA4B0A" w:rsidP="007F4AA4">
      <w:pPr>
        <w:rPr>
          <w:b/>
          <w:bCs/>
          <w:sz w:val="28"/>
          <w:szCs w:val="28"/>
        </w:rPr>
      </w:pPr>
    </w:p>
    <w:p w14:paraId="4ABB9AE7" w14:textId="28D5E07D" w:rsidR="00DA4B0A" w:rsidRDefault="00DA4B0A" w:rsidP="00DA4B0A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Natural Join</w:t>
      </w:r>
      <w:r w:rsidR="00915579">
        <w:rPr>
          <w:b/>
          <w:bCs/>
          <w:sz w:val="28"/>
          <w:szCs w:val="28"/>
        </w:rPr>
        <w:t xml:space="preserve"> – It is also like inner join only but only one copy of connection column is kept in the final table.</w:t>
      </w:r>
    </w:p>
    <w:p w14:paraId="337E7303" w14:textId="77777777" w:rsidR="00DA4B0A" w:rsidRDefault="00DA4B0A" w:rsidP="00DA4B0A">
      <w:pPr>
        <w:rPr>
          <w:b/>
          <w:bCs/>
          <w:sz w:val="28"/>
          <w:szCs w:val="28"/>
        </w:rPr>
      </w:pPr>
    </w:p>
    <w:p w14:paraId="41041E9C" w14:textId="77777777" w:rsidR="00DA4B0A" w:rsidRDefault="00DA4B0A" w:rsidP="00DA4B0A">
      <w:pPr>
        <w:rPr>
          <w:b/>
          <w:bCs/>
          <w:sz w:val="28"/>
          <w:szCs w:val="28"/>
        </w:rPr>
      </w:pPr>
    </w:p>
    <w:p w14:paraId="529CF85C" w14:textId="77777777" w:rsidR="00DA4B0A" w:rsidRDefault="00DA4B0A" w:rsidP="00DA4B0A">
      <w:pPr>
        <w:rPr>
          <w:b/>
          <w:bCs/>
          <w:sz w:val="28"/>
          <w:szCs w:val="28"/>
        </w:rPr>
      </w:pPr>
    </w:p>
    <w:p w14:paraId="34016056" w14:textId="77777777" w:rsidR="00DA4B0A" w:rsidRDefault="00DA4B0A" w:rsidP="00DA4B0A">
      <w:pPr>
        <w:rPr>
          <w:b/>
          <w:bCs/>
          <w:sz w:val="28"/>
          <w:szCs w:val="28"/>
        </w:rPr>
      </w:pPr>
    </w:p>
    <w:p w14:paraId="36322856" w14:textId="2A018124" w:rsidR="00DA4B0A" w:rsidRDefault="00DA4B0A" w:rsidP="00DA4B0A">
      <w:pPr>
        <w:rPr>
          <w:b/>
          <w:bCs/>
          <w:sz w:val="28"/>
          <w:szCs w:val="28"/>
        </w:rPr>
      </w:pPr>
      <w:r w:rsidRPr="00DA4B0A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3966" wp14:editId="16C41A0C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6858000" cy="2639695"/>
            <wp:effectExtent l="0" t="0" r="0" b="8255"/>
            <wp:wrapSquare wrapText="bothSides"/>
            <wp:docPr id="34981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09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00F8B" w14:textId="467C2908" w:rsidR="00DA4B0A" w:rsidRDefault="00DA4B0A" w:rsidP="00DA4B0A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Equi Join</w:t>
      </w:r>
      <w:r w:rsidR="00915579">
        <w:rPr>
          <w:b/>
          <w:bCs/>
          <w:sz w:val="28"/>
          <w:szCs w:val="28"/>
        </w:rPr>
        <w:t xml:space="preserve"> – It join tables based on some condition and uses = necessariliy.</w:t>
      </w:r>
    </w:p>
    <w:p w14:paraId="0A31D314" w14:textId="3A56BCCE" w:rsidR="00DA4B0A" w:rsidRPr="00915579" w:rsidRDefault="00DA4B0A" w:rsidP="00915579">
      <w:pPr>
        <w:ind w:left="1440"/>
        <w:rPr>
          <w:b/>
          <w:bCs/>
          <w:sz w:val="28"/>
          <w:szCs w:val="28"/>
        </w:rPr>
      </w:pPr>
      <w:r w:rsidRPr="00DA4B0A">
        <w:drawing>
          <wp:anchor distT="0" distB="0" distL="114300" distR="114300" simplePos="0" relativeHeight="251661312" behindDoc="0" locked="0" layoutInCell="1" allowOverlap="1" wp14:anchorId="7CFDC522" wp14:editId="7914B85B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858000" cy="2526665"/>
            <wp:effectExtent l="0" t="0" r="0" b="6985"/>
            <wp:wrapSquare wrapText="bothSides"/>
            <wp:docPr id="1098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42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8AA0A" w14:textId="013BDE10" w:rsidR="00DA4B0A" w:rsidRPr="00DA4B0A" w:rsidRDefault="00DA4B0A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3BC59ED2" w14:textId="54B3E651" w:rsidR="00DA4B0A" w:rsidRDefault="00DA4B0A" w:rsidP="00DA4B0A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Non-Equi Join</w:t>
      </w:r>
      <w:r w:rsidR="00915579">
        <w:rPr>
          <w:b/>
          <w:bCs/>
          <w:sz w:val="28"/>
          <w:szCs w:val="28"/>
        </w:rPr>
        <w:t xml:space="preserve"> – It also joins two tables but use &lt;=, &gt;=, !=, &lt;, &gt; to join tables.</w:t>
      </w:r>
    </w:p>
    <w:p w14:paraId="14CF553E" w14:textId="77777777" w:rsidR="00DA4B0A" w:rsidRDefault="00DA4B0A" w:rsidP="00DA4B0A">
      <w:pPr>
        <w:rPr>
          <w:b/>
          <w:bCs/>
          <w:sz w:val="28"/>
          <w:szCs w:val="28"/>
        </w:rPr>
      </w:pPr>
    </w:p>
    <w:p w14:paraId="049BF476" w14:textId="77777777" w:rsidR="00DA4B0A" w:rsidRDefault="00DA4B0A" w:rsidP="00DA4B0A">
      <w:pPr>
        <w:rPr>
          <w:b/>
          <w:bCs/>
          <w:sz w:val="28"/>
          <w:szCs w:val="28"/>
        </w:rPr>
      </w:pPr>
    </w:p>
    <w:p w14:paraId="44493B05" w14:textId="77777777" w:rsidR="00DA4B0A" w:rsidRDefault="00DA4B0A" w:rsidP="00DA4B0A">
      <w:pPr>
        <w:rPr>
          <w:b/>
          <w:bCs/>
          <w:sz w:val="28"/>
          <w:szCs w:val="28"/>
        </w:rPr>
      </w:pPr>
    </w:p>
    <w:p w14:paraId="296A4938" w14:textId="77777777" w:rsidR="00DA4B0A" w:rsidRDefault="00DA4B0A" w:rsidP="00DA4B0A">
      <w:pPr>
        <w:rPr>
          <w:b/>
          <w:bCs/>
          <w:sz w:val="28"/>
          <w:szCs w:val="28"/>
        </w:rPr>
      </w:pPr>
    </w:p>
    <w:p w14:paraId="0972151E" w14:textId="77777777" w:rsidR="00DA4B0A" w:rsidRDefault="00DA4B0A" w:rsidP="00DA4B0A">
      <w:pPr>
        <w:rPr>
          <w:b/>
          <w:bCs/>
          <w:sz w:val="28"/>
          <w:szCs w:val="28"/>
        </w:rPr>
      </w:pPr>
    </w:p>
    <w:p w14:paraId="4B24EF34" w14:textId="77777777" w:rsidR="00DA4B0A" w:rsidRDefault="00DA4B0A" w:rsidP="00DA4B0A">
      <w:pPr>
        <w:rPr>
          <w:b/>
          <w:bCs/>
          <w:sz w:val="28"/>
          <w:szCs w:val="28"/>
        </w:rPr>
      </w:pPr>
    </w:p>
    <w:p w14:paraId="194A7D66" w14:textId="77777777" w:rsidR="00DA4B0A" w:rsidRDefault="00DA4B0A" w:rsidP="00DA4B0A">
      <w:pPr>
        <w:rPr>
          <w:b/>
          <w:bCs/>
          <w:sz w:val="28"/>
          <w:szCs w:val="28"/>
        </w:rPr>
      </w:pPr>
    </w:p>
    <w:p w14:paraId="3A9B0B82" w14:textId="72B88CFC" w:rsidR="00DA4B0A" w:rsidRPr="00DA4B0A" w:rsidRDefault="00DA4B0A" w:rsidP="00DA4B0A">
      <w:pPr>
        <w:rPr>
          <w:b/>
          <w:bCs/>
          <w:sz w:val="28"/>
          <w:szCs w:val="28"/>
        </w:rPr>
      </w:pPr>
      <w:r w:rsidRPr="00DA4B0A">
        <w:rPr>
          <w:b/>
          <w:bCs/>
          <w:sz w:val="28"/>
          <w:szCs w:val="28"/>
        </w:rPr>
        <w:drawing>
          <wp:inline distT="0" distB="0" distL="0" distR="0" wp14:anchorId="2D058CF2" wp14:editId="7D7ED0D4">
            <wp:extent cx="6858000" cy="3479800"/>
            <wp:effectExtent l="0" t="0" r="0" b="6350"/>
            <wp:docPr id="125718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87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A75" w14:textId="32845824" w:rsidR="00DA4B0A" w:rsidRDefault="00DA4B0A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7AD72B08" w14:textId="0CBB3582" w:rsidR="00DA4B0A" w:rsidRPr="00DA4B0A" w:rsidRDefault="00DA4B0A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6AA2C480" w14:textId="269005D1" w:rsidR="00DA4B0A" w:rsidRDefault="00E91562" w:rsidP="00DA4B0A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Self-Join</w:t>
      </w:r>
      <w:r w:rsidR="00DA4B0A">
        <w:rPr>
          <w:b/>
          <w:bCs/>
          <w:sz w:val="28"/>
          <w:szCs w:val="28"/>
        </w:rPr>
        <w:t xml:space="preserve"> </w:t>
      </w:r>
      <w:r w:rsidR="00915579">
        <w:rPr>
          <w:b/>
          <w:bCs/>
          <w:sz w:val="28"/>
          <w:szCs w:val="28"/>
        </w:rPr>
        <w:t xml:space="preserve"> - When a tables is joined to itself based upon some condition it is know as self join.</w:t>
      </w:r>
    </w:p>
    <w:p w14:paraId="74E31EA2" w14:textId="14236635" w:rsidR="00DA4B0A" w:rsidRDefault="00E91562" w:rsidP="00DA4B0A">
      <w:pPr>
        <w:pStyle w:val="ListParagraph"/>
        <w:ind w:left="1800"/>
        <w:rPr>
          <w:b/>
          <w:bCs/>
          <w:sz w:val="28"/>
          <w:szCs w:val="28"/>
        </w:rPr>
      </w:pPr>
      <w:r w:rsidRPr="00E91562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F617F31" wp14:editId="6A19AD39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858000" cy="3703320"/>
            <wp:effectExtent l="0" t="0" r="0" b="0"/>
            <wp:wrapSquare wrapText="bothSides"/>
            <wp:docPr id="55241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186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C757E" w14:textId="1029D388" w:rsidR="00DA4B0A" w:rsidRDefault="00DA4B0A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5D3DA449" w14:textId="7D8B9CC7" w:rsidR="00DA4B0A" w:rsidRDefault="00DA4B0A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7A01D795" w14:textId="77777777" w:rsidR="00E91562" w:rsidRDefault="00E91562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29321655" w14:textId="77777777" w:rsidR="00E91562" w:rsidRDefault="00E91562" w:rsidP="00DA4B0A">
      <w:pPr>
        <w:pStyle w:val="ListParagraph"/>
        <w:ind w:left="1800"/>
        <w:rPr>
          <w:b/>
          <w:bCs/>
          <w:sz w:val="28"/>
          <w:szCs w:val="28"/>
        </w:rPr>
      </w:pPr>
    </w:p>
    <w:p w14:paraId="7C7166B4" w14:textId="7ADF8C2C" w:rsidR="00E91562" w:rsidRDefault="00E91562" w:rsidP="00E9156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Full Outer Join </w:t>
      </w:r>
      <w:r w:rsidR="00915579">
        <w:rPr>
          <w:b/>
          <w:bCs/>
          <w:sz w:val="28"/>
          <w:szCs w:val="28"/>
        </w:rPr>
        <w:t xml:space="preserve"> - This is like combination of left join and right join as well as inner join.</w:t>
      </w:r>
    </w:p>
    <w:p w14:paraId="13A9B49D" w14:textId="1E4D5DDB" w:rsidR="00E91562" w:rsidRDefault="00E91562" w:rsidP="00E91562">
      <w:pPr>
        <w:pStyle w:val="ListParagraph"/>
        <w:ind w:left="1800"/>
        <w:rPr>
          <w:b/>
          <w:bCs/>
          <w:sz w:val="28"/>
          <w:szCs w:val="28"/>
        </w:rPr>
      </w:pPr>
      <w:r w:rsidRPr="00E91562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4A8206C" wp14:editId="1AEB2B25">
            <wp:simplePos x="0" y="0"/>
            <wp:positionH relativeFrom="column">
              <wp:posOffset>15240</wp:posOffset>
            </wp:positionH>
            <wp:positionV relativeFrom="paragraph">
              <wp:posOffset>217170</wp:posOffset>
            </wp:positionV>
            <wp:extent cx="6858000" cy="3117215"/>
            <wp:effectExtent l="0" t="0" r="0" b="6985"/>
            <wp:wrapSquare wrapText="bothSides"/>
            <wp:docPr id="17963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0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3FEA" w14:textId="00DFA1C3" w:rsidR="00E91562" w:rsidRDefault="00E91562" w:rsidP="00E91562">
      <w:pPr>
        <w:pStyle w:val="ListParagraph"/>
        <w:ind w:left="1800"/>
        <w:rPr>
          <w:b/>
          <w:bCs/>
          <w:sz w:val="28"/>
          <w:szCs w:val="28"/>
        </w:rPr>
      </w:pPr>
    </w:p>
    <w:p w14:paraId="63ABB966" w14:textId="77777777" w:rsidR="000E645F" w:rsidRDefault="000E645F" w:rsidP="00E91562">
      <w:pPr>
        <w:pStyle w:val="ListParagraph"/>
        <w:ind w:left="1800"/>
        <w:rPr>
          <w:b/>
          <w:bCs/>
          <w:sz w:val="28"/>
          <w:szCs w:val="28"/>
        </w:rPr>
      </w:pPr>
    </w:p>
    <w:p w14:paraId="3582F3D5" w14:textId="2A3BCB8E" w:rsidR="000E645F" w:rsidRDefault="000E645F" w:rsidP="000E645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Calculate sub-totals and aggregations using SQL queries.</w:t>
      </w:r>
    </w:p>
    <w:p w14:paraId="488B5AAB" w14:textId="3926F420" w:rsidR="000E645F" w:rsidRDefault="00793251" w:rsidP="000E645F">
      <w:pPr>
        <w:pStyle w:val="ListParagraph"/>
        <w:ind w:left="1440"/>
        <w:rPr>
          <w:b/>
          <w:bCs/>
          <w:sz w:val="28"/>
          <w:szCs w:val="28"/>
        </w:rPr>
      </w:pPr>
      <w:r w:rsidRPr="00793251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F2AEE6" wp14:editId="0553C60B">
            <wp:simplePos x="0" y="0"/>
            <wp:positionH relativeFrom="column">
              <wp:posOffset>53340</wp:posOffset>
            </wp:positionH>
            <wp:positionV relativeFrom="paragraph">
              <wp:posOffset>234950</wp:posOffset>
            </wp:positionV>
            <wp:extent cx="6858000" cy="3078480"/>
            <wp:effectExtent l="0" t="0" r="0" b="7620"/>
            <wp:wrapSquare wrapText="bothSides"/>
            <wp:docPr id="21298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236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2C751" w14:textId="1F73D108" w:rsidR="000E645F" w:rsidRDefault="000E645F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3DB0A10A" w14:textId="77777777" w:rsidR="00793251" w:rsidRDefault="00793251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137C6A74" w14:textId="77777777" w:rsidR="00793251" w:rsidRDefault="00793251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29A5941F" w14:textId="77777777" w:rsidR="00793251" w:rsidRDefault="00793251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66D00B03" w14:textId="77777777" w:rsidR="00793251" w:rsidRDefault="00793251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71205FF9" w14:textId="12B431ED" w:rsidR="00793251" w:rsidRDefault="00BC6CF4" w:rsidP="000E645F">
      <w:pPr>
        <w:pStyle w:val="ListParagraph"/>
        <w:ind w:left="1440"/>
        <w:rPr>
          <w:b/>
          <w:bCs/>
          <w:sz w:val="28"/>
          <w:szCs w:val="28"/>
        </w:rPr>
      </w:pPr>
      <w:r w:rsidRPr="00BC6CF4">
        <w:rPr>
          <w:b/>
          <w:bCs/>
          <w:sz w:val="28"/>
          <w:szCs w:val="28"/>
        </w:rPr>
        <w:drawing>
          <wp:inline distT="0" distB="0" distL="0" distR="0" wp14:anchorId="25EC179B" wp14:editId="6D526C39">
            <wp:extent cx="4671465" cy="1699407"/>
            <wp:effectExtent l="0" t="0" r="0" b="0"/>
            <wp:docPr id="466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9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E0C" w14:textId="77777777" w:rsidR="00BC6CF4" w:rsidRDefault="00BC6CF4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7EDEF138" w14:textId="77777777" w:rsidR="00BC6CF4" w:rsidRDefault="00BC6CF4" w:rsidP="000E645F">
      <w:pPr>
        <w:pStyle w:val="ListParagraph"/>
        <w:ind w:left="1440"/>
        <w:rPr>
          <w:b/>
          <w:bCs/>
          <w:sz w:val="28"/>
          <w:szCs w:val="28"/>
        </w:rPr>
      </w:pPr>
    </w:p>
    <w:p w14:paraId="2064544E" w14:textId="3FAF2AA5" w:rsidR="00BC6CF4" w:rsidRDefault="00BC6CF4" w:rsidP="00BC6CF4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BC6CF4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15AFD3E" wp14:editId="0DDAF5D0">
            <wp:simplePos x="0" y="0"/>
            <wp:positionH relativeFrom="column">
              <wp:posOffset>-22860</wp:posOffset>
            </wp:positionH>
            <wp:positionV relativeFrom="paragraph">
              <wp:posOffset>352425</wp:posOffset>
            </wp:positionV>
            <wp:extent cx="6858000" cy="1657350"/>
            <wp:effectExtent l="0" t="0" r="0" b="0"/>
            <wp:wrapSquare wrapText="bothSides"/>
            <wp:docPr id="90582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69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Demonstration of GROUP BY Rollup.</w:t>
      </w:r>
      <w:r w:rsidR="00915579">
        <w:rPr>
          <w:b/>
          <w:bCs/>
          <w:sz w:val="28"/>
          <w:szCs w:val="28"/>
        </w:rPr>
        <w:t xml:space="preserve"> – It groups by Sales year and calculates the sum as well as calculates a cumulative sum of both the years.</w:t>
      </w:r>
    </w:p>
    <w:p w14:paraId="6A5CF0CF" w14:textId="1CF3CBF3" w:rsidR="00BC6CF4" w:rsidRDefault="00BC6CF4" w:rsidP="00BC6CF4">
      <w:pPr>
        <w:pStyle w:val="ListParagraph"/>
        <w:ind w:left="1800"/>
        <w:rPr>
          <w:b/>
          <w:bCs/>
          <w:sz w:val="28"/>
          <w:szCs w:val="28"/>
        </w:rPr>
      </w:pPr>
      <w:r w:rsidRPr="00BC6CF4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504F750" wp14:editId="2286B7D7">
            <wp:simplePos x="0" y="0"/>
            <wp:positionH relativeFrom="column">
              <wp:posOffset>38100</wp:posOffset>
            </wp:positionH>
            <wp:positionV relativeFrom="paragraph">
              <wp:posOffset>2106930</wp:posOffset>
            </wp:positionV>
            <wp:extent cx="6858000" cy="2316480"/>
            <wp:effectExtent l="0" t="0" r="0" b="7620"/>
            <wp:wrapSquare wrapText="bothSides"/>
            <wp:docPr id="7072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85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D9DF8" w14:textId="10609EA4" w:rsidR="00BC6CF4" w:rsidRDefault="00BC6CF4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62F4D669" w14:textId="241AC07E" w:rsidR="00BC6CF4" w:rsidRDefault="00841FBB" w:rsidP="00841FB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Row_Number(), Over() demonstration.</w:t>
      </w:r>
      <w:r w:rsidR="00915579">
        <w:rPr>
          <w:b/>
          <w:bCs/>
          <w:sz w:val="28"/>
          <w:szCs w:val="28"/>
        </w:rPr>
        <w:t xml:space="preserve"> – It provides a row number to calculate the futher sub-totals.</w:t>
      </w:r>
    </w:p>
    <w:p w14:paraId="4F294434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6001C86B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2AC9DC90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5528EEFB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203F185B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2BFA60F5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57C4A2FC" w14:textId="77777777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</w:p>
    <w:p w14:paraId="74CF4B5B" w14:textId="22A30BE4" w:rsidR="00841FBB" w:rsidRDefault="00841FBB" w:rsidP="00841FBB">
      <w:pPr>
        <w:pStyle w:val="ListParagraph"/>
        <w:ind w:left="1800"/>
        <w:rPr>
          <w:b/>
          <w:bCs/>
          <w:sz w:val="28"/>
          <w:szCs w:val="28"/>
        </w:rPr>
      </w:pPr>
      <w:r w:rsidRPr="00841FBB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C3AEED8" wp14:editId="640BE339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6858000" cy="2639060"/>
            <wp:effectExtent l="0" t="0" r="0" b="8890"/>
            <wp:wrapSquare wrapText="bothSides"/>
            <wp:docPr id="204204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71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74D1C" w14:textId="7DF34ACA" w:rsidR="00841FBB" w:rsidRDefault="00525FBA" w:rsidP="00525FB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525FBA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451AEB4" wp14:editId="2BCF0EFD">
            <wp:simplePos x="0" y="0"/>
            <wp:positionH relativeFrom="column">
              <wp:posOffset>106680</wp:posOffset>
            </wp:positionH>
            <wp:positionV relativeFrom="paragraph">
              <wp:posOffset>340995</wp:posOffset>
            </wp:positionV>
            <wp:extent cx="6858000" cy="3958590"/>
            <wp:effectExtent l="0" t="0" r="0" b="3810"/>
            <wp:wrapSquare wrapText="bothSides"/>
            <wp:docPr id="157581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1818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Demonstration of Grouping Sets.</w:t>
      </w:r>
      <w:r w:rsidR="00915579">
        <w:rPr>
          <w:b/>
          <w:bCs/>
          <w:sz w:val="28"/>
          <w:szCs w:val="28"/>
        </w:rPr>
        <w:t xml:space="preserve"> – It groups columns to indicate null values which can be further replaced with meaning full description. Eg Subtotal, grand-total.</w:t>
      </w:r>
    </w:p>
    <w:p w14:paraId="5930A401" w14:textId="58F18763" w:rsidR="00525FBA" w:rsidRDefault="00525FBA" w:rsidP="00525FBA">
      <w:pPr>
        <w:pStyle w:val="ListParagraph"/>
        <w:ind w:left="1800"/>
        <w:rPr>
          <w:b/>
          <w:bCs/>
          <w:sz w:val="28"/>
          <w:szCs w:val="28"/>
        </w:rPr>
      </w:pPr>
    </w:p>
    <w:p w14:paraId="73927687" w14:textId="648B7996" w:rsidR="00BC6CF4" w:rsidRDefault="00BC6CF4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2DEEDD44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23B909E4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4F8A32CD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390CE5DB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6E9377B9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7B49912F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37C5A279" w14:textId="77777777" w:rsidR="002733D0" w:rsidRDefault="002733D0" w:rsidP="00BC6CF4">
      <w:pPr>
        <w:pStyle w:val="ListParagraph"/>
        <w:ind w:left="1800"/>
        <w:rPr>
          <w:b/>
          <w:bCs/>
          <w:sz w:val="28"/>
          <w:szCs w:val="28"/>
        </w:rPr>
      </w:pPr>
    </w:p>
    <w:p w14:paraId="1EA2EE39" w14:textId="47767C4F" w:rsidR="002733D0" w:rsidRDefault="002733D0" w:rsidP="002733D0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Aggregation Queries</w:t>
      </w:r>
      <w:r w:rsidR="00915579">
        <w:rPr>
          <w:b/>
          <w:bCs/>
          <w:sz w:val="28"/>
          <w:szCs w:val="28"/>
        </w:rPr>
        <w:t xml:space="preserve"> – These are different aggregation queries like AVG, MAX, MIN, COUNT, SUM which are used upon different column to get insights.</w:t>
      </w:r>
    </w:p>
    <w:p w14:paraId="507015F1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557B0A32" w14:textId="3AC684A4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  <w:r w:rsidRPr="002733D0">
        <w:rPr>
          <w:b/>
          <w:bCs/>
          <w:sz w:val="28"/>
          <w:szCs w:val="28"/>
        </w:rPr>
        <w:lastRenderedPageBreak/>
        <w:drawing>
          <wp:inline distT="0" distB="0" distL="0" distR="0" wp14:anchorId="6CDB5DF8" wp14:editId="36B0DD7E">
            <wp:extent cx="4831499" cy="1691787"/>
            <wp:effectExtent l="0" t="0" r="7620" b="3810"/>
            <wp:docPr id="35675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2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15E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1F59B35F" w14:textId="5CE3B202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  <w:r w:rsidRPr="002733D0">
        <w:rPr>
          <w:b/>
          <w:bCs/>
          <w:sz w:val="28"/>
          <w:szCs w:val="28"/>
        </w:rPr>
        <w:drawing>
          <wp:inline distT="0" distB="0" distL="0" distR="0" wp14:anchorId="2630E5B2" wp14:editId="3CE8B7E1">
            <wp:extent cx="4900085" cy="1851820"/>
            <wp:effectExtent l="0" t="0" r="0" b="0"/>
            <wp:docPr id="127123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6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F9E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65EB3ADB" w14:textId="759B3D23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  <w:r w:rsidRPr="002733D0">
        <w:rPr>
          <w:b/>
          <w:bCs/>
          <w:sz w:val="28"/>
          <w:szCs w:val="28"/>
        </w:rPr>
        <w:drawing>
          <wp:inline distT="0" distB="0" distL="0" distR="0" wp14:anchorId="5F854F1D" wp14:editId="1838FEDA">
            <wp:extent cx="4831499" cy="1813717"/>
            <wp:effectExtent l="0" t="0" r="7620" b="0"/>
            <wp:docPr id="76128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9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2813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74AF3B87" w14:textId="46D18EEF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  <w:r w:rsidRPr="002733D0">
        <w:rPr>
          <w:b/>
          <w:bCs/>
          <w:sz w:val="28"/>
          <w:szCs w:val="28"/>
        </w:rPr>
        <w:drawing>
          <wp:inline distT="0" distB="0" distL="0" distR="0" wp14:anchorId="70653B7E" wp14:editId="76A8345A">
            <wp:extent cx="4732430" cy="1676545"/>
            <wp:effectExtent l="0" t="0" r="0" b="0"/>
            <wp:docPr id="11968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7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90E1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52245BF0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7772E83A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5F2C5648" w14:textId="3DFBAF19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  <w:r w:rsidRPr="002733D0">
        <w:rPr>
          <w:b/>
          <w:bCs/>
          <w:sz w:val="28"/>
          <w:szCs w:val="28"/>
        </w:rPr>
        <w:lastRenderedPageBreak/>
        <w:drawing>
          <wp:inline distT="0" distB="0" distL="0" distR="0" wp14:anchorId="7B791A29" wp14:editId="6FED8D0E">
            <wp:extent cx="5410669" cy="2316681"/>
            <wp:effectExtent l="0" t="0" r="0" b="7620"/>
            <wp:docPr id="148448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9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71A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5A19B7C1" w14:textId="77777777" w:rsidR="002733D0" w:rsidRDefault="002733D0" w:rsidP="002733D0">
      <w:pPr>
        <w:pStyle w:val="ListParagraph"/>
        <w:ind w:left="1800"/>
        <w:rPr>
          <w:b/>
          <w:bCs/>
          <w:sz w:val="28"/>
          <w:szCs w:val="28"/>
        </w:rPr>
      </w:pPr>
    </w:p>
    <w:p w14:paraId="72F29F43" w14:textId="5006C6B9" w:rsidR="002733D0" w:rsidRDefault="00D81283" w:rsidP="00D81283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Demonstration of PARTITION BY() and OVER().</w:t>
      </w:r>
      <w:r w:rsidR="00915579">
        <w:rPr>
          <w:b/>
          <w:bCs/>
          <w:sz w:val="28"/>
          <w:szCs w:val="28"/>
        </w:rPr>
        <w:t xml:space="preserve"> – It partitions the data based upon some column. It is different from group by because it keeps the rows even after grouping them.</w:t>
      </w:r>
    </w:p>
    <w:p w14:paraId="246AB388" w14:textId="77777777" w:rsidR="00D81283" w:rsidRDefault="00D81283" w:rsidP="00D81283">
      <w:pPr>
        <w:rPr>
          <w:b/>
          <w:bCs/>
          <w:sz w:val="28"/>
          <w:szCs w:val="28"/>
        </w:rPr>
      </w:pPr>
    </w:p>
    <w:p w14:paraId="43CDACF3" w14:textId="70FB4C52" w:rsidR="00D81283" w:rsidRPr="00D81283" w:rsidRDefault="00D81283" w:rsidP="00D81283">
      <w:pPr>
        <w:rPr>
          <w:b/>
          <w:bCs/>
          <w:sz w:val="28"/>
          <w:szCs w:val="28"/>
        </w:rPr>
      </w:pPr>
      <w:r w:rsidRPr="00D81283">
        <w:rPr>
          <w:b/>
          <w:bCs/>
          <w:sz w:val="28"/>
          <w:szCs w:val="28"/>
        </w:rPr>
        <w:drawing>
          <wp:inline distT="0" distB="0" distL="0" distR="0" wp14:anchorId="73ABCC70" wp14:editId="68946E88">
            <wp:extent cx="6858000" cy="3372485"/>
            <wp:effectExtent l="0" t="0" r="0" b="0"/>
            <wp:docPr id="84987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5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283" w:rsidRPr="00D81283" w:rsidSect="00CC5C8F">
      <w:pgSz w:w="12240" w:h="15840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0BBD"/>
    <w:multiLevelType w:val="hybridMultilevel"/>
    <w:tmpl w:val="C6E60894"/>
    <w:lvl w:ilvl="0" w:tplc="C8E4692E">
      <w:start w:val="1"/>
      <w:numFmt w:val="lowerLetter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B57288"/>
    <w:multiLevelType w:val="hybridMultilevel"/>
    <w:tmpl w:val="1DE41986"/>
    <w:lvl w:ilvl="0" w:tplc="F370BED2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51E70"/>
    <w:multiLevelType w:val="hybridMultilevel"/>
    <w:tmpl w:val="985C9628"/>
    <w:lvl w:ilvl="0" w:tplc="FFFFFFFF">
      <w:start w:val="1"/>
      <w:numFmt w:val="lowerLetter"/>
      <w:lvlText w:val="%1.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48416E"/>
    <w:multiLevelType w:val="hybridMultilevel"/>
    <w:tmpl w:val="C35063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4B3C3D"/>
    <w:multiLevelType w:val="hybridMultilevel"/>
    <w:tmpl w:val="A9B4D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B4BAF"/>
    <w:multiLevelType w:val="hybridMultilevel"/>
    <w:tmpl w:val="D6F4CB46"/>
    <w:lvl w:ilvl="0" w:tplc="2868AA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4C46CA"/>
    <w:multiLevelType w:val="hybridMultilevel"/>
    <w:tmpl w:val="B8647C16"/>
    <w:lvl w:ilvl="0" w:tplc="FF6C7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A42030"/>
    <w:multiLevelType w:val="hybridMultilevel"/>
    <w:tmpl w:val="2E12C6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404F3"/>
    <w:multiLevelType w:val="hybridMultilevel"/>
    <w:tmpl w:val="985C9628"/>
    <w:lvl w:ilvl="0" w:tplc="C8E4692E">
      <w:start w:val="1"/>
      <w:numFmt w:val="lowerLetter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8537AC7"/>
    <w:multiLevelType w:val="hybridMultilevel"/>
    <w:tmpl w:val="0FC2F67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310259">
    <w:abstractNumId w:val="9"/>
  </w:num>
  <w:num w:numId="2" w16cid:durableId="1666467837">
    <w:abstractNumId w:val="1"/>
  </w:num>
  <w:num w:numId="3" w16cid:durableId="1220021160">
    <w:abstractNumId w:val="3"/>
  </w:num>
  <w:num w:numId="4" w16cid:durableId="394937566">
    <w:abstractNumId w:val="7"/>
  </w:num>
  <w:num w:numId="5" w16cid:durableId="1659579476">
    <w:abstractNumId w:val="4"/>
  </w:num>
  <w:num w:numId="6" w16cid:durableId="1917982567">
    <w:abstractNumId w:val="6"/>
  </w:num>
  <w:num w:numId="7" w16cid:durableId="776101340">
    <w:abstractNumId w:val="5"/>
  </w:num>
  <w:num w:numId="8" w16cid:durableId="925380780">
    <w:abstractNumId w:val="8"/>
  </w:num>
  <w:num w:numId="9" w16cid:durableId="1984458244">
    <w:abstractNumId w:val="2"/>
  </w:num>
  <w:num w:numId="10" w16cid:durableId="498664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7C"/>
    <w:rsid w:val="00026E49"/>
    <w:rsid w:val="000313B7"/>
    <w:rsid w:val="000E645F"/>
    <w:rsid w:val="002733D0"/>
    <w:rsid w:val="002951F1"/>
    <w:rsid w:val="0042665B"/>
    <w:rsid w:val="004A5A7C"/>
    <w:rsid w:val="004B4C31"/>
    <w:rsid w:val="00525FBA"/>
    <w:rsid w:val="00646D25"/>
    <w:rsid w:val="006808E6"/>
    <w:rsid w:val="00793251"/>
    <w:rsid w:val="007F4AA4"/>
    <w:rsid w:val="00804524"/>
    <w:rsid w:val="00841FBB"/>
    <w:rsid w:val="00861D6F"/>
    <w:rsid w:val="00915579"/>
    <w:rsid w:val="009467CA"/>
    <w:rsid w:val="0097030A"/>
    <w:rsid w:val="00A71ABE"/>
    <w:rsid w:val="00A75C1C"/>
    <w:rsid w:val="00AA10DA"/>
    <w:rsid w:val="00AE2D35"/>
    <w:rsid w:val="00BC6CF4"/>
    <w:rsid w:val="00CC5C8F"/>
    <w:rsid w:val="00D00FD3"/>
    <w:rsid w:val="00D81283"/>
    <w:rsid w:val="00DA4B0A"/>
    <w:rsid w:val="00DB629F"/>
    <w:rsid w:val="00E61222"/>
    <w:rsid w:val="00E91562"/>
    <w:rsid w:val="00EA2046"/>
    <w:rsid w:val="00F06ED2"/>
    <w:rsid w:val="00F26D6A"/>
    <w:rsid w:val="00FC43A2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07C2"/>
  <w15:chartTrackingRefBased/>
  <w15:docId w15:val="{006DBA57-D388-49E3-9647-E987F24D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A7C"/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Mishra</dc:creator>
  <cp:keywords/>
  <dc:description/>
  <cp:lastModifiedBy>Prakhar Mishra</cp:lastModifiedBy>
  <cp:revision>13</cp:revision>
  <dcterms:created xsi:type="dcterms:W3CDTF">2024-01-19T07:41:00Z</dcterms:created>
  <dcterms:modified xsi:type="dcterms:W3CDTF">2024-01-25T12:26:00Z</dcterms:modified>
</cp:coreProperties>
</file>