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DAF15" w14:textId="77777777" w:rsidR="009702E2" w:rsidRDefault="00D07D32">
      <w:pPr>
        <w:spacing w:after="0"/>
        <w:ind w:right="12"/>
        <w:jc w:val="center"/>
      </w:pPr>
      <w:r>
        <w:rPr>
          <w:rFonts w:ascii="Times New Roman" w:eastAsia="Times New Roman" w:hAnsi="Times New Roman" w:cs="Times New Roman"/>
          <w:b/>
          <w:color w:val="1F3864"/>
          <w:sz w:val="44"/>
        </w:rPr>
        <w:t>SIMATS ENGINEERING</w:t>
      </w:r>
      <w:r>
        <w:rPr>
          <w:rFonts w:ascii="Times New Roman" w:eastAsia="Times New Roman" w:hAnsi="Times New Roman" w:cs="Times New Roman"/>
          <w:sz w:val="24"/>
        </w:rPr>
        <w:t xml:space="preserve"> </w:t>
      </w:r>
    </w:p>
    <w:p w14:paraId="68126F1A" w14:textId="77777777" w:rsidR="009702E2" w:rsidRDefault="00D07D32">
      <w:pPr>
        <w:spacing w:after="87"/>
        <w:ind w:right="11"/>
        <w:jc w:val="center"/>
      </w:pPr>
      <w:r>
        <w:rPr>
          <w:rFonts w:ascii="Times New Roman" w:eastAsia="Times New Roman" w:hAnsi="Times New Roman" w:cs="Times New Roman"/>
          <w:i/>
          <w:sz w:val="24"/>
        </w:rPr>
        <w:t>Saveetha Institute of Medical And Technical Sciences</w:t>
      </w:r>
      <w:r>
        <w:rPr>
          <w:rFonts w:ascii="Times New Roman" w:eastAsia="Times New Roman" w:hAnsi="Times New Roman" w:cs="Times New Roman"/>
          <w:sz w:val="24"/>
        </w:rPr>
        <w:t xml:space="preserve"> </w:t>
      </w:r>
    </w:p>
    <w:p w14:paraId="263D144F" w14:textId="77777777" w:rsidR="009702E2" w:rsidRDefault="00D07D32">
      <w:pPr>
        <w:spacing w:after="350"/>
        <w:ind w:right="13"/>
        <w:jc w:val="center"/>
      </w:pPr>
      <w:r>
        <w:rPr>
          <w:rFonts w:ascii="Times New Roman" w:eastAsia="Times New Roman" w:hAnsi="Times New Roman" w:cs="Times New Roman"/>
          <w:i/>
          <w:sz w:val="20"/>
        </w:rPr>
        <w:t>(Declared as Deemed to be University under Section 3 of UGC Act 1956)</w:t>
      </w:r>
      <w:r>
        <w:rPr>
          <w:rFonts w:ascii="Times New Roman" w:eastAsia="Times New Roman" w:hAnsi="Times New Roman" w:cs="Times New Roman"/>
          <w:sz w:val="24"/>
        </w:rPr>
        <w:t xml:space="preserve"> </w:t>
      </w:r>
    </w:p>
    <w:p w14:paraId="1040E8B4" w14:textId="77777777" w:rsidR="009702E2" w:rsidRDefault="00D07D32">
      <w:pPr>
        <w:pStyle w:val="Heading1"/>
      </w:pPr>
      <w:r>
        <w:t>Department of Computer Science and Engineering</w:t>
      </w:r>
      <w:r>
        <w:rPr>
          <w:b w:val="0"/>
          <w:sz w:val="24"/>
        </w:rPr>
        <w:t xml:space="preserve"> </w:t>
      </w:r>
    </w:p>
    <w:tbl>
      <w:tblPr>
        <w:tblStyle w:val="TableGrid"/>
        <w:tblW w:w="9026" w:type="dxa"/>
        <w:tblInd w:w="6" w:type="dxa"/>
        <w:tblCellMar>
          <w:top w:w="107" w:type="dxa"/>
          <w:left w:w="90" w:type="dxa"/>
          <w:bottom w:w="0" w:type="dxa"/>
          <w:right w:w="115" w:type="dxa"/>
        </w:tblCellMar>
        <w:tblLook w:val="04A0" w:firstRow="1" w:lastRow="0" w:firstColumn="1" w:lastColumn="0" w:noHBand="0" w:noVBand="1"/>
      </w:tblPr>
      <w:tblGrid>
        <w:gridCol w:w="2699"/>
        <w:gridCol w:w="6327"/>
      </w:tblGrid>
      <w:tr w:rsidR="009702E2" w14:paraId="63225242" w14:textId="77777777">
        <w:trPr>
          <w:trHeight w:val="363"/>
        </w:trPr>
        <w:tc>
          <w:tcPr>
            <w:tcW w:w="2699" w:type="dxa"/>
            <w:tcBorders>
              <w:top w:val="single" w:sz="4" w:space="0" w:color="808080"/>
              <w:left w:val="single" w:sz="4" w:space="0" w:color="808080"/>
              <w:bottom w:val="single" w:sz="4" w:space="0" w:color="808080"/>
              <w:right w:val="single" w:sz="4" w:space="0" w:color="808080"/>
            </w:tcBorders>
            <w:shd w:val="clear" w:color="auto" w:fill="1F3864"/>
          </w:tcPr>
          <w:p w14:paraId="252BF83D" w14:textId="77777777" w:rsidR="009702E2" w:rsidRDefault="00D07D32">
            <w:pPr>
              <w:spacing w:after="0"/>
              <w:ind w:left="26"/>
              <w:jc w:val="center"/>
            </w:pPr>
            <w:r>
              <w:rPr>
                <w:rFonts w:ascii="Times New Roman" w:eastAsia="Times New Roman" w:hAnsi="Times New Roman" w:cs="Times New Roman"/>
                <w:b/>
                <w:color w:val="FFFFFF"/>
              </w:rPr>
              <w:t>Field</w:t>
            </w:r>
            <w:r>
              <w:rPr>
                <w:rFonts w:ascii="Times New Roman" w:eastAsia="Times New Roman" w:hAnsi="Times New Roman" w:cs="Times New Roman"/>
                <w:color w:val="FFFFFF"/>
                <w:sz w:val="24"/>
              </w:rPr>
              <w:t xml:space="preserve"> </w:t>
            </w:r>
          </w:p>
        </w:tc>
        <w:tc>
          <w:tcPr>
            <w:tcW w:w="6326" w:type="dxa"/>
            <w:tcBorders>
              <w:top w:val="single" w:sz="4" w:space="0" w:color="808080"/>
              <w:left w:val="single" w:sz="4" w:space="0" w:color="808080"/>
              <w:bottom w:val="single" w:sz="4" w:space="0" w:color="808080"/>
              <w:right w:val="single" w:sz="4" w:space="0" w:color="808080"/>
            </w:tcBorders>
            <w:shd w:val="clear" w:color="auto" w:fill="1F3864"/>
          </w:tcPr>
          <w:p w14:paraId="22DF1481" w14:textId="77777777" w:rsidR="009702E2" w:rsidRDefault="00D07D32">
            <w:pPr>
              <w:spacing w:after="0"/>
              <w:ind w:left="28"/>
              <w:jc w:val="center"/>
            </w:pPr>
            <w:r>
              <w:rPr>
                <w:rFonts w:ascii="Times New Roman" w:eastAsia="Times New Roman" w:hAnsi="Times New Roman" w:cs="Times New Roman"/>
                <w:b/>
                <w:color w:val="FFFFFF"/>
              </w:rPr>
              <w:t>Details</w:t>
            </w:r>
            <w:r>
              <w:rPr>
                <w:rFonts w:ascii="Times New Roman" w:eastAsia="Times New Roman" w:hAnsi="Times New Roman" w:cs="Times New Roman"/>
                <w:color w:val="FFFFFF"/>
                <w:sz w:val="24"/>
              </w:rPr>
              <w:t xml:space="preserve"> </w:t>
            </w:r>
          </w:p>
        </w:tc>
      </w:tr>
      <w:tr w:rsidR="009702E2" w14:paraId="15BE7152" w14:textId="77777777">
        <w:trPr>
          <w:trHeight w:val="404"/>
        </w:trPr>
        <w:tc>
          <w:tcPr>
            <w:tcW w:w="2699" w:type="dxa"/>
            <w:tcBorders>
              <w:top w:val="single" w:sz="4" w:space="0" w:color="808080"/>
              <w:left w:val="single" w:sz="4" w:space="0" w:color="808080"/>
              <w:bottom w:val="single" w:sz="4" w:space="0" w:color="808080"/>
              <w:right w:val="single" w:sz="4" w:space="0" w:color="808080"/>
            </w:tcBorders>
          </w:tcPr>
          <w:p w14:paraId="36BA8D10" w14:textId="77777777" w:rsidR="009702E2" w:rsidRDefault="00D07D32">
            <w:pPr>
              <w:spacing w:after="0"/>
            </w:pPr>
            <w:r>
              <w:rPr>
                <w:rFonts w:ascii="Times New Roman" w:eastAsia="Times New Roman" w:hAnsi="Times New Roman" w:cs="Times New Roman"/>
              </w:rPr>
              <w:t>Course Code &amp; Name</w:t>
            </w:r>
            <w:r>
              <w:rPr>
                <w:rFonts w:ascii="Times New Roman" w:eastAsia="Times New Roman" w:hAnsi="Times New Roman" w:cs="Times New Roman"/>
                <w:sz w:val="24"/>
              </w:rPr>
              <w:t xml:space="preserve"> </w:t>
            </w:r>
          </w:p>
        </w:tc>
        <w:tc>
          <w:tcPr>
            <w:tcW w:w="6326" w:type="dxa"/>
            <w:tcBorders>
              <w:top w:val="single" w:sz="4" w:space="0" w:color="808080"/>
              <w:left w:val="single" w:sz="4" w:space="0" w:color="808080"/>
              <w:bottom w:val="single" w:sz="4" w:space="0" w:color="808080"/>
              <w:right w:val="single" w:sz="4" w:space="0" w:color="808080"/>
            </w:tcBorders>
          </w:tcPr>
          <w:p w14:paraId="2DC2658C" w14:textId="77777777" w:rsidR="009702E2" w:rsidRDefault="00D07D32">
            <w:pPr>
              <w:spacing w:after="0"/>
              <w:ind w:left="1"/>
            </w:pPr>
            <w:r>
              <w:rPr>
                <w:rFonts w:ascii="Times New Roman" w:eastAsia="Times New Roman" w:hAnsi="Times New Roman" w:cs="Times New Roman"/>
              </w:rPr>
              <w:t>CSA06 – Design and Analysis of Algorithms</w:t>
            </w:r>
            <w:r>
              <w:rPr>
                <w:rFonts w:ascii="Times New Roman" w:eastAsia="Times New Roman" w:hAnsi="Times New Roman" w:cs="Times New Roman"/>
                <w:sz w:val="24"/>
              </w:rPr>
              <w:t xml:space="preserve"> </w:t>
            </w:r>
          </w:p>
        </w:tc>
      </w:tr>
      <w:tr w:rsidR="009702E2" w14:paraId="55A5A677" w14:textId="77777777">
        <w:trPr>
          <w:trHeight w:val="658"/>
        </w:trPr>
        <w:tc>
          <w:tcPr>
            <w:tcW w:w="2699" w:type="dxa"/>
            <w:tcBorders>
              <w:top w:val="single" w:sz="4" w:space="0" w:color="808080"/>
              <w:left w:val="single" w:sz="4" w:space="0" w:color="808080"/>
              <w:bottom w:val="single" w:sz="4" w:space="0" w:color="808080"/>
              <w:right w:val="single" w:sz="4" w:space="0" w:color="808080"/>
            </w:tcBorders>
          </w:tcPr>
          <w:p w14:paraId="460E18E0" w14:textId="77777777" w:rsidR="009702E2" w:rsidRDefault="00D07D32">
            <w:pPr>
              <w:spacing w:after="0"/>
            </w:pPr>
            <w:r>
              <w:rPr>
                <w:rFonts w:ascii="Times New Roman" w:eastAsia="Times New Roman" w:hAnsi="Times New Roman" w:cs="Times New Roman"/>
              </w:rPr>
              <w:t>Assessment</w:t>
            </w:r>
            <w:r>
              <w:rPr>
                <w:rFonts w:ascii="Times New Roman" w:eastAsia="Times New Roman" w:hAnsi="Times New Roman" w:cs="Times New Roman"/>
                <w:sz w:val="24"/>
              </w:rPr>
              <w:t xml:space="preserve"> </w:t>
            </w:r>
          </w:p>
        </w:tc>
        <w:tc>
          <w:tcPr>
            <w:tcW w:w="6326" w:type="dxa"/>
            <w:tcBorders>
              <w:top w:val="single" w:sz="4" w:space="0" w:color="808080"/>
              <w:left w:val="single" w:sz="4" w:space="0" w:color="808080"/>
              <w:bottom w:val="single" w:sz="4" w:space="0" w:color="808080"/>
              <w:right w:val="single" w:sz="4" w:space="0" w:color="808080"/>
            </w:tcBorders>
          </w:tcPr>
          <w:p w14:paraId="25DD2B29" w14:textId="77777777" w:rsidR="009702E2" w:rsidRDefault="00D07D32">
            <w:pPr>
              <w:spacing w:after="11"/>
              <w:ind w:left="1"/>
            </w:pPr>
            <w:r>
              <w:rPr>
                <w:rFonts w:ascii="Times New Roman" w:eastAsia="Times New Roman" w:hAnsi="Times New Roman" w:cs="Times New Roman"/>
              </w:rPr>
              <w:t xml:space="preserve">CO1 – Assessment Tool 1: IT Application-Based Problem Solving – </w:t>
            </w:r>
          </w:p>
          <w:p w14:paraId="30CD78F2" w14:textId="77777777" w:rsidR="009702E2" w:rsidRDefault="00D07D32">
            <w:pPr>
              <w:spacing w:after="0"/>
              <w:ind w:left="1"/>
            </w:pPr>
            <w:r>
              <w:rPr>
                <w:rFonts w:ascii="Times New Roman" w:eastAsia="Times New Roman" w:hAnsi="Times New Roman" w:cs="Times New Roman"/>
              </w:rPr>
              <w:t>Scalability Audit of an E-Commerce Platform</w:t>
            </w:r>
            <w:r>
              <w:rPr>
                <w:rFonts w:ascii="Times New Roman" w:eastAsia="Times New Roman" w:hAnsi="Times New Roman" w:cs="Times New Roman"/>
                <w:sz w:val="24"/>
              </w:rPr>
              <w:t xml:space="preserve"> </w:t>
            </w:r>
          </w:p>
        </w:tc>
      </w:tr>
      <w:tr w:rsidR="009702E2" w14:paraId="31ABA702" w14:textId="77777777">
        <w:trPr>
          <w:trHeight w:val="934"/>
        </w:trPr>
        <w:tc>
          <w:tcPr>
            <w:tcW w:w="2699" w:type="dxa"/>
            <w:tcBorders>
              <w:top w:val="single" w:sz="4" w:space="0" w:color="808080"/>
              <w:left w:val="single" w:sz="4" w:space="0" w:color="808080"/>
              <w:bottom w:val="single" w:sz="4" w:space="0" w:color="808080"/>
              <w:right w:val="single" w:sz="4" w:space="0" w:color="808080"/>
            </w:tcBorders>
          </w:tcPr>
          <w:p w14:paraId="4EF0192B" w14:textId="77777777" w:rsidR="009702E2" w:rsidRDefault="00D07D32">
            <w:pPr>
              <w:spacing w:after="0"/>
            </w:pPr>
            <w:r>
              <w:rPr>
                <w:rFonts w:ascii="Times New Roman" w:eastAsia="Times New Roman" w:hAnsi="Times New Roman" w:cs="Times New Roman"/>
              </w:rPr>
              <w:t>Course Outcome Assessed</w:t>
            </w:r>
            <w:r>
              <w:rPr>
                <w:rFonts w:ascii="Times New Roman" w:eastAsia="Times New Roman" w:hAnsi="Times New Roman" w:cs="Times New Roman"/>
                <w:sz w:val="24"/>
              </w:rPr>
              <w:t xml:space="preserve"> </w:t>
            </w:r>
          </w:p>
        </w:tc>
        <w:tc>
          <w:tcPr>
            <w:tcW w:w="6326" w:type="dxa"/>
            <w:tcBorders>
              <w:top w:val="single" w:sz="4" w:space="0" w:color="808080"/>
              <w:left w:val="single" w:sz="4" w:space="0" w:color="808080"/>
              <w:bottom w:val="single" w:sz="4" w:space="0" w:color="808080"/>
              <w:right w:val="single" w:sz="4" w:space="0" w:color="808080"/>
            </w:tcBorders>
          </w:tcPr>
          <w:p w14:paraId="6C025CB6" w14:textId="77777777" w:rsidR="009702E2" w:rsidRDefault="00D07D32">
            <w:pPr>
              <w:spacing w:after="0"/>
              <w:ind w:left="1"/>
            </w:pPr>
            <w:r>
              <w:rPr>
                <w:rFonts w:ascii="Times New Roman" w:eastAsia="Times New Roman" w:hAnsi="Times New Roman" w:cs="Times New Roman"/>
              </w:rPr>
              <w:t>Determine algorithm efficiency using asymptotic notations and mathematical techniques including Master Theorem and substitution method.</w:t>
            </w:r>
            <w:r>
              <w:rPr>
                <w:rFonts w:ascii="Times New Roman" w:eastAsia="Times New Roman" w:hAnsi="Times New Roman" w:cs="Times New Roman"/>
                <w:sz w:val="24"/>
              </w:rPr>
              <w:t xml:space="preserve"> </w:t>
            </w:r>
          </w:p>
        </w:tc>
      </w:tr>
      <w:tr w:rsidR="009702E2" w14:paraId="516A7895" w14:textId="77777777">
        <w:trPr>
          <w:trHeight w:val="384"/>
        </w:trPr>
        <w:tc>
          <w:tcPr>
            <w:tcW w:w="2699" w:type="dxa"/>
            <w:tcBorders>
              <w:top w:val="single" w:sz="4" w:space="0" w:color="808080"/>
              <w:left w:val="single" w:sz="4" w:space="0" w:color="808080"/>
              <w:bottom w:val="single" w:sz="4" w:space="0" w:color="808080"/>
              <w:right w:val="single" w:sz="4" w:space="0" w:color="808080"/>
            </w:tcBorders>
          </w:tcPr>
          <w:p w14:paraId="2132B8FE" w14:textId="77777777" w:rsidR="009702E2" w:rsidRDefault="00D07D32">
            <w:pPr>
              <w:spacing w:after="0"/>
            </w:pPr>
            <w:r>
              <w:rPr>
                <w:rFonts w:ascii="Times New Roman" w:eastAsia="Times New Roman" w:hAnsi="Times New Roman" w:cs="Times New Roman"/>
              </w:rPr>
              <w:t>Duration</w:t>
            </w:r>
            <w:r>
              <w:rPr>
                <w:rFonts w:ascii="Times New Roman" w:eastAsia="Times New Roman" w:hAnsi="Times New Roman" w:cs="Times New Roman"/>
                <w:sz w:val="24"/>
              </w:rPr>
              <w:t xml:space="preserve"> </w:t>
            </w:r>
          </w:p>
        </w:tc>
        <w:tc>
          <w:tcPr>
            <w:tcW w:w="6326" w:type="dxa"/>
            <w:tcBorders>
              <w:top w:val="single" w:sz="4" w:space="0" w:color="808080"/>
              <w:left w:val="single" w:sz="4" w:space="0" w:color="808080"/>
              <w:bottom w:val="single" w:sz="4" w:space="0" w:color="808080"/>
              <w:right w:val="single" w:sz="4" w:space="0" w:color="808080"/>
            </w:tcBorders>
          </w:tcPr>
          <w:p w14:paraId="31EFA3C5" w14:textId="77777777" w:rsidR="009702E2" w:rsidRDefault="00D07D32">
            <w:pPr>
              <w:spacing w:after="0"/>
              <w:ind w:left="1"/>
            </w:pPr>
            <w:r>
              <w:rPr>
                <w:rFonts w:ascii="Times New Roman" w:eastAsia="Times New Roman" w:hAnsi="Times New Roman" w:cs="Times New Roman"/>
              </w:rPr>
              <w:t>3 Days</w:t>
            </w:r>
            <w:r>
              <w:rPr>
                <w:rFonts w:ascii="Times New Roman" w:eastAsia="Times New Roman" w:hAnsi="Times New Roman" w:cs="Times New Roman"/>
                <w:sz w:val="24"/>
              </w:rPr>
              <w:t xml:space="preserve"> </w:t>
            </w:r>
          </w:p>
        </w:tc>
      </w:tr>
      <w:tr w:rsidR="009702E2" w14:paraId="69D6BB01" w14:textId="77777777">
        <w:trPr>
          <w:trHeight w:val="384"/>
        </w:trPr>
        <w:tc>
          <w:tcPr>
            <w:tcW w:w="2699" w:type="dxa"/>
            <w:tcBorders>
              <w:top w:val="single" w:sz="4" w:space="0" w:color="808080"/>
              <w:left w:val="single" w:sz="4" w:space="0" w:color="808080"/>
              <w:bottom w:val="single" w:sz="4" w:space="0" w:color="808080"/>
              <w:right w:val="single" w:sz="4" w:space="0" w:color="808080"/>
            </w:tcBorders>
          </w:tcPr>
          <w:p w14:paraId="7CA0D8EC" w14:textId="77777777" w:rsidR="009702E2" w:rsidRDefault="00D07D32">
            <w:pPr>
              <w:spacing w:after="0"/>
            </w:pPr>
            <w:r>
              <w:rPr>
                <w:rFonts w:ascii="Times New Roman" w:eastAsia="Times New Roman" w:hAnsi="Times New Roman" w:cs="Times New Roman"/>
              </w:rPr>
              <w:t>Mode</w:t>
            </w:r>
            <w:r>
              <w:rPr>
                <w:rFonts w:ascii="Times New Roman" w:eastAsia="Times New Roman" w:hAnsi="Times New Roman" w:cs="Times New Roman"/>
                <w:sz w:val="24"/>
              </w:rPr>
              <w:t xml:space="preserve"> </w:t>
            </w:r>
          </w:p>
        </w:tc>
        <w:tc>
          <w:tcPr>
            <w:tcW w:w="6326" w:type="dxa"/>
            <w:tcBorders>
              <w:top w:val="single" w:sz="4" w:space="0" w:color="808080"/>
              <w:left w:val="single" w:sz="4" w:space="0" w:color="808080"/>
              <w:bottom w:val="single" w:sz="4" w:space="0" w:color="808080"/>
              <w:right w:val="single" w:sz="4" w:space="0" w:color="808080"/>
            </w:tcBorders>
          </w:tcPr>
          <w:p w14:paraId="41AECC0C" w14:textId="77777777" w:rsidR="009702E2" w:rsidRDefault="00D07D32">
            <w:pPr>
              <w:spacing w:after="0"/>
              <w:ind w:left="1"/>
            </w:pPr>
            <w:r>
              <w:rPr>
                <w:rFonts w:ascii="Times New Roman" w:eastAsia="Times New Roman" w:hAnsi="Times New Roman" w:cs="Times New Roman"/>
              </w:rPr>
              <w:t>Individual</w:t>
            </w:r>
            <w:r>
              <w:rPr>
                <w:rFonts w:ascii="Times New Roman" w:eastAsia="Times New Roman" w:hAnsi="Times New Roman" w:cs="Times New Roman"/>
                <w:sz w:val="24"/>
              </w:rPr>
              <w:t xml:space="preserve"> </w:t>
            </w:r>
          </w:p>
        </w:tc>
      </w:tr>
      <w:tr w:rsidR="009702E2" w14:paraId="6681CB34" w14:textId="77777777">
        <w:trPr>
          <w:trHeight w:val="384"/>
        </w:trPr>
        <w:tc>
          <w:tcPr>
            <w:tcW w:w="2699" w:type="dxa"/>
            <w:tcBorders>
              <w:top w:val="single" w:sz="4" w:space="0" w:color="808080"/>
              <w:left w:val="single" w:sz="4" w:space="0" w:color="808080"/>
              <w:bottom w:val="single" w:sz="4" w:space="0" w:color="808080"/>
              <w:right w:val="single" w:sz="4" w:space="0" w:color="808080"/>
            </w:tcBorders>
          </w:tcPr>
          <w:p w14:paraId="6DD0FC9D" w14:textId="77777777" w:rsidR="009702E2" w:rsidRDefault="00D07D32">
            <w:pPr>
              <w:spacing w:after="0"/>
            </w:pPr>
            <w:r>
              <w:rPr>
                <w:rFonts w:ascii="Times New Roman" w:eastAsia="Times New Roman" w:hAnsi="Times New Roman" w:cs="Times New Roman"/>
              </w:rPr>
              <w:t>Student Reg. No.</w:t>
            </w:r>
            <w:r>
              <w:rPr>
                <w:rFonts w:ascii="Times New Roman" w:eastAsia="Times New Roman" w:hAnsi="Times New Roman" w:cs="Times New Roman"/>
                <w:sz w:val="24"/>
              </w:rPr>
              <w:t xml:space="preserve"> </w:t>
            </w:r>
          </w:p>
        </w:tc>
        <w:tc>
          <w:tcPr>
            <w:tcW w:w="6326" w:type="dxa"/>
            <w:tcBorders>
              <w:top w:val="single" w:sz="4" w:space="0" w:color="808080"/>
              <w:left w:val="single" w:sz="4" w:space="0" w:color="808080"/>
              <w:bottom w:val="single" w:sz="4" w:space="0" w:color="808080"/>
              <w:right w:val="single" w:sz="4" w:space="0" w:color="808080"/>
            </w:tcBorders>
          </w:tcPr>
          <w:p w14:paraId="0577F86B" w14:textId="6C6327BF" w:rsidR="009702E2" w:rsidRDefault="00D07D32">
            <w:pPr>
              <w:spacing w:after="0"/>
              <w:ind w:left="1"/>
            </w:pPr>
            <w:r>
              <w:rPr>
                <w:rFonts w:ascii="Times New Roman" w:eastAsia="Times New Roman" w:hAnsi="Times New Roman" w:cs="Times New Roman"/>
              </w:rPr>
              <w:t>192525</w:t>
            </w:r>
            <w:r w:rsidR="00816AA4">
              <w:rPr>
                <w:rFonts w:ascii="Times New Roman" w:eastAsia="Times New Roman" w:hAnsi="Times New Roman" w:cs="Times New Roman"/>
              </w:rPr>
              <w:t>068</w:t>
            </w:r>
          </w:p>
        </w:tc>
      </w:tr>
      <w:tr w:rsidR="009702E2" w14:paraId="6398B099" w14:textId="77777777">
        <w:trPr>
          <w:trHeight w:val="384"/>
        </w:trPr>
        <w:tc>
          <w:tcPr>
            <w:tcW w:w="2699" w:type="dxa"/>
            <w:tcBorders>
              <w:top w:val="single" w:sz="4" w:space="0" w:color="808080"/>
              <w:left w:val="single" w:sz="4" w:space="0" w:color="808080"/>
              <w:bottom w:val="single" w:sz="4" w:space="0" w:color="808080"/>
              <w:right w:val="single" w:sz="4" w:space="0" w:color="808080"/>
            </w:tcBorders>
          </w:tcPr>
          <w:p w14:paraId="1C5D7BC9" w14:textId="77777777" w:rsidR="009702E2" w:rsidRDefault="00D07D32">
            <w:pPr>
              <w:spacing w:after="0"/>
            </w:pPr>
            <w:r>
              <w:rPr>
                <w:rFonts w:ascii="Times New Roman" w:eastAsia="Times New Roman" w:hAnsi="Times New Roman" w:cs="Times New Roman"/>
              </w:rPr>
              <w:t>Student Name</w:t>
            </w:r>
            <w:r>
              <w:rPr>
                <w:rFonts w:ascii="Times New Roman" w:eastAsia="Times New Roman" w:hAnsi="Times New Roman" w:cs="Times New Roman"/>
                <w:sz w:val="24"/>
              </w:rPr>
              <w:t xml:space="preserve"> </w:t>
            </w:r>
          </w:p>
        </w:tc>
        <w:tc>
          <w:tcPr>
            <w:tcW w:w="6326" w:type="dxa"/>
            <w:tcBorders>
              <w:top w:val="single" w:sz="4" w:space="0" w:color="808080"/>
              <w:left w:val="single" w:sz="4" w:space="0" w:color="808080"/>
              <w:bottom w:val="single" w:sz="4" w:space="0" w:color="808080"/>
              <w:right w:val="single" w:sz="4" w:space="0" w:color="808080"/>
            </w:tcBorders>
          </w:tcPr>
          <w:p w14:paraId="49628517" w14:textId="02B9A724" w:rsidR="009702E2" w:rsidRDefault="00816AA4">
            <w:pPr>
              <w:spacing w:after="0"/>
              <w:ind w:left="1"/>
            </w:pPr>
            <w:r>
              <w:t>M.Pranai</w:t>
            </w:r>
          </w:p>
        </w:tc>
      </w:tr>
    </w:tbl>
    <w:p w14:paraId="73BBD756" w14:textId="77777777" w:rsidR="009702E2" w:rsidRDefault="00D07D32">
      <w:pPr>
        <w:spacing w:after="55"/>
      </w:pPr>
      <w:r>
        <w:rPr>
          <w:rFonts w:ascii="Times New Roman" w:eastAsia="Times New Roman" w:hAnsi="Times New Roman" w:cs="Times New Roman"/>
          <w:sz w:val="24"/>
        </w:rPr>
        <w:t xml:space="preserve"> </w:t>
      </w:r>
    </w:p>
    <w:p w14:paraId="084104D1" w14:textId="77777777" w:rsidR="009702E2" w:rsidRDefault="00D07D32">
      <w:pPr>
        <w:spacing w:after="429"/>
        <w:ind w:left="54"/>
        <w:jc w:val="center"/>
      </w:pPr>
      <w:r>
        <w:rPr>
          <w:rFonts w:ascii="Times New Roman" w:eastAsia="Times New Roman" w:hAnsi="Times New Roman" w:cs="Times New Roman"/>
          <w:sz w:val="24"/>
        </w:rPr>
        <w:t xml:space="preserve"> </w:t>
      </w:r>
    </w:p>
    <w:p w14:paraId="41628218" w14:textId="77777777" w:rsidR="009702E2" w:rsidRDefault="00D07D32">
      <w:pPr>
        <w:pStyle w:val="Heading1"/>
        <w:spacing w:after="0"/>
        <w:ind w:right="6"/>
      </w:pPr>
      <w:r>
        <w:rPr>
          <w:color w:val="1F3864"/>
          <w:sz w:val="40"/>
        </w:rPr>
        <w:t>ASSIGNMENT SOLUTION</w:t>
      </w:r>
      <w:r>
        <w:rPr>
          <w:b w:val="0"/>
          <w:sz w:val="24"/>
        </w:rPr>
        <w:t xml:space="preserve"> </w:t>
      </w:r>
    </w:p>
    <w:p w14:paraId="7B25A716" w14:textId="77777777" w:rsidR="009702E2" w:rsidRDefault="00D07D32">
      <w:pPr>
        <w:spacing w:after="54"/>
        <w:ind w:right="10"/>
        <w:jc w:val="center"/>
      </w:pPr>
      <w:r>
        <w:rPr>
          <w:rFonts w:ascii="Times New Roman" w:eastAsia="Times New Roman" w:hAnsi="Times New Roman" w:cs="Times New Roman"/>
          <w:b/>
          <w:sz w:val="30"/>
        </w:rPr>
        <w:t>Scalability Audit of “ShopSphere”, an Online Shopping Platform</w:t>
      </w:r>
      <w:r>
        <w:rPr>
          <w:rFonts w:ascii="Times New Roman" w:eastAsia="Times New Roman" w:hAnsi="Times New Roman" w:cs="Times New Roman"/>
          <w:sz w:val="24"/>
        </w:rPr>
        <w:t xml:space="preserve"> </w:t>
      </w:r>
    </w:p>
    <w:p w14:paraId="6E87E50F" w14:textId="77777777" w:rsidR="009702E2" w:rsidRDefault="00D07D32">
      <w:pPr>
        <w:spacing w:after="434"/>
        <w:ind w:right="9"/>
        <w:jc w:val="center"/>
      </w:pPr>
      <w:r>
        <w:rPr>
          <w:rFonts w:ascii="Times New Roman" w:eastAsia="Times New Roman" w:hAnsi="Times New Roman" w:cs="Times New Roman"/>
          <w:i/>
          <w:sz w:val="26"/>
        </w:rPr>
        <w:t>Asymptotic Analysis of Five Back-End Modules (M1 – M5)</w:t>
      </w:r>
      <w:r>
        <w:rPr>
          <w:rFonts w:ascii="Times New Roman" w:eastAsia="Times New Roman" w:hAnsi="Times New Roman" w:cs="Times New Roman"/>
          <w:sz w:val="24"/>
        </w:rPr>
        <w:t xml:space="preserve"> </w:t>
      </w:r>
    </w:p>
    <w:p w14:paraId="6E6B6A35" w14:textId="77777777" w:rsidR="009702E2" w:rsidRDefault="00D07D32">
      <w:pPr>
        <w:spacing w:after="0"/>
        <w:ind w:left="17"/>
      </w:pPr>
      <w:r>
        <w:rPr>
          <w:rFonts w:ascii="Times New Roman" w:eastAsia="Times New Roman" w:hAnsi="Times New Roman" w:cs="Times New Roman"/>
        </w:rPr>
        <w:t xml:space="preserve">Parts (a) to (g): Problem Understanding · Iterative Analysis · Substitution Method · Master Theorem · </w:t>
      </w:r>
    </w:p>
    <w:p w14:paraId="29D6538A" w14:textId="77777777" w:rsidR="009702E2" w:rsidRDefault="00D07D32">
      <w:pPr>
        <w:spacing w:after="373"/>
        <w:ind w:right="6"/>
        <w:jc w:val="center"/>
      </w:pPr>
      <w:r>
        <w:rPr>
          <w:rFonts w:ascii="Times New Roman" w:eastAsia="Times New Roman" w:hAnsi="Times New Roman" w:cs="Times New Roman"/>
        </w:rPr>
        <w:t>Best/Average/Worst Cases · Asymptotic Proof · Scalability Decision</w:t>
      </w:r>
      <w:r>
        <w:rPr>
          <w:rFonts w:ascii="Times New Roman" w:eastAsia="Times New Roman" w:hAnsi="Times New Roman" w:cs="Times New Roman"/>
          <w:sz w:val="24"/>
        </w:rPr>
        <w:t xml:space="preserve"> </w:t>
      </w:r>
    </w:p>
    <w:p w14:paraId="1E4F9859" w14:textId="77777777" w:rsidR="009702E2" w:rsidRDefault="00D07D32">
      <w:pPr>
        <w:spacing w:after="107"/>
        <w:ind w:left="10" w:right="5" w:hanging="10"/>
        <w:jc w:val="center"/>
      </w:pPr>
      <w:r>
        <w:rPr>
          <w:rFonts w:ascii="Times New Roman" w:eastAsia="Times New Roman" w:hAnsi="Times New Roman" w:cs="Times New Roman"/>
          <w:sz w:val="24"/>
        </w:rPr>
        <w:t xml:space="preserve">Date of submission: ______________ </w:t>
      </w:r>
    </w:p>
    <w:p w14:paraId="6E943F2F" w14:textId="77777777" w:rsidR="009702E2" w:rsidRDefault="00D07D32">
      <w:pPr>
        <w:pStyle w:val="Heading2"/>
        <w:ind w:left="-5"/>
      </w:pPr>
      <w:r>
        <w:t>Table of Contents</w:t>
      </w:r>
      <w:r>
        <w:rPr>
          <w:b w:val="0"/>
          <w:color w:val="2E74B5"/>
        </w:rPr>
        <w:t xml:space="preserve"> </w:t>
      </w:r>
    </w:p>
    <w:p w14:paraId="4848D866" w14:textId="77777777" w:rsidR="009702E2" w:rsidRDefault="00D07D32">
      <w:pPr>
        <w:spacing w:after="208"/>
        <w:ind w:left="-29" w:right="-25"/>
      </w:pPr>
      <w:r>
        <w:rPr>
          <w:noProof/>
        </w:rPr>
        <mc:AlternateContent>
          <mc:Choice Requires="wpg">
            <w:drawing>
              <wp:inline distT="0" distB="0" distL="0" distR="0" wp14:anchorId="66BEBBD9" wp14:editId="3E395B4F">
                <wp:extent cx="5769229" cy="12192"/>
                <wp:effectExtent l="0" t="0" r="0" b="0"/>
                <wp:docPr id="51262" name="Group 51262"/>
                <wp:cNvGraphicFramePr/>
                <a:graphic xmlns:a="http://schemas.openxmlformats.org/drawingml/2006/main">
                  <a:graphicData uri="http://schemas.microsoft.com/office/word/2010/wordprocessingGroup">
                    <wpg:wgp>
                      <wpg:cNvGrpSpPr/>
                      <wpg:grpSpPr>
                        <a:xfrm>
                          <a:off x="0" y="0"/>
                          <a:ext cx="5769229" cy="12192"/>
                          <a:chOff x="0" y="0"/>
                          <a:chExt cx="5769229" cy="12192"/>
                        </a:xfrm>
                      </wpg:grpSpPr>
                      <wps:wsp>
                        <wps:cNvPr id="66706" name="Shape 66706"/>
                        <wps:cNvSpPr/>
                        <wps:spPr>
                          <a:xfrm>
                            <a:off x="0" y="0"/>
                            <a:ext cx="5769229" cy="12192"/>
                          </a:xfrm>
                          <a:custGeom>
                            <a:avLst/>
                            <a:gdLst/>
                            <a:ahLst/>
                            <a:cxnLst/>
                            <a:rect l="0" t="0" r="0" b="0"/>
                            <a:pathLst>
                              <a:path w="5769229" h="12192">
                                <a:moveTo>
                                  <a:pt x="0" y="0"/>
                                </a:moveTo>
                                <a:lnTo>
                                  <a:pt x="5769229" y="0"/>
                                </a:lnTo>
                                <a:lnTo>
                                  <a:pt x="5769229"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51262" style="width:454.27pt;height:0.960022pt;mso-position-horizontal-relative:char;mso-position-vertical-relative:line" coordsize="57692,121">
                <v:shape id="Shape 66707" style="position:absolute;width:57692;height:121;left:0;top:0;" coordsize="5769229,12192" path="m0,0l5769229,0l5769229,12192l0,12192l0,0">
                  <v:stroke weight="0pt" endcap="flat" joinstyle="miter" miterlimit="10" on="false" color="#000000" opacity="0"/>
                  <v:fill on="true" color="#1f3864"/>
                </v:shape>
              </v:group>
            </w:pict>
          </mc:Fallback>
        </mc:AlternateContent>
      </w:r>
    </w:p>
    <w:tbl>
      <w:tblPr>
        <w:tblStyle w:val="TableGrid"/>
        <w:tblW w:w="9025" w:type="dxa"/>
        <w:tblInd w:w="6" w:type="dxa"/>
        <w:tblCellMar>
          <w:top w:w="105" w:type="dxa"/>
          <w:left w:w="89" w:type="dxa"/>
          <w:bottom w:w="0" w:type="dxa"/>
          <w:right w:w="115" w:type="dxa"/>
        </w:tblCellMar>
        <w:tblLook w:val="04A0" w:firstRow="1" w:lastRow="0" w:firstColumn="1" w:lastColumn="0" w:noHBand="0" w:noVBand="1"/>
      </w:tblPr>
      <w:tblGrid>
        <w:gridCol w:w="1300"/>
        <w:gridCol w:w="7725"/>
      </w:tblGrid>
      <w:tr w:rsidR="009702E2" w14:paraId="1D8149AC" w14:textId="77777777">
        <w:trPr>
          <w:trHeight w:val="363"/>
        </w:trPr>
        <w:tc>
          <w:tcPr>
            <w:tcW w:w="1300" w:type="dxa"/>
            <w:tcBorders>
              <w:top w:val="single" w:sz="4" w:space="0" w:color="808080"/>
              <w:left w:val="single" w:sz="4" w:space="0" w:color="808080"/>
              <w:bottom w:val="single" w:sz="4" w:space="0" w:color="808080"/>
              <w:right w:val="single" w:sz="4" w:space="0" w:color="808080"/>
            </w:tcBorders>
            <w:shd w:val="clear" w:color="auto" w:fill="1F3864"/>
          </w:tcPr>
          <w:p w14:paraId="2DA2914E" w14:textId="77777777" w:rsidR="009702E2" w:rsidRDefault="00D07D32">
            <w:pPr>
              <w:spacing w:after="0"/>
              <w:ind w:left="30"/>
              <w:jc w:val="center"/>
            </w:pPr>
            <w:r>
              <w:rPr>
                <w:rFonts w:ascii="Times New Roman" w:eastAsia="Times New Roman" w:hAnsi="Times New Roman" w:cs="Times New Roman"/>
                <w:b/>
                <w:color w:val="FFFFFF"/>
              </w:rPr>
              <w:t>Section</w:t>
            </w:r>
            <w:r>
              <w:rPr>
                <w:rFonts w:ascii="Times New Roman" w:eastAsia="Times New Roman" w:hAnsi="Times New Roman" w:cs="Times New Roman"/>
                <w:color w:val="FFFFFF"/>
                <w:sz w:val="24"/>
              </w:rPr>
              <w:t xml:space="preserve"> </w:t>
            </w:r>
          </w:p>
        </w:tc>
        <w:tc>
          <w:tcPr>
            <w:tcW w:w="7726" w:type="dxa"/>
            <w:tcBorders>
              <w:top w:val="single" w:sz="4" w:space="0" w:color="808080"/>
              <w:left w:val="single" w:sz="4" w:space="0" w:color="808080"/>
              <w:bottom w:val="single" w:sz="4" w:space="0" w:color="808080"/>
              <w:right w:val="single" w:sz="4" w:space="0" w:color="808080"/>
            </w:tcBorders>
            <w:shd w:val="clear" w:color="auto" w:fill="1F3864"/>
          </w:tcPr>
          <w:p w14:paraId="50AD256B" w14:textId="77777777" w:rsidR="009702E2" w:rsidRDefault="00D07D32">
            <w:pPr>
              <w:spacing w:after="0"/>
              <w:ind w:left="25"/>
              <w:jc w:val="center"/>
            </w:pPr>
            <w:r>
              <w:rPr>
                <w:rFonts w:ascii="Times New Roman" w:eastAsia="Times New Roman" w:hAnsi="Times New Roman" w:cs="Times New Roman"/>
                <w:b/>
                <w:color w:val="FFFFFF"/>
              </w:rPr>
              <w:t>Title</w:t>
            </w:r>
            <w:r>
              <w:rPr>
                <w:rFonts w:ascii="Times New Roman" w:eastAsia="Times New Roman" w:hAnsi="Times New Roman" w:cs="Times New Roman"/>
                <w:color w:val="FFFFFF"/>
                <w:sz w:val="24"/>
              </w:rPr>
              <w:t xml:space="preserve"> </w:t>
            </w:r>
          </w:p>
        </w:tc>
      </w:tr>
      <w:tr w:rsidR="009702E2" w14:paraId="402A12FC" w14:textId="77777777">
        <w:trPr>
          <w:trHeight w:val="404"/>
        </w:trPr>
        <w:tc>
          <w:tcPr>
            <w:tcW w:w="1300" w:type="dxa"/>
            <w:tcBorders>
              <w:top w:val="single" w:sz="4" w:space="0" w:color="808080"/>
              <w:left w:val="single" w:sz="4" w:space="0" w:color="808080"/>
              <w:bottom w:val="single" w:sz="4" w:space="0" w:color="808080"/>
              <w:right w:val="single" w:sz="4" w:space="0" w:color="808080"/>
            </w:tcBorders>
          </w:tcPr>
          <w:p w14:paraId="03F4101F" w14:textId="77777777" w:rsidR="009702E2" w:rsidRDefault="00D07D32">
            <w:pPr>
              <w:spacing w:after="0"/>
              <w:ind w:left="1"/>
            </w:pPr>
            <w:r>
              <w:rPr>
                <w:rFonts w:ascii="Times New Roman" w:eastAsia="Times New Roman" w:hAnsi="Times New Roman" w:cs="Times New Roman"/>
              </w:rPr>
              <w:t>0.</w:t>
            </w:r>
            <w:r>
              <w:rPr>
                <w:rFonts w:ascii="Times New Roman" w:eastAsia="Times New Roman" w:hAnsi="Times New Roman" w:cs="Times New Roman"/>
                <w:sz w:val="24"/>
              </w:rPr>
              <w:t xml:space="preserve"> </w:t>
            </w:r>
          </w:p>
        </w:tc>
        <w:tc>
          <w:tcPr>
            <w:tcW w:w="7726" w:type="dxa"/>
            <w:tcBorders>
              <w:top w:val="single" w:sz="4" w:space="0" w:color="808080"/>
              <w:left w:val="single" w:sz="4" w:space="0" w:color="808080"/>
              <w:bottom w:val="single" w:sz="4" w:space="0" w:color="808080"/>
              <w:right w:val="single" w:sz="4" w:space="0" w:color="808080"/>
            </w:tcBorders>
          </w:tcPr>
          <w:p w14:paraId="451B376C" w14:textId="77777777" w:rsidR="009702E2" w:rsidRDefault="00D07D32">
            <w:pPr>
              <w:spacing w:after="0"/>
            </w:pPr>
            <w:r>
              <w:rPr>
                <w:rFonts w:ascii="Times New Roman" w:eastAsia="Times New Roman" w:hAnsi="Times New Roman" w:cs="Times New Roman"/>
              </w:rPr>
              <w:t>Assumptions, Notation and Conventions</w:t>
            </w:r>
            <w:r>
              <w:rPr>
                <w:rFonts w:ascii="Times New Roman" w:eastAsia="Times New Roman" w:hAnsi="Times New Roman" w:cs="Times New Roman"/>
                <w:sz w:val="24"/>
              </w:rPr>
              <w:t xml:space="preserve"> </w:t>
            </w:r>
          </w:p>
        </w:tc>
      </w:tr>
      <w:tr w:rsidR="009702E2" w14:paraId="3A298053" w14:textId="77777777">
        <w:trPr>
          <w:trHeight w:val="384"/>
        </w:trPr>
        <w:tc>
          <w:tcPr>
            <w:tcW w:w="1300" w:type="dxa"/>
            <w:tcBorders>
              <w:top w:val="single" w:sz="4" w:space="0" w:color="808080"/>
              <w:left w:val="single" w:sz="4" w:space="0" w:color="808080"/>
              <w:bottom w:val="single" w:sz="4" w:space="0" w:color="808080"/>
              <w:right w:val="single" w:sz="4" w:space="0" w:color="808080"/>
            </w:tcBorders>
          </w:tcPr>
          <w:p w14:paraId="292724D7" w14:textId="77777777" w:rsidR="009702E2" w:rsidRDefault="00D07D32">
            <w:pPr>
              <w:spacing w:after="0"/>
              <w:ind w:left="1"/>
            </w:pPr>
            <w:r>
              <w:rPr>
                <w:rFonts w:ascii="Times New Roman" w:eastAsia="Times New Roman" w:hAnsi="Times New Roman" w:cs="Times New Roman"/>
              </w:rPr>
              <w:t>(a)</w:t>
            </w:r>
            <w:r>
              <w:rPr>
                <w:rFonts w:ascii="Times New Roman" w:eastAsia="Times New Roman" w:hAnsi="Times New Roman" w:cs="Times New Roman"/>
                <w:sz w:val="24"/>
              </w:rPr>
              <w:t xml:space="preserve"> </w:t>
            </w:r>
          </w:p>
        </w:tc>
        <w:tc>
          <w:tcPr>
            <w:tcW w:w="7726" w:type="dxa"/>
            <w:tcBorders>
              <w:top w:val="single" w:sz="4" w:space="0" w:color="808080"/>
              <w:left w:val="single" w:sz="4" w:space="0" w:color="808080"/>
              <w:bottom w:val="single" w:sz="4" w:space="0" w:color="808080"/>
              <w:right w:val="single" w:sz="4" w:space="0" w:color="808080"/>
            </w:tcBorders>
          </w:tcPr>
          <w:p w14:paraId="5DBD1708" w14:textId="77777777" w:rsidR="009702E2" w:rsidRDefault="00D07D32">
            <w:pPr>
              <w:spacing w:after="0"/>
            </w:pPr>
            <w:r>
              <w:rPr>
                <w:rFonts w:ascii="Times New Roman" w:eastAsia="Times New Roman" w:hAnsi="Times New Roman" w:cs="Times New Roman"/>
              </w:rPr>
              <w:t>Understanding the Problem – Input Size and Basic Operation of M1–M5</w:t>
            </w:r>
            <w:r>
              <w:rPr>
                <w:rFonts w:ascii="Times New Roman" w:eastAsia="Times New Roman" w:hAnsi="Times New Roman" w:cs="Times New Roman"/>
                <w:sz w:val="24"/>
              </w:rPr>
              <w:t xml:space="preserve"> </w:t>
            </w:r>
          </w:p>
        </w:tc>
      </w:tr>
      <w:tr w:rsidR="009702E2" w14:paraId="023D3CD8" w14:textId="77777777">
        <w:trPr>
          <w:trHeight w:val="384"/>
        </w:trPr>
        <w:tc>
          <w:tcPr>
            <w:tcW w:w="1300" w:type="dxa"/>
            <w:tcBorders>
              <w:top w:val="single" w:sz="4" w:space="0" w:color="808080"/>
              <w:left w:val="single" w:sz="4" w:space="0" w:color="808080"/>
              <w:bottom w:val="single" w:sz="4" w:space="0" w:color="808080"/>
              <w:right w:val="single" w:sz="4" w:space="0" w:color="808080"/>
            </w:tcBorders>
          </w:tcPr>
          <w:p w14:paraId="652CB1A3" w14:textId="77777777" w:rsidR="009702E2" w:rsidRDefault="00D07D32">
            <w:pPr>
              <w:spacing w:after="0"/>
              <w:ind w:left="1"/>
            </w:pPr>
            <w:r>
              <w:rPr>
                <w:rFonts w:ascii="Times New Roman" w:eastAsia="Times New Roman" w:hAnsi="Times New Roman" w:cs="Times New Roman"/>
              </w:rPr>
              <w:t>(b)</w:t>
            </w:r>
            <w:r>
              <w:rPr>
                <w:rFonts w:ascii="Times New Roman" w:eastAsia="Times New Roman" w:hAnsi="Times New Roman" w:cs="Times New Roman"/>
                <w:sz w:val="24"/>
              </w:rPr>
              <w:t xml:space="preserve"> </w:t>
            </w:r>
          </w:p>
        </w:tc>
        <w:tc>
          <w:tcPr>
            <w:tcW w:w="7726" w:type="dxa"/>
            <w:tcBorders>
              <w:top w:val="single" w:sz="4" w:space="0" w:color="808080"/>
              <w:left w:val="single" w:sz="4" w:space="0" w:color="808080"/>
              <w:bottom w:val="single" w:sz="4" w:space="0" w:color="808080"/>
              <w:right w:val="single" w:sz="4" w:space="0" w:color="808080"/>
            </w:tcBorders>
          </w:tcPr>
          <w:p w14:paraId="7EA7B0F9" w14:textId="77777777" w:rsidR="009702E2" w:rsidRDefault="00D07D32">
            <w:pPr>
              <w:spacing w:after="0"/>
            </w:pPr>
            <w:r>
              <w:rPr>
                <w:rFonts w:ascii="Times New Roman" w:eastAsia="Times New Roman" w:hAnsi="Times New Roman" w:cs="Times New Roman"/>
              </w:rPr>
              <w:t>Analysis of the Iterative Modules (M1 and M2)</w:t>
            </w:r>
            <w:r>
              <w:rPr>
                <w:rFonts w:ascii="Times New Roman" w:eastAsia="Times New Roman" w:hAnsi="Times New Roman" w:cs="Times New Roman"/>
                <w:sz w:val="24"/>
              </w:rPr>
              <w:t xml:space="preserve"> </w:t>
            </w:r>
          </w:p>
        </w:tc>
      </w:tr>
      <w:tr w:rsidR="009702E2" w14:paraId="4AFAA38F" w14:textId="77777777">
        <w:trPr>
          <w:trHeight w:val="384"/>
        </w:trPr>
        <w:tc>
          <w:tcPr>
            <w:tcW w:w="1300" w:type="dxa"/>
            <w:tcBorders>
              <w:top w:val="single" w:sz="4" w:space="0" w:color="808080"/>
              <w:left w:val="single" w:sz="4" w:space="0" w:color="808080"/>
              <w:bottom w:val="single" w:sz="4" w:space="0" w:color="808080"/>
              <w:right w:val="single" w:sz="4" w:space="0" w:color="808080"/>
            </w:tcBorders>
          </w:tcPr>
          <w:p w14:paraId="0253CBAB" w14:textId="77777777" w:rsidR="009702E2" w:rsidRDefault="00D07D32">
            <w:pPr>
              <w:spacing w:after="0"/>
              <w:ind w:left="1"/>
            </w:pPr>
            <w:r>
              <w:rPr>
                <w:rFonts w:ascii="Times New Roman" w:eastAsia="Times New Roman" w:hAnsi="Times New Roman" w:cs="Times New Roman"/>
              </w:rPr>
              <w:lastRenderedPageBreak/>
              <w:t>(c)</w:t>
            </w:r>
            <w:r>
              <w:rPr>
                <w:rFonts w:ascii="Times New Roman" w:eastAsia="Times New Roman" w:hAnsi="Times New Roman" w:cs="Times New Roman"/>
                <w:sz w:val="24"/>
              </w:rPr>
              <w:t xml:space="preserve"> </w:t>
            </w:r>
          </w:p>
        </w:tc>
        <w:tc>
          <w:tcPr>
            <w:tcW w:w="7726" w:type="dxa"/>
            <w:tcBorders>
              <w:top w:val="single" w:sz="4" w:space="0" w:color="808080"/>
              <w:left w:val="single" w:sz="4" w:space="0" w:color="808080"/>
              <w:bottom w:val="single" w:sz="4" w:space="0" w:color="808080"/>
              <w:right w:val="single" w:sz="4" w:space="0" w:color="808080"/>
            </w:tcBorders>
          </w:tcPr>
          <w:p w14:paraId="63B8FE24" w14:textId="77777777" w:rsidR="009702E2" w:rsidRDefault="00D07D32">
            <w:pPr>
              <w:spacing w:after="0"/>
            </w:pPr>
            <w:r>
              <w:rPr>
                <w:rFonts w:ascii="Times New Roman" w:eastAsia="Times New Roman" w:hAnsi="Times New Roman" w:cs="Times New Roman"/>
              </w:rPr>
              <w:t>Solving the Search-S2 Recurrence by Backward Substitution</w:t>
            </w:r>
            <w:r>
              <w:rPr>
                <w:rFonts w:ascii="Times New Roman" w:eastAsia="Times New Roman" w:hAnsi="Times New Roman" w:cs="Times New Roman"/>
                <w:sz w:val="24"/>
              </w:rPr>
              <w:t xml:space="preserve"> </w:t>
            </w:r>
          </w:p>
        </w:tc>
      </w:tr>
      <w:tr w:rsidR="009702E2" w14:paraId="5EA49641" w14:textId="77777777">
        <w:trPr>
          <w:trHeight w:val="384"/>
        </w:trPr>
        <w:tc>
          <w:tcPr>
            <w:tcW w:w="1300" w:type="dxa"/>
            <w:tcBorders>
              <w:top w:val="single" w:sz="4" w:space="0" w:color="808080"/>
              <w:left w:val="single" w:sz="4" w:space="0" w:color="808080"/>
              <w:bottom w:val="single" w:sz="4" w:space="0" w:color="808080"/>
              <w:right w:val="single" w:sz="4" w:space="0" w:color="808080"/>
            </w:tcBorders>
          </w:tcPr>
          <w:p w14:paraId="0C617A25" w14:textId="77777777" w:rsidR="009702E2" w:rsidRDefault="00D07D32">
            <w:pPr>
              <w:spacing w:after="0"/>
              <w:ind w:left="1"/>
            </w:pPr>
            <w:r>
              <w:rPr>
                <w:rFonts w:ascii="Times New Roman" w:eastAsia="Times New Roman" w:hAnsi="Times New Roman" w:cs="Times New Roman"/>
              </w:rPr>
              <w:t>(d)</w:t>
            </w:r>
            <w:r>
              <w:rPr>
                <w:rFonts w:ascii="Times New Roman" w:eastAsia="Times New Roman" w:hAnsi="Times New Roman" w:cs="Times New Roman"/>
                <w:sz w:val="24"/>
              </w:rPr>
              <w:t xml:space="preserve"> </w:t>
            </w:r>
          </w:p>
        </w:tc>
        <w:tc>
          <w:tcPr>
            <w:tcW w:w="7726" w:type="dxa"/>
            <w:tcBorders>
              <w:top w:val="single" w:sz="4" w:space="0" w:color="808080"/>
              <w:left w:val="single" w:sz="4" w:space="0" w:color="808080"/>
              <w:bottom w:val="single" w:sz="4" w:space="0" w:color="808080"/>
              <w:right w:val="single" w:sz="4" w:space="0" w:color="808080"/>
            </w:tcBorders>
          </w:tcPr>
          <w:p w14:paraId="1297A513" w14:textId="77777777" w:rsidR="009702E2" w:rsidRDefault="00D07D32">
            <w:pPr>
              <w:spacing w:after="0"/>
            </w:pPr>
            <w:r>
              <w:rPr>
                <w:rFonts w:ascii="Times New Roman" w:eastAsia="Times New Roman" w:hAnsi="Times New Roman" w:cs="Times New Roman"/>
              </w:rPr>
              <w:t>Applying the Master Theorem to M4 and M5</w:t>
            </w:r>
            <w:r>
              <w:rPr>
                <w:rFonts w:ascii="Times New Roman" w:eastAsia="Times New Roman" w:hAnsi="Times New Roman" w:cs="Times New Roman"/>
                <w:sz w:val="24"/>
              </w:rPr>
              <w:t xml:space="preserve"> </w:t>
            </w:r>
          </w:p>
        </w:tc>
      </w:tr>
      <w:tr w:rsidR="009702E2" w14:paraId="5B4279E3" w14:textId="77777777">
        <w:trPr>
          <w:trHeight w:val="386"/>
        </w:trPr>
        <w:tc>
          <w:tcPr>
            <w:tcW w:w="1300" w:type="dxa"/>
            <w:tcBorders>
              <w:top w:val="single" w:sz="4" w:space="0" w:color="808080"/>
              <w:left w:val="single" w:sz="4" w:space="0" w:color="808080"/>
              <w:bottom w:val="single" w:sz="4" w:space="0" w:color="808080"/>
              <w:right w:val="single" w:sz="4" w:space="0" w:color="808080"/>
            </w:tcBorders>
          </w:tcPr>
          <w:p w14:paraId="6B2518F9" w14:textId="77777777" w:rsidR="009702E2" w:rsidRDefault="00D07D32">
            <w:pPr>
              <w:spacing w:after="0"/>
              <w:ind w:left="1"/>
            </w:pPr>
            <w:r>
              <w:rPr>
                <w:rFonts w:ascii="Times New Roman" w:eastAsia="Times New Roman" w:hAnsi="Times New Roman" w:cs="Times New Roman"/>
              </w:rPr>
              <w:t>(e)</w:t>
            </w:r>
            <w:r>
              <w:rPr>
                <w:rFonts w:ascii="Times New Roman" w:eastAsia="Times New Roman" w:hAnsi="Times New Roman" w:cs="Times New Roman"/>
                <w:sz w:val="24"/>
              </w:rPr>
              <w:t xml:space="preserve"> </w:t>
            </w:r>
          </w:p>
        </w:tc>
        <w:tc>
          <w:tcPr>
            <w:tcW w:w="7726" w:type="dxa"/>
            <w:tcBorders>
              <w:top w:val="single" w:sz="4" w:space="0" w:color="808080"/>
              <w:left w:val="single" w:sz="4" w:space="0" w:color="808080"/>
              <w:bottom w:val="single" w:sz="4" w:space="0" w:color="808080"/>
              <w:right w:val="single" w:sz="4" w:space="0" w:color="808080"/>
            </w:tcBorders>
          </w:tcPr>
          <w:p w14:paraId="093BEEBD" w14:textId="77777777" w:rsidR="009702E2" w:rsidRDefault="00D07D32">
            <w:pPr>
              <w:spacing w:after="0"/>
            </w:pPr>
            <w:r>
              <w:rPr>
                <w:rFonts w:ascii="Times New Roman" w:eastAsia="Times New Roman" w:hAnsi="Times New Roman" w:cs="Times New Roman"/>
              </w:rPr>
              <w:t>Best, Average and Worst Case Analysis of S1 and S2</w:t>
            </w:r>
            <w:r>
              <w:rPr>
                <w:rFonts w:ascii="Times New Roman" w:eastAsia="Times New Roman" w:hAnsi="Times New Roman" w:cs="Times New Roman"/>
                <w:sz w:val="24"/>
              </w:rPr>
              <w:t xml:space="preserve"> </w:t>
            </w:r>
          </w:p>
        </w:tc>
      </w:tr>
      <w:tr w:rsidR="009702E2" w14:paraId="215C9A34" w14:textId="77777777">
        <w:trPr>
          <w:trHeight w:val="384"/>
        </w:trPr>
        <w:tc>
          <w:tcPr>
            <w:tcW w:w="1300" w:type="dxa"/>
            <w:tcBorders>
              <w:top w:val="single" w:sz="4" w:space="0" w:color="808080"/>
              <w:left w:val="single" w:sz="4" w:space="0" w:color="808080"/>
              <w:bottom w:val="single" w:sz="4" w:space="0" w:color="808080"/>
              <w:right w:val="single" w:sz="4" w:space="0" w:color="808080"/>
            </w:tcBorders>
          </w:tcPr>
          <w:p w14:paraId="204AE045" w14:textId="77777777" w:rsidR="009702E2" w:rsidRDefault="00D07D32">
            <w:pPr>
              <w:spacing w:after="0"/>
              <w:ind w:left="1"/>
            </w:pPr>
            <w:r>
              <w:rPr>
                <w:rFonts w:ascii="Times New Roman" w:eastAsia="Times New Roman" w:hAnsi="Times New Roman" w:cs="Times New Roman"/>
              </w:rPr>
              <w:t>(f)</w:t>
            </w:r>
            <w:r>
              <w:rPr>
                <w:rFonts w:ascii="Times New Roman" w:eastAsia="Times New Roman" w:hAnsi="Times New Roman" w:cs="Times New Roman"/>
                <w:sz w:val="24"/>
              </w:rPr>
              <w:t xml:space="preserve"> </w:t>
            </w:r>
          </w:p>
        </w:tc>
        <w:tc>
          <w:tcPr>
            <w:tcW w:w="7726" w:type="dxa"/>
            <w:tcBorders>
              <w:top w:val="single" w:sz="4" w:space="0" w:color="808080"/>
              <w:left w:val="single" w:sz="4" w:space="0" w:color="808080"/>
              <w:bottom w:val="single" w:sz="4" w:space="0" w:color="808080"/>
              <w:right w:val="single" w:sz="4" w:space="0" w:color="808080"/>
            </w:tcBorders>
          </w:tcPr>
          <w:p w14:paraId="738A72A2" w14:textId="77777777" w:rsidR="009702E2" w:rsidRDefault="00D07D32">
            <w:pPr>
              <w:spacing w:after="0"/>
            </w:pPr>
            <w:r>
              <w:rPr>
                <w:rFonts w:ascii="Times New Roman" w:eastAsia="Times New Roman" w:hAnsi="Times New Roman" w:cs="Times New Roman"/>
              </w:rPr>
              <w:t>Proving an Asymptotic Bound for the Report Generator</w:t>
            </w:r>
            <w:r>
              <w:rPr>
                <w:rFonts w:ascii="Times New Roman" w:eastAsia="Times New Roman" w:hAnsi="Times New Roman" w:cs="Times New Roman"/>
                <w:sz w:val="24"/>
              </w:rPr>
              <w:t xml:space="preserve"> </w:t>
            </w:r>
          </w:p>
        </w:tc>
      </w:tr>
      <w:tr w:rsidR="009702E2" w14:paraId="6C7AE6F5" w14:textId="77777777">
        <w:trPr>
          <w:trHeight w:val="385"/>
        </w:trPr>
        <w:tc>
          <w:tcPr>
            <w:tcW w:w="1300" w:type="dxa"/>
            <w:tcBorders>
              <w:top w:val="single" w:sz="4" w:space="0" w:color="808080"/>
              <w:left w:val="single" w:sz="4" w:space="0" w:color="808080"/>
              <w:bottom w:val="single" w:sz="4" w:space="0" w:color="808080"/>
              <w:right w:val="single" w:sz="4" w:space="0" w:color="808080"/>
            </w:tcBorders>
          </w:tcPr>
          <w:p w14:paraId="78947F59" w14:textId="77777777" w:rsidR="009702E2" w:rsidRDefault="00D07D32">
            <w:pPr>
              <w:spacing w:after="0"/>
              <w:ind w:left="1"/>
            </w:pPr>
            <w:r>
              <w:rPr>
                <w:rFonts w:ascii="Times New Roman" w:eastAsia="Times New Roman" w:hAnsi="Times New Roman" w:cs="Times New Roman"/>
              </w:rPr>
              <w:t>(g)</w:t>
            </w:r>
            <w:r>
              <w:rPr>
                <w:rFonts w:ascii="Times New Roman" w:eastAsia="Times New Roman" w:hAnsi="Times New Roman" w:cs="Times New Roman"/>
                <w:sz w:val="24"/>
              </w:rPr>
              <w:t xml:space="preserve"> </w:t>
            </w:r>
          </w:p>
        </w:tc>
        <w:tc>
          <w:tcPr>
            <w:tcW w:w="7726" w:type="dxa"/>
            <w:tcBorders>
              <w:top w:val="single" w:sz="4" w:space="0" w:color="808080"/>
              <w:left w:val="single" w:sz="4" w:space="0" w:color="808080"/>
              <w:bottom w:val="single" w:sz="4" w:space="0" w:color="808080"/>
              <w:right w:val="single" w:sz="4" w:space="0" w:color="808080"/>
            </w:tcBorders>
          </w:tcPr>
          <w:p w14:paraId="73E67DF4" w14:textId="77777777" w:rsidR="009702E2" w:rsidRDefault="00D07D32">
            <w:pPr>
              <w:spacing w:after="0"/>
            </w:pPr>
            <w:r>
              <w:rPr>
                <w:rFonts w:ascii="Times New Roman" w:eastAsia="Times New Roman" w:hAnsi="Times New Roman" w:cs="Times New Roman"/>
              </w:rPr>
              <w:t>Scalability Decision and Recommendations</w:t>
            </w:r>
            <w:r>
              <w:rPr>
                <w:rFonts w:ascii="Times New Roman" w:eastAsia="Times New Roman" w:hAnsi="Times New Roman" w:cs="Times New Roman"/>
                <w:sz w:val="24"/>
              </w:rPr>
              <w:t xml:space="preserve"> </w:t>
            </w:r>
          </w:p>
        </w:tc>
      </w:tr>
      <w:tr w:rsidR="009702E2" w14:paraId="43F7337C" w14:textId="77777777">
        <w:trPr>
          <w:trHeight w:val="408"/>
        </w:trPr>
        <w:tc>
          <w:tcPr>
            <w:tcW w:w="1300" w:type="dxa"/>
            <w:tcBorders>
              <w:top w:val="single" w:sz="4" w:space="0" w:color="808080"/>
              <w:left w:val="single" w:sz="4" w:space="0" w:color="808080"/>
              <w:bottom w:val="single" w:sz="4" w:space="0" w:color="808080"/>
              <w:right w:val="single" w:sz="4" w:space="0" w:color="808080"/>
            </w:tcBorders>
          </w:tcPr>
          <w:p w14:paraId="41FB45CE" w14:textId="77777777" w:rsidR="009702E2" w:rsidRDefault="00D07D32">
            <w:pPr>
              <w:spacing w:after="0"/>
              <w:ind w:left="1"/>
            </w:pPr>
            <w:r>
              <w:rPr>
                <w:rFonts w:ascii="Times New Roman" w:eastAsia="Times New Roman" w:hAnsi="Times New Roman" w:cs="Times New Roman"/>
                <w:sz w:val="24"/>
              </w:rPr>
              <w:t xml:space="preserve"> </w:t>
            </w:r>
          </w:p>
        </w:tc>
        <w:tc>
          <w:tcPr>
            <w:tcW w:w="7726" w:type="dxa"/>
            <w:tcBorders>
              <w:top w:val="single" w:sz="4" w:space="0" w:color="808080"/>
              <w:left w:val="single" w:sz="4" w:space="0" w:color="808080"/>
              <w:bottom w:val="single" w:sz="4" w:space="0" w:color="808080"/>
              <w:right w:val="single" w:sz="4" w:space="0" w:color="808080"/>
            </w:tcBorders>
          </w:tcPr>
          <w:p w14:paraId="5FB1D2F7" w14:textId="77777777" w:rsidR="009702E2" w:rsidRDefault="00D07D32">
            <w:pPr>
              <w:spacing w:after="0"/>
            </w:pPr>
            <w:r>
              <w:rPr>
                <w:rFonts w:ascii="Times New Roman" w:eastAsia="Times New Roman" w:hAnsi="Times New Roman" w:cs="Times New Roman"/>
              </w:rPr>
              <w:t>Overall Conclusion</w:t>
            </w:r>
            <w:r>
              <w:rPr>
                <w:rFonts w:ascii="Times New Roman" w:eastAsia="Times New Roman" w:hAnsi="Times New Roman" w:cs="Times New Roman"/>
                <w:sz w:val="24"/>
              </w:rPr>
              <w:t xml:space="preserve"> </w:t>
            </w:r>
          </w:p>
        </w:tc>
      </w:tr>
      <w:tr w:rsidR="009702E2" w14:paraId="42A6E1B1" w14:textId="77777777">
        <w:trPr>
          <w:trHeight w:val="384"/>
        </w:trPr>
        <w:tc>
          <w:tcPr>
            <w:tcW w:w="1300" w:type="dxa"/>
            <w:tcBorders>
              <w:top w:val="single" w:sz="4" w:space="0" w:color="808080"/>
              <w:left w:val="single" w:sz="4" w:space="0" w:color="808080"/>
              <w:bottom w:val="single" w:sz="4" w:space="0" w:color="808080"/>
              <w:right w:val="single" w:sz="4" w:space="0" w:color="808080"/>
            </w:tcBorders>
          </w:tcPr>
          <w:p w14:paraId="7D7EE925" w14:textId="77777777" w:rsidR="009702E2" w:rsidRDefault="00D07D32">
            <w:pPr>
              <w:spacing w:after="0"/>
              <w:ind w:left="1"/>
            </w:pPr>
            <w:r>
              <w:rPr>
                <w:rFonts w:ascii="Times New Roman" w:eastAsia="Times New Roman" w:hAnsi="Times New Roman" w:cs="Times New Roman"/>
              </w:rPr>
              <w:t>A</w:t>
            </w:r>
            <w:r>
              <w:rPr>
                <w:rFonts w:ascii="Times New Roman" w:eastAsia="Times New Roman" w:hAnsi="Times New Roman" w:cs="Times New Roman"/>
                <w:sz w:val="24"/>
              </w:rPr>
              <w:t xml:space="preserve"> </w:t>
            </w:r>
          </w:p>
        </w:tc>
        <w:tc>
          <w:tcPr>
            <w:tcW w:w="7726" w:type="dxa"/>
            <w:tcBorders>
              <w:top w:val="single" w:sz="4" w:space="0" w:color="808080"/>
              <w:left w:val="single" w:sz="4" w:space="0" w:color="808080"/>
              <w:bottom w:val="single" w:sz="4" w:space="0" w:color="808080"/>
              <w:right w:val="single" w:sz="4" w:space="0" w:color="808080"/>
            </w:tcBorders>
          </w:tcPr>
          <w:p w14:paraId="08C32D20" w14:textId="77777777" w:rsidR="009702E2" w:rsidRDefault="00D07D32">
            <w:pPr>
              <w:spacing w:after="0"/>
            </w:pPr>
            <w:r>
              <w:rPr>
                <w:rFonts w:ascii="Times New Roman" w:eastAsia="Times New Roman" w:hAnsi="Times New Roman" w:cs="Times New Roman"/>
              </w:rPr>
              <w:t>Appendix A – Program that Verifies Every Closed Form</w:t>
            </w:r>
            <w:r>
              <w:rPr>
                <w:rFonts w:ascii="Times New Roman" w:eastAsia="Times New Roman" w:hAnsi="Times New Roman" w:cs="Times New Roman"/>
                <w:sz w:val="24"/>
              </w:rPr>
              <w:t xml:space="preserve"> </w:t>
            </w:r>
          </w:p>
        </w:tc>
      </w:tr>
      <w:tr w:rsidR="009702E2" w14:paraId="77D9DE0F" w14:textId="77777777">
        <w:trPr>
          <w:trHeight w:val="384"/>
        </w:trPr>
        <w:tc>
          <w:tcPr>
            <w:tcW w:w="1300" w:type="dxa"/>
            <w:tcBorders>
              <w:top w:val="single" w:sz="4" w:space="0" w:color="808080"/>
              <w:left w:val="single" w:sz="4" w:space="0" w:color="808080"/>
              <w:bottom w:val="single" w:sz="4" w:space="0" w:color="808080"/>
              <w:right w:val="single" w:sz="4" w:space="0" w:color="808080"/>
            </w:tcBorders>
          </w:tcPr>
          <w:p w14:paraId="172D1E91" w14:textId="77777777" w:rsidR="009702E2" w:rsidRDefault="00D07D32">
            <w:pPr>
              <w:spacing w:after="0"/>
              <w:ind w:left="1"/>
            </w:pPr>
            <w:r>
              <w:rPr>
                <w:rFonts w:ascii="Times New Roman" w:eastAsia="Times New Roman" w:hAnsi="Times New Roman" w:cs="Times New Roman"/>
              </w:rPr>
              <w:t>B</w:t>
            </w:r>
            <w:r>
              <w:rPr>
                <w:rFonts w:ascii="Times New Roman" w:eastAsia="Times New Roman" w:hAnsi="Times New Roman" w:cs="Times New Roman"/>
                <w:sz w:val="24"/>
              </w:rPr>
              <w:t xml:space="preserve"> </w:t>
            </w:r>
          </w:p>
        </w:tc>
        <w:tc>
          <w:tcPr>
            <w:tcW w:w="7726" w:type="dxa"/>
            <w:tcBorders>
              <w:top w:val="single" w:sz="4" w:space="0" w:color="808080"/>
              <w:left w:val="single" w:sz="4" w:space="0" w:color="808080"/>
              <w:bottom w:val="single" w:sz="4" w:space="0" w:color="808080"/>
              <w:right w:val="single" w:sz="4" w:space="0" w:color="808080"/>
            </w:tcBorders>
          </w:tcPr>
          <w:p w14:paraId="38FA5D4B" w14:textId="77777777" w:rsidR="009702E2" w:rsidRDefault="00D07D32">
            <w:pPr>
              <w:spacing w:after="0"/>
            </w:pPr>
            <w:r>
              <w:rPr>
                <w:rFonts w:ascii="Times New Roman" w:eastAsia="Times New Roman" w:hAnsi="Times New Roman" w:cs="Times New Roman"/>
              </w:rPr>
              <w:t>Appendix B – Formula Sheet Used in this Assignment</w:t>
            </w:r>
            <w:r>
              <w:rPr>
                <w:rFonts w:ascii="Times New Roman" w:eastAsia="Times New Roman" w:hAnsi="Times New Roman" w:cs="Times New Roman"/>
                <w:sz w:val="24"/>
              </w:rPr>
              <w:t xml:space="preserve"> </w:t>
            </w:r>
          </w:p>
        </w:tc>
      </w:tr>
      <w:tr w:rsidR="009702E2" w14:paraId="45983680" w14:textId="77777777">
        <w:trPr>
          <w:trHeight w:val="410"/>
        </w:trPr>
        <w:tc>
          <w:tcPr>
            <w:tcW w:w="1300" w:type="dxa"/>
            <w:tcBorders>
              <w:top w:val="single" w:sz="4" w:space="0" w:color="808080"/>
              <w:left w:val="single" w:sz="4" w:space="0" w:color="808080"/>
              <w:bottom w:val="single" w:sz="4" w:space="0" w:color="808080"/>
              <w:right w:val="single" w:sz="4" w:space="0" w:color="808080"/>
            </w:tcBorders>
          </w:tcPr>
          <w:p w14:paraId="7C28E127" w14:textId="77777777" w:rsidR="009702E2" w:rsidRDefault="00D07D32">
            <w:pPr>
              <w:spacing w:after="0"/>
              <w:ind w:left="1"/>
            </w:pPr>
            <w:r>
              <w:rPr>
                <w:rFonts w:ascii="Times New Roman" w:eastAsia="Times New Roman" w:hAnsi="Times New Roman" w:cs="Times New Roman"/>
                <w:sz w:val="24"/>
              </w:rPr>
              <w:t xml:space="preserve"> </w:t>
            </w:r>
          </w:p>
        </w:tc>
        <w:tc>
          <w:tcPr>
            <w:tcW w:w="7726" w:type="dxa"/>
            <w:tcBorders>
              <w:top w:val="single" w:sz="4" w:space="0" w:color="808080"/>
              <w:left w:val="single" w:sz="4" w:space="0" w:color="808080"/>
              <w:bottom w:val="single" w:sz="4" w:space="0" w:color="808080"/>
              <w:right w:val="single" w:sz="4" w:space="0" w:color="808080"/>
            </w:tcBorders>
            <w:vAlign w:val="center"/>
          </w:tcPr>
          <w:p w14:paraId="4752912D" w14:textId="77777777" w:rsidR="009702E2" w:rsidRDefault="00D07D32">
            <w:pPr>
              <w:spacing w:after="0"/>
            </w:pPr>
            <w:r>
              <w:rPr>
                <w:rFonts w:ascii="Times New Roman" w:eastAsia="Times New Roman" w:hAnsi="Times New Roman" w:cs="Times New Roman"/>
              </w:rPr>
              <w:t>References and Code-of-Conduct Declaration</w:t>
            </w:r>
            <w:r>
              <w:rPr>
                <w:rFonts w:ascii="Times New Roman" w:eastAsia="Times New Roman" w:hAnsi="Times New Roman" w:cs="Times New Roman"/>
                <w:sz w:val="24"/>
              </w:rPr>
              <w:t xml:space="preserve"> </w:t>
            </w:r>
          </w:p>
        </w:tc>
      </w:tr>
    </w:tbl>
    <w:p w14:paraId="7B6FAD74" w14:textId="77777777" w:rsidR="009702E2" w:rsidRDefault="00D07D32">
      <w:pPr>
        <w:spacing w:after="0"/>
      </w:pPr>
      <w:r>
        <w:rPr>
          <w:rFonts w:ascii="Times New Roman" w:eastAsia="Times New Roman" w:hAnsi="Times New Roman" w:cs="Times New Roman"/>
          <w:sz w:val="24"/>
        </w:rPr>
        <w:t xml:space="preserve"> </w:t>
      </w:r>
    </w:p>
    <w:tbl>
      <w:tblPr>
        <w:tblStyle w:val="TableGrid"/>
        <w:tblW w:w="8889" w:type="dxa"/>
        <w:tblInd w:w="-31" w:type="dxa"/>
        <w:tblCellMar>
          <w:top w:w="0" w:type="dxa"/>
          <w:left w:w="0" w:type="dxa"/>
          <w:bottom w:w="0" w:type="dxa"/>
          <w:right w:w="0" w:type="dxa"/>
        </w:tblCellMar>
        <w:tblLook w:val="04A0" w:firstRow="1" w:lastRow="0" w:firstColumn="1" w:lastColumn="0" w:noHBand="0" w:noVBand="1"/>
      </w:tblPr>
      <w:tblGrid>
        <w:gridCol w:w="38"/>
        <w:gridCol w:w="9024"/>
      </w:tblGrid>
      <w:tr w:rsidR="009702E2" w14:paraId="63681CC8" w14:textId="77777777">
        <w:trPr>
          <w:trHeight w:val="1280"/>
        </w:trPr>
        <w:tc>
          <w:tcPr>
            <w:tcW w:w="122" w:type="dxa"/>
            <w:tcBorders>
              <w:top w:val="nil"/>
              <w:left w:val="nil"/>
              <w:bottom w:val="nil"/>
              <w:right w:val="nil"/>
            </w:tcBorders>
          </w:tcPr>
          <w:p w14:paraId="065E3CFF" w14:textId="77777777" w:rsidR="009702E2" w:rsidRDefault="00D07D32">
            <w:pPr>
              <w:spacing w:after="0"/>
            </w:pPr>
            <w:r>
              <w:rPr>
                <w:noProof/>
              </w:rPr>
              <mc:AlternateContent>
                <mc:Choice Requires="wpg">
                  <w:drawing>
                    <wp:inline distT="0" distB="0" distL="0" distR="0" wp14:anchorId="3970B99F" wp14:editId="348DCD06">
                      <wp:extent cx="27432" cy="812546"/>
                      <wp:effectExtent l="0" t="0" r="0" b="0"/>
                      <wp:docPr id="51263" name="Group 51263"/>
                      <wp:cNvGraphicFramePr/>
                      <a:graphic xmlns:a="http://schemas.openxmlformats.org/drawingml/2006/main">
                        <a:graphicData uri="http://schemas.microsoft.com/office/word/2010/wordprocessingGroup">
                          <wpg:wgp>
                            <wpg:cNvGrpSpPr/>
                            <wpg:grpSpPr>
                              <a:xfrm>
                                <a:off x="0" y="0"/>
                                <a:ext cx="27432" cy="812546"/>
                                <a:chOff x="0" y="0"/>
                                <a:chExt cx="27432" cy="812546"/>
                              </a:xfrm>
                            </wpg:grpSpPr>
                            <wps:wsp>
                              <wps:cNvPr id="66708" name="Shape 66708"/>
                              <wps:cNvSpPr/>
                              <wps:spPr>
                                <a:xfrm>
                                  <a:off x="0" y="0"/>
                                  <a:ext cx="27432" cy="202692"/>
                                </a:xfrm>
                                <a:custGeom>
                                  <a:avLst/>
                                  <a:gdLst/>
                                  <a:ahLst/>
                                  <a:cxnLst/>
                                  <a:rect l="0" t="0" r="0" b="0"/>
                                  <a:pathLst>
                                    <a:path w="27432" h="202692">
                                      <a:moveTo>
                                        <a:pt x="0" y="0"/>
                                      </a:moveTo>
                                      <a:lnTo>
                                        <a:pt x="27432" y="0"/>
                                      </a:lnTo>
                                      <a:lnTo>
                                        <a:pt x="27432" y="202692"/>
                                      </a:lnTo>
                                      <a:lnTo>
                                        <a:pt x="0" y="20269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09" name="Shape 66709"/>
                              <wps:cNvSpPr/>
                              <wps:spPr>
                                <a:xfrm>
                                  <a:off x="0" y="202692"/>
                                  <a:ext cx="27432" cy="204216"/>
                                </a:xfrm>
                                <a:custGeom>
                                  <a:avLst/>
                                  <a:gdLst/>
                                  <a:ahLst/>
                                  <a:cxnLst/>
                                  <a:rect l="0" t="0" r="0" b="0"/>
                                  <a:pathLst>
                                    <a:path w="27432" h="204216">
                                      <a:moveTo>
                                        <a:pt x="0" y="0"/>
                                      </a:moveTo>
                                      <a:lnTo>
                                        <a:pt x="27432" y="0"/>
                                      </a:lnTo>
                                      <a:lnTo>
                                        <a:pt x="27432" y="204216"/>
                                      </a:lnTo>
                                      <a:lnTo>
                                        <a:pt x="0" y="20421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10" name="Shape 66710"/>
                              <wps:cNvSpPr/>
                              <wps:spPr>
                                <a:xfrm>
                                  <a:off x="0" y="406908"/>
                                  <a:ext cx="27432" cy="202692"/>
                                </a:xfrm>
                                <a:custGeom>
                                  <a:avLst/>
                                  <a:gdLst/>
                                  <a:ahLst/>
                                  <a:cxnLst/>
                                  <a:rect l="0" t="0" r="0" b="0"/>
                                  <a:pathLst>
                                    <a:path w="27432" h="202692">
                                      <a:moveTo>
                                        <a:pt x="0" y="0"/>
                                      </a:moveTo>
                                      <a:lnTo>
                                        <a:pt x="27432" y="0"/>
                                      </a:lnTo>
                                      <a:lnTo>
                                        <a:pt x="27432" y="202692"/>
                                      </a:lnTo>
                                      <a:lnTo>
                                        <a:pt x="0" y="20269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11" name="Shape 66711"/>
                              <wps:cNvSpPr/>
                              <wps:spPr>
                                <a:xfrm>
                                  <a:off x="0" y="609549"/>
                                  <a:ext cx="27432" cy="202997"/>
                                </a:xfrm>
                                <a:custGeom>
                                  <a:avLst/>
                                  <a:gdLst/>
                                  <a:ahLst/>
                                  <a:cxnLst/>
                                  <a:rect l="0" t="0" r="0" b="0"/>
                                  <a:pathLst>
                                    <a:path w="27432" h="202997">
                                      <a:moveTo>
                                        <a:pt x="0" y="0"/>
                                      </a:moveTo>
                                      <a:lnTo>
                                        <a:pt x="27432" y="0"/>
                                      </a:lnTo>
                                      <a:lnTo>
                                        <a:pt x="27432" y="202997"/>
                                      </a:lnTo>
                                      <a:lnTo>
                                        <a:pt x="0" y="202997"/>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51263" style="width:2.16pt;height:63.98pt;mso-position-horizontal-relative:char;mso-position-vertical-relative:line" coordsize="274,8125">
                      <v:shape id="Shape 66712" style="position:absolute;width:274;height:2026;left:0;top:0;" coordsize="27432,202692" path="m0,0l27432,0l27432,202692l0,202692l0,0">
                        <v:stroke weight="0pt" endcap="flat" joinstyle="miter" miterlimit="10" on="false" color="#000000" opacity="0"/>
                        <v:fill on="true" color="#2e5597"/>
                      </v:shape>
                      <v:shape id="Shape 66713" style="position:absolute;width:274;height:2042;left:0;top:2026;" coordsize="27432,204216" path="m0,0l27432,0l27432,204216l0,204216l0,0">
                        <v:stroke weight="0pt" endcap="flat" joinstyle="miter" miterlimit="10" on="false" color="#000000" opacity="0"/>
                        <v:fill on="true" color="#2e5597"/>
                      </v:shape>
                      <v:shape id="Shape 66714" style="position:absolute;width:274;height:2026;left:0;top:4069;" coordsize="27432,202692" path="m0,0l27432,0l27432,202692l0,202692l0,0">
                        <v:stroke weight="0pt" endcap="flat" joinstyle="miter" miterlimit="10" on="false" color="#000000" opacity="0"/>
                        <v:fill on="true" color="#2e5597"/>
                      </v:shape>
                      <v:shape id="Shape 66715" style="position:absolute;width:274;height:2029;left:0;top:6095;" coordsize="27432,202997" path="m0,0l27432,0l27432,202997l0,202997l0,0">
                        <v:stroke weight="0pt" endcap="flat" joinstyle="miter" miterlimit="10" on="false" color="#000000" opacity="0"/>
                        <v:fill on="true" color="#2e5597"/>
                      </v:shape>
                    </v:group>
                  </w:pict>
                </mc:Fallback>
              </mc:AlternateContent>
            </w:r>
          </w:p>
        </w:tc>
        <w:tc>
          <w:tcPr>
            <w:tcW w:w="8766" w:type="dxa"/>
            <w:tcBorders>
              <w:top w:val="nil"/>
              <w:left w:val="nil"/>
              <w:bottom w:val="nil"/>
              <w:right w:val="nil"/>
            </w:tcBorders>
          </w:tcPr>
          <w:p w14:paraId="6856ADDE" w14:textId="77777777" w:rsidR="009702E2" w:rsidRDefault="009702E2">
            <w:pPr>
              <w:spacing w:after="0"/>
              <w:ind w:left="-1532" w:right="10298"/>
            </w:pPr>
          </w:p>
          <w:tbl>
            <w:tblPr>
              <w:tblStyle w:val="TableGrid"/>
              <w:tblW w:w="8687" w:type="dxa"/>
              <w:tblInd w:w="79" w:type="dxa"/>
              <w:tblCellMar>
                <w:top w:w="55" w:type="dxa"/>
                <w:left w:w="29" w:type="dxa"/>
                <w:bottom w:w="0" w:type="dxa"/>
                <w:right w:w="87" w:type="dxa"/>
              </w:tblCellMar>
              <w:tblLook w:val="04A0" w:firstRow="1" w:lastRow="0" w:firstColumn="1" w:lastColumn="0" w:noHBand="0" w:noVBand="1"/>
            </w:tblPr>
            <w:tblGrid>
              <w:gridCol w:w="8687"/>
            </w:tblGrid>
            <w:tr w:rsidR="009702E2" w14:paraId="54BE72AB" w14:textId="77777777">
              <w:trPr>
                <w:trHeight w:val="1280"/>
              </w:trPr>
              <w:tc>
                <w:tcPr>
                  <w:tcW w:w="8687" w:type="dxa"/>
                  <w:tcBorders>
                    <w:top w:val="nil"/>
                    <w:left w:val="nil"/>
                    <w:bottom w:val="nil"/>
                    <w:right w:val="nil"/>
                  </w:tcBorders>
                  <w:shd w:val="clear" w:color="auto" w:fill="E8F0FB"/>
                </w:tcPr>
                <w:p w14:paraId="6059166E" w14:textId="77777777" w:rsidR="009702E2" w:rsidRDefault="00D07D32">
                  <w:pPr>
                    <w:spacing w:after="0"/>
                  </w:pPr>
                  <w:r>
                    <w:rPr>
                      <w:rFonts w:ascii="Times New Roman" w:eastAsia="Times New Roman" w:hAnsi="Times New Roman" w:cs="Times New Roman"/>
                      <w:b/>
                      <w:sz w:val="23"/>
                    </w:rPr>
                    <w:t xml:space="preserve">How to read this document. </w:t>
                  </w:r>
                  <w:r>
                    <w:rPr>
                      <w:rFonts w:ascii="Times New Roman" w:eastAsia="Times New Roman" w:hAnsi="Times New Roman" w:cs="Times New Roman"/>
                      <w:sz w:val="23"/>
                    </w:rPr>
                    <w:t>Every part follows the same pattern demanded by the question paper: (1) identify the basic operation, (2) derive the count step by step, (3) state the asymptotic result, and (4) interpret what the result means for ShopSphere. All closed forms were additionally checked by running the algorithms for small n (Appendix A).</w:t>
                  </w:r>
                  <w:r>
                    <w:rPr>
                      <w:rFonts w:ascii="Times New Roman" w:eastAsia="Times New Roman" w:hAnsi="Times New Roman" w:cs="Times New Roman"/>
                      <w:sz w:val="24"/>
                    </w:rPr>
                    <w:t xml:space="preserve"> </w:t>
                  </w:r>
                </w:p>
              </w:tc>
            </w:tr>
          </w:tbl>
          <w:p w14:paraId="2941FBDD" w14:textId="77777777" w:rsidR="009702E2" w:rsidRDefault="009702E2"/>
        </w:tc>
      </w:tr>
    </w:tbl>
    <w:p w14:paraId="2C251A25" w14:textId="77777777" w:rsidR="009702E2" w:rsidRDefault="00D07D32">
      <w:pPr>
        <w:pStyle w:val="Heading2"/>
        <w:ind w:left="-5"/>
      </w:pPr>
      <w:r>
        <w:t>0. Assumptions, Notation and Conventions</w:t>
      </w:r>
      <w:r>
        <w:rPr>
          <w:b w:val="0"/>
          <w:color w:val="2E74B5"/>
        </w:rPr>
        <w:t xml:space="preserve"> </w:t>
      </w:r>
    </w:p>
    <w:p w14:paraId="2668D017" w14:textId="77777777" w:rsidR="009702E2" w:rsidRDefault="00D07D32">
      <w:pPr>
        <w:spacing w:after="330"/>
        <w:ind w:left="-29" w:right="-25"/>
      </w:pPr>
      <w:r>
        <w:rPr>
          <w:noProof/>
        </w:rPr>
        <mc:AlternateContent>
          <mc:Choice Requires="wpg">
            <w:drawing>
              <wp:inline distT="0" distB="0" distL="0" distR="0" wp14:anchorId="3EFF24DD" wp14:editId="5D360947">
                <wp:extent cx="5769229" cy="12192"/>
                <wp:effectExtent l="0" t="0" r="0" b="0"/>
                <wp:docPr id="50058" name="Group 50058"/>
                <wp:cNvGraphicFramePr/>
                <a:graphic xmlns:a="http://schemas.openxmlformats.org/drawingml/2006/main">
                  <a:graphicData uri="http://schemas.microsoft.com/office/word/2010/wordprocessingGroup">
                    <wpg:wgp>
                      <wpg:cNvGrpSpPr/>
                      <wpg:grpSpPr>
                        <a:xfrm>
                          <a:off x="0" y="0"/>
                          <a:ext cx="5769229" cy="12192"/>
                          <a:chOff x="0" y="0"/>
                          <a:chExt cx="5769229" cy="12192"/>
                        </a:xfrm>
                      </wpg:grpSpPr>
                      <wps:wsp>
                        <wps:cNvPr id="66716" name="Shape 66716"/>
                        <wps:cNvSpPr/>
                        <wps:spPr>
                          <a:xfrm>
                            <a:off x="0" y="0"/>
                            <a:ext cx="5769229" cy="12192"/>
                          </a:xfrm>
                          <a:custGeom>
                            <a:avLst/>
                            <a:gdLst/>
                            <a:ahLst/>
                            <a:cxnLst/>
                            <a:rect l="0" t="0" r="0" b="0"/>
                            <a:pathLst>
                              <a:path w="5769229" h="12192">
                                <a:moveTo>
                                  <a:pt x="0" y="0"/>
                                </a:moveTo>
                                <a:lnTo>
                                  <a:pt x="5769229" y="0"/>
                                </a:lnTo>
                                <a:lnTo>
                                  <a:pt x="5769229"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50058" style="width:454.27pt;height:0.960022pt;mso-position-horizontal-relative:char;mso-position-vertical-relative:line" coordsize="57692,121">
                <v:shape id="Shape 66717" style="position:absolute;width:57692;height:121;left:0;top:0;" coordsize="5769229,12192" path="m0,0l5769229,0l5769229,12192l0,12192l0,0">
                  <v:stroke weight="0pt" endcap="flat" joinstyle="miter" miterlimit="10" on="false" color="#000000" opacity="0"/>
                  <v:fill on="true" color="#1f3864"/>
                </v:shape>
              </v:group>
            </w:pict>
          </mc:Fallback>
        </mc:AlternateContent>
      </w:r>
    </w:p>
    <w:p w14:paraId="1E03C33F" w14:textId="77777777" w:rsidR="009702E2" w:rsidRDefault="00D07D32">
      <w:pPr>
        <w:pStyle w:val="Heading3"/>
        <w:ind w:left="-5"/>
      </w:pPr>
      <w:r>
        <w:t>0.1 Problem statement in brief</w:t>
      </w:r>
      <w:r>
        <w:rPr>
          <w:b w:val="0"/>
          <w:color w:val="2E74B5"/>
          <w:sz w:val="26"/>
        </w:rPr>
        <w:t xml:space="preserve"> </w:t>
      </w:r>
    </w:p>
    <w:p w14:paraId="116606E8" w14:textId="77777777" w:rsidR="009702E2" w:rsidRDefault="00D07D32">
      <w:pPr>
        <w:spacing w:after="289" w:line="300" w:lineRule="auto"/>
        <w:ind w:left="-5" w:hanging="10"/>
        <w:jc w:val="both"/>
      </w:pPr>
      <w:r>
        <w:rPr>
          <w:rFonts w:ascii="Times New Roman" w:eastAsia="Times New Roman" w:hAnsi="Times New Roman" w:cs="Times New Roman"/>
          <w:sz w:val="24"/>
        </w:rPr>
        <w:t xml:space="preserve">ShopSphere’s product catalogue holds n = 100,000 products today and is expected to grow to n = 1,000,000 within a year. As the platform’s algorithm engineer I must audit five back-end modules: M1 (Duplicate-Listing Detector), M2 (API Rate Limiter), M3 (Product Search with versions S1 and S2), M4 (Recommendation Engine) and M5 (Sales Analytics Engine, together with the nightly report generator). For each module I must predict its behaviour as n grows and recommend which modules must be redesigned. </w:t>
      </w:r>
    </w:p>
    <w:p w14:paraId="12239C8B" w14:textId="77777777" w:rsidR="009702E2" w:rsidRDefault="00D07D32">
      <w:pPr>
        <w:pStyle w:val="Heading3"/>
        <w:ind w:left="-5"/>
      </w:pPr>
      <w:r>
        <w:t>0.2 Assumptions</w:t>
      </w:r>
      <w:r>
        <w:rPr>
          <w:b w:val="0"/>
          <w:color w:val="2E74B5"/>
          <w:sz w:val="26"/>
        </w:rPr>
        <w:t xml:space="preserve"> </w:t>
      </w:r>
    </w:p>
    <w:p w14:paraId="7B39450D" w14:textId="77777777" w:rsidR="009702E2" w:rsidRDefault="00D07D32">
      <w:pPr>
        <w:numPr>
          <w:ilvl w:val="0"/>
          <w:numId w:val="1"/>
        </w:numPr>
        <w:spacing w:after="73" w:line="295" w:lineRule="auto"/>
        <w:ind w:left="713" w:hanging="360"/>
      </w:pPr>
      <w:r>
        <w:rPr>
          <w:rFonts w:ascii="Times New Roman" w:eastAsia="Times New Roman" w:hAnsi="Times New Roman" w:cs="Times New Roman"/>
          <w:b/>
          <w:sz w:val="24"/>
        </w:rPr>
        <w:t>Server speed.</w:t>
      </w:r>
      <w:r>
        <w:rPr>
          <w:rFonts w:ascii="Times New Roman" w:eastAsia="Times New Roman" w:hAnsi="Times New Roman" w:cs="Times New Roman"/>
          <w:sz w:val="24"/>
        </w:rPr>
        <w:t xml:space="preserve"> The question paper states that the servers execute “10 basic operations per second”; the exponent of 10 was lost in the printed text (a blank space appears between “10” and “basic”). Executing only 10 operations per second is physically unrealistic for a server, so I interpret the figure as </w:t>
      </w:r>
      <w:r>
        <w:rPr>
          <w:rFonts w:ascii="Times New Roman" w:eastAsia="Times New Roman" w:hAnsi="Times New Roman" w:cs="Times New Roman"/>
          <w:b/>
          <w:sz w:val="24"/>
        </w:rPr>
        <w:t>10⁸ basic operations per second</w:t>
      </w:r>
      <w:r>
        <w:rPr>
          <w:rFonts w:ascii="Times New Roman" w:eastAsia="Times New Roman" w:hAnsi="Times New Roman" w:cs="Times New Roman"/>
          <w:sz w:val="24"/>
        </w:rPr>
        <w:t xml:space="preserve">, the usual benchmark figure used in algorithm analysis. To make the work robust, </w:t>
      </w:r>
      <w:r>
        <w:rPr>
          <w:rFonts w:ascii="Times New Roman" w:eastAsia="Times New Roman" w:hAnsi="Times New Roman" w:cs="Times New Roman"/>
          <w:sz w:val="24"/>
        </w:rPr>
        <w:t xml:space="preserve">Section (g) also gives a sensitivity analysis for 10⁹ operations per second. If your paper says a different exponent, only the final “seconds” column changes – all operation counts are independent of this assumption. </w:t>
      </w:r>
    </w:p>
    <w:p w14:paraId="5F1B0BA4" w14:textId="77777777" w:rsidR="009702E2" w:rsidRDefault="00D07D32">
      <w:pPr>
        <w:numPr>
          <w:ilvl w:val="0"/>
          <w:numId w:val="1"/>
        </w:numPr>
        <w:spacing w:after="73" w:line="296" w:lineRule="auto"/>
        <w:ind w:left="713" w:hanging="360"/>
      </w:pPr>
      <w:r>
        <w:rPr>
          <w:rFonts w:ascii="Times New Roman" w:eastAsia="Times New Roman" w:hAnsi="Times New Roman" w:cs="Times New Roman"/>
          <w:b/>
          <w:sz w:val="24"/>
        </w:rPr>
        <w:t>Nightly window.</w:t>
      </w:r>
      <w:r>
        <w:rPr>
          <w:rFonts w:ascii="Times New Roman" w:eastAsia="Times New Roman" w:hAnsi="Times New Roman" w:cs="Times New Roman"/>
          <w:sz w:val="24"/>
        </w:rPr>
        <w:t xml:space="preserve"> 10 minutes = 600 seconds. At 10⁸ operations per second the window allows at most 600 × 10⁸ = 6 × 10¹⁰ basic operations. </w:t>
      </w:r>
    </w:p>
    <w:p w14:paraId="2B9A7F9A" w14:textId="77777777" w:rsidR="009702E2" w:rsidRDefault="00D07D32">
      <w:pPr>
        <w:numPr>
          <w:ilvl w:val="0"/>
          <w:numId w:val="1"/>
        </w:numPr>
        <w:spacing w:after="70" w:line="296" w:lineRule="auto"/>
        <w:ind w:left="713" w:hanging="360"/>
      </w:pPr>
      <w:r>
        <w:rPr>
          <w:rFonts w:ascii="Times New Roman" w:eastAsia="Times New Roman" w:hAnsi="Times New Roman" w:cs="Times New Roman"/>
          <w:b/>
          <w:sz w:val="24"/>
        </w:rPr>
        <w:lastRenderedPageBreak/>
        <w:t>Logarithms.</w:t>
      </w:r>
      <w:r>
        <w:rPr>
          <w:rFonts w:ascii="Times New Roman" w:eastAsia="Times New Roman" w:hAnsi="Times New Roman" w:cs="Times New Roman"/>
          <w:sz w:val="24"/>
        </w:rPr>
        <w:t xml:space="preserve"> log n means log₂ n unless a different base is written. Base changes affect only constant factors, so asymptotic results are unaffected. </w:t>
      </w:r>
    </w:p>
    <w:p w14:paraId="611DF56F" w14:textId="77777777" w:rsidR="009702E2" w:rsidRDefault="00D07D32">
      <w:pPr>
        <w:numPr>
          <w:ilvl w:val="0"/>
          <w:numId w:val="1"/>
        </w:numPr>
        <w:spacing w:after="73" w:line="295" w:lineRule="auto"/>
        <w:ind w:left="713" w:hanging="360"/>
      </w:pPr>
      <w:r>
        <w:rPr>
          <w:rFonts w:ascii="Times New Roman" w:eastAsia="Times New Roman" w:hAnsi="Times New Roman" w:cs="Times New Roman"/>
          <w:b/>
          <w:sz w:val="24"/>
        </w:rPr>
        <w:t>Recurrences.</w:t>
      </w:r>
      <w:r>
        <w:rPr>
          <w:rFonts w:ascii="Times New Roman" w:eastAsia="Times New Roman" w:hAnsi="Times New Roman" w:cs="Times New Roman"/>
          <w:sz w:val="24"/>
        </w:rPr>
        <w:t xml:space="preserve"> Every recurrence is solved for n = 2ᵏ (a power of 2) and then extended to all n using floors or the smoothness rule. The base case is T(1) = 1 whenever it is given. </w:t>
      </w:r>
    </w:p>
    <w:p w14:paraId="555D8FE5" w14:textId="77777777" w:rsidR="009702E2" w:rsidRDefault="00D07D32">
      <w:pPr>
        <w:numPr>
          <w:ilvl w:val="0"/>
          <w:numId w:val="1"/>
        </w:numPr>
        <w:spacing w:after="73" w:line="293" w:lineRule="auto"/>
        <w:ind w:left="713" w:hanging="360"/>
      </w:pPr>
      <w:r>
        <w:rPr>
          <w:rFonts w:ascii="Times New Roman" w:eastAsia="Times New Roman" w:hAnsi="Times New Roman" w:cs="Times New Roman"/>
          <w:b/>
          <w:sz w:val="24"/>
        </w:rPr>
        <w:t>Cost model.</w:t>
      </w:r>
      <w:r>
        <w:rPr>
          <w:rFonts w:ascii="Times New Roman" w:eastAsia="Times New Roman" w:hAnsi="Times New Roman" w:cs="Times New Roman"/>
          <w:sz w:val="24"/>
        </w:rPr>
        <w:t xml:space="preserve"> A basic operation is the operation that is executed the most and whose count determines the growth order of the running time. Each basic operation costs one time unit; constant-time work (loop bookkeeping, assignments) is absorbed in Θconstants. </w:t>
      </w:r>
    </w:p>
    <w:p w14:paraId="0166259A" w14:textId="77777777" w:rsidR="009702E2" w:rsidRDefault="00D07D32">
      <w:pPr>
        <w:numPr>
          <w:ilvl w:val="0"/>
          <w:numId w:val="1"/>
        </w:numPr>
        <w:spacing w:after="279" w:line="300" w:lineRule="auto"/>
        <w:ind w:left="713" w:hanging="360"/>
      </w:pPr>
      <w:r>
        <w:rPr>
          <w:rFonts w:ascii="Times New Roman" w:eastAsia="Times New Roman" w:hAnsi="Times New Roman" w:cs="Times New Roman"/>
          <w:b/>
          <w:sz w:val="24"/>
        </w:rPr>
        <w:t>Space.</w:t>
      </w:r>
      <w:r>
        <w:rPr>
          <w:rFonts w:ascii="Times New Roman" w:eastAsia="Times New Roman" w:hAnsi="Times New Roman" w:cs="Times New Roman"/>
          <w:sz w:val="24"/>
        </w:rPr>
        <w:t xml:space="preserve"> Space complexity means the </w:t>
      </w:r>
      <w:r>
        <w:rPr>
          <w:rFonts w:ascii="Times New Roman" w:eastAsia="Times New Roman" w:hAnsi="Times New Roman" w:cs="Times New Roman"/>
          <w:i/>
          <w:sz w:val="24"/>
        </w:rPr>
        <w:t>extra</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memory required by the algorithm beyond the input itself (auxiliary space). </w:t>
      </w:r>
    </w:p>
    <w:p w14:paraId="46BD3D84" w14:textId="77777777" w:rsidR="009702E2" w:rsidRDefault="00D07D32">
      <w:pPr>
        <w:pStyle w:val="Heading3"/>
        <w:spacing w:after="0"/>
        <w:ind w:left="-5"/>
      </w:pPr>
      <w:r>
        <w:t>0.3 Asymptotic notation used</w:t>
      </w:r>
      <w:r>
        <w:rPr>
          <w:b w:val="0"/>
          <w:color w:val="2E74B5"/>
          <w:sz w:val="26"/>
        </w:rPr>
        <w:t xml:space="preserve"> </w:t>
      </w:r>
    </w:p>
    <w:tbl>
      <w:tblPr>
        <w:tblStyle w:val="TableGrid"/>
        <w:tblW w:w="9025" w:type="dxa"/>
        <w:tblInd w:w="6" w:type="dxa"/>
        <w:tblCellMar>
          <w:top w:w="85" w:type="dxa"/>
          <w:left w:w="89" w:type="dxa"/>
          <w:bottom w:w="0" w:type="dxa"/>
          <w:right w:w="70" w:type="dxa"/>
        </w:tblCellMar>
        <w:tblLook w:val="04A0" w:firstRow="1" w:lastRow="0" w:firstColumn="1" w:lastColumn="0" w:noHBand="0" w:noVBand="1"/>
      </w:tblPr>
      <w:tblGrid>
        <w:gridCol w:w="1999"/>
        <w:gridCol w:w="4027"/>
        <w:gridCol w:w="2999"/>
      </w:tblGrid>
      <w:tr w:rsidR="009702E2" w14:paraId="10D1513C" w14:textId="77777777">
        <w:trPr>
          <w:trHeight w:val="320"/>
        </w:trPr>
        <w:tc>
          <w:tcPr>
            <w:tcW w:w="1999" w:type="dxa"/>
            <w:tcBorders>
              <w:top w:val="single" w:sz="4" w:space="0" w:color="808080"/>
              <w:left w:val="single" w:sz="4" w:space="0" w:color="808080"/>
              <w:bottom w:val="single" w:sz="4" w:space="0" w:color="808080"/>
              <w:right w:val="single" w:sz="4" w:space="0" w:color="808080"/>
            </w:tcBorders>
            <w:shd w:val="clear" w:color="auto" w:fill="1F3864"/>
          </w:tcPr>
          <w:p w14:paraId="64EDD01C" w14:textId="77777777" w:rsidR="009702E2" w:rsidRDefault="00D07D32">
            <w:pPr>
              <w:spacing w:after="0"/>
              <w:ind w:right="18"/>
              <w:jc w:val="center"/>
            </w:pPr>
            <w:r>
              <w:rPr>
                <w:rFonts w:ascii="Times New Roman" w:eastAsia="Times New Roman" w:hAnsi="Times New Roman" w:cs="Times New Roman"/>
                <w:b/>
                <w:color w:val="FFFFFF"/>
                <w:sz w:val="20"/>
              </w:rPr>
              <w:t>Notation</w:t>
            </w:r>
            <w:r>
              <w:rPr>
                <w:rFonts w:ascii="Times New Roman" w:eastAsia="Times New Roman" w:hAnsi="Times New Roman" w:cs="Times New Roman"/>
                <w:color w:val="FFFFFF"/>
                <w:sz w:val="24"/>
              </w:rPr>
              <w:t xml:space="preserve"> </w:t>
            </w:r>
          </w:p>
        </w:tc>
        <w:tc>
          <w:tcPr>
            <w:tcW w:w="4027" w:type="dxa"/>
            <w:tcBorders>
              <w:top w:val="single" w:sz="4" w:space="0" w:color="808080"/>
              <w:left w:val="single" w:sz="4" w:space="0" w:color="808080"/>
              <w:bottom w:val="single" w:sz="4" w:space="0" w:color="808080"/>
              <w:right w:val="single" w:sz="4" w:space="0" w:color="808080"/>
            </w:tcBorders>
            <w:shd w:val="clear" w:color="auto" w:fill="1F3864"/>
          </w:tcPr>
          <w:p w14:paraId="1255C1B4" w14:textId="77777777" w:rsidR="009702E2" w:rsidRDefault="00D07D32">
            <w:pPr>
              <w:spacing w:after="0"/>
              <w:ind w:right="17"/>
              <w:jc w:val="center"/>
            </w:pPr>
            <w:r>
              <w:rPr>
                <w:rFonts w:ascii="Times New Roman" w:eastAsia="Times New Roman" w:hAnsi="Times New Roman" w:cs="Times New Roman"/>
                <w:b/>
                <w:color w:val="FFFFFF"/>
                <w:sz w:val="20"/>
              </w:rPr>
              <w:t>Formal definition</w:t>
            </w:r>
            <w:r>
              <w:rPr>
                <w:rFonts w:ascii="Times New Roman" w:eastAsia="Times New Roman" w:hAnsi="Times New Roman" w:cs="Times New Roman"/>
                <w:color w:val="FFFFFF"/>
                <w:sz w:val="24"/>
              </w:rPr>
              <w:t xml:space="preserve"> </w:t>
            </w:r>
          </w:p>
        </w:tc>
        <w:tc>
          <w:tcPr>
            <w:tcW w:w="2999" w:type="dxa"/>
            <w:tcBorders>
              <w:top w:val="single" w:sz="4" w:space="0" w:color="808080"/>
              <w:left w:val="single" w:sz="4" w:space="0" w:color="808080"/>
              <w:bottom w:val="single" w:sz="4" w:space="0" w:color="808080"/>
              <w:right w:val="single" w:sz="4" w:space="0" w:color="808080"/>
            </w:tcBorders>
            <w:shd w:val="clear" w:color="auto" w:fill="1F3864"/>
          </w:tcPr>
          <w:p w14:paraId="7EF4CFB5" w14:textId="77777777" w:rsidR="009702E2" w:rsidRDefault="00D07D32">
            <w:pPr>
              <w:spacing w:after="0"/>
              <w:ind w:right="25"/>
              <w:jc w:val="center"/>
            </w:pPr>
            <w:r>
              <w:rPr>
                <w:rFonts w:ascii="Times New Roman" w:eastAsia="Times New Roman" w:hAnsi="Times New Roman" w:cs="Times New Roman"/>
                <w:b/>
                <w:color w:val="FFFFFF"/>
                <w:sz w:val="20"/>
              </w:rPr>
              <w:t>Informal meaning</w:t>
            </w:r>
            <w:r>
              <w:rPr>
                <w:rFonts w:ascii="Times New Roman" w:eastAsia="Times New Roman" w:hAnsi="Times New Roman" w:cs="Times New Roman"/>
                <w:color w:val="FFFFFF"/>
                <w:sz w:val="24"/>
              </w:rPr>
              <w:t xml:space="preserve"> </w:t>
            </w:r>
          </w:p>
        </w:tc>
      </w:tr>
      <w:tr w:rsidR="009702E2" w14:paraId="4C46423B" w14:textId="77777777">
        <w:trPr>
          <w:trHeight w:val="385"/>
        </w:trPr>
        <w:tc>
          <w:tcPr>
            <w:tcW w:w="1999" w:type="dxa"/>
            <w:tcBorders>
              <w:top w:val="single" w:sz="4" w:space="0" w:color="808080"/>
              <w:left w:val="single" w:sz="4" w:space="0" w:color="808080"/>
              <w:bottom w:val="single" w:sz="4" w:space="0" w:color="808080"/>
              <w:right w:val="single" w:sz="4" w:space="0" w:color="808080"/>
            </w:tcBorders>
          </w:tcPr>
          <w:p w14:paraId="492635A6" w14:textId="77777777" w:rsidR="009702E2" w:rsidRDefault="00D07D32">
            <w:pPr>
              <w:spacing w:after="0"/>
              <w:ind w:left="1"/>
            </w:pPr>
            <w:r>
              <w:rPr>
                <w:rFonts w:ascii="Times New Roman" w:eastAsia="Times New Roman" w:hAnsi="Times New Roman" w:cs="Times New Roman"/>
                <w:sz w:val="20"/>
              </w:rPr>
              <w:t>f(n) = O(g(n))</w:t>
            </w:r>
            <w:r>
              <w:rPr>
                <w:rFonts w:ascii="Times New Roman" w:eastAsia="Times New Roman" w:hAnsi="Times New Roman" w:cs="Times New Roman"/>
                <w:sz w:val="24"/>
              </w:rPr>
              <w:t xml:space="preserve"> </w:t>
            </w:r>
          </w:p>
        </w:tc>
        <w:tc>
          <w:tcPr>
            <w:tcW w:w="4027" w:type="dxa"/>
            <w:tcBorders>
              <w:top w:val="single" w:sz="4" w:space="0" w:color="808080"/>
              <w:left w:val="single" w:sz="4" w:space="0" w:color="808080"/>
              <w:bottom w:val="single" w:sz="4" w:space="0" w:color="808080"/>
              <w:right w:val="single" w:sz="4" w:space="0" w:color="808080"/>
            </w:tcBorders>
          </w:tcPr>
          <w:p w14:paraId="59E50CC0" w14:textId="77777777" w:rsidR="009702E2" w:rsidRDefault="00D07D32">
            <w:pPr>
              <w:spacing w:after="0"/>
              <w:ind w:left="1"/>
            </w:pPr>
            <w:r>
              <w:rPr>
                <w:rFonts w:ascii="Cambria Math" w:eastAsia="Cambria Math" w:hAnsi="Cambria Math" w:cs="Cambria Math"/>
                <w:sz w:val="20"/>
              </w:rPr>
              <w:t>∃</w:t>
            </w:r>
            <w:r>
              <w:rPr>
                <w:rFonts w:ascii="Times New Roman" w:eastAsia="Times New Roman" w:hAnsi="Times New Roman" w:cs="Times New Roman"/>
                <w:sz w:val="20"/>
              </w:rPr>
              <w:t xml:space="preserve"> c &gt; 0, n₀ : 0 ≤ f(n) ≤ c·g(n) </w:t>
            </w:r>
            <w:r>
              <w:rPr>
                <w:rFonts w:ascii="Cambria Math" w:eastAsia="Cambria Math" w:hAnsi="Cambria Math" w:cs="Cambria Math"/>
                <w:sz w:val="20"/>
              </w:rPr>
              <w:t>∀</w:t>
            </w:r>
            <w:r>
              <w:rPr>
                <w:rFonts w:ascii="Times New Roman" w:eastAsia="Times New Roman" w:hAnsi="Times New Roman" w:cs="Times New Roman"/>
                <w:sz w:val="20"/>
              </w:rPr>
              <w:t xml:space="preserve"> n ≥ n₀</w:t>
            </w:r>
            <w:r>
              <w:rPr>
                <w:rFonts w:ascii="Times New Roman" w:eastAsia="Times New Roman" w:hAnsi="Times New Roman" w:cs="Times New Roman"/>
                <w:sz w:val="24"/>
              </w:rPr>
              <w:t xml:space="preserve"> </w:t>
            </w:r>
          </w:p>
        </w:tc>
        <w:tc>
          <w:tcPr>
            <w:tcW w:w="2999" w:type="dxa"/>
            <w:tcBorders>
              <w:top w:val="single" w:sz="4" w:space="0" w:color="808080"/>
              <w:left w:val="single" w:sz="4" w:space="0" w:color="808080"/>
              <w:bottom w:val="single" w:sz="4" w:space="0" w:color="808080"/>
              <w:right w:val="single" w:sz="4" w:space="0" w:color="808080"/>
            </w:tcBorders>
          </w:tcPr>
          <w:p w14:paraId="43270DB9" w14:textId="77777777" w:rsidR="009702E2" w:rsidRDefault="00D07D32">
            <w:pPr>
              <w:spacing w:after="0"/>
            </w:pPr>
            <w:r>
              <w:rPr>
                <w:rFonts w:ascii="Times New Roman" w:eastAsia="Times New Roman" w:hAnsi="Times New Roman" w:cs="Times New Roman"/>
                <w:sz w:val="20"/>
              </w:rPr>
              <w:t>g is an asymptotic upper bound</w:t>
            </w:r>
            <w:r>
              <w:rPr>
                <w:rFonts w:ascii="Times New Roman" w:eastAsia="Times New Roman" w:hAnsi="Times New Roman" w:cs="Times New Roman"/>
                <w:sz w:val="24"/>
              </w:rPr>
              <w:t xml:space="preserve"> </w:t>
            </w:r>
          </w:p>
        </w:tc>
      </w:tr>
      <w:tr w:rsidR="009702E2" w14:paraId="71830327" w14:textId="77777777">
        <w:trPr>
          <w:trHeight w:val="362"/>
        </w:trPr>
        <w:tc>
          <w:tcPr>
            <w:tcW w:w="1999" w:type="dxa"/>
            <w:tcBorders>
              <w:top w:val="single" w:sz="4" w:space="0" w:color="808080"/>
              <w:left w:val="single" w:sz="4" w:space="0" w:color="808080"/>
              <w:bottom w:val="single" w:sz="4" w:space="0" w:color="808080"/>
              <w:right w:val="single" w:sz="4" w:space="0" w:color="808080"/>
            </w:tcBorders>
          </w:tcPr>
          <w:p w14:paraId="3E67AAF9" w14:textId="77777777" w:rsidR="009702E2" w:rsidRDefault="00D07D32">
            <w:pPr>
              <w:spacing w:after="0"/>
              <w:ind w:left="1"/>
            </w:pPr>
            <w:r>
              <w:rPr>
                <w:rFonts w:ascii="Times New Roman" w:eastAsia="Times New Roman" w:hAnsi="Times New Roman" w:cs="Times New Roman"/>
                <w:sz w:val="20"/>
              </w:rPr>
              <w:t>f(n) = Ω(g(n))</w:t>
            </w:r>
            <w:r>
              <w:rPr>
                <w:rFonts w:ascii="Times New Roman" w:eastAsia="Times New Roman" w:hAnsi="Times New Roman" w:cs="Times New Roman"/>
                <w:sz w:val="24"/>
              </w:rPr>
              <w:t xml:space="preserve"> </w:t>
            </w:r>
          </w:p>
        </w:tc>
        <w:tc>
          <w:tcPr>
            <w:tcW w:w="4027" w:type="dxa"/>
            <w:tcBorders>
              <w:top w:val="single" w:sz="4" w:space="0" w:color="808080"/>
              <w:left w:val="single" w:sz="4" w:space="0" w:color="808080"/>
              <w:bottom w:val="single" w:sz="4" w:space="0" w:color="808080"/>
              <w:right w:val="single" w:sz="4" w:space="0" w:color="808080"/>
            </w:tcBorders>
          </w:tcPr>
          <w:p w14:paraId="2A16EE9F" w14:textId="77777777" w:rsidR="009702E2" w:rsidRDefault="00D07D32">
            <w:pPr>
              <w:spacing w:after="0"/>
              <w:ind w:left="1"/>
            </w:pPr>
            <w:r>
              <w:rPr>
                <w:rFonts w:ascii="Cambria Math" w:eastAsia="Cambria Math" w:hAnsi="Cambria Math" w:cs="Cambria Math"/>
                <w:sz w:val="20"/>
              </w:rPr>
              <w:t>∃</w:t>
            </w:r>
            <w:r>
              <w:rPr>
                <w:rFonts w:ascii="Times New Roman" w:eastAsia="Times New Roman" w:hAnsi="Times New Roman" w:cs="Times New Roman"/>
                <w:sz w:val="20"/>
              </w:rPr>
              <w:t xml:space="preserve"> c &gt; 0, n₀ : 0 ≤ c·g(n) ≤ f(n) </w:t>
            </w:r>
            <w:r>
              <w:rPr>
                <w:rFonts w:ascii="Cambria Math" w:eastAsia="Cambria Math" w:hAnsi="Cambria Math" w:cs="Cambria Math"/>
                <w:sz w:val="20"/>
              </w:rPr>
              <w:t>∀</w:t>
            </w:r>
            <w:r>
              <w:rPr>
                <w:rFonts w:ascii="Times New Roman" w:eastAsia="Times New Roman" w:hAnsi="Times New Roman" w:cs="Times New Roman"/>
                <w:sz w:val="20"/>
              </w:rPr>
              <w:t xml:space="preserve"> n ≥ n₀</w:t>
            </w:r>
            <w:r>
              <w:rPr>
                <w:rFonts w:ascii="Times New Roman" w:eastAsia="Times New Roman" w:hAnsi="Times New Roman" w:cs="Times New Roman"/>
                <w:sz w:val="24"/>
              </w:rPr>
              <w:t xml:space="preserve"> </w:t>
            </w:r>
          </w:p>
        </w:tc>
        <w:tc>
          <w:tcPr>
            <w:tcW w:w="2999" w:type="dxa"/>
            <w:tcBorders>
              <w:top w:val="single" w:sz="4" w:space="0" w:color="808080"/>
              <w:left w:val="single" w:sz="4" w:space="0" w:color="808080"/>
              <w:bottom w:val="single" w:sz="4" w:space="0" w:color="808080"/>
              <w:right w:val="single" w:sz="4" w:space="0" w:color="808080"/>
            </w:tcBorders>
          </w:tcPr>
          <w:p w14:paraId="4CCD0D46" w14:textId="77777777" w:rsidR="009702E2" w:rsidRDefault="00D07D32">
            <w:pPr>
              <w:spacing w:after="0"/>
            </w:pPr>
            <w:r>
              <w:rPr>
                <w:rFonts w:ascii="Times New Roman" w:eastAsia="Times New Roman" w:hAnsi="Times New Roman" w:cs="Times New Roman"/>
                <w:sz w:val="20"/>
              </w:rPr>
              <w:t>g is an asymptotic lower bound</w:t>
            </w:r>
            <w:r>
              <w:rPr>
                <w:rFonts w:ascii="Times New Roman" w:eastAsia="Times New Roman" w:hAnsi="Times New Roman" w:cs="Times New Roman"/>
                <w:sz w:val="24"/>
              </w:rPr>
              <w:t xml:space="preserve"> </w:t>
            </w:r>
          </w:p>
        </w:tc>
      </w:tr>
      <w:tr w:rsidR="009702E2" w14:paraId="11538A59" w14:textId="77777777">
        <w:trPr>
          <w:trHeight w:val="365"/>
        </w:trPr>
        <w:tc>
          <w:tcPr>
            <w:tcW w:w="1999" w:type="dxa"/>
            <w:tcBorders>
              <w:top w:val="single" w:sz="4" w:space="0" w:color="808080"/>
              <w:left w:val="single" w:sz="4" w:space="0" w:color="808080"/>
              <w:bottom w:val="single" w:sz="4" w:space="0" w:color="808080"/>
              <w:right w:val="single" w:sz="4" w:space="0" w:color="808080"/>
            </w:tcBorders>
          </w:tcPr>
          <w:p w14:paraId="4A1CEF5F" w14:textId="77777777" w:rsidR="009702E2" w:rsidRDefault="00D07D32">
            <w:pPr>
              <w:spacing w:after="0"/>
              <w:ind w:left="1"/>
            </w:pPr>
            <w:r>
              <w:rPr>
                <w:rFonts w:ascii="Times New Roman" w:eastAsia="Times New Roman" w:hAnsi="Times New Roman" w:cs="Times New Roman"/>
                <w:sz w:val="20"/>
              </w:rPr>
              <w:t>f(n) = Θ(g(n))</w:t>
            </w:r>
            <w:r>
              <w:rPr>
                <w:rFonts w:ascii="Times New Roman" w:eastAsia="Times New Roman" w:hAnsi="Times New Roman" w:cs="Times New Roman"/>
                <w:sz w:val="24"/>
              </w:rPr>
              <w:t xml:space="preserve"> </w:t>
            </w:r>
          </w:p>
        </w:tc>
        <w:tc>
          <w:tcPr>
            <w:tcW w:w="4027" w:type="dxa"/>
            <w:tcBorders>
              <w:top w:val="single" w:sz="4" w:space="0" w:color="808080"/>
              <w:left w:val="single" w:sz="4" w:space="0" w:color="808080"/>
              <w:bottom w:val="single" w:sz="4" w:space="0" w:color="808080"/>
              <w:right w:val="single" w:sz="4" w:space="0" w:color="808080"/>
            </w:tcBorders>
          </w:tcPr>
          <w:p w14:paraId="5317E142" w14:textId="77777777" w:rsidR="009702E2" w:rsidRDefault="00D07D32">
            <w:pPr>
              <w:spacing w:after="0"/>
              <w:ind w:left="1"/>
            </w:pPr>
            <w:r>
              <w:rPr>
                <w:rFonts w:ascii="Cambria Math" w:eastAsia="Cambria Math" w:hAnsi="Cambria Math" w:cs="Cambria Math"/>
                <w:sz w:val="20"/>
              </w:rPr>
              <w:t>∃</w:t>
            </w:r>
            <w:r>
              <w:rPr>
                <w:rFonts w:ascii="Times New Roman" w:eastAsia="Times New Roman" w:hAnsi="Times New Roman" w:cs="Times New Roman"/>
                <w:sz w:val="20"/>
              </w:rPr>
              <w:t xml:space="preserve"> c₁, c₂ &gt; 0, n₀ : c₁·g(n) ≤ f(n) ≤ c₂·g(n) </w:t>
            </w:r>
            <w:r>
              <w:rPr>
                <w:rFonts w:ascii="Cambria Math" w:eastAsia="Cambria Math" w:hAnsi="Cambria Math" w:cs="Cambria Math"/>
                <w:sz w:val="20"/>
              </w:rPr>
              <w:t>∀</w:t>
            </w:r>
            <w:r>
              <w:rPr>
                <w:rFonts w:ascii="Times New Roman" w:eastAsia="Times New Roman" w:hAnsi="Times New Roman" w:cs="Times New Roman"/>
                <w:sz w:val="20"/>
              </w:rPr>
              <w:t xml:space="preserve"> n ≥ n₀</w:t>
            </w:r>
            <w:r>
              <w:rPr>
                <w:rFonts w:ascii="Times New Roman" w:eastAsia="Times New Roman" w:hAnsi="Times New Roman" w:cs="Times New Roman"/>
                <w:sz w:val="24"/>
              </w:rPr>
              <w:t xml:space="preserve"> </w:t>
            </w:r>
          </w:p>
        </w:tc>
        <w:tc>
          <w:tcPr>
            <w:tcW w:w="2999" w:type="dxa"/>
            <w:tcBorders>
              <w:top w:val="single" w:sz="4" w:space="0" w:color="808080"/>
              <w:left w:val="single" w:sz="4" w:space="0" w:color="808080"/>
              <w:bottom w:val="single" w:sz="4" w:space="0" w:color="808080"/>
              <w:right w:val="single" w:sz="4" w:space="0" w:color="808080"/>
            </w:tcBorders>
          </w:tcPr>
          <w:p w14:paraId="56298155" w14:textId="77777777" w:rsidR="009702E2" w:rsidRDefault="00D07D32">
            <w:pPr>
              <w:spacing w:after="0"/>
            </w:pPr>
            <w:r>
              <w:rPr>
                <w:rFonts w:ascii="Times New Roman" w:eastAsia="Times New Roman" w:hAnsi="Times New Roman" w:cs="Times New Roman"/>
                <w:sz w:val="20"/>
              </w:rPr>
              <w:t>g is a tight bound (both O and Ω)</w:t>
            </w:r>
            <w:r>
              <w:rPr>
                <w:rFonts w:ascii="Times New Roman" w:eastAsia="Times New Roman" w:hAnsi="Times New Roman" w:cs="Times New Roman"/>
                <w:sz w:val="24"/>
              </w:rPr>
              <w:t xml:space="preserve"> </w:t>
            </w:r>
          </w:p>
        </w:tc>
      </w:tr>
      <w:tr w:rsidR="009702E2" w14:paraId="3DC2E15B" w14:textId="77777777">
        <w:trPr>
          <w:trHeight w:val="360"/>
        </w:trPr>
        <w:tc>
          <w:tcPr>
            <w:tcW w:w="1999" w:type="dxa"/>
            <w:tcBorders>
              <w:top w:val="single" w:sz="4" w:space="0" w:color="808080"/>
              <w:left w:val="single" w:sz="4" w:space="0" w:color="808080"/>
              <w:bottom w:val="single" w:sz="4" w:space="0" w:color="808080"/>
              <w:right w:val="single" w:sz="4" w:space="0" w:color="808080"/>
            </w:tcBorders>
          </w:tcPr>
          <w:p w14:paraId="4CEF4475" w14:textId="77777777" w:rsidR="009702E2" w:rsidRDefault="00D07D32">
            <w:pPr>
              <w:spacing w:after="0"/>
              <w:ind w:left="1"/>
            </w:pPr>
            <w:r>
              <w:rPr>
                <w:rFonts w:ascii="Times New Roman" w:eastAsia="Times New Roman" w:hAnsi="Times New Roman" w:cs="Times New Roman"/>
                <w:sz w:val="20"/>
              </w:rPr>
              <w:t>f(n) = o(g(n))</w:t>
            </w:r>
            <w:r>
              <w:rPr>
                <w:rFonts w:ascii="Times New Roman" w:eastAsia="Times New Roman" w:hAnsi="Times New Roman" w:cs="Times New Roman"/>
                <w:sz w:val="24"/>
              </w:rPr>
              <w:t xml:space="preserve"> </w:t>
            </w:r>
          </w:p>
        </w:tc>
        <w:tc>
          <w:tcPr>
            <w:tcW w:w="4027" w:type="dxa"/>
            <w:tcBorders>
              <w:top w:val="single" w:sz="4" w:space="0" w:color="808080"/>
              <w:left w:val="single" w:sz="4" w:space="0" w:color="808080"/>
              <w:bottom w:val="single" w:sz="4" w:space="0" w:color="808080"/>
              <w:right w:val="single" w:sz="4" w:space="0" w:color="808080"/>
            </w:tcBorders>
          </w:tcPr>
          <w:p w14:paraId="12222B53" w14:textId="77777777" w:rsidR="009702E2" w:rsidRDefault="00D07D32">
            <w:pPr>
              <w:spacing w:after="0"/>
              <w:ind w:left="1"/>
            </w:pPr>
            <w:r>
              <w:rPr>
                <w:rFonts w:ascii="Times New Roman" w:eastAsia="Times New Roman" w:hAnsi="Times New Roman" w:cs="Times New Roman"/>
                <w:sz w:val="20"/>
              </w:rPr>
              <w:t>lim f(n)/g(n) = 0 as n → ∞</w:t>
            </w:r>
            <w:r>
              <w:rPr>
                <w:rFonts w:ascii="Times New Roman" w:eastAsia="Times New Roman" w:hAnsi="Times New Roman" w:cs="Times New Roman"/>
                <w:sz w:val="24"/>
              </w:rPr>
              <w:t xml:space="preserve"> </w:t>
            </w:r>
          </w:p>
        </w:tc>
        <w:tc>
          <w:tcPr>
            <w:tcW w:w="2999" w:type="dxa"/>
            <w:tcBorders>
              <w:top w:val="single" w:sz="4" w:space="0" w:color="808080"/>
              <w:left w:val="single" w:sz="4" w:space="0" w:color="808080"/>
              <w:bottom w:val="single" w:sz="4" w:space="0" w:color="808080"/>
              <w:right w:val="single" w:sz="4" w:space="0" w:color="808080"/>
            </w:tcBorders>
          </w:tcPr>
          <w:p w14:paraId="43E4DB6E" w14:textId="77777777" w:rsidR="009702E2" w:rsidRDefault="00D07D32">
            <w:pPr>
              <w:spacing w:after="0"/>
            </w:pPr>
            <w:r>
              <w:rPr>
                <w:rFonts w:ascii="Times New Roman" w:eastAsia="Times New Roman" w:hAnsi="Times New Roman" w:cs="Times New Roman"/>
                <w:sz w:val="20"/>
              </w:rPr>
              <w:t>f grows strictly slower than g</w:t>
            </w:r>
            <w:r>
              <w:rPr>
                <w:rFonts w:ascii="Times New Roman" w:eastAsia="Times New Roman" w:hAnsi="Times New Roman" w:cs="Times New Roman"/>
                <w:sz w:val="24"/>
              </w:rPr>
              <w:t xml:space="preserve"> </w:t>
            </w:r>
          </w:p>
        </w:tc>
      </w:tr>
    </w:tbl>
    <w:p w14:paraId="784C2417" w14:textId="77777777" w:rsidR="009702E2" w:rsidRDefault="00D07D32">
      <w:pPr>
        <w:spacing w:after="0"/>
      </w:pPr>
      <w:r>
        <w:rPr>
          <w:rFonts w:ascii="Times New Roman" w:eastAsia="Times New Roman" w:hAnsi="Times New Roman" w:cs="Times New Roman"/>
          <w:sz w:val="24"/>
        </w:rPr>
        <w:t xml:space="preserve"> </w:t>
      </w:r>
    </w:p>
    <w:p w14:paraId="1C1183DD" w14:textId="77777777" w:rsidR="009702E2" w:rsidRDefault="00D07D32">
      <w:pPr>
        <w:pStyle w:val="Heading3"/>
        <w:ind w:left="-5"/>
      </w:pPr>
      <w:r>
        <w:t>0.4 Master Theorem (statement used in Part (d))</w:t>
      </w:r>
      <w:r>
        <w:rPr>
          <w:b w:val="0"/>
          <w:color w:val="2E74B5"/>
          <w:sz w:val="26"/>
        </w:rPr>
        <w:t xml:space="preserve"> </w:t>
      </w:r>
    </w:p>
    <w:p w14:paraId="66FC725A" w14:textId="77777777" w:rsidR="009702E2" w:rsidRDefault="00D07D32">
      <w:pPr>
        <w:spacing w:after="152" w:line="296" w:lineRule="auto"/>
        <w:ind w:left="-5" w:right="5" w:hanging="10"/>
        <w:jc w:val="both"/>
      </w:pPr>
      <w:r>
        <w:rPr>
          <w:rFonts w:ascii="Times New Roman" w:eastAsia="Times New Roman" w:hAnsi="Times New Roman" w:cs="Times New Roman"/>
          <w:sz w:val="24"/>
        </w:rPr>
        <w:t xml:space="preserve">For T(n) = a·T(n/b) + f(n) with a ≥ 1, b &gt; 1 and f(n) asymptotically positive, let n^(log_b a) be the “watershed” function. Then: </w:t>
      </w:r>
    </w:p>
    <w:p w14:paraId="7DBBC1F4" w14:textId="77777777" w:rsidR="009702E2" w:rsidRDefault="00D07D32">
      <w:pPr>
        <w:numPr>
          <w:ilvl w:val="0"/>
          <w:numId w:val="2"/>
        </w:numPr>
        <w:spacing w:after="102" w:line="296" w:lineRule="auto"/>
        <w:ind w:right="5" w:hanging="360"/>
        <w:jc w:val="both"/>
      </w:pPr>
      <w:r>
        <w:rPr>
          <w:rFonts w:ascii="Times New Roman" w:eastAsia="Times New Roman" w:hAnsi="Times New Roman" w:cs="Times New Roman"/>
          <w:b/>
          <w:sz w:val="24"/>
        </w:rPr>
        <w:t>Case 1:</w:t>
      </w:r>
      <w:r>
        <w:rPr>
          <w:rFonts w:ascii="Times New Roman" w:eastAsia="Times New Roman" w:hAnsi="Times New Roman" w:cs="Times New Roman"/>
          <w:sz w:val="24"/>
        </w:rPr>
        <w:t xml:space="preserve"> if f(n) = O(n^(log_b a − ε)) for some ε &gt; 0, then T(n) = Θ(n^(log_b a)). </w:t>
      </w:r>
    </w:p>
    <w:p w14:paraId="270CB6FC" w14:textId="77777777" w:rsidR="009702E2" w:rsidRDefault="00D07D32">
      <w:pPr>
        <w:numPr>
          <w:ilvl w:val="0"/>
          <w:numId w:val="2"/>
        </w:numPr>
        <w:spacing w:after="102" w:line="296" w:lineRule="auto"/>
        <w:ind w:right="5" w:hanging="360"/>
        <w:jc w:val="both"/>
      </w:pPr>
      <w:r>
        <w:rPr>
          <w:rFonts w:ascii="Times New Roman" w:eastAsia="Times New Roman" w:hAnsi="Times New Roman" w:cs="Times New Roman"/>
          <w:b/>
          <w:sz w:val="24"/>
        </w:rPr>
        <w:t>Case 2:</w:t>
      </w:r>
      <w:r>
        <w:rPr>
          <w:rFonts w:ascii="Times New Roman" w:eastAsia="Times New Roman" w:hAnsi="Times New Roman" w:cs="Times New Roman"/>
          <w:sz w:val="24"/>
        </w:rPr>
        <w:t xml:space="preserve"> if f(n) = Θ(n^(log_b a)), then T(n) = Θ(n^(log_b a) · log n). </w:t>
      </w:r>
    </w:p>
    <w:p w14:paraId="2DD4B970" w14:textId="77777777" w:rsidR="009702E2" w:rsidRDefault="00D07D32">
      <w:pPr>
        <w:numPr>
          <w:ilvl w:val="0"/>
          <w:numId w:val="2"/>
        </w:numPr>
        <w:spacing w:after="91" w:line="296" w:lineRule="auto"/>
        <w:ind w:right="5" w:hanging="360"/>
        <w:jc w:val="both"/>
      </w:pPr>
      <w:r>
        <w:rPr>
          <w:rFonts w:ascii="Times New Roman" w:eastAsia="Times New Roman" w:hAnsi="Times New Roman" w:cs="Times New Roman"/>
          <w:b/>
          <w:sz w:val="24"/>
        </w:rPr>
        <w:t>Case 3:</w:t>
      </w:r>
      <w:r>
        <w:rPr>
          <w:rFonts w:ascii="Times New Roman" w:eastAsia="Times New Roman" w:hAnsi="Times New Roman" w:cs="Times New Roman"/>
          <w:sz w:val="24"/>
        </w:rPr>
        <w:t xml:space="preserve"> if f(n) = Ω(n^(log_b a + ε)) for some ε &gt; 0 </w:t>
      </w:r>
      <w:r>
        <w:rPr>
          <w:rFonts w:ascii="Times New Roman" w:eastAsia="Times New Roman" w:hAnsi="Times New Roman" w:cs="Times New Roman"/>
          <w:i/>
          <w:sz w:val="24"/>
        </w:rPr>
        <w:t>and</w:t>
      </w:r>
      <w:r>
        <w:rPr>
          <w:rFonts w:ascii="Times New Roman" w:eastAsia="Times New Roman" w:hAnsi="Times New Roman" w:cs="Times New Roman"/>
          <w:sz w:val="24"/>
        </w:rPr>
        <w:t xml:space="preserve"> a·f(n/b) ≤ k·f(n) for some constant k &lt; 1 (regularity), then T(n) = Θ(f(n)). </w:t>
      </w:r>
    </w:p>
    <w:p w14:paraId="54DADA00" w14:textId="77777777" w:rsidR="009702E2" w:rsidRDefault="00D07D32">
      <w:pPr>
        <w:numPr>
          <w:ilvl w:val="0"/>
          <w:numId w:val="2"/>
        </w:numPr>
        <w:spacing w:after="4" w:line="296" w:lineRule="auto"/>
        <w:ind w:right="5" w:hanging="360"/>
        <w:jc w:val="both"/>
      </w:pPr>
      <w:r>
        <w:rPr>
          <w:rFonts w:ascii="Times New Roman" w:eastAsia="Times New Roman" w:hAnsi="Times New Roman" w:cs="Times New Roman"/>
          <w:b/>
          <w:sz w:val="24"/>
        </w:rPr>
        <w:t>Extended Case 2:</w:t>
      </w:r>
      <w:r>
        <w:rPr>
          <w:rFonts w:ascii="Times New Roman" w:eastAsia="Times New Roman" w:hAnsi="Times New Roman" w:cs="Times New Roman"/>
          <w:sz w:val="24"/>
        </w:rPr>
        <w:t xml:space="preserve"> if f(n) = Θ(n^(log_b a) · logᵏ n) with k ≥ 0, then T(n) = Θ(n^(log_b a) · logᵏ⁺¹ n). </w:t>
      </w:r>
      <w:r>
        <w:br w:type="page"/>
      </w:r>
    </w:p>
    <w:p w14:paraId="6AEA0372" w14:textId="77777777" w:rsidR="009702E2" w:rsidRDefault="00D07D32">
      <w:pPr>
        <w:pStyle w:val="Heading2"/>
        <w:ind w:left="-5"/>
      </w:pPr>
      <w:r>
        <w:lastRenderedPageBreak/>
        <w:t>Part (a): Understanding the Problem</w:t>
      </w:r>
      <w:r>
        <w:rPr>
          <w:b w:val="0"/>
          <w:color w:val="2E74B5"/>
        </w:rPr>
        <w:t xml:space="preserve"> </w:t>
      </w:r>
    </w:p>
    <w:p w14:paraId="2E931743" w14:textId="77777777" w:rsidR="009702E2" w:rsidRDefault="00D07D32">
      <w:pPr>
        <w:spacing w:after="258"/>
        <w:ind w:left="-29" w:right="-25"/>
      </w:pPr>
      <w:r>
        <w:rPr>
          <w:noProof/>
        </w:rPr>
        <mc:AlternateContent>
          <mc:Choice Requires="wpg">
            <w:drawing>
              <wp:inline distT="0" distB="0" distL="0" distR="0" wp14:anchorId="7D0EBE35" wp14:editId="39A3FA28">
                <wp:extent cx="5769229" cy="12192"/>
                <wp:effectExtent l="0" t="0" r="0" b="0"/>
                <wp:docPr id="53616" name="Group 53616"/>
                <wp:cNvGraphicFramePr/>
                <a:graphic xmlns:a="http://schemas.openxmlformats.org/drawingml/2006/main">
                  <a:graphicData uri="http://schemas.microsoft.com/office/word/2010/wordprocessingGroup">
                    <wpg:wgp>
                      <wpg:cNvGrpSpPr/>
                      <wpg:grpSpPr>
                        <a:xfrm>
                          <a:off x="0" y="0"/>
                          <a:ext cx="5769229" cy="12192"/>
                          <a:chOff x="0" y="0"/>
                          <a:chExt cx="5769229" cy="12192"/>
                        </a:xfrm>
                      </wpg:grpSpPr>
                      <wps:wsp>
                        <wps:cNvPr id="66718" name="Shape 66718"/>
                        <wps:cNvSpPr/>
                        <wps:spPr>
                          <a:xfrm>
                            <a:off x="0" y="0"/>
                            <a:ext cx="5769229" cy="12192"/>
                          </a:xfrm>
                          <a:custGeom>
                            <a:avLst/>
                            <a:gdLst/>
                            <a:ahLst/>
                            <a:cxnLst/>
                            <a:rect l="0" t="0" r="0" b="0"/>
                            <a:pathLst>
                              <a:path w="5769229" h="12192">
                                <a:moveTo>
                                  <a:pt x="0" y="0"/>
                                </a:moveTo>
                                <a:lnTo>
                                  <a:pt x="5769229" y="0"/>
                                </a:lnTo>
                                <a:lnTo>
                                  <a:pt x="5769229"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53616" style="width:454.27pt;height:0.960022pt;mso-position-horizontal-relative:char;mso-position-vertical-relative:line" coordsize="57692,121">
                <v:shape id="Shape 66719" style="position:absolute;width:57692;height:121;left:0;top:0;" coordsize="5769229,12192" path="m0,0l5769229,0l5769229,12192l0,12192l0,0">
                  <v:stroke weight="0pt" endcap="flat" joinstyle="miter" miterlimit="10" on="false" color="#000000" opacity="0"/>
                  <v:fill on="true" color="#1f3864"/>
                </v:shape>
              </v:group>
            </w:pict>
          </mc:Fallback>
        </mc:AlternateContent>
      </w:r>
    </w:p>
    <w:p w14:paraId="5BF04014" w14:textId="77777777" w:rsidR="009702E2" w:rsidRDefault="00D07D32">
      <w:pPr>
        <w:spacing w:after="0" w:line="300" w:lineRule="auto"/>
        <w:ind w:left="-5" w:hanging="10"/>
        <w:jc w:val="both"/>
      </w:pPr>
      <w:r>
        <w:rPr>
          <w:rFonts w:ascii="Times New Roman" w:eastAsia="Times New Roman" w:hAnsi="Times New Roman" w:cs="Times New Roman"/>
          <w:sz w:val="24"/>
        </w:rPr>
        <w:t xml:space="preserve">The first step of any analysis is to decide (i) which quantity measures the size of the input and (ii) which single operation is executed the most often. Once these are fixed, the running time is simply the number of times that basic operation executes. The table below summarises my choices; the sub-sections justify every row. </w:t>
      </w:r>
    </w:p>
    <w:tbl>
      <w:tblPr>
        <w:tblStyle w:val="TableGrid"/>
        <w:tblW w:w="9025" w:type="dxa"/>
        <w:tblInd w:w="6" w:type="dxa"/>
        <w:tblCellMar>
          <w:top w:w="93" w:type="dxa"/>
          <w:left w:w="89" w:type="dxa"/>
          <w:bottom w:w="0" w:type="dxa"/>
          <w:right w:w="57" w:type="dxa"/>
        </w:tblCellMar>
        <w:tblLook w:val="04A0" w:firstRow="1" w:lastRow="0" w:firstColumn="1" w:lastColumn="0" w:noHBand="0" w:noVBand="1"/>
      </w:tblPr>
      <w:tblGrid>
        <w:gridCol w:w="1498"/>
        <w:gridCol w:w="1501"/>
        <w:gridCol w:w="2151"/>
        <w:gridCol w:w="1975"/>
        <w:gridCol w:w="1900"/>
      </w:tblGrid>
      <w:tr w:rsidR="009702E2" w14:paraId="197D95BE" w14:textId="77777777">
        <w:trPr>
          <w:trHeight w:val="538"/>
        </w:trPr>
        <w:tc>
          <w:tcPr>
            <w:tcW w:w="1499" w:type="dxa"/>
            <w:tcBorders>
              <w:top w:val="single" w:sz="4" w:space="0" w:color="808080"/>
              <w:left w:val="single" w:sz="4" w:space="0" w:color="808080"/>
              <w:bottom w:val="single" w:sz="4" w:space="0" w:color="808080"/>
              <w:right w:val="single" w:sz="4" w:space="0" w:color="808080"/>
            </w:tcBorders>
            <w:shd w:val="clear" w:color="auto" w:fill="1F3864"/>
          </w:tcPr>
          <w:p w14:paraId="2AD717D5" w14:textId="77777777" w:rsidR="009702E2" w:rsidRDefault="00D07D32">
            <w:pPr>
              <w:spacing w:after="0"/>
              <w:ind w:right="28"/>
              <w:jc w:val="center"/>
            </w:pPr>
            <w:r>
              <w:rPr>
                <w:rFonts w:ascii="Times New Roman" w:eastAsia="Times New Roman" w:hAnsi="Times New Roman" w:cs="Times New Roman"/>
                <w:b/>
                <w:color w:val="FFFFFF"/>
                <w:sz w:val="18"/>
              </w:rPr>
              <w:t>Module</w:t>
            </w:r>
            <w:r>
              <w:rPr>
                <w:rFonts w:ascii="Times New Roman" w:eastAsia="Times New Roman" w:hAnsi="Times New Roman" w:cs="Times New Roman"/>
                <w:color w:val="FFFFFF"/>
                <w:sz w:val="24"/>
              </w:rPr>
              <w:t xml:space="preserve"> </w:t>
            </w:r>
          </w:p>
        </w:tc>
        <w:tc>
          <w:tcPr>
            <w:tcW w:w="1501" w:type="dxa"/>
            <w:tcBorders>
              <w:top w:val="single" w:sz="4" w:space="0" w:color="808080"/>
              <w:left w:val="single" w:sz="4" w:space="0" w:color="808080"/>
              <w:bottom w:val="single" w:sz="4" w:space="0" w:color="808080"/>
              <w:right w:val="single" w:sz="4" w:space="0" w:color="808080"/>
            </w:tcBorders>
            <w:shd w:val="clear" w:color="auto" w:fill="1F3864"/>
          </w:tcPr>
          <w:p w14:paraId="18BA14AF" w14:textId="77777777" w:rsidR="009702E2" w:rsidRDefault="00D07D32">
            <w:pPr>
              <w:spacing w:after="0"/>
              <w:ind w:right="32"/>
              <w:jc w:val="center"/>
            </w:pPr>
            <w:r>
              <w:rPr>
                <w:rFonts w:ascii="Times New Roman" w:eastAsia="Times New Roman" w:hAnsi="Times New Roman" w:cs="Times New Roman"/>
                <w:b/>
                <w:color w:val="FFFFFF"/>
                <w:sz w:val="18"/>
              </w:rPr>
              <w:t>Input size</w:t>
            </w:r>
            <w:r>
              <w:rPr>
                <w:rFonts w:ascii="Times New Roman" w:eastAsia="Times New Roman" w:hAnsi="Times New Roman" w:cs="Times New Roman"/>
                <w:color w:val="FFFFFF"/>
                <w:sz w:val="24"/>
              </w:rPr>
              <w:t xml:space="preserve"> </w:t>
            </w:r>
          </w:p>
        </w:tc>
        <w:tc>
          <w:tcPr>
            <w:tcW w:w="2151" w:type="dxa"/>
            <w:tcBorders>
              <w:top w:val="single" w:sz="4" w:space="0" w:color="808080"/>
              <w:left w:val="single" w:sz="4" w:space="0" w:color="808080"/>
              <w:bottom w:val="single" w:sz="4" w:space="0" w:color="808080"/>
              <w:right w:val="single" w:sz="4" w:space="0" w:color="808080"/>
            </w:tcBorders>
            <w:shd w:val="clear" w:color="auto" w:fill="1F3864"/>
          </w:tcPr>
          <w:p w14:paraId="35B829EF" w14:textId="77777777" w:rsidR="009702E2" w:rsidRDefault="00D07D32">
            <w:pPr>
              <w:spacing w:after="0"/>
              <w:ind w:right="31"/>
              <w:jc w:val="center"/>
            </w:pPr>
            <w:r>
              <w:rPr>
                <w:rFonts w:ascii="Times New Roman" w:eastAsia="Times New Roman" w:hAnsi="Times New Roman" w:cs="Times New Roman"/>
                <w:b/>
                <w:color w:val="FFFFFF"/>
                <w:sz w:val="18"/>
              </w:rPr>
              <w:t>Basic operation</w:t>
            </w:r>
            <w:r>
              <w:rPr>
                <w:rFonts w:ascii="Times New Roman" w:eastAsia="Times New Roman" w:hAnsi="Times New Roman" w:cs="Times New Roman"/>
                <w:color w:val="FFFFFF"/>
                <w:sz w:val="24"/>
              </w:rPr>
              <w:t xml:space="preserve"> </w:t>
            </w:r>
          </w:p>
        </w:tc>
        <w:tc>
          <w:tcPr>
            <w:tcW w:w="1975" w:type="dxa"/>
            <w:tcBorders>
              <w:top w:val="single" w:sz="4" w:space="0" w:color="808080"/>
              <w:left w:val="single" w:sz="4" w:space="0" w:color="808080"/>
              <w:bottom w:val="single" w:sz="4" w:space="0" w:color="808080"/>
              <w:right w:val="single" w:sz="4" w:space="0" w:color="808080"/>
            </w:tcBorders>
            <w:shd w:val="clear" w:color="auto" w:fill="1F3864"/>
          </w:tcPr>
          <w:p w14:paraId="752D7DAD" w14:textId="77777777" w:rsidR="009702E2" w:rsidRDefault="00D07D32">
            <w:pPr>
              <w:spacing w:after="0"/>
              <w:ind w:right="35"/>
              <w:jc w:val="center"/>
            </w:pPr>
            <w:r>
              <w:rPr>
                <w:rFonts w:ascii="Times New Roman" w:eastAsia="Times New Roman" w:hAnsi="Times New Roman" w:cs="Times New Roman"/>
                <w:b/>
                <w:color w:val="FFFFFF"/>
                <w:sz w:val="18"/>
              </w:rPr>
              <w:t>Where it occurs</w:t>
            </w:r>
            <w:r>
              <w:rPr>
                <w:rFonts w:ascii="Times New Roman" w:eastAsia="Times New Roman" w:hAnsi="Times New Roman" w:cs="Times New Roman"/>
                <w:color w:val="FFFFFF"/>
                <w:sz w:val="24"/>
              </w:rPr>
              <w:t xml:space="preserve"> </w:t>
            </w:r>
          </w:p>
        </w:tc>
        <w:tc>
          <w:tcPr>
            <w:tcW w:w="1900" w:type="dxa"/>
            <w:tcBorders>
              <w:top w:val="single" w:sz="4" w:space="0" w:color="808080"/>
              <w:left w:val="single" w:sz="4" w:space="0" w:color="808080"/>
              <w:bottom w:val="single" w:sz="4" w:space="0" w:color="808080"/>
              <w:right w:val="single" w:sz="4" w:space="0" w:color="808080"/>
            </w:tcBorders>
            <w:shd w:val="clear" w:color="auto" w:fill="1F3864"/>
          </w:tcPr>
          <w:p w14:paraId="6D3B5D77" w14:textId="77777777" w:rsidR="009702E2" w:rsidRDefault="00D07D32">
            <w:pPr>
              <w:spacing w:after="0"/>
              <w:jc w:val="center"/>
            </w:pPr>
            <w:r>
              <w:rPr>
                <w:rFonts w:ascii="Times New Roman" w:eastAsia="Times New Roman" w:hAnsi="Times New Roman" w:cs="Times New Roman"/>
                <w:b/>
                <w:color w:val="FFFFFF"/>
                <w:sz w:val="18"/>
              </w:rPr>
              <w:t>Expected growth of count</w:t>
            </w:r>
            <w:r>
              <w:rPr>
                <w:rFonts w:ascii="Times New Roman" w:eastAsia="Times New Roman" w:hAnsi="Times New Roman" w:cs="Times New Roman"/>
                <w:color w:val="FFFFFF"/>
                <w:sz w:val="24"/>
              </w:rPr>
              <w:t xml:space="preserve"> </w:t>
            </w:r>
          </w:p>
        </w:tc>
      </w:tr>
      <w:tr w:rsidR="009702E2" w14:paraId="3EECDE82" w14:textId="77777777">
        <w:trPr>
          <w:trHeight w:val="803"/>
        </w:trPr>
        <w:tc>
          <w:tcPr>
            <w:tcW w:w="1499" w:type="dxa"/>
            <w:tcBorders>
              <w:top w:val="single" w:sz="4" w:space="0" w:color="808080"/>
              <w:left w:val="single" w:sz="4" w:space="0" w:color="808080"/>
              <w:bottom w:val="single" w:sz="4" w:space="0" w:color="808080"/>
              <w:right w:val="single" w:sz="4" w:space="0" w:color="808080"/>
            </w:tcBorders>
          </w:tcPr>
          <w:p w14:paraId="01E66914" w14:textId="77777777" w:rsidR="009702E2" w:rsidRDefault="00D07D32">
            <w:pPr>
              <w:spacing w:after="0"/>
              <w:ind w:left="1"/>
            </w:pPr>
            <w:r>
              <w:rPr>
                <w:rFonts w:ascii="Times New Roman" w:eastAsia="Times New Roman" w:hAnsi="Times New Roman" w:cs="Times New Roman"/>
                <w:sz w:val="18"/>
              </w:rPr>
              <w:t>M1 Duplicate detector</w:t>
            </w:r>
            <w:r>
              <w:rPr>
                <w:rFonts w:ascii="Times New Roman" w:eastAsia="Times New Roman" w:hAnsi="Times New Roman" w:cs="Times New Roman"/>
                <w:sz w:val="24"/>
              </w:rPr>
              <w:t xml:space="preserve"> </w:t>
            </w:r>
          </w:p>
        </w:tc>
        <w:tc>
          <w:tcPr>
            <w:tcW w:w="1501" w:type="dxa"/>
            <w:tcBorders>
              <w:top w:val="single" w:sz="4" w:space="0" w:color="808080"/>
              <w:left w:val="single" w:sz="4" w:space="0" w:color="808080"/>
              <w:bottom w:val="single" w:sz="4" w:space="0" w:color="808080"/>
              <w:right w:val="single" w:sz="4" w:space="0" w:color="808080"/>
            </w:tcBorders>
          </w:tcPr>
          <w:p w14:paraId="7F59C994" w14:textId="77777777" w:rsidR="009702E2" w:rsidRDefault="00D07D32">
            <w:pPr>
              <w:spacing w:after="0"/>
              <w:ind w:left="2"/>
            </w:pPr>
            <w:r>
              <w:rPr>
                <w:rFonts w:ascii="Times New Roman" w:eastAsia="Times New Roman" w:hAnsi="Times New Roman" w:cs="Times New Roman"/>
                <w:sz w:val="18"/>
              </w:rPr>
              <w:t>n = number of products</w:t>
            </w:r>
            <w:r>
              <w:rPr>
                <w:rFonts w:ascii="Times New Roman" w:eastAsia="Times New Roman" w:hAnsi="Times New Roman" w:cs="Times New Roman"/>
                <w:sz w:val="24"/>
              </w:rPr>
              <w:t xml:space="preserve"> </w:t>
            </w:r>
          </w:p>
        </w:tc>
        <w:tc>
          <w:tcPr>
            <w:tcW w:w="2151" w:type="dxa"/>
            <w:tcBorders>
              <w:top w:val="single" w:sz="4" w:space="0" w:color="808080"/>
              <w:left w:val="single" w:sz="4" w:space="0" w:color="808080"/>
              <w:bottom w:val="single" w:sz="4" w:space="0" w:color="808080"/>
              <w:right w:val="single" w:sz="4" w:space="0" w:color="808080"/>
            </w:tcBorders>
          </w:tcPr>
          <w:p w14:paraId="32971E24" w14:textId="77777777" w:rsidR="009702E2" w:rsidRDefault="00D07D32">
            <w:pPr>
              <w:spacing w:after="0"/>
              <w:ind w:left="2"/>
            </w:pPr>
            <w:r>
              <w:rPr>
                <w:rFonts w:ascii="Times New Roman" w:eastAsia="Times New Roman" w:hAnsi="Times New Roman" w:cs="Times New Roman"/>
                <w:sz w:val="18"/>
              </w:rPr>
              <w:t>Comparison of title and seller of Product[i] with Product[j]</w:t>
            </w:r>
            <w:r>
              <w:rPr>
                <w:rFonts w:ascii="Times New Roman" w:eastAsia="Times New Roman" w:hAnsi="Times New Roman" w:cs="Times New Roman"/>
                <w:sz w:val="24"/>
              </w:rPr>
              <w:t xml:space="preserve"> </w:t>
            </w:r>
          </w:p>
        </w:tc>
        <w:tc>
          <w:tcPr>
            <w:tcW w:w="1975" w:type="dxa"/>
            <w:tcBorders>
              <w:top w:val="single" w:sz="4" w:space="0" w:color="808080"/>
              <w:left w:val="single" w:sz="4" w:space="0" w:color="808080"/>
              <w:bottom w:val="single" w:sz="4" w:space="0" w:color="808080"/>
              <w:right w:val="single" w:sz="4" w:space="0" w:color="808080"/>
            </w:tcBorders>
          </w:tcPr>
          <w:p w14:paraId="6A6C20B8" w14:textId="77777777" w:rsidR="009702E2" w:rsidRDefault="00D07D32">
            <w:pPr>
              <w:spacing w:after="0"/>
              <w:jc w:val="both"/>
            </w:pPr>
            <w:r>
              <w:rPr>
                <w:rFonts w:ascii="Times New Roman" w:eastAsia="Times New Roman" w:hAnsi="Times New Roman" w:cs="Times New Roman"/>
                <w:sz w:val="18"/>
              </w:rPr>
              <w:t>Innermost IF of the nested FOR loops</w:t>
            </w:r>
            <w:r>
              <w:rPr>
                <w:rFonts w:ascii="Times New Roman" w:eastAsia="Times New Roman" w:hAnsi="Times New Roman" w:cs="Times New Roman"/>
                <w:sz w:val="24"/>
              </w:rPr>
              <w:t xml:space="preserve"> </w:t>
            </w:r>
          </w:p>
        </w:tc>
        <w:tc>
          <w:tcPr>
            <w:tcW w:w="1900" w:type="dxa"/>
            <w:tcBorders>
              <w:top w:val="single" w:sz="4" w:space="0" w:color="808080"/>
              <w:left w:val="single" w:sz="4" w:space="0" w:color="808080"/>
              <w:bottom w:val="single" w:sz="4" w:space="0" w:color="808080"/>
              <w:right w:val="single" w:sz="4" w:space="0" w:color="808080"/>
            </w:tcBorders>
          </w:tcPr>
          <w:p w14:paraId="51302449" w14:textId="77777777" w:rsidR="009702E2" w:rsidRDefault="00D07D32">
            <w:pPr>
              <w:spacing w:after="0"/>
              <w:ind w:left="2"/>
            </w:pPr>
            <w:r>
              <w:rPr>
                <w:rFonts w:ascii="Times New Roman" w:eastAsia="Times New Roman" w:hAnsi="Times New Roman" w:cs="Times New Roman"/>
                <w:sz w:val="18"/>
              </w:rPr>
              <w:t>Quadratic: ≈ n²/2</w:t>
            </w:r>
            <w:r>
              <w:rPr>
                <w:rFonts w:ascii="Times New Roman" w:eastAsia="Times New Roman" w:hAnsi="Times New Roman" w:cs="Times New Roman"/>
                <w:sz w:val="24"/>
              </w:rPr>
              <w:t xml:space="preserve"> </w:t>
            </w:r>
          </w:p>
        </w:tc>
      </w:tr>
      <w:tr w:rsidR="009702E2" w14:paraId="7F5607E0" w14:textId="77777777">
        <w:trPr>
          <w:trHeight w:val="783"/>
        </w:trPr>
        <w:tc>
          <w:tcPr>
            <w:tcW w:w="1499" w:type="dxa"/>
            <w:tcBorders>
              <w:top w:val="single" w:sz="4" w:space="0" w:color="808080"/>
              <w:left w:val="single" w:sz="4" w:space="0" w:color="808080"/>
              <w:bottom w:val="single" w:sz="4" w:space="0" w:color="808080"/>
              <w:right w:val="single" w:sz="4" w:space="0" w:color="808080"/>
            </w:tcBorders>
          </w:tcPr>
          <w:p w14:paraId="202100D6" w14:textId="77777777" w:rsidR="009702E2" w:rsidRDefault="00D07D32">
            <w:pPr>
              <w:spacing w:after="0"/>
              <w:ind w:left="1"/>
            </w:pPr>
            <w:r>
              <w:rPr>
                <w:rFonts w:ascii="Times New Roman" w:eastAsia="Times New Roman" w:hAnsi="Times New Roman" w:cs="Times New Roman"/>
                <w:sz w:val="18"/>
              </w:rPr>
              <w:t>M2 API rate limiter</w:t>
            </w:r>
            <w:r>
              <w:rPr>
                <w:rFonts w:ascii="Times New Roman" w:eastAsia="Times New Roman" w:hAnsi="Times New Roman" w:cs="Times New Roman"/>
                <w:sz w:val="24"/>
              </w:rPr>
              <w:t xml:space="preserve"> </w:t>
            </w:r>
          </w:p>
        </w:tc>
        <w:tc>
          <w:tcPr>
            <w:tcW w:w="1501" w:type="dxa"/>
            <w:tcBorders>
              <w:top w:val="single" w:sz="4" w:space="0" w:color="808080"/>
              <w:left w:val="single" w:sz="4" w:space="0" w:color="808080"/>
              <w:bottom w:val="single" w:sz="4" w:space="0" w:color="808080"/>
              <w:right w:val="single" w:sz="4" w:space="0" w:color="808080"/>
            </w:tcBorders>
          </w:tcPr>
          <w:p w14:paraId="2D29E2E4" w14:textId="77777777" w:rsidR="009702E2" w:rsidRDefault="00D07D32">
            <w:pPr>
              <w:spacing w:after="37" w:line="260" w:lineRule="auto"/>
              <w:ind w:left="2"/>
              <w:jc w:val="both"/>
            </w:pPr>
            <w:r>
              <w:rPr>
                <w:rFonts w:ascii="Times New Roman" w:eastAsia="Times New Roman" w:hAnsi="Times New Roman" w:cs="Times New Roman"/>
                <w:sz w:val="18"/>
              </w:rPr>
              <w:t xml:space="preserve">n = requestwindow limit </w:t>
            </w:r>
          </w:p>
          <w:p w14:paraId="3AF213CE" w14:textId="77777777" w:rsidR="009702E2" w:rsidRDefault="00D07D32">
            <w:pPr>
              <w:spacing w:after="0"/>
              <w:ind w:left="2"/>
            </w:pPr>
            <w:r>
              <w:rPr>
                <w:rFonts w:ascii="Times New Roman" w:eastAsia="Times New Roman" w:hAnsi="Times New Roman" w:cs="Times New Roman"/>
                <w:sz w:val="18"/>
              </w:rPr>
              <w:t>(upper limit of i)</w:t>
            </w:r>
            <w:r>
              <w:rPr>
                <w:rFonts w:ascii="Times New Roman" w:eastAsia="Times New Roman" w:hAnsi="Times New Roman" w:cs="Times New Roman"/>
                <w:sz w:val="24"/>
              </w:rPr>
              <w:t xml:space="preserve"> </w:t>
            </w:r>
          </w:p>
        </w:tc>
        <w:tc>
          <w:tcPr>
            <w:tcW w:w="2151" w:type="dxa"/>
            <w:tcBorders>
              <w:top w:val="single" w:sz="4" w:space="0" w:color="808080"/>
              <w:left w:val="single" w:sz="4" w:space="0" w:color="808080"/>
              <w:bottom w:val="single" w:sz="4" w:space="0" w:color="808080"/>
              <w:right w:val="single" w:sz="4" w:space="0" w:color="808080"/>
            </w:tcBorders>
          </w:tcPr>
          <w:p w14:paraId="73EE8A8B" w14:textId="77777777" w:rsidR="009702E2" w:rsidRDefault="00D07D32">
            <w:pPr>
              <w:spacing w:after="0"/>
              <w:ind w:left="2"/>
            </w:pPr>
            <w:r>
              <w:rPr>
                <w:rFonts w:ascii="Times New Roman" w:eastAsia="Times New Roman" w:hAnsi="Times New Roman" w:cs="Times New Roman"/>
                <w:sz w:val="18"/>
              </w:rPr>
              <w:t>Audit(Request[j])</w:t>
            </w:r>
            <w:r>
              <w:rPr>
                <w:rFonts w:ascii="Times New Roman" w:eastAsia="Times New Roman" w:hAnsi="Times New Roman" w:cs="Times New Roman"/>
                <w:sz w:val="24"/>
              </w:rPr>
              <w:t xml:space="preserve"> </w:t>
            </w:r>
          </w:p>
        </w:tc>
        <w:tc>
          <w:tcPr>
            <w:tcW w:w="1975" w:type="dxa"/>
            <w:tcBorders>
              <w:top w:val="single" w:sz="4" w:space="0" w:color="808080"/>
              <w:left w:val="single" w:sz="4" w:space="0" w:color="808080"/>
              <w:bottom w:val="single" w:sz="4" w:space="0" w:color="808080"/>
              <w:right w:val="single" w:sz="4" w:space="0" w:color="808080"/>
            </w:tcBorders>
          </w:tcPr>
          <w:p w14:paraId="2145E5FE" w14:textId="77777777" w:rsidR="009702E2" w:rsidRDefault="00D07D32">
            <w:pPr>
              <w:spacing w:after="0"/>
            </w:pPr>
            <w:r>
              <w:rPr>
                <w:rFonts w:ascii="Times New Roman" w:eastAsia="Times New Roman" w:hAnsi="Times New Roman" w:cs="Times New Roman"/>
                <w:sz w:val="18"/>
              </w:rPr>
              <w:t>Body of the inner FOR loop inside the WHILE</w:t>
            </w:r>
            <w:r>
              <w:rPr>
                <w:rFonts w:ascii="Times New Roman" w:eastAsia="Times New Roman" w:hAnsi="Times New Roman" w:cs="Times New Roman"/>
                <w:sz w:val="24"/>
              </w:rPr>
              <w:t xml:space="preserve"> </w:t>
            </w:r>
          </w:p>
        </w:tc>
        <w:tc>
          <w:tcPr>
            <w:tcW w:w="1900" w:type="dxa"/>
            <w:tcBorders>
              <w:top w:val="single" w:sz="4" w:space="0" w:color="808080"/>
              <w:left w:val="single" w:sz="4" w:space="0" w:color="808080"/>
              <w:bottom w:val="single" w:sz="4" w:space="0" w:color="808080"/>
              <w:right w:val="single" w:sz="4" w:space="0" w:color="808080"/>
            </w:tcBorders>
          </w:tcPr>
          <w:p w14:paraId="1194FF8B" w14:textId="77777777" w:rsidR="009702E2" w:rsidRDefault="00D07D32">
            <w:pPr>
              <w:spacing w:after="32"/>
              <w:ind w:left="2"/>
            </w:pPr>
            <w:r>
              <w:rPr>
                <w:rFonts w:ascii="Times New Roman" w:eastAsia="Times New Roman" w:hAnsi="Times New Roman" w:cs="Times New Roman"/>
                <w:sz w:val="18"/>
              </w:rPr>
              <w:t xml:space="preserve">Linear: between n and </w:t>
            </w:r>
          </w:p>
          <w:p w14:paraId="1C1C28CD" w14:textId="77777777" w:rsidR="009702E2" w:rsidRDefault="00D07D32">
            <w:pPr>
              <w:spacing w:after="0"/>
              <w:ind w:left="2"/>
            </w:pPr>
            <w:r>
              <w:rPr>
                <w:rFonts w:ascii="Times New Roman" w:eastAsia="Times New Roman" w:hAnsi="Times New Roman" w:cs="Times New Roman"/>
                <w:sz w:val="18"/>
              </w:rPr>
              <w:t>2n</w:t>
            </w:r>
            <w:r>
              <w:rPr>
                <w:rFonts w:ascii="Times New Roman" w:eastAsia="Times New Roman" w:hAnsi="Times New Roman" w:cs="Times New Roman"/>
                <w:sz w:val="24"/>
              </w:rPr>
              <w:t xml:space="preserve"> </w:t>
            </w:r>
          </w:p>
        </w:tc>
      </w:tr>
      <w:tr w:rsidR="009702E2" w14:paraId="363BF410" w14:textId="77777777">
        <w:trPr>
          <w:trHeight w:val="782"/>
        </w:trPr>
        <w:tc>
          <w:tcPr>
            <w:tcW w:w="1499" w:type="dxa"/>
            <w:tcBorders>
              <w:top w:val="single" w:sz="4" w:space="0" w:color="808080"/>
              <w:left w:val="single" w:sz="4" w:space="0" w:color="808080"/>
              <w:bottom w:val="single" w:sz="4" w:space="0" w:color="808080"/>
              <w:right w:val="single" w:sz="4" w:space="0" w:color="808080"/>
            </w:tcBorders>
          </w:tcPr>
          <w:p w14:paraId="2279208D" w14:textId="77777777" w:rsidR="009702E2" w:rsidRDefault="00D07D32">
            <w:pPr>
              <w:spacing w:after="0"/>
              <w:ind w:left="1"/>
            </w:pPr>
            <w:r>
              <w:rPr>
                <w:rFonts w:ascii="Times New Roman" w:eastAsia="Times New Roman" w:hAnsi="Times New Roman" w:cs="Times New Roman"/>
                <w:sz w:val="18"/>
              </w:rPr>
              <w:t>M3-S1 Sequential search</w:t>
            </w:r>
            <w:r>
              <w:rPr>
                <w:rFonts w:ascii="Times New Roman" w:eastAsia="Times New Roman" w:hAnsi="Times New Roman" w:cs="Times New Roman"/>
                <w:sz w:val="24"/>
              </w:rPr>
              <w:t xml:space="preserve"> </w:t>
            </w:r>
          </w:p>
        </w:tc>
        <w:tc>
          <w:tcPr>
            <w:tcW w:w="1501" w:type="dxa"/>
            <w:tcBorders>
              <w:top w:val="single" w:sz="4" w:space="0" w:color="808080"/>
              <w:left w:val="single" w:sz="4" w:space="0" w:color="808080"/>
              <w:bottom w:val="single" w:sz="4" w:space="0" w:color="808080"/>
              <w:right w:val="single" w:sz="4" w:space="0" w:color="808080"/>
            </w:tcBorders>
          </w:tcPr>
          <w:p w14:paraId="1BE28496" w14:textId="77777777" w:rsidR="009702E2" w:rsidRDefault="00D07D32">
            <w:pPr>
              <w:spacing w:after="0"/>
              <w:ind w:left="2"/>
            </w:pPr>
            <w:r>
              <w:rPr>
                <w:rFonts w:ascii="Times New Roman" w:eastAsia="Times New Roman" w:hAnsi="Times New Roman" w:cs="Times New Roman"/>
                <w:sz w:val="18"/>
              </w:rPr>
              <w:t>n = products in the unsorted catalogue</w:t>
            </w:r>
            <w:r>
              <w:rPr>
                <w:rFonts w:ascii="Times New Roman" w:eastAsia="Times New Roman" w:hAnsi="Times New Roman" w:cs="Times New Roman"/>
                <w:sz w:val="24"/>
              </w:rPr>
              <w:t xml:space="preserve"> </w:t>
            </w:r>
          </w:p>
        </w:tc>
        <w:tc>
          <w:tcPr>
            <w:tcW w:w="2151" w:type="dxa"/>
            <w:tcBorders>
              <w:top w:val="single" w:sz="4" w:space="0" w:color="808080"/>
              <w:left w:val="single" w:sz="4" w:space="0" w:color="808080"/>
              <w:bottom w:val="single" w:sz="4" w:space="0" w:color="808080"/>
              <w:right w:val="single" w:sz="4" w:space="0" w:color="808080"/>
            </w:tcBorders>
          </w:tcPr>
          <w:p w14:paraId="5C052D48" w14:textId="77777777" w:rsidR="009702E2" w:rsidRDefault="00D07D32">
            <w:pPr>
              <w:spacing w:after="0"/>
              <w:ind w:left="2"/>
              <w:jc w:val="both"/>
            </w:pPr>
            <w:r>
              <w:rPr>
                <w:rFonts w:ascii="Times New Roman" w:eastAsia="Times New Roman" w:hAnsi="Times New Roman" w:cs="Times New Roman"/>
                <w:sz w:val="18"/>
              </w:rPr>
              <w:t>Comparison of the key with Product[i]</w:t>
            </w:r>
            <w:r>
              <w:rPr>
                <w:rFonts w:ascii="Times New Roman" w:eastAsia="Times New Roman" w:hAnsi="Times New Roman" w:cs="Times New Roman"/>
                <w:sz w:val="24"/>
              </w:rPr>
              <w:t xml:space="preserve"> </w:t>
            </w:r>
          </w:p>
        </w:tc>
        <w:tc>
          <w:tcPr>
            <w:tcW w:w="1975" w:type="dxa"/>
            <w:tcBorders>
              <w:top w:val="single" w:sz="4" w:space="0" w:color="808080"/>
              <w:left w:val="single" w:sz="4" w:space="0" w:color="808080"/>
              <w:bottom w:val="single" w:sz="4" w:space="0" w:color="808080"/>
              <w:right w:val="single" w:sz="4" w:space="0" w:color="808080"/>
            </w:tcBorders>
          </w:tcPr>
          <w:p w14:paraId="4DA7053D" w14:textId="77777777" w:rsidR="009702E2" w:rsidRDefault="00D07D32">
            <w:pPr>
              <w:spacing w:after="0"/>
              <w:ind w:right="1"/>
              <w:jc w:val="both"/>
            </w:pPr>
            <w:r>
              <w:rPr>
                <w:rFonts w:ascii="Times New Roman" w:eastAsia="Times New Roman" w:hAnsi="Times New Roman" w:cs="Times New Roman"/>
                <w:sz w:val="18"/>
              </w:rPr>
              <w:t>Each iteration of the scan loop</w:t>
            </w:r>
            <w:r>
              <w:rPr>
                <w:rFonts w:ascii="Times New Roman" w:eastAsia="Times New Roman" w:hAnsi="Times New Roman" w:cs="Times New Roman"/>
                <w:sz w:val="24"/>
              </w:rPr>
              <w:t xml:space="preserve"> </w:t>
            </w:r>
          </w:p>
        </w:tc>
        <w:tc>
          <w:tcPr>
            <w:tcW w:w="1900" w:type="dxa"/>
            <w:tcBorders>
              <w:top w:val="single" w:sz="4" w:space="0" w:color="808080"/>
              <w:left w:val="single" w:sz="4" w:space="0" w:color="808080"/>
              <w:bottom w:val="single" w:sz="4" w:space="0" w:color="808080"/>
              <w:right w:val="single" w:sz="4" w:space="0" w:color="808080"/>
            </w:tcBorders>
          </w:tcPr>
          <w:p w14:paraId="1B80C616" w14:textId="77777777" w:rsidR="009702E2" w:rsidRDefault="00D07D32">
            <w:pPr>
              <w:spacing w:after="0"/>
              <w:ind w:left="2"/>
            </w:pPr>
            <w:r>
              <w:rPr>
                <w:rFonts w:ascii="Times New Roman" w:eastAsia="Times New Roman" w:hAnsi="Times New Roman" w:cs="Times New Roman"/>
                <w:sz w:val="18"/>
              </w:rPr>
              <w:t>Linear: up to n</w:t>
            </w:r>
            <w:r>
              <w:rPr>
                <w:rFonts w:ascii="Times New Roman" w:eastAsia="Times New Roman" w:hAnsi="Times New Roman" w:cs="Times New Roman"/>
                <w:sz w:val="24"/>
              </w:rPr>
              <w:t xml:space="preserve"> </w:t>
            </w:r>
          </w:p>
        </w:tc>
      </w:tr>
      <w:tr w:rsidR="009702E2" w14:paraId="7718C6B4" w14:textId="77777777">
        <w:trPr>
          <w:trHeight w:val="564"/>
        </w:trPr>
        <w:tc>
          <w:tcPr>
            <w:tcW w:w="1499" w:type="dxa"/>
            <w:tcBorders>
              <w:top w:val="single" w:sz="4" w:space="0" w:color="808080"/>
              <w:left w:val="single" w:sz="4" w:space="0" w:color="808080"/>
              <w:bottom w:val="single" w:sz="4" w:space="0" w:color="808080"/>
              <w:right w:val="single" w:sz="4" w:space="0" w:color="808080"/>
            </w:tcBorders>
          </w:tcPr>
          <w:p w14:paraId="350EDAE3" w14:textId="77777777" w:rsidR="009702E2" w:rsidRDefault="00D07D32">
            <w:pPr>
              <w:spacing w:after="0"/>
              <w:ind w:left="1"/>
            </w:pPr>
            <w:r>
              <w:rPr>
                <w:rFonts w:ascii="Times New Roman" w:eastAsia="Times New Roman" w:hAnsi="Times New Roman" w:cs="Times New Roman"/>
                <w:sz w:val="18"/>
              </w:rPr>
              <w:t>M3-S2 Binary search</w:t>
            </w:r>
            <w:r>
              <w:rPr>
                <w:rFonts w:ascii="Times New Roman" w:eastAsia="Times New Roman" w:hAnsi="Times New Roman" w:cs="Times New Roman"/>
                <w:sz w:val="24"/>
              </w:rPr>
              <w:t xml:space="preserve"> </w:t>
            </w:r>
          </w:p>
        </w:tc>
        <w:tc>
          <w:tcPr>
            <w:tcW w:w="1501" w:type="dxa"/>
            <w:tcBorders>
              <w:top w:val="single" w:sz="4" w:space="0" w:color="808080"/>
              <w:left w:val="single" w:sz="4" w:space="0" w:color="808080"/>
              <w:bottom w:val="single" w:sz="4" w:space="0" w:color="808080"/>
              <w:right w:val="single" w:sz="4" w:space="0" w:color="808080"/>
            </w:tcBorders>
          </w:tcPr>
          <w:p w14:paraId="15EFFE79" w14:textId="77777777" w:rsidR="009702E2" w:rsidRDefault="00D07D32">
            <w:pPr>
              <w:spacing w:after="0"/>
              <w:ind w:left="2"/>
            </w:pPr>
            <w:r>
              <w:rPr>
                <w:rFonts w:ascii="Times New Roman" w:eastAsia="Times New Roman" w:hAnsi="Times New Roman" w:cs="Times New Roman"/>
                <w:sz w:val="18"/>
              </w:rPr>
              <w:t>n = products in the sorted index</w:t>
            </w:r>
            <w:r>
              <w:rPr>
                <w:rFonts w:ascii="Times New Roman" w:eastAsia="Times New Roman" w:hAnsi="Times New Roman" w:cs="Times New Roman"/>
                <w:sz w:val="24"/>
              </w:rPr>
              <w:t xml:space="preserve"> </w:t>
            </w:r>
          </w:p>
        </w:tc>
        <w:tc>
          <w:tcPr>
            <w:tcW w:w="2151" w:type="dxa"/>
            <w:tcBorders>
              <w:top w:val="single" w:sz="4" w:space="0" w:color="808080"/>
              <w:left w:val="single" w:sz="4" w:space="0" w:color="808080"/>
              <w:bottom w:val="single" w:sz="4" w:space="0" w:color="808080"/>
              <w:right w:val="single" w:sz="4" w:space="0" w:color="808080"/>
            </w:tcBorders>
          </w:tcPr>
          <w:p w14:paraId="330230CA" w14:textId="77777777" w:rsidR="009702E2" w:rsidRDefault="00D07D32">
            <w:pPr>
              <w:spacing w:after="0"/>
              <w:ind w:left="2"/>
            </w:pPr>
            <w:r>
              <w:rPr>
                <w:rFonts w:ascii="Times New Roman" w:eastAsia="Times New Roman" w:hAnsi="Times New Roman" w:cs="Times New Roman"/>
                <w:sz w:val="18"/>
              </w:rPr>
              <w:t>Comparison of the key with the middle entry</w:t>
            </w:r>
            <w:r>
              <w:rPr>
                <w:rFonts w:ascii="Times New Roman" w:eastAsia="Times New Roman" w:hAnsi="Times New Roman" w:cs="Times New Roman"/>
                <w:sz w:val="24"/>
              </w:rPr>
              <w:t xml:space="preserve"> </w:t>
            </w:r>
          </w:p>
        </w:tc>
        <w:tc>
          <w:tcPr>
            <w:tcW w:w="1975" w:type="dxa"/>
            <w:tcBorders>
              <w:top w:val="single" w:sz="4" w:space="0" w:color="808080"/>
              <w:left w:val="single" w:sz="4" w:space="0" w:color="808080"/>
              <w:bottom w:val="single" w:sz="4" w:space="0" w:color="808080"/>
              <w:right w:val="single" w:sz="4" w:space="0" w:color="808080"/>
            </w:tcBorders>
          </w:tcPr>
          <w:p w14:paraId="76167E23" w14:textId="77777777" w:rsidR="009702E2" w:rsidRDefault="00D07D32">
            <w:pPr>
              <w:spacing w:after="0"/>
            </w:pPr>
            <w:r>
              <w:rPr>
                <w:rFonts w:ascii="Times New Roman" w:eastAsia="Times New Roman" w:hAnsi="Times New Roman" w:cs="Times New Roman"/>
                <w:sz w:val="18"/>
              </w:rPr>
              <w:t>Each recursive call / loop pass</w:t>
            </w:r>
            <w:r>
              <w:rPr>
                <w:rFonts w:ascii="Times New Roman" w:eastAsia="Times New Roman" w:hAnsi="Times New Roman" w:cs="Times New Roman"/>
                <w:sz w:val="24"/>
              </w:rPr>
              <w:t xml:space="preserve"> </w:t>
            </w:r>
          </w:p>
        </w:tc>
        <w:tc>
          <w:tcPr>
            <w:tcW w:w="1900" w:type="dxa"/>
            <w:tcBorders>
              <w:top w:val="single" w:sz="4" w:space="0" w:color="808080"/>
              <w:left w:val="single" w:sz="4" w:space="0" w:color="808080"/>
              <w:bottom w:val="single" w:sz="4" w:space="0" w:color="808080"/>
              <w:right w:val="single" w:sz="4" w:space="0" w:color="808080"/>
            </w:tcBorders>
          </w:tcPr>
          <w:p w14:paraId="57F1ECDD" w14:textId="77777777" w:rsidR="009702E2" w:rsidRDefault="00D07D32">
            <w:pPr>
              <w:spacing w:after="0"/>
              <w:ind w:left="2"/>
            </w:pPr>
            <w:r>
              <w:rPr>
                <w:rFonts w:ascii="Times New Roman" w:eastAsia="Times New Roman" w:hAnsi="Times New Roman" w:cs="Times New Roman"/>
                <w:sz w:val="18"/>
              </w:rPr>
              <w:t xml:space="preserve">Logarithmic: </w:t>
            </w:r>
            <w:r>
              <w:rPr>
                <w:rFonts w:ascii="Cambria Math" w:eastAsia="Cambria Math" w:hAnsi="Cambria Math" w:cs="Cambria Math"/>
                <w:sz w:val="18"/>
              </w:rPr>
              <w:t>⌊</w:t>
            </w:r>
            <w:r>
              <w:rPr>
                <w:rFonts w:ascii="Times New Roman" w:eastAsia="Times New Roman" w:hAnsi="Times New Roman" w:cs="Times New Roman"/>
                <w:sz w:val="18"/>
              </w:rPr>
              <w:t>log₂ n</w:t>
            </w:r>
            <w:r>
              <w:rPr>
                <w:rFonts w:ascii="Cambria Math" w:eastAsia="Cambria Math" w:hAnsi="Cambria Math" w:cs="Cambria Math"/>
                <w:sz w:val="18"/>
              </w:rPr>
              <w:t>⌋</w:t>
            </w:r>
            <w:r>
              <w:rPr>
                <w:rFonts w:ascii="Times New Roman" w:eastAsia="Times New Roman" w:hAnsi="Times New Roman" w:cs="Times New Roman"/>
                <w:sz w:val="18"/>
              </w:rPr>
              <w:t xml:space="preserve"> + 1</w:t>
            </w:r>
            <w:r>
              <w:rPr>
                <w:rFonts w:ascii="Times New Roman" w:eastAsia="Times New Roman" w:hAnsi="Times New Roman" w:cs="Times New Roman"/>
                <w:sz w:val="24"/>
              </w:rPr>
              <w:t xml:space="preserve"> </w:t>
            </w:r>
          </w:p>
        </w:tc>
      </w:tr>
      <w:tr w:rsidR="009702E2" w14:paraId="3D217F41" w14:textId="77777777">
        <w:trPr>
          <w:trHeight w:val="782"/>
        </w:trPr>
        <w:tc>
          <w:tcPr>
            <w:tcW w:w="1499" w:type="dxa"/>
            <w:tcBorders>
              <w:top w:val="single" w:sz="4" w:space="0" w:color="808080"/>
              <w:left w:val="single" w:sz="4" w:space="0" w:color="808080"/>
              <w:bottom w:val="single" w:sz="4" w:space="0" w:color="808080"/>
              <w:right w:val="single" w:sz="4" w:space="0" w:color="808080"/>
            </w:tcBorders>
          </w:tcPr>
          <w:p w14:paraId="0C8BE13A" w14:textId="77777777" w:rsidR="009702E2" w:rsidRDefault="00D07D32">
            <w:pPr>
              <w:spacing w:after="0"/>
              <w:ind w:left="1"/>
            </w:pPr>
            <w:r>
              <w:rPr>
                <w:rFonts w:ascii="Times New Roman" w:eastAsia="Times New Roman" w:hAnsi="Times New Roman" w:cs="Times New Roman"/>
                <w:sz w:val="18"/>
              </w:rPr>
              <w:t xml:space="preserve">M4 </w:t>
            </w:r>
          </w:p>
          <w:p w14:paraId="6D4C2F08" w14:textId="77777777" w:rsidR="009702E2" w:rsidRDefault="00D07D32">
            <w:pPr>
              <w:spacing w:after="0"/>
              <w:ind w:left="1"/>
            </w:pPr>
            <w:r>
              <w:rPr>
                <w:rFonts w:ascii="Times New Roman" w:eastAsia="Times New Roman" w:hAnsi="Times New Roman" w:cs="Times New Roman"/>
                <w:sz w:val="18"/>
              </w:rPr>
              <w:t>Recommendation engine</w:t>
            </w:r>
            <w:r>
              <w:rPr>
                <w:rFonts w:ascii="Times New Roman" w:eastAsia="Times New Roman" w:hAnsi="Times New Roman" w:cs="Times New Roman"/>
                <w:sz w:val="24"/>
              </w:rPr>
              <w:t xml:space="preserve"> </w:t>
            </w:r>
          </w:p>
        </w:tc>
        <w:tc>
          <w:tcPr>
            <w:tcW w:w="1501" w:type="dxa"/>
            <w:tcBorders>
              <w:top w:val="single" w:sz="4" w:space="0" w:color="808080"/>
              <w:left w:val="single" w:sz="4" w:space="0" w:color="808080"/>
              <w:bottom w:val="single" w:sz="4" w:space="0" w:color="808080"/>
              <w:right w:val="single" w:sz="4" w:space="0" w:color="808080"/>
            </w:tcBorders>
          </w:tcPr>
          <w:p w14:paraId="1EB53241" w14:textId="77777777" w:rsidR="009702E2" w:rsidRDefault="00D07D32">
            <w:pPr>
              <w:spacing w:after="0"/>
              <w:ind w:left="2"/>
            </w:pPr>
            <w:r>
              <w:rPr>
                <w:rFonts w:ascii="Times New Roman" w:eastAsia="Times New Roman" w:hAnsi="Times New Roman" w:cs="Times New Roman"/>
                <w:sz w:val="18"/>
              </w:rPr>
              <w:t>n = size of the customer–product data</w:t>
            </w:r>
            <w:r>
              <w:rPr>
                <w:rFonts w:ascii="Times New Roman" w:eastAsia="Times New Roman" w:hAnsi="Times New Roman" w:cs="Times New Roman"/>
                <w:sz w:val="24"/>
              </w:rPr>
              <w:t xml:space="preserve"> </w:t>
            </w:r>
          </w:p>
        </w:tc>
        <w:tc>
          <w:tcPr>
            <w:tcW w:w="2151" w:type="dxa"/>
            <w:tcBorders>
              <w:top w:val="single" w:sz="4" w:space="0" w:color="808080"/>
              <w:left w:val="single" w:sz="4" w:space="0" w:color="808080"/>
              <w:bottom w:val="single" w:sz="4" w:space="0" w:color="808080"/>
              <w:right w:val="single" w:sz="4" w:space="0" w:color="808080"/>
            </w:tcBorders>
          </w:tcPr>
          <w:p w14:paraId="2855B444" w14:textId="77777777" w:rsidR="009702E2" w:rsidRDefault="00D07D32">
            <w:pPr>
              <w:spacing w:after="0"/>
              <w:ind w:left="2"/>
            </w:pPr>
            <w:r>
              <w:rPr>
                <w:rFonts w:ascii="Times New Roman" w:eastAsia="Times New Roman" w:hAnsi="Times New Roman" w:cs="Times New Roman"/>
                <w:sz w:val="18"/>
              </w:rPr>
              <w:t>Merge step: combining partial results (one unit per element)</w:t>
            </w:r>
            <w:r>
              <w:rPr>
                <w:rFonts w:ascii="Times New Roman" w:eastAsia="Times New Roman" w:hAnsi="Times New Roman" w:cs="Times New Roman"/>
                <w:sz w:val="24"/>
              </w:rPr>
              <w:t xml:space="preserve"> </w:t>
            </w:r>
          </w:p>
        </w:tc>
        <w:tc>
          <w:tcPr>
            <w:tcW w:w="1975" w:type="dxa"/>
            <w:tcBorders>
              <w:top w:val="single" w:sz="4" w:space="0" w:color="808080"/>
              <w:left w:val="single" w:sz="4" w:space="0" w:color="808080"/>
              <w:bottom w:val="single" w:sz="4" w:space="0" w:color="808080"/>
              <w:right w:val="single" w:sz="4" w:space="0" w:color="808080"/>
            </w:tcBorders>
          </w:tcPr>
          <w:p w14:paraId="7AF16792" w14:textId="77777777" w:rsidR="009702E2" w:rsidRDefault="00D07D32">
            <w:pPr>
              <w:spacing w:after="0"/>
            </w:pPr>
            <w:r>
              <w:rPr>
                <w:rFonts w:ascii="Times New Roman" w:eastAsia="Times New Roman" w:hAnsi="Times New Roman" w:cs="Times New Roman"/>
                <w:sz w:val="18"/>
              </w:rPr>
              <w:t>Combine/merge work f(n) = n at every recursion node</w:t>
            </w:r>
            <w:r>
              <w:rPr>
                <w:rFonts w:ascii="Times New Roman" w:eastAsia="Times New Roman" w:hAnsi="Times New Roman" w:cs="Times New Roman"/>
                <w:sz w:val="24"/>
              </w:rPr>
              <w:t xml:space="preserve"> </w:t>
            </w:r>
          </w:p>
        </w:tc>
        <w:tc>
          <w:tcPr>
            <w:tcW w:w="1900" w:type="dxa"/>
            <w:tcBorders>
              <w:top w:val="single" w:sz="4" w:space="0" w:color="808080"/>
              <w:left w:val="single" w:sz="4" w:space="0" w:color="808080"/>
              <w:bottom w:val="single" w:sz="4" w:space="0" w:color="808080"/>
              <w:right w:val="single" w:sz="4" w:space="0" w:color="808080"/>
            </w:tcBorders>
          </w:tcPr>
          <w:p w14:paraId="1A1F4833" w14:textId="77777777" w:rsidR="009702E2" w:rsidRDefault="00D07D32">
            <w:pPr>
              <w:spacing w:after="0"/>
              <w:ind w:left="2"/>
            </w:pPr>
            <w:r>
              <w:rPr>
                <w:rFonts w:ascii="Times New Roman" w:eastAsia="Times New Roman" w:hAnsi="Times New Roman" w:cs="Times New Roman"/>
                <w:sz w:val="18"/>
              </w:rPr>
              <w:t>Current: ≈ 2n²; redesign: ≈ n log n</w:t>
            </w:r>
            <w:r>
              <w:rPr>
                <w:rFonts w:ascii="Times New Roman" w:eastAsia="Times New Roman" w:hAnsi="Times New Roman" w:cs="Times New Roman"/>
                <w:sz w:val="24"/>
              </w:rPr>
              <w:t xml:space="preserve"> </w:t>
            </w:r>
          </w:p>
        </w:tc>
      </w:tr>
      <w:tr w:rsidR="009702E2" w14:paraId="59CED6CC" w14:textId="77777777">
        <w:trPr>
          <w:trHeight w:val="782"/>
        </w:trPr>
        <w:tc>
          <w:tcPr>
            <w:tcW w:w="1499" w:type="dxa"/>
            <w:tcBorders>
              <w:top w:val="single" w:sz="4" w:space="0" w:color="808080"/>
              <w:left w:val="single" w:sz="4" w:space="0" w:color="808080"/>
              <w:bottom w:val="single" w:sz="4" w:space="0" w:color="808080"/>
              <w:right w:val="single" w:sz="4" w:space="0" w:color="808080"/>
            </w:tcBorders>
          </w:tcPr>
          <w:p w14:paraId="491BB954" w14:textId="77777777" w:rsidR="009702E2" w:rsidRDefault="00D07D32">
            <w:pPr>
              <w:spacing w:after="0"/>
              <w:ind w:left="1"/>
            </w:pPr>
            <w:r>
              <w:rPr>
                <w:rFonts w:ascii="Times New Roman" w:eastAsia="Times New Roman" w:hAnsi="Times New Roman" w:cs="Times New Roman"/>
                <w:sz w:val="18"/>
              </w:rPr>
              <w:t>M5 Sales analytics</w:t>
            </w:r>
            <w:r>
              <w:rPr>
                <w:rFonts w:ascii="Times New Roman" w:eastAsia="Times New Roman" w:hAnsi="Times New Roman" w:cs="Times New Roman"/>
                <w:sz w:val="24"/>
              </w:rPr>
              <w:t xml:space="preserve"> </w:t>
            </w:r>
          </w:p>
        </w:tc>
        <w:tc>
          <w:tcPr>
            <w:tcW w:w="1501" w:type="dxa"/>
            <w:tcBorders>
              <w:top w:val="single" w:sz="4" w:space="0" w:color="808080"/>
              <w:left w:val="single" w:sz="4" w:space="0" w:color="808080"/>
              <w:bottom w:val="single" w:sz="4" w:space="0" w:color="808080"/>
              <w:right w:val="single" w:sz="4" w:space="0" w:color="808080"/>
            </w:tcBorders>
          </w:tcPr>
          <w:p w14:paraId="47A1A7C1" w14:textId="77777777" w:rsidR="009702E2" w:rsidRDefault="00D07D32">
            <w:pPr>
              <w:spacing w:after="0"/>
              <w:ind w:left="2"/>
            </w:pPr>
            <w:r>
              <w:rPr>
                <w:rFonts w:ascii="Times New Roman" w:eastAsia="Times New Roman" w:hAnsi="Times New Roman" w:cs="Times New Roman"/>
                <w:sz w:val="18"/>
              </w:rPr>
              <w:t>n = number of sales records</w:t>
            </w:r>
            <w:r>
              <w:rPr>
                <w:rFonts w:ascii="Times New Roman" w:eastAsia="Times New Roman" w:hAnsi="Times New Roman" w:cs="Times New Roman"/>
                <w:sz w:val="24"/>
              </w:rPr>
              <w:t xml:space="preserve"> </w:t>
            </w:r>
          </w:p>
        </w:tc>
        <w:tc>
          <w:tcPr>
            <w:tcW w:w="2151" w:type="dxa"/>
            <w:tcBorders>
              <w:top w:val="single" w:sz="4" w:space="0" w:color="808080"/>
              <w:left w:val="single" w:sz="4" w:space="0" w:color="808080"/>
              <w:bottom w:val="single" w:sz="4" w:space="0" w:color="808080"/>
              <w:right w:val="single" w:sz="4" w:space="0" w:color="808080"/>
            </w:tcBorders>
          </w:tcPr>
          <w:p w14:paraId="1FAD6198" w14:textId="77777777" w:rsidR="009702E2" w:rsidRDefault="00D07D32">
            <w:pPr>
              <w:spacing w:after="0"/>
              <w:ind w:left="2"/>
              <w:jc w:val="both"/>
            </w:pPr>
            <w:r>
              <w:rPr>
                <w:rFonts w:ascii="Times New Roman" w:eastAsia="Times New Roman" w:hAnsi="Times New Roman" w:cs="Times New Roman"/>
                <w:sz w:val="18"/>
              </w:rPr>
              <w:t>Comparison made while sorting by revenue</w:t>
            </w:r>
            <w:r>
              <w:rPr>
                <w:rFonts w:ascii="Times New Roman" w:eastAsia="Times New Roman" w:hAnsi="Times New Roman" w:cs="Times New Roman"/>
                <w:sz w:val="24"/>
              </w:rPr>
              <w:t xml:space="preserve"> </w:t>
            </w:r>
          </w:p>
        </w:tc>
        <w:tc>
          <w:tcPr>
            <w:tcW w:w="1975" w:type="dxa"/>
            <w:tcBorders>
              <w:top w:val="single" w:sz="4" w:space="0" w:color="808080"/>
              <w:left w:val="single" w:sz="4" w:space="0" w:color="808080"/>
              <w:bottom w:val="single" w:sz="4" w:space="0" w:color="808080"/>
              <w:right w:val="single" w:sz="4" w:space="0" w:color="808080"/>
            </w:tcBorders>
          </w:tcPr>
          <w:p w14:paraId="5985CCD3" w14:textId="77777777" w:rsidR="009702E2" w:rsidRDefault="00D07D32">
            <w:pPr>
              <w:spacing w:after="0"/>
            </w:pPr>
            <w:r>
              <w:rPr>
                <w:rFonts w:ascii="Times New Roman" w:eastAsia="Times New Roman" w:hAnsi="Times New Roman" w:cs="Times New Roman"/>
                <w:sz w:val="18"/>
              </w:rPr>
              <w:t>Sort performed at every recursion level, f(n) = n log n</w:t>
            </w:r>
            <w:r>
              <w:rPr>
                <w:rFonts w:ascii="Times New Roman" w:eastAsia="Times New Roman" w:hAnsi="Times New Roman" w:cs="Times New Roman"/>
                <w:sz w:val="24"/>
              </w:rPr>
              <w:t xml:space="preserve"> </w:t>
            </w:r>
          </w:p>
        </w:tc>
        <w:tc>
          <w:tcPr>
            <w:tcW w:w="1900" w:type="dxa"/>
            <w:tcBorders>
              <w:top w:val="single" w:sz="4" w:space="0" w:color="808080"/>
              <w:left w:val="single" w:sz="4" w:space="0" w:color="808080"/>
              <w:bottom w:val="single" w:sz="4" w:space="0" w:color="808080"/>
              <w:right w:val="single" w:sz="4" w:space="0" w:color="808080"/>
            </w:tcBorders>
          </w:tcPr>
          <w:p w14:paraId="7D0F94DD" w14:textId="77777777" w:rsidR="009702E2" w:rsidRDefault="00D07D32">
            <w:pPr>
              <w:spacing w:after="0"/>
              <w:ind w:left="2"/>
            </w:pPr>
            <w:r>
              <w:rPr>
                <w:rFonts w:ascii="Times New Roman" w:eastAsia="Times New Roman" w:hAnsi="Times New Roman" w:cs="Times New Roman"/>
                <w:sz w:val="18"/>
              </w:rPr>
              <w:t>≈ ½ n log² n</w:t>
            </w:r>
            <w:r>
              <w:rPr>
                <w:rFonts w:ascii="Times New Roman" w:eastAsia="Times New Roman" w:hAnsi="Times New Roman" w:cs="Times New Roman"/>
                <w:sz w:val="24"/>
              </w:rPr>
              <w:t xml:space="preserve"> </w:t>
            </w:r>
          </w:p>
        </w:tc>
      </w:tr>
      <w:tr w:rsidR="009702E2" w14:paraId="1E5781BF" w14:textId="77777777">
        <w:trPr>
          <w:trHeight w:val="560"/>
        </w:trPr>
        <w:tc>
          <w:tcPr>
            <w:tcW w:w="1499" w:type="dxa"/>
            <w:tcBorders>
              <w:top w:val="single" w:sz="4" w:space="0" w:color="808080"/>
              <w:left w:val="single" w:sz="4" w:space="0" w:color="808080"/>
              <w:bottom w:val="single" w:sz="4" w:space="0" w:color="808080"/>
              <w:right w:val="single" w:sz="4" w:space="0" w:color="808080"/>
            </w:tcBorders>
          </w:tcPr>
          <w:p w14:paraId="6F133B54" w14:textId="77777777" w:rsidR="009702E2" w:rsidRDefault="00D07D32">
            <w:pPr>
              <w:spacing w:after="0"/>
              <w:ind w:left="1"/>
            </w:pPr>
            <w:r>
              <w:rPr>
                <w:rFonts w:ascii="Times New Roman" w:eastAsia="Times New Roman" w:hAnsi="Times New Roman" w:cs="Times New Roman"/>
                <w:sz w:val="18"/>
              </w:rPr>
              <w:t>Report generator</w:t>
            </w:r>
            <w:r>
              <w:rPr>
                <w:rFonts w:ascii="Times New Roman" w:eastAsia="Times New Roman" w:hAnsi="Times New Roman" w:cs="Times New Roman"/>
                <w:sz w:val="24"/>
              </w:rPr>
              <w:t xml:space="preserve"> </w:t>
            </w:r>
          </w:p>
        </w:tc>
        <w:tc>
          <w:tcPr>
            <w:tcW w:w="1501" w:type="dxa"/>
            <w:tcBorders>
              <w:top w:val="single" w:sz="4" w:space="0" w:color="808080"/>
              <w:left w:val="single" w:sz="4" w:space="0" w:color="808080"/>
              <w:bottom w:val="single" w:sz="4" w:space="0" w:color="808080"/>
              <w:right w:val="single" w:sz="4" w:space="0" w:color="808080"/>
            </w:tcBorders>
          </w:tcPr>
          <w:p w14:paraId="4FD802F2" w14:textId="77777777" w:rsidR="009702E2" w:rsidRDefault="00D07D32">
            <w:pPr>
              <w:spacing w:after="0"/>
              <w:ind w:left="2"/>
            </w:pPr>
            <w:r>
              <w:rPr>
                <w:rFonts w:ascii="Times New Roman" w:eastAsia="Times New Roman" w:hAnsi="Times New Roman" w:cs="Times New Roman"/>
                <w:sz w:val="18"/>
              </w:rPr>
              <w:t>n = number of records</w:t>
            </w:r>
            <w:r>
              <w:rPr>
                <w:rFonts w:ascii="Times New Roman" w:eastAsia="Times New Roman" w:hAnsi="Times New Roman" w:cs="Times New Roman"/>
                <w:sz w:val="24"/>
              </w:rPr>
              <w:t xml:space="preserve"> </w:t>
            </w:r>
          </w:p>
        </w:tc>
        <w:tc>
          <w:tcPr>
            <w:tcW w:w="2151" w:type="dxa"/>
            <w:tcBorders>
              <w:top w:val="single" w:sz="4" w:space="0" w:color="808080"/>
              <w:left w:val="single" w:sz="4" w:space="0" w:color="808080"/>
              <w:bottom w:val="single" w:sz="4" w:space="0" w:color="808080"/>
              <w:right w:val="single" w:sz="4" w:space="0" w:color="808080"/>
            </w:tcBorders>
          </w:tcPr>
          <w:p w14:paraId="2CF5DA74" w14:textId="77777777" w:rsidR="009702E2" w:rsidRDefault="00D07D32">
            <w:pPr>
              <w:spacing w:after="0"/>
              <w:ind w:left="2"/>
            </w:pPr>
            <w:r>
              <w:rPr>
                <w:rFonts w:ascii="Times New Roman" w:eastAsia="Times New Roman" w:hAnsi="Times New Roman" w:cs="Times New Roman"/>
                <w:sz w:val="18"/>
              </w:rPr>
              <w:t>Dominant elementary step of the quadratic part</w:t>
            </w:r>
            <w:r>
              <w:rPr>
                <w:rFonts w:ascii="Times New Roman" w:eastAsia="Times New Roman" w:hAnsi="Times New Roman" w:cs="Times New Roman"/>
                <w:sz w:val="24"/>
              </w:rPr>
              <w:t xml:space="preserve"> </w:t>
            </w:r>
          </w:p>
        </w:tc>
        <w:tc>
          <w:tcPr>
            <w:tcW w:w="1975" w:type="dxa"/>
            <w:tcBorders>
              <w:top w:val="single" w:sz="4" w:space="0" w:color="808080"/>
              <w:left w:val="single" w:sz="4" w:space="0" w:color="808080"/>
              <w:bottom w:val="single" w:sz="4" w:space="0" w:color="808080"/>
              <w:right w:val="single" w:sz="4" w:space="0" w:color="808080"/>
            </w:tcBorders>
          </w:tcPr>
          <w:p w14:paraId="6ECA5420" w14:textId="77777777" w:rsidR="009702E2" w:rsidRDefault="00D07D32">
            <w:pPr>
              <w:spacing w:after="0"/>
            </w:pPr>
            <w:r>
              <w:rPr>
                <w:rFonts w:ascii="Times New Roman" w:eastAsia="Times New Roman" w:hAnsi="Times New Roman" w:cs="Times New Roman"/>
                <w:sz w:val="18"/>
              </w:rPr>
              <w:t>Part of the nightly job with cost 3n²</w:t>
            </w:r>
            <w:r>
              <w:rPr>
                <w:rFonts w:ascii="Times New Roman" w:eastAsia="Times New Roman" w:hAnsi="Times New Roman" w:cs="Times New Roman"/>
                <w:sz w:val="24"/>
              </w:rPr>
              <w:t xml:space="preserve"> </w:t>
            </w:r>
          </w:p>
        </w:tc>
        <w:tc>
          <w:tcPr>
            <w:tcW w:w="1900" w:type="dxa"/>
            <w:tcBorders>
              <w:top w:val="single" w:sz="4" w:space="0" w:color="808080"/>
              <w:left w:val="single" w:sz="4" w:space="0" w:color="808080"/>
              <w:bottom w:val="single" w:sz="4" w:space="0" w:color="808080"/>
              <w:right w:val="single" w:sz="4" w:space="0" w:color="808080"/>
            </w:tcBorders>
          </w:tcPr>
          <w:p w14:paraId="630A5479" w14:textId="77777777" w:rsidR="009702E2" w:rsidRDefault="00D07D32">
            <w:pPr>
              <w:spacing w:after="0"/>
              <w:ind w:left="2"/>
            </w:pPr>
            <w:r>
              <w:rPr>
                <w:rFonts w:ascii="Times New Roman" w:eastAsia="Times New Roman" w:hAnsi="Times New Roman" w:cs="Times New Roman"/>
                <w:sz w:val="18"/>
              </w:rPr>
              <w:t>≈ 3n²</w:t>
            </w:r>
            <w:r>
              <w:rPr>
                <w:rFonts w:ascii="Times New Roman" w:eastAsia="Times New Roman" w:hAnsi="Times New Roman" w:cs="Times New Roman"/>
                <w:sz w:val="24"/>
              </w:rPr>
              <w:t xml:space="preserve"> </w:t>
            </w:r>
          </w:p>
        </w:tc>
      </w:tr>
    </w:tbl>
    <w:p w14:paraId="1E19436C" w14:textId="77777777" w:rsidR="009702E2" w:rsidRDefault="00D07D32">
      <w:pPr>
        <w:spacing w:after="264"/>
      </w:pPr>
      <w:r>
        <w:rPr>
          <w:rFonts w:ascii="Times New Roman" w:eastAsia="Times New Roman" w:hAnsi="Times New Roman" w:cs="Times New Roman"/>
          <w:sz w:val="24"/>
        </w:rPr>
        <w:t xml:space="preserve"> </w:t>
      </w:r>
    </w:p>
    <w:p w14:paraId="4A3C4134" w14:textId="77777777" w:rsidR="009702E2" w:rsidRDefault="00D07D32">
      <w:pPr>
        <w:pStyle w:val="Heading3"/>
        <w:ind w:left="-5"/>
      </w:pPr>
      <w:r>
        <w:t xml:space="preserve">(a.1) Module M1 </w:t>
      </w:r>
      <w:r>
        <w:t>–</w:t>
      </w:r>
      <w:r>
        <w:t xml:space="preserve"> Duplicate-Listing Detector</w:t>
      </w:r>
      <w:r>
        <w:rPr>
          <w:b w:val="0"/>
          <w:color w:val="2E74B5"/>
          <w:sz w:val="26"/>
        </w:rPr>
        <w:t xml:space="preserve"> </w:t>
      </w:r>
    </w:p>
    <w:p w14:paraId="049E3FDC" w14:textId="77777777" w:rsidR="009702E2" w:rsidRDefault="00D07D32">
      <w:pPr>
        <w:spacing w:after="143" w:line="300" w:lineRule="auto"/>
        <w:ind w:left="-5" w:hanging="10"/>
        <w:jc w:val="both"/>
      </w:pPr>
      <w:r>
        <w:rPr>
          <w:rFonts w:ascii="Times New Roman" w:eastAsia="Times New Roman" w:hAnsi="Times New Roman" w:cs="Times New Roman"/>
          <w:b/>
          <w:sz w:val="24"/>
        </w:rPr>
        <w:t>Input size.</w:t>
      </w:r>
      <w:r>
        <w:rPr>
          <w:rFonts w:ascii="Times New Roman" w:eastAsia="Times New Roman" w:hAnsi="Times New Roman" w:cs="Times New Roman"/>
          <w:sz w:val="24"/>
        </w:rPr>
        <w:t xml:space="preserve"> The only variable that controls the loops is n, the number of products in the catalogue. Each product record has a fixed number of fields (title, seller, …), so the length of </w:t>
      </w:r>
      <w:r>
        <w:rPr>
          <w:rFonts w:ascii="Times New Roman" w:eastAsia="Times New Roman" w:hAnsi="Times New Roman" w:cs="Times New Roman"/>
          <w:sz w:val="24"/>
        </w:rPr>
        <w:t xml:space="preserve">a single record does not grow with n. </w:t>
      </w:r>
    </w:p>
    <w:p w14:paraId="460497D7" w14:textId="77777777" w:rsidR="009702E2" w:rsidRDefault="00D07D32">
      <w:pPr>
        <w:spacing w:after="78"/>
      </w:pPr>
      <w:r>
        <w:rPr>
          <w:rFonts w:ascii="Times New Roman" w:eastAsia="Times New Roman" w:hAnsi="Times New Roman" w:cs="Times New Roman"/>
          <w:b/>
          <w:sz w:val="24"/>
        </w:rPr>
        <w:t>Basic operation.</w:t>
      </w:r>
      <w:r>
        <w:rPr>
          <w:rFonts w:ascii="Times New Roman" w:eastAsia="Times New Roman" w:hAnsi="Times New Roman" w:cs="Times New Roman"/>
          <w:sz w:val="24"/>
        </w:rPr>
        <w:t xml:space="preserve"> The statement </w:t>
      </w:r>
      <w:r>
        <w:rPr>
          <w:rFonts w:ascii="Courier New" w:eastAsia="Courier New" w:hAnsi="Courier New" w:cs="Courier New"/>
          <w:sz w:val="21"/>
        </w:rPr>
        <w:t xml:space="preserve">IF Product[i].title = Product[j].title AND </w:t>
      </w:r>
    </w:p>
    <w:p w14:paraId="3941E06F" w14:textId="77777777" w:rsidR="009702E2" w:rsidRDefault="00D07D32">
      <w:pPr>
        <w:spacing w:after="122" w:line="300" w:lineRule="auto"/>
        <w:ind w:left="-5" w:hanging="10"/>
        <w:jc w:val="both"/>
      </w:pPr>
      <w:r>
        <w:rPr>
          <w:rFonts w:ascii="Courier New" w:eastAsia="Courier New" w:hAnsi="Courier New" w:cs="Courier New"/>
          <w:sz w:val="21"/>
        </w:rPr>
        <w:t>Product[i].seller = Product[j].seller</w:t>
      </w:r>
      <w:r>
        <w:rPr>
          <w:rFonts w:ascii="Times New Roman" w:eastAsia="Times New Roman" w:hAnsi="Times New Roman" w:cs="Times New Roman"/>
          <w:sz w:val="24"/>
        </w:rPr>
        <w:t xml:space="preserve"> is executed once for every pair (i, j) with i &lt; j. It is the innermost statement, it is executed more often than anything else (the outer loop only executes n − 1 times, and </w:t>
      </w:r>
      <w:r>
        <w:rPr>
          <w:rFonts w:ascii="Courier New" w:eastAsia="Courier New" w:hAnsi="Courier New" w:cs="Courier New"/>
          <w:sz w:val="21"/>
        </w:rPr>
        <w:t>MarkDuplicate(j)</w:t>
      </w:r>
      <w:r>
        <w:rPr>
          <w:rFonts w:ascii="Times New Roman" w:eastAsia="Times New Roman" w:hAnsi="Times New Roman" w:cs="Times New Roman"/>
          <w:sz w:val="24"/>
        </w:rPr>
        <w:t xml:space="preserve"> executes at most as often as the IF), and its count determines the growth rate. I therefore take the </w:t>
      </w:r>
      <w:r>
        <w:rPr>
          <w:rFonts w:ascii="Times New Roman" w:eastAsia="Times New Roman" w:hAnsi="Times New Roman" w:cs="Times New Roman"/>
          <w:b/>
          <w:sz w:val="24"/>
        </w:rPr>
        <w:t>pair comparison</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as the basic operation. (Strictly, one pair comparison compares two strings, but because titles and sellers have bounded length this costs a constant.) </w:t>
      </w:r>
    </w:p>
    <w:p w14:paraId="2F4BC72F" w14:textId="77777777" w:rsidR="009702E2" w:rsidRDefault="00D07D32">
      <w:pPr>
        <w:spacing w:after="4" w:line="296" w:lineRule="auto"/>
        <w:ind w:left="-5" w:right="5" w:hanging="10"/>
        <w:jc w:val="both"/>
      </w:pPr>
      <w:r>
        <w:rPr>
          <w:rFonts w:ascii="Times New Roman" w:eastAsia="Times New Roman" w:hAnsi="Times New Roman" w:cs="Times New Roman"/>
          <w:b/>
          <w:sz w:val="24"/>
        </w:rPr>
        <w:lastRenderedPageBreak/>
        <w:t>Growth.</w:t>
      </w:r>
      <w:r>
        <w:rPr>
          <w:rFonts w:ascii="Times New Roman" w:eastAsia="Times New Roman" w:hAnsi="Times New Roman" w:cs="Times New Roman"/>
          <w:sz w:val="24"/>
        </w:rPr>
        <w:t xml:space="preserve"> For each i the inner loop runs n − 1 − i times, so the loops together form a triangle of pairs. The count grows with the square of n: doubling the catalogue roughly quadruples the nightly work. At n = 10⁵ the pairs number about 5 × 10⁹; at n = 10⁶ they number about 5 × 10¹¹, i.e. ×100 for a ×10 growth in data. </w:t>
      </w:r>
    </w:p>
    <w:p w14:paraId="09252D25" w14:textId="77777777" w:rsidR="009702E2" w:rsidRDefault="00D07D32">
      <w:pPr>
        <w:spacing w:after="296" w:line="293" w:lineRule="auto"/>
      </w:pPr>
      <w:r>
        <w:rPr>
          <w:rFonts w:ascii="Times New Roman" w:eastAsia="Times New Roman" w:hAnsi="Times New Roman" w:cs="Times New Roman"/>
          <w:b/>
          <w:sz w:val="24"/>
        </w:rPr>
        <w:t>Justification.</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The comparison is executed regardless of whether the titles match, so the count does not depend on the data (no best/worst difference). This makes M1 a clean example of an algorithm whose cost is purely a function of n. </w:t>
      </w:r>
    </w:p>
    <w:p w14:paraId="72419A76" w14:textId="77777777" w:rsidR="009702E2" w:rsidRDefault="00D07D32">
      <w:pPr>
        <w:pStyle w:val="Heading3"/>
        <w:ind w:left="-5"/>
      </w:pPr>
      <w:r>
        <w:t xml:space="preserve">(a.2) Module M2 </w:t>
      </w:r>
      <w:r>
        <w:t>–</w:t>
      </w:r>
      <w:r>
        <w:t xml:space="preserve"> API Rate Limiter</w:t>
      </w:r>
      <w:r>
        <w:rPr>
          <w:b w:val="0"/>
          <w:color w:val="2E74B5"/>
          <w:sz w:val="26"/>
        </w:rPr>
        <w:t xml:space="preserve"> </w:t>
      </w:r>
    </w:p>
    <w:p w14:paraId="59CF9FA5" w14:textId="77777777" w:rsidR="009702E2" w:rsidRDefault="00D07D32">
      <w:pPr>
        <w:spacing w:after="122" w:line="300" w:lineRule="auto"/>
        <w:ind w:left="-5" w:hanging="10"/>
        <w:jc w:val="both"/>
      </w:pPr>
      <w:r>
        <w:rPr>
          <w:rFonts w:ascii="Times New Roman" w:eastAsia="Times New Roman" w:hAnsi="Times New Roman" w:cs="Times New Roman"/>
          <w:b/>
          <w:sz w:val="24"/>
        </w:rPr>
        <w:t>Input size.</w:t>
      </w:r>
      <w:r>
        <w:rPr>
          <w:rFonts w:ascii="Times New Roman" w:eastAsia="Times New Roman" w:hAnsi="Times New Roman" w:cs="Times New Roman"/>
          <w:sz w:val="24"/>
        </w:rPr>
        <w:t xml:space="preserve"> n is the upper limit of the window variable i; the routine audits request windows of size 1, 2, 4, 8, … until the window size reaches n. Hence n is the size of the largest window, which is the natural measure of the input. </w:t>
      </w:r>
    </w:p>
    <w:p w14:paraId="0D2C63AC" w14:textId="77777777" w:rsidR="009702E2" w:rsidRDefault="00D07D32">
      <w:pPr>
        <w:spacing w:after="122" w:line="300" w:lineRule="auto"/>
        <w:ind w:left="-5" w:hanging="10"/>
        <w:jc w:val="both"/>
      </w:pPr>
      <w:r>
        <w:rPr>
          <w:rFonts w:ascii="Times New Roman" w:eastAsia="Times New Roman" w:hAnsi="Times New Roman" w:cs="Times New Roman"/>
          <w:b/>
          <w:sz w:val="24"/>
        </w:rPr>
        <w:t>Basic operation.</w:t>
      </w:r>
      <w:r>
        <w:rPr>
          <w:rFonts w:ascii="Times New Roman" w:eastAsia="Times New Roman" w:hAnsi="Times New Roman" w:cs="Times New Roman"/>
          <w:sz w:val="24"/>
        </w:rPr>
        <w:t xml:space="preserve"> </w:t>
      </w:r>
      <w:r>
        <w:rPr>
          <w:rFonts w:ascii="Courier New" w:eastAsia="Courier New" w:hAnsi="Courier New" w:cs="Courier New"/>
          <w:sz w:val="21"/>
        </w:rPr>
        <w:t>Audit(Request[j])</w:t>
      </w:r>
      <w:r>
        <w:rPr>
          <w:rFonts w:ascii="Times New Roman" w:eastAsia="Times New Roman" w:hAnsi="Times New Roman" w:cs="Times New Roman"/>
          <w:sz w:val="24"/>
        </w:rPr>
        <w:t xml:space="preserve"> is explicitly marked as the basic operation. It lies in the body of the inner FOR loop, which is nested inside the WHILE loop. </w:t>
      </w:r>
    </w:p>
    <w:p w14:paraId="7AF87215" w14:textId="77777777" w:rsidR="009702E2" w:rsidRDefault="00D07D32">
      <w:pPr>
        <w:spacing w:after="293" w:line="296" w:lineRule="auto"/>
        <w:ind w:left="-5" w:right="5" w:hanging="10"/>
        <w:jc w:val="both"/>
      </w:pPr>
      <w:r>
        <w:rPr>
          <w:rFonts w:ascii="Times New Roman" w:eastAsia="Times New Roman" w:hAnsi="Times New Roman" w:cs="Times New Roman"/>
          <w:b/>
          <w:sz w:val="24"/>
        </w:rPr>
        <w:t>Growth.</w:t>
      </w:r>
      <w:r>
        <w:rPr>
          <w:rFonts w:ascii="Times New Roman" w:eastAsia="Times New Roman" w:hAnsi="Times New Roman" w:cs="Times New Roman"/>
          <w:sz w:val="24"/>
        </w:rPr>
        <w:t xml:space="preserve"> The WHILE loop executes about log₂ n times, but the inner loop does </w:t>
      </w:r>
      <w:r>
        <w:rPr>
          <w:rFonts w:ascii="Times New Roman" w:eastAsia="Times New Roman" w:hAnsi="Times New Roman" w:cs="Times New Roman"/>
          <w:b/>
          <w:sz w:val="24"/>
        </w:rPr>
        <w:t>not</w:t>
      </w:r>
      <w:r>
        <w:rPr>
          <w:rFonts w:ascii="Times New Roman" w:eastAsia="Times New Roman" w:hAnsi="Times New Roman" w:cs="Times New Roman"/>
          <w:sz w:val="24"/>
        </w:rPr>
        <w:t xml:space="preserve"> run n times in every pass; it runs i times where i = 1, 2, 4, …, i.e. it doubles each time. The total is therefore a geometric series dominated by its last term, so I expect </w:t>
      </w:r>
      <w:r>
        <w:rPr>
          <w:rFonts w:ascii="Times New Roman" w:eastAsia="Times New Roman" w:hAnsi="Times New Roman" w:cs="Times New Roman"/>
          <w:b/>
          <w:sz w:val="24"/>
        </w:rPr>
        <w:t>linear</w:t>
      </w:r>
      <w:r>
        <w:rPr>
          <w:rFonts w:ascii="Times New Roman" w:eastAsia="Times New Roman" w:hAnsi="Times New Roman" w:cs="Times New Roman"/>
          <w:sz w:val="24"/>
        </w:rPr>
        <w:t xml:space="preserve"> growth (between n and 2n), </w:t>
      </w:r>
      <w:r>
        <w:rPr>
          <w:rFonts w:ascii="Times New Roman" w:eastAsia="Times New Roman" w:hAnsi="Times New Roman" w:cs="Times New Roman"/>
          <w:sz w:val="24"/>
        </w:rPr>
        <w:t xml:space="preserve">not n log n. This already warns us that the team member’s claim is too pessimistic; Part (b) proves it. </w:t>
      </w:r>
    </w:p>
    <w:p w14:paraId="283D7D1A" w14:textId="77777777" w:rsidR="009702E2" w:rsidRDefault="00D07D32">
      <w:pPr>
        <w:pStyle w:val="Heading3"/>
        <w:ind w:left="-5"/>
      </w:pPr>
      <w:r>
        <w:t xml:space="preserve">(a.3) Module M3 </w:t>
      </w:r>
      <w:r>
        <w:t>–</w:t>
      </w:r>
      <w:r>
        <w:t xml:space="preserve"> Product Search (S1 and S2)</w:t>
      </w:r>
      <w:r>
        <w:rPr>
          <w:b w:val="0"/>
          <w:color w:val="2E74B5"/>
          <w:sz w:val="26"/>
        </w:rPr>
        <w:t xml:space="preserve"> </w:t>
      </w:r>
    </w:p>
    <w:p w14:paraId="59F51075" w14:textId="77777777" w:rsidR="009702E2" w:rsidRDefault="00D07D32">
      <w:pPr>
        <w:spacing w:after="122" w:line="300" w:lineRule="auto"/>
        <w:ind w:left="-5" w:hanging="10"/>
        <w:jc w:val="both"/>
      </w:pPr>
      <w:r>
        <w:rPr>
          <w:rFonts w:ascii="Times New Roman" w:eastAsia="Times New Roman" w:hAnsi="Times New Roman" w:cs="Times New Roman"/>
          <w:b/>
          <w:sz w:val="24"/>
        </w:rPr>
        <w:t>Input size.</w:t>
      </w:r>
      <w:r>
        <w:rPr>
          <w:rFonts w:ascii="Times New Roman" w:eastAsia="Times New Roman" w:hAnsi="Times New Roman" w:cs="Times New Roman"/>
          <w:sz w:val="24"/>
        </w:rPr>
        <w:t xml:space="preserve"> n is the number of products in the structure being searched (the unsorted catalogue for S1, the sorted index for S2). </w:t>
      </w:r>
    </w:p>
    <w:p w14:paraId="29853352" w14:textId="77777777" w:rsidR="009702E2" w:rsidRDefault="00D07D32">
      <w:pPr>
        <w:spacing w:after="122" w:line="300" w:lineRule="auto"/>
        <w:ind w:left="-5" w:hanging="10"/>
        <w:jc w:val="both"/>
      </w:pPr>
      <w:r>
        <w:rPr>
          <w:rFonts w:ascii="Times New Roman" w:eastAsia="Times New Roman" w:hAnsi="Times New Roman" w:cs="Times New Roman"/>
          <w:b/>
          <w:sz w:val="24"/>
        </w:rPr>
        <w:t>Basic operation.</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For S1 it is the comparison of the search key with Product[i]; this is executed once for every product examined. For S2 it is the comparison of the key with the middle entry; this is executed once per halving step. In both versions the comparison is the only datadependent operation inside the loop, and the number of comparisons determines the running time. </w:t>
      </w:r>
    </w:p>
    <w:p w14:paraId="760E89F5" w14:textId="77777777" w:rsidR="009702E2" w:rsidRDefault="00D07D32">
      <w:pPr>
        <w:spacing w:after="289" w:line="300" w:lineRule="auto"/>
        <w:ind w:left="-5" w:hanging="10"/>
        <w:jc w:val="both"/>
      </w:pPr>
      <w:r>
        <w:rPr>
          <w:rFonts w:ascii="Times New Roman" w:eastAsia="Times New Roman" w:hAnsi="Times New Roman" w:cs="Times New Roman"/>
          <w:b/>
          <w:sz w:val="24"/>
        </w:rPr>
        <w:t>Growth.</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S1 examines up to n entries, so its count grows linearly with n (worst case n; average about n/2). S2 discards half of the index after each comparison, so its count is governed by T(n) = T(n/2) + 1, which grows only as log₂ n – for a ten-fold increase in n the count rises by just log₂ 10 ≈ 3.3 comparisons. </w:t>
      </w:r>
    </w:p>
    <w:p w14:paraId="26CF6C8C" w14:textId="77777777" w:rsidR="009702E2" w:rsidRDefault="00D07D32">
      <w:pPr>
        <w:pStyle w:val="Heading3"/>
        <w:ind w:left="-5"/>
      </w:pPr>
      <w:r>
        <w:t xml:space="preserve">(a.4) Module M4 </w:t>
      </w:r>
      <w:r>
        <w:t>–</w:t>
      </w:r>
      <w:r>
        <w:t xml:space="preserve"> Recommendation Engine</w:t>
      </w:r>
      <w:r>
        <w:rPr>
          <w:b w:val="0"/>
          <w:color w:val="2E74B5"/>
          <w:sz w:val="26"/>
        </w:rPr>
        <w:t xml:space="preserve"> </w:t>
      </w:r>
    </w:p>
    <w:p w14:paraId="7E840A1A" w14:textId="77777777" w:rsidR="009702E2" w:rsidRDefault="00D07D32">
      <w:pPr>
        <w:spacing w:after="122" w:line="300" w:lineRule="auto"/>
        <w:ind w:left="-5" w:hanging="10"/>
        <w:jc w:val="both"/>
      </w:pPr>
      <w:r>
        <w:rPr>
          <w:rFonts w:ascii="Times New Roman" w:eastAsia="Times New Roman" w:hAnsi="Times New Roman" w:cs="Times New Roman"/>
          <w:b/>
          <w:sz w:val="24"/>
        </w:rPr>
        <w:t>Input size.</w:t>
      </w:r>
      <w:r>
        <w:rPr>
          <w:rFonts w:ascii="Times New Roman" w:eastAsia="Times New Roman" w:hAnsi="Times New Roman" w:cs="Times New Roman"/>
          <w:sz w:val="24"/>
        </w:rPr>
        <w:t xml:space="preserve"> n is the size of the customer–product data that is divided at each recursion level. </w:t>
      </w:r>
    </w:p>
    <w:p w14:paraId="2A848015" w14:textId="77777777" w:rsidR="009702E2" w:rsidRDefault="00D07D32">
      <w:pPr>
        <w:spacing w:after="122" w:line="300" w:lineRule="auto"/>
        <w:ind w:left="-5" w:hanging="10"/>
        <w:jc w:val="both"/>
      </w:pPr>
      <w:r>
        <w:rPr>
          <w:rFonts w:ascii="Times New Roman" w:eastAsia="Times New Roman" w:hAnsi="Times New Roman" w:cs="Times New Roman"/>
          <w:b/>
          <w:sz w:val="24"/>
        </w:rPr>
        <w:t>Basic operation.</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The recurrence T(n) = 4T(n/2) + n has two parts: the recursive calls and the linear-time merge. The merge step – combining the partial results by touching each element once – is the non-recursive work f(n) = n done at every node of the recursion tree; it is the basic operation whose total count is T(n). </w:t>
      </w:r>
    </w:p>
    <w:p w14:paraId="38326A30" w14:textId="77777777" w:rsidR="009702E2" w:rsidRDefault="00D07D32">
      <w:pPr>
        <w:spacing w:after="286" w:line="300" w:lineRule="auto"/>
        <w:ind w:left="-5" w:hanging="10"/>
        <w:jc w:val="both"/>
      </w:pPr>
      <w:r>
        <w:rPr>
          <w:rFonts w:ascii="Times New Roman" w:eastAsia="Times New Roman" w:hAnsi="Times New Roman" w:cs="Times New Roman"/>
          <w:b/>
          <w:sz w:val="24"/>
        </w:rPr>
        <w:lastRenderedPageBreak/>
        <w:t>Growth.</w:t>
      </w:r>
      <w:r>
        <w:rPr>
          <w:rFonts w:ascii="Times New Roman" w:eastAsia="Times New Roman" w:hAnsi="Times New Roman" w:cs="Times New Roman"/>
          <w:sz w:val="24"/>
        </w:rPr>
        <w:t xml:space="preserve"> Four sub-problems of half the size mean that the number of sub-problems multiplies by four at each level while their size only halves. The number of leaves is 4^(log₂ n) = n², which </w:t>
      </w:r>
      <w:r>
        <w:rPr>
          <w:rFonts w:ascii="Times New Roman" w:eastAsia="Times New Roman" w:hAnsi="Times New Roman" w:cs="Times New Roman"/>
          <w:sz w:val="24"/>
        </w:rPr>
        <w:t xml:space="preserve">dominates, so the work grows </w:t>
      </w:r>
      <w:r>
        <w:rPr>
          <w:rFonts w:ascii="Times New Roman" w:eastAsia="Times New Roman" w:hAnsi="Times New Roman" w:cs="Times New Roman"/>
          <w:b/>
          <w:sz w:val="24"/>
        </w:rPr>
        <w:t>quadratically</w:t>
      </w:r>
      <w:r>
        <w:rPr>
          <w:rFonts w:ascii="Times New Roman" w:eastAsia="Times New Roman" w:hAnsi="Times New Roman" w:cs="Times New Roman"/>
          <w:sz w:val="24"/>
        </w:rPr>
        <w:t xml:space="preserve">. The proposed redesign, T(n) = 2T(n/2) + n, has only two sub-problems; each level then does exactly n units of merge work for log₂ n levels, which gives </w:t>
      </w:r>
      <w:r>
        <w:rPr>
          <w:rFonts w:ascii="Times New Roman" w:eastAsia="Times New Roman" w:hAnsi="Times New Roman" w:cs="Times New Roman"/>
          <w:b/>
          <w:sz w:val="24"/>
        </w:rPr>
        <w:t>n log n</w:t>
      </w:r>
      <w:r>
        <w:rPr>
          <w:rFonts w:ascii="Times New Roman" w:eastAsia="Times New Roman" w:hAnsi="Times New Roman" w:cs="Times New Roman"/>
          <w:sz w:val="24"/>
        </w:rPr>
        <w:t xml:space="preserve"> growth. </w:t>
      </w:r>
    </w:p>
    <w:p w14:paraId="01209500" w14:textId="77777777" w:rsidR="009702E2" w:rsidRDefault="00D07D32">
      <w:pPr>
        <w:pStyle w:val="Heading3"/>
        <w:ind w:left="-5"/>
      </w:pPr>
      <w:r>
        <w:t xml:space="preserve">(a.5) Module M5 </w:t>
      </w:r>
      <w:r>
        <w:t>–</w:t>
      </w:r>
      <w:r>
        <w:t xml:space="preserve"> Sales Analytics Engine and Report Generator</w:t>
      </w:r>
      <w:r>
        <w:rPr>
          <w:b w:val="0"/>
          <w:color w:val="2E74B5"/>
          <w:sz w:val="26"/>
        </w:rPr>
        <w:t xml:space="preserve"> </w:t>
      </w:r>
    </w:p>
    <w:p w14:paraId="5A00C125" w14:textId="77777777" w:rsidR="009702E2" w:rsidRDefault="00D07D32">
      <w:pPr>
        <w:spacing w:after="122" w:line="300" w:lineRule="auto"/>
        <w:ind w:left="-5" w:hanging="10"/>
        <w:jc w:val="both"/>
      </w:pPr>
      <w:r>
        <w:rPr>
          <w:rFonts w:ascii="Times New Roman" w:eastAsia="Times New Roman" w:hAnsi="Times New Roman" w:cs="Times New Roman"/>
          <w:b/>
          <w:sz w:val="24"/>
        </w:rPr>
        <w:t>Input size.</w:t>
      </w:r>
      <w:r>
        <w:rPr>
          <w:rFonts w:ascii="Times New Roman" w:eastAsia="Times New Roman" w:hAnsi="Times New Roman" w:cs="Times New Roman"/>
          <w:sz w:val="24"/>
        </w:rPr>
        <w:t xml:space="preserve"> n is the number of sales records. </w:t>
      </w:r>
    </w:p>
    <w:p w14:paraId="69FE7F5B" w14:textId="77777777" w:rsidR="009702E2" w:rsidRDefault="00D07D32">
      <w:pPr>
        <w:spacing w:after="122" w:line="300" w:lineRule="auto"/>
        <w:ind w:left="-5" w:hanging="10"/>
        <w:jc w:val="both"/>
      </w:pPr>
      <w:r>
        <w:rPr>
          <w:rFonts w:ascii="Times New Roman" w:eastAsia="Times New Roman" w:hAnsi="Times New Roman" w:cs="Times New Roman"/>
          <w:b/>
          <w:sz w:val="24"/>
        </w:rPr>
        <w:t>Basic operation.</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The engine splits the data into halves and sorts the records by revenue at every level. The comparison made inside the sorting step is the dominant operation: a sort of m records costs m log m comparisons, so f(n) = n log n is the non-recursive work at the top node, and (n/2)log(n/2) at each of the two children, and so on. </w:t>
      </w:r>
    </w:p>
    <w:p w14:paraId="6368C656" w14:textId="77777777" w:rsidR="009702E2" w:rsidRDefault="00D07D32">
      <w:pPr>
        <w:spacing w:after="123" w:line="296" w:lineRule="auto"/>
        <w:ind w:left="-5" w:right="5" w:hanging="10"/>
        <w:jc w:val="both"/>
      </w:pPr>
      <w:r>
        <w:rPr>
          <w:rFonts w:ascii="Times New Roman" w:eastAsia="Times New Roman" w:hAnsi="Times New Roman" w:cs="Times New Roman"/>
          <w:b/>
          <w:sz w:val="24"/>
        </w:rPr>
        <w:t>Growth.</w:t>
      </w:r>
      <w:r>
        <w:rPr>
          <w:rFonts w:ascii="Times New Roman" w:eastAsia="Times New Roman" w:hAnsi="Times New Roman" w:cs="Times New Roman"/>
          <w:sz w:val="24"/>
        </w:rPr>
        <w:t xml:space="preserve"> Level i of the recursion tree has 2ⁱ nodes, each sorting n/2ⁱ records, so level i costs n·(log n − i). Adding the log n levels gives about ½ n log² n – </w:t>
      </w:r>
      <w:r>
        <w:rPr>
          <w:rFonts w:ascii="Times New Roman" w:eastAsia="Times New Roman" w:hAnsi="Times New Roman" w:cs="Times New Roman"/>
          <w:sz w:val="24"/>
        </w:rPr>
        <w:t xml:space="preserve">a little more than n log n but far smaller than n². </w:t>
      </w:r>
    </w:p>
    <w:p w14:paraId="458DA9E2" w14:textId="77777777" w:rsidR="009702E2" w:rsidRDefault="00D07D32">
      <w:pPr>
        <w:spacing w:after="122" w:line="300" w:lineRule="auto"/>
        <w:ind w:left="-5" w:hanging="10"/>
        <w:jc w:val="both"/>
      </w:pPr>
      <w:r>
        <w:rPr>
          <w:rFonts w:ascii="Times New Roman" w:eastAsia="Times New Roman" w:hAnsi="Times New Roman" w:cs="Times New Roman"/>
          <w:b/>
          <w:sz w:val="24"/>
        </w:rPr>
        <w:t>Report generator.</w:t>
      </w:r>
      <w:r>
        <w:rPr>
          <w:rFonts w:ascii="Times New Roman" w:eastAsia="Times New Roman" w:hAnsi="Times New Roman" w:cs="Times New Roman"/>
          <w:sz w:val="24"/>
        </w:rPr>
        <w:t xml:space="preserve"> Separately, the nightly report generator was profiled and found to execute f(n) = 3n² + 10 n log n + 50 operations. The basic operation is therefore the elementary step of its quadratic part (a step executed about 3n² times); the lower-order terms 10 n log n and 50 become negligible for large n. The count grows quadratically, so the report generator will behave like M1 and the current M4 as n grows. </w:t>
      </w:r>
      <w:r>
        <w:br w:type="page"/>
      </w:r>
    </w:p>
    <w:p w14:paraId="66BB185E" w14:textId="77777777" w:rsidR="009702E2" w:rsidRDefault="00D07D32">
      <w:pPr>
        <w:pStyle w:val="Heading2"/>
        <w:ind w:left="-5"/>
      </w:pPr>
      <w:r>
        <w:lastRenderedPageBreak/>
        <w:t>Part (b): Analysis of the Iterative Modules</w:t>
      </w:r>
      <w:r>
        <w:rPr>
          <w:b w:val="0"/>
          <w:color w:val="2E74B5"/>
        </w:rPr>
        <w:t xml:space="preserve"> </w:t>
      </w:r>
    </w:p>
    <w:p w14:paraId="32A2C31D" w14:textId="77777777" w:rsidR="009702E2" w:rsidRDefault="00D07D32">
      <w:pPr>
        <w:spacing w:after="330"/>
        <w:ind w:left="-29" w:right="-25"/>
      </w:pPr>
      <w:r>
        <w:rPr>
          <w:noProof/>
        </w:rPr>
        <mc:AlternateContent>
          <mc:Choice Requires="wpg">
            <w:drawing>
              <wp:inline distT="0" distB="0" distL="0" distR="0" wp14:anchorId="62C09098" wp14:editId="1077FCAD">
                <wp:extent cx="5769229" cy="12192"/>
                <wp:effectExtent l="0" t="0" r="0" b="0"/>
                <wp:docPr id="51542" name="Group 51542"/>
                <wp:cNvGraphicFramePr/>
                <a:graphic xmlns:a="http://schemas.openxmlformats.org/drawingml/2006/main">
                  <a:graphicData uri="http://schemas.microsoft.com/office/word/2010/wordprocessingGroup">
                    <wpg:wgp>
                      <wpg:cNvGrpSpPr/>
                      <wpg:grpSpPr>
                        <a:xfrm>
                          <a:off x="0" y="0"/>
                          <a:ext cx="5769229" cy="12192"/>
                          <a:chOff x="0" y="0"/>
                          <a:chExt cx="5769229" cy="12192"/>
                        </a:xfrm>
                      </wpg:grpSpPr>
                      <wps:wsp>
                        <wps:cNvPr id="66720" name="Shape 66720"/>
                        <wps:cNvSpPr/>
                        <wps:spPr>
                          <a:xfrm>
                            <a:off x="0" y="0"/>
                            <a:ext cx="5769229" cy="12192"/>
                          </a:xfrm>
                          <a:custGeom>
                            <a:avLst/>
                            <a:gdLst/>
                            <a:ahLst/>
                            <a:cxnLst/>
                            <a:rect l="0" t="0" r="0" b="0"/>
                            <a:pathLst>
                              <a:path w="5769229" h="12192">
                                <a:moveTo>
                                  <a:pt x="0" y="0"/>
                                </a:moveTo>
                                <a:lnTo>
                                  <a:pt x="5769229" y="0"/>
                                </a:lnTo>
                                <a:lnTo>
                                  <a:pt x="5769229"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51542" style="width:454.27pt;height:0.960022pt;mso-position-horizontal-relative:char;mso-position-vertical-relative:line" coordsize="57692,121">
                <v:shape id="Shape 66721" style="position:absolute;width:57692;height:121;left:0;top:0;" coordsize="5769229,12192" path="m0,0l5769229,0l5769229,12192l0,12192l0,0">
                  <v:stroke weight="0pt" endcap="flat" joinstyle="miter" miterlimit="10" on="false" color="#000000" opacity="0"/>
                  <v:fill on="true" color="#1f3864"/>
                </v:shape>
              </v:group>
            </w:pict>
          </mc:Fallback>
        </mc:AlternateContent>
      </w:r>
    </w:p>
    <w:p w14:paraId="2923F7C5" w14:textId="77777777" w:rsidR="009702E2" w:rsidRDefault="00D07D32">
      <w:pPr>
        <w:pStyle w:val="Heading3"/>
        <w:ind w:left="-5"/>
      </w:pPr>
      <w:r>
        <w:t xml:space="preserve">(b.1) Module M1 </w:t>
      </w:r>
      <w:r>
        <w:t>–</w:t>
      </w:r>
      <w:r>
        <w:t xml:space="preserve"> exact number of comparisons</w:t>
      </w:r>
      <w:r>
        <w:rPr>
          <w:b w:val="0"/>
          <w:color w:val="2E74B5"/>
          <w:sz w:val="26"/>
        </w:rPr>
        <w:t xml:space="preserve"> </w:t>
      </w:r>
    </w:p>
    <w:p w14:paraId="63E4F7F0" w14:textId="77777777" w:rsidR="009702E2" w:rsidRDefault="00D07D32">
      <w:pPr>
        <w:spacing w:after="183" w:line="300" w:lineRule="auto"/>
        <w:ind w:left="-5" w:hanging="10"/>
        <w:jc w:val="both"/>
      </w:pPr>
      <w:r>
        <w:rPr>
          <w:rFonts w:ascii="Times New Roman" w:eastAsia="Times New Roman" w:hAnsi="Times New Roman" w:cs="Times New Roman"/>
          <w:sz w:val="24"/>
        </w:rPr>
        <w:t xml:space="preserve">Let C(n) be the number of times the IF comparison executes. The outer loop variable i runs from 0 to n − 2, and for each value of i the inner variable j runs from i + 1 to n − 1. </w:t>
      </w:r>
    </w:p>
    <w:p w14:paraId="620894F1" w14:textId="77777777" w:rsidR="009702E2" w:rsidRDefault="00D07D32">
      <w:pPr>
        <w:pStyle w:val="Heading4"/>
        <w:ind w:left="-5"/>
      </w:pPr>
      <w:r>
        <w:t xml:space="preserve">Step 1 </w:t>
      </w:r>
      <w:r>
        <w:t>–</w:t>
      </w:r>
      <w:r>
        <w:t xml:space="preserve"> number of inner iterations for a fixed i</w:t>
      </w:r>
      <w:r>
        <w:rPr>
          <w:b w:val="0"/>
          <w:i w:val="0"/>
        </w:rPr>
        <w:t xml:space="preserve"> </w:t>
      </w:r>
    </w:p>
    <w:p w14:paraId="7E46CAD2" w14:textId="77777777" w:rsidR="009702E2" w:rsidRDefault="00D07D32">
      <w:pPr>
        <w:spacing w:after="184" w:line="296" w:lineRule="auto"/>
        <w:ind w:left="-5" w:right="5" w:hanging="10"/>
        <w:jc w:val="both"/>
      </w:pPr>
      <w:r>
        <w:rPr>
          <w:rFonts w:ascii="Times New Roman" w:eastAsia="Times New Roman" w:hAnsi="Times New Roman" w:cs="Times New Roman"/>
          <w:sz w:val="24"/>
        </w:rPr>
        <w:t xml:space="preserve">For a given i, j takes the values i + 1, i + 2, …, n − 1. The number of values is (n − 1) − (i + 1) + 1 = n − 1 − i. </w:t>
      </w:r>
    </w:p>
    <w:p w14:paraId="7CDFE25B" w14:textId="77777777" w:rsidR="009702E2" w:rsidRDefault="00D07D32">
      <w:pPr>
        <w:pStyle w:val="Heading4"/>
        <w:ind w:left="-5"/>
      </w:pPr>
      <w:r>
        <w:t xml:space="preserve">Step 2 </w:t>
      </w:r>
      <w:r>
        <w:t>–</w:t>
      </w:r>
      <w:r>
        <w:t xml:space="preserve"> sum over the outer loop</w:t>
      </w:r>
      <w:r>
        <w:rPr>
          <w:b w:val="0"/>
          <w:i w:val="0"/>
        </w:rPr>
        <w:t xml:space="preserve"> </w:t>
      </w:r>
    </w:p>
    <w:p w14:paraId="33FBB7DE" w14:textId="77777777" w:rsidR="009702E2" w:rsidRDefault="00D07D32">
      <w:pPr>
        <w:spacing w:after="79"/>
        <w:ind w:left="10" w:right="7" w:hanging="10"/>
        <w:jc w:val="center"/>
      </w:pPr>
      <w:r>
        <w:rPr>
          <w:rFonts w:ascii="Cambria Math" w:eastAsia="Cambria Math" w:hAnsi="Cambria Math" w:cs="Cambria Math"/>
          <w:sz w:val="24"/>
        </w:rPr>
        <w:t>C(n) = Σ (i = 0 to n−2) (n − 1 − i)</w:t>
      </w:r>
      <w:r>
        <w:rPr>
          <w:rFonts w:ascii="Times New Roman" w:eastAsia="Times New Roman" w:hAnsi="Times New Roman" w:cs="Times New Roman"/>
          <w:sz w:val="24"/>
        </w:rPr>
        <w:t xml:space="preserve"> </w:t>
      </w:r>
    </w:p>
    <w:p w14:paraId="5AC98E66" w14:textId="77777777" w:rsidR="009702E2" w:rsidRDefault="00D07D32">
      <w:pPr>
        <w:spacing w:after="127" w:line="296" w:lineRule="auto"/>
        <w:ind w:left="-5" w:right="5" w:hanging="10"/>
        <w:jc w:val="both"/>
      </w:pPr>
      <w:r>
        <w:rPr>
          <w:rFonts w:ascii="Times New Roman" w:eastAsia="Times New Roman" w:hAnsi="Times New Roman" w:cs="Times New Roman"/>
          <w:sz w:val="24"/>
        </w:rPr>
        <w:t xml:space="preserve">Substitute k = n − 1 − i. When i = 0, k = n − 1; when i = n − 2, k = 1. The sum therefore runs over k = 1, 2, …, n − 1: </w:t>
      </w:r>
    </w:p>
    <w:p w14:paraId="0168B53A" w14:textId="77777777" w:rsidR="009702E2" w:rsidRDefault="00D07D32">
      <w:pPr>
        <w:spacing w:after="211"/>
        <w:ind w:left="10" w:right="10" w:hanging="10"/>
        <w:jc w:val="center"/>
      </w:pPr>
      <w:r>
        <w:rPr>
          <w:rFonts w:ascii="Cambria Math" w:eastAsia="Cambria Math" w:hAnsi="Cambria Math" w:cs="Cambria Math"/>
          <w:sz w:val="24"/>
        </w:rPr>
        <w:t>C(n) = Σ (k = 1 to n−1) k = 1 + 2 + … + (n − 1)</w:t>
      </w:r>
      <w:r>
        <w:rPr>
          <w:rFonts w:ascii="Times New Roman" w:eastAsia="Times New Roman" w:hAnsi="Times New Roman" w:cs="Times New Roman"/>
          <w:sz w:val="24"/>
        </w:rPr>
        <w:t xml:space="preserve"> </w:t>
      </w:r>
    </w:p>
    <w:p w14:paraId="28FD2134" w14:textId="77777777" w:rsidR="009702E2" w:rsidRDefault="00D07D32">
      <w:pPr>
        <w:pStyle w:val="Heading4"/>
        <w:ind w:left="-5"/>
      </w:pPr>
      <w:r>
        <w:t xml:space="preserve">Step 3 </w:t>
      </w:r>
      <w:r>
        <w:t>–</w:t>
      </w:r>
      <w:r>
        <w:t xml:space="preserve"> use the arithmetic-series formula</w:t>
      </w:r>
      <w:r>
        <w:rPr>
          <w:b w:val="0"/>
          <w:i w:val="0"/>
        </w:rPr>
        <w:t xml:space="preserve"> </w:t>
      </w:r>
    </w:p>
    <w:p w14:paraId="11EF8509" w14:textId="77777777" w:rsidR="009702E2" w:rsidRDefault="00D07D32">
      <w:pPr>
        <w:spacing w:after="133" w:line="296" w:lineRule="auto"/>
        <w:ind w:left="-5" w:right="5" w:hanging="10"/>
        <w:jc w:val="both"/>
      </w:pPr>
      <w:r>
        <w:rPr>
          <w:rFonts w:ascii="Times New Roman" w:eastAsia="Times New Roman" w:hAnsi="Times New Roman" w:cs="Times New Roman"/>
          <w:sz w:val="24"/>
        </w:rPr>
        <w:t xml:space="preserve">The sum of the first m natural numbers is m(m + 1)/2. With m = n − 1: </w:t>
      </w:r>
    </w:p>
    <w:p w14:paraId="2CCF71A4" w14:textId="77777777" w:rsidR="009702E2" w:rsidRDefault="00D07D32">
      <w:pPr>
        <w:spacing w:after="0"/>
        <w:ind w:left="10" w:right="4" w:hanging="10"/>
        <w:jc w:val="center"/>
      </w:pPr>
      <w:r>
        <w:rPr>
          <w:rFonts w:ascii="Cambria Math" w:eastAsia="Cambria Math" w:hAnsi="Cambria Math" w:cs="Cambria Math"/>
          <w:sz w:val="24"/>
        </w:rPr>
        <w:t>C(n) = (n − 1)·n / 2 = (n² − n)/2 = n(n − 1)/2</w:t>
      </w:r>
      <w:r>
        <w:rPr>
          <w:rFonts w:ascii="Times New Roman" w:eastAsia="Times New Roman" w:hAnsi="Times New Roman" w:cs="Times New Roman"/>
          <w:sz w:val="24"/>
        </w:rPr>
        <w:t xml:space="preserve"> </w:t>
      </w:r>
    </w:p>
    <w:tbl>
      <w:tblPr>
        <w:tblStyle w:val="TableGrid"/>
        <w:tblW w:w="8889" w:type="dxa"/>
        <w:tblInd w:w="-31" w:type="dxa"/>
        <w:tblCellMar>
          <w:top w:w="0" w:type="dxa"/>
          <w:left w:w="0" w:type="dxa"/>
          <w:bottom w:w="0" w:type="dxa"/>
          <w:right w:w="0" w:type="dxa"/>
        </w:tblCellMar>
        <w:tblLook w:val="04A0" w:firstRow="1" w:lastRow="0" w:firstColumn="1" w:lastColumn="0" w:noHBand="0" w:noVBand="1"/>
      </w:tblPr>
      <w:tblGrid>
        <w:gridCol w:w="38"/>
        <w:gridCol w:w="9024"/>
      </w:tblGrid>
      <w:tr w:rsidR="009702E2" w14:paraId="167EA8E9" w14:textId="77777777">
        <w:trPr>
          <w:trHeight w:val="960"/>
        </w:trPr>
        <w:tc>
          <w:tcPr>
            <w:tcW w:w="122" w:type="dxa"/>
            <w:tcBorders>
              <w:top w:val="nil"/>
              <w:left w:val="nil"/>
              <w:bottom w:val="nil"/>
              <w:right w:val="nil"/>
            </w:tcBorders>
          </w:tcPr>
          <w:p w14:paraId="2D4767B9" w14:textId="77777777" w:rsidR="009702E2" w:rsidRDefault="00D07D32">
            <w:pPr>
              <w:spacing w:after="0"/>
            </w:pPr>
            <w:r>
              <w:rPr>
                <w:noProof/>
              </w:rPr>
              <mc:AlternateContent>
                <mc:Choice Requires="wpg">
                  <w:drawing>
                    <wp:inline distT="0" distB="0" distL="0" distR="0" wp14:anchorId="66252A13" wp14:editId="3ACC01B4">
                      <wp:extent cx="27432" cy="609854"/>
                      <wp:effectExtent l="0" t="0" r="0" b="0"/>
                      <wp:docPr id="51543" name="Group 51543"/>
                      <wp:cNvGraphicFramePr/>
                      <a:graphic xmlns:a="http://schemas.openxmlformats.org/drawingml/2006/main">
                        <a:graphicData uri="http://schemas.microsoft.com/office/word/2010/wordprocessingGroup">
                          <wpg:wgp>
                            <wpg:cNvGrpSpPr/>
                            <wpg:grpSpPr>
                              <a:xfrm>
                                <a:off x="0" y="0"/>
                                <a:ext cx="27432" cy="609854"/>
                                <a:chOff x="0" y="0"/>
                                <a:chExt cx="27432" cy="609854"/>
                              </a:xfrm>
                            </wpg:grpSpPr>
                            <wps:wsp>
                              <wps:cNvPr id="66722" name="Shape 66722"/>
                              <wps:cNvSpPr/>
                              <wps:spPr>
                                <a:xfrm>
                                  <a:off x="0" y="0"/>
                                  <a:ext cx="27432" cy="202692"/>
                                </a:xfrm>
                                <a:custGeom>
                                  <a:avLst/>
                                  <a:gdLst/>
                                  <a:ahLst/>
                                  <a:cxnLst/>
                                  <a:rect l="0" t="0" r="0" b="0"/>
                                  <a:pathLst>
                                    <a:path w="27432" h="202692">
                                      <a:moveTo>
                                        <a:pt x="0" y="0"/>
                                      </a:moveTo>
                                      <a:lnTo>
                                        <a:pt x="27432" y="0"/>
                                      </a:lnTo>
                                      <a:lnTo>
                                        <a:pt x="27432" y="202692"/>
                                      </a:lnTo>
                                      <a:lnTo>
                                        <a:pt x="0" y="20269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23" name="Shape 66723"/>
                              <wps:cNvSpPr/>
                              <wps:spPr>
                                <a:xfrm>
                                  <a:off x="0" y="202692"/>
                                  <a:ext cx="27432" cy="204216"/>
                                </a:xfrm>
                                <a:custGeom>
                                  <a:avLst/>
                                  <a:gdLst/>
                                  <a:ahLst/>
                                  <a:cxnLst/>
                                  <a:rect l="0" t="0" r="0" b="0"/>
                                  <a:pathLst>
                                    <a:path w="27432" h="204216">
                                      <a:moveTo>
                                        <a:pt x="0" y="0"/>
                                      </a:moveTo>
                                      <a:lnTo>
                                        <a:pt x="27432" y="0"/>
                                      </a:lnTo>
                                      <a:lnTo>
                                        <a:pt x="27432" y="204216"/>
                                      </a:lnTo>
                                      <a:lnTo>
                                        <a:pt x="0" y="20421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24" name="Shape 66724"/>
                              <wps:cNvSpPr/>
                              <wps:spPr>
                                <a:xfrm>
                                  <a:off x="0" y="406857"/>
                                  <a:ext cx="27432" cy="202997"/>
                                </a:xfrm>
                                <a:custGeom>
                                  <a:avLst/>
                                  <a:gdLst/>
                                  <a:ahLst/>
                                  <a:cxnLst/>
                                  <a:rect l="0" t="0" r="0" b="0"/>
                                  <a:pathLst>
                                    <a:path w="27432" h="202997">
                                      <a:moveTo>
                                        <a:pt x="0" y="0"/>
                                      </a:moveTo>
                                      <a:lnTo>
                                        <a:pt x="27432" y="0"/>
                                      </a:lnTo>
                                      <a:lnTo>
                                        <a:pt x="27432" y="202997"/>
                                      </a:lnTo>
                                      <a:lnTo>
                                        <a:pt x="0" y="202997"/>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51543" style="width:2.16pt;height:48.02pt;mso-position-horizontal-relative:char;mso-position-vertical-relative:line" coordsize="274,6098">
                      <v:shape id="Shape 66725" style="position:absolute;width:274;height:2026;left:0;top:0;" coordsize="27432,202692" path="m0,0l27432,0l27432,202692l0,202692l0,0">
                        <v:stroke weight="0pt" endcap="flat" joinstyle="miter" miterlimit="10" on="false" color="#000000" opacity="0"/>
                        <v:fill on="true" color="#2e5597"/>
                      </v:shape>
                      <v:shape id="Shape 66726" style="position:absolute;width:274;height:2042;left:0;top:2026;" coordsize="27432,204216" path="m0,0l27432,0l27432,204216l0,204216l0,0">
                        <v:stroke weight="0pt" endcap="flat" joinstyle="miter" miterlimit="10" on="false" color="#000000" opacity="0"/>
                        <v:fill on="true" color="#2e5597"/>
                      </v:shape>
                      <v:shape id="Shape 66727" style="position:absolute;width:274;height:2029;left:0;top:4068;" coordsize="27432,202997" path="m0,0l27432,0l27432,202997l0,202997l0,0">
                        <v:stroke weight="0pt" endcap="flat" joinstyle="miter" miterlimit="10" on="false" color="#000000" opacity="0"/>
                        <v:fill on="true" color="#2e5597"/>
                      </v:shape>
                    </v:group>
                  </w:pict>
                </mc:Fallback>
              </mc:AlternateContent>
            </w:r>
          </w:p>
        </w:tc>
        <w:tc>
          <w:tcPr>
            <w:tcW w:w="8766" w:type="dxa"/>
            <w:tcBorders>
              <w:top w:val="nil"/>
              <w:left w:val="nil"/>
              <w:bottom w:val="nil"/>
              <w:right w:val="nil"/>
            </w:tcBorders>
          </w:tcPr>
          <w:p w14:paraId="2762FCD0" w14:textId="77777777" w:rsidR="009702E2" w:rsidRDefault="009702E2">
            <w:pPr>
              <w:spacing w:after="0"/>
              <w:ind w:left="-1532" w:right="10298"/>
            </w:pPr>
          </w:p>
          <w:tbl>
            <w:tblPr>
              <w:tblStyle w:val="TableGrid"/>
              <w:tblW w:w="8687" w:type="dxa"/>
              <w:tblInd w:w="79" w:type="dxa"/>
              <w:tblCellMar>
                <w:top w:w="56" w:type="dxa"/>
                <w:left w:w="29" w:type="dxa"/>
                <w:bottom w:w="0" w:type="dxa"/>
                <w:right w:w="43" w:type="dxa"/>
              </w:tblCellMar>
              <w:tblLook w:val="04A0" w:firstRow="1" w:lastRow="0" w:firstColumn="1" w:lastColumn="0" w:noHBand="0" w:noVBand="1"/>
            </w:tblPr>
            <w:tblGrid>
              <w:gridCol w:w="8687"/>
            </w:tblGrid>
            <w:tr w:rsidR="009702E2" w14:paraId="03870D1B" w14:textId="77777777">
              <w:trPr>
                <w:trHeight w:val="960"/>
              </w:trPr>
              <w:tc>
                <w:tcPr>
                  <w:tcW w:w="8687" w:type="dxa"/>
                  <w:tcBorders>
                    <w:top w:val="nil"/>
                    <w:left w:val="nil"/>
                    <w:bottom w:val="nil"/>
                    <w:right w:val="nil"/>
                  </w:tcBorders>
                  <w:shd w:val="clear" w:color="auto" w:fill="E8F0FB"/>
                </w:tcPr>
                <w:p w14:paraId="1B89762B" w14:textId="77777777" w:rsidR="009702E2" w:rsidRDefault="00D07D32">
                  <w:pPr>
                    <w:spacing w:after="0"/>
                  </w:pPr>
                  <w:r>
                    <w:rPr>
                      <w:rFonts w:ascii="Times New Roman" w:eastAsia="Times New Roman" w:hAnsi="Times New Roman" w:cs="Times New Roman"/>
                      <w:b/>
                      <w:sz w:val="23"/>
                    </w:rPr>
                    <w:t>Result: C(n) = n(n − 1)/2 = ½n² − ½n comparisons.</w:t>
                  </w:r>
                  <w:r>
                    <w:rPr>
                      <w:rFonts w:ascii="Times New Roman" w:eastAsia="Times New Roman" w:hAnsi="Times New Roman" w:cs="Times New Roman"/>
                      <w:sz w:val="23"/>
                    </w:rPr>
                    <w:t xml:space="preserve"> This is the number of unordered pairs </w:t>
                  </w:r>
                  <w:r>
                    <w:rPr>
                      <w:rFonts w:ascii="Times New Roman" w:eastAsia="Times New Roman" w:hAnsi="Times New Roman" w:cs="Times New Roman"/>
                      <w:sz w:val="23"/>
                    </w:rPr>
                    <w:t>of products, C(n, 2) = “n choose 2”, which is exactly what we expect: every pair is compared once.</w:t>
                  </w:r>
                  <w:r>
                    <w:rPr>
                      <w:rFonts w:ascii="Times New Roman" w:eastAsia="Times New Roman" w:hAnsi="Times New Roman" w:cs="Times New Roman"/>
                      <w:sz w:val="24"/>
                    </w:rPr>
                    <w:t xml:space="preserve"> </w:t>
                  </w:r>
                </w:p>
              </w:tc>
            </w:tr>
          </w:tbl>
          <w:p w14:paraId="6F0E667C" w14:textId="77777777" w:rsidR="009702E2" w:rsidRDefault="009702E2"/>
        </w:tc>
      </w:tr>
    </w:tbl>
    <w:p w14:paraId="1422A646" w14:textId="77777777" w:rsidR="009702E2" w:rsidRDefault="00D07D32">
      <w:pPr>
        <w:pStyle w:val="Heading4"/>
        <w:spacing w:after="0"/>
        <w:ind w:left="-5"/>
      </w:pPr>
      <w:r>
        <w:t>Numerical checks</w:t>
      </w:r>
      <w:r>
        <w:rPr>
          <w:b w:val="0"/>
          <w:i w:val="0"/>
        </w:rPr>
        <w:t xml:space="preserve"> </w:t>
      </w:r>
    </w:p>
    <w:tbl>
      <w:tblPr>
        <w:tblStyle w:val="TableGrid"/>
        <w:tblW w:w="9025" w:type="dxa"/>
        <w:tblInd w:w="6" w:type="dxa"/>
        <w:tblCellMar>
          <w:top w:w="81" w:type="dxa"/>
          <w:left w:w="115" w:type="dxa"/>
          <w:bottom w:w="0" w:type="dxa"/>
          <w:right w:w="115" w:type="dxa"/>
        </w:tblCellMar>
        <w:tblLook w:val="04A0" w:firstRow="1" w:lastRow="0" w:firstColumn="1" w:lastColumn="0" w:noHBand="0" w:noVBand="1"/>
      </w:tblPr>
      <w:tblGrid>
        <w:gridCol w:w="1999"/>
        <w:gridCol w:w="3601"/>
        <w:gridCol w:w="3425"/>
      </w:tblGrid>
      <w:tr w:rsidR="009702E2" w14:paraId="4A1615BE" w14:textId="77777777">
        <w:trPr>
          <w:trHeight w:val="332"/>
        </w:trPr>
        <w:tc>
          <w:tcPr>
            <w:tcW w:w="1999" w:type="dxa"/>
            <w:tcBorders>
              <w:top w:val="single" w:sz="4" w:space="0" w:color="808080"/>
              <w:left w:val="single" w:sz="4" w:space="0" w:color="808080"/>
              <w:bottom w:val="single" w:sz="4" w:space="0" w:color="808080"/>
              <w:right w:val="single" w:sz="4" w:space="0" w:color="808080"/>
            </w:tcBorders>
            <w:shd w:val="clear" w:color="auto" w:fill="1F3864"/>
          </w:tcPr>
          <w:p w14:paraId="105184AE" w14:textId="77777777" w:rsidR="009702E2" w:rsidRDefault="00D07D32">
            <w:pPr>
              <w:spacing w:after="0"/>
              <w:ind w:right="3"/>
              <w:jc w:val="center"/>
            </w:pPr>
            <w:r>
              <w:rPr>
                <w:rFonts w:ascii="Times New Roman" w:eastAsia="Times New Roman" w:hAnsi="Times New Roman" w:cs="Times New Roman"/>
                <w:b/>
                <w:color w:val="FFFFFF"/>
                <w:sz w:val="21"/>
              </w:rPr>
              <w:t>n</w:t>
            </w:r>
            <w:r>
              <w:rPr>
                <w:rFonts w:ascii="Times New Roman" w:eastAsia="Times New Roman" w:hAnsi="Times New Roman" w:cs="Times New Roman"/>
                <w:color w:val="FFFFFF"/>
                <w:sz w:val="24"/>
              </w:rPr>
              <w:t xml:space="preserve"> </w:t>
            </w:r>
          </w:p>
        </w:tc>
        <w:tc>
          <w:tcPr>
            <w:tcW w:w="3601" w:type="dxa"/>
            <w:tcBorders>
              <w:top w:val="single" w:sz="4" w:space="0" w:color="808080"/>
              <w:left w:val="single" w:sz="4" w:space="0" w:color="808080"/>
              <w:bottom w:val="single" w:sz="4" w:space="0" w:color="808080"/>
              <w:right w:val="single" w:sz="4" w:space="0" w:color="808080"/>
            </w:tcBorders>
            <w:shd w:val="clear" w:color="auto" w:fill="1F3864"/>
          </w:tcPr>
          <w:p w14:paraId="225BB1FF" w14:textId="77777777" w:rsidR="009702E2" w:rsidRDefault="00D07D32">
            <w:pPr>
              <w:spacing w:after="0"/>
              <w:ind w:left="3"/>
              <w:jc w:val="center"/>
            </w:pPr>
            <w:r>
              <w:rPr>
                <w:rFonts w:ascii="Times New Roman" w:eastAsia="Times New Roman" w:hAnsi="Times New Roman" w:cs="Times New Roman"/>
                <w:b/>
                <w:color w:val="FFFFFF"/>
                <w:sz w:val="21"/>
              </w:rPr>
              <w:t>C(n) = n(n−1)/2</w:t>
            </w:r>
            <w:r>
              <w:rPr>
                <w:rFonts w:ascii="Times New Roman" w:eastAsia="Times New Roman" w:hAnsi="Times New Roman" w:cs="Times New Roman"/>
                <w:color w:val="FFFFFF"/>
                <w:sz w:val="24"/>
              </w:rPr>
              <w:t xml:space="preserve"> </w:t>
            </w:r>
          </w:p>
        </w:tc>
        <w:tc>
          <w:tcPr>
            <w:tcW w:w="3425" w:type="dxa"/>
            <w:tcBorders>
              <w:top w:val="single" w:sz="4" w:space="0" w:color="808080"/>
              <w:left w:val="single" w:sz="4" w:space="0" w:color="808080"/>
              <w:bottom w:val="single" w:sz="4" w:space="0" w:color="808080"/>
              <w:right w:val="single" w:sz="4" w:space="0" w:color="808080"/>
            </w:tcBorders>
            <w:shd w:val="clear" w:color="auto" w:fill="1F3864"/>
          </w:tcPr>
          <w:p w14:paraId="32C8529D" w14:textId="77777777" w:rsidR="009702E2" w:rsidRDefault="00D07D32">
            <w:pPr>
              <w:spacing w:after="0"/>
              <w:ind w:left="4"/>
              <w:jc w:val="center"/>
            </w:pPr>
            <w:r>
              <w:rPr>
                <w:rFonts w:ascii="Times New Roman" w:eastAsia="Times New Roman" w:hAnsi="Times New Roman" w:cs="Times New Roman"/>
                <w:b/>
                <w:color w:val="FFFFFF"/>
                <w:sz w:val="21"/>
              </w:rPr>
              <w:t>Counted by running the loops</w:t>
            </w:r>
            <w:r>
              <w:rPr>
                <w:rFonts w:ascii="Times New Roman" w:eastAsia="Times New Roman" w:hAnsi="Times New Roman" w:cs="Times New Roman"/>
                <w:color w:val="FFFFFF"/>
                <w:sz w:val="24"/>
              </w:rPr>
              <w:t xml:space="preserve"> </w:t>
            </w:r>
          </w:p>
        </w:tc>
      </w:tr>
      <w:tr w:rsidR="009702E2" w14:paraId="06803185" w14:textId="77777777">
        <w:trPr>
          <w:trHeight w:val="392"/>
        </w:trPr>
        <w:tc>
          <w:tcPr>
            <w:tcW w:w="1999" w:type="dxa"/>
            <w:tcBorders>
              <w:top w:val="single" w:sz="4" w:space="0" w:color="808080"/>
              <w:left w:val="single" w:sz="4" w:space="0" w:color="808080"/>
              <w:bottom w:val="single" w:sz="4" w:space="0" w:color="808080"/>
              <w:right w:val="single" w:sz="4" w:space="0" w:color="808080"/>
            </w:tcBorders>
          </w:tcPr>
          <w:p w14:paraId="4C4D0984" w14:textId="77777777" w:rsidR="009702E2" w:rsidRDefault="00D07D32">
            <w:pPr>
              <w:spacing w:after="0"/>
              <w:jc w:val="center"/>
            </w:pPr>
            <w:r>
              <w:rPr>
                <w:rFonts w:ascii="Times New Roman" w:eastAsia="Times New Roman" w:hAnsi="Times New Roman" w:cs="Times New Roman"/>
                <w:sz w:val="21"/>
              </w:rPr>
              <w:t>2</w:t>
            </w:r>
            <w:r>
              <w:rPr>
                <w:rFonts w:ascii="Times New Roman" w:eastAsia="Times New Roman" w:hAnsi="Times New Roman" w:cs="Times New Roman"/>
                <w:sz w:val="24"/>
              </w:rPr>
              <w:t xml:space="preserve"> </w:t>
            </w:r>
          </w:p>
        </w:tc>
        <w:tc>
          <w:tcPr>
            <w:tcW w:w="3601" w:type="dxa"/>
            <w:tcBorders>
              <w:top w:val="single" w:sz="4" w:space="0" w:color="808080"/>
              <w:left w:val="single" w:sz="4" w:space="0" w:color="808080"/>
              <w:bottom w:val="single" w:sz="4" w:space="0" w:color="808080"/>
              <w:right w:val="single" w:sz="4" w:space="0" w:color="808080"/>
            </w:tcBorders>
          </w:tcPr>
          <w:p w14:paraId="4272F195" w14:textId="77777777" w:rsidR="009702E2" w:rsidRDefault="00D07D32">
            <w:pPr>
              <w:spacing w:after="0"/>
              <w:ind w:right="2"/>
              <w:jc w:val="center"/>
            </w:pPr>
            <w:r>
              <w:rPr>
                <w:rFonts w:ascii="Times New Roman" w:eastAsia="Times New Roman" w:hAnsi="Times New Roman" w:cs="Times New Roman"/>
                <w:sz w:val="21"/>
              </w:rPr>
              <w:t>1</w:t>
            </w:r>
            <w:r>
              <w:rPr>
                <w:rFonts w:ascii="Times New Roman" w:eastAsia="Times New Roman" w:hAnsi="Times New Roman" w:cs="Times New Roman"/>
                <w:sz w:val="24"/>
              </w:rPr>
              <w:t xml:space="preserve"> </w:t>
            </w:r>
          </w:p>
        </w:tc>
        <w:tc>
          <w:tcPr>
            <w:tcW w:w="3425" w:type="dxa"/>
            <w:tcBorders>
              <w:top w:val="single" w:sz="4" w:space="0" w:color="808080"/>
              <w:left w:val="single" w:sz="4" w:space="0" w:color="808080"/>
              <w:bottom w:val="single" w:sz="4" w:space="0" w:color="808080"/>
              <w:right w:val="single" w:sz="4" w:space="0" w:color="808080"/>
            </w:tcBorders>
          </w:tcPr>
          <w:p w14:paraId="4EAAB8CB" w14:textId="77777777" w:rsidR="009702E2" w:rsidRDefault="00D07D32">
            <w:pPr>
              <w:spacing w:after="0"/>
              <w:jc w:val="center"/>
            </w:pPr>
            <w:r>
              <w:rPr>
                <w:rFonts w:ascii="Times New Roman" w:eastAsia="Times New Roman" w:hAnsi="Times New Roman" w:cs="Times New Roman"/>
                <w:sz w:val="21"/>
              </w:rPr>
              <w:t>1</w:t>
            </w:r>
            <w:r>
              <w:rPr>
                <w:rFonts w:ascii="Times New Roman" w:eastAsia="Times New Roman" w:hAnsi="Times New Roman" w:cs="Times New Roman"/>
                <w:sz w:val="24"/>
              </w:rPr>
              <w:t xml:space="preserve"> </w:t>
            </w:r>
          </w:p>
        </w:tc>
      </w:tr>
      <w:tr w:rsidR="009702E2" w14:paraId="6BB6782E" w14:textId="77777777">
        <w:trPr>
          <w:trHeight w:val="372"/>
        </w:trPr>
        <w:tc>
          <w:tcPr>
            <w:tcW w:w="1999" w:type="dxa"/>
            <w:tcBorders>
              <w:top w:val="single" w:sz="4" w:space="0" w:color="808080"/>
              <w:left w:val="single" w:sz="4" w:space="0" w:color="808080"/>
              <w:bottom w:val="single" w:sz="4" w:space="0" w:color="808080"/>
              <w:right w:val="single" w:sz="4" w:space="0" w:color="808080"/>
            </w:tcBorders>
          </w:tcPr>
          <w:p w14:paraId="7EF872C3" w14:textId="77777777" w:rsidR="009702E2" w:rsidRDefault="00D07D32">
            <w:pPr>
              <w:spacing w:after="0"/>
              <w:jc w:val="center"/>
            </w:pPr>
            <w:r>
              <w:rPr>
                <w:rFonts w:ascii="Times New Roman" w:eastAsia="Times New Roman" w:hAnsi="Times New Roman" w:cs="Times New Roman"/>
                <w:sz w:val="21"/>
              </w:rPr>
              <w:t>5</w:t>
            </w:r>
            <w:r>
              <w:rPr>
                <w:rFonts w:ascii="Times New Roman" w:eastAsia="Times New Roman" w:hAnsi="Times New Roman" w:cs="Times New Roman"/>
                <w:sz w:val="24"/>
              </w:rPr>
              <w:t xml:space="preserve"> </w:t>
            </w:r>
          </w:p>
        </w:tc>
        <w:tc>
          <w:tcPr>
            <w:tcW w:w="3601" w:type="dxa"/>
            <w:tcBorders>
              <w:top w:val="single" w:sz="4" w:space="0" w:color="808080"/>
              <w:left w:val="single" w:sz="4" w:space="0" w:color="808080"/>
              <w:bottom w:val="single" w:sz="4" w:space="0" w:color="808080"/>
              <w:right w:val="single" w:sz="4" w:space="0" w:color="808080"/>
            </w:tcBorders>
          </w:tcPr>
          <w:p w14:paraId="1C578C91" w14:textId="77777777" w:rsidR="009702E2" w:rsidRDefault="00D07D32">
            <w:pPr>
              <w:spacing w:after="0"/>
              <w:ind w:right="2"/>
              <w:jc w:val="center"/>
            </w:pPr>
            <w:r>
              <w:rPr>
                <w:rFonts w:ascii="Times New Roman" w:eastAsia="Times New Roman" w:hAnsi="Times New Roman" w:cs="Times New Roman"/>
                <w:sz w:val="21"/>
              </w:rPr>
              <w:t>10</w:t>
            </w:r>
            <w:r>
              <w:rPr>
                <w:rFonts w:ascii="Times New Roman" w:eastAsia="Times New Roman" w:hAnsi="Times New Roman" w:cs="Times New Roman"/>
                <w:sz w:val="24"/>
              </w:rPr>
              <w:t xml:space="preserve"> </w:t>
            </w:r>
          </w:p>
        </w:tc>
        <w:tc>
          <w:tcPr>
            <w:tcW w:w="3425" w:type="dxa"/>
            <w:tcBorders>
              <w:top w:val="single" w:sz="4" w:space="0" w:color="808080"/>
              <w:left w:val="single" w:sz="4" w:space="0" w:color="808080"/>
              <w:bottom w:val="single" w:sz="4" w:space="0" w:color="808080"/>
              <w:right w:val="single" w:sz="4" w:space="0" w:color="808080"/>
            </w:tcBorders>
          </w:tcPr>
          <w:p w14:paraId="65B8558A" w14:textId="77777777" w:rsidR="009702E2" w:rsidRDefault="00D07D32">
            <w:pPr>
              <w:spacing w:after="0"/>
              <w:jc w:val="center"/>
            </w:pPr>
            <w:r>
              <w:rPr>
                <w:rFonts w:ascii="Times New Roman" w:eastAsia="Times New Roman" w:hAnsi="Times New Roman" w:cs="Times New Roman"/>
                <w:sz w:val="21"/>
              </w:rPr>
              <w:t>10</w:t>
            </w:r>
            <w:r>
              <w:rPr>
                <w:rFonts w:ascii="Times New Roman" w:eastAsia="Times New Roman" w:hAnsi="Times New Roman" w:cs="Times New Roman"/>
                <w:sz w:val="24"/>
              </w:rPr>
              <w:t xml:space="preserve"> </w:t>
            </w:r>
          </w:p>
        </w:tc>
      </w:tr>
      <w:tr w:rsidR="009702E2" w14:paraId="17ED62C8" w14:textId="77777777">
        <w:trPr>
          <w:trHeight w:val="372"/>
        </w:trPr>
        <w:tc>
          <w:tcPr>
            <w:tcW w:w="1999" w:type="dxa"/>
            <w:tcBorders>
              <w:top w:val="single" w:sz="4" w:space="0" w:color="808080"/>
              <w:left w:val="single" w:sz="4" w:space="0" w:color="808080"/>
              <w:bottom w:val="single" w:sz="4" w:space="0" w:color="808080"/>
              <w:right w:val="single" w:sz="4" w:space="0" w:color="808080"/>
            </w:tcBorders>
          </w:tcPr>
          <w:p w14:paraId="522D6FE0" w14:textId="77777777" w:rsidR="009702E2" w:rsidRDefault="00D07D32">
            <w:pPr>
              <w:spacing w:after="0"/>
              <w:jc w:val="center"/>
            </w:pPr>
            <w:r>
              <w:rPr>
                <w:rFonts w:ascii="Times New Roman" w:eastAsia="Times New Roman" w:hAnsi="Times New Roman" w:cs="Times New Roman"/>
                <w:sz w:val="21"/>
              </w:rPr>
              <w:t>10</w:t>
            </w:r>
            <w:r>
              <w:rPr>
                <w:rFonts w:ascii="Times New Roman" w:eastAsia="Times New Roman" w:hAnsi="Times New Roman" w:cs="Times New Roman"/>
                <w:sz w:val="24"/>
              </w:rPr>
              <w:t xml:space="preserve"> </w:t>
            </w:r>
          </w:p>
        </w:tc>
        <w:tc>
          <w:tcPr>
            <w:tcW w:w="3601" w:type="dxa"/>
            <w:tcBorders>
              <w:top w:val="single" w:sz="4" w:space="0" w:color="808080"/>
              <w:left w:val="single" w:sz="4" w:space="0" w:color="808080"/>
              <w:bottom w:val="single" w:sz="4" w:space="0" w:color="808080"/>
              <w:right w:val="single" w:sz="4" w:space="0" w:color="808080"/>
            </w:tcBorders>
          </w:tcPr>
          <w:p w14:paraId="3429C542" w14:textId="77777777" w:rsidR="009702E2" w:rsidRDefault="00D07D32">
            <w:pPr>
              <w:spacing w:after="0"/>
              <w:ind w:right="2"/>
              <w:jc w:val="center"/>
            </w:pPr>
            <w:r>
              <w:rPr>
                <w:rFonts w:ascii="Times New Roman" w:eastAsia="Times New Roman" w:hAnsi="Times New Roman" w:cs="Times New Roman"/>
                <w:sz w:val="21"/>
              </w:rPr>
              <w:t>45</w:t>
            </w:r>
            <w:r>
              <w:rPr>
                <w:rFonts w:ascii="Times New Roman" w:eastAsia="Times New Roman" w:hAnsi="Times New Roman" w:cs="Times New Roman"/>
                <w:sz w:val="24"/>
              </w:rPr>
              <w:t xml:space="preserve"> </w:t>
            </w:r>
          </w:p>
        </w:tc>
        <w:tc>
          <w:tcPr>
            <w:tcW w:w="3425" w:type="dxa"/>
            <w:tcBorders>
              <w:top w:val="single" w:sz="4" w:space="0" w:color="808080"/>
              <w:left w:val="single" w:sz="4" w:space="0" w:color="808080"/>
              <w:bottom w:val="single" w:sz="4" w:space="0" w:color="808080"/>
              <w:right w:val="single" w:sz="4" w:space="0" w:color="808080"/>
            </w:tcBorders>
          </w:tcPr>
          <w:p w14:paraId="4181497F" w14:textId="77777777" w:rsidR="009702E2" w:rsidRDefault="00D07D32">
            <w:pPr>
              <w:spacing w:after="0"/>
              <w:jc w:val="center"/>
            </w:pPr>
            <w:r>
              <w:rPr>
                <w:rFonts w:ascii="Times New Roman" w:eastAsia="Times New Roman" w:hAnsi="Times New Roman" w:cs="Times New Roman"/>
                <w:sz w:val="21"/>
              </w:rPr>
              <w:t>45</w:t>
            </w:r>
            <w:r>
              <w:rPr>
                <w:rFonts w:ascii="Times New Roman" w:eastAsia="Times New Roman" w:hAnsi="Times New Roman" w:cs="Times New Roman"/>
                <w:sz w:val="24"/>
              </w:rPr>
              <w:t xml:space="preserve"> </w:t>
            </w:r>
          </w:p>
        </w:tc>
      </w:tr>
      <w:tr w:rsidR="009702E2" w14:paraId="06A4DA24" w14:textId="77777777">
        <w:trPr>
          <w:trHeight w:val="372"/>
        </w:trPr>
        <w:tc>
          <w:tcPr>
            <w:tcW w:w="1999" w:type="dxa"/>
            <w:tcBorders>
              <w:top w:val="single" w:sz="4" w:space="0" w:color="808080"/>
              <w:left w:val="single" w:sz="4" w:space="0" w:color="808080"/>
              <w:bottom w:val="single" w:sz="4" w:space="0" w:color="808080"/>
              <w:right w:val="single" w:sz="4" w:space="0" w:color="808080"/>
            </w:tcBorders>
          </w:tcPr>
          <w:p w14:paraId="08F35DBD" w14:textId="77777777" w:rsidR="009702E2" w:rsidRDefault="00D07D32">
            <w:pPr>
              <w:spacing w:after="0"/>
              <w:jc w:val="center"/>
            </w:pPr>
            <w:r>
              <w:rPr>
                <w:rFonts w:ascii="Times New Roman" w:eastAsia="Times New Roman" w:hAnsi="Times New Roman" w:cs="Times New Roman"/>
                <w:sz w:val="21"/>
              </w:rPr>
              <w:t>50</w:t>
            </w:r>
            <w:r>
              <w:rPr>
                <w:rFonts w:ascii="Times New Roman" w:eastAsia="Times New Roman" w:hAnsi="Times New Roman" w:cs="Times New Roman"/>
                <w:sz w:val="24"/>
              </w:rPr>
              <w:t xml:space="preserve"> </w:t>
            </w:r>
          </w:p>
        </w:tc>
        <w:tc>
          <w:tcPr>
            <w:tcW w:w="3601" w:type="dxa"/>
            <w:tcBorders>
              <w:top w:val="single" w:sz="4" w:space="0" w:color="808080"/>
              <w:left w:val="single" w:sz="4" w:space="0" w:color="808080"/>
              <w:bottom w:val="single" w:sz="4" w:space="0" w:color="808080"/>
              <w:right w:val="single" w:sz="4" w:space="0" w:color="808080"/>
            </w:tcBorders>
          </w:tcPr>
          <w:p w14:paraId="7B5FCF48" w14:textId="77777777" w:rsidR="009702E2" w:rsidRDefault="00D07D32">
            <w:pPr>
              <w:spacing w:after="0"/>
              <w:ind w:left="3"/>
              <w:jc w:val="center"/>
            </w:pPr>
            <w:r>
              <w:rPr>
                <w:rFonts w:ascii="Times New Roman" w:eastAsia="Times New Roman" w:hAnsi="Times New Roman" w:cs="Times New Roman"/>
                <w:sz w:val="21"/>
              </w:rPr>
              <w:t>1,225</w:t>
            </w:r>
            <w:r>
              <w:rPr>
                <w:rFonts w:ascii="Times New Roman" w:eastAsia="Times New Roman" w:hAnsi="Times New Roman" w:cs="Times New Roman"/>
                <w:sz w:val="24"/>
              </w:rPr>
              <w:t xml:space="preserve"> </w:t>
            </w:r>
          </w:p>
        </w:tc>
        <w:tc>
          <w:tcPr>
            <w:tcW w:w="3425" w:type="dxa"/>
            <w:tcBorders>
              <w:top w:val="single" w:sz="4" w:space="0" w:color="808080"/>
              <w:left w:val="single" w:sz="4" w:space="0" w:color="808080"/>
              <w:bottom w:val="single" w:sz="4" w:space="0" w:color="808080"/>
              <w:right w:val="single" w:sz="4" w:space="0" w:color="808080"/>
            </w:tcBorders>
          </w:tcPr>
          <w:p w14:paraId="25A00321" w14:textId="77777777" w:rsidR="009702E2" w:rsidRDefault="00D07D32">
            <w:pPr>
              <w:spacing w:after="0"/>
              <w:ind w:left="4"/>
              <w:jc w:val="center"/>
            </w:pPr>
            <w:r>
              <w:rPr>
                <w:rFonts w:ascii="Times New Roman" w:eastAsia="Times New Roman" w:hAnsi="Times New Roman" w:cs="Times New Roman"/>
                <w:sz w:val="21"/>
              </w:rPr>
              <w:t>1,225</w:t>
            </w:r>
            <w:r>
              <w:rPr>
                <w:rFonts w:ascii="Times New Roman" w:eastAsia="Times New Roman" w:hAnsi="Times New Roman" w:cs="Times New Roman"/>
                <w:sz w:val="24"/>
              </w:rPr>
              <w:t xml:space="preserve"> </w:t>
            </w:r>
          </w:p>
        </w:tc>
      </w:tr>
      <w:tr w:rsidR="009702E2" w14:paraId="07D612D9" w14:textId="77777777">
        <w:trPr>
          <w:trHeight w:val="370"/>
        </w:trPr>
        <w:tc>
          <w:tcPr>
            <w:tcW w:w="1999" w:type="dxa"/>
            <w:tcBorders>
              <w:top w:val="single" w:sz="4" w:space="0" w:color="808080"/>
              <w:left w:val="single" w:sz="4" w:space="0" w:color="808080"/>
              <w:bottom w:val="single" w:sz="4" w:space="0" w:color="808080"/>
              <w:right w:val="single" w:sz="4" w:space="0" w:color="808080"/>
            </w:tcBorders>
          </w:tcPr>
          <w:p w14:paraId="7D513FB0" w14:textId="77777777" w:rsidR="009702E2" w:rsidRDefault="00D07D32">
            <w:pPr>
              <w:spacing w:after="0"/>
              <w:ind w:left="2"/>
              <w:jc w:val="center"/>
            </w:pPr>
            <w:r>
              <w:rPr>
                <w:rFonts w:ascii="Times New Roman" w:eastAsia="Times New Roman" w:hAnsi="Times New Roman" w:cs="Times New Roman"/>
                <w:sz w:val="21"/>
              </w:rPr>
              <w:t>100,000</w:t>
            </w:r>
            <w:r>
              <w:rPr>
                <w:rFonts w:ascii="Times New Roman" w:eastAsia="Times New Roman" w:hAnsi="Times New Roman" w:cs="Times New Roman"/>
                <w:sz w:val="24"/>
              </w:rPr>
              <w:t xml:space="preserve"> </w:t>
            </w:r>
          </w:p>
        </w:tc>
        <w:tc>
          <w:tcPr>
            <w:tcW w:w="3601" w:type="dxa"/>
            <w:tcBorders>
              <w:top w:val="single" w:sz="4" w:space="0" w:color="808080"/>
              <w:left w:val="single" w:sz="4" w:space="0" w:color="808080"/>
              <w:bottom w:val="single" w:sz="4" w:space="0" w:color="808080"/>
              <w:right w:val="single" w:sz="4" w:space="0" w:color="808080"/>
            </w:tcBorders>
          </w:tcPr>
          <w:p w14:paraId="31052E03" w14:textId="77777777" w:rsidR="009702E2" w:rsidRDefault="00D07D32">
            <w:pPr>
              <w:spacing w:after="0"/>
              <w:ind w:left="4"/>
              <w:jc w:val="center"/>
            </w:pPr>
            <w:r>
              <w:rPr>
                <w:rFonts w:ascii="Times New Roman" w:eastAsia="Times New Roman" w:hAnsi="Times New Roman" w:cs="Times New Roman"/>
                <w:sz w:val="21"/>
              </w:rPr>
              <w:t>4,999,950,000 ≈ 5.0 × 10⁹</w:t>
            </w:r>
            <w:r>
              <w:rPr>
                <w:rFonts w:ascii="Times New Roman" w:eastAsia="Times New Roman" w:hAnsi="Times New Roman" w:cs="Times New Roman"/>
                <w:sz w:val="24"/>
              </w:rPr>
              <w:t xml:space="preserve"> </w:t>
            </w:r>
          </w:p>
        </w:tc>
        <w:tc>
          <w:tcPr>
            <w:tcW w:w="3425" w:type="dxa"/>
            <w:tcBorders>
              <w:top w:val="single" w:sz="4" w:space="0" w:color="808080"/>
              <w:left w:val="single" w:sz="4" w:space="0" w:color="808080"/>
              <w:bottom w:val="single" w:sz="4" w:space="0" w:color="808080"/>
              <w:right w:val="single" w:sz="4" w:space="0" w:color="808080"/>
            </w:tcBorders>
          </w:tcPr>
          <w:p w14:paraId="2EC2F24C" w14:textId="77777777" w:rsidR="009702E2" w:rsidRDefault="00D07D32">
            <w:pPr>
              <w:spacing w:after="0"/>
              <w:jc w:val="center"/>
            </w:pPr>
            <w:r>
              <w:rPr>
                <w:rFonts w:ascii="Times New Roman" w:eastAsia="Times New Roman" w:hAnsi="Times New Roman" w:cs="Times New Roman"/>
                <w:sz w:val="21"/>
              </w:rPr>
              <w:t>–</w:t>
            </w:r>
            <w:r>
              <w:rPr>
                <w:rFonts w:ascii="Times New Roman" w:eastAsia="Times New Roman" w:hAnsi="Times New Roman" w:cs="Times New Roman"/>
                <w:sz w:val="24"/>
              </w:rPr>
              <w:t xml:space="preserve"> </w:t>
            </w:r>
          </w:p>
        </w:tc>
      </w:tr>
      <w:tr w:rsidR="009702E2" w14:paraId="01226E1D" w14:textId="77777777">
        <w:trPr>
          <w:trHeight w:val="372"/>
        </w:trPr>
        <w:tc>
          <w:tcPr>
            <w:tcW w:w="1999" w:type="dxa"/>
            <w:tcBorders>
              <w:top w:val="single" w:sz="4" w:space="0" w:color="808080"/>
              <w:left w:val="single" w:sz="4" w:space="0" w:color="808080"/>
              <w:bottom w:val="single" w:sz="4" w:space="0" w:color="808080"/>
              <w:right w:val="single" w:sz="4" w:space="0" w:color="808080"/>
            </w:tcBorders>
          </w:tcPr>
          <w:p w14:paraId="3A9DBC04" w14:textId="77777777" w:rsidR="009702E2" w:rsidRDefault="00D07D32">
            <w:pPr>
              <w:spacing w:after="0"/>
              <w:ind w:left="2"/>
              <w:jc w:val="center"/>
            </w:pPr>
            <w:r>
              <w:rPr>
                <w:rFonts w:ascii="Times New Roman" w:eastAsia="Times New Roman" w:hAnsi="Times New Roman" w:cs="Times New Roman"/>
                <w:sz w:val="21"/>
              </w:rPr>
              <w:t>1,000,000</w:t>
            </w:r>
            <w:r>
              <w:rPr>
                <w:rFonts w:ascii="Times New Roman" w:eastAsia="Times New Roman" w:hAnsi="Times New Roman" w:cs="Times New Roman"/>
                <w:sz w:val="24"/>
              </w:rPr>
              <w:t xml:space="preserve"> </w:t>
            </w:r>
          </w:p>
        </w:tc>
        <w:tc>
          <w:tcPr>
            <w:tcW w:w="3601" w:type="dxa"/>
            <w:tcBorders>
              <w:top w:val="single" w:sz="4" w:space="0" w:color="808080"/>
              <w:left w:val="single" w:sz="4" w:space="0" w:color="808080"/>
              <w:bottom w:val="single" w:sz="4" w:space="0" w:color="808080"/>
              <w:right w:val="single" w:sz="4" w:space="0" w:color="808080"/>
            </w:tcBorders>
          </w:tcPr>
          <w:p w14:paraId="5042AD3C" w14:textId="77777777" w:rsidR="009702E2" w:rsidRDefault="00D07D32">
            <w:pPr>
              <w:spacing w:after="0"/>
              <w:ind w:left="1"/>
              <w:jc w:val="center"/>
            </w:pPr>
            <w:r>
              <w:rPr>
                <w:rFonts w:ascii="Times New Roman" w:eastAsia="Times New Roman" w:hAnsi="Times New Roman" w:cs="Times New Roman"/>
                <w:sz w:val="21"/>
              </w:rPr>
              <w:t>499,999,500,000 ≈ 5.0 × 10¹¹</w:t>
            </w:r>
            <w:r>
              <w:rPr>
                <w:rFonts w:ascii="Times New Roman" w:eastAsia="Times New Roman" w:hAnsi="Times New Roman" w:cs="Times New Roman"/>
                <w:sz w:val="24"/>
              </w:rPr>
              <w:t xml:space="preserve"> </w:t>
            </w:r>
          </w:p>
        </w:tc>
        <w:tc>
          <w:tcPr>
            <w:tcW w:w="3425" w:type="dxa"/>
            <w:tcBorders>
              <w:top w:val="single" w:sz="4" w:space="0" w:color="808080"/>
              <w:left w:val="single" w:sz="4" w:space="0" w:color="808080"/>
              <w:bottom w:val="single" w:sz="4" w:space="0" w:color="808080"/>
              <w:right w:val="single" w:sz="4" w:space="0" w:color="808080"/>
            </w:tcBorders>
          </w:tcPr>
          <w:p w14:paraId="28FCB116" w14:textId="77777777" w:rsidR="009702E2" w:rsidRDefault="00D07D32">
            <w:pPr>
              <w:spacing w:after="0"/>
              <w:jc w:val="center"/>
            </w:pPr>
            <w:r>
              <w:rPr>
                <w:rFonts w:ascii="Times New Roman" w:eastAsia="Times New Roman" w:hAnsi="Times New Roman" w:cs="Times New Roman"/>
                <w:sz w:val="21"/>
              </w:rPr>
              <w:t>–</w:t>
            </w:r>
            <w:r>
              <w:rPr>
                <w:rFonts w:ascii="Times New Roman" w:eastAsia="Times New Roman" w:hAnsi="Times New Roman" w:cs="Times New Roman"/>
                <w:sz w:val="24"/>
              </w:rPr>
              <w:t xml:space="preserve"> </w:t>
            </w:r>
          </w:p>
        </w:tc>
      </w:tr>
    </w:tbl>
    <w:p w14:paraId="20E70F33" w14:textId="77777777" w:rsidR="009702E2" w:rsidRDefault="00D07D32">
      <w:pPr>
        <w:spacing w:after="162"/>
      </w:pPr>
      <w:r>
        <w:rPr>
          <w:rFonts w:ascii="Times New Roman" w:eastAsia="Times New Roman" w:hAnsi="Times New Roman" w:cs="Times New Roman"/>
          <w:sz w:val="24"/>
        </w:rPr>
        <w:t xml:space="preserve"> </w:t>
      </w:r>
    </w:p>
    <w:p w14:paraId="5B3EE800" w14:textId="77777777" w:rsidR="009702E2" w:rsidRDefault="00D07D32">
      <w:pPr>
        <w:pStyle w:val="Heading4"/>
        <w:spacing w:after="101"/>
        <w:ind w:left="-5"/>
      </w:pPr>
      <w:r>
        <w:t xml:space="preserve">Step 4 </w:t>
      </w:r>
      <w:r>
        <w:t>–</w:t>
      </w:r>
      <w:r>
        <w:t xml:space="preserve"> asymptotic classification</w:t>
      </w:r>
      <w:r>
        <w:rPr>
          <w:b w:val="0"/>
          <w:i w:val="0"/>
        </w:rPr>
        <w:t xml:space="preserve"> </w:t>
      </w:r>
    </w:p>
    <w:p w14:paraId="1757307E" w14:textId="77777777" w:rsidR="009702E2" w:rsidRDefault="00D07D32">
      <w:pPr>
        <w:spacing w:after="187" w:line="295" w:lineRule="auto"/>
      </w:pPr>
      <w:r>
        <w:rPr>
          <w:rFonts w:ascii="Times New Roman" w:eastAsia="Times New Roman" w:hAnsi="Times New Roman" w:cs="Times New Roman"/>
          <w:sz w:val="24"/>
        </w:rPr>
        <w:t xml:space="preserve">To show C(n) = Θ(n²) using the definition: for n ≥ 2, n² − n ≥ n²/2 (because n ≥ 2 </w:t>
      </w:r>
      <w:r>
        <w:rPr>
          <w:rFonts w:ascii="Cambria Math" w:eastAsia="Cambria Math" w:hAnsi="Cambria Math" w:cs="Cambria Math"/>
          <w:sz w:val="24"/>
        </w:rPr>
        <w:t>⇒</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n ≤ n²/2), so C(n) ≥ n²/4; and trivially C(n) ≤ n²/2. Hence ¼n² ≤ C(n) ≤ ½n² for all n ≥ 2, i.e. c₁ = ¼, c₂ = ½, n₀ = 2. Equivalently lim C(n)/n² = ½, a finite positive constant. </w:t>
      </w:r>
    </w:p>
    <w:p w14:paraId="06EBFD89" w14:textId="77777777" w:rsidR="009702E2" w:rsidRDefault="00D07D32">
      <w:pPr>
        <w:pStyle w:val="Heading4"/>
        <w:spacing w:after="106"/>
        <w:ind w:left="-5"/>
      </w:pPr>
      <w:r>
        <w:lastRenderedPageBreak/>
        <w:t>Time complexity</w:t>
      </w:r>
      <w:r>
        <w:rPr>
          <w:b w:val="0"/>
          <w:i w:val="0"/>
        </w:rPr>
        <w:t xml:space="preserve"> </w:t>
      </w:r>
    </w:p>
    <w:p w14:paraId="266A273F" w14:textId="77777777" w:rsidR="009702E2" w:rsidRDefault="00D07D32">
      <w:pPr>
        <w:numPr>
          <w:ilvl w:val="0"/>
          <w:numId w:val="3"/>
        </w:numPr>
        <w:spacing w:after="122" w:line="300" w:lineRule="auto"/>
        <w:ind w:right="2" w:hanging="360"/>
        <w:jc w:val="both"/>
      </w:pPr>
      <w:r>
        <w:rPr>
          <w:rFonts w:ascii="Times New Roman" w:eastAsia="Times New Roman" w:hAnsi="Times New Roman" w:cs="Times New Roman"/>
          <w:sz w:val="24"/>
        </w:rPr>
        <w:t xml:space="preserve">The count is the same for every input – even when no duplicates exist, all n(n − 1)/2 pairs are compared. Therefore best case = average case = worst case = </w:t>
      </w:r>
      <w:r>
        <w:rPr>
          <w:rFonts w:ascii="Times New Roman" w:eastAsia="Times New Roman" w:hAnsi="Times New Roman" w:cs="Times New Roman"/>
          <w:b/>
          <w:sz w:val="24"/>
        </w:rPr>
        <w:t>Θ(n²)</w:t>
      </w:r>
      <w:r>
        <w:rPr>
          <w:rFonts w:ascii="Times New Roman" w:eastAsia="Times New Roman" w:hAnsi="Times New Roman" w:cs="Times New Roman"/>
          <w:sz w:val="24"/>
        </w:rPr>
        <w:t xml:space="preserve">. </w:t>
      </w:r>
    </w:p>
    <w:p w14:paraId="51705163" w14:textId="77777777" w:rsidR="009702E2" w:rsidRDefault="00D07D32">
      <w:pPr>
        <w:numPr>
          <w:ilvl w:val="0"/>
          <w:numId w:val="3"/>
        </w:numPr>
        <w:spacing w:after="173" w:line="296" w:lineRule="auto"/>
        <w:ind w:right="2" w:hanging="360"/>
        <w:jc w:val="both"/>
      </w:pPr>
      <w:r>
        <w:rPr>
          <w:rFonts w:ascii="Times New Roman" w:eastAsia="Times New Roman" w:hAnsi="Times New Roman" w:cs="Times New Roman"/>
          <w:sz w:val="24"/>
        </w:rPr>
        <w:t xml:space="preserve">The calls to </w:t>
      </w:r>
      <w:r>
        <w:rPr>
          <w:rFonts w:ascii="Courier New" w:eastAsia="Courier New" w:hAnsi="Courier New" w:cs="Courier New"/>
          <w:sz w:val="21"/>
        </w:rPr>
        <w:t>MarkDuplicate(j)</w:t>
      </w:r>
      <w:r>
        <w:rPr>
          <w:rFonts w:ascii="Times New Roman" w:eastAsia="Times New Roman" w:hAnsi="Times New Roman" w:cs="Times New Roman"/>
          <w:sz w:val="24"/>
        </w:rPr>
        <w:t xml:space="preserve"> happen at most once per comparison, so they add at most another Θ(n²) of work in the worst case; the total remains Θ(n²).</w:t>
      </w:r>
      <w:r>
        <w:rPr>
          <w:rFonts w:ascii="Times New Roman" w:eastAsia="Times New Roman" w:hAnsi="Times New Roman" w:cs="Times New Roman"/>
          <w:sz w:val="24"/>
        </w:rPr>
        <w:t xml:space="preserve"> </w:t>
      </w:r>
    </w:p>
    <w:p w14:paraId="5CEF10F7" w14:textId="77777777" w:rsidR="009702E2" w:rsidRDefault="00D07D32">
      <w:pPr>
        <w:pStyle w:val="Heading4"/>
        <w:ind w:left="-5"/>
      </w:pPr>
      <w:r>
        <w:t>Space complexity</w:t>
      </w:r>
      <w:r>
        <w:rPr>
          <w:b w:val="0"/>
          <w:i w:val="0"/>
        </w:rPr>
        <w:t xml:space="preserve"> </w:t>
      </w:r>
    </w:p>
    <w:p w14:paraId="5A6AB0F1" w14:textId="77777777" w:rsidR="009702E2" w:rsidRDefault="00D07D32">
      <w:pPr>
        <w:spacing w:after="180" w:line="300" w:lineRule="auto"/>
        <w:ind w:left="-5" w:hanging="10"/>
        <w:jc w:val="both"/>
      </w:pPr>
      <w:r>
        <w:rPr>
          <w:rFonts w:ascii="Times New Roman" w:eastAsia="Times New Roman" w:hAnsi="Times New Roman" w:cs="Times New Roman"/>
          <w:sz w:val="24"/>
        </w:rPr>
        <w:t xml:space="preserve">The routine uses only the loop counters i and j (and the call to MarkDuplicate sets a flag in place). No array or structure that grows with n is allocated, so the auxiliary space is </w:t>
      </w:r>
      <w:r>
        <w:rPr>
          <w:rFonts w:ascii="Times New Roman" w:eastAsia="Times New Roman" w:hAnsi="Times New Roman" w:cs="Times New Roman"/>
          <w:b/>
          <w:sz w:val="24"/>
        </w:rPr>
        <w:t>Θ(1)</w:t>
      </w:r>
      <w:r>
        <w:rPr>
          <w:rFonts w:ascii="Times New Roman" w:eastAsia="Times New Roman" w:hAnsi="Times New Roman" w:cs="Times New Roman"/>
          <w:sz w:val="24"/>
        </w:rPr>
        <w:t xml:space="preserve"> (constant); the input itself of course occupies Θ(n) memory. </w:t>
      </w:r>
    </w:p>
    <w:p w14:paraId="4A12E5E4" w14:textId="77777777" w:rsidR="009702E2" w:rsidRDefault="00D07D32">
      <w:pPr>
        <w:pStyle w:val="Heading4"/>
        <w:ind w:left="-5"/>
      </w:pPr>
      <w:r>
        <w:t>Interpretation for ShopSphere</w:t>
      </w:r>
      <w:r>
        <w:rPr>
          <w:b w:val="0"/>
          <w:i w:val="0"/>
        </w:rPr>
        <w:t xml:space="preserve"> </w:t>
      </w:r>
    </w:p>
    <w:p w14:paraId="520A3B96" w14:textId="77777777" w:rsidR="009702E2" w:rsidRDefault="00D07D32">
      <w:pPr>
        <w:spacing w:after="289" w:line="300" w:lineRule="auto"/>
        <w:ind w:left="-5" w:hanging="10"/>
        <w:jc w:val="both"/>
      </w:pPr>
      <w:r>
        <w:rPr>
          <w:rFonts w:ascii="Times New Roman" w:eastAsia="Times New Roman" w:hAnsi="Times New Roman" w:cs="Times New Roman"/>
          <w:sz w:val="24"/>
        </w:rPr>
        <w:t>Doubling the catalogue multiplies the nightly duplicate-</w:t>
      </w:r>
      <w:r>
        <w:rPr>
          <w:rFonts w:ascii="Times New Roman" w:eastAsia="Times New Roman" w:hAnsi="Times New Roman" w:cs="Times New Roman"/>
          <w:sz w:val="24"/>
        </w:rPr>
        <w:t xml:space="preserve">scan work by four: n = 10⁵ → 5 × 10⁹ comparisons, n = 10⁶ → 5 × 10¹¹ comparisons (×100). At 10⁸ operations per second this is 50 s today but ≈ 5,000 s (83 minutes) after expansion, which will not fit in a 10-minute window. The memory footprint is tiny, so the problem is purely one of </w:t>
      </w:r>
      <w:r>
        <w:rPr>
          <w:rFonts w:ascii="Times New Roman" w:eastAsia="Times New Roman" w:hAnsi="Times New Roman" w:cs="Times New Roman"/>
          <w:b/>
          <w:sz w:val="24"/>
        </w:rPr>
        <w:t>time</w:t>
      </w:r>
      <w:r>
        <w:rPr>
          <w:rFonts w:ascii="Times New Roman" w:eastAsia="Times New Roman" w:hAnsi="Times New Roman" w:cs="Times New Roman"/>
          <w:sz w:val="24"/>
        </w:rPr>
        <w:t xml:space="preserve"> – the algorithm wastes work by comparing products that cannot possibly be duplicates (different seller or different title). </w:t>
      </w:r>
    </w:p>
    <w:p w14:paraId="6D9CC893" w14:textId="77777777" w:rsidR="009702E2" w:rsidRDefault="00D07D32">
      <w:pPr>
        <w:spacing w:after="0"/>
        <w:ind w:left="-5" w:right="2494" w:hanging="10"/>
      </w:pPr>
      <w:r>
        <w:rPr>
          <w:rFonts w:ascii="Times New Roman" w:eastAsia="Times New Roman" w:hAnsi="Times New Roman" w:cs="Times New Roman"/>
          <w:b/>
          <w:color w:val="2E5597"/>
          <w:sz w:val="27"/>
        </w:rPr>
        <w:t>(b.2) Module M2 – exact number of Audit operations</w:t>
      </w:r>
      <w:r>
        <w:rPr>
          <w:rFonts w:ascii="Times New Roman" w:eastAsia="Times New Roman" w:hAnsi="Times New Roman" w:cs="Times New Roman"/>
          <w:color w:val="2E74B5"/>
          <w:sz w:val="26"/>
        </w:rPr>
        <w:t xml:space="preserve"> </w:t>
      </w:r>
      <w:r>
        <w:rPr>
          <w:rFonts w:ascii="Times New Roman" w:eastAsia="Times New Roman" w:hAnsi="Times New Roman" w:cs="Times New Roman"/>
          <w:sz w:val="24"/>
        </w:rPr>
        <w:t xml:space="preserve">The code is reproduced for convenience: </w:t>
      </w:r>
    </w:p>
    <w:tbl>
      <w:tblPr>
        <w:tblStyle w:val="TableGrid"/>
        <w:tblW w:w="8754" w:type="dxa"/>
        <w:tblInd w:w="62" w:type="dxa"/>
        <w:tblCellMar>
          <w:top w:w="0" w:type="dxa"/>
          <w:left w:w="0" w:type="dxa"/>
          <w:bottom w:w="0" w:type="dxa"/>
          <w:right w:w="0" w:type="dxa"/>
        </w:tblCellMar>
        <w:tblLook w:val="04A0" w:firstRow="1" w:lastRow="0" w:firstColumn="1" w:lastColumn="0" w:noHBand="0" w:noVBand="1"/>
      </w:tblPr>
      <w:tblGrid>
        <w:gridCol w:w="24"/>
        <w:gridCol w:w="8945"/>
      </w:tblGrid>
      <w:tr w:rsidR="009702E2" w14:paraId="14DB6E22" w14:textId="77777777">
        <w:trPr>
          <w:trHeight w:val="1570"/>
        </w:trPr>
        <w:tc>
          <w:tcPr>
            <w:tcW w:w="89" w:type="dxa"/>
            <w:tcBorders>
              <w:top w:val="nil"/>
              <w:left w:val="nil"/>
              <w:bottom w:val="nil"/>
              <w:right w:val="nil"/>
            </w:tcBorders>
          </w:tcPr>
          <w:p w14:paraId="32C79C80" w14:textId="77777777" w:rsidR="009702E2" w:rsidRDefault="00D07D32">
            <w:pPr>
              <w:spacing w:after="0"/>
            </w:pPr>
            <w:r>
              <w:rPr>
                <w:noProof/>
              </w:rPr>
              <mc:AlternateContent>
                <mc:Choice Requires="wpg">
                  <w:drawing>
                    <wp:inline distT="0" distB="0" distL="0" distR="0" wp14:anchorId="3F6A3852" wp14:editId="68FF8B23">
                      <wp:extent cx="18288" cy="996696"/>
                      <wp:effectExtent l="0" t="0" r="0" b="0"/>
                      <wp:docPr id="62003" name="Group 62003"/>
                      <wp:cNvGraphicFramePr/>
                      <a:graphic xmlns:a="http://schemas.openxmlformats.org/drawingml/2006/main">
                        <a:graphicData uri="http://schemas.microsoft.com/office/word/2010/wordprocessingGroup">
                          <wpg:wgp>
                            <wpg:cNvGrpSpPr/>
                            <wpg:grpSpPr>
                              <a:xfrm>
                                <a:off x="0" y="0"/>
                                <a:ext cx="18288" cy="996696"/>
                                <a:chOff x="0" y="0"/>
                                <a:chExt cx="18288" cy="996696"/>
                              </a:xfrm>
                            </wpg:grpSpPr>
                            <wps:wsp>
                              <wps:cNvPr id="66728" name="Shape 66728"/>
                              <wps:cNvSpPr/>
                              <wps:spPr>
                                <a:xfrm>
                                  <a:off x="0" y="0"/>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29" name="Shape 66729"/>
                              <wps:cNvSpPr/>
                              <wps:spPr>
                                <a:xfrm>
                                  <a:off x="0" y="143256"/>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30" name="Shape 66730"/>
                              <wps:cNvSpPr/>
                              <wps:spPr>
                                <a:xfrm>
                                  <a:off x="0" y="284988"/>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31" name="Shape 66731"/>
                              <wps:cNvSpPr/>
                              <wps:spPr>
                                <a:xfrm>
                                  <a:off x="0" y="426720"/>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32" name="Shape 66732"/>
                              <wps:cNvSpPr/>
                              <wps:spPr>
                                <a:xfrm>
                                  <a:off x="0" y="569976"/>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33" name="Shape 66733"/>
                              <wps:cNvSpPr/>
                              <wps:spPr>
                                <a:xfrm>
                                  <a:off x="0" y="711708"/>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34" name="Shape 66734"/>
                              <wps:cNvSpPr/>
                              <wps:spPr>
                                <a:xfrm>
                                  <a:off x="0" y="854964"/>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62003" style="width:1.44pt;height:78.48pt;mso-position-horizontal-relative:char;mso-position-vertical-relative:line" coordsize="182,9966">
                      <v:shape id="Shape 66735" style="position:absolute;width:182;height:1432;left:0;top:0;" coordsize="18288,143256" path="m0,0l18288,0l18288,143256l0,143256l0,0">
                        <v:stroke weight="0pt" endcap="flat" joinstyle="miter" miterlimit="10" on="false" color="#000000" opacity="0"/>
                        <v:fill on="true" color="#2e5597"/>
                      </v:shape>
                      <v:shape id="Shape 66736" style="position:absolute;width:182;height:1417;left:0;top:1432;" coordsize="18288,141732" path="m0,0l18288,0l18288,141732l0,141732l0,0">
                        <v:stroke weight="0pt" endcap="flat" joinstyle="miter" miterlimit="10" on="false" color="#000000" opacity="0"/>
                        <v:fill on="true" color="#2e5597"/>
                      </v:shape>
                      <v:shape id="Shape 66737" style="position:absolute;width:182;height:1417;left:0;top:2849;" coordsize="18288,141732" path="m0,0l18288,0l18288,141732l0,141732l0,0">
                        <v:stroke weight="0pt" endcap="flat" joinstyle="miter" miterlimit="10" on="false" color="#000000" opacity="0"/>
                        <v:fill on="true" color="#2e5597"/>
                      </v:shape>
                      <v:shape id="Shape 66738" style="position:absolute;width:182;height:1432;left:0;top:4267;" coordsize="18288,143256" path="m0,0l18288,0l18288,143256l0,143256l0,0">
                        <v:stroke weight="0pt" endcap="flat" joinstyle="miter" miterlimit="10" on="false" color="#000000" opacity="0"/>
                        <v:fill on="true" color="#2e5597"/>
                      </v:shape>
                      <v:shape id="Shape 66739" style="position:absolute;width:182;height:1417;left:0;top:5699;" coordsize="18288,141732" path="m0,0l18288,0l18288,141732l0,141732l0,0">
                        <v:stroke weight="0pt" endcap="flat" joinstyle="miter" miterlimit="10" on="false" color="#000000" opacity="0"/>
                        <v:fill on="true" color="#2e5597"/>
                      </v:shape>
                      <v:shape id="Shape 66740" style="position:absolute;width:182;height:1432;left:0;top:7117;" coordsize="18288,143256" path="m0,0l18288,0l18288,143256l0,143256l0,0">
                        <v:stroke weight="0pt" endcap="flat" joinstyle="miter" miterlimit="10" on="false" color="#000000" opacity="0"/>
                        <v:fill on="true" color="#2e5597"/>
                      </v:shape>
                      <v:shape id="Shape 66741" style="position:absolute;width:182;height:1417;left:0;top:8549;" coordsize="18288,141732" path="m0,0l18288,0l18288,141732l0,141732l0,0">
                        <v:stroke weight="0pt" endcap="flat" joinstyle="miter" miterlimit="10" on="false" color="#000000" opacity="0"/>
                        <v:fill on="true" color="#2e5597"/>
                      </v:shape>
                    </v:group>
                  </w:pict>
                </mc:Fallback>
              </mc:AlternateContent>
            </w:r>
          </w:p>
        </w:tc>
        <w:tc>
          <w:tcPr>
            <w:tcW w:w="8665" w:type="dxa"/>
            <w:tcBorders>
              <w:top w:val="nil"/>
              <w:left w:val="nil"/>
              <w:bottom w:val="nil"/>
              <w:right w:val="nil"/>
            </w:tcBorders>
          </w:tcPr>
          <w:p w14:paraId="2ECB9FF6" w14:textId="77777777" w:rsidR="009702E2" w:rsidRDefault="009702E2">
            <w:pPr>
              <w:spacing w:after="0"/>
              <w:ind w:left="-1592" w:right="10257"/>
            </w:pPr>
          </w:p>
          <w:tbl>
            <w:tblPr>
              <w:tblStyle w:val="TableGrid"/>
              <w:tblW w:w="8605" w:type="dxa"/>
              <w:tblInd w:w="60" w:type="dxa"/>
              <w:tblCellMar>
                <w:top w:w="38" w:type="dxa"/>
                <w:left w:w="29" w:type="dxa"/>
                <w:bottom w:w="0" w:type="dxa"/>
                <w:right w:w="115" w:type="dxa"/>
              </w:tblCellMar>
              <w:tblLook w:val="04A0" w:firstRow="1" w:lastRow="0" w:firstColumn="1" w:lastColumn="0" w:noHBand="0" w:noVBand="1"/>
            </w:tblPr>
            <w:tblGrid>
              <w:gridCol w:w="8605"/>
            </w:tblGrid>
            <w:tr w:rsidR="009702E2" w14:paraId="7F652ABA" w14:textId="77777777">
              <w:trPr>
                <w:trHeight w:val="1570"/>
              </w:trPr>
              <w:tc>
                <w:tcPr>
                  <w:tcW w:w="8605" w:type="dxa"/>
                  <w:tcBorders>
                    <w:top w:val="nil"/>
                    <w:left w:val="nil"/>
                    <w:bottom w:val="nil"/>
                    <w:right w:val="nil"/>
                  </w:tcBorders>
                  <w:shd w:val="clear" w:color="auto" w:fill="F2F2F2"/>
                </w:tcPr>
                <w:p w14:paraId="54C46274" w14:textId="77777777" w:rsidR="009702E2" w:rsidRDefault="00D07D32">
                  <w:pPr>
                    <w:spacing w:after="0"/>
                  </w:pPr>
                  <w:r>
                    <w:rPr>
                      <w:rFonts w:ascii="Courier New" w:eastAsia="Courier New" w:hAnsi="Courier New" w:cs="Courier New"/>
                      <w:sz w:val="19"/>
                    </w:rPr>
                    <w:t>i &lt;- 1</w:t>
                  </w:r>
                  <w:r>
                    <w:rPr>
                      <w:rFonts w:ascii="Times New Roman" w:eastAsia="Times New Roman" w:hAnsi="Times New Roman" w:cs="Times New Roman"/>
                      <w:sz w:val="24"/>
                    </w:rPr>
                    <w:t xml:space="preserve"> </w:t>
                  </w:r>
                </w:p>
                <w:p w14:paraId="0D01DDED" w14:textId="77777777" w:rsidR="009702E2" w:rsidRDefault="00D07D32">
                  <w:pPr>
                    <w:spacing w:after="0"/>
                  </w:pPr>
                  <w:r>
                    <w:rPr>
                      <w:rFonts w:ascii="Courier New" w:eastAsia="Courier New" w:hAnsi="Courier New" w:cs="Courier New"/>
                      <w:sz w:val="19"/>
                    </w:rPr>
                    <w:t>WHILE i &lt; n DO</w:t>
                  </w:r>
                  <w:r>
                    <w:rPr>
                      <w:rFonts w:ascii="Times New Roman" w:eastAsia="Times New Roman" w:hAnsi="Times New Roman" w:cs="Times New Roman"/>
                      <w:sz w:val="24"/>
                    </w:rPr>
                    <w:t xml:space="preserve"> </w:t>
                  </w:r>
                </w:p>
                <w:p w14:paraId="1BAB8226" w14:textId="77777777" w:rsidR="009702E2" w:rsidRDefault="00D07D32">
                  <w:pPr>
                    <w:spacing w:after="0"/>
                  </w:pPr>
                  <w:r>
                    <w:rPr>
                      <w:rFonts w:ascii="Courier New" w:eastAsia="Courier New" w:hAnsi="Courier New" w:cs="Courier New"/>
                      <w:sz w:val="19"/>
                    </w:rPr>
                    <w:t xml:space="preserve">   FOR j &lt;- 0 TO i - 1 DO</w:t>
                  </w:r>
                  <w:r>
                    <w:rPr>
                      <w:rFonts w:ascii="Times New Roman" w:eastAsia="Times New Roman" w:hAnsi="Times New Roman" w:cs="Times New Roman"/>
                      <w:sz w:val="24"/>
                    </w:rPr>
                    <w:t xml:space="preserve"> </w:t>
                  </w:r>
                </w:p>
                <w:p w14:paraId="1DACB65C" w14:textId="77777777" w:rsidR="009702E2" w:rsidRDefault="00D07D32">
                  <w:pPr>
                    <w:spacing w:after="1" w:line="235" w:lineRule="auto"/>
                    <w:ind w:right="3103"/>
                  </w:pPr>
                  <w:r>
                    <w:rPr>
                      <w:rFonts w:ascii="Courier New" w:eastAsia="Courier New" w:hAnsi="Courier New" w:cs="Courier New"/>
                      <w:sz w:val="19"/>
                    </w:rPr>
                    <w:t xml:space="preserve">      Audit(Request[j])      // basic operation</w:t>
                  </w:r>
                  <w:r>
                    <w:rPr>
                      <w:rFonts w:ascii="Times New Roman" w:eastAsia="Times New Roman" w:hAnsi="Times New Roman" w:cs="Times New Roman"/>
                      <w:sz w:val="24"/>
                    </w:rPr>
                    <w:t xml:space="preserve"> </w:t>
                  </w:r>
                  <w:r>
                    <w:rPr>
                      <w:rFonts w:ascii="Courier New" w:eastAsia="Courier New" w:hAnsi="Courier New" w:cs="Courier New"/>
                      <w:sz w:val="19"/>
                    </w:rPr>
                    <w:t xml:space="preserve">   END FOR</w:t>
                  </w:r>
                  <w:r>
                    <w:rPr>
                      <w:rFonts w:ascii="Times New Roman" w:eastAsia="Times New Roman" w:hAnsi="Times New Roman" w:cs="Times New Roman"/>
                      <w:sz w:val="24"/>
                    </w:rPr>
                    <w:t xml:space="preserve"> </w:t>
                  </w:r>
                  <w:r>
                    <w:rPr>
                      <w:rFonts w:ascii="Courier New" w:eastAsia="Courier New" w:hAnsi="Courier New" w:cs="Courier New"/>
                      <w:sz w:val="19"/>
                    </w:rPr>
                    <w:t xml:space="preserve">   i &lt;- i * 2</w:t>
                  </w:r>
                  <w:r>
                    <w:rPr>
                      <w:rFonts w:ascii="Times New Roman" w:eastAsia="Times New Roman" w:hAnsi="Times New Roman" w:cs="Times New Roman"/>
                      <w:sz w:val="24"/>
                    </w:rPr>
                    <w:t xml:space="preserve"> </w:t>
                  </w:r>
                </w:p>
                <w:p w14:paraId="05DCB700" w14:textId="77777777" w:rsidR="009702E2" w:rsidRDefault="00D07D32">
                  <w:pPr>
                    <w:spacing w:after="0"/>
                  </w:pPr>
                  <w:r>
                    <w:rPr>
                      <w:rFonts w:ascii="Courier New" w:eastAsia="Courier New" w:hAnsi="Courier New" w:cs="Courier New"/>
                      <w:sz w:val="19"/>
                    </w:rPr>
                    <w:t>END WHILE</w:t>
                  </w:r>
                  <w:r>
                    <w:rPr>
                      <w:rFonts w:ascii="Times New Roman" w:eastAsia="Times New Roman" w:hAnsi="Times New Roman" w:cs="Times New Roman"/>
                      <w:sz w:val="24"/>
                    </w:rPr>
                    <w:t xml:space="preserve"> </w:t>
                  </w:r>
                </w:p>
              </w:tc>
            </w:tr>
          </w:tbl>
          <w:p w14:paraId="67251675" w14:textId="77777777" w:rsidR="009702E2" w:rsidRDefault="009702E2"/>
        </w:tc>
      </w:tr>
    </w:tbl>
    <w:p w14:paraId="411CC9D8" w14:textId="77777777" w:rsidR="009702E2" w:rsidRDefault="00D07D32">
      <w:pPr>
        <w:spacing w:after="159"/>
      </w:pPr>
      <w:r>
        <w:rPr>
          <w:rFonts w:ascii="Times New Roman" w:eastAsia="Times New Roman" w:hAnsi="Times New Roman" w:cs="Times New Roman"/>
          <w:sz w:val="24"/>
        </w:rPr>
        <w:t xml:space="preserve"> </w:t>
      </w:r>
    </w:p>
    <w:p w14:paraId="087845DA" w14:textId="77777777" w:rsidR="009702E2" w:rsidRDefault="00D07D32">
      <w:pPr>
        <w:pStyle w:val="Heading4"/>
        <w:ind w:left="-5"/>
      </w:pPr>
      <w:r>
        <w:t xml:space="preserve">Step 1 </w:t>
      </w:r>
      <w:r>
        <w:t>–</w:t>
      </w:r>
      <w:r>
        <w:t xml:space="preserve"> values taken by i</w:t>
      </w:r>
      <w:r>
        <w:rPr>
          <w:b w:val="0"/>
          <w:i w:val="0"/>
        </w:rPr>
        <w:t xml:space="preserve"> </w:t>
      </w:r>
    </w:p>
    <w:p w14:paraId="091C82A2" w14:textId="77777777" w:rsidR="009702E2" w:rsidRDefault="00D07D32">
      <w:pPr>
        <w:spacing w:after="184" w:line="296" w:lineRule="auto"/>
        <w:ind w:left="-5" w:right="5" w:hanging="10"/>
        <w:jc w:val="both"/>
      </w:pPr>
      <w:r>
        <w:rPr>
          <w:rFonts w:ascii="Times New Roman" w:eastAsia="Times New Roman" w:hAnsi="Times New Roman" w:cs="Times New Roman"/>
          <w:sz w:val="24"/>
        </w:rPr>
        <w:t xml:space="preserve">i starts at 1 and doubles in every pass of the WHILE loop, so in the t-th pass (t = 0, 1, 2, …) the value of i is 2ᵗ. The loop continues while 2ᵗ &lt; n. </w:t>
      </w:r>
    </w:p>
    <w:p w14:paraId="25CC2A70" w14:textId="77777777" w:rsidR="009702E2" w:rsidRDefault="00D07D32">
      <w:pPr>
        <w:pStyle w:val="Heading4"/>
        <w:ind w:left="-5"/>
      </w:pPr>
      <w:r>
        <w:t xml:space="preserve">Step 2 </w:t>
      </w:r>
      <w:r>
        <w:t>–</w:t>
      </w:r>
      <w:r>
        <w:t xml:space="preserve"> number of WHILE iterations</w:t>
      </w:r>
      <w:r>
        <w:rPr>
          <w:b w:val="0"/>
          <w:i w:val="0"/>
        </w:rPr>
        <w:t xml:space="preserve"> </w:t>
      </w:r>
    </w:p>
    <w:p w14:paraId="2484DD43" w14:textId="77777777" w:rsidR="009702E2" w:rsidRDefault="00D07D32">
      <w:pPr>
        <w:spacing w:after="185" w:line="296" w:lineRule="auto"/>
        <w:ind w:left="-5" w:right="5" w:hanging="10"/>
        <w:jc w:val="both"/>
      </w:pPr>
      <w:r>
        <w:rPr>
          <w:rFonts w:ascii="Times New Roman" w:eastAsia="Times New Roman" w:hAnsi="Times New Roman" w:cs="Times New Roman"/>
          <w:sz w:val="24"/>
        </w:rPr>
        <w:t xml:space="preserve">The condition 2ᵗ &lt; n holds for t = 0, 1, …, k − 1, where k is the smallest integer with 2ᵏ ≥ n, that is k = </w:t>
      </w:r>
      <w:r>
        <w:rPr>
          <w:rFonts w:ascii="Cambria Math" w:eastAsia="Cambria Math" w:hAnsi="Cambria Math" w:cs="Cambria Math"/>
          <w:sz w:val="24"/>
        </w:rPr>
        <w:t>⌈</w:t>
      </w:r>
      <w:r>
        <w:rPr>
          <w:rFonts w:ascii="Times New Roman" w:eastAsia="Times New Roman" w:hAnsi="Times New Roman" w:cs="Times New Roman"/>
          <w:sz w:val="24"/>
        </w:rPr>
        <w:t>log₂ n</w:t>
      </w:r>
      <w:r>
        <w:rPr>
          <w:rFonts w:ascii="Cambria Math" w:eastAsia="Cambria Math" w:hAnsi="Cambria Math" w:cs="Cambria Math"/>
          <w:sz w:val="24"/>
        </w:rPr>
        <w:t>⌉</w:t>
      </w:r>
      <w:r>
        <w:rPr>
          <w:rFonts w:ascii="Times New Roman" w:eastAsia="Times New Roman" w:hAnsi="Times New Roman" w:cs="Times New Roman"/>
          <w:sz w:val="24"/>
        </w:rPr>
        <w:t xml:space="preserve">. So the WHILE loop runs </w:t>
      </w:r>
      <w:r>
        <w:rPr>
          <w:rFonts w:ascii="Cambria Math" w:eastAsia="Cambria Math" w:hAnsi="Cambria Math" w:cs="Cambria Math"/>
          <w:sz w:val="24"/>
        </w:rPr>
        <w:t>⌈</w:t>
      </w:r>
      <w:r>
        <w:rPr>
          <w:rFonts w:ascii="Times New Roman" w:eastAsia="Times New Roman" w:hAnsi="Times New Roman" w:cs="Times New Roman"/>
          <w:b/>
          <w:sz w:val="24"/>
        </w:rPr>
        <w:t>log₂ n</w:t>
      </w:r>
      <w:r>
        <w:rPr>
          <w:rFonts w:ascii="Cambria Math" w:eastAsia="Cambria Math" w:hAnsi="Cambria Math" w:cs="Cambria Math"/>
          <w:sz w:val="24"/>
        </w:rPr>
        <w:t>⌉</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times. (If n is an exact power of two, n = 2ᵐ, then k = m = log₂ n.) </w:t>
      </w:r>
    </w:p>
    <w:p w14:paraId="18290D43" w14:textId="77777777" w:rsidR="009702E2" w:rsidRDefault="00D07D32">
      <w:pPr>
        <w:pStyle w:val="Heading4"/>
        <w:ind w:left="-5"/>
      </w:pPr>
      <w:r>
        <w:t xml:space="preserve">Step 3 </w:t>
      </w:r>
      <w:r>
        <w:t>–</w:t>
      </w:r>
      <w:r>
        <w:t xml:space="preserve"> Audit operations in each pass</w:t>
      </w:r>
      <w:r>
        <w:rPr>
          <w:b w:val="0"/>
          <w:i w:val="0"/>
        </w:rPr>
        <w:t xml:space="preserve"> </w:t>
      </w:r>
    </w:p>
    <w:p w14:paraId="79EE8679" w14:textId="77777777" w:rsidR="009702E2" w:rsidRDefault="00D07D32">
      <w:pPr>
        <w:spacing w:after="186" w:line="296" w:lineRule="auto"/>
        <w:ind w:left="-5" w:right="5" w:hanging="10"/>
        <w:jc w:val="both"/>
      </w:pPr>
      <w:r>
        <w:rPr>
          <w:rFonts w:ascii="Times New Roman" w:eastAsia="Times New Roman" w:hAnsi="Times New Roman" w:cs="Times New Roman"/>
          <w:sz w:val="24"/>
        </w:rPr>
        <w:t xml:space="preserve">In the pass where i = 2ᵗ the FOR loop runs j = 0, 1, …, i − 1, i.e. exactly i = 2ᵗ times. So pass t performs 2ᵗ Audit operations. </w:t>
      </w:r>
    </w:p>
    <w:p w14:paraId="4EA9C691" w14:textId="77777777" w:rsidR="009702E2" w:rsidRDefault="00D07D32">
      <w:pPr>
        <w:pStyle w:val="Heading4"/>
        <w:ind w:left="-5"/>
      </w:pPr>
      <w:r>
        <w:t xml:space="preserve">Step 4 </w:t>
      </w:r>
      <w:r>
        <w:t>–</w:t>
      </w:r>
      <w:r>
        <w:t xml:space="preserve"> total (geometric series)</w:t>
      </w:r>
      <w:r>
        <w:rPr>
          <w:b w:val="0"/>
          <w:i w:val="0"/>
        </w:rPr>
        <w:t xml:space="preserve"> </w:t>
      </w:r>
    </w:p>
    <w:p w14:paraId="62339731" w14:textId="77777777" w:rsidR="009702E2" w:rsidRDefault="00D07D32">
      <w:pPr>
        <w:spacing w:after="105"/>
        <w:ind w:left="10" w:right="5" w:hanging="10"/>
        <w:jc w:val="center"/>
      </w:pPr>
      <w:r>
        <w:rPr>
          <w:rFonts w:ascii="Cambria Math" w:eastAsia="Cambria Math" w:hAnsi="Cambria Math" w:cs="Cambria Math"/>
          <w:sz w:val="24"/>
        </w:rPr>
        <w:t>A(n) = Σ (t = 0 to k−1) 2</w:t>
      </w:r>
      <w:r>
        <w:rPr>
          <w:rFonts w:ascii="Cambria Math" w:eastAsia="Cambria Math" w:hAnsi="Cambria Math" w:cs="Cambria Math"/>
          <w:sz w:val="24"/>
        </w:rPr>
        <w:t>ᵗ</w:t>
      </w:r>
      <w:r>
        <w:rPr>
          <w:rFonts w:ascii="Cambria Math" w:eastAsia="Cambria Math" w:hAnsi="Cambria Math" w:cs="Cambria Math"/>
          <w:sz w:val="24"/>
        </w:rPr>
        <w:t xml:space="preserve"> = 2⁰ + 2¹ + … + 2</w:t>
      </w:r>
      <w:r>
        <w:rPr>
          <w:rFonts w:ascii="Cambria Math" w:eastAsia="Cambria Math" w:hAnsi="Cambria Math" w:cs="Cambria Math"/>
          <w:sz w:val="24"/>
        </w:rPr>
        <w:t>ᵏ</w:t>
      </w:r>
      <w:r>
        <w:rPr>
          <w:rFonts w:ascii="Cambria Math" w:eastAsia="Cambria Math" w:hAnsi="Cambria Math" w:cs="Cambria Math"/>
          <w:sz w:val="24"/>
        </w:rPr>
        <w:t>⁻</w:t>
      </w:r>
      <w:r>
        <w:rPr>
          <w:rFonts w:ascii="Cambria Math" w:eastAsia="Cambria Math" w:hAnsi="Cambria Math" w:cs="Cambria Math"/>
          <w:sz w:val="24"/>
        </w:rPr>
        <w:t>¹</w:t>
      </w:r>
      <w:r>
        <w:rPr>
          <w:rFonts w:ascii="Times New Roman" w:eastAsia="Times New Roman" w:hAnsi="Times New Roman" w:cs="Times New Roman"/>
          <w:sz w:val="24"/>
        </w:rPr>
        <w:t xml:space="preserve"> </w:t>
      </w:r>
    </w:p>
    <w:p w14:paraId="703C2FEE" w14:textId="77777777" w:rsidR="009702E2" w:rsidRDefault="00D07D32">
      <w:pPr>
        <w:spacing w:after="4" w:line="296" w:lineRule="auto"/>
        <w:ind w:left="-5" w:right="5" w:hanging="10"/>
        <w:jc w:val="both"/>
      </w:pPr>
      <w:r>
        <w:rPr>
          <w:rFonts w:ascii="Times New Roman" w:eastAsia="Times New Roman" w:hAnsi="Times New Roman" w:cs="Times New Roman"/>
          <w:sz w:val="24"/>
        </w:rPr>
        <w:lastRenderedPageBreak/>
        <w:t xml:space="preserve">A geometric series with ratio 2 sums to (2ᵏ − 1)/(2 − 1) = 2ᵏ − 1. With k = </w:t>
      </w:r>
      <w:r>
        <w:rPr>
          <w:rFonts w:ascii="Cambria Math" w:eastAsia="Cambria Math" w:hAnsi="Cambria Math" w:cs="Cambria Math"/>
          <w:sz w:val="24"/>
        </w:rPr>
        <w:t>⌈</w:t>
      </w:r>
      <w:r>
        <w:rPr>
          <w:rFonts w:ascii="Times New Roman" w:eastAsia="Times New Roman" w:hAnsi="Times New Roman" w:cs="Times New Roman"/>
          <w:sz w:val="24"/>
        </w:rPr>
        <w:t>log₂ n</w:t>
      </w:r>
      <w:r>
        <w:rPr>
          <w:rFonts w:ascii="Cambria Math" w:eastAsia="Cambria Math" w:hAnsi="Cambria Math" w:cs="Cambria Math"/>
          <w:sz w:val="24"/>
        </w:rPr>
        <w:t>⌉</w:t>
      </w:r>
      <w:r>
        <w:rPr>
          <w:rFonts w:ascii="Times New Roman" w:eastAsia="Times New Roman" w:hAnsi="Times New Roman" w:cs="Times New Roman"/>
          <w:sz w:val="24"/>
        </w:rPr>
        <w:t xml:space="preserve">: </w:t>
      </w:r>
    </w:p>
    <w:tbl>
      <w:tblPr>
        <w:tblStyle w:val="TableGrid"/>
        <w:tblW w:w="8889" w:type="dxa"/>
        <w:tblInd w:w="-31" w:type="dxa"/>
        <w:tblCellMar>
          <w:top w:w="0" w:type="dxa"/>
          <w:left w:w="0" w:type="dxa"/>
          <w:bottom w:w="0" w:type="dxa"/>
          <w:right w:w="0" w:type="dxa"/>
        </w:tblCellMar>
        <w:tblLook w:val="04A0" w:firstRow="1" w:lastRow="0" w:firstColumn="1" w:lastColumn="0" w:noHBand="0" w:noVBand="1"/>
      </w:tblPr>
      <w:tblGrid>
        <w:gridCol w:w="38"/>
        <w:gridCol w:w="9024"/>
      </w:tblGrid>
      <w:tr w:rsidR="009702E2" w14:paraId="26F7E462" w14:textId="77777777">
        <w:trPr>
          <w:trHeight w:val="324"/>
        </w:trPr>
        <w:tc>
          <w:tcPr>
            <w:tcW w:w="122" w:type="dxa"/>
            <w:tcBorders>
              <w:top w:val="nil"/>
              <w:left w:val="nil"/>
              <w:bottom w:val="nil"/>
              <w:right w:val="nil"/>
            </w:tcBorders>
          </w:tcPr>
          <w:p w14:paraId="5007A456" w14:textId="77777777" w:rsidR="009702E2" w:rsidRDefault="00D07D32">
            <w:pPr>
              <w:spacing w:after="0"/>
            </w:pPr>
            <w:r>
              <w:rPr>
                <w:noProof/>
              </w:rPr>
              <mc:AlternateContent>
                <mc:Choice Requires="wpg">
                  <w:drawing>
                    <wp:inline distT="0" distB="0" distL="0" distR="0" wp14:anchorId="2E89A664" wp14:editId="71C11AA6">
                      <wp:extent cx="27432" cy="205739"/>
                      <wp:effectExtent l="0" t="0" r="0" b="0"/>
                      <wp:docPr id="62005" name="Group 62005"/>
                      <wp:cNvGraphicFramePr/>
                      <a:graphic xmlns:a="http://schemas.openxmlformats.org/drawingml/2006/main">
                        <a:graphicData uri="http://schemas.microsoft.com/office/word/2010/wordprocessingGroup">
                          <wpg:wgp>
                            <wpg:cNvGrpSpPr/>
                            <wpg:grpSpPr>
                              <a:xfrm>
                                <a:off x="0" y="0"/>
                                <a:ext cx="27432" cy="205739"/>
                                <a:chOff x="0" y="0"/>
                                <a:chExt cx="27432" cy="205739"/>
                              </a:xfrm>
                            </wpg:grpSpPr>
                            <wps:wsp>
                              <wps:cNvPr id="66742" name="Shape 66742"/>
                              <wps:cNvSpPr/>
                              <wps:spPr>
                                <a:xfrm>
                                  <a:off x="0" y="0"/>
                                  <a:ext cx="27432" cy="205739"/>
                                </a:xfrm>
                                <a:custGeom>
                                  <a:avLst/>
                                  <a:gdLst/>
                                  <a:ahLst/>
                                  <a:cxnLst/>
                                  <a:rect l="0" t="0" r="0" b="0"/>
                                  <a:pathLst>
                                    <a:path w="27432" h="205739">
                                      <a:moveTo>
                                        <a:pt x="0" y="0"/>
                                      </a:moveTo>
                                      <a:lnTo>
                                        <a:pt x="27432" y="0"/>
                                      </a:lnTo>
                                      <a:lnTo>
                                        <a:pt x="27432" y="205739"/>
                                      </a:lnTo>
                                      <a:lnTo>
                                        <a:pt x="0" y="205739"/>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62005" style="width:2.16pt;height:16.2pt;mso-position-horizontal-relative:char;mso-position-vertical-relative:line" coordsize="274,2057">
                      <v:shape id="Shape 66743" style="position:absolute;width:274;height:2057;left:0;top:0;" coordsize="27432,205739" path="m0,0l27432,0l27432,205739l0,205739l0,0">
                        <v:stroke weight="0pt" endcap="flat" joinstyle="miter" miterlimit="10" on="false" color="#000000" opacity="0"/>
                        <v:fill on="true" color="#2e5597"/>
                      </v:shape>
                    </v:group>
                  </w:pict>
                </mc:Fallback>
              </mc:AlternateContent>
            </w:r>
          </w:p>
        </w:tc>
        <w:tc>
          <w:tcPr>
            <w:tcW w:w="8766" w:type="dxa"/>
            <w:tcBorders>
              <w:top w:val="nil"/>
              <w:left w:val="nil"/>
              <w:bottom w:val="nil"/>
              <w:right w:val="nil"/>
            </w:tcBorders>
          </w:tcPr>
          <w:p w14:paraId="50386037" w14:textId="77777777" w:rsidR="009702E2" w:rsidRDefault="009702E2">
            <w:pPr>
              <w:spacing w:after="0"/>
              <w:ind w:left="-1532" w:right="10298"/>
            </w:pPr>
          </w:p>
          <w:tbl>
            <w:tblPr>
              <w:tblStyle w:val="TableGrid"/>
              <w:tblW w:w="8687" w:type="dxa"/>
              <w:tblInd w:w="79" w:type="dxa"/>
              <w:tblCellMar>
                <w:top w:w="60" w:type="dxa"/>
                <w:left w:w="29" w:type="dxa"/>
                <w:bottom w:w="0" w:type="dxa"/>
                <w:right w:w="115" w:type="dxa"/>
              </w:tblCellMar>
              <w:tblLook w:val="04A0" w:firstRow="1" w:lastRow="0" w:firstColumn="1" w:lastColumn="0" w:noHBand="0" w:noVBand="1"/>
            </w:tblPr>
            <w:tblGrid>
              <w:gridCol w:w="8687"/>
            </w:tblGrid>
            <w:tr w:rsidR="009702E2" w14:paraId="51234546" w14:textId="77777777">
              <w:trPr>
                <w:trHeight w:val="324"/>
              </w:trPr>
              <w:tc>
                <w:tcPr>
                  <w:tcW w:w="8687" w:type="dxa"/>
                  <w:tcBorders>
                    <w:top w:val="nil"/>
                    <w:left w:val="nil"/>
                    <w:bottom w:val="nil"/>
                    <w:right w:val="nil"/>
                  </w:tcBorders>
                  <w:shd w:val="clear" w:color="auto" w:fill="E8F0FB"/>
                </w:tcPr>
                <w:p w14:paraId="1DD00A2E" w14:textId="77777777" w:rsidR="009702E2" w:rsidRDefault="00D07D32">
                  <w:pPr>
                    <w:spacing w:after="0"/>
                  </w:pPr>
                  <w:r>
                    <w:rPr>
                      <w:rFonts w:ascii="Times New Roman" w:eastAsia="Times New Roman" w:hAnsi="Times New Roman" w:cs="Times New Roman"/>
                      <w:b/>
                      <w:sz w:val="23"/>
                    </w:rPr>
                    <w:t>Exact result: A(n) = 2^</w:t>
                  </w:r>
                  <w:r>
                    <w:rPr>
                      <w:rFonts w:ascii="Cambria Math" w:eastAsia="Cambria Math" w:hAnsi="Cambria Math" w:cs="Cambria Math"/>
                      <w:sz w:val="23"/>
                    </w:rPr>
                    <w:t>⌈</w:t>
                  </w:r>
                  <w:r>
                    <w:rPr>
                      <w:rFonts w:ascii="Times New Roman" w:eastAsia="Times New Roman" w:hAnsi="Times New Roman" w:cs="Times New Roman"/>
                      <w:b/>
                      <w:sz w:val="23"/>
                    </w:rPr>
                    <w:t>log₂ n</w:t>
                  </w:r>
                  <w:r>
                    <w:rPr>
                      <w:rFonts w:ascii="Cambria Math" w:eastAsia="Cambria Math" w:hAnsi="Cambria Math" w:cs="Cambria Math"/>
                      <w:sz w:val="23"/>
                    </w:rPr>
                    <w:t>⌉</w:t>
                  </w:r>
                  <w:r>
                    <w:rPr>
                      <w:rFonts w:ascii="Times New Roman" w:eastAsia="Times New Roman" w:hAnsi="Times New Roman" w:cs="Times New Roman"/>
                      <w:b/>
                      <w:sz w:val="23"/>
                    </w:rPr>
                    <w:t xml:space="preserve"> − 1.</w:t>
                  </w:r>
                  <w:r>
                    <w:rPr>
                      <w:rFonts w:ascii="Times New Roman" w:eastAsia="Times New Roman" w:hAnsi="Times New Roman" w:cs="Times New Roman"/>
                      <w:sz w:val="23"/>
                    </w:rPr>
                    <w:t xml:space="preserve"> For n = 2ᵐ this simplifies to </w:t>
                  </w:r>
                  <w:r>
                    <w:rPr>
                      <w:rFonts w:ascii="Times New Roman" w:eastAsia="Times New Roman" w:hAnsi="Times New Roman" w:cs="Times New Roman"/>
                      <w:b/>
                      <w:sz w:val="23"/>
                    </w:rPr>
                    <w:t>A(n) = n − 1.</w:t>
                  </w:r>
                  <w:r>
                    <w:rPr>
                      <w:rFonts w:ascii="Times New Roman" w:eastAsia="Times New Roman" w:hAnsi="Times New Roman" w:cs="Times New Roman"/>
                      <w:sz w:val="24"/>
                    </w:rPr>
                    <w:t xml:space="preserve"> </w:t>
                  </w:r>
                </w:p>
              </w:tc>
            </w:tr>
          </w:tbl>
          <w:p w14:paraId="512581F8" w14:textId="77777777" w:rsidR="009702E2" w:rsidRDefault="009702E2"/>
        </w:tc>
      </w:tr>
    </w:tbl>
    <w:p w14:paraId="0F013C8D" w14:textId="77777777" w:rsidR="009702E2" w:rsidRDefault="00D07D32">
      <w:pPr>
        <w:pStyle w:val="Heading4"/>
        <w:spacing w:after="104"/>
        <w:ind w:left="-5"/>
      </w:pPr>
      <w:r>
        <w:t xml:space="preserve">Step 5 </w:t>
      </w:r>
      <w:r>
        <w:t>–</w:t>
      </w:r>
      <w:r>
        <w:t xml:space="preserve"> </w:t>
      </w:r>
      <w:r>
        <w:t>tight bounds for every n</w:t>
      </w:r>
      <w:r>
        <w:rPr>
          <w:b w:val="0"/>
          <w:i w:val="0"/>
        </w:rPr>
        <w:t xml:space="preserve"> </w:t>
      </w:r>
    </w:p>
    <w:p w14:paraId="3D7CA27F" w14:textId="77777777" w:rsidR="009702E2" w:rsidRDefault="00D07D32">
      <w:pPr>
        <w:spacing w:after="127" w:line="296" w:lineRule="auto"/>
        <w:ind w:left="-5" w:right="5" w:hanging="10"/>
        <w:jc w:val="both"/>
      </w:pPr>
      <w:r>
        <w:rPr>
          <w:rFonts w:ascii="Times New Roman" w:eastAsia="Times New Roman" w:hAnsi="Times New Roman" w:cs="Times New Roman"/>
          <w:sz w:val="24"/>
        </w:rPr>
        <w:t xml:space="preserve">Because k = </w:t>
      </w:r>
      <w:r>
        <w:rPr>
          <w:rFonts w:ascii="Cambria Math" w:eastAsia="Cambria Math" w:hAnsi="Cambria Math" w:cs="Cambria Math"/>
          <w:sz w:val="24"/>
        </w:rPr>
        <w:t>⌈</w:t>
      </w:r>
      <w:r>
        <w:rPr>
          <w:rFonts w:ascii="Times New Roman" w:eastAsia="Times New Roman" w:hAnsi="Times New Roman" w:cs="Times New Roman"/>
          <w:sz w:val="24"/>
        </w:rPr>
        <w:t>log₂ n</w:t>
      </w:r>
      <w:r>
        <w:rPr>
          <w:rFonts w:ascii="Cambria Math" w:eastAsia="Cambria Math" w:hAnsi="Cambria Math" w:cs="Cambria Math"/>
          <w:sz w:val="24"/>
        </w:rPr>
        <w:t>⌉</w:t>
      </w:r>
      <w:r>
        <w:rPr>
          <w:rFonts w:ascii="Times New Roman" w:eastAsia="Times New Roman" w:hAnsi="Times New Roman" w:cs="Times New Roman"/>
          <w:sz w:val="24"/>
        </w:rPr>
        <w:t xml:space="preserve"> satisfies log₂ n ≤ k &lt; log₂ n + 1, we have n ≤ 2ᵏ &lt; 2n. Hence </w:t>
      </w:r>
    </w:p>
    <w:p w14:paraId="7172C198" w14:textId="77777777" w:rsidR="009702E2" w:rsidRDefault="00D07D32">
      <w:pPr>
        <w:spacing w:after="79"/>
        <w:ind w:left="10" w:right="4" w:hanging="10"/>
        <w:jc w:val="center"/>
      </w:pPr>
      <w:r>
        <w:rPr>
          <w:rFonts w:ascii="Cambria Math" w:eastAsia="Cambria Math" w:hAnsi="Cambria Math" w:cs="Cambria Math"/>
          <w:sz w:val="24"/>
        </w:rPr>
        <w:t>n − 1 ≤ A(n) &lt; 2n − 1.</w:t>
      </w:r>
      <w:r>
        <w:rPr>
          <w:rFonts w:ascii="Times New Roman" w:eastAsia="Times New Roman" w:hAnsi="Times New Roman" w:cs="Times New Roman"/>
          <w:sz w:val="24"/>
        </w:rPr>
        <w:t xml:space="preserve"> </w:t>
      </w:r>
    </w:p>
    <w:p w14:paraId="5A79CDCB" w14:textId="77777777" w:rsidR="009702E2" w:rsidRDefault="00D07D32">
      <w:pPr>
        <w:spacing w:after="4" w:line="296" w:lineRule="auto"/>
        <w:ind w:left="-5" w:right="5" w:hanging="10"/>
        <w:jc w:val="both"/>
      </w:pPr>
      <w:r>
        <w:rPr>
          <w:rFonts w:ascii="Times New Roman" w:eastAsia="Times New Roman" w:hAnsi="Times New Roman" w:cs="Times New Roman"/>
          <w:sz w:val="24"/>
        </w:rPr>
        <w:t xml:space="preserve">For n ≥ 2 we have n − 1 ≥ n/2, so n/2 ≤ A(n) ≤ 2n. This gives constants c₁ = ½, c₂ = 2, n₀ = 2 in the definition of Θ, therefore </w:t>
      </w:r>
    </w:p>
    <w:tbl>
      <w:tblPr>
        <w:tblStyle w:val="TableGrid"/>
        <w:tblW w:w="8889" w:type="dxa"/>
        <w:tblInd w:w="-31" w:type="dxa"/>
        <w:tblCellMar>
          <w:top w:w="0" w:type="dxa"/>
          <w:left w:w="0" w:type="dxa"/>
          <w:bottom w:w="0" w:type="dxa"/>
          <w:right w:w="0" w:type="dxa"/>
        </w:tblCellMar>
        <w:tblLook w:val="04A0" w:firstRow="1" w:lastRow="0" w:firstColumn="1" w:lastColumn="0" w:noHBand="0" w:noVBand="1"/>
      </w:tblPr>
      <w:tblGrid>
        <w:gridCol w:w="38"/>
        <w:gridCol w:w="9024"/>
      </w:tblGrid>
      <w:tr w:rsidR="009702E2" w14:paraId="5D59AB0D" w14:textId="77777777">
        <w:trPr>
          <w:trHeight w:val="322"/>
        </w:trPr>
        <w:tc>
          <w:tcPr>
            <w:tcW w:w="122" w:type="dxa"/>
            <w:tcBorders>
              <w:top w:val="nil"/>
              <w:left w:val="nil"/>
              <w:bottom w:val="nil"/>
              <w:right w:val="nil"/>
            </w:tcBorders>
          </w:tcPr>
          <w:p w14:paraId="0DD8BC0A" w14:textId="77777777" w:rsidR="009702E2" w:rsidRDefault="00D07D32">
            <w:pPr>
              <w:spacing w:after="0"/>
            </w:pPr>
            <w:r>
              <w:rPr>
                <w:noProof/>
              </w:rPr>
              <mc:AlternateContent>
                <mc:Choice Requires="wpg">
                  <w:drawing>
                    <wp:inline distT="0" distB="0" distL="0" distR="0" wp14:anchorId="182847B8" wp14:editId="5C542998">
                      <wp:extent cx="27432" cy="204216"/>
                      <wp:effectExtent l="0" t="0" r="0" b="0"/>
                      <wp:docPr id="63223" name="Group 63223"/>
                      <wp:cNvGraphicFramePr/>
                      <a:graphic xmlns:a="http://schemas.openxmlformats.org/drawingml/2006/main">
                        <a:graphicData uri="http://schemas.microsoft.com/office/word/2010/wordprocessingGroup">
                          <wpg:wgp>
                            <wpg:cNvGrpSpPr/>
                            <wpg:grpSpPr>
                              <a:xfrm>
                                <a:off x="0" y="0"/>
                                <a:ext cx="27432" cy="204216"/>
                                <a:chOff x="0" y="0"/>
                                <a:chExt cx="27432" cy="204216"/>
                              </a:xfrm>
                            </wpg:grpSpPr>
                            <wps:wsp>
                              <wps:cNvPr id="66744" name="Shape 66744"/>
                              <wps:cNvSpPr/>
                              <wps:spPr>
                                <a:xfrm>
                                  <a:off x="0" y="0"/>
                                  <a:ext cx="27432" cy="204216"/>
                                </a:xfrm>
                                <a:custGeom>
                                  <a:avLst/>
                                  <a:gdLst/>
                                  <a:ahLst/>
                                  <a:cxnLst/>
                                  <a:rect l="0" t="0" r="0" b="0"/>
                                  <a:pathLst>
                                    <a:path w="27432" h="204216">
                                      <a:moveTo>
                                        <a:pt x="0" y="0"/>
                                      </a:moveTo>
                                      <a:lnTo>
                                        <a:pt x="27432" y="0"/>
                                      </a:lnTo>
                                      <a:lnTo>
                                        <a:pt x="27432" y="204216"/>
                                      </a:lnTo>
                                      <a:lnTo>
                                        <a:pt x="0" y="20421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63223" style="width:2.16pt;height:16.08pt;mso-position-horizontal-relative:char;mso-position-vertical-relative:line" coordsize="274,2042">
                      <v:shape id="Shape 66745" style="position:absolute;width:274;height:2042;left:0;top:0;" coordsize="27432,204216" path="m0,0l27432,0l27432,204216l0,204216l0,0">
                        <v:stroke weight="0pt" endcap="flat" joinstyle="miter" miterlimit="10" on="false" color="#000000" opacity="0"/>
                        <v:fill on="true" color="#2e5597"/>
                      </v:shape>
                    </v:group>
                  </w:pict>
                </mc:Fallback>
              </mc:AlternateContent>
            </w:r>
          </w:p>
        </w:tc>
        <w:tc>
          <w:tcPr>
            <w:tcW w:w="8766" w:type="dxa"/>
            <w:tcBorders>
              <w:top w:val="nil"/>
              <w:left w:val="nil"/>
              <w:bottom w:val="nil"/>
              <w:right w:val="nil"/>
            </w:tcBorders>
          </w:tcPr>
          <w:p w14:paraId="4EB2968F" w14:textId="77777777" w:rsidR="009702E2" w:rsidRDefault="009702E2">
            <w:pPr>
              <w:spacing w:after="0"/>
              <w:ind w:left="-1532" w:right="10298"/>
            </w:pPr>
          </w:p>
          <w:tbl>
            <w:tblPr>
              <w:tblStyle w:val="TableGrid"/>
              <w:tblW w:w="8687" w:type="dxa"/>
              <w:tblInd w:w="79" w:type="dxa"/>
              <w:tblCellMar>
                <w:top w:w="55" w:type="dxa"/>
                <w:left w:w="29" w:type="dxa"/>
                <w:bottom w:w="0" w:type="dxa"/>
                <w:right w:w="115" w:type="dxa"/>
              </w:tblCellMar>
              <w:tblLook w:val="04A0" w:firstRow="1" w:lastRow="0" w:firstColumn="1" w:lastColumn="0" w:noHBand="0" w:noVBand="1"/>
            </w:tblPr>
            <w:tblGrid>
              <w:gridCol w:w="8687"/>
            </w:tblGrid>
            <w:tr w:rsidR="009702E2" w14:paraId="1DCD7DA3" w14:textId="77777777">
              <w:trPr>
                <w:trHeight w:val="322"/>
              </w:trPr>
              <w:tc>
                <w:tcPr>
                  <w:tcW w:w="8687" w:type="dxa"/>
                  <w:tcBorders>
                    <w:top w:val="nil"/>
                    <w:left w:val="nil"/>
                    <w:bottom w:val="nil"/>
                    <w:right w:val="nil"/>
                  </w:tcBorders>
                  <w:shd w:val="clear" w:color="auto" w:fill="E8F0FB"/>
                </w:tcPr>
                <w:p w14:paraId="3446DE5E" w14:textId="77777777" w:rsidR="009702E2" w:rsidRDefault="00D07D32">
                  <w:pPr>
                    <w:spacing w:after="0"/>
                  </w:pPr>
                  <w:r>
                    <w:rPr>
                      <w:rFonts w:ascii="Times New Roman" w:eastAsia="Times New Roman" w:hAnsi="Times New Roman" w:cs="Times New Roman"/>
                      <w:b/>
                      <w:sz w:val="23"/>
                    </w:rPr>
                    <w:t>Tight bound: A(n) = Θ(n).</w:t>
                  </w:r>
                  <w:r>
                    <w:rPr>
                      <w:rFonts w:ascii="Times New Roman" w:eastAsia="Times New Roman" w:hAnsi="Times New Roman" w:cs="Times New Roman"/>
                      <w:sz w:val="23"/>
                    </w:rPr>
                    <w:t xml:space="preserve"> The number of Audit operations is linear in n.</w:t>
                  </w:r>
                  <w:r>
                    <w:rPr>
                      <w:rFonts w:ascii="Times New Roman" w:eastAsia="Times New Roman" w:hAnsi="Times New Roman" w:cs="Times New Roman"/>
                      <w:sz w:val="24"/>
                    </w:rPr>
                    <w:t xml:space="preserve"> </w:t>
                  </w:r>
                </w:p>
              </w:tc>
            </w:tr>
          </w:tbl>
          <w:p w14:paraId="6F59A69C" w14:textId="77777777" w:rsidR="009702E2" w:rsidRDefault="009702E2"/>
        </w:tc>
      </w:tr>
    </w:tbl>
    <w:p w14:paraId="5403FFA4" w14:textId="77777777" w:rsidR="009702E2" w:rsidRDefault="00D07D32">
      <w:pPr>
        <w:spacing w:after="74"/>
        <w:ind w:left="-5" w:hanging="10"/>
      </w:pPr>
      <w:r>
        <w:rPr>
          <w:rFonts w:ascii="Times New Roman" w:eastAsia="Times New Roman" w:hAnsi="Times New Roman" w:cs="Times New Roman"/>
          <w:b/>
          <w:i/>
          <w:color w:val="1F4D78"/>
          <w:sz w:val="24"/>
        </w:rPr>
        <w:t>Is the team member’s Θ(n log n) claim correct?</w:t>
      </w:r>
      <w:r>
        <w:rPr>
          <w:rFonts w:ascii="Times New Roman" w:eastAsia="Times New Roman" w:hAnsi="Times New Roman" w:cs="Times New Roman"/>
          <w:color w:val="1F4D78"/>
          <w:sz w:val="24"/>
        </w:rPr>
        <w:t xml:space="preserve"> </w:t>
      </w:r>
    </w:p>
    <w:p w14:paraId="38732253" w14:textId="77777777" w:rsidR="009702E2" w:rsidRDefault="00D07D32">
      <w:pPr>
        <w:spacing w:after="154" w:line="300" w:lineRule="auto"/>
        <w:ind w:left="-5" w:hanging="10"/>
        <w:jc w:val="both"/>
      </w:pPr>
      <w:r>
        <w:rPr>
          <w:rFonts w:ascii="Times New Roman" w:eastAsia="Times New Roman" w:hAnsi="Times New Roman" w:cs="Times New Roman"/>
          <w:b/>
          <w:sz w:val="24"/>
        </w:rPr>
        <w:t>No.</w:t>
      </w:r>
      <w:r>
        <w:rPr>
          <w:rFonts w:ascii="Times New Roman" w:eastAsia="Times New Roman" w:hAnsi="Times New Roman" w:cs="Times New Roman"/>
          <w:sz w:val="24"/>
        </w:rPr>
        <w:t xml:space="preserve"> The claim is </w:t>
      </w:r>
      <w:r>
        <w:rPr>
          <w:rFonts w:ascii="Times New Roman" w:eastAsia="Times New Roman" w:hAnsi="Times New Roman" w:cs="Times New Roman"/>
          <w:i/>
          <w:sz w:val="24"/>
        </w:rPr>
        <w:t>partly</w:t>
      </w:r>
      <w:r>
        <w:rPr>
          <w:rFonts w:ascii="Times New Roman" w:eastAsia="Times New Roman" w:hAnsi="Times New Roman" w:cs="Times New Roman"/>
          <w:sz w:val="24"/>
        </w:rPr>
        <w:t xml:space="preserve"> right and </w:t>
      </w:r>
      <w:r>
        <w:rPr>
          <w:rFonts w:ascii="Times New Roman" w:eastAsia="Times New Roman" w:hAnsi="Times New Roman" w:cs="Times New Roman"/>
          <w:i/>
          <w:sz w:val="24"/>
        </w:rPr>
        <w:t>wrongly concluded</w:t>
      </w:r>
      <w:r>
        <w:rPr>
          <w:rFonts w:ascii="Times New Roman" w:eastAsia="Times New Roman" w:hAnsi="Times New Roman" w:cs="Times New Roman"/>
          <w:sz w:val="24"/>
        </w:rPr>
        <w:t xml:space="preserve">: </w:t>
      </w:r>
    </w:p>
    <w:p w14:paraId="33F8ABA3" w14:textId="77777777" w:rsidR="009702E2" w:rsidRDefault="00D07D32">
      <w:pPr>
        <w:numPr>
          <w:ilvl w:val="0"/>
          <w:numId w:val="4"/>
        </w:numPr>
        <w:spacing w:after="73" w:line="293" w:lineRule="auto"/>
        <w:ind w:hanging="360"/>
      </w:pPr>
      <w:r>
        <w:rPr>
          <w:rFonts w:ascii="Times New Roman" w:eastAsia="Times New Roman" w:hAnsi="Times New Roman" w:cs="Times New Roman"/>
          <w:sz w:val="24"/>
        </w:rPr>
        <w:t xml:space="preserve">It is true that the outer loop runs about log n times, and that the inner loop runs at most n times, so the running time is </w:t>
      </w:r>
      <w:r>
        <w:rPr>
          <w:rFonts w:ascii="Times New Roman" w:eastAsia="Times New Roman" w:hAnsi="Times New Roman" w:cs="Times New Roman"/>
          <w:b/>
          <w:sz w:val="24"/>
        </w:rPr>
        <w:t>O(n log n)</w:t>
      </w:r>
      <w:r>
        <w:rPr>
          <w:rFonts w:ascii="Times New Roman" w:eastAsia="Times New Roman" w:hAnsi="Times New Roman" w:cs="Times New Roman"/>
          <w:sz w:val="24"/>
        </w:rPr>
        <w:t xml:space="preserve">. This is a valid, but very loose, upper bound – multiplying the maximum iteration count of each loop is only a rough upperbound technique. </w:t>
      </w:r>
    </w:p>
    <w:p w14:paraId="65DD4BC1" w14:textId="77777777" w:rsidR="009702E2" w:rsidRDefault="00D07D32">
      <w:pPr>
        <w:numPr>
          <w:ilvl w:val="0"/>
          <w:numId w:val="4"/>
        </w:numPr>
        <w:spacing w:after="73" w:line="293" w:lineRule="auto"/>
        <w:ind w:hanging="360"/>
      </w:pPr>
      <w:r>
        <w:rPr>
          <w:rFonts w:ascii="Times New Roman" w:eastAsia="Times New Roman" w:hAnsi="Times New Roman" w:cs="Times New Roman"/>
          <w:sz w:val="24"/>
        </w:rPr>
        <w:t xml:space="preserve">The claim of </w:t>
      </w:r>
      <w:r>
        <w:rPr>
          <w:rFonts w:ascii="Times New Roman" w:eastAsia="Times New Roman" w:hAnsi="Times New Roman" w:cs="Times New Roman"/>
          <w:b/>
          <w:sz w:val="24"/>
        </w:rPr>
        <w:t>Θ(n log n)</w:t>
      </w:r>
      <w:r>
        <w:rPr>
          <w:rFonts w:ascii="Times New Roman" w:eastAsia="Times New Roman" w:hAnsi="Times New Roman" w:cs="Times New Roman"/>
          <w:sz w:val="24"/>
        </w:rPr>
        <w:t xml:space="preserve"> requires a matching </w:t>
      </w:r>
      <w:r>
        <w:rPr>
          <w:rFonts w:ascii="Times New Roman" w:eastAsia="Times New Roman" w:hAnsi="Times New Roman" w:cs="Times New Roman"/>
          <w:i/>
          <w:sz w:val="24"/>
        </w:rPr>
        <w:t>lower</w:t>
      </w:r>
      <w:r>
        <w:rPr>
          <w:rFonts w:ascii="Times New Roman" w:eastAsia="Times New Roman" w:hAnsi="Times New Roman" w:cs="Times New Roman"/>
          <w:sz w:val="24"/>
        </w:rPr>
        <w:t xml:space="preserve"> bound Ω(n log n), and that is false. The inner loop runs n times only in the very last pass; in the earlier passes it runs n/2, n/4, n/8, … times. Almost all passes are very cheap. </w:t>
      </w:r>
    </w:p>
    <w:p w14:paraId="75B00626" w14:textId="77777777" w:rsidR="009702E2" w:rsidRDefault="00D07D32">
      <w:pPr>
        <w:numPr>
          <w:ilvl w:val="0"/>
          <w:numId w:val="4"/>
        </w:numPr>
        <w:spacing w:after="40"/>
        <w:ind w:hanging="360"/>
      </w:pPr>
      <w:r>
        <w:rPr>
          <w:rFonts w:ascii="Times New Roman" w:eastAsia="Times New Roman" w:hAnsi="Times New Roman" w:cs="Times New Roman"/>
          <w:sz w:val="24"/>
        </w:rPr>
        <w:t xml:space="preserve">Formally, A(n)/(n log₂ n) ≤ 2n/(n log₂ n) = 2/log₂ n → 0 as n → ∞, so A(n) = o(n log </w:t>
      </w:r>
    </w:p>
    <w:p w14:paraId="7CE8D43D" w14:textId="77777777" w:rsidR="009702E2" w:rsidRDefault="00D07D32">
      <w:pPr>
        <w:spacing w:after="66" w:line="296" w:lineRule="auto"/>
        <w:ind w:left="730" w:right="5" w:hanging="10"/>
        <w:jc w:val="both"/>
      </w:pPr>
      <w:r>
        <w:rPr>
          <w:rFonts w:ascii="Times New Roman" w:eastAsia="Times New Roman" w:hAnsi="Times New Roman" w:cs="Times New Roman"/>
          <w:sz w:val="24"/>
        </w:rPr>
        <w:t xml:space="preserve">n), which means A(n) is </w:t>
      </w:r>
      <w:r>
        <w:rPr>
          <w:rFonts w:ascii="Times New Roman" w:eastAsia="Times New Roman" w:hAnsi="Times New Roman" w:cs="Times New Roman"/>
          <w:b/>
          <w:sz w:val="24"/>
        </w:rPr>
        <w:t>not</w:t>
      </w:r>
      <w:r>
        <w:rPr>
          <w:rFonts w:ascii="Times New Roman" w:eastAsia="Times New Roman" w:hAnsi="Times New Roman" w:cs="Times New Roman"/>
          <w:sz w:val="24"/>
        </w:rPr>
        <w:t xml:space="preserve"> Ω(n log n) and hence not Θ(n log n). </w:t>
      </w:r>
    </w:p>
    <w:p w14:paraId="0B2332DB" w14:textId="77777777" w:rsidR="009702E2" w:rsidRDefault="00D07D32">
      <w:pPr>
        <w:spacing w:after="186" w:line="296" w:lineRule="auto"/>
        <w:ind w:left="-5" w:right="5" w:hanging="10"/>
        <w:jc w:val="both"/>
      </w:pPr>
      <w:r>
        <w:rPr>
          <w:rFonts w:ascii="Times New Roman" w:eastAsia="Times New Roman" w:hAnsi="Times New Roman" w:cs="Times New Roman"/>
          <w:sz w:val="24"/>
        </w:rPr>
        <w:t xml:space="preserve">The error comes from treating the inner loop bound as if it were constant for each outer iteration. The correct method is to sum the actual cost of every pass: Σ 2ᵗ is a geometric series dominated by its last term (which is about n/2) and the series sums to a constant multiple of that term. </w:t>
      </w:r>
    </w:p>
    <w:p w14:paraId="6062B76D" w14:textId="77777777" w:rsidR="009702E2" w:rsidRDefault="00D07D32">
      <w:pPr>
        <w:pStyle w:val="Heading4"/>
        <w:spacing w:after="101"/>
        <w:ind w:left="-5"/>
      </w:pPr>
      <w:r>
        <w:t>Verification for n = 1,024</w:t>
      </w:r>
      <w:r>
        <w:rPr>
          <w:b w:val="0"/>
          <w:i w:val="0"/>
        </w:rPr>
        <w:t xml:space="preserve"> </w:t>
      </w:r>
    </w:p>
    <w:p w14:paraId="4623AF75" w14:textId="77777777" w:rsidR="009702E2" w:rsidRDefault="00D07D32">
      <w:pPr>
        <w:spacing w:after="0" w:line="300" w:lineRule="auto"/>
        <w:ind w:left="-5" w:hanging="10"/>
        <w:jc w:val="both"/>
      </w:pPr>
      <w:r>
        <w:rPr>
          <w:rFonts w:ascii="Times New Roman" w:eastAsia="Times New Roman" w:hAnsi="Times New Roman" w:cs="Times New Roman"/>
          <w:sz w:val="24"/>
        </w:rPr>
        <w:t xml:space="preserve">Here n = 1024 = 2¹⁰, so k = </w:t>
      </w:r>
      <w:r>
        <w:rPr>
          <w:rFonts w:ascii="Cambria Math" w:eastAsia="Cambria Math" w:hAnsi="Cambria Math" w:cs="Cambria Math"/>
          <w:sz w:val="24"/>
        </w:rPr>
        <w:t>⌈</w:t>
      </w:r>
      <w:r>
        <w:rPr>
          <w:rFonts w:ascii="Times New Roman" w:eastAsia="Times New Roman" w:hAnsi="Times New Roman" w:cs="Times New Roman"/>
          <w:sz w:val="24"/>
        </w:rPr>
        <w:t>log₂ 1024</w:t>
      </w:r>
      <w:r>
        <w:rPr>
          <w:rFonts w:ascii="Cambria Math" w:eastAsia="Cambria Math" w:hAnsi="Cambria Math" w:cs="Cambria Math"/>
          <w:sz w:val="24"/>
        </w:rPr>
        <w:t>⌉</w:t>
      </w:r>
      <w:r>
        <w:rPr>
          <w:rFonts w:ascii="Times New Roman" w:eastAsia="Times New Roman" w:hAnsi="Times New Roman" w:cs="Times New Roman"/>
          <w:sz w:val="24"/>
        </w:rPr>
        <w:t xml:space="preserve"> = 10 passes. The WHILE loop runs while i &lt; 1024, so the last pass has i = 512 and the loop terminates when i becomes 1024. </w:t>
      </w:r>
    </w:p>
    <w:tbl>
      <w:tblPr>
        <w:tblStyle w:val="TableGrid"/>
        <w:tblW w:w="9025" w:type="dxa"/>
        <w:tblInd w:w="6" w:type="dxa"/>
        <w:tblCellMar>
          <w:top w:w="98" w:type="dxa"/>
          <w:left w:w="115" w:type="dxa"/>
          <w:bottom w:w="0" w:type="dxa"/>
          <w:right w:w="115" w:type="dxa"/>
        </w:tblCellMar>
        <w:tblLook w:val="04A0" w:firstRow="1" w:lastRow="0" w:firstColumn="1" w:lastColumn="0" w:noHBand="0" w:noVBand="1"/>
      </w:tblPr>
      <w:tblGrid>
        <w:gridCol w:w="1498"/>
        <w:gridCol w:w="1801"/>
        <w:gridCol w:w="3000"/>
        <w:gridCol w:w="2726"/>
      </w:tblGrid>
      <w:tr w:rsidR="009702E2" w14:paraId="3871614C" w14:textId="77777777">
        <w:trPr>
          <w:trHeight w:val="348"/>
        </w:trPr>
        <w:tc>
          <w:tcPr>
            <w:tcW w:w="1499" w:type="dxa"/>
            <w:tcBorders>
              <w:top w:val="single" w:sz="4" w:space="0" w:color="808080"/>
              <w:left w:val="single" w:sz="4" w:space="0" w:color="808080"/>
              <w:bottom w:val="single" w:sz="4" w:space="0" w:color="808080"/>
              <w:right w:val="single" w:sz="4" w:space="0" w:color="808080"/>
            </w:tcBorders>
            <w:shd w:val="clear" w:color="auto" w:fill="1F3864"/>
          </w:tcPr>
          <w:p w14:paraId="620EF3B1" w14:textId="77777777" w:rsidR="009702E2" w:rsidRDefault="00D07D32">
            <w:pPr>
              <w:spacing w:after="0"/>
              <w:ind w:left="5"/>
              <w:jc w:val="center"/>
            </w:pPr>
            <w:r>
              <w:rPr>
                <w:rFonts w:ascii="Times New Roman" w:eastAsia="Times New Roman" w:hAnsi="Times New Roman" w:cs="Times New Roman"/>
                <w:b/>
                <w:color w:val="FFFFFF"/>
                <w:sz w:val="21"/>
              </w:rPr>
              <w:t>Pass t</w:t>
            </w:r>
            <w:r>
              <w:rPr>
                <w:rFonts w:ascii="Times New Roman" w:eastAsia="Times New Roman" w:hAnsi="Times New Roman" w:cs="Times New Roman"/>
                <w:color w:val="FFFFFF"/>
                <w:sz w:val="24"/>
              </w:rPr>
              <w:t xml:space="preserve"> </w:t>
            </w:r>
          </w:p>
        </w:tc>
        <w:tc>
          <w:tcPr>
            <w:tcW w:w="1801" w:type="dxa"/>
            <w:tcBorders>
              <w:top w:val="single" w:sz="4" w:space="0" w:color="808080"/>
              <w:left w:val="single" w:sz="4" w:space="0" w:color="808080"/>
              <w:bottom w:val="single" w:sz="4" w:space="0" w:color="808080"/>
              <w:right w:val="single" w:sz="4" w:space="0" w:color="808080"/>
            </w:tcBorders>
            <w:shd w:val="clear" w:color="auto" w:fill="1F3864"/>
          </w:tcPr>
          <w:p w14:paraId="72A7C57C" w14:textId="77777777" w:rsidR="009702E2" w:rsidRDefault="00D07D32">
            <w:pPr>
              <w:spacing w:after="0"/>
              <w:ind w:left="1"/>
              <w:jc w:val="center"/>
            </w:pPr>
            <w:r>
              <w:rPr>
                <w:rFonts w:ascii="Times New Roman" w:eastAsia="Times New Roman" w:hAnsi="Times New Roman" w:cs="Times New Roman"/>
                <w:b/>
                <w:color w:val="FFFFFF"/>
                <w:sz w:val="21"/>
              </w:rPr>
              <w:t>i = 2ᵗ</w:t>
            </w:r>
            <w:r>
              <w:rPr>
                <w:rFonts w:ascii="Times New Roman" w:eastAsia="Times New Roman" w:hAnsi="Times New Roman" w:cs="Times New Roman"/>
                <w:color w:val="FFFFFF"/>
                <w:sz w:val="24"/>
              </w:rPr>
              <w:t xml:space="preserve"> </w:t>
            </w:r>
          </w:p>
        </w:tc>
        <w:tc>
          <w:tcPr>
            <w:tcW w:w="3000" w:type="dxa"/>
            <w:tcBorders>
              <w:top w:val="single" w:sz="4" w:space="0" w:color="808080"/>
              <w:left w:val="single" w:sz="4" w:space="0" w:color="808080"/>
              <w:bottom w:val="single" w:sz="4" w:space="0" w:color="808080"/>
              <w:right w:val="single" w:sz="4" w:space="0" w:color="808080"/>
            </w:tcBorders>
            <w:shd w:val="clear" w:color="auto" w:fill="1F3864"/>
          </w:tcPr>
          <w:p w14:paraId="29500D60" w14:textId="77777777" w:rsidR="009702E2" w:rsidRDefault="00D07D32">
            <w:pPr>
              <w:spacing w:after="0"/>
              <w:ind w:left="5"/>
              <w:jc w:val="center"/>
            </w:pPr>
            <w:r>
              <w:rPr>
                <w:rFonts w:ascii="Times New Roman" w:eastAsia="Times New Roman" w:hAnsi="Times New Roman" w:cs="Times New Roman"/>
                <w:b/>
                <w:color w:val="FFFFFF"/>
                <w:sz w:val="21"/>
              </w:rPr>
              <w:t>Audit operations in pass</w:t>
            </w:r>
            <w:r>
              <w:rPr>
                <w:rFonts w:ascii="Times New Roman" w:eastAsia="Times New Roman" w:hAnsi="Times New Roman" w:cs="Times New Roman"/>
                <w:color w:val="FFFFFF"/>
                <w:sz w:val="24"/>
              </w:rPr>
              <w:t xml:space="preserve"> </w:t>
            </w:r>
          </w:p>
        </w:tc>
        <w:tc>
          <w:tcPr>
            <w:tcW w:w="2726" w:type="dxa"/>
            <w:tcBorders>
              <w:top w:val="single" w:sz="4" w:space="0" w:color="808080"/>
              <w:left w:val="single" w:sz="4" w:space="0" w:color="808080"/>
              <w:bottom w:val="single" w:sz="4" w:space="0" w:color="808080"/>
              <w:right w:val="single" w:sz="4" w:space="0" w:color="808080"/>
            </w:tcBorders>
            <w:shd w:val="clear" w:color="auto" w:fill="1F3864"/>
          </w:tcPr>
          <w:p w14:paraId="7F1DE1EE" w14:textId="77777777" w:rsidR="009702E2" w:rsidRDefault="00D07D32">
            <w:pPr>
              <w:spacing w:after="0"/>
              <w:ind w:left="4"/>
              <w:jc w:val="center"/>
            </w:pPr>
            <w:r>
              <w:rPr>
                <w:rFonts w:ascii="Times New Roman" w:eastAsia="Times New Roman" w:hAnsi="Times New Roman" w:cs="Times New Roman"/>
                <w:b/>
                <w:color w:val="FFFFFF"/>
                <w:sz w:val="21"/>
              </w:rPr>
              <w:t>Running total</w:t>
            </w:r>
            <w:r>
              <w:rPr>
                <w:rFonts w:ascii="Times New Roman" w:eastAsia="Times New Roman" w:hAnsi="Times New Roman" w:cs="Times New Roman"/>
                <w:color w:val="FFFFFF"/>
                <w:sz w:val="24"/>
              </w:rPr>
              <w:t xml:space="preserve"> </w:t>
            </w:r>
          </w:p>
        </w:tc>
      </w:tr>
      <w:tr w:rsidR="009702E2" w14:paraId="65E2F0BA" w14:textId="77777777">
        <w:trPr>
          <w:trHeight w:val="392"/>
        </w:trPr>
        <w:tc>
          <w:tcPr>
            <w:tcW w:w="1499" w:type="dxa"/>
            <w:tcBorders>
              <w:top w:val="single" w:sz="4" w:space="0" w:color="808080"/>
              <w:left w:val="single" w:sz="4" w:space="0" w:color="808080"/>
              <w:bottom w:val="single" w:sz="4" w:space="0" w:color="808080"/>
              <w:right w:val="single" w:sz="4" w:space="0" w:color="808080"/>
            </w:tcBorders>
          </w:tcPr>
          <w:p w14:paraId="70AE6192" w14:textId="77777777" w:rsidR="009702E2" w:rsidRDefault="00D07D32">
            <w:pPr>
              <w:spacing w:after="0"/>
              <w:ind w:left="1"/>
              <w:jc w:val="center"/>
            </w:pPr>
            <w:r>
              <w:rPr>
                <w:rFonts w:ascii="Times New Roman" w:eastAsia="Times New Roman" w:hAnsi="Times New Roman" w:cs="Times New Roman"/>
                <w:sz w:val="21"/>
              </w:rPr>
              <w:t>0</w:t>
            </w:r>
            <w:r>
              <w:rPr>
                <w:rFonts w:ascii="Times New Roman" w:eastAsia="Times New Roman" w:hAnsi="Times New Roman" w:cs="Times New Roman"/>
                <w:sz w:val="24"/>
              </w:rPr>
              <w:t xml:space="preserve"> </w:t>
            </w:r>
          </w:p>
        </w:tc>
        <w:tc>
          <w:tcPr>
            <w:tcW w:w="1801" w:type="dxa"/>
            <w:tcBorders>
              <w:top w:val="single" w:sz="4" w:space="0" w:color="808080"/>
              <w:left w:val="single" w:sz="4" w:space="0" w:color="808080"/>
              <w:bottom w:val="single" w:sz="4" w:space="0" w:color="808080"/>
              <w:right w:val="single" w:sz="4" w:space="0" w:color="808080"/>
            </w:tcBorders>
          </w:tcPr>
          <w:p w14:paraId="6CE20A62" w14:textId="77777777" w:rsidR="009702E2" w:rsidRDefault="00D07D32">
            <w:pPr>
              <w:spacing w:after="0"/>
              <w:ind w:left="1"/>
              <w:jc w:val="center"/>
            </w:pPr>
            <w:r>
              <w:rPr>
                <w:rFonts w:ascii="Times New Roman" w:eastAsia="Times New Roman" w:hAnsi="Times New Roman" w:cs="Times New Roman"/>
                <w:sz w:val="21"/>
              </w:rPr>
              <w:t>1</w:t>
            </w:r>
            <w:r>
              <w:rPr>
                <w:rFonts w:ascii="Times New Roman" w:eastAsia="Times New Roman" w:hAnsi="Times New Roman" w:cs="Times New Roman"/>
                <w:sz w:val="24"/>
              </w:rPr>
              <w:t xml:space="preserve"> </w:t>
            </w:r>
          </w:p>
        </w:tc>
        <w:tc>
          <w:tcPr>
            <w:tcW w:w="3000" w:type="dxa"/>
            <w:tcBorders>
              <w:top w:val="single" w:sz="4" w:space="0" w:color="808080"/>
              <w:left w:val="single" w:sz="4" w:space="0" w:color="808080"/>
              <w:bottom w:val="single" w:sz="4" w:space="0" w:color="808080"/>
              <w:right w:val="single" w:sz="4" w:space="0" w:color="808080"/>
            </w:tcBorders>
          </w:tcPr>
          <w:p w14:paraId="36B5449E" w14:textId="77777777" w:rsidR="009702E2" w:rsidRDefault="00D07D32">
            <w:pPr>
              <w:spacing w:after="0"/>
              <w:jc w:val="center"/>
            </w:pPr>
            <w:r>
              <w:rPr>
                <w:rFonts w:ascii="Times New Roman" w:eastAsia="Times New Roman" w:hAnsi="Times New Roman" w:cs="Times New Roman"/>
                <w:sz w:val="21"/>
              </w:rPr>
              <w:t>1</w:t>
            </w:r>
            <w:r>
              <w:rPr>
                <w:rFonts w:ascii="Times New Roman" w:eastAsia="Times New Roman" w:hAnsi="Times New Roman" w:cs="Times New Roman"/>
                <w:sz w:val="24"/>
              </w:rPr>
              <w:t xml:space="preserve"> </w:t>
            </w:r>
          </w:p>
        </w:tc>
        <w:tc>
          <w:tcPr>
            <w:tcW w:w="2726" w:type="dxa"/>
            <w:tcBorders>
              <w:top w:val="single" w:sz="4" w:space="0" w:color="808080"/>
              <w:left w:val="single" w:sz="4" w:space="0" w:color="808080"/>
              <w:bottom w:val="single" w:sz="4" w:space="0" w:color="808080"/>
              <w:right w:val="single" w:sz="4" w:space="0" w:color="808080"/>
            </w:tcBorders>
          </w:tcPr>
          <w:p w14:paraId="63163458" w14:textId="77777777" w:rsidR="009702E2" w:rsidRDefault="00D07D32">
            <w:pPr>
              <w:spacing w:after="0"/>
              <w:ind w:left="2"/>
              <w:jc w:val="center"/>
            </w:pPr>
            <w:r>
              <w:rPr>
                <w:rFonts w:ascii="Times New Roman" w:eastAsia="Times New Roman" w:hAnsi="Times New Roman" w:cs="Times New Roman"/>
                <w:sz w:val="21"/>
              </w:rPr>
              <w:t>1</w:t>
            </w:r>
            <w:r>
              <w:rPr>
                <w:rFonts w:ascii="Times New Roman" w:eastAsia="Times New Roman" w:hAnsi="Times New Roman" w:cs="Times New Roman"/>
                <w:sz w:val="24"/>
              </w:rPr>
              <w:t xml:space="preserve"> </w:t>
            </w:r>
          </w:p>
        </w:tc>
      </w:tr>
      <w:tr w:rsidR="009702E2" w14:paraId="105C52FF" w14:textId="77777777">
        <w:trPr>
          <w:trHeight w:val="372"/>
        </w:trPr>
        <w:tc>
          <w:tcPr>
            <w:tcW w:w="1499" w:type="dxa"/>
            <w:tcBorders>
              <w:top w:val="single" w:sz="4" w:space="0" w:color="808080"/>
              <w:left w:val="single" w:sz="4" w:space="0" w:color="808080"/>
              <w:bottom w:val="single" w:sz="4" w:space="0" w:color="808080"/>
              <w:right w:val="single" w:sz="4" w:space="0" w:color="808080"/>
            </w:tcBorders>
          </w:tcPr>
          <w:p w14:paraId="4E3A0AD4" w14:textId="77777777" w:rsidR="009702E2" w:rsidRDefault="00D07D32">
            <w:pPr>
              <w:spacing w:after="0"/>
              <w:ind w:left="1"/>
              <w:jc w:val="center"/>
            </w:pPr>
            <w:r>
              <w:rPr>
                <w:rFonts w:ascii="Times New Roman" w:eastAsia="Times New Roman" w:hAnsi="Times New Roman" w:cs="Times New Roman"/>
                <w:sz w:val="21"/>
              </w:rPr>
              <w:t>1</w:t>
            </w:r>
            <w:r>
              <w:rPr>
                <w:rFonts w:ascii="Times New Roman" w:eastAsia="Times New Roman" w:hAnsi="Times New Roman" w:cs="Times New Roman"/>
                <w:sz w:val="24"/>
              </w:rPr>
              <w:t xml:space="preserve"> </w:t>
            </w:r>
          </w:p>
        </w:tc>
        <w:tc>
          <w:tcPr>
            <w:tcW w:w="1801" w:type="dxa"/>
            <w:tcBorders>
              <w:top w:val="single" w:sz="4" w:space="0" w:color="808080"/>
              <w:left w:val="single" w:sz="4" w:space="0" w:color="808080"/>
              <w:bottom w:val="single" w:sz="4" w:space="0" w:color="808080"/>
              <w:right w:val="single" w:sz="4" w:space="0" w:color="808080"/>
            </w:tcBorders>
          </w:tcPr>
          <w:p w14:paraId="23BE3924" w14:textId="77777777" w:rsidR="009702E2" w:rsidRDefault="00D07D32">
            <w:pPr>
              <w:spacing w:after="0"/>
              <w:ind w:left="1"/>
              <w:jc w:val="center"/>
            </w:pPr>
            <w:r>
              <w:rPr>
                <w:rFonts w:ascii="Times New Roman" w:eastAsia="Times New Roman" w:hAnsi="Times New Roman" w:cs="Times New Roman"/>
                <w:sz w:val="21"/>
              </w:rPr>
              <w:t>2</w:t>
            </w:r>
            <w:r>
              <w:rPr>
                <w:rFonts w:ascii="Times New Roman" w:eastAsia="Times New Roman" w:hAnsi="Times New Roman" w:cs="Times New Roman"/>
                <w:sz w:val="24"/>
              </w:rPr>
              <w:t xml:space="preserve"> </w:t>
            </w:r>
          </w:p>
        </w:tc>
        <w:tc>
          <w:tcPr>
            <w:tcW w:w="3000" w:type="dxa"/>
            <w:tcBorders>
              <w:top w:val="single" w:sz="4" w:space="0" w:color="808080"/>
              <w:left w:val="single" w:sz="4" w:space="0" w:color="808080"/>
              <w:bottom w:val="single" w:sz="4" w:space="0" w:color="808080"/>
              <w:right w:val="single" w:sz="4" w:space="0" w:color="808080"/>
            </w:tcBorders>
          </w:tcPr>
          <w:p w14:paraId="53A2D08D" w14:textId="77777777" w:rsidR="009702E2" w:rsidRDefault="00D07D32">
            <w:pPr>
              <w:spacing w:after="0"/>
              <w:jc w:val="center"/>
            </w:pPr>
            <w:r>
              <w:rPr>
                <w:rFonts w:ascii="Times New Roman" w:eastAsia="Times New Roman" w:hAnsi="Times New Roman" w:cs="Times New Roman"/>
                <w:sz w:val="21"/>
              </w:rPr>
              <w:t>2</w:t>
            </w:r>
            <w:r>
              <w:rPr>
                <w:rFonts w:ascii="Times New Roman" w:eastAsia="Times New Roman" w:hAnsi="Times New Roman" w:cs="Times New Roman"/>
                <w:sz w:val="24"/>
              </w:rPr>
              <w:t xml:space="preserve"> </w:t>
            </w:r>
          </w:p>
        </w:tc>
        <w:tc>
          <w:tcPr>
            <w:tcW w:w="2726" w:type="dxa"/>
            <w:tcBorders>
              <w:top w:val="single" w:sz="4" w:space="0" w:color="808080"/>
              <w:left w:val="single" w:sz="4" w:space="0" w:color="808080"/>
              <w:bottom w:val="single" w:sz="4" w:space="0" w:color="808080"/>
              <w:right w:val="single" w:sz="4" w:space="0" w:color="808080"/>
            </w:tcBorders>
          </w:tcPr>
          <w:p w14:paraId="28278D16" w14:textId="77777777" w:rsidR="009702E2" w:rsidRDefault="00D07D32">
            <w:pPr>
              <w:spacing w:after="0"/>
              <w:ind w:left="2"/>
              <w:jc w:val="center"/>
            </w:pPr>
            <w:r>
              <w:rPr>
                <w:rFonts w:ascii="Times New Roman" w:eastAsia="Times New Roman" w:hAnsi="Times New Roman" w:cs="Times New Roman"/>
                <w:sz w:val="21"/>
              </w:rPr>
              <w:t>3</w:t>
            </w:r>
            <w:r>
              <w:rPr>
                <w:rFonts w:ascii="Times New Roman" w:eastAsia="Times New Roman" w:hAnsi="Times New Roman" w:cs="Times New Roman"/>
                <w:sz w:val="24"/>
              </w:rPr>
              <w:t xml:space="preserve"> </w:t>
            </w:r>
          </w:p>
        </w:tc>
      </w:tr>
      <w:tr w:rsidR="009702E2" w14:paraId="332CE10E" w14:textId="77777777">
        <w:trPr>
          <w:trHeight w:val="372"/>
        </w:trPr>
        <w:tc>
          <w:tcPr>
            <w:tcW w:w="1499" w:type="dxa"/>
            <w:tcBorders>
              <w:top w:val="single" w:sz="4" w:space="0" w:color="808080"/>
              <w:left w:val="single" w:sz="4" w:space="0" w:color="808080"/>
              <w:bottom w:val="single" w:sz="4" w:space="0" w:color="808080"/>
              <w:right w:val="single" w:sz="4" w:space="0" w:color="808080"/>
            </w:tcBorders>
          </w:tcPr>
          <w:p w14:paraId="40E8B77C" w14:textId="77777777" w:rsidR="009702E2" w:rsidRDefault="00D07D32">
            <w:pPr>
              <w:spacing w:after="0"/>
              <w:ind w:left="1"/>
              <w:jc w:val="center"/>
            </w:pPr>
            <w:r>
              <w:rPr>
                <w:rFonts w:ascii="Times New Roman" w:eastAsia="Times New Roman" w:hAnsi="Times New Roman" w:cs="Times New Roman"/>
                <w:sz w:val="21"/>
              </w:rPr>
              <w:t>2</w:t>
            </w:r>
            <w:r>
              <w:rPr>
                <w:rFonts w:ascii="Times New Roman" w:eastAsia="Times New Roman" w:hAnsi="Times New Roman" w:cs="Times New Roman"/>
                <w:sz w:val="24"/>
              </w:rPr>
              <w:t xml:space="preserve"> </w:t>
            </w:r>
          </w:p>
        </w:tc>
        <w:tc>
          <w:tcPr>
            <w:tcW w:w="1801" w:type="dxa"/>
            <w:tcBorders>
              <w:top w:val="single" w:sz="4" w:space="0" w:color="808080"/>
              <w:left w:val="single" w:sz="4" w:space="0" w:color="808080"/>
              <w:bottom w:val="single" w:sz="4" w:space="0" w:color="808080"/>
              <w:right w:val="single" w:sz="4" w:space="0" w:color="808080"/>
            </w:tcBorders>
          </w:tcPr>
          <w:p w14:paraId="3AD3E863" w14:textId="77777777" w:rsidR="009702E2" w:rsidRDefault="00D07D32">
            <w:pPr>
              <w:spacing w:after="0"/>
              <w:ind w:left="1"/>
              <w:jc w:val="center"/>
            </w:pPr>
            <w:r>
              <w:rPr>
                <w:rFonts w:ascii="Times New Roman" w:eastAsia="Times New Roman" w:hAnsi="Times New Roman" w:cs="Times New Roman"/>
                <w:sz w:val="21"/>
              </w:rPr>
              <w:t>4</w:t>
            </w:r>
            <w:r>
              <w:rPr>
                <w:rFonts w:ascii="Times New Roman" w:eastAsia="Times New Roman" w:hAnsi="Times New Roman" w:cs="Times New Roman"/>
                <w:sz w:val="24"/>
              </w:rPr>
              <w:t xml:space="preserve"> </w:t>
            </w:r>
          </w:p>
        </w:tc>
        <w:tc>
          <w:tcPr>
            <w:tcW w:w="3000" w:type="dxa"/>
            <w:tcBorders>
              <w:top w:val="single" w:sz="4" w:space="0" w:color="808080"/>
              <w:left w:val="single" w:sz="4" w:space="0" w:color="808080"/>
              <w:bottom w:val="single" w:sz="4" w:space="0" w:color="808080"/>
              <w:right w:val="single" w:sz="4" w:space="0" w:color="808080"/>
            </w:tcBorders>
          </w:tcPr>
          <w:p w14:paraId="6E86FDB8" w14:textId="77777777" w:rsidR="009702E2" w:rsidRDefault="00D07D32">
            <w:pPr>
              <w:spacing w:after="0"/>
              <w:jc w:val="center"/>
            </w:pPr>
            <w:r>
              <w:rPr>
                <w:rFonts w:ascii="Times New Roman" w:eastAsia="Times New Roman" w:hAnsi="Times New Roman" w:cs="Times New Roman"/>
                <w:sz w:val="21"/>
              </w:rPr>
              <w:t>4</w:t>
            </w:r>
            <w:r>
              <w:rPr>
                <w:rFonts w:ascii="Times New Roman" w:eastAsia="Times New Roman" w:hAnsi="Times New Roman" w:cs="Times New Roman"/>
                <w:sz w:val="24"/>
              </w:rPr>
              <w:t xml:space="preserve"> </w:t>
            </w:r>
          </w:p>
        </w:tc>
        <w:tc>
          <w:tcPr>
            <w:tcW w:w="2726" w:type="dxa"/>
            <w:tcBorders>
              <w:top w:val="single" w:sz="4" w:space="0" w:color="808080"/>
              <w:left w:val="single" w:sz="4" w:space="0" w:color="808080"/>
              <w:bottom w:val="single" w:sz="4" w:space="0" w:color="808080"/>
              <w:right w:val="single" w:sz="4" w:space="0" w:color="808080"/>
            </w:tcBorders>
          </w:tcPr>
          <w:p w14:paraId="4BC0814A" w14:textId="77777777" w:rsidR="009702E2" w:rsidRDefault="00D07D32">
            <w:pPr>
              <w:spacing w:after="0"/>
              <w:ind w:left="2"/>
              <w:jc w:val="center"/>
            </w:pPr>
            <w:r>
              <w:rPr>
                <w:rFonts w:ascii="Times New Roman" w:eastAsia="Times New Roman" w:hAnsi="Times New Roman" w:cs="Times New Roman"/>
                <w:sz w:val="21"/>
              </w:rPr>
              <w:t>7</w:t>
            </w:r>
            <w:r>
              <w:rPr>
                <w:rFonts w:ascii="Times New Roman" w:eastAsia="Times New Roman" w:hAnsi="Times New Roman" w:cs="Times New Roman"/>
                <w:sz w:val="24"/>
              </w:rPr>
              <w:t xml:space="preserve"> </w:t>
            </w:r>
          </w:p>
        </w:tc>
      </w:tr>
      <w:tr w:rsidR="009702E2" w14:paraId="68B7B322" w14:textId="77777777">
        <w:trPr>
          <w:trHeight w:val="373"/>
        </w:trPr>
        <w:tc>
          <w:tcPr>
            <w:tcW w:w="1499" w:type="dxa"/>
            <w:tcBorders>
              <w:top w:val="single" w:sz="4" w:space="0" w:color="808080"/>
              <w:left w:val="single" w:sz="4" w:space="0" w:color="808080"/>
              <w:bottom w:val="single" w:sz="4" w:space="0" w:color="808080"/>
              <w:right w:val="single" w:sz="4" w:space="0" w:color="808080"/>
            </w:tcBorders>
          </w:tcPr>
          <w:p w14:paraId="5BC2A283" w14:textId="77777777" w:rsidR="009702E2" w:rsidRDefault="00D07D32">
            <w:pPr>
              <w:spacing w:after="0"/>
              <w:ind w:left="1"/>
              <w:jc w:val="center"/>
            </w:pPr>
            <w:r>
              <w:rPr>
                <w:rFonts w:ascii="Times New Roman" w:eastAsia="Times New Roman" w:hAnsi="Times New Roman" w:cs="Times New Roman"/>
                <w:sz w:val="21"/>
              </w:rPr>
              <w:t>3</w:t>
            </w:r>
            <w:r>
              <w:rPr>
                <w:rFonts w:ascii="Times New Roman" w:eastAsia="Times New Roman" w:hAnsi="Times New Roman" w:cs="Times New Roman"/>
                <w:sz w:val="24"/>
              </w:rPr>
              <w:t xml:space="preserve"> </w:t>
            </w:r>
          </w:p>
        </w:tc>
        <w:tc>
          <w:tcPr>
            <w:tcW w:w="1801" w:type="dxa"/>
            <w:tcBorders>
              <w:top w:val="single" w:sz="4" w:space="0" w:color="808080"/>
              <w:left w:val="single" w:sz="4" w:space="0" w:color="808080"/>
              <w:bottom w:val="single" w:sz="4" w:space="0" w:color="808080"/>
              <w:right w:val="single" w:sz="4" w:space="0" w:color="808080"/>
            </w:tcBorders>
          </w:tcPr>
          <w:p w14:paraId="54E15FEB" w14:textId="77777777" w:rsidR="009702E2" w:rsidRDefault="00D07D32">
            <w:pPr>
              <w:spacing w:after="0"/>
              <w:ind w:left="1"/>
              <w:jc w:val="center"/>
            </w:pPr>
            <w:r>
              <w:rPr>
                <w:rFonts w:ascii="Times New Roman" w:eastAsia="Times New Roman" w:hAnsi="Times New Roman" w:cs="Times New Roman"/>
                <w:sz w:val="21"/>
              </w:rPr>
              <w:t>8</w:t>
            </w:r>
            <w:r>
              <w:rPr>
                <w:rFonts w:ascii="Times New Roman" w:eastAsia="Times New Roman" w:hAnsi="Times New Roman" w:cs="Times New Roman"/>
                <w:sz w:val="24"/>
              </w:rPr>
              <w:t xml:space="preserve"> </w:t>
            </w:r>
          </w:p>
        </w:tc>
        <w:tc>
          <w:tcPr>
            <w:tcW w:w="3000" w:type="dxa"/>
            <w:tcBorders>
              <w:top w:val="single" w:sz="4" w:space="0" w:color="808080"/>
              <w:left w:val="single" w:sz="4" w:space="0" w:color="808080"/>
              <w:bottom w:val="single" w:sz="4" w:space="0" w:color="808080"/>
              <w:right w:val="single" w:sz="4" w:space="0" w:color="808080"/>
            </w:tcBorders>
          </w:tcPr>
          <w:p w14:paraId="65299C86" w14:textId="77777777" w:rsidR="009702E2" w:rsidRDefault="00D07D32">
            <w:pPr>
              <w:spacing w:after="0"/>
              <w:jc w:val="center"/>
            </w:pPr>
            <w:r>
              <w:rPr>
                <w:rFonts w:ascii="Times New Roman" w:eastAsia="Times New Roman" w:hAnsi="Times New Roman" w:cs="Times New Roman"/>
                <w:sz w:val="21"/>
              </w:rPr>
              <w:t>8</w:t>
            </w:r>
            <w:r>
              <w:rPr>
                <w:rFonts w:ascii="Times New Roman" w:eastAsia="Times New Roman" w:hAnsi="Times New Roman" w:cs="Times New Roman"/>
                <w:sz w:val="24"/>
              </w:rPr>
              <w:t xml:space="preserve"> </w:t>
            </w:r>
          </w:p>
        </w:tc>
        <w:tc>
          <w:tcPr>
            <w:tcW w:w="2726" w:type="dxa"/>
            <w:tcBorders>
              <w:top w:val="single" w:sz="4" w:space="0" w:color="808080"/>
              <w:left w:val="single" w:sz="4" w:space="0" w:color="808080"/>
              <w:bottom w:val="single" w:sz="4" w:space="0" w:color="808080"/>
              <w:right w:val="single" w:sz="4" w:space="0" w:color="808080"/>
            </w:tcBorders>
          </w:tcPr>
          <w:p w14:paraId="0866BEF0" w14:textId="77777777" w:rsidR="009702E2" w:rsidRDefault="00D07D32">
            <w:pPr>
              <w:spacing w:after="0"/>
              <w:ind w:left="2"/>
              <w:jc w:val="center"/>
            </w:pPr>
            <w:r>
              <w:rPr>
                <w:rFonts w:ascii="Times New Roman" w:eastAsia="Times New Roman" w:hAnsi="Times New Roman" w:cs="Times New Roman"/>
                <w:sz w:val="21"/>
              </w:rPr>
              <w:t>15</w:t>
            </w:r>
            <w:r>
              <w:rPr>
                <w:rFonts w:ascii="Times New Roman" w:eastAsia="Times New Roman" w:hAnsi="Times New Roman" w:cs="Times New Roman"/>
                <w:sz w:val="24"/>
              </w:rPr>
              <w:t xml:space="preserve"> </w:t>
            </w:r>
          </w:p>
        </w:tc>
      </w:tr>
      <w:tr w:rsidR="009702E2" w14:paraId="47E1FA4D" w14:textId="77777777">
        <w:trPr>
          <w:trHeight w:val="372"/>
        </w:trPr>
        <w:tc>
          <w:tcPr>
            <w:tcW w:w="1499" w:type="dxa"/>
            <w:tcBorders>
              <w:top w:val="single" w:sz="4" w:space="0" w:color="808080"/>
              <w:left w:val="single" w:sz="4" w:space="0" w:color="808080"/>
              <w:bottom w:val="single" w:sz="4" w:space="0" w:color="808080"/>
              <w:right w:val="single" w:sz="4" w:space="0" w:color="808080"/>
            </w:tcBorders>
          </w:tcPr>
          <w:p w14:paraId="6A601729" w14:textId="77777777" w:rsidR="009702E2" w:rsidRDefault="00D07D32">
            <w:pPr>
              <w:spacing w:after="0"/>
              <w:ind w:left="1"/>
              <w:jc w:val="center"/>
            </w:pPr>
            <w:r>
              <w:rPr>
                <w:rFonts w:ascii="Times New Roman" w:eastAsia="Times New Roman" w:hAnsi="Times New Roman" w:cs="Times New Roman"/>
                <w:sz w:val="21"/>
              </w:rPr>
              <w:t>4</w:t>
            </w:r>
            <w:r>
              <w:rPr>
                <w:rFonts w:ascii="Times New Roman" w:eastAsia="Times New Roman" w:hAnsi="Times New Roman" w:cs="Times New Roman"/>
                <w:sz w:val="24"/>
              </w:rPr>
              <w:t xml:space="preserve"> </w:t>
            </w:r>
          </w:p>
        </w:tc>
        <w:tc>
          <w:tcPr>
            <w:tcW w:w="1801" w:type="dxa"/>
            <w:tcBorders>
              <w:top w:val="single" w:sz="4" w:space="0" w:color="808080"/>
              <w:left w:val="single" w:sz="4" w:space="0" w:color="808080"/>
              <w:bottom w:val="single" w:sz="4" w:space="0" w:color="808080"/>
              <w:right w:val="single" w:sz="4" w:space="0" w:color="808080"/>
            </w:tcBorders>
          </w:tcPr>
          <w:p w14:paraId="03656ABF" w14:textId="77777777" w:rsidR="009702E2" w:rsidRDefault="00D07D32">
            <w:pPr>
              <w:spacing w:after="0"/>
              <w:ind w:left="1"/>
              <w:jc w:val="center"/>
            </w:pPr>
            <w:r>
              <w:rPr>
                <w:rFonts w:ascii="Times New Roman" w:eastAsia="Times New Roman" w:hAnsi="Times New Roman" w:cs="Times New Roman"/>
                <w:sz w:val="21"/>
              </w:rPr>
              <w:t>16</w:t>
            </w:r>
            <w:r>
              <w:rPr>
                <w:rFonts w:ascii="Times New Roman" w:eastAsia="Times New Roman" w:hAnsi="Times New Roman" w:cs="Times New Roman"/>
                <w:sz w:val="24"/>
              </w:rPr>
              <w:t xml:space="preserve"> </w:t>
            </w:r>
          </w:p>
        </w:tc>
        <w:tc>
          <w:tcPr>
            <w:tcW w:w="3000" w:type="dxa"/>
            <w:tcBorders>
              <w:top w:val="single" w:sz="4" w:space="0" w:color="808080"/>
              <w:left w:val="single" w:sz="4" w:space="0" w:color="808080"/>
              <w:bottom w:val="single" w:sz="4" w:space="0" w:color="808080"/>
              <w:right w:val="single" w:sz="4" w:space="0" w:color="808080"/>
            </w:tcBorders>
          </w:tcPr>
          <w:p w14:paraId="64BCD59C" w14:textId="77777777" w:rsidR="009702E2" w:rsidRDefault="00D07D32">
            <w:pPr>
              <w:spacing w:after="0"/>
              <w:jc w:val="center"/>
            </w:pPr>
            <w:r>
              <w:rPr>
                <w:rFonts w:ascii="Times New Roman" w:eastAsia="Times New Roman" w:hAnsi="Times New Roman" w:cs="Times New Roman"/>
                <w:sz w:val="21"/>
              </w:rPr>
              <w:t>16</w:t>
            </w:r>
            <w:r>
              <w:rPr>
                <w:rFonts w:ascii="Times New Roman" w:eastAsia="Times New Roman" w:hAnsi="Times New Roman" w:cs="Times New Roman"/>
                <w:sz w:val="24"/>
              </w:rPr>
              <w:t xml:space="preserve"> </w:t>
            </w:r>
          </w:p>
        </w:tc>
        <w:tc>
          <w:tcPr>
            <w:tcW w:w="2726" w:type="dxa"/>
            <w:tcBorders>
              <w:top w:val="single" w:sz="4" w:space="0" w:color="808080"/>
              <w:left w:val="single" w:sz="4" w:space="0" w:color="808080"/>
              <w:bottom w:val="single" w:sz="4" w:space="0" w:color="808080"/>
              <w:right w:val="single" w:sz="4" w:space="0" w:color="808080"/>
            </w:tcBorders>
          </w:tcPr>
          <w:p w14:paraId="3B5BB2AA" w14:textId="77777777" w:rsidR="009702E2" w:rsidRDefault="00D07D32">
            <w:pPr>
              <w:spacing w:after="0"/>
              <w:ind w:left="2"/>
              <w:jc w:val="center"/>
            </w:pPr>
            <w:r>
              <w:rPr>
                <w:rFonts w:ascii="Times New Roman" w:eastAsia="Times New Roman" w:hAnsi="Times New Roman" w:cs="Times New Roman"/>
                <w:sz w:val="21"/>
              </w:rPr>
              <w:t>31</w:t>
            </w:r>
            <w:r>
              <w:rPr>
                <w:rFonts w:ascii="Times New Roman" w:eastAsia="Times New Roman" w:hAnsi="Times New Roman" w:cs="Times New Roman"/>
                <w:sz w:val="24"/>
              </w:rPr>
              <w:t xml:space="preserve"> </w:t>
            </w:r>
          </w:p>
        </w:tc>
      </w:tr>
      <w:tr w:rsidR="009702E2" w14:paraId="253A97D8" w14:textId="77777777">
        <w:trPr>
          <w:trHeight w:val="370"/>
        </w:trPr>
        <w:tc>
          <w:tcPr>
            <w:tcW w:w="1499" w:type="dxa"/>
            <w:tcBorders>
              <w:top w:val="single" w:sz="4" w:space="0" w:color="808080"/>
              <w:left w:val="single" w:sz="4" w:space="0" w:color="808080"/>
              <w:bottom w:val="single" w:sz="4" w:space="0" w:color="808080"/>
              <w:right w:val="single" w:sz="4" w:space="0" w:color="808080"/>
            </w:tcBorders>
          </w:tcPr>
          <w:p w14:paraId="434C2DF2" w14:textId="77777777" w:rsidR="009702E2" w:rsidRDefault="00D07D32">
            <w:pPr>
              <w:spacing w:after="0"/>
              <w:ind w:left="1"/>
              <w:jc w:val="center"/>
            </w:pPr>
            <w:r>
              <w:rPr>
                <w:rFonts w:ascii="Times New Roman" w:eastAsia="Times New Roman" w:hAnsi="Times New Roman" w:cs="Times New Roman"/>
                <w:sz w:val="21"/>
              </w:rPr>
              <w:t>5</w:t>
            </w:r>
            <w:r>
              <w:rPr>
                <w:rFonts w:ascii="Times New Roman" w:eastAsia="Times New Roman" w:hAnsi="Times New Roman" w:cs="Times New Roman"/>
                <w:sz w:val="24"/>
              </w:rPr>
              <w:t xml:space="preserve"> </w:t>
            </w:r>
          </w:p>
        </w:tc>
        <w:tc>
          <w:tcPr>
            <w:tcW w:w="1801" w:type="dxa"/>
            <w:tcBorders>
              <w:top w:val="single" w:sz="4" w:space="0" w:color="808080"/>
              <w:left w:val="single" w:sz="4" w:space="0" w:color="808080"/>
              <w:bottom w:val="single" w:sz="4" w:space="0" w:color="808080"/>
              <w:right w:val="single" w:sz="4" w:space="0" w:color="808080"/>
            </w:tcBorders>
          </w:tcPr>
          <w:p w14:paraId="5C8B6BD0" w14:textId="77777777" w:rsidR="009702E2" w:rsidRDefault="00D07D32">
            <w:pPr>
              <w:spacing w:after="0"/>
              <w:ind w:left="1"/>
              <w:jc w:val="center"/>
            </w:pPr>
            <w:r>
              <w:rPr>
                <w:rFonts w:ascii="Times New Roman" w:eastAsia="Times New Roman" w:hAnsi="Times New Roman" w:cs="Times New Roman"/>
                <w:sz w:val="21"/>
              </w:rPr>
              <w:t>32</w:t>
            </w:r>
            <w:r>
              <w:rPr>
                <w:rFonts w:ascii="Times New Roman" w:eastAsia="Times New Roman" w:hAnsi="Times New Roman" w:cs="Times New Roman"/>
                <w:sz w:val="24"/>
              </w:rPr>
              <w:t xml:space="preserve"> </w:t>
            </w:r>
          </w:p>
        </w:tc>
        <w:tc>
          <w:tcPr>
            <w:tcW w:w="3000" w:type="dxa"/>
            <w:tcBorders>
              <w:top w:val="single" w:sz="4" w:space="0" w:color="808080"/>
              <w:left w:val="single" w:sz="4" w:space="0" w:color="808080"/>
              <w:bottom w:val="single" w:sz="4" w:space="0" w:color="808080"/>
              <w:right w:val="single" w:sz="4" w:space="0" w:color="808080"/>
            </w:tcBorders>
          </w:tcPr>
          <w:p w14:paraId="6BB3EEAA" w14:textId="77777777" w:rsidR="009702E2" w:rsidRDefault="00D07D32">
            <w:pPr>
              <w:spacing w:after="0"/>
              <w:jc w:val="center"/>
            </w:pPr>
            <w:r>
              <w:rPr>
                <w:rFonts w:ascii="Times New Roman" w:eastAsia="Times New Roman" w:hAnsi="Times New Roman" w:cs="Times New Roman"/>
                <w:sz w:val="21"/>
              </w:rPr>
              <w:t>32</w:t>
            </w:r>
            <w:r>
              <w:rPr>
                <w:rFonts w:ascii="Times New Roman" w:eastAsia="Times New Roman" w:hAnsi="Times New Roman" w:cs="Times New Roman"/>
                <w:sz w:val="24"/>
              </w:rPr>
              <w:t xml:space="preserve"> </w:t>
            </w:r>
          </w:p>
        </w:tc>
        <w:tc>
          <w:tcPr>
            <w:tcW w:w="2726" w:type="dxa"/>
            <w:tcBorders>
              <w:top w:val="single" w:sz="4" w:space="0" w:color="808080"/>
              <w:left w:val="single" w:sz="4" w:space="0" w:color="808080"/>
              <w:bottom w:val="single" w:sz="4" w:space="0" w:color="808080"/>
              <w:right w:val="single" w:sz="4" w:space="0" w:color="808080"/>
            </w:tcBorders>
          </w:tcPr>
          <w:p w14:paraId="70D7E35F" w14:textId="77777777" w:rsidR="009702E2" w:rsidRDefault="00D07D32">
            <w:pPr>
              <w:spacing w:after="0"/>
              <w:ind w:left="2"/>
              <w:jc w:val="center"/>
            </w:pPr>
            <w:r>
              <w:rPr>
                <w:rFonts w:ascii="Times New Roman" w:eastAsia="Times New Roman" w:hAnsi="Times New Roman" w:cs="Times New Roman"/>
                <w:sz w:val="21"/>
              </w:rPr>
              <w:t>63</w:t>
            </w:r>
            <w:r>
              <w:rPr>
                <w:rFonts w:ascii="Times New Roman" w:eastAsia="Times New Roman" w:hAnsi="Times New Roman" w:cs="Times New Roman"/>
                <w:sz w:val="24"/>
              </w:rPr>
              <w:t xml:space="preserve"> </w:t>
            </w:r>
          </w:p>
        </w:tc>
      </w:tr>
      <w:tr w:rsidR="009702E2" w14:paraId="60185798" w14:textId="77777777">
        <w:trPr>
          <w:trHeight w:val="372"/>
        </w:trPr>
        <w:tc>
          <w:tcPr>
            <w:tcW w:w="1499" w:type="dxa"/>
            <w:tcBorders>
              <w:top w:val="single" w:sz="4" w:space="0" w:color="808080"/>
              <w:left w:val="single" w:sz="4" w:space="0" w:color="808080"/>
              <w:bottom w:val="single" w:sz="4" w:space="0" w:color="808080"/>
              <w:right w:val="single" w:sz="4" w:space="0" w:color="808080"/>
            </w:tcBorders>
          </w:tcPr>
          <w:p w14:paraId="53DFF556" w14:textId="77777777" w:rsidR="009702E2" w:rsidRDefault="00D07D32">
            <w:pPr>
              <w:spacing w:after="0"/>
              <w:ind w:left="1"/>
              <w:jc w:val="center"/>
            </w:pPr>
            <w:r>
              <w:rPr>
                <w:rFonts w:ascii="Times New Roman" w:eastAsia="Times New Roman" w:hAnsi="Times New Roman" w:cs="Times New Roman"/>
                <w:sz w:val="21"/>
              </w:rPr>
              <w:lastRenderedPageBreak/>
              <w:t>6</w:t>
            </w:r>
            <w:r>
              <w:rPr>
                <w:rFonts w:ascii="Times New Roman" w:eastAsia="Times New Roman" w:hAnsi="Times New Roman" w:cs="Times New Roman"/>
                <w:sz w:val="24"/>
              </w:rPr>
              <w:t xml:space="preserve"> </w:t>
            </w:r>
          </w:p>
        </w:tc>
        <w:tc>
          <w:tcPr>
            <w:tcW w:w="1801" w:type="dxa"/>
            <w:tcBorders>
              <w:top w:val="single" w:sz="4" w:space="0" w:color="808080"/>
              <w:left w:val="single" w:sz="4" w:space="0" w:color="808080"/>
              <w:bottom w:val="single" w:sz="4" w:space="0" w:color="808080"/>
              <w:right w:val="single" w:sz="4" w:space="0" w:color="808080"/>
            </w:tcBorders>
          </w:tcPr>
          <w:p w14:paraId="51D3C31A" w14:textId="77777777" w:rsidR="009702E2" w:rsidRDefault="00D07D32">
            <w:pPr>
              <w:spacing w:after="0"/>
              <w:ind w:left="1"/>
              <w:jc w:val="center"/>
            </w:pPr>
            <w:r>
              <w:rPr>
                <w:rFonts w:ascii="Times New Roman" w:eastAsia="Times New Roman" w:hAnsi="Times New Roman" w:cs="Times New Roman"/>
                <w:sz w:val="21"/>
              </w:rPr>
              <w:t>64</w:t>
            </w:r>
            <w:r>
              <w:rPr>
                <w:rFonts w:ascii="Times New Roman" w:eastAsia="Times New Roman" w:hAnsi="Times New Roman" w:cs="Times New Roman"/>
                <w:sz w:val="24"/>
              </w:rPr>
              <w:t xml:space="preserve"> </w:t>
            </w:r>
          </w:p>
        </w:tc>
        <w:tc>
          <w:tcPr>
            <w:tcW w:w="3000" w:type="dxa"/>
            <w:tcBorders>
              <w:top w:val="single" w:sz="4" w:space="0" w:color="808080"/>
              <w:left w:val="single" w:sz="4" w:space="0" w:color="808080"/>
              <w:bottom w:val="single" w:sz="4" w:space="0" w:color="808080"/>
              <w:right w:val="single" w:sz="4" w:space="0" w:color="808080"/>
            </w:tcBorders>
          </w:tcPr>
          <w:p w14:paraId="43F094A3" w14:textId="77777777" w:rsidR="009702E2" w:rsidRDefault="00D07D32">
            <w:pPr>
              <w:spacing w:after="0"/>
              <w:jc w:val="center"/>
            </w:pPr>
            <w:r>
              <w:rPr>
                <w:rFonts w:ascii="Times New Roman" w:eastAsia="Times New Roman" w:hAnsi="Times New Roman" w:cs="Times New Roman"/>
                <w:sz w:val="21"/>
              </w:rPr>
              <w:t>64</w:t>
            </w:r>
            <w:r>
              <w:rPr>
                <w:rFonts w:ascii="Times New Roman" w:eastAsia="Times New Roman" w:hAnsi="Times New Roman" w:cs="Times New Roman"/>
                <w:sz w:val="24"/>
              </w:rPr>
              <w:t xml:space="preserve"> </w:t>
            </w:r>
          </w:p>
        </w:tc>
        <w:tc>
          <w:tcPr>
            <w:tcW w:w="2726" w:type="dxa"/>
            <w:tcBorders>
              <w:top w:val="single" w:sz="4" w:space="0" w:color="808080"/>
              <w:left w:val="single" w:sz="4" w:space="0" w:color="808080"/>
              <w:bottom w:val="single" w:sz="4" w:space="0" w:color="808080"/>
              <w:right w:val="single" w:sz="4" w:space="0" w:color="808080"/>
            </w:tcBorders>
          </w:tcPr>
          <w:p w14:paraId="7F830308" w14:textId="77777777" w:rsidR="009702E2" w:rsidRDefault="00D07D32">
            <w:pPr>
              <w:spacing w:after="0"/>
              <w:ind w:left="7"/>
              <w:jc w:val="center"/>
            </w:pPr>
            <w:r>
              <w:rPr>
                <w:rFonts w:ascii="Times New Roman" w:eastAsia="Times New Roman" w:hAnsi="Times New Roman" w:cs="Times New Roman"/>
                <w:sz w:val="21"/>
              </w:rPr>
              <w:t>127</w:t>
            </w:r>
            <w:r>
              <w:rPr>
                <w:rFonts w:ascii="Times New Roman" w:eastAsia="Times New Roman" w:hAnsi="Times New Roman" w:cs="Times New Roman"/>
                <w:sz w:val="24"/>
              </w:rPr>
              <w:t xml:space="preserve"> </w:t>
            </w:r>
          </w:p>
        </w:tc>
      </w:tr>
      <w:tr w:rsidR="009702E2" w14:paraId="13D50375" w14:textId="77777777">
        <w:trPr>
          <w:trHeight w:val="372"/>
        </w:trPr>
        <w:tc>
          <w:tcPr>
            <w:tcW w:w="1499" w:type="dxa"/>
            <w:tcBorders>
              <w:top w:val="single" w:sz="4" w:space="0" w:color="808080"/>
              <w:left w:val="single" w:sz="4" w:space="0" w:color="808080"/>
              <w:bottom w:val="single" w:sz="4" w:space="0" w:color="808080"/>
              <w:right w:val="single" w:sz="4" w:space="0" w:color="808080"/>
            </w:tcBorders>
          </w:tcPr>
          <w:p w14:paraId="20E54EA4" w14:textId="77777777" w:rsidR="009702E2" w:rsidRDefault="00D07D32">
            <w:pPr>
              <w:spacing w:after="0"/>
              <w:ind w:left="1"/>
              <w:jc w:val="center"/>
            </w:pPr>
            <w:r>
              <w:rPr>
                <w:rFonts w:ascii="Times New Roman" w:eastAsia="Times New Roman" w:hAnsi="Times New Roman" w:cs="Times New Roman"/>
                <w:sz w:val="21"/>
              </w:rPr>
              <w:t>7</w:t>
            </w:r>
            <w:r>
              <w:rPr>
                <w:rFonts w:ascii="Times New Roman" w:eastAsia="Times New Roman" w:hAnsi="Times New Roman" w:cs="Times New Roman"/>
                <w:sz w:val="24"/>
              </w:rPr>
              <w:t xml:space="preserve"> </w:t>
            </w:r>
          </w:p>
        </w:tc>
        <w:tc>
          <w:tcPr>
            <w:tcW w:w="1801" w:type="dxa"/>
            <w:tcBorders>
              <w:top w:val="single" w:sz="4" w:space="0" w:color="808080"/>
              <w:left w:val="single" w:sz="4" w:space="0" w:color="808080"/>
              <w:bottom w:val="single" w:sz="4" w:space="0" w:color="808080"/>
              <w:right w:val="single" w:sz="4" w:space="0" w:color="808080"/>
            </w:tcBorders>
          </w:tcPr>
          <w:p w14:paraId="1806BD0D" w14:textId="77777777" w:rsidR="009702E2" w:rsidRDefault="00D07D32">
            <w:pPr>
              <w:spacing w:after="0"/>
              <w:ind w:left="4"/>
              <w:jc w:val="center"/>
            </w:pPr>
            <w:r>
              <w:rPr>
                <w:rFonts w:ascii="Times New Roman" w:eastAsia="Times New Roman" w:hAnsi="Times New Roman" w:cs="Times New Roman"/>
                <w:sz w:val="21"/>
              </w:rPr>
              <w:t>128</w:t>
            </w:r>
            <w:r>
              <w:rPr>
                <w:rFonts w:ascii="Times New Roman" w:eastAsia="Times New Roman" w:hAnsi="Times New Roman" w:cs="Times New Roman"/>
                <w:sz w:val="24"/>
              </w:rPr>
              <w:t xml:space="preserve"> </w:t>
            </w:r>
          </w:p>
        </w:tc>
        <w:tc>
          <w:tcPr>
            <w:tcW w:w="3000" w:type="dxa"/>
            <w:tcBorders>
              <w:top w:val="single" w:sz="4" w:space="0" w:color="808080"/>
              <w:left w:val="single" w:sz="4" w:space="0" w:color="808080"/>
              <w:bottom w:val="single" w:sz="4" w:space="0" w:color="808080"/>
              <w:right w:val="single" w:sz="4" w:space="0" w:color="808080"/>
            </w:tcBorders>
          </w:tcPr>
          <w:p w14:paraId="558F5C89" w14:textId="77777777" w:rsidR="009702E2" w:rsidRDefault="00D07D32">
            <w:pPr>
              <w:spacing w:after="0"/>
              <w:ind w:left="4"/>
              <w:jc w:val="center"/>
            </w:pPr>
            <w:r>
              <w:rPr>
                <w:rFonts w:ascii="Times New Roman" w:eastAsia="Times New Roman" w:hAnsi="Times New Roman" w:cs="Times New Roman"/>
                <w:sz w:val="21"/>
              </w:rPr>
              <w:t>128</w:t>
            </w:r>
            <w:r>
              <w:rPr>
                <w:rFonts w:ascii="Times New Roman" w:eastAsia="Times New Roman" w:hAnsi="Times New Roman" w:cs="Times New Roman"/>
                <w:sz w:val="24"/>
              </w:rPr>
              <w:t xml:space="preserve"> </w:t>
            </w:r>
          </w:p>
        </w:tc>
        <w:tc>
          <w:tcPr>
            <w:tcW w:w="2726" w:type="dxa"/>
            <w:tcBorders>
              <w:top w:val="single" w:sz="4" w:space="0" w:color="808080"/>
              <w:left w:val="single" w:sz="4" w:space="0" w:color="808080"/>
              <w:bottom w:val="single" w:sz="4" w:space="0" w:color="808080"/>
              <w:right w:val="single" w:sz="4" w:space="0" w:color="808080"/>
            </w:tcBorders>
          </w:tcPr>
          <w:p w14:paraId="77DDD22D" w14:textId="77777777" w:rsidR="009702E2" w:rsidRDefault="00D07D32">
            <w:pPr>
              <w:spacing w:after="0"/>
              <w:ind w:left="7"/>
              <w:jc w:val="center"/>
            </w:pPr>
            <w:r>
              <w:rPr>
                <w:rFonts w:ascii="Times New Roman" w:eastAsia="Times New Roman" w:hAnsi="Times New Roman" w:cs="Times New Roman"/>
                <w:sz w:val="21"/>
              </w:rPr>
              <w:t>255</w:t>
            </w:r>
            <w:r>
              <w:rPr>
                <w:rFonts w:ascii="Times New Roman" w:eastAsia="Times New Roman" w:hAnsi="Times New Roman" w:cs="Times New Roman"/>
                <w:sz w:val="24"/>
              </w:rPr>
              <w:t xml:space="preserve"> </w:t>
            </w:r>
          </w:p>
        </w:tc>
      </w:tr>
      <w:tr w:rsidR="009702E2" w14:paraId="70B6510D" w14:textId="77777777">
        <w:trPr>
          <w:trHeight w:val="372"/>
        </w:trPr>
        <w:tc>
          <w:tcPr>
            <w:tcW w:w="1499" w:type="dxa"/>
            <w:tcBorders>
              <w:top w:val="single" w:sz="4" w:space="0" w:color="808080"/>
              <w:left w:val="single" w:sz="4" w:space="0" w:color="808080"/>
              <w:bottom w:val="single" w:sz="4" w:space="0" w:color="808080"/>
              <w:right w:val="single" w:sz="4" w:space="0" w:color="808080"/>
            </w:tcBorders>
          </w:tcPr>
          <w:p w14:paraId="6DF263C3" w14:textId="77777777" w:rsidR="009702E2" w:rsidRDefault="00D07D32">
            <w:pPr>
              <w:spacing w:after="0"/>
              <w:ind w:left="1"/>
              <w:jc w:val="center"/>
            </w:pPr>
            <w:r>
              <w:rPr>
                <w:rFonts w:ascii="Times New Roman" w:eastAsia="Times New Roman" w:hAnsi="Times New Roman" w:cs="Times New Roman"/>
                <w:sz w:val="21"/>
              </w:rPr>
              <w:t>8</w:t>
            </w:r>
            <w:r>
              <w:rPr>
                <w:rFonts w:ascii="Times New Roman" w:eastAsia="Times New Roman" w:hAnsi="Times New Roman" w:cs="Times New Roman"/>
                <w:sz w:val="24"/>
              </w:rPr>
              <w:t xml:space="preserve"> </w:t>
            </w:r>
          </w:p>
        </w:tc>
        <w:tc>
          <w:tcPr>
            <w:tcW w:w="1801" w:type="dxa"/>
            <w:tcBorders>
              <w:top w:val="single" w:sz="4" w:space="0" w:color="808080"/>
              <w:left w:val="single" w:sz="4" w:space="0" w:color="808080"/>
              <w:bottom w:val="single" w:sz="4" w:space="0" w:color="808080"/>
              <w:right w:val="single" w:sz="4" w:space="0" w:color="808080"/>
            </w:tcBorders>
          </w:tcPr>
          <w:p w14:paraId="06EA1BE4" w14:textId="77777777" w:rsidR="009702E2" w:rsidRDefault="00D07D32">
            <w:pPr>
              <w:spacing w:after="0"/>
              <w:ind w:left="4"/>
              <w:jc w:val="center"/>
            </w:pPr>
            <w:r>
              <w:rPr>
                <w:rFonts w:ascii="Times New Roman" w:eastAsia="Times New Roman" w:hAnsi="Times New Roman" w:cs="Times New Roman"/>
                <w:sz w:val="21"/>
              </w:rPr>
              <w:t>256</w:t>
            </w:r>
            <w:r>
              <w:rPr>
                <w:rFonts w:ascii="Times New Roman" w:eastAsia="Times New Roman" w:hAnsi="Times New Roman" w:cs="Times New Roman"/>
                <w:sz w:val="24"/>
              </w:rPr>
              <w:t xml:space="preserve"> </w:t>
            </w:r>
          </w:p>
        </w:tc>
        <w:tc>
          <w:tcPr>
            <w:tcW w:w="3000" w:type="dxa"/>
            <w:tcBorders>
              <w:top w:val="single" w:sz="4" w:space="0" w:color="808080"/>
              <w:left w:val="single" w:sz="4" w:space="0" w:color="808080"/>
              <w:bottom w:val="single" w:sz="4" w:space="0" w:color="808080"/>
              <w:right w:val="single" w:sz="4" w:space="0" w:color="808080"/>
            </w:tcBorders>
          </w:tcPr>
          <w:p w14:paraId="5E3CAA9B" w14:textId="77777777" w:rsidR="009702E2" w:rsidRDefault="00D07D32">
            <w:pPr>
              <w:spacing w:after="0"/>
              <w:ind w:left="4"/>
              <w:jc w:val="center"/>
            </w:pPr>
            <w:r>
              <w:rPr>
                <w:rFonts w:ascii="Times New Roman" w:eastAsia="Times New Roman" w:hAnsi="Times New Roman" w:cs="Times New Roman"/>
                <w:sz w:val="21"/>
              </w:rPr>
              <w:t>256</w:t>
            </w:r>
            <w:r>
              <w:rPr>
                <w:rFonts w:ascii="Times New Roman" w:eastAsia="Times New Roman" w:hAnsi="Times New Roman" w:cs="Times New Roman"/>
                <w:sz w:val="24"/>
              </w:rPr>
              <w:t xml:space="preserve"> </w:t>
            </w:r>
          </w:p>
        </w:tc>
        <w:tc>
          <w:tcPr>
            <w:tcW w:w="2726" w:type="dxa"/>
            <w:tcBorders>
              <w:top w:val="single" w:sz="4" w:space="0" w:color="808080"/>
              <w:left w:val="single" w:sz="4" w:space="0" w:color="808080"/>
              <w:bottom w:val="single" w:sz="4" w:space="0" w:color="808080"/>
              <w:right w:val="single" w:sz="4" w:space="0" w:color="808080"/>
            </w:tcBorders>
          </w:tcPr>
          <w:p w14:paraId="5869DFAA" w14:textId="77777777" w:rsidR="009702E2" w:rsidRDefault="00D07D32">
            <w:pPr>
              <w:spacing w:after="0"/>
              <w:ind w:left="7"/>
              <w:jc w:val="center"/>
            </w:pPr>
            <w:r>
              <w:rPr>
                <w:rFonts w:ascii="Times New Roman" w:eastAsia="Times New Roman" w:hAnsi="Times New Roman" w:cs="Times New Roman"/>
                <w:sz w:val="21"/>
              </w:rPr>
              <w:t>511</w:t>
            </w:r>
            <w:r>
              <w:rPr>
                <w:rFonts w:ascii="Times New Roman" w:eastAsia="Times New Roman" w:hAnsi="Times New Roman" w:cs="Times New Roman"/>
                <w:sz w:val="24"/>
              </w:rPr>
              <w:t xml:space="preserve"> </w:t>
            </w:r>
          </w:p>
        </w:tc>
      </w:tr>
      <w:tr w:rsidR="009702E2" w14:paraId="65312592" w14:textId="77777777">
        <w:trPr>
          <w:trHeight w:val="372"/>
        </w:trPr>
        <w:tc>
          <w:tcPr>
            <w:tcW w:w="1499" w:type="dxa"/>
            <w:tcBorders>
              <w:top w:val="single" w:sz="4" w:space="0" w:color="808080"/>
              <w:left w:val="single" w:sz="4" w:space="0" w:color="808080"/>
              <w:bottom w:val="single" w:sz="4" w:space="0" w:color="808080"/>
              <w:right w:val="single" w:sz="4" w:space="0" w:color="808080"/>
            </w:tcBorders>
          </w:tcPr>
          <w:p w14:paraId="1D5046D4" w14:textId="77777777" w:rsidR="009702E2" w:rsidRDefault="00D07D32">
            <w:pPr>
              <w:spacing w:after="0"/>
              <w:ind w:left="1"/>
              <w:jc w:val="center"/>
            </w:pPr>
            <w:r>
              <w:rPr>
                <w:rFonts w:ascii="Times New Roman" w:eastAsia="Times New Roman" w:hAnsi="Times New Roman" w:cs="Times New Roman"/>
                <w:sz w:val="21"/>
              </w:rPr>
              <w:t>9</w:t>
            </w:r>
            <w:r>
              <w:rPr>
                <w:rFonts w:ascii="Times New Roman" w:eastAsia="Times New Roman" w:hAnsi="Times New Roman" w:cs="Times New Roman"/>
                <w:sz w:val="24"/>
              </w:rPr>
              <w:t xml:space="preserve"> </w:t>
            </w:r>
          </w:p>
        </w:tc>
        <w:tc>
          <w:tcPr>
            <w:tcW w:w="1801" w:type="dxa"/>
            <w:tcBorders>
              <w:top w:val="single" w:sz="4" w:space="0" w:color="808080"/>
              <w:left w:val="single" w:sz="4" w:space="0" w:color="808080"/>
              <w:bottom w:val="single" w:sz="4" w:space="0" w:color="808080"/>
              <w:right w:val="single" w:sz="4" w:space="0" w:color="808080"/>
            </w:tcBorders>
          </w:tcPr>
          <w:p w14:paraId="2BB9E418" w14:textId="77777777" w:rsidR="009702E2" w:rsidRDefault="00D07D32">
            <w:pPr>
              <w:spacing w:after="0"/>
              <w:ind w:left="4"/>
              <w:jc w:val="center"/>
            </w:pPr>
            <w:r>
              <w:rPr>
                <w:rFonts w:ascii="Times New Roman" w:eastAsia="Times New Roman" w:hAnsi="Times New Roman" w:cs="Times New Roman"/>
                <w:sz w:val="21"/>
              </w:rPr>
              <w:t>512</w:t>
            </w:r>
            <w:r>
              <w:rPr>
                <w:rFonts w:ascii="Times New Roman" w:eastAsia="Times New Roman" w:hAnsi="Times New Roman" w:cs="Times New Roman"/>
                <w:sz w:val="24"/>
              </w:rPr>
              <w:t xml:space="preserve"> </w:t>
            </w:r>
          </w:p>
        </w:tc>
        <w:tc>
          <w:tcPr>
            <w:tcW w:w="3000" w:type="dxa"/>
            <w:tcBorders>
              <w:top w:val="single" w:sz="4" w:space="0" w:color="808080"/>
              <w:left w:val="single" w:sz="4" w:space="0" w:color="808080"/>
              <w:bottom w:val="single" w:sz="4" w:space="0" w:color="808080"/>
              <w:right w:val="single" w:sz="4" w:space="0" w:color="808080"/>
            </w:tcBorders>
          </w:tcPr>
          <w:p w14:paraId="15704596" w14:textId="77777777" w:rsidR="009702E2" w:rsidRDefault="00D07D32">
            <w:pPr>
              <w:spacing w:after="0"/>
              <w:ind w:left="4"/>
              <w:jc w:val="center"/>
            </w:pPr>
            <w:r>
              <w:rPr>
                <w:rFonts w:ascii="Times New Roman" w:eastAsia="Times New Roman" w:hAnsi="Times New Roman" w:cs="Times New Roman"/>
                <w:sz w:val="21"/>
              </w:rPr>
              <w:t>512</w:t>
            </w:r>
            <w:r>
              <w:rPr>
                <w:rFonts w:ascii="Times New Roman" w:eastAsia="Times New Roman" w:hAnsi="Times New Roman" w:cs="Times New Roman"/>
                <w:sz w:val="24"/>
              </w:rPr>
              <w:t xml:space="preserve"> </w:t>
            </w:r>
          </w:p>
        </w:tc>
        <w:tc>
          <w:tcPr>
            <w:tcW w:w="2726" w:type="dxa"/>
            <w:tcBorders>
              <w:top w:val="single" w:sz="4" w:space="0" w:color="808080"/>
              <w:left w:val="single" w:sz="4" w:space="0" w:color="808080"/>
              <w:bottom w:val="single" w:sz="4" w:space="0" w:color="808080"/>
              <w:right w:val="single" w:sz="4" w:space="0" w:color="808080"/>
            </w:tcBorders>
          </w:tcPr>
          <w:p w14:paraId="0F2A4F4E" w14:textId="77777777" w:rsidR="009702E2" w:rsidRDefault="00D07D32">
            <w:pPr>
              <w:spacing w:after="0"/>
              <w:ind w:left="7"/>
              <w:jc w:val="center"/>
            </w:pPr>
            <w:r>
              <w:rPr>
                <w:rFonts w:ascii="Times New Roman" w:eastAsia="Times New Roman" w:hAnsi="Times New Roman" w:cs="Times New Roman"/>
                <w:sz w:val="21"/>
              </w:rPr>
              <w:t>1,023</w:t>
            </w:r>
            <w:r>
              <w:rPr>
                <w:rFonts w:ascii="Times New Roman" w:eastAsia="Times New Roman" w:hAnsi="Times New Roman" w:cs="Times New Roman"/>
                <w:sz w:val="24"/>
              </w:rPr>
              <w:t xml:space="preserve"> </w:t>
            </w:r>
          </w:p>
        </w:tc>
      </w:tr>
    </w:tbl>
    <w:p w14:paraId="297B41C2" w14:textId="77777777" w:rsidR="009702E2" w:rsidRDefault="00D07D32">
      <w:pPr>
        <w:spacing w:after="0"/>
      </w:pPr>
      <w:r>
        <w:rPr>
          <w:rFonts w:ascii="Times New Roman" w:eastAsia="Times New Roman" w:hAnsi="Times New Roman" w:cs="Times New Roman"/>
          <w:sz w:val="24"/>
        </w:rPr>
        <w:t xml:space="preserve"> </w:t>
      </w:r>
    </w:p>
    <w:p w14:paraId="789682A5" w14:textId="77777777" w:rsidR="009702E2" w:rsidRDefault="00D07D32">
      <w:pPr>
        <w:spacing w:after="59" w:line="300" w:lineRule="auto"/>
        <w:ind w:left="-5" w:hanging="10"/>
        <w:jc w:val="both"/>
      </w:pPr>
      <w:r>
        <w:rPr>
          <w:rFonts w:ascii="Times New Roman" w:eastAsia="Times New Roman" w:hAnsi="Times New Roman" w:cs="Times New Roman"/>
          <w:b/>
          <w:sz w:val="24"/>
        </w:rPr>
        <w:t>Total A(1024) = 1,023 = 2¹⁰ − 1 = n − 1</w:t>
      </w:r>
      <w:r>
        <w:rPr>
          <w:rFonts w:ascii="Times New Roman" w:eastAsia="Times New Roman" w:hAnsi="Times New Roman" w:cs="Times New Roman"/>
          <w:sz w:val="24"/>
        </w:rPr>
        <w:t xml:space="preserve"> </w:t>
      </w:r>
      <w:r>
        <w:rPr>
          <w:rFonts w:ascii="Segoe UI Symbol" w:eastAsia="Segoe UI Symbol" w:hAnsi="Segoe UI Symbol" w:cs="Segoe UI Symbol"/>
          <w:sz w:val="24"/>
        </w:rPr>
        <w:t>✔</w:t>
      </w:r>
      <w:r>
        <w:rPr>
          <w:rFonts w:ascii="Times New Roman" w:eastAsia="Times New Roman" w:hAnsi="Times New Roman" w:cs="Times New Roman"/>
          <w:sz w:val="24"/>
        </w:rPr>
        <w:t xml:space="preserve"> (matches the formula 2^</w:t>
      </w:r>
      <w:r>
        <w:rPr>
          <w:rFonts w:ascii="Cambria Math" w:eastAsia="Cambria Math" w:hAnsi="Cambria Math" w:cs="Cambria Math"/>
          <w:sz w:val="24"/>
        </w:rPr>
        <w:t>⌈</w:t>
      </w:r>
      <w:r>
        <w:rPr>
          <w:rFonts w:ascii="Times New Roman" w:eastAsia="Times New Roman" w:hAnsi="Times New Roman" w:cs="Times New Roman"/>
          <w:sz w:val="24"/>
        </w:rPr>
        <w:t>log₂ n</w:t>
      </w:r>
      <w:r>
        <w:rPr>
          <w:rFonts w:ascii="Cambria Math" w:eastAsia="Cambria Math" w:hAnsi="Cambria Math" w:cs="Cambria Math"/>
          <w:sz w:val="24"/>
        </w:rPr>
        <w:t>⌉</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− 1). The claim n log₂ n would predict 1024 × 10 = </w:t>
      </w:r>
      <w:r>
        <w:rPr>
          <w:rFonts w:ascii="Times New Roman" w:eastAsia="Times New Roman" w:hAnsi="Times New Roman" w:cs="Times New Roman"/>
          <w:b/>
          <w:sz w:val="24"/>
        </w:rPr>
        <w:t>10,240</w:t>
      </w:r>
      <w:r>
        <w:rPr>
          <w:rFonts w:ascii="Times New Roman" w:eastAsia="Times New Roman" w:hAnsi="Times New Roman" w:cs="Times New Roman"/>
          <w:sz w:val="24"/>
        </w:rPr>
        <w:t xml:space="preserve"> operations – about </w:t>
      </w:r>
      <w:r>
        <w:rPr>
          <w:rFonts w:ascii="Times New Roman" w:eastAsia="Times New Roman" w:hAnsi="Times New Roman" w:cs="Times New Roman"/>
          <w:b/>
          <w:sz w:val="24"/>
        </w:rPr>
        <w:t>ten times too large</w:t>
      </w:r>
      <w:r>
        <w:rPr>
          <w:rFonts w:ascii="Times New Roman" w:eastAsia="Times New Roman" w:hAnsi="Times New Roman" w:cs="Times New Roman"/>
          <w:sz w:val="24"/>
        </w:rPr>
        <w:t xml:space="preserve">, and the gap n log n / A(n) = log n keeps growing with n. For a non-power-of-two such as n = 1,000: k = 10 and A = 2¹⁰ − 1 = 1,023 ≤ 2n, again linear. </w:t>
      </w:r>
    </w:p>
    <w:p w14:paraId="411EE59C" w14:textId="77777777" w:rsidR="009702E2" w:rsidRDefault="00D07D32">
      <w:pPr>
        <w:spacing w:after="0"/>
        <w:ind w:right="258"/>
        <w:jc w:val="right"/>
      </w:pPr>
      <w:r>
        <w:rPr>
          <w:noProof/>
        </w:rPr>
        <w:drawing>
          <wp:inline distT="0" distB="0" distL="0" distR="0" wp14:anchorId="23CC9E90" wp14:editId="7BEBB4D4">
            <wp:extent cx="5334000" cy="3162300"/>
            <wp:effectExtent l="0" t="0" r="0" b="0"/>
            <wp:docPr id="2114" name="Picture 2114"/>
            <wp:cNvGraphicFramePr/>
            <a:graphic xmlns:a="http://schemas.openxmlformats.org/drawingml/2006/main">
              <a:graphicData uri="http://schemas.openxmlformats.org/drawingml/2006/picture">
                <pic:pic xmlns:pic="http://schemas.openxmlformats.org/drawingml/2006/picture">
                  <pic:nvPicPr>
                    <pic:cNvPr id="2114" name="Picture 2114"/>
                    <pic:cNvPicPr/>
                  </pic:nvPicPr>
                  <pic:blipFill>
                    <a:blip r:embed="rId7"/>
                    <a:stretch>
                      <a:fillRect/>
                    </a:stretch>
                  </pic:blipFill>
                  <pic:spPr>
                    <a:xfrm>
                      <a:off x="0" y="0"/>
                      <a:ext cx="5334000" cy="3162300"/>
                    </a:xfrm>
                    <a:prstGeom prst="rect">
                      <a:avLst/>
                    </a:prstGeom>
                  </pic:spPr>
                </pic:pic>
              </a:graphicData>
            </a:graphic>
          </wp:inline>
        </w:drawing>
      </w:r>
      <w:r>
        <w:rPr>
          <w:rFonts w:ascii="Times New Roman" w:eastAsia="Times New Roman" w:hAnsi="Times New Roman" w:cs="Times New Roman"/>
          <w:sz w:val="24"/>
        </w:rPr>
        <w:t xml:space="preserve"> </w:t>
      </w:r>
    </w:p>
    <w:p w14:paraId="595B5A47" w14:textId="77777777" w:rsidR="009702E2" w:rsidRDefault="00D07D32">
      <w:pPr>
        <w:spacing w:after="158"/>
        <w:ind w:right="4"/>
        <w:jc w:val="center"/>
      </w:pPr>
      <w:r>
        <w:rPr>
          <w:rFonts w:ascii="Times New Roman" w:eastAsia="Times New Roman" w:hAnsi="Times New Roman" w:cs="Times New Roman"/>
          <w:i/>
          <w:sz w:val="21"/>
        </w:rPr>
        <w:t>Figure 2: M2 – actual Audit count (≈ n) versus the claimed Θ(n log n) bound</w:t>
      </w:r>
      <w:r>
        <w:rPr>
          <w:rFonts w:ascii="Times New Roman" w:eastAsia="Times New Roman" w:hAnsi="Times New Roman" w:cs="Times New Roman"/>
          <w:sz w:val="24"/>
        </w:rPr>
        <w:t xml:space="preserve"> </w:t>
      </w:r>
    </w:p>
    <w:p w14:paraId="20A33002" w14:textId="77777777" w:rsidR="009702E2" w:rsidRDefault="00D07D32">
      <w:pPr>
        <w:pStyle w:val="Heading4"/>
        <w:spacing w:after="113"/>
        <w:ind w:left="-5"/>
      </w:pPr>
      <w:r>
        <w:t>Time and space complexity of M2</w:t>
      </w:r>
      <w:r>
        <w:rPr>
          <w:b w:val="0"/>
          <w:i w:val="0"/>
        </w:rPr>
        <w:t xml:space="preserve"> </w:t>
      </w:r>
    </w:p>
    <w:p w14:paraId="2F758AE1" w14:textId="77777777" w:rsidR="009702E2" w:rsidRDefault="00D07D32">
      <w:pPr>
        <w:numPr>
          <w:ilvl w:val="0"/>
          <w:numId w:val="5"/>
        </w:numPr>
        <w:spacing w:after="93" w:line="296" w:lineRule="auto"/>
        <w:ind w:right="2" w:hanging="360"/>
        <w:jc w:val="both"/>
      </w:pPr>
      <w:r>
        <w:rPr>
          <w:rFonts w:ascii="Times New Roman" w:eastAsia="Times New Roman" w:hAnsi="Times New Roman" w:cs="Times New Roman"/>
          <w:b/>
          <w:sz w:val="24"/>
        </w:rPr>
        <w:t>Time:</w:t>
      </w:r>
      <w:r>
        <w:rPr>
          <w:rFonts w:ascii="Times New Roman" w:eastAsia="Times New Roman" w:hAnsi="Times New Roman" w:cs="Times New Roman"/>
          <w:sz w:val="24"/>
        </w:rPr>
        <w:t xml:space="preserve"> Θ(n) – exactly 2^</w:t>
      </w:r>
      <w:r>
        <w:rPr>
          <w:rFonts w:ascii="Cambria Math" w:eastAsia="Cambria Math" w:hAnsi="Cambria Math" w:cs="Cambria Math"/>
          <w:sz w:val="24"/>
        </w:rPr>
        <w:t>⌈</w:t>
      </w:r>
      <w:r>
        <w:rPr>
          <w:rFonts w:ascii="Times New Roman" w:eastAsia="Times New Roman" w:hAnsi="Times New Roman" w:cs="Times New Roman"/>
          <w:sz w:val="24"/>
        </w:rPr>
        <w:t>log₂ n</w:t>
      </w:r>
      <w:r>
        <w:rPr>
          <w:rFonts w:ascii="Cambria Math" w:eastAsia="Cambria Math" w:hAnsi="Cambria Math" w:cs="Cambria Math"/>
          <w:sz w:val="24"/>
        </w:rPr>
        <w:t>⌉</w:t>
      </w:r>
      <w:r>
        <w:rPr>
          <w:rFonts w:ascii="Times New Roman" w:eastAsia="Times New Roman" w:hAnsi="Times New Roman" w:cs="Times New Roman"/>
          <w:sz w:val="24"/>
        </w:rPr>
        <w:t xml:space="preserve"> − 1 Audit operations plus </w:t>
      </w:r>
      <w:r>
        <w:rPr>
          <w:rFonts w:ascii="Cambria Math" w:eastAsia="Cambria Math" w:hAnsi="Cambria Math" w:cs="Cambria Math"/>
          <w:sz w:val="24"/>
        </w:rPr>
        <w:t>⌈</w:t>
      </w:r>
      <w:r>
        <w:rPr>
          <w:rFonts w:ascii="Times New Roman" w:eastAsia="Times New Roman" w:hAnsi="Times New Roman" w:cs="Times New Roman"/>
          <w:sz w:val="24"/>
        </w:rPr>
        <w:t>log₂ n</w:t>
      </w:r>
      <w:r>
        <w:rPr>
          <w:rFonts w:ascii="Cambria Math" w:eastAsia="Cambria Math" w:hAnsi="Cambria Math" w:cs="Cambria Math"/>
          <w:sz w:val="24"/>
        </w:rPr>
        <w:t>⌉</w:t>
      </w:r>
      <w:r>
        <w:rPr>
          <w:rFonts w:ascii="Times New Roman" w:eastAsia="Times New Roman" w:hAnsi="Times New Roman" w:cs="Times New Roman"/>
          <w:sz w:val="24"/>
        </w:rPr>
        <w:t xml:space="preserve"> loop-control steps, which is Θ(n) overall. </w:t>
      </w:r>
    </w:p>
    <w:p w14:paraId="4B5D9E86" w14:textId="77777777" w:rsidR="009702E2" w:rsidRDefault="00D07D32">
      <w:pPr>
        <w:numPr>
          <w:ilvl w:val="0"/>
          <w:numId w:val="5"/>
        </w:numPr>
        <w:spacing w:after="183" w:line="300" w:lineRule="auto"/>
        <w:ind w:right="2" w:hanging="360"/>
        <w:jc w:val="both"/>
      </w:pPr>
      <w:r>
        <w:rPr>
          <w:rFonts w:ascii="Times New Roman" w:eastAsia="Times New Roman" w:hAnsi="Times New Roman" w:cs="Times New Roman"/>
          <w:b/>
          <w:sz w:val="24"/>
        </w:rPr>
        <w:t>Space:</w:t>
      </w:r>
      <w:r>
        <w:rPr>
          <w:rFonts w:ascii="Times New Roman" w:eastAsia="Times New Roman" w:hAnsi="Times New Roman" w:cs="Times New Roman"/>
          <w:sz w:val="24"/>
        </w:rPr>
        <w:t xml:space="preserve"> Θ(1) – only i and j are stored. </w:t>
      </w:r>
    </w:p>
    <w:p w14:paraId="61974AC7" w14:textId="77777777" w:rsidR="009702E2" w:rsidRDefault="00D07D32">
      <w:pPr>
        <w:pStyle w:val="Heading4"/>
        <w:ind w:left="-5"/>
      </w:pPr>
      <w:r>
        <w:t>Interpretation for ShopSphere</w:t>
      </w:r>
      <w:r>
        <w:rPr>
          <w:b w:val="0"/>
          <w:i w:val="0"/>
        </w:rPr>
        <w:t xml:space="preserve"> </w:t>
      </w:r>
    </w:p>
    <w:p w14:paraId="041C94CE" w14:textId="77777777" w:rsidR="009702E2" w:rsidRDefault="00D07D32">
      <w:pPr>
        <w:spacing w:after="4" w:line="296" w:lineRule="auto"/>
        <w:ind w:left="-5" w:right="5" w:hanging="10"/>
        <w:jc w:val="both"/>
      </w:pPr>
      <w:r>
        <w:rPr>
          <w:rFonts w:ascii="Times New Roman" w:eastAsia="Times New Roman" w:hAnsi="Times New Roman" w:cs="Times New Roman"/>
          <w:sz w:val="24"/>
        </w:rPr>
        <w:t xml:space="preserve">M2 scales gracefully: at n = 10⁵ it performs 131,071 audits and at n = 10⁶ it performs 1,048,575 – a ×8 increase for a ×10 growth in n (the staircase effect of the power-of-two window). At 10⁸ operations per second that is only ≈ 0.01 s. The rate limiter does </w:t>
      </w:r>
      <w:r>
        <w:rPr>
          <w:rFonts w:ascii="Times New Roman" w:eastAsia="Times New Roman" w:hAnsi="Times New Roman" w:cs="Times New Roman"/>
          <w:b/>
          <w:sz w:val="24"/>
        </w:rPr>
        <w:t>not</w:t>
      </w:r>
      <w:r>
        <w:rPr>
          <w:rFonts w:ascii="Times New Roman" w:eastAsia="Times New Roman" w:hAnsi="Times New Roman" w:cs="Times New Roman"/>
          <w:sz w:val="24"/>
        </w:rPr>
        <w:t xml:space="preserve"> need to be redesigned, and the team member’s claim should be corrected in the audit report so that no engineering effort is wasted on optimising it. </w:t>
      </w:r>
    </w:p>
    <w:p w14:paraId="57855483" w14:textId="77777777" w:rsidR="009702E2" w:rsidRDefault="00D07D32">
      <w:pPr>
        <w:pStyle w:val="Heading2"/>
        <w:ind w:left="-5"/>
      </w:pPr>
      <w:r>
        <w:t>Part (c): Solving a Recurrence by Substitution</w:t>
      </w:r>
      <w:r>
        <w:rPr>
          <w:b w:val="0"/>
          <w:color w:val="2E74B5"/>
        </w:rPr>
        <w:t xml:space="preserve"> </w:t>
      </w:r>
    </w:p>
    <w:p w14:paraId="31080FD7" w14:textId="77777777" w:rsidR="009702E2" w:rsidRDefault="00D07D32">
      <w:pPr>
        <w:spacing w:after="258"/>
        <w:ind w:left="-29" w:right="-25"/>
      </w:pPr>
      <w:r>
        <w:rPr>
          <w:noProof/>
        </w:rPr>
        <mc:AlternateContent>
          <mc:Choice Requires="wpg">
            <w:drawing>
              <wp:inline distT="0" distB="0" distL="0" distR="0" wp14:anchorId="1C8523E7" wp14:editId="3ABF0433">
                <wp:extent cx="5769229" cy="12192"/>
                <wp:effectExtent l="0" t="0" r="0" b="0"/>
                <wp:docPr id="51970" name="Group 51970"/>
                <wp:cNvGraphicFramePr/>
                <a:graphic xmlns:a="http://schemas.openxmlformats.org/drawingml/2006/main">
                  <a:graphicData uri="http://schemas.microsoft.com/office/word/2010/wordprocessingGroup">
                    <wpg:wgp>
                      <wpg:cNvGrpSpPr/>
                      <wpg:grpSpPr>
                        <a:xfrm>
                          <a:off x="0" y="0"/>
                          <a:ext cx="5769229" cy="12192"/>
                          <a:chOff x="0" y="0"/>
                          <a:chExt cx="5769229" cy="12192"/>
                        </a:xfrm>
                      </wpg:grpSpPr>
                      <wps:wsp>
                        <wps:cNvPr id="66746" name="Shape 66746"/>
                        <wps:cNvSpPr/>
                        <wps:spPr>
                          <a:xfrm>
                            <a:off x="0" y="0"/>
                            <a:ext cx="5769229" cy="12192"/>
                          </a:xfrm>
                          <a:custGeom>
                            <a:avLst/>
                            <a:gdLst/>
                            <a:ahLst/>
                            <a:cxnLst/>
                            <a:rect l="0" t="0" r="0" b="0"/>
                            <a:pathLst>
                              <a:path w="5769229" h="12192">
                                <a:moveTo>
                                  <a:pt x="0" y="0"/>
                                </a:moveTo>
                                <a:lnTo>
                                  <a:pt x="5769229" y="0"/>
                                </a:lnTo>
                                <a:lnTo>
                                  <a:pt x="5769229"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51970" style="width:454.27pt;height:0.960022pt;mso-position-horizontal-relative:char;mso-position-vertical-relative:line" coordsize="57692,121">
                <v:shape id="Shape 66747" style="position:absolute;width:57692;height:121;left:0;top:0;" coordsize="5769229,12192" path="m0,0l5769229,0l5769229,12192l0,12192l0,0">
                  <v:stroke weight="0pt" endcap="flat" joinstyle="miter" miterlimit="10" on="false" color="#000000" opacity="0"/>
                  <v:fill on="true" color="#1f3864"/>
                </v:shape>
              </v:group>
            </w:pict>
          </mc:Fallback>
        </mc:AlternateContent>
      </w:r>
    </w:p>
    <w:p w14:paraId="1D547450" w14:textId="77777777" w:rsidR="009702E2" w:rsidRDefault="00D07D32">
      <w:pPr>
        <w:spacing w:after="0" w:line="349" w:lineRule="auto"/>
        <w:ind w:left="-5" w:hanging="10"/>
        <w:jc w:val="both"/>
      </w:pPr>
      <w:r>
        <w:rPr>
          <w:rFonts w:ascii="Times New Roman" w:eastAsia="Times New Roman" w:hAnsi="Times New Roman" w:cs="Times New Roman"/>
          <w:sz w:val="24"/>
        </w:rPr>
        <w:lastRenderedPageBreak/>
        <w:t xml:space="preserve">Search version S2 (binary search on a sorted index) compares the key with the middle entry and then continues in one half of the index. Its comparison count satisfies </w:t>
      </w:r>
      <w:r>
        <w:rPr>
          <w:rFonts w:ascii="Cambria Math" w:eastAsia="Cambria Math" w:hAnsi="Cambria Math" w:cs="Cambria Math"/>
          <w:sz w:val="24"/>
        </w:rPr>
        <w:t>T(n) = T(n/2) + 1,   T(1) = 1.</w:t>
      </w:r>
      <w:r>
        <w:rPr>
          <w:rFonts w:ascii="Times New Roman" w:eastAsia="Times New Roman" w:hAnsi="Times New Roman" w:cs="Times New Roman"/>
          <w:sz w:val="24"/>
        </w:rPr>
        <w:t xml:space="preserve"> </w:t>
      </w:r>
    </w:p>
    <w:p w14:paraId="4BFEE64C" w14:textId="77777777" w:rsidR="009702E2" w:rsidRDefault="00D07D32">
      <w:pPr>
        <w:spacing w:after="290" w:line="296" w:lineRule="auto"/>
        <w:ind w:left="-5" w:right="5" w:hanging="10"/>
        <w:jc w:val="both"/>
      </w:pPr>
      <w:r>
        <w:rPr>
          <w:rFonts w:ascii="Times New Roman" w:eastAsia="Times New Roman" w:hAnsi="Times New Roman" w:cs="Times New Roman"/>
          <w:sz w:val="24"/>
        </w:rPr>
        <w:t xml:space="preserve">The “+1” is the single comparison with the middle entry; T(n/2) is the cost of searching the remaining half; T(1) = 1 means that an index with a single entry needs one comparison. I solve the recurrence for n = 2ᵏ by </w:t>
      </w:r>
      <w:r>
        <w:rPr>
          <w:rFonts w:ascii="Times New Roman" w:eastAsia="Times New Roman" w:hAnsi="Times New Roman" w:cs="Times New Roman"/>
          <w:b/>
          <w:sz w:val="24"/>
        </w:rPr>
        <w:t>backward substitution</w:t>
      </w:r>
      <w:r>
        <w:rPr>
          <w:rFonts w:ascii="Times New Roman" w:eastAsia="Times New Roman" w:hAnsi="Times New Roman" w:cs="Times New Roman"/>
          <w:sz w:val="24"/>
        </w:rPr>
        <w:t xml:space="preserve"> (repeatedly replacing the T-term on the right-</w:t>
      </w:r>
      <w:r>
        <w:rPr>
          <w:rFonts w:ascii="Times New Roman" w:eastAsia="Times New Roman" w:hAnsi="Times New Roman" w:cs="Times New Roman"/>
          <w:sz w:val="24"/>
        </w:rPr>
        <w:t xml:space="preserve">hand side by its own definition). </w:t>
      </w:r>
    </w:p>
    <w:p w14:paraId="0CD5C528" w14:textId="77777777" w:rsidR="009702E2" w:rsidRDefault="00D07D32">
      <w:pPr>
        <w:pStyle w:val="Heading3"/>
        <w:spacing w:after="0"/>
        <w:ind w:left="-5"/>
      </w:pPr>
      <w:r>
        <w:t xml:space="preserve">(c.1) Backward substitution </w:t>
      </w:r>
      <w:r>
        <w:t>–</w:t>
      </w:r>
      <w:r>
        <w:t xml:space="preserve"> step by step</w:t>
      </w:r>
      <w:r>
        <w:rPr>
          <w:b w:val="0"/>
          <w:color w:val="2E74B5"/>
          <w:sz w:val="26"/>
        </w:rPr>
        <w:t xml:space="preserve"> </w:t>
      </w:r>
    </w:p>
    <w:tbl>
      <w:tblPr>
        <w:tblStyle w:val="TableGrid"/>
        <w:tblW w:w="9026" w:type="dxa"/>
        <w:tblInd w:w="6" w:type="dxa"/>
        <w:tblCellMar>
          <w:top w:w="86" w:type="dxa"/>
          <w:left w:w="90" w:type="dxa"/>
          <w:bottom w:w="0" w:type="dxa"/>
          <w:right w:w="115" w:type="dxa"/>
        </w:tblCellMar>
        <w:tblLook w:val="04A0" w:firstRow="1" w:lastRow="0" w:firstColumn="1" w:lastColumn="0" w:noHBand="0" w:noVBand="1"/>
      </w:tblPr>
      <w:tblGrid>
        <w:gridCol w:w="1099"/>
        <w:gridCol w:w="3300"/>
        <w:gridCol w:w="4627"/>
      </w:tblGrid>
      <w:tr w:rsidR="009702E2" w14:paraId="62D6E175" w14:textId="77777777">
        <w:trPr>
          <w:trHeight w:val="332"/>
        </w:trPr>
        <w:tc>
          <w:tcPr>
            <w:tcW w:w="1099" w:type="dxa"/>
            <w:tcBorders>
              <w:top w:val="single" w:sz="4" w:space="0" w:color="808080"/>
              <w:left w:val="single" w:sz="4" w:space="0" w:color="808080"/>
              <w:bottom w:val="single" w:sz="4" w:space="0" w:color="808080"/>
              <w:right w:val="single" w:sz="4" w:space="0" w:color="808080"/>
            </w:tcBorders>
            <w:shd w:val="clear" w:color="auto" w:fill="1F3864"/>
          </w:tcPr>
          <w:p w14:paraId="7FF9574F" w14:textId="77777777" w:rsidR="009702E2" w:rsidRDefault="00D07D32">
            <w:pPr>
              <w:spacing w:after="0"/>
              <w:ind w:left="28"/>
              <w:jc w:val="center"/>
            </w:pPr>
            <w:r>
              <w:rPr>
                <w:rFonts w:ascii="Times New Roman" w:eastAsia="Times New Roman" w:hAnsi="Times New Roman" w:cs="Times New Roman"/>
                <w:b/>
                <w:color w:val="FFFFFF"/>
                <w:sz w:val="21"/>
              </w:rPr>
              <w:t>Step</w:t>
            </w:r>
            <w:r>
              <w:rPr>
                <w:rFonts w:ascii="Times New Roman" w:eastAsia="Times New Roman" w:hAnsi="Times New Roman" w:cs="Times New Roman"/>
                <w:color w:val="FFFFFF"/>
                <w:sz w:val="24"/>
              </w:rPr>
              <w:t xml:space="preserve"> </w:t>
            </w:r>
          </w:p>
        </w:tc>
        <w:tc>
          <w:tcPr>
            <w:tcW w:w="3300" w:type="dxa"/>
            <w:tcBorders>
              <w:top w:val="single" w:sz="4" w:space="0" w:color="808080"/>
              <w:left w:val="single" w:sz="4" w:space="0" w:color="808080"/>
              <w:bottom w:val="single" w:sz="4" w:space="0" w:color="808080"/>
              <w:right w:val="single" w:sz="4" w:space="0" w:color="808080"/>
            </w:tcBorders>
            <w:shd w:val="clear" w:color="auto" w:fill="1F3864"/>
          </w:tcPr>
          <w:p w14:paraId="1B97725B" w14:textId="77777777" w:rsidR="009702E2" w:rsidRDefault="00D07D32">
            <w:pPr>
              <w:spacing w:after="0"/>
              <w:ind w:left="25"/>
              <w:jc w:val="center"/>
            </w:pPr>
            <w:r>
              <w:rPr>
                <w:rFonts w:ascii="Times New Roman" w:eastAsia="Times New Roman" w:hAnsi="Times New Roman" w:cs="Times New Roman"/>
                <w:b/>
                <w:color w:val="FFFFFF"/>
                <w:sz w:val="21"/>
              </w:rPr>
              <w:t>Substitution</w:t>
            </w:r>
            <w:r>
              <w:rPr>
                <w:rFonts w:ascii="Times New Roman" w:eastAsia="Times New Roman" w:hAnsi="Times New Roman" w:cs="Times New Roman"/>
                <w:color w:val="FFFFFF"/>
                <w:sz w:val="24"/>
              </w:rPr>
              <w:t xml:space="preserve"> </w:t>
            </w:r>
          </w:p>
        </w:tc>
        <w:tc>
          <w:tcPr>
            <w:tcW w:w="4626" w:type="dxa"/>
            <w:tcBorders>
              <w:top w:val="single" w:sz="4" w:space="0" w:color="808080"/>
              <w:left w:val="single" w:sz="4" w:space="0" w:color="808080"/>
              <w:bottom w:val="single" w:sz="4" w:space="0" w:color="808080"/>
              <w:right w:val="single" w:sz="4" w:space="0" w:color="808080"/>
            </w:tcBorders>
            <w:shd w:val="clear" w:color="auto" w:fill="1F3864"/>
          </w:tcPr>
          <w:p w14:paraId="1C0ABBE4" w14:textId="77777777" w:rsidR="009702E2" w:rsidRDefault="00D07D32">
            <w:pPr>
              <w:spacing w:after="0"/>
              <w:ind w:left="28"/>
              <w:jc w:val="center"/>
            </w:pPr>
            <w:r>
              <w:rPr>
                <w:rFonts w:ascii="Times New Roman" w:eastAsia="Times New Roman" w:hAnsi="Times New Roman" w:cs="Times New Roman"/>
                <w:b/>
                <w:color w:val="FFFFFF"/>
                <w:sz w:val="21"/>
              </w:rPr>
              <w:t>Result</w:t>
            </w:r>
            <w:r>
              <w:rPr>
                <w:rFonts w:ascii="Times New Roman" w:eastAsia="Times New Roman" w:hAnsi="Times New Roman" w:cs="Times New Roman"/>
                <w:color w:val="FFFFFF"/>
                <w:sz w:val="24"/>
              </w:rPr>
              <w:t xml:space="preserve"> </w:t>
            </w:r>
          </w:p>
        </w:tc>
      </w:tr>
      <w:tr w:rsidR="009702E2" w14:paraId="560E9BA3" w14:textId="77777777">
        <w:trPr>
          <w:trHeight w:val="392"/>
        </w:trPr>
        <w:tc>
          <w:tcPr>
            <w:tcW w:w="1099" w:type="dxa"/>
            <w:tcBorders>
              <w:top w:val="single" w:sz="4" w:space="0" w:color="808080"/>
              <w:left w:val="single" w:sz="4" w:space="0" w:color="808080"/>
              <w:bottom w:val="single" w:sz="4" w:space="0" w:color="808080"/>
              <w:right w:val="single" w:sz="4" w:space="0" w:color="808080"/>
            </w:tcBorders>
          </w:tcPr>
          <w:p w14:paraId="68943838" w14:textId="77777777" w:rsidR="009702E2" w:rsidRDefault="00D07D32">
            <w:pPr>
              <w:spacing w:after="0"/>
              <w:ind w:left="23"/>
              <w:jc w:val="center"/>
            </w:pPr>
            <w:r>
              <w:rPr>
                <w:rFonts w:ascii="Times New Roman" w:eastAsia="Times New Roman" w:hAnsi="Times New Roman" w:cs="Times New Roman"/>
                <w:sz w:val="21"/>
              </w:rPr>
              <w:t>0</w:t>
            </w:r>
            <w:r>
              <w:rPr>
                <w:rFonts w:ascii="Times New Roman" w:eastAsia="Times New Roman" w:hAnsi="Times New Roman" w:cs="Times New Roman"/>
                <w:sz w:val="24"/>
              </w:rPr>
              <w:t xml:space="preserve"> </w:t>
            </w:r>
          </w:p>
        </w:tc>
        <w:tc>
          <w:tcPr>
            <w:tcW w:w="3300" w:type="dxa"/>
            <w:tcBorders>
              <w:top w:val="single" w:sz="4" w:space="0" w:color="808080"/>
              <w:left w:val="single" w:sz="4" w:space="0" w:color="808080"/>
              <w:bottom w:val="single" w:sz="4" w:space="0" w:color="808080"/>
              <w:right w:val="single" w:sz="4" w:space="0" w:color="808080"/>
            </w:tcBorders>
          </w:tcPr>
          <w:p w14:paraId="193D99B5" w14:textId="77777777" w:rsidR="009702E2" w:rsidRDefault="00D07D32">
            <w:pPr>
              <w:spacing w:after="0"/>
            </w:pPr>
            <w:r>
              <w:rPr>
                <w:rFonts w:ascii="Times New Roman" w:eastAsia="Times New Roman" w:hAnsi="Times New Roman" w:cs="Times New Roman"/>
                <w:sz w:val="21"/>
              </w:rPr>
              <w:t>T(n) = T(n/2) + 1</w:t>
            </w:r>
            <w:r>
              <w:rPr>
                <w:rFonts w:ascii="Times New Roman" w:eastAsia="Times New Roman" w:hAnsi="Times New Roman" w:cs="Times New Roman"/>
                <w:sz w:val="24"/>
              </w:rPr>
              <w:t xml:space="preserve"> </w:t>
            </w:r>
          </w:p>
        </w:tc>
        <w:tc>
          <w:tcPr>
            <w:tcW w:w="4626" w:type="dxa"/>
            <w:tcBorders>
              <w:top w:val="single" w:sz="4" w:space="0" w:color="808080"/>
              <w:left w:val="single" w:sz="4" w:space="0" w:color="808080"/>
              <w:bottom w:val="single" w:sz="4" w:space="0" w:color="808080"/>
              <w:right w:val="single" w:sz="4" w:space="0" w:color="808080"/>
            </w:tcBorders>
          </w:tcPr>
          <w:p w14:paraId="6B3E74AA" w14:textId="77777777" w:rsidR="009702E2" w:rsidRDefault="00D07D32">
            <w:pPr>
              <w:spacing w:after="0"/>
            </w:pPr>
            <w:r>
              <w:rPr>
                <w:rFonts w:ascii="Times New Roman" w:eastAsia="Times New Roman" w:hAnsi="Times New Roman" w:cs="Times New Roman"/>
                <w:sz w:val="21"/>
              </w:rPr>
              <w:t>Start</w:t>
            </w:r>
            <w:r>
              <w:rPr>
                <w:rFonts w:ascii="Times New Roman" w:eastAsia="Times New Roman" w:hAnsi="Times New Roman" w:cs="Times New Roman"/>
                <w:sz w:val="24"/>
              </w:rPr>
              <w:t xml:space="preserve"> </w:t>
            </w:r>
          </w:p>
        </w:tc>
      </w:tr>
      <w:tr w:rsidR="009702E2" w14:paraId="40172A2C" w14:textId="77777777">
        <w:trPr>
          <w:trHeight w:val="370"/>
        </w:trPr>
        <w:tc>
          <w:tcPr>
            <w:tcW w:w="1099" w:type="dxa"/>
            <w:tcBorders>
              <w:top w:val="single" w:sz="4" w:space="0" w:color="808080"/>
              <w:left w:val="single" w:sz="4" w:space="0" w:color="808080"/>
              <w:bottom w:val="single" w:sz="4" w:space="0" w:color="808080"/>
              <w:right w:val="single" w:sz="4" w:space="0" w:color="808080"/>
            </w:tcBorders>
          </w:tcPr>
          <w:p w14:paraId="09759C0D" w14:textId="77777777" w:rsidR="009702E2" w:rsidRDefault="00D07D32">
            <w:pPr>
              <w:spacing w:after="0"/>
              <w:ind w:left="23"/>
              <w:jc w:val="center"/>
            </w:pPr>
            <w:r>
              <w:rPr>
                <w:rFonts w:ascii="Times New Roman" w:eastAsia="Times New Roman" w:hAnsi="Times New Roman" w:cs="Times New Roman"/>
                <w:sz w:val="21"/>
              </w:rPr>
              <w:t>1</w:t>
            </w:r>
            <w:r>
              <w:rPr>
                <w:rFonts w:ascii="Times New Roman" w:eastAsia="Times New Roman" w:hAnsi="Times New Roman" w:cs="Times New Roman"/>
                <w:sz w:val="24"/>
              </w:rPr>
              <w:t xml:space="preserve"> </w:t>
            </w:r>
          </w:p>
        </w:tc>
        <w:tc>
          <w:tcPr>
            <w:tcW w:w="3300" w:type="dxa"/>
            <w:tcBorders>
              <w:top w:val="single" w:sz="4" w:space="0" w:color="808080"/>
              <w:left w:val="single" w:sz="4" w:space="0" w:color="808080"/>
              <w:bottom w:val="single" w:sz="4" w:space="0" w:color="808080"/>
              <w:right w:val="single" w:sz="4" w:space="0" w:color="808080"/>
            </w:tcBorders>
          </w:tcPr>
          <w:p w14:paraId="7FF05E68" w14:textId="77777777" w:rsidR="009702E2" w:rsidRDefault="00D07D32">
            <w:pPr>
              <w:spacing w:after="0"/>
            </w:pPr>
            <w:r>
              <w:rPr>
                <w:rFonts w:ascii="Times New Roman" w:eastAsia="Times New Roman" w:hAnsi="Times New Roman" w:cs="Times New Roman"/>
                <w:sz w:val="21"/>
              </w:rPr>
              <w:t>Replace T(n/2) = T(n/4) + 1</w:t>
            </w:r>
            <w:r>
              <w:rPr>
                <w:rFonts w:ascii="Times New Roman" w:eastAsia="Times New Roman" w:hAnsi="Times New Roman" w:cs="Times New Roman"/>
                <w:sz w:val="24"/>
              </w:rPr>
              <w:t xml:space="preserve"> </w:t>
            </w:r>
          </w:p>
        </w:tc>
        <w:tc>
          <w:tcPr>
            <w:tcW w:w="4626" w:type="dxa"/>
            <w:tcBorders>
              <w:top w:val="single" w:sz="4" w:space="0" w:color="808080"/>
              <w:left w:val="single" w:sz="4" w:space="0" w:color="808080"/>
              <w:bottom w:val="single" w:sz="4" w:space="0" w:color="808080"/>
              <w:right w:val="single" w:sz="4" w:space="0" w:color="808080"/>
            </w:tcBorders>
          </w:tcPr>
          <w:p w14:paraId="4362CB1F" w14:textId="77777777" w:rsidR="009702E2" w:rsidRDefault="00D07D32">
            <w:pPr>
              <w:spacing w:after="0"/>
            </w:pPr>
            <w:r>
              <w:rPr>
                <w:rFonts w:ascii="Times New Roman" w:eastAsia="Times New Roman" w:hAnsi="Times New Roman" w:cs="Times New Roman"/>
                <w:sz w:val="21"/>
              </w:rPr>
              <w:t>T(n) = [T(n/4) + 1] + 1 = T(n/4) + 2</w:t>
            </w:r>
            <w:r>
              <w:rPr>
                <w:rFonts w:ascii="Times New Roman" w:eastAsia="Times New Roman" w:hAnsi="Times New Roman" w:cs="Times New Roman"/>
                <w:sz w:val="24"/>
              </w:rPr>
              <w:t xml:space="preserve"> </w:t>
            </w:r>
          </w:p>
        </w:tc>
      </w:tr>
      <w:tr w:rsidR="009702E2" w14:paraId="2A6AAFC6" w14:textId="77777777">
        <w:trPr>
          <w:trHeight w:val="372"/>
        </w:trPr>
        <w:tc>
          <w:tcPr>
            <w:tcW w:w="1099" w:type="dxa"/>
            <w:tcBorders>
              <w:top w:val="single" w:sz="4" w:space="0" w:color="808080"/>
              <w:left w:val="single" w:sz="4" w:space="0" w:color="808080"/>
              <w:bottom w:val="single" w:sz="4" w:space="0" w:color="808080"/>
              <w:right w:val="single" w:sz="4" w:space="0" w:color="808080"/>
            </w:tcBorders>
          </w:tcPr>
          <w:p w14:paraId="53B99F84" w14:textId="77777777" w:rsidR="009702E2" w:rsidRDefault="00D07D32">
            <w:pPr>
              <w:spacing w:after="0"/>
              <w:ind w:left="23"/>
              <w:jc w:val="center"/>
            </w:pPr>
            <w:r>
              <w:rPr>
                <w:rFonts w:ascii="Times New Roman" w:eastAsia="Times New Roman" w:hAnsi="Times New Roman" w:cs="Times New Roman"/>
                <w:sz w:val="21"/>
              </w:rPr>
              <w:t>2</w:t>
            </w:r>
            <w:r>
              <w:rPr>
                <w:rFonts w:ascii="Times New Roman" w:eastAsia="Times New Roman" w:hAnsi="Times New Roman" w:cs="Times New Roman"/>
                <w:sz w:val="24"/>
              </w:rPr>
              <w:t xml:space="preserve"> </w:t>
            </w:r>
          </w:p>
        </w:tc>
        <w:tc>
          <w:tcPr>
            <w:tcW w:w="3300" w:type="dxa"/>
            <w:tcBorders>
              <w:top w:val="single" w:sz="4" w:space="0" w:color="808080"/>
              <w:left w:val="single" w:sz="4" w:space="0" w:color="808080"/>
              <w:bottom w:val="single" w:sz="4" w:space="0" w:color="808080"/>
              <w:right w:val="single" w:sz="4" w:space="0" w:color="808080"/>
            </w:tcBorders>
          </w:tcPr>
          <w:p w14:paraId="13297A60" w14:textId="77777777" w:rsidR="009702E2" w:rsidRDefault="00D07D32">
            <w:pPr>
              <w:spacing w:after="0"/>
            </w:pPr>
            <w:r>
              <w:rPr>
                <w:rFonts w:ascii="Times New Roman" w:eastAsia="Times New Roman" w:hAnsi="Times New Roman" w:cs="Times New Roman"/>
                <w:sz w:val="21"/>
              </w:rPr>
              <w:t>Replace T(n/4) = T(n/8) + 1</w:t>
            </w:r>
            <w:r>
              <w:rPr>
                <w:rFonts w:ascii="Times New Roman" w:eastAsia="Times New Roman" w:hAnsi="Times New Roman" w:cs="Times New Roman"/>
                <w:sz w:val="24"/>
              </w:rPr>
              <w:t xml:space="preserve"> </w:t>
            </w:r>
          </w:p>
        </w:tc>
        <w:tc>
          <w:tcPr>
            <w:tcW w:w="4626" w:type="dxa"/>
            <w:tcBorders>
              <w:top w:val="single" w:sz="4" w:space="0" w:color="808080"/>
              <w:left w:val="single" w:sz="4" w:space="0" w:color="808080"/>
              <w:bottom w:val="single" w:sz="4" w:space="0" w:color="808080"/>
              <w:right w:val="single" w:sz="4" w:space="0" w:color="808080"/>
            </w:tcBorders>
          </w:tcPr>
          <w:p w14:paraId="39486C2C" w14:textId="77777777" w:rsidR="009702E2" w:rsidRDefault="00D07D32">
            <w:pPr>
              <w:spacing w:after="0"/>
            </w:pPr>
            <w:r>
              <w:rPr>
                <w:rFonts w:ascii="Times New Roman" w:eastAsia="Times New Roman" w:hAnsi="Times New Roman" w:cs="Times New Roman"/>
                <w:sz w:val="21"/>
              </w:rPr>
              <w:t>T(n) = [T(n/8) + 1] + 2 = T(n/8) + 3</w:t>
            </w:r>
            <w:r>
              <w:rPr>
                <w:rFonts w:ascii="Times New Roman" w:eastAsia="Times New Roman" w:hAnsi="Times New Roman" w:cs="Times New Roman"/>
                <w:sz w:val="24"/>
              </w:rPr>
              <w:t xml:space="preserve"> </w:t>
            </w:r>
          </w:p>
        </w:tc>
      </w:tr>
      <w:tr w:rsidR="009702E2" w14:paraId="4591FC8E" w14:textId="77777777">
        <w:trPr>
          <w:trHeight w:val="372"/>
        </w:trPr>
        <w:tc>
          <w:tcPr>
            <w:tcW w:w="1099" w:type="dxa"/>
            <w:tcBorders>
              <w:top w:val="single" w:sz="4" w:space="0" w:color="808080"/>
              <w:left w:val="single" w:sz="4" w:space="0" w:color="808080"/>
              <w:bottom w:val="single" w:sz="4" w:space="0" w:color="808080"/>
              <w:right w:val="single" w:sz="4" w:space="0" w:color="808080"/>
            </w:tcBorders>
          </w:tcPr>
          <w:p w14:paraId="59E605F6" w14:textId="77777777" w:rsidR="009702E2" w:rsidRDefault="00D07D32">
            <w:pPr>
              <w:spacing w:after="0"/>
              <w:ind w:left="23"/>
              <w:jc w:val="center"/>
            </w:pPr>
            <w:r>
              <w:rPr>
                <w:rFonts w:ascii="Times New Roman" w:eastAsia="Times New Roman" w:hAnsi="Times New Roman" w:cs="Times New Roman"/>
                <w:sz w:val="21"/>
              </w:rPr>
              <w:t>3</w:t>
            </w:r>
            <w:r>
              <w:rPr>
                <w:rFonts w:ascii="Times New Roman" w:eastAsia="Times New Roman" w:hAnsi="Times New Roman" w:cs="Times New Roman"/>
                <w:sz w:val="24"/>
              </w:rPr>
              <w:t xml:space="preserve"> </w:t>
            </w:r>
          </w:p>
        </w:tc>
        <w:tc>
          <w:tcPr>
            <w:tcW w:w="3300" w:type="dxa"/>
            <w:tcBorders>
              <w:top w:val="single" w:sz="4" w:space="0" w:color="808080"/>
              <w:left w:val="single" w:sz="4" w:space="0" w:color="808080"/>
              <w:bottom w:val="single" w:sz="4" w:space="0" w:color="808080"/>
              <w:right w:val="single" w:sz="4" w:space="0" w:color="808080"/>
            </w:tcBorders>
          </w:tcPr>
          <w:p w14:paraId="687F8FB2" w14:textId="77777777" w:rsidR="009702E2" w:rsidRDefault="00D07D32">
            <w:pPr>
              <w:spacing w:after="0"/>
            </w:pPr>
            <w:r>
              <w:rPr>
                <w:rFonts w:ascii="Times New Roman" w:eastAsia="Times New Roman" w:hAnsi="Times New Roman" w:cs="Times New Roman"/>
                <w:sz w:val="21"/>
              </w:rPr>
              <w:t>Replace T(n/8) = T(n/16) + 1</w:t>
            </w:r>
            <w:r>
              <w:rPr>
                <w:rFonts w:ascii="Times New Roman" w:eastAsia="Times New Roman" w:hAnsi="Times New Roman" w:cs="Times New Roman"/>
                <w:sz w:val="24"/>
              </w:rPr>
              <w:t xml:space="preserve"> </w:t>
            </w:r>
          </w:p>
        </w:tc>
        <w:tc>
          <w:tcPr>
            <w:tcW w:w="4626" w:type="dxa"/>
            <w:tcBorders>
              <w:top w:val="single" w:sz="4" w:space="0" w:color="808080"/>
              <w:left w:val="single" w:sz="4" w:space="0" w:color="808080"/>
              <w:bottom w:val="single" w:sz="4" w:space="0" w:color="808080"/>
              <w:right w:val="single" w:sz="4" w:space="0" w:color="808080"/>
            </w:tcBorders>
          </w:tcPr>
          <w:p w14:paraId="00B89DFF" w14:textId="77777777" w:rsidR="009702E2" w:rsidRDefault="00D07D32">
            <w:pPr>
              <w:spacing w:after="0"/>
            </w:pPr>
            <w:r>
              <w:rPr>
                <w:rFonts w:ascii="Times New Roman" w:eastAsia="Times New Roman" w:hAnsi="Times New Roman" w:cs="Times New Roman"/>
                <w:sz w:val="21"/>
              </w:rPr>
              <w:t>T(n) = [T(n/16) + 1] + 3 = T(n/16) + 4</w:t>
            </w:r>
            <w:r>
              <w:rPr>
                <w:rFonts w:ascii="Times New Roman" w:eastAsia="Times New Roman" w:hAnsi="Times New Roman" w:cs="Times New Roman"/>
                <w:sz w:val="24"/>
              </w:rPr>
              <w:t xml:space="preserve"> </w:t>
            </w:r>
          </w:p>
        </w:tc>
      </w:tr>
      <w:tr w:rsidR="009702E2" w14:paraId="7AABBE36" w14:textId="77777777">
        <w:trPr>
          <w:trHeight w:val="372"/>
        </w:trPr>
        <w:tc>
          <w:tcPr>
            <w:tcW w:w="1099" w:type="dxa"/>
            <w:tcBorders>
              <w:top w:val="single" w:sz="4" w:space="0" w:color="808080"/>
              <w:left w:val="single" w:sz="4" w:space="0" w:color="808080"/>
              <w:bottom w:val="single" w:sz="4" w:space="0" w:color="808080"/>
              <w:right w:val="single" w:sz="4" w:space="0" w:color="808080"/>
            </w:tcBorders>
          </w:tcPr>
          <w:p w14:paraId="0C92A0EB" w14:textId="77777777" w:rsidR="009702E2" w:rsidRDefault="00D07D32">
            <w:pPr>
              <w:spacing w:after="0"/>
              <w:ind w:left="23"/>
              <w:jc w:val="center"/>
            </w:pPr>
            <w:r>
              <w:rPr>
                <w:rFonts w:ascii="Times New Roman" w:eastAsia="Times New Roman" w:hAnsi="Times New Roman" w:cs="Times New Roman"/>
                <w:sz w:val="21"/>
              </w:rPr>
              <w:t>…</w:t>
            </w:r>
            <w:r>
              <w:rPr>
                <w:rFonts w:ascii="Times New Roman" w:eastAsia="Times New Roman" w:hAnsi="Times New Roman" w:cs="Times New Roman"/>
                <w:sz w:val="24"/>
              </w:rPr>
              <w:t xml:space="preserve"> </w:t>
            </w:r>
          </w:p>
        </w:tc>
        <w:tc>
          <w:tcPr>
            <w:tcW w:w="3300" w:type="dxa"/>
            <w:tcBorders>
              <w:top w:val="single" w:sz="4" w:space="0" w:color="808080"/>
              <w:left w:val="single" w:sz="4" w:space="0" w:color="808080"/>
              <w:bottom w:val="single" w:sz="4" w:space="0" w:color="808080"/>
              <w:right w:val="single" w:sz="4" w:space="0" w:color="808080"/>
            </w:tcBorders>
          </w:tcPr>
          <w:p w14:paraId="70340154" w14:textId="77777777" w:rsidR="009702E2" w:rsidRDefault="00D07D32">
            <w:pPr>
              <w:spacing w:after="0"/>
            </w:pPr>
            <w:r>
              <w:rPr>
                <w:rFonts w:ascii="Times New Roman" w:eastAsia="Times New Roman" w:hAnsi="Times New Roman" w:cs="Times New Roman"/>
                <w:sz w:val="21"/>
              </w:rPr>
              <w:t>…</w:t>
            </w:r>
            <w:r>
              <w:rPr>
                <w:rFonts w:ascii="Times New Roman" w:eastAsia="Times New Roman" w:hAnsi="Times New Roman" w:cs="Times New Roman"/>
                <w:sz w:val="24"/>
              </w:rPr>
              <w:t xml:space="preserve"> </w:t>
            </w:r>
          </w:p>
        </w:tc>
        <w:tc>
          <w:tcPr>
            <w:tcW w:w="4626" w:type="dxa"/>
            <w:tcBorders>
              <w:top w:val="single" w:sz="4" w:space="0" w:color="808080"/>
              <w:left w:val="single" w:sz="4" w:space="0" w:color="808080"/>
              <w:bottom w:val="single" w:sz="4" w:space="0" w:color="808080"/>
              <w:right w:val="single" w:sz="4" w:space="0" w:color="808080"/>
            </w:tcBorders>
          </w:tcPr>
          <w:p w14:paraId="1623E8EE" w14:textId="77777777" w:rsidR="009702E2" w:rsidRDefault="00D07D32">
            <w:pPr>
              <w:spacing w:after="0"/>
            </w:pPr>
            <w:r>
              <w:rPr>
                <w:rFonts w:ascii="Times New Roman" w:eastAsia="Times New Roman" w:hAnsi="Times New Roman" w:cs="Times New Roman"/>
                <w:sz w:val="21"/>
              </w:rPr>
              <w:t>…</w:t>
            </w:r>
            <w:r>
              <w:rPr>
                <w:rFonts w:ascii="Times New Roman" w:eastAsia="Times New Roman" w:hAnsi="Times New Roman" w:cs="Times New Roman"/>
                <w:sz w:val="24"/>
              </w:rPr>
              <w:t xml:space="preserve"> </w:t>
            </w:r>
          </w:p>
        </w:tc>
      </w:tr>
      <w:tr w:rsidR="009702E2" w14:paraId="4C57BF1F" w14:textId="77777777">
        <w:trPr>
          <w:trHeight w:val="372"/>
        </w:trPr>
        <w:tc>
          <w:tcPr>
            <w:tcW w:w="1099" w:type="dxa"/>
            <w:tcBorders>
              <w:top w:val="single" w:sz="4" w:space="0" w:color="808080"/>
              <w:left w:val="single" w:sz="4" w:space="0" w:color="808080"/>
              <w:bottom w:val="single" w:sz="4" w:space="0" w:color="808080"/>
              <w:right w:val="single" w:sz="4" w:space="0" w:color="808080"/>
            </w:tcBorders>
          </w:tcPr>
          <w:p w14:paraId="29AD0FF6" w14:textId="77777777" w:rsidR="009702E2" w:rsidRDefault="00D07D32">
            <w:pPr>
              <w:spacing w:after="0"/>
              <w:ind w:left="24"/>
              <w:jc w:val="center"/>
            </w:pPr>
            <w:r>
              <w:rPr>
                <w:rFonts w:ascii="Times New Roman" w:eastAsia="Times New Roman" w:hAnsi="Times New Roman" w:cs="Times New Roman"/>
                <w:sz w:val="21"/>
              </w:rPr>
              <w:t>i</w:t>
            </w:r>
            <w:r>
              <w:rPr>
                <w:rFonts w:ascii="Times New Roman" w:eastAsia="Times New Roman" w:hAnsi="Times New Roman" w:cs="Times New Roman"/>
                <w:sz w:val="24"/>
              </w:rPr>
              <w:t xml:space="preserve"> </w:t>
            </w:r>
          </w:p>
        </w:tc>
        <w:tc>
          <w:tcPr>
            <w:tcW w:w="3300" w:type="dxa"/>
            <w:tcBorders>
              <w:top w:val="single" w:sz="4" w:space="0" w:color="808080"/>
              <w:left w:val="single" w:sz="4" w:space="0" w:color="808080"/>
              <w:bottom w:val="single" w:sz="4" w:space="0" w:color="808080"/>
              <w:right w:val="single" w:sz="4" w:space="0" w:color="808080"/>
            </w:tcBorders>
          </w:tcPr>
          <w:p w14:paraId="6F4A0B09" w14:textId="77777777" w:rsidR="009702E2" w:rsidRDefault="00D07D32">
            <w:pPr>
              <w:spacing w:after="0"/>
            </w:pPr>
            <w:r>
              <w:rPr>
                <w:rFonts w:ascii="Times New Roman" w:eastAsia="Times New Roman" w:hAnsi="Times New Roman" w:cs="Times New Roman"/>
                <w:sz w:val="21"/>
              </w:rPr>
              <w:t>after i substitutions</w:t>
            </w:r>
            <w:r>
              <w:rPr>
                <w:rFonts w:ascii="Times New Roman" w:eastAsia="Times New Roman" w:hAnsi="Times New Roman" w:cs="Times New Roman"/>
                <w:sz w:val="24"/>
              </w:rPr>
              <w:t xml:space="preserve"> </w:t>
            </w:r>
          </w:p>
        </w:tc>
        <w:tc>
          <w:tcPr>
            <w:tcW w:w="4626" w:type="dxa"/>
            <w:tcBorders>
              <w:top w:val="single" w:sz="4" w:space="0" w:color="808080"/>
              <w:left w:val="single" w:sz="4" w:space="0" w:color="808080"/>
              <w:bottom w:val="single" w:sz="4" w:space="0" w:color="808080"/>
              <w:right w:val="single" w:sz="4" w:space="0" w:color="808080"/>
            </w:tcBorders>
          </w:tcPr>
          <w:p w14:paraId="06963ABB" w14:textId="77777777" w:rsidR="009702E2" w:rsidRDefault="00D07D32">
            <w:pPr>
              <w:spacing w:after="0"/>
            </w:pPr>
            <w:r>
              <w:rPr>
                <w:rFonts w:ascii="Times New Roman" w:eastAsia="Times New Roman" w:hAnsi="Times New Roman" w:cs="Times New Roman"/>
                <w:sz w:val="21"/>
              </w:rPr>
              <w:t>T(n) = T(n/2ⁱ) + i</w:t>
            </w:r>
            <w:r>
              <w:rPr>
                <w:rFonts w:ascii="Times New Roman" w:eastAsia="Times New Roman" w:hAnsi="Times New Roman" w:cs="Times New Roman"/>
                <w:sz w:val="24"/>
              </w:rPr>
              <w:t xml:space="preserve"> </w:t>
            </w:r>
          </w:p>
        </w:tc>
      </w:tr>
      <w:tr w:rsidR="009702E2" w14:paraId="016EA5E9" w14:textId="77777777">
        <w:trPr>
          <w:trHeight w:val="372"/>
        </w:trPr>
        <w:tc>
          <w:tcPr>
            <w:tcW w:w="1099" w:type="dxa"/>
            <w:tcBorders>
              <w:top w:val="single" w:sz="4" w:space="0" w:color="808080"/>
              <w:left w:val="single" w:sz="4" w:space="0" w:color="808080"/>
              <w:bottom w:val="single" w:sz="4" w:space="0" w:color="808080"/>
              <w:right w:val="single" w:sz="4" w:space="0" w:color="808080"/>
            </w:tcBorders>
          </w:tcPr>
          <w:p w14:paraId="5D4BE206" w14:textId="77777777" w:rsidR="009702E2" w:rsidRDefault="00D07D32">
            <w:pPr>
              <w:spacing w:after="0"/>
              <w:ind w:left="23"/>
              <w:jc w:val="center"/>
            </w:pPr>
            <w:r>
              <w:rPr>
                <w:rFonts w:ascii="Times New Roman" w:eastAsia="Times New Roman" w:hAnsi="Times New Roman" w:cs="Times New Roman"/>
                <w:sz w:val="21"/>
              </w:rPr>
              <w:t>k</w:t>
            </w:r>
            <w:r>
              <w:rPr>
                <w:rFonts w:ascii="Times New Roman" w:eastAsia="Times New Roman" w:hAnsi="Times New Roman" w:cs="Times New Roman"/>
                <w:sz w:val="24"/>
              </w:rPr>
              <w:t xml:space="preserve"> </w:t>
            </w:r>
          </w:p>
        </w:tc>
        <w:tc>
          <w:tcPr>
            <w:tcW w:w="3300" w:type="dxa"/>
            <w:tcBorders>
              <w:top w:val="single" w:sz="4" w:space="0" w:color="808080"/>
              <w:left w:val="single" w:sz="4" w:space="0" w:color="808080"/>
              <w:bottom w:val="single" w:sz="4" w:space="0" w:color="808080"/>
              <w:right w:val="single" w:sz="4" w:space="0" w:color="808080"/>
            </w:tcBorders>
          </w:tcPr>
          <w:p w14:paraId="432AF13F" w14:textId="77777777" w:rsidR="009702E2" w:rsidRDefault="00D07D32">
            <w:pPr>
              <w:spacing w:after="0"/>
            </w:pPr>
            <w:r>
              <w:rPr>
                <w:rFonts w:ascii="Times New Roman" w:eastAsia="Times New Roman" w:hAnsi="Times New Roman" w:cs="Times New Roman"/>
                <w:sz w:val="21"/>
              </w:rPr>
              <w:t>choose i = k with n/2ᵏ = 1</w:t>
            </w:r>
            <w:r>
              <w:rPr>
                <w:rFonts w:ascii="Times New Roman" w:eastAsia="Times New Roman" w:hAnsi="Times New Roman" w:cs="Times New Roman"/>
                <w:sz w:val="24"/>
              </w:rPr>
              <w:t xml:space="preserve"> </w:t>
            </w:r>
          </w:p>
        </w:tc>
        <w:tc>
          <w:tcPr>
            <w:tcW w:w="4626" w:type="dxa"/>
            <w:tcBorders>
              <w:top w:val="single" w:sz="4" w:space="0" w:color="808080"/>
              <w:left w:val="single" w:sz="4" w:space="0" w:color="808080"/>
              <w:bottom w:val="single" w:sz="4" w:space="0" w:color="808080"/>
              <w:right w:val="single" w:sz="4" w:space="0" w:color="808080"/>
            </w:tcBorders>
          </w:tcPr>
          <w:p w14:paraId="6175DB65" w14:textId="77777777" w:rsidR="009702E2" w:rsidRDefault="00D07D32">
            <w:pPr>
              <w:spacing w:after="0"/>
            </w:pPr>
            <w:r>
              <w:rPr>
                <w:rFonts w:ascii="Times New Roman" w:eastAsia="Times New Roman" w:hAnsi="Times New Roman" w:cs="Times New Roman"/>
                <w:sz w:val="21"/>
              </w:rPr>
              <w:t>T(n) = T(1) + k</w:t>
            </w:r>
            <w:r>
              <w:rPr>
                <w:rFonts w:ascii="Times New Roman" w:eastAsia="Times New Roman" w:hAnsi="Times New Roman" w:cs="Times New Roman"/>
                <w:sz w:val="24"/>
              </w:rPr>
              <w:t xml:space="preserve"> </w:t>
            </w:r>
          </w:p>
        </w:tc>
      </w:tr>
    </w:tbl>
    <w:p w14:paraId="0CDF848F" w14:textId="77777777" w:rsidR="009702E2" w:rsidRDefault="00D07D32">
      <w:r>
        <w:rPr>
          <w:rFonts w:ascii="Times New Roman" w:eastAsia="Times New Roman" w:hAnsi="Times New Roman" w:cs="Times New Roman"/>
          <w:sz w:val="24"/>
        </w:rPr>
        <w:t xml:space="preserve"> </w:t>
      </w:r>
    </w:p>
    <w:p w14:paraId="75ED1C2B" w14:textId="77777777" w:rsidR="009702E2" w:rsidRDefault="00D07D32">
      <w:pPr>
        <w:pStyle w:val="Heading4"/>
        <w:ind w:left="-5"/>
      </w:pPr>
      <w:r>
        <w:t>Pattern recognition</w:t>
      </w:r>
      <w:r>
        <w:rPr>
          <w:b w:val="0"/>
          <w:i w:val="0"/>
        </w:rPr>
        <w:t xml:space="preserve"> </w:t>
      </w:r>
    </w:p>
    <w:p w14:paraId="245E8822" w14:textId="77777777" w:rsidR="009702E2" w:rsidRDefault="00D07D32">
      <w:pPr>
        <w:spacing w:after="133" w:line="296" w:lineRule="auto"/>
        <w:ind w:left="-5" w:right="5" w:hanging="10"/>
        <w:jc w:val="both"/>
      </w:pPr>
      <w:r>
        <w:rPr>
          <w:rFonts w:ascii="Times New Roman" w:eastAsia="Times New Roman" w:hAnsi="Times New Roman" w:cs="Times New Roman"/>
          <w:sz w:val="24"/>
        </w:rPr>
        <w:t xml:space="preserve">After i substitutions the argument has shrunk to n/2ⁱ and exactly i ones have accumulated: </w:t>
      </w:r>
    </w:p>
    <w:p w14:paraId="59994ECD" w14:textId="77777777" w:rsidR="009702E2" w:rsidRDefault="00D07D32">
      <w:pPr>
        <w:spacing w:after="214"/>
        <w:ind w:left="10" w:right="4" w:hanging="10"/>
        <w:jc w:val="center"/>
      </w:pPr>
      <w:r>
        <w:rPr>
          <w:rFonts w:ascii="Cambria Math" w:eastAsia="Cambria Math" w:hAnsi="Cambria Math" w:cs="Cambria Math"/>
          <w:sz w:val="24"/>
        </w:rPr>
        <w:t>T(n) = T(n/2ⁱ) + i        (general step)</w:t>
      </w:r>
      <w:r>
        <w:rPr>
          <w:rFonts w:ascii="Times New Roman" w:eastAsia="Times New Roman" w:hAnsi="Times New Roman" w:cs="Times New Roman"/>
          <w:sz w:val="24"/>
        </w:rPr>
        <w:t xml:space="preserve"> </w:t>
      </w:r>
    </w:p>
    <w:p w14:paraId="6970EF21" w14:textId="77777777" w:rsidR="009702E2" w:rsidRDefault="00D07D32">
      <w:pPr>
        <w:pStyle w:val="Heading4"/>
        <w:ind w:left="-5"/>
      </w:pPr>
      <w:r>
        <w:t>Stopping condition</w:t>
      </w:r>
      <w:r>
        <w:rPr>
          <w:b w:val="0"/>
          <w:i w:val="0"/>
        </w:rPr>
        <w:t xml:space="preserve"> </w:t>
      </w:r>
    </w:p>
    <w:p w14:paraId="2C92AAF8" w14:textId="77777777" w:rsidR="009702E2" w:rsidRDefault="00D07D32">
      <w:pPr>
        <w:spacing w:after="127" w:line="296" w:lineRule="auto"/>
        <w:ind w:left="-5" w:right="5" w:hanging="10"/>
        <w:jc w:val="both"/>
      </w:pPr>
      <w:r>
        <w:rPr>
          <w:rFonts w:ascii="Times New Roman" w:eastAsia="Times New Roman" w:hAnsi="Times New Roman" w:cs="Times New Roman"/>
          <w:sz w:val="24"/>
        </w:rPr>
        <w:t xml:space="preserve">The recursion bottoms out when the argument reaches the base case, n/2ⁱ = 1, i.e. 2ⁱ = n, i.e. i = log₂ n. Substituting i = log₂ n and T(1) = 1: </w:t>
      </w:r>
    </w:p>
    <w:p w14:paraId="11B5A7BD" w14:textId="77777777" w:rsidR="009702E2" w:rsidRDefault="00D07D32">
      <w:pPr>
        <w:spacing w:after="0"/>
        <w:ind w:left="10" w:right="7" w:hanging="10"/>
        <w:jc w:val="center"/>
      </w:pPr>
      <w:r>
        <w:rPr>
          <w:rFonts w:ascii="Cambria Math" w:eastAsia="Cambria Math" w:hAnsi="Cambria Math" w:cs="Cambria Math"/>
          <w:sz w:val="24"/>
        </w:rPr>
        <w:t>T(n) = T(1) + log₂ n = 1 + log₂ n.</w:t>
      </w:r>
      <w:r>
        <w:rPr>
          <w:rFonts w:ascii="Times New Roman" w:eastAsia="Times New Roman" w:hAnsi="Times New Roman" w:cs="Times New Roman"/>
          <w:sz w:val="24"/>
        </w:rPr>
        <w:t xml:space="preserve"> </w:t>
      </w:r>
    </w:p>
    <w:tbl>
      <w:tblPr>
        <w:tblStyle w:val="TableGrid"/>
        <w:tblW w:w="8889" w:type="dxa"/>
        <w:tblInd w:w="-31" w:type="dxa"/>
        <w:tblCellMar>
          <w:top w:w="0" w:type="dxa"/>
          <w:left w:w="0" w:type="dxa"/>
          <w:bottom w:w="0" w:type="dxa"/>
          <w:right w:w="0" w:type="dxa"/>
        </w:tblCellMar>
        <w:tblLook w:val="04A0" w:firstRow="1" w:lastRow="0" w:firstColumn="1" w:lastColumn="0" w:noHBand="0" w:noVBand="1"/>
      </w:tblPr>
      <w:tblGrid>
        <w:gridCol w:w="38"/>
        <w:gridCol w:w="9024"/>
      </w:tblGrid>
      <w:tr w:rsidR="009702E2" w14:paraId="3E1D1C9F" w14:textId="77777777">
        <w:trPr>
          <w:trHeight w:val="646"/>
        </w:trPr>
        <w:tc>
          <w:tcPr>
            <w:tcW w:w="122" w:type="dxa"/>
            <w:tcBorders>
              <w:top w:val="nil"/>
              <w:left w:val="nil"/>
              <w:bottom w:val="nil"/>
              <w:right w:val="nil"/>
            </w:tcBorders>
          </w:tcPr>
          <w:p w14:paraId="00F0C79E" w14:textId="77777777" w:rsidR="009702E2" w:rsidRDefault="00D07D32">
            <w:pPr>
              <w:spacing w:after="0"/>
            </w:pPr>
            <w:r>
              <w:rPr>
                <w:noProof/>
              </w:rPr>
              <mc:AlternateContent>
                <mc:Choice Requires="wpg">
                  <w:drawing>
                    <wp:inline distT="0" distB="0" distL="0" distR="0" wp14:anchorId="4D10E39B" wp14:editId="1BF88B4D">
                      <wp:extent cx="27432" cy="410337"/>
                      <wp:effectExtent l="0" t="0" r="0" b="0"/>
                      <wp:docPr id="51971" name="Group 51971"/>
                      <wp:cNvGraphicFramePr/>
                      <a:graphic xmlns:a="http://schemas.openxmlformats.org/drawingml/2006/main">
                        <a:graphicData uri="http://schemas.microsoft.com/office/word/2010/wordprocessingGroup">
                          <wpg:wgp>
                            <wpg:cNvGrpSpPr/>
                            <wpg:grpSpPr>
                              <a:xfrm>
                                <a:off x="0" y="0"/>
                                <a:ext cx="27432" cy="410337"/>
                                <a:chOff x="0" y="0"/>
                                <a:chExt cx="27432" cy="410337"/>
                              </a:xfrm>
                            </wpg:grpSpPr>
                            <wps:wsp>
                              <wps:cNvPr id="66748" name="Shape 66748"/>
                              <wps:cNvSpPr/>
                              <wps:spPr>
                                <a:xfrm>
                                  <a:off x="0" y="0"/>
                                  <a:ext cx="27432" cy="202692"/>
                                </a:xfrm>
                                <a:custGeom>
                                  <a:avLst/>
                                  <a:gdLst/>
                                  <a:ahLst/>
                                  <a:cxnLst/>
                                  <a:rect l="0" t="0" r="0" b="0"/>
                                  <a:pathLst>
                                    <a:path w="27432" h="202692">
                                      <a:moveTo>
                                        <a:pt x="0" y="0"/>
                                      </a:moveTo>
                                      <a:lnTo>
                                        <a:pt x="27432" y="0"/>
                                      </a:lnTo>
                                      <a:lnTo>
                                        <a:pt x="27432" y="202692"/>
                                      </a:lnTo>
                                      <a:lnTo>
                                        <a:pt x="0" y="20269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49" name="Shape 66749"/>
                              <wps:cNvSpPr/>
                              <wps:spPr>
                                <a:xfrm>
                                  <a:off x="0" y="202768"/>
                                  <a:ext cx="27432" cy="207569"/>
                                </a:xfrm>
                                <a:custGeom>
                                  <a:avLst/>
                                  <a:gdLst/>
                                  <a:ahLst/>
                                  <a:cxnLst/>
                                  <a:rect l="0" t="0" r="0" b="0"/>
                                  <a:pathLst>
                                    <a:path w="27432" h="207569">
                                      <a:moveTo>
                                        <a:pt x="0" y="0"/>
                                      </a:moveTo>
                                      <a:lnTo>
                                        <a:pt x="27432" y="0"/>
                                      </a:lnTo>
                                      <a:lnTo>
                                        <a:pt x="27432" y="207569"/>
                                      </a:lnTo>
                                      <a:lnTo>
                                        <a:pt x="0" y="207569"/>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51971" style="width:2.16pt;height:32.31pt;mso-position-horizontal-relative:char;mso-position-vertical-relative:line" coordsize="274,4103">
                      <v:shape id="Shape 66750" style="position:absolute;width:274;height:2026;left:0;top:0;" coordsize="27432,202692" path="m0,0l27432,0l27432,202692l0,202692l0,0">
                        <v:stroke weight="0pt" endcap="flat" joinstyle="miter" miterlimit="10" on="false" color="#000000" opacity="0"/>
                        <v:fill on="true" color="#2e5597"/>
                      </v:shape>
                      <v:shape id="Shape 66751" style="position:absolute;width:274;height:2075;left:0;top:2027;" coordsize="27432,207569" path="m0,0l27432,0l27432,207569l0,207569l0,0">
                        <v:stroke weight="0pt" endcap="flat" joinstyle="miter" miterlimit="10" on="false" color="#000000" opacity="0"/>
                        <v:fill on="true" color="#2e5597"/>
                      </v:shape>
                    </v:group>
                  </w:pict>
                </mc:Fallback>
              </mc:AlternateContent>
            </w:r>
          </w:p>
        </w:tc>
        <w:tc>
          <w:tcPr>
            <w:tcW w:w="8766" w:type="dxa"/>
            <w:tcBorders>
              <w:top w:val="nil"/>
              <w:left w:val="nil"/>
              <w:bottom w:val="nil"/>
              <w:right w:val="nil"/>
            </w:tcBorders>
          </w:tcPr>
          <w:p w14:paraId="3026B697" w14:textId="77777777" w:rsidR="009702E2" w:rsidRDefault="009702E2">
            <w:pPr>
              <w:spacing w:after="0"/>
              <w:ind w:left="-1532" w:right="10298"/>
            </w:pPr>
          </w:p>
          <w:tbl>
            <w:tblPr>
              <w:tblStyle w:val="TableGrid"/>
              <w:tblW w:w="8687" w:type="dxa"/>
              <w:tblInd w:w="79" w:type="dxa"/>
              <w:tblCellMar>
                <w:top w:w="55" w:type="dxa"/>
                <w:left w:w="29" w:type="dxa"/>
                <w:bottom w:w="0" w:type="dxa"/>
                <w:right w:w="115" w:type="dxa"/>
              </w:tblCellMar>
              <w:tblLook w:val="04A0" w:firstRow="1" w:lastRow="0" w:firstColumn="1" w:lastColumn="0" w:noHBand="0" w:noVBand="1"/>
            </w:tblPr>
            <w:tblGrid>
              <w:gridCol w:w="8687"/>
            </w:tblGrid>
            <w:tr w:rsidR="009702E2" w14:paraId="668B119D" w14:textId="77777777">
              <w:trPr>
                <w:trHeight w:val="646"/>
              </w:trPr>
              <w:tc>
                <w:tcPr>
                  <w:tcW w:w="8687" w:type="dxa"/>
                  <w:tcBorders>
                    <w:top w:val="nil"/>
                    <w:left w:val="nil"/>
                    <w:bottom w:val="nil"/>
                    <w:right w:val="nil"/>
                  </w:tcBorders>
                  <w:shd w:val="clear" w:color="auto" w:fill="E8F0FB"/>
                </w:tcPr>
                <w:p w14:paraId="58378F8E" w14:textId="77777777" w:rsidR="009702E2" w:rsidRDefault="00D07D32">
                  <w:pPr>
                    <w:spacing w:after="0"/>
                  </w:pPr>
                  <w:r>
                    <w:rPr>
                      <w:rFonts w:ascii="Times New Roman" w:eastAsia="Times New Roman" w:hAnsi="Times New Roman" w:cs="Times New Roman"/>
                      <w:b/>
                      <w:sz w:val="23"/>
                    </w:rPr>
                    <w:t>Exact closed form: T(n) = log₂ n + 1</w:t>
                  </w:r>
                  <w:r>
                    <w:rPr>
                      <w:rFonts w:ascii="Times New Roman" w:eastAsia="Times New Roman" w:hAnsi="Times New Roman" w:cs="Times New Roman"/>
                      <w:sz w:val="23"/>
                    </w:rPr>
                    <w:t xml:space="preserve"> for n = 2ᵏ; for arbitrary n (with the halving rounded down) </w:t>
                  </w:r>
                  <w:r>
                    <w:rPr>
                      <w:rFonts w:ascii="Times New Roman" w:eastAsia="Times New Roman" w:hAnsi="Times New Roman" w:cs="Times New Roman"/>
                      <w:b/>
                      <w:sz w:val="23"/>
                    </w:rPr>
                    <w:t xml:space="preserve">T(n) = </w:t>
                  </w:r>
                  <w:r>
                    <w:rPr>
                      <w:rFonts w:ascii="Cambria Math" w:eastAsia="Cambria Math" w:hAnsi="Cambria Math" w:cs="Cambria Math"/>
                      <w:sz w:val="23"/>
                    </w:rPr>
                    <w:t>⌊</w:t>
                  </w:r>
                  <w:r>
                    <w:rPr>
                      <w:rFonts w:ascii="Times New Roman" w:eastAsia="Times New Roman" w:hAnsi="Times New Roman" w:cs="Times New Roman"/>
                      <w:b/>
                      <w:sz w:val="23"/>
                    </w:rPr>
                    <w:t>log₂ n</w:t>
                  </w:r>
                  <w:r>
                    <w:rPr>
                      <w:rFonts w:ascii="Cambria Math" w:eastAsia="Cambria Math" w:hAnsi="Cambria Math" w:cs="Cambria Math"/>
                      <w:sz w:val="23"/>
                    </w:rPr>
                    <w:t>⌋</w:t>
                  </w:r>
                  <w:r>
                    <w:rPr>
                      <w:rFonts w:ascii="Times New Roman" w:eastAsia="Times New Roman" w:hAnsi="Times New Roman" w:cs="Times New Roman"/>
                      <w:b/>
                      <w:sz w:val="23"/>
                    </w:rPr>
                    <w:t xml:space="preserve"> + 1</w:t>
                  </w:r>
                  <w:r>
                    <w:rPr>
                      <w:rFonts w:ascii="Times New Roman" w:eastAsia="Times New Roman" w:hAnsi="Times New Roman" w:cs="Times New Roman"/>
                      <w:sz w:val="23"/>
                    </w:rPr>
                    <w:t>.</w:t>
                  </w:r>
                  <w:r>
                    <w:rPr>
                      <w:rFonts w:ascii="Times New Roman" w:eastAsia="Times New Roman" w:hAnsi="Times New Roman" w:cs="Times New Roman"/>
                      <w:sz w:val="24"/>
                    </w:rPr>
                    <w:t xml:space="preserve"> </w:t>
                  </w:r>
                </w:p>
              </w:tc>
            </w:tr>
          </w:tbl>
          <w:p w14:paraId="002FA016" w14:textId="77777777" w:rsidR="009702E2" w:rsidRDefault="009702E2"/>
        </w:tc>
      </w:tr>
    </w:tbl>
    <w:p w14:paraId="7DDFD52E" w14:textId="77777777" w:rsidR="009702E2" w:rsidRDefault="00D07D32">
      <w:pPr>
        <w:pStyle w:val="Heading3"/>
        <w:ind w:left="-5"/>
      </w:pPr>
      <w:r>
        <w:t>(c.2) Proof by mathematical induction (verification of the closed form)</w:t>
      </w:r>
      <w:r>
        <w:rPr>
          <w:b w:val="0"/>
          <w:color w:val="2E74B5"/>
          <w:sz w:val="26"/>
        </w:rPr>
        <w:t xml:space="preserve"> </w:t>
      </w:r>
    </w:p>
    <w:p w14:paraId="0F0230A3" w14:textId="77777777" w:rsidR="009702E2" w:rsidRDefault="00D07D32">
      <w:pPr>
        <w:spacing w:after="195" w:line="296" w:lineRule="auto"/>
        <w:ind w:left="-5" w:right="5" w:hanging="10"/>
        <w:jc w:val="both"/>
      </w:pPr>
      <w:r>
        <w:rPr>
          <w:rFonts w:ascii="Times New Roman" w:eastAsia="Times New Roman" w:hAnsi="Times New Roman" w:cs="Times New Roman"/>
          <w:b/>
          <w:sz w:val="24"/>
        </w:rPr>
        <w:t>Claim.</w:t>
      </w:r>
      <w:r>
        <w:rPr>
          <w:rFonts w:ascii="Times New Roman" w:eastAsia="Times New Roman" w:hAnsi="Times New Roman" w:cs="Times New Roman"/>
          <w:sz w:val="24"/>
        </w:rPr>
        <w:t xml:space="preserve"> For n = 2ᵏ (k ≥ 0), T(n) = k + 1. </w:t>
      </w:r>
    </w:p>
    <w:p w14:paraId="6210987B" w14:textId="77777777" w:rsidR="009702E2" w:rsidRDefault="00D07D32">
      <w:pPr>
        <w:numPr>
          <w:ilvl w:val="0"/>
          <w:numId w:val="6"/>
        </w:numPr>
        <w:spacing w:after="74" w:line="300" w:lineRule="auto"/>
        <w:ind w:right="5" w:hanging="360"/>
        <w:jc w:val="both"/>
      </w:pPr>
      <w:r>
        <w:rPr>
          <w:rFonts w:ascii="Times New Roman" w:eastAsia="Times New Roman" w:hAnsi="Times New Roman" w:cs="Times New Roman"/>
          <w:b/>
          <w:sz w:val="24"/>
        </w:rPr>
        <w:t>Base case (k = 0):</w:t>
      </w:r>
      <w:r>
        <w:rPr>
          <w:rFonts w:ascii="Times New Roman" w:eastAsia="Times New Roman" w:hAnsi="Times New Roman" w:cs="Times New Roman"/>
          <w:sz w:val="24"/>
        </w:rPr>
        <w:t xml:space="preserve"> n = 1, T(1) = 1 = 0 + 1 </w:t>
      </w:r>
      <w:r>
        <w:rPr>
          <w:rFonts w:ascii="Segoe UI Symbol" w:eastAsia="Segoe UI Symbol" w:hAnsi="Segoe UI Symbol" w:cs="Segoe UI Symbol"/>
          <w:sz w:val="24"/>
        </w:rPr>
        <w:t>✔</w:t>
      </w:r>
      <w:r>
        <w:rPr>
          <w:rFonts w:ascii="Times New Roman" w:eastAsia="Times New Roman" w:hAnsi="Times New Roman" w:cs="Times New Roman"/>
          <w:sz w:val="24"/>
        </w:rPr>
        <w:t xml:space="preserve">. </w:t>
      </w:r>
    </w:p>
    <w:p w14:paraId="31B69A86" w14:textId="77777777" w:rsidR="009702E2" w:rsidRDefault="00D07D32">
      <w:pPr>
        <w:numPr>
          <w:ilvl w:val="0"/>
          <w:numId w:val="6"/>
        </w:numPr>
        <w:spacing w:after="102" w:line="296" w:lineRule="auto"/>
        <w:ind w:right="5" w:hanging="360"/>
        <w:jc w:val="both"/>
      </w:pPr>
      <w:r>
        <w:rPr>
          <w:rFonts w:ascii="Times New Roman" w:eastAsia="Times New Roman" w:hAnsi="Times New Roman" w:cs="Times New Roman"/>
          <w:b/>
          <w:sz w:val="24"/>
        </w:rPr>
        <w:t>Inductive hypothesis:</w:t>
      </w:r>
      <w:r>
        <w:rPr>
          <w:rFonts w:ascii="Times New Roman" w:eastAsia="Times New Roman" w:hAnsi="Times New Roman" w:cs="Times New Roman"/>
          <w:sz w:val="24"/>
        </w:rPr>
        <w:t xml:space="preserve"> assume T(2ᵏ) = k + 1 for some k ≥ 0. </w:t>
      </w:r>
    </w:p>
    <w:p w14:paraId="4552D97A" w14:textId="77777777" w:rsidR="009702E2" w:rsidRDefault="00D07D32">
      <w:pPr>
        <w:numPr>
          <w:ilvl w:val="0"/>
          <w:numId w:val="6"/>
        </w:numPr>
        <w:spacing w:after="34" w:line="296" w:lineRule="auto"/>
        <w:ind w:right="5" w:hanging="360"/>
        <w:jc w:val="both"/>
      </w:pPr>
      <w:r>
        <w:rPr>
          <w:rFonts w:ascii="Times New Roman" w:eastAsia="Times New Roman" w:hAnsi="Times New Roman" w:cs="Times New Roman"/>
          <w:b/>
          <w:sz w:val="24"/>
        </w:rPr>
        <w:t>Inductive step:</w:t>
      </w:r>
      <w:r>
        <w:rPr>
          <w:rFonts w:ascii="Times New Roman" w:eastAsia="Times New Roman" w:hAnsi="Times New Roman" w:cs="Times New Roman"/>
          <w:sz w:val="24"/>
        </w:rPr>
        <w:t xml:space="preserve"> T(2ᵏ⁺¹) = T(2ᵏ) + 1 (recurrence with n = 2ᵏ⁺¹) = (k + 1) + 1 = (k + 1) + 1, which is the claimed form for k + 1 </w:t>
      </w:r>
      <w:r>
        <w:rPr>
          <w:rFonts w:ascii="Segoe UI Symbol" w:eastAsia="Segoe UI Symbol" w:hAnsi="Segoe UI Symbol" w:cs="Segoe UI Symbol"/>
          <w:sz w:val="24"/>
        </w:rPr>
        <w:t>✔</w:t>
      </w:r>
      <w:r>
        <w:rPr>
          <w:rFonts w:ascii="Times New Roman" w:eastAsia="Times New Roman" w:hAnsi="Times New Roman" w:cs="Times New Roman"/>
          <w:sz w:val="24"/>
        </w:rPr>
        <w:t xml:space="preserve">. </w:t>
      </w:r>
    </w:p>
    <w:p w14:paraId="166DEC26" w14:textId="77777777" w:rsidR="009702E2" w:rsidRDefault="00D07D32">
      <w:pPr>
        <w:spacing w:after="122" w:line="300" w:lineRule="auto"/>
        <w:ind w:left="-5" w:hanging="10"/>
        <w:jc w:val="both"/>
      </w:pPr>
      <w:r>
        <w:rPr>
          <w:rFonts w:ascii="Times New Roman" w:eastAsia="Times New Roman" w:hAnsi="Times New Roman" w:cs="Times New Roman"/>
          <w:sz w:val="24"/>
        </w:rPr>
        <w:lastRenderedPageBreak/>
        <w:t xml:space="preserve">Numerical table (from running the recurrence): </w:t>
      </w:r>
    </w:p>
    <w:tbl>
      <w:tblPr>
        <w:tblStyle w:val="TableGrid"/>
        <w:tblW w:w="9025" w:type="dxa"/>
        <w:tblInd w:w="6" w:type="dxa"/>
        <w:tblCellMar>
          <w:top w:w="76" w:type="dxa"/>
          <w:left w:w="90" w:type="dxa"/>
          <w:bottom w:w="0" w:type="dxa"/>
          <w:right w:w="115" w:type="dxa"/>
        </w:tblCellMar>
        <w:tblLook w:val="04A0" w:firstRow="1" w:lastRow="0" w:firstColumn="1" w:lastColumn="0" w:noHBand="0" w:noVBand="1"/>
      </w:tblPr>
      <w:tblGrid>
        <w:gridCol w:w="2299"/>
        <w:gridCol w:w="700"/>
        <w:gridCol w:w="701"/>
        <w:gridCol w:w="700"/>
        <w:gridCol w:w="700"/>
        <w:gridCol w:w="900"/>
        <w:gridCol w:w="1100"/>
        <w:gridCol w:w="1925"/>
      </w:tblGrid>
      <w:tr w:rsidR="009702E2" w14:paraId="73DCF1CF" w14:textId="77777777">
        <w:trPr>
          <w:trHeight w:val="325"/>
        </w:trPr>
        <w:tc>
          <w:tcPr>
            <w:tcW w:w="2300" w:type="dxa"/>
            <w:tcBorders>
              <w:top w:val="single" w:sz="4" w:space="0" w:color="808080"/>
              <w:left w:val="single" w:sz="4" w:space="0" w:color="808080"/>
              <w:bottom w:val="single" w:sz="4" w:space="0" w:color="808080"/>
              <w:right w:val="single" w:sz="4" w:space="0" w:color="808080"/>
            </w:tcBorders>
            <w:shd w:val="clear" w:color="auto" w:fill="1F3864"/>
          </w:tcPr>
          <w:p w14:paraId="12092495" w14:textId="77777777" w:rsidR="009702E2" w:rsidRDefault="00D07D32">
            <w:pPr>
              <w:spacing w:after="0"/>
              <w:ind w:left="23"/>
              <w:jc w:val="center"/>
            </w:pPr>
            <w:r>
              <w:rPr>
                <w:rFonts w:ascii="Times New Roman" w:eastAsia="Times New Roman" w:hAnsi="Times New Roman" w:cs="Times New Roman"/>
                <w:b/>
                <w:color w:val="FFFFFF"/>
                <w:sz w:val="20"/>
              </w:rPr>
              <w:t>n</w:t>
            </w:r>
            <w:r>
              <w:rPr>
                <w:rFonts w:ascii="Times New Roman" w:eastAsia="Times New Roman" w:hAnsi="Times New Roman" w:cs="Times New Roman"/>
                <w:color w:val="FFFFFF"/>
                <w:sz w:val="24"/>
              </w:rPr>
              <w:t xml:space="preserve"> </w:t>
            </w:r>
          </w:p>
        </w:tc>
        <w:tc>
          <w:tcPr>
            <w:tcW w:w="700" w:type="dxa"/>
            <w:tcBorders>
              <w:top w:val="single" w:sz="4" w:space="0" w:color="808080"/>
              <w:left w:val="single" w:sz="4" w:space="0" w:color="808080"/>
              <w:bottom w:val="single" w:sz="4" w:space="0" w:color="808080"/>
              <w:right w:val="single" w:sz="4" w:space="0" w:color="808080"/>
            </w:tcBorders>
            <w:shd w:val="clear" w:color="auto" w:fill="1F3864"/>
          </w:tcPr>
          <w:p w14:paraId="03CD1324" w14:textId="77777777" w:rsidR="009702E2" w:rsidRDefault="00D07D32">
            <w:pPr>
              <w:spacing w:after="0"/>
              <w:ind w:left="23"/>
              <w:jc w:val="center"/>
            </w:pPr>
            <w:r>
              <w:rPr>
                <w:rFonts w:ascii="Times New Roman" w:eastAsia="Times New Roman" w:hAnsi="Times New Roman" w:cs="Times New Roman"/>
                <w:b/>
                <w:color w:val="FFFFFF"/>
                <w:sz w:val="20"/>
              </w:rPr>
              <w:t>1</w:t>
            </w:r>
            <w:r>
              <w:rPr>
                <w:rFonts w:ascii="Times New Roman" w:eastAsia="Times New Roman" w:hAnsi="Times New Roman" w:cs="Times New Roman"/>
                <w:color w:val="FFFFFF"/>
                <w:sz w:val="24"/>
              </w:rPr>
              <w:t xml:space="preserve"> </w:t>
            </w:r>
          </w:p>
        </w:tc>
        <w:tc>
          <w:tcPr>
            <w:tcW w:w="701" w:type="dxa"/>
            <w:tcBorders>
              <w:top w:val="single" w:sz="4" w:space="0" w:color="808080"/>
              <w:left w:val="single" w:sz="4" w:space="0" w:color="808080"/>
              <w:bottom w:val="single" w:sz="4" w:space="0" w:color="808080"/>
              <w:right w:val="single" w:sz="4" w:space="0" w:color="808080"/>
            </w:tcBorders>
            <w:shd w:val="clear" w:color="auto" w:fill="1F3864"/>
          </w:tcPr>
          <w:p w14:paraId="6D640998" w14:textId="77777777" w:rsidR="009702E2" w:rsidRDefault="00D07D32">
            <w:pPr>
              <w:spacing w:after="0"/>
              <w:ind w:left="24"/>
              <w:jc w:val="center"/>
            </w:pPr>
            <w:r>
              <w:rPr>
                <w:rFonts w:ascii="Times New Roman" w:eastAsia="Times New Roman" w:hAnsi="Times New Roman" w:cs="Times New Roman"/>
                <w:b/>
                <w:color w:val="FFFFFF"/>
                <w:sz w:val="20"/>
              </w:rPr>
              <w:t>2</w:t>
            </w:r>
            <w:r>
              <w:rPr>
                <w:rFonts w:ascii="Times New Roman" w:eastAsia="Times New Roman" w:hAnsi="Times New Roman" w:cs="Times New Roman"/>
                <w:color w:val="FFFFFF"/>
                <w:sz w:val="24"/>
              </w:rPr>
              <w:t xml:space="preserve"> </w:t>
            </w:r>
          </w:p>
        </w:tc>
        <w:tc>
          <w:tcPr>
            <w:tcW w:w="700" w:type="dxa"/>
            <w:tcBorders>
              <w:top w:val="single" w:sz="4" w:space="0" w:color="808080"/>
              <w:left w:val="single" w:sz="4" w:space="0" w:color="808080"/>
              <w:bottom w:val="single" w:sz="4" w:space="0" w:color="808080"/>
              <w:right w:val="single" w:sz="4" w:space="0" w:color="808080"/>
            </w:tcBorders>
            <w:shd w:val="clear" w:color="auto" w:fill="1F3864"/>
          </w:tcPr>
          <w:p w14:paraId="31D0EAEE" w14:textId="77777777" w:rsidR="009702E2" w:rsidRDefault="00D07D32">
            <w:pPr>
              <w:spacing w:after="0"/>
              <w:ind w:left="20"/>
              <w:jc w:val="center"/>
            </w:pPr>
            <w:r>
              <w:rPr>
                <w:rFonts w:ascii="Times New Roman" w:eastAsia="Times New Roman" w:hAnsi="Times New Roman" w:cs="Times New Roman"/>
                <w:b/>
                <w:color w:val="FFFFFF"/>
                <w:sz w:val="20"/>
              </w:rPr>
              <w:t>4</w:t>
            </w:r>
            <w:r>
              <w:rPr>
                <w:rFonts w:ascii="Times New Roman" w:eastAsia="Times New Roman" w:hAnsi="Times New Roman" w:cs="Times New Roman"/>
                <w:color w:val="FFFFFF"/>
                <w:sz w:val="24"/>
              </w:rPr>
              <w:t xml:space="preserve"> </w:t>
            </w:r>
          </w:p>
        </w:tc>
        <w:tc>
          <w:tcPr>
            <w:tcW w:w="700" w:type="dxa"/>
            <w:tcBorders>
              <w:top w:val="single" w:sz="4" w:space="0" w:color="808080"/>
              <w:left w:val="single" w:sz="4" w:space="0" w:color="808080"/>
              <w:bottom w:val="single" w:sz="4" w:space="0" w:color="808080"/>
              <w:right w:val="single" w:sz="4" w:space="0" w:color="808080"/>
            </w:tcBorders>
            <w:shd w:val="clear" w:color="auto" w:fill="1F3864"/>
          </w:tcPr>
          <w:p w14:paraId="36D176B7" w14:textId="77777777" w:rsidR="009702E2" w:rsidRDefault="00D07D32">
            <w:pPr>
              <w:spacing w:after="0"/>
              <w:ind w:left="22"/>
              <w:jc w:val="center"/>
            </w:pPr>
            <w:r>
              <w:rPr>
                <w:rFonts w:ascii="Times New Roman" w:eastAsia="Times New Roman" w:hAnsi="Times New Roman" w:cs="Times New Roman"/>
                <w:b/>
                <w:color w:val="FFFFFF"/>
                <w:sz w:val="20"/>
              </w:rPr>
              <w:t>8</w:t>
            </w:r>
            <w:r>
              <w:rPr>
                <w:rFonts w:ascii="Times New Roman" w:eastAsia="Times New Roman" w:hAnsi="Times New Roman" w:cs="Times New Roman"/>
                <w:color w:val="FFFFFF"/>
                <w:sz w:val="24"/>
              </w:rPr>
              <w:t xml:space="preserve"> </w:t>
            </w:r>
          </w:p>
        </w:tc>
        <w:tc>
          <w:tcPr>
            <w:tcW w:w="900" w:type="dxa"/>
            <w:tcBorders>
              <w:top w:val="single" w:sz="4" w:space="0" w:color="808080"/>
              <w:left w:val="single" w:sz="4" w:space="0" w:color="808080"/>
              <w:bottom w:val="single" w:sz="4" w:space="0" w:color="808080"/>
              <w:right w:val="single" w:sz="4" w:space="0" w:color="808080"/>
            </w:tcBorders>
            <w:shd w:val="clear" w:color="auto" w:fill="1F3864"/>
          </w:tcPr>
          <w:p w14:paraId="1CC4248C" w14:textId="77777777" w:rsidR="009702E2" w:rsidRDefault="00D07D32">
            <w:pPr>
              <w:spacing w:after="0"/>
              <w:ind w:left="26"/>
              <w:jc w:val="center"/>
            </w:pPr>
            <w:r>
              <w:rPr>
                <w:rFonts w:ascii="Times New Roman" w:eastAsia="Times New Roman" w:hAnsi="Times New Roman" w:cs="Times New Roman"/>
                <w:b/>
                <w:color w:val="FFFFFF"/>
                <w:sz w:val="20"/>
              </w:rPr>
              <w:t>16</w:t>
            </w:r>
            <w:r>
              <w:rPr>
                <w:rFonts w:ascii="Times New Roman" w:eastAsia="Times New Roman" w:hAnsi="Times New Roman" w:cs="Times New Roman"/>
                <w:color w:val="FFFFFF"/>
                <w:sz w:val="24"/>
              </w:rPr>
              <w:t xml:space="preserve"> </w:t>
            </w:r>
          </w:p>
        </w:tc>
        <w:tc>
          <w:tcPr>
            <w:tcW w:w="1100" w:type="dxa"/>
            <w:tcBorders>
              <w:top w:val="single" w:sz="4" w:space="0" w:color="808080"/>
              <w:left w:val="single" w:sz="4" w:space="0" w:color="808080"/>
              <w:bottom w:val="single" w:sz="4" w:space="0" w:color="808080"/>
              <w:right w:val="single" w:sz="4" w:space="0" w:color="808080"/>
            </w:tcBorders>
            <w:shd w:val="clear" w:color="auto" w:fill="1F3864"/>
          </w:tcPr>
          <w:p w14:paraId="2BBACF13" w14:textId="77777777" w:rsidR="009702E2" w:rsidRDefault="00D07D32">
            <w:pPr>
              <w:spacing w:after="0"/>
              <w:ind w:left="24"/>
              <w:jc w:val="center"/>
            </w:pPr>
            <w:r>
              <w:rPr>
                <w:rFonts w:ascii="Times New Roman" w:eastAsia="Times New Roman" w:hAnsi="Times New Roman" w:cs="Times New Roman"/>
                <w:b/>
                <w:color w:val="FFFFFF"/>
                <w:sz w:val="20"/>
              </w:rPr>
              <w:t>1,024</w:t>
            </w:r>
            <w:r>
              <w:rPr>
                <w:rFonts w:ascii="Times New Roman" w:eastAsia="Times New Roman" w:hAnsi="Times New Roman" w:cs="Times New Roman"/>
                <w:color w:val="FFFFFF"/>
                <w:sz w:val="24"/>
              </w:rPr>
              <w:t xml:space="preserve"> </w:t>
            </w:r>
          </w:p>
        </w:tc>
        <w:tc>
          <w:tcPr>
            <w:tcW w:w="1925" w:type="dxa"/>
            <w:tcBorders>
              <w:top w:val="single" w:sz="4" w:space="0" w:color="808080"/>
              <w:left w:val="single" w:sz="4" w:space="0" w:color="808080"/>
              <w:bottom w:val="single" w:sz="4" w:space="0" w:color="808080"/>
              <w:right w:val="single" w:sz="4" w:space="0" w:color="808080"/>
            </w:tcBorders>
            <w:shd w:val="clear" w:color="auto" w:fill="1F3864"/>
          </w:tcPr>
          <w:p w14:paraId="38A6D8EE" w14:textId="77777777" w:rsidR="009702E2" w:rsidRDefault="00D07D32">
            <w:pPr>
              <w:spacing w:after="0"/>
              <w:ind w:left="30"/>
              <w:jc w:val="center"/>
            </w:pPr>
            <w:r>
              <w:rPr>
                <w:rFonts w:ascii="Times New Roman" w:eastAsia="Times New Roman" w:hAnsi="Times New Roman" w:cs="Times New Roman"/>
                <w:b/>
                <w:color w:val="FFFFFF"/>
                <w:sz w:val="20"/>
              </w:rPr>
              <w:t>1,000,000 (</w:t>
            </w:r>
            <w:r>
              <w:rPr>
                <w:rFonts w:ascii="Cambria Math" w:eastAsia="Cambria Math" w:hAnsi="Cambria Math" w:cs="Cambria Math"/>
                <w:color w:val="FFFFFF"/>
                <w:sz w:val="20"/>
              </w:rPr>
              <w:t>⌊</w:t>
            </w:r>
            <w:r>
              <w:rPr>
                <w:rFonts w:ascii="Times New Roman" w:eastAsia="Times New Roman" w:hAnsi="Times New Roman" w:cs="Times New Roman"/>
                <w:b/>
                <w:color w:val="FFFFFF"/>
                <w:sz w:val="20"/>
              </w:rPr>
              <w:t>·</w:t>
            </w:r>
            <w:r>
              <w:rPr>
                <w:rFonts w:ascii="Cambria Math" w:eastAsia="Cambria Math" w:hAnsi="Cambria Math" w:cs="Cambria Math"/>
                <w:color w:val="FFFFFF"/>
                <w:sz w:val="20"/>
              </w:rPr>
              <w:t>⌋</w:t>
            </w:r>
            <w:r>
              <w:rPr>
                <w:rFonts w:ascii="Times New Roman" w:eastAsia="Times New Roman" w:hAnsi="Times New Roman" w:cs="Times New Roman"/>
                <w:b/>
                <w:color w:val="FFFFFF"/>
                <w:sz w:val="20"/>
              </w:rPr>
              <w:t>)</w:t>
            </w:r>
            <w:r>
              <w:rPr>
                <w:rFonts w:ascii="Times New Roman" w:eastAsia="Times New Roman" w:hAnsi="Times New Roman" w:cs="Times New Roman"/>
                <w:color w:val="FFFFFF"/>
                <w:sz w:val="24"/>
              </w:rPr>
              <w:t xml:space="preserve"> </w:t>
            </w:r>
          </w:p>
        </w:tc>
      </w:tr>
      <w:tr w:rsidR="009702E2" w14:paraId="1B1EACA7" w14:textId="77777777">
        <w:trPr>
          <w:trHeight w:val="385"/>
        </w:trPr>
        <w:tc>
          <w:tcPr>
            <w:tcW w:w="2300" w:type="dxa"/>
            <w:tcBorders>
              <w:top w:val="single" w:sz="4" w:space="0" w:color="808080"/>
              <w:left w:val="single" w:sz="4" w:space="0" w:color="808080"/>
              <w:bottom w:val="single" w:sz="4" w:space="0" w:color="808080"/>
              <w:right w:val="single" w:sz="4" w:space="0" w:color="808080"/>
            </w:tcBorders>
          </w:tcPr>
          <w:p w14:paraId="7E3579BF" w14:textId="77777777" w:rsidR="009702E2" w:rsidRDefault="00D07D32">
            <w:pPr>
              <w:spacing w:after="0"/>
            </w:pPr>
            <w:r>
              <w:rPr>
                <w:rFonts w:ascii="Times New Roman" w:eastAsia="Times New Roman" w:hAnsi="Times New Roman" w:cs="Times New Roman"/>
                <w:sz w:val="20"/>
              </w:rPr>
              <w:t xml:space="preserve">T(n) = </w:t>
            </w:r>
            <w:r>
              <w:rPr>
                <w:rFonts w:ascii="Cambria Math" w:eastAsia="Cambria Math" w:hAnsi="Cambria Math" w:cs="Cambria Math"/>
                <w:sz w:val="20"/>
              </w:rPr>
              <w:t>⌊</w:t>
            </w:r>
            <w:r>
              <w:rPr>
                <w:rFonts w:ascii="Times New Roman" w:eastAsia="Times New Roman" w:hAnsi="Times New Roman" w:cs="Times New Roman"/>
                <w:sz w:val="20"/>
              </w:rPr>
              <w:t>log₂ n</w:t>
            </w:r>
            <w:r>
              <w:rPr>
                <w:rFonts w:ascii="Cambria Math" w:eastAsia="Cambria Math" w:hAnsi="Cambria Math" w:cs="Cambria Math"/>
                <w:sz w:val="20"/>
              </w:rPr>
              <w:t>⌋</w:t>
            </w:r>
            <w:r>
              <w:rPr>
                <w:rFonts w:ascii="Times New Roman" w:eastAsia="Times New Roman" w:hAnsi="Times New Roman" w:cs="Times New Roman"/>
                <w:sz w:val="20"/>
              </w:rPr>
              <w:t xml:space="preserve"> + 1</w:t>
            </w:r>
            <w:r>
              <w:rPr>
                <w:rFonts w:ascii="Times New Roman" w:eastAsia="Times New Roman" w:hAnsi="Times New Roman" w:cs="Times New Roman"/>
                <w:sz w:val="24"/>
              </w:rPr>
              <w:t xml:space="preserve"> </w:t>
            </w:r>
          </w:p>
        </w:tc>
        <w:tc>
          <w:tcPr>
            <w:tcW w:w="700" w:type="dxa"/>
            <w:tcBorders>
              <w:top w:val="single" w:sz="4" w:space="0" w:color="808080"/>
              <w:left w:val="single" w:sz="4" w:space="0" w:color="808080"/>
              <w:bottom w:val="single" w:sz="4" w:space="0" w:color="808080"/>
              <w:right w:val="single" w:sz="4" w:space="0" w:color="808080"/>
            </w:tcBorders>
          </w:tcPr>
          <w:p w14:paraId="648C95C9" w14:textId="77777777" w:rsidR="009702E2" w:rsidRDefault="00D07D32">
            <w:pPr>
              <w:spacing w:after="0"/>
              <w:ind w:left="23"/>
              <w:jc w:val="center"/>
            </w:pPr>
            <w:r>
              <w:rPr>
                <w:rFonts w:ascii="Times New Roman" w:eastAsia="Times New Roman" w:hAnsi="Times New Roman" w:cs="Times New Roman"/>
                <w:sz w:val="20"/>
              </w:rPr>
              <w:t>1</w:t>
            </w:r>
            <w:r>
              <w:rPr>
                <w:rFonts w:ascii="Times New Roman" w:eastAsia="Times New Roman" w:hAnsi="Times New Roman" w:cs="Times New Roman"/>
                <w:sz w:val="24"/>
              </w:rPr>
              <w:t xml:space="preserve"> </w:t>
            </w:r>
          </w:p>
        </w:tc>
        <w:tc>
          <w:tcPr>
            <w:tcW w:w="701" w:type="dxa"/>
            <w:tcBorders>
              <w:top w:val="single" w:sz="4" w:space="0" w:color="808080"/>
              <w:left w:val="single" w:sz="4" w:space="0" w:color="808080"/>
              <w:bottom w:val="single" w:sz="4" w:space="0" w:color="808080"/>
              <w:right w:val="single" w:sz="4" w:space="0" w:color="808080"/>
            </w:tcBorders>
          </w:tcPr>
          <w:p w14:paraId="005B348A" w14:textId="77777777" w:rsidR="009702E2" w:rsidRDefault="00D07D32">
            <w:pPr>
              <w:spacing w:after="0"/>
              <w:ind w:left="24"/>
              <w:jc w:val="center"/>
            </w:pPr>
            <w:r>
              <w:rPr>
                <w:rFonts w:ascii="Times New Roman" w:eastAsia="Times New Roman" w:hAnsi="Times New Roman" w:cs="Times New Roman"/>
                <w:sz w:val="20"/>
              </w:rPr>
              <w:t>2</w:t>
            </w:r>
            <w:r>
              <w:rPr>
                <w:rFonts w:ascii="Times New Roman" w:eastAsia="Times New Roman" w:hAnsi="Times New Roman" w:cs="Times New Roman"/>
                <w:sz w:val="24"/>
              </w:rPr>
              <w:t xml:space="preserve"> </w:t>
            </w:r>
          </w:p>
        </w:tc>
        <w:tc>
          <w:tcPr>
            <w:tcW w:w="700" w:type="dxa"/>
            <w:tcBorders>
              <w:top w:val="single" w:sz="4" w:space="0" w:color="808080"/>
              <w:left w:val="single" w:sz="4" w:space="0" w:color="808080"/>
              <w:bottom w:val="single" w:sz="4" w:space="0" w:color="808080"/>
              <w:right w:val="single" w:sz="4" w:space="0" w:color="808080"/>
            </w:tcBorders>
          </w:tcPr>
          <w:p w14:paraId="45FB308E" w14:textId="77777777" w:rsidR="009702E2" w:rsidRDefault="00D07D32">
            <w:pPr>
              <w:spacing w:after="0"/>
              <w:ind w:left="20"/>
              <w:jc w:val="center"/>
            </w:pPr>
            <w:r>
              <w:rPr>
                <w:rFonts w:ascii="Times New Roman" w:eastAsia="Times New Roman" w:hAnsi="Times New Roman" w:cs="Times New Roman"/>
                <w:sz w:val="20"/>
              </w:rPr>
              <w:t>3</w:t>
            </w:r>
            <w:r>
              <w:rPr>
                <w:rFonts w:ascii="Times New Roman" w:eastAsia="Times New Roman" w:hAnsi="Times New Roman" w:cs="Times New Roman"/>
                <w:sz w:val="24"/>
              </w:rPr>
              <w:t xml:space="preserve"> </w:t>
            </w:r>
          </w:p>
        </w:tc>
        <w:tc>
          <w:tcPr>
            <w:tcW w:w="700" w:type="dxa"/>
            <w:tcBorders>
              <w:top w:val="single" w:sz="4" w:space="0" w:color="808080"/>
              <w:left w:val="single" w:sz="4" w:space="0" w:color="808080"/>
              <w:bottom w:val="single" w:sz="4" w:space="0" w:color="808080"/>
              <w:right w:val="single" w:sz="4" w:space="0" w:color="808080"/>
            </w:tcBorders>
          </w:tcPr>
          <w:p w14:paraId="508287AF" w14:textId="77777777" w:rsidR="009702E2" w:rsidRDefault="00D07D32">
            <w:pPr>
              <w:spacing w:after="0"/>
              <w:ind w:left="22"/>
              <w:jc w:val="center"/>
            </w:pPr>
            <w:r>
              <w:rPr>
                <w:rFonts w:ascii="Times New Roman" w:eastAsia="Times New Roman" w:hAnsi="Times New Roman" w:cs="Times New Roman"/>
                <w:sz w:val="20"/>
              </w:rPr>
              <w:t>4</w:t>
            </w:r>
            <w:r>
              <w:rPr>
                <w:rFonts w:ascii="Times New Roman" w:eastAsia="Times New Roman" w:hAnsi="Times New Roman" w:cs="Times New Roman"/>
                <w:sz w:val="24"/>
              </w:rPr>
              <w:t xml:space="preserve"> </w:t>
            </w:r>
          </w:p>
        </w:tc>
        <w:tc>
          <w:tcPr>
            <w:tcW w:w="900" w:type="dxa"/>
            <w:tcBorders>
              <w:top w:val="single" w:sz="4" w:space="0" w:color="808080"/>
              <w:left w:val="single" w:sz="4" w:space="0" w:color="808080"/>
              <w:bottom w:val="single" w:sz="4" w:space="0" w:color="808080"/>
              <w:right w:val="single" w:sz="4" w:space="0" w:color="808080"/>
            </w:tcBorders>
          </w:tcPr>
          <w:p w14:paraId="3A9C3378" w14:textId="77777777" w:rsidR="009702E2" w:rsidRDefault="00D07D32">
            <w:pPr>
              <w:spacing w:after="0"/>
              <w:ind w:left="26"/>
              <w:jc w:val="center"/>
            </w:pPr>
            <w:r>
              <w:rPr>
                <w:rFonts w:ascii="Times New Roman" w:eastAsia="Times New Roman" w:hAnsi="Times New Roman" w:cs="Times New Roman"/>
                <w:sz w:val="20"/>
              </w:rPr>
              <w:t>5</w:t>
            </w:r>
            <w:r>
              <w:rPr>
                <w:rFonts w:ascii="Times New Roman" w:eastAsia="Times New Roman" w:hAnsi="Times New Roman" w:cs="Times New Roman"/>
                <w:sz w:val="24"/>
              </w:rPr>
              <w:t xml:space="preserve"> </w:t>
            </w:r>
          </w:p>
        </w:tc>
        <w:tc>
          <w:tcPr>
            <w:tcW w:w="1100" w:type="dxa"/>
            <w:tcBorders>
              <w:top w:val="single" w:sz="4" w:space="0" w:color="808080"/>
              <w:left w:val="single" w:sz="4" w:space="0" w:color="808080"/>
              <w:bottom w:val="single" w:sz="4" w:space="0" w:color="808080"/>
              <w:right w:val="single" w:sz="4" w:space="0" w:color="808080"/>
            </w:tcBorders>
          </w:tcPr>
          <w:p w14:paraId="156F55D8" w14:textId="77777777" w:rsidR="009702E2" w:rsidRDefault="00D07D32">
            <w:pPr>
              <w:spacing w:after="0"/>
              <w:ind w:left="28"/>
              <w:jc w:val="center"/>
            </w:pPr>
            <w:r>
              <w:rPr>
                <w:rFonts w:ascii="Times New Roman" w:eastAsia="Times New Roman" w:hAnsi="Times New Roman" w:cs="Times New Roman"/>
                <w:sz w:val="20"/>
              </w:rPr>
              <w:t>11</w:t>
            </w:r>
            <w:r>
              <w:rPr>
                <w:rFonts w:ascii="Times New Roman" w:eastAsia="Times New Roman" w:hAnsi="Times New Roman" w:cs="Times New Roman"/>
                <w:sz w:val="24"/>
              </w:rPr>
              <w:t xml:space="preserve"> </w:t>
            </w:r>
          </w:p>
        </w:tc>
        <w:tc>
          <w:tcPr>
            <w:tcW w:w="1925" w:type="dxa"/>
            <w:tcBorders>
              <w:top w:val="single" w:sz="4" w:space="0" w:color="808080"/>
              <w:left w:val="single" w:sz="4" w:space="0" w:color="808080"/>
              <w:bottom w:val="single" w:sz="4" w:space="0" w:color="808080"/>
              <w:right w:val="single" w:sz="4" w:space="0" w:color="808080"/>
            </w:tcBorders>
          </w:tcPr>
          <w:p w14:paraId="6B3CEB60" w14:textId="77777777" w:rsidR="009702E2" w:rsidRDefault="00D07D32">
            <w:pPr>
              <w:spacing w:after="0"/>
              <w:ind w:left="27"/>
              <w:jc w:val="center"/>
            </w:pPr>
            <w:r>
              <w:rPr>
                <w:rFonts w:ascii="Times New Roman" w:eastAsia="Times New Roman" w:hAnsi="Times New Roman" w:cs="Times New Roman"/>
                <w:sz w:val="20"/>
              </w:rPr>
              <w:t>20</w:t>
            </w:r>
            <w:r>
              <w:rPr>
                <w:rFonts w:ascii="Times New Roman" w:eastAsia="Times New Roman" w:hAnsi="Times New Roman" w:cs="Times New Roman"/>
                <w:sz w:val="24"/>
              </w:rPr>
              <w:t xml:space="preserve"> </w:t>
            </w:r>
          </w:p>
        </w:tc>
      </w:tr>
    </w:tbl>
    <w:p w14:paraId="02D23001" w14:textId="77777777" w:rsidR="009702E2" w:rsidRDefault="00D07D32">
      <w:pPr>
        <w:spacing w:after="264"/>
      </w:pPr>
      <w:r>
        <w:rPr>
          <w:rFonts w:ascii="Times New Roman" w:eastAsia="Times New Roman" w:hAnsi="Times New Roman" w:cs="Times New Roman"/>
          <w:sz w:val="24"/>
        </w:rPr>
        <w:t xml:space="preserve"> </w:t>
      </w:r>
    </w:p>
    <w:p w14:paraId="548845B8" w14:textId="77777777" w:rsidR="009702E2" w:rsidRDefault="00D07D32">
      <w:pPr>
        <w:pStyle w:val="Heading3"/>
        <w:ind w:left="-5"/>
      </w:pPr>
      <w:r>
        <w:t>(c.3) Asymptotic result</w:t>
      </w:r>
      <w:r>
        <w:rPr>
          <w:b w:val="0"/>
          <w:color w:val="2E74B5"/>
          <w:sz w:val="26"/>
        </w:rPr>
        <w:t xml:space="preserve"> </w:t>
      </w:r>
    </w:p>
    <w:p w14:paraId="0AE775E5" w14:textId="77777777" w:rsidR="009702E2" w:rsidRDefault="00D07D32">
      <w:pPr>
        <w:spacing w:after="4" w:line="296" w:lineRule="auto"/>
        <w:ind w:left="-5" w:right="5" w:hanging="10"/>
        <w:jc w:val="both"/>
      </w:pPr>
      <w:r>
        <w:rPr>
          <w:rFonts w:ascii="Times New Roman" w:eastAsia="Times New Roman" w:hAnsi="Times New Roman" w:cs="Times New Roman"/>
          <w:sz w:val="24"/>
        </w:rPr>
        <w:t xml:space="preserve">Since log₂ n + 1 ≤ 2 log₂ n for n ≥ 2 and log₂ n + 1 ≥ log₂ n, we have c₁ = 1, c₂ = 2, n₀ = 2, hence </w:t>
      </w:r>
    </w:p>
    <w:tbl>
      <w:tblPr>
        <w:tblStyle w:val="TableGrid"/>
        <w:tblW w:w="8889" w:type="dxa"/>
        <w:tblInd w:w="-31" w:type="dxa"/>
        <w:tblCellMar>
          <w:top w:w="0" w:type="dxa"/>
          <w:left w:w="0" w:type="dxa"/>
          <w:bottom w:w="0" w:type="dxa"/>
          <w:right w:w="0" w:type="dxa"/>
        </w:tblCellMar>
        <w:tblLook w:val="04A0" w:firstRow="1" w:lastRow="0" w:firstColumn="1" w:lastColumn="0" w:noHBand="0" w:noVBand="1"/>
      </w:tblPr>
      <w:tblGrid>
        <w:gridCol w:w="38"/>
        <w:gridCol w:w="9024"/>
      </w:tblGrid>
      <w:tr w:rsidR="009702E2" w14:paraId="64ABAA8C" w14:textId="77777777">
        <w:trPr>
          <w:trHeight w:val="319"/>
        </w:trPr>
        <w:tc>
          <w:tcPr>
            <w:tcW w:w="122" w:type="dxa"/>
            <w:tcBorders>
              <w:top w:val="nil"/>
              <w:left w:val="nil"/>
              <w:bottom w:val="nil"/>
              <w:right w:val="nil"/>
            </w:tcBorders>
          </w:tcPr>
          <w:p w14:paraId="6CA298B2" w14:textId="77777777" w:rsidR="009702E2" w:rsidRDefault="00D07D32">
            <w:pPr>
              <w:spacing w:after="0"/>
            </w:pPr>
            <w:r>
              <w:rPr>
                <w:noProof/>
              </w:rPr>
              <mc:AlternateContent>
                <mc:Choice Requires="wpg">
                  <w:drawing>
                    <wp:inline distT="0" distB="0" distL="0" distR="0" wp14:anchorId="2904C238" wp14:editId="369BAF7E">
                      <wp:extent cx="27432" cy="202692"/>
                      <wp:effectExtent l="0" t="0" r="0" b="0"/>
                      <wp:docPr id="62199" name="Group 62199"/>
                      <wp:cNvGraphicFramePr/>
                      <a:graphic xmlns:a="http://schemas.openxmlformats.org/drawingml/2006/main">
                        <a:graphicData uri="http://schemas.microsoft.com/office/word/2010/wordprocessingGroup">
                          <wpg:wgp>
                            <wpg:cNvGrpSpPr/>
                            <wpg:grpSpPr>
                              <a:xfrm>
                                <a:off x="0" y="0"/>
                                <a:ext cx="27432" cy="202692"/>
                                <a:chOff x="0" y="0"/>
                                <a:chExt cx="27432" cy="202692"/>
                              </a:xfrm>
                            </wpg:grpSpPr>
                            <wps:wsp>
                              <wps:cNvPr id="66752" name="Shape 66752"/>
                              <wps:cNvSpPr/>
                              <wps:spPr>
                                <a:xfrm>
                                  <a:off x="0" y="0"/>
                                  <a:ext cx="27432" cy="202692"/>
                                </a:xfrm>
                                <a:custGeom>
                                  <a:avLst/>
                                  <a:gdLst/>
                                  <a:ahLst/>
                                  <a:cxnLst/>
                                  <a:rect l="0" t="0" r="0" b="0"/>
                                  <a:pathLst>
                                    <a:path w="27432" h="202692">
                                      <a:moveTo>
                                        <a:pt x="0" y="0"/>
                                      </a:moveTo>
                                      <a:lnTo>
                                        <a:pt x="27432" y="0"/>
                                      </a:lnTo>
                                      <a:lnTo>
                                        <a:pt x="27432" y="202692"/>
                                      </a:lnTo>
                                      <a:lnTo>
                                        <a:pt x="0" y="20269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62199" style="width:2.16pt;height:15.96pt;mso-position-horizontal-relative:char;mso-position-vertical-relative:line" coordsize="274,2026">
                      <v:shape id="Shape 66753" style="position:absolute;width:274;height:2026;left:0;top:0;" coordsize="27432,202692" path="m0,0l27432,0l27432,202692l0,202692l0,0">
                        <v:stroke weight="0pt" endcap="flat" joinstyle="miter" miterlimit="10" on="false" color="#000000" opacity="0"/>
                        <v:fill on="true" color="#2e5597"/>
                      </v:shape>
                    </v:group>
                  </w:pict>
                </mc:Fallback>
              </mc:AlternateContent>
            </w:r>
          </w:p>
        </w:tc>
        <w:tc>
          <w:tcPr>
            <w:tcW w:w="8766" w:type="dxa"/>
            <w:tcBorders>
              <w:top w:val="nil"/>
              <w:left w:val="nil"/>
              <w:bottom w:val="nil"/>
              <w:right w:val="nil"/>
            </w:tcBorders>
          </w:tcPr>
          <w:p w14:paraId="34C8E1F2" w14:textId="77777777" w:rsidR="009702E2" w:rsidRDefault="009702E2">
            <w:pPr>
              <w:spacing w:after="0"/>
              <w:ind w:left="-1532" w:right="10298"/>
            </w:pPr>
          </w:p>
          <w:tbl>
            <w:tblPr>
              <w:tblStyle w:val="TableGrid"/>
              <w:tblW w:w="8687" w:type="dxa"/>
              <w:tblInd w:w="79" w:type="dxa"/>
              <w:tblCellMar>
                <w:top w:w="55" w:type="dxa"/>
                <w:left w:w="29" w:type="dxa"/>
                <w:bottom w:w="0" w:type="dxa"/>
                <w:right w:w="115" w:type="dxa"/>
              </w:tblCellMar>
              <w:tblLook w:val="04A0" w:firstRow="1" w:lastRow="0" w:firstColumn="1" w:lastColumn="0" w:noHBand="0" w:noVBand="1"/>
            </w:tblPr>
            <w:tblGrid>
              <w:gridCol w:w="8687"/>
            </w:tblGrid>
            <w:tr w:rsidR="009702E2" w14:paraId="63700371" w14:textId="77777777">
              <w:trPr>
                <w:trHeight w:val="319"/>
              </w:trPr>
              <w:tc>
                <w:tcPr>
                  <w:tcW w:w="8687" w:type="dxa"/>
                  <w:tcBorders>
                    <w:top w:val="nil"/>
                    <w:left w:val="nil"/>
                    <w:bottom w:val="nil"/>
                    <w:right w:val="nil"/>
                  </w:tcBorders>
                  <w:shd w:val="clear" w:color="auto" w:fill="E8F0FB"/>
                </w:tcPr>
                <w:p w14:paraId="1990CF5E" w14:textId="77777777" w:rsidR="009702E2" w:rsidRDefault="00D07D32">
                  <w:pPr>
                    <w:spacing w:after="0"/>
                  </w:pPr>
                  <w:r>
                    <w:rPr>
                      <w:rFonts w:ascii="Times New Roman" w:eastAsia="Times New Roman" w:hAnsi="Times New Roman" w:cs="Times New Roman"/>
                      <w:b/>
                      <w:sz w:val="23"/>
                    </w:rPr>
                    <w:t>Time complexity: T(n) = Θ(log n)</w:t>
                  </w:r>
                  <w:r>
                    <w:rPr>
                      <w:rFonts w:ascii="Times New Roman" w:eastAsia="Times New Roman" w:hAnsi="Times New Roman" w:cs="Times New Roman"/>
                      <w:sz w:val="23"/>
                    </w:rPr>
                    <w:t xml:space="preserve"> for S2 in the worst case (best case Θ(1) – see Part (e)).</w:t>
                  </w:r>
                  <w:r>
                    <w:rPr>
                      <w:rFonts w:ascii="Times New Roman" w:eastAsia="Times New Roman" w:hAnsi="Times New Roman" w:cs="Times New Roman"/>
                      <w:sz w:val="24"/>
                    </w:rPr>
                    <w:t xml:space="preserve"> </w:t>
                  </w:r>
                </w:p>
              </w:tc>
            </w:tr>
          </w:tbl>
          <w:p w14:paraId="5B40EC07" w14:textId="77777777" w:rsidR="009702E2" w:rsidRDefault="009702E2"/>
        </w:tc>
      </w:tr>
    </w:tbl>
    <w:p w14:paraId="28BAAD2E" w14:textId="77777777" w:rsidR="009702E2" w:rsidRDefault="00D07D32">
      <w:pPr>
        <w:pStyle w:val="Heading3"/>
        <w:ind w:left="-5"/>
      </w:pPr>
      <w:r>
        <w:t xml:space="preserve">(c.4) Space complexity </w:t>
      </w:r>
      <w:r>
        <w:t>–</w:t>
      </w:r>
      <w:r>
        <w:t xml:space="preserve"> iterative versus recursive implementation</w:t>
      </w:r>
      <w:r>
        <w:rPr>
          <w:b w:val="0"/>
          <w:color w:val="2E74B5"/>
          <w:sz w:val="26"/>
        </w:rPr>
        <w:t xml:space="preserve"> </w:t>
      </w:r>
    </w:p>
    <w:p w14:paraId="1C927BE7" w14:textId="77777777" w:rsidR="009702E2" w:rsidRDefault="00D07D32">
      <w:pPr>
        <w:spacing w:after="0" w:line="300" w:lineRule="auto"/>
        <w:ind w:left="-5" w:hanging="10"/>
        <w:jc w:val="both"/>
      </w:pPr>
      <w:r>
        <w:rPr>
          <w:rFonts w:ascii="Times New Roman" w:eastAsia="Times New Roman" w:hAnsi="Times New Roman" w:cs="Times New Roman"/>
          <w:b/>
          <w:sz w:val="24"/>
        </w:rPr>
        <w:t>Iterative implementation.</w:t>
      </w:r>
      <w:r>
        <w:rPr>
          <w:rFonts w:ascii="Times New Roman" w:eastAsia="Times New Roman" w:hAnsi="Times New Roman" w:cs="Times New Roman"/>
          <w:sz w:val="24"/>
        </w:rPr>
        <w:t xml:space="preserve"> The index is searched with a loop that maintains the integers </w:t>
      </w:r>
      <w:r>
        <w:rPr>
          <w:rFonts w:ascii="Courier New" w:eastAsia="Courier New" w:hAnsi="Courier New" w:cs="Courier New"/>
          <w:sz w:val="21"/>
        </w:rPr>
        <w:t>low</w:t>
      </w:r>
      <w:r>
        <w:rPr>
          <w:rFonts w:ascii="Times New Roman" w:eastAsia="Times New Roman" w:hAnsi="Times New Roman" w:cs="Times New Roman"/>
          <w:sz w:val="24"/>
        </w:rPr>
        <w:t xml:space="preserve">, </w:t>
      </w:r>
      <w:r>
        <w:rPr>
          <w:rFonts w:ascii="Courier New" w:eastAsia="Courier New" w:hAnsi="Courier New" w:cs="Courier New"/>
          <w:sz w:val="21"/>
        </w:rPr>
        <w:t>high</w:t>
      </w:r>
      <w:r>
        <w:rPr>
          <w:rFonts w:ascii="Times New Roman" w:eastAsia="Times New Roman" w:hAnsi="Times New Roman" w:cs="Times New Roman"/>
          <w:sz w:val="24"/>
        </w:rPr>
        <w:t xml:space="preserve"> and </w:t>
      </w:r>
      <w:r>
        <w:rPr>
          <w:rFonts w:ascii="Courier New" w:eastAsia="Courier New" w:hAnsi="Courier New" w:cs="Courier New"/>
          <w:sz w:val="21"/>
        </w:rPr>
        <w:t>mid</w:t>
      </w:r>
      <w:r>
        <w:rPr>
          <w:rFonts w:ascii="Times New Roman" w:eastAsia="Times New Roman" w:hAnsi="Times New Roman" w:cs="Times New Roman"/>
          <w:sz w:val="24"/>
        </w:rPr>
        <w:t xml:space="preserve">: </w:t>
      </w:r>
    </w:p>
    <w:tbl>
      <w:tblPr>
        <w:tblStyle w:val="TableGrid"/>
        <w:tblW w:w="8754" w:type="dxa"/>
        <w:tblInd w:w="62" w:type="dxa"/>
        <w:tblCellMar>
          <w:top w:w="0" w:type="dxa"/>
          <w:left w:w="0" w:type="dxa"/>
          <w:bottom w:w="0" w:type="dxa"/>
          <w:right w:w="0" w:type="dxa"/>
        </w:tblCellMar>
        <w:tblLook w:val="04A0" w:firstRow="1" w:lastRow="0" w:firstColumn="1" w:lastColumn="0" w:noHBand="0" w:noVBand="1"/>
      </w:tblPr>
      <w:tblGrid>
        <w:gridCol w:w="24"/>
        <w:gridCol w:w="8945"/>
      </w:tblGrid>
      <w:tr w:rsidR="009702E2" w14:paraId="0B1CEBA9" w14:textId="77777777">
        <w:trPr>
          <w:trHeight w:val="1793"/>
        </w:trPr>
        <w:tc>
          <w:tcPr>
            <w:tcW w:w="89" w:type="dxa"/>
            <w:tcBorders>
              <w:top w:val="nil"/>
              <w:left w:val="nil"/>
              <w:bottom w:val="nil"/>
              <w:right w:val="nil"/>
            </w:tcBorders>
          </w:tcPr>
          <w:p w14:paraId="3AA81D9E" w14:textId="77777777" w:rsidR="009702E2" w:rsidRDefault="00D07D32">
            <w:pPr>
              <w:spacing w:after="0"/>
            </w:pPr>
            <w:r>
              <w:rPr>
                <w:noProof/>
              </w:rPr>
              <mc:AlternateContent>
                <mc:Choice Requires="wpg">
                  <w:drawing>
                    <wp:inline distT="0" distB="0" distL="0" distR="0" wp14:anchorId="0DA843C0" wp14:editId="0B3BE176">
                      <wp:extent cx="18288" cy="1138428"/>
                      <wp:effectExtent l="0" t="0" r="0" b="0"/>
                      <wp:docPr id="62200" name="Group 62200"/>
                      <wp:cNvGraphicFramePr/>
                      <a:graphic xmlns:a="http://schemas.openxmlformats.org/drawingml/2006/main">
                        <a:graphicData uri="http://schemas.microsoft.com/office/word/2010/wordprocessingGroup">
                          <wpg:wgp>
                            <wpg:cNvGrpSpPr/>
                            <wpg:grpSpPr>
                              <a:xfrm>
                                <a:off x="0" y="0"/>
                                <a:ext cx="18288" cy="1138428"/>
                                <a:chOff x="0" y="0"/>
                                <a:chExt cx="18288" cy="1138428"/>
                              </a:xfrm>
                            </wpg:grpSpPr>
                            <wps:wsp>
                              <wps:cNvPr id="66754" name="Shape 66754"/>
                              <wps:cNvSpPr/>
                              <wps:spPr>
                                <a:xfrm>
                                  <a:off x="0" y="0"/>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55" name="Shape 66755"/>
                              <wps:cNvSpPr/>
                              <wps:spPr>
                                <a:xfrm>
                                  <a:off x="0" y="141732"/>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56" name="Shape 66756"/>
                              <wps:cNvSpPr/>
                              <wps:spPr>
                                <a:xfrm>
                                  <a:off x="0" y="283463"/>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57" name="Shape 66757"/>
                              <wps:cNvSpPr/>
                              <wps:spPr>
                                <a:xfrm>
                                  <a:off x="0" y="426720"/>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58" name="Shape 66758"/>
                              <wps:cNvSpPr/>
                              <wps:spPr>
                                <a:xfrm>
                                  <a:off x="0" y="568451"/>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59" name="Shape 66759"/>
                              <wps:cNvSpPr/>
                              <wps:spPr>
                                <a:xfrm>
                                  <a:off x="0" y="711708"/>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60" name="Shape 66760"/>
                              <wps:cNvSpPr/>
                              <wps:spPr>
                                <a:xfrm>
                                  <a:off x="0" y="853440"/>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61" name="Shape 66761"/>
                              <wps:cNvSpPr/>
                              <wps:spPr>
                                <a:xfrm>
                                  <a:off x="0" y="995172"/>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62200" style="width:1.44pt;height:89.64pt;mso-position-horizontal-relative:char;mso-position-vertical-relative:line" coordsize="182,11384">
                      <v:shape id="Shape 66762" style="position:absolute;width:182;height:1417;left:0;top:0;" coordsize="18288,141732" path="m0,0l18288,0l18288,141732l0,141732l0,0">
                        <v:stroke weight="0pt" endcap="flat" joinstyle="miter" miterlimit="10" on="false" color="#000000" opacity="0"/>
                        <v:fill on="true" color="#2e5597"/>
                      </v:shape>
                      <v:shape id="Shape 66763" style="position:absolute;width:182;height:1417;left:0;top:1417;" coordsize="18288,141732" path="m0,0l18288,0l18288,141732l0,141732l0,0">
                        <v:stroke weight="0pt" endcap="flat" joinstyle="miter" miterlimit="10" on="false" color="#000000" opacity="0"/>
                        <v:fill on="true" color="#2e5597"/>
                      </v:shape>
                      <v:shape id="Shape 66764" style="position:absolute;width:182;height:1432;left:0;top:2834;" coordsize="18288,143256" path="m0,0l18288,0l18288,143256l0,143256l0,0">
                        <v:stroke weight="0pt" endcap="flat" joinstyle="miter" miterlimit="10" on="false" color="#000000" opacity="0"/>
                        <v:fill on="true" color="#2e5597"/>
                      </v:shape>
                      <v:shape id="Shape 66765" style="position:absolute;width:182;height:1417;left:0;top:4267;" coordsize="18288,141732" path="m0,0l18288,0l18288,141732l0,141732l0,0">
                        <v:stroke weight="0pt" endcap="flat" joinstyle="miter" miterlimit="10" on="false" color="#000000" opacity="0"/>
                        <v:fill on="true" color="#2e5597"/>
                      </v:shape>
                      <v:shape id="Shape 66766" style="position:absolute;width:182;height:1432;left:0;top:5684;" coordsize="18288,143256" path="m0,0l18288,0l18288,143256l0,143256l0,0">
                        <v:stroke weight="0pt" endcap="flat" joinstyle="miter" miterlimit="10" on="false" color="#000000" opacity="0"/>
                        <v:fill on="true" color="#2e5597"/>
                      </v:shape>
                      <v:shape id="Shape 66767" style="position:absolute;width:182;height:1417;left:0;top:7117;" coordsize="18288,141732" path="m0,0l18288,0l18288,141732l0,141732l0,0">
                        <v:stroke weight="0pt" endcap="flat" joinstyle="miter" miterlimit="10" on="false" color="#000000" opacity="0"/>
                        <v:fill on="true" color="#2e5597"/>
                      </v:shape>
                      <v:shape id="Shape 66768" style="position:absolute;width:182;height:1417;left:0;top:8534;" coordsize="18288,141732" path="m0,0l18288,0l18288,141732l0,141732l0,0">
                        <v:stroke weight="0pt" endcap="flat" joinstyle="miter" miterlimit="10" on="false" color="#000000" opacity="0"/>
                        <v:fill on="true" color="#2e5597"/>
                      </v:shape>
                      <v:shape id="Shape 66769" style="position:absolute;width:182;height:1432;left:0;top:9951;" coordsize="18288,143256" path="m0,0l18288,0l18288,143256l0,143256l0,0">
                        <v:stroke weight="0pt" endcap="flat" joinstyle="miter" miterlimit="10" on="false" color="#000000" opacity="0"/>
                        <v:fill on="true" color="#2e5597"/>
                      </v:shape>
                    </v:group>
                  </w:pict>
                </mc:Fallback>
              </mc:AlternateContent>
            </w:r>
          </w:p>
        </w:tc>
        <w:tc>
          <w:tcPr>
            <w:tcW w:w="8665" w:type="dxa"/>
            <w:tcBorders>
              <w:top w:val="nil"/>
              <w:left w:val="nil"/>
              <w:bottom w:val="nil"/>
              <w:right w:val="nil"/>
            </w:tcBorders>
          </w:tcPr>
          <w:p w14:paraId="5E8501ED" w14:textId="77777777" w:rsidR="009702E2" w:rsidRDefault="009702E2">
            <w:pPr>
              <w:spacing w:after="0"/>
              <w:ind w:left="-1592" w:right="10257"/>
            </w:pPr>
          </w:p>
          <w:tbl>
            <w:tblPr>
              <w:tblStyle w:val="TableGrid"/>
              <w:tblW w:w="8605" w:type="dxa"/>
              <w:tblInd w:w="60" w:type="dxa"/>
              <w:tblCellMar>
                <w:top w:w="41" w:type="dxa"/>
                <w:left w:w="29" w:type="dxa"/>
                <w:bottom w:w="0" w:type="dxa"/>
                <w:right w:w="115" w:type="dxa"/>
              </w:tblCellMar>
              <w:tblLook w:val="04A0" w:firstRow="1" w:lastRow="0" w:firstColumn="1" w:lastColumn="0" w:noHBand="0" w:noVBand="1"/>
            </w:tblPr>
            <w:tblGrid>
              <w:gridCol w:w="8605"/>
            </w:tblGrid>
            <w:tr w:rsidR="009702E2" w14:paraId="0DAB511A" w14:textId="77777777">
              <w:trPr>
                <w:trHeight w:val="1793"/>
              </w:trPr>
              <w:tc>
                <w:tcPr>
                  <w:tcW w:w="8605" w:type="dxa"/>
                  <w:tcBorders>
                    <w:top w:val="nil"/>
                    <w:left w:val="nil"/>
                    <w:bottom w:val="nil"/>
                    <w:right w:val="nil"/>
                  </w:tcBorders>
                  <w:shd w:val="clear" w:color="auto" w:fill="F2F2F2"/>
                </w:tcPr>
                <w:p w14:paraId="2FA7BE89" w14:textId="77777777" w:rsidR="009702E2" w:rsidRDefault="00D07D32">
                  <w:pPr>
                    <w:spacing w:after="3" w:line="235" w:lineRule="auto"/>
                    <w:ind w:right="4812"/>
                  </w:pPr>
                  <w:r>
                    <w:rPr>
                      <w:rFonts w:ascii="Courier New" w:eastAsia="Courier New" w:hAnsi="Courier New" w:cs="Courier New"/>
                      <w:sz w:val="19"/>
                    </w:rPr>
                    <w:t>BinarySearchIter(A[0..n-1], key)</w:t>
                  </w:r>
                  <w:r>
                    <w:rPr>
                      <w:rFonts w:ascii="Times New Roman" w:eastAsia="Times New Roman" w:hAnsi="Times New Roman" w:cs="Times New Roman"/>
                      <w:sz w:val="24"/>
                    </w:rPr>
                    <w:t xml:space="preserve"> </w:t>
                  </w:r>
                  <w:r>
                    <w:rPr>
                      <w:rFonts w:ascii="Courier New" w:eastAsia="Courier New" w:hAnsi="Courier New" w:cs="Courier New"/>
                      <w:sz w:val="19"/>
                    </w:rPr>
                    <w:t xml:space="preserve">  low &lt;- 0 ; high &lt;- n - 1</w:t>
                  </w:r>
                  <w:r>
                    <w:rPr>
                      <w:rFonts w:ascii="Times New Roman" w:eastAsia="Times New Roman" w:hAnsi="Times New Roman" w:cs="Times New Roman"/>
                      <w:sz w:val="24"/>
                    </w:rPr>
                    <w:t xml:space="preserve"> </w:t>
                  </w:r>
                  <w:r>
                    <w:rPr>
                      <w:rFonts w:ascii="Courier New" w:eastAsia="Courier New" w:hAnsi="Courier New" w:cs="Courier New"/>
                      <w:sz w:val="19"/>
                    </w:rPr>
                    <w:t xml:space="preserve">  WHILE low &lt;= high DO</w:t>
                  </w:r>
                  <w:r>
                    <w:rPr>
                      <w:rFonts w:ascii="Times New Roman" w:eastAsia="Times New Roman" w:hAnsi="Times New Roman" w:cs="Times New Roman"/>
                      <w:sz w:val="24"/>
                    </w:rPr>
                    <w:t xml:space="preserve"> </w:t>
                  </w:r>
                </w:p>
                <w:p w14:paraId="514554A7" w14:textId="77777777" w:rsidR="009702E2" w:rsidRDefault="00D07D32">
                  <w:pPr>
                    <w:spacing w:after="0"/>
                  </w:pPr>
                  <w:r>
                    <w:rPr>
                      <w:rFonts w:ascii="Courier New" w:eastAsia="Courier New" w:hAnsi="Courier New" w:cs="Courier New"/>
                      <w:sz w:val="19"/>
                    </w:rPr>
                    <w:t xml:space="preserve">     mid &lt;- </w:t>
                  </w:r>
                  <w:r>
                    <w:rPr>
                      <w:rFonts w:ascii="Courier New" w:eastAsia="Courier New" w:hAnsi="Courier New" w:cs="Courier New"/>
                      <w:sz w:val="19"/>
                    </w:rPr>
                    <w:t>floor((low + high) / 2)</w:t>
                  </w:r>
                  <w:r>
                    <w:rPr>
                      <w:rFonts w:ascii="Times New Roman" w:eastAsia="Times New Roman" w:hAnsi="Times New Roman" w:cs="Times New Roman"/>
                      <w:sz w:val="24"/>
                    </w:rPr>
                    <w:t xml:space="preserve"> </w:t>
                  </w:r>
                </w:p>
                <w:p w14:paraId="6BCD5E10" w14:textId="77777777" w:rsidR="009702E2" w:rsidRDefault="00D07D32">
                  <w:pPr>
                    <w:spacing w:after="0"/>
                  </w:pPr>
                  <w:r>
                    <w:rPr>
                      <w:rFonts w:ascii="Courier New" w:eastAsia="Courier New" w:hAnsi="Courier New" w:cs="Courier New"/>
                      <w:sz w:val="19"/>
                    </w:rPr>
                    <w:t xml:space="preserve">     IF A[mid] = key THEN RETURN mid</w:t>
                  </w:r>
                  <w:r>
                    <w:rPr>
                      <w:rFonts w:ascii="Times New Roman" w:eastAsia="Times New Roman" w:hAnsi="Times New Roman" w:cs="Times New Roman"/>
                      <w:sz w:val="24"/>
                    </w:rPr>
                    <w:t xml:space="preserve"> </w:t>
                  </w:r>
                </w:p>
                <w:p w14:paraId="409E6C05" w14:textId="77777777" w:rsidR="009702E2" w:rsidRDefault="00D07D32">
                  <w:pPr>
                    <w:spacing w:after="0"/>
                  </w:pPr>
                  <w:r>
                    <w:rPr>
                      <w:rFonts w:ascii="Courier New" w:eastAsia="Courier New" w:hAnsi="Courier New" w:cs="Courier New"/>
                      <w:sz w:val="19"/>
                    </w:rPr>
                    <w:t xml:space="preserve">     ELSE IF A[mid] &lt; key THEN low &lt;- mid + 1</w:t>
                  </w:r>
                  <w:r>
                    <w:rPr>
                      <w:rFonts w:ascii="Times New Roman" w:eastAsia="Times New Roman" w:hAnsi="Times New Roman" w:cs="Times New Roman"/>
                      <w:sz w:val="24"/>
                    </w:rPr>
                    <w:t xml:space="preserve"> </w:t>
                  </w:r>
                </w:p>
                <w:p w14:paraId="18A2DE5A" w14:textId="77777777" w:rsidR="009702E2" w:rsidRDefault="00D07D32">
                  <w:pPr>
                    <w:spacing w:after="0"/>
                  </w:pPr>
                  <w:r>
                    <w:rPr>
                      <w:rFonts w:ascii="Courier New" w:eastAsia="Courier New" w:hAnsi="Courier New" w:cs="Courier New"/>
                      <w:sz w:val="19"/>
                    </w:rPr>
                    <w:t xml:space="preserve">     ELSE high &lt;- mid - 1</w:t>
                  </w:r>
                  <w:r>
                    <w:rPr>
                      <w:rFonts w:ascii="Times New Roman" w:eastAsia="Times New Roman" w:hAnsi="Times New Roman" w:cs="Times New Roman"/>
                      <w:sz w:val="24"/>
                    </w:rPr>
                    <w:t xml:space="preserve"> </w:t>
                  </w:r>
                </w:p>
                <w:p w14:paraId="3B38D0B4" w14:textId="77777777" w:rsidR="009702E2" w:rsidRDefault="00D07D32">
                  <w:pPr>
                    <w:spacing w:after="0"/>
                  </w:pPr>
                  <w:r>
                    <w:rPr>
                      <w:rFonts w:ascii="Courier New" w:eastAsia="Courier New" w:hAnsi="Courier New" w:cs="Courier New"/>
                      <w:sz w:val="19"/>
                    </w:rPr>
                    <w:t xml:space="preserve">  RETURN NOT_FOUND</w:t>
                  </w:r>
                  <w:r>
                    <w:rPr>
                      <w:rFonts w:ascii="Times New Roman" w:eastAsia="Times New Roman" w:hAnsi="Times New Roman" w:cs="Times New Roman"/>
                      <w:sz w:val="24"/>
                    </w:rPr>
                    <w:t xml:space="preserve"> </w:t>
                  </w:r>
                </w:p>
              </w:tc>
            </w:tr>
          </w:tbl>
          <w:p w14:paraId="0052FF68" w14:textId="77777777" w:rsidR="009702E2" w:rsidRDefault="009702E2"/>
        </w:tc>
      </w:tr>
    </w:tbl>
    <w:p w14:paraId="6F8972AF" w14:textId="77777777" w:rsidR="009702E2" w:rsidRDefault="00D07D32">
      <w:pPr>
        <w:spacing w:after="55"/>
      </w:pPr>
      <w:r>
        <w:rPr>
          <w:rFonts w:ascii="Times New Roman" w:eastAsia="Times New Roman" w:hAnsi="Times New Roman" w:cs="Times New Roman"/>
          <w:sz w:val="24"/>
        </w:rPr>
        <w:t xml:space="preserve"> </w:t>
      </w:r>
    </w:p>
    <w:p w14:paraId="070185F3" w14:textId="77777777" w:rsidR="009702E2" w:rsidRDefault="00D07D32">
      <w:pPr>
        <w:spacing w:after="122" w:line="300" w:lineRule="auto"/>
        <w:ind w:left="-5" w:hanging="10"/>
        <w:jc w:val="both"/>
      </w:pPr>
      <w:r>
        <w:rPr>
          <w:rFonts w:ascii="Times New Roman" w:eastAsia="Times New Roman" w:hAnsi="Times New Roman" w:cs="Times New Roman"/>
          <w:sz w:val="24"/>
        </w:rPr>
        <w:t xml:space="preserve">Only three integer variables are used, regardless of n. The extra memory is </w:t>
      </w:r>
      <w:r>
        <w:rPr>
          <w:rFonts w:ascii="Times New Roman" w:eastAsia="Times New Roman" w:hAnsi="Times New Roman" w:cs="Times New Roman"/>
          <w:b/>
          <w:sz w:val="24"/>
        </w:rPr>
        <w:t>Θ(1)</w:t>
      </w:r>
      <w:r>
        <w:rPr>
          <w:rFonts w:ascii="Times New Roman" w:eastAsia="Times New Roman" w:hAnsi="Times New Roman" w:cs="Times New Roman"/>
          <w:sz w:val="24"/>
        </w:rPr>
        <w:t xml:space="preserve">, and the time is Θ(log n) (each pass halves the range [low, high]). </w:t>
      </w:r>
    </w:p>
    <w:p w14:paraId="607C727F" w14:textId="77777777" w:rsidR="009702E2" w:rsidRDefault="00D07D32">
      <w:pPr>
        <w:spacing w:after="0" w:line="300" w:lineRule="auto"/>
        <w:ind w:left="-5" w:hanging="10"/>
        <w:jc w:val="both"/>
      </w:pPr>
      <w:r>
        <w:rPr>
          <w:rFonts w:ascii="Times New Roman" w:eastAsia="Times New Roman" w:hAnsi="Times New Roman" w:cs="Times New Roman"/>
          <w:b/>
          <w:sz w:val="24"/>
        </w:rPr>
        <w:t>Recursive implementation.</w:t>
      </w:r>
      <w:r>
        <w:rPr>
          <w:rFonts w:ascii="Times New Roman" w:eastAsia="Times New Roman" w:hAnsi="Times New Roman" w:cs="Times New Roman"/>
          <w:sz w:val="24"/>
        </w:rPr>
        <w:t xml:space="preserve"> The recursive version calls itself on one half of the index: </w:t>
      </w:r>
    </w:p>
    <w:tbl>
      <w:tblPr>
        <w:tblStyle w:val="TableGrid"/>
        <w:tblW w:w="8754" w:type="dxa"/>
        <w:tblInd w:w="62" w:type="dxa"/>
        <w:tblCellMar>
          <w:top w:w="0" w:type="dxa"/>
          <w:left w:w="0" w:type="dxa"/>
          <w:bottom w:w="0" w:type="dxa"/>
          <w:right w:w="0" w:type="dxa"/>
        </w:tblCellMar>
        <w:tblLook w:val="04A0" w:firstRow="1" w:lastRow="0" w:firstColumn="1" w:lastColumn="0" w:noHBand="0" w:noVBand="1"/>
      </w:tblPr>
      <w:tblGrid>
        <w:gridCol w:w="24"/>
        <w:gridCol w:w="8945"/>
      </w:tblGrid>
      <w:tr w:rsidR="009702E2" w14:paraId="67E25A93" w14:textId="77777777">
        <w:trPr>
          <w:trHeight w:val="1346"/>
        </w:trPr>
        <w:tc>
          <w:tcPr>
            <w:tcW w:w="89" w:type="dxa"/>
            <w:tcBorders>
              <w:top w:val="nil"/>
              <w:left w:val="nil"/>
              <w:bottom w:val="nil"/>
              <w:right w:val="nil"/>
            </w:tcBorders>
          </w:tcPr>
          <w:p w14:paraId="21416D52" w14:textId="77777777" w:rsidR="009702E2" w:rsidRDefault="00D07D32">
            <w:pPr>
              <w:spacing w:after="0"/>
            </w:pPr>
            <w:r>
              <w:rPr>
                <w:noProof/>
              </w:rPr>
              <mc:AlternateContent>
                <mc:Choice Requires="wpg">
                  <w:drawing>
                    <wp:inline distT="0" distB="0" distL="0" distR="0" wp14:anchorId="13453500" wp14:editId="610EFF44">
                      <wp:extent cx="18288" cy="854964"/>
                      <wp:effectExtent l="0" t="0" r="0" b="0"/>
                      <wp:docPr id="62202" name="Group 62202"/>
                      <wp:cNvGraphicFramePr/>
                      <a:graphic xmlns:a="http://schemas.openxmlformats.org/drawingml/2006/main">
                        <a:graphicData uri="http://schemas.microsoft.com/office/word/2010/wordprocessingGroup">
                          <wpg:wgp>
                            <wpg:cNvGrpSpPr/>
                            <wpg:grpSpPr>
                              <a:xfrm>
                                <a:off x="0" y="0"/>
                                <a:ext cx="18288" cy="854964"/>
                                <a:chOff x="0" y="0"/>
                                <a:chExt cx="18288" cy="854964"/>
                              </a:xfrm>
                            </wpg:grpSpPr>
                            <wps:wsp>
                              <wps:cNvPr id="66770" name="Shape 66770"/>
                              <wps:cNvSpPr/>
                              <wps:spPr>
                                <a:xfrm>
                                  <a:off x="0" y="0"/>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71" name="Shape 66771"/>
                              <wps:cNvSpPr/>
                              <wps:spPr>
                                <a:xfrm>
                                  <a:off x="0" y="143256"/>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72" name="Shape 66772"/>
                              <wps:cNvSpPr/>
                              <wps:spPr>
                                <a:xfrm>
                                  <a:off x="0" y="284988"/>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73" name="Shape 66773"/>
                              <wps:cNvSpPr/>
                              <wps:spPr>
                                <a:xfrm>
                                  <a:off x="0" y="428244"/>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74" name="Shape 66774"/>
                              <wps:cNvSpPr/>
                              <wps:spPr>
                                <a:xfrm>
                                  <a:off x="0" y="569976"/>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75" name="Shape 66775"/>
                              <wps:cNvSpPr/>
                              <wps:spPr>
                                <a:xfrm>
                                  <a:off x="0" y="713232"/>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62202" style="width:1.44pt;height:67.32pt;mso-position-horizontal-relative:char;mso-position-vertical-relative:line" coordsize="182,8549">
                      <v:shape id="Shape 66776" style="position:absolute;width:182;height:1432;left:0;top:0;" coordsize="18288,143256" path="m0,0l18288,0l18288,143256l0,143256l0,0">
                        <v:stroke weight="0pt" endcap="flat" joinstyle="miter" miterlimit="10" on="false" color="#000000" opacity="0"/>
                        <v:fill on="true" color="#2e5597"/>
                      </v:shape>
                      <v:shape id="Shape 66777" style="position:absolute;width:182;height:1417;left:0;top:1432;" coordsize="18288,141732" path="m0,0l18288,0l18288,141732l0,141732l0,0">
                        <v:stroke weight="0pt" endcap="flat" joinstyle="miter" miterlimit="10" on="false" color="#000000" opacity="0"/>
                        <v:fill on="true" color="#2e5597"/>
                      </v:shape>
                      <v:shape id="Shape 66778" style="position:absolute;width:182;height:1432;left:0;top:2849;" coordsize="18288,143256" path="m0,0l18288,0l18288,143256l0,143256l0,0">
                        <v:stroke weight="0pt" endcap="flat" joinstyle="miter" miterlimit="10" on="false" color="#000000" opacity="0"/>
                        <v:fill on="true" color="#2e5597"/>
                      </v:shape>
                      <v:shape id="Shape 66779" style="position:absolute;width:182;height:1417;left:0;top:4282;" coordsize="18288,141732" path="m0,0l18288,0l18288,141732l0,141732l0,0">
                        <v:stroke weight="0pt" endcap="flat" joinstyle="miter" miterlimit="10" on="false" color="#000000" opacity="0"/>
                        <v:fill on="true" color="#2e5597"/>
                      </v:shape>
                      <v:shape id="Shape 66780" style="position:absolute;width:182;height:1432;left:0;top:5699;" coordsize="18288,143256" path="m0,0l18288,0l18288,143256l0,143256l0,0">
                        <v:stroke weight="0pt" endcap="flat" joinstyle="miter" miterlimit="10" on="false" color="#000000" opacity="0"/>
                        <v:fill on="true" color="#2e5597"/>
                      </v:shape>
                      <v:shape id="Shape 66781" style="position:absolute;width:182;height:1417;left:0;top:7132;" coordsize="18288,141732" path="m0,0l18288,0l18288,141732l0,141732l0,0">
                        <v:stroke weight="0pt" endcap="flat" joinstyle="miter" miterlimit="10" on="false" color="#000000" opacity="0"/>
                        <v:fill on="true" color="#2e5597"/>
                      </v:shape>
                    </v:group>
                  </w:pict>
                </mc:Fallback>
              </mc:AlternateContent>
            </w:r>
          </w:p>
        </w:tc>
        <w:tc>
          <w:tcPr>
            <w:tcW w:w="8665" w:type="dxa"/>
            <w:tcBorders>
              <w:top w:val="nil"/>
              <w:left w:val="nil"/>
              <w:bottom w:val="nil"/>
              <w:right w:val="nil"/>
            </w:tcBorders>
          </w:tcPr>
          <w:p w14:paraId="660BADF1" w14:textId="77777777" w:rsidR="009702E2" w:rsidRDefault="009702E2">
            <w:pPr>
              <w:spacing w:after="0"/>
              <w:ind w:left="-1592" w:right="10257"/>
            </w:pPr>
          </w:p>
          <w:tbl>
            <w:tblPr>
              <w:tblStyle w:val="TableGrid"/>
              <w:tblW w:w="8605" w:type="dxa"/>
              <w:tblInd w:w="60" w:type="dxa"/>
              <w:tblCellMar>
                <w:top w:w="41" w:type="dxa"/>
                <w:left w:w="29" w:type="dxa"/>
                <w:bottom w:w="0" w:type="dxa"/>
                <w:right w:w="115" w:type="dxa"/>
              </w:tblCellMar>
              <w:tblLook w:val="04A0" w:firstRow="1" w:lastRow="0" w:firstColumn="1" w:lastColumn="0" w:noHBand="0" w:noVBand="1"/>
            </w:tblPr>
            <w:tblGrid>
              <w:gridCol w:w="8605"/>
            </w:tblGrid>
            <w:tr w:rsidR="009702E2" w14:paraId="1CE29878" w14:textId="77777777">
              <w:trPr>
                <w:trHeight w:val="1346"/>
              </w:trPr>
              <w:tc>
                <w:tcPr>
                  <w:tcW w:w="8605" w:type="dxa"/>
                  <w:tcBorders>
                    <w:top w:val="nil"/>
                    <w:left w:val="nil"/>
                    <w:bottom w:val="nil"/>
                    <w:right w:val="nil"/>
                  </w:tcBorders>
                  <w:shd w:val="clear" w:color="auto" w:fill="F2F2F2"/>
                </w:tcPr>
                <w:p w14:paraId="691CD781" w14:textId="77777777" w:rsidR="009702E2" w:rsidRDefault="00D07D32">
                  <w:pPr>
                    <w:spacing w:after="1" w:line="236" w:lineRule="auto"/>
                    <w:ind w:right="4245"/>
                  </w:pPr>
                  <w:r>
                    <w:rPr>
                      <w:rFonts w:ascii="Courier New" w:eastAsia="Courier New" w:hAnsi="Courier New" w:cs="Courier New"/>
                      <w:sz w:val="19"/>
                    </w:rPr>
                    <w:t>BinarySearchRec(A, low, high, key)</w:t>
                  </w:r>
                  <w:r>
                    <w:rPr>
                      <w:rFonts w:ascii="Times New Roman" w:eastAsia="Times New Roman" w:hAnsi="Times New Roman" w:cs="Times New Roman"/>
                      <w:sz w:val="24"/>
                    </w:rPr>
                    <w:t xml:space="preserve"> </w:t>
                  </w:r>
                  <w:r>
                    <w:rPr>
                      <w:rFonts w:ascii="Courier New" w:eastAsia="Courier New" w:hAnsi="Courier New" w:cs="Courier New"/>
                      <w:sz w:val="19"/>
                    </w:rPr>
                    <w:t xml:space="preserve">  IF low &gt; high THEN RETURN NOT_FOUND</w:t>
                  </w:r>
                  <w:r>
                    <w:rPr>
                      <w:rFonts w:ascii="Times New Roman" w:eastAsia="Times New Roman" w:hAnsi="Times New Roman" w:cs="Times New Roman"/>
                      <w:sz w:val="24"/>
                    </w:rPr>
                    <w:t xml:space="preserve"> </w:t>
                  </w:r>
                  <w:r>
                    <w:rPr>
                      <w:rFonts w:ascii="Courier New" w:eastAsia="Courier New" w:hAnsi="Courier New" w:cs="Courier New"/>
                      <w:sz w:val="19"/>
                    </w:rPr>
                    <w:t xml:space="preserve">  mid &lt;- floor((low + high) / 2)</w:t>
                  </w:r>
                  <w:r>
                    <w:rPr>
                      <w:rFonts w:ascii="Times New Roman" w:eastAsia="Times New Roman" w:hAnsi="Times New Roman" w:cs="Times New Roman"/>
                      <w:sz w:val="24"/>
                    </w:rPr>
                    <w:t xml:space="preserve"> </w:t>
                  </w:r>
                </w:p>
                <w:p w14:paraId="128471B8" w14:textId="77777777" w:rsidR="009702E2" w:rsidRDefault="00D07D32">
                  <w:pPr>
                    <w:spacing w:after="0"/>
                  </w:pPr>
                  <w:r>
                    <w:rPr>
                      <w:rFonts w:ascii="Courier New" w:eastAsia="Courier New" w:hAnsi="Courier New" w:cs="Courier New"/>
                      <w:sz w:val="19"/>
                    </w:rPr>
                    <w:t xml:space="preserve">  IF A[mid] = key THEN RETURN mid</w:t>
                  </w:r>
                  <w:r>
                    <w:rPr>
                      <w:rFonts w:ascii="Times New Roman" w:eastAsia="Times New Roman" w:hAnsi="Times New Roman" w:cs="Times New Roman"/>
                      <w:sz w:val="24"/>
                    </w:rPr>
                    <w:t xml:space="preserve"> </w:t>
                  </w:r>
                </w:p>
                <w:p w14:paraId="7E0B4B00" w14:textId="77777777" w:rsidR="009702E2" w:rsidRDefault="00D07D32">
                  <w:pPr>
                    <w:spacing w:after="0"/>
                  </w:pPr>
                  <w:r>
                    <w:rPr>
                      <w:rFonts w:ascii="Courier New" w:eastAsia="Courier New" w:hAnsi="Courier New" w:cs="Courier New"/>
                      <w:sz w:val="19"/>
                    </w:rPr>
                    <w:t xml:space="preserve">  ELSE IF A[mid] &lt; key THEN RETURN BinarySearchRec(A, mid+1, high, key)</w:t>
                  </w:r>
                  <w:r>
                    <w:rPr>
                      <w:rFonts w:ascii="Times New Roman" w:eastAsia="Times New Roman" w:hAnsi="Times New Roman" w:cs="Times New Roman"/>
                      <w:sz w:val="24"/>
                    </w:rPr>
                    <w:t xml:space="preserve"> </w:t>
                  </w:r>
                </w:p>
                <w:p w14:paraId="124930D2" w14:textId="77777777" w:rsidR="009702E2" w:rsidRDefault="00D07D32">
                  <w:pPr>
                    <w:spacing w:after="0"/>
                  </w:pPr>
                  <w:r>
                    <w:rPr>
                      <w:rFonts w:ascii="Courier New" w:eastAsia="Courier New" w:hAnsi="Courier New" w:cs="Courier New"/>
                      <w:sz w:val="19"/>
                    </w:rPr>
                    <w:t xml:space="preserve">  ELSE RETURN BinarySearchRec(A, low, mid-1, key)</w:t>
                  </w:r>
                  <w:r>
                    <w:rPr>
                      <w:rFonts w:ascii="Times New Roman" w:eastAsia="Times New Roman" w:hAnsi="Times New Roman" w:cs="Times New Roman"/>
                      <w:sz w:val="24"/>
                    </w:rPr>
                    <w:t xml:space="preserve"> </w:t>
                  </w:r>
                </w:p>
              </w:tc>
            </w:tr>
          </w:tbl>
          <w:p w14:paraId="3C000591" w14:textId="77777777" w:rsidR="009702E2" w:rsidRDefault="009702E2"/>
        </w:tc>
      </w:tr>
    </w:tbl>
    <w:p w14:paraId="71B99D81" w14:textId="77777777" w:rsidR="009702E2" w:rsidRDefault="00D07D32">
      <w:pPr>
        <w:spacing w:after="55"/>
      </w:pPr>
      <w:r>
        <w:rPr>
          <w:rFonts w:ascii="Times New Roman" w:eastAsia="Times New Roman" w:hAnsi="Times New Roman" w:cs="Times New Roman"/>
          <w:sz w:val="24"/>
        </w:rPr>
        <w:t xml:space="preserve"> </w:t>
      </w:r>
    </w:p>
    <w:p w14:paraId="78DC5179" w14:textId="77777777" w:rsidR="009702E2" w:rsidRDefault="00D07D32">
      <w:pPr>
        <w:spacing w:after="4" w:line="296" w:lineRule="auto"/>
        <w:ind w:left="-5" w:right="5" w:hanging="10"/>
        <w:jc w:val="both"/>
      </w:pPr>
      <w:r>
        <w:rPr>
          <w:rFonts w:ascii="Times New Roman" w:eastAsia="Times New Roman" w:hAnsi="Times New Roman" w:cs="Times New Roman"/>
          <w:sz w:val="24"/>
        </w:rPr>
        <w:t xml:space="preserve">Each recursive call adds a stack frame holding the parameters and the return address (Θ(1) per frame). The depth of the recursion equals the number of halvings, which is </w:t>
      </w:r>
      <w:r>
        <w:rPr>
          <w:rFonts w:ascii="Cambria Math" w:eastAsia="Cambria Math" w:hAnsi="Cambria Math" w:cs="Cambria Math"/>
          <w:sz w:val="24"/>
        </w:rPr>
        <w:t>⌊</w:t>
      </w:r>
      <w:r>
        <w:rPr>
          <w:rFonts w:ascii="Times New Roman" w:eastAsia="Times New Roman" w:hAnsi="Times New Roman" w:cs="Times New Roman"/>
          <w:sz w:val="24"/>
        </w:rPr>
        <w:t>log₂ n</w:t>
      </w:r>
      <w:r>
        <w:rPr>
          <w:rFonts w:ascii="Cambria Math" w:eastAsia="Cambria Math" w:hAnsi="Cambria Math" w:cs="Cambria Math"/>
          <w:sz w:val="24"/>
        </w:rPr>
        <w:t>⌋</w:t>
      </w:r>
      <w:r>
        <w:rPr>
          <w:rFonts w:ascii="Times New Roman" w:eastAsia="Times New Roman" w:hAnsi="Times New Roman" w:cs="Times New Roman"/>
          <w:sz w:val="24"/>
        </w:rPr>
        <w:t xml:space="preserve"> + 1 frames in the worst case, so the stack uses </w:t>
      </w:r>
      <w:r>
        <w:rPr>
          <w:rFonts w:ascii="Times New Roman" w:eastAsia="Times New Roman" w:hAnsi="Times New Roman" w:cs="Times New Roman"/>
          <w:b/>
          <w:sz w:val="24"/>
        </w:rPr>
        <w:t>Θ(log n)</w:t>
      </w:r>
      <w:r>
        <w:rPr>
          <w:rFonts w:ascii="Times New Roman" w:eastAsia="Times New Roman" w:hAnsi="Times New Roman" w:cs="Times New Roman"/>
          <w:sz w:val="24"/>
        </w:rPr>
        <w:t xml:space="preserve"> space. (A compiler that performs tail-call </w:t>
      </w:r>
      <w:r>
        <w:rPr>
          <w:rFonts w:ascii="Times New Roman" w:eastAsia="Times New Roman" w:hAnsi="Times New Roman" w:cs="Times New Roman"/>
          <w:sz w:val="24"/>
        </w:rPr>
        <w:t xml:space="preserve">optimisation can reduce this to Θ(1), but the call is not guaranteed to be optimised, so Θ(log n) is the safe analysis.) The time remains Θ(log n). </w:t>
      </w:r>
    </w:p>
    <w:tbl>
      <w:tblPr>
        <w:tblStyle w:val="TableGrid"/>
        <w:tblW w:w="9025" w:type="dxa"/>
        <w:tblInd w:w="6" w:type="dxa"/>
        <w:tblCellMar>
          <w:top w:w="88" w:type="dxa"/>
          <w:left w:w="90" w:type="dxa"/>
          <w:bottom w:w="0" w:type="dxa"/>
          <w:right w:w="115" w:type="dxa"/>
        </w:tblCellMar>
        <w:tblLook w:val="04A0" w:firstRow="1" w:lastRow="0" w:firstColumn="1" w:lastColumn="0" w:noHBand="0" w:noVBand="1"/>
      </w:tblPr>
      <w:tblGrid>
        <w:gridCol w:w="1900"/>
        <w:gridCol w:w="2000"/>
        <w:gridCol w:w="1701"/>
        <w:gridCol w:w="3424"/>
      </w:tblGrid>
      <w:tr w:rsidR="009702E2" w14:paraId="5DD2C61B" w14:textId="77777777">
        <w:trPr>
          <w:trHeight w:val="332"/>
        </w:trPr>
        <w:tc>
          <w:tcPr>
            <w:tcW w:w="1900" w:type="dxa"/>
            <w:tcBorders>
              <w:top w:val="single" w:sz="4" w:space="0" w:color="808080"/>
              <w:left w:val="single" w:sz="4" w:space="0" w:color="808080"/>
              <w:bottom w:val="single" w:sz="4" w:space="0" w:color="808080"/>
              <w:right w:val="single" w:sz="4" w:space="0" w:color="808080"/>
            </w:tcBorders>
            <w:shd w:val="clear" w:color="auto" w:fill="1F3864"/>
          </w:tcPr>
          <w:p w14:paraId="372E99A6" w14:textId="77777777" w:rsidR="009702E2" w:rsidRDefault="00D07D32">
            <w:pPr>
              <w:spacing w:after="0"/>
              <w:ind w:left="26"/>
              <w:jc w:val="center"/>
            </w:pPr>
            <w:r>
              <w:rPr>
                <w:rFonts w:ascii="Times New Roman" w:eastAsia="Times New Roman" w:hAnsi="Times New Roman" w:cs="Times New Roman"/>
                <w:b/>
                <w:color w:val="FFFFFF"/>
                <w:sz w:val="21"/>
              </w:rPr>
              <w:t>Implementation</w:t>
            </w:r>
            <w:r>
              <w:rPr>
                <w:rFonts w:ascii="Times New Roman" w:eastAsia="Times New Roman" w:hAnsi="Times New Roman" w:cs="Times New Roman"/>
                <w:color w:val="FFFFFF"/>
                <w:sz w:val="24"/>
              </w:rPr>
              <w:t xml:space="preserve"> </w:t>
            </w:r>
          </w:p>
        </w:tc>
        <w:tc>
          <w:tcPr>
            <w:tcW w:w="2000" w:type="dxa"/>
            <w:tcBorders>
              <w:top w:val="single" w:sz="4" w:space="0" w:color="808080"/>
              <w:left w:val="single" w:sz="4" w:space="0" w:color="808080"/>
              <w:bottom w:val="single" w:sz="4" w:space="0" w:color="808080"/>
              <w:right w:val="single" w:sz="4" w:space="0" w:color="808080"/>
            </w:tcBorders>
            <w:shd w:val="clear" w:color="auto" w:fill="1F3864"/>
          </w:tcPr>
          <w:p w14:paraId="11C9578A" w14:textId="77777777" w:rsidR="009702E2" w:rsidRDefault="00D07D32">
            <w:pPr>
              <w:spacing w:after="0"/>
              <w:ind w:left="23"/>
              <w:jc w:val="center"/>
            </w:pPr>
            <w:r>
              <w:rPr>
                <w:rFonts w:ascii="Times New Roman" w:eastAsia="Times New Roman" w:hAnsi="Times New Roman" w:cs="Times New Roman"/>
                <w:b/>
                <w:color w:val="FFFFFF"/>
                <w:sz w:val="21"/>
              </w:rPr>
              <w:t>Time (worst case)</w:t>
            </w:r>
            <w:r>
              <w:rPr>
                <w:rFonts w:ascii="Times New Roman" w:eastAsia="Times New Roman" w:hAnsi="Times New Roman" w:cs="Times New Roman"/>
                <w:color w:val="FFFFFF"/>
                <w:sz w:val="24"/>
              </w:rPr>
              <w:t xml:space="preserve"> </w:t>
            </w:r>
          </w:p>
        </w:tc>
        <w:tc>
          <w:tcPr>
            <w:tcW w:w="1701" w:type="dxa"/>
            <w:tcBorders>
              <w:top w:val="single" w:sz="4" w:space="0" w:color="808080"/>
              <w:left w:val="single" w:sz="4" w:space="0" w:color="808080"/>
              <w:bottom w:val="single" w:sz="4" w:space="0" w:color="808080"/>
              <w:right w:val="single" w:sz="4" w:space="0" w:color="808080"/>
            </w:tcBorders>
            <w:shd w:val="clear" w:color="auto" w:fill="1F3864"/>
          </w:tcPr>
          <w:p w14:paraId="743001A0" w14:textId="77777777" w:rsidR="009702E2" w:rsidRDefault="00D07D32">
            <w:pPr>
              <w:spacing w:after="0"/>
              <w:ind w:left="26"/>
              <w:jc w:val="center"/>
            </w:pPr>
            <w:r>
              <w:rPr>
                <w:rFonts w:ascii="Times New Roman" w:eastAsia="Times New Roman" w:hAnsi="Times New Roman" w:cs="Times New Roman"/>
                <w:b/>
                <w:color w:val="FFFFFF"/>
                <w:sz w:val="21"/>
              </w:rPr>
              <w:t>Extra space</w:t>
            </w:r>
            <w:r>
              <w:rPr>
                <w:rFonts w:ascii="Times New Roman" w:eastAsia="Times New Roman" w:hAnsi="Times New Roman" w:cs="Times New Roman"/>
                <w:color w:val="FFFFFF"/>
                <w:sz w:val="24"/>
              </w:rPr>
              <w:t xml:space="preserve"> </w:t>
            </w:r>
          </w:p>
        </w:tc>
        <w:tc>
          <w:tcPr>
            <w:tcW w:w="3425" w:type="dxa"/>
            <w:tcBorders>
              <w:top w:val="single" w:sz="4" w:space="0" w:color="808080"/>
              <w:left w:val="single" w:sz="4" w:space="0" w:color="808080"/>
              <w:bottom w:val="single" w:sz="4" w:space="0" w:color="808080"/>
              <w:right w:val="single" w:sz="4" w:space="0" w:color="808080"/>
            </w:tcBorders>
            <w:shd w:val="clear" w:color="auto" w:fill="1F3864"/>
          </w:tcPr>
          <w:p w14:paraId="70BB55AD" w14:textId="77777777" w:rsidR="009702E2" w:rsidRDefault="00D07D32">
            <w:pPr>
              <w:spacing w:after="0"/>
              <w:ind w:left="27"/>
              <w:jc w:val="center"/>
            </w:pPr>
            <w:r>
              <w:rPr>
                <w:rFonts w:ascii="Times New Roman" w:eastAsia="Times New Roman" w:hAnsi="Times New Roman" w:cs="Times New Roman"/>
                <w:b/>
                <w:color w:val="FFFFFF"/>
                <w:sz w:val="21"/>
              </w:rPr>
              <w:t>Reason for space</w:t>
            </w:r>
            <w:r>
              <w:rPr>
                <w:rFonts w:ascii="Times New Roman" w:eastAsia="Times New Roman" w:hAnsi="Times New Roman" w:cs="Times New Roman"/>
                <w:color w:val="FFFFFF"/>
                <w:sz w:val="24"/>
              </w:rPr>
              <w:t xml:space="preserve"> </w:t>
            </w:r>
          </w:p>
        </w:tc>
      </w:tr>
      <w:tr w:rsidR="009702E2" w14:paraId="6EF84632" w14:textId="77777777">
        <w:trPr>
          <w:trHeight w:val="651"/>
        </w:trPr>
        <w:tc>
          <w:tcPr>
            <w:tcW w:w="1900" w:type="dxa"/>
            <w:tcBorders>
              <w:top w:val="single" w:sz="4" w:space="0" w:color="808080"/>
              <w:left w:val="single" w:sz="4" w:space="0" w:color="808080"/>
              <w:bottom w:val="single" w:sz="4" w:space="0" w:color="808080"/>
              <w:right w:val="single" w:sz="4" w:space="0" w:color="808080"/>
            </w:tcBorders>
          </w:tcPr>
          <w:p w14:paraId="7A06E82D" w14:textId="77777777" w:rsidR="009702E2" w:rsidRDefault="00D07D32">
            <w:pPr>
              <w:spacing w:after="0"/>
            </w:pPr>
            <w:r>
              <w:rPr>
                <w:rFonts w:ascii="Times New Roman" w:eastAsia="Times New Roman" w:hAnsi="Times New Roman" w:cs="Times New Roman"/>
                <w:sz w:val="21"/>
              </w:rPr>
              <w:t>Iterative</w:t>
            </w:r>
            <w:r>
              <w:rPr>
                <w:rFonts w:ascii="Times New Roman" w:eastAsia="Times New Roman" w:hAnsi="Times New Roman" w:cs="Times New Roman"/>
                <w:sz w:val="24"/>
              </w:rPr>
              <w:t xml:space="preserve"> </w:t>
            </w:r>
          </w:p>
        </w:tc>
        <w:tc>
          <w:tcPr>
            <w:tcW w:w="2000" w:type="dxa"/>
            <w:tcBorders>
              <w:top w:val="single" w:sz="4" w:space="0" w:color="808080"/>
              <w:left w:val="single" w:sz="4" w:space="0" w:color="808080"/>
              <w:bottom w:val="single" w:sz="4" w:space="0" w:color="808080"/>
              <w:right w:val="single" w:sz="4" w:space="0" w:color="808080"/>
            </w:tcBorders>
          </w:tcPr>
          <w:p w14:paraId="7605F58A" w14:textId="77777777" w:rsidR="009702E2" w:rsidRDefault="00D07D32">
            <w:pPr>
              <w:spacing w:after="0"/>
              <w:ind w:left="24"/>
              <w:jc w:val="center"/>
            </w:pPr>
            <w:r>
              <w:rPr>
                <w:rFonts w:ascii="Times New Roman" w:eastAsia="Times New Roman" w:hAnsi="Times New Roman" w:cs="Times New Roman"/>
                <w:sz w:val="21"/>
              </w:rPr>
              <w:t>Θ(log n)</w:t>
            </w:r>
            <w:r>
              <w:rPr>
                <w:rFonts w:ascii="Times New Roman" w:eastAsia="Times New Roman" w:hAnsi="Times New Roman" w:cs="Times New Roman"/>
                <w:sz w:val="24"/>
              </w:rPr>
              <w:t xml:space="preserve"> </w:t>
            </w:r>
          </w:p>
        </w:tc>
        <w:tc>
          <w:tcPr>
            <w:tcW w:w="1701" w:type="dxa"/>
            <w:tcBorders>
              <w:top w:val="single" w:sz="4" w:space="0" w:color="808080"/>
              <w:left w:val="single" w:sz="4" w:space="0" w:color="808080"/>
              <w:bottom w:val="single" w:sz="4" w:space="0" w:color="808080"/>
              <w:right w:val="single" w:sz="4" w:space="0" w:color="808080"/>
            </w:tcBorders>
          </w:tcPr>
          <w:p w14:paraId="5DA99E40" w14:textId="77777777" w:rsidR="009702E2" w:rsidRDefault="00D07D32">
            <w:pPr>
              <w:spacing w:after="0"/>
              <w:ind w:left="29"/>
              <w:jc w:val="center"/>
            </w:pPr>
            <w:r>
              <w:rPr>
                <w:rFonts w:ascii="Times New Roman" w:eastAsia="Times New Roman" w:hAnsi="Times New Roman" w:cs="Times New Roman"/>
                <w:sz w:val="21"/>
              </w:rPr>
              <w:t>Θ(1)</w:t>
            </w:r>
            <w:r>
              <w:rPr>
                <w:rFonts w:ascii="Times New Roman" w:eastAsia="Times New Roman" w:hAnsi="Times New Roman" w:cs="Times New Roman"/>
                <w:sz w:val="24"/>
              </w:rPr>
              <w:t xml:space="preserve"> </w:t>
            </w:r>
          </w:p>
        </w:tc>
        <w:tc>
          <w:tcPr>
            <w:tcW w:w="3425" w:type="dxa"/>
            <w:tcBorders>
              <w:top w:val="single" w:sz="4" w:space="0" w:color="808080"/>
              <w:left w:val="single" w:sz="4" w:space="0" w:color="808080"/>
              <w:bottom w:val="single" w:sz="4" w:space="0" w:color="808080"/>
              <w:right w:val="single" w:sz="4" w:space="0" w:color="808080"/>
            </w:tcBorders>
          </w:tcPr>
          <w:p w14:paraId="4F28E57A" w14:textId="77777777" w:rsidR="009702E2" w:rsidRDefault="00D07D32">
            <w:pPr>
              <w:spacing w:after="0"/>
            </w:pPr>
            <w:r>
              <w:rPr>
                <w:rFonts w:ascii="Times New Roman" w:eastAsia="Times New Roman" w:hAnsi="Times New Roman" w:cs="Times New Roman"/>
                <w:sz w:val="21"/>
              </w:rPr>
              <w:t>three integer variables (low, high, mid)</w:t>
            </w:r>
            <w:r>
              <w:rPr>
                <w:rFonts w:ascii="Times New Roman" w:eastAsia="Times New Roman" w:hAnsi="Times New Roman" w:cs="Times New Roman"/>
                <w:sz w:val="24"/>
              </w:rPr>
              <w:t xml:space="preserve"> </w:t>
            </w:r>
          </w:p>
        </w:tc>
      </w:tr>
      <w:tr w:rsidR="009702E2" w14:paraId="7B622759" w14:textId="77777777">
        <w:trPr>
          <w:trHeight w:val="379"/>
        </w:trPr>
        <w:tc>
          <w:tcPr>
            <w:tcW w:w="1900" w:type="dxa"/>
            <w:tcBorders>
              <w:top w:val="single" w:sz="4" w:space="0" w:color="808080"/>
              <w:left w:val="single" w:sz="4" w:space="0" w:color="808080"/>
              <w:bottom w:val="single" w:sz="4" w:space="0" w:color="808080"/>
              <w:right w:val="single" w:sz="4" w:space="0" w:color="808080"/>
            </w:tcBorders>
          </w:tcPr>
          <w:p w14:paraId="45A9D3F1" w14:textId="77777777" w:rsidR="009702E2" w:rsidRDefault="00D07D32">
            <w:pPr>
              <w:spacing w:after="0"/>
            </w:pPr>
            <w:r>
              <w:rPr>
                <w:rFonts w:ascii="Times New Roman" w:eastAsia="Times New Roman" w:hAnsi="Times New Roman" w:cs="Times New Roman"/>
                <w:sz w:val="21"/>
              </w:rPr>
              <w:t>Recursive</w:t>
            </w:r>
            <w:r>
              <w:rPr>
                <w:rFonts w:ascii="Times New Roman" w:eastAsia="Times New Roman" w:hAnsi="Times New Roman" w:cs="Times New Roman"/>
                <w:sz w:val="24"/>
              </w:rPr>
              <w:t xml:space="preserve"> </w:t>
            </w:r>
          </w:p>
        </w:tc>
        <w:tc>
          <w:tcPr>
            <w:tcW w:w="2000" w:type="dxa"/>
            <w:tcBorders>
              <w:top w:val="single" w:sz="4" w:space="0" w:color="808080"/>
              <w:left w:val="single" w:sz="4" w:space="0" w:color="808080"/>
              <w:bottom w:val="single" w:sz="4" w:space="0" w:color="808080"/>
              <w:right w:val="single" w:sz="4" w:space="0" w:color="808080"/>
            </w:tcBorders>
          </w:tcPr>
          <w:p w14:paraId="1F348E0F" w14:textId="77777777" w:rsidR="009702E2" w:rsidRDefault="00D07D32">
            <w:pPr>
              <w:spacing w:after="0"/>
              <w:ind w:left="24"/>
              <w:jc w:val="center"/>
            </w:pPr>
            <w:r>
              <w:rPr>
                <w:rFonts w:ascii="Times New Roman" w:eastAsia="Times New Roman" w:hAnsi="Times New Roman" w:cs="Times New Roman"/>
                <w:sz w:val="21"/>
              </w:rPr>
              <w:t>Θ(log n)</w:t>
            </w:r>
            <w:r>
              <w:rPr>
                <w:rFonts w:ascii="Times New Roman" w:eastAsia="Times New Roman" w:hAnsi="Times New Roman" w:cs="Times New Roman"/>
                <w:sz w:val="24"/>
              </w:rPr>
              <w:t xml:space="preserve"> </w:t>
            </w:r>
          </w:p>
        </w:tc>
        <w:tc>
          <w:tcPr>
            <w:tcW w:w="1701" w:type="dxa"/>
            <w:tcBorders>
              <w:top w:val="single" w:sz="4" w:space="0" w:color="808080"/>
              <w:left w:val="single" w:sz="4" w:space="0" w:color="808080"/>
              <w:bottom w:val="single" w:sz="4" w:space="0" w:color="808080"/>
              <w:right w:val="single" w:sz="4" w:space="0" w:color="808080"/>
            </w:tcBorders>
          </w:tcPr>
          <w:p w14:paraId="3E3A9032" w14:textId="77777777" w:rsidR="009702E2" w:rsidRDefault="00D07D32">
            <w:pPr>
              <w:spacing w:after="0"/>
              <w:ind w:left="29"/>
              <w:jc w:val="center"/>
            </w:pPr>
            <w:r>
              <w:rPr>
                <w:rFonts w:ascii="Times New Roman" w:eastAsia="Times New Roman" w:hAnsi="Times New Roman" w:cs="Times New Roman"/>
                <w:sz w:val="21"/>
              </w:rPr>
              <w:t>Θ(log n)</w:t>
            </w:r>
            <w:r>
              <w:rPr>
                <w:rFonts w:ascii="Times New Roman" w:eastAsia="Times New Roman" w:hAnsi="Times New Roman" w:cs="Times New Roman"/>
                <w:sz w:val="24"/>
              </w:rPr>
              <w:t xml:space="preserve"> </w:t>
            </w:r>
          </w:p>
        </w:tc>
        <w:tc>
          <w:tcPr>
            <w:tcW w:w="3425" w:type="dxa"/>
            <w:tcBorders>
              <w:top w:val="single" w:sz="4" w:space="0" w:color="808080"/>
              <w:left w:val="single" w:sz="4" w:space="0" w:color="808080"/>
              <w:bottom w:val="single" w:sz="4" w:space="0" w:color="808080"/>
              <w:right w:val="single" w:sz="4" w:space="0" w:color="808080"/>
            </w:tcBorders>
          </w:tcPr>
          <w:p w14:paraId="67BA9139" w14:textId="77777777" w:rsidR="009702E2" w:rsidRDefault="00D07D32">
            <w:pPr>
              <w:spacing w:after="0"/>
            </w:pPr>
            <w:r>
              <w:rPr>
                <w:rFonts w:ascii="Times New Roman" w:eastAsia="Times New Roman" w:hAnsi="Times New Roman" w:cs="Times New Roman"/>
                <w:sz w:val="21"/>
              </w:rPr>
              <w:t xml:space="preserve">call stack of depth </w:t>
            </w:r>
            <w:r>
              <w:rPr>
                <w:rFonts w:ascii="Cambria Math" w:eastAsia="Cambria Math" w:hAnsi="Cambria Math" w:cs="Cambria Math"/>
                <w:sz w:val="21"/>
              </w:rPr>
              <w:t>⌊</w:t>
            </w:r>
            <w:r>
              <w:rPr>
                <w:rFonts w:ascii="Times New Roman" w:eastAsia="Times New Roman" w:hAnsi="Times New Roman" w:cs="Times New Roman"/>
                <w:sz w:val="21"/>
              </w:rPr>
              <w:t>log₂ n</w:t>
            </w:r>
            <w:r>
              <w:rPr>
                <w:rFonts w:ascii="Cambria Math" w:eastAsia="Cambria Math" w:hAnsi="Cambria Math" w:cs="Cambria Math"/>
                <w:sz w:val="21"/>
              </w:rPr>
              <w:t>⌋</w:t>
            </w:r>
            <w:r>
              <w:rPr>
                <w:rFonts w:ascii="Times New Roman" w:eastAsia="Times New Roman" w:hAnsi="Times New Roman" w:cs="Times New Roman"/>
                <w:sz w:val="21"/>
              </w:rPr>
              <w:t xml:space="preserve"> + 1</w:t>
            </w:r>
            <w:r>
              <w:rPr>
                <w:rFonts w:ascii="Times New Roman" w:eastAsia="Times New Roman" w:hAnsi="Times New Roman" w:cs="Times New Roman"/>
                <w:sz w:val="24"/>
              </w:rPr>
              <w:t xml:space="preserve"> </w:t>
            </w:r>
          </w:p>
        </w:tc>
      </w:tr>
    </w:tbl>
    <w:p w14:paraId="7F8C73E5" w14:textId="77777777" w:rsidR="009702E2" w:rsidRDefault="00D07D32">
      <w:pPr>
        <w:spacing w:after="264"/>
      </w:pPr>
      <w:r>
        <w:rPr>
          <w:rFonts w:ascii="Times New Roman" w:eastAsia="Times New Roman" w:hAnsi="Times New Roman" w:cs="Times New Roman"/>
          <w:sz w:val="24"/>
        </w:rPr>
        <w:t xml:space="preserve"> </w:t>
      </w:r>
    </w:p>
    <w:p w14:paraId="4A470E0E" w14:textId="77777777" w:rsidR="009702E2" w:rsidRDefault="00D07D32">
      <w:pPr>
        <w:pStyle w:val="Heading3"/>
        <w:spacing w:after="89"/>
        <w:ind w:left="-5"/>
      </w:pPr>
      <w:r>
        <w:lastRenderedPageBreak/>
        <w:t>(c.5) Interpretation for ShopSphere</w:t>
      </w:r>
      <w:r>
        <w:rPr>
          <w:b w:val="0"/>
          <w:color w:val="2E74B5"/>
          <w:sz w:val="26"/>
        </w:rPr>
        <w:t xml:space="preserve"> </w:t>
      </w:r>
    </w:p>
    <w:p w14:paraId="22F2FE4A" w14:textId="77777777" w:rsidR="009702E2" w:rsidRDefault="00D07D32">
      <w:pPr>
        <w:spacing w:after="122" w:line="300" w:lineRule="auto"/>
        <w:ind w:left="-5" w:hanging="10"/>
        <w:jc w:val="both"/>
      </w:pPr>
      <w:r>
        <w:rPr>
          <w:rFonts w:ascii="Times New Roman" w:eastAsia="Times New Roman" w:hAnsi="Times New Roman" w:cs="Times New Roman"/>
          <w:sz w:val="24"/>
        </w:rPr>
        <w:t xml:space="preserve">S2 scales extremely well. At n = 10⁵ a worst-case search needs </w:t>
      </w:r>
      <w:r>
        <w:rPr>
          <w:rFonts w:ascii="Cambria Math" w:eastAsia="Cambria Math" w:hAnsi="Cambria Math" w:cs="Cambria Math"/>
          <w:sz w:val="24"/>
        </w:rPr>
        <w:t>⌊</w:t>
      </w:r>
      <w:r>
        <w:rPr>
          <w:rFonts w:ascii="Times New Roman" w:eastAsia="Times New Roman" w:hAnsi="Times New Roman" w:cs="Times New Roman"/>
          <w:sz w:val="24"/>
        </w:rPr>
        <w:t>log₂ 10⁵</w:t>
      </w:r>
      <w:r>
        <w:rPr>
          <w:rFonts w:ascii="Cambria Math" w:eastAsia="Cambria Math" w:hAnsi="Cambria Math" w:cs="Cambria Math"/>
          <w:sz w:val="24"/>
        </w:rPr>
        <w:t>⌋</w:t>
      </w:r>
      <w:r>
        <w:rPr>
          <w:rFonts w:ascii="Times New Roman" w:eastAsia="Times New Roman" w:hAnsi="Times New Roman" w:cs="Times New Roman"/>
          <w:sz w:val="24"/>
        </w:rPr>
        <w:t xml:space="preserve"> + 1 = 17 comparisons; </w:t>
      </w:r>
      <w:r>
        <w:rPr>
          <w:rFonts w:ascii="Times New Roman" w:eastAsia="Times New Roman" w:hAnsi="Times New Roman" w:cs="Times New Roman"/>
          <w:sz w:val="24"/>
        </w:rPr>
        <w:t xml:space="preserve">at n = 10⁶ it needs only 20. A ten-fold growth in the catalogue adds only three comparisons (log₂ 10 ≈ 3.3). A single search therefore takes about 0.2 microseconds at 10⁸ comparisons per second. For production use the iterative version is preferable because it needs constant memory and avoids stack overhead on a busy server handling millions of concurrent lookups. The price of S2 is that the index must be kept sorted – </w:t>
      </w:r>
      <w:r>
        <w:rPr>
          <w:rFonts w:ascii="Times New Roman" w:eastAsia="Times New Roman" w:hAnsi="Times New Roman" w:cs="Times New Roman"/>
          <w:sz w:val="24"/>
        </w:rPr>
        <w:t xml:space="preserve">inserting a new product requires maintaining the order (for example with a balanced search tree or a B-tree index), which is a separate cost that the nightly batch can absorb. </w:t>
      </w:r>
      <w:r>
        <w:br w:type="page"/>
      </w:r>
    </w:p>
    <w:p w14:paraId="5F121022" w14:textId="77777777" w:rsidR="009702E2" w:rsidRDefault="00D07D32">
      <w:pPr>
        <w:pStyle w:val="Heading2"/>
        <w:ind w:left="-5"/>
      </w:pPr>
      <w:r>
        <w:lastRenderedPageBreak/>
        <w:t>Part (d): Applying the Master Theorem</w:t>
      </w:r>
      <w:r>
        <w:rPr>
          <w:b w:val="0"/>
          <w:color w:val="2E74B5"/>
        </w:rPr>
        <w:t xml:space="preserve"> </w:t>
      </w:r>
    </w:p>
    <w:p w14:paraId="5301CB7B" w14:textId="77777777" w:rsidR="009702E2" w:rsidRDefault="00D07D32">
      <w:pPr>
        <w:spacing w:after="258"/>
        <w:ind w:left="-29" w:right="-25"/>
      </w:pPr>
      <w:r>
        <w:rPr>
          <w:noProof/>
        </w:rPr>
        <mc:AlternateContent>
          <mc:Choice Requires="wpg">
            <w:drawing>
              <wp:inline distT="0" distB="0" distL="0" distR="0" wp14:anchorId="1763AB5F" wp14:editId="65B222EB">
                <wp:extent cx="5769229" cy="12192"/>
                <wp:effectExtent l="0" t="0" r="0" b="0"/>
                <wp:docPr id="54285" name="Group 54285"/>
                <wp:cNvGraphicFramePr/>
                <a:graphic xmlns:a="http://schemas.openxmlformats.org/drawingml/2006/main">
                  <a:graphicData uri="http://schemas.microsoft.com/office/word/2010/wordprocessingGroup">
                    <wpg:wgp>
                      <wpg:cNvGrpSpPr/>
                      <wpg:grpSpPr>
                        <a:xfrm>
                          <a:off x="0" y="0"/>
                          <a:ext cx="5769229" cy="12192"/>
                          <a:chOff x="0" y="0"/>
                          <a:chExt cx="5769229" cy="12192"/>
                        </a:xfrm>
                      </wpg:grpSpPr>
                      <wps:wsp>
                        <wps:cNvPr id="66782" name="Shape 66782"/>
                        <wps:cNvSpPr/>
                        <wps:spPr>
                          <a:xfrm>
                            <a:off x="0" y="0"/>
                            <a:ext cx="5769229" cy="12192"/>
                          </a:xfrm>
                          <a:custGeom>
                            <a:avLst/>
                            <a:gdLst/>
                            <a:ahLst/>
                            <a:cxnLst/>
                            <a:rect l="0" t="0" r="0" b="0"/>
                            <a:pathLst>
                              <a:path w="5769229" h="12192">
                                <a:moveTo>
                                  <a:pt x="0" y="0"/>
                                </a:moveTo>
                                <a:lnTo>
                                  <a:pt x="5769229" y="0"/>
                                </a:lnTo>
                                <a:lnTo>
                                  <a:pt x="5769229"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54285" style="width:454.27pt;height:0.960022pt;mso-position-horizontal-relative:char;mso-position-vertical-relative:line" coordsize="57692,121">
                <v:shape id="Shape 66783" style="position:absolute;width:57692;height:121;left:0;top:0;" coordsize="5769229,12192" path="m0,0l5769229,0l5769229,12192l0,12192l0,0">
                  <v:stroke weight="0pt" endcap="flat" joinstyle="miter" miterlimit="10" on="false" color="#000000" opacity="0"/>
                  <v:fill on="true" color="#1f3864"/>
                </v:shape>
              </v:group>
            </w:pict>
          </mc:Fallback>
        </mc:AlternateContent>
      </w:r>
    </w:p>
    <w:p w14:paraId="06E81371" w14:textId="77777777" w:rsidR="009702E2" w:rsidRDefault="00D07D32">
      <w:pPr>
        <w:spacing w:after="287" w:line="300" w:lineRule="auto"/>
        <w:ind w:left="-5" w:hanging="10"/>
        <w:jc w:val="both"/>
      </w:pPr>
      <w:r>
        <w:rPr>
          <w:rFonts w:ascii="Times New Roman" w:eastAsia="Times New Roman" w:hAnsi="Times New Roman" w:cs="Times New Roman"/>
          <w:sz w:val="24"/>
        </w:rPr>
        <w:t>The Master Theorem solves recurrences of the form T(n) = a·T(n/b) + f(n), where a is the number of sub-</w:t>
      </w:r>
      <w:r>
        <w:rPr>
          <w:rFonts w:ascii="Times New Roman" w:eastAsia="Times New Roman" w:hAnsi="Times New Roman" w:cs="Times New Roman"/>
          <w:sz w:val="24"/>
        </w:rPr>
        <w:t xml:space="preserve">problems, b is the factor by which the size shrinks, and f(n) is the cost of dividing and combining. The procedure is always the same: (1) identify a, b and f(n); (2) compute the watershed n^(log_b a); (3) compare f(n) with the watershed; (4) read off the case. </w:t>
      </w:r>
    </w:p>
    <w:p w14:paraId="103E7CCB" w14:textId="77777777" w:rsidR="009702E2" w:rsidRDefault="00D07D32">
      <w:pPr>
        <w:pStyle w:val="Heading3"/>
        <w:spacing w:after="125"/>
        <w:ind w:left="-5"/>
      </w:pPr>
      <w:r>
        <w:t xml:space="preserve">(d.1) Module M4 </w:t>
      </w:r>
      <w:r>
        <w:t>–</w:t>
      </w:r>
      <w:r>
        <w:t xml:space="preserve"> current design: T(n) = 4T(n/2) + n</w:t>
      </w:r>
      <w:r>
        <w:rPr>
          <w:b w:val="0"/>
          <w:color w:val="2E74B5"/>
          <w:sz w:val="26"/>
        </w:rPr>
        <w:t xml:space="preserve"> </w:t>
      </w:r>
    </w:p>
    <w:p w14:paraId="484627B3" w14:textId="77777777" w:rsidR="009702E2" w:rsidRDefault="00D07D32">
      <w:pPr>
        <w:pStyle w:val="Heading4"/>
        <w:spacing w:after="0"/>
        <w:ind w:left="-5"/>
      </w:pPr>
      <w:r>
        <w:t xml:space="preserve">Step 1 </w:t>
      </w:r>
      <w:r>
        <w:t>–</w:t>
      </w:r>
      <w:r>
        <w:t xml:space="preserve"> identify the parameters</w:t>
      </w:r>
      <w:r>
        <w:rPr>
          <w:b w:val="0"/>
          <w:i w:val="0"/>
        </w:rPr>
        <w:t xml:space="preserve"> </w:t>
      </w:r>
    </w:p>
    <w:tbl>
      <w:tblPr>
        <w:tblStyle w:val="TableGrid"/>
        <w:tblW w:w="9026" w:type="dxa"/>
        <w:tblInd w:w="6" w:type="dxa"/>
        <w:tblCellMar>
          <w:top w:w="98" w:type="dxa"/>
          <w:left w:w="91" w:type="dxa"/>
          <w:bottom w:w="0" w:type="dxa"/>
          <w:right w:w="115" w:type="dxa"/>
        </w:tblCellMar>
        <w:tblLook w:val="04A0" w:firstRow="1" w:lastRow="0" w:firstColumn="1" w:lastColumn="0" w:noHBand="0" w:noVBand="1"/>
      </w:tblPr>
      <w:tblGrid>
        <w:gridCol w:w="1799"/>
        <w:gridCol w:w="2400"/>
        <w:gridCol w:w="4827"/>
      </w:tblGrid>
      <w:tr w:rsidR="009702E2" w14:paraId="0119FCE5" w14:textId="77777777">
        <w:trPr>
          <w:trHeight w:val="348"/>
        </w:trPr>
        <w:tc>
          <w:tcPr>
            <w:tcW w:w="1799" w:type="dxa"/>
            <w:tcBorders>
              <w:top w:val="single" w:sz="4" w:space="0" w:color="808080"/>
              <w:left w:val="single" w:sz="4" w:space="0" w:color="808080"/>
              <w:bottom w:val="single" w:sz="4" w:space="0" w:color="808080"/>
              <w:right w:val="single" w:sz="4" w:space="0" w:color="808080"/>
            </w:tcBorders>
            <w:shd w:val="clear" w:color="auto" w:fill="1F3864"/>
          </w:tcPr>
          <w:p w14:paraId="466DE175" w14:textId="77777777" w:rsidR="009702E2" w:rsidRDefault="00D07D32">
            <w:pPr>
              <w:spacing w:after="0"/>
              <w:ind w:left="28"/>
              <w:jc w:val="center"/>
            </w:pPr>
            <w:r>
              <w:rPr>
                <w:rFonts w:ascii="Times New Roman" w:eastAsia="Times New Roman" w:hAnsi="Times New Roman" w:cs="Times New Roman"/>
                <w:b/>
                <w:color w:val="FFFFFF"/>
                <w:sz w:val="21"/>
              </w:rPr>
              <w:t>Quantity</w:t>
            </w:r>
            <w:r>
              <w:rPr>
                <w:rFonts w:ascii="Times New Roman" w:eastAsia="Times New Roman" w:hAnsi="Times New Roman" w:cs="Times New Roman"/>
                <w:color w:val="FFFFFF"/>
                <w:sz w:val="24"/>
              </w:rPr>
              <w:t xml:space="preserve"> </w:t>
            </w:r>
          </w:p>
        </w:tc>
        <w:tc>
          <w:tcPr>
            <w:tcW w:w="2400" w:type="dxa"/>
            <w:tcBorders>
              <w:top w:val="single" w:sz="4" w:space="0" w:color="808080"/>
              <w:left w:val="single" w:sz="4" w:space="0" w:color="808080"/>
              <w:bottom w:val="single" w:sz="4" w:space="0" w:color="808080"/>
              <w:right w:val="single" w:sz="4" w:space="0" w:color="808080"/>
            </w:tcBorders>
            <w:shd w:val="clear" w:color="auto" w:fill="1F3864"/>
          </w:tcPr>
          <w:p w14:paraId="006F20C5" w14:textId="77777777" w:rsidR="009702E2" w:rsidRDefault="00D07D32">
            <w:pPr>
              <w:spacing w:after="0"/>
              <w:ind w:left="29"/>
              <w:jc w:val="center"/>
            </w:pPr>
            <w:r>
              <w:rPr>
                <w:rFonts w:ascii="Times New Roman" w:eastAsia="Times New Roman" w:hAnsi="Times New Roman" w:cs="Times New Roman"/>
                <w:b/>
                <w:color w:val="FFFFFF"/>
                <w:sz w:val="21"/>
              </w:rPr>
              <w:t>Value</w:t>
            </w:r>
            <w:r>
              <w:rPr>
                <w:rFonts w:ascii="Times New Roman" w:eastAsia="Times New Roman" w:hAnsi="Times New Roman" w:cs="Times New Roman"/>
                <w:color w:val="FFFFFF"/>
                <w:sz w:val="24"/>
              </w:rPr>
              <w:t xml:space="preserve"> </w:t>
            </w:r>
          </w:p>
        </w:tc>
        <w:tc>
          <w:tcPr>
            <w:tcW w:w="4826" w:type="dxa"/>
            <w:tcBorders>
              <w:top w:val="single" w:sz="4" w:space="0" w:color="808080"/>
              <w:left w:val="single" w:sz="4" w:space="0" w:color="808080"/>
              <w:bottom w:val="single" w:sz="4" w:space="0" w:color="808080"/>
              <w:right w:val="single" w:sz="4" w:space="0" w:color="808080"/>
            </w:tcBorders>
            <w:shd w:val="clear" w:color="auto" w:fill="1F3864"/>
          </w:tcPr>
          <w:p w14:paraId="4248E22F" w14:textId="77777777" w:rsidR="009702E2" w:rsidRDefault="00D07D32">
            <w:pPr>
              <w:spacing w:after="0"/>
              <w:ind w:left="27"/>
              <w:jc w:val="center"/>
            </w:pPr>
            <w:r>
              <w:rPr>
                <w:rFonts w:ascii="Times New Roman" w:eastAsia="Times New Roman" w:hAnsi="Times New Roman" w:cs="Times New Roman"/>
                <w:b/>
                <w:color w:val="FFFFFF"/>
                <w:sz w:val="21"/>
              </w:rPr>
              <w:t>Meaning</w:t>
            </w:r>
            <w:r>
              <w:rPr>
                <w:rFonts w:ascii="Times New Roman" w:eastAsia="Times New Roman" w:hAnsi="Times New Roman" w:cs="Times New Roman"/>
                <w:color w:val="FFFFFF"/>
                <w:sz w:val="24"/>
              </w:rPr>
              <w:t xml:space="preserve"> </w:t>
            </w:r>
          </w:p>
        </w:tc>
      </w:tr>
      <w:tr w:rsidR="009702E2" w14:paraId="05BA9604" w14:textId="77777777">
        <w:trPr>
          <w:trHeight w:val="393"/>
        </w:trPr>
        <w:tc>
          <w:tcPr>
            <w:tcW w:w="1799" w:type="dxa"/>
            <w:tcBorders>
              <w:top w:val="single" w:sz="4" w:space="0" w:color="808080"/>
              <w:left w:val="single" w:sz="4" w:space="0" w:color="808080"/>
              <w:bottom w:val="single" w:sz="4" w:space="0" w:color="808080"/>
              <w:right w:val="single" w:sz="4" w:space="0" w:color="808080"/>
            </w:tcBorders>
          </w:tcPr>
          <w:p w14:paraId="5D0797A2" w14:textId="77777777" w:rsidR="009702E2" w:rsidRDefault="00D07D32">
            <w:pPr>
              <w:spacing w:after="0"/>
              <w:ind w:left="25"/>
              <w:jc w:val="center"/>
            </w:pPr>
            <w:r>
              <w:rPr>
                <w:rFonts w:ascii="Times New Roman" w:eastAsia="Times New Roman" w:hAnsi="Times New Roman" w:cs="Times New Roman"/>
                <w:sz w:val="21"/>
              </w:rPr>
              <w:t>a</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075115C5" w14:textId="77777777" w:rsidR="009702E2" w:rsidRDefault="00D07D32">
            <w:pPr>
              <w:spacing w:after="0"/>
              <w:ind w:left="25"/>
              <w:jc w:val="center"/>
            </w:pPr>
            <w:r>
              <w:rPr>
                <w:rFonts w:ascii="Times New Roman" w:eastAsia="Times New Roman" w:hAnsi="Times New Roman" w:cs="Times New Roman"/>
                <w:sz w:val="21"/>
              </w:rPr>
              <w:t>4</w:t>
            </w:r>
            <w:r>
              <w:rPr>
                <w:rFonts w:ascii="Times New Roman" w:eastAsia="Times New Roman" w:hAnsi="Times New Roman" w:cs="Times New Roman"/>
                <w:sz w:val="24"/>
              </w:rPr>
              <w:t xml:space="preserve"> </w:t>
            </w:r>
          </w:p>
        </w:tc>
        <w:tc>
          <w:tcPr>
            <w:tcW w:w="4826" w:type="dxa"/>
            <w:tcBorders>
              <w:top w:val="single" w:sz="4" w:space="0" w:color="808080"/>
              <w:left w:val="single" w:sz="4" w:space="0" w:color="808080"/>
              <w:bottom w:val="single" w:sz="4" w:space="0" w:color="808080"/>
              <w:right w:val="single" w:sz="4" w:space="0" w:color="808080"/>
            </w:tcBorders>
          </w:tcPr>
          <w:p w14:paraId="4CBCE56E" w14:textId="77777777" w:rsidR="009702E2" w:rsidRDefault="00D07D32">
            <w:pPr>
              <w:spacing w:after="0"/>
            </w:pPr>
            <w:r>
              <w:rPr>
                <w:rFonts w:ascii="Times New Roman" w:eastAsia="Times New Roman" w:hAnsi="Times New Roman" w:cs="Times New Roman"/>
                <w:sz w:val="21"/>
              </w:rPr>
              <w:t>four sub-problems (replicated partitions)</w:t>
            </w:r>
            <w:r>
              <w:rPr>
                <w:rFonts w:ascii="Times New Roman" w:eastAsia="Times New Roman" w:hAnsi="Times New Roman" w:cs="Times New Roman"/>
                <w:sz w:val="24"/>
              </w:rPr>
              <w:t xml:space="preserve"> </w:t>
            </w:r>
          </w:p>
        </w:tc>
      </w:tr>
      <w:tr w:rsidR="009702E2" w14:paraId="13839EF8" w14:textId="77777777">
        <w:trPr>
          <w:trHeight w:val="372"/>
        </w:trPr>
        <w:tc>
          <w:tcPr>
            <w:tcW w:w="1799" w:type="dxa"/>
            <w:tcBorders>
              <w:top w:val="single" w:sz="4" w:space="0" w:color="808080"/>
              <w:left w:val="single" w:sz="4" w:space="0" w:color="808080"/>
              <w:bottom w:val="single" w:sz="4" w:space="0" w:color="808080"/>
              <w:right w:val="single" w:sz="4" w:space="0" w:color="808080"/>
            </w:tcBorders>
          </w:tcPr>
          <w:p w14:paraId="6219BDE4" w14:textId="77777777" w:rsidR="009702E2" w:rsidRDefault="00D07D32">
            <w:pPr>
              <w:spacing w:after="0"/>
              <w:ind w:left="23"/>
              <w:jc w:val="center"/>
            </w:pPr>
            <w:r>
              <w:rPr>
                <w:rFonts w:ascii="Times New Roman" w:eastAsia="Times New Roman" w:hAnsi="Times New Roman" w:cs="Times New Roman"/>
                <w:sz w:val="21"/>
              </w:rPr>
              <w:t>b</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1096B4A4" w14:textId="77777777" w:rsidR="009702E2" w:rsidRDefault="00D07D32">
            <w:pPr>
              <w:spacing w:after="0"/>
              <w:ind w:left="25"/>
              <w:jc w:val="center"/>
            </w:pPr>
            <w:r>
              <w:rPr>
                <w:rFonts w:ascii="Times New Roman" w:eastAsia="Times New Roman" w:hAnsi="Times New Roman" w:cs="Times New Roman"/>
                <w:sz w:val="21"/>
              </w:rPr>
              <w:t>2</w:t>
            </w:r>
            <w:r>
              <w:rPr>
                <w:rFonts w:ascii="Times New Roman" w:eastAsia="Times New Roman" w:hAnsi="Times New Roman" w:cs="Times New Roman"/>
                <w:sz w:val="24"/>
              </w:rPr>
              <w:t xml:space="preserve"> </w:t>
            </w:r>
          </w:p>
        </w:tc>
        <w:tc>
          <w:tcPr>
            <w:tcW w:w="4826" w:type="dxa"/>
            <w:tcBorders>
              <w:top w:val="single" w:sz="4" w:space="0" w:color="808080"/>
              <w:left w:val="single" w:sz="4" w:space="0" w:color="808080"/>
              <w:bottom w:val="single" w:sz="4" w:space="0" w:color="808080"/>
              <w:right w:val="single" w:sz="4" w:space="0" w:color="808080"/>
            </w:tcBorders>
          </w:tcPr>
          <w:p w14:paraId="009C9EC5" w14:textId="77777777" w:rsidR="009702E2" w:rsidRDefault="00D07D32">
            <w:pPr>
              <w:spacing w:after="0"/>
            </w:pPr>
            <w:r>
              <w:rPr>
                <w:rFonts w:ascii="Times New Roman" w:eastAsia="Times New Roman" w:hAnsi="Times New Roman" w:cs="Times New Roman"/>
                <w:sz w:val="21"/>
              </w:rPr>
              <w:t>each sub-problem has size n/2</w:t>
            </w:r>
            <w:r>
              <w:rPr>
                <w:rFonts w:ascii="Times New Roman" w:eastAsia="Times New Roman" w:hAnsi="Times New Roman" w:cs="Times New Roman"/>
                <w:sz w:val="24"/>
              </w:rPr>
              <w:t xml:space="preserve"> </w:t>
            </w:r>
          </w:p>
        </w:tc>
      </w:tr>
      <w:tr w:rsidR="009702E2" w14:paraId="0B3CCA98" w14:textId="77777777">
        <w:trPr>
          <w:trHeight w:val="372"/>
        </w:trPr>
        <w:tc>
          <w:tcPr>
            <w:tcW w:w="1799" w:type="dxa"/>
            <w:tcBorders>
              <w:top w:val="single" w:sz="4" w:space="0" w:color="808080"/>
              <w:left w:val="single" w:sz="4" w:space="0" w:color="808080"/>
              <w:bottom w:val="single" w:sz="4" w:space="0" w:color="808080"/>
              <w:right w:val="single" w:sz="4" w:space="0" w:color="808080"/>
            </w:tcBorders>
          </w:tcPr>
          <w:p w14:paraId="3B765ACD" w14:textId="77777777" w:rsidR="009702E2" w:rsidRDefault="00D07D32">
            <w:pPr>
              <w:spacing w:after="0"/>
              <w:ind w:left="26"/>
              <w:jc w:val="center"/>
            </w:pPr>
            <w:r>
              <w:rPr>
                <w:rFonts w:ascii="Times New Roman" w:eastAsia="Times New Roman" w:hAnsi="Times New Roman" w:cs="Times New Roman"/>
                <w:sz w:val="21"/>
              </w:rPr>
              <w:t>f(n)</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46862D1F" w14:textId="77777777" w:rsidR="009702E2" w:rsidRDefault="00D07D32">
            <w:pPr>
              <w:spacing w:after="0"/>
              <w:ind w:left="25"/>
              <w:jc w:val="center"/>
            </w:pPr>
            <w:r>
              <w:rPr>
                <w:rFonts w:ascii="Times New Roman" w:eastAsia="Times New Roman" w:hAnsi="Times New Roman" w:cs="Times New Roman"/>
                <w:sz w:val="21"/>
              </w:rPr>
              <w:t>n</w:t>
            </w:r>
            <w:r>
              <w:rPr>
                <w:rFonts w:ascii="Times New Roman" w:eastAsia="Times New Roman" w:hAnsi="Times New Roman" w:cs="Times New Roman"/>
                <w:sz w:val="24"/>
              </w:rPr>
              <w:t xml:space="preserve"> </w:t>
            </w:r>
          </w:p>
        </w:tc>
        <w:tc>
          <w:tcPr>
            <w:tcW w:w="4826" w:type="dxa"/>
            <w:tcBorders>
              <w:top w:val="single" w:sz="4" w:space="0" w:color="808080"/>
              <w:left w:val="single" w:sz="4" w:space="0" w:color="808080"/>
              <w:bottom w:val="single" w:sz="4" w:space="0" w:color="808080"/>
              <w:right w:val="single" w:sz="4" w:space="0" w:color="808080"/>
            </w:tcBorders>
          </w:tcPr>
          <w:p w14:paraId="247DDABA" w14:textId="77777777" w:rsidR="009702E2" w:rsidRDefault="00D07D32">
            <w:pPr>
              <w:spacing w:after="0"/>
            </w:pPr>
            <w:r>
              <w:rPr>
                <w:rFonts w:ascii="Times New Roman" w:eastAsia="Times New Roman" w:hAnsi="Times New Roman" w:cs="Times New Roman"/>
                <w:sz w:val="21"/>
              </w:rPr>
              <w:t>linear-time merge</w:t>
            </w:r>
            <w:r>
              <w:rPr>
                <w:rFonts w:ascii="Times New Roman" w:eastAsia="Times New Roman" w:hAnsi="Times New Roman" w:cs="Times New Roman"/>
                <w:sz w:val="24"/>
              </w:rPr>
              <w:t xml:space="preserve"> </w:t>
            </w:r>
          </w:p>
        </w:tc>
      </w:tr>
      <w:tr w:rsidR="009702E2" w14:paraId="723742CC" w14:textId="77777777">
        <w:trPr>
          <w:trHeight w:val="372"/>
        </w:trPr>
        <w:tc>
          <w:tcPr>
            <w:tcW w:w="1799" w:type="dxa"/>
            <w:tcBorders>
              <w:top w:val="single" w:sz="4" w:space="0" w:color="808080"/>
              <w:left w:val="single" w:sz="4" w:space="0" w:color="808080"/>
              <w:bottom w:val="single" w:sz="4" w:space="0" w:color="808080"/>
              <w:right w:val="single" w:sz="4" w:space="0" w:color="808080"/>
            </w:tcBorders>
          </w:tcPr>
          <w:p w14:paraId="3634E576" w14:textId="77777777" w:rsidR="009702E2" w:rsidRDefault="00D07D32">
            <w:pPr>
              <w:spacing w:after="0"/>
              <w:ind w:left="25"/>
              <w:jc w:val="center"/>
            </w:pPr>
            <w:r>
              <w:rPr>
                <w:rFonts w:ascii="Times New Roman" w:eastAsia="Times New Roman" w:hAnsi="Times New Roman" w:cs="Times New Roman"/>
                <w:sz w:val="21"/>
              </w:rPr>
              <w:t>log_b a</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2653BB35" w14:textId="77777777" w:rsidR="009702E2" w:rsidRDefault="00D07D32">
            <w:pPr>
              <w:spacing w:after="0"/>
              <w:ind w:left="29"/>
              <w:jc w:val="center"/>
            </w:pPr>
            <w:r>
              <w:rPr>
                <w:rFonts w:ascii="Times New Roman" w:eastAsia="Times New Roman" w:hAnsi="Times New Roman" w:cs="Times New Roman"/>
                <w:sz w:val="21"/>
              </w:rPr>
              <w:t>log₂ 4 = 2</w:t>
            </w:r>
            <w:r>
              <w:rPr>
                <w:rFonts w:ascii="Times New Roman" w:eastAsia="Times New Roman" w:hAnsi="Times New Roman" w:cs="Times New Roman"/>
                <w:sz w:val="24"/>
              </w:rPr>
              <w:t xml:space="preserve"> </w:t>
            </w:r>
          </w:p>
        </w:tc>
        <w:tc>
          <w:tcPr>
            <w:tcW w:w="4826" w:type="dxa"/>
            <w:tcBorders>
              <w:top w:val="single" w:sz="4" w:space="0" w:color="808080"/>
              <w:left w:val="single" w:sz="4" w:space="0" w:color="808080"/>
              <w:bottom w:val="single" w:sz="4" w:space="0" w:color="808080"/>
              <w:right w:val="single" w:sz="4" w:space="0" w:color="808080"/>
            </w:tcBorders>
          </w:tcPr>
          <w:p w14:paraId="7541A3D6" w14:textId="77777777" w:rsidR="009702E2" w:rsidRDefault="00D07D32">
            <w:pPr>
              <w:spacing w:after="0"/>
            </w:pPr>
            <w:r>
              <w:rPr>
                <w:rFonts w:ascii="Times New Roman" w:eastAsia="Times New Roman" w:hAnsi="Times New Roman" w:cs="Times New Roman"/>
                <w:sz w:val="21"/>
              </w:rPr>
              <w:t>exponent of the watershed</w:t>
            </w:r>
            <w:r>
              <w:rPr>
                <w:rFonts w:ascii="Times New Roman" w:eastAsia="Times New Roman" w:hAnsi="Times New Roman" w:cs="Times New Roman"/>
                <w:sz w:val="24"/>
              </w:rPr>
              <w:t xml:space="preserve"> </w:t>
            </w:r>
          </w:p>
        </w:tc>
      </w:tr>
      <w:tr w:rsidR="009702E2" w14:paraId="371DF81B" w14:textId="77777777">
        <w:trPr>
          <w:trHeight w:val="372"/>
        </w:trPr>
        <w:tc>
          <w:tcPr>
            <w:tcW w:w="1799" w:type="dxa"/>
            <w:tcBorders>
              <w:top w:val="single" w:sz="4" w:space="0" w:color="808080"/>
              <w:left w:val="single" w:sz="4" w:space="0" w:color="808080"/>
              <w:bottom w:val="single" w:sz="4" w:space="0" w:color="808080"/>
              <w:right w:val="single" w:sz="4" w:space="0" w:color="808080"/>
            </w:tcBorders>
          </w:tcPr>
          <w:p w14:paraId="4D0A8844" w14:textId="77777777" w:rsidR="009702E2" w:rsidRDefault="00D07D32">
            <w:pPr>
              <w:spacing w:after="0"/>
              <w:ind w:left="29"/>
              <w:jc w:val="center"/>
            </w:pPr>
            <w:r>
              <w:rPr>
                <w:rFonts w:ascii="Times New Roman" w:eastAsia="Times New Roman" w:hAnsi="Times New Roman" w:cs="Times New Roman"/>
                <w:sz w:val="21"/>
              </w:rPr>
              <w:t>n^(log_b a)</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281A71CB" w14:textId="77777777" w:rsidR="009702E2" w:rsidRDefault="00D07D32">
            <w:pPr>
              <w:spacing w:after="0"/>
              <w:ind w:left="26"/>
              <w:jc w:val="center"/>
            </w:pPr>
            <w:r>
              <w:rPr>
                <w:rFonts w:ascii="Times New Roman" w:eastAsia="Times New Roman" w:hAnsi="Times New Roman" w:cs="Times New Roman"/>
                <w:sz w:val="21"/>
              </w:rPr>
              <w:t>n²</w:t>
            </w:r>
            <w:r>
              <w:rPr>
                <w:rFonts w:ascii="Times New Roman" w:eastAsia="Times New Roman" w:hAnsi="Times New Roman" w:cs="Times New Roman"/>
                <w:sz w:val="24"/>
              </w:rPr>
              <w:t xml:space="preserve"> </w:t>
            </w:r>
          </w:p>
        </w:tc>
        <w:tc>
          <w:tcPr>
            <w:tcW w:w="4826" w:type="dxa"/>
            <w:tcBorders>
              <w:top w:val="single" w:sz="4" w:space="0" w:color="808080"/>
              <w:left w:val="single" w:sz="4" w:space="0" w:color="808080"/>
              <w:bottom w:val="single" w:sz="4" w:space="0" w:color="808080"/>
              <w:right w:val="single" w:sz="4" w:space="0" w:color="808080"/>
            </w:tcBorders>
          </w:tcPr>
          <w:p w14:paraId="198C5177" w14:textId="77777777" w:rsidR="009702E2" w:rsidRDefault="00D07D32">
            <w:pPr>
              <w:spacing w:after="0"/>
            </w:pPr>
            <w:r>
              <w:rPr>
                <w:rFonts w:ascii="Times New Roman" w:eastAsia="Times New Roman" w:hAnsi="Times New Roman" w:cs="Times New Roman"/>
                <w:sz w:val="21"/>
              </w:rPr>
              <w:t>number of leaves of the recursion tree</w:t>
            </w:r>
            <w:r>
              <w:rPr>
                <w:rFonts w:ascii="Times New Roman" w:eastAsia="Times New Roman" w:hAnsi="Times New Roman" w:cs="Times New Roman"/>
                <w:sz w:val="24"/>
              </w:rPr>
              <w:t xml:space="preserve"> </w:t>
            </w:r>
          </w:p>
        </w:tc>
      </w:tr>
    </w:tbl>
    <w:p w14:paraId="13C3EE4A" w14:textId="77777777" w:rsidR="009702E2" w:rsidRDefault="00D07D32">
      <w:pPr>
        <w:spacing w:after="159"/>
      </w:pPr>
      <w:r>
        <w:rPr>
          <w:rFonts w:ascii="Times New Roman" w:eastAsia="Times New Roman" w:hAnsi="Times New Roman" w:cs="Times New Roman"/>
          <w:sz w:val="24"/>
        </w:rPr>
        <w:t xml:space="preserve"> </w:t>
      </w:r>
    </w:p>
    <w:p w14:paraId="5E99557D" w14:textId="77777777" w:rsidR="009702E2" w:rsidRDefault="00D07D32">
      <w:pPr>
        <w:spacing w:after="4" w:line="296" w:lineRule="auto"/>
        <w:ind w:left="-5" w:right="5" w:hanging="10"/>
        <w:jc w:val="both"/>
      </w:pPr>
      <w:r>
        <w:rPr>
          <w:rFonts w:ascii="Times New Roman" w:eastAsia="Times New Roman" w:hAnsi="Times New Roman" w:cs="Times New Roman"/>
          <w:b/>
          <w:i/>
          <w:color w:val="1F4D78"/>
          <w:sz w:val="24"/>
        </w:rPr>
        <w:t>Step 2 – compare f(n) with n^(log_b a)</w:t>
      </w:r>
      <w:r>
        <w:rPr>
          <w:rFonts w:ascii="Times New Roman" w:eastAsia="Times New Roman" w:hAnsi="Times New Roman" w:cs="Times New Roman"/>
          <w:color w:val="1F4D78"/>
          <w:sz w:val="24"/>
        </w:rPr>
        <w:t xml:space="preserve"> </w:t>
      </w:r>
      <w:r>
        <w:rPr>
          <w:rFonts w:ascii="Times New Roman" w:eastAsia="Times New Roman" w:hAnsi="Times New Roman" w:cs="Times New Roman"/>
          <w:sz w:val="24"/>
        </w:rPr>
        <w:t xml:space="preserve">f(n) = n and n^(log_b a) = n². Is f(n) = O(n^(2 − ε)) for some ε &gt; 0? Take ε = 1: n = O(n¹) </w:t>
      </w:r>
      <w:r>
        <w:rPr>
          <w:rFonts w:ascii="Segoe UI Symbol" w:eastAsia="Segoe UI Symbol" w:hAnsi="Segoe UI Symbol" w:cs="Segoe UI Symbol"/>
          <w:sz w:val="24"/>
        </w:rPr>
        <w:t>✔</w:t>
      </w:r>
      <w:r>
        <w:rPr>
          <w:rFonts w:ascii="Times New Roman" w:eastAsia="Times New Roman" w:hAnsi="Times New Roman" w:cs="Times New Roman"/>
          <w:sz w:val="24"/>
        </w:rPr>
        <w:t xml:space="preserve">. </w:t>
      </w:r>
    </w:p>
    <w:p w14:paraId="3B7176A0" w14:textId="77777777" w:rsidR="009702E2" w:rsidRDefault="00D07D32">
      <w:pPr>
        <w:spacing w:after="187" w:line="300" w:lineRule="auto"/>
        <w:ind w:left="-5" w:hanging="10"/>
        <w:jc w:val="both"/>
      </w:pPr>
      <w:r>
        <w:rPr>
          <w:rFonts w:ascii="Times New Roman" w:eastAsia="Times New Roman" w:hAnsi="Times New Roman" w:cs="Times New Roman"/>
          <w:sz w:val="24"/>
        </w:rPr>
        <w:t xml:space="preserve">So f(n) is </w:t>
      </w:r>
      <w:r>
        <w:rPr>
          <w:rFonts w:ascii="Times New Roman" w:eastAsia="Times New Roman" w:hAnsi="Times New Roman" w:cs="Times New Roman"/>
          <w:b/>
          <w:sz w:val="24"/>
        </w:rPr>
        <w:t>polynomially smaller</w:t>
      </w:r>
      <w:r>
        <w:rPr>
          <w:rFonts w:ascii="Times New Roman" w:eastAsia="Times New Roman" w:hAnsi="Times New Roman" w:cs="Times New Roman"/>
          <w:sz w:val="24"/>
        </w:rPr>
        <w:t xml:space="preserve"> than the watershed. </w:t>
      </w:r>
    </w:p>
    <w:p w14:paraId="0AE0A647" w14:textId="77777777" w:rsidR="009702E2" w:rsidRDefault="00D07D32">
      <w:pPr>
        <w:pStyle w:val="Heading4"/>
        <w:spacing w:after="0"/>
        <w:ind w:left="-5"/>
      </w:pPr>
      <w:r>
        <w:t xml:space="preserve">Step 3 </w:t>
      </w:r>
      <w:r>
        <w:t>–</w:t>
      </w:r>
      <w:r>
        <w:t xml:space="preserve"> case and result</w:t>
      </w:r>
      <w:r>
        <w:rPr>
          <w:b w:val="0"/>
          <w:i w:val="0"/>
        </w:rPr>
        <w:t xml:space="preserve"> </w:t>
      </w:r>
    </w:p>
    <w:tbl>
      <w:tblPr>
        <w:tblStyle w:val="TableGrid"/>
        <w:tblW w:w="8889" w:type="dxa"/>
        <w:tblInd w:w="-31" w:type="dxa"/>
        <w:tblCellMar>
          <w:top w:w="0" w:type="dxa"/>
          <w:left w:w="0" w:type="dxa"/>
          <w:bottom w:w="0" w:type="dxa"/>
          <w:right w:w="0" w:type="dxa"/>
        </w:tblCellMar>
        <w:tblLook w:val="04A0" w:firstRow="1" w:lastRow="0" w:firstColumn="1" w:lastColumn="0" w:noHBand="0" w:noVBand="1"/>
      </w:tblPr>
      <w:tblGrid>
        <w:gridCol w:w="38"/>
        <w:gridCol w:w="9024"/>
      </w:tblGrid>
      <w:tr w:rsidR="009702E2" w14:paraId="150B0146" w14:textId="77777777">
        <w:trPr>
          <w:trHeight w:val="322"/>
        </w:trPr>
        <w:tc>
          <w:tcPr>
            <w:tcW w:w="122" w:type="dxa"/>
            <w:tcBorders>
              <w:top w:val="nil"/>
              <w:left w:val="nil"/>
              <w:bottom w:val="nil"/>
              <w:right w:val="nil"/>
            </w:tcBorders>
          </w:tcPr>
          <w:p w14:paraId="6757B693" w14:textId="77777777" w:rsidR="009702E2" w:rsidRDefault="00D07D32">
            <w:pPr>
              <w:spacing w:after="0"/>
            </w:pPr>
            <w:r>
              <w:rPr>
                <w:noProof/>
              </w:rPr>
              <mc:AlternateContent>
                <mc:Choice Requires="wpg">
                  <w:drawing>
                    <wp:inline distT="0" distB="0" distL="0" distR="0" wp14:anchorId="7DF26F2E" wp14:editId="58A0216F">
                      <wp:extent cx="27432" cy="204216"/>
                      <wp:effectExtent l="0" t="0" r="0" b="0"/>
                      <wp:docPr id="54286" name="Group 54286"/>
                      <wp:cNvGraphicFramePr/>
                      <a:graphic xmlns:a="http://schemas.openxmlformats.org/drawingml/2006/main">
                        <a:graphicData uri="http://schemas.microsoft.com/office/word/2010/wordprocessingGroup">
                          <wpg:wgp>
                            <wpg:cNvGrpSpPr/>
                            <wpg:grpSpPr>
                              <a:xfrm>
                                <a:off x="0" y="0"/>
                                <a:ext cx="27432" cy="204216"/>
                                <a:chOff x="0" y="0"/>
                                <a:chExt cx="27432" cy="204216"/>
                              </a:xfrm>
                            </wpg:grpSpPr>
                            <wps:wsp>
                              <wps:cNvPr id="66784" name="Shape 66784"/>
                              <wps:cNvSpPr/>
                              <wps:spPr>
                                <a:xfrm>
                                  <a:off x="0" y="0"/>
                                  <a:ext cx="27432" cy="204216"/>
                                </a:xfrm>
                                <a:custGeom>
                                  <a:avLst/>
                                  <a:gdLst/>
                                  <a:ahLst/>
                                  <a:cxnLst/>
                                  <a:rect l="0" t="0" r="0" b="0"/>
                                  <a:pathLst>
                                    <a:path w="27432" h="204216">
                                      <a:moveTo>
                                        <a:pt x="0" y="0"/>
                                      </a:moveTo>
                                      <a:lnTo>
                                        <a:pt x="27432" y="0"/>
                                      </a:lnTo>
                                      <a:lnTo>
                                        <a:pt x="27432" y="204216"/>
                                      </a:lnTo>
                                      <a:lnTo>
                                        <a:pt x="0" y="20421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54286" style="width:2.16pt;height:16.08pt;mso-position-horizontal-relative:char;mso-position-vertical-relative:line" coordsize="274,2042">
                      <v:shape id="Shape 66785" style="position:absolute;width:274;height:2042;left:0;top:0;" coordsize="27432,204216" path="m0,0l27432,0l27432,204216l0,204216l0,0">
                        <v:stroke weight="0pt" endcap="flat" joinstyle="miter" miterlimit="10" on="false" color="#000000" opacity="0"/>
                        <v:fill on="true" color="#2e5597"/>
                      </v:shape>
                    </v:group>
                  </w:pict>
                </mc:Fallback>
              </mc:AlternateContent>
            </w:r>
          </w:p>
        </w:tc>
        <w:tc>
          <w:tcPr>
            <w:tcW w:w="8766" w:type="dxa"/>
            <w:tcBorders>
              <w:top w:val="nil"/>
              <w:left w:val="nil"/>
              <w:bottom w:val="nil"/>
              <w:right w:val="nil"/>
            </w:tcBorders>
          </w:tcPr>
          <w:p w14:paraId="2B041BDE" w14:textId="77777777" w:rsidR="009702E2" w:rsidRDefault="009702E2">
            <w:pPr>
              <w:spacing w:after="0"/>
              <w:ind w:left="-1532" w:right="10298"/>
            </w:pPr>
          </w:p>
          <w:tbl>
            <w:tblPr>
              <w:tblStyle w:val="TableGrid"/>
              <w:tblW w:w="8687" w:type="dxa"/>
              <w:tblInd w:w="79" w:type="dxa"/>
              <w:tblCellMar>
                <w:top w:w="55" w:type="dxa"/>
                <w:left w:w="29" w:type="dxa"/>
                <w:bottom w:w="0" w:type="dxa"/>
                <w:right w:w="115" w:type="dxa"/>
              </w:tblCellMar>
              <w:tblLook w:val="04A0" w:firstRow="1" w:lastRow="0" w:firstColumn="1" w:lastColumn="0" w:noHBand="0" w:noVBand="1"/>
            </w:tblPr>
            <w:tblGrid>
              <w:gridCol w:w="8687"/>
            </w:tblGrid>
            <w:tr w:rsidR="009702E2" w14:paraId="41BCBCC9" w14:textId="77777777">
              <w:trPr>
                <w:trHeight w:val="322"/>
              </w:trPr>
              <w:tc>
                <w:tcPr>
                  <w:tcW w:w="8687" w:type="dxa"/>
                  <w:tcBorders>
                    <w:top w:val="nil"/>
                    <w:left w:val="nil"/>
                    <w:bottom w:val="nil"/>
                    <w:right w:val="nil"/>
                  </w:tcBorders>
                  <w:shd w:val="clear" w:color="auto" w:fill="E8F0FB"/>
                </w:tcPr>
                <w:p w14:paraId="57ADCDCB" w14:textId="77777777" w:rsidR="009702E2" w:rsidRDefault="00D07D32">
                  <w:pPr>
                    <w:spacing w:after="0"/>
                  </w:pPr>
                  <w:r>
                    <w:rPr>
                      <w:rFonts w:ascii="Times New Roman" w:eastAsia="Times New Roman" w:hAnsi="Times New Roman" w:cs="Times New Roman"/>
                      <w:b/>
                      <w:sz w:val="23"/>
                    </w:rPr>
                    <w:t xml:space="preserve">Case 1 applies: </w:t>
                  </w:r>
                  <w:r>
                    <w:rPr>
                      <w:rFonts w:ascii="Times New Roman" w:eastAsia="Times New Roman" w:hAnsi="Times New Roman" w:cs="Times New Roman"/>
                      <w:sz w:val="23"/>
                    </w:rPr>
                    <w:t xml:space="preserve">T(n) = Θ(n^(log_b a)) = </w:t>
                  </w:r>
                  <w:r>
                    <w:rPr>
                      <w:rFonts w:ascii="Times New Roman" w:eastAsia="Times New Roman" w:hAnsi="Times New Roman" w:cs="Times New Roman"/>
                      <w:b/>
                      <w:sz w:val="23"/>
                    </w:rPr>
                    <w:t>Θ(n²)</w:t>
                  </w:r>
                  <w:r>
                    <w:rPr>
                      <w:rFonts w:ascii="Times New Roman" w:eastAsia="Times New Roman" w:hAnsi="Times New Roman" w:cs="Times New Roman"/>
                      <w:sz w:val="23"/>
                    </w:rPr>
                    <w:t>.</w:t>
                  </w:r>
                  <w:r>
                    <w:rPr>
                      <w:rFonts w:ascii="Times New Roman" w:eastAsia="Times New Roman" w:hAnsi="Times New Roman" w:cs="Times New Roman"/>
                      <w:sz w:val="24"/>
                    </w:rPr>
                    <w:t xml:space="preserve"> </w:t>
                  </w:r>
                </w:p>
              </w:tc>
            </w:tr>
          </w:tbl>
          <w:p w14:paraId="00A35546" w14:textId="77777777" w:rsidR="009702E2" w:rsidRDefault="009702E2"/>
        </w:tc>
      </w:tr>
    </w:tbl>
    <w:p w14:paraId="623C9FAA" w14:textId="77777777" w:rsidR="009702E2" w:rsidRDefault="00D07D32">
      <w:pPr>
        <w:spacing w:after="268" w:line="296" w:lineRule="auto"/>
        <w:ind w:left="-5" w:right="5" w:hanging="10"/>
        <w:jc w:val="both"/>
      </w:pPr>
      <w:r>
        <w:rPr>
          <w:rFonts w:ascii="Times New Roman" w:eastAsia="Times New Roman" w:hAnsi="Times New Roman" w:cs="Times New Roman"/>
          <w:b/>
          <w:sz w:val="24"/>
        </w:rPr>
        <w:t>Exact solution (for confirmation).</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Using backward substitution with n = 2ᵏ: T(n) = 4T(n/2) + n = 4[4T(n/4) + n/2] + n = 16T(n/4) + 2n + n = 64T(n/8) + 4n + 2n + n = … = 4ᵏT(1) + n(2ᵏ⁻¹ + … + 2 + 1) = n² + n(n − 1) = </w:t>
      </w:r>
      <w:r>
        <w:rPr>
          <w:rFonts w:ascii="Times New Roman" w:eastAsia="Times New Roman" w:hAnsi="Times New Roman" w:cs="Times New Roman"/>
          <w:b/>
          <w:sz w:val="24"/>
        </w:rPr>
        <w:t>2n² − n</w:t>
      </w:r>
      <w:r>
        <w:rPr>
          <w:rFonts w:ascii="Times New Roman" w:eastAsia="Times New Roman" w:hAnsi="Times New Roman" w:cs="Times New Roman"/>
          <w:sz w:val="24"/>
        </w:rPr>
        <w:t xml:space="preserve">. For example T(2) = 4·1 + 2 = 6 = 2·4 − 2 </w:t>
      </w:r>
      <w:r>
        <w:rPr>
          <w:rFonts w:ascii="Segoe UI Symbol" w:eastAsia="Segoe UI Symbol" w:hAnsi="Segoe UI Symbol" w:cs="Segoe UI Symbol"/>
          <w:sz w:val="24"/>
        </w:rPr>
        <w:t>✔</w:t>
      </w:r>
      <w:r>
        <w:rPr>
          <w:rFonts w:ascii="Times New Roman" w:eastAsia="Times New Roman" w:hAnsi="Times New Roman" w:cs="Times New Roman"/>
          <w:sz w:val="24"/>
        </w:rPr>
        <w:t xml:space="preserve">, T(4) = 4·6 + 4 = 28 = 2·16 − 4 </w:t>
      </w:r>
      <w:r>
        <w:rPr>
          <w:rFonts w:ascii="Segoe UI Symbol" w:eastAsia="Segoe UI Symbol" w:hAnsi="Segoe UI Symbol" w:cs="Segoe UI Symbol"/>
          <w:sz w:val="24"/>
        </w:rPr>
        <w:t>✔</w:t>
      </w:r>
      <w:r>
        <w:rPr>
          <w:rFonts w:ascii="Times New Roman" w:eastAsia="Times New Roman" w:hAnsi="Times New Roman" w:cs="Times New Roman"/>
          <w:sz w:val="24"/>
        </w:rPr>
        <w:t xml:space="preserve">. </w:t>
      </w:r>
    </w:p>
    <w:p w14:paraId="4AC61BCE" w14:textId="77777777" w:rsidR="009702E2" w:rsidRDefault="00D07D32">
      <w:pPr>
        <w:pStyle w:val="Heading3"/>
        <w:spacing w:after="0"/>
        <w:ind w:left="-5"/>
      </w:pPr>
      <w:r>
        <w:t xml:space="preserve">(d.2) Module M4 </w:t>
      </w:r>
      <w:r>
        <w:t>–</w:t>
      </w:r>
      <w:r>
        <w:t xml:space="preserve"> proposed redesign: T(n) = 2T(n/2) + n</w:t>
      </w:r>
      <w:r>
        <w:rPr>
          <w:b w:val="0"/>
          <w:color w:val="2E74B5"/>
          <w:sz w:val="26"/>
        </w:rPr>
        <w:t xml:space="preserve"> </w:t>
      </w:r>
    </w:p>
    <w:tbl>
      <w:tblPr>
        <w:tblStyle w:val="TableGrid"/>
        <w:tblW w:w="9026" w:type="dxa"/>
        <w:tblInd w:w="6" w:type="dxa"/>
        <w:tblCellMar>
          <w:top w:w="98" w:type="dxa"/>
          <w:left w:w="91" w:type="dxa"/>
          <w:bottom w:w="0" w:type="dxa"/>
          <w:right w:w="115" w:type="dxa"/>
        </w:tblCellMar>
        <w:tblLook w:val="04A0" w:firstRow="1" w:lastRow="0" w:firstColumn="1" w:lastColumn="0" w:noHBand="0" w:noVBand="1"/>
      </w:tblPr>
      <w:tblGrid>
        <w:gridCol w:w="1799"/>
        <w:gridCol w:w="2400"/>
        <w:gridCol w:w="4827"/>
      </w:tblGrid>
      <w:tr w:rsidR="009702E2" w14:paraId="6514F0DA" w14:textId="77777777">
        <w:trPr>
          <w:trHeight w:val="351"/>
        </w:trPr>
        <w:tc>
          <w:tcPr>
            <w:tcW w:w="1799" w:type="dxa"/>
            <w:tcBorders>
              <w:top w:val="single" w:sz="4" w:space="0" w:color="808080"/>
              <w:left w:val="single" w:sz="4" w:space="0" w:color="808080"/>
              <w:bottom w:val="single" w:sz="4" w:space="0" w:color="808080"/>
              <w:right w:val="single" w:sz="4" w:space="0" w:color="808080"/>
            </w:tcBorders>
            <w:shd w:val="clear" w:color="auto" w:fill="1F3864"/>
          </w:tcPr>
          <w:p w14:paraId="2D25844E" w14:textId="77777777" w:rsidR="009702E2" w:rsidRDefault="00D07D32">
            <w:pPr>
              <w:spacing w:after="0"/>
              <w:ind w:left="28"/>
              <w:jc w:val="center"/>
            </w:pPr>
            <w:r>
              <w:rPr>
                <w:rFonts w:ascii="Times New Roman" w:eastAsia="Times New Roman" w:hAnsi="Times New Roman" w:cs="Times New Roman"/>
                <w:b/>
                <w:color w:val="FFFFFF"/>
                <w:sz w:val="21"/>
              </w:rPr>
              <w:t>Quantity</w:t>
            </w:r>
            <w:r>
              <w:rPr>
                <w:rFonts w:ascii="Times New Roman" w:eastAsia="Times New Roman" w:hAnsi="Times New Roman" w:cs="Times New Roman"/>
                <w:color w:val="FFFFFF"/>
                <w:sz w:val="24"/>
              </w:rPr>
              <w:t xml:space="preserve"> </w:t>
            </w:r>
          </w:p>
        </w:tc>
        <w:tc>
          <w:tcPr>
            <w:tcW w:w="2400" w:type="dxa"/>
            <w:tcBorders>
              <w:top w:val="single" w:sz="4" w:space="0" w:color="808080"/>
              <w:left w:val="single" w:sz="4" w:space="0" w:color="808080"/>
              <w:bottom w:val="single" w:sz="4" w:space="0" w:color="808080"/>
              <w:right w:val="single" w:sz="4" w:space="0" w:color="808080"/>
            </w:tcBorders>
            <w:shd w:val="clear" w:color="auto" w:fill="1F3864"/>
          </w:tcPr>
          <w:p w14:paraId="13516F58" w14:textId="77777777" w:rsidR="009702E2" w:rsidRDefault="00D07D32">
            <w:pPr>
              <w:spacing w:after="0"/>
              <w:ind w:left="29"/>
              <w:jc w:val="center"/>
            </w:pPr>
            <w:r>
              <w:rPr>
                <w:rFonts w:ascii="Times New Roman" w:eastAsia="Times New Roman" w:hAnsi="Times New Roman" w:cs="Times New Roman"/>
                <w:b/>
                <w:color w:val="FFFFFF"/>
                <w:sz w:val="21"/>
              </w:rPr>
              <w:t>Value</w:t>
            </w:r>
            <w:r>
              <w:rPr>
                <w:rFonts w:ascii="Times New Roman" w:eastAsia="Times New Roman" w:hAnsi="Times New Roman" w:cs="Times New Roman"/>
                <w:color w:val="FFFFFF"/>
                <w:sz w:val="24"/>
              </w:rPr>
              <w:t xml:space="preserve"> </w:t>
            </w:r>
          </w:p>
        </w:tc>
        <w:tc>
          <w:tcPr>
            <w:tcW w:w="4826" w:type="dxa"/>
            <w:tcBorders>
              <w:top w:val="single" w:sz="4" w:space="0" w:color="808080"/>
              <w:left w:val="single" w:sz="4" w:space="0" w:color="808080"/>
              <w:bottom w:val="single" w:sz="4" w:space="0" w:color="808080"/>
              <w:right w:val="single" w:sz="4" w:space="0" w:color="808080"/>
            </w:tcBorders>
            <w:shd w:val="clear" w:color="auto" w:fill="1F3864"/>
          </w:tcPr>
          <w:p w14:paraId="36292FA0" w14:textId="77777777" w:rsidR="009702E2" w:rsidRDefault="00D07D32">
            <w:pPr>
              <w:spacing w:after="0"/>
              <w:ind w:left="27"/>
              <w:jc w:val="center"/>
            </w:pPr>
            <w:r>
              <w:rPr>
                <w:rFonts w:ascii="Times New Roman" w:eastAsia="Times New Roman" w:hAnsi="Times New Roman" w:cs="Times New Roman"/>
                <w:b/>
                <w:color w:val="FFFFFF"/>
                <w:sz w:val="21"/>
              </w:rPr>
              <w:t>Meaning</w:t>
            </w:r>
            <w:r>
              <w:rPr>
                <w:rFonts w:ascii="Times New Roman" w:eastAsia="Times New Roman" w:hAnsi="Times New Roman" w:cs="Times New Roman"/>
                <w:color w:val="FFFFFF"/>
                <w:sz w:val="24"/>
              </w:rPr>
              <w:t xml:space="preserve"> </w:t>
            </w:r>
          </w:p>
        </w:tc>
      </w:tr>
      <w:tr w:rsidR="009702E2" w14:paraId="7CA42BED" w14:textId="77777777">
        <w:trPr>
          <w:trHeight w:val="393"/>
        </w:trPr>
        <w:tc>
          <w:tcPr>
            <w:tcW w:w="1799" w:type="dxa"/>
            <w:tcBorders>
              <w:top w:val="single" w:sz="4" w:space="0" w:color="808080"/>
              <w:left w:val="single" w:sz="4" w:space="0" w:color="808080"/>
              <w:bottom w:val="single" w:sz="4" w:space="0" w:color="808080"/>
              <w:right w:val="single" w:sz="4" w:space="0" w:color="808080"/>
            </w:tcBorders>
          </w:tcPr>
          <w:p w14:paraId="6F68D254" w14:textId="77777777" w:rsidR="009702E2" w:rsidRDefault="00D07D32">
            <w:pPr>
              <w:spacing w:after="0"/>
              <w:ind w:left="25"/>
              <w:jc w:val="center"/>
            </w:pPr>
            <w:r>
              <w:rPr>
                <w:rFonts w:ascii="Times New Roman" w:eastAsia="Times New Roman" w:hAnsi="Times New Roman" w:cs="Times New Roman"/>
                <w:sz w:val="21"/>
              </w:rPr>
              <w:t>a</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2359D961" w14:textId="77777777" w:rsidR="009702E2" w:rsidRDefault="00D07D32">
            <w:pPr>
              <w:spacing w:after="0"/>
              <w:ind w:left="25"/>
              <w:jc w:val="center"/>
            </w:pPr>
            <w:r>
              <w:rPr>
                <w:rFonts w:ascii="Times New Roman" w:eastAsia="Times New Roman" w:hAnsi="Times New Roman" w:cs="Times New Roman"/>
                <w:sz w:val="21"/>
              </w:rPr>
              <w:t>2</w:t>
            </w:r>
            <w:r>
              <w:rPr>
                <w:rFonts w:ascii="Times New Roman" w:eastAsia="Times New Roman" w:hAnsi="Times New Roman" w:cs="Times New Roman"/>
                <w:sz w:val="24"/>
              </w:rPr>
              <w:t xml:space="preserve"> </w:t>
            </w:r>
          </w:p>
        </w:tc>
        <w:tc>
          <w:tcPr>
            <w:tcW w:w="4826" w:type="dxa"/>
            <w:tcBorders>
              <w:top w:val="single" w:sz="4" w:space="0" w:color="808080"/>
              <w:left w:val="single" w:sz="4" w:space="0" w:color="808080"/>
              <w:bottom w:val="single" w:sz="4" w:space="0" w:color="808080"/>
              <w:right w:val="single" w:sz="4" w:space="0" w:color="808080"/>
            </w:tcBorders>
          </w:tcPr>
          <w:p w14:paraId="48F51144" w14:textId="77777777" w:rsidR="009702E2" w:rsidRDefault="00D07D32">
            <w:pPr>
              <w:spacing w:after="0"/>
            </w:pPr>
            <w:r>
              <w:rPr>
                <w:rFonts w:ascii="Times New Roman" w:eastAsia="Times New Roman" w:hAnsi="Times New Roman" w:cs="Times New Roman"/>
                <w:sz w:val="21"/>
              </w:rPr>
              <w:t>two sub-problems (no replication)</w:t>
            </w:r>
            <w:r>
              <w:rPr>
                <w:rFonts w:ascii="Times New Roman" w:eastAsia="Times New Roman" w:hAnsi="Times New Roman" w:cs="Times New Roman"/>
                <w:sz w:val="24"/>
              </w:rPr>
              <w:t xml:space="preserve"> </w:t>
            </w:r>
          </w:p>
        </w:tc>
      </w:tr>
      <w:tr w:rsidR="009702E2" w14:paraId="1E8297E1" w14:textId="77777777">
        <w:trPr>
          <w:trHeight w:val="372"/>
        </w:trPr>
        <w:tc>
          <w:tcPr>
            <w:tcW w:w="1799" w:type="dxa"/>
            <w:tcBorders>
              <w:top w:val="single" w:sz="4" w:space="0" w:color="808080"/>
              <w:left w:val="single" w:sz="4" w:space="0" w:color="808080"/>
              <w:bottom w:val="single" w:sz="4" w:space="0" w:color="808080"/>
              <w:right w:val="single" w:sz="4" w:space="0" w:color="808080"/>
            </w:tcBorders>
          </w:tcPr>
          <w:p w14:paraId="41361537" w14:textId="77777777" w:rsidR="009702E2" w:rsidRDefault="00D07D32">
            <w:pPr>
              <w:spacing w:after="0"/>
              <w:ind w:left="23"/>
              <w:jc w:val="center"/>
            </w:pPr>
            <w:r>
              <w:rPr>
                <w:rFonts w:ascii="Times New Roman" w:eastAsia="Times New Roman" w:hAnsi="Times New Roman" w:cs="Times New Roman"/>
                <w:sz w:val="21"/>
              </w:rPr>
              <w:t>b</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52D8AB08" w14:textId="77777777" w:rsidR="009702E2" w:rsidRDefault="00D07D32">
            <w:pPr>
              <w:spacing w:after="0"/>
              <w:ind w:left="25"/>
              <w:jc w:val="center"/>
            </w:pPr>
            <w:r>
              <w:rPr>
                <w:rFonts w:ascii="Times New Roman" w:eastAsia="Times New Roman" w:hAnsi="Times New Roman" w:cs="Times New Roman"/>
                <w:sz w:val="21"/>
              </w:rPr>
              <w:t>2</w:t>
            </w:r>
            <w:r>
              <w:rPr>
                <w:rFonts w:ascii="Times New Roman" w:eastAsia="Times New Roman" w:hAnsi="Times New Roman" w:cs="Times New Roman"/>
                <w:sz w:val="24"/>
              </w:rPr>
              <w:t xml:space="preserve"> </w:t>
            </w:r>
          </w:p>
        </w:tc>
        <w:tc>
          <w:tcPr>
            <w:tcW w:w="4826" w:type="dxa"/>
            <w:tcBorders>
              <w:top w:val="single" w:sz="4" w:space="0" w:color="808080"/>
              <w:left w:val="single" w:sz="4" w:space="0" w:color="808080"/>
              <w:bottom w:val="single" w:sz="4" w:space="0" w:color="808080"/>
              <w:right w:val="single" w:sz="4" w:space="0" w:color="808080"/>
            </w:tcBorders>
          </w:tcPr>
          <w:p w14:paraId="5D2639C1" w14:textId="77777777" w:rsidR="009702E2" w:rsidRDefault="00D07D32">
            <w:pPr>
              <w:spacing w:after="0"/>
            </w:pPr>
            <w:r>
              <w:rPr>
                <w:rFonts w:ascii="Times New Roman" w:eastAsia="Times New Roman" w:hAnsi="Times New Roman" w:cs="Times New Roman"/>
                <w:sz w:val="21"/>
              </w:rPr>
              <w:t>each of size n/2</w:t>
            </w:r>
            <w:r>
              <w:rPr>
                <w:rFonts w:ascii="Times New Roman" w:eastAsia="Times New Roman" w:hAnsi="Times New Roman" w:cs="Times New Roman"/>
                <w:sz w:val="24"/>
              </w:rPr>
              <w:t xml:space="preserve"> </w:t>
            </w:r>
          </w:p>
        </w:tc>
      </w:tr>
      <w:tr w:rsidR="009702E2" w14:paraId="3F579855" w14:textId="77777777">
        <w:trPr>
          <w:trHeight w:val="372"/>
        </w:trPr>
        <w:tc>
          <w:tcPr>
            <w:tcW w:w="1799" w:type="dxa"/>
            <w:tcBorders>
              <w:top w:val="single" w:sz="4" w:space="0" w:color="808080"/>
              <w:left w:val="single" w:sz="4" w:space="0" w:color="808080"/>
              <w:bottom w:val="single" w:sz="4" w:space="0" w:color="808080"/>
              <w:right w:val="single" w:sz="4" w:space="0" w:color="808080"/>
            </w:tcBorders>
          </w:tcPr>
          <w:p w14:paraId="13094265" w14:textId="77777777" w:rsidR="009702E2" w:rsidRDefault="00D07D32">
            <w:pPr>
              <w:spacing w:after="0"/>
              <w:ind w:left="26"/>
              <w:jc w:val="center"/>
            </w:pPr>
            <w:r>
              <w:rPr>
                <w:rFonts w:ascii="Times New Roman" w:eastAsia="Times New Roman" w:hAnsi="Times New Roman" w:cs="Times New Roman"/>
                <w:sz w:val="21"/>
              </w:rPr>
              <w:t>f(n)</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6544E43F" w14:textId="77777777" w:rsidR="009702E2" w:rsidRDefault="00D07D32">
            <w:pPr>
              <w:spacing w:after="0"/>
              <w:ind w:left="25"/>
              <w:jc w:val="center"/>
            </w:pPr>
            <w:r>
              <w:rPr>
                <w:rFonts w:ascii="Times New Roman" w:eastAsia="Times New Roman" w:hAnsi="Times New Roman" w:cs="Times New Roman"/>
                <w:sz w:val="21"/>
              </w:rPr>
              <w:t>n</w:t>
            </w:r>
            <w:r>
              <w:rPr>
                <w:rFonts w:ascii="Times New Roman" w:eastAsia="Times New Roman" w:hAnsi="Times New Roman" w:cs="Times New Roman"/>
                <w:sz w:val="24"/>
              </w:rPr>
              <w:t xml:space="preserve"> </w:t>
            </w:r>
          </w:p>
        </w:tc>
        <w:tc>
          <w:tcPr>
            <w:tcW w:w="4826" w:type="dxa"/>
            <w:tcBorders>
              <w:top w:val="single" w:sz="4" w:space="0" w:color="808080"/>
              <w:left w:val="single" w:sz="4" w:space="0" w:color="808080"/>
              <w:bottom w:val="single" w:sz="4" w:space="0" w:color="808080"/>
              <w:right w:val="single" w:sz="4" w:space="0" w:color="808080"/>
            </w:tcBorders>
          </w:tcPr>
          <w:p w14:paraId="1EF530A3" w14:textId="77777777" w:rsidR="009702E2" w:rsidRDefault="00D07D32">
            <w:pPr>
              <w:spacing w:after="0"/>
            </w:pPr>
            <w:r>
              <w:rPr>
                <w:rFonts w:ascii="Times New Roman" w:eastAsia="Times New Roman" w:hAnsi="Times New Roman" w:cs="Times New Roman"/>
                <w:sz w:val="21"/>
              </w:rPr>
              <w:t>linear-time merge</w:t>
            </w:r>
            <w:r>
              <w:rPr>
                <w:rFonts w:ascii="Times New Roman" w:eastAsia="Times New Roman" w:hAnsi="Times New Roman" w:cs="Times New Roman"/>
                <w:sz w:val="24"/>
              </w:rPr>
              <w:t xml:space="preserve"> </w:t>
            </w:r>
          </w:p>
        </w:tc>
      </w:tr>
      <w:tr w:rsidR="009702E2" w14:paraId="3CBE75D7" w14:textId="77777777">
        <w:trPr>
          <w:trHeight w:val="370"/>
        </w:trPr>
        <w:tc>
          <w:tcPr>
            <w:tcW w:w="1799" w:type="dxa"/>
            <w:tcBorders>
              <w:top w:val="single" w:sz="4" w:space="0" w:color="808080"/>
              <w:left w:val="single" w:sz="4" w:space="0" w:color="808080"/>
              <w:bottom w:val="single" w:sz="4" w:space="0" w:color="808080"/>
              <w:right w:val="single" w:sz="4" w:space="0" w:color="808080"/>
            </w:tcBorders>
          </w:tcPr>
          <w:p w14:paraId="1E7BDAC9" w14:textId="77777777" w:rsidR="009702E2" w:rsidRDefault="00D07D32">
            <w:pPr>
              <w:spacing w:after="0"/>
              <w:ind w:left="25"/>
              <w:jc w:val="center"/>
            </w:pPr>
            <w:r>
              <w:rPr>
                <w:rFonts w:ascii="Times New Roman" w:eastAsia="Times New Roman" w:hAnsi="Times New Roman" w:cs="Times New Roman"/>
                <w:sz w:val="21"/>
              </w:rPr>
              <w:t>log_b a</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108505B3" w14:textId="77777777" w:rsidR="009702E2" w:rsidRDefault="00D07D32">
            <w:pPr>
              <w:spacing w:after="0"/>
              <w:ind w:left="29"/>
              <w:jc w:val="center"/>
            </w:pPr>
            <w:r>
              <w:rPr>
                <w:rFonts w:ascii="Times New Roman" w:eastAsia="Times New Roman" w:hAnsi="Times New Roman" w:cs="Times New Roman"/>
                <w:sz w:val="21"/>
              </w:rPr>
              <w:t>log₂ 2 = 1</w:t>
            </w:r>
            <w:r>
              <w:rPr>
                <w:rFonts w:ascii="Times New Roman" w:eastAsia="Times New Roman" w:hAnsi="Times New Roman" w:cs="Times New Roman"/>
                <w:sz w:val="24"/>
              </w:rPr>
              <w:t xml:space="preserve"> </w:t>
            </w:r>
          </w:p>
        </w:tc>
        <w:tc>
          <w:tcPr>
            <w:tcW w:w="4826" w:type="dxa"/>
            <w:tcBorders>
              <w:top w:val="single" w:sz="4" w:space="0" w:color="808080"/>
              <w:left w:val="single" w:sz="4" w:space="0" w:color="808080"/>
              <w:bottom w:val="single" w:sz="4" w:space="0" w:color="808080"/>
              <w:right w:val="single" w:sz="4" w:space="0" w:color="808080"/>
            </w:tcBorders>
          </w:tcPr>
          <w:p w14:paraId="5A384BBD" w14:textId="77777777" w:rsidR="009702E2" w:rsidRDefault="00D07D32">
            <w:pPr>
              <w:spacing w:after="0"/>
            </w:pPr>
            <w:r>
              <w:rPr>
                <w:rFonts w:ascii="Times New Roman" w:eastAsia="Times New Roman" w:hAnsi="Times New Roman" w:cs="Times New Roman"/>
                <w:sz w:val="21"/>
              </w:rPr>
              <w:t>exponent of the watershed</w:t>
            </w:r>
            <w:r>
              <w:rPr>
                <w:rFonts w:ascii="Times New Roman" w:eastAsia="Times New Roman" w:hAnsi="Times New Roman" w:cs="Times New Roman"/>
                <w:sz w:val="24"/>
              </w:rPr>
              <w:t xml:space="preserve"> </w:t>
            </w:r>
          </w:p>
        </w:tc>
      </w:tr>
      <w:tr w:rsidR="009702E2" w14:paraId="17C18AFE" w14:textId="77777777">
        <w:trPr>
          <w:trHeight w:val="372"/>
        </w:trPr>
        <w:tc>
          <w:tcPr>
            <w:tcW w:w="1799" w:type="dxa"/>
            <w:tcBorders>
              <w:top w:val="single" w:sz="4" w:space="0" w:color="808080"/>
              <w:left w:val="single" w:sz="4" w:space="0" w:color="808080"/>
              <w:bottom w:val="single" w:sz="4" w:space="0" w:color="808080"/>
              <w:right w:val="single" w:sz="4" w:space="0" w:color="808080"/>
            </w:tcBorders>
          </w:tcPr>
          <w:p w14:paraId="71BB8D52" w14:textId="77777777" w:rsidR="009702E2" w:rsidRDefault="00D07D32">
            <w:pPr>
              <w:spacing w:after="0"/>
              <w:ind w:left="29"/>
              <w:jc w:val="center"/>
            </w:pPr>
            <w:r>
              <w:rPr>
                <w:rFonts w:ascii="Times New Roman" w:eastAsia="Times New Roman" w:hAnsi="Times New Roman" w:cs="Times New Roman"/>
                <w:sz w:val="21"/>
              </w:rPr>
              <w:t>n^(log_b a)</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43298949" w14:textId="77777777" w:rsidR="009702E2" w:rsidRDefault="00D07D32">
            <w:pPr>
              <w:spacing w:after="0"/>
              <w:ind w:left="25"/>
              <w:jc w:val="center"/>
            </w:pPr>
            <w:r>
              <w:rPr>
                <w:rFonts w:ascii="Times New Roman" w:eastAsia="Times New Roman" w:hAnsi="Times New Roman" w:cs="Times New Roman"/>
                <w:sz w:val="21"/>
              </w:rPr>
              <w:t>n</w:t>
            </w:r>
            <w:r>
              <w:rPr>
                <w:rFonts w:ascii="Times New Roman" w:eastAsia="Times New Roman" w:hAnsi="Times New Roman" w:cs="Times New Roman"/>
                <w:sz w:val="24"/>
              </w:rPr>
              <w:t xml:space="preserve"> </w:t>
            </w:r>
          </w:p>
        </w:tc>
        <w:tc>
          <w:tcPr>
            <w:tcW w:w="4826" w:type="dxa"/>
            <w:tcBorders>
              <w:top w:val="single" w:sz="4" w:space="0" w:color="808080"/>
              <w:left w:val="single" w:sz="4" w:space="0" w:color="808080"/>
              <w:bottom w:val="single" w:sz="4" w:space="0" w:color="808080"/>
              <w:right w:val="single" w:sz="4" w:space="0" w:color="808080"/>
            </w:tcBorders>
          </w:tcPr>
          <w:p w14:paraId="2B849129" w14:textId="77777777" w:rsidR="009702E2" w:rsidRDefault="00D07D32">
            <w:pPr>
              <w:spacing w:after="0"/>
            </w:pPr>
            <w:r>
              <w:rPr>
                <w:rFonts w:ascii="Times New Roman" w:eastAsia="Times New Roman" w:hAnsi="Times New Roman" w:cs="Times New Roman"/>
                <w:sz w:val="21"/>
              </w:rPr>
              <w:t>number of leaves of the recursion tree</w:t>
            </w:r>
            <w:r>
              <w:rPr>
                <w:rFonts w:ascii="Times New Roman" w:eastAsia="Times New Roman" w:hAnsi="Times New Roman" w:cs="Times New Roman"/>
                <w:sz w:val="24"/>
              </w:rPr>
              <w:t xml:space="preserve"> </w:t>
            </w:r>
          </w:p>
        </w:tc>
      </w:tr>
    </w:tbl>
    <w:p w14:paraId="76FDF57B" w14:textId="77777777" w:rsidR="009702E2" w:rsidRDefault="00D07D32">
      <w:pPr>
        <w:spacing w:after="57"/>
      </w:pPr>
      <w:r>
        <w:rPr>
          <w:rFonts w:ascii="Times New Roman" w:eastAsia="Times New Roman" w:hAnsi="Times New Roman" w:cs="Times New Roman"/>
          <w:sz w:val="24"/>
        </w:rPr>
        <w:lastRenderedPageBreak/>
        <w:t xml:space="preserve"> </w:t>
      </w:r>
    </w:p>
    <w:p w14:paraId="07BF6D44" w14:textId="77777777" w:rsidR="009702E2" w:rsidRDefault="00D07D32">
      <w:pPr>
        <w:spacing w:after="4" w:line="296" w:lineRule="auto"/>
        <w:ind w:left="-5" w:right="5" w:hanging="10"/>
        <w:jc w:val="both"/>
      </w:pPr>
      <w:r>
        <w:rPr>
          <w:rFonts w:ascii="Times New Roman" w:eastAsia="Times New Roman" w:hAnsi="Times New Roman" w:cs="Times New Roman"/>
          <w:sz w:val="24"/>
        </w:rPr>
        <w:t xml:space="preserve">Here f(n) = n = Θ(n¹) = Θ(n^(log_b a)): the merge work and the watershed are of the same order. </w:t>
      </w:r>
    </w:p>
    <w:tbl>
      <w:tblPr>
        <w:tblStyle w:val="TableGrid"/>
        <w:tblW w:w="8889" w:type="dxa"/>
        <w:tblInd w:w="-31" w:type="dxa"/>
        <w:tblCellMar>
          <w:top w:w="0" w:type="dxa"/>
          <w:left w:w="0" w:type="dxa"/>
          <w:bottom w:w="0" w:type="dxa"/>
          <w:right w:w="0" w:type="dxa"/>
        </w:tblCellMar>
        <w:tblLook w:val="04A0" w:firstRow="1" w:lastRow="0" w:firstColumn="1" w:lastColumn="0" w:noHBand="0" w:noVBand="1"/>
      </w:tblPr>
      <w:tblGrid>
        <w:gridCol w:w="38"/>
        <w:gridCol w:w="9024"/>
      </w:tblGrid>
      <w:tr w:rsidR="009702E2" w14:paraId="29862002" w14:textId="77777777">
        <w:trPr>
          <w:trHeight w:val="322"/>
        </w:trPr>
        <w:tc>
          <w:tcPr>
            <w:tcW w:w="122" w:type="dxa"/>
            <w:tcBorders>
              <w:top w:val="nil"/>
              <w:left w:val="nil"/>
              <w:bottom w:val="nil"/>
              <w:right w:val="nil"/>
            </w:tcBorders>
          </w:tcPr>
          <w:p w14:paraId="55CF8DA9" w14:textId="77777777" w:rsidR="009702E2" w:rsidRDefault="00D07D32">
            <w:pPr>
              <w:spacing w:after="0"/>
            </w:pPr>
            <w:r>
              <w:rPr>
                <w:noProof/>
              </w:rPr>
              <mc:AlternateContent>
                <mc:Choice Requires="wpg">
                  <w:drawing>
                    <wp:inline distT="0" distB="0" distL="0" distR="0" wp14:anchorId="122F848E" wp14:editId="43FCFE46">
                      <wp:extent cx="27432" cy="204215"/>
                      <wp:effectExtent l="0" t="0" r="0" b="0"/>
                      <wp:docPr id="54287" name="Group 54287"/>
                      <wp:cNvGraphicFramePr/>
                      <a:graphic xmlns:a="http://schemas.openxmlformats.org/drawingml/2006/main">
                        <a:graphicData uri="http://schemas.microsoft.com/office/word/2010/wordprocessingGroup">
                          <wpg:wgp>
                            <wpg:cNvGrpSpPr/>
                            <wpg:grpSpPr>
                              <a:xfrm>
                                <a:off x="0" y="0"/>
                                <a:ext cx="27432" cy="204215"/>
                                <a:chOff x="0" y="0"/>
                                <a:chExt cx="27432" cy="204215"/>
                              </a:xfrm>
                            </wpg:grpSpPr>
                            <wps:wsp>
                              <wps:cNvPr id="66786" name="Shape 66786"/>
                              <wps:cNvSpPr/>
                              <wps:spPr>
                                <a:xfrm>
                                  <a:off x="0" y="0"/>
                                  <a:ext cx="27432" cy="204215"/>
                                </a:xfrm>
                                <a:custGeom>
                                  <a:avLst/>
                                  <a:gdLst/>
                                  <a:ahLst/>
                                  <a:cxnLst/>
                                  <a:rect l="0" t="0" r="0" b="0"/>
                                  <a:pathLst>
                                    <a:path w="27432" h="204215">
                                      <a:moveTo>
                                        <a:pt x="0" y="0"/>
                                      </a:moveTo>
                                      <a:lnTo>
                                        <a:pt x="27432" y="0"/>
                                      </a:lnTo>
                                      <a:lnTo>
                                        <a:pt x="27432" y="204215"/>
                                      </a:lnTo>
                                      <a:lnTo>
                                        <a:pt x="0" y="204215"/>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54287" style="width:2.16pt;height:16.08pt;mso-position-horizontal-relative:char;mso-position-vertical-relative:line" coordsize="274,2042">
                      <v:shape id="Shape 66787" style="position:absolute;width:274;height:2042;left:0;top:0;" coordsize="27432,204215" path="m0,0l27432,0l27432,204215l0,204215l0,0">
                        <v:stroke weight="0pt" endcap="flat" joinstyle="miter" miterlimit="10" on="false" color="#000000" opacity="0"/>
                        <v:fill on="true" color="#2e5597"/>
                      </v:shape>
                    </v:group>
                  </w:pict>
                </mc:Fallback>
              </mc:AlternateContent>
            </w:r>
          </w:p>
        </w:tc>
        <w:tc>
          <w:tcPr>
            <w:tcW w:w="8766" w:type="dxa"/>
            <w:tcBorders>
              <w:top w:val="nil"/>
              <w:left w:val="nil"/>
              <w:bottom w:val="nil"/>
              <w:right w:val="nil"/>
            </w:tcBorders>
          </w:tcPr>
          <w:p w14:paraId="167A82EF" w14:textId="77777777" w:rsidR="009702E2" w:rsidRDefault="009702E2">
            <w:pPr>
              <w:spacing w:after="0"/>
              <w:ind w:left="-1532" w:right="10298"/>
            </w:pPr>
          </w:p>
          <w:tbl>
            <w:tblPr>
              <w:tblStyle w:val="TableGrid"/>
              <w:tblW w:w="8687" w:type="dxa"/>
              <w:tblInd w:w="79" w:type="dxa"/>
              <w:tblCellMar>
                <w:top w:w="55" w:type="dxa"/>
                <w:left w:w="29" w:type="dxa"/>
                <w:bottom w:w="0" w:type="dxa"/>
                <w:right w:w="115" w:type="dxa"/>
              </w:tblCellMar>
              <w:tblLook w:val="04A0" w:firstRow="1" w:lastRow="0" w:firstColumn="1" w:lastColumn="0" w:noHBand="0" w:noVBand="1"/>
            </w:tblPr>
            <w:tblGrid>
              <w:gridCol w:w="8687"/>
            </w:tblGrid>
            <w:tr w:rsidR="009702E2" w14:paraId="47858A1B" w14:textId="77777777">
              <w:trPr>
                <w:trHeight w:val="322"/>
              </w:trPr>
              <w:tc>
                <w:tcPr>
                  <w:tcW w:w="8687" w:type="dxa"/>
                  <w:tcBorders>
                    <w:top w:val="nil"/>
                    <w:left w:val="nil"/>
                    <w:bottom w:val="nil"/>
                    <w:right w:val="nil"/>
                  </w:tcBorders>
                  <w:shd w:val="clear" w:color="auto" w:fill="E8F0FB"/>
                </w:tcPr>
                <w:p w14:paraId="74FDCBEF" w14:textId="77777777" w:rsidR="009702E2" w:rsidRDefault="00D07D32">
                  <w:pPr>
                    <w:spacing w:after="0"/>
                  </w:pPr>
                  <w:r>
                    <w:rPr>
                      <w:rFonts w:ascii="Times New Roman" w:eastAsia="Times New Roman" w:hAnsi="Times New Roman" w:cs="Times New Roman"/>
                      <w:b/>
                      <w:sz w:val="23"/>
                    </w:rPr>
                    <w:t xml:space="preserve">Case 2 applies: </w:t>
                  </w:r>
                  <w:r>
                    <w:rPr>
                      <w:rFonts w:ascii="Times New Roman" w:eastAsia="Times New Roman" w:hAnsi="Times New Roman" w:cs="Times New Roman"/>
                      <w:sz w:val="23"/>
                    </w:rPr>
                    <w:t xml:space="preserve">T(n) = Θ(n^(log_b a) · log n) = </w:t>
                  </w:r>
                  <w:r>
                    <w:rPr>
                      <w:rFonts w:ascii="Times New Roman" w:eastAsia="Times New Roman" w:hAnsi="Times New Roman" w:cs="Times New Roman"/>
                      <w:b/>
                      <w:sz w:val="23"/>
                    </w:rPr>
                    <w:t>Θ(n log n)</w:t>
                  </w:r>
                  <w:r>
                    <w:rPr>
                      <w:rFonts w:ascii="Times New Roman" w:eastAsia="Times New Roman" w:hAnsi="Times New Roman" w:cs="Times New Roman"/>
                      <w:sz w:val="23"/>
                    </w:rPr>
                    <w:t>.</w:t>
                  </w:r>
                  <w:r>
                    <w:rPr>
                      <w:rFonts w:ascii="Times New Roman" w:eastAsia="Times New Roman" w:hAnsi="Times New Roman" w:cs="Times New Roman"/>
                      <w:sz w:val="24"/>
                    </w:rPr>
                    <w:t xml:space="preserve"> </w:t>
                  </w:r>
                </w:p>
              </w:tc>
            </w:tr>
          </w:tbl>
          <w:p w14:paraId="6910186E" w14:textId="77777777" w:rsidR="009702E2" w:rsidRDefault="009702E2"/>
        </w:tc>
      </w:tr>
    </w:tbl>
    <w:p w14:paraId="1986C3B9" w14:textId="77777777" w:rsidR="009702E2" w:rsidRDefault="00D07D32">
      <w:pPr>
        <w:spacing w:after="266" w:line="295" w:lineRule="auto"/>
      </w:pPr>
      <w:r>
        <w:rPr>
          <w:rFonts w:ascii="Times New Roman" w:eastAsia="Times New Roman" w:hAnsi="Times New Roman" w:cs="Times New Roman"/>
          <w:b/>
          <w:sz w:val="24"/>
        </w:rPr>
        <w:t>Exact solution.</w:t>
      </w:r>
      <w:r>
        <w:rPr>
          <w:rFonts w:ascii="Times New Roman" w:eastAsia="Times New Roman" w:hAnsi="Times New Roman" w:cs="Times New Roman"/>
          <w:sz w:val="24"/>
        </w:rPr>
        <w:t xml:space="preserve"> T(n) = 2T(n/2) + n = 4T(n/4) + 2n = 8T(n/8) + 3n = … = 2ᵏT(1) + k·n = n + n log₂ n. Check: T(2) = 2 + 2 = 4 </w:t>
      </w:r>
      <w:r>
        <w:rPr>
          <w:rFonts w:ascii="Segoe UI Symbol" w:eastAsia="Segoe UI Symbol" w:hAnsi="Segoe UI Symbol" w:cs="Segoe UI Symbol"/>
          <w:sz w:val="24"/>
        </w:rPr>
        <w:t>✔</w:t>
      </w:r>
      <w:r>
        <w:rPr>
          <w:rFonts w:ascii="Times New Roman" w:eastAsia="Times New Roman" w:hAnsi="Times New Roman" w:cs="Times New Roman"/>
          <w:sz w:val="24"/>
        </w:rPr>
        <w:t xml:space="preserve">, T(4) = 2·4 + 4 = 12 = 4 + 8 </w:t>
      </w:r>
      <w:r>
        <w:rPr>
          <w:rFonts w:ascii="Segoe UI Symbol" w:eastAsia="Segoe UI Symbol" w:hAnsi="Segoe UI Symbol" w:cs="Segoe UI Symbol"/>
          <w:sz w:val="24"/>
        </w:rPr>
        <w:t>✔</w:t>
      </w:r>
      <w:r>
        <w:rPr>
          <w:rFonts w:ascii="Times New Roman" w:eastAsia="Times New Roman" w:hAnsi="Times New Roman" w:cs="Times New Roman"/>
          <w:sz w:val="24"/>
        </w:rPr>
        <w:t xml:space="preserve">, T(1024) = 1024 + 10,240 = 11,264 </w:t>
      </w:r>
      <w:r>
        <w:rPr>
          <w:rFonts w:ascii="Segoe UI Symbol" w:eastAsia="Segoe UI Symbol" w:hAnsi="Segoe UI Symbol" w:cs="Segoe UI Symbol"/>
          <w:sz w:val="24"/>
        </w:rPr>
        <w:t>✔</w:t>
      </w:r>
      <w:r>
        <w:rPr>
          <w:rFonts w:ascii="Times New Roman" w:eastAsia="Times New Roman" w:hAnsi="Times New Roman" w:cs="Times New Roman"/>
          <w:sz w:val="24"/>
        </w:rPr>
        <w:t xml:space="preserve"> (matches the program in Appendix A). </w:t>
      </w:r>
    </w:p>
    <w:p w14:paraId="620F3F43" w14:textId="77777777" w:rsidR="009702E2" w:rsidRDefault="00D07D32">
      <w:pPr>
        <w:pStyle w:val="Heading3"/>
        <w:spacing w:after="0"/>
        <w:ind w:left="-5"/>
      </w:pPr>
      <w:r>
        <w:t>(d.3) Recursion-tree check of both designs</w:t>
      </w:r>
      <w:r>
        <w:rPr>
          <w:b w:val="0"/>
          <w:color w:val="2E74B5"/>
          <w:sz w:val="26"/>
        </w:rPr>
        <w:t xml:space="preserve"> </w:t>
      </w:r>
    </w:p>
    <w:tbl>
      <w:tblPr>
        <w:tblStyle w:val="TableGrid"/>
        <w:tblW w:w="9025" w:type="dxa"/>
        <w:tblInd w:w="6" w:type="dxa"/>
        <w:tblCellMar>
          <w:top w:w="0" w:type="dxa"/>
          <w:left w:w="0" w:type="dxa"/>
          <w:bottom w:w="0" w:type="dxa"/>
          <w:right w:w="5" w:type="dxa"/>
        </w:tblCellMar>
        <w:tblLook w:val="04A0" w:firstRow="1" w:lastRow="0" w:firstColumn="1" w:lastColumn="0" w:noHBand="0" w:noVBand="1"/>
      </w:tblPr>
      <w:tblGrid>
        <w:gridCol w:w="1814"/>
        <w:gridCol w:w="3801"/>
        <w:gridCol w:w="3410"/>
      </w:tblGrid>
      <w:tr w:rsidR="009702E2" w14:paraId="015A168B" w14:textId="77777777">
        <w:trPr>
          <w:trHeight w:val="320"/>
        </w:trPr>
        <w:tc>
          <w:tcPr>
            <w:tcW w:w="1799" w:type="dxa"/>
            <w:tcBorders>
              <w:top w:val="single" w:sz="4" w:space="0" w:color="808080"/>
              <w:left w:val="single" w:sz="4" w:space="0" w:color="808080"/>
              <w:bottom w:val="single" w:sz="4" w:space="0" w:color="808080"/>
              <w:right w:val="single" w:sz="4" w:space="0" w:color="808080"/>
            </w:tcBorders>
            <w:shd w:val="clear" w:color="auto" w:fill="1F3864"/>
          </w:tcPr>
          <w:p w14:paraId="7DFAC9DF" w14:textId="77777777" w:rsidR="009702E2" w:rsidRDefault="00D07D32">
            <w:pPr>
              <w:spacing w:after="0"/>
              <w:ind w:left="3"/>
              <w:jc w:val="center"/>
            </w:pPr>
            <w:r>
              <w:rPr>
                <w:rFonts w:ascii="Times New Roman" w:eastAsia="Times New Roman" w:hAnsi="Times New Roman" w:cs="Times New Roman"/>
                <w:b/>
                <w:color w:val="FFFFFF"/>
                <w:sz w:val="20"/>
              </w:rPr>
              <w:t>Level i</w:t>
            </w:r>
            <w:r>
              <w:rPr>
                <w:rFonts w:ascii="Times New Roman" w:eastAsia="Times New Roman" w:hAnsi="Times New Roman" w:cs="Times New Roman"/>
                <w:color w:val="FFFFFF"/>
                <w:sz w:val="24"/>
              </w:rPr>
              <w:t xml:space="preserve"> </w:t>
            </w:r>
          </w:p>
        </w:tc>
        <w:tc>
          <w:tcPr>
            <w:tcW w:w="3801" w:type="dxa"/>
            <w:tcBorders>
              <w:top w:val="single" w:sz="4" w:space="0" w:color="808080"/>
              <w:left w:val="single" w:sz="4" w:space="0" w:color="808080"/>
              <w:bottom w:val="single" w:sz="4" w:space="0" w:color="808080"/>
              <w:right w:val="single" w:sz="4" w:space="0" w:color="808080"/>
            </w:tcBorders>
            <w:shd w:val="clear" w:color="auto" w:fill="1F3864"/>
          </w:tcPr>
          <w:p w14:paraId="191F7CBB" w14:textId="77777777" w:rsidR="009702E2" w:rsidRDefault="00D07D32">
            <w:pPr>
              <w:spacing w:after="0"/>
              <w:ind w:left="2"/>
              <w:jc w:val="center"/>
            </w:pPr>
            <w:r>
              <w:rPr>
                <w:rFonts w:ascii="Times New Roman" w:eastAsia="Times New Roman" w:hAnsi="Times New Roman" w:cs="Times New Roman"/>
                <w:b/>
                <w:color w:val="FFFFFF"/>
                <w:sz w:val="20"/>
              </w:rPr>
              <w:t>Current: nodes × size → level cost</w:t>
            </w:r>
            <w:r>
              <w:rPr>
                <w:rFonts w:ascii="Times New Roman" w:eastAsia="Times New Roman" w:hAnsi="Times New Roman" w:cs="Times New Roman"/>
                <w:color w:val="FFFFFF"/>
                <w:sz w:val="24"/>
              </w:rPr>
              <w:t xml:space="preserve"> </w:t>
            </w:r>
          </w:p>
        </w:tc>
        <w:tc>
          <w:tcPr>
            <w:tcW w:w="3425" w:type="dxa"/>
            <w:tcBorders>
              <w:top w:val="single" w:sz="4" w:space="0" w:color="808080"/>
              <w:left w:val="single" w:sz="4" w:space="0" w:color="808080"/>
              <w:bottom w:val="single" w:sz="4" w:space="0" w:color="808080"/>
              <w:right w:val="single" w:sz="4" w:space="0" w:color="808080"/>
            </w:tcBorders>
            <w:shd w:val="clear" w:color="auto" w:fill="1F3864"/>
          </w:tcPr>
          <w:p w14:paraId="6800CA34" w14:textId="77777777" w:rsidR="009702E2" w:rsidRDefault="00D07D32">
            <w:pPr>
              <w:spacing w:after="0"/>
              <w:ind w:left="2"/>
              <w:jc w:val="center"/>
            </w:pPr>
            <w:r>
              <w:rPr>
                <w:rFonts w:ascii="Times New Roman" w:eastAsia="Times New Roman" w:hAnsi="Times New Roman" w:cs="Times New Roman"/>
                <w:b/>
                <w:color w:val="FFFFFF"/>
                <w:sz w:val="20"/>
              </w:rPr>
              <w:t>Redesign: nodes × size → level cost</w:t>
            </w:r>
            <w:r>
              <w:rPr>
                <w:rFonts w:ascii="Times New Roman" w:eastAsia="Times New Roman" w:hAnsi="Times New Roman" w:cs="Times New Roman"/>
                <w:color w:val="FFFFFF"/>
                <w:sz w:val="24"/>
              </w:rPr>
              <w:t xml:space="preserve"> </w:t>
            </w:r>
          </w:p>
        </w:tc>
      </w:tr>
      <w:tr w:rsidR="009702E2" w14:paraId="28B53962" w14:textId="77777777">
        <w:trPr>
          <w:trHeight w:val="378"/>
        </w:trPr>
        <w:tc>
          <w:tcPr>
            <w:tcW w:w="1799" w:type="dxa"/>
            <w:vMerge w:val="restart"/>
            <w:tcBorders>
              <w:top w:val="single" w:sz="4" w:space="0" w:color="808080"/>
              <w:left w:val="single" w:sz="4" w:space="0" w:color="808080"/>
              <w:bottom w:val="single" w:sz="4" w:space="0" w:color="808080"/>
              <w:right w:val="single" w:sz="4" w:space="0" w:color="808080"/>
            </w:tcBorders>
          </w:tcPr>
          <w:p w14:paraId="781F8A51" w14:textId="77777777" w:rsidR="009702E2" w:rsidRDefault="00D07D32">
            <w:pPr>
              <w:spacing w:after="0"/>
              <w:ind w:left="4"/>
            </w:pPr>
            <w:r>
              <w:rPr>
                <w:noProof/>
              </w:rPr>
              <w:drawing>
                <wp:inline distT="0" distB="0" distL="0" distR="0" wp14:anchorId="5BB3903B" wp14:editId="12B1083E">
                  <wp:extent cx="1143000" cy="545592"/>
                  <wp:effectExtent l="0" t="0" r="0" b="0"/>
                  <wp:docPr id="63896" name="Picture 63896"/>
                  <wp:cNvGraphicFramePr/>
                  <a:graphic xmlns:a="http://schemas.openxmlformats.org/drawingml/2006/main">
                    <a:graphicData uri="http://schemas.openxmlformats.org/drawingml/2006/picture">
                      <pic:pic xmlns:pic="http://schemas.openxmlformats.org/drawingml/2006/picture">
                        <pic:nvPicPr>
                          <pic:cNvPr id="63896" name="Picture 63896"/>
                          <pic:cNvPicPr/>
                        </pic:nvPicPr>
                        <pic:blipFill>
                          <a:blip r:embed="rId8"/>
                          <a:stretch>
                            <a:fillRect/>
                          </a:stretch>
                        </pic:blipFill>
                        <pic:spPr>
                          <a:xfrm>
                            <a:off x="0" y="0"/>
                            <a:ext cx="1143000" cy="545592"/>
                          </a:xfrm>
                          <a:prstGeom prst="rect">
                            <a:avLst/>
                          </a:prstGeom>
                        </pic:spPr>
                      </pic:pic>
                    </a:graphicData>
                  </a:graphic>
                </wp:inline>
              </w:drawing>
            </w:r>
          </w:p>
        </w:tc>
        <w:tc>
          <w:tcPr>
            <w:tcW w:w="3801" w:type="dxa"/>
            <w:tcBorders>
              <w:top w:val="single" w:sz="4" w:space="0" w:color="808080"/>
              <w:left w:val="single" w:sz="4" w:space="0" w:color="808080"/>
              <w:bottom w:val="single" w:sz="4" w:space="0" w:color="808080"/>
              <w:right w:val="single" w:sz="4" w:space="0" w:color="808080"/>
            </w:tcBorders>
          </w:tcPr>
          <w:p w14:paraId="6D0A2BA0" w14:textId="77777777" w:rsidR="009702E2" w:rsidRDefault="00D07D32">
            <w:pPr>
              <w:spacing w:after="0"/>
              <w:ind w:left="91"/>
            </w:pPr>
            <w:r>
              <w:rPr>
                <w:rFonts w:ascii="Times New Roman" w:eastAsia="Times New Roman" w:hAnsi="Times New Roman" w:cs="Times New Roman"/>
                <w:sz w:val="20"/>
              </w:rPr>
              <w:t>1 × n → n</w:t>
            </w:r>
            <w:r>
              <w:rPr>
                <w:rFonts w:ascii="Times New Roman" w:eastAsia="Times New Roman" w:hAnsi="Times New Roman" w:cs="Times New Roman"/>
                <w:sz w:val="24"/>
              </w:rPr>
              <w:t xml:space="preserve"> </w:t>
            </w:r>
          </w:p>
        </w:tc>
        <w:tc>
          <w:tcPr>
            <w:tcW w:w="3425" w:type="dxa"/>
            <w:tcBorders>
              <w:top w:val="single" w:sz="4" w:space="0" w:color="808080"/>
              <w:left w:val="single" w:sz="4" w:space="0" w:color="808080"/>
              <w:bottom w:val="single" w:sz="4" w:space="0" w:color="808080"/>
              <w:right w:val="single" w:sz="4" w:space="0" w:color="808080"/>
            </w:tcBorders>
          </w:tcPr>
          <w:p w14:paraId="3A389B93" w14:textId="77777777" w:rsidR="009702E2" w:rsidRDefault="00D07D32">
            <w:pPr>
              <w:spacing w:after="0"/>
              <w:ind w:left="90"/>
            </w:pPr>
            <w:r>
              <w:rPr>
                <w:rFonts w:ascii="Times New Roman" w:eastAsia="Times New Roman" w:hAnsi="Times New Roman" w:cs="Times New Roman"/>
                <w:sz w:val="20"/>
              </w:rPr>
              <w:t>1 × n → n</w:t>
            </w:r>
            <w:r>
              <w:rPr>
                <w:rFonts w:ascii="Times New Roman" w:eastAsia="Times New Roman" w:hAnsi="Times New Roman" w:cs="Times New Roman"/>
                <w:sz w:val="24"/>
              </w:rPr>
              <w:t xml:space="preserve"> </w:t>
            </w:r>
          </w:p>
        </w:tc>
      </w:tr>
      <w:tr w:rsidR="009702E2" w14:paraId="62104655" w14:textId="77777777">
        <w:trPr>
          <w:trHeight w:val="360"/>
        </w:trPr>
        <w:tc>
          <w:tcPr>
            <w:tcW w:w="0" w:type="auto"/>
            <w:vMerge/>
            <w:tcBorders>
              <w:top w:val="nil"/>
              <w:left w:val="single" w:sz="4" w:space="0" w:color="808080"/>
              <w:bottom w:val="nil"/>
              <w:right w:val="single" w:sz="4" w:space="0" w:color="808080"/>
            </w:tcBorders>
          </w:tcPr>
          <w:p w14:paraId="4B673C6B" w14:textId="77777777" w:rsidR="009702E2" w:rsidRDefault="009702E2"/>
        </w:tc>
        <w:tc>
          <w:tcPr>
            <w:tcW w:w="3801" w:type="dxa"/>
            <w:tcBorders>
              <w:top w:val="single" w:sz="4" w:space="0" w:color="808080"/>
              <w:left w:val="single" w:sz="4" w:space="0" w:color="808080"/>
              <w:bottom w:val="single" w:sz="4" w:space="0" w:color="808080"/>
              <w:right w:val="single" w:sz="4" w:space="0" w:color="808080"/>
            </w:tcBorders>
          </w:tcPr>
          <w:p w14:paraId="5285AA37" w14:textId="77777777" w:rsidR="009702E2" w:rsidRDefault="00D07D32">
            <w:pPr>
              <w:spacing w:after="0"/>
              <w:ind w:left="91"/>
            </w:pPr>
            <w:r>
              <w:rPr>
                <w:rFonts w:ascii="Times New Roman" w:eastAsia="Times New Roman" w:hAnsi="Times New Roman" w:cs="Times New Roman"/>
                <w:sz w:val="20"/>
              </w:rPr>
              <w:t>4 × n/2 → 2n</w:t>
            </w:r>
            <w:r>
              <w:rPr>
                <w:rFonts w:ascii="Times New Roman" w:eastAsia="Times New Roman" w:hAnsi="Times New Roman" w:cs="Times New Roman"/>
                <w:sz w:val="24"/>
              </w:rPr>
              <w:t xml:space="preserve"> </w:t>
            </w:r>
          </w:p>
        </w:tc>
        <w:tc>
          <w:tcPr>
            <w:tcW w:w="3425" w:type="dxa"/>
            <w:tcBorders>
              <w:top w:val="single" w:sz="4" w:space="0" w:color="808080"/>
              <w:left w:val="single" w:sz="4" w:space="0" w:color="808080"/>
              <w:bottom w:val="single" w:sz="4" w:space="0" w:color="808080"/>
              <w:right w:val="single" w:sz="4" w:space="0" w:color="808080"/>
            </w:tcBorders>
          </w:tcPr>
          <w:p w14:paraId="6CDFD58C" w14:textId="77777777" w:rsidR="009702E2" w:rsidRDefault="00D07D32">
            <w:pPr>
              <w:spacing w:after="0"/>
              <w:ind w:left="90"/>
            </w:pPr>
            <w:r>
              <w:rPr>
                <w:rFonts w:ascii="Times New Roman" w:eastAsia="Times New Roman" w:hAnsi="Times New Roman" w:cs="Times New Roman"/>
                <w:sz w:val="20"/>
              </w:rPr>
              <w:t>2 × n/2 → n</w:t>
            </w:r>
            <w:r>
              <w:rPr>
                <w:rFonts w:ascii="Times New Roman" w:eastAsia="Times New Roman" w:hAnsi="Times New Roman" w:cs="Times New Roman"/>
                <w:sz w:val="24"/>
              </w:rPr>
              <w:t xml:space="preserve"> </w:t>
            </w:r>
          </w:p>
        </w:tc>
      </w:tr>
      <w:tr w:rsidR="009702E2" w14:paraId="4FD23F07" w14:textId="77777777">
        <w:trPr>
          <w:trHeight w:val="360"/>
        </w:trPr>
        <w:tc>
          <w:tcPr>
            <w:tcW w:w="0" w:type="auto"/>
            <w:vMerge/>
            <w:tcBorders>
              <w:top w:val="nil"/>
              <w:left w:val="single" w:sz="4" w:space="0" w:color="808080"/>
              <w:bottom w:val="single" w:sz="4" w:space="0" w:color="808080"/>
              <w:right w:val="single" w:sz="4" w:space="0" w:color="808080"/>
            </w:tcBorders>
          </w:tcPr>
          <w:p w14:paraId="25670911" w14:textId="77777777" w:rsidR="009702E2" w:rsidRDefault="009702E2"/>
        </w:tc>
        <w:tc>
          <w:tcPr>
            <w:tcW w:w="3801" w:type="dxa"/>
            <w:tcBorders>
              <w:top w:val="single" w:sz="4" w:space="0" w:color="808080"/>
              <w:left w:val="single" w:sz="4" w:space="0" w:color="808080"/>
              <w:bottom w:val="single" w:sz="4" w:space="0" w:color="808080"/>
              <w:right w:val="single" w:sz="4" w:space="0" w:color="808080"/>
            </w:tcBorders>
          </w:tcPr>
          <w:p w14:paraId="7CD39103" w14:textId="77777777" w:rsidR="009702E2" w:rsidRDefault="00D07D32">
            <w:pPr>
              <w:spacing w:after="0"/>
              <w:ind w:left="91"/>
            </w:pPr>
            <w:r>
              <w:rPr>
                <w:rFonts w:ascii="Times New Roman" w:eastAsia="Times New Roman" w:hAnsi="Times New Roman" w:cs="Times New Roman"/>
                <w:sz w:val="20"/>
              </w:rPr>
              <w:t>16 × n/4 → 4n</w:t>
            </w:r>
            <w:r>
              <w:rPr>
                <w:rFonts w:ascii="Times New Roman" w:eastAsia="Times New Roman" w:hAnsi="Times New Roman" w:cs="Times New Roman"/>
                <w:sz w:val="24"/>
              </w:rPr>
              <w:t xml:space="preserve"> </w:t>
            </w:r>
          </w:p>
        </w:tc>
        <w:tc>
          <w:tcPr>
            <w:tcW w:w="3425" w:type="dxa"/>
            <w:tcBorders>
              <w:top w:val="single" w:sz="4" w:space="0" w:color="808080"/>
              <w:left w:val="single" w:sz="4" w:space="0" w:color="808080"/>
              <w:bottom w:val="single" w:sz="4" w:space="0" w:color="808080"/>
              <w:right w:val="single" w:sz="4" w:space="0" w:color="808080"/>
            </w:tcBorders>
          </w:tcPr>
          <w:p w14:paraId="5B6F1700" w14:textId="77777777" w:rsidR="009702E2" w:rsidRDefault="00D07D32">
            <w:pPr>
              <w:spacing w:after="0"/>
              <w:ind w:left="90"/>
            </w:pPr>
            <w:r>
              <w:rPr>
                <w:rFonts w:ascii="Times New Roman" w:eastAsia="Times New Roman" w:hAnsi="Times New Roman" w:cs="Times New Roman"/>
                <w:sz w:val="20"/>
              </w:rPr>
              <w:t>4 × n/4 → n</w:t>
            </w:r>
            <w:r>
              <w:rPr>
                <w:rFonts w:ascii="Times New Roman" w:eastAsia="Times New Roman" w:hAnsi="Times New Roman" w:cs="Times New Roman"/>
                <w:sz w:val="24"/>
              </w:rPr>
              <w:t xml:space="preserve"> </w:t>
            </w:r>
          </w:p>
        </w:tc>
      </w:tr>
      <w:tr w:rsidR="009702E2" w14:paraId="12065D69" w14:textId="77777777">
        <w:trPr>
          <w:trHeight w:val="358"/>
        </w:trPr>
        <w:tc>
          <w:tcPr>
            <w:tcW w:w="1799" w:type="dxa"/>
            <w:tcBorders>
              <w:top w:val="single" w:sz="4" w:space="0" w:color="808080"/>
              <w:left w:val="single" w:sz="4" w:space="0" w:color="808080"/>
              <w:bottom w:val="single" w:sz="4" w:space="0" w:color="808080"/>
              <w:right w:val="single" w:sz="4" w:space="0" w:color="808080"/>
            </w:tcBorders>
          </w:tcPr>
          <w:p w14:paraId="4FC8DC30" w14:textId="77777777" w:rsidR="009702E2" w:rsidRDefault="00D07D32">
            <w:pPr>
              <w:spacing w:after="0"/>
              <w:ind w:left="6"/>
              <w:jc w:val="center"/>
            </w:pPr>
            <w:r>
              <w:rPr>
                <w:rFonts w:ascii="Times New Roman" w:eastAsia="Times New Roman" w:hAnsi="Times New Roman" w:cs="Times New Roman"/>
                <w:sz w:val="20"/>
              </w:rPr>
              <w:t>i</w:t>
            </w:r>
            <w:r>
              <w:rPr>
                <w:rFonts w:ascii="Times New Roman" w:eastAsia="Times New Roman" w:hAnsi="Times New Roman" w:cs="Times New Roman"/>
                <w:sz w:val="24"/>
              </w:rPr>
              <w:t xml:space="preserve"> </w:t>
            </w:r>
          </w:p>
        </w:tc>
        <w:tc>
          <w:tcPr>
            <w:tcW w:w="3801" w:type="dxa"/>
            <w:tcBorders>
              <w:top w:val="single" w:sz="4" w:space="0" w:color="808080"/>
              <w:left w:val="single" w:sz="4" w:space="0" w:color="808080"/>
              <w:bottom w:val="single" w:sz="4" w:space="0" w:color="808080"/>
              <w:right w:val="single" w:sz="4" w:space="0" w:color="808080"/>
            </w:tcBorders>
          </w:tcPr>
          <w:p w14:paraId="67B405CF" w14:textId="77777777" w:rsidR="009702E2" w:rsidRDefault="00D07D32">
            <w:pPr>
              <w:spacing w:after="0"/>
              <w:ind w:left="91"/>
            </w:pPr>
            <w:r>
              <w:rPr>
                <w:rFonts w:ascii="Times New Roman" w:eastAsia="Times New Roman" w:hAnsi="Times New Roman" w:cs="Times New Roman"/>
                <w:sz w:val="20"/>
              </w:rPr>
              <w:t>4ⁱ × n/2ⁱ → 2ⁱ·n</w:t>
            </w:r>
            <w:r>
              <w:rPr>
                <w:rFonts w:ascii="Times New Roman" w:eastAsia="Times New Roman" w:hAnsi="Times New Roman" w:cs="Times New Roman"/>
                <w:sz w:val="24"/>
              </w:rPr>
              <w:t xml:space="preserve"> </w:t>
            </w:r>
          </w:p>
        </w:tc>
        <w:tc>
          <w:tcPr>
            <w:tcW w:w="3425" w:type="dxa"/>
            <w:tcBorders>
              <w:top w:val="single" w:sz="4" w:space="0" w:color="808080"/>
              <w:left w:val="single" w:sz="4" w:space="0" w:color="808080"/>
              <w:bottom w:val="single" w:sz="4" w:space="0" w:color="808080"/>
              <w:right w:val="single" w:sz="4" w:space="0" w:color="808080"/>
            </w:tcBorders>
          </w:tcPr>
          <w:p w14:paraId="004FD761" w14:textId="77777777" w:rsidR="009702E2" w:rsidRDefault="00D07D32">
            <w:pPr>
              <w:spacing w:after="0"/>
              <w:ind w:left="90"/>
            </w:pPr>
            <w:r>
              <w:rPr>
                <w:rFonts w:ascii="Times New Roman" w:eastAsia="Times New Roman" w:hAnsi="Times New Roman" w:cs="Times New Roman"/>
                <w:sz w:val="20"/>
              </w:rPr>
              <w:t>2ⁱ × n/2ⁱ → n</w:t>
            </w:r>
            <w:r>
              <w:rPr>
                <w:rFonts w:ascii="Times New Roman" w:eastAsia="Times New Roman" w:hAnsi="Times New Roman" w:cs="Times New Roman"/>
                <w:sz w:val="24"/>
              </w:rPr>
              <w:t xml:space="preserve"> </w:t>
            </w:r>
          </w:p>
        </w:tc>
      </w:tr>
      <w:tr w:rsidR="009702E2" w14:paraId="702A4CB2" w14:textId="77777777">
        <w:trPr>
          <w:trHeight w:val="361"/>
        </w:trPr>
        <w:tc>
          <w:tcPr>
            <w:tcW w:w="1799" w:type="dxa"/>
            <w:tcBorders>
              <w:top w:val="single" w:sz="4" w:space="0" w:color="808080"/>
              <w:left w:val="single" w:sz="4" w:space="0" w:color="808080"/>
              <w:bottom w:val="single" w:sz="4" w:space="0" w:color="808080"/>
              <w:right w:val="single" w:sz="4" w:space="0" w:color="808080"/>
            </w:tcBorders>
          </w:tcPr>
          <w:p w14:paraId="193A4F54" w14:textId="77777777" w:rsidR="009702E2" w:rsidRDefault="00D07D32">
            <w:pPr>
              <w:spacing w:after="0"/>
              <w:ind w:left="5"/>
              <w:jc w:val="center"/>
            </w:pPr>
            <w:r>
              <w:rPr>
                <w:rFonts w:ascii="Times New Roman" w:eastAsia="Times New Roman" w:hAnsi="Times New Roman" w:cs="Times New Roman"/>
                <w:sz w:val="20"/>
              </w:rPr>
              <w:t>last (i = log n − 1)</w:t>
            </w:r>
            <w:r>
              <w:rPr>
                <w:rFonts w:ascii="Times New Roman" w:eastAsia="Times New Roman" w:hAnsi="Times New Roman" w:cs="Times New Roman"/>
                <w:sz w:val="24"/>
              </w:rPr>
              <w:t xml:space="preserve"> </w:t>
            </w:r>
          </w:p>
        </w:tc>
        <w:tc>
          <w:tcPr>
            <w:tcW w:w="3801" w:type="dxa"/>
            <w:tcBorders>
              <w:top w:val="single" w:sz="4" w:space="0" w:color="808080"/>
              <w:left w:val="single" w:sz="4" w:space="0" w:color="808080"/>
              <w:bottom w:val="single" w:sz="4" w:space="0" w:color="808080"/>
              <w:right w:val="single" w:sz="4" w:space="0" w:color="808080"/>
            </w:tcBorders>
          </w:tcPr>
          <w:p w14:paraId="6D02049D" w14:textId="77777777" w:rsidR="009702E2" w:rsidRDefault="00D07D32">
            <w:pPr>
              <w:spacing w:after="0"/>
              <w:ind w:left="91"/>
            </w:pPr>
            <w:r>
              <w:rPr>
                <w:rFonts w:ascii="Times New Roman" w:eastAsia="Times New Roman" w:hAnsi="Times New Roman" w:cs="Times New Roman"/>
                <w:sz w:val="20"/>
              </w:rPr>
              <w:t>≈ n²/2</w:t>
            </w:r>
            <w:r>
              <w:rPr>
                <w:rFonts w:ascii="Times New Roman" w:eastAsia="Times New Roman" w:hAnsi="Times New Roman" w:cs="Times New Roman"/>
                <w:sz w:val="24"/>
              </w:rPr>
              <w:t xml:space="preserve"> </w:t>
            </w:r>
          </w:p>
        </w:tc>
        <w:tc>
          <w:tcPr>
            <w:tcW w:w="3425" w:type="dxa"/>
            <w:tcBorders>
              <w:top w:val="single" w:sz="4" w:space="0" w:color="808080"/>
              <w:left w:val="single" w:sz="4" w:space="0" w:color="808080"/>
              <w:bottom w:val="single" w:sz="4" w:space="0" w:color="808080"/>
              <w:right w:val="single" w:sz="4" w:space="0" w:color="808080"/>
            </w:tcBorders>
          </w:tcPr>
          <w:p w14:paraId="0177E8CA" w14:textId="77777777" w:rsidR="009702E2" w:rsidRDefault="00D07D32">
            <w:pPr>
              <w:spacing w:after="0"/>
              <w:ind w:left="90"/>
            </w:pPr>
            <w:r>
              <w:rPr>
                <w:rFonts w:ascii="Times New Roman" w:eastAsia="Times New Roman" w:hAnsi="Times New Roman" w:cs="Times New Roman"/>
                <w:sz w:val="20"/>
              </w:rPr>
              <w:t>n</w:t>
            </w:r>
            <w:r>
              <w:rPr>
                <w:rFonts w:ascii="Times New Roman" w:eastAsia="Times New Roman" w:hAnsi="Times New Roman" w:cs="Times New Roman"/>
                <w:sz w:val="24"/>
              </w:rPr>
              <w:t xml:space="preserve"> </w:t>
            </w:r>
          </w:p>
        </w:tc>
      </w:tr>
      <w:tr w:rsidR="009702E2" w14:paraId="4A0C65C5" w14:textId="77777777">
        <w:trPr>
          <w:trHeight w:val="358"/>
        </w:trPr>
        <w:tc>
          <w:tcPr>
            <w:tcW w:w="1799" w:type="dxa"/>
            <w:tcBorders>
              <w:top w:val="single" w:sz="4" w:space="0" w:color="808080"/>
              <w:left w:val="single" w:sz="4" w:space="0" w:color="808080"/>
              <w:bottom w:val="single" w:sz="4" w:space="0" w:color="808080"/>
              <w:right w:val="single" w:sz="4" w:space="0" w:color="808080"/>
            </w:tcBorders>
          </w:tcPr>
          <w:p w14:paraId="21CD352A" w14:textId="77777777" w:rsidR="009702E2" w:rsidRDefault="00D07D32">
            <w:pPr>
              <w:spacing w:after="0"/>
              <w:ind w:left="4"/>
              <w:jc w:val="center"/>
            </w:pPr>
            <w:r>
              <w:rPr>
                <w:rFonts w:ascii="Times New Roman" w:eastAsia="Times New Roman" w:hAnsi="Times New Roman" w:cs="Times New Roman"/>
                <w:sz w:val="20"/>
              </w:rPr>
              <w:t>leaves</w:t>
            </w:r>
            <w:r>
              <w:rPr>
                <w:rFonts w:ascii="Times New Roman" w:eastAsia="Times New Roman" w:hAnsi="Times New Roman" w:cs="Times New Roman"/>
                <w:sz w:val="24"/>
              </w:rPr>
              <w:t xml:space="preserve"> </w:t>
            </w:r>
          </w:p>
        </w:tc>
        <w:tc>
          <w:tcPr>
            <w:tcW w:w="3801" w:type="dxa"/>
            <w:tcBorders>
              <w:top w:val="single" w:sz="4" w:space="0" w:color="808080"/>
              <w:left w:val="single" w:sz="4" w:space="0" w:color="808080"/>
              <w:bottom w:val="single" w:sz="4" w:space="0" w:color="808080"/>
              <w:right w:val="single" w:sz="4" w:space="0" w:color="808080"/>
            </w:tcBorders>
          </w:tcPr>
          <w:p w14:paraId="587D4BDF" w14:textId="77777777" w:rsidR="009702E2" w:rsidRDefault="00D07D32">
            <w:pPr>
              <w:spacing w:after="0"/>
              <w:ind w:left="91"/>
            </w:pPr>
            <w:r>
              <w:rPr>
                <w:rFonts w:ascii="Times New Roman" w:eastAsia="Times New Roman" w:hAnsi="Times New Roman" w:cs="Times New Roman"/>
                <w:sz w:val="20"/>
              </w:rPr>
              <w:t>n² leaves × 1 = n²</w:t>
            </w:r>
            <w:r>
              <w:rPr>
                <w:rFonts w:ascii="Times New Roman" w:eastAsia="Times New Roman" w:hAnsi="Times New Roman" w:cs="Times New Roman"/>
                <w:sz w:val="24"/>
              </w:rPr>
              <w:t xml:space="preserve"> </w:t>
            </w:r>
          </w:p>
        </w:tc>
        <w:tc>
          <w:tcPr>
            <w:tcW w:w="3425" w:type="dxa"/>
            <w:tcBorders>
              <w:top w:val="single" w:sz="4" w:space="0" w:color="808080"/>
              <w:left w:val="single" w:sz="4" w:space="0" w:color="808080"/>
              <w:bottom w:val="single" w:sz="4" w:space="0" w:color="808080"/>
              <w:right w:val="single" w:sz="4" w:space="0" w:color="808080"/>
            </w:tcBorders>
          </w:tcPr>
          <w:p w14:paraId="59D48C04" w14:textId="77777777" w:rsidR="009702E2" w:rsidRDefault="00D07D32">
            <w:pPr>
              <w:spacing w:after="0"/>
              <w:ind w:left="90"/>
            </w:pPr>
            <w:r>
              <w:rPr>
                <w:rFonts w:ascii="Times New Roman" w:eastAsia="Times New Roman" w:hAnsi="Times New Roman" w:cs="Times New Roman"/>
                <w:sz w:val="20"/>
              </w:rPr>
              <w:t>n leaves × 1 = n</w:t>
            </w:r>
            <w:r>
              <w:rPr>
                <w:rFonts w:ascii="Times New Roman" w:eastAsia="Times New Roman" w:hAnsi="Times New Roman" w:cs="Times New Roman"/>
                <w:sz w:val="24"/>
              </w:rPr>
              <w:t xml:space="preserve"> </w:t>
            </w:r>
          </w:p>
        </w:tc>
      </w:tr>
      <w:tr w:rsidR="009702E2" w14:paraId="63A49AA0" w14:textId="77777777">
        <w:trPr>
          <w:trHeight w:val="365"/>
        </w:trPr>
        <w:tc>
          <w:tcPr>
            <w:tcW w:w="1799" w:type="dxa"/>
            <w:tcBorders>
              <w:top w:val="single" w:sz="4" w:space="0" w:color="808080"/>
              <w:left w:val="single" w:sz="4" w:space="0" w:color="808080"/>
              <w:bottom w:val="single" w:sz="4" w:space="0" w:color="808080"/>
              <w:right w:val="nil"/>
            </w:tcBorders>
          </w:tcPr>
          <w:p w14:paraId="58A91B1E" w14:textId="77777777" w:rsidR="009702E2" w:rsidRDefault="00D07D32">
            <w:pPr>
              <w:spacing w:after="0"/>
              <w:ind w:left="3"/>
              <w:jc w:val="center"/>
            </w:pPr>
            <w:r>
              <w:rPr>
                <w:rFonts w:ascii="Times New Roman" w:eastAsia="Times New Roman" w:hAnsi="Times New Roman" w:cs="Times New Roman"/>
                <w:sz w:val="20"/>
              </w:rPr>
              <w:t>Total</w:t>
            </w:r>
            <w:r>
              <w:rPr>
                <w:rFonts w:ascii="Times New Roman" w:eastAsia="Times New Roman" w:hAnsi="Times New Roman" w:cs="Times New Roman"/>
                <w:sz w:val="24"/>
              </w:rPr>
              <w:t xml:space="preserve"> </w:t>
            </w:r>
          </w:p>
        </w:tc>
        <w:tc>
          <w:tcPr>
            <w:tcW w:w="3801" w:type="dxa"/>
            <w:tcBorders>
              <w:top w:val="single" w:sz="4" w:space="0" w:color="808080"/>
              <w:left w:val="nil"/>
              <w:bottom w:val="single" w:sz="4" w:space="0" w:color="808080"/>
              <w:right w:val="single" w:sz="4" w:space="0" w:color="808080"/>
            </w:tcBorders>
          </w:tcPr>
          <w:p w14:paraId="6A8244F5" w14:textId="77777777" w:rsidR="009702E2" w:rsidRDefault="00D07D32">
            <w:pPr>
              <w:spacing w:after="0"/>
              <w:ind w:left="-5" w:right="515"/>
              <w:jc w:val="right"/>
            </w:pPr>
            <w:r>
              <w:rPr>
                <w:noProof/>
              </w:rPr>
              <w:drawing>
                <wp:inline distT="0" distB="0" distL="0" distR="0" wp14:anchorId="2C960013" wp14:editId="118DB2AB">
                  <wp:extent cx="2051304" cy="243840"/>
                  <wp:effectExtent l="0" t="0" r="0" b="0"/>
                  <wp:docPr id="63897" name="Picture 63897"/>
                  <wp:cNvGraphicFramePr/>
                  <a:graphic xmlns:a="http://schemas.openxmlformats.org/drawingml/2006/main">
                    <a:graphicData uri="http://schemas.openxmlformats.org/drawingml/2006/picture">
                      <pic:pic xmlns:pic="http://schemas.openxmlformats.org/drawingml/2006/picture">
                        <pic:nvPicPr>
                          <pic:cNvPr id="63897" name="Picture 63897"/>
                          <pic:cNvPicPr/>
                        </pic:nvPicPr>
                        <pic:blipFill>
                          <a:blip r:embed="rId9"/>
                          <a:stretch>
                            <a:fillRect/>
                          </a:stretch>
                        </pic:blipFill>
                        <pic:spPr>
                          <a:xfrm>
                            <a:off x="0" y="0"/>
                            <a:ext cx="2051304" cy="243840"/>
                          </a:xfrm>
                          <a:prstGeom prst="rect">
                            <a:avLst/>
                          </a:prstGeom>
                        </pic:spPr>
                      </pic:pic>
                    </a:graphicData>
                  </a:graphic>
                </wp:inline>
              </w:drawing>
            </w:r>
            <w:r>
              <w:rPr>
                <w:rFonts w:ascii="Times New Roman" w:eastAsia="Times New Roman" w:hAnsi="Times New Roman" w:cs="Times New Roman"/>
                <w:sz w:val="24"/>
              </w:rPr>
              <w:t xml:space="preserve"> </w:t>
            </w:r>
          </w:p>
        </w:tc>
        <w:tc>
          <w:tcPr>
            <w:tcW w:w="3425" w:type="dxa"/>
            <w:tcBorders>
              <w:top w:val="single" w:sz="4" w:space="0" w:color="808080"/>
              <w:left w:val="single" w:sz="4" w:space="0" w:color="808080"/>
              <w:bottom w:val="single" w:sz="4" w:space="0" w:color="808080"/>
              <w:right w:val="single" w:sz="4" w:space="0" w:color="808080"/>
            </w:tcBorders>
          </w:tcPr>
          <w:p w14:paraId="229C5CE6" w14:textId="77777777" w:rsidR="009702E2" w:rsidRDefault="00D07D32">
            <w:pPr>
              <w:spacing w:after="0"/>
              <w:ind w:left="90"/>
            </w:pPr>
            <w:r>
              <w:rPr>
                <w:rFonts w:ascii="Times New Roman" w:eastAsia="Times New Roman" w:hAnsi="Times New Roman" w:cs="Times New Roman"/>
                <w:sz w:val="20"/>
              </w:rPr>
              <w:t xml:space="preserve">n·log n + n </w:t>
            </w:r>
            <w:r>
              <w:rPr>
                <w:rFonts w:ascii="Cambria Math" w:eastAsia="Cambria Math" w:hAnsi="Cambria Math" w:cs="Cambria Math"/>
                <w:sz w:val="20"/>
              </w:rPr>
              <w:t>⇒</w:t>
            </w:r>
            <w:r>
              <w:rPr>
                <w:rFonts w:ascii="Times New Roman" w:eastAsia="Times New Roman" w:hAnsi="Times New Roman" w:cs="Times New Roman"/>
                <w:sz w:val="20"/>
              </w:rPr>
              <w:t xml:space="preserve"> Θ(n log n)</w:t>
            </w:r>
            <w:r>
              <w:rPr>
                <w:rFonts w:ascii="Times New Roman" w:eastAsia="Times New Roman" w:hAnsi="Times New Roman" w:cs="Times New Roman"/>
                <w:sz w:val="24"/>
              </w:rPr>
              <w:t xml:space="preserve"> </w:t>
            </w:r>
          </w:p>
        </w:tc>
      </w:tr>
    </w:tbl>
    <w:p w14:paraId="3CCCD95F" w14:textId="77777777" w:rsidR="009702E2" w:rsidRDefault="00D07D32">
      <w:pPr>
        <w:spacing w:after="58"/>
      </w:pPr>
      <w:r>
        <w:rPr>
          <w:rFonts w:ascii="Times New Roman" w:eastAsia="Times New Roman" w:hAnsi="Times New Roman" w:cs="Times New Roman"/>
          <w:sz w:val="24"/>
        </w:rPr>
        <w:t xml:space="preserve"> </w:t>
      </w:r>
    </w:p>
    <w:p w14:paraId="19BBE4E9" w14:textId="77777777" w:rsidR="009702E2" w:rsidRDefault="00D07D32">
      <w:pPr>
        <w:spacing w:after="289" w:line="300" w:lineRule="auto"/>
        <w:ind w:left="-5" w:hanging="10"/>
        <w:jc w:val="both"/>
      </w:pPr>
      <w:r>
        <w:rPr>
          <w:rFonts w:ascii="Times New Roman" w:eastAsia="Times New Roman" w:hAnsi="Times New Roman" w:cs="Times New Roman"/>
          <w:sz w:val="24"/>
        </w:rPr>
        <w:t xml:space="preserve">In the current design the level costs form a geometric series that </w:t>
      </w:r>
      <w:r>
        <w:rPr>
          <w:rFonts w:ascii="Times New Roman" w:eastAsia="Times New Roman" w:hAnsi="Times New Roman" w:cs="Times New Roman"/>
          <w:i/>
          <w:sz w:val="24"/>
        </w:rPr>
        <w:t>grows</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with ratio 2, so the last level (leaves) dominates: the work is concentrated at the bottom. In the redesign every level costs the same n, so the total is “n per level × log n levels”. This is the intuitive reason for Case 1 and Case 2. </w:t>
      </w:r>
    </w:p>
    <w:p w14:paraId="5849787D" w14:textId="77777777" w:rsidR="009702E2" w:rsidRDefault="00D07D32">
      <w:pPr>
        <w:spacing w:after="63"/>
        <w:ind w:left="-5" w:hanging="10"/>
      </w:pPr>
      <w:r>
        <w:rPr>
          <w:rFonts w:ascii="Times New Roman" w:eastAsia="Times New Roman" w:hAnsi="Times New Roman" w:cs="Times New Roman"/>
          <w:b/>
          <w:color w:val="2E5597"/>
          <w:sz w:val="27"/>
        </w:rPr>
        <w:t>(d.4) What happens when the data doubles?</w:t>
      </w:r>
      <w:r>
        <w:rPr>
          <w:rFonts w:ascii="Times New Roman" w:eastAsia="Times New Roman" w:hAnsi="Times New Roman" w:cs="Times New Roman"/>
          <w:color w:val="2E74B5"/>
          <w:sz w:val="26"/>
        </w:rPr>
        <w:t xml:space="preserve"> </w:t>
      </w:r>
    </w:p>
    <w:p w14:paraId="15A035F2" w14:textId="77777777" w:rsidR="009702E2" w:rsidRDefault="00D07D32">
      <w:pPr>
        <w:spacing w:after="123" w:line="296" w:lineRule="auto"/>
        <w:ind w:left="-5" w:right="5" w:hanging="10"/>
        <w:jc w:val="both"/>
      </w:pPr>
      <w:r>
        <w:rPr>
          <w:rFonts w:ascii="Times New Roman" w:eastAsia="Times New Roman" w:hAnsi="Times New Roman" w:cs="Times New Roman"/>
          <w:b/>
          <w:sz w:val="24"/>
        </w:rPr>
        <w:t>Current design:</w:t>
      </w:r>
      <w:r>
        <w:rPr>
          <w:rFonts w:ascii="Times New Roman" w:eastAsia="Times New Roman" w:hAnsi="Times New Roman" w:cs="Times New Roman"/>
          <w:sz w:val="24"/>
        </w:rPr>
        <w:t xml:space="preserve"> T(2n)/T(n) = (2(2n)² − 2n)/(2n² − n) = (8n² − 2n)/(2n² − n) → </w:t>
      </w:r>
      <w:r>
        <w:rPr>
          <w:rFonts w:ascii="Times New Roman" w:eastAsia="Times New Roman" w:hAnsi="Times New Roman" w:cs="Times New Roman"/>
          <w:b/>
          <w:sz w:val="24"/>
        </w:rPr>
        <w:t>4</w:t>
      </w:r>
      <w:r>
        <w:rPr>
          <w:rFonts w:ascii="Times New Roman" w:eastAsia="Times New Roman" w:hAnsi="Times New Roman" w:cs="Times New Roman"/>
          <w:sz w:val="24"/>
        </w:rPr>
        <w:t xml:space="preserve"> as n grows. Doubling the data quadruples the running time. </w:t>
      </w:r>
    </w:p>
    <w:p w14:paraId="3E4232EC" w14:textId="77777777" w:rsidR="009702E2" w:rsidRDefault="00D07D32">
      <w:pPr>
        <w:spacing w:after="4" w:line="296" w:lineRule="auto"/>
        <w:ind w:left="-5" w:right="5" w:hanging="10"/>
        <w:jc w:val="both"/>
      </w:pPr>
      <w:r>
        <w:rPr>
          <w:rFonts w:ascii="Times New Roman" w:eastAsia="Times New Roman" w:hAnsi="Times New Roman" w:cs="Times New Roman"/>
          <w:b/>
          <w:sz w:val="24"/>
        </w:rPr>
        <w:t>Redesign:</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T(2n)/T(n) = (2n·log₂(2n) + 2n)/(n log₂ n + n) = 2(log₂ n + 2)/(log₂ n + 1) = 2 + 2/(log₂ n + 1) → </w:t>
      </w:r>
      <w:r>
        <w:rPr>
          <w:rFonts w:ascii="Times New Roman" w:eastAsia="Times New Roman" w:hAnsi="Times New Roman" w:cs="Times New Roman"/>
          <w:b/>
          <w:sz w:val="24"/>
        </w:rPr>
        <w:t>slightly more than 2</w:t>
      </w:r>
      <w:r>
        <w:rPr>
          <w:rFonts w:ascii="Times New Roman" w:eastAsia="Times New Roman" w:hAnsi="Times New Roman" w:cs="Times New Roman"/>
          <w:sz w:val="24"/>
        </w:rPr>
        <w:t xml:space="preserve"> (for n = 10⁶: 2 + 2/20.9 ≈ 2.10). Doubling the data a little more than doubles the running time. </w:t>
      </w:r>
    </w:p>
    <w:tbl>
      <w:tblPr>
        <w:tblStyle w:val="TableGrid"/>
        <w:tblW w:w="9026" w:type="dxa"/>
        <w:tblInd w:w="6" w:type="dxa"/>
        <w:tblCellMar>
          <w:top w:w="81" w:type="dxa"/>
          <w:left w:w="90" w:type="dxa"/>
          <w:bottom w:w="0" w:type="dxa"/>
          <w:right w:w="48" w:type="dxa"/>
        </w:tblCellMar>
        <w:tblLook w:val="04A0" w:firstRow="1" w:lastRow="0" w:firstColumn="1" w:lastColumn="0" w:noHBand="0" w:noVBand="1"/>
      </w:tblPr>
      <w:tblGrid>
        <w:gridCol w:w="2401"/>
        <w:gridCol w:w="1700"/>
        <w:gridCol w:w="1800"/>
        <w:gridCol w:w="1701"/>
        <w:gridCol w:w="1424"/>
      </w:tblGrid>
      <w:tr w:rsidR="009702E2" w14:paraId="36BFD285" w14:textId="77777777">
        <w:trPr>
          <w:trHeight w:val="543"/>
        </w:trPr>
        <w:tc>
          <w:tcPr>
            <w:tcW w:w="2399" w:type="dxa"/>
            <w:tcBorders>
              <w:top w:val="single" w:sz="4" w:space="0" w:color="808080"/>
              <w:left w:val="single" w:sz="4" w:space="0" w:color="808080"/>
              <w:bottom w:val="single" w:sz="4" w:space="0" w:color="808080"/>
              <w:right w:val="single" w:sz="4" w:space="0" w:color="808080"/>
            </w:tcBorders>
            <w:shd w:val="clear" w:color="auto" w:fill="1F3864"/>
          </w:tcPr>
          <w:p w14:paraId="0CA84F72" w14:textId="77777777" w:rsidR="009702E2" w:rsidRDefault="00D07D32">
            <w:pPr>
              <w:spacing w:after="0"/>
              <w:ind w:right="45"/>
              <w:jc w:val="center"/>
            </w:pPr>
            <w:r>
              <w:rPr>
                <w:rFonts w:ascii="Times New Roman" w:eastAsia="Times New Roman" w:hAnsi="Times New Roman" w:cs="Times New Roman"/>
                <w:b/>
                <w:color w:val="FFFFFF"/>
                <w:sz w:val="19"/>
              </w:rPr>
              <w:t>Quantity</w:t>
            </w:r>
            <w:r>
              <w:rPr>
                <w:rFonts w:ascii="Times New Roman" w:eastAsia="Times New Roman" w:hAnsi="Times New Roman" w:cs="Times New Roman"/>
                <w:color w:val="FFFFFF"/>
                <w:sz w:val="24"/>
              </w:rPr>
              <w:t xml:space="preserve"> </w:t>
            </w:r>
          </w:p>
        </w:tc>
        <w:tc>
          <w:tcPr>
            <w:tcW w:w="1700" w:type="dxa"/>
            <w:tcBorders>
              <w:top w:val="single" w:sz="4" w:space="0" w:color="808080"/>
              <w:left w:val="single" w:sz="4" w:space="0" w:color="808080"/>
              <w:bottom w:val="single" w:sz="4" w:space="0" w:color="808080"/>
              <w:right w:val="single" w:sz="4" w:space="0" w:color="808080"/>
            </w:tcBorders>
            <w:shd w:val="clear" w:color="auto" w:fill="1F3864"/>
          </w:tcPr>
          <w:p w14:paraId="2FFC755F" w14:textId="77777777" w:rsidR="009702E2" w:rsidRDefault="00D07D32">
            <w:pPr>
              <w:spacing w:after="0"/>
              <w:ind w:right="39"/>
              <w:jc w:val="center"/>
            </w:pPr>
            <w:r>
              <w:rPr>
                <w:rFonts w:ascii="Times New Roman" w:eastAsia="Times New Roman" w:hAnsi="Times New Roman" w:cs="Times New Roman"/>
                <w:b/>
                <w:color w:val="FFFFFF"/>
                <w:sz w:val="19"/>
              </w:rPr>
              <w:t>n = 10⁵ (today)</w:t>
            </w:r>
            <w:r>
              <w:rPr>
                <w:rFonts w:ascii="Times New Roman" w:eastAsia="Times New Roman" w:hAnsi="Times New Roman" w:cs="Times New Roman"/>
                <w:color w:val="FFFFFF"/>
                <w:sz w:val="24"/>
              </w:rPr>
              <w:t xml:space="preserve"> </w:t>
            </w:r>
          </w:p>
        </w:tc>
        <w:tc>
          <w:tcPr>
            <w:tcW w:w="1800" w:type="dxa"/>
            <w:tcBorders>
              <w:top w:val="single" w:sz="4" w:space="0" w:color="808080"/>
              <w:left w:val="single" w:sz="4" w:space="0" w:color="808080"/>
              <w:bottom w:val="single" w:sz="4" w:space="0" w:color="808080"/>
              <w:right w:val="single" w:sz="4" w:space="0" w:color="808080"/>
            </w:tcBorders>
            <w:shd w:val="clear" w:color="auto" w:fill="1F3864"/>
          </w:tcPr>
          <w:p w14:paraId="032F96C1" w14:textId="77777777" w:rsidR="009702E2" w:rsidRDefault="00D07D32">
            <w:pPr>
              <w:spacing w:after="0"/>
              <w:ind w:right="44"/>
              <w:jc w:val="center"/>
            </w:pPr>
            <w:r>
              <w:rPr>
                <w:rFonts w:ascii="Times New Roman" w:eastAsia="Times New Roman" w:hAnsi="Times New Roman" w:cs="Times New Roman"/>
                <w:b/>
                <w:color w:val="FFFFFF"/>
                <w:sz w:val="19"/>
              </w:rPr>
              <w:t>n = 2 × 10⁵</w:t>
            </w:r>
            <w:r>
              <w:rPr>
                <w:rFonts w:ascii="Times New Roman" w:eastAsia="Times New Roman" w:hAnsi="Times New Roman" w:cs="Times New Roman"/>
                <w:color w:val="FFFFFF"/>
                <w:sz w:val="24"/>
              </w:rPr>
              <w:t xml:space="preserve"> </w:t>
            </w:r>
          </w:p>
        </w:tc>
        <w:tc>
          <w:tcPr>
            <w:tcW w:w="1701" w:type="dxa"/>
            <w:tcBorders>
              <w:top w:val="single" w:sz="4" w:space="0" w:color="808080"/>
              <w:left w:val="single" w:sz="4" w:space="0" w:color="808080"/>
              <w:bottom w:val="single" w:sz="4" w:space="0" w:color="808080"/>
              <w:right w:val="single" w:sz="4" w:space="0" w:color="808080"/>
            </w:tcBorders>
            <w:shd w:val="clear" w:color="auto" w:fill="1F3864"/>
          </w:tcPr>
          <w:p w14:paraId="53B72A67" w14:textId="77777777" w:rsidR="009702E2" w:rsidRDefault="00D07D32">
            <w:pPr>
              <w:spacing w:after="0"/>
              <w:ind w:left="17"/>
            </w:pPr>
            <w:r>
              <w:rPr>
                <w:rFonts w:ascii="Times New Roman" w:eastAsia="Times New Roman" w:hAnsi="Times New Roman" w:cs="Times New Roman"/>
                <w:b/>
                <w:color w:val="FFFFFF"/>
                <w:sz w:val="19"/>
              </w:rPr>
              <w:t>n = 10⁶ (next year)</w:t>
            </w:r>
            <w:r>
              <w:rPr>
                <w:rFonts w:ascii="Times New Roman" w:eastAsia="Times New Roman" w:hAnsi="Times New Roman" w:cs="Times New Roman"/>
                <w:color w:val="FFFFFF"/>
                <w:sz w:val="24"/>
              </w:rPr>
              <w:t xml:space="preserve"> </w:t>
            </w:r>
          </w:p>
        </w:tc>
        <w:tc>
          <w:tcPr>
            <w:tcW w:w="1424" w:type="dxa"/>
            <w:tcBorders>
              <w:top w:val="single" w:sz="4" w:space="0" w:color="808080"/>
              <w:left w:val="single" w:sz="4" w:space="0" w:color="808080"/>
              <w:bottom w:val="single" w:sz="4" w:space="0" w:color="808080"/>
              <w:right w:val="single" w:sz="4" w:space="0" w:color="808080"/>
            </w:tcBorders>
            <w:shd w:val="clear" w:color="auto" w:fill="1F3864"/>
          </w:tcPr>
          <w:p w14:paraId="34E2856A" w14:textId="77777777" w:rsidR="009702E2" w:rsidRDefault="00D07D32">
            <w:pPr>
              <w:spacing w:after="31"/>
              <w:ind w:left="37"/>
            </w:pPr>
            <w:r>
              <w:rPr>
                <w:rFonts w:ascii="Times New Roman" w:eastAsia="Times New Roman" w:hAnsi="Times New Roman" w:cs="Times New Roman"/>
                <w:b/>
                <w:color w:val="FFFFFF"/>
                <w:sz w:val="19"/>
              </w:rPr>
              <w:t xml:space="preserve">Growth 10⁵ → </w:t>
            </w:r>
          </w:p>
          <w:p w14:paraId="712515BC" w14:textId="77777777" w:rsidR="009702E2" w:rsidRDefault="00D07D32">
            <w:pPr>
              <w:spacing w:after="0"/>
              <w:ind w:right="42"/>
              <w:jc w:val="center"/>
            </w:pPr>
            <w:r>
              <w:rPr>
                <w:rFonts w:ascii="Times New Roman" w:eastAsia="Times New Roman" w:hAnsi="Times New Roman" w:cs="Times New Roman"/>
                <w:b/>
                <w:color w:val="FFFFFF"/>
                <w:sz w:val="19"/>
              </w:rPr>
              <w:t>10⁶</w:t>
            </w:r>
            <w:r>
              <w:rPr>
                <w:rFonts w:ascii="Times New Roman" w:eastAsia="Times New Roman" w:hAnsi="Times New Roman" w:cs="Times New Roman"/>
                <w:color w:val="FFFFFF"/>
                <w:sz w:val="24"/>
              </w:rPr>
              <w:t xml:space="preserve"> </w:t>
            </w:r>
          </w:p>
        </w:tc>
      </w:tr>
      <w:tr w:rsidR="009702E2" w14:paraId="6CD98A4F" w14:textId="77777777">
        <w:trPr>
          <w:trHeight w:val="366"/>
        </w:trPr>
        <w:tc>
          <w:tcPr>
            <w:tcW w:w="2399" w:type="dxa"/>
            <w:tcBorders>
              <w:top w:val="single" w:sz="4" w:space="0" w:color="808080"/>
              <w:left w:val="single" w:sz="4" w:space="0" w:color="808080"/>
              <w:bottom w:val="single" w:sz="4" w:space="0" w:color="808080"/>
              <w:right w:val="single" w:sz="4" w:space="0" w:color="808080"/>
            </w:tcBorders>
          </w:tcPr>
          <w:p w14:paraId="77FC10A7" w14:textId="77777777" w:rsidR="009702E2" w:rsidRDefault="00D07D32">
            <w:pPr>
              <w:spacing w:after="0"/>
            </w:pPr>
            <w:r>
              <w:rPr>
                <w:rFonts w:ascii="Times New Roman" w:eastAsia="Times New Roman" w:hAnsi="Times New Roman" w:cs="Times New Roman"/>
                <w:sz w:val="19"/>
              </w:rPr>
              <w:t>M4 current ≈ 2n² − n</w:t>
            </w:r>
            <w:r>
              <w:rPr>
                <w:rFonts w:ascii="Times New Roman" w:eastAsia="Times New Roman" w:hAnsi="Times New Roman" w:cs="Times New Roman"/>
                <w:sz w:val="24"/>
              </w:rPr>
              <w:t xml:space="preserve"> </w:t>
            </w:r>
          </w:p>
        </w:tc>
        <w:tc>
          <w:tcPr>
            <w:tcW w:w="1700" w:type="dxa"/>
            <w:tcBorders>
              <w:top w:val="single" w:sz="4" w:space="0" w:color="808080"/>
              <w:left w:val="single" w:sz="4" w:space="0" w:color="808080"/>
              <w:bottom w:val="single" w:sz="4" w:space="0" w:color="808080"/>
              <w:right w:val="single" w:sz="4" w:space="0" w:color="808080"/>
            </w:tcBorders>
          </w:tcPr>
          <w:p w14:paraId="1C17DCCB" w14:textId="77777777" w:rsidR="009702E2" w:rsidRDefault="00D07D32">
            <w:pPr>
              <w:spacing w:after="0"/>
              <w:ind w:right="43"/>
              <w:jc w:val="center"/>
            </w:pPr>
            <w:r>
              <w:rPr>
                <w:rFonts w:ascii="Times New Roman" w:eastAsia="Times New Roman" w:hAnsi="Times New Roman" w:cs="Times New Roman"/>
                <w:sz w:val="19"/>
              </w:rPr>
              <w:t>2.0 × 10¹⁰</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5A7E109E" w14:textId="77777777" w:rsidR="009702E2" w:rsidRDefault="00D07D32">
            <w:pPr>
              <w:spacing w:after="0"/>
              <w:ind w:right="44"/>
              <w:jc w:val="center"/>
            </w:pPr>
            <w:r>
              <w:rPr>
                <w:rFonts w:ascii="Times New Roman" w:eastAsia="Times New Roman" w:hAnsi="Times New Roman" w:cs="Times New Roman"/>
                <w:sz w:val="19"/>
              </w:rPr>
              <w:t>8.0 × 10¹⁰ (×4)</w:t>
            </w:r>
            <w:r>
              <w:rPr>
                <w:rFonts w:ascii="Times New Roman" w:eastAsia="Times New Roman" w:hAnsi="Times New Roman" w:cs="Times New Roman"/>
                <w:sz w:val="24"/>
              </w:rPr>
              <w:t xml:space="preserve"> </w:t>
            </w:r>
          </w:p>
        </w:tc>
        <w:tc>
          <w:tcPr>
            <w:tcW w:w="1701" w:type="dxa"/>
            <w:tcBorders>
              <w:top w:val="single" w:sz="4" w:space="0" w:color="808080"/>
              <w:left w:val="single" w:sz="4" w:space="0" w:color="808080"/>
              <w:bottom w:val="single" w:sz="4" w:space="0" w:color="808080"/>
              <w:right w:val="single" w:sz="4" w:space="0" w:color="808080"/>
            </w:tcBorders>
          </w:tcPr>
          <w:p w14:paraId="31505212" w14:textId="77777777" w:rsidR="009702E2" w:rsidRDefault="00D07D32">
            <w:pPr>
              <w:spacing w:after="0"/>
              <w:ind w:right="46"/>
              <w:jc w:val="center"/>
            </w:pPr>
            <w:r>
              <w:rPr>
                <w:rFonts w:ascii="Times New Roman" w:eastAsia="Times New Roman" w:hAnsi="Times New Roman" w:cs="Times New Roman"/>
                <w:sz w:val="19"/>
              </w:rPr>
              <w:t>2.0 × 10¹²</w:t>
            </w:r>
            <w:r>
              <w:rPr>
                <w:rFonts w:ascii="Times New Roman" w:eastAsia="Times New Roman" w:hAnsi="Times New Roman" w:cs="Times New Roman"/>
                <w:sz w:val="24"/>
              </w:rPr>
              <w:t xml:space="preserve"> </w:t>
            </w:r>
          </w:p>
        </w:tc>
        <w:tc>
          <w:tcPr>
            <w:tcW w:w="1424" w:type="dxa"/>
            <w:tcBorders>
              <w:top w:val="single" w:sz="4" w:space="0" w:color="808080"/>
              <w:left w:val="single" w:sz="4" w:space="0" w:color="808080"/>
              <w:bottom w:val="single" w:sz="4" w:space="0" w:color="808080"/>
              <w:right w:val="single" w:sz="4" w:space="0" w:color="808080"/>
            </w:tcBorders>
          </w:tcPr>
          <w:p w14:paraId="716939C1" w14:textId="77777777" w:rsidR="009702E2" w:rsidRDefault="00D07D32">
            <w:pPr>
              <w:spacing w:after="0"/>
              <w:ind w:right="42"/>
              <w:jc w:val="center"/>
            </w:pPr>
            <w:r>
              <w:rPr>
                <w:rFonts w:ascii="Times New Roman" w:eastAsia="Times New Roman" w:hAnsi="Times New Roman" w:cs="Times New Roman"/>
                <w:sz w:val="19"/>
              </w:rPr>
              <w:t>×100</w:t>
            </w:r>
            <w:r>
              <w:rPr>
                <w:rFonts w:ascii="Times New Roman" w:eastAsia="Times New Roman" w:hAnsi="Times New Roman" w:cs="Times New Roman"/>
                <w:sz w:val="24"/>
              </w:rPr>
              <w:t xml:space="preserve"> </w:t>
            </w:r>
          </w:p>
        </w:tc>
      </w:tr>
      <w:tr w:rsidR="009702E2" w14:paraId="6B455162" w14:textId="77777777">
        <w:trPr>
          <w:trHeight w:val="348"/>
        </w:trPr>
        <w:tc>
          <w:tcPr>
            <w:tcW w:w="2399" w:type="dxa"/>
            <w:tcBorders>
              <w:top w:val="single" w:sz="4" w:space="0" w:color="808080"/>
              <w:left w:val="single" w:sz="4" w:space="0" w:color="808080"/>
              <w:bottom w:val="single" w:sz="4" w:space="0" w:color="808080"/>
              <w:right w:val="single" w:sz="4" w:space="0" w:color="808080"/>
            </w:tcBorders>
          </w:tcPr>
          <w:p w14:paraId="709BF9CC" w14:textId="77777777" w:rsidR="009702E2" w:rsidRDefault="00D07D32">
            <w:pPr>
              <w:spacing w:after="0"/>
            </w:pPr>
            <w:r>
              <w:rPr>
                <w:rFonts w:ascii="Times New Roman" w:eastAsia="Times New Roman" w:hAnsi="Times New Roman" w:cs="Times New Roman"/>
                <w:sz w:val="19"/>
              </w:rPr>
              <w:t>M4 redesign ≈ n log n + n</w:t>
            </w:r>
            <w:r>
              <w:rPr>
                <w:rFonts w:ascii="Times New Roman" w:eastAsia="Times New Roman" w:hAnsi="Times New Roman" w:cs="Times New Roman"/>
                <w:sz w:val="24"/>
              </w:rPr>
              <w:t xml:space="preserve"> </w:t>
            </w:r>
          </w:p>
        </w:tc>
        <w:tc>
          <w:tcPr>
            <w:tcW w:w="1700" w:type="dxa"/>
            <w:tcBorders>
              <w:top w:val="single" w:sz="4" w:space="0" w:color="808080"/>
              <w:left w:val="single" w:sz="4" w:space="0" w:color="808080"/>
              <w:bottom w:val="single" w:sz="4" w:space="0" w:color="808080"/>
              <w:right w:val="single" w:sz="4" w:space="0" w:color="808080"/>
            </w:tcBorders>
          </w:tcPr>
          <w:p w14:paraId="2ACB061D" w14:textId="77777777" w:rsidR="009702E2" w:rsidRDefault="00D07D32">
            <w:pPr>
              <w:spacing w:after="0"/>
              <w:ind w:right="43"/>
              <w:jc w:val="center"/>
            </w:pPr>
            <w:r>
              <w:rPr>
                <w:rFonts w:ascii="Times New Roman" w:eastAsia="Times New Roman" w:hAnsi="Times New Roman" w:cs="Times New Roman"/>
                <w:sz w:val="19"/>
              </w:rPr>
              <w:t>1.76 × 10⁶</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49B65BE1" w14:textId="77777777" w:rsidR="009702E2" w:rsidRDefault="00D07D32">
            <w:pPr>
              <w:spacing w:after="0"/>
              <w:ind w:right="44"/>
              <w:jc w:val="center"/>
            </w:pPr>
            <w:r>
              <w:rPr>
                <w:rFonts w:ascii="Times New Roman" w:eastAsia="Times New Roman" w:hAnsi="Times New Roman" w:cs="Times New Roman"/>
                <w:sz w:val="19"/>
              </w:rPr>
              <w:t>3.7 × 10⁶ (×2.1)</w:t>
            </w:r>
            <w:r>
              <w:rPr>
                <w:rFonts w:ascii="Times New Roman" w:eastAsia="Times New Roman" w:hAnsi="Times New Roman" w:cs="Times New Roman"/>
                <w:sz w:val="24"/>
              </w:rPr>
              <w:t xml:space="preserve"> </w:t>
            </w:r>
          </w:p>
        </w:tc>
        <w:tc>
          <w:tcPr>
            <w:tcW w:w="1701" w:type="dxa"/>
            <w:tcBorders>
              <w:top w:val="single" w:sz="4" w:space="0" w:color="808080"/>
              <w:left w:val="single" w:sz="4" w:space="0" w:color="808080"/>
              <w:bottom w:val="single" w:sz="4" w:space="0" w:color="808080"/>
              <w:right w:val="single" w:sz="4" w:space="0" w:color="808080"/>
            </w:tcBorders>
          </w:tcPr>
          <w:p w14:paraId="73EF9C4E" w14:textId="77777777" w:rsidR="009702E2" w:rsidRDefault="00D07D32">
            <w:pPr>
              <w:spacing w:after="0"/>
              <w:ind w:right="46"/>
              <w:jc w:val="center"/>
            </w:pPr>
            <w:r>
              <w:rPr>
                <w:rFonts w:ascii="Times New Roman" w:eastAsia="Times New Roman" w:hAnsi="Times New Roman" w:cs="Times New Roman"/>
                <w:sz w:val="19"/>
              </w:rPr>
              <w:t>2.09 × 10⁷</w:t>
            </w:r>
            <w:r>
              <w:rPr>
                <w:rFonts w:ascii="Times New Roman" w:eastAsia="Times New Roman" w:hAnsi="Times New Roman" w:cs="Times New Roman"/>
                <w:sz w:val="24"/>
              </w:rPr>
              <w:t xml:space="preserve"> </w:t>
            </w:r>
          </w:p>
        </w:tc>
        <w:tc>
          <w:tcPr>
            <w:tcW w:w="1424" w:type="dxa"/>
            <w:tcBorders>
              <w:top w:val="single" w:sz="4" w:space="0" w:color="808080"/>
              <w:left w:val="single" w:sz="4" w:space="0" w:color="808080"/>
              <w:bottom w:val="single" w:sz="4" w:space="0" w:color="808080"/>
              <w:right w:val="single" w:sz="4" w:space="0" w:color="808080"/>
            </w:tcBorders>
          </w:tcPr>
          <w:p w14:paraId="4A4C46CF" w14:textId="77777777" w:rsidR="009702E2" w:rsidRDefault="00D07D32">
            <w:pPr>
              <w:spacing w:after="0"/>
              <w:ind w:right="43"/>
              <w:jc w:val="center"/>
            </w:pPr>
            <w:r>
              <w:rPr>
                <w:rFonts w:ascii="Times New Roman" w:eastAsia="Times New Roman" w:hAnsi="Times New Roman" w:cs="Times New Roman"/>
                <w:sz w:val="19"/>
              </w:rPr>
              <w:t>×11.9</w:t>
            </w:r>
            <w:r>
              <w:rPr>
                <w:rFonts w:ascii="Times New Roman" w:eastAsia="Times New Roman" w:hAnsi="Times New Roman" w:cs="Times New Roman"/>
                <w:sz w:val="24"/>
              </w:rPr>
              <w:t xml:space="preserve"> </w:t>
            </w:r>
          </w:p>
        </w:tc>
      </w:tr>
    </w:tbl>
    <w:p w14:paraId="5D5002CD" w14:textId="77777777" w:rsidR="009702E2" w:rsidRDefault="00D07D32">
      <w:pPr>
        <w:spacing w:after="56"/>
      </w:pPr>
      <w:r>
        <w:rPr>
          <w:rFonts w:ascii="Times New Roman" w:eastAsia="Times New Roman" w:hAnsi="Times New Roman" w:cs="Times New Roman"/>
          <w:sz w:val="24"/>
        </w:rPr>
        <w:t xml:space="preserve"> </w:t>
      </w:r>
    </w:p>
    <w:p w14:paraId="61886962" w14:textId="77777777" w:rsidR="009702E2" w:rsidRDefault="00D07D32">
      <w:pPr>
        <w:spacing w:after="287" w:line="300" w:lineRule="auto"/>
        <w:ind w:left="-5" w:hanging="10"/>
        <w:jc w:val="both"/>
      </w:pPr>
      <w:r>
        <w:rPr>
          <w:rFonts w:ascii="Times New Roman" w:eastAsia="Times New Roman" w:hAnsi="Times New Roman" w:cs="Times New Roman"/>
          <w:b/>
          <w:sz w:val="24"/>
        </w:rPr>
        <w:t>Implication.</w:t>
      </w:r>
      <w:r>
        <w:rPr>
          <w:rFonts w:ascii="Times New Roman" w:eastAsia="Times New Roman" w:hAnsi="Times New Roman" w:cs="Times New Roman"/>
          <w:sz w:val="24"/>
        </w:rPr>
        <w:t xml:space="preserve"> Under the current design the one-</w:t>
      </w:r>
      <w:r>
        <w:rPr>
          <w:rFonts w:ascii="Times New Roman" w:eastAsia="Times New Roman" w:hAnsi="Times New Roman" w:cs="Times New Roman"/>
          <w:sz w:val="24"/>
        </w:rPr>
        <w:t xml:space="preserve">year growth of the catalogue (×10) multiplies the cost by 100; under the redesign by only about 12. The redesign is therefore asymptotically superior: the ratio of the two costs, (2n² − n)/(n log n + n) ≈ 2n/log n, is about 9.6 × 10⁴ at n = 10⁶ – the redesign is roughly </w:t>
      </w:r>
      <w:r>
        <w:rPr>
          <w:rFonts w:ascii="Times New Roman" w:eastAsia="Times New Roman" w:hAnsi="Times New Roman" w:cs="Times New Roman"/>
          <w:b/>
          <w:sz w:val="24"/>
        </w:rPr>
        <w:t>100,000 times faster</w:t>
      </w:r>
      <w:r>
        <w:rPr>
          <w:rFonts w:ascii="Times New Roman" w:eastAsia="Times New Roman" w:hAnsi="Times New Roman" w:cs="Times New Roman"/>
          <w:sz w:val="24"/>
        </w:rPr>
        <w:t xml:space="preserve"> at the planned scale. </w:t>
      </w:r>
    </w:p>
    <w:p w14:paraId="493FB88E" w14:textId="77777777" w:rsidR="009702E2" w:rsidRDefault="00D07D32">
      <w:pPr>
        <w:pStyle w:val="Heading3"/>
        <w:spacing w:after="125"/>
        <w:ind w:left="-5"/>
      </w:pPr>
      <w:r>
        <w:lastRenderedPageBreak/>
        <w:t>(d.5) Module M5: T(n) = 2T(n/2) + n log n</w:t>
      </w:r>
      <w:r>
        <w:rPr>
          <w:b w:val="0"/>
          <w:color w:val="2E74B5"/>
          <w:sz w:val="26"/>
        </w:rPr>
        <w:t xml:space="preserve"> </w:t>
      </w:r>
    </w:p>
    <w:p w14:paraId="2C980544" w14:textId="77777777" w:rsidR="009702E2" w:rsidRDefault="00D07D32">
      <w:pPr>
        <w:spacing w:after="29" w:line="296" w:lineRule="auto"/>
        <w:ind w:left="-5" w:right="2579" w:hanging="10"/>
        <w:jc w:val="both"/>
      </w:pPr>
      <w:r>
        <w:rPr>
          <w:rFonts w:ascii="Times New Roman" w:eastAsia="Times New Roman" w:hAnsi="Times New Roman" w:cs="Times New Roman"/>
          <w:b/>
          <w:i/>
          <w:color w:val="1F4D78"/>
          <w:sz w:val="24"/>
        </w:rPr>
        <w:t>Step 1 – identify the parameters</w:t>
      </w:r>
      <w:r>
        <w:rPr>
          <w:rFonts w:ascii="Times New Roman" w:eastAsia="Times New Roman" w:hAnsi="Times New Roman" w:cs="Times New Roman"/>
          <w:color w:val="1F4D78"/>
          <w:sz w:val="24"/>
        </w:rPr>
        <w:t xml:space="preserve"> </w:t>
      </w:r>
      <w:r>
        <w:rPr>
          <w:rFonts w:ascii="Times New Roman" w:eastAsia="Times New Roman" w:hAnsi="Times New Roman" w:cs="Times New Roman"/>
          <w:sz w:val="24"/>
        </w:rPr>
        <w:t xml:space="preserve">a = 2, b = 2, f(n) = n log n, log_b a = log₂ 2 = 1, so n^(log_b a) = n. </w:t>
      </w:r>
    </w:p>
    <w:p w14:paraId="5F0EC7D6" w14:textId="77777777" w:rsidR="009702E2" w:rsidRDefault="00D07D32">
      <w:pPr>
        <w:pStyle w:val="Heading4"/>
        <w:spacing w:after="107"/>
        <w:ind w:left="-5"/>
      </w:pPr>
      <w:r>
        <w:t xml:space="preserve">Step 2 </w:t>
      </w:r>
      <w:r>
        <w:t>–</w:t>
      </w:r>
      <w:r>
        <w:t xml:space="preserve"> test each of the three standard cases</w:t>
      </w:r>
      <w:r>
        <w:rPr>
          <w:b w:val="0"/>
          <w:i w:val="0"/>
        </w:rPr>
        <w:t xml:space="preserve"> </w:t>
      </w:r>
    </w:p>
    <w:p w14:paraId="5515372E" w14:textId="77777777" w:rsidR="009702E2" w:rsidRDefault="00D07D32">
      <w:pPr>
        <w:numPr>
          <w:ilvl w:val="0"/>
          <w:numId w:val="7"/>
        </w:numPr>
        <w:spacing w:after="99" w:line="296" w:lineRule="auto"/>
        <w:ind w:right="5" w:hanging="360"/>
        <w:jc w:val="both"/>
      </w:pPr>
      <w:r>
        <w:rPr>
          <w:rFonts w:ascii="Times New Roman" w:eastAsia="Times New Roman" w:hAnsi="Times New Roman" w:cs="Times New Roman"/>
          <w:b/>
          <w:sz w:val="24"/>
        </w:rPr>
        <w:t>Case 1</w:t>
      </w:r>
      <w:r>
        <w:rPr>
          <w:rFonts w:ascii="Times New Roman" w:eastAsia="Times New Roman" w:hAnsi="Times New Roman" w:cs="Times New Roman"/>
          <w:sz w:val="24"/>
        </w:rPr>
        <w:t xml:space="preserve"> needs f(n) = O(n^(1 − ε)) for some ε &gt; 0. But n log n grows </w:t>
      </w:r>
      <w:r>
        <w:rPr>
          <w:rFonts w:ascii="Times New Roman" w:eastAsia="Times New Roman" w:hAnsi="Times New Roman" w:cs="Times New Roman"/>
          <w:i/>
          <w:sz w:val="24"/>
        </w:rPr>
        <w:t>faster</w:t>
      </w:r>
      <w:r>
        <w:rPr>
          <w:rFonts w:ascii="Times New Roman" w:eastAsia="Times New Roman" w:hAnsi="Times New Roman" w:cs="Times New Roman"/>
          <w:sz w:val="24"/>
        </w:rPr>
        <w:t xml:space="preserve"> than n, so n </w:t>
      </w:r>
    </w:p>
    <w:p w14:paraId="29F2C2C5" w14:textId="77777777" w:rsidR="009702E2" w:rsidRDefault="00D07D32">
      <w:pPr>
        <w:spacing w:after="99" w:line="296" w:lineRule="auto"/>
        <w:ind w:left="720" w:right="5" w:hanging="360"/>
        <w:jc w:val="both"/>
      </w:pPr>
      <w:r>
        <w:rPr>
          <w:rFonts w:ascii="Times New Roman" w:eastAsia="Times New Roman" w:hAnsi="Times New Roman" w:cs="Times New Roman"/>
          <w:sz w:val="24"/>
        </w:rPr>
        <w:t xml:space="preserve">log n is not O(n¹⁻ᵉ). </w:t>
      </w:r>
      <w:r>
        <w:rPr>
          <w:rFonts w:ascii="Segoe UI Symbol" w:eastAsia="Segoe UI Symbol" w:hAnsi="Segoe UI Symbol" w:cs="Segoe UI Symbol"/>
          <w:sz w:val="24"/>
        </w:rPr>
        <w:t>✘</w:t>
      </w:r>
      <w:r>
        <w:rPr>
          <w:rFonts w:ascii="Times New Roman" w:eastAsia="Times New Roman" w:hAnsi="Times New Roman" w:cs="Times New Roman"/>
          <w:sz w:val="24"/>
        </w:rPr>
        <w:t xml:space="preserve"> </w:t>
      </w:r>
    </w:p>
    <w:p w14:paraId="6126B7FC" w14:textId="77777777" w:rsidR="009702E2" w:rsidRDefault="00D07D32">
      <w:pPr>
        <w:numPr>
          <w:ilvl w:val="0"/>
          <w:numId w:val="7"/>
        </w:numPr>
        <w:spacing w:after="76" w:line="296" w:lineRule="auto"/>
        <w:ind w:right="5" w:hanging="360"/>
        <w:jc w:val="both"/>
      </w:pPr>
      <w:r>
        <w:rPr>
          <w:rFonts w:ascii="Times New Roman" w:eastAsia="Times New Roman" w:hAnsi="Times New Roman" w:cs="Times New Roman"/>
          <w:b/>
          <w:sz w:val="24"/>
        </w:rPr>
        <w:t>Case 2</w:t>
      </w:r>
      <w:r>
        <w:rPr>
          <w:rFonts w:ascii="Times New Roman" w:eastAsia="Times New Roman" w:hAnsi="Times New Roman" w:cs="Times New Roman"/>
          <w:sz w:val="24"/>
        </w:rPr>
        <w:t xml:space="preserve"> needs f(n) = Θ(n). But n log n / n = log n → ∞, so f(n) is not Θ(n). </w:t>
      </w:r>
      <w:r>
        <w:rPr>
          <w:rFonts w:ascii="Segoe UI Symbol" w:eastAsia="Segoe UI Symbol" w:hAnsi="Segoe UI Symbol" w:cs="Segoe UI Symbol"/>
          <w:sz w:val="24"/>
        </w:rPr>
        <w:t>✘</w:t>
      </w:r>
      <w:r>
        <w:rPr>
          <w:rFonts w:ascii="Times New Roman" w:eastAsia="Times New Roman" w:hAnsi="Times New Roman" w:cs="Times New Roman"/>
          <w:sz w:val="24"/>
        </w:rPr>
        <w:t xml:space="preserve"> </w:t>
      </w:r>
    </w:p>
    <w:p w14:paraId="256D3622" w14:textId="77777777" w:rsidR="009702E2" w:rsidRDefault="00D07D32">
      <w:pPr>
        <w:numPr>
          <w:ilvl w:val="0"/>
          <w:numId w:val="7"/>
        </w:numPr>
        <w:spacing w:after="0" w:line="295" w:lineRule="auto"/>
        <w:ind w:right="5" w:hanging="360"/>
        <w:jc w:val="both"/>
      </w:pPr>
      <w:r>
        <w:rPr>
          <w:rFonts w:ascii="Times New Roman" w:eastAsia="Times New Roman" w:hAnsi="Times New Roman" w:cs="Times New Roman"/>
          <w:b/>
          <w:sz w:val="24"/>
        </w:rPr>
        <w:t>Case 3</w:t>
      </w:r>
      <w:r>
        <w:rPr>
          <w:rFonts w:ascii="Times New Roman" w:eastAsia="Times New Roman" w:hAnsi="Times New Roman" w:cs="Times New Roman"/>
          <w:sz w:val="24"/>
        </w:rPr>
        <w:t xml:space="preserve"> needs f(n) = Ω(n^(1 + ε)) for some ε &gt; 0. Now n log n / n^(1+ε) = log n / nᵉ → 0 for every ε &gt; 0, since any logarithm grows slower than any positive power. So f(n) is not Ω(n¹⁺ᵉ). </w:t>
      </w:r>
      <w:r>
        <w:rPr>
          <w:rFonts w:ascii="Segoe UI Symbol" w:eastAsia="Segoe UI Symbol" w:hAnsi="Segoe UI Symbol" w:cs="Segoe UI Symbol"/>
          <w:sz w:val="24"/>
        </w:rPr>
        <w:t>✘</w:t>
      </w:r>
      <w:r>
        <w:rPr>
          <w:rFonts w:ascii="Times New Roman" w:eastAsia="Times New Roman" w:hAnsi="Times New Roman" w:cs="Times New Roman"/>
          <w:sz w:val="24"/>
        </w:rPr>
        <w:t xml:space="preserve"> </w:t>
      </w:r>
    </w:p>
    <w:tbl>
      <w:tblPr>
        <w:tblStyle w:val="TableGrid"/>
        <w:tblW w:w="8889" w:type="dxa"/>
        <w:tblInd w:w="-31" w:type="dxa"/>
        <w:tblCellMar>
          <w:top w:w="0" w:type="dxa"/>
          <w:left w:w="0" w:type="dxa"/>
          <w:bottom w:w="0" w:type="dxa"/>
          <w:right w:w="0" w:type="dxa"/>
        </w:tblCellMar>
        <w:tblLook w:val="04A0" w:firstRow="1" w:lastRow="0" w:firstColumn="1" w:lastColumn="0" w:noHBand="0" w:noVBand="1"/>
      </w:tblPr>
      <w:tblGrid>
        <w:gridCol w:w="38"/>
        <w:gridCol w:w="9024"/>
      </w:tblGrid>
      <w:tr w:rsidR="009702E2" w14:paraId="65E7D73B" w14:textId="77777777">
        <w:trPr>
          <w:trHeight w:val="958"/>
        </w:trPr>
        <w:tc>
          <w:tcPr>
            <w:tcW w:w="122" w:type="dxa"/>
            <w:tcBorders>
              <w:top w:val="nil"/>
              <w:left w:val="nil"/>
              <w:bottom w:val="nil"/>
              <w:right w:val="nil"/>
            </w:tcBorders>
          </w:tcPr>
          <w:p w14:paraId="69C28C4B" w14:textId="77777777" w:rsidR="009702E2" w:rsidRDefault="00D07D32">
            <w:pPr>
              <w:spacing w:after="0"/>
            </w:pPr>
            <w:r>
              <w:rPr>
                <w:noProof/>
              </w:rPr>
              <mc:AlternateContent>
                <mc:Choice Requires="wpg">
                  <w:drawing>
                    <wp:inline distT="0" distB="0" distL="0" distR="0" wp14:anchorId="040C14D4" wp14:editId="5E87C029">
                      <wp:extent cx="27432" cy="608076"/>
                      <wp:effectExtent l="0" t="0" r="0" b="0"/>
                      <wp:docPr id="53766" name="Group 53766"/>
                      <wp:cNvGraphicFramePr/>
                      <a:graphic xmlns:a="http://schemas.openxmlformats.org/drawingml/2006/main">
                        <a:graphicData uri="http://schemas.microsoft.com/office/word/2010/wordprocessingGroup">
                          <wpg:wgp>
                            <wpg:cNvGrpSpPr/>
                            <wpg:grpSpPr>
                              <a:xfrm>
                                <a:off x="0" y="0"/>
                                <a:ext cx="27432" cy="608076"/>
                                <a:chOff x="0" y="0"/>
                                <a:chExt cx="27432" cy="608076"/>
                              </a:xfrm>
                            </wpg:grpSpPr>
                            <wps:wsp>
                              <wps:cNvPr id="66788" name="Shape 66788"/>
                              <wps:cNvSpPr/>
                              <wps:spPr>
                                <a:xfrm>
                                  <a:off x="0" y="0"/>
                                  <a:ext cx="27432" cy="202692"/>
                                </a:xfrm>
                                <a:custGeom>
                                  <a:avLst/>
                                  <a:gdLst/>
                                  <a:ahLst/>
                                  <a:cxnLst/>
                                  <a:rect l="0" t="0" r="0" b="0"/>
                                  <a:pathLst>
                                    <a:path w="27432" h="202692">
                                      <a:moveTo>
                                        <a:pt x="0" y="0"/>
                                      </a:moveTo>
                                      <a:lnTo>
                                        <a:pt x="27432" y="0"/>
                                      </a:lnTo>
                                      <a:lnTo>
                                        <a:pt x="27432" y="202692"/>
                                      </a:lnTo>
                                      <a:lnTo>
                                        <a:pt x="0" y="20269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89" name="Shape 66789"/>
                              <wps:cNvSpPr/>
                              <wps:spPr>
                                <a:xfrm>
                                  <a:off x="0" y="202692"/>
                                  <a:ext cx="27432" cy="202692"/>
                                </a:xfrm>
                                <a:custGeom>
                                  <a:avLst/>
                                  <a:gdLst/>
                                  <a:ahLst/>
                                  <a:cxnLst/>
                                  <a:rect l="0" t="0" r="0" b="0"/>
                                  <a:pathLst>
                                    <a:path w="27432" h="202692">
                                      <a:moveTo>
                                        <a:pt x="0" y="0"/>
                                      </a:moveTo>
                                      <a:lnTo>
                                        <a:pt x="27432" y="0"/>
                                      </a:lnTo>
                                      <a:lnTo>
                                        <a:pt x="27432" y="202692"/>
                                      </a:lnTo>
                                      <a:lnTo>
                                        <a:pt x="0" y="20269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90" name="Shape 66790"/>
                              <wps:cNvSpPr/>
                              <wps:spPr>
                                <a:xfrm>
                                  <a:off x="0" y="405384"/>
                                  <a:ext cx="27432" cy="202692"/>
                                </a:xfrm>
                                <a:custGeom>
                                  <a:avLst/>
                                  <a:gdLst/>
                                  <a:ahLst/>
                                  <a:cxnLst/>
                                  <a:rect l="0" t="0" r="0" b="0"/>
                                  <a:pathLst>
                                    <a:path w="27432" h="202692">
                                      <a:moveTo>
                                        <a:pt x="0" y="0"/>
                                      </a:moveTo>
                                      <a:lnTo>
                                        <a:pt x="27432" y="0"/>
                                      </a:lnTo>
                                      <a:lnTo>
                                        <a:pt x="27432" y="202692"/>
                                      </a:lnTo>
                                      <a:lnTo>
                                        <a:pt x="0" y="20269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53766" style="width:2.16pt;height:47.88pt;mso-position-horizontal-relative:char;mso-position-vertical-relative:line" coordsize="274,6080">
                      <v:shape id="Shape 66791" style="position:absolute;width:274;height:2026;left:0;top:0;" coordsize="27432,202692" path="m0,0l27432,0l27432,202692l0,202692l0,0">
                        <v:stroke weight="0pt" endcap="flat" joinstyle="miter" miterlimit="10" on="false" color="#000000" opacity="0"/>
                        <v:fill on="true" color="#2e5597"/>
                      </v:shape>
                      <v:shape id="Shape 66792" style="position:absolute;width:274;height:2026;left:0;top:2026;" coordsize="27432,202692" path="m0,0l27432,0l27432,202692l0,202692l0,0">
                        <v:stroke weight="0pt" endcap="flat" joinstyle="miter" miterlimit="10" on="false" color="#000000" opacity="0"/>
                        <v:fill on="true" color="#2e5597"/>
                      </v:shape>
                      <v:shape id="Shape 66793" style="position:absolute;width:274;height:2026;left:0;top:4053;" coordsize="27432,202692" path="m0,0l27432,0l27432,202692l0,202692l0,0">
                        <v:stroke weight="0pt" endcap="flat" joinstyle="miter" miterlimit="10" on="false" color="#000000" opacity="0"/>
                        <v:fill on="true" color="#2e5597"/>
                      </v:shape>
                    </v:group>
                  </w:pict>
                </mc:Fallback>
              </mc:AlternateContent>
            </w:r>
          </w:p>
        </w:tc>
        <w:tc>
          <w:tcPr>
            <w:tcW w:w="8766" w:type="dxa"/>
            <w:tcBorders>
              <w:top w:val="nil"/>
              <w:left w:val="nil"/>
              <w:bottom w:val="nil"/>
              <w:right w:val="nil"/>
            </w:tcBorders>
          </w:tcPr>
          <w:p w14:paraId="678D0032" w14:textId="77777777" w:rsidR="009702E2" w:rsidRDefault="009702E2">
            <w:pPr>
              <w:spacing w:after="0"/>
              <w:ind w:left="-1532" w:right="10298"/>
            </w:pPr>
          </w:p>
          <w:tbl>
            <w:tblPr>
              <w:tblStyle w:val="TableGrid"/>
              <w:tblW w:w="8687" w:type="dxa"/>
              <w:tblInd w:w="79" w:type="dxa"/>
              <w:tblCellMar>
                <w:top w:w="54" w:type="dxa"/>
                <w:left w:w="29" w:type="dxa"/>
                <w:bottom w:w="0" w:type="dxa"/>
                <w:right w:w="50" w:type="dxa"/>
              </w:tblCellMar>
              <w:tblLook w:val="04A0" w:firstRow="1" w:lastRow="0" w:firstColumn="1" w:lastColumn="0" w:noHBand="0" w:noVBand="1"/>
            </w:tblPr>
            <w:tblGrid>
              <w:gridCol w:w="8687"/>
            </w:tblGrid>
            <w:tr w:rsidR="009702E2" w14:paraId="60830A03" w14:textId="77777777">
              <w:trPr>
                <w:trHeight w:val="958"/>
              </w:trPr>
              <w:tc>
                <w:tcPr>
                  <w:tcW w:w="8687" w:type="dxa"/>
                  <w:tcBorders>
                    <w:top w:val="nil"/>
                    <w:left w:val="nil"/>
                    <w:bottom w:val="nil"/>
                    <w:right w:val="nil"/>
                  </w:tcBorders>
                  <w:shd w:val="clear" w:color="auto" w:fill="E8F0FB"/>
                </w:tcPr>
                <w:p w14:paraId="274D6E09" w14:textId="77777777" w:rsidR="009702E2" w:rsidRDefault="00D07D32">
                  <w:pPr>
                    <w:spacing w:after="0"/>
                  </w:pPr>
                  <w:r>
                    <w:rPr>
                      <w:rFonts w:ascii="Times New Roman" w:eastAsia="Times New Roman" w:hAnsi="Times New Roman" w:cs="Times New Roman"/>
                      <w:b/>
                      <w:sz w:val="23"/>
                    </w:rPr>
                    <w:t xml:space="preserve">Conclusion: </w:t>
                  </w:r>
                  <w:r>
                    <w:rPr>
                      <w:rFonts w:ascii="Times New Roman" w:eastAsia="Times New Roman" w:hAnsi="Times New Roman" w:cs="Times New Roman"/>
                      <w:sz w:val="23"/>
                    </w:rPr>
                    <w:t xml:space="preserve">None of the three standard cases applies. f(n) = n log n is larger than the watershed n only by a </w:t>
                  </w:r>
                  <w:r>
                    <w:rPr>
                      <w:rFonts w:ascii="Times New Roman" w:eastAsia="Times New Roman" w:hAnsi="Times New Roman" w:cs="Times New Roman"/>
                      <w:b/>
                      <w:sz w:val="23"/>
                    </w:rPr>
                    <w:t>logarithmic</w:t>
                  </w:r>
                  <w:r>
                    <w:rPr>
                      <w:rFonts w:ascii="Times New Roman" w:eastAsia="Times New Roman" w:hAnsi="Times New Roman" w:cs="Times New Roman"/>
                      <w:sz w:val="23"/>
                    </w:rPr>
                    <w:t xml:space="preserve"> </w:t>
                  </w:r>
                  <w:r>
                    <w:rPr>
                      <w:rFonts w:ascii="Times New Roman" w:eastAsia="Times New Roman" w:hAnsi="Times New Roman" w:cs="Times New Roman"/>
                      <w:sz w:val="23"/>
                    </w:rPr>
                    <w:t>factor – it falls in the gap between Case 2 and Case 3 that the basic theorem does not cover.</w:t>
                  </w:r>
                  <w:r>
                    <w:rPr>
                      <w:rFonts w:ascii="Times New Roman" w:eastAsia="Times New Roman" w:hAnsi="Times New Roman" w:cs="Times New Roman"/>
                      <w:sz w:val="24"/>
                    </w:rPr>
                    <w:t xml:space="preserve"> </w:t>
                  </w:r>
                </w:p>
              </w:tc>
            </w:tr>
          </w:tbl>
          <w:p w14:paraId="1E23FE84" w14:textId="77777777" w:rsidR="009702E2" w:rsidRDefault="009702E2"/>
        </w:tc>
      </w:tr>
    </w:tbl>
    <w:p w14:paraId="0A38E501" w14:textId="77777777" w:rsidR="009702E2" w:rsidRDefault="00D07D32">
      <w:pPr>
        <w:pStyle w:val="Heading4"/>
        <w:ind w:left="-5"/>
      </w:pPr>
      <w:r>
        <w:t xml:space="preserve">Step 3 </w:t>
      </w:r>
      <w:r>
        <w:t>–</w:t>
      </w:r>
      <w:r>
        <w:t xml:space="preserve"> extended Master Theorem</w:t>
      </w:r>
      <w:r>
        <w:rPr>
          <w:b w:val="0"/>
          <w:i w:val="0"/>
        </w:rPr>
        <w:t xml:space="preserve"> </w:t>
      </w:r>
    </w:p>
    <w:p w14:paraId="43B6006D" w14:textId="77777777" w:rsidR="009702E2" w:rsidRDefault="00D07D32">
      <w:pPr>
        <w:spacing w:after="4" w:line="296" w:lineRule="auto"/>
        <w:ind w:left="-5" w:right="5" w:hanging="10"/>
        <w:jc w:val="both"/>
      </w:pPr>
      <w:r>
        <w:rPr>
          <w:rFonts w:ascii="Times New Roman" w:eastAsia="Times New Roman" w:hAnsi="Times New Roman" w:cs="Times New Roman"/>
          <w:sz w:val="24"/>
        </w:rPr>
        <w:t xml:space="preserve">The extended form of Case 2 says: if f(n) = Θ(n^(log_b a) · logᵏ n) for some k ≥ 0, then T(n) = </w:t>
      </w:r>
    </w:p>
    <w:p w14:paraId="383B1DC1" w14:textId="77777777" w:rsidR="009702E2" w:rsidRDefault="00D07D32">
      <w:pPr>
        <w:spacing w:after="4" w:line="296" w:lineRule="auto"/>
        <w:ind w:left="-5" w:right="5" w:hanging="10"/>
        <w:jc w:val="both"/>
      </w:pPr>
      <w:r>
        <w:rPr>
          <w:rFonts w:ascii="Times New Roman" w:eastAsia="Times New Roman" w:hAnsi="Times New Roman" w:cs="Times New Roman"/>
          <w:sz w:val="24"/>
        </w:rPr>
        <w:t xml:space="preserve">Θ(n^(log_b a) · logᵏ⁺¹ n). Here f(n) = n log n = n^(log_b a) · log¹ n, so k = 1 ≥ 0 and </w:t>
      </w:r>
    </w:p>
    <w:tbl>
      <w:tblPr>
        <w:tblStyle w:val="TableGrid"/>
        <w:tblW w:w="8889" w:type="dxa"/>
        <w:tblInd w:w="-31" w:type="dxa"/>
        <w:tblCellMar>
          <w:top w:w="0" w:type="dxa"/>
          <w:left w:w="0" w:type="dxa"/>
          <w:bottom w:w="0" w:type="dxa"/>
          <w:right w:w="0" w:type="dxa"/>
        </w:tblCellMar>
        <w:tblLook w:val="04A0" w:firstRow="1" w:lastRow="0" w:firstColumn="1" w:lastColumn="0" w:noHBand="0" w:noVBand="1"/>
      </w:tblPr>
      <w:tblGrid>
        <w:gridCol w:w="38"/>
        <w:gridCol w:w="9024"/>
      </w:tblGrid>
      <w:tr w:rsidR="009702E2" w14:paraId="2E37659A" w14:textId="77777777">
        <w:trPr>
          <w:trHeight w:val="322"/>
        </w:trPr>
        <w:tc>
          <w:tcPr>
            <w:tcW w:w="122" w:type="dxa"/>
            <w:tcBorders>
              <w:top w:val="nil"/>
              <w:left w:val="nil"/>
              <w:bottom w:val="nil"/>
              <w:right w:val="nil"/>
            </w:tcBorders>
          </w:tcPr>
          <w:p w14:paraId="4EF14BE1" w14:textId="77777777" w:rsidR="009702E2" w:rsidRDefault="00D07D32">
            <w:pPr>
              <w:spacing w:after="0"/>
            </w:pPr>
            <w:r>
              <w:rPr>
                <w:noProof/>
              </w:rPr>
              <mc:AlternateContent>
                <mc:Choice Requires="wpg">
                  <w:drawing>
                    <wp:inline distT="0" distB="0" distL="0" distR="0" wp14:anchorId="18E3D91C" wp14:editId="780CD671">
                      <wp:extent cx="27432" cy="204216"/>
                      <wp:effectExtent l="0" t="0" r="0" b="0"/>
                      <wp:docPr id="53767" name="Group 53767"/>
                      <wp:cNvGraphicFramePr/>
                      <a:graphic xmlns:a="http://schemas.openxmlformats.org/drawingml/2006/main">
                        <a:graphicData uri="http://schemas.microsoft.com/office/word/2010/wordprocessingGroup">
                          <wpg:wgp>
                            <wpg:cNvGrpSpPr/>
                            <wpg:grpSpPr>
                              <a:xfrm>
                                <a:off x="0" y="0"/>
                                <a:ext cx="27432" cy="204216"/>
                                <a:chOff x="0" y="0"/>
                                <a:chExt cx="27432" cy="204216"/>
                              </a:xfrm>
                            </wpg:grpSpPr>
                            <wps:wsp>
                              <wps:cNvPr id="66794" name="Shape 66794"/>
                              <wps:cNvSpPr/>
                              <wps:spPr>
                                <a:xfrm>
                                  <a:off x="0" y="0"/>
                                  <a:ext cx="27432" cy="204216"/>
                                </a:xfrm>
                                <a:custGeom>
                                  <a:avLst/>
                                  <a:gdLst/>
                                  <a:ahLst/>
                                  <a:cxnLst/>
                                  <a:rect l="0" t="0" r="0" b="0"/>
                                  <a:pathLst>
                                    <a:path w="27432" h="204216">
                                      <a:moveTo>
                                        <a:pt x="0" y="0"/>
                                      </a:moveTo>
                                      <a:lnTo>
                                        <a:pt x="27432" y="0"/>
                                      </a:lnTo>
                                      <a:lnTo>
                                        <a:pt x="27432" y="204216"/>
                                      </a:lnTo>
                                      <a:lnTo>
                                        <a:pt x="0" y="20421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53767" style="width:2.16pt;height:16.08pt;mso-position-horizontal-relative:char;mso-position-vertical-relative:line" coordsize="274,2042">
                      <v:shape id="Shape 66795" style="position:absolute;width:274;height:2042;left:0;top:0;" coordsize="27432,204216" path="m0,0l27432,0l27432,204216l0,204216l0,0">
                        <v:stroke weight="0pt" endcap="flat" joinstyle="miter" miterlimit="10" on="false" color="#000000" opacity="0"/>
                        <v:fill on="true" color="#2e5597"/>
                      </v:shape>
                    </v:group>
                  </w:pict>
                </mc:Fallback>
              </mc:AlternateContent>
            </w:r>
          </w:p>
        </w:tc>
        <w:tc>
          <w:tcPr>
            <w:tcW w:w="8766" w:type="dxa"/>
            <w:tcBorders>
              <w:top w:val="nil"/>
              <w:left w:val="nil"/>
              <w:bottom w:val="nil"/>
              <w:right w:val="nil"/>
            </w:tcBorders>
          </w:tcPr>
          <w:p w14:paraId="19F8DD9E" w14:textId="77777777" w:rsidR="009702E2" w:rsidRDefault="009702E2">
            <w:pPr>
              <w:spacing w:after="0"/>
              <w:ind w:left="-1532" w:right="10298"/>
            </w:pPr>
          </w:p>
          <w:tbl>
            <w:tblPr>
              <w:tblStyle w:val="TableGrid"/>
              <w:tblW w:w="8687" w:type="dxa"/>
              <w:tblInd w:w="79" w:type="dxa"/>
              <w:tblCellMar>
                <w:top w:w="57" w:type="dxa"/>
                <w:left w:w="29" w:type="dxa"/>
                <w:bottom w:w="0" w:type="dxa"/>
                <w:right w:w="115" w:type="dxa"/>
              </w:tblCellMar>
              <w:tblLook w:val="04A0" w:firstRow="1" w:lastRow="0" w:firstColumn="1" w:lastColumn="0" w:noHBand="0" w:noVBand="1"/>
            </w:tblPr>
            <w:tblGrid>
              <w:gridCol w:w="8687"/>
            </w:tblGrid>
            <w:tr w:rsidR="009702E2" w14:paraId="62758E0D" w14:textId="77777777">
              <w:trPr>
                <w:trHeight w:val="322"/>
              </w:trPr>
              <w:tc>
                <w:tcPr>
                  <w:tcW w:w="8687" w:type="dxa"/>
                  <w:tcBorders>
                    <w:top w:val="nil"/>
                    <w:left w:val="nil"/>
                    <w:bottom w:val="nil"/>
                    <w:right w:val="nil"/>
                  </w:tcBorders>
                  <w:shd w:val="clear" w:color="auto" w:fill="E8F0FB"/>
                </w:tcPr>
                <w:p w14:paraId="7B5AB8EE" w14:textId="77777777" w:rsidR="009702E2" w:rsidRDefault="00D07D32">
                  <w:pPr>
                    <w:spacing w:after="0"/>
                  </w:pPr>
                  <w:r>
                    <w:rPr>
                      <w:rFonts w:ascii="Times New Roman" w:eastAsia="Times New Roman" w:hAnsi="Times New Roman" w:cs="Times New Roman"/>
                      <w:b/>
                      <w:sz w:val="23"/>
                    </w:rPr>
                    <w:t>Result: T(n) = Θ(n · log² n).</w:t>
                  </w:r>
                  <w:r>
                    <w:rPr>
                      <w:rFonts w:ascii="Times New Roman" w:eastAsia="Times New Roman" w:hAnsi="Times New Roman" w:cs="Times New Roman"/>
                      <w:sz w:val="24"/>
                    </w:rPr>
                    <w:t xml:space="preserve"> </w:t>
                  </w:r>
                </w:p>
              </w:tc>
            </w:tr>
          </w:tbl>
          <w:p w14:paraId="52D771D9" w14:textId="77777777" w:rsidR="009702E2" w:rsidRDefault="009702E2"/>
        </w:tc>
      </w:tr>
    </w:tbl>
    <w:p w14:paraId="1E41A1A2" w14:textId="77777777" w:rsidR="009702E2" w:rsidRDefault="00D07D32">
      <w:pPr>
        <w:pStyle w:val="Heading4"/>
        <w:ind w:left="-5"/>
      </w:pPr>
      <w:r>
        <w:t xml:space="preserve">Step 4 </w:t>
      </w:r>
      <w:r>
        <w:t>–</w:t>
      </w:r>
      <w:r>
        <w:t xml:space="preserve"> confirmation by recursion tree</w:t>
      </w:r>
      <w:r>
        <w:rPr>
          <w:b w:val="0"/>
          <w:i w:val="0"/>
        </w:rPr>
        <w:t xml:space="preserve"> </w:t>
      </w:r>
    </w:p>
    <w:p w14:paraId="56E291C7" w14:textId="77777777" w:rsidR="009702E2" w:rsidRDefault="00D07D32">
      <w:pPr>
        <w:spacing w:after="127" w:line="296" w:lineRule="auto"/>
        <w:ind w:left="-5" w:right="5" w:hanging="10"/>
        <w:jc w:val="both"/>
      </w:pPr>
      <w:r>
        <w:rPr>
          <w:rFonts w:ascii="Times New Roman" w:eastAsia="Times New Roman" w:hAnsi="Times New Roman" w:cs="Times New Roman"/>
          <w:sz w:val="24"/>
        </w:rPr>
        <w:t xml:space="preserve">Level i of the tree has 2ⁱ nodes, each of size n/2ⁱ whose own cost is (n/2ⁱ)·log₂(n/2ⁱ). So the cost </w:t>
      </w:r>
      <w:r>
        <w:rPr>
          <w:rFonts w:ascii="Times New Roman" w:eastAsia="Times New Roman" w:hAnsi="Times New Roman" w:cs="Times New Roman"/>
          <w:sz w:val="24"/>
        </w:rPr>
        <w:t xml:space="preserve">of level i is </w:t>
      </w:r>
    </w:p>
    <w:p w14:paraId="4CFF5589" w14:textId="77777777" w:rsidR="009702E2" w:rsidRDefault="00D07D32">
      <w:pPr>
        <w:spacing w:after="79"/>
        <w:ind w:left="10" w:right="4" w:hanging="10"/>
        <w:jc w:val="center"/>
      </w:pPr>
      <w:r>
        <w:rPr>
          <w:rFonts w:ascii="Cambria Math" w:eastAsia="Cambria Math" w:hAnsi="Cambria Math" w:cs="Cambria Math"/>
          <w:sz w:val="24"/>
        </w:rPr>
        <w:t>2ⁱ · (n/2ⁱ) · log₂(n/2ⁱ) = n · (log₂ n − i).</w:t>
      </w:r>
      <w:r>
        <w:rPr>
          <w:rFonts w:ascii="Times New Roman" w:eastAsia="Times New Roman" w:hAnsi="Times New Roman" w:cs="Times New Roman"/>
          <w:sz w:val="24"/>
        </w:rPr>
        <w:t xml:space="preserve"> </w:t>
      </w:r>
    </w:p>
    <w:p w14:paraId="7A81453A" w14:textId="77777777" w:rsidR="009702E2" w:rsidRDefault="00D07D32">
      <w:pPr>
        <w:spacing w:after="129" w:line="296" w:lineRule="auto"/>
        <w:ind w:left="-5" w:right="5" w:hanging="10"/>
        <w:jc w:val="both"/>
      </w:pPr>
      <w:r>
        <w:rPr>
          <w:rFonts w:ascii="Times New Roman" w:eastAsia="Times New Roman" w:hAnsi="Times New Roman" w:cs="Times New Roman"/>
          <w:sz w:val="24"/>
        </w:rPr>
        <w:t xml:space="preserve">There are log₂ n levels with i = 0, 1, …, log₂ n − 1 (plus n leaves of cost 1). Summing, with m = log₂ n: </w:t>
      </w:r>
    </w:p>
    <w:p w14:paraId="4C49C7D1" w14:textId="77777777" w:rsidR="009702E2" w:rsidRDefault="00D07D32">
      <w:pPr>
        <w:spacing w:after="79"/>
        <w:ind w:left="10" w:hanging="10"/>
        <w:jc w:val="center"/>
      </w:pPr>
      <w:r>
        <w:rPr>
          <w:rFonts w:ascii="Cambria Math" w:eastAsia="Cambria Math" w:hAnsi="Cambria Math" w:cs="Cambria Math"/>
          <w:sz w:val="24"/>
        </w:rPr>
        <w:t>T(n) = n + Σ (i = 0 to m−1) n(m − i) = n + n·(m + (m−1) + … + 1) = n + n·m(m + 1)/2</w:t>
      </w:r>
      <w:r>
        <w:rPr>
          <w:rFonts w:ascii="Times New Roman" w:eastAsia="Times New Roman" w:hAnsi="Times New Roman" w:cs="Times New Roman"/>
          <w:sz w:val="24"/>
        </w:rPr>
        <w:t xml:space="preserve"> </w:t>
      </w:r>
    </w:p>
    <w:p w14:paraId="45837F9B" w14:textId="77777777" w:rsidR="009702E2" w:rsidRDefault="00D07D32">
      <w:pPr>
        <w:spacing w:after="122"/>
        <w:ind w:left="10" w:right="7" w:hanging="10"/>
        <w:jc w:val="center"/>
      </w:pPr>
      <w:r>
        <w:rPr>
          <w:rFonts w:ascii="Cambria Math" w:eastAsia="Cambria Math" w:hAnsi="Cambria Math" w:cs="Cambria Math"/>
          <w:sz w:val="24"/>
        </w:rPr>
        <w:t>T(n) = n + (n/2)(log₂² n + log₂ n) = Θ(n log² n).</w:t>
      </w:r>
      <w:r>
        <w:rPr>
          <w:rFonts w:ascii="Times New Roman" w:eastAsia="Times New Roman" w:hAnsi="Times New Roman" w:cs="Times New Roman"/>
          <w:sz w:val="24"/>
        </w:rPr>
        <w:t xml:space="preserve"> </w:t>
      </w:r>
    </w:p>
    <w:p w14:paraId="60C33F9D" w14:textId="77777777" w:rsidR="009702E2" w:rsidRDefault="00D07D32">
      <w:pPr>
        <w:spacing w:after="154" w:line="300" w:lineRule="auto"/>
        <w:ind w:left="-5" w:hanging="10"/>
        <w:jc w:val="both"/>
      </w:pPr>
      <w:r>
        <w:rPr>
          <w:rFonts w:ascii="Times New Roman" w:eastAsia="Times New Roman" w:hAnsi="Times New Roman" w:cs="Times New Roman"/>
          <w:sz w:val="24"/>
        </w:rPr>
        <w:t xml:space="preserve">Check: T(2) = 2 + (2/2)(1 + 1) = 4 </w:t>
      </w:r>
      <w:r>
        <w:rPr>
          <w:rFonts w:ascii="Segoe UI Symbol" w:eastAsia="Segoe UI Symbol" w:hAnsi="Segoe UI Symbol" w:cs="Segoe UI Symbol"/>
          <w:sz w:val="24"/>
        </w:rPr>
        <w:t>✔</w:t>
      </w:r>
      <w:r>
        <w:rPr>
          <w:rFonts w:ascii="Times New Roman" w:eastAsia="Times New Roman" w:hAnsi="Times New Roman" w:cs="Times New Roman"/>
          <w:sz w:val="24"/>
        </w:rPr>
        <w:t xml:space="preserve">; T(4) = 4 + (4/2)(4 + 2) = 16 </w:t>
      </w:r>
      <w:r>
        <w:rPr>
          <w:rFonts w:ascii="Segoe UI Symbol" w:eastAsia="Segoe UI Symbol" w:hAnsi="Segoe UI Symbol" w:cs="Segoe UI Symbol"/>
          <w:sz w:val="24"/>
        </w:rPr>
        <w:t>✔</w:t>
      </w:r>
      <w:r>
        <w:rPr>
          <w:rFonts w:ascii="Times New Roman" w:eastAsia="Times New Roman" w:hAnsi="Times New Roman" w:cs="Times New Roman"/>
          <w:sz w:val="24"/>
        </w:rPr>
        <w:t xml:space="preserve"> (direct: 2·4 + 4·2 = 16); T(8) = 8 + 4(9 + 3) = 56 </w:t>
      </w:r>
      <w:r>
        <w:rPr>
          <w:rFonts w:ascii="Segoe UI Symbol" w:eastAsia="Segoe UI Symbol" w:hAnsi="Segoe UI Symbol" w:cs="Segoe UI Symbol"/>
          <w:sz w:val="24"/>
        </w:rPr>
        <w:t>✔</w:t>
      </w:r>
      <w:r>
        <w:rPr>
          <w:rFonts w:ascii="Times New Roman" w:eastAsia="Times New Roman" w:hAnsi="Times New Roman" w:cs="Times New Roman"/>
          <w:sz w:val="24"/>
        </w:rPr>
        <w:t xml:space="preserve">. </w:t>
      </w:r>
    </w:p>
    <w:p w14:paraId="3D6C4FDD" w14:textId="77777777" w:rsidR="009702E2" w:rsidRDefault="00D07D32">
      <w:pPr>
        <w:pStyle w:val="Heading4"/>
        <w:ind w:left="-5"/>
      </w:pPr>
      <w:r>
        <w:t xml:space="preserve">Step 5 </w:t>
      </w:r>
      <w:r>
        <w:t>–</w:t>
      </w:r>
      <w:r>
        <w:t xml:space="preserve"> alternative confirmation by substitution</w:t>
      </w:r>
      <w:r>
        <w:rPr>
          <w:b w:val="0"/>
          <w:i w:val="0"/>
        </w:rPr>
        <w:t xml:space="preserve"> </w:t>
      </w:r>
    </w:p>
    <w:p w14:paraId="7F40A55A" w14:textId="77777777" w:rsidR="009702E2" w:rsidRDefault="00D07D32">
      <w:pPr>
        <w:spacing w:after="4" w:line="296" w:lineRule="auto"/>
        <w:ind w:left="-5" w:right="5" w:hanging="10"/>
        <w:jc w:val="both"/>
      </w:pPr>
      <w:r>
        <w:rPr>
          <w:rFonts w:ascii="Times New Roman" w:eastAsia="Times New Roman" w:hAnsi="Times New Roman" w:cs="Times New Roman"/>
          <w:sz w:val="24"/>
        </w:rPr>
        <w:t xml:space="preserve">Divide the recurrence by n and put S(n) = T(n)/n: S(n) = S(n/2) + log₂ n. Unrolling: S(n) = S(1) </w:t>
      </w:r>
    </w:p>
    <w:p w14:paraId="6E146641" w14:textId="77777777" w:rsidR="009702E2" w:rsidRDefault="00D07D32">
      <w:pPr>
        <w:spacing w:after="186" w:line="296" w:lineRule="auto"/>
        <w:ind w:left="-5" w:right="5" w:hanging="10"/>
        <w:jc w:val="both"/>
      </w:pPr>
      <w:r>
        <w:rPr>
          <w:rFonts w:ascii="Times New Roman" w:eastAsia="Times New Roman" w:hAnsi="Times New Roman" w:cs="Times New Roman"/>
          <w:sz w:val="24"/>
        </w:rPr>
        <w:t xml:space="preserve">+ log n + log(n/2) + … + log 2 = 1 + (m + (m − 1) + … + 1) = 1 + m(m + 1)/2, so T(n) = n·S(n) = n + n m(m + 1)/2, the same result as the tree. </w:t>
      </w:r>
    </w:p>
    <w:p w14:paraId="1FA3AF7F" w14:textId="77777777" w:rsidR="009702E2" w:rsidRDefault="00D07D32">
      <w:pPr>
        <w:pStyle w:val="Heading4"/>
        <w:ind w:left="-5"/>
      </w:pPr>
      <w:r>
        <w:lastRenderedPageBreak/>
        <w:t>Interpretation for ShopSphere</w:t>
      </w:r>
      <w:r>
        <w:rPr>
          <w:b w:val="0"/>
          <w:i w:val="0"/>
        </w:rPr>
        <w:t xml:space="preserve"> </w:t>
      </w:r>
    </w:p>
    <w:p w14:paraId="6590538E" w14:textId="77777777" w:rsidR="009702E2" w:rsidRDefault="00D07D32">
      <w:pPr>
        <w:spacing w:after="122" w:line="300" w:lineRule="auto"/>
        <w:ind w:left="-5" w:hanging="10"/>
        <w:jc w:val="both"/>
      </w:pPr>
      <w:r>
        <w:rPr>
          <w:rFonts w:ascii="Times New Roman" w:eastAsia="Times New Roman" w:hAnsi="Times New Roman" w:cs="Times New Roman"/>
          <w:sz w:val="24"/>
        </w:rPr>
        <w:t xml:space="preserve">M5 behaves like “n log n with an extra log factor”. For n = 10⁶ the exact count is ≈ 2.10 × 10⁸ operations (about 2.1 seconds at 10⁸ operations per second). Growth from n = 10⁵ (≈ 1.47 × 10⁷) to n = 10⁶ is ×14.2 – </w:t>
      </w:r>
      <w:r>
        <w:rPr>
          <w:rFonts w:ascii="Times New Roman" w:eastAsia="Times New Roman" w:hAnsi="Times New Roman" w:cs="Times New Roman"/>
          <w:sz w:val="24"/>
        </w:rPr>
        <w:t xml:space="preserve">somewhat worse than a pure n log n algorithm (×11.9) but vastly better than any quadratic algorithm (×100). M5 is comfortably within the nightly window. An optional improvement is to avoid re-sorting at every level: sort once with merge sort and merge at each level, giving T(n) = 2T(n/2) + n = Θ(n log n). </w:t>
      </w:r>
    </w:p>
    <w:p w14:paraId="6CE2662B" w14:textId="77777777" w:rsidR="009702E2" w:rsidRDefault="00D07D32">
      <w:pPr>
        <w:pStyle w:val="Heading2"/>
        <w:ind w:left="-5"/>
      </w:pPr>
      <w:r>
        <w:t>Part (e): Best, Average and Worst Case Analysis</w:t>
      </w:r>
      <w:r>
        <w:rPr>
          <w:b w:val="0"/>
          <w:color w:val="2E74B5"/>
        </w:rPr>
        <w:t xml:space="preserve"> </w:t>
      </w:r>
    </w:p>
    <w:p w14:paraId="44767BED" w14:textId="77777777" w:rsidR="009702E2" w:rsidRDefault="00D07D32">
      <w:pPr>
        <w:spacing w:after="259"/>
        <w:ind w:left="-29" w:right="-25"/>
      </w:pPr>
      <w:r>
        <w:rPr>
          <w:noProof/>
        </w:rPr>
        <mc:AlternateContent>
          <mc:Choice Requires="wpg">
            <w:drawing>
              <wp:inline distT="0" distB="0" distL="0" distR="0" wp14:anchorId="1F8BB400" wp14:editId="4D851CB8">
                <wp:extent cx="5769229" cy="12192"/>
                <wp:effectExtent l="0" t="0" r="0" b="0"/>
                <wp:docPr id="52716" name="Group 52716"/>
                <wp:cNvGraphicFramePr/>
                <a:graphic xmlns:a="http://schemas.openxmlformats.org/drawingml/2006/main">
                  <a:graphicData uri="http://schemas.microsoft.com/office/word/2010/wordprocessingGroup">
                    <wpg:wgp>
                      <wpg:cNvGrpSpPr/>
                      <wpg:grpSpPr>
                        <a:xfrm>
                          <a:off x="0" y="0"/>
                          <a:ext cx="5769229" cy="12192"/>
                          <a:chOff x="0" y="0"/>
                          <a:chExt cx="5769229" cy="12192"/>
                        </a:xfrm>
                      </wpg:grpSpPr>
                      <wps:wsp>
                        <wps:cNvPr id="66796" name="Shape 66796"/>
                        <wps:cNvSpPr/>
                        <wps:spPr>
                          <a:xfrm>
                            <a:off x="0" y="0"/>
                            <a:ext cx="5769229" cy="12192"/>
                          </a:xfrm>
                          <a:custGeom>
                            <a:avLst/>
                            <a:gdLst/>
                            <a:ahLst/>
                            <a:cxnLst/>
                            <a:rect l="0" t="0" r="0" b="0"/>
                            <a:pathLst>
                              <a:path w="5769229" h="12192">
                                <a:moveTo>
                                  <a:pt x="0" y="0"/>
                                </a:moveTo>
                                <a:lnTo>
                                  <a:pt x="5769229" y="0"/>
                                </a:lnTo>
                                <a:lnTo>
                                  <a:pt x="5769229"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52716" style="width:454.27pt;height:0.960022pt;mso-position-horizontal-relative:char;mso-position-vertical-relative:line" coordsize="57692,121">
                <v:shape id="Shape 66797" style="position:absolute;width:57692;height:121;left:0;top:0;" coordsize="5769229,12192" path="m0,0l5769229,0l5769229,12192l0,12192l0,0">
                  <v:stroke weight="0pt" endcap="flat" joinstyle="miter" miterlimit="10" on="false" color="#000000" opacity="0"/>
                  <v:fill on="true" color="#1f3864"/>
                </v:shape>
              </v:group>
            </w:pict>
          </mc:Fallback>
        </mc:AlternateContent>
      </w:r>
    </w:p>
    <w:p w14:paraId="107D1A21" w14:textId="77777777" w:rsidR="009702E2" w:rsidRDefault="00D07D32">
      <w:pPr>
        <w:spacing w:after="289" w:line="300" w:lineRule="auto"/>
        <w:ind w:left="-5" w:hanging="10"/>
        <w:jc w:val="both"/>
      </w:pPr>
      <w:r>
        <w:rPr>
          <w:rFonts w:ascii="Times New Roman" w:eastAsia="Times New Roman" w:hAnsi="Times New Roman" w:cs="Times New Roman"/>
          <w:sz w:val="24"/>
        </w:rPr>
        <w:t xml:space="preserve">The number of comparisons of a search depends not only on n but also on </w:t>
      </w:r>
      <w:r>
        <w:rPr>
          <w:rFonts w:ascii="Times New Roman" w:eastAsia="Times New Roman" w:hAnsi="Times New Roman" w:cs="Times New Roman"/>
          <w:b/>
          <w:sz w:val="24"/>
        </w:rPr>
        <w:t>where</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(or whether) the key is located. For both search versions the basic operation is the key comparison. I analyse S1 and S2 separately. </w:t>
      </w:r>
    </w:p>
    <w:p w14:paraId="2A600E1A" w14:textId="77777777" w:rsidR="009702E2" w:rsidRDefault="00D07D32">
      <w:pPr>
        <w:pStyle w:val="Heading3"/>
        <w:spacing w:after="0"/>
        <w:ind w:left="-5"/>
      </w:pPr>
      <w:r>
        <w:t xml:space="preserve">(e.1) Version S1 </w:t>
      </w:r>
      <w:r>
        <w:t>–</w:t>
      </w:r>
      <w:r>
        <w:t xml:space="preserve"> sequential search on the unsorted catalogue</w:t>
      </w:r>
      <w:r>
        <w:rPr>
          <w:b w:val="0"/>
          <w:color w:val="2E74B5"/>
          <w:sz w:val="26"/>
        </w:rPr>
        <w:t xml:space="preserve"> </w:t>
      </w:r>
    </w:p>
    <w:tbl>
      <w:tblPr>
        <w:tblStyle w:val="TableGrid"/>
        <w:tblW w:w="8754" w:type="dxa"/>
        <w:tblInd w:w="62" w:type="dxa"/>
        <w:tblCellMar>
          <w:top w:w="0" w:type="dxa"/>
          <w:left w:w="0" w:type="dxa"/>
          <w:bottom w:w="0" w:type="dxa"/>
          <w:right w:w="0" w:type="dxa"/>
        </w:tblCellMar>
        <w:tblLook w:val="04A0" w:firstRow="1" w:lastRow="0" w:firstColumn="1" w:lastColumn="0" w:noHBand="0" w:noVBand="1"/>
      </w:tblPr>
      <w:tblGrid>
        <w:gridCol w:w="24"/>
        <w:gridCol w:w="8945"/>
      </w:tblGrid>
      <w:tr w:rsidR="009702E2" w14:paraId="76955472" w14:textId="77777777">
        <w:trPr>
          <w:trHeight w:val="898"/>
        </w:trPr>
        <w:tc>
          <w:tcPr>
            <w:tcW w:w="89" w:type="dxa"/>
            <w:tcBorders>
              <w:top w:val="nil"/>
              <w:left w:val="nil"/>
              <w:bottom w:val="nil"/>
              <w:right w:val="nil"/>
            </w:tcBorders>
          </w:tcPr>
          <w:p w14:paraId="4209B211" w14:textId="77777777" w:rsidR="009702E2" w:rsidRDefault="00D07D32">
            <w:pPr>
              <w:spacing w:after="0"/>
            </w:pPr>
            <w:r>
              <w:rPr>
                <w:noProof/>
              </w:rPr>
              <mc:AlternateContent>
                <mc:Choice Requires="wpg">
                  <w:drawing>
                    <wp:inline distT="0" distB="0" distL="0" distR="0" wp14:anchorId="06ABABF1" wp14:editId="02F00203">
                      <wp:extent cx="18288" cy="569976"/>
                      <wp:effectExtent l="0" t="0" r="0" b="0"/>
                      <wp:docPr id="52717" name="Group 52717"/>
                      <wp:cNvGraphicFramePr/>
                      <a:graphic xmlns:a="http://schemas.openxmlformats.org/drawingml/2006/main">
                        <a:graphicData uri="http://schemas.microsoft.com/office/word/2010/wordprocessingGroup">
                          <wpg:wgp>
                            <wpg:cNvGrpSpPr/>
                            <wpg:grpSpPr>
                              <a:xfrm>
                                <a:off x="0" y="0"/>
                                <a:ext cx="18288" cy="569976"/>
                                <a:chOff x="0" y="0"/>
                                <a:chExt cx="18288" cy="569976"/>
                              </a:xfrm>
                            </wpg:grpSpPr>
                            <wps:wsp>
                              <wps:cNvPr id="66798" name="Shape 66798"/>
                              <wps:cNvSpPr/>
                              <wps:spPr>
                                <a:xfrm>
                                  <a:off x="0" y="0"/>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799" name="Shape 66799"/>
                              <wps:cNvSpPr/>
                              <wps:spPr>
                                <a:xfrm>
                                  <a:off x="0" y="143256"/>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00" name="Shape 66800"/>
                              <wps:cNvSpPr/>
                              <wps:spPr>
                                <a:xfrm>
                                  <a:off x="0" y="284989"/>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01" name="Shape 66801"/>
                              <wps:cNvSpPr/>
                              <wps:spPr>
                                <a:xfrm>
                                  <a:off x="0" y="426720"/>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52717" style="width:1.44pt;height:44.88pt;mso-position-horizontal-relative:char;mso-position-vertical-relative:line" coordsize="182,5699">
                      <v:shape id="Shape 66802" style="position:absolute;width:182;height:1432;left:0;top:0;" coordsize="18288,143256" path="m0,0l18288,0l18288,143256l0,143256l0,0">
                        <v:stroke weight="0pt" endcap="flat" joinstyle="miter" miterlimit="10" on="false" color="#000000" opacity="0"/>
                        <v:fill on="true" color="#2e5597"/>
                      </v:shape>
                      <v:shape id="Shape 66803" style="position:absolute;width:182;height:1417;left:0;top:1432;" coordsize="18288,141732" path="m0,0l18288,0l18288,141732l0,141732l0,0">
                        <v:stroke weight="0pt" endcap="flat" joinstyle="miter" miterlimit="10" on="false" color="#000000" opacity="0"/>
                        <v:fill on="true" color="#2e5597"/>
                      </v:shape>
                      <v:shape id="Shape 66804" style="position:absolute;width:182;height:1417;left:0;top:2849;" coordsize="18288,141732" path="m0,0l18288,0l18288,141732l0,141732l0,0">
                        <v:stroke weight="0pt" endcap="flat" joinstyle="miter" miterlimit="10" on="false" color="#000000" opacity="0"/>
                        <v:fill on="true" color="#2e5597"/>
                      </v:shape>
                      <v:shape id="Shape 66805" style="position:absolute;width:182;height:1432;left:0;top:4267;" coordsize="18288,143256" path="m0,0l18288,0l18288,143256l0,143256l0,0">
                        <v:stroke weight="0pt" endcap="flat" joinstyle="miter" miterlimit="10" on="false" color="#000000" opacity="0"/>
                        <v:fill on="true" color="#2e5597"/>
                      </v:shape>
                    </v:group>
                  </w:pict>
                </mc:Fallback>
              </mc:AlternateContent>
            </w:r>
          </w:p>
        </w:tc>
        <w:tc>
          <w:tcPr>
            <w:tcW w:w="8665" w:type="dxa"/>
            <w:tcBorders>
              <w:top w:val="nil"/>
              <w:left w:val="nil"/>
              <w:bottom w:val="nil"/>
              <w:right w:val="nil"/>
            </w:tcBorders>
          </w:tcPr>
          <w:p w14:paraId="09011FFA" w14:textId="77777777" w:rsidR="009702E2" w:rsidRDefault="009702E2">
            <w:pPr>
              <w:spacing w:after="0"/>
              <w:ind w:left="-1592" w:right="10257"/>
            </w:pPr>
          </w:p>
          <w:tbl>
            <w:tblPr>
              <w:tblStyle w:val="TableGrid"/>
              <w:tblW w:w="8605" w:type="dxa"/>
              <w:tblInd w:w="60" w:type="dxa"/>
              <w:tblCellMar>
                <w:top w:w="41" w:type="dxa"/>
                <w:left w:w="29" w:type="dxa"/>
                <w:bottom w:w="0" w:type="dxa"/>
                <w:right w:w="115" w:type="dxa"/>
              </w:tblCellMar>
              <w:tblLook w:val="04A0" w:firstRow="1" w:lastRow="0" w:firstColumn="1" w:lastColumn="0" w:noHBand="0" w:noVBand="1"/>
            </w:tblPr>
            <w:tblGrid>
              <w:gridCol w:w="8605"/>
            </w:tblGrid>
            <w:tr w:rsidR="009702E2" w14:paraId="1EEB43BA" w14:textId="77777777">
              <w:trPr>
                <w:trHeight w:val="898"/>
              </w:trPr>
              <w:tc>
                <w:tcPr>
                  <w:tcW w:w="8605" w:type="dxa"/>
                  <w:tcBorders>
                    <w:top w:val="nil"/>
                    <w:left w:val="nil"/>
                    <w:bottom w:val="nil"/>
                    <w:right w:val="nil"/>
                  </w:tcBorders>
                  <w:shd w:val="clear" w:color="auto" w:fill="F2F2F2"/>
                </w:tcPr>
                <w:p w14:paraId="0B347F95" w14:textId="77777777" w:rsidR="009702E2" w:rsidRDefault="00D07D32">
                  <w:pPr>
                    <w:spacing w:after="0"/>
                  </w:pPr>
                  <w:r>
                    <w:rPr>
                      <w:rFonts w:ascii="Courier New" w:eastAsia="Courier New" w:hAnsi="Courier New" w:cs="Courier New"/>
                      <w:sz w:val="19"/>
                    </w:rPr>
                    <w:t>SeqSearch(A[0..n-1], key)</w:t>
                  </w:r>
                  <w:r>
                    <w:rPr>
                      <w:rFonts w:ascii="Times New Roman" w:eastAsia="Times New Roman" w:hAnsi="Times New Roman" w:cs="Times New Roman"/>
                      <w:sz w:val="24"/>
                    </w:rPr>
                    <w:t xml:space="preserve"> </w:t>
                  </w:r>
                </w:p>
                <w:p w14:paraId="780F2EB9" w14:textId="77777777" w:rsidR="009702E2" w:rsidRDefault="00D07D32">
                  <w:pPr>
                    <w:spacing w:after="0"/>
                  </w:pPr>
                  <w:r>
                    <w:rPr>
                      <w:rFonts w:ascii="Courier New" w:eastAsia="Courier New" w:hAnsi="Courier New" w:cs="Courier New"/>
                      <w:sz w:val="19"/>
                    </w:rPr>
                    <w:t xml:space="preserve">  FOR i &lt;- 0 TO n - 1 DO</w:t>
                  </w:r>
                  <w:r>
                    <w:rPr>
                      <w:rFonts w:ascii="Times New Roman" w:eastAsia="Times New Roman" w:hAnsi="Times New Roman" w:cs="Times New Roman"/>
                      <w:sz w:val="24"/>
                    </w:rPr>
                    <w:t xml:space="preserve"> </w:t>
                  </w:r>
                </w:p>
                <w:p w14:paraId="798066DD" w14:textId="77777777" w:rsidR="009702E2" w:rsidRDefault="00D07D32">
                  <w:pPr>
                    <w:spacing w:after="0"/>
                  </w:pPr>
                  <w:r>
                    <w:rPr>
                      <w:rFonts w:ascii="Courier New" w:eastAsia="Courier New" w:hAnsi="Courier New" w:cs="Courier New"/>
                      <w:sz w:val="19"/>
                    </w:rPr>
                    <w:t xml:space="preserve">     IF A[i] = key THEN RETURN i</w:t>
                  </w:r>
                  <w:r>
                    <w:rPr>
                      <w:rFonts w:ascii="Times New Roman" w:eastAsia="Times New Roman" w:hAnsi="Times New Roman" w:cs="Times New Roman"/>
                      <w:sz w:val="24"/>
                    </w:rPr>
                    <w:t xml:space="preserve"> </w:t>
                  </w:r>
                </w:p>
                <w:p w14:paraId="4DF72FA2" w14:textId="77777777" w:rsidR="009702E2" w:rsidRDefault="00D07D32">
                  <w:pPr>
                    <w:spacing w:after="0"/>
                  </w:pPr>
                  <w:r>
                    <w:rPr>
                      <w:rFonts w:ascii="Courier New" w:eastAsia="Courier New" w:hAnsi="Courier New" w:cs="Courier New"/>
                      <w:sz w:val="19"/>
                    </w:rPr>
                    <w:t xml:space="preserve">  RETURN NOT_FOUND</w:t>
                  </w:r>
                  <w:r>
                    <w:rPr>
                      <w:rFonts w:ascii="Times New Roman" w:eastAsia="Times New Roman" w:hAnsi="Times New Roman" w:cs="Times New Roman"/>
                      <w:sz w:val="24"/>
                    </w:rPr>
                    <w:t xml:space="preserve"> </w:t>
                  </w:r>
                </w:p>
              </w:tc>
            </w:tr>
          </w:tbl>
          <w:p w14:paraId="4292034C" w14:textId="77777777" w:rsidR="009702E2" w:rsidRDefault="009702E2"/>
        </w:tc>
      </w:tr>
    </w:tbl>
    <w:p w14:paraId="59D59173" w14:textId="77777777" w:rsidR="009702E2" w:rsidRDefault="00D07D32">
      <w:pPr>
        <w:spacing w:after="0"/>
      </w:pPr>
      <w:r>
        <w:rPr>
          <w:rFonts w:ascii="Times New Roman" w:eastAsia="Times New Roman" w:hAnsi="Times New Roman" w:cs="Times New Roman"/>
          <w:sz w:val="24"/>
        </w:rPr>
        <w:t xml:space="preserve"> </w:t>
      </w:r>
    </w:p>
    <w:tbl>
      <w:tblPr>
        <w:tblStyle w:val="TableGrid"/>
        <w:tblW w:w="9026" w:type="dxa"/>
        <w:tblInd w:w="6" w:type="dxa"/>
        <w:tblCellMar>
          <w:top w:w="87" w:type="dxa"/>
          <w:left w:w="89" w:type="dxa"/>
          <w:bottom w:w="0" w:type="dxa"/>
          <w:right w:w="115" w:type="dxa"/>
        </w:tblCellMar>
        <w:tblLook w:val="04A0" w:firstRow="1" w:lastRow="0" w:firstColumn="1" w:lastColumn="0" w:noHBand="0" w:noVBand="1"/>
      </w:tblPr>
      <w:tblGrid>
        <w:gridCol w:w="2200"/>
        <w:gridCol w:w="3301"/>
        <w:gridCol w:w="1900"/>
        <w:gridCol w:w="1625"/>
      </w:tblGrid>
      <w:tr w:rsidR="009702E2" w14:paraId="02933A26" w14:textId="77777777">
        <w:trPr>
          <w:trHeight w:val="332"/>
        </w:trPr>
        <w:tc>
          <w:tcPr>
            <w:tcW w:w="2200" w:type="dxa"/>
            <w:tcBorders>
              <w:top w:val="single" w:sz="4" w:space="0" w:color="808080"/>
              <w:left w:val="single" w:sz="4" w:space="0" w:color="808080"/>
              <w:bottom w:val="single" w:sz="4" w:space="0" w:color="808080"/>
              <w:right w:val="single" w:sz="4" w:space="0" w:color="808080"/>
            </w:tcBorders>
            <w:shd w:val="clear" w:color="auto" w:fill="1F3864"/>
          </w:tcPr>
          <w:p w14:paraId="7139C250" w14:textId="77777777" w:rsidR="009702E2" w:rsidRDefault="00D07D32">
            <w:pPr>
              <w:spacing w:after="0"/>
              <w:ind w:left="30"/>
              <w:jc w:val="center"/>
            </w:pPr>
            <w:r>
              <w:rPr>
                <w:rFonts w:ascii="Times New Roman" w:eastAsia="Times New Roman" w:hAnsi="Times New Roman" w:cs="Times New Roman"/>
                <w:b/>
                <w:color w:val="FFFFFF"/>
                <w:sz w:val="21"/>
              </w:rPr>
              <w:t>Case</w:t>
            </w:r>
            <w:r>
              <w:rPr>
                <w:rFonts w:ascii="Times New Roman" w:eastAsia="Times New Roman" w:hAnsi="Times New Roman" w:cs="Times New Roman"/>
                <w:color w:val="FFFFFF"/>
                <w:sz w:val="24"/>
              </w:rPr>
              <w:t xml:space="preserve"> </w:t>
            </w:r>
          </w:p>
        </w:tc>
        <w:tc>
          <w:tcPr>
            <w:tcW w:w="3301" w:type="dxa"/>
            <w:tcBorders>
              <w:top w:val="single" w:sz="4" w:space="0" w:color="808080"/>
              <w:left w:val="single" w:sz="4" w:space="0" w:color="808080"/>
              <w:bottom w:val="single" w:sz="4" w:space="0" w:color="808080"/>
              <w:right w:val="single" w:sz="4" w:space="0" w:color="808080"/>
            </w:tcBorders>
            <w:shd w:val="clear" w:color="auto" w:fill="1F3864"/>
          </w:tcPr>
          <w:p w14:paraId="4FE07996" w14:textId="77777777" w:rsidR="009702E2" w:rsidRDefault="00D07D32">
            <w:pPr>
              <w:spacing w:after="0"/>
              <w:ind w:left="23"/>
              <w:jc w:val="center"/>
            </w:pPr>
            <w:r>
              <w:rPr>
                <w:rFonts w:ascii="Times New Roman" w:eastAsia="Times New Roman" w:hAnsi="Times New Roman" w:cs="Times New Roman"/>
                <w:b/>
                <w:color w:val="FFFFFF"/>
                <w:sz w:val="21"/>
              </w:rPr>
              <w:t>Input condition</w:t>
            </w:r>
            <w:r>
              <w:rPr>
                <w:rFonts w:ascii="Times New Roman" w:eastAsia="Times New Roman" w:hAnsi="Times New Roman" w:cs="Times New Roman"/>
                <w:color w:val="FFFFFF"/>
                <w:sz w:val="24"/>
              </w:rPr>
              <w:t xml:space="preserve"> </w:t>
            </w:r>
          </w:p>
        </w:tc>
        <w:tc>
          <w:tcPr>
            <w:tcW w:w="1900" w:type="dxa"/>
            <w:tcBorders>
              <w:top w:val="single" w:sz="4" w:space="0" w:color="808080"/>
              <w:left w:val="single" w:sz="4" w:space="0" w:color="808080"/>
              <w:bottom w:val="single" w:sz="4" w:space="0" w:color="808080"/>
              <w:right w:val="single" w:sz="4" w:space="0" w:color="808080"/>
            </w:tcBorders>
            <w:shd w:val="clear" w:color="auto" w:fill="1F3864"/>
          </w:tcPr>
          <w:p w14:paraId="71A55983" w14:textId="77777777" w:rsidR="009702E2" w:rsidRDefault="00D07D32">
            <w:pPr>
              <w:spacing w:after="0"/>
              <w:ind w:left="25"/>
              <w:jc w:val="center"/>
            </w:pPr>
            <w:r>
              <w:rPr>
                <w:rFonts w:ascii="Times New Roman" w:eastAsia="Times New Roman" w:hAnsi="Times New Roman" w:cs="Times New Roman"/>
                <w:b/>
                <w:color w:val="FFFFFF"/>
                <w:sz w:val="21"/>
              </w:rPr>
              <w:t>Comparisons</w:t>
            </w:r>
            <w:r>
              <w:rPr>
                <w:rFonts w:ascii="Times New Roman" w:eastAsia="Times New Roman" w:hAnsi="Times New Roman" w:cs="Times New Roman"/>
                <w:color w:val="FFFFFF"/>
                <w:sz w:val="24"/>
              </w:rPr>
              <w:t xml:space="preserve"> </w:t>
            </w:r>
          </w:p>
        </w:tc>
        <w:tc>
          <w:tcPr>
            <w:tcW w:w="1625" w:type="dxa"/>
            <w:tcBorders>
              <w:top w:val="single" w:sz="4" w:space="0" w:color="808080"/>
              <w:left w:val="single" w:sz="4" w:space="0" w:color="808080"/>
              <w:bottom w:val="single" w:sz="4" w:space="0" w:color="808080"/>
              <w:right w:val="single" w:sz="4" w:space="0" w:color="808080"/>
            </w:tcBorders>
            <w:shd w:val="clear" w:color="auto" w:fill="1F3864"/>
          </w:tcPr>
          <w:p w14:paraId="6F67F79D" w14:textId="77777777" w:rsidR="009702E2" w:rsidRDefault="00D07D32">
            <w:pPr>
              <w:spacing w:after="0"/>
              <w:ind w:left="31"/>
              <w:jc w:val="center"/>
            </w:pPr>
            <w:r>
              <w:rPr>
                <w:rFonts w:ascii="Times New Roman" w:eastAsia="Times New Roman" w:hAnsi="Times New Roman" w:cs="Times New Roman"/>
                <w:b/>
                <w:color w:val="FFFFFF"/>
                <w:sz w:val="21"/>
              </w:rPr>
              <w:t>Order</w:t>
            </w:r>
            <w:r>
              <w:rPr>
                <w:rFonts w:ascii="Times New Roman" w:eastAsia="Times New Roman" w:hAnsi="Times New Roman" w:cs="Times New Roman"/>
                <w:color w:val="FFFFFF"/>
                <w:sz w:val="24"/>
              </w:rPr>
              <w:t xml:space="preserve"> </w:t>
            </w:r>
          </w:p>
        </w:tc>
      </w:tr>
      <w:tr w:rsidR="009702E2" w14:paraId="20B8AD76" w14:textId="77777777">
        <w:trPr>
          <w:trHeight w:val="392"/>
        </w:trPr>
        <w:tc>
          <w:tcPr>
            <w:tcW w:w="2200" w:type="dxa"/>
            <w:tcBorders>
              <w:top w:val="single" w:sz="4" w:space="0" w:color="808080"/>
              <w:left w:val="single" w:sz="4" w:space="0" w:color="808080"/>
              <w:bottom w:val="single" w:sz="4" w:space="0" w:color="808080"/>
              <w:right w:val="single" w:sz="4" w:space="0" w:color="808080"/>
            </w:tcBorders>
          </w:tcPr>
          <w:p w14:paraId="652A7DDF" w14:textId="77777777" w:rsidR="009702E2" w:rsidRDefault="00D07D32">
            <w:pPr>
              <w:spacing w:after="0"/>
              <w:ind w:left="1"/>
            </w:pPr>
            <w:r>
              <w:rPr>
                <w:rFonts w:ascii="Times New Roman" w:eastAsia="Times New Roman" w:hAnsi="Times New Roman" w:cs="Times New Roman"/>
                <w:sz w:val="21"/>
              </w:rPr>
              <w:t>Best</w:t>
            </w:r>
            <w:r>
              <w:rPr>
                <w:rFonts w:ascii="Times New Roman" w:eastAsia="Times New Roman" w:hAnsi="Times New Roman" w:cs="Times New Roman"/>
                <w:sz w:val="24"/>
              </w:rPr>
              <w:t xml:space="preserve"> </w:t>
            </w:r>
          </w:p>
        </w:tc>
        <w:tc>
          <w:tcPr>
            <w:tcW w:w="3301" w:type="dxa"/>
            <w:tcBorders>
              <w:top w:val="single" w:sz="4" w:space="0" w:color="808080"/>
              <w:left w:val="single" w:sz="4" w:space="0" w:color="808080"/>
              <w:bottom w:val="single" w:sz="4" w:space="0" w:color="808080"/>
              <w:right w:val="single" w:sz="4" w:space="0" w:color="808080"/>
            </w:tcBorders>
          </w:tcPr>
          <w:p w14:paraId="2A2BCB74" w14:textId="77777777" w:rsidR="009702E2" w:rsidRDefault="00D07D32">
            <w:pPr>
              <w:spacing w:after="0"/>
            </w:pPr>
            <w:r>
              <w:rPr>
                <w:rFonts w:ascii="Times New Roman" w:eastAsia="Times New Roman" w:hAnsi="Times New Roman" w:cs="Times New Roman"/>
                <w:sz w:val="21"/>
              </w:rPr>
              <w:t>key is the first product, A[0]</w:t>
            </w:r>
            <w:r>
              <w:rPr>
                <w:rFonts w:ascii="Times New Roman" w:eastAsia="Times New Roman" w:hAnsi="Times New Roman" w:cs="Times New Roman"/>
                <w:sz w:val="24"/>
              </w:rPr>
              <w:t xml:space="preserve"> </w:t>
            </w:r>
          </w:p>
        </w:tc>
        <w:tc>
          <w:tcPr>
            <w:tcW w:w="1900" w:type="dxa"/>
            <w:tcBorders>
              <w:top w:val="single" w:sz="4" w:space="0" w:color="808080"/>
              <w:left w:val="single" w:sz="4" w:space="0" w:color="808080"/>
              <w:bottom w:val="single" w:sz="4" w:space="0" w:color="808080"/>
              <w:right w:val="single" w:sz="4" w:space="0" w:color="808080"/>
            </w:tcBorders>
          </w:tcPr>
          <w:p w14:paraId="6D28D9C9" w14:textId="77777777" w:rsidR="009702E2" w:rsidRDefault="00D07D32">
            <w:pPr>
              <w:spacing w:after="0"/>
              <w:ind w:left="22"/>
              <w:jc w:val="center"/>
            </w:pPr>
            <w:r>
              <w:rPr>
                <w:rFonts w:ascii="Times New Roman" w:eastAsia="Times New Roman" w:hAnsi="Times New Roman" w:cs="Times New Roman"/>
                <w:sz w:val="21"/>
              </w:rPr>
              <w:t>1</w:t>
            </w:r>
            <w:r>
              <w:rPr>
                <w:rFonts w:ascii="Times New Roman" w:eastAsia="Times New Roman" w:hAnsi="Times New Roman" w:cs="Times New Roman"/>
                <w:sz w:val="24"/>
              </w:rPr>
              <w:t xml:space="preserve"> </w:t>
            </w:r>
          </w:p>
        </w:tc>
        <w:tc>
          <w:tcPr>
            <w:tcW w:w="1625" w:type="dxa"/>
            <w:tcBorders>
              <w:top w:val="single" w:sz="4" w:space="0" w:color="808080"/>
              <w:left w:val="single" w:sz="4" w:space="0" w:color="808080"/>
              <w:bottom w:val="single" w:sz="4" w:space="0" w:color="808080"/>
              <w:right w:val="single" w:sz="4" w:space="0" w:color="808080"/>
            </w:tcBorders>
          </w:tcPr>
          <w:p w14:paraId="5337DA25" w14:textId="77777777" w:rsidR="009702E2" w:rsidRDefault="00D07D32">
            <w:pPr>
              <w:spacing w:after="0"/>
              <w:ind w:left="31"/>
              <w:jc w:val="center"/>
            </w:pPr>
            <w:r>
              <w:rPr>
                <w:rFonts w:ascii="Times New Roman" w:eastAsia="Times New Roman" w:hAnsi="Times New Roman" w:cs="Times New Roman"/>
                <w:sz w:val="21"/>
              </w:rPr>
              <w:t>Θ(1)</w:t>
            </w:r>
            <w:r>
              <w:rPr>
                <w:rFonts w:ascii="Times New Roman" w:eastAsia="Times New Roman" w:hAnsi="Times New Roman" w:cs="Times New Roman"/>
                <w:sz w:val="24"/>
              </w:rPr>
              <w:t xml:space="preserve"> </w:t>
            </w:r>
          </w:p>
        </w:tc>
      </w:tr>
      <w:tr w:rsidR="009702E2" w14:paraId="08863EF9" w14:textId="77777777">
        <w:trPr>
          <w:trHeight w:val="634"/>
        </w:trPr>
        <w:tc>
          <w:tcPr>
            <w:tcW w:w="2200" w:type="dxa"/>
            <w:tcBorders>
              <w:top w:val="single" w:sz="4" w:space="0" w:color="808080"/>
              <w:left w:val="single" w:sz="4" w:space="0" w:color="808080"/>
              <w:bottom w:val="single" w:sz="4" w:space="0" w:color="808080"/>
              <w:right w:val="single" w:sz="4" w:space="0" w:color="808080"/>
            </w:tcBorders>
          </w:tcPr>
          <w:p w14:paraId="67E3508C" w14:textId="77777777" w:rsidR="009702E2" w:rsidRDefault="00D07D32">
            <w:pPr>
              <w:spacing w:after="0"/>
              <w:ind w:left="1"/>
            </w:pPr>
            <w:r>
              <w:rPr>
                <w:rFonts w:ascii="Times New Roman" w:eastAsia="Times New Roman" w:hAnsi="Times New Roman" w:cs="Times New Roman"/>
                <w:sz w:val="21"/>
              </w:rPr>
              <w:t>Worst</w:t>
            </w:r>
            <w:r>
              <w:rPr>
                <w:rFonts w:ascii="Times New Roman" w:eastAsia="Times New Roman" w:hAnsi="Times New Roman" w:cs="Times New Roman"/>
                <w:sz w:val="24"/>
              </w:rPr>
              <w:t xml:space="preserve"> </w:t>
            </w:r>
          </w:p>
        </w:tc>
        <w:tc>
          <w:tcPr>
            <w:tcW w:w="3301" w:type="dxa"/>
            <w:tcBorders>
              <w:top w:val="single" w:sz="4" w:space="0" w:color="808080"/>
              <w:left w:val="single" w:sz="4" w:space="0" w:color="808080"/>
              <w:bottom w:val="single" w:sz="4" w:space="0" w:color="808080"/>
              <w:right w:val="single" w:sz="4" w:space="0" w:color="808080"/>
            </w:tcBorders>
          </w:tcPr>
          <w:p w14:paraId="1695EC0B" w14:textId="77777777" w:rsidR="009702E2" w:rsidRDefault="00D07D32">
            <w:pPr>
              <w:spacing w:after="0"/>
            </w:pPr>
            <w:r>
              <w:rPr>
                <w:rFonts w:ascii="Times New Roman" w:eastAsia="Times New Roman" w:hAnsi="Times New Roman" w:cs="Times New Roman"/>
                <w:sz w:val="21"/>
              </w:rPr>
              <w:t>key is the last product A[n−1], or key is not present</w:t>
            </w:r>
            <w:r>
              <w:rPr>
                <w:rFonts w:ascii="Times New Roman" w:eastAsia="Times New Roman" w:hAnsi="Times New Roman" w:cs="Times New Roman"/>
                <w:sz w:val="24"/>
              </w:rPr>
              <w:t xml:space="preserve"> </w:t>
            </w:r>
          </w:p>
        </w:tc>
        <w:tc>
          <w:tcPr>
            <w:tcW w:w="1900" w:type="dxa"/>
            <w:tcBorders>
              <w:top w:val="single" w:sz="4" w:space="0" w:color="808080"/>
              <w:left w:val="single" w:sz="4" w:space="0" w:color="808080"/>
              <w:bottom w:val="single" w:sz="4" w:space="0" w:color="808080"/>
              <w:right w:val="single" w:sz="4" w:space="0" w:color="808080"/>
            </w:tcBorders>
          </w:tcPr>
          <w:p w14:paraId="108D2C07" w14:textId="77777777" w:rsidR="009702E2" w:rsidRDefault="00D07D32">
            <w:pPr>
              <w:spacing w:after="0"/>
              <w:ind w:left="22"/>
              <w:jc w:val="center"/>
            </w:pPr>
            <w:r>
              <w:rPr>
                <w:rFonts w:ascii="Times New Roman" w:eastAsia="Times New Roman" w:hAnsi="Times New Roman" w:cs="Times New Roman"/>
                <w:sz w:val="21"/>
              </w:rPr>
              <w:t>n</w:t>
            </w:r>
            <w:r>
              <w:rPr>
                <w:rFonts w:ascii="Times New Roman" w:eastAsia="Times New Roman" w:hAnsi="Times New Roman" w:cs="Times New Roman"/>
                <w:sz w:val="24"/>
              </w:rPr>
              <w:t xml:space="preserve"> </w:t>
            </w:r>
          </w:p>
        </w:tc>
        <w:tc>
          <w:tcPr>
            <w:tcW w:w="1625" w:type="dxa"/>
            <w:tcBorders>
              <w:top w:val="single" w:sz="4" w:space="0" w:color="808080"/>
              <w:left w:val="single" w:sz="4" w:space="0" w:color="808080"/>
              <w:bottom w:val="single" w:sz="4" w:space="0" w:color="808080"/>
              <w:right w:val="single" w:sz="4" w:space="0" w:color="808080"/>
            </w:tcBorders>
          </w:tcPr>
          <w:p w14:paraId="12DECDB4" w14:textId="77777777" w:rsidR="009702E2" w:rsidRDefault="00D07D32">
            <w:pPr>
              <w:spacing w:after="0"/>
              <w:ind w:left="31"/>
              <w:jc w:val="center"/>
            </w:pPr>
            <w:r>
              <w:rPr>
                <w:rFonts w:ascii="Times New Roman" w:eastAsia="Times New Roman" w:hAnsi="Times New Roman" w:cs="Times New Roman"/>
                <w:sz w:val="21"/>
              </w:rPr>
              <w:t>Θ(n)</w:t>
            </w:r>
            <w:r>
              <w:rPr>
                <w:rFonts w:ascii="Times New Roman" w:eastAsia="Times New Roman" w:hAnsi="Times New Roman" w:cs="Times New Roman"/>
                <w:sz w:val="24"/>
              </w:rPr>
              <w:t xml:space="preserve"> </w:t>
            </w:r>
          </w:p>
        </w:tc>
      </w:tr>
      <w:tr w:rsidR="009702E2" w14:paraId="1E14790F" w14:textId="77777777">
        <w:trPr>
          <w:trHeight w:val="634"/>
        </w:trPr>
        <w:tc>
          <w:tcPr>
            <w:tcW w:w="2200" w:type="dxa"/>
            <w:tcBorders>
              <w:top w:val="single" w:sz="4" w:space="0" w:color="808080"/>
              <w:left w:val="single" w:sz="4" w:space="0" w:color="808080"/>
              <w:bottom w:val="single" w:sz="4" w:space="0" w:color="808080"/>
              <w:right w:val="single" w:sz="4" w:space="0" w:color="808080"/>
            </w:tcBorders>
          </w:tcPr>
          <w:p w14:paraId="212A7C00" w14:textId="77777777" w:rsidR="009702E2" w:rsidRDefault="00D07D32">
            <w:pPr>
              <w:spacing w:after="0"/>
              <w:ind w:left="1"/>
            </w:pPr>
            <w:r>
              <w:rPr>
                <w:rFonts w:ascii="Times New Roman" w:eastAsia="Times New Roman" w:hAnsi="Times New Roman" w:cs="Times New Roman"/>
                <w:sz w:val="21"/>
              </w:rPr>
              <w:t>Average (successful, uniform)</w:t>
            </w:r>
            <w:r>
              <w:rPr>
                <w:rFonts w:ascii="Times New Roman" w:eastAsia="Times New Roman" w:hAnsi="Times New Roman" w:cs="Times New Roman"/>
                <w:sz w:val="24"/>
              </w:rPr>
              <w:t xml:space="preserve"> </w:t>
            </w:r>
          </w:p>
        </w:tc>
        <w:tc>
          <w:tcPr>
            <w:tcW w:w="3301" w:type="dxa"/>
            <w:tcBorders>
              <w:top w:val="single" w:sz="4" w:space="0" w:color="808080"/>
              <w:left w:val="single" w:sz="4" w:space="0" w:color="808080"/>
              <w:bottom w:val="single" w:sz="4" w:space="0" w:color="808080"/>
              <w:right w:val="single" w:sz="4" w:space="0" w:color="808080"/>
            </w:tcBorders>
          </w:tcPr>
          <w:p w14:paraId="75E3BF8C" w14:textId="77777777" w:rsidR="009702E2" w:rsidRDefault="00D07D32">
            <w:pPr>
              <w:spacing w:after="0"/>
            </w:pPr>
            <w:r>
              <w:rPr>
                <w:rFonts w:ascii="Times New Roman" w:eastAsia="Times New Roman" w:hAnsi="Times New Roman" w:cs="Times New Roman"/>
                <w:sz w:val="21"/>
              </w:rPr>
              <w:t>key equally likely at any of the n positions</w:t>
            </w:r>
            <w:r>
              <w:rPr>
                <w:rFonts w:ascii="Times New Roman" w:eastAsia="Times New Roman" w:hAnsi="Times New Roman" w:cs="Times New Roman"/>
                <w:sz w:val="24"/>
              </w:rPr>
              <w:t xml:space="preserve"> </w:t>
            </w:r>
          </w:p>
        </w:tc>
        <w:tc>
          <w:tcPr>
            <w:tcW w:w="1900" w:type="dxa"/>
            <w:tcBorders>
              <w:top w:val="single" w:sz="4" w:space="0" w:color="808080"/>
              <w:left w:val="single" w:sz="4" w:space="0" w:color="808080"/>
              <w:bottom w:val="single" w:sz="4" w:space="0" w:color="808080"/>
              <w:right w:val="single" w:sz="4" w:space="0" w:color="808080"/>
            </w:tcBorders>
          </w:tcPr>
          <w:p w14:paraId="3D385CDD" w14:textId="77777777" w:rsidR="009702E2" w:rsidRDefault="00D07D32">
            <w:pPr>
              <w:spacing w:after="0"/>
              <w:ind w:left="27"/>
              <w:jc w:val="center"/>
            </w:pPr>
            <w:r>
              <w:rPr>
                <w:rFonts w:ascii="Times New Roman" w:eastAsia="Times New Roman" w:hAnsi="Times New Roman" w:cs="Times New Roman"/>
                <w:sz w:val="21"/>
              </w:rPr>
              <w:t>(n + 1)/2</w:t>
            </w:r>
            <w:r>
              <w:rPr>
                <w:rFonts w:ascii="Times New Roman" w:eastAsia="Times New Roman" w:hAnsi="Times New Roman" w:cs="Times New Roman"/>
                <w:sz w:val="24"/>
              </w:rPr>
              <w:t xml:space="preserve"> </w:t>
            </w:r>
          </w:p>
        </w:tc>
        <w:tc>
          <w:tcPr>
            <w:tcW w:w="1625" w:type="dxa"/>
            <w:tcBorders>
              <w:top w:val="single" w:sz="4" w:space="0" w:color="808080"/>
              <w:left w:val="single" w:sz="4" w:space="0" w:color="808080"/>
              <w:bottom w:val="single" w:sz="4" w:space="0" w:color="808080"/>
              <w:right w:val="single" w:sz="4" w:space="0" w:color="808080"/>
            </w:tcBorders>
          </w:tcPr>
          <w:p w14:paraId="364F5FA1" w14:textId="77777777" w:rsidR="009702E2" w:rsidRDefault="00D07D32">
            <w:pPr>
              <w:spacing w:after="0"/>
              <w:ind w:left="31"/>
              <w:jc w:val="center"/>
            </w:pPr>
            <w:r>
              <w:rPr>
                <w:rFonts w:ascii="Times New Roman" w:eastAsia="Times New Roman" w:hAnsi="Times New Roman" w:cs="Times New Roman"/>
                <w:sz w:val="21"/>
              </w:rPr>
              <w:t>Θ(n)</w:t>
            </w:r>
            <w:r>
              <w:rPr>
                <w:rFonts w:ascii="Times New Roman" w:eastAsia="Times New Roman" w:hAnsi="Times New Roman" w:cs="Times New Roman"/>
                <w:sz w:val="24"/>
              </w:rPr>
              <w:t xml:space="preserve"> </w:t>
            </w:r>
          </w:p>
        </w:tc>
      </w:tr>
    </w:tbl>
    <w:p w14:paraId="1274F890" w14:textId="77777777" w:rsidR="009702E2" w:rsidRDefault="00D07D32">
      <w:pPr>
        <w:spacing w:after="159"/>
      </w:pPr>
      <w:r>
        <w:rPr>
          <w:rFonts w:ascii="Times New Roman" w:eastAsia="Times New Roman" w:hAnsi="Times New Roman" w:cs="Times New Roman"/>
          <w:sz w:val="24"/>
        </w:rPr>
        <w:t xml:space="preserve"> </w:t>
      </w:r>
    </w:p>
    <w:p w14:paraId="2C706410" w14:textId="77777777" w:rsidR="009702E2" w:rsidRDefault="00D07D32">
      <w:pPr>
        <w:pStyle w:val="Heading4"/>
        <w:ind w:left="-5"/>
      </w:pPr>
      <w:r>
        <w:t>Derivation of the average successful case</w:t>
      </w:r>
      <w:r>
        <w:rPr>
          <w:b w:val="0"/>
          <w:i w:val="0"/>
        </w:rPr>
        <w:t xml:space="preserve"> </w:t>
      </w:r>
    </w:p>
    <w:p w14:paraId="6EBB72AE" w14:textId="77777777" w:rsidR="009702E2" w:rsidRDefault="00D07D32">
      <w:pPr>
        <w:spacing w:after="127" w:line="296" w:lineRule="auto"/>
        <w:ind w:left="-5" w:right="5" w:hanging="10"/>
        <w:jc w:val="both"/>
      </w:pPr>
      <w:r>
        <w:rPr>
          <w:rFonts w:ascii="Times New Roman" w:eastAsia="Times New Roman" w:hAnsi="Times New Roman" w:cs="Times New Roman"/>
          <w:sz w:val="24"/>
        </w:rPr>
        <w:t xml:space="preserve">If the key is present and equally likely to be at position i (i = 1, …, n), the probability is 1/n and a hit at position i costs i comparisons: </w:t>
      </w:r>
    </w:p>
    <w:p w14:paraId="282B783F" w14:textId="77777777" w:rsidR="009702E2" w:rsidRDefault="00D07D32">
      <w:pPr>
        <w:spacing w:after="211"/>
        <w:ind w:left="10" w:right="7" w:hanging="10"/>
        <w:jc w:val="center"/>
      </w:pPr>
      <w:r>
        <w:rPr>
          <w:rFonts w:ascii="Cambria Math" w:eastAsia="Cambria Math" w:hAnsi="Cambria Math" w:cs="Cambria Math"/>
          <w:sz w:val="24"/>
        </w:rPr>
        <w:t>A_succ(n) = Σ (i = 1 to n) i · (1/n) = (1/n) · n(n + 1)/2 = (n + 1)/2.</w:t>
      </w:r>
      <w:r>
        <w:rPr>
          <w:rFonts w:ascii="Times New Roman" w:eastAsia="Times New Roman" w:hAnsi="Times New Roman" w:cs="Times New Roman"/>
          <w:sz w:val="24"/>
        </w:rPr>
        <w:t xml:space="preserve"> </w:t>
      </w:r>
    </w:p>
    <w:p w14:paraId="26B0C641" w14:textId="77777777" w:rsidR="009702E2" w:rsidRDefault="00D07D32">
      <w:pPr>
        <w:pStyle w:val="Heading4"/>
        <w:ind w:left="-5"/>
      </w:pPr>
      <w:r>
        <w:t>Derivation of the average with probability p of the key being present</w:t>
      </w:r>
      <w:r>
        <w:rPr>
          <w:b w:val="0"/>
          <w:i w:val="0"/>
        </w:rPr>
        <w:t xml:space="preserve"> </w:t>
      </w:r>
    </w:p>
    <w:p w14:paraId="66B27C62" w14:textId="77777777" w:rsidR="009702E2" w:rsidRDefault="00D07D32">
      <w:pPr>
        <w:spacing w:after="154" w:line="300" w:lineRule="auto"/>
        <w:ind w:left="-5" w:hanging="10"/>
        <w:jc w:val="both"/>
      </w:pPr>
      <w:r>
        <w:rPr>
          <w:rFonts w:ascii="Times New Roman" w:eastAsia="Times New Roman" w:hAnsi="Times New Roman" w:cs="Times New Roman"/>
          <w:sz w:val="24"/>
        </w:rPr>
        <w:t xml:space="preserve">Let p be the probability that the searched product exists in the catalogue. Then: </w:t>
      </w:r>
    </w:p>
    <w:p w14:paraId="685AB475" w14:textId="77777777" w:rsidR="009702E2" w:rsidRDefault="00D07D32">
      <w:pPr>
        <w:numPr>
          <w:ilvl w:val="0"/>
          <w:numId w:val="8"/>
        </w:numPr>
        <w:spacing w:after="73" w:line="293" w:lineRule="auto"/>
        <w:ind w:left="713" w:right="216" w:hanging="360"/>
      </w:pPr>
      <w:r>
        <w:rPr>
          <w:rFonts w:ascii="Times New Roman" w:eastAsia="Times New Roman" w:hAnsi="Times New Roman" w:cs="Times New Roman"/>
          <w:sz w:val="24"/>
        </w:rPr>
        <w:t xml:space="preserve">With probability p the key exists, and given that, it is at each position i with probability 1/n. Expected comparisons given success = (n + 1)/2. Contribution = p·(n + 1)/2. </w:t>
      </w:r>
    </w:p>
    <w:p w14:paraId="7AC9EC2E" w14:textId="77777777" w:rsidR="009702E2" w:rsidRDefault="00D07D32">
      <w:pPr>
        <w:numPr>
          <w:ilvl w:val="0"/>
          <w:numId w:val="8"/>
        </w:numPr>
        <w:spacing w:after="32" w:line="296" w:lineRule="auto"/>
        <w:ind w:left="713" w:right="216" w:hanging="360"/>
      </w:pPr>
      <w:r>
        <w:rPr>
          <w:rFonts w:ascii="Times New Roman" w:eastAsia="Times New Roman" w:hAnsi="Times New Roman" w:cs="Times New Roman"/>
          <w:sz w:val="24"/>
        </w:rPr>
        <w:lastRenderedPageBreak/>
        <w:t xml:space="preserve">With probability (1 − p) the key does not exist; the whole catalogue is scanned, so exactly n comparisons are made. Contribution = (1 − p)·n. </w:t>
      </w:r>
      <w:r>
        <w:rPr>
          <w:rFonts w:ascii="Cambria Math" w:eastAsia="Cambria Math" w:hAnsi="Cambria Math" w:cs="Cambria Math"/>
          <w:sz w:val="24"/>
        </w:rPr>
        <w:t>A(n, p) = p·(n + 1)/2 + (1 − p)·n</w:t>
      </w:r>
      <w:r>
        <w:rPr>
          <w:rFonts w:ascii="Times New Roman" w:eastAsia="Times New Roman" w:hAnsi="Times New Roman" w:cs="Times New Roman"/>
          <w:sz w:val="24"/>
        </w:rPr>
        <w:t xml:space="preserve"> </w:t>
      </w:r>
    </w:p>
    <w:p w14:paraId="2F768E55" w14:textId="77777777" w:rsidR="009702E2" w:rsidRDefault="00D07D32">
      <w:pPr>
        <w:spacing w:after="192" w:line="296" w:lineRule="auto"/>
        <w:ind w:left="-5" w:right="5" w:hanging="10"/>
        <w:jc w:val="both"/>
      </w:pPr>
      <w:r>
        <w:rPr>
          <w:rFonts w:ascii="Times New Roman" w:eastAsia="Times New Roman" w:hAnsi="Times New Roman" w:cs="Times New Roman"/>
          <w:sz w:val="24"/>
        </w:rPr>
        <w:t xml:space="preserve">Simplifying: A(n, p) = pn/2 + p/2 + n − pn = n − pn/2 + p/2 = </w:t>
      </w:r>
      <w:r>
        <w:rPr>
          <w:rFonts w:ascii="Times New Roman" w:eastAsia="Times New Roman" w:hAnsi="Times New Roman" w:cs="Times New Roman"/>
          <w:b/>
          <w:sz w:val="24"/>
        </w:rPr>
        <w:t>n(1 − p/2) + p/2</w:t>
      </w:r>
      <w:r>
        <w:rPr>
          <w:rFonts w:ascii="Times New Roman" w:eastAsia="Times New Roman" w:hAnsi="Times New Roman" w:cs="Times New Roman"/>
          <w:sz w:val="24"/>
        </w:rPr>
        <w:t xml:space="preserve">. </w:t>
      </w:r>
    </w:p>
    <w:p w14:paraId="723F22D3" w14:textId="77777777" w:rsidR="009702E2" w:rsidRDefault="00D07D32">
      <w:pPr>
        <w:pStyle w:val="Heading4"/>
        <w:spacing w:after="142"/>
        <w:ind w:left="-5"/>
      </w:pPr>
      <w:r>
        <w:t>Sanity checks</w:t>
      </w:r>
      <w:r>
        <w:rPr>
          <w:b w:val="0"/>
          <w:i w:val="0"/>
        </w:rPr>
        <w:t xml:space="preserve"> </w:t>
      </w:r>
    </w:p>
    <w:p w14:paraId="7B27F195" w14:textId="77777777" w:rsidR="009702E2" w:rsidRDefault="00D07D32">
      <w:pPr>
        <w:numPr>
          <w:ilvl w:val="0"/>
          <w:numId w:val="9"/>
        </w:numPr>
        <w:spacing w:after="122" w:line="300" w:lineRule="auto"/>
        <w:ind w:hanging="360"/>
        <w:jc w:val="both"/>
      </w:pPr>
      <w:r>
        <w:rPr>
          <w:rFonts w:ascii="Times New Roman" w:eastAsia="Times New Roman" w:hAnsi="Times New Roman" w:cs="Times New Roman"/>
          <w:sz w:val="24"/>
        </w:rPr>
        <w:t xml:space="preserve">p = 1 (always present): A = (n + 1)/2 </w:t>
      </w:r>
      <w:r>
        <w:rPr>
          <w:rFonts w:ascii="Segoe UI Symbol" w:eastAsia="Segoe UI Symbol" w:hAnsi="Segoe UI Symbol" w:cs="Segoe UI Symbol"/>
          <w:sz w:val="24"/>
        </w:rPr>
        <w:t>✔</w:t>
      </w:r>
      <w:r>
        <w:rPr>
          <w:rFonts w:ascii="Times New Roman" w:eastAsia="Times New Roman" w:hAnsi="Times New Roman" w:cs="Times New Roman"/>
          <w:sz w:val="24"/>
        </w:rPr>
        <w:t xml:space="preserve"> (matches the successful-search average). </w:t>
      </w:r>
    </w:p>
    <w:p w14:paraId="466BE7ED" w14:textId="77777777" w:rsidR="009702E2" w:rsidRDefault="00D07D32">
      <w:pPr>
        <w:numPr>
          <w:ilvl w:val="0"/>
          <w:numId w:val="9"/>
        </w:numPr>
        <w:spacing w:after="157" w:line="300" w:lineRule="auto"/>
        <w:ind w:hanging="360"/>
        <w:jc w:val="both"/>
      </w:pPr>
      <w:r>
        <w:rPr>
          <w:rFonts w:ascii="Times New Roman" w:eastAsia="Times New Roman" w:hAnsi="Times New Roman" w:cs="Times New Roman"/>
          <w:sz w:val="24"/>
        </w:rPr>
        <w:t xml:space="preserve">p = 0 (never present): A = n </w:t>
      </w:r>
      <w:r>
        <w:rPr>
          <w:rFonts w:ascii="Segoe UI Symbol" w:eastAsia="Segoe UI Symbol" w:hAnsi="Segoe UI Symbol" w:cs="Segoe UI Symbol"/>
          <w:sz w:val="24"/>
        </w:rPr>
        <w:t>✔</w:t>
      </w:r>
      <w:r>
        <w:rPr>
          <w:rFonts w:ascii="Times New Roman" w:eastAsia="Times New Roman" w:hAnsi="Times New Roman" w:cs="Times New Roman"/>
          <w:sz w:val="24"/>
        </w:rPr>
        <w:t xml:space="preserve"> (full scan every time). </w:t>
      </w:r>
    </w:p>
    <w:p w14:paraId="34AD403F" w14:textId="77777777" w:rsidR="009702E2" w:rsidRDefault="00D07D32">
      <w:pPr>
        <w:pStyle w:val="Heading4"/>
        <w:ind w:left="-5"/>
      </w:pPr>
      <w:r>
        <w:t>Evaluation for n = 1,000,000 and p = 0.5</w:t>
      </w:r>
      <w:r>
        <w:rPr>
          <w:b w:val="0"/>
          <w:i w:val="0"/>
        </w:rPr>
        <w:t xml:space="preserve"> </w:t>
      </w:r>
    </w:p>
    <w:p w14:paraId="75867FDC" w14:textId="77777777" w:rsidR="009702E2" w:rsidRDefault="00D07D32">
      <w:pPr>
        <w:spacing w:after="0"/>
        <w:ind w:right="14"/>
        <w:jc w:val="center"/>
      </w:pPr>
      <w:r>
        <w:rPr>
          <w:rFonts w:ascii="Cambria Math" w:eastAsia="Cambria Math" w:hAnsi="Cambria Math" w:cs="Cambria Math"/>
          <w:sz w:val="24"/>
        </w:rPr>
        <w:t>A = 0.5 × (1,000,001)/2 + 0.5 × 1,000,000 = 250,000.25 + 500,000 = 750,000.25</w:t>
      </w:r>
      <w:r>
        <w:rPr>
          <w:rFonts w:ascii="Times New Roman" w:eastAsia="Times New Roman" w:hAnsi="Times New Roman" w:cs="Times New Roman"/>
          <w:sz w:val="24"/>
        </w:rPr>
        <w:t xml:space="preserve"> </w:t>
      </w:r>
    </w:p>
    <w:p w14:paraId="43E405FF" w14:textId="77777777" w:rsidR="009702E2" w:rsidRDefault="00D07D32">
      <w:pPr>
        <w:spacing w:after="289" w:line="296" w:lineRule="auto"/>
        <w:ind w:left="-5" w:right="5" w:hanging="10"/>
        <w:jc w:val="both"/>
      </w:pPr>
      <w:r>
        <w:rPr>
          <w:rFonts w:ascii="Times New Roman" w:eastAsia="Times New Roman" w:hAnsi="Times New Roman" w:cs="Times New Roman"/>
          <w:sz w:val="24"/>
        </w:rPr>
        <w:t xml:space="preserve">Using the simplified form: n(1 − p/2) + p/2 = 10⁶ × 0.75 + 0.25 = 750,000.25 </w:t>
      </w:r>
      <w:r>
        <w:rPr>
          <w:rFonts w:ascii="Segoe UI Symbol" w:eastAsia="Segoe UI Symbol" w:hAnsi="Segoe UI Symbol" w:cs="Segoe UI Symbol"/>
          <w:sz w:val="24"/>
        </w:rPr>
        <w:t>✔</w:t>
      </w:r>
      <w:r>
        <w:rPr>
          <w:rFonts w:ascii="Times New Roman" w:eastAsia="Times New Roman" w:hAnsi="Times New Roman" w:cs="Times New Roman"/>
          <w:sz w:val="24"/>
        </w:rPr>
        <w:t xml:space="preserve">. So on average a search makes about </w:t>
      </w:r>
      <w:r>
        <w:rPr>
          <w:rFonts w:ascii="Times New Roman" w:eastAsia="Times New Roman" w:hAnsi="Times New Roman" w:cs="Times New Roman"/>
          <w:b/>
          <w:sz w:val="24"/>
        </w:rPr>
        <w:t>750,000 comparisons</w:t>
      </w:r>
      <w:r>
        <w:rPr>
          <w:rFonts w:ascii="Times New Roman" w:eastAsia="Times New Roman" w:hAnsi="Times New Roman" w:cs="Times New Roman"/>
          <w:sz w:val="24"/>
        </w:rPr>
        <w:t xml:space="preserve"> – 75% of the worst case – </w:t>
      </w:r>
      <w:r>
        <w:rPr>
          <w:rFonts w:ascii="Times New Roman" w:eastAsia="Times New Roman" w:hAnsi="Times New Roman" w:cs="Times New Roman"/>
          <w:sz w:val="24"/>
        </w:rPr>
        <w:t xml:space="preserve">which is still Θ(n). At 10⁸ comparisons per second a single search takes about 7.5 ms, which becomes a serious bottleneck when thousands of customers search simultaneously. </w:t>
      </w:r>
    </w:p>
    <w:p w14:paraId="1DC6D0D8" w14:textId="77777777" w:rsidR="009702E2" w:rsidRDefault="00D07D32">
      <w:pPr>
        <w:pStyle w:val="Heading3"/>
        <w:spacing w:after="0"/>
        <w:ind w:left="-5"/>
      </w:pPr>
      <w:r>
        <w:t xml:space="preserve">(e.2) Version S2 </w:t>
      </w:r>
      <w:r>
        <w:t>–</w:t>
      </w:r>
      <w:r>
        <w:t xml:space="preserve"> binary search on the sorted index</w:t>
      </w:r>
      <w:r>
        <w:rPr>
          <w:b w:val="0"/>
          <w:color w:val="2E74B5"/>
          <w:sz w:val="26"/>
        </w:rPr>
        <w:t xml:space="preserve"> </w:t>
      </w:r>
    </w:p>
    <w:tbl>
      <w:tblPr>
        <w:tblStyle w:val="TableGrid"/>
        <w:tblW w:w="9026" w:type="dxa"/>
        <w:tblInd w:w="6" w:type="dxa"/>
        <w:tblCellMar>
          <w:top w:w="101" w:type="dxa"/>
          <w:left w:w="89" w:type="dxa"/>
          <w:bottom w:w="0" w:type="dxa"/>
          <w:right w:w="99" w:type="dxa"/>
        </w:tblCellMar>
        <w:tblLook w:val="04A0" w:firstRow="1" w:lastRow="0" w:firstColumn="1" w:lastColumn="0" w:noHBand="0" w:noVBand="1"/>
      </w:tblPr>
      <w:tblGrid>
        <w:gridCol w:w="2200"/>
        <w:gridCol w:w="3001"/>
        <w:gridCol w:w="2300"/>
        <w:gridCol w:w="1525"/>
      </w:tblGrid>
      <w:tr w:rsidR="009702E2" w14:paraId="5C94AFC2" w14:textId="77777777">
        <w:trPr>
          <w:trHeight w:val="339"/>
        </w:trPr>
        <w:tc>
          <w:tcPr>
            <w:tcW w:w="2200" w:type="dxa"/>
            <w:tcBorders>
              <w:top w:val="single" w:sz="4" w:space="0" w:color="808080"/>
              <w:left w:val="single" w:sz="4" w:space="0" w:color="808080"/>
              <w:bottom w:val="single" w:sz="4" w:space="0" w:color="808080"/>
              <w:right w:val="single" w:sz="4" w:space="0" w:color="808080"/>
            </w:tcBorders>
            <w:shd w:val="clear" w:color="auto" w:fill="1F3864"/>
          </w:tcPr>
          <w:p w14:paraId="6F46B3B3" w14:textId="77777777" w:rsidR="009702E2" w:rsidRDefault="00D07D32">
            <w:pPr>
              <w:spacing w:after="0"/>
              <w:ind w:left="8"/>
              <w:jc w:val="center"/>
            </w:pPr>
            <w:r>
              <w:rPr>
                <w:rFonts w:ascii="Times New Roman" w:eastAsia="Times New Roman" w:hAnsi="Times New Roman" w:cs="Times New Roman"/>
                <w:b/>
                <w:color w:val="FFFFFF"/>
                <w:sz w:val="20"/>
              </w:rPr>
              <w:t>Case</w:t>
            </w:r>
            <w:r>
              <w:rPr>
                <w:rFonts w:ascii="Times New Roman" w:eastAsia="Times New Roman" w:hAnsi="Times New Roman" w:cs="Times New Roman"/>
                <w:color w:val="FFFFFF"/>
                <w:sz w:val="24"/>
              </w:rPr>
              <w:t xml:space="preserve"> </w:t>
            </w:r>
          </w:p>
        </w:tc>
        <w:tc>
          <w:tcPr>
            <w:tcW w:w="3001" w:type="dxa"/>
            <w:tcBorders>
              <w:top w:val="single" w:sz="4" w:space="0" w:color="808080"/>
              <w:left w:val="single" w:sz="4" w:space="0" w:color="808080"/>
              <w:bottom w:val="single" w:sz="4" w:space="0" w:color="808080"/>
              <w:right w:val="single" w:sz="4" w:space="0" w:color="808080"/>
            </w:tcBorders>
            <w:shd w:val="clear" w:color="auto" w:fill="1F3864"/>
          </w:tcPr>
          <w:p w14:paraId="0668D3F1" w14:textId="77777777" w:rsidR="009702E2" w:rsidRDefault="00D07D32">
            <w:pPr>
              <w:spacing w:after="0"/>
              <w:ind w:left="2"/>
              <w:jc w:val="center"/>
            </w:pPr>
            <w:r>
              <w:rPr>
                <w:rFonts w:ascii="Times New Roman" w:eastAsia="Times New Roman" w:hAnsi="Times New Roman" w:cs="Times New Roman"/>
                <w:b/>
                <w:color w:val="FFFFFF"/>
                <w:sz w:val="20"/>
              </w:rPr>
              <w:t>Input condition</w:t>
            </w:r>
            <w:r>
              <w:rPr>
                <w:rFonts w:ascii="Times New Roman" w:eastAsia="Times New Roman" w:hAnsi="Times New Roman" w:cs="Times New Roman"/>
                <w:color w:val="FFFFFF"/>
                <w:sz w:val="24"/>
              </w:rPr>
              <w:t xml:space="preserve"> </w:t>
            </w:r>
          </w:p>
        </w:tc>
        <w:tc>
          <w:tcPr>
            <w:tcW w:w="2300" w:type="dxa"/>
            <w:tcBorders>
              <w:top w:val="single" w:sz="4" w:space="0" w:color="808080"/>
              <w:left w:val="single" w:sz="4" w:space="0" w:color="808080"/>
              <w:bottom w:val="single" w:sz="4" w:space="0" w:color="808080"/>
              <w:right w:val="single" w:sz="4" w:space="0" w:color="808080"/>
            </w:tcBorders>
            <w:shd w:val="clear" w:color="auto" w:fill="1F3864"/>
          </w:tcPr>
          <w:p w14:paraId="7E97660A" w14:textId="77777777" w:rsidR="009702E2" w:rsidRDefault="00D07D32">
            <w:pPr>
              <w:spacing w:after="0"/>
              <w:ind w:left="5"/>
              <w:jc w:val="center"/>
            </w:pPr>
            <w:r>
              <w:rPr>
                <w:rFonts w:ascii="Times New Roman" w:eastAsia="Times New Roman" w:hAnsi="Times New Roman" w:cs="Times New Roman"/>
                <w:b/>
                <w:color w:val="FFFFFF"/>
                <w:sz w:val="20"/>
              </w:rPr>
              <w:t>Comparisons</w:t>
            </w:r>
            <w:r>
              <w:rPr>
                <w:rFonts w:ascii="Times New Roman" w:eastAsia="Times New Roman" w:hAnsi="Times New Roman" w:cs="Times New Roman"/>
                <w:color w:val="FFFFFF"/>
                <w:sz w:val="24"/>
              </w:rPr>
              <w:t xml:space="preserve"> </w:t>
            </w:r>
          </w:p>
        </w:tc>
        <w:tc>
          <w:tcPr>
            <w:tcW w:w="1525" w:type="dxa"/>
            <w:tcBorders>
              <w:top w:val="single" w:sz="4" w:space="0" w:color="808080"/>
              <w:left w:val="single" w:sz="4" w:space="0" w:color="808080"/>
              <w:bottom w:val="single" w:sz="4" w:space="0" w:color="808080"/>
              <w:right w:val="single" w:sz="4" w:space="0" w:color="808080"/>
            </w:tcBorders>
            <w:shd w:val="clear" w:color="auto" w:fill="1F3864"/>
          </w:tcPr>
          <w:p w14:paraId="11329542" w14:textId="77777777" w:rsidR="009702E2" w:rsidRDefault="00D07D32">
            <w:pPr>
              <w:spacing w:after="0"/>
              <w:ind w:left="10"/>
              <w:jc w:val="center"/>
            </w:pPr>
            <w:r>
              <w:rPr>
                <w:rFonts w:ascii="Times New Roman" w:eastAsia="Times New Roman" w:hAnsi="Times New Roman" w:cs="Times New Roman"/>
                <w:b/>
                <w:color w:val="FFFFFF"/>
                <w:sz w:val="20"/>
              </w:rPr>
              <w:t>Order</w:t>
            </w:r>
            <w:r>
              <w:rPr>
                <w:rFonts w:ascii="Times New Roman" w:eastAsia="Times New Roman" w:hAnsi="Times New Roman" w:cs="Times New Roman"/>
                <w:color w:val="FFFFFF"/>
                <w:sz w:val="24"/>
              </w:rPr>
              <w:t xml:space="preserve"> </w:t>
            </w:r>
          </w:p>
        </w:tc>
      </w:tr>
      <w:tr w:rsidR="009702E2" w14:paraId="4F01973F" w14:textId="77777777">
        <w:trPr>
          <w:trHeight w:val="627"/>
        </w:trPr>
        <w:tc>
          <w:tcPr>
            <w:tcW w:w="2200" w:type="dxa"/>
            <w:tcBorders>
              <w:top w:val="single" w:sz="4" w:space="0" w:color="808080"/>
              <w:left w:val="single" w:sz="4" w:space="0" w:color="808080"/>
              <w:bottom w:val="single" w:sz="4" w:space="0" w:color="808080"/>
              <w:right w:val="single" w:sz="4" w:space="0" w:color="808080"/>
            </w:tcBorders>
          </w:tcPr>
          <w:p w14:paraId="4F279AD0" w14:textId="77777777" w:rsidR="009702E2" w:rsidRDefault="00D07D32">
            <w:pPr>
              <w:spacing w:after="0"/>
              <w:ind w:left="1"/>
            </w:pPr>
            <w:r>
              <w:rPr>
                <w:rFonts w:ascii="Times New Roman" w:eastAsia="Times New Roman" w:hAnsi="Times New Roman" w:cs="Times New Roman"/>
                <w:sz w:val="20"/>
              </w:rPr>
              <w:t>Best</w:t>
            </w:r>
            <w:r>
              <w:rPr>
                <w:rFonts w:ascii="Times New Roman" w:eastAsia="Times New Roman" w:hAnsi="Times New Roman" w:cs="Times New Roman"/>
                <w:sz w:val="24"/>
              </w:rPr>
              <w:t xml:space="preserve"> </w:t>
            </w:r>
          </w:p>
        </w:tc>
        <w:tc>
          <w:tcPr>
            <w:tcW w:w="3001" w:type="dxa"/>
            <w:tcBorders>
              <w:top w:val="single" w:sz="4" w:space="0" w:color="808080"/>
              <w:left w:val="single" w:sz="4" w:space="0" w:color="808080"/>
              <w:bottom w:val="single" w:sz="4" w:space="0" w:color="808080"/>
              <w:right w:val="single" w:sz="4" w:space="0" w:color="808080"/>
            </w:tcBorders>
          </w:tcPr>
          <w:p w14:paraId="3D6B08A3" w14:textId="77777777" w:rsidR="009702E2" w:rsidRDefault="00D07D32">
            <w:pPr>
              <w:spacing w:after="0"/>
            </w:pPr>
            <w:r>
              <w:rPr>
                <w:rFonts w:ascii="Times New Roman" w:eastAsia="Times New Roman" w:hAnsi="Times New Roman" w:cs="Times New Roman"/>
                <w:sz w:val="20"/>
              </w:rPr>
              <w:t>key is exactly the middle entry of the whole index</w:t>
            </w:r>
            <w:r>
              <w:rPr>
                <w:rFonts w:ascii="Times New Roman" w:eastAsia="Times New Roman" w:hAnsi="Times New Roman" w:cs="Times New Roman"/>
                <w:sz w:val="24"/>
              </w:rPr>
              <w:t xml:space="preserve"> </w:t>
            </w:r>
          </w:p>
        </w:tc>
        <w:tc>
          <w:tcPr>
            <w:tcW w:w="2300" w:type="dxa"/>
            <w:tcBorders>
              <w:top w:val="single" w:sz="4" w:space="0" w:color="808080"/>
              <w:left w:val="single" w:sz="4" w:space="0" w:color="808080"/>
              <w:bottom w:val="single" w:sz="4" w:space="0" w:color="808080"/>
              <w:right w:val="single" w:sz="4" w:space="0" w:color="808080"/>
            </w:tcBorders>
          </w:tcPr>
          <w:p w14:paraId="4E371E58" w14:textId="77777777" w:rsidR="009702E2" w:rsidRDefault="00D07D32">
            <w:pPr>
              <w:spacing w:after="0"/>
              <w:ind w:left="3"/>
              <w:jc w:val="center"/>
            </w:pPr>
            <w:r>
              <w:rPr>
                <w:rFonts w:ascii="Times New Roman" w:eastAsia="Times New Roman" w:hAnsi="Times New Roman" w:cs="Times New Roman"/>
                <w:sz w:val="20"/>
              </w:rPr>
              <w:t>1</w:t>
            </w:r>
            <w:r>
              <w:rPr>
                <w:rFonts w:ascii="Times New Roman" w:eastAsia="Times New Roman" w:hAnsi="Times New Roman" w:cs="Times New Roman"/>
                <w:sz w:val="24"/>
              </w:rPr>
              <w:t xml:space="preserve"> </w:t>
            </w:r>
          </w:p>
        </w:tc>
        <w:tc>
          <w:tcPr>
            <w:tcW w:w="1525" w:type="dxa"/>
            <w:tcBorders>
              <w:top w:val="single" w:sz="4" w:space="0" w:color="808080"/>
              <w:left w:val="single" w:sz="4" w:space="0" w:color="808080"/>
              <w:bottom w:val="single" w:sz="4" w:space="0" w:color="808080"/>
              <w:right w:val="single" w:sz="4" w:space="0" w:color="808080"/>
            </w:tcBorders>
          </w:tcPr>
          <w:p w14:paraId="3393FA99" w14:textId="77777777" w:rsidR="009702E2" w:rsidRDefault="00D07D32">
            <w:pPr>
              <w:spacing w:after="0"/>
              <w:ind w:left="15"/>
              <w:jc w:val="center"/>
            </w:pPr>
            <w:r>
              <w:rPr>
                <w:rFonts w:ascii="Times New Roman" w:eastAsia="Times New Roman" w:hAnsi="Times New Roman" w:cs="Times New Roman"/>
                <w:sz w:val="20"/>
              </w:rPr>
              <w:t>Θ(1)</w:t>
            </w:r>
            <w:r>
              <w:rPr>
                <w:rFonts w:ascii="Times New Roman" w:eastAsia="Times New Roman" w:hAnsi="Times New Roman" w:cs="Times New Roman"/>
                <w:sz w:val="24"/>
              </w:rPr>
              <w:t xml:space="preserve"> </w:t>
            </w:r>
          </w:p>
        </w:tc>
      </w:tr>
      <w:tr w:rsidR="009702E2" w14:paraId="0364FF51" w14:textId="77777777">
        <w:trPr>
          <w:trHeight w:val="614"/>
        </w:trPr>
        <w:tc>
          <w:tcPr>
            <w:tcW w:w="2200" w:type="dxa"/>
            <w:tcBorders>
              <w:top w:val="single" w:sz="4" w:space="0" w:color="808080"/>
              <w:left w:val="single" w:sz="4" w:space="0" w:color="808080"/>
              <w:bottom w:val="single" w:sz="4" w:space="0" w:color="808080"/>
              <w:right w:val="single" w:sz="4" w:space="0" w:color="808080"/>
            </w:tcBorders>
          </w:tcPr>
          <w:p w14:paraId="0B1439A9" w14:textId="77777777" w:rsidR="009702E2" w:rsidRDefault="00D07D32">
            <w:pPr>
              <w:spacing w:after="0"/>
              <w:ind w:left="1"/>
            </w:pPr>
            <w:r>
              <w:rPr>
                <w:rFonts w:ascii="Times New Roman" w:eastAsia="Times New Roman" w:hAnsi="Times New Roman" w:cs="Times New Roman"/>
                <w:sz w:val="20"/>
              </w:rPr>
              <w:t>Worst</w:t>
            </w:r>
            <w:r>
              <w:rPr>
                <w:rFonts w:ascii="Times New Roman" w:eastAsia="Times New Roman" w:hAnsi="Times New Roman" w:cs="Times New Roman"/>
                <w:sz w:val="24"/>
              </w:rPr>
              <w:t xml:space="preserve"> </w:t>
            </w:r>
          </w:p>
        </w:tc>
        <w:tc>
          <w:tcPr>
            <w:tcW w:w="3001" w:type="dxa"/>
            <w:tcBorders>
              <w:top w:val="single" w:sz="4" w:space="0" w:color="808080"/>
              <w:left w:val="single" w:sz="4" w:space="0" w:color="808080"/>
              <w:bottom w:val="single" w:sz="4" w:space="0" w:color="808080"/>
              <w:right w:val="single" w:sz="4" w:space="0" w:color="808080"/>
            </w:tcBorders>
          </w:tcPr>
          <w:p w14:paraId="21F4BFD8" w14:textId="77777777" w:rsidR="009702E2" w:rsidRDefault="00D07D32">
            <w:pPr>
              <w:spacing w:after="0"/>
            </w:pPr>
            <w:r>
              <w:rPr>
                <w:rFonts w:ascii="Times New Roman" w:eastAsia="Times New Roman" w:hAnsi="Times New Roman" w:cs="Times New Roman"/>
                <w:sz w:val="20"/>
              </w:rPr>
              <w:t>key is absent, or found only when the range has shrunk to one entry</w:t>
            </w:r>
            <w:r>
              <w:rPr>
                <w:rFonts w:ascii="Times New Roman" w:eastAsia="Times New Roman" w:hAnsi="Times New Roman" w:cs="Times New Roman"/>
                <w:sz w:val="24"/>
              </w:rPr>
              <w:t xml:space="preserve"> </w:t>
            </w:r>
          </w:p>
        </w:tc>
        <w:tc>
          <w:tcPr>
            <w:tcW w:w="2300" w:type="dxa"/>
            <w:tcBorders>
              <w:top w:val="single" w:sz="4" w:space="0" w:color="808080"/>
              <w:left w:val="single" w:sz="4" w:space="0" w:color="808080"/>
              <w:bottom w:val="single" w:sz="4" w:space="0" w:color="808080"/>
              <w:right w:val="single" w:sz="4" w:space="0" w:color="808080"/>
            </w:tcBorders>
          </w:tcPr>
          <w:p w14:paraId="457084D4" w14:textId="77777777" w:rsidR="009702E2" w:rsidRDefault="00D07D32">
            <w:pPr>
              <w:spacing w:after="23"/>
              <w:ind w:left="59"/>
            </w:pPr>
            <w:r>
              <w:rPr>
                <w:rFonts w:ascii="Cambria Math" w:eastAsia="Cambria Math" w:hAnsi="Cambria Math" w:cs="Cambria Math"/>
                <w:sz w:val="20"/>
              </w:rPr>
              <w:t>⌊</w:t>
            </w:r>
            <w:r>
              <w:rPr>
                <w:rFonts w:ascii="Times New Roman" w:eastAsia="Times New Roman" w:hAnsi="Times New Roman" w:cs="Times New Roman"/>
                <w:sz w:val="20"/>
              </w:rPr>
              <w:t>log₂ n</w:t>
            </w:r>
            <w:r>
              <w:rPr>
                <w:rFonts w:ascii="Cambria Math" w:eastAsia="Cambria Math" w:hAnsi="Cambria Math" w:cs="Cambria Math"/>
                <w:sz w:val="20"/>
              </w:rPr>
              <w:t>⌋</w:t>
            </w:r>
            <w:r>
              <w:rPr>
                <w:rFonts w:ascii="Times New Roman" w:eastAsia="Times New Roman" w:hAnsi="Times New Roman" w:cs="Times New Roman"/>
                <w:sz w:val="20"/>
              </w:rPr>
              <w:t xml:space="preserve"> + 1 (= 20 for n = </w:t>
            </w:r>
          </w:p>
          <w:p w14:paraId="08A49E2C" w14:textId="77777777" w:rsidR="009702E2" w:rsidRDefault="00D07D32">
            <w:pPr>
              <w:spacing w:after="0"/>
              <w:ind w:left="5"/>
              <w:jc w:val="center"/>
            </w:pPr>
            <w:r>
              <w:rPr>
                <w:rFonts w:ascii="Times New Roman" w:eastAsia="Times New Roman" w:hAnsi="Times New Roman" w:cs="Times New Roman"/>
                <w:sz w:val="20"/>
              </w:rPr>
              <w:t>10⁶)</w:t>
            </w:r>
            <w:r>
              <w:rPr>
                <w:rFonts w:ascii="Times New Roman" w:eastAsia="Times New Roman" w:hAnsi="Times New Roman" w:cs="Times New Roman"/>
                <w:sz w:val="24"/>
              </w:rPr>
              <w:t xml:space="preserve"> </w:t>
            </w:r>
          </w:p>
        </w:tc>
        <w:tc>
          <w:tcPr>
            <w:tcW w:w="1525" w:type="dxa"/>
            <w:tcBorders>
              <w:top w:val="single" w:sz="4" w:space="0" w:color="808080"/>
              <w:left w:val="single" w:sz="4" w:space="0" w:color="808080"/>
              <w:bottom w:val="single" w:sz="4" w:space="0" w:color="808080"/>
              <w:right w:val="single" w:sz="4" w:space="0" w:color="808080"/>
            </w:tcBorders>
          </w:tcPr>
          <w:p w14:paraId="2E54B9B4" w14:textId="77777777" w:rsidR="009702E2" w:rsidRDefault="00D07D32">
            <w:pPr>
              <w:spacing w:after="0"/>
              <w:ind w:left="14"/>
              <w:jc w:val="center"/>
            </w:pPr>
            <w:r>
              <w:rPr>
                <w:rFonts w:ascii="Times New Roman" w:eastAsia="Times New Roman" w:hAnsi="Times New Roman" w:cs="Times New Roman"/>
                <w:sz w:val="20"/>
              </w:rPr>
              <w:t>Θ(log n)</w:t>
            </w:r>
            <w:r>
              <w:rPr>
                <w:rFonts w:ascii="Times New Roman" w:eastAsia="Times New Roman" w:hAnsi="Times New Roman" w:cs="Times New Roman"/>
                <w:sz w:val="24"/>
              </w:rPr>
              <w:t xml:space="preserve"> </w:t>
            </w:r>
          </w:p>
        </w:tc>
      </w:tr>
      <w:tr w:rsidR="009702E2" w14:paraId="2B6273A1" w14:textId="77777777">
        <w:trPr>
          <w:trHeight w:val="608"/>
        </w:trPr>
        <w:tc>
          <w:tcPr>
            <w:tcW w:w="2200" w:type="dxa"/>
            <w:tcBorders>
              <w:top w:val="single" w:sz="4" w:space="0" w:color="808080"/>
              <w:left w:val="single" w:sz="4" w:space="0" w:color="808080"/>
              <w:bottom w:val="single" w:sz="4" w:space="0" w:color="808080"/>
              <w:right w:val="single" w:sz="4" w:space="0" w:color="808080"/>
            </w:tcBorders>
          </w:tcPr>
          <w:p w14:paraId="54A3807F" w14:textId="77777777" w:rsidR="009702E2" w:rsidRDefault="00D07D32">
            <w:pPr>
              <w:spacing w:after="0"/>
              <w:ind w:left="1"/>
            </w:pPr>
            <w:r>
              <w:rPr>
                <w:rFonts w:ascii="Times New Roman" w:eastAsia="Times New Roman" w:hAnsi="Times New Roman" w:cs="Times New Roman"/>
                <w:sz w:val="20"/>
              </w:rPr>
              <w:t>Average (successful search)</w:t>
            </w:r>
            <w:r>
              <w:rPr>
                <w:rFonts w:ascii="Times New Roman" w:eastAsia="Times New Roman" w:hAnsi="Times New Roman" w:cs="Times New Roman"/>
                <w:sz w:val="24"/>
              </w:rPr>
              <w:t xml:space="preserve"> </w:t>
            </w:r>
          </w:p>
        </w:tc>
        <w:tc>
          <w:tcPr>
            <w:tcW w:w="3001" w:type="dxa"/>
            <w:tcBorders>
              <w:top w:val="single" w:sz="4" w:space="0" w:color="808080"/>
              <w:left w:val="single" w:sz="4" w:space="0" w:color="808080"/>
              <w:bottom w:val="single" w:sz="4" w:space="0" w:color="808080"/>
              <w:right w:val="single" w:sz="4" w:space="0" w:color="808080"/>
            </w:tcBorders>
          </w:tcPr>
          <w:p w14:paraId="1F855936" w14:textId="77777777" w:rsidR="009702E2" w:rsidRDefault="00D07D32">
            <w:pPr>
              <w:spacing w:after="0"/>
            </w:pPr>
            <w:r>
              <w:rPr>
                <w:rFonts w:ascii="Times New Roman" w:eastAsia="Times New Roman" w:hAnsi="Times New Roman" w:cs="Times New Roman"/>
                <w:sz w:val="20"/>
              </w:rPr>
              <w:t>key equally likely to be any of the n entries</w:t>
            </w:r>
            <w:r>
              <w:rPr>
                <w:rFonts w:ascii="Times New Roman" w:eastAsia="Times New Roman" w:hAnsi="Times New Roman" w:cs="Times New Roman"/>
                <w:sz w:val="24"/>
              </w:rPr>
              <w:t xml:space="preserve"> </w:t>
            </w:r>
          </w:p>
        </w:tc>
        <w:tc>
          <w:tcPr>
            <w:tcW w:w="2300" w:type="dxa"/>
            <w:tcBorders>
              <w:top w:val="single" w:sz="4" w:space="0" w:color="808080"/>
              <w:left w:val="single" w:sz="4" w:space="0" w:color="808080"/>
              <w:bottom w:val="single" w:sz="4" w:space="0" w:color="808080"/>
              <w:right w:val="single" w:sz="4" w:space="0" w:color="808080"/>
            </w:tcBorders>
          </w:tcPr>
          <w:p w14:paraId="59BC349F" w14:textId="77777777" w:rsidR="009702E2" w:rsidRDefault="00D07D32">
            <w:pPr>
              <w:spacing w:after="24"/>
              <w:ind w:left="52"/>
            </w:pPr>
            <w:r>
              <w:rPr>
                <w:rFonts w:ascii="Times New Roman" w:eastAsia="Times New Roman" w:hAnsi="Times New Roman" w:cs="Times New Roman"/>
                <w:sz w:val="20"/>
              </w:rPr>
              <w:t xml:space="preserve">≈ log₂ n − 1 (≈ 19 for n = </w:t>
            </w:r>
          </w:p>
          <w:p w14:paraId="243BA6F5" w14:textId="77777777" w:rsidR="009702E2" w:rsidRDefault="00D07D32">
            <w:pPr>
              <w:spacing w:after="0"/>
              <w:ind w:left="5"/>
              <w:jc w:val="center"/>
            </w:pPr>
            <w:r>
              <w:rPr>
                <w:rFonts w:ascii="Times New Roman" w:eastAsia="Times New Roman" w:hAnsi="Times New Roman" w:cs="Times New Roman"/>
                <w:sz w:val="20"/>
              </w:rPr>
              <w:t>10⁶)</w:t>
            </w:r>
            <w:r>
              <w:rPr>
                <w:rFonts w:ascii="Times New Roman" w:eastAsia="Times New Roman" w:hAnsi="Times New Roman" w:cs="Times New Roman"/>
                <w:sz w:val="24"/>
              </w:rPr>
              <w:t xml:space="preserve"> </w:t>
            </w:r>
          </w:p>
        </w:tc>
        <w:tc>
          <w:tcPr>
            <w:tcW w:w="1525" w:type="dxa"/>
            <w:tcBorders>
              <w:top w:val="single" w:sz="4" w:space="0" w:color="808080"/>
              <w:left w:val="single" w:sz="4" w:space="0" w:color="808080"/>
              <w:bottom w:val="single" w:sz="4" w:space="0" w:color="808080"/>
              <w:right w:val="single" w:sz="4" w:space="0" w:color="808080"/>
            </w:tcBorders>
          </w:tcPr>
          <w:p w14:paraId="1F80CDC3" w14:textId="77777777" w:rsidR="009702E2" w:rsidRDefault="00D07D32">
            <w:pPr>
              <w:spacing w:after="0"/>
              <w:ind w:left="14"/>
              <w:jc w:val="center"/>
            </w:pPr>
            <w:r>
              <w:rPr>
                <w:rFonts w:ascii="Times New Roman" w:eastAsia="Times New Roman" w:hAnsi="Times New Roman" w:cs="Times New Roman"/>
                <w:sz w:val="20"/>
              </w:rPr>
              <w:t>Θ(log n)</w:t>
            </w:r>
            <w:r>
              <w:rPr>
                <w:rFonts w:ascii="Times New Roman" w:eastAsia="Times New Roman" w:hAnsi="Times New Roman" w:cs="Times New Roman"/>
                <w:sz w:val="24"/>
              </w:rPr>
              <w:t xml:space="preserve"> </w:t>
            </w:r>
          </w:p>
        </w:tc>
      </w:tr>
    </w:tbl>
    <w:p w14:paraId="7AFAAD65" w14:textId="77777777" w:rsidR="009702E2" w:rsidRDefault="00D07D32">
      <w:pPr>
        <w:spacing w:after="162"/>
      </w:pPr>
      <w:r>
        <w:rPr>
          <w:rFonts w:ascii="Times New Roman" w:eastAsia="Times New Roman" w:hAnsi="Times New Roman" w:cs="Times New Roman"/>
          <w:sz w:val="24"/>
        </w:rPr>
        <w:t xml:space="preserve"> </w:t>
      </w:r>
    </w:p>
    <w:p w14:paraId="7DDAE796" w14:textId="77777777" w:rsidR="009702E2" w:rsidRDefault="00D07D32">
      <w:pPr>
        <w:pStyle w:val="Heading4"/>
        <w:spacing w:after="101"/>
        <w:ind w:left="-5"/>
      </w:pPr>
      <w:r>
        <w:t>Derivation of the worst case</w:t>
      </w:r>
      <w:r>
        <w:rPr>
          <w:b w:val="0"/>
          <w:i w:val="0"/>
        </w:rPr>
        <w:t xml:space="preserve"> </w:t>
      </w:r>
    </w:p>
    <w:p w14:paraId="51F354E9" w14:textId="77777777" w:rsidR="009702E2" w:rsidRDefault="00D07D32">
      <w:pPr>
        <w:spacing w:after="176" w:line="300" w:lineRule="auto"/>
        <w:ind w:left="-5" w:hanging="10"/>
        <w:jc w:val="both"/>
      </w:pPr>
      <w:r>
        <w:rPr>
          <w:rFonts w:ascii="Times New Roman" w:eastAsia="Times New Roman" w:hAnsi="Times New Roman" w:cs="Times New Roman"/>
          <w:sz w:val="24"/>
        </w:rPr>
        <w:t xml:space="preserve">This is the recurrence of Part (c): T(n) = T(n/2) + 1 with T(1) = 1, whose solution is </w:t>
      </w:r>
      <w:r>
        <w:rPr>
          <w:rFonts w:ascii="Cambria Math" w:eastAsia="Cambria Math" w:hAnsi="Cambria Math" w:cs="Cambria Math"/>
          <w:sz w:val="24"/>
        </w:rPr>
        <w:t>⌊</w:t>
      </w:r>
      <w:r>
        <w:rPr>
          <w:rFonts w:ascii="Times New Roman" w:eastAsia="Times New Roman" w:hAnsi="Times New Roman" w:cs="Times New Roman"/>
          <w:sz w:val="24"/>
        </w:rPr>
        <w:t>log₂ n</w:t>
      </w:r>
      <w:r>
        <w:rPr>
          <w:rFonts w:ascii="Cambria Math" w:eastAsia="Cambria Math" w:hAnsi="Cambria Math" w:cs="Cambria Math"/>
          <w:sz w:val="24"/>
        </w:rPr>
        <w:t>⌋</w:t>
      </w:r>
      <w:r>
        <w:rPr>
          <w:rFonts w:ascii="Times New Roman" w:eastAsia="Times New Roman" w:hAnsi="Times New Roman" w:cs="Times New Roman"/>
          <w:sz w:val="24"/>
        </w:rPr>
        <w:t xml:space="preserve"> + 1. The worst case occurs when the key is not in the index, or when the key is at one of the positions reached only after the range has been halved </w:t>
      </w:r>
      <w:r>
        <w:rPr>
          <w:rFonts w:ascii="Cambria Math" w:eastAsia="Cambria Math" w:hAnsi="Cambria Math" w:cs="Cambria Math"/>
          <w:sz w:val="24"/>
        </w:rPr>
        <w:t>⌊</w:t>
      </w:r>
      <w:r>
        <w:rPr>
          <w:rFonts w:ascii="Times New Roman" w:eastAsia="Times New Roman" w:hAnsi="Times New Roman" w:cs="Times New Roman"/>
          <w:sz w:val="24"/>
        </w:rPr>
        <w:t>log₂ n</w:t>
      </w:r>
      <w:r>
        <w:rPr>
          <w:rFonts w:ascii="Cambria Math" w:eastAsia="Cambria Math" w:hAnsi="Cambria Math" w:cs="Cambria Math"/>
          <w:sz w:val="24"/>
        </w:rPr>
        <w:t>⌋</w:t>
      </w:r>
      <w:r>
        <w:rPr>
          <w:rFonts w:ascii="Times New Roman" w:eastAsia="Times New Roman" w:hAnsi="Times New Roman" w:cs="Times New Roman"/>
          <w:sz w:val="24"/>
        </w:rPr>
        <w:t xml:space="preserve"> times. </w:t>
      </w:r>
    </w:p>
    <w:p w14:paraId="7F0D4C60" w14:textId="77777777" w:rsidR="009702E2" w:rsidRDefault="00D07D32">
      <w:pPr>
        <w:pStyle w:val="Heading4"/>
        <w:ind w:left="-5"/>
      </w:pPr>
      <w:r>
        <w:t>Derivation of the average case (successful search)</w:t>
      </w:r>
      <w:r>
        <w:rPr>
          <w:b w:val="0"/>
          <w:i w:val="0"/>
        </w:rPr>
        <w:t xml:space="preserve"> </w:t>
      </w:r>
    </w:p>
    <w:p w14:paraId="3C3807FF" w14:textId="77777777" w:rsidR="009702E2" w:rsidRDefault="00D07D32">
      <w:pPr>
        <w:spacing w:after="115" w:line="296" w:lineRule="auto"/>
        <w:ind w:left="-5" w:right="5" w:hanging="10"/>
        <w:jc w:val="both"/>
      </w:pPr>
      <w:r>
        <w:rPr>
          <w:rFonts w:ascii="Times New Roman" w:eastAsia="Times New Roman" w:hAnsi="Times New Roman" w:cs="Times New Roman"/>
          <w:sz w:val="24"/>
        </w:rPr>
        <w:t xml:space="preserve">For n = 2ᵏ − 1 the decision tree of binary search is a complete binary tree with 2ⁱ⁻¹ nodes at depth i (i = 1, …, k); finding a key at depth i costs i comparisons. Hence </w:t>
      </w:r>
    </w:p>
    <w:p w14:paraId="4C9784B2" w14:textId="77777777" w:rsidR="009702E2" w:rsidRDefault="00D07D32">
      <w:pPr>
        <w:spacing w:after="78"/>
        <w:ind w:left="14" w:right="-40"/>
      </w:pPr>
      <w:r>
        <w:rPr>
          <w:rFonts w:ascii="Cambria Math" w:eastAsia="Cambria Math" w:hAnsi="Cambria Math" w:cs="Cambria Math"/>
          <w:sz w:val="24"/>
        </w:rPr>
        <w:t>A_succ(n) = (1/n) Σ (i = 1 to k) i · 2ⁱ⁻¹ = ((k − 1)·2</w:t>
      </w:r>
      <w:r>
        <w:rPr>
          <w:rFonts w:ascii="Cambria Math" w:eastAsia="Cambria Math" w:hAnsi="Cambria Math" w:cs="Cambria Math"/>
          <w:sz w:val="24"/>
        </w:rPr>
        <w:t>ᵏ</w:t>
      </w:r>
      <w:r>
        <w:rPr>
          <w:rFonts w:ascii="Cambria Math" w:eastAsia="Cambria Math" w:hAnsi="Cambria Math" w:cs="Cambria Math"/>
          <w:sz w:val="24"/>
        </w:rPr>
        <w:t xml:space="preserve"> </w:t>
      </w:r>
      <w:r>
        <w:rPr>
          <w:noProof/>
        </w:rPr>
        <w:drawing>
          <wp:inline distT="0" distB="0" distL="0" distR="0" wp14:anchorId="4C89EF2D" wp14:editId="62A97321">
            <wp:extent cx="2267713" cy="170688"/>
            <wp:effectExtent l="0" t="0" r="0" b="0"/>
            <wp:docPr id="63898" name="Picture 63898"/>
            <wp:cNvGraphicFramePr/>
            <a:graphic xmlns:a="http://schemas.openxmlformats.org/drawingml/2006/main">
              <a:graphicData uri="http://schemas.openxmlformats.org/drawingml/2006/picture">
                <pic:pic xmlns:pic="http://schemas.openxmlformats.org/drawingml/2006/picture">
                  <pic:nvPicPr>
                    <pic:cNvPr id="63898" name="Picture 63898"/>
                    <pic:cNvPicPr/>
                  </pic:nvPicPr>
                  <pic:blipFill>
                    <a:blip r:embed="rId10"/>
                    <a:stretch>
                      <a:fillRect/>
                    </a:stretch>
                  </pic:blipFill>
                  <pic:spPr>
                    <a:xfrm>
                      <a:off x="0" y="0"/>
                      <a:ext cx="2267713" cy="170688"/>
                    </a:xfrm>
                    <a:prstGeom prst="rect">
                      <a:avLst/>
                    </a:prstGeom>
                  </pic:spPr>
                </pic:pic>
              </a:graphicData>
            </a:graphic>
          </wp:inline>
        </w:drawing>
      </w:r>
      <w:r>
        <w:rPr>
          <w:rFonts w:ascii="Times New Roman" w:eastAsia="Times New Roman" w:hAnsi="Times New Roman" w:cs="Times New Roman"/>
          <w:sz w:val="24"/>
        </w:rPr>
        <w:t xml:space="preserve"> </w:t>
      </w:r>
    </w:p>
    <w:p w14:paraId="6BCA904E" w14:textId="77777777" w:rsidR="009702E2" w:rsidRDefault="00D07D32">
      <w:pPr>
        <w:spacing w:after="4" w:line="296" w:lineRule="auto"/>
        <w:ind w:left="-5" w:right="5" w:hanging="10"/>
        <w:jc w:val="both"/>
      </w:pPr>
      <w:r>
        <w:rPr>
          <w:rFonts w:ascii="Times New Roman" w:eastAsia="Times New Roman" w:hAnsi="Times New Roman" w:cs="Times New Roman"/>
          <w:sz w:val="24"/>
        </w:rPr>
        <w:t>(For the sum: Σ i·2ⁱ⁻¹ = (k − 1)2ᵏ + 1, proved by induction.) For n = 10⁶, log₂ n − 1 ≈ 18.9, so the average is within one comparison of the worst case: binary search is almost always close to its worst case because half of all entries sit at the deepest level of the decision tree.</w:t>
      </w:r>
      <w:r>
        <w:rPr>
          <w:rFonts w:ascii="Times New Roman" w:eastAsia="Times New Roman" w:hAnsi="Times New Roman" w:cs="Times New Roman"/>
          <w:sz w:val="24"/>
        </w:rPr>
        <w:t xml:space="preserve"> </w:t>
      </w:r>
      <w:r>
        <w:rPr>
          <w:rFonts w:ascii="Times New Roman" w:eastAsia="Times New Roman" w:hAnsi="Times New Roman" w:cs="Times New Roman"/>
          <w:b/>
          <w:i/>
          <w:color w:val="1F4D78"/>
          <w:sz w:val="24"/>
        </w:rPr>
        <w:t>Side-by-side comparison at n = 1,000,000</w:t>
      </w:r>
      <w:r>
        <w:rPr>
          <w:rFonts w:ascii="Times New Roman" w:eastAsia="Times New Roman" w:hAnsi="Times New Roman" w:cs="Times New Roman"/>
          <w:color w:val="1F4D78"/>
          <w:sz w:val="24"/>
        </w:rPr>
        <w:t xml:space="preserve"> </w:t>
      </w:r>
    </w:p>
    <w:tbl>
      <w:tblPr>
        <w:tblStyle w:val="TableGrid"/>
        <w:tblW w:w="9025" w:type="dxa"/>
        <w:tblInd w:w="6" w:type="dxa"/>
        <w:tblCellMar>
          <w:top w:w="87" w:type="dxa"/>
          <w:left w:w="90" w:type="dxa"/>
          <w:bottom w:w="0" w:type="dxa"/>
          <w:right w:w="115" w:type="dxa"/>
        </w:tblCellMar>
        <w:tblLook w:val="04A0" w:firstRow="1" w:lastRow="0" w:firstColumn="1" w:lastColumn="0" w:noHBand="0" w:noVBand="1"/>
      </w:tblPr>
      <w:tblGrid>
        <w:gridCol w:w="3598"/>
        <w:gridCol w:w="2714"/>
        <w:gridCol w:w="2713"/>
      </w:tblGrid>
      <w:tr w:rsidR="009702E2" w14:paraId="37A77349" w14:textId="77777777">
        <w:trPr>
          <w:trHeight w:val="332"/>
        </w:trPr>
        <w:tc>
          <w:tcPr>
            <w:tcW w:w="3599" w:type="dxa"/>
            <w:tcBorders>
              <w:top w:val="single" w:sz="4" w:space="0" w:color="808080"/>
              <w:left w:val="single" w:sz="4" w:space="0" w:color="808080"/>
              <w:bottom w:val="single" w:sz="4" w:space="0" w:color="808080"/>
              <w:right w:val="single" w:sz="4" w:space="0" w:color="808080"/>
            </w:tcBorders>
            <w:shd w:val="clear" w:color="auto" w:fill="1F3864"/>
          </w:tcPr>
          <w:p w14:paraId="550EF2E6" w14:textId="77777777" w:rsidR="009702E2" w:rsidRDefault="00D07D32">
            <w:pPr>
              <w:spacing w:after="0"/>
              <w:ind w:left="26"/>
              <w:jc w:val="center"/>
            </w:pPr>
            <w:r>
              <w:rPr>
                <w:rFonts w:ascii="Times New Roman" w:eastAsia="Times New Roman" w:hAnsi="Times New Roman" w:cs="Times New Roman"/>
                <w:b/>
                <w:color w:val="FFFFFF"/>
                <w:sz w:val="21"/>
              </w:rPr>
              <w:t>Measure</w:t>
            </w:r>
            <w:r>
              <w:rPr>
                <w:rFonts w:ascii="Times New Roman" w:eastAsia="Times New Roman" w:hAnsi="Times New Roman" w:cs="Times New Roman"/>
                <w:color w:val="FFFFFF"/>
                <w:sz w:val="24"/>
              </w:rPr>
              <w:t xml:space="preserve"> </w:t>
            </w:r>
          </w:p>
        </w:tc>
        <w:tc>
          <w:tcPr>
            <w:tcW w:w="2714" w:type="dxa"/>
            <w:tcBorders>
              <w:top w:val="single" w:sz="4" w:space="0" w:color="808080"/>
              <w:left w:val="single" w:sz="4" w:space="0" w:color="808080"/>
              <w:bottom w:val="single" w:sz="4" w:space="0" w:color="808080"/>
              <w:right w:val="single" w:sz="4" w:space="0" w:color="808080"/>
            </w:tcBorders>
            <w:shd w:val="clear" w:color="auto" w:fill="1F3864"/>
          </w:tcPr>
          <w:p w14:paraId="3989576B" w14:textId="77777777" w:rsidR="009702E2" w:rsidRDefault="00D07D32">
            <w:pPr>
              <w:spacing w:after="0"/>
              <w:ind w:left="25"/>
              <w:jc w:val="center"/>
            </w:pPr>
            <w:r>
              <w:rPr>
                <w:rFonts w:ascii="Times New Roman" w:eastAsia="Times New Roman" w:hAnsi="Times New Roman" w:cs="Times New Roman"/>
                <w:b/>
                <w:color w:val="FFFFFF"/>
                <w:sz w:val="21"/>
              </w:rPr>
              <w:t>S1 (sequential)</w:t>
            </w:r>
            <w:r>
              <w:rPr>
                <w:rFonts w:ascii="Times New Roman" w:eastAsia="Times New Roman" w:hAnsi="Times New Roman" w:cs="Times New Roman"/>
                <w:color w:val="FFFFFF"/>
                <w:sz w:val="24"/>
              </w:rPr>
              <w:t xml:space="preserve"> </w:t>
            </w:r>
          </w:p>
        </w:tc>
        <w:tc>
          <w:tcPr>
            <w:tcW w:w="2713" w:type="dxa"/>
            <w:tcBorders>
              <w:top w:val="single" w:sz="4" w:space="0" w:color="808080"/>
              <w:left w:val="single" w:sz="4" w:space="0" w:color="808080"/>
              <w:bottom w:val="single" w:sz="4" w:space="0" w:color="808080"/>
              <w:right w:val="single" w:sz="4" w:space="0" w:color="808080"/>
            </w:tcBorders>
            <w:shd w:val="clear" w:color="auto" w:fill="1F3864"/>
          </w:tcPr>
          <w:p w14:paraId="64EB72FE" w14:textId="77777777" w:rsidR="009702E2" w:rsidRDefault="00D07D32">
            <w:pPr>
              <w:spacing w:after="0"/>
              <w:ind w:left="26"/>
              <w:jc w:val="center"/>
            </w:pPr>
            <w:r>
              <w:rPr>
                <w:rFonts w:ascii="Times New Roman" w:eastAsia="Times New Roman" w:hAnsi="Times New Roman" w:cs="Times New Roman"/>
                <w:b/>
                <w:color w:val="FFFFFF"/>
                <w:sz w:val="21"/>
              </w:rPr>
              <w:t>S2 (binary)</w:t>
            </w:r>
            <w:r>
              <w:rPr>
                <w:rFonts w:ascii="Times New Roman" w:eastAsia="Times New Roman" w:hAnsi="Times New Roman" w:cs="Times New Roman"/>
                <w:color w:val="FFFFFF"/>
                <w:sz w:val="24"/>
              </w:rPr>
              <w:t xml:space="preserve"> </w:t>
            </w:r>
          </w:p>
        </w:tc>
      </w:tr>
      <w:tr w:rsidR="009702E2" w14:paraId="72459EE0" w14:textId="77777777">
        <w:trPr>
          <w:trHeight w:val="392"/>
        </w:trPr>
        <w:tc>
          <w:tcPr>
            <w:tcW w:w="3599" w:type="dxa"/>
            <w:tcBorders>
              <w:top w:val="single" w:sz="4" w:space="0" w:color="808080"/>
              <w:left w:val="single" w:sz="4" w:space="0" w:color="808080"/>
              <w:bottom w:val="single" w:sz="4" w:space="0" w:color="808080"/>
              <w:right w:val="single" w:sz="4" w:space="0" w:color="808080"/>
            </w:tcBorders>
          </w:tcPr>
          <w:p w14:paraId="2DFE7869" w14:textId="77777777" w:rsidR="009702E2" w:rsidRDefault="00D07D32">
            <w:pPr>
              <w:spacing w:after="0"/>
            </w:pPr>
            <w:r>
              <w:rPr>
                <w:rFonts w:ascii="Times New Roman" w:eastAsia="Times New Roman" w:hAnsi="Times New Roman" w:cs="Times New Roman"/>
                <w:sz w:val="21"/>
              </w:rPr>
              <w:lastRenderedPageBreak/>
              <w:t>Best case</w:t>
            </w:r>
            <w:r>
              <w:rPr>
                <w:rFonts w:ascii="Times New Roman" w:eastAsia="Times New Roman" w:hAnsi="Times New Roman" w:cs="Times New Roman"/>
                <w:sz w:val="24"/>
              </w:rPr>
              <w:t xml:space="preserve"> </w:t>
            </w:r>
          </w:p>
        </w:tc>
        <w:tc>
          <w:tcPr>
            <w:tcW w:w="2714" w:type="dxa"/>
            <w:tcBorders>
              <w:top w:val="single" w:sz="4" w:space="0" w:color="808080"/>
              <w:left w:val="single" w:sz="4" w:space="0" w:color="808080"/>
              <w:bottom w:val="single" w:sz="4" w:space="0" w:color="808080"/>
              <w:right w:val="single" w:sz="4" w:space="0" w:color="808080"/>
            </w:tcBorders>
          </w:tcPr>
          <w:p w14:paraId="165E1329" w14:textId="77777777" w:rsidR="009702E2" w:rsidRDefault="00D07D32">
            <w:pPr>
              <w:spacing w:after="0"/>
              <w:ind w:left="24"/>
              <w:jc w:val="center"/>
            </w:pPr>
            <w:r>
              <w:rPr>
                <w:rFonts w:ascii="Times New Roman" w:eastAsia="Times New Roman" w:hAnsi="Times New Roman" w:cs="Times New Roman"/>
                <w:sz w:val="21"/>
              </w:rPr>
              <w:t>1</w:t>
            </w:r>
            <w:r>
              <w:rPr>
                <w:rFonts w:ascii="Times New Roman" w:eastAsia="Times New Roman" w:hAnsi="Times New Roman" w:cs="Times New Roman"/>
                <w:sz w:val="24"/>
              </w:rPr>
              <w:t xml:space="preserve"> </w:t>
            </w:r>
          </w:p>
        </w:tc>
        <w:tc>
          <w:tcPr>
            <w:tcW w:w="2713" w:type="dxa"/>
            <w:tcBorders>
              <w:top w:val="single" w:sz="4" w:space="0" w:color="808080"/>
              <w:left w:val="single" w:sz="4" w:space="0" w:color="808080"/>
              <w:bottom w:val="single" w:sz="4" w:space="0" w:color="808080"/>
              <w:right w:val="single" w:sz="4" w:space="0" w:color="808080"/>
            </w:tcBorders>
          </w:tcPr>
          <w:p w14:paraId="3211DC85" w14:textId="77777777" w:rsidR="009702E2" w:rsidRDefault="00D07D32">
            <w:pPr>
              <w:spacing w:after="0"/>
              <w:ind w:left="24"/>
              <w:jc w:val="center"/>
            </w:pPr>
            <w:r>
              <w:rPr>
                <w:rFonts w:ascii="Times New Roman" w:eastAsia="Times New Roman" w:hAnsi="Times New Roman" w:cs="Times New Roman"/>
                <w:sz w:val="21"/>
              </w:rPr>
              <w:t>1</w:t>
            </w:r>
            <w:r>
              <w:rPr>
                <w:rFonts w:ascii="Times New Roman" w:eastAsia="Times New Roman" w:hAnsi="Times New Roman" w:cs="Times New Roman"/>
                <w:sz w:val="24"/>
              </w:rPr>
              <w:t xml:space="preserve"> </w:t>
            </w:r>
          </w:p>
        </w:tc>
      </w:tr>
      <w:tr w:rsidR="009702E2" w14:paraId="51D94236" w14:textId="77777777">
        <w:trPr>
          <w:trHeight w:val="372"/>
        </w:trPr>
        <w:tc>
          <w:tcPr>
            <w:tcW w:w="3599" w:type="dxa"/>
            <w:tcBorders>
              <w:top w:val="single" w:sz="4" w:space="0" w:color="808080"/>
              <w:left w:val="single" w:sz="4" w:space="0" w:color="808080"/>
              <w:bottom w:val="single" w:sz="4" w:space="0" w:color="808080"/>
              <w:right w:val="single" w:sz="4" w:space="0" w:color="808080"/>
            </w:tcBorders>
          </w:tcPr>
          <w:p w14:paraId="73ECD8EE" w14:textId="77777777" w:rsidR="009702E2" w:rsidRDefault="00D07D32">
            <w:pPr>
              <w:spacing w:after="0"/>
            </w:pPr>
            <w:r>
              <w:rPr>
                <w:rFonts w:ascii="Times New Roman" w:eastAsia="Times New Roman" w:hAnsi="Times New Roman" w:cs="Times New Roman"/>
                <w:sz w:val="21"/>
              </w:rPr>
              <w:t>Average case (p = 0.5 for S1)</w:t>
            </w:r>
            <w:r>
              <w:rPr>
                <w:rFonts w:ascii="Times New Roman" w:eastAsia="Times New Roman" w:hAnsi="Times New Roman" w:cs="Times New Roman"/>
                <w:sz w:val="24"/>
              </w:rPr>
              <w:t xml:space="preserve"> </w:t>
            </w:r>
          </w:p>
        </w:tc>
        <w:tc>
          <w:tcPr>
            <w:tcW w:w="2714" w:type="dxa"/>
            <w:tcBorders>
              <w:top w:val="single" w:sz="4" w:space="0" w:color="808080"/>
              <w:left w:val="single" w:sz="4" w:space="0" w:color="808080"/>
              <w:bottom w:val="single" w:sz="4" w:space="0" w:color="808080"/>
              <w:right w:val="single" w:sz="4" w:space="0" w:color="808080"/>
            </w:tcBorders>
          </w:tcPr>
          <w:p w14:paraId="604B0F7B" w14:textId="77777777" w:rsidR="009702E2" w:rsidRDefault="00D07D32">
            <w:pPr>
              <w:spacing w:after="0"/>
              <w:ind w:left="26"/>
              <w:jc w:val="center"/>
            </w:pPr>
            <w:r>
              <w:rPr>
                <w:rFonts w:ascii="Times New Roman" w:eastAsia="Times New Roman" w:hAnsi="Times New Roman" w:cs="Times New Roman"/>
                <w:sz w:val="21"/>
              </w:rPr>
              <w:t>750,000.25</w:t>
            </w:r>
            <w:r>
              <w:rPr>
                <w:rFonts w:ascii="Times New Roman" w:eastAsia="Times New Roman" w:hAnsi="Times New Roman" w:cs="Times New Roman"/>
                <w:sz w:val="24"/>
              </w:rPr>
              <w:t xml:space="preserve"> </w:t>
            </w:r>
          </w:p>
        </w:tc>
        <w:tc>
          <w:tcPr>
            <w:tcW w:w="2713" w:type="dxa"/>
            <w:tcBorders>
              <w:top w:val="single" w:sz="4" w:space="0" w:color="808080"/>
              <w:left w:val="single" w:sz="4" w:space="0" w:color="808080"/>
              <w:bottom w:val="single" w:sz="4" w:space="0" w:color="808080"/>
              <w:right w:val="single" w:sz="4" w:space="0" w:color="808080"/>
            </w:tcBorders>
          </w:tcPr>
          <w:p w14:paraId="3A9DC69D" w14:textId="77777777" w:rsidR="009702E2" w:rsidRDefault="00D07D32">
            <w:pPr>
              <w:spacing w:after="0"/>
              <w:ind w:left="28"/>
              <w:jc w:val="center"/>
            </w:pPr>
            <w:r>
              <w:rPr>
                <w:rFonts w:ascii="Times New Roman" w:eastAsia="Times New Roman" w:hAnsi="Times New Roman" w:cs="Times New Roman"/>
                <w:sz w:val="21"/>
              </w:rPr>
              <w:t>≈ 19–20</w:t>
            </w:r>
            <w:r>
              <w:rPr>
                <w:rFonts w:ascii="Times New Roman" w:eastAsia="Times New Roman" w:hAnsi="Times New Roman" w:cs="Times New Roman"/>
                <w:sz w:val="24"/>
              </w:rPr>
              <w:t xml:space="preserve"> </w:t>
            </w:r>
          </w:p>
        </w:tc>
      </w:tr>
      <w:tr w:rsidR="009702E2" w14:paraId="4D4BA649" w14:textId="77777777">
        <w:trPr>
          <w:trHeight w:val="373"/>
        </w:trPr>
        <w:tc>
          <w:tcPr>
            <w:tcW w:w="3599" w:type="dxa"/>
            <w:tcBorders>
              <w:top w:val="single" w:sz="4" w:space="0" w:color="808080"/>
              <w:left w:val="single" w:sz="4" w:space="0" w:color="808080"/>
              <w:bottom w:val="single" w:sz="4" w:space="0" w:color="808080"/>
              <w:right w:val="single" w:sz="4" w:space="0" w:color="808080"/>
            </w:tcBorders>
          </w:tcPr>
          <w:p w14:paraId="16CDEEE8" w14:textId="77777777" w:rsidR="009702E2" w:rsidRDefault="00D07D32">
            <w:pPr>
              <w:spacing w:after="0"/>
            </w:pPr>
            <w:r>
              <w:rPr>
                <w:rFonts w:ascii="Times New Roman" w:eastAsia="Times New Roman" w:hAnsi="Times New Roman" w:cs="Times New Roman"/>
                <w:sz w:val="21"/>
              </w:rPr>
              <w:t>Worst case</w:t>
            </w:r>
            <w:r>
              <w:rPr>
                <w:rFonts w:ascii="Times New Roman" w:eastAsia="Times New Roman" w:hAnsi="Times New Roman" w:cs="Times New Roman"/>
                <w:sz w:val="24"/>
              </w:rPr>
              <w:t xml:space="preserve"> </w:t>
            </w:r>
          </w:p>
        </w:tc>
        <w:tc>
          <w:tcPr>
            <w:tcW w:w="2714" w:type="dxa"/>
            <w:tcBorders>
              <w:top w:val="single" w:sz="4" w:space="0" w:color="808080"/>
              <w:left w:val="single" w:sz="4" w:space="0" w:color="808080"/>
              <w:bottom w:val="single" w:sz="4" w:space="0" w:color="808080"/>
              <w:right w:val="single" w:sz="4" w:space="0" w:color="808080"/>
            </w:tcBorders>
          </w:tcPr>
          <w:p w14:paraId="7552F339" w14:textId="77777777" w:rsidR="009702E2" w:rsidRDefault="00D07D32">
            <w:pPr>
              <w:spacing w:after="0"/>
              <w:ind w:left="26"/>
              <w:jc w:val="center"/>
            </w:pPr>
            <w:r>
              <w:rPr>
                <w:rFonts w:ascii="Times New Roman" w:eastAsia="Times New Roman" w:hAnsi="Times New Roman" w:cs="Times New Roman"/>
                <w:sz w:val="21"/>
              </w:rPr>
              <w:t>1,000,000</w:t>
            </w:r>
            <w:r>
              <w:rPr>
                <w:rFonts w:ascii="Times New Roman" w:eastAsia="Times New Roman" w:hAnsi="Times New Roman" w:cs="Times New Roman"/>
                <w:sz w:val="24"/>
              </w:rPr>
              <w:t xml:space="preserve"> </w:t>
            </w:r>
          </w:p>
        </w:tc>
        <w:tc>
          <w:tcPr>
            <w:tcW w:w="2713" w:type="dxa"/>
            <w:tcBorders>
              <w:top w:val="single" w:sz="4" w:space="0" w:color="808080"/>
              <w:left w:val="single" w:sz="4" w:space="0" w:color="808080"/>
              <w:bottom w:val="single" w:sz="4" w:space="0" w:color="808080"/>
              <w:right w:val="single" w:sz="4" w:space="0" w:color="808080"/>
            </w:tcBorders>
          </w:tcPr>
          <w:p w14:paraId="0A49D3B6" w14:textId="77777777" w:rsidR="009702E2" w:rsidRDefault="00D07D32">
            <w:pPr>
              <w:spacing w:after="0"/>
              <w:ind w:left="24"/>
              <w:jc w:val="center"/>
            </w:pPr>
            <w:r>
              <w:rPr>
                <w:rFonts w:ascii="Times New Roman" w:eastAsia="Times New Roman" w:hAnsi="Times New Roman" w:cs="Times New Roman"/>
                <w:sz w:val="21"/>
              </w:rPr>
              <w:t>20</w:t>
            </w:r>
            <w:r>
              <w:rPr>
                <w:rFonts w:ascii="Times New Roman" w:eastAsia="Times New Roman" w:hAnsi="Times New Roman" w:cs="Times New Roman"/>
                <w:sz w:val="24"/>
              </w:rPr>
              <w:t xml:space="preserve"> </w:t>
            </w:r>
          </w:p>
        </w:tc>
      </w:tr>
      <w:tr w:rsidR="009702E2" w14:paraId="3F6F82D6" w14:textId="77777777">
        <w:trPr>
          <w:trHeight w:val="372"/>
        </w:trPr>
        <w:tc>
          <w:tcPr>
            <w:tcW w:w="3599" w:type="dxa"/>
            <w:tcBorders>
              <w:top w:val="single" w:sz="4" w:space="0" w:color="808080"/>
              <w:left w:val="single" w:sz="4" w:space="0" w:color="808080"/>
              <w:bottom w:val="single" w:sz="4" w:space="0" w:color="808080"/>
              <w:right w:val="single" w:sz="4" w:space="0" w:color="808080"/>
            </w:tcBorders>
          </w:tcPr>
          <w:p w14:paraId="6A372F0F" w14:textId="77777777" w:rsidR="009702E2" w:rsidRDefault="00D07D32">
            <w:pPr>
              <w:spacing w:after="0"/>
            </w:pPr>
            <w:r>
              <w:rPr>
                <w:rFonts w:ascii="Times New Roman" w:eastAsia="Times New Roman" w:hAnsi="Times New Roman" w:cs="Times New Roman"/>
                <w:sz w:val="21"/>
              </w:rPr>
              <w:t>Time per worst-case search at 10⁸ ops/s</w:t>
            </w:r>
            <w:r>
              <w:rPr>
                <w:rFonts w:ascii="Times New Roman" w:eastAsia="Times New Roman" w:hAnsi="Times New Roman" w:cs="Times New Roman"/>
                <w:sz w:val="24"/>
              </w:rPr>
              <w:t xml:space="preserve"> </w:t>
            </w:r>
          </w:p>
        </w:tc>
        <w:tc>
          <w:tcPr>
            <w:tcW w:w="2714" w:type="dxa"/>
            <w:tcBorders>
              <w:top w:val="single" w:sz="4" w:space="0" w:color="808080"/>
              <w:left w:val="single" w:sz="4" w:space="0" w:color="808080"/>
              <w:bottom w:val="single" w:sz="4" w:space="0" w:color="808080"/>
              <w:right w:val="single" w:sz="4" w:space="0" w:color="808080"/>
            </w:tcBorders>
          </w:tcPr>
          <w:p w14:paraId="62154BE8" w14:textId="77777777" w:rsidR="009702E2" w:rsidRDefault="00D07D32">
            <w:pPr>
              <w:spacing w:after="0"/>
              <w:ind w:left="24"/>
              <w:jc w:val="center"/>
            </w:pPr>
            <w:r>
              <w:rPr>
                <w:rFonts w:ascii="Times New Roman" w:eastAsia="Times New Roman" w:hAnsi="Times New Roman" w:cs="Times New Roman"/>
                <w:sz w:val="21"/>
              </w:rPr>
              <w:t>10 ms</w:t>
            </w:r>
            <w:r>
              <w:rPr>
                <w:rFonts w:ascii="Times New Roman" w:eastAsia="Times New Roman" w:hAnsi="Times New Roman" w:cs="Times New Roman"/>
                <w:sz w:val="24"/>
              </w:rPr>
              <w:t xml:space="preserve"> </w:t>
            </w:r>
          </w:p>
        </w:tc>
        <w:tc>
          <w:tcPr>
            <w:tcW w:w="2713" w:type="dxa"/>
            <w:tcBorders>
              <w:top w:val="single" w:sz="4" w:space="0" w:color="808080"/>
              <w:left w:val="single" w:sz="4" w:space="0" w:color="808080"/>
              <w:bottom w:val="single" w:sz="4" w:space="0" w:color="808080"/>
              <w:right w:val="single" w:sz="4" w:space="0" w:color="808080"/>
            </w:tcBorders>
          </w:tcPr>
          <w:p w14:paraId="660DEDFA" w14:textId="77777777" w:rsidR="009702E2" w:rsidRDefault="00D07D32">
            <w:pPr>
              <w:spacing w:after="0"/>
              <w:ind w:left="26"/>
              <w:jc w:val="center"/>
            </w:pPr>
            <w:r>
              <w:rPr>
                <w:rFonts w:ascii="Times New Roman" w:eastAsia="Times New Roman" w:hAnsi="Times New Roman" w:cs="Times New Roman"/>
                <w:sz w:val="21"/>
              </w:rPr>
              <w:t>0.2 µs</w:t>
            </w:r>
            <w:r>
              <w:rPr>
                <w:rFonts w:ascii="Times New Roman" w:eastAsia="Times New Roman" w:hAnsi="Times New Roman" w:cs="Times New Roman"/>
                <w:sz w:val="24"/>
              </w:rPr>
              <w:t xml:space="preserve"> </w:t>
            </w:r>
          </w:p>
        </w:tc>
      </w:tr>
      <w:tr w:rsidR="009702E2" w14:paraId="52873CA7" w14:textId="77777777">
        <w:trPr>
          <w:trHeight w:val="370"/>
        </w:trPr>
        <w:tc>
          <w:tcPr>
            <w:tcW w:w="3599" w:type="dxa"/>
            <w:tcBorders>
              <w:top w:val="single" w:sz="4" w:space="0" w:color="808080"/>
              <w:left w:val="single" w:sz="4" w:space="0" w:color="808080"/>
              <w:bottom w:val="single" w:sz="4" w:space="0" w:color="808080"/>
              <w:right w:val="single" w:sz="4" w:space="0" w:color="808080"/>
            </w:tcBorders>
          </w:tcPr>
          <w:p w14:paraId="33FB1E9D" w14:textId="77777777" w:rsidR="009702E2" w:rsidRDefault="00D07D32">
            <w:pPr>
              <w:spacing w:after="0"/>
            </w:pPr>
            <w:r>
              <w:rPr>
                <w:rFonts w:ascii="Times New Roman" w:eastAsia="Times New Roman" w:hAnsi="Times New Roman" w:cs="Times New Roman"/>
                <w:sz w:val="21"/>
              </w:rPr>
              <w:t>Needs sorted data?</w:t>
            </w:r>
            <w:r>
              <w:rPr>
                <w:rFonts w:ascii="Times New Roman" w:eastAsia="Times New Roman" w:hAnsi="Times New Roman" w:cs="Times New Roman"/>
                <w:sz w:val="24"/>
              </w:rPr>
              <w:t xml:space="preserve"> </w:t>
            </w:r>
          </w:p>
        </w:tc>
        <w:tc>
          <w:tcPr>
            <w:tcW w:w="2714" w:type="dxa"/>
            <w:tcBorders>
              <w:top w:val="single" w:sz="4" w:space="0" w:color="808080"/>
              <w:left w:val="single" w:sz="4" w:space="0" w:color="808080"/>
              <w:bottom w:val="single" w:sz="4" w:space="0" w:color="808080"/>
              <w:right w:val="single" w:sz="4" w:space="0" w:color="808080"/>
            </w:tcBorders>
          </w:tcPr>
          <w:p w14:paraId="43D242D4" w14:textId="77777777" w:rsidR="009702E2" w:rsidRDefault="00D07D32">
            <w:pPr>
              <w:spacing w:after="0"/>
              <w:ind w:left="29"/>
              <w:jc w:val="center"/>
            </w:pPr>
            <w:r>
              <w:rPr>
                <w:rFonts w:ascii="Times New Roman" w:eastAsia="Times New Roman" w:hAnsi="Times New Roman" w:cs="Times New Roman"/>
                <w:sz w:val="21"/>
              </w:rPr>
              <w:t>No</w:t>
            </w:r>
            <w:r>
              <w:rPr>
                <w:rFonts w:ascii="Times New Roman" w:eastAsia="Times New Roman" w:hAnsi="Times New Roman" w:cs="Times New Roman"/>
                <w:sz w:val="24"/>
              </w:rPr>
              <w:t xml:space="preserve"> </w:t>
            </w:r>
          </w:p>
        </w:tc>
        <w:tc>
          <w:tcPr>
            <w:tcW w:w="2713" w:type="dxa"/>
            <w:tcBorders>
              <w:top w:val="single" w:sz="4" w:space="0" w:color="808080"/>
              <w:left w:val="single" w:sz="4" w:space="0" w:color="808080"/>
              <w:bottom w:val="single" w:sz="4" w:space="0" w:color="808080"/>
              <w:right w:val="single" w:sz="4" w:space="0" w:color="808080"/>
            </w:tcBorders>
          </w:tcPr>
          <w:p w14:paraId="745A9807" w14:textId="77777777" w:rsidR="009702E2" w:rsidRDefault="00D07D32">
            <w:pPr>
              <w:spacing w:after="0"/>
              <w:ind w:left="26"/>
              <w:jc w:val="center"/>
            </w:pPr>
            <w:r>
              <w:rPr>
                <w:rFonts w:ascii="Times New Roman" w:eastAsia="Times New Roman" w:hAnsi="Times New Roman" w:cs="Times New Roman"/>
                <w:sz w:val="21"/>
              </w:rPr>
              <w:t>Yes</w:t>
            </w:r>
            <w:r>
              <w:rPr>
                <w:rFonts w:ascii="Times New Roman" w:eastAsia="Times New Roman" w:hAnsi="Times New Roman" w:cs="Times New Roman"/>
                <w:sz w:val="24"/>
              </w:rPr>
              <w:t xml:space="preserve"> </w:t>
            </w:r>
          </w:p>
        </w:tc>
      </w:tr>
      <w:tr w:rsidR="009702E2" w14:paraId="043DBC10" w14:textId="77777777">
        <w:trPr>
          <w:trHeight w:val="372"/>
        </w:trPr>
        <w:tc>
          <w:tcPr>
            <w:tcW w:w="3599" w:type="dxa"/>
            <w:tcBorders>
              <w:top w:val="single" w:sz="4" w:space="0" w:color="808080"/>
              <w:left w:val="single" w:sz="4" w:space="0" w:color="808080"/>
              <w:bottom w:val="single" w:sz="4" w:space="0" w:color="808080"/>
              <w:right w:val="single" w:sz="4" w:space="0" w:color="808080"/>
            </w:tcBorders>
          </w:tcPr>
          <w:p w14:paraId="292EB31A" w14:textId="77777777" w:rsidR="009702E2" w:rsidRDefault="00D07D32">
            <w:pPr>
              <w:spacing w:after="0"/>
            </w:pPr>
            <w:r>
              <w:rPr>
                <w:rFonts w:ascii="Times New Roman" w:eastAsia="Times New Roman" w:hAnsi="Times New Roman" w:cs="Times New Roman"/>
                <w:sz w:val="21"/>
              </w:rPr>
              <w:t>Extra space (iterative)</w:t>
            </w:r>
            <w:r>
              <w:rPr>
                <w:rFonts w:ascii="Times New Roman" w:eastAsia="Times New Roman" w:hAnsi="Times New Roman" w:cs="Times New Roman"/>
                <w:sz w:val="24"/>
              </w:rPr>
              <w:t xml:space="preserve"> </w:t>
            </w:r>
          </w:p>
        </w:tc>
        <w:tc>
          <w:tcPr>
            <w:tcW w:w="2714" w:type="dxa"/>
            <w:tcBorders>
              <w:top w:val="single" w:sz="4" w:space="0" w:color="808080"/>
              <w:left w:val="single" w:sz="4" w:space="0" w:color="808080"/>
              <w:bottom w:val="single" w:sz="4" w:space="0" w:color="808080"/>
              <w:right w:val="single" w:sz="4" w:space="0" w:color="808080"/>
            </w:tcBorders>
          </w:tcPr>
          <w:p w14:paraId="7F99BD84" w14:textId="77777777" w:rsidR="009702E2" w:rsidRDefault="00D07D32">
            <w:pPr>
              <w:spacing w:after="0"/>
              <w:ind w:left="29"/>
              <w:jc w:val="center"/>
            </w:pPr>
            <w:r>
              <w:rPr>
                <w:rFonts w:ascii="Times New Roman" w:eastAsia="Times New Roman" w:hAnsi="Times New Roman" w:cs="Times New Roman"/>
                <w:sz w:val="21"/>
              </w:rPr>
              <w:t>Θ(1)</w:t>
            </w:r>
            <w:r>
              <w:rPr>
                <w:rFonts w:ascii="Times New Roman" w:eastAsia="Times New Roman" w:hAnsi="Times New Roman" w:cs="Times New Roman"/>
                <w:sz w:val="24"/>
              </w:rPr>
              <w:t xml:space="preserve"> </w:t>
            </w:r>
          </w:p>
        </w:tc>
        <w:tc>
          <w:tcPr>
            <w:tcW w:w="2713" w:type="dxa"/>
            <w:tcBorders>
              <w:top w:val="single" w:sz="4" w:space="0" w:color="808080"/>
              <w:left w:val="single" w:sz="4" w:space="0" w:color="808080"/>
              <w:bottom w:val="single" w:sz="4" w:space="0" w:color="808080"/>
              <w:right w:val="single" w:sz="4" w:space="0" w:color="808080"/>
            </w:tcBorders>
          </w:tcPr>
          <w:p w14:paraId="48085F53" w14:textId="77777777" w:rsidR="009702E2" w:rsidRDefault="00D07D32">
            <w:pPr>
              <w:spacing w:after="0"/>
              <w:ind w:left="29"/>
              <w:jc w:val="center"/>
            </w:pPr>
            <w:r>
              <w:rPr>
                <w:rFonts w:ascii="Times New Roman" w:eastAsia="Times New Roman" w:hAnsi="Times New Roman" w:cs="Times New Roman"/>
                <w:sz w:val="21"/>
              </w:rPr>
              <w:t>Θ(1)</w:t>
            </w:r>
            <w:r>
              <w:rPr>
                <w:rFonts w:ascii="Times New Roman" w:eastAsia="Times New Roman" w:hAnsi="Times New Roman" w:cs="Times New Roman"/>
                <w:sz w:val="24"/>
              </w:rPr>
              <w:t xml:space="preserve"> </w:t>
            </w:r>
          </w:p>
        </w:tc>
      </w:tr>
    </w:tbl>
    <w:p w14:paraId="4F645B2C" w14:textId="77777777" w:rsidR="009702E2" w:rsidRDefault="00D07D32">
      <w:pPr>
        <w:spacing w:after="58"/>
      </w:pPr>
      <w:r>
        <w:rPr>
          <w:rFonts w:ascii="Times New Roman" w:eastAsia="Times New Roman" w:hAnsi="Times New Roman" w:cs="Times New Roman"/>
          <w:sz w:val="24"/>
        </w:rPr>
        <w:t xml:space="preserve"> </w:t>
      </w:r>
    </w:p>
    <w:p w14:paraId="580A8B03" w14:textId="77777777" w:rsidR="009702E2" w:rsidRDefault="00D07D32">
      <w:pPr>
        <w:spacing w:after="122" w:line="300" w:lineRule="auto"/>
        <w:ind w:left="-5" w:hanging="10"/>
        <w:jc w:val="both"/>
      </w:pPr>
      <w:r>
        <w:rPr>
          <w:rFonts w:ascii="Times New Roman" w:eastAsia="Times New Roman" w:hAnsi="Times New Roman" w:cs="Times New Roman"/>
          <w:b/>
          <w:sz w:val="24"/>
        </w:rPr>
        <w:t>Interpretation.</w:t>
      </w:r>
      <w:r>
        <w:rPr>
          <w:rFonts w:ascii="Times New Roman" w:eastAsia="Times New Roman" w:hAnsi="Times New Roman" w:cs="Times New Roman"/>
          <w:sz w:val="24"/>
        </w:rPr>
        <w:t xml:space="preserve"> S1’s average cost is roughly 38,000 times larger than S2’s. Because every </w:t>
      </w:r>
      <w:r>
        <w:rPr>
          <w:rFonts w:ascii="Times New Roman" w:eastAsia="Times New Roman" w:hAnsi="Times New Roman" w:cs="Times New Roman"/>
          <w:sz w:val="24"/>
        </w:rPr>
        <w:t xml:space="preserve">customer query is a search, S1 is unacceptable at a catalogue of one million products; S2 (or a hash index, with expected O(1) look-up) should be used for all interactive searches. The best case is the same Θ(1) for both and is of little practical value, since a system must be designed for typical and worst-case behaviour. </w:t>
      </w:r>
      <w:r>
        <w:br w:type="page"/>
      </w:r>
    </w:p>
    <w:p w14:paraId="2783DEBD" w14:textId="77777777" w:rsidR="009702E2" w:rsidRDefault="00D07D32">
      <w:pPr>
        <w:pStyle w:val="Heading2"/>
        <w:ind w:left="-5"/>
      </w:pPr>
      <w:r>
        <w:lastRenderedPageBreak/>
        <w:t>Part (f): Proving an Asymptotic Bound</w:t>
      </w:r>
      <w:r>
        <w:rPr>
          <w:b w:val="0"/>
          <w:color w:val="2E74B5"/>
        </w:rPr>
        <w:t xml:space="preserve"> </w:t>
      </w:r>
    </w:p>
    <w:p w14:paraId="0904BAAD" w14:textId="77777777" w:rsidR="009702E2" w:rsidRDefault="00D07D32">
      <w:pPr>
        <w:spacing w:after="258"/>
        <w:ind w:left="-29" w:right="-25"/>
      </w:pPr>
      <w:r>
        <w:rPr>
          <w:noProof/>
        </w:rPr>
        <mc:AlternateContent>
          <mc:Choice Requires="wpg">
            <w:drawing>
              <wp:inline distT="0" distB="0" distL="0" distR="0" wp14:anchorId="19B2AB68" wp14:editId="76667644">
                <wp:extent cx="5769229" cy="12192"/>
                <wp:effectExtent l="0" t="0" r="0" b="0"/>
                <wp:docPr id="55041" name="Group 55041"/>
                <wp:cNvGraphicFramePr/>
                <a:graphic xmlns:a="http://schemas.openxmlformats.org/drawingml/2006/main">
                  <a:graphicData uri="http://schemas.microsoft.com/office/word/2010/wordprocessingGroup">
                    <wpg:wgp>
                      <wpg:cNvGrpSpPr/>
                      <wpg:grpSpPr>
                        <a:xfrm>
                          <a:off x="0" y="0"/>
                          <a:ext cx="5769229" cy="12192"/>
                          <a:chOff x="0" y="0"/>
                          <a:chExt cx="5769229" cy="12192"/>
                        </a:xfrm>
                      </wpg:grpSpPr>
                      <wps:wsp>
                        <wps:cNvPr id="66806" name="Shape 66806"/>
                        <wps:cNvSpPr/>
                        <wps:spPr>
                          <a:xfrm>
                            <a:off x="0" y="0"/>
                            <a:ext cx="5769229" cy="12192"/>
                          </a:xfrm>
                          <a:custGeom>
                            <a:avLst/>
                            <a:gdLst/>
                            <a:ahLst/>
                            <a:cxnLst/>
                            <a:rect l="0" t="0" r="0" b="0"/>
                            <a:pathLst>
                              <a:path w="5769229" h="12192">
                                <a:moveTo>
                                  <a:pt x="0" y="0"/>
                                </a:moveTo>
                                <a:lnTo>
                                  <a:pt x="5769229" y="0"/>
                                </a:lnTo>
                                <a:lnTo>
                                  <a:pt x="5769229"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55041" style="width:454.27pt;height:0.960022pt;mso-position-horizontal-relative:char;mso-position-vertical-relative:line" coordsize="57692,121">
                <v:shape id="Shape 66807" style="position:absolute;width:57692;height:121;left:0;top:0;" coordsize="5769229,12192" path="m0,0l5769229,0l5769229,12192l0,12192l0,0">
                  <v:stroke weight="0pt" endcap="flat" joinstyle="miter" miterlimit="10" on="false" color="#000000" opacity="0"/>
                  <v:fill on="true" color="#1f3864"/>
                </v:shape>
              </v:group>
            </w:pict>
          </mc:Fallback>
        </mc:AlternateContent>
      </w:r>
    </w:p>
    <w:p w14:paraId="157A334D" w14:textId="77777777" w:rsidR="009702E2" w:rsidRDefault="00D07D32">
      <w:pPr>
        <w:spacing w:after="293" w:line="296" w:lineRule="auto"/>
        <w:ind w:left="-5" w:right="5" w:hanging="10"/>
        <w:jc w:val="both"/>
      </w:pPr>
      <w:r>
        <w:rPr>
          <w:rFonts w:ascii="Times New Roman" w:eastAsia="Times New Roman" w:hAnsi="Times New Roman" w:cs="Times New Roman"/>
          <w:sz w:val="24"/>
        </w:rPr>
        <w:t xml:space="preserve">The nightly report generator performs f(n) = 3n² + 10 n log n + 50 operations (log = log₂). I prove, directly from the definition, that f(n) = Θ(n²) and that f(n) is not O(n). </w:t>
      </w:r>
    </w:p>
    <w:p w14:paraId="0C0ECA25" w14:textId="77777777" w:rsidR="009702E2" w:rsidRDefault="00D07D32">
      <w:pPr>
        <w:spacing w:after="290" w:line="296" w:lineRule="auto"/>
        <w:ind w:left="-5" w:right="5" w:hanging="10"/>
        <w:jc w:val="both"/>
      </w:pPr>
      <w:r>
        <w:rPr>
          <w:rFonts w:ascii="Times New Roman" w:eastAsia="Times New Roman" w:hAnsi="Times New Roman" w:cs="Times New Roman"/>
          <w:b/>
          <w:color w:val="2E5597"/>
          <w:sz w:val="27"/>
        </w:rPr>
        <w:t>(f.1) Recall of the definition</w:t>
      </w:r>
      <w:r>
        <w:rPr>
          <w:rFonts w:ascii="Times New Roman" w:eastAsia="Times New Roman" w:hAnsi="Times New Roman" w:cs="Times New Roman"/>
          <w:color w:val="2E74B5"/>
          <w:sz w:val="26"/>
        </w:rPr>
        <w:t xml:space="preserve"> </w:t>
      </w:r>
      <w:r>
        <w:rPr>
          <w:rFonts w:ascii="Times New Roman" w:eastAsia="Times New Roman" w:hAnsi="Times New Roman" w:cs="Times New Roman"/>
          <w:sz w:val="24"/>
        </w:rPr>
        <w:t xml:space="preserve">f(n) = Θ(g(n)) if and only if there exist positive constants c₁, c₂ and n₀ such that c₁·g(n) ≤ f(n) ≤ c₂·g(n) for every n ≥ n₀. Here g(n) = n². I must therefore establish a lower bound and an upper bound separately. </w:t>
      </w:r>
    </w:p>
    <w:p w14:paraId="2E6DB79F" w14:textId="77777777" w:rsidR="009702E2" w:rsidRDefault="00D07D32">
      <w:pPr>
        <w:pStyle w:val="Heading3"/>
        <w:spacing w:after="60"/>
        <w:ind w:left="-5"/>
      </w:pPr>
      <w:r>
        <w:t>(f.2) Lower bound: f(n) = Ω(n²)</w:t>
      </w:r>
      <w:r>
        <w:rPr>
          <w:b w:val="0"/>
          <w:color w:val="2E74B5"/>
          <w:sz w:val="26"/>
        </w:rPr>
        <w:t xml:space="preserve"> </w:t>
      </w:r>
    </w:p>
    <w:p w14:paraId="422A21DB" w14:textId="77777777" w:rsidR="009702E2" w:rsidRDefault="00D07D32">
      <w:pPr>
        <w:spacing w:after="127" w:line="296" w:lineRule="auto"/>
        <w:ind w:left="-5" w:right="5" w:hanging="10"/>
        <w:jc w:val="both"/>
      </w:pPr>
      <w:r>
        <w:rPr>
          <w:rFonts w:ascii="Times New Roman" w:eastAsia="Times New Roman" w:hAnsi="Times New Roman" w:cs="Times New Roman"/>
          <w:sz w:val="24"/>
        </w:rPr>
        <w:t>For n ≥ 1 every term of f(n) is non-</w:t>
      </w:r>
      <w:r>
        <w:rPr>
          <w:rFonts w:ascii="Times New Roman" w:eastAsia="Times New Roman" w:hAnsi="Times New Roman" w:cs="Times New Roman"/>
          <w:sz w:val="24"/>
        </w:rPr>
        <w:t xml:space="preserve">negative: n log₂ n ≥ 0 because log₂ n ≥ 0, and 50 &gt; 0. Dropping the two non-negative terms can only decrease the value, so </w:t>
      </w:r>
    </w:p>
    <w:p w14:paraId="6561B941" w14:textId="77777777" w:rsidR="009702E2" w:rsidRDefault="00D07D32">
      <w:pPr>
        <w:spacing w:after="79"/>
        <w:ind w:left="10" w:right="10" w:hanging="10"/>
        <w:jc w:val="center"/>
      </w:pPr>
      <w:r>
        <w:rPr>
          <w:rFonts w:ascii="Cambria Math" w:eastAsia="Cambria Math" w:hAnsi="Cambria Math" w:cs="Cambria Math"/>
          <w:sz w:val="24"/>
        </w:rPr>
        <w:t>f(n) = 3n² + 10n log n + 50 ≥ 3n²    for all n ≥ 1.</w:t>
      </w:r>
      <w:r>
        <w:rPr>
          <w:rFonts w:ascii="Times New Roman" w:eastAsia="Times New Roman" w:hAnsi="Times New Roman" w:cs="Times New Roman"/>
          <w:sz w:val="24"/>
        </w:rPr>
        <w:t xml:space="preserve"> </w:t>
      </w:r>
    </w:p>
    <w:p w14:paraId="710CE5A0" w14:textId="77777777" w:rsidR="009702E2" w:rsidRDefault="00D07D32">
      <w:pPr>
        <w:spacing w:after="299" w:line="296" w:lineRule="auto"/>
        <w:ind w:left="-5" w:right="5" w:hanging="10"/>
        <w:jc w:val="both"/>
      </w:pPr>
      <w:r>
        <w:rPr>
          <w:rFonts w:ascii="Times New Roman" w:eastAsia="Times New Roman" w:hAnsi="Times New Roman" w:cs="Times New Roman"/>
          <w:sz w:val="24"/>
        </w:rPr>
        <w:t xml:space="preserve">Hence </w:t>
      </w:r>
      <w:r>
        <w:rPr>
          <w:rFonts w:ascii="Times New Roman" w:eastAsia="Times New Roman" w:hAnsi="Times New Roman" w:cs="Times New Roman"/>
          <w:b/>
          <w:sz w:val="24"/>
        </w:rPr>
        <w:t>c₁ = 3</w:t>
      </w:r>
      <w:r>
        <w:rPr>
          <w:rFonts w:ascii="Times New Roman" w:eastAsia="Times New Roman" w:hAnsi="Times New Roman" w:cs="Times New Roman"/>
          <w:sz w:val="24"/>
        </w:rPr>
        <w:t xml:space="preserve"> works with n₀ = 1. </w:t>
      </w:r>
    </w:p>
    <w:p w14:paraId="16D2245D" w14:textId="77777777" w:rsidR="009702E2" w:rsidRDefault="00D07D32">
      <w:pPr>
        <w:pStyle w:val="Heading3"/>
        <w:ind w:left="-5"/>
      </w:pPr>
      <w:r>
        <w:t>(f.3) Upper bound: f(n) = O(n²)</w:t>
      </w:r>
      <w:r>
        <w:rPr>
          <w:b w:val="0"/>
          <w:color w:val="2E74B5"/>
          <w:sz w:val="26"/>
        </w:rPr>
        <w:t xml:space="preserve"> </w:t>
      </w:r>
    </w:p>
    <w:p w14:paraId="16C9B35E" w14:textId="77777777" w:rsidR="009702E2" w:rsidRDefault="00D07D32">
      <w:pPr>
        <w:spacing w:after="158" w:line="296" w:lineRule="auto"/>
        <w:ind w:left="-5" w:right="5" w:hanging="10"/>
        <w:jc w:val="both"/>
      </w:pPr>
      <w:r>
        <w:rPr>
          <w:rFonts w:ascii="Times New Roman" w:eastAsia="Times New Roman" w:hAnsi="Times New Roman" w:cs="Times New Roman"/>
          <w:sz w:val="24"/>
        </w:rPr>
        <w:t xml:space="preserve">I bound each term by a multiple of n² for n ≥ 1: </w:t>
      </w:r>
    </w:p>
    <w:p w14:paraId="52F2DDBC" w14:textId="77777777" w:rsidR="009702E2" w:rsidRDefault="00D07D32">
      <w:pPr>
        <w:numPr>
          <w:ilvl w:val="0"/>
          <w:numId w:val="10"/>
        </w:numPr>
        <w:spacing w:after="102" w:line="296" w:lineRule="auto"/>
        <w:ind w:right="5" w:hanging="360"/>
        <w:jc w:val="both"/>
      </w:pPr>
      <w:r>
        <w:rPr>
          <w:rFonts w:ascii="Times New Roman" w:eastAsia="Times New Roman" w:hAnsi="Times New Roman" w:cs="Times New Roman"/>
          <w:sz w:val="24"/>
        </w:rPr>
        <w:t xml:space="preserve">3n² ≤ 3n² (already of the required form). </w:t>
      </w:r>
    </w:p>
    <w:p w14:paraId="4A31652A" w14:textId="77777777" w:rsidR="009702E2" w:rsidRDefault="00D07D32">
      <w:pPr>
        <w:numPr>
          <w:ilvl w:val="0"/>
          <w:numId w:val="10"/>
        </w:numPr>
        <w:spacing w:after="40"/>
        <w:ind w:right="5" w:hanging="360"/>
        <w:jc w:val="both"/>
      </w:pPr>
      <w:r>
        <w:rPr>
          <w:rFonts w:ascii="Times New Roman" w:eastAsia="Times New Roman" w:hAnsi="Times New Roman" w:cs="Times New Roman"/>
          <w:sz w:val="24"/>
        </w:rPr>
        <w:t xml:space="preserve">log₂ n ≤ n for all n ≥ 1 (since 2ⁿ ≥ n for n ≥ 1, take logarithms). Multiplying by 10n: </w:t>
      </w:r>
    </w:p>
    <w:p w14:paraId="6402DD5D" w14:textId="77777777" w:rsidR="009702E2" w:rsidRDefault="00D07D32">
      <w:pPr>
        <w:spacing w:after="95" w:line="296" w:lineRule="auto"/>
        <w:ind w:left="730" w:right="5" w:hanging="10"/>
        <w:jc w:val="both"/>
      </w:pPr>
      <w:r>
        <w:rPr>
          <w:rFonts w:ascii="Times New Roman" w:eastAsia="Times New Roman" w:hAnsi="Times New Roman" w:cs="Times New Roman"/>
          <w:sz w:val="24"/>
        </w:rPr>
        <w:t xml:space="preserve">10 n log n ≤ 10 n². </w:t>
      </w:r>
    </w:p>
    <w:p w14:paraId="5CF32235" w14:textId="77777777" w:rsidR="009702E2" w:rsidRDefault="00D07D32">
      <w:pPr>
        <w:numPr>
          <w:ilvl w:val="0"/>
          <w:numId w:val="10"/>
        </w:numPr>
        <w:spacing w:after="72" w:line="296" w:lineRule="auto"/>
        <w:ind w:right="5" w:hanging="360"/>
        <w:jc w:val="both"/>
      </w:pPr>
      <w:r>
        <w:rPr>
          <w:rFonts w:ascii="Times New Roman" w:eastAsia="Times New Roman" w:hAnsi="Times New Roman" w:cs="Times New Roman"/>
          <w:sz w:val="24"/>
        </w:rPr>
        <w:t xml:space="preserve">For n ≥ 1, n² ≥ 1, so 50 ≤ 50 n². </w:t>
      </w:r>
    </w:p>
    <w:p w14:paraId="76743AE5" w14:textId="77777777" w:rsidR="009702E2" w:rsidRDefault="00D07D32">
      <w:pPr>
        <w:spacing w:after="122" w:line="300" w:lineRule="auto"/>
        <w:ind w:left="-5" w:hanging="10"/>
        <w:jc w:val="both"/>
      </w:pPr>
      <w:r>
        <w:rPr>
          <w:rFonts w:ascii="Times New Roman" w:eastAsia="Times New Roman" w:hAnsi="Times New Roman" w:cs="Times New Roman"/>
          <w:sz w:val="24"/>
        </w:rPr>
        <w:t xml:space="preserve">Adding the three inequalities: </w:t>
      </w:r>
    </w:p>
    <w:p w14:paraId="640455C1" w14:textId="77777777" w:rsidR="009702E2" w:rsidRDefault="00D07D32">
      <w:pPr>
        <w:spacing w:after="79"/>
        <w:ind w:left="10" w:right="7" w:hanging="10"/>
        <w:jc w:val="center"/>
      </w:pPr>
      <w:r>
        <w:rPr>
          <w:rFonts w:ascii="Cambria Math" w:eastAsia="Cambria Math" w:hAnsi="Cambria Math" w:cs="Cambria Math"/>
          <w:sz w:val="24"/>
        </w:rPr>
        <w:t>f(n) ≤ 3n² + 10n² + 50n² = 63 n²    for all n ≥ 1.</w:t>
      </w:r>
      <w:r>
        <w:rPr>
          <w:rFonts w:ascii="Times New Roman" w:eastAsia="Times New Roman" w:hAnsi="Times New Roman" w:cs="Times New Roman"/>
          <w:sz w:val="24"/>
        </w:rPr>
        <w:t xml:space="preserve"> </w:t>
      </w:r>
    </w:p>
    <w:p w14:paraId="155AC2FA" w14:textId="77777777" w:rsidR="009702E2" w:rsidRDefault="00D07D32">
      <w:pPr>
        <w:spacing w:after="299" w:line="296" w:lineRule="auto"/>
        <w:ind w:left="-5" w:right="5" w:hanging="10"/>
        <w:jc w:val="both"/>
      </w:pPr>
      <w:r>
        <w:rPr>
          <w:rFonts w:ascii="Times New Roman" w:eastAsia="Times New Roman" w:hAnsi="Times New Roman" w:cs="Times New Roman"/>
          <w:sz w:val="24"/>
        </w:rPr>
        <w:t xml:space="preserve">Hence </w:t>
      </w:r>
      <w:r>
        <w:rPr>
          <w:rFonts w:ascii="Times New Roman" w:eastAsia="Times New Roman" w:hAnsi="Times New Roman" w:cs="Times New Roman"/>
          <w:b/>
          <w:sz w:val="24"/>
        </w:rPr>
        <w:t>c₂ = 63</w:t>
      </w:r>
      <w:r>
        <w:rPr>
          <w:rFonts w:ascii="Times New Roman" w:eastAsia="Times New Roman" w:hAnsi="Times New Roman" w:cs="Times New Roman"/>
          <w:sz w:val="24"/>
        </w:rPr>
        <w:t xml:space="preserve"> works with n₀ = 1. </w:t>
      </w:r>
    </w:p>
    <w:p w14:paraId="55F6BFF2" w14:textId="77777777" w:rsidR="009702E2" w:rsidRDefault="00D07D32">
      <w:pPr>
        <w:pStyle w:val="Heading3"/>
        <w:spacing w:after="0"/>
        <w:ind w:left="-5"/>
      </w:pPr>
      <w:r>
        <w:t>(f.4) Conclusion of the Θ</w:t>
      </w:r>
      <w:r>
        <w:t>-proof</w:t>
      </w:r>
      <w:r>
        <w:rPr>
          <w:b w:val="0"/>
          <w:color w:val="2E74B5"/>
          <w:sz w:val="26"/>
        </w:rPr>
        <w:t xml:space="preserve"> </w:t>
      </w:r>
    </w:p>
    <w:tbl>
      <w:tblPr>
        <w:tblStyle w:val="TableGrid"/>
        <w:tblW w:w="8889" w:type="dxa"/>
        <w:tblInd w:w="-31" w:type="dxa"/>
        <w:tblCellMar>
          <w:top w:w="0" w:type="dxa"/>
          <w:left w:w="0" w:type="dxa"/>
          <w:bottom w:w="0" w:type="dxa"/>
          <w:right w:w="0" w:type="dxa"/>
        </w:tblCellMar>
        <w:tblLook w:val="04A0" w:firstRow="1" w:lastRow="0" w:firstColumn="1" w:lastColumn="0" w:noHBand="0" w:noVBand="1"/>
      </w:tblPr>
      <w:tblGrid>
        <w:gridCol w:w="38"/>
        <w:gridCol w:w="9024"/>
      </w:tblGrid>
      <w:tr w:rsidR="009702E2" w14:paraId="3FADB6D4" w14:textId="77777777">
        <w:trPr>
          <w:trHeight w:val="641"/>
        </w:trPr>
        <w:tc>
          <w:tcPr>
            <w:tcW w:w="122" w:type="dxa"/>
            <w:tcBorders>
              <w:top w:val="nil"/>
              <w:left w:val="nil"/>
              <w:bottom w:val="nil"/>
              <w:right w:val="nil"/>
            </w:tcBorders>
          </w:tcPr>
          <w:p w14:paraId="762E798F" w14:textId="77777777" w:rsidR="009702E2" w:rsidRDefault="00D07D32">
            <w:pPr>
              <w:spacing w:after="0"/>
            </w:pPr>
            <w:r>
              <w:rPr>
                <w:noProof/>
              </w:rPr>
              <mc:AlternateContent>
                <mc:Choice Requires="wpg">
                  <w:drawing>
                    <wp:inline distT="0" distB="0" distL="0" distR="0" wp14:anchorId="53D40577" wp14:editId="07E27C54">
                      <wp:extent cx="27432" cy="406908"/>
                      <wp:effectExtent l="0" t="0" r="0" b="0"/>
                      <wp:docPr id="55042" name="Group 55042"/>
                      <wp:cNvGraphicFramePr/>
                      <a:graphic xmlns:a="http://schemas.openxmlformats.org/drawingml/2006/main">
                        <a:graphicData uri="http://schemas.microsoft.com/office/word/2010/wordprocessingGroup">
                          <wpg:wgp>
                            <wpg:cNvGrpSpPr/>
                            <wpg:grpSpPr>
                              <a:xfrm>
                                <a:off x="0" y="0"/>
                                <a:ext cx="27432" cy="406908"/>
                                <a:chOff x="0" y="0"/>
                                <a:chExt cx="27432" cy="406908"/>
                              </a:xfrm>
                            </wpg:grpSpPr>
                            <wps:wsp>
                              <wps:cNvPr id="66808" name="Shape 66808"/>
                              <wps:cNvSpPr/>
                              <wps:spPr>
                                <a:xfrm>
                                  <a:off x="0" y="0"/>
                                  <a:ext cx="27432" cy="204216"/>
                                </a:xfrm>
                                <a:custGeom>
                                  <a:avLst/>
                                  <a:gdLst/>
                                  <a:ahLst/>
                                  <a:cxnLst/>
                                  <a:rect l="0" t="0" r="0" b="0"/>
                                  <a:pathLst>
                                    <a:path w="27432" h="204216">
                                      <a:moveTo>
                                        <a:pt x="0" y="0"/>
                                      </a:moveTo>
                                      <a:lnTo>
                                        <a:pt x="27432" y="0"/>
                                      </a:lnTo>
                                      <a:lnTo>
                                        <a:pt x="27432" y="204216"/>
                                      </a:lnTo>
                                      <a:lnTo>
                                        <a:pt x="0" y="20421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09" name="Shape 66809"/>
                              <wps:cNvSpPr/>
                              <wps:spPr>
                                <a:xfrm>
                                  <a:off x="0" y="204216"/>
                                  <a:ext cx="27432" cy="202692"/>
                                </a:xfrm>
                                <a:custGeom>
                                  <a:avLst/>
                                  <a:gdLst/>
                                  <a:ahLst/>
                                  <a:cxnLst/>
                                  <a:rect l="0" t="0" r="0" b="0"/>
                                  <a:pathLst>
                                    <a:path w="27432" h="202692">
                                      <a:moveTo>
                                        <a:pt x="0" y="0"/>
                                      </a:moveTo>
                                      <a:lnTo>
                                        <a:pt x="27432" y="0"/>
                                      </a:lnTo>
                                      <a:lnTo>
                                        <a:pt x="27432" y="202692"/>
                                      </a:lnTo>
                                      <a:lnTo>
                                        <a:pt x="0" y="20269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55042" style="width:2.16pt;height:32.04pt;mso-position-horizontal-relative:char;mso-position-vertical-relative:line" coordsize="274,4069">
                      <v:shape id="Shape 66810" style="position:absolute;width:274;height:2042;left:0;top:0;" coordsize="27432,204216" path="m0,0l27432,0l27432,204216l0,204216l0,0">
                        <v:stroke weight="0pt" endcap="flat" joinstyle="miter" miterlimit="10" on="false" color="#000000" opacity="0"/>
                        <v:fill on="true" color="#2e5597"/>
                      </v:shape>
                      <v:shape id="Shape 66811" style="position:absolute;width:274;height:2026;left:0;top:2042;" coordsize="27432,202692" path="m0,0l27432,0l27432,202692l0,202692l0,0">
                        <v:stroke weight="0pt" endcap="flat" joinstyle="miter" miterlimit="10" on="false" color="#000000" opacity="0"/>
                        <v:fill on="true" color="#2e5597"/>
                      </v:shape>
                    </v:group>
                  </w:pict>
                </mc:Fallback>
              </mc:AlternateContent>
            </w:r>
          </w:p>
        </w:tc>
        <w:tc>
          <w:tcPr>
            <w:tcW w:w="8766" w:type="dxa"/>
            <w:tcBorders>
              <w:top w:val="nil"/>
              <w:left w:val="nil"/>
              <w:bottom w:val="nil"/>
              <w:right w:val="nil"/>
            </w:tcBorders>
          </w:tcPr>
          <w:p w14:paraId="6FFA4A33" w14:textId="77777777" w:rsidR="009702E2" w:rsidRDefault="009702E2">
            <w:pPr>
              <w:spacing w:after="0"/>
              <w:ind w:left="-1532" w:right="10298"/>
            </w:pPr>
          </w:p>
          <w:tbl>
            <w:tblPr>
              <w:tblStyle w:val="TableGrid"/>
              <w:tblW w:w="8687" w:type="dxa"/>
              <w:tblInd w:w="79" w:type="dxa"/>
              <w:tblCellMar>
                <w:top w:w="55" w:type="dxa"/>
                <w:left w:w="29" w:type="dxa"/>
                <w:bottom w:w="0" w:type="dxa"/>
                <w:right w:w="115" w:type="dxa"/>
              </w:tblCellMar>
              <w:tblLook w:val="04A0" w:firstRow="1" w:lastRow="0" w:firstColumn="1" w:lastColumn="0" w:noHBand="0" w:noVBand="1"/>
            </w:tblPr>
            <w:tblGrid>
              <w:gridCol w:w="8687"/>
            </w:tblGrid>
            <w:tr w:rsidR="009702E2" w14:paraId="682733B8" w14:textId="77777777">
              <w:trPr>
                <w:trHeight w:val="641"/>
              </w:trPr>
              <w:tc>
                <w:tcPr>
                  <w:tcW w:w="8687" w:type="dxa"/>
                  <w:tcBorders>
                    <w:top w:val="nil"/>
                    <w:left w:val="nil"/>
                    <w:bottom w:val="nil"/>
                    <w:right w:val="nil"/>
                  </w:tcBorders>
                  <w:shd w:val="clear" w:color="auto" w:fill="E8F0FB"/>
                </w:tcPr>
                <w:p w14:paraId="6FFD6C0D" w14:textId="77777777" w:rsidR="009702E2" w:rsidRDefault="00D07D32">
                  <w:pPr>
                    <w:spacing w:after="0"/>
                  </w:pPr>
                  <w:r>
                    <w:rPr>
                      <w:rFonts w:ascii="Times New Roman" w:eastAsia="Times New Roman" w:hAnsi="Times New Roman" w:cs="Times New Roman"/>
                      <w:b/>
                      <w:sz w:val="23"/>
                    </w:rPr>
                    <w:t xml:space="preserve">Result: </w:t>
                  </w:r>
                  <w:r>
                    <w:rPr>
                      <w:rFonts w:ascii="Times New Roman" w:eastAsia="Times New Roman" w:hAnsi="Times New Roman" w:cs="Times New Roman"/>
                      <w:sz w:val="23"/>
                    </w:rPr>
                    <w:t xml:space="preserve">With </w:t>
                  </w:r>
                  <w:r>
                    <w:rPr>
                      <w:rFonts w:ascii="Times New Roman" w:eastAsia="Times New Roman" w:hAnsi="Times New Roman" w:cs="Times New Roman"/>
                      <w:b/>
                      <w:sz w:val="23"/>
                    </w:rPr>
                    <w:t>c₁ = 3, c₂ = 63 and n₀ = 1</w:t>
                  </w:r>
                  <w:r>
                    <w:rPr>
                      <w:rFonts w:ascii="Times New Roman" w:eastAsia="Times New Roman" w:hAnsi="Times New Roman" w:cs="Times New Roman"/>
                      <w:sz w:val="23"/>
                    </w:rPr>
                    <w:t xml:space="preserve">, we have 3n² ≤ f(n) ≤ 63n² for all n ≥ 1. Therefore </w:t>
                  </w:r>
                  <w:r>
                    <w:rPr>
                      <w:rFonts w:ascii="Times New Roman" w:eastAsia="Times New Roman" w:hAnsi="Times New Roman" w:cs="Times New Roman"/>
                      <w:b/>
                      <w:sz w:val="23"/>
                    </w:rPr>
                    <w:t>f(n) = Θ(n²)</w:t>
                  </w:r>
                  <w:r>
                    <w:rPr>
                      <w:rFonts w:ascii="Times New Roman" w:eastAsia="Times New Roman" w:hAnsi="Times New Roman" w:cs="Times New Roman"/>
                      <w:sz w:val="23"/>
                    </w:rPr>
                    <w:t>.</w:t>
                  </w:r>
                  <w:r>
                    <w:rPr>
                      <w:rFonts w:ascii="Times New Roman" w:eastAsia="Times New Roman" w:hAnsi="Times New Roman" w:cs="Times New Roman"/>
                      <w:sz w:val="24"/>
                    </w:rPr>
                    <w:t xml:space="preserve"> </w:t>
                  </w:r>
                </w:p>
              </w:tc>
            </w:tr>
          </w:tbl>
          <w:p w14:paraId="42F80391" w14:textId="77777777" w:rsidR="009702E2" w:rsidRDefault="009702E2"/>
        </w:tc>
      </w:tr>
    </w:tbl>
    <w:p w14:paraId="064BC51A" w14:textId="77777777" w:rsidR="009702E2" w:rsidRDefault="00D07D32">
      <w:pPr>
        <w:pStyle w:val="Heading4"/>
        <w:ind w:left="-5"/>
      </w:pPr>
      <w:r>
        <w:t>A tighter pair of constants (optional)</w:t>
      </w:r>
      <w:r>
        <w:rPr>
          <w:b w:val="0"/>
          <w:i w:val="0"/>
        </w:rPr>
        <w:t xml:space="preserve"> </w:t>
      </w:r>
    </w:p>
    <w:p w14:paraId="23D52102" w14:textId="77777777" w:rsidR="009702E2" w:rsidRDefault="00D07D32">
      <w:pPr>
        <w:spacing w:after="185" w:line="296" w:lineRule="auto"/>
        <w:ind w:left="-5" w:right="5" w:hanging="10"/>
        <w:jc w:val="both"/>
      </w:pPr>
      <w:r>
        <w:rPr>
          <w:rFonts w:ascii="Times New Roman" w:eastAsia="Times New Roman" w:hAnsi="Times New Roman" w:cs="Times New Roman"/>
          <w:sz w:val="24"/>
        </w:rPr>
        <w:t xml:space="preserve">The constants need not be best possible, but they can be tightened. Taking n₀ = 64 we get 10 n log₂ n + 50 ≤ n²: at n = 64, 10·64·6 + 50 = 3,890 ≤ 4,096 </w:t>
      </w:r>
      <w:r>
        <w:rPr>
          <w:rFonts w:ascii="Segoe UI Symbol" w:eastAsia="Segoe UI Symbol" w:hAnsi="Segoe UI Symbol" w:cs="Segoe UI Symbol"/>
          <w:sz w:val="24"/>
        </w:rPr>
        <w:t>✔</w:t>
      </w:r>
      <w:r>
        <w:rPr>
          <w:rFonts w:ascii="Times New Roman" w:eastAsia="Times New Roman" w:hAnsi="Times New Roman" w:cs="Times New Roman"/>
          <w:sz w:val="24"/>
        </w:rPr>
        <w:t xml:space="preserve">, and n² − 10 n log₂ n − 50 is increasing for n ≥ 64 (its derivative 2n − 10(log₂ n + 1.44) is positive). Hence 3n² ≤ f(n) ≤ 4n² for all n ≥ 64: </w:t>
      </w:r>
      <w:r>
        <w:rPr>
          <w:rFonts w:ascii="Times New Roman" w:eastAsia="Times New Roman" w:hAnsi="Times New Roman" w:cs="Times New Roman"/>
          <w:b/>
          <w:sz w:val="24"/>
        </w:rPr>
        <w:t>c₁ = 3, c₂ = 4, n₀ = 64</w:t>
      </w:r>
      <w:r>
        <w:rPr>
          <w:rFonts w:ascii="Times New Roman" w:eastAsia="Times New Roman" w:hAnsi="Times New Roman" w:cs="Times New Roman"/>
          <w:sz w:val="24"/>
        </w:rPr>
        <w:t xml:space="preserve">. This shows that, for large n, the cost is essentially 3n². </w:t>
      </w:r>
    </w:p>
    <w:p w14:paraId="426003CC" w14:textId="77777777" w:rsidR="009702E2" w:rsidRDefault="00D07D32">
      <w:pPr>
        <w:pStyle w:val="Heading4"/>
        <w:spacing w:after="0"/>
        <w:ind w:left="-5"/>
      </w:pPr>
      <w:r>
        <w:t>Numerical illustration</w:t>
      </w:r>
      <w:r>
        <w:rPr>
          <w:b w:val="0"/>
          <w:i w:val="0"/>
        </w:rPr>
        <w:t xml:space="preserve"> </w:t>
      </w:r>
    </w:p>
    <w:tbl>
      <w:tblPr>
        <w:tblStyle w:val="TableGrid"/>
        <w:tblW w:w="9026" w:type="dxa"/>
        <w:tblInd w:w="6" w:type="dxa"/>
        <w:tblCellMar>
          <w:top w:w="76" w:type="dxa"/>
          <w:left w:w="115" w:type="dxa"/>
          <w:bottom w:w="0" w:type="dxa"/>
          <w:right w:w="115" w:type="dxa"/>
        </w:tblCellMar>
        <w:tblLook w:val="04A0" w:firstRow="1" w:lastRow="0" w:firstColumn="1" w:lastColumn="0" w:noHBand="0" w:noVBand="1"/>
      </w:tblPr>
      <w:tblGrid>
        <w:gridCol w:w="1100"/>
        <w:gridCol w:w="1701"/>
        <w:gridCol w:w="1800"/>
        <w:gridCol w:w="900"/>
        <w:gridCol w:w="2000"/>
        <w:gridCol w:w="1525"/>
      </w:tblGrid>
      <w:tr w:rsidR="009702E2" w14:paraId="2CF7476D" w14:textId="77777777">
        <w:trPr>
          <w:trHeight w:val="317"/>
        </w:trPr>
        <w:tc>
          <w:tcPr>
            <w:tcW w:w="1099" w:type="dxa"/>
            <w:tcBorders>
              <w:top w:val="single" w:sz="4" w:space="0" w:color="808080"/>
              <w:left w:val="single" w:sz="4" w:space="0" w:color="808080"/>
              <w:bottom w:val="single" w:sz="4" w:space="0" w:color="808080"/>
              <w:right w:val="single" w:sz="4" w:space="0" w:color="808080"/>
            </w:tcBorders>
            <w:shd w:val="clear" w:color="auto" w:fill="1F3864"/>
          </w:tcPr>
          <w:p w14:paraId="787E7A2E" w14:textId="77777777" w:rsidR="009702E2" w:rsidRDefault="00D07D32">
            <w:pPr>
              <w:spacing w:after="0"/>
              <w:ind w:right="2"/>
              <w:jc w:val="center"/>
            </w:pPr>
            <w:r>
              <w:rPr>
                <w:rFonts w:ascii="Times New Roman" w:eastAsia="Times New Roman" w:hAnsi="Times New Roman" w:cs="Times New Roman"/>
                <w:b/>
                <w:color w:val="FFFFFF"/>
                <w:sz w:val="20"/>
              </w:rPr>
              <w:t>n</w:t>
            </w:r>
            <w:r>
              <w:rPr>
                <w:rFonts w:ascii="Times New Roman" w:eastAsia="Times New Roman" w:hAnsi="Times New Roman" w:cs="Times New Roman"/>
                <w:color w:val="FFFFFF"/>
                <w:sz w:val="24"/>
              </w:rPr>
              <w:t xml:space="preserve"> </w:t>
            </w:r>
          </w:p>
        </w:tc>
        <w:tc>
          <w:tcPr>
            <w:tcW w:w="1701" w:type="dxa"/>
            <w:tcBorders>
              <w:top w:val="single" w:sz="4" w:space="0" w:color="808080"/>
              <w:left w:val="single" w:sz="4" w:space="0" w:color="808080"/>
              <w:bottom w:val="single" w:sz="4" w:space="0" w:color="808080"/>
              <w:right w:val="single" w:sz="4" w:space="0" w:color="808080"/>
            </w:tcBorders>
            <w:shd w:val="clear" w:color="auto" w:fill="1F3864"/>
          </w:tcPr>
          <w:p w14:paraId="27222515" w14:textId="77777777" w:rsidR="009702E2" w:rsidRDefault="00D07D32">
            <w:pPr>
              <w:spacing w:after="0"/>
              <w:ind w:right="2"/>
              <w:jc w:val="center"/>
            </w:pPr>
            <w:r>
              <w:rPr>
                <w:rFonts w:ascii="Times New Roman" w:eastAsia="Times New Roman" w:hAnsi="Times New Roman" w:cs="Times New Roman"/>
                <w:b/>
                <w:color w:val="FFFFFF"/>
                <w:sz w:val="20"/>
              </w:rPr>
              <w:t>3n²</w:t>
            </w:r>
            <w:r>
              <w:rPr>
                <w:rFonts w:ascii="Times New Roman" w:eastAsia="Times New Roman" w:hAnsi="Times New Roman" w:cs="Times New Roman"/>
                <w:color w:val="FFFFFF"/>
                <w:sz w:val="24"/>
              </w:rPr>
              <w:t xml:space="preserve"> </w:t>
            </w:r>
          </w:p>
        </w:tc>
        <w:tc>
          <w:tcPr>
            <w:tcW w:w="1800" w:type="dxa"/>
            <w:tcBorders>
              <w:top w:val="single" w:sz="4" w:space="0" w:color="808080"/>
              <w:left w:val="single" w:sz="4" w:space="0" w:color="808080"/>
              <w:bottom w:val="single" w:sz="4" w:space="0" w:color="808080"/>
              <w:right w:val="single" w:sz="4" w:space="0" w:color="808080"/>
            </w:tcBorders>
            <w:shd w:val="clear" w:color="auto" w:fill="1F3864"/>
          </w:tcPr>
          <w:p w14:paraId="63F55F88" w14:textId="77777777" w:rsidR="009702E2" w:rsidRDefault="00D07D32">
            <w:pPr>
              <w:spacing w:after="0"/>
              <w:ind w:right="3"/>
              <w:jc w:val="center"/>
            </w:pPr>
            <w:r>
              <w:rPr>
                <w:rFonts w:ascii="Times New Roman" w:eastAsia="Times New Roman" w:hAnsi="Times New Roman" w:cs="Times New Roman"/>
                <w:b/>
                <w:color w:val="FFFFFF"/>
                <w:sz w:val="20"/>
              </w:rPr>
              <w:t>10 n log₂ n</w:t>
            </w:r>
            <w:r>
              <w:rPr>
                <w:rFonts w:ascii="Times New Roman" w:eastAsia="Times New Roman" w:hAnsi="Times New Roman" w:cs="Times New Roman"/>
                <w:color w:val="FFFFFF"/>
                <w:sz w:val="24"/>
              </w:rPr>
              <w:t xml:space="preserve"> </w:t>
            </w:r>
          </w:p>
        </w:tc>
        <w:tc>
          <w:tcPr>
            <w:tcW w:w="900" w:type="dxa"/>
            <w:tcBorders>
              <w:top w:val="single" w:sz="4" w:space="0" w:color="808080"/>
              <w:left w:val="single" w:sz="4" w:space="0" w:color="808080"/>
              <w:bottom w:val="single" w:sz="4" w:space="0" w:color="808080"/>
              <w:right w:val="single" w:sz="4" w:space="0" w:color="808080"/>
            </w:tcBorders>
            <w:shd w:val="clear" w:color="auto" w:fill="1F3864"/>
          </w:tcPr>
          <w:p w14:paraId="575EDA7E" w14:textId="77777777" w:rsidR="009702E2" w:rsidRDefault="00D07D32">
            <w:pPr>
              <w:spacing w:after="0"/>
              <w:ind w:right="3"/>
              <w:jc w:val="center"/>
            </w:pPr>
            <w:r>
              <w:rPr>
                <w:rFonts w:ascii="Times New Roman" w:eastAsia="Times New Roman" w:hAnsi="Times New Roman" w:cs="Times New Roman"/>
                <w:b/>
                <w:color w:val="FFFFFF"/>
                <w:sz w:val="20"/>
              </w:rPr>
              <w:t>50</w:t>
            </w:r>
            <w:r>
              <w:rPr>
                <w:rFonts w:ascii="Times New Roman" w:eastAsia="Times New Roman" w:hAnsi="Times New Roman" w:cs="Times New Roman"/>
                <w:color w:val="FFFFFF"/>
                <w:sz w:val="24"/>
              </w:rPr>
              <w:t xml:space="preserve"> </w:t>
            </w:r>
          </w:p>
        </w:tc>
        <w:tc>
          <w:tcPr>
            <w:tcW w:w="2000" w:type="dxa"/>
            <w:tcBorders>
              <w:top w:val="single" w:sz="4" w:space="0" w:color="808080"/>
              <w:left w:val="single" w:sz="4" w:space="0" w:color="808080"/>
              <w:bottom w:val="single" w:sz="4" w:space="0" w:color="808080"/>
              <w:right w:val="single" w:sz="4" w:space="0" w:color="808080"/>
            </w:tcBorders>
            <w:shd w:val="clear" w:color="auto" w:fill="1F3864"/>
          </w:tcPr>
          <w:p w14:paraId="6CF0F7CD" w14:textId="77777777" w:rsidR="009702E2" w:rsidRDefault="00D07D32">
            <w:pPr>
              <w:spacing w:after="0"/>
              <w:ind w:right="4"/>
              <w:jc w:val="center"/>
            </w:pPr>
            <w:r>
              <w:rPr>
                <w:rFonts w:ascii="Times New Roman" w:eastAsia="Times New Roman" w:hAnsi="Times New Roman" w:cs="Times New Roman"/>
                <w:b/>
                <w:color w:val="FFFFFF"/>
                <w:sz w:val="20"/>
              </w:rPr>
              <w:t>f(n)</w:t>
            </w:r>
            <w:r>
              <w:rPr>
                <w:rFonts w:ascii="Times New Roman" w:eastAsia="Times New Roman" w:hAnsi="Times New Roman" w:cs="Times New Roman"/>
                <w:color w:val="FFFFFF"/>
                <w:sz w:val="24"/>
              </w:rPr>
              <w:t xml:space="preserve"> </w:t>
            </w:r>
          </w:p>
        </w:tc>
        <w:tc>
          <w:tcPr>
            <w:tcW w:w="1525" w:type="dxa"/>
            <w:tcBorders>
              <w:top w:val="single" w:sz="4" w:space="0" w:color="808080"/>
              <w:left w:val="single" w:sz="4" w:space="0" w:color="808080"/>
              <w:bottom w:val="single" w:sz="4" w:space="0" w:color="808080"/>
              <w:right w:val="single" w:sz="4" w:space="0" w:color="808080"/>
            </w:tcBorders>
            <w:shd w:val="clear" w:color="auto" w:fill="1F3864"/>
          </w:tcPr>
          <w:p w14:paraId="735F601E" w14:textId="77777777" w:rsidR="009702E2" w:rsidRDefault="00D07D32">
            <w:pPr>
              <w:spacing w:after="0"/>
              <w:ind w:left="1"/>
              <w:jc w:val="center"/>
            </w:pPr>
            <w:r>
              <w:rPr>
                <w:rFonts w:ascii="Times New Roman" w:eastAsia="Times New Roman" w:hAnsi="Times New Roman" w:cs="Times New Roman"/>
                <w:b/>
                <w:color w:val="FFFFFF"/>
                <w:sz w:val="20"/>
              </w:rPr>
              <w:t>f(n)/n²</w:t>
            </w:r>
            <w:r>
              <w:rPr>
                <w:rFonts w:ascii="Times New Roman" w:eastAsia="Times New Roman" w:hAnsi="Times New Roman" w:cs="Times New Roman"/>
                <w:color w:val="FFFFFF"/>
                <w:sz w:val="24"/>
              </w:rPr>
              <w:t xml:space="preserve"> </w:t>
            </w:r>
          </w:p>
        </w:tc>
      </w:tr>
      <w:tr w:rsidR="009702E2" w14:paraId="6B4F4CFD" w14:textId="77777777">
        <w:trPr>
          <w:trHeight w:val="380"/>
        </w:trPr>
        <w:tc>
          <w:tcPr>
            <w:tcW w:w="1099" w:type="dxa"/>
            <w:tcBorders>
              <w:top w:val="single" w:sz="4" w:space="0" w:color="808080"/>
              <w:left w:val="single" w:sz="4" w:space="0" w:color="808080"/>
              <w:bottom w:val="single" w:sz="4" w:space="0" w:color="808080"/>
              <w:right w:val="single" w:sz="4" w:space="0" w:color="808080"/>
            </w:tcBorders>
          </w:tcPr>
          <w:p w14:paraId="257BE310" w14:textId="77777777" w:rsidR="009702E2" w:rsidRDefault="00D07D32">
            <w:pPr>
              <w:spacing w:after="0"/>
              <w:ind w:left="1"/>
              <w:jc w:val="center"/>
            </w:pPr>
            <w:r>
              <w:rPr>
                <w:rFonts w:ascii="Times New Roman" w:eastAsia="Times New Roman" w:hAnsi="Times New Roman" w:cs="Times New Roman"/>
                <w:sz w:val="20"/>
              </w:rPr>
              <w:t>10</w:t>
            </w:r>
            <w:r>
              <w:rPr>
                <w:rFonts w:ascii="Times New Roman" w:eastAsia="Times New Roman" w:hAnsi="Times New Roman" w:cs="Times New Roman"/>
                <w:sz w:val="24"/>
              </w:rPr>
              <w:t xml:space="preserve"> </w:t>
            </w:r>
          </w:p>
        </w:tc>
        <w:tc>
          <w:tcPr>
            <w:tcW w:w="1701" w:type="dxa"/>
            <w:tcBorders>
              <w:top w:val="single" w:sz="4" w:space="0" w:color="808080"/>
              <w:left w:val="single" w:sz="4" w:space="0" w:color="808080"/>
              <w:bottom w:val="single" w:sz="4" w:space="0" w:color="808080"/>
              <w:right w:val="single" w:sz="4" w:space="0" w:color="808080"/>
            </w:tcBorders>
          </w:tcPr>
          <w:p w14:paraId="1CC294B6" w14:textId="77777777" w:rsidR="009702E2" w:rsidRDefault="00D07D32">
            <w:pPr>
              <w:spacing w:after="0"/>
              <w:ind w:right="1"/>
              <w:jc w:val="center"/>
            </w:pPr>
            <w:r>
              <w:rPr>
                <w:rFonts w:ascii="Times New Roman" w:eastAsia="Times New Roman" w:hAnsi="Times New Roman" w:cs="Times New Roman"/>
                <w:sz w:val="20"/>
              </w:rPr>
              <w:t>300</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6FCFD0EC" w14:textId="77777777" w:rsidR="009702E2" w:rsidRDefault="00D07D32">
            <w:pPr>
              <w:spacing w:after="0"/>
              <w:ind w:right="1"/>
              <w:jc w:val="center"/>
            </w:pPr>
            <w:r>
              <w:rPr>
                <w:rFonts w:ascii="Times New Roman" w:eastAsia="Times New Roman" w:hAnsi="Times New Roman" w:cs="Times New Roman"/>
                <w:sz w:val="20"/>
              </w:rPr>
              <w:t>332</w:t>
            </w:r>
            <w:r>
              <w:rPr>
                <w:rFonts w:ascii="Times New Roman" w:eastAsia="Times New Roman" w:hAnsi="Times New Roman" w:cs="Times New Roman"/>
                <w:sz w:val="24"/>
              </w:rPr>
              <w:t xml:space="preserve"> </w:t>
            </w:r>
          </w:p>
        </w:tc>
        <w:tc>
          <w:tcPr>
            <w:tcW w:w="900" w:type="dxa"/>
            <w:tcBorders>
              <w:top w:val="single" w:sz="4" w:space="0" w:color="808080"/>
              <w:left w:val="single" w:sz="4" w:space="0" w:color="808080"/>
              <w:bottom w:val="single" w:sz="4" w:space="0" w:color="808080"/>
              <w:right w:val="single" w:sz="4" w:space="0" w:color="808080"/>
            </w:tcBorders>
          </w:tcPr>
          <w:p w14:paraId="128EE087" w14:textId="77777777" w:rsidR="009702E2" w:rsidRDefault="00D07D32">
            <w:pPr>
              <w:spacing w:after="0"/>
              <w:ind w:right="3"/>
              <w:jc w:val="center"/>
            </w:pPr>
            <w:r>
              <w:rPr>
                <w:rFonts w:ascii="Times New Roman" w:eastAsia="Times New Roman" w:hAnsi="Times New Roman" w:cs="Times New Roman"/>
                <w:sz w:val="20"/>
              </w:rPr>
              <w:t>50</w:t>
            </w:r>
            <w:r>
              <w:rPr>
                <w:rFonts w:ascii="Times New Roman" w:eastAsia="Times New Roman" w:hAnsi="Times New Roman" w:cs="Times New Roman"/>
                <w:sz w:val="24"/>
              </w:rPr>
              <w:t xml:space="preserve"> </w:t>
            </w:r>
          </w:p>
        </w:tc>
        <w:tc>
          <w:tcPr>
            <w:tcW w:w="2000" w:type="dxa"/>
            <w:tcBorders>
              <w:top w:val="single" w:sz="4" w:space="0" w:color="808080"/>
              <w:left w:val="single" w:sz="4" w:space="0" w:color="808080"/>
              <w:bottom w:val="single" w:sz="4" w:space="0" w:color="808080"/>
              <w:right w:val="single" w:sz="4" w:space="0" w:color="808080"/>
            </w:tcBorders>
          </w:tcPr>
          <w:p w14:paraId="0E485903" w14:textId="77777777" w:rsidR="009702E2" w:rsidRDefault="00D07D32">
            <w:pPr>
              <w:spacing w:after="0"/>
              <w:ind w:right="4"/>
              <w:jc w:val="center"/>
            </w:pPr>
            <w:r>
              <w:rPr>
                <w:rFonts w:ascii="Times New Roman" w:eastAsia="Times New Roman" w:hAnsi="Times New Roman" w:cs="Times New Roman"/>
                <w:sz w:val="20"/>
              </w:rPr>
              <w:t>682</w:t>
            </w:r>
            <w:r>
              <w:rPr>
                <w:rFonts w:ascii="Times New Roman" w:eastAsia="Times New Roman" w:hAnsi="Times New Roman" w:cs="Times New Roman"/>
                <w:sz w:val="24"/>
              </w:rPr>
              <w:t xml:space="preserve"> </w:t>
            </w:r>
          </w:p>
        </w:tc>
        <w:tc>
          <w:tcPr>
            <w:tcW w:w="1525" w:type="dxa"/>
            <w:tcBorders>
              <w:top w:val="single" w:sz="4" w:space="0" w:color="808080"/>
              <w:left w:val="single" w:sz="4" w:space="0" w:color="808080"/>
              <w:bottom w:val="single" w:sz="4" w:space="0" w:color="808080"/>
              <w:right w:val="single" w:sz="4" w:space="0" w:color="808080"/>
            </w:tcBorders>
          </w:tcPr>
          <w:p w14:paraId="088B83E3" w14:textId="77777777" w:rsidR="009702E2" w:rsidRDefault="00D07D32">
            <w:pPr>
              <w:spacing w:after="0"/>
              <w:ind w:left="2"/>
              <w:jc w:val="center"/>
            </w:pPr>
            <w:r>
              <w:rPr>
                <w:rFonts w:ascii="Times New Roman" w:eastAsia="Times New Roman" w:hAnsi="Times New Roman" w:cs="Times New Roman"/>
                <w:sz w:val="20"/>
              </w:rPr>
              <w:t>6.82</w:t>
            </w:r>
            <w:r>
              <w:rPr>
                <w:rFonts w:ascii="Times New Roman" w:eastAsia="Times New Roman" w:hAnsi="Times New Roman" w:cs="Times New Roman"/>
                <w:sz w:val="24"/>
              </w:rPr>
              <w:t xml:space="preserve"> </w:t>
            </w:r>
          </w:p>
        </w:tc>
      </w:tr>
      <w:tr w:rsidR="009702E2" w14:paraId="00FCE012" w14:textId="77777777">
        <w:trPr>
          <w:trHeight w:val="320"/>
        </w:trPr>
        <w:tc>
          <w:tcPr>
            <w:tcW w:w="1099" w:type="dxa"/>
            <w:tcBorders>
              <w:top w:val="single" w:sz="4" w:space="0" w:color="808080"/>
              <w:left w:val="single" w:sz="4" w:space="0" w:color="808080"/>
              <w:bottom w:val="single" w:sz="4" w:space="0" w:color="808080"/>
              <w:right w:val="single" w:sz="4" w:space="0" w:color="808080"/>
            </w:tcBorders>
            <w:shd w:val="clear" w:color="auto" w:fill="1F3864"/>
          </w:tcPr>
          <w:p w14:paraId="5C498895" w14:textId="77777777" w:rsidR="009702E2" w:rsidRDefault="00D07D32">
            <w:pPr>
              <w:spacing w:after="0"/>
              <w:ind w:right="2"/>
              <w:jc w:val="center"/>
            </w:pPr>
            <w:r>
              <w:rPr>
                <w:rFonts w:ascii="Times New Roman" w:eastAsia="Times New Roman" w:hAnsi="Times New Roman" w:cs="Times New Roman"/>
                <w:b/>
                <w:color w:val="FFFFFF"/>
                <w:sz w:val="20"/>
              </w:rPr>
              <w:lastRenderedPageBreak/>
              <w:t>n</w:t>
            </w:r>
            <w:r>
              <w:rPr>
                <w:rFonts w:ascii="Times New Roman" w:eastAsia="Times New Roman" w:hAnsi="Times New Roman" w:cs="Times New Roman"/>
                <w:color w:val="FFFFFF"/>
                <w:sz w:val="24"/>
              </w:rPr>
              <w:t xml:space="preserve"> </w:t>
            </w:r>
          </w:p>
        </w:tc>
        <w:tc>
          <w:tcPr>
            <w:tcW w:w="1701" w:type="dxa"/>
            <w:tcBorders>
              <w:top w:val="single" w:sz="4" w:space="0" w:color="808080"/>
              <w:left w:val="single" w:sz="4" w:space="0" w:color="808080"/>
              <w:bottom w:val="single" w:sz="4" w:space="0" w:color="808080"/>
              <w:right w:val="single" w:sz="4" w:space="0" w:color="808080"/>
            </w:tcBorders>
            <w:shd w:val="clear" w:color="auto" w:fill="1F3864"/>
          </w:tcPr>
          <w:p w14:paraId="0C09B3F1" w14:textId="77777777" w:rsidR="009702E2" w:rsidRDefault="00D07D32">
            <w:pPr>
              <w:spacing w:after="0"/>
              <w:ind w:right="2"/>
              <w:jc w:val="center"/>
            </w:pPr>
            <w:r>
              <w:rPr>
                <w:rFonts w:ascii="Times New Roman" w:eastAsia="Times New Roman" w:hAnsi="Times New Roman" w:cs="Times New Roman"/>
                <w:b/>
                <w:color w:val="FFFFFF"/>
                <w:sz w:val="20"/>
              </w:rPr>
              <w:t>3n²</w:t>
            </w:r>
            <w:r>
              <w:rPr>
                <w:rFonts w:ascii="Times New Roman" w:eastAsia="Times New Roman" w:hAnsi="Times New Roman" w:cs="Times New Roman"/>
                <w:color w:val="FFFFFF"/>
                <w:sz w:val="24"/>
              </w:rPr>
              <w:t xml:space="preserve"> </w:t>
            </w:r>
          </w:p>
        </w:tc>
        <w:tc>
          <w:tcPr>
            <w:tcW w:w="1800" w:type="dxa"/>
            <w:tcBorders>
              <w:top w:val="single" w:sz="4" w:space="0" w:color="808080"/>
              <w:left w:val="single" w:sz="4" w:space="0" w:color="808080"/>
              <w:bottom w:val="single" w:sz="4" w:space="0" w:color="808080"/>
              <w:right w:val="single" w:sz="4" w:space="0" w:color="808080"/>
            </w:tcBorders>
            <w:shd w:val="clear" w:color="auto" w:fill="1F3864"/>
          </w:tcPr>
          <w:p w14:paraId="6B48E908" w14:textId="77777777" w:rsidR="009702E2" w:rsidRDefault="00D07D32">
            <w:pPr>
              <w:spacing w:after="0"/>
              <w:ind w:right="3"/>
              <w:jc w:val="center"/>
            </w:pPr>
            <w:r>
              <w:rPr>
                <w:rFonts w:ascii="Times New Roman" w:eastAsia="Times New Roman" w:hAnsi="Times New Roman" w:cs="Times New Roman"/>
                <w:b/>
                <w:color w:val="FFFFFF"/>
                <w:sz w:val="20"/>
              </w:rPr>
              <w:t>10 n log₂ n</w:t>
            </w:r>
            <w:r>
              <w:rPr>
                <w:rFonts w:ascii="Times New Roman" w:eastAsia="Times New Roman" w:hAnsi="Times New Roman" w:cs="Times New Roman"/>
                <w:color w:val="FFFFFF"/>
                <w:sz w:val="24"/>
              </w:rPr>
              <w:t xml:space="preserve"> </w:t>
            </w:r>
          </w:p>
        </w:tc>
        <w:tc>
          <w:tcPr>
            <w:tcW w:w="900" w:type="dxa"/>
            <w:tcBorders>
              <w:top w:val="single" w:sz="4" w:space="0" w:color="808080"/>
              <w:left w:val="single" w:sz="4" w:space="0" w:color="808080"/>
              <w:bottom w:val="single" w:sz="4" w:space="0" w:color="808080"/>
              <w:right w:val="single" w:sz="4" w:space="0" w:color="808080"/>
            </w:tcBorders>
            <w:shd w:val="clear" w:color="auto" w:fill="1F3864"/>
          </w:tcPr>
          <w:p w14:paraId="6720D8DB" w14:textId="77777777" w:rsidR="009702E2" w:rsidRDefault="00D07D32">
            <w:pPr>
              <w:spacing w:after="0"/>
              <w:ind w:right="3"/>
              <w:jc w:val="center"/>
            </w:pPr>
            <w:r>
              <w:rPr>
                <w:rFonts w:ascii="Times New Roman" w:eastAsia="Times New Roman" w:hAnsi="Times New Roman" w:cs="Times New Roman"/>
                <w:b/>
                <w:color w:val="FFFFFF"/>
                <w:sz w:val="20"/>
              </w:rPr>
              <w:t>50</w:t>
            </w:r>
            <w:r>
              <w:rPr>
                <w:rFonts w:ascii="Times New Roman" w:eastAsia="Times New Roman" w:hAnsi="Times New Roman" w:cs="Times New Roman"/>
                <w:color w:val="FFFFFF"/>
                <w:sz w:val="24"/>
              </w:rPr>
              <w:t xml:space="preserve"> </w:t>
            </w:r>
          </w:p>
        </w:tc>
        <w:tc>
          <w:tcPr>
            <w:tcW w:w="2000" w:type="dxa"/>
            <w:tcBorders>
              <w:top w:val="single" w:sz="4" w:space="0" w:color="808080"/>
              <w:left w:val="single" w:sz="4" w:space="0" w:color="808080"/>
              <w:bottom w:val="single" w:sz="4" w:space="0" w:color="808080"/>
              <w:right w:val="single" w:sz="4" w:space="0" w:color="808080"/>
            </w:tcBorders>
            <w:shd w:val="clear" w:color="auto" w:fill="1F3864"/>
          </w:tcPr>
          <w:p w14:paraId="722C3A9F" w14:textId="77777777" w:rsidR="009702E2" w:rsidRDefault="00D07D32">
            <w:pPr>
              <w:spacing w:after="0"/>
              <w:ind w:right="4"/>
              <w:jc w:val="center"/>
            </w:pPr>
            <w:r>
              <w:rPr>
                <w:rFonts w:ascii="Times New Roman" w:eastAsia="Times New Roman" w:hAnsi="Times New Roman" w:cs="Times New Roman"/>
                <w:b/>
                <w:color w:val="FFFFFF"/>
                <w:sz w:val="20"/>
              </w:rPr>
              <w:t>f(n)</w:t>
            </w:r>
            <w:r>
              <w:rPr>
                <w:rFonts w:ascii="Times New Roman" w:eastAsia="Times New Roman" w:hAnsi="Times New Roman" w:cs="Times New Roman"/>
                <w:color w:val="FFFFFF"/>
                <w:sz w:val="24"/>
              </w:rPr>
              <w:t xml:space="preserve"> </w:t>
            </w:r>
          </w:p>
        </w:tc>
        <w:tc>
          <w:tcPr>
            <w:tcW w:w="1525" w:type="dxa"/>
            <w:tcBorders>
              <w:top w:val="single" w:sz="4" w:space="0" w:color="808080"/>
              <w:left w:val="single" w:sz="4" w:space="0" w:color="808080"/>
              <w:bottom w:val="single" w:sz="4" w:space="0" w:color="808080"/>
              <w:right w:val="single" w:sz="4" w:space="0" w:color="808080"/>
            </w:tcBorders>
            <w:shd w:val="clear" w:color="auto" w:fill="1F3864"/>
          </w:tcPr>
          <w:p w14:paraId="25D1E9A3" w14:textId="77777777" w:rsidR="009702E2" w:rsidRDefault="00D07D32">
            <w:pPr>
              <w:spacing w:after="0"/>
              <w:ind w:left="1"/>
              <w:jc w:val="center"/>
            </w:pPr>
            <w:r>
              <w:rPr>
                <w:rFonts w:ascii="Times New Roman" w:eastAsia="Times New Roman" w:hAnsi="Times New Roman" w:cs="Times New Roman"/>
                <w:b/>
                <w:color w:val="FFFFFF"/>
                <w:sz w:val="20"/>
              </w:rPr>
              <w:t>f(n)/n²</w:t>
            </w:r>
            <w:r>
              <w:rPr>
                <w:rFonts w:ascii="Times New Roman" w:eastAsia="Times New Roman" w:hAnsi="Times New Roman" w:cs="Times New Roman"/>
                <w:color w:val="FFFFFF"/>
                <w:sz w:val="24"/>
              </w:rPr>
              <w:t xml:space="preserve"> </w:t>
            </w:r>
          </w:p>
        </w:tc>
      </w:tr>
      <w:tr w:rsidR="009702E2" w14:paraId="1AA2CD8F" w14:textId="77777777">
        <w:trPr>
          <w:trHeight w:val="378"/>
        </w:trPr>
        <w:tc>
          <w:tcPr>
            <w:tcW w:w="1099" w:type="dxa"/>
            <w:tcBorders>
              <w:top w:val="single" w:sz="4" w:space="0" w:color="808080"/>
              <w:left w:val="single" w:sz="4" w:space="0" w:color="808080"/>
              <w:bottom w:val="single" w:sz="4" w:space="0" w:color="808080"/>
              <w:right w:val="single" w:sz="4" w:space="0" w:color="808080"/>
            </w:tcBorders>
          </w:tcPr>
          <w:p w14:paraId="002CBB74" w14:textId="77777777" w:rsidR="009702E2" w:rsidRDefault="00D07D32">
            <w:pPr>
              <w:spacing w:after="0"/>
              <w:ind w:left="1"/>
              <w:jc w:val="center"/>
            </w:pPr>
            <w:r>
              <w:rPr>
                <w:rFonts w:ascii="Times New Roman" w:eastAsia="Times New Roman" w:hAnsi="Times New Roman" w:cs="Times New Roman"/>
                <w:sz w:val="20"/>
              </w:rPr>
              <w:t>100</w:t>
            </w:r>
            <w:r>
              <w:rPr>
                <w:rFonts w:ascii="Times New Roman" w:eastAsia="Times New Roman" w:hAnsi="Times New Roman" w:cs="Times New Roman"/>
                <w:sz w:val="24"/>
              </w:rPr>
              <w:t xml:space="preserve"> </w:t>
            </w:r>
          </w:p>
        </w:tc>
        <w:tc>
          <w:tcPr>
            <w:tcW w:w="1701" w:type="dxa"/>
            <w:tcBorders>
              <w:top w:val="single" w:sz="4" w:space="0" w:color="808080"/>
              <w:left w:val="single" w:sz="4" w:space="0" w:color="808080"/>
              <w:bottom w:val="single" w:sz="4" w:space="0" w:color="808080"/>
              <w:right w:val="single" w:sz="4" w:space="0" w:color="808080"/>
            </w:tcBorders>
          </w:tcPr>
          <w:p w14:paraId="4F200B5C" w14:textId="77777777" w:rsidR="009702E2" w:rsidRDefault="00D07D32">
            <w:pPr>
              <w:spacing w:after="0"/>
              <w:ind w:right="1"/>
              <w:jc w:val="center"/>
            </w:pPr>
            <w:r>
              <w:rPr>
                <w:rFonts w:ascii="Times New Roman" w:eastAsia="Times New Roman" w:hAnsi="Times New Roman" w:cs="Times New Roman"/>
                <w:sz w:val="20"/>
              </w:rPr>
              <w:t>30,000</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1B60B2EF" w14:textId="77777777" w:rsidR="009702E2" w:rsidRDefault="00D07D32">
            <w:pPr>
              <w:spacing w:after="0"/>
              <w:ind w:right="4"/>
              <w:jc w:val="center"/>
            </w:pPr>
            <w:r>
              <w:rPr>
                <w:rFonts w:ascii="Times New Roman" w:eastAsia="Times New Roman" w:hAnsi="Times New Roman" w:cs="Times New Roman"/>
                <w:sz w:val="20"/>
              </w:rPr>
              <w:t>6,644</w:t>
            </w:r>
            <w:r>
              <w:rPr>
                <w:rFonts w:ascii="Times New Roman" w:eastAsia="Times New Roman" w:hAnsi="Times New Roman" w:cs="Times New Roman"/>
                <w:sz w:val="24"/>
              </w:rPr>
              <w:t xml:space="preserve"> </w:t>
            </w:r>
          </w:p>
        </w:tc>
        <w:tc>
          <w:tcPr>
            <w:tcW w:w="900" w:type="dxa"/>
            <w:tcBorders>
              <w:top w:val="single" w:sz="4" w:space="0" w:color="808080"/>
              <w:left w:val="single" w:sz="4" w:space="0" w:color="808080"/>
              <w:bottom w:val="single" w:sz="4" w:space="0" w:color="808080"/>
              <w:right w:val="single" w:sz="4" w:space="0" w:color="808080"/>
            </w:tcBorders>
          </w:tcPr>
          <w:p w14:paraId="67BD351E" w14:textId="77777777" w:rsidR="009702E2" w:rsidRDefault="00D07D32">
            <w:pPr>
              <w:spacing w:after="0"/>
              <w:ind w:right="3"/>
              <w:jc w:val="center"/>
            </w:pPr>
            <w:r>
              <w:rPr>
                <w:rFonts w:ascii="Times New Roman" w:eastAsia="Times New Roman" w:hAnsi="Times New Roman" w:cs="Times New Roman"/>
                <w:sz w:val="20"/>
              </w:rPr>
              <w:t>50</w:t>
            </w:r>
            <w:r>
              <w:rPr>
                <w:rFonts w:ascii="Times New Roman" w:eastAsia="Times New Roman" w:hAnsi="Times New Roman" w:cs="Times New Roman"/>
                <w:sz w:val="24"/>
              </w:rPr>
              <w:t xml:space="preserve"> </w:t>
            </w:r>
          </w:p>
        </w:tc>
        <w:tc>
          <w:tcPr>
            <w:tcW w:w="2000" w:type="dxa"/>
            <w:tcBorders>
              <w:top w:val="single" w:sz="4" w:space="0" w:color="808080"/>
              <w:left w:val="single" w:sz="4" w:space="0" w:color="808080"/>
              <w:bottom w:val="single" w:sz="4" w:space="0" w:color="808080"/>
              <w:right w:val="single" w:sz="4" w:space="0" w:color="808080"/>
            </w:tcBorders>
          </w:tcPr>
          <w:p w14:paraId="60ABA5E0" w14:textId="77777777" w:rsidR="009702E2" w:rsidRDefault="00D07D32">
            <w:pPr>
              <w:spacing w:after="0"/>
              <w:ind w:right="5"/>
              <w:jc w:val="center"/>
            </w:pPr>
            <w:r>
              <w:rPr>
                <w:rFonts w:ascii="Times New Roman" w:eastAsia="Times New Roman" w:hAnsi="Times New Roman" w:cs="Times New Roman"/>
                <w:sz w:val="20"/>
              </w:rPr>
              <w:t>36,694</w:t>
            </w:r>
            <w:r>
              <w:rPr>
                <w:rFonts w:ascii="Times New Roman" w:eastAsia="Times New Roman" w:hAnsi="Times New Roman" w:cs="Times New Roman"/>
                <w:sz w:val="24"/>
              </w:rPr>
              <w:t xml:space="preserve"> </w:t>
            </w:r>
          </w:p>
        </w:tc>
        <w:tc>
          <w:tcPr>
            <w:tcW w:w="1525" w:type="dxa"/>
            <w:tcBorders>
              <w:top w:val="single" w:sz="4" w:space="0" w:color="808080"/>
              <w:left w:val="single" w:sz="4" w:space="0" w:color="808080"/>
              <w:bottom w:val="single" w:sz="4" w:space="0" w:color="808080"/>
              <w:right w:val="single" w:sz="4" w:space="0" w:color="808080"/>
            </w:tcBorders>
          </w:tcPr>
          <w:p w14:paraId="34076462" w14:textId="77777777" w:rsidR="009702E2" w:rsidRDefault="00D07D32">
            <w:pPr>
              <w:spacing w:after="0"/>
              <w:ind w:left="2"/>
              <w:jc w:val="center"/>
            </w:pPr>
            <w:r>
              <w:rPr>
                <w:rFonts w:ascii="Times New Roman" w:eastAsia="Times New Roman" w:hAnsi="Times New Roman" w:cs="Times New Roman"/>
                <w:sz w:val="20"/>
              </w:rPr>
              <w:t>3.67</w:t>
            </w:r>
            <w:r>
              <w:rPr>
                <w:rFonts w:ascii="Times New Roman" w:eastAsia="Times New Roman" w:hAnsi="Times New Roman" w:cs="Times New Roman"/>
                <w:sz w:val="24"/>
              </w:rPr>
              <w:t xml:space="preserve"> </w:t>
            </w:r>
          </w:p>
        </w:tc>
      </w:tr>
      <w:tr w:rsidR="009702E2" w14:paraId="7AC7DA58" w14:textId="77777777">
        <w:trPr>
          <w:trHeight w:val="360"/>
        </w:trPr>
        <w:tc>
          <w:tcPr>
            <w:tcW w:w="1099" w:type="dxa"/>
            <w:tcBorders>
              <w:top w:val="single" w:sz="4" w:space="0" w:color="808080"/>
              <w:left w:val="single" w:sz="4" w:space="0" w:color="808080"/>
              <w:bottom w:val="single" w:sz="4" w:space="0" w:color="808080"/>
              <w:right w:val="single" w:sz="4" w:space="0" w:color="808080"/>
            </w:tcBorders>
          </w:tcPr>
          <w:p w14:paraId="72B4A523" w14:textId="77777777" w:rsidR="009702E2" w:rsidRDefault="00D07D32">
            <w:pPr>
              <w:spacing w:after="0"/>
              <w:ind w:right="2"/>
              <w:jc w:val="center"/>
            </w:pPr>
            <w:r>
              <w:rPr>
                <w:rFonts w:ascii="Times New Roman" w:eastAsia="Times New Roman" w:hAnsi="Times New Roman" w:cs="Times New Roman"/>
                <w:sz w:val="20"/>
              </w:rPr>
              <w:t>1,000</w:t>
            </w:r>
            <w:r>
              <w:rPr>
                <w:rFonts w:ascii="Times New Roman" w:eastAsia="Times New Roman" w:hAnsi="Times New Roman" w:cs="Times New Roman"/>
                <w:sz w:val="24"/>
              </w:rPr>
              <w:t xml:space="preserve"> </w:t>
            </w:r>
          </w:p>
        </w:tc>
        <w:tc>
          <w:tcPr>
            <w:tcW w:w="1701" w:type="dxa"/>
            <w:tcBorders>
              <w:top w:val="single" w:sz="4" w:space="0" w:color="808080"/>
              <w:left w:val="single" w:sz="4" w:space="0" w:color="808080"/>
              <w:bottom w:val="single" w:sz="4" w:space="0" w:color="808080"/>
              <w:right w:val="single" w:sz="4" w:space="0" w:color="808080"/>
            </w:tcBorders>
          </w:tcPr>
          <w:p w14:paraId="173026C7" w14:textId="77777777" w:rsidR="009702E2" w:rsidRDefault="00D07D32">
            <w:pPr>
              <w:spacing w:after="0"/>
              <w:ind w:right="2"/>
              <w:jc w:val="center"/>
            </w:pPr>
            <w:r>
              <w:rPr>
                <w:rFonts w:ascii="Times New Roman" w:eastAsia="Times New Roman" w:hAnsi="Times New Roman" w:cs="Times New Roman"/>
                <w:sz w:val="20"/>
              </w:rPr>
              <w:t>3,000,000</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2D4C6BE6" w14:textId="77777777" w:rsidR="009702E2" w:rsidRDefault="00D07D32">
            <w:pPr>
              <w:spacing w:after="0"/>
              <w:ind w:right="2"/>
              <w:jc w:val="center"/>
            </w:pPr>
            <w:r>
              <w:rPr>
                <w:rFonts w:ascii="Times New Roman" w:eastAsia="Times New Roman" w:hAnsi="Times New Roman" w:cs="Times New Roman"/>
                <w:sz w:val="20"/>
              </w:rPr>
              <w:t>99,658</w:t>
            </w:r>
            <w:r>
              <w:rPr>
                <w:rFonts w:ascii="Times New Roman" w:eastAsia="Times New Roman" w:hAnsi="Times New Roman" w:cs="Times New Roman"/>
                <w:sz w:val="24"/>
              </w:rPr>
              <w:t xml:space="preserve"> </w:t>
            </w:r>
          </w:p>
        </w:tc>
        <w:tc>
          <w:tcPr>
            <w:tcW w:w="900" w:type="dxa"/>
            <w:tcBorders>
              <w:top w:val="single" w:sz="4" w:space="0" w:color="808080"/>
              <w:left w:val="single" w:sz="4" w:space="0" w:color="808080"/>
              <w:bottom w:val="single" w:sz="4" w:space="0" w:color="808080"/>
              <w:right w:val="single" w:sz="4" w:space="0" w:color="808080"/>
            </w:tcBorders>
          </w:tcPr>
          <w:p w14:paraId="67D41498" w14:textId="77777777" w:rsidR="009702E2" w:rsidRDefault="00D07D32">
            <w:pPr>
              <w:spacing w:after="0"/>
              <w:ind w:right="3"/>
              <w:jc w:val="center"/>
            </w:pPr>
            <w:r>
              <w:rPr>
                <w:rFonts w:ascii="Times New Roman" w:eastAsia="Times New Roman" w:hAnsi="Times New Roman" w:cs="Times New Roman"/>
                <w:sz w:val="20"/>
              </w:rPr>
              <w:t>50</w:t>
            </w:r>
            <w:r>
              <w:rPr>
                <w:rFonts w:ascii="Times New Roman" w:eastAsia="Times New Roman" w:hAnsi="Times New Roman" w:cs="Times New Roman"/>
                <w:sz w:val="24"/>
              </w:rPr>
              <w:t xml:space="preserve"> </w:t>
            </w:r>
          </w:p>
        </w:tc>
        <w:tc>
          <w:tcPr>
            <w:tcW w:w="2000" w:type="dxa"/>
            <w:tcBorders>
              <w:top w:val="single" w:sz="4" w:space="0" w:color="808080"/>
              <w:left w:val="single" w:sz="4" w:space="0" w:color="808080"/>
              <w:bottom w:val="single" w:sz="4" w:space="0" w:color="808080"/>
              <w:right w:val="single" w:sz="4" w:space="0" w:color="808080"/>
            </w:tcBorders>
          </w:tcPr>
          <w:p w14:paraId="4E26F458" w14:textId="77777777" w:rsidR="009702E2" w:rsidRDefault="00D07D32">
            <w:pPr>
              <w:spacing w:after="0"/>
              <w:ind w:right="5"/>
              <w:jc w:val="center"/>
            </w:pPr>
            <w:r>
              <w:rPr>
                <w:rFonts w:ascii="Times New Roman" w:eastAsia="Times New Roman" w:hAnsi="Times New Roman" w:cs="Times New Roman"/>
                <w:sz w:val="20"/>
              </w:rPr>
              <w:t>3,099,708</w:t>
            </w:r>
            <w:r>
              <w:rPr>
                <w:rFonts w:ascii="Times New Roman" w:eastAsia="Times New Roman" w:hAnsi="Times New Roman" w:cs="Times New Roman"/>
                <w:sz w:val="24"/>
              </w:rPr>
              <w:t xml:space="preserve"> </w:t>
            </w:r>
          </w:p>
        </w:tc>
        <w:tc>
          <w:tcPr>
            <w:tcW w:w="1525" w:type="dxa"/>
            <w:tcBorders>
              <w:top w:val="single" w:sz="4" w:space="0" w:color="808080"/>
              <w:left w:val="single" w:sz="4" w:space="0" w:color="808080"/>
              <w:bottom w:val="single" w:sz="4" w:space="0" w:color="808080"/>
              <w:right w:val="single" w:sz="4" w:space="0" w:color="808080"/>
            </w:tcBorders>
          </w:tcPr>
          <w:p w14:paraId="4778A7BD" w14:textId="77777777" w:rsidR="009702E2" w:rsidRDefault="00D07D32">
            <w:pPr>
              <w:spacing w:after="0"/>
              <w:ind w:left="2"/>
              <w:jc w:val="center"/>
            </w:pPr>
            <w:r>
              <w:rPr>
                <w:rFonts w:ascii="Times New Roman" w:eastAsia="Times New Roman" w:hAnsi="Times New Roman" w:cs="Times New Roman"/>
                <w:sz w:val="20"/>
              </w:rPr>
              <w:t>3.10</w:t>
            </w:r>
            <w:r>
              <w:rPr>
                <w:rFonts w:ascii="Times New Roman" w:eastAsia="Times New Roman" w:hAnsi="Times New Roman" w:cs="Times New Roman"/>
                <w:sz w:val="24"/>
              </w:rPr>
              <w:t xml:space="preserve"> </w:t>
            </w:r>
          </w:p>
        </w:tc>
      </w:tr>
      <w:tr w:rsidR="009702E2" w14:paraId="710AF026" w14:textId="77777777">
        <w:trPr>
          <w:trHeight w:val="360"/>
        </w:trPr>
        <w:tc>
          <w:tcPr>
            <w:tcW w:w="1099" w:type="dxa"/>
            <w:tcBorders>
              <w:top w:val="single" w:sz="4" w:space="0" w:color="808080"/>
              <w:left w:val="single" w:sz="4" w:space="0" w:color="808080"/>
              <w:bottom w:val="single" w:sz="4" w:space="0" w:color="808080"/>
              <w:right w:val="single" w:sz="4" w:space="0" w:color="808080"/>
            </w:tcBorders>
          </w:tcPr>
          <w:p w14:paraId="60105641" w14:textId="77777777" w:rsidR="009702E2" w:rsidRDefault="00D07D32">
            <w:pPr>
              <w:spacing w:after="0"/>
              <w:jc w:val="center"/>
            </w:pPr>
            <w:r>
              <w:rPr>
                <w:rFonts w:ascii="Times New Roman" w:eastAsia="Times New Roman" w:hAnsi="Times New Roman" w:cs="Times New Roman"/>
                <w:sz w:val="20"/>
              </w:rPr>
              <w:t>10⁵</w:t>
            </w:r>
            <w:r>
              <w:rPr>
                <w:rFonts w:ascii="Times New Roman" w:eastAsia="Times New Roman" w:hAnsi="Times New Roman" w:cs="Times New Roman"/>
                <w:sz w:val="24"/>
              </w:rPr>
              <w:t xml:space="preserve"> </w:t>
            </w:r>
          </w:p>
        </w:tc>
        <w:tc>
          <w:tcPr>
            <w:tcW w:w="1701" w:type="dxa"/>
            <w:tcBorders>
              <w:top w:val="single" w:sz="4" w:space="0" w:color="808080"/>
              <w:left w:val="single" w:sz="4" w:space="0" w:color="808080"/>
              <w:bottom w:val="single" w:sz="4" w:space="0" w:color="808080"/>
              <w:right w:val="single" w:sz="4" w:space="0" w:color="808080"/>
            </w:tcBorders>
          </w:tcPr>
          <w:p w14:paraId="6DC9F837" w14:textId="77777777" w:rsidR="009702E2" w:rsidRDefault="00D07D32">
            <w:pPr>
              <w:spacing w:after="0"/>
              <w:ind w:right="4"/>
              <w:jc w:val="center"/>
            </w:pPr>
            <w:r>
              <w:rPr>
                <w:rFonts w:ascii="Times New Roman" w:eastAsia="Times New Roman" w:hAnsi="Times New Roman" w:cs="Times New Roman"/>
                <w:sz w:val="20"/>
              </w:rPr>
              <w:t>3.0 × 10¹⁰</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784458CD" w14:textId="77777777" w:rsidR="009702E2" w:rsidRDefault="00D07D32">
            <w:pPr>
              <w:spacing w:after="0"/>
              <w:ind w:right="2"/>
              <w:jc w:val="center"/>
            </w:pPr>
            <w:r>
              <w:rPr>
                <w:rFonts w:ascii="Times New Roman" w:eastAsia="Times New Roman" w:hAnsi="Times New Roman" w:cs="Times New Roman"/>
                <w:sz w:val="20"/>
              </w:rPr>
              <w:t>1.66 × 10⁷</w:t>
            </w:r>
            <w:r>
              <w:rPr>
                <w:rFonts w:ascii="Times New Roman" w:eastAsia="Times New Roman" w:hAnsi="Times New Roman" w:cs="Times New Roman"/>
                <w:sz w:val="24"/>
              </w:rPr>
              <w:t xml:space="preserve"> </w:t>
            </w:r>
          </w:p>
        </w:tc>
        <w:tc>
          <w:tcPr>
            <w:tcW w:w="900" w:type="dxa"/>
            <w:tcBorders>
              <w:top w:val="single" w:sz="4" w:space="0" w:color="808080"/>
              <w:left w:val="single" w:sz="4" w:space="0" w:color="808080"/>
              <w:bottom w:val="single" w:sz="4" w:space="0" w:color="808080"/>
              <w:right w:val="single" w:sz="4" w:space="0" w:color="808080"/>
            </w:tcBorders>
          </w:tcPr>
          <w:p w14:paraId="710FB65E" w14:textId="77777777" w:rsidR="009702E2" w:rsidRDefault="00D07D32">
            <w:pPr>
              <w:spacing w:after="0"/>
              <w:ind w:right="3"/>
              <w:jc w:val="center"/>
            </w:pPr>
            <w:r>
              <w:rPr>
                <w:rFonts w:ascii="Times New Roman" w:eastAsia="Times New Roman" w:hAnsi="Times New Roman" w:cs="Times New Roman"/>
                <w:sz w:val="20"/>
              </w:rPr>
              <w:t>50</w:t>
            </w:r>
            <w:r>
              <w:rPr>
                <w:rFonts w:ascii="Times New Roman" w:eastAsia="Times New Roman" w:hAnsi="Times New Roman" w:cs="Times New Roman"/>
                <w:sz w:val="24"/>
              </w:rPr>
              <w:t xml:space="preserve"> </w:t>
            </w:r>
          </w:p>
        </w:tc>
        <w:tc>
          <w:tcPr>
            <w:tcW w:w="2000" w:type="dxa"/>
            <w:tcBorders>
              <w:top w:val="single" w:sz="4" w:space="0" w:color="808080"/>
              <w:left w:val="single" w:sz="4" w:space="0" w:color="808080"/>
              <w:bottom w:val="single" w:sz="4" w:space="0" w:color="808080"/>
              <w:right w:val="single" w:sz="4" w:space="0" w:color="808080"/>
            </w:tcBorders>
          </w:tcPr>
          <w:p w14:paraId="02D424C5" w14:textId="77777777" w:rsidR="009702E2" w:rsidRDefault="00D07D32">
            <w:pPr>
              <w:spacing w:after="0"/>
              <w:ind w:right="5"/>
              <w:jc w:val="center"/>
            </w:pPr>
            <w:r>
              <w:rPr>
                <w:rFonts w:ascii="Times New Roman" w:eastAsia="Times New Roman" w:hAnsi="Times New Roman" w:cs="Times New Roman"/>
                <w:sz w:val="20"/>
              </w:rPr>
              <w:t>3.0017 × 10¹⁰</w:t>
            </w:r>
            <w:r>
              <w:rPr>
                <w:rFonts w:ascii="Times New Roman" w:eastAsia="Times New Roman" w:hAnsi="Times New Roman" w:cs="Times New Roman"/>
                <w:sz w:val="24"/>
              </w:rPr>
              <w:t xml:space="preserve"> </w:t>
            </w:r>
          </w:p>
        </w:tc>
        <w:tc>
          <w:tcPr>
            <w:tcW w:w="1525" w:type="dxa"/>
            <w:tcBorders>
              <w:top w:val="single" w:sz="4" w:space="0" w:color="808080"/>
              <w:left w:val="single" w:sz="4" w:space="0" w:color="808080"/>
              <w:bottom w:val="single" w:sz="4" w:space="0" w:color="808080"/>
              <w:right w:val="single" w:sz="4" w:space="0" w:color="808080"/>
            </w:tcBorders>
          </w:tcPr>
          <w:p w14:paraId="1F934D58" w14:textId="77777777" w:rsidR="009702E2" w:rsidRDefault="00D07D32">
            <w:pPr>
              <w:spacing w:after="0"/>
              <w:ind w:left="4"/>
              <w:jc w:val="center"/>
            </w:pPr>
            <w:r>
              <w:rPr>
                <w:rFonts w:ascii="Times New Roman" w:eastAsia="Times New Roman" w:hAnsi="Times New Roman" w:cs="Times New Roman"/>
                <w:sz w:val="20"/>
              </w:rPr>
              <w:t>3.0017</w:t>
            </w:r>
            <w:r>
              <w:rPr>
                <w:rFonts w:ascii="Times New Roman" w:eastAsia="Times New Roman" w:hAnsi="Times New Roman" w:cs="Times New Roman"/>
                <w:sz w:val="24"/>
              </w:rPr>
              <w:t xml:space="preserve"> </w:t>
            </w:r>
          </w:p>
        </w:tc>
      </w:tr>
      <w:tr w:rsidR="009702E2" w14:paraId="2BD886F4" w14:textId="77777777">
        <w:trPr>
          <w:trHeight w:val="358"/>
        </w:trPr>
        <w:tc>
          <w:tcPr>
            <w:tcW w:w="1099" w:type="dxa"/>
            <w:tcBorders>
              <w:top w:val="single" w:sz="4" w:space="0" w:color="808080"/>
              <w:left w:val="single" w:sz="4" w:space="0" w:color="808080"/>
              <w:bottom w:val="single" w:sz="4" w:space="0" w:color="808080"/>
              <w:right w:val="single" w:sz="4" w:space="0" w:color="808080"/>
            </w:tcBorders>
          </w:tcPr>
          <w:p w14:paraId="4BABE813" w14:textId="77777777" w:rsidR="009702E2" w:rsidRDefault="00D07D32">
            <w:pPr>
              <w:spacing w:after="0"/>
              <w:jc w:val="center"/>
            </w:pPr>
            <w:r>
              <w:rPr>
                <w:rFonts w:ascii="Times New Roman" w:eastAsia="Times New Roman" w:hAnsi="Times New Roman" w:cs="Times New Roman"/>
                <w:sz w:val="20"/>
              </w:rPr>
              <w:t>10⁶</w:t>
            </w:r>
            <w:r>
              <w:rPr>
                <w:rFonts w:ascii="Times New Roman" w:eastAsia="Times New Roman" w:hAnsi="Times New Roman" w:cs="Times New Roman"/>
                <w:sz w:val="24"/>
              </w:rPr>
              <w:t xml:space="preserve"> </w:t>
            </w:r>
          </w:p>
        </w:tc>
        <w:tc>
          <w:tcPr>
            <w:tcW w:w="1701" w:type="dxa"/>
            <w:tcBorders>
              <w:top w:val="single" w:sz="4" w:space="0" w:color="808080"/>
              <w:left w:val="single" w:sz="4" w:space="0" w:color="808080"/>
              <w:bottom w:val="single" w:sz="4" w:space="0" w:color="808080"/>
              <w:right w:val="single" w:sz="4" w:space="0" w:color="808080"/>
            </w:tcBorders>
          </w:tcPr>
          <w:p w14:paraId="1CF30DED" w14:textId="77777777" w:rsidR="009702E2" w:rsidRDefault="00D07D32">
            <w:pPr>
              <w:spacing w:after="0"/>
              <w:ind w:right="4"/>
              <w:jc w:val="center"/>
            </w:pPr>
            <w:r>
              <w:rPr>
                <w:rFonts w:ascii="Times New Roman" w:eastAsia="Times New Roman" w:hAnsi="Times New Roman" w:cs="Times New Roman"/>
                <w:sz w:val="20"/>
              </w:rPr>
              <w:t>3.0 × 10¹²</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3369FB97" w14:textId="77777777" w:rsidR="009702E2" w:rsidRDefault="00D07D32">
            <w:pPr>
              <w:spacing w:after="0"/>
              <w:ind w:right="2"/>
              <w:jc w:val="center"/>
            </w:pPr>
            <w:r>
              <w:rPr>
                <w:rFonts w:ascii="Times New Roman" w:eastAsia="Times New Roman" w:hAnsi="Times New Roman" w:cs="Times New Roman"/>
                <w:sz w:val="20"/>
              </w:rPr>
              <w:t>1.99 × 10⁸</w:t>
            </w:r>
            <w:r>
              <w:rPr>
                <w:rFonts w:ascii="Times New Roman" w:eastAsia="Times New Roman" w:hAnsi="Times New Roman" w:cs="Times New Roman"/>
                <w:sz w:val="24"/>
              </w:rPr>
              <w:t xml:space="preserve"> </w:t>
            </w:r>
          </w:p>
        </w:tc>
        <w:tc>
          <w:tcPr>
            <w:tcW w:w="900" w:type="dxa"/>
            <w:tcBorders>
              <w:top w:val="single" w:sz="4" w:space="0" w:color="808080"/>
              <w:left w:val="single" w:sz="4" w:space="0" w:color="808080"/>
              <w:bottom w:val="single" w:sz="4" w:space="0" w:color="808080"/>
              <w:right w:val="single" w:sz="4" w:space="0" w:color="808080"/>
            </w:tcBorders>
          </w:tcPr>
          <w:p w14:paraId="03E59611" w14:textId="77777777" w:rsidR="009702E2" w:rsidRDefault="00D07D32">
            <w:pPr>
              <w:spacing w:after="0"/>
              <w:ind w:right="3"/>
              <w:jc w:val="center"/>
            </w:pPr>
            <w:r>
              <w:rPr>
                <w:rFonts w:ascii="Times New Roman" w:eastAsia="Times New Roman" w:hAnsi="Times New Roman" w:cs="Times New Roman"/>
                <w:sz w:val="20"/>
              </w:rPr>
              <w:t>50</w:t>
            </w:r>
            <w:r>
              <w:rPr>
                <w:rFonts w:ascii="Times New Roman" w:eastAsia="Times New Roman" w:hAnsi="Times New Roman" w:cs="Times New Roman"/>
                <w:sz w:val="24"/>
              </w:rPr>
              <w:t xml:space="preserve"> </w:t>
            </w:r>
          </w:p>
        </w:tc>
        <w:tc>
          <w:tcPr>
            <w:tcW w:w="2000" w:type="dxa"/>
            <w:tcBorders>
              <w:top w:val="single" w:sz="4" w:space="0" w:color="808080"/>
              <w:left w:val="single" w:sz="4" w:space="0" w:color="808080"/>
              <w:bottom w:val="single" w:sz="4" w:space="0" w:color="808080"/>
              <w:right w:val="single" w:sz="4" w:space="0" w:color="808080"/>
            </w:tcBorders>
          </w:tcPr>
          <w:p w14:paraId="19BAC539" w14:textId="77777777" w:rsidR="009702E2" w:rsidRDefault="00D07D32">
            <w:pPr>
              <w:spacing w:after="0"/>
              <w:ind w:right="5"/>
              <w:jc w:val="center"/>
            </w:pPr>
            <w:r>
              <w:rPr>
                <w:rFonts w:ascii="Times New Roman" w:eastAsia="Times New Roman" w:hAnsi="Times New Roman" w:cs="Times New Roman"/>
                <w:sz w:val="20"/>
              </w:rPr>
              <w:t>3.0002 × 10¹²</w:t>
            </w:r>
            <w:r>
              <w:rPr>
                <w:rFonts w:ascii="Times New Roman" w:eastAsia="Times New Roman" w:hAnsi="Times New Roman" w:cs="Times New Roman"/>
                <w:sz w:val="24"/>
              </w:rPr>
              <w:t xml:space="preserve"> </w:t>
            </w:r>
          </w:p>
        </w:tc>
        <w:tc>
          <w:tcPr>
            <w:tcW w:w="1525" w:type="dxa"/>
            <w:tcBorders>
              <w:top w:val="single" w:sz="4" w:space="0" w:color="808080"/>
              <w:left w:val="single" w:sz="4" w:space="0" w:color="808080"/>
              <w:bottom w:val="single" w:sz="4" w:space="0" w:color="808080"/>
              <w:right w:val="single" w:sz="4" w:space="0" w:color="808080"/>
            </w:tcBorders>
          </w:tcPr>
          <w:p w14:paraId="2D2CD448" w14:textId="77777777" w:rsidR="009702E2" w:rsidRDefault="00D07D32">
            <w:pPr>
              <w:spacing w:after="0"/>
              <w:ind w:left="4"/>
              <w:jc w:val="center"/>
            </w:pPr>
            <w:r>
              <w:rPr>
                <w:rFonts w:ascii="Times New Roman" w:eastAsia="Times New Roman" w:hAnsi="Times New Roman" w:cs="Times New Roman"/>
                <w:sz w:val="20"/>
              </w:rPr>
              <w:t>3.0002</w:t>
            </w:r>
            <w:r>
              <w:rPr>
                <w:rFonts w:ascii="Times New Roman" w:eastAsia="Times New Roman" w:hAnsi="Times New Roman" w:cs="Times New Roman"/>
                <w:sz w:val="24"/>
              </w:rPr>
              <w:t xml:space="preserve"> </w:t>
            </w:r>
          </w:p>
        </w:tc>
      </w:tr>
    </w:tbl>
    <w:p w14:paraId="2CBE0C58" w14:textId="77777777" w:rsidR="009702E2" w:rsidRDefault="00D07D32">
      <w:pPr>
        <w:spacing w:after="57"/>
      </w:pPr>
      <w:r>
        <w:rPr>
          <w:rFonts w:ascii="Times New Roman" w:eastAsia="Times New Roman" w:hAnsi="Times New Roman" w:cs="Times New Roman"/>
          <w:sz w:val="24"/>
        </w:rPr>
        <w:t xml:space="preserve"> </w:t>
      </w:r>
    </w:p>
    <w:p w14:paraId="11EC4D4F" w14:textId="77777777" w:rsidR="009702E2" w:rsidRDefault="00D07D32">
      <w:pPr>
        <w:spacing w:after="293" w:line="296" w:lineRule="auto"/>
        <w:ind w:left="-5" w:right="5" w:hanging="10"/>
        <w:jc w:val="both"/>
      </w:pPr>
      <w:r>
        <w:rPr>
          <w:rFonts w:ascii="Times New Roman" w:eastAsia="Times New Roman" w:hAnsi="Times New Roman" w:cs="Times New Roman"/>
          <w:sz w:val="24"/>
        </w:rPr>
        <w:t xml:space="preserve">The ratio f(n)/n² decreases and converges to 3, in agreement with the Θ(n²) result and the constants found above (3 ≤ ratio ≤ 63, and in fact ≤ 4 for n ≥ 64). </w:t>
      </w:r>
    </w:p>
    <w:p w14:paraId="315E9229" w14:textId="77777777" w:rsidR="009702E2" w:rsidRDefault="00D07D32">
      <w:pPr>
        <w:pStyle w:val="Heading3"/>
        <w:ind w:left="-5"/>
      </w:pPr>
      <w:r>
        <w:t>(f.5) f(n) is not O(n)</w:t>
      </w:r>
      <w:r>
        <w:rPr>
          <w:b w:val="0"/>
          <w:color w:val="2E74B5"/>
          <w:sz w:val="26"/>
        </w:rPr>
        <w:t xml:space="preserve"> </w:t>
      </w:r>
    </w:p>
    <w:p w14:paraId="141A0D28" w14:textId="77777777" w:rsidR="009702E2" w:rsidRDefault="00D07D32">
      <w:pPr>
        <w:spacing w:after="127" w:line="296" w:lineRule="auto"/>
        <w:ind w:left="-5" w:right="5" w:hanging="10"/>
        <w:jc w:val="both"/>
      </w:pPr>
      <w:r>
        <w:rPr>
          <w:rFonts w:ascii="Times New Roman" w:eastAsia="Times New Roman" w:hAnsi="Times New Roman" w:cs="Times New Roman"/>
          <w:b/>
          <w:sz w:val="24"/>
        </w:rPr>
        <w:t>Proof by contradiction.</w:t>
      </w:r>
      <w:r>
        <w:rPr>
          <w:rFonts w:ascii="Times New Roman" w:eastAsia="Times New Roman" w:hAnsi="Times New Roman" w:cs="Times New Roman"/>
          <w:sz w:val="24"/>
        </w:rPr>
        <w:t xml:space="preserve"> Suppose f(n) = O(n). Then there are constants c &gt; 0 and n₀ ≥ 1 with f(n) ≤ c·n for all n ≥ n₀. From the lower bound in (f.2), f(n) ≥ 3n² for all n ≥ 1. Therefore for all n ≥ n₀: </w:t>
      </w:r>
    </w:p>
    <w:p w14:paraId="46777E57" w14:textId="77777777" w:rsidR="009702E2" w:rsidRDefault="00D07D32">
      <w:pPr>
        <w:spacing w:after="107"/>
        <w:ind w:left="10" w:right="6" w:hanging="10"/>
        <w:jc w:val="center"/>
      </w:pPr>
      <w:r>
        <w:rPr>
          <w:rFonts w:ascii="Cambria Math" w:eastAsia="Cambria Math" w:hAnsi="Cambria Math" w:cs="Cambria Math"/>
          <w:sz w:val="24"/>
        </w:rPr>
        <w:t>3n² ≤ f(n) ≤ c·n    ⇒    3n ≤ c    ⇒    n ≤ c/3.</w:t>
      </w:r>
      <w:r>
        <w:rPr>
          <w:rFonts w:ascii="Times New Roman" w:eastAsia="Times New Roman" w:hAnsi="Times New Roman" w:cs="Times New Roman"/>
          <w:sz w:val="24"/>
        </w:rPr>
        <w:t xml:space="preserve"> </w:t>
      </w:r>
    </w:p>
    <w:p w14:paraId="71369C08" w14:textId="77777777" w:rsidR="009702E2" w:rsidRDefault="00D07D32">
      <w:pPr>
        <w:spacing w:after="115" w:line="296" w:lineRule="auto"/>
        <w:ind w:left="-5" w:right="5" w:hanging="10"/>
        <w:jc w:val="both"/>
      </w:pPr>
      <w:r>
        <w:rPr>
          <w:rFonts w:ascii="Times New Roman" w:eastAsia="Times New Roman" w:hAnsi="Times New Roman" w:cs="Times New Roman"/>
          <w:sz w:val="24"/>
        </w:rPr>
        <w:t xml:space="preserve">But this must hold for </w:t>
      </w:r>
      <w:r>
        <w:rPr>
          <w:rFonts w:ascii="Times New Roman" w:eastAsia="Times New Roman" w:hAnsi="Times New Roman" w:cs="Times New Roman"/>
          <w:i/>
          <w:sz w:val="24"/>
        </w:rPr>
        <w:t>every</w:t>
      </w:r>
      <w:r>
        <w:rPr>
          <w:rFonts w:ascii="Times New Roman" w:eastAsia="Times New Roman" w:hAnsi="Times New Roman" w:cs="Times New Roman"/>
          <w:sz w:val="24"/>
        </w:rPr>
        <w:t xml:space="preserve"> n ≥ n₀, including n = max(n₀, </w:t>
      </w:r>
      <w:r>
        <w:rPr>
          <w:rFonts w:ascii="Cambria Math" w:eastAsia="Cambria Math" w:hAnsi="Cambria Math" w:cs="Cambria Math"/>
          <w:sz w:val="24"/>
        </w:rPr>
        <w:t>⌈</w:t>
      </w:r>
      <w:r>
        <w:rPr>
          <w:rFonts w:ascii="Times New Roman" w:eastAsia="Times New Roman" w:hAnsi="Times New Roman" w:cs="Times New Roman"/>
          <w:sz w:val="24"/>
        </w:rPr>
        <w:t>c/3</w:t>
      </w:r>
      <w:r>
        <w:rPr>
          <w:rFonts w:ascii="Cambria Math" w:eastAsia="Cambria Math" w:hAnsi="Cambria Math" w:cs="Cambria Math"/>
          <w:sz w:val="24"/>
        </w:rPr>
        <w:t>⌉</w:t>
      </w:r>
      <w:r>
        <w:rPr>
          <w:rFonts w:ascii="Times New Roman" w:eastAsia="Times New Roman" w:hAnsi="Times New Roman" w:cs="Times New Roman"/>
          <w:sz w:val="24"/>
        </w:rPr>
        <w:t xml:space="preserve"> + 1) &gt; c/3, for which n ≤ c/3 is false. This is a contradiction, so no such c and n₀ exist and </w:t>
      </w:r>
      <w:r>
        <w:rPr>
          <w:rFonts w:ascii="Times New Roman" w:eastAsia="Times New Roman" w:hAnsi="Times New Roman" w:cs="Times New Roman"/>
          <w:b/>
          <w:sz w:val="24"/>
        </w:rPr>
        <w:t>f(n) ≠ O(n)</w:t>
      </w:r>
      <w:r>
        <w:rPr>
          <w:rFonts w:ascii="Times New Roman" w:eastAsia="Times New Roman" w:hAnsi="Times New Roman" w:cs="Times New Roman"/>
          <w:sz w:val="24"/>
        </w:rPr>
        <w:t xml:space="preserve">. </w:t>
      </w:r>
      <w:r>
        <w:rPr>
          <w:rFonts w:ascii="Cambria Math" w:eastAsia="Cambria Math" w:hAnsi="Cambria Math" w:cs="Cambria Math"/>
          <w:sz w:val="24"/>
        </w:rPr>
        <w:t>∎</w:t>
      </w:r>
      <w:r>
        <w:rPr>
          <w:rFonts w:ascii="Times New Roman" w:eastAsia="Times New Roman" w:hAnsi="Times New Roman" w:cs="Times New Roman"/>
          <w:sz w:val="24"/>
        </w:rPr>
        <w:t xml:space="preserve"> </w:t>
      </w:r>
    </w:p>
    <w:p w14:paraId="570CC33C" w14:textId="77777777" w:rsidR="009702E2" w:rsidRDefault="00D07D32">
      <w:pPr>
        <w:spacing w:after="293" w:line="296" w:lineRule="auto"/>
        <w:ind w:left="-5" w:right="5" w:hanging="10"/>
        <w:jc w:val="both"/>
      </w:pPr>
      <w:r>
        <w:rPr>
          <w:rFonts w:ascii="Times New Roman" w:eastAsia="Times New Roman" w:hAnsi="Times New Roman" w:cs="Times New Roman"/>
          <w:b/>
          <w:sz w:val="24"/>
        </w:rPr>
        <w:t>Limit argument (alternative).</w:t>
      </w:r>
      <w:r>
        <w:rPr>
          <w:rFonts w:ascii="Times New Roman" w:eastAsia="Times New Roman" w:hAnsi="Times New Roman" w:cs="Times New Roman"/>
          <w:sz w:val="24"/>
        </w:rPr>
        <w:t xml:space="preserve"> lim f(n)/n = lim (3n + 10 log n + 50/n) = ∞ ≠ finite constant, so f grows strictly faster than n; thus f(n) = ω(n) and in particular not O(n). </w:t>
      </w:r>
    </w:p>
    <w:p w14:paraId="1FAAB708" w14:textId="77777777" w:rsidR="009702E2" w:rsidRDefault="00D07D32">
      <w:pPr>
        <w:pStyle w:val="Heading3"/>
        <w:ind w:left="-5"/>
      </w:pPr>
      <w:r>
        <w:t>(f.6) Interpretation for ShopSphere</w:t>
      </w:r>
      <w:r>
        <w:rPr>
          <w:b w:val="0"/>
          <w:color w:val="2E74B5"/>
          <w:sz w:val="26"/>
        </w:rPr>
        <w:t xml:space="preserve"> </w:t>
      </w:r>
    </w:p>
    <w:p w14:paraId="733C6666" w14:textId="77777777" w:rsidR="009702E2" w:rsidRDefault="00D07D32">
      <w:pPr>
        <w:spacing w:after="122" w:line="300" w:lineRule="auto"/>
        <w:ind w:left="-5" w:hanging="10"/>
        <w:jc w:val="both"/>
      </w:pPr>
      <w:r>
        <w:rPr>
          <w:rFonts w:ascii="Times New Roman" w:eastAsia="Times New Roman" w:hAnsi="Times New Roman" w:cs="Times New Roman"/>
          <w:sz w:val="24"/>
        </w:rPr>
        <w:t xml:space="preserve">The lower-order terms 10 n log n and 50 are irrelevant at scale – </w:t>
      </w:r>
      <w:r>
        <w:rPr>
          <w:rFonts w:ascii="Times New Roman" w:eastAsia="Times New Roman" w:hAnsi="Times New Roman" w:cs="Times New Roman"/>
          <w:sz w:val="24"/>
        </w:rPr>
        <w:t xml:space="preserve">at n = 10⁶ they account for only 0.007 % of the total. The report generator is a genuinely quadratic job: the ×10 growth of the catalogue will multiply its cost by ×100, from ≈ 3.0 × 10¹⁰ operations (about 5 minutes) to ≈ 3.0 × 10¹² operations (about 30,000 s ≈ 8.3 hours at 10⁸ operations per second). Optimising the constant 3 or the n log n term will not help; the quadratic part itself must be restructured (Part (g)). </w:t>
      </w:r>
    </w:p>
    <w:p w14:paraId="6F31559B" w14:textId="77777777" w:rsidR="009702E2" w:rsidRDefault="00D07D32">
      <w:pPr>
        <w:pStyle w:val="Heading2"/>
        <w:ind w:left="-5"/>
      </w:pPr>
      <w:r>
        <w:t>Part (g): Scalability Decision</w:t>
      </w:r>
      <w:r>
        <w:rPr>
          <w:b w:val="0"/>
          <w:color w:val="2E74B5"/>
        </w:rPr>
        <w:t xml:space="preserve"> </w:t>
      </w:r>
    </w:p>
    <w:p w14:paraId="52AE1391" w14:textId="77777777" w:rsidR="009702E2" w:rsidRDefault="00D07D32">
      <w:pPr>
        <w:spacing w:after="258"/>
        <w:ind w:left="-29" w:right="-25"/>
      </w:pPr>
      <w:r>
        <w:rPr>
          <w:noProof/>
        </w:rPr>
        <mc:AlternateContent>
          <mc:Choice Requires="wpg">
            <w:drawing>
              <wp:inline distT="0" distB="0" distL="0" distR="0" wp14:anchorId="16C84AAE" wp14:editId="1CE5B67A">
                <wp:extent cx="5769229" cy="12192"/>
                <wp:effectExtent l="0" t="0" r="0" b="0"/>
                <wp:docPr id="63834" name="Group 63834"/>
                <wp:cNvGraphicFramePr/>
                <a:graphic xmlns:a="http://schemas.openxmlformats.org/drawingml/2006/main">
                  <a:graphicData uri="http://schemas.microsoft.com/office/word/2010/wordprocessingGroup">
                    <wpg:wgp>
                      <wpg:cNvGrpSpPr/>
                      <wpg:grpSpPr>
                        <a:xfrm>
                          <a:off x="0" y="0"/>
                          <a:ext cx="5769229" cy="12192"/>
                          <a:chOff x="0" y="0"/>
                          <a:chExt cx="5769229" cy="12192"/>
                        </a:xfrm>
                      </wpg:grpSpPr>
                      <wps:wsp>
                        <wps:cNvPr id="66812" name="Shape 66812"/>
                        <wps:cNvSpPr/>
                        <wps:spPr>
                          <a:xfrm>
                            <a:off x="0" y="0"/>
                            <a:ext cx="5769229" cy="12192"/>
                          </a:xfrm>
                          <a:custGeom>
                            <a:avLst/>
                            <a:gdLst/>
                            <a:ahLst/>
                            <a:cxnLst/>
                            <a:rect l="0" t="0" r="0" b="0"/>
                            <a:pathLst>
                              <a:path w="5769229" h="12192">
                                <a:moveTo>
                                  <a:pt x="0" y="0"/>
                                </a:moveTo>
                                <a:lnTo>
                                  <a:pt x="5769229" y="0"/>
                                </a:lnTo>
                                <a:lnTo>
                                  <a:pt x="5769229"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63834" style="width:454.27pt;height:0.960022pt;mso-position-horizontal-relative:char;mso-position-vertical-relative:line" coordsize="57692,121">
                <v:shape id="Shape 66813" style="position:absolute;width:57692;height:121;left:0;top:0;" coordsize="5769229,12192" path="m0,0l5769229,0l5769229,12192l0,12192l0,0">
                  <v:stroke weight="0pt" endcap="flat" joinstyle="miter" miterlimit="10" on="false" color="#000000" opacity="0"/>
                  <v:fill on="true" color="#1f3864"/>
                </v:shape>
              </v:group>
            </w:pict>
          </mc:Fallback>
        </mc:AlternateContent>
      </w:r>
    </w:p>
    <w:p w14:paraId="7B31900B" w14:textId="77777777" w:rsidR="009702E2" w:rsidRDefault="00D07D32">
      <w:pPr>
        <w:spacing w:after="289" w:line="300" w:lineRule="auto"/>
        <w:ind w:left="-5" w:hanging="10"/>
        <w:jc w:val="both"/>
      </w:pPr>
      <w:r>
        <w:rPr>
          <w:rFonts w:ascii="Times New Roman" w:eastAsia="Times New Roman" w:hAnsi="Times New Roman" w:cs="Times New Roman"/>
          <w:sz w:val="24"/>
        </w:rPr>
        <w:t xml:space="preserve">In this part I convert the exact or asymptotic counts of the modules into running time for n = 1,000,000, compare them with the nightly processing window of 10 minutes (600 s), and decide which modules must be redesigned. </w:t>
      </w:r>
    </w:p>
    <w:p w14:paraId="376FE531" w14:textId="77777777" w:rsidR="009702E2" w:rsidRDefault="00D07D32">
      <w:pPr>
        <w:pStyle w:val="Heading3"/>
        <w:spacing w:after="0"/>
        <w:ind w:left="-5"/>
      </w:pPr>
      <w:r>
        <w:t>(g.1) Operation counts at n = 1,000,000</w:t>
      </w:r>
      <w:r>
        <w:rPr>
          <w:b w:val="0"/>
          <w:color w:val="2E74B5"/>
          <w:sz w:val="26"/>
        </w:rPr>
        <w:t xml:space="preserve"> </w:t>
      </w:r>
    </w:p>
    <w:tbl>
      <w:tblPr>
        <w:tblStyle w:val="TableGrid"/>
        <w:tblW w:w="9025" w:type="dxa"/>
        <w:tblInd w:w="6" w:type="dxa"/>
        <w:tblCellMar>
          <w:top w:w="15" w:type="dxa"/>
          <w:left w:w="0" w:type="dxa"/>
          <w:bottom w:w="0" w:type="dxa"/>
          <w:right w:w="4" w:type="dxa"/>
        </w:tblCellMar>
        <w:tblLook w:val="04A0" w:firstRow="1" w:lastRow="0" w:firstColumn="1" w:lastColumn="0" w:noHBand="0" w:noVBand="1"/>
      </w:tblPr>
      <w:tblGrid>
        <w:gridCol w:w="2195"/>
        <w:gridCol w:w="3293"/>
        <w:gridCol w:w="3537"/>
      </w:tblGrid>
      <w:tr w:rsidR="009702E2" w14:paraId="360BDAA6" w14:textId="77777777">
        <w:trPr>
          <w:trHeight w:val="351"/>
        </w:trPr>
        <w:tc>
          <w:tcPr>
            <w:tcW w:w="2200" w:type="dxa"/>
            <w:tcBorders>
              <w:top w:val="single" w:sz="4" w:space="0" w:color="808080"/>
              <w:left w:val="single" w:sz="4" w:space="0" w:color="808080"/>
              <w:bottom w:val="single" w:sz="4" w:space="0" w:color="808080"/>
              <w:right w:val="single" w:sz="4" w:space="0" w:color="808080"/>
            </w:tcBorders>
            <w:shd w:val="clear" w:color="auto" w:fill="1F3864"/>
          </w:tcPr>
          <w:p w14:paraId="5AB8518E" w14:textId="77777777" w:rsidR="009702E2" w:rsidRDefault="00D07D32">
            <w:pPr>
              <w:spacing w:after="0"/>
              <w:ind w:left="5"/>
              <w:jc w:val="center"/>
            </w:pPr>
            <w:r>
              <w:rPr>
                <w:rFonts w:ascii="Times New Roman" w:eastAsia="Times New Roman" w:hAnsi="Times New Roman" w:cs="Times New Roman"/>
                <w:b/>
                <w:color w:val="FFFFFF"/>
                <w:sz w:val="21"/>
              </w:rPr>
              <w:t>Module</w:t>
            </w:r>
            <w:r>
              <w:rPr>
                <w:rFonts w:ascii="Times New Roman" w:eastAsia="Times New Roman" w:hAnsi="Times New Roman" w:cs="Times New Roman"/>
                <w:color w:val="FFFFFF"/>
                <w:sz w:val="24"/>
              </w:rPr>
              <w:t xml:space="preserve"> </w:t>
            </w:r>
          </w:p>
        </w:tc>
        <w:tc>
          <w:tcPr>
            <w:tcW w:w="3301" w:type="dxa"/>
            <w:tcBorders>
              <w:top w:val="single" w:sz="4" w:space="0" w:color="808080"/>
              <w:left w:val="single" w:sz="4" w:space="0" w:color="808080"/>
              <w:bottom w:val="single" w:sz="4" w:space="0" w:color="808080"/>
              <w:right w:val="single" w:sz="4" w:space="0" w:color="808080"/>
            </w:tcBorders>
            <w:shd w:val="clear" w:color="auto" w:fill="1F3864"/>
          </w:tcPr>
          <w:p w14:paraId="6C1D9CBC" w14:textId="77777777" w:rsidR="009702E2" w:rsidRDefault="00D07D32">
            <w:pPr>
              <w:spacing w:after="0"/>
              <w:ind w:left="4"/>
              <w:jc w:val="center"/>
            </w:pPr>
            <w:r>
              <w:rPr>
                <w:rFonts w:ascii="Times New Roman" w:eastAsia="Times New Roman" w:hAnsi="Times New Roman" w:cs="Times New Roman"/>
                <w:b/>
                <w:color w:val="FFFFFF"/>
                <w:sz w:val="21"/>
              </w:rPr>
              <w:t>Formula used</w:t>
            </w:r>
            <w:r>
              <w:rPr>
                <w:rFonts w:ascii="Times New Roman" w:eastAsia="Times New Roman" w:hAnsi="Times New Roman" w:cs="Times New Roman"/>
                <w:color w:val="FFFFFF"/>
                <w:sz w:val="24"/>
              </w:rPr>
              <w:t xml:space="preserve"> </w:t>
            </w:r>
          </w:p>
        </w:tc>
        <w:tc>
          <w:tcPr>
            <w:tcW w:w="3525" w:type="dxa"/>
            <w:tcBorders>
              <w:top w:val="single" w:sz="4" w:space="0" w:color="808080"/>
              <w:left w:val="single" w:sz="4" w:space="0" w:color="808080"/>
              <w:bottom w:val="single" w:sz="4" w:space="0" w:color="808080"/>
              <w:right w:val="single" w:sz="4" w:space="0" w:color="808080"/>
            </w:tcBorders>
            <w:shd w:val="clear" w:color="auto" w:fill="1F3864"/>
          </w:tcPr>
          <w:p w14:paraId="4712C491" w14:textId="77777777" w:rsidR="009702E2" w:rsidRDefault="00D07D32">
            <w:pPr>
              <w:spacing w:after="0"/>
              <w:ind w:left="3"/>
              <w:jc w:val="center"/>
            </w:pPr>
            <w:r>
              <w:rPr>
                <w:rFonts w:ascii="Times New Roman" w:eastAsia="Times New Roman" w:hAnsi="Times New Roman" w:cs="Times New Roman"/>
                <w:b/>
                <w:color w:val="FFFFFF"/>
                <w:sz w:val="21"/>
              </w:rPr>
              <w:t>Operations at n = 10⁶</w:t>
            </w:r>
            <w:r>
              <w:rPr>
                <w:rFonts w:ascii="Times New Roman" w:eastAsia="Times New Roman" w:hAnsi="Times New Roman" w:cs="Times New Roman"/>
                <w:color w:val="FFFFFF"/>
                <w:sz w:val="24"/>
              </w:rPr>
              <w:t xml:space="preserve"> </w:t>
            </w:r>
          </w:p>
        </w:tc>
      </w:tr>
      <w:tr w:rsidR="009702E2" w14:paraId="742E95A1" w14:textId="77777777">
        <w:trPr>
          <w:trHeight w:val="392"/>
        </w:trPr>
        <w:tc>
          <w:tcPr>
            <w:tcW w:w="2200" w:type="dxa"/>
            <w:tcBorders>
              <w:top w:val="single" w:sz="4" w:space="0" w:color="808080"/>
              <w:left w:val="single" w:sz="4" w:space="0" w:color="808080"/>
              <w:bottom w:val="single" w:sz="4" w:space="0" w:color="808080"/>
              <w:right w:val="single" w:sz="4" w:space="0" w:color="808080"/>
            </w:tcBorders>
          </w:tcPr>
          <w:p w14:paraId="7FCFE253" w14:textId="77777777" w:rsidR="009702E2" w:rsidRDefault="00D07D32">
            <w:pPr>
              <w:spacing w:after="0"/>
              <w:ind w:left="90"/>
            </w:pPr>
            <w:r>
              <w:rPr>
                <w:rFonts w:ascii="Times New Roman" w:eastAsia="Times New Roman" w:hAnsi="Times New Roman" w:cs="Times New Roman"/>
                <w:sz w:val="21"/>
              </w:rPr>
              <w:t>M1</w:t>
            </w:r>
            <w:r>
              <w:rPr>
                <w:rFonts w:ascii="Times New Roman" w:eastAsia="Times New Roman" w:hAnsi="Times New Roman" w:cs="Times New Roman"/>
                <w:sz w:val="24"/>
              </w:rPr>
              <w:t xml:space="preserve"> </w:t>
            </w:r>
          </w:p>
        </w:tc>
        <w:tc>
          <w:tcPr>
            <w:tcW w:w="3301" w:type="dxa"/>
            <w:tcBorders>
              <w:top w:val="single" w:sz="4" w:space="0" w:color="808080"/>
              <w:left w:val="single" w:sz="4" w:space="0" w:color="808080"/>
              <w:bottom w:val="single" w:sz="4" w:space="0" w:color="808080"/>
              <w:right w:val="nil"/>
            </w:tcBorders>
          </w:tcPr>
          <w:p w14:paraId="652A8A0E" w14:textId="77777777" w:rsidR="009702E2" w:rsidRDefault="00D07D32">
            <w:pPr>
              <w:spacing w:after="0"/>
              <w:ind w:left="89"/>
            </w:pPr>
            <w:r>
              <w:rPr>
                <w:rFonts w:ascii="Times New Roman" w:eastAsia="Times New Roman" w:hAnsi="Times New Roman" w:cs="Times New Roman"/>
                <w:sz w:val="21"/>
              </w:rPr>
              <w:t>n(n − 1)/2</w:t>
            </w:r>
            <w:r>
              <w:rPr>
                <w:rFonts w:ascii="Times New Roman" w:eastAsia="Times New Roman" w:hAnsi="Times New Roman" w:cs="Times New Roman"/>
                <w:sz w:val="24"/>
              </w:rPr>
              <w:t xml:space="preserve"> </w:t>
            </w:r>
          </w:p>
        </w:tc>
        <w:tc>
          <w:tcPr>
            <w:tcW w:w="3525" w:type="dxa"/>
            <w:vMerge w:val="restart"/>
            <w:tcBorders>
              <w:top w:val="single" w:sz="4" w:space="0" w:color="808080"/>
              <w:left w:val="nil"/>
              <w:bottom w:val="single" w:sz="4" w:space="0" w:color="808080"/>
              <w:right w:val="single" w:sz="4" w:space="0" w:color="808080"/>
            </w:tcBorders>
          </w:tcPr>
          <w:p w14:paraId="2BFF1753" w14:textId="77777777" w:rsidR="009702E2" w:rsidRDefault="00D07D32">
            <w:pPr>
              <w:spacing w:after="0"/>
              <w:ind w:left="-5"/>
            </w:pPr>
            <w:r>
              <w:rPr>
                <w:noProof/>
              </w:rPr>
              <w:drawing>
                <wp:inline distT="0" distB="0" distL="0" distR="0" wp14:anchorId="339621D1" wp14:editId="219C0AF2">
                  <wp:extent cx="2246376" cy="1118616"/>
                  <wp:effectExtent l="0" t="0" r="0" b="0"/>
                  <wp:docPr id="63899" name="Picture 63899"/>
                  <wp:cNvGraphicFramePr/>
                  <a:graphic xmlns:a="http://schemas.openxmlformats.org/drawingml/2006/main">
                    <a:graphicData uri="http://schemas.openxmlformats.org/drawingml/2006/picture">
                      <pic:pic xmlns:pic="http://schemas.openxmlformats.org/drawingml/2006/picture">
                        <pic:nvPicPr>
                          <pic:cNvPr id="63899" name="Picture 63899"/>
                          <pic:cNvPicPr/>
                        </pic:nvPicPr>
                        <pic:blipFill>
                          <a:blip r:embed="rId11"/>
                          <a:stretch>
                            <a:fillRect/>
                          </a:stretch>
                        </pic:blipFill>
                        <pic:spPr>
                          <a:xfrm>
                            <a:off x="0" y="0"/>
                            <a:ext cx="2246376" cy="1118616"/>
                          </a:xfrm>
                          <a:prstGeom prst="rect">
                            <a:avLst/>
                          </a:prstGeom>
                        </pic:spPr>
                      </pic:pic>
                    </a:graphicData>
                  </a:graphic>
                </wp:inline>
              </w:drawing>
            </w:r>
          </w:p>
        </w:tc>
      </w:tr>
      <w:tr w:rsidR="009702E2" w14:paraId="4D052750" w14:textId="77777777">
        <w:trPr>
          <w:trHeight w:val="377"/>
        </w:trPr>
        <w:tc>
          <w:tcPr>
            <w:tcW w:w="2200" w:type="dxa"/>
            <w:tcBorders>
              <w:top w:val="single" w:sz="4" w:space="0" w:color="808080"/>
              <w:left w:val="single" w:sz="4" w:space="0" w:color="808080"/>
              <w:bottom w:val="single" w:sz="4" w:space="0" w:color="808080"/>
              <w:right w:val="single" w:sz="4" w:space="0" w:color="808080"/>
            </w:tcBorders>
          </w:tcPr>
          <w:p w14:paraId="3A2F3075" w14:textId="77777777" w:rsidR="009702E2" w:rsidRDefault="00D07D32">
            <w:pPr>
              <w:spacing w:after="0"/>
              <w:ind w:left="90"/>
            </w:pPr>
            <w:r>
              <w:rPr>
                <w:rFonts w:ascii="Times New Roman" w:eastAsia="Times New Roman" w:hAnsi="Times New Roman" w:cs="Times New Roman"/>
                <w:sz w:val="21"/>
              </w:rPr>
              <w:t>M2</w:t>
            </w:r>
            <w:r>
              <w:rPr>
                <w:rFonts w:ascii="Times New Roman" w:eastAsia="Times New Roman" w:hAnsi="Times New Roman" w:cs="Times New Roman"/>
                <w:sz w:val="24"/>
              </w:rPr>
              <w:t xml:space="preserve"> </w:t>
            </w:r>
          </w:p>
        </w:tc>
        <w:tc>
          <w:tcPr>
            <w:tcW w:w="3301" w:type="dxa"/>
            <w:tcBorders>
              <w:top w:val="single" w:sz="4" w:space="0" w:color="808080"/>
              <w:left w:val="single" w:sz="4" w:space="0" w:color="808080"/>
              <w:bottom w:val="single" w:sz="4" w:space="0" w:color="808080"/>
              <w:right w:val="nil"/>
            </w:tcBorders>
          </w:tcPr>
          <w:p w14:paraId="3F62D2CB" w14:textId="77777777" w:rsidR="009702E2" w:rsidRDefault="00D07D32">
            <w:pPr>
              <w:spacing w:after="0"/>
              <w:ind w:left="89"/>
            </w:pPr>
            <w:r>
              <w:rPr>
                <w:rFonts w:ascii="Times New Roman" w:eastAsia="Times New Roman" w:hAnsi="Times New Roman" w:cs="Times New Roman"/>
                <w:sz w:val="21"/>
              </w:rPr>
              <w:t>2^</w:t>
            </w:r>
            <w:r>
              <w:rPr>
                <w:rFonts w:ascii="Cambria Math" w:eastAsia="Cambria Math" w:hAnsi="Cambria Math" w:cs="Cambria Math"/>
                <w:sz w:val="21"/>
              </w:rPr>
              <w:t>⌈</w:t>
            </w:r>
            <w:r>
              <w:rPr>
                <w:rFonts w:ascii="Times New Roman" w:eastAsia="Times New Roman" w:hAnsi="Times New Roman" w:cs="Times New Roman"/>
                <w:sz w:val="21"/>
              </w:rPr>
              <w:t>log₂ n</w:t>
            </w:r>
            <w:r>
              <w:rPr>
                <w:rFonts w:ascii="Cambria Math" w:eastAsia="Cambria Math" w:hAnsi="Cambria Math" w:cs="Cambria Math"/>
                <w:sz w:val="21"/>
              </w:rPr>
              <w:t>⌉</w:t>
            </w:r>
            <w:r>
              <w:rPr>
                <w:rFonts w:ascii="Times New Roman" w:eastAsia="Times New Roman" w:hAnsi="Times New Roman" w:cs="Times New Roman"/>
                <w:sz w:val="21"/>
              </w:rPr>
              <w:t xml:space="preserve"> − 1 = 2²⁰ − 1</w:t>
            </w:r>
            <w:r>
              <w:rPr>
                <w:rFonts w:ascii="Times New Roman" w:eastAsia="Times New Roman" w:hAnsi="Times New Roman" w:cs="Times New Roman"/>
                <w:sz w:val="24"/>
              </w:rPr>
              <w:t xml:space="preserve"> </w:t>
            </w:r>
          </w:p>
        </w:tc>
        <w:tc>
          <w:tcPr>
            <w:tcW w:w="0" w:type="auto"/>
            <w:vMerge/>
            <w:tcBorders>
              <w:top w:val="nil"/>
              <w:left w:val="nil"/>
              <w:bottom w:val="nil"/>
              <w:right w:val="single" w:sz="4" w:space="0" w:color="808080"/>
            </w:tcBorders>
          </w:tcPr>
          <w:p w14:paraId="4D3D8ADD" w14:textId="77777777" w:rsidR="009702E2" w:rsidRDefault="009702E2"/>
        </w:tc>
      </w:tr>
      <w:tr w:rsidR="009702E2" w14:paraId="719593C4" w14:textId="77777777">
        <w:trPr>
          <w:trHeight w:val="377"/>
        </w:trPr>
        <w:tc>
          <w:tcPr>
            <w:tcW w:w="2200" w:type="dxa"/>
            <w:tcBorders>
              <w:top w:val="single" w:sz="4" w:space="0" w:color="808080"/>
              <w:left w:val="single" w:sz="4" w:space="0" w:color="808080"/>
              <w:bottom w:val="single" w:sz="4" w:space="0" w:color="808080"/>
              <w:right w:val="single" w:sz="4" w:space="0" w:color="808080"/>
            </w:tcBorders>
          </w:tcPr>
          <w:p w14:paraId="59C1F889" w14:textId="77777777" w:rsidR="009702E2" w:rsidRDefault="00D07D32">
            <w:pPr>
              <w:spacing w:after="0"/>
              <w:ind w:left="90"/>
            </w:pPr>
            <w:r>
              <w:rPr>
                <w:rFonts w:ascii="Times New Roman" w:eastAsia="Times New Roman" w:hAnsi="Times New Roman" w:cs="Times New Roman"/>
                <w:sz w:val="21"/>
              </w:rPr>
              <w:t>S2 (per search)</w:t>
            </w:r>
            <w:r>
              <w:rPr>
                <w:rFonts w:ascii="Times New Roman" w:eastAsia="Times New Roman" w:hAnsi="Times New Roman" w:cs="Times New Roman"/>
                <w:sz w:val="24"/>
              </w:rPr>
              <w:t xml:space="preserve"> </w:t>
            </w:r>
          </w:p>
        </w:tc>
        <w:tc>
          <w:tcPr>
            <w:tcW w:w="3301" w:type="dxa"/>
            <w:tcBorders>
              <w:top w:val="single" w:sz="4" w:space="0" w:color="808080"/>
              <w:left w:val="single" w:sz="4" w:space="0" w:color="808080"/>
              <w:bottom w:val="single" w:sz="4" w:space="0" w:color="808080"/>
              <w:right w:val="single" w:sz="4" w:space="0" w:color="808080"/>
            </w:tcBorders>
          </w:tcPr>
          <w:p w14:paraId="01687CC2" w14:textId="77777777" w:rsidR="009702E2" w:rsidRDefault="00D07D32">
            <w:pPr>
              <w:spacing w:after="0"/>
              <w:ind w:left="89"/>
            </w:pPr>
            <w:r>
              <w:rPr>
                <w:rFonts w:ascii="Cambria Math" w:eastAsia="Cambria Math" w:hAnsi="Cambria Math" w:cs="Cambria Math"/>
                <w:sz w:val="21"/>
              </w:rPr>
              <w:t>⌊</w:t>
            </w:r>
            <w:r>
              <w:rPr>
                <w:rFonts w:ascii="Times New Roman" w:eastAsia="Times New Roman" w:hAnsi="Times New Roman" w:cs="Times New Roman"/>
                <w:sz w:val="21"/>
              </w:rPr>
              <w:t>log₂ n</w:t>
            </w:r>
            <w:r>
              <w:rPr>
                <w:rFonts w:ascii="Cambria Math" w:eastAsia="Cambria Math" w:hAnsi="Cambria Math" w:cs="Cambria Math"/>
                <w:sz w:val="21"/>
              </w:rPr>
              <w:t>⌋</w:t>
            </w:r>
            <w:r>
              <w:rPr>
                <w:rFonts w:ascii="Times New Roman" w:eastAsia="Times New Roman" w:hAnsi="Times New Roman" w:cs="Times New Roman"/>
                <w:sz w:val="21"/>
              </w:rPr>
              <w:t xml:space="preserve"> + 1</w:t>
            </w:r>
            <w:r>
              <w:rPr>
                <w:rFonts w:ascii="Times New Roman" w:eastAsia="Times New Roman" w:hAnsi="Times New Roman" w:cs="Times New Roman"/>
                <w:sz w:val="24"/>
              </w:rPr>
              <w:t xml:space="preserve"> </w:t>
            </w:r>
          </w:p>
        </w:tc>
        <w:tc>
          <w:tcPr>
            <w:tcW w:w="0" w:type="auto"/>
            <w:vMerge/>
            <w:tcBorders>
              <w:top w:val="nil"/>
              <w:left w:val="nil"/>
              <w:bottom w:val="nil"/>
              <w:right w:val="single" w:sz="4" w:space="0" w:color="808080"/>
            </w:tcBorders>
          </w:tcPr>
          <w:p w14:paraId="2086E1EA" w14:textId="77777777" w:rsidR="009702E2" w:rsidRDefault="009702E2"/>
        </w:tc>
      </w:tr>
      <w:tr w:rsidR="009702E2" w14:paraId="52AE7B09" w14:textId="77777777">
        <w:trPr>
          <w:trHeight w:val="372"/>
        </w:trPr>
        <w:tc>
          <w:tcPr>
            <w:tcW w:w="2200" w:type="dxa"/>
            <w:tcBorders>
              <w:top w:val="single" w:sz="4" w:space="0" w:color="808080"/>
              <w:left w:val="single" w:sz="4" w:space="0" w:color="808080"/>
              <w:bottom w:val="single" w:sz="4" w:space="0" w:color="808080"/>
              <w:right w:val="single" w:sz="4" w:space="0" w:color="808080"/>
            </w:tcBorders>
          </w:tcPr>
          <w:p w14:paraId="1252AFAB" w14:textId="77777777" w:rsidR="009702E2" w:rsidRDefault="00D07D32">
            <w:pPr>
              <w:spacing w:after="0"/>
              <w:ind w:left="90"/>
            </w:pPr>
            <w:r>
              <w:rPr>
                <w:rFonts w:ascii="Times New Roman" w:eastAsia="Times New Roman" w:hAnsi="Times New Roman" w:cs="Times New Roman"/>
                <w:sz w:val="21"/>
              </w:rPr>
              <w:lastRenderedPageBreak/>
              <w:t>M4 current</w:t>
            </w:r>
            <w:r>
              <w:rPr>
                <w:rFonts w:ascii="Times New Roman" w:eastAsia="Times New Roman" w:hAnsi="Times New Roman" w:cs="Times New Roman"/>
                <w:sz w:val="24"/>
              </w:rPr>
              <w:t xml:space="preserve"> </w:t>
            </w:r>
          </w:p>
        </w:tc>
        <w:tc>
          <w:tcPr>
            <w:tcW w:w="3301" w:type="dxa"/>
            <w:tcBorders>
              <w:top w:val="single" w:sz="4" w:space="0" w:color="808080"/>
              <w:left w:val="single" w:sz="4" w:space="0" w:color="808080"/>
              <w:bottom w:val="single" w:sz="4" w:space="0" w:color="808080"/>
              <w:right w:val="nil"/>
            </w:tcBorders>
          </w:tcPr>
          <w:p w14:paraId="0929ECBF" w14:textId="77777777" w:rsidR="009702E2" w:rsidRDefault="00D07D32">
            <w:pPr>
              <w:spacing w:after="0"/>
              <w:ind w:left="89"/>
            </w:pPr>
            <w:r>
              <w:rPr>
                <w:rFonts w:ascii="Times New Roman" w:eastAsia="Times New Roman" w:hAnsi="Times New Roman" w:cs="Times New Roman"/>
                <w:sz w:val="21"/>
              </w:rPr>
              <w:t>2n² − n</w:t>
            </w:r>
            <w:r>
              <w:rPr>
                <w:rFonts w:ascii="Times New Roman" w:eastAsia="Times New Roman" w:hAnsi="Times New Roman" w:cs="Times New Roman"/>
                <w:sz w:val="24"/>
              </w:rPr>
              <w:t xml:space="preserve"> </w:t>
            </w:r>
          </w:p>
        </w:tc>
        <w:tc>
          <w:tcPr>
            <w:tcW w:w="0" w:type="auto"/>
            <w:vMerge/>
            <w:tcBorders>
              <w:top w:val="nil"/>
              <w:left w:val="nil"/>
              <w:bottom w:val="nil"/>
              <w:right w:val="single" w:sz="4" w:space="0" w:color="808080"/>
            </w:tcBorders>
          </w:tcPr>
          <w:p w14:paraId="286C02A7" w14:textId="77777777" w:rsidR="009702E2" w:rsidRDefault="009702E2"/>
        </w:tc>
      </w:tr>
      <w:tr w:rsidR="009702E2" w14:paraId="426969DA" w14:textId="77777777">
        <w:trPr>
          <w:trHeight w:val="370"/>
        </w:trPr>
        <w:tc>
          <w:tcPr>
            <w:tcW w:w="2200" w:type="dxa"/>
            <w:tcBorders>
              <w:top w:val="single" w:sz="4" w:space="0" w:color="808080"/>
              <w:left w:val="single" w:sz="4" w:space="0" w:color="808080"/>
              <w:bottom w:val="single" w:sz="4" w:space="0" w:color="808080"/>
              <w:right w:val="single" w:sz="4" w:space="0" w:color="808080"/>
            </w:tcBorders>
          </w:tcPr>
          <w:p w14:paraId="0AB2F538" w14:textId="77777777" w:rsidR="009702E2" w:rsidRDefault="00D07D32">
            <w:pPr>
              <w:spacing w:after="0"/>
              <w:ind w:left="90"/>
            </w:pPr>
            <w:r>
              <w:rPr>
                <w:rFonts w:ascii="Times New Roman" w:eastAsia="Times New Roman" w:hAnsi="Times New Roman" w:cs="Times New Roman"/>
                <w:sz w:val="21"/>
              </w:rPr>
              <w:t>M4 redesign</w:t>
            </w:r>
            <w:r>
              <w:rPr>
                <w:rFonts w:ascii="Times New Roman" w:eastAsia="Times New Roman" w:hAnsi="Times New Roman" w:cs="Times New Roman"/>
                <w:sz w:val="24"/>
              </w:rPr>
              <w:t xml:space="preserve"> </w:t>
            </w:r>
          </w:p>
        </w:tc>
        <w:tc>
          <w:tcPr>
            <w:tcW w:w="3301" w:type="dxa"/>
            <w:tcBorders>
              <w:top w:val="single" w:sz="4" w:space="0" w:color="808080"/>
              <w:left w:val="single" w:sz="4" w:space="0" w:color="808080"/>
              <w:bottom w:val="single" w:sz="4" w:space="0" w:color="808080"/>
              <w:right w:val="nil"/>
            </w:tcBorders>
          </w:tcPr>
          <w:p w14:paraId="0E761CDE" w14:textId="77777777" w:rsidR="009702E2" w:rsidRDefault="00D07D32">
            <w:pPr>
              <w:spacing w:after="0"/>
              <w:ind w:left="89"/>
            </w:pPr>
            <w:r>
              <w:rPr>
                <w:rFonts w:ascii="Times New Roman" w:eastAsia="Times New Roman" w:hAnsi="Times New Roman" w:cs="Times New Roman"/>
                <w:sz w:val="21"/>
              </w:rPr>
              <w:t>n log₂ n + n</w:t>
            </w:r>
            <w:r>
              <w:rPr>
                <w:rFonts w:ascii="Times New Roman" w:eastAsia="Times New Roman" w:hAnsi="Times New Roman" w:cs="Times New Roman"/>
                <w:sz w:val="24"/>
              </w:rPr>
              <w:t xml:space="preserve"> </w:t>
            </w:r>
          </w:p>
        </w:tc>
        <w:tc>
          <w:tcPr>
            <w:tcW w:w="0" w:type="auto"/>
            <w:vMerge/>
            <w:tcBorders>
              <w:top w:val="nil"/>
              <w:left w:val="nil"/>
              <w:bottom w:val="single" w:sz="4" w:space="0" w:color="808080"/>
              <w:right w:val="single" w:sz="4" w:space="0" w:color="808080"/>
            </w:tcBorders>
          </w:tcPr>
          <w:p w14:paraId="643E3AFA" w14:textId="77777777" w:rsidR="009702E2" w:rsidRDefault="009702E2"/>
        </w:tc>
      </w:tr>
      <w:tr w:rsidR="009702E2" w14:paraId="3D009D18" w14:textId="77777777">
        <w:trPr>
          <w:trHeight w:val="372"/>
        </w:trPr>
        <w:tc>
          <w:tcPr>
            <w:tcW w:w="2200" w:type="dxa"/>
            <w:tcBorders>
              <w:top w:val="single" w:sz="4" w:space="0" w:color="808080"/>
              <w:left w:val="single" w:sz="4" w:space="0" w:color="808080"/>
              <w:bottom w:val="single" w:sz="4" w:space="0" w:color="808080"/>
              <w:right w:val="single" w:sz="4" w:space="0" w:color="808080"/>
            </w:tcBorders>
          </w:tcPr>
          <w:p w14:paraId="610EB2A6" w14:textId="77777777" w:rsidR="009702E2" w:rsidRDefault="00D07D32">
            <w:pPr>
              <w:spacing w:after="0"/>
              <w:ind w:left="90"/>
            </w:pPr>
            <w:r>
              <w:rPr>
                <w:rFonts w:ascii="Times New Roman" w:eastAsia="Times New Roman" w:hAnsi="Times New Roman" w:cs="Times New Roman"/>
                <w:sz w:val="21"/>
              </w:rPr>
              <w:t>M5</w:t>
            </w:r>
            <w:r>
              <w:rPr>
                <w:rFonts w:ascii="Times New Roman" w:eastAsia="Times New Roman" w:hAnsi="Times New Roman" w:cs="Times New Roman"/>
                <w:sz w:val="24"/>
              </w:rPr>
              <w:t xml:space="preserve"> </w:t>
            </w:r>
          </w:p>
        </w:tc>
        <w:tc>
          <w:tcPr>
            <w:tcW w:w="3301" w:type="dxa"/>
            <w:tcBorders>
              <w:top w:val="single" w:sz="4" w:space="0" w:color="808080"/>
              <w:left w:val="single" w:sz="4" w:space="0" w:color="808080"/>
              <w:bottom w:val="single" w:sz="4" w:space="0" w:color="808080"/>
              <w:right w:val="single" w:sz="4" w:space="0" w:color="808080"/>
            </w:tcBorders>
          </w:tcPr>
          <w:p w14:paraId="0BE87E13" w14:textId="77777777" w:rsidR="009702E2" w:rsidRDefault="00D07D32">
            <w:pPr>
              <w:spacing w:after="0"/>
              <w:ind w:left="89"/>
            </w:pPr>
            <w:r>
              <w:rPr>
                <w:rFonts w:ascii="Times New Roman" w:eastAsia="Times New Roman" w:hAnsi="Times New Roman" w:cs="Times New Roman"/>
                <w:sz w:val="21"/>
              </w:rPr>
              <w:t>n + (n/2)(log₂² n + log₂ n)</w:t>
            </w:r>
            <w:r>
              <w:rPr>
                <w:rFonts w:ascii="Times New Roman" w:eastAsia="Times New Roman" w:hAnsi="Times New Roman" w:cs="Times New Roman"/>
                <w:sz w:val="24"/>
              </w:rPr>
              <w:t xml:space="preserve"> </w:t>
            </w:r>
          </w:p>
        </w:tc>
        <w:tc>
          <w:tcPr>
            <w:tcW w:w="3525" w:type="dxa"/>
            <w:tcBorders>
              <w:top w:val="single" w:sz="4" w:space="0" w:color="808080"/>
              <w:left w:val="single" w:sz="4" w:space="0" w:color="808080"/>
              <w:bottom w:val="single" w:sz="4" w:space="0" w:color="808080"/>
              <w:right w:val="single" w:sz="4" w:space="0" w:color="808080"/>
            </w:tcBorders>
          </w:tcPr>
          <w:p w14:paraId="7139445D" w14:textId="77777777" w:rsidR="009702E2" w:rsidRDefault="00D07D32">
            <w:pPr>
              <w:spacing w:after="0"/>
              <w:ind w:left="89"/>
            </w:pPr>
            <w:r>
              <w:rPr>
                <w:rFonts w:ascii="Times New Roman" w:eastAsia="Times New Roman" w:hAnsi="Times New Roman" w:cs="Times New Roman"/>
                <w:sz w:val="21"/>
              </w:rPr>
              <w:t>≈ 2.10 × 10⁸</w:t>
            </w:r>
            <w:r>
              <w:rPr>
                <w:rFonts w:ascii="Times New Roman" w:eastAsia="Times New Roman" w:hAnsi="Times New Roman" w:cs="Times New Roman"/>
                <w:sz w:val="24"/>
              </w:rPr>
              <w:t xml:space="preserve"> </w:t>
            </w:r>
          </w:p>
        </w:tc>
      </w:tr>
      <w:tr w:rsidR="009702E2" w14:paraId="04385E35" w14:textId="77777777">
        <w:trPr>
          <w:trHeight w:val="634"/>
        </w:trPr>
        <w:tc>
          <w:tcPr>
            <w:tcW w:w="2200" w:type="dxa"/>
            <w:tcBorders>
              <w:top w:val="single" w:sz="4" w:space="0" w:color="808080"/>
              <w:left w:val="single" w:sz="4" w:space="0" w:color="808080"/>
              <w:bottom w:val="single" w:sz="4" w:space="0" w:color="808080"/>
              <w:right w:val="single" w:sz="4" w:space="0" w:color="808080"/>
            </w:tcBorders>
          </w:tcPr>
          <w:p w14:paraId="5B977E8E" w14:textId="77777777" w:rsidR="009702E2" w:rsidRDefault="00D07D32">
            <w:pPr>
              <w:spacing w:after="15"/>
              <w:ind w:left="90"/>
            </w:pPr>
            <w:r>
              <w:rPr>
                <w:rFonts w:ascii="Times New Roman" w:eastAsia="Times New Roman" w:hAnsi="Times New Roman" w:cs="Times New Roman"/>
                <w:sz w:val="21"/>
              </w:rPr>
              <w:t xml:space="preserve">Report generator </w:t>
            </w:r>
          </w:p>
          <w:p w14:paraId="5DDEE972" w14:textId="77777777" w:rsidR="009702E2" w:rsidRDefault="00D07D32">
            <w:pPr>
              <w:spacing w:after="0"/>
              <w:ind w:left="90"/>
            </w:pPr>
            <w:r>
              <w:rPr>
                <w:rFonts w:ascii="Times New Roman" w:eastAsia="Times New Roman" w:hAnsi="Times New Roman" w:cs="Times New Roman"/>
                <w:sz w:val="21"/>
              </w:rPr>
              <w:t>(extra)</w:t>
            </w:r>
            <w:r>
              <w:rPr>
                <w:rFonts w:ascii="Times New Roman" w:eastAsia="Times New Roman" w:hAnsi="Times New Roman" w:cs="Times New Roman"/>
                <w:sz w:val="24"/>
              </w:rPr>
              <w:t xml:space="preserve"> </w:t>
            </w:r>
          </w:p>
        </w:tc>
        <w:tc>
          <w:tcPr>
            <w:tcW w:w="3301" w:type="dxa"/>
            <w:tcBorders>
              <w:top w:val="single" w:sz="4" w:space="0" w:color="808080"/>
              <w:left w:val="single" w:sz="4" w:space="0" w:color="808080"/>
              <w:bottom w:val="single" w:sz="4" w:space="0" w:color="808080"/>
              <w:right w:val="single" w:sz="4" w:space="0" w:color="808080"/>
            </w:tcBorders>
          </w:tcPr>
          <w:p w14:paraId="4BAEAEC7" w14:textId="77777777" w:rsidR="009702E2" w:rsidRDefault="00D07D32">
            <w:pPr>
              <w:spacing w:after="0"/>
              <w:ind w:left="89"/>
            </w:pPr>
            <w:r>
              <w:rPr>
                <w:rFonts w:ascii="Times New Roman" w:eastAsia="Times New Roman" w:hAnsi="Times New Roman" w:cs="Times New Roman"/>
                <w:sz w:val="21"/>
              </w:rPr>
              <w:t>3n² + 10 n log₂ n + 50</w:t>
            </w:r>
            <w:r>
              <w:rPr>
                <w:rFonts w:ascii="Times New Roman" w:eastAsia="Times New Roman" w:hAnsi="Times New Roman" w:cs="Times New Roman"/>
                <w:sz w:val="24"/>
              </w:rPr>
              <w:t xml:space="preserve"> </w:t>
            </w:r>
          </w:p>
        </w:tc>
        <w:tc>
          <w:tcPr>
            <w:tcW w:w="3525" w:type="dxa"/>
            <w:tcBorders>
              <w:top w:val="single" w:sz="4" w:space="0" w:color="808080"/>
              <w:left w:val="single" w:sz="4" w:space="0" w:color="808080"/>
              <w:bottom w:val="single" w:sz="4" w:space="0" w:color="808080"/>
              <w:right w:val="single" w:sz="4" w:space="0" w:color="808080"/>
            </w:tcBorders>
          </w:tcPr>
          <w:p w14:paraId="0773E582" w14:textId="77777777" w:rsidR="009702E2" w:rsidRDefault="00D07D32">
            <w:pPr>
              <w:spacing w:after="0"/>
              <w:ind w:left="89"/>
            </w:pPr>
            <w:r>
              <w:rPr>
                <w:rFonts w:ascii="Times New Roman" w:eastAsia="Times New Roman" w:hAnsi="Times New Roman" w:cs="Times New Roman"/>
                <w:sz w:val="21"/>
              </w:rPr>
              <w:t>≈ 3.0002 × 10¹²</w:t>
            </w:r>
            <w:r>
              <w:rPr>
                <w:rFonts w:ascii="Times New Roman" w:eastAsia="Times New Roman" w:hAnsi="Times New Roman" w:cs="Times New Roman"/>
                <w:sz w:val="24"/>
              </w:rPr>
              <w:t xml:space="preserve"> </w:t>
            </w:r>
          </w:p>
        </w:tc>
      </w:tr>
    </w:tbl>
    <w:p w14:paraId="0182D0A7" w14:textId="77777777" w:rsidR="009702E2" w:rsidRDefault="00D07D32">
      <w:pPr>
        <w:spacing w:after="57"/>
      </w:pPr>
      <w:r>
        <w:rPr>
          <w:rFonts w:ascii="Times New Roman" w:eastAsia="Times New Roman" w:hAnsi="Times New Roman" w:cs="Times New Roman"/>
          <w:sz w:val="24"/>
        </w:rPr>
        <w:t xml:space="preserve"> </w:t>
      </w:r>
    </w:p>
    <w:p w14:paraId="128B4F64" w14:textId="77777777" w:rsidR="009702E2" w:rsidRDefault="00D07D32">
      <w:pPr>
        <w:spacing w:after="4" w:line="296" w:lineRule="auto"/>
        <w:ind w:left="-5" w:right="5" w:hanging="10"/>
        <w:jc w:val="both"/>
      </w:pPr>
      <w:r>
        <w:rPr>
          <w:rFonts w:ascii="Times New Roman" w:eastAsia="Times New Roman" w:hAnsi="Times New Roman" w:cs="Times New Roman"/>
          <w:sz w:val="24"/>
        </w:rPr>
        <w:t xml:space="preserve">Numerical details: log₂ 10⁶ = 19.9316; log₂² 10⁶ = 397.27; so M5 = 10⁶ + 500,000 × (397.27 + </w:t>
      </w:r>
    </w:p>
    <w:p w14:paraId="05717611" w14:textId="77777777" w:rsidR="009702E2" w:rsidRDefault="00D07D32">
      <w:pPr>
        <w:spacing w:after="4" w:line="296" w:lineRule="auto"/>
        <w:ind w:left="-5" w:right="5" w:hanging="10"/>
        <w:jc w:val="both"/>
      </w:pPr>
      <w:r>
        <w:rPr>
          <w:rFonts w:ascii="Times New Roman" w:eastAsia="Times New Roman" w:hAnsi="Times New Roman" w:cs="Times New Roman"/>
          <w:sz w:val="24"/>
        </w:rPr>
        <w:t xml:space="preserve">19.93) = 10⁶ + 2.086 × 10⁸ ≈ 2.096 × 10⁸; M4 redesign = 10⁶ × 19.9316 + 10⁶ = 2.093 × 10⁷. </w:t>
      </w:r>
      <w:r>
        <w:rPr>
          <w:rFonts w:ascii="Times New Roman" w:eastAsia="Times New Roman" w:hAnsi="Times New Roman" w:cs="Times New Roman"/>
          <w:b/>
          <w:color w:val="2E5597"/>
          <w:sz w:val="27"/>
        </w:rPr>
        <w:t>(g.2) Running time at 10⁸ operations per second</w:t>
      </w:r>
      <w:r>
        <w:rPr>
          <w:rFonts w:ascii="Times New Roman" w:eastAsia="Times New Roman" w:hAnsi="Times New Roman" w:cs="Times New Roman"/>
          <w:color w:val="2E74B5"/>
          <w:sz w:val="26"/>
        </w:rPr>
        <w:t xml:space="preserve"> </w:t>
      </w:r>
    </w:p>
    <w:tbl>
      <w:tblPr>
        <w:tblStyle w:val="TableGrid"/>
        <w:tblW w:w="9025" w:type="dxa"/>
        <w:tblInd w:w="6" w:type="dxa"/>
        <w:tblCellMar>
          <w:top w:w="85" w:type="dxa"/>
          <w:left w:w="89" w:type="dxa"/>
          <w:bottom w:w="0" w:type="dxa"/>
          <w:right w:w="62" w:type="dxa"/>
        </w:tblCellMar>
        <w:tblLook w:val="04A0" w:firstRow="1" w:lastRow="0" w:firstColumn="1" w:lastColumn="0" w:noHBand="0" w:noVBand="1"/>
      </w:tblPr>
      <w:tblGrid>
        <w:gridCol w:w="1899"/>
        <w:gridCol w:w="1500"/>
        <w:gridCol w:w="1300"/>
        <w:gridCol w:w="1701"/>
        <w:gridCol w:w="2625"/>
      </w:tblGrid>
      <w:tr w:rsidR="009702E2" w14:paraId="0BFF3C4D" w14:textId="77777777">
        <w:trPr>
          <w:trHeight w:val="567"/>
        </w:trPr>
        <w:tc>
          <w:tcPr>
            <w:tcW w:w="1900" w:type="dxa"/>
            <w:tcBorders>
              <w:top w:val="single" w:sz="4" w:space="0" w:color="808080"/>
              <w:left w:val="single" w:sz="4" w:space="0" w:color="808080"/>
              <w:bottom w:val="single" w:sz="4" w:space="0" w:color="808080"/>
              <w:right w:val="single" w:sz="4" w:space="0" w:color="808080"/>
            </w:tcBorders>
            <w:shd w:val="clear" w:color="auto" w:fill="1F3864"/>
          </w:tcPr>
          <w:p w14:paraId="6CCB14C5" w14:textId="77777777" w:rsidR="009702E2" w:rsidRDefault="00D07D32">
            <w:pPr>
              <w:spacing w:after="0"/>
              <w:ind w:right="28"/>
              <w:jc w:val="center"/>
            </w:pPr>
            <w:r>
              <w:rPr>
                <w:rFonts w:ascii="Times New Roman" w:eastAsia="Times New Roman" w:hAnsi="Times New Roman" w:cs="Times New Roman"/>
                <w:b/>
                <w:color w:val="FFFFFF"/>
                <w:sz w:val="20"/>
              </w:rPr>
              <w:t>Module</w:t>
            </w:r>
            <w:r>
              <w:rPr>
                <w:rFonts w:ascii="Times New Roman" w:eastAsia="Times New Roman" w:hAnsi="Times New Roman" w:cs="Times New Roman"/>
                <w:color w:val="FFFFFF"/>
                <w:sz w:val="24"/>
              </w:rPr>
              <w:t xml:space="preserve"> </w:t>
            </w:r>
          </w:p>
        </w:tc>
        <w:tc>
          <w:tcPr>
            <w:tcW w:w="1500" w:type="dxa"/>
            <w:tcBorders>
              <w:top w:val="single" w:sz="4" w:space="0" w:color="808080"/>
              <w:left w:val="single" w:sz="4" w:space="0" w:color="808080"/>
              <w:bottom w:val="single" w:sz="4" w:space="0" w:color="808080"/>
              <w:right w:val="single" w:sz="4" w:space="0" w:color="808080"/>
            </w:tcBorders>
            <w:shd w:val="clear" w:color="auto" w:fill="1F3864"/>
          </w:tcPr>
          <w:p w14:paraId="45E8C0AA" w14:textId="77777777" w:rsidR="009702E2" w:rsidRDefault="00D07D32">
            <w:pPr>
              <w:spacing w:after="0"/>
              <w:ind w:right="29"/>
              <w:jc w:val="center"/>
            </w:pPr>
            <w:r>
              <w:rPr>
                <w:rFonts w:ascii="Times New Roman" w:eastAsia="Times New Roman" w:hAnsi="Times New Roman" w:cs="Times New Roman"/>
                <w:b/>
                <w:color w:val="FFFFFF"/>
                <w:sz w:val="20"/>
              </w:rPr>
              <w:t>Operations</w:t>
            </w:r>
            <w:r>
              <w:rPr>
                <w:rFonts w:ascii="Times New Roman" w:eastAsia="Times New Roman" w:hAnsi="Times New Roman" w:cs="Times New Roman"/>
                <w:color w:val="FFFFFF"/>
                <w:sz w:val="24"/>
              </w:rPr>
              <w:t xml:space="preserve"> </w:t>
            </w:r>
          </w:p>
        </w:tc>
        <w:tc>
          <w:tcPr>
            <w:tcW w:w="1300" w:type="dxa"/>
            <w:tcBorders>
              <w:top w:val="single" w:sz="4" w:space="0" w:color="808080"/>
              <w:left w:val="single" w:sz="4" w:space="0" w:color="808080"/>
              <w:bottom w:val="single" w:sz="4" w:space="0" w:color="808080"/>
              <w:right w:val="single" w:sz="4" w:space="0" w:color="808080"/>
            </w:tcBorders>
            <w:shd w:val="clear" w:color="auto" w:fill="1F3864"/>
          </w:tcPr>
          <w:p w14:paraId="0D341BFE" w14:textId="77777777" w:rsidR="009702E2" w:rsidRDefault="00D07D32">
            <w:pPr>
              <w:spacing w:after="0"/>
              <w:ind w:right="31"/>
              <w:jc w:val="center"/>
            </w:pPr>
            <w:r>
              <w:rPr>
                <w:rFonts w:ascii="Times New Roman" w:eastAsia="Times New Roman" w:hAnsi="Times New Roman" w:cs="Times New Roman"/>
                <w:b/>
                <w:color w:val="FFFFFF"/>
                <w:sz w:val="20"/>
              </w:rPr>
              <w:t>Time (s)</w:t>
            </w:r>
            <w:r>
              <w:rPr>
                <w:rFonts w:ascii="Times New Roman" w:eastAsia="Times New Roman" w:hAnsi="Times New Roman" w:cs="Times New Roman"/>
                <w:color w:val="FFFFFF"/>
                <w:sz w:val="24"/>
              </w:rPr>
              <w:t xml:space="preserve"> </w:t>
            </w:r>
          </w:p>
        </w:tc>
        <w:tc>
          <w:tcPr>
            <w:tcW w:w="1701" w:type="dxa"/>
            <w:tcBorders>
              <w:top w:val="single" w:sz="4" w:space="0" w:color="808080"/>
              <w:left w:val="single" w:sz="4" w:space="0" w:color="808080"/>
              <w:bottom w:val="single" w:sz="4" w:space="0" w:color="808080"/>
              <w:right w:val="single" w:sz="4" w:space="0" w:color="808080"/>
            </w:tcBorders>
            <w:shd w:val="clear" w:color="auto" w:fill="1F3864"/>
          </w:tcPr>
          <w:p w14:paraId="232297C5" w14:textId="77777777" w:rsidR="009702E2" w:rsidRDefault="00D07D32">
            <w:pPr>
              <w:spacing w:after="0"/>
              <w:ind w:left="33"/>
            </w:pPr>
            <w:r>
              <w:rPr>
                <w:rFonts w:ascii="Times New Roman" w:eastAsia="Times New Roman" w:hAnsi="Times New Roman" w:cs="Times New Roman"/>
                <w:b/>
                <w:color w:val="FFFFFF"/>
                <w:sz w:val="20"/>
              </w:rPr>
              <w:t>Human-readable</w:t>
            </w:r>
            <w:r>
              <w:rPr>
                <w:rFonts w:ascii="Times New Roman" w:eastAsia="Times New Roman" w:hAnsi="Times New Roman" w:cs="Times New Roman"/>
                <w:color w:val="FFFFFF"/>
                <w:sz w:val="24"/>
              </w:rPr>
              <w:t xml:space="preserve"> </w:t>
            </w:r>
          </w:p>
        </w:tc>
        <w:tc>
          <w:tcPr>
            <w:tcW w:w="2625" w:type="dxa"/>
            <w:tcBorders>
              <w:top w:val="single" w:sz="4" w:space="0" w:color="808080"/>
              <w:left w:val="single" w:sz="4" w:space="0" w:color="808080"/>
              <w:bottom w:val="single" w:sz="4" w:space="0" w:color="808080"/>
              <w:right w:val="single" w:sz="4" w:space="0" w:color="808080"/>
            </w:tcBorders>
            <w:shd w:val="clear" w:color="auto" w:fill="1F3864"/>
          </w:tcPr>
          <w:p w14:paraId="012538C3" w14:textId="77777777" w:rsidR="009702E2" w:rsidRDefault="00D07D32">
            <w:pPr>
              <w:spacing w:after="0"/>
              <w:jc w:val="center"/>
            </w:pPr>
            <w:r>
              <w:rPr>
                <w:rFonts w:ascii="Times New Roman" w:eastAsia="Times New Roman" w:hAnsi="Times New Roman" w:cs="Times New Roman"/>
                <w:b/>
                <w:color w:val="FFFFFF"/>
                <w:sz w:val="20"/>
              </w:rPr>
              <w:t>Meets 10-min (600 s) window?</w:t>
            </w:r>
            <w:r>
              <w:rPr>
                <w:rFonts w:ascii="Times New Roman" w:eastAsia="Times New Roman" w:hAnsi="Times New Roman" w:cs="Times New Roman"/>
                <w:color w:val="FFFFFF"/>
                <w:sz w:val="24"/>
              </w:rPr>
              <w:t xml:space="preserve"> </w:t>
            </w:r>
          </w:p>
        </w:tc>
      </w:tr>
      <w:tr w:rsidR="009702E2" w14:paraId="0F762EAC" w14:textId="77777777">
        <w:trPr>
          <w:trHeight w:val="380"/>
        </w:trPr>
        <w:tc>
          <w:tcPr>
            <w:tcW w:w="1900" w:type="dxa"/>
            <w:tcBorders>
              <w:top w:val="single" w:sz="4" w:space="0" w:color="808080"/>
              <w:left w:val="single" w:sz="4" w:space="0" w:color="808080"/>
              <w:bottom w:val="single" w:sz="4" w:space="0" w:color="808080"/>
              <w:right w:val="single" w:sz="4" w:space="0" w:color="808080"/>
            </w:tcBorders>
          </w:tcPr>
          <w:p w14:paraId="59B916EF" w14:textId="77777777" w:rsidR="009702E2" w:rsidRDefault="00D07D32">
            <w:pPr>
              <w:spacing w:after="0"/>
              <w:ind w:left="1"/>
            </w:pPr>
            <w:r>
              <w:rPr>
                <w:rFonts w:ascii="Times New Roman" w:eastAsia="Times New Roman" w:hAnsi="Times New Roman" w:cs="Times New Roman"/>
                <w:sz w:val="20"/>
              </w:rPr>
              <w:t>M1</w:t>
            </w:r>
            <w:r>
              <w:rPr>
                <w:rFonts w:ascii="Times New Roman" w:eastAsia="Times New Roman" w:hAnsi="Times New Roman" w:cs="Times New Roman"/>
                <w:sz w:val="24"/>
              </w:rP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2CB1C6AC" w14:textId="77777777" w:rsidR="009702E2" w:rsidRDefault="00D07D32">
            <w:pPr>
              <w:spacing w:after="0"/>
              <w:ind w:right="27"/>
              <w:jc w:val="center"/>
            </w:pPr>
            <w:r>
              <w:rPr>
                <w:rFonts w:ascii="Times New Roman" w:eastAsia="Times New Roman" w:hAnsi="Times New Roman" w:cs="Times New Roman"/>
                <w:sz w:val="20"/>
              </w:rPr>
              <w:t>5.0 × 10¹¹</w:t>
            </w:r>
            <w:r>
              <w:rPr>
                <w:rFonts w:ascii="Times New Roman" w:eastAsia="Times New Roman" w:hAnsi="Times New Roman" w:cs="Times New Roman"/>
                <w:sz w:val="24"/>
              </w:rPr>
              <w:t xml:space="preserve"> </w:t>
            </w:r>
          </w:p>
        </w:tc>
        <w:tc>
          <w:tcPr>
            <w:tcW w:w="1300" w:type="dxa"/>
            <w:tcBorders>
              <w:top w:val="single" w:sz="4" w:space="0" w:color="808080"/>
              <w:left w:val="single" w:sz="4" w:space="0" w:color="808080"/>
              <w:bottom w:val="single" w:sz="4" w:space="0" w:color="808080"/>
              <w:right w:val="single" w:sz="4" w:space="0" w:color="808080"/>
            </w:tcBorders>
          </w:tcPr>
          <w:p w14:paraId="3B1F8F99" w14:textId="77777777" w:rsidR="009702E2" w:rsidRDefault="00D07D32">
            <w:pPr>
              <w:spacing w:after="0"/>
              <w:ind w:right="30"/>
              <w:jc w:val="center"/>
            </w:pPr>
            <w:r>
              <w:rPr>
                <w:rFonts w:ascii="Times New Roman" w:eastAsia="Times New Roman" w:hAnsi="Times New Roman" w:cs="Times New Roman"/>
                <w:sz w:val="20"/>
              </w:rPr>
              <w:t>≈ 5,000</w:t>
            </w:r>
            <w:r>
              <w:rPr>
                <w:rFonts w:ascii="Times New Roman" w:eastAsia="Times New Roman" w:hAnsi="Times New Roman" w:cs="Times New Roman"/>
                <w:sz w:val="24"/>
              </w:rPr>
              <w:t xml:space="preserve"> </w:t>
            </w:r>
          </w:p>
        </w:tc>
        <w:tc>
          <w:tcPr>
            <w:tcW w:w="1701" w:type="dxa"/>
            <w:tcBorders>
              <w:top w:val="single" w:sz="4" w:space="0" w:color="808080"/>
              <w:left w:val="single" w:sz="4" w:space="0" w:color="808080"/>
              <w:bottom w:val="single" w:sz="4" w:space="0" w:color="808080"/>
              <w:right w:val="single" w:sz="4" w:space="0" w:color="808080"/>
            </w:tcBorders>
          </w:tcPr>
          <w:p w14:paraId="44D4B5A0" w14:textId="77777777" w:rsidR="009702E2" w:rsidRDefault="00D07D32">
            <w:pPr>
              <w:spacing w:after="0"/>
              <w:ind w:right="27"/>
              <w:jc w:val="center"/>
            </w:pPr>
            <w:r>
              <w:rPr>
                <w:rFonts w:ascii="Times New Roman" w:eastAsia="Times New Roman" w:hAnsi="Times New Roman" w:cs="Times New Roman"/>
                <w:sz w:val="20"/>
              </w:rPr>
              <w:t>≈ 83.3 min</w:t>
            </w:r>
            <w:r>
              <w:rPr>
                <w:rFonts w:ascii="Times New Roman" w:eastAsia="Times New Roman" w:hAnsi="Times New Roman" w:cs="Times New Roman"/>
                <w:sz w:val="24"/>
              </w:rPr>
              <w:t xml:space="preserve"> </w:t>
            </w:r>
          </w:p>
        </w:tc>
        <w:tc>
          <w:tcPr>
            <w:tcW w:w="2625" w:type="dxa"/>
            <w:tcBorders>
              <w:top w:val="single" w:sz="4" w:space="0" w:color="808080"/>
              <w:left w:val="single" w:sz="4" w:space="0" w:color="808080"/>
              <w:bottom w:val="single" w:sz="4" w:space="0" w:color="808080"/>
              <w:right w:val="single" w:sz="4" w:space="0" w:color="808080"/>
            </w:tcBorders>
          </w:tcPr>
          <w:p w14:paraId="2F489B2F" w14:textId="77777777" w:rsidR="009702E2" w:rsidRDefault="00D07D32">
            <w:pPr>
              <w:spacing w:after="0"/>
            </w:pPr>
            <w:r>
              <w:rPr>
                <w:rFonts w:ascii="Times New Roman" w:eastAsia="Times New Roman" w:hAnsi="Times New Roman" w:cs="Times New Roman"/>
                <w:b/>
                <w:sz w:val="20"/>
              </w:rPr>
              <w:t>NO – fails (≈ 8.3× over)</w:t>
            </w:r>
            <w:r>
              <w:rPr>
                <w:rFonts w:ascii="Times New Roman" w:eastAsia="Times New Roman" w:hAnsi="Times New Roman" w:cs="Times New Roman"/>
                <w:sz w:val="24"/>
              </w:rPr>
              <w:t xml:space="preserve"> </w:t>
            </w:r>
          </w:p>
        </w:tc>
      </w:tr>
      <w:tr w:rsidR="009702E2" w14:paraId="0171AF4A" w14:textId="77777777">
        <w:trPr>
          <w:trHeight w:val="360"/>
        </w:trPr>
        <w:tc>
          <w:tcPr>
            <w:tcW w:w="1900" w:type="dxa"/>
            <w:tcBorders>
              <w:top w:val="single" w:sz="4" w:space="0" w:color="808080"/>
              <w:left w:val="single" w:sz="4" w:space="0" w:color="808080"/>
              <w:bottom w:val="single" w:sz="4" w:space="0" w:color="808080"/>
              <w:right w:val="single" w:sz="4" w:space="0" w:color="808080"/>
            </w:tcBorders>
          </w:tcPr>
          <w:p w14:paraId="43E932BC" w14:textId="77777777" w:rsidR="009702E2" w:rsidRDefault="00D07D32">
            <w:pPr>
              <w:spacing w:after="0"/>
              <w:ind w:left="1"/>
            </w:pPr>
            <w:r>
              <w:rPr>
                <w:rFonts w:ascii="Times New Roman" w:eastAsia="Times New Roman" w:hAnsi="Times New Roman" w:cs="Times New Roman"/>
                <w:sz w:val="20"/>
              </w:rPr>
              <w:t>M2</w:t>
            </w:r>
            <w:r>
              <w:rPr>
                <w:rFonts w:ascii="Times New Roman" w:eastAsia="Times New Roman" w:hAnsi="Times New Roman" w:cs="Times New Roman"/>
                <w:sz w:val="24"/>
              </w:rP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644C1D41" w14:textId="77777777" w:rsidR="009702E2" w:rsidRDefault="00D07D32">
            <w:pPr>
              <w:spacing w:after="0"/>
              <w:ind w:right="31"/>
              <w:jc w:val="center"/>
            </w:pPr>
            <w:r>
              <w:rPr>
                <w:rFonts w:ascii="Times New Roman" w:eastAsia="Times New Roman" w:hAnsi="Times New Roman" w:cs="Times New Roman"/>
                <w:sz w:val="20"/>
              </w:rPr>
              <w:t>1.05 × 10⁶</w:t>
            </w:r>
            <w:r>
              <w:rPr>
                <w:rFonts w:ascii="Times New Roman" w:eastAsia="Times New Roman" w:hAnsi="Times New Roman" w:cs="Times New Roman"/>
                <w:sz w:val="24"/>
              </w:rPr>
              <w:t xml:space="preserve"> </w:t>
            </w:r>
          </w:p>
        </w:tc>
        <w:tc>
          <w:tcPr>
            <w:tcW w:w="1300" w:type="dxa"/>
            <w:tcBorders>
              <w:top w:val="single" w:sz="4" w:space="0" w:color="808080"/>
              <w:left w:val="single" w:sz="4" w:space="0" w:color="808080"/>
              <w:bottom w:val="single" w:sz="4" w:space="0" w:color="808080"/>
              <w:right w:val="single" w:sz="4" w:space="0" w:color="808080"/>
            </w:tcBorders>
          </w:tcPr>
          <w:p w14:paraId="570B20FA" w14:textId="77777777" w:rsidR="009702E2" w:rsidRDefault="00D07D32">
            <w:pPr>
              <w:spacing w:after="0"/>
              <w:ind w:right="27"/>
              <w:jc w:val="center"/>
            </w:pPr>
            <w:r>
              <w:rPr>
                <w:rFonts w:ascii="Times New Roman" w:eastAsia="Times New Roman" w:hAnsi="Times New Roman" w:cs="Times New Roman"/>
                <w:sz w:val="20"/>
              </w:rPr>
              <w:t>0.0105</w:t>
            </w:r>
            <w:r>
              <w:rPr>
                <w:rFonts w:ascii="Times New Roman" w:eastAsia="Times New Roman" w:hAnsi="Times New Roman" w:cs="Times New Roman"/>
                <w:sz w:val="24"/>
              </w:rPr>
              <w:t xml:space="preserve"> </w:t>
            </w:r>
          </w:p>
        </w:tc>
        <w:tc>
          <w:tcPr>
            <w:tcW w:w="1701" w:type="dxa"/>
            <w:tcBorders>
              <w:top w:val="single" w:sz="4" w:space="0" w:color="808080"/>
              <w:left w:val="single" w:sz="4" w:space="0" w:color="808080"/>
              <w:bottom w:val="single" w:sz="4" w:space="0" w:color="808080"/>
              <w:right w:val="single" w:sz="4" w:space="0" w:color="808080"/>
            </w:tcBorders>
          </w:tcPr>
          <w:p w14:paraId="60FCF2E8" w14:textId="77777777" w:rsidR="009702E2" w:rsidRDefault="00D07D32">
            <w:pPr>
              <w:spacing w:after="0"/>
              <w:ind w:right="28"/>
              <w:jc w:val="center"/>
            </w:pPr>
            <w:r>
              <w:rPr>
                <w:rFonts w:ascii="Times New Roman" w:eastAsia="Times New Roman" w:hAnsi="Times New Roman" w:cs="Times New Roman"/>
                <w:sz w:val="20"/>
              </w:rPr>
              <w:t>≈ 10 ms</w:t>
            </w:r>
            <w:r>
              <w:rPr>
                <w:rFonts w:ascii="Times New Roman" w:eastAsia="Times New Roman" w:hAnsi="Times New Roman" w:cs="Times New Roman"/>
                <w:sz w:val="24"/>
              </w:rPr>
              <w:t xml:space="preserve"> </w:t>
            </w:r>
          </w:p>
        </w:tc>
        <w:tc>
          <w:tcPr>
            <w:tcW w:w="2625" w:type="dxa"/>
            <w:tcBorders>
              <w:top w:val="single" w:sz="4" w:space="0" w:color="808080"/>
              <w:left w:val="single" w:sz="4" w:space="0" w:color="808080"/>
              <w:bottom w:val="single" w:sz="4" w:space="0" w:color="808080"/>
              <w:right w:val="single" w:sz="4" w:space="0" w:color="808080"/>
            </w:tcBorders>
          </w:tcPr>
          <w:p w14:paraId="62FF912F" w14:textId="77777777" w:rsidR="009702E2" w:rsidRDefault="00D07D32">
            <w:pPr>
              <w:spacing w:after="0"/>
            </w:pPr>
            <w:r>
              <w:rPr>
                <w:rFonts w:ascii="Times New Roman" w:eastAsia="Times New Roman" w:hAnsi="Times New Roman" w:cs="Times New Roman"/>
                <w:sz w:val="20"/>
              </w:rPr>
              <w:t>Yes</w:t>
            </w:r>
            <w:r>
              <w:rPr>
                <w:rFonts w:ascii="Times New Roman" w:eastAsia="Times New Roman" w:hAnsi="Times New Roman" w:cs="Times New Roman"/>
                <w:sz w:val="24"/>
              </w:rPr>
              <w:t xml:space="preserve"> </w:t>
            </w:r>
          </w:p>
        </w:tc>
      </w:tr>
      <w:tr w:rsidR="009702E2" w14:paraId="50A04F66" w14:textId="77777777">
        <w:trPr>
          <w:trHeight w:val="358"/>
        </w:trPr>
        <w:tc>
          <w:tcPr>
            <w:tcW w:w="1900" w:type="dxa"/>
            <w:tcBorders>
              <w:top w:val="single" w:sz="4" w:space="0" w:color="808080"/>
              <w:left w:val="single" w:sz="4" w:space="0" w:color="808080"/>
              <w:bottom w:val="single" w:sz="4" w:space="0" w:color="808080"/>
              <w:right w:val="single" w:sz="4" w:space="0" w:color="808080"/>
            </w:tcBorders>
          </w:tcPr>
          <w:p w14:paraId="015E5CFD" w14:textId="77777777" w:rsidR="009702E2" w:rsidRDefault="00D07D32">
            <w:pPr>
              <w:spacing w:after="0"/>
              <w:ind w:left="1"/>
            </w:pPr>
            <w:r>
              <w:rPr>
                <w:rFonts w:ascii="Times New Roman" w:eastAsia="Times New Roman" w:hAnsi="Times New Roman" w:cs="Times New Roman"/>
                <w:sz w:val="20"/>
              </w:rPr>
              <w:t>S2 (one search)</w:t>
            </w:r>
            <w:r>
              <w:rPr>
                <w:rFonts w:ascii="Times New Roman" w:eastAsia="Times New Roman" w:hAnsi="Times New Roman" w:cs="Times New Roman"/>
                <w:sz w:val="24"/>
              </w:rP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1C2204BE" w14:textId="77777777" w:rsidR="009702E2" w:rsidRDefault="00D07D32">
            <w:pPr>
              <w:spacing w:after="0"/>
              <w:ind w:right="29"/>
              <w:jc w:val="center"/>
            </w:pPr>
            <w:r>
              <w:rPr>
                <w:rFonts w:ascii="Times New Roman" w:eastAsia="Times New Roman" w:hAnsi="Times New Roman" w:cs="Times New Roman"/>
                <w:sz w:val="20"/>
              </w:rPr>
              <w:t>20</w:t>
            </w:r>
            <w:r>
              <w:rPr>
                <w:rFonts w:ascii="Times New Roman" w:eastAsia="Times New Roman" w:hAnsi="Times New Roman" w:cs="Times New Roman"/>
                <w:sz w:val="24"/>
              </w:rPr>
              <w:t xml:space="preserve"> </w:t>
            </w:r>
          </w:p>
        </w:tc>
        <w:tc>
          <w:tcPr>
            <w:tcW w:w="1300" w:type="dxa"/>
            <w:tcBorders>
              <w:top w:val="single" w:sz="4" w:space="0" w:color="808080"/>
              <w:left w:val="single" w:sz="4" w:space="0" w:color="808080"/>
              <w:bottom w:val="single" w:sz="4" w:space="0" w:color="808080"/>
              <w:right w:val="single" w:sz="4" w:space="0" w:color="808080"/>
            </w:tcBorders>
          </w:tcPr>
          <w:p w14:paraId="601CC027" w14:textId="77777777" w:rsidR="009702E2" w:rsidRDefault="00D07D32">
            <w:pPr>
              <w:spacing w:after="0"/>
              <w:ind w:right="26"/>
              <w:jc w:val="center"/>
            </w:pPr>
            <w:r>
              <w:rPr>
                <w:rFonts w:ascii="Times New Roman" w:eastAsia="Times New Roman" w:hAnsi="Times New Roman" w:cs="Times New Roman"/>
                <w:sz w:val="20"/>
              </w:rPr>
              <w:t>2 × 10⁻⁷</w:t>
            </w:r>
            <w:r>
              <w:rPr>
                <w:rFonts w:ascii="Times New Roman" w:eastAsia="Times New Roman" w:hAnsi="Times New Roman" w:cs="Times New Roman"/>
                <w:sz w:val="24"/>
              </w:rPr>
              <w:t xml:space="preserve"> </w:t>
            </w:r>
          </w:p>
        </w:tc>
        <w:tc>
          <w:tcPr>
            <w:tcW w:w="1701" w:type="dxa"/>
            <w:tcBorders>
              <w:top w:val="single" w:sz="4" w:space="0" w:color="808080"/>
              <w:left w:val="single" w:sz="4" w:space="0" w:color="808080"/>
              <w:bottom w:val="single" w:sz="4" w:space="0" w:color="808080"/>
              <w:right w:val="single" w:sz="4" w:space="0" w:color="808080"/>
            </w:tcBorders>
          </w:tcPr>
          <w:p w14:paraId="4A048287" w14:textId="77777777" w:rsidR="009702E2" w:rsidRDefault="00D07D32">
            <w:pPr>
              <w:spacing w:after="0"/>
              <w:ind w:right="25"/>
              <w:jc w:val="center"/>
            </w:pPr>
            <w:r>
              <w:rPr>
                <w:rFonts w:ascii="Times New Roman" w:eastAsia="Times New Roman" w:hAnsi="Times New Roman" w:cs="Times New Roman"/>
                <w:sz w:val="20"/>
              </w:rPr>
              <w:t>0.2 µs</w:t>
            </w:r>
            <w:r>
              <w:rPr>
                <w:rFonts w:ascii="Times New Roman" w:eastAsia="Times New Roman" w:hAnsi="Times New Roman" w:cs="Times New Roman"/>
                <w:sz w:val="24"/>
              </w:rPr>
              <w:t xml:space="preserve"> </w:t>
            </w:r>
          </w:p>
        </w:tc>
        <w:tc>
          <w:tcPr>
            <w:tcW w:w="2625" w:type="dxa"/>
            <w:tcBorders>
              <w:top w:val="single" w:sz="4" w:space="0" w:color="808080"/>
              <w:left w:val="single" w:sz="4" w:space="0" w:color="808080"/>
              <w:bottom w:val="single" w:sz="4" w:space="0" w:color="808080"/>
              <w:right w:val="single" w:sz="4" w:space="0" w:color="808080"/>
            </w:tcBorders>
          </w:tcPr>
          <w:p w14:paraId="2A105BD9" w14:textId="77777777" w:rsidR="009702E2" w:rsidRDefault="00D07D32">
            <w:pPr>
              <w:spacing w:after="0"/>
            </w:pPr>
            <w:r>
              <w:rPr>
                <w:rFonts w:ascii="Times New Roman" w:eastAsia="Times New Roman" w:hAnsi="Times New Roman" w:cs="Times New Roman"/>
                <w:sz w:val="20"/>
              </w:rPr>
              <w:t>Yes</w:t>
            </w:r>
            <w:r>
              <w:rPr>
                <w:rFonts w:ascii="Times New Roman" w:eastAsia="Times New Roman" w:hAnsi="Times New Roman" w:cs="Times New Roman"/>
                <w:sz w:val="24"/>
              </w:rPr>
              <w:t xml:space="preserve"> </w:t>
            </w:r>
          </w:p>
        </w:tc>
      </w:tr>
      <w:tr w:rsidR="009702E2" w14:paraId="32391F83" w14:textId="77777777">
        <w:trPr>
          <w:trHeight w:val="360"/>
        </w:trPr>
        <w:tc>
          <w:tcPr>
            <w:tcW w:w="1900" w:type="dxa"/>
            <w:tcBorders>
              <w:top w:val="single" w:sz="4" w:space="0" w:color="808080"/>
              <w:left w:val="single" w:sz="4" w:space="0" w:color="808080"/>
              <w:bottom w:val="single" w:sz="4" w:space="0" w:color="808080"/>
              <w:right w:val="single" w:sz="4" w:space="0" w:color="808080"/>
            </w:tcBorders>
          </w:tcPr>
          <w:p w14:paraId="3112E568" w14:textId="77777777" w:rsidR="009702E2" w:rsidRDefault="00D07D32">
            <w:pPr>
              <w:spacing w:after="0"/>
              <w:ind w:left="1"/>
            </w:pPr>
            <w:r>
              <w:rPr>
                <w:rFonts w:ascii="Times New Roman" w:eastAsia="Times New Roman" w:hAnsi="Times New Roman" w:cs="Times New Roman"/>
                <w:sz w:val="20"/>
              </w:rPr>
              <w:t>M4 current</w:t>
            </w:r>
            <w:r>
              <w:rPr>
                <w:rFonts w:ascii="Times New Roman" w:eastAsia="Times New Roman" w:hAnsi="Times New Roman" w:cs="Times New Roman"/>
                <w:sz w:val="24"/>
              </w:rP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3CF78918" w14:textId="77777777" w:rsidR="009702E2" w:rsidRDefault="00D07D32">
            <w:pPr>
              <w:spacing w:after="0"/>
              <w:ind w:right="27"/>
              <w:jc w:val="center"/>
            </w:pPr>
            <w:r>
              <w:rPr>
                <w:rFonts w:ascii="Times New Roman" w:eastAsia="Times New Roman" w:hAnsi="Times New Roman" w:cs="Times New Roman"/>
                <w:sz w:val="20"/>
              </w:rPr>
              <w:t>2.0 × 10¹²</w:t>
            </w:r>
            <w:r>
              <w:rPr>
                <w:rFonts w:ascii="Times New Roman" w:eastAsia="Times New Roman" w:hAnsi="Times New Roman" w:cs="Times New Roman"/>
                <w:sz w:val="24"/>
              </w:rPr>
              <w:t xml:space="preserve"> </w:t>
            </w:r>
          </w:p>
        </w:tc>
        <w:tc>
          <w:tcPr>
            <w:tcW w:w="1300" w:type="dxa"/>
            <w:tcBorders>
              <w:top w:val="single" w:sz="4" w:space="0" w:color="808080"/>
              <w:left w:val="single" w:sz="4" w:space="0" w:color="808080"/>
              <w:bottom w:val="single" w:sz="4" w:space="0" w:color="808080"/>
              <w:right w:val="single" w:sz="4" w:space="0" w:color="808080"/>
            </w:tcBorders>
          </w:tcPr>
          <w:p w14:paraId="7F532E0A" w14:textId="77777777" w:rsidR="009702E2" w:rsidRDefault="00D07D32">
            <w:pPr>
              <w:spacing w:after="0"/>
              <w:ind w:right="30"/>
              <w:jc w:val="center"/>
            </w:pPr>
            <w:r>
              <w:rPr>
                <w:rFonts w:ascii="Times New Roman" w:eastAsia="Times New Roman" w:hAnsi="Times New Roman" w:cs="Times New Roman"/>
                <w:sz w:val="20"/>
              </w:rPr>
              <w:t>≈ 20,000</w:t>
            </w:r>
            <w:r>
              <w:rPr>
                <w:rFonts w:ascii="Times New Roman" w:eastAsia="Times New Roman" w:hAnsi="Times New Roman" w:cs="Times New Roman"/>
                <w:sz w:val="24"/>
              </w:rPr>
              <w:t xml:space="preserve"> </w:t>
            </w:r>
          </w:p>
        </w:tc>
        <w:tc>
          <w:tcPr>
            <w:tcW w:w="1701" w:type="dxa"/>
            <w:tcBorders>
              <w:top w:val="single" w:sz="4" w:space="0" w:color="808080"/>
              <w:left w:val="single" w:sz="4" w:space="0" w:color="808080"/>
              <w:bottom w:val="single" w:sz="4" w:space="0" w:color="808080"/>
              <w:right w:val="single" w:sz="4" w:space="0" w:color="808080"/>
            </w:tcBorders>
          </w:tcPr>
          <w:p w14:paraId="351A2B0C" w14:textId="77777777" w:rsidR="009702E2" w:rsidRDefault="00D07D32">
            <w:pPr>
              <w:spacing w:after="0"/>
              <w:ind w:right="28"/>
              <w:jc w:val="center"/>
            </w:pPr>
            <w:r>
              <w:rPr>
                <w:rFonts w:ascii="Times New Roman" w:eastAsia="Times New Roman" w:hAnsi="Times New Roman" w:cs="Times New Roman"/>
                <w:sz w:val="20"/>
              </w:rPr>
              <w:t>≈ 5.6 hours</w:t>
            </w:r>
            <w:r>
              <w:rPr>
                <w:rFonts w:ascii="Times New Roman" w:eastAsia="Times New Roman" w:hAnsi="Times New Roman" w:cs="Times New Roman"/>
                <w:sz w:val="24"/>
              </w:rPr>
              <w:t xml:space="preserve"> </w:t>
            </w:r>
          </w:p>
        </w:tc>
        <w:tc>
          <w:tcPr>
            <w:tcW w:w="2625" w:type="dxa"/>
            <w:tcBorders>
              <w:top w:val="single" w:sz="4" w:space="0" w:color="808080"/>
              <w:left w:val="single" w:sz="4" w:space="0" w:color="808080"/>
              <w:bottom w:val="single" w:sz="4" w:space="0" w:color="808080"/>
              <w:right w:val="single" w:sz="4" w:space="0" w:color="808080"/>
            </w:tcBorders>
          </w:tcPr>
          <w:p w14:paraId="47F2371D" w14:textId="77777777" w:rsidR="009702E2" w:rsidRDefault="00D07D32">
            <w:pPr>
              <w:spacing w:after="0"/>
            </w:pPr>
            <w:r>
              <w:rPr>
                <w:rFonts w:ascii="Times New Roman" w:eastAsia="Times New Roman" w:hAnsi="Times New Roman" w:cs="Times New Roman"/>
                <w:b/>
                <w:sz w:val="20"/>
              </w:rPr>
              <w:t>NO – fails (≈ 33× over)</w:t>
            </w:r>
            <w:r>
              <w:rPr>
                <w:rFonts w:ascii="Times New Roman" w:eastAsia="Times New Roman" w:hAnsi="Times New Roman" w:cs="Times New Roman"/>
                <w:sz w:val="24"/>
              </w:rPr>
              <w:t xml:space="preserve"> </w:t>
            </w:r>
          </w:p>
        </w:tc>
      </w:tr>
      <w:tr w:rsidR="009702E2" w14:paraId="2927A58D" w14:textId="77777777">
        <w:trPr>
          <w:trHeight w:val="360"/>
        </w:trPr>
        <w:tc>
          <w:tcPr>
            <w:tcW w:w="1900" w:type="dxa"/>
            <w:tcBorders>
              <w:top w:val="single" w:sz="4" w:space="0" w:color="808080"/>
              <w:left w:val="single" w:sz="4" w:space="0" w:color="808080"/>
              <w:bottom w:val="single" w:sz="4" w:space="0" w:color="808080"/>
              <w:right w:val="single" w:sz="4" w:space="0" w:color="808080"/>
            </w:tcBorders>
          </w:tcPr>
          <w:p w14:paraId="547AC579" w14:textId="77777777" w:rsidR="009702E2" w:rsidRDefault="00D07D32">
            <w:pPr>
              <w:spacing w:after="0"/>
              <w:ind w:left="1"/>
            </w:pPr>
            <w:r>
              <w:rPr>
                <w:rFonts w:ascii="Times New Roman" w:eastAsia="Times New Roman" w:hAnsi="Times New Roman" w:cs="Times New Roman"/>
                <w:sz w:val="20"/>
              </w:rPr>
              <w:t>M4 redesign</w:t>
            </w:r>
            <w:r>
              <w:rPr>
                <w:rFonts w:ascii="Times New Roman" w:eastAsia="Times New Roman" w:hAnsi="Times New Roman" w:cs="Times New Roman"/>
                <w:sz w:val="24"/>
              </w:rP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04F6877B" w14:textId="77777777" w:rsidR="009702E2" w:rsidRDefault="00D07D32">
            <w:pPr>
              <w:spacing w:after="0"/>
              <w:ind w:right="31"/>
              <w:jc w:val="center"/>
            </w:pPr>
            <w:r>
              <w:rPr>
                <w:rFonts w:ascii="Times New Roman" w:eastAsia="Times New Roman" w:hAnsi="Times New Roman" w:cs="Times New Roman"/>
                <w:sz w:val="20"/>
              </w:rPr>
              <w:t>2.09 × 10⁷</w:t>
            </w:r>
            <w:r>
              <w:rPr>
                <w:rFonts w:ascii="Times New Roman" w:eastAsia="Times New Roman" w:hAnsi="Times New Roman" w:cs="Times New Roman"/>
                <w:sz w:val="24"/>
              </w:rPr>
              <w:t xml:space="preserve"> </w:t>
            </w:r>
          </w:p>
        </w:tc>
        <w:tc>
          <w:tcPr>
            <w:tcW w:w="1300" w:type="dxa"/>
            <w:tcBorders>
              <w:top w:val="single" w:sz="4" w:space="0" w:color="808080"/>
              <w:left w:val="single" w:sz="4" w:space="0" w:color="808080"/>
              <w:bottom w:val="single" w:sz="4" w:space="0" w:color="808080"/>
              <w:right w:val="single" w:sz="4" w:space="0" w:color="808080"/>
            </w:tcBorders>
          </w:tcPr>
          <w:p w14:paraId="00B828F8" w14:textId="77777777" w:rsidR="009702E2" w:rsidRDefault="00D07D32">
            <w:pPr>
              <w:spacing w:after="0"/>
              <w:ind w:right="29"/>
              <w:jc w:val="center"/>
            </w:pPr>
            <w:r>
              <w:rPr>
                <w:rFonts w:ascii="Times New Roman" w:eastAsia="Times New Roman" w:hAnsi="Times New Roman" w:cs="Times New Roman"/>
                <w:sz w:val="20"/>
              </w:rPr>
              <w:t>0.209</w:t>
            </w:r>
            <w:r>
              <w:rPr>
                <w:rFonts w:ascii="Times New Roman" w:eastAsia="Times New Roman" w:hAnsi="Times New Roman" w:cs="Times New Roman"/>
                <w:sz w:val="24"/>
              </w:rPr>
              <w:t xml:space="preserve"> </w:t>
            </w:r>
          </w:p>
        </w:tc>
        <w:tc>
          <w:tcPr>
            <w:tcW w:w="1701" w:type="dxa"/>
            <w:tcBorders>
              <w:top w:val="single" w:sz="4" w:space="0" w:color="808080"/>
              <w:left w:val="single" w:sz="4" w:space="0" w:color="808080"/>
              <w:bottom w:val="single" w:sz="4" w:space="0" w:color="808080"/>
              <w:right w:val="single" w:sz="4" w:space="0" w:color="808080"/>
            </w:tcBorders>
          </w:tcPr>
          <w:p w14:paraId="340856CF" w14:textId="77777777" w:rsidR="009702E2" w:rsidRDefault="00D07D32">
            <w:pPr>
              <w:spacing w:after="0"/>
              <w:ind w:right="28"/>
              <w:jc w:val="center"/>
            </w:pPr>
            <w:r>
              <w:rPr>
                <w:rFonts w:ascii="Times New Roman" w:eastAsia="Times New Roman" w:hAnsi="Times New Roman" w:cs="Times New Roman"/>
                <w:sz w:val="20"/>
              </w:rPr>
              <w:t>≈ 0.2 s</w:t>
            </w:r>
            <w:r>
              <w:rPr>
                <w:rFonts w:ascii="Times New Roman" w:eastAsia="Times New Roman" w:hAnsi="Times New Roman" w:cs="Times New Roman"/>
                <w:sz w:val="24"/>
              </w:rPr>
              <w:t xml:space="preserve"> </w:t>
            </w:r>
          </w:p>
        </w:tc>
        <w:tc>
          <w:tcPr>
            <w:tcW w:w="2625" w:type="dxa"/>
            <w:tcBorders>
              <w:top w:val="single" w:sz="4" w:space="0" w:color="808080"/>
              <w:left w:val="single" w:sz="4" w:space="0" w:color="808080"/>
              <w:bottom w:val="single" w:sz="4" w:space="0" w:color="808080"/>
              <w:right w:val="single" w:sz="4" w:space="0" w:color="808080"/>
            </w:tcBorders>
          </w:tcPr>
          <w:p w14:paraId="3EF71D31" w14:textId="77777777" w:rsidR="009702E2" w:rsidRDefault="00D07D32">
            <w:pPr>
              <w:spacing w:after="0"/>
            </w:pPr>
            <w:r>
              <w:rPr>
                <w:rFonts w:ascii="Times New Roman" w:eastAsia="Times New Roman" w:hAnsi="Times New Roman" w:cs="Times New Roman"/>
                <w:sz w:val="20"/>
              </w:rPr>
              <w:t>Yes</w:t>
            </w:r>
            <w:r>
              <w:rPr>
                <w:rFonts w:ascii="Times New Roman" w:eastAsia="Times New Roman" w:hAnsi="Times New Roman" w:cs="Times New Roman"/>
                <w:sz w:val="24"/>
              </w:rPr>
              <w:t xml:space="preserve"> </w:t>
            </w:r>
          </w:p>
        </w:tc>
      </w:tr>
      <w:tr w:rsidR="009702E2" w14:paraId="27556588" w14:textId="77777777">
        <w:trPr>
          <w:trHeight w:val="358"/>
        </w:trPr>
        <w:tc>
          <w:tcPr>
            <w:tcW w:w="1900" w:type="dxa"/>
            <w:tcBorders>
              <w:top w:val="single" w:sz="4" w:space="0" w:color="808080"/>
              <w:left w:val="single" w:sz="4" w:space="0" w:color="808080"/>
              <w:bottom w:val="single" w:sz="4" w:space="0" w:color="808080"/>
              <w:right w:val="single" w:sz="4" w:space="0" w:color="808080"/>
            </w:tcBorders>
          </w:tcPr>
          <w:p w14:paraId="7106CB9D" w14:textId="77777777" w:rsidR="009702E2" w:rsidRDefault="00D07D32">
            <w:pPr>
              <w:spacing w:after="0"/>
              <w:ind w:left="1"/>
            </w:pPr>
            <w:r>
              <w:rPr>
                <w:rFonts w:ascii="Times New Roman" w:eastAsia="Times New Roman" w:hAnsi="Times New Roman" w:cs="Times New Roman"/>
                <w:sz w:val="20"/>
              </w:rPr>
              <w:t>M5</w:t>
            </w:r>
            <w:r>
              <w:rPr>
                <w:rFonts w:ascii="Times New Roman" w:eastAsia="Times New Roman" w:hAnsi="Times New Roman" w:cs="Times New Roman"/>
                <w:sz w:val="24"/>
              </w:rP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2CBE4B7C" w14:textId="77777777" w:rsidR="009702E2" w:rsidRDefault="00D07D32">
            <w:pPr>
              <w:spacing w:after="0"/>
              <w:ind w:right="31"/>
              <w:jc w:val="center"/>
            </w:pPr>
            <w:r>
              <w:rPr>
                <w:rFonts w:ascii="Times New Roman" w:eastAsia="Times New Roman" w:hAnsi="Times New Roman" w:cs="Times New Roman"/>
                <w:sz w:val="20"/>
              </w:rPr>
              <w:t>2.10 × 10⁸</w:t>
            </w:r>
            <w:r>
              <w:rPr>
                <w:rFonts w:ascii="Times New Roman" w:eastAsia="Times New Roman" w:hAnsi="Times New Roman" w:cs="Times New Roman"/>
                <w:sz w:val="24"/>
              </w:rPr>
              <w:t xml:space="preserve"> </w:t>
            </w:r>
          </w:p>
        </w:tc>
        <w:tc>
          <w:tcPr>
            <w:tcW w:w="1300" w:type="dxa"/>
            <w:tcBorders>
              <w:top w:val="single" w:sz="4" w:space="0" w:color="808080"/>
              <w:left w:val="single" w:sz="4" w:space="0" w:color="808080"/>
              <w:bottom w:val="single" w:sz="4" w:space="0" w:color="808080"/>
              <w:right w:val="single" w:sz="4" w:space="0" w:color="808080"/>
            </w:tcBorders>
          </w:tcPr>
          <w:p w14:paraId="1B629ADB" w14:textId="77777777" w:rsidR="009702E2" w:rsidRDefault="00D07D32">
            <w:pPr>
              <w:spacing w:after="0"/>
              <w:ind w:right="29"/>
              <w:jc w:val="center"/>
            </w:pPr>
            <w:r>
              <w:rPr>
                <w:rFonts w:ascii="Times New Roman" w:eastAsia="Times New Roman" w:hAnsi="Times New Roman" w:cs="Times New Roman"/>
                <w:sz w:val="20"/>
              </w:rPr>
              <w:t>2.10</w:t>
            </w:r>
            <w:r>
              <w:rPr>
                <w:rFonts w:ascii="Times New Roman" w:eastAsia="Times New Roman" w:hAnsi="Times New Roman" w:cs="Times New Roman"/>
                <w:sz w:val="24"/>
              </w:rPr>
              <w:t xml:space="preserve"> </w:t>
            </w:r>
          </w:p>
        </w:tc>
        <w:tc>
          <w:tcPr>
            <w:tcW w:w="1701" w:type="dxa"/>
            <w:tcBorders>
              <w:top w:val="single" w:sz="4" w:space="0" w:color="808080"/>
              <w:left w:val="single" w:sz="4" w:space="0" w:color="808080"/>
              <w:bottom w:val="single" w:sz="4" w:space="0" w:color="808080"/>
              <w:right w:val="single" w:sz="4" w:space="0" w:color="808080"/>
            </w:tcBorders>
          </w:tcPr>
          <w:p w14:paraId="30DB8FFD" w14:textId="77777777" w:rsidR="009702E2" w:rsidRDefault="00D07D32">
            <w:pPr>
              <w:spacing w:after="0"/>
              <w:ind w:right="28"/>
              <w:jc w:val="center"/>
            </w:pPr>
            <w:r>
              <w:rPr>
                <w:rFonts w:ascii="Times New Roman" w:eastAsia="Times New Roman" w:hAnsi="Times New Roman" w:cs="Times New Roman"/>
                <w:sz w:val="20"/>
              </w:rPr>
              <w:t>≈ 2.1 s</w:t>
            </w:r>
            <w:r>
              <w:rPr>
                <w:rFonts w:ascii="Times New Roman" w:eastAsia="Times New Roman" w:hAnsi="Times New Roman" w:cs="Times New Roman"/>
                <w:sz w:val="24"/>
              </w:rPr>
              <w:t xml:space="preserve"> </w:t>
            </w:r>
          </w:p>
        </w:tc>
        <w:tc>
          <w:tcPr>
            <w:tcW w:w="2625" w:type="dxa"/>
            <w:tcBorders>
              <w:top w:val="single" w:sz="4" w:space="0" w:color="808080"/>
              <w:left w:val="single" w:sz="4" w:space="0" w:color="808080"/>
              <w:bottom w:val="single" w:sz="4" w:space="0" w:color="808080"/>
              <w:right w:val="single" w:sz="4" w:space="0" w:color="808080"/>
            </w:tcBorders>
          </w:tcPr>
          <w:p w14:paraId="722F9AE0" w14:textId="77777777" w:rsidR="009702E2" w:rsidRDefault="00D07D32">
            <w:pPr>
              <w:spacing w:after="0"/>
            </w:pPr>
            <w:r>
              <w:rPr>
                <w:rFonts w:ascii="Times New Roman" w:eastAsia="Times New Roman" w:hAnsi="Times New Roman" w:cs="Times New Roman"/>
                <w:sz w:val="20"/>
              </w:rPr>
              <w:t>Yes</w:t>
            </w:r>
            <w:r>
              <w:rPr>
                <w:rFonts w:ascii="Times New Roman" w:eastAsia="Times New Roman" w:hAnsi="Times New Roman" w:cs="Times New Roman"/>
                <w:sz w:val="24"/>
              </w:rPr>
              <w:t xml:space="preserve"> </w:t>
            </w:r>
          </w:p>
        </w:tc>
      </w:tr>
      <w:tr w:rsidR="009702E2" w14:paraId="0F44A994" w14:textId="77777777">
        <w:trPr>
          <w:trHeight w:val="360"/>
        </w:trPr>
        <w:tc>
          <w:tcPr>
            <w:tcW w:w="1900" w:type="dxa"/>
            <w:tcBorders>
              <w:top w:val="single" w:sz="4" w:space="0" w:color="808080"/>
              <w:left w:val="single" w:sz="4" w:space="0" w:color="808080"/>
              <w:bottom w:val="single" w:sz="4" w:space="0" w:color="808080"/>
              <w:right w:val="single" w:sz="4" w:space="0" w:color="808080"/>
            </w:tcBorders>
          </w:tcPr>
          <w:p w14:paraId="1224EA73" w14:textId="77777777" w:rsidR="009702E2" w:rsidRDefault="00D07D32">
            <w:pPr>
              <w:spacing w:after="0"/>
              <w:ind w:left="1"/>
            </w:pPr>
            <w:r>
              <w:rPr>
                <w:rFonts w:ascii="Times New Roman" w:eastAsia="Times New Roman" w:hAnsi="Times New Roman" w:cs="Times New Roman"/>
                <w:sz w:val="20"/>
              </w:rPr>
              <w:t>Report generator</w:t>
            </w:r>
            <w:r>
              <w:rPr>
                <w:rFonts w:ascii="Times New Roman" w:eastAsia="Times New Roman" w:hAnsi="Times New Roman" w:cs="Times New Roman"/>
                <w:sz w:val="24"/>
              </w:rP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2D4301AA" w14:textId="77777777" w:rsidR="009702E2" w:rsidRDefault="00D07D32">
            <w:pPr>
              <w:spacing w:after="0"/>
              <w:ind w:right="27"/>
              <w:jc w:val="center"/>
            </w:pPr>
            <w:r>
              <w:rPr>
                <w:rFonts w:ascii="Times New Roman" w:eastAsia="Times New Roman" w:hAnsi="Times New Roman" w:cs="Times New Roman"/>
                <w:sz w:val="20"/>
              </w:rPr>
              <w:t>3.0 × 10¹²</w:t>
            </w:r>
            <w:r>
              <w:rPr>
                <w:rFonts w:ascii="Times New Roman" w:eastAsia="Times New Roman" w:hAnsi="Times New Roman" w:cs="Times New Roman"/>
                <w:sz w:val="24"/>
              </w:rPr>
              <w:t xml:space="preserve"> </w:t>
            </w:r>
          </w:p>
        </w:tc>
        <w:tc>
          <w:tcPr>
            <w:tcW w:w="1300" w:type="dxa"/>
            <w:tcBorders>
              <w:top w:val="single" w:sz="4" w:space="0" w:color="808080"/>
              <w:left w:val="single" w:sz="4" w:space="0" w:color="808080"/>
              <w:bottom w:val="single" w:sz="4" w:space="0" w:color="808080"/>
              <w:right w:val="single" w:sz="4" w:space="0" w:color="808080"/>
            </w:tcBorders>
          </w:tcPr>
          <w:p w14:paraId="7EA39FF6" w14:textId="77777777" w:rsidR="009702E2" w:rsidRDefault="00D07D32">
            <w:pPr>
              <w:spacing w:after="0"/>
              <w:ind w:right="30"/>
              <w:jc w:val="center"/>
            </w:pPr>
            <w:r>
              <w:rPr>
                <w:rFonts w:ascii="Times New Roman" w:eastAsia="Times New Roman" w:hAnsi="Times New Roman" w:cs="Times New Roman"/>
                <w:sz w:val="20"/>
              </w:rPr>
              <w:t>≈ 30,002</w:t>
            </w:r>
            <w:r>
              <w:rPr>
                <w:rFonts w:ascii="Times New Roman" w:eastAsia="Times New Roman" w:hAnsi="Times New Roman" w:cs="Times New Roman"/>
                <w:sz w:val="24"/>
              </w:rPr>
              <w:t xml:space="preserve"> </w:t>
            </w:r>
          </w:p>
        </w:tc>
        <w:tc>
          <w:tcPr>
            <w:tcW w:w="1701" w:type="dxa"/>
            <w:tcBorders>
              <w:top w:val="single" w:sz="4" w:space="0" w:color="808080"/>
              <w:left w:val="single" w:sz="4" w:space="0" w:color="808080"/>
              <w:bottom w:val="single" w:sz="4" w:space="0" w:color="808080"/>
              <w:right w:val="single" w:sz="4" w:space="0" w:color="808080"/>
            </w:tcBorders>
          </w:tcPr>
          <w:p w14:paraId="663C8BF6" w14:textId="77777777" w:rsidR="009702E2" w:rsidRDefault="00D07D32">
            <w:pPr>
              <w:spacing w:after="0"/>
              <w:ind w:right="28"/>
              <w:jc w:val="center"/>
            </w:pPr>
            <w:r>
              <w:rPr>
                <w:rFonts w:ascii="Times New Roman" w:eastAsia="Times New Roman" w:hAnsi="Times New Roman" w:cs="Times New Roman"/>
                <w:sz w:val="20"/>
              </w:rPr>
              <w:t>≈ 8.3 hours</w:t>
            </w:r>
            <w:r>
              <w:rPr>
                <w:rFonts w:ascii="Times New Roman" w:eastAsia="Times New Roman" w:hAnsi="Times New Roman" w:cs="Times New Roman"/>
                <w:sz w:val="24"/>
              </w:rPr>
              <w:t xml:space="preserve"> </w:t>
            </w:r>
          </w:p>
        </w:tc>
        <w:tc>
          <w:tcPr>
            <w:tcW w:w="2625" w:type="dxa"/>
            <w:tcBorders>
              <w:top w:val="single" w:sz="4" w:space="0" w:color="808080"/>
              <w:left w:val="single" w:sz="4" w:space="0" w:color="808080"/>
              <w:bottom w:val="single" w:sz="4" w:space="0" w:color="808080"/>
              <w:right w:val="single" w:sz="4" w:space="0" w:color="808080"/>
            </w:tcBorders>
          </w:tcPr>
          <w:p w14:paraId="3BD25647" w14:textId="77777777" w:rsidR="009702E2" w:rsidRDefault="00D07D32">
            <w:pPr>
              <w:spacing w:after="0"/>
            </w:pPr>
            <w:r>
              <w:rPr>
                <w:rFonts w:ascii="Times New Roman" w:eastAsia="Times New Roman" w:hAnsi="Times New Roman" w:cs="Times New Roman"/>
                <w:b/>
                <w:sz w:val="20"/>
              </w:rPr>
              <w:t>NO – fails (≈ 50× over)</w:t>
            </w:r>
            <w:r>
              <w:rPr>
                <w:rFonts w:ascii="Times New Roman" w:eastAsia="Times New Roman" w:hAnsi="Times New Roman" w:cs="Times New Roman"/>
                <w:sz w:val="24"/>
              </w:rPr>
              <w:t xml:space="preserve"> </w:t>
            </w:r>
          </w:p>
        </w:tc>
      </w:tr>
    </w:tbl>
    <w:p w14:paraId="582A46B1" w14:textId="77777777" w:rsidR="009702E2" w:rsidRDefault="00D07D32">
      <w:pPr>
        <w:spacing w:after="0"/>
      </w:pPr>
      <w:r>
        <w:rPr>
          <w:rFonts w:ascii="Times New Roman" w:eastAsia="Times New Roman" w:hAnsi="Times New Roman" w:cs="Times New Roman"/>
          <w:sz w:val="24"/>
        </w:rPr>
        <w:t xml:space="preserve"> </w:t>
      </w:r>
    </w:p>
    <w:p w14:paraId="68E6C96B" w14:textId="77777777" w:rsidR="009702E2" w:rsidRDefault="00D07D32">
      <w:pPr>
        <w:spacing w:after="0"/>
        <w:ind w:right="258"/>
        <w:jc w:val="right"/>
      </w:pPr>
      <w:r>
        <w:rPr>
          <w:noProof/>
        </w:rPr>
        <w:drawing>
          <wp:inline distT="0" distB="0" distL="0" distR="0" wp14:anchorId="7A5CAC58" wp14:editId="504CA248">
            <wp:extent cx="5334000" cy="3248025"/>
            <wp:effectExtent l="0" t="0" r="0" b="0"/>
            <wp:docPr id="5781" name="Picture 5781"/>
            <wp:cNvGraphicFramePr/>
            <a:graphic xmlns:a="http://schemas.openxmlformats.org/drawingml/2006/main">
              <a:graphicData uri="http://schemas.openxmlformats.org/drawingml/2006/picture">
                <pic:pic xmlns:pic="http://schemas.openxmlformats.org/drawingml/2006/picture">
                  <pic:nvPicPr>
                    <pic:cNvPr id="5781" name="Picture 5781"/>
                    <pic:cNvPicPr/>
                  </pic:nvPicPr>
                  <pic:blipFill>
                    <a:blip r:embed="rId12"/>
                    <a:stretch>
                      <a:fillRect/>
                    </a:stretch>
                  </pic:blipFill>
                  <pic:spPr>
                    <a:xfrm>
                      <a:off x="0" y="0"/>
                      <a:ext cx="5334000" cy="3248025"/>
                    </a:xfrm>
                    <a:prstGeom prst="rect">
                      <a:avLst/>
                    </a:prstGeom>
                  </pic:spPr>
                </pic:pic>
              </a:graphicData>
            </a:graphic>
          </wp:inline>
        </w:drawing>
      </w:r>
      <w:r>
        <w:rPr>
          <w:rFonts w:ascii="Times New Roman" w:eastAsia="Times New Roman" w:hAnsi="Times New Roman" w:cs="Times New Roman"/>
          <w:sz w:val="24"/>
        </w:rPr>
        <w:t xml:space="preserve"> </w:t>
      </w:r>
    </w:p>
    <w:p w14:paraId="78C9F4E5" w14:textId="77777777" w:rsidR="009702E2" w:rsidRDefault="00D07D32">
      <w:pPr>
        <w:spacing w:after="265"/>
        <w:ind w:right="400"/>
        <w:jc w:val="right"/>
      </w:pPr>
      <w:r>
        <w:rPr>
          <w:rFonts w:ascii="Times New Roman" w:eastAsia="Times New Roman" w:hAnsi="Times New Roman" w:cs="Times New Roman"/>
          <w:i/>
          <w:sz w:val="21"/>
        </w:rPr>
        <w:t>Figure 3: Estimated running time at n = 1,000,000 (green = within the 600 s window, red = fails)</w:t>
      </w:r>
      <w:r>
        <w:rPr>
          <w:rFonts w:ascii="Times New Roman" w:eastAsia="Times New Roman" w:hAnsi="Times New Roman" w:cs="Times New Roman"/>
          <w:sz w:val="24"/>
        </w:rPr>
        <w:t xml:space="preserve"> </w:t>
      </w:r>
    </w:p>
    <w:p w14:paraId="76C4EC06" w14:textId="77777777" w:rsidR="009702E2" w:rsidRDefault="00D07D32">
      <w:pPr>
        <w:pStyle w:val="Heading3"/>
        <w:spacing w:after="0"/>
        <w:ind w:left="-5"/>
      </w:pPr>
      <w:r>
        <w:lastRenderedPageBreak/>
        <w:t>(g.3) Growth from today’s catalogue to next year’s</w:t>
      </w:r>
      <w:r>
        <w:rPr>
          <w:b w:val="0"/>
          <w:color w:val="2E74B5"/>
          <w:sz w:val="26"/>
        </w:rPr>
        <w:t xml:space="preserve"> </w:t>
      </w:r>
    </w:p>
    <w:tbl>
      <w:tblPr>
        <w:tblStyle w:val="TableGrid"/>
        <w:tblW w:w="9025" w:type="dxa"/>
        <w:tblInd w:w="6" w:type="dxa"/>
        <w:tblCellMar>
          <w:top w:w="98" w:type="dxa"/>
          <w:left w:w="90" w:type="dxa"/>
          <w:bottom w:w="0" w:type="dxa"/>
          <w:right w:w="115" w:type="dxa"/>
        </w:tblCellMar>
        <w:tblLook w:val="04A0" w:firstRow="1" w:lastRow="0" w:firstColumn="1" w:lastColumn="0" w:noHBand="0" w:noVBand="1"/>
      </w:tblPr>
      <w:tblGrid>
        <w:gridCol w:w="1900"/>
        <w:gridCol w:w="1800"/>
        <w:gridCol w:w="1800"/>
        <w:gridCol w:w="1699"/>
        <w:gridCol w:w="1826"/>
      </w:tblGrid>
      <w:tr w:rsidR="009702E2" w14:paraId="4781E930" w14:textId="77777777">
        <w:trPr>
          <w:trHeight w:val="336"/>
        </w:trPr>
        <w:tc>
          <w:tcPr>
            <w:tcW w:w="1900" w:type="dxa"/>
            <w:tcBorders>
              <w:top w:val="single" w:sz="4" w:space="0" w:color="808080"/>
              <w:left w:val="single" w:sz="4" w:space="0" w:color="808080"/>
              <w:bottom w:val="single" w:sz="4" w:space="0" w:color="808080"/>
              <w:right w:val="single" w:sz="4" w:space="0" w:color="808080"/>
            </w:tcBorders>
            <w:shd w:val="clear" w:color="auto" w:fill="1F3864"/>
          </w:tcPr>
          <w:p w14:paraId="7B9FA5AD" w14:textId="77777777" w:rsidR="009702E2" w:rsidRDefault="00D07D32">
            <w:pPr>
              <w:spacing w:after="0"/>
              <w:ind w:left="23"/>
              <w:jc w:val="center"/>
            </w:pPr>
            <w:r>
              <w:rPr>
                <w:rFonts w:ascii="Times New Roman" w:eastAsia="Times New Roman" w:hAnsi="Times New Roman" w:cs="Times New Roman"/>
                <w:b/>
                <w:color w:val="FFFFFF"/>
                <w:sz w:val="20"/>
              </w:rPr>
              <w:t>Module</w:t>
            </w:r>
            <w:r>
              <w:rPr>
                <w:rFonts w:ascii="Times New Roman" w:eastAsia="Times New Roman" w:hAnsi="Times New Roman" w:cs="Times New Roman"/>
                <w:color w:val="FFFFFF"/>
                <w:sz w:val="24"/>
              </w:rPr>
              <w:t xml:space="preserve"> </w:t>
            </w:r>
          </w:p>
        </w:tc>
        <w:tc>
          <w:tcPr>
            <w:tcW w:w="1800" w:type="dxa"/>
            <w:tcBorders>
              <w:top w:val="single" w:sz="4" w:space="0" w:color="808080"/>
              <w:left w:val="single" w:sz="4" w:space="0" w:color="808080"/>
              <w:bottom w:val="single" w:sz="4" w:space="0" w:color="808080"/>
              <w:right w:val="single" w:sz="4" w:space="0" w:color="808080"/>
            </w:tcBorders>
            <w:shd w:val="clear" w:color="auto" w:fill="1F3864"/>
          </w:tcPr>
          <w:p w14:paraId="36A3D5A9" w14:textId="77777777" w:rsidR="009702E2" w:rsidRDefault="00D07D32">
            <w:pPr>
              <w:spacing w:after="0"/>
              <w:ind w:left="21"/>
              <w:jc w:val="center"/>
            </w:pPr>
            <w:r>
              <w:rPr>
                <w:rFonts w:ascii="Times New Roman" w:eastAsia="Times New Roman" w:hAnsi="Times New Roman" w:cs="Times New Roman"/>
                <w:b/>
                <w:color w:val="FFFFFF"/>
                <w:sz w:val="20"/>
              </w:rPr>
              <w:t>Ops at n = 10⁵</w:t>
            </w:r>
            <w:r>
              <w:rPr>
                <w:rFonts w:ascii="Times New Roman" w:eastAsia="Times New Roman" w:hAnsi="Times New Roman" w:cs="Times New Roman"/>
                <w:color w:val="FFFFFF"/>
                <w:sz w:val="24"/>
              </w:rPr>
              <w:t xml:space="preserve"> </w:t>
            </w:r>
          </w:p>
        </w:tc>
        <w:tc>
          <w:tcPr>
            <w:tcW w:w="1800" w:type="dxa"/>
            <w:tcBorders>
              <w:top w:val="single" w:sz="4" w:space="0" w:color="808080"/>
              <w:left w:val="single" w:sz="4" w:space="0" w:color="808080"/>
              <w:bottom w:val="single" w:sz="4" w:space="0" w:color="808080"/>
              <w:right w:val="single" w:sz="4" w:space="0" w:color="808080"/>
            </w:tcBorders>
            <w:shd w:val="clear" w:color="auto" w:fill="1F3864"/>
          </w:tcPr>
          <w:p w14:paraId="464878F4" w14:textId="77777777" w:rsidR="009702E2" w:rsidRDefault="00D07D32">
            <w:pPr>
              <w:spacing w:after="0"/>
              <w:ind w:left="21"/>
              <w:jc w:val="center"/>
            </w:pPr>
            <w:r>
              <w:rPr>
                <w:rFonts w:ascii="Times New Roman" w:eastAsia="Times New Roman" w:hAnsi="Times New Roman" w:cs="Times New Roman"/>
                <w:b/>
                <w:color w:val="FFFFFF"/>
                <w:sz w:val="20"/>
              </w:rPr>
              <w:t>Ops at n = 10⁶</w:t>
            </w:r>
            <w:r>
              <w:rPr>
                <w:rFonts w:ascii="Times New Roman" w:eastAsia="Times New Roman" w:hAnsi="Times New Roman" w:cs="Times New Roman"/>
                <w:color w:val="FFFFFF"/>
                <w:sz w:val="24"/>
              </w:rPr>
              <w:t xml:space="preserve"> </w:t>
            </w:r>
          </w:p>
        </w:tc>
        <w:tc>
          <w:tcPr>
            <w:tcW w:w="1699" w:type="dxa"/>
            <w:tcBorders>
              <w:top w:val="single" w:sz="4" w:space="0" w:color="808080"/>
              <w:left w:val="single" w:sz="4" w:space="0" w:color="808080"/>
              <w:bottom w:val="single" w:sz="4" w:space="0" w:color="808080"/>
              <w:right w:val="single" w:sz="4" w:space="0" w:color="808080"/>
            </w:tcBorders>
            <w:shd w:val="clear" w:color="auto" w:fill="1F3864"/>
          </w:tcPr>
          <w:p w14:paraId="65550A32" w14:textId="77777777" w:rsidR="009702E2" w:rsidRDefault="00D07D32">
            <w:pPr>
              <w:spacing w:after="0"/>
              <w:ind w:left="24"/>
              <w:jc w:val="center"/>
            </w:pPr>
            <w:r>
              <w:rPr>
                <w:rFonts w:ascii="Times New Roman" w:eastAsia="Times New Roman" w:hAnsi="Times New Roman" w:cs="Times New Roman"/>
                <w:b/>
                <w:color w:val="FFFFFF"/>
                <w:sz w:val="20"/>
              </w:rPr>
              <w:t>Growth factor</w:t>
            </w:r>
            <w:r>
              <w:rPr>
                <w:rFonts w:ascii="Times New Roman" w:eastAsia="Times New Roman" w:hAnsi="Times New Roman" w:cs="Times New Roman"/>
                <w:color w:val="FFFFFF"/>
                <w:sz w:val="24"/>
              </w:rPr>
              <w:t xml:space="preserve"> </w:t>
            </w:r>
          </w:p>
        </w:tc>
        <w:tc>
          <w:tcPr>
            <w:tcW w:w="1826" w:type="dxa"/>
            <w:tcBorders>
              <w:top w:val="single" w:sz="4" w:space="0" w:color="808080"/>
              <w:left w:val="single" w:sz="4" w:space="0" w:color="808080"/>
              <w:bottom w:val="single" w:sz="4" w:space="0" w:color="808080"/>
              <w:right w:val="single" w:sz="4" w:space="0" w:color="808080"/>
            </w:tcBorders>
            <w:shd w:val="clear" w:color="auto" w:fill="1F3864"/>
          </w:tcPr>
          <w:p w14:paraId="0A750D0A" w14:textId="77777777" w:rsidR="009702E2" w:rsidRDefault="00D07D32">
            <w:pPr>
              <w:spacing w:after="0"/>
              <w:ind w:left="28"/>
              <w:jc w:val="center"/>
            </w:pPr>
            <w:r>
              <w:rPr>
                <w:rFonts w:ascii="Times New Roman" w:eastAsia="Times New Roman" w:hAnsi="Times New Roman" w:cs="Times New Roman"/>
                <w:b/>
                <w:color w:val="FFFFFF"/>
                <w:sz w:val="20"/>
              </w:rPr>
              <w:t>Class</w:t>
            </w:r>
            <w:r>
              <w:rPr>
                <w:rFonts w:ascii="Times New Roman" w:eastAsia="Times New Roman" w:hAnsi="Times New Roman" w:cs="Times New Roman"/>
                <w:color w:val="FFFFFF"/>
                <w:sz w:val="24"/>
              </w:rPr>
              <w:t xml:space="preserve"> </w:t>
            </w:r>
          </w:p>
        </w:tc>
      </w:tr>
      <w:tr w:rsidR="009702E2" w14:paraId="71BC9107" w14:textId="77777777">
        <w:trPr>
          <w:trHeight w:val="380"/>
        </w:trPr>
        <w:tc>
          <w:tcPr>
            <w:tcW w:w="1900" w:type="dxa"/>
            <w:tcBorders>
              <w:top w:val="single" w:sz="4" w:space="0" w:color="808080"/>
              <w:left w:val="single" w:sz="4" w:space="0" w:color="808080"/>
              <w:bottom w:val="single" w:sz="4" w:space="0" w:color="808080"/>
              <w:right w:val="single" w:sz="4" w:space="0" w:color="808080"/>
            </w:tcBorders>
          </w:tcPr>
          <w:p w14:paraId="5DDBA4E3" w14:textId="77777777" w:rsidR="009702E2" w:rsidRDefault="00D07D32">
            <w:pPr>
              <w:spacing w:after="0"/>
            </w:pPr>
            <w:r>
              <w:rPr>
                <w:rFonts w:ascii="Times New Roman" w:eastAsia="Times New Roman" w:hAnsi="Times New Roman" w:cs="Times New Roman"/>
                <w:sz w:val="20"/>
              </w:rPr>
              <w:t>M1</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4E51791F" w14:textId="77777777" w:rsidR="009702E2" w:rsidRDefault="00D07D32">
            <w:pPr>
              <w:spacing w:after="0"/>
              <w:ind w:left="20"/>
              <w:jc w:val="center"/>
            </w:pPr>
            <w:r>
              <w:rPr>
                <w:rFonts w:ascii="Times New Roman" w:eastAsia="Times New Roman" w:hAnsi="Times New Roman" w:cs="Times New Roman"/>
                <w:sz w:val="20"/>
              </w:rPr>
              <w:t>4.99995 × 10⁹</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26A0803E" w14:textId="77777777" w:rsidR="009702E2" w:rsidRDefault="00D07D32">
            <w:pPr>
              <w:spacing w:after="0"/>
              <w:ind w:left="22"/>
              <w:jc w:val="center"/>
            </w:pPr>
            <w:r>
              <w:rPr>
                <w:rFonts w:ascii="Times New Roman" w:eastAsia="Times New Roman" w:hAnsi="Times New Roman" w:cs="Times New Roman"/>
                <w:sz w:val="20"/>
              </w:rPr>
              <w:t>4.99999 × 10¹¹</w:t>
            </w:r>
            <w:r>
              <w:rPr>
                <w:rFonts w:ascii="Times New Roman" w:eastAsia="Times New Roman" w:hAnsi="Times New Roman" w:cs="Times New Roman"/>
                <w:sz w:val="24"/>
              </w:rPr>
              <w:t xml:space="preserve"> </w:t>
            </w:r>
          </w:p>
        </w:tc>
        <w:tc>
          <w:tcPr>
            <w:tcW w:w="1699" w:type="dxa"/>
            <w:tcBorders>
              <w:top w:val="single" w:sz="4" w:space="0" w:color="808080"/>
              <w:left w:val="single" w:sz="4" w:space="0" w:color="808080"/>
              <w:bottom w:val="single" w:sz="4" w:space="0" w:color="808080"/>
              <w:right w:val="single" w:sz="4" w:space="0" w:color="808080"/>
            </w:tcBorders>
          </w:tcPr>
          <w:p w14:paraId="7664862A" w14:textId="77777777" w:rsidR="009702E2" w:rsidRDefault="00D07D32">
            <w:pPr>
              <w:spacing w:after="0"/>
              <w:ind w:left="21"/>
              <w:jc w:val="center"/>
            </w:pPr>
            <w:r>
              <w:rPr>
                <w:rFonts w:ascii="Times New Roman" w:eastAsia="Times New Roman" w:hAnsi="Times New Roman" w:cs="Times New Roman"/>
                <w:sz w:val="20"/>
              </w:rPr>
              <w:t>×100</w:t>
            </w:r>
            <w:r>
              <w:rPr>
                <w:rFonts w:ascii="Times New Roman" w:eastAsia="Times New Roman" w:hAnsi="Times New Roman" w:cs="Times New Roman"/>
                <w:sz w:val="24"/>
              </w:rPr>
              <w:t xml:space="preserve"> </w:t>
            </w:r>
          </w:p>
        </w:tc>
        <w:tc>
          <w:tcPr>
            <w:tcW w:w="1826" w:type="dxa"/>
            <w:tcBorders>
              <w:top w:val="single" w:sz="4" w:space="0" w:color="808080"/>
              <w:left w:val="single" w:sz="4" w:space="0" w:color="808080"/>
              <w:bottom w:val="single" w:sz="4" w:space="0" w:color="808080"/>
              <w:right w:val="single" w:sz="4" w:space="0" w:color="808080"/>
            </w:tcBorders>
          </w:tcPr>
          <w:p w14:paraId="097BE994" w14:textId="77777777" w:rsidR="009702E2" w:rsidRDefault="00D07D32">
            <w:pPr>
              <w:spacing w:after="0"/>
              <w:ind w:left="30"/>
              <w:jc w:val="center"/>
            </w:pPr>
            <w:r>
              <w:rPr>
                <w:rFonts w:ascii="Times New Roman" w:eastAsia="Times New Roman" w:hAnsi="Times New Roman" w:cs="Times New Roman"/>
                <w:sz w:val="20"/>
              </w:rPr>
              <w:t>Θ(n²)</w:t>
            </w:r>
            <w:r>
              <w:rPr>
                <w:rFonts w:ascii="Times New Roman" w:eastAsia="Times New Roman" w:hAnsi="Times New Roman" w:cs="Times New Roman"/>
                <w:sz w:val="24"/>
              </w:rPr>
              <w:t xml:space="preserve"> </w:t>
            </w:r>
          </w:p>
        </w:tc>
      </w:tr>
      <w:tr w:rsidR="009702E2" w14:paraId="63724947" w14:textId="77777777">
        <w:trPr>
          <w:trHeight w:val="358"/>
        </w:trPr>
        <w:tc>
          <w:tcPr>
            <w:tcW w:w="1900" w:type="dxa"/>
            <w:tcBorders>
              <w:top w:val="single" w:sz="4" w:space="0" w:color="808080"/>
              <w:left w:val="single" w:sz="4" w:space="0" w:color="808080"/>
              <w:bottom w:val="single" w:sz="4" w:space="0" w:color="808080"/>
              <w:right w:val="single" w:sz="4" w:space="0" w:color="808080"/>
            </w:tcBorders>
          </w:tcPr>
          <w:p w14:paraId="6A14B792" w14:textId="77777777" w:rsidR="009702E2" w:rsidRDefault="00D07D32">
            <w:pPr>
              <w:spacing w:after="0"/>
            </w:pPr>
            <w:r>
              <w:rPr>
                <w:rFonts w:ascii="Times New Roman" w:eastAsia="Times New Roman" w:hAnsi="Times New Roman" w:cs="Times New Roman"/>
                <w:sz w:val="20"/>
              </w:rPr>
              <w:t>M2</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37D349F6" w14:textId="77777777" w:rsidR="009702E2" w:rsidRDefault="00D07D32">
            <w:pPr>
              <w:spacing w:after="0"/>
              <w:ind w:left="24"/>
              <w:jc w:val="center"/>
            </w:pPr>
            <w:r>
              <w:rPr>
                <w:rFonts w:ascii="Times New Roman" w:eastAsia="Times New Roman" w:hAnsi="Times New Roman" w:cs="Times New Roman"/>
                <w:sz w:val="20"/>
              </w:rPr>
              <w:t>131,071</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3FC927C0" w14:textId="77777777" w:rsidR="009702E2" w:rsidRDefault="00D07D32">
            <w:pPr>
              <w:spacing w:after="0"/>
              <w:ind w:left="22"/>
              <w:jc w:val="center"/>
            </w:pPr>
            <w:r>
              <w:rPr>
                <w:rFonts w:ascii="Times New Roman" w:eastAsia="Times New Roman" w:hAnsi="Times New Roman" w:cs="Times New Roman"/>
                <w:sz w:val="20"/>
              </w:rPr>
              <w:t>1,048,575</w:t>
            </w:r>
            <w:r>
              <w:rPr>
                <w:rFonts w:ascii="Times New Roman" w:eastAsia="Times New Roman" w:hAnsi="Times New Roman" w:cs="Times New Roman"/>
                <w:sz w:val="24"/>
              </w:rPr>
              <w:t xml:space="preserve"> </w:t>
            </w:r>
          </w:p>
        </w:tc>
        <w:tc>
          <w:tcPr>
            <w:tcW w:w="1699" w:type="dxa"/>
            <w:tcBorders>
              <w:top w:val="single" w:sz="4" w:space="0" w:color="808080"/>
              <w:left w:val="single" w:sz="4" w:space="0" w:color="808080"/>
              <w:bottom w:val="single" w:sz="4" w:space="0" w:color="808080"/>
              <w:right w:val="single" w:sz="4" w:space="0" w:color="808080"/>
            </w:tcBorders>
          </w:tcPr>
          <w:p w14:paraId="2306D23C" w14:textId="77777777" w:rsidR="009702E2" w:rsidRDefault="00D07D32">
            <w:pPr>
              <w:spacing w:after="0"/>
              <w:ind w:left="24"/>
              <w:jc w:val="center"/>
            </w:pPr>
            <w:r>
              <w:rPr>
                <w:rFonts w:ascii="Times New Roman" w:eastAsia="Times New Roman" w:hAnsi="Times New Roman" w:cs="Times New Roman"/>
                <w:sz w:val="20"/>
              </w:rPr>
              <w:t>×8.0</w:t>
            </w:r>
            <w:r>
              <w:rPr>
                <w:rFonts w:ascii="Times New Roman" w:eastAsia="Times New Roman" w:hAnsi="Times New Roman" w:cs="Times New Roman"/>
                <w:sz w:val="24"/>
              </w:rPr>
              <w:t xml:space="preserve"> </w:t>
            </w:r>
          </w:p>
        </w:tc>
        <w:tc>
          <w:tcPr>
            <w:tcW w:w="1826" w:type="dxa"/>
            <w:tcBorders>
              <w:top w:val="single" w:sz="4" w:space="0" w:color="808080"/>
              <w:left w:val="single" w:sz="4" w:space="0" w:color="808080"/>
              <w:bottom w:val="single" w:sz="4" w:space="0" w:color="808080"/>
              <w:right w:val="single" w:sz="4" w:space="0" w:color="808080"/>
            </w:tcBorders>
          </w:tcPr>
          <w:p w14:paraId="57BC0756" w14:textId="77777777" w:rsidR="009702E2" w:rsidRDefault="00D07D32">
            <w:pPr>
              <w:spacing w:after="0"/>
              <w:ind w:left="28"/>
              <w:jc w:val="center"/>
            </w:pPr>
            <w:r>
              <w:rPr>
                <w:rFonts w:ascii="Times New Roman" w:eastAsia="Times New Roman" w:hAnsi="Times New Roman" w:cs="Times New Roman"/>
                <w:sz w:val="20"/>
              </w:rPr>
              <w:t>Θ(n)</w:t>
            </w:r>
            <w:r>
              <w:rPr>
                <w:rFonts w:ascii="Times New Roman" w:eastAsia="Times New Roman" w:hAnsi="Times New Roman" w:cs="Times New Roman"/>
                <w:sz w:val="24"/>
              </w:rPr>
              <w:t xml:space="preserve"> </w:t>
            </w:r>
          </w:p>
        </w:tc>
      </w:tr>
      <w:tr w:rsidR="009702E2" w14:paraId="1CC224C5" w14:textId="77777777">
        <w:trPr>
          <w:trHeight w:val="360"/>
        </w:trPr>
        <w:tc>
          <w:tcPr>
            <w:tcW w:w="1900" w:type="dxa"/>
            <w:tcBorders>
              <w:top w:val="single" w:sz="4" w:space="0" w:color="808080"/>
              <w:left w:val="single" w:sz="4" w:space="0" w:color="808080"/>
              <w:bottom w:val="single" w:sz="4" w:space="0" w:color="808080"/>
              <w:right w:val="single" w:sz="4" w:space="0" w:color="808080"/>
            </w:tcBorders>
          </w:tcPr>
          <w:p w14:paraId="32721D3C" w14:textId="77777777" w:rsidR="009702E2" w:rsidRDefault="00D07D32">
            <w:pPr>
              <w:spacing w:after="0"/>
            </w:pPr>
            <w:r>
              <w:rPr>
                <w:rFonts w:ascii="Times New Roman" w:eastAsia="Times New Roman" w:hAnsi="Times New Roman" w:cs="Times New Roman"/>
                <w:sz w:val="20"/>
              </w:rPr>
              <w:t>S2</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5ED8449C" w14:textId="77777777" w:rsidR="009702E2" w:rsidRDefault="00D07D32">
            <w:pPr>
              <w:spacing w:after="0"/>
              <w:ind w:left="25"/>
              <w:jc w:val="center"/>
            </w:pPr>
            <w:r>
              <w:rPr>
                <w:rFonts w:ascii="Times New Roman" w:eastAsia="Times New Roman" w:hAnsi="Times New Roman" w:cs="Times New Roman"/>
                <w:sz w:val="20"/>
              </w:rPr>
              <w:t>17</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29CD0F42" w14:textId="77777777" w:rsidR="009702E2" w:rsidRDefault="00D07D32">
            <w:pPr>
              <w:spacing w:after="0"/>
              <w:ind w:left="24"/>
              <w:jc w:val="center"/>
            </w:pPr>
            <w:r>
              <w:rPr>
                <w:rFonts w:ascii="Times New Roman" w:eastAsia="Times New Roman" w:hAnsi="Times New Roman" w:cs="Times New Roman"/>
                <w:sz w:val="20"/>
              </w:rPr>
              <w:t>20</w:t>
            </w:r>
            <w:r>
              <w:rPr>
                <w:rFonts w:ascii="Times New Roman" w:eastAsia="Times New Roman" w:hAnsi="Times New Roman" w:cs="Times New Roman"/>
                <w:sz w:val="24"/>
              </w:rPr>
              <w:t xml:space="preserve"> </w:t>
            </w:r>
          </w:p>
        </w:tc>
        <w:tc>
          <w:tcPr>
            <w:tcW w:w="1699" w:type="dxa"/>
            <w:tcBorders>
              <w:top w:val="single" w:sz="4" w:space="0" w:color="808080"/>
              <w:left w:val="single" w:sz="4" w:space="0" w:color="808080"/>
              <w:bottom w:val="single" w:sz="4" w:space="0" w:color="808080"/>
              <w:right w:val="single" w:sz="4" w:space="0" w:color="808080"/>
            </w:tcBorders>
          </w:tcPr>
          <w:p w14:paraId="3ACF10BF" w14:textId="77777777" w:rsidR="009702E2" w:rsidRDefault="00D07D32">
            <w:pPr>
              <w:spacing w:after="0"/>
              <w:ind w:left="22"/>
              <w:jc w:val="center"/>
            </w:pPr>
            <w:r>
              <w:rPr>
                <w:rFonts w:ascii="Times New Roman" w:eastAsia="Times New Roman" w:hAnsi="Times New Roman" w:cs="Times New Roman"/>
                <w:sz w:val="20"/>
              </w:rPr>
              <w:t>+3</w:t>
            </w:r>
            <w:r>
              <w:rPr>
                <w:rFonts w:ascii="Times New Roman" w:eastAsia="Times New Roman" w:hAnsi="Times New Roman" w:cs="Times New Roman"/>
                <w:sz w:val="24"/>
              </w:rPr>
              <w:t xml:space="preserve"> </w:t>
            </w:r>
          </w:p>
        </w:tc>
        <w:tc>
          <w:tcPr>
            <w:tcW w:w="1826" w:type="dxa"/>
            <w:tcBorders>
              <w:top w:val="single" w:sz="4" w:space="0" w:color="808080"/>
              <w:left w:val="single" w:sz="4" w:space="0" w:color="808080"/>
              <w:bottom w:val="single" w:sz="4" w:space="0" w:color="808080"/>
              <w:right w:val="single" w:sz="4" w:space="0" w:color="808080"/>
            </w:tcBorders>
          </w:tcPr>
          <w:p w14:paraId="34C24AF3" w14:textId="77777777" w:rsidR="009702E2" w:rsidRDefault="00D07D32">
            <w:pPr>
              <w:spacing w:after="0"/>
              <w:ind w:left="28"/>
              <w:jc w:val="center"/>
            </w:pPr>
            <w:r>
              <w:rPr>
                <w:rFonts w:ascii="Times New Roman" w:eastAsia="Times New Roman" w:hAnsi="Times New Roman" w:cs="Times New Roman"/>
                <w:sz w:val="20"/>
              </w:rPr>
              <w:t>Θ(log n)</w:t>
            </w:r>
            <w:r>
              <w:rPr>
                <w:rFonts w:ascii="Times New Roman" w:eastAsia="Times New Roman" w:hAnsi="Times New Roman" w:cs="Times New Roman"/>
                <w:sz w:val="24"/>
              </w:rPr>
              <w:t xml:space="preserve"> </w:t>
            </w:r>
          </w:p>
        </w:tc>
      </w:tr>
      <w:tr w:rsidR="009702E2" w14:paraId="47E19E65" w14:textId="77777777">
        <w:trPr>
          <w:trHeight w:val="360"/>
        </w:trPr>
        <w:tc>
          <w:tcPr>
            <w:tcW w:w="1900" w:type="dxa"/>
            <w:tcBorders>
              <w:top w:val="single" w:sz="4" w:space="0" w:color="808080"/>
              <w:left w:val="single" w:sz="4" w:space="0" w:color="808080"/>
              <w:bottom w:val="single" w:sz="4" w:space="0" w:color="808080"/>
              <w:right w:val="single" w:sz="4" w:space="0" w:color="808080"/>
            </w:tcBorders>
          </w:tcPr>
          <w:p w14:paraId="5F0960E6" w14:textId="77777777" w:rsidR="009702E2" w:rsidRDefault="00D07D32">
            <w:pPr>
              <w:spacing w:after="0"/>
            </w:pPr>
            <w:r>
              <w:rPr>
                <w:rFonts w:ascii="Times New Roman" w:eastAsia="Times New Roman" w:hAnsi="Times New Roman" w:cs="Times New Roman"/>
                <w:sz w:val="20"/>
              </w:rPr>
              <w:t>M4 current</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05D72E67" w14:textId="77777777" w:rsidR="009702E2" w:rsidRDefault="00D07D32">
            <w:pPr>
              <w:spacing w:after="0"/>
              <w:ind w:left="22"/>
              <w:jc w:val="center"/>
            </w:pPr>
            <w:r>
              <w:rPr>
                <w:rFonts w:ascii="Times New Roman" w:eastAsia="Times New Roman" w:hAnsi="Times New Roman" w:cs="Times New Roman"/>
                <w:sz w:val="20"/>
              </w:rPr>
              <w:t>2.0 × 10¹⁰</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2B1BC68A" w14:textId="77777777" w:rsidR="009702E2" w:rsidRDefault="00D07D32">
            <w:pPr>
              <w:spacing w:after="0"/>
              <w:ind w:left="21"/>
              <w:jc w:val="center"/>
            </w:pPr>
            <w:r>
              <w:rPr>
                <w:rFonts w:ascii="Times New Roman" w:eastAsia="Times New Roman" w:hAnsi="Times New Roman" w:cs="Times New Roman"/>
                <w:sz w:val="20"/>
              </w:rPr>
              <w:t>2.0 × 10¹²</w:t>
            </w:r>
            <w:r>
              <w:rPr>
                <w:rFonts w:ascii="Times New Roman" w:eastAsia="Times New Roman" w:hAnsi="Times New Roman" w:cs="Times New Roman"/>
                <w:sz w:val="24"/>
              </w:rPr>
              <w:t xml:space="preserve"> </w:t>
            </w:r>
          </w:p>
        </w:tc>
        <w:tc>
          <w:tcPr>
            <w:tcW w:w="1699" w:type="dxa"/>
            <w:tcBorders>
              <w:top w:val="single" w:sz="4" w:space="0" w:color="808080"/>
              <w:left w:val="single" w:sz="4" w:space="0" w:color="808080"/>
              <w:bottom w:val="single" w:sz="4" w:space="0" w:color="808080"/>
              <w:right w:val="single" w:sz="4" w:space="0" w:color="808080"/>
            </w:tcBorders>
          </w:tcPr>
          <w:p w14:paraId="639C5A8C" w14:textId="77777777" w:rsidR="009702E2" w:rsidRDefault="00D07D32">
            <w:pPr>
              <w:spacing w:after="0"/>
              <w:ind w:left="21"/>
              <w:jc w:val="center"/>
            </w:pPr>
            <w:r>
              <w:rPr>
                <w:rFonts w:ascii="Times New Roman" w:eastAsia="Times New Roman" w:hAnsi="Times New Roman" w:cs="Times New Roman"/>
                <w:sz w:val="20"/>
              </w:rPr>
              <w:t>×100</w:t>
            </w:r>
            <w:r>
              <w:rPr>
                <w:rFonts w:ascii="Times New Roman" w:eastAsia="Times New Roman" w:hAnsi="Times New Roman" w:cs="Times New Roman"/>
                <w:sz w:val="24"/>
              </w:rPr>
              <w:t xml:space="preserve"> </w:t>
            </w:r>
          </w:p>
        </w:tc>
        <w:tc>
          <w:tcPr>
            <w:tcW w:w="1826" w:type="dxa"/>
            <w:tcBorders>
              <w:top w:val="single" w:sz="4" w:space="0" w:color="808080"/>
              <w:left w:val="single" w:sz="4" w:space="0" w:color="808080"/>
              <w:bottom w:val="single" w:sz="4" w:space="0" w:color="808080"/>
              <w:right w:val="single" w:sz="4" w:space="0" w:color="808080"/>
            </w:tcBorders>
          </w:tcPr>
          <w:p w14:paraId="004A9277" w14:textId="77777777" w:rsidR="009702E2" w:rsidRDefault="00D07D32">
            <w:pPr>
              <w:spacing w:after="0"/>
              <w:ind w:left="30"/>
              <w:jc w:val="center"/>
            </w:pPr>
            <w:r>
              <w:rPr>
                <w:rFonts w:ascii="Times New Roman" w:eastAsia="Times New Roman" w:hAnsi="Times New Roman" w:cs="Times New Roman"/>
                <w:sz w:val="20"/>
              </w:rPr>
              <w:t>Θ(n²)</w:t>
            </w:r>
            <w:r>
              <w:rPr>
                <w:rFonts w:ascii="Times New Roman" w:eastAsia="Times New Roman" w:hAnsi="Times New Roman" w:cs="Times New Roman"/>
                <w:sz w:val="24"/>
              </w:rPr>
              <w:t xml:space="preserve"> </w:t>
            </w:r>
          </w:p>
        </w:tc>
      </w:tr>
      <w:tr w:rsidR="009702E2" w14:paraId="6784F22E" w14:textId="77777777">
        <w:trPr>
          <w:trHeight w:val="358"/>
        </w:trPr>
        <w:tc>
          <w:tcPr>
            <w:tcW w:w="1900" w:type="dxa"/>
            <w:tcBorders>
              <w:top w:val="single" w:sz="4" w:space="0" w:color="808080"/>
              <w:left w:val="single" w:sz="4" w:space="0" w:color="808080"/>
              <w:bottom w:val="single" w:sz="4" w:space="0" w:color="808080"/>
              <w:right w:val="single" w:sz="4" w:space="0" w:color="808080"/>
            </w:tcBorders>
          </w:tcPr>
          <w:p w14:paraId="35866741" w14:textId="77777777" w:rsidR="009702E2" w:rsidRDefault="00D07D32">
            <w:pPr>
              <w:spacing w:after="0"/>
            </w:pPr>
            <w:r>
              <w:rPr>
                <w:rFonts w:ascii="Times New Roman" w:eastAsia="Times New Roman" w:hAnsi="Times New Roman" w:cs="Times New Roman"/>
                <w:sz w:val="20"/>
              </w:rPr>
              <w:t>M4 redesign</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0033F352" w14:textId="77777777" w:rsidR="009702E2" w:rsidRDefault="00D07D32">
            <w:pPr>
              <w:spacing w:after="0"/>
              <w:ind w:left="24"/>
              <w:jc w:val="center"/>
            </w:pPr>
            <w:r>
              <w:rPr>
                <w:rFonts w:ascii="Times New Roman" w:eastAsia="Times New Roman" w:hAnsi="Times New Roman" w:cs="Times New Roman"/>
                <w:sz w:val="20"/>
              </w:rPr>
              <w:t>1.76 × 10⁶</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640A47EF" w14:textId="77777777" w:rsidR="009702E2" w:rsidRDefault="00D07D32">
            <w:pPr>
              <w:spacing w:after="0"/>
              <w:ind w:left="23"/>
              <w:jc w:val="center"/>
            </w:pPr>
            <w:r>
              <w:rPr>
                <w:rFonts w:ascii="Times New Roman" w:eastAsia="Times New Roman" w:hAnsi="Times New Roman" w:cs="Times New Roman"/>
                <w:sz w:val="20"/>
              </w:rPr>
              <w:t>2.09 × 10⁷</w:t>
            </w:r>
            <w:r>
              <w:rPr>
                <w:rFonts w:ascii="Times New Roman" w:eastAsia="Times New Roman" w:hAnsi="Times New Roman" w:cs="Times New Roman"/>
                <w:sz w:val="24"/>
              </w:rPr>
              <w:t xml:space="preserve"> </w:t>
            </w:r>
          </w:p>
        </w:tc>
        <w:tc>
          <w:tcPr>
            <w:tcW w:w="1699" w:type="dxa"/>
            <w:tcBorders>
              <w:top w:val="single" w:sz="4" w:space="0" w:color="808080"/>
              <w:left w:val="single" w:sz="4" w:space="0" w:color="808080"/>
              <w:bottom w:val="single" w:sz="4" w:space="0" w:color="808080"/>
              <w:right w:val="single" w:sz="4" w:space="0" w:color="808080"/>
            </w:tcBorders>
          </w:tcPr>
          <w:p w14:paraId="79769009" w14:textId="77777777" w:rsidR="009702E2" w:rsidRDefault="00D07D32">
            <w:pPr>
              <w:spacing w:after="0"/>
              <w:ind w:left="23"/>
              <w:jc w:val="center"/>
            </w:pPr>
            <w:r>
              <w:rPr>
                <w:rFonts w:ascii="Times New Roman" w:eastAsia="Times New Roman" w:hAnsi="Times New Roman" w:cs="Times New Roman"/>
                <w:sz w:val="20"/>
              </w:rPr>
              <w:t>×11.9</w:t>
            </w:r>
            <w:r>
              <w:rPr>
                <w:rFonts w:ascii="Times New Roman" w:eastAsia="Times New Roman" w:hAnsi="Times New Roman" w:cs="Times New Roman"/>
                <w:sz w:val="24"/>
              </w:rPr>
              <w:t xml:space="preserve"> </w:t>
            </w:r>
          </w:p>
        </w:tc>
        <w:tc>
          <w:tcPr>
            <w:tcW w:w="1826" w:type="dxa"/>
            <w:tcBorders>
              <w:top w:val="single" w:sz="4" w:space="0" w:color="808080"/>
              <w:left w:val="single" w:sz="4" w:space="0" w:color="808080"/>
              <w:bottom w:val="single" w:sz="4" w:space="0" w:color="808080"/>
              <w:right w:val="single" w:sz="4" w:space="0" w:color="808080"/>
            </w:tcBorders>
          </w:tcPr>
          <w:p w14:paraId="5480AD4B" w14:textId="77777777" w:rsidR="009702E2" w:rsidRDefault="00D07D32">
            <w:pPr>
              <w:spacing w:after="0"/>
              <w:ind w:left="27"/>
              <w:jc w:val="center"/>
            </w:pPr>
            <w:r>
              <w:rPr>
                <w:rFonts w:ascii="Times New Roman" w:eastAsia="Times New Roman" w:hAnsi="Times New Roman" w:cs="Times New Roman"/>
                <w:sz w:val="20"/>
              </w:rPr>
              <w:t>Θ(n log n)</w:t>
            </w:r>
            <w:r>
              <w:rPr>
                <w:rFonts w:ascii="Times New Roman" w:eastAsia="Times New Roman" w:hAnsi="Times New Roman" w:cs="Times New Roman"/>
                <w:sz w:val="24"/>
              </w:rPr>
              <w:t xml:space="preserve"> </w:t>
            </w:r>
          </w:p>
        </w:tc>
      </w:tr>
      <w:tr w:rsidR="009702E2" w14:paraId="07DFAF00" w14:textId="77777777">
        <w:trPr>
          <w:trHeight w:val="360"/>
        </w:trPr>
        <w:tc>
          <w:tcPr>
            <w:tcW w:w="1900" w:type="dxa"/>
            <w:tcBorders>
              <w:top w:val="single" w:sz="4" w:space="0" w:color="808080"/>
              <w:left w:val="single" w:sz="4" w:space="0" w:color="808080"/>
              <w:bottom w:val="single" w:sz="4" w:space="0" w:color="808080"/>
              <w:right w:val="single" w:sz="4" w:space="0" w:color="808080"/>
            </w:tcBorders>
          </w:tcPr>
          <w:p w14:paraId="724BCA0A" w14:textId="77777777" w:rsidR="009702E2" w:rsidRDefault="00D07D32">
            <w:pPr>
              <w:spacing w:after="0"/>
            </w:pPr>
            <w:r>
              <w:rPr>
                <w:rFonts w:ascii="Times New Roman" w:eastAsia="Times New Roman" w:hAnsi="Times New Roman" w:cs="Times New Roman"/>
                <w:sz w:val="20"/>
              </w:rPr>
              <w:t>M5</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6092E116" w14:textId="77777777" w:rsidR="009702E2" w:rsidRDefault="00D07D32">
            <w:pPr>
              <w:spacing w:after="0"/>
              <w:ind w:left="24"/>
              <w:jc w:val="center"/>
            </w:pPr>
            <w:r>
              <w:rPr>
                <w:rFonts w:ascii="Times New Roman" w:eastAsia="Times New Roman" w:hAnsi="Times New Roman" w:cs="Times New Roman"/>
                <w:sz w:val="20"/>
              </w:rPr>
              <w:t>1.47 × 10⁷</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7DD1E1C7" w14:textId="77777777" w:rsidR="009702E2" w:rsidRDefault="00D07D32">
            <w:pPr>
              <w:spacing w:after="0"/>
              <w:ind w:left="23"/>
              <w:jc w:val="center"/>
            </w:pPr>
            <w:r>
              <w:rPr>
                <w:rFonts w:ascii="Times New Roman" w:eastAsia="Times New Roman" w:hAnsi="Times New Roman" w:cs="Times New Roman"/>
                <w:sz w:val="20"/>
              </w:rPr>
              <w:t>2.10 × 10⁸</w:t>
            </w:r>
            <w:r>
              <w:rPr>
                <w:rFonts w:ascii="Times New Roman" w:eastAsia="Times New Roman" w:hAnsi="Times New Roman" w:cs="Times New Roman"/>
                <w:sz w:val="24"/>
              </w:rPr>
              <w:t xml:space="preserve"> </w:t>
            </w:r>
          </w:p>
        </w:tc>
        <w:tc>
          <w:tcPr>
            <w:tcW w:w="1699" w:type="dxa"/>
            <w:tcBorders>
              <w:top w:val="single" w:sz="4" w:space="0" w:color="808080"/>
              <w:left w:val="single" w:sz="4" w:space="0" w:color="808080"/>
              <w:bottom w:val="single" w:sz="4" w:space="0" w:color="808080"/>
              <w:right w:val="single" w:sz="4" w:space="0" w:color="808080"/>
            </w:tcBorders>
          </w:tcPr>
          <w:p w14:paraId="77CF98DC" w14:textId="77777777" w:rsidR="009702E2" w:rsidRDefault="00D07D32">
            <w:pPr>
              <w:spacing w:after="0"/>
              <w:ind w:left="23"/>
              <w:jc w:val="center"/>
            </w:pPr>
            <w:r>
              <w:rPr>
                <w:rFonts w:ascii="Times New Roman" w:eastAsia="Times New Roman" w:hAnsi="Times New Roman" w:cs="Times New Roman"/>
                <w:sz w:val="20"/>
              </w:rPr>
              <w:t>×14.2</w:t>
            </w:r>
            <w:r>
              <w:rPr>
                <w:rFonts w:ascii="Times New Roman" w:eastAsia="Times New Roman" w:hAnsi="Times New Roman" w:cs="Times New Roman"/>
                <w:sz w:val="24"/>
              </w:rPr>
              <w:t xml:space="preserve"> </w:t>
            </w:r>
          </w:p>
        </w:tc>
        <w:tc>
          <w:tcPr>
            <w:tcW w:w="1826" w:type="dxa"/>
            <w:tcBorders>
              <w:top w:val="single" w:sz="4" w:space="0" w:color="808080"/>
              <w:left w:val="single" w:sz="4" w:space="0" w:color="808080"/>
              <w:bottom w:val="single" w:sz="4" w:space="0" w:color="808080"/>
              <w:right w:val="single" w:sz="4" w:space="0" w:color="808080"/>
            </w:tcBorders>
          </w:tcPr>
          <w:p w14:paraId="72281CA4" w14:textId="77777777" w:rsidR="009702E2" w:rsidRDefault="00D07D32">
            <w:pPr>
              <w:spacing w:after="0"/>
              <w:ind w:left="30"/>
              <w:jc w:val="center"/>
            </w:pPr>
            <w:r>
              <w:rPr>
                <w:rFonts w:ascii="Times New Roman" w:eastAsia="Times New Roman" w:hAnsi="Times New Roman" w:cs="Times New Roman"/>
                <w:sz w:val="20"/>
              </w:rPr>
              <w:t>Θ(n log² n)</w:t>
            </w:r>
            <w:r>
              <w:rPr>
                <w:rFonts w:ascii="Times New Roman" w:eastAsia="Times New Roman" w:hAnsi="Times New Roman" w:cs="Times New Roman"/>
                <w:sz w:val="24"/>
              </w:rPr>
              <w:t xml:space="preserve"> </w:t>
            </w:r>
          </w:p>
        </w:tc>
      </w:tr>
      <w:tr w:rsidR="009702E2" w14:paraId="55A56315" w14:textId="77777777">
        <w:trPr>
          <w:trHeight w:val="360"/>
        </w:trPr>
        <w:tc>
          <w:tcPr>
            <w:tcW w:w="1900" w:type="dxa"/>
            <w:tcBorders>
              <w:top w:val="single" w:sz="4" w:space="0" w:color="808080"/>
              <w:left w:val="single" w:sz="4" w:space="0" w:color="808080"/>
              <w:bottom w:val="single" w:sz="4" w:space="0" w:color="808080"/>
              <w:right w:val="single" w:sz="4" w:space="0" w:color="808080"/>
            </w:tcBorders>
          </w:tcPr>
          <w:p w14:paraId="2B494A60" w14:textId="77777777" w:rsidR="009702E2" w:rsidRDefault="00D07D32">
            <w:pPr>
              <w:spacing w:after="0"/>
            </w:pPr>
            <w:r>
              <w:rPr>
                <w:rFonts w:ascii="Times New Roman" w:eastAsia="Times New Roman" w:hAnsi="Times New Roman" w:cs="Times New Roman"/>
                <w:sz w:val="20"/>
              </w:rPr>
              <w:t>Report generator</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35B70145" w14:textId="77777777" w:rsidR="009702E2" w:rsidRDefault="00D07D32">
            <w:pPr>
              <w:spacing w:after="0"/>
              <w:ind w:left="22"/>
              <w:jc w:val="center"/>
            </w:pPr>
            <w:r>
              <w:rPr>
                <w:rFonts w:ascii="Times New Roman" w:eastAsia="Times New Roman" w:hAnsi="Times New Roman" w:cs="Times New Roman"/>
                <w:sz w:val="20"/>
              </w:rPr>
              <w:t>3.0 × 10¹⁰</w:t>
            </w:r>
            <w:r>
              <w:rPr>
                <w:rFonts w:ascii="Times New Roman" w:eastAsia="Times New Roman" w:hAnsi="Times New Roman" w:cs="Times New Roman"/>
                <w:sz w:val="24"/>
              </w:rPr>
              <w:t xml:space="preserve"> </w:t>
            </w:r>
          </w:p>
        </w:tc>
        <w:tc>
          <w:tcPr>
            <w:tcW w:w="1800" w:type="dxa"/>
            <w:tcBorders>
              <w:top w:val="single" w:sz="4" w:space="0" w:color="808080"/>
              <w:left w:val="single" w:sz="4" w:space="0" w:color="808080"/>
              <w:bottom w:val="single" w:sz="4" w:space="0" w:color="808080"/>
              <w:right w:val="single" w:sz="4" w:space="0" w:color="808080"/>
            </w:tcBorders>
          </w:tcPr>
          <w:p w14:paraId="48B876FA" w14:textId="77777777" w:rsidR="009702E2" w:rsidRDefault="00D07D32">
            <w:pPr>
              <w:spacing w:after="0"/>
              <w:ind w:left="21"/>
              <w:jc w:val="center"/>
            </w:pPr>
            <w:r>
              <w:rPr>
                <w:rFonts w:ascii="Times New Roman" w:eastAsia="Times New Roman" w:hAnsi="Times New Roman" w:cs="Times New Roman"/>
                <w:sz w:val="20"/>
              </w:rPr>
              <w:t>3.0 × 10¹²</w:t>
            </w:r>
            <w:r>
              <w:rPr>
                <w:rFonts w:ascii="Times New Roman" w:eastAsia="Times New Roman" w:hAnsi="Times New Roman" w:cs="Times New Roman"/>
                <w:sz w:val="24"/>
              </w:rPr>
              <w:t xml:space="preserve"> </w:t>
            </w:r>
          </w:p>
        </w:tc>
        <w:tc>
          <w:tcPr>
            <w:tcW w:w="1699" w:type="dxa"/>
            <w:tcBorders>
              <w:top w:val="single" w:sz="4" w:space="0" w:color="808080"/>
              <w:left w:val="single" w:sz="4" w:space="0" w:color="808080"/>
              <w:bottom w:val="single" w:sz="4" w:space="0" w:color="808080"/>
              <w:right w:val="single" w:sz="4" w:space="0" w:color="808080"/>
            </w:tcBorders>
          </w:tcPr>
          <w:p w14:paraId="67B93686" w14:textId="77777777" w:rsidR="009702E2" w:rsidRDefault="00D07D32">
            <w:pPr>
              <w:spacing w:after="0"/>
              <w:ind w:left="21"/>
              <w:jc w:val="center"/>
            </w:pPr>
            <w:r>
              <w:rPr>
                <w:rFonts w:ascii="Times New Roman" w:eastAsia="Times New Roman" w:hAnsi="Times New Roman" w:cs="Times New Roman"/>
                <w:sz w:val="20"/>
              </w:rPr>
              <w:t>×100</w:t>
            </w:r>
            <w:r>
              <w:rPr>
                <w:rFonts w:ascii="Times New Roman" w:eastAsia="Times New Roman" w:hAnsi="Times New Roman" w:cs="Times New Roman"/>
                <w:sz w:val="24"/>
              </w:rPr>
              <w:t xml:space="preserve"> </w:t>
            </w:r>
          </w:p>
        </w:tc>
        <w:tc>
          <w:tcPr>
            <w:tcW w:w="1826" w:type="dxa"/>
            <w:tcBorders>
              <w:top w:val="single" w:sz="4" w:space="0" w:color="808080"/>
              <w:left w:val="single" w:sz="4" w:space="0" w:color="808080"/>
              <w:bottom w:val="single" w:sz="4" w:space="0" w:color="808080"/>
              <w:right w:val="single" w:sz="4" w:space="0" w:color="808080"/>
            </w:tcBorders>
          </w:tcPr>
          <w:p w14:paraId="476DAD7D" w14:textId="77777777" w:rsidR="009702E2" w:rsidRDefault="00D07D32">
            <w:pPr>
              <w:spacing w:after="0"/>
              <w:ind w:left="30"/>
              <w:jc w:val="center"/>
            </w:pPr>
            <w:r>
              <w:rPr>
                <w:rFonts w:ascii="Times New Roman" w:eastAsia="Times New Roman" w:hAnsi="Times New Roman" w:cs="Times New Roman"/>
                <w:sz w:val="20"/>
              </w:rPr>
              <w:t>Θ(n²)</w:t>
            </w:r>
            <w:r>
              <w:rPr>
                <w:rFonts w:ascii="Times New Roman" w:eastAsia="Times New Roman" w:hAnsi="Times New Roman" w:cs="Times New Roman"/>
                <w:sz w:val="24"/>
              </w:rPr>
              <w:t xml:space="preserve"> </w:t>
            </w:r>
          </w:p>
        </w:tc>
      </w:tr>
    </w:tbl>
    <w:p w14:paraId="44D71231" w14:textId="77777777" w:rsidR="009702E2" w:rsidRDefault="00D07D32">
      <w:pPr>
        <w:spacing w:after="0"/>
      </w:pPr>
      <w:r>
        <w:rPr>
          <w:rFonts w:ascii="Times New Roman" w:eastAsia="Times New Roman" w:hAnsi="Times New Roman" w:cs="Times New Roman"/>
          <w:sz w:val="24"/>
        </w:rPr>
        <w:t xml:space="preserve"> </w:t>
      </w:r>
    </w:p>
    <w:p w14:paraId="09E1BB6B" w14:textId="77777777" w:rsidR="009702E2" w:rsidRDefault="00D07D32">
      <w:pPr>
        <w:spacing w:after="0"/>
        <w:ind w:right="258"/>
        <w:jc w:val="right"/>
      </w:pPr>
      <w:r>
        <w:rPr>
          <w:noProof/>
        </w:rPr>
        <w:drawing>
          <wp:inline distT="0" distB="0" distL="0" distR="0" wp14:anchorId="26FA76CE" wp14:editId="71AC7DB9">
            <wp:extent cx="5334000" cy="3524250"/>
            <wp:effectExtent l="0" t="0" r="0" b="0"/>
            <wp:docPr id="6052" name="Picture 6052"/>
            <wp:cNvGraphicFramePr/>
            <a:graphic xmlns:a="http://schemas.openxmlformats.org/drawingml/2006/main">
              <a:graphicData uri="http://schemas.openxmlformats.org/drawingml/2006/picture">
                <pic:pic xmlns:pic="http://schemas.openxmlformats.org/drawingml/2006/picture">
                  <pic:nvPicPr>
                    <pic:cNvPr id="6052" name="Picture 6052"/>
                    <pic:cNvPicPr/>
                  </pic:nvPicPr>
                  <pic:blipFill>
                    <a:blip r:embed="rId13"/>
                    <a:stretch>
                      <a:fillRect/>
                    </a:stretch>
                  </pic:blipFill>
                  <pic:spPr>
                    <a:xfrm>
                      <a:off x="0" y="0"/>
                      <a:ext cx="5334000" cy="3524250"/>
                    </a:xfrm>
                    <a:prstGeom prst="rect">
                      <a:avLst/>
                    </a:prstGeom>
                  </pic:spPr>
                </pic:pic>
              </a:graphicData>
            </a:graphic>
          </wp:inline>
        </w:drawing>
      </w:r>
      <w:r>
        <w:rPr>
          <w:rFonts w:ascii="Times New Roman" w:eastAsia="Times New Roman" w:hAnsi="Times New Roman" w:cs="Times New Roman"/>
          <w:sz w:val="24"/>
        </w:rPr>
        <w:t xml:space="preserve"> </w:t>
      </w:r>
    </w:p>
    <w:p w14:paraId="33DFB4A4" w14:textId="77777777" w:rsidR="009702E2" w:rsidRDefault="00D07D32">
      <w:pPr>
        <w:spacing w:after="133"/>
        <w:ind w:left="132"/>
      </w:pPr>
      <w:r>
        <w:rPr>
          <w:rFonts w:ascii="Times New Roman" w:eastAsia="Times New Roman" w:hAnsi="Times New Roman" w:cs="Times New Roman"/>
          <w:i/>
          <w:sz w:val="21"/>
        </w:rPr>
        <w:t>Figure 1: Growth of operation counts with n (log–log scale); the horizontal line is the 10-minute budget</w:t>
      </w:r>
      <w:r>
        <w:rPr>
          <w:rFonts w:ascii="Times New Roman" w:eastAsia="Times New Roman" w:hAnsi="Times New Roman" w:cs="Times New Roman"/>
          <w:sz w:val="24"/>
        </w:rPr>
        <w:t xml:space="preserve"> </w:t>
      </w:r>
    </w:p>
    <w:p w14:paraId="2821B6F8" w14:textId="77777777" w:rsidR="009702E2" w:rsidRDefault="00D07D32">
      <w:pPr>
        <w:spacing w:after="293" w:line="296" w:lineRule="auto"/>
        <w:ind w:left="-5" w:right="5" w:hanging="10"/>
        <w:jc w:val="both"/>
      </w:pPr>
      <w:r>
        <w:rPr>
          <w:rFonts w:ascii="Times New Roman" w:eastAsia="Times New Roman" w:hAnsi="Times New Roman" w:cs="Times New Roman"/>
          <w:sz w:val="24"/>
        </w:rPr>
        <w:t xml:space="preserve">Figure 1 shows the picture clearly: every curve that lies below the horizontal budget line at n = 10⁶ is safe; the three quadratic curves (M1, M4-current, report generator) cross it well before n reaches 10⁶. A modest warning applies to M1 as well: it crosses the line near n ≈ 3.5 × 10⁵ at 10⁸ operations per second, i.e. long before the catalogue reaches its one-million target. </w:t>
      </w:r>
    </w:p>
    <w:p w14:paraId="30751532" w14:textId="77777777" w:rsidR="009702E2" w:rsidRDefault="00D07D32">
      <w:pPr>
        <w:pStyle w:val="Heading3"/>
        <w:ind w:left="-5"/>
      </w:pPr>
      <w:r>
        <w:t>(g.4) Sensitivity to the server speed</w:t>
      </w:r>
      <w:r>
        <w:rPr>
          <w:b w:val="0"/>
          <w:color w:val="2E74B5"/>
          <w:sz w:val="26"/>
        </w:rPr>
        <w:t xml:space="preserve"> </w:t>
      </w:r>
    </w:p>
    <w:p w14:paraId="16BAF57C" w14:textId="77777777" w:rsidR="009702E2" w:rsidRDefault="00D07D32">
      <w:pPr>
        <w:spacing w:after="0" w:line="300" w:lineRule="auto"/>
        <w:ind w:left="-5" w:hanging="10"/>
        <w:jc w:val="both"/>
      </w:pPr>
      <w:r>
        <w:rPr>
          <w:rFonts w:ascii="Times New Roman" w:eastAsia="Times New Roman" w:hAnsi="Times New Roman" w:cs="Times New Roman"/>
          <w:sz w:val="24"/>
        </w:rPr>
        <w:t xml:space="preserve">Because the exponent in the question paper is not legible, the table below repeats the decision for 10⁹ operations per second (window = 6 × 10¹¹ operations) and for 10⁸. </w:t>
      </w:r>
    </w:p>
    <w:tbl>
      <w:tblPr>
        <w:tblStyle w:val="TableGrid"/>
        <w:tblW w:w="9025" w:type="dxa"/>
        <w:tblInd w:w="6" w:type="dxa"/>
        <w:tblCellMar>
          <w:top w:w="81" w:type="dxa"/>
          <w:left w:w="90" w:type="dxa"/>
          <w:bottom w:w="0" w:type="dxa"/>
          <w:right w:w="100" w:type="dxa"/>
        </w:tblCellMar>
        <w:tblLook w:val="04A0" w:firstRow="1" w:lastRow="0" w:firstColumn="1" w:lastColumn="0" w:noHBand="0" w:noVBand="1"/>
      </w:tblPr>
      <w:tblGrid>
        <w:gridCol w:w="1699"/>
        <w:gridCol w:w="1500"/>
        <w:gridCol w:w="1500"/>
        <w:gridCol w:w="1300"/>
        <w:gridCol w:w="3026"/>
      </w:tblGrid>
      <w:tr w:rsidR="009702E2" w14:paraId="4BBD2A40" w14:textId="77777777">
        <w:trPr>
          <w:trHeight w:val="543"/>
        </w:trPr>
        <w:tc>
          <w:tcPr>
            <w:tcW w:w="1699" w:type="dxa"/>
            <w:tcBorders>
              <w:top w:val="single" w:sz="4" w:space="0" w:color="808080"/>
              <w:left w:val="single" w:sz="4" w:space="0" w:color="808080"/>
              <w:bottom w:val="single" w:sz="4" w:space="0" w:color="808080"/>
              <w:right w:val="single" w:sz="4" w:space="0" w:color="808080"/>
            </w:tcBorders>
            <w:shd w:val="clear" w:color="auto" w:fill="1F3864"/>
          </w:tcPr>
          <w:p w14:paraId="1D68531E" w14:textId="77777777" w:rsidR="009702E2" w:rsidRDefault="00D07D32">
            <w:pPr>
              <w:spacing w:after="0"/>
              <w:ind w:left="6"/>
              <w:jc w:val="center"/>
            </w:pPr>
            <w:r>
              <w:rPr>
                <w:rFonts w:ascii="Times New Roman" w:eastAsia="Times New Roman" w:hAnsi="Times New Roman" w:cs="Times New Roman"/>
                <w:b/>
                <w:color w:val="FFFFFF"/>
                <w:sz w:val="19"/>
              </w:rPr>
              <w:t>Module</w:t>
            </w:r>
            <w:r>
              <w:rPr>
                <w:rFonts w:ascii="Times New Roman" w:eastAsia="Times New Roman" w:hAnsi="Times New Roman" w:cs="Times New Roman"/>
                <w:color w:val="FFFFFF"/>
                <w:sz w:val="24"/>
              </w:rPr>
              <w:t xml:space="preserve"> </w:t>
            </w:r>
          </w:p>
        </w:tc>
        <w:tc>
          <w:tcPr>
            <w:tcW w:w="1500" w:type="dxa"/>
            <w:tcBorders>
              <w:top w:val="single" w:sz="4" w:space="0" w:color="808080"/>
              <w:left w:val="single" w:sz="4" w:space="0" w:color="808080"/>
              <w:bottom w:val="single" w:sz="4" w:space="0" w:color="808080"/>
              <w:right w:val="single" w:sz="4" w:space="0" w:color="808080"/>
            </w:tcBorders>
            <w:shd w:val="clear" w:color="auto" w:fill="1F3864"/>
          </w:tcPr>
          <w:p w14:paraId="46495ACC" w14:textId="77777777" w:rsidR="009702E2" w:rsidRDefault="00D07D32">
            <w:pPr>
              <w:spacing w:after="0"/>
              <w:jc w:val="center"/>
            </w:pPr>
            <w:r>
              <w:rPr>
                <w:rFonts w:ascii="Times New Roman" w:eastAsia="Times New Roman" w:hAnsi="Times New Roman" w:cs="Times New Roman"/>
                <w:b/>
                <w:color w:val="FFFFFF"/>
                <w:sz w:val="19"/>
              </w:rPr>
              <w:t>Time at 10⁸ ops/s</w:t>
            </w:r>
            <w:r>
              <w:rPr>
                <w:rFonts w:ascii="Times New Roman" w:eastAsia="Times New Roman" w:hAnsi="Times New Roman" w:cs="Times New Roman"/>
                <w:color w:val="FFFFFF"/>
                <w:sz w:val="24"/>
              </w:rPr>
              <w:t xml:space="preserve"> </w:t>
            </w:r>
          </w:p>
        </w:tc>
        <w:tc>
          <w:tcPr>
            <w:tcW w:w="1500" w:type="dxa"/>
            <w:tcBorders>
              <w:top w:val="single" w:sz="4" w:space="0" w:color="808080"/>
              <w:left w:val="single" w:sz="4" w:space="0" w:color="808080"/>
              <w:bottom w:val="single" w:sz="4" w:space="0" w:color="808080"/>
              <w:right w:val="single" w:sz="4" w:space="0" w:color="808080"/>
            </w:tcBorders>
            <w:shd w:val="clear" w:color="auto" w:fill="1F3864"/>
          </w:tcPr>
          <w:p w14:paraId="072D2718" w14:textId="77777777" w:rsidR="009702E2" w:rsidRDefault="00D07D32">
            <w:pPr>
              <w:spacing w:after="0"/>
              <w:jc w:val="center"/>
            </w:pPr>
            <w:r>
              <w:rPr>
                <w:rFonts w:ascii="Times New Roman" w:eastAsia="Times New Roman" w:hAnsi="Times New Roman" w:cs="Times New Roman"/>
                <w:b/>
                <w:color w:val="FFFFFF"/>
                <w:sz w:val="19"/>
              </w:rPr>
              <w:t>Time at 10⁹ ops/s</w:t>
            </w:r>
            <w:r>
              <w:rPr>
                <w:rFonts w:ascii="Times New Roman" w:eastAsia="Times New Roman" w:hAnsi="Times New Roman" w:cs="Times New Roman"/>
                <w:color w:val="FFFFFF"/>
                <w:sz w:val="24"/>
              </w:rPr>
              <w:t xml:space="preserve"> </w:t>
            </w:r>
          </w:p>
        </w:tc>
        <w:tc>
          <w:tcPr>
            <w:tcW w:w="1300" w:type="dxa"/>
            <w:tcBorders>
              <w:top w:val="single" w:sz="4" w:space="0" w:color="808080"/>
              <w:left w:val="single" w:sz="4" w:space="0" w:color="808080"/>
              <w:bottom w:val="single" w:sz="4" w:space="0" w:color="808080"/>
              <w:right w:val="single" w:sz="4" w:space="0" w:color="808080"/>
            </w:tcBorders>
            <w:shd w:val="clear" w:color="auto" w:fill="1F3864"/>
          </w:tcPr>
          <w:p w14:paraId="6A41752B" w14:textId="77777777" w:rsidR="009702E2" w:rsidRDefault="00D07D32">
            <w:pPr>
              <w:spacing w:after="31"/>
              <w:ind w:left="9"/>
              <w:jc w:val="center"/>
            </w:pPr>
            <w:r>
              <w:rPr>
                <w:rFonts w:ascii="Times New Roman" w:eastAsia="Times New Roman" w:hAnsi="Times New Roman" w:cs="Times New Roman"/>
                <w:b/>
                <w:color w:val="FFFFFF"/>
                <w:sz w:val="19"/>
              </w:rPr>
              <w:t xml:space="preserve">Decision at </w:t>
            </w:r>
          </w:p>
          <w:p w14:paraId="6C38EE53" w14:textId="77777777" w:rsidR="009702E2" w:rsidRDefault="00D07D32">
            <w:pPr>
              <w:spacing w:after="0"/>
              <w:ind w:left="13"/>
              <w:jc w:val="center"/>
            </w:pPr>
            <w:r>
              <w:rPr>
                <w:rFonts w:ascii="Times New Roman" w:eastAsia="Times New Roman" w:hAnsi="Times New Roman" w:cs="Times New Roman"/>
                <w:b/>
                <w:color w:val="FFFFFF"/>
                <w:sz w:val="19"/>
              </w:rPr>
              <w:t>10⁸</w:t>
            </w:r>
            <w:r>
              <w:rPr>
                <w:rFonts w:ascii="Times New Roman" w:eastAsia="Times New Roman" w:hAnsi="Times New Roman" w:cs="Times New Roman"/>
                <w:color w:val="FFFFFF"/>
                <w:sz w:val="24"/>
              </w:rPr>
              <w:t xml:space="preserve"> </w:t>
            </w:r>
          </w:p>
        </w:tc>
        <w:tc>
          <w:tcPr>
            <w:tcW w:w="3026" w:type="dxa"/>
            <w:tcBorders>
              <w:top w:val="single" w:sz="4" w:space="0" w:color="808080"/>
              <w:left w:val="single" w:sz="4" w:space="0" w:color="808080"/>
              <w:bottom w:val="single" w:sz="4" w:space="0" w:color="808080"/>
              <w:right w:val="single" w:sz="4" w:space="0" w:color="808080"/>
            </w:tcBorders>
            <w:shd w:val="clear" w:color="auto" w:fill="1F3864"/>
          </w:tcPr>
          <w:p w14:paraId="5F1BE215" w14:textId="77777777" w:rsidR="009702E2" w:rsidRDefault="00D07D32">
            <w:pPr>
              <w:spacing w:after="0"/>
              <w:ind w:left="13"/>
              <w:jc w:val="center"/>
            </w:pPr>
            <w:r>
              <w:rPr>
                <w:rFonts w:ascii="Times New Roman" w:eastAsia="Times New Roman" w:hAnsi="Times New Roman" w:cs="Times New Roman"/>
                <w:b/>
                <w:color w:val="FFFFFF"/>
                <w:sz w:val="19"/>
              </w:rPr>
              <w:t>Decision at 10⁹</w:t>
            </w:r>
            <w:r>
              <w:rPr>
                <w:rFonts w:ascii="Times New Roman" w:eastAsia="Times New Roman" w:hAnsi="Times New Roman" w:cs="Times New Roman"/>
                <w:color w:val="FFFFFF"/>
                <w:sz w:val="24"/>
              </w:rPr>
              <w:t xml:space="preserve"> </w:t>
            </w:r>
          </w:p>
        </w:tc>
      </w:tr>
      <w:tr w:rsidR="009702E2" w14:paraId="437C2791" w14:textId="77777777">
        <w:trPr>
          <w:trHeight w:val="1076"/>
        </w:trPr>
        <w:tc>
          <w:tcPr>
            <w:tcW w:w="1699" w:type="dxa"/>
            <w:tcBorders>
              <w:top w:val="single" w:sz="4" w:space="0" w:color="808080"/>
              <w:left w:val="single" w:sz="4" w:space="0" w:color="808080"/>
              <w:bottom w:val="single" w:sz="4" w:space="0" w:color="808080"/>
              <w:right w:val="single" w:sz="4" w:space="0" w:color="808080"/>
            </w:tcBorders>
          </w:tcPr>
          <w:p w14:paraId="330AC54C" w14:textId="77777777" w:rsidR="009702E2" w:rsidRDefault="00D07D32">
            <w:pPr>
              <w:spacing w:after="0"/>
            </w:pPr>
            <w:r>
              <w:rPr>
                <w:rFonts w:ascii="Times New Roman" w:eastAsia="Times New Roman" w:hAnsi="Times New Roman" w:cs="Times New Roman"/>
                <w:sz w:val="19"/>
              </w:rPr>
              <w:lastRenderedPageBreak/>
              <w:t>M1</w:t>
            </w:r>
            <w:r>
              <w:rPr>
                <w:rFonts w:ascii="Times New Roman" w:eastAsia="Times New Roman" w:hAnsi="Times New Roman" w:cs="Times New Roman"/>
                <w:sz w:val="24"/>
              </w:rP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3F3FCB9A" w14:textId="77777777" w:rsidR="009702E2" w:rsidRDefault="00D07D32">
            <w:pPr>
              <w:spacing w:after="0"/>
            </w:pPr>
            <w:r>
              <w:rPr>
                <w:rFonts w:ascii="Times New Roman" w:eastAsia="Times New Roman" w:hAnsi="Times New Roman" w:cs="Times New Roman"/>
                <w:sz w:val="19"/>
              </w:rPr>
              <w:t>≈ 83.3 min</w:t>
            </w:r>
            <w:r>
              <w:rPr>
                <w:rFonts w:ascii="Times New Roman" w:eastAsia="Times New Roman" w:hAnsi="Times New Roman" w:cs="Times New Roman"/>
                <w:sz w:val="24"/>
              </w:rP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0D72A85E" w14:textId="77777777" w:rsidR="009702E2" w:rsidRDefault="00D07D32">
            <w:pPr>
              <w:spacing w:after="0"/>
            </w:pPr>
            <w:r>
              <w:rPr>
                <w:rFonts w:ascii="Times New Roman" w:eastAsia="Times New Roman" w:hAnsi="Times New Roman" w:cs="Times New Roman"/>
                <w:sz w:val="19"/>
              </w:rPr>
              <w:t>≈ 8.3 min</w:t>
            </w:r>
            <w:r>
              <w:rPr>
                <w:rFonts w:ascii="Times New Roman" w:eastAsia="Times New Roman" w:hAnsi="Times New Roman" w:cs="Times New Roman"/>
                <w:sz w:val="24"/>
              </w:rPr>
              <w:t xml:space="preserve"> </w:t>
            </w:r>
          </w:p>
        </w:tc>
        <w:tc>
          <w:tcPr>
            <w:tcW w:w="1300" w:type="dxa"/>
            <w:tcBorders>
              <w:top w:val="single" w:sz="4" w:space="0" w:color="808080"/>
              <w:left w:val="single" w:sz="4" w:space="0" w:color="808080"/>
              <w:bottom w:val="single" w:sz="4" w:space="0" w:color="808080"/>
              <w:right w:val="single" w:sz="4" w:space="0" w:color="808080"/>
            </w:tcBorders>
          </w:tcPr>
          <w:p w14:paraId="02B1D453" w14:textId="77777777" w:rsidR="009702E2" w:rsidRDefault="00D07D32">
            <w:pPr>
              <w:spacing w:after="0"/>
            </w:pPr>
            <w:r>
              <w:rPr>
                <w:rFonts w:ascii="Times New Roman" w:eastAsia="Times New Roman" w:hAnsi="Times New Roman" w:cs="Times New Roman"/>
                <w:sz w:val="19"/>
              </w:rPr>
              <w:t>Fail</w:t>
            </w:r>
            <w:r>
              <w:rPr>
                <w:rFonts w:ascii="Times New Roman" w:eastAsia="Times New Roman" w:hAnsi="Times New Roman" w:cs="Times New Roman"/>
                <w:sz w:val="24"/>
              </w:rPr>
              <w:t xml:space="preserve"> </w:t>
            </w:r>
          </w:p>
        </w:tc>
        <w:tc>
          <w:tcPr>
            <w:tcW w:w="3026" w:type="dxa"/>
            <w:tcBorders>
              <w:top w:val="single" w:sz="4" w:space="0" w:color="808080"/>
              <w:left w:val="single" w:sz="4" w:space="0" w:color="808080"/>
              <w:bottom w:val="single" w:sz="4" w:space="0" w:color="808080"/>
              <w:right w:val="single" w:sz="4" w:space="0" w:color="808080"/>
            </w:tcBorders>
          </w:tcPr>
          <w:p w14:paraId="7B2B3423" w14:textId="77777777" w:rsidR="009702E2" w:rsidRDefault="00D07D32">
            <w:pPr>
              <w:spacing w:after="0"/>
              <w:ind w:left="1"/>
            </w:pPr>
            <w:r>
              <w:rPr>
                <w:rFonts w:ascii="Times New Roman" w:eastAsia="Times New Roman" w:hAnsi="Times New Roman" w:cs="Times New Roman"/>
                <w:sz w:val="19"/>
              </w:rPr>
              <w:t>Marginal pass – little headroom, and each comparison is a string comparison (cost &gt; 1 unit), so will probably fail in practice</w:t>
            </w:r>
            <w:r>
              <w:rPr>
                <w:rFonts w:ascii="Times New Roman" w:eastAsia="Times New Roman" w:hAnsi="Times New Roman" w:cs="Times New Roman"/>
                <w:sz w:val="24"/>
              </w:rPr>
              <w:t xml:space="preserve"> </w:t>
            </w:r>
          </w:p>
        </w:tc>
      </w:tr>
      <w:tr w:rsidR="009702E2" w14:paraId="2911270D" w14:textId="77777777">
        <w:trPr>
          <w:trHeight w:val="348"/>
        </w:trPr>
        <w:tc>
          <w:tcPr>
            <w:tcW w:w="1699" w:type="dxa"/>
            <w:tcBorders>
              <w:top w:val="single" w:sz="4" w:space="0" w:color="808080"/>
              <w:left w:val="single" w:sz="4" w:space="0" w:color="808080"/>
              <w:bottom w:val="single" w:sz="4" w:space="0" w:color="808080"/>
              <w:right w:val="single" w:sz="4" w:space="0" w:color="808080"/>
            </w:tcBorders>
          </w:tcPr>
          <w:p w14:paraId="0D06B208" w14:textId="77777777" w:rsidR="009702E2" w:rsidRDefault="00D07D32">
            <w:pPr>
              <w:spacing w:after="0"/>
            </w:pPr>
            <w:r>
              <w:rPr>
                <w:rFonts w:ascii="Times New Roman" w:eastAsia="Times New Roman" w:hAnsi="Times New Roman" w:cs="Times New Roman"/>
                <w:sz w:val="19"/>
              </w:rPr>
              <w:t>M4 current</w:t>
            </w:r>
            <w:r>
              <w:rPr>
                <w:rFonts w:ascii="Times New Roman" w:eastAsia="Times New Roman" w:hAnsi="Times New Roman" w:cs="Times New Roman"/>
                <w:sz w:val="24"/>
              </w:rP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54E893E7" w14:textId="77777777" w:rsidR="009702E2" w:rsidRDefault="00D07D32">
            <w:pPr>
              <w:spacing w:after="0"/>
            </w:pPr>
            <w:r>
              <w:rPr>
                <w:rFonts w:ascii="Times New Roman" w:eastAsia="Times New Roman" w:hAnsi="Times New Roman" w:cs="Times New Roman"/>
                <w:sz w:val="19"/>
              </w:rPr>
              <w:t>≈ 5.6 h</w:t>
            </w:r>
            <w:r>
              <w:rPr>
                <w:rFonts w:ascii="Times New Roman" w:eastAsia="Times New Roman" w:hAnsi="Times New Roman" w:cs="Times New Roman"/>
                <w:sz w:val="24"/>
              </w:rP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797EEB31" w14:textId="77777777" w:rsidR="009702E2" w:rsidRDefault="00D07D32">
            <w:pPr>
              <w:spacing w:after="0"/>
            </w:pPr>
            <w:r>
              <w:rPr>
                <w:rFonts w:ascii="Times New Roman" w:eastAsia="Times New Roman" w:hAnsi="Times New Roman" w:cs="Times New Roman"/>
                <w:sz w:val="19"/>
              </w:rPr>
              <w:t>≈ 33 min</w:t>
            </w:r>
            <w:r>
              <w:rPr>
                <w:rFonts w:ascii="Times New Roman" w:eastAsia="Times New Roman" w:hAnsi="Times New Roman" w:cs="Times New Roman"/>
                <w:sz w:val="24"/>
              </w:rPr>
              <w:t xml:space="preserve"> </w:t>
            </w:r>
          </w:p>
        </w:tc>
        <w:tc>
          <w:tcPr>
            <w:tcW w:w="1300" w:type="dxa"/>
            <w:tcBorders>
              <w:top w:val="single" w:sz="4" w:space="0" w:color="808080"/>
              <w:left w:val="single" w:sz="4" w:space="0" w:color="808080"/>
              <w:bottom w:val="single" w:sz="4" w:space="0" w:color="808080"/>
              <w:right w:val="single" w:sz="4" w:space="0" w:color="808080"/>
            </w:tcBorders>
          </w:tcPr>
          <w:p w14:paraId="1511B4AF" w14:textId="77777777" w:rsidR="009702E2" w:rsidRDefault="00D07D32">
            <w:pPr>
              <w:spacing w:after="0"/>
            </w:pPr>
            <w:r>
              <w:rPr>
                <w:rFonts w:ascii="Times New Roman" w:eastAsia="Times New Roman" w:hAnsi="Times New Roman" w:cs="Times New Roman"/>
                <w:sz w:val="19"/>
              </w:rPr>
              <w:t>Fail</w:t>
            </w:r>
            <w:r>
              <w:rPr>
                <w:rFonts w:ascii="Times New Roman" w:eastAsia="Times New Roman" w:hAnsi="Times New Roman" w:cs="Times New Roman"/>
                <w:sz w:val="24"/>
              </w:rPr>
              <w:t xml:space="preserve"> </w:t>
            </w:r>
          </w:p>
        </w:tc>
        <w:tc>
          <w:tcPr>
            <w:tcW w:w="3026" w:type="dxa"/>
            <w:tcBorders>
              <w:top w:val="single" w:sz="4" w:space="0" w:color="808080"/>
              <w:left w:val="single" w:sz="4" w:space="0" w:color="808080"/>
              <w:bottom w:val="single" w:sz="4" w:space="0" w:color="808080"/>
              <w:right w:val="single" w:sz="4" w:space="0" w:color="808080"/>
            </w:tcBorders>
          </w:tcPr>
          <w:p w14:paraId="634D570B" w14:textId="77777777" w:rsidR="009702E2" w:rsidRDefault="00D07D32">
            <w:pPr>
              <w:spacing w:after="0"/>
              <w:ind w:left="1"/>
            </w:pPr>
            <w:r>
              <w:rPr>
                <w:rFonts w:ascii="Times New Roman" w:eastAsia="Times New Roman" w:hAnsi="Times New Roman" w:cs="Times New Roman"/>
                <w:sz w:val="19"/>
              </w:rPr>
              <w:t>Fail</w:t>
            </w:r>
            <w:r>
              <w:rPr>
                <w:rFonts w:ascii="Times New Roman" w:eastAsia="Times New Roman" w:hAnsi="Times New Roman" w:cs="Times New Roman"/>
                <w:sz w:val="24"/>
              </w:rPr>
              <w:t xml:space="preserve"> </w:t>
            </w:r>
          </w:p>
        </w:tc>
      </w:tr>
      <w:tr w:rsidR="009702E2" w14:paraId="6BB0E051" w14:textId="77777777">
        <w:trPr>
          <w:trHeight w:val="346"/>
        </w:trPr>
        <w:tc>
          <w:tcPr>
            <w:tcW w:w="1699" w:type="dxa"/>
            <w:tcBorders>
              <w:top w:val="single" w:sz="4" w:space="0" w:color="808080"/>
              <w:left w:val="single" w:sz="4" w:space="0" w:color="808080"/>
              <w:bottom w:val="single" w:sz="4" w:space="0" w:color="808080"/>
              <w:right w:val="single" w:sz="4" w:space="0" w:color="808080"/>
            </w:tcBorders>
          </w:tcPr>
          <w:p w14:paraId="1213E056" w14:textId="77777777" w:rsidR="009702E2" w:rsidRDefault="00D07D32">
            <w:pPr>
              <w:spacing w:after="0"/>
            </w:pPr>
            <w:r>
              <w:rPr>
                <w:rFonts w:ascii="Times New Roman" w:eastAsia="Times New Roman" w:hAnsi="Times New Roman" w:cs="Times New Roman"/>
                <w:sz w:val="19"/>
              </w:rPr>
              <w:t>Report generator</w:t>
            </w:r>
            <w:r>
              <w:rPr>
                <w:rFonts w:ascii="Times New Roman" w:eastAsia="Times New Roman" w:hAnsi="Times New Roman" w:cs="Times New Roman"/>
                <w:sz w:val="24"/>
              </w:rP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1F920914" w14:textId="77777777" w:rsidR="009702E2" w:rsidRDefault="00D07D32">
            <w:pPr>
              <w:spacing w:after="0"/>
            </w:pPr>
            <w:r>
              <w:rPr>
                <w:rFonts w:ascii="Times New Roman" w:eastAsia="Times New Roman" w:hAnsi="Times New Roman" w:cs="Times New Roman"/>
                <w:sz w:val="19"/>
              </w:rPr>
              <w:t>≈ 8.3 h</w:t>
            </w:r>
            <w:r>
              <w:rPr>
                <w:rFonts w:ascii="Times New Roman" w:eastAsia="Times New Roman" w:hAnsi="Times New Roman" w:cs="Times New Roman"/>
                <w:sz w:val="24"/>
              </w:rP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407302D5" w14:textId="77777777" w:rsidR="009702E2" w:rsidRDefault="00D07D32">
            <w:pPr>
              <w:spacing w:after="0"/>
            </w:pPr>
            <w:r>
              <w:rPr>
                <w:rFonts w:ascii="Times New Roman" w:eastAsia="Times New Roman" w:hAnsi="Times New Roman" w:cs="Times New Roman"/>
                <w:sz w:val="19"/>
              </w:rPr>
              <w:t>≈ 50 min</w:t>
            </w:r>
            <w:r>
              <w:rPr>
                <w:rFonts w:ascii="Times New Roman" w:eastAsia="Times New Roman" w:hAnsi="Times New Roman" w:cs="Times New Roman"/>
                <w:sz w:val="24"/>
              </w:rPr>
              <w:t xml:space="preserve"> </w:t>
            </w:r>
          </w:p>
        </w:tc>
        <w:tc>
          <w:tcPr>
            <w:tcW w:w="1300" w:type="dxa"/>
            <w:tcBorders>
              <w:top w:val="single" w:sz="4" w:space="0" w:color="808080"/>
              <w:left w:val="single" w:sz="4" w:space="0" w:color="808080"/>
              <w:bottom w:val="single" w:sz="4" w:space="0" w:color="808080"/>
              <w:right w:val="single" w:sz="4" w:space="0" w:color="808080"/>
            </w:tcBorders>
          </w:tcPr>
          <w:p w14:paraId="1740728F" w14:textId="77777777" w:rsidR="009702E2" w:rsidRDefault="00D07D32">
            <w:pPr>
              <w:spacing w:after="0"/>
            </w:pPr>
            <w:r>
              <w:rPr>
                <w:rFonts w:ascii="Times New Roman" w:eastAsia="Times New Roman" w:hAnsi="Times New Roman" w:cs="Times New Roman"/>
                <w:sz w:val="19"/>
              </w:rPr>
              <w:t>Fail</w:t>
            </w:r>
            <w:r>
              <w:rPr>
                <w:rFonts w:ascii="Times New Roman" w:eastAsia="Times New Roman" w:hAnsi="Times New Roman" w:cs="Times New Roman"/>
                <w:sz w:val="24"/>
              </w:rPr>
              <w:t xml:space="preserve"> </w:t>
            </w:r>
          </w:p>
        </w:tc>
        <w:tc>
          <w:tcPr>
            <w:tcW w:w="3026" w:type="dxa"/>
            <w:tcBorders>
              <w:top w:val="single" w:sz="4" w:space="0" w:color="808080"/>
              <w:left w:val="single" w:sz="4" w:space="0" w:color="808080"/>
              <w:bottom w:val="single" w:sz="4" w:space="0" w:color="808080"/>
              <w:right w:val="single" w:sz="4" w:space="0" w:color="808080"/>
            </w:tcBorders>
          </w:tcPr>
          <w:p w14:paraId="1E778EE0" w14:textId="77777777" w:rsidR="009702E2" w:rsidRDefault="00D07D32">
            <w:pPr>
              <w:spacing w:after="0"/>
              <w:ind w:left="1"/>
            </w:pPr>
            <w:r>
              <w:rPr>
                <w:rFonts w:ascii="Times New Roman" w:eastAsia="Times New Roman" w:hAnsi="Times New Roman" w:cs="Times New Roman"/>
                <w:sz w:val="19"/>
              </w:rPr>
              <w:t>Fail</w:t>
            </w:r>
            <w:r>
              <w:rPr>
                <w:rFonts w:ascii="Times New Roman" w:eastAsia="Times New Roman" w:hAnsi="Times New Roman" w:cs="Times New Roman"/>
                <w:sz w:val="24"/>
              </w:rPr>
              <w:t xml:space="preserve"> </w:t>
            </w:r>
          </w:p>
        </w:tc>
      </w:tr>
      <w:tr w:rsidR="009702E2" w14:paraId="5E49E445" w14:textId="77777777">
        <w:trPr>
          <w:trHeight w:val="583"/>
        </w:trPr>
        <w:tc>
          <w:tcPr>
            <w:tcW w:w="1699" w:type="dxa"/>
            <w:tcBorders>
              <w:top w:val="single" w:sz="4" w:space="0" w:color="808080"/>
              <w:left w:val="single" w:sz="4" w:space="0" w:color="808080"/>
              <w:bottom w:val="single" w:sz="4" w:space="0" w:color="808080"/>
              <w:right w:val="single" w:sz="4" w:space="0" w:color="808080"/>
            </w:tcBorders>
          </w:tcPr>
          <w:p w14:paraId="7B9A856C" w14:textId="77777777" w:rsidR="009702E2" w:rsidRDefault="00D07D32">
            <w:pPr>
              <w:spacing w:after="0"/>
            </w:pPr>
            <w:r>
              <w:rPr>
                <w:rFonts w:ascii="Times New Roman" w:eastAsia="Times New Roman" w:hAnsi="Times New Roman" w:cs="Times New Roman"/>
                <w:sz w:val="19"/>
              </w:rPr>
              <w:t>M2, S2, M4 redesign, M5</w:t>
            </w:r>
            <w:r>
              <w:rPr>
                <w:rFonts w:ascii="Times New Roman" w:eastAsia="Times New Roman" w:hAnsi="Times New Roman" w:cs="Times New Roman"/>
                <w:sz w:val="24"/>
              </w:rP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71FD8621" w14:textId="77777777" w:rsidR="009702E2" w:rsidRDefault="00D07D32">
            <w:pPr>
              <w:spacing w:after="0"/>
            </w:pPr>
            <w:r>
              <w:rPr>
                <w:rFonts w:ascii="Times New Roman" w:eastAsia="Times New Roman" w:hAnsi="Times New Roman" w:cs="Times New Roman"/>
                <w:sz w:val="19"/>
              </w:rPr>
              <w:t>≤ 2.1 s</w:t>
            </w:r>
            <w:r>
              <w:rPr>
                <w:rFonts w:ascii="Times New Roman" w:eastAsia="Times New Roman" w:hAnsi="Times New Roman" w:cs="Times New Roman"/>
                <w:sz w:val="24"/>
              </w:rPr>
              <w:t xml:space="preserve"> </w:t>
            </w:r>
          </w:p>
        </w:tc>
        <w:tc>
          <w:tcPr>
            <w:tcW w:w="1500" w:type="dxa"/>
            <w:tcBorders>
              <w:top w:val="single" w:sz="4" w:space="0" w:color="808080"/>
              <w:left w:val="single" w:sz="4" w:space="0" w:color="808080"/>
              <w:bottom w:val="single" w:sz="4" w:space="0" w:color="808080"/>
              <w:right w:val="single" w:sz="4" w:space="0" w:color="808080"/>
            </w:tcBorders>
          </w:tcPr>
          <w:p w14:paraId="260F909B" w14:textId="77777777" w:rsidR="009702E2" w:rsidRDefault="00D07D32">
            <w:pPr>
              <w:spacing w:after="0"/>
            </w:pPr>
            <w:r>
              <w:rPr>
                <w:rFonts w:ascii="Times New Roman" w:eastAsia="Times New Roman" w:hAnsi="Times New Roman" w:cs="Times New Roman"/>
                <w:sz w:val="19"/>
              </w:rPr>
              <w:t>≤ 0.21 s</w:t>
            </w:r>
            <w:r>
              <w:rPr>
                <w:rFonts w:ascii="Times New Roman" w:eastAsia="Times New Roman" w:hAnsi="Times New Roman" w:cs="Times New Roman"/>
                <w:sz w:val="24"/>
              </w:rPr>
              <w:t xml:space="preserve"> </w:t>
            </w:r>
          </w:p>
        </w:tc>
        <w:tc>
          <w:tcPr>
            <w:tcW w:w="1300" w:type="dxa"/>
            <w:tcBorders>
              <w:top w:val="single" w:sz="4" w:space="0" w:color="808080"/>
              <w:left w:val="single" w:sz="4" w:space="0" w:color="808080"/>
              <w:bottom w:val="single" w:sz="4" w:space="0" w:color="808080"/>
              <w:right w:val="single" w:sz="4" w:space="0" w:color="808080"/>
            </w:tcBorders>
          </w:tcPr>
          <w:p w14:paraId="3E2B6473" w14:textId="77777777" w:rsidR="009702E2" w:rsidRDefault="00D07D32">
            <w:pPr>
              <w:spacing w:after="0"/>
            </w:pPr>
            <w:r>
              <w:rPr>
                <w:rFonts w:ascii="Times New Roman" w:eastAsia="Times New Roman" w:hAnsi="Times New Roman" w:cs="Times New Roman"/>
                <w:sz w:val="19"/>
              </w:rPr>
              <w:t>Pass</w:t>
            </w:r>
            <w:r>
              <w:rPr>
                <w:rFonts w:ascii="Times New Roman" w:eastAsia="Times New Roman" w:hAnsi="Times New Roman" w:cs="Times New Roman"/>
                <w:sz w:val="24"/>
              </w:rPr>
              <w:t xml:space="preserve"> </w:t>
            </w:r>
          </w:p>
        </w:tc>
        <w:tc>
          <w:tcPr>
            <w:tcW w:w="3026" w:type="dxa"/>
            <w:tcBorders>
              <w:top w:val="single" w:sz="4" w:space="0" w:color="808080"/>
              <w:left w:val="single" w:sz="4" w:space="0" w:color="808080"/>
              <w:bottom w:val="single" w:sz="4" w:space="0" w:color="808080"/>
              <w:right w:val="single" w:sz="4" w:space="0" w:color="808080"/>
            </w:tcBorders>
          </w:tcPr>
          <w:p w14:paraId="21B956F6" w14:textId="77777777" w:rsidR="009702E2" w:rsidRDefault="00D07D32">
            <w:pPr>
              <w:spacing w:after="0"/>
              <w:ind w:left="1"/>
            </w:pPr>
            <w:r>
              <w:rPr>
                <w:rFonts w:ascii="Times New Roman" w:eastAsia="Times New Roman" w:hAnsi="Times New Roman" w:cs="Times New Roman"/>
                <w:sz w:val="19"/>
              </w:rPr>
              <w:t>Pass</w:t>
            </w:r>
            <w:r>
              <w:rPr>
                <w:rFonts w:ascii="Times New Roman" w:eastAsia="Times New Roman" w:hAnsi="Times New Roman" w:cs="Times New Roman"/>
                <w:sz w:val="24"/>
              </w:rPr>
              <w:t xml:space="preserve"> </w:t>
            </w:r>
          </w:p>
        </w:tc>
      </w:tr>
    </w:tbl>
    <w:p w14:paraId="53C72127" w14:textId="77777777" w:rsidR="009702E2" w:rsidRDefault="00D07D32">
      <w:pPr>
        <w:spacing w:after="57"/>
      </w:pPr>
      <w:r>
        <w:rPr>
          <w:rFonts w:ascii="Times New Roman" w:eastAsia="Times New Roman" w:hAnsi="Times New Roman" w:cs="Times New Roman"/>
          <w:sz w:val="24"/>
        </w:rPr>
        <w:t xml:space="preserve"> </w:t>
      </w:r>
    </w:p>
    <w:p w14:paraId="194FB933" w14:textId="77777777" w:rsidR="009702E2" w:rsidRDefault="00D07D32">
      <w:pPr>
        <w:spacing w:after="4" w:line="296" w:lineRule="auto"/>
        <w:ind w:left="-5" w:right="5" w:hanging="10"/>
        <w:jc w:val="both"/>
      </w:pPr>
      <w:r>
        <w:rPr>
          <w:rFonts w:ascii="Times New Roman" w:eastAsia="Times New Roman" w:hAnsi="Times New Roman" w:cs="Times New Roman"/>
          <w:sz w:val="24"/>
        </w:rPr>
        <w:t xml:space="preserve">The conclusion is robust: M4 (current) and the report generator fail under both assumptions; M1 fails under 10⁸ and has no safety margin under 10⁹. Since the catalogue will keep growing beyond 10⁶, any Θ(n²) module will fail eventually, whatever the hardware speed – a ten-times faster server only postpones the problem by a factor of √10 ≈ 3.2 in n. </w:t>
      </w:r>
    </w:p>
    <w:p w14:paraId="22809FD0" w14:textId="77777777" w:rsidR="009702E2" w:rsidRDefault="00D07D32">
      <w:pPr>
        <w:pStyle w:val="Heading3"/>
        <w:spacing w:after="123"/>
        <w:ind w:left="-5"/>
      </w:pPr>
      <w:r>
        <w:t>(g.5) Modules that must be redesigned</w:t>
      </w:r>
      <w:r>
        <w:rPr>
          <w:b w:val="0"/>
          <w:color w:val="2E74B5"/>
          <w:sz w:val="26"/>
        </w:rPr>
        <w:t xml:space="preserve"> </w:t>
      </w:r>
    </w:p>
    <w:p w14:paraId="3B7FB093" w14:textId="77777777" w:rsidR="009702E2" w:rsidRDefault="00D07D32">
      <w:pPr>
        <w:pStyle w:val="Heading4"/>
        <w:ind w:left="-5"/>
      </w:pPr>
      <w:r>
        <w:t xml:space="preserve">1. M1 </w:t>
      </w:r>
      <w:r>
        <w:t>–</w:t>
      </w:r>
      <w:r>
        <w:t xml:space="preserve"> Duplicate-</w:t>
      </w:r>
      <w:r>
        <w:t>Listing Detector (must be redesigned)</w:t>
      </w:r>
      <w:r>
        <w:rPr>
          <w:b w:val="0"/>
          <w:i w:val="0"/>
        </w:rPr>
        <w:t xml:space="preserve"> </w:t>
      </w:r>
    </w:p>
    <w:p w14:paraId="2CA5D238" w14:textId="77777777" w:rsidR="009702E2" w:rsidRDefault="00D07D32">
      <w:pPr>
        <w:spacing w:after="122" w:line="300" w:lineRule="auto"/>
        <w:ind w:left="-5" w:hanging="10"/>
        <w:jc w:val="both"/>
      </w:pPr>
      <w:r>
        <w:rPr>
          <w:rFonts w:ascii="Times New Roman" w:eastAsia="Times New Roman" w:hAnsi="Times New Roman" w:cs="Times New Roman"/>
          <w:b/>
          <w:sz w:val="24"/>
        </w:rPr>
        <w:t>Problem:</w:t>
      </w:r>
      <w:r>
        <w:rPr>
          <w:rFonts w:ascii="Times New Roman" w:eastAsia="Times New Roman" w:hAnsi="Times New Roman" w:cs="Times New Roman"/>
          <w:sz w:val="24"/>
        </w:rPr>
        <w:t xml:space="preserve"> Θ(n²) pair comparisons, ≈ 83 minutes at n = 10⁶. </w:t>
      </w:r>
      <w:r>
        <w:rPr>
          <w:rFonts w:ascii="Times New Roman" w:eastAsia="Times New Roman" w:hAnsi="Times New Roman" w:cs="Times New Roman"/>
          <w:b/>
          <w:sz w:val="24"/>
        </w:rPr>
        <w:t>Root cause:</w:t>
      </w:r>
      <w:r>
        <w:rPr>
          <w:rFonts w:ascii="Times New Roman" w:eastAsia="Times New Roman" w:hAnsi="Times New Roman" w:cs="Times New Roman"/>
          <w:sz w:val="24"/>
        </w:rPr>
        <w:t xml:space="preserve"> the algorithm compares every product with every other product, though a duplicate must have an </w:t>
      </w:r>
      <w:r>
        <w:rPr>
          <w:rFonts w:ascii="Times New Roman" w:eastAsia="Times New Roman" w:hAnsi="Times New Roman" w:cs="Times New Roman"/>
          <w:i/>
          <w:sz w:val="24"/>
        </w:rPr>
        <w:t>identical</w:t>
      </w:r>
      <w:r>
        <w:rPr>
          <w:rFonts w:ascii="Times New Roman" w:eastAsia="Times New Roman" w:hAnsi="Times New Roman" w:cs="Times New Roman"/>
          <w:sz w:val="24"/>
        </w:rPr>
        <w:t xml:space="preserve"> (title, seller) pair. </w:t>
      </w:r>
    </w:p>
    <w:p w14:paraId="707E6783" w14:textId="77777777" w:rsidR="009702E2" w:rsidRDefault="00D07D32">
      <w:pPr>
        <w:spacing w:after="4" w:line="296" w:lineRule="auto"/>
        <w:ind w:left="-5" w:right="5" w:hanging="10"/>
        <w:jc w:val="both"/>
      </w:pPr>
      <w:r>
        <w:rPr>
          <w:rFonts w:ascii="Times New Roman" w:eastAsia="Times New Roman" w:hAnsi="Times New Roman" w:cs="Times New Roman"/>
          <w:b/>
          <w:sz w:val="24"/>
        </w:rPr>
        <w:t>Recommended redesign A – hashing (preferred).</w:t>
      </w:r>
      <w:r>
        <w:rPr>
          <w:rFonts w:ascii="Times New Roman" w:eastAsia="Times New Roman" w:hAnsi="Times New Roman" w:cs="Times New Roman"/>
          <w:sz w:val="24"/>
        </w:rPr>
        <w:t xml:space="preserve"> Insert each product’s key (title, seller) into a hash table in one pass; if the key is already present, call MarkDuplicate. Expected time </w:t>
      </w:r>
      <w:r>
        <w:rPr>
          <w:rFonts w:ascii="Times New Roman" w:eastAsia="Times New Roman" w:hAnsi="Times New Roman" w:cs="Times New Roman"/>
          <w:b/>
          <w:sz w:val="24"/>
        </w:rPr>
        <w:t>Θ(n)</w:t>
      </w:r>
      <w:r>
        <w:rPr>
          <w:rFonts w:ascii="Times New Roman" w:eastAsia="Times New Roman" w:hAnsi="Times New Roman" w:cs="Times New Roman"/>
          <w:sz w:val="24"/>
        </w:rPr>
        <w:t xml:space="preserve"> (≈ 10⁶ hash operations, ≈ 0.01–0.1 s), extra space Θ(n). </w:t>
      </w:r>
    </w:p>
    <w:tbl>
      <w:tblPr>
        <w:tblStyle w:val="TableGrid"/>
        <w:tblW w:w="8754" w:type="dxa"/>
        <w:tblInd w:w="62" w:type="dxa"/>
        <w:tblCellMar>
          <w:top w:w="0" w:type="dxa"/>
          <w:left w:w="0" w:type="dxa"/>
          <w:bottom w:w="0" w:type="dxa"/>
          <w:right w:w="0" w:type="dxa"/>
        </w:tblCellMar>
        <w:tblLook w:val="04A0" w:firstRow="1" w:lastRow="0" w:firstColumn="1" w:lastColumn="0" w:noHBand="0" w:noVBand="1"/>
      </w:tblPr>
      <w:tblGrid>
        <w:gridCol w:w="24"/>
        <w:gridCol w:w="8945"/>
      </w:tblGrid>
      <w:tr w:rsidR="009702E2" w14:paraId="7DFED7F9" w14:textId="77777777">
        <w:trPr>
          <w:trHeight w:val="1347"/>
        </w:trPr>
        <w:tc>
          <w:tcPr>
            <w:tcW w:w="89" w:type="dxa"/>
            <w:tcBorders>
              <w:top w:val="nil"/>
              <w:left w:val="nil"/>
              <w:bottom w:val="nil"/>
              <w:right w:val="nil"/>
            </w:tcBorders>
          </w:tcPr>
          <w:p w14:paraId="3C55FD22" w14:textId="77777777" w:rsidR="009702E2" w:rsidRDefault="00D07D32">
            <w:pPr>
              <w:spacing w:after="0"/>
            </w:pPr>
            <w:r>
              <w:rPr>
                <w:noProof/>
              </w:rPr>
              <mc:AlternateContent>
                <mc:Choice Requires="wpg">
                  <w:drawing>
                    <wp:inline distT="0" distB="0" distL="0" distR="0" wp14:anchorId="01600797" wp14:editId="5C0FD630">
                      <wp:extent cx="18288" cy="855345"/>
                      <wp:effectExtent l="0" t="0" r="0" b="0"/>
                      <wp:docPr id="56569" name="Group 56569"/>
                      <wp:cNvGraphicFramePr/>
                      <a:graphic xmlns:a="http://schemas.openxmlformats.org/drawingml/2006/main">
                        <a:graphicData uri="http://schemas.microsoft.com/office/word/2010/wordprocessingGroup">
                          <wpg:wgp>
                            <wpg:cNvGrpSpPr/>
                            <wpg:grpSpPr>
                              <a:xfrm>
                                <a:off x="0" y="0"/>
                                <a:ext cx="18288" cy="855345"/>
                                <a:chOff x="0" y="0"/>
                                <a:chExt cx="18288" cy="855345"/>
                              </a:xfrm>
                            </wpg:grpSpPr>
                            <wps:wsp>
                              <wps:cNvPr id="66814" name="Shape 66814"/>
                              <wps:cNvSpPr/>
                              <wps:spPr>
                                <a:xfrm>
                                  <a:off x="0" y="0"/>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15" name="Shape 66815"/>
                              <wps:cNvSpPr/>
                              <wps:spPr>
                                <a:xfrm>
                                  <a:off x="0" y="143256"/>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16" name="Shape 66816"/>
                              <wps:cNvSpPr/>
                              <wps:spPr>
                                <a:xfrm>
                                  <a:off x="0" y="285064"/>
                                  <a:ext cx="18288" cy="143561"/>
                                </a:xfrm>
                                <a:custGeom>
                                  <a:avLst/>
                                  <a:gdLst/>
                                  <a:ahLst/>
                                  <a:cxnLst/>
                                  <a:rect l="0" t="0" r="0" b="0"/>
                                  <a:pathLst>
                                    <a:path w="18288" h="143561">
                                      <a:moveTo>
                                        <a:pt x="0" y="0"/>
                                      </a:moveTo>
                                      <a:lnTo>
                                        <a:pt x="18288" y="0"/>
                                      </a:lnTo>
                                      <a:lnTo>
                                        <a:pt x="18288" y="143561"/>
                                      </a:lnTo>
                                      <a:lnTo>
                                        <a:pt x="0" y="143561"/>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17" name="Shape 66817"/>
                              <wps:cNvSpPr/>
                              <wps:spPr>
                                <a:xfrm>
                                  <a:off x="0" y="428626"/>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18" name="Shape 66818"/>
                              <wps:cNvSpPr/>
                              <wps:spPr>
                                <a:xfrm>
                                  <a:off x="0" y="570357"/>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19" name="Shape 66819"/>
                              <wps:cNvSpPr/>
                              <wps:spPr>
                                <a:xfrm>
                                  <a:off x="0" y="713614"/>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56569" style="width:1.44pt;height:67.35pt;mso-position-horizontal-relative:char;mso-position-vertical-relative:line" coordsize="182,8553">
                      <v:shape id="Shape 66820" style="position:absolute;width:182;height:1432;left:0;top:0;" coordsize="18288,143256" path="m0,0l18288,0l18288,143256l0,143256l0,0">
                        <v:stroke weight="0pt" endcap="flat" joinstyle="miter" miterlimit="10" on="false" color="#000000" opacity="0"/>
                        <v:fill on="true" color="#2e5597"/>
                      </v:shape>
                      <v:shape id="Shape 66821" style="position:absolute;width:182;height:1417;left:0;top:1432;" coordsize="18288,141732" path="m0,0l18288,0l18288,141732l0,141732l0,0">
                        <v:stroke weight="0pt" endcap="flat" joinstyle="miter" miterlimit="10" on="false" color="#000000" opacity="0"/>
                        <v:fill on="true" color="#2e5597"/>
                      </v:shape>
                      <v:shape id="Shape 66822" style="position:absolute;width:182;height:1435;left:0;top:2850;" coordsize="18288,143561" path="m0,0l18288,0l18288,143561l0,143561l0,0">
                        <v:stroke weight="0pt" endcap="flat" joinstyle="miter" miterlimit="10" on="false" color="#000000" opacity="0"/>
                        <v:fill on="true" color="#2e5597"/>
                      </v:shape>
                      <v:shape id="Shape 66823" style="position:absolute;width:182;height:1417;left:0;top:4286;" coordsize="18288,141732" path="m0,0l18288,0l18288,141732l0,141732l0,0">
                        <v:stroke weight="0pt" endcap="flat" joinstyle="miter" miterlimit="10" on="false" color="#000000" opacity="0"/>
                        <v:fill on="true" color="#2e5597"/>
                      </v:shape>
                      <v:shape id="Shape 66824" style="position:absolute;width:182;height:1432;left:0;top:5703;" coordsize="18288,143256" path="m0,0l18288,0l18288,143256l0,143256l0,0">
                        <v:stroke weight="0pt" endcap="flat" joinstyle="miter" miterlimit="10" on="false" color="#000000" opacity="0"/>
                        <v:fill on="true" color="#2e5597"/>
                      </v:shape>
                      <v:shape id="Shape 66825" style="position:absolute;width:182;height:1417;left:0;top:7136;" coordsize="18288,141732" path="m0,0l18288,0l18288,141732l0,141732l0,0">
                        <v:stroke weight="0pt" endcap="flat" joinstyle="miter" miterlimit="10" on="false" color="#000000" opacity="0"/>
                        <v:fill on="true" color="#2e5597"/>
                      </v:shape>
                    </v:group>
                  </w:pict>
                </mc:Fallback>
              </mc:AlternateContent>
            </w:r>
          </w:p>
        </w:tc>
        <w:tc>
          <w:tcPr>
            <w:tcW w:w="8665" w:type="dxa"/>
            <w:tcBorders>
              <w:top w:val="nil"/>
              <w:left w:val="nil"/>
              <w:bottom w:val="nil"/>
              <w:right w:val="nil"/>
            </w:tcBorders>
          </w:tcPr>
          <w:p w14:paraId="49DCD499" w14:textId="77777777" w:rsidR="009702E2" w:rsidRDefault="009702E2">
            <w:pPr>
              <w:spacing w:after="0"/>
              <w:ind w:left="-1592" w:right="10257"/>
            </w:pPr>
          </w:p>
          <w:tbl>
            <w:tblPr>
              <w:tblStyle w:val="TableGrid"/>
              <w:tblW w:w="8605" w:type="dxa"/>
              <w:tblInd w:w="60" w:type="dxa"/>
              <w:tblCellMar>
                <w:top w:w="41" w:type="dxa"/>
                <w:left w:w="29" w:type="dxa"/>
                <w:bottom w:w="0" w:type="dxa"/>
                <w:right w:w="115" w:type="dxa"/>
              </w:tblCellMar>
              <w:tblLook w:val="04A0" w:firstRow="1" w:lastRow="0" w:firstColumn="1" w:lastColumn="0" w:noHBand="0" w:noVBand="1"/>
            </w:tblPr>
            <w:tblGrid>
              <w:gridCol w:w="8605"/>
            </w:tblGrid>
            <w:tr w:rsidR="009702E2" w14:paraId="71CF3270" w14:textId="77777777">
              <w:trPr>
                <w:trHeight w:val="1347"/>
              </w:trPr>
              <w:tc>
                <w:tcPr>
                  <w:tcW w:w="8605" w:type="dxa"/>
                  <w:tcBorders>
                    <w:top w:val="nil"/>
                    <w:left w:val="nil"/>
                    <w:bottom w:val="nil"/>
                    <w:right w:val="nil"/>
                  </w:tcBorders>
                  <w:shd w:val="clear" w:color="auto" w:fill="F2F2F2"/>
                </w:tcPr>
                <w:p w14:paraId="37D4C3DB" w14:textId="77777777" w:rsidR="009702E2" w:rsidRDefault="00D07D32">
                  <w:pPr>
                    <w:spacing w:after="0" w:line="237" w:lineRule="auto"/>
                    <w:ind w:right="5549"/>
                  </w:pPr>
                  <w:r>
                    <w:rPr>
                      <w:rFonts w:ascii="Courier New" w:eastAsia="Courier New" w:hAnsi="Courier New" w:cs="Courier New"/>
                      <w:sz w:val="19"/>
                    </w:rPr>
                    <w:t>seen &lt;- empty hash set</w:t>
                  </w:r>
                  <w:r>
                    <w:rPr>
                      <w:rFonts w:ascii="Times New Roman" w:eastAsia="Times New Roman" w:hAnsi="Times New Roman" w:cs="Times New Roman"/>
                      <w:sz w:val="24"/>
                    </w:rPr>
                    <w:t xml:space="preserve"> </w:t>
                  </w:r>
                  <w:r>
                    <w:rPr>
                      <w:rFonts w:ascii="Courier New" w:eastAsia="Courier New" w:hAnsi="Courier New" w:cs="Courier New"/>
                      <w:sz w:val="19"/>
                    </w:rPr>
                    <w:t>FOR i &lt;- 0 TO n - 1 DO</w:t>
                  </w:r>
                  <w:r>
                    <w:rPr>
                      <w:rFonts w:ascii="Times New Roman" w:eastAsia="Times New Roman" w:hAnsi="Times New Roman" w:cs="Times New Roman"/>
                      <w:sz w:val="24"/>
                    </w:rPr>
                    <w:t xml:space="preserve"> </w:t>
                  </w:r>
                </w:p>
                <w:p w14:paraId="786A6CF7" w14:textId="77777777" w:rsidR="009702E2" w:rsidRDefault="00D07D32">
                  <w:pPr>
                    <w:spacing w:after="0"/>
                  </w:pPr>
                  <w:r>
                    <w:rPr>
                      <w:rFonts w:ascii="Courier New" w:eastAsia="Courier New" w:hAnsi="Courier New" w:cs="Courier New"/>
                      <w:sz w:val="19"/>
                    </w:rPr>
                    <w:t xml:space="preserve">   key &lt;- (Product[i].seller, Product[i].title)</w:t>
                  </w:r>
                  <w:r>
                    <w:rPr>
                      <w:rFonts w:ascii="Times New Roman" w:eastAsia="Times New Roman" w:hAnsi="Times New Roman" w:cs="Times New Roman"/>
                      <w:sz w:val="24"/>
                    </w:rPr>
                    <w:t xml:space="preserve"> </w:t>
                  </w:r>
                </w:p>
                <w:p w14:paraId="25E339B7" w14:textId="77777777" w:rsidR="009702E2" w:rsidRDefault="00D07D32">
                  <w:pPr>
                    <w:spacing w:after="0"/>
                  </w:pPr>
                  <w:r>
                    <w:rPr>
                      <w:rFonts w:ascii="Courier New" w:eastAsia="Courier New" w:hAnsi="Courier New" w:cs="Courier New"/>
                      <w:sz w:val="19"/>
                    </w:rPr>
                    <w:t xml:space="preserve">   IF key IN seen THEN MarkDuplicate(i)</w:t>
                  </w:r>
                  <w:r>
                    <w:rPr>
                      <w:rFonts w:ascii="Times New Roman" w:eastAsia="Times New Roman" w:hAnsi="Times New Roman" w:cs="Times New Roman"/>
                      <w:sz w:val="24"/>
                    </w:rPr>
                    <w:t xml:space="preserve"> </w:t>
                  </w:r>
                </w:p>
                <w:p w14:paraId="1929F03C" w14:textId="77777777" w:rsidR="009702E2" w:rsidRDefault="00D07D32">
                  <w:pPr>
                    <w:spacing w:after="0"/>
                  </w:pPr>
                  <w:r>
                    <w:rPr>
                      <w:rFonts w:ascii="Courier New" w:eastAsia="Courier New" w:hAnsi="Courier New" w:cs="Courier New"/>
                      <w:sz w:val="19"/>
                    </w:rPr>
                    <w:t xml:space="preserve">   ELSE INSERT key INTO seen</w:t>
                  </w:r>
                  <w:r>
                    <w:rPr>
                      <w:rFonts w:ascii="Times New Roman" w:eastAsia="Times New Roman" w:hAnsi="Times New Roman" w:cs="Times New Roman"/>
                      <w:sz w:val="24"/>
                    </w:rPr>
                    <w:t xml:space="preserve"> </w:t>
                  </w:r>
                </w:p>
                <w:p w14:paraId="78F1DD99" w14:textId="77777777" w:rsidR="009702E2" w:rsidRDefault="00D07D32">
                  <w:pPr>
                    <w:spacing w:after="0"/>
                  </w:pPr>
                  <w:r>
                    <w:rPr>
                      <w:rFonts w:ascii="Courier New" w:eastAsia="Courier New" w:hAnsi="Courier New" w:cs="Courier New"/>
                      <w:sz w:val="19"/>
                    </w:rPr>
                    <w:t>END FOR</w:t>
                  </w:r>
                  <w:r>
                    <w:rPr>
                      <w:rFonts w:ascii="Times New Roman" w:eastAsia="Times New Roman" w:hAnsi="Times New Roman" w:cs="Times New Roman"/>
                      <w:sz w:val="24"/>
                    </w:rPr>
                    <w:t xml:space="preserve"> </w:t>
                  </w:r>
                </w:p>
              </w:tc>
            </w:tr>
          </w:tbl>
          <w:p w14:paraId="34CED645" w14:textId="77777777" w:rsidR="009702E2" w:rsidRDefault="009702E2"/>
        </w:tc>
      </w:tr>
    </w:tbl>
    <w:p w14:paraId="34B07387" w14:textId="77777777" w:rsidR="009702E2" w:rsidRDefault="00D07D32">
      <w:pPr>
        <w:spacing w:after="58"/>
      </w:pPr>
      <w:r>
        <w:rPr>
          <w:rFonts w:ascii="Times New Roman" w:eastAsia="Times New Roman" w:hAnsi="Times New Roman" w:cs="Times New Roman"/>
          <w:sz w:val="24"/>
        </w:rPr>
        <w:t xml:space="preserve"> </w:t>
      </w:r>
    </w:p>
    <w:p w14:paraId="704CD67C" w14:textId="77777777" w:rsidR="009702E2" w:rsidRDefault="00D07D32">
      <w:pPr>
        <w:spacing w:after="186" w:line="296" w:lineRule="auto"/>
        <w:ind w:left="-5" w:right="5" w:hanging="10"/>
        <w:jc w:val="both"/>
      </w:pPr>
      <w:r>
        <w:rPr>
          <w:rFonts w:ascii="Times New Roman" w:eastAsia="Times New Roman" w:hAnsi="Times New Roman" w:cs="Times New Roman"/>
          <w:b/>
          <w:sz w:val="24"/>
        </w:rPr>
        <w:t>Recommended redesign B – sort and scan (if memory is limited).</w:t>
      </w:r>
      <w:r>
        <w:rPr>
          <w:rFonts w:ascii="Times New Roman" w:eastAsia="Times New Roman" w:hAnsi="Times New Roman" w:cs="Times New Roman"/>
          <w:sz w:val="24"/>
        </w:rPr>
        <w:t xml:space="preserve"> Sort the products by (seller, title) in Θ(n log n) (≈ 2 × 10⁷ comparisons), then scan once, comparing adjacent products – any duplicates are neighbours. Time Θ(n log n), extra space Θ(1)–Θ(n) depending on the sort. Both redesigns reduce the work by a factor of about 10⁴–10⁵ at n = 10⁶. </w:t>
      </w:r>
    </w:p>
    <w:p w14:paraId="4ECD4816" w14:textId="77777777" w:rsidR="009702E2" w:rsidRDefault="00D07D32">
      <w:pPr>
        <w:pStyle w:val="Heading4"/>
        <w:ind w:left="-5"/>
      </w:pPr>
      <w:r>
        <w:t xml:space="preserve">2. M4 </w:t>
      </w:r>
      <w:r>
        <w:t>–</w:t>
      </w:r>
      <w:r>
        <w:t xml:space="preserve"> Recommendation Engine (must be redesigned)</w:t>
      </w:r>
      <w:r>
        <w:rPr>
          <w:b w:val="0"/>
          <w:i w:val="0"/>
        </w:rPr>
        <w:t xml:space="preserve"> </w:t>
      </w:r>
    </w:p>
    <w:p w14:paraId="34534358" w14:textId="77777777" w:rsidR="009702E2" w:rsidRDefault="00D07D32">
      <w:pPr>
        <w:spacing w:after="180" w:line="300" w:lineRule="auto"/>
        <w:ind w:left="-5" w:hanging="10"/>
        <w:jc w:val="both"/>
      </w:pPr>
      <w:r>
        <w:rPr>
          <w:rFonts w:ascii="Times New Roman" w:eastAsia="Times New Roman" w:hAnsi="Times New Roman" w:cs="Times New Roman"/>
          <w:b/>
          <w:sz w:val="24"/>
        </w:rPr>
        <w:t>Problem:</w:t>
      </w:r>
      <w:r>
        <w:rPr>
          <w:rFonts w:ascii="Times New Roman" w:eastAsia="Times New Roman" w:hAnsi="Times New Roman" w:cs="Times New Roman"/>
          <w:sz w:val="24"/>
        </w:rPr>
        <w:t xml:space="preserve"> T(n) = 4T(n/2) + n = Θ(n²), ≈ 5.6 hours at n = 10⁶. </w:t>
      </w:r>
      <w:r>
        <w:rPr>
          <w:rFonts w:ascii="Times New Roman" w:eastAsia="Times New Roman" w:hAnsi="Times New Roman" w:cs="Times New Roman"/>
          <w:b/>
          <w:sz w:val="24"/>
        </w:rPr>
        <w:t>Recommendation:</w:t>
      </w:r>
      <w:r>
        <w:rPr>
          <w:rFonts w:ascii="Times New Roman" w:eastAsia="Times New Roman" w:hAnsi="Times New Roman" w:cs="Times New Roman"/>
          <w:sz w:val="24"/>
        </w:rPr>
        <w:t xml:space="preserve"> adopt the proposed design T(n) = 2T(n/2) + n = Θ(n log n): remove the replicated partitions so that the data is split into two (not four) halves of size n/2. This reduces the estimated time from 20,000 s to 0.21 s – a factor of ≈ 10⁵. If replication is ne</w:t>
      </w:r>
      <w:r>
        <w:rPr>
          <w:rFonts w:ascii="Times New Roman" w:eastAsia="Times New Roman" w:hAnsi="Times New Roman" w:cs="Times New Roman"/>
          <w:sz w:val="24"/>
        </w:rPr>
        <w:t xml:space="preserve">eded for fault tolerance, it should be implemented at the storage layer (replicated copies of the same partitions) rather than by reprocessing each partition several times in the algorithm. </w:t>
      </w:r>
    </w:p>
    <w:p w14:paraId="794B4827" w14:textId="77777777" w:rsidR="009702E2" w:rsidRDefault="00D07D32">
      <w:pPr>
        <w:pStyle w:val="Heading4"/>
        <w:ind w:left="-5"/>
      </w:pPr>
      <w:r>
        <w:lastRenderedPageBreak/>
        <w:t>3. Report generator (must be restructured)</w:t>
      </w:r>
      <w:r>
        <w:rPr>
          <w:b w:val="0"/>
          <w:i w:val="0"/>
        </w:rPr>
        <w:t xml:space="preserve"> </w:t>
      </w:r>
    </w:p>
    <w:p w14:paraId="581C016B" w14:textId="77777777" w:rsidR="009702E2" w:rsidRDefault="00D07D32">
      <w:pPr>
        <w:spacing w:after="180" w:line="300" w:lineRule="auto"/>
        <w:ind w:left="-5" w:hanging="10"/>
        <w:jc w:val="both"/>
      </w:pPr>
      <w:r>
        <w:rPr>
          <w:rFonts w:ascii="Times New Roman" w:eastAsia="Times New Roman" w:hAnsi="Times New Roman" w:cs="Times New Roman"/>
          <w:b/>
          <w:sz w:val="24"/>
        </w:rPr>
        <w:t>Problem:</w:t>
      </w:r>
      <w:r>
        <w:rPr>
          <w:rFonts w:ascii="Times New Roman" w:eastAsia="Times New Roman" w:hAnsi="Times New Roman" w:cs="Times New Roman"/>
          <w:sz w:val="24"/>
        </w:rPr>
        <w:t xml:space="preserve"> f(n) = 3n² + 10 n log n + 50 = Θ(n²), ≈ 8.3 hours at n = 10⁶. Although it was not one of the five numbered modules, the profiling data in M5 shows that it will miss the window. </w:t>
      </w:r>
      <w:r>
        <w:rPr>
          <w:rFonts w:ascii="Times New Roman" w:eastAsia="Times New Roman" w:hAnsi="Times New Roman" w:cs="Times New Roman"/>
          <w:b/>
          <w:sz w:val="24"/>
        </w:rPr>
        <w:t>Recommendation:</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identify the quadratic loop (typically a nested loop computing pairwise or per-group statistics) and replace it by sorting/grouping or hash-based aggregation, which makes the part Θ(n log n) or Θ(n); or compute the totals incrementally (materialised aggregates updated as sales arrive) so that the nightly job only reads pre-computed results. </w:t>
      </w:r>
    </w:p>
    <w:p w14:paraId="456F4C73" w14:textId="77777777" w:rsidR="009702E2" w:rsidRDefault="00D07D32">
      <w:pPr>
        <w:pStyle w:val="Heading4"/>
        <w:spacing w:after="106"/>
        <w:ind w:left="-5"/>
      </w:pPr>
      <w:r>
        <w:t>4. Modules that may be kept</w:t>
      </w:r>
      <w:r>
        <w:rPr>
          <w:b w:val="0"/>
          <w:i w:val="0"/>
        </w:rPr>
        <w:t xml:space="preserve"> </w:t>
      </w:r>
    </w:p>
    <w:p w14:paraId="59D4A4CD" w14:textId="77777777" w:rsidR="009702E2" w:rsidRDefault="00D07D32">
      <w:pPr>
        <w:numPr>
          <w:ilvl w:val="0"/>
          <w:numId w:val="11"/>
        </w:numPr>
        <w:spacing w:after="87" w:line="300" w:lineRule="auto"/>
        <w:ind w:hanging="360"/>
      </w:pPr>
      <w:r>
        <w:rPr>
          <w:rFonts w:ascii="Times New Roman" w:eastAsia="Times New Roman" w:hAnsi="Times New Roman" w:cs="Times New Roman"/>
          <w:b/>
          <w:sz w:val="24"/>
        </w:rPr>
        <w:t>M2 (Θ(n)):</w:t>
      </w:r>
      <w:r>
        <w:rPr>
          <w:rFonts w:ascii="Times New Roman" w:eastAsia="Times New Roman" w:hAnsi="Times New Roman" w:cs="Times New Roman"/>
          <w:sz w:val="24"/>
        </w:rPr>
        <w:t xml:space="preserve"> 1.05 million Audit operations in about 10 ms. No redesign needed; correct the Θ(n log n) claim in the documentation. </w:t>
      </w:r>
    </w:p>
    <w:p w14:paraId="4DC3422F" w14:textId="77777777" w:rsidR="009702E2" w:rsidRDefault="00D07D32">
      <w:pPr>
        <w:numPr>
          <w:ilvl w:val="0"/>
          <w:numId w:val="11"/>
        </w:numPr>
        <w:spacing w:after="73" w:line="293" w:lineRule="auto"/>
        <w:ind w:hanging="360"/>
      </w:pPr>
      <w:r>
        <w:rPr>
          <w:rFonts w:ascii="Times New Roman" w:eastAsia="Times New Roman" w:hAnsi="Times New Roman" w:cs="Times New Roman"/>
          <w:b/>
          <w:sz w:val="24"/>
        </w:rPr>
        <w:t>S2 (Θ(log n)):</w:t>
      </w:r>
      <w:r>
        <w:rPr>
          <w:rFonts w:ascii="Times New Roman" w:eastAsia="Times New Roman" w:hAnsi="Times New Roman" w:cs="Times New Roman"/>
          <w:sz w:val="24"/>
        </w:rPr>
        <w:t xml:space="preserve"> 20 comparisons per search. Keep S2 (iterative form, Θ(1) space) and </w:t>
      </w:r>
      <w:r>
        <w:rPr>
          <w:rFonts w:ascii="Times New Roman" w:eastAsia="Times New Roman" w:hAnsi="Times New Roman" w:cs="Times New Roman"/>
          <w:b/>
          <w:sz w:val="24"/>
        </w:rPr>
        <w:t>retire S1</w:t>
      </w:r>
      <w:r>
        <w:rPr>
          <w:rFonts w:ascii="Times New Roman" w:eastAsia="Times New Roman" w:hAnsi="Times New Roman" w:cs="Times New Roman"/>
          <w:sz w:val="24"/>
        </w:rPr>
        <w:t xml:space="preserve"> for the production catalogue; S1 averages 750,000 comparisons per search at p = 0.5. </w:t>
      </w:r>
    </w:p>
    <w:p w14:paraId="56CEECA0" w14:textId="77777777" w:rsidR="009702E2" w:rsidRDefault="00D07D32">
      <w:pPr>
        <w:numPr>
          <w:ilvl w:val="0"/>
          <w:numId w:val="11"/>
        </w:numPr>
        <w:spacing w:after="283" w:line="295" w:lineRule="auto"/>
        <w:ind w:hanging="360"/>
      </w:pPr>
      <w:r>
        <w:rPr>
          <w:rFonts w:ascii="Times New Roman" w:eastAsia="Times New Roman" w:hAnsi="Times New Roman" w:cs="Times New Roman"/>
          <w:b/>
          <w:sz w:val="24"/>
        </w:rPr>
        <w:t>M5 (Θ(n log² n)):</w:t>
      </w:r>
      <w:r>
        <w:rPr>
          <w:rFonts w:ascii="Times New Roman" w:eastAsia="Times New Roman" w:hAnsi="Times New Roman" w:cs="Times New Roman"/>
          <w:sz w:val="24"/>
        </w:rPr>
        <w:t xml:space="preserve"> ≈ 2 s – comfortably inside the window. Optional improvement: sort once and merge (merge-sort style) so that T(n) = 2T(n/2) + n = Θ(n log n), saving a further factor of about log n ≈ 20. </w:t>
      </w:r>
    </w:p>
    <w:p w14:paraId="5B589103" w14:textId="77777777" w:rsidR="009702E2" w:rsidRDefault="00D07D32">
      <w:pPr>
        <w:pStyle w:val="Heading3"/>
        <w:spacing w:after="0"/>
        <w:ind w:left="-5"/>
      </w:pPr>
      <w:r>
        <w:t>(g.6) Expected result after redesign</w:t>
      </w:r>
      <w:r>
        <w:rPr>
          <w:b w:val="0"/>
          <w:color w:val="2E74B5"/>
          <w:sz w:val="26"/>
        </w:rPr>
        <w:t xml:space="preserve"> </w:t>
      </w:r>
    </w:p>
    <w:tbl>
      <w:tblPr>
        <w:tblStyle w:val="TableGrid"/>
        <w:tblW w:w="9025" w:type="dxa"/>
        <w:tblInd w:w="6" w:type="dxa"/>
        <w:tblCellMar>
          <w:top w:w="84" w:type="dxa"/>
          <w:left w:w="89" w:type="dxa"/>
          <w:bottom w:w="0" w:type="dxa"/>
          <w:right w:w="78" w:type="dxa"/>
        </w:tblCellMar>
        <w:tblLook w:val="04A0" w:firstRow="1" w:lastRow="0" w:firstColumn="1" w:lastColumn="0" w:noHBand="0" w:noVBand="1"/>
      </w:tblPr>
      <w:tblGrid>
        <w:gridCol w:w="1798"/>
        <w:gridCol w:w="2301"/>
        <w:gridCol w:w="2901"/>
        <w:gridCol w:w="2025"/>
      </w:tblGrid>
      <w:tr w:rsidR="009702E2" w14:paraId="6CD2B340" w14:textId="77777777">
        <w:trPr>
          <w:trHeight w:val="567"/>
        </w:trPr>
        <w:tc>
          <w:tcPr>
            <w:tcW w:w="1799" w:type="dxa"/>
            <w:tcBorders>
              <w:top w:val="single" w:sz="4" w:space="0" w:color="808080"/>
              <w:left w:val="single" w:sz="4" w:space="0" w:color="808080"/>
              <w:bottom w:val="single" w:sz="4" w:space="0" w:color="808080"/>
              <w:right w:val="single" w:sz="4" w:space="0" w:color="808080"/>
            </w:tcBorders>
            <w:shd w:val="clear" w:color="auto" w:fill="1F3864"/>
          </w:tcPr>
          <w:p w14:paraId="6FC00697" w14:textId="77777777" w:rsidR="009702E2" w:rsidRDefault="00D07D32">
            <w:pPr>
              <w:spacing w:after="0"/>
              <w:ind w:right="13"/>
              <w:jc w:val="center"/>
            </w:pPr>
            <w:r>
              <w:rPr>
                <w:rFonts w:ascii="Times New Roman" w:eastAsia="Times New Roman" w:hAnsi="Times New Roman" w:cs="Times New Roman"/>
                <w:b/>
                <w:color w:val="FFFFFF"/>
                <w:sz w:val="20"/>
              </w:rPr>
              <w:t>Module</w:t>
            </w:r>
            <w:r>
              <w:rPr>
                <w:rFonts w:ascii="Times New Roman" w:eastAsia="Times New Roman" w:hAnsi="Times New Roman" w:cs="Times New Roman"/>
                <w:color w:val="FFFFFF"/>
                <w:sz w:val="24"/>
              </w:rPr>
              <w:t xml:space="preserve"> </w:t>
            </w:r>
          </w:p>
        </w:tc>
        <w:tc>
          <w:tcPr>
            <w:tcW w:w="2301" w:type="dxa"/>
            <w:tcBorders>
              <w:top w:val="single" w:sz="4" w:space="0" w:color="808080"/>
              <w:left w:val="single" w:sz="4" w:space="0" w:color="808080"/>
              <w:bottom w:val="single" w:sz="4" w:space="0" w:color="808080"/>
              <w:right w:val="single" w:sz="4" w:space="0" w:color="808080"/>
            </w:tcBorders>
            <w:shd w:val="clear" w:color="auto" w:fill="1F3864"/>
          </w:tcPr>
          <w:p w14:paraId="34C9BB47" w14:textId="77777777" w:rsidR="009702E2" w:rsidRDefault="00D07D32">
            <w:pPr>
              <w:spacing w:after="0"/>
              <w:ind w:right="13"/>
              <w:jc w:val="center"/>
            </w:pPr>
            <w:r>
              <w:rPr>
                <w:rFonts w:ascii="Times New Roman" w:eastAsia="Times New Roman" w:hAnsi="Times New Roman" w:cs="Times New Roman"/>
                <w:b/>
                <w:color w:val="FFFFFF"/>
                <w:sz w:val="20"/>
              </w:rPr>
              <w:t>Before</w:t>
            </w:r>
            <w:r>
              <w:rPr>
                <w:rFonts w:ascii="Times New Roman" w:eastAsia="Times New Roman" w:hAnsi="Times New Roman" w:cs="Times New Roman"/>
                <w:color w:val="FFFFFF"/>
                <w:sz w:val="24"/>
              </w:rPr>
              <w:t xml:space="preserve"> </w:t>
            </w:r>
          </w:p>
        </w:tc>
        <w:tc>
          <w:tcPr>
            <w:tcW w:w="2901" w:type="dxa"/>
            <w:tcBorders>
              <w:top w:val="single" w:sz="4" w:space="0" w:color="808080"/>
              <w:left w:val="single" w:sz="4" w:space="0" w:color="808080"/>
              <w:bottom w:val="single" w:sz="4" w:space="0" w:color="808080"/>
              <w:right w:val="single" w:sz="4" w:space="0" w:color="808080"/>
            </w:tcBorders>
            <w:shd w:val="clear" w:color="auto" w:fill="1F3864"/>
          </w:tcPr>
          <w:p w14:paraId="3A226657" w14:textId="77777777" w:rsidR="009702E2" w:rsidRDefault="00D07D32">
            <w:pPr>
              <w:spacing w:after="0"/>
              <w:ind w:right="12"/>
              <w:jc w:val="center"/>
            </w:pPr>
            <w:r>
              <w:rPr>
                <w:rFonts w:ascii="Times New Roman" w:eastAsia="Times New Roman" w:hAnsi="Times New Roman" w:cs="Times New Roman"/>
                <w:b/>
                <w:color w:val="FFFFFF"/>
                <w:sz w:val="20"/>
              </w:rPr>
              <w:t>After redesign</w:t>
            </w:r>
            <w:r>
              <w:rPr>
                <w:rFonts w:ascii="Times New Roman" w:eastAsia="Times New Roman" w:hAnsi="Times New Roman" w:cs="Times New Roman"/>
                <w:color w:val="FFFFFF"/>
                <w:sz w:val="24"/>
              </w:rPr>
              <w:t xml:space="preserve"> </w:t>
            </w:r>
          </w:p>
        </w:tc>
        <w:tc>
          <w:tcPr>
            <w:tcW w:w="2025" w:type="dxa"/>
            <w:tcBorders>
              <w:top w:val="single" w:sz="4" w:space="0" w:color="808080"/>
              <w:left w:val="single" w:sz="4" w:space="0" w:color="808080"/>
              <w:bottom w:val="single" w:sz="4" w:space="0" w:color="808080"/>
              <w:right w:val="single" w:sz="4" w:space="0" w:color="808080"/>
            </w:tcBorders>
            <w:shd w:val="clear" w:color="auto" w:fill="1F3864"/>
          </w:tcPr>
          <w:p w14:paraId="54BCDF63" w14:textId="77777777" w:rsidR="009702E2" w:rsidRDefault="00D07D32">
            <w:pPr>
              <w:spacing w:after="0"/>
              <w:jc w:val="center"/>
            </w:pPr>
            <w:r>
              <w:rPr>
                <w:rFonts w:ascii="Times New Roman" w:eastAsia="Times New Roman" w:hAnsi="Times New Roman" w:cs="Times New Roman"/>
                <w:b/>
                <w:color w:val="FFFFFF"/>
                <w:sz w:val="20"/>
              </w:rPr>
              <w:t>Time at n = 10⁶ (10⁸ ops/s)</w:t>
            </w:r>
            <w:r>
              <w:rPr>
                <w:rFonts w:ascii="Times New Roman" w:eastAsia="Times New Roman" w:hAnsi="Times New Roman" w:cs="Times New Roman"/>
                <w:color w:val="FFFFFF"/>
                <w:sz w:val="24"/>
              </w:rPr>
              <w:t xml:space="preserve"> </w:t>
            </w:r>
          </w:p>
        </w:tc>
      </w:tr>
      <w:tr w:rsidR="009702E2" w14:paraId="60245727" w14:textId="77777777">
        <w:trPr>
          <w:trHeight w:val="627"/>
        </w:trPr>
        <w:tc>
          <w:tcPr>
            <w:tcW w:w="1799" w:type="dxa"/>
            <w:tcBorders>
              <w:top w:val="single" w:sz="4" w:space="0" w:color="808080"/>
              <w:left w:val="single" w:sz="4" w:space="0" w:color="808080"/>
              <w:bottom w:val="single" w:sz="4" w:space="0" w:color="808080"/>
              <w:right w:val="single" w:sz="4" w:space="0" w:color="808080"/>
            </w:tcBorders>
          </w:tcPr>
          <w:p w14:paraId="6A3399BB" w14:textId="77777777" w:rsidR="009702E2" w:rsidRDefault="00D07D32">
            <w:pPr>
              <w:spacing w:after="0"/>
              <w:ind w:left="1"/>
            </w:pPr>
            <w:r>
              <w:rPr>
                <w:rFonts w:ascii="Times New Roman" w:eastAsia="Times New Roman" w:hAnsi="Times New Roman" w:cs="Times New Roman"/>
                <w:sz w:val="20"/>
              </w:rPr>
              <w:t>M1</w:t>
            </w:r>
            <w:r>
              <w:rPr>
                <w:rFonts w:ascii="Times New Roman" w:eastAsia="Times New Roman" w:hAnsi="Times New Roman" w:cs="Times New Roman"/>
                <w:sz w:val="24"/>
              </w:rPr>
              <w:t xml:space="preserve"> </w:t>
            </w:r>
          </w:p>
        </w:tc>
        <w:tc>
          <w:tcPr>
            <w:tcW w:w="2301" w:type="dxa"/>
            <w:tcBorders>
              <w:top w:val="single" w:sz="4" w:space="0" w:color="808080"/>
              <w:left w:val="single" w:sz="4" w:space="0" w:color="808080"/>
              <w:bottom w:val="single" w:sz="4" w:space="0" w:color="808080"/>
              <w:right w:val="single" w:sz="4" w:space="0" w:color="808080"/>
            </w:tcBorders>
          </w:tcPr>
          <w:p w14:paraId="589D81F5" w14:textId="77777777" w:rsidR="009702E2" w:rsidRDefault="00D07D32">
            <w:pPr>
              <w:spacing w:after="0"/>
              <w:ind w:left="2"/>
            </w:pPr>
            <w:r>
              <w:rPr>
                <w:rFonts w:ascii="Times New Roman" w:eastAsia="Times New Roman" w:hAnsi="Times New Roman" w:cs="Times New Roman"/>
                <w:sz w:val="20"/>
              </w:rPr>
              <w:t>Θ(n²) ≈ 5.0 × 10¹¹</w:t>
            </w:r>
            <w:r>
              <w:rPr>
                <w:rFonts w:ascii="Times New Roman" w:eastAsia="Times New Roman" w:hAnsi="Times New Roman" w:cs="Times New Roman"/>
                <w:sz w:val="24"/>
              </w:rPr>
              <w:t xml:space="preserve"> </w:t>
            </w:r>
          </w:p>
        </w:tc>
        <w:tc>
          <w:tcPr>
            <w:tcW w:w="2901" w:type="dxa"/>
            <w:tcBorders>
              <w:top w:val="single" w:sz="4" w:space="0" w:color="808080"/>
              <w:left w:val="single" w:sz="4" w:space="0" w:color="808080"/>
              <w:bottom w:val="single" w:sz="4" w:space="0" w:color="808080"/>
              <w:right w:val="single" w:sz="4" w:space="0" w:color="808080"/>
            </w:tcBorders>
          </w:tcPr>
          <w:p w14:paraId="2D8F8AD7" w14:textId="77777777" w:rsidR="009702E2" w:rsidRDefault="00D07D32">
            <w:pPr>
              <w:spacing w:after="0"/>
              <w:ind w:left="1"/>
            </w:pPr>
            <w:r>
              <w:rPr>
                <w:rFonts w:ascii="Times New Roman" w:eastAsia="Times New Roman" w:hAnsi="Times New Roman" w:cs="Times New Roman"/>
                <w:sz w:val="20"/>
              </w:rPr>
              <w:t>Θ(n) hashing ≈ 10⁶ (or Θ(n log n) ≈ 2 × 10⁷)</w:t>
            </w:r>
            <w:r>
              <w:rPr>
                <w:rFonts w:ascii="Times New Roman" w:eastAsia="Times New Roman" w:hAnsi="Times New Roman" w:cs="Times New Roman"/>
                <w:sz w:val="24"/>
              </w:rPr>
              <w:t xml:space="preserve"> </w:t>
            </w:r>
          </w:p>
        </w:tc>
        <w:tc>
          <w:tcPr>
            <w:tcW w:w="2025" w:type="dxa"/>
            <w:tcBorders>
              <w:top w:val="single" w:sz="4" w:space="0" w:color="808080"/>
              <w:left w:val="single" w:sz="4" w:space="0" w:color="808080"/>
              <w:bottom w:val="single" w:sz="4" w:space="0" w:color="808080"/>
              <w:right w:val="single" w:sz="4" w:space="0" w:color="808080"/>
            </w:tcBorders>
          </w:tcPr>
          <w:p w14:paraId="76CE3717" w14:textId="77777777" w:rsidR="009702E2" w:rsidRDefault="00D07D32">
            <w:pPr>
              <w:spacing w:after="0"/>
            </w:pPr>
            <w:r>
              <w:rPr>
                <w:rFonts w:ascii="Times New Roman" w:eastAsia="Times New Roman" w:hAnsi="Times New Roman" w:cs="Times New Roman"/>
                <w:sz w:val="20"/>
              </w:rPr>
              <w:t>≈ 0.01 s (or ≈ 0.2 s)</w:t>
            </w:r>
            <w:r>
              <w:rPr>
                <w:rFonts w:ascii="Times New Roman" w:eastAsia="Times New Roman" w:hAnsi="Times New Roman" w:cs="Times New Roman"/>
                <w:sz w:val="24"/>
              </w:rPr>
              <w:t xml:space="preserve"> </w:t>
            </w:r>
          </w:p>
        </w:tc>
      </w:tr>
      <w:tr w:rsidR="009702E2" w14:paraId="32DBF505" w14:textId="77777777">
        <w:trPr>
          <w:trHeight w:val="360"/>
        </w:trPr>
        <w:tc>
          <w:tcPr>
            <w:tcW w:w="1799" w:type="dxa"/>
            <w:tcBorders>
              <w:top w:val="single" w:sz="4" w:space="0" w:color="808080"/>
              <w:left w:val="single" w:sz="4" w:space="0" w:color="808080"/>
              <w:bottom w:val="single" w:sz="4" w:space="0" w:color="808080"/>
              <w:right w:val="single" w:sz="4" w:space="0" w:color="808080"/>
            </w:tcBorders>
          </w:tcPr>
          <w:p w14:paraId="6D305F49" w14:textId="77777777" w:rsidR="009702E2" w:rsidRDefault="00D07D32">
            <w:pPr>
              <w:spacing w:after="0"/>
              <w:ind w:left="1"/>
            </w:pPr>
            <w:r>
              <w:rPr>
                <w:rFonts w:ascii="Times New Roman" w:eastAsia="Times New Roman" w:hAnsi="Times New Roman" w:cs="Times New Roman"/>
                <w:sz w:val="20"/>
              </w:rPr>
              <w:t>M4</w:t>
            </w:r>
            <w:r>
              <w:rPr>
                <w:rFonts w:ascii="Times New Roman" w:eastAsia="Times New Roman" w:hAnsi="Times New Roman" w:cs="Times New Roman"/>
                <w:sz w:val="24"/>
              </w:rPr>
              <w:t xml:space="preserve"> </w:t>
            </w:r>
          </w:p>
        </w:tc>
        <w:tc>
          <w:tcPr>
            <w:tcW w:w="2301" w:type="dxa"/>
            <w:tcBorders>
              <w:top w:val="single" w:sz="4" w:space="0" w:color="808080"/>
              <w:left w:val="single" w:sz="4" w:space="0" w:color="808080"/>
              <w:bottom w:val="single" w:sz="4" w:space="0" w:color="808080"/>
              <w:right w:val="single" w:sz="4" w:space="0" w:color="808080"/>
            </w:tcBorders>
          </w:tcPr>
          <w:p w14:paraId="73C477D7" w14:textId="77777777" w:rsidR="009702E2" w:rsidRDefault="00D07D32">
            <w:pPr>
              <w:spacing w:after="0"/>
              <w:ind w:left="2"/>
            </w:pPr>
            <w:r>
              <w:rPr>
                <w:rFonts w:ascii="Times New Roman" w:eastAsia="Times New Roman" w:hAnsi="Times New Roman" w:cs="Times New Roman"/>
                <w:sz w:val="20"/>
              </w:rPr>
              <w:t>Θ(n²) ≈ 2.0 × 10¹²</w:t>
            </w:r>
            <w:r>
              <w:rPr>
                <w:rFonts w:ascii="Times New Roman" w:eastAsia="Times New Roman" w:hAnsi="Times New Roman" w:cs="Times New Roman"/>
                <w:sz w:val="24"/>
              </w:rPr>
              <w:t xml:space="preserve"> </w:t>
            </w:r>
          </w:p>
        </w:tc>
        <w:tc>
          <w:tcPr>
            <w:tcW w:w="2901" w:type="dxa"/>
            <w:tcBorders>
              <w:top w:val="single" w:sz="4" w:space="0" w:color="808080"/>
              <w:left w:val="single" w:sz="4" w:space="0" w:color="808080"/>
              <w:bottom w:val="single" w:sz="4" w:space="0" w:color="808080"/>
              <w:right w:val="single" w:sz="4" w:space="0" w:color="808080"/>
            </w:tcBorders>
          </w:tcPr>
          <w:p w14:paraId="53366AEA" w14:textId="77777777" w:rsidR="009702E2" w:rsidRDefault="00D07D32">
            <w:pPr>
              <w:spacing w:after="0"/>
              <w:ind w:left="1"/>
            </w:pPr>
            <w:r>
              <w:rPr>
                <w:rFonts w:ascii="Times New Roman" w:eastAsia="Times New Roman" w:hAnsi="Times New Roman" w:cs="Times New Roman"/>
                <w:sz w:val="20"/>
              </w:rPr>
              <w:t>Θ(n log n) ≈ 2.1 × 10⁷</w:t>
            </w:r>
            <w:r>
              <w:rPr>
                <w:rFonts w:ascii="Times New Roman" w:eastAsia="Times New Roman" w:hAnsi="Times New Roman" w:cs="Times New Roman"/>
                <w:sz w:val="24"/>
              </w:rPr>
              <w:t xml:space="preserve"> </w:t>
            </w:r>
          </w:p>
        </w:tc>
        <w:tc>
          <w:tcPr>
            <w:tcW w:w="2025" w:type="dxa"/>
            <w:tcBorders>
              <w:top w:val="single" w:sz="4" w:space="0" w:color="808080"/>
              <w:left w:val="single" w:sz="4" w:space="0" w:color="808080"/>
              <w:bottom w:val="single" w:sz="4" w:space="0" w:color="808080"/>
              <w:right w:val="single" w:sz="4" w:space="0" w:color="808080"/>
            </w:tcBorders>
          </w:tcPr>
          <w:p w14:paraId="69B07DEE" w14:textId="77777777" w:rsidR="009702E2" w:rsidRDefault="00D07D32">
            <w:pPr>
              <w:spacing w:after="0"/>
            </w:pPr>
            <w:r>
              <w:rPr>
                <w:rFonts w:ascii="Times New Roman" w:eastAsia="Times New Roman" w:hAnsi="Times New Roman" w:cs="Times New Roman"/>
                <w:sz w:val="20"/>
              </w:rPr>
              <w:t>≈ 0.21 s</w:t>
            </w:r>
            <w:r>
              <w:rPr>
                <w:rFonts w:ascii="Times New Roman" w:eastAsia="Times New Roman" w:hAnsi="Times New Roman" w:cs="Times New Roman"/>
                <w:sz w:val="24"/>
              </w:rPr>
              <w:t xml:space="preserve"> </w:t>
            </w:r>
          </w:p>
        </w:tc>
      </w:tr>
      <w:tr w:rsidR="009702E2" w14:paraId="6DB61CA7" w14:textId="77777777">
        <w:trPr>
          <w:trHeight w:val="360"/>
        </w:trPr>
        <w:tc>
          <w:tcPr>
            <w:tcW w:w="1799" w:type="dxa"/>
            <w:tcBorders>
              <w:top w:val="single" w:sz="4" w:space="0" w:color="808080"/>
              <w:left w:val="single" w:sz="4" w:space="0" w:color="808080"/>
              <w:bottom w:val="single" w:sz="4" w:space="0" w:color="808080"/>
              <w:right w:val="single" w:sz="4" w:space="0" w:color="808080"/>
            </w:tcBorders>
          </w:tcPr>
          <w:p w14:paraId="3B538753" w14:textId="77777777" w:rsidR="009702E2" w:rsidRDefault="00D07D32">
            <w:pPr>
              <w:spacing w:after="0"/>
              <w:ind w:left="1"/>
            </w:pPr>
            <w:r>
              <w:rPr>
                <w:rFonts w:ascii="Times New Roman" w:eastAsia="Times New Roman" w:hAnsi="Times New Roman" w:cs="Times New Roman"/>
                <w:sz w:val="20"/>
              </w:rPr>
              <w:t>Report generator</w:t>
            </w:r>
            <w:r>
              <w:rPr>
                <w:rFonts w:ascii="Times New Roman" w:eastAsia="Times New Roman" w:hAnsi="Times New Roman" w:cs="Times New Roman"/>
                <w:sz w:val="24"/>
              </w:rPr>
              <w:t xml:space="preserve"> </w:t>
            </w:r>
          </w:p>
        </w:tc>
        <w:tc>
          <w:tcPr>
            <w:tcW w:w="2301" w:type="dxa"/>
            <w:tcBorders>
              <w:top w:val="single" w:sz="4" w:space="0" w:color="808080"/>
              <w:left w:val="single" w:sz="4" w:space="0" w:color="808080"/>
              <w:bottom w:val="single" w:sz="4" w:space="0" w:color="808080"/>
              <w:right w:val="single" w:sz="4" w:space="0" w:color="808080"/>
            </w:tcBorders>
          </w:tcPr>
          <w:p w14:paraId="0E7B5213" w14:textId="77777777" w:rsidR="009702E2" w:rsidRDefault="00D07D32">
            <w:pPr>
              <w:spacing w:after="0"/>
              <w:ind w:left="2"/>
            </w:pPr>
            <w:r>
              <w:rPr>
                <w:rFonts w:ascii="Times New Roman" w:eastAsia="Times New Roman" w:hAnsi="Times New Roman" w:cs="Times New Roman"/>
                <w:sz w:val="20"/>
              </w:rPr>
              <w:t>Θ(n²) ≈ 3.0 × 10¹²</w:t>
            </w:r>
            <w:r>
              <w:rPr>
                <w:rFonts w:ascii="Times New Roman" w:eastAsia="Times New Roman" w:hAnsi="Times New Roman" w:cs="Times New Roman"/>
                <w:sz w:val="24"/>
              </w:rPr>
              <w:t xml:space="preserve"> </w:t>
            </w:r>
          </w:p>
        </w:tc>
        <w:tc>
          <w:tcPr>
            <w:tcW w:w="2901" w:type="dxa"/>
            <w:tcBorders>
              <w:top w:val="single" w:sz="4" w:space="0" w:color="808080"/>
              <w:left w:val="single" w:sz="4" w:space="0" w:color="808080"/>
              <w:bottom w:val="single" w:sz="4" w:space="0" w:color="808080"/>
              <w:right w:val="single" w:sz="4" w:space="0" w:color="808080"/>
            </w:tcBorders>
          </w:tcPr>
          <w:p w14:paraId="2C084AFE" w14:textId="77777777" w:rsidR="009702E2" w:rsidRDefault="00D07D32">
            <w:pPr>
              <w:spacing w:after="0"/>
              <w:ind w:left="1"/>
            </w:pPr>
            <w:r>
              <w:rPr>
                <w:rFonts w:ascii="Times New Roman" w:eastAsia="Times New Roman" w:hAnsi="Times New Roman" w:cs="Times New Roman"/>
                <w:sz w:val="20"/>
              </w:rPr>
              <w:t>Θ(n log n) ≈ 2 × 10⁷ (assumed)</w:t>
            </w:r>
            <w:r>
              <w:rPr>
                <w:rFonts w:ascii="Times New Roman" w:eastAsia="Times New Roman" w:hAnsi="Times New Roman" w:cs="Times New Roman"/>
                <w:sz w:val="24"/>
              </w:rPr>
              <w:t xml:space="preserve"> </w:t>
            </w:r>
          </w:p>
        </w:tc>
        <w:tc>
          <w:tcPr>
            <w:tcW w:w="2025" w:type="dxa"/>
            <w:tcBorders>
              <w:top w:val="single" w:sz="4" w:space="0" w:color="808080"/>
              <w:left w:val="single" w:sz="4" w:space="0" w:color="808080"/>
              <w:bottom w:val="single" w:sz="4" w:space="0" w:color="808080"/>
              <w:right w:val="single" w:sz="4" w:space="0" w:color="808080"/>
            </w:tcBorders>
          </w:tcPr>
          <w:p w14:paraId="5531AC91" w14:textId="77777777" w:rsidR="009702E2" w:rsidRDefault="00D07D32">
            <w:pPr>
              <w:spacing w:after="0"/>
            </w:pPr>
            <w:r>
              <w:rPr>
                <w:rFonts w:ascii="Times New Roman" w:eastAsia="Times New Roman" w:hAnsi="Times New Roman" w:cs="Times New Roman"/>
                <w:sz w:val="20"/>
              </w:rPr>
              <w:t>≈ 0.2 s</w:t>
            </w:r>
            <w:r>
              <w:rPr>
                <w:rFonts w:ascii="Times New Roman" w:eastAsia="Times New Roman" w:hAnsi="Times New Roman" w:cs="Times New Roman"/>
                <w:sz w:val="24"/>
              </w:rPr>
              <w:t xml:space="preserve"> </w:t>
            </w:r>
          </w:p>
        </w:tc>
      </w:tr>
      <w:tr w:rsidR="009702E2" w14:paraId="1FBEEFF2" w14:textId="77777777">
        <w:trPr>
          <w:trHeight w:val="361"/>
        </w:trPr>
        <w:tc>
          <w:tcPr>
            <w:tcW w:w="1799" w:type="dxa"/>
            <w:tcBorders>
              <w:top w:val="single" w:sz="4" w:space="0" w:color="808080"/>
              <w:left w:val="single" w:sz="4" w:space="0" w:color="808080"/>
              <w:bottom w:val="single" w:sz="4" w:space="0" w:color="808080"/>
              <w:right w:val="single" w:sz="4" w:space="0" w:color="808080"/>
            </w:tcBorders>
          </w:tcPr>
          <w:p w14:paraId="7E7614AC" w14:textId="77777777" w:rsidR="009702E2" w:rsidRDefault="00D07D32">
            <w:pPr>
              <w:spacing w:after="0"/>
              <w:ind w:left="1"/>
            </w:pPr>
            <w:r>
              <w:rPr>
                <w:rFonts w:ascii="Times New Roman" w:eastAsia="Times New Roman" w:hAnsi="Times New Roman" w:cs="Times New Roman"/>
                <w:sz w:val="20"/>
              </w:rPr>
              <w:t>Search</w:t>
            </w:r>
            <w:r>
              <w:rPr>
                <w:rFonts w:ascii="Times New Roman" w:eastAsia="Times New Roman" w:hAnsi="Times New Roman" w:cs="Times New Roman"/>
                <w:sz w:val="24"/>
              </w:rPr>
              <w:t xml:space="preserve"> </w:t>
            </w:r>
          </w:p>
        </w:tc>
        <w:tc>
          <w:tcPr>
            <w:tcW w:w="2301" w:type="dxa"/>
            <w:tcBorders>
              <w:top w:val="single" w:sz="4" w:space="0" w:color="808080"/>
              <w:left w:val="single" w:sz="4" w:space="0" w:color="808080"/>
              <w:bottom w:val="single" w:sz="4" w:space="0" w:color="808080"/>
              <w:right w:val="single" w:sz="4" w:space="0" w:color="808080"/>
            </w:tcBorders>
          </w:tcPr>
          <w:p w14:paraId="1303FACE" w14:textId="77777777" w:rsidR="009702E2" w:rsidRDefault="00D07D32">
            <w:pPr>
              <w:spacing w:after="0"/>
              <w:ind w:left="2"/>
            </w:pPr>
            <w:r>
              <w:rPr>
                <w:rFonts w:ascii="Times New Roman" w:eastAsia="Times New Roman" w:hAnsi="Times New Roman" w:cs="Times New Roman"/>
                <w:sz w:val="20"/>
              </w:rPr>
              <w:t>S1 Θ(n)</w:t>
            </w:r>
            <w:r>
              <w:rPr>
                <w:rFonts w:ascii="Times New Roman" w:eastAsia="Times New Roman" w:hAnsi="Times New Roman" w:cs="Times New Roman"/>
                <w:sz w:val="24"/>
              </w:rPr>
              <w:t xml:space="preserve"> </w:t>
            </w:r>
          </w:p>
        </w:tc>
        <w:tc>
          <w:tcPr>
            <w:tcW w:w="2901" w:type="dxa"/>
            <w:tcBorders>
              <w:top w:val="single" w:sz="4" w:space="0" w:color="808080"/>
              <w:left w:val="single" w:sz="4" w:space="0" w:color="808080"/>
              <w:bottom w:val="single" w:sz="4" w:space="0" w:color="808080"/>
              <w:right w:val="single" w:sz="4" w:space="0" w:color="808080"/>
            </w:tcBorders>
          </w:tcPr>
          <w:p w14:paraId="1AB96F1B" w14:textId="77777777" w:rsidR="009702E2" w:rsidRDefault="00D07D32">
            <w:pPr>
              <w:spacing w:after="0"/>
              <w:ind w:left="1"/>
            </w:pPr>
            <w:r>
              <w:rPr>
                <w:rFonts w:ascii="Times New Roman" w:eastAsia="Times New Roman" w:hAnsi="Times New Roman" w:cs="Times New Roman"/>
                <w:sz w:val="20"/>
              </w:rPr>
              <w:t>S2 Θ(log n)</w:t>
            </w:r>
            <w:r>
              <w:rPr>
                <w:rFonts w:ascii="Times New Roman" w:eastAsia="Times New Roman" w:hAnsi="Times New Roman" w:cs="Times New Roman"/>
                <w:sz w:val="24"/>
              </w:rPr>
              <w:t xml:space="preserve"> </w:t>
            </w:r>
          </w:p>
        </w:tc>
        <w:tc>
          <w:tcPr>
            <w:tcW w:w="2025" w:type="dxa"/>
            <w:tcBorders>
              <w:top w:val="single" w:sz="4" w:space="0" w:color="808080"/>
              <w:left w:val="single" w:sz="4" w:space="0" w:color="808080"/>
              <w:bottom w:val="single" w:sz="4" w:space="0" w:color="808080"/>
              <w:right w:val="single" w:sz="4" w:space="0" w:color="808080"/>
            </w:tcBorders>
          </w:tcPr>
          <w:p w14:paraId="56E8101C" w14:textId="77777777" w:rsidR="009702E2" w:rsidRDefault="00D07D32">
            <w:pPr>
              <w:spacing w:after="0"/>
            </w:pPr>
            <w:r>
              <w:rPr>
                <w:rFonts w:ascii="Times New Roman" w:eastAsia="Times New Roman" w:hAnsi="Times New Roman" w:cs="Times New Roman"/>
                <w:sz w:val="20"/>
              </w:rPr>
              <w:t>0.2 µs per search</w:t>
            </w:r>
            <w:r>
              <w:rPr>
                <w:rFonts w:ascii="Times New Roman" w:eastAsia="Times New Roman" w:hAnsi="Times New Roman" w:cs="Times New Roman"/>
                <w:sz w:val="24"/>
              </w:rPr>
              <w:t xml:space="preserve"> </w:t>
            </w:r>
          </w:p>
        </w:tc>
      </w:tr>
    </w:tbl>
    <w:p w14:paraId="7B07CE5C" w14:textId="77777777" w:rsidR="009702E2" w:rsidRDefault="00D07D32">
      <w:pPr>
        <w:spacing w:after="55"/>
      </w:pPr>
      <w:r>
        <w:rPr>
          <w:rFonts w:ascii="Times New Roman" w:eastAsia="Times New Roman" w:hAnsi="Times New Roman" w:cs="Times New Roman"/>
          <w:sz w:val="24"/>
        </w:rPr>
        <w:t xml:space="preserve"> </w:t>
      </w:r>
    </w:p>
    <w:p w14:paraId="75848925" w14:textId="77777777" w:rsidR="009702E2" w:rsidRDefault="00D07D32">
      <w:pPr>
        <w:spacing w:after="4" w:line="296" w:lineRule="auto"/>
        <w:ind w:left="-5" w:right="5" w:hanging="10"/>
        <w:jc w:val="both"/>
      </w:pPr>
      <w:r>
        <w:rPr>
          <w:rFonts w:ascii="Times New Roman" w:eastAsia="Times New Roman" w:hAnsi="Times New Roman" w:cs="Times New Roman"/>
          <w:sz w:val="24"/>
        </w:rPr>
        <w:t xml:space="preserve">After these changes the entire nightly pipeline would complete in a few seconds at n = 10⁶, leaving a margin of more than two orders of magnitude for further catalogue growth. </w:t>
      </w:r>
      <w:r>
        <w:br w:type="page"/>
      </w:r>
    </w:p>
    <w:p w14:paraId="788E35AB" w14:textId="77777777" w:rsidR="009702E2" w:rsidRDefault="00D07D32">
      <w:pPr>
        <w:pStyle w:val="Heading2"/>
        <w:ind w:left="-5"/>
      </w:pPr>
      <w:r>
        <w:lastRenderedPageBreak/>
        <w:t>Overall Conclusion</w:t>
      </w:r>
      <w:r>
        <w:rPr>
          <w:b w:val="0"/>
          <w:color w:val="2E74B5"/>
        </w:rPr>
        <w:t xml:space="preserve"> </w:t>
      </w:r>
    </w:p>
    <w:p w14:paraId="02ADCA40" w14:textId="77777777" w:rsidR="009702E2" w:rsidRDefault="00D07D32">
      <w:pPr>
        <w:spacing w:after="258"/>
        <w:ind w:left="-29" w:right="-25"/>
      </w:pPr>
      <w:r>
        <w:rPr>
          <w:noProof/>
        </w:rPr>
        <mc:AlternateContent>
          <mc:Choice Requires="wpg">
            <w:drawing>
              <wp:inline distT="0" distB="0" distL="0" distR="0" wp14:anchorId="6698E154" wp14:editId="12093C6B">
                <wp:extent cx="5769229" cy="12192"/>
                <wp:effectExtent l="0" t="0" r="0" b="0"/>
                <wp:docPr id="62295" name="Group 62295"/>
                <wp:cNvGraphicFramePr/>
                <a:graphic xmlns:a="http://schemas.openxmlformats.org/drawingml/2006/main">
                  <a:graphicData uri="http://schemas.microsoft.com/office/word/2010/wordprocessingGroup">
                    <wpg:wgp>
                      <wpg:cNvGrpSpPr/>
                      <wpg:grpSpPr>
                        <a:xfrm>
                          <a:off x="0" y="0"/>
                          <a:ext cx="5769229" cy="12192"/>
                          <a:chOff x="0" y="0"/>
                          <a:chExt cx="5769229" cy="12192"/>
                        </a:xfrm>
                      </wpg:grpSpPr>
                      <wps:wsp>
                        <wps:cNvPr id="66826" name="Shape 66826"/>
                        <wps:cNvSpPr/>
                        <wps:spPr>
                          <a:xfrm>
                            <a:off x="0" y="0"/>
                            <a:ext cx="5769229" cy="12192"/>
                          </a:xfrm>
                          <a:custGeom>
                            <a:avLst/>
                            <a:gdLst/>
                            <a:ahLst/>
                            <a:cxnLst/>
                            <a:rect l="0" t="0" r="0" b="0"/>
                            <a:pathLst>
                              <a:path w="5769229" h="12192">
                                <a:moveTo>
                                  <a:pt x="0" y="0"/>
                                </a:moveTo>
                                <a:lnTo>
                                  <a:pt x="5769229" y="0"/>
                                </a:lnTo>
                                <a:lnTo>
                                  <a:pt x="5769229"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62295" style="width:454.27pt;height:0.960022pt;mso-position-horizontal-relative:char;mso-position-vertical-relative:line" coordsize="57692,121">
                <v:shape id="Shape 66827" style="position:absolute;width:57692;height:121;left:0;top:0;" coordsize="5769229,12192" path="m0,0l5769229,0l5769229,12192l0,12192l0,0">
                  <v:stroke weight="0pt" endcap="flat" joinstyle="miter" miterlimit="10" on="false" color="#000000" opacity="0"/>
                  <v:fill on="true" color="#1f3864"/>
                </v:shape>
              </v:group>
            </w:pict>
          </mc:Fallback>
        </mc:AlternateContent>
      </w:r>
    </w:p>
    <w:p w14:paraId="6034A6BB" w14:textId="77777777" w:rsidR="009702E2" w:rsidRDefault="00D07D32">
      <w:pPr>
        <w:spacing w:after="0" w:line="300" w:lineRule="auto"/>
        <w:ind w:left="-5" w:hanging="10"/>
        <w:jc w:val="both"/>
      </w:pPr>
      <w:r>
        <w:rPr>
          <w:rFonts w:ascii="Times New Roman" w:eastAsia="Times New Roman" w:hAnsi="Times New Roman" w:cs="Times New Roman"/>
          <w:sz w:val="24"/>
        </w:rPr>
        <w:t xml:space="preserve">The audit shows that the scalability risk of ShopSphere is concentrated in modules whose cost is quadratic. The table summarises the final asymptotic results of the assignment. </w:t>
      </w:r>
    </w:p>
    <w:tbl>
      <w:tblPr>
        <w:tblStyle w:val="TableGrid"/>
        <w:tblW w:w="9026" w:type="dxa"/>
        <w:tblInd w:w="6" w:type="dxa"/>
        <w:tblCellMar>
          <w:top w:w="66" w:type="dxa"/>
          <w:left w:w="4" w:type="dxa"/>
          <w:bottom w:w="0" w:type="dxa"/>
          <w:right w:w="6" w:type="dxa"/>
        </w:tblCellMar>
        <w:tblLook w:val="04A0" w:firstRow="1" w:lastRow="0" w:firstColumn="1" w:lastColumn="0" w:noHBand="0" w:noVBand="1"/>
      </w:tblPr>
      <w:tblGrid>
        <w:gridCol w:w="811"/>
        <w:gridCol w:w="2397"/>
        <w:gridCol w:w="4421"/>
        <w:gridCol w:w="1397"/>
      </w:tblGrid>
      <w:tr w:rsidR="009702E2" w14:paraId="11F3BB16" w14:textId="77777777">
        <w:trPr>
          <w:trHeight w:val="305"/>
        </w:trPr>
        <w:tc>
          <w:tcPr>
            <w:tcW w:w="799" w:type="dxa"/>
            <w:tcBorders>
              <w:top w:val="single" w:sz="4" w:space="0" w:color="808080"/>
              <w:left w:val="single" w:sz="4" w:space="0" w:color="808080"/>
              <w:bottom w:val="single" w:sz="4" w:space="0" w:color="808080"/>
              <w:right w:val="single" w:sz="4" w:space="0" w:color="808080"/>
            </w:tcBorders>
            <w:shd w:val="clear" w:color="auto" w:fill="1F3864"/>
          </w:tcPr>
          <w:p w14:paraId="5EED3797" w14:textId="77777777" w:rsidR="009702E2" w:rsidRDefault="00D07D32">
            <w:pPr>
              <w:spacing w:after="0"/>
              <w:ind w:left="1"/>
              <w:jc w:val="center"/>
            </w:pPr>
            <w:r>
              <w:rPr>
                <w:rFonts w:ascii="Times New Roman" w:eastAsia="Times New Roman" w:hAnsi="Times New Roman" w:cs="Times New Roman"/>
                <w:b/>
                <w:color w:val="FFFFFF"/>
                <w:sz w:val="19"/>
              </w:rPr>
              <w:t>Part</w:t>
            </w:r>
            <w:r>
              <w:rPr>
                <w:rFonts w:ascii="Times New Roman" w:eastAsia="Times New Roman" w:hAnsi="Times New Roman" w:cs="Times New Roman"/>
                <w:color w:val="FFFFFF"/>
                <w:sz w:val="24"/>
              </w:rPr>
              <w:t xml:space="preserve"> </w:t>
            </w:r>
          </w:p>
        </w:tc>
        <w:tc>
          <w:tcPr>
            <w:tcW w:w="2400" w:type="dxa"/>
            <w:tcBorders>
              <w:top w:val="single" w:sz="4" w:space="0" w:color="808080"/>
              <w:left w:val="single" w:sz="4" w:space="0" w:color="808080"/>
              <w:bottom w:val="single" w:sz="4" w:space="0" w:color="808080"/>
              <w:right w:val="single" w:sz="4" w:space="0" w:color="808080"/>
            </w:tcBorders>
            <w:shd w:val="clear" w:color="auto" w:fill="1F3864"/>
          </w:tcPr>
          <w:p w14:paraId="4D7A7CAA" w14:textId="77777777" w:rsidR="009702E2" w:rsidRDefault="00D07D32">
            <w:pPr>
              <w:spacing w:after="0"/>
              <w:ind w:left="1"/>
              <w:jc w:val="center"/>
            </w:pPr>
            <w:r>
              <w:rPr>
                <w:rFonts w:ascii="Times New Roman" w:eastAsia="Times New Roman" w:hAnsi="Times New Roman" w:cs="Times New Roman"/>
                <w:b/>
                <w:color w:val="FFFFFF"/>
                <w:sz w:val="19"/>
              </w:rPr>
              <w:t>Module / item</w:t>
            </w:r>
            <w:r>
              <w:rPr>
                <w:rFonts w:ascii="Times New Roman" w:eastAsia="Times New Roman" w:hAnsi="Times New Roman" w:cs="Times New Roman"/>
                <w:color w:val="FFFFFF"/>
                <w:sz w:val="24"/>
              </w:rPr>
              <w:t xml:space="preserve"> </w:t>
            </w:r>
          </w:p>
        </w:tc>
        <w:tc>
          <w:tcPr>
            <w:tcW w:w="4428" w:type="dxa"/>
            <w:tcBorders>
              <w:top w:val="single" w:sz="4" w:space="0" w:color="808080"/>
              <w:left w:val="single" w:sz="4" w:space="0" w:color="808080"/>
              <w:bottom w:val="single" w:sz="4" w:space="0" w:color="808080"/>
              <w:right w:val="single" w:sz="4" w:space="0" w:color="808080"/>
            </w:tcBorders>
            <w:shd w:val="clear" w:color="auto" w:fill="1F3864"/>
          </w:tcPr>
          <w:p w14:paraId="6F0D534E" w14:textId="77777777" w:rsidR="009702E2" w:rsidRDefault="00D07D32">
            <w:pPr>
              <w:spacing w:after="0"/>
              <w:ind w:right="3"/>
              <w:jc w:val="center"/>
            </w:pPr>
            <w:r>
              <w:rPr>
                <w:rFonts w:ascii="Times New Roman" w:eastAsia="Times New Roman" w:hAnsi="Times New Roman" w:cs="Times New Roman"/>
                <w:b/>
                <w:color w:val="FFFFFF"/>
                <w:sz w:val="19"/>
              </w:rPr>
              <w:t>Result</w:t>
            </w:r>
            <w:r>
              <w:rPr>
                <w:rFonts w:ascii="Times New Roman" w:eastAsia="Times New Roman" w:hAnsi="Times New Roman" w:cs="Times New Roman"/>
                <w:color w:val="FFFFFF"/>
                <w:sz w:val="24"/>
              </w:rPr>
              <w:t xml:space="preserve"> </w:t>
            </w:r>
          </w:p>
        </w:tc>
        <w:tc>
          <w:tcPr>
            <w:tcW w:w="1398" w:type="dxa"/>
            <w:tcBorders>
              <w:top w:val="single" w:sz="4" w:space="0" w:color="808080"/>
              <w:left w:val="single" w:sz="4" w:space="0" w:color="808080"/>
              <w:bottom w:val="single" w:sz="4" w:space="0" w:color="808080"/>
              <w:right w:val="single" w:sz="4" w:space="0" w:color="808080"/>
            </w:tcBorders>
            <w:shd w:val="clear" w:color="auto" w:fill="1F3864"/>
          </w:tcPr>
          <w:p w14:paraId="6D41D776" w14:textId="77777777" w:rsidR="009702E2" w:rsidRDefault="00D07D32">
            <w:pPr>
              <w:spacing w:after="0"/>
              <w:ind w:right="3"/>
              <w:jc w:val="center"/>
            </w:pPr>
            <w:r>
              <w:rPr>
                <w:rFonts w:ascii="Times New Roman" w:eastAsia="Times New Roman" w:hAnsi="Times New Roman" w:cs="Times New Roman"/>
                <w:b/>
                <w:color w:val="FFFFFF"/>
                <w:sz w:val="19"/>
              </w:rPr>
              <w:t>Verdict</w:t>
            </w:r>
            <w:r>
              <w:rPr>
                <w:rFonts w:ascii="Times New Roman" w:eastAsia="Times New Roman" w:hAnsi="Times New Roman" w:cs="Times New Roman"/>
                <w:color w:val="FFFFFF"/>
                <w:sz w:val="24"/>
              </w:rPr>
              <w:t xml:space="preserve"> </w:t>
            </w:r>
          </w:p>
        </w:tc>
      </w:tr>
      <w:tr w:rsidR="009702E2" w14:paraId="656BD1BF" w14:textId="77777777">
        <w:trPr>
          <w:trHeight w:val="368"/>
        </w:trPr>
        <w:tc>
          <w:tcPr>
            <w:tcW w:w="799" w:type="dxa"/>
            <w:tcBorders>
              <w:top w:val="single" w:sz="4" w:space="0" w:color="808080"/>
              <w:left w:val="single" w:sz="4" w:space="0" w:color="808080"/>
              <w:bottom w:val="single" w:sz="4" w:space="0" w:color="808080"/>
              <w:right w:val="single" w:sz="4" w:space="0" w:color="808080"/>
            </w:tcBorders>
          </w:tcPr>
          <w:p w14:paraId="4E5D0027" w14:textId="77777777" w:rsidR="009702E2" w:rsidRDefault="00D07D32">
            <w:pPr>
              <w:spacing w:after="0"/>
              <w:ind w:left="86"/>
            </w:pPr>
            <w:r>
              <w:rPr>
                <w:rFonts w:ascii="Times New Roman" w:eastAsia="Times New Roman" w:hAnsi="Times New Roman" w:cs="Times New Roman"/>
                <w:sz w:val="19"/>
              </w:rPr>
              <w:t>(b)</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60DBA4BE" w14:textId="77777777" w:rsidR="009702E2" w:rsidRDefault="00D07D32">
            <w:pPr>
              <w:spacing w:after="0"/>
              <w:ind w:left="86"/>
            </w:pPr>
            <w:r>
              <w:rPr>
                <w:rFonts w:ascii="Times New Roman" w:eastAsia="Times New Roman" w:hAnsi="Times New Roman" w:cs="Times New Roman"/>
                <w:sz w:val="19"/>
              </w:rPr>
              <w:t>M1: comparisons</w:t>
            </w:r>
            <w:r>
              <w:rPr>
                <w:rFonts w:ascii="Times New Roman" w:eastAsia="Times New Roman" w:hAnsi="Times New Roman" w:cs="Times New Roman"/>
                <w:sz w:val="24"/>
              </w:rPr>
              <w:t xml:space="preserve"> </w:t>
            </w:r>
          </w:p>
        </w:tc>
        <w:tc>
          <w:tcPr>
            <w:tcW w:w="4428" w:type="dxa"/>
            <w:tcBorders>
              <w:top w:val="single" w:sz="4" w:space="0" w:color="808080"/>
              <w:left w:val="single" w:sz="4" w:space="0" w:color="808080"/>
              <w:bottom w:val="single" w:sz="4" w:space="0" w:color="808080"/>
              <w:right w:val="single" w:sz="4" w:space="0" w:color="808080"/>
            </w:tcBorders>
          </w:tcPr>
          <w:p w14:paraId="654BFF4A" w14:textId="77777777" w:rsidR="009702E2" w:rsidRDefault="00D07D32">
            <w:pPr>
              <w:spacing w:after="0"/>
              <w:ind w:left="87"/>
            </w:pPr>
            <w:r>
              <w:rPr>
                <w:rFonts w:ascii="Times New Roman" w:eastAsia="Times New Roman" w:hAnsi="Times New Roman" w:cs="Times New Roman"/>
                <w:sz w:val="19"/>
              </w:rPr>
              <w:t>n(n − 1)/2; Θ(n²) time; Θ(1) space</w:t>
            </w:r>
            <w:r>
              <w:rPr>
                <w:rFonts w:ascii="Times New Roman" w:eastAsia="Times New Roman" w:hAnsi="Times New Roman" w:cs="Times New Roman"/>
                <w:sz w:val="24"/>
              </w:rPr>
              <w:t xml:space="preserve"> </w:t>
            </w:r>
          </w:p>
        </w:tc>
        <w:tc>
          <w:tcPr>
            <w:tcW w:w="1398" w:type="dxa"/>
            <w:tcBorders>
              <w:top w:val="single" w:sz="4" w:space="0" w:color="808080"/>
              <w:left w:val="single" w:sz="4" w:space="0" w:color="808080"/>
              <w:bottom w:val="single" w:sz="4" w:space="0" w:color="808080"/>
              <w:right w:val="single" w:sz="4" w:space="0" w:color="808080"/>
            </w:tcBorders>
          </w:tcPr>
          <w:p w14:paraId="2F8D93CC" w14:textId="77777777" w:rsidR="009702E2" w:rsidRDefault="00D07D32">
            <w:pPr>
              <w:spacing w:after="0"/>
              <w:ind w:left="85"/>
            </w:pPr>
            <w:r>
              <w:rPr>
                <w:rFonts w:ascii="Times New Roman" w:eastAsia="Times New Roman" w:hAnsi="Times New Roman" w:cs="Times New Roman"/>
                <w:sz w:val="19"/>
              </w:rPr>
              <w:t>Redesign</w:t>
            </w:r>
            <w:r>
              <w:rPr>
                <w:rFonts w:ascii="Times New Roman" w:eastAsia="Times New Roman" w:hAnsi="Times New Roman" w:cs="Times New Roman"/>
                <w:sz w:val="24"/>
              </w:rPr>
              <w:t xml:space="preserve"> </w:t>
            </w:r>
          </w:p>
        </w:tc>
      </w:tr>
      <w:tr w:rsidR="009702E2" w14:paraId="6D24EF5B" w14:textId="77777777">
        <w:trPr>
          <w:trHeight w:val="588"/>
        </w:trPr>
        <w:tc>
          <w:tcPr>
            <w:tcW w:w="799" w:type="dxa"/>
            <w:tcBorders>
              <w:top w:val="single" w:sz="4" w:space="0" w:color="808080"/>
              <w:left w:val="single" w:sz="4" w:space="0" w:color="808080"/>
              <w:bottom w:val="single" w:sz="4" w:space="0" w:color="808080"/>
              <w:right w:val="single" w:sz="4" w:space="0" w:color="808080"/>
            </w:tcBorders>
          </w:tcPr>
          <w:p w14:paraId="745A8804" w14:textId="77777777" w:rsidR="009702E2" w:rsidRDefault="00D07D32">
            <w:pPr>
              <w:spacing w:after="0"/>
              <w:ind w:left="86"/>
            </w:pPr>
            <w:r>
              <w:rPr>
                <w:rFonts w:ascii="Times New Roman" w:eastAsia="Times New Roman" w:hAnsi="Times New Roman" w:cs="Times New Roman"/>
                <w:sz w:val="19"/>
              </w:rPr>
              <w:t>(b)</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5020F66A" w14:textId="77777777" w:rsidR="009702E2" w:rsidRDefault="00D07D32">
            <w:pPr>
              <w:spacing w:after="0"/>
              <w:ind w:left="86"/>
            </w:pPr>
            <w:r>
              <w:rPr>
                <w:rFonts w:ascii="Times New Roman" w:eastAsia="Times New Roman" w:hAnsi="Times New Roman" w:cs="Times New Roman"/>
                <w:sz w:val="19"/>
              </w:rPr>
              <w:t>M2: Audit operations</w:t>
            </w:r>
            <w:r>
              <w:rPr>
                <w:rFonts w:ascii="Times New Roman" w:eastAsia="Times New Roman" w:hAnsi="Times New Roman" w:cs="Times New Roman"/>
                <w:sz w:val="24"/>
              </w:rPr>
              <w:t xml:space="preserve"> </w:t>
            </w:r>
          </w:p>
        </w:tc>
        <w:tc>
          <w:tcPr>
            <w:tcW w:w="4428" w:type="dxa"/>
            <w:tcBorders>
              <w:top w:val="single" w:sz="4" w:space="0" w:color="808080"/>
              <w:left w:val="single" w:sz="4" w:space="0" w:color="808080"/>
              <w:bottom w:val="single" w:sz="4" w:space="0" w:color="808080"/>
              <w:right w:val="single" w:sz="4" w:space="0" w:color="808080"/>
            </w:tcBorders>
          </w:tcPr>
          <w:p w14:paraId="1B9A2F2E" w14:textId="77777777" w:rsidR="009702E2" w:rsidRDefault="00D07D32">
            <w:pPr>
              <w:spacing w:after="0"/>
              <w:ind w:left="87"/>
            </w:pPr>
            <w:r>
              <w:rPr>
                <w:rFonts w:ascii="Times New Roman" w:eastAsia="Times New Roman" w:hAnsi="Times New Roman" w:cs="Times New Roman"/>
                <w:sz w:val="19"/>
              </w:rPr>
              <w:t>2^</w:t>
            </w:r>
            <w:r>
              <w:rPr>
                <w:rFonts w:ascii="Cambria Math" w:eastAsia="Cambria Math" w:hAnsi="Cambria Math" w:cs="Cambria Math"/>
                <w:sz w:val="19"/>
              </w:rPr>
              <w:t>⌈</w:t>
            </w:r>
            <w:r>
              <w:rPr>
                <w:rFonts w:ascii="Times New Roman" w:eastAsia="Times New Roman" w:hAnsi="Times New Roman" w:cs="Times New Roman"/>
                <w:sz w:val="19"/>
              </w:rPr>
              <w:t>log₂ n</w:t>
            </w:r>
            <w:r>
              <w:rPr>
                <w:rFonts w:ascii="Cambria Math" w:eastAsia="Cambria Math" w:hAnsi="Cambria Math" w:cs="Cambria Math"/>
                <w:sz w:val="19"/>
              </w:rPr>
              <w:t>⌉</w:t>
            </w:r>
            <w:r>
              <w:rPr>
                <w:rFonts w:ascii="Times New Roman" w:eastAsia="Times New Roman" w:hAnsi="Times New Roman" w:cs="Times New Roman"/>
                <w:sz w:val="19"/>
              </w:rPr>
              <w:t xml:space="preserve"> − 1 (= n − 1 for n = 2ᵏ); Θ(n); the Θ(n log n) claim is wrong (only O(n log n))</w:t>
            </w:r>
            <w:r>
              <w:rPr>
                <w:rFonts w:ascii="Times New Roman" w:eastAsia="Times New Roman" w:hAnsi="Times New Roman" w:cs="Times New Roman"/>
                <w:sz w:val="24"/>
              </w:rPr>
              <w:t xml:space="preserve"> </w:t>
            </w:r>
          </w:p>
        </w:tc>
        <w:tc>
          <w:tcPr>
            <w:tcW w:w="1398" w:type="dxa"/>
            <w:tcBorders>
              <w:top w:val="single" w:sz="4" w:space="0" w:color="808080"/>
              <w:left w:val="single" w:sz="4" w:space="0" w:color="808080"/>
              <w:bottom w:val="single" w:sz="4" w:space="0" w:color="808080"/>
              <w:right w:val="single" w:sz="4" w:space="0" w:color="808080"/>
            </w:tcBorders>
          </w:tcPr>
          <w:p w14:paraId="0510B60E" w14:textId="77777777" w:rsidR="009702E2" w:rsidRDefault="00D07D32">
            <w:pPr>
              <w:spacing w:after="0"/>
              <w:ind w:left="85"/>
            </w:pPr>
            <w:r>
              <w:rPr>
                <w:rFonts w:ascii="Times New Roman" w:eastAsia="Times New Roman" w:hAnsi="Times New Roman" w:cs="Times New Roman"/>
                <w:sz w:val="19"/>
              </w:rPr>
              <w:t>Keep</w:t>
            </w:r>
            <w:r>
              <w:rPr>
                <w:rFonts w:ascii="Times New Roman" w:eastAsia="Times New Roman" w:hAnsi="Times New Roman" w:cs="Times New Roman"/>
                <w:sz w:val="24"/>
              </w:rPr>
              <w:t xml:space="preserve"> </w:t>
            </w:r>
          </w:p>
        </w:tc>
      </w:tr>
      <w:tr w:rsidR="009702E2" w14:paraId="4244A8EE" w14:textId="77777777">
        <w:trPr>
          <w:trHeight w:val="588"/>
        </w:trPr>
        <w:tc>
          <w:tcPr>
            <w:tcW w:w="799" w:type="dxa"/>
            <w:tcBorders>
              <w:top w:val="single" w:sz="4" w:space="0" w:color="808080"/>
              <w:left w:val="single" w:sz="4" w:space="0" w:color="808080"/>
              <w:bottom w:val="single" w:sz="4" w:space="0" w:color="808080"/>
              <w:right w:val="single" w:sz="4" w:space="0" w:color="808080"/>
            </w:tcBorders>
          </w:tcPr>
          <w:p w14:paraId="3CFF5FB5" w14:textId="77777777" w:rsidR="009702E2" w:rsidRDefault="00D07D32">
            <w:pPr>
              <w:spacing w:after="0"/>
              <w:ind w:left="86"/>
            </w:pPr>
            <w:r>
              <w:rPr>
                <w:rFonts w:ascii="Times New Roman" w:eastAsia="Times New Roman" w:hAnsi="Times New Roman" w:cs="Times New Roman"/>
                <w:sz w:val="19"/>
              </w:rPr>
              <w:t>(c)</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2C078117" w14:textId="77777777" w:rsidR="009702E2" w:rsidRDefault="00D07D32">
            <w:pPr>
              <w:spacing w:after="0"/>
              <w:ind w:left="86"/>
            </w:pPr>
            <w:r>
              <w:rPr>
                <w:rFonts w:ascii="Times New Roman" w:eastAsia="Times New Roman" w:hAnsi="Times New Roman" w:cs="Times New Roman"/>
                <w:sz w:val="19"/>
              </w:rPr>
              <w:t>S2: T(n) = T(n/2) + 1</w:t>
            </w:r>
            <w:r>
              <w:rPr>
                <w:rFonts w:ascii="Times New Roman" w:eastAsia="Times New Roman" w:hAnsi="Times New Roman" w:cs="Times New Roman"/>
                <w:sz w:val="24"/>
              </w:rPr>
              <w:t xml:space="preserve"> </w:t>
            </w:r>
          </w:p>
        </w:tc>
        <w:tc>
          <w:tcPr>
            <w:tcW w:w="4428" w:type="dxa"/>
            <w:tcBorders>
              <w:top w:val="single" w:sz="4" w:space="0" w:color="808080"/>
              <w:left w:val="single" w:sz="4" w:space="0" w:color="808080"/>
              <w:bottom w:val="single" w:sz="4" w:space="0" w:color="808080"/>
              <w:right w:val="single" w:sz="4" w:space="0" w:color="808080"/>
            </w:tcBorders>
          </w:tcPr>
          <w:p w14:paraId="36F01D22" w14:textId="77777777" w:rsidR="009702E2" w:rsidRDefault="00D07D32">
            <w:pPr>
              <w:spacing w:after="30"/>
              <w:ind w:left="87"/>
            </w:pPr>
            <w:r>
              <w:rPr>
                <w:rFonts w:ascii="Times New Roman" w:eastAsia="Times New Roman" w:hAnsi="Times New Roman" w:cs="Times New Roman"/>
                <w:sz w:val="19"/>
              </w:rPr>
              <w:t xml:space="preserve">T(n) = </w:t>
            </w:r>
            <w:r>
              <w:rPr>
                <w:rFonts w:ascii="Cambria Math" w:eastAsia="Cambria Math" w:hAnsi="Cambria Math" w:cs="Cambria Math"/>
                <w:sz w:val="19"/>
              </w:rPr>
              <w:t>⌊</w:t>
            </w:r>
            <w:r>
              <w:rPr>
                <w:rFonts w:ascii="Times New Roman" w:eastAsia="Times New Roman" w:hAnsi="Times New Roman" w:cs="Times New Roman"/>
                <w:sz w:val="19"/>
              </w:rPr>
              <w:t>log₂ n</w:t>
            </w:r>
            <w:r>
              <w:rPr>
                <w:rFonts w:ascii="Cambria Math" w:eastAsia="Cambria Math" w:hAnsi="Cambria Math" w:cs="Cambria Math"/>
                <w:sz w:val="19"/>
              </w:rPr>
              <w:t>⌋</w:t>
            </w:r>
            <w:r>
              <w:rPr>
                <w:rFonts w:ascii="Times New Roman" w:eastAsia="Times New Roman" w:hAnsi="Times New Roman" w:cs="Times New Roman"/>
                <w:sz w:val="19"/>
              </w:rPr>
              <w:t xml:space="preserve"> + 1; Θ(log n); space Θ(1) iterative, </w:t>
            </w:r>
          </w:p>
          <w:p w14:paraId="349A69A9" w14:textId="77777777" w:rsidR="009702E2" w:rsidRDefault="00D07D32">
            <w:pPr>
              <w:spacing w:after="0"/>
              <w:ind w:left="87"/>
            </w:pPr>
            <w:r>
              <w:rPr>
                <w:rFonts w:ascii="Times New Roman" w:eastAsia="Times New Roman" w:hAnsi="Times New Roman" w:cs="Times New Roman"/>
                <w:sz w:val="19"/>
              </w:rPr>
              <w:t>Θ(log n) recursive</w:t>
            </w:r>
            <w:r>
              <w:rPr>
                <w:rFonts w:ascii="Times New Roman" w:eastAsia="Times New Roman" w:hAnsi="Times New Roman" w:cs="Times New Roman"/>
                <w:sz w:val="24"/>
              </w:rPr>
              <w:t xml:space="preserve"> </w:t>
            </w:r>
          </w:p>
        </w:tc>
        <w:tc>
          <w:tcPr>
            <w:tcW w:w="1398" w:type="dxa"/>
            <w:tcBorders>
              <w:top w:val="single" w:sz="4" w:space="0" w:color="808080"/>
              <w:left w:val="single" w:sz="4" w:space="0" w:color="808080"/>
              <w:bottom w:val="single" w:sz="4" w:space="0" w:color="808080"/>
              <w:right w:val="single" w:sz="4" w:space="0" w:color="808080"/>
            </w:tcBorders>
          </w:tcPr>
          <w:p w14:paraId="22D436BD" w14:textId="77777777" w:rsidR="009702E2" w:rsidRDefault="00D07D32">
            <w:pPr>
              <w:spacing w:after="0"/>
              <w:ind w:left="85"/>
            </w:pPr>
            <w:r>
              <w:rPr>
                <w:rFonts w:ascii="Times New Roman" w:eastAsia="Times New Roman" w:hAnsi="Times New Roman" w:cs="Times New Roman"/>
                <w:sz w:val="19"/>
              </w:rPr>
              <w:t>Keep (use S2)</w:t>
            </w:r>
            <w:r>
              <w:rPr>
                <w:rFonts w:ascii="Times New Roman" w:eastAsia="Times New Roman" w:hAnsi="Times New Roman" w:cs="Times New Roman"/>
                <w:sz w:val="24"/>
              </w:rPr>
              <w:t xml:space="preserve"> </w:t>
            </w:r>
          </w:p>
        </w:tc>
      </w:tr>
      <w:tr w:rsidR="009702E2" w14:paraId="2BCC576C" w14:textId="77777777">
        <w:trPr>
          <w:trHeight w:val="346"/>
        </w:trPr>
        <w:tc>
          <w:tcPr>
            <w:tcW w:w="799" w:type="dxa"/>
            <w:tcBorders>
              <w:top w:val="single" w:sz="4" w:space="0" w:color="808080"/>
              <w:left w:val="single" w:sz="4" w:space="0" w:color="808080"/>
              <w:bottom w:val="single" w:sz="4" w:space="0" w:color="808080"/>
              <w:right w:val="single" w:sz="4" w:space="0" w:color="808080"/>
            </w:tcBorders>
          </w:tcPr>
          <w:p w14:paraId="5F119C1C" w14:textId="77777777" w:rsidR="009702E2" w:rsidRDefault="00D07D32">
            <w:pPr>
              <w:spacing w:after="0"/>
              <w:ind w:left="86"/>
            </w:pPr>
            <w:r>
              <w:rPr>
                <w:rFonts w:ascii="Times New Roman" w:eastAsia="Times New Roman" w:hAnsi="Times New Roman" w:cs="Times New Roman"/>
                <w:sz w:val="19"/>
              </w:rPr>
              <w:t>(d)</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419EBC5B" w14:textId="77777777" w:rsidR="009702E2" w:rsidRDefault="00D07D32">
            <w:pPr>
              <w:spacing w:after="0"/>
              <w:ind w:left="86"/>
            </w:pPr>
            <w:r>
              <w:rPr>
                <w:rFonts w:ascii="Times New Roman" w:eastAsia="Times New Roman" w:hAnsi="Times New Roman" w:cs="Times New Roman"/>
                <w:sz w:val="19"/>
              </w:rPr>
              <w:t>M4 current: 4T(n/2) + n</w:t>
            </w:r>
            <w:r>
              <w:rPr>
                <w:rFonts w:ascii="Times New Roman" w:eastAsia="Times New Roman" w:hAnsi="Times New Roman" w:cs="Times New Roman"/>
                <w:sz w:val="24"/>
              </w:rPr>
              <w:t xml:space="preserve"> </w:t>
            </w:r>
          </w:p>
        </w:tc>
        <w:tc>
          <w:tcPr>
            <w:tcW w:w="4428" w:type="dxa"/>
            <w:tcBorders>
              <w:top w:val="single" w:sz="4" w:space="0" w:color="808080"/>
              <w:left w:val="single" w:sz="4" w:space="0" w:color="808080"/>
              <w:bottom w:val="single" w:sz="4" w:space="0" w:color="808080"/>
              <w:right w:val="single" w:sz="4" w:space="0" w:color="808080"/>
            </w:tcBorders>
          </w:tcPr>
          <w:p w14:paraId="01ACD544" w14:textId="77777777" w:rsidR="009702E2" w:rsidRDefault="00D07D32">
            <w:pPr>
              <w:spacing w:after="0"/>
              <w:ind w:left="87"/>
            </w:pPr>
            <w:r>
              <w:rPr>
                <w:rFonts w:ascii="Times New Roman" w:eastAsia="Times New Roman" w:hAnsi="Times New Roman" w:cs="Times New Roman"/>
                <w:sz w:val="19"/>
              </w:rPr>
              <w:t>Master Case 1; Θ(n²); exact 2n² − n; doubling → ×4</w:t>
            </w:r>
            <w:r>
              <w:rPr>
                <w:rFonts w:ascii="Times New Roman" w:eastAsia="Times New Roman" w:hAnsi="Times New Roman" w:cs="Times New Roman"/>
                <w:sz w:val="24"/>
              </w:rPr>
              <w:t xml:space="preserve"> </w:t>
            </w:r>
          </w:p>
        </w:tc>
        <w:tc>
          <w:tcPr>
            <w:tcW w:w="1398" w:type="dxa"/>
            <w:tcBorders>
              <w:top w:val="single" w:sz="4" w:space="0" w:color="808080"/>
              <w:left w:val="single" w:sz="4" w:space="0" w:color="808080"/>
              <w:bottom w:val="single" w:sz="4" w:space="0" w:color="808080"/>
              <w:right w:val="single" w:sz="4" w:space="0" w:color="808080"/>
            </w:tcBorders>
          </w:tcPr>
          <w:p w14:paraId="5E7E3BE3" w14:textId="77777777" w:rsidR="009702E2" w:rsidRDefault="00D07D32">
            <w:pPr>
              <w:spacing w:after="0"/>
              <w:ind w:left="85"/>
            </w:pPr>
            <w:r>
              <w:rPr>
                <w:rFonts w:ascii="Times New Roman" w:eastAsia="Times New Roman" w:hAnsi="Times New Roman" w:cs="Times New Roman"/>
                <w:sz w:val="19"/>
              </w:rPr>
              <w:t>Redesign</w:t>
            </w:r>
            <w:r>
              <w:rPr>
                <w:rFonts w:ascii="Times New Roman" w:eastAsia="Times New Roman" w:hAnsi="Times New Roman" w:cs="Times New Roman"/>
                <w:sz w:val="24"/>
              </w:rPr>
              <w:t xml:space="preserve"> </w:t>
            </w:r>
          </w:p>
        </w:tc>
      </w:tr>
      <w:tr w:rsidR="009702E2" w14:paraId="6C1E1C9B" w14:textId="77777777">
        <w:trPr>
          <w:trHeight w:val="584"/>
        </w:trPr>
        <w:tc>
          <w:tcPr>
            <w:tcW w:w="799" w:type="dxa"/>
            <w:tcBorders>
              <w:top w:val="single" w:sz="4" w:space="0" w:color="808080"/>
              <w:left w:val="single" w:sz="4" w:space="0" w:color="808080"/>
              <w:bottom w:val="single" w:sz="4" w:space="0" w:color="808080"/>
              <w:right w:val="single" w:sz="4" w:space="0" w:color="808080"/>
            </w:tcBorders>
          </w:tcPr>
          <w:p w14:paraId="5942A08D" w14:textId="77777777" w:rsidR="009702E2" w:rsidRDefault="00D07D32">
            <w:pPr>
              <w:spacing w:after="0"/>
              <w:ind w:left="86"/>
            </w:pPr>
            <w:r>
              <w:rPr>
                <w:rFonts w:ascii="Times New Roman" w:eastAsia="Times New Roman" w:hAnsi="Times New Roman" w:cs="Times New Roman"/>
                <w:sz w:val="19"/>
              </w:rPr>
              <w:t>(d)</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6C1624A6" w14:textId="77777777" w:rsidR="009702E2" w:rsidRDefault="00D07D32">
            <w:pPr>
              <w:spacing w:after="0"/>
              <w:ind w:left="86"/>
            </w:pPr>
            <w:r>
              <w:rPr>
                <w:rFonts w:ascii="Times New Roman" w:eastAsia="Times New Roman" w:hAnsi="Times New Roman" w:cs="Times New Roman"/>
                <w:sz w:val="19"/>
              </w:rPr>
              <w:t>M4 redesign: 2T(n/2) + n</w:t>
            </w:r>
            <w:r>
              <w:rPr>
                <w:rFonts w:ascii="Times New Roman" w:eastAsia="Times New Roman" w:hAnsi="Times New Roman" w:cs="Times New Roman"/>
                <w:sz w:val="24"/>
              </w:rPr>
              <w:t xml:space="preserve"> </w:t>
            </w:r>
          </w:p>
        </w:tc>
        <w:tc>
          <w:tcPr>
            <w:tcW w:w="4428" w:type="dxa"/>
            <w:tcBorders>
              <w:top w:val="single" w:sz="4" w:space="0" w:color="808080"/>
              <w:left w:val="single" w:sz="4" w:space="0" w:color="808080"/>
              <w:bottom w:val="single" w:sz="4" w:space="0" w:color="808080"/>
              <w:right w:val="single" w:sz="4" w:space="0" w:color="808080"/>
            </w:tcBorders>
          </w:tcPr>
          <w:p w14:paraId="2888F5EF" w14:textId="77777777" w:rsidR="009702E2" w:rsidRDefault="00D07D32">
            <w:pPr>
              <w:spacing w:after="0"/>
              <w:ind w:left="87"/>
            </w:pPr>
            <w:r>
              <w:rPr>
                <w:rFonts w:ascii="Times New Roman" w:eastAsia="Times New Roman" w:hAnsi="Times New Roman" w:cs="Times New Roman"/>
                <w:sz w:val="19"/>
              </w:rPr>
              <w:t>Master Case 2; Θ(n log n); exact n log n + n; doubling → slightly above ×2</w:t>
            </w:r>
            <w:r>
              <w:rPr>
                <w:rFonts w:ascii="Times New Roman" w:eastAsia="Times New Roman" w:hAnsi="Times New Roman" w:cs="Times New Roman"/>
                <w:sz w:val="24"/>
              </w:rPr>
              <w:t xml:space="preserve"> </w:t>
            </w:r>
          </w:p>
        </w:tc>
        <w:tc>
          <w:tcPr>
            <w:tcW w:w="1398" w:type="dxa"/>
            <w:tcBorders>
              <w:top w:val="single" w:sz="4" w:space="0" w:color="808080"/>
              <w:left w:val="single" w:sz="4" w:space="0" w:color="808080"/>
              <w:bottom w:val="single" w:sz="4" w:space="0" w:color="808080"/>
              <w:right w:val="single" w:sz="4" w:space="0" w:color="808080"/>
            </w:tcBorders>
          </w:tcPr>
          <w:p w14:paraId="294F8E98" w14:textId="77777777" w:rsidR="009702E2" w:rsidRDefault="00D07D32">
            <w:pPr>
              <w:spacing w:after="0"/>
              <w:ind w:left="85"/>
            </w:pPr>
            <w:r>
              <w:rPr>
                <w:rFonts w:ascii="Times New Roman" w:eastAsia="Times New Roman" w:hAnsi="Times New Roman" w:cs="Times New Roman"/>
                <w:sz w:val="19"/>
              </w:rPr>
              <w:t>Adopt</w:t>
            </w:r>
            <w:r>
              <w:rPr>
                <w:rFonts w:ascii="Times New Roman" w:eastAsia="Times New Roman" w:hAnsi="Times New Roman" w:cs="Times New Roman"/>
                <w:sz w:val="24"/>
              </w:rPr>
              <w:t xml:space="preserve"> </w:t>
            </w:r>
          </w:p>
        </w:tc>
      </w:tr>
      <w:tr w:rsidR="009702E2" w14:paraId="0F400020" w14:textId="77777777">
        <w:trPr>
          <w:trHeight w:val="348"/>
        </w:trPr>
        <w:tc>
          <w:tcPr>
            <w:tcW w:w="799" w:type="dxa"/>
            <w:tcBorders>
              <w:top w:val="single" w:sz="4" w:space="0" w:color="808080"/>
              <w:left w:val="single" w:sz="4" w:space="0" w:color="808080"/>
              <w:bottom w:val="single" w:sz="4" w:space="0" w:color="808080"/>
              <w:right w:val="single" w:sz="4" w:space="0" w:color="808080"/>
            </w:tcBorders>
          </w:tcPr>
          <w:p w14:paraId="5A3C59C6" w14:textId="77777777" w:rsidR="009702E2" w:rsidRDefault="00D07D32">
            <w:pPr>
              <w:spacing w:after="0"/>
              <w:ind w:left="86"/>
            </w:pPr>
            <w:r>
              <w:rPr>
                <w:rFonts w:ascii="Times New Roman" w:eastAsia="Times New Roman" w:hAnsi="Times New Roman" w:cs="Times New Roman"/>
                <w:sz w:val="19"/>
              </w:rPr>
              <w:t>(d)</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584CD752" w14:textId="77777777" w:rsidR="009702E2" w:rsidRDefault="00D07D32">
            <w:pPr>
              <w:spacing w:after="0"/>
              <w:ind w:left="86"/>
            </w:pPr>
            <w:r>
              <w:rPr>
                <w:rFonts w:ascii="Times New Roman" w:eastAsia="Times New Roman" w:hAnsi="Times New Roman" w:cs="Times New Roman"/>
                <w:sz w:val="19"/>
              </w:rPr>
              <w:t>M5: 2T(n/2) + n log n</w:t>
            </w:r>
            <w:r>
              <w:rPr>
                <w:rFonts w:ascii="Times New Roman" w:eastAsia="Times New Roman" w:hAnsi="Times New Roman" w:cs="Times New Roman"/>
                <w:sz w:val="24"/>
              </w:rPr>
              <w:t xml:space="preserve"> </w:t>
            </w:r>
          </w:p>
        </w:tc>
        <w:tc>
          <w:tcPr>
            <w:tcW w:w="4428" w:type="dxa"/>
            <w:tcBorders>
              <w:top w:val="single" w:sz="4" w:space="0" w:color="808080"/>
              <w:left w:val="single" w:sz="4" w:space="0" w:color="808080"/>
              <w:bottom w:val="single" w:sz="4" w:space="0" w:color="808080"/>
              <w:right w:val="single" w:sz="4" w:space="0" w:color="808080"/>
            </w:tcBorders>
          </w:tcPr>
          <w:p w14:paraId="16ED4F31" w14:textId="77777777" w:rsidR="009702E2" w:rsidRDefault="00D07D32">
            <w:pPr>
              <w:spacing w:after="0"/>
              <w:ind w:left="87"/>
            </w:pPr>
            <w:r>
              <w:rPr>
                <w:rFonts w:ascii="Times New Roman" w:eastAsia="Times New Roman" w:hAnsi="Times New Roman" w:cs="Times New Roman"/>
                <w:sz w:val="19"/>
              </w:rPr>
              <w:t>No standard case; extended Case 2 (k = 1); Θ(n log² n)</w:t>
            </w:r>
            <w:r>
              <w:rPr>
                <w:rFonts w:ascii="Times New Roman" w:eastAsia="Times New Roman" w:hAnsi="Times New Roman" w:cs="Times New Roman"/>
                <w:sz w:val="24"/>
              </w:rPr>
              <w:t xml:space="preserve"> </w:t>
            </w:r>
          </w:p>
        </w:tc>
        <w:tc>
          <w:tcPr>
            <w:tcW w:w="1398" w:type="dxa"/>
            <w:tcBorders>
              <w:top w:val="single" w:sz="4" w:space="0" w:color="808080"/>
              <w:left w:val="single" w:sz="4" w:space="0" w:color="808080"/>
              <w:bottom w:val="single" w:sz="4" w:space="0" w:color="808080"/>
              <w:right w:val="single" w:sz="4" w:space="0" w:color="808080"/>
            </w:tcBorders>
          </w:tcPr>
          <w:p w14:paraId="2903BB95" w14:textId="77777777" w:rsidR="009702E2" w:rsidRDefault="00D07D32">
            <w:pPr>
              <w:spacing w:after="0"/>
              <w:ind w:left="85"/>
            </w:pPr>
            <w:r>
              <w:rPr>
                <w:rFonts w:ascii="Times New Roman" w:eastAsia="Times New Roman" w:hAnsi="Times New Roman" w:cs="Times New Roman"/>
                <w:sz w:val="19"/>
              </w:rPr>
              <w:t>Keep</w:t>
            </w:r>
            <w:r>
              <w:rPr>
                <w:rFonts w:ascii="Times New Roman" w:eastAsia="Times New Roman" w:hAnsi="Times New Roman" w:cs="Times New Roman"/>
                <w:sz w:val="24"/>
              </w:rPr>
              <w:t xml:space="preserve"> </w:t>
            </w:r>
          </w:p>
        </w:tc>
      </w:tr>
      <w:tr w:rsidR="009702E2" w14:paraId="534260FF" w14:textId="77777777">
        <w:trPr>
          <w:trHeight w:val="588"/>
        </w:trPr>
        <w:tc>
          <w:tcPr>
            <w:tcW w:w="799" w:type="dxa"/>
            <w:tcBorders>
              <w:top w:val="single" w:sz="4" w:space="0" w:color="808080"/>
              <w:left w:val="single" w:sz="4" w:space="0" w:color="808080"/>
              <w:bottom w:val="single" w:sz="4" w:space="0" w:color="808080"/>
              <w:right w:val="single" w:sz="4" w:space="0" w:color="808080"/>
            </w:tcBorders>
          </w:tcPr>
          <w:p w14:paraId="2551798F" w14:textId="77777777" w:rsidR="009702E2" w:rsidRDefault="00D07D32">
            <w:pPr>
              <w:spacing w:after="0"/>
              <w:ind w:left="86"/>
            </w:pPr>
            <w:r>
              <w:rPr>
                <w:rFonts w:ascii="Times New Roman" w:eastAsia="Times New Roman" w:hAnsi="Times New Roman" w:cs="Times New Roman"/>
                <w:sz w:val="19"/>
              </w:rPr>
              <w:t>(e)</w:t>
            </w:r>
            <w:r>
              <w:rPr>
                <w:rFonts w:ascii="Times New Roman" w:eastAsia="Times New Roman" w:hAnsi="Times New Roman" w:cs="Times New Roman"/>
                <w:sz w:val="24"/>
              </w:rPr>
              <w:t xml:space="preserve"> </w:t>
            </w:r>
          </w:p>
        </w:tc>
        <w:tc>
          <w:tcPr>
            <w:tcW w:w="2400" w:type="dxa"/>
            <w:tcBorders>
              <w:top w:val="single" w:sz="4" w:space="0" w:color="808080"/>
              <w:left w:val="single" w:sz="4" w:space="0" w:color="808080"/>
              <w:bottom w:val="single" w:sz="4" w:space="0" w:color="808080"/>
              <w:right w:val="single" w:sz="4" w:space="0" w:color="808080"/>
            </w:tcBorders>
          </w:tcPr>
          <w:p w14:paraId="41B123B0" w14:textId="77777777" w:rsidR="009702E2" w:rsidRDefault="00D07D32">
            <w:pPr>
              <w:spacing w:after="0"/>
              <w:ind w:left="86"/>
            </w:pPr>
            <w:r>
              <w:rPr>
                <w:rFonts w:ascii="Times New Roman" w:eastAsia="Times New Roman" w:hAnsi="Times New Roman" w:cs="Times New Roman"/>
                <w:sz w:val="19"/>
              </w:rPr>
              <w:t>S1 / S2 cases</w:t>
            </w:r>
            <w:r>
              <w:rPr>
                <w:rFonts w:ascii="Times New Roman" w:eastAsia="Times New Roman" w:hAnsi="Times New Roman" w:cs="Times New Roman"/>
                <w:sz w:val="24"/>
              </w:rPr>
              <w:t xml:space="preserve"> </w:t>
            </w:r>
          </w:p>
        </w:tc>
        <w:tc>
          <w:tcPr>
            <w:tcW w:w="4428" w:type="dxa"/>
            <w:tcBorders>
              <w:top w:val="single" w:sz="4" w:space="0" w:color="808080"/>
              <w:left w:val="single" w:sz="4" w:space="0" w:color="808080"/>
              <w:bottom w:val="single" w:sz="4" w:space="0" w:color="808080"/>
              <w:right w:val="single" w:sz="4" w:space="0" w:color="808080"/>
            </w:tcBorders>
          </w:tcPr>
          <w:p w14:paraId="43B2EE61" w14:textId="77777777" w:rsidR="009702E2" w:rsidRDefault="00D07D32">
            <w:pPr>
              <w:spacing w:after="34"/>
              <w:ind w:left="87"/>
            </w:pPr>
            <w:r>
              <w:rPr>
                <w:rFonts w:ascii="Times New Roman" w:eastAsia="Times New Roman" w:hAnsi="Times New Roman" w:cs="Times New Roman"/>
                <w:sz w:val="19"/>
              </w:rPr>
              <w:t xml:space="preserve">S1: 1, (n + 1)/2, n; average with p: n(1 − p/2) + p/2 = </w:t>
            </w:r>
          </w:p>
          <w:p w14:paraId="426FD81A" w14:textId="77777777" w:rsidR="009702E2" w:rsidRDefault="00D07D32">
            <w:pPr>
              <w:spacing w:after="0"/>
              <w:ind w:left="87"/>
            </w:pPr>
            <w:r>
              <w:rPr>
                <w:rFonts w:ascii="Times New Roman" w:eastAsia="Times New Roman" w:hAnsi="Times New Roman" w:cs="Times New Roman"/>
                <w:sz w:val="19"/>
              </w:rPr>
              <w:t xml:space="preserve">750,000.25; S2: 1, ≈ log n − 1, </w:t>
            </w:r>
            <w:r>
              <w:rPr>
                <w:rFonts w:ascii="Cambria Math" w:eastAsia="Cambria Math" w:hAnsi="Cambria Math" w:cs="Cambria Math"/>
                <w:sz w:val="19"/>
              </w:rPr>
              <w:t>⌊</w:t>
            </w:r>
            <w:r>
              <w:rPr>
                <w:rFonts w:ascii="Times New Roman" w:eastAsia="Times New Roman" w:hAnsi="Times New Roman" w:cs="Times New Roman"/>
                <w:sz w:val="19"/>
              </w:rPr>
              <w:t>log n</w:t>
            </w:r>
            <w:r>
              <w:rPr>
                <w:rFonts w:ascii="Cambria Math" w:eastAsia="Cambria Math" w:hAnsi="Cambria Math" w:cs="Cambria Math"/>
                <w:sz w:val="19"/>
              </w:rPr>
              <w:t>⌋</w:t>
            </w:r>
            <w:r>
              <w:rPr>
                <w:rFonts w:ascii="Times New Roman" w:eastAsia="Times New Roman" w:hAnsi="Times New Roman" w:cs="Times New Roman"/>
                <w:sz w:val="19"/>
              </w:rPr>
              <w:t xml:space="preserve"> + 1</w:t>
            </w:r>
            <w:r>
              <w:rPr>
                <w:rFonts w:ascii="Times New Roman" w:eastAsia="Times New Roman" w:hAnsi="Times New Roman" w:cs="Times New Roman"/>
                <w:sz w:val="24"/>
              </w:rPr>
              <w:t xml:space="preserve"> </w:t>
            </w:r>
          </w:p>
        </w:tc>
        <w:tc>
          <w:tcPr>
            <w:tcW w:w="1398" w:type="dxa"/>
            <w:tcBorders>
              <w:top w:val="single" w:sz="4" w:space="0" w:color="808080"/>
              <w:left w:val="single" w:sz="4" w:space="0" w:color="808080"/>
              <w:bottom w:val="single" w:sz="4" w:space="0" w:color="808080"/>
              <w:right w:val="single" w:sz="4" w:space="0" w:color="808080"/>
            </w:tcBorders>
          </w:tcPr>
          <w:p w14:paraId="57C2479E" w14:textId="77777777" w:rsidR="009702E2" w:rsidRDefault="00D07D32">
            <w:pPr>
              <w:spacing w:after="0"/>
              <w:ind w:left="85"/>
            </w:pPr>
            <w:r>
              <w:rPr>
                <w:rFonts w:ascii="Times New Roman" w:eastAsia="Times New Roman" w:hAnsi="Times New Roman" w:cs="Times New Roman"/>
                <w:sz w:val="19"/>
              </w:rPr>
              <w:t>Prefer S2</w:t>
            </w:r>
            <w:r>
              <w:rPr>
                <w:rFonts w:ascii="Times New Roman" w:eastAsia="Times New Roman" w:hAnsi="Times New Roman" w:cs="Times New Roman"/>
                <w:sz w:val="24"/>
              </w:rPr>
              <w:t xml:space="preserve"> </w:t>
            </w:r>
          </w:p>
        </w:tc>
      </w:tr>
      <w:tr w:rsidR="009702E2" w14:paraId="3F4E600C" w14:textId="77777777">
        <w:trPr>
          <w:trHeight w:val="346"/>
        </w:trPr>
        <w:tc>
          <w:tcPr>
            <w:tcW w:w="799" w:type="dxa"/>
            <w:vMerge w:val="restart"/>
            <w:tcBorders>
              <w:top w:val="single" w:sz="4" w:space="0" w:color="808080"/>
              <w:left w:val="single" w:sz="4" w:space="0" w:color="808080"/>
              <w:bottom w:val="single" w:sz="4" w:space="0" w:color="808080"/>
              <w:right w:val="single" w:sz="4" w:space="0" w:color="808080"/>
            </w:tcBorders>
          </w:tcPr>
          <w:p w14:paraId="3490065B" w14:textId="77777777" w:rsidR="009702E2" w:rsidRDefault="00D07D32">
            <w:pPr>
              <w:spacing w:after="0"/>
            </w:pPr>
            <w:r>
              <w:rPr>
                <w:noProof/>
              </w:rPr>
              <w:drawing>
                <wp:inline distT="0" distB="0" distL="0" distR="0" wp14:anchorId="075F93BD" wp14:editId="78B37C58">
                  <wp:extent cx="509016" cy="332232"/>
                  <wp:effectExtent l="0" t="0" r="0" b="0"/>
                  <wp:docPr id="63900" name="Picture 63900"/>
                  <wp:cNvGraphicFramePr/>
                  <a:graphic xmlns:a="http://schemas.openxmlformats.org/drawingml/2006/main">
                    <a:graphicData uri="http://schemas.openxmlformats.org/drawingml/2006/picture">
                      <pic:pic xmlns:pic="http://schemas.openxmlformats.org/drawingml/2006/picture">
                        <pic:nvPicPr>
                          <pic:cNvPr id="63900" name="Picture 63900"/>
                          <pic:cNvPicPr/>
                        </pic:nvPicPr>
                        <pic:blipFill>
                          <a:blip r:embed="rId14"/>
                          <a:stretch>
                            <a:fillRect/>
                          </a:stretch>
                        </pic:blipFill>
                        <pic:spPr>
                          <a:xfrm>
                            <a:off x="0" y="0"/>
                            <a:ext cx="509016" cy="332232"/>
                          </a:xfrm>
                          <a:prstGeom prst="rect">
                            <a:avLst/>
                          </a:prstGeom>
                        </pic:spPr>
                      </pic:pic>
                    </a:graphicData>
                  </a:graphic>
                </wp:inline>
              </w:drawing>
            </w:r>
          </w:p>
        </w:tc>
        <w:tc>
          <w:tcPr>
            <w:tcW w:w="2400" w:type="dxa"/>
            <w:tcBorders>
              <w:top w:val="single" w:sz="4" w:space="0" w:color="808080"/>
              <w:left w:val="single" w:sz="4" w:space="0" w:color="808080"/>
              <w:bottom w:val="single" w:sz="4" w:space="0" w:color="808080"/>
              <w:right w:val="single" w:sz="4" w:space="0" w:color="808080"/>
            </w:tcBorders>
          </w:tcPr>
          <w:p w14:paraId="1450A43B" w14:textId="77777777" w:rsidR="009702E2" w:rsidRDefault="00D07D32">
            <w:pPr>
              <w:spacing w:after="0"/>
              <w:ind w:left="86"/>
            </w:pPr>
            <w:r>
              <w:rPr>
                <w:rFonts w:ascii="Times New Roman" w:eastAsia="Times New Roman" w:hAnsi="Times New Roman" w:cs="Times New Roman"/>
                <w:sz w:val="19"/>
              </w:rPr>
              <w:t>f(n) = 3n² + 10n log n + 50</w:t>
            </w:r>
            <w:r>
              <w:rPr>
                <w:rFonts w:ascii="Times New Roman" w:eastAsia="Times New Roman" w:hAnsi="Times New Roman" w:cs="Times New Roman"/>
                <w:sz w:val="24"/>
              </w:rPr>
              <w:t xml:space="preserve"> </w:t>
            </w:r>
          </w:p>
        </w:tc>
        <w:tc>
          <w:tcPr>
            <w:tcW w:w="4428" w:type="dxa"/>
            <w:tcBorders>
              <w:top w:val="single" w:sz="4" w:space="0" w:color="808080"/>
              <w:left w:val="single" w:sz="4" w:space="0" w:color="808080"/>
              <w:bottom w:val="single" w:sz="4" w:space="0" w:color="808080"/>
              <w:right w:val="single" w:sz="4" w:space="0" w:color="808080"/>
            </w:tcBorders>
          </w:tcPr>
          <w:p w14:paraId="74B936BC" w14:textId="77777777" w:rsidR="009702E2" w:rsidRDefault="00D07D32">
            <w:pPr>
              <w:spacing w:after="0"/>
              <w:ind w:left="87"/>
            </w:pPr>
            <w:r>
              <w:rPr>
                <w:rFonts w:ascii="Times New Roman" w:eastAsia="Times New Roman" w:hAnsi="Times New Roman" w:cs="Times New Roman"/>
                <w:sz w:val="19"/>
              </w:rPr>
              <w:t>Θ(n²) with c₁ = 3, c₂ = 63, n₀ = 1; not O(n)</w:t>
            </w:r>
            <w:r>
              <w:rPr>
                <w:rFonts w:ascii="Times New Roman" w:eastAsia="Times New Roman" w:hAnsi="Times New Roman" w:cs="Times New Roman"/>
                <w:sz w:val="24"/>
              </w:rPr>
              <w:t xml:space="preserve"> </w:t>
            </w:r>
          </w:p>
        </w:tc>
        <w:tc>
          <w:tcPr>
            <w:tcW w:w="1398" w:type="dxa"/>
            <w:tcBorders>
              <w:top w:val="single" w:sz="4" w:space="0" w:color="808080"/>
              <w:left w:val="single" w:sz="4" w:space="0" w:color="808080"/>
              <w:bottom w:val="single" w:sz="4" w:space="0" w:color="808080"/>
              <w:right w:val="single" w:sz="4" w:space="0" w:color="808080"/>
            </w:tcBorders>
          </w:tcPr>
          <w:p w14:paraId="0075B932" w14:textId="77777777" w:rsidR="009702E2" w:rsidRDefault="00D07D32">
            <w:pPr>
              <w:spacing w:after="0"/>
              <w:ind w:left="85"/>
            </w:pPr>
            <w:r>
              <w:rPr>
                <w:rFonts w:ascii="Times New Roman" w:eastAsia="Times New Roman" w:hAnsi="Times New Roman" w:cs="Times New Roman"/>
                <w:sz w:val="19"/>
              </w:rPr>
              <w:t>Restructure</w:t>
            </w:r>
            <w:r>
              <w:rPr>
                <w:rFonts w:ascii="Times New Roman" w:eastAsia="Times New Roman" w:hAnsi="Times New Roman" w:cs="Times New Roman"/>
                <w:sz w:val="24"/>
              </w:rPr>
              <w:t xml:space="preserve"> </w:t>
            </w:r>
          </w:p>
        </w:tc>
      </w:tr>
      <w:tr w:rsidR="009702E2" w14:paraId="093E5A18" w14:textId="77777777">
        <w:trPr>
          <w:trHeight w:val="583"/>
        </w:trPr>
        <w:tc>
          <w:tcPr>
            <w:tcW w:w="0" w:type="auto"/>
            <w:vMerge/>
            <w:tcBorders>
              <w:top w:val="nil"/>
              <w:left w:val="single" w:sz="4" w:space="0" w:color="808080"/>
              <w:bottom w:val="single" w:sz="4" w:space="0" w:color="808080"/>
              <w:right w:val="single" w:sz="4" w:space="0" w:color="808080"/>
            </w:tcBorders>
          </w:tcPr>
          <w:p w14:paraId="3CC77EA2" w14:textId="77777777" w:rsidR="009702E2" w:rsidRDefault="009702E2"/>
        </w:tc>
        <w:tc>
          <w:tcPr>
            <w:tcW w:w="2400" w:type="dxa"/>
            <w:tcBorders>
              <w:top w:val="single" w:sz="4" w:space="0" w:color="808080"/>
              <w:left w:val="single" w:sz="4" w:space="0" w:color="808080"/>
              <w:bottom w:val="single" w:sz="4" w:space="0" w:color="808080"/>
              <w:right w:val="single" w:sz="4" w:space="0" w:color="808080"/>
            </w:tcBorders>
          </w:tcPr>
          <w:p w14:paraId="4C51DCBA" w14:textId="77777777" w:rsidR="009702E2" w:rsidRDefault="00D07D32">
            <w:pPr>
              <w:spacing w:after="0"/>
              <w:ind w:left="86"/>
            </w:pPr>
            <w:r>
              <w:rPr>
                <w:rFonts w:ascii="Times New Roman" w:eastAsia="Times New Roman" w:hAnsi="Times New Roman" w:cs="Times New Roman"/>
                <w:sz w:val="19"/>
              </w:rPr>
              <w:t>Window of 10 min</w:t>
            </w:r>
            <w:r>
              <w:rPr>
                <w:rFonts w:ascii="Times New Roman" w:eastAsia="Times New Roman" w:hAnsi="Times New Roman" w:cs="Times New Roman"/>
                <w:sz w:val="24"/>
              </w:rPr>
              <w:t xml:space="preserve"> </w:t>
            </w:r>
          </w:p>
        </w:tc>
        <w:tc>
          <w:tcPr>
            <w:tcW w:w="4428" w:type="dxa"/>
            <w:tcBorders>
              <w:top w:val="single" w:sz="4" w:space="0" w:color="808080"/>
              <w:left w:val="single" w:sz="4" w:space="0" w:color="808080"/>
              <w:bottom w:val="single" w:sz="4" w:space="0" w:color="808080"/>
              <w:right w:val="single" w:sz="4" w:space="0" w:color="808080"/>
            </w:tcBorders>
          </w:tcPr>
          <w:p w14:paraId="7B8D972B" w14:textId="77777777" w:rsidR="009702E2" w:rsidRDefault="00D07D32">
            <w:pPr>
              <w:spacing w:after="0"/>
              <w:ind w:left="87"/>
            </w:pPr>
            <w:r>
              <w:rPr>
                <w:rFonts w:ascii="Times New Roman" w:eastAsia="Times New Roman" w:hAnsi="Times New Roman" w:cs="Times New Roman"/>
                <w:sz w:val="19"/>
              </w:rPr>
              <w:t>M1, M4 (current) and the report generator fail; M2, S2, M4 (redesign), M5 pass</w:t>
            </w:r>
            <w:r>
              <w:rPr>
                <w:rFonts w:ascii="Times New Roman" w:eastAsia="Times New Roman" w:hAnsi="Times New Roman" w:cs="Times New Roman"/>
                <w:sz w:val="24"/>
              </w:rPr>
              <w:t xml:space="preserve"> </w:t>
            </w:r>
          </w:p>
        </w:tc>
        <w:tc>
          <w:tcPr>
            <w:tcW w:w="1398" w:type="dxa"/>
            <w:tcBorders>
              <w:top w:val="single" w:sz="4" w:space="0" w:color="808080"/>
              <w:left w:val="single" w:sz="4" w:space="0" w:color="808080"/>
              <w:bottom w:val="single" w:sz="4" w:space="0" w:color="808080"/>
              <w:right w:val="single" w:sz="4" w:space="0" w:color="808080"/>
            </w:tcBorders>
          </w:tcPr>
          <w:p w14:paraId="01ED5764" w14:textId="77777777" w:rsidR="009702E2" w:rsidRDefault="00D07D32">
            <w:pPr>
              <w:spacing w:after="0"/>
              <w:ind w:left="85"/>
            </w:pPr>
            <w:r>
              <w:rPr>
                <w:rFonts w:ascii="Times New Roman" w:eastAsia="Times New Roman" w:hAnsi="Times New Roman" w:cs="Times New Roman"/>
                <w:sz w:val="19"/>
              </w:rPr>
              <w:t>—</w:t>
            </w:r>
            <w:r>
              <w:rPr>
                <w:rFonts w:ascii="Times New Roman" w:eastAsia="Times New Roman" w:hAnsi="Times New Roman" w:cs="Times New Roman"/>
                <w:sz w:val="24"/>
              </w:rPr>
              <w:t xml:space="preserve"> </w:t>
            </w:r>
          </w:p>
        </w:tc>
      </w:tr>
    </w:tbl>
    <w:p w14:paraId="3812F821" w14:textId="77777777" w:rsidR="009702E2" w:rsidRDefault="00D07D32">
      <w:pPr>
        <w:spacing w:after="59"/>
      </w:pPr>
      <w:r>
        <w:rPr>
          <w:rFonts w:ascii="Times New Roman" w:eastAsia="Times New Roman" w:hAnsi="Times New Roman" w:cs="Times New Roman"/>
          <w:sz w:val="24"/>
        </w:rPr>
        <w:t xml:space="preserve"> </w:t>
      </w:r>
    </w:p>
    <w:p w14:paraId="4AC5D74E" w14:textId="77777777" w:rsidR="009702E2" w:rsidRDefault="00D07D32">
      <w:pPr>
        <w:spacing w:after="122" w:line="300" w:lineRule="auto"/>
        <w:ind w:left="-5" w:hanging="10"/>
        <w:jc w:val="both"/>
      </w:pPr>
      <w:r>
        <w:rPr>
          <w:rFonts w:ascii="Times New Roman" w:eastAsia="Times New Roman" w:hAnsi="Times New Roman" w:cs="Times New Roman"/>
          <w:b/>
          <w:sz w:val="24"/>
        </w:rPr>
        <w:t>Final recommendation to the CTO:</w:t>
      </w:r>
      <w:r>
        <w:rPr>
          <w:rFonts w:ascii="Times New Roman" w:eastAsia="Times New Roman" w:hAnsi="Times New Roman" w:cs="Times New Roman"/>
          <w:sz w:val="24"/>
        </w:rPr>
        <w:t xml:space="preserve"> before the expansion to one million products (1) replace the pairwise duplicate scan by hashing (or sort-and-scan), (2) deploy the non-</w:t>
      </w:r>
      <w:r>
        <w:rPr>
          <w:rFonts w:ascii="Times New Roman" w:eastAsia="Times New Roman" w:hAnsi="Times New Roman" w:cs="Times New Roman"/>
          <w:sz w:val="24"/>
        </w:rPr>
        <w:t xml:space="preserve">replicated recommendation engine, T(n) = 2T(n/2) + n, (3) restructure the quadratic part of the report generator, and (4) serve all product searches through the sorted/indexed version S2 rather than the sequential scan S1. M2 and M5 may remain unchanged. With these changes every module scales to at least n = 10⁶ with a very large safety margin. </w:t>
      </w:r>
    </w:p>
    <w:p w14:paraId="22E1A746" w14:textId="77777777" w:rsidR="009702E2" w:rsidRDefault="00D07D32">
      <w:pPr>
        <w:pStyle w:val="Heading2"/>
        <w:ind w:left="-5"/>
      </w:pPr>
      <w:r>
        <w:t>Appendix A: Program that Verifies Every Closed Form</w:t>
      </w:r>
      <w:r>
        <w:rPr>
          <w:b w:val="0"/>
          <w:color w:val="2E74B5"/>
        </w:rPr>
        <w:t xml:space="preserve"> </w:t>
      </w:r>
    </w:p>
    <w:p w14:paraId="45DAFD66" w14:textId="77777777" w:rsidR="009702E2" w:rsidRDefault="00D07D32">
      <w:pPr>
        <w:spacing w:after="258"/>
        <w:ind w:left="-29" w:right="-25"/>
      </w:pPr>
      <w:r>
        <w:rPr>
          <w:noProof/>
        </w:rPr>
        <mc:AlternateContent>
          <mc:Choice Requires="wpg">
            <w:drawing>
              <wp:inline distT="0" distB="0" distL="0" distR="0" wp14:anchorId="18B62F23" wp14:editId="203B0C3C">
                <wp:extent cx="5769229" cy="12192"/>
                <wp:effectExtent l="0" t="0" r="0" b="0"/>
                <wp:docPr id="61065" name="Group 61065"/>
                <wp:cNvGraphicFramePr/>
                <a:graphic xmlns:a="http://schemas.openxmlformats.org/drawingml/2006/main">
                  <a:graphicData uri="http://schemas.microsoft.com/office/word/2010/wordprocessingGroup">
                    <wpg:wgp>
                      <wpg:cNvGrpSpPr/>
                      <wpg:grpSpPr>
                        <a:xfrm>
                          <a:off x="0" y="0"/>
                          <a:ext cx="5769229" cy="12192"/>
                          <a:chOff x="0" y="0"/>
                          <a:chExt cx="5769229" cy="12192"/>
                        </a:xfrm>
                      </wpg:grpSpPr>
                      <wps:wsp>
                        <wps:cNvPr id="66828" name="Shape 66828"/>
                        <wps:cNvSpPr/>
                        <wps:spPr>
                          <a:xfrm>
                            <a:off x="0" y="0"/>
                            <a:ext cx="5769229" cy="12192"/>
                          </a:xfrm>
                          <a:custGeom>
                            <a:avLst/>
                            <a:gdLst/>
                            <a:ahLst/>
                            <a:cxnLst/>
                            <a:rect l="0" t="0" r="0" b="0"/>
                            <a:pathLst>
                              <a:path w="5769229" h="12192">
                                <a:moveTo>
                                  <a:pt x="0" y="0"/>
                                </a:moveTo>
                                <a:lnTo>
                                  <a:pt x="5769229" y="0"/>
                                </a:lnTo>
                                <a:lnTo>
                                  <a:pt x="5769229"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61065" style="width:454.27pt;height:0.960022pt;mso-position-horizontal-relative:char;mso-position-vertical-relative:line" coordsize="57692,121">
                <v:shape id="Shape 66829" style="position:absolute;width:57692;height:121;left:0;top:0;" coordsize="5769229,12192" path="m0,0l5769229,0l5769229,12192l0,12192l0,0">
                  <v:stroke weight="0pt" endcap="flat" joinstyle="miter" miterlimit="10" on="false" color="#000000" opacity="0"/>
                  <v:fill on="true" color="#1f3864"/>
                </v:shape>
              </v:group>
            </w:pict>
          </mc:Fallback>
        </mc:AlternateContent>
      </w:r>
    </w:p>
    <w:p w14:paraId="7D380B24" w14:textId="77777777" w:rsidR="009702E2" w:rsidRDefault="00D07D32">
      <w:pPr>
        <w:spacing w:after="0" w:line="300" w:lineRule="auto"/>
        <w:ind w:left="-5" w:hanging="10"/>
        <w:jc w:val="both"/>
      </w:pPr>
      <w:r>
        <w:rPr>
          <w:rFonts w:ascii="Times New Roman" w:eastAsia="Times New Roman" w:hAnsi="Times New Roman" w:cs="Times New Roman"/>
          <w:sz w:val="24"/>
        </w:rPr>
        <w:t xml:space="preserve">To guard against algebra errors, each closed form derived in this assignment was checked against a direct simulation (Python 3). The program counts the loop iterations of M1 and M2, evaluates the recurrences recursively, and compares the results with the formulas. </w:t>
      </w:r>
    </w:p>
    <w:tbl>
      <w:tblPr>
        <w:tblStyle w:val="TableGrid"/>
        <w:tblW w:w="8754" w:type="dxa"/>
        <w:tblInd w:w="62" w:type="dxa"/>
        <w:tblCellMar>
          <w:top w:w="0" w:type="dxa"/>
          <w:left w:w="0" w:type="dxa"/>
          <w:bottom w:w="0" w:type="dxa"/>
          <w:right w:w="0" w:type="dxa"/>
        </w:tblCellMar>
        <w:tblLook w:val="04A0" w:firstRow="1" w:lastRow="0" w:firstColumn="1" w:lastColumn="0" w:noHBand="0" w:noVBand="1"/>
      </w:tblPr>
      <w:tblGrid>
        <w:gridCol w:w="24"/>
        <w:gridCol w:w="8945"/>
      </w:tblGrid>
      <w:tr w:rsidR="009702E2" w14:paraId="35E21957" w14:textId="77777777">
        <w:trPr>
          <w:trHeight w:val="7427"/>
        </w:trPr>
        <w:tc>
          <w:tcPr>
            <w:tcW w:w="89" w:type="dxa"/>
            <w:tcBorders>
              <w:top w:val="nil"/>
              <w:left w:val="nil"/>
              <w:bottom w:val="nil"/>
              <w:right w:val="nil"/>
            </w:tcBorders>
          </w:tcPr>
          <w:p w14:paraId="6A106327" w14:textId="77777777" w:rsidR="009702E2" w:rsidRDefault="00D07D32">
            <w:pPr>
              <w:spacing w:after="0"/>
            </w:pPr>
            <w:r>
              <w:rPr>
                <w:noProof/>
              </w:rPr>
              <w:lastRenderedPageBreak/>
              <mc:AlternateContent>
                <mc:Choice Requires="wpg">
                  <w:drawing>
                    <wp:inline distT="0" distB="0" distL="0" distR="0" wp14:anchorId="14512E52" wp14:editId="096AAF13">
                      <wp:extent cx="18288" cy="4715891"/>
                      <wp:effectExtent l="0" t="0" r="0" b="0"/>
                      <wp:docPr id="61067" name="Group 61067"/>
                      <wp:cNvGraphicFramePr/>
                      <a:graphic xmlns:a="http://schemas.openxmlformats.org/drawingml/2006/main">
                        <a:graphicData uri="http://schemas.microsoft.com/office/word/2010/wordprocessingGroup">
                          <wpg:wgp>
                            <wpg:cNvGrpSpPr/>
                            <wpg:grpSpPr>
                              <a:xfrm>
                                <a:off x="0" y="0"/>
                                <a:ext cx="18288" cy="4715891"/>
                                <a:chOff x="0" y="0"/>
                                <a:chExt cx="18288" cy="4715891"/>
                              </a:xfrm>
                            </wpg:grpSpPr>
                            <wps:wsp>
                              <wps:cNvPr id="66830" name="Shape 66830"/>
                              <wps:cNvSpPr/>
                              <wps:spPr>
                                <a:xfrm>
                                  <a:off x="0" y="0"/>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31" name="Shape 66831"/>
                              <wps:cNvSpPr/>
                              <wps:spPr>
                                <a:xfrm>
                                  <a:off x="0" y="141731"/>
                                  <a:ext cx="18288" cy="182880"/>
                                </a:xfrm>
                                <a:custGeom>
                                  <a:avLst/>
                                  <a:gdLst/>
                                  <a:ahLst/>
                                  <a:cxnLst/>
                                  <a:rect l="0" t="0" r="0" b="0"/>
                                  <a:pathLst>
                                    <a:path w="18288" h="182880">
                                      <a:moveTo>
                                        <a:pt x="0" y="0"/>
                                      </a:moveTo>
                                      <a:lnTo>
                                        <a:pt x="18288" y="0"/>
                                      </a:lnTo>
                                      <a:lnTo>
                                        <a:pt x="18288" y="182880"/>
                                      </a:lnTo>
                                      <a:lnTo>
                                        <a:pt x="0" y="182880"/>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32" name="Shape 66832"/>
                              <wps:cNvSpPr/>
                              <wps:spPr>
                                <a:xfrm>
                                  <a:off x="0" y="324612"/>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33" name="Shape 66833"/>
                              <wps:cNvSpPr/>
                              <wps:spPr>
                                <a:xfrm>
                                  <a:off x="0" y="466343"/>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34" name="Shape 66834"/>
                              <wps:cNvSpPr/>
                              <wps:spPr>
                                <a:xfrm>
                                  <a:off x="0" y="609600"/>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35" name="Shape 66835"/>
                              <wps:cNvSpPr/>
                              <wps:spPr>
                                <a:xfrm>
                                  <a:off x="0" y="751332"/>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36" name="Shape 66836"/>
                              <wps:cNvSpPr/>
                              <wps:spPr>
                                <a:xfrm>
                                  <a:off x="0" y="893063"/>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37" name="Shape 66837"/>
                              <wps:cNvSpPr/>
                              <wps:spPr>
                                <a:xfrm>
                                  <a:off x="0" y="1036320"/>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38" name="Shape 66838"/>
                              <wps:cNvSpPr/>
                              <wps:spPr>
                                <a:xfrm>
                                  <a:off x="0" y="1178127"/>
                                  <a:ext cx="18288" cy="183185"/>
                                </a:xfrm>
                                <a:custGeom>
                                  <a:avLst/>
                                  <a:gdLst/>
                                  <a:ahLst/>
                                  <a:cxnLst/>
                                  <a:rect l="0" t="0" r="0" b="0"/>
                                  <a:pathLst>
                                    <a:path w="18288" h="183185">
                                      <a:moveTo>
                                        <a:pt x="0" y="0"/>
                                      </a:moveTo>
                                      <a:lnTo>
                                        <a:pt x="18288" y="0"/>
                                      </a:lnTo>
                                      <a:lnTo>
                                        <a:pt x="18288" y="183185"/>
                                      </a:lnTo>
                                      <a:lnTo>
                                        <a:pt x="0" y="183185"/>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39" name="Shape 66839"/>
                              <wps:cNvSpPr/>
                              <wps:spPr>
                                <a:xfrm>
                                  <a:off x="0" y="1361313"/>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40" name="Shape 66840"/>
                              <wps:cNvSpPr/>
                              <wps:spPr>
                                <a:xfrm>
                                  <a:off x="0" y="1503044"/>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41" name="Shape 66841"/>
                              <wps:cNvSpPr/>
                              <wps:spPr>
                                <a:xfrm>
                                  <a:off x="0" y="1646301"/>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42" name="Shape 66842"/>
                              <wps:cNvSpPr/>
                              <wps:spPr>
                                <a:xfrm>
                                  <a:off x="0" y="1788032"/>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43" name="Shape 66843"/>
                              <wps:cNvSpPr/>
                              <wps:spPr>
                                <a:xfrm>
                                  <a:off x="0" y="1931289"/>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44" name="Shape 66844"/>
                              <wps:cNvSpPr/>
                              <wps:spPr>
                                <a:xfrm>
                                  <a:off x="0" y="2073020"/>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45" name="Shape 66845"/>
                              <wps:cNvSpPr/>
                              <wps:spPr>
                                <a:xfrm>
                                  <a:off x="0" y="2216276"/>
                                  <a:ext cx="18288" cy="181356"/>
                                </a:xfrm>
                                <a:custGeom>
                                  <a:avLst/>
                                  <a:gdLst/>
                                  <a:ahLst/>
                                  <a:cxnLst/>
                                  <a:rect l="0" t="0" r="0" b="0"/>
                                  <a:pathLst>
                                    <a:path w="18288" h="181356">
                                      <a:moveTo>
                                        <a:pt x="0" y="0"/>
                                      </a:moveTo>
                                      <a:lnTo>
                                        <a:pt x="18288" y="0"/>
                                      </a:lnTo>
                                      <a:lnTo>
                                        <a:pt x="18288" y="181356"/>
                                      </a:lnTo>
                                      <a:lnTo>
                                        <a:pt x="0" y="1813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46" name="Shape 66846"/>
                              <wps:cNvSpPr/>
                              <wps:spPr>
                                <a:xfrm>
                                  <a:off x="0" y="2397632"/>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47" name="Shape 66847"/>
                              <wps:cNvSpPr/>
                              <wps:spPr>
                                <a:xfrm>
                                  <a:off x="0" y="2540888"/>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48" name="Shape 66848"/>
                              <wps:cNvSpPr/>
                              <wps:spPr>
                                <a:xfrm>
                                  <a:off x="0" y="2682620"/>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49" name="Shape 66849"/>
                              <wps:cNvSpPr/>
                              <wps:spPr>
                                <a:xfrm>
                                  <a:off x="0" y="2825876"/>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50" name="Shape 66850"/>
                              <wps:cNvSpPr/>
                              <wps:spPr>
                                <a:xfrm>
                                  <a:off x="0" y="2967609"/>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51" name="Shape 66851"/>
                              <wps:cNvSpPr/>
                              <wps:spPr>
                                <a:xfrm>
                                  <a:off x="0" y="3109341"/>
                                  <a:ext cx="18288" cy="182880"/>
                                </a:xfrm>
                                <a:custGeom>
                                  <a:avLst/>
                                  <a:gdLst/>
                                  <a:ahLst/>
                                  <a:cxnLst/>
                                  <a:rect l="0" t="0" r="0" b="0"/>
                                  <a:pathLst>
                                    <a:path w="18288" h="182880">
                                      <a:moveTo>
                                        <a:pt x="0" y="0"/>
                                      </a:moveTo>
                                      <a:lnTo>
                                        <a:pt x="18288" y="0"/>
                                      </a:lnTo>
                                      <a:lnTo>
                                        <a:pt x="18288" y="182880"/>
                                      </a:lnTo>
                                      <a:lnTo>
                                        <a:pt x="0" y="182880"/>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52" name="Shape 66852"/>
                              <wps:cNvSpPr/>
                              <wps:spPr>
                                <a:xfrm>
                                  <a:off x="0" y="3292220"/>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53" name="Shape 66853"/>
                              <wps:cNvSpPr/>
                              <wps:spPr>
                                <a:xfrm>
                                  <a:off x="0" y="3435426"/>
                                  <a:ext cx="18288" cy="142037"/>
                                </a:xfrm>
                                <a:custGeom>
                                  <a:avLst/>
                                  <a:gdLst/>
                                  <a:ahLst/>
                                  <a:cxnLst/>
                                  <a:rect l="0" t="0" r="0" b="0"/>
                                  <a:pathLst>
                                    <a:path w="18288" h="142037">
                                      <a:moveTo>
                                        <a:pt x="0" y="0"/>
                                      </a:moveTo>
                                      <a:lnTo>
                                        <a:pt x="18288" y="0"/>
                                      </a:lnTo>
                                      <a:lnTo>
                                        <a:pt x="18288" y="142037"/>
                                      </a:lnTo>
                                      <a:lnTo>
                                        <a:pt x="0" y="142037"/>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54" name="Shape 66854"/>
                              <wps:cNvSpPr/>
                              <wps:spPr>
                                <a:xfrm>
                                  <a:off x="0" y="3577462"/>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55" name="Shape 66855"/>
                              <wps:cNvSpPr/>
                              <wps:spPr>
                                <a:xfrm>
                                  <a:off x="0" y="3719194"/>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56" name="Shape 66856"/>
                              <wps:cNvSpPr/>
                              <wps:spPr>
                                <a:xfrm>
                                  <a:off x="0" y="3862450"/>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57" name="Shape 66857"/>
                              <wps:cNvSpPr/>
                              <wps:spPr>
                                <a:xfrm>
                                  <a:off x="0" y="4004182"/>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58" name="Shape 66858"/>
                              <wps:cNvSpPr/>
                              <wps:spPr>
                                <a:xfrm>
                                  <a:off x="0" y="4147438"/>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59" name="Shape 66859"/>
                              <wps:cNvSpPr/>
                              <wps:spPr>
                                <a:xfrm>
                                  <a:off x="0" y="4289171"/>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60" name="Shape 66860"/>
                              <wps:cNvSpPr/>
                              <wps:spPr>
                                <a:xfrm>
                                  <a:off x="0" y="4432427"/>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61" name="Shape 66861"/>
                              <wps:cNvSpPr/>
                              <wps:spPr>
                                <a:xfrm>
                                  <a:off x="0" y="4574159"/>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61067" style="width:1.44pt;height:371.33pt;mso-position-horizontal-relative:char;mso-position-vertical-relative:line" coordsize="182,47158">
                      <v:shape id="Shape 66862" style="position:absolute;width:182;height:1417;left:0;top:0;" coordsize="18288,141732" path="m0,0l18288,0l18288,141732l0,141732l0,0">
                        <v:stroke weight="0pt" endcap="flat" joinstyle="miter" miterlimit="10" on="false" color="#000000" opacity="0"/>
                        <v:fill on="true" color="#2e5597"/>
                      </v:shape>
                      <v:shape id="Shape 66863" style="position:absolute;width:182;height:1828;left:0;top:1417;" coordsize="18288,182880" path="m0,0l18288,0l18288,182880l0,182880l0,0">
                        <v:stroke weight="0pt" endcap="flat" joinstyle="miter" miterlimit="10" on="false" color="#000000" opacity="0"/>
                        <v:fill on="true" color="#2e5597"/>
                      </v:shape>
                      <v:shape id="Shape 66864" style="position:absolute;width:182;height:1417;left:0;top:3246;" coordsize="18288,141732" path="m0,0l18288,0l18288,141732l0,141732l0,0">
                        <v:stroke weight="0pt" endcap="flat" joinstyle="miter" miterlimit="10" on="false" color="#000000" opacity="0"/>
                        <v:fill on="true" color="#2e5597"/>
                      </v:shape>
                      <v:shape id="Shape 66865" style="position:absolute;width:182;height:1432;left:0;top:4663;" coordsize="18288,143256" path="m0,0l18288,0l18288,143256l0,143256l0,0">
                        <v:stroke weight="0pt" endcap="flat" joinstyle="miter" miterlimit="10" on="false" color="#000000" opacity="0"/>
                        <v:fill on="true" color="#2e5597"/>
                      </v:shape>
                      <v:shape id="Shape 66866" style="position:absolute;width:182;height:1417;left:0;top:6096;" coordsize="18288,141732" path="m0,0l18288,0l18288,141732l0,141732l0,0">
                        <v:stroke weight="0pt" endcap="flat" joinstyle="miter" miterlimit="10" on="false" color="#000000" opacity="0"/>
                        <v:fill on="true" color="#2e5597"/>
                      </v:shape>
                      <v:shape id="Shape 66867" style="position:absolute;width:182;height:1417;left:0;top:7513;" coordsize="18288,141732" path="m0,0l18288,0l18288,141732l0,141732l0,0">
                        <v:stroke weight="0pt" endcap="flat" joinstyle="miter" miterlimit="10" on="false" color="#000000" opacity="0"/>
                        <v:fill on="true" color="#2e5597"/>
                      </v:shape>
                      <v:shape id="Shape 66868" style="position:absolute;width:182;height:1432;left:0;top:8930;" coordsize="18288,143256" path="m0,0l18288,0l18288,143256l0,143256l0,0">
                        <v:stroke weight="0pt" endcap="flat" joinstyle="miter" miterlimit="10" on="false" color="#000000" opacity="0"/>
                        <v:fill on="true" color="#2e5597"/>
                      </v:shape>
                      <v:shape id="Shape 66869" style="position:absolute;width:182;height:1417;left:0;top:10363;" coordsize="18288,141732" path="m0,0l18288,0l18288,141732l0,141732l0,0">
                        <v:stroke weight="0pt" endcap="flat" joinstyle="miter" miterlimit="10" on="false" color="#000000" opacity="0"/>
                        <v:fill on="true" color="#2e5597"/>
                      </v:shape>
                      <v:shape id="Shape 66870" style="position:absolute;width:182;height:1831;left:0;top:11781;" coordsize="18288,183185" path="m0,0l18288,0l18288,183185l0,183185l0,0">
                        <v:stroke weight="0pt" endcap="flat" joinstyle="miter" miterlimit="10" on="false" color="#000000" opacity="0"/>
                        <v:fill on="true" color="#2e5597"/>
                      </v:shape>
                      <v:shape id="Shape 66871" style="position:absolute;width:182;height:1417;left:0;top:13613;" coordsize="18288,141732" path="m0,0l18288,0l18288,141732l0,141732l0,0">
                        <v:stroke weight="0pt" endcap="flat" joinstyle="miter" miterlimit="10" on="false" color="#000000" opacity="0"/>
                        <v:fill on="true" color="#2e5597"/>
                      </v:shape>
                      <v:shape id="Shape 66872" style="position:absolute;width:182;height:1432;left:0;top:15030;" coordsize="18288,143256" path="m0,0l18288,0l18288,143256l0,143256l0,0">
                        <v:stroke weight="0pt" endcap="flat" joinstyle="miter" miterlimit="10" on="false" color="#000000" opacity="0"/>
                        <v:fill on="true" color="#2e5597"/>
                      </v:shape>
                      <v:shape id="Shape 66873" style="position:absolute;width:182;height:1417;left:0;top:16463;" coordsize="18288,141732" path="m0,0l18288,0l18288,141732l0,141732l0,0">
                        <v:stroke weight="0pt" endcap="flat" joinstyle="miter" miterlimit="10" on="false" color="#000000" opacity="0"/>
                        <v:fill on="true" color="#2e5597"/>
                      </v:shape>
                      <v:shape id="Shape 66874" style="position:absolute;width:182;height:1432;left:0;top:17880;" coordsize="18288,143256" path="m0,0l18288,0l18288,143256l0,143256l0,0">
                        <v:stroke weight="0pt" endcap="flat" joinstyle="miter" miterlimit="10" on="false" color="#000000" opacity="0"/>
                        <v:fill on="true" color="#2e5597"/>
                      </v:shape>
                      <v:shape id="Shape 66875" style="position:absolute;width:182;height:1417;left:0;top:19312;" coordsize="18288,141732" path="m0,0l18288,0l18288,141732l0,141732l0,0">
                        <v:stroke weight="0pt" endcap="flat" joinstyle="miter" miterlimit="10" on="false" color="#000000" opacity="0"/>
                        <v:fill on="true" color="#2e5597"/>
                      </v:shape>
                      <v:shape id="Shape 66876" style="position:absolute;width:182;height:1432;left:0;top:20730;" coordsize="18288,143256" path="m0,0l18288,0l18288,143256l0,143256l0,0">
                        <v:stroke weight="0pt" endcap="flat" joinstyle="miter" miterlimit="10" on="false" color="#000000" opacity="0"/>
                        <v:fill on="true" color="#2e5597"/>
                      </v:shape>
                      <v:shape id="Shape 66877" style="position:absolute;width:182;height:1813;left:0;top:22162;" coordsize="18288,181356" path="m0,0l18288,0l18288,181356l0,181356l0,0">
                        <v:stroke weight="0pt" endcap="flat" joinstyle="miter" miterlimit="10" on="false" color="#000000" opacity="0"/>
                        <v:fill on="true" color="#2e5597"/>
                      </v:shape>
                      <v:shape id="Shape 66878" style="position:absolute;width:182;height:1432;left:0;top:23976;" coordsize="18288,143256" path="m0,0l18288,0l18288,143256l0,143256l0,0">
                        <v:stroke weight="0pt" endcap="flat" joinstyle="miter" miterlimit="10" on="false" color="#000000" opacity="0"/>
                        <v:fill on="true" color="#2e5597"/>
                      </v:shape>
                      <v:shape id="Shape 66879" style="position:absolute;width:182;height:1417;left:0;top:25408;" coordsize="18288,141732" path="m0,0l18288,0l18288,141732l0,141732l0,0">
                        <v:stroke weight="0pt" endcap="flat" joinstyle="miter" miterlimit="10" on="false" color="#000000" opacity="0"/>
                        <v:fill on="true" color="#2e5597"/>
                      </v:shape>
                      <v:shape id="Shape 66880" style="position:absolute;width:182;height:1432;left:0;top:26826;" coordsize="18288,143256" path="m0,0l18288,0l18288,143256l0,143256l0,0">
                        <v:stroke weight="0pt" endcap="flat" joinstyle="miter" miterlimit="10" on="false" color="#000000" opacity="0"/>
                        <v:fill on="true" color="#2e5597"/>
                      </v:shape>
                      <v:shape id="Shape 66881" style="position:absolute;width:182;height:1417;left:0;top:28258;" coordsize="18288,141732" path="m0,0l18288,0l18288,141732l0,141732l0,0">
                        <v:stroke weight="0pt" endcap="flat" joinstyle="miter" miterlimit="10" on="false" color="#000000" opacity="0"/>
                        <v:fill on="true" color="#2e5597"/>
                      </v:shape>
                      <v:shape id="Shape 66882" style="position:absolute;width:182;height:1417;left:0;top:29676;" coordsize="18288,141732" path="m0,0l18288,0l18288,141732l0,141732l0,0">
                        <v:stroke weight="0pt" endcap="flat" joinstyle="miter" miterlimit="10" on="false" color="#000000" opacity="0"/>
                        <v:fill on="true" color="#2e5597"/>
                      </v:shape>
                      <v:shape id="Shape 66883" style="position:absolute;width:182;height:1828;left:0;top:31093;" coordsize="18288,182880" path="m0,0l18288,0l18288,182880l0,182880l0,0">
                        <v:stroke weight="0pt" endcap="flat" joinstyle="miter" miterlimit="10" on="false" color="#000000" opacity="0"/>
                        <v:fill on="true" color="#2e5597"/>
                      </v:shape>
                      <v:shape id="Shape 66884" style="position:absolute;width:182;height:1432;left:0;top:32922;" coordsize="18288,143256" path="m0,0l18288,0l18288,143256l0,143256l0,0">
                        <v:stroke weight="0pt" endcap="flat" joinstyle="miter" miterlimit="10" on="false" color="#000000" opacity="0"/>
                        <v:fill on="true" color="#2e5597"/>
                      </v:shape>
                      <v:shape id="Shape 66885" style="position:absolute;width:182;height:1420;left:0;top:34354;" coordsize="18288,142037" path="m0,0l18288,0l18288,142037l0,142037l0,0">
                        <v:stroke weight="0pt" endcap="flat" joinstyle="miter" miterlimit="10" on="false" color="#000000" opacity="0"/>
                        <v:fill on="true" color="#2e5597"/>
                      </v:shape>
                      <v:shape id="Shape 66886" style="position:absolute;width:182;height:1417;left:0;top:35774;" coordsize="18288,141732" path="m0,0l18288,0l18288,141732l0,141732l0,0">
                        <v:stroke weight="0pt" endcap="flat" joinstyle="miter" miterlimit="10" on="false" color="#000000" opacity="0"/>
                        <v:fill on="true" color="#2e5597"/>
                      </v:shape>
                      <v:shape id="Shape 66887" style="position:absolute;width:182;height:1432;left:0;top:37191;" coordsize="18288,143256" path="m0,0l18288,0l18288,143256l0,143256l0,0">
                        <v:stroke weight="0pt" endcap="flat" joinstyle="miter" miterlimit="10" on="false" color="#000000" opacity="0"/>
                        <v:fill on="true" color="#2e5597"/>
                      </v:shape>
                      <v:shape id="Shape 66888" style="position:absolute;width:182;height:1417;left:0;top:38624;" coordsize="18288,141732" path="m0,0l18288,0l18288,141732l0,141732l0,0">
                        <v:stroke weight="0pt" endcap="flat" joinstyle="miter" miterlimit="10" on="false" color="#000000" opacity="0"/>
                        <v:fill on="true" color="#2e5597"/>
                      </v:shape>
                      <v:shape id="Shape 66889" style="position:absolute;width:182;height:1432;left:0;top:40041;" coordsize="18288,143256" path="m0,0l18288,0l18288,143256l0,143256l0,0">
                        <v:stroke weight="0pt" endcap="flat" joinstyle="miter" miterlimit="10" on="false" color="#000000" opacity="0"/>
                        <v:fill on="true" color="#2e5597"/>
                      </v:shape>
                      <v:shape id="Shape 66890" style="position:absolute;width:182;height:1417;left:0;top:41474;" coordsize="18288,141732" path="m0,0l18288,0l18288,141732l0,141732l0,0">
                        <v:stroke weight="0pt" endcap="flat" joinstyle="miter" miterlimit="10" on="false" color="#000000" opacity="0"/>
                        <v:fill on="true" color="#2e5597"/>
                      </v:shape>
                      <v:shape id="Shape 66891" style="position:absolute;width:182;height:1432;left:0;top:42891;" coordsize="18288,143256" path="m0,0l18288,0l18288,143256l0,143256l0,0">
                        <v:stroke weight="0pt" endcap="flat" joinstyle="miter" miterlimit="10" on="false" color="#000000" opacity="0"/>
                        <v:fill on="true" color="#2e5597"/>
                      </v:shape>
                      <v:shape id="Shape 66892" style="position:absolute;width:182;height:1417;left:0;top:44324;" coordsize="18288,141732" path="m0,0l18288,0l18288,141732l0,141732l0,0">
                        <v:stroke weight="0pt" endcap="flat" joinstyle="miter" miterlimit="10" on="false" color="#000000" opacity="0"/>
                        <v:fill on="true" color="#2e5597"/>
                      </v:shape>
                      <v:shape id="Shape 66893" style="position:absolute;width:182;height:1417;left:0;top:45741;" coordsize="18288,141732" path="m0,0l18288,0l18288,141732l0,141732l0,0">
                        <v:stroke weight="0pt" endcap="flat" joinstyle="miter" miterlimit="10" on="false" color="#000000" opacity="0"/>
                        <v:fill on="true" color="#2e5597"/>
                      </v:shape>
                    </v:group>
                  </w:pict>
                </mc:Fallback>
              </mc:AlternateContent>
            </w:r>
          </w:p>
        </w:tc>
        <w:tc>
          <w:tcPr>
            <w:tcW w:w="8665" w:type="dxa"/>
            <w:tcBorders>
              <w:top w:val="nil"/>
              <w:left w:val="nil"/>
              <w:bottom w:val="nil"/>
              <w:right w:val="nil"/>
            </w:tcBorders>
          </w:tcPr>
          <w:p w14:paraId="11B8D1C5" w14:textId="77777777" w:rsidR="009702E2" w:rsidRDefault="009702E2">
            <w:pPr>
              <w:spacing w:after="0"/>
              <w:ind w:left="-1592" w:right="10257"/>
            </w:pPr>
          </w:p>
          <w:tbl>
            <w:tblPr>
              <w:tblStyle w:val="TableGrid"/>
              <w:tblW w:w="8605" w:type="dxa"/>
              <w:tblInd w:w="60" w:type="dxa"/>
              <w:tblCellMar>
                <w:top w:w="40" w:type="dxa"/>
                <w:left w:w="29" w:type="dxa"/>
                <w:bottom w:w="0" w:type="dxa"/>
                <w:right w:w="115" w:type="dxa"/>
              </w:tblCellMar>
              <w:tblLook w:val="04A0" w:firstRow="1" w:lastRow="0" w:firstColumn="1" w:lastColumn="0" w:noHBand="0" w:noVBand="1"/>
            </w:tblPr>
            <w:tblGrid>
              <w:gridCol w:w="8605"/>
            </w:tblGrid>
            <w:tr w:rsidR="009702E2" w14:paraId="7FC1AA4D" w14:textId="77777777">
              <w:trPr>
                <w:trHeight w:val="7427"/>
              </w:trPr>
              <w:tc>
                <w:tcPr>
                  <w:tcW w:w="8605" w:type="dxa"/>
                  <w:tcBorders>
                    <w:top w:val="nil"/>
                    <w:left w:val="nil"/>
                    <w:bottom w:val="nil"/>
                    <w:right w:val="nil"/>
                  </w:tcBorders>
                  <w:shd w:val="clear" w:color="auto" w:fill="F2F2F2"/>
                </w:tcPr>
                <w:p w14:paraId="7A543D0B" w14:textId="77777777" w:rsidR="009702E2" w:rsidRDefault="00D07D32">
                  <w:pPr>
                    <w:spacing w:after="21"/>
                  </w:pPr>
                  <w:r>
                    <w:rPr>
                      <w:rFonts w:ascii="Courier New" w:eastAsia="Courier New" w:hAnsi="Courier New" w:cs="Courier New"/>
                      <w:sz w:val="19"/>
                    </w:rPr>
                    <w:t>import math</w:t>
                  </w:r>
                  <w:r>
                    <w:rPr>
                      <w:rFonts w:ascii="Times New Roman" w:eastAsia="Times New Roman" w:hAnsi="Times New Roman" w:cs="Times New Roman"/>
                      <w:sz w:val="24"/>
                    </w:rPr>
                    <w:t xml:space="preserve"> </w:t>
                  </w:r>
                </w:p>
                <w:p w14:paraId="0CB6BDF8" w14:textId="77777777" w:rsidR="009702E2" w:rsidRDefault="00D07D32">
                  <w:pPr>
                    <w:spacing w:after="0"/>
                  </w:pPr>
                  <w:r>
                    <w:rPr>
                      <w:rFonts w:ascii="Courier New" w:eastAsia="Courier New" w:hAnsi="Courier New" w:cs="Courier New"/>
                      <w:sz w:val="19"/>
                    </w:rPr>
                    <w:t xml:space="preserve"> </w:t>
                  </w:r>
                  <w:r>
                    <w:rPr>
                      <w:rFonts w:ascii="Times New Roman" w:eastAsia="Times New Roman" w:hAnsi="Times New Roman" w:cs="Times New Roman"/>
                      <w:sz w:val="24"/>
                    </w:rPr>
                    <w:t xml:space="preserve"> </w:t>
                  </w:r>
                </w:p>
                <w:p w14:paraId="59A28705" w14:textId="77777777" w:rsidR="009702E2" w:rsidRDefault="00D07D32">
                  <w:pPr>
                    <w:spacing w:after="0" w:line="236" w:lineRule="auto"/>
                    <w:ind w:right="1280"/>
                  </w:pPr>
                  <w:r>
                    <w:rPr>
                      <w:rFonts w:ascii="Courier New" w:eastAsia="Courier New" w:hAnsi="Courier New" w:cs="Courier New"/>
                      <w:sz w:val="19"/>
                    </w:rPr>
                    <w:t>def m1(n):                       # Module M1: count comparisons</w:t>
                  </w:r>
                  <w:r>
                    <w:rPr>
                      <w:rFonts w:ascii="Times New Roman" w:eastAsia="Times New Roman" w:hAnsi="Times New Roman" w:cs="Times New Roman"/>
                      <w:sz w:val="24"/>
                    </w:rPr>
                    <w:t xml:space="preserve"> </w:t>
                  </w:r>
                  <w:r>
                    <w:rPr>
                      <w:rFonts w:ascii="Courier New" w:eastAsia="Courier New" w:hAnsi="Courier New" w:cs="Courier New"/>
                      <w:sz w:val="19"/>
                    </w:rPr>
                    <w:t xml:space="preserve">    c = 0</w:t>
                  </w:r>
                  <w:r>
                    <w:rPr>
                      <w:rFonts w:ascii="Times New Roman" w:eastAsia="Times New Roman" w:hAnsi="Times New Roman" w:cs="Times New Roman"/>
                      <w:sz w:val="24"/>
                    </w:rPr>
                    <w:t xml:space="preserve"> </w:t>
                  </w:r>
                  <w:r>
                    <w:rPr>
                      <w:rFonts w:ascii="Courier New" w:eastAsia="Courier New" w:hAnsi="Courier New" w:cs="Courier New"/>
                      <w:sz w:val="19"/>
                    </w:rPr>
                    <w:t xml:space="preserve">    for i in range(0, n - 1):</w:t>
                  </w:r>
                  <w:r>
                    <w:rPr>
                      <w:rFonts w:ascii="Times New Roman" w:eastAsia="Times New Roman" w:hAnsi="Times New Roman" w:cs="Times New Roman"/>
                      <w:sz w:val="24"/>
                    </w:rPr>
                    <w:t xml:space="preserve"> </w:t>
                  </w:r>
                  <w:r>
                    <w:rPr>
                      <w:rFonts w:ascii="Courier New" w:eastAsia="Courier New" w:hAnsi="Courier New" w:cs="Courier New"/>
                      <w:sz w:val="19"/>
                    </w:rPr>
                    <w:t xml:space="preserve">        for j in range(i + 1, n):</w:t>
                  </w:r>
                  <w:r>
                    <w:rPr>
                      <w:rFonts w:ascii="Times New Roman" w:eastAsia="Times New Roman" w:hAnsi="Times New Roman" w:cs="Times New Roman"/>
                      <w:sz w:val="24"/>
                    </w:rPr>
                    <w:t xml:space="preserve"> </w:t>
                  </w:r>
                </w:p>
                <w:p w14:paraId="4B229FEF" w14:textId="77777777" w:rsidR="009702E2" w:rsidRDefault="00D07D32">
                  <w:pPr>
                    <w:spacing w:after="48" w:line="236" w:lineRule="auto"/>
                    <w:ind w:right="5667"/>
                  </w:pPr>
                  <w:r>
                    <w:rPr>
                      <w:rFonts w:ascii="Courier New" w:eastAsia="Courier New" w:hAnsi="Courier New" w:cs="Courier New"/>
                      <w:sz w:val="19"/>
                    </w:rPr>
                    <w:t xml:space="preserve">            c += 1</w:t>
                  </w:r>
                  <w:r>
                    <w:rPr>
                      <w:rFonts w:ascii="Times New Roman" w:eastAsia="Times New Roman" w:hAnsi="Times New Roman" w:cs="Times New Roman"/>
                      <w:sz w:val="24"/>
                    </w:rPr>
                    <w:t xml:space="preserve"> </w:t>
                  </w:r>
                  <w:r>
                    <w:rPr>
                      <w:rFonts w:ascii="Courier New" w:eastAsia="Courier New" w:hAnsi="Courier New" w:cs="Courier New"/>
                      <w:sz w:val="19"/>
                    </w:rPr>
                    <w:t xml:space="preserve">    return c</w:t>
                  </w:r>
                  <w:r>
                    <w:rPr>
                      <w:rFonts w:ascii="Times New Roman" w:eastAsia="Times New Roman" w:hAnsi="Times New Roman" w:cs="Times New Roman"/>
                      <w:sz w:val="24"/>
                    </w:rPr>
                    <w:t xml:space="preserve"> </w:t>
                  </w:r>
                </w:p>
                <w:p w14:paraId="0A5E7ADB" w14:textId="77777777" w:rsidR="009702E2" w:rsidRDefault="00D07D32">
                  <w:pPr>
                    <w:spacing w:after="0"/>
                  </w:pPr>
                  <w:r>
                    <w:rPr>
                      <w:rFonts w:ascii="Courier New" w:eastAsia="Courier New" w:hAnsi="Courier New" w:cs="Courier New"/>
                      <w:sz w:val="19"/>
                    </w:rPr>
                    <w:t xml:space="preserve"> </w:t>
                  </w:r>
                  <w:r>
                    <w:rPr>
                      <w:rFonts w:ascii="Times New Roman" w:eastAsia="Times New Roman" w:hAnsi="Times New Roman" w:cs="Times New Roman"/>
                      <w:sz w:val="24"/>
                    </w:rPr>
                    <w:t xml:space="preserve"> </w:t>
                  </w:r>
                </w:p>
                <w:p w14:paraId="659BCDAB" w14:textId="77777777" w:rsidR="009702E2" w:rsidRDefault="00D07D32">
                  <w:pPr>
                    <w:spacing w:after="4" w:line="234" w:lineRule="auto"/>
                  </w:pPr>
                  <w:r>
                    <w:rPr>
                      <w:rFonts w:ascii="Courier New" w:eastAsia="Courier New" w:hAnsi="Courier New" w:cs="Courier New"/>
                      <w:sz w:val="19"/>
                    </w:rPr>
                    <w:t>def m2(n):                       # Module M2: (outer passes, Audit operations)</w:t>
                  </w:r>
                  <w:r>
                    <w:rPr>
                      <w:rFonts w:ascii="Times New Roman" w:eastAsia="Times New Roman" w:hAnsi="Times New Roman" w:cs="Times New Roman"/>
                      <w:sz w:val="24"/>
                    </w:rPr>
                    <w:t xml:space="preserve"> </w:t>
                  </w:r>
                </w:p>
                <w:p w14:paraId="252DF61C" w14:textId="77777777" w:rsidR="009702E2" w:rsidRDefault="00D07D32">
                  <w:pPr>
                    <w:spacing w:after="3" w:line="235" w:lineRule="auto"/>
                    <w:ind w:right="4752"/>
                  </w:pPr>
                  <w:r>
                    <w:rPr>
                      <w:rFonts w:ascii="Courier New" w:eastAsia="Courier New" w:hAnsi="Courier New" w:cs="Courier New"/>
                      <w:sz w:val="19"/>
                    </w:rPr>
                    <w:t xml:space="preserve">    i, ops, outer = 1, 0, 0</w:t>
                  </w:r>
                  <w:r>
                    <w:rPr>
                      <w:rFonts w:ascii="Times New Roman" w:eastAsia="Times New Roman" w:hAnsi="Times New Roman" w:cs="Times New Roman"/>
                      <w:sz w:val="24"/>
                    </w:rPr>
                    <w:t xml:space="preserve"> </w:t>
                  </w:r>
                  <w:r>
                    <w:rPr>
                      <w:rFonts w:ascii="Courier New" w:eastAsia="Courier New" w:hAnsi="Courier New" w:cs="Courier New"/>
                      <w:sz w:val="19"/>
                    </w:rPr>
                    <w:t xml:space="preserve">    while i &lt; n:</w:t>
                  </w:r>
                  <w:r>
                    <w:rPr>
                      <w:rFonts w:ascii="Times New Roman" w:eastAsia="Times New Roman" w:hAnsi="Times New Roman" w:cs="Times New Roman"/>
                      <w:sz w:val="24"/>
                    </w:rPr>
                    <w:t xml:space="preserve"> </w:t>
                  </w:r>
                </w:p>
                <w:p w14:paraId="6F47539B" w14:textId="77777777" w:rsidR="009702E2" w:rsidRDefault="00D07D32">
                  <w:pPr>
                    <w:spacing w:after="51" w:line="235" w:lineRule="auto"/>
                    <w:ind w:right="3612"/>
                  </w:pPr>
                  <w:r>
                    <w:rPr>
                      <w:rFonts w:ascii="Courier New" w:eastAsia="Courier New" w:hAnsi="Courier New" w:cs="Courier New"/>
                      <w:sz w:val="19"/>
                    </w:rPr>
                    <w:t xml:space="preserve">        outer += 1; ops += i; i *= 2</w:t>
                  </w:r>
                  <w:r>
                    <w:rPr>
                      <w:rFonts w:ascii="Times New Roman" w:eastAsia="Times New Roman" w:hAnsi="Times New Roman" w:cs="Times New Roman"/>
                      <w:sz w:val="24"/>
                    </w:rPr>
                    <w:t xml:space="preserve"> </w:t>
                  </w:r>
                  <w:r>
                    <w:rPr>
                      <w:rFonts w:ascii="Courier New" w:eastAsia="Courier New" w:hAnsi="Courier New" w:cs="Courier New"/>
                      <w:sz w:val="19"/>
                    </w:rPr>
                    <w:t xml:space="preserve">    return outer, ops</w:t>
                  </w:r>
                  <w:r>
                    <w:rPr>
                      <w:rFonts w:ascii="Times New Roman" w:eastAsia="Times New Roman" w:hAnsi="Times New Roman" w:cs="Times New Roman"/>
                      <w:sz w:val="24"/>
                    </w:rPr>
                    <w:t xml:space="preserve"> </w:t>
                  </w:r>
                </w:p>
                <w:p w14:paraId="1E5F4D6F" w14:textId="77777777" w:rsidR="009702E2" w:rsidRDefault="00D07D32">
                  <w:pPr>
                    <w:spacing w:after="0"/>
                  </w:pPr>
                  <w:r>
                    <w:rPr>
                      <w:rFonts w:ascii="Courier New" w:eastAsia="Courier New" w:hAnsi="Courier New" w:cs="Courier New"/>
                      <w:sz w:val="19"/>
                    </w:rPr>
                    <w:t xml:space="preserve"> </w:t>
                  </w:r>
                  <w:r>
                    <w:rPr>
                      <w:rFonts w:ascii="Times New Roman" w:eastAsia="Times New Roman" w:hAnsi="Times New Roman" w:cs="Times New Roman"/>
                      <w:sz w:val="24"/>
                    </w:rPr>
                    <w:t xml:space="preserve"> </w:t>
                  </w:r>
                </w:p>
                <w:p w14:paraId="492A52FF" w14:textId="77777777" w:rsidR="009702E2" w:rsidRDefault="00D07D32">
                  <w:pPr>
                    <w:spacing w:after="0" w:line="241" w:lineRule="auto"/>
                    <w:ind w:right="597"/>
                  </w:pPr>
                  <w:r>
                    <w:rPr>
                      <w:rFonts w:ascii="Courier New" w:eastAsia="Courier New" w:hAnsi="Courier New" w:cs="Courier New"/>
                      <w:sz w:val="19"/>
                    </w:rPr>
                    <w:t>def t4_current(n): return 1 if n == 1 else 4 * t4_current(n // 2) + n</w:t>
                  </w:r>
                  <w:r>
                    <w:rPr>
                      <w:rFonts w:ascii="Times New Roman" w:eastAsia="Times New Roman" w:hAnsi="Times New Roman" w:cs="Times New Roman"/>
                      <w:sz w:val="24"/>
                    </w:rPr>
                    <w:t xml:space="preserve"> </w:t>
                  </w:r>
                  <w:r>
                    <w:rPr>
                      <w:rFonts w:ascii="Courier New" w:eastAsia="Courier New" w:hAnsi="Courier New" w:cs="Courier New"/>
                      <w:sz w:val="19"/>
                    </w:rPr>
                    <w:t>def t4_new(n):     return 1 if n == 1 else 2 * t4_new(n // 2) + n</w:t>
                  </w:r>
                  <w:r>
                    <w:rPr>
                      <w:rFonts w:ascii="Times New Roman" w:eastAsia="Times New Roman" w:hAnsi="Times New Roman" w:cs="Times New Roman"/>
                      <w:sz w:val="24"/>
                    </w:rPr>
                    <w:t xml:space="preserve"> </w:t>
                  </w:r>
                  <w:r>
                    <w:rPr>
                      <w:rFonts w:ascii="Courier New" w:eastAsia="Courier New" w:hAnsi="Courier New" w:cs="Courier New"/>
                      <w:sz w:val="19"/>
                    </w:rPr>
                    <w:t>def t5(n):         return 1 if n == 1 else 2 * t5(n // 2) + n * math.log2(n)</w:t>
                  </w:r>
                  <w:r>
                    <w:rPr>
                      <w:rFonts w:ascii="Times New Roman" w:eastAsia="Times New Roman" w:hAnsi="Times New Roman" w:cs="Times New Roman"/>
                      <w:sz w:val="24"/>
                    </w:rPr>
                    <w:t xml:space="preserve"> </w:t>
                  </w:r>
                </w:p>
                <w:p w14:paraId="77BED8E6" w14:textId="77777777" w:rsidR="009702E2" w:rsidRDefault="00D07D32">
                  <w:pPr>
                    <w:spacing w:after="21"/>
                  </w:pPr>
                  <w:r>
                    <w:rPr>
                      <w:rFonts w:ascii="Courier New" w:eastAsia="Courier New" w:hAnsi="Courier New" w:cs="Courier New"/>
                      <w:sz w:val="19"/>
                    </w:rPr>
                    <w:t>def s2(n):         return 1 if n == 1 else s2(n // 2) + 1</w:t>
                  </w:r>
                  <w:r>
                    <w:rPr>
                      <w:rFonts w:ascii="Times New Roman" w:eastAsia="Times New Roman" w:hAnsi="Times New Roman" w:cs="Times New Roman"/>
                      <w:sz w:val="24"/>
                    </w:rPr>
                    <w:t xml:space="preserve"> </w:t>
                  </w:r>
                </w:p>
                <w:p w14:paraId="6F93EEB5" w14:textId="77777777" w:rsidR="009702E2" w:rsidRDefault="00D07D32">
                  <w:pPr>
                    <w:spacing w:after="0"/>
                  </w:pPr>
                  <w:r>
                    <w:rPr>
                      <w:rFonts w:ascii="Courier New" w:eastAsia="Courier New" w:hAnsi="Courier New" w:cs="Courier New"/>
                      <w:sz w:val="19"/>
                    </w:rPr>
                    <w:t xml:space="preserve"> </w:t>
                  </w:r>
                  <w:r>
                    <w:rPr>
                      <w:rFonts w:ascii="Times New Roman" w:eastAsia="Times New Roman" w:hAnsi="Times New Roman" w:cs="Times New Roman"/>
                      <w:sz w:val="24"/>
                    </w:rPr>
                    <w:t xml:space="preserve"> </w:t>
                  </w:r>
                </w:p>
                <w:p w14:paraId="19397909" w14:textId="77777777" w:rsidR="009702E2" w:rsidRDefault="00D07D32">
                  <w:pPr>
                    <w:spacing w:after="0"/>
                  </w:pPr>
                  <w:r>
                    <w:rPr>
                      <w:rFonts w:ascii="Courier New" w:eastAsia="Courier New" w:hAnsi="Courier New" w:cs="Courier New"/>
                      <w:sz w:val="19"/>
                    </w:rPr>
                    <w:t>for n in (2, 5, 10, 50):</w:t>
                  </w:r>
                  <w:r>
                    <w:rPr>
                      <w:rFonts w:ascii="Times New Roman" w:eastAsia="Times New Roman" w:hAnsi="Times New Roman" w:cs="Times New Roman"/>
                      <w:sz w:val="24"/>
                    </w:rPr>
                    <w:t xml:space="preserve"> </w:t>
                  </w:r>
                </w:p>
                <w:p w14:paraId="4CE51BAC" w14:textId="77777777" w:rsidR="009702E2" w:rsidRDefault="00D07D32">
                  <w:pPr>
                    <w:spacing w:after="3" w:line="235" w:lineRule="auto"/>
                    <w:ind w:right="4356"/>
                  </w:pPr>
                  <w:r>
                    <w:rPr>
                      <w:rFonts w:ascii="Courier New" w:eastAsia="Courier New" w:hAnsi="Courier New" w:cs="Courier New"/>
                      <w:sz w:val="19"/>
                    </w:rPr>
                    <w:t xml:space="preserve">    </w:t>
                  </w:r>
                  <w:r>
                    <w:rPr>
                      <w:rFonts w:ascii="Courier New" w:eastAsia="Courier New" w:hAnsi="Courier New" w:cs="Courier New"/>
                      <w:sz w:val="19"/>
                    </w:rPr>
                    <w:t>assert m1(n) == n * (n - 1) // 2</w:t>
                  </w:r>
                  <w:r>
                    <w:rPr>
                      <w:rFonts w:ascii="Times New Roman" w:eastAsia="Times New Roman" w:hAnsi="Times New Roman" w:cs="Times New Roman"/>
                      <w:sz w:val="24"/>
                    </w:rPr>
                    <w:t xml:space="preserve"> </w:t>
                  </w:r>
                  <w:r>
                    <w:rPr>
                      <w:rFonts w:ascii="Courier New" w:eastAsia="Courier New" w:hAnsi="Courier New" w:cs="Courier New"/>
                      <w:sz w:val="19"/>
                    </w:rPr>
                    <w:t>for k in range(1, 11):</w:t>
                  </w:r>
                  <w:r>
                    <w:rPr>
                      <w:rFonts w:ascii="Times New Roman" w:eastAsia="Times New Roman" w:hAnsi="Times New Roman" w:cs="Times New Roman"/>
                      <w:sz w:val="24"/>
                    </w:rPr>
                    <w:t xml:space="preserve"> </w:t>
                  </w:r>
                  <w:r>
                    <w:rPr>
                      <w:rFonts w:ascii="Courier New" w:eastAsia="Courier New" w:hAnsi="Courier New" w:cs="Courier New"/>
                      <w:sz w:val="19"/>
                    </w:rPr>
                    <w:t xml:space="preserve">    n = 2 ** k</w:t>
                  </w:r>
                  <w:r>
                    <w:rPr>
                      <w:rFonts w:ascii="Times New Roman" w:eastAsia="Times New Roman" w:hAnsi="Times New Roman" w:cs="Times New Roman"/>
                      <w:sz w:val="24"/>
                    </w:rPr>
                    <w:t xml:space="preserve"> </w:t>
                  </w:r>
                </w:p>
                <w:p w14:paraId="0C636151" w14:textId="77777777" w:rsidR="009702E2" w:rsidRDefault="00D07D32">
                  <w:pPr>
                    <w:spacing w:after="3" w:line="235" w:lineRule="auto"/>
                    <w:ind w:right="3043"/>
                  </w:pPr>
                  <w:r>
                    <w:rPr>
                      <w:rFonts w:ascii="Courier New" w:eastAsia="Courier New" w:hAnsi="Courier New" w:cs="Courier New"/>
                      <w:sz w:val="19"/>
                    </w:rPr>
                    <w:t xml:space="preserve">    assert t4_current(n) == 2 * n * n - n</w:t>
                  </w:r>
                  <w:r>
                    <w:rPr>
                      <w:rFonts w:ascii="Times New Roman" w:eastAsia="Times New Roman" w:hAnsi="Times New Roman" w:cs="Times New Roman"/>
                      <w:sz w:val="24"/>
                    </w:rPr>
                    <w:t xml:space="preserve"> </w:t>
                  </w:r>
                  <w:r>
                    <w:rPr>
                      <w:rFonts w:ascii="Courier New" w:eastAsia="Courier New" w:hAnsi="Courier New" w:cs="Courier New"/>
                      <w:sz w:val="19"/>
                    </w:rPr>
                    <w:t xml:space="preserve">    assert t4_new(n) == n * k + n</w:t>
                  </w:r>
                  <w:r>
                    <w:rPr>
                      <w:rFonts w:ascii="Times New Roman" w:eastAsia="Times New Roman" w:hAnsi="Times New Roman" w:cs="Times New Roman"/>
                      <w:sz w:val="24"/>
                    </w:rPr>
                    <w:t xml:space="preserve"> </w:t>
                  </w:r>
                </w:p>
                <w:p w14:paraId="5B990D02" w14:textId="77777777" w:rsidR="009702E2" w:rsidRDefault="00D07D32">
                  <w:pPr>
                    <w:spacing w:after="0" w:line="236" w:lineRule="auto"/>
                    <w:ind w:right="2648"/>
                  </w:pPr>
                  <w:r>
                    <w:rPr>
                      <w:rFonts w:ascii="Courier New" w:eastAsia="Courier New" w:hAnsi="Courier New" w:cs="Courier New"/>
                      <w:sz w:val="19"/>
                    </w:rPr>
                    <w:t xml:space="preserve">    assert round(t5(n)) == n + n * k * (k + 1) // 2</w:t>
                  </w:r>
                  <w:r>
                    <w:rPr>
                      <w:rFonts w:ascii="Times New Roman" w:eastAsia="Times New Roman" w:hAnsi="Times New Roman" w:cs="Times New Roman"/>
                      <w:sz w:val="24"/>
                    </w:rPr>
                    <w:t xml:space="preserve"> </w:t>
                  </w:r>
                  <w:r>
                    <w:rPr>
                      <w:rFonts w:ascii="Courier New" w:eastAsia="Courier New" w:hAnsi="Courier New" w:cs="Courier New"/>
                      <w:sz w:val="19"/>
                    </w:rPr>
                    <w:t xml:space="preserve">    assert s2(n) == k + 1</w:t>
                  </w:r>
                  <w:r>
                    <w:rPr>
                      <w:rFonts w:ascii="Times New Roman" w:eastAsia="Times New Roman" w:hAnsi="Times New Roman" w:cs="Times New Roman"/>
                      <w:sz w:val="24"/>
                    </w:rPr>
                    <w:t xml:space="preserve"> </w:t>
                  </w:r>
                  <w:r>
                    <w:rPr>
                      <w:rFonts w:ascii="Courier New" w:eastAsia="Courier New" w:hAnsi="Courier New" w:cs="Courier New"/>
                      <w:sz w:val="19"/>
                    </w:rPr>
                    <w:t xml:space="preserve">    assert m2(n) == (k, n - 1)</w:t>
                  </w:r>
                  <w:r>
                    <w:rPr>
                      <w:rFonts w:ascii="Times New Roman" w:eastAsia="Times New Roman" w:hAnsi="Times New Roman" w:cs="Times New Roman"/>
                      <w:sz w:val="24"/>
                    </w:rPr>
                    <w:t xml:space="preserve"> </w:t>
                  </w:r>
                </w:p>
                <w:p w14:paraId="1994E27E" w14:textId="77777777" w:rsidR="009702E2" w:rsidRDefault="00D07D32">
                  <w:pPr>
                    <w:spacing w:after="0"/>
                  </w:pPr>
                  <w:r>
                    <w:rPr>
                      <w:rFonts w:ascii="Courier New" w:eastAsia="Courier New" w:hAnsi="Courier New" w:cs="Courier New"/>
                      <w:sz w:val="19"/>
                    </w:rPr>
                    <w:t>print(m2(1000), m2(1024), m2(10**5), m2(10**6))</w:t>
                  </w:r>
                  <w:r>
                    <w:rPr>
                      <w:rFonts w:ascii="Times New Roman" w:eastAsia="Times New Roman" w:hAnsi="Times New Roman" w:cs="Times New Roman"/>
                      <w:sz w:val="24"/>
                    </w:rPr>
                    <w:t xml:space="preserve"> </w:t>
                  </w:r>
                </w:p>
              </w:tc>
            </w:tr>
          </w:tbl>
          <w:p w14:paraId="43AF4475" w14:textId="77777777" w:rsidR="009702E2" w:rsidRDefault="009702E2"/>
        </w:tc>
      </w:tr>
    </w:tbl>
    <w:p w14:paraId="3DF2FA78" w14:textId="77777777" w:rsidR="009702E2" w:rsidRDefault="00D07D32">
      <w:pPr>
        <w:spacing w:after="61"/>
      </w:pPr>
      <w:r>
        <w:rPr>
          <w:rFonts w:ascii="Times New Roman" w:eastAsia="Times New Roman" w:hAnsi="Times New Roman" w:cs="Times New Roman"/>
          <w:sz w:val="24"/>
        </w:rPr>
        <w:t xml:space="preserve"> </w:t>
      </w:r>
    </w:p>
    <w:p w14:paraId="2D7F9B98" w14:textId="77777777" w:rsidR="009702E2" w:rsidRDefault="00D07D32">
      <w:pPr>
        <w:spacing w:after="0"/>
      </w:pPr>
      <w:r>
        <w:rPr>
          <w:rFonts w:ascii="Times New Roman" w:eastAsia="Times New Roman" w:hAnsi="Times New Roman" w:cs="Times New Roman"/>
          <w:b/>
          <w:sz w:val="24"/>
        </w:rPr>
        <w:t>Output of the program (all assertions passed):</w:t>
      </w:r>
      <w:r>
        <w:rPr>
          <w:rFonts w:ascii="Times New Roman" w:eastAsia="Times New Roman" w:hAnsi="Times New Roman" w:cs="Times New Roman"/>
          <w:sz w:val="24"/>
        </w:rPr>
        <w:t xml:space="preserve"> </w:t>
      </w:r>
    </w:p>
    <w:tbl>
      <w:tblPr>
        <w:tblStyle w:val="TableGrid"/>
        <w:tblW w:w="8754" w:type="dxa"/>
        <w:tblInd w:w="62" w:type="dxa"/>
        <w:tblCellMar>
          <w:top w:w="0" w:type="dxa"/>
          <w:left w:w="0" w:type="dxa"/>
          <w:bottom w:w="0" w:type="dxa"/>
          <w:right w:w="0" w:type="dxa"/>
        </w:tblCellMar>
        <w:tblLook w:val="04A0" w:firstRow="1" w:lastRow="0" w:firstColumn="1" w:lastColumn="0" w:noHBand="0" w:noVBand="1"/>
      </w:tblPr>
      <w:tblGrid>
        <w:gridCol w:w="24"/>
        <w:gridCol w:w="8945"/>
      </w:tblGrid>
      <w:tr w:rsidR="009702E2" w14:paraId="43246565" w14:textId="77777777">
        <w:trPr>
          <w:trHeight w:val="2530"/>
        </w:trPr>
        <w:tc>
          <w:tcPr>
            <w:tcW w:w="89" w:type="dxa"/>
            <w:tcBorders>
              <w:top w:val="nil"/>
              <w:left w:val="nil"/>
              <w:bottom w:val="nil"/>
              <w:right w:val="nil"/>
            </w:tcBorders>
          </w:tcPr>
          <w:p w14:paraId="1380F36F" w14:textId="77777777" w:rsidR="009702E2" w:rsidRDefault="00D07D32">
            <w:pPr>
              <w:spacing w:after="0"/>
            </w:pPr>
            <w:r>
              <w:rPr>
                <w:noProof/>
              </w:rPr>
              <mc:AlternateContent>
                <mc:Choice Requires="wpg">
                  <w:drawing>
                    <wp:inline distT="0" distB="0" distL="0" distR="0" wp14:anchorId="5CCB109E" wp14:editId="75495762">
                      <wp:extent cx="18288" cy="1606677"/>
                      <wp:effectExtent l="0" t="0" r="0" b="0"/>
                      <wp:docPr id="61071" name="Group 61071"/>
                      <wp:cNvGraphicFramePr/>
                      <a:graphic xmlns:a="http://schemas.openxmlformats.org/drawingml/2006/main">
                        <a:graphicData uri="http://schemas.microsoft.com/office/word/2010/wordprocessingGroup">
                          <wpg:wgp>
                            <wpg:cNvGrpSpPr/>
                            <wpg:grpSpPr>
                              <a:xfrm>
                                <a:off x="0" y="0"/>
                                <a:ext cx="18288" cy="1606677"/>
                                <a:chOff x="0" y="0"/>
                                <a:chExt cx="18288" cy="1606677"/>
                              </a:xfrm>
                            </wpg:grpSpPr>
                            <wps:wsp>
                              <wps:cNvPr id="66894" name="Shape 66894"/>
                              <wps:cNvSpPr/>
                              <wps:spPr>
                                <a:xfrm>
                                  <a:off x="0" y="0"/>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95" name="Shape 66895"/>
                              <wps:cNvSpPr/>
                              <wps:spPr>
                                <a:xfrm>
                                  <a:off x="0" y="143256"/>
                                  <a:ext cx="18288" cy="182880"/>
                                </a:xfrm>
                                <a:custGeom>
                                  <a:avLst/>
                                  <a:gdLst/>
                                  <a:ahLst/>
                                  <a:cxnLst/>
                                  <a:rect l="0" t="0" r="0" b="0"/>
                                  <a:pathLst>
                                    <a:path w="18288" h="182880">
                                      <a:moveTo>
                                        <a:pt x="0" y="0"/>
                                      </a:moveTo>
                                      <a:lnTo>
                                        <a:pt x="18288" y="0"/>
                                      </a:lnTo>
                                      <a:lnTo>
                                        <a:pt x="18288" y="182880"/>
                                      </a:lnTo>
                                      <a:lnTo>
                                        <a:pt x="0" y="182880"/>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96" name="Shape 66896"/>
                              <wps:cNvSpPr/>
                              <wps:spPr>
                                <a:xfrm>
                                  <a:off x="0" y="326136"/>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97" name="Shape 66897"/>
                              <wps:cNvSpPr/>
                              <wps:spPr>
                                <a:xfrm>
                                  <a:off x="0" y="467944"/>
                                  <a:ext cx="18288" cy="142037"/>
                                </a:xfrm>
                                <a:custGeom>
                                  <a:avLst/>
                                  <a:gdLst/>
                                  <a:ahLst/>
                                  <a:cxnLst/>
                                  <a:rect l="0" t="0" r="0" b="0"/>
                                  <a:pathLst>
                                    <a:path w="18288" h="142037">
                                      <a:moveTo>
                                        <a:pt x="0" y="0"/>
                                      </a:moveTo>
                                      <a:lnTo>
                                        <a:pt x="18288" y="0"/>
                                      </a:lnTo>
                                      <a:lnTo>
                                        <a:pt x="18288" y="142037"/>
                                      </a:lnTo>
                                      <a:lnTo>
                                        <a:pt x="0" y="142037"/>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98" name="Shape 66898"/>
                              <wps:cNvSpPr/>
                              <wps:spPr>
                                <a:xfrm>
                                  <a:off x="0" y="609981"/>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899" name="Shape 66899"/>
                              <wps:cNvSpPr/>
                              <wps:spPr>
                                <a:xfrm>
                                  <a:off x="0" y="753237"/>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900" name="Shape 66900"/>
                              <wps:cNvSpPr/>
                              <wps:spPr>
                                <a:xfrm>
                                  <a:off x="0" y="894969"/>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901" name="Shape 66901"/>
                              <wps:cNvSpPr/>
                              <wps:spPr>
                                <a:xfrm>
                                  <a:off x="0" y="1038225"/>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902" name="Shape 66902"/>
                              <wps:cNvSpPr/>
                              <wps:spPr>
                                <a:xfrm>
                                  <a:off x="0" y="1179957"/>
                                  <a:ext cx="18288" cy="143256"/>
                                </a:xfrm>
                                <a:custGeom>
                                  <a:avLst/>
                                  <a:gdLst/>
                                  <a:ahLst/>
                                  <a:cxnLst/>
                                  <a:rect l="0" t="0" r="0" b="0"/>
                                  <a:pathLst>
                                    <a:path w="18288" h="143256">
                                      <a:moveTo>
                                        <a:pt x="0" y="0"/>
                                      </a:moveTo>
                                      <a:lnTo>
                                        <a:pt x="18288" y="0"/>
                                      </a:lnTo>
                                      <a:lnTo>
                                        <a:pt x="18288" y="143256"/>
                                      </a:lnTo>
                                      <a:lnTo>
                                        <a:pt x="0" y="143256"/>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903" name="Shape 66903"/>
                              <wps:cNvSpPr/>
                              <wps:spPr>
                                <a:xfrm>
                                  <a:off x="0" y="1323213"/>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s:wsp>
                              <wps:cNvPr id="66904" name="Shape 66904"/>
                              <wps:cNvSpPr/>
                              <wps:spPr>
                                <a:xfrm>
                                  <a:off x="0" y="1464945"/>
                                  <a:ext cx="18288" cy="141732"/>
                                </a:xfrm>
                                <a:custGeom>
                                  <a:avLst/>
                                  <a:gdLst/>
                                  <a:ahLst/>
                                  <a:cxnLst/>
                                  <a:rect l="0" t="0" r="0" b="0"/>
                                  <a:pathLst>
                                    <a:path w="18288" h="141732">
                                      <a:moveTo>
                                        <a:pt x="0" y="0"/>
                                      </a:moveTo>
                                      <a:lnTo>
                                        <a:pt x="18288" y="0"/>
                                      </a:lnTo>
                                      <a:lnTo>
                                        <a:pt x="18288" y="141732"/>
                                      </a:lnTo>
                                      <a:lnTo>
                                        <a:pt x="0" y="141732"/>
                                      </a:lnTo>
                                      <a:lnTo>
                                        <a:pt x="0" y="0"/>
                                      </a:lnTo>
                                    </a:path>
                                  </a:pathLst>
                                </a:custGeom>
                                <a:ln w="0" cap="flat">
                                  <a:miter lim="127000"/>
                                </a:ln>
                              </wps:spPr>
                              <wps:style>
                                <a:lnRef idx="0">
                                  <a:srgbClr val="000000">
                                    <a:alpha val="0"/>
                                  </a:srgbClr>
                                </a:lnRef>
                                <a:fillRef idx="1">
                                  <a:srgbClr val="2E5597"/>
                                </a:fillRef>
                                <a:effectRef idx="0">
                                  <a:scrgbClr r="0" g="0" b="0"/>
                                </a:effectRef>
                                <a:fontRef idx="none"/>
                              </wps:style>
                              <wps:bodyPr/>
                            </wps:wsp>
                          </wpg:wgp>
                        </a:graphicData>
                      </a:graphic>
                    </wp:inline>
                  </w:drawing>
                </mc:Choice>
                <mc:Fallback xmlns:a="http://schemas.openxmlformats.org/drawingml/2006/main">
                  <w:pict>
                    <v:group id="Group 61071" style="width:1.44pt;height:126.51pt;mso-position-horizontal-relative:char;mso-position-vertical-relative:line" coordsize="182,16066">
                      <v:shape id="Shape 66905" style="position:absolute;width:182;height:1432;left:0;top:0;" coordsize="18288,143256" path="m0,0l18288,0l18288,143256l0,143256l0,0">
                        <v:stroke weight="0pt" endcap="flat" joinstyle="miter" miterlimit="10" on="false" color="#000000" opacity="0"/>
                        <v:fill on="true" color="#2e5597"/>
                      </v:shape>
                      <v:shape id="Shape 66906" style="position:absolute;width:182;height:1828;left:0;top:1432;" coordsize="18288,182880" path="m0,0l18288,0l18288,182880l0,182880l0,0">
                        <v:stroke weight="0pt" endcap="flat" joinstyle="miter" miterlimit="10" on="false" color="#000000" opacity="0"/>
                        <v:fill on="true" color="#2e5597"/>
                      </v:shape>
                      <v:shape id="Shape 66907" style="position:absolute;width:182;height:1417;left:0;top:3261;" coordsize="18288,141732" path="m0,0l18288,0l18288,141732l0,141732l0,0">
                        <v:stroke weight="0pt" endcap="flat" joinstyle="miter" miterlimit="10" on="false" color="#000000" opacity="0"/>
                        <v:fill on="true" color="#2e5597"/>
                      </v:shape>
                      <v:shape id="Shape 66908" style="position:absolute;width:182;height:1420;left:0;top:4679;" coordsize="18288,142037" path="m0,0l18288,0l18288,142037l0,142037l0,0">
                        <v:stroke weight="0pt" endcap="flat" joinstyle="miter" miterlimit="10" on="false" color="#000000" opacity="0"/>
                        <v:fill on="true" color="#2e5597"/>
                      </v:shape>
                      <v:shape id="Shape 66909" style="position:absolute;width:182;height:1432;left:0;top:6099;" coordsize="18288,143256" path="m0,0l18288,0l18288,143256l0,143256l0,0">
                        <v:stroke weight="0pt" endcap="flat" joinstyle="miter" miterlimit="10" on="false" color="#000000" opacity="0"/>
                        <v:fill on="true" color="#2e5597"/>
                      </v:shape>
                      <v:shape id="Shape 66910" style="position:absolute;width:182;height:1417;left:0;top:7532;" coordsize="18288,141732" path="m0,0l18288,0l18288,141732l0,141732l0,0">
                        <v:stroke weight="0pt" endcap="flat" joinstyle="miter" miterlimit="10" on="false" color="#000000" opacity="0"/>
                        <v:fill on="true" color="#2e5597"/>
                      </v:shape>
                      <v:shape id="Shape 66911" style="position:absolute;width:182;height:1432;left:0;top:8949;" coordsize="18288,143256" path="m0,0l18288,0l18288,143256l0,143256l0,0">
                        <v:stroke weight="0pt" endcap="flat" joinstyle="miter" miterlimit="10" on="false" color="#000000" opacity="0"/>
                        <v:fill on="true" color="#2e5597"/>
                      </v:shape>
                      <v:shape id="Shape 66912" style="position:absolute;width:182;height:1417;left:0;top:10382;" coordsize="18288,141732" path="m0,0l18288,0l18288,141732l0,141732l0,0">
                        <v:stroke weight="0pt" endcap="flat" joinstyle="miter" miterlimit="10" on="false" color="#000000" opacity="0"/>
                        <v:fill on="true" color="#2e5597"/>
                      </v:shape>
                      <v:shape id="Shape 66913" style="position:absolute;width:182;height:1432;left:0;top:11799;" coordsize="18288,143256" path="m0,0l18288,0l18288,143256l0,143256l0,0">
                        <v:stroke weight="0pt" endcap="flat" joinstyle="miter" miterlimit="10" on="false" color="#000000" opacity="0"/>
                        <v:fill on="true" color="#2e5597"/>
                      </v:shape>
                      <v:shape id="Shape 66914" style="position:absolute;width:182;height:1417;left:0;top:13232;" coordsize="18288,141732" path="m0,0l18288,0l18288,141732l0,141732l0,0">
                        <v:stroke weight="0pt" endcap="flat" joinstyle="miter" miterlimit="10" on="false" color="#000000" opacity="0"/>
                        <v:fill on="true" color="#2e5597"/>
                      </v:shape>
                      <v:shape id="Shape 66915" style="position:absolute;width:182;height:1417;left:0;top:14649;" coordsize="18288,141732" path="m0,0l18288,0l18288,141732l0,141732l0,0">
                        <v:stroke weight="0pt" endcap="flat" joinstyle="miter" miterlimit="10" on="false" color="#000000" opacity="0"/>
                        <v:fill on="true" color="#2e5597"/>
                      </v:shape>
                    </v:group>
                  </w:pict>
                </mc:Fallback>
              </mc:AlternateContent>
            </w:r>
          </w:p>
        </w:tc>
        <w:tc>
          <w:tcPr>
            <w:tcW w:w="8665" w:type="dxa"/>
            <w:tcBorders>
              <w:top w:val="nil"/>
              <w:left w:val="nil"/>
              <w:bottom w:val="nil"/>
              <w:right w:val="nil"/>
            </w:tcBorders>
          </w:tcPr>
          <w:p w14:paraId="55079B4D" w14:textId="77777777" w:rsidR="009702E2" w:rsidRDefault="009702E2">
            <w:pPr>
              <w:spacing w:after="0"/>
              <w:ind w:left="-1592" w:right="10257"/>
            </w:pPr>
          </w:p>
          <w:tbl>
            <w:tblPr>
              <w:tblStyle w:val="TableGrid"/>
              <w:tblW w:w="8605" w:type="dxa"/>
              <w:tblInd w:w="60" w:type="dxa"/>
              <w:tblCellMar>
                <w:top w:w="42" w:type="dxa"/>
                <w:left w:w="29" w:type="dxa"/>
                <w:bottom w:w="0" w:type="dxa"/>
                <w:right w:w="115" w:type="dxa"/>
              </w:tblCellMar>
              <w:tblLook w:val="04A0" w:firstRow="1" w:lastRow="0" w:firstColumn="1" w:lastColumn="0" w:noHBand="0" w:noVBand="1"/>
            </w:tblPr>
            <w:tblGrid>
              <w:gridCol w:w="8605"/>
            </w:tblGrid>
            <w:tr w:rsidR="009702E2" w14:paraId="5DD9E52D" w14:textId="77777777">
              <w:trPr>
                <w:trHeight w:val="2530"/>
              </w:trPr>
              <w:tc>
                <w:tcPr>
                  <w:tcW w:w="8605" w:type="dxa"/>
                  <w:tcBorders>
                    <w:top w:val="nil"/>
                    <w:left w:val="nil"/>
                    <w:bottom w:val="nil"/>
                    <w:right w:val="nil"/>
                  </w:tcBorders>
                  <w:shd w:val="clear" w:color="auto" w:fill="F2F2F2"/>
                </w:tcPr>
                <w:p w14:paraId="1FDDB8BC" w14:textId="77777777" w:rsidR="009702E2" w:rsidRDefault="00D07D32">
                  <w:pPr>
                    <w:spacing w:after="23"/>
                  </w:pPr>
                  <w:r>
                    <w:rPr>
                      <w:rFonts w:ascii="Courier New" w:eastAsia="Courier New" w:hAnsi="Courier New" w:cs="Courier New"/>
                      <w:sz w:val="19"/>
                    </w:rPr>
                    <w:t>(10, 1023) (10, 1023) (17, 131071) (20, 1048575)</w:t>
                  </w:r>
                  <w:r>
                    <w:rPr>
                      <w:rFonts w:ascii="Times New Roman" w:eastAsia="Times New Roman" w:hAnsi="Times New Roman" w:cs="Times New Roman"/>
                      <w:sz w:val="24"/>
                    </w:rPr>
                    <w:t xml:space="preserve"> </w:t>
                  </w:r>
                </w:p>
                <w:p w14:paraId="1804BD05" w14:textId="77777777" w:rsidR="009702E2" w:rsidRDefault="00D07D32">
                  <w:pPr>
                    <w:spacing w:after="0"/>
                  </w:pPr>
                  <w:r>
                    <w:rPr>
                      <w:rFonts w:ascii="Courier New" w:eastAsia="Courier New" w:hAnsi="Courier New" w:cs="Courier New"/>
                      <w:sz w:val="19"/>
                    </w:rPr>
                    <w:t xml:space="preserve"> </w:t>
                  </w:r>
                  <w:r>
                    <w:rPr>
                      <w:rFonts w:ascii="Times New Roman" w:eastAsia="Times New Roman" w:hAnsi="Times New Roman" w:cs="Times New Roman"/>
                      <w:sz w:val="24"/>
                    </w:rPr>
                    <w:t xml:space="preserve"> </w:t>
                  </w:r>
                </w:p>
                <w:p w14:paraId="08D42F8D" w14:textId="77777777" w:rsidR="009702E2" w:rsidRDefault="00D07D32">
                  <w:pPr>
                    <w:spacing w:after="0" w:line="236" w:lineRule="auto"/>
                    <w:ind w:right="760"/>
                  </w:pPr>
                  <w:r>
                    <w:rPr>
                      <w:rFonts w:ascii="Courier New" w:eastAsia="Courier New" w:hAnsi="Courier New" w:cs="Courier New"/>
                      <w:sz w:val="19"/>
                    </w:rPr>
                    <w:t>M1 : n=2 -&gt; 1, n=5 -&gt; 10, n=10 -&gt; 45, n=50 -&gt; 1225   (= n(n-1)/2)</w:t>
                  </w:r>
                  <w:r>
                    <w:rPr>
                      <w:rFonts w:ascii="Times New Roman" w:eastAsia="Times New Roman" w:hAnsi="Times New Roman" w:cs="Times New Roman"/>
                      <w:sz w:val="24"/>
                    </w:rPr>
                    <w:t xml:space="preserve"> </w:t>
                  </w:r>
                  <w:r>
                    <w:rPr>
                      <w:rFonts w:ascii="Courier New" w:eastAsia="Courier New" w:hAnsi="Courier New" w:cs="Courier New"/>
                      <w:sz w:val="19"/>
                    </w:rPr>
                    <w:t>M4 current : T(2..32) = 6, 28, 120, 496, 2016          (= 2n^2 - n)</w:t>
                  </w:r>
                  <w:r>
                    <w:rPr>
                      <w:rFonts w:ascii="Times New Roman" w:eastAsia="Times New Roman" w:hAnsi="Times New Roman" w:cs="Times New Roman"/>
                      <w:sz w:val="24"/>
                    </w:rPr>
                    <w:t xml:space="preserve"> </w:t>
                  </w:r>
                </w:p>
                <w:p w14:paraId="4F30F9AE" w14:textId="77777777" w:rsidR="009702E2" w:rsidRDefault="00D07D32">
                  <w:pPr>
                    <w:spacing w:after="0" w:line="243" w:lineRule="auto"/>
                    <w:ind w:right="141"/>
                  </w:pPr>
                  <w:r>
                    <w:rPr>
                      <w:rFonts w:ascii="Courier New" w:eastAsia="Courier New" w:hAnsi="Courier New" w:cs="Courier New"/>
                      <w:sz w:val="19"/>
                    </w:rPr>
                    <w:t>M4 redesign: T(2..32) = 4, 12, 32, 80, 192             (= n log n + n)</w:t>
                  </w:r>
                  <w:r>
                    <w:rPr>
                      <w:rFonts w:ascii="Times New Roman" w:eastAsia="Times New Roman" w:hAnsi="Times New Roman" w:cs="Times New Roman"/>
                      <w:sz w:val="24"/>
                    </w:rPr>
                    <w:t xml:space="preserve"> </w:t>
                  </w:r>
                  <w:r>
                    <w:rPr>
                      <w:rFonts w:ascii="Courier New" w:eastAsia="Courier New" w:hAnsi="Courier New" w:cs="Courier New"/>
                      <w:sz w:val="19"/>
                    </w:rPr>
                    <w:t>M5         : T(2..32) = 4, 16, 56, 176, 512            (= n + (n/2)(log^2 n + log n))</w:t>
                  </w:r>
                  <w:r>
                    <w:rPr>
                      <w:rFonts w:ascii="Times New Roman" w:eastAsia="Times New Roman" w:hAnsi="Times New Roman" w:cs="Times New Roman"/>
                      <w:sz w:val="24"/>
                    </w:rPr>
                    <w:t xml:space="preserve"> </w:t>
                  </w:r>
                </w:p>
                <w:p w14:paraId="24E770AA" w14:textId="77777777" w:rsidR="009702E2" w:rsidRDefault="00D07D32">
                  <w:pPr>
                    <w:spacing w:after="0"/>
                    <w:ind w:right="597"/>
                  </w:pPr>
                  <w:r>
                    <w:rPr>
                      <w:rFonts w:ascii="Courier New" w:eastAsia="Courier New" w:hAnsi="Courier New" w:cs="Courier New"/>
                      <w:sz w:val="19"/>
                    </w:rPr>
                    <w:t>S2         : T(2..32) = 2, 3, 4, 5, 6                  (= log2 n + 1)</w:t>
                  </w:r>
                  <w:r>
                    <w:rPr>
                      <w:rFonts w:ascii="Times New Roman" w:eastAsia="Times New Roman" w:hAnsi="Times New Roman" w:cs="Times New Roman"/>
                      <w:sz w:val="24"/>
                    </w:rPr>
                    <w:t xml:space="preserve"> </w:t>
                  </w:r>
                  <w:r>
                    <w:rPr>
                      <w:rFonts w:ascii="Courier New" w:eastAsia="Courier New" w:hAnsi="Courier New" w:cs="Courier New"/>
                      <w:sz w:val="19"/>
                    </w:rPr>
                    <w:t>n = 10^6   : M1 = 499,999,500,000 ; M4 current = 1,999,999,000,000</w:t>
                  </w:r>
                  <w:r>
                    <w:rPr>
                      <w:rFonts w:ascii="Times New Roman" w:eastAsia="Times New Roman" w:hAnsi="Times New Roman" w:cs="Times New Roman"/>
                      <w:sz w:val="24"/>
                    </w:rPr>
                    <w:t xml:space="preserve"> </w:t>
                  </w:r>
                  <w:r>
                    <w:rPr>
                      <w:rFonts w:ascii="Courier New" w:eastAsia="Courier New" w:hAnsi="Courier New" w:cs="Courier New"/>
                      <w:sz w:val="19"/>
                    </w:rPr>
                    <w:t xml:space="preserve">             M4 redesign = 20,931,568 ; M5 = 209,599,497</w:t>
                  </w:r>
                  <w:r>
                    <w:rPr>
                      <w:rFonts w:ascii="Times New Roman" w:eastAsia="Times New Roman" w:hAnsi="Times New Roman" w:cs="Times New Roman"/>
                      <w:sz w:val="24"/>
                    </w:rPr>
                    <w:t xml:space="preserve"> </w:t>
                  </w:r>
                  <w:r>
                    <w:rPr>
                      <w:rFonts w:ascii="Courier New" w:eastAsia="Courier New" w:hAnsi="Courier New" w:cs="Courier New"/>
                      <w:sz w:val="19"/>
                    </w:rPr>
                    <w:t xml:space="preserve">             report generator = 3,000,199,315,736</w:t>
                  </w:r>
                  <w:r>
                    <w:rPr>
                      <w:rFonts w:ascii="Times New Roman" w:eastAsia="Times New Roman" w:hAnsi="Times New Roman" w:cs="Times New Roman"/>
                      <w:sz w:val="24"/>
                    </w:rPr>
                    <w:t xml:space="preserve"> </w:t>
                  </w:r>
                </w:p>
              </w:tc>
            </w:tr>
          </w:tbl>
          <w:p w14:paraId="0B39CAC4" w14:textId="77777777" w:rsidR="009702E2" w:rsidRDefault="009702E2"/>
        </w:tc>
      </w:tr>
    </w:tbl>
    <w:p w14:paraId="6652A343" w14:textId="77777777" w:rsidR="009702E2" w:rsidRDefault="00D07D32">
      <w:pPr>
        <w:spacing w:after="57"/>
      </w:pPr>
      <w:r>
        <w:rPr>
          <w:rFonts w:ascii="Times New Roman" w:eastAsia="Times New Roman" w:hAnsi="Times New Roman" w:cs="Times New Roman"/>
          <w:sz w:val="24"/>
        </w:rPr>
        <w:t xml:space="preserve"> </w:t>
      </w:r>
    </w:p>
    <w:p w14:paraId="0B4E3DCD" w14:textId="77777777" w:rsidR="009702E2" w:rsidRDefault="00D07D32">
      <w:pPr>
        <w:spacing w:after="122" w:line="300" w:lineRule="auto"/>
        <w:ind w:left="-5" w:hanging="10"/>
        <w:jc w:val="both"/>
      </w:pPr>
      <w:r>
        <w:rPr>
          <w:rFonts w:ascii="Times New Roman" w:eastAsia="Times New Roman" w:hAnsi="Times New Roman" w:cs="Times New Roman"/>
          <w:sz w:val="24"/>
        </w:rPr>
        <w:t xml:space="preserve">The simulation agrees with every derived formula, which confirms the results used in Parts (b), (c), (d) and (g). </w:t>
      </w:r>
    </w:p>
    <w:p w14:paraId="53A589A2" w14:textId="77777777" w:rsidR="009702E2" w:rsidRDefault="00D07D32">
      <w:pPr>
        <w:pStyle w:val="Heading2"/>
        <w:ind w:left="-5"/>
      </w:pPr>
      <w:r>
        <w:t>Appendix B: Formula Sheet Used in this Assignment</w:t>
      </w:r>
      <w:r>
        <w:rPr>
          <w:b w:val="0"/>
          <w:color w:val="2E74B5"/>
        </w:rPr>
        <w:t xml:space="preserve"> </w:t>
      </w:r>
    </w:p>
    <w:p w14:paraId="109DF37B" w14:textId="77777777" w:rsidR="009702E2" w:rsidRDefault="00D07D32">
      <w:pPr>
        <w:spacing w:after="208"/>
        <w:ind w:left="-29" w:right="-25"/>
      </w:pPr>
      <w:r>
        <w:rPr>
          <w:noProof/>
        </w:rPr>
        <mc:AlternateContent>
          <mc:Choice Requires="wpg">
            <w:drawing>
              <wp:inline distT="0" distB="0" distL="0" distR="0" wp14:anchorId="19AA5093" wp14:editId="35E1E88D">
                <wp:extent cx="5769229" cy="12192"/>
                <wp:effectExtent l="0" t="0" r="0" b="0"/>
                <wp:docPr id="59114" name="Group 59114"/>
                <wp:cNvGraphicFramePr/>
                <a:graphic xmlns:a="http://schemas.openxmlformats.org/drawingml/2006/main">
                  <a:graphicData uri="http://schemas.microsoft.com/office/word/2010/wordprocessingGroup">
                    <wpg:wgp>
                      <wpg:cNvGrpSpPr/>
                      <wpg:grpSpPr>
                        <a:xfrm>
                          <a:off x="0" y="0"/>
                          <a:ext cx="5769229" cy="12192"/>
                          <a:chOff x="0" y="0"/>
                          <a:chExt cx="5769229" cy="12192"/>
                        </a:xfrm>
                      </wpg:grpSpPr>
                      <wps:wsp>
                        <wps:cNvPr id="66916" name="Shape 66916"/>
                        <wps:cNvSpPr/>
                        <wps:spPr>
                          <a:xfrm>
                            <a:off x="0" y="0"/>
                            <a:ext cx="5769229" cy="12192"/>
                          </a:xfrm>
                          <a:custGeom>
                            <a:avLst/>
                            <a:gdLst/>
                            <a:ahLst/>
                            <a:cxnLst/>
                            <a:rect l="0" t="0" r="0" b="0"/>
                            <a:pathLst>
                              <a:path w="5769229" h="12192">
                                <a:moveTo>
                                  <a:pt x="0" y="0"/>
                                </a:moveTo>
                                <a:lnTo>
                                  <a:pt x="5769229" y="0"/>
                                </a:lnTo>
                                <a:lnTo>
                                  <a:pt x="5769229"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59114" style="width:454.27pt;height:0.960022pt;mso-position-horizontal-relative:char;mso-position-vertical-relative:line" coordsize="57692,121">
                <v:shape id="Shape 66917" style="position:absolute;width:57692;height:121;left:0;top:0;" coordsize="5769229,12192" path="m0,0l5769229,0l5769229,12192l0,12192l0,0">
                  <v:stroke weight="0pt" endcap="flat" joinstyle="miter" miterlimit="10" on="false" color="#000000" opacity="0"/>
                  <v:fill on="true" color="#1f3864"/>
                </v:shape>
              </v:group>
            </w:pict>
          </mc:Fallback>
        </mc:AlternateContent>
      </w:r>
    </w:p>
    <w:tbl>
      <w:tblPr>
        <w:tblStyle w:val="TableGrid"/>
        <w:tblW w:w="9026" w:type="dxa"/>
        <w:tblInd w:w="6" w:type="dxa"/>
        <w:tblCellMar>
          <w:top w:w="105" w:type="dxa"/>
          <w:left w:w="89" w:type="dxa"/>
          <w:bottom w:w="0" w:type="dxa"/>
          <w:right w:w="65" w:type="dxa"/>
        </w:tblCellMar>
        <w:tblLook w:val="04A0" w:firstRow="1" w:lastRow="0" w:firstColumn="1" w:lastColumn="0" w:noHBand="0" w:noVBand="1"/>
      </w:tblPr>
      <w:tblGrid>
        <w:gridCol w:w="2800"/>
        <w:gridCol w:w="6226"/>
      </w:tblGrid>
      <w:tr w:rsidR="009702E2" w14:paraId="0071A55F" w14:textId="77777777">
        <w:trPr>
          <w:trHeight w:val="351"/>
        </w:trPr>
        <w:tc>
          <w:tcPr>
            <w:tcW w:w="2800" w:type="dxa"/>
            <w:tcBorders>
              <w:top w:val="single" w:sz="4" w:space="0" w:color="808080"/>
              <w:left w:val="single" w:sz="4" w:space="0" w:color="808080"/>
              <w:bottom w:val="single" w:sz="4" w:space="0" w:color="808080"/>
              <w:right w:val="single" w:sz="4" w:space="0" w:color="808080"/>
            </w:tcBorders>
            <w:shd w:val="clear" w:color="auto" w:fill="1F3864"/>
          </w:tcPr>
          <w:p w14:paraId="1692712E" w14:textId="77777777" w:rsidR="009702E2" w:rsidRDefault="00D07D32">
            <w:pPr>
              <w:spacing w:after="0"/>
              <w:ind w:right="21"/>
              <w:jc w:val="center"/>
            </w:pPr>
            <w:r>
              <w:rPr>
                <w:rFonts w:ascii="Times New Roman" w:eastAsia="Times New Roman" w:hAnsi="Times New Roman" w:cs="Times New Roman"/>
                <w:b/>
                <w:color w:val="FFFFFF"/>
                <w:sz w:val="21"/>
              </w:rPr>
              <w:t>Topic</w:t>
            </w:r>
            <w:r>
              <w:rPr>
                <w:rFonts w:ascii="Times New Roman" w:eastAsia="Times New Roman" w:hAnsi="Times New Roman" w:cs="Times New Roman"/>
                <w:color w:val="FFFFFF"/>
                <w:sz w:val="24"/>
              </w:rPr>
              <w:t xml:space="preserve"> </w:t>
            </w:r>
          </w:p>
        </w:tc>
        <w:tc>
          <w:tcPr>
            <w:tcW w:w="6225" w:type="dxa"/>
            <w:tcBorders>
              <w:top w:val="single" w:sz="4" w:space="0" w:color="808080"/>
              <w:left w:val="single" w:sz="4" w:space="0" w:color="808080"/>
              <w:bottom w:val="single" w:sz="4" w:space="0" w:color="808080"/>
              <w:right w:val="single" w:sz="4" w:space="0" w:color="808080"/>
            </w:tcBorders>
            <w:shd w:val="clear" w:color="auto" w:fill="1F3864"/>
          </w:tcPr>
          <w:p w14:paraId="0B0CADBB" w14:textId="77777777" w:rsidR="009702E2" w:rsidRDefault="00D07D32">
            <w:pPr>
              <w:spacing w:after="0"/>
              <w:ind w:right="26"/>
              <w:jc w:val="center"/>
            </w:pPr>
            <w:r>
              <w:rPr>
                <w:rFonts w:ascii="Times New Roman" w:eastAsia="Times New Roman" w:hAnsi="Times New Roman" w:cs="Times New Roman"/>
                <w:b/>
                <w:color w:val="FFFFFF"/>
                <w:sz w:val="21"/>
              </w:rPr>
              <w:t>Formula</w:t>
            </w:r>
            <w:r>
              <w:rPr>
                <w:rFonts w:ascii="Times New Roman" w:eastAsia="Times New Roman" w:hAnsi="Times New Roman" w:cs="Times New Roman"/>
                <w:color w:val="FFFFFF"/>
                <w:sz w:val="24"/>
              </w:rPr>
              <w:t xml:space="preserve"> </w:t>
            </w:r>
          </w:p>
        </w:tc>
      </w:tr>
      <w:tr w:rsidR="009702E2" w14:paraId="6DBD6E73" w14:textId="77777777">
        <w:trPr>
          <w:trHeight w:val="392"/>
        </w:trPr>
        <w:tc>
          <w:tcPr>
            <w:tcW w:w="2800" w:type="dxa"/>
            <w:tcBorders>
              <w:top w:val="single" w:sz="4" w:space="0" w:color="808080"/>
              <w:left w:val="single" w:sz="4" w:space="0" w:color="808080"/>
              <w:bottom w:val="single" w:sz="4" w:space="0" w:color="808080"/>
              <w:right w:val="single" w:sz="4" w:space="0" w:color="808080"/>
            </w:tcBorders>
          </w:tcPr>
          <w:p w14:paraId="22E1D719" w14:textId="77777777" w:rsidR="009702E2" w:rsidRDefault="00D07D32">
            <w:pPr>
              <w:spacing w:after="0"/>
              <w:ind w:left="1"/>
            </w:pPr>
            <w:r>
              <w:rPr>
                <w:rFonts w:ascii="Times New Roman" w:eastAsia="Times New Roman" w:hAnsi="Times New Roman" w:cs="Times New Roman"/>
                <w:sz w:val="21"/>
              </w:rPr>
              <w:lastRenderedPageBreak/>
              <w:t>Arithmetic series</w:t>
            </w:r>
            <w:r>
              <w:rPr>
                <w:rFonts w:ascii="Times New Roman" w:eastAsia="Times New Roman" w:hAnsi="Times New Roman" w:cs="Times New Roman"/>
                <w:sz w:val="24"/>
              </w:rPr>
              <w:t xml:space="preserve"> </w:t>
            </w:r>
          </w:p>
        </w:tc>
        <w:tc>
          <w:tcPr>
            <w:tcW w:w="6225" w:type="dxa"/>
            <w:tcBorders>
              <w:top w:val="single" w:sz="4" w:space="0" w:color="808080"/>
              <w:left w:val="single" w:sz="4" w:space="0" w:color="808080"/>
              <w:bottom w:val="single" w:sz="4" w:space="0" w:color="808080"/>
              <w:right w:val="single" w:sz="4" w:space="0" w:color="808080"/>
            </w:tcBorders>
          </w:tcPr>
          <w:p w14:paraId="4D05ACA7" w14:textId="77777777" w:rsidR="009702E2" w:rsidRDefault="00D07D32">
            <w:pPr>
              <w:spacing w:after="0"/>
            </w:pPr>
            <w:r>
              <w:rPr>
                <w:rFonts w:ascii="Times New Roman" w:eastAsia="Times New Roman" w:hAnsi="Times New Roman" w:cs="Times New Roman"/>
                <w:sz w:val="21"/>
              </w:rPr>
              <w:t>Σ (k = 1 to m) k = m(m + 1)/2</w:t>
            </w:r>
            <w:r>
              <w:rPr>
                <w:rFonts w:ascii="Times New Roman" w:eastAsia="Times New Roman" w:hAnsi="Times New Roman" w:cs="Times New Roman"/>
                <w:sz w:val="24"/>
              </w:rPr>
              <w:t xml:space="preserve"> </w:t>
            </w:r>
          </w:p>
        </w:tc>
      </w:tr>
      <w:tr w:rsidR="009702E2" w14:paraId="4F53D7A5" w14:textId="77777777">
        <w:trPr>
          <w:trHeight w:val="372"/>
        </w:trPr>
        <w:tc>
          <w:tcPr>
            <w:tcW w:w="2800" w:type="dxa"/>
            <w:tcBorders>
              <w:top w:val="single" w:sz="4" w:space="0" w:color="808080"/>
              <w:left w:val="single" w:sz="4" w:space="0" w:color="808080"/>
              <w:bottom w:val="single" w:sz="4" w:space="0" w:color="808080"/>
              <w:right w:val="single" w:sz="4" w:space="0" w:color="808080"/>
            </w:tcBorders>
          </w:tcPr>
          <w:p w14:paraId="174329F7" w14:textId="77777777" w:rsidR="009702E2" w:rsidRDefault="00D07D32">
            <w:pPr>
              <w:spacing w:after="0"/>
              <w:ind w:left="1"/>
            </w:pPr>
            <w:r>
              <w:rPr>
                <w:rFonts w:ascii="Times New Roman" w:eastAsia="Times New Roman" w:hAnsi="Times New Roman" w:cs="Times New Roman"/>
                <w:sz w:val="21"/>
              </w:rPr>
              <w:t>Geometric series</w:t>
            </w:r>
            <w:r>
              <w:rPr>
                <w:rFonts w:ascii="Times New Roman" w:eastAsia="Times New Roman" w:hAnsi="Times New Roman" w:cs="Times New Roman"/>
                <w:sz w:val="24"/>
              </w:rPr>
              <w:t xml:space="preserve"> </w:t>
            </w:r>
          </w:p>
        </w:tc>
        <w:tc>
          <w:tcPr>
            <w:tcW w:w="6225" w:type="dxa"/>
            <w:tcBorders>
              <w:top w:val="single" w:sz="4" w:space="0" w:color="808080"/>
              <w:left w:val="single" w:sz="4" w:space="0" w:color="808080"/>
              <w:bottom w:val="single" w:sz="4" w:space="0" w:color="808080"/>
              <w:right w:val="single" w:sz="4" w:space="0" w:color="808080"/>
            </w:tcBorders>
          </w:tcPr>
          <w:p w14:paraId="06ADA9B2" w14:textId="77777777" w:rsidR="009702E2" w:rsidRDefault="00D07D32">
            <w:pPr>
              <w:spacing w:after="0"/>
            </w:pPr>
            <w:r>
              <w:rPr>
                <w:rFonts w:ascii="Times New Roman" w:eastAsia="Times New Roman" w:hAnsi="Times New Roman" w:cs="Times New Roman"/>
                <w:sz w:val="21"/>
              </w:rPr>
              <w:t>Σ (t = 0 to k−1) rᵗ = (rᵏ − 1)/(r − 1), r ≠ 1; for r = 2: 2ᵏ − 1</w:t>
            </w:r>
            <w:r>
              <w:rPr>
                <w:rFonts w:ascii="Times New Roman" w:eastAsia="Times New Roman" w:hAnsi="Times New Roman" w:cs="Times New Roman"/>
                <w:sz w:val="24"/>
              </w:rPr>
              <w:t xml:space="preserve"> </w:t>
            </w:r>
          </w:p>
        </w:tc>
      </w:tr>
      <w:tr w:rsidR="009702E2" w14:paraId="30219763" w14:textId="77777777">
        <w:trPr>
          <w:trHeight w:val="372"/>
        </w:trPr>
        <w:tc>
          <w:tcPr>
            <w:tcW w:w="2800" w:type="dxa"/>
            <w:tcBorders>
              <w:top w:val="single" w:sz="4" w:space="0" w:color="808080"/>
              <w:left w:val="single" w:sz="4" w:space="0" w:color="808080"/>
              <w:bottom w:val="single" w:sz="4" w:space="0" w:color="808080"/>
              <w:right w:val="single" w:sz="4" w:space="0" w:color="808080"/>
            </w:tcBorders>
          </w:tcPr>
          <w:p w14:paraId="5E84C7CE" w14:textId="77777777" w:rsidR="009702E2" w:rsidRDefault="00D07D32">
            <w:pPr>
              <w:spacing w:after="0"/>
              <w:ind w:left="1"/>
            </w:pPr>
            <w:r>
              <w:rPr>
                <w:rFonts w:ascii="Times New Roman" w:eastAsia="Times New Roman" w:hAnsi="Times New Roman" w:cs="Times New Roman"/>
                <w:sz w:val="21"/>
              </w:rPr>
              <w:t>Logarithm identity</w:t>
            </w:r>
            <w:r>
              <w:rPr>
                <w:rFonts w:ascii="Times New Roman" w:eastAsia="Times New Roman" w:hAnsi="Times New Roman" w:cs="Times New Roman"/>
                <w:sz w:val="24"/>
              </w:rPr>
              <w:t xml:space="preserve"> </w:t>
            </w:r>
          </w:p>
        </w:tc>
        <w:tc>
          <w:tcPr>
            <w:tcW w:w="6225" w:type="dxa"/>
            <w:tcBorders>
              <w:top w:val="single" w:sz="4" w:space="0" w:color="808080"/>
              <w:left w:val="single" w:sz="4" w:space="0" w:color="808080"/>
              <w:bottom w:val="single" w:sz="4" w:space="0" w:color="808080"/>
              <w:right w:val="single" w:sz="4" w:space="0" w:color="808080"/>
            </w:tcBorders>
          </w:tcPr>
          <w:p w14:paraId="26F21523" w14:textId="77777777" w:rsidR="009702E2" w:rsidRDefault="00D07D32">
            <w:pPr>
              <w:spacing w:after="0"/>
            </w:pPr>
            <w:r>
              <w:rPr>
                <w:rFonts w:ascii="Times New Roman" w:eastAsia="Times New Roman" w:hAnsi="Times New Roman" w:cs="Times New Roman"/>
                <w:sz w:val="21"/>
              </w:rPr>
              <w:t>2^(log₂ n) = n;  log_b a = ln a / ln b;  a^(log_b n) = n^(log_b a)</w:t>
            </w:r>
            <w:r>
              <w:rPr>
                <w:rFonts w:ascii="Times New Roman" w:eastAsia="Times New Roman" w:hAnsi="Times New Roman" w:cs="Times New Roman"/>
                <w:sz w:val="24"/>
              </w:rPr>
              <w:t xml:space="preserve"> </w:t>
            </w:r>
          </w:p>
        </w:tc>
      </w:tr>
      <w:tr w:rsidR="009702E2" w14:paraId="57E7EEE9" w14:textId="77777777">
        <w:trPr>
          <w:trHeight w:val="377"/>
        </w:trPr>
        <w:tc>
          <w:tcPr>
            <w:tcW w:w="2800" w:type="dxa"/>
            <w:tcBorders>
              <w:top w:val="single" w:sz="4" w:space="0" w:color="808080"/>
              <w:left w:val="single" w:sz="4" w:space="0" w:color="808080"/>
              <w:bottom w:val="single" w:sz="4" w:space="0" w:color="808080"/>
              <w:right w:val="single" w:sz="4" w:space="0" w:color="808080"/>
            </w:tcBorders>
          </w:tcPr>
          <w:p w14:paraId="13B9893C" w14:textId="77777777" w:rsidR="009702E2" w:rsidRDefault="00D07D32">
            <w:pPr>
              <w:spacing w:after="0"/>
              <w:ind w:left="1"/>
            </w:pPr>
            <w:r>
              <w:rPr>
                <w:rFonts w:ascii="Times New Roman" w:eastAsia="Times New Roman" w:hAnsi="Times New Roman" w:cs="Times New Roman"/>
                <w:sz w:val="21"/>
              </w:rPr>
              <w:t>Number of halvings</w:t>
            </w:r>
            <w:r>
              <w:rPr>
                <w:rFonts w:ascii="Times New Roman" w:eastAsia="Times New Roman" w:hAnsi="Times New Roman" w:cs="Times New Roman"/>
                <w:sz w:val="24"/>
              </w:rPr>
              <w:t xml:space="preserve"> </w:t>
            </w:r>
          </w:p>
        </w:tc>
        <w:tc>
          <w:tcPr>
            <w:tcW w:w="6225" w:type="dxa"/>
            <w:tcBorders>
              <w:top w:val="single" w:sz="4" w:space="0" w:color="808080"/>
              <w:left w:val="single" w:sz="4" w:space="0" w:color="808080"/>
              <w:bottom w:val="single" w:sz="4" w:space="0" w:color="808080"/>
              <w:right w:val="single" w:sz="4" w:space="0" w:color="808080"/>
            </w:tcBorders>
          </w:tcPr>
          <w:p w14:paraId="4FD27539" w14:textId="77777777" w:rsidR="009702E2" w:rsidRDefault="00D07D32">
            <w:pPr>
              <w:spacing w:after="0"/>
            </w:pPr>
            <w:r>
              <w:rPr>
                <w:rFonts w:ascii="Times New Roman" w:eastAsia="Times New Roman" w:hAnsi="Times New Roman" w:cs="Times New Roman"/>
                <w:sz w:val="21"/>
              </w:rPr>
              <w:t xml:space="preserve">n/2ⁱ = 1 </w:t>
            </w:r>
            <w:r>
              <w:rPr>
                <w:rFonts w:ascii="Cambria Math" w:eastAsia="Cambria Math" w:hAnsi="Cambria Math" w:cs="Cambria Math"/>
                <w:sz w:val="21"/>
              </w:rPr>
              <w:t>⇒</w:t>
            </w:r>
            <w:r>
              <w:rPr>
                <w:rFonts w:ascii="Times New Roman" w:eastAsia="Times New Roman" w:hAnsi="Times New Roman" w:cs="Times New Roman"/>
                <w:sz w:val="21"/>
              </w:rPr>
              <w:t xml:space="preserve"> i = log₂ n</w:t>
            </w:r>
            <w:r>
              <w:rPr>
                <w:rFonts w:ascii="Times New Roman" w:eastAsia="Times New Roman" w:hAnsi="Times New Roman" w:cs="Times New Roman"/>
                <w:sz w:val="24"/>
              </w:rPr>
              <w:t xml:space="preserve"> </w:t>
            </w:r>
          </w:p>
        </w:tc>
      </w:tr>
      <w:tr w:rsidR="009702E2" w14:paraId="17B140D5" w14:textId="77777777">
        <w:trPr>
          <w:trHeight w:val="370"/>
        </w:trPr>
        <w:tc>
          <w:tcPr>
            <w:tcW w:w="2800" w:type="dxa"/>
            <w:tcBorders>
              <w:top w:val="single" w:sz="4" w:space="0" w:color="808080"/>
              <w:left w:val="single" w:sz="4" w:space="0" w:color="808080"/>
              <w:bottom w:val="single" w:sz="4" w:space="0" w:color="808080"/>
              <w:right w:val="single" w:sz="4" w:space="0" w:color="808080"/>
            </w:tcBorders>
          </w:tcPr>
          <w:p w14:paraId="77C54D5D" w14:textId="77777777" w:rsidR="009702E2" w:rsidRDefault="00D07D32">
            <w:pPr>
              <w:spacing w:after="0"/>
              <w:ind w:left="1"/>
            </w:pPr>
            <w:r>
              <w:rPr>
                <w:rFonts w:ascii="Times New Roman" w:eastAsia="Times New Roman" w:hAnsi="Times New Roman" w:cs="Times New Roman"/>
                <w:sz w:val="21"/>
              </w:rPr>
              <w:t>Master Theorem</w:t>
            </w:r>
            <w:r>
              <w:rPr>
                <w:rFonts w:ascii="Times New Roman" w:eastAsia="Times New Roman" w:hAnsi="Times New Roman" w:cs="Times New Roman"/>
                <w:sz w:val="24"/>
              </w:rPr>
              <w:t xml:space="preserve"> </w:t>
            </w:r>
          </w:p>
        </w:tc>
        <w:tc>
          <w:tcPr>
            <w:tcW w:w="6225" w:type="dxa"/>
            <w:tcBorders>
              <w:top w:val="single" w:sz="4" w:space="0" w:color="808080"/>
              <w:left w:val="single" w:sz="4" w:space="0" w:color="808080"/>
              <w:bottom w:val="single" w:sz="4" w:space="0" w:color="808080"/>
              <w:right w:val="single" w:sz="4" w:space="0" w:color="808080"/>
            </w:tcBorders>
          </w:tcPr>
          <w:p w14:paraId="6735D820" w14:textId="77777777" w:rsidR="009702E2" w:rsidRDefault="00D07D32">
            <w:pPr>
              <w:spacing w:after="0"/>
            </w:pPr>
            <w:r>
              <w:rPr>
                <w:rFonts w:ascii="Times New Roman" w:eastAsia="Times New Roman" w:hAnsi="Times New Roman" w:cs="Times New Roman"/>
                <w:sz w:val="21"/>
              </w:rPr>
              <w:t>T(n) = aT(n/b) + f(n); compare f(n) with n^(log_b a)</w:t>
            </w:r>
            <w:r>
              <w:rPr>
                <w:rFonts w:ascii="Times New Roman" w:eastAsia="Times New Roman" w:hAnsi="Times New Roman" w:cs="Times New Roman"/>
                <w:sz w:val="24"/>
              </w:rPr>
              <w:t xml:space="preserve"> </w:t>
            </w:r>
          </w:p>
        </w:tc>
      </w:tr>
      <w:tr w:rsidR="009702E2" w14:paraId="1D70A6A2" w14:textId="77777777">
        <w:trPr>
          <w:trHeight w:val="377"/>
        </w:trPr>
        <w:tc>
          <w:tcPr>
            <w:tcW w:w="2800" w:type="dxa"/>
            <w:tcBorders>
              <w:top w:val="single" w:sz="4" w:space="0" w:color="808080"/>
              <w:left w:val="single" w:sz="4" w:space="0" w:color="808080"/>
              <w:bottom w:val="single" w:sz="4" w:space="0" w:color="808080"/>
              <w:right w:val="single" w:sz="4" w:space="0" w:color="808080"/>
            </w:tcBorders>
          </w:tcPr>
          <w:p w14:paraId="0610F2DD" w14:textId="77777777" w:rsidR="009702E2" w:rsidRDefault="00D07D32">
            <w:pPr>
              <w:spacing w:after="0"/>
              <w:ind w:left="1"/>
            </w:pPr>
            <w:r>
              <w:rPr>
                <w:rFonts w:ascii="Times New Roman" w:eastAsia="Times New Roman" w:hAnsi="Times New Roman" w:cs="Times New Roman"/>
                <w:sz w:val="21"/>
              </w:rPr>
              <w:t>Extended Case 2</w:t>
            </w:r>
            <w:r>
              <w:rPr>
                <w:rFonts w:ascii="Times New Roman" w:eastAsia="Times New Roman" w:hAnsi="Times New Roman" w:cs="Times New Roman"/>
                <w:sz w:val="24"/>
              </w:rPr>
              <w:t xml:space="preserve"> </w:t>
            </w:r>
          </w:p>
        </w:tc>
        <w:tc>
          <w:tcPr>
            <w:tcW w:w="6225" w:type="dxa"/>
            <w:tcBorders>
              <w:top w:val="single" w:sz="4" w:space="0" w:color="808080"/>
              <w:left w:val="single" w:sz="4" w:space="0" w:color="808080"/>
              <w:bottom w:val="single" w:sz="4" w:space="0" w:color="808080"/>
              <w:right w:val="single" w:sz="4" w:space="0" w:color="808080"/>
            </w:tcBorders>
          </w:tcPr>
          <w:p w14:paraId="5341C6B3" w14:textId="77777777" w:rsidR="009702E2" w:rsidRDefault="00D07D32">
            <w:pPr>
              <w:spacing w:after="0"/>
            </w:pPr>
            <w:r>
              <w:rPr>
                <w:rFonts w:ascii="Times New Roman" w:eastAsia="Times New Roman" w:hAnsi="Times New Roman" w:cs="Times New Roman"/>
                <w:sz w:val="21"/>
              </w:rPr>
              <w:t xml:space="preserve">f(n) = Θ(n^(log_b a) logᵏ n), k ≥ 0 </w:t>
            </w:r>
            <w:r>
              <w:rPr>
                <w:rFonts w:ascii="Cambria Math" w:eastAsia="Cambria Math" w:hAnsi="Cambria Math" w:cs="Cambria Math"/>
                <w:sz w:val="21"/>
              </w:rPr>
              <w:t>⇒</w:t>
            </w:r>
            <w:r>
              <w:rPr>
                <w:rFonts w:ascii="Times New Roman" w:eastAsia="Times New Roman" w:hAnsi="Times New Roman" w:cs="Times New Roman"/>
                <w:sz w:val="21"/>
              </w:rPr>
              <w:t xml:space="preserve"> T(n) = Θ(n^(log_b a) logᵏ⁺¹ n)</w:t>
            </w:r>
            <w:r>
              <w:rPr>
                <w:rFonts w:ascii="Times New Roman" w:eastAsia="Times New Roman" w:hAnsi="Times New Roman" w:cs="Times New Roman"/>
                <w:sz w:val="24"/>
              </w:rPr>
              <w:t xml:space="preserve"> </w:t>
            </w:r>
          </w:p>
        </w:tc>
      </w:tr>
      <w:tr w:rsidR="009702E2" w14:paraId="7524E1C4" w14:textId="77777777">
        <w:trPr>
          <w:trHeight w:val="372"/>
        </w:trPr>
        <w:tc>
          <w:tcPr>
            <w:tcW w:w="2800" w:type="dxa"/>
            <w:tcBorders>
              <w:top w:val="single" w:sz="4" w:space="0" w:color="808080"/>
              <w:left w:val="single" w:sz="4" w:space="0" w:color="808080"/>
              <w:bottom w:val="single" w:sz="4" w:space="0" w:color="808080"/>
              <w:right w:val="single" w:sz="4" w:space="0" w:color="808080"/>
            </w:tcBorders>
          </w:tcPr>
          <w:p w14:paraId="05B55405" w14:textId="77777777" w:rsidR="009702E2" w:rsidRDefault="00D07D32">
            <w:pPr>
              <w:spacing w:after="0"/>
              <w:ind w:left="1"/>
            </w:pPr>
            <w:r>
              <w:rPr>
                <w:rFonts w:ascii="Times New Roman" w:eastAsia="Times New Roman" w:hAnsi="Times New Roman" w:cs="Times New Roman"/>
                <w:sz w:val="21"/>
              </w:rPr>
              <w:t>Sum for binary-search average</w:t>
            </w:r>
            <w:r>
              <w:rPr>
                <w:rFonts w:ascii="Times New Roman" w:eastAsia="Times New Roman" w:hAnsi="Times New Roman" w:cs="Times New Roman"/>
                <w:sz w:val="24"/>
              </w:rPr>
              <w:t xml:space="preserve"> </w:t>
            </w:r>
          </w:p>
        </w:tc>
        <w:tc>
          <w:tcPr>
            <w:tcW w:w="6225" w:type="dxa"/>
            <w:tcBorders>
              <w:top w:val="single" w:sz="4" w:space="0" w:color="808080"/>
              <w:left w:val="single" w:sz="4" w:space="0" w:color="808080"/>
              <w:bottom w:val="single" w:sz="4" w:space="0" w:color="808080"/>
              <w:right w:val="single" w:sz="4" w:space="0" w:color="808080"/>
            </w:tcBorders>
          </w:tcPr>
          <w:p w14:paraId="1864FC04" w14:textId="77777777" w:rsidR="009702E2" w:rsidRDefault="00D07D32">
            <w:pPr>
              <w:spacing w:after="0"/>
            </w:pPr>
            <w:r>
              <w:rPr>
                <w:rFonts w:ascii="Times New Roman" w:eastAsia="Times New Roman" w:hAnsi="Times New Roman" w:cs="Times New Roman"/>
                <w:sz w:val="21"/>
              </w:rPr>
              <w:t>Σ (i = 1 to k) i·2ⁱ⁻¹ = (k − 1)2ᵏ + 1</w:t>
            </w:r>
            <w:r>
              <w:rPr>
                <w:rFonts w:ascii="Times New Roman" w:eastAsia="Times New Roman" w:hAnsi="Times New Roman" w:cs="Times New Roman"/>
                <w:sz w:val="24"/>
              </w:rPr>
              <w:t xml:space="preserve"> </w:t>
            </w:r>
          </w:p>
        </w:tc>
      </w:tr>
      <w:tr w:rsidR="009702E2" w14:paraId="62B6602C" w14:textId="77777777">
        <w:trPr>
          <w:trHeight w:val="373"/>
        </w:trPr>
        <w:tc>
          <w:tcPr>
            <w:tcW w:w="2800" w:type="dxa"/>
            <w:tcBorders>
              <w:top w:val="single" w:sz="4" w:space="0" w:color="808080"/>
              <w:left w:val="single" w:sz="4" w:space="0" w:color="808080"/>
              <w:bottom w:val="single" w:sz="4" w:space="0" w:color="808080"/>
              <w:right w:val="single" w:sz="4" w:space="0" w:color="808080"/>
            </w:tcBorders>
          </w:tcPr>
          <w:p w14:paraId="22F624E0" w14:textId="77777777" w:rsidR="009702E2" w:rsidRDefault="00D07D32">
            <w:pPr>
              <w:spacing w:after="0"/>
              <w:ind w:left="1"/>
            </w:pPr>
            <w:r>
              <w:rPr>
                <w:rFonts w:ascii="Times New Roman" w:eastAsia="Times New Roman" w:hAnsi="Times New Roman" w:cs="Times New Roman"/>
                <w:sz w:val="21"/>
              </w:rPr>
              <w:t>Growth order</w:t>
            </w:r>
            <w:r>
              <w:rPr>
                <w:rFonts w:ascii="Times New Roman" w:eastAsia="Times New Roman" w:hAnsi="Times New Roman" w:cs="Times New Roman"/>
                <w:sz w:val="24"/>
              </w:rPr>
              <w:t xml:space="preserve"> </w:t>
            </w:r>
          </w:p>
        </w:tc>
        <w:tc>
          <w:tcPr>
            <w:tcW w:w="6225" w:type="dxa"/>
            <w:tcBorders>
              <w:top w:val="single" w:sz="4" w:space="0" w:color="808080"/>
              <w:left w:val="single" w:sz="4" w:space="0" w:color="808080"/>
              <w:bottom w:val="single" w:sz="4" w:space="0" w:color="808080"/>
              <w:right w:val="single" w:sz="4" w:space="0" w:color="808080"/>
            </w:tcBorders>
          </w:tcPr>
          <w:p w14:paraId="57F164D7" w14:textId="77777777" w:rsidR="009702E2" w:rsidRDefault="00D07D32">
            <w:pPr>
              <w:spacing w:after="0"/>
            </w:pPr>
            <w:r>
              <w:rPr>
                <w:rFonts w:ascii="Times New Roman" w:eastAsia="Times New Roman" w:hAnsi="Times New Roman" w:cs="Times New Roman"/>
                <w:sz w:val="21"/>
              </w:rPr>
              <w:t>1 &lt; log n &lt; n &lt; n log n &lt; n log² n &lt; n² &lt; n³ &lt; 2ⁿ &lt; n!</w:t>
            </w:r>
            <w:r>
              <w:rPr>
                <w:rFonts w:ascii="Times New Roman" w:eastAsia="Times New Roman" w:hAnsi="Times New Roman" w:cs="Times New Roman"/>
                <w:sz w:val="24"/>
              </w:rPr>
              <w:t xml:space="preserve"> </w:t>
            </w:r>
          </w:p>
        </w:tc>
      </w:tr>
    </w:tbl>
    <w:p w14:paraId="0994708C" w14:textId="77777777" w:rsidR="009702E2" w:rsidRDefault="00D07D32">
      <w:pPr>
        <w:spacing w:after="162"/>
      </w:pPr>
      <w:r>
        <w:rPr>
          <w:rFonts w:ascii="Times New Roman" w:eastAsia="Times New Roman" w:hAnsi="Times New Roman" w:cs="Times New Roman"/>
          <w:sz w:val="24"/>
        </w:rPr>
        <w:t xml:space="preserve"> </w:t>
      </w:r>
    </w:p>
    <w:p w14:paraId="1EAE684E" w14:textId="77777777" w:rsidR="009702E2" w:rsidRDefault="00D07D32">
      <w:pPr>
        <w:spacing w:after="0"/>
        <w:ind w:left="-5" w:hanging="10"/>
      </w:pPr>
      <w:r>
        <w:rPr>
          <w:rFonts w:ascii="Times New Roman" w:eastAsia="Times New Roman" w:hAnsi="Times New Roman" w:cs="Times New Roman"/>
          <w:b/>
          <w:i/>
          <w:color w:val="1F4D78"/>
          <w:sz w:val="24"/>
        </w:rPr>
        <w:t>Growth-rate ladder at n = 10⁶ (for orientation)</w:t>
      </w:r>
      <w:r>
        <w:rPr>
          <w:rFonts w:ascii="Times New Roman" w:eastAsia="Times New Roman" w:hAnsi="Times New Roman" w:cs="Times New Roman"/>
          <w:color w:val="1F4D78"/>
          <w:sz w:val="24"/>
        </w:rPr>
        <w:t xml:space="preserve"> </w:t>
      </w:r>
    </w:p>
    <w:tbl>
      <w:tblPr>
        <w:tblStyle w:val="TableGrid"/>
        <w:tblW w:w="9025" w:type="dxa"/>
        <w:tblInd w:w="6" w:type="dxa"/>
        <w:tblCellMar>
          <w:top w:w="98" w:type="dxa"/>
          <w:left w:w="90" w:type="dxa"/>
          <w:bottom w:w="0" w:type="dxa"/>
          <w:right w:w="115" w:type="dxa"/>
        </w:tblCellMar>
        <w:tblLook w:val="04A0" w:firstRow="1" w:lastRow="0" w:firstColumn="1" w:lastColumn="0" w:noHBand="0" w:noVBand="1"/>
      </w:tblPr>
      <w:tblGrid>
        <w:gridCol w:w="2999"/>
        <w:gridCol w:w="3000"/>
        <w:gridCol w:w="3026"/>
      </w:tblGrid>
      <w:tr w:rsidR="009702E2" w14:paraId="4BF3D0FD" w14:textId="77777777">
        <w:trPr>
          <w:trHeight w:val="351"/>
        </w:trPr>
        <w:tc>
          <w:tcPr>
            <w:tcW w:w="2999" w:type="dxa"/>
            <w:tcBorders>
              <w:top w:val="single" w:sz="4" w:space="0" w:color="808080"/>
              <w:left w:val="single" w:sz="4" w:space="0" w:color="808080"/>
              <w:bottom w:val="single" w:sz="4" w:space="0" w:color="808080"/>
              <w:right w:val="single" w:sz="4" w:space="0" w:color="808080"/>
            </w:tcBorders>
            <w:shd w:val="clear" w:color="auto" w:fill="1F3864"/>
          </w:tcPr>
          <w:p w14:paraId="23E429B7" w14:textId="77777777" w:rsidR="009702E2" w:rsidRDefault="00D07D32">
            <w:pPr>
              <w:spacing w:after="0"/>
              <w:ind w:left="28"/>
              <w:jc w:val="center"/>
            </w:pPr>
            <w:r>
              <w:rPr>
                <w:rFonts w:ascii="Times New Roman" w:eastAsia="Times New Roman" w:hAnsi="Times New Roman" w:cs="Times New Roman"/>
                <w:b/>
                <w:color w:val="FFFFFF"/>
                <w:sz w:val="21"/>
              </w:rPr>
              <w:t>Function</w:t>
            </w:r>
            <w:r>
              <w:rPr>
                <w:rFonts w:ascii="Times New Roman" w:eastAsia="Times New Roman" w:hAnsi="Times New Roman" w:cs="Times New Roman"/>
                <w:color w:val="FFFFFF"/>
                <w:sz w:val="24"/>
              </w:rPr>
              <w:t xml:space="preserve"> </w:t>
            </w:r>
          </w:p>
        </w:tc>
        <w:tc>
          <w:tcPr>
            <w:tcW w:w="3000" w:type="dxa"/>
            <w:tcBorders>
              <w:top w:val="single" w:sz="4" w:space="0" w:color="808080"/>
              <w:left w:val="single" w:sz="4" w:space="0" w:color="808080"/>
              <w:bottom w:val="single" w:sz="4" w:space="0" w:color="808080"/>
              <w:right w:val="single" w:sz="4" w:space="0" w:color="808080"/>
            </w:tcBorders>
            <w:shd w:val="clear" w:color="auto" w:fill="1F3864"/>
          </w:tcPr>
          <w:p w14:paraId="03211FDC" w14:textId="77777777" w:rsidR="009702E2" w:rsidRDefault="00D07D32">
            <w:pPr>
              <w:spacing w:after="0"/>
              <w:ind w:left="31"/>
              <w:jc w:val="center"/>
            </w:pPr>
            <w:r>
              <w:rPr>
                <w:rFonts w:ascii="Times New Roman" w:eastAsia="Times New Roman" w:hAnsi="Times New Roman" w:cs="Times New Roman"/>
                <w:b/>
                <w:color w:val="FFFFFF"/>
                <w:sz w:val="21"/>
              </w:rPr>
              <w:t>Value at n = 10⁶</w:t>
            </w:r>
            <w:r>
              <w:rPr>
                <w:rFonts w:ascii="Times New Roman" w:eastAsia="Times New Roman" w:hAnsi="Times New Roman" w:cs="Times New Roman"/>
                <w:color w:val="FFFFFF"/>
                <w:sz w:val="24"/>
              </w:rPr>
              <w:t xml:space="preserve"> </w:t>
            </w:r>
          </w:p>
        </w:tc>
        <w:tc>
          <w:tcPr>
            <w:tcW w:w="3026" w:type="dxa"/>
            <w:tcBorders>
              <w:top w:val="single" w:sz="4" w:space="0" w:color="808080"/>
              <w:left w:val="single" w:sz="4" w:space="0" w:color="808080"/>
              <w:bottom w:val="single" w:sz="4" w:space="0" w:color="808080"/>
              <w:right w:val="single" w:sz="4" w:space="0" w:color="808080"/>
            </w:tcBorders>
            <w:shd w:val="clear" w:color="auto" w:fill="1F3864"/>
          </w:tcPr>
          <w:p w14:paraId="28CFEE40" w14:textId="77777777" w:rsidR="009702E2" w:rsidRDefault="00D07D32">
            <w:pPr>
              <w:spacing w:after="0"/>
              <w:ind w:left="29"/>
              <w:jc w:val="center"/>
            </w:pPr>
            <w:r>
              <w:rPr>
                <w:rFonts w:ascii="Times New Roman" w:eastAsia="Times New Roman" w:hAnsi="Times New Roman" w:cs="Times New Roman"/>
                <w:b/>
                <w:color w:val="FFFFFF"/>
                <w:sz w:val="21"/>
              </w:rPr>
              <w:t>Time at 10⁸ ops/s</w:t>
            </w:r>
            <w:r>
              <w:rPr>
                <w:rFonts w:ascii="Times New Roman" w:eastAsia="Times New Roman" w:hAnsi="Times New Roman" w:cs="Times New Roman"/>
                <w:color w:val="FFFFFF"/>
                <w:sz w:val="24"/>
              </w:rPr>
              <w:t xml:space="preserve"> </w:t>
            </w:r>
          </w:p>
        </w:tc>
      </w:tr>
      <w:tr w:rsidR="009702E2" w14:paraId="2BFA39DF" w14:textId="77777777">
        <w:trPr>
          <w:trHeight w:val="392"/>
        </w:trPr>
        <w:tc>
          <w:tcPr>
            <w:tcW w:w="2999" w:type="dxa"/>
            <w:tcBorders>
              <w:top w:val="single" w:sz="4" w:space="0" w:color="808080"/>
              <w:left w:val="single" w:sz="4" w:space="0" w:color="808080"/>
              <w:bottom w:val="single" w:sz="4" w:space="0" w:color="808080"/>
              <w:right w:val="single" w:sz="4" w:space="0" w:color="808080"/>
            </w:tcBorders>
          </w:tcPr>
          <w:p w14:paraId="63A54C2E" w14:textId="77777777" w:rsidR="009702E2" w:rsidRDefault="00D07D32">
            <w:pPr>
              <w:spacing w:after="0"/>
            </w:pPr>
            <w:r>
              <w:rPr>
                <w:rFonts w:ascii="Times New Roman" w:eastAsia="Times New Roman" w:hAnsi="Times New Roman" w:cs="Times New Roman"/>
                <w:sz w:val="21"/>
              </w:rPr>
              <w:t>log₂ n</w:t>
            </w:r>
            <w:r>
              <w:rPr>
                <w:rFonts w:ascii="Times New Roman" w:eastAsia="Times New Roman" w:hAnsi="Times New Roman" w:cs="Times New Roman"/>
                <w:sz w:val="24"/>
              </w:rPr>
              <w:t xml:space="preserve"> </w:t>
            </w:r>
          </w:p>
        </w:tc>
        <w:tc>
          <w:tcPr>
            <w:tcW w:w="3000" w:type="dxa"/>
            <w:tcBorders>
              <w:top w:val="single" w:sz="4" w:space="0" w:color="808080"/>
              <w:left w:val="single" w:sz="4" w:space="0" w:color="808080"/>
              <w:bottom w:val="single" w:sz="4" w:space="0" w:color="808080"/>
              <w:right w:val="single" w:sz="4" w:space="0" w:color="808080"/>
            </w:tcBorders>
          </w:tcPr>
          <w:p w14:paraId="57686B7C" w14:textId="77777777" w:rsidR="009702E2" w:rsidRDefault="00D07D32">
            <w:pPr>
              <w:spacing w:after="0"/>
              <w:ind w:left="30"/>
              <w:jc w:val="center"/>
            </w:pPr>
            <w:r>
              <w:rPr>
                <w:rFonts w:ascii="Times New Roman" w:eastAsia="Times New Roman" w:hAnsi="Times New Roman" w:cs="Times New Roman"/>
                <w:sz w:val="21"/>
              </w:rPr>
              <w:t>19.9</w:t>
            </w:r>
            <w:r>
              <w:rPr>
                <w:rFonts w:ascii="Times New Roman" w:eastAsia="Times New Roman" w:hAnsi="Times New Roman" w:cs="Times New Roman"/>
                <w:sz w:val="24"/>
              </w:rPr>
              <w:t xml:space="preserve"> </w:t>
            </w:r>
          </w:p>
        </w:tc>
        <w:tc>
          <w:tcPr>
            <w:tcW w:w="3026" w:type="dxa"/>
            <w:tcBorders>
              <w:top w:val="single" w:sz="4" w:space="0" w:color="808080"/>
              <w:left w:val="single" w:sz="4" w:space="0" w:color="808080"/>
              <w:bottom w:val="single" w:sz="4" w:space="0" w:color="808080"/>
              <w:right w:val="single" w:sz="4" w:space="0" w:color="808080"/>
            </w:tcBorders>
          </w:tcPr>
          <w:p w14:paraId="5BF047AA" w14:textId="77777777" w:rsidR="009702E2" w:rsidRDefault="00D07D32">
            <w:pPr>
              <w:spacing w:after="0"/>
              <w:ind w:left="31"/>
              <w:jc w:val="center"/>
            </w:pPr>
            <w:r>
              <w:rPr>
                <w:rFonts w:ascii="Times New Roman" w:eastAsia="Times New Roman" w:hAnsi="Times New Roman" w:cs="Times New Roman"/>
                <w:sz w:val="21"/>
              </w:rPr>
              <w:t>0.2 µs</w:t>
            </w:r>
            <w:r>
              <w:rPr>
                <w:rFonts w:ascii="Times New Roman" w:eastAsia="Times New Roman" w:hAnsi="Times New Roman" w:cs="Times New Roman"/>
                <w:sz w:val="24"/>
              </w:rPr>
              <w:t xml:space="preserve"> </w:t>
            </w:r>
          </w:p>
        </w:tc>
      </w:tr>
      <w:tr w:rsidR="009702E2" w14:paraId="0E2912ED" w14:textId="77777777">
        <w:trPr>
          <w:trHeight w:val="370"/>
        </w:trPr>
        <w:tc>
          <w:tcPr>
            <w:tcW w:w="2999" w:type="dxa"/>
            <w:tcBorders>
              <w:top w:val="single" w:sz="4" w:space="0" w:color="808080"/>
              <w:left w:val="single" w:sz="4" w:space="0" w:color="808080"/>
              <w:bottom w:val="single" w:sz="4" w:space="0" w:color="808080"/>
              <w:right w:val="single" w:sz="4" w:space="0" w:color="808080"/>
            </w:tcBorders>
          </w:tcPr>
          <w:p w14:paraId="398AF62E" w14:textId="77777777" w:rsidR="009702E2" w:rsidRDefault="00D07D32">
            <w:pPr>
              <w:spacing w:after="0"/>
            </w:pPr>
            <w:r>
              <w:rPr>
                <w:rFonts w:ascii="Times New Roman" w:eastAsia="Times New Roman" w:hAnsi="Times New Roman" w:cs="Times New Roman"/>
                <w:sz w:val="21"/>
              </w:rPr>
              <w:t>n</w:t>
            </w:r>
            <w:r>
              <w:rPr>
                <w:rFonts w:ascii="Times New Roman" w:eastAsia="Times New Roman" w:hAnsi="Times New Roman" w:cs="Times New Roman"/>
                <w:sz w:val="24"/>
              </w:rPr>
              <w:t xml:space="preserve"> </w:t>
            </w:r>
          </w:p>
        </w:tc>
        <w:tc>
          <w:tcPr>
            <w:tcW w:w="3000" w:type="dxa"/>
            <w:tcBorders>
              <w:top w:val="single" w:sz="4" w:space="0" w:color="808080"/>
              <w:left w:val="single" w:sz="4" w:space="0" w:color="808080"/>
              <w:bottom w:val="single" w:sz="4" w:space="0" w:color="808080"/>
              <w:right w:val="single" w:sz="4" w:space="0" w:color="808080"/>
            </w:tcBorders>
          </w:tcPr>
          <w:p w14:paraId="23131835" w14:textId="77777777" w:rsidR="009702E2" w:rsidRDefault="00D07D32">
            <w:pPr>
              <w:spacing w:after="0"/>
              <w:ind w:left="28"/>
              <w:jc w:val="center"/>
            </w:pPr>
            <w:r>
              <w:rPr>
                <w:rFonts w:ascii="Times New Roman" w:eastAsia="Times New Roman" w:hAnsi="Times New Roman" w:cs="Times New Roman"/>
                <w:sz w:val="21"/>
              </w:rPr>
              <w:t>1.0 × 10⁶</w:t>
            </w:r>
            <w:r>
              <w:rPr>
                <w:rFonts w:ascii="Times New Roman" w:eastAsia="Times New Roman" w:hAnsi="Times New Roman" w:cs="Times New Roman"/>
                <w:sz w:val="24"/>
              </w:rPr>
              <w:t xml:space="preserve"> </w:t>
            </w:r>
          </w:p>
        </w:tc>
        <w:tc>
          <w:tcPr>
            <w:tcW w:w="3026" w:type="dxa"/>
            <w:tcBorders>
              <w:top w:val="single" w:sz="4" w:space="0" w:color="808080"/>
              <w:left w:val="single" w:sz="4" w:space="0" w:color="808080"/>
              <w:bottom w:val="single" w:sz="4" w:space="0" w:color="808080"/>
              <w:right w:val="single" w:sz="4" w:space="0" w:color="808080"/>
            </w:tcBorders>
          </w:tcPr>
          <w:p w14:paraId="2E946666" w14:textId="77777777" w:rsidR="009702E2" w:rsidRDefault="00D07D32">
            <w:pPr>
              <w:spacing w:after="0"/>
              <w:ind w:left="29"/>
              <w:jc w:val="center"/>
            </w:pPr>
            <w:r>
              <w:rPr>
                <w:rFonts w:ascii="Times New Roman" w:eastAsia="Times New Roman" w:hAnsi="Times New Roman" w:cs="Times New Roman"/>
                <w:sz w:val="21"/>
              </w:rPr>
              <w:t>10 ms</w:t>
            </w:r>
            <w:r>
              <w:rPr>
                <w:rFonts w:ascii="Times New Roman" w:eastAsia="Times New Roman" w:hAnsi="Times New Roman" w:cs="Times New Roman"/>
                <w:sz w:val="24"/>
              </w:rPr>
              <w:t xml:space="preserve"> </w:t>
            </w:r>
          </w:p>
        </w:tc>
      </w:tr>
      <w:tr w:rsidR="009702E2" w14:paraId="6E70D90E" w14:textId="77777777">
        <w:trPr>
          <w:trHeight w:val="372"/>
        </w:trPr>
        <w:tc>
          <w:tcPr>
            <w:tcW w:w="2999" w:type="dxa"/>
            <w:tcBorders>
              <w:top w:val="single" w:sz="4" w:space="0" w:color="808080"/>
              <w:left w:val="single" w:sz="4" w:space="0" w:color="808080"/>
              <w:bottom w:val="single" w:sz="4" w:space="0" w:color="808080"/>
              <w:right w:val="single" w:sz="4" w:space="0" w:color="808080"/>
            </w:tcBorders>
          </w:tcPr>
          <w:p w14:paraId="58C7C698" w14:textId="77777777" w:rsidR="009702E2" w:rsidRDefault="00D07D32">
            <w:pPr>
              <w:spacing w:after="0"/>
            </w:pPr>
            <w:r>
              <w:rPr>
                <w:rFonts w:ascii="Times New Roman" w:eastAsia="Times New Roman" w:hAnsi="Times New Roman" w:cs="Times New Roman"/>
                <w:sz w:val="21"/>
              </w:rPr>
              <w:t>n log₂ n</w:t>
            </w:r>
            <w:r>
              <w:rPr>
                <w:rFonts w:ascii="Times New Roman" w:eastAsia="Times New Roman" w:hAnsi="Times New Roman" w:cs="Times New Roman"/>
                <w:sz w:val="24"/>
              </w:rPr>
              <w:t xml:space="preserve"> </w:t>
            </w:r>
          </w:p>
        </w:tc>
        <w:tc>
          <w:tcPr>
            <w:tcW w:w="3000" w:type="dxa"/>
            <w:tcBorders>
              <w:top w:val="single" w:sz="4" w:space="0" w:color="808080"/>
              <w:left w:val="single" w:sz="4" w:space="0" w:color="808080"/>
              <w:bottom w:val="single" w:sz="4" w:space="0" w:color="808080"/>
              <w:right w:val="single" w:sz="4" w:space="0" w:color="808080"/>
            </w:tcBorders>
          </w:tcPr>
          <w:p w14:paraId="031A8D6A" w14:textId="77777777" w:rsidR="009702E2" w:rsidRDefault="00D07D32">
            <w:pPr>
              <w:spacing w:after="0"/>
              <w:ind w:left="28"/>
              <w:jc w:val="center"/>
            </w:pPr>
            <w:r>
              <w:rPr>
                <w:rFonts w:ascii="Times New Roman" w:eastAsia="Times New Roman" w:hAnsi="Times New Roman" w:cs="Times New Roman"/>
                <w:sz w:val="21"/>
              </w:rPr>
              <w:t>2.0 × 10⁷</w:t>
            </w:r>
            <w:r>
              <w:rPr>
                <w:rFonts w:ascii="Times New Roman" w:eastAsia="Times New Roman" w:hAnsi="Times New Roman" w:cs="Times New Roman"/>
                <w:sz w:val="24"/>
              </w:rPr>
              <w:t xml:space="preserve"> </w:t>
            </w:r>
          </w:p>
        </w:tc>
        <w:tc>
          <w:tcPr>
            <w:tcW w:w="3026" w:type="dxa"/>
            <w:tcBorders>
              <w:top w:val="single" w:sz="4" w:space="0" w:color="808080"/>
              <w:left w:val="single" w:sz="4" w:space="0" w:color="808080"/>
              <w:bottom w:val="single" w:sz="4" w:space="0" w:color="808080"/>
              <w:right w:val="single" w:sz="4" w:space="0" w:color="808080"/>
            </w:tcBorders>
          </w:tcPr>
          <w:p w14:paraId="2CAFC6F8" w14:textId="77777777" w:rsidR="009702E2" w:rsidRDefault="00D07D32">
            <w:pPr>
              <w:spacing w:after="0"/>
              <w:ind w:left="30"/>
              <w:jc w:val="center"/>
            </w:pPr>
            <w:r>
              <w:rPr>
                <w:rFonts w:ascii="Times New Roman" w:eastAsia="Times New Roman" w:hAnsi="Times New Roman" w:cs="Times New Roman"/>
                <w:sz w:val="21"/>
              </w:rPr>
              <w:t>0.2 s</w:t>
            </w:r>
            <w:r>
              <w:rPr>
                <w:rFonts w:ascii="Times New Roman" w:eastAsia="Times New Roman" w:hAnsi="Times New Roman" w:cs="Times New Roman"/>
                <w:sz w:val="24"/>
              </w:rPr>
              <w:t xml:space="preserve"> </w:t>
            </w:r>
          </w:p>
        </w:tc>
      </w:tr>
      <w:tr w:rsidR="009702E2" w14:paraId="23772553" w14:textId="77777777">
        <w:trPr>
          <w:trHeight w:val="372"/>
        </w:trPr>
        <w:tc>
          <w:tcPr>
            <w:tcW w:w="2999" w:type="dxa"/>
            <w:tcBorders>
              <w:top w:val="single" w:sz="4" w:space="0" w:color="808080"/>
              <w:left w:val="single" w:sz="4" w:space="0" w:color="808080"/>
              <w:bottom w:val="single" w:sz="4" w:space="0" w:color="808080"/>
              <w:right w:val="single" w:sz="4" w:space="0" w:color="808080"/>
            </w:tcBorders>
          </w:tcPr>
          <w:p w14:paraId="7A43F16F" w14:textId="77777777" w:rsidR="009702E2" w:rsidRDefault="00D07D32">
            <w:pPr>
              <w:spacing w:after="0"/>
            </w:pPr>
            <w:r>
              <w:rPr>
                <w:rFonts w:ascii="Times New Roman" w:eastAsia="Times New Roman" w:hAnsi="Times New Roman" w:cs="Times New Roman"/>
                <w:sz w:val="21"/>
              </w:rPr>
              <w:t>n log₂² n</w:t>
            </w:r>
            <w:r>
              <w:rPr>
                <w:rFonts w:ascii="Times New Roman" w:eastAsia="Times New Roman" w:hAnsi="Times New Roman" w:cs="Times New Roman"/>
                <w:sz w:val="24"/>
              </w:rPr>
              <w:t xml:space="preserve"> </w:t>
            </w:r>
          </w:p>
        </w:tc>
        <w:tc>
          <w:tcPr>
            <w:tcW w:w="3000" w:type="dxa"/>
            <w:tcBorders>
              <w:top w:val="single" w:sz="4" w:space="0" w:color="808080"/>
              <w:left w:val="single" w:sz="4" w:space="0" w:color="808080"/>
              <w:bottom w:val="single" w:sz="4" w:space="0" w:color="808080"/>
              <w:right w:val="single" w:sz="4" w:space="0" w:color="808080"/>
            </w:tcBorders>
          </w:tcPr>
          <w:p w14:paraId="1B921933" w14:textId="77777777" w:rsidR="009702E2" w:rsidRDefault="00D07D32">
            <w:pPr>
              <w:spacing w:after="0"/>
              <w:ind w:left="28"/>
              <w:jc w:val="center"/>
            </w:pPr>
            <w:r>
              <w:rPr>
                <w:rFonts w:ascii="Times New Roman" w:eastAsia="Times New Roman" w:hAnsi="Times New Roman" w:cs="Times New Roman"/>
                <w:sz w:val="21"/>
              </w:rPr>
              <w:t>4.0 × 10⁸</w:t>
            </w:r>
            <w:r>
              <w:rPr>
                <w:rFonts w:ascii="Times New Roman" w:eastAsia="Times New Roman" w:hAnsi="Times New Roman" w:cs="Times New Roman"/>
                <w:sz w:val="24"/>
              </w:rPr>
              <w:t xml:space="preserve"> </w:t>
            </w:r>
          </w:p>
        </w:tc>
        <w:tc>
          <w:tcPr>
            <w:tcW w:w="3026" w:type="dxa"/>
            <w:tcBorders>
              <w:top w:val="single" w:sz="4" w:space="0" w:color="808080"/>
              <w:left w:val="single" w:sz="4" w:space="0" w:color="808080"/>
              <w:bottom w:val="single" w:sz="4" w:space="0" w:color="808080"/>
              <w:right w:val="single" w:sz="4" w:space="0" w:color="808080"/>
            </w:tcBorders>
          </w:tcPr>
          <w:p w14:paraId="4EDD8654" w14:textId="77777777" w:rsidR="009702E2" w:rsidRDefault="00D07D32">
            <w:pPr>
              <w:spacing w:after="0"/>
              <w:ind w:left="30"/>
              <w:jc w:val="center"/>
            </w:pPr>
            <w:r>
              <w:rPr>
                <w:rFonts w:ascii="Times New Roman" w:eastAsia="Times New Roman" w:hAnsi="Times New Roman" w:cs="Times New Roman"/>
                <w:sz w:val="21"/>
              </w:rPr>
              <w:t>4 s</w:t>
            </w:r>
            <w:r>
              <w:rPr>
                <w:rFonts w:ascii="Times New Roman" w:eastAsia="Times New Roman" w:hAnsi="Times New Roman" w:cs="Times New Roman"/>
                <w:sz w:val="24"/>
              </w:rPr>
              <w:t xml:space="preserve"> </w:t>
            </w:r>
          </w:p>
        </w:tc>
      </w:tr>
      <w:tr w:rsidR="009702E2" w14:paraId="6B18F14E" w14:textId="77777777">
        <w:trPr>
          <w:trHeight w:val="372"/>
        </w:trPr>
        <w:tc>
          <w:tcPr>
            <w:tcW w:w="2999" w:type="dxa"/>
            <w:tcBorders>
              <w:top w:val="single" w:sz="4" w:space="0" w:color="808080"/>
              <w:left w:val="single" w:sz="4" w:space="0" w:color="808080"/>
              <w:bottom w:val="single" w:sz="4" w:space="0" w:color="808080"/>
              <w:right w:val="single" w:sz="4" w:space="0" w:color="808080"/>
            </w:tcBorders>
          </w:tcPr>
          <w:p w14:paraId="2CDFAEB4" w14:textId="77777777" w:rsidR="009702E2" w:rsidRDefault="00D07D32">
            <w:pPr>
              <w:spacing w:after="0"/>
            </w:pPr>
            <w:r>
              <w:rPr>
                <w:rFonts w:ascii="Times New Roman" w:eastAsia="Times New Roman" w:hAnsi="Times New Roman" w:cs="Times New Roman"/>
                <w:sz w:val="21"/>
              </w:rPr>
              <w:t>n²</w:t>
            </w:r>
            <w:r>
              <w:rPr>
                <w:rFonts w:ascii="Times New Roman" w:eastAsia="Times New Roman" w:hAnsi="Times New Roman" w:cs="Times New Roman"/>
                <w:sz w:val="24"/>
              </w:rPr>
              <w:t xml:space="preserve"> </w:t>
            </w:r>
          </w:p>
        </w:tc>
        <w:tc>
          <w:tcPr>
            <w:tcW w:w="3000" w:type="dxa"/>
            <w:tcBorders>
              <w:top w:val="single" w:sz="4" w:space="0" w:color="808080"/>
              <w:left w:val="single" w:sz="4" w:space="0" w:color="808080"/>
              <w:bottom w:val="single" w:sz="4" w:space="0" w:color="808080"/>
              <w:right w:val="single" w:sz="4" w:space="0" w:color="808080"/>
            </w:tcBorders>
          </w:tcPr>
          <w:p w14:paraId="1C3E0928" w14:textId="77777777" w:rsidR="009702E2" w:rsidRDefault="00D07D32">
            <w:pPr>
              <w:spacing w:after="0"/>
              <w:ind w:left="28"/>
              <w:jc w:val="center"/>
            </w:pPr>
            <w:r>
              <w:rPr>
                <w:rFonts w:ascii="Times New Roman" w:eastAsia="Times New Roman" w:hAnsi="Times New Roman" w:cs="Times New Roman"/>
                <w:sz w:val="21"/>
              </w:rPr>
              <w:t>1.0 × 10¹²</w:t>
            </w:r>
            <w:r>
              <w:rPr>
                <w:rFonts w:ascii="Times New Roman" w:eastAsia="Times New Roman" w:hAnsi="Times New Roman" w:cs="Times New Roman"/>
                <w:sz w:val="24"/>
              </w:rPr>
              <w:t xml:space="preserve"> </w:t>
            </w:r>
          </w:p>
        </w:tc>
        <w:tc>
          <w:tcPr>
            <w:tcW w:w="3026" w:type="dxa"/>
            <w:tcBorders>
              <w:top w:val="single" w:sz="4" w:space="0" w:color="808080"/>
              <w:left w:val="single" w:sz="4" w:space="0" w:color="808080"/>
              <w:bottom w:val="single" w:sz="4" w:space="0" w:color="808080"/>
              <w:right w:val="single" w:sz="4" w:space="0" w:color="808080"/>
            </w:tcBorders>
          </w:tcPr>
          <w:p w14:paraId="12F20E3D" w14:textId="77777777" w:rsidR="009702E2" w:rsidRDefault="00D07D32">
            <w:pPr>
              <w:spacing w:after="0"/>
              <w:ind w:left="31"/>
              <w:jc w:val="center"/>
            </w:pPr>
            <w:r>
              <w:rPr>
                <w:rFonts w:ascii="Times New Roman" w:eastAsia="Times New Roman" w:hAnsi="Times New Roman" w:cs="Times New Roman"/>
                <w:sz w:val="21"/>
              </w:rPr>
              <w:t>10⁴ s ≈ 2.8 h</w:t>
            </w:r>
            <w:r>
              <w:rPr>
                <w:rFonts w:ascii="Times New Roman" w:eastAsia="Times New Roman" w:hAnsi="Times New Roman" w:cs="Times New Roman"/>
                <w:sz w:val="24"/>
              </w:rPr>
              <w:t xml:space="preserve"> </w:t>
            </w:r>
          </w:p>
        </w:tc>
      </w:tr>
    </w:tbl>
    <w:p w14:paraId="36EE318D" w14:textId="77777777" w:rsidR="009702E2" w:rsidRDefault="00D07D32">
      <w:pPr>
        <w:spacing w:after="0"/>
      </w:pPr>
      <w:r>
        <w:rPr>
          <w:rFonts w:ascii="Times New Roman" w:eastAsia="Times New Roman" w:hAnsi="Times New Roman" w:cs="Times New Roman"/>
          <w:sz w:val="24"/>
        </w:rPr>
        <w:t xml:space="preserve"> </w:t>
      </w:r>
    </w:p>
    <w:p w14:paraId="6AEFBD92" w14:textId="77777777" w:rsidR="009702E2" w:rsidRDefault="00D07D32">
      <w:pPr>
        <w:pStyle w:val="Heading2"/>
        <w:ind w:left="-5"/>
      </w:pPr>
      <w:r>
        <w:t>References and Code-of-Conduct Declaration</w:t>
      </w:r>
      <w:r>
        <w:rPr>
          <w:b w:val="0"/>
          <w:color w:val="2E74B5"/>
        </w:rPr>
        <w:t xml:space="preserve"> </w:t>
      </w:r>
    </w:p>
    <w:p w14:paraId="0A487198" w14:textId="77777777" w:rsidR="009702E2" w:rsidRDefault="00D07D32">
      <w:pPr>
        <w:spacing w:after="330"/>
        <w:ind w:left="-29" w:right="-25"/>
      </w:pPr>
      <w:r>
        <w:rPr>
          <w:noProof/>
        </w:rPr>
        <mc:AlternateContent>
          <mc:Choice Requires="wpg">
            <w:drawing>
              <wp:inline distT="0" distB="0" distL="0" distR="0" wp14:anchorId="36A33833" wp14:editId="2EAFC13D">
                <wp:extent cx="5769229" cy="12192"/>
                <wp:effectExtent l="0" t="0" r="0" b="0"/>
                <wp:docPr id="63081" name="Group 63081"/>
                <wp:cNvGraphicFramePr/>
                <a:graphic xmlns:a="http://schemas.openxmlformats.org/drawingml/2006/main">
                  <a:graphicData uri="http://schemas.microsoft.com/office/word/2010/wordprocessingGroup">
                    <wpg:wgp>
                      <wpg:cNvGrpSpPr/>
                      <wpg:grpSpPr>
                        <a:xfrm>
                          <a:off x="0" y="0"/>
                          <a:ext cx="5769229" cy="12192"/>
                          <a:chOff x="0" y="0"/>
                          <a:chExt cx="5769229" cy="12192"/>
                        </a:xfrm>
                      </wpg:grpSpPr>
                      <wps:wsp>
                        <wps:cNvPr id="66918" name="Shape 66918"/>
                        <wps:cNvSpPr/>
                        <wps:spPr>
                          <a:xfrm>
                            <a:off x="0" y="0"/>
                            <a:ext cx="5769229" cy="12192"/>
                          </a:xfrm>
                          <a:custGeom>
                            <a:avLst/>
                            <a:gdLst/>
                            <a:ahLst/>
                            <a:cxnLst/>
                            <a:rect l="0" t="0" r="0" b="0"/>
                            <a:pathLst>
                              <a:path w="5769229" h="12192">
                                <a:moveTo>
                                  <a:pt x="0" y="0"/>
                                </a:moveTo>
                                <a:lnTo>
                                  <a:pt x="5769229" y="0"/>
                                </a:lnTo>
                                <a:lnTo>
                                  <a:pt x="5769229" y="12192"/>
                                </a:lnTo>
                                <a:lnTo>
                                  <a:pt x="0" y="12192"/>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63081" style="width:454.27pt;height:0.960022pt;mso-position-horizontal-relative:char;mso-position-vertical-relative:line" coordsize="57692,121">
                <v:shape id="Shape 66919" style="position:absolute;width:57692;height:121;left:0;top:0;" coordsize="5769229,12192" path="m0,0l5769229,0l5769229,12192l0,12192l0,0">
                  <v:stroke weight="0pt" endcap="flat" joinstyle="miter" miterlimit="10" on="false" color="#000000" opacity="0"/>
                  <v:fill on="true" color="#1f3864"/>
                </v:shape>
              </v:group>
            </w:pict>
          </mc:Fallback>
        </mc:AlternateContent>
      </w:r>
    </w:p>
    <w:p w14:paraId="183A88E5" w14:textId="77777777" w:rsidR="009702E2" w:rsidRDefault="00D07D32">
      <w:pPr>
        <w:pStyle w:val="Heading3"/>
        <w:ind w:left="-5"/>
      </w:pPr>
      <w:r>
        <w:t>References</w:t>
      </w:r>
      <w:r>
        <w:rPr>
          <w:b w:val="0"/>
          <w:color w:val="2E74B5"/>
          <w:sz w:val="26"/>
        </w:rPr>
        <w:t xml:space="preserve"> </w:t>
      </w:r>
    </w:p>
    <w:p w14:paraId="18A28745" w14:textId="77777777" w:rsidR="009702E2" w:rsidRDefault="00D07D32">
      <w:pPr>
        <w:numPr>
          <w:ilvl w:val="0"/>
          <w:numId w:val="12"/>
        </w:numPr>
        <w:spacing w:after="73" w:line="293" w:lineRule="auto"/>
        <w:ind w:hanging="360"/>
        <w:jc w:val="both"/>
      </w:pPr>
      <w:r>
        <w:rPr>
          <w:rFonts w:ascii="Times New Roman" w:eastAsia="Times New Roman" w:hAnsi="Times New Roman" w:cs="Times New Roman"/>
          <w:sz w:val="24"/>
        </w:rPr>
        <w:t xml:space="preserve">T. H. Cormen, C. E. Leiserson, R. L. Rivest and C. Stein, </w:t>
      </w:r>
      <w:r>
        <w:rPr>
          <w:rFonts w:ascii="Times New Roman" w:eastAsia="Times New Roman" w:hAnsi="Times New Roman" w:cs="Times New Roman"/>
          <w:i/>
          <w:sz w:val="24"/>
        </w:rPr>
        <w:t>Introduction to Algorithms</w:t>
      </w:r>
      <w:r>
        <w:rPr>
          <w:rFonts w:ascii="Times New Roman" w:eastAsia="Times New Roman" w:hAnsi="Times New Roman" w:cs="Times New Roman"/>
          <w:sz w:val="24"/>
        </w:rPr>
        <w:t xml:space="preserve">, 4th ed., MIT Press – Chapters 3 (Growth of Functions), 4 (Divide-and-Conquer and the Master Theorem). </w:t>
      </w:r>
    </w:p>
    <w:p w14:paraId="2E2C1FE2" w14:textId="77777777" w:rsidR="009702E2" w:rsidRDefault="00D07D32">
      <w:pPr>
        <w:numPr>
          <w:ilvl w:val="0"/>
          <w:numId w:val="12"/>
        </w:numPr>
        <w:spacing w:after="107"/>
        <w:ind w:hanging="360"/>
        <w:jc w:val="both"/>
      </w:pPr>
      <w:r>
        <w:rPr>
          <w:rFonts w:ascii="Times New Roman" w:eastAsia="Times New Roman" w:hAnsi="Times New Roman" w:cs="Times New Roman"/>
          <w:sz w:val="24"/>
        </w:rPr>
        <w:t xml:space="preserve">A. Levitin, </w:t>
      </w:r>
      <w:r>
        <w:rPr>
          <w:rFonts w:ascii="Times New Roman" w:eastAsia="Times New Roman" w:hAnsi="Times New Roman" w:cs="Times New Roman"/>
          <w:i/>
          <w:sz w:val="24"/>
        </w:rPr>
        <w:t>Introduction to the Design and Analysis of Algorithms</w:t>
      </w:r>
      <w:r>
        <w:rPr>
          <w:rFonts w:ascii="Times New Roman" w:eastAsia="Times New Roman" w:hAnsi="Times New Roman" w:cs="Times New Roman"/>
          <w:sz w:val="24"/>
        </w:rPr>
        <w:t xml:space="preserve">, 3rd ed., Pearson – Chapter 2 (Fundamentals of the Analysis of Algorithm Efficiency) and Chapter 5. </w:t>
      </w:r>
    </w:p>
    <w:p w14:paraId="6DCFF552" w14:textId="77777777" w:rsidR="009702E2" w:rsidRDefault="00D07D32">
      <w:pPr>
        <w:numPr>
          <w:ilvl w:val="0"/>
          <w:numId w:val="12"/>
        </w:numPr>
        <w:spacing w:after="67" w:line="300" w:lineRule="auto"/>
        <w:ind w:hanging="360"/>
        <w:jc w:val="both"/>
      </w:pPr>
      <w:r>
        <w:rPr>
          <w:rFonts w:ascii="Times New Roman" w:eastAsia="Times New Roman" w:hAnsi="Times New Roman" w:cs="Times New Roman"/>
          <w:sz w:val="24"/>
        </w:rPr>
        <w:t xml:space="preserve">S. Dasgupta, C. Papadimitriou and U. Vazirani, </w:t>
      </w:r>
      <w:r>
        <w:rPr>
          <w:rFonts w:ascii="Times New Roman" w:eastAsia="Times New Roman" w:hAnsi="Times New Roman" w:cs="Times New Roman"/>
          <w:i/>
          <w:sz w:val="24"/>
        </w:rPr>
        <w:t>Algorithms</w:t>
      </w:r>
      <w:r>
        <w:rPr>
          <w:rFonts w:ascii="Times New Roman" w:eastAsia="Times New Roman" w:hAnsi="Times New Roman" w:cs="Times New Roman"/>
          <w:sz w:val="24"/>
        </w:rPr>
        <w:t xml:space="preserve">, McGraw-Hill – Chapter 2 (Divide-and-Conquer). </w:t>
      </w:r>
    </w:p>
    <w:p w14:paraId="5E032AEC" w14:textId="77777777" w:rsidR="009702E2" w:rsidRDefault="00D07D32">
      <w:pPr>
        <w:numPr>
          <w:ilvl w:val="0"/>
          <w:numId w:val="12"/>
        </w:numPr>
        <w:spacing w:after="66" w:line="300" w:lineRule="auto"/>
        <w:ind w:hanging="360"/>
        <w:jc w:val="both"/>
      </w:pPr>
      <w:r>
        <w:rPr>
          <w:rFonts w:ascii="Times New Roman" w:eastAsia="Times New Roman" w:hAnsi="Times New Roman" w:cs="Times New Roman"/>
          <w:sz w:val="24"/>
        </w:rPr>
        <w:t xml:space="preserve">D. E. Knuth, </w:t>
      </w:r>
      <w:r>
        <w:rPr>
          <w:rFonts w:ascii="Times New Roman" w:eastAsia="Times New Roman" w:hAnsi="Times New Roman" w:cs="Times New Roman"/>
          <w:i/>
          <w:sz w:val="24"/>
        </w:rPr>
        <w:t>The Art of Computer Programming, Vol. 3: Sorting and Searching</w:t>
      </w:r>
      <w:r>
        <w:rPr>
          <w:rFonts w:ascii="Times New Roman" w:eastAsia="Times New Roman" w:hAnsi="Times New Roman" w:cs="Times New Roman"/>
          <w:sz w:val="24"/>
        </w:rPr>
        <w:t xml:space="preserve">, Addison-Wesley – analysis of sequential and binary search. </w:t>
      </w:r>
    </w:p>
    <w:p w14:paraId="3A927B5F" w14:textId="77777777" w:rsidR="009702E2" w:rsidRDefault="00D07D32">
      <w:pPr>
        <w:numPr>
          <w:ilvl w:val="0"/>
          <w:numId w:val="12"/>
        </w:numPr>
        <w:spacing w:after="279" w:line="300" w:lineRule="auto"/>
        <w:ind w:hanging="360"/>
        <w:jc w:val="both"/>
      </w:pPr>
      <w:r>
        <w:rPr>
          <w:rFonts w:ascii="Times New Roman" w:eastAsia="Times New Roman" w:hAnsi="Times New Roman" w:cs="Times New Roman"/>
          <w:sz w:val="24"/>
        </w:rPr>
        <w:t xml:space="preserve">Course material of CSA06 – Design and Analysis of Algorithms, Department of Computer Science and Engineering, SIMATS. </w:t>
      </w:r>
    </w:p>
    <w:p w14:paraId="2093CAF9" w14:textId="77777777" w:rsidR="009702E2" w:rsidRDefault="00D07D32">
      <w:pPr>
        <w:pStyle w:val="Heading3"/>
        <w:ind w:left="-5"/>
      </w:pPr>
      <w:r>
        <w:lastRenderedPageBreak/>
        <w:t>Code of Conduct</w:t>
      </w:r>
      <w:r>
        <w:rPr>
          <w:b w:val="0"/>
          <w:color w:val="2E74B5"/>
          <w:sz w:val="26"/>
        </w:rPr>
        <w:t xml:space="preserve"> </w:t>
      </w:r>
    </w:p>
    <w:p w14:paraId="60DE75AB" w14:textId="77A32A12" w:rsidR="009702E2" w:rsidRDefault="00D07D32">
      <w:pPr>
        <w:spacing w:after="122" w:line="300" w:lineRule="auto"/>
        <w:ind w:left="-5" w:hanging="10"/>
        <w:jc w:val="both"/>
      </w:pPr>
      <w:r>
        <w:rPr>
          <w:rFonts w:ascii="Times New Roman" w:eastAsia="Times New Roman" w:hAnsi="Times New Roman" w:cs="Times New Roman"/>
          <w:sz w:val="24"/>
        </w:rPr>
        <w:t xml:space="preserve">I </w:t>
      </w:r>
      <w:r w:rsidR="00816AA4">
        <w:rPr>
          <w:rFonts w:ascii="Times New Roman" w:eastAsia="Times New Roman" w:hAnsi="Times New Roman" w:cs="Times New Roman"/>
          <w:b/>
          <w:sz w:val="24"/>
          <w:u w:val="single" w:color="000000"/>
        </w:rPr>
        <w:t>M.Pranai</w:t>
      </w:r>
      <w:r>
        <w:rPr>
          <w:rFonts w:ascii="Times New Roman" w:eastAsia="Times New Roman" w:hAnsi="Times New Roman" w:cs="Times New Roman"/>
          <w:b/>
          <w:sz w:val="24"/>
          <w:u w:val="single" w:color="000000"/>
        </w:rPr>
        <w:t xml:space="preserve"> (192525</w:t>
      </w:r>
      <w:r w:rsidR="00816AA4">
        <w:rPr>
          <w:rFonts w:ascii="Times New Roman" w:eastAsia="Times New Roman" w:hAnsi="Times New Roman" w:cs="Times New Roman"/>
          <w:b/>
          <w:sz w:val="24"/>
          <w:u w:val="single" w:color="000000"/>
        </w:rPr>
        <w:t>068</w:t>
      </w:r>
      <w:r>
        <w:rPr>
          <w:rFonts w:ascii="Times New Roman" w:eastAsia="Times New Roman" w:hAnsi="Times New Roman" w:cs="Times New Roman"/>
          <w:b/>
          <w:sz w:val="24"/>
          <w:u w:val="single" w:color="000000"/>
        </w:rPr>
        <w:t>)</w:t>
      </w: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(Name / Reg. No.) certify that this submission is my original work and that I have adhered to the guidelines specified for this assessment. I understand that any violation of academic integrity rules will result in disciplinary action. </w:t>
      </w:r>
    </w:p>
    <w:p w14:paraId="5154F856" w14:textId="77777777" w:rsidR="009702E2" w:rsidRDefault="00D07D32">
      <w:pPr>
        <w:spacing w:after="56"/>
      </w:pPr>
      <w:r>
        <w:rPr>
          <w:rFonts w:ascii="Times New Roman" w:eastAsia="Times New Roman" w:hAnsi="Times New Roman" w:cs="Times New Roman"/>
          <w:sz w:val="24"/>
        </w:rPr>
        <w:t xml:space="preserve"> </w:t>
      </w:r>
    </w:p>
    <w:p w14:paraId="75A90450" w14:textId="77777777" w:rsidR="00C70503" w:rsidRDefault="00D07D32">
      <w:pPr>
        <w:spacing w:after="122" w:line="300" w:lineRule="auto"/>
        <w:ind w:left="-5" w:hanging="10"/>
        <w:jc w:val="both"/>
        <w:rPr>
          <w:rFonts w:ascii="Times New Roman" w:eastAsia="Times New Roman" w:hAnsi="Times New Roman" w:cs="Times New Roman"/>
          <w:b/>
          <w:sz w:val="24"/>
        </w:rPr>
      </w:pPr>
      <w:r>
        <w:rPr>
          <w:rFonts w:ascii="Times New Roman" w:eastAsia="Times New Roman" w:hAnsi="Times New Roman" w:cs="Times New Roman"/>
          <w:sz w:val="24"/>
        </w:rPr>
        <w:t xml:space="preserve">Signature of the Student: </w:t>
      </w:r>
      <w:r w:rsidR="00816AA4">
        <w:rPr>
          <w:rFonts w:ascii="Times New Roman" w:eastAsia="Times New Roman" w:hAnsi="Times New Roman" w:cs="Times New Roman"/>
          <w:b/>
          <w:sz w:val="24"/>
        </w:rPr>
        <w:t xml:space="preserve">M.Pranai                              </w:t>
      </w:r>
    </w:p>
    <w:p w14:paraId="43C7E591" w14:textId="676054FB" w:rsidR="009702E2" w:rsidRDefault="00D07D32">
      <w:pPr>
        <w:spacing w:after="122" w:line="300" w:lineRule="auto"/>
        <w:ind w:left="-5" w:hanging="10"/>
        <w:jc w:val="both"/>
      </w:pPr>
      <w:r>
        <w:rPr>
          <w:rFonts w:ascii="Times New Roman" w:eastAsia="Times New Roman" w:hAnsi="Times New Roman" w:cs="Times New Roman"/>
          <w:sz w:val="24"/>
        </w:rPr>
        <w:t xml:space="preserve">                   Date: ______________ </w:t>
      </w:r>
    </w:p>
    <w:sectPr w:rsidR="009702E2">
      <w:headerReference w:type="even" r:id="rId15"/>
      <w:headerReference w:type="default" r:id="rId16"/>
      <w:headerReference w:type="first" r:id="rId17"/>
      <w:pgSz w:w="11906" w:h="16838"/>
      <w:pgMar w:top="1440" w:right="1435" w:bottom="1309" w:left="1440" w:header="76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CF164" w14:textId="77777777" w:rsidR="00D07D32" w:rsidRDefault="00D07D32">
      <w:pPr>
        <w:spacing w:after="0" w:line="240" w:lineRule="auto"/>
      </w:pPr>
      <w:r>
        <w:separator/>
      </w:r>
    </w:p>
  </w:endnote>
  <w:endnote w:type="continuationSeparator" w:id="0">
    <w:p w14:paraId="27D5B9C7" w14:textId="77777777" w:rsidR="00D07D32" w:rsidRDefault="00D07D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3DE59" w14:textId="77777777" w:rsidR="00D07D32" w:rsidRDefault="00D07D32">
      <w:pPr>
        <w:spacing w:after="0" w:line="240" w:lineRule="auto"/>
      </w:pPr>
      <w:r>
        <w:separator/>
      </w:r>
    </w:p>
  </w:footnote>
  <w:footnote w:type="continuationSeparator" w:id="0">
    <w:p w14:paraId="574E0ED3" w14:textId="77777777" w:rsidR="00D07D32" w:rsidRDefault="00D07D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04588" w14:textId="77777777" w:rsidR="009702E2" w:rsidRDefault="00D07D32">
    <w:pPr>
      <w:spacing w:after="0"/>
    </w:pPr>
    <w:r>
      <w:rPr>
        <w:noProof/>
      </w:rPr>
      <mc:AlternateContent>
        <mc:Choice Requires="wpg">
          <w:drawing>
            <wp:anchor distT="0" distB="0" distL="114300" distR="114300" simplePos="0" relativeHeight="251658240" behindDoc="0" locked="0" layoutInCell="1" allowOverlap="1" wp14:anchorId="37113E92" wp14:editId="2B9A36B0">
              <wp:simplePos x="0" y="0"/>
              <wp:positionH relativeFrom="page">
                <wp:posOffset>896417</wp:posOffset>
              </wp:positionH>
              <wp:positionV relativeFrom="page">
                <wp:posOffset>649224</wp:posOffset>
              </wp:positionV>
              <wp:extent cx="5769229" cy="6096"/>
              <wp:effectExtent l="0" t="0" r="0" b="0"/>
              <wp:wrapSquare wrapText="bothSides"/>
              <wp:docPr id="63924" name="Group 63924"/>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66924" name="Shape 66924"/>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63924" style="width:454.27pt;height:0.47998pt;position:absolute;mso-position-horizontal-relative:page;mso-position-horizontal:absolute;margin-left:70.584pt;mso-position-vertical-relative:page;margin-top:51.12pt;" coordsize="57692,60">
              <v:shape id="Shape 66925" style="position:absolute;width:57692;height:91;left:0;top:0;" coordsize="5769229,9144" path="m0,0l5769229,0l5769229,9144l0,9144l0,0">
                <v:stroke weight="0pt" endcap="flat" joinstyle="miter" miterlimit="10" on="false" color="#000000" opacity="0"/>
                <v:fill on="true" color="#808080"/>
              </v:shape>
              <w10:wrap type="square"/>
            </v:group>
          </w:pict>
        </mc:Fallback>
      </mc:AlternateContent>
    </w:r>
    <w:r>
      <w:rPr>
        <w:rFonts w:ascii="Times New Roman" w:eastAsia="Times New Roman" w:hAnsi="Times New Roman" w:cs="Times New Roman"/>
        <w:sz w:val="24"/>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374CD" w14:textId="77777777" w:rsidR="009702E2" w:rsidRDefault="00D07D32">
    <w:pPr>
      <w:spacing w:after="0"/>
    </w:pPr>
    <w:r>
      <w:rPr>
        <w:noProof/>
      </w:rPr>
      <mc:AlternateContent>
        <mc:Choice Requires="wpg">
          <w:drawing>
            <wp:anchor distT="0" distB="0" distL="114300" distR="114300" simplePos="0" relativeHeight="251659264" behindDoc="0" locked="0" layoutInCell="1" allowOverlap="1" wp14:anchorId="5630DAFF" wp14:editId="2B4E5968">
              <wp:simplePos x="0" y="0"/>
              <wp:positionH relativeFrom="page">
                <wp:posOffset>896417</wp:posOffset>
              </wp:positionH>
              <wp:positionV relativeFrom="page">
                <wp:posOffset>649224</wp:posOffset>
              </wp:positionV>
              <wp:extent cx="5769229" cy="6096"/>
              <wp:effectExtent l="0" t="0" r="0" b="0"/>
              <wp:wrapSquare wrapText="bothSides"/>
              <wp:docPr id="63916" name="Group 63916"/>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66922" name="Shape 66922"/>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63916" style="width:454.27pt;height:0.47998pt;position:absolute;mso-position-horizontal-relative:page;mso-position-horizontal:absolute;margin-left:70.584pt;mso-position-vertical-relative:page;margin-top:51.12pt;" coordsize="57692,60">
              <v:shape id="Shape 66923" style="position:absolute;width:57692;height:91;left:0;top:0;" coordsize="5769229,9144" path="m0,0l5769229,0l5769229,9144l0,9144l0,0">
                <v:stroke weight="0pt" endcap="flat" joinstyle="miter" miterlimit="10" on="false" color="#000000" opacity="0"/>
                <v:fill on="true" color="#808080"/>
              </v:shape>
              <w10:wrap type="square"/>
            </v:group>
          </w:pict>
        </mc:Fallback>
      </mc:AlternateContent>
    </w:r>
    <w:r>
      <w:rPr>
        <w:rFonts w:ascii="Times New Roman" w:eastAsia="Times New Roman" w:hAnsi="Times New Roman" w:cs="Times New Roman"/>
        <w:sz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4CDB3" w14:textId="77777777" w:rsidR="009702E2" w:rsidRDefault="00D07D32">
    <w:pPr>
      <w:spacing w:after="0"/>
    </w:pPr>
    <w:r>
      <w:rPr>
        <w:noProof/>
      </w:rPr>
      <mc:AlternateContent>
        <mc:Choice Requires="wpg">
          <w:drawing>
            <wp:anchor distT="0" distB="0" distL="114300" distR="114300" simplePos="0" relativeHeight="251660288" behindDoc="0" locked="0" layoutInCell="1" allowOverlap="1" wp14:anchorId="77C8AC6A" wp14:editId="688B6334">
              <wp:simplePos x="0" y="0"/>
              <wp:positionH relativeFrom="page">
                <wp:posOffset>896417</wp:posOffset>
              </wp:positionH>
              <wp:positionV relativeFrom="page">
                <wp:posOffset>649224</wp:posOffset>
              </wp:positionV>
              <wp:extent cx="5769229" cy="6096"/>
              <wp:effectExtent l="0" t="0" r="0" b="0"/>
              <wp:wrapSquare wrapText="bothSides"/>
              <wp:docPr id="63908" name="Group 63908"/>
              <wp:cNvGraphicFramePr/>
              <a:graphic xmlns:a="http://schemas.openxmlformats.org/drawingml/2006/main">
                <a:graphicData uri="http://schemas.microsoft.com/office/word/2010/wordprocessingGroup">
                  <wpg:wgp>
                    <wpg:cNvGrpSpPr/>
                    <wpg:grpSpPr>
                      <a:xfrm>
                        <a:off x="0" y="0"/>
                        <a:ext cx="5769229" cy="6096"/>
                        <a:chOff x="0" y="0"/>
                        <a:chExt cx="5769229" cy="6096"/>
                      </a:xfrm>
                    </wpg:grpSpPr>
                    <wps:wsp>
                      <wps:cNvPr id="66920" name="Shape 66920"/>
                      <wps:cNvSpPr/>
                      <wps:spPr>
                        <a:xfrm>
                          <a:off x="0" y="0"/>
                          <a:ext cx="5769229" cy="9144"/>
                        </a:xfrm>
                        <a:custGeom>
                          <a:avLst/>
                          <a:gdLst/>
                          <a:ahLst/>
                          <a:cxnLst/>
                          <a:rect l="0" t="0" r="0" b="0"/>
                          <a:pathLst>
                            <a:path w="5769229" h="9144">
                              <a:moveTo>
                                <a:pt x="0" y="0"/>
                              </a:moveTo>
                              <a:lnTo>
                                <a:pt x="5769229" y="0"/>
                              </a:lnTo>
                              <a:lnTo>
                                <a:pt x="5769229" y="9144"/>
                              </a:lnTo>
                              <a:lnTo>
                                <a:pt x="0" y="9144"/>
                              </a:lnTo>
                              <a:lnTo>
                                <a:pt x="0" y="0"/>
                              </a:lnTo>
                            </a:path>
                          </a:pathLst>
                        </a:custGeom>
                        <a:ln w="0" cap="flat">
                          <a:miter lim="127000"/>
                        </a:ln>
                      </wps:spPr>
                      <wps:style>
                        <a:lnRef idx="0">
                          <a:srgbClr val="000000">
                            <a:alpha val="0"/>
                          </a:srgbClr>
                        </a:lnRef>
                        <a:fillRef idx="1">
                          <a:srgbClr val="808080"/>
                        </a:fillRef>
                        <a:effectRef idx="0">
                          <a:scrgbClr r="0" g="0" b="0"/>
                        </a:effectRef>
                        <a:fontRef idx="none"/>
                      </wps:style>
                      <wps:bodyPr/>
                    </wps:wsp>
                  </wpg:wgp>
                </a:graphicData>
              </a:graphic>
            </wp:anchor>
          </w:drawing>
        </mc:Choice>
        <mc:Fallback xmlns:a="http://schemas.openxmlformats.org/drawingml/2006/main">
          <w:pict>
            <v:group id="Group 63908" style="width:454.27pt;height:0.47998pt;position:absolute;mso-position-horizontal-relative:page;mso-position-horizontal:absolute;margin-left:70.584pt;mso-position-vertical-relative:page;margin-top:51.12pt;" coordsize="57692,60">
              <v:shape id="Shape 66921" style="position:absolute;width:57692;height:91;left:0;top:0;" coordsize="5769229,9144" path="m0,0l5769229,0l5769229,9144l0,9144l0,0">
                <v:stroke weight="0pt" endcap="flat" joinstyle="miter" miterlimit="10" on="false" color="#000000" opacity="0"/>
                <v:fill on="true" color="#808080"/>
              </v:shape>
              <w10:wrap type="square"/>
            </v:group>
          </w:pict>
        </mc:Fallback>
      </mc:AlternateContent>
    </w:r>
    <w:r>
      <w:rPr>
        <w:rFonts w:ascii="Times New Roman" w:eastAsia="Times New Roman" w:hAnsi="Times New Roman" w:cs="Times New Roman"/>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8234C"/>
    <w:multiLevelType w:val="hybridMultilevel"/>
    <w:tmpl w:val="8954D858"/>
    <w:lvl w:ilvl="0" w:tplc="1F30BAD4">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3EB2C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D2C9A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108AA9C">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A4FEE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D4C28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B22AB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7655A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C5CC86A">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7E5507"/>
    <w:multiLevelType w:val="hybridMultilevel"/>
    <w:tmpl w:val="8474B6CA"/>
    <w:lvl w:ilvl="0" w:tplc="11FC73DE">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F8B2E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04F4D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AA80D2">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D42ED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D4F70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02A99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C0DC5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70A49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DD82117"/>
    <w:multiLevelType w:val="hybridMultilevel"/>
    <w:tmpl w:val="2BF25344"/>
    <w:lvl w:ilvl="0" w:tplc="B492B258">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5E0170">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4AC10E">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22AB0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225B8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DE5370">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10094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D6B696">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CEC39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03646B4"/>
    <w:multiLevelType w:val="hybridMultilevel"/>
    <w:tmpl w:val="576A060A"/>
    <w:lvl w:ilvl="0" w:tplc="EAF0BD24">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66CDF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6EF368">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A8A467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3621B6">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5ED5E4">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27A35A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2A81D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263CA0">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A4D64CA"/>
    <w:multiLevelType w:val="hybridMultilevel"/>
    <w:tmpl w:val="F7EA8CF8"/>
    <w:lvl w:ilvl="0" w:tplc="94FC0C48">
      <w:start w:val="1"/>
      <w:numFmt w:val="decimal"/>
      <w:lvlText w:val="%1."/>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ACC91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A8CE6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8CB56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40D31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A6BDA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3A565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1C015A">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A81B1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ACC7308"/>
    <w:multiLevelType w:val="hybridMultilevel"/>
    <w:tmpl w:val="7ADCAA38"/>
    <w:lvl w:ilvl="0" w:tplc="CF9AC3BE">
      <w:start w:val="1"/>
      <w:numFmt w:val="bullet"/>
      <w:lvlText w:val="•"/>
      <w:lvlJc w:val="left"/>
      <w:pPr>
        <w:ind w:left="71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7644FDE">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F6CA4A">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E4DB98">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3201E6E">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B6CF5A">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E859AA">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9B0FCE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A47F66">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1B9272D"/>
    <w:multiLevelType w:val="hybridMultilevel"/>
    <w:tmpl w:val="502AABC0"/>
    <w:lvl w:ilvl="0" w:tplc="61F67E92">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884C3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324C5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DAC16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92099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ED0EC">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2EAAB8">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388C7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BA2BE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474978F9"/>
    <w:multiLevelType w:val="hybridMultilevel"/>
    <w:tmpl w:val="85349998"/>
    <w:lvl w:ilvl="0" w:tplc="F9FCBDF2">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20FC6A">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8237E0">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885744">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2E9FE0">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AEECEE">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4C3E5C">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A4746E">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08476C">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8355F73"/>
    <w:multiLevelType w:val="hybridMultilevel"/>
    <w:tmpl w:val="F84037F0"/>
    <w:lvl w:ilvl="0" w:tplc="3CB44AAC">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0CC02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B3EB43C">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5E8C7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EA77E2">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08055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66B92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10D6B0">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3EF04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CBE5FAB"/>
    <w:multiLevelType w:val="hybridMultilevel"/>
    <w:tmpl w:val="C854E1A6"/>
    <w:lvl w:ilvl="0" w:tplc="506CBD0E">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221B08">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986ED4">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E4840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6EAC3C">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E47FD6">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50E6A2">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386044">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2CD762">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53B20DFD"/>
    <w:multiLevelType w:val="hybridMultilevel"/>
    <w:tmpl w:val="959C1518"/>
    <w:lvl w:ilvl="0" w:tplc="9B3CC5CC">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04E28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5A212A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92308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647366">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AE9BE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4602E8">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E2E2E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326BE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F707573"/>
    <w:multiLevelType w:val="hybridMultilevel"/>
    <w:tmpl w:val="1E785094"/>
    <w:lvl w:ilvl="0" w:tplc="C5A284FA">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F47ED2">
      <w:start w:val="1"/>
      <w:numFmt w:val="bullet"/>
      <w:lvlText w:val="o"/>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EE71B2">
      <w:start w:val="1"/>
      <w:numFmt w:val="bullet"/>
      <w:lvlText w:val="▪"/>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3CE62E">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40E5D8">
      <w:start w:val="1"/>
      <w:numFmt w:val="bullet"/>
      <w:lvlText w:val="o"/>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94C572">
      <w:start w:val="1"/>
      <w:numFmt w:val="bullet"/>
      <w:lvlText w:val="▪"/>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4AEBE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44F08A">
      <w:start w:val="1"/>
      <w:numFmt w:val="bullet"/>
      <w:lvlText w:val="o"/>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74E6F8">
      <w:start w:val="1"/>
      <w:numFmt w:val="bullet"/>
      <w:lvlText w:val="▪"/>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991375497">
    <w:abstractNumId w:val="4"/>
  </w:num>
  <w:num w:numId="2" w16cid:durableId="618493133">
    <w:abstractNumId w:val="6"/>
  </w:num>
  <w:num w:numId="3" w16cid:durableId="145124635">
    <w:abstractNumId w:val="3"/>
  </w:num>
  <w:num w:numId="4" w16cid:durableId="1430467325">
    <w:abstractNumId w:val="2"/>
  </w:num>
  <w:num w:numId="5" w16cid:durableId="999770557">
    <w:abstractNumId w:val="8"/>
  </w:num>
  <w:num w:numId="6" w16cid:durableId="241332951">
    <w:abstractNumId w:val="0"/>
  </w:num>
  <w:num w:numId="7" w16cid:durableId="1183861923">
    <w:abstractNumId w:val="11"/>
  </w:num>
  <w:num w:numId="8" w16cid:durableId="2038382051">
    <w:abstractNumId w:val="5"/>
  </w:num>
  <w:num w:numId="9" w16cid:durableId="459225396">
    <w:abstractNumId w:val="1"/>
  </w:num>
  <w:num w:numId="10" w16cid:durableId="343828121">
    <w:abstractNumId w:val="9"/>
  </w:num>
  <w:num w:numId="11" w16cid:durableId="1468621658">
    <w:abstractNumId w:val="7"/>
  </w:num>
  <w:num w:numId="12" w16cid:durableId="8056658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2E2"/>
    <w:rsid w:val="00816AA4"/>
    <w:rsid w:val="009702E2"/>
    <w:rsid w:val="00A22553"/>
    <w:rsid w:val="00C70503"/>
    <w:rsid w:val="00D07D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6A5A0"/>
  <w15:docId w15:val="{EF4740E7-5088-4131-A478-A012B58C9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8" w:line="259" w:lineRule="auto"/>
      <w:ind w:right="14"/>
      <w:jc w:val="center"/>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Times New Roman" w:eastAsia="Times New Roman" w:hAnsi="Times New Roman" w:cs="Times New Roman"/>
      <w:b/>
      <w:color w:val="1F3864"/>
      <w:sz w:val="32"/>
    </w:rPr>
  </w:style>
  <w:style w:type="paragraph" w:styleId="Heading3">
    <w:name w:val="heading 3"/>
    <w:next w:val="Normal"/>
    <w:link w:val="Heading3Char"/>
    <w:uiPriority w:val="9"/>
    <w:unhideWhenUsed/>
    <w:qFormat/>
    <w:pPr>
      <w:keepNext/>
      <w:keepLines/>
      <w:spacing w:after="63" w:line="259" w:lineRule="auto"/>
      <w:ind w:left="10" w:hanging="10"/>
      <w:outlineLvl w:val="2"/>
    </w:pPr>
    <w:rPr>
      <w:rFonts w:ascii="Times New Roman" w:eastAsia="Times New Roman" w:hAnsi="Times New Roman" w:cs="Times New Roman"/>
      <w:b/>
      <w:color w:val="2E5597"/>
      <w:sz w:val="27"/>
    </w:rPr>
  </w:style>
  <w:style w:type="paragraph" w:styleId="Heading4">
    <w:name w:val="heading 4"/>
    <w:next w:val="Normal"/>
    <w:link w:val="Heading4Char"/>
    <w:uiPriority w:val="9"/>
    <w:unhideWhenUsed/>
    <w:qFormat/>
    <w:pPr>
      <w:keepNext/>
      <w:keepLines/>
      <w:spacing w:after="78" w:line="259" w:lineRule="auto"/>
      <w:ind w:left="10" w:hanging="10"/>
      <w:outlineLvl w:val="3"/>
    </w:pPr>
    <w:rPr>
      <w:rFonts w:ascii="Times New Roman" w:eastAsia="Times New Roman" w:hAnsi="Times New Roman" w:cs="Times New Roman"/>
      <w:b/>
      <w:i/>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i/>
      <w:color w:val="1F4D78"/>
      <w:sz w:val="24"/>
    </w:rPr>
  </w:style>
  <w:style w:type="character" w:customStyle="1" w:styleId="Heading3Char">
    <w:name w:val="Heading 3 Char"/>
    <w:link w:val="Heading3"/>
    <w:rPr>
      <w:rFonts w:ascii="Times New Roman" w:eastAsia="Times New Roman" w:hAnsi="Times New Roman" w:cs="Times New Roman"/>
      <w:b/>
      <w:color w:val="2E5597"/>
      <w:sz w:val="27"/>
    </w:rPr>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1F3864"/>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29</Pages>
  <Words>7317</Words>
  <Characters>41713</Characters>
  <Application>Microsoft Office Word</Application>
  <DocSecurity>0</DocSecurity>
  <Lines>347</Lines>
  <Paragraphs>97</Paragraphs>
  <ScaleCrop>false</ScaleCrop>
  <Company/>
  <LinksUpToDate>false</LinksUpToDate>
  <CharactersWithSpaces>48933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CSA06 CO1 – Scalability Audit of ShopSphere</dc:title>
  <dc:subject/>
  <dc:creator>Student</dc:creator>
  <cp:keywords/>
  <cp:lastModifiedBy>Pranai Madam</cp:lastModifiedBy>
  <cp:revision>3</cp:revision>
  <dcterms:created xsi:type="dcterms:W3CDTF">2026-10-24T08:56:00Z</dcterms:created>
  <dcterms:modified xsi:type="dcterms:W3CDTF">2026-10-24T08:57:00Z</dcterms:modified>
</cp:coreProperties>
</file>