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4F6F3" w14:textId="77777777" w:rsidR="00033B20" w:rsidRDefault="00096063" w:rsidP="00832AEB">
      <w:pPr>
        <w:pStyle w:val="Title"/>
      </w:pPr>
      <w:r>
        <w:t>Introduction to R</w:t>
      </w:r>
    </w:p>
    <w:p w14:paraId="3F21FE68" w14:textId="77777777" w:rsidR="0007442C" w:rsidRDefault="0007442C" w:rsidP="0007442C">
      <w:pPr>
        <w:pStyle w:val="Subtitle"/>
      </w:pPr>
      <w:r>
        <w:t xml:space="preserve">R Tutorial </w:t>
      </w:r>
    </w:p>
    <w:p w14:paraId="774AE0E2" w14:textId="77777777" w:rsidR="00033B20" w:rsidRDefault="008B2D5A" w:rsidP="00832AEB">
      <w:pPr>
        <w:jc w:val="both"/>
      </w:pPr>
      <w:r>
        <w:pict w14:anchorId="2B932607">
          <v:rect id="_x0000_i1025" style="width:0;height:1.5pt" o:hralign="center" o:hrstd="t" o:hr="t"/>
        </w:pict>
      </w:r>
    </w:p>
    <w:p w14:paraId="0EA2425A" w14:textId="77777777" w:rsidR="00033B20" w:rsidRDefault="00641C75" w:rsidP="00832AEB">
      <w:pPr>
        <w:pStyle w:val="Heading1"/>
        <w:jc w:val="both"/>
      </w:pPr>
      <w:bookmarkStart w:id="0" w:name="in-this-tutorial"/>
      <w:bookmarkEnd w:id="0"/>
      <w:r>
        <w:t>Objectives of this t</w:t>
      </w:r>
      <w:r w:rsidR="00096063">
        <w:t>utorial</w:t>
      </w:r>
    </w:p>
    <w:p w14:paraId="1E9C2468" w14:textId="07660D47" w:rsidR="00F304CE" w:rsidRDefault="00F304CE" w:rsidP="00832AEB">
      <w:pPr>
        <w:pStyle w:val="Compact"/>
        <w:numPr>
          <w:ilvl w:val="0"/>
          <w:numId w:val="3"/>
        </w:numPr>
        <w:jc w:val="both"/>
      </w:pPr>
      <w:r>
        <w:t>Introduce R language and R studio</w:t>
      </w:r>
    </w:p>
    <w:p w14:paraId="01D8411A" w14:textId="6AD5BF98" w:rsidR="00AB709A" w:rsidRDefault="00F304CE" w:rsidP="00832AEB">
      <w:pPr>
        <w:pStyle w:val="Compact"/>
        <w:numPr>
          <w:ilvl w:val="0"/>
          <w:numId w:val="3"/>
        </w:numPr>
        <w:jc w:val="both"/>
      </w:pPr>
      <w:r>
        <w:t xml:space="preserve">Describe </w:t>
      </w:r>
      <w:r w:rsidR="00815375">
        <w:t>the structure of</w:t>
      </w:r>
      <w:r w:rsidR="00096063">
        <w:t xml:space="preserve"> RStudio</w:t>
      </w:r>
    </w:p>
    <w:p w14:paraId="25240C01" w14:textId="5E6C70FD" w:rsidR="00815375" w:rsidRDefault="00815375" w:rsidP="00832AEB">
      <w:pPr>
        <w:pStyle w:val="Compact"/>
        <w:numPr>
          <w:ilvl w:val="0"/>
          <w:numId w:val="3"/>
        </w:numPr>
        <w:jc w:val="both"/>
      </w:pPr>
      <w:r>
        <w:t>Practice Basic R functions</w:t>
      </w:r>
    </w:p>
    <w:p w14:paraId="32D2E75F" w14:textId="77777777" w:rsidR="00815375" w:rsidRDefault="00815375" w:rsidP="00832AEB">
      <w:pPr>
        <w:pStyle w:val="Compact"/>
        <w:numPr>
          <w:ilvl w:val="0"/>
          <w:numId w:val="3"/>
        </w:numPr>
        <w:jc w:val="both"/>
      </w:pPr>
      <w:r>
        <w:t xml:space="preserve">Define Variables and Vectors </w:t>
      </w:r>
    </w:p>
    <w:p w14:paraId="44D94658" w14:textId="5A6ACD76" w:rsidR="00815375" w:rsidRDefault="00815375" w:rsidP="00832AEB">
      <w:pPr>
        <w:pStyle w:val="Compact"/>
        <w:numPr>
          <w:ilvl w:val="0"/>
          <w:numId w:val="3"/>
        </w:numPr>
        <w:jc w:val="both"/>
      </w:pPr>
      <w:r>
        <w:t xml:space="preserve">Discuss Scripts and Executing Commands. </w:t>
      </w:r>
    </w:p>
    <w:p w14:paraId="05FA57D6" w14:textId="77777777" w:rsidR="00033B20" w:rsidRPr="001D236C" w:rsidRDefault="00096063" w:rsidP="00832AEB">
      <w:pPr>
        <w:pStyle w:val="Heading1"/>
        <w:jc w:val="both"/>
        <w:rPr>
          <w:color w:val="00B050"/>
          <w:sz w:val="40"/>
          <w:szCs w:val="40"/>
          <w:u w:val="single"/>
        </w:rPr>
      </w:pPr>
      <w:bookmarkStart w:id="1" w:name="introduction"/>
      <w:bookmarkEnd w:id="1"/>
      <w:r w:rsidRPr="001D236C">
        <w:rPr>
          <w:color w:val="00B050"/>
          <w:sz w:val="40"/>
          <w:szCs w:val="40"/>
          <w:u w:val="single"/>
        </w:rPr>
        <w:t>Introduction</w:t>
      </w:r>
    </w:p>
    <w:p w14:paraId="70085C89" w14:textId="77777777" w:rsidR="00033B20" w:rsidRDefault="00096063" w:rsidP="00832AEB">
      <w:pPr>
        <w:pStyle w:val="Heading2"/>
        <w:jc w:val="both"/>
      </w:pPr>
      <w:bookmarkStart w:id="2" w:name="r"/>
      <w:bookmarkEnd w:id="2"/>
      <w:r>
        <w:t>R</w:t>
      </w:r>
    </w:p>
    <w:p w14:paraId="0BD2E05F" w14:textId="6CE1C263" w:rsidR="00033B20" w:rsidRDefault="00096063" w:rsidP="00832AEB">
      <w:pPr>
        <w:jc w:val="both"/>
      </w:pPr>
      <w:r>
        <w:t>R is a programming language that is popular in both academia and industry for doing statistical analysis and creating graphics from data. Knowing how to program in R (even just a little) is a valuable skill.</w:t>
      </w:r>
    </w:p>
    <w:p w14:paraId="33F65EF9" w14:textId="3F000F50" w:rsidR="00033B20" w:rsidRDefault="00096063" w:rsidP="00832AEB">
      <w:pPr>
        <w:jc w:val="both"/>
      </w:pPr>
      <w:r>
        <w:t xml:space="preserve">You might have some experience working with data in Microsoft Excel, where you point and click to enter data and use buttons, menus, or formulas to perform tasks. </w:t>
      </w:r>
      <w:r w:rsidR="00FF48E3">
        <w:t>In R</w:t>
      </w:r>
      <w:r w:rsidR="00B8378B">
        <w:t>, y</w:t>
      </w:r>
      <w:r>
        <w:t xml:space="preserve">ou write code to do all your desired calculations and to create graphics. </w:t>
      </w:r>
      <w:r w:rsidR="00832AEB">
        <w:t xml:space="preserve">Writing your own code allows for more flexibility than a point-and-click interface like Excel. </w:t>
      </w:r>
    </w:p>
    <w:p w14:paraId="0DA654B8" w14:textId="1F767561" w:rsidR="00033B20" w:rsidRDefault="00B8378B" w:rsidP="00832AEB">
      <w:pPr>
        <w:jc w:val="both"/>
      </w:pPr>
      <w:r>
        <w:t>If you do not</w:t>
      </w:r>
      <w:r w:rsidR="00096063">
        <w:t xml:space="preserve"> have any programming experience</w:t>
      </w:r>
      <w:r>
        <w:t>, do not worry about it!</w:t>
      </w:r>
      <w:r w:rsidR="00096063">
        <w:t xml:space="preserve"> It might take a lit</w:t>
      </w:r>
      <w:r w:rsidR="00832AEB">
        <w:t>tle practice, and patience, to get used to R</w:t>
      </w:r>
      <w:r>
        <w:t xml:space="preserve"> but</w:t>
      </w:r>
      <w:r w:rsidR="00832AEB">
        <w:t xml:space="preserve"> </w:t>
      </w:r>
      <w:r>
        <w:t xml:space="preserve">we </w:t>
      </w:r>
      <w:r w:rsidR="00832AEB">
        <w:t>will be here to</w:t>
      </w:r>
      <w:r w:rsidR="00096063">
        <w:t xml:space="preserve"> guide you through all of the code you need to write.</w:t>
      </w:r>
    </w:p>
    <w:p w14:paraId="05FC1385" w14:textId="77777777" w:rsidR="00033B20" w:rsidRDefault="00096063" w:rsidP="00832AEB">
      <w:pPr>
        <w:pStyle w:val="Heading2"/>
        <w:jc w:val="both"/>
      </w:pPr>
      <w:bookmarkStart w:id="3" w:name="rstudio"/>
      <w:bookmarkEnd w:id="3"/>
      <w:r>
        <w:t>RStudio</w:t>
      </w:r>
    </w:p>
    <w:p w14:paraId="50AC528B" w14:textId="77777777" w:rsidR="00B8378B" w:rsidRDefault="00096063" w:rsidP="00832AEB">
      <w:pPr>
        <w:jc w:val="both"/>
      </w:pPr>
      <w:r>
        <w:t>RStudio is a desktop application that makes it eas</w:t>
      </w:r>
      <w:r w:rsidR="00B8378B">
        <w:t>y to use R and create R scripts</w:t>
      </w:r>
      <w:r>
        <w:t xml:space="preserve">. </w:t>
      </w:r>
      <w:r w:rsidR="00B8378B">
        <w:t xml:space="preserve">All of the tutorials in this course will assume you are using RStudio. </w:t>
      </w:r>
      <w:r>
        <w:t xml:space="preserve">It's not required for using </w:t>
      </w:r>
      <w:r w:rsidR="00B8378B">
        <w:t xml:space="preserve">R, but the user interface is more intuitive for a novice user. </w:t>
      </w:r>
      <w:r>
        <w:t>R and RStudio are free</w:t>
      </w:r>
      <w:r w:rsidR="00167D9A">
        <w:t xml:space="preserve"> to use</w:t>
      </w:r>
      <w:r>
        <w:t xml:space="preserve">. </w:t>
      </w:r>
    </w:p>
    <w:p w14:paraId="328586D8" w14:textId="7DE788E4" w:rsidR="00033B20" w:rsidRDefault="00096063" w:rsidP="00832AEB">
      <w:pPr>
        <w:jc w:val="both"/>
      </w:pPr>
      <w:r>
        <w:t>See the document</w:t>
      </w:r>
      <w:r w:rsidR="00F26F02">
        <w:t xml:space="preserve"> in the “Start Here” module in Canvas called</w:t>
      </w:r>
      <w:r>
        <w:t xml:space="preserve"> </w:t>
      </w:r>
      <w:r>
        <w:rPr>
          <w:i/>
        </w:rPr>
        <w:t>Installing R and RStudio</w:t>
      </w:r>
      <w:r>
        <w:t xml:space="preserve"> for help installing them on your computer.</w:t>
      </w:r>
    </w:p>
    <w:p w14:paraId="4792E8C8" w14:textId="77777777" w:rsidR="00033B20" w:rsidRDefault="00096063" w:rsidP="00832AEB">
      <w:pPr>
        <w:pStyle w:val="Heading1"/>
        <w:jc w:val="both"/>
        <w:rPr>
          <w:color w:val="00B050"/>
          <w:sz w:val="40"/>
          <w:szCs w:val="40"/>
          <w:u w:val="single"/>
        </w:rPr>
      </w:pPr>
      <w:bookmarkStart w:id="4" w:name="the-task"/>
      <w:bookmarkStart w:id="5" w:name="basics-of-r"/>
      <w:bookmarkEnd w:id="4"/>
      <w:bookmarkEnd w:id="5"/>
      <w:r w:rsidRPr="001D236C">
        <w:rPr>
          <w:color w:val="00B050"/>
          <w:sz w:val="40"/>
          <w:szCs w:val="40"/>
          <w:u w:val="single"/>
        </w:rPr>
        <w:lastRenderedPageBreak/>
        <w:t>Basics of R</w:t>
      </w:r>
    </w:p>
    <w:p w14:paraId="13385A4C" w14:textId="77777777" w:rsidR="001D236C" w:rsidRDefault="001D236C" w:rsidP="00832AEB">
      <w:pPr>
        <w:pStyle w:val="Heading2"/>
        <w:jc w:val="both"/>
      </w:pPr>
      <w:bookmarkStart w:id="6" w:name="the-console"/>
      <w:bookmarkEnd w:id="6"/>
      <w:r>
        <w:t>Getting Started with R and R Studio</w:t>
      </w:r>
    </w:p>
    <w:p w14:paraId="1FF0B0E6" w14:textId="267B42CD" w:rsidR="00F12EFE" w:rsidRPr="00F12EFE" w:rsidRDefault="00F12EFE" w:rsidP="00B8378B">
      <w:pPr>
        <w:pStyle w:val="FirstParagraph"/>
        <w:jc w:val="both"/>
      </w:pPr>
      <w:r>
        <w:t>O</w:t>
      </w:r>
      <w:r w:rsidR="001D236C">
        <w:t>pen R Studio on your computer.</w:t>
      </w:r>
      <w:r w:rsidR="001D236C" w:rsidRPr="001D236C">
        <w:t xml:space="preserve"> </w:t>
      </w:r>
      <w:r>
        <w:t xml:space="preserve"> </w:t>
      </w:r>
      <w:r w:rsidR="001D236C">
        <w:t>R</w:t>
      </w:r>
      <w:r w:rsidR="00323012">
        <w:t xml:space="preserve"> </w:t>
      </w:r>
      <w:r w:rsidR="001D236C">
        <w:t xml:space="preserve">Studio </w:t>
      </w:r>
      <w:r>
        <w:t xml:space="preserve">has </w:t>
      </w:r>
      <w:r w:rsidR="001D236C">
        <w:t xml:space="preserve">four </w:t>
      </w:r>
      <w:r w:rsidR="00323012">
        <w:t>windowpanes</w:t>
      </w:r>
      <w:r w:rsidR="001D236C">
        <w:t>:</w:t>
      </w:r>
    </w:p>
    <w:p w14:paraId="5E07E15F" w14:textId="26862CFD" w:rsidR="001D236C" w:rsidRDefault="00B8378B" w:rsidP="00B8378B">
      <w:pPr>
        <w:pStyle w:val="Compact"/>
        <w:numPr>
          <w:ilvl w:val="0"/>
          <w:numId w:val="7"/>
        </w:numPr>
        <w:jc w:val="both"/>
      </w:pPr>
      <w:r>
        <w:rPr>
          <w:noProof/>
        </w:rPr>
        <w:drawing>
          <wp:anchor distT="0" distB="0" distL="114300" distR="114300" simplePos="0" relativeHeight="251671552" behindDoc="1" locked="0" layoutInCell="1" allowOverlap="1" wp14:anchorId="539BEC67" wp14:editId="12C56B5A">
            <wp:simplePos x="0" y="0"/>
            <wp:positionH relativeFrom="margin">
              <wp:align>right</wp:align>
            </wp:positionH>
            <wp:positionV relativeFrom="paragraph">
              <wp:posOffset>3810</wp:posOffset>
            </wp:positionV>
            <wp:extent cx="2299970" cy="1947545"/>
            <wp:effectExtent l="0" t="0" r="5080" b="0"/>
            <wp:wrapTight wrapText="bothSides">
              <wp:wrapPolygon edited="0">
                <wp:start x="0" y="0"/>
                <wp:lineTo x="0" y="21339"/>
                <wp:lineTo x="21469" y="21339"/>
                <wp:lineTo x="2146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99970" cy="1947545"/>
                    </a:xfrm>
                    <a:prstGeom prst="rect">
                      <a:avLst/>
                    </a:prstGeom>
                  </pic:spPr>
                </pic:pic>
              </a:graphicData>
            </a:graphic>
            <wp14:sizeRelH relativeFrom="margin">
              <wp14:pctWidth>0</wp14:pctWidth>
            </wp14:sizeRelH>
            <wp14:sizeRelV relativeFrom="margin">
              <wp14:pctHeight>0</wp14:pctHeight>
            </wp14:sizeRelV>
          </wp:anchor>
        </w:drawing>
      </w:r>
      <w:r w:rsidR="001D236C">
        <w:rPr>
          <w:b/>
        </w:rPr>
        <w:t>Script Window</w:t>
      </w:r>
      <w:r w:rsidR="001D236C">
        <w:t xml:space="preserve"> </w:t>
      </w:r>
      <w:r>
        <w:t xml:space="preserve">– For writing, copying and editing code.  Can save scripts with code for later use. </w:t>
      </w:r>
    </w:p>
    <w:p w14:paraId="6F5DD00D" w14:textId="2EEC7110" w:rsidR="001D236C" w:rsidRDefault="001D236C" w:rsidP="00B8378B">
      <w:pPr>
        <w:pStyle w:val="Compact"/>
        <w:numPr>
          <w:ilvl w:val="0"/>
          <w:numId w:val="7"/>
        </w:numPr>
        <w:jc w:val="both"/>
      </w:pPr>
      <w:r>
        <w:rPr>
          <w:b/>
        </w:rPr>
        <w:t>Console</w:t>
      </w:r>
      <w:r>
        <w:t xml:space="preserve"> </w:t>
      </w:r>
      <w:r w:rsidR="00B8378B">
        <w:t>– Displays results</w:t>
      </w:r>
      <w:r>
        <w:t xml:space="preserve"> from commands </w:t>
      </w:r>
      <w:r w:rsidR="00354D86">
        <w:t xml:space="preserve">written and run in the </w:t>
      </w:r>
      <w:r>
        <w:t xml:space="preserve">script window. </w:t>
      </w:r>
      <w:r w:rsidR="00354D86">
        <w:t xml:space="preserve">Writing commands in the Console is for </w:t>
      </w:r>
      <w:r w:rsidR="00B8378B">
        <w:t>basic commands</w:t>
      </w:r>
      <w:r w:rsidR="00354D86">
        <w:t xml:space="preserve"> only</w:t>
      </w:r>
      <w:r w:rsidR="00B8378B">
        <w:t xml:space="preserve">. </w:t>
      </w:r>
    </w:p>
    <w:p w14:paraId="7D037B0E" w14:textId="7B1AE1C1" w:rsidR="001D236C" w:rsidRDefault="001D236C" w:rsidP="00B8378B">
      <w:pPr>
        <w:pStyle w:val="Compact"/>
        <w:numPr>
          <w:ilvl w:val="0"/>
          <w:numId w:val="7"/>
        </w:numPr>
        <w:jc w:val="both"/>
      </w:pPr>
      <w:r>
        <w:rPr>
          <w:b/>
        </w:rPr>
        <w:t>Environment</w:t>
      </w:r>
      <w:r w:rsidR="00B8378B">
        <w:t xml:space="preserve"> – Imported Datasets and/or n</w:t>
      </w:r>
      <w:r w:rsidR="00354D86">
        <w:t>amed variables will show up here.</w:t>
      </w:r>
      <w:r w:rsidR="00B8378B">
        <w:t xml:space="preserve">  </w:t>
      </w:r>
    </w:p>
    <w:p w14:paraId="0994BD81" w14:textId="249B67A7" w:rsidR="001D236C" w:rsidRDefault="001D236C" w:rsidP="00B8378B">
      <w:pPr>
        <w:pStyle w:val="Compact"/>
        <w:numPr>
          <w:ilvl w:val="0"/>
          <w:numId w:val="7"/>
        </w:numPr>
        <w:jc w:val="both"/>
      </w:pPr>
      <w:r>
        <w:rPr>
          <w:b/>
        </w:rPr>
        <w:t>Plot Window</w:t>
      </w:r>
      <w:r>
        <w:t xml:space="preserve"> </w:t>
      </w:r>
      <w:r w:rsidR="00B8378B">
        <w:t xml:space="preserve">– Displays and stores plots, can be used for help messages and to search for and install packages. </w:t>
      </w:r>
    </w:p>
    <w:p w14:paraId="2A36A341" w14:textId="77777777" w:rsidR="00033B20" w:rsidRDefault="00096063" w:rsidP="00832AEB">
      <w:pPr>
        <w:pStyle w:val="Heading2"/>
        <w:jc w:val="both"/>
      </w:pPr>
      <w:r>
        <w:t>The Console</w:t>
      </w:r>
    </w:p>
    <w:p w14:paraId="0D21C098" w14:textId="6174FA12" w:rsidR="00033B20" w:rsidRDefault="00354D86" w:rsidP="00832AEB">
      <w:pPr>
        <w:jc w:val="both"/>
      </w:pPr>
      <w:r>
        <w:t xml:space="preserve">You can use the </w:t>
      </w:r>
      <w:r>
        <w:rPr>
          <w:b/>
        </w:rPr>
        <w:t xml:space="preserve">Console </w:t>
      </w:r>
      <w:r>
        <w:t>as a simple calculator. If you e</w:t>
      </w:r>
      <w:r w:rsidR="00096063">
        <w:t>nt</w:t>
      </w:r>
      <w:r>
        <w:t>er R code into the console, i</w:t>
      </w:r>
      <w:r w:rsidR="00096063">
        <w:t xml:space="preserve">t will execute </w:t>
      </w:r>
      <w:r>
        <w:t>when</w:t>
      </w:r>
      <w:r w:rsidR="00096063">
        <w:t xml:space="preserve"> you press </w:t>
      </w:r>
      <w:r w:rsidR="00096063">
        <w:rPr>
          <w:b/>
        </w:rPr>
        <w:t>Enter</w:t>
      </w:r>
      <w:r w:rsidR="00096063">
        <w:t xml:space="preserve">. </w:t>
      </w:r>
      <w:r w:rsidR="00B8378B">
        <w:t>Enter t</w:t>
      </w:r>
      <w:r w:rsidR="00096063">
        <w:t xml:space="preserve">he following lines at the </w:t>
      </w:r>
      <w:r w:rsidR="00096063">
        <w:rPr>
          <w:rStyle w:val="VerbatimChar"/>
        </w:rPr>
        <w:t>&gt;</w:t>
      </w:r>
      <w:r w:rsidR="00096063">
        <w:t xml:space="preserve"> prompt and see that you get the same output.</w:t>
      </w:r>
    </w:p>
    <w:p w14:paraId="62E641BC" w14:textId="77777777" w:rsidR="00033B20" w:rsidRDefault="00096063" w:rsidP="00832AEB">
      <w:pPr>
        <w:pStyle w:val="SourceCode"/>
        <w:jc w:val="both"/>
      </w:pPr>
      <w:r>
        <w:rPr>
          <w:rStyle w:val="DecValTok0"/>
        </w:rPr>
        <w:t>1</w:t>
      </w:r>
      <w:r>
        <w:rPr>
          <w:rStyle w:val="NormalTok0"/>
        </w:rPr>
        <w:t xml:space="preserve"> +</w:t>
      </w:r>
      <w:r>
        <w:rPr>
          <w:rStyle w:val="StringTok0"/>
        </w:rPr>
        <w:t xml:space="preserve"> </w:t>
      </w:r>
      <w:r>
        <w:rPr>
          <w:rStyle w:val="DecValTok0"/>
        </w:rPr>
        <w:t>1</w:t>
      </w:r>
    </w:p>
    <w:p w14:paraId="3674C42E" w14:textId="77777777" w:rsidR="00033B20" w:rsidRDefault="00096063" w:rsidP="00832AEB">
      <w:pPr>
        <w:pStyle w:val="SourceCode"/>
        <w:jc w:val="both"/>
      </w:pPr>
      <w:r>
        <w:rPr>
          <w:rStyle w:val="VerbatimChar"/>
        </w:rPr>
        <w:t>## [1] 2</w:t>
      </w:r>
    </w:p>
    <w:p w14:paraId="3896EE5B" w14:textId="77777777" w:rsidR="00033B20" w:rsidRDefault="00096063" w:rsidP="00832AEB">
      <w:pPr>
        <w:pStyle w:val="SourceCode"/>
        <w:jc w:val="both"/>
      </w:pPr>
      <w:r>
        <w:rPr>
          <w:rStyle w:val="DecValTok0"/>
        </w:rPr>
        <w:t>3</w:t>
      </w:r>
      <w:r>
        <w:rPr>
          <w:rStyle w:val="NormalTok0"/>
        </w:rPr>
        <w:t xml:space="preserve"> *</w:t>
      </w:r>
      <w:r>
        <w:rPr>
          <w:rStyle w:val="StringTok0"/>
        </w:rPr>
        <w:t xml:space="preserve"> </w:t>
      </w:r>
      <w:r>
        <w:rPr>
          <w:rStyle w:val="DecValTok0"/>
        </w:rPr>
        <w:t>12</w:t>
      </w:r>
      <w:r>
        <w:rPr>
          <w:rStyle w:val="NormalTok0"/>
        </w:rPr>
        <w:t xml:space="preserve"> +</w:t>
      </w:r>
      <w:r>
        <w:rPr>
          <w:rStyle w:val="StringTok0"/>
        </w:rPr>
        <w:t xml:space="preserve"> </w:t>
      </w:r>
      <w:r>
        <w:rPr>
          <w:rStyle w:val="DecValTok0"/>
        </w:rPr>
        <w:t>6</w:t>
      </w:r>
    </w:p>
    <w:p w14:paraId="1142E424" w14:textId="77777777" w:rsidR="001D236C" w:rsidRDefault="00096063" w:rsidP="00832AEB">
      <w:pPr>
        <w:pStyle w:val="SourceCode"/>
        <w:jc w:val="both"/>
        <w:rPr>
          <w:rStyle w:val="VerbatimChar"/>
        </w:rPr>
      </w:pPr>
      <w:r>
        <w:rPr>
          <w:rStyle w:val="VerbatimChar"/>
        </w:rPr>
        <w:t>## [1] 42</w:t>
      </w:r>
    </w:p>
    <w:p w14:paraId="4E36ECB4" w14:textId="77777777" w:rsidR="001D236C" w:rsidRDefault="001D236C" w:rsidP="0083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both"/>
        <w:rPr>
          <w:rFonts w:ascii="Lucida Console" w:eastAsia="Times New Roman" w:hAnsi="Lucida Console" w:cs="Courier New"/>
          <w:color w:val="0000FF"/>
          <w:sz w:val="20"/>
          <w:szCs w:val="20"/>
          <w:shd w:val="clear" w:color="auto" w:fill="E1E2E5"/>
        </w:rPr>
      </w:pPr>
      <w:r w:rsidRPr="001D236C">
        <w:rPr>
          <w:rFonts w:ascii="Lucida Console" w:eastAsia="Times New Roman" w:hAnsi="Lucida Console" w:cs="Courier New"/>
          <w:color w:val="0000FF"/>
          <w:sz w:val="20"/>
          <w:szCs w:val="20"/>
          <w:shd w:val="clear" w:color="auto" w:fill="E1E2E5"/>
        </w:rPr>
        <w:t>3^2</w:t>
      </w:r>
    </w:p>
    <w:p w14:paraId="2C239500" w14:textId="77777777" w:rsidR="001D236C" w:rsidRPr="001D236C" w:rsidRDefault="001D236C" w:rsidP="0083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both"/>
        <w:rPr>
          <w:rFonts w:ascii="Lucida Console" w:eastAsia="Times New Roman" w:hAnsi="Lucida Console" w:cs="Courier New"/>
          <w:color w:val="0000FF"/>
          <w:sz w:val="20"/>
          <w:szCs w:val="20"/>
          <w:shd w:val="clear" w:color="auto" w:fill="E1E2E5"/>
        </w:rPr>
      </w:pPr>
    </w:p>
    <w:p w14:paraId="6C17F225" w14:textId="77777777" w:rsidR="001D236C" w:rsidRDefault="001D236C" w:rsidP="0083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both"/>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Pr="001D236C">
        <w:rPr>
          <w:rFonts w:ascii="Lucida Console" w:eastAsia="Times New Roman" w:hAnsi="Lucida Console" w:cs="Courier New"/>
          <w:color w:val="000000"/>
          <w:sz w:val="20"/>
          <w:szCs w:val="20"/>
          <w:shd w:val="clear" w:color="auto" w:fill="E1E2E5"/>
        </w:rPr>
        <w:t>[1] 9</w:t>
      </w:r>
    </w:p>
    <w:p w14:paraId="6DB16AC7" w14:textId="77777777" w:rsidR="001D236C" w:rsidRPr="001D236C" w:rsidRDefault="001D236C" w:rsidP="0083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both"/>
        <w:rPr>
          <w:rFonts w:ascii="Lucida Console" w:eastAsia="Times New Roman" w:hAnsi="Lucida Console" w:cs="Courier New"/>
          <w:color w:val="000000"/>
          <w:sz w:val="20"/>
          <w:szCs w:val="20"/>
          <w:shd w:val="clear" w:color="auto" w:fill="E1E2E5"/>
        </w:rPr>
      </w:pPr>
    </w:p>
    <w:p w14:paraId="4A5A3F84" w14:textId="77777777" w:rsidR="001D236C" w:rsidRPr="001D236C" w:rsidRDefault="001D236C" w:rsidP="0083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both"/>
        <w:rPr>
          <w:rFonts w:ascii="Lucida Console" w:eastAsia="Times New Roman" w:hAnsi="Lucida Console" w:cs="Courier New"/>
          <w:color w:val="0000FF"/>
          <w:sz w:val="20"/>
          <w:szCs w:val="20"/>
          <w:shd w:val="clear" w:color="auto" w:fill="E1E2E5"/>
        </w:rPr>
      </w:pPr>
      <w:r w:rsidRPr="001D236C">
        <w:rPr>
          <w:rFonts w:ascii="Lucida Console" w:eastAsia="Times New Roman" w:hAnsi="Lucida Console" w:cs="Courier New"/>
          <w:color w:val="0000FF"/>
          <w:sz w:val="20"/>
          <w:szCs w:val="20"/>
          <w:shd w:val="clear" w:color="auto" w:fill="E1E2E5"/>
        </w:rPr>
        <w:t>10/2</w:t>
      </w:r>
    </w:p>
    <w:p w14:paraId="03438219" w14:textId="77777777" w:rsidR="001D236C" w:rsidRDefault="001D236C" w:rsidP="0083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both"/>
        <w:rPr>
          <w:rFonts w:ascii="Lucida Console" w:eastAsia="Times New Roman" w:hAnsi="Lucida Console" w:cs="Courier New"/>
          <w:color w:val="000000"/>
          <w:sz w:val="20"/>
          <w:szCs w:val="20"/>
          <w:shd w:val="clear" w:color="auto" w:fill="E1E2E5"/>
        </w:rPr>
      </w:pPr>
    </w:p>
    <w:p w14:paraId="4FE2B613" w14:textId="77777777" w:rsidR="001D236C" w:rsidRPr="001D236C" w:rsidRDefault="001D236C" w:rsidP="0083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both"/>
        <w:rPr>
          <w:rFonts w:ascii="Consolas" w:hAnsi="Consolas"/>
          <w:sz w:val="22"/>
        </w:rPr>
      </w:pPr>
      <w:r>
        <w:rPr>
          <w:rFonts w:ascii="Lucida Console" w:eastAsia="Times New Roman" w:hAnsi="Lucida Console" w:cs="Courier New"/>
          <w:color w:val="000000"/>
          <w:sz w:val="20"/>
          <w:szCs w:val="20"/>
          <w:shd w:val="clear" w:color="auto" w:fill="E1E2E5"/>
        </w:rPr>
        <w:t xml:space="preserve">## </w:t>
      </w:r>
      <w:r w:rsidRPr="001D236C">
        <w:rPr>
          <w:rFonts w:ascii="Lucida Console" w:eastAsia="Times New Roman" w:hAnsi="Lucida Console" w:cs="Courier New"/>
          <w:color w:val="000000"/>
          <w:sz w:val="20"/>
          <w:szCs w:val="20"/>
          <w:shd w:val="clear" w:color="auto" w:fill="E1E2E5"/>
        </w:rPr>
        <w:t>[1] 5</w:t>
      </w:r>
    </w:p>
    <w:p w14:paraId="476FCB33" w14:textId="103F2735" w:rsidR="001D236C" w:rsidRPr="00354D86" w:rsidRDefault="00167D9A" w:rsidP="00832AEB">
      <w:pPr>
        <w:jc w:val="both"/>
      </w:pPr>
      <w:r w:rsidRPr="00354D86">
        <w:t>Note: Y</w:t>
      </w:r>
      <w:r w:rsidR="001D236C" w:rsidRPr="00354D86">
        <w:t xml:space="preserve">ou </w:t>
      </w:r>
      <w:r w:rsidR="00323012" w:rsidRPr="00354D86">
        <w:t>will not</w:t>
      </w:r>
      <w:r w:rsidR="001D236C" w:rsidRPr="00354D86">
        <w:t xml:space="preserve"> see t</w:t>
      </w:r>
      <w:r w:rsidRPr="00354D86">
        <w:t xml:space="preserve">he ## next to your output. We will </w:t>
      </w:r>
      <w:r w:rsidR="001D236C" w:rsidRPr="00354D86">
        <w:t xml:space="preserve">use the ## just to indicate an “answer” </w:t>
      </w:r>
      <w:r w:rsidR="00354D86" w:rsidRPr="00354D86">
        <w:t>the tutorial</w:t>
      </w:r>
      <w:r w:rsidR="001D236C" w:rsidRPr="00354D86">
        <w:t>.</w:t>
      </w:r>
      <w:r w:rsidRPr="00354D86">
        <w:t xml:space="preserve"> The [1] in</w:t>
      </w:r>
      <w:r w:rsidR="00354D86" w:rsidRPr="00354D86">
        <w:t xml:space="preserve"> </w:t>
      </w:r>
      <w:r w:rsidR="00D3448D" w:rsidRPr="00354D86">
        <w:t xml:space="preserve">R output indicates the first object’s placement in an ordered list. </w:t>
      </w:r>
      <w:r w:rsidR="00354D86" w:rsidRPr="00354D86">
        <w:t xml:space="preserve">This is not </w:t>
      </w:r>
      <w:r w:rsidRPr="00354D86">
        <w:t>part of the answer.</w:t>
      </w:r>
    </w:p>
    <w:p w14:paraId="26D33B45" w14:textId="02BD9D23" w:rsidR="00033B20" w:rsidRDefault="00096063" w:rsidP="00832AEB">
      <w:pPr>
        <w:pStyle w:val="Heading2"/>
        <w:jc w:val="both"/>
      </w:pPr>
      <w:bookmarkStart w:id="7" w:name="statements-variables-and-the-environment"/>
      <w:bookmarkEnd w:id="7"/>
      <w:r>
        <w:t>Statements, Variables, and the Environment</w:t>
      </w:r>
    </w:p>
    <w:p w14:paraId="10959472" w14:textId="3D558E8F" w:rsidR="00033B20" w:rsidRDefault="00096063" w:rsidP="00832AEB">
      <w:pPr>
        <w:jc w:val="both"/>
      </w:pPr>
      <w:r>
        <w:t xml:space="preserve">An R program consists of a series of </w:t>
      </w:r>
      <w:r>
        <w:rPr>
          <w:b/>
        </w:rPr>
        <w:t>statements</w:t>
      </w:r>
      <w:r>
        <w:t>. Here are two examples of statements:</w:t>
      </w:r>
    </w:p>
    <w:p w14:paraId="556C8CBD" w14:textId="27A4AE3B" w:rsidR="00033B20" w:rsidRDefault="00096063" w:rsidP="00D3448D">
      <w:pPr>
        <w:pStyle w:val="SourceCode"/>
      </w:pPr>
      <w:r>
        <w:rPr>
          <w:rStyle w:val="NormalTok0"/>
        </w:rPr>
        <w:t>x &lt;-</w:t>
      </w:r>
      <w:r>
        <w:rPr>
          <w:rStyle w:val="StringTok0"/>
        </w:rPr>
        <w:t xml:space="preserve"> </w:t>
      </w:r>
      <w:r>
        <w:rPr>
          <w:rStyle w:val="DecValTok0"/>
        </w:rPr>
        <w:t>1</w:t>
      </w:r>
      <w:r w:rsidR="00006EDA">
        <w:rPr>
          <w:rStyle w:val="DecValTok0"/>
        </w:rPr>
        <w:t>0</w:t>
      </w:r>
      <w:r>
        <w:br/>
      </w:r>
      <w:r>
        <w:rPr>
          <w:rStyle w:val="NormalTok0"/>
        </w:rPr>
        <w:t>y &lt;-</w:t>
      </w:r>
      <w:r>
        <w:rPr>
          <w:rStyle w:val="StringTok0"/>
        </w:rPr>
        <w:t xml:space="preserve"> </w:t>
      </w:r>
      <w:r>
        <w:rPr>
          <w:rStyle w:val="NormalTok0"/>
        </w:rPr>
        <w:t>x +</w:t>
      </w:r>
      <w:r>
        <w:rPr>
          <w:rStyle w:val="StringTok0"/>
        </w:rPr>
        <w:t xml:space="preserve"> </w:t>
      </w:r>
      <w:r>
        <w:rPr>
          <w:rStyle w:val="DecValTok0"/>
        </w:rPr>
        <w:t>2</w:t>
      </w:r>
    </w:p>
    <w:p w14:paraId="41A2AC1C" w14:textId="7436B91A" w:rsidR="001D236C" w:rsidRDefault="00D3448D" w:rsidP="00832AEB">
      <w:pPr>
        <w:jc w:val="both"/>
      </w:pPr>
      <w:r>
        <w:lastRenderedPageBreak/>
        <w:t xml:space="preserve">The </w:t>
      </w:r>
      <w:r>
        <w:rPr>
          <w:rStyle w:val="VerbatimChar"/>
        </w:rPr>
        <w:t>&lt;-</w:t>
      </w:r>
      <w:r>
        <w:t xml:space="preserve"> operator </w:t>
      </w:r>
      <w:r w:rsidR="00B8378B">
        <w:t xml:space="preserve">(looks like an arrow) </w:t>
      </w:r>
      <w:r>
        <w:t xml:space="preserve">stores the value on the right </w:t>
      </w:r>
      <w:r w:rsidR="00B8378B">
        <w:t xml:space="preserve">to the name </w:t>
      </w:r>
      <w:r>
        <w:t xml:space="preserve">on the left. </w:t>
      </w:r>
      <w:r w:rsidR="00B8378B">
        <w:t xml:space="preserve">The first statement assigns the number 10 to the variable </w:t>
      </w:r>
      <w:r w:rsidR="00B8378B">
        <w:rPr>
          <w:rStyle w:val="VerbatimChar"/>
        </w:rPr>
        <w:t>x</w:t>
      </w:r>
      <w:r w:rsidR="00B8378B">
        <w:t xml:space="preserve">. You can also assign a name to a function of another assigned variable, like the second statement, which </w:t>
      </w:r>
      <w:r w:rsidR="001D236C">
        <w:t xml:space="preserve">adds 2 to </w:t>
      </w:r>
      <w:r w:rsidR="001D236C">
        <w:rPr>
          <w:rStyle w:val="VerbatimChar"/>
        </w:rPr>
        <w:t>x</w:t>
      </w:r>
      <w:r w:rsidR="001D236C">
        <w:t xml:space="preserve"> and stores the result in </w:t>
      </w:r>
      <w:r w:rsidR="001D236C">
        <w:rPr>
          <w:rStyle w:val="VerbatimChar"/>
        </w:rPr>
        <w:t>y</w:t>
      </w:r>
      <w:r w:rsidR="001D236C">
        <w:t>.</w:t>
      </w:r>
      <w:r w:rsidR="00B8378B">
        <w:t xml:space="preserve"> </w:t>
      </w:r>
    </w:p>
    <w:p w14:paraId="6BE16219" w14:textId="7C1B6918" w:rsidR="001D236C" w:rsidRDefault="001D236C" w:rsidP="00832AEB">
      <w:pPr>
        <w:jc w:val="both"/>
      </w:pPr>
      <w:r>
        <w:t xml:space="preserve">Enter each of the statements above into the console. Notice that there is no output, but the variables and their values show up in the pane labeled </w:t>
      </w:r>
      <w:r>
        <w:rPr>
          <w:b/>
        </w:rPr>
        <w:t>Environment</w:t>
      </w:r>
      <w:r>
        <w:t xml:space="preserve">. </w:t>
      </w:r>
      <w:r w:rsidR="00B26E6F">
        <w:t xml:space="preserve">You can see </w:t>
      </w:r>
      <w:r w:rsidR="00B8378B">
        <w:t xml:space="preserve">the value of each variable </w:t>
      </w:r>
      <w:r w:rsidR="00B26E6F">
        <w:t xml:space="preserve">in the </w:t>
      </w:r>
      <w:r w:rsidR="00B26E6F" w:rsidRPr="00B26E6F">
        <w:rPr>
          <w:b/>
        </w:rPr>
        <w:t>Environment</w:t>
      </w:r>
      <w:r w:rsidR="00B8378B">
        <w:t>, or you can run the variable name in the</w:t>
      </w:r>
      <w:r w:rsidR="00B8378B" w:rsidRPr="00B8378B">
        <w:rPr>
          <w:b/>
        </w:rPr>
        <w:t xml:space="preserve"> Console. </w:t>
      </w:r>
      <w:r w:rsidR="00B26E6F">
        <w:t xml:space="preserve"> </w:t>
      </w:r>
    </w:p>
    <w:p w14:paraId="407D4E45" w14:textId="77777777" w:rsidR="001D236C" w:rsidRDefault="001D236C" w:rsidP="00832AEB">
      <w:pPr>
        <w:pStyle w:val="HTMLPreformatted"/>
        <w:wordWrap w:val="0"/>
        <w:jc w:val="both"/>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x</w:t>
      </w:r>
    </w:p>
    <w:p w14:paraId="22308A34" w14:textId="38C5C6E7" w:rsidR="001D236C" w:rsidRDefault="001D236C" w:rsidP="00832AEB">
      <w:pPr>
        <w:pStyle w:val="HTMLPreformatted"/>
        <w:wordWrap w:val="0"/>
        <w:jc w:val="both"/>
        <w:rPr>
          <w:rFonts w:ascii="Lucida Console" w:hAnsi="Lucida Console"/>
          <w:color w:val="000000"/>
          <w:shd w:val="clear" w:color="auto" w:fill="E1E2E5"/>
        </w:rPr>
      </w:pPr>
      <w:r>
        <w:rPr>
          <w:rFonts w:ascii="Lucida Console" w:hAnsi="Lucida Console"/>
          <w:color w:val="000000"/>
          <w:shd w:val="clear" w:color="auto" w:fill="E1E2E5"/>
        </w:rPr>
        <w:t>## [1] 10</w:t>
      </w:r>
    </w:p>
    <w:p w14:paraId="3B32BE43" w14:textId="28241655" w:rsidR="001D236C" w:rsidRDefault="001D236C" w:rsidP="00832AEB">
      <w:pPr>
        <w:pStyle w:val="HTMLPreformatted"/>
        <w:wordWrap w:val="0"/>
        <w:jc w:val="both"/>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y</w:t>
      </w:r>
    </w:p>
    <w:p w14:paraId="24B9F439" w14:textId="195116F2" w:rsidR="001D236C" w:rsidRDefault="001D236C" w:rsidP="00832AEB">
      <w:pPr>
        <w:pStyle w:val="HTMLPreformatted"/>
        <w:wordWrap w:val="0"/>
        <w:jc w:val="both"/>
        <w:rPr>
          <w:rFonts w:ascii="Lucida Console" w:hAnsi="Lucida Console"/>
          <w:color w:val="000000"/>
          <w:shd w:val="clear" w:color="auto" w:fill="E1E2E5"/>
        </w:rPr>
      </w:pPr>
      <w:r>
        <w:rPr>
          <w:rFonts w:ascii="Lucida Console" w:hAnsi="Lucida Console"/>
          <w:color w:val="000000"/>
          <w:shd w:val="clear" w:color="auto" w:fill="E1E2E5"/>
        </w:rPr>
        <w:t>## [1] 12</w:t>
      </w:r>
    </w:p>
    <w:p w14:paraId="44DECE57" w14:textId="095D509F" w:rsidR="00033B20" w:rsidRDefault="00096063" w:rsidP="00832AEB">
      <w:pPr>
        <w:pStyle w:val="Heading2"/>
        <w:jc w:val="both"/>
      </w:pPr>
      <w:bookmarkStart w:id="8" w:name="data-types"/>
      <w:bookmarkEnd w:id="8"/>
      <w:r>
        <w:t>Data Types</w:t>
      </w:r>
    </w:p>
    <w:p w14:paraId="329EB9AC" w14:textId="65A83396" w:rsidR="00033B20" w:rsidRDefault="00096063" w:rsidP="00832AEB">
      <w:pPr>
        <w:jc w:val="both"/>
      </w:pPr>
      <w:r>
        <w:t xml:space="preserve">A variable contains data of a certain form or type. </w:t>
      </w:r>
      <w:r w:rsidR="00CA4467">
        <w:t>A</w:t>
      </w:r>
      <w:r>
        <w:t xml:space="preserve"> common </w:t>
      </w:r>
      <w:r w:rsidR="00CA4467">
        <w:rPr>
          <w:b/>
        </w:rPr>
        <w:t>data type</w:t>
      </w:r>
      <w:r>
        <w:t xml:space="preserve"> in R is the vector. A </w:t>
      </w:r>
      <w:r>
        <w:rPr>
          <w:b/>
        </w:rPr>
        <w:t>vector</w:t>
      </w:r>
      <w:r>
        <w:t xml:space="preserve"> is just an ordered list of values. The values</w:t>
      </w:r>
      <w:r w:rsidR="00494AF9">
        <w:t xml:space="preserve"> </w:t>
      </w:r>
      <w:r w:rsidR="00CA4467">
        <w:t xml:space="preserve">in a vector </w:t>
      </w:r>
      <w:r>
        <w:t>can be numbers, text, or logical (</w:t>
      </w:r>
      <w:r>
        <w:rPr>
          <w:rStyle w:val="VerbatimChar"/>
        </w:rPr>
        <w:t>TRUE</w:t>
      </w:r>
      <w:r>
        <w:t xml:space="preserve"> or </w:t>
      </w:r>
      <w:r>
        <w:rPr>
          <w:rStyle w:val="VerbatimChar"/>
        </w:rPr>
        <w:t>FALSE</w:t>
      </w:r>
      <w:r w:rsidR="00CA4467">
        <w:t xml:space="preserve">). Values in a </w:t>
      </w:r>
      <w:r w:rsidR="00494AF9">
        <w:t>vector</w:t>
      </w:r>
      <w:r>
        <w:t xml:space="preserve"> must all be the same type</w:t>
      </w:r>
      <w:r w:rsidR="00494AF9">
        <w:t xml:space="preserve">. </w:t>
      </w:r>
      <w:r w:rsidR="00CA4467">
        <w:t xml:space="preserve">Create vectors with </w:t>
      </w:r>
      <w:r>
        <w:t xml:space="preserve">the </w:t>
      </w:r>
      <w:r>
        <w:rPr>
          <w:rStyle w:val="VerbatimChar"/>
        </w:rPr>
        <w:t>c</w:t>
      </w:r>
      <w:r>
        <w:t xml:space="preserve"> function</w:t>
      </w:r>
      <w:r w:rsidR="00CA4467">
        <w:t xml:space="preserve"> where each value is separated by a comma. D</w:t>
      </w:r>
      <w:r>
        <w:t xml:space="preserve">efine </w:t>
      </w:r>
      <w:r>
        <w:rPr>
          <w:rStyle w:val="VerbatimChar"/>
        </w:rPr>
        <w:t>z</w:t>
      </w:r>
      <w:r>
        <w:t xml:space="preserve"> as a vector of three numbers:</w:t>
      </w:r>
    </w:p>
    <w:p w14:paraId="0E45BBB4" w14:textId="74768B4D" w:rsidR="00033B20" w:rsidRDefault="00096063" w:rsidP="00832AEB">
      <w:pPr>
        <w:pStyle w:val="SourceCode"/>
        <w:jc w:val="both"/>
      </w:pPr>
      <w:r>
        <w:rPr>
          <w:rStyle w:val="NormalTok0"/>
        </w:rPr>
        <w:t>z &lt;-</w:t>
      </w:r>
      <w:r>
        <w:rPr>
          <w:rStyle w:val="StringTok0"/>
        </w:rPr>
        <w:t xml:space="preserve"> </w:t>
      </w:r>
      <w:r>
        <w:rPr>
          <w:rStyle w:val="KeywordTok0"/>
        </w:rPr>
        <w:t>c</w:t>
      </w:r>
      <w:r>
        <w:rPr>
          <w:rStyle w:val="NormalTok0"/>
        </w:rPr>
        <w:t>(</w:t>
      </w:r>
      <w:r>
        <w:rPr>
          <w:rStyle w:val="DecValTok0"/>
        </w:rPr>
        <w:t>3</w:t>
      </w:r>
      <w:r>
        <w:rPr>
          <w:rStyle w:val="NormalTok0"/>
        </w:rPr>
        <w:t xml:space="preserve">, </w:t>
      </w:r>
      <w:r>
        <w:rPr>
          <w:rStyle w:val="DecValTok0"/>
        </w:rPr>
        <w:t>17</w:t>
      </w:r>
      <w:r>
        <w:rPr>
          <w:rStyle w:val="NormalTok0"/>
        </w:rPr>
        <w:t xml:space="preserve">, </w:t>
      </w:r>
      <w:r>
        <w:rPr>
          <w:rStyle w:val="DecValTok0"/>
        </w:rPr>
        <w:t>42</w:t>
      </w:r>
      <w:r>
        <w:rPr>
          <w:rStyle w:val="NormalTok0"/>
        </w:rPr>
        <w:t>)</w:t>
      </w:r>
    </w:p>
    <w:p w14:paraId="243E8F0E" w14:textId="58B770FF" w:rsidR="00033B20" w:rsidRDefault="00096063" w:rsidP="00832AEB">
      <w:pPr>
        <w:jc w:val="both"/>
      </w:pPr>
      <w:r>
        <w:t xml:space="preserve">To see what the variable </w:t>
      </w:r>
      <w:r>
        <w:rPr>
          <w:rStyle w:val="VerbatimChar"/>
        </w:rPr>
        <w:t>z</w:t>
      </w:r>
      <w:r>
        <w:t xml:space="preserve"> contains, look at the environment pane, or enter </w:t>
      </w:r>
      <w:r>
        <w:rPr>
          <w:rStyle w:val="VerbatimChar"/>
        </w:rPr>
        <w:t>z</w:t>
      </w:r>
      <w:r w:rsidR="00CA4467">
        <w:t xml:space="preserve"> by itself in the console. </w:t>
      </w:r>
      <w:r>
        <w:t xml:space="preserve">R </w:t>
      </w:r>
      <w:r w:rsidR="00CA4467">
        <w:t>will output</w:t>
      </w:r>
      <w:r>
        <w:t xml:space="preserve"> the contents</w:t>
      </w:r>
      <w:r w:rsidR="00CA4467">
        <w:t xml:space="preserve"> of the variable</w:t>
      </w:r>
      <w:r>
        <w:t>.</w:t>
      </w:r>
    </w:p>
    <w:p w14:paraId="0F02DB70" w14:textId="77777777" w:rsidR="00033B20" w:rsidRDefault="00096063" w:rsidP="00832AEB">
      <w:pPr>
        <w:pStyle w:val="SourceCode"/>
        <w:jc w:val="both"/>
      </w:pPr>
      <w:r>
        <w:rPr>
          <w:rStyle w:val="NormalTok0"/>
        </w:rPr>
        <w:t>z</w:t>
      </w:r>
    </w:p>
    <w:p w14:paraId="7BA918DF" w14:textId="0FEECBA0" w:rsidR="00033B20" w:rsidRDefault="00096063" w:rsidP="00832AEB">
      <w:pPr>
        <w:pStyle w:val="SourceCode"/>
        <w:jc w:val="both"/>
      </w:pPr>
      <w:r>
        <w:rPr>
          <w:rStyle w:val="VerbatimChar"/>
        </w:rPr>
        <w:t>## [1]  3 17 42</w:t>
      </w:r>
    </w:p>
    <w:p w14:paraId="212C2444" w14:textId="1D77F4F1" w:rsidR="00033B20" w:rsidRDefault="00096063" w:rsidP="00832AEB">
      <w:pPr>
        <w:jc w:val="both"/>
      </w:pPr>
      <w:r>
        <w:t xml:space="preserve">Notice that in the environment pane, </w:t>
      </w:r>
      <w:r>
        <w:rPr>
          <w:rStyle w:val="VerbatimChar"/>
        </w:rPr>
        <w:t>z</w:t>
      </w:r>
      <w:r>
        <w:t xml:space="preserve"> has </w:t>
      </w:r>
      <w:r>
        <w:rPr>
          <w:rStyle w:val="VerbatimChar"/>
        </w:rPr>
        <w:t>num [1:3]</w:t>
      </w:r>
      <w:r>
        <w:t xml:space="preserve"> before the values. This tells you that </w:t>
      </w:r>
      <w:r>
        <w:rPr>
          <w:rStyle w:val="VerbatimChar"/>
        </w:rPr>
        <w:t>z</w:t>
      </w:r>
      <w:r w:rsidR="00B8378B">
        <w:t xml:space="preserve"> is a </w:t>
      </w:r>
      <w:r w:rsidR="00CA4467">
        <w:t xml:space="preserve">numeric </w:t>
      </w:r>
      <w:r w:rsidR="00B8378B">
        <w:t xml:space="preserve">vector with 3 values. </w:t>
      </w:r>
    </w:p>
    <w:p w14:paraId="13390868" w14:textId="77777777" w:rsidR="00033B20" w:rsidRDefault="00096063" w:rsidP="00832AEB">
      <w:pPr>
        <w:pStyle w:val="Heading2"/>
        <w:jc w:val="both"/>
      </w:pPr>
      <w:bookmarkStart w:id="9" w:name="functions"/>
      <w:bookmarkStart w:id="10" w:name="scripts"/>
      <w:bookmarkEnd w:id="9"/>
      <w:bookmarkEnd w:id="10"/>
      <w:r w:rsidRPr="00E10B21">
        <w:t>Scripts</w:t>
      </w:r>
    </w:p>
    <w:p w14:paraId="0E043F6C" w14:textId="15819879" w:rsidR="0033143B" w:rsidRDefault="001A019C" w:rsidP="00832AEB">
      <w:pPr>
        <w:jc w:val="both"/>
      </w:pPr>
      <w:r w:rsidRPr="001A019C">
        <w:rPr>
          <w:b/>
          <w:color w:val="E36C0A" w:themeColor="accent6" w:themeShade="BF"/>
        </w:rPr>
        <w:t>Best Practice</w:t>
      </w:r>
      <w:r w:rsidR="008659A7">
        <w:t xml:space="preserve"> </w:t>
      </w:r>
      <w:r>
        <w:t xml:space="preserve">- </w:t>
      </w:r>
      <w:r w:rsidR="008659A7">
        <w:t>It will be easier, and reduce the chance of errors,</w:t>
      </w:r>
      <w:r w:rsidR="0033143B">
        <w:t xml:space="preserve"> </w:t>
      </w:r>
      <w:r>
        <w:t xml:space="preserve">if you type </w:t>
      </w:r>
      <w:r w:rsidR="008659A7">
        <w:t>code</w:t>
      </w:r>
      <w:r w:rsidR="0033143B">
        <w:t xml:space="preserve"> in the </w:t>
      </w:r>
      <w:r w:rsidR="0033143B">
        <w:rPr>
          <w:b/>
        </w:rPr>
        <w:t xml:space="preserve">Script window </w:t>
      </w:r>
      <w:r w:rsidR="008659A7">
        <w:rPr>
          <w:b/>
        </w:rPr>
        <w:t xml:space="preserve">rather </w:t>
      </w:r>
      <w:r w:rsidR="0033143B">
        <w:t xml:space="preserve">than individually in the </w:t>
      </w:r>
      <w:r w:rsidR="0033143B">
        <w:rPr>
          <w:b/>
        </w:rPr>
        <w:t>Console window</w:t>
      </w:r>
      <w:r w:rsidR="0033143B">
        <w:t xml:space="preserve">. </w:t>
      </w:r>
      <w:r>
        <w:t xml:space="preserve"> This also allows you to </w:t>
      </w:r>
      <w:r w:rsidR="0033143B">
        <w:t xml:space="preserve">save </w:t>
      </w:r>
      <w:r>
        <w:t>y</w:t>
      </w:r>
      <w:r w:rsidR="00600B9A">
        <w:t xml:space="preserve">our code, </w:t>
      </w:r>
      <w:r>
        <w:t>or y</w:t>
      </w:r>
      <w:r w:rsidR="00600B9A">
        <w:t>our “</w:t>
      </w:r>
      <w:r w:rsidR="0033143B">
        <w:rPr>
          <w:b/>
        </w:rPr>
        <w:t>script</w:t>
      </w:r>
      <w:r w:rsidR="00600B9A">
        <w:t>”,</w:t>
      </w:r>
      <w:r w:rsidR="0033143B">
        <w:t xml:space="preserve"> in the </w:t>
      </w:r>
      <w:r w:rsidR="0033143B">
        <w:rPr>
          <w:b/>
        </w:rPr>
        <w:t>Script window</w:t>
      </w:r>
      <w:r w:rsidR="00600B9A">
        <w:t xml:space="preserve"> for later use. </w:t>
      </w:r>
    </w:p>
    <w:p w14:paraId="3CEDCD4C" w14:textId="44A73F33" w:rsidR="00CA4467" w:rsidRDefault="00CA4467" w:rsidP="00832AEB">
      <w:pPr>
        <w:jc w:val="both"/>
      </w:pPr>
      <w:r>
        <w:rPr>
          <w:noProof/>
        </w:rPr>
        <w:drawing>
          <wp:anchor distT="0" distB="0" distL="114300" distR="114300" simplePos="0" relativeHeight="251661312" behindDoc="1" locked="0" layoutInCell="1" allowOverlap="1" wp14:anchorId="4D2C4E08" wp14:editId="6A4B4C49">
            <wp:simplePos x="0" y="0"/>
            <wp:positionH relativeFrom="margin">
              <wp:align>right</wp:align>
            </wp:positionH>
            <wp:positionV relativeFrom="paragraph">
              <wp:posOffset>5080</wp:posOffset>
            </wp:positionV>
            <wp:extent cx="1371600" cy="800735"/>
            <wp:effectExtent l="0" t="0" r="0" b="0"/>
            <wp:wrapTight wrapText="bothSides">
              <wp:wrapPolygon edited="0">
                <wp:start x="0" y="0"/>
                <wp:lineTo x="0" y="21069"/>
                <wp:lineTo x="21300" y="21069"/>
                <wp:lineTo x="213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800735"/>
                    </a:xfrm>
                    <a:prstGeom prst="rect">
                      <a:avLst/>
                    </a:prstGeom>
                  </pic:spPr>
                </pic:pic>
              </a:graphicData>
            </a:graphic>
            <wp14:sizeRelH relativeFrom="margin">
              <wp14:pctWidth>0</wp14:pctWidth>
            </wp14:sizeRelH>
            <wp14:sizeRelV relativeFrom="margin">
              <wp14:pctHeight>0</wp14:pctHeight>
            </wp14:sizeRelV>
          </wp:anchor>
        </w:drawing>
      </w:r>
      <w:r w:rsidR="00096063">
        <w:t xml:space="preserve">In </w:t>
      </w:r>
      <w:r w:rsidR="00323012">
        <w:t>R Studio</w:t>
      </w:r>
      <w:r w:rsidR="00096063">
        <w:t xml:space="preserve">, open a blank R script using </w:t>
      </w:r>
      <w:r w:rsidR="00096063">
        <w:rPr>
          <w:b/>
        </w:rPr>
        <w:t xml:space="preserve">File </w:t>
      </w:r>
      <m:oMath>
        <m:r>
          <m:rPr>
            <m:sty m:val="p"/>
          </m:rPr>
          <w:rPr>
            <w:rFonts w:ascii="Cambria Math" w:hAnsi="Cambria Math"/>
          </w:rPr>
          <m:t>→</m:t>
        </m:r>
      </m:oMath>
      <w:r w:rsidR="00096063">
        <w:rPr>
          <w:b/>
        </w:rPr>
        <w:t xml:space="preserve"> New File </w:t>
      </w:r>
      <m:oMath>
        <m:r>
          <m:rPr>
            <m:sty m:val="p"/>
          </m:rPr>
          <w:rPr>
            <w:rFonts w:ascii="Cambria Math" w:hAnsi="Cambria Math"/>
          </w:rPr>
          <m:t>→</m:t>
        </m:r>
      </m:oMath>
      <w:r w:rsidR="00096063">
        <w:rPr>
          <w:b/>
        </w:rPr>
        <w:t xml:space="preserve"> R Script</w:t>
      </w:r>
      <w:r w:rsidR="00096063">
        <w:t xml:space="preserve"> or </w:t>
      </w:r>
      <w:r w:rsidR="00096063">
        <w:rPr>
          <w:b/>
        </w:rPr>
        <w:t>Ctrl + Shift + N</w:t>
      </w:r>
      <w:r w:rsidR="00096063">
        <w:t xml:space="preserve"> (Windows) or </w:t>
      </w:r>
      <w:r w:rsidR="00096063">
        <w:rPr>
          <w:b/>
        </w:rPr>
        <w:t>Command + Shift + N</w:t>
      </w:r>
      <w:r w:rsidR="00096063">
        <w:t xml:space="preserve"> (Mac). This will open the </w:t>
      </w:r>
      <w:r w:rsidR="00096063">
        <w:rPr>
          <w:b/>
        </w:rPr>
        <w:t>Editor</w:t>
      </w:r>
      <w:r w:rsidR="00096063">
        <w:t xml:space="preserve"> pane (if it </w:t>
      </w:r>
      <w:r w:rsidR="00323012">
        <w:t>was not</w:t>
      </w:r>
      <w:r w:rsidR="00096063">
        <w:t xml:space="preserve"> already open), which is where you edit R scripts.</w:t>
      </w:r>
    </w:p>
    <w:p w14:paraId="63B72107" w14:textId="1CEEF12A" w:rsidR="005519AA" w:rsidRDefault="00B8378B" w:rsidP="00832AEB">
      <w:pPr>
        <w:jc w:val="both"/>
      </w:pPr>
      <w:r>
        <w:t>Retype some of the code above now into</w:t>
      </w:r>
      <w:r w:rsidR="005519AA">
        <w:t xml:space="preserve"> the </w:t>
      </w:r>
      <w:r w:rsidR="005519AA">
        <w:rPr>
          <w:b/>
        </w:rPr>
        <w:t>Script window</w:t>
      </w:r>
      <w:r w:rsidR="005519AA">
        <w:t xml:space="preserve">. </w:t>
      </w:r>
    </w:p>
    <w:p w14:paraId="477768A3" w14:textId="77777777" w:rsidR="007829A5" w:rsidRDefault="005519AA" w:rsidP="00832AEB">
      <w:pPr>
        <w:contextualSpacing/>
        <w:jc w:val="both"/>
      </w:pPr>
      <w:r>
        <w:t>z &lt;- c(3, 17, 42)</w:t>
      </w:r>
    </w:p>
    <w:p w14:paraId="1F911453" w14:textId="4AF61C8A" w:rsidR="005519AA" w:rsidRDefault="005519AA" w:rsidP="00832AEB">
      <w:pPr>
        <w:contextualSpacing/>
        <w:jc w:val="both"/>
      </w:pPr>
      <w:r>
        <w:t>z</w:t>
      </w:r>
    </w:p>
    <w:p w14:paraId="7FDD54E1" w14:textId="74AA09E4" w:rsidR="005519AA" w:rsidRDefault="000F6C37" w:rsidP="00832AEB">
      <w:pPr>
        <w:contextualSpacing/>
        <w:jc w:val="both"/>
      </w:pPr>
      <w:r>
        <w:t>avg</w:t>
      </w:r>
      <w:r w:rsidR="005519AA">
        <w:t xml:space="preserve"> &lt;- mean(z)</w:t>
      </w:r>
    </w:p>
    <w:p w14:paraId="4EB4FD19" w14:textId="54095C9E" w:rsidR="00D46003" w:rsidRDefault="000F6C37" w:rsidP="00832AEB">
      <w:pPr>
        <w:contextualSpacing/>
        <w:jc w:val="both"/>
      </w:pPr>
      <w:r>
        <w:t>avg</w:t>
      </w:r>
    </w:p>
    <w:p w14:paraId="617D3272" w14:textId="77777777" w:rsidR="007829A5" w:rsidRDefault="007829A5" w:rsidP="00832AEB">
      <w:pPr>
        <w:contextualSpacing/>
        <w:jc w:val="both"/>
      </w:pPr>
    </w:p>
    <w:p w14:paraId="3E0867A0" w14:textId="415AA828" w:rsidR="005519AA" w:rsidRDefault="000F6C37" w:rsidP="00832AEB">
      <w:pPr>
        <w:jc w:val="both"/>
      </w:pPr>
      <w:r>
        <w:rPr>
          <w:noProof/>
        </w:rPr>
        <w:lastRenderedPageBreak/>
        <w:drawing>
          <wp:anchor distT="0" distB="0" distL="114300" distR="114300" simplePos="0" relativeHeight="251662336" behindDoc="1" locked="0" layoutInCell="1" allowOverlap="1" wp14:anchorId="1814134A" wp14:editId="7EA844B8">
            <wp:simplePos x="0" y="0"/>
            <wp:positionH relativeFrom="column">
              <wp:posOffset>5231219</wp:posOffset>
            </wp:positionH>
            <wp:positionV relativeFrom="paragraph">
              <wp:posOffset>41482</wp:posOffset>
            </wp:positionV>
            <wp:extent cx="669290" cy="260985"/>
            <wp:effectExtent l="0" t="0" r="0" b="5715"/>
            <wp:wrapTight wrapText="bothSides">
              <wp:wrapPolygon edited="0">
                <wp:start x="0" y="0"/>
                <wp:lineTo x="0" y="20496"/>
                <wp:lineTo x="20903" y="20496"/>
                <wp:lineTo x="209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3626"/>
                    <a:stretch/>
                  </pic:blipFill>
                  <pic:spPr bwMode="auto">
                    <a:xfrm>
                      <a:off x="0" y="0"/>
                      <a:ext cx="669290" cy="260985"/>
                    </a:xfrm>
                    <a:prstGeom prst="rect">
                      <a:avLst/>
                    </a:prstGeom>
                    <a:ln>
                      <a:noFill/>
                    </a:ln>
                    <a:extLst>
                      <a:ext uri="{53640926-AAD7-44D8-BBD7-CCE9431645EC}">
                        <a14:shadowObscured xmlns:a14="http://schemas.microsoft.com/office/drawing/2010/main"/>
                      </a:ext>
                    </a:extLst>
                  </pic:spPr>
                </pic:pic>
              </a:graphicData>
            </a:graphic>
          </wp:anchor>
        </w:drawing>
      </w:r>
      <w:r w:rsidR="005519AA">
        <w:t xml:space="preserve">To run the script, highlight any number of statements in your R script and click </w:t>
      </w:r>
      <w:r w:rsidR="005519AA">
        <w:rPr>
          <w:b/>
        </w:rPr>
        <w:t>Run</w:t>
      </w:r>
      <w:r>
        <w:rPr>
          <w:b/>
        </w:rPr>
        <w:t xml:space="preserve"> </w:t>
      </w:r>
      <w:r w:rsidR="005519AA">
        <w:t xml:space="preserve"> at the top of the editor pane or hit </w:t>
      </w:r>
      <w:r w:rsidR="005519AA">
        <w:rPr>
          <w:b/>
        </w:rPr>
        <w:t>Ctrl + Enter</w:t>
      </w:r>
      <w:r w:rsidR="005519AA">
        <w:t xml:space="preserve"> (Windows) or </w:t>
      </w:r>
      <w:r w:rsidR="005519AA">
        <w:rPr>
          <w:b/>
        </w:rPr>
        <w:t>Command + Enter</w:t>
      </w:r>
      <w:r w:rsidR="005519AA">
        <w:t xml:space="preserve"> (Mac), and the statements will be executed in the console. If you place your cursor somewhere in the code without anything highlighted and use the same command, it will execute just the line where your cursor is. Try executing your script's statement in the console by highlighting all five lines and clicking on “Run”.</w:t>
      </w:r>
    </w:p>
    <w:p w14:paraId="623AD283" w14:textId="411051FE" w:rsidR="000F6C37" w:rsidRDefault="000F6C37" w:rsidP="00832AEB">
      <w:pPr>
        <w:jc w:val="both"/>
      </w:pPr>
      <w:r>
        <w:rPr>
          <w:noProof/>
        </w:rPr>
        <w:drawing>
          <wp:inline distT="0" distB="0" distL="0" distR="0" wp14:anchorId="2A2661C1" wp14:editId="72F076E3">
            <wp:extent cx="5900509" cy="927685"/>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027" cy="934999"/>
                    </a:xfrm>
                    <a:prstGeom prst="rect">
                      <a:avLst/>
                    </a:prstGeom>
                  </pic:spPr>
                </pic:pic>
              </a:graphicData>
            </a:graphic>
          </wp:inline>
        </w:drawing>
      </w:r>
    </w:p>
    <w:p w14:paraId="03E15E27" w14:textId="77777777" w:rsidR="000F6C37" w:rsidRDefault="00096063" w:rsidP="00832AEB">
      <w:pPr>
        <w:jc w:val="both"/>
      </w:pPr>
      <w:r>
        <w:t xml:space="preserve">Use </w:t>
      </w:r>
      <w:r>
        <w:rPr>
          <w:b/>
        </w:rPr>
        <w:t xml:space="preserve">File </w:t>
      </w:r>
      <m:oMath>
        <m:r>
          <m:rPr>
            <m:sty m:val="p"/>
          </m:rPr>
          <w:rPr>
            <w:rFonts w:ascii="Cambria Math" w:hAnsi="Cambria Math"/>
          </w:rPr>
          <m:t>→</m:t>
        </m:r>
      </m:oMath>
      <w:r>
        <w:rPr>
          <w:b/>
        </w:rPr>
        <w:t xml:space="preserve"> Save As</w:t>
      </w:r>
      <w:r>
        <w:t xml:space="preserve"> to save the file with a name ending in </w:t>
      </w:r>
      <w:r>
        <w:rPr>
          <w:rStyle w:val="VerbatimChar"/>
        </w:rPr>
        <w:t>.r</w:t>
      </w:r>
      <w:r>
        <w:t xml:space="preserve"> or </w:t>
      </w:r>
      <w:r>
        <w:rPr>
          <w:rStyle w:val="VerbatimChar"/>
        </w:rPr>
        <w:t>.R</w:t>
      </w:r>
      <w:r>
        <w:t xml:space="preserve"> in whatever location you like. </w:t>
      </w:r>
    </w:p>
    <w:p w14:paraId="70286F0F" w14:textId="78E43145" w:rsidR="00033B20" w:rsidRDefault="000F6C37" w:rsidP="00832AEB">
      <w:pPr>
        <w:jc w:val="both"/>
        <w:rPr>
          <w:b/>
        </w:rPr>
      </w:pPr>
      <w:r w:rsidRPr="000F6C37">
        <w:rPr>
          <w:b/>
          <w:color w:val="E36C0A" w:themeColor="accent6" w:themeShade="BF"/>
        </w:rPr>
        <w:t xml:space="preserve">Best Practice </w:t>
      </w:r>
      <w:r>
        <w:rPr>
          <w:b/>
        </w:rPr>
        <w:t>-</w:t>
      </w:r>
      <w:r w:rsidRPr="000F6C37">
        <w:t xml:space="preserve"> S</w:t>
      </w:r>
      <w:r w:rsidR="00096063" w:rsidRPr="000F6C37">
        <w:t xml:space="preserve">tart a folder on your home computer or on your student Z drive for your R code </w:t>
      </w:r>
      <w:r w:rsidRPr="000F6C37">
        <w:t>and data files for the</w:t>
      </w:r>
      <w:r w:rsidR="00096063" w:rsidRPr="000F6C37">
        <w:t xml:space="preserve"> class</w:t>
      </w:r>
      <w:r w:rsidR="00096063" w:rsidRPr="000F6C37">
        <w:rPr>
          <w:b/>
        </w:rPr>
        <w:t>.</w:t>
      </w:r>
      <w:bookmarkStart w:id="11" w:name="_GoBack"/>
      <w:bookmarkEnd w:id="11"/>
    </w:p>
    <w:p w14:paraId="74DE15A0" w14:textId="65C4C4FF" w:rsidR="00CA4467" w:rsidRPr="00906639" w:rsidRDefault="00CA4467">
      <w:pPr>
        <w:spacing w:before="0" w:after="200"/>
        <w:rPr>
          <w:b/>
        </w:rPr>
      </w:pPr>
    </w:p>
    <w:sectPr w:rsidR="00CA4467" w:rsidRPr="00906639">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8A7E5" w14:textId="77777777" w:rsidR="008B2D5A" w:rsidRDefault="008B2D5A" w:rsidP="00392C94">
      <w:pPr>
        <w:spacing w:before="0" w:after="0"/>
      </w:pPr>
      <w:r>
        <w:separator/>
      </w:r>
    </w:p>
  </w:endnote>
  <w:endnote w:type="continuationSeparator" w:id="0">
    <w:p w14:paraId="55B55BED" w14:textId="77777777" w:rsidR="008B2D5A" w:rsidRDefault="008B2D5A" w:rsidP="00392C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287512"/>
      <w:docPartObj>
        <w:docPartGallery w:val="Page Numbers (Bottom of Page)"/>
        <w:docPartUnique/>
      </w:docPartObj>
    </w:sdtPr>
    <w:sdtEndPr>
      <w:rPr>
        <w:noProof/>
      </w:rPr>
    </w:sdtEndPr>
    <w:sdtContent>
      <w:p w14:paraId="610CDBD0" w14:textId="00DA2835" w:rsidR="00B8378B" w:rsidRDefault="00B8378B">
        <w:pPr>
          <w:pStyle w:val="Footer"/>
          <w:jc w:val="center"/>
        </w:pPr>
        <w:r>
          <w:fldChar w:fldCharType="begin"/>
        </w:r>
        <w:r>
          <w:instrText xml:space="preserve"> PAGE   \* MERGEFORMAT </w:instrText>
        </w:r>
        <w:r>
          <w:fldChar w:fldCharType="separate"/>
        </w:r>
        <w:r w:rsidR="00906639">
          <w:rPr>
            <w:noProof/>
          </w:rPr>
          <w:t>4</w:t>
        </w:r>
        <w:r>
          <w:rPr>
            <w:noProof/>
          </w:rPr>
          <w:fldChar w:fldCharType="end"/>
        </w:r>
      </w:p>
    </w:sdtContent>
  </w:sdt>
  <w:p w14:paraId="4559935B" w14:textId="77777777" w:rsidR="00B8378B" w:rsidRDefault="00B83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BAD8A" w14:textId="77777777" w:rsidR="008B2D5A" w:rsidRDefault="008B2D5A" w:rsidP="00392C94">
      <w:pPr>
        <w:spacing w:before="0" w:after="0"/>
      </w:pPr>
      <w:r>
        <w:separator/>
      </w:r>
    </w:p>
  </w:footnote>
  <w:footnote w:type="continuationSeparator" w:id="0">
    <w:p w14:paraId="0A59B96E" w14:textId="77777777" w:rsidR="008B2D5A" w:rsidRDefault="008B2D5A" w:rsidP="00392C9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B5E72D"/>
    <w:multiLevelType w:val="multilevel"/>
    <w:tmpl w:val="8668C4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3B25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CE300D"/>
    <w:multiLevelType w:val="multilevel"/>
    <w:tmpl w:val="CFF6B9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78320A2"/>
    <w:multiLevelType w:val="hybridMultilevel"/>
    <w:tmpl w:val="3E72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A9BA4"/>
    <w:multiLevelType w:val="multilevel"/>
    <w:tmpl w:val="7624A7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2B9DE65"/>
    <w:multiLevelType w:val="multilevel"/>
    <w:tmpl w:val="2466D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FB4D0F"/>
    <w:multiLevelType w:val="hybridMultilevel"/>
    <w:tmpl w:val="EE084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84EBC"/>
    <w:multiLevelType w:val="hybridMultilevel"/>
    <w:tmpl w:val="82F43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D21D9"/>
    <w:multiLevelType w:val="hybridMultilevel"/>
    <w:tmpl w:val="79D0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A6832"/>
    <w:multiLevelType w:val="multilevel"/>
    <w:tmpl w:val="4C6C22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5F209D3"/>
    <w:multiLevelType w:val="hybridMultilevel"/>
    <w:tmpl w:val="4210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F2568"/>
    <w:multiLevelType w:val="multilevel"/>
    <w:tmpl w:val="8668C4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9"/>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num>
  <w:num w:numId="11">
    <w:abstractNumId w:val="11"/>
  </w:num>
  <w:num w:numId="12">
    <w:abstractNumId w:val="5"/>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EDA"/>
    <w:rsid w:val="000103BE"/>
    <w:rsid w:val="00010B61"/>
    <w:rsid w:val="00011C8B"/>
    <w:rsid w:val="00033B20"/>
    <w:rsid w:val="00045738"/>
    <w:rsid w:val="00062082"/>
    <w:rsid w:val="0007442C"/>
    <w:rsid w:val="00096063"/>
    <w:rsid w:val="000C0305"/>
    <w:rsid w:val="000F6C37"/>
    <w:rsid w:val="001251FA"/>
    <w:rsid w:val="00140353"/>
    <w:rsid w:val="00160484"/>
    <w:rsid w:val="00167D9A"/>
    <w:rsid w:val="001A019C"/>
    <w:rsid w:val="001C296F"/>
    <w:rsid w:val="001C75C4"/>
    <w:rsid w:val="001D236C"/>
    <w:rsid w:val="002068B7"/>
    <w:rsid w:val="002312DC"/>
    <w:rsid w:val="00291469"/>
    <w:rsid w:val="002D06D7"/>
    <w:rsid w:val="002E3538"/>
    <w:rsid w:val="002F0596"/>
    <w:rsid w:val="003204CB"/>
    <w:rsid w:val="00323012"/>
    <w:rsid w:val="0033143B"/>
    <w:rsid w:val="00335582"/>
    <w:rsid w:val="00342CED"/>
    <w:rsid w:val="003540C2"/>
    <w:rsid w:val="00354D86"/>
    <w:rsid w:val="00392C94"/>
    <w:rsid w:val="003B3488"/>
    <w:rsid w:val="003F4538"/>
    <w:rsid w:val="0042431A"/>
    <w:rsid w:val="0046374B"/>
    <w:rsid w:val="00467E8A"/>
    <w:rsid w:val="00494AF9"/>
    <w:rsid w:val="00496A26"/>
    <w:rsid w:val="004A339E"/>
    <w:rsid w:val="004D765E"/>
    <w:rsid w:val="004E29B3"/>
    <w:rsid w:val="004F670E"/>
    <w:rsid w:val="00503C8E"/>
    <w:rsid w:val="00515FC9"/>
    <w:rsid w:val="00551962"/>
    <w:rsid w:val="005519AA"/>
    <w:rsid w:val="00562B1C"/>
    <w:rsid w:val="00562C16"/>
    <w:rsid w:val="00590D07"/>
    <w:rsid w:val="00593A2A"/>
    <w:rsid w:val="00594415"/>
    <w:rsid w:val="005E598B"/>
    <w:rsid w:val="00600B9A"/>
    <w:rsid w:val="00641C75"/>
    <w:rsid w:val="006572CC"/>
    <w:rsid w:val="00667971"/>
    <w:rsid w:val="00673756"/>
    <w:rsid w:val="006774E6"/>
    <w:rsid w:val="00681D76"/>
    <w:rsid w:val="006C1A6E"/>
    <w:rsid w:val="006F76F9"/>
    <w:rsid w:val="00724358"/>
    <w:rsid w:val="00737277"/>
    <w:rsid w:val="00777034"/>
    <w:rsid w:val="007829A5"/>
    <w:rsid w:val="00784D58"/>
    <w:rsid w:val="007970CA"/>
    <w:rsid w:val="007C785F"/>
    <w:rsid w:val="007D0089"/>
    <w:rsid w:val="00815375"/>
    <w:rsid w:val="00817646"/>
    <w:rsid w:val="00832AEB"/>
    <w:rsid w:val="00854F75"/>
    <w:rsid w:val="008644A6"/>
    <w:rsid w:val="008659A7"/>
    <w:rsid w:val="008679D3"/>
    <w:rsid w:val="00882E0E"/>
    <w:rsid w:val="008B2D5A"/>
    <w:rsid w:val="008B5092"/>
    <w:rsid w:val="008D40D2"/>
    <w:rsid w:val="008D6863"/>
    <w:rsid w:val="00906639"/>
    <w:rsid w:val="00915056"/>
    <w:rsid w:val="00942706"/>
    <w:rsid w:val="00963229"/>
    <w:rsid w:val="00974F56"/>
    <w:rsid w:val="009E1FDE"/>
    <w:rsid w:val="009F1191"/>
    <w:rsid w:val="00A02EDE"/>
    <w:rsid w:val="00A224CD"/>
    <w:rsid w:val="00A845C9"/>
    <w:rsid w:val="00A85E88"/>
    <w:rsid w:val="00AB709A"/>
    <w:rsid w:val="00AE0AC7"/>
    <w:rsid w:val="00B009EA"/>
    <w:rsid w:val="00B068DB"/>
    <w:rsid w:val="00B26E6F"/>
    <w:rsid w:val="00B8378B"/>
    <w:rsid w:val="00B86B75"/>
    <w:rsid w:val="00BC48D5"/>
    <w:rsid w:val="00BF17EB"/>
    <w:rsid w:val="00BF6E7E"/>
    <w:rsid w:val="00C36279"/>
    <w:rsid w:val="00C41676"/>
    <w:rsid w:val="00C44B5A"/>
    <w:rsid w:val="00C5093E"/>
    <w:rsid w:val="00C648EF"/>
    <w:rsid w:val="00C91E3B"/>
    <w:rsid w:val="00CA4467"/>
    <w:rsid w:val="00CA46CD"/>
    <w:rsid w:val="00D05AC4"/>
    <w:rsid w:val="00D13CCC"/>
    <w:rsid w:val="00D32CE3"/>
    <w:rsid w:val="00D3384E"/>
    <w:rsid w:val="00D3448D"/>
    <w:rsid w:val="00D46003"/>
    <w:rsid w:val="00D74AE3"/>
    <w:rsid w:val="00DB50FB"/>
    <w:rsid w:val="00E10B21"/>
    <w:rsid w:val="00E315A3"/>
    <w:rsid w:val="00E400F9"/>
    <w:rsid w:val="00E51332"/>
    <w:rsid w:val="00E62299"/>
    <w:rsid w:val="00E92521"/>
    <w:rsid w:val="00E97018"/>
    <w:rsid w:val="00EC22AC"/>
    <w:rsid w:val="00EC61E5"/>
    <w:rsid w:val="00F12EFE"/>
    <w:rsid w:val="00F14714"/>
    <w:rsid w:val="00F20FA8"/>
    <w:rsid w:val="00F26F02"/>
    <w:rsid w:val="00F304CE"/>
    <w:rsid w:val="00FB75EC"/>
    <w:rsid w:val="00FC5C85"/>
    <w:rsid w:val="00FE4BB3"/>
    <w:rsid w:val="00FF48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4EDF"/>
  <w15:docId w15:val="{2AE33B99-7628-42E3-8405-34BCB226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link w:val="SubtitleChar"/>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641C75"/>
    <w:rPr>
      <w:color w:val="0000FF" w:themeColor="hyperlink"/>
      <w:u w:val="single"/>
    </w:rPr>
  </w:style>
  <w:style w:type="paragraph" w:customStyle="1" w:styleId="FirstParagraph">
    <w:name w:val="First Paragraph"/>
    <w:basedOn w:val="BodyText"/>
    <w:next w:val="BodyText"/>
    <w:qFormat/>
    <w:rsid w:val="001D236C"/>
    <w:pPr>
      <w:spacing w:after="180"/>
    </w:pPr>
  </w:style>
  <w:style w:type="paragraph" w:styleId="HTMLPreformatted">
    <w:name w:val="HTML Preformatted"/>
    <w:basedOn w:val="Normal"/>
    <w:link w:val="HTMLPreformattedChar"/>
    <w:uiPriority w:val="99"/>
    <w:unhideWhenUsed/>
    <w:rsid w:val="001D2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236C"/>
    <w:rPr>
      <w:rFonts w:ascii="Courier New" w:eastAsia="Times New Roman" w:hAnsi="Courier New" w:cs="Courier New"/>
      <w:sz w:val="20"/>
      <w:szCs w:val="20"/>
    </w:rPr>
  </w:style>
  <w:style w:type="character" w:customStyle="1" w:styleId="gewyw5ybmdb">
    <w:name w:val="gewyw5ybmdb"/>
    <w:basedOn w:val="DefaultParagraphFont"/>
    <w:rsid w:val="001D236C"/>
  </w:style>
  <w:style w:type="character" w:customStyle="1" w:styleId="gewyw5ybjeb">
    <w:name w:val="gewyw5ybjeb"/>
    <w:basedOn w:val="DefaultParagraphFont"/>
    <w:rsid w:val="001D236C"/>
  </w:style>
  <w:style w:type="character" w:customStyle="1" w:styleId="gewyw5ybaeb">
    <w:name w:val="gewyw5ybaeb"/>
    <w:basedOn w:val="DefaultParagraphFont"/>
    <w:rsid w:val="00392C94"/>
  </w:style>
  <w:style w:type="paragraph" w:styleId="Header">
    <w:name w:val="header"/>
    <w:basedOn w:val="Normal"/>
    <w:link w:val="HeaderChar"/>
    <w:unhideWhenUsed/>
    <w:rsid w:val="00392C94"/>
    <w:pPr>
      <w:tabs>
        <w:tab w:val="center" w:pos="4680"/>
        <w:tab w:val="right" w:pos="9360"/>
      </w:tabs>
      <w:spacing w:before="0" w:after="0"/>
    </w:pPr>
  </w:style>
  <w:style w:type="character" w:customStyle="1" w:styleId="HeaderChar">
    <w:name w:val="Header Char"/>
    <w:basedOn w:val="DefaultParagraphFont"/>
    <w:link w:val="Header"/>
    <w:rsid w:val="00392C94"/>
  </w:style>
  <w:style w:type="paragraph" w:styleId="Footer">
    <w:name w:val="footer"/>
    <w:basedOn w:val="Normal"/>
    <w:link w:val="FooterChar"/>
    <w:uiPriority w:val="99"/>
    <w:unhideWhenUsed/>
    <w:rsid w:val="00392C94"/>
    <w:pPr>
      <w:tabs>
        <w:tab w:val="center" w:pos="4680"/>
        <w:tab w:val="right" w:pos="9360"/>
      </w:tabs>
      <w:spacing w:before="0" w:after="0"/>
    </w:pPr>
  </w:style>
  <w:style w:type="character" w:customStyle="1" w:styleId="FooterChar">
    <w:name w:val="Footer Char"/>
    <w:basedOn w:val="DefaultParagraphFont"/>
    <w:link w:val="Footer"/>
    <w:uiPriority w:val="99"/>
    <w:rsid w:val="00392C94"/>
  </w:style>
  <w:style w:type="paragraph" w:styleId="ListParagraph">
    <w:name w:val="List Paragraph"/>
    <w:basedOn w:val="Normal"/>
    <w:uiPriority w:val="34"/>
    <w:qFormat/>
    <w:rsid w:val="00F304CE"/>
    <w:pPr>
      <w:ind w:left="720"/>
      <w:contextualSpacing/>
    </w:pPr>
  </w:style>
  <w:style w:type="character" w:customStyle="1" w:styleId="TitleChar">
    <w:name w:val="Title Char"/>
    <w:basedOn w:val="DefaultParagraphFont"/>
    <w:link w:val="Title"/>
    <w:rsid w:val="004D765E"/>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765E"/>
    <w:rPr>
      <w:rFonts w:asciiTheme="majorHAnsi" w:eastAsiaTheme="majorEastAsia" w:hAnsiTheme="majorHAnsi" w:cstheme="majorBidi"/>
      <w:b/>
      <w:bCs/>
      <w:color w:val="345A8A" w:themeColor="accent1" w:themeShade="B5"/>
      <w:sz w:val="30"/>
      <w:szCs w:val="30"/>
    </w:rPr>
  </w:style>
  <w:style w:type="table" w:styleId="PlainTable1">
    <w:name w:val="Plain Table 1"/>
    <w:basedOn w:val="TableNormal"/>
    <w:rsid w:val="00CA446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8982">
      <w:bodyDiv w:val="1"/>
      <w:marLeft w:val="0"/>
      <w:marRight w:val="0"/>
      <w:marTop w:val="0"/>
      <w:marBottom w:val="0"/>
      <w:divBdr>
        <w:top w:val="none" w:sz="0" w:space="0" w:color="auto"/>
        <w:left w:val="none" w:sz="0" w:space="0" w:color="auto"/>
        <w:bottom w:val="none" w:sz="0" w:space="0" w:color="auto"/>
        <w:right w:val="none" w:sz="0" w:space="0" w:color="auto"/>
      </w:divBdr>
    </w:div>
    <w:div w:id="204299690">
      <w:bodyDiv w:val="1"/>
      <w:marLeft w:val="0"/>
      <w:marRight w:val="0"/>
      <w:marTop w:val="0"/>
      <w:marBottom w:val="0"/>
      <w:divBdr>
        <w:top w:val="none" w:sz="0" w:space="0" w:color="auto"/>
        <w:left w:val="none" w:sz="0" w:space="0" w:color="auto"/>
        <w:bottom w:val="none" w:sz="0" w:space="0" w:color="auto"/>
        <w:right w:val="none" w:sz="0" w:space="0" w:color="auto"/>
      </w:divBdr>
    </w:div>
    <w:div w:id="259681181">
      <w:bodyDiv w:val="1"/>
      <w:marLeft w:val="0"/>
      <w:marRight w:val="0"/>
      <w:marTop w:val="0"/>
      <w:marBottom w:val="0"/>
      <w:divBdr>
        <w:top w:val="none" w:sz="0" w:space="0" w:color="auto"/>
        <w:left w:val="none" w:sz="0" w:space="0" w:color="auto"/>
        <w:bottom w:val="none" w:sz="0" w:space="0" w:color="auto"/>
        <w:right w:val="none" w:sz="0" w:space="0" w:color="auto"/>
      </w:divBdr>
    </w:div>
    <w:div w:id="436022526">
      <w:bodyDiv w:val="1"/>
      <w:marLeft w:val="0"/>
      <w:marRight w:val="0"/>
      <w:marTop w:val="0"/>
      <w:marBottom w:val="0"/>
      <w:divBdr>
        <w:top w:val="none" w:sz="0" w:space="0" w:color="auto"/>
        <w:left w:val="none" w:sz="0" w:space="0" w:color="auto"/>
        <w:bottom w:val="none" w:sz="0" w:space="0" w:color="auto"/>
        <w:right w:val="none" w:sz="0" w:space="0" w:color="auto"/>
      </w:divBdr>
    </w:div>
    <w:div w:id="861822671">
      <w:bodyDiv w:val="1"/>
      <w:marLeft w:val="0"/>
      <w:marRight w:val="0"/>
      <w:marTop w:val="0"/>
      <w:marBottom w:val="0"/>
      <w:divBdr>
        <w:top w:val="none" w:sz="0" w:space="0" w:color="auto"/>
        <w:left w:val="none" w:sz="0" w:space="0" w:color="auto"/>
        <w:bottom w:val="none" w:sz="0" w:space="0" w:color="auto"/>
        <w:right w:val="none" w:sz="0" w:space="0" w:color="auto"/>
      </w:divBdr>
    </w:div>
    <w:div w:id="1090273170">
      <w:bodyDiv w:val="1"/>
      <w:marLeft w:val="0"/>
      <w:marRight w:val="0"/>
      <w:marTop w:val="0"/>
      <w:marBottom w:val="0"/>
      <w:divBdr>
        <w:top w:val="none" w:sz="0" w:space="0" w:color="auto"/>
        <w:left w:val="none" w:sz="0" w:space="0" w:color="auto"/>
        <w:bottom w:val="none" w:sz="0" w:space="0" w:color="auto"/>
        <w:right w:val="none" w:sz="0" w:space="0" w:color="auto"/>
      </w:divBdr>
    </w:div>
    <w:div w:id="1199931224">
      <w:bodyDiv w:val="1"/>
      <w:marLeft w:val="0"/>
      <w:marRight w:val="0"/>
      <w:marTop w:val="0"/>
      <w:marBottom w:val="0"/>
      <w:divBdr>
        <w:top w:val="none" w:sz="0" w:space="0" w:color="auto"/>
        <w:left w:val="none" w:sz="0" w:space="0" w:color="auto"/>
        <w:bottom w:val="none" w:sz="0" w:space="0" w:color="auto"/>
        <w:right w:val="none" w:sz="0" w:space="0" w:color="auto"/>
      </w:divBdr>
    </w:div>
    <w:div w:id="1326738441">
      <w:bodyDiv w:val="1"/>
      <w:marLeft w:val="0"/>
      <w:marRight w:val="0"/>
      <w:marTop w:val="0"/>
      <w:marBottom w:val="0"/>
      <w:divBdr>
        <w:top w:val="none" w:sz="0" w:space="0" w:color="auto"/>
        <w:left w:val="none" w:sz="0" w:space="0" w:color="auto"/>
        <w:bottom w:val="none" w:sz="0" w:space="0" w:color="auto"/>
        <w:right w:val="none" w:sz="0" w:space="0" w:color="auto"/>
      </w:divBdr>
    </w:div>
    <w:div w:id="1333679110">
      <w:bodyDiv w:val="1"/>
      <w:marLeft w:val="0"/>
      <w:marRight w:val="0"/>
      <w:marTop w:val="0"/>
      <w:marBottom w:val="0"/>
      <w:divBdr>
        <w:top w:val="none" w:sz="0" w:space="0" w:color="auto"/>
        <w:left w:val="none" w:sz="0" w:space="0" w:color="auto"/>
        <w:bottom w:val="none" w:sz="0" w:space="0" w:color="auto"/>
        <w:right w:val="none" w:sz="0" w:space="0" w:color="auto"/>
      </w:divBdr>
    </w:div>
    <w:div w:id="1591498491">
      <w:bodyDiv w:val="1"/>
      <w:marLeft w:val="0"/>
      <w:marRight w:val="0"/>
      <w:marTop w:val="0"/>
      <w:marBottom w:val="0"/>
      <w:divBdr>
        <w:top w:val="none" w:sz="0" w:space="0" w:color="auto"/>
        <w:left w:val="none" w:sz="0" w:space="0" w:color="auto"/>
        <w:bottom w:val="none" w:sz="0" w:space="0" w:color="auto"/>
        <w:right w:val="none" w:sz="0" w:space="0" w:color="auto"/>
      </w:divBdr>
    </w:div>
    <w:div w:id="1706758471">
      <w:bodyDiv w:val="1"/>
      <w:marLeft w:val="0"/>
      <w:marRight w:val="0"/>
      <w:marTop w:val="0"/>
      <w:marBottom w:val="0"/>
      <w:divBdr>
        <w:top w:val="none" w:sz="0" w:space="0" w:color="auto"/>
        <w:left w:val="none" w:sz="0" w:space="0" w:color="auto"/>
        <w:bottom w:val="none" w:sz="0" w:space="0" w:color="auto"/>
        <w:right w:val="none" w:sz="0" w:space="0" w:color="auto"/>
      </w:divBdr>
    </w:div>
    <w:div w:id="1724255030">
      <w:bodyDiv w:val="1"/>
      <w:marLeft w:val="0"/>
      <w:marRight w:val="0"/>
      <w:marTop w:val="0"/>
      <w:marBottom w:val="0"/>
      <w:divBdr>
        <w:top w:val="none" w:sz="0" w:space="0" w:color="auto"/>
        <w:left w:val="none" w:sz="0" w:space="0" w:color="auto"/>
        <w:bottom w:val="none" w:sz="0" w:space="0" w:color="auto"/>
        <w:right w:val="none" w:sz="0" w:space="0" w:color="auto"/>
      </w:divBdr>
    </w:div>
    <w:div w:id="1940408908">
      <w:bodyDiv w:val="1"/>
      <w:marLeft w:val="0"/>
      <w:marRight w:val="0"/>
      <w:marTop w:val="0"/>
      <w:marBottom w:val="0"/>
      <w:divBdr>
        <w:top w:val="none" w:sz="0" w:space="0" w:color="auto"/>
        <w:left w:val="none" w:sz="0" w:space="0" w:color="auto"/>
        <w:bottom w:val="none" w:sz="0" w:space="0" w:color="auto"/>
        <w:right w:val="none" w:sz="0" w:space="0" w:color="auto"/>
      </w:divBdr>
    </w:div>
    <w:div w:id="1990746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7134F4-DF78-45CD-99A1-970DDD8BA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 to R</vt:lpstr>
    </vt:vector>
  </TitlesOfParts>
  <Company>Oregon State University</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kollath</dc:creator>
  <cp:lastModifiedBy>Jager, Katie Ann</cp:lastModifiedBy>
  <cp:revision>3</cp:revision>
  <dcterms:created xsi:type="dcterms:W3CDTF">2018-07-26T23:39:00Z</dcterms:created>
  <dcterms:modified xsi:type="dcterms:W3CDTF">2018-07-26T23:39:00Z</dcterms:modified>
</cp:coreProperties>
</file>