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97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8"/>
        <w:gridCol w:w="4432"/>
      </w:tblGrid>
      <w:tr w:rsidR="00031FCD" w:rsidRPr="003326EF" w14:paraId="5D33EBE1" w14:textId="77777777" w:rsidTr="00C76449">
        <w:trPr>
          <w:trHeight w:val="14940"/>
        </w:trPr>
        <w:tc>
          <w:tcPr>
            <w:tcW w:w="7538" w:type="dxa"/>
          </w:tcPr>
          <w:p w14:paraId="72C930E0" w14:textId="77777777" w:rsidR="003100D1" w:rsidRPr="003326EF" w:rsidRDefault="003100D1">
            <w:pPr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65"/>
            </w:tblGrid>
            <w:tr w:rsidR="00031FCD" w:rsidRPr="003326EF" w14:paraId="5B650ED2" w14:textId="77777777" w:rsidTr="005462A3">
              <w:tc>
                <w:tcPr>
                  <w:tcW w:w="7065" w:type="dxa"/>
                </w:tcPr>
                <w:p w14:paraId="2B64F704" w14:textId="77777777" w:rsidR="00031FCD" w:rsidRPr="003326EF" w:rsidRDefault="000A0691" w:rsidP="004A57B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3DD018AD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margin-left:77.95pt;margin-top:0;width:265.5pt;height:160.9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" fillcolor="#f2f2f2 [3052]" stroked="f" strokeweight=".5pt">
                        <v:textbox>
                          <w:txbxContent>
                            <w:p w14:paraId="36F686B7" w14:textId="77777777" w:rsidR="00031FCD" w:rsidRPr="00C55250" w:rsidRDefault="004A57B7" w:rsidP="00031FCD">
                              <w:pPr>
                                <w:jc w:val="center"/>
                                <w:rPr>
                                  <w:rFonts w:ascii="Cambria" w:hAnsi="Cambria" w:cs="Tahom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32"/>
                                  <w:szCs w:val="32"/>
                                </w:rPr>
                                <w:br/>
                              </w:r>
                              <w:r w:rsidR="00C939C7" w:rsidRPr="00C939C7">
                                <w:rPr>
                                  <w:rFonts w:ascii="Cambria" w:hAnsi="Cambria" w:cs="Tahoma"/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AmeyaAvinashGhatnekar</w:t>
                              </w:r>
                            </w:p>
                            <w:p w14:paraId="2A9AE4A9" w14:textId="77777777" w:rsidR="00741E92" w:rsidRPr="00EC7F92" w:rsidRDefault="00741E92" w:rsidP="003D53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ambria" w:hAnsi="Cambria" w:cs="Calibri"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</w:pPr>
                              <w:r w:rsidRPr="00EC7F92">
                                <w:rPr>
                                  <w:rFonts w:ascii="Cambria" w:hAnsi="Cambria" w:cs="Calibri"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 xml:space="preserve">Result-oriented professional targeting challenging assignments </w:t>
                              </w:r>
                              <w:r w:rsidRPr="00EC7F92"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 xml:space="preserve">in </w:t>
                              </w:r>
                              <w:r w:rsidR="00B13472" w:rsidRPr="00EC7F92"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>Accounts and Finance</w:t>
                              </w:r>
                              <w:r w:rsidR="00176C12" w:rsidRPr="00EC7F92"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 xml:space="preserve">/ </w:t>
                              </w:r>
                              <w:r w:rsidR="00B13472" w:rsidRPr="00EC7F92"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 xml:space="preserve">Legal </w:t>
                              </w:r>
                              <w:r w:rsidR="00437F2E"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>Matters</w:t>
                              </w:r>
                              <w:r w:rsidR="00176C12" w:rsidRPr="00EC7F92"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 xml:space="preserve">/ </w:t>
                              </w:r>
                              <w:r w:rsidR="00B13472" w:rsidRPr="00EC7F92"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>Corporate Law</w:t>
                              </w:r>
                              <w:r w:rsidRPr="00EC7F92">
                                <w:rPr>
                                  <w:rFonts w:ascii="Cambria" w:hAnsi="Cambria" w:cs="Calibri"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>with a leading organization of repute</w:t>
                              </w:r>
                            </w:p>
                            <w:p w14:paraId="1342FA7E" w14:textId="77777777" w:rsidR="00176C12" w:rsidRPr="003D53DB" w:rsidRDefault="00176C12" w:rsidP="003D53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 xml:space="preserve">Location </w:t>
                              </w:r>
                              <w:r w:rsidR="00B13472"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>Preference:</w:t>
                              </w:r>
                              <w:r>
                                <w:rPr>
                                  <w:rFonts w:ascii="Cambria" w:hAnsi="Cambria" w:cs="Calibri"/>
                                  <w:b/>
                                  <w:color w:val="6A6969"/>
                                  <w:sz w:val="20"/>
                                  <w:szCs w:val="20"/>
                                  <w:lang w:val="en-GB" w:eastAsia="en-GB"/>
                                </w:rPr>
                                <w:t xml:space="preserve"> Pune</w:t>
                              </w:r>
                            </w:p>
                            <w:p w14:paraId="0B90781D" w14:textId="77777777" w:rsidR="00031FCD" w:rsidRDefault="00031FCD" w:rsidP="00031FCD"/>
                          </w:txbxContent>
                        </v:textbox>
                        <w10:wrap type="square"/>
                      </v:shape>
                    </w:pict>
                  </w:r>
                </w:p>
              </w:tc>
            </w:tr>
            <w:tr w:rsidR="00031FCD" w:rsidRPr="003326EF" w14:paraId="1BE7AB72" w14:textId="77777777" w:rsidTr="003D53DB">
              <w:trPr>
                <w:trHeight w:val="1350"/>
              </w:trPr>
              <w:tc>
                <w:tcPr>
                  <w:tcW w:w="7065" w:type="dxa"/>
                </w:tcPr>
                <w:p w14:paraId="4EF67B3C" w14:textId="77777777" w:rsidR="000C3EA1" w:rsidRPr="003326EF" w:rsidRDefault="000A0691" w:rsidP="003D53DB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734F81D5">
                      <v:shape id="Text Box 19" o:spid="_x0000_s1028" type="#_x0000_t202" style="position:absolute;margin-left:32.45pt;margin-top:4.05pt;width:202.5pt;height:26.2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" filled="f" stroked="f" strokeweight=".5pt">
                        <v:textbox>
                          <w:txbxContent>
                            <w:p w14:paraId="3B12EF86" w14:textId="77777777" w:rsidR="007140C7" w:rsidRPr="003A1828" w:rsidRDefault="007140C7" w:rsidP="00813194">
                              <w:pPr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</w:pPr>
                              <w:r w:rsidRPr="003A1828"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  <w:t>Profile Summary</w:t>
                              </w:r>
                            </w:p>
                            <w:p w14:paraId="607BBD79" w14:textId="77777777" w:rsidR="007140C7" w:rsidRDefault="007140C7"/>
                          </w:txbxContent>
                        </v:textbox>
                      </v:shape>
                    </w:pict>
                  </w:r>
                  <w:r w:rsidR="007140C7"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4C34B22D" wp14:editId="1CA45479">
                        <wp:extent cx="2620136" cy="438150"/>
                        <wp:effectExtent l="0" t="0" r="889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E28AAE" w14:textId="77777777" w:rsidR="00FD1A59" w:rsidRPr="003326EF" w:rsidRDefault="000E212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A versatile professional with </w:t>
                  </w:r>
                  <w:r w:rsidR="00765B1C"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>over 2</w:t>
                  </w: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 xml:space="preserve"> years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 of experience in </w:t>
                  </w:r>
                  <w:r w:rsidR="00765B1C"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 xml:space="preserve">Accounts and </w:t>
                  </w:r>
                  <w:r w:rsidR="003326EF"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>Finance</w:t>
                  </w:r>
                  <w:r w:rsidR="00437F2E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>, Legal Matters</w:t>
                  </w:r>
                  <w:r w:rsidR="00765B1C"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 xml:space="preserve"> and Corporate Law</w:t>
                  </w:r>
                </w:p>
                <w:p w14:paraId="6DEF25E7" w14:textId="77777777" w:rsidR="000E212C" w:rsidRPr="003326EF" w:rsidRDefault="000A0691" w:rsidP="00FD1A59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eastAsia="SimSun"/>
                      <w:b/>
                      <w:sz w:val="17"/>
                      <w:szCs w:val="17"/>
                    </w:rPr>
                    <w:pict w14:anchorId="67495D8D">
                      <v:shape id="_x0000_i1030" type="#_x0000_t75" style="width:189.25pt;height:.25pt" o:hrpct="0" o:hralign="center" o:hr="t">
                        <v:imagedata r:id="rId6" o:title="BD21328_"/>
                      </v:shape>
                    </w:pict>
                  </w:r>
                </w:p>
                <w:p w14:paraId="0A8DEFF4" w14:textId="77777777" w:rsidR="000E212C" w:rsidRPr="003326EF" w:rsidRDefault="000E212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Gained expertise in vetting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,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 filing of documents to different ministries, coordinating &amp; interacting with govt. &amp; statutory bodies, drafting policies as per the requirements of the Management</w:t>
                  </w:r>
                </w:p>
                <w:p w14:paraId="023B1FD0" w14:textId="77777777" w:rsidR="000E212C" w:rsidRPr="003326EF" w:rsidRDefault="000A0691" w:rsidP="000E212C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eastAsia="SimSun"/>
                      <w:b/>
                      <w:sz w:val="17"/>
                      <w:szCs w:val="17"/>
                    </w:rPr>
                    <w:pict w14:anchorId="0496E1E3">
                      <v:shape id="_x0000_i1031" type="#_x0000_t75" style="width:189.25pt;height:.25pt" o:hrpct="0" o:hralign="center" o:hr="t">
                        <v:imagedata r:id="rId6" o:title="BD21328_"/>
                      </v:shape>
                    </w:pict>
                  </w:r>
                </w:p>
                <w:p w14:paraId="31401C92" w14:textId="77777777" w:rsidR="000E212C" w:rsidRPr="003326EF" w:rsidRDefault="000E212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Skilled at corporate actions of the management which included being part of the entire gamut of activities</w:t>
                  </w:r>
                  <w:r w:rsidR="003326EF"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 like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 convening of board meetings, committee meetings, preparation of agenda, minutes, notices of general meetings, director’s report, ROC filings and registers</w:t>
                  </w:r>
                </w:p>
                <w:p w14:paraId="0394D4C0" w14:textId="77777777" w:rsidR="000E212C" w:rsidRPr="003326EF" w:rsidRDefault="000A0691" w:rsidP="000E212C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eastAsia="SimSun"/>
                      <w:b/>
                      <w:sz w:val="17"/>
                      <w:szCs w:val="17"/>
                    </w:rPr>
                    <w:pict w14:anchorId="2B647804">
                      <v:shape id="_x0000_i1032" type="#_x0000_t75" style="width:189.25pt;height:.25pt" o:hrpct="0" o:hralign="center" o:hr="t">
                        <v:imagedata r:id="rId6" o:title="BD21328_"/>
                      </v:shape>
                    </w:pict>
                  </w:r>
                </w:p>
                <w:p w14:paraId="7FB28DB5" w14:textId="77777777" w:rsidR="00040949" w:rsidRPr="003326EF" w:rsidRDefault="00883924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Expertise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 in working on software like </w:t>
                  </w:r>
                  <w:r w:rsidR="00040949"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>Tally ERP9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 and in analysing and interpreting unique problems, with a combination of varied experience and logical &amp; analytical thinking to find the right solutions</w:t>
                  </w:r>
                </w:p>
                <w:p w14:paraId="7FF34F49" w14:textId="77777777" w:rsidR="000E212C" w:rsidRPr="003326EF" w:rsidRDefault="000A0691" w:rsidP="00040949">
                  <w:pPr>
                    <w:pStyle w:val="ListParagraph"/>
                    <w:ind w:left="360"/>
                    <w:jc w:val="both"/>
                    <w:rPr>
                      <w:rFonts w:ascii="Cambria" w:hAnsi="Cambria"/>
                      <w:sz w:val="20"/>
                      <w:szCs w:val="20"/>
                    </w:rPr>
                  </w:pPr>
                  <w:r>
                    <w:pict w14:anchorId="485CEDEC">
                      <v:shape id="_x0000_i1033" type="#_x0000_t75" style="width:189.25pt;height:.25pt" o:hrpct="0" o:hralign="center" o:hr="t">
                        <v:imagedata r:id="rId6" o:title="BD21328_"/>
                      </v:shape>
                    </w:pict>
                  </w:r>
                </w:p>
                <w:p w14:paraId="3435B182" w14:textId="77777777" w:rsidR="00040949" w:rsidRPr="003326EF" w:rsidRDefault="000E212C" w:rsidP="00883924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Excellence in 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office administration and book</w:t>
                  </w:r>
                  <w:r w:rsidR="003326EF"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-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keeping procedures, accounts payable, receivables and maintaining general ledgers</w:t>
                  </w:r>
                </w:p>
                <w:p w14:paraId="0AE7AA29" w14:textId="77777777" w:rsidR="000E212C" w:rsidRPr="003326EF" w:rsidRDefault="000E212C" w:rsidP="00040949">
                  <w:pPr>
                    <w:pStyle w:val="ListParagraph"/>
                    <w:ind w:left="360"/>
                    <w:jc w:val="both"/>
                    <w:rPr>
                      <w:rFonts w:ascii="Cambria" w:hAnsi="Cambria" w:cs="Calibri"/>
                      <w:color w:val="6A6969"/>
                      <w:sz w:val="2"/>
                      <w:szCs w:val="20"/>
                      <w:lang w:val="en-GB" w:eastAsia="en-GB"/>
                    </w:rPr>
                  </w:pPr>
                </w:p>
                <w:p w14:paraId="7477A9E1" w14:textId="77777777" w:rsidR="000E212C" w:rsidRPr="003326EF" w:rsidRDefault="000A0691" w:rsidP="000E212C">
                  <w:pPr>
                    <w:ind w:left="360"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eastAsia="SimSun"/>
                      <w:b/>
                      <w:sz w:val="17"/>
                      <w:szCs w:val="17"/>
                    </w:rPr>
                    <w:pict w14:anchorId="3020409D">
                      <v:shape id="_x0000_i1034" type="#_x0000_t75" style="width:189.25pt;height:.25pt" o:hrpct="0" o:hralign="center" o:hr="t">
                        <v:imagedata r:id="rId6" o:title="BD21328_"/>
                      </v:shape>
                    </w:pict>
                  </w:r>
                </w:p>
                <w:p w14:paraId="2DBD056A" w14:textId="77777777" w:rsidR="000E212C" w:rsidRPr="003326EF" w:rsidRDefault="000E212C" w:rsidP="00765B1C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An effective communicator &amp; implementer with recognized proficiency in accomplishing corporate plans and goals independently</w:t>
                  </w:r>
                </w:p>
                <w:p w14:paraId="478583E8" w14:textId="77777777" w:rsidR="003D53DB" w:rsidRPr="003326EF" w:rsidRDefault="003D53DB" w:rsidP="003D53DB">
                  <w:pPr>
                    <w:pStyle w:val="ListParagraph"/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</w:p>
                <w:p w14:paraId="6822314C" w14:textId="77777777" w:rsidR="00752C0F" w:rsidRPr="003326EF" w:rsidRDefault="000A0691" w:rsidP="008C7FA9">
                  <w:pPr>
                    <w:rPr>
                      <w:rFonts w:ascii="Cambria" w:hAnsi="Cambria" w:cs="Tahoma"/>
                      <w:color w:val="454C57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605BA49E">
                      <v:shape id="Text Box 51" o:spid="_x0000_s1029" type="#_x0000_t202" style="position:absolute;margin-left:36.1pt;margin-top:5.15pt;width:202.5pt;height:24.7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" filled="f" stroked="f" strokeweight=".5pt">
                        <v:textbox>
                          <w:txbxContent>
                            <w:p w14:paraId="2D3F5935" w14:textId="77777777" w:rsidR="005A7CB7" w:rsidRDefault="005A7CB7" w:rsidP="005A7CB7">
                              <w:pPr>
                                <w:rPr>
                                  <w:rFonts w:ascii="Tahoma" w:hAnsi="Tahoma" w:cs="Tahoma"/>
                                  <w:color w:val="2F3A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2F3A40"/>
                                  <w:sz w:val="28"/>
                                  <w:szCs w:val="28"/>
                                </w:rPr>
                                <w:t>Articleship</w:t>
                              </w:r>
                            </w:p>
                            <w:p w14:paraId="724E003F" w14:textId="77777777" w:rsidR="00752C0F" w:rsidRPr="003A1828" w:rsidRDefault="00752C0F" w:rsidP="00752C0F">
                              <w:pPr>
                                <w:rPr>
                                  <w:color w:val="192C4F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752C0F"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36C73C95" wp14:editId="146BEB49">
                        <wp:extent cx="2619375" cy="438023"/>
                        <wp:effectExtent l="0" t="0" r="0" b="635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456" cy="438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CA1E89" w14:textId="77777777" w:rsidR="00752C0F" w:rsidRPr="003326EF" w:rsidRDefault="00752C0F" w:rsidP="008C7FA9">
                  <w:pPr>
                    <w:rPr>
                      <w:rFonts w:ascii="Cambria" w:hAnsi="Cambria" w:cs="Tahoma"/>
                      <w:color w:val="454C57"/>
                      <w:sz w:val="6"/>
                      <w:szCs w:val="20"/>
                    </w:rPr>
                  </w:pPr>
                </w:p>
                <w:p w14:paraId="1F020CCB" w14:textId="77777777" w:rsidR="00176C12" w:rsidRPr="003326EF" w:rsidRDefault="00176C12" w:rsidP="00176C12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Jul’13-Nov’14</w:t>
                  </w: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ab/>
                  </w:r>
                </w:p>
                <w:p w14:paraId="2CB182DE" w14:textId="77777777" w:rsidR="00176C12" w:rsidRPr="003326EF" w:rsidRDefault="00176C12" w:rsidP="00176C12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 xml:space="preserve">Mr. N.G. Limaye, </w:t>
                  </w:r>
                  <w:r w:rsidR="00040949"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Pune</w:t>
                  </w: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 xml:space="preserve"> as CS Trainee</w:t>
                  </w:r>
                </w:p>
                <w:p w14:paraId="30F65531" w14:textId="77777777" w:rsidR="00176C12" w:rsidRPr="003326EF" w:rsidRDefault="00176C12" w:rsidP="00176C12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8"/>
                      <w:szCs w:val="20"/>
                    </w:rPr>
                  </w:pPr>
                </w:p>
                <w:p w14:paraId="752F0AC5" w14:textId="77777777" w:rsidR="00176C12" w:rsidRPr="003326EF" w:rsidRDefault="00176C12" w:rsidP="00176C12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Key Result Areas:</w:t>
                  </w:r>
                </w:p>
                <w:p w14:paraId="28BD1CD5" w14:textId="77777777" w:rsidR="00176C12" w:rsidRPr="003326EF" w:rsidRDefault="00176C12" w:rsidP="00176C12">
                  <w:pPr>
                    <w:jc w:val="both"/>
                    <w:rPr>
                      <w:rFonts w:ascii="Cambria" w:hAnsi="Cambria" w:cs="Tahoma"/>
                      <w:color w:val="454C57"/>
                      <w:sz w:val="2"/>
                      <w:szCs w:val="20"/>
                    </w:rPr>
                  </w:pPr>
                </w:p>
                <w:p w14:paraId="7A07D531" w14:textId="77777777" w:rsidR="00176C12" w:rsidRPr="003326EF" w:rsidRDefault="00176C12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Prepared minutes of Board of Directors meetings of Companies</w:t>
                  </w:r>
                </w:p>
                <w:p w14:paraId="198AB363" w14:textId="77777777" w:rsidR="00176C12" w:rsidRPr="003326EF" w:rsidRDefault="00176C12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Managed e-filing work of companies for the financial years 12-13 </w:t>
                  </w:r>
                  <w:r w:rsidR="003326EF"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&amp;</w:t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13-14</w:t>
                  </w:r>
                </w:p>
                <w:p w14:paraId="791096BB" w14:textId="77777777" w:rsidR="00176C12" w:rsidRPr="003326EF" w:rsidRDefault="00176C12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Undertook drafting work like drafting of resolution for</w:t>
                  </w:r>
                  <w:r w:rsidR="003326EF"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an</w:t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increase in capital, drafting of resolution for appointment of proxy and drafting of resolution for sale of property </w:t>
                  </w:r>
                </w:p>
                <w:p w14:paraId="0C7385DD" w14:textId="77777777" w:rsidR="00176C12" w:rsidRPr="003326EF" w:rsidRDefault="00176C12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Audited statutory registers and books</w:t>
                  </w:r>
                </w:p>
                <w:p w14:paraId="46E32190" w14:textId="77777777" w:rsidR="00176C12" w:rsidRPr="003326EF" w:rsidRDefault="00176C12" w:rsidP="00765B1C">
                  <w:pPr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 w:cs="Tahoma"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Assisted in preparing the annual report of company</w:t>
                  </w:r>
                </w:p>
                <w:p w14:paraId="128B6696" w14:textId="77777777" w:rsidR="00752C0F" w:rsidRPr="003326EF" w:rsidRDefault="00752C0F" w:rsidP="007140C7">
                  <w:pPr>
                    <w:rPr>
                      <w:rFonts w:ascii="Cambria" w:hAnsi="Cambria" w:cs="Tahoma"/>
                      <w:color w:val="454C57"/>
                      <w:sz w:val="20"/>
                      <w:szCs w:val="20"/>
                    </w:rPr>
                  </w:pPr>
                </w:p>
                <w:p w14:paraId="08EB30BB" w14:textId="77777777" w:rsidR="0017529A" w:rsidRPr="003326EF" w:rsidRDefault="000A0691" w:rsidP="0017529A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0B2E0A1E">
                      <v:shape id="Text Box 6" o:spid="_x0000_s1030" type="#_x0000_t202" style="position:absolute;margin-left:32.45pt;margin-top:3.55pt;width:202.5pt;height:26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" filled="f" stroked="f" strokeweight=".5pt">
                        <v:textbox>
                          <w:txbxContent>
                            <w:p w14:paraId="19DFAC43" w14:textId="77777777" w:rsidR="0017529A" w:rsidRPr="003A1828" w:rsidRDefault="0017529A" w:rsidP="0017529A">
                              <w:pPr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</w:pPr>
                              <w:r w:rsidRPr="003A1828"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  <w:p w14:paraId="34E055C4" w14:textId="77777777" w:rsidR="0017529A" w:rsidRPr="003A1828" w:rsidRDefault="0017529A" w:rsidP="0017529A">
                              <w:pPr>
                                <w:rPr>
                                  <w:color w:val="192C4F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17529A"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0046D607" wp14:editId="388D75B4">
                        <wp:extent cx="2619375" cy="438023"/>
                        <wp:effectExtent l="0" t="0" r="0" b="63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456" cy="438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1B93E2A" w14:textId="77777777" w:rsidR="0017529A" w:rsidRPr="003326EF" w:rsidRDefault="0017529A" w:rsidP="0017529A">
                  <w:pPr>
                    <w:rPr>
                      <w:rFonts w:ascii="Cambria" w:hAnsi="Cambria"/>
                      <w:noProof/>
                      <w:sz w:val="2"/>
                    </w:rPr>
                  </w:pPr>
                </w:p>
                <w:p w14:paraId="7A92AEFD" w14:textId="77777777" w:rsidR="00C939C7" w:rsidRPr="003326EF" w:rsidRDefault="00C939C7" w:rsidP="00765B1C">
                  <w:pPr>
                    <w:pStyle w:val="Header"/>
                    <w:numPr>
                      <w:ilvl w:val="0"/>
                      <w:numId w:val="19"/>
                    </w:numPr>
                    <w:suppressLineNumbers/>
                    <w:tabs>
                      <w:tab w:val="clear" w:pos="4680"/>
                      <w:tab w:val="clear" w:pos="9360"/>
                    </w:tabs>
                    <w:suppressAutoHyphens/>
                    <w:jc w:val="both"/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lang w:val="en-GB"/>
                    </w:rPr>
                  </w:pP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lang w:val="en-GB"/>
                    </w:rPr>
                    <w:t>Company Secretary</w:t>
                  </w:r>
                  <w:r w:rsidR="00902B7B"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lang w:val="en-GB"/>
                    </w:rPr>
                    <w:t xml:space="preserve"> (Foundation Executive and Professional 2 Groups Cleared)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from Institute of Company Secretaries of India, 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Delhi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in 2014 with 57%</w:t>
                  </w:r>
                </w:p>
                <w:p w14:paraId="68502907" w14:textId="77777777" w:rsidR="00C939C7" w:rsidRPr="003326EF" w:rsidRDefault="00C939C7" w:rsidP="00765B1C">
                  <w:pPr>
                    <w:pStyle w:val="Header"/>
                    <w:numPr>
                      <w:ilvl w:val="0"/>
                      <w:numId w:val="19"/>
                    </w:numPr>
                    <w:suppressLineNumbers/>
                    <w:tabs>
                      <w:tab w:val="clear" w:pos="4680"/>
                      <w:tab w:val="clear" w:pos="9360"/>
                    </w:tabs>
                    <w:suppressAutoHyphens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</w:pP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lang w:val="en-GB"/>
                    </w:rPr>
                    <w:t xml:space="preserve">LLB 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from Pune University, 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Pune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in 2013 with 51.5%</w:t>
                  </w:r>
                </w:p>
                <w:p w14:paraId="6642DAF7" w14:textId="77777777" w:rsidR="005A7CB7" w:rsidRPr="003326EF" w:rsidRDefault="005A7CB7" w:rsidP="00765B1C">
                  <w:pPr>
                    <w:pStyle w:val="Header"/>
                    <w:numPr>
                      <w:ilvl w:val="0"/>
                      <w:numId w:val="19"/>
                    </w:numPr>
                    <w:suppressLineNumbers/>
                    <w:tabs>
                      <w:tab w:val="clear" w:pos="4680"/>
                      <w:tab w:val="clear" w:pos="9360"/>
                    </w:tabs>
                    <w:suppressAutoHyphens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</w:pP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lang w:val="en-GB"/>
                    </w:rPr>
                    <w:t>B.Com.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from </w:t>
                  </w:r>
                  <w:r w:rsidR="00C939C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Pune University, 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Pune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in </w:t>
                  </w:r>
                  <w:r w:rsidR="00C939C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2009 with 63.25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%</w:t>
                  </w:r>
                </w:p>
                <w:p w14:paraId="2DD72560" w14:textId="77777777" w:rsidR="005A7CB7" w:rsidRPr="003326EF" w:rsidRDefault="00B54A82" w:rsidP="00765B1C">
                  <w:pPr>
                    <w:pStyle w:val="Header"/>
                    <w:numPr>
                      <w:ilvl w:val="0"/>
                      <w:numId w:val="19"/>
                    </w:numPr>
                    <w:suppressLineNumbers/>
                    <w:tabs>
                      <w:tab w:val="clear" w:pos="4680"/>
                      <w:tab w:val="clear" w:pos="9360"/>
                    </w:tabs>
                    <w:suppressAutoHyphens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</w:pP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lang w:val="en-GB"/>
                    </w:rPr>
                    <w:t>12</w:t>
                  </w: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vertAlign w:val="superscript"/>
                      <w:lang w:val="en-GB"/>
                    </w:rPr>
                    <w:t>th</w:t>
                  </w:r>
                  <w:r w:rsidR="005A7CB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from 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M.M.C.C.</w:t>
                  </w:r>
                  <w:r w:rsidR="005A7CB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,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Pune,</w:t>
                  </w:r>
                  <w:r w:rsidR="00C939C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HSC Board</w:t>
                  </w:r>
                  <w:r w:rsidR="005A7CB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in </w:t>
                  </w:r>
                  <w:r w:rsidR="00C939C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2006</w:t>
                  </w:r>
                  <w:r w:rsidR="005A7CB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with </w:t>
                  </w:r>
                  <w:r w:rsidR="00C939C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67.16%</w:t>
                  </w:r>
                </w:p>
                <w:p w14:paraId="31C1A014" w14:textId="77777777" w:rsidR="00752C0F" w:rsidRPr="003326EF" w:rsidRDefault="00B54A82" w:rsidP="00765B1C">
                  <w:pPr>
                    <w:pStyle w:val="Header"/>
                    <w:numPr>
                      <w:ilvl w:val="0"/>
                      <w:numId w:val="19"/>
                    </w:numPr>
                    <w:suppressLineNumbers/>
                    <w:tabs>
                      <w:tab w:val="clear" w:pos="4680"/>
                      <w:tab w:val="clear" w:pos="9360"/>
                    </w:tabs>
                    <w:suppressAutoHyphens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</w:pP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lang w:val="en-GB"/>
                    </w:rPr>
                    <w:t>10</w:t>
                  </w: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40"/>
                      <w:vertAlign w:val="superscript"/>
                      <w:lang w:val="en-GB"/>
                    </w:rPr>
                    <w:t>th</w:t>
                  </w:r>
                  <w:r w:rsidR="005A7CB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from 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S.P.M. English School</w:t>
                  </w:r>
                  <w:r w:rsidR="005A7CB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,</w:t>
                  </w:r>
                  <w:r w:rsidR="00040949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Pune,</w:t>
                  </w:r>
                  <w:r w:rsidR="00C939C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SSC Board </w:t>
                  </w:r>
                  <w:r w:rsidR="005A7CB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in </w:t>
                  </w:r>
                  <w:r w:rsidR="00C939C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2004</w:t>
                  </w:r>
                  <w:r w:rsidR="005A7CB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 xml:space="preserve"> with </w:t>
                  </w:r>
                  <w:r w:rsidR="00C939C7"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67%</w:t>
                  </w:r>
                </w:p>
                <w:p w14:paraId="6C26EEB0" w14:textId="77777777" w:rsidR="00537BA1" w:rsidRPr="003326EF" w:rsidRDefault="00C939C7" w:rsidP="00537BA1">
                  <w:pPr>
                    <w:pStyle w:val="Header"/>
                    <w:suppressLineNumbers/>
                    <w:tabs>
                      <w:tab w:val="clear" w:pos="4680"/>
                      <w:tab w:val="clear" w:pos="9360"/>
                    </w:tabs>
                    <w:suppressAutoHyphens/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</w:pP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40"/>
                      <w:lang w:val="en-GB"/>
                    </w:rPr>
                    <w:t>Other Courses:</w:t>
                  </w:r>
                </w:p>
                <w:p w14:paraId="2C9FC475" w14:textId="77777777" w:rsidR="00902B7B" w:rsidRPr="003326EF" w:rsidRDefault="00902B7B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>Tally ERP 9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 from CMC Academy in 2015 with 78%</w:t>
                  </w:r>
                </w:p>
                <w:p w14:paraId="08409359" w14:textId="77777777" w:rsidR="00902B7B" w:rsidRPr="003326EF" w:rsidRDefault="00902B7B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  <w:r w:rsidRPr="003326EF">
                    <w:rPr>
                      <w:rFonts w:ascii="Cambria" w:hAnsi="Cambria" w:cs="Calibri"/>
                      <w:b/>
                      <w:color w:val="6A6969"/>
                      <w:sz w:val="20"/>
                      <w:szCs w:val="20"/>
                      <w:lang w:val="en-GB" w:eastAsia="en-GB"/>
                    </w:rPr>
                    <w:t>ICA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 from Institute of Computer Accountants</w:t>
                  </w:r>
                  <w:r w:rsidR="00547E28"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, </w:t>
                  </w:r>
                  <w:r w:rsidR="00437F2E" w:rsidRPr="00437F2E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Pune</w:t>
                  </w:r>
                  <w:r w:rsidRPr="003326EF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 xml:space="preserve">in </w:t>
                  </w:r>
                  <w:r w:rsidR="00437F2E" w:rsidRPr="00437F2E"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  <w:t>2017</w:t>
                  </w:r>
                </w:p>
                <w:p w14:paraId="306184D1" w14:textId="77777777" w:rsidR="003D53DB" w:rsidRPr="00437F2E" w:rsidRDefault="003D53DB" w:rsidP="007140C7">
                  <w:pPr>
                    <w:rPr>
                      <w:rFonts w:ascii="Cambria" w:hAnsi="Cambria" w:cs="Calibri"/>
                      <w:color w:val="6A6969"/>
                      <w:sz w:val="20"/>
                      <w:szCs w:val="20"/>
                      <w:lang w:val="en-GB" w:eastAsia="en-GB"/>
                    </w:rPr>
                  </w:pPr>
                </w:p>
                <w:p w14:paraId="28310458" w14:textId="77777777" w:rsidR="003D53DB" w:rsidRPr="003326EF" w:rsidRDefault="003D53DB" w:rsidP="007140C7">
                  <w:pPr>
                    <w:rPr>
                      <w:rFonts w:ascii="Cambria" w:hAnsi="Cambria" w:cs="Tahoma"/>
                      <w:color w:val="454C57"/>
                      <w:sz w:val="10"/>
                      <w:szCs w:val="20"/>
                    </w:rPr>
                  </w:pPr>
                </w:p>
                <w:p w14:paraId="7B806334" w14:textId="77777777" w:rsidR="00765B1C" w:rsidRPr="003326EF" w:rsidRDefault="00765B1C" w:rsidP="007140C7">
                  <w:pPr>
                    <w:rPr>
                      <w:rFonts w:ascii="Cambria" w:hAnsi="Cambria" w:cs="Tahoma"/>
                      <w:color w:val="454C57"/>
                      <w:sz w:val="10"/>
                      <w:szCs w:val="20"/>
                    </w:rPr>
                  </w:pPr>
                </w:p>
                <w:p w14:paraId="076ACDC9" w14:textId="77777777" w:rsidR="00765B1C" w:rsidRPr="003326EF" w:rsidRDefault="00765B1C" w:rsidP="007140C7">
                  <w:pPr>
                    <w:rPr>
                      <w:rFonts w:ascii="Cambria" w:hAnsi="Cambria" w:cs="Tahoma"/>
                      <w:color w:val="454C57"/>
                      <w:sz w:val="10"/>
                      <w:szCs w:val="20"/>
                    </w:rPr>
                  </w:pPr>
                </w:p>
                <w:p w14:paraId="2765504B" w14:textId="77777777" w:rsidR="00765B1C" w:rsidRPr="003326EF" w:rsidRDefault="00765B1C" w:rsidP="007140C7">
                  <w:pPr>
                    <w:rPr>
                      <w:rFonts w:ascii="Cambria" w:hAnsi="Cambria" w:cs="Tahoma"/>
                      <w:color w:val="454C57"/>
                      <w:sz w:val="10"/>
                      <w:szCs w:val="20"/>
                    </w:rPr>
                  </w:pPr>
                </w:p>
                <w:p w14:paraId="74C61087" w14:textId="77777777" w:rsidR="00765B1C" w:rsidRPr="003326EF" w:rsidRDefault="00765B1C" w:rsidP="007140C7">
                  <w:pPr>
                    <w:rPr>
                      <w:rFonts w:ascii="Cambria" w:hAnsi="Cambria" w:cs="Tahoma"/>
                      <w:color w:val="454C57"/>
                      <w:sz w:val="10"/>
                      <w:szCs w:val="20"/>
                    </w:rPr>
                  </w:pPr>
                </w:p>
                <w:p w14:paraId="6D750F97" w14:textId="77777777" w:rsidR="0017529A" w:rsidRPr="003326EF" w:rsidRDefault="000A0691" w:rsidP="0017529A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25E945D9">
                      <v:shape id="Text Box 4" o:spid="_x0000_s1031" type="#_x0000_t202" style="position:absolute;margin-left:28.7pt;margin-top:3.35pt;width:202.5pt;height:26.2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" filled="f" stroked="f" strokeweight=".5pt">
                        <v:textbox>
                          <w:txbxContent>
                            <w:p w14:paraId="49188830" w14:textId="77777777" w:rsidR="00813194" w:rsidRPr="003A1828" w:rsidRDefault="00813194" w:rsidP="00813194">
                              <w:pPr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</w:pPr>
                              <w:r w:rsidRPr="003A1828"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14:paraId="4D2D8050" w14:textId="77777777" w:rsidR="00813194" w:rsidRPr="003A1828" w:rsidRDefault="00813194">
                              <w:pPr>
                                <w:rPr>
                                  <w:color w:val="192C4F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17529A"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01295454" wp14:editId="2994BA5D">
                        <wp:extent cx="2620136" cy="438150"/>
                        <wp:effectExtent l="0" t="0" r="889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E3FA22" w14:textId="77777777" w:rsidR="00902B7B" w:rsidRPr="003326EF" w:rsidRDefault="00902B7B" w:rsidP="00902B7B">
                  <w:pPr>
                    <w:ind w:left="360"/>
                    <w:jc w:val="both"/>
                    <w:rPr>
                      <w:rFonts w:ascii="Cambria" w:hAnsi="Cambria" w:cs="Tahoma"/>
                      <w:color w:val="454C57"/>
                      <w:sz w:val="14"/>
                      <w:szCs w:val="20"/>
                    </w:rPr>
                  </w:pPr>
                </w:p>
                <w:p w14:paraId="4AFFC1F1" w14:textId="77777777" w:rsidR="00176C12" w:rsidRPr="003326EF" w:rsidRDefault="00176C12" w:rsidP="00902B7B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Mar’18-Apr’18</w:t>
                  </w:r>
                </w:p>
                <w:p w14:paraId="50C0215A" w14:textId="77777777" w:rsidR="00176C12" w:rsidRPr="003326EF" w:rsidRDefault="00176C12" w:rsidP="00902B7B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R.V. Sagar &amp; Associates, Pune as Clerk</w:t>
                  </w:r>
                </w:p>
                <w:p w14:paraId="75CC5BA0" w14:textId="77777777" w:rsidR="003326EF" w:rsidRPr="003326EF" w:rsidRDefault="003326EF" w:rsidP="00176C12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10"/>
                      <w:szCs w:val="20"/>
                    </w:rPr>
                  </w:pPr>
                </w:p>
                <w:p w14:paraId="3BE3F27A" w14:textId="77777777" w:rsidR="00176C12" w:rsidRPr="003326EF" w:rsidRDefault="00176C12" w:rsidP="00176C12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Key Result Areas:</w:t>
                  </w:r>
                </w:p>
                <w:p w14:paraId="32D9F4C8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Posted and processed journal entries to ensure all business transactions are recorded</w:t>
                  </w:r>
                </w:p>
                <w:p w14:paraId="6E907AEA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Updated:</w:t>
                  </w:r>
                </w:p>
                <w:p w14:paraId="37C8502E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Accounts receivable and issue invoices</w:t>
                  </w:r>
                </w:p>
                <w:p w14:paraId="1AB8C137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Accounts payable and perform</w:t>
                  </w:r>
                  <w:r w:rsidR="003326EF"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ed</w:t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reconciliations</w:t>
                  </w:r>
                </w:p>
                <w:p w14:paraId="3CD91FEA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Financial data in databases to ensure that information will be accurate and immediately available when needed</w:t>
                  </w:r>
                </w:p>
                <w:p w14:paraId="70AA320A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Assisted in the processing of balance sheets, income statements and other financial statements according to legal and company accounting and financial guidelines</w:t>
                  </w:r>
                </w:p>
                <w:p w14:paraId="4C4EA843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Prepared and submitted weekly/monthly reports</w:t>
                  </w:r>
                </w:p>
                <w:p w14:paraId="0099EB49" w14:textId="77777777" w:rsidR="00176C12" w:rsidRPr="003326EF" w:rsidRDefault="00176C12" w:rsidP="00902B7B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</w:p>
                <w:p w14:paraId="2BE3F3F0" w14:textId="77777777" w:rsidR="00176C12" w:rsidRPr="003326EF" w:rsidRDefault="00176C12" w:rsidP="00902B7B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Aug’17-Feb’18</w:t>
                  </w:r>
                </w:p>
                <w:p w14:paraId="6311FC4D" w14:textId="5BD75CDC" w:rsidR="00902B7B" w:rsidRPr="003326EF" w:rsidRDefault="00902B7B" w:rsidP="00902B7B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Shree Sharada</w:t>
                  </w:r>
                  <w:r w:rsidR="00E23927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 xml:space="preserve"> </w:t>
                  </w: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Sahakari Bank</w:t>
                  </w:r>
                  <w:r w:rsidR="00176C12"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, Pune</w:t>
                  </w: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 xml:space="preserve"> as Temporary Clerk</w:t>
                  </w:r>
                </w:p>
                <w:p w14:paraId="44091191" w14:textId="77777777" w:rsidR="00902B7B" w:rsidRPr="003326EF" w:rsidRDefault="00902B7B" w:rsidP="005A7CB7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8"/>
                      <w:szCs w:val="20"/>
                    </w:rPr>
                  </w:pPr>
                </w:p>
                <w:p w14:paraId="2AF3C5F0" w14:textId="77777777" w:rsidR="00902B7B" w:rsidRPr="003326EF" w:rsidRDefault="00902B7B" w:rsidP="00902B7B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Key Result Areas:</w:t>
                  </w:r>
                </w:p>
                <w:p w14:paraId="64FD4EFE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Conducted cash transactions with customers</w:t>
                  </w:r>
                </w:p>
                <w:p w14:paraId="64CC5910" w14:textId="77777777" w:rsidR="00765B1C" w:rsidRPr="003326EF" w:rsidRDefault="00765B1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Entered transactions into accounts receivable system, cash register or cash receipt journal/log</w:t>
                  </w:r>
                </w:p>
                <w:p w14:paraId="0E819F25" w14:textId="70124002" w:rsidR="00765B1C" w:rsidRPr="003326EF" w:rsidRDefault="00765B1C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Delivered each validated deposit slip/e</w:t>
                  </w:r>
                  <w:r w:rsidR="00E23927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-</w:t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Deposit form to the Reconciler</w:t>
                  </w:r>
                </w:p>
                <w:p w14:paraId="1DC30A3D" w14:textId="77777777" w:rsidR="00902B7B" w:rsidRPr="003326EF" w:rsidRDefault="00902B7B" w:rsidP="005A7CB7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</w:p>
                <w:p w14:paraId="5E6C77B0" w14:textId="77777777" w:rsidR="005A7CB7" w:rsidRPr="003326EF" w:rsidRDefault="00902B7B" w:rsidP="005A7CB7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Jan’15-Jun’16</w:t>
                  </w:r>
                </w:p>
                <w:p w14:paraId="02387741" w14:textId="77777777" w:rsidR="00902B7B" w:rsidRPr="003326EF" w:rsidRDefault="00902B7B" w:rsidP="005A7CB7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 xml:space="preserve">Law Spades Private Limited Company, </w:t>
                  </w:r>
                  <w:r w:rsidR="00040949"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Pune</w:t>
                  </w: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 xml:space="preserve"> as a Legal Assistant</w:t>
                  </w:r>
                </w:p>
                <w:p w14:paraId="4B43A3B2" w14:textId="77777777" w:rsidR="00752C0F" w:rsidRPr="003326EF" w:rsidRDefault="00752C0F" w:rsidP="00752C0F">
                  <w:pPr>
                    <w:jc w:val="both"/>
                    <w:rPr>
                      <w:rFonts w:ascii="Cambria" w:hAnsi="Cambria" w:cs="Tahoma"/>
                      <w:color w:val="454C57"/>
                      <w:sz w:val="10"/>
                      <w:szCs w:val="20"/>
                    </w:rPr>
                  </w:pPr>
                </w:p>
                <w:p w14:paraId="7CEBCE83" w14:textId="77777777" w:rsidR="005A7CB7" w:rsidRPr="003326EF" w:rsidRDefault="00B13472" w:rsidP="005A7CB7">
                  <w:pPr>
                    <w:jc w:val="both"/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Key Result Area</w:t>
                  </w:r>
                  <w:r w:rsidR="005A7CB7" w:rsidRPr="003326EF">
                    <w:rPr>
                      <w:rFonts w:ascii="Cambria" w:hAnsi="Cambria" w:cs="Tahoma"/>
                      <w:b/>
                      <w:color w:val="454C57"/>
                      <w:sz w:val="20"/>
                      <w:szCs w:val="20"/>
                    </w:rPr>
                    <w:t>:</w:t>
                  </w:r>
                </w:p>
                <w:p w14:paraId="7D5E692D" w14:textId="77777777" w:rsidR="005A7CB7" w:rsidRPr="00437F2E" w:rsidRDefault="00040949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Filed claims for accident cases in USA under the project </w:t>
                  </w:r>
                  <w:r w:rsidRPr="003326EF">
                    <w:rPr>
                      <w:rFonts w:ascii="Cambria" w:hAnsi="Cambria" w:cs="Tahoma"/>
                      <w:b/>
                      <w:color w:val="595959" w:themeColor="text1" w:themeTint="A6"/>
                      <w:sz w:val="20"/>
                      <w:szCs w:val="20"/>
                      <w:lang w:eastAsia="en-GB"/>
                    </w:rPr>
                    <w:t>RSA Demand Filing</w:t>
                  </w:r>
                </w:p>
                <w:p w14:paraId="29F5F1A3" w14:textId="77777777" w:rsidR="00437F2E" w:rsidRPr="00B43DA1" w:rsidRDefault="00437F2E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Engaged with </w:t>
                  </w:r>
                  <w:r w:rsidRPr="00437F2E">
                    <w:rPr>
                      <w:rFonts w:ascii="Cambria" w:hAnsi="Cambria" w:cs="Tahoma"/>
                      <w:b/>
                      <w:color w:val="595959" w:themeColor="text1" w:themeTint="A6"/>
                      <w:sz w:val="20"/>
                      <w:szCs w:val="20"/>
                      <w:lang w:eastAsia="en-GB"/>
                    </w:rPr>
                    <w:t>Foreign Law</w:t>
                  </w:r>
                </w:p>
                <w:p w14:paraId="5B43D1A8" w14:textId="77777777" w:rsidR="00B43DA1" w:rsidRDefault="00B43DA1" w:rsidP="00B43DA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</w:p>
                <w:p w14:paraId="53CEF2E5" w14:textId="77777777" w:rsidR="00071A9B" w:rsidRDefault="00071A9B" w:rsidP="00B43DA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Worked with LP Sales Company as accounts assista</w:t>
                  </w:r>
                  <w:r w:rsidR="0033432E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nt from 9.06.2018 to 12.07.2018</w:t>
                  </w:r>
                  <w:r w:rsidR="00721958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.</w:t>
                  </w:r>
                </w:p>
                <w:p w14:paraId="4549255D" w14:textId="77777777" w:rsidR="00071A9B" w:rsidRDefault="00071A9B" w:rsidP="00B43DA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</w:p>
                <w:p w14:paraId="222B4963" w14:textId="23098913" w:rsidR="00B43DA1" w:rsidRDefault="006E52AB" w:rsidP="00B43DA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W</w:t>
                  </w:r>
                  <w:r w:rsidR="00324163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ork</w:t>
                  </w: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ed </w:t>
                  </w:r>
                  <w:r w:rsidR="00324163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with M</w:t>
                  </w:r>
                  <w:r w:rsidR="00A10D0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.</w:t>
                  </w:r>
                  <w:r w:rsidR="00324163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S</w:t>
                  </w:r>
                  <w:r w:rsidR="00A10D0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.</w:t>
                  </w:r>
                  <w:r w:rsidR="00324163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B43DA1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Godbole and Associates from 6.8.2018</w:t>
                  </w: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to 05-06-2021 as GST Assistant. </w:t>
                  </w:r>
                  <w:r w:rsidR="00B43DA1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Handl</w:t>
                  </w: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ed the</w:t>
                  </w:r>
                  <w:r w:rsidR="00B43DA1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responsibility of GST filing, income tax data entry etc.</w:t>
                  </w:r>
                </w:p>
                <w:p w14:paraId="2E09EA55" w14:textId="4D6F9B57" w:rsidR="0041749B" w:rsidRDefault="0041749B" w:rsidP="00B43DA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</w:p>
                <w:p w14:paraId="4DA737FD" w14:textId="09688FE0" w:rsidR="0041749B" w:rsidRPr="00B43DA1" w:rsidRDefault="0041749B" w:rsidP="00B43DA1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Currently working with Dahotre and Dahotre Chartered Accountants as Senior Indirect Tax Executive in </w:t>
                  </w:r>
                  <w:r w:rsidR="009C0B0E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I</w:t>
                  </w: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ndirect</w:t>
                  </w:r>
                  <w:r w:rsidR="009C0B0E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Tax</w:t>
                  </w: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9C0B0E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T</w:t>
                  </w:r>
                  <w:r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eam from 08-06-2021 onwards till date handling responsibility of GST return filing.</w:t>
                  </w:r>
                </w:p>
                <w:p w14:paraId="71AB2451" w14:textId="77777777" w:rsidR="00752C0F" w:rsidRPr="003326EF" w:rsidRDefault="00752C0F" w:rsidP="00752C0F">
                  <w:pPr>
                    <w:jc w:val="both"/>
                    <w:rPr>
                      <w:rFonts w:ascii="Cambria" w:hAnsi="Cambria" w:cs="Tahoma"/>
                      <w:color w:val="595959" w:themeColor="text1" w:themeTint="A6"/>
                      <w:sz w:val="12"/>
                      <w:szCs w:val="20"/>
                      <w:vertAlign w:val="subscript"/>
                      <w:lang w:eastAsia="en-GB"/>
                    </w:rPr>
                  </w:pPr>
                </w:p>
                <w:p w14:paraId="4D9D30F5" w14:textId="77777777" w:rsidR="00C76449" w:rsidRPr="003326EF" w:rsidRDefault="000A0691" w:rsidP="00C76449">
                  <w:pPr>
                    <w:jc w:val="both"/>
                    <w:rPr>
                      <w:rFonts w:ascii="Cambria" w:hAnsi="Cambria" w:cs="Tahoma"/>
                      <w:color w:val="595959" w:themeColor="text1" w:themeTint="A6"/>
                      <w:sz w:val="6"/>
                      <w:szCs w:val="20"/>
                      <w:lang w:eastAsia="en-GB"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49BE3CD4">
                      <v:shape id="Text Box 28" o:spid="_x0000_s1032" type="#_x0000_t202" style="position:absolute;left:0;text-align:left;margin-left:27.2pt;margin-top:4.35pt;width:202.5pt;height:26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" filled="f" stroked="f" strokeweight=".5pt">
                        <v:textbox>
                          <w:txbxContent>
                            <w:p w14:paraId="55747398" w14:textId="77777777" w:rsidR="00C76449" w:rsidRPr="007E448C" w:rsidRDefault="00C939C7" w:rsidP="00C76449">
                              <w:pPr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  <w:t>IT Skills</w:t>
                              </w:r>
                            </w:p>
                            <w:p w14:paraId="6F837744" w14:textId="77777777" w:rsidR="00C76449" w:rsidRPr="007E448C" w:rsidRDefault="00C76449" w:rsidP="00C76449">
                              <w:pPr>
                                <w:rPr>
                                  <w:color w:val="192C4F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C76449"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22307B74" wp14:editId="38FCD89F">
                        <wp:extent cx="2619375" cy="438023"/>
                        <wp:effectExtent l="0" t="0" r="0" b="63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456" cy="438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76449" w:rsidRPr="003326EF">
                    <w:rPr>
                      <w:rFonts w:ascii="Cambria" w:hAnsi="Cambria" w:cs="Tahoma"/>
                      <w:i/>
                      <w:color w:val="454C57"/>
                      <w:sz w:val="20"/>
                      <w:szCs w:val="20"/>
                      <w:lang w:val="en-GB"/>
                    </w:rPr>
                    <w:br/>
                  </w:r>
                </w:p>
                <w:p w14:paraId="226C18D2" w14:textId="77777777" w:rsidR="005A7CB7" w:rsidRPr="003326EF" w:rsidRDefault="00C939C7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595959" w:themeColor="text1" w:themeTint="A6"/>
                      <w:sz w:val="20"/>
                      <w:szCs w:val="20"/>
                      <w:lang w:eastAsia="en-GB"/>
                    </w:rPr>
                    <w:t>Application Package:</w:t>
                  </w:r>
                  <w:r w:rsidRPr="003326EF">
                    <w:rPr>
                      <w:rFonts w:ascii="Cambria" w:hAnsi="Cambria" w:cs="Tahoma"/>
                      <w:b/>
                      <w:color w:val="595959" w:themeColor="text1" w:themeTint="A6"/>
                      <w:sz w:val="20"/>
                      <w:szCs w:val="20"/>
                      <w:lang w:eastAsia="en-GB"/>
                    </w:rPr>
                    <w:tab/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MS Office (Word, Excel and PowerPoint)</w:t>
                  </w:r>
                </w:p>
                <w:p w14:paraId="280106C2" w14:textId="77777777" w:rsidR="00C939C7" w:rsidRPr="003326EF" w:rsidRDefault="00C939C7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595959" w:themeColor="text1" w:themeTint="A6"/>
                      <w:sz w:val="20"/>
                      <w:szCs w:val="20"/>
                      <w:lang w:eastAsia="en-GB"/>
                    </w:rPr>
                    <w:t>Others</w:t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>:</w:t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ab/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ab/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ab/>
                    <w:t>Internet Applications</w:t>
                  </w:r>
                </w:p>
                <w:p w14:paraId="4A6D0B7B" w14:textId="77777777" w:rsidR="00C939C7" w:rsidRPr="003326EF" w:rsidRDefault="00C939C7" w:rsidP="00765B1C">
                  <w:pPr>
                    <w:pStyle w:val="ListParagraph"/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</w:pPr>
                  <w:r w:rsidRPr="003326EF">
                    <w:rPr>
                      <w:rFonts w:ascii="Cambria" w:hAnsi="Cambria" w:cs="Tahoma"/>
                      <w:b/>
                      <w:color w:val="595959" w:themeColor="text1" w:themeTint="A6"/>
                      <w:sz w:val="20"/>
                      <w:szCs w:val="20"/>
                      <w:lang w:eastAsia="en-GB"/>
                    </w:rPr>
                    <w:t>Tools:</w:t>
                  </w:r>
                  <w:r w:rsidRPr="003326EF">
                    <w:rPr>
                      <w:rFonts w:ascii="Cambria" w:hAnsi="Cambria" w:cs="Tahoma"/>
                      <w:b/>
                      <w:color w:val="595959" w:themeColor="text1" w:themeTint="A6"/>
                      <w:sz w:val="20"/>
                      <w:szCs w:val="20"/>
                      <w:lang w:eastAsia="en-GB"/>
                    </w:rPr>
                    <w:tab/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ab/>
                  </w:r>
                  <w:r w:rsidRPr="003326EF">
                    <w:rPr>
                      <w:rFonts w:ascii="Cambria" w:hAnsi="Cambria" w:cs="Tahoma"/>
                      <w:color w:val="595959" w:themeColor="text1" w:themeTint="A6"/>
                      <w:sz w:val="20"/>
                      <w:szCs w:val="20"/>
                      <w:lang w:eastAsia="en-GB"/>
                    </w:rPr>
                    <w:tab/>
                    <w:t>Tally ERP9</w:t>
                  </w:r>
                </w:p>
                <w:p w14:paraId="545E40B4" w14:textId="77777777" w:rsidR="00C76449" w:rsidRPr="003326EF" w:rsidRDefault="00C76449" w:rsidP="00C76449">
                  <w:pPr>
                    <w:rPr>
                      <w:rFonts w:ascii="Cambria" w:hAnsi="Cambria" w:cs="Tahoma"/>
                      <w:color w:val="454C57"/>
                      <w:sz w:val="12"/>
                      <w:szCs w:val="20"/>
                    </w:rPr>
                  </w:pPr>
                </w:p>
                <w:p w14:paraId="3EE51D1F" w14:textId="77777777" w:rsidR="00C76449" w:rsidRPr="003326EF" w:rsidRDefault="000A0691" w:rsidP="00C7644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570F308A">
                      <v:shape id="Text Box 21" o:spid="_x0000_s1033" type="#_x0000_t202" style="position:absolute;margin-left:30.95pt;margin-top:4.55pt;width:202.5pt;height:26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" filled="f" stroked="f" strokeweight=".5pt">
                        <v:textbox>
                          <w:txbxContent>
                            <w:p w14:paraId="47DB4B88" w14:textId="77777777" w:rsidR="00C76449" w:rsidRPr="007E448C" w:rsidRDefault="00C76449" w:rsidP="00C76449">
                              <w:pPr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</w:pPr>
                              <w:r w:rsidRPr="007E448C">
                                <w:rPr>
                                  <w:rFonts w:ascii="Tahoma" w:hAnsi="Tahoma" w:cs="Tahoma"/>
                                  <w:color w:val="192C4F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14:paraId="42ED74ED" w14:textId="77777777" w:rsidR="00C76449" w:rsidRPr="007E448C" w:rsidRDefault="00C76449" w:rsidP="00C76449">
                              <w:pPr>
                                <w:rPr>
                                  <w:color w:val="192C4F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C76449"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7CC603BB" wp14:editId="538A28D3">
                        <wp:extent cx="2619375" cy="438023"/>
                        <wp:effectExtent l="0" t="0" r="0" b="635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2456" cy="438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9AFF08" w14:textId="77777777" w:rsidR="00C76449" w:rsidRPr="003326EF" w:rsidRDefault="00C76449" w:rsidP="00C76449">
                  <w:pPr>
                    <w:rPr>
                      <w:rFonts w:ascii="Cambria" w:hAnsi="Cambria"/>
                      <w:sz w:val="10"/>
                    </w:rPr>
                  </w:pPr>
                </w:p>
                <w:p w14:paraId="3336CEC4" w14:textId="24E073AB" w:rsidR="005A2617" w:rsidRPr="003326EF" w:rsidRDefault="00C76449" w:rsidP="005A2617">
                  <w:pPr>
                    <w:jc w:val="both"/>
                    <w:rPr>
                      <w:rFonts w:ascii="Cambria" w:eastAsia="Calibri" w:hAnsi="Cambria" w:cs="Tahoma"/>
                      <w:color w:val="5F5F5F"/>
                      <w:spacing w:val="-4"/>
                      <w:sz w:val="20"/>
                      <w:szCs w:val="20"/>
                    </w:rPr>
                  </w:pPr>
                  <w:r w:rsidRPr="003326EF">
                    <w:rPr>
                      <w:rFonts w:ascii="Cambria" w:eastAsia="Calibri" w:hAnsi="Cambria" w:cs="Tahoma"/>
                      <w:b/>
                      <w:color w:val="595959" w:themeColor="text1" w:themeTint="A6"/>
                      <w:spacing w:val="-4"/>
                      <w:sz w:val="20"/>
                      <w:szCs w:val="20"/>
                    </w:rPr>
                    <w:t>Date of Birth:</w:t>
                  </w:r>
                  <w:r w:rsidR="008D423A" w:rsidRPr="003326EF">
                    <w:rPr>
                      <w:rFonts w:ascii="Cambria" w:eastAsia="Calibri" w:hAnsi="Cambria" w:cs="Tahoma"/>
                      <w:color w:val="595959" w:themeColor="text1" w:themeTint="A6"/>
                      <w:spacing w:val="-4"/>
                      <w:sz w:val="20"/>
                      <w:szCs w:val="20"/>
                    </w:rPr>
                    <w:tab/>
                  </w:r>
                  <w:r w:rsidR="00C939C7" w:rsidRPr="003326EF">
                    <w:rPr>
                      <w:rFonts w:ascii="Cambria" w:eastAsia="Calibri" w:hAnsi="Cambria" w:cs="Tahoma"/>
                      <w:color w:val="5F5F5F"/>
                      <w:spacing w:val="-4"/>
                      <w:sz w:val="20"/>
                      <w:szCs w:val="20"/>
                    </w:rPr>
                    <w:t>17</w:t>
                  </w:r>
                  <w:r w:rsidR="00C939C7" w:rsidRPr="003326EF">
                    <w:rPr>
                      <w:rFonts w:ascii="Cambria" w:eastAsia="Calibri" w:hAnsi="Cambria" w:cs="Tahoma"/>
                      <w:color w:val="5F5F5F"/>
                      <w:spacing w:val="-4"/>
                      <w:sz w:val="20"/>
                      <w:szCs w:val="20"/>
                      <w:vertAlign w:val="superscript"/>
                    </w:rPr>
                    <w:t>th</w:t>
                  </w:r>
                  <w:r w:rsidR="00C939C7" w:rsidRPr="003326EF">
                    <w:rPr>
                      <w:rFonts w:ascii="Cambria" w:eastAsia="Calibri" w:hAnsi="Cambria" w:cs="Tahoma"/>
                      <w:color w:val="5F5F5F"/>
                      <w:spacing w:val="-4"/>
                      <w:sz w:val="20"/>
                      <w:szCs w:val="20"/>
                    </w:rPr>
                    <w:t xml:space="preserve"> July </w:t>
                  </w:r>
                  <w:r w:rsidR="00A10D0F">
                    <w:rPr>
                      <w:rFonts w:ascii="Cambria" w:eastAsia="Calibri" w:hAnsi="Cambria" w:cs="Tahoma"/>
                      <w:color w:val="5F5F5F"/>
                      <w:spacing w:val="-4"/>
                      <w:sz w:val="20"/>
                      <w:szCs w:val="20"/>
                    </w:rPr>
                    <w:t>1988</w:t>
                  </w:r>
                </w:p>
                <w:p w14:paraId="58A70E97" w14:textId="77777777" w:rsidR="005A2617" w:rsidRPr="003326EF" w:rsidRDefault="005A2617" w:rsidP="00C939C7">
                  <w:pPr>
                    <w:jc w:val="both"/>
                    <w:rPr>
                      <w:rFonts w:ascii="Cambria" w:eastAsia="Calibri" w:hAnsi="Cambria" w:cs="Tahoma"/>
                      <w:color w:val="5F5F5F"/>
                      <w:spacing w:val="-4"/>
                      <w:sz w:val="20"/>
                      <w:szCs w:val="20"/>
                    </w:rPr>
                  </w:pPr>
                </w:p>
              </w:tc>
            </w:tr>
          </w:tbl>
          <w:p w14:paraId="21A9002B" w14:textId="77777777" w:rsidR="00031FCD" w:rsidRPr="003326EF" w:rsidRDefault="00031FCD">
            <w:pPr>
              <w:rPr>
                <w:rFonts w:ascii="Cambria" w:hAnsi="Cambria"/>
              </w:rPr>
            </w:pPr>
          </w:p>
          <w:p w14:paraId="6B783D99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7EDFF776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712564D2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4299CF57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21B40A9C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1307B986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2A64FBA9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7F173BC9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395D9378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55EF2966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531420D8" w14:textId="77777777" w:rsidR="003326EF" w:rsidRPr="003326EF" w:rsidRDefault="003326EF">
            <w:pPr>
              <w:rPr>
                <w:rFonts w:ascii="Cambria" w:hAnsi="Cambria"/>
              </w:rPr>
            </w:pPr>
          </w:p>
          <w:p w14:paraId="463CE2CC" w14:textId="77777777" w:rsidR="003326EF" w:rsidRDefault="003326EF">
            <w:pPr>
              <w:rPr>
                <w:rFonts w:ascii="Cambria" w:hAnsi="Cambria"/>
              </w:rPr>
            </w:pPr>
          </w:p>
          <w:p w14:paraId="28D58E44" w14:textId="77777777" w:rsidR="00250898" w:rsidRDefault="00250898">
            <w:pPr>
              <w:rPr>
                <w:rFonts w:ascii="Cambria" w:hAnsi="Cambria"/>
              </w:rPr>
            </w:pPr>
          </w:p>
          <w:p w14:paraId="23BF9E99" w14:textId="77777777" w:rsidR="00437F2E" w:rsidRDefault="00437F2E">
            <w:pPr>
              <w:rPr>
                <w:rFonts w:ascii="Cambria" w:hAnsi="Cambria"/>
              </w:rPr>
            </w:pPr>
          </w:p>
          <w:p w14:paraId="09340989" w14:textId="77777777" w:rsidR="00437F2E" w:rsidRDefault="00437F2E">
            <w:pPr>
              <w:rPr>
                <w:rFonts w:ascii="Cambria" w:hAnsi="Cambria"/>
              </w:rPr>
            </w:pPr>
          </w:p>
          <w:p w14:paraId="2C5E77DB" w14:textId="77777777" w:rsidR="00437F2E" w:rsidRDefault="00437F2E">
            <w:pPr>
              <w:rPr>
                <w:rFonts w:ascii="Cambria" w:hAnsi="Cambria"/>
              </w:rPr>
            </w:pPr>
          </w:p>
          <w:p w14:paraId="3F28D10B" w14:textId="77777777" w:rsidR="00437F2E" w:rsidRDefault="00437F2E">
            <w:pPr>
              <w:rPr>
                <w:rFonts w:ascii="Cambria" w:hAnsi="Cambria"/>
              </w:rPr>
            </w:pPr>
          </w:p>
          <w:p w14:paraId="1BE86D96" w14:textId="77777777" w:rsidR="00437F2E" w:rsidRDefault="00437F2E">
            <w:pPr>
              <w:rPr>
                <w:rFonts w:ascii="Cambria" w:hAnsi="Cambria"/>
              </w:rPr>
            </w:pPr>
          </w:p>
          <w:p w14:paraId="3EC0DE1F" w14:textId="77777777" w:rsidR="00250898" w:rsidRPr="003326EF" w:rsidRDefault="00250898">
            <w:pPr>
              <w:rPr>
                <w:rFonts w:ascii="Cambria" w:hAnsi="Cambria"/>
              </w:rPr>
            </w:pPr>
          </w:p>
        </w:tc>
        <w:tc>
          <w:tcPr>
            <w:tcW w:w="4432" w:type="dxa"/>
            <w:shd w:val="clear" w:color="auto" w:fill="192C4F"/>
          </w:tcPr>
          <w:p w14:paraId="081621CF" w14:textId="77777777" w:rsidR="00031FCD" w:rsidRPr="003326EF" w:rsidRDefault="00031FCD">
            <w:pPr>
              <w:rPr>
                <w:rFonts w:ascii="Cambria" w:hAnsi="Cambria"/>
              </w:rPr>
            </w:pPr>
          </w:p>
          <w:p w14:paraId="541BADCE" w14:textId="77777777" w:rsidR="00D972A7" w:rsidRPr="003326EF" w:rsidRDefault="00D972A7">
            <w:pPr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6"/>
            </w:tblGrid>
            <w:tr w:rsidR="00D972A7" w:rsidRPr="003326EF" w14:paraId="06E87C31" w14:textId="77777777" w:rsidTr="004A245B">
              <w:trPr>
                <w:trHeight w:val="620"/>
              </w:trPr>
              <w:tc>
                <w:tcPr>
                  <w:tcW w:w="3996" w:type="dxa"/>
                  <w:shd w:val="clear" w:color="auto" w:fill="auto"/>
                </w:tcPr>
                <w:p w14:paraId="44E7AD19" w14:textId="77777777" w:rsidR="00D972A7" w:rsidRPr="003326EF" w:rsidRDefault="000A0691" w:rsidP="00BC28B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764D0549">
                      <v:shape id="Text Box 8" o:spid="_x0000_s1034" type="#_x0000_t202" style="position:absolute;margin-left:27.8pt;margin-top:1.9pt;width:127.5pt;height:22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" filled="f" stroked="f" strokeweight=".5pt">
                        <v:textbox>
                          <w:txbxContent>
                            <w:p w14:paraId="1003AD1B" w14:textId="77777777" w:rsidR="00DF53B4" w:rsidRPr="00820F9D" w:rsidRDefault="00820F9D" w:rsidP="00813194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820F9D">
                                <w:rPr>
                                  <w:rFonts w:ascii="Tahoma" w:hAnsi="Tahoma" w:cs="Tahoma"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  <w:p w14:paraId="7814986E" w14:textId="77777777" w:rsidR="00DF53B4" w:rsidRDefault="00DF53B4"/>
                          </w:txbxContent>
                        </v:textbox>
                      </v:shape>
                    </w:pict>
                  </w:r>
                  <w:r w:rsidR="00DF53B4"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03D0AB2C" wp14:editId="77436EF4">
                        <wp:extent cx="2392298" cy="400050"/>
                        <wp:effectExtent l="0" t="0" r="825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act-headlines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6493" cy="402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72A7" w:rsidRPr="003326EF" w14:paraId="0F5B6A8C" w14:textId="77777777" w:rsidTr="004A245B">
              <w:tc>
                <w:tcPr>
                  <w:tcW w:w="3996" w:type="dxa"/>
                  <w:shd w:val="clear" w:color="auto" w:fill="auto"/>
                </w:tcPr>
                <w:p w14:paraId="1FF10AB1" w14:textId="77777777" w:rsidR="00BC1357" w:rsidRPr="003326EF" w:rsidRDefault="00BC1357" w:rsidP="00BC28BD">
                  <w:pPr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71047AC7" wp14:editId="53E7131C">
                        <wp:extent cx="274320" cy="27432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-24x24icon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39C7" w:rsidRPr="003326EF">
                    <w:rPr>
                      <w:rFonts w:ascii="Cambria" w:hAnsi="Cambria"/>
                    </w:rPr>
                    <w:tab/>
                  </w:r>
                  <w:r w:rsidR="00C939C7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ameya688@gmail.com</w:t>
                  </w:r>
                </w:p>
                <w:p w14:paraId="7D33E630" w14:textId="77777777" w:rsidR="00BC1357" w:rsidRPr="003326EF" w:rsidRDefault="00BC1357" w:rsidP="00BC28BD">
                  <w:pPr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62D50BE3" wp14:editId="2235E0D4">
                        <wp:extent cx="274320" cy="27432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l-24x24icon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39C7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ab/>
                  </w:r>
                  <w:r w:rsidR="005A2617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+91-</w:t>
                  </w:r>
                  <w:r w:rsidR="00C939C7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8788342562/020–24345265</w:t>
                  </w:r>
                </w:p>
                <w:p w14:paraId="4B12C0FD" w14:textId="77777777" w:rsidR="00C939C7" w:rsidRPr="003326EF" w:rsidRDefault="006E1BBA" w:rsidP="00C939C7">
                  <w:pPr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3326EF">
                    <w:rPr>
                      <w:rFonts w:ascii="Cambria" w:hAnsi="Cambria"/>
                      <w:noProof/>
                      <w:color w:val="FFFFFF" w:themeColor="background1"/>
                    </w:rPr>
                    <w:drawing>
                      <wp:inline distT="0" distB="0" distL="0" distR="0" wp14:anchorId="07FEE4EF" wp14:editId="58A155FA">
                        <wp:extent cx="274320" cy="27432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ome-24x24icon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939C7" w:rsidRPr="003326EF">
                    <w:rPr>
                      <w:rFonts w:ascii="Cambria" w:hAnsi="Cambria"/>
                      <w:color w:val="FFFFFF" w:themeColor="background1"/>
                    </w:rPr>
                    <w:tab/>
                  </w:r>
                  <w:r w:rsidR="00C939C7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Plot No</w:t>
                  </w:r>
                  <w:r w:rsidR="00604610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>.</w:t>
                  </w:r>
                  <w:r w:rsidR="00C939C7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5, MahalaxmiSoc, </w:t>
                  </w:r>
                  <w:r w:rsidR="00C939C7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ab/>
                    <w:t xml:space="preserve">‘Chintamani’ Bungalow, </w:t>
                  </w:r>
                  <w:r w:rsidR="00C939C7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ab/>
                    <w:t>Anandnagar, Sinhagad Road,</w:t>
                  </w:r>
                </w:p>
                <w:p w14:paraId="29828600" w14:textId="77777777" w:rsidR="006E1BBA" w:rsidRPr="003326EF" w:rsidRDefault="00C939C7" w:rsidP="00C939C7">
                  <w:pPr>
                    <w:rPr>
                      <w:rFonts w:ascii="Cambria" w:hAnsi="Cambria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20"/>
                      <w:lang w:val="en-GB"/>
                    </w:rPr>
                    <w:tab/>
                    <w:t>Pune – 411051</w:t>
                  </w:r>
                </w:p>
              </w:tc>
            </w:tr>
            <w:tr w:rsidR="00D5548F" w:rsidRPr="003326EF" w14:paraId="25BD5B85" w14:textId="77777777" w:rsidTr="004A245B">
              <w:trPr>
                <w:trHeight w:val="845"/>
              </w:trPr>
              <w:tc>
                <w:tcPr>
                  <w:tcW w:w="3996" w:type="dxa"/>
                  <w:shd w:val="clear" w:color="auto" w:fill="auto"/>
                </w:tcPr>
                <w:p w14:paraId="41132758" w14:textId="77777777" w:rsidR="00D5548F" w:rsidRPr="003326EF" w:rsidRDefault="00D5548F" w:rsidP="00BC28BD">
                  <w:pPr>
                    <w:rPr>
                      <w:rFonts w:ascii="Cambria" w:hAnsi="Cambria"/>
                    </w:rPr>
                  </w:pPr>
                </w:p>
                <w:p w14:paraId="16D93470" w14:textId="77777777" w:rsidR="0093754E" w:rsidRPr="003326EF" w:rsidRDefault="000A0691" w:rsidP="00BC28B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406C37A7">
                      <v:shape id="Text Box 13" o:spid="_x0000_s1035" type="#_x0000_t202" style="position:absolute;margin-left:25.55pt;margin-top:1.75pt;width:165.75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" filled="f" stroked="f" strokeweight=".5pt">
                        <v:textbox>
                          <w:txbxContent>
                            <w:p w14:paraId="3A71D6F9" w14:textId="77777777" w:rsidR="0093754E" w:rsidRPr="00820F9D" w:rsidRDefault="0093754E" w:rsidP="00813194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820F9D">
                                <w:rPr>
                                  <w:rFonts w:ascii="Tahoma" w:hAnsi="Tahoma" w:cs="Tahoma"/>
                                  <w:color w:val="FFFFFF" w:themeColor="background1"/>
                                  <w:sz w:val="28"/>
                                  <w:szCs w:val="28"/>
                                </w:rPr>
                                <w:t>Co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28"/>
                                  <w:szCs w:val="28"/>
                                </w:rPr>
                                <w:t>re Competencies</w:t>
                              </w:r>
                            </w:p>
                            <w:p w14:paraId="3C50DD6F" w14:textId="77777777" w:rsidR="0093754E" w:rsidRDefault="0093754E"/>
                          </w:txbxContent>
                        </v:textbox>
                      </v:shape>
                    </w:pict>
                  </w:r>
                  <w:r w:rsidR="0093754E" w:rsidRPr="003326EF">
                    <w:rPr>
                      <w:rFonts w:ascii="Cambria" w:hAnsi="Cambria"/>
                      <w:noProof/>
                    </w:rPr>
                    <w:drawing>
                      <wp:inline distT="0" distB="0" distL="0" distR="0" wp14:anchorId="129FE7B9" wp14:editId="1B8966D2">
                        <wp:extent cx="2333625" cy="390239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5831" cy="390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B30ED" w:rsidRPr="003326EF" w14:paraId="15F43E6C" w14:textId="77777777" w:rsidTr="004A245B">
              <w:tc>
                <w:tcPr>
                  <w:tcW w:w="3996" w:type="dxa"/>
                  <w:shd w:val="clear" w:color="auto" w:fill="auto"/>
                </w:tcPr>
                <w:p w14:paraId="6C6CC4F2" w14:textId="77777777" w:rsidR="000E212C" w:rsidRPr="003326EF" w:rsidRDefault="00176C12" w:rsidP="000E212C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>Legal Drafting</w:t>
                  </w:r>
                  <w:r w:rsidR="000E212C"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ab/>
                  </w:r>
                </w:p>
                <w:p w14:paraId="23CC6AA2" w14:textId="77777777" w:rsidR="000E212C" w:rsidRPr="003326EF" w:rsidRDefault="000E212C" w:rsidP="000E212C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Statutory Records </w:t>
                  </w:r>
                </w:p>
                <w:p w14:paraId="74237FEC" w14:textId="77777777" w:rsidR="00741E92" w:rsidRPr="003326EF" w:rsidRDefault="000E212C" w:rsidP="000E212C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/>
                      <w:sz w:val="20"/>
                      <w:szCs w:val="20"/>
                    </w:rPr>
                    <w:t>Company Law / Acts</w:t>
                  </w:r>
                  <w:r w:rsidR="00741E92" w:rsidRPr="003326EF">
                    <w:rPr>
                      <w:rFonts w:ascii="Cambria" w:hAnsi="Cambria"/>
                      <w:sz w:val="20"/>
                      <w:szCs w:val="20"/>
                    </w:rPr>
                    <w:tab/>
                  </w:r>
                </w:p>
                <w:p w14:paraId="10EF6DFC" w14:textId="77777777" w:rsidR="000E212C" w:rsidRPr="003326EF" w:rsidRDefault="000E212C" w:rsidP="000E212C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/>
                      <w:sz w:val="20"/>
                      <w:szCs w:val="20"/>
                    </w:rPr>
                    <w:t>Corporate Governance</w:t>
                  </w:r>
                </w:p>
                <w:p w14:paraId="4C5B09BA" w14:textId="77777777" w:rsidR="000E212C" w:rsidRPr="003326EF" w:rsidRDefault="00040949" w:rsidP="000E212C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/>
                      <w:sz w:val="20"/>
                      <w:szCs w:val="20"/>
                    </w:rPr>
                    <w:t>General Accounting</w:t>
                  </w:r>
                  <w:r w:rsidR="000E212C" w:rsidRPr="003326EF">
                    <w:rPr>
                      <w:rFonts w:ascii="Cambria" w:hAnsi="Cambria"/>
                      <w:sz w:val="20"/>
                      <w:szCs w:val="20"/>
                    </w:rPr>
                    <w:tab/>
                  </w:r>
                </w:p>
                <w:p w14:paraId="5B9112B7" w14:textId="77777777" w:rsidR="000E212C" w:rsidRPr="003326EF" w:rsidRDefault="003326EF" w:rsidP="000E212C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/>
                      <w:sz w:val="20"/>
                      <w:szCs w:val="20"/>
                    </w:rPr>
                    <w:t>Reports Development</w:t>
                  </w:r>
                </w:p>
                <w:p w14:paraId="6787D0C4" w14:textId="77777777" w:rsidR="005A2617" w:rsidRPr="003326EF" w:rsidRDefault="000E212C" w:rsidP="00EC7F9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Cambria" w:hAnsi="Cambria"/>
                    </w:rPr>
                  </w:pPr>
                  <w:r w:rsidRPr="003326EF">
                    <w:rPr>
                      <w:rFonts w:ascii="Cambria" w:hAnsi="Cambria"/>
                      <w:sz w:val="20"/>
                      <w:szCs w:val="20"/>
                    </w:rPr>
                    <w:t xml:space="preserve">Legal Research </w:t>
                  </w:r>
                </w:p>
                <w:p w14:paraId="6060EAAF" w14:textId="77777777" w:rsidR="003326EF" w:rsidRPr="003326EF" w:rsidRDefault="003326EF" w:rsidP="00EC7F9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Cambria" w:hAnsi="Cambria"/>
                    </w:rPr>
                  </w:pPr>
                  <w:r w:rsidRPr="003326EF">
                    <w:rPr>
                      <w:rFonts w:ascii="Cambria" w:hAnsi="Cambria"/>
                      <w:sz w:val="20"/>
                      <w:szCs w:val="20"/>
                    </w:rPr>
                    <w:t>Compliance</w:t>
                  </w:r>
                </w:p>
                <w:p w14:paraId="0118229B" w14:textId="77777777" w:rsidR="004A245B" w:rsidRPr="003326EF" w:rsidRDefault="004A245B" w:rsidP="004A245B">
                  <w:pPr>
                    <w:pStyle w:val="ListParagraph"/>
                    <w:rPr>
                      <w:rFonts w:ascii="Cambria" w:hAnsi="Cambria"/>
                    </w:rPr>
                  </w:pPr>
                </w:p>
              </w:tc>
            </w:tr>
            <w:tr w:rsidR="003407F1" w:rsidRPr="003326EF" w14:paraId="0F35A5DD" w14:textId="77777777" w:rsidTr="004A245B">
              <w:tc>
                <w:tcPr>
                  <w:tcW w:w="3996" w:type="dxa"/>
                  <w:shd w:val="clear" w:color="auto" w:fill="auto"/>
                </w:tcPr>
                <w:p w14:paraId="560B6BDB" w14:textId="77777777" w:rsidR="003407F1" w:rsidRPr="003326EF" w:rsidRDefault="000A0691" w:rsidP="003407F1">
                  <w:pPr>
                    <w:spacing w:after="40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Cambria" w:hAnsi="Cambria"/>
                      <w:noProof/>
                    </w:rPr>
                    <w:pict w14:anchorId="013A4C20">
                      <v:shape id="Text Box 15" o:spid="_x0000_s1036" type="#_x0000_t202" style="position:absolute;margin-left:25.25pt;margin-top:2.25pt;width:165.75pt;height:22.5pt;z-index:2516705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" filled="f" stroked="f" strokeweight=".5pt">
                        <v:textbox>
                          <w:txbxContent>
                            <w:p w14:paraId="43AD1266" w14:textId="77777777" w:rsidR="003407F1" w:rsidRPr="00820F9D" w:rsidRDefault="003407F1" w:rsidP="00813194">
                              <w:pPr>
                                <w:rPr>
                                  <w:rFonts w:ascii="Tahoma" w:hAnsi="Tahoma" w:cs="Tahoma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28"/>
                                  <w:szCs w:val="28"/>
                                </w:rPr>
                                <w:t>Soft Skills</w:t>
                              </w:r>
                            </w:p>
                            <w:p w14:paraId="61A7B7AF" w14:textId="77777777" w:rsidR="003407F1" w:rsidRDefault="003407F1"/>
                          </w:txbxContent>
                        </v:textbox>
                      </v:shape>
                    </w:pict>
                  </w:r>
                  <w:r w:rsidR="003407F1" w:rsidRPr="003326EF">
                    <w:rPr>
                      <w:rFonts w:ascii="Cambria" w:hAnsi="Cambria" w:cs="Tahoma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 wp14:anchorId="34872631" wp14:editId="3FD0F2FA">
                        <wp:extent cx="2335338" cy="390525"/>
                        <wp:effectExtent l="0" t="0" r="825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093" cy="395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07F1" w:rsidRPr="003326EF" w14:paraId="1E6A0505" w14:textId="77777777" w:rsidTr="004A245B">
              <w:tc>
                <w:tcPr>
                  <w:tcW w:w="3996" w:type="dxa"/>
                  <w:shd w:val="clear" w:color="auto" w:fill="auto"/>
                </w:tcPr>
                <w:p w14:paraId="1828BD4B" w14:textId="77777777" w:rsidR="00A943CA" w:rsidRPr="003326EF" w:rsidRDefault="00A943CA" w:rsidP="003D53DB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>Communicator</w:t>
                  </w:r>
                </w:p>
                <w:p w14:paraId="6DF2ADF3" w14:textId="77777777" w:rsidR="00A943CA" w:rsidRPr="003326EF" w:rsidRDefault="00A943CA" w:rsidP="003D53DB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Innovator                                 </w:t>
                  </w:r>
                </w:p>
                <w:p w14:paraId="12083CF7" w14:textId="77777777" w:rsidR="00A943CA" w:rsidRPr="003326EF" w:rsidRDefault="00A943CA" w:rsidP="003D53DB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>Thinker</w:t>
                  </w:r>
                </w:p>
                <w:p w14:paraId="6117829B" w14:textId="77777777" w:rsidR="00A943CA" w:rsidRPr="003326EF" w:rsidRDefault="00A943CA" w:rsidP="003D53DB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 xml:space="preserve">Collaborator   </w:t>
                  </w:r>
                </w:p>
                <w:p w14:paraId="5DFA5AF5" w14:textId="77777777" w:rsidR="00A943CA" w:rsidRPr="003326EF" w:rsidRDefault="00A943CA" w:rsidP="003D53DB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>Intuitive</w:t>
                  </w:r>
                </w:p>
                <w:p w14:paraId="6880635C" w14:textId="77777777" w:rsidR="00A943CA" w:rsidRPr="003326EF" w:rsidRDefault="00A943CA" w:rsidP="003D53DB">
                  <w:pPr>
                    <w:pStyle w:val="ListParagraph"/>
                    <w:numPr>
                      <w:ilvl w:val="0"/>
                      <w:numId w:val="3"/>
                    </w:numPr>
                    <w:spacing w:after="40"/>
                    <w:jc w:val="both"/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</w:pPr>
                  <w:r w:rsidRPr="003326EF">
                    <w:rPr>
                      <w:rFonts w:ascii="Cambria" w:hAnsi="Cambria" w:cs="Tahoma"/>
                      <w:color w:val="FFFFFF" w:themeColor="background1"/>
                      <w:sz w:val="20"/>
                      <w:szCs w:val="18"/>
                      <w:lang w:val="en-GB"/>
                    </w:rPr>
                    <w:t>Team Leader</w:t>
                  </w:r>
                </w:p>
                <w:p w14:paraId="2070B204" w14:textId="77777777" w:rsidR="003407F1" w:rsidRPr="003326EF" w:rsidRDefault="003407F1" w:rsidP="00A943CA">
                  <w:pPr>
                    <w:spacing w:after="40"/>
                    <w:rPr>
                      <w:rFonts w:ascii="Cambria" w:hAnsi="Cambri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644F41D1" w14:textId="77777777" w:rsidR="00D972A7" w:rsidRPr="003326EF" w:rsidRDefault="000A0691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pict w14:anchorId="4E06499B">
                <v:shape id="Text Box 32" o:spid="_x0000_s1037" type="#_x0000_t202" style="position:absolute;margin-left:33.2pt;margin-top:2.1pt;width:165.75pt;height:30pt;z-index:251697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" filled="f" stroked="f" strokeweight=".5pt">
                  <v:textbox>
                    <w:txbxContent>
                      <w:p w14:paraId="4C96EDEE" w14:textId="77777777" w:rsidR="00791964" w:rsidRPr="00820F9D" w:rsidRDefault="00791964" w:rsidP="00813194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5532A158" w14:textId="77777777" w:rsidR="00791964" w:rsidRDefault="00791964"/>
                    </w:txbxContent>
                  </v:textbox>
                </v:shape>
              </w:pict>
            </w:r>
            <w:r w:rsidR="00791964" w:rsidRPr="003326EF">
              <w:rPr>
                <w:rFonts w:ascii="Cambria" w:hAnsi="Cambria"/>
                <w:noProof/>
              </w:rPr>
              <w:drawing>
                <wp:inline distT="0" distB="0" distL="0" distR="0" wp14:anchorId="6242AD4D" wp14:editId="32FF55B0">
                  <wp:extent cx="2560320" cy="42814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lines-language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42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CE72F" w14:textId="77777777" w:rsidR="008C648C" w:rsidRPr="003326EF" w:rsidRDefault="008C648C">
            <w:pPr>
              <w:rPr>
                <w:rFonts w:ascii="Cambria" w:hAnsi="Cambria"/>
              </w:rPr>
            </w:pPr>
          </w:p>
          <w:p w14:paraId="515DE45E" w14:textId="77777777" w:rsidR="008C648C" w:rsidRPr="003326EF" w:rsidRDefault="000A0691" w:rsidP="003D53DB">
            <w:pPr>
              <w:pStyle w:val="ListParagraph"/>
              <w:numPr>
                <w:ilvl w:val="0"/>
                <w:numId w:val="3"/>
              </w:numPr>
              <w:spacing w:after="40"/>
              <w:jc w:val="both"/>
              <w:rPr>
                <w:rFonts w:ascii="Cambria" w:hAnsi="Cambria" w:cs="Tahoma"/>
                <w:color w:val="FFFFFF" w:themeColor="background1"/>
                <w:sz w:val="18"/>
                <w:szCs w:val="18"/>
                <w:lang w:val="en-GB"/>
              </w:rPr>
            </w:pPr>
            <w:r>
              <w:rPr>
                <w:rFonts w:ascii="Cambria" w:hAnsi="Cambria" w:cs="Tahoma"/>
                <w:noProof/>
                <w:color w:val="FFFFFF" w:themeColor="background1"/>
                <w:sz w:val="18"/>
                <w:szCs w:val="18"/>
              </w:rPr>
              <w:pict w14:anchorId="08871E4D">
                <v:roundrect id="Rounded Rectangle 29" o:spid="_x0000_s1047" style="position:absolute;left:0;text-align:left;margin-left:75.2pt;margin-top:1.65pt;width:73.5pt;height:10.5pt;z-index:25172172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" fillcolor="white [3212]" stroked="f" strokeweight="2pt"/>
              </w:pict>
            </w:r>
            <w:r>
              <w:rPr>
                <w:rFonts w:ascii="Cambria" w:hAnsi="Cambria" w:cs="Tahoma"/>
                <w:noProof/>
                <w:color w:val="FFFFFF" w:themeColor="background1"/>
                <w:sz w:val="18"/>
                <w:szCs w:val="18"/>
              </w:rPr>
              <w:pict w14:anchorId="42A22FE3">
                <v:roundrect id="Rounded Rectangle 33" o:spid="_x0000_s1046" style="position:absolute;left:0;text-align:left;margin-left:75.2pt;margin-top:.75pt;width:73.5pt;height:11.25pt;z-index:25169817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" filled="f" strokecolor="white [3212]" strokeweight="2pt"/>
              </w:pict>
            </w:r>
            <w:r w:rsidR="00487688" w:rsidRPr="003326EF">
              <w:rPr>
                <w:rFonts w:ascii="Cambria" w:hAnsi="Cambria" w:cs="Tahoma"/>
                <w:color w:val="FFFFFF" w:themeColor="background1"/>
                <w:sz w:val="18"/>
                <w:szCs w:val="18"/>
                <w:lang w:val="en-GB"/>
              </w:rPr>
              <w:t xml:space="preserve">English </w:t>
            </w:r>
            <w:r w:rsidR="00487688" w:rsidRPr="003326EF">
              <w:rPr>
                <w:rFonts w:ascii="Cambria" w:hAnsi="Cambria" w:cs="Tahoma"/>
                <w:color w:val="FFFFFF" w:themeColor="background1"/>
                <w:sz w:val="18"/>
                <w:szCs w:val="18"/>
                <w:lang w:val="en-GB"/>
              </w:rPr>
              <w:br/>
            </w:r>
          </w:p>
          <w:p w14:paraId="1A0ED260" w14:textId="77777777" w:rsidR="00C76449" w:rsidRPr="003326EF" w:rsidRDefault="000A0691" w:rsidP="003D53DB">
            <w:pPr>
              <w:pStyle w:val="ListParagraph"/>
              <w:numPr>
                <w:ilvl w:val="0"/>
                <w:numId w:val="3"/>
              </w:numPr>
              <w:spacing w:after="40"/>
              <w:jc w:val="both"/>
              <w:rPr>
                <w:rFonts w:ascii="Cambria" w:hAnsi="Cambria"/>
              </w:rPr>
            </w:pPr>
            <w:r>
              <w:rPr>
                <w:rFonts w:ascii="Cambria" w:hAnsi="Cambria" w:cs="Tahoma"/>
                <w:noProof/>
                <w:color w:val="FFFFFF" w:themeColor="background1"/>
                <w:sz w:val="18"/>
                <w:szCs w:val="18"/>
              </w:rPr>
              <w:pict w14:anchorId="6313EEFB">
                <v:roundrect id="Rounded Rectangle 38" o:spid="_x0000_s1045" style="position:absolute;left:0;text-align:left;margin-left:75.2pt;margin-top:1.55pt;width:73.5pt;height:10.5pt;z-index:2516556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" fillcolor="white [3212]" stroked="f" strokeweight="2pt"/>
              </w:pict>
            </w:r>
            <w:r>
              <w:rPr>
                <w:rFonts w:ascii="Cambria" w:hAnsi="Cambria" w:cs="Tahoma"/>
                <w:noProof/>
                <w:color w:val="FFFFFF" w:themeColor="background1"/>
                <w:sz w:val="18"/>
                <w:szCs w:val="18"/>
              </w:rPr>
              <w:pict w14:anchorId="0EC3F305">
                <v:roundrect id="Rounded Rectangle 37" o:spid="_x0000_s1044" style="position:absolute;left:0;text-align:left;margin-left:75.2pt;margin-top:.8pt;width:73.5pt;height:11.25pt;z-index:2516536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" filled="f" strokecolor="white [3212]" strokeweight="2pt"/>
              </w:pict>
            </w:r>
            <w:r w:rsidR="00C939C7" w:rsidRPr="003326EF">
              <w:rPr>
                <w:rFonts w:ascii="Cambria" w:hAnsi="Cambria" w:cs="Tahoma"/>
                <w:color w:val="FFFFFF" w:themeColor="background1"/>
                <w:sz w:val="18"/>
                <w:szCs w:val="18"/>
                <w:lang w:val="en-GB"/>
              </w:rPr>
              <w:t>Marathi</w:t>
            </w:r>
          </w:p>
          <w:p w14:paraId="45A979C0" w14:textId="77777777" w:rsidR="00B54A82" w:rsidRPr="003326EF" w:rsidRDefault="000A0691" w:rsidP="003D53DB">
            <w:pPr>
              <w:pStyle w:val="ListParagraph"/>
              <w:spacing w:after="40"/>
              <w:jc w:val="both"/>
              <w:rPr>
                <w:rFonts w:ascii="Cambria" w:hAnsi="Cambria"/>
              </w:rPr>
            </w:pPr>
            <w:r>
              <w:rPr>
                <w:rFonts w:ascii="Cambria" w:hAnsi="Cambria" w:cs="Tahoma"/>
                <w:noProof/>
                <w:color w:val="FFFFFF" w:themeColor="background1"/>
                <w:sz w:val="18"/>
                <w:szCs w:val="18"/>
              </w:rPr>
              <w:pict w14:anchorId="0E4EC682">
                <v:roundrect id="Rounded Rectangle 34" o:spid="_x0000_s1043" style="position:absolute;left:0;text-align:left;margin-left:77.3pt;margin-top:10.8pt;width:74.25pt;height:13.5pt;z-index:2517370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" fillcolor="white [3212]" stroked="f" strokeweight="2pt"/>
              </w:pict>
            </w:r>
          </w:p>
          <w:p w14:paraId="11B0A287" w14:textId="77777777" w:rsidR="00B54A82" w:rsidRPr="003326EF" w:rsidRDefault="00C939C7" w:rsidP="003D53DB">
            <w:pPr>
              <w:pStyle w:val="ListParagraph"/>
              <w:numPr>
                <w:ilvl w:val="0"/>
                <w:numId w:val="3"/>
              </w:numPr>
              <w:spacing w:after="40"/>
              <w:jc w:val="both"/>
              <w:rPr>
                <w:rFonts w:ascii="Cambria" w:hAnsi="Cambria"/>
              </w:rPr>
            </w:pPr>
            <w:r w:rsidRPr="003326EF">
              <w:rPr>
                <w:rFonts w:ascii="Cambria" w:hAnsi="Cambria" w:cs="Tahoma"/>
                <w:color w:val="FFFFFF" w:themeColor="background1"/>
                <w:sz w:val="18"/>
                <w:szCs w:val="18"/>
                <w:lang w:val="en-GB"/>
              </w:rPr>
              <w:t>Hindi</w:t>
            </w:r>
          </w:p>
          <w:p w14:paraId="4057DE79" w14:textId="77777777" w:rsidR="00C76449" w:rsidRPr="003326EF" w:rsidRDefault="00C76449" w:rsidP="00C76449"/>
          <w:p w14:paraId="05FEA21A" w14:textId="77777777" w:rsidR="005A2617" w:rsidRPr="003326EF" w:rsidRDefault="005A2617" w:rsidP="00C76449"/>
          <w:p w14:paraId="149D6044" w14:textId="77777777" w:rsidR="005A2617" w:rsidRPr="003326EF" w:rsidRDefault="005A2617" w:rsidP="00C76449"/>
          <w:p w14:paraId="7482D99B" w14:textId="77777777" w:rsidR="005A2617" w:rsidRPr="003326EF" w:rsidRDefault="005A2617" w:rsidP="00C76449"/>
          <w:p w14:paraId="5AE30565" w14:textId="77777777" w:rsidR="005A2617" w:rsidRPr="003326EF" w:rsidRDefault="005A2617" w:rsidP="00C76449"/>
          <w:p w14:paraId="5252D7B8" w14:textId="77777777" w:rsidR="005A2617" w:rsidRPr="003326EF" w:rsidRDefault="005A2617" w:rsidP="00C76449"/>
          <w:p w14:paraId="4F2A9A7D" w14:textId="77777777" w:rsidR="005A2617" w:rsidRPr="003326EF" w:rsidRDefault="005A2617" w:rsidP="00C76449"/>
          <w:p w14:paraId="307595C9" w14:textId="77777777" w:rsidR="005A2617" w:rsidRPr="003326EF" w:rsidRDefault="005A2617" w:rsidP="00C76449"/>
          <w:p w14:paraId="2A001AD6" w14:textId="77777777" w:rsidR="005A2617" w:rsidRPr="003326EF" w:rsidRDefault="005A2617" w:rsidP="00C76449"/>
          <w:p w14:paraId="61123CE9" w14:textId="77777777" w:rsidR="005A2617" w:rsidRPr="003326EF" w:rsidRDefault="005A2617" w:rsidP="00C76449"/>
          <w:p w14:paraId="13B7A731" w14:textId="77777777" w:rsidR="005A2617" w:rsidRPr="003326EF" w:rsidRDefault="005A2617" w:rsidP="00C76449"/>
          <w:p w14:paraId="0795AF89" w14:textId="77777777" w:rsidR="005A2617" w:rsidRPr="003326EF" w:rsidRDefault="005A2617" w:rsidP="00C76449"/>
          <w:p w14:paraId="147BDF1B" w14:textId="77777777" w:rsidR="000E212C" w:rsidRPr="003326EF" w:rsidRDefault="000E212C" w:rsidP="00C76449"/>
          <w:p w14:paraId="6F2ADB75" w14:textId="77777777" w:rsidR="000E212C" w:rsidRPr="003326EF" w:rsidRDefault="000E212C" w:rsidP="00C76449"/>
          <w:p w14:paraId="5A3210BD" w14:textId="77777777" w:rsidR="000E212C" w:rsidRPr="003326EF" w:rsidRDefault="000E212C" w:rsidP="00C76449"/>
          <w:p w14:paraId="4DB8F89A" w14:textId="77777777" w:rsidR="000E212C" w:rsidRPr="003326EF" w:rsidRDefault="000E212C" w:rsidP="00C76449"/>
          <w:p w14:paraId="4C2612E5" w14:textId="77777777" w:rsidR="004A245B" w:rsidRPr="003326EF" w:rsidRDefault="004A245B" w:rsidP="00C76449"/>
          <w:p w14:paraId="6BAFCB0F" w14:textId="77777777" w:rsidR="004A245B" w:rsidRPr="003326EF" w:rsidRDefault="004A245B" w:rsidP="00C76449"/>
          <w:p w14:paraId="520DDF8E" w14:textId="77777777" w:rsidR="004A245B" w:rsidRPr="003326EF" w:rsidRDefault="004A245B" w:rsidP="00C76449"/>
          <w:p w14:paraId="79463402" w14:textId="77777777" w:rsidR="004A245B" w:rsidRPr="003326EF" w:rsidRDefault="004A245B" w:rsidP="00C76449"/>
          <w:p w14:paraId="1546205F" w14:textId="77777777" w:rsidR="004A245B" w:rsidRPr="003326EF" w:rsidRDefault="004A245B" w:rsidP="00C76449"/>
          <w:p w14:paraId="3E54A8DD" w14:textId="77777777" w:rsidR="004A245B" w:rsidRPr="003326EF" w:rsidRDefault="004A245B" w:rsidP="00C76449"/>
          <w:p w14:paraId="50DF03A5" w14:textId="77777777" w:rsidR="005A2617" w:rsidRPr="003326EF" w:rsidRDefault="005A2617" w:rsidP="00C76449"/>
          <w:p w14:paraId="169BB739" w14:textId="77777777" w:rsidR="00C76449" w:rsidRPr="003326EF" w:rsidRDefault="000A0691" w:rsidP="00C76449">
            <w:r>
              <w:rPr>
                <w:rFonts w:ascii="Cambria" w:hAnsi="Cambria"/>
                <w:noProof/>
              </w:rPr>
              <w:pict w14:anchorId="7F222BD6">
                <v:shape id="Text Box 23" o:spid="_x0000_s1038" type="#_x0000_t202" style="position:absolute;margin-left:31.85pt;margin-top:2.7pt;width:165.75pt;height:22.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" filled="f" stroked="f" strokeweight=".5pt">
                  <v:textbox>
                    <w:txbxContent>
                      <w:p w14:paraId="39013D6D" w14:textId="77777777" w:rsidR="000D3802" w:rsidRPr="00820F9D" w:rsidRDefault="005A2617" w:rsidP="00813194">
                        <w:pPr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  <w:t xml:space="preserve">Career </w:t>
                        </w:r>
                        <w:r w:rsidR="000D3802">
                          <w:rPr>
                            <w:rFonts w:ascii="Tahoma" w:hAnsi="Tahoma" w:cs="Tahoma"/>
                            <w:color w:val="FFFFFF" w:themeColor="background1"/>
                            <w:sz w:val="28"/>
                            <w:szCs w:val="28"/>
                          </w:rPr>
                          <w:t xml:space="preserve">Timeline </w:t>
                        </w:r>
                      </w:p>
                      <w:p w14:paraId="7F9E610D" w14:textId="77777777" w:rsidR="000D3802" w:rsidRDefault="000D3802"/>
                    </w:txbxContent>
                  </v:textbox>
                </v:shape>
              </w:pict>
            </w:r>
            <w:r w:rsidR="00C76449" w:rsidRPr="003326EF">
              <w:rPr>
                <w:rFonts w:ascii="Cambria" w:hAnsi="Cambria"/>
                <w:noProof/>
              </w:rPr>
              <w:drawing>
                <wp:inline distT="0" distB="0" distL="0" distR="0" wp14:anchorId="5CF89CF0" wp14:editId="48A9881E">
                  <wp:extent cx="2506217" cy="419100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headlines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190" cy="42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0B6DC" w14:textId="77777777" w:rsidR="003D53DB" w:rsidRPr="003326EF" w:rsidRDefault="003D53DB" w:rsidP="003D53DB">
            <w:pPr>
              <w:rPr>
                <w:rFonts w:ascii="Cambria" w:hAnsi="Cambria"/>
              </w:rPr>
            </w:pPr>
          </w:p>
          <w:p w14:paraId="5803F5C1" w14:textId="77777777" w:rsidR="004A245B" w:rsidRPr="003326EF" w:rsidRDefault="004A245B" w:rsidP="00C76449">
            <w:pPr>
              <w:rPr>
                <w:sz w:val="2"/>
              </w:rPr>
            </w:pPr>
          </w:p>
          <w:p w14:paraId="2AF7D33E" w14:textId="77777777" w:rsidR="004A245B" w:rsidRPr="003326EF" w:rsidRDefault="000A0691" w:rsidP="00C76449">
            <w:r>
              <w:rPr>
                <w:rFonts w:ascii="Cambria" w:hAnsi="Cambria"/>
                <w:noProof/>
              </w:rPr>
              <w:pict w14:anchorId="2AD7B414">
                <v:rect id="Rectangle 16" o:spid="_x0000_s1039" style="position:absolute;margin-left:.05pt;margin-top:.3pt;width:192.75pt;height:47.25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" filled="f" strokecolor="#d8d8d8 [2732]" strokeweight="2pt">
                  <v:textbox>
                    <w:txbxContent>
                      <w:p w14:paraId="25A43E51" w14:textId="77777777" w:rsidR="00765B1C" w:rsidRDefault="00765B1C" w:rsidP="004A245B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Mar’18-Apr’18</w:t>
                        </w:r>
                      </w:p>
                      <w:p w14:paraId="28F75D0E" w14:textId="77777777" w:rsidR="004A245B" w:rsidRPr="00765B1C" w:rsidRDefault="004A245B" w:rsidP="004A245B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4A245B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R.V. Sagar &amp; Associates, Pune as Clerk</w:t>
                        </w:r>
                      </w:p>
                    </w:txbxContent>
                  </v:textbox>
                </v:rect>
              </w:pict>
            </w:r>
          </w:p>
          <w:p w14:paraId="006FBB1B" w14:textId="77777777" w:rsidR="004A245B" w:rsidRPr="003326EF" w:rsidRDefault="004A245B" w:rsidP="00C76449"/>
          <w:p w14:paraId="5969BC85" w14:textId="77777777" w:rsidR="004A245B" w:rsidRPr="003326EF" w:rsidRDefault="004A245B" w:rsidP="00C76449"/>
          <w:p w14:paraId="48721F9F" w14:textId="77777777" w:rsidR="00C76449" w:rsidRPr="003326EF" w:rsidRDefault="000A0691" w:rsidP="00C76449">
            <w:r>
              <w:rPr>
                <w:rFonts w:ascii="Cambria" w:hAnsi="Cambria"/>
                <w:noProof/>
              </w:rPr>
              <w:pict w14:anchorId="30241A30">
                <v:rect id="Rectangle 261" o:spid="_x0000_s1040" style="position:absolute;margin-left:2.3pt;margin-top:66.4pt;width:192.75pt;height:59.25pt;z-index:251647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" filled="f" strokecolor="#d8d8d8 [2732]" strokeweight="2pt">
                  <v:textbox>
                    <w:txbxContent>
                      <w:p w14:paraId="4F88DD07" w14:textId="77777777" w:rsidR="00437F2E" w:rsidRDefault="000E212C" w:rsidP="000E212C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2015 to 2016</w:t>
                        </w:r>
                      </w:p>
                      <w:p w14:paraId="50942484" w14:textId="77777777" w:rsidR="0056052B" w:rsidRPr="0050114E" w:rsidRDefault="000E212C" w:rsidP="000E212C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 w:rsidRPr="000E212C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Law Spades Private Limited Company, </w:t>
                        </w:r>
                        <w:r w:rsidR="00B13472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Pune</w:t>
                        </w:r>
                        <w:r w:rsidRPr="000E212C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 as a Legal Assistant</w:t>
                        </w:r>
                      </w:p>
                    </w:txbxContent>
                  </v:textbox>
                </v:rect>
              </w:pict>
            </w:r>
            <w:r>
              <w:rPr>
                <w:rFonts w:ascii="Cambria" w:hAnsi="Cambria"/>
                <w:noProof/>
              </w:rPr>
              <w:pict w14:anchorId="740D82BE">
                <v:rect id="Rectangle 46" o:spid="_x0000_s1041" style="position:absolute;margin-left:3.15pt;margin-top:137.15pt;width:192.75pt;height:47.25pt;z-index: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" filled="f" strokecolor="#d8d8d8 [2732]" strokeweight="2pt">
                  <v:textbox>
                    <w:txbxContent>
                      <w:p w14:paraId="4F6520AC" w14:textId="77777777" w:rsidR="00F470D0" w:rsidRPr="0050114E" w:rsidRDefault="000E212C" w:rsidP="00F470D0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2013 to 2014</w:t>
                        </w:r>
                        <w:r w:rsidR="00F470D0" w:rsidRPr="0050114E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Pr="000E212C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Mr. N.G. Limaye, </w:t>
                        </w:r>
                        <w:r w:rsidR="00B13472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Pune</w:t>
                        </w:r>
                        <w:r w:rsidRPr="000E212C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 xml:space="preserve"> as CS Trainee</w:t>
                        </w:r>
                      </w:p>
                      <w:p w14:paraId="75A34B1C" w14:textId="77777777" w:rsidR="00F470D0" w:rsidRDefault="00F470D0" w:rsidP="00F470D0"/>
                    </w:txbxContent>
                  </v:textbox>
                </v:rect>
              </w:pict>
            </w:r>
            <w:r>
              <w:rPr>
                <w:rFonts w:ascii="Cambria" w:hAnsi="Cambria"/>
                <w:noProof/>
              </w:rPr>
              <w:pict w14:anchorId="455DB506">
                <v:rect id="Rectangle 25" o:spid="_x0000_s1042" style="position:absolute;margin-left:1.65pt;margin-top:14.15pt;width:192.75pt;height:47.25pt;z-index:25165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" filled="f" strokecolor="#d8d8d8 [2732]" strokeweight="2pt">
                  <v:textbox>
                    <w:txbxContent>
                      <w:p w14:paraId="5E07E572" w14:textId="77777777" w:rsidR="0056052B" w:rsidRPr="0050114E" w:rsidRDefault="00765B1C" w:rsidP="0056052B">
                        <w:pP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2017 to 2018</w:t>
                        </w:r>
                        <w:r w:rsidR="0056052B" w:rsidRPr="0050114E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0E212C" w:rsidRPr="000E212C">
                          <w:rPr>
                            <w:rFonts w:ascii="Cambria" w:hAnsi="Cambria" w:cs="Tahoma"/>
                            <w:b/>
                            <w:color w:val="FFFFFF" w:themeColor="background1"/>
                            <w:sz w:val="20"/>
                            <w:szCs w:val="20"/>
                            <w:lang w:val="en-GB"/>
                          </w:rPr>
                          <w:t>Shree Sharada Sahakari Bank Pashan Branch as Temporary Clerk</w:t>
                        </w:r>
                      </w:p>
                      <w:p w14:paraId="6FFA3229" w14:textId="77777777" w:rsidR="0056052B" w:rsidRDefault="0056052B" w:rsidP="0056052B"/>
                    </w:txbxContent>
                  </v:textbox>
                </v:rect>
              </w:pict>
            </w:r>
          </w:p>
        </w:tc>
      </w:tr>
    </w:tbl>
    <w:p w14:paraId="2BECFDC4" w14:textId="77777777" w:rsidR="00722FC9" w:rsidRPr="003326EF" w:rsidRDefault="000A0691" w:rsidP="008D423A">
      <w:pPr>
        <w:tabs>
          <w:tab w:val="left" w:pos="3750"/>
        </w:tabs>
        <w:rPr>
          <w:rFonts w:ascii="Cambria" w:hAnsi="Cambria"/>
        </w:rPr>
      </w:pPr>
    </w:p>
    <w:sectPr w:rsidR="00722FC9" w:rsidRPr="003326EF" w:rsidSect="00031FCD">
      <w:pgSz w:w="11909" w:h="16834" w:code="9"/>
      <w:pgMar w:top="0" w:right="749" w:bottom="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1" type="#_x0000_t75" style="width:7.8pt;height:7.8pt" o:bullet="t">
        <v:imagedata r:id="rId1" o:title="bullet-grey"/>
      </v:shape>
    </w:pict>
  </w:numPicBullet>
  <w:numPicBullet w:numPicBulletId="1">
    <w:pict>
      <v:shape id="_x0000_i1302" type="#_x0000_t75" style="width:9pt;height:9pt" o:bullet="t">
        <v:imagedata r:id="rId2" o:title="bullet"/>
      </v:shape>
    </w:pict>
  </w:numPicBullet>
  <w:numPicBullet w:numPicBulletId="2">
    <w:pict>
      <v:shape id="_x0000_i1303" type="#_x0000_t75" alt="bullet_grey_circ" style="width:9pt;height:9pt" o:bullet="t">
        <v:imagedata r:id="rId3" o:title="bullet_grey_circ"/>
      </v:shape>
    </w:pict>
  </w:numPicBullet>
  <w:numPicBullet w:numPicBulletId="3">
    <w:pict>
      <v:shape id="_x0000_i1304" type="#_x0000_t75" style="width:12pt;height:12pt" o:bullet="t">
        <v:imagedata r:id="rId4" o:title="bullet"/>
      </v:shape>
    </w:pict>
  </w:numPicBullet>
  <w:numPicBullet w:numPicBulletId="4">
    <w:pict>
      <v:shape id="_x0000_i1305" type="#_x0000_t75" style="width:7.8pt;height:9pt" o:bullet="t">
        <v:imagedata r:id="rId5" o:title="bullet"/>
      </v:shape>
    </w:pict>
  </w:numPicBullet>
  <w:abstractNum w:abstractNumId="0" w15:restartNumberingAfterBreak="0">
    <w:nsid w:val="0133252F"/>
    <w:multiLevelType w:val="hybridMultilevel"/>
    <w:tmpl w:val="4BD0C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F2CC6"/>
    <w:multiLevelType w:val="hybridMultilevel"/>
    <w:tmpl w:val="E33E6A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960EF"/>
    <w:multiLevelType w:val="hybridMultilevel"/>
    <w:tmpl w:val="D8DE6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1625C"/>
    <w:multiLevelType w:val="hybridMultilevel"/>
    <w:tmpl w:val="6E2C2B90"/>
    <w:lvl w:ilvl="0" w:tplc="8CC61B5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AB14C4"/>
    <w:multiLevelType w:val="hybridMultilevel"/>
    <w:tmpl w:val="C61A644C"/>
    <w:lvl w:ilvl="0" w:tplc="04090005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F1507"/>
    <w:multiLevelType w:val="multilevel"/>
    <w:tmpl w:val="A9E4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32E8A"/>
    <w:multiLevelType w:val="hybridMultilevel"/>
    <w:tmpl w:val="50BC9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36B0B"/>
    <w:multiLevelType w:val="hybridMultilevel"/>
    <w:tmpl w:val="8728A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92DCB"/>
    <w:multiLevelType w:val="multilevel"/>
    <w:tmpl w:val="2682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3B5F23"/>
    <w:multiLevelType w:val="hybridMultilevel"/>
    <w:tmpl w:val="0DC807B0"/>
    <w:lvl w:ilvl="0" w:tplc="768E98E6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5B2C363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A4096C"/>
    <w:multiLevelType w:val="hybridMultilevel"/>
    <w:tmpl w:val="2A02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97C50"/>
    <w:multiLevelType w:val="hybridMultilevel"/>
    <w:tmpl w:val="C4F80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2B7B3A"/>
    <w:multiLevelType w:val="multilevel"/>
    <w:tmpl w:val="508EF28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D20E80"/>
    <w:multiLevelType w:val="hybridMultilevel"/>
    <w:tmpl w:val="CCE4FD2C"/>
    <w:lvl w:ilvl="0" w:tplc="4EB25F7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F426B"/>
    <w:multiLevelType w:val="hybridMultilevel"/>
    <w:tmpl w:val="84D68DEE"/>
    <w:lvl w:ilvl="0" w:tplc="927628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D92A3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34359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EEBE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3C79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8CCE9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F8F42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5033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B80C2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F343AC"/>
    <w:multiLevelType w:val="hybridMultilevel"/>
    <w:tmpl w:val="DE6ECE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B072D5"/>
    <w:multiLevelType w:val="hybridMultilevel"/>
    <w:tmpl w:val="581A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93E7A"/>
    <w:multiLevelType w:val="hybridMultilevel"/>
    <w:tmpl w:val="9D205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877D1E"/>
    <w:multiLevelType w:val="hybridMultilevel"/>
    <w:tmpl w:val="EA8A771E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9"/>
  </w:num>
  <w:num w:numId="8">
    <w:abstractNumId w:val="17"/>
  </w:num>
  <w:num w:numId="9">
    <w:abstractNumId w:val="20"/>
  </w:num>
  <w:num w:numId="10">
    <w:abstractNumId w:val="2"/>
  </w:num>
  <w:num w:numId="11">
    <w:abstractNumId w:val="16"/>
  </w:num>
  <w:num w:numId="12">
    <w:abstractNumId w:val="12"/>
  </w:num>
  <w:num w:numId="13">
    <w:abstractNumId w:val="13"/>
  </w:num>
  <w:num w:numId="14">
    <w:abstractNumId w:val="18"/>
  </w:num>
  <w:num w:numId="15">
    <w:abstractNumId w:val="15"/>
  </w:num>
  <w:num w:numId="16">
    <w:abstractNumId w:val="7"/>
  </w:num>
  <w:num w:numId="17">
    <w:abstractNumId w:val="0"/>
  </w:num>
  <w:num w:numId="18">
    <w:abstractNumId w:val="11"/>
  </w:num>
  <w:num w:numId="19">
    <w:abstractNumId w:val="5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D0C"/>
    <w:rsid w:val="00031FCD"/>
    <w:rsid w:val="00040949"/>
    <w:rsid w:val="00071A9B"/>
    <w:rsid w:val="000A0691"/>
    <w:rsid w:val="000C3EA1"/>
    <w:rsid w:val="000C7B34"/>
    <w:rsid w:val="000D3802"/>
    <w:rsid w:val="000E212C"/>
    <w:rsid w:val="000E6686"/>
    <w:rsid w:val="00146700"/>
    <w:rsid w:val="00152605"/>
    <w:rsid w:val="0017529A"/>
    <w:rsid w:val="00176C12"/>
    <w:rsid w:val="001D24B8"/>
    <w:rsid w:val="001F27CB"/>
    <w:rsid w:val="0020216C"/>
    <w:rsid w:val="00204A47"/>
    <w:rsid w:val="00215928"/>
    <w:rsid w:val="00232FB1"/>
    <w:rsid w:val="00233D70"/>
    <w:rsid w:val="002410E2"/>
    <w:rsid w:val="00250898"/>
    <w:rsid w:val="002868A3"/>
    <w:rsid w:val="002A46AB"/>
    <w:rsid w:val="002C283E"/>
    <w:rsid w:val="003100D1"/>
    <w:rsid w:val="00315E4C"/>
    <w:rsid w:val="00324163"/>
    <w:rsid w:val="003326EF"/>
    <w:rsid w:val="0033432E"/>
    <w:rsid w:val="00334742"/>
    <w:rsid w:val="003407F1"/>
    <w:rsid w:val="00361278"/>
    <w:rsid w:val="003A1828"/>
    <w:rsid w:val="003A3B24"/>
    <w:rsid w:val="003A477C"/>
    <w:rsid w:val="003D53DB"/>
    <w:rsid w:val="003F7D0C"/>
    <w:rsid w:val="00414BB4"/>
    <w:rsid w:val="0041749B"/>
    <w:rsid w:val="00437F2E"/>
    <w:rsid w:val="0045713A"/>
    <w:rsid w:val="00480FF5"/>
    <w:rsid w:val="00487688"/>
    <w:rsid w:val="004A245B"/>
    <w:rsid w:val="004A57B7"/>
    <w:rsid w:val="004C28C8"/>
    <w:rsid w:val="004F60B3"/>
    <w:rsid w:val="0050114E"/>
    <w:rsid w:val="00512EC8"/>
    <w:rsid w:val="00537BA1"/>
    <w:rsid w:val="00543313"/>
    <w:rsid w:val="005462A3"/>
    <w:rsid w:val="00547E28"/>
    <w:rsid w:val="00551810"/>
    <w:rsid w:val="0056052B"/>
    <w:rsid w:val="005704A9"/>
    <w:rsid w:val="00570613"/>
    <w:rsid w:val="005A2617"/>
    <w:rsid w:val="005A7CB7"/>
    <w:rsid w:val="005C35D7"/>
    <w:rsid w:val="00604610"/>
    <w:rsid w:val="006158D9"/>
    <w:rsid w:val="006272C6"/>
    <w:rsid w:val="006E1BBA"/>
    <w:rsid w:val="006E52AB"/>
    <w:rsid w:val="007140C7"/>
    <w:rsid w:val="00721958"/>
    <w:rsid w:val="00741E92"/>
    <w:rsid w:val="00752C0F"/>
    <w:rsid w:val="00765B1C"/>
    <w:rsid w:val="00767D6F"/>
    <w:rsid w:val="0077409C"/>
    <w:rsid w:val="00786A11"/>
    <w:rsid w:val="00791964"/>
    <w:rsid w:val="00794842"/>
    <w:rsid w:val="007E448C"/>
    <w:rsid w:val="00813194"/>
    <w:rsid w:val="00820F9D"/>
    <w:rsid w:val="0082341F"/>
    <w:rsid w:val="00830A8B"/>
    <w:rsid w:val="0083227C"/>
    <w:rsid w:val="00866854"/>
    <w:rsid w:val="00883924"/>
    <w:rsid w:val="008B2E8F"/>
    <w:rsid w:val="008C648C"/>
    <w:rsid w:val="008C7FA9"/>
    <w:rsid w:val="008D423A"/>
    <w:rsid w:val="00902B7B"/>
    <w:rsid w:val="00906F28"/>
    <w:rsid w:val="00913005"/>
    <w:rsid w:val="009273F1"/>
    <w:rsid w:val="0093754E"/>
    <w:rsid w:val="009B30ED"/>
    <w:rsid w:val="009C0B0E"/>
    <w:rsid w:val="009F774B"/>
    <w:rsid w:val="00A10D0F"/>
    <w:rsid w:val="00A17355"/>
    <w:rsid w:val="00A620CA"/>
    <w:rsid w:val="00A929EA"/>
    <w:rsid w:val="00A943CA"/>
    <w:rsid w:val="00A959EC"/>
    <w:rsid w:val="00AA1D53"/>
    <w:rsid w:val="00AB5A44"/>
    <w:rsid w:val="00B13472"/>
    <w:rsid w:val="00B43DA1"/>
    <w:rsid w:val="00B43F26"/>
    <w:rsid w:val="00B478C8"/>
    <w:rsid w:val="00B54A82"/>
    <w:rsid w:val="00B62D5F"/>
    <w:rsid w:val="00B77D44"/>
    <w:rsid w:val="00BA4311"/>
    <w:rsid w:val="00BA5488"/>
    <w:rsid w:val="00BC1357"/>
    <w:rsid w:val="00C15967"/>
    <w:rsid w:val="00C51480"/>
    <w:rsid w:val="00C55250"/>
    <w:rsid w:val="00C62231"/>
    <w:rsid w:val="00C76449"/>
    <w:rsid w:val="00C939C7"/>
    <w:rsid w:val="00CC434D"/>
    <w:rsid w:val="00D01E52"/>
    <w:rsid w:val="00D021D3"/>
    <w:rsid w:val="00D072A3"/>
    <w:rsid w:val="00D379A5"/>
    <w:rsid w:val="00D5548F"/>
    <w:rsid w:val="00D876DF"/>
    <w:rsid w:val="00D972A7"/>
    <w:rsid w:val="00DC794A"/>
    <w:rsid w:val="00DF5046"/>
    <w:rsid w:val="00DF53B4"/>
    <w:rsid w:val="00E23927"/>
    <w:rsid w:val="00E34D4A"/>
    <w:rsid w:val="00E435AC"/>
    <w:rsid w:val="00EC7F92"/>
    <w:rsid w:val="00F10708"/>
    <w:rsid w:val="00F24620"/>
    <w:rsid w:val="00F353A1"/>
    <w:rsid w:val="00F470D0"/>
    <w:rsid w:val="00F5043A"/>
    <w:rsid w:val="00F71790"/>
    <w:rsid w:val="00F756E2"/>
    <w:rsid w:val="00FC1F59"/>
    <w:rsid w:val="00FD1A59"/>
    <w:rsid w:val="00FF3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D9525B8"/>
  <w15:docId w15:val="{448AB721-82D7-4B90-A7A2-DAF191EFA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D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135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7061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C3EA1"/>
  </w:style>
  <w:style w:type="character" w:styleId="CommentReference">
    <w:name w:val="annotation reference"/>
    <w:basedOn w:val="DefaultParagraphFont"/>
    <w:uiPriority w:val="99"/>
    <w:semiHidden/>
    <w:unhideWhenUsed/>
    <w:rsid w:val="000C3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EA1"/>
    <w:rPr>
      <w:b/>
      <w:bCs/>
      <w:sz w:val="20"/>
      <w:szCs w:val="20"/>
    </w:rPr>
  </w:style>
  <w:style w:type="character" w:customStyle="1" w:styleId="rvts58">
    <w:name w:val="rvts58"/>
    <w:rsid w:val="000C3EA1"/>
  </w:style>
  <w:style w:type="paragraph" w:styleId="HTMLPreformatted">
    <w:name w:val="HTML Preformatted"/>
    <w:basedOn w:val="Normal"/>
    <w:link w:val="HTMLPreformattedChar"/>
    <w:uiPriority w:val="99"/>
    <w:unhideWhenUsed/>
    <w:rsid w:val="000C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EA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752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7.gif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6.png"/><Relationship Id="rId10" Type="http://schemas.openxmlformats.org/officeDocument/2006/relationships/image" Target="media/image1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Abhijit Ghatnekar</cp:lastModifiedBy>
  <cp:revision>19</cp:revision>
  <dcterms:created xsi:type="dcterms:W3CDTF">2018-06-07T12:17:00Z</dcterms:created>
  <dcterms:modified xsi:type="dcterms:W3CDTF">2021-10-03T09:20:00Z</dcterms:modified>
</cp:coreProperties>
</file>