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Default="00D077E9" w:rsidP="00D70D02">
      <w:pPr>
        <w:rPr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7A45853" wp14:editId="76DD66DA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Рисунок 1" descr="вид улицы со зданиями, рынком и дорожными зна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605E" w:rsidRPr="00D70D02" w:rsidRDefault="00687392" w:rsidP="00AB02A7">
      <w:pPr>
        <w:spacing w:after="200"/>
        <w:rPr>
          <w:noProof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217682</wp:posOffset>
                </wp:positionH>
                <wp:positionV relativeFrom="paragraph">
                  <wp:posOffset>57520</wp:posOffset>
                </wp:positionV>
                <wp:extent cx="5916304" cy="9444250"/>
                <wp:effectExtent l="0" t="0" r="27305" b="2413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304" cy="944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392" w:rsidRDefault="00687392" w:rsidP="0068739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87392">
                              <w:rPr>
                                <w:sz w:val="36"/>
                                <w:szCs w:val="36"/>
                              </w:rPr>
                              <w:t xml:space="preserve">Урок </w:t>
                            </w:r>
                            <w:r w:rsidR="00774F12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Pr="00687392">
                              <w:rPr>
                                <w:sz w:val="36"/>
                                <w:szCs w:val="36"/>
                              </w:rPr>
                              <w:t>. Практическое задание</w:t>
                            </w:r>
                          </w:p>
                          <w:p w:rsidR="005C2A28" w:rsidRDefault="005C2A28" w:rsidP="005C2A2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</w:p>
                          <w:p w:rsidR="005C2A28" w:rsidRPr="00EF4666" w:rsidRDefault="005C2A28" w:rsidP="005C2A2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color w:val="00B050"/>
                                <w:szCs w:val="28"/>
                              </w:rPr>
                            </w:pPr>
                            <w:r w:rsidRPr="00EF4666">
                              <w:rPr>
                                <w:rFonts w:ascii="Times New Roman" w:hAnsi="Times New Roman" w:cs="Times New Roman"/>
                                <w:i/>
                                <w:color w:val="00B050"/>
                                <w:szCs w:val="28"/>
                              </w:rPr>
                              <w:t>Практическое задание</w:t>
                            </w:r>
                            <w:r w:rsidR="00D00A52">
                              <w:rPr>
                                <w:rFonts w:ascii="Times New Roman" w:hAnsi="Times New Roman" w:cs="Times New Roman"/>
                                <w:i/>
                                <w:color w:val="00B050"/>
                                <w:szCs w:val="28"/>
                              </w:rPr>
                              <w:t xml:space="preserve"> каждого урока</w:t>
                            </w:r>
                            <w:r w:rsidRPr="00EF4666">
                              <w:rPr>
                                <w:rFonts w:ascii="Times New Roman" w:hAnsi="Times New Roman" w:cs="Times New Roman"/>
                                <w:i/>
                                <w:color w:val="00B050"/>
                                <w:szCs w:val="28"/>
                              </w:rPr>
                              <w:t xml:space="preserve"> нашего курса состоит из трех блоков – обязательные к выполнению задачи, рекомендованные и задачи повышенного уровня сложности, которые выполняются по желанию.</w:t>
                            </w:r>
                          </w:p>
                          <w:p w:rsidR="00C15AEB" w:rsidRDefault="00C15AEB" w:rsidP="00C15A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</w:p>
                          <w:p w:rsidR="00687392" w:rsidRDefault="00C15AEB" w:rsidP="00C15A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Список заданий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:rsidR="00C15AEB" w:rsidRDefault="00C15AEB" w:rsidP="00C15A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  <w:lang w:val="en-US"/>
                              </w:rPr>
                            </w:pPr>
                          </w:p>
                          <w:p w:rsidR="00C15AEB" w:rsidRPr="00560C92" w:rsidRDefault="00C15AEB" w:rsidP="00560C92">
                            <w:pPr>
                              <w:pStyle w:val="af4"/>
                              <w:numPr>
                                <w:ilvl w:val="0"/>
                                <w:numId w:val="2"/>
                              </w:numPr>
                              <w:ind w:left="0" w:firstLine="36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560C92"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  <w:t>Опираясь на представленные материалы – конспект и практический пример, выполните теоретическое и практическое закрепление материала. Постарайтесь осознать все сложные моменты. Не забудьте, что для успешного освоения материала, его необходимо закреплять. Повторите разбор материала еще несколько раз, пересмотрите видео. Вам будет местами легко, а местами очень сложно. Но постарайтесь не испугаться сложностей и как следует проработать материал.</w:t>
                            </w:r>
                          </w:p>
                          <w:p w:rsidR="00560C92" w:rsidRPr="00560C92" w:rsidRDefault="00560C92" w:rsidP="00C15AE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70C0"/>
                                <w:szCs w:val="28"/>
                              </w:rPr>
                            </w:pPr>
                          </w:p>
                          <w:p w:rsidR="00774F12" w:rsidRPr="00774F12" w:rsidRDefault="00774F12" w:rsidP="00774F12">
                            <w:pPr>
                              <w:pStyle w:val="af4"/>
                              <w:numPr>
                                <w:ilvl w:val="0"/>
                                <w:numId w:val="2"/>
                              </w:numPr>
                              <w:ind w:left="0" w:firstLine="36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  <w:t>Добавьте в проект страницу Контакты или Обратная связь. Через эту страницу пользователь должен иметь возможность отправить сообщение, где указать, например, тему, текст, электронную почту и что-то еще. При этом отправленные данные нам пока сохранять негде (привязка к базе данных пока не реализована). Поэтому отправленные данные можно записать в файл или просто вывести в терминал.</w:t>
                            </w:r>
                            <w:bookmarkStart w:id="0" w:name="_GoBack"/>
                            <w:bookmarkEnd w:id="0"/>
                          </w:p>
                          <w:p w:rsidR="00560C92" w:rsidRPr="00560C92" w:rsidRDefault="00560C92" w:rsidP="00560C92">
                            <w:pPr>
                              <w:pStyle w:val="af4"/>
                              <w:rPr>
                                <w:rFonts w:ascii="Times New Roman" w:hAnsi="Times New Roman" w:cs="Times New Roman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:rsidR="00560C92" w:rsidRPr="00560C92" w:rsidRDefault="00560C92" w:rsidP="00560C92">
                            <w:pPr>
                              <w:pStyle w:val="af4"/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560C92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ОБРАТИТЕ ВНИМАНИЕ</w:t>
                            </w:r>
                          </w:p>
                          <w:p w:rsidR="00215311" w:rsidRPr="00215311" w:rsidRDefault="00215311" w:rsidP="0021531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FF0000"/>
                                <w:szCs w:val="28"/>
                              </w:rPr>
                            </w:pPr>
                            <w:r w:rsidRPr="00215311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FF0000"/>
                                <w:szCs w:val="28"/>
                              </w:rPr>
                              <w:t>Освоение материала курса методом «копирование-вставка» – это не самый удачный подход к прохождению курса. Он не дает понимания того, что вы делаете. Поэтому желательно писать свой вариант проекта – давать свои имена переменным, функциям, классам. Обязательно что-то улучшать, дорабатывать, поскольку пример, представленный преподавателем, не является идеальным вариантом выполнения проекта. В нем можно и нужно делать доработки и оптимизацию.</w:t>
                            </w:r>
                          </w:p>
                          <w:p w:rsidR="00560C92" w:rsidRPr="00560C92" w:rsidRDefault="00560C92" w:rsidP="00C15AE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70C0"/>
                                <w:szCs w:val="28"/>
                              </w:rPr>
                            </w:pPr>
                          </w:p>
                          <w:p w:rsidR="00215311" w:rsidRPr="00215311" w:rsidRDefault="00215311" w:rsidP="0021531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278079" w:themeColor="accent6" w:themeShade="BF"/>
                                <w:szCs w:val="28"/>
                              </w:rPr>
                            </w:pPr>
                            <w:r w:rsidRPr="00215311">
                              <w:rPr>
                                <w:rFonts w:ascii="Times New Roman" w:hAnsi="Times New Roman" w:cs="Times New Roman"/>
                                <w:color w:val="278079" w:themeColor="accent6" w:themeShade="BF"/>
                                <w:szCs w:val="28"/>
                              </w:rPr>
                              <w:t>В приведенном примере проекта веб-приложение содержит информацию об авторских курсах по программированию, их расписании и дает возможность записаться на какой-либо курс.</w:t>
                            </w:r>
                          </w:p>
                          <w:p w:rsidR="00215311" w:rsidRPr="00215311" w:rsidRDefault="00215311" w:rsidP="0021531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278079" w:themeColor="accent6" w:themeShade="BF"/>
                                <w:szCs w:val="28"/>
                              </w:rPr>
                            </w:pPr>
                          </w:p>
                          <w:p w:rsidR="00215311" w:rsidRPr="00215311" w:rsidRDefault="00215311" w:rsidP="0021531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278079" w:themeColor="accent6" w:themeShade="BF"/>
                                <w:szCs w:val="28"/>
                              </w:rPr>
                            </w:pPr>
                            <w:r w:rsidRPr="00215311">
                              <w:rPr>
                                <w:rFonts w:ascii="Times New Roman" w:hAnsi="Times New Roman" w:cs="Times New Roman"/>
                                <w:color w:val="278079" w:themeColor="accent6" w:themeShade="BF"/>
                                <w:szCs w:val="28"/>
                              </w:rPr>
                              <w:t>Вы можете реализовать свою идею – кулинарные курсы, курсы по обучению йоге и т.д. Т.е. любая интересная вам предметная область.</w:t>
                            </w:r>
                          </w:p>
                          <w:p w:rsidR="00C15AEB" w:rsidRPr="00687392" w:rsidRDefault="00C15AEB" w:rsidP="00C15AE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17.15pt;margin-top:4.55pt;width:465.85pt;height:74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" fillcolor="white [3201]" strokeweight=".5pt">
                <v:textbox>
                  <w:txbxContent>
                    <w:p w:rsidR="00687392" w:rsidRDefault="00687392" w:rsidP="0068739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87392">
                        <w:rPr>
                          <w:sz w:val="36"/>
                          <w:szCs w:val="36"/>
                        </w:rPr>
                        <w:t xml:space="preserve">Урок </w:t>
                      </w:r>
                      <w:r w:rsidR="00774F12">
                        <w:rPr>
                          <w:sz w:val="36"/>
                          <w:szCs w:val="36"/>
                        </w:rPr>
                        <w:t>2</w:t>
                      </w:r>
                      <w:r w:rsidRPr="00687392">
                        <w:rPr>
                          <w:sz w:val="36"/>
                          <w:szCs w:val="36"/>
                        </w:rPr>
                        <w:t>. Практическое задание</w:t>
                      </w:r>
                    </w:p>
                    <w:p w:rsidR="005C2A28" w:rsidRDefault="005C2A28" w:rsidP="005C2A28">
                      <w:pPr>
                        <w:jc w:val="both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</w:p>
                    <w:p w:rsidR="005C2A28" w:rsidRPr="00EF4666" w:rsidRDefault="005C2A28" w:rsidP="005C2A28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color w:val="00B050"/>
                          <w:szCs w:val="28"/>
                        </w:rPr>
                      </w:pPr>
                      <w:r w:rsidRPr="00EF4666">
                        <w:rPr>
                          <w:rFonts w:ascii="Times New Roman" w:hAnsi="Times New Roman" w:cs="Times New Roman"/>
                          <w:i/>
                          <w:color w:val="00B050"/>
                          <w:szCs w:val="28"/>
                        </w:rPr>
                        <w:t>Практическое задание</w:t>
                      </w:r>
                      <w:r w:rsidR="00D00A52">
                        <w:rPr>
                          <w:rFonts w:ascii="Times New Roman" w:hAnsi="Times New Roman" w:cs="Times New Roman"/>
                          <w:i/>
                          <w:color w:val="00B050"/>
                          <w:szCs w:val="28"/>
                        </w:rPr>
                        <w:t xml:space="preserve"> каждого урока</w:t>
                      </w:r>
                      <w:r w:rsidRPr="00EF4666">
                        <w:rPr>
                          <w:rFonts w:ascii="Times New Roman" w:hAnsi="Times New Roman" w:cs="Times New Roman"/>
                          <w:i/>
                          <w:color w:val="00B050"/>
                          <w:szCs w:val="28"/>
                        </w:rPr>
                        <w:t xml:space="preserve"> нашего курса состоит из трех блоков – обязательные к выполнению задачи, рекомендованные и задачи повышенного уровня сложности, которые выполняются по желанию.</w:t>
                      </w:r>
                    </w:p>
                    <w:p w:rsidR="00C15AEB" w:rsidRDefault="00C15AEB" w:rsidP="00C15AEB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</w:p>
                    <w:p w:rsidR="00687392" w:rsidRDefault="00C15AEB" w:rsidP="00C15AEB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Список заданий</w:t>
                      </w:r>
                      <w:r>
                        <w:rPr>
                          <w:rFonts w:ascii="Times New Roman" w:hAnsi="Times New Roman" w:cs="Times New Roman"/>
                          <w:szCs w:val="28"/>
                          <w:lang w:val="en-US"/>
                        </w:rPr>
                        <w:t>:</w:t>
                      </w:r>
                    </w:p>
                    <w:p w:rsidR="00C15AEB" w:rsidRDefault="00C15AEB" w:rsidP="00C15AEB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  <w:lang w:val="en-US"/>
                        </w:rPr>
                      </w:pPr>
                    </w:p>
                    <w:p w:rsidR="00C15AEB" w:rsidRPr="00560C92" w:rsidRDefault="00C15AEB" w:rsidP="00560C92">
                      <w:pPr>
                        <w:pStyle w:val="af4"/>
                        <w:numPr>
                          <w:ilvl w:val="0"/>
                          <w:numId w:val="2"/>
                        </w:numPr>
                        <w:ind w:left="0" w:firstLine="360"/>
                        <w:jc w:val="both"/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560C92"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</w:rPr>
                        <w:t>Опираясь на представленные материалы – конспект и практический пример, выполните теоретическое и практическое закрепление материала. Постарайтесь осознать все сложные моменты. Не забудьте, что для успешного освоения материала, его необходимо закреплять. Повторите разбор материала еще несколько раз, пересмотрите видео. Вам будет местами легко, а местами очень сложно. Но постарайтесь не испугаться сложностей и как следует проработать материал.</w:t>
                      </w:r>
                    </w:p>
                    <w:p w:rsidR="00560C92" w:rsidRPr="00560C92" w:rsidRDefault="00560C92" w:rsidP="00C15AEB">
                      <w:pPr>
                        <w:jc w:val="both"/>
                        <w:rPr>
                          <w:rFonts w:ascii="Times New Roman" w:hAnsi="Times New Roman" w:cs="Times New Roman"/>
                          <w:b w:val="0"/>
                          <w:i/>
                          <w:color w:val="0070C0"/>
                          <w:szCs w:val="28"/>
                        </w:rPr>
                      </w:pPr>
                    </w:p>
                    <w:p w:rsidR="00774F12" w:rsidRPr="00774F12" w:rsidRDefault="00774F12" w:rsidP="00774F12">
                      <w:pPr>
                        <w:pStyle w:val="af4"/>
                        <w:numPr>
                          <w:ilvl w:val="0"/>
                          <w:numId w:val="2"/>
                        </w:numPr>
                        <w:ind w:left="0" w:firstLine="360"/>
                        <w:jc w:val="both"/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</w:rPr>
                        <w:t>Добавьте в проект страницу Контакты или Обратная связь. Через эту страницу пользователь должен иметь возможность отправить сообщение, где указать, например, тему, текст, электронную почту и что-то еще. При этом отправленные данные нам пока сохранять негде (привязка к базе данных пока не реализована). Поэтому отправленные данные можно записать в файл или просто вывести в терминал.</w:t>
                      </w:r>
                      <w:bookmarkStart w:id="1" w:name="_GoBack"/>
                      <w:bookmarkEnd w:id="1"/>
                    </w:p>
                    <w:p w:rsidR="00560C92" w:rsidRPr="00560C92" w:rsidRDefault="00560C92" w:rsidP="00560C92">
                      <w:pPr>
                        <w:pStyle w:val="af4"/>
                        <w:rPr>
                          <w:rFonts w:ascii="Times New Roman" w:hAnsi="Times New Roman" w:cs="Times New Roman"/>
                          <w:i/>
                          <w:color w:val="0070C0"/>
                          <w:sz w:val="28"/>
                          <w:szCs w:val="28"/>
                        </w:rPr>
                      </w:pPr>
                    </w:p>
                    <w:p w:rsidR="00560C92" w:rsidRPr="00560C92" w:rsidRDefault="00560C92" w:rsidP="00560C92">
                      <w:pPr>
                        <w:pStyle w:val="af4"/>
                        <w:ind w:left="36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2060"/>
                          <w:sz w:val="28"/>
                          <w:szCs w:val="28"/>
                        </w:rPr>
                      </w:pPr>
                      <w:r w:rsidRPr="00560C92">
                        <w:rPr>
                          <w:rFonts w:ascii="Times New Roman" w:hAnsi="Times New Roman" w:cs="Times New Roman"/>
                          <w:b/>
                          <w:color w:val="002060"/>
                          <w:sz w:val="28"/>
                          <w:szCs w:val="28"/>
                        </w:rPr>
                        <w:t>ОБРАТИТЕ ВНИМАНИЕ</w:t>
                      </w:r>
                    </w:p>
                    <w:p w:rsidR="00215311" w:rsidRPr="00215311" w:rsidRDefault="00215311" w:rsidP="00215311">
                      <w:pPr>
                        <w:jc w:val="both"/>
                        <w:rPr>
                          <w:rFonts w:ascii="Times New Roman" w:hAnsi="Times New Roman" w:cs="Times New Roman"/>
                          <w:b w:val="0"/>
                          <w:i/>
                          <w:color w:val="FF0000"/>
                          <w:szCs w:val="28"/>
                        </w:rPr>
                      </w:pPr>
                      <w:r w:rsidRPr="00215311">
                        <w:rPr>
                          <w:rFonts w:ascii="Times New Roman" w:hAnsi="Times New Roman" w:cs="Times New Roman"/>
                          <w:b w:val="0"/>
                          <w:i/>
                          <w:color w:val="FF0000"/>
                          <w:szCs w:val="28"/>
                        </w:rPr>
                        <w:t>Освоение материала курса методом «копирование-вставка» – это не самый удачный подход к прохождению курса. Он не дает понимания того, что вы делаете. Поэтому желательно писать свой вариант проекта – давать свои имена переменным, функциям, классам. Обязательно что-то улучшать, дорабатывать, поскольку пример, представленный преподавателем, не является идеальным вариантом выполнения проекта. В нем можно и нужно делать доработки и оптимизацию.</w:t>
                      </w:r>
                    </w:p>
                    <w:p w:rsidR="00560C92" w:rsidRPr="00560C92" w:rsidRDefault="00560C92" w:rsidP="00C15AEB">
                      <w:pPr>
                        <w:jc w:val="both"/>
                        <w:rPr>
                          <w:rFonts w:ascii="Times New Roman" w:hAnsi="Times New Roman" w:cs="Times New Roman"/>
                          <w:b w:val="0"/>
                          <w:i/>
                          <w:color w:val="0070C0"/>
                          <w:szCs w:val="28"/>
                        </w:rPr>
                      </w:pPr>
                    </w:p>
                    <w:p w:rsidR="00215311" w:rsidRPr="00215311" w:rsidRDefault="00215311" w:rsidP="00215311">
                      <w:pPr>
                        <w:jc w:val="both"/>
                        <w:rPr>
                          <w:rFonts w:ascii="Times New Roman" w:hAnsi="Times New Roman" w:cs="Times New Roman"/>
                          <w:color w:val="278079" w:themeColor="accent6" w:themeShade="BF"/>
                          <w:szCs w:val="28"/>
                        </w:rPr>
                      </w:pPr>
                      <w:r w:rsidRPr="00215311">
                        <w:rPr>
                          <w:rFonts w:ascii="Times New Roman" w:hAnsi="Times New Roman" w:cs="Times New Roman"/>
                          <w:color w:val="278079" w:themeColor="accent6" w:themeShade="BF"/>
                          <w:szCs w:val="28"/>
                        </w:rPr>
                        <w:t>В приведенном примере проекта веб-приложение содержит информацию об авторских курсах по программированию, их расписании и дает возможность записаться на какой-либо курс.</w:t>
                      </w:r>
                    </w:p>
                    <w:p w:rsidR="00215311" w:rsidRPr="00215311" w:rsidRDefault="00215311" w:rsidP="00215311">
                      <w:pPr>
                        <w:jc w:val="both"/>
                        <w:rPr>
                          <w:rFonts w:ascii="Times New Roman" w:hAnsi="Times New Roman" w:cs="Times New Roman"/>
                          <w:color w:val="278079" w:themeColor="accent6" w:themeShade="BF"/>
                          <w:szCs w:val="28"/>
                        </w:rPr>
                      </w:pPr>
                    </w:p>
                    <w:p w:rsidR="00215311" w:rsidRPr="00215311" w:rsidRDefault="00215311" w:rsidP="00215311">
                      <w:pPr>
                        <w:jc w:val="both"/>
                        <w:rPr>
                          <w:rFonts w:ascii="Times New Roman" w:hAnsi="Times New Roman" w:cs="Times New Roman"/>
                          <w:color w:val="278079" w:themeColor="accent6" w:themeShade="BF"/>
                          <w:szCs w:val="28"/>
                        </w:rPr>
                      </w:pPr>
                      <w:r w:rsidRPr="00215311">
                        <w:rPr>
                          <w:rFonts w:ascii="Times New Roman" w:hAnsi="Times New Roman" w:cs="Times New Roman"/>
                          <w:color w:val="278079" w:themeColor="accent6" w:themeShade="BF"/>
                          <w:szCs w:val="28"/>
                        </w:rPr>
                        <w:t>Вы можете реализовать свою идею – кулинарные курсы, курсы по обучению йоге и т.д. Т.е. любая интересная вам предметная область.</w:t>
                      </w:r>
                    </w:p>
                    <w:p w:rsidR="00C15AEB" w:rsidRPr="00687392" w:rsidRDefault="00C15AEB" w:rsidP="00C15AE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02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Прямоугольник 2" descr="цветной прямо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3C483" id="Прямоугольник 2" o:spid="_x0000_s1026" alt="цветной прямоугольник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" fillcolor="#34aba2 [3206]" stroked="f" strokeweight="2pt">
                <w10:wrap anchory="page"/>
              </v:rect>
            </w:pict>
          </mc:Fallback>
        </mc:AlternateContent>
      </w:r>
    </w:p>
    <w:sectPr w:rsidR="0087605E" w:rsidRPr="00D70D02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0A7" w:rsidRDefault="00C800A7">
      <w:r>
        <w:separator/>
      </w:r>
    </w:p>
    <w:p w:rsidR="00C800A7" w:rsidRDefault="00C800A7"/>
  </w:endnote>
  <w:endnote w:type="continuationSeparator" w:id="0">
    <w:p w:rsidR="00C800A7" w:rsidRDefault="00C800A7">
      <w:r>
        <w:continuationSeparator/>
      </w:r>
    </w:p>
    <w:p w:rsidR="00C800A7" w:rsidRDefault="00C800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:rsidR="00DF027C" w:rsidRDefault="00DF027C">
        <w:pPr>
          <w:pStyle w:val="ab"/>
          <w:jc w:val="center"/>
          <w:rPr>
            <w:noProof/>
          </w:rPr>
        </w:pPr>
        <w:r>
          <w:rPr>
            <w:noProof/>
            <w:lang w:bidi="ru-RU"/>
          </w:rPr>
          <w:fldChar w:fldCharType="begin"/>
        </w:r>
        <w:r>
          <w:rPr>
            <w:noProof/>
            <w:lang w:bidi="ru-RU"/>
          </w:rPr>
          <w:instrText xml:space="preserve"> PAGE   \* MERGEFORMAT </w:instrText>
        </w:r>
        <w:r>
          <w:rPr>
            <w:noProof/>
            <w:lang w:bidi="ru-RU"/>
          </w:rPr>
          <w:fldChar w:fldCharType="separate"/>
        </w:r>
        <w:r w:rsidR="00774F12">
          <w:rPr>
            <w:noProof/>
            <w:lang w:bidi="ru-RU"/>
          </w:rPr>
          <w:t>1</w:t>
        </w:r>
        <w:r>
          <w:rPr>
            <w:noProof/>
            <w:lang w:bidi="ru-RU"/>
          </w:rPr>
          <w:fldChar w:fldCharType="end"/>
        </w:r>
      </w:p>
    </w:sdtContent>
  </w:sdt>
  <w:p w:rsidR="00DF027C" w:rsidRDefault="00DF027C">
    <w:pPr>
      <w:pStyle w:val="ab"/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0A7" w:rsidRDefault="00C800A7">
      <w:r>
        <w:separator/>
      </w:r>
    </w:p>
    <w:p w:rsidR="00C800A7" w:rsidRDefault="00C800A7"/>
  </w:footnote>
  <w:footnote w:type="continuationSeparator" w:id="0">
    <w:p w:rsidR="00C800A7" w:rsidRDefault="00C800A7">
      <w:r>
        <w:continuationSeparator/>
      </w:r>
    </w:p>
    <w:p w:rsidR="00C800A7" w:rsidRDefault="00C800A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7E9" w:rsidRDefault="00D077E9" w:rsidP="00D077E9">
    <w:pPr>
      <w:pStyle w:val="a9"/>
      <w:rPr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F38C8"/>
    <w:multiLevelType w:val="hybridMultilevel"/>
    <w:tmpl w:val="24F2C3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A62DD"/>
    <w:multiLevelType w:val="hybridMultilevel"/>
    <w:tmpl w:val="225681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96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15311"/>
    <w:rsid w:val="00243EBC"/>
    <w:rsid w:val="00246A35"/>
    <w:rsid w:val="00284348"/>
    <w:rsid w:val="002F51F5"/>
    <w:rsid w:val="00312137"/>
    <w:rsid w:val="00330359"/>
    <w:rsid w:val="0033762F"/>
    <w:rsid w:val="0035010B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60C92"/>
    <w:rsid w:val="00572102"/>
    <w:rsid w:val="005C2A28"/>
    <w:rsid w:val="005F1BB0"/>
    <w:rsid w:val="00656C4D"/>
    <w:rsid w:val="00687392"/>
    <w:rsid w:val="006E5716"/>
    <w:rsid w:val="007302B3"/>
    <w:rsid w:val="00730733"/>
    <w:rsid w:val="00730E3A"/>
    <w:rsid w:val="00736AAF"/>
    <w:rsid w:val="00765B2A"/>
    <w:rsid w:val="00774F12"/>
    <w:rsid w:val="00783A34"/>
    <w:rsid w:val="007C6B52"/>
    <w:rsid w:val="007D16C5"/>
    <w:rsid w:val="00862FE4"/>
    <w:rsid w:val="0086389A"/>
    <w:rsid w:val="0087605E"/>
    <w:rsid w:val="008B1FEE"/>
    <w:rsid w:val="008C1396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15AEB"/>
    <w:rsid w:val="00C4086D"/>
    <w:rsid w:val="00C800A7"/>
    <w:rsid w:val="00CA1896"/>
    <w:rsid w:val="00CB5B28"/>
    <w:rsid w:val="00CE2D3B"/>
    <w:rsid w:val="00CF5371"/>
    <w:rsid w:val="00D00A52"/>
    <w:rsid w:val="00D0323A"/>
    <w:rsid w:val="00D0559F"/>
    <w:rsid w:val="00D077E9"/>
    <w:rsid w:val="00D07A35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4666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B5917FED-2A4A-4887-9044-BAC4A27F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1">
    <w:name w:val="heading 1"/>
    <w:basedOn w:val="a"/>
    <w:link w:val="10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2">
    <w:name w:val="heading 2"/>
    <w:basedOn w:val="a"/>
    <w:next w:val="a"/>
    <w:link w:val="20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a6">
    <w:name w:val="Название Знак"/>
    <w:basedOn w:val="a0"/>
    <w:link w:val="a5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7">
    <w:name w:val="Subtitle"/>
    <w:basedOn w:val="a"/>
    <w:link w:val="a8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8">
    <w:name w:val="Подзаголовок Знак"/>
    <w:basedOn w:val="a0"/>
    <w:link w:val="a7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10">
    <w:name w:val="Заголовок 1 Знак"/>
    <w:basedOn w:val="a0"/>
    <w:link w:val="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"/>
    <w:link w:val="aa"/>
    <w:uiPriority w:val="8"/>
    <w:unhideWhenUsed/>
    <w:rsid w:val="005037F0"/>
  </w:style>
  <w:style w:type="character" w:customStyle="1" w:styleId="aa">
    <w:name w:val="Верхний колонтитул Знак"/>
    <w:basedOn w:val="a0"/>
    <w:link w:val="a9"/>
    <w:uiPriority w:val="8"/>
    <w:rsid w:val="0093335D"/>
  </w:style>
  <w:style w:type="paragraph" w:styleId="ab">
    <w:name w:val="footer"/>
    <w:basedOn w:val="a"/>
    <w:link w:val="ac"/>
    <w:uiPriority w:val="99"/>
    <w:unhideWhenUsed/>
    <w:rsid w:val="005037F0"/>
  </w:style>
  <w:style w:type="character" w:customStyle="1" w:styleId="ac">
    <w:name w:val="Нижний колонтитул Знак"/>
    <w:basedOn w:val="a0"/>
    <w:link w:val="ab"/>
    <w:uiPriority w:val="99"/>
    <w:rsid w:val="005037F0"/>
    <w:rPr>
      <w:sz w:val="24"/>
      <w:szCs w:val="24"/>
    </w:rPr>
  </w:style>
  <w:style w:type="paragraph" w:customStyle="1" w:styleId="ad">
    <w:name w:val="Имя"/>
    <w:basedOn w:val="a"/>
    <w:uiPriority w:val="3"/>
    <w:qFormat/>
    <w:rsid w:val="00B231E5"/>
    <w:pPr>
      <w:spacing w:line="240" w:lineRule="auto"/>
      <w:jc w:val="right"/>
    </w:pPr>
  </w:style>
  <w:style w:type="character" w:customStyle="1" w:styleId="20">
    <w:name w:val="Заголовок 2 Знак"/>
    <w:basedOn w:val="a0"/>
    <w:link w:val="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ae">
    <w:name w:val="Table Grid"/>
    <w:basedOn w:val="a1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unhideWhenUsed/>
    <w:rsid w:val="00D86945"/>
    <w:rPr>
      <w:color w:val="808080"/>
    </w:rPr>
  </w:style>
  <w:style w:type="paragraph" w:customStyle="1" w:styleId="af0">
    <w:name w:val="Содержимое"/>
    <w:basedOn w:val="a"/>
    <w:link w:val="af1"/>
    <w:qFormat/>
    <w:rsid w:val="00DF027C"/>
    <w:rPr>
      <w:b w:val="0"/>
    </w:rPr>
  </w:style>
  <w:style w:type="paragraph" w:customStyle="1" w:styleId="af2">
    <w:name w:val="Выделенный текст"/>
    <w:basedOn w:val="a"/>
    <w:link w:val="af3"/>
    <w:qFormat/>
    <w:rsid w:val="00DF027C"/>
  </w:style>
  <w:style w:type="character" w:customStyle="1" w:styleId="af1">
    <w:name w:val="Содержимое (знак)"/>
    <w:basedOn w:val="a0"/>
    <w:link w:val="af0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af3">
    <w:name w:val="Выделенный текст (знак)"/>
    <w:basedOn w:val="a0"/>
    <w:link w:val="af2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af4">
    <w:name w:val="List Paragraph"/>
    <w:basedOn w:val="a"/>
    <w:uiPriority w:val="34"/>
    <w:qFormat/>
    <w:rsid w:val="00C15AEB"/>
    <w:pPr>
      <w:spacing w:after="160" w:line="259" w:lineRule="auto"/>
      <w:ind w:left="720"/>
      <w:contextualSpacing/>
    </w:pPr>
    <w:rPr>
      <w:rFonts w:eastAsiaTheme="minorHAnsi"/>
      <w:b w:val="0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76;&#1084;&#1080;&#1085;&#1080;&#1089;&#1090;&#1088;&#1072;&#1090;&#1086;&#1088;\AppData\Roaming\Microsoft\&#1064;&#1072;&#1073;&#1083;&#1086;&#1085;&#1099;\&#1054;&#1090;&#1095;&#1077;&#1090;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Отчет </Template>
  <TotalTime>24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keywords/>
  <cp:lastModifiedBy>1</cp:lastModifiedBy>
  <cp:revision>8</cp:revision>
  <cp:lastPrinted>2006-08-01T17:47:00Z</cp:lastPrinted>
  <dcterms:created xsi:type="dcterms:W3CDTF">2021-05-27T08:09:00Z</dcterms:created>
  <dcterms:modified xsi:type="dcterms:W3CDTF">2021-06-01T11:12:00Z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