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8C99" w14:textId="77777777" w:rsidR="003B57B0" w:rsidRDefault="00000000">
      <w:pPr>
        <w:spacing w:after="48"/>
        <w:jc w:val="center"/>
      </w:pPr>
      <w:r>
        <w:rPr>
          <w:b/>
          <w:bCs/>
          <w:color w:val="1F3864"/>
          <w:sz w:val="42"/>
          <w:szCs w:val="42"/>
        </w:rPr>
        <w:t>PRASANNA KUMAR</w:t>
      </w:r>
    </w:p>
    <w:p w14:paraId="7B668AD7" w14:textId="734BE43C" w:rsidR="003B57B0" w:rsidRDefault="00000000">
      <w:pPr>
        <w:spacing w:after="30"/>
        <w:jc w:val="center"/>
      </w:pPr>
      <w:r>
        <w:rPr>
          <w:color w:val="555555"/>
          <w:sz w:val="18"/>
          <w:szCs w:val="18"/>
        </w:rPr>
        <w:t>Bangalore, Karnataka | prasannak4941@gmail.com | +91 8217694677</w:t>
      </w:r>
    </w:p>
    <w:p w14:paraId="27E96254" w14:textId="1223120A" w:rsidR="003B57B0" w:rsidRDefault="00000000">
      <w:pPr>
        <w:spacing w:after="100"/>
        <w:jc w:val="center"/>
      </w:pPr>
      <w:r>
        <w:rPr>
          <w:color w:val="555555"/>
          <w:sz w:val="18"/>
          <w:szCs w:val="18"/>
        </w:rPr>
        <w:t>linkedin.com/in/d-prasanna-kumar-nadagouda-54698b2a0 | github.com/prasannakumar9i | prasannakumar9i.github.io</w:t>
      </w:r>
    </w:p>
    <w:p w14:paraId="3F6DECAF" w14:textId="77777777" w:rsidR="003B57B0" w:rsidRDefault="00000000">
      <w:pPr>
        <w:pBdr>
          <w:bottom w:val="single" w:sz="10" w:space="4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771DC9F1" w14:textId="18F2601E" w:rsidR="003B57B0" w:rsidRDefault="00000000">
      <w:pPr>
        <w:spacing w:before="60" w:after="60"/>
      </w:pPr>
      <w:r>
        <w:t>Computer Science Engineering student (2022–2026) specialising in Artificial Intelligence, Machine Learning, Generative AI, and Data Science. Built two production-grade AI systems: a Multimodal EV AI Diagnostic Platform (LLMs, RAG, Computer Vision, Agentic AI) and a Deep Learning Deepfake Detection system (CNN, Vision</w:t>
      </w:r>
      <w:r w:rsidR="000F2EC5">
        <w:t>,</w:t>
      </w:r>
      <w:r>
        <w:t xml:space="preserve"> Transformer, FastAPI). Skilled in Python, RAG, Prompt Engineering, Embeddings, Semantic Search, Vector Databases, Conversational AI, Agentic AI, and full-stack AI deployment. Completed Deloitte Data Analytics Job Simulation (Forage) and an AI/ML internship at Vision</w:t>
      </w:r>
      <w:r w:rsidR="000F2EC5">
        <w:t xml:space="preserve"> </w:t>
      </w:r>
      <w:r>
        <w:t>Astraa EV Academy. Seeking internships and entry-level roles in Data Science, AI/ML Engineering, Generative AI, Agentic AI, and Data Analysis.</w:t>
      </w:r>
    </w:p>
    <w:p w14:paraId="4CD9109F" w14:textId="77777777" w:rsidR="003B57B0" w:rsidRDefault="00000000">
      <w:pPr>
        <w:pBdr>
          <w:bottom w:val="single" w:sz="10" w:space="4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3E5F7728" w14:textId="16EE0105" w:rsidR="003B57B0" w:rsidRDefault="00000000">
      <w:pPr>
        <w:tabs>
          <w:tab w:val="right" w:pos="9360"/>
        </w:tabs>
        <w:spacing w:before="110" w:after="44"/>
      </w:pPr>
      <w:r>
        <w:rPr>
          <w:b/>
          <w:bCs/>
          <w:color w:val="111111"/>
          <w:sz w:val="21"/>
          <w:szCs w:val="21"/>
        </w:rPr>
        <w:t>AI/ML Data Science Intern</w:t>
      </w:r>
      <w:r>
        <w:rPr>
          <w:color w:val="555555"/>
        </w:rPr>
        <w:t xml:space="preserve"> | Vision</w:t>
      </w:r>
      <w:r w:rsidR="000F2EC5">
        <w:rPr>
          <w:color w:val="555555"/>
        </w:rPr>
        <w:t xml:space="preserve"> </w:t>
      </w:r>
      <w:r>
        <w:rPr>
          <w:color w:val="555555"/>
        </w:rPr>
        <w:t>Astraa EV Academy, Bangalore</w:t>
      </w:r>
      <w:r>
        <w:rPr>
          <w:i/>
          <w:iCs/>
          <w:color w:val="777777"/>
        </w:rPr>
        <w:tab/>
        <w:t>Feb 2026 – May 2026</w:t>
      </w:r>
    </w:p>
    <w:p w14:paraId="05661E72" w14:textId="31D2E21B" w:rsidR="007740D0" w:rsidRDefault="007740D0" w:rsidP="007740D0">
      <w:pPr>
        <w:pStyle w:val="ListParagraph"/>
        <w:numPr>
          <w:ilvl w:val="0"/>
          <w:numId w:val="2"/>
        </w:numPr>
        <w:spacing w:before="44" w:after="44"/>
      </w:pPr>
      <w:r>
        <w:t>Applied machine learning and data science to real-world EV telemetry datasets across a 3-month structured internship programme at Vision Astraa EV Academy.</w:t>
      </w:r>
    </w:p>
    <w:p w14:paraId="7AC74A30" w14:textId="77777777" w:rsidR="003B57B0" w:rsidRDefault="00000000">
      <w:pPr>
        <w:pStyle w:val="ListParagraph"/>
        <w:numPr>
          <w:ilvl w:val="0"/>
          <w:numId w:val="2"/>
        </w:numPr>
        <w:spacing w:before="44" w:after="44"/>
      </w:pPr>
      <w:r>
        <w:t>Performed exploratory data analysis (EDA), data preprocessing, data cleaning, data wrangling, and feature engineering on structured EV telemetry data using Python, Pandas, and NumPy.</w:t>
      </w:r>
    </w:p>
    <w:p w14:paraId="51EEC3F1" w14:textId="77777777" w:rsidR="007740D0" w:rsidRDefault="007740D0" w:rsidP="007740D0">
      <w:pPr>
        <w:pStyle w:val="ListParagraph"/>
        <w:numPr>
          <w:ilvl w:val="0"/>
          <w:numId w:val="2"/>
        </w:numPr>
        <w:spacing w:before="44" w:after="44"/>
      </w:pPr>
      <w:r>
        <w:t>Built and evaluated predictive models (regression, classification) using Scikit-learn; applied model training, model evaluation, and hyperparameter tuning to improve prediction accuracy.</w:t>
      </w:r>
    </w:p>
    <w:p w14:paraId="2E0D55A3" w14:textId="77777777" w:rsidR="003B57B0" w:rsidRDefault="00000000">
      <w:pPr>
        <w:pStyle w:val="ListParagraph"/>
        <w:numPr>
          <w:ilvl w:val="0"/>
          <w:numId w:val="2"/>
        </w:numPr>
        <w:spacing w:before="44" w:after="44"/>
      </w:pPr>
      <w:r>
        <w:t>Created data visualization reports and dashboards using Power BI and Matplotlib to communicate statistical analysis and insights to engineering stakeholders.</w:t>
      </w:r>
    </w:p>
    <w:p w14:paraId="509B2462" w14:textId="77777777" w:rsidR="003B57B0" w:rsidRDefault="00000000">
      <w:pPr>
        <w:pStyle w:val="ListParagraph"/>
        <w:numPr>
          <w:ilvl w:val="0"/>
          <w:numId w:val="2"/>
        </w:numPr>
        <w:spacing w:before="44" w:after="44"/>
      </w:pPr>
      <w:r>
        <w:t>Contributed to data pipeline and ETL workflows for automated data ingestion; produced KPI reporting and business intelligence summaries for EV analytics.</w:t>
      </w:r>
    </w:p>
    <w:p w14:paraId="6ACF9918" w14:textId="77777777" w:rsidR="003B57B0" w:rsidRDefault="00000000">
      <w:pPr>
        <w:pBdr>
          <w:bottom w:val="single" w:sz="10" w:space="4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TECHNICAL SKILLS</w:t>
      </w:r>
    </w:p>
    <w:p w14:paraId="39311139" w14:textId="77777777" w:rsidR="003B57B0" w:rsidRDefault="00000000">
      <w:pPr>
        <w:spacing w:before="48" w:after="48"/>
      </w:pPr>
      <w:r>
        <w:rPr>
          <w:b/>
          <w:bCs/>
          <w:color w:val="111111"/>
        </w:rPr>
        <w:t xml:space="preserve">Programming Languages: </w:t>
      </w:r>
      <w:r>
        <w:t>Python, SQL, HTML, CSS, JavaScript</w:t>
      </w:r>
    </w:p>
    <w:p w14:paraId="2A6E99F1" w14:textId="77777777" w:rsidR="003B57B0" w:rsidRDefault="00000000">
      <w:pPr>
        <w:spacing w:before="48" w:after="48"/>
      </w:pPr>
      <w:r>
        <w:rPr>
          <w:b/>
          <w:bCs/>
          <w:color w:val="111111"/>
        </w:rPr>
        <w:t xml:space="preserve">AI &amp; Machine Learning: </w:t>
      </w:r>
      <w:r>
        <w:t>Machine Learning, Deep Learning, Neural Networks, Generative AI, Large Language Models (LLMs), Retrieval-Augmented Generation (RAG), Prompt Engineering, Embeddings, Semantic Search, NLP, Computer Vision, Conversational AI, Agentic AI, AI Agents, Multi-Agent Systems, Tool Use, Function Calling, Workflow Automation, Fine-Tuning, Transfer Learning, Model Training, Model Deployment, Inference</w:t>
      </w:r>
    </w:p>
    <w:p w14:paraId="5EFCA7D4" w14:textId="77777777" w:rsidR="004200E9" w:rsidRDefault="00000000">
      <w:pPr>
        <w:spacing w:before="48" w:after="48"/>
      </w:pPr>
      <w:r>
        <w:rPr>
          <w:b/>
          <w:bCs/>
          <w:color w:val="111111"/>
        </w:rPr>
        <w:t xml:space="preserve">GenAI &amp; LLM Stack: </w:t>
      </w:r>
      <w:r>
        <w:t xml:space="preserve">Ollama, Phi-3, LLaVA, Vector Databases, FAISS, Sentence-Transformers, Multimodal AI, </w:t>
      </w:r>
    </w:p>
    <w:p w14:paraId="70146B0B" w14:textId="04E84DC8" w:rsidR="003B57B0" w:rsidRDefault="00000000">
      <w:pPr>
        <w:spacing w:before="48" w:after="48"/>
      </w:pPr>
      <w:r>
        <w:t>AI Orchestration</w:t>
      </w:r>
    </w:p>
    <w:p w14:paraId="5A5B838C" w14:textId="1F145850" w:rsidR="003B57B0" w:rsidRDefault="00000000">
      <w:pPr>
        <w:spacing w:before="48" w:after="48"/>
      </w:pPr>
      <w:r>
        <w:rPr>
          <w:b/>
          <w:bCs/>
          <w:color w:val="111111"/>
        </w:rPr>
        <w:t xml:space="preserve">Frameworks &amp; Libraries: </w:t>
      </w:r>
      <w:r>
        <w:t>Flask, FastAPI, REST API, Scikit-learn, Pandas, NumPy, OpenCV, Matplotlib, Seaborn, (ViT)</w:t>
      </w:r>
    </w:p>
    <w:p w14:paraId="03D28A20" w14:textId="77777777" w:rsidR="003B57B0" w:rsidRDefault="00000000">
      <w:pPr>
        <w:spacing w:before="48" w:after="48"/>
      </w:pPr>
      <w:r>
        <w:rPr>
          <w:b/>
          <w:bCs/>
          <w:color w:val="111111"/>
        </w:rPr>
        <w:t xml:space="preserve">Development Tools: </w:t>
      </w:r>
      <w:r>
        <w:t>Git, GitHub, Jupyter Notebook, Google Colab, VS Code, Conda</w:t>
      </w:r>
    </w:p>
    <w:p w14:paraId="3F098F31" w14:textId="1E228DFB" w:rsidR="003B57B0" w:rsidRDefault="00000000">
      <w:pPr>
        <w:spacing w:before="48" w:after="48"/>
      </w:pPr>
      <w:r>
        <w:rPr>
          <w:b/>
          <w:bCs/>
          <w:color w:val="111111"/>
        </w:rPr>
        <w:t xml:space="preserve">Data &amp; Analytics: </w:t>
      </w:r>
      <w:r>
        <w:t>EDA, Data Cleaning, Data Wrangling, Feature Engineering,Statistics, Predictive Analytics, ETL, Data Pipeline, Business Intelligence, KPI Reporting, Dashboard Development, Data Visualization, Data Storytelling, Power BI</w:t>
      </w:r>
    </w:p>
    <w:p w14:paraId="6CC73306" w14:textId="77777777" w:rsidR="003B57B0" w:rsidRDefault="00000000">
      <w:pPr>
        <w:pBdr>
          <w:bottom w:val="single" w:sz="10" w:space="4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PROJECTS</w:t>
      </w:r>
    </w:p>
    <w:p w14:paraId="30FD606C" w14:textId="5018BABE" w:rsidR="003B57B0" w:rsidRDefault="00000000">
      <w:pPr>
        <w:spacing w:before="110" w:after="44"/>
      </w:pPr>
      <w:r>
        <w:rPr>
          <w:b/>
          <w:bCs/>
          <w:color w:val="111111"/>
          <w:sz w:val="21"/>
          <w:szCs w:val="21"/>
        </w:rPr>
        <w:t>EV AI Diagnostic Platform — Multimodal AI Copilot</w:t>
      </w:r>
      <w:r>
        <w:rPr>
          <w:i/>
          <w:iCs/>
          <w:color w:val="555555"/>
          <w:sz w:val="18"/>
          <w:szCs w:val="18"/>
        </w:rPr>
        <w:t xml:space="preserve"> | Python, Flask, Ollama, Phi-3, LLaVA, FAISS, Sentence-Transformers, OpenCV</w:t>
      </w:r>
    </w:p>
    <w:p w14:paraId="5F1F2A44" w14:textId="77777777" w:rsidR="007740D0" w:rsidRDefault="007740D0" w:rsidP="007740D0">
      <w:pPr>
        <w:pStyle w:val="ListParagraph"/>
        <w:numPr>
          <w:ilvl w:val="0"/>
          <w:numId w:val="2"/>
        </w:numPr>
        <w:spacing w:before="44" w:after="44"/>
      </w:pPr>
      <w:r>
        <w:t>Designed and deployed a production-grade Multimodal AI Diagnostic Copilot integrating Large Language Models (LLMs), Retrieval-Augmented Generation (RAG), Computer Vision, Telemetry Analytics, and Conversational AI — capable of answering EV engineering queries across 5+ diagnostic domains (battery, charging, range, thermal, performance).</w:t>
      </w:r>
    </w:p>
    <w:p w14:paraId="671EF979" w14:textId="77777777" w:rsidR="003B57B0" w:rsidRDefault="00000000">
      <w:pPr>
        <w:pStyle w:val="ListParagraph"/>
        <w:numPr>
          <w:ilvl w:val="0"/>
          <w:numId w:val="2"/>
        </w:numPr>
        <w:spacing w:before="44" w:after="44"/>
      </w:pPr>
      <w:r>
        <w:t>Built embeddings and semantic search pipelines using FAISS, Sentence-Transformers, and Vector Databases for context-aware EV knowledge retrieval and accurate question answering over technical manuals.</w:t>
      </w:r>
    </w:p>
    <w:p w14:paraId="2A558F38" w14:textId="77777777" w:rsidR="003B57B0" w:rsidRDefault="00000000">
      <w:pPr>
        <w:pStyle w:val="ListParagraph"/>
        <w:numPr>
          <w:ilvl w:val="0"/>
          <w:numId w:val="2"/>
        </w:numPr>
        <w:spacing w:before="44" w:after="44"/>
      </w:pPr>
      <w:r>
        <w:t>Integrated Phi-3 and LLaVA Vision-Language Models with Prompt Engineering and AI Orchestration to enable multimodal reasoning, image analysis, and Agentic AI workflows with tool use and function calling patterns.</w:t>
      </w:r>
    </w:p>
    <w:p w14:paraId="7B83B0FA" w14:textId="77777777" w:rsidR="000F2EC5" w:rsidRDefault="00000000" w:rsidP="000F2EC5">
      <w:pPr>
        <w:pStyle w:val="ListParagraph"/>
        <w:numPr>
          <w:ilvl w:val="0"/>
          <w:numId w:val="2"/>
        </w:numPr>
        <w:spacing w:before="44" w:after="44"/>
      </w:pPr>
      <w:r>
        <w:t>Designed modular workflow automation pipelines: battery diagnostics, telemetry interpretation, charging analysis, range prediction, and engineering calculations — demonstrating multi-agent and AI agent architecture.</w:t>
      </w:r>
    </w:p>
    <w:p w14:paraId="2F10A8A8" w14:textId="6B60CC1F" w:rsidR="003B57B0" w:rsidRDefault="00000000" w:rsidP="000F2EC5">
      <w:pPr>
        <w:pStyle w:val="ListParagraph"/>
        <w:numPr>
          <w:ilvl w:val="0"/>
          <w:numId w:val="2"/>
        </w:numPr>
        <w:spacing w:before="44" w:after="44"/>
      </w:pPr>
      <w:r>
        <w:lastRenderedPageBreak/>
        <w:t>Deployed Flask-based REST API with multimodal chat interface (text + image), scalable model inference, and GitHub deployment — evolved from RAG chatbot to a complete Agentic AI Copilot.</w:t>
      </w:r>
    </w:p>
    <w:p w14:paraId="0711722B" w14:textId="77777777" w:rsidR="000F2EC5" w:rsidRDefault="000F2EC5" w:rsidP="000F2EC5"/>
    <w:p w14:paraId="330D090F" w14:textId="01B9B716" w:rsidR="003B57B0" w:rsidRDefault="00000000" w:rsidP="000F2EC5">
      <w:r>
        <w:rPr>
          <w:b/>
          <w:bCs/>
          <w:color w:val="111111"/>
          <w:sz w:val="21"/>
          <w:szCs w:val="21"/>
        </w:rPr>
        <w:t>Deepfake Detection System</w:t>
      </w:r>
      <w:r>
        <w:rPr>
          <w:i/>
          <w:iCs/>
          <w:color w:val="555555"/>
          <w:sz w:val="18"/>
          <w:szCs w:val="18"/>
        </w:rPr>
        <w:t xml:space="preserve"> | Python, FastAPI, Deep Learning, CNN, Vision Transformer (ViT), OpenCV, Xception, timm</w:t>
      </w:r>
    </w:p>
    <w:p w14:paraId="16214DE2" w14:textId="77777777" w:rsidR="003B57B0" w:rsidRDefault="00000000">
      <w:pPr>
        <w:pStyle w:val="ListParagraph"/>
        <w:numPr>
          <w:ilvl w:val="0"/>
          <w:numId w:val="2"/>
        </w:numPr>
        <w:spacing w:before="44" w:after="44"/>
      </w:pPr>
      <w:r>
        <w:t>Built an end-to-end deep learning pipeline for deepfake video detection using a hybrid CNN + Vision Transformer (ViT) neural network architecture — demonstrating expertise in model training, transfer learning, and fine-tuning.</w:t>
      </w:r>
    </w:p>
    <w:p w14:paraId="16B58AE1" w14:textId="38B7AD43" w:rsidR="003B57B0" w:rsidRDefault="00000000">
      <w:pPr>
        <w:pStyle w:val="ListParagraph"/>
        <w:numPr>
          <w:ilvl w:val="0"/>
          <w:numId w:val="2"/>
        </w:numPr>
        <w:spacing w:before="44" w:after="44"/>
      </w:pPr>
      <w:r>
        <w:t>Implemented automated face extraction and data pipeline from video frames using OpenCV with 80/20 train/test splits across four datasets: Actors, Deepfakes, FaceSwap, and DeepFake</w:t>
      </w:r>
      <w:r w:rsidR="000F2EC5">
        <w:t xml:space="preserve"> </w:t>
      </w:r>
      <w:r>
        <w:t>Detection.</w:t>
      </w:r>
    </w:p>
    <w:p w14:paraId="4D9DA0EB" w14:textId="6E10ACCF" w:rsidR="003B57B0" w:rsidRDefault="00000000">
      <w:pPr>
        <w:pStyle w:val="ListParagraph"/>
        <w:numPr>
          <w:ilvl w:val="0"/>
          <w:numId w:val="2"/>
        </w:numPr>
        <w:spacing w:before="44" w:after="44"/>
      </w:pPr>
      <w:r>
        <w:t>Trained DeepfakeDetector_v2 using Xception CNN backbone and ViT-Tiny (patch16-224); applied transfer learning, classification, and model evaluation metrics for robust binary classification of manipulated faces.</w:t>
      </w:r>
    </w:p>
    <w:p w14:paraId="333346A4" w14:textId="77777777" w:rsidR="003B57B0" w:rsidRDefault="00000000">
      <w:pPr>
        <w:pStyle w:val="ListParagraph"/>
        <w:numPr>
          <w:ilvl w:val="0"/>
          <w:numId w:val="2"/>
        </w:numPr>
        <w:spacing w:before="44" w:after="44"/>
      </w:pPr>
      <w:r>
        <w:t>Deployed a FastAPI web application with JWT authentication, video upload, inference endpoint, and real-time deepfake detection results — demonstrating full model deployment practices.</w:t>
      </w:r>
    </w:p>
    <w:p w14:paraId="5129D14D" w14:textId="77777777" w:rsidR="003B57B0" w:rsidRDefault="00000000">
      <w:pPr>
        <w:pStyle w:val="ListParagraph"/>
        <w:numPr>
          <w:ilvl w:val="0"/>
          <w:numId w:val="2"/>
        </w:numPr>
        <w:spacing w:before="44" w:after="44"/>
      </w:pPr>
      <w:r>
        <w:t>Designed modular CLI structure (extract → train → test → start) with conda environment management; implemented statistical analysis and model evaluation for performance benchmarking.</w:t>
      </w:r>
    </w:p>
    <w:p w14:paraId="4C4F5B00" w14:textId="77777777" w:rsidR="003B57B0" w:rsidRDefault="00000000">
      <w:pPr>
        <w:pBdr>
          <w:bottom w:val="single" w:sz="10" w:space="4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EDUCATION</w:t>
      </w:r>
    </w:p>
    <w:p w14:paraId="1B62FBA6" w14:textId="69A71CCB" w:rsidR="003B57B0" w:rsidRDefault="00000000">
      <w:pPr>
        <w:tabs>
          <w:tab w:val="right" w:pos="9360"/>
        </w:tabs>
        <w:spacing w:before="80" w:after="24"/>
      </w:pPr>
      <w:r>
        <w:rPr>
          <w:b/>
          <w:bCs/>
          <w:color w:val="111111"/>
        </w:rPr>
        <w:t>Bachelor of Engineering – Computer Science</w:t>
      </w:r>
      <w:r>
        <w:rPr>
          <w:i/>
          <w:iCs/>
          <w:color w:val="777777"/>
        </w:rPr>
        <w:tab/>
        <w:t>2022 – 2026</w:t>
      </w:r>
    </w:p>
    <w:p w14:paraId="3F5CD151" w14:textId="2EB2B2B6" w:rsidR="003B57B0" w:rsidRDefault="00000000">
      <w:pPr>
        <w:spacing w:after="50"/>
      </w:pPr>
      <w:r>
        <w:rPr>
          <w:color w:val="555555"/>
          <w:sz w:val="19"/>
          <w:szCs w:val="19"/>
        </w:rPr>
        <w:t>HKBK College of Engineering, Bangalore | Visvesvaraya Technological University (VTU)</w:t>
      </w:r>
    </w:p>
    <w:p w14:paraId="66D6EB3D" w14:textId="77777777" w:rsidR="003B57B0" w:rsidRDefault="00000000">
      <w:pPr>
        <w:tabs>
          <w:tab w:val="right" w:pos="9360"/>
        </w:tabs>
        <w:spacing w:before="80" w:after="24"/>
      </w:pPr>
      <w:r>
        <w:rPr>
          <w:b/>
          <w:bCs/>
          <w:color w:val="111111"/>
        </w:rPr>
        <w:t>Pre-University Science (PCMB)</w:t>
      </w:r>
      <w:r>
        <w:rPr>
          <w:i/>
          <w:iCs/>
          <w:color w:val="777777"/>
        </w:rPr>
        <w:tab/>
        <w:t>2019 – 2021</w:t>
      </w:r>
    </w:p>
    <w:p w14:paraId="5E0B62B1" w14:textId="45B9712A" w:rsidR="003B57B0" w:rsidRDefault="00000000">
      <w:pPr>
        <w:spacing w:after="50"/>
      </w:pPr>
      <w:r>
        <w:rPr>
          <w:color w:val="555555"/>
          <w:sz w:val="19"/>
          <w:szCs w:val="19"/>
        </w:rPr>
        <w:t xml:space="preserve">Infant </w:t>
      </w:r>
      <w:r w:rsidR="002A62C1">
        <w:rPr>
          <w:color w:val="555555"/>
          <w:sz w:val="19"/>
          <w:szCs w:val="19"/>
        </w:rPr>
        <w:t xml:space="preserve">Jesus </w:t>
      </w:r>
      <w:r>
        <w:rPr>
          <w:color w:val="555555"/>
          <w:sz w:val="19"/>
          <w:szCs w:val="19"/>
        </w:rPr>
        <w:t>PU College, Raichur, Karnataka</w:t>
      </w:r>
    </w:p>
    <w:p w14:paraId="75D610D7" w14:textId="77777777" w:rsidR="003B57B0" w:rsidRDefault="00000000">
      <w:pPr>
        <w:pBdr>
          <w:bottom w:val="single" w:sz="10" w:space="4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CERTIFICATIONS &amp; TRAINING</w:t>
      </w:r>
    </w:p>
    <w:p w14:paraId="30510191" w14:textId="50B0096F" w:rsidR="003B57B0" w:rsidRDefault="00000000">
      <w:pPr>
        <w:tabs>
          <w:tab w:val="right" w:pos="9360"/>
        </w:tabs>
        <w:spacing w:before="64" w:after="32"/>
      </w:pPr>
      <w:r>
        <w:rPr>
          <w:b/>
          <w:bCs/>
          <w:color w:val="111111"/>
        </w:rPr>
        <w:t>Data Analytics Job Simulation</w:t>
      </w:r>
      <w:r>
        <w:rPr>
          <w:color w:val="555555"/>
        </w:rPr>
        <w:t xml:space="preserve"> — Deloitte Australia (via Forage)</w:t>
      </w:r>
      <w:r>
        <w:rPr>
          <w:i/>
          <w:iCs/>
          <w:color w:val="777777"/>
        </w:rPr>
        <w:tab/>
        <w:t>July 2025</w:t>
      </w:r>
    </w:p>
    <w:p w14:paraId="2EB5DC16" w14:textId="299648E6" w:rsidR="003B57B0" w:rsidRDefault="00000000">
      <w:pPr>
        <w:spacing w:before="24" w:after="24"/>
        <w:ind w:left="360"/>
      </w:pPr>
      <w:r>
        <w:rPr>
          <w:i/>
          <w:iCs/>
          <w:color w:val="555555"/>
          <w:sz w:val="19"/>
          <w:szCs w:val="19"/>
        </w:rPr>
        <w:t>↳ Completed practical tasks in Data Analysis, Statistical Analysis, Data Visualization, and Forensic Technology in a simulated Deloitte consulting environment.</w:t>
      </w:r>
    </w:p>
    <w:p w14:paraId="11C90B9E" w14:textId="6FD06A98" w:rsidR="003B57B0" w:rsidRDefault="00000000">
      <w:pPr>
        <w:spacing w:before="24" w:after="24"/>
        <w:ind w:left="360"/>
      </w:pPr>
      <w:r>
        <w:rPr>
          <w:i/>
          <w:iCs/>
          <w:color w:val="555555"/>
          <w:sz w:val="19"/>
          <w:szCs w:val="19"/>
        </w:rPr>
        <w:t>↳ Applied data storytelling, reporting, and business intelligence skills to real-world analytical scenarios.</w:t>
      </w:r>
    </w:p>
    <w:p w14:paraId="68CF54C8" w14:textId="60AAD049" w:rsidR="003B57B0" w:rsidRDefault="00000000">
      <w:pPr>
        <w:spacing w:after="48"/>
        <w:ind w:left="360"/>
      </w:pPr>
      <w:r>
        <w:rPr>
          <w:color w:val="777777"/>
          <w:sz w:val="18"/>
          <w:szCs w:val="18"/>
        </w:rPr>
        <w:t>Verification ID: 2nSaJiBFM5jsRZDLN | Issued by Forage</w:t>
      </w:r>
    </w:p>
    <w:p w14:paraId="74F4792F" w14:textId="255E1227" w:rsidR="003B57B0" w:rsidRDefault="00000000">
      <w:pPr>
        <w:tabs>
          <w:tab w:val="right" w:pos="9360"/>
        </w:tabs>
        <w:spacing w:before="64" w:after="32"/>
      </w:pPr>
      <w:r>
        <w:rPr>
          <w:b/>
          <w:bCs/>
          <w:color w:val="111111"/>
        </w:rPr>
        <w:t>AI/ML for EV — Internship Completion</w:t>
      </w:r>
      <w:r>
        <w:rPr>
          <w:color w:val="555555"/>
        </w:rPr>
        <w:t xml:space="preserve"> — Vision</w:t>
      </w:r>
      <w:r w:rsidR="000F2EC5">
        <w:rPr>
          <w:color w:val="555555"/>
        </w:rPr>
        <w:t xml:space="preserve"> </w:t>
      </w:r>
      <w:r>
        <w:rPr>
          <w:color w:val="555555"/>
        </w:rPr>
        <w:t>Astraa EV Academy (VTU Affiliated)</w:t>
      </w:r>
      <w:r>
        <w:rPr>
          <w:i/>
          <w:iCs/>
          <w:color w:val="777777"/>
        </w:rPr>
        <w:tab/>
        <w:t>Feb – May 2026</w:t>
      </w:r>
    </w:p>
    <w:p w14:paraId="61D9FBEE" w14:textId="165902E3" w:rsidR="003B57B0" w:rsidRDefault="00000000">
      <w:pPr>
        <w:spacing w:before="24" w:after="24"/>
        <w:ind w:left="360"/>
      </w:pPr>
      <w:r>
        <w:rPr>
          <w:i/>
          <w:iCs/>
          <w:color w:val="555555"/>
          <w:sz w:val="19"/>
          <w:szCs w:val="19"/>
        </w:rPr>
        <w:t>↳ Certified completion of hands-on AI/ML project covering machine learning, data science, predictive analytics, and EV telemetry analysis.</w:t>
      </w:r>
    </w:p>
    <w:p w14:paraId="02A2BD0B" w14:textId="24EB1EF0" w:rsidR="003B57B0" w:rsidRDefault="00000000">
      <w:pPr>
        <w:spacing w:before="24" w:after="24"/>
        <w:ind w:left="360"/>
      </w:pPr>
      <w:r>
        <w:rPr>
          <w:i/>
          <w:iCs/>
          <w:color w:val="555555"/>
          <w:sz w:val="19"/>
          <w:szCs w:val="19"/>
        </w:rPr>
        <w:t>↳ Issued by Program Coordinator and Co-Founder &amp; CEO, Vision</w:t>
      </w:r>
      <w:r w:rsidR="000F2EC5">
        <w:rPr>
          <w:i/>
          <w:iCs/>
          <w:color w:val="555555"/>
          <w:sz w:val="19"/>
          <w:szCs w:val="19"/>
        </w:rPr>
        <w:t xml:space="preserve"> </w:t>
      </w:r>
      <w:r>
        <w:rPr>
          <w:i/>
          <w:iCs/>
          <w:color w:val="555555"/>
          <w:sz w:val="19"/>
          <w:szCs w:val="19"/>
        </w:rPr>
        <w:t>Astraa EV Academy.</w:t>
      </w:r>
    </w:p>
    <w:p w14:paraId="383B11D5" w14:textId="77777777" w:rsidR="003B57B0" w:rsidRDefault="00000000">
      <w:pPr>
        <w:spacing w:after="48"/>
        <w:ind w:left="360"/>
      </w:pPr>
      <w:r>
        <w:rPr>
          <w:color w:val="777777"/>
          <w:sz w:val="18"/>
          <w:szCs w:val="18"/>
        </w:rPr>
        <w:t>Certificate ID: EVA/2526/2225</w:t>
      </w:r>
    </w:p>
    <w:p w14:paraId="4D27F31E" w14:textId="77777777" w:rsidR="003B57B0" w:rsidRDefault="00000000">
      <w:pPr>
        <w:pBdr>
          <w:bottom w:val="single" w:sz="10" w:space="4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KEY ACHIEVEMENTS</w:t>
      </w:r>
    </w:p>
    <w:p w14:paraId="10A6B578" w14:textId="77777777" w:rsidR="003B57B0" w:rsidRDefault="00000000">
      <w:pPr>
        <w:pStyle w:val="ListParagraph"/>
        <w:numPr>
          <w:ilvl w:val="0"/>
          <w:numId w:val="2"/>
        </w:numPr>
        <w:spacing w:before="44" w:after="44"/>
      </w:pPr>
      <w:r>
        <w:t>Independently built two production-grade AI systems — a Multimodal Agentic AI Copilot (LLMs, RAG, Embeddings, Computer Vision) and a Deepfake Detection system (CNN, ViT, model deployment) — while still in undergraduate studies.</w:t>
      </w:r>
    </w:p>
    <w:p w14:paraId="668C81D3" w14:textId="77777777" w:rsidR="003B57B0" w:rsidRDefault="00000000">
      <w:pPr>
        <w:pStyle w:val="ListParagraph"/>
        <w:numPr>
          <w:ilvl w:val="0"/>
          <w:numId w:val="2"/>
        </w:numPr>
        <w:spacing w:before="44" w:after="44"/>
      </w:pPr>
      <w:r>
        <w:t>Implemented Agentic AI patterns including tool use, function calling, AI orchestration, and workflow automation from scratch — demonstrating strong architectural understanding of multi-agent systems.</w:t>
      </w:r>
    </w:p>
    <w:p w14:paraId="375D7590" w14:textId="77777777" w:rsidR="003B57B0" w:rsidRDefault="00000000">
      <w:pPr>
        <w:pStyle w:val="ListParagraph"/>
        <w:numPr>
          <w:ilvl w:val="0"/>
          <w:numId w:val="2"/>
        </w:numPr>
        <w:spacing w:before="44" w:after="44"/>
      </w:pPr>
      <w:r>
        <w:t>Earned Deloitte Data Analytics Job Simulation certificate (Forage), demonstrating industry-standard data analysis, statistical analysis, and business intelligence skills.</w:t>
      </w:r>
    </w:p>
    <w:p w14:paraId="1773DD19" w14:textId="77777777" w:rsidR="003B57B0" w:rsidRDefault="00000000">
      <w:pPr>
        <w:pStyle w:val="ListParagraph"/>
        <w:numPr>
          <w:ilvl w:val="0"/>
          <w:numId w:val="2"/>
        </w:numPr>
        <w:spacing w:before="44" w:after="44"/>
      </w:pPr>
      <w:r>
        <w:t>Covered both Generative AI (LLMs, RAG, Multimodal AI, Agentic AI) and Discriminative AI (Deep Learning, CNN, ViT, Computer Vision) — demonstrating full breadth across the AI and Data Science landscape.</w:t>
      </w:r>
    </w:p>
    <w:p w14:paraId="52F5BC02" w14:textId="77777777" w:rsidR="003B57B0" w:rsidRDefault="00000000">
      <w:pPr>
        <w:pBdr>
          <w:bottom w:val="single" w:sz="10" w:space="4" w:color="1F3864"/>
        </w:pBdr>
        <w:spacing w:before="160" w:after="60"/>
      </w:pPr>
      <w:r>
        <w:rPr>
          <w:b/>
          <w:bCs/>
          <w:color w:val="1F3864"/>
          <w:sz w:val="22"/>
          <w:szCs w:val="22"/>
        </w:rPr>
        <w:t>ADDITIONAL INFORMATION</w:t>
      </w:r>
    </w:p>
    <w:p w14:paraId="383A6DD9" w14:textId="77777777" w:rsidR="003B57B0" w:rsidRDefault="00000000">
      <w:pPr>
        <w:spacing w:before="48" w:after="48"/>
      </w:pPr>
      <w:r>
        <w:rPr>
          <w:b/>
          <w:bCs/>
          <w:color w:val="111111"/>
        </w:rPr>
        <w:t xml:space="preserve">Soft Skills: </w:t>
      </w:r>
      <w:r>
        <w:t>Communication, Team Collaboration, Adaptability, Problem-Solving, Critical Thinking, Self-directed Learning</w:t>
      </w:r>
    </w:p>
    <w:p w14:paraId="3494DE7F" w14:textId="77777777" w:rsidR="003B57B0" w:rsidRDefault="00000000">
      <w:pPr>
        <w:spacing w:before="48" w:after="48"/>
      </w:pPr>
      <w:r>
        <w:rPr>
          <w:b/>
          <w:bCs/>
          <w:color w:val="111111"/>
        </w:rPr>
        <w:t xml:space="preserve">Languages: </w:t>
      </w:r>
      <w:r>
        <w:t>Kannada (Native), English (Professional), Telugu (Fluent), Hindi (Fluent)</w:t>
      </w:r>
    </w:p>
    <w:p w14:paraId="4E287E9C" w14:textId="77777777" w:rsidR="003B57B0" w:rsidRDefault="00000000">
      <w:pPr>
        <w:spacing w:before="48" w:after="48"/>
      </w:pPr>
      <w:r>
        <w:rPr>
          <w:b/>
          <w:bCs/>
          <w:color w:val="111111"/>
        </w:rPr>
        <w:t xml:space="preserve">Date of Birth: </w:t>
      </w:r>
      <w:r>
        <w:t>04 March 2003</w:t>
      </w:r>
    </w:p>
    <w:p w14:paraId="028E03A9" w14:textId="147C978A" w:rsidR="003B57B0" w:rsidRDefault="00000000">
      <w:pPr>
        <w:spacing w:before="48" w:after="48"/>
      </w:pPr>
      <w:r>
        <w:rPr>
          <w:b/>
          <w:bCs/>
          <w:color w:val="111111"/>
        </w:rPr>
        <w:t>Portfolio:</w:t>
      </w:r>
      <w:r w:rsidR="000F2EC5" w:rsidRPr="000F2EC5">
        <w:t xml:space="preserve"> </w:t>
      </w:r>
      <w:r w:rsidR="000F2EC5">
        <w:t>prasannakumar9i.github.io</w:t>
      </w:r>
      <w:r>
        <w:rPr>
          <w:b/>
          <w:bCs/>
          <w:color w:val="111111"/>
        </w:rPr>
        <w:t xml:space="preserve"> </w:t>
      </w:r>
    </w:p>
    <w:sectPr w:rsidR="003B57B0">
      <w:pgSz w:w="12240" w:h="15840"/>
      <w:pgMar w:top="820" w:right="980" w:bottom="820" w:left="9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E4313"/>
    <w:multiLevelType w:val="hybridMultilevel"/>
    <w:tmpl w:val="2B10887A"/>
    <w:lvl w:ilvl="0" w:tplc="1A544942">
      <w:start w:val="1"/>
      <w:numFmt w:val="bullet"/>
      <w:lvlText w:val="●"/>
      <w:lvlJc w:val="left"/>
      <w:pPr>
        <w:ind w:left="720" w:hanging="360"/>
      </w:pPr>
    </w:lvl>
    <w:lvl w:ilvl="1" w:tplc="BABC58E6">
      <w:start w:val="1"/>
      <w:numFmt w:val="bullet"/>
      <w:lvlText w:val="○"/>
      <w:lvlJc w:val="left"/>
      <w:pPr>
        <w:ind w:left="1440" w:hanging="360"/>
      </w:pPr>
    </w:lvl>
    <w:lvl w:ilvl="2" w:tplc="D20A625C">
      <w:start w:val="1"/>
      <w:numFmt w:val="bullet"/>
      <w:lvlText w:val="■"/>
      <w:lvlJc w:val="left"/>
      <w:pPr>
        <w:ind w:left="2160" w:hanging="360"/>
      </w:pPr>
    </w:lvl>
    <w:lvl w:ilvl="3" w:tplc="E75EABFE">
      <w:start w:val="1"/>
      <w:numFmt w:val="bullet"/>
      <w:lvlText w:val="●"/>
      <w:lvlJc w:val="left"/>
      <w:pPr>
        <w:ind w:left="2880" w:hanging="360"/>
      </w:pPr>
    </w:lvl>
    <w:lvl w:ilvl="4" w:tplc="ABE60E20">
      <w:start w:val="1"/>
      <w:numFmt w:val="bullet"/>
      <w:lvlText w:val="○"/>
      <w:lvlJc w:val="left"/>
      <w:pPr>
        <w:ind w:left="3600" w:hanging="360"/>
      </w:pPr>
    </w:lvl>
    <w:lvl w:ilvl="5" w:tplc="1DE4241C">
      <w:start w:val="1"/>
      <w:numFmt w:val="bullet"/>
      <w:lvlText w:val="■"/>
      <w:lvlJc w:val="left"/>
      <w:pPr>
        <w:ind w:left="4320" w:hanging="360"/>
      </w:pPr>
    </w:lvl>
    <w:lvl w:ilvl="6" w:tplc="B554C4A2">
      <w:start w:val="1"/>
      <w:numFmt w:val="bullet"/>
      <w:lvlText w:val="●"/>
      <w:lvlJc w:val="left"/>
      <w:pPr>
        <w:ind w:left="5040" w:hanging="360"/>
      </w:pPr>
    </w:lvl>
    <w:lvl w:ilvl="7" w:tplc="1EC492F8">
      <w:start w:val="1"/>
      <w:numFmt w:val="bullet"/>
      <w:lvlText w:val="●"/>
      <w:lvlJc w:val="left"/>
      <w:pPr>
        <w:ind w:left="5760" w:hanging="360"/>
      </w:pPr>
    </w:lvl>
    <w:lvl w:ilvl="8" w:tplc="C958A9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C64356"/>
    <w:multiLevelType w:val="hybridMultilevel"/>
    <w:tmpl w:val="F6FA87E6"/>
    <w:lvl w:ilvl="0" w:tplc="FD401BD8">
      <w:start w:val="1"/>
      <w:numFmt w:val="bullet"/>
      <w:lvlText w:val="•"/>
      <w:lvlJc w:val="left"/>
      <w:pPr>
        <w:ind w:left="460" w:hanging="230"/>
      </w:pPr>
    </w:lvl>
    <w:lvl w:ilvl="1" w:tplc="90E415B6">
      <w:numFmt w:val="decimal"/>
      <w:lvlText w:val=""/>
      <w:lvlJc w:val="left"/>
    </w:lvl>
    <w:lvl w:ilvl="2" w:tplc="5E30AF0A">
      <w:numFmt w:val="decimal"/>
      <w:lvlText w:val=""/>
      <w:lvlJc w:val="left"/>
    </w:lvl>
    <w:lvl w:ilvl="3" w:tplc="A74201F4">
      <w:numFmt w:val="decimal"/>
      <w:lvlText w:val=""/>
      <w:lvlJc w:val="left"/>
    </w:lvl>
    <w:lvl w:ilvl="4" w:tplc="6AC80B9C">
      <w:numFmt w:val="decimal"/>
      <w:lvlText w:val=""/>
      <w:lvlJc w:val="left"/>
    </w:lvl>
    <w:lvl w:ilvl="5" w:tplc="B022A542">
      <w:numFmt w:val="decimal"/>
      <w:lvlText w:val=""/>
      <w:lvlJc w:val="left"/>
    </w:lvl>
    <w:lvl w:ilvl="6" w:tplc="3E3E5A34">
      <w:numFmt w:val="decimal"/>
      <w:lvlText w:val=""/>
      <w:lvlJc w:val="left"/>
    </w:lvl>
    <w:lvl w:ilvl="7" w:tplc="F176D298">
      <w:numFmt w:val="decimal"/>
      <w:lvlText w:val=""/>
      <w:lvlJc w:val="left"/>
    </w:lvl>
    <w:lvl w:ilvl="8" w:tplc="CE0056C6">
      <w:numFmt w:val="decimal"/>
      <w:lvlText w:val=""/>
      <w:lvlJc w:val="left"/>
    </w:lvl>
  </w:abstractNum>
  <w:abstractNum w:abstractNumId="2" w15:restartNumberingAfterBreak="0">
    <w:nsid w:val="6C1F3460"/>
    <w:multiLevelType w:val="hybridMultilevel"/>
    <w:tmpl w:val="F0B2989E"/>
    <w:lvl w:ilvl="0" w:tplc="5FACB75C">
      <w:start w:val="1"/>
      <w:numFmt w:val="bullet"/>
      <w:lvlText w:val="•"/>
      <w:lvlJc w:val="left"/>
      <w:pPr>
        <w:ind w:left="460" w:hanging="230"/>
      </w:pPr>
    </w:lvl>
    <w:lvl w:ilvl="1" w:tplc="E00481F4">
      <w:numFmt w:val="decimal"/>
      <w:lvlText w:val=""/>
      <w:lvlJc w:val="left"/>
    </w:lvl>
    <w:lvl w:ilvl="2" w:tplc="F8706444">
      <w:numFmt w:val="decimal"/>
      <w:lvlText w:val=""/>
      <w:lvlJc w:val="left"/>
    </w:lvl>
    <w:lvl w:ilvl="3" w:tplc="FC5E508A">
      <w:numFmt w:val="decimal"/>
      <w:lvlText w:val=""/>
      <w:lvlJc w:val="left"/>
    </w:lvl>
    <w:lvl w:ilvl="4" w:tplc="0F68637E">
      <w:numFmt w:val="decimal"/>
      <w:lvlText w:val=""/>
      <w:lvlJc w:val="left"/>
    </w:lvl>
    <w:lvl w:ilvl="5" w:tplc="70E2EC04">
      <w:numFmt w:val="decimal"/>
      <w:lvlText w:val=""/>
      <w:lvlJc w:val="left"/>
    </w:lvl>
    <w:lvl w:ilvl="6" w:tplc="F392CF5A">
      <w:numFmt w:val="decimal"/>
      <w:lvlText w:val=""/>
      <w:lvlJc w:val="left"/>
    </w:lvl>
    <w:lvl w:ilvl="7" w:tplc="3F2600FE">
      <w:numFmt w:val="decimal"/>
      <w:lvlText w:val=""/>
      <w:lvlJc w:val="left"/>
    </w:lvl>
    <w:lvl w:ilvl="8" w:tplc="54C6A71C">
      <w:numFmt w:val="decimal"/>
      <w:lvlText w:val=""/>
      <w:lvlJc w:val="left"/>
    </w:lvl>
  </w:abstractNum>
  <w:num w:numId="1" w16cid:durableId="1057896919">
    <w:abstractNumId w:val="0"/>
    <w:lvlOverride w:ilvl="0">
      <w:startOverride w:val="1"/>
    </w:lvlOverride>
  </w:num>
  <w:num w:numId="2" w16cid:durableId="657269404">
    <w:abstractNumId w:val="2"/>
    <w:lvlOverride w:ilvl="0">
      <w:startOverride w:val="1"/>
    </w:lvlOverride>
  </w:num>
  <w:num w:numId="3" w16cid:durableId="15903059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7B0"/>
    <w:rsid w:val="000D1DB7"/>
    <w:rsid w:val="000F2EC5"/>
    <w:rsid w:val="002A62C1"/>
    <w:rsid w:val="003B57B0"/>
    <w:rsid w:val="004200E9"/>
    <w:rsid w:val="004472AE"/>
    <w:rsid w:val="007740D0"/>
    <w:rsid w:val="009C6025"/>
    <w:rsid w:val="00A35033"/>
    <w:rsid w:val="00DF1F06"/>
    <w:rsid w:val="00E30C25"/>
    <w:rsid w:val="00E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D3C72"/>
  <w15:docId w15:val="{BC58C6A9-B056-407E-9B11-C5FBE685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Prasanna Kumar Nadagouda</cp:lastModifiedBy>
  <cp:revision>7</cp:revision>
  <dcterms:created xsi:type="dcterms:W3CDTF">2026-06-14T18:55:00Z</dcterms:created>
  <dcterms:modified xsi:type="dcterms:W3CDTF">2026-06-22T17:45:00Z</dcterms:modified>
</cp:coreProperties>
</file>