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9316" w14:textId="0909FB6E" w:rsidR="00AC6B65" w:rsidRDefault="08BC2A98" w:rsidP="5D561B87">
      <w:pPr>
        <w:pStyle w:val="Title"/>
        <w:jc w:val="center"/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</w:pPr>
      <w:proofErr w:type="spellStart"/>
      <w:r w:rsidRPr="33D8C063"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  <w:t>MaaS</w:t>
      </w:r>
      <w:proofErr w:type="spellEnd"/>
      <w:r w:rsidRPr="33D8C063"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  <w:t xml:space="preserve"> </w:t>
      </w:r>
      <w:r w:rsidR="5145CA80" w:rsidRPr="33D8C063"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  <w:t>Access</w:t>
      </w:r>
      <w:r w:rsidR="748BF6AE" w:rsidRPr="33D8C063"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  <w:t xml:space="preserve"> </w:t>
      </w:r>
      <w:r w:rsidRPr="33D8C063">
        <w:rPr>
          <w:rFonts w:ascii="Aptos Display" w:eastAsia="Aptos Display" w:hAnsi="Aptos Display" w:cs="Aptos Display"/>
          <w:b/>
          <w:bCs/>
          <w:color w:val="4E84C4"/>
          <w:sz w:val="36"/>
          <w:szCs w:val="36"/>
        </w:rPr>
        <w:t>Guidelines</w:t>
      </w:r>
    </w:p>
    <w:p w14:paraId="7E565382" w14:textId="6FA53E43" w:rsidR="00AC6B65" w:rsidRDefault="00AC6B65" w:rsidP="3226709B"/>
    <w:p w14:paraId="0C06B223" w14:textId="684E4A84" w:rsidR="4A2BDB3E" w:rsidRDefault="4A2BDB3E" w:rsidP="5D561B8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33D8C063">
        <w:rPr>
          <w:rFonts w:ascii="Calibri" w:eastAsia="Calibri" w:hAnsi="Calibri" w:cs="Calibri"/>
          <w:color w:val="000000" w:themeColor="text1"/>
          <w:lang w:val="en-IN"/>
        </w:rPr>
        <w:t xml:space="preserve">Navigate to the folder named </w:t>
      </w:r>
      <w:proofErr w:type="spellStart"/>
      <w:r w:rsidRPr="33D8C063">
        <w:rPr>
          <w:rFonts w:ascii="Calibri" w:eastAsia="Calibri" w:hAnsi="Calibri" w:cs="Calibri"/>
          <w:b/>
          <w:bCs/>
          <w:color w:val="000000" w:themeColor="text1"/>
          <w:lang w:val="en-IN"/>
        </w:rPr>
        <w:t>MaaS</w:t>
      </w:r>
      <w:proofErr w:type="spellEnd"/>
      <w:r w:rsidRPr="33D8C063">
        <w:rPr>
          <w:rFonts w:ascii="Calibri" w:eastAsia="Calibri" w:hAnsi="Calibri" w:cs="Calibri"/>
          <w:color w:val="000000" w:themeColor="text1"/>
          <w:lang w:val="en-IN"/>
        </w:rPr>
        <w:t xml:space="preserve"> available inside </w:t>
      </w:r>
      <w:r w:rsidRPr="33D8C063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Desktop -&gt; Project -&gt; </w:t>
      </w:r>
      <w:r w:rsidR="00D137DF">
        <w:rPr>
          <w:rFonts w:ascii="Calibri" w:eastAsia="Calibri" w:hAnsi="Calibri" w:cs="Calibri"/>
          <w:b/>
          <w:bCs/>
          <w:color w:val="000000" w:themeColor="text1"/>
          <w:lang w:val="en-IN"/>
        </w:rPr>
        <w:t>Instructions</w:t>
      </w:r>
      <w:r w:rsidRPr="33D8C063">
        <w:rPr>
          <w:rFonts w:ascii="Calibri" w:eastAsia="Calibri" w:hAnsi="Calibri" w:cs="Calibri"/>
          <w:color w:val="000000" w:themeColor="text1"/>
          <w:lang w:val="en-IN"/>
        </w:rPr>
        <w:t>.</w:t>
      </w:r>
    </w:p>
    <w:p w14:paraId="71C2842D" w14:textId="6D84ACD7" w:rsidR="5D561B87" w:rsidRDefault="5D561B87" w:rsidP="5D561B87">
      <w:pPr>
        <w:pStyle w:val="ListParagraph"/>
        <w:rPr>
          <w:rFonts w:ascii="Calibri" w:eastAsia="Calibri" w:hAnsi="Calibri" w:cs="Calibri"/>
          <w:color w:val="000000" w:themeColor="text1"/>
        </w:rPr>
      </w:pPr>
    </w:p>
    <w:p w14:paraId="13322F5A" w14:textId="0CB7EE10" w:rsidR="4A2BDB3E" w:rsidRDefault="4A2BDB3E" w:rsidP="5D561B8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You can find two files named </w:t>
      </w:r>
      <w:proofErr w:type="spellStart"/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>api_key</w:t>
      </w:r>
      <w:proofErr w:type="spellEnd"/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 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and </w:t>
      </w:r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maas-connectivity-check.py 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>inside the folder.</w:t>
      </w:r>
    </w:p>
    <w:p w14:paraId="78D1CB81" w14:textId="25EDA514" w:rsidR="5D561B87" w:rsidRDefault="5D561B87" w:rsidP="5D561B87">
      <w:pPr>
        <w:pStyle w:val="ListParagraph"/>
        <w:rPr>
          <w:rFonts w:ascii="Calibri" w:eastAsia="Calibri" w:hAnsi="Calibri" w:cs="Calibri"/>
          <w:color w:val="000000" w:themeColor="text1"/>
        </w:rPr>
      </w:pPr>
    </w:p>
    <w:p w14:paraId="4F6C9E07" w14:textId="16213C4F" w:rsidR="4A2BDB3E" w:rsidRDefault="4A2BDB3E" w:rsidP="5D561B8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Update the API key value in </w:t>
      </w:r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>maas-connectivity-check.py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 with the key provided in the </w:t>
      </w:r>
      <w:proofErr w:type="spellStart"/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>api_key</w:t>
      </w:r>
      <w:proofErr w:type="spellEnd"/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 file. </w:t>
      </w:r>
    </w:p>
    <w:p w14:paraId="2AEEEDA0" w14:textId="23562D1C" w:rsidR="5D561B87" w:rsidRDefault="5D561B87" w:rsidP="5D561B87">
      <w:pPr>
        <w:pStyle w:val="ListParagraph"/>
        <w:rPr>
          <w:rFonts w:ascii="Calibri" w:eastAsia="Calibri" w:hAnsi="Calibri" w:cs="Calibri"/>
          <w:color w:val="000000" w:themeColor="text1"/>
        </w:rPr>
      </w:pPr>
    </w:p>
    <w:p w14:paraId="13397E7B" w14:textId="2BB2F9EB" w:rsidR="4A2BDB3E" w:rsidRDefault="4A2BDB3E" w:rsidP="5D561B8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>Execute the command “</w:t>
      </w:r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>python maas-connectivity-check.py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>” in the terminal to run the python file and check the connectivity with LLM. Ensure that you are getting appropriate response from Gen AI. </w:t>
      </w:r>
    </w:p>
    <w:p w14:paraId="6DE5231A" w14:textId="00CC00F8" w:rsidR="5D561B87" w:rsidRDefault="5D561B87" w:rsidP="5D561B87">
      <w:pPr>
        <w:pStyle w:val="ListParagraph"/>
        <w:rPr>
          <w:rFonts w:ascii="Calibri" w:eastAsia="Calibri" w:hAnsi="Calibri" w:cs="Calibri"/>
          <w:color w:val="000000" w:themeColor="text1"/>
        </w:rPr>
      </w:pPr>
    </w:p>
    <w:p w14:paraId="741687EE" w14:textId="2D533069" w:rsidR="4A2BDB3E" w:rsidRDefault="4A2BDB3E" w:rsidP="5D561B87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>For connectivity check DeepSeek model is used. You can use any model from the list available. To get the list of available models,</w:t>
      </w:r>
    </w:p>
    <w:p w14:paraId="6EFE390B" w14:textId="70B3B00E" w:rsidR="4A2BDB3E" w:rsidRDefault="4A2BDB3E" w:rsidP="5D561B8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Login to </w:t>
      </w:r>
      <w:hyperlink r:id="rId5">
        <w:r w:rsidRPr="5D561B87">
          <w:rPr>
            <w:rStyle w:val="Hyperlink"/>
            <w:rFonts w:ascii="Calibri" w:eastAsia="Calibri" w:hAnsi="Calibri" w:cs="Calibri"/>
            <w:lang w:val="en-IN"/>
          </w:rPr>
          <w:t>https://genailab.tcs.in</w:t>
        </w:r>
      </w:hyperlink>
    </w:p>
    <w:p w14:paraId="5A187EB0" w14:textId="489CCB30" w:rsidR="4A2BDB3E" w:rsidRDefault="4A2BDB3E" w:rsidP="5D561B8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>Authenticate with the API Key provided</w:t>
      </w:r>
    </w:p>
    <w:p w14:paraId="321036D3" w14:textId="10A712BB" w:rsidR="4A2BDB3E" w:rsidRDefault="4A2BDB3E" w:rsidP="5D561B8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Execute </w:t>
      </w:r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>/v1/Models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 from the swagger available there</w:t>
      </w:r>
    </w:p>
    <w:p w14:paraId="256C07C1" w14:textId="72B925DA" w:rsidR="4A2BDB3E" w:rsidRDefault="4A2BDB3E" w:rsidP="5D561B8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Select the </w:t>
      </w:r>
      <w:r w:rsidR="0032778B">
        <w:rPr>
          <w:rFonts w:ascii="Calibri" w:eastAsia="Calibri" w:hAnsi="Calibri" w:cs="Calibri"/>
          <w:color w:val="000000" w:themeColor="text1"/>
          <w:lang w:val="en-IN"/>
        </w:rPr>
        <w:t>model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 form the list available there and replace it in the mass_connectivity_check.py</w:t>
      </w:r>
    </w:p>
    <w:p w14:paraId="23DF5288" w14:textId="0852FD80" w:rsidR="4A2BDB3E" w:rsidRDefault="4A2BDB3E" w:rsidP="5D561B87">
      <w:pPr>
        <w:pStyle w:val="ListParagraph"/>
        <w:numPr>
          <w:ilvl w:val="1"/>
          <w:numId w:val="1"/>
        </w:numPr>
        <w:rPr>
          <w:rFonts w:ascii="Calibri" w:eastAsia="Calibri" w:hAnsi="Calibri" w:cs="Calibri"/>
          <w:color w:val="000000" w:themeColor="text1"/>
        </w:rPr>
      </w:pPr>
      <w:r w:rsidRPr="5D561B87">
        <w:rPr>
          <w:rFonts w:ascii="Calibri" w:eastAsia="Calibri" w:hAnsi="Calibri" w:cs="Calibri"/>
          <w:color w:val="000000" w:themeColor="text1"/>
          <w:lang w:val="en-IN"/>
        </w:rPr>
        <w:t xml:space="preserve">Check the connectivity again by executing </w:t>
      </w:r>
      <w:r w:rsidRPr="5D561B87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python maas-connectivity-check.py </w:t>
      </w:r>
      <w:r w:rsidRPr="5D561B87">
        <w:rPr>
          <w:rFonts w:ascii="Calibri" w:eastAsia="Calibri" w:hAnsi="Calibri" w:cs="Calibri"/>
          <w:color w:val="000000" w:themeColor="text1"/>
          <w:lang w:val="en-IN"/>
        </w:rPr>
        <w:t>from the terminal.</w:t>
      </w:r>
    </w:p>
    <w:p w14:paraId="63068057" w14:textId="38766C59" w:rsidR="5D561B87" w:rsidRDefault="5D561B87" w:rsidP="5D561B87">
      <w:pPr>
        <w:ind w:left="720"/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0D184703" w14:textId="55DBF093" w:rsidR="5D561B87" w:rsidRDefault="5D561B87" w:rsidP="5D561B87">
      <w:pPr>
        <w:rPr>
          <w:rFonts w:ascii="Aptos" w:eastAsia="Aptos" w:hAnsi="Aptos" w:cs="Aptos"/>
          <w:color w:val="000000" w:themeColor="text1"/>
          <w:sz w:val="22"/>
          <w:szCs w:val="22"/>
        </w:rPr>
      </w:pPr>
    </w:p>
    <w:p w14:paraId="16A06F2D" w14:textId="57948A5E" w:rsidR="5D561B87" w:rsidRDefault="5D561B87" w:rsidP="5D561B87"/>
    <w:p w14:paraId="709EA80D" w14:textId="0ED63397" w:rsidR="00AC6B65" w:rsidRDefault="00AC6B65" w:rsidP="3226709B"/>
    <w:p w14:paraId="2C078E63" w14:textId="3A7D2CC0" w:rsidR="00AC6B65" w:rsidRDefault="00AC6B65"/>
    <w:sectPr w:rsidR="00AC6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6C0FKzizlrJJam" int2:id="oUdYPM5X">
      <int2:state int2:value="Rejected" int2:type="spell"/>
    </int2:textHash>
    <int2:textHash int2:hashCode="KIvyvu0WH8+PXo" int2:id="Ipb9vEu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9647D"/>
    <w:multiLevelType w:val="hybridMultilevel"/>
    <w:tmpl w:val="D9E6E6C8"/>
    <w:lvl w:ilvl="0" w:tplc="2CE4B208">
      <w:start w:val="1"/>
      <w:numFmt w:val="decimal"/>
      <w:lvlText w:val="%1."/>
      <w:lvlJc w:val="left"/>
      <w:pPr>
        <w:ind w:left="720" w:hanging="360"/>
      </w:pPr>
    </w:lvl>
    <w:lvl w:ilvl="1" w:tplc="5ECC1F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BF8F6B0">
      <w:start w:val="1"/>
      <w:numFmt w:val="lowerRoman"/>
      <w:lvlText w:val="%3."/>
      <w:lvlJc w:val="right"/>
      <w:pPr>
        <w:ind w:left="2160" w:hanging="180"/>
      </w:pPr>
    </w:lvl>
    <w:lvl w:ilvl="3" w:tplc="7DBC207A">
      <w:start w:val="1"/>
      <w:numFmt w:val="decimal"/>
      <w:lvlText w:val="%4."/>
      <w:lvlJc w:val="left"/>
      <w:pPr>
        <w:ind w:left="2880" w:hanging="360"/>
      </w:pPr>
    </w:lvl>
    <w:lvl w:ilvl="4" w:tplc="2A7AD3CC">
      <w:start w:val="1"/>
      <w:numFmt w:val="lowerLetter"/>
      <w:lvlText w:val="%5."/>
      <w:lvlJc w:val="left"/>
      <w:pPr>
        <w:ind w:left="3600" w:hanging="360"/>
      </w:pPr>
    </w:lvl>
    <w:lvl w:ilvl="5" w:tplc="E946B0A4">
      <w:start w:val="1"/>
      <w:numFmt w:val="lowerRoman"/>
      <w:lvlText w:val="%6."/>
      <w:lvlJc w:val="right"/>
      <w:pPr>
        <w:ind w:left="4320" w:hanging="180"/>
      </w:pPr>
    </w:lvl>
    <w:lvl w:ilvl="6" w:tplc="0A9C6076">
      <w:start w:val="1"/>
      <w:numFmt w:val="decimal"/>
      <w:lvlText w:val="%7."/>
      <w:lvlJc w:val="left"/>
      <w:pPr>
        <w:ind w:left="5040" w:hanging="360"/>
      </w:pPr>
    </w:lvl>
    <w:lvl w:ilvl="7" w:tplc="1C02BFFA">
      <w:start w:val="1"/>
      <w:numFmt w:val="lowerLetter"/>
      <w:lvlText w:val="%8."/>
      <w:lvlJc w:val="left"/>
      <w:pPr>
        <w:ind w:left="5760" w:hanging="360"/>
      </w:pPr>
    </w:lvl>
    <w:lvl w:ilvl="8" w:tplc="8F821BDA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9A82A6"/>
    <w:rsid w:val="001B226F"/>
    <w:rsid w:val="0032778B"/>
    <w:rsid w:val="004B7706"/>
    <w:rsid w:val="004E3BAE"/>
    <w:rsid w:val="009904F2"/>
    <w:rsid w:val="00AC6B65"/>
    <w:rsid w:val="00D137DF"/>
    <w:rsid w:val="01317091"/>
    <w:rsid w:val="0378D390"/>
    <w:rsid w:val="08BC2A98"/>
    <w:rsid w:val="0B6F3DB1"/>
    <w:rsid w:val="12AC000E"/>
    <w:rsid w:val="23360F5D"/>
    <w:rsid w:val="3226709B"/>
    <w:rsid w:val="33D8C063"/>
    <w:rsid w:val="34D70316"/>
    <w:rsid w:val="3678AF0A"/>
    <w:rsid w:val="3A7CCC55"/>
    <w:rsid w:val="439A8C3A"/>
    <w:rsid w:val="4A0987DD"/>
    <w:rsid w:val="4A2BDB3E"/>
    <w:rsid w:val="5145CA80"/>
    <w:rsid w:val="527F7902"/>
    <w:rsid w:val="589A82A6"/>
    <w:rsid w:val="5AB0A20E"/>
    <w:rsid w:val="5D561B87"/>
    <w:rsid w:val="6498651D"/>
    <w:rsid w:val="748BF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A82A6"/>
  <w15:chartTrackingRefBased/>
  <w15:docId w15:val="{7702E012-CCEB-4C74-8B16-657E7F39C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D561B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D561B8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nailab.tcs.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141</Words>
  <Characters>814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C S</dc:creator>
  <cp:keywords/>
  <dc:description/>
  <cp:lastModifiedBy>Shanmugapriya R</cp:lastModifiedBy>
  <cp:revision>2</cp:revision>
  <dcterms:created xsi:type="dcterms:W3CDTF">2025-12-12T11:14:00Z</dcterms:created>
  <dcterms:modified xsi:type="dcterms:W3CDTF">2025-12-12T11:14:00Z</dcterms:modified>
</cp:coreProperties>
</file>