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DA5D32" w14:textId="011DBACF" w:rsidR="00264841" w:rsidRPr="001B1D67" w:rsidRDefault="001B1D67">
      <w:pPr>
        <w:rPr>
          <w:rFonts w:ascii="Arial" w:hAnsi="Arial" w:cs="Arial"/>
          <w:b/>
          <w:bCs/>
          <w:sz w:val="24"/>
          <w:szCs w:val="24"/>
          <w:lang w:val="en-US"/>
        </w:rPr>
      </w:pPr>
      <w:r w:rsidRPr="001B1D67">
        <w:rPr>
          <w:rFonts w:ascii="Arial" w:hAnsi="Arial" w:cs="Arial"/>
          <w:b/>
          <w:bCs/>
          <w:sz w:val="24"/>
          <w:szCs w:val="24"/>
          <w:lang w:val="en-US"/>
        </w:rPr>
        <w:t>Assignment 2 Part 1</w:t>
      </w:r>
    </w:p>
    <w:p w14:paraId="0E7AB21D" w14:textId="4B9B44B4" w:rsidR="001B1D67" w:rsidRDefault="001B1D67">
      <w:pPr>
        <w:rPr>
          <w:rFonts w:ascii="Arial" w:hAnsi="Arial" w:cs="Arial"/>
          <w:b/>
          <w:bCs/>
          <w:sz w:val="24"/>
          <w:szCs w:val="24"/>
          <w:lang w:val="en-US"/>
        </w:rPr>
      </w:pPr>
      <w:r w:rsidRPr="001B1D67">
        <w:rPr>
          <w:rFonts w:ascii="Arial" w:hAnsi="Arial" w:cs="Arial"/>
          <w:b/>
          <w:bCs/>
          <w:sz w:val="24"/>
          <w:szCs w:val="24"/>
          <w:lang w:val="en-US"/>
        </w:rPr>
        <w:t>Friend Recommendation using Mutual Friends</w:t>
      </w:r>
    </w:p>
    <w:p w14:paraId="1FD4682E" w14:textId="77777777" w:rsidR="001B1D67" w:rsidRPr="001B1D67" w:rsidRDefault="001B1D67">
      <w:pPr>
        <w:rPr>
          <w:rFonts w:ascii="Arial" w:hAnsi="Arial" w:cs="Arial"/>
          <w:b/>
          <w:bCs/>
          <w:sz w:val="24"/>
          <w:szCs w:val="24"/>
          <w:lang w:val="en-US"/>
        </w:rPr>
      </w:pPr>
    </w:p>
    <w:p w14:paraId="5E73B814" w14:textId="77777777" w:rsidR="001B1D67" w:rsidRPr="001B1D67" w:rsidRDefault="001B1D67" w:rsidP="001B1D67">
      <w:pPr>
        <w:rPr>
          <w:rFonts w:ascii="Arial" w:hAnsi="Arial" w:cs="Arial"/>
          <w:sz w:val="24"/>
          <w:szCs w:val="24"/>
        </w:rPr>
      </w:pPr>
      <w:r w:rsidRPr="001B1D67">
        <w:rPr>
          <w:rFonts w:ascii="Arial" w:hAnsi="Arial" w:cs="Arial"/>
          <w:sz w:val="24"/>
          <w:szCs w:val="24"/>
        </w:rPr>
        <w:t>Algorithm description:</w:t>
      </w:r>
    </w:p>
    <w:p w14:paraId="757DB508" w14:textId="342E7361" w:rsidR="001B1D67" w:rsidRPr="001B1D67" w:rsidRDefault="001B1D67" w:rsidP="001B1D67">
      <w:pPr>
        <w:pStyle w:val="ListParagraph"/>
        <w:numPr>
          <w:ilvl w:val="0"/>
          <w:numId w:val="1"/>
        </w:numPr>
        <w:rPr>
          <w:rFonts w:ascii="Arial" w:hAnsi="Arial" w:cs="Arial"/>
          <w:sz w:val="24"/>
          <w:szCs w:val="24"/>
        </w:rPr>
      </w:pPr>
      <w:r w:rsidRPr="001B1D67">
        <w:rPr>
          <w:rFonts w:ascii="Arial" w:hAnsi="Arial" w:cs="Arial"/>
          <w:sz w:val="24"/>
          <w:szCs w:val="24"/>
        </w:rPr>
        <w:t>Identify Possible Friends: For every user in the dataset, search for possible friends by looking at the friends of their existing friends. Exclude the user’s current friends and the user themselves from this list.</w:t>
      </w:r>
    </w:p>
    <w:p w14:paraId="7296F5C1" w14:textId="0EBA6AA6" w:rsidR="001B1D67" w:rsidRPr="001B1D67" w:rsidRDefault="001B1D67" w:rsidP="001B1D67">
      <w:pPr>
        <w:pStyle w:val="ListParagraph"/>
        <w:numPr>
          <w:ilvl w:val="0"/>
          <w:numId w:val="1"/>
        </w:numPr>
        <w:rPr>
          <w:rFonts w:ascii="Arial" w:hAnsi="Arial" w:cs="Arial"/>
          <w:sz w:val="24"/>
          <w:szCs w:val="24"/>
        </w:rPr>
      </w:pPr>
      <w:r w:rsidRPr="001B1D67">
        <w:rPr>
          <w:rFonts w:ascii="Arial" w:hAnsi="Arial" w:cs="Arial"/>
          <w:sz w:val="24"/>
          <w:szCs w:val="24"/>
        </w:rPr>
        <w:t>Focus on Target Users: Narrow down the process to the 10 target users for whom friend recommendations are needed.</w:t>
      </w:r>
    </w:p>
    <w:p w14:paraId="245EE513" w14:textId="5CB3722B" w:rsidR="001B1D67" w:rsidRPr="001B1D67" w:rsidRDefault="001B1D67" w:rsidP="001B1D67">
      <w:pPr>
        <w:pStyle w:val="ListParagraph"/>
        <w:numPr>
          <w:ilvl w:val="0"/>
          <w:numId w:val="1"/>
        </w:numPr>
        <w:rPr>
          <w:rFonts w:ascii="Arial" w:hAnsi="Arial" w:cs="Arial"/>
          <w:sz w:val="24"/>
          <w:szCs w:val="24"/>
        </w:rPr>
      </w:pPr>
      <w:r w:rsidRPr="001B1D67">
        <w:rPr>
          <w:rFonts w:ascii="Arial" w:hAnsi="Arial" w:cs="Arial"/>
          <w:sz w:val="24"/>
          <w:szCs w:val="24"/>
        </w:rPr>
        <w:t>Count Shared Friends: For each target user, calculate the number of mutual friends they have with their potential friends.</w:t>
      </w:r>
    </w:p>
    <w:p w14:paraId="6786DC65" w14:textId="50869751" w:rsidR="001B1D67" w:rsidRPr="001B1D67" w:rsidRDefault="001B1D67" w:rsidP="001B1D67">
      <w:pPr>
        <w:pStyle w:val="ListParagraph"/>
        <w:numPr>
          <w:ilvl w:val="0"/>
          <w:numId w:val="1"/>
        </w:numPr>
        <w:rPr>
          <w:rFonts w:ascii="Arial" w:hAnsi="Arial" w:cs="Arial"/>
          <w:sz w:val="24"/>
          <w:szCs w:val="24"/>
        </w:rPr>
      </w:pPr>
      <w:r w:rsidRPr="001B1D67">
        <w:rPr>
          <w:rFonts w:ascii="Arial" w:hAnsi="Arial" w:cs="Arial"/>
          <w:sz w:val="24"/>
          <w:szCs w:val="24"/>
        </w:rPr>
        <w:t>Combine Potential Friend Data: Gather the mutual friend counts for each target user and their possible friends into a unified list.</w:t>
      </w:r>
    </w:p>
    <w:p w14:paraId="3BC20E5F" w14:textId="02DA5B34" w:rsidR="001B1D67" w:rsidRPr="001B1D67" w:rsidRDefault="001B1D67" w:rsidP="001B1D67">
      <w:pPr>
        <w:pStyle w:val="ListParagraph"/>
        <w:numPr>
          <w:ilvl w:val="0"/>
          <w:numId w:val="1"/>
        </w:numPr>
        <w:rPr>
          <w:rFonts w:ascii="Arial" w:hAnsi="Arial" w:cs="Arial"/>
          <w:sz w:val="24"/>
          <w:szCs w:val="24"/>
        </w:rPr>
      </w:pPr>
      <w:r w:rsidRPr="001B1D67">
        <w:rPr>
          <w:rFonts w:ascii="Arial" w:hAnsi="Arial" w:cs="Arial"/>
          <w:sz w:val="24"/>
          <w:szCs w:val="24"/>
        </w:rPr>
        <w:t>Rank and Choose Top 10: Sort the potential friends for each target user by the mutual friend count in descending order and select the top 10.</w:t>
      </w:r>
    </w:p>
    <w:p w14:paraId="1EAE19C5" w14:textId="2C91DA4C" w:rsidR="001B1D67" w:rsidRPr="001B1D67" w:rsidRDefault="001B1D67" w:rsidP="001B1D67">
      <w:pPr>
        <w:pStyle w:val="ListParagraph"/>
        <w:numPr>
          <w:ilvl w:val="0"/>
          <w:numId w:val="1"/>
        </w:numPr>
        <w:rPr>
          <w:rFonts w:ascii="Arial" w:hAnsi="Arial" w:cs="Arial"/>
          <w:sz w:val="24"/>
          <w:szCs w:val="24"/>
        </w:rPr>
      </w:pPr>
      <w:r w:rsidRPr="001B1D67">
        <w:rPr>
          <w:rFonts w:ascii="Arial" w:hAnsi="Arial" w:cs="Arial"/>
          <w:sz w:val="24"/>
          <w:szCs w:val="24"/>
        </w:rPr>
        <w:t>Present Recommendations: Display the final results in an organized manner.</w:t>
      </w:r>
    </w:p>
    <w:p w14:paraId="24519B45" w14:textId="77777777" w:rsidR="001B1D67" w:rsidRDefault="001B1D67">
      <w:pPr>
        <w:rPr>
          <w:rFonts w:ascii="Arial" w:hAnsi="Arial" w:cs="Arial"/>
          <w:sz w:val="24"/>
          <w:szCs w:val="24"/>
          <w:lang w:val="en-US"/>
        </w:rPr>
      </w:pPr>
    </w:p>
    <w:p w14:paraId="421EAE4A" w14:textId="29594810" w:rsidR="001B1D67" w:rsidRDefault="001B1D67">
      <w:pPr>
        <w:rPr>
          <w:rFonts w:ascii="Arial" w:hAnsi="Arial" w:cs="Arial"/>
          <w:b/>
          <w:bCs/>
          <w:sz w:val="24"/>
          <w:szCs w:val="24"/>
          <w:lang w:val="en-US"/>
        </w:rPr>
      </w:pPr>
      <w:r w:rsidRPr="001B1D67">
        <w:rPr>
          <w:rFonts w:ascii="Arial" w:hAnsi="Arial" w:cs="Arial"/>
          <w:b/>
          <w:bCs/>
          <w:sz w:val="24"/>
          <w:szCs w:val="24"/>
          <w:lang w:val="en-US"/>
        </w:rPr>
        <w:t>Output:</w:t>
      </w:r>
    </w:p>
    <w:p w14:paraId="4BD84883" w14:textId="273CD469" w:rsidR="001B1D67" w:rsidRPr="001B1D67" w:rsidRDefault="001B1D67" w:rsidP="001B1D67">
      <w:pPr>
        <w:jc w:val="center"/>
        <w:rPr>
          <w:rFonts w:ascii="Arial" w:hAnsi="Arial" w:cs="Arial"/>
          <w:b/>
          <w:bCs/>
          <w:sz w:val="24"/>
          <w:szCs w:val="24"/>
          <w:lang w:val="en-US"/>
        </w:rPr>
      </w:pPr>
      <w:r w:rsidRPr="001B1D67">
        <w:rPr>
          <w:rFonts w:ascii="Arial" w:hAnsi="Arial" w:cs="Arial"/>
          <w:b/>
          <w:bCs/>
          <w:sz w:val="24"/>
          <w:szCs w:val="24"/>
          <w:lang w:val="en-US"/>
        </w:rPr>
        <w:drawing>
          <wp:inline distT="0" distB="0" distL="0" distR="0" wp14:anchorId="63AD9017" wp14:editId="147DBB4B">
            <wp:extent cx="5468113" cy="2181529"/>
            <wp:effectExtent l="0" t="0" r="0" b="9525"/>
            <wp:docPr id="17346140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4614060" name=""/>
                    <pic:cNvPicPr/>
                  </pic:nvPicPr>
                  <pic:blipFill>
                    <a:blip r:embed="rId5"/>
                    <a:stretch>
                      <a:fillRect/>
                    </a:stretch>
                  </pic:blipFill>
                  <pic:spPr>
                    <a:xfrm>
                      <a:off x="0" y="0"/>
                      <a:ext cx="5468113" cy="2181529"/>
                    </a:xfrm>
                    <a:prstGeom prst="rect">
                      <a:avLst/>
                    </a:prstGeom>
                  </pic:spPr>
                </pic:pic>
              </a:graphicData>
            </a:graphic>
          </wp:inline>
        </w:drawing>
      </w:r>
    </w:p>
    <w:sectPr w:rsidR="001B1D67" w:rsidRPr="001B1D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307206"/>
    <w:multiLevelType w:val="hybridMultilevel"/>
    <w:tmpl w:val="53BEF22E"/>
    <w:lvl w:ilvl="0" w:tplc="2BE8EEA8">
      <w:numFmt w:val="bullet"/>
      <w:lvlText w:val=""/>
      <w:lvlJc w:val="left"/>
      <w:pPr>
        <w:ind w:left="720" w:hanging="360"/>
      </w:pPr>
      <w:rPr>
        <w:rFonts w:ascii="Arial" w:eastAsiaTheme="minorHAnsi"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7E74C4B"/>
    <w:multiLevelType w:val="hybridMultilevel"/>
    <w:tmpl w:val="246CBF8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0514287"/>
    <w:multiLevelType w:val="hybridMultilevel"/>
    <w:tmpl w:val="27C05550"/>
    <w:lvl w:ilvl="0" w:tplc="6A54A256">
      <w:numFmt w:val="bullet"/>
      <w:lvlText w:val=""/>
      <w:lvlJc w:val="left"/>
      <w:pPr>
        <w:ind w:left="720" w:hanging="360"/>
      </w:pPr>
      <w:rPr>
        <w:rFonts w:ascii="Arial" w:eastAsiaTheme="minorHAnsi"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93A57AA"/>
    <w:multiLevelType w:val="hybridMultilevel"/>
    <w:tmpl w:val="EFB8F6FC"/>
    <w:lvl w:ilvl="0" w:tplc="F51498BC">
      <w:numFmt w:val="bullet"/>
      <w:lvlText w:val=""/>
      <w:lvlJc w:val="left"/>
      <w:pPr>
        <w:ind w:left="720" w:hanging="360"/>
      </w:pPr>
      <w:rPr>
        <w:rFonts w:ascii="Arial" w:eastAsiaTheme="minorHAnsi"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DA647EC"/>
    <w:multiLevelType w:val="hybridMultilevel"/>
    <w:tmpl w:val="5CA6BD74"/>
    <w:lvl w:ilvl="0" w:tplc="741850C8">
      <w:numFmt w:val="bullet"/>
      <w:lvlText w:val=""/>
      <w:lvlJc w:val="left"/>
      <w:pPr>
        <w:ind w:left="720" w:hanging="360"/>
      </w:pPr>
      <w:rPr>
        <w:rFonts w:ascii="Arial" w:eastAsiaTheme="minorHAnsi"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A874CD2"/>
    <w:multiLevelType w:val="hybridMultilevel"/>
    <w:tmpl w:val="52027752"/>
    <w:lvl w:ilvl="0" w:tplc="A1BC24DC">
      <w:numFmt w:val="bullet"/>
      <w:lvlText w:val=""/>
      <w:lvlJc w:val="left"/>
      <w:pPr>
        <w:ind w:left="720" w:hanging="360"/>
      </w:pPr>
      <w:rPr>
        <w:rFonts w:ascii="Arial" w:eastAsiaTheme="minorHAnsi"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14466088">
    <w:abstractNumId w:val="1"/>
  </w:num>
  <w:num w:numId="2" w16cid:durableId="2100523091">
    <w:abstractNumId w:val="3"/>
  </w:num>
  <w:num w:numId="3" w16cid:durableId="713969162">
    <w:abstractNumId w:val="0"/>
  </w:num>
  <w:num w:numId="4" w16cid:durableId="1646618675">
    <w:abstractNumId w:val="4"/>
  </w:num>
  <w:num w:numId="5" w16cid:durableId="12264978">
    <w:abstractNumId w:val="2"/>
  </w:num>
  <w:num w:numId="6" w16cid:durableId="189485057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57BD"/>
    <w:rsid w:val="001B1D67"/>
    <w:rsid w:val="00264841"/>
    <w:rsid w:val="003557BD"/>
    <w:rsid w:val="00B24B98"/>
    <w:rsid w:val="00C948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1473A6"/>
  <w15:chartTrackingRefBased/>
  <w15:docId w15:val="{DE3929B7-BD65-41FE-83E6-5134186987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1D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569656">
      <w:bodyDiv w:val="1"/>
      <w:marLeft w:val="0"/>
      <w:marRight w:val="0"/>
      <w:marTop w:val="0"/>
      <w:marBottom w:val="0"/>
      <w:divBdr>
        <w:top w:val="none" w:sz="0" w:space="0" w:color="auto"/>
        <w:left w:val="none" w:sz="0" w:space="0" w:color="auto"/>
        <w:bottom w:val="none" w:sz="0" w:space="0" w:color="auto"/>
        <w:right w:val="none" w:sz="0" w:space="0" w:color="auto"/>
      </w:divBdr>
    </w:div>
    <w:div w:id="952595361">
      <w:bodyDiv w:val="1"/>
      <w:marLeft w:val="0"/>
      <w:marRight w:val="0"/>
      <w:marTop w:val="0"/>
      <w:marBottom w:val="0"/>
      <w:divBdr>
        <w:top w:val="none" w:sz="0" w:space="0" w:color="auto"/>
        <w:left w:val="none" w:sz="0" w:space="0" w:color="auto"/>
        <w:bottom w:val="none" w:sz="0" w:space="0" w:color="auto"/>
        <w:right w:val="none" w:sz="0" w:space="0" w:color="auto"/>
      </w:divBdr>
    </w:div>
    <w:div w:id="1014645440">
      <w:bodyDiv w:val="1"/>
      <w:marLeft w:val="0"/>
      <w:marRight w:val="0"/>
      <w:marTop w:val="0"/>
      <w:marBottom w:val="0"/>
      <w:divBdr>
        <w:top w:val="none" w:sz="0" w:space="0" w:color="auto"/>
        <w:left w:val="none" w:sz="0" w:space="0" w:color="auto"/>
        <w:bottom w:val="none" w:sz="0" w:space="0" w:color="auto"/>
        <w:right w:val="none" w:sz="0" w:space="0" w:color="auto"/>
      </w:divBdr>
    </w:div>
    <w:div w:id="1873960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134</Words>
  <Characters>764</Characters>
  <Application>Microsoft Office Word</Application>
  <DocSecurity>0</DocSecurity>
  <Lines>6</Lines>
  <Paragraphs>1</Paragraphs>
  <ScaleCrop>false</ScaleCrop>
  <Company/>
  <LinksUpToDate>false</LinksUpToDate>
  <CharactersWithSpaces>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Prathamesh Kulkarni</dc:creator>
  <cp:keywords/>
  <dc:description/>
  <cp:lastModifiedBy>Prathamesh Kulkarni</cp:lastModifiedBy>
  <cp:revision>2</cp:revision>
  <dcterms:created xsi:type="dcterms:W3CDTF">2024-10-11T20:58:00Z</dcterms:created>
  <dcterms:modified xsi:type="dcterms:W3CDTF">2024-10-11T21:03:00Z</dcterms:modified>
</cp:coreProperties>
</file>