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870AD" w14:textId="77777777" w:rsidR="00FA668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96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6A0B0E84" wp14:editId="4538D072">
            <wp:extent cx="2301240" cy="73152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731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878CCA" w14:textId="77777777" w:rsidR="00FA668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562" w:right="760"/>
        <w:jc w:val="center"/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  <w:t xml:space="preserve">BIRLA INSTITUTE OF TECHNOLOGY &amp; SCIENCE, PILANI 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</w:rPr>
        <w:t xml:space="preserve">WORK INTEGRATED LEARNING PROGRAMMES </w:t>
      </w:r>
    </w:p>
    <w:p w14:paraId="2B31099C" w14:textId="77777777" w:rsidR="00FA668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498"/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  <w:t xml:space="preserve">COURSE HANDOUT </w:t>
      </w:r>
    </w:p>
    <w:p w14:paraId="134A728D" w14:textId="77777777" w:rsidR="00FA668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1" w:line="240" w:lineRule="auto"/>
        <w:ind w:left="3409"/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  <w:t xml:space="preserve">Part A: Content Design </w:t>
      </w:r>
    </w:p>
    <w:tbl>
      <w:tblPr>
        <w:tblStyle w:val="a"/>
        <w:tblW w:w="9776" w:type="dxa"/>
        <w:tblInd w:w="1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37"/>
        <w:gridCol w:w="6639"/>
      </w:tblGrid>
      <w:tr w:rsidR="00FA6688" w14:paraId="6CA6DE14" w14:textId="77777777">
        <w:trPr>
          <w:trHeight w:val="286"/>
        </w:trPr>
        <w:tc>
          <w:tcPr>
            <w:tcW w:w="31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94CA3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  <w:highlight w:val="white"/>
              </w:rPr>
              <w:t xml:space="preserve">Course Title </w:t>
            </w:r>
          </w:p>
        </w:tc>
        <w:tc>
          <w:tcPr>
            <w:tcW w:w="66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DD2A5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4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highlight w:val="white"/>
              </w:rPr>
              <w:t>Python Fundamentals for Data Science/Introduction to Python</w:t>
            </w:r>
          </w:p>
        </w:tc>
      </w:tr>
      <w:tr w:rsidR="00FA6688" w14:paraId="0BC2D110" w14:textId="77777777">
        <w:trPr>
          <w:trHeight w:val="264"/>
        </w:trPr>
        <w:tc>
          <w:tcPr>
            <w:tcW w:w="31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292CF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  <w:highlight w:val="white"/>
              </w:rPr>
              <w:t xml:space="preserve">Course No(s) </w:t>
            </w:r>
          </w:p>
        </w:tc>
        <w:tc>
          <w:tcPr>
            <w:tcW w:w="66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6FE9D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3"/>
              <w:rPr>
                <w:rFonts w:ascii="Times New Roman" w:eastAsia="Times New Roman" w:hAnsi="Times New Roman" w:cs="Times New Roman"/>
                <w:color w:val="00000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white"/>
              </w:rPr>
              <w:t>AIMLCPFDS/DSECLPFDS</w:t>
            </w:r>
          </w:p>
        </w:tc>
      </w:tr>
      <w:tr w:rsidR="00FA6688" w14:paraId="4B5AB3EA" w14:textId="77777777">
        <w:trPr>
          <w:trHeight w:val="261"/>
        </w:trPr>
        <w:tc>
          <w:tcPr>
            <w:tcW w:w="31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B0863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  <w:highlight w:val="white"/>
              </w:rPr>
              <w:t xml:space="preserve">Credit Units </w:t>
            </w:r>
          </w:p>
        </w:tc>
        <w:tc>
          <w:tcPr>
            <w:tcW w:w="66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D92EF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3"/>
              <w:rPr>
                <w:rFonts w:ascii="Times New Roman" w:eastAsia="Times New Roman" w:hAnsi="Times New Roman" w:cs="Times New Roman"/>
                <w:b/>
                <w:bCs/>
                <w:color w:val="FF000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highlight w:val="white"/>
              </w:rPr>
              <w:t>NO CREDITS; This is an audit course</w:t>
            </w:r>
          </w:p>
        </w:tc>
      </w:tr>
      <w:tr w:rsidR="00FA6688" w14:paraId="6B3A70F7" w14:textId="77777777">
        <w:trPr>
          <w:trHeight w:val="263"/>
        </w:trPr>
        <w:tc>
          <w:tcPr>
            <w:tcW w:w="31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4F0B8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  <w:highlight w:val="white"/>
              </w:rPr>
              <w:t xml:space="preserve">Course Author </w:t>
            </w:r>
          </w:p>
        </w:tc>
        <w:tc>
          <w:tcPr>
            <w:tcW w:w="66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3C572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3"/>
              <w:rPr>
                <w:rFonts w:ascii="Times New Roman" w:eastAsia="Times New Roman" w:hAnsi="Times New Roman" w:cs="Times New Roman"/>
                <w:color w:val="00000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white"/>
              </w:rPr>
              <w:t>Pravin S Pawar (2019)</w:t>
            </w:r>
          </w:p>
        </w:tc>
      </w:tr>
      <w:tr w:rsidR="00FA6688" w14:paraId="434D5B3F" w14:textId="77777777">
        <w:trPr>
          <w:trHeight w:val="261"/>
        </w:trPr>
        <w:tc>
          <w:tcPr>
            <w:tcW w:w="31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CA9AB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  <w:highlight w:val="white"/>
              </w:rPr>
              <w:t xml:space="preserve">Version No </w:t>
            </w:r>
          </w:p>
        </w:tc>
        <w:tc>
          <w:tcPr>
            <w:tcW w:w="66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5DB5D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"/>
              <w:rPr>
                <w:rFonts w:ascii="Times New Roman" w:eastAsia="Times New Roman" w:hAnsi="Times New Roman" w:cs="Times New Roman"/>
                <w:color w:val="00000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white"/>
              </w:rPr>
              <w:t>2.0</w:t>
            </w:r>
          </w:p>
        </w:tc>
      </w:tr>
      <w:tr w:rsidR="00FA6688" w14:paraId="133BEDD3" w14:textId="77777777">
        <w:trPr>
          <w:trHeight w:val="263"/>
        </w:trPr>
        <w:tc>
          <w:tcPr>
            <w:tcW w:w="31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25F46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  <w:highlight w:val="white"/>
              </w:rPr>
              <w:t xml:space="preserve">Minor Edits </w:t>
            </w:r>
          </w:p>
        </w:tc>
        <w:tc>
          <w:tcPr>
            <w:tcW w:w="66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DBCAD" w14:textId="24EB9056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3"/>
              <w:rPr>
                <w:rFonts w:ascii="Times New Roman" w:eastAsia="Times New Roman" w:hAnsi="Times New Roman" w:cs="Times New Roman"/>
                <w:color w:val="00000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white"/>
              </w:rPr>
              <w:t xml:space="preserve"> </w:t>
            </w:r>
            <w:r w:rsidR="00EA0641">
              <w:rPr>
                <w:rFonts w:ascii="Times New Roman" w:eastAsia="Times New Roman" w:hAnsi="Times New Roman" w:cs="Times New Roman"/>
                <w:color w:val="000000"/>
                <w:highlight w:val="white"/>
              </w:rPr>
              <w:t xml:space="preserve">Dr. Sameera </w:t>
            </w:r>
            <w:proofErr w:type="gramStart"/>
            <w:r w:rsidR="00EA0641">
              <w:rPr>
                <w:rFonts w:ascii="Times New Roman" w:eastAsia="Times New Roman" w:hAnsi="Times New Roman" w:cs="Times New Roman"/>
                <w:color w:val="000000"/>
                <w:highlight w:val="white"/>
              </w:rPr>
              <w:t>K.M.</w:t>
            </w:r>
            <w:r>
              <w:rPr>
                <w:rFonts w:ascii="Times New Roman" w:eastAsia="Times New Roman" w:hAnsi="Times New Roman" w:cs="Times New Roman"/>
                <w:color w:val="000000"/>
                <w:highlight w:val="white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highlight w:val="white"/>
              </w:rPr>
              <w:t>202</w:t>
            </w:r>
            <w:r w:rsidR="00EA0641">
              <w:rPr>
                <w:rFonts w:ascii="Times New Roman" w:eastAsia="Times New Roman" w:hAnsi="Times New Roman" w:cs="Times New Roman"/>
                <w:color w:val="000000"/>
                <w:highlight w:val="white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highlight w:val="white"/>
              </w:rPr>
              <w:t>)</w:t>
            </w:r>
          </w:p>
        </w:tc>
      </w:tr>
    </w:tbl>
    <w:p w14:paraId="7D1F7B3C" w14:textId="77777777" w:rsidR="00FA6688" w:rsidRDefault="00FA66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BC7A6DB" w14:textId="77777777" w:rsidR="00FA6688" w:rsidRDefault="00FA66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558F559" w14:textId="77777777" w:rsidR="00FA668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Course Description </w:t>
      </w:r>
    </w:p>
    <w:tbl>
      <w:tblPr>
        <w:tblStyle w:val="a0"/>
        <w:tblW w:w="9783" w:type="dxa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83"/>
      </w:tblGrid>
      <w:tr w:rsidR="00FA6688" w14:paraId="771055DC" w14:textId="77777777">
        <w:trPr>
          <w:trHeight w:val="770"/>
        </w:trPr>
        <w:tc>
          <w:tcPr>
            <w:tcW w:w="97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956B5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5" w:right="51" w:firstLine="1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The goal of the course is to introduce students to Python programming using hands-on instruction. It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will  show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how to install Python and use 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Jupyter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Notebook and other IDE (Integrated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Development  Environment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) for writing programs. It is intended for students with little or no programming background.</w:t>
            </w:r>
          </w:p>
        </w:tc>
      </w:tr>
    </w:tbl>
    <w:p w14:paraId="48BADFB8" w14:textId="77777777" w:rsidR="00FA6688" w:rsidRDefault="00FA66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42566FE" w14:textId="77777777" w:rsidR="00FA6688" w:rsidRDefault="00FA66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9ECED3F" w14:textId="77777777" w:rsidR="00FA668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b/>
          <w:bCs/>
          <w:color w:val="00000A"/>
        </w:rPr>
      </w:pPr>
      <w:r>
        <w:rPr>
          <w:rFonts w:ascii="Times New Roman" w:eastAsia="Times New Roman" w:hAnsi="Times New Roman" w:cs="Times New Roman"/>
          <w:b/>
          <w:bCs/>
          <w:color w:val="00000A"/>
        </w:rPr>
        <w:t xml:space="preserve">Course Objectives </w:t>
      </w:r>
    </w:p>
    <w:tbl>
      <w:tblPr>
        <w:tblStyle w:val="a1"/>
        <w:tblW w:w="9783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13"/>
        <w:gridCol w:w="8970"/>
      </w:tblGrid>
      <w:tr w:rsidR="00FA6688" w14:paraId="07524EC5" w14:textId="77777777">
        <w:trPr>
          <w:trHeight w:val="472"/>
        </w:trPr>
        <w:tc>
          <w:tcPr>
            <w:tcW w:w="8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674F6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b/>
                <w:bCs/>
                <w:color w:val="00000A"/>
                <w:shd w:val="clear" w:color="auto" w:fill="E7E6E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  <w:shd w:val="clear" w:color="auto" w:fill="E7E6E6"/>
              </w:rPr>
              <w:t xml:space="preserve">No </w:t>
            </w:r>
          </w:p>
        </w:tc>
        <w:tc>
          <w:tcPr>
            <w:tcW w:w="8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1CA80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E7E6E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E7E6E6"/>
              </w:rPr>
              <w:t>Objective</w:t>
            </w:r>
          </w:p>
        </w:tc>
      </w:tr>
      <w:tr w:rsidR="00FA6688" w14:paraId="59DEFCC1" w14:textId="77777777">
        <w:trPr>
          <w:trHeight w:val="484"/>
        </w:trPr>
        <w:tc>
          <w:tcPr>
            <w:tcW w:w="8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48CDE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t xml:space="preserve">CO1 </w:t>
            </w:r>
          </w:p>
        </w:tc>
        <w:tc>
          <w:tcPr>
            <w:tcW w:w="8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D0E6A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Introduce students with fundamental programming concepts of Python</w:t>
            </w:r>
          </w:p>
        </w:tc>
      </w:tr>
      <w:tr w:rsidR="00FA6688" w14:paraId="70379BFE" w14:textId="77777777">
        <w:trPr>
          <w:trHeight w:val="482"/>
        </w:trPr>
        <w:tc>
          <w:tcPr>
            <w:tcW w:w="8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368E1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t xml:space="preserve">CO2 </w:t>
            </w:r>
          </w:p>
        </w:tc>
        <w:tc>
          <w:tcPr>
            <w:tcW w:w="8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B67BD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Enable students to solve data problems using Python</w:t>
            </w:r>
          </w:p>
        </w:tc>
      </w:tr>
      <w:tr w:rsidR="00FA6688" w14:paraId="1A07BD03" w14:textId="77777777">
        <w:trPr>
          <w:trHeight w:val="475"/>
        </w:trPr>
        <w:tc>
          <w:tcPr>
            <w:tcW w:w="8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8536A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t xml:space="preserve">CO3 </w:t>
            </w:r>
          </w:p>
        </w:tc>
        <w:tc>
          <w:tcPr>
            <w:tcW w:w="8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4D1F6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Enable students to understand the role of python in Data Science </w:t>
            </w:r>
          </w:p>
        </w:tc>
      </w:tr>
    </w:tbl>
    <w:p w14:paraId="35EACC1F" w14:textId="77777777" w:rsidR="00FA6688" w:rsidRDefault="00FA66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BA5854D" w14:textId="77777777" w:rsidR="00FA6688" w:rsidRDefault="00FA66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F78BC0" w14:textId="77777777" w:rsidR="00FA668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rFonts w:ascii="Times New Roman" w:eastAsia="Times New Roman" w:hAnsi="Times New Roman" w:cs="Times New Roman"/>
          <w:b/>
          <w:bCs/>
          <w:color w:val="00000A"/>
        </w:rPr>
      </w:pPr>
      <w:r>
        <w:rPr>
          <w:rFonts w:ascii="Times New Roman" w:eastAsia="Times New Roman" w:hAnsi="Times New Roman" w:cs="Times New Roman"/>
          <w:b/>
          <w:bCs/>
          <w:color w:val="00000A"/>
        </w:rPr>
        <w:t xml:space="preserve">Textbook(s)/Reference(s): </w:t>
      </w:r>
    </w:p>
    <w:tbl>
      <w:tblPr>
        <w:tblStyle w:val="a2"/>
        <w:tblW w:w="9925" w:type="dxa"/>
        <w:tblInd w:w="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1"/>
        <w:gridCol w:w="9134"/>
      </w:tblGrid>
      <w:tr w:rsidR="00FA6688" w14:paraId="1B5A948D" w14:textId="77777777">
        <w:trPr>
          <w:trHeight w:val="309"/>
        </w:trPr>
        <w:tc>
          <w:tcPr>
            <w:tcW w:w="7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9281B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  <w:shd w:val="clear" w:color="auto" w:fill="E7E6E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  <w:shd w:val="clear" w:color="auto" w:fill="E7E6E6"/>
              </w:rPr>
              <w:lastRenderedPageBreak/>
              <w:t xml:space="preserve">No </w:t>
            </w:r>
          </w:p>
        </w:tc>
        <w:tc>
          <w:tcPr>
            <w:tcW w:w="9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4681A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9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E7E6E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E7E6E6"/>
              </w:rPr>
              <w:t>Author(s), Title, Edition, Publishing House</w:t>
            </w:r>
          </w:p>
        </w:tc>
      </w:tr>
      <w:tr w:rsidR="00FA6688" w14:paraId="4D915C11" w14:textId="77777777">
        <w:trPr>
          <w:trHeight w:val="276"/>
        </w:trPr>
        <w:tc>
          <w:tcPr>
            <w:tcW w:w="7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1964C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highlight w:val="white"/>
              </w:rPr>
              <w:t xml:space="preserve">T1 </w:t>
            </w:r>
          </w:p>
        </w:tc>
        <w:tc>
          <w:tcPr>
            <w:tcW w:w="9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FE0D7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4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highlight w:val="white"/>
              </w:rPr>
              <w:t xml:space="preserve">Charles Severance: Python for Everybody, Exploring Data in Python 3,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highlight w:val="white"/>
              </w:rPr>
              <w:t>CreativeCommons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highlight w:val="white"/>
              </w:rPr>
              <w:t>, 2016</w:t>
            </w:r>
          </w:p>
        </w:tc>
      </w:tr>
      <w:tr w:rsidR="00FA6688" w14:paraId="7A740A1E" w14:textId="77777777">
        <w:trPr>
          <w:trHeight w:val="537"/>
        </w:trPr>
        <w:tc>
          <w:tcPr>
            <w:tcW w:w="7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5C859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highlight w:val="white"/>
              </w:rPr>
              <w:t xml:space="preserve">T2 </w:t>
            </w:r>
          </w:p>
        </w:tc>
        <w:tc>
          <w:tcPr>
            <w:tcW w:w="9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E5D0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56" w:right="801" w:hanging="5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highlight w:val="white"/>
              </w:rPr>
              <w:t xml:space="preserve">Jake VanderPlas: Python Data Science Handbook, Essential Tools for Working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highlight w:val="white"/>
              </w:rPr>
              <w:t>withData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highlight w:val="white"/>
              </w:rPr>
              <w:t>, O’Reilly Media, 2016</w:t>
            </w:r>
          </w:p>
        </w:tc>
      </w:tr>
      <w:tr w:rsidR="00FA6688" w14:paraId="12AD7BA7" w14:textId="77777777">
        <w:trPr>
          <w:trHeight w:val="273"/>
        </w:trPr>
        <w:tc>
          <w:tcPr>
            <w:tcW w:w="7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50B85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highlight w:val="white"/>
              </w:rPr>
              <w:t xml:space="preserve">R1 </w:t>
            </w:r>
          </w:p>
        </w:tc>
        <w:tc>
          <w:tcPr>
            <w:tcW w:w="9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7D970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0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highlight w:val="white"/>
              </w:rPr>
              <w:t>Edouard Duchesnay: Statistics and Machine Learning in Python Release 0.2, 2018</w:t>
            </w:r>
          </w:p>
        </w:tc>
      </w:tr>
      <w:tr w:rsidR="00FA6688" w14:paraId="469C4464" w14:textId="77777777">
        <w:trPr>
          <w:trHeight w:val="540"/>
        </w:trPr>
        <w:tc>
          <w:tcPr>
            <w:tcW w:w="7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D609B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highlight w:val="white"/>
              </w:rPr>
              <w:t xml:space="preserve">R2 </w:t>
            </w:r>
          </w:p>
        </w:tc>
        <w:tc>
          <w:tcPr>
            <w:tcW w:w="9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FD0DC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54" w:right="213" w:hanging="5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highlight w:val="white"/>
              </w:rPr>
              <w:t xml:space="preserve">Wes McKinney: Python for Data Analysis, Agile Tools for Real World Data,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highlight w:val="white"/>
              </w:rPr>
              <w:t>O’ReillyMedia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highlight w:val="white"/>
              </w:rPr>
              <w:t>, 2013</w:t>
            </w:r>
          </w:p>
        </w:tc>
      </w:tr>
    </w:tbl>
    <w:p w14:paraId="73F87A34" w14:textId="77777777" w:rsidR="00FA6688" w:rsidRDefault="00FA66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E7520D7" w14:textId="77777777" w:rsidR="00FA668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A"/>
        </w:rPr>
      </w:pPr>
      <w:r>
        <w:rPr>
          <w:rFonts w:ascii="Times New Roman" w:eastAsia="Times New Roman" w:hAnsi="Times New Roman" w:cs="Times New Roman"/>
          <w:b/>
          <w:bCs/>
          <w:color w:val="00000A"/>
        </w:rPr>
        <w:t xml:space="preserve">Assessments: Two Ungraded assignments and one ungraded quiz. </w:t>
      </w:r>
    </w:p>
    <w:p w14:paraId="0E79AD01" w14:textId="77777777" w:rsidR="00FA668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78"/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  <w:t>Part B: Modular Content Structure</w:t>
      </w:r>
    </w:p>
    <w:tbl>
      <w:tblPr>
        <w:tblStyle w:val="a3"/>
        <w:tblW w:w="10062" w:type="dxa"/>
        <w:tblInd w:w="14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03"/>
        <w:gridCol w:w="5966"/>
        <w:gridCol w:w="2693"/>
      </w:tblGrid>
      <w:tr w:rsidR="00FA6688" w14:paraId="1A124CCA" w14:textId="77777777">
        <w:trPr>
          <w:trHeight w:val="300"/>
        </w:trPr>
        <w:tc>
          <w:tcPr>
            <w:tcW w:w="14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EAB1E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72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shd w:val="clear" w:color="auto" w:fill="E7E6E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shd w:val="clear" w:color="auto" w:fill="E7E6E6"/>
              </w:rPr>
              <w:t xml:space="preserve">Session </w:t>
            </w:r>
          </w:p>
        </w:tc>
        <w:tc>
          <w:tcPr>
            <w:tcW w:w="5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7A11A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579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shd w:val="clear" w:color="auto" w:fill="E7E6E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shd w:val="clear" w:color="auto" w:fill="E7E6E6"/>
              </w:rPr>
              <w:t xml:space="preserve">Topics 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C1805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654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shd w:val="clear" w:color="auto" w:fill="E7E6E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shd w:val="clear" w:color="auto" w:fill="E7E6E6"/>
              </w:rPr>
              <w:t>Reference</w:t>
            </w:r>
          </w:p>
        </w:tc>
      </w:tr>
      <w:tr w:rsidR="00FA6688" w14:paraId="08F6CEE4" w14:textId="77777777">
        <w:trPr>
          <w:trHeight w:val="400"/>
        </w:trPr>
        <w:tc>
          <w:tcPr>
            <w:tcW w:w="1006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8941C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66FF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3366FF"/>
                <w:sz w:val="30"/>
                <w:szCs w:val="30"/>
              </w:rPr>
              <w:t>Friday, 17th April 2026 (5PM to 8PM)</w:t>
            </w:r>
          </w:p>
        </w:tc>
      </w:tr>
      <w:tr w:rsidR="00FA6688" w14:paraId="25FE775B" w14:textId="77777777">
        <w:trPr>
          <w:trHeight w:val="398"/>
        </w:trPr>
        <w:tc>
          <w:tcPr>
            <w:tcW w:w="14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BB6B3" w14:textId="77777777" w:rsidR="00FA6688" w:rsidRDefault="00FA6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3366FF"/>
                <w:sz w:val="30"/>
                <w:szCs w:val="30"/>
              </w:rPr>
            </w:pPr>
          </w:p>
        </w:tc>
        <w:tc>
          <w:tcPr>
            <w:tcW w:w="5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CE1DE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Introduction and eLearn walkthrough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1F0C5" w14:textId="77777777" w:rsidR="00FA6688" w:rsidRDefault="00FA6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A6688" w14:paraId="222C2D29" w14:textId="77777777">
        <w:trPr>
          <w:trHeight w:val="350"/>
        </w:trPr>
        <w:tc>
          <w:tcPr>
            <w:tcW w:w="14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5A3F8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65"/>
              <w:jc w:val="right"/>
              <w:rPr>
                <w:rFonts w:ascii="Times New Roman" w:eastAsia="Times New Roman" w:hAnsi="Times New Roman" w:cs="Times New Roman"/>
                <w:b/>
                <w:bCs/>
                <w:color w:val="FF0000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7"/>
                <w:szCs w:val="27"/>
              </w:rPr>
              <w:t xml:space="preserve">1 </w:t>
            </w:r>
          </w:p>
        </w:tc>
        <w:tc>
          <w:tcPr>
            <w:tcW w:w="5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026A0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Python Basics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6B78B" w14:textId="77777777" w:rsidR="00FA6688" w:rsidRDefault="00FA6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</w:p>
        </w:tc>
      </w:tr>
      <w:tr w:rsidR="00FA6688" w14:paraId="02CE8FBB" w14:textId="77777777">
        <w:trPr>
          <w:trHeight w:val="302"/>
        </w:trPr>
        <w:tc>
          <w:tcPr>
            <w:tcW w:w="14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D3352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3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1.1 </w:t>
            </w:r>
          </w:p>
        </w:tc>
        <w:tc>
          <w:tcPr>
            <w:tcW w:w="5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697D2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Setting up Python Environments 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B349F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Python Documentation</w:t>
            </w:r>
          </w:p>
        </w:tc>
      </w:tr>
      <w:tr w:rsidR="00FA6688" w14:paraId="692B083E" w14:textId="77777777">
        <w:trPr>
          <w:trHeight w:val="1179"/>
        </w:trPr>
        <w:tc>
          <w:tcPr>
            <w:tcW w:w="14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CB5DA" w14:textId="77777777" w:rsidR="00FA6688" w:rsidRDefault="00FA6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5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93985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Anaconda Distribution </w:t>
            </w:r>
          </w:p>
          <w:p w14:paraId="2D70A58B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line="240" w:lineRule="auto"/>
              <w:ind w:left="139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Spyder IDE </w:t>
            </w:r>
          </w:p>
          <w:p w14:paraId="558B937F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Jupyter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 Notebooks </w:t>
            </w:r>
          </w:p>
          <w:p w14:paraId="66A64C58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Input / Output with Python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BCAAD" w14:textId="77777777" w:rsidR="00FA6688" w:rsidRDefault="00FA6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</w:tc>
      </w:tr>
      <w:tr w:rsidR="00FA6688" w14:paraId="11E30F9D" w14:textId="77777777">
        <w:trPr>
          <w:trHeight w:val="302"/>
        </w:trPr>
        <w:tc>
          <w:tcPr>
            <w:tcW w:w="14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8119C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3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1.2 </w:t>
            </w:r>
          </w:p>
        </w:tc>
        <w:tc>
          <w:tcPr>
            <w:tcW w:w="5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85468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Getting familiarity with basic code constructs 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ADF3D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T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1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 Ch 2, Class Notes</w:t>
            </w:r>
          </w:p>
        </w:tc>
      </w:tr>
      <w:tr w:rsidR="00FA6688" w14:paraId="219C7F5E" w14:textId="77777777">
        <w:trPr>
          <w:trHeight w:val="983"/>
        </w:trPr>
        <w:tc>
          <w:tcPr>
            <w:tcW w:w="14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AB574" w14:textId="77777777" w:rsidR="00FA6688" w:rsidRDefault="00FA6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5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FFE8E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Package imports </w:t>
            </w:r>
          </w:p>
          <w:p w14:paraId="5E855823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Data Types &amp; Type Casting </w:t>
            </w:r>
          </w:p>
          <w:p w14:paraId="3C932CA7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Variables, Expressions &amp; Statements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4D8C2" w14:textId="77777777" w:rsidR="00FA6688" w:rsidRDefault="00FA6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</w:tc>
      </w:tr>
      <w:tr w:rsidR="00FA6688" w14:paraId="20CE8009" w14:textId="77777777">
        <w:trPr>
          <w:trHeight w:val="355"/>
        </w:trPr>
        <w:tc>
          <w:tcPr>
            <w:tcW w:w="14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EFA6A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65"/>
              <w:jc w:val="right"/>
              <w:rPr>
                <w:rFonts w:ascii="Times New Roman" w:eastAsia="Times New Roman" w:hAnsi="Times New Roman" w:cs="Times New Roman"/>
                <w:b/>
                <w:bCs/>
                <w:color w:val="FF0000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7"/>
                <w:szCs w:val="27"/>
              </w:rPr>
              <w:t xml:space="preserve">2 </w:t>
            </w:r>
          </w:p>
        </w:tc>
        <w:tc>
          <w:tcPr>
            <w:tcW w:w="5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97001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Python Data Structures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A9261" w14:textId="77777777" w:rsidR="00FA6688" w:rsidRDefault="00FA6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</w:p>
        </w:tc>
      </w:tr>
      <w:tr w:rsidR="00FA6688" w14:paraId="10334063" w14:textId="77777777">
        <w:trPr>
          <w:trHeight w:val="302"/>
        </w:trPr>
        <w:tc>
          <w:tcPr>
            <w:tcW w:w="14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2A938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4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2.1 </w:t>
            </w:r>
          </w:p>
        </w:tc>
        <w:tc>
          <w:tcPr>
            <w:tcW w:w="5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29BEA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Immutable Data Structures 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4404A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T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1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 Ch 6, 10, Class Notes</w:t>
            </w:r>
          </w:p>
        </w:tc>
      </w:tr>
      <w:tr w:rsidR="00FA6688" w14:paraId="3F787083" w14:textId="77777777">
        <w:trPr>
          <w:trHeight w:val="1173"/>
        </w:trPr>
        <w:tc>
          <w:tcPr>
            <w:tcW w:w="14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9BFDA" w14:textId="77777777" w:rsidR="00FA6688" w:rsidRDefault="00FA6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5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1D646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Immutable Data Structures </w:t>
            </w:r>
          </w:p>
          <w:p w14:paraId="2B063198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 w:line="240" w:lineRule="auto"/>
              <w:ind w:left="139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Strings </w:t>
            </w:r>
          </w:p>
          <w:p w14:paraId="27A958DB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Operations on String </w:t>
            </w:r>
          </w:p>
          <w:p w14:paraId="26C28BB9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Familiarity with Tuples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6FA99" w14:textId="77777777" w:rsidR="00FA6688" w:rsidRDefault="00FA6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</w:tc>
      </w:tr>
      <w:tr w:rsidR="00FA6688" w14:paraId="57F8AC66" w14:textId="77777777">
        <w:trPr>
          <w:trHeight w:val="307"/>
        </w:trPr>
        <w:tc>
          <w:tcPr>
            <w:tcW w:w="14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11C86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4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2.2 </w:t>
            </w:r>
          </w:p>
        </w:tc>
        <w:tc>
          <w:tcPr>
            <w:tcW w:w="5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FE65F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Mutable Data Structures 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58C00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T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1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 Ch 8, 9, Class Notes</w:t>
            </w:r>
          </w:p>
        </w:tc>
      </w:tr>
      <w:tr w:rsidR="00FA6688" w14:paraId="40DE2C1A" w14:textId="77777777">
        <w:trPr>
          <w:trHeight w:val="1176"/>
        </w:trPr>
        <w:tc>
          <w:tcPr>
            <w:tcW w:w="14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A9B12" w14:textId="77777777" w:rsidR="00FA6688" w:rsidRDefault="00FA6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5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BEF76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List </w:t>
            </w:r>
          </w:p>
          <w:p w14:paraId="30BE4754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List operations </w:t>
            </w:r>
          </w:p>
          <w:p w14:paraId="0EC3239B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Familiarity with Sets </w:t>
            </w:r>
          </w:p>
          <w:p w14:paraId="6F39ACB9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Dictionary operations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436FC" w14:textId="77777777" w:rsidR="00FA6688" w:rsidRDefault="00FA6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</w:tc>
      </w:tr>
      <w:tr w:rsidR="00FA6688" w14:paraId="33E9E2E9" w14:textId="77777777">
        <w:trPr>
          <w:trHeight w:val="480"/>
        </w:trPr>
        <w:tc>
          <w:tcPr>
            <w:tcW w:w="1006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EB105" w14:textId="77777777" w:rsidR="00FA6688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3366FF"/>
                <w:sz w:val="30"/>
                <w:szCs w:val="30"/>
              </w:rPr>
              <w:t>Saturday, 18th April 2026 (5PM to 8PM)</w:t>
            </w:r>
          </w:p>
        </w:tc>
      </w:tr>
      <w:tr w:rsidR="00FA6688" w14:paraId="3BAD2568" w14:textId="77777777">
        <w:trPr>
          <w:trHeight w:val="350"/>
        </w:trPr>
        <w:tc>
          <w:tcPr>
            <w:tcW w:w="14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2D32C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7"/>
                <w:szCs w:val="27"/>
              </w:rPr>
              <w:t xml:space="preserve">3 </w:t>
            </w:r>
          </w:p>
        </w:tc>
        <w:tc>
          <w:tcPr>
            <w:tcW w:w="5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C0040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Python Programming Constructs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252BE" w14:textId="77777777" w:rsidR="00FA6688" w:rsidRDefault="00FA6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</w:p>
        </w:tc>
      </w:tr>
      <w:tr w:rsidR="00FA6688" w14:paraId="38520278" w14:textId="77777777">
        <w:trPr>
          <w:trHeight w:val="302"/>
        </w:trPr>
        <w:tc>
          <w:tcPr>
            <w:tcW w:w="14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0CD49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3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3.1 </w:t>
            </w:r>
          </w:p>
        </w:tc>
        <w:tc>
          <w:tcPr>
            <w:tcW w:w="5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066CC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Expressions, Operations, and Decision Structures 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494EC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T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1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 Ch 2, 3, Class Notes</w:t>
            </w:r>
          </w:p>
        </w:tc>
      </w:tr>
      <w:tr w:rsidR="00FA6688" w14:paraId="13741222" w14:textId="77777777">
        <w:trPr>
          <w:trHeight w:val="1180"/>
        </w:trPr>
        <w:tc>
          <w:tcPr>
            <w:tcW w:w="14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57C2D" w14:textId="77777777" w:rsidR="00FA6688" w:rsidRDefault="00FA6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5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9A83C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Boolean Expressions and Logical Operators </w:t>
            </w:r>
          </w:p>
          <w:p w14:paraId="69E7D020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="136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Conditional and Alternative execution </w:t>
            </w:r>
          </w:p>
          <w:p w14:paraId="7D283CA7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ind w:left="136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Chained and Nested execution </w:t>
            </w:r>
          </w:p>
          <w:p w14:paraId="0BABDB7E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Catching Exceptions with try and except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017F6" w14:textId="77777777" w:rsidR="00FA6688" w:rsidRDefault="00FA6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</w:tc>
      </w:tr>
      <w:tr w:rsidR="00FA6688" w14:paraId="07E9A7AD" w14:textId="77777777">
        <w:trPr>
          <w:trHeight w:val="300"/>
        </w:trPr>
        <w:tc>
          <w:tcPr>
            <w:tcW w:w="14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86D0E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3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3.2 </w:t>
            </w:r>
          </w:p>
        </w:tc>
        <w:tc>
          <w:tcPr>
            <w:tcW w:w="5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C8F98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Iterative Executions 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DAE6E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T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1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 Ch 5, Class Notes</w:t>
            </w:r>
          </w:p>
        </w:tc>
      </w:tr>
      <w:tr w:rsidR="00FA6688" w14:paraId="0AE078BA" w14:textId="77777777">
        <w:trPr>
          <w:trHeight w:val="892"/>
        </w:trPr>
        <w:tc>
          <w:tcPr>
            <w:tcW w:w="14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25909" w14:textId="77777777" w:rsidR="00FA6688" w:rsidRDefault="00FA6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5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E8929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While loops </w:t>
            </w:r>
          </w:p>
          <w:p w14:paraId="13D0AA09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Infinite loops, break, continue </w:t>
            </w:r>
          </w:p>
          <w:p w14:paraId="4717E154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For loops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C26FC" w14:textId="77777777" w:rsidR="00FA6688" w:rsidRDefault="00FA6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</w:tc>
      </w:tr>
      <w:tr w:rsidR="00FA6688" w14:paraId="4063DA84" w14:textId="77777777">
        <w:trPr>
          <w:trHeight w:val="511"/>
        </w:trPr>
        <w:tc>
          <w:tcPr>
            <w:tcW w:w="14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42FB1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3"/>
                <w:szCs w:val="23"/>
              </w:rPr>
              <w:t xml:space="preserve">Self-Study </w:t>
            </w:r>
          </w:p>
        </w:tc>
        <w:tc>
          <w:tcPr>
            <w:tcW w:w="865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67503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Object Oriented Features supported by Python </w:t>
            </w:r>
          </w:p>
        </w:tc>
      </w:tr>
    </w:tbl>
    <w:p w14:paraId="51C2DF68" w14:textId="77777777" w:rsidR="00FA6688" w:rsidRDefault="00FA66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4"/>
        <w:tblW w:w="10065" w:type="dxa"/>
        <w:tblInd w:w="14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6180"/>
        <w:gridCol w:w="2625"/>
      </w:tblGrid>
      <w:tr w:rsidR="00FA6688" w14:paraId="2DDC4AA0" w14:textId="77777777">
        <w:trPr>
          <w:trHeight w:val="350"/>
        </w:trPr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1705F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0"/>
              <w:jc w:val="right"/>
              <w:rPr>
                <w:rFonts w:ascii="Times New Roman" w:eastAsia="Times New Roman" w:hAnsi="Times New Roman" w:cs="Times New Roman"/>
                <w:b/>
                <w:bCs/>
                <w:color w:val="FF0000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7"/>
                <w:szCs w:val="27"/>
              </w:rPr>
              <w:t xml:space="preserve">4 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0D351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Functions and Files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785FF" w14:textId="77777777" w:rsidR="00FA6688" w:rsidRDefault="00FA6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</w:p>
        </w:tc>
      </w:tr>
      <w:tr w:rsidR="00FA6688" w14:paraId="331761C2" w14:textId="77777777">
        <w:trPr>
          <w:trHeight w:val="300"/>
        </w:trPr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79E6F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19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4.1 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5FF03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Functions 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4E525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T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1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 Ch 4, Class Notes</w:t>
            </w:r>
          </w:p>
        </w:tc>
      </w:tr>
      <w:tr w:rsidR="00FA6688" w14:paraId="65E5F04F" w14:textId="77777777">
        <w:trPr>
          <w:trHeight w:val="1180"/>
        </w:trPr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E147D" w14:textId="77777777" w:rsidR="00FA6688" w:rsidRDefault="00FA6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4BE0C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Functions calls </w:t>
            </w:r>
          </w:p>
          <w:p w14:paraId="786BCCDD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Built in Functions </w:t>
            </w:r>
          </w:p>
          <w:p w14:paraId="5A9F39E3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Custom Functions </w:t>
            </w:r>
          </w:p>
          <w:p w14:paraId="297CA031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ind w:left="130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Parameters and Arguments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A52C4" w14:textId="77777777" w:rsidR="00FA6688" w:rsidRDefault="00FA6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</w:tc>
      </w:tr>
      <w:tr w:rsidR="00FA6688" w14:paraId="5223E594" w14:textId="77777777">
        <w:trPr>
          <w:trHeight w:val="302"/>
        </w:trPr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0EF00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19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4.2 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DA6D8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Files 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6901F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T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1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 Ch 7, Class Notes</w:t>
            </w:r>
          </w:p>
        </w:tc>
      </w:tr>
      <w:tr w:rsidR="00FA6688" w14:paraId="5127D578" w14:textId="77777777">
        <w:trPr>
          <w:trHeight w:val="1169"/>
        </w:trPr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B4352" w14:textId="77777777" w:rsidR="00FA6688" w:rsidRDefault="00FA6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2717E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Opening files </w:t>
            </w:r>
          </w:p>
          <w:p w14:paraId="328893F0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Reading files </w:t>
            </w:r>
          </w:p>
          <w:p w14:paraId="3CA03BA0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35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Operation on content of files </w:t>
            </w:r>
          </w:p>
          <w:p w14:paraId="6A1C3001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Writing files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A901F" w14:textId="77777777" w:rsidR="00FA6688" w:rsidRDefault="00FA6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</w:tc>
      </w:tr>
      <w:tr w:rsidR="00FA6688" w14:paraId="15C382FF" w14:textId="77777777">
        <w:trPr>
          <w:trHeight w:val="480"/>
        </w:trPr>
        <w:tc>
          <w:tcPr>
            <w:tcW w:w="1006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53F21" w14:textId="77777777" w:rsidR="00FA6688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3366FF"/>
                <w:sz w:val="30"/>
                <w:szCs w:val="30"/>
              </w:rPr>
              <w:t>Sunday, 19th April 2026 (5PM to 8PM)</w:t>
            </w:r>
          </w:p>
        </w:tc>
      </w:tr>
      <w:tr w:rsidR="00FA6688" w14:paraId="46BE45B9" w14:textId="77777777">
        <w:trPr>
          <w:trHeight w:val="570"/>
        </w:trPr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53859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0"/>
              <w:rPr>
                <w:rFonts w:ascii="Times New Roman" w:eastAsia="Times New Roman" w:hAnsi="Times New Roman" w:cs="Times New Roman"/>
                <w:b/>
                <w:bCs/>
                <w:color w:val="FF0000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7"/>
                <w:szCs w:val="27"/>
              </w:rPr>
              <w:t xml:space="preserve">5 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F69A7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SciPy Ecosystem 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52E53" w14:textId="77777777" w:rsidR="00FA6688" w:rsidRDefault="00FA6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</w:p>
          <w:p w14:paraId="389EFF8B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SciPy Documentation</w:t>
            </w:r>
          </w:p>
        </w:tc>
      </w:tr>
      <w:tr w:rsidR="00FA6688" w14:paraId="7AF0806A" w14:textId="77777777">
        <w:trPr>
          <w:trHeight w:val="1382"/>
        </w:trPr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595F7" w14:textId="77777777" w:rsidR="00FA6688" w:rsidRDefault="00FA6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6CA57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Familiarity with SciPy Ecosystem </w:t>
            </w:r>
          </w:p>
          <w:p w14:paraId="7A1D72D9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 w:line="240" w:lineRule="auto"/>
              <w:ind w:left="130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NumPy Library </w:t>
            </w:r>
          </w:p>
          <w:p w14:paraId="56CBE9CA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SciPy Library </w:t>
            </w:r>
          </w:p>
          <w:p w14:paraId="67D4C711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Matplotlib </w:t>
            </w:r>
          </w:p>
          <w:p w14:paraId="68E5CB76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Library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B6A79" w14:textId="77777777" w:rsidR="00FA6688" w:rsidRDefault="00FA6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</w:tc>
      </w:tr>
      <w:tr w:rsidR="00FA6688" w14:paraId="570ED1EB" w14:textId="77777777">
        <w:trPr>
          <w:trHeight w:val="302"/>
        </w:trPr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B6840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19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5.1 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B684B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Multidimensional Arrays with NumPy 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CE7A0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T2: Ch 2, Class Notes</w:t>
            </w:r>
          </w:p>
        </w:tc>
      </w:tr>
      <w:tr w:rsidR="00FA6688" w14:paraId="5153A4F3" w14:textId="77777777">
        <w:trPr>
          <w:trHeight w:val="1178"/>
        </w:trPr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81AAE" w14:textId="77777777" w:rsidR="00FA6688" w:rsidRDefault="00FA6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47E25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Basics of NumPy Arrays </w:t>
            </w:r>
          </w:p>
          <w:p w14:paraId="4AA831E0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2"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Computation on NumPy Arrays </w:t>
            </w:r>
          </w:p>
          <w:p w14:paraId="318E2F73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130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Aggregations </w:t>
            </w:r>
          </w:p>
          <w:p w14:paraId="36BF16C9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Structured Arrays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9E5D9" w14:textId="77777777" w:rsidR="00FA6688" w:rsidRDefault="00FA6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</w:tc>
      </w:tr>
      <w:tr w:rsidR="00FA6688" w14:paraId="6A49BAEA" w14:textId="77777777">
        <w:trPr>
          <w:trHeight w:val="302"/>
        </w:trPr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BE66E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19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5.2 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3CFDE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Data Exploration with Pandas 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A638B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Pandas Documentation</w:t>
            </w:r>
          </w:p>
        </w:tc>
      </w:tr>
      <w:tr w:rsidR="00FA6688" w14:paraId="1CE93B36" w14:textId="77777777">
        <w:trPr>
          <w:trHeight w:val="1176"/>
        </w:trPr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480AB" w14:textId="77777777" w:rsidR="00FA6688" w:rsidRDefault="00FA6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8FBE9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Pandas Objects </w:t>
            </w:r>
          </w:p>
          <w:p w14:paraId="7684E0AC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9" w:line="240" w:lineRule="auto"/>
              <w:ind w:left="130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Data Indexing and Selection </w:t>
            </w:r>
          </w:p>
          <w:p w14:paraId="62AC2E2D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Reading files with Pandas </w:t>
            </w:r>
          </w:p>
          <w:p w14:paraId="027472C1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30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Dataset Merges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31A00" w14:textId="77777777" w:rsidR="00FA6688" w:rsidRDefault="00FA6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</w:tc>
      </w:tr>
      <w:tr w:rsidR="00FA6688" w14:paraId="5BB824A2" w14:textId="77777777">
        <w:trPr>
          <w:trHeight w:val="302"/>
        </w:trPr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13C7E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19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5.3 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A7840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Data Exploration with Pandas II 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41E39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T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2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 Ch 3, Class Notes</w:t>
            </w:r>
          </w:p>
        </w:tc>
      </w:tr>
      <w:tr w:rsidR="00FA6688" w14:paraId="1413B3CE" w14:textId="77777777">
        <w:trPr>
          <w:trHeight w:val="1173"/>
        </w:trPr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22FF8" w14:textId="77777777" w:rsidR="00FA6688" w:rsidRDefault="00FA6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7241F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Data Cleaning </w:t>
            </w:r>
          </w:p>
          <w:p w14:paraId="179189BD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 w:line="240" w:lineRule="auto"/>
              <w:ind w:left="130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Data Transformation </w:t>
            </w:r>
          </w:p>
          <w:p w14:paraId="455DCE48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30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Data Filtering </w:t>
            </w:r>
          </w:p>
          <w:p w14:paraId="3ABF89F5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Aggregation and grouping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C41C3" w14:textId="77777777" w:rsidR="00FA6688" w:rsidRDefault="00FA6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</w:tc>
      </w:tr>
      <w:tr w:rsidR="00FA6688" w14:paraId="4BEFB27A" w14:textId="77777777">
        <w:trPr>
          <w:trHeight w:val="480"/>
        </w:trPr>
        <w:tc>
          <w:tcPr>
            <w:tcW w:w="1006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590C5" w14:textId="77777777" w:rsidR="00FA6688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3366FF"/>
                <w:sz w:val="30"/>
                <w:szCs w:val="30"/>
              </w:rPr>
              <w:t>Monday, 20th April 2026 (5PM to 8PM)</w:t>
            </w:r>
          </w:p>
        </w:tc>
      </w:tr>
      <w:tr w:rsidR="00FA6688" w14:paraId="7F57D8CE" w14:textId="77777777">
        <w:trPr>
          <w:trHeight w:val="331"/>
        </w:trPr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ED527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3"/>
              <w:jc w:val="right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6 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4030B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Data Visualizations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5C0F3" w14:textId="77777777" w:rsidR="00FA6688" w:rsidRDefault="00FA6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</w:p>
        </w:tc>
      </w:tr>
      <w:tr w:rsidR="00FA6688" w14:paraId="6C717A0F" w14:textId="77777777">
        <w:trPr>
          <w:trHeight w:val="312"/>
        </w:trPr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54F52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19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6.1 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0D99F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Visualizations with Matplotlib 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9AAFC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Documentation, Class Notes</w:t>
            </w:r>
          </w:p>
        </w:tc>
      </w:tr>
      <w:tr w:rsidR="00FA6688" w14:paraId="6D740936" w14:textId="77777777">
        <w:trPr>
          <w:trHeight w:val="1156"/>
        </w:trPr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47CAC" w14:textId="77777777" w:rsidR="00FA6688" w:rsidRDefault="00FA6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FA9A1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Basic Plotting </w:t>
            </w:r>
          </w:p>
          <w:p w14:paraId="4DEB427B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Life cycle of a Plot </w:t>
            </w:r>
          </w:p>
          <w:p w14:paraId="55623CFA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240" w:lineRule="auto"/>
              <w:ind w:left="137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Subplots </w:t>
            </w:r>
          </w:p>
          <w:p w14:paraId="34CA29EC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Plotting visuals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71A2D" w14:textId="77777777" w:rsidR="00FA6688" w:rsidRDefault="00FA6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</w:tc>
      </w:tr>
    </w:tbl>
    <w:p w14:paraId="179246CB" w14:textId="77777777" w:rsidR="00FA6688" w:rsidRDefault="00FA66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1B29C0E" w14:textId="77777777" w:rsidR="00FA6688" w:rsidRDefault="00FA66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5"/>
        <w:tblW w:w="9759" w:type="dxa"/>
        <w:tblInd w:w="14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2"/>
        <w:gridCol w:w="5353"/>
        <w:gridCol w:w="3154"/>
      </w:tblGrid>
      <w:tr w:rsidR="00FA6688" w14:paraId="75F21C4B" w14:textId="77777777">
        <w:trPr>
          <w:trHeight w:val="360"/>
        </w:trPr>
        <w:tc>
          <w:tcPr>
            <w:tcW w:w="1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9BBC6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19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6.2 </w:t>
            </w:r>
          </w:p>
        </w:tc>
        <w:tc>
          <w:tcPr>
            <w:tcW w:w="53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569FB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Visualizations with Seaborn </w:t>
            </w:r>
          </w:p>
        </w:tc>
        <w:tc>
          <w:tcPr>
            <w:tcW w:w="3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F8DDC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Documentation, Class Notes</w:t>
            </w:r>
          </w:p>
        </w:tc>
      </w:tr>
      <w:tr w:rsidR="00FA6688" w14:paraId="557B296E" w14:textId="77777777">
        <w:trPr>
          <w:trHeight w:val="1180"/>
        </w:trPr>
        <w:tc>
          <w:tcPr>
            <w:tcW w:w="1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44E3F" w14:textId="77777777" w:rsidR="00FA6688" w:rsidRDefault="00FA6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53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AC165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Visualizing statistical relations </w:t>
            </w:r>
          </w:p>
          <w:p w14:paraId="42CA18DB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54" w:lineRule="auto"/>
              <w:ind w:left="130" w:right="1114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Plots for univariate and multivariate analysis Visualizing distributions </w:t>
            </w:r>
          </w:p>
          <w:p w14:paraId="5E28693E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Linear relationships with plots</w:t>
            </w:r>
          </w:p>
        </w:tc>
        <w:tc>
          <w:tcPr>
            <w:tcW w:w="3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A47A3" w14:textId="77777777" w:rsidR="00FA6688" w:rsidRDefault="00FA6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</w:tc>
      </w:tr>
      <w:tr w:rsidR="00FA6688" w14:paraId="1ADB0934" w14:textId="77777777">
        <w:trPr>
          <w:trHeight w:val="1180"/>
        </w:trPr>
        <w:tc>
          <w:tcPr>
            <w:tcW w:w="1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14C68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6.3</w:t>
            </w:r>
          </w:p>
        </w:tc>
        <w:tc>
          <w:tcPr>
            <w:tcW w:w="53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D1DC0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End to End Exploratory analysis and visualization of a dataset</w:t>
            </w:r>
          </w:p>
        </w:tc>
        <w:tc>
          <w:tcPr>
            <w:tcW w:w="3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B4536" w14:textId="77777777" w:rsidR="00FA6688" w:rsidRDefault="00FA6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</w:tc>
      </w:tr>
      <w:tr w:rsidR="00FA6688" w14:paraId="7FA615E5" w14:textId="77777777">
        <w:trPr>
          <w:trHeight w:val="355"/>
        </w:trPr>
        <w:tc>
          <w:tcPr>
            <w:tcW w:w="975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CC889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265FF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3265FF"/>
                <w:sz w:val="23"/>
                <w:szCs w:val="23"/>
              </w:rPr>
              <w:t>Recorded Videos for future use</w:t>
            </w:r>
          </w:p>
        </w:tc>
      </w:tr>
      <w:tr w:rsidR="00FA6688" w14:paraId="646A6CA4" w14:textId="77777777">
        <w:trPr>
          <w:trHeight w:val="360"/>
        </w:trPr>
        <w:tc>
          <w:tcPr>
            <w:tcW w:w="660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2E223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Times New Roman" w:eastAsia="Times New Roman" w:hAnsi="Times New Roman" w:cs="Times New Roman"/>
                <w:b/>
                <w:bCs/>
                <w:color w:val="FF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3"/>
                <w:szCs w:val="23"/>
              </w:rPr>
              <w:t>Basic Machine Learning Examples with Python</w:t>
            </w:r>
          </w:p>
        </w:tc>
        <w:tc>
          <w:tcPr>
            <w:tcW w:w="3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A1A95" w14:textId="77777777" w:rsidR="00FA6688" w:rsidRDefault="00FA6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FF0000"/>
                <w:sz w:val="23"/>
                <w:szCs w:val="23"/>
              </w:rPr>
            </w:pPr>
          </w:p>
        </w:tc>
      </w:tr>
      <w:tr w:rsidR="00FA6688" w14:paraId="000DE85A" w14:textId="77777777">
        <w:trPr>
          <w:trHeight w:val="1173"/>
        </w:trPr>
        <w:tc>
          <w:tcPr>
            <w:tcW w:w="1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6B75A" w14:textId="77777777" w:rsidR="00FA6688" w:rsidRDefault="00FA6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FF0000"/>
                <w:sz w:val="23"/>
                <w:szCs w:val="23"/>
              </w:rPr>
            </w:pPr>
          </w:p>
        </w:tc>
        <w:tc>
          <w:tcPr>
            <w:tcW w:w="53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4F2F5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Introducing Machine Learning </w:t>
            </w:r>
          </w:p>
          <w:p w14:paraId="41294CC3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Familiarity with Scikit-learn library </w:t>
            </w:r>
          </w:p>
          <w:p w14:paraId="6872B1AD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0" w:lineRule="auto"/>
              <w:ind w:left="130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Linear Regression 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Handcoding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 Linear </w:t>
            </w:r>
          </w:p>
          <w:p w14:paraId="131715B6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Regression – with Scikit-learn</w:t>
            </w:r>
          </w:p>
        </w:tc>
        <w:tc>
          <w:tcPr>
            <w:tcW w:w="3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8B51D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Scikit-learn </w:t>
            </w:r>
          </w:p>
          <w:p w14:paraId="1E391D1D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40" w:lineRule="auto"/>
              <w:ind w:left="135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documentation </w:t>
            </w:r>
          </w:p>
          <w:p w14:paraId="101E9384" w14:textId="77777777" w:rsidR="00FA668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40" w:lineRule="auto"/>
              <w:ind w:left="127"/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T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2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 Ch 5, Class Notes</w:t>
            </w:r>
          </w:p>
        </w:tc>
      </w:tr>
    </w:tbl>
    <w:p w14:paraId="30977D6B" w14:textId="77777777" w:rsidR="00FA6688" w:rsidRDefault="00FA66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EB3389B" w14:textId="77777777" w:rsidR="00FA6688" w:rsidRDefault="00FA66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8F6567" w14:textId="77777777" w:rsidR="00FA668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9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Additional Reading </w:t>
      </w:r>
    </w:p>
    <w:p w14:paraId="24320B1E" w14:textId="77777777" w:rsidR="00FA668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512"/>
        <w:rPr>
          <w:rFonts w:ascii="Times New Roman" w:eastAsia="Times New Roman" w:hAnsi="Times New Roman" w:cs="Times New Roman"/>
          <w:b/>
          <w:bCs/>
          <w:color w:val="0461C1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461C1"/>
          <w:sz w:val="23"/>
          <w:szCs w:val="23"/>
          <w:u w:val="single"/>
        </w:rPr>
        <w:t xml:space="preserve">Python </w:t>
      </w:r>
      <w:proofErr w:type="gramStart"/>
      <w:r>
        <w:rPr>
          <w:rFonts w:ascii="Times New Roman" w:eastAsia="Times New Roman" w:hAnsi="Times New Roman" w:cs="Times New Roman"/>
          <w:b/>
          <w:bCs/>
          <w:color w:val="0461C1"/>
          <w:sz w:val="23"/>
          <w:szCs w:val="23"/>
          <w:u w:val="single"/>
        </w:rPr>
        <w:t>3.*</w:t>
      </w:r>
      <w:proofErr w:type="gramEnd"/>
      <w:r>
        <w:rPr>
          <w:rFonts w:ascii="Times New Roman" w:eastAsia="Times New Roman" w:hAnsi="Times New Roman" w:cs="Times New Roman"/>
          <w:b/>
          <w:bCs/>
          <w:color w:val="0461C1"/>
          <w:sz w:val="23"/>
          <w:szCs w:val="23"/>
          <w:u w:val="single"/>
        </w:rPr>
        <w:t xml:space="preserve"> documentation</w:t>
      </w:r>
      <w:r>
        <w:rPr>
          <w:rFonts w:ascii="Times New Roman" w:eastAsia="Times New Roman" w:hAnsi="Times New Roman" w:cs="Times New Roman"/>
          <w:b/>
          <w:bCs/>
          <w:color w:val="0461C1"/>
          <w:sz w:val="23"/>
          <w:szCs w:val="23"/>
        </w:rPr>
        <w:t xml:space="preserve"> </w:t>
      </w:r>
    </w:p>
    <w:p w14:paraId="2EE14A8D" w14:textId="77777777" w:rsidR="00FA668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501"/>
        <w:rPr>
          <w:rFonts w:ascii="Times New Roman" w:eastAsia="Times New Roman" w:hAnsi="Times New Roman" w:cs="Times New Roman"/>
          <w:b/>
          <w:bCs/>
          <w:color w:val="0461C1"/>
          <w:sz w:val="23"/>
          <w:szCs w:val="23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461C1"/>
          <w:sz w:val="23"/>
          <w:szCs w:val="23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bCs/>
          <w:color w:val="0461C1"/>
          <w:sz w:val="23"/>
          <w:szCs w:val="23"/>
          <w:u w:val="single"/>
        </w:rPr>
        <w:t>Numpy</w:t>
      </w:r>
      <w:proofErr w:type="spellEnd"/>
      <w:r>
        <w:rPr>
          <w:rFonts w:ascii="Times New Roman" w:eastAsia="Times New Roman" w:hAnsi="Times New Roman" w:cs="Times New Roman"/>
          <w:b/>
          <w:bCs/>
          <w:color w:val="0461C1"/>
          <w:sz w:val="23"/>
          <w:szCs w:val="23"/>
          <w:u w:val="single"/>
        </w:rPr>
        <w:t xml:space="preserve"> Documentation </w:t>
      </w:r>
    </w:p>
    <w:p w14:paraId="13F5D619" w14:textId="77777777" w:rsidR="00FA668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500"/>
        <w:rPr>
          <w:rFonts w:ascii="Times New Roman" w:eastAsia="Times New Roman" w:hAnsi="Times New Roman" w:cs="Times New Roman"/>
          <w:b/>
          <w:bCs/>
          <w:color w:val="0461C1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3. </w:t>
      </w:r>
      <w:r>
        <w:rPr>
          <w:rFonts w:ascii="Times New Roman" w:eastAsia="Times New Roman" w:hAnsi="Times New Roman" w:cs="Times New Roman"/>
          <w:b/>
          <w:bCs/>
          <w:color w:val="0461C1"/>
          <w:sz w:val="23"/>
          <w:szCs w:val="23"/>
          <w:u w:val="single"/>
        </w:rPr>
        <w:t>Pandas Documentation</w:t>
      </w:r>
      <w:r>
        <w:rPr>
          <w:rFonts w:ascii="Times New Roman" w:eastAsia="Times New Roman" w:hAnsi="Times New Roman" w:cs="Times New Roman"/>
          <w:b/>
          <w:bCs/>
          <w:color w:val="0461C1"/>
          <w:sz w:val="23"/>
          <w:szCs w:val="23"/>
        </w:rPr>
        <w:t xml:space="preserve"> </w:t>
      </w:r>
    </w:p>
    <w:p w14:paraId="59232C83" w14:textId="77777777" w:rsidR="00FA668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501"/>
        <w:rPr>
          <w:rFonts w:ascii="Times New Roman" w:eastAsia="Times New Roman" w:hAnsi="Times New Roman" w:cs="Times New Roman"/>
          <w:b/>
          <w:bCs/>
          <w:color w:val="0461C1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461C1"/>
          <w:sz w:val="23"/>
          <w:szCs w:val="23"/>
          <w:u w:val="single"/>
        </w:rPr>
        <w:t>Matplotlib documentation</w:t>
      </w:r>
      <w:r>
        <w:rPr>
          <w:rFonts w:ascii="Times New Roman" w:eastAsia="Times New Roman" w:hAnsi="Times New Roman" w:cs="Times New Roman"/>
          <w:b/>
          <w:bCs/>
          <w:color w:val="0461C1"/>
          <w:sz w:val="23"/>
          <w:szCs w:val="23"/>
        </w:rPr>
        <w:t xml:space="preserve"> </w:t>
      </w:r>
    </w:p>
    <w:p w14:paraId="356F769B" w14:textId="77777777" w:rsidR="00FA668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502"/>
        <w:rPr>
          <w:rFonts w:ascii="Times New Roman" w:eastAsia="Times New Roman" w:hAnsi="Times New Roman" w:cs="Times New Roman"/>
          <w:b/>
          <w:bCs/>
          <w:color w:val="0461C1"/>
          <w:sz w:val="23"/>
          <w:szCs w:val="23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5. </w:t>
      </w:r>
      <w:r>
        <w:rPr>
          <w:rFonts w:ascii="Times New Roman" w:eastAsia="Times New Roman" w:hAnsi="Times New Roman" w:cs="Times New Roman"/>
          <w:b/>
          <w:bCs/>
          <w:color w:val="0461C1"/>
          <w:sz w:val="23"/>
          <w:szCs w:val="23"/>
          <w:u w:val="single"/>
        </w:rPr>
        <w:t xml:space="preserve">seaborn: statistical data visualization documentation </w:t>
      </w:r>
    </w:p>
    <w:p w14:paraId="1025EA0F" w14:textId="77777777" w:rsidR="00FA668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503"/>
        <w:rPr>
          <w:rFonts w:ascii="Times New Roman" w:eastAsia="Times New Roman" w:hAnsi="Times New Roman" w:cs="Times New Roman"/>
          <w:b/>
          <w:bCs/>
          <w:color w:val="0461C1"/>
          <w:sz w:val="23"/>
          <w:szCs w:val="23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6. </w:t>
      </w:r>
      <w:r>
        <w:rPr>
          <w:rFonts w:ascii="Times New Roman" w:eastAsia="Times New Roman" w:hAnsi="Times New Roman" w:cs="Times New Roman"/>
          <w:b/>
          <w:bCs/>
          <w:color w:val="0461C1"/>
          <w:sz w:val="23"/>
          <w:szCs w:val="23"/>
          <w:u w:val="single"/>
        </w:rPr>
        <w:t xml:space="preserve">Scikit-learn documentation </w:t>
      </w:r>
    </w:p>
    <w:p w14:paraId="1990FB72" w14:textId="77777777" w:rsidR="00FA668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4591"/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</w:rPr>
        <w:t>**********</w:t>
      </w:r>
    </w:p>
    <w:sectPr w:rsidR="00FA6688">
      <w:pgSz w:w="12240" w:h="15840"/>
      <w:pgMar w:top="1418" w:right="725" w:bottom="1850" w:left="130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A96E71B5-EDF9-49EB-B475-2DEBE99A8D8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D6B3A3B-26B0-4009-8514-5DE9DDF10D00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3" w:fontKey="{8B1EECBF-3537-49DD-80E7-8A90D8D3C7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9A5A4C8-C31D-4F5F-89F4-A0A968AD167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688"/>
    <w:rsid w:val="00E861E6"/>
    <w:rsid w:val="00EA0641"/>
    <w:rsid w:val="00FA6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9D0D3"/>
  <w15:docId w15:val="{47FA5F34-9774-4720-9C4C-0D0FD54D0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ml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681</Words>
  <Characters>3886</Characters>
  <Application>Microsoft Office Word</Application>
  <DocSecurity>0</DocSecurity>
  <Lines>32</Lines>
  <Paragraphs>9</Paragraphs>
  <ScaleCrop>false</ScaleCrop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SAMEERA K M</cp:lastModifiedBy>
  <cp:revision>2</cp:revision>
  <dcterms:created xsi:type="dcterms:W3CDTF">2026-04-17T05:33:00Z</dcterms:created>
  <dcterms:modified xsi:type="dcterms:W3CDTF">2026-04-17T05:34:00Z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6f15d150-12f1-420a-aa45-a020e6512c96</vt:lpwstr>
  </property>
</Properties>
</file>