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6A" w:rsidRDefault="00F86122" w:rsidP="00F86122">
      <w:pPr>
        <w:pStyle w:val="1"/>
      </w:pPr>
      <w:r>
        <w:t xml:space="preserve">0. </w:t>
      </w:r>
      <w:r w:rsidR="004372E7">
        <w:rPr>
          <w:rFonts w:hint="eastAsia"/>
        </w:rPr>
        <w:t>T</w:t>
      </w:r>
      <w:r w:rsidR="004372E7">
        <w:t>he purpose of system</w:t>
      </w:r>
      <w:r w:rsidR="003C2A77">
        <w:rPr>
          <w:rFonts w:hint="eastAsia"/>
        </w:rPr>
        <w:t>.</w:t>
      </w:r>
    </w:p>
    <w:p w:rsidR="003C2A77" w:rsidRDefault="004372E7">
      <w:r>
        <w:t xml:space="preserve">Team 6 assumed that the system received from CMU for the studio project as </w:t>
      </w:r>
      <w:r w:rsidRPr="004372E7">
        <w:t>records commuting time through employee face recognition</w:t>
      </w:r>
    </w:p>
    <w:p w:rsidR="003C2A77" w:rsidRPr="004372E7" w:rsidRDefault="003C2A77"/>
    <w:p w:rsidR="004D5356" w:rsidRDefault="004372E7" w:rsidP="004372E7">
      <w:pPr>
        <w:pStyle w:val="1"/>
      </w:pPr>
      <w:r w:rsidRPr="004372E7">
        <w:rPr>
          <w:rFonts w:hint="eastAsia"/>
        </w:rPr>
        <w:t>1.</w:t>
      </w:r>
      <w:r>
        <w:t xml:space="preserve"> Identify the </w:t>
      </w:r>
      <w:proofErr w:type="spellStart"/>
      <w:r>
        <w:t>PnG</w:t>
      </w:r>
      <w:proofErr w:type="spellEnd"/>
      <w:r>
        <w:t xml:space="preserve"> types, goals, motivations, skills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4372E7" w:rsidTr="003B0C3F">
        <w:tc>
          <w:tcPr>
            <w:tcW w:w="846" w:type="dxa"/>
            <w:vMerge w:val="restart"/>
          </w:tcPr>
          <w:p w:rsidR="004372E7" w:rsidRDefault="004372E7" w:rsidP="004372E7"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1</w:t>
            </w:r>
          </w:p>
        </w:tc>
        <w:tc>
          <w:tcPr>
            <w:tcW w:w="1417" w:type="dxa"/>
          </w:tcPr>
          <w:p w:rsidR="004372E7" w:rsidRDefault="004372E7" w:rsidP="004372E7">
            <w:r>
              <w:rPr>
                <w:rFonts w:hint="eastAsia"/>
              </w:rPr>
              <w:t>Type</w:t>
            </w:r>
          </w:p>
        </w:tc>
        <w:tc>
          <w:tcPr>
            <w:tcW w:w="6753" w:type="dxa"/>
          </w:tcPr>
          <w:p w:rsidR="004372E7" w:rsidRDefault="003B0C3F" w:rsidP="004372E7">
            <w:r w:rsidRPr="003B0C3F">
              <w:t>Internal Engineer</w:t>
            </w:r>
          </w:p>
        </w:tc>
      </w:tr>
      <w:tr w:rsidR="004372E7" w:rsidTr="003B0C3F">
        <w:tc>
          <w:tcPr>
            <w:tcW w:w="846" w:type="dxa"/>
            <w:vMerge/>
          </w:tcPr>
          <w:p w:rsidR="004372E7" w:rsidRDefault="004372E7" w:rsidP="004372E7"/>
        </w:tc>
        <w:tc>
          <w:tcPr>
            <w:tcW w:w="1417" w:type="dxa"/>
          </w:tcPr>
          <w:p w:rsidR="004372E7" w:rsidRDefault="004372E7" w:rsidP="004372E7">
            <w:r>
              <w:rPr>
                <w:rFonts w:hint="eastAsia"/>
              </w:rPr>
              <w:t>Goal</w:t>
            </w:r>
          </w:p>
        </w:tc>
        <w:tc>
          <w:tcPr>
            <w:tcW w:w="6753" w:type="dxa"/>
          </w:tcPr>
          <w:p w:rsidR="004372E7" w:rsidRDefault="003B0C3F" w:rsidP="004372E7">
            <w:r w:rsidRPr="003B0C3F">
              <w:t>Ruin the manager's reputation</w:t>
            </w:r>
          </w:p>
        </w:tc>
      </w:tr>
      <w:tr w:rsidR="004372E7" w:rsidTr="003B0C3F">
        <w:tc>
          <w:tcPr>
            <w:tcW w:w="846" w:type="dxa"/>
            <w:vMerge/>
          </w:tcPr>
          <w:p w:rsidR="004372E7" w:rsidRDefault="004372E7" w:rsidP="004372E7"/>
        </w:tc>
        <w:tc>
          <w:tcPr>
            <w:tcW w:w="1417" w:type="dxa"/>
          </w:tcPr>
          <w:p w:rsidR="004372E7" w:rsidRDefault="004372E7" w:rsidP="004372E7">
            <w:r>
              <w:rPr>
                <w:rFonts w:hint="eastAsia"/>
              </w:rPr>
              <w:t>Motivation</w:t>
            </w:r>
          </w:p>
        </w:tc>
        <w:tc>
          <w:tcPr>
            <w:tcW w:w="6753" w:type="dxa"/>
          </w:tcPr>
          <w:p w:rsidR="004372E7" w:rsidRDefault="003B0C3F" w:rsidP="004372E7">
            <w:r w:rsidRPr="003B0C3F">
              <w:t>Revenge to the manager</w:t>
            </w:r>
          </w:p>
        </w:tc>
      </w:tr>
      <w:tr w:rsidR="004372E7" w:rsidTr="003B0C3F">
        <w:tc>
          <w:tcPr>
            <w:tcW w:w="846" w:type="dxa"/>
            <w:vMerge/>
          </w:tcPr>
          <w:p w:rsidR="004372E7" w:rsidRDefault="004372E7" w:rsidP="004372E7"/>
        </w:tc>
        <w:tc>
          <w:tcPr>
            <w:tcW w:w="1417" w:type="dxa"/>
          </w:tcPr>
          <w:p w:rsidR="004372E7" w:rsidRDefault="004372E7" w:rsidP="004372E7">
            <w:r>
              <w:rPr>
                <w:rFonts w:hint="eastAsia"/>
              </w:rPr>
              <w:t>Skill</w:t>
            </w:r>
          </w:p>
        </w:tc>
        <w:tc>
          <w:tcPr>
            <w:tcW w:w="6753" w:type="dxa"/>
          </w:tcPr>
          <w:p w:rsidR="004372E7" w:rsidRDefault="003B0C3F" w:rsidP="004372E7">
            <w:r>
              <w:t>I</w:t>
            </w:r>
            <w:r w:rsidRPr="003B0C3F">
              <w:t>mplement a back door access to the commuting DB</w:t>
            </w:r>
          </w:p>
        </w:tc>
      </w:tr>
      <w:tr w:rsidR="004372E7" w:rsidTr="003B0C3F">
        <w:tc>
          <w:tcPr>
            <w:tcW w:w="846" w:type="dxa"/>
            <w:vMerge/>
          </w:tcPr>
          <w:p w:rsidR="004372E7" w:rsidRDefault="004372E7" w:rsidP="004372E7"/>
        </w:tc>
        <w:tc>
          <w:tcPr>
            <w:tcW w:w="1417" w:type="dxa"/>
          </w:tcPr>
          <w:p w:rsidR="004372E7" w:rsidRDefault="004372E7" w:rsidP="004372E7">
            <w:r>
              <w:t>M</w:t>
            </w:r>
            <w:r>
              <w:rPr>
                <w:rFonts w:hint="eastAsia"/>
              </w:rPr>
              <w:t>isuse</w:t>
            </w:r>
            <w:r>
              <w:t xml:space="preserve"> case</w:t>
            </w:r>
          </w:p>
        </w:tc>
        <w:tc>
          <w:tcPr>
            <w:tcW w:w="6753" w:type="dxa"/>
          </w:tcPr>
          <w:p w:rsidR="004372E7" w:rsidRDefault="003B0C3F" w:rsidP="003B0C3F">
            <w:r>
              <w:t>U</w:t>
            </w:r>
            <w:r w:rsidRPr="003B0C3F">
              <w:t xml:space="preserve">sing a back door. </w:t>
            </w:r>
            <w:r>
              <w:t>A</w:t>
            </w:r>
            <w:r w:rsidRPr="003B0C3F">
              <w:t>nd modify the commuting time of the manager.</w:t>
            </w:r>
          </w:p>
        </w:tc>
      </w:tr>
    </w:tbl>
    <w:p w:rsidR="004372E7" w:rsidRDefault="004372E7" w:rsidP="004372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3B0C3F" w:rsidTr="009D560F">
        <w:tc>
          <w:tcPr>
            <w:tcW w:w="846" w:type="dxa"/>
            <w:vMerge w:val="restart"/>
          </w:tcPr>
          <w:p w:rsidR="003B0C3F" w:rsidRDefault="003B0C3F" w:rsidP="008D1BEF"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</w:t>
            </w:r>
            <w:r w:rsidR="008D1BEF">
              <w:t>2</w:t>
            </w:r>
          </w:p>
        </w:tc>
        <w:tc>
          <w:tcPr>
            <w:tcW w:w="1417" w:type="dxa"/>
          </w:tcPr>
          <w:p w:rsidR="003B0C3F" w:rsidRDefault="003B0C3F" w:rsidP="009D560F">
            <w:r>
              <w:rPr>
                <w:rFonts w:hint="eastAsia"/>
              </w:rPr>
              <w:t>Type</w:t>
            </w:r>
          </w:p>
        </w:tc>
        <w:tc>
          <w:tcPr>
            <w:tcW w:w="6753" w:type="dxa"/>
          </w:tcPr>
          <w:p w:rsidR="003B0C3F" w:rsidRDefault="008D1BEF" w:rsidP="009D560F">
            <w:r w:rsidRPr="008D1BEF">
              <w:t>Employee</w:t>
            </w:r>
          </w:p>
        </w:tc>
      </w:tr>
      <w:tr w:rsidR="003B0C3F" w:rsidTr="009D560F">
        <w:tc>
          <w:tcPr>
            <w:tcW w:w="846" w:type="dxa"/>
            <w:vMerge/>
          </w:tcPr>
          <w:p w:rsidR="003B0C3F" w:rsidRDefault="003B0C3F" w:rsidP="009D560F"/>
        </w:tc>
        <w:tc>
          <w:tcPr>
            <w:tcW w:w="1417" w:type="dxa"/>
          </w:tcPr>
          <w:p w:rsidR="003B0C3F" w:rsidRDefault="003B0C3F" w:rsidP="009D560F">
            <w:r>
              <w:rPr>
                <w:rFonts w:hint="eastAsia"/>
              </w:rPr>
              <w:t>Goal</w:t>
            </w:r>
          </w:p>
        </w:tc>
        <w:tc>
          <w:tcPr>
            <w:tcW w:w="6753" w:type="dxa"/>
          </w:tcPr>
          <w:p w:rsidR="003B0C3F" w:rsidRDefault="008D1BEF" w:rsidP="009D560F">
            <w:r>
              <w:rPr>
                <w:rFonts w:hint="eastAsia"/>
              </w:rPr>
              <w:t>N</w:t>
            </w:r>
            <w:r w:rsidRPr="008D1BEF">
              <w:t>ot going to work, but cheating as if you went to work.</w:t>
            </w:r>
          </w:p>
        </w:tc>
      </w:tr>
      <w:tr w:rsidR="003B0C3F" w:rsidTr="009D560F">
        <w:tc>
          <w:tcPr>
            <w:tcW w:w="846" w:type="dxa"/>
            <w:vMerge/>
          </w:tcPr>
          <w:p w:rsidR="003B0C3F" w:rsidRDefault="003B0C3F" w:rsidP="009D560F"/>
        </w:tc>
        <w:tc>
          <w:tcPr>
            <w:tcW w:w="1417" w:type="dxa"/>
          </w:tcPr>
          <w:p w:rsidR="003B0C3F" w:rsidRDefault="003B0C3F" w:rsidP="009D560F">
            <w:r>
              <w:rPr>
                <w:rFonts w:hint="eastAsia"/>
              </w:rPr>
              <w:t>Motivation</w:t>
            </w:r>
          </w:p>
        </w:tc>
        <w:tc>
          <w:tcPr>
            <w:tcW w:w="6753" w:type="dxa"/>
          </w:tcPr>
          <w:p w:rsidR="003B0C3F" w:rsidRDefault="008D1BEF" w:rsidP="009D560F">
            <w:r w:rsidRPr="008D1BEF">
              <w:t>debt of gambling</w:t>
            </w:r>
          </w:p>
        </w:tc>
      </w:tr>
      <w:tr w:rsidR="003B0C3F" w:rsidTr="009D560F">
        <w:tc>
          <w:tcPr>
            <w:tcW w:w="846" w:type="dxa"/>
            <w:vMerge/>
          </w:tcPr>
          <w:p w:rsidR="003B0C3F" w:rsidRDefault="003B0C3F" w:rsidP="009D560F"/>
        </w:tc>
        <w:tc>
          <w:tcPr>
            <w:tcW w:w="1417" w:type="dxa"/>
          </w:tcPr>
          <w:p w:rsidR="003B0C3F" w:rsidRDefault="003B0C3F" w:rsidP="009D560F">
            <w:r>
              <w:rPr>
                <w:rFonts w:hint="eastAsia"/>
              </w:rPr>
              <w:t>Skill</w:t>
            </w:r>
          </w:p>
        </w:tc>
        <w:tc>
          <w:tcPr>
            <w:tcW w:w="6753" w:type="dxa"/>
          </w:tcPr>
          <w:p w:rsidR="003B0C3F" w:rsidRDefault="008D1BEF" w:rsidP="009D560F">
            <w:r w:rsidRPr="008D1BEF">
              <w:t>Tampering</w:t>
            </w:r>
            <w:r>
              <w:t xml:space="preserve"> </w:t>
            </w:r>
            <w:r w:rsidRPr="008D1BEF">
              <w:t>through networking by spoofing</w:t>
            </w:r>
          </w:p>
        </w:tc>
      </w:tr>
    </w:tbl>
    <w:p w:rsidR="003B0C3F" w:rsidRDefault="003B0C3F" w:rsidP="004372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3B0C3F" w:rsidTr="009D560F">
        <w:tc>
          <w:tcPr>
            <w:tcW w:w="846" w:type="dxa"/>
            <w:vMerge w:val="restart"/>
          </w:tcPr>
          <w:p w:rsidR="003B0C3F" w:rsidRDefault="003B0C3F" w:rsidP="008D1BEF"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</w:t>
            </w:r>
            <w:r w:rsidR="008D1BEF">
              <w:t>3</w:t>
            </w:r>
          </w:p>
        </w:tc>
        <w:tc>
          <w:tcPr>
            <w:tcW w:w="1417" w:type="dxa"/>
          </w:tcPr>
          <w:p w:rsidR="003B0C3F" w:rsidRDefault="003B0C3F" w:rsidP="009D560F">
            <w:r>
              <w:rPr>
                <w:rFonts w:hint="eastAsia"/>
              </w:rPr>
              <w:t>Type</w:t>
            </w:r>
          </w:p>
        </w:tc>
        <w:tc>
          <w:tcPr>
            <w:tcW w:w="6753" w:type="dxa"/>
          </w:tcPr>
          <w:p w:rsidR="003B0C3F" w:rsidRDefault="008D1BEF" w:rsidP="009D560F">
            <w:r w:rsidRPr="008D1BEF">
              <w:t>Spy</w:t>
            </w:r>
          </w:p>
        </w:tc>
      </w:tr>
      <w:tr w:rsidR="003B0C3F" w:rsidTr="009D560F">
        <w:tc>
          <w:tcPr>
            <w:tcW w:w="846" w:type="dxa"/>
            <w:vMerge/>
          </w:tcPr>
          <w:p w:rsidR="003B0C3F" w:rsidRDefault="003B0C3F" w:rsidP="009D560F"/>
        </w:tc>
        <w:tc>
          <w:tcPr>
            <w:tcW w:w="1417" w:type="dxa"/>
          </w:tcPr>
          <w:p w:rsidR="003B0C3F" w:rsidRDefault="003B0C3F" w:rsidP="009D560F">
            <w:r>
              <w:rPr>
                <w:rFonts w:hint="eastAsia"/>
              </w:rPr>
              <w:t>Goal</w:t>
            </w:r>
          </w:p>
        </w:tc>
        <w:tc>
          <w:tcPr>
            <w:tcW w:w="6753" w:type="dxa"/>
          </w:tcPr>
          <w:p w:rsidR="003B0C3F" w:rsidRDefault="008D1BEF" w:rsidP="009D560F">
            <w:r w:rsidRPr="008D1BEF">
              <w:t>Steal all components of the system</w:t>
            </w:r>
          </w:p>
        </w:tc>
      </w:tr>
      <w:tr w:rsidR="003B0C3F" w:rsidTr="009D560F">
        <w:tc>
          <w:tcPr>
            <w:tcW w:w="846" w:type="dxa"/>
            <w:vMerge/>
          </w:tcPr>
          <w:p w:rsidR="003B0C3F" w:rsidRDefault="003B0C3F" w:rsidP="009D560F"/>
        </w:tc>
        <w:tc>
          <w:tcPr>
            <w:tcW w:w="1417" w:type="dxa"/>
          </w:tcPr>
          <w:p w:rsidR="003B0C3F" w:rsidRDefault="003B0C3F" w:rsidP="009D560F">
            <w:r>
              <w:rPr>
                <w:rFonts w:hint="eastAsia"/>
              </w:rPr>
              <w:t>Motivation</w:t>
            </w:r>
          </w:p>
        </w:tc>
        <w:tc>
          <w:tcPr>
            <w:tcW w:w="6753" w:type="dxa"/>
          </w:tcPr>
          <w:p w:rsidR="003B0C3F" w:rsidRDefault="008D1BEF" w:rsidP="009D560F">
            <w:r w:rsidRPr="008D1BEF">
              <w:t>Competitors request</w:t>
            </w:r>
          </w:p>
        </w:tc>
      </w:tr>
      <w:tr w:rsidR="003B0C3F" w:rsidTr="009D560F">
        <w:tc>
          <w:tcPr>
            <w:tcW w:w="846" w:type="dxa"/>
            <w:vMerge/>
          </w:tcPr>
          <w:p w:rsidR="003B0C3F" w:rsidRDefault="003B0C3F" w:rsidP="009D560F"/>
        </w:tc>
        <w:tc>
          <w:tcPr>
            <w:tcW w:w="1417" w:type="dxa"/>
          </w:tcPr>
          <w:p w:rsidR="003B0C3F" w:rsidRDefault="003B0C3F" w:rsidP="009D560F">
            <w:r>
              <w:rPr>
                <w:rFonts w:hint="eastAsia"/>
              </w:rPr>
              <w:t>Skill</w:t>
            </w:r>
          </w:p>
        </w:tc>
        <w:tc>
          <w:tcPr>
            <w:tcW w:w="6753" w:type="dxa"/>
          </w:tcPr>
          <w:p w:rsidR="003B0C3F" w:rsidRDefault="008D1BEF" w:rsidP="009D560F">
            <w:r w:rsidRPr="008D1BEF">
              <w:t>Physical power and ability to use various equipment</w:t>
            </w:r>
          </w:p>
        </w:tc>
      </w:tr>
    </w:tbl>
    <w:p w:rsidR="008D1BEF" w:rsidRDefault="008D1BEF" w:rsidP="008D1B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8D1BEF" w:rsidTr="003A099F">
        <w:tc>
          <w:tcPr>
            <w:tcW w:w="846" w:type="dxa"/>
            <w:vMerge w:val="restart"/>
          </w:tcPr>
          <w:p w:rsidR="008D1BEF" w:rsidRDefault="008D1BEF" w:rsidP="008D1BEF"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</w:t>
            </w:r>
          </w:p>
        </w:tc>
        <w:tc>
          <w:tcPr>
            <w:tcW w:w="1417" w:type="dxa"/>
          </w:tcPr>
          <w:p w:rsidR="008D1BEF" w:rsidRDefault="008D1BEF" w:rsidP="003A099F">
            <w:r>
              <w:rPr>
                <w:rFonts w:hint="eastAsia"/>
              </w:rPr>
              <w:t>Type</w:t>
            </w:r>
          </w:p>
        </w:tc>
        <w:tc>
          <w:tcPr>
            <w:tcW w:w="6753" w:type="dxa"/>
          </w:tcPr>
          <w:p w:rsidR="008D1BEF" w:rsidRDefault="008D1BEF" w:rsidP="003A099F">
            <w:r w:rsidRPr="008D1BEF">
              <w:t>Hacker</w:t>
            </w:r>
          </w:p>
        </w:tc>
      </w:tr>
      <w:tr w:rsidR="008D1BEF" w:rsidTr="003A099F">
        <w:tc>
          <w:tcPr>
            <w:tcW w:w="846" w:type="dxa"/>
            <w:vMerge/>
          </w:tcPr>
          <w:p w:rsidR="008D1BEF" w:rsidRDefault="008D1BEF" w:rsidP="003A099F"/>
        </w:tc>
        <w:tc>
          <w:tcPr>
            <w:tcW w:w="1417" w:type="dxa"/>
          </w:tcPr>
          <w:p w:rsidR="008D1BEF" w:rsidRDefault="008D1BEF" w:rsidP="003A099F">
            <w:r>
              <w:rPr>
                <w:rFonts w:hint="eastAsia"/>
              </w:rPr>
              <w:t>Goal</w:t>
            </w:r>
          </w:p>
        </w:tc>
        <w:tc>
          <w:tcPr>
            <w:tcW w:w="6753" w:type="dxa"/>
          </w:tcPr>
          <w:p w:rsidR="008D1BEF" w:rsidRDefault="008D1BEF" w:rsidP="003A099F">
            <w:r w:rsidRPr="008D1BEF">
              <w:t>Display ha</w:t>
            </w:r>
            <w:r>
              <w:t>c</w:t>
            </w:r>
            <w:r w:rsidRPr="008D1BEF">
              <w:t>ker's name on the screen</w:t>
            </w:r>
          </w:p>
        </w:tc>
      </w:tr>
      <w:tr w:rsidR="008D1BEF" w:rsidTr="003A099F">
        <w:tc>
          <w:tcPr>
            <w:tcW w:w="846" w:type="dxa"/>
            <w:vMerge/>
          </w:tcPr>
          <w:p w:rsidR="008D1BEF" w:rsidRDefault="008D1BEF" w:rsidP="003A099F"/>
        </w:tc>
        <w:tc>
          <w:tcPr>
            <w:tcW w:w="1417" w:type="dxa"/>
          </w:tcPr>
          <w:p w:rsidR="008D1BEF" w:rsidRDefault="008D1BEF" w:rsidP="003A099F">
            <w:r>
              <w:rPr>
                <w:rFonts w:hint="eastAsia"/>
              </w:rPr>
              <w:t>Motivation</w:t>
            </w:r>
          </w:p>
        </w:tc>
        <w:tc>
          <w:tcPr>
            <w:tcW w:w="6753" w:type="dxa"/>
          </w:tcPr>
          <w:p w:rsidR="008D1BEF" w:rsidRDefault="008D1BEF" w:rsidP="003A099F">
            <w:r w:rsidRPr="008D1BEF">
              <w:t>Strives for recognition</w:t>
            </w:r>
          </w:p>
        </w:tc>
      </w:tr>
      <w:tr w:rsidR="008D1BEF" w:rsidTr="003A099F">
        <w:tc>
          <w:tcPr>
            <w:tcW w:w="846" w:type="dxa"/>
            <w:vMerge/>
          </w:tcPr>
          <w:p w:rsidR="008D1BEF" w:rsidRDefault="008D1BEF" w:rsidP="003A099F"/>
        </w:tc>
        <w:tc>
          <w:tcPr>
            <w:tcW w:w="1417" w:type="dxa"/>
          </w:tcPr>
          <w:p w:rsidR="008D1BEF" w:rsidRDefault="008D1BEF" w:rsidP="003A099F">
            <w:r>
              <w:rPr>
                <w:rFonts w:hint="eastAsia"/>
              </w:rPr>
              <w:t>Skill</w:t>
            </w:r>
          </w:p>
        </w:tc>
        <w:tc>
          <w:tcPr>
            <w:tcW w:w="6753" w:type="dxa"/>
          </w:tcPr>
          <w:p w:rsidR="008D1BEF" w:rsidRDefault="008D1BEF" w:rsidP="003A099F">
            <w:r w:rsidRPr="008D1BEF">
              <w:t>Physical power and ability to use various equipment</w:t>
            </w:r>
          </w:p>
        </w:tc>
      </w:tr>
    </w:tbl>
    <w:p w:rsidR="008D1BEF" w:rsidRDefault="008D1BEF" w:rsidP="008D1B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753"/>
      </w:tblGrid>
      <w:tr w:rsidR="008D1BEF" w:rsidTr="003A099F">
        <w:tc>
          <w:tcPr>
            <w:tcW w:w="846" w:type="dxa"/>
            <w:vMerge w:val="restart"/>
          </w:tcPr>
          <w:p w:rsidR="008D1BEF" w:rsidRDefault="008D1BEF" w:rsidP="003A099F"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5</w:t>
            </w:r>
          </w:p>
        </w:tc>
        <w:tc>
          <w:tcPr>
            <w:tcW w:w="1417" w:type="dxa"/>
          </w:tcPr>
          <w:p w:rsidR="008D1BEF" w:rsidRDefault="008D1BEF" w:rsidP="003A099F">
            <w:r>
              <w:rPr>
                <w:rFonts w:hint="eastAsia"/>
              </w:rPr>
              <w:t>Type</w:t>
            </w:r>
          </w:p>
        </w:tc>
        <w:tc>
          <w:tcPr>
            <w:tcW w:w="6753" w:type="dxa"/>
          </w:tcPr>
          <w:p w:rsidR="008D1BEF" w:rsidRDefault="008D1BEF" w:rsidP="003A099F">
            <w:r w:rsidRPr="008D1BEF">
              <w:t>stalker</w:t>
            </w:r>
          </w:p>
        </w:tc>
      </w:tr>
      <w:tr w:rsidR="008D1BEF" w:rsidTr="003A099F">
        <w:tc>
          <w:tcPr>
            <w:tcW w:w="846" w:type="dxa"/>
            <w:vMerge/>
          </w:tcPr>
          <w:p w:rsidR="008D1BEF" w:rsidRDefault="008D1BEF" w:rsidP="003A099F"/>
        </w:tc>
        <w:tc>
          <w:tcPr>
            <w:tcW w:w="1417" w:type="dxa"/>
          </w:tcPr>
          <w:p w:rsidR="008D1BEF" w:rsidRDefault="008D1BEF" w:rsidP="003A099F">
            <w:r>
              <w:rPr>
                <w:rFonts w:hint="eastAsia"/>
              </w:rPr>
              <w:t>Goal</w:t>
            </w:r>
          </w:p>
        </w:tc>
        <w:tc>
          <w:tcPr>
            <w:tcW w:w="6753" w:type="dxa"/>
          </w:tcPr>
          <w:p w:rsidR="008D1BEF" w:rsidRDefault="008D1BEF" w:rsidP="008D1BEF">
            <w:r w:rsidRPr="008D1BEF">
              <w:t xml:space="preserve">Get </w:t>
            </w:r>
            <w:r>
              <w:t>the privacy info for specific person</w:t>
            </w:r>
          </w:p>
        </w:tc>
      </w:tr>
      <w:tr w:rsidR="008D1BEF" w:rsidTr="003A099F">
        <w:tc>
          <w:tcPr>
            <w:tcW w:w="846" w:type="dxa"/>
            <w:vMerge/>
          </w:tcPr>
          <w:p w:rsidR="008D1BEF" w:rsidRDefault="008D1BEF" w:rsidP="003A099F"/>
        </w:tc>
        <w:tc>
          <w:tcPr>
            <w:tcW w:w="1417" w:type="dxa"/>
          </w:tcPr>
          <w:p w:rsidR="008D1BEF" w:rsidRDefault="008D1BEF" w:rsidP="003A099F">
            <w:r>
              <w:rPr>
                <w:rFonts w:hint="eastAsia"/>
              </w:rPr>
              <w:t>Motivation</w:t>
            </w:r>
          </w:p>
        </w:tc>
        <w:tc>
          <w:tcPr>
            <w:tcW w:w="6753" w:type="dxa"/>
          </w:tcPr>
          <w:p w:rsidR="008D1BEF" w:rsidRDefault="008D1BEF" w:rsidP="003A099F">
            <w:pPr>
              <w:tabs>
                <w:tab w:val="left" w:pos="2289"/>
              </w:tabs>
            </w:pPr>
            <w:r w:rsidRPr="008D1BEF">
              <w:t>obsessive</w:t>
            </w:r>
          </w:p>
        </w:tc>
      </w:tr>
      <w:tr w:rsidR="008D1BEF" w:rsidTr="003A099F">
        <w:tc>
          <w:tcPr>
            <w:tcW w:w="846" w:type="dxa"/>
            <w:vMerge/>
          </w:tcPr>
          <w:p w:rsidR="008D1BEF" w:rsidRDefault="008D1BEF" w:rsidP="003A099F"/>
        </w:tc>
        <w:tc>
          <w:tcPr>
            <w:tcW w:w="1417" w:type="dxa"/>
          </w:tcPr>
          <w:p w:rsidR="008D1BEF" w:rsidRDefault="008D1BEF" w:rsidP="003A099F">
            <w:r>
              <w:rPr>
                <w:rFonts w:hint="eastAsia"/>
              </w:rPr>
              <w:t>Skill</w:t>
            </w:r>
          </w:p>
        </w:tc>
        <w:tc>
          <w:tcPr>
            <w:tcW w:w="6753" w:type="dxa"/>
          </w:tcPr>
          <w:p w:rsidR="008D1BEF" w:rsidRDefault="008D1BEF" w:rsidP="003A099F">
            <w:r w:rsidRPr="008D1BEF">
              <w:t>sniffing</w:t>
            </w:r>
          </w:p>
        </w:tc>
      </w:tr>
    </w:tbl>
    <w:p w:rsidR="008D1BEF" w:rsidRPr="003B0C3F" w:rsidRDefault="008D1BEF" w:rsidP="008D1BEF"/>
    <w:p w:rsidR="008D1BEF" w:rsidRDefault="008D1BEF" w:rsidP="008D1BEF">
      <w:pPr>
        <w:pStyle w:val="1"/>
      </w:pPr>
      <w:r>
        <w:rPr>
          <w:rFonts w:hint="eastAsia"/>
        </w:rPr>
        <w:lastRenderedPageBreak/>
        <w:t>2</w:t>
      </w:r>
      <w:r w:rsidRPr="004372E7">
        <w:rPr>
          <w:rFonts w:hint="eastAsia"/>
        </w:rPr>
        <w:t>.</w:t>
      </w:r>
      <w:r>
        <w:t xml:space="preserve"> Comparison with STRIDE</w:t>
      </w:r>
    </w:p>
    <w:p w:rsidR="00CF598F" w:rsidRPr="00CF598F" w:rsidRDefault="00CF598F" w:rsidP="00CF598F">
      <w:pPr>
        <w:rPr>
          <w:rFonts w:hint="eastAsia"/>
        </w:rPr>
      </w:pPr>
      <w:r>
        <w:t>I</w:t>
      </w:r>
      <w:r>
        <w:t>ndicate whether they discovered threats that did not appear with STRIDE or whether it reinforced the STRIDE results</w:t>
      </w:r>
    </w:p>
    <w:p w:rsidR="00A1052D" w:rsidRPr="00A1052D" w:rsidRDefault="00A1052D" w:rsidP="00A1052D">
      <w:pPr>
        <w:rPr>
          <w:rFonts w:hint="eastAsia"/>
        </w:rPr>
      </w:pPr>
      <w:r>
        <w:rPr>
          <w:noProof/>
        </w:rPr>
        <w:drawing>
          <wp:inline distT="0" distB="0" distL="0" distR="0" wp14:anchorId="10C039DC" wp14:editId="21BADB67">
            <wp:extent cx="5731510" cy="2463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5214"/>
        <w:gridCol w:w="2500"/>
      </w:tblGrid>
      <w:tr w:rsidR="00453D51" w:rsidTr="00CF598F">
        <w:tc>
          <w:tcPr>
            <w:tcW w:w="6516" w:type="dxa"/>
            <w:gridSpan w:val="2"/>
          </w:tcPr>
          <w:p w:rsidR="00453D51" w:rsidRDefault="00453D51" w:rsidP="00453D51">
            <w:pPr>
              <w:jc w:val="center"/>
            </w:pPr>
            <w:r w:rsidRPr="008D1BEF">
              <w:rPr>
                <w:rFonts w:hint="eastAsia"/>
                <w:b/>
              </w:rPr>
              <w:t>Threat</w:t>
            </w:r>
          </w:p>
        </w:tc>
        <w:tc>
          <w:tcPr>
            <w:tcW w:w="2500" w:type="dxa"/>
          </w:tcPr>
          <w:p w:rsidR="00453D51" w:rsidRPr="00CF598F" w:rsidRDefault="00CF598F" w:rsidP="00CF598F">
            <w:pPr>
              <w:jc w:val="center"/>
              <w:rPr>
                <w:b/>
              </w:rPr>
            </w:pPr>
            <w:r w:rsidRPr="00CF598F">
              <w:rPr>
                <w:rFonts w:hint="eastAsia"/>
                <w:b/>
              </w:rPr>
              <w:t xml:space="preserve">Comparison </w:t>
            </w:r>
            <w:proofErr w:type="spellStart"/>
            <w:r w:rsidRPr="00CF598F">
              <w:rPr>
                <w:b/>
              </w:rPr>
              <w:t>PnG</w:t>
            </w:r>
            <w:proofErr w:type="spellEnd"/>
          </w:p>
        </w:tc>
      </w:tr>
      <w:tr w:rsidR="008D1BEF" w:rsidTr="00CF598F">
        <w:tc>
          <w:tcPr>
            <w:tcW w:w="1302" w:type="dxa"/>
          </w:tcPr>
          <w:p w:rsidR="008D1BEF" w:rsidRDefault="008D1BEF" w:rsidP="008D1BEF">
            <w:r>
              <w:rPr>
                <w:rFonts w:hint="eastAsia"/>
              </w:rPr>
              <w:t>Spoofing</w:t>
            </w:r>
          </w:p>
        </w:tc>
        <w:tc>
          <w:tcPr>
            <w:tcW w:w="5214" w:type="dxa"/>
          </w:tcPr>
          <w:p w:rsidR="00CF598F" w:rsidRDefault="00CF598F" w:rsidP="00A1052D">
            <w:r>
              <w:rPr>
                <w:rFonts w:hint="eastAsia"/>
              </w:rPr>
              <w:t>Display Unit &gt; Jetson Nano</w:t>
            </w:r>
          </w:p>
          <w:p w:rsidR="008D1BEF" w:rsidRDefault="00A1052D" w:rsidP="00A1052D">
            <w:r>
              <w:t xml:space="preserve">Control </w:t>
            </w:r>
            <w:proofErr w:type="spellStart"/>
            <w:r>
              <w:t>Req</w:t>
            </w:r>
            <w:proofErr w:type="spellEnd"/>
            <w:r w:rsidR="00B07B43" w:rsidRPr="00B07B43">
              <w:t xml:space="preserve"> may be spoofed by an attacker and this may lead to unauthorized access to </w:t>
            </w:r>
            <w:r>
              <w:t>Jetson Nano</w:t>
            </w:r>
            <w:r w:rsidR="00B07B43" w:rsidRPr="00B07B43">
              <w:t>.</w:t>
            </w:r>
          </w:p>
        </w:tc>
        <w:tc>
          <w:tcPr>
            <w:tcW w:w="2500" w:type="dxa"/>
          </w:tcPr>
          <w:p w:rsidR="008D1BEF" w:rsidRDefault="000B1E8F" w:rsidP="000B1E8F">
            <w:r>
              <w:t>Si</w:t>
            </w:r>
            <w:r w:rsidR="00CF598F">
              <w:t xml:space="preserve">milar with </w:t>
            </w:r>
            <w:proofErr w:type="spellStart"/>
            <w:r w:rsidR="00CF598F">
              <w:rPr>
                <w:rFonts w:hint="eastAsia"/>
              </w:rPr>
              <w:t>PnG</w:t>
            </w:r>
            <w:proofErr w:type="spellEnd"/>
            <w:r w:rsidR="00CF598F">
              <w:rPr>
                <w:rFonts w:hint="eastAsia"/>
              </w:rPr>
              <w:t xml:space="preserve"> </w:t>
            </w:r>
            <w:r w:rsidR="003B338D">
              <w:t xml:space="preserve">case </w:t>
            </w:r>
            <w:r w:rsidR="003B338D">
              <w:rPr>
                <w:rFonts w:hint="eastAsia"/>
              </w:rPr>
              <w:t>5</w:t>
            </w:r>
          </w:p>
        </w:tc>
      </w:tr>
      <w:tr w:rsidR="008D1BEF" w:rsidTr="00CF598F">
        <w:tc>
          <w:tcPr>
            <w:tcW w:w="1302" w:type="dxa"/>
          </w:tcPr>
          <w:p w:rsidR="008D1BEF" w:rsidRDefault="008D1BEF" w:rsidP="008D1BEF">
            <w:r>
              <w:rPr>
                <w:rFonts w:hint="eastAsia"/>
              </w:rPr>
              <w:t>Tampering</w:t>
            </w:r>
          </w:p>
        </w:tc>
        <w:tc>
          <w:tcPr>
            <w:tcW w:w="5214" w:type="dxa"/>
          </w:tcPr>
          <w:p w:rsidR="00CF598F" w:rsidRDefault="00CF598F" w:rsidP="007F76A3">
            <w:r>
              <w:rPr>
                <w:rFonts w:hint="eastAsia"/>
              </w:rPr>
              <w:t>Data</w:t>
            </w:r>
            <w:r>
              <w:t xml:space="preserve"> &gt; </w:t>
            </w:r>
            <w:r>
              <w:rPr>
                <w:rFonts w:hint="eastAsia"/>
              </w:rPr>
              <w:t>Jetson Nano</w:t>
            </w:r>
          </w:p>
          <w:p w:rsidR="008D1BEF" w:rsidRDefault="00B07B43" w:rsidP="00CF598F">
            <w:r w:rsidRPr="00B07B43">
              <w:t xml:space="preserve">Data </w:t>
            </w:r>
            <w:r w:rsidR="00CF598F">
              <w:t xml:space="preserve">read </w:t>
            </w:r>
            <w:r w:rsidRPr="00B07B43">
              <w:t>flowing may be tampered with by an attacker. Ensure the integrity of the data flow to the data store.</w:t>
            </w:r>
          </w:p>
        </w:tc>
        <w:tc>
          <w:tcPr>
            <w:tcW w:w="2500" w:type="dxa"/>
          </w:tcPr>
          <w:p w:rsidR="008D1BEF" w:rsidRDefault="000B1E8F" w:rsidP="000B1E8F">
            <w:r>
              <w:t>S</w:t>
            </w:r>
            <w:r w:rsidR="00CF598F">
              <w:t xml:space="preserve">imilar with </w:t>
            </w:r>
            <w:proofErr w:type="spellStart"/>
            <w:r w:rsidR="00CF598F">
              <w:rPr>
                <w:rFonts w:hint="eastAsia"/>
              </w:rPr>
              <w:t>PnG</w:t>
            </w:r>
            <w:proofErr w:type="spellEnd"/>
            <w:r w:rsidR="00CF598F">
              <w:rPr>
                <w:rFonts w:hint="eastAsia"/>
              </w:rPr>
              <w:t xml:space="preserve"> </w:t>
            </w:r>
            <w:r>
              <w:t xml:space="preserve">case </w:t>
            </w:r>
            <w:r>
              <w:rPr>
                <w:rFonts w:hint="eastAsia"/>
              </w:rPr>
              <w:t>1</w:t>
            </w:r>
            <w:r w:rsidR="005809CB">
              <w:t>, 2</w:t>
            </w:r>
          </w:p>
        </w:tc>
      </w:tr>
      <w:tr w:rsidR="008D1BEF" w:rsidTr="00CF598F">
        <w:tc>
          <w:tcPr>
            <w:tcW w:w="1302" w:type="dxa"/>
          </w:tcPr>
          <w:p w:rsidR="008D1BEF" w:rsidRDefault="008D1BEF" w:rsidP="008D1BEF">
            <w:r>
              <w:rPr>
                <w:rFonts w:hint="eastAsia"/>
              </w:rPr>
              <w:t>Repudiation</w:t>
            </w:r>
          </w:p>
        </w:tc>
        <w:tc>
          <w:tcPr>
            <w:tcW w:w="5214" w:type="dxa"/>
          </w:tcPr>
          <w:p w:rsidR="00CF598F" w:rsidRDefault="00CF598F" w:rsidP="007F76A3">
            <w:r>
              <w:rPr>
                <w:rFonts w:hint="eastAsia"/>
              </w:rPr>
              <w:t>Display Unit &gt; Jetson Nano</w:t>
            </w:r>
          </w:p>
          <w:p w:rsidR="008D1BEF" w:rsidRDefault="007F76A3" w:rsidP="007F76A3">
            <w:r>
              <w:t>Jetson Nano can repudiation Display Unit</w:t>
            </w:r>
            <w:r w:rsidR="00B07B43" w:rsidRPr="00B07B43">
              <w:t>. Consider using logging or auditing</w:t>
            </w:r>
            <w:r>
              <w:t xml:space="preserve"> Display Unit</w:t>
            </w:r>
            <w:r w:rsidR="00B07B43" w:rsidRPr="00B07B43">
              <w:t>.</w:t>
            </w:r>
          </w:p>
        </w:tc>
        <w:tc>
          <w:tcPr>
            <w:tcW w:w="2500" w:type="dxa"/>
          </w:tcPr>
          <w:p w:rsidR="008D1BEF" w:rsidRDefault="003B338D" w:rsidP="008D1BEF">
            <w:r>
              <w:rPr>
                <w:rFonts w:hint="eastAsia"/>
              </w:rPr>
              <w:t xml:space="preserve">No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 w:rsidR="000B1E8F">
              <w:t xml:space="preserve"> cases</w:t>
            </w:r>
          </w:p>
        </w:tc>
      </w:tr>
      <w:tr w:rsidR="008D1BEF" w:rsidTr="00CF598F">
        <w:tc>
          <w:tcPr>
            <w:tcW w:w="1302" w:type="dxa"/>
          </w:tcPr>
          <w:p w:rsidR="008D1BEF" w:rsidRDefault="008D1BEF" w:rsidP="008D1BEF">
            <w:r>
              <w:rPr>
                <w:rFonts w:hint="eastAsia"/>
              </w:rPr>
              <w:t>Information disclosure</w:t>
            </w:r>
          </w:p>
        </w:tc>
        <w:tc>
          <w:tcPr>
            <w:tcW w:w="5214" w:type="dxa"/>
          </w:tcPr>
          <w:p w:rsidR="000B1E8F" w:rsidRDefault="000B1E8F" w:rsidP="007F76A3">
            <w:r>
              <w:rPr>
                <w:rFonts w:hint="eastAsia"/>
              </w:rPr>
              <w:t>Jetson Nano &gt; Display Unit</w:t>
            </w:r>
          </w:p>
          <w:p w:rsidR="008D1BEF" w:rsidRDefault="00B07B43" w:rsidP="007F76A3">
            <w:r w:rsidRPr="00B07B43">
              <w:t xml:space="preserve">Data flowing across </w:t>
            </w:r>
            <w:r w:rsidR="007F76A3">
              <w:t>Meta Data</w:t>
            </w:r>
            <w:r w:rsidRPr="00B07B43">
              <w:t xml:space="preserve"> may be sniffed by an attacker.</w:t>
            </w:r>
            <w:r w:rsidR="007F76A3">
              <w:t xml:space="preserve"> </w:t>
            </w:r>
            <w:r w:rsidRPr="00B07B43">
              <w:t>Consider encrypting the data flow.</w:t>
            </w:r>
          </w:p>
        </w:tc>
        <w:tc>
          <w:tcPr>
            <w:tcW w:w="2500" w:type="dxa"/>
          </w:tcPr>
          <w:p w:rsidR="008D1BEF" w:rsidRDefault="000B1E8F" w:rsidP="008D1BEF">
            <w:r>
              <w:t>Similar</w:t>
            </w:r>
            <w:r>
              <w:rPr>
                <w:rFonts w:hint="eastAsia"/>
              </w:rPr>
              <w:t xml:space="preserve"> </w:t>
            </w:r>
            <w:r>
              <w:t xml:space="preserve">with </w:t>
            </w:r>
            <w:proofErr w:type="spellStart"/>
            <w:r>
              <w:t>PnG</w:t>
            </w:r>
            <w:proofErr w:type="spellEnd"/>
            <w:r>
              <w:t xml:space="preserve"> case 5</w:t>
            </w:r>
          </w:p>
        </w:tc>
      </w:tr>
      <w:tr w:rsidR="008D1BEF" w:rsidTr="00CF598F">
        <w:tc>
          <w:tcPr>
            <w:tcW w:w="1302" w:type="dxa"/>
          </w:tcPr>
          <w:p w:rsidR="008D1BEF" w:rsidRDefault="008D1BEF" w:rsidP="008D1BEF">
            <w:r>
              <w:rPr>
                <w:rFonts w:hint="eastAsia"/>
              </w:rPr>
              <w:t>Denial of Service</w:t>
            </w:r>
          </w:p>
        </w:tc>
        <w:tc>
          <w:tcPr>
            <w:tcW w:w="5214" w:type="dxa"/>
          </w:tcPr>
          <w:p w:rsidR="000B1E8F" w:rsidRDefault="000B1E8F" w:rsidP="008D1BEF">
            <w:r>
              <w:t>Camera Unit</w:t>
            </w:r>
          </w:p>
          <w:p w:rsidR="008D1BEF" w:rsidRDefault="00CF598F" w:rsidP="008D1BEF">
            <w:r>
              <w:t>Camera</w:t>
            </w:r>
            <w:r w:rsidRPr="00CF598F">
              <w:t xml:space="preserve"> crashes, halts, stops or runs slowly; in all cases violating an availability metric.</w:t>
            </w:r>
          </w:p>
        </w:tc>
        <w:tc>
          <w:tcPr>
            <w:tcW w:w="2500" w:type="dxa"/>
          </w:tcPr>
          <w:p w:rsidR="008D1BEF" w:rsidRDefault="000B1E8F" w:rsidP="008D1BEF">
            <w:r>
              <w:rPr>
                <w:rFonts w:hint="eastAsia"/>
              </w:rPr>
              <w:t xml:space="preserve">No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cases</w:t>
            </w:r>
          </w:p>
        </w:tc>
      </w:tr>
      <w:tr w:rsidR="008D1BEF" w:rsidTr="00CF598F">
        <w:tc>
          <w:tcPr>
            <w:tcW w:w="1302" w:type="dxa"/>
          </w:tcPr>
          <w:p w:rsidR="008D1BEF" w:rsidRDefault="008D1BEF" w:rsidP="008D1BEF">
            <w:r>
              <w:rPr>
                <w:rFonts w:hint="eastAsia"/>
              </w:rPr>
              <w:t>Elevation of Privilege</w:t>
            </w:r>
          </w:p>
        </w:tc>
        <w:tc>
          <w:tcPr>
            <w:tcW w:w="5214" w:type="dxa"/>
          </w:tcPr>
          <w:p w:rsidR="000B1E8F" w:rsidRDefault="000B1E8F" w:rsidP="007F76A3">
            <w:r>
              <w:rPr>
                <w:rFonts w:hint="eastAsia"/>
              </w:rPr>
              <w:t>Display Unit &gt; Jetson Nano</w:t>
            </w:r>
          </w:p>
          <w:p w:rsidR="008D1BEF" w:rsidRDefault="007F76A3" w:rsidP="007F76A3">
            <w:r>
              <w:t>User</w:t>
            </w:r>
            <w:r w:rsidR="00B07B43" w:rsidRPr="00B07B43">
              <w:t xml:space="preserve"> may be able to impersonate the </w:t>
            </w:r>
            <w:r>
              <w:t xml:space="preserve">Control </w:t>
            </w:r>
            <w:proofErr w:type="spellStart"/>
            <w:r>
              <w:t>Req</w:t>
            </w:r>
            <w:proofErr w:type="spellEnd"/>
            <w:r w:rsidR="00B07B43" w:rsidRPr="00B07B43">
              <w:t xml:space="preserve"> in order to gain additional privilege.</w:t>
            </w:r>
          </w:p>
        </w:tc>
        <w:tc>
          <w:tcPr>
            <w:tcW w:w="2500" w:type="dxa"/>
          </w:tcPr>
          <w:p w:rsidR="008D1BEF" w:rsidRDefault="000B1E8F" w:rsidP="008D1BEF">
            <w:r>
              <w:t xml:space="preserve">Similar with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case </w:t>
            </w:r>
            <w:r>
              <w:rPr>
                <w:rFonts w:hint="eastAsia"/>
              </w:rPr>
              <w:t>4</w:t>
            </w:r>
          </w:p>
        </w:tc>
      </w:tr>
    </w:tbl>
    <w:p w:rsidR="005809CB" w:rsidRDefault="005809CB" w:rsidP="008D1BEF">
      <w:bookmarkStart w:id="0" w:name="_GoBack"/>
      <w:bookmarkEnd w:id="0"/>
    </w:p>
    <w:p w:rsidR="008D1BEF" w:rsidRPr="008D1BEF" w:rsidRDefault="005809CB" w:rsidP="008D1BEF">
      <w:pPr>
        <w:rPr>
          <w:rFonts w:hint="eastAsia"/>
        </w:rPr>
      </w:pP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cases 3 is not </w:t>
      </w:r>
      <w:r>
        <w:t>appear with STRIDE</w:t>
      </w:r>
      <w:proofErr w:type="gramStart"/>
      <w:r>
        <w:t>,.</w:t>
      </w:r>
      <w:proofErr w:type="gramEnd"/>
    </w:p>
    <w:sectPr w:rsidR="008D1BEF" w:rsidRPr="008D1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4DDE"/>
    <w:multiLevelType w:val="hybridMultilevel"/>
    <w:tmpl w:val="E77E83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EF003B"/>
    <w:multiLevelType w:val="hybridMultilevel"/>
    <w:tmpl w:val="CA9A0816"/>
    <w:lvl w:ilvl="0" w:tplc="8E88A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6D7417"/>
    <w:multiLevelType w:val="hybridMultilevel"/>
    <w:tmpl w:val="F3187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7107E3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F643EF"/>
    <w:multiLevelType w:val="hybridMultilevel"/>
    <w:tmpl w:val="B8CA9D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FC6A56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1B048D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D"/>
    <w:rsid w:val="00041F6A"/>
    <w:rsid w:val="00097F94"/>
    <w:rsid w:val="000B1E8F"/>
    <w:rsid w:val="001A767D"/>
    <w:rsid w:val="002C4813"/>
    <w:rsid w:val="002F2F0E"/>
    <w:rsid w:val="00382E31"/>
    <w:rsid w:val="003B0C3F"/>
    <w:rsid w:val="003B338D"/>
    <w:rsid w:val="003C2A77"/>
    <w:rsid w:val="004146F7"/>
    <w:rsid w:val="004372E7"/>
    <w:rsid w:val="00453D51"/>
    <w:rsid w:val="004D5356"/>
    <w:rsid w:val="005666B5"/>
    <w:rsid w:val="005809CB"/>
    <w:rsid w:val="006E57AA"/>
    <w:rsid w:val="00784484"/>
    <w:rsid w:val="007F76A3"/>
    <w:rsid w:val="0085250F"/>
    <w:rsid w:val="008D1BEF"/>
    <w:rsid w:val="00966B73"/>
    <w:rsid w:val="009F5C51"/>
    <w:rsid w:val="00A1052D"/>
    <w:rsid w:val="00A16ABB"/>
    <w:rsid w:val="00B07B43"/>
    <w:rsid w:val="00BF2096"/>
    <w:rsid w:val="00CB2816"/>
    <w:rsid w:val="00CF598F"/>
    <w:rsid w:val="00E52081"/>
    <w:rsid w:val="00F8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CD667-08A8-4AA3-B929-F0076440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61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1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C51"/>
    <w:pPr>
      <w:ind w:leftChars="400" w:left="800"/>
    </w:pPr>
  </w:style>
  <w:style w:type="character" w:styleId="a5">
    <w:name w:val="Hyperlink"/>
    <w:basedOn w:val="a0"/>
    <w:uiPriority w:val="99"/>
    <w:unhideWhenUsed/>
    <w:rsid w:val="00784484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86122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F8612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16</cp:revision>
  <dcterms:created xsi:type="dcterms:W3CDTF">2021-06-02T05:32:00Z</dcterms:created>
  <dcterms:modified xsi:type="dcterms:W3CDTF">2021-06-04T07:46:00Z</dcterms:modified>
</cp:coreProperties>
</file>