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5D18" w14:textId="1DAD3471" w:rsidR="009D179E" w:rsidRDefault="00F142A0">
      <w:r>
        <w:t>Project:  Housing Market in Austin, TX</w:t>
      </w:r>
    </w:p>
    <w:p w14:paraId="5321DCEA" w14:textId="77777777" w:rsidR="00F142A0" w:rsidRDefault="00F142A0">
      <w:r>
        <w:t xml:space="preserve">Team 1: </w:t>
      </w:r>
    </w:p>
    <w:p w14:paraId="1835D0BA" w14:textId="77777777" w:rsidR="00F142A0" w:rsidRDefault="00F142A0" w:rsidP="00F142A0">
      <w:pPr>
        <w:spacing w:after="0" w:line="240" w:lineRule="auto"/>
      </w:pPr>
      <w:r>
        <w:t>Kensuke Suzuki</w:t>
      </w:r>
    </w:p>
    <w:p w14:paraId="4592E561" w14:textId="77777777" w:rsidR="00F142A0" w:rsidRDefault="00F142A0" w:rsidP="00F142A0">
      <w:pPr>
        <w:spacing w:after="0" w:line="240" w:lineRule="auto"/>
      </w:pPr>
      <w:proofErr w:type="spellStart"/>
      <w:r>
        <w:t>Prerek</w:t>
      </w:r>
      <w:proofErr w:type="spellEnd"/>
      <w:r>
        <w:t xml:space="preserve"> Patel</w:t>
      </w:r>
    </w:p>
    <w:p w14:paraId="06AD527A" w14:textId="77777777" w:rsidR="00F142A0" w:rsidRDefault="00F142A0" w:rsidP="00F142A0">
      <w:pPr>
        <w:spacing w:after="0" w:line="240" w:lineRule="auto"/>
      </w:pPr>
      <w:r>
        <w:t>Daniel Santa</w:t>
      </w:r>
    </w:p>
    <w:p w14:paraId="2FD101B0" w14:textId="383B9337" w:rsidR="00F142A0" w:rsidRDefault="00F142A0" w:rsidP="00F142A0">
      <w:pPr>
        <w:spacing w:after="0" w:line="240" w:lineRule="auto"/>
      </w:pPr>
      <w:r>
        <w:t xml:space="preserve">Loretta Cortez </w:t>
      </w:r>
    </w:p>
    <w:p w14:paraId="608B6F75" w14:textId="603FCA79" w:rsidR="00F142A0" w:rsidRDefault="00F142A0" w:rsidP="00F142A0">
      <w:pPr>
        <w:spacing w:after="0" w:line="240" w:lineRule="auto"/>
      </w:pPr>
    </w:p>
    <w:p w14:paraId="0A475E2D" w14:textId="15F0AB97" w:rsidR="00F142A0" w:rsidRDefault="00F142A0" w:rsidP="00F142A0">
      <w:pPr>
        <w:spacing w:after="0" w:line="240" w:lineRule="auto"/>
      </w:pPr>
      <w:r>
        <w:t xml:space="preserve">Scope of Project: </w:t>
      </w:r>
    </w:p>
    <w:p w14:paraId="6F204F95" w14:textId="0129101E" w:rsidR="00F142A0" w:rsidRDefault="00F142A0" w:rsidP="00F142A0">
      <w:pPr>
        <w:pStyle w:val="ListParagraph"/>
        <w:numPr>
          <w:ilvl w:val="0"/>
          <w:numId w:val="1"/>
        </w:numPr>
        <w:spacing w:after="0" w:line="240" w:lineRule="auto"/>
      </w:pPr>
      <w:r>
        <w:t>Evaluate 5 neighborhoods (by zip code grouping)</w:t>
      </w:r>
    </w:p>
    <w:p w14:paraId="3325BAB0" w14:textId="061BED71" w:rsidR="00F142A0" w:rsidRDefault="00F142A0" w:rsidP="00F142A0">
      <w:pPr>
        <w:pStyle w:val="ListParagraph"/>
        <w:numPr>
          <w:ilvl w:val="1"/>
          <w:numId w:val="1"/>
        </w:numPr>
        <w:spacing w:after="0" w:line="240" w:lineRule="auto"/>
      </w:pPr>
      <w:r>
        <w:t>Downtown Center</w:t>
      </w:r>
    </w:p>
    <w:p w14:paraId="7870B48E" w14:textId="0217D300" w:rsidR="00F142A0" w:rsidRDefault="00F142A0" w:rsidP="00F142A0">
      <w:pPr>
        <w:pStyle w:val="ListParagraph"/>
        <w:numPr>
          <w:ilvl w:val="1"/>
          <w:numId w:val="1"/>
        </w:numPr>
        <w:spacing w:after="0" w:line="240" w:lineRule="auto"/>
      </w:pPr>
      <w:r>
        <w:t>West</w:t>
      </w:r>
    </w:p>
    <w:p w14:paraId="59B5A0A5" w14:textId="70BB296C" w:rsidR="00F142A0" w:rsidRDefault="00F142A0" w:rsidP="00F142A0">
      <w:pPr>
        <w:pStyle w:val="ListParagraph"/>
        <w:numPr>
          <w:ilvl w:val="1"/>
          <w:numId w:val="1"/>
        </w:numPr>
        <w:spacing w:after="0" w:line="240" w:lineRule="auto"/>
      </w:pPr>
      <w:r>
        <w:t>East</w:t>
      </w:r>
    </w:p>
    <w:p w14:paraId="292BC5EB" w14:textId="295D2B0E" w:rsidR="00F142A0" w:rsidRDefault="00F142A0" w:rsidP="00F142A0">
      <w:pPr>
        <w:pStyle w:val="ListParagraph"/>
        <w:numPr>
          <w:ilvl w:val="1"/>
          <w:numId w:val="1"/>
        </w:numPr>
        <w:spacing w:after="0" w:line="240" w:lineRule="auto"/>
      </w:pPr>
      <w:r>
        <w:t>South</w:t>
      </w:r>
    </w:p>
    <w:p w14:paraId="7649760C" w14:textId="02FDEA85" w:rsidR="00F142A0" w:rsidRDefault="00F142A0" w:rsidP="00F142A0">
      <w:pPr>
        <w:pStyle w:val="ListParagraph"/>
        <w:numPr>
          <w:ilvl w:val="1"/>
          <w:numId w:val="1"/>
        </w:numPr>
        <w:spacing w:after="0" w:line="240" w:lineRule="auto"/>
      </w:pPr>
      <w:r>
        <w:t>North</w:t>
      </w:r>
    </w:p>
    <w:p w14:paraId="696B7DCC" w14:textId="3AB19537" w:rsidR="00F142A0" w:rsidRDefault="00F142A0" w:rsidP="003B6D64">
      <w:pPr>
        <w:pStyle w:val="ListParagraph"/>
        <w:numPr>
          <w:ilvl w:val="0"/>
          <w:numId w:val="1"/>
        </w:numPr>
        <w:spacing w:after="0" w:line="240" w:lineRule="auto"/>
      </w:pPr>
      <w:r>
        <w:t>Assess housing costs</w:t>
      </w:r>
    </w:p>
    <w:p w14:paraId="5EA1BFD5" w14:textId="2B0C61B4" w:rsidR="00F142A0" w:rsidRDefault="00F142A0" w:rsidP="00F142A0">
      <w:pPr>
        <w:pStyle w:val="ListParagraph"/>
        <w:numPr>
          <w:ilvl w:val="0"/>
          <w:numId w:val="1"/>
        </w:numPr>
        <w:spacing w:after="0" w:line="240" w:lineRule="auto"/>
      </w:pPr>
      <w:r>
        <w:t>Ownership vs rental</w:t>
      </w:r>
    </w:p>
    <w:p w14:paraId="531B8F2D" w14:textId="69998431" w:rsidR="00F142A0" w:rsidRDefault="00F142A0" w:rsidP="00F142A0">
      <w:pPr>
        <w:pStyle w:val="ListParagraph"/>
        <w:numPr>
          <w:ilvl w:val="0"/>
          <w:numId w:val="1"/>
        </w:numPr>
        <w:spacing w:after="0" w:line="240" w:lineRule="auto"/>
      </w:pPr>
      <w:r>
        <w:t>Household income</w:t>
      </w:r>
    </w:p>
    <w:p w14:paraId="7AD88C3B" w14:textId="09047407" w:rsidR="008F1170" w:rsidRDefault="00F142A0" w:rsidP="003B6D64">
      <w:pPr>
        <w:pStyle w:val="ListParagraph"/>
        <w:numPr>
          <w:ilvl w:val="0"/>
          <w:numId w:val="1"/>
        </w:numPr>
        <w:spacing w:after="0" w:line="240" w:lineRule="auto"/>
      </w:pPr>
      <w:r>
        <w:t>Crim</w:t>
      </w:r>
      <w:r w:rsidR="003B6D64">
        <w:t>e rate</w:t>
      </w:r>
    </w:p>
    <w:p w14:paraId="52C2E5DB" w14:textId="5139F709" w:rsidR="00F218E5" w:rsidRDefault="00F218E5" w:rsidP="00F142A0">
      <w:pPr>
        <w:pStyle w:val="ListParagraph"/>
        <w:numPr>
          <w:ilvl w:val="0"/>
          <w:numId w:val="1"/>
        </w:numPr>
        <w:spacing w:after="0" w:line="240" w:lineRule="auto"/>
      </w:pPr>
      <w:r>
        <w:t>Proximity of schools</w:t>
      </w:r>
      <w:r w:rsidR="00F26F45">
        <w:t xml:space="preserve"> (if time allows)</w:t>
      </w:r>
    </w:p>
    <w:p w14:paraId="09695045" w14:textId="73A74C52" w:rsidR="003B6D64" w:rsidRDefault="003B6D64" w:rsidP="00F142A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Proximity to restaurants, shopping </w:t>
      </w:r>
      <w:r w:rsidR="00F26F45">
        <w:t>(if time allows)</w:t>
      </w:r>
    </w:p>
    <w:p w14:paraId="33658C80" w14:textId="068F90E4" w:rsidR="00F142A0" w:rsidRDefault="00F142A0" w:rsidP="00F142A0">
      <w:pPr>
        <w:spacing w:after="0" w:line="240" w:lineRule="auto"/>
      </w:pPr>
    </w:p>
    <w:p w14:paraId="4CB62AEF" w14:textId="4F2E9D03" w:rsidR="00F142A0" w:rsidRDefault="00F142A0" w:rsidP="00F142A0">
      <w:pPr>
        <w:spacing w:after="0" w:line="240" w:lineRule="auto"/>
      </w:pPr>
      <w:r>
        <w:t>Data Sources:</w:t>
      </w:r>
    </w:p>
    <w:p w14:paraId="4A4A61D8" w14:textId="6C760A38" w:rsidR="00F142A0" w:rsidRDefault="008F1170" w:rsidP="00F142A0">
      <w:pPr>
        <w:spacing w:after="0" w:line="240" w:lineRule="auto"/>
      </w:pPr>
      <w:hyperlink r:id="rId5" w:history="1">
        <w:r w:rsidRPr="0044111F">
          <w:rPr>
            <w:rStyle w:val="Hyperlink"/>
          </w:rPr>
          <w:t>https://www.zillow.com/howto/api/GetSearchResults.htm</w:t>
        </w:r>
      </w:hyperlink>
    </w:p>
    <w:p w14:paraId="0772E4C2" w14:textId="70A024C6" w:rsidR="008F1170" w:rsidRDefault="008F1170" w:rsidP="00F142A0">
      <w:pPr>
        <w:spacing w:after="0" w:line="240" w:lineRule="auto"/>
      </w:pPr>
      <w:r>
        <w:t>crime data</w:t>
      </w:r>
    </w:p>
    <w:p w14:paraId="4AAFC022" w14:textId="4E630114" w:rsidR="008F1170" w:rsidRDefault="008F1170" w:rsidP="00F142A0">
      <w:pPr>
        <w:spacing w:after="0" w:line="240" w:lineRule="auto"/>
      </w:pPr>
      <w:r>
        <w:t>data.gov</w:t>
      </w:r>
    </w:p>
    <w:p w14:paraId="472D3D26" w14:textId="7FF232FC" w:rsidR="008F1170" w:rsidRDefault="00E45534" w:rsidP="00F142A0">
      <w:pPr>
        <w:spacing w:after="0" w:line="240" w:lineRule="auto"/>
      </w:pPr>
      <w:r>
        <w:t>www.census.gov</w:t>
      </w:r>
      <w:bookmarkStart w:id="0" w:name="_GoBack"/>
      <w:bookmarkEnd w:id="0"/>
    </w:p>
    <w:p w14:paraId="2E64F8E9" w14:textId="11C7DBFA" w:rsidR="003B6D64" w:rsidRDefault="003B6D64" w:rsidP="00F142A0">
      <w:pPr>
        <w:spacing w:after="0" w:line="240" w:lineRule="auto"/>
      </w:pPr>
      <w:r>
        <w:t>AISD</w:t>
      </w:r>
    </w:p>
    <w:p w14:paraId="2D282124" w14:textId="77777777" w:rsidR="008F1170" w:rsidRDefault="008F1170" w:rsidP="00F142A0">
      <w:pPr>
        <w:spacing w:after="0" w:line="240" w:lineRule="auto"/>
      </w:pPr>
    </w:p>
    <w:p w14:paraId="0BF8DD78" w14:textId="778C3911" w:rsidR="00F142A0" w:rsidRDefault="008F1170" w:rsidP="00F142A0">
      <w:pPr>
        <w:spacing w:after="0" w:line="240" w:lineRule="auto"/>
      </w:pPr>
      <w:r>
        <w:t>Questions we want to answer</w:t>
      </w:r>
      <w:r w:rsidR="00F142A0">
        <w:t>:</w:t>
      </w:r>
    </w:p>
    <w:p w14:paraId="59763CF5" w14:textId="419A6F6F" w:rsidR="008F1170" w:rsidRDefault="008F1170" w:rsidP="008F11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Predicted growth </w:t>
      </w:r>
      <w:r w:rsidR="003B6D64">
        <w:t>of housing prices i</w:t>
      </w:r>
      <w:r>
        <w:t>n Austin by area of town</w:t>
      </w:r>
    </w:p>
    <w:p w14:paraId="29D991E4" w14:textId="0EA82B6B" w:rsidR="008F1170" w:rsidRDefault="008F1170" w:rsidP="008F11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does proximity to specific landmarks impact housing </w:t>
      </w:r>
      <w:proofErr w:type="gramStart"/>
      <w:r>
        <w:t>prices</w:t>
      </w:r>
      <w:proofErr w:type="gramEnd"/>
    </w:p>
    <w:p w14:paraId="6496537A" w14:textId="1D0E9023" w:rsidR="008F1170" w:rsidRDefault="008F1170" w:rsidP="008F1170">
      <w:pPr>
        <w:pStyle w:val="ListParagraph"/>
        <w:numPr>
          <w:ilvl w:val="0"/>
          <w:numId w:val="1"/>
        </w:numPr>
        <w:spacing w:after="0" w:line="240" w:lineRule="auto"/>
      </w:pPr>
      <w:r>
        <w:t>Perceived quality of life, by neighborhood</w:t>
      </w:r>
    </w:p>
    <w:p w14:paraId="52BC5E37" w14:textId="40917495" w:rsidR="008F1170" w:rsidRDefault="008F1170" w:rsidP="008F1170">
      <w:pPr>
        <w:pStyle w:val="ListParagraph"/>
        <w:numPr>
          <w:ilvl w:val="0"/>
          <w:numId w:val="1"/>
        </w:numPr>
        <w:spacing w:after="0" w:line="240" w:lineRule="auto"/>
      </w:pPr>
      <w:r>
        <w:t>How distribution of wealth impacts housing prices</w:t>
      </w:r>
    </w:p>
    <w:p w14:paraId="273243E2" w14:textId="77777777" w:rsidR="008F1170" w:rsidRDefault="008F1170" w:rsidP="00E45534">
      <w:pPr>
        <w:pStyle w:val="ListParagraph"/>
        <w:spacing w:after="0" w:line="240" w:lineRule="auto"/>
      </w:pPr>
    </w:p>
    <w:p w14:paraId="0AD8FE85" w14:textId="41A8E086" w:rsidR="00F142A0" w:rsidRDefault="00F142A0" w:rsidP="00F142A0">
      <w:pPr>
        <w:spacing w:after="0" w:line="240" w:lineRule="auto"/>
      </w:pPr>
    </w:p>
    <w:sectPr w:rsidR="00F1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25B3"/>
    <w:multiLevelType w:val="hybridMultilevel"/>
    <w:tmpl w:val="745C5DC2"/>
    <w:lvl w:ilvl="0" w:tplc="DE4A45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0"/>
    <w:rsid w:val="001C23DF"/>
    <w:rsid w:val="003B6D64"/>
    <w:rsid w:val="008F1170"/>
    <w:rsid w:val="009D179E"/>
    <w:rsid w:val="00E45534"/>
    <w:rsid w:val="00F142A0"/>
    <w:rsid w:val="00F218E5"/>
    <w:rsid w:val="00F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C350"/>
  <w15:chartTrackingRefBased/>
  <w15:docId w15:val="{9358DACA-C91E-433B-A52B-CF17DAB2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5</cp:revision>
  <dcterms:created xsi:type="dcterms:W3CDTF">2020-03-12T00:37:00Z</dcterms:created>
  <dcterms:modified xsi:type="dcterms:W3CDTF">2020-03-12T01:33:00Z</dcterms:modified>
</cp:coreProperties>
</file>