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B283C" w14:textId="63AF8D36" w:rsidR="007932E1" w:rsidRPr="00B81F71" w:rsidRDefault="00B81F71" w:rsidP="007A5847">
      <w:pPr>
        <w:spacing w:after="0"/>
        <w:jc w:val="center"/>
        <w:rPr>
          <w:rFonts w:ascii="Times New Roman" w:hAnsi="Times New Roman" w:cs="Times New Roman"/>
          <w:b/>
          <w:sz w:val="24"/>
          <w:szCs w:val="24"/>
        </w:rPr>
      </w:pPr>
      <w:r w:rsidRPr="00B81F71">
        <w:rPr>
          <w:rFonts w:ascii="Times New Roman" w:hAnsi="Times New Roman" w:cs="Times New Roman"/>
          <w:b/>
          <w:sz w:val="24"/>
          <w:szCs w:val="24"/>
        </w:rPr>
        <w:t>PERJANJIAN TAMBAHAN (</w:t>
      </w:r>
      <w:r w:rsidR="007A5847" w:rsidRPr="00B81F71">
        <w:rPr>
          <w:rFonts w:ascii="Times New Roman" w:hAnsi="Times New Roman" w:cs="Times New Roman"/>
          <w:b/>
          <w:sz w:val="24"/>
          <w:szCs w:val="24"/>
        </w:rPr>
        <w:t>AD</w:t>
      </w:r>
      <w:r w:rsidR="00A35B0F" w:rsidRPr="00B81F71">
        <w:rPr>
          <w:rFonts w:ascii="Times New Roman" w:hAnsi="Times New Roman" w:cs="Times New Roman"/>
          <w:b/>
          <w:sz w:val="24"/>
          <w:szCs w:val="24"/>
          <w:lang w:val="id-ID"/>
        </w:rPr>
        <w:t>D</w:t>
      </w:r>
      <w:r w:rsidR="00A35B0F" w:rsidRPr="00B81F71">
        <w:rPr>
          <w:rFonts w:ascii="Times New Roman" w:hAnsi="Times New Roman" w:cs="Times New Roman"/>
          <w:b/>
          <w:sz w:val="24"/>
          <w:szCs w:val="24"/>
        </w:rPr>
        <w:t>EN</w:t>
      </w:r>
      <w:r w:rsidRPr="00B81F71">
        <w:rPr>
          <w:rFonts w:ascii="Times New Roman" w:hAnsi="Times New Roman" w:cs="Times New Roman"/>
          <w:b/>
          <w:sz w:val="24"/>
          <w:szCs w:val="24"/>
        </w:rPr>
        <w:t>DUM)</w:t>
      </w:r>
    </w:p>
    <w:p w14:paraId="60C92D27" w14:textId="0C1F222E" w:rsidR="00B81F71" w:rsidRDefault="00B81F71" w:rsidP="007A5847">
      <w:pPr>
        <w:spacing w:after="0"/>
        <w:jc w:val="center"/>
        <w:rPr>
          <w:rFonts w:ascii="Times New Roman" w:hAnsi="Times New Roman" w:cs="Times New Roman"/>
          <w:b/>
          <w:sz w:val="24"/>
          <w:szCs w:val="24"/>
        </w:rPr>
      </w:pPr>
      <w:r w:rsidRPr="00B81F71">
        <w:rPr>
          <w:rFonts w:ascii="Times New Roman" w:hAnsi="Times New Roman" w:cs="Times New Roman"/>
          <w:b/>
          <w:sz w:val="24"/>
          <w:szCs w:val="24"/>
        </w:rPr>
        <w:t xml:space="preserve">PERJANJIAN </w:t>
      </w:r>
      <w:proofErr w:type="gramStart"/>
      <w:r w:rsidRPr="00B81F71">
        <w:rPr>
          <w:rFonts w:ascii="Times New Roman" w:hAnsi="Times New Roman" w:cs="Times New Roman"/>
          <w:b/>
          <w:sz w:val="24"/>
          <w:szCs w:val="24"/>
        </w:rPr>
        <w:t>NOMOR :</w:t>
      </w:r>
      <w:proofErr w:type="gramEnd"/>
      <w:r>
        <w:rPr>
          <w:rFonts w:ascii="Times New Roman" w:hAnsi="Times New Roman" w:cs="Times New Roman"/>
          <w:b/>
          <w:sz w:val="24"/>
          <w:szCs w:val="24"/>
        </w:rPr>
        <w:t xml:space="preserve"> US.10/1/6/PTP-21- NOMOR : US.15/1/17/PIL-21</w:t>
      </w:r>
    </w:p>
    <w:p w14:paraId="12B5E994" w14:textId="7CF49CAB" w:rsidR="00B81F71" w:rsidRDefault="00B81F71" w:rsidP="007A5847">
      <w:pPr>
        <w:spacing w:after="0"/>
        <w:jc w:val="center"/>
        <w:rPr>
          <w:rFonts w:ascii="Times New Roman" w:hAnsi="Times New Roman" w:cs="Times New Roman"/>
          <w:b/>
          <w:sz w:val="24"/>
          <w:szCs w:val="24"/>
        </w:rPr>
      </w:pPr>
      <w:r>
        <w:rPr>
          <w:rFonts w:ascii="Times New Roman" w:hAnsi="Times New Roman" w:cs="Times New Roman"/>
          <w:b/>
          <w:sz w:val="24"/>
          <w:szCs w:val="24"/>
        </w:rPr>
        <w:t>TANGGAL 11 JANUARI 2021</w:t>
      </w:r>
    </w:p>
    <w:p w14:paraId="021B0AE0" w14:textId="6DE1BD29" w:rsidR="00B81F71" w:rsidRDefault="00B81F71" w:rsidP="007A5847">
      <w:pPr>
        <w:spacing w:after="0"/>
        <w:jc w:val="center"/>
        <w:rPr>
          <w:rFonts w:ascii="Times New Roman" w:hAnsi="Times New Roman" w:cs="Times New Roman"/>
          <w:b/>
          <w:sz w:val="24"/>
          <w:szCs w:val="24"/>
        </w:rPr>
      </w:pPr>
      <w:r>
        <w:rPr>
          <w:rFonts w:ascii="Times New Roman" w:hAnsi="Times New Roman" w:cs="Times New Roman"/>
          <w:b/>
          <w:sz w:val="24"/>
          <w:szCs w:val="24"/>
        </w:rPr>
        <w:t>ANTARA</w:t>
      </w:r>
    </w:p>
    <w:p w14:paraId="521A7AF0" w14:textId="77777777" w:rsidR="00B81F71" w:rsidRDefault="00B81F71" w:rsidP="007A5847">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PT PRIMA TERMINAL PETIKEMAS </w:t>
      </w:r>
    </w:p>
    <w:p w14:paraId="627CEECB" w14:textId="5CEB2AAB" w:rsidR="00B81F71" w:rsidRDefault="00B81F71" w:rsidP="007A5847">
      <w:pPr>
        <w:spacing w:after="0"/>
        <w:jc w:val="center"/>
        <w:rPr>
          <w:rFonts w:ascii="Times New Roman" w:hAnsi="Times New Roman" w:cs="Times New Roman"/>
          <w:b/>
          <w:sz w:val="24"/>
          <w:szCs w:val="24"/>
        </w:rPr>
      </w:pPr>
      <w:r>
        <w:rPr>
          <w:rFonts w:ascii="Times New Roman" w:hAnsi="Times New Roman" w:cs="Times New Roman"/>
          <w:b/>
          <w:sz w:val="24"/>
          <w:szCs w:val="24"/>
        </w:rPr>
        <w:t>DENGAN</w:t>
      </w:r>
    </w:p>
    <w:p w14:paraId="0822AF74" w14:textId="44D0C806" w:rsidR="00B81F71" w:rsidRPr="00B81F71" w:rsidRDefault="00B81F71" w:rsidP="007A5847">
      <w:pPr>
        <w:spacing w:after="0"/>
        <w:jc w:val="center"/>
        <w:rPr>
          <w:rFonts w:ascii="Times New Roman" w:hAnsi="Times New Roman" w:cs="Times New Roman"/>
          <w:b/>
          <w:sz w:val="24"/>
          <w:szCs w:val="24"/>
        </w:rPr>
      </w:pPr>
      <w:r>
        <w:rPr>
          <w:rFonts w:ascii="Times New Roman" w:hAnsi="Times New Roman" w:cs="Times New Roman"/>
          <w:b/>
          <w:sz w:val="24"/>
          <w:szCs w:val="24"/>
        </w:rPr>
        <w:t>PT PRIMA INDONESIA LOGISTIK</w:t>
      </w:r>
    </w:p>
    <w:p w14:paraId="1EC19FAC" w14:textId="7F452EF0" w:rsidR="00EE36FE" w:rsidRPr="00B81F71" w:rsidRDefault="007A5847" w:rsidP="00B81F71">
      <w:pPr>
        <w:spacing w:after="0"/>
        <w:jc w:val="center"/>
        <w:rPr>
          <w:rFonts w:ascii="Times New Roman" w:hAnsi="Times New Roman" w:cs="Times New Roman"/>
          <w:b/>
          <w:sz w:val="24"/>
          <w:szCs w:val="24"/>
        </w:rPr>
      </w:pPr>
      <w:r w:rsidRPr="00B81F71">
        <w:rPr>
          <w:rFonts w:ascii="Times New Roman" w:hAnsi="Times New Roman" w:cs="Times New Roman"/>
          <w:b/>
          <w:sz w:val="24"/>
          <w:szCs w:val="24"/>
        </w:rPr>
        <w:t xml:space="preserve"> </w:t>
      </w:r>
      <w:r w:rsidR="00EE36FE" w:rsidRPr="00B81F71">
        <w:rPr>
          <w:rFonts w:ascii="Times New Roman" w:hAnsi="Times New Roman" w:cs="Times New Roman"/>
          <w:b/>
          <w:sz w:val="24"/>
          <w:szCs w:val="24"/>
        </w:rPr>
        <w:tab/>
      </w:r>
      <w:r w:rsidR="00EE36FE" w:rsidRPr="00B81F71">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3FDEA1EF" wp14:editId="5AF733CD">
                <wp:simplePos x="0" y="0"/>
                <wp:positionH relativeFrom="column">
                  <wp:posOffset>-38100</wp:posOffset>
                </wp:positionH>
                <wp:positionV relativeFrom="paragraph">
                  <wp:posOffset>70485</wp:posOffset>
                </wp:positionV>
                <wp:extent cx="58483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48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908B17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5.55pt" to="45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" strokecolor="black [3213]" strokeweight="1.5pt">
                <v:stroke joinstyle="miter"/>
              </v:line>
            </w:pict>
          </mc:Fallback>
        </mc:AlternateContent>
      </w:r>
      <w:r w:rsidR="00EE36FE" w:rsidRPr="00B81F71">
        <w:rPr>
          <w:rFonts w:ascii="Times New Roman" w:hAnsi="Times New Roman" w:cs="Times New Roman"/>
          <w:b/>
          <w:sz w:val="24"/>
          <w:szCs w:val="24"/>
        </w:rPr>
        <w:tab/>
      </w:r>
    </w:p>
    <w:p w14:paraId="051748CD" w14:textId="77777777" w:rsidR="00EE36FE" w:rsidRPr="00B81F71" w:rsidRDefault="00EE36FE" w:rsidP="00EE36FE">
      <w:pPr>
        <w:spacing w:after="0"/>
        <w:ind w:left="709"/>
        <w:rPr>
          <w:rFonts w:ascii="Times New Roman" w:hAnsi="Times New Roman" w:cs="Times New Roman"/>
          <w:sz w:val="24"/>
          <w:szCs w:val="24"/>
        </w:rPr>
      </w:pPr>
      <w:proofErr w:type="spellStart"/>
      <w:r w:rsidRPr="00B81F71">
        <w:rPr>
          <w:rFonts w:ascii="Times New Roman" w:hAnsi="Times New Roman" w:cs="Times New Roman"/>
          <w:sz w:val="24"/>
          <w:szCs w:val="24"/>
        </w:rPr>
        <w:t>Nomor</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Pihak</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Pertama</w:t>
      </w:r>
      <w:proofErr w:type="spellEnd"/>
      <w:r w:rsidRPr="00B81F71">
        <w:rPr>
          <w:rFonts w:ascii="Times New Roman" w:hAnsi="Times New Roman" w:cs="Times New Roman"/>
          <w:sz w:val="24"/>
          <w:szCs w:val="24"/>
        </w:rPr>
        <w:tab/>
      </w:r>
      <w:r w:rsidRPr="00B81F71">
        <w:rPr>
          <w:rFonts w:ascii="Times New Roman" w:hAnsi="Times New Roman" w:cs="Times New Roman"/>
          <w:sz w:val="24"/>
          <w:szCs w:val="24"/>
        </w:rPr>
        <w:tab/>
        <w:t>:</w:t>
      </w:r>
    </w:p>
    <w:p w14:paraId="6950A69A" w14:textId="77777777" w:rsidR="00EE36FE" w:rsidRPr="00B81F71" w:rsidRDefault="00EE36FE" w:rsidP="00EE36FE">
      <w:pPr>
        <w:spacing w:after="0"/>
        <w:ind w:left="709"/>
        <w:rPr>
          <w:rFonts w:ascii="Times New Roman" w:hAnsi="Times New Roman" w:cs="Times New Roman"/>
          <w:sz w:val="24"/>
          <w:szCs w:val="24"/>
        </w:rPr>
      </w:pPr>
    </w:p>
    <w:p w14:paraId="561462BF" w14:textId="77777777" w:rsidR="00EE36FE" w:rsidRPr="00B81F71" w:rsidRDefault="00EE36FE" w:rsidP="00EE36FE">
      <w:pPr>
        <w:spacing w:after="0"/>
        <w:ind w:left="709"/>
        <w:rPr>
          <w:rFonts w:ascii="Times New Roman" w:hAnsi="Times New Roman" w:cs="Times New Roman"/>
          <w:sz w:val="24"/>
          <w:szCs w:val="24"/>
        </w:rPr>
      </w:pPr>
      <w:proofErr w:type="spellStart"/>
      <w:r w:rsidRPr="00B81F71">
        <w:rPr>
          <w:rFonts w:ascii="Times New Roman" w:hAnsi="Times New Roman" w:cs="Times New Roman"/>
          <w:sz w:val="24"/>
          <w:szCs w:val="24"/>
        </w:rPr>
        <w:t>Nomor</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Pihak</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Kedua</w:t>
      </w:r>
      <w:proofErr w:type="spellEnd"/>
      <w:r w:rsidRPr="00B81F71">
        <w:rPr>
          <w:rFonts w:ascii="Times New Roman" w:hAnsi="Times New Roman" w:cs="Times New Roman"/>
          <w:sz w:val="24"/>
          <w:szCs w:val="24"/>
        </w:rPr>
        <w:tab/>
      </w:r>
      <w:r w:rsidRPr="00B81F71">
        <w:rPr>
          <w:rFonts w:ascii="Times New Roman" w:hAnsi="Times New Roman" w:cs="Times New Roman"/>
          <w:sz w:val="24"/>
          <w:szCs w:val="24"/>
        </w:rPr>
        <w:tab/>
        <w:t xml:space="preserve">: </w:t>
      </w:r>
    </w:p>
    <w:p w14:paraId="671D1C71" w14:textId="77777777" w:rsidR="00EE36FE" w:rsidRPr="00B81F71" w:rsidRDefault="00EE36FE" w:rsidP="00EE36FE">
      <w:pPr>
        <w:spacing w:after="0"/>
        <w:rPr>
          <w:rFonts w:ascii="Times New Roman" w:hAnsi="Times New Roman" w:cs="Times New Roman"/>
          <w:sz w:val="24"/>
          <w:szCs w:val="24"/>
        </w:rPr>
      </w:pPr>
    </w:p>
    <w:p w14:paraId="35635BE9" w14:textId="789A1B9F" w:rsidR="00EE36FE" w:rsidRPr="00B81F71" w:rsidRDefault="00B81F71" w:rsidP="00B81F71">
      <w:pPr>
        <w:spacing w:after="0"/>
        <w:jc w:val="center"/>
        <w:rPr>
          <w:rFonts w:ascii="Times New Roman" w:hAnsi="Times New Roman" w:cs="Times New Roman"/>
          <w:sz w:val="24"/>
          <w:szCs w:val="24"/>
        </w:rPr>
      </w:pPr>
      <w:proofErr w:type="spellStart"/>
      <w:r w:rsidRPr="00B81F71">
        <w:rPr>
          <w:rFonts w:ascii="Times New Roman" w:hAnsi="Times New Roman" w:cs="Times New Roman"/>
          <w:sz w:val="24"/>
          <w:szCs w:val="24"/>
        </w:rPr>
        <w:t>Tentang</w:t>
      </w:r>
      <w:proofErr w:type="spellEnd"/>
    </w:p>
    <w:p w14:paraId="0A42F5F2" w14:textId="77777777" w:rsidR="00B81F71" w:rsidRDefault="00B81F71" w:rsidP="00B81F71">
      <w:pPr>
        <w:spacing w:after="0"/>
        <w:jc w:val="center"/>
        <w:rPr>
          <w:rFonts w:ascii="Times New Roman" w:hAnsi="Times New Roman" w:cs="Times New Roman"/>
          <w:b/>
          <w:sz w:val="24"/>
          <w:szCs w:val="24"/>
        </w:rPr>
      </w:pPr>
    </w:p>
    <w:p w14:paraId="5AA995F6" w14:textId="4B229F38" w:rsidR="00B81F71" w:rsidRPr="00B81F71" w:rsidRDefault="00B81F71" w:rsidP="00B81F71">
      <w:pPr>
        <w:spacing w:after="0"/>
        <w:jc w:val="center"/>
        <w:rPr>
          <w:rFonts w:ascii="Times New Roman" w:hAnsi="Times New Roman" w:cs="Times New Roman"/>
          <w:b/>
          <w:sz w:val="24"/>
          <w:szCs w:val="24"/>
        </w:rPr>
      </w:pPr>
      <w:r w:rsidRPr="00B81F71">
        <w:rPr>
          <w:rFonts w:ascii="Times New Roman" w:hAnsi="Times New Roman" w:cs="Times New Roman"/>
          <w:b/>
          <w:sz w:val="24"/>
          <w:szCs w:val="24"/>
        </w:rPr>
        <w:t>KERJASAMA PENGOPERASIAN REACH STACKER DI TERMINAL                     PT PRIMA TERMINAL PETIKEMAS</w:t>
      </w:r>
    </w:p>
    <w:p w14:paraId="3FC9BCB5" w14:textId="77777777" w:rsidR="00EE36FE" w:rsidRPr="00B81F71" w:rsidRDefault="00EE36FE" w:rsidP="00EE36FE">
      <w:pPr>
        <w:spacing w:after="0"/>
        <w:jc w:val="both"/>
        <w:rPr>
          <w:rFonts w:ascii="Times New Roman" w:hAnsi="Times New Roman" w:cs="Times New Roman"/>
          <w:b/>
          <w:sz w:val="24"/>
          <w:szCs w:val="24"/>
        </w:rPr>
      </w:pPr>
    </w:p>
    <w:p w14:paraId="39593509" w14:textId="03EBD875" w:rsidR="00EE36FE" w:rsidRPr="00B81F71" w:rsidRDefault="00EE36FE" w:rsidP="00EE36FE">
      <w:pPr>
        <w:spacing w:after="0"/>
        <w:jc w:val="both"/>
        <w:rPr>
          <w:rFonts w:ascii="Times New Roman" w:hAnsi="Times New Roman" w:cs="Times New Roman"/>
          <w:sz w:val="24"/>
          <w:szCs w:val="24"/>
        </w:rPr>
      </w:pPr>
      <w:proofErr w:type="spellStart"/>
      <w:r w:rsidRPr="00B81F71">
        <w:rPr>
          <w:rFonts w:ascii="Times New Roman" w:hAnsi="Times New Roman" w:cs="Times New Roman"/>
          <w:sz w:val="24"/>
          <w:szCs w:val="24"/>
        </w:rPr>
        <w:t>Pada</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hari</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ini</w:t>
      </w:r>
      <w:proofErr w:type="spellEnd"/>
      <w:r w:rsidRPr="00B81F71">
        <w:rPr>
          <w:rFonts w:ascii="Times New Roman" w:hAnsi="Times New Roman" w:cs="Times New Roman"/>
          <w:sz w:val="24"/>
          <w:szCs w:val="24"/>
        </w:rPr>
        <w:t xml:space="preserve"> </w:t>
      </w:r>
      <w:proofErr w:type="spellStart"/>
      <w:r w:rsidR="00C42224" w:rsidRPr="00B81F71">
        <w:rPr>
          <w:rFonts w:ascii="Times New Roman" w:hAnsi="Times New Roman" w:cs="Times New Roman"/>
          <w:i/>
          <w:sz w:val="24"/>
          <w:szCs w:val="24"/>
        </w:rPr>
        <w:t>Rabu</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tanggal</w:t>
      </w:r>
      <w:proofErr w:type="spellEnd"/>
      <w:r w:rsidRPr="00B81F71">
        <w:rPr>
          <w:rFonts w:ascii="Times New Roman" w:hAnsi="Times New Roman" w:cs="Times New Roman"/>
          <w:sz w:val="24"/>
          <w:szCs w:val="24"/>
        </w:rPr>
        <w:t xml:space="preserve"> </w:t>
      </w:r>
      <w:proofErr w:type="spellStart"/>
      <w:r w:rsidR="00916CC9">
        <w:rPr>
          <w:rFonts w:ascii="Times New Roman" w:hAnsi="Times New Roman" w:cs="Times New Roman"/>
          <w:i/>
          <w:sz w:val="24"/>
          <w:szCs w:val="24"/>
        </w:rPr>
        <w:t>Dua</w:t>
      </w:r>
      <w:proofErr w:type="spellEnd"/>
      <w:r w:rsidR="00916CC9">
        <w:rPr>
          <w:rFonts w:ascii="Times New Roman" w:hAnsi="Times New Roman" w:cs="Times New Roman"/>
          <w:i/>
          <w:sz w:val="24"/>
          <w:szCs w:val="24"/>
        </w:rPr>
        <w:t xml:space="preserve"> </w:t>
      </w:r>
      <w:proofErr w:type="spellStart"/>
      <w:r w:rsidR="00916CC9">
        <w:rPr>
          <w:rFonts w:ascii="Times New Roman" w:hAnsi="Times New Roman" w:cs="Times New Roman"/>
          <w:i/>
          <w:sz w:val="24"/>
          <w:szCs w:val="24"/>
        </w:rPr>
        <w:t>Puluh</w:t>
      </w:r>
      <w:proofErr w:type="spellEnd"/>
      <w:r w:rsidR="00916CC9">
        <w:rPr>
          <w:rFonts w:ascii="Times New Roman" w:hAnsi="Times New Roman" w:cs="Times New Roman"/>
          <w:i/>
          <w:sz w:val="24"/>
          <w:szCs w:val="24"/>
        </w:rPr>
        <w:t xml:space="preserve"> </w:t>
      </w:r>
      <w:proofErr w:type="spellStart"/>
      <w:r w:rsidR="00916CC9">
        <w:rPr>
          <w:rFonts w:ascii="Times New Roman" w:hAnsi="Times New Roman" w:cs="Times New Roman"/>
          <w:i/>
          <w:sz w:val="24"/>
          <w:szCs w:val="24"/>
        </w:rPr>
        <w:t>Tiga</w:t>
      </w:r>
      <w:proofErr w:type="spellEnd"/>
      <w:r w:rsidR="009E3C83" w:rsidRPr="00B81F71">
        <w:rPr>
          <w:rFonts w:ascii="Times New Roman" w:hAnsi="Times New Roman" w:cs="Times New Roman"/>
          <w:i/>
          <w:sz w:val="24"/>
          <w:szCs w:val="24"/>
        </w:rPr>
        <w:t xml:space="preserve"> </w:t>
      </w:r>
      <w:proofErr w:type="spellStart"/>
      <w:r w:rsidRPr="00B81F71">
        <w:rPr>
          <w:rFonts w:ascii="Times New Roman" w:hAnsi="Times New Roman" w:cs="Times New Roman"/>
          <w:sz w:val="24"/>
          <w:szCs w:val="24"/>
        </w:rPr>
        <w:t>bulan</w:t>
      </w:r>
      <w:proofErr w:type="spellEnd"/>
      <w:r w:rsidRPr="00B81F71">
        <w:rPr>
          <w:rFonts w:ascii="Times New Roman" w:hAnsi="Times New Roman" w:cs="Times New Roman"/>
          <w:sz w:val="24"/>
          <w:szCs w:val="24"/>
        </w:rPr>
        <w:t xml:space="preserve"> </w:t>
      </w:r>
      <w:proofErr w:type="spellStart"/>
      <w:r w:rsidR="00916CC9">
        <w:rPr>
          <w:rFonts w:ascii="Times New Roman" w:hAnsi="Times New Roman" w:cs="Times New Roman"/>
          <w:i/>
          <w:sz w:val="24"/>
          <w:szCs w:val="24"/>
        </w:rPr>
        <w:t>Maret</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tahun</w:t>
      </w:r>
      <w:proofErr w:type="spellEnd"/>
      <w:r w:rsidRPr="00B81F71">
        <w:rPr>
          <w:rFonts w:ascii="Times New Roman" w:hAnsi="Times New Roman" w:cs="Times New Roman"/>
          <w:sz w:val="24"/>
          <w:szCs w:val="24"/>
        </w:rPr>
        <w:t xml:space="preserve"> </w:t>
      </w:r>
      <w:proofErr w:type="spellStart"/>
      <w:r w:rsidR="00916CC9" w:rsidRPr="00916CC9">
        <w:rPr>
          <w:rFonts w:ascii="Times New Roman" w:hAnsi="Times New Roman" w:cs="Times New Roman"/>
          <w:i/>
          <w:sz w:val="24"/>
          <w:szCs w:val="24"/>
        </w:rPr>
        <w:t>Dua</w:t>
      </w:r>
      <w:proofErr w:type="spellEnd"/>
      <w:r w:rsidR="00916CC9" w:rsidRPr="00916CC9">
        <w:rPr>
          <w:rFonts w:ascii="Times New Roman" w:hAnsi="Times New Roman" w:cs="Times New Roman"/>
          <w:i/>
          <w:sz w:val="24"/>
          <w:szCs w:val="24"/>
        </w:rPr>
        <w:t xml:space="preserve"> </w:t>
      </w:r>
      <w:proofErr w:type="spellStart"/>
      <w:r w:rsidR="00916CC9" w:rsidRPr="00916CC9">
        <w:rPr>
          <w:rFonts w:ascii="Times New Roman" w:hAnsi="Times New Roman" w:cs="Times New Roman"/>
          <w:i/>
          <w:sz w:val="24"/>
          <w:szCs w:val="24"/>
        </w:rPr>
        <w:t>Ribu</w:t>
      </w:r>
      <w:proofErr w:type="spellEnd"/>
      <w:r w:rsidR="00916CC9" w:rsidRPr="00916CC9">
        <w:rPr>
          <w:rFonts w:ascii="Times New Roman" w:hAnsi="Times New Roman" w:cs="Times New Roman"/>
          <w:i/>
          <w:sz w:val="24"/>
          <w:szCs w:val="24"/>
        </w:rPr>
        <w:t xml:space="preserve"> </w:t>
      </w:r>
      <w:proofErr w:type="spellStart"/>
      <w:r w:rsidR="00916CC9" w:rsidRPr="00916CC9">
        <w:rPr>
          <w:rFonts w:ascii="Times New Roman" w:hAnsi="Times New Roman" w:cs="Times New Roman"/>
          <w:i/>
          <w:sz w:val="24"/>
          <w:szCs w:val="24"/>
        </w:rPr>
        <w:t>Dua</w:t>
      </w:r>
      <w:proofErr w:type="spellEnd"/>
      <w:r w:rsidR="00916CC9" w:rsidRPr="00916CC9">
        <w:rPr>
          <w:rFonts w:ascii="Times New Roman" w:hAnsi="Times New Roman" w:cs="Times New Roman"/>
          <w:i/>
          <w:sz w:val="24"/>
          <w:szCs w:val="24"/>
        </w:rPr>
        <w:t xml:space="preserve"> </w:t>
      </w:r>
      <w:proofErr w:type="spellStart"/>
      <w:r w:rsidR="00916CC9" w:rsidRPr="00916CC9">
        <w:rPr>
          <w:rFonts w:ascii="Times New Roman" w:hAnsi="Times New Roman" w:cs="Times New Roman"/>
          <w:i/>
          <w:sz w:val="24"/>
          <w:szCs w:val="24"/>
        </w:rPr>
        <w:t>Puluh</w:t>
      </w:r>
      <w:proofErr w:type="spellEnd"/>
      <w:r w:rsidR="00916CC9" w:rsidRPr="00916CC9">
        <w:rPr>
          <w:rFonts w:ascii="Times New Roman" w:hAnsi="Times New Roman" w:cs="Times New Roman"/>
          <w:i/>
          <w:sz w:val="24"/>
          <w:szCs w:val="24"/>
        </w:rPr>
        <w:t xml:space="preserve"> </w:t>
      </w:r>
      <w:proofErr w:type="spellStart"/>
      <w:r w:rsidR="00916CC9" w:rsidRPr="00916CC9">
        <w:rPr>
          <w:rFonts w:ascii="Times New Roman" w:hAnsi="Times New Roman" w:cs="Times New Roman"/>
          <w:i/>
          <w:sz w:val="24"/>
          <w:szCs w:val="24"/>
        </w:rPr>
        <w:t>Dua</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bertempat</w:t>
      </w:r>
      <w:proofErr w:type="spellEnd"/>
      <w:r w:rsidRPr="00B81F71">
        <w:rPr>
          <w:rFonts w:ascii="Times New Roman" w:hAnsi="Times New Roman" w:cs="Times New Roman"/>
          <w:sz w:val="24"/>
          <w:szCs w:val="24"/>
        </w:rPr>
        <w:t xml:space="preserve"> di </w:t>
      </w:r>
      <w:proofErr w:type="spellStart"/>
      <w:r w:rsidR="00916CC9">
        <w:rPr>
          <w:rFonts w:ascii="Times New Roman" w:hAnsi="Times New Roman" w:cs="Times New Roman"/>
          <w:sz w:val="24"/>
          <w:szCs w:val="24"/>
        </w:rPr>
        <w:t>Belawan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masing-masing</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dan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berturut-turut</w:t>
      </w:r>
      <w:proofErr w:type="spellEnd"/>
      <w:r w:rsidRPr="00B81F71">
        <w:rPr>
          <w:rFonts w:ascii="Times New Roman" w:hAnsi="Times New Roman" w:cs="Times New Roman"/>
          <w:sz w:val="24"/>
          <w:szCs w:val="24"/>
        </w:rPr>
        <w:t xml:space="preserve">: </w:t>
      </w:r>
    </w:p>
    <w:p w14:paraId="2E546679" w14:textId="77777777" w:rsidR="00EE36FE" w:rsidRPr="00B81F71" w:rsidRDefault="00EE36FE" w:rsidP="00EE36FE">
      <w:pPr>
        <w:spacing w:after="0"/>
        <w:jc w:val="both"/>
        <w:rPr>
          <w:rFonts w:ascii="Times New Roman" w:hAnsi="Times New Roman" w:cs="Times New Roman"/>
          <w:sz w:val="24"/>
          <w:szCs w:val="24"/>
        </w:rPr>
      </w:pPr>
    </w:p>
    <w:p w14:paraId="76EBFF61" w14:textId="5F2C7543" w:rsidR="00EE36FE" w:rsidRPr="00B81F71" w:rsidRDefault="00EE36FE" w:rsidP="00EE36FE">
      <w:pPr>
        <w:spacing w:after="0"/>
        <w:ind w:left="567" w:hanging="567"/>
        <w:jc w:val="both"/>
        <w:rPr>
          <w:rFonts w:ascii="Times New Roman" w:hAnsi="Times New Roman" w:cs="Times New Roman"/>
          <w:sz w:val="24"/>
          <w:szCs w:val="24"/>
          <w:lang w:val="id-ID"/>
        </w:rPr>
      </w:pPr>
      <w:r w:rsidRPr="00B81F71">
        <w:rPr>
          <w:rFonts w:ascii="Times New Roman" w:hAnsi="Times New Roman" w:cs="Times New Roman"/>
          <w:b/>
          <w:bCs/>
          <w:sz w:val="24"/>
          <w:szCs w:val="24"/>
        </w:rPr>
        <w:t>1.</w:t>
      </w:r>
      <w:r w:rsidRPr="00B81F71">
        <w:rPr>
          <w:rFonts w:ascii="Times New Roman" w:hAnsi="Times New Roman" w:cs="Times New Roman"/>
          <w:sz w:val="24"/>
          <w:szCs w:val="24"/>
        </w:rPr>
        <w:tab/>
      </w:r>
      <w:r w:rsidRPr="00B81F71">
        <w:rPr>
          <w:rFonts w:ascii="Times New Roman" w:hAnsi="Times New Roman" w:cs="Times New Roman"/>
          <w:b/>
          <w:sz w:val="24"/>
          <w:szCs w:val="24"/>
          <w:lang w:val="id-ID"/>
        </w:rPr>
        <w:t>PT PRIMA TERMINAL PETIKEMAS</w:t>
      </w:r>
      <w:r w:rsidRPr="00B81F71">
        <w:rPr>
          <w:rFonts w:ascii="Times New Roman" w:hAnsi="Times New Roman" w:cs="Times New Roman"/>
          <w:sz w:val="24"/>
          <w:szCs w:val="24"/>
          <w:lang w:val="id-ID"/>
        </w:rPr>
        <w:t xml:space="preserve">, dalam hal ini diwakili oleh </w:t>
      </w:r>
      <w:r w:rsidR="00C42224" w:rsidRPr="00B81F71">
        <w:rPr>
          <w:rFonts w:ascii="Times New Roman" w:hAnsi="Times New Roman" w:cs="Times New Roman"/>
          <w:sz w:val="24"/>
          <w:szCs w:val="24"/>
        </w:rPr>
        <w:t>SANDHY WIJAYA</w:t>
      </w:r>
      <w:r w:rsidRPr="00B81F71">
        <w:rPr>
          <w:rFonts w:ascii="Times New Roman" w:hAnsi="Times New Roman" w:cs="Times New Roman"/>
          <w:sz w:val="24"/>
          <w:szCs w:val="24"/>
          <w:lang w:val="id-ID"/>
        </w:rPr>
        <w:t xml:space="preserve"> selaku Direktur </w:t>
      </w:r>
      <w:proofErr w:type="spellStart"/>
      <w:r w:rsidR="00C42224" w:rsidRPr="00B81F71">
        <w:rPr>
          <w:rFonts w:ascii="Times New Roman" w:hAnsi="Times New Roman" w:cs="Times New Roman"/>
          <w:sz w:val="24"/>
          <w:szCs w:val="24"/>
        </w:rPr>
        <w:t>Utama</w:t>
      </w:r>
      <w:proofErr w:type="spellEnd"/>
      <w:r w:rsidRPr="00B81F71">
        <w:rPr>
          <w:rFonts w:ascii="Times New Roman" w:hAnsi="Times New Roman" w:cs="Times New Roman"/>
          <w:sz w:val="24"/>
          <w:szCs w:val="24"/>
          <w:lang w:val="id-ID"/>
        </w:rPr>
        <w:t xml:space="preserve"> PT Prima Terminal Petikemas </w:t>
      </w:r>
      <w:r w:rsidRPr="00B81F71">
        <w:rPr>
          <w:rFonts w:ascii="Times New Roman" w:hAnsi="Times New Roman" w:cs="Times New Roman"/>
          <w:color w:val="000000"/>
          <w:sz w:val="24"/>
          <w:szCs w:val="24"/>
          <w:lang w:val="id-ID"/>
        </w:rPr>
        <w:t xml:space="preserve">berdasarkan Akta Pernyataan Keputusan Rapat Nomor 11 tanggal 15 Maret 2019, </w:t>
      </w:r>
      <w:r w:rsidRPr="00B81F71">
        <w:rPr>
          <w:rFonts w:ascii="Times New Roman" w:hAnsi="Times New Roman" w:cs="Times New Roman"/>
          <w:color w:val="000000"/>
          <w:sz w:val="24"/>
          <w:szCs w:val="24"/>
        </w:rPr>
        <w:t xml:space="preserve">yang </w:t>
      </w:r>
      <w:r w:rsidRPr="00B81F71">
        <w:rPr>
          <w:rFonts w:ascii="Times New Roman" w:hAnsi="Times New Roman" w:cs="Times New Roman"/>
          <w:color w:val="000000"/>
          <w:sz w:val="24"/>
          <w:szCs w:val="24"/>
          <w:lang w:val="id-ID"/>
        </w:rPr>
        <w:t>pemberitahuan perubahannya</w:t>
      </w:r>
      <w:r w:rsidRPr="00B81F71">
        <w:rPr>
          <w:rFonts w:ascii="Times New Roman" w:hAnsi="Times New Roman" w:cs="Times New Roman"/>
          <w:color w:val="000000"/>
          <w:sz w:val="24"/>
          <w:szCs w:val="24"/>
        </w:rPr>
        <w:t xml:space="preserve"> </w:t>
      </w:r>
      <w:proofErr w:type="spellStart"/>
      <w:r w:rsidRPr="00B81F71">
        <w:rPr>
          <w:rFonts w:ascii="Times New Roman" w:hAnsi="Times New Roman" w:cs="Times New Roman"/>
          <w:color w:val="000000"/>
          <w:sz w:val="24"/>
          <w:szCs w:val="24"/>
        </w:rPr>
        <w:t>telah</w:t>
      </w:r>
      <w:proofErr w:type="spellEnd"/>
      <w:r w:rsidRPr="00B81F71">
        <w:rPr>
          <w:rFonts w:ascii="Times New Roman" w:hAnsi="Times New Roman" w:cs="Times New Roman"/>
          <w:color w:val="000000"/>
          <w:sz w:val="24"/>
          <w:szCs w:val="24"/>
        </w:rPr>
        <w:t xml:space="preserve"> </w:t>
      </w:r>
      <w:proofErr w:type="spellStart"/>
      <w:r w:rsidRPr="00B81F71">
        <w:rPr>
          <w:rFonts w:ascii="Times New Roman" w:hAnsi="Times New Roman" w:cs="Times New Roman"/>
          <w:color w:val="000000"/>
          <w:sz w:val="24"/>
          <w:szCs w:val="24"/>
        </w:rPr>
        <w:t>diterima</w:t>
      </w:r>
      <w:proofErr w:type="spellEnd"/>
      <w:r w:rsidRPr="00B81F71">
        <w:rPr>
          <w:rFonts w:ascii="Times New Roman" w:hAnsi="Times New Roman" w:cs="Times New Roman"/>
          <w:color w:val="000000"/>
          <w:sz w:val="24"/>
          <w:szCs w:val="24"/>
        </w:rPr>
        <w:t xml:space="preserve"> </w:t>
      </w:r>
      <w:proofErr w:type="spellStart"/>
      <w:r w:rsidRPr="00B81F71">
        <w:rPr>
          <w:rFonts w:ascii="Times New Roman" w:hAnsi="Times New Roman" w:cs="Times New Roman"/>
          <w:color w:val="000000"/>
          <w:sz w:val="24"/>
          <w:szCs w:val="24"/>
        </w:rPr>
        <w:t>dan</w:t>
      </w:r>
      <w:proofErr w:type="spellEnd"/>
      <w:r w:rsidRPr="00B81F71">
        <w:rPr>
          <w:rFonts w:ascii="Times New Roman" w:hAnsi="Times New Roman" w:cs="Times New Roman"/>
          <w:color w:val="000000"/>
          <w:sz w:val="24"/>
          <w:szCs w:val="24"/>
        </w:rPr>
        <w:t xml:space="preserve"> </w:t>
      </w:r>
      <w:proofErr w:type="spellStart"/>
      <w:r w:rsidRPr="00B81F71">
        <w:rPr>
          <w:rFonts w:ascii="Times New Roman" w:hAnsi="Times New Roman" w:cs="Times New Roman"/>
          <w:color w:val="000000"/>
          <w:sz w:val="24"/>
          <w:szCs w:val="24"/>
        </w:rPr>
        <w:t>dicatat</w:t>
      </w:r>
      <w:proofErr w:type="spellEnd"/>
      <w:r w:rsidRPr="00B81F71">
        <w:rPr>
          <w:rFonts w:ascii="Times New Roman" w:hAnsi="Times New Roman" w:cs="Times New Roman"/>
          <w:color w:val="000000"/>
          <w:sz w:val="24"/>
          <w:szCs w:val="24"/>
        </w:rPr>
        <w:t xml:space="preserve"> </w:t>
      </w:r>
      <w:proofErr w:type="spellStart"/>
      <w:r w:rsidRPr="00B81F71">
        <w:rPr>
          <w:rFonts w:ascii="Times New Roman" w:hAnsi="Times New Roman" w:cs="Times New Roman"/>
          <w:color w:val="000000"/>
          <w:sz w:val="24"/>
          <w:szCs w:val="24"/>
        </w:rPr>
        <w:t>didalam</w:t>
      </w:r>
      <w:proofErr w:type="spellEnd"/>
      <w:r w:rsidRPr="00B81F71">
        <w:rPr>
          <w:rFonts w:ascii="Times New Roman" w:hAnsi="Times New Roman" w:cs="Times New Roman"/>
          <w:color w:val="000000"/>
          <w:sz w:val="24"/>
          <w:szCs w:val="24"/>
        </w:rPr>
        <w:t xml:space="preserve"> </w:t>
      </w:r>
      <w:proofErr w:type="spellStart"/>
      <w:r w:rsidRPr="00B81F71">
        <w:rPr>
          <w:rFonts w:ascii="Times New Roman" w:hAnsi="Times New Roman" w:cs="Times New Roman"/>
          <w:color w:val="000000"/>
          <w:sz w:val="24"/>
          <w:szCs w:val="24"/>
        </w:rPr>
        <w:t>Sistem</w:t>
      </w:r>
      <w:proofErr w:type="spellEnd"/>
      <w:r w:rsidRPr="00B81F71">
        <w:rPr>
          <w:rFonts w:ascii="Times New Roman" w:hAnsi="Times New Roman" w:cs="Times New Roman"/>
          <w:color w:val="000000"/>
          <w:sz w:val="24"/>
          <w:szCs w:val="24"/>
        </w:rPr>
        <w:t xml:space="preserve"> </w:t>
      </w:r>
      <w:proofErr w:type="spellStart"/>
      <w:r w:rsidRPr="00B81F71">
        <w:rPr>
          <w:rFonts w:ascii="Times New Roman" w:hAnsi="Times New Roman" w:cs="Times New Roman"/>
          <w:color w:val="000000"/>
          <w:sz w:val="24"/>
          <w:szCs w:val="24"/>
        </w:rPr>
        <w:t>Administrasi</w:t>
      </w:r>
      <w:proofErr w:type="spellEnd"/>
      <w:r w:rsidRPr="00B81F71">
        <w:rPr>
          <w:rFonts w:ascii="Times New Roman" w:hAnsi="Times New Roman" w:cs="Times New Roman"/>
          <w:color w:val="000000"/>
          <w:sz w:val="24"/>
          <w:szCs w:val="24"/>
        </w:rPr>
        <w:t xml:space="preserve"> </w:t>
      </w:r>
      <w:proofErr w:type="spellStart"/>
      <w:r w:rsidRPr="00B81F71">
        <w:rPr>
          <w:rFonts w:ascii="Times New Roman" w:hAnsi="Times New Roman" w:cs="Times New Roman"/>
          <w:color w:val="000000"/>
          <w:sz w:val="24"/>
          <w:szCs w:val="24"/>
        </w:rPr>
        <w:t>Badan</w:t>
      </w:r>
      <w:proofErr w:type="spellEnd"/>
      <w:r w:rsidRPr="00B81F71">
        <w:rPr>
          <w:rFonts w:ascii="Times New Roman" w:hAnsi="Times New Roman" w:cs="Times New Roman"/>
          <w:color w:val="000000"/>
          <w:sz w:val="24"/>
          <w:szCs w:val="24"/>
        </w:rPr>
        <w:t xml:space="preserve"> </w:t>
      </w:r>
      <w:proofErr w:type="spellStart"/>
      <w:r w:rsidRPr="00B81F71">
        <w:rPr>
          <w:rFonts w:ascii="Times New Roman" w:hAnsi="Times New Roman" w:cs="Times New Roman"/>
          <w:color w:val="000000"/>
          <w:sz w:val="24"/>
          <w:szCs w:val="24"/>
        </w:rPr>
        <w:t>Hukum</w:t>
      </w:r>
      <w:proofErr w:type="spellEnd"/>
      <w:r w:rsidRPr="00B81F71">
        <w:rPr>
          <w:rFonts w:ascii="Times New Roman" w:hAnsi="Times New Roman" w:cs="Times New Roman"/>
          <w:color w:val="000000"/>
          <w:sz w:val="24"/>
          <w:szCs w:val="24"/>
        </w:rPr>
        <w:t xml:space="preserve"> </w:t>
      </w:r>
      <w:proofErr w:type="spellStart"/>
      <w:r w:rsidRPr="00B81F71">
        <w:rPr>
          <w:rFonts w:ascii="Times New Roman" w:hAnsi="Times New Roman" w:cs="Times New Roman"/>
          <w:color w:val="000000"/>
          <w:sz w:val="24"/>
          <w:szCs w:val="24"/>
        </w:rPr>
        <w:t>Kementerian</w:t>
      </w:r>
      <w:proofErr w:type="spellEnd"/>
      <w:r w:rsidRPr="00B81F71">
        <w:rPr>
          <w:rFonts w:ascii="Times New Roman" w:hAnsi="Times New Roman" w:cs="Times New Roman"/>
          <w:color w:val="000000"/>
          <w:sz w:val="24"/>
          <w:szCs w:val="24"/>
        </w:rPr>
        <w:t xml:space="preserve"> </w:t>
      </w:r>
      <w:proofErr w:type="spellStart"/>
      <w:r w:rsidRPr="00B81F71">
        <w:rPr>
          <w:rFonts w:ascii="Times New Roman" w:hAnsi="Times New Roman" w:cs="Times New Roman"/>
          <w:color w:val="000000"/>
          <w:sz w:val="24"/>
          <w:szCs w:val="24"/>
        </w:rPr>
        <w:t>Hukum</w:t>
      </w:r>
      <w:proofErr w:type="spellEnd"/>
      <w:r w:rsidRPr="00B81F71">
        <w:rPr>
          <w:rFonts w:ascii="Times New Roman" w:hAnsi="Times New Roman" w:cs="Times New Roman"/>
          <w:color w:val="000000"/>
          <w:sz w:val="24"/>
          <w:szCs w:val="24"/>
        </w:rPr>
        <w:t xml:space="preserve"> </w:t>
      </w:r>
      <w:proofErr w:type="spellStart"/>
      <w:r w:rsidRPr="00B81F71">
        <w:rPr>
          <w:rFonts w:ascii="Times New Roman" w:hAnsi="Times New Roman" w:cs="Times New Roman"/>
          <w:color w:val="000000"/>
          <w:sz w:val="24"/>
          <w:szCs w:val="24"/>
        </w:rPr>
        <w:t>dan</w:t>
      </w:r>
      <w:proofErr w:type="spellEnd"/>
      <w:r w:rsidRPr="00B81F71">
        <w:rPr>
          <w:rFonts w:ascii="Times New Roman" w:hAnsi="Times New Roman" w:cs="Times New Roman"/>
          <w:color w:val="000000"/>
          <w:sz w:val="24"/>
          <w:szCs w:val="24"/>
        </w:rPr>
        <w:t xml:space="preserve"> </w:t>
      </w:r>
      <w:proofErr w:type="spellStart"/>
      <w:r w:rsidRPr="00B81F71">
        <w:rPr>
          <w:rFonts w:ascii="Times New Roman" w:hAnsi="Times New Roman" w:cs="Times New Roman"/>
          <w:color w:val="000000"/>
          <w:sz w:val="24"/>
          <w:szCs w:val="24"/>
        </w:rPr>
        <w:t>Hak</w:t>
      </w:r>
      <w:proofErr w:type="spellEnd"/>
      <w:r w:rsidRPr="00B81F71">
        <w:rPr>
          <w:rFonts w:ascii="Times New Roman" w:hAnsi="Times New Roman" w:cs="Times New Roman"/>
          <w:color w:val="000000"/>
          <w:sz w:val="24"/>
          <w:szCs w:val="24"/>
        </w:rPr>
        <w:t xml:space="preserve"> </w:t>
      </w:r>
      <w:proofErr w:type="spellStart"/>
      <w:r w:rsidRPr="00B81F71">
        <w:rPr>
          <w:rFonts w:ascii="Times New Roman" w:hAnsi="Times New Roman" w:cs="Times New Roman"/>
          <w:color w:val="000000"/>
          <w:sz w:val="24"/>
          <w:szCs w:val="24"/>
        </w:rPr>
        <w:t>Asasi</w:t>
      </w:r>
      <w:proofErr w:type="spellEnd"/>
      <w:r w:rsidRPr="00B81F71">
        <w:rPr>
          <w:rFonts w:ascii="Times New Roman" w:hAnsi="Times New Roman" w:cs="Times New Roman"/>
          <w:color w:val="000000"/>
          <w:sz w:val="24"/>
          <w:szCs w:val="24"/>
        </w:rPr>
        <w:t xml:space="preserve"> </w:t>
      </w:r>
      <w:proofErr w:type="spellStart"/>
      <w:r w:rsidRPr="00B81F71">
        <w:rPr>
          <w:rFonts w:ascii="Times New Roman" w:hAnsi="Times New Roman" w:cs="Times New Roman"/>
          <w:color w:val="000000"/>
          <w:sz w:val="24"/>
          <w:szCs w:val="24"/>
        </w:rPr>
        <w:t>Manusia</w:t>
      </w:r>
      <w:proofErr w:type="spellEnd"/>
      <w:r w:rsidRPr="00B81F71">
        <w:rPr>
          <w:rFonts w:ascii="Times New Roman" w:hAnsi="Times New Roman" w:cs="Times New Roman"/>
          <w:color w:val="000000"/>
          <w:sz w:val="24"/>
          <w:szCs w:val="24"/>
        </w:rPr>
        <w:t xml:space="preserve"> </w:t>
      </w:r>
      <w:proofErr w:type="spellStart"/>
      <w:r w:rsidRPr="00B81F71">
        <w:rPr>
          <w:rFonts w:ascii="Times New Roman" w:hAnsi="Times New Roman" w:cs="Times New Roman"/>
          <w:color w:val="000000"/>
          <w:sz w:val="24"/>
          <w:szCs w:val="24"/>
        </w:rPr>
        <w:t>Republik</w:t>
      </w:r>
      <w:proofErr w:type="spellEnd"/>
      <w:r w:rsidRPr="00B81F71">
        <w:rPr>
          <w:rFonts w:ascii="Times New Roman" w:hAnsi="Times New Roman" w:cs="Times New Roman"/>
          <w:color w:val="000000"/>
          <w:sz w:val="24"/>
          <w:szCs w:val="24"/>
        </w:rPr>
        <w:t xml:space="preserve"> Indonesia</w:t>
      </w:r>
      <w:r w:rsidRPr="00B81F71">
        <w:rPr>
          <w:rFonts w:ascii="Times New Roman" w:hAnsi="Times New Roman" w:cs="Times New Roman"/>
          <w:color w:val="000000"/>
          <w:sz w:val="24"/>
          <w:szCs w:val="24"/>
          <w:lang w:val="id-ID"/>
        </w:rPr>
        <w:t xml:space="preserve"> Nomor: AHU-AH.01.03-0189855 tanggal 05 April 2019</w:t>
      </w:r>
      <w:r w:rsidRPr="00B81F71">
        <w:rPr>
          <w:rFonts w:ascii="Times New Roman" w:hAnsi="Times New Roman" w:cs="Times New Roman"/>
          <w:sz w:val="24"/>
          <w:szCs w:val="24"/>
          <w:lang w:val="id-ID"/>
        </w:rPr>
        <w:t xml:space="preserve">, </w:t>
      </w:r>
      <w:bookmarkStart w:id="0" w:name="_Hlk81492022"/>
      <w:r w:rsidRPr="00B81F71">
        <w:rPr>
          <w:rFonts w:ascii="Times New Roman" w:hAnsi="Times New Roman" w:cs="Times New Roman"/>
          <w:sz w:val="24"/>
          <w:szCs w:val="24"/>
          <w:lang w:val="id-ID"/>
        </w:rPr>
        <w:t xml:space="preserve">bertindak untuk dan atas nama serta mewakili PT Prima Terminal Petikemas, yang berkedudukan di GRHA </w:t>
      </w:r>
      <w:proofErr w:type="spellStart"/>
      <w:r w:rsidRPr="00B81F71">
        <w:rPr>
          <w:rFonts w:ascii="Times New Roman" w:hAnsi="Times New Roman" w:cs="Times New Roman"/>
          <w:sz w:val="24"/>
          <w:szCs w:val="24"/>
        </w:rPr>
        <w:t>Pelindo</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Satu</w:t>
      </w:r>
      <w:proofErr w:type="spellEnd"/>
      <w:r w:rsidRPr="00B81F71">
        <w:rPr>
          <w:rFonts w:ascii="Times New Roman" w:hAnsi="Times New Roman" w:cs="Times New Roman"/>
          <w:sz w:val="24"/>
          <w:szCs w:val="24"/>
          <w:lang w:val="id-ID"/>
        </w:rPr>
        <w:t xml:space="preserve"> Gedung B Lt. 2 Jl. Lingkar Pelabuhan Nomor 1 Belawan, Medan-20411, Provinsi Sumatera Utara, Indonesia</w:t>
      </w:r>
      <w:bookmarkEnd w:id="0"/>
      <w:r w:rsidRPr="00B81F71">
        <w:rPr>
          <w:rFonts w:ascii="Times New Roman" w:hAnsi="Times New Roman" w:cs="Times New Roman"/>
          <w:sz w:val="24"/>
          <w:szCs w:val="24"/>
          <w:lang w:val="id-ID"/>
        </w:rPr>
        <w:t xml:space="preserve">, yang selanjutnya disebut sebagai </w:t>
      </w:r>
      <w:r w:rsidRPr="00B81F71">
        <w:rPr>
          <w:rFonts w:ascii="Times New Roman" w:hAnsi="Times New Roman" w:cs="Times New Roman"/>
          <w:b/>
          <w:sz w:val="24"/>
          <w:szCs w:val="24"/>
          <w:lang w:val="id-ID"/>
        </w:rPr>
        <w:t>PIHAK PERTAMA</w:t>
      </w:r>
      <w:r w:rsidRPr="00B81F71">
        <w:rPr>
          <w:rFonts w:ascii="Times New Roman" w:hAnsi="Times New Roman" w:cs="Times New Roman"/>
          <w:sz w:val="24"/>
          <w:szCs w:val="24"/>
          <w:lang w:val="id-ID"/>
        </w:rPr>
        <w:t>.</w:t>
      </w:r>
    </w:p>
    <w:p w14:paraId="56B11AC2" w14:textId="77777777" w:rsidR="00EE36FE" w:rsidRPr="00B81F71" w:rsidRDefault="00EE36FE" w:rsidP="00EE36FE">
      <w:pPr>
        <w:spacing w:after="0"/>
        <w:ind w:left="567" w:hanging="567"/>
        <w:jc w:val="both"/>
        <w:rPr>
          <w:rFonts w:ascii="Times New Roman" w:hAnsi="Times New Roman" w:cs="Times New Roman"/>
          <w:sz w:val="24"/>
          <w:szCs w:val="24"/>
        </w:rPr>
      </w:pPr>
    </w:p>
    <w:p w14:paraId="635C5B51" w14:textId="1450EB1A" w:rsidR="00EE36FE" w:rsidRPr="00B81F71" w:rsidRDefault="00EE36FE" w:rsidP="00EE36FE">
      <w:pPr>
        <w:spacing w:after="0"/>
        <w:ind w:left="567" w:hanging="567"/>
        <w:jc w:val="both"/>
        <w:rPr>
          <w:rFonts w:ascii="Times New Roman" w:hAnsi="Times New Roman" w:cs="Times New Roman"/>
          <w:sz w:val="24"/>
          <w:szCs w:val="24"/>
        </w:rPr>
      </w:pPr>
      <w:r w:rsidRPr="00B81F71">
        <w:rPr>
          <w:rFonts w:ascii="Times New Roman" w:hAnsi="Times New Roman" w:cs="Times New Roman"/>
          <w:b/>
          <w:sz w:val="24"/>
          <w:szCs w:val="24"/>
        </w:rPr>
        <w:t>2</w:t>
      </w:r>
      <w:r w:rsidR="00B81F71" w:rsidRPr="00B81F71">
        <w:rPr>
          <w:rFonts w:ascii="Times New Roman" w:hAnsi="Times New Roman" w:cs="Times New Roman"/>
          <w:b/>
          <w:sz w:val="24"/>
          <w:szCs w:val="24"/>
        </w:rPr>
        <w:tab/>
      </w:r>
      <w:r w:rsidR="00B81F71" w:rsidRPr="00B81F71">
        <w:rPr>
          <w:rFonts w:ascii="Times New Roman" w:hAnsi="Times New Roman" w:cs="Times New Roman"/>
          <w:b/>
          <w:sz w:val="24"/>
          <w:szCs w:val="24"/>
          <w:lang w:val="id-ID"/>
        </w:rPr>
        <w:t xml:space="preserve">PT </w:t>
      </w:r>
      <w:r w:rsidR="00B81F71" w:rsidRPr="00B81F71">
        <w:rPr>
          <w:rFonts w:ascii="Times New Roman" w:hAnsi="Times New Roman" w:cs="Times New Roman"/>
          <w:b/>
          <w:sz w:val="24"/>
          <w:szCs w:val="24"/>
        </w:rPr>
        <w:t>PRIMA INDONESIA LOGISTIK</w:t>
      </w:r>
      <w:r w:rsidR="00B81F71" w:rsidRPr="00B81F71">
        <w:rPr>
          <w:rFonts w:ascii="Times New Roman" w:hAnsi="Times New Roman" w:cs="Times New Roman"/>
          <w:sz w:val="24"/>
          <w:szCs w:val="24"/>
          <w:lang w:val="id-ID"/>
        </w:rPr>
        <w:t xml:space="preserve"> berdasarkan Akte Pendirian Nomor 34 tanggal 26 September 2014 yang dibuat dihadapan Notaris Rahmad Nauli Siregar. SH, MKn, sebagaimana telah diubah, terakhir dengan Akta Nomor 06 tanggal 22 Februari 2021 yang dibuat di hadapan notaris Risna Rahmi Arifa S.H., yang telah mendapat pengesahan dari Menteri Hukum dan Hak Asasi Manusia Republik Indonesia berdasarkan Surat Menteri Hukum dan Hak Asasi Manusia Nomor AHU-AH.01.03-0186464 tanggal 23 Maret 2021, dalam hal ini diwakili oleh ICHWAL FAUZI HARAHAP, Direktur PT Prima Indonesia Logistik berdasarkan Akta Perubahan terakhir sebagaimana tersebut diatas, dari dan oleh karena itu bertindak untuk dan atas nama PT Prima Indonesia Logistik, berkedudukan di Medan, Jalan Raya Pelabuhan Pos II Road VI Ujung Baru, selanjutnya disebut </w:t>
      </w:r>
      <w:r w:rsidR="00B81F71" w:rsidRPr="00B81F71">
        <w:rPr>
          <w:rFonts w:ascii="Times New Roman" w:hAnsi="Times New Roman" w:cs="Times New Roman"/>
          <w:b/>
          <w:sz w:val="24"/>
          <w:szCs w:val="24"/>
          <w:lang w:val="id-ID"/>
        </w:rPr>
        <w:t>PIHAK KEDUA</w:t>
      </w:r>
      <w:r w:rsidRPr="00B81F71">
        <w:rPr>
          <w:rFonts w:ascii="Times New Roman" w:hAnsi="Times New Roman" w:cs="Times New Roman"/>
          <w:sz w:val="24"/>
          <w:szCs w:val="24"/>
        </w:rPr>
        <w:t>.</w:t>
      </w:r>
    </w:p>
    <w:p w14:paraId="42ADC1E4" w14:textId="525AAF73" w:rsidR="0035017E" w:rsidRPr="00B81F71" w:rsidRDefault="00EE36FE" w:rsidP="007932E1">
      <w:pPr>
        <w:jc w:val="both"/>
        <w:rPr>
          <w:rFonts w:ascii="Times New Roman" w:hAnsi="Times New Roman" w:cs="Times New Roman"/>
          <w:sz w:val="24"/>
          <w:szCs w:val="24"/>
        </w:rPr>
      </w:pPr>
      <w:r w:rsidRPr="00B81F71">
        <w:rPr>
          <w:rFonts w:ascii="Times New Roman" w:hAnsi="Times New Roman" w:cs="Times New Roman"/>
          <w:sz w:val="24"/>
          <w:szCs w:val="24"/>
        </w:rPr>
        <w:br w:type="page"/>
      </w:r>
      <w:r w:rsidRPr="00B81F71">
        <w:rPr>
          <w:rFonts w:ascii="Times New Roman" w:hAnsi="Times New Roman" w:cs="Times New Roman"/>
          <w:sz w:val="24"/>
          <w:szCs w:val="24"/>
        </w:rPr>
        <w:lastRenderedPageBreak/>
        <w:t xml:space="preserve">PIHAK PERTAMA </w:t>
      </w:r>
      <w:proofErr w:type="spellStart"/>
      <w:r w:rsidRPr="00B81F71">
        <w:rPr>
          <w:rFonts w:ascii="Times New Roman" w:hAnsi="Times New Roman" w:cs="Times New Roman"/>
          <w:sz w:val="24"/>
          <w:szCs w:val="24"/>
        </w:rPr>
        <w:t>dan</w:t>
      </w:r>
      <w:proofErr w:type="spellEnd"/>
      <w:r w:rsidRPr="00B81F71">
        <w:rPr>
          <w:rFonts w:ascii="Times New Roman" w:hAnsi="Times New Roman" w:cs="Times New Roman"/>
          <w:sz w:val="24"/>
          <w:szCs w:val="24"/>
        </w:rPr>
        <w:t xml:space="preserve"> PIHAK KEDUA </w:t>
      </w:r>
      <w:proofErr w:type="spellStart"/>
      <w:r w:rsidRPr="00B81F71">
        <w:rPr>
          <w:rFonts w:ascii="Times New Roman" w:hAnsi="Times New Roman" w:cs="Times New Roman"/>
          <w:sz w:val="24"/>
          <w:szCs w:val="24"/>
        </w:rPr>
        <w:t>untuk</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selanjutnya</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secara</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bersama-sama</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disebut</w:t>
      </w:r>
      <w:proofErr w:type="spellEnd"/>
      <w:r w:rsidRPr="00B81F71">
        <w:rPr>
          <w:rFonts w:ascii="Times New Roman" w:hAnsi="Times New Roman" w:cs="Times New Roman"/>
          <w:sz w:val="24"/>
          <w:szCs w:val="24"/>
        </w:rPr>
        <w:t xml:space="preserve"> </w:t>
      </w:r>
      <w:r w:rsidRPr="00B81F71">
        <w:rPr>
          <w:rFonts w:ascii="Times New Roman" w:hAnsi="Times New Roman" w:cs="Times New Roman"/>
          <w:b/>
          <w:sz w:val="24"/>
          <w:szCs w:val="24"/>
        </w:rPr>
        <w:t xml:space="preserve">PARA PIHAK </w:t>
      </w:r>
      <w:proofErr w:type="spellStart"/>
      <w:r w:rsidRPr="00B81F71">
        <w:rPr>
          <w:rFonts w:ascii="Times New Roman" w:hAnsi="Times New Roman" w:cs="Times New Roman"/>
          <w:sz w:val="24"/>
          <w:szCs w:val="24"/>
        </w:rPr>
        <w:t>dengan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ini</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menerangkan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terlebih</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dahulu</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sebagai</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berikut</w:t>
      </w:r>
      <w:proofErr w:type="spellEnd"/>
      <w:r w:rsidRPr="00B81F71">
        <w:rPr>
          <w:rFonts w:ascii="Times New Roman" w:hAnsi="Times New Roman" w:cs="Times New Roman"/>
          <w:sz w:val="24"/>
          <w:szCs w:val="24"/>
        </w:rPr>
        <w:t xml:space="preserve">: </w:t>
      </w:r>
    </w:p>
    <w:p w14:paraId="1EF420B2" w14:textId="4BEC39DB" w:rsidR="0035017E" w:rsidRPr="00B81F71" w:rsidRDefault="0035017E" w:rsidP="0035017E">
      <w:pPr>
        <w:pStyle w:val="ListParagraph"/>
        <w:numPr>
          <w:ilvl w:val="0"/>
          <w:numId w:val="28"/>
        </w:numPr>
        <w:spacing w:after="120" w:line="240" w:lineRule="auto"/>
        <w:ind w:left="522" w:right="18" w:hanging="522"/>
        <w:contextualSpacing w:val="0"/>
        <w:jc w:val="both"/>
        <w:rPr>
          <w:rFonts w:ascii="Times New Roman" w:hAnsi="Times New Roman" w:cs="Times New Roman"/>
          <w:sz w:val="24"/>
          <w:szCs w:val="24"/>
          <w:lang w:val="id-ID"/>
        </w:rPr>
      </w:pPr>
      <w:r w:rsidRPr="00B81F71">
        <w:rPr>
          <w:rFonts w:ascii="Times New Roman" w:hAnsi="Times New Roman" w:cs="Times New Roman"/>
          <w:sz w:val="24"/>
          <w:szCs w:val="24"/>
          <w:lang w:val="en-ID"/>
        </w:rPr>
        <w:t xml:space="preserve">PARA </w:t>
      </w:r>
      <w:r w:rsidRPr="00B81F71">
        <w:rPr>
          <w:rFonts w:ascii="Times New Roman" w:hAnsi="Times New Roman" w:cs="Times New Roman"/>
          <w:sz w:val="24"/>
          <w:szCs w:val="24"/>
          <w:lang w:val="id-ID"/>
        </w:rPr>
        <w:t>PIHAK</w:t>
      </w:r>
      <w:r w:rsidRPr="00B81F71">
        <w:rPr>
          <w:rFonts w:ascii="Times New Roman" w:hAnsi="Times New Roman" w:cs="Times New Roman"/>
          <w:sz w:val="24"/>
          <w:szCs w:val="24"/>
          <w:lang w:val="en-ID"/>
        </w:rPr>
        <w:t xml:space="preserve"> </w:t>
      </w:r>
      <w:proofErr w:type="spellStart"/>
      <w:r w:rsidRPr="00B81F71">
        <w:rPr>
          <w:rFonts w:ascii="Times New Roman" w:hAnsi="Times New Roman" w:cs="Times New Roman"/>
          <w:sz w:val="24"/>
          <w:szCs w:val="24"/>
          <w:lang w:val="en-ID"/>
        </w:rPr>
        <w:t>telah</w:t>
      </w:r>
      <w:proofErr w:type="spellEnd"/>
      <w:r w:rsidRPr="00B81F71">
        <w:rPr>
          <w:rFonts w:ascii="Times New Roman" w:hAnsi="Times New Roman" w:cs="Times New Roman"/>
          <w:sz w:val="24"/>
          <w:szCs w:val="24"/>
          <w:lang w:val="en-ID"/>
        </w:rPr>
        <w:t xml:space="preserve"> </w:t>
      </w:r>
      <w:proofErr w:type="spellStart"/>
      <w:r w:rsidRPr="00B81F71">
        <w:rPr>
          <w:rFonts w:ascii="Times New Roman" w:hAnsi="Times New Roman" w:cs="Times New Roman"/>
          <w:sz w:val="24"/>
          <w:szCs w:val="24"/>
          <w:lang w:val="en-ID"/>
        </w:rPr>
        <w:t>menandatangani</w:t>
      </w:r>
      <w:proofErr w:type="spellEnd"/>
      <w:r w:rsidR="007932E1" w:rsidRPr="00B81F71">
        <w:rPr>
          <w:rFonts w:ascii="Times New Roman" w:hAnsi="Times New Roman" w:cs="Times New Roman"/>
          <w:sz w:val="24"/>
          <w:szCs w:val="24"/>
          <w:lang w:val="en-ID"/>
        </w:rPr>
        <w:t xml:space="preserve"> </w:t>
      </w:r>
      <w:proofErr w:type="spellStart"/>
      <w:r w:rsidR="007932E1" w:rsidRPr="00B81F71">
        <w:rPr>
          <w:rFonts w:ascii="Times New Roman" w:hAnsi="Times New Roman" w:cs="Times New Roman"/>
          <w:sz w:val="24"/>
          <w:szCs w:val="24"/>
          <w:lang w:val="en-ID"/>
        </w:rPr>
        <w:t>perjanjian</w:t>
      </w:r>
      <w:proofErr w:type="spellEnd"/>
      <w:r w:rsidRPr="00B81F71">
        <w:rPr>
          <w:rFonts w:ascii="Times New Roman" w:hAnsi="Times New Roman" w:cs="Times New Roman"/>
          <w:sz w:val="24"/>
          <w:szCs w:val="24"/>
          <w:lang w:val="en-ID"/>
        </w:rPr>
        <w:t xml:space="preserve"> </w:t>
      </w:r>
      <w:proofErr w:type="spellStart"/>
      <w:r w:rsidR="005B6C9E" w:rsidRPr="00B81F71">
        <w:rPr>
          <w:rFonts w:ascii="Times New Roman" w:hAnsi="Times New Roman" w:cs="Times New Roman"/>
          <w:sz w:val="24"/>
          <w:szCs w:val="24"/>
        </w:rPr>
        <w:t>Nomor</w:t>
      </w:r>
      <w:proofErr w:type="spellEnd"/>
      <w:r w:rsidR="005B6C9E" w:rsidRPr="00B81F71">
        <w:rPr>
          <w:rFonts w:ascii="Times New Roman" w:hAnsi="Times New Roman" w:cs="Times New Roman"/>
          <w:sz w:val="24"/>
          <w:szCs w:val="24"/>
        </w:rPr>
        <w:t xml:space="preserve"> : US.10/6/PTP-21 </w:t>
      </w:r>
      <w:proofErr w:type="spellStart"/>
      <w:r w:rsidR="005B6C9E" w:rsidRPr="00B81F71">
        <w:rPr>
          <w:rFonts w:ascii="Times New Roman" w:hAnsi="Times New Roman" w:cs="Times New Roman"/>
          <w:sz w:val="24"/>
          <w:szCs w:val="24"/>
        </w:rPr>
        <w:t>dan</w:t>
      </w:r>
      <w:proofErr w:type="spellEnd"/>
      <w:r w:rsidR="005B6C9E" w:rsidRPr="00B81F71">
        <w:rPr>
          <w:rFonts w:ascii="Times New Roman" w:hAnsi="Times New Roman" w:cs="Times New Roman"/>
          <w:sz w:val="24"/>
          <w:szCs w:val="24"/>
        </w:rPr>
        <w:t xml:space="preserve"> </w:t>
      </w:r>
      <w:proofErr w:type="spellStart"/>
      <w:r w:rsidR="005B6C9E" w:rsidRPr="00B81F71">
        <w:rPr>
          <w:rFonts w:ascii="Times New Roman" w:hAnsi="Times New Roman" w:cs="Times New Roman"/>
          <w:sz w:val="24"/>
          <w:szCs w:val="24"/>
        </w:rPr>
        <w:t>Nomor</w:t>
      </w:r>
      <w:proofErr w:type="spellEnd"/>
      <w:r w:rsidR="005B6C9E" w:rsidRPr="00B81F71">
        <w:rPr>
          <w:rFonts w:ascii="Times New Roman" w:hAnsi="Times New Roman" w:cs="Times New Roman"/>
          <w:sz w:val="24"/>
          <w:szCs w:val="24"/>
        </w:rPr>
        <w:t xml:space="preserve"> : US.15/1/17/PIL-21 </w:t>
      </w:r>
      <w:proofErr w:type="spellStart"/>
      <w:r w:rsidR="005B6C9E" w:rsidRPr="00B81F71">
        <w:rPr>
          <w:rFonts w:ascii="Times New Roman" w:hAnsi="Times New Roman" w:cs="Times New Roman"/>
          <w:sz w:val="24"/>
          <w:szCs w:val="24"/>
        </w:rPr>
        <w:t>tanggal</w:t>
      </w:r>
      <w:proofErr w:type="spellEnd"/>
      <w:r w:rsidR="005B6C9E" w:rsidRPr="00B81F71">
        <w:rPr>
          <w:rFonts w:ascii="Times New Roman" w:hAnsi="Times New Roman" w:cs="Times New Roman"/>
          <w:sz w:val="24"/>
          <w:szCs w:val="24"/>
        </w:rPr>
        <w:t xml:space="preserve"> 11 </w:t>
      </w:r>
      <w:proofErr w:type="spellStart"/>
      <w:r w:rsidR="005B6C9E" w:rsidRPr="00B81F71">
        <w:rPr>
          <w:rFonts w:ascii="Times New Roman" w:hAnsi="Times New Roman" w:cs="Times New Roman"/>
          <w:sz w:val="24"/>
          <w:szCs w:val="24"/>
        </w:rPr>
        <w:t>Januari</w:t>
      </w:r>
      <w:proofErr w:type="spellEnd"/>
      <w:r w:rsidR="005B6C9E" w:rsidRPr="00B81F71">
        <w:rPr>
          <w:rFonts w:ascii="Times New Roman" w:hAnsi="Times New Roman" w:cs="Times New Roman"/>
          <w:sz w:val="24"/>
          <w:szCs w:val="24"/>
        </w:rPr>
        <w:t xml:space="preserve"> 2021 </w:t>
      </w:r>
      <w:proofErr w:type="spellStart"/>
      <w:r w:rsidR="005B6C9E" w:rsidRPr="00B81F71">
        <w:rPr>
          <w:rFonts w:ascii="Times New Roman" w:hAnsi="Times New Roman" w:cs="Times New Roman"/>
          <w:sz w:val="24"/>
          <w:szCs w:val="24"/>
        </w:rPr>
        <w:t>tentang</w:t>
      </w:r>
      <w:proofErr w:type="spellEnd"/>
      <w:r w:rsidR="005B6C9E" w:rsidRPr="00B81F71">
        <w:rPr>
          <w:rFonts w:ascii="Times New Roman" w:hAnsi="Times New Roman" w:cs="Times New Roman"/>
          <w:sz w:val="24"/>
          <w:szCs w:val="24"/>
        </w:rPr>
        <w:t xml:space="preserve"> </w:t>
      </w:r>
      <w:proofErr w:type="spellStart"/>
      <w:r w:rsidR="005B6C9E" w:rsidRPr="00B81F71">
        <w:rPr>
          <w:rFonts w:ascii="Times New Roman" w:hAnsi="Times New Roman" w:cs="Times New Roman"/>
          <w:bCs/>
          <w:sz w:val="24"/>
          <w:szCs w:val="24"/>
        </w:rPr>
        <w:t>Kerjasama</w:t>
      </w:r>
      <w:proofErr w:type="spellEnd"/>
      <w:r w:rsidR="005B6C9E" w:rsidRPr="00B81F71">
        <w:rPr>
          <w:rFonts w:ascii="Times New Roman" w:hAnsi="Times New Roman" w:cs="Times New Roman"/>
          <w:bCs/>
          <w:sz w:val="24"/>
          <w:szCs w:val="24"/>
        </w:rPr>
        <w:t xml:space="preserve"> </w:t>
      </w:r>
      <w:proofErr w:type="spellStart"/>
      <w:r w:rsidR="005B6C9E" w:rsidRPr="00B81F71">
        <w:rPr>
          <w:rFonts w:ascii="Times New Roman" w:hAnsi="Times New Roman" w:cs="Times New Roman"/>
          <w:bCs/>
          <w:sz w:val="24"/>
          <w:szCs w:val="24"/>
        </w:rPr>
        <w:t>Pengoperasian</w:t>
      </w:r>
      <w:proofErr w:type="spellEnd"/>
      <w:r w:rsidR="005B6C9E" w:rsidRPr="00B81F71">
        <w:rPr>
          <w:rFonts w:ascii="Times New Roman" w:hAnsi="Times New Roman" w:cs="Times New Roman"/>
          <w:bCs/>
          <w:sz w:val="24"/>
          <w:szCs w:val="24"/>
        </w:rPr>
        <w:t xml:space="preserve"> Reach Stacker di Terminal Prima Terminal </w:t>
      </w:r>
      <w:proofErr w:type="spellStart"/>
      <w:r w:rsidR="005B6C9E" w:rsidRPr="00B81F71">
        <w:rPr>
          <w:rFonts w:ascii="Times New Roman" w:hAnsi="Times New Roman" w:cs="Times New Roman"/>
          <w:bCs/>
          <w:sz w:val="24"/>
          <w:szCs w:val="24"/>
        </w:rPr>
        <w:t>Petikemas</w:t>
      </w:r>
      <w:proofErr w:type="spellEnd"/>
      <w:r w:rsidR="005B6C9E" w:rsidRPr="00B81F71">
        <w:rPr>
          <w:rFonts w:ascii="Times New Roman" w:hAnsi="Times New Roman" w:cs="Times New Roman"/>
          <w:sz w:val="24"/>
          <w:szCs w:val="24"/>
        </w:rPr>
        <w:t>;</w:t>
      </w:r>
    </w:p>
    <w:p w14:paraId="1697107A" w14:textId="2D067DAF" w:rsidR="0035017E" w:rsidRPr="00B81F71" w:rsidRDefault="0035017E" w:rsidP="0035017E">
      <w:pPr>
        <w:pStyle w:val="ListParagraph"/>
        <w:numPr>
          <w:ilvl w:val="0"/>
          <w:numId w:val="28"/>
        </w:numPr>
        <w:spacing w:after="120" w:line="240" w:lineRule="auto"/>
        <w:ind w:left="522" w:right="18" w:hanging="522"/>
        <w:contextualSpacing w:val="0"/>
        <w:jc w:val="both"/>
        <w:rPr>
          <w:rFonts w:ascii="Times New Roman" w:hAnsi="Times New Roman" w:cs="Times New Roman"/>
          <w:sz w:val="24"/>
          <w:szCs w:val="24"/>
          <w:lang w:val="id-ID"/>
        </w:rPr>
      </w:pPr>
      <w:r w:rsidRPr="00B81F71">
        <w:rPr>
          <w:rFonts w:ascii="Times New Roman" w:hAnsi="Times New Roman" w:cs="Times New Roman"/>
          <w:sz w:val="24"/>
          <w:szCs w:val="24"/>
          <w:lang w:val="id-ID"/>
        </w:rPr>
        <w:t xml:space="preserve">Bahwa PIHAK </w:t>
      </w:r>
      <w:r w:rsidRPr="00B81F71">
        <w:rPr>
          <w:rFonts w:ascii="Times New Roman" w:hAnsi="Times New Roman" w:cs="Times New Roman"/>
          <w:sz w:val="24"/>
          <w:szCs w:val="24"/>
        </w:rPr>
        <w:t>PERTAMA</w:t>
      </w:r>
      <w:r w:rsidRPr="00B81F71">
        <w:rPr>
          <w:rFonts w:ascii="Times New Roman" w:hAnsi="Times New Roman" w:cs="Times New Roman"/>
          <w:sz w:val="24"/>
          <w:szCs w:val="24"/>
          <w:lang w:val="id-ID"/>
        </w:rPr>
        <w:t xml:space="preserve"> telah menerima Surat Pemberitahuan dari PIHAK </w:t>
      </w:r>
      <w:r w:rsidRPr="00B81F71">
        <w:rPr>
          <w:rFonts w:ascii="Times New Roman" w:hAnsi="Times New Roman" w:cs="Times New Roman"/>
          <w:sz w:val="24"/>
          <w:szCs w:val="24"/>
        </w:rPr>
        <w:t>KEDUA</w:t>
      </w:r>
      <w:r w:rsidRPr="00B81F71">
        <w:rPr>
          <w:rFonts w:ascii="Times New Roman" w:hAnsi="Times New Roman" w:cs="Times New Roman"/>
          <w:sz w:val="24"/>
          <w:szCs w:val="24"/>
          <w:lang w:val="id-ID"/>
        </w:rPr>
        <w:t xml:space="preserve"> </w:t>
      </w:r>
      <w:proofErr w:type="spellStart"/>
      <w:r w:rsidR="005B6C9E" w:rsidRPr="00B81F71">
        <w:rPr>
          <w:rFonts w:ascii="Times New Roman" w:hAnsi="Times New Roman" w:cs="Times New Roman"/>
          <w:sz w:val="24"/>
          <w:szCs w:val="24"/>
        </w:rPr>
        <w:t>Nomor</w:t>
      </w:r>
      <w:proofErr w:type="spellEnd"/>
      <w:r w:rsidR="005B6C9E" w:rsidRPr="00B81F71">
        <w:rPr>
          <w:rFonts w:ascii="Times New Roman" w:hAnsi="Times New Roman" w:cs="Times New Roman"/>
          <w:sz w:val="24"/>
          <w:szCs w:val="24"/>
        </w:rPr>
        <w:t xml:space="preserve"> : US.15/9/13/PIL-22 </w:t>
      </w:r>
      <w:proofErr w:type="spellStart"/>
      <w:r w:rsidR="005B6C9E" w:rsidRPr="00B81F71">
        <w:rPr>
          <w:rFonts w:ascii="Times New Roman" w:hAnsi="Times New Roman" w:cs="Times New Roman"/>
          <w:sz w:val="24"/>
          <w:szCs w:val="24"/>
        </w:rPr>
        <w:t>tanggal</w:t>
      </w:r>
      <w:proofErr w:type="spellEnd"/>
      <w:r w:rsidR="005B6C9E" w:rsidRPr="00B81F71">
        <w:rPr>
          <w:rFonts w:ascii="Times New Roman" w:hAnsi="Times New Roman" w:cs="Times New Roman"/>
          <w:sz w:val="24"/>
          <w:szCs w:val="24"/>
        </w:rPr>
        <w:t xml:space="preserve"> 17 </w:t>
      </w:r>
      <w:proofErr w:type="spellStart"/>
      <w:r w:rsidR="005B6C9E" w:rsidRPr="00B81F71">
        <w:rPr>
          <w:rFonts w:ascii="Times New Roman" w:hAnsi="Times New Roman" w:cs="Times New Roman"/>
          <w:sz w:val="24"/>
          <w:szCs w:val="24"/>
        </w:rPr>
        <w:t>Maret</w:t>
      </w:r>
      <w:proofErr w:type="spellEnd"/>
      <w:r w:rsidR="005B6C9E" w:rsidRPr="00B81F71">
        <w:rPr>
          <w:rFonts w:ascii="Times New Roman" w:hAnsi="Times New Roman" w:cs="Times New Roman"/>
          <w:sz w:val="24"/>
          <w:szCs w:val="24"/>
        </w:rPr>
        <w:t xml:space="preserve"> 2022 </w:t>
      </w:r>
      <w:proofErr w:type="spellStart"/>
      <w:r w:rsidR="005B6C9E" w:rsidRPr="00B81F71">
        <w:rPr>
          <w:rFonts w:ascii="Times New Roman" w:hAnsi="Times New Roman" w:cs="Times New Roman"/>
          <w:sz w:val="24"/>
          <w:szCs w:val="24"/>
        </w:rPr>
        <w:t>perihal</w:t>
      </w:r>
      <w:proofErr w:type="spellEnd"/>
      <w:r w:rsidR="005B6C9E" w:rsidRPr="00B81F71">
        <w:rPr>
          <w:rFonts w:ascii="Times New Roman" w:hAnsi="Times New Roman" w:cs="Times New Roman"/>
          <w:sz w:val="24"/>
          <w:szCs w:val="24"/>
        </w:rPr>
        <w:t xml:space="preserve"> </w:t>
      </w:r>
      <w:proofErr w:type="spellStart"/>
      <w:r w:rsidR="005B6C9E" w:rsidRPr="00B81F71">
        <w:rPr>
          <w:rFonts w:ascii="Times New Roman" w:hAnsi="Times New Roman" w:cs="Times New Roman"/>
          <w:sz w:val="24"/>
          <w:szCs w:val="24"/>
        </w:rPr>
        <w:t>Tindak</w:t>
      </w:r>
      <w:proofErr w:type="spellEnd"/>
      <w:r w:rsidR="005B6C9E" w:rsidRPr="00B81F71">
        <w:rPr>
          <w:rFonts w:ascii="Times New Roman" w:hAnsi="Times New Roman" w:cs="Times New Roman"/>
          <w:sz w:val="24"/>
          <w:szCs w:val="24"/>
        </w:rPr>
        <w:t xml:space="preserve"> </w:t>
      </w:r>
      <w:proofErr w:type="spellStart"/>
      <w:r w:rsidR="005B6C9E" w:rsidRPr="00B81F71">
        <w:rPr>
          <w:rFonts w:ascii="Times New Roman" w:hAnsi="Times New Roman" w:cs="Times New Roman"/>
          <w:sz w:val="24"/>
          <w:szCs w:val="24"/>
        </w:rPr>
        <w:t>Lanjut</w:t>
      </w:r>
      <w:proofErr w:type="spellEnd"/>
      <w:r w:rsidR="005B6C9E" w:rsidRPr="00B81F71">
        <w:rPr>
          <w:rFonts w:ascii="Times New Roman" w:hAnsi="Times New Roman" w:cs="Times New Roman"/>
          <w:sz w:val="24"/>
          <w:szCs w:val="24"/>
        </w:rPr>
        <w:t xml:space="preserve"> </w:t>
      </w:r>
      <w:proofErr w:type="spellStart"/>
      <w:r w:rsidR="005B6C9E" w:rsidRPr="00B81F71">
        <w:rPr>
          <w:rFonts w:ascii="Times New Roman" w:hAnsi="Times New Roman" w:cs="Times New Roman"/>
          <w:sz w:val="24"/>
          <w:szCs w:val="24"/>
        </w:rPr>
        <w:t>Perjanjian</w:t>
      </w:r>
      <w:proofErr w:type="spellEnd"/>
      <w:r w:rsidR="005B6C9E" w:rsidRPr="00B81F71">
        <w:rPr>
          <w:rFonts w:ascii="Times New Roman" w:hAnsi="Times New Roman" w:cs="Times New Roman"/>
          <w:sz w:val="24"/>
          <w:szCs w:val="24"/>
        </w:rPr>
        <w:t xml:space="preserve"> </w:t>
      </w:r>
      <w:proofErr w:type="spellStart"/>
      <w:r w:rsidR="005B6C9E" w:rsidRPr="00B81F71">
        <w:rPr>
          <w:rFonts w:ascii="Times New Roman" w:hAnsi="Times New Roman" w:cs="Times New Roman"/>
          <w:sz w:val="24"/>
          <w:szCs w:val="24"/>
        </w:rPr>
        <w:t>Kerjasama</w:t>
      </w:r>
      <w:proofErr w:type="spellEnd"/>
      <w:r w:rsidR="005B6C9E" w:rsidRPr="00B81F71">
        <w:rPr>
          <w:rFonts w:ascii="Times New Roman" w:hAnsi="Times New Roman" w:cs="Times New Roman"/>
          <w:sz w:val="24"/>
          <w:szCs w:val="24"/>
        </w:rPr>
        <w:t xml:space="preserve"> </w:t>
      </w:r>
      <w:proofErr w:type="spellStart"/>
      <w:r w:rsidR="005B6C9E" w:rsidRPr="00B81F71">
        <w:rPr>
          <w:rFonts w:ascii="Times New Roman" w:hAnsi="Times New Roman" w:cs="Times New Roman"/>
          <w:sz w:val="24"/>
          <w:szCs w:val="24"/>
        </w:rPr>
        <w:t>Pengoperasian</w:t>
      </w:r>
      <w:proofErr w:type="spellEnd"/>
      <w:r w:rsidR="005B6C9E" w:rsidRPr="00B81F71">
        <w:rPr>
          <w:rFonts w:ascii="Times New Roman" w:hAnsi="Times New Roman" w:cs="Times New Roman"/>
          <w:sz w:val="24"/>
          <w:szCs w:val="24"/>
        </w:rPr>
        <w:t xml:space="preserve"> Reach Stacker</w:t>
      </w:r>
      <w:r w:rsidRPr="00B81F71">
        <w:rPr>
          <w:rFonts w:ascii="Times New Roman" w:hAnsi="Times New Roman" w:cs="Times New Roman"/>
          <w:sz w:val="24"/>
          <w:szCs w:val="24"/>
          <w:lang w:val="id-ID"/>
        </w:rPr>
        <w:t>;</w:t>
      </w:r>
    </w:p>
    <w:p w14:paraId="3C5FDA8F" w14:textId="103548A4" w:rsidR="0035017E" w:rsidRPr="00B81F71" w:rsidRDefault="0035017E" w:rsidP="0035017E">
      <w:pPr>
        <w:pStyle w:val="ListParagraph"/>
        <w:numPr>
          <w:ilvl w:val="0"/>
          <w:numId w:val="28"/>
        </w:numPr>
        <w:spacing w:after="120" w:line="240" w:lineRule="auto"/>
        <w:ind w:left="522" w:right="18" w:hanging="522"/>
        <w:contextualSpacing w:val="0"/>
        <w:jc w:val="both"/>
        <w:rPr>
          <w:rFonts w:ascii="Times New Roman" w:hAnsi="Times New Roman" w:cs="Times New Roman"/>
          <w:sz w:val="24"/>
          <w:szCs w:val="24"/>
          <w:lang w:val="id-ID"/>
        </w:rPr>
      </w:pPr>
      <w:proofErr w:type="spellStart"/>
      <w:r w:rsidRPr="00B81F71">
        <w:rPr>
          <w:rFonts w:ascii="Times New Roman" w:hAnsi="Times New Roman" w:cs="Times New Roman"/>
          <w:sz w:val="24"/>
          <w:szCs w:val="24"/>
          <w:lang w:val="en-MY"/>
        </w:rPr>
        <w:t>Bahwa</w:t>
      </w:r>
      <w:proofErr w:type="spellEnd"/>
      <w:r w:rsidRPr="00B81F71">
        <w:rPr>
          <w:rFonts w:ascii="Times New Roman" w:hAnsi="Times New Roman" w:cs="Times New Roman"/>
          <w:sz w:val="24"/>
          <w:szCs w:val="24"/>
          <w:lang w:val="en-MY"/>
        </w:rPr>
        <w:t xml:space="preserve"> </w:t>
      </w:r>
      <w:proofErr w:type="spellStart"/>
      <w:r w:rsidRPr="00B81F71">
        <w:rPr>
          <w:rFonts w:ascii="Times New Roman" w:hAnsi="Times New Roman" w:cs="Times New Roman"/>
          <w:sz w:val="24"/>
          <w:szCs w:val="24"/>
          <w:lang w:val="en-MY"/>
        </w:rPr>
        <w:t>sehubungan</w:t>
      </w:r>
      <w:proofErr w:type="spellEnd"/>
      <w:r w:rsidRPr="00B81F71">
        <w:rPr>
          <w:rFonts w:ascii="Times New Roman" w:hAnsi="Times New Roman" w:cs="Times New Roman"/>
          <w:sz w:val="24"/>
          <w:szCs w:val="24"/>
          <w:lang w:val="en-MY"/>
        </w:rPr>
        <w:t xml:space="preserve"> </w:t>
      </w:r>
      <w:proofErr w:type="spellStart"/>
      <w:r w:rsidRPr="00B81F71">
        <w:rPr>
          <w:rFonts w:ascii="Times New Roman" w:hAnsi="Times New Roman" w:cs="Times New Roman"/>
          <w:sz w:val="24"/>
          <w:szCs w:val="24"/>
          <w:lang w:val="en-MY"/>
        </w:rPr>
        <w:t>dengan</w:t>
      </w:r>
      <w:proofErr w:type="spellEnd"/>
      <w:r w:rsidRPr="00B81F71">
        <w:rPr>
          <w:rFonts w:ascii="Times New Roman" w:hAnsi="Times New Roman" w:cs="Times New Roman"/>
          <w:sz w:val="24"/>
          <w:szCs w:val="24"/>
          <w:lang w:val="en-MY"/>
        </w:rPr>
        <w:t xml:space="preserve"> </w:t>
      </w:r>
      <w:proofErr w:type="spellStart"/>
      <w:r w:rsidRPr="00B81F71">
        <w:rPr>
          <w:rFonts w:ascii="Times New Roman" w:hAnsi="Times New Roman" w:cs="Times New Roman"/>
          <w:sz w:val="24"/>
          <w:szCs w:val="24"/>
          <w:lang w:val="en-MY"/>
        </w:rPr>
        <w:t>pelaksanaan</w:t>
      </w:r>
      <w:proofErr w:type="spellEnd"/>
      <w:r w:rsidRPr="00B81F71">
        <w:rPr>
          <w:rFonts w:ascii="Times New Roman" w:hAnsi="Times New Roman" w:cs="Times New Roman"/>
          <w:sz w:val="24"/>
          <w:szCs w:val="24"/>
          <w:lang w:val="en-MY"/>
        </w:rPr>
        <w:t xml:space="preserve"> </w:t>
      </w:r>
      <w:proofErr w:type="spellStart"/>
      <w:r w:rsidRPr="00B81F71">
        <w:rPr>
          <w:rFonts w:ascii="Times New Roman" w:hAnsi="Times New Roman" w:cs="Times New Roman"/>
          <w:sz w:val="24"/>
          <w:szCs w:val="24"/>
          <w:lang w:val="en-MY"/>
        </w:rPr>
        <w:t>Perjanjian</w:t>
      </w:r>
      <w:proofErr w:type="spellEnd"/>
      <w:r w:rsidRPr="00B81F71">
        <w:rPr>
          <w:rFonts w:ascii="Times New Roman" w:hAnsi="Times New Roman" w:cs="Times New Roman"/>
          <w:sz w:val="24"/>
          <w:szCs w:val="24"/>
          <w:lang w:val="en-MY"/>
        </w:rPr>
        <w:t xml:space="preserve"> </w:t>
      </w:r>
      <w:r w:rsidRPr="00B81F71">
        <w:rPr>
          <w:rFonts w:ascii="Times New Roman" w:hAnsi="Times New Roman" w:cs="Times New Roman"/>
          <w:sz w:val="24"/>
          <w:szCs w:val="24"/>
          <w:lang w:val="id-ID"/>
        </w:rPr>
        <w:t xml:space="preserve">antara PIHAK PERTAMA dengan PIHAK KEDUA </w:t>
      </w:r>
      <w:r w:rsidRPr="00B81F71">
        <w:rPr>
          <w:rFonts w:ascii="Times New Roman" w:hAnsi="Times New Roman" w:cs="Times New Roman"/>
          <w:sz w:val="24"/>
          <w:szCs w:val="24"/>
          <w:lang w:val="fi-FI"/>
        </w:rPr>
        <w:t xml:space="preserve">sebagaimana dimaksud dalam Pasal </w:t>
      </w:r>
      <w:r w:rsidR="005B6C9E" w:rsidRPr="00B81F71">
        <w:rPr>
          <w:rFonts w:ascii="Times New Roman" w:hAnsi="Times New Roman" w:cs="Times New Roman"/>
          <w:sz w:val="24"/>
          <w:szCs w:val="24"/>
          <w:lang w:val="fi-FI"/>
        </w:rPr>
        <w:t>8</w:t>
      </w:r>
      <w:r w:rsidRPr="00B81F71">
        <w:rPr>
          <w:rFonts w:ascii="Times New Roman" w:hAnsi="Times New Roman" w:cs="Times New Roman"/>
          <w:sz w:val="24"/>
          <w:szCs w:val="24"/>
          <w:lang w:val="fi-FI"/>
        </w:rPr>
        <w:t xml:space="preserve"> </w:t>
      </w:r>
      <w:proofErr w:type="spellStart"/>
      <w:r w:rsidRPr="00B81F71">
        <w:rPr>
          <w:rFonts w:ascii="Times New Roman" w:hAnsi="Times New Roman" w:cs="Times New Roman"/>
          <w:sz w:val="24"/>
          <w:szCs w:val="24"/>
        </w:rPr>
        <w:t>tentang</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Jangka</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Waktu</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Pelaksanaan</w:t>
      </w:r>
      <w:proofErr w:type="spellEnd"/>
      <w:r w:rsidRPr="00B81F71">
        <w:rPr>
          <w:rFonts w:ascii="Times New Roman" w:hAnsi="Times New Roman" w:cs="Times New Roman"/>
          <w:sz w:val="24"/>
          <w:szCs w:val="24"/>
          <w:lang w:val="en-MY"/>
        </w:rPr>
        <w:t xml:space="preserve">, </w:t>
      </w:r>
      <w:proofErr w:type="spellStart"/>
      <w:r w:rsidRPr="00B81F71">
        <w:rPr>
          <w:rFonts w:ascii="Times New Roman" w:hAnsi="Times New Roman" w:cs="Times New Roman"/>
          <w:sz w:val="24"/>
          <w:szCs w:val="24"/>
        </w:rPr>
        <w:t>bahwa</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jangka</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waktu</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pelaksanaan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pekerjaan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ini</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adalah</w:t>
      </w:r>
      <w:proofErr w:type="spellEnd"/>
      <w:r w:rsidRPr="00B81F71">
        <w:rPr>
          <w:rFonts w:ascii="Times New Roman" w:hAnsi="Times New Roman" w:cs="Times New Roman"/>
          <w:sz w:val="24"/>
          <w:szCs w:val="24"/>
        </w:rPr>
        <w:t xml:space="preserve"> </w:t>
      </w:r>
      <w:r w:rsidR="000313BC" w:rsidRPr="00B81F71">
        <w:rPr>
          <w:rFonts w:ascii="Times New Roman" w:hAnsi="Times New Roman" w:cs="Times New Roman"/>
          <w:sz w:val="24"/>
          <w:szCs w:val="24"/>
        </w:rPr>
        <w:t xml:space="preserve">1 </w:t>
      </w:r>
      <w:r w:rsidRPr="00B81F71">
        <w:rPr>
          <w:rFonts w:ascii="Times New Roman" w:hAnsi="Times New Roman" w:cs="Times New Roman"/>
          <w:sz w:val="24"/>
          <w:szCs w:val="24"/>
        </w:rPr>
        <w:t>(</w:t>
      </w:r>
      <w:proofErr w:type="spellStart"/>
      <w:r w:rsidR="000313BC" w:rsidRPr="00B81F71">
        <w:rPr>
          <w:rFonts w:ascii="Times New Roman" w:hAnsi="Times New Roman" w:cs="Times New Roman"/>
          <w:sz w:val="24"/>
          <w:szCs w:val="24"/>
        </w:rPr>
        <w:t>satu</w:t>
      </w:r>
      <w:proofErr w:type="spellEnd"/>
      <w:r w:rsidRPr="00B81F71">
        <w:rPr>
          <w:rFonts w:ascii="Times New Roman" w:hAnsi="Times New Roman" w:cs="Times New Roman"/>
          <w:sz w:val="24"/>
          <w:szCs w:val="24"/>
        </w:rPr>
        <w:t xml:space="preserve">) </w:t>
      </w:r>
      <w:proofErr w:type="spellStart"/>
      <w:r w:rsidR="000313BC" w:rsidRPr="00B81F71">
        <w:rPr>
          <w:rFonts w:ascii="Times New Roman" w:hAnsi="Times New Roman" w:cs="Times New Roman"/>
          <w:sz w:val="24"/>
          <w:szCs w:val="24"/>
        </w:rPr>
        <w:t>tahun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terhitung</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sejak</w:t>
      </w:r>
      <w:proofErr w:type="spellEnd"/>
      <w:r w:rsidRPr="00B81F71">
        <w:rPr>
          <w:rFonts w:ascii="Times New Roman" w:hAnsi="Times New Roman" w:cs="Times New Roman"/>
          <w:sz w:val="24"/>
          <w:szCs w:val="24"/>
        </w:rPr>
        <w:t xml:space="preserve"> </w:t>
      </w:r>
      <w:proofErr w:type="spellStart"/>
      <w:r w:rsidR="00655707" w:rsidRPr="00B81F71">
        <w:rPr>
          <w:rFonts w:ascii="Times New Roman" w:hAnsi="Times New Roman" w:cs="Times New Roman"/>
          <w:sz w:val="24"/>
          <w:szCs w:val="24"/>
        </w:rPr>
        <w:t>serah</w:t>
      </w:r>
      <w:proofErr w:type="spellEnd"/>
      <w:r w:rsidR="00655707" w:rsidRPr="00B81F71">
        <w:rPr>
          <w:rFonts w:ascii="Times New Roman" w:hAnsi="Times New Roman" w:cs="Times New Roman"/>
          <w:sz w:val="24"/>
          <w:szCs w:val="24"/>
        </w:rPr>
        <w:t xml:space="preserve"> </w:t>
      </w:r>
      <w:proofErr w:type="spellStart"/>
      <w:r w:rsidR="00655707" w:rsidRPr="00B81F71">
        <w:rPr>
          <w:rFonts w:ascii="Times New Roman" w:hAnsi="Times New Roman" w:cs="Times New Roman"/>
          <w:sz w:val="24"/>
          <w:szCs w:val="24"/>
        </w:rPr>
        <w:t>terima</w:t>
      </w:r>
      <w:proofErr w:type="spellEnd"/>
      <w:r w:rsidR="00655707" w:rsidRPr="00B81F71">
        <w:rPr>
          <w:rFonts w:ascii="Times New Roman" w:hAnsi="Times New Roman" w:cs="Times New Roman"/>
          <w:sz w:val="24"/>
          <w:szCs w:val="24"/>
        </w:rPr>
        <w:t xml:space="preserve"> </w:t>
      </w:r>
      <w:proofErr w:type="spellStart"/>
      <w:r w:rsidR="00655707" w:rsidRPr="00B81F71">
        <w:rPr>
          <w:rFonts w:ascii="Times New Roman" w:hAnsi="Times New Roman" w:cs="Times New Roman"/>
          <w:sz w:val="24"/>
          <w:szCs w:val="24"/>
        </w:rPr>
        <w:t>alat</w:t>
      </w:r>
      <w:proofErr w:type="spellEnd"/>
      <w:r w:rsidR="00655707" w:rsidRPr="00B81F71">
        <w:rPr>
          <w:rFonts w:ascii="Times New Roman" w:hAnsi="Times New Roman" w:cs="Times New Roman"/>
          <w:sz w:val="24"/>
          <w:szCs w:val="24"/>
        </w:rPr>
        <w:t xml:space="preserve"> </w:t>
      </w:r>
      <w:r w:rsidRPr="00B81F71">
        <w:rPr>
          <w:rFonts w:ascii="Times New Roman" w:hAnsi="Times New Roman" w:cs="Times New Roman"/>
          <w:sz w:val="24"/>
          <w:szCs w:val="24"/>
        </w:rPr>
        <w:t xml:space="preserve">yang </w:t>
      </w:r>
      <w:proofErr w:type="spellStart"/>
      <w:r w:rsidRPr="00B81F71">
        <w:rPr>
          <w:rFonts w:ascii="Times New Roman" w:hAnsi="Times New Roman" w:cs="Times New Roman"/>
          <w:sz w:val="24"/>
          <w:szCs w:val="24"/>
        </w:rPr>
        <w:t>akan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berakhir</w:t>
      </w:r>
      <w:proofErr w:type="spellEnd"/>
      <w:r w:rsidRPr="00B81F71">
        <w:rPr>
          <w:rFonts w:ascii="Times New Roman" w:hAnsi="Times New Roman" w:cs="Times New Roman"/>
          <w:sz w:val="24"/>
          <w:szCs w:val="24"/>
        </w:rPr>
        <w:t xml:space="preserve"> </w:t>
      </w:r>
      <w:r w:rsidRPr="00B81F71">
        <w:rPr>
          <w:rFonts w:ascii="Times New Roman" w:hAnsi="Times New Roman" w:cs="Times New Roman"/>
          <w:sz w:val="24"/>
          <w:szCs w:val="24"/>
          <w:lang w:val="id-ID"/>
        </w:rPr>
        <w:t xml:space="preserve">pada </w:t>
      </w:r>
      <w:proofErr w:type="spellStart"/>
      <w:r w:rsidRPr="00B81F71">
        <w:rPr>
          <w:rFonts w:ascii="Times New Roman" w:hAnsi="Times New Roman" w:cs="Times New Roman"/>
          <w:sz w:val="24"/>
          <w:szCs w:val="24"/>
        </w:rPr>
        <w:t>tanggal</w:t>
      </w:r>
      <w:proofErr w:type="spellEnd"/>
      <w:r w:rsidR="00655707" w:rsidRPr="00B81F71">
        <w:rPr>
          <w:rFonts w:ascii="Times New Roman" w:hAnsi="Times New Roman" w:cs="Times New Roman"/>
          <w:sz w:val="24"/>
          <w:szCs w:val="24"/>
        </w:rPr>
        <w:t xml:space="preserve"> 25</w:t>
      </w:r>
      <w:r w:rsidRPr="00B81F71">
        <w:rPr>
          <w:rFonts w:ascii="Times New Roman" w:hAnsi="Times New Roman" w:cs="Times New Roman"/>
          <w:sz w:val="24"/>
          <w:szCs w:val="24"/>
        </w:rPr>
        <w:t xml:space="preserve"> </w:t>
      </w:r>
      <w:proofErr w:type="spellStart"/>
      <w:r w:rsidR="00655707" w:rsidRPr="00B81F71">
        <w:rPr>
          <w:rFonts w:ascii="Times New Roman" w:hAnsi="Times New Roman" w:cs="Times New Roman"/>
          <w:sz w:val="24"/>
          <w:szCs w:val="24"/>
        </w:rPr>
        <w:t>Maret</w:t>
      </w:r>
      <w:proofErr w:type="spellEnd"/>
      <w:r w:rsidR="00655707" w:rsidRPr="00B81F71">
        <w:rPr>
          <w:rFonts w:ascii="Times New Roman" w:hAnsi="Times New Roman" w:cs="Times New Roman"/>
          <w:sz w:val="24"/>
          <w:szCs w:val="24"/>
        </w:rPr>
        <w:t xml:space="preserve"> </w:t>
      </w:r>
      <w:r w:rsidRPr="00B81F71">
        <w:rPr>
          <w:rFonts w:ascii="Times New Roman" w:hAnsi="Times New Roman" w:cs="Times New Roman"/>
          <w:sz w:val="24"/>
          <w:szCs w:val="24"/>
        </w:rPr>
        <w:t>2021;</w:t>
      </w:r>
    </w:p>
    <w:p w14:paraId="4450694E" w14:textId="582AD7E2" w:rsidR="0035017E" w:rsidRPr="00B81F71" w:rsidRDefault="0035017E" w:rsidP="0035017E">
      <w:pPr>
        <w:pStyle w:val="ListParagraph"/>
        <w:numPr>
          <w:ilvl w:val="0"/>
          <w:numId w:val="28"/>
        </w:numPr>
        <w:spacing w:after="120" w:line="240" w:lineRule="auto"/>
        <w:ind w:left="522" w:right="18" w:hanging="522"/>
        <w:contextualSpacing w:val="0"/>
        <w:jc w:val="both"/>
        <w:rPr>
          <w:rFonts w:ascii="Times New Roman" w:hAnsi="Times New Roman" w:cs="Times New Roman"/>
          <w:sz w:val="24"/>
          <w:szCs w:val="24"/>
          <w:lang w:val="id-ID"/>
        </w:rPr>
      </w:pPr>
      <w:r w:rsidRPr="00B81F71">
        <w:rPr>
          <w:rFonts w:ascii="Times New Roman" w:hAnsi="Times New Roman" w:cs="Times New Roman"/>
          <w:sz w:val="24"/>
          <w:szCs w:val="24"/>
          <w:lang w:val="id-ID"/>
        </w:rPr>
        <w:t xml:space="preserve">Bahwa PARA PIHAK telah menandatangani Berita Acara Kesepakatan </w:t>
      </w:r>
      <w:proofErr w:type="spellStart"/>
      <w:r w:rsidR="00FA78B3" w:rsidRPr="00B81F71">
        <w:rPr>
          <w:rFonts w:ascii="Times New Roman" w:hAnsi="Times New Roman" w:cs="Times New Roman"/>
          <w:sz w:val="24"/>
          <w:szCs w:val="24"/>
        </w:rPr>
        <w:t>tanggal</w:t>
      </w:r>
      <w:proofErr w:type="spellEnd"/>
      <w:r w:rsidR="00FA78B3" w:rsidRPr="00B81F71">
        <w:rPr>
          <w:rFonts w:ascii="Times New Roman" w:hAnsi="Times New Roman" w:cs="Times New Roman"/>
          <w:sz w:val="24"/>
          <w:szCs w:val="24"/>
        </w:rPr>
        <w:t xml:space="preserve"> </w:t>
      </w:r>
      <w:r w:rsidR="00807873" w:rsidRPr="00B81F71">
        <w:rPr>
          <w:rFonts w:ascii="Times New Roman" w:hAnsi="Times New Roman" w:cs="Times New Roman"/>
          <w:sz w:val="24"/>
          <w:szCs w:val="24"/>
        </w:rPr>
        <w:t xml:space="preserve">22 </w:t>
      </w:r>
      <w:proofErr w:type="spellStart"/>
      <w:r w:rsidR="00807873" w:rsidRPr="00B81F71">
        <w:rPr>
          <w:rFonts w:ascii="Times New Roman" w:hAnsi="Times New Roman" w:cs="Times New Roman"/>
          <w:sz w:val="24"/>
          <w:szCs w:val="24"/>
        </w:rPr>
        <w:t>Maret</w:t>
      </w:r>
      <w:proofErr w:type="spellEnd"/>
      <w:r w:rsidR="00807873" w:rsidRPr="00B81F71">
        <w:rPr>
          <w:rFonts w:ascii="Times New Roman" w:hAnsi="Times New Roman" w:cs="Times New Roman"/>
          <w:sz w:val="24"/>
          <w:szCs w:val="24"/>
        </w:rPr>
        <w:t xml:space="preserve"> 2022 </w:t>
      </w:r>
      <w:proofErr w:type="spellStart"/>
      <w:r w:rsidR="00FA78B3" w:rsidRPr="00B81F71">
        <w:rPr>
          <w:rFonts w:ascii="Times New Roman" w:hAnsi="Times New Roman" w:cs="Times New Roman"/>
          <w:sz w:val="24"/>
          <w:szCs w:val="24"/>
        </w:rPr>
        <w:t>tentang</w:t>
      </w:r>
      <w:proofErr w:type="spellEnd"/>
      <w:r w:rsidR="00FA78B3" w:rsidRPr="00B81F71">
        <w:rPr>
          <w:rFonts w:ascii="Times New Roman" w:hAnsi="Times New Roman" w:cs="Times New Roman"/>
          <w:sz w:val="24"/>
          <w:szCs w:val="24"/>
        </w:rPr>
        <w:t xml:space="preserve"> </w:t>
      </w:r>
      <w:proofErr w:type="spellStart"/>
      <w:r w:rsidR="00FA78B3" w:rsidRPr="00B81F71">
        <w:rPr>
          <w:rFonts w:ascii="Times New Roman" w:hAnsi="Times New Roman" w:cs="Times New Roman"/>
          <w:sz w:val="24"/>
          <w:szCs w:val="24"/>
        </w:rPr>
        <w:t>tindak</w:t>
      </w:r>
      <w:proofErr w:type="spellEnd"/>
      <w:r w:rsidR="00FA78B3" w:rsidRPr="00B81F71">
        <w:rPr>
          <w:rFonts w:ascii="Times New Roman" w:hAnsi="Times New Roman" w:cs="Times New Roman"/>
          <w:sz w:val="24"/>
          <w:szCs w:val="24"/>
        </w:rPr>
        <w:t xml:space="preserve"> </w:t>
      </w:r>
      <w:proofErr w:type="spellStart"/>
      <w:r w:rsidR="00FA78B3" w:rsidRPr="00B81F71">
        <w:rPr>
          <w:rFonts w:ascii="Times New Roman" w:hAnsi="Times New Roman" w:cs="Times New Roman"/>
          <w:sz w:val="24"/>
          <w:szCs w:val="24"/>
        </w:rPr>
        <w:t>lanjut</w:t>
      </w:r>
      <w:proofErr w:type="spellEnd"/>
      <w:r w:rsidR="00FA78B3" w:rsidRPr="00B81F71">
        <w:rPr>
          <w:rFonts w:ascii="Times New Roman" w:hAnsi="Times New Roman" w:cs="Times New Roman"/>
          <w:sz w:val="24"/>
          <w:szCs w:val="24"/>
        </w:rPr>
        <w:t xml:space="preserve"> </w:t>
      </w:r>
      <w:proofErr w:type="spellStart"/>
      <w:r w:rsidR="00FA78B3" w:rsidRPr="00B81F71">
        <w:rPr>
          <w:rFonts w:ascii="Times New Roman" w:hAnsi="Times New Roman" w:cs="Times New Roman"/>
          <w:sz w:val="24"/>
          <w:szCs w:val="24"/>
        </w:rPr>
        <w:t>Kerjasama</w:t>
      </w:r>
      <w:proofErr w:type="spellEnd"/>
      <w:r w:rsidR="00FA78B3" w:rsidRPr="00B81F71">
        <w:rPr>
          <w:rFonts w:ascii="Times New Roman" w:hAnsi="Times New Roman" w:cs="Times New Roman"/>
          <w:sz w:val="24"/>
          <w:szCs w:val="24"/>
        </w:rPr>
        <w:t xml:space="preserve"> </w:t>
      </w:r>
      <w:proofErr w:type="spellStart"/>
      <w:r w:rsidR="00FA78B3" w:rsidRPr="00B81F71">
        <w:rPr>
          <w:rFonts w:ascii="Times New Roman" w:hAnsi="Times New Roman" w:cs="Times New Roman"/>
          <w:sz w:val="24"/>
          <w:szCs w:val="24"/>
        </w:rPr>
        <w:t>pengoperasuian</w:t>
      </w:r>
      <w:proofErr w:type="spellEnd"/>
      <w:r w:rsidR="00FA78B3" w:rsidRPr="00B81F71">
        <w:rPr>
          <w:rFonts w:ascii="Times New Roman" w:hAnsi="Times New Roman" w:cs="Times New Roman"/>
          <w:sz w:val="24"/>
          <w:szCs w:val="24"/>
        </w:rPr>
        <w:t xml:space="preserve"> Reach Stacker di Prima Terminal </w:t>
      </w:r>
      <w:proofErr w:type="spellStart"/>
      <w:r w:rsidR="00FA78B3" w:rsidRPr="00B81F71">
        <w:rPr>
          <w:rFonts w:ascii="Times New Roman" w:hAnsi="Times New Roman" w:cs="Times New Roman"/>
          <w:sz w:val="24"/>
          <w:szCs w:val="24"/>
        </w:rPr>
        <w:t>Petikemas</w:t>
      </w:r>
      <w:proofErr w:type="spellEnd"/>
      <w:r w:rsidR="00FA78B3" w:rsidRPr="00B81F71">
        <w:rPr>
          <w:rFonts w:ascii="Times New Roman" w:hAnsi="Times New Roman" w:cs="Times New Roman"/>
          <w:sz w:val="24"/>
          <w:szCs w:val="24"/>
        </w:rPr>
        <w:t>;</w:t>
      </w:r>
    </w:p>
    <w:p w14:paraId="4F6E3781" w14:textId="0F235034" w:rsidR="00EE36FE" w:rsidRPr="00B81F71" w:rsidRDefault="0035017E" w:rsidP="0035017E">
      <w:pPr>
        <w:pStyle w:val="ListParagraph"/>
        <w:numPr>
          <w:ilvl w:val="0"/>
          <w:numId w:val="28"/>
        </w:numPr>
        <w:spacing w:after="120" w:line="240" w:lineRule="auto"/>
        <w:ind w:left="522" w:right="18" w:hanging="522"/>
        <w:contextualSpacing w:val="0"/>
        <w:jc w:val="both"/>
        <w:rPr>
          <w:rFonts w:ascii="Times New Roman" w:hAnsi="Times New Roman" w:cs="Times New Roman"/>
          <w:sz w:val="24"/>
          <w:szCs w:val="24"/>
          <w:lang w:val="id-ID"/>
        </w:rPr>
      </w:pPr>
      <w:r w:rsidRPr="00B81F71">
        <w:rPr>
          <w:rFonts w:ascii="Times New Roman" w:hAnsi="Times New Roman" w:cs="Times New Roman"/>
          <w:sz w:val="24"/>
          <w:szCs w:val="24"/>
          <w:lang w:val="id-ID"/>
        </w:rPr>
        <w:t>Dokumen-dokumen lain yang menjadi lampiran dan merupakan bagian yang tidak terpisahkan dari Addendum  ini.</w:t>
      </w:r>
    </w:p>
    <w:p w14:paraId="52543218" w14:textId="77777777" w:rsidR="00EE36FE" w:rsidRPr="00B81F71" w:rsidRDefault="00EE36FE" w:rsidP="00EE36FE">
      <w:pPr>
        <w:spacing w:after="0"/>
        <w:jc w:val="both"/>
        <w:rPr>
          <w:rFonts w:ascii="Times New Roman" w:hAnsi="Times New Roman" w:cs="Times New Roman"/>
          <w:sz w:val="24"/>
          <w:szCs w:val="24"/>
        </w:rPr>
      </w:pPr>
    </w:p>
    <w:p w14:paraId="47CD51FA" w14:textId="66EFEEB4" w:rsidR="007A5847" w:rsidRPr="00B81F71" w:rsidRDefault="00EE36FE" w:rsidP="007A5847">
      <w:pPr>
        <w:spacing w:after="0"/>
        <w:jc w:val="both"/>
        <w:rPr>
          <w:rFonts w:ascii="Times New Roman" w:hAnsi="Times New Roman" w:cs="Times New Roman"/>
          <w:bCs/>
          <w:sz w:val="24"/>
          <w:szCs w:val="24"/>
        </w:rPr>
      </w:pPr>
      <w:proofErr w:type="spellStart"/>
      <w:r w:rsidRPr="00B81F71">
        <w:rPr>
          <w:rFonts w:ascii="Times New Roman" w:hAnsi="Times New Roman" w:cs="Times New Roman"/>
          <w:sz w:val="24"/>
          <w:szCs w:val="24"/>
        </w:rPr>
        <w:t>Sehubungan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dengan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hal</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tersebut</w:t>
      </w:r>
      <w:proofErr w:type="spellEnd"/>
      <w:r w:rsidRPr="00B81F71">
        <w:rPr>
          <w:rFonts w:ascii="Times New Roman" w:hAnsi="Times New Roman" w:cs="Times New Roman"/>
          <w:sz w:val="24"/>
          <w:szCs w:val="24"/>
        </w:rPr>
        <w:t xml:space="preserve"> di </w:t>
      </w:r>
      <w:proofErr w:type="spellStart"/>
      <w:r w:rsidRPr="00B81F71">
        <w:rPr>
          <w:rFonts w:ascii="Times New Roman" w:hAnsi="Times New Roman" w:cs="Times New Roman"/>
          <w:sz w:val="24"/>
          <w:szCs w:val="24"/>
        </w:rPr>
        <w:t>atas</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dengan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ini</w:t>
      </w:r>
      <w:proofErr w:type="spellEnd"/>
      <w:r w:rsidRPr="00B81F71">
        <w:rPr>
          <w:rFonts w:ascii="Times New Roman" w:hAnsi="Times New Roman" w:cs="Times New Roman"/>
          <w:sz w:val="24"/>
          <w:szCs w:val="24"/>
        </w:rPr>
        <w:t xml:space="preserve"> PARA PIHAK </w:t>
      </w:r>
      <w:proofErr w:type="spellStart"/>
      <w:r w:rsidRPr="00B81F71">
        <w:rPr>
          <w:rFonts w:ascii="Times New Roman" w:hAnsi="Times New Roman" w:cs="Times New Roman"/>
          <w:sz w:val="24"/>
          <w:szCs w:val="24"/>
        </w:rPr>
        <w:t>telah</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sepakat</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dan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setuju</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untuk</w:t>
      </w:r>
      <w:proofErr w:type="spellEnd"/>
      <w:r w:rsidRPr="00B81F71">
        <w:rPr>
          <w:rFonts w:ascii="Times New Roman" w:hAnsi="Times New Roman" w:cs="Times New Roman"/>
          <w:sz w:val="24"/>
          <w:szCs w:val="24"/>
        </w:rPr>
        <w:t xml:space="preserve"> </w:t>
      </w:r>
      <w:proofErr w:type="spellStart"/>
      <w:r w:rsidR="007A5847" w:rsidRPr="00B81F71">
        <w:rPr>
          <w:rFonts w:ascii="Times New Roman" w:hAnsi="Times New Roman" w:cs="Times New Roman"/>
          <w:sz w:val="24"/>
          <w:szCs w:val="24"/>
        </w:rPr>
        <w:t>melakukan</w:t>
      </w:r>
      <w:proofErr w:type="spellEnd"/>
      <w:r w:rsidR="007A5847" w:rsidRPr="00B81F71">
        <w:rPr>
          <w:rFonts w:ascii="Times New Roman" w:hAnsi="Times New Roman" w:cs="Times New Roman"/>
          <w:sz w:val="24"/>
          <w:szCs w:val="24"/>
        </w:rPr>
        <w:t xml:space="preserve"> addendum </w:t>
      </w:r>
      <w:proofErr w:type="spellStart"/>
      <w:r w:rsidR="007A5847" w:rsidRPr="00B81F71">
        <w:rPr>
          <w:rFonts w:ascii="Times New Roman" w:hAnsi="Times New Roman" w:cs="Times New Roman"/>
          <w:sz w:val="24"/>
          <w:szCs w:val="24"/>
        </w:rPr>
        <w:t>terhadap</w:t>
      </w:r>
      <w:proofErr w:type="spellEnd"/>
      <w:r w:rsidR="007A5847" w:rsidRPr="00B81F71">
        <w:rPr>
          <w:rFonts w:ascii="Times New Roman" w:hAnsi="Times New Roman" w:cs="Times New Roman"/>
          <w:sz w:val="24"/>
          <w:szCs w:val="24"/>
        </w:rPr>
        <w:t xml:space="preserve"> </w:t>
      </w:r>
      <w:proofErr w:type="spellStart"/>
      <w:r w:rsidR="007A5847" w:rsidRPr="00B81F71">
        <w:rPr>
          <w:rFonts w:ascii="Times New Roman" w:hAnsi="Times New Roman" w:cs="Times New Roman"/>
          <w:sz w:val="24"/>
          <w:szCs w:val="24"/>
        </w:rPr>
        <w:t>Perjanjian</w:t>
      </w:r>
      <w:proofErr w:type="spellEnd"/>
      <w:r w:rsidR="007A5847" w:rsidRPr="00B81F71">
        <w:rPr>
          <w:rFonts w:ascii="Times New Roman" w:hAnsi="Times New Roman" w:cs="Times New Roman"/>
          <w:sz w:val="24"/>
          <w:szCs w:val="24"/>
        </w:rPr>
        <w:t xml:space="preserve"> </w:t>
      </w:r>
      <w:proofErr w:type="spellStart"/>
      <w:r w:rsidR="007A5847" w:rsidRPr="00B81F71">
        <w:rPr>
          <w:rFonts w:ascii="Times New Roman" w:hAnsi="Times New Roman" w:cs="Times New Roman"/>
          <w:sz w:val="24"/>
          <w:szCs w:val="24"/>
        </w:rPr>
        <w:t>Kerjasam</w:t>
      </w:r>
      <w:r w:rsidR="00A35B0F" w:rsidRPr="00B81F71">
        <w:rPr>
          <w:rFonts w:ascii="Times New Roman" w:hAnsi="Times New Roman" w:cs="Times New Roman"/>
          <w:sz w:val="24"/>
          <w:szCs w:val="24"/>
        </w:rPr>
        <w:t>a</w:t>
      </w:r>
      <w:proofErr w:type="spellEnd"/>
      <w:r w:rsidR="00A35B0F" w:rsidRPr="00B81F71">
        <w:rPr>
          <w:rFonts w:ascii="Times New Roman" w:hAnsi="Times New Roman" w:cs="Times New Roman"/>
          <w:sz w:val="24"/>
          <w:szCs w:val="24"/>
        </w:rPr>
        <w:t xml:space="preserve"> </w:t>
      </w:r>
      <w:proofErr w:type="spellStart"/>
      <w:proofErr w:type="gramStart"/>
      <w:r w:rsidR="00A35B0F" w:rsidRPr="00B81F71">
        <w:rPr>
          <w:rFonts w:ascii="Times New Roman" w:hAnsi="Times New Roman" w:cs="Times New Roman"/>
          <w:sz w:val="24"/>
          <w:szCs w:val="24"/>
        </w:rPr>
        <w:t>Nomor</w:t>
      </w:r>
      <w:proofErr w:type="spellEnd"/>
      <w:r w:rsidR="00A35B0F" w:rsidRPr="00B81F71">
        <w:rPr>
          <w:rFonts w:ascii="Times New Roman" w:hAnsi="Times New Roman" w:cs="Times New Roman"/>
          <w:sz w:val="24"/>
          <w:szCs w:val="24"/>
        </w:rPr>
        <w:t xml:space="preserve"> :</w:t>
      </w:r>
      <w:proofErr w:type="gramEnd"/>
      <w:r w:rsidR="00A35B0F" w:rsidRPr="00B81F71">
        <w:rPr>
          <w:rFonts w:ascii="Times New Roman" w:hAnsi="Times New Roman" w:cs="Times New Roman"/>
          <w:sz w:val="24"/>
          <w:szCs w:val="24"/>
        </w:rPr>
        <w:t xml:space="preserve"> </w:t>
      </w:r>
      <w:r w:rsidR="002E19B4" w:rsidRPr="00B81F71">
        <w:rPr>
          <w:rFonts w:ascii="Times New Roman" w:hAnsi="Times New Roman" w:cs="Times New Roman"/>
          <w:sz w:val="24"/>
          <w:szCs w:val="24"/>
        </w:rPr>
        <w:t xml:space="preserve">US.10/6/PTP-21 </w:t>
      </w:r>
      <w:proofErr w:type="spellStart"/>
      <w:r w:rsidR="002E19B4" w:rsidRPr="00B81F71">
        <w:rPr>
          <w:rFonts w:ascii="Times New Roman" w:hAnsi="Times New Roman" w:cs="Times New Roman"/>
          <w:sz w:val="24"/>
          <w:szCs w:val="24"/>
        </w:rPr>
        <w:t>dan</w:t>
      </w:r>
      <w:proofErr w:type="spellEnd"/>
      <w:r w:rsidR="002E19B4" w:rsidRPr="00B81F71">
        <w:rPr>
          <w:rFonts w:ascii="Times New Roman" w:hAnsi="Times New Roman" w:cs="Times New Roman"/>
          <w:sz w:val="24"/>
          <w:szCs w:val="24"/>
        </w:rPr>
        <w:t xml:space="preserve"> </w:t>
      </w:r>
      <w:proofErr w:type="spellStart"/>
      <w:r w:rsidR="002E19B4" w:rsidRPr="00B81F71">
        <w:rPr>
          <w:rFonts w:ascii="Times New Roman" w:hAnsi="Times New Roman" w:cs="Times New Roman"/>
          <w:sz w:val="24"/>
          <w:szCs w:val="24"/>
        </w:rPr>
        <w:t>Nomor</w:t>
      </w:r>
      <w:proofErr w:type="spellEnd"/>
      <w:r w:rsidR="002E19B4" w:rsidRPr="00B81F71">
        <w:rPr>
          <w:rFonts w:ascii="Times New Roman" w:hAnsi="Times New Roman" w:cs="Times New Roman"/>
          <w:sz w:val="24"/>
          <w:szCs w:val="24"/>
        </w:rPr>
        <w:t xml:space="preserve"> : US.15/1/17/PIL-21 </w:t>
      </w:r>
      <w:proofErr w:type="spellStart"/>
      <w:r w:rsidR="002E19B4" w:rsidRPr="00B81F71">
        <w:rPr>
          <w:rFonts w:ascii="Times New Roman" w:hAnsi="Times New Roman" w:cs="Times New Roman"/>
          <w:sz w:val="24"/>
          <w:szCs w:val="24"/>
        </w:rPr>
        <w:t>tanggal</w:t>
      </w:r>
      <w:proofErr w:type="spellEnd"/>
      <w:r w:rsidR="002E19B4" w:rsidRPr="00B81F71">
        <w:rPr>
          <w:rFonts w:ascii="Times New Roman" w:hAnsi="Times New Roman" w:cs="Times New Roman"/>
          <w:sz w:val="24"/>
          <w:szCs w:val="24"/>
        </w:rPr>
        <w:t xml:space="preserve"> 11 </w:t>
      </w:r>
      <w:proofErr w:type="spellStart"/>
      <w:r w:rsidR="002E19B4" w:rsidRPr="00B81F71">
        <w:rPr>
          <w:rFonts w:ascii="Times New Roman" w:hAnsi="Times New Roman" w:cs="Times New Roman"/>
          <w:sz w:val="24"/>
          <w:szCs w:val="24"/>
        </w:rPr>
        <w:t>Januari</w:t>
      </w:r>
      <w:proofErr w:type="spellEnd"/>
      <w:r w:rsidR="002E19B4" w:rsidRPr="00B81F71">
        <w:rPr>
          <w:rFonts w:ascii="Times New Roman" w:hAnsi="Times New Roman" w:cs="Times New Roman"/>
          <w:sz w:val="24"/>
          <w:szCs w:val="24"/>
        </w:rPr>
        <w:t xml:space="preserve"> 2021 </w:t>
      </w:r>
      <w:proofErr w:type="spellStart"/>
      <w:r w:rsidR="002E19B4" w:rsidRPr="00B81F71">
        <w:rPr>
          <w:rFonts w:ascii="Times New Roman" w:hAnsi="Times New Roman" w:cs="Times New Roman"/>
          <w:sz w:val="24"/>
          <w:szCs w:val="24"/>
        </w:rPr>
        <w:t>tentang</w:t>
      </w:r>
      <w:proofErr w:type="spellEnd"/>
      <w:r w:rsidR="002E19B4" w:rsidRPr="00B81F71">
        <w:rPr>
          <w:rFonts w:ascii="Times New Roman" w:hAnsi="Times New Roman" w:cs="Times New Roman"/>
          <w:sz w:val="24"/>
          <w:szCs w:val="24"/>
        </w:rPr>
        <w:t xml:space="preserve"> </w:t>
      </w:r>
      <w:proofErr w:type="spellStart"/>
      <w:r w:rsidR="002E19B4" w:rsidRPr="00B81F71">
        <w:rPr>
          <w:rFonts w:ascii="Times New Roman" w:hAnsi="Times New Roman" w:cs="Times New Roman"/>
          <w:bCs/>
          <w:sz w:val="24"/>
          <w:szCs w:val="24"/>
        </w:rPr>
        <w:t>Kerjasama</w:t>
      </w:r>
      <w:proofErr w:type="spellEnd"/>
      <w:r w:rsidR="002E19B4" w:rsidRPr="00B81F71">
        <w:rPr>
          <w:rFonts w:ascii="Times New Roman" w:hAnsi="Times New Roman" w:cs="Times New Roman"/>
          <w:bCs/>
          <w:sz w:val="24"/>
          <w:szCs w:val="24"/>
        </w:rPr>
        <w:t xml:space="preserve"> </w:t>
      </w:r>
      <w:proofErr w:type="spellStart"/>
      <w:r w:rsidR="002E19B4" w:rsidRPr="00B81F71">
        <w:rPr>
          <w:rFonts w:ascii="Times New Roman" w:hAnsi="Times New Roman" w:cs="Times New Roman"/>
          <w:bCs/>
          <w:sz w:val="24"/>
          <w:szCs w:val="24"/>
        </w:rPr>
        <w:t>Pengoperasian</w:t>
      </w:r>
      <w:proofErr w:type="spellEnd"/>
      <w:r w:rsidR="002E19B4" w:rsidRPr="00B81F71">
        <w:rPr>
          <w:rFonts w:ascii="Times New Roman" w:hAnsi="Times New Roman" w:cs="Times New Roman"/>
          <w:bCs/>
          <w:sz w:val="24"/>
          <w:szCs w:val="24"/>
        </w:rPr>
        <w:t xml:space="preserve"> Reach Stacker di Terminal Prima Terminal </w:t>
      </w:r>
      <w:proofErr w:type="spellStart"/>
      <w:r w:rsidR="002E19B4" w:rsidRPr="00B81F71">
        <w:rPr>
          <w:rFonts w:ascii="Times New Roman" w:hAnsi="Times New Roman" w:cs="Times New Roman"/>
          <w:bCs/>
          <w:sz w:val="24"/>
          <w:szCs w:val="24"/>
        </w:rPr>
        <w:t>Petikemas</w:t>
      </w:r>
      <w:proofErr w:type="spellEnd"/>
      <w:r w:rsidR="005E000B" w:rsidRPr="00B81F71">
        <w:rPr>
          <w:rFonts w:ascii="Times New Roman" w:hAnsi="Times New Roman" w:cs="Times New Roman"/>
          <w:bCs/>
          <w:sz w:val="24"/>
          <w:szCs w:val="24"/>
        </w:rPr>
        <w:t xml:space="preserve"> </w:t>
      </w:r>
      <w:proofErr w:type="spellStart"/>
      <w:r w:rsidR="005E000B" w:rsidRPr="00B81F71">
        <w:rPr>
          <w:rFonts w:ascii="Times New Roman" w:hAnsi="Times New Roman" w:cs="Times New Roman"/>
          <w:bCs/>
          <w:sz w:val="24"/>
          <w:szCs w:val="24"/>
        </w:rPr>
        <w:t>dengan</w:t>
      </w:r>
      <w:proofErr w:type="spellEnd"/>
      <w:r w:rsidR="005E000B" w:rsidRPr="00B81F71">
        <w:rPr>
          <w:rFonts w:ascii="Times New Roman" w:hAnsi="Times New Roman" w:cs="Times New Roman"/>
          <w:bCs/>
          <w:sz w:val="24"/>
          <w:szCs w:val="24"/>
        </w:rPr>
        <w:t xml:space="preserve"> </w:t>
      </w:r>
      <w:proofErr w:type="spellStart"/>
      <w:r w:rsidR="005E000B" w:rsidRPr="00B81F71">
        <w:rPr>
          <w:rFonts w:ascii="Times New Roman" w:hAnsi="Times New Roman" w:cs="Times New Roman"/>
          <w:bCs/>
          <w:sz w:val="24"/>
          <w:szCs w:val="24"/>
        </w:rPr>
        <w:t>ketentuan</w:t>
      </w:r>
      <w:proofErr w:type="spellEnd"/>
      <w:r w:rsidR="005E000B" w:rsidRPr="00B81F71">
        <w:rPr>
          <w:rFonts w:ascii="Times New Roman" w:hAnsi="Times New Roman" w:cs="Times New Roman"/>
          <w:bCs/>
          <w:sz w:val="24"/>
          <w:szCs w:val="24"/>
        </w:rPr>
        <w:t xml:space="preserve"> </w:t>
      </w:r>
      <w:proofErr w:type="spellStart"/>
      <w:r w:rsidR="005E000B" w:rsidRPr="00B81F71">
        <w:rPr>
          <w:rFonts w:ascii="Times New Roman" w:hAnsi="Times New Roman" w:cs="Times New Roman"/>
          <w:bCs/>
          <w:sz w:val="24"/>
          <w:szCs w:val="24"/>
        </w:rPr>
        <w:t>dan</w:t>
      </w:r>
      <w:proofErr w:type="spellEnd"/>
      <w:r w:rsidR="005E000B" w:rsidRPr="00B81F71">
        <w:rPr>
          <w:rFonts w:ascii="Times New Roman" w:hAnsi="Times New Roman" w:cs="Times New Roman"/>
          <w:bCs/>
          <w:sz w:val="24"/>
          <w:szCs w:val="24"/>
        </w:rPr>
        <w:t xml:space="preserve"> </w:t>
      </w:r>
      <w:proofErr w:type="spellStart"/>
      <w:r w:rsidR="005E000B" w:rsidRPr="00B81F71">
        <w:rPr>
          <w:rFonts w:ascii="Times New Roman" w:hAnsi="Times New Roman" w:cs="Times New Roman"/>
          <w:bCs/>
          <w:sz w:val="24"/>
          <w:szCs w:val="24"/>
        </w:rPr>
        <w:t>syarat-syarat</w:t>
      </w:r>
      <w:proofErr w:type="spellEnd"/>
      <w:r w:rsidR="005E000B" w:rsidRPr="00B81F71">
        <w:rPr>
          <w:rFonts w:ascii="Times New Roman" w:hAnsi="Times New Roman" w:cs="Times New Roman"/>
          <w:bCs/>
          <w:sz w:val="24"/>
          <w:szCs w:val="24"/>
        </w:rPr>
        <w:t xml:space="preserve"> </w:t>
      </w:r>
      <w:proofErr w:type="spellStart"/>
      <w:r w:rsidR="005E000B" w:rsidRPr="00B81F71">
        <w:rPr>
          <w:rFonts w:ascii="Times New Roman" w:hAnsi="Times New Roman" w:cs="Times New Roman"/>
          <w:bCs/>
          <w:sz w:val="24"/>
          <w:szCs w:val="24"/>
        </w:rPr>
        <w:t>sebagai</w:t>
      </w:r>
      <w:proofErr w:type="spellEnd"/>
      <w:r w:rsidR="005E000B" w:rsidRPr="00B81F71">
        <w:rPr>
          <w:rFonts w:ascii="Times New Roman" w:hAnsi="Times New Roman" w:cs="Times New Roman"/>
          <w:bCs/>
          <w:sz w:val="24"/>
          <w:szCs w:val="24"/>
        </w:rPr>
        <w:t xml:space="preserve"> </w:t>
      </w:r>
      <w:proofErr w:type="spellStart"/>
      <w:r w:rsidR="005E000B" w:rsidRPr="00B81F71">
        <w:rPr>
          <w:rFonts w:ascii="Times New Roman" w:hAnsi="Times New Roman" w:cs="Times New Roman"/>
          <w:bCs/>
          <w:sz w:val="24"/>
          <w:szCs w:val="24"/>
        </w:rPr>
        <w:t>berikut</w:t>
      </w:r>
      <w:proofErr w:type="spellEnd"/>
      <w:r w:rsidR="005E000B" w:rsidRPr="00B81F71">
        <w:rPr>
          <w:rFonts w:ascii="Times New Roman" w:hAnsi="Times New Roman" w:cs="Times New Roman"/>
          <w:bCs/>
          <w:sz w:val="24"/>
          <w:szCs w:val="24"/>
        </w:rPr>
        <w:t>.</w:t>
      </w:r>
    </w:p>
    <w:p w14:paraId="1DA552E6" w14:textId="77777777" w:rsidR="002E19B4" w:rsidRPr="00B81F71" w:rsidRDefault="002E19B4" w:rsidP="007A5847">
      <w:pPr>
        <w:spacing w:after="0"/>
        <w:jc w:val="both"/>
        <w:rPr>
          <w:rFonts w:ascii="Times New Roman" w:hAnsi="Times New Roman" w:cs="Times New Roman"/>
          <w:bCs/>
          <w:sz w:val="24"/>
          <w:szCs w:val="24"/>
        </w:rPr>
      </w:pPr>
    </w:p>
    <w:p w14:paraId="7325C2D3" w14:textId="5BE50979" w:rsidR="00EE36FE" w:rsidRPr="00B81F71" w:rsidRDefault="00EE36FE" w:rsidP="00EE36FE">
      <w:pPr>
        <w:spacing w:after="0" w:line="360" w:lineRule="auto"/>
        <w:ind w:left="567"/>
        <w:jc w:val="center"/>
        <w:rPr>
          <w:rFonts w:ascii="Times New Roman" w:hAnsi="Times New Roman" w:cs="Times New Roman"/>
          <w:sz w:val="24"/>
          <w:szCs w:val="24"/>
        </w:rPr>
      </w:pPr>
      <w:proofErr w:type="spellStart"/>
      <w:r w:rsidRPr="00B81F71">
        <w:rPr>
          <w:rFonts w:ascii="Times New Roman" w:hAnsi="Times New Roman" w:cs="Times New Roman"/>
          <w:sz w:val="24"/>
          <w:szCs w:val="24"/>
        </w:rPr>
        <w:t>Pasal</w:t>
      </w:r>
      <w:proofErr w:type="spellEnd"/>
      <w:r w:rsidRPr="00B81F71">
        <w:rPr>
          <w:rFonts w:ascii="Times New Roman" w:hAnsi="Times New Roman" w:cs="Times New Roman"/>
          <w:sz w:val="24"/>
          <w:szCs w:val="24"/>
        </w:rPr>
        <w:t xml:space="preserve"> </w:t>
      </w:r>
      <w:r w:rsidR="007A5847" w:rsidRPr="00B81F71">
        <w:rPr>
          <w:rFonts w:ascii="Times New Roman" w:hAnsi="Times New Roman" w:cs="Times New Roman"/>
          <w:sz w:val="24"/>
          <w:szCs w:val="24"/>
        </w:rPr>
        <w:t>I</w:t>
      </w:r>
    </w:p>
    <w:p w14:paraId="7CA95506" w14:textId="40A3B4A6" w:rsidR="005E000B" w:rsidRPr="00B81F71" w:rsidRDefault="00510430" w:rsidP="006E5F0B">
      <w:pPr>
        <w:spacing w:after="0" w:line="360" w:lineRule="auto"/>
        <w:rPr>
          <w:rFonts w:ascii="Times New Roman" w:hAnsi="Times New Roman" w:cs="Times New Roman"/>
          <w:bCs/>
          <w:sz w:val="24"/>
          <w:szCs w:val="24"/>
        </w:rPr>
      </w:pPr>
      <w:proofErr w:type="spellStart"/>
      <w:r w:rsidRPr="00B81F71">
        <w:rPr>
          <w:rFonts w:ascii="Times New Roman" w:hAnsi="Times New Roman" w:cs="Times New Roman"/>
          <w:bCs/>
          <w:sz w:val="24"/>
          <w:szCs w:val="24"/>
        </w:rPr>
        <w:t>Mengubah</w:t>
      </w:r>
      <w:proofErr w:type="spellEnd"/>
      <w:r w:rsidRPr="00B81F71">
        <w:rPr>
          <w:rFonts w:ascii="Times New Roman" w:hAnsi="Times New Roman" w:cs="Times New Roman"/>
          <w:bCs/>
          <w:sz w:val="24"/>
          <w:szCs w:val="24"/>
        </w:rPr>
        <w:t xml:space="preserve"> </w:t>
      </w:r>
      <w:proofErr w:type="spellStart"/>
      <w:proofErr w:type="gramStart"/>
      <w:r w:rsidRPr="00B81F71">
        <w:rPr>
          <w:rFonts w:ascii="Times New Roman" w:hAnsi="Times New Roman" w:cs="Times New Roman"/>
          <w:bCs/>
          <w:sz w:val="24"/>
          <w:szCs w:val="24"/>
        </w:rPr>
        <w:t>ketentuan</w:t>
      </w:r>
      <w:proofErr w:type="spellEnd"/>
      <w:r w:rsidRPr="00B81F71">
        <w:rPr>
          <w:rFonts w:ascii="Times New Roman" w:hAnsi="Times New Roman" w:cs="Times New Roman"/>
          <w:bCs/>
          <w:sz w:val="24"/>
          <w:szCs w:val="24"/>
        </w:rPr>
        <w:t xml:space="preserve">  </w:t>
      </w:r>
      <w:proofErr w:type="spellStart"/>
      <w:r w:rsidR="005E000B" w:rsidRPr="00B81F71">
        <w:rPr>
          <w:rFonts w:ascii="Times New Roman" w:hAnsi="Times New Roman" w:cs="Times New Roman"/>
          <w:bCs/>
          <w:sz w:val="24"/>
          <w:szCs w:val="24"/>
        </w:rPr>
        <w:t>pasal</w:t>
      </w:r>
      <w:proofErr w:type="spellEnd"/>
      <w:proofErr w:type="gramEnd"/>
      <w:r w:rsidR="005E000B" w:rsidRPr="00B81F71">
        <w:rPr>
          <w:rFonts w:ascii="Times New Roman" w:hAnsi="Times New Roman" w:cs="Times New Roman"/>
          <w:bCs/>
          <w:sz w:val="24"/>
          <w:szCs w:val="24"/>
        </w:rPr>
        <w:t xml:space="preserve"> </w:t>
      </w:r>
      <w:r w:rsidR="00DB3E2B" w:rsidRPr="00B81F71">
        <w:rPr>
          <w:rFonts w:ascii="Times New Roman" w:hAnsi="Times New Roman" w:cs="Times New Roman"/>
          <w:bCs/>
          <w:sz w:val="24"/>
          <w:szCs w:val="24"/>
        </w:rPr>
        <w:t>8</w:t>
      </w:r>
      <w:r w:rsidR="005E000B" w:rsidRPr="00B81F71">
        <w:rPr>
          <w:rFonts w:ascii="Times New Roman" w:hAnsi="Times New Roman" w:cs="Times New Roman"/>
          <w:bCs/>
          <w:sz w:val="24"/>
          <w:szCs w:val="24"/>
        </w:rPr>
        <w:t xml:space="preserve"> </w:t>
      </w:r>
      <w:proofErr w:type="spellStart"/>
      <w:r w:rsidR="005E000B" w:rsidRPr="00B81F71">
        <w:rPr>
          <w:rFonts w:ascii="Times New Roman" w:hAnsi="Times New Roman" w:cs="Times New Roman"/>
          <w:bCs/>
          <w:sz w:val="24"/>
          <w:szCs w:val="24"/>
        </w:rPr>
        <w:t>Ayat</w:t>
      </w:r>
      <w:proofErr w:type="spellEnd"/>
      <w:r w:rsidR="005E000B" w:rsidRPr="00B81F71">
        <w:rPr>
          <w:rFonts w:ascii="Times New Roman" w:hAnsi="Times New Roman" w:cs="Times New Roman"/>
          <w:bCs/>
          <w:sz w:val="24"/>
          <w:szCs w:val="24"/>
        </w:rPr>
        <w:t xml:space="preserve"> 1</w:t>
      </w:r>
      <w:r w:rsidR="004D0453" w:rsidRPr="00B81F71">
        <w:rPr>
          <w:rFonts w:ascii="Times New Roman" w:hAnsi="Times New Roman" w:cs="Times New Roman"/>
          <w:bCs/>
          <w:sz w:val="24"/>
          <w:szCs w:val="24"/>
        </w:rPr>
        <w:t xml:space="preserve"> </w:t>
      </w:r>
      <w:proofErr w:type="spellStart"/>
      <w:r w:rsidR="004D0453" w:rsidRPr="00B81F71">
        <w:rPr>
          <w:rFonts w:ascii="Times New Roman" w:hAnsi="Times New Roman" w:cs="Times New Roman"/>
          <w:bCs/>
          <w:sz w:val="24"/>
          <w:szCs w:val="24"/>
        </w:rPr>
        <w:t>se</w:t>
      </w:r>
      <w:r w:rsidR="00C858CE" w:rsidRPr="00B81F71">
        <w:rPr>
          <w:rFonts w:ascii="Times New Roman" w:hAnsi="Times New Roman" w:cs="Times New Roman"/>
          <w:bCs/>
          <w:sz w:val="24"/>
          <w:szCs w:val="24"/>
        </w:rPr>
        <w:t>hingga</w:t>
      </w:r>
      <w:proofErr w:type="spellEnd"/>
      <w:r w:rsidR="00C858CE" w:rsidRPr="00B81F71">
        <w:rPr>
          <w:rFonts w:ascii="Times New Roman" w:hAnsi="Times New Roman" w:cs="Times New Roman"/>
          <w:bCs/>
          <w:sz w:val="24"/>
          <w:szCs w:val="24"/>
        </w:rPr>
        <w:t xml:space="preserve"> </w:t>
      </w:r>
      <w:proofErr w:type="spellStart"/>
      <w:r w:rsidRPr="00B81F71">
        <w:rPr>
          <w:rFonts w:ascii="Times New Roman" w:hAnsi="Times New Roman" w:cs="Times New Roman"/>
          <w:bCs/>
          <w:sz w:val="24"/>
          <w:szCs w:val="24"/>
        </w:rPr>
        <w:t>berbuny</w:t>
      </w:r>
      <w:r w:rsidR="00C858CE" w:rsidRPr="00B81F71">
        <w:rPr>
          <w:rFonts w:ascii="Times New Roman" w:hAnsi="Times New Roman" w:cs="Times New Roman"/>
          <w:bCs/>
          <w:sz w:val="24"/>
          <w:szCs w:val="24"/>
        </w:rPr>
        <w:t>i</w:t>
      </w:r>
      <w:proofErr w:type="spellEnd"/>
      <w:r w:rsidR="00C858CE" w:rsidRPr="00B81F71">
        <w:rPr>
          <w:rFonts w:ascii="Times New Roman" w:hAnsi="Times New Roman" w:cs="Times New Roman"/>
          <w:bCs/>
          <w:sz w:val="24"/>
          <w:szCs w:val="24"/>
        </w:rPr>
        <w:t xml:space="preserve"> </w:t>
      </w:r>
      <w:proofErr w:type="spellStart"/>
      <w:r w:rsidR="00C858CE" w:rsidRPr="00B81F71">
        <w:rPr>
          <w:rFonts w:ascii="Times New Roman" w:hAnsi="Times New Roman" w:cs="Times New Roman"/>
          <w:bCs/>
          <w:sz w:val="24"/>
          <w:szCs w:val="24"/>
        </w:rPr>
        <w:t>sebagai</w:t>
      </w:r>
      <w:proofErr w:type="spellEnd"/>
      <w:r w:rsidR="004D0453" w:rsidRPr="00B81F71">
        <w:rPr>
          <w:rFonts w:ascii="Times New Roman" w:hAnsi="Times New Roman" w:cs="Times New Roman"/>
          <w:bCs/>
          <w:sz w:val="24"/>
          <w:szCs w:val="24"/>
        </w:rPr>
        <w:t xml:space="preserve"> </w:t>
      </w:r>
      <w:proofErr w:type="spellStart"/>
      <w:r w:rsidR="004D0453" w:rsidRPr="00B81F71">
        <w:rPr>
          <w:rFonts w:ascii="Times New Roman" w:hAnsi="Times New Roman" w:cs="Times New Roman"/>
          <w:bCs/>
          <w:sz w:val="24"/>
          <w:szCs w:val="24"/>
        </w:rPr>
        <w:t>berikut</w:t>
      </w:r>
      <w:proofErr w:type="spellEnd"/>
      <w:r w:rsidR="004D0453" w:rsidRPr="00B81F71">
        <w:rPr>
          <w:rFonts w:ascii="Times New Roman" w:hAnsi="Times New Roman" w:cs="Times New Roman"/>
          <w:bCs/>
          <w:sz w:val="24"/>
          <w:szCs w:val="24"/>
        </w:rPr>
        <w:t>:</w:t>
      </w:r>
      <w:r w:rsidR="005E000B" w:rsidRPr="00B81F71">
        <w:rPr>
          <w:rFonts w:ascii="Times New Roman" w:hAnsi="Times New Roman" w:cs="Times New Roman"/>
          <w:bCs/>
          <w:sz w:val="24"/>
          <w:szCs w:val="24"/>
        </w:rPr>
        <w:t xml:space="preserve"> </w:t>
      </w:r>
    </w:p>
    <w:p w14:paraId="03DC1710" w14:textId="77777777" w:rsidR="00EE36FE" w:rsidRPr="00B81F71" w:rsidRDefault="00EE36FE" w:rsidP="00EE36FE">
      <w:pPr>
        <w:spacing w:after="0" w:line="240" w:lineRule="auto"/>
        <w:rPr>
          <w:rFonts w:ascii="Times New Roman" w:hAnsi="Times New Roman" w:cs="Times New Roman"/>
          <w:sz w:val="24"/>
          <w:szCs w:val="24"/>
          <w:lang w:val="id-ID"/>
        </w:rPr>
      </w:pPr>
    </w:p>
    <w:p w14:paraId="2D6D65E7" w14:textId="77777777" w:rsidR="00EE36FE" w:rsidRPr="00B81F71" w:rsidRDefault="00EE36FE" w:rsidP="00EE36FE">
      <w:pPr>
        <w:spacing w:after="0" w:line="240" w:lineRule="auto"/>
        <w:jc w:val="both"/>
        <w:rPr>
          <w:rFonts w:ascii="Times New Roman" w:hAnsi="Times New Roman" w:cs="Times New Roman"/>
          <w:sz w:val="24"/>
          <w:szCs w:val="24"/>
          <w:lang w:val="id-ID"/>
        </w:rPr>
      </w:pPr>
    </w:p>
    <w:p w14:paraId="58EB2562" w14:textId="56457A80" w:rsidR="00EE36FE" w:rsidRPr="00B81F71" w:rsidRDefault="00EE36FE" w:rsidP="00EE36FE">
      <w:pPr>
        <w:spacing w:after="0" w:line="360" w:lineRule="auto"/>
        <w:ind w:left="567"/>
        <w:jc w:val="center"/>
        <w:rPr>
          <w:rFonts w:ascii="Times New Roman" w:hAnsi="Times New Roman" w:cs="Times New Roman"/>
          <w:sz w:val="24"/>
          <w:szCs w:val="24"/>
        </w:rPr>
      </w:pPr>
      <w:proofErr w:type="spellStart"/>
      <w:r w:rsidRPr="00B81F71">
        <w:rPr>
          <w:rFonts w:ascii="Times New Roman" w:hAnsi="Times New Roman" w:cs="Times New Roman"/>
          <w:sz w:val="24"/>
          <w:szCs w:val="24"/>
        </w:rPr>
        <w:t>Pasal</w:t>
      </w:r>
      <w:proofErr w:type="spellEnd"/>
      <w:r w:rsidRPr="00B81F71">
        <w:rPr>
          <w:rFonts w:ascii="Times New Roman" w:hAnsi="Times New Roman" w:cs="Times New Roman"/>
          <w:sz w:val="24"/>
          <w:szCs w:val="24"/>
        </w:rPr>
        <w:t xml:space="preserve"> </w:t>
      </w:r>
      <w:r w:rsidR="000D3315" w:rsidRPr="00B81F71">
        <w:rPr>
          <w:rFonts w:ascii="Times New Roman" w:hAnsi="Times New Roman" w:cs="Times New Roman"/>
          <w:sz w:val="24"/>
          <w:szCs w:val="24"/>
        </w:rPr>
        <w:t>8</w:t>
      </w:r>
    </w:p>
    <w:p w14:paraId="500611F8" w14:textId="77777777" w:rsidR="00EE36FE" w:rsidRPr="00B81F71" w:rsidRDefault="00EE36FE" w:rsidP="00EE36FE">
      <w:pPr>
        <w:spacing w:after="0" w:line="240" w:lineRule="auto"/>
        <w:ind w:left="567"/>
        <w:jc w:val="center"/>
        <w:rPr>
          <w:rFonts w:ascii="Times New Roman" w:hAnsi="Times New Roman" w:cs="Times New Roman"/>
          <w:sz w:val="24"/>
          <w:szCs w:val="24"/>
        </w:rPr>
      </w:pPr>
      <w:proofErr w:type="spellStart"/>
      <w:r w:rsidRPr="00B81F71">
        <w:rPr>
          <w:rFonts w:ascii="Times New Roman" w:hAnsi="Times New Roman" w:cs="Times New Roman"/>
          <w:sz w:val="24"/>
          <w:szCs w:val="24"/>
        </w:rPr>
        <w:t>Jangka</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Waktu</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Perjanjian</w:t>
      </w:r>
      <w:proofErr w:type="spellEnd"/>
    </w:p>
    <w:p w14:paraId="13EC2A1E" w14:textId="77777777" w:rsidR="00EE36FE" w:rsidRPr="00B81F71" w:rsidRDefault="00EE36FE" w:rsidP="00EE36FE">
      <w:pPr>
        <w:spacing w:after="0" w:line="240" w:lineRule="auto"/>
        <w:rPr>
          <w:rFonts w:ascii="Times New Roman" w:hAnsi="Times New Roman" w:cs="Times New Roman"/>
          <w:sz w:val="24"/>
          <w:szCs w:val="24"/>
        </w:rPr>
      </w:pPr>
    </w:p>
    <w:p w14:paraId="6923807E" w14:textId="3B6442FB" w:rsidR="00B91FAE" w:rsidRPr="00B81F71" w:rsidRDefault="00EE36FE" w:rsidP="006D42E5">
      <w:pPr>
        <w:pStyle w:val="ListParagraph"/>
        <w:numPr>
          <w:ilvl w:val="0"/>
          <w:numId w:val="4"/>
        </w:numPr>
        <w:spacing w:after="0" w:line="240" w:lineRule="auto"/>
        <w:ind w:left="567" w:hanging="567"/>
        <w:jc w:val="both"/>
        <w:rPr>
          <w:rFonts w:ascii="Times New Roman" w:hAnsi="Times New Roman" w:cs="Times New Roman"/>
          <w:bCs/>
          <w:sz w:val="24"/>
          <w:szCs w:val="24"/>
        </w:rPr>
      </w:pPr>
      <w:proofErr w:type="spellStart"/>
      <w:r w:rsidRPr="00B81F71">
        <w:rPr>
          <w:rFonts w:ascii="Times New Roman" w:hAnsi="Times New Roman" w:cs="Times New Roman"/>
          <w:bCs/>
          <w:sz w:val="24"/>
          <w:szCs w:val="24"/>
        </w:rPr>
        <w:t>Jangka</w:t>
      </w:r>
      <w:proofErr w:type="spellEnd"/>
      <w:r w:rsidRPr="00B81F71">
        <w:rPr>
          <w:rFonts w:ascii="Times New Roman" w:hAnsi="Times New Roman" w:cs="Times New Roman"/>
          <w:bCs/>
          <w:sz w:val="24"/>
          <w:szCs w:val="24"/>
        </w:rPr>
        <w:t xml:space="preserve"> </w:t>
      </w:r>
      <w:proofErr w:type="spellStart"/>
      <w:r w:rsidR="00181552" w:rsidRPr="00B81F71">
        <w:rPr>
          <w:rFonts w:ascii="Times New Roman" w:hAnsi="Times New Roman" w:cs="Times New Roman"/>
          <w:bCs/>
          <w:sz w:val="24"/>
          <w:szCs w:val="24"/>
        </w:rPr>
        <w:t>W</w:t>
      </w:r>
      <w:r w:rsidRPr="00B81F71">
        <w:rPr>
          <w:rFonts w:ascii="Times New Roman" w:hAnsi="Times New Roman" w:cs="Times New Roman"/>
          <w:bCs/>
          <w:sz w:val="24"/>
          <w:szCs w:val="24"/>
        </w:rPr>
        <w:t>aktu</w:t>
      </w:r>
      <w:proofErr w:type="spellEnd"/>
      <w:r w:rsidR="0079100F" w:rsidRPr="00B81F71">
        <w:rPr>
          <w:rFonts w:ascii="Times New Roman" w:hAnsi="Times New Roman" w:cs="Times New Roman"/>
          <w:bCs/>
          <w:sz w:val="24"/>
          <w:szCs w:val="24"/>
        </w:rPr>
        <w:t xml:space="preserve"> </w:t>
      </w:r>
      <w:proofErr w:type="spellStart"/>
      <w:proofErr w:type="gramStart"/>
      <w:r w:rsidRPr="00B81F71">
        <w:rPr>
          <w:rFonts w:ascii="Times New Roman" w:hAnsi="Times New Roman" w:cs="Times New Roman"/>
          <w:bCs/>
          <w:sz w:val="24"/>
          <w:szCs w:val="24"/>
        </w:rPr>
        <w:t>Perjanjian</w:t>
      </w:r>
      <w:proofErr w:type="spellEnd"/>
      <w:r w:rsidRPr="00B81F71">
        <w:rPr>
          <w:rFonts w:ascii="Times New Roman" w:hAnsi="Times New Roman" w:cs="Times New Roman"/>
          <w:bCs/>
          <w:sz w:val="24"/>
          <w:szCs w:val="24"/>
        </w:rPr>
        <w:t xml:space="preserve">  </w:t>
      </w:r>
      <w:proofErr w:type="spellStart"/>
      <w:r w:rsidR="00916CC9">
        <w:rPr>
          <w:rFonts w:ascii="Times New Roman" w:hAnsi="Times New Roman" w:cs="Times New Roman"/>
          <w:bCs/>
          <w:sz w:val="24"/>
          <w:szCs w:val="24"/>
        </w:rPr>
        <w:t>ini</w:t>
      </w:r>
      <w:proofErr w:type="spellEnd"/>
      <w:proofErr w:type="gramEnd"/>
      <w:r w:rsidR="00916CC9">
        <w:rPr>
          <w:rFonts w:ascii="Times New Roman" w:hAnsi="Times New Roman" w:cs="Times New Roman"/>
          <w:bCs/>
          <w:sz w:val="24"/>
          <w:szCs w:val="24"/>
        </w:rPr>
        <w:t xml:space="preserve"> </w:t>
      </w:r>
      <w:proofErr w:type="spellStart"/>
      <w:r w:rsidR="00916CC9">
        <w:rPr>
          <w:rFonts w:ascii="Times New Roman" w:hAnsi="Times New Roman" w:cs="Times New Roman"/>
          <w:bCs/>
          <w:sz w:val="24"/>
          <w:szCs w:val="24"/>
        </w:rPr>
        <w:t>berlaku</w:t>
      </w:r>
      <w:proofErr w:type="spellEnd"/>
      <w:r w:rsidR="00916CC9">
        <w:rPr>
          <w:rFonts w:ascii="Times New Roman" w:hAnsi="Times New Roman" w:cs="Times New Roman"/>
          <w:bCs/>
          <w:sz w:val="24"/>
          <w:szCs w:val="24"/>
        </w:rPr>
        <w:t xml:space="preserve"> </w:t>
      </w:r>
      <w:proofErr w:type="spellStart"/>
      <w:r w:rsidR="00916CC9">
        <w:rPr>
          <w:rFonts w:ascii="Times New Roman" w:hAnsi="Times New Roman" w:cs="Times New Roman"/>
          <w:bCs/>
          <w:sz w:val="24"/>
          <w:szCs w:val="24"/>
        </w:rPr>
        <w:t>selama</w:t>
      </w:r>
      <w:proofErr w:type="spellEnd"/>
      <w:r w:rsidR="00916CC9">
        <w:rPr>
          <w:rFonts w:ascii="Times New Roman" w:hAnsi="Times New Roman" w:cs="Times New Roman"/>
          <w:bCs/>
          <w:sz w:val="24"/>
          <w:szCs w:val="24"/>
        </w:rPr>
        <w:t xml:space="preserve"> 16</w:t>
      </w:r>
      <w:r w:rsidR="00C858CE" w:rsidRPr="00B81F71">
        <w:rPr>
          <w:rFonts w:ascii="Times New Roman" w:hAnsi="Times New Roman" w:cs="Times New Roman"/>
          <w:bCs/>
          <w:sz w:val="24"/>
          <w:szCs w:val="24"/>
        </w:rPr>
        <w:t xml:space="preserve"> (</w:t>
      </w:r>
      <w:proofErr w:type="spellStart"/>
      <w:r w:rsidR="00916CC9">
        <w:rPr>
          <w:rFonts w:ascii="Times New Roman" w:hAnsi="Times New Roman" w:cs="Times New Roman"/>
          <w:bCs/>
          <w:sz w:val="24"/>
          <w:szCs w:val="24"/>
        </w:rPr>
        <w:t>enam</w:t>
      </w:r>
      <w:proofErr w:type="spellEnd"/>
      <w:r w:rsidR="00916CC9">
        <w:rPr>
          <w:rFonts w:ascii="Times New Roman" w:hAnsi="Times New Roman" w:cs="Times New Roman"/>
          <w:bCs/>
          <w:sz w:val="24"/>
          <w:szCs w:val="24"/>
        </w:rPr>
        <w:t xml:space="preserve"> </w:t>
      </w:r>
      <w:proofErr w:type="spellStart"/>
      <w:r w:rsidR="00916CC9">
        <w:rPr>
          <w:rFonts w:ascii="Times New Roman" w:hAnsi="Times New Roman" w:cs="Times New Roman"/>
          <w:bCs/>
          <w:sz w:val="24"/>
          <w:szCs w:val="24"/>
        </w:rPr>
        <w:t>belas</w:t>
      </w:r>
      <w:proofErr w:type="spellEnd"/>
      <w:r w:rsidR="000D3315" w:rsidRPr="00B81F71">
        <w:rPr>
          <w:rFonts w:ascii="Times New Roman" w:hAnsi="Times New Roman" w:cs="Times New Roman"/>
          <w:bCs/>
          <w:sz w:val="24"/>
          <w:szCs w:val="24"/>
        </w:rPr>
        <w:t xml:space="preserve">) </w:t>
      </w:r>
      <w:proofErr w:type="spellStart"/>
      <w:r w:rsidR="00C858CE" w:rsidRPr="00B81F71">
        <w:rPr>
          <w:rFonts w:ascii="Times New Roman" w:hAnsi="Times New Roman" w:cs="Times New Roman"/>
          <w:bCs/>
          <w:sz w:val="24"/>
          <w:szCs w:val="24"/>
        </w:rPr>
        <w:t>bulan</w:t>
      </w:r>
      <w:proofErr w:type="spellEnd"/>
      <w:r w:rsidR="00C858CE" w:rsidRPr="00B81F71">
        <w:rPr>
          <w:rFonts w:ascii="Times New Roman" w:hAnsi="Times New Roman" w:cs="Times New Roman"/>
          <w:bCs/>
          <w:sz w:val="24"/>
          <w:szCs w:val="24"/>
        </w:rPr>
        <w:t xml:space="preserve"> </w:t>
      </w:r>
      <w:proofErr w:type="spellStart"/>
      <w:r w:rsidR="00C858CE" w:rsidRPr="00B81F71">
        <w:rPr>
          <w:rFonts w:ascii="Times New Roman" w:hAnsi="Times New Roman" w:cs="Times New Roman"/>
          <w:bCs/>
          <w:sz w:val="24"/>
          <w:szCs w:val="24"/>
        </w:rPr>
        <w:t>terhitung</w:t>
      </w:r>
      <w:proofErr w:type="spellEnd"/>
      <w:r w:rsidR="00C858CE" w:rsidRPr="00B81F71">
        <w:rPr>
          <w:rFonts w:ascii="Times New Roman" w:hAnsi="Times New Roman" w:cs="Times New Roman"/>
          <w:bCs/>
          <w:sz w:val="24"/>
          <w:szCs w:val="24"/>
        </w:rPr>
        <w:t xml:space="preserve"> </w:t>
      </w:r>
      <w:proofErr w:type="spellStart"/>
      <w:r w:rsidR="000D3315" w:rsidRPr="00B81F71">
        <w:rPr>
          <w:rFonts w:ascii="Times New Roman" w:hAnsi="Times New Roman" w:cs="Times New Roman"/>
          <w:bCs/>
          <w:sz w:val="24"/>
          <w:szCs w:val="24"/>
        </w:rPr>
        <w:t>sejak</w:t>
      </w:r>
      <w:proofErr w:type="spellEnd"/>
      <w:r w:rsidR="00916CC9">
        <w:rPr>
          <w:rFonts w:ascii="Times New Roman" w:hAnsi="Times New Roman" w:cs="Times New Roman"/>
          <w:bCs/>
          <w:sz w:val="24"/>
          <w:szCs w:val="24"/>
        </w:rPr>
        <w:t xml:space="preserve"> </w:t>
      </w:r>
      <w:proofErr w:type="spellStart"/>
      <w:r w:rsidR="00916CC9">
        <w:rPr>
          <w:rFonts w:ascii="Times New Roman" w:hAnsi="Times New Roman" w:cs="Times New Roman"/>
          <w:bCs/>
          <w:sz w:val="24"/>
          <w:szCs w:val="24"/>
        </w:rPr>
        <w:t>mulai</w:t>
      </w:r>
      <w:proofErr w:type="spellEnd"/>
      <w:r w:rsidR="000D3315" w:rsidRPr="00B81F71">
        <w:rPr>
          <w:rFonts w:ascii="Times New Roman" w:hAnsi="Times New Roman" w:cs="Times New Roman"/>
          <w:bCs/>
          <w:sz w:val="24"/>
          <w:szCs w:val="24"/>
        </w:rPr>
        <w:t xml:space="preserve"> </w:t>
      </w:r>
      <w:proofErr w:type="spellStart"/>
      <w:r w:rsidR="00916CC9">
        <w:rPr>
          <w:rFonts w:ascii="Times New Roman" w:hAnsi="Times New Roman" w:cs="Times New Roman"/>
          <w:bCs/>
          <w:sz w:val="24"/>
          <w:szCs w:val="24"/>
        </w:rPr>
        <w:t>serah</w:t>
      </w:r>
      <w:proofErr w:type="spellEnd"/>
      <w:r w:rsidR="00916CC9">
        <w:rPr>
          <w:rFonts w:ascii="Times New Roman" w:hAnsi="Times New Roman" w:cs="Times New Roman"/>
          <w:bCs/>
          <w:sz w:val="24"/>
          <w:szCs w:val="24"/>
        </w:rPr>
        <w:t xml:space="preserve"> </w:t>
      </w:r>
      <w:proofErr w:type="spellStart"/>
      <w:r w:rsidR="00916CC9">
        <w:rPr>
          <w:rFonts w:ascii="Times New Roman" w:hAnsi="Times New Roman" w:cs="Times New Roman"/>
          <w:bCs/>
          <w:sz w:val="24"/>
          <w:szCs w:val="24"/>
        </w:rPr>
        <w:t>terima</w:t>
      </w:r>
      <w:proofErr w:type="spellEnd"/>
      <w:r w:rsidR="00916CC9">
        <w:rPr>
          <w:rFonts w:ascii="Times New Roman" w:hAnsi="Times New Roman" w:cs="Times New Roman"/>
          <w:bCs/>
          <w:sz w:val="24"/>
          <w:szCs w:val="24"/>
        </w:rPr>
        <w:t xml:space="preserve"> </w:t>
      </w:r>
      <w:proofErr w:type="spellStart"/>
      <w:r w:rsidR="00916CC9">
        <w:rPr>
          <w:rFonts w:ascii="Times New Roman" w:hAnsi="Times New Roman" w:cs="Times New Roman"/>
          <w:bCs/>
          <w:sz w:val="24"/>
          <w:szCs w:val="24"/>
        </w:rPr>
        <w:t>alat</w:t>
      </w:r>
      <w:proofErr w:type="spellEnd"/>
      <w:r w:rsidR="00916CC9">
        <w:rPr>
          <w:rFonts w:ascii="Times New Roman" w:hAnsi="Times New Roman" w:cs="Times New Roman"/>
          <w:bCs/>
          <w:sz w:val="24"/>
          <w:szCs w:val="24"/>
        </w:rPr>
        <w:t xml:space="preserve"> </w:t>
      </w:r>
      <w:r w:rsidR="002A300C">
        <w:rPr>
          <w:rFonts w:ascii="Times New Roman" w:hAnsi="Times New Roman" w:cs="Times New Roman"/>
          <w:bCs/>
          <w:sz w:val="24"/>
          <w:szCs w:val="24"/>
        </w:rPr>
        <w:t>.</w:t>
      </w:r>
    </w:p>
    <w:p w14:paraId="70C99D58" w14:textId="77777777" w:rsidR="00E60310" w:rsidRPr="00B81F71" w:rsidRDefault="00E60310" w:rsidP="00E60310">
      <w:pPr>
        <w:spacing w:after="0" w:line="240" w:lineRule="auto"/>
        <w:jc w:val="both"/>
        <w:rPr>
          <w:rFonts w:ascii="Times New Roman" w:hAnsi="Times New Roman" w:cs="Times New Roman"/>
          <w:bCs/>
          <w:sz w:val="24"/>
          <w:szCs w:val="24"/>
        </w:rPr>
      </w:pPr>
    </w:p>
    <w:p w14:paraId="3C3AC332" w14:textId="77777777" w:rsidR="00EE36FE" w:rsidRPr="00B81F71" w:rsidRDefault="00EE36FE" w:rsidP="00EE36FE">
      <w:pPr>
        <w:spacing w:after="0" w:line="240" w:lineRule="auto"/>
        <w:jc w:val="both"/>
        <w:rPr>
          <w:rFonts w:ascii="Times New Roman" w:hAnsi="Times New Roman" w:cs="Times New Roman"/>
          <w:sz w:val="24"/>
          <w:szCs w:val="24"/>
        </w:rPr>
      </w:pPr>
    </w:p>
    <w:p w14:paraId="64E2C034" w14:textId="531860E1" w:rsidR="00B37215" w:rsidRPr="002A300C" w:rsidRDefault="00EE36FE" w:rsidP="002A300C">
      <w:pPr>
        <w:spacing w:after="0" w:line="360" w:lineRule="auto"/>
        <w:ind w:left="567"/>
        <w:jc w:val="center"/>
        <w:rPr>
          <w:rFonts w:ascii="Times New Roman" w:hAnsi="Times New Roman" w:cs="Times New Roman"/>
          <w:sz w:val="24"/>
          <w:szCs w:val="24"/>
        </w:rPr>
      </w:pPr>
      <w:proofErr w:type="spellStart"/>
      <w:r w:rsidRPr="00B81F71">
        <w:rPr>
          <w:rFonts w:ascii="Times New Roman" w:hAnsi="Times New Roman" w:cs="Times New Roman"/>
          <w:sz w:val="24"/>
          <w:szCs w:val="24"/>
        </w:rPr>
        <w:t>Pasal</w:t>
      </w:r>
      <w:proofErr w:type="spellEnd"/>
      <w:r w:rsidRPr="00B81F71">
        <w:rPr>
          <w:rFonts w:ascii="Times New Roman" w:hAnsi="Times New Roman" w:cs="Times New Roman"/>
          <w:sz w:val="24"/>
          <w:szCs w:val="24"/>
        </w:rPr>
        <w:t xml:space="preserve"> </w:t>
      </w:r>
      <w:r w:rsidR="005E000B" w:rsidRPr="00B81F71">
        <w:rPr>
          <w:rFonts w:ascii="Times New Roman" w:hAnsi="Times New Roman" w:cs="Times New Roman"/>
          <w:sz w:val="24"/>
          <w:szCs w:val="24"/>
        </w:rPr>
        <w:t>II</w:t>
      </w:r>
    </w:p>
    <w:p w14:paraId="6FD0C7D4" w14:textId="12FF027B" w:rsidR="008A0885" w:rsidRPr="00B81F71" w:rsidRDefault="00EE36FE" w:rsidP="00B24AEB">
      <w:pPr>
        <w:pStyle w:val="ListParagraph"/>
        <w:numPr>
          <w:ilvl w:val="0"/>
          <w:numId w:val="19"/>
        </w:numPr>
        <w:spacing w:after="0" w:line="240" w:lineRule="auto"/>
        <w:ind w:left="567" w:hanging="567"/>
        <w:jc w:val="both"/>
        <w:rPr>
          <w:rFonts w:ascii="Times New Roman" w:hAnsi="Times New Roman" w:cs="Times New Roman"/>
          <w:sz w:val="24"/>
          <w:szCs w:val="24"/>
        </w:rPr>
      </w:pPr>
      <w:r w:rsidRPr="00B81F71">
        <w:rPr>
          <w:rFonts w:ascii="Times New Roman" w:hAnsi="Times New Roman" w:cs="Times New Roman"/>
          <w:sz w:val="24"/>
          <w:szCs w:val="24"/>
          <w:lang w:val="id-ID"/>
        </w:rPr>
        <w:t xml:space="preserve">Ketentuan-ketentuan lain sebagaimana yang diatur dalam </w:t>
      </w:r>
      <w:proofErr w:type="spellStart"/>
      <w:r w:rsidR="00C657E0" w:rsidRPr="00B81F71">
        <w:rPr>
          <w:rFonts w:ascii="Times New Roman" w:hAnsi="Times New Roman" w:cs="Times New Roman"/>
          <w:sz w:val="24"/>
          <w:szCs w:val="24"/>
          <w:lang w:val="en-ID"/>
        </w:rPr>
        <w:t>perjanjian</w:t>
      </w:r>
      <w:proofErr w:type="spellEnd"/>
      <w:r w:rsidR="00C657E0" w:rsidRPr="00B81F71">
        <w:rPr>
          <w:rFonts w:ascii="Times New Roman" w:hAnsi="Times New Roman" w:cs="Times New Roman"/>
          <w:sz w:val="24"/>
          <w:szCs w:val="24"/>
          <w:lang w:val="en-ID"/>
        </w:rPr>
        <w:t xml:space="preserve"> </w:t>
      </w:r>
      <w:proofErr w:type="spellStart"/>
      <w:r w:rsidR="00C657E0" w:rsidRPr="00B81F71">
        <w:rPr>
          <w:rFonts w:ascii="Times New Roman" w:hAnsi="Times New Roman" w:cs="Times New Roman"/>
          <w:sz w:val="24"/>
          <w:szCs w:val="24"/>
        </w:rPr>
        <w:t>Nomor</w:t>
      </w:r>
      <w:proofErr w:type="spellEnd"/>
      <w:r w:rsidR="00C657E0" w:rsidRPr="00B81F71">
        <w:rPr>
          <w:rFonts w:ascii="Times New Roman" w:hAnsi="Times New Roman" w:cs="Times New Roman"/>
          <w:sz w:val="24"/>
          <w:szCs w:val="24"/>
        </w:rPr>
        <w:t xml:space="preserve"> : US.10/6/PTP-21 </w:t>
      </w:r>
      <w:proofErr w:type="spellStart"/>
      <w:r w:rsidR="00C657E0" w:rsidRPr="00B81F71">
        <w:rPr>
          <w:rFonts w:ascii="Times New Roman" w:hAnsi="Times New Roman" w:cs="Times New Roman"/>
          <w:sz w:val="24"/>
          <w:szCs w:val="24"/>
        </w:rPr>
        <w:t>dan</w:t>
      </w:r>
      <w:proofErr w:type="spellEnd"/>
      <w:r w:rsidR="00C657E0" w:rsidRPr="00B81F71">
        <w:rPr>
          <w:rFonts w:ascii="Times New Roman" w:hAnsi="Times New Roman" w:cs="Times New Roman"/>
          <w:sz w:val="24"/>
          <w:szCs w:val="24"/>
        </w:rPr>
        <w:t xml:space="preserve"> </w:t>
      </w:r>
      <w:proofErr w:type="spellStart"/>
      <w:r w:rsidR="00C657E0" w:rsidRPr="00B81F71">
        <w:rPr>
          <w:rFonts w:ascii="Times New Roman" w:hAnsi="Times New Roman" w:cs="Times New Roman"/>
          <w:sz w:val="24"/>
          <w:szCs w:val="24"/>
        </w:rPr>
        <w:t>Nomor</w:t>
      </w:r>
      <w:proofErr w:type="spellEnd"/>
      <w:r w:rsidR="00C657E0" w:rsidRPr="00B81F71">
        <w:rPr>
          <w:rFonts w:ascii="Times New Roman" w:hAnsi="Times New Roman" w:cs="Times New Roman"/>
          <w:sz w:val="24"/>
          <w:szCs w:val="24"/>
        </w:rPr>
        <w:t xml:space="preserve"> : US.15/1/17/PIL-21 </w:t>
      </w:r>
      <w:proofErr w:type="spellStart"/>
      <w:r w:rsidR="00C657E0" w:rsidRPr="00B81F71">
        <w:rPr>
          <w:rFonts w:ascii="Times New Roman" w:hAnsi="Times New Roman" w:cs="Times New Roman"/>
          <w:sz w:val="24"/>
          <w:szCs w:val="24"/>
        </w:rPr>
        <w:t>tanggal</w:t>
      </w:r>
      <w:proofErr w:type="spellEnd"/>
      <w:r w:rsidR="00C657E0" w:rsidRPr="00B81F71">
        <w:rPr>
          <w:rFonts w:ascii="Times New Roman" w:hAnsi="Times New Roman" w:cs="Times New Roman"/>
          <w:sz w:val="24"/>
          <w:szCs w:val="24"/>
        </w:rPr>
        <w:t xml:space="preserve"> 11 </w:t>
      </w:r>
      <w:proofErr w:type="spellStart"/>
      <w:r w:rsidR="00C657E0" w:rsidRPr="00B81F71">
        <w:rPr>
          <w:rFonts w:ascii="Times New Roman" w:hAnsi="Times New Roman" w:cs="Times New Roman"/>
          <w:sz w:val="24"/>
          <w:szCs w:val="24"/>
        </w:rPr>
        <w:t>Januari</w:t>
      </w:r>
      <w:proofErr w:type="spellEnd"/>
      <w:r w:rsidR="00C657E0" w:rsidRPr="00B81F71">
        <w:rPr>
          <w:rFonts w:ascii="Times New Roman" w:hAnsi="Times New Roman" w:cs="Times New Roman"/>
          <w:sz w:val="24"/>
          <w:szCs w:val="24"/>
        </w:rPr>
        <w:t xml:space="preserve"> 2021 </w:t>
      </w:r>
      <w:proofErr w:type="spellStart"/>
      <w:r w:rsidR="00C657E0" w:rsidRPr="00B81F71">
        <w:rPr>
          <w:rFonts w:ascii="Times New Roman" w:hAnsi="Times New Roman" w:cs="Times New Roman"/>
          <w:sz w:val="24"/>
          <w:szCs w:val="24"/>
        </w:rPr>
        <w:t>tentang</w:t>
      </w:r>
      <w:proofErr w:type="spellEnd"/>
      <w:r w:rsidR="00C657E0" w:rsidRPr="00B81F71">
        <w:rPr>
          <w:rFonts w:ascii="Times New Roman" w:hAnsi="Times New Roman" w:cs="Times New Roman"/>
          <w:sz w:val="24"/>
          <w:szCs w:val="24"/>
        </w:rPr>
        <w:t xml:space="preserve"> </w:t>
      </w:r>
      <w:proofErr w:type="spellStart"/>
      <w:r w:rsidR="00C657E0" w:rsidRPr="00B81F71">
        <w:rPr>
          <w:rFonts w:ascii="Times New Roman" w:hAnsi="Times New Roman" w:cs="Times New Roman"/>
          <w:bCs/>
          <w:sz w:val="24"/>
          <w:szCs w:val="24"/>
        </w:rPr>
        <w:t>Kerjasama</w:t>
      </w:r>
      <w:proofErr w:type="spellEnd"/>
      <w:r w:rsidR="00C657E0" w:rsidRPr="00B81F71">
        <w:rPr>
          <w:rFonts w:ascii="Times New Roman" w:hAnsi="Times New Roman" w:cs="Times New Roman"/>
          <w:bCs/>
          <w:sz w:val="24"/>
          <w:szCs w:val="24"/>
        </w:rPr>
        <w:t xml:space="preserve"> </w:t>
      </w:r>
      <w:proofErr w:type="spellStart"/>
      <w:r w:rsidR="00C657E0" w:rsidRPr="00B81F71">
        <w:rPr>
          <w:rFonts w:ascii="Times New Roman" w:hAnsi="Times New Roman" w:cs="Times New Roman"/>
          <w:bCs/>
          <w:sz w:val="24"/>
          <w:szCs w:val="24"/>
        </w:rPr>
        <w:t>Pengoperasian</w:t>
      </w:r>
      <w:proofErr w:type="spellEnd"/>
      <w:r w:rsidR="00C657E0" w:rsidRPr="00B81F71">
        <w:rPr>
          <w:rFonts w:ascii="Times New Roman" w:hAnsi="Times New Roman" w:cs="Times New Roman"/>
          <w:bCs/>
          <w:sz w:val="24"/>
          <w:szCs w:val="24"/>
        </w:rPr>
        <w:t xml:space="preserve"> Reach Stacker di Terminal Prima Terminal </w:t>
      </w:r>
      <w:proofErr w:type="spellStart"/>
      <w:r w:rsidR="00C657E0" w:rsidRPr="00B81F71">
        <w:rPr>
          <w:rFonts w:ascii="Times New Roman" w:hAnsi="Times New Roman" w:cs="Times New Roman"/>
          <w:bCs/>
          <w:sz w:val="24"/>
          <w:szCs w:val="24"/>
        </w:rPr>
        <w:t>Petikemas</w:t>
      </w:r>
      <w:proofErr w:type="spellEnd"/>
      <w:r w:rsidRPr="00B81F71">
        <w:rPr>
          <w:rFonts w:ascii="Times New Roman" w:hAnsi="Times New Roman" w:cs="Times New Roman"/>
          <w:sz w:val="24"/>
          <w:szCs w:val="24"/>
          <w:lang w:val="id-ID"/>
        </w:rPr>
        <w:t>, tetap berlaku sepanjang tidak diatur lain dalam perjanjian tambahan (Addendum) ini.</w:t>
      </w:r>
    </w:p>
    <w:p w14:paraId="378F0162" w14:textId="77777777" w:rsidR="008A0885" w:rsidRPr="00B81F71" w:rsidRDefault="008A0885" w:rsidP="008A0885">
      <w:pPr>
        <w:pStyle w:val="ListParagraph"/>
        <w:rPr>
          <w:rFonts w:ascii="Times New Roman" w:hAnsi="Times New Roman" w:cs="Times New Roman"/>
          <w:sz w:val="24"/>
          <w:szCs w:val="24"/>
          <w:lang w:val="id-ID"/>
        </w:rPr>
      </w:pPr>
    </w:p>
    <w:p w14:paraId="190BFAE7" w14:textId="0B9B724F" w:rsidR="005E000B" w:rsidRPr="00B81F71" w:rsidRDefault="00EE36FE" w:rsidP="00C72090">
      <w:pPr>
        <w:pStyle w:val="ListParagraph"/>
        <w:numPr>
          <w:ilvl w:val="0"/>
          <w:numId w:val="19"/>
        </w:numPr>
        <w:spacing w:after="0" w:line="240" w:lineRule="auto"/>
        <w:ind w:left="567" w:hanging="567"/>
        <w:jc w:val="both"/>
        <w:rPr>
          <w:rFonts w:ascii="Times New Roman" w:hAnsi="Times New Roman" w:cs="Times New Roman"/>
          <w:sz w:val="24"/>
          <w:szCs w:val="24"/>
        </w:rPr>
      </w:pPr>
      <w:r w:rsidRPr="00B81F71">
        <w:rPr>
          <w:rFonts w:ascii="Times New Roman" w:hAnsi="Times New Roman" w:cs="Times New Roman"/>
          <w:sz w:val="24"/>
          <w:szCs w:val="24"/>
          <w:lang w:val="id-ID"/>
        </w:rPr>
        <w:t>Addendum perjanjian ini merupakan bagian mengikat yang tidak terpisahkan dari perjanjian kerjasa</w:t>
      </w:r>
      <w:r w:rsidR="006B39A6" w:rsidRPr="00B81F71">
        <w:rPr>
          <w:rFonts w:ascii="Times New Roman" w:hAnsi="Times New Roman" w:cs="Times New Roman"/>
          <w:sz w:val="24"/>
          <w:szCs w:val="24"/>
          <w:lang w:val="id-ID"/>
        </w:rPr>
        <w:t xml:space="preserve">ma Nomor: </w:t>
      </w:r>
      <w:r w:rsidR="00C657E0" w:rsidRPr="00B81F71">
        <w:rPr>
          <w:rFonts w:ascii="Times New Roman" w:hAnsi="Times New Roman" w:cs="Times New Roman"/>
          <w:sz w:val="24"/>
          <w:szCs w:val="24"/>
        </w:rPr>
        <w:t xml:space="preserve">US.10/6/PTP-21 </w:t>
      </w:r>
      <w:proofErr w:type="spellStart"/>
      <w:r w:rsidR="00C657E0" w:rsidRPr="00B81F71">
        <w:rPr>
          <w:rFonts w:ascii="Times New Roman" w:hAnsi="Times New Roman" w:cs="Times New Roman"/>
          <w:sz w:val="24"/>
          <w:szCs w:val="24"/>
        </w:rPr>
        <w:t>dan</w:t>
      </w:r>
      <w:proofErr w:type="spellEnd"/>
      <w:r w:rsidR="00C657E0" w:rsidRPr="00B81F71">
        <w:rPr>
          <w:rFonts w:ascii="Times New Roman" w:hAnsi="Times New Roman" w:cs="Times New Roman"/>
          <w:sz w:val="24"/>
          <w:szCs w:val="24"/>
        </w:rPr>
        <w:t xml:space="preserve"> </w:t>
      </w:r>
      <w:proofErr w:type="spellStart"/>
      <w:r w:rsidR="00C657E0" w:rsidRPr="00B81F71">
        <w:rPr>
          <w:rFonts w:ascii="Times New Roman" w:hAnsi="Times New Roman" w:cs="Times New Roman"/>
          <w:sz w:val="24"/>
          <w:szCs w:val="24"/>
        </w:rPr>
        <w:t>Nomor</w:t>
      </w:r>
      <w:proofErr w:type="spellEnd"/>
      <w:r w:rsidR="00C657E0" w:rsidRPr="00B81F71">
        <w:rPr>
          <w:rFonts w:ascii="Times New Roman" w:hAnsi="Times New Roman" w:cs="Times New Roman"/>
          <w:sz w:val="24"/>
          <w:szCs w:val="24"/>
        </w:rPr>
        <w:t xml:space="preserve"> : US.15/1/17/PIL-21 </w:t>
      </w:r>
      <w:proofErr w:type="spellStart"/>
      <w:r w:rsidR="00C657E0" w:rsidRPr="00B81F71">
        <w:rPr>
          <w:rFonts w:ascii="Times New Roman" w:hAnsi="Times New Roman" w:cs="Times New Roman"/>
          <w:sz w:val="24"/>
          <w:szCs w:val="24"/>
        </w:rPr>
        <w:t>tanggal</w:t>
      </w:r>
      <w:proofErr w:type="spellEnd"/>
      <w:r w:rsidR="00C657E0" w:rsidRPr="00B81F71">
        <w:rPr>
          <w:rFonts w:ascii="Times New Roman" w:hAnsi="Times New Roman" w:cs="Times New Roman"/>
          <w:sz w:val="24"/>
          <w:szCs w:val="24"/>
        </w:rPr>
        <w:t xml:space="preserve"> 11 </w:t>
      </w:r>
      <w:proofErr w:type="spellStart"/>
      <w:r w:rsidR="00C657E0" w:rsidRPr="00B81F71">
        <w:rPr>
          <w:rFonts w:ascii="Times New Roman" w:hAnsi="Times New Roman" w:cs="Times New Roman"/>
          <w:sz w:val="24"/>
          <w:szCs w:val="24"/>
        </w:rPr>
        <w:t>Januari</w:t>
      </w:r>
      <w:proofErr w:type="spellEnd"/>
      <w:r w:rsidR="00C657E0" w:rsidRPr="00B81F71">
        <w:rPr>
          <w:rFonts w:ascii="Times New Roman" w:hAnsi="Times New Roman" w:cs="Times New Roman"/>
          <w:sz w:val="24"/>
          <w:szCs w:val="24"/>
        </w:rPr>
        <w:t xml:space="preserve"> 2021</w:t>
      </w:r>
    </w:p>
    <w:p w14:paraId="657CEA48" w14:textId="77777777" w:rsidR="00C657E0" w:rsidRPr="00B81F71" w:rsidRDefault="00C657E0" w:rsidP="00C657E0">
      <w:pPr>
        <w:pStyle w:val="ListParagraph"/>
        <w:spacing w:after="0" w:line="240" w:lineRule="auto"/>
        <w:ind w:left="567"/>
        <w:jc w:val="both"/>
        <w:rPr>
          <w:rFonts w:ascii="Times New Roman" w:hAnsi="Times New Roman" w:cs="Times New Roman"/>
          <w:sz w:val="24"/>
          <w:szCs w:val="24"/>
        </w:rPr>
      </w:pPr>
    </w:p>
    <w:p w14:paraId="20CAA440" w14:textId="750B15E0" w:rsidR="005E000B" w:rsidRPr="00B81F71" w:rsidRDefault="005E000B" w:rsidP="008A0885">
      <w:pPr>
        <w:pStyle w:val="ListParagraph"/>
        <w:numPr>
          <w:ilvl w:val="0"/>
          <w:numId w:val="19"/>
        </w:numPr>
        <w:spacing w:after="0" w:line="240" w:lineRule="auto"/>
        <w:ind w:left="567" w:hanging="567"/>
        <w:jc w:val="both"/>
        <w:rPr>
          <w:rFonts w:ascii="Times New Roman" w:hAnsi="Times New Roman" w:cs="Times New Roman"/>
          <w:sz w:val="24"/>
          <w:szCs w:val="24"/>
        </w:rPr>
      </w:pPr>
      <w:r w:rsidRPr="00B81F71">
        <w:rPr>
          <w:rFonts w:ascii="Times New Roman" w:hAnsi="Times New Roman" w:cs="Times New Roman"/>
          <w:sz w:val="24"/>
          <w:szCs w:val="24"/>
        </w:rPr>
        <w:lastRenderedPageBreak/>
        <w:t>Hal-</w:t>
      </w:r>
      <w:proofErr w:type="spellStart"/>
      <w:r w:rsidRPr="00B81F71">
        <w:rPr>
          <w:rFonts w:ascii="Times New Roman" w:hAnsi="Times New Roman" w:cs="Times New Roman"/>
          <w:sz w:val="24"/>
          <w:szCs w:val="24"/>
        </w:rPr>
        <w:t>hal</w:t>
      </w:r>
      <w:proofErr w:type="spellEnd"/>
      <w:r w:rsidRPr="00B81F71">
        <w:rPr>
          <w:rFonts w:ascii="Times New Roman" w:hAnsi="Times New Roman" w:cs="Times New Roman"/>
          <w:sz w:val="24"/>
          <w:szCs w:val="24"/>
        </w:rPr>
        <w:t xml:space="preserve"> yang </w:t>
      </w:r>
      <w:proofErr w:type="spellStart"/>
      <w:r w:rsidRPr="00B81F71">
        <w:rPr>
          <w:rFonts w:ascii="Times New Roman" w:hAnsi="Times New Roman" w:cs="Times New Roman"/>
          <w:sz w:val="24"/>
          <w:szCs w:val="24"/>
        </w:rPr>
        <w:t>belum</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atau</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belum</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cukup</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diatur</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dalam</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perjanjian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maupun</w:t>
      </w:r>
      <w:proofErr w:type="spellEnd"/>
      <w:r w:rsidRPr="00B81F71">
        <w:rPr>
          <w:rFonts w:ascii="Times New Roman" w:hAnsi="Times New Roman" w:cs="Times New Roman"/>
          <w:sz w:val="24"/>
          <w:szCs w:val="24"/>
        </w:rPr>
        <w:t xml:space="preserve"> yang </w:t>
      </w:r>
      <w:proofErr w:type="spellStart"/>
      <w:r w:rsidRPr="00B81F71">
        <w:rPr>
          <w:rFonts w:ascii="Times New Roman" w:hAnsi="Times New Roman" w:cs="Times New Roman"/>
          <w:sz w:val="24"/>
          <w:szCs w:val="24"/>
        </w:rPr>
        <w:t>memerlukan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perubahan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dan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tambahan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atau</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pengurangan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akan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dibuatkan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dalam</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bentuk</w:t>
      </w:r>
      <w:proofErr w:type="spellEnd"/>
      <w:r w:rsidRPr="00B81F71">
        <w:rPr>
          <w:rFonts w:ascii="Times New Roman" w:hAnsi="Times New Roman" w:cs="Times New Roman"/>
          <w:sz w:val="24"/>
          <w:szCs w:val="24"/>
        </w:rPr>
        <w:t xml:space="preserve"> Addendum/ </w:t>
      </w:r>
      <w:proofErr w:type="spellStart"/>
      <w:r w:rsidRPr="00B81F71">
        <w:rPr>
          <w:rFonts w:ascii="Times New Roman" w:hAnsi="Times New Roman" w:cs="Times New Roman"/>
          <w:sz w:val="24"/>
          <w:szCs w:val="24"/>
        </w:rPr>
        <w:t>Amandemen</w:t>
      </w:r>
      <w:proofErr w:type="spellEnd"/>
      <w:r w:rsidRPr="00B81F71">
        <w:rPr>
          <w:rFonts w:ascii="Times New Roman" w:hAnsi="Times New Roman" w:cs="Times New Roman"/>
          <w:sz w:val="24"/>
          <w:szCs w:val="24"/>
        </w:rPr>
        <w:t xml:space="preserve"> yang </w:t>
      </w:r>
      <w:proofErr w:type="spellStart"/>
      <w:r w:rsidRPr="00B81F71">
        <w:rPr>
          <w:rFonts w:ascii="Times New Roman" w:hAnsi="Times New Roman" w:cs="Times New Roman"/>
          <w:sz w:val="24"/>
          <w:szCs w:val="24"/>
        </w:rPr>
        <w:t>disetujui</w:t>
      </w:r>
      <w:proofErr w:type="spellEnd"/>
      <w:r w:rsidRPr="00B81F71">
        <w:rPr>
          <w:rFonts w:ascii="Times New Roman" w:hAnsi="Times New Roman" w:cs="Times New Roman"/>
          <w:sz w:val="24"/>
          <w:szCs w:val="24"/>
        </w:rPr>
        <w:t xml:space="preserve"> </w:t>
      </w:r>
      <w:proofErr w:type="spellStart"/>
      <w:r w:rsidRPr="006F3BC8">
        <w:rPr>
          <w:rFonts w:ascii="Times New Roman" w:hAnsi="Times New Roman" w:cs="Times New Roman"/>
          <w:sz w:val="24"/>
          <w:szCs w:val="24"/>
        </w:rPr>
        <w:t>oleh</w:t>
      </w:r>
      <w:proofErr w:type="spellEnd"/>
      <w:r w:rsidRPr="006F3BC8">
        <w:rPr>
          <w:rFonts w:ascii="Times New Roman" w:hAnsi="Times New Roman" w:cs="Times New Roman"/>
          <w:sz w:val="24"/>
          <w:szCs w:val="24"/>
        </w:rPr>
        <w:t xml:space="preserve"> </w:t>
      </w:r>
      <w:r w:rsidRPr="006F3BC8">
        <w:rPr>
          <w:rFonts w:ascii="Times New Roman" w:hAnsi="Times New Roman" w:cs="Times New Roman"/>
          <w:bCs/>
          <w:sz w:val="24"/>
          <w:szCs w:val="24"/>
        </w:rPr>
        <w:t>PARA PIHAK</w:t>
      </w:r>
      <w:r w:rsidRPr="00B81F71">
        <w:rPr>
          <w:rFonts w:ascii="Times New Roman" w:hAnsi="Times New Roman" w:cs="Times New Roman"/>
          <w:sz w:val="24"/>
          <w:szCs w:val="24"/>
        </w:rPr>
        <w:t xml:space="preserve">, yang </w:t>
      </w:r>
      <w:proofErr w:type="spellStart"/>
      <w:r w:rsidRPr="00B81F71">
        <w:rPr>
          <w:rFonts w:ascii="Times New Roman" w:hAnsi="Times New Roman" w:cs="Times New Roman"/>
          <w:sz w:val="24"/>
          <w:szCs w:val="24"/>
        </w:rPr>
        <w:t>merupakan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satu</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kesatuan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dan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bagian</w:t>
      </w:r>
      <w:proofErr w:type="spellEnd"/>
      <w:r w:rsidRPr="00B81F71">
        <w:rPr>
          <w:rFonts w:ascii="Times New Roman" w:hAnsi="Times New Roman" w:cs="Times New Roman"/>
          <w:sz w:val="24"/>
          <w:szCs w:val="24"/>
        </w:rPr>
        <w:t xml:space="preserve"> yang </w:t>
      </w:r>
      <w:proofErr w:type="spellStart"/>
      <w:r w:rsidRPr="00B81F71">
        <w:rPr>
          <w:rFonts w:ascii="Times New Roman" w:hAnsi="Times New Roman" w:cs="Times New Roman"/>
          <w:sz w:val="24"/>
          <w:szCs w:val="24"/>
        </w:rPr>
        <w:t>tidak</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terpisahkan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dari</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perjanjian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ini</w:t>
      </w:r>
      <w:proofErr w:type="spellEnd"/>
      <w:r w:rsidRPr="00B81F71">
        <w:rPr>
          <w:rFonts w:ascii="Times New Roman" w:hAnsi="Times New Roman" w:cs="Times New Roman"/>
          <w:sz w:val="24"/>
          <w:szCs w:val="24"/>
        </w:rPr>
        <w:t xml:space="preserve">. </w:t>
      </w:r>
    </w:p>
    <w:p w14:paraId="45532371" w14:textId="173287CD" w:rsidR="005E000B" w:rsidRPr="00B81F71" w:rsidRDefault="005E000B" w:rsidP="005E000B">
      <w:pPr>
        <w:spacing w:after="0" w:line="240" w:lineRule="auto"/>
        <w:jc w:val="both"/>
        <w:rPr>
          <w:rFonts w:ascii="Times New Roman" w:hAnsi="Times New Roman" w:cs="Times New Roman"/>
          <w:sz w:val="24"/>
          <w:szCs w:val="24"/>
        </w:rPr>
      </w:pPr>
    </w:p>
    <w:p w14:paraId="08909479" w14:textId="2D9CA6FF" w:rsidR="005E000B" w:rsidRPr="00B81F71" w:rsidRDefault="005E000B" w:rsidP="005E000B">
      <w:pPr>
        <w:spacing w:after="0" w:line="240" w:lineRule="auto"/>
        <w:jc w:val="both"/>
        <w:rPr>
          <w:rFonts w:ascii="Times New Roman" w:hAnsi="Times New Roman" w:cs="Times New Roman"/>
          <w:sz w:val="24"/>
          <w:szCs w:val="24"/>
        </w:rPr>
      </w:pPr>
    </w:p>
    <w:p w14:paraId="118CA79F" w14:textId="0BC091F9" w:rsidR="005E000B" w:rsidRPr="00B81F71" w:rsidRDefault="005E000B" w:rsidP="005E000B">
      <w:pPr>
        <w:spacing w:after="0" w:line="240" w:lineRule="auto"/>
        <w:jc w:val="both"/>
        <w:rPr>
          <w:rFonts w:ascii="Times New Roman" w:hAnsi="Times New Roman" w:cs="Times New Roman"/>
          <w:sz w:val="24"/>
          <w:szCs w:val="24"/>
        </w:rPr>
      </w:pPr>
      <w:proofErr w:type="spellStart"/>
      <w:r w:rsidRPr="00B81F71">
        <w:rPr>
          <w:rFonts w:ascii="Times New Roman" w:hAnsi="Times New Roman" w:cs="Times New Roman"/>
          <w:sz w:val="24"/>
          <w:szCs w:val="24"/>
        </w:rPr>
        <w:t>Demikian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perjanjian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tambahan</w:t>
      </w:r>
      <w:proofErr w:type="spellEnd"/>
      <w:r w:rsidRPr="00B81F71">
        <w:rPr>
          <w:rFonts w:ascii="Times New Roman" w:hAnsi="Times New Roman" w:cs="Times New Roman"/>
          <w:sz w:val="24"/>
          <w:szCs w:val="24"/>
        </w:rPr>
        <w:t xml:space="preserve"> (Addendum) </w:t>
      </w:r>
      <w:proofErr w:type="spellStart"/>
      <w:r w:rsidRPr="00B81F71">
        <w:rPr>
          <w:rFonts w:ascii="Times New Roman" w:hAnsi="Times New Roman" w:cs="Times New Roman"/>
          <w:sz w:val="24"/>
          <w:szCs w:val="24"/>
        </w:rPr>
        <w:t>ini</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dibuat</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dan</w:t>
      </w:r>
      <w:proofErr w:type="spellEnd"/>
      <w:r w:rsidRPr="00B81F71">
        <w:rPr>
          <w:rFonts w:ascii="Times New Roman" w:hAnsi="Times New Roman" w:cs="Times New Roman"/>
          <w:sz w:val="24"/>
          <w:szCs w:val="24"/>
        </w:rPr>
        <w:t xml:space="preserve"> </w:t>
      </w:r>
      <w:proofErr w:type="spellStart"/>
      <w:r w:rsidRPr="00B81F71">
        <w:rPr>
          <w:rFonts w:ascii="Times New Roman" w:hAnsi="Times New Roman" w:cs="Times New Roman"/>
          <w:sz w:val="24"/>
          <w:szCs w:val="24"/>
        </w:rPr>
        <w:t>ditandatangani</w:t>
      </w:r>
      <w:proofErr w:type="spellEnd"/>
      <w:r w:rsidRPr="00B81F71">
        <w:rPr>
          <w:rFonts w:ascii="Times New Roman" w:hAnsi="Times New Roman" w:cs="Times New Roman"/>
          <w:sz w:val="24"/>
          <w:szCs w:val="24"/>
        </w:rPr>
        <w:t xml:space="preserve"> </w:t>
      </w:r>
      <w:proofErr w:type="spellStart"/>
      <w:r w:rsidR="004D0453" w:rsidRPr="006F3BC8">
        <w:rPr>
          <w:rFonts w:ascii="Times New Roman" w:hAnsi="Times New Roman" w:cs="Times New Roman"/>
          <w:sz w:val="24"/>
          <w:szCs w:val="24"/>
        </w:rPr>
        <w:t>oleh</w:t>
      </w:r>
      <w:proofErr w:type="spellEnd"/>
      <w:r w:rsidR="004D0453" w:rsidRPr="006F3BC8">
        <w:rPr>
          <w:rFonts w:ascii="Times New Roman" w:hAnsi="Times New Roman" w:cs="Times New Roman"/>
          <w:sz w:val="24"/>
          <w:szCs w:val="24"/>
        </w:rPr>
        <w:t xml:space="preserve"> PARA PIHAK</w:t>
      </w:r>
      <w:r w:rsidR="004D0453" w:rsidRPr="00B81F71">
        <w:rPr>
          <w:rFonts w:ascii="Times New Roman" w:hAnsi="Times New Roman" w:cs="Times New Roman"/>
          <w:sz w:val="24"/>
          <w:szCs w:val="24"/>
        </w:rPr>
        <w:t xml:space="preserve"> </w:t>
      </w:r>
      <w:proofErr w:type="spellStart"/>
      <w:r w:rsidR="004D0453" w:rsidRPr="00B81F71">
        <w:rPr>
          <w:rFonts w:ascii="Times New Roman" w:hAnsi="Times New Roman" w:cs="Times New Roman"/>
          <w:sz w:val="24"/>
          <w:szCs w:val="24"/>
        </w:rPr>
        <w:t>pada</w:t>
      </w:r>
      <w:proofErr w:type="spellEnd"/>
      <w:r w:rsidR="004D0453" w:rsidRPr="00B81F71">
        <w:rPr>
          <w:rFonts w:ascii="Times New Roman" w:hAnsi="Times New Roman" w:cs="Times New Roman"/>
          <w:sz w:val="24"/>
          <w:szCs w:val="24"/>
        </w:rPr>
        <w:t xml:space="preserve"> </w:t>
      </w:r>
      <w:proofErr w:type="spellStart"/>
      <w:r w:rsidR="004D0453" w:rsidRPr="00B81F71">
        <w:rPr>
          <w:rFonts w:ascii="Times New Roman" w:hAnsi="Times New Roman" w:cs="Times New Roman"/>
          <w:sz w:val="24"/>
          <w:szCs w:val="24"/>
        </w:rPr>
        <w:t>hari</w:t>
      </w:r>
      <w:proofErr w:type="spellEnd"/>
      <w:r w:rsidR="004D0453" w:rsidRPr="00B81F71">
        <w:rPr>
          <w:rFonts w:ascii="Times New Roman" w:hAnsi="Times New Roman" w:cs="Times New Roman"/>
          <w:sz w:val="24"/>
          <w:szCs w:val="24"/>
        </w:rPr>
        <w:t xml:space="preserve"> </w:t>
      </w:r>
      <w:proofErr w:type="spellStart"/>
      <w:r w:rsidR="004D0453" w:rsidRPr="00B81F71">
        <w:rPr>
          <w:rFonts w:ascii="Times New Roman" w:hAnsi="Times New Roman" w:cs="Times New Roman"/>
          <w:sz w:val="24"/>
          <w:szCs w:val="24"/>
        </w:rPr>
        <w:t>dan</w:t>
      </w:r>
      <w:proofErr w:type="spellEnd"/>
      <w:r w:rsidR="004D0453" w:rsidRPr="00B81F71">
        <w:rPr>
          <w:rFonts w:ascii="Times New Roman" w:hAnsi="Times New Roman" w:cs="Times New Roman"/>
          <w:sz w:val="24"/>
          <w:szCs w:val="24"/>
        </w:rPr>
        <w:t xml:space="preserve"> </w:t>
      </w:r>
      <w:proofErr w:type="spellStart"/>
      <w:r w:rsidR="004D0453" w:rsidRPr="00B81F71">
        <w:rPr>
          <w:rFonts w:ascii="Times New Roman" w:hAnsi="Times New Roman" w:cs="Times New Roman"/>
          <w:sz w:val="24"/>
          <w:szCs w:val="24"/>
        </w:rPr>
        <w:t>tanggal</w:t>
      </w:r>
      <w:proofErr w:type="spellEnd"/>
      <w:r w:rsidR="004D0453" w:rsidRPr="00B81F71">
        <w:rPr>
          <w:rFonts w:ascii="Times New Roman" w:hAnsi="Times New Roman" w:cs="Times New Roman"/>
          <w:sz w:val="24"/>
          <w:szCs w:val="24"/>
        </w:rPr>
        <w:t xml:space="preserve"> </w:t>
      </w:r>
      <w:proofErr w:type="spellStart"/>
      <w:r w:rsidR="004D0453" w:rsidRPr="00B81F71">
        <w:rPr>
          <w:rFonts w:ascii="Times New Roman" w:hAnsi="Times New Roman" w:cs="Times New Roman"/>
          <w:sz w:val="24"/>
          <w:szCs w:val="24"/>
        </w:rPr>
        <w:t>tersebut</w:t>
      </w:r>
      <w:proofErr w:type="spellEnd"/>
      <w:r w:rsidR="004D0453" w:rsidRPr="00B81F71">
        <w:rPr>
          <w:rFonts w:ascii="Times New Roman" w:hAnsi="Times New Roman" w:cs="Times New Roman"/>
          <w:sz w:val="24"/>
          <w:szCs w:val="24"/>
        </w:rPr>
        <w:t xml:space="preserve"> </w:t>
      </w:r>
      <w:proofErr w:type="spellStart"/>
      <w:r w:rsidR="004D0453" w:rsidRPr="00B81F71">
        <w:rPr>
          <w:rFonts w:ascii="Times New Roman" w:hAnsi="Times New Roman" w:cs="Times New Roman"/>
          <w:sz w:val="24"/>
          <w:szCs w:val="24"/>
        </w:rPr>
        <w:t>diatas</w:t>
      </w:r>
      <w:proofErr w:type="spellEnd"/>
      <w:r w:rsidR="004D0453" w:rsidRPr="00B81F71">
        <w:rPr>
          <w:rFonts w:ascii="Times New Roman" w:hAnsi="Times New Roman" w:cs="Times New Roman"/>
          <w:sz w:val="24"/>
          <w:szCs w:val="24"/>
        </w:rPr>
        <w:t xml:space="preserve">, yang </w:t>
      </w:r>
      <w:proofErr w:type="spellStart"/>
      <w:r w:rsidR="004D0453" w:rsidRPr="00B81F71">
        <w:rPr>
          <w:rFonts w:ascii="Times New Roman" w:hAnsi="Times New Roman" w:cs="Times New Roman"/>
          <w:sz w:val="24"/>
          <w:szCs w:val="24"/>
        </w:rPr>
        <w:t>dibuat</w:t>
      </w:r>
      <w:proofErr w:type="spellEnd"/>
      <w:r w:rsidR="004D0453" w:rsidRPr="00B81F71">
        <w:rPr>
          <w:rFonts w:ascii="Times New Roman" w:hAnsi="Times New Roman" w:cs="Times New Roman"/>
          <w:sz w:val="24"/>
          <w:szCs w:val="24"/>
        </w:rPr>
        <w:t xml:space="preserve"> </w:t>
      </w:r>
      <w:proofErr w:type="spellStart"/>
      <w:r w:rsidR="004D0453" w:rsidRPr="00B81F71">
        <w:rPr>
          <w:rFonts w:ascii="Times New Roman" w:hAnsi="Times New Roman" w:cs="Times New Roman"/>
          <w:sz w:val="24"/>
          <w:szCs w:val="24"/>
        </w:rPr>
        <w:t>dalam</w:t>
      </w:r>
      <w:proofErr w:type="spellEnd"/>
      <w:r w:rsidR="004D0453" w:rsidRPr="00B81F71">
        <w:rPr>
          <w:rFonts w:ascii="Times New Roman" w:hAnsi="Times New Roman" w:cs="Times New Roman"/>
          <w:sz w:val="24"/>
          <w:szCs w:val="24"/>
        </w:rPr>
        <w:t xml:space="preserve"> </w:t>
      </w:r>
      <w:proofErr w:type="spellStart"/>
      <w:r w:rsidR="004D0453" w:rsidRPr="00B81F71">
        <w:rPr>
          <w:rFonts w:ascii="Times New Roman" w:hAnsi="Times New Roman" w:cs="Times New Roman"/>
          <w:sz w:val="24"/>
          <w:szCs w:val="24"/>
        </w:rPr>
        <w:t>rangkap</w:t>
      </w:r>
      <w:proofErr w:type="spellEnd"/>
      <w:r w:rsidR="004D0453" w:rsidRPr="00B81F71">
        <w:rPr>
          <w:rFonts w:ascii="Times New Roman" w:hAnsi="Times New Roman" w:cs="Times New Roman"/>
          <w:sz w:val="24"/>
          <w:szCs w:val="24"/>
        </w:rPr>
        <w:t xml:space="preserve"> 2 (</w:t>
      </w:r>
      <w:proofErr w:type="spellStart"/>
      <w:r w:rsidR="004D0453" w:rsidRPr="00B81F71">
        <w:rPr>
          <w:rFonts w:ascii="Times New Roman" w:hAnsi="Times New Roman" w:cs="Times New Roman"/>
          <w:sz w:val="24"/>
          <w:szCs w:val="24"/>
        </w:rPr>
        <w:t>dua</w:t>
      </w:r>
      <w:proofErr w:type="spellEnd"/>
      <w:r w:rsidR="004D0453" w:rsidRPr="00B81F71">
        <w:rPr>
          <w:rFonts w:ascii="Times New Roman" w:hAnsi="Times New Roman" w:cs="Times New Roman"/>
          <w:sz w:val="24"/>
          <w:szCs w:val="24"/>
        </w:rPr>
        <w:t xml:space="preserve">) </w:t>
      </w:r>
      <w:proofErr w:type="spellStart"/>
      <w:r w:rsidR="004D0453" w:rsidRPr="00B81F71">
        <w:rPr>
          <w:rFonts w:ascii="Times New Roman" w:hAnsi="Times New Roman" w:cs="Times New Roman"/>
          <w:sz w:val="24"/>
          <w:szCs w:val="24"/>
        </w:rPr>
        <w:t>diatas</w:t>
      </w:r>
      <w:proofErr w:type="spellEnd"/>
      <w:r w:rsidR="004D0453" w:rsidRPr="00B81F71">
        <w:rPr>
          <w:rFonts w:ascii="Times New Roman" w:hAnsi="Times New Roman" w:cs="Times New Roman"/>
          <w:sz w:val="24"/>
          <w:szCs w:val="24"/>
        </w:rPr>
        <w:t xml:space="preserve"> </w:t>
      </w:r>
      <w:proofErr w:type="spellStart"/>
      <w:r w:rsidR="004D0453" w:rsidRPr="00B81F71">
        <w:rPr>
          <w:rFonts w:ascii="Times New Roman" w:hAnsi="Times New Roman" w:cs="Times New Roman"/>
          <w:sz w:val="24"/>
          <w:szCs w:val="24"/>
        </w:rPr>
        <w:t>materai</w:t>
      </w:r>
      <w:proofErr w:type="spellEnd"/>
      <w:r w:rsidR="004D0453" w:rsidRPr="00B81F71">
        <w:rPr>
          <w:rFonts w:ascii="Times New Roman" w:hAnsi="Times New Roman" w:cs="Times New Roman"/>
          <w:sz w:val="24"/>
          <w:szCs w:val="24"/>
        </w:rPr>
        <w:t xml:space="preserve"> </w:t>
      </w:r>
      <w:proofErr w:type="spellStart"/>
      <w:r w:rsidR="004D0453" w:rsidRPr="00B81F71">
        <w:rPr>
          <w:rFonts w:ascii="Times New Roman" w:hAnsi="Times New Roman" w:cs="Times New Roman"/>
          <w:sz w:val="24"/>
          <w:szCs w:val="24"/>
        </w:rPr>
        <w:t>cukup</w:t>
      </w:r>
      <w:proofErr w:type="spellEnd"/>
      <w:r w:rsidR="004D0453" w:rsidRPr="00B81F71">
        <w:rPr>
          <w:rFonts w:ascii="Times New Roman" w:hAnsi="Times New Roman" w:cs="Times New Roman"/>
          <w:sz w:val="24"/>
          <w:szCs w:val="24"/>
        </w:rPr>
        <w:t xml:space="preserve"> </w:t>
      </w:r>
      <w:proofErr w:type="spellStart"/>
      <w:r w:rsidR="004D0453" w:rsidRPr="00B81F71">
        <w:rPr>
          <w:rFonts w:ascii="Times New Roman" w:hAnsi="Times New Roman" w:cs="Times New Roman"/>
          <w:sz w:val="24"/>
          <w:szCs w:val="24"/>
        </w:rPr>
        <w:t>dan</w:t>
      </w:r>
      <w:proofErr w:type="spellEnd"/>
      <w:r w:rsidR="004D0453" w:rsidRPr="00B81F71">
        <w:rPr>
          <w:rFonts w:ascii="Times New Roman" w:hAnsi="Times New Roman" w:cs="Times New Roman"/>
          <w:sz w:val="24"/>
          <w:szCs w:val="24"/>
        </w:rPr>
        <w:t xml:space="preserve"> </w:t>
      </w:r>
      <w:proofErr w:type="spellStart"/>
      <w:r w:rsidR="004D0453" w:rsidRPr="00B81F71">
        <w:rPr>
          <w:rFonts w:ascii="Times New Roman" w:hAnsi="Times New Roman" w:cs="Times New Roman"/>
          <w:sz w:val="24"/>
          <w:szCs w:val="24"/>
        </w:rPr>
        <w:t>masing-masing</w:t>
      </w:r>
      <w:proofErr w:type="spellEnd"/>
      <w:r w:rsidR="004D0453" w:rsidRPr="00B81F71">
        <w:rPr>
          <w:rFonts w:ascii="Times New Roman" w:hAnsi="Times New Roman" w:cs="Times New Roman"/>
          <w:sz w:val="24"/>
          <w:szCs w:val="24"/>
        </w:rPr>
        <w:t xml:space="preserve"> </w:t>
      </w:r>
      <w:proofErr w:type="spellStart"/>
      <w:r w:rsidR="004D0453" w:rsidRPr="00B81F71">
        <w:rPr>
          <w:rFonts w:ascii="Times New Roman" w:hAnsi="Times New Roman" w:cs="Times New Roman"/>
          <w:sz w:val="24"/>
          <w:szCs w:val="24"/>
        </w:rPr>
        <w:t>mempunyai</w:t>
      </w:r>
      <w:proofErr w:type="spellEnd"/>
      <w:r w:rsidR="004D0453" w:rsidRPr="00B81F71">
        <w:rPr>
          <w:rFonts w:ascii="Times New Roman" w:hAnsi="Times New Roman" w:cs="Times New Roman"/>
          <w:sz w:val="24"/>
          <w:szCs w:val="24"/>
        </w:rPr>
        <w:t xml:space="preserve"> </w:t>
      </w:r>
      <w:proofErr w:type="spellStart"/>
      <w:r w:rsidR="004D0453" w:rsidRPr="00B81F71">
        <w:rPr>
          <w:rFonts w:ascii="Times New Roman" w:hAnsi="Times New Roman" w:cs="Times New Roman"/>
          <w:sz w:val="24"/>
          <w:szCs w:val="24"/>
        </w:rPr>
        <w:t>kekuatan</w:t>
      </w:r>
      <w:proofErr w:type="spellEnd"/>
      <w:r w:rsidR="004D0453" w:rsidRPr="00B81F71">
        <w:rPr>
          <w:rFonts w:ascii="Times New Roman" w:hAnsi="Times New Roman" w:cs="Times New Roman"/>
          <w:sz w:val="24"/>
          <w:szCs w:val="24"/>
        </w:rPr>
        <w:t xml:space="preserve"> </w:t>
      </w:r>
      <w:proofErr w:type="spellStart"/>
      <w:r w:rsidR="004D0453" w:rsidRPr="00B81F71">
        <w:rPr>
          <w:rFonts w:ascii="Times New Roman" w:hAnsi="Times New Roman" w:cs="Times New Roman"/>
          <w:sz w:val="24"/>
          <w:szCs w:val="24"/>
        </w:rPr>
        <w:t>hukum</w:t>
      </w:r>
      <w:proofErr w:type="spellEnd"/>
      <w:r w:rsidR="004D0453" w:rsidRPr="00B81F71">
        <w:rPr>
          <w:rFonts w:ascii="Times New Roman" w:hAnsi="Times New Roman" w:cs="Times New Roman"/>
          <w:sz w:val="24"/>
          <w:szCs w:val="24"/>
        </w:rPr>
        <w:t xml:space="preserve"> yang </w:t>
      </w:r>
      <w:proofErr w:type="spellStart"/>
      <w:proofErr w:type="gramStart"/>
      <w:r w:rsidR="004D0453" w:rsidRPr="00B81F71">
        <w:rPr>
          <w:rFonts w:ascii="Times New Roman" w:hAnsi="Times New Roman" w:cs="Times New Roman"/>
          <w:sz w:val="24"/>
          <w:szCs w:val="24"/>
        </w:rPr>
        <w:t>sama</w:t>
      </w:r>
      <w:proofErr w:type="spellEnd"/>
      <w:proofErr w:type="gramEnd"/>
      <w:r w:rsidR="004D0453" w:rsidRPr="00B81F71">
        <w:rPr>
          <w:rFonts w:ascii="Times New Roman" w:hAnsi="Times New Roman" w:cs="Times New Roman"/>
          <w:sz w:val="24"/>
          <w:szCs w:val="24"/>
        </w:rPr>
        <w:t xml:space="preserve">. </w:t>
      </w:r>
    </w:p>
    <w:p w14:paraId="7B769A5C" w14:textId="77777777" w:rsidR="00EE36FE" w:rsidRPr="00B81F71" w:rsidRDefault="00EE36FE" w:rsidP="00EE36FE">
      <w:pPr>
        <w:pStyle w:val="ListParagraph"/>
        <w:spacing w:after="0" w:line="240" w:lineRule="auto"/>
        <w:ind w:left="567"/>
        <w:jc w:val="both"/>
        <w:rPr>
          <w:rFonts w:ascii="Times New Roman" w:hAnsi="Times New Roman" w:cs="Times New Roman"/>
          <w:sz w:val="24"/>
          <w:szCs w:val="24"/>
          <w:lang w:val="id-ID"/>
        </w:rPr>
      </w:pPr>
    </w:p>
    <w:p w14:paraId="6A33344B" w14:textId="77777777" w:rsidR="00DA2BC0" w:rsidRPr="00B81F71" w:rsidRDefault="00DA2BC0" w:rsidP="004D0453">
      <w:pPr>
        <w:spacing w:after="0" w:line="240" w:lineRule="auto"/>
        <w:jc w:val="both"/>
        <w:rPr>
          <w:rFonts w:ascii="Times New Roman" w:hAnsi="Times New Roman" w:cs="Times New Roman"/>
          <w:sz w:val="24"/>
          <w:szCs w:val="24"/>
          <w:lang w:val="id-ID"/>
        </w:rPr>
      </w:pPr>
    </w:p>
    <w:p w14:paraId="08E5F162" w14:textId="77777777" w:rsidR="00EE36FE" w:rsidRPr="00B81F71" w:rsidRDefault="00EE36FE" w:rsidP="00EE36FE">
      <w:pPr>
        <w:spacing w:after="0" w:line="240" w:lineRule="auto"/>
        <w:jc w:val="both"/>
        <w:rPr>
          <w:rFonts w:ascii="Times New Roman" w:hAnsi="Times New Roman" w:cs="Times New Roman"/>
          <w:sz w:val="24"/>
          <w:szCs w:val="24"/>
        </w:rPr>
      </w:pPr>
    </w:p>
    <w:p w14:paraId="786A007C" w14:textId="77777777" w:rsidR="00EE36FE" w:rsidRPr="00B81F71" w:rsidRDefault="00EE36FE" w:rsidP="00EE36FE">
      <w:pPr>
        <w:spacing w:after="0" w:line="240" w:lineRule="auto"/>
        <w:jc w:val="both"/>
        <w:rPr>
          <w:rFonts w:ascii="Times New Roman" w:hAnsi="Times New Roman" w:cs="Times New Roman"/>
          <w:sz w:val="24"/>
          <w:szCs w:val="24"/>
        </w:rPr>
      </w:pPr>
    </w:p>
    <w:tbl>
      <w:tblPr>
        <w:tblW w:w="10146" w:type="dxa"/>
        <w:jc w:val="center"/>
        <w:tblLayout w:type="fixed"/>
        <w:tblLook w:val="0000" w:firstRow="0" w:lastRow="0" w:firstColumn="0" w:lastColumn="0" w:noHBand="0" w:noVBand="0"/>
      </w:tblPr>
      <w:tblGrid>
        <w:gridCol w:w="4882"/>
        <w:gridCol w:w="282"/>
        <w:gridCol w:w="4982"/>
      </w:tblGrid>
      <w:tr w:rsidR="00EE36FE" w:rsidRPr="00B81F71" w14:paraId="288DFB99" w14:textId="77777777" w:rsidTr="00D2301B">
        <w:trPr>
          <w:jc w:val="center"/>
        </w:trPr>
        <w:tc>
          <w:tcPr>
            <w:tcW w:w="4882" w:type="dxa"/>
          </w:tcPr>
          <w:p w14:paraId="15A1849E" w14:textId="77777777" w:rsidR="00EE36FE" w:rsidRPr="00B81F71" w:rsidRDefault="00EE36FE" w:rsidP="00D2301B">
            <w:pPr>
              <w:spacing w:line="240" w:lineRule="auto"/>
              <w:contextualSpacing/>
              <w:jc w:val="center"/>
              <w:rPr>
                <w:rFonts w:ascii="Times New Roman" w:hAnsi="Times New Roman" w:cs="Times New Roman"/>
                <w:b/>
                <w:sz w:val="24"/>
                <w:szCs w:val="24"/>
              </w:rPr>
            </w:pPr>
            <w:r w:rsidRPr="00B81F71">
              <w:rPr>
                <w:rFonts w:ascii="Times New Roman" w:hAnsi="Times New Roman" w:cs="Times New Roman"/>
                <w:b/>
                <w:sz w:val="24"/>
                <w:szCs w:val="24"/>
              </w:rPr>
              <w:t>PIHAK KEDUA</w:t>
            </w:r>
          </w:p>
          <w:p w14:paraId="706966B4" w14:textId="77777777" w:rsidR="00EE36FE" w:rsidRPr="00B81F71" w:rsidRDefault="00EE36FE" w:rsidP="00D2301B">
            <w:pPr>
              <w:spacing w:line="240" w:lineRule="auto"/>
              <w:contextualSpacing/>
              <w:jc w:val="center"/>
              <w:rPr>
                <w:rFonts w:ascii="Times New Roman" w:hAnsi="Times New Roman" w:cs="Times New Roman"/>
                <w:b/>
                <w:sz w:val="24"/>
                <w:szCs w:val="24"/>
              </w:rPr>
            </w:pPr>
          </w:p>
          <w:p w14:paraId="16960845" w14:textId="76ECB2DA" w:rsidR="00EE36FE" w:rsidRPr="00B81F71" w:rsidRDefault="00EE36FE" w:rsidP="00D2301B">
            <w:pPr>
              <w:spacing w:line="240" w:lineRule="auto"/>
              <w:contextualSpacing/>
              <w:jc w:val="center"/>
              <w:rPr>
                <w:rFonts w:ascii="Times New Roman" w:hAnsi="Times New Roman" w:cs="Times New Roman"/>
                <w:b/>
                <w:sz w:val="24"/>
                <w:szCs w:val="24"/>
              </w:rPr>
            </w:pPr>
          </w:p>
          <w:p w14:paraId="14C802BB" w14:textId="77777777" w:rsidR="00EE36FE" w:rsidRPr="00B81F71" w:rsidRDefault="00EE36FE" w:rsidP="00D2301B">
            <w:pPr>
              <w:spacing w:line="240" w:lineRule="auto"/>
              <w:contextualSpacing/>
              <w:jc w:val="center"/>
              <w:rPr>
                <w:rFonts w:ascii="Times New Roman" w:hAnsi="Times New Roman" w:cs="Times New Roman"/>
                <w:b/>
                <w:sz w:val="24"/>
                <w:szCs w:val="24"/>
              </w:rPr>
            </w:pPr>
          </w:p>
          <w:p w14:paraId="581D743B" w14:textId="77777777" w:rsidR="00EE36FE" w:rsidRPr="00B81F71" w:rsidRDefault="00EE36FE" w:rsidP="00D2301B">
            <w:pPr>
              <w:spacing w:line="240" w:lineRule="auto"/>
              <w:contextualSpacing/>
              <w:jc w:val="center"/>
              <w:rPr>
                <w:rFonts w:ascii="Times New Roman" w:hAnsi="Times New Roman" w:cs="Times New Roman"/>
                <w:b/>
                <w:sz w:val="24"/>
                <w:szCs w:val="24"/>
              </w:rPr>
            </w:pPr>
          </w:p>
          <w:p w14:paraId="62758BE4" w14:textId="77777777" w:rsidR="00B123D0" w:rsidRPr="00B81F71" w:rsidRDefault="00B123D0" w:rsidP="00B123D0">
            <w:pPr>
              <w:spacing w:line="240" w:lineRule="auto"/>
              <w:contextualSpacing/>
              <w:rPr>
                <w:rFonts w:ascii="Times New Roman" w:hAnsi="Times New Roman" w:cs="Times New Roman"/>
                <w:b/>
                <w:sz w:val="24"/>
                <w:szCs w:val="24"/>
              </w:rPr>
            </w:pPr>
          </w:p>
          <w:p w14:paraId="28863C1D" w14:textId="77777777" w:rsidR="00EE36FE" w:rsidRPr="00B81F71" w:rsidRDefault="00EE36FE" w:rsidP="00D2301B">
            <w:pPr>
              <w:spacing w:line="240" w:lineRule="auto"/>
              <w:contextualSpacing/>
              <w:jc w:val="center"/>
              <w:rPr>
                <w:rFonts w:ascii="Times New Roman" w:hAnsi="Times New Roman" w:cs="Times New Roman"/>
                <w:b/>
                <w:sz w:val="24"/>
                <w:szCs w:val="24"/>
              </w:rPr>
            </w:pPr>
          </w:p>
          <w:p w14:paraId="40BCF6E2" w14:textId="2C032E52" w:rsidR="00EE36FE" w:rsidRPr="00B81F71" w:rsidRDefault="006F3BC8" w:rsidP="00D2301B">
            <w:pPr>
              <w:spacing w:line="240" w:lineRule="auto"/>
              <w:contextualSpacing/>
              <w:jc w:val="center"/>
              <w:rPr>
                <w:rFonts w:ascii="Times New Roman" w:hAnsi="Times New Roman" w:cs="Times New Roman"/>
                <w:b/>
                <w:sz w:val="24"/>
                <w:szCs w:val="24"/>
                <w:lang w:val="en-GB"/>
              </w:rPr>
            </w:pPr>
            <w:r>
              <w:rPr>
                <w:rFonts w:ascii="Times New Roman" w:hAnsi="Times New Roman" w:cs="Times New Roman"/>
                <w:b/>
                <w:sz w:val="24"/>
                <w:szCs w:val="24"/>
                <w:lang w:val="en-GB"/>
              </w:rPr>
              <w:t>ICHWAL FAUZI HARAHAP</w:t>
            </w:r>
          </w:p>
        </w:tc>
        <w:tc>
          <w:tcPr>
            <w:tcW w:w="282" w:type="dxa"/>
          </w:tcPr>
          <w:p w14:paraId="2C58077B" w14:textId="6D9E0509" w:rsidR="00EE36FE" w:rsidRPr="00B81F71" w:rsidRDefault="00EE36FE" w:rsidP="00D2301B">
            <w:pPr>
              <w:spacing w:line="240" w:lineRule="auto"/>
              <w:contextualSpacing/>
              <w:rPr>
                <w:rFonts w:ascii="Times New Roman" w:hAnsi="Times New Roman" w:cs="Times New Roman"/>
                <w:sz w:val="24"/>
                <w:szCs w:val="24"/>
                <w:lang w:val="en-GB"/>
              </w:rPr>
            </w:pPr>
          </w:p>
        </w:tc>
        <w:tc>
          <w:tcPr>
            <w:tcW w:w="4982" w:type="dxa"/>
          </w:tcPr>
          <w:p w14:paraId="4823C92F" w14:textId="77777777" w:rsidR="00EE36FE" w:rsidRPr="00B81F71" w:rsidRDefault="00EE36FE" w:rsidP="00D2301B">
            <w:pPr>
              <w:pStyle w:val="BodyText"/>
              <w:ind w:left="360" w:hanging="360"/>
              <w:contextualSpacing/>
              <w:jc w:val="center"/>
              <w:rPr>
                <w:b/>
                <w:sz w:val="24"/>
                <w:szCs w:val="24"/>
              </w:rPr>
            </w:pPr>
            <w:r w:rsidRPr="00B81F71">
              <w:rPr>
                <w:b/>
                <w:sz w:val="24"/>
                <w:szCs w:val="24"/>
              </w:rPr>
              <w:t>PIHAK PERTAMA</w:t>
            </w:r>
          </w:p>
          <w:p w14:paraId="1FE9DF33" w14:textId="651BD68D" w:rsidR="00EE36FE" w:rsidRPr="00B81F71" w:rsidRDefault="00EE36FE" w:rsidP="00D2301B">
            <w:pPr>
              <w:pStyle w:val="BodyText"/>
              <w:ind w:left="360" w:hanging="360"/>
              <w:contextualSpacing/>
              <w:jc w:val="center"/>
              <w:rPr>
                <w:b/>
                <w:sz w:val="24"/>
                <w:szCs w:val="24"/>
              </w:rPr>
            </w:pPr>
          </w:p>
          <w:p w14:paraId="6A247A2C" w14:textId="047E5A58" w:rsidR="00EE36FE" w:rsidRPr="00B81F71" w:rsidRDefault="00EE36FE" w:rsidP="00D2301B">
            <w:pPr>
              <w:pStyle w:val="BodyText"/>
              <w:ind w:left="360" w:hanging="360"/>
              <w:contextualSpacing/>
              <w:jc w:val="center"/>
              <w:rPr>
                <w:b/>
                <w:sz w:val="24"/>
                <w:szCs w:val="24"/>
              </w:rPr>
            </w:pPr>
          </w:p>
          <w:p w14:paraId="146FD13D" w14:textId="77777777" w:rsidR="00EE36FE" w:rsidRPr="00B81F71" w:rsidRDefault="00EE36FE" w:rsidP="00D2301B">
            <w:pPr>
              <w:pStyle w:val="BodyText"/>
              <w:ind w:left="360" w:hanging="360"/>
              <w:contextualSpacing/>
              <w:jc w:val="center"/>
              <w:rPr>
                <w:b/>
                <w:sz w:val="24"/>
                <w:szCs w:val="24"/>
              </w:rPr>
            </w:pPr>
          </w:p>
          <w:p w14:paraId="20BAD02D" w14:textId="236F6B91" w:rsidR="00EE36FE" w:rsidRPr="00B81F71" w:rsidRDefault="00EE36FE" w:rsidP="00D2301B">
            <w:pPr>
              <w:pStyle w:val="BodyText"/>
              <w:ind w:left="360" w:hanging="360"/>
              <w:contextualSpacing/>
              <w:jc w:val="center"/>
              <w:rPr>
                <w:b/>
                <w:sz w:val="24"/>
                <w:szCs w:val="24"/>
              </w:rPr>
            </w:pPr>
          </w:p>
          <w:p w14:paraId="39D11EF9" w14:textId="77777777" w:rsidR="00EE36FE" w:rsidRPr="00B81F71" w:rsidRDefault="00EE36FE" w:rsidP="00D2301B">
            <w:pPr>
              <w:pStyle w:val="BodyText"/>
              <w:ind w:left="360" w:hanging="360"/>
              <w:contextualSpacing/>
              <w:jc w:val="center"/>
              <w:rPr>
                <w:b/>
                <w:sz w:val="24"/>
                <w:szCs w:val="24"/>
              </w:rPr>
            </w:pPr>
          </w:p>
          <w:p w14:paraId="269DFB05" w14:textId="77777777" w:rsidR="00EE36FE" w:rsidRPr="00B81F71" w:rsidRDefault="00EE36FE" w:rsidP="00D2301B">
            <w:pPr>
              <w:pStyle w:val="BodyText"/>
              <w:ind w:left="360" w:hanging="360"/>
              <w:contextualSpacing/>
              <w:jc w:val="center"/>
              <w:rPr>
                <w:b/>
                <w:sz w:val="24"/>
                <w:szCs w:val="24"/>
              </w:rPr>
            </w:pPr>
          </w:p>
          <w:p w14:paraId="15B3AA03" w14:textId="5CEEDCF3" w:rsidR="00EE36FE" w:rsidRPr="00B81F71" w:rsidRDefault="007D0871" w:rsidP="00D2301B">
            <w:pPr>
              <w:pStyle w:val="BodyText"/>
              <w:contextualSpacing/>
              <w:jc w:val="center"/>
              <w:rPr>
                <w:b/>
                <w:sz w:val="24"/>
                <w:szCs w:val="24"/>
                <w:lang w:val="en-GB"/>
              </w:rPr>
            </w:pPr>
            <w:r w:rsidRPr="00B81F71">
              <w:rPr>
                <w:b/>
                <w:sz w:val="24"/>
                <w:szCs w:val="24"/>
              </w:rPr>
              <w:t>SANDHY WIJAYA</w:t>
            </w:r>
          </w:p>
        </w:tc>
      </w:tr>
    </w:tbl>
    <w:p w14:paraId="69F9F37F" w14:textId="77777777" w:rsidR="00EE36FE" w:rsidRPr="00B81F71" w:rsidRDefault="00EE36FE" w:rsidP="00EE36FE">
      <w:pPr>
        <w:spacing w:after="0" w:line="240" w:lineRule="auto"/>
        <w:jc w:val="both"/>
        <w:rPr>
          <w:rFonts w:ascii="Times New Roman" w:hAnsi="Times New Roman" w:cs="Times New Roman"/>
          <w:sz w:val="24"/>
          <w:szCs w:val="24"/>
        </w:rPr>
      </w:pPr>
    </w:p>
    <w:p w14:paraId="34FF43F3" w14:textId="77777777" w:rsidR="00710046" w:rsidRPr="00B81F71" w:rsidRDefault="003105A9">
      <w:pPr>
        <w:rPr>
          <w:rFonts w:ascii="Times New Roman" w:hAnsi="Times New Roman" w:cs="Times New Roman"/>
          <w:sz w:val="24"/>
          <w:szCs w:val="24"/>
        </w:rPr>
      </w:pPr>
      <w:bookmarkStart w:id="1" w:name="_GoBack"/>
      <w:bookmarkEnd w:id="1"/>
    </w:p>
    <w:sectPr w:rsidR="00710046" w:rsidRPr="00B81F71" w:rsidSect="006B135A">
      <w:footerReference w:type="default" r:id="rId7"/>
      <w:pgSz w:w="11907" w:h="16839" w:code="9"/>
      <w:pgMar w:top="1440" w:right="1440" w:bottom="1440" w:left="1440" w:header="708"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BEC4F" w14:textId="77777777" w:rsidR="003105A9" w:rsidRDefault="003105A9">
      <w:pPr>
        <w:spacing w:after="0" w:line="240" w:lineRule="auto"/>
      </w:pPr>
      <w:r>
        <w:separator/>
      </w:r>
    </w:p>
  </w:endnote>
  <w:endnote w:type="continuationSeparator" w:id="0">
    <w:p w14:paraId="3967C657" w14:textId="77777777" w:rsidR="003105A9" w:rsidRDefault="00310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4111" w:type="dxa"/>
      <w:tblInd w:w="4673" w:type="dxa"/>
      <w:tblLook w:val="04A0" w:firstRow="1" w:lastRow="0" w:firstColumn="1" w:lastColumn="0" w:noHBand="0" w:noVBand="1"/>
    </w:tblPr>
    <w:tblGrid>
      <w:gridCol w:w="1953"/>
      <w:gridCol w:w="2158"/>
    </w:tblGrid>
    <w:tr w:rsidR="00C47941" w14:paraId="1B4F1101" w14:textId="77777777" w:rsidTr="00573048">
      <w:trPr>
        <w:trHeight w:val="222"/>
      </w:trPr>
      <w:tc>
        <w:tcPr>
          <w:tcW w:w="1953" w:type="dxa"/>
          <w:tcBorders>
            <w:left w:val="single" w:sz="4" w:space="0" w:color="auto"/>
          </w:tcBorders>
          <w:shd w:val="clear" w:color="auto" w:fill="A6A6A6" w:themeFill="background1" w:themeFillShade="A6"/>
        </w:tcPr>
        <w:p w14:paraId="71766CFC" w14:textId="77777777" w:rsidR="00C47941" w:rsidRPr="00573048" w:rsidRDefault="00EE36FE" w:rsidP="006B135A">
          <w:pPr>
            <w:pStyle w:val="Footer"/>
            <w:ind w:left="34"/>
            <w:jc w:val="center"/>
            <w:rPr>
              <w:rFonts w:ascii="Times New Roman" w:hAnsi="Times New Roman" w:cs="Times New Roman"/>
              <w:b/>
            </w:rPr>
          </w:pPr>
          <w:r w:rsidRPr="00573048">
            <w:rPr>
              <w:rFonts w:ascii="Times New Roman" w:hAnsi="Times New Roman" w:cs="Times New Roman"/>
              <w:b/>
            </w:rPr>
            <w:t xml:space="preserve">PIHAK KEDUA </w:t>
          </w:r>
        </w:p>
      </w:tc>
      <w:tc>
        <w:tcPr>
          <w:tcW w:w="2158" w:type="dxa"/>
          <w:shd w:val="clear" w:color="auto" w:fill="A6A6A6" w:themeFill="background1" w:themeFillShade="A6"/>
        </w:tcPr>
        <w:p w14:paraId="673FF2B6" w14:textId="77777777" w:rsidR="00C47941" w:rsidRPr="00573048" w:rsidRDefault="00EE36FE" w:rsidP="006B135A">
          <w:pPr>
            <w:pStyle w:val="Footer"/>
            <w:ind w:left="34"/>
            <w:jc w:val="center"/>
            <w:rPr>
              <w:rFonts w:ascii="Times New Roman" w:hAnsi="Times New Roman" w:cs="Times New Roman"/>
              <w:b/>
            </w:rPr>
          </w:pPr>
          <w:r w:rsidRPr="00573048">
            <w:rPr>
              <w:rFonts w:ascii="Times New Roman" w:hAnsi="Times New Roman" w:cs="Times New Roman"/>
              <w:b/>
            </w:rPr>
            <w:t xml:space="preserve">PIHAK PERTAMA </w:t>
          </w:r>
        </w:p>
      </w:tc>
    </w:tr>
    <w:tr w:rsidR="00C47941" w14:paraId="05744873" w14:textId="77777777" w:rsidTr="00573048">
      <w:trPr>
        <w:trHeight w:val="446"/>
      </w:trPr>
      <w:tc>
        <w:tcPr>
          <w:tcW w:w="1953" w:type="dxa"/>
          <w:tcBorders>
            <w:left w:val="single" w:sz="4" w:space="0" w:color="auto"/>
          </w:tcBorders>
        </w:tcPr>
        <w:p w14:paraId="434C0185" w14:textId="77777777" w:rsidR="00C47941" w:rsidRDefault="003105A9" w:rsidP="006B135A">
          <w:pPr>
            <w:pStyle w:val="Footer"/>
            <w:ind w:left="34"/>
          </w:pPr>
        </w:p>
      </w:tc>
      <w:tc>
        <w:tcPr>
          <w:tcW w:w="2158" w:type="dxa"/>
        </w:tcPr>
        <w:p w14:paraId="55E320F5" w14:textId="77777777" w:rsidR="00C47941" w:rsidRDefault="003105A9" w:rsidP="006B135A">
          <w:pPr>
            <w:pStyle w:val="Footer"/>
            <w:ind w:left="34"/>
          </w:pPr>
        </w:p>
      </w:tc>
    </w:tr>
  </w:tbl>
  <w:p w14:paraId="590C1767" w14:textId="77777777" w:rsidR="00C47941" w:rsidRPr="00656A3C" w:rsidRDefault="003105A9">
    <w:pPr>
      <w:pStyle w:val="Footer"/>
      <w:jc w:val="right"/>
      <w:rPr>
        <w:rFonts w:ascii="Times New Roman" w:hAnsi="Times New Roman" w:cs="Times New Roman"/>
        <w:sz w:val="24"/>
      </w:rPr>
    </w:pPr>
    <w:sdt>
      <w:sdtPr>
        <w:id w:val="-1245407450"/>
        <w:docPartObj>
          <w:docPartGallery w:val="Page Numbers (Bottom of Page)"/>
          <w:docPartUnique/>
        </w:docPartObj>
      </w:sdtPr>
      <w:sdtEndPr>
        <w:rPr>
          <w:rFonts w:ascii="Times New Roman" w:hAnsi="Times New Roman" w:cs="Times New Roman"/>
          <w:noProof/>
          <w:sz w:val="24"/>
        </w:rPr>
      </w:sdtEndPr>
      <w:sdtContent>
        <w:r w:rsidR="00EE36FE" w:rsidRPr="00656A3C">
          <w:rPr>
            <w:rFonts w:ascii="Times New Roman" w:hAnsi="Times New Roman" w:cs="Times New Roman"/>
            <w:sz w:val="24"/>
          </w:rPr>
          <w:fldChar w:fldCharType="begin"/>
        </w:r>
        <w:r w:rsidR="00EE36FE" w:rsidRPr="00656A3C">
          <w:rPr>
            <w:rFonts w:ascii="Times New Roman" w:hAnsi="Times New Roman" w:cs="Times New Roman"/>
            <w:sz w:val="24"/>
          </w:rPr>
          <w:instrText xml:space="preserve"> PAGE   \* MERGEFORMAT </w:instrText>
        </w:r>
        <w:r w:rsidR="00EE36FE" w:rsidRPr="00656A3C">
          <w:rPr>
            <w:rFonts w:ascii="Times New Roman" w:hAnsi="Times New Roman" w:cs="Times New Roman"/>
            <w:sz w:val="24"/>
          </w:rPr>
          <w:fldChar w:fldCharType="separate"/>
        </w:r>
        <w:r w:rsidR="00916CC9">
          <w:rPr>
            <w:rFonts w:ascii="Times New Roman" w:hAnsi="Times New Roman" w:cs="Times New Roman"/>
            <w:noProof/>
            <w:sz w:val="24"/>
          </w:rPr>
          <w:t>3</w:t>
        </w:r>
        <w:r w:rsidR="00EE36FE" w:rsidRPr="00656A3C">
          <w:rPr>
            <w:rFonts w:ascii="Times New Roman" w:hAnsi="Times New Roman" w:cs="Times New Roman"/>
            <w:noProof/>
            <w:sz w:val="24"/>
          </w:rPr>
          <w:fldChar w:fldCharType="end"/>
        </w:r>
      </w:sdtContent>
    </w:sdt>
  </w:p>
  <w:p w14:paraId="3FEAAA07" w14:textId="77777777" w:rsidR="00C47941" w:rsidRDefault="003105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666B0" w14:textId="77777777" w:rsidR="003105A9" w:rsidRDefault="003105A9">
      <w:pPr>
        <w:spacing w:after="0" w:line="240" w:lineRule="auto"/>
      </w:pPr>
      <w:r>
        <w:separator/>
      </w:r>
    </w:p>
  </w:footnote>
  <w:footnote w:type="continuationSeparator" w:id="0">
    <w:p w14:paraId="213E4DCE" w14:textId="77777777" w:rsidR="003105A9" w:rsidRDefault="003105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761BA"/>
    <w:multiLevelType w:val="hybridMultilevel"/>
    <w:tmpl w:val="D5965D66"/>
    <w:lvl w:ilvl="0" w:tplc="9C4472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E5C7A"/>
    <w:multiLevelType w:val="multilevel"/>
    <w:tmpl w:val="07AE5C7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9C56BC3"/>
    <w:multiLevelType w:val="hybridMultilevel"/>
    <w:tmpl w:val="E090A9D6"/>
    <w:lvl w:ilvl="0" w:tplc="04090019">
      <w:start w:val="1"/>
      <w:numFmt w:val="lowerLetter"/>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FE60ED1"/>
    <w:multiLevelType w:val="hybridMultilevel"/>
    <w:tmpl w:val="CF4C3942"/>
    <w:lvl w:ilvl="0" w:tplc="F2B80CDC">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54F96"/>
    <w:multiLevelType w:val="hybridMultilevel"/>
    <w:tmpl w:val="FAD4390C"/>
    <w:lvl w:ilvl="0" w:tplc="04090019">
      <w:start w:val="1"/>
      <w:numFmt w:val="lowerLetter"/>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64047A5"/>
    <w:multiLevelType w:val="hybridMultilevel"/>
    <w:tmpl w:val="84B80BEA"/>
    <w:lvl w:ilvl="0" w:tplc="53682C40">
      <w:start w:val="1"/>
      <w:numFmt w:val="lowerLetter"/>
      <w:lvlText w:val="%1."/>
      <w:lvlJc w:val="left"/>
      <w:pPr>
        <w:ind w:left="1350" w:hanging="360"/>
      </w:pPr>
      <w:rPr>
        <w:strike w:val="0"/>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6">
    <w:nsid w:val="1DFF67D2"/>
    <w:multiLevelType w:val="hybridMultilevel"/>
    <w:tmpl w:val="1B68BD94"/>
    <w:lvl w:ilvl="0" w:tplc="9C4472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665B55"/>
    <w:multiLevelType w:val="hybridMultilevel"/>
    <w:tmpl w:val="1B68BD94"/>
    <w:lvl w:ilvl="0" w:tplc="9C4472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407DEC"/>
    <w:multiLevelType w:val="hybridMultilevel"/>
    <w:tmpl w:val="B39614D2"/>
    <w:lvl w:ilvl="0" w:tplc="EB0A8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5E3E22"/>
    <w:multiLevelType w:val="hybridMultilevel"/>
    <w:tmpl w:val="BAAE548A"/>
    <w:lvl w:ilvl="0" w:tplc="B6660396">
      <w:start w:val="1"/>
      <w:numFmt w:val="lowerLetter"/>
      <w:lvlText w:val="%1."/>
      <w:lvlJc w:val="left"/>
      <w:pPr>
        <w:ind w:left="1287" w:hanging="360"/>
      </w:pPr>
      <w:rPr>
        <w:rFonts w:hint="default"/>
        <w:b w:val="0"/>
        <w:color w:val="000000" w:themeColor="text1"/>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30834E93"/>
    <w:multiLevelType w:val="hybridMultilevel"/>
    <w:tmpl w:val="A70AD42A"/>
    <w:lvl w:ilvl="0" w:tplc="04090019">
      <w:start w:val="1"/>
      <w:numFmt w:val="lowerLetter"/>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309911A4"/>
    <w:multiLevelType w:val="hybridMultilevel"/>
    <w:tmpl w:val="435214D2"/>
    <w:lvl w:ilvl="0" w:tplc="08586D12">
      <w:start w:val="1"/>
      <w:numFmt w:val="lowerLetter"/>
      <w:lvlText w:val="%1."/>
      <w:lvlJc w:val="left"/>
      <w:pPr>
        <w:ind w:left="1287" w:hanging="360"/>
      </w:pPr>
      <w:rPr>
        <w:color w:val="000000" w:themeColor="text1"/>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3223299B"/>
    <w:multiLevelType w:val="hybridMultilevel"/>
    <w:tmpl w:val="8646BC30"/>
    <w:lvl w:ilvl="0" w:tplc="EB5E22CE">
      <w:start w:val="1"/>
      <w:numFmt w:val="decimal"/>
      <w:lvlText w:val="(%1)"/>
      <w:lvlJc w:val="left"/>
      <w:pPr>
        <w:ind w:left="3905" w:hanging="360"/>
      </w:pPr>
      <w:rPr>
        <w:rFonts w:hint="default"/>
      </w:rPr>
    </w:lvl>
    <w:lvl w:ilvl="1" w:tplc="04210019" w:tentative="1">
      <w:start w:val="1"/>
      <w:numFmt w:val="lowerLetter"/>
      <w:lvlText w:val="%2."/>
      <w:lvlJc w:val="left"/>
      <w:pPr>
        <w:ind w:left="4625" w:hanging="360"/>
      </w:pPr>
    </w:lvl>
    <w:lvl w:ilvl="2" w:tplc="0421001B" w:tentative="1">
      <w:start w:val="1"/>
      <w:numFmt w:val="lowerRoman"/>
      <w:lvlText w:val="%3."/>
      <w:lvlJc w:val="right"/>
      <w:pPr>
        <w:ind w:left="5345" w:hanging="180"/>
      </w:pPr>
    </w:lvl>
    <w:lvl w:ilvl="3" w:tplc="0421000F" w:tentative="1">
      <w:start w:val="1"/>
      <w:numFmt w:val="decimal"/>
      <w:lvlText w:val="%4."/>
      <w:lvlJc w:val="left"/>
      <w:pPr>
        <w:ind w:left="6065" w:hanging="360"/>
      </w:pPr>
    </w:lvl>
    <w:lvl w:ilvl="4" w:tplc="04210019" w:tentative="1">
      <w:start w:val="1"/>
      <w:numFmt w:val="lowerLetter"/>
      <w:lvlText w:val="%5."/>
      <w:lvlJc w:val="left"/>
      <w:pPr>
        <w:ind w:left="6785" w:hanging="360"/>
      </w:pPr>
    </w:lvl>
    <w:lvl w:ilvl="5" w:tplc="0421001B" w:tentative="1">
      <w:start w:val="1"/>
      <w:numFmt w:val="lowerRoman"/>
      <w:lvlText w:val="%6."/>
      <w:lvlJc w:val="right"/>
      <w:pPr>
        <w:ind w:left="7505" w:hanging="180"/>
      </w:pPr>
    </w:lvl>
    <w:lvl w:ilvl="6" w:tplc="0421000F" w:tentative="1">
      <w:start w:val="1"/>
      <w:numFmt w:val="decimal"/>
      <w:lvlText w:val="%7."/>
      <w:lvlJc w:val="left"/>
      <w:pPr>
        <w:ind w:left="8225" w:hanging="360"/>
      </w:pPr>
    </w:lvl>
    <w:lvl w:ilvl="7" w:tplc="04210019" w:tentative="1">
      <w:start w:val="1"/>
      <w:numFmt w:val="lowerLetter"/>
      <w:lvlText w:val="%8."/>
      <w:lvlJc w:val="left"/>
      <w:pPr>
        <w:ind w:left="8945" w:hanging="360"/>
      </w:pPr>
    </w:lvl>
    <w:lvl w:ilvl="8" w:tplc="0421001B" w:tentative="1">
      <w:start w:val="1"/>
      <w:numFmt w:val="lowerRoman"/>
      <w:lvlText w:val="%9."/>
      <w:lvlJc w:val="right"/>
      <w:pPr>
        <w:ind w:left="9665" w:hanging="180"/>
      </w:pPr>
    </w:lvl>
  </w:abstractNum>
  <w:abstractNum w:abstractNumId="13">
    <w:nsid w:val="40234E18"/>
    <w:multiLevelType w:val="hybridMultilevel"/>
    <w:tmpl w:val="E2A0A534"/>
    <w:lvl w:ilvl="0" w:tplc="6EE82714">
      <w:start w:val="1"/>
      <w:numFmt w:val="decimal"/>
      <w:lvlText w:val="%1."/>
      <w:lvlJc w:val="left"/>
      <w:pPr>
        <w:ind w:left="927" w:hanging="360"/>
      </w:pPr>
      <w:rPr>
        <w:rFonts w:hint="default"/>
        <w:b w:val="0"/>
        <w:b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452C7566"/>
    <w:multiLevelType w:val="hybridMultilevel"/>
    <w:tmpl w:val="D5965D66"/>
    <w:lvl w:ilvl="0" w:tplc="9C4472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D04F43"/>
    <w:multiLevelType w:val="hybridMultilevel"/>
    <w:tmpl w:val="D774F6E0"/>
    <w:lvl w:ilvl="0" w:tplc="78AE450A">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7C5005"/>
    <w:multiLevelType w:val="hybridMultilevel"/>
    <w:tmpl w:val="D5965D66"/>
    <w:lvl w:ilvl="0" w:tplc="9C4472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0E1056"/>
    <w:multiLevelType w:val="hybridMultilevel"/>
    <w:tmpl w:val="D5965D66"/>
    <w:lvl w:ilvl="0" w:tplc="9C4472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BA59BF"/>
    <w:multiLevelType w:val="multilevel"/>
    <w:tmpl w:val="5EBA59BF"/>
    <w:lvl w:ilvl="0">
      <w:start w:val="1"/>
      <w:numFmt w:val="lowerLetter"/>
      <w:lvlText w:val="%1."/>
      <w:lvlJc w:val="left"/>
      <w:pPr>
        <w:ind w:left="720" w:hanging="360"/>
      </w:pPr>
      <w:rPr>
        <w:sz w:val="22"/>
        <w:szCs w:val="22"/>
      </w:rPr>
    </w:lvl>
    <w:lvl w:ilvl="1">
      <w:start w:val="1"/>
      <w:numFmt w:val="decimal"/>
      <w:isLgl/>
      <w:lvlText w:val="%1.%2."/>
      <w:lvlJc w:val="left"/>
      <w:pPr>
        <w:ind w:left="855" w:hanging="495"/>
      </w:pPr>
    </w:lvl>
    <w:lvl w:ilvl="2">
      <w:start w:val="1"/>
      <w:numFmt w:val="decimal"/>
      <w:lvlText w:val="2.1.%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nsid w:val="5EDA1D9D"/>
    <w:multiLevelType w:val="hybridMultilevel"/>
    <w:tmpl w:val="A70AD42A"/>
    <w:lvl w:ilvl="0" w:tplc="04090019">
      <w:start w:val="1"/>
      <w:numFmt w:val="lowerLetter"/>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641A7EF1"/>
    <w:multiLevelType w:val="hybridMultilevel"/>
    <w:tmpl w:val="4C68C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E20C0C"/>
    <w:multiLevelType w:val="hybridMultilevel"/>
    <w:tmpl w:val="1B68BD94"/>
    <w:lvl w:ilvl="0" w:tplc="9C4472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FF4433"/>
    <w:multiLevelType w:val="hybridMultilevel"/>
    <w:tmpl w:val="E990FB48"/>
    <w:lvl w:ilvl="0" w:tplc="2566032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6EB56484"/>
    <w:multiLevelType w:val="hybridMultilevel"/>
    <w:tmpl w:val="46C8DCF4"/>
    <w:lvl w:ilvl="0" w:tplc="04090019">
      <w:start w:val="1"/>
      <w:numFmt w:val="lowerLetter"/>
      <w:lvlText w:val="%1."/>
      <w:lvlJc w:val="left"/>
      <w:pPr>
        <w:ind w:left="1287" w:hanging="360"/>
      </w:pPr>
      <w:rPr>
        <w:rFonts w:hint="default"/>
        <w:b w:val="0"/>
      </w:rPr>
    </w:lvl>
    <w:lvl w:ilvl="1" w:tplc="4A4C9DF0">
      <w:start w:val="1"/>
      <w:numFmt w:val="decimal"/>
      <w:lvlText w:val="%2)"/>
      <w:lvlJc w:val="left"/>
      <w:pPr>
        <w:ind w:left="2007" w:hanging="360"/>
      </w:pPr>
      <w:rPr>
        <w:rFonts w:hint="default"/>
        <w:b w:val="0"/>
        <w:sz w:val="24"/>
        <w:szCs w:val="24"/>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710771F8"/>
    <w:multiLevelType w:val="hybridMultilevel"/>
    <w:tmpl w:val="8724D042"/>
    <w:lvl w:ilvl="0" w:tplc="04090019">
      <w:start w:val="1"/>
      <w:numFmt w:val="lowerLetter"/>
      <w:lvlText w:val="%1."/>
      <w:lvlJc w:val="left"/>
      <w:pPr>
        <w:ind w:left="1287" w:hanging="360"/>
      </w:pPr>
      <w:rPr>
        <w:rFonts w:hint="default"/>
        <w:b w:val="0"/>
        <w:sz w:val="24"/>
        <w:szCs w:val="24"/>
      </w:rPr>
    </w:lvl>
    <w:lvl w:ilvl="1" w:tplc="8A2EAFE6">
      <w:start w:val="1"/>
      <w:numFmt w:val="decimal"/>
      <w:lvlText w:val="%2."/>
      <w:lvlJc w:val="left"/>
      <w:pPr>
        <w:ind w:left="2007" w:hanging="360"/>
      </w:pPr>
      <w:rPr>
        <w:sz w:val="24"/>
        <w:szCs w:val="24"/>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nsid w:val="75884350"/>
    <w:multiLevelType w:val="hybridMultilevel"/>
    <w:tmpl w:val="1B68BD94"/>
    <w:lvl w:ilvl="0" w:tplc="9C4472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492B93"/>
    <w:multiLevelType w:val="hybridMultilevel"/>
    <w:tmpl w:val="D5965D66"/>
    <w:lvl w:ilvl="0" w:tplc="9C4472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C22107"/>
    <w:multiLevelType w:val="hybridMultilevel"/>
    <w:tmpl w:val="57DAA392"/>
    <w:lvl w:ilvl="0" w:tplc="4626A93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9F135B"/>
    <w:multiLevelType w:val="hybridMultilevel"/>
    <w:tmpl w:val="3DB8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084BB9"/>
    <w:multiLevelType w:val="multilevel"/>
    <w:tmpl w:val="5EBA59BF"/>
    <w:lvl w:ilvl="0">
      <w:start w:val="1"/>
      <w:numFmt w:val="lowerLetter"/>
      <w:lvlText w:val="%1."/>
      <w:lvlJc w:val="left"/>
      <w:pPr>
        <w:ind w:left="720" w:hanging="360"/>
      </w:pPr>
      <w:rPr>
        <w:rFonts w:hint="default"/>
        <w:sz w:val="22"/>
        <w:szCs w:val="22"/>
      </w:rPr>
    </w:lvl>
    <w:lvl w:ilvl="1">
      <w:start w:val="1"/>
      <w:numFmt w:val="decimal"/>
      <w:isLgl/>
      <w:lvlText w:val="%1.%2."/>
      <w:lvlJc w:val="left"/>
      <w:pPr>
        <w:ind w:left="855" w:hanging="495"/>
      </w:pPr>
      <w:rPr>
        <w:rFonts w:hint="default"/>
      </w:rPr>
    </w:lvl>
    <w:lvl w:ilvl="2">
      <w:start w:val="1"/>
      <w:numFmt w:val="decimal"/>
      <w:lvlText w:val="2.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0"/>
  </w:num>
  <w:num w:numId="2">
    <w:abstractNumId w:val="27"/>
  </w:num>
  <w:num w:numId="3">
    <w:abstractNumId w:val="21"/>
  </w:num>
  <w:num w:numId="4">
    <w:abstractNumId w:val="6"/>
  </w:num>
  <w:num w:numId="5">
    <w:abstractNumId w:val="25"/>
  </w:num>
  <w:num w:numId="6">
    <w:abstractNumId w:val="23"/>
  </w:num>
  <w:num w:numId="7">
    <w:abstractNumId w:val="7"/>
  </w:num>
  <w:num w:numId="8">
    <w:abstractNumId w:val="19"/>
  </w:num>
  <w:num w:numId="9">
    <w:abstractNumId w:val="10"/>
  </w:num>
  <w:num w:numId="10">
    <w:abstractNumId w:val="26"/>
  </w:num>
  <w:num w:numId="11">
    <w:abstractNumId w:val="15"/>
  </w:num>
  <w:num w:numId="12">
    <w:abstractNumId w:val="24"/>
  </w:num>
  <w:num w:numId="13">
    <w:abstractNumId w:val="9"/>
  </w:num>
  <w:num w:numId="14">
    <w:abstractNumId w:val="17"/>
  </w:num>
  <w:num w:numId="15">
    <w:abstractNumId w:val="3"/>
  </w:num>
  <w:num w:numId="16">
    <w:abstractNumId w:val="2"/>
  </w:num>
  <w:num w:numId="17">
    <w:abstractNumId w:val="0"/>
  </w:num>
  <w:num w:numId="18">
    <w:abstractNumId w:val="16"/>
  </w:num>
  <w:num w:numId="19">
    <w:abstractNumId w:val="14"/>
  </w:num>
  <w:num w:numId="20">
    <w:abstractNumId w:val="8"/>
  </w:num>
  <w:num w:numId="21">
    <w:abstractNumId w:val="22"/>
  </w:num>
  <w:num w:numId="22">
    <w:abstractNumId w:val="4"/>
  </w:num>
  <w:num w:numId="23">
    <w:abstractNumId w:val="5"/>
  </w:num>
  <w:num w:numId="24">
    <w:abstractNumId w:val="11"/>
  </w:num>
  <w:num w:numId="25">
    <w:abstractNumId w:val="12"/>
  </w:num>
  <w:num w:numId="26">
    <w:abstractNumId w:val="28"/>
  </w:num>
  <w:num w:numId="27">
    <w:abstractNumId w:val="13"/>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FE"/>
    <w:rsid w:val="000313BC"/>
    <w:rsid w:val="00042F67"/>
    <w:rsid w:val="00044C41"/>
    <w:rsid w:val="00096656"/>
    <w:rsid w:val="000D3315"/>
    <w:rsid w:val="00105938"/>
    <w:rsid w:val="0011301E"/>
    <w:rsid w:val="0016178F"/>
    <w:rsid w:val="00181552"/>
    <w:rsid w:val="002A300C"/>
    <w:rsid w:val="002E19B4"/>
    <w:rsid w:val="003105A9"/>
    <w:rsid w:val="0035017E"/>
    <w:rsid w:val="004A3893"/>
    <w:rsid w:val="004D0453"/>
    <w:rsid w:val="00510430"/>
    <w:rsid w:val="005B6C9E"/>
    <w:rsid w:val="005E000B"/>
    <w:rsid w:val="00630262"/>
    <w:rsid w:val="00655707"/>
    <w:rsid w:val="006B39A6"/>
    <w:rsid w:val="006E5F0B"/>
    <w:rsid w:val="006F3BC8"/>
    <w:rsid w:val="0079100F"/>
    <w:rsid w:val="007932E1"/>
    <w:rsid w:val="007A5847"/>
    <w:rsid w:val="007B0978"/>
    <w:rsid w:val="007D0871"/>
    <w:rsid w:val="00807873"/>
    <w:rsid w:val="00833B1C"/>
    <w:rsid w:val="00857886"/>
    <w:rsid w:val="00890246"/>
    <w:rsid w:val="008A0885"/>
    <w:rsid w:val="00916CC9"/>
    <w:rsid w:val="00950CDF"/>
    <w:rsid w:val="00996CDA"/>
    <w:rsid w:val="009E3C83"/>
    <w:rsid w:val="00A35B0F"/>
    <w:rsid w:val="00B11A8E"/>
    <w:rsid w:val="00B123D0"/>
    <w:rsid w:val="00B24AEB"/>
    <w:rsid w:val="00B37215"/>
    <w:rsid w:val="00B60FB6"/>
    <w:rsid w:val="00B81F71"/>
    <w:rsid w:val="00B91FAE"/>
    <w:rsid w:val="00C42224"/>
    <w:rsid w:val="00C657E0"/>
    <w:rsid w:val="00C858CE"/>
    <w:rsid w:val="00CC307F"/>
    <w:rsid w:val="00CF073E"/>
    <w:rsid w:val="00D67981"/>
    <w:rsid w:val="00DA2BC0"/>
    <w:rsid w:val="00DB3E2B"/>
    <w:rsid w:val="00DE5024"/>
    <w:rsid w:val="00E60310"/>
    <w:rsid w:val="00E611B9"/>
    <w:rsid w:val="00EE36FE"/>
    <w:rsid w:val="00F13B18"/>
    <w:rsid w:val="00F53823"/>
    <w:rsid w:val="00FA78B3"/>
    <w:rsid w:val="00FB49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BDFF"/>
  <w15:chartTrackingRefBased/>
  <w15:docId w15:val="{95A00D0C-559B-410D-8143-2444B55CD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6F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E36FE"/>
    <w:pPr>
      <w:ind w:left="720"/>
      <w:contextualSpacing/>
    </w:pPr>
  </w:style>
  <w:style w:type="paragraph" w:styleId="BodyText">
    <w:name w:val="Body Text"/>
    <w:basedOn w:val="Normal"/>
    <w:link w:val="BodyTextChar"/>
    <w:uiPriority w:val="99"/>
    <w:unhideWhenUsed/>
    <w:rsid w:val="00EE36FE"/>
    <w:pPr>
      <w:spacing w:after="0" w:line="240" w:lineRule="auto"/>
      <w:jc w:val="both"/>
    </w:pPr>
    <w:rPr>
      <w:rFonts w:ascii="Times New Roman" w:eastAsia="Times New Roman" w:hAnsi="Times New Roman" w:cs="Times New Roman"/>
      <w:sz w:val="20"/>
      <w:szCs w:val="20"/>
      <w:lang w:val="en-NZ" w:eastAsia="en-NZ"/>
    </w:rPr>
  </w:style>
  <w:style w:type="character" w:customStyle="1" w:styleId="BodyTextChar">
    <w:name w:val="Body Text Char"/>
    <w:basedOn w:val="DefaultParagraphFont"/>
    <w:link w:val="BodyText"/>
    <w:uiPriority w:val="99"/>
    <w:qFormat/>
    <w:rsid w:val="00EE36FE"/>
    <w:rPr>
      <w:rFonts w:ascii="Times New Roman" w:eastAsia="Times New Roman" w:hAnsi="Times New Roman" w:cs="Times New Roman"/>
      <w:sz w:val="20"/>
      <w:szCs w:val="20"/>
      <w:lang w:val="en-NZ" w:eastAsia="en-NZ"/>
    </w:rPr>
  </w:style>
  <w:style w:type="paragraph" w:styleId="Footer">
    <w:name w:val="footer"/>
    <w:basedOn w:val="Normal"/>
    <w:link w:val="FooterChar"/>
    <w:uiPriority w:val="99"/>
    <w:unhideWhenUsed/>
    <w:rsid w:val="00EE3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6FE"/>
    <w:rPr>
      <w:lang w:val="en-US"/>
    </w:rPr>
  </w:style>
  <w:style w:type="table" w:styleId="TableGrid">
    <w:name w:val="Table Grid"/>
    <w:basedOn w:val="TableNormal"/>
    <w:uiPriority w:val="39"/>
    <w:qFormat/>
    <w:rsid w:val="00EE36FE"/>
    <w:pPr>
      <w:spacing w:after="0" w:line="240" w:lineRule="auto"/>
      <w:jc w:val="both"/>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968095">
      <w:bodyDiv w:val="1"/>
      <w:marLeft w:val="0"/>
      <w:marRight w:val="0"/>
      <w:marTop w:val="0"/>
      <w:marBottom w:val="0"/>
      <w:divBdr>
        <w:top w:val="none" w:sz="0" w:space="0" w:color="auto"/>
        <w:left w:val="none" w:sz="0" w:space="0" w:color="auto"/>
        <w:bottom w:val="none" w:sz="0" w:space="0" w:color="auto"/>
        <w:right w:val="none" w:sz="0" w:space="0" w:color="auto"/>
      </w:divBdr>
    </w:div>
    <w:div w:id="1907257825">
      <w:bodyDiv w:val="1"/>
      <w:marLeft w:val="0"/>
      <w:marRight w:val="0"/>
      <w:marTop w:val="0"/>
      <w:marBottom w:val="0"/>
      <w:divBdr>
        <w:top w:val="none" w:sz="0" w:space="0" w:color="auto"/>
        <w:left w:val="none" w:sz="0" w:space="0" w:color="auto"/>
        <w:bottom w:val="none" w:sz="0" w:space="0" w:color="auto"/>
        <w:right w:val="none" w:sz="0" w:space="0" w:color="auto"/>
      </w:divBdr>
    </w:div>
    <w:div w:id="209959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DILLA</dc:creator>
  <cp:keywords/>
  <dc:description/>
  <cp:lastModifiedBy>L E N O V O</cp:lastModifiedBy>
  <cp:revision>6</cp:revision>
  <cp:lastPrinted>2022-02-10T15:29:00Z</cp:lastPrinted>
  <dcterms:created xsi:type="dcterms:W3CDTF">2022-04-21T07:14:00Z</dcterms:created>
  <dcterms:modified xsi:type="dcterms:W3CDTF">2022-04-26T01:55:00Z</dcterms:modified>
</cp:coreProperties>
</file>