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0C" w:rsidRPr="00FC32E9" w:rsidRDefault="005619F3">
      <w:pPr>
        <w:rPr>
          <w:b/>
        </w:rPr>
      </w:pPr>
      <w:r w:rsidRPr="00FC32E9">
        <w:rPr>
          <w:b/>
        </w:rPr>
        <w:t>¿En qué consiste un “protocolo de evaluación” y por qué es necesario?</w:t>
      </w:r>
    </w:p>
    <w:p w:rsidR="005619F3" w:rsidRDefault="005619F3">
      <w:r>
        <w:t xml:space="preserve">R/ </w:t>
      </w:r>
      <w:r w:rsidR="00380A30">
        <w:t xml:space="preserve">En validar los modelos con pedazos del set de entrenamiento. Es necesario porque no se suele tener un set de validación en la vida real. </w:t>
      </w:r>
    </w:p>
    <w:p w:rsidR="002D22DD" w:rsidRDefault="002D22DD">
      <w:pPr>
        <w:rPr>
          <w:b/>
        </w:rPr>
      </w:pPr>
      <w:r w:rsidRPr="002D22DD">
        <w:rPr>
          <w:b/>
        </w:rPr>
        <w:t>Para simplicidad de la evaluación, ¿es válido evaluar la calidad de un modelo sobre el mismo set de entrenamiento? ¿Por qué?</w:t>
      </w:r>
    </w:p>
    <w:p w:rsidR="002D22DD" w:rsidRPr="002D22DD" w:rsidRDefault="002D22DD">
      <w:r>
        <w:t xml:space="preserve">R/ </w:t>
      </w:r>
      <w:r w:rsidR="002678F2">
        <w:t>No. Porque el modelo fue calculado con los mismos datos y con nuevos datos puede generar errores.</w:t>
      </w:r>
      <w:bookmarkStart w:id="0" w:name="_GoBack"/>
      <w:bookmarkEnd w:id="0"/>
    </w:p>
    <w:p w:rsidR="005619F3" w:rsidRPr="00FC32E9" w:rsidRDefault="005619F3">
      <w:pPr>
        <w:rPr>
          <w:b/>
        </w:rPr>
      </w:pPr>
      <w:r w:rsidRPr="00FC32E9">
        <w:rPr>
          <w:b/>
        </w:rPr>
        <w:t xml:space="preserve">Explique en que consiste el protocolo de </w:t>
      </w:r>
      <w:proofErr w:type="spellStart"/>
      <w:r w:rsidRPr="00FC32E9">
        <w:rPr>
          <w:b/>
        </w:rPr>
        <w:t>hold-out</w:t>
      </w:r>
      <w:proofErr w:type="spellEnd"/>
      <w:r w:rsidRPr="00FC32E9">
        <w:rPr>
          <w:b/>
        </w:rPr>
        <w:t xml:space="preserve"> y si vale la pena repetirlo para evaluar un modelo de aprendizaje supervisado</w:t>
      </w:r>
      <w:r w:rsidRPr="00FC32E9">
        <w:rPr>
          <w:b/>
        </w:rPr>
        <w:t>.</w:t>
      </w:r>
    </w:p>
    <w:p w:rsidR="005619F3" w:rsidRDefault="005619F3">
      <w:r>
        <w:t xml:space="preserve">R/ </w:t>
      </w:r>
      <w:r w:rsidR="00FC32E9">
        <w:t>Consiste en d</w:t>
      </w:r>
      <w:r>
        <w:t xml:space="preserve">ividir aleatoriamente el total de observaciones en 2 grupos. </w:t>
      </w:r>
      <w:r w:rsidR="00FC32E9">
        <w:t>Un set de entrenamiento y un set de validación (</w:t>
      </w:r>
      <w:proofErr w:type="spellStart"/>
      <w:r w:rsidR="00FC32E9">
        <w:t>hold-out</w:t>
      </w:r>
      <w:proofErr w:type="spellEnd"/>
      <w:r w:rsidR="00FC32E9">
        <w:t>).</w:t>
      </w:r>
    </w:p>
    <w:p w:rsidR="00FC32E9" w:rsidRDefault="00FC32E9">
      <w:r>
        <w:t>Se obtiene el modelo con el set de entrenamiento y luego se usa ese modelo para predecir respuestas para las observaciones del set de validación</w:t>
      </w:r>
      <w:r w:rsidR="002D22DD">
        <w:t>.</w:t>
      </w:r>
    </w:p>
    <w:p w:rsidR="00FC32E9" w:rsidRDefault="00FC32E9">
      <w:pPr>
        <w:rPr>
          <w:b/>
        </w:rPr>
      </w:pPr>
      <w:r w:rsidRPr="00FC32E9">
        <w:rPr>
          <w:b/>
        </w:rPr>
        <w:t xml:space="preserve">Explique en que consiste el protocolo de LOOCV y que implicaciones tiene frente al </w:t>
      </w:r>
      <w:proofErr w:type="spellStart"/>
      <w:r w:rsidRPr="00FC32E9">
        <w:rPr>
          <w:b/>
        </w:rPr>
        <w:t>holdout</w:t>
      </w:r>
      <w:proofErr w:type="spellEnd"/>
      <w:r w:rsidRPr="00FC32E9">
        <w:rPr>
          <w:b/>
        </w:rPr>
        <w:t xml:space="preserve"> en un contexto de Big Data.</w:t>
      </w:r>
    </w:p>
    <w:p w:rsidR="00FC32E9" w:rsidRDefault="00FC32E9">
      <w:r>
        <w:t xml:space="preserve">R/ Solo se deja una observación para el set de validación. El proceso se repite n veces siendo n la cantidad de observaciones. Esto da n MSE los cuales se promedian y dan un estimado del </w:t>
      </w:r>
      <w:r w:rsidR="001B5D58">
        <w:t xml:space="preserve">test MSE. Las implicaciones son: Menos </w:t>
      </w:r>
      <w:proofErr w:type="spellStart"/>
      <w:r w:rsidR="001B5D58">
        <w:t>bias</w:t>
      </w:r>
      <w:proofErr w:type="spellEnd"/>
      <w:r w:rsidR="001B5D58">
        <w:t>, no sobreestima el test MSE, mucho menos variable, pesado de implementar puesto que requiere obtener n modelos.</w:t>
      </w:r>
    </w:p>
    <w:p w:rsidR="001B5D58" w:rsidRDefault="001B5D58">
      <w:pPr>
        <w:rPr>
          <w:b/>
        </w:rPr>
      </w:pPr>
      <w:r w:rsidRPr="001B5D58">
        <w:rPr>
          <w:b/>
        </w:rPr>
        <w:t>Explique en que consiste el protocolo de K-</w:t>
      </w:r>
      <w:proofErr w:type="spellStart"/>
      <w:r w:rsidRPr="001B5D58">
        <w:rPr>
          <w:b/>
        </w:rPr>
        <w:t>Fold</w:t>
      </w:r>
      <w:proofErr w:type="spellEnd"/>
      <w:r w:rsidRPr="001B5D58">
        <w:rPr>
          <w:b/>
        </w:rPr>
        <w:t xml:space="preserve"> </w:t>
      </w:r>
      <w:proofErr w:type="spellStart"/>
      <w:r w:rsidRPr="001B5D58">
        <w:rPr>
          <w:b/>
        </w:rPr>
        <w:t>cross</w:t>
      </w:r>
      <w:proofErr w:type="spellEnd"/>
      <w:r w:rsidRPr="001B5D58">
        <w:rPr>
          <w:b/>
        </w:rPr>
        <w:t xml:space="preserve"> </w:t>
      </w:r>
      <w:proofErr w:type="spellStart"/>
      <w:r w:rsidRPr="001B5D58">
        <w:rPr>
          <w:b/>
        </w:rPr>
        <w:t>validation</w:t>
      </w:r>
      <w:proofErr w:type="spellEnd"/>
      <w:r w:rsidRPr="001B5D58">
        <w:rPr>
          <w:b/>
        </w:rPr>
        <w:t xml:space="preserve"> y por qué es preferible a uno de </w:t>
      </w:r>
      <w:proofErr w:type="spellStart"/>
      <w:r w:rsidRPr="001B5D58">
        <w:rPr>
          <w:b/>
        </w:rPr>
        <w:t>hold-out</w:t>
      </w:r>
      <w:proofErr w:type="spellEnd"/>
      <w:r>
        <w:rPr>
          <w:b/>
        </w:rPr>
        <w:t>.</w:t>
      </w:r>
    </w:p>
    <w:p w:rsidR="001B5D58" w:rsidRDefault="001B5D58">
      <w:r>
        <w:t xml:space="preserve">R/ Se divide aleatoriamente el total de observaciones en K grupos. Cada grupo K se utiliza como set de validación </w:t>
      </w:r>
      <w:r w:rsidR="002D22DD">
        <w:t>y se generan k modelos. El método de arriba es este con K=n.</w:t>
      </w:r>
    </w:p>
    <w:p w:rsidR="002D22DD" w:rsidRDefault="002D22DD">
      <w:r>
        <w:t>Es preferible por lo mismo que LOOCV.</w:t>
      </w:r>
    </w:p>
    <w:p w:rsidR="002D22DD" w:rsidRDefault="002D22DD">
      <w:pPr>
        <w:rPr>
          <w:b/>
        </w:rPr>
      </w:pPr>
      <w:r w:rsidRPr="002D22DD">
        <w:rPr>
          <w:b/>
        </w:rPr>
        <w:t>Expliquen la diferencia entre sesgo (</w:t>
      </w:r>
      <w:proofErr w:type="spellStart"/>
      <w:r w:rsidRPr="002D22DD">
        <w:rPr>
          <w:b/>
        </w:rPr>
        <w:t>bias</w:t>
      </w:r>
      <w:proofErr w:type="spellEnd"/>
      <w:r w:rsidRPr="002D22DD">
        <w:rPr>
          <w:b/>
        </w:rPr>
        <w:t>) y varianza con respecto a su contribución en el error de predicción</w:t>
      </w:r>
      <w:r>
        <w:rPr>
          <w:b/>
        </w:rPr>
        <w:t>.</w:t>
      </w:r>
    </w:p>
    <w:p w:rsidR="002D22DD" w:rsidRDefault="002D22DD">
      <w:r>
        <w:t xml:space="preserve">R/ </w:t>
      </w:r>
      <w:r w:rsidR="002678F2">
        <w:t>Sesgo: Error inherente de los datos.</w:t>
      </w:r>
    </w:p>
    <w:p w:rsidR="002678F2" w:rsidRDefault="002678F2">
      <w:r>
        <w:t>Varianza: Error de la predicción.</w:t>
      </w:r>
    </w:p>
    <w:p w:rsidR="002D22DD" w:rsidRDefault="002D22DD">
      <w:pPr>
        <w:rPr>
          <w:b/>
        </w:rPr>
      </w:pPr>
      <w:r w:rsidRPr="002D22DD">
        <w:rPr>
          <w:b/>
        </w:rPr>
        <w:t xml:space="preserve">Explique en que consiste el protocolo de </w:t>
      </w:r>
      <w:proofErr w:type="spellStart"/>
      <w:r w:rsidRPr="002D22DD">
        <w:rPr>
          <w:b/>
        </w:rPr>
        <w:t>Bootstrap</w:t>
      </w:r>
      <w:proofErr w:type="spellEnd"/>
    </w:p>
    <w:p w:rsidR="002D22DD" w:rsidRPr="002D22DD" w:rsidRDefault="002D22DD">
      <w:r>
        <w:t xml:space="preserve">R/ </w:t>
      </w:r>
      <w:r w:rsidR="00380A30">
        <w:t xml:space="preserve">Algo así como… Obtener varios </w:t>
      </w:r>
      <w:proofErr w:type="spellStart"/>
      <w:r w:rsidR="00380A30">
        <w:t>subsets</w:t>
      </w:r>
      <w:proofErr w:type="spellEnd"/>
      <w:r w:rsidR="00380A30">
        <w:t xml:space="preserve"> aleatorios del total de datos. Calcular a para cada </w:t>
      </w:r>
      <w:proofErr w:type="spellStart"/>
      <w:r w:rsidR="00380A30">
        <w:t>subset</w:t>
      </w:r>
      <w:proofErr w:type="spellEnd"/>
      <w:r w:rsidR="00380A30">
        <w:t>. Y luego sacar el promedio de todas las a</w:t>
      </w:r>
      <w:r w:rsidR="00BE3646">
        <w:t>. a es el valor que minimiza la Varianza.</w:t>
      </w:r>
    </w:p>
    <w:sectPr w:rsidR="002D22DD" w:rsidRPr="002D2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F3"/>
    <w:rsid w:val="000E306C"/>
    <w:rsid w:val="001B5D58"/>
    <w:rsid w:val="002531C6"/>
    <w:rsid w:val="002678F2"/>
    <w:rsid w:val="002D22DD"/>
    <w:rsid w:val="00380A30"/>
    <w:rsid w:val="005619F3"/>
    <w:rsid w:val="00675901"/>
    <w:rsid w:val="00BE3646"/>
    <w:rsid w:val="00DF62CE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06D938-865B-4791-A769-E2F3C024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Marin Benitez</dc:creator>
  <cp:keywords/>
  <dc:description/>
  <cp:lastModifiedBy>John Sebastian Marin Benitez</cp:lastModifiedBy>
  <cp:revision>2</cp:revision>
  <dcterms:created xsi:type="dcterms:W3CDTF">2019-05-02T19:52:00Z</dcterms:created>
  <dcterms:modified xsi:type="dcterms:W3CDTF">2019-05-02T23:09:00Z</dcterms:modified>
</cp:coreProperties>
</file>