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68A8"/>
    <w:p w:rsidR="00BE30E0" w:rsidRDefault="00BE30E0"/>
    <w:p w:rsidR="00BE30E0" w:rsidRDefault="00BE30E0"/>
    <w:p w:rsidR="00BE30E0" w:rsidRPr="00BE30E0" w:rsidRDefault="00BE30E0" w:rsidP="00BE30E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ASHOK KUMAR                                                           AGE: 62Y/M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89891                                                                             DATE: 15-02-2019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BE30E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E30E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E30E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E30E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E30E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E30E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E30E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E30E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868A8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9868A8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96DC0" w:rsidRDefault="00996DC0" w:rsidP="00996DC0"/>
    <w:p w:rsidR="00996DC0" w:rsidRPr="00BE30E0" w:rsidRDefault="00996DC0" w:rsidP="00996DC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996DC0" w:rsidRPr="00BE30E0" w:rsidRDefault="00996DC0" w:rsidP="00996D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ASHOK KUMAR                                                           AGE: 62Y/M</w:t>
      </w:r>
    </w:p>
    <w:p w:rsidR="00996DC0" w:rsidRPr="00BE30E0" w:rsidRDefault="00996DC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89891                                                                             DATE: 15-02-2019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sz w:val="24"/>
          <w:szCs w:val="24"/>
        </w:rPr>
        <w:t> Plain X-ray K.U.B. area: </w:t>
      </w:r>
      <w:r w:rsidRPr="00BE30E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BE30E0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BE30E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at PUJ and in the pelvis in the </w:t>
      </w:r>
      <w:proofErr w:type="spellStart"/>
      <w:r w:rsidRPr="00BE30E0">
        <w:rPr>
          <w:rFonts w:ascii="Arial" w:eastAsia="Times New Roman" w:hAnsi="Arial" w:cs="Arial"/>
          <w:b/>
          <w:bCs/>
          <w:color w:val="000000"/>
          <w:sz w:val="20"/>
          <w:szCs w:val="20"/>
        </w:rPr>
        <w:t>midleine</w:t>
      </w:r>
      <w:proofErr w:type="spellEnd"/>
    </w:p>
    <w:p w:rsidR="00BE30E0" w:rsidRPr="00BE30E0" w:rsidRDefault="00BE30E0" w:rsidP="00BE30E0">
      <w:pPr>
        <w:spacing w:after="0" w:line="240" w:lineRule="auto"/>
        <w:rPr>
          <w:rFonts w:ascii="Arial" w:eastAsia="Times New Roman" w:hAnsi="Arial" w:cs="Arial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BE30E0">
        <w:rPr>
          <w:rFonts w:ascii="Arial" w:eastAsia="Times New Roman" w:hAnsi="Arial" w:cs="Arial"/>
          <w:b/>
          <w:bCs/>
          <w:sz w:val="19"/>
          <w:szCs w:val="19"/>
        </w:rPr>
        <w:t>         Both</w:t>
      </w:r>
      <w:proofErr w:type="gramStart"/>
      <w:r w:rsidRPr="00BE30E0">
        <w:rPr>
          <w:rFonts w:ascii="Arial" w:eastAsia="Times New Roman" w:hAnsi="Arial" w:cs="Arial"/>
          <w:b/>
          <w:bCs/>
          <w:sz w:val="19"/>
          <w:szCs w:val="19"/>
        </w:rPr>
        <w:t xml:space="preserve">  </w:t>
      </w:r>
      <w:proofErr w:type="spellStart"/>
      <w:r w:rsidRPr="00BE30E0">
        <w:rPr>
          <w:rFonts w:ascii="Arial" w:eastAsia="Times New Roman" w:hAnsi="Arial" w:cs="Arial"/>
          <w:b/>
          <w:bCs/>
          <w:sz w:val="19"/>
          <w:szCs w:val="19"/>
        </w:rPr>
        <w:t>Psoas</w:t>
      </w:r>
      <w:proofErr w:type="spellEnd"/>
      <w:proofErr w:type="gramEnd"/>
      <w:r w:rsidRPr="00BE30E0">
        <w:rPr>
          <w:rFonts w:ascii="Arial" w:eastAsia="Times New Roman" w:hAnsi="Arial" w:cs="Arial"/>
          <w:b/>
          <w:bCs/>
          <w:sz w:val="19"/>
          <w:szCs w:val="19"/>
        </w:rPr>
        <w:t xml:space="preserve"> shadows normal.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Shows  normal </w:t>
      </w:r>
      <w:proofErr w:type="spell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sz w:val="24"/>
          <w:szCs w:val="24"/>
        </w:rPr>
        <w:t>                                         Mild </w:t>
      </w:r>
      <w:proofErr w:type="spellStart"/>
      <w:r w:rsidRPr="00BE30E0">
        <w:rPr>
          <w:rFonts w:ascii="Arial" w:eastAsia="Times New Roman" w:hAnsi="Arial" w:cs="Arial"/>
          <w:b/>
          <w:bCs/>
          <w:sz w:val="24"/>
          <w:szCs w:val="24"/>
        </w:rPr>
        <w:t>hydronephrosis</w:t>
      </w:r>
      <w:proofErr w:type="spellEnd"/>
      <w:r w:rsidRPr="00BE30E0">
        <w:rPr>
          <w:rFonts w:ascii="Arial" w:eastAsia="Times New Roman" w:hAnsi="Arial" w:cs="Arial"/>
          <w:b/>
          <w:bCs/>
          <w:sz w:val="24"/>
          <w:szCs w:val="24"/>
        </w:rPr>
        <w:t xml:space="preserve"> with dilated pelvis seen 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BE30E0" w:rsidRPr="00BE30E0" w:rsidRDefault="00BE30E0" w:rsidP="00BE30E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BE30E0" w:rsidRPr="00BE30E0" w:rsidRDefault="00BE30E0" w:rsidP="00BE30E0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BE30E0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BE30E0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BE30E0" w:rsidRPr="00BE30E0" w:rsidRDefault="00BE30E0" w:rsidP="00BE30E0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E30E0">
        <w:rPr>
          <w:rFonts w:ascii="Arial" w:eastAsia="Times New Roman" w:hAnsi="Arial" w:cs="Arial"/>
          <w:color w:val="222222"/>
          <w:sz w:val="19"/>
          <w:szCs w:val="19"/>
        </w:rPr>
        <w:pict>
          <v:shape id="_x0000_i1026" type="#_x0000_t75" alt="" style="width:24pt;height:24pt"/>
        </w:pict>
      </w:r>
      <w:r w:rsidRPr="00BE30E0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BE30E0" w:rsidRPr="00BE30E0" w:rsidRDefault="00BE30E0" w:rsidP="00BE30E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E30E0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Please correlate clinically.</w:t>
      </w:r>
    </w:p>
    <w:p w:rsidR="00BE30E0" w:rsidRDefault="009868A8">
      <w:r w:rsidRPr="009868A8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3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E30E0"/>
    <w:rsid w:val="009868A8"/>
    <w:rsid w:val="00996DC0"/>
    <w:rsid w:val="00BE3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8020168372078430204gmail-m3022103296035448gmail-m4237521168735085655m7768128789036474264m2084422462828342165m-2726420528379964477gmail-m-2874369759799170462gmail-m-252027207475383241m-2781045066902249885gmail-m-5394542078672196075gmail-m-71">
    <w:name w:val="m_-8020168372078430204gmail-m_3022103296035448gmail-m_4237521168735085655m_7768128789036474264m_2084422462828342165m_-2726420528379964477gmail-m_-2874369759799170462gmail-m_-252027207475383241m_-2781045066902249885gmail-m_-5394542078672196075gmail-m_-71"/>
    <w:basedOn w:val="Normal"/>
    <w:rsid w:val="00BE3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020168372078430204gmail-m3022103296035448gmail-m4237521168735085655m7768128789036474264m2084422462828342165m-2726420528379964477gmail-m-2874369759799170462gmail-m-252027207475383241m-2781045066902249885gmail-m-5394542078672196075gmail-il">
    <w:name w:val="m_-8020168372078430204gmail-m_3022103296035448gmail-m_4237521168735085655m_7768128789036474264m_2084422462828342165m_-2726420528379964477gmail-m_-2874369759799170462gmail-m_-252027207475383241m_-2781045066902249885gmail-m_-5394542078672196075gmail-il"/>
    <w:basedOn w:val="DefaultParagraphFont"/>
    <w:rsid w:val="00BE30E0"/>
  </w:style>
  <w:style w:type="character" w:customStyle="1" w:styleId="m-8020168372078430204gmail-m3022103296035448gmail-m4237521168735085655m7768128789036474264m2084422462828342165m-2726420528379964477gmail-m-2874369759799170462gmail-il">
    <w:name w:val="m_-8020168372078430204gmail-m_3022103296035448gmail-m_4237521168735085655m_7768128789036474264m_2084422462828342165m_-2726420528379964477gmail-m_-2874369759799170462gmail-il"/>
    <w:basedOn w:val="DefaultParagraphFont"/>
    <w:rsid w:val="00BE30E0"/>
  </w:style>
  <w:style w:type="character" w:styleId="Strong">
    <w:name w:val="Strong"/>
    <w:basedOn w:val="DefaultParagraphFont"/>
    <w:uiPriority w:val="22"/>
    <w:qFormat/>
    <w:rsid w:val="00BE30E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8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8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3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91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8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98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08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2019-02-16T06:59:00Z</dcterms:created>
  <dcterms:modified xsi:type="dcterms:W3CDTF">2019-02-16T07:00:00Z</dcterms:modified>
</cp:coreProperties>
</file>