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1705A5"/>
    <w:p w:rsidR="004D432E" w:rsidRDefault="004D432E"/>
    <w:p w:rsidR="004D432E" w:rsidRDefault="004D432E"/>
    <w:p w:rsidR="004D432E" w:rsidRPr="004D432E" w:rsidRDefault="004D432E" w:rsidP="004D432E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</w:rPr>
      </w:pPr>
      <w:r w:rsidRPr="004D432E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DIGITAL X-RAY REPORT</w:t>
      </w:r>
    </w:p>
    <w:p w:rsidR="004D432E" w:rsidRPr="004D432E" w:rsidRDefault="004D432E" w:rsidP="004D432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4D432E">
        <w:rPr>
          <w:rFonts w:ascii="Arial" w:eastAsia="Times New Roman" w:hAnsi="Arial" w:cs="Arial"/>
          <w:b/>
          <w:bCs/>
          <w:color w:val="500050"/>
          <w:sz w:val="24"/>
          <w:szCs w:val="24"/>
        </w:rPr>
        <w:t>NAME: AMARJEET SINGH                                                      AGE: 36Y/M</w:t>
      </w:r>
    </w:p>
    <w:p w:rsidR="004D432E" w:rsidRPr="004D432E" w:rsidRDefault="004D432E" w:rsidP="004D432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4D432E">
        <w:rPr>
          <w:rFonts w:ascii="Arial" w:eastAsia="Times New Roman" w:hAnsi="Arial" w:cs="Arial"/>
          <w:b/>
          <w:bCs/>
          <w:color w:val="500050"/>
          <w:sz w:val="24"/>
          <w:szCs w:val="24"/>
        </w:rPr>
        <w:t>UHID :</w:t>
      </w:r>
      <w:proofErr w:type="gramEnd"/>
      <w:r w:rsidRPr="004D432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90193                                                                             DATE: 22-02-2019</w:t>
      </w:r>
    </w:p>
    <w:p w:rsidR="004D432E" w:rsidRPr="004D432E" w:rsidRDefault="004D432E" w:rsidP="004D432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4D432E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4D432E" w:rsidRPr="004D432E" w:rsidRDefault="004D432E" w:rsidP="004D432E">
      <w:pPr>
        <w:spacing w:after="0" w:line="240" w:lineRule="auto"/>
        <w:rPr>
          <w:rFonts w:ascii="Calibri" w:eastAsia="Times New Roman" w:hAnsi="Calibri" w:cs="Calibri"/>
          <w:color w:val="500050"/>
        </w:rPr>
      </w:pPr>
      <w:r w:rsidRPr="004D432E">
        <w:rPr>
          <w:rFonts w:ascii="Arial" w:eastAsia="Times New Roman" w:hAnsi="Arial" w:cs="Arial"/>
          <w:color w:val="500050"/>
          <w:sz w:val="24"/>
          <w:szCs w:val="24"/>
        </w:rPr>
        <w:t>Ill-defined haziness seen in left lower zone</w:t>
      </w:r>
    </w:p>
    <w:p w:rsidR="004D432E" w:rsidRPr="004D432E" w:rsidRDefault="004D432E" w:rsidP="004D432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4D432E">
        <w:rPr>
          <w:rFonts w:ascii="Arial" w:eastAsia="Times New Roman" w:hAnsi="Arial" w:cs="Arial"/>
          <w:color w:val="500050"/>
          <w:sz w:val="24"/>
          <w:szCs w:val="24"/>
        </w:rPr>
        <w:t>Rest of the lung fields show</w:t>
      </w:r>
      <w:proofErr w:type="gramEnd"/>
      <w:r w:rsidRPr="004D432E">
        <w:rPr>
          <w:rFonts w:ascii="Arial" w:eastAsia="Times New Roman" w:hAnsi="Arial" w:cs="Arial"/>
          <w:color w:val="500050"/>
          <w:sz w:val="24"/>
          <w:szCs w:val="24"/>
        </w:rPr>
        <w:t xml:space="preserve"> no active </w:t>
      </w:r>
      <w:proofErr w:type="spellStart"/>
      <w:r w:rsidRPr="004D432E">
        <w:rPr>
          <w:rFonts w:ascii="Arial" w:eastAsia="Times New Roman" w:hAnsi="Arial" w:cs="Arial"/>
          <w:color w:val="500050"/>
          <w:sz w:val="24"/>
          <w:szCs w:val="24"/>
        </w:rPr>
        <w:t>parenchymal</w:t>
      </w:r>
      <w:proofErr w:type="spellEnd"/>
      <w:r w:rsidRPr="004D432E">
        <w:rPr>
          <w:rFonts w:ascii="Arial" w:eastAsia="Times New Roman" w:hAnsi="Arial" w:cs="Arial"/>
          <w:color w:val="500050"/>
          <w:sz w:val="24"/>
          <w:szCs w:val="24"/>
        </w:rPr>
        <w:t xml:space="preserve"> pathology.</w:t>
      </w:r>
    </w:p>
    <w:p w:rsidR="004D432E" w:rsidRPr="004D432E" w:rsidRDefault="004D432E" w:rsidP="004D432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4D432E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4D432E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4D432E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4D432E" w:rsidRPr="004D432E" w:rsidRDefault="004D432E" w:rsidP="004D432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4D432E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4D432E" w:rsidRPr="004D432E" w:rsidRDefault="004D432E" w:rsidP="004D432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4D432E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4D432E" w:rsidRPr="004D432E" w:rsidRDefault="004D432E" w:rsidP="004D432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4D432E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4D432E" w:rsidRDefault="004D432E" w:rsidP="004D432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gramStart"/>
      <w:r w:rsidRPr="004D432E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4D432E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       </w:t>
      </w:r>
    </w:p>
    <w:p w:rsidR="004D432E" w:rsidRDefault="004D432E" w:rsidP="004D432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4D432E" w:rsidRDefault="004D432E" w:rsidP="004D432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4D432E" w:rsidRDefault="007F7181" w:rsidP="004D432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7F7181">
        <w:rPr>
          <w:rFonts w:ascii="Arial" w:eastAsia="Times New Roman" w:hAnsi="Arial" w:cs="Arial"/>
          <w:color w:val="500050"/>
          <w:sz w:val="24"/>
          <w:szCs w:val="24"/>
        </w:rPr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D432E" w:rsidRDefault="004D432E" w:rsidP="004D432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4D432E" w:rsidRDefault="004D432E" w:rsidP="004D432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4D432E" w:rsidRDefault="004D432E" w:rsidP="004D432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4D432E" w:rsidRDefault="004D432E" w:rsidP="004D432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4D432E" w:rsidRDefault="004D432E" w:rsidP="004D432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4D432E" w:rsidRDefault="004D432E" w:rsidP="004D432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4D432E" w:rsidRDefault="004D432E" w:rsidP="004D432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4D432E" w:rsidRDefault="004D432E" w:rsidP="004D432E"/>
    <w:p w:rsidR="004D432E" w:rsidRPr="004D432E" w:rsidRDefault="004D432E" w:rsidP="004D432E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</w:rPr>
      </w:pPr>
      <w:r w:rsidRPr="004D432E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DIGITAL X-RAY REPORT</w:t>
      </w:r>
    </w:p>
    <w:p w:rsidR="004D432E" w:rsidRPr="004D432E" w:rsidRDefault="004D432E" w:rsidP="004D432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4D432E">
        <w:rPr>
          <w:rFonts w:ascii="Arial" w:eastAsia="Times New Roman" w:hAnsi="Arial" w:cs="Arial"/>
          <w:b/>
          <w:bCs/>
          <w:color w:val="500050"/>
          <w:sz w:val="24"/>
          <w:szCs w:val="24"/>
        </w:rPr>
        <w:t>NAME: AMARJEET SINGH                                                      AGE: 36Y/M</w:t>
      </w:r>
    </w:p>
    <w:p w:rsidR="004D432E" w:rsidRPr="004D432E" w:rsidRDefault="004D432E" w:rsidP="004D432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4D432E">
        <w:rPr>
          <w:rFonts w:ascii="Arial" w:eastAsia="Times New Roman" w:hAnsi="Arial" w:cs="Arial"/>
          <w:b/>
          <w:bCs/>
          <w:color w:val="500050"/>
          <w:sz w:val="24"/>
          <w:szCs w:val="24"/>
        </w:rPr>
        <w:t>UHID :</w:t>
      </w:r>
      <w:proofErr w:type="gramEnd"/>
      <w:r w:rsidRPr="004D432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90193                                                                             DATE: 22-02-2019</w:t>
      </w:r>
    </w:p>
    <w:p w:rsidR="004D432E" w:rsidRPr="004D432E" w:rsidRDefault="004D432E" w:rsidP="004D432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4D432E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 xml:space="preserve">INTRAVENOUS </w:t>
      </w:r>
      <w:proofErr w:type="gramStart"/>
      <w:r w:rsidRPr="004D432E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UROGRAPHY :</w:t>
      </w:r>
      <w:proofErr w:type="gramEnd"/>
    </w:p>
    <w:p w:rsidR="004D432E" w:rsidRPr="004D432E" w:rsidRDefault="004D432E" w:rsidP="004D432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19"/>
          <w:szCs w:val="19"/>
        </w:rPr>
      </w:pPr>
      <w:r w:rsidRPr="004D432E">
        <w:rPr>
          <w:rFonts w:ascii="Arial" w:eastAsia="Times New Roman" w:hAnsi="Arial" w:cs="Arial"/>
          <w:b/>
          <w:bCs/>
          <w:color w:val="000000"/>
          <w:sz w:val="24"/>
          <w:szCs w:val="24"/>
        </w:rPr>
        <w:t> Plain X-ray K.U.B. area: </w:t>
      </w:r>
      <w:r w:rsidRPr="004D432E">
        <w:rPr>
          <w:rFonts w:ascii="Arial" w:eastAsia="Times New Roman" w:hAnsi="Arial" w:cs="Arial"/>
          <w:b/>
          <w:bCs/>
          <w:color w:val="000000"/>
          <w:sz w:val="20"/>
          <w:szCs w:val="20"/>
        </w:rPr>
        <w:t>Radio-opaque</w:t>
      </w:r>
      <w:proofErr w:type="gramStart"/>
      <w:r w:rsidRPr="004D432E">
        <w:rPr>
          <w:rFonts w:ascii="Arial" w:eastAsia="Times New Roman" w:hAnsi="Arial" w:cs="Arial"/>
          <w:b/>
          <w:bCs/>
          <w:color w:val="000000"/>
          <w:sz w:val="20"/>
          <w:szCs w:val="20"/>
        </w:rPr>
        <w:t>  opacity</w:t>
      </w:r>
      <w:proofErr w:type="gramEnd"/>
      <w:r w:rsidRPr="004D432E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seen between the transverse of L2-L3 vertebra on right side .</w:t>
      </w:r>
    </w:p>
    <w:p w:rsidR="004D432E" w:rsidRPr="004D432E" w:rsidRDefault="004D432E" w:rsidP="004D432E">
      <w:pPr>
        <w:spacing w:after="0" w:line="240" w:lineRule="auto"/>
        <w:rPr>
          <w:rFonts w:ascii="Arial" w:eastAsia="Times New Roman" w:hAnsi="Arial" w:cs="Arial"/>
          <w:color w:val="000000"/>
          <w:sz w:val="19"/>
          <w:szCs w:val="19"/>
        </w:rPr>
      </w:pPr>
      <w:r w:rsidRPr="004D432E">
        <w:rPr>
          <w:rFonts w:ascii="Arial" w:eastAsia="Times New Roman" w:hAnsi="Arial" w:cs="Arial"/>
          <w:b/>
          <w:bCs/>
          <w:color w:val="500050"/>
          <w:sz w:val="19"/>
          <w:szCs w:val="19"/>
        </w:rPr>
        <w:t>                                             </w:t>
      </w:r>
      <w:r w:rsidRPr="004D432E">
        <w:rPr>
          <w:rFonts w:ascii="Arial" w:eastAsia="Times New Roman" w:hAnsi="Arial" w:cs="Arial"/>
          <w:b/>
          <w:bCs/>
          <w:color w:val="000000"/>
          <w:sz w:val="19"/>
          <w:szCs w:val="19"/>
        </w:rPr>
        <w:t>         Both</w:t>
      </w:r>
      <w:proofErr w:type="gramStart"/>
      <w:r w:rsidRPr="004D432E">
        <w:rPr>
          <w:rFonts w:ascii="Arial" w:eastAsia="Times New Roman" w:hAnsi="Arial" w:cs="Arial"/>
          <w:b/>
          <w:bCs/>
          <w:color w:val="000000"/>
          <w:sz w:val="19"/>
          <w:szCs w:val="19"/>
        </w:rPr>
        <w:t xml:space="preserve">  </w:t>
      </w:r>
      <w:proofErr w:type="spellStart"/>
      <w:r w:rsidRPr="004D432E">
        <w:rPr>
          <w:rFonts w:ascii="Arial" w:eastAsia="Times New Roman" w:hAnsi="Arial" w:cs="Arial"/>
          <w:b/>
          <w:bCs/>
          <w:color w:val="000000"/>
          <w:sz w:val="19"/>
          <w:szCs w:val="19"/>
        </w:rPr>
        <w:t>Psoas</w:t>
      </w:r>
      <w:proofErr w:type="spellEnd"/>
      <w:proofErr w:type="gramEnd"/>
      <w:r w:rsidRPr="004D432E">
        <w:rPr>
          <w:rFonts w:ascii="Arial" w:eastAsia="Times New Roman" w:hAnsi="Arial" w:cs="Arial"/>
          <w:b/>
          <w:bCs/>
          <w:color w:val="000000"/>
          <w:sz w:val="19"/>
          <w:szCs w:val="19"/>
        </w:rPr>
        <w:t xml:space="preserve"> shadows normal.</w:t>
      </w:r>
    </w:p>
    <w:p w:rsidR="004D432E" w:rsidRPr="004D432E" w:rsidRDefault="004D432E" w:rsidP="004D432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4D432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                                         </w:t>
      </w:r>
      <w:proofErr w:type="gramStart"/>
      <w:r w:rsidRPr="004D432E">
        <w:rPr>
          <w:rFonts w:ascii="Arial" w:eastAsia="Times New Roman" w:hAnsi="Arial" w:cs="Arial"/>
          <w:b/>
          <w:bCs/>
          <w:color w:val="500050"/>
          <w:sz w:val="24"/>
          <w:szCs w:val="24"/>
        </w:rPr>
        <w:t>Bones under view unremarkable.</w:t>
      </w:r>
      <w:proofErr w:type="gramEnd"/>
      <w:r w:rsidRPr="004D432E">
        <w:rPr>
          <w:rFonts w:ascii="Arial" w:eastAsia="Times New Roman" w:hAnsi="Arial" w:cs="Arial"/>
          <w:b/>
          <w:bCs/>
          <w:color w:val="500050"/>
          <w:sz w:val="24"/>
          <w:szCs w:val="24"/>
        </w:rPr>
        <w:t> </w:t>
      </w:r>
    </w:p>
    <w:p w:rsidR="004D432E" w:rsidRPr="004D432E" w:rsidRDefault="004D432E" w:rsidP="004D432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4D432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IVP examination:            Done with IV injection 50 ml of </w:t>
      </w:r>
      <w:proofErr w:type="spellStart"/>
      <w:r w:rsidRPr="004D432E">
        <w:rPr>
          <w:rFonts w:ascii="Arial" w:eastAsia="Times New Roman" w:hAnsi="Arial" w:cs="Arial"/>
          <w:b/>
          <w:bCs/>
          <w:color w:val="500050"/>
          <w:sz w:val="24"/>
          <w:szCs w:val="24"/>
        </w:rPr>
        <w:t>Contrapaque</w:t>
      </w:r>
      <w:proofErr w:type="spellEnd"/>
      <w:r w:rsidRPr="004D432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films taken at different </w:t>
      </w:r>
      <w:proofErr w:type="gramStart"/>
      <w:r w:rsidRPr="004D432E">
        <w:rPr>
          <w:rFonts w:ascii="Arial" w:eastAsia="Times New Roman" w:hAnsi="Arial" w:cs="Arial"/>
          <w:b/>
          <w:bCs/>
          <w:color w:val="500050"/>
          <w:sz w:val="24"/>
          <w:szCs w:val="24"/>
        </w:rPr>
        <w:t>intervals .</w:t>
      </w:r>
      <w:proofErr w:type="gramEnd"/>
      <w:r w:rsidRPr="004D432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Prone </w:t>
      </w:r>
    </w:p>
    <w:p w:rsidR="004D432E" w:rsidRPr="004D432E" w:rsidRDefault="004D432E" w:rsidP="004D432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4D432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                          </w:t>
      </w:r>
      <w:proofErr w:type="gramStart"/>
      <w:r w:rsidRPr="004D432E">
        <w:rPr>
          <w:rFonts w:ascii="Arial" w:eastAsia="Times New Roman" w:hAnsi="Arial" w:cs="Arial"/>
          <w:b/>
          <w:bCs/>
          <w:color w:val="500050"/>
          <w:sz w:val="24"/>
          <w:szCs w:val="24"/>
        </w:rPr>
        <w:t>films</w:t>
      </w:r>
      <w:proofErr w:type="gramEnd"/>
      <w:r w:rsidRPr="004D432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were also taken.</w:t>
      </w:r>
    </w:p>
    <w:p w:rsidR="004D432E" w:rsidRPr="004D432E" w:rsidRDefault="004D432E" w:rsidP="004D432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4D432E">
        <w:rPr>
          <w:rFonts w:ascii="Arial" w:eastAsia="Times New Roman" w:hAnsi="Arial" w:cs="Arial"/>
          <w:b/>
          <w:bCs/>
          <w:color w:val="500050"/>
          <w:sz w:val="24"/>
          <w:szCs w:val="24"/>
        </w:rPr>
        <w:t> Right </w:t>
      </w:r>
      <w:proofErr w:type="gramStart"/>
      <w:r w:rsidRPr="004D432E">
        <w:rPr>
          <w:rFonts w:ascii="Arial" w:eastAsia="Times New Roman" w:hAnsi="Arial" w:cs="Arial"/>
          <w:b/>
          <w:bCs/>
          <w:color w:val="500050"/>
          <w:sz w:val="24"/>
          <w:szCs w:val="24"/>
        </w:rPr>
        <w:t>kidney :</w:t>
      </w:r>
      <w:proofErr w:type="gramEnd"/>
      <w:r w:rsidRPr="004D432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 shows delayed </w:t>
      </w:r>
      <w:proofErr w:type="spellStart"/>
      <w:r w:rsidRPr="004D432E">
        <w:rPr>
          <w:rFonts w:ascii="Arial" w:eastAsia="Times New Roman" w:hAnsi="Arial" w:cs="Arial"/>
          <w:b/>
          <w:bCs/>
          <w:color w:val="500050"/>
          <w:sz w:val="24"/>
          <w:szCs w:val="24"/>
        </w:rPr>
        <w:t>nephrogram</w:t>
      </w:r>
      <w:proofErr w:type="spellEnd"/>
      <w:r w:rsidRPr="004D432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poor concentration of contrast media   . </w:t>
      </w:r>
    </w:p>
    <w:p w:rsidR="004D432E" w:rsidRPr="004D432E" w:rsidRDefault="004D432E" w:rsidP="004D432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19"/>
          <w:szCs w:val="19"/>
        </w:rPr>
      </w:pPr>
      <w:r w:rsidRPr="004D432E">
        <w:rPr>
          <w:rFonts w:ascii="Arial" w:eastAsia="Times New Roman" w:hAnsi="Arial" w:cs="Arial"/>
          <w:b/>
          <w:bCs/>
          <w:color w:val="000000"/>
          <w:sz w:val="24"/>
          <w:szCs w:val="24"/>
        </w:rPr>
        <w:t>                                         Grade 1-2 </w:t>
      </w:r>
      <w:proofErr w:type="spellStart"/>
      <w:r w:rsidRPr="004D432E">
        <w:rPr>
          <w:rFonts w:ascii="Arial" w:eastAsia="Times New Roman" w:hAnsi="Arial" w:cs="Arial"/>
          <w:b/>
          <w:bCs/>
          <w:color w:val="000000"/>
          <w:sz w:val="24"/>
          <w:szCs w:val="24"/>
        </w:rPr>
        <w:t>hydronephrosis</w:t>
      </w:r>
      <w:proofErr w:type="spellEnd"/>
      <w:r w:rsidRPr="004D432E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with </w:t>
      </w:r>
      <w:proofErr w:type="spellStart"/>
      <w:r w:rsidRPr="004D432E">
        <w:rPr>
          <w:rFonts w:ascii="Arial" w:eastAsia="Times New Roman" w:hAnsi="Arial" w:cs="Arial"/>
          <w:b/>
          <w:bCs/>
          <w:color w:val="000000"/>
          <w:sz w:val="24"/>
          <w:szCs w:val="24"/>
        </w:rPr>
        <w:t>hydroureter</w:t>
      </w:r>
      <w:proofErr w:type="spellEnd"/>
      <w:r w:rsidRPr="004D432E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seen </w:t>
      </w:r>
      <w:proofErr w:type="spellStart"/>
      <w:r w:rsidRPr="004D432E">
        <w:rPr>
          <w:rFonts w:ascii="Arial" w:eastAsia="Times New Roman" w:hAnsi="Arial" w:cs="Arial"/>
          <w:b/>
          <w:bCs/>
          <w:color w:val="000000"/>
          <w:sz w:val="24"/>
          <w:szCs w:val="24"/>
        </w:rPr>
        <w:t>upto</w:t>
      </w:r>
      <w:proofErr w:type="spellEnd"/>
      <w:r w:rsidRPr="004D432E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the calculus .</w:t>
      </w:r>
      <w:r w:rsidRPr="004D432E">
        <w:rPr>
          <w:rFonts w:ascii="Arial" w:eastAsia="Times New Roman" w:hAnsi="Arial" w:cs="Arial"/>
          <w:color w:val="000000"/>
          <w:sz w:val="19"/>
          <w:szCs w:val="19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3.65pt;height:23.65pt"/>
        </w:pict>
      </w:r>
      <w:r w:rsidRPr="004D432E">
        <w:rPr>
          <w:rFonts w:ascii="Arial" w:eastAsia="Times New Roman" w:hAnsi="Arial" w:cs="Arial"/>
          <w:color w:val="000000"/>
          <w:sz w:val="19"/>
          <w:szCs w:val="19"/>
        </w:rPr>
        <w:pict>
          <v:shape id="_x0000_i1026" type="#_x0000_t75" alt="" style="width:23.65pt;height:23.65pt"/>
        </w:pict>
      </w:r>
    </w:p>
    <w:p w:rsidR="004D432E" w:rsidRPr="004D432E" w:rsidRDefault="004D432E" w:rsidP="004D432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4D432E">
        <w:rPr>
          <w:rFonts w:ascii="Arial" w:eastAsia="Times New Roman" w:hAnsi="Arial" w:cs="Arial"/>
          <w:b/>
          <w:bCs/>
          <w:color w:val="500050"/>
          <w:sz w:val="24"/>
          <w:szCs w:val="24"/>
        </w:rPr>
        <w:t>Left</w:t>
      </w:r>
      <w:proofErr w:type="gramStart"/>
      <w:r w:rsidRPr="004D432E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Kidney</w:t>
      </w:r>
      <w:proofErr w:type="gramEnd"/>
      <w:r w:rsidRPr="004D432E">
        <w:rPr>
          <w:rFonts w:ascii="Arial" w:eastAsia="Times New Roman" w:hAnsi="Arial" w:cs="Arial"/>
          <w:b/>
          <w:bCs/>
          <w:color w:val="500050"/>
          <w:sz w:val="24"/>
          <w:szCs w:val="24"/>
        </w:rPr>
        <w:t>:                    is normally functioning and normal in shape, size, position and regular in outline. </w:t>
      </w:r>
    </w:p>
    <w:p w:rsidR="004D432E" w:rsidRPr="004D432E" w:rsidRDefault="004D432E" w:rsidP="004D432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4D432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                          </w:t>
      </w:r>
      <w:proofErr w:type="spellStart"/>
      <w:r w:rsidRPr="004D432E">
        <w:rPr>
          <w:rFonts w:ascii="Arial" w:eastAsia="Times New Roman" w:hAnsi="Arial" w:cs="Arial"/>
          <w:b/>
          <w:bCs/>
          <w:color w:val="500050"/>
          <w:sz w:val="24"/>
          <w:szCs w:val="24"/>
        </w:rPr>
        <w:t>Pelvicalyceal</w:t>
      </w:r>
      <w:proofErr w:type="spellEnd"/>
      <w:r w:rsidRPr="004D432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system is normally outlined. No evidence of </w:t>
      </w:r>
      <w:proofErr w:type="spellStart"/>
      <w:r w:rsidRPr="004D432E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r w:rsidRPr="004D432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seen.</w:t>
      </w:r>
    </w:p>
    <w:p w:rsidR="004D432E" w:rsidRPr="004D432E" w:rsidRDefault="004D432E" w:rsidP="004D432E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4D432E">
        <w:rPr>
          <w:rFonts w:ascii="Arial" w:eastAsia="Times New Roman" w:hAnsi="Arial" w:cs="Arial"/>
          <w:b/>
          <w:bCs/>
          <w:color w:val="500050"/>
          <w:sz w:val="24"/>
          <w:szCs w:val="24"/>
        </w:rPr>
        <w:t>Left</w:t>
      </w:r>
      <w:proofErr w:type="gramStart"/>
      <w:r w:rsidRPr="004D432E">
        <w:rPr>
          <w:rFonts w:ascii="Arial" w:eastAsia="Times New Roman" w:hAnsi="Arial" w:cs="Arial"/>
          <w:b/>
          <w:bCs/>
          <w:color w:val="500050"/>
          <w:sz w:val="24"/>
          <w:szCs w:val="24"/>
        </w:rPr>
        <w:t>  </w:t>
      </w:r>
      <w:proofErr w:type="spellStart"/>
      <w:r w:rsidRPr="004D432E">
        <w:rPr>
          <w:rFonts w:ascii="Arial" w:eastAsia="Times New Roman" w:hAnsi="Arial" w:cs="Arial"/>
          <w:b/>
          <w:bCs/>
          <w:color w:val="500050"/>
          <w:sz w:val="24"/>
          <w:szCs w:val="24"/>
        </w:rPr>
        <w:t>Ureter</w:t>
      </w:r>
      <w:proofErr w:type="spellEnd"/>
      <w:proofErr w:type="gramEnd"/>
      <w:r w:rsidRPr="004D432E">
        <w:rPr>
          <w:rFonts w:ascii="Arial" w:eastAsia="Times New Roman" w:hAnsi="Arial" w:cs="Arial"/>
          <w:b/>
          <w:bCs/>
          <w:color w:val="500050"/>
          <w:sz w:val="24"/>
          <w:szCs w:val="24"/>
        </w:rPr>
        <w:t>:                     Normally outlined with no evidence of hold up or dilatation</w:t>
      </w:r>
      <w:r w:rsidRPr="004D432E">
        <w:rPr>
          <w:rFonts w:ascii="Arial" w:eastAsia="Times New Roman" w:hAnsi="Arial" w:cs="Arial"/>
          <w:color w:val="500050"/>
          <w:sz w:val="19"/>
          <w:szCs w:val="19"/>
        </w:rPr>
        <w:pict>
          <v:shape id="_x0000_i1027" type="#_x0000_t75" alt="" style="width:23.65pt;height:23.65pt"/>
        </w:pict>
      </w:r>
    </w:p>
    <w:p w:rsidR="004D432E" w:rsidRPr="004D432E" w:rsidRDefault="004D432E" w:rsidP="004D432E">
      <w:pPr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4D432E">
        <w:rPr>
          <w:rFonts w:ascii="Arial" w:eastAsia="Times New Roman" w:hAnsi="Arial" w:cs="Arial"/>
          <w:color w:val="222222"/>
          <w:sz w:val="19"/>
          <w:szCs w:val="19"/>
        </w:rPr>
        <w:pict>
          <v:shape id="_x0000_i1028" type="#_x0000_t75" alt="" style="width:23.65pt;height:23.65pt"/>
        </w:pict>
      </w:r>
      <w:r w:rsidRPr="004D432E">
        <w:rPr>
          <w:rFonts w:ascii="Arial" w:eastAsia="Times New Roman" w:hAnsi="Arial" w:cs="Arial"/>
          <w:b/>
          <w:bCs/>
          <w:color w:val="222222"/>
          <w:sz w:val="24"/>
          <w:szCs w:val="24"/>
        </w:rPr>
        <w:t>Urinary Bladder:             Normal in shape, regular in outline.</w:t>
      </w:r>
    </w:p>
    <w:p w:rsidR="004D432E" w:rsidRPr="004D432E" w:rsidRDefault="004D432E" w:rsidP="004D432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4D432E">
        <w:rPr>
          <w:rFonts w:ascii="Arial" w:eastAsia="Times New Roman" w:hAnsi="Arial" w:cs="Arial"/>
          <w:b/>
          <w:bCs/>
          <w:color w:val="222222"/>
          <w:sz w:val="24"/>
          <w:szCs w:val="24"/>
        </w:rPr>
        <w:t>Please correlate clinically.</w:t>
      </w:r>
    </w:p>
    <w:p w:rsidR="004D432E" w:rsidRDefault="001705A5" w:rsidP="001705A5">
      <w:r w:rsidRPr="001705A5"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D43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20"/>
  <w:characterSpacingControl w:val="doNotCompress"/>
  <w:compat>
    <w:useFELayout/>
  </w:compat>
  <w:rsids>
    <w:rsidRoot w:val="004D432E"/>
    <w:rsid w:val="001705A5"/>
    <w:rsid w:val="004D432E"/>
    <w:rsid w:val="007F718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D43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D432E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F718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718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5579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25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07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055955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316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632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37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760972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710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7004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2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431</Words>
  <Characters>2463</Characters>
  <Application>Microsoft Office Word</Application>
  <DocSecurity>0</DocSecurity>
  <Lines>20</Lines>
  <Paragraphs>5</Paragraphs>
  <ScaleCrop>false</ScaleCrop>
  <Company/>
  <LinksUpToDate>false</LinksUpToDate>
  <CharactersWithSpaces>2889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dcterms:created xsi:type="dcterms:W3CDTF">2019-02-23T06:13:00Z</dcterms:created>
  <dcterms:modified xsi:type="dcterms:W3CDTF">2019-02-23T11:24:00Z</dcterms:modified>
</cp:coreProperties>
</file>