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93ED" w14:textId="77777777" w:rsidR="004524E8" w:rsidRDefault="00000000">
      <w:pPr>
        <w:pStyle w:val="Heading2"/>
        <w:keepNext w:val="0"/>
        <w:keepLines w:val="0"/>
        <w:shd w:val="clear" w:color="auto" w:fill="FFFFFF"/>
        <w:spacing w:before="0" w:after="0" w:line="321" w:lineRule="auto"/>
        <w:ind w:left="-360"/>
        <w:jc w:val="center"/>
        <w:rPr>
          <w:b/>
          <w:color w:val="202124"/>
          <w:sz w:val="40"/>
          <w:szCs w:val="40"/>
        </w:rPr>
      </w:pPr>
      <w:bookmarkStart w:id="0" w:name="_1qama3bem56q" w:colFirst="0" w:colLast="0"/>
      <w:bookmarkEnd w:id="0"/>
      <w:r>
        <w:rPr>
          <w:b/>
          <w:color w:val="202124"/>
          <w:sz w:val="40"/>
          <w:szCs w:val="40"/>
        </w:rPr>
        <w:t>NATIONAL INSTITUTE OF TECHNOLOGY, RAIPUR</w:t>
      </w:r>
    </w:p>
    <w:p w14:paraId="4D1EB49A" w14:textId="77777777" w:rsidR="004524E8" w:rsidRDefault="004524E8">
      <w:pPr>
        <w:ind w:left="810"/>
        <w:rPr>
          <w:b/>
        </w:rPr>
      </w:pPr>
    </w:p>
    <w:p w14:paraId="2E03590E" w14:textId="77777777" w:rsidR="004524E8" w:rsidRDefault="00000000">
      <w:pPr>
        <w:ind w:left="1980"/>
        <w:rPr>
          <w:b/>
        </w:rPr>
      </w:pPr>
      <w:r>
        <w:rPr>
          <w:b/>
        </w:rPr>
        <w:t>DEPARTMENT OF COMPUTER APPLICATIONS</w:t>
      </w:r>
    </w:p>
    <w:p w14:paraId="517C3125" w14:textId="77777777" w:rsidR="004524E8" w:rsidRDefault="004524E8">
      <w:pPr>
        <w:rPr>
          <w:b/>
        </w:rPr>
      </w:pPr>
    </w:p>
    <w:p w14:paraId="24764816" w14:textId="77777777" w:rsidR="004524E8" w:rsidRDefault="00000000">
      <w:pPr>
        <w:rPr>
          <w:b/>
        </w:rPr>
      </w:pPr>
      <w:r>
        <w:pict w14:anchorId="003F3368">
          <v:rect id="_x0000_i1029" style="width:0;height:1.5pt" o:hralign="center" o:hrstd="t" o:hr="t" fillcolor="#a0a0a0" stroked="f"/>
        </w:pict>
      </w:r>
    </w:p>
    <w:p w14:paraId="68B84031" w14:textId="77777777" w:rsidR="004524E8" w:rsidRDefault="004524E8">
      <w:pPr>
        <w:rPr>
          <w:b/>
        </w:rPr>
      </w:pPr>
    </w:p>
    <w:p w14:paraId="7F838D96" w14:textId="77777777" w:rsidR="004524E8" w:rsidRDefault="004524E8">
      <w:pPr>
        <w:ind w:left="1980"/>
        <w:rPr>
          <w:b/>
        </w:rPr>
      </w:pPr>
    </w:p>
    <w:p w14:paraId="74DBA202" w14:textId="77777777" w:rsidR="004524E8" w:rsidRDefault="00000000">
      <w:pPr>
        <w:ind w:left="1980"/>
        <w:rPr>
          <w:b/>
        </w:rPr>
      </w:pPr>
      <w:r>
        <w:rPr>
          <w:b/>
          <w:noProof/>
        </w:rPr>
        <w:drawing>
          <wp:inline distT="114300" distB="114300" distL="114300" distR="114300" wp14:anchorId="13A3BBCE" wp14:editId="0B6888F6">
            <wp:extent cx="2881313" cy="28813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81313" cy="2881313"/>
                    </a:xfrm>
                    <a:prstGeom prst="rect">
                      <a:avLst/>
                    </a:prstGeom>
                    <a:ln/>
                  </pic:spPr>
                </pic:pic>
              </a:graphicData>
            </a:graphic>
          </wp:inline>
        </w:drawing>
      </w:r>
    </w:p>
    <w:p w14:paraId="28E323EF" w14:textId="77777777" w:rsidR="004524E8" w:rsidRDefault="004524E8">
      <w:pPr>
        <w:ind w:left="1980"/>
        <w:rPr>
          <w:b/>
        </w:rPr>
      </w:pPr>
    </w:p>
    <w:p w14:paraId="2CE64F62" w14:textId="77777777" w:rsidR="004524E8" w:rsidRDefault="00000000">
      <w:pPr>
        <w:ind w:left="1980"/>
        <w:rPr>
          <w:b/>
        </w:rPr>
      </w:pPr>
      <w:r>
        <w:rPr>
          <w:b/>
        </w:rPr>
        <w:t xml:space="preserve">  MASTER OF COMPUTER APPLICATIONS</w:t>
      </w:r>
    </w:p>
    <w:p w14:paraId="1A8027FD" w14:textId="77777777" w:rsidR="004524E8" w:rsidRDefault="00000000">
      <w:pPr>
        <w:ind w:left="1980"/>
      </w:pPr>
      <w:r>
        <w:rPr>
          <w:b/>
        </w:rPr>
        <w:t xml:space="preserve">                    </w:t>
      </w:r>
      <w:r>
        <w:t xml:space="preserve"> Session 2023-24</w:t>
      </w:r>
    </w:p>
    <w:p w14:paraId="418AD007" w14:textId="77777777" w:rsidR="004524E8" w:rsidRDefault="00000000">
      <w:pPr>
        <w:ind w:left="1980"/>
      </w:pPr>
      <w:r>
        <w:t xml:space="preserve">                        Semester-IV</w:t>
      </w:r>
    </w:p>
    <w:p w14:paraId="055B8273" w14:textId="77777777" w:rsidR="004524E8" w:rsidRDefault="004524E8">
      <w:pPr>
        <w:ind w:left="-450"/>
        <w:rPr>
          <w:b/>
        </w:rPr>
      </w:pPr>
    </w:p>
    <w:p w14:paraId="22A82A74" w14:textId="77777777" w:rsidR="004524E8" w:rsidRDefault="004524E8">
      <w:pPr>
        <w:ind w:left="-450"/>
        <w:rPr>
          <w:b/>
        </w:rPr>
      </w:pPr>
    </w:p>
    <w:p w14:paraId="28717238" w14:textId="77777777" w:rsidR="004524E8" w:rsidRDefault="004524E8">
      <w:pPr>
        <w:ind w:left="-450"/>
        <w:rPr>
          <w:b/>
        </w:rPr>
      </w:pPr>
    </w:p>
    <w:p w14:paraId="23378C29" w14:textId="77777777" w:rsidR="004524E8" w:rsidRDefault="00000000">
      <w:pPr>
        <w:ind w:left="-450"/>
        <w:jc w:val="center"/>
      </w:pPr>
      <w:r>
        <w:t xml:space="preserve">A </w:t>
      </w:r>
      <w:r>
        <w:rPr>
          <w:b/>
        </w:rPr>
        <w:t xml:space="preserve">Synopsis </w:t>
      </w:r>
      <w:r>
        <w:t>on</w:t>
      </w:r>
    </w:p>
    <w:p w14:paraId="2508D51E" w14:textId="77777777" w:rsidR="004524E8" w:rsidRDefault="004524E8">
      <w:pPr>
        <w:ind w:left="-450"/>
        <w:rPr>
          <w:b/>
        </w:rPr>
      </w:pPr>
    </w:p>
    <w:p w14:paraId="5EE499AB" w14:textId="77777777" w:rsidR="004524E8" w:rsidRDefault="00000000">
      <w:pPr>
        <w:ind w:left="-450"/>
        <w:jc w:val="center"/>
        <w:rPr>
          <w:b/>
          <w:sz w:val="24"/>
          <w:szCs w:val="24"/>
        </w:rPr>
      </w:pPr>
      <w:r>
        <w:rPr>
          <w:rFonts w:ascii="Roboto" w:eastAsia="Roboto" w:hAnsi="Roboto" w:cs="Roboto"/>
          <w:b/>
          <w:sz w:val="24"/>
          <w:szCs w:val="24"/>
        </w:rPr>
        <w:t>Cybersecurity Measures for EV Charging Networks: SVM Parameter Tuning on CICEV 2023</w:t>
      </w:r>
    </w:p>
    <w:p w14:paraId="02E810B0" w14:textId="77777777" w:rsidR="004524E8" w:rsidRDefault="004524E8">
      <w:pPr>
        <w:ind w:left="-450"/>
        <w:rPr>
          <w:b/>
        </w:rPr>
      </w:pPr>
    </w:p>
    <w:p w14:paraId="1BD4E211" w14:textId="77777777" w:rsidR="004524E8" w:rsidRDefault="004524E8">
      <w:pPr>
        <w:ind w:left="-450"/>
        <w:rPr>
          <w:b/>
        </w:rPr>
      </w:pPr>
    </w:p>
    <w:p w14:paraId="50F16D82" w14:textId="77777777" w:rsidR="004524E8" w:rsidRDefault="004524E8">
      <w:pPr>
        <w:ind w:left="-450"/>
        <w:rPr>
          <w:b/>
        </w:rPr>
      </w:pPr>
    </w:p>
    <w:p w14:paraId="59030212" w14:textId="77777777" w:rsidR="004524E8" w:rsidRDefault="004524E8">
      <w:pPr>
        <w:ind w:left="-450"/>
        <w:rPr>
          <w:b/>
        </w:rPr>
      </w:pPr>
    </w:p>
    <w:p w14:paraId="63735151" w14:textId="77777777" w:rsidR="004524E8" w:rsidRDefault="00000000">
      <w:pPr>
        <w:ind w:left="-630"/>
        <w:rPr>
          <w:b/>
        </w:rPr>
      </w:pPr>
      <w:r>
        <w:rPr>
          <w:b/>
        </w:rPr>
        <w:t>Submitted By:                                                                                               Submitted To:</w:t>
      </w:r>
    </w:p>
    <w:p w14:paraId="5A037607" w14:textId="77777777" w:rsidR="004524E8" w:rsidRDefault="00000000">
      <w:pPr>
        <w:ind w:left="-630"/>
      </w:pPr>
      <w:r>
        <w:t xml:space="preserve">Priyanshu Sharma                                                                                          Dr. Mithilesh </w:t>
      </w:r>
      <w:proofErr w:type="spellStart"/>
      <w:r>
        <w:t>Atulkar</w:t>
      </w:r>
      <w:proofErr w:type="spellEnd"/>
      <w:r>
        <w:t xml:space="preserve"> Sir</w:t>
      </w:r>
    </w:p>
    <w:p w14:paraId="51D3D012" w14:textId="77777777" w:rsidR="004524E8" w:rsidRDefault="00000000">
      <w:pPr>
        <w:ind w:left="-630"/>
      </w:pPr>
      <w:r>
        <w:t>Roll. NO. 22223066</w:t>
      </w:r>
    </w:p>
    <w:p w14:paraId="45E22119" w14:textId="77777777" w:rsidR="004524E8" w:rsidRDefault="00000000">
      <w:pPr>
        <w:ind w:left="1980"/>
        <w:rPr>
          <w:b/>
        </w:rPr>
      </w:pPr>
      <w:r>
        <w:rPr>
          <w:b/>
        </w:rPr>
        <w:t xml:space="preserve">          </w:t>
      </w:r>
    </w:p>
    <w:p w14:paraId="0F1C9EC4" w14:textId="77777777" w:rsidR="004524E8" w:rsidRDefault="00000000">
      <w:pPr>
        <w:ind w:left="1980"/>
        <w:rPr>
          <w:b/>
        </w:rPr>
      </w:pPr>
      <w:r>
        <w:br w:type="page"/>
      </w:r>
    </w:p>
    <w:p w14:paraId="58038125" w14:textId="77777777" w:rsidR="004524E8" w:rsidRDefault="00000000">
      <w:pPr>
        <w:ind w:left="-360"/>
        <w:jc w:val="center"/>
        <w:rPr>
          <w:rFonts w:ascii="Roboto" w:eastAsia="Roboto" w:hAnsi="Roboto" w:cs="Roboto"/>
          <w:b/>
          <w:sz w:val="32"/>
          <w:szCs w:val="32"/>
          <w:u w:val="single"/>
        </w:rPr>
      </w:pPr>
      <w:r>
        <w:rPr>
          <w:rFonts w:ascii="Roboto" w:eastAsia="Roboto" w:hAnsi="Roboto" w:cs="Roboto"/>
          <w:b/>
          <w:sz w:val="32"/>
          <w:szCs w:val="32"/>
          <w:u w:val="single"/>
        </w:rPr>
        <w:lastRenderedPageBreak/>
        <w:t>Project Objective</w:t>
      </w:r>
    </w:p>
    <w:p w14:paraId="197E4E46" w14:textId="77777777" w:rsidR="004524E8" w:rsidRDefault="004524E8">
      <w:pPr>
        <w:ind w:left="-270" w:firstLine="90"/>
        <w:rPr>
          <w:rFonts w:ascii="Roboto" w:eastAsia="Roboto" w:hAnsi="Roboto" w:cs="Roboto"/>
          <w:b/>
          <w:sz w:val="24"/>
          <w:szCs w:val="24"/>
          <w:u w:val="single"/>
        </w:rPr>
      </w:pPr>
    </w:p>
    <w:p w14:paraId="1D8D8123" w14:textId="77777777" w:rsidR="004524E8" w:rsidRDefault="00000000">
      <w:pPr>
        <w:ind w:left="-270"/>
        <w:rPr>
          <w:rFonts w:ascii="Roboto" w:eastAsia="Roboto" w:hAnsi="Roboto" w:cs="Roboto"/>
          <w:sz w:val="24"/>
          <w:szCs w:val="24"/>
        </w:rPr>
      </w:pPr>
      <w:r>
        <w:rPr>
          <w:rFonts w:ascii="Roboto" w:eastAsia="Roboto" w:hAnsi="Roboto" w:cs="Roboto"/>
          <w:sz w:val="24"/>
          <w:szCs w:val="24"/>
        </w:rPr>
        <w:t xml:space="preserve">The primary objective of this project is to enhance the performance of Support Vector Machine (SVM) models in detecting DDoS attacks on electric vehicle (EV) charging infrastructure using the </w:t>
      </w:r>
      <w:proofErr w:type="gramStart"/>
      <w:r>
        <w:rPr>
          <w:rFonts w:ascii="Roboto" w:eastAsia="Roboto" w:hAnsi="Roboto" w:cs="Roboto"/>
          <w:b/>
          <w:sz w:val="24"/>
          <w:szCs w:val="24"/>
        </w:rPr>
        <w:t>CICEV(</w:t>
      </w:r>
      <w:proofErr w:type="gramEnd"/>
      <w:r>
        <w:rPr>
          <w:rFonts w:ascii="Roboto" w:eastAsia="Roboto" w:hAnsi="Roboto" w:cs="Roboto"/>
          <w:b/>
          <w:sz w:val="24"/>
          <w:szCs w:val="24"/>
        </w:rPr>
        <w:t>Cybersecurity for Electric Vehicle Fast-Charging Infrastructure)</w:t>
      </w:r>
      <w:r>
        <w:rPr>
          <w:rFonts w:ascii="Roboto" w:eastAsia="Roboto" w:hAnsi="Roboto" w:cs="Roboto"/>
          <w:sz w:val="24"/>
          <w:szCs w:val="24"/>
        </w:rPr>
        <w:t xml:space="preserve"> 2023 dataset. Specifically, the project aims to optimize SVM hyperparameters through two distinct searching methods: </w:t>
      </w:r>
      <w:r>
        <w:rPr>
          <w:rFonts w:ascii="Roboto" w:eastAsia="Roboto" w:hAnsi="Roboto" w:cs="Roboto"/>
          <w:b/>
          <w:sz w:val="24"/>
          <w:szCs w:val="24"/>
        </w:rPr>
        <w:t>Random Search</w:t>
      </w:r>
      <w:r>
        <w:rPr>
          <w:rFonts w:ascii="Roboto" w:eastAsia="Roboto" w:hAnsi="Roboto" w:cs="Roboto"/>
          <w:sz w:val="24"/>
          <w:szCs w:val="24"/>
        </w:rPr>
        <w:t xml:space="preserve"> and </w:t>
      </w:r>
      <w:r>
        <w:rPr>
          <w:rFonts w:ascii="Roboto" w:eastAsia="Roboto" w:hAnsi="Roboto" w:cs="Roboto"/>
          <w:b/>
          <w:sz w:val="24"/>
          <w:szCs w:val="24"/>
        </w:rPr>
        <w:t>Bayesian Search</w:t>
      </w:r>
      <w:r>
        <w:rPr>
          <w:rFonts w:ascii="Roboto" w:eastAsia="Roboto" w:hAnsi="Roboto" w:cs="Roboto"/>
          <w:sz w:val="24"/>
          <w:szCs w:val="24"/>
        </w:rPr>
        <w:t>.</w:t>
      </w:r>
    </w:p>
    <w:p w14:paraId="589FEDE9" w14:textId="77777777" w:rsidR="004524E8" w:rsidRDefault="004524E8">
      <w:pPr>
        <w:rPr>
          <w:rFonts w:ascii="Roboto" w:eastAsia="Roboto" w:hAnsi="Roboto" w:cs="Roboto"/>
          <w:color w:val="374151"/>
          <w:sz w:val="24"/>
          <w:szCs w:val="24"/>
        </w:rPr>
      </w:pPr>
    </w:p>
    <w:p w14:paraId="0A76E774" w14:textId="77777777" w:rsidR="004524E8" w:rsidRDefault="004524E8">
      <w:pPr>
        <w:rPr>
          <w:rFonts w:ascii="Roboto" w:eastAsia="Roboto" w:hAnsi="Roboto" w:cs="Roboto"/>
          <w:b/>
          <w:color w:val="374151"/>
          <w:sz w:val="30"/>
          <w:szCs w:val="30"/>
          <w:u w:val="single"/>
        </w:rPr>
      </w:pPr>
    </w:p>
    <w:p w14:paraId="0E99FE86" w14:textId="77777777" w:rsidR="004524E8" w:rsidRDefault="00000000">
      <w:pPr>
        <w:ind w:left="-360"/>
        <w:rPr>
          <w:rFonts w:ascii="Roboto" w:eastAsia="Roboto" w:hAnsi="Roboto" w:cs="Roboto"/>
          <w:b/>
          <w:sz w:val="30"/>
          <w:szCs w:val="30"/>
          <w:u w:val="single"/>
        </w:rPr>
      </w:pPr>
      <w:r>
        <w:rPr>
          <w:rFonts w:ascii="Roboto" w:eastAsia="Roboto" w:hAnsi="Roboto" w:cs="Roboto"/>
          <w:b/>
          <w:sz w:val="30"/>
          <w:szCs w:val="30"/>
          <w:u w:val="single"/>
        </w:rPr>
        <w:t xml:space="preserve">About Dataset: </w:t>
      </w:r>
    </w:p>
    <w:p w14:paraId="44C602B1" w14:textId="77777777" w:rsidR="004524E8" w:rsidRDefault="004524E8">
      <w:pPr>
        <w:ind w:left="-360"/>
        <w:rPr>
          <w:rFonts w:ascii="Roboto" w:eastAsia="Roboto" w:hAnsi="Roboto" w:cs="Roboto"/>
          <w:color w:val="0F0F0F"/>
          <w:sz w:val="24"/>
          <w:szCs w:val="24"/>
        </w:rPr>
      </w:pPr>
    </w:p>
    <w:p w14:paraId="7B6219FD" w14:textId="77777777" w:rsidR="004524E8" w:rsidRDefault="00000000">
      <w:pPr>
        <w:ind w:left="-360"/>
        <w:rPr>
          <w:rFonts w:ascii="Roboto" w:eastAsia="Roboto" w:hAnsi="Roboto" w:cs="Roboto"/>
          <w:sz w:val="24"/>
          <w:szCs w:val="24"/>
        </w:rPr>
      </w:pPr>
      <w:r>
        <w:rPr>
          <w:rFonts w:ascii="Roboto" w:eastAsia="Roboto" w:hAnsi="Roboto" w:cs="Roboto"/>
          <w:sz w:val="24"/>
          <w:szCs w:val="24"/>
        </w:rPr>
        <w:t>The CICEV 2023 dataset is a collection of data designed to simulate various Distributed Denial of Service (DDoS) attacks on electric vehicle (EV) authentication systems within charging infrastructure. This dataset was created by researchers at the Canadian Institute for Cybersecurity (CIC) to provide a realistic environment for training and testing DDoS attack detection classifiers.</w:t>
      </w:r>
    </w:p>
    <w:p w14:paraId="7D8BE901" w14:textId="77777777" w:rsidR="004524E8" w:rsidRDefault="004524E8">
      <w:pPr>
        <w:ind w:left="-360"/>
        <w:rPr>
          <w:rFonts w:ascii="Roboto" w:eastAsia="Roboto" w:hAnsi="Roboto" w:cs="Roboto"/>
          <w:sz w:val="24"/>
          <w:szCs w:val="24"/>
        </w:rPr>
      </w:pPr>
    </w:p>
    <w:p w14:paraId="7B76D35B" w14:textId="77777777" w:rsidR="004524E8" w:rsidRDefault="00000000">
      <w:pPr>
        <w:ind w:left="-360"/>
        <w:rPr>
          <w:rFonts w:ascii="Roboto" w:eastAsia="Roboto" w:hAnsi="Roboto" w:cs="Roboto"/>
          <w:b/>
          <w:sz w:val="24"/>
          <w:szCs w:val="24"/>
        </w:rPr>
      </w:pPr>
      <w:r>
        <w:rPr>
          <w:rFonts w:ascii="Roboto" w:eastAsia="Roboto" w:hAnsi="Roboto" w:cs="Roboto"/>
          <w:b/>
          <w:sz w:val="24"/>
          <w:szCs w:val="24"/>
        </w:rPr>
        <w:t>Key aspects of the CICEV 2023 dataset include:</w:t>
      </w:r>
    </w:p>
    <w:p w14:paraId="18973DFA" w14:textId="77777777" w:rsidR="004524E8" w:rsidRDefault="004524E8">
      <w:pPr>
        <w:ind w:left="-360"/>
        <w:rPr>
          <w:rFonts w:ascii="Roboto" w:eastAsia="Roboto" w:hAnsi="Roboto" w:cs="Roboto"/>
          <w:sz w:val="24"/>
          <w:szCs w:val="24"/>
        </w:rPr>
      </w:pPr>
    </w:p>
    <w:p w14:paraId="7D31534B" w14:textId="77777777" w:rsidR="004524E8" w:rsidRDefault="00000000">
      <w:pPr>
        <w:ind w:left="-360"/>
        <w:rPr>
          <w:rFonts w:ascii="Roboto" w:eastAsia="Roboto" w:hAnsi="Roboto" w:cs="Roboto"/>
          <w:b/>
          <w:sz w:val="24"/>
          <w:szCs w:val="24"/>
        </w:rPr>
      </w:pPr>
      <w:r>
        <w:rPr>
          <w:rFonts w:ascii="Roboto" w:eastAsia="Roboto" w:hAnsi="Roboto" w:cs="Roboto"/>
          <w:b/>
          <w:sz w:val="24"/>
          <w:szCs w:val="24"/>
        </w:rPr>
        <w:t>1. Attack Scenarios:</w:t>
      </w:r>
    </w:p>
    <w:p w14:paraId="68555C47" w14:textId="77777777" w:rsidR="004524E8" w:rsidRDefault="00000000">
      <w:pPr>
        <w:ind w:left="-360"/>
        <w:rPr>
          <w:rFonts w:ascii="Roboto" w:eastAsia="Roboto" w:hAnsi="Roboto" w:cs="Roboto"/>
          <w:sz w:val="24"/>
          <w:szCs w:val="24"/>
        </w:rPr>
      </w:pPr>
      <w:r>
        <w:rPr>
          <w:rFonts w:ascii="Roboto" w:eastAsia="Roboto" w:hAnsi="Roboto" w:cs="Roboto"/>
          <w:sz w:val="24"/>
          <w:szCs w:val="24"/>
        </w:rPr>
        <w:t>The dataset includes four distinct attack scenarios:</w:t>
      </w:r>
    </w:p>
    <w:p w14:paraId="2DC20FB2" w14:textId="77777777" w:rsidR="004524E8" w:rsidRDefault="00000000">
      <w:pPr>
        <w:numPr>
          <w:ilvl w:val="0"/>
          <w:numId w:val="2"/>
        </w:numPr>
        <w:rPr>
          <w:rFonts w:ascii="Roboto" w:eastAsia="Roboto" w:hAnsi="Roboto" w:cs="Roboto"/>
          <w:sz w:val="24"/>
          <w:szCs w:val="24"/>
        </w:rPr>
      </w:pPr>
      <w:r>
        <w:rPr>
          <w:rFonts w:ascii="Roboto" w:eastAsia="Roboto" w:hAnsi="Roboto" w:cs="Roboto"/>
          <w:sz w:val="24"/>
          <w:szCs w:val="24"/>
        </w:rPr>
        <w:t>Correct EV ID</w:t>
      </w:r>
    </w:p>
    <w:p w14:paraId="08E0FBD4" w14:textId="77777777" w:rsidR="004524E8" w:rsidRDefault="00000000">
      <w:pPr>
        <w:numPr>
          <w:ilvl w:val="0"/>
          <w:numId w:val="2"/>
        </w:numPr>
        <w:rPr>
          <w:rFonts w:ascii="Roboto" w:eastAsia="Roboto" w:hAnsi="Roboto" w:cs="Roboto"/>
          <w:sz w:val="24"/>
          <w:szCs w:val="24"/>
        </w:rPr>
      </w:pPr>
      <w:r>
        <w:rPr>
          <w:rFonts w:ascii="Roboto" w:eastAsia="Roboto" w:hAnsi="Roboto" w:cs="Roboto"/>
          <w:sz w:val="24"/>
          <w:szCs w:val="24"/>
        </w:rPr>
        <w:t>Wrong EV</w:t>
      </w:r>
    </w:p>
    <w:p w14:paraId="3A29B787" w14:textId="77777777" w:rsidR="004524E8" w:rsidRDefault="00000000">
      <w:pPr>
        <w:numPr>
          <w:ilvl w:val="0"/>
          <w:numId w:val="2"/>
        </w:numPr>
        <w:rPr>
          <w:rFonts w:ascii="Roboto" w:eastAsia="Roboto" w:hAnsi="Roboto" w:cs="Roboto"/>
          <w:sz w:val="24"/>
          <w:szCs w:val="24"/>
        </w:rPr>
      </w:pPr>
      <w:r>
        <w:rPr>
          <w:rFonts w:ascii="Roboto" w:eastAsia="Roboto" w:hAnsi="Roboto" w:cs="Roboto"/>
          <w:sz w:val="24"/>
          <w:szCs w:val="24"/>
        </w:rPr>
        <w:t>Wrong EV Timestamp</w:t>
      </w:r>
    </w:p>
    <w:p w14:paraId="6D7282C4" w14:textId="77777777" w:rsidR="004524E8" w:rsidRDefault="00000000">
      <w:pPr>
        <w:numPr>
          <w:ilvl w:val="0"/>
          <w:numId w:val="2"/>
        </w:numPr>
        <w:rPr>
          <w:rFonts w:ascii="Roboto" w:eastAsia="Roboto" w:hAnsi="Roboto" w:cs="Roboto"/>
          <w:sz w:val="24"/>
          <w:szCs w:val="24"/>
        </w:rPr>
      </w:pPr>
      <w:r>
        <w:rPr>
          <w:rFonts w:ascii="Roboto" w:eastAsia="Roboto" w:hAnsi="Roboto" w:cs="Roboto"/>
          <w:sz w:val="24"/>
          <w:szCs w:val="24"/>
        </w:rPr>
        <w:t>Wrong CS (Charging Station) Timestamp</w:t>
      </w:r>
    </w:p>
    <w:p w14:paraId="5D0F9967" w14:textId="77777777" w:rsidR="004524E8" w:rsidRDefault="004524E8">
      <w:pPr>
        <w:rPr>
          <w:rFonts w:ascii="Roboto" w:eastAsia="Roboto" w:hAnsi="Roboto" w:cs="Roboto"/>
          <w:sz w:val="24"/>
          <w:szCs w:val="24"/>
        </w:rPr>
      </w:pPr>
    </w:p>
    <w:p w14:paraId="3A7CFC87" w14:textId="77777777" w:rsidR="004524E8" w:rsidRDefault="00000000">
      <w:pPr>
        <w:ind w:left="-360"/>
        <w:rPr>
          <w:rFonts w:ascii="Roboto" w:eastAsia="Roboto" w:hAnsi="Roboto" w:cs="Roboto"/>
          <w:sz w:val="24"/>
          <w:szCs w:val="24"/>
        </w:rPr>
      </w:pPr>
      <w:r>
        <w:rPr>
          <w:rFonts w:ascii="Roboto" w:eastAsia="Roboto" w:hAnsi="Roboto" w:cs="Roboto"/>
          <w:sz w:val="24"/>
          <w:szCs w:val="24"/>
        </w:rPr>
        <w:t>Each scenario represents a different type of DDoS attack on the EV authentication process.</w:t>
      </w:r>
    </w:p>
    <w:p w14:paraId="67F0A766" w14:textId="77777777" w:rsidR="004524E8" w:rsidRDefault="004524E8">
      <w:pPr>
        <w:ind w:left="-360"/>
        <w:rPr>
          <w:rFonts w:ascii="Roboto" w:eastAsia="Roboto" w:hAnsi="Roboto" w:cs="Roboto"/>
          <w:sz w:val="24"/>
          <w:szCs w:val="24"/>
        </w:rPr>
      </w:pPr>
    </w:p>
    <w:p w14:paraId="1652E486" w14:textId="77777777" w:rsidR="004524E8" w:rsidRDefault="00000000">
      <w:pPr>
        <w:ind w:left="-360"/>
        <w:rPr>
          <w:rFonts w:ascii="Roboto" w:eastAsia="Roboto" w:hAnsi="Roboto" w:cs="Roboto"/>
          <w:b/>
          <w:sz w:val="24"/>
          <w:szCs w:val="24"/>
        </w:rPr>
      </w:pPr>
      <w:r>
        <w:rPr>
          <w:rFonts w:ascii="Roboto" w:eastAsia="Roboto" w:hAnsi="Roboto" w:cs="Roboto"/>
          <w:b/>
          <w:sz w:val="24"/>
          <w:szCs w:val="24"/>
        </w:rPr>
        <w:t>2. Information Provided:</w:t>
      </w:r>
    </w:p>
    <w:p w14:paraId="0515B4D0" w14:textId="77777777" w:rsidR="004524E8" w:rsidRDefault="00000000">
      <w:pPr>
        <w:ind w:left="-360"/>
        <w:rPr>
          <w:rFonts w:ascii="Roboto" w:eastAsia="Roboto" w:hAnsi="Roboto" w:cs="Roboto"/>
          <w:sz w:val="24"/>
          <w:szCs w:val="24"/>
        </w:rPr>
      </w:pPr>
      <w:r>
        <w:rPr>
          <w:rFonts w:ascii="Roboto" w:eastAsia="Roboto" w:hAnsi="Roboto" w:cs="Roboto"/>
          <w:sz w:val="24"/>
          <w:szCs w:val="24"/>
        </w:rPr>
        <w:t>The dataset contains information related to:</w:t>
      </w:r>
    </w:p>
    <w:p w14:paraId="2CC631A8" w14:textId="77777777" w:rsidR="004524E8" w:rsidRDefault="00000000">
      <w:pPr>
        <w:numPr>
          <w:ilvl w:val="0"/>
          <w:numId w:val="3"/>
        </w:numPr>
        <w:rPr>
          <w:rFonts w:ascii="Roboto" w:eastAsia="Roboto" w:hAnsi="Roboto" w:cs="Roboto"/>
          <w:sz w:val="24"/>
          <w:szCs w:val="24"/>
        </w:rPr>
      </w:pPr>
      <w:r>
        <w:rPr>
          <w:rFonts w:ascii="Roboto" w:eastAsia="Roboto" w:hAnsi="Roboto" w:cs="Roboto"/>
          <w:sz w:val="24"/>
          <w:szCs w:val="24"/>
        </w:rPr>
        <w:t>Linux kernel overhead</w:t>
      </w:r>
    </w:p>
    <w:p w14:paraId="4A6BC64F" w14:textId="77777777" w:rsidR="004524E8" w:rsidRDefault="00000000">
      <w:pPr>
        <w:numPr>
          <w:ilvl w:val="0"/>
          <w:numId w:val="3"/>
        </w:numPr>
        <w:rPr>
          <w:rFonts w:ascii="Roboto" w:eastAsia="Roboto" w:hAnsi="Roboto" w:cs="Roboto"/>
          <w:sz w:val="24"/>
          <w:szCs w:val="24"/>
        </w:rPr>
      </w:pPr>
      <w:r>
        <w:rPr>
          <w:rFonts w:ascii="Roboto" w:eastAsia="Roboto" w:hAnsi="Roboto" w:cs="Roboto"/>
          <w:sz w:val="24"/>
          <w:szCs w:val="24"/>
        </w:rPr>
        <w:t>System performance status</w:t>
      </w:r>
    </w:p>
    <w:p w14:paraId="23A39B18" w14:textId="77777777" w:rsidR="004524E8" w:rsidRDefault="00000000">
      <w:pPr>
        <w:numPr>
          <w:ilvl w:val="0"/>
          <w:numId w:val="3"/>
        </w:numPr>
        <w:rPr>
          <w:rFonts w:ascii="Roboto" w:eastAsia="Roboto" w:hAnsi="Roboto" w:cs="Roboto"/>
          <w:sz w:val="24"/>
          <w:szCs w:val="24"/>
        </w:rPr>
      </w:pPr>
      <w:r>
        <w:rPr>
          <w:rFonts w:ascii="Roboto" w:eastAsia="Roboto" w:hAnsi="Roboto" w:cs="Roboto"/>
          <w:sz w:val="24"/>
          <w:szCs w:val="24"/>
        </w:rPr>
        <w:t>Time differences in legitimate authentication trials or DDoS attacks</w:t>
      </w:r>
    </w:p>
    <w:p w14:paraId="5681ABC1" w14:textId="77777777" w:rsidR="004524E8" w:rsidRDefault="004524E8">
      <w:pPr>
        <w:rPr>
          <w:rFonts w:ascii="Roboto" w:eastAsia="Roboto" w:hAnsi="Roboto" w:cs="Roboto"/>
          <w:sz w:val="24"/>
          <w:szCs w:val="24"/>
        </w:rPr>
      </w:pPr>
    </w:p>
    <w:p w14:paraId="47A6E241" w14:textId="77777777" w:rsidR="004524E8" w:rsidRDefault="00000000">
      <w:pPr>
        <w:ind w:left="-360"/>
        <w:rPr>
          <w:rFonts w:ascii="Roboto" w:eastAsia="Roboto" w:hAnsi="Roboto" w:cs="Roboto"/>
          <w:sz w:val="24"/>
          <w:szCs w:val="24"/>
        </w:rPr>
      </w:pPr>
      <w:r>
        <w:rPr>
          <w:rFonts w:ascii="Roboto" w:eastAsia="Roboto" w:hAnsi="Roboto" w:cs="Roboto"/>
          <w:sz w:val="24"/>
          <w:szCs w:val="24"/>
        </w:rPr>
        <w:t>This information is crucial for understanding the impact of attacks on the overall system and for developing effective detection mechanisms.</w:t>
      </w:r>
    </w:p>
    <w:p w14:paraId="6842BAF7" w14:textId="77777777" w:rsidR="004524E8" w:rsidRDefault="00000000">
      <w:pPr>
        <w:ind w:left="-360"/>
        <w:rPr>
          <w:rFonts w:ascii="Roboto" w:eastAsia="Roboto" w:hAnsi="Roboto" w:cs="Roboto"/>
          <w:sz w:val="24"/>
          <w:szCs w:val="24"/>
        </w:rPr>
      </w:pPr>
      <w:r>
        <w:br w:type="page"/>
      </w:r>
    </w:p>
    <w:p w14:paraId="630B9063" w14:textId="77777777" w:rsidR="004524E8" w:rsidRDefault="00000000">
      <w:pPr>
        <w:ind w:left="-360"/>
        <w:rPr>
          <w:rFonts w:ascii="Roboto" w:eastAsia="Roboto" w:hAnsi="Roboto" w:cs="Roboto"/>
          <w:b/>
          <w:sz w:val="30"/>
          <w:szCs w:val="30"/>
          <w:u w:val="single"/>
        </w:rPr>
      </w:pPr>
      <w:proofErr w:type="gramStart"/>
      <w:r>
        <w:rPr>
          <w:rFonts w:ascii="Roboto" w:eastAsia="Roboto" w:hAnsi="Roboto" w:cs="Roboto"/>
          <w:b/>
          <w:sz w:val="30"/>
          <w:szCs w:val="30"/>
          <w:u w:val="single"/>
        </w:rPr>
        <w:lastRenderedPageBreak/>
        <w:t>Methodology :</w:t>
      </w:r>
      <w:proofErr w:type="gramEnd"/>
    </w:p>
    <w:p w14:paraId="4DAF0D11" w14:textId="77777777" w:rsidR="004524E8" w:rsidRDefault="004524E8">
      <w:pPr>
        <w:rPr>
          <w:rFonts w:ascii="Roboto" w:eastAsia="Roboto" w:hAnsi="Roboto" w:cs="Roboto"/>
          <w:b/>
          <w:sz w:val="24"/>
          <w:szCs w:val="24"/>
          <w:u w:val="single"/>
        </w:rPr>
      </w:pPr>
    </w:p>
    <w:p w14:paraId="4F951C9E" w14:textId="77777777" w:rsidR="004524E8" w:rsidRDefault="00000000">
      <w:pPr>
        <w:ind w:left="-360"/>
        <w:rPr>
          <w:rFonts w:ascii="Roboto" w:eastAsia="Roboto" w:hAnsi="Roboto" w:cs="Roboto"/>
          <w:sz w:val="26"/>
          <w:szCs w:val="26"/>
        </w:rPr>
      </w:pPr>
      <w:r>
        <w:rPr>
          <w:rFonts w:ascii="Roboto" w:eastAsia="Roboto" w:hAnsi="Roboto" w:cs="Roboto"/>
          <w:b/>
          <w:sz w:val="24"/>
          <w:szCs w:val="24"/>
        </w:rPr>
        <w:t xml:space="preserve">Data </w:t>
      </w:r>
      <w:proofErr w:type="gramStart"/>
      <w:r>
        <w:rPr>
          <w:rFonts w:ascii="Roboto" w:eastAsia="Roboto" w:hAnsi="Roboto" w:cs="Roboto"/>
          <w:b/>
          <w:sz w:val="24"/>
          <w:szCs w:val="24"/>
        </w:rPr>
        <w:t>Acquisition</w:t>
      </w:r>
      <w:r>
        <w:rPr>
          <w:rFonts w:ascii="Roboto" w:eastAsia="Roboto" w:hAnsi="Roboto" w:cs="Roboto"/>
          <w:b/>
          <w:sz w:val="26"/>
          <w:szCs w:val="26"/>
        </w:rPr>
        <w:t xml:space="preserve"> :</w:t>
      </w:r>
      <w:proofErr w:type="gramEnd"/>
      <w:r>
        <w:rPr>
          <w:rFonts w:ascii="Roboto" w:eastAsia="Roboto" w:hAnsi="Roboto" w:cs="Roboto"/>
          <w:sz w:val="26"/>
          <w:szCs w:val="26"/>
        </w:rPr>
        <w:t xml:space="preserve"> </w:t>
      </w:r>
    </w:p>
    <w:p w14:paraId="2677B244" w14:textId="77777777" w:rsidR="004524E8" w:rsidRDefault="00000000">
      <w:pPr>
        <w:ind w:left="-360"/>
        <w:rPr>
          <w:rFonts w:ascii="Roboto" w:eastAsia="Roboto" w:hAnsi="Roboto" w:cs="Roboto"/>
          <w:b/>
          <w:sz w:val="24"/>
          <w:szCs w:val="24"/>
          <w:u w:val="single"/>
        </w:rPr>
      </w:pPr>
      <w:r>
        <w:rPr>
          <w:rFonts w:ascii="Roboto" w:eastAsia="Roboto" w:hAnsi="Roboto" w:cs="Roboto"/>
          <w:sz w:val="26"/>
          <w:szCs w:val="26"/>
        </w:rPr>
        <w:t>Acquire the CICEV 2023 dataset from the official source or IEEE Xplore, and thoroughly understand its structure and contents to gain insights into the characteristics of DDoS attacks on electric vehicle authentication systems.</w:t>
      </w:r>
    </w:p>
    <w:p w14:paraId="58FE9E83" w14:textId="77777777" w:rsidR="004524E8" w:rsidRDefault="004524E8">
      <w:pPr>
        <w:ind w:left="-360"/>
        <w:rPr>
          <w:rFonts w:ascii="Roboto" w:eastAsia="Roboto" w:hAnsi="Roboto" w:cs="Roboto"/>
          <w:b/>
          <w:sz w:val="24"/>
          <w:szCs w:val="24"/>
        </w:rPr>
      </w:pPr>
    </w:p>
    <w:p w14:paraId="3B13F031" w14:textId="77777777" w:rsidR="004524E8" w:rsidRDefault="00000000">
      <w:pPr>
        <w:ind w:left="-360"/>
        <w:rPr>
          <w:rFonts w:ascii="Roboto" w:eastAsia="Roboto" w:hAnsi="Roboto" w:cs="Roboto"/>
          <w:sz w:val="24"/>
          <w:szCs w:val="24"/>
        </w:rPr>
      </w:pPr>
      <w:r>
        <w:rPr>
          <w:rFonts w:ascii="Roboto" w:eastAsia="Roboto" w:hAnsi="Roboto" w:cs="Roboto"/>
          <w:b/>
          <w:sz w:val="24"/>
          <w:szCs w:val="24"/>
        </w:rPr>
        <w:t xml:space="preserve">Data </w:t>
      </w:r>
      <w:proofErr w:type="gramStart"/>
      <w:r>
        <w:rPr>
          <w:rFonts w:ascii="Roboto" w:eastAsia="Roboto" w:hAnsi="Roboto" w:cs="Roboto"/>
          <w:b/>
          <w:sz w:val="24"/>
          <w:szCs w:val="24"/>
        </w:rPr>
        <w:t xml:space="preserve">Preprocessing </w:t>
      </w:r>
      <w:r>
        <w:rPr>
          <w:rFonts w:ascii="Roboto" w:eastAsia="Roboto" w:hAnsi="Roboto" w:cs="Roboto"/>
          <w:b/>
          <w:color w:val="374151"/>
          <w:sz w:val="24"/>
          <w:szCs w:val="24"/>
        </w:rPr>
        <w:t>:</w:t>
      </w:r>
      <w:proofErr w:type="gramEnd"/>
      <w:r>
        <w:rPr>
          <w:rFonts w:ascii="Roboto" w:eastAsia="Roboto" w:hAnsi="Roboto" w:cs="Roboto"/>
          <w:sz w:val="24"/>
          <w:szCs w:val="24"/>
        </w:rPr>
        <w:t xml:space="preserve"> </w:t>
      </w:r>
    </w:p>
    <w:p w14:paraId="06F25129" w14:textId="77777777" w:rsidR="004524E8" w:rsidRDefault="00000000">
      <w:pPr>
        <w:ind w:left="-360"/>
        <w:rPr>
          <w:rFonts w:ascii="Roboto" w:eastAsia="Roboto" w:hAnsi="Roboto" w:cs="Roboto"/>
          <w:sz w:val="24"/>
          <w:szCs w:val="24"/>
        </w:rPr>
      </w:pPr>
      <w:r>
        <w:rPr>
          <w:rFonts w:ascii="Roboto" w:eastAsia="Roboto" w:hAnsi="Roboto" w:cs="Roboto"/>
          <w:sz w:val="24"/>
          <w:szCs w:val="24"/>
        </w:rPr>
        <w:t>Prepare the dataset for model training by implementing data preprocessing steps. This includes data cleaning, normalization, and feature engineering to ensure that the dataset is suitable for training Support Vector Machine (SVM) models.</w:t>
      </w:r>
    </w:p>
    <w:p w14:paraId="19203EB4" w14:textId="77777777" w:rsidR="004524E8" w:rsidRDefault="00000000">
      <w:pPr>
        <w:ind w:left="-360"/>
        <w:rPr>
          <w:rFonts w:ascii="Roboto" w:eastAsia="Roboto" w:hAnsi="Roboto" w:cs="Roboto"/>
          <w:b/>
          <w:sz w:val="24"/>
          <w:szCs w:val="24"/>
          <w:u w:val="single"/>
        </w:rPr>
      </w:pPr>
      <w:r>
        <w:rPr>
          <w:rFonts w:ascii="Roboto" w:eastAsia="Roboto" w:hAnsi="Roboto" w:cs="Roboto"/>
          <w:sz w:val="24"/>
          <w:szCs w:val="24"/>
        </w:rPr>
        <w:t xml:space="preserve"> </w:t>
      </w:r>
      <w:r>
        <w:rPr>
          <w:rFonts w:ascii="Roboto" w:eastAsia="Roboto" w:hAnsi="Roboto" w:cs="Roboto"/>
          <w:b/>
          <w:sz w:val="24"/>
          <w:szCs w:val="24"/>
          <w:u w:val="single"/>
        </w:rPr>
        <w:t xml:space="preserve">           </w:t>
      </w:r>
    </w:p>
    <w:p w14:paraId="05124AB3" w14:textId="77777777" w:rsidR="004524E8" w:rsidRDefault="00000000">
      <w:pPr>
        <w:ind w:left="-360"/>
        <w:rPr>
          <w:rFonts w:ascii="Roboto" w:eastAsia="Roboto" w:hAnsi="Roboto" w:cs="Roboto"/>
          <w:sz w:val="24"/>
          <w:szCs w:val="24"/>
        </w:rPr>
      </w:pPr>
      <w:r>
        <w:rPr>
          <w:rFonts w:ascii="Roboto" w:eastAsia="Roboto" w:hAnsi="Roboto" w:cs="Roboto"/>
          <w:b/>
          <w:sz w:val="24"/>
          <w:szCs w:val="24"/>
        </w:rPr>
        <w:t>Model Training</w:t>
      </w:r>
      <w:r>
        <w:rPr>
          <w:rFonts w:ascii="Roboto" w:eastAsia="Roboto" w:hAnsi="Roboto" w:cs="Roboto"/>
          <w:b/>
          <w:color w:val="374151"/>
          <w:sz w:val="24"/>
          <w:szCs w:val="24"/>
        </w:rPr>
        <w:t>:</w:t>
      </w:r>
      <w:r>
        <w:rPr>
          <w:rFonts w:ascii="Roboto" w:eastAsia="Roboto" w:hAnsi="Roboto" w:cs="Roboto"/>
          <w:sz w:val="24"/>
          <w:szCs w:val="24"/>
        </w:rPr>
        <w:t xml:space="preserve"> </w:t>
      </w:r>
    </w:p>
    <w:p w14:paraId="29C85732" w14:textId="77777777" w:rsidR="004524E8" w:rsidRDefault="00000000">
      <w:pPr>
        <w:ind w:left="-360"/>
        <w:rPr>
          <w:rFonts w:ascii="Roboto" w:eastAsia="Roboto" w:hAnsi="Roboto" w:cs="Roboto"/>
          <w:sz w:val="24"/>
          <w:szCs w:val="24"/>
        </w:rPr>
      </w:pPr>
      <w:r>
        <w:rPr>
          <w:rFonts w:ascii="Roboto" w:eastAsia="Roboto" w:hAnsi="Roboto" w:cs="Roboto"/>
          <w:sz w:val="24"/>
          <w:szCs w:val="24"/>
        </w:rPr>
        <w:t>Train Support Vector Machine (SVM) classifiers on the preprocessed dataset. Utilize different sets of hyperparameters to capture the nuances of DDoS attack detection in electric vehicle charging infrastructure.</w:t>
      </w:r>
    </w:p>
    <w:p w14:paraId="05C5EC6A" w14:textId="77777777" w:rsidR="004524E8" w:rsidRDefault="004524E8">
      <w:pPr>
        <w:ind w:left="-360"/>
        <w:rPr>
          <w:rFonts w:ascii="Roboto" w:eastAsia="Roboto" w:hAnsi="Roboto" w:cs="Roboto"/>
          <w:sz w:val="24"/>
          <w:szCs w:val="24"/>
        </w:rPr>
      </w:pPr>
    </w:p>
    <w:p w14:paraId="150B4A6B" w14:textId="77777777" w:rsidR="004524E8" w:rsidRDefault="004524E8">
      <w:pPr>
        <w:rPr>
          <w:rFonts w:ascii="Roboto" w:eastAsia="Roboto" w:hAnsi="Roboto" w:cs="Roboto"/>
          <w:color w:val="374151"/>
          <w:sz w:val="24"/>
          <w:szCs w:val="24"/>
        </w:rPr>
      </w:pPr>
    </w:p>
    <w:p w14:paraId="6D32AF47" w14:textId="77777777" w:rsidR="004524E8" w:rsidRDefault="00000000">
      <w:pPr>
        <w:ind w:left="-180" w:hanging="180"/>
        <w:rPr>
          <w:rFonts w:ascii="Roboto" w:eastAsia="Roboto" w:hAnsi="Roboto" w:cs="Roboto"/>
          <w:b/>
          <w:sz w:val="24"/>
          <w:szCs w:val="24"/>
        </w:rPr>
      </w:pPr>
      <w:r>
        <w:rPr>
          <w:rFonts w:ascii="Roboto" w:eastAsia="Roboto" w:hAnsi="Roboto" w:cs="Roboto"/>
          <w:b/>
          <w:sz w:val="24"/>
          <w:szCs w:val="24"/>
        </w:rPr>
        <w:t>Parameter Tuning:</w:t>
      </w:r>
    </w:p>
    <w:p w14:paraId="4C7B30C7" w14:textId="77777777" w:rsidR="004524E8" w:rsidRDefault="004524E8">
      <w:pPr>
        <w:ind w:left="720"/>
        <w:rPr>
          <w:rFonts w:ascii="Roboto" w:eastAsia="Roboto" w:hAnsi="Roboto" w:cs="Roboto"/>
          <w:b/>
          <w:color w:val="374151"/>
          <w:sz w:val="24"/>
          <w:szCs w:val="24"/>
        </w:rPr>
      </w:pPr>
    </w:p>
    <w:p w14:paraId="2D0B110B" w14:textId="77777777" w:rsidR="004524E8" w:rsidRDefault="00000000">
      <w:pPr>
        <w:numPr>
          <w:ilvl w:val="0"/>
          <w:numId w:val="7"/>
        </w:numPr>
        <w:rPr>
          <w:rFonts w:ascii="Roboto" w:eastAsia="Roboto" w:hAnsi="Roboto" w:cs="Roboto"/>
          <w:b/>
          <w:color w:val="374151"/>
          <w:sz w:val="24"/>
          <w:szCs w:val="24"/>
        </w:rPr>
      </w:pPr>
      <w:r>
        <w:rPr>
          <w:rFonts w:ascii="Roboto" w:eastAsia="Roboto" w:hAnsi="Roboto" w:cs="Roboto"/>
          <w:b/>
          <w:sz w:val="24"/>
          <w:szCs w:val="24"/>
        </w:rPr>
        <w:t>Bayesian Search</w:t>
      </w:r>
      <w:r>
        <w:rPr>
          <w:rFonts w:ascii="Roboto" w:eastAsia="Roboto" w:hAnsi="Roboto" w:cs="Roboto"/>
          <w:b/>
          <w:color w:val="374151"/>
          <w:sz w:val="24"/>
          <w:szCs w:val="24"/>
        </w:rPr>
        <w:t xml:space="preserve">: </w:t>
      </w:r>
      <w:r>
        <w:rPr>
          <w:sz w:val="24"/>
          <w:szCs w:val="24"/>
          <w:highlight w:val="white"/>
        </w:rPr>
        <w:t>Introduce Bayesian Search as an alternative hyperparameter tuning method. Bayesian optimization leverages probabilistic models to intelligently select hyperparameter combinations. This approach aims to efficiently navigate the hyperparameter space, making it particularly suitable for scenarios where computational resources are limited.</w:t>
      </w:r>
    </w:p>
    <w:p w14:paraId="1C99A92B" w14:textId="77777777" w:rsidR="004524E8" w:rsidRDefault="00000000">
      <w:pPr>
        <w:numPr>
          <w:ilvl w:val="0"/>
          <w:numId w:val="7"/>
        </w:numPr>
        <w:rPr>
          <w:b/>
          <w:color w:val="383838"/>
          <w:sz w:val="24"/>
          <w:szCs w:val="24"/>
          <w:highlight w:val="white"/>
        </w:rPr>
      </w:pPr>
      <w:r>
        <w:rPr>
          <w:b/>
          <w:sz w:val="24"/>
          <w:szCs w:val="24"/>
          <w:highlight w:val="white"/>
        </w:rPr>
        <w:t xml:space="preserve">Random </w:t>
      </w:r>
      <w:proofErr w:type="spellStart"/>
      <w:proofErr w:type="gramStart"/>
      <w:r>
        <w:rPr>
          <w:b/>
          <w:sz w:val="24"/>
          <w:szCs w:val="24"/>
          <w:highlight w:val="white"/>
        </w:rPr>
        <w:t>Search:</w:t>
      </w:r>
      <w:r>
        <w:rPr>
          <w:rFonts w:ascii="Roboto" w:eastAsia="Roboto" w:hAnsi="Roboto" w:cs="Roboto"/>
          <w:sz w:val="24"/>
          <w:szCs w:val="24"/>
          <w:highlight w:val="white"/>
        </w:rPr>
        <w:t>Conduct</w:t>
      </w:r>
      <w:proofErr w:type="spellEnd"/>
      <w:proofErr w:type="gramEnd"/>
      <w:r>
        <w:rPr>
          <w:rFonts w:ascii="Roboto" w:eastAsia="Roboto" w:hAnsi="Roboto" w:cs="Roboto"/>
          <w:sz w:val="24"/>
          <w:szCs w:val="24"/>
          <w:highlight w:val="white"/>
        </w:rPr>
        <w:t xml:space="preserve"> Random Search, which involves randomly sampling hyperparameter combinations from a defined space. Random Search is particularly effective when dealing with a high-dimensional hyperparameter space. This method allows for a more efficient exploration of hyperparameters.</w:t>
      </w:r>
    </w:p>
    <w:p w14:paraId="4DFB85C0" w14:textId="77777777" w:rsidR="004524E8" w:rsidRDefault="004524E8">
      <w:pPr>
        <w:ind w:left="90"/>
        <w:rPr>
          <w:rFonts w:ascii="Roboto" w:eastAsia="Roboto" w:hAnsi="Roboto" w:cs="Roboto"/>
          <w:color w:val="374151"/>
          <w:sz w:val="24"/>
          <w:szCs w:val="24"/>
          <w:highlight w:val="white"/>
        </w:rPr>
      </w:pPr>
    </w:p>
    <w:p w14:paraId="4546FA41" w14:textId="77777777" w:rsidR="004524E8" w:rsidRDefault="004524E8">
      <w:pPr>
        <w:rPr>
          <w:rFonts w:ascii="Roboto" w:eastAsia="Roboto" w:hAnsi="Roboto" w:cs="Roboto"/>
          <w:color w:val="374151"/>
          <w:sz w:val="24"/>
          <w:szCs w:val="24"/>
          <w:highlight w:val="white"/>
        </w:rPr>
      </w:pPr>
    </w:p>
    <w:p w14:paraId="4EFB71D8" w14:textId="77777777" w:rsidR="004524E8" w:rsidRDefault="00000000">
      <w:pPr>
        <w:ind w:left="-360"/>
        <w:rPr>
          <w:rFonts w:ascii="Roboto" w:eastAsia="Roboto" w:hAnsi="Roboto" w:cs="Roboto"/>
          <w:sz w:val="24"/>
          <w:szCs w:val="24"/>
          <w:highlight w:val="white"/>
        </w:rPr>
      </w:pPr>
      <w:r>
        <w:rPr>
          <w:rFonts w:ascii="Roboto" w:eastAsia="Roboto" w:hAnsi="Roboto" w:cs="Roboto"/>
          <w:b/>
          <w:sz w:val="24"/>
          <w:szCs w:val="24"/>
          <w:highlight w:val="white"/>
        </w:rPr>
        <w:t>Performance Evaluation</w:t>
      </w:r>
      <w:r>
        <w:rPr>
          <w:rFonts w:ascii="Roboto" w:eastAsia="Roboto" w:hAnsi="Roboto" w:cs="Roboto"/>
          <w:b/>
          <w:sz w:val="24"/>
          <w:szCs w:val="24"/>
          <w:highlight w:val="white"/>
          <w:u w:val="single"/>
        </w:rPr>
        <w:t>:</w:t>
      </w:r>
      <w:r>
        <w:rPr>
          <w:rFonts w:ascii="Roboto" w:eastAsia="Roboto" w:hAnsi="Roboto" w:cs="Roboto"/>
          <w:color w:val="374151"/>
          <w:sz w:val="24"/>
          <w:szCs w:val="24"/>
          <w:highlight w:val="white"/>
        </w:rPr>
        <w:t xml:space="preserve"> </w:t>
      </w:r>
      <w:r>
        <w:rPr>
          <w:rFonts w:ascii="Roboto" w:eastAsia="Roboto" w:hAnsi="Roboto" w:cs="Roboto"/>
          <w:sz w:val="24"/>
          <w:szCs w:val="24"/>
          <w:highlight w:val="white"/>
        </w:rPr>
        <w:t>Evaluate the performance of each SVM model using metrics such as accuracy, precision, recall, F1 score, prediction time, and False Acceptance Rate (FAR). This comprehensive assessment will provide insights into the effectiveness of the models in detecting DDoS attacks.</w:t>
      </w:r>
    </w:p>
    <w:p w14:paraId="1F4B4A55" w14:textId="77777777" w:rsidR="004524E8" w:rsidRDefault="00000000">
      <w:pPr>
        <w:ind w:left="-360" w:hanging="270"/>
        <w:rPr>
          <w:rFonts w:ascii="Roboto" w:eastAsia="Roboto" w:hAnsi="Roboto" w:cs="Roboto"/>
          <w:sz w:val="24"/>
          <w:szCs w:val="24"/>
          <w:highlight w:val="white"/>
        </w:rPr>
      </w:pPr>
      <w:r>
        <w:rPr>
          <w:rFonts w:ascii="Roboto" w:eastAsia="Roboto" w:hAnsi="Roboto" w:cs="Roboto"/>
          <w:sz w:val="24"/>
          <w:szCs w:val="24"/>
          <w:highlight w:val="white"/>
        </w:rPr>
        <w:t xml:space="preserve">   </w:t>
      </w:r>
    </w:p>
    <w:p w14:paraId="266F50B5" w14:textId="77777777" w:rsidR="004524E8" w:rsidRDefault="00000000">
      <w:pPr>
        <w:ind w:left="-180" w:hanging="270"/>
        <w:rPr>
          <w:rFonts w:ascii="Roboto" w:eastAsia="Roboto" w:hAnsi="Roboto" w:cs="Roboto"/>
          <w:sz w:val="24"/>
          <w:szCs w:val="24"/>
          <w:highlight w:val="white"/>
        </w:rPr>
      </w:pPr>
      <w:r>
        <w:rPr>
          <w:rFonts w:ascii="Roboto" w:eastAsia="Roboto" w:hAnsi="Roboto" w:cs="Roboto"/>
          <w:sz w:val="24"/>
          <w:szCs w:val="24"/>
          <w:highlight w:val="white"/>
        </w:rPr>
        <w:t xml:space="preserve">  </w:t>
      </w:r>
      <w:r>
        <w:br w:type="page"/>
      </w:r>
    </w:p>
    <w:p w14:paraId="17780194" w14:textId="77777777" w:rsidR="004524E8" w:rsidRDefault="00000000">
      <w:pPr>
        <w:ind w:left="-270"/>
        <w:rPr>
          <w:rFonts w:ascii="Roboto" w:eastAsia="Roboto" w:hAnsi="Roboto" w:cs="Roboto"/>
          <w:sz w:val="24"/>
          <w:szCs w:val="24"/>
          <w:highlight w:val="white"/>
        </w:rPr>
      </w:pPr>
      <w:r>
        <w:rPr>
          <w:rFonts w:ascii="Roboto" w:eastAsia="Roboto" w:hAnsi="Roboto" w:cs="Roboto"/>
          <w:b/>
          <w:sz w:val="24"/>
          <w:szCs w:val="24"/>
          <w:highlight w:val="white"/>
        </w:rPr>
        <w:lastRenderedPageBreak/>
        <w:t>Comparison</w:t>
      </w:r>
      <w:r>
        <w:rPr>
          <w:rFonts w:ascii="Roboto" w:eastAsia="Roboto" w:hAnsi="Roboto" w:cs="Roboto"/>
          <w:sz w:val="24"/>
          <w:szCs w:val="24"/>
          <w:highlight w:val="white"/>
        </w:rPr>
        <w:t xml:space="preserve">: Compare the performance results obtained from </w:t>
      </w:r>
      <w:r>
        <w:rPr>
          <w:rFonts w:ascii="Roboto" w:eastAsia="Roboto" w:hAnsi="Roboto" w:cs="Roboto"/>
          <w:b/>
          <w:sz w:val="24"/>
          <w:szCs w:val="24"/>
          <w:highlight w:val="white"/>
        </w:rPr>
        <w:t>Random Search</w:t>
      </w:r>
      <w:r>
        <w:rPr>
          <w:rFonts w:ascii="Roboto" w:eastAsia="Roboto" w:hAnsi="Roboto" w:cs="Roboto"/>
          <w:sz w:val="24"/>
          <w:szCs w:val="24"/>
          <w:highlight w:val="white"/>
        </w:rPr>
        <w:t xml:space="preserve">, and </w:t>
      </w:r>
      <w:r>
        <w:rPr>
          <w:rFonts w:ascii="Roboto" w:eastAsia="Roboto" w:hAnsi="Roboto" w:cs="Roboto"/>
          <w:b/>
          <w:sz w:val="24"/>
          <w:szCs w:val="24"/>
          <w:highlight w:val="white"/>
        </w:rPr>
        <w:t>Bayesian Search</w:t>
      </w:r>
      <w:r>
        <w:rPr>
          <w:rFonts w:ascii="Roboto" w:eastAsia="Roboto" w:hAnsi="Roboto" w:cs="Roboto"/>
          <w:sz w:val="24"/>
          <w:szCs w:val="24"/>
          <w:highlight w:val="white"/>
        </w:rPr>
        <w:t xml:space="preserve"> to determine which hyperparameter tuning method yields the most effective SVM models for DDoS attack detection in the context of electric vehicle authentication systems.</w:t>
      </w:r>
    </w:p>
    <w:p w14:paraId="71E14BBA" w14:textId="77777777" w:rsidR="004524E8" w:rsidRDefault="004524E8">
      <w:pPr>
        <w:rPr>
          <w:rFonts w:ascii="Roboto" w:eastAsia="Roboto" w:hAnsi="Roboto" w:cs="Roboto"/>
          <w:color w:val="374151"/>
          <w:sz w:val="24"/>
          <w:szCs w:val="24"/>
        </w:rPr>
      </w:pPr>
    </w:p>
    <w:p w14:paraId="6B230AEA" w14:textId="77777777" w:rsidR="004524E8" w:rsidRDefault="00000000">
      <w:pPr>
        <w:ind w:left="-450"/>
        <w:rPr>
          <w:rFonts w:ascii="Roboto" w:eastAsia="Roboto" w:hAnsi="Roboto" w:cs="Roboto"/>
          <w:sz w:val="24"/>
          <w:szCs w:val="24"/>
        </w:rPr>
      </w:pPr>
      <w:r>
        <w:rPr>
          <w:rFonts w:ascii="Roboto" w:eastAsia="Roboto" w:hAnsi="Roboto" w:cs="Roboto"/>
          <w:b/>
          <w:sz w:val="30"/>
          <w:szCs w:val="30"/>
          <w:u w:val="single"/>
        </w:rPr>
        <w:t>Expected Outcome:</w:t>
      </w:r>
    </w:p>
    <w:p w14:paraId="3A66A606" w14:textId="77777777" w:rsidR="004524E8" w:rsidRDefault="004524E8">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p>
    <w:p w14:paraId="0EFC0721" w14:textId="77777777" w:rsidR="004524E8"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ind w:left="90" w:hanging="450"/>
        <w:rPr>
          <w:color w:val="000000"/>
        </w:rPr>
      </w:pPr>
      <w:r>
        <w:rPr>
          <w:rFonts w:ascii="Roboto" w:eastAsia="Roboto" w:hAnsi="Roboto" w:cs="Roboto"/>
          <w:b/>
          <w:sz w:val="24"/>
          <w:szCs w:val="24"/>
        </w:rPr>
        <w:t>Efficient Resource Utilization:</w:t>
      </w:r>
      <w:r>
        <w:rPr>
          <w:rFonts w:ascii="Roboto" w:eastAsia="Roboto" w:hAnsi="Roboto" w:cs="Roboto"/>
          <w:sz w:val="24"/>
          <w:szCs w:val="24"/>
        </w:rPr>
        <w:t xml:space="preserve"> Bayesian Search, in particular, is expected to showcase efficiency in exploring the hyperparameter space, potentially achieving comparable or superior results to other methods with reduced computational resources.</w:t>
      </w:r>
    </w:p>
    <w:p w14:paraId="75AA3362" w14:textId="77777777" w:rsidR="004524E8" w:rsidRDefault="004524E8">
      <w:pPr>
        <w:pBdr>
          <w:top w:val="none" w:sz="0" w:space="0" w:color="D9D9E3"/>
          <w:left w:val="none" w:sz="0" w:space="0" w:color="D9D9E3"/>
          <w:bottom w:val="none" w:sz="0" w:space="0" w:color="D9D9E3"/>
          <w:right w:val="none" w:sz="0" w:space="0" w:color="D9D9E3"/>
          <w:between w:val="none" w:sz="0" w:space="0" w:color="D9D9E3"/>
        </w:pBdr>
        <w:ind w:left="90" w:hanging="450"/>
        <w:rPr>
          <w:rFonts w:ascii="Roboto" w:eastAsia="Roboto" w:hAnsi="Roboto" w:cs="Roboto"/>
          <w:sz w:val="24"/>
          <w:szCs w:val="24"/>
        </w:rPr>
      </w:pPr>
    </w:p>
    <w:p w14:paraId="1D8231DC" w14:textId="77777777" w:rsidR="004524E8"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ind w:left="90" w:hanging="450"/>
        <w:rPr>
          <w:color w:val="000000"/>
        </w:rPr>
      </w:pPr>
      <w:r>
        <w:rPr>
          <w:rFonts w:ascii="Roboto" w:eastAsia="Roboto" w:hAnsi="Roboto" w:cs="Roboto"/>
          <w:b/>
          <w:sz w:val="24"/>
          <w:szCs w:val="24"/>
        </w:rPr>
        <w:t>Informed Decision-Making:</w:t>
      </w:r>
      <w:r>
        <w:rPr>
          <w:rFonts w:ascii="Roboto" w:eastAsia="Roboto" w:hAnsi="Roboto" w:cs="Roboto"/>
          <w:sz w:val="24"/>
          <w:szCs w:val="24"/>
        </w:rPr>
        <w:t xml:space="preserve"> Provide insights into the trade-offs between computational efficiency and model performance, aiding in informed decision-making for selecting the appropriate hyperparameter tuning method in similar cybersecurity applications.</w:t>
      </w:r>
    </w:p>
    <w:p w14:paraId="26BF971F" w14:textId="77777777" w:rsidR="004524E8" w:rsidRDefault="004524E8">
      <w:pPr>
        <w:pBdr>
          <w:top w:val="none" w:sz="0" w:space="0" w:color="D9D9E3"/>
          <w:left w:val="none" w:sz="0" w:space="0" w:color="D9D9E3"/>
          <w:bottom w:val="none" w:sz="0" w:space="0" w:color="D9D9E3"/>
          <w:right w:val="none" w:sz="0" w:space="0" w:color="D9D9E3"/>
          <w:between w:val="none" w:sz="0" w:space="0" w:color="D9D9E3"/>
        </w:pBdr>
        <w:ind w:left="90" w:hanging="450"/>
        <w:rPr>
          <w:rFonts w:ascii="Roboto" w:eastAsia="Roboto" w:hAnsi="Roboto" w:cs="Roboto"/>
          <w:sz w:val="24"/>
          <w:szCs w:val="24"/>
        </w:rPr>
      </w:pPr>
    </w:p>
    <w:p w14:paraId="1F153DB5" w14:textId="77777777" w:rsidR="004524E8"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ind w:left="90" w:hanging="450"/>
        <w:rPr>
          <w:color w:val="000000"/>
        </w:rPr>
      </w:pPr>
      <w:r>
        <w:rPr>
          <w:rFonts w:ascii="Roboto" w:eastAsia="Roboto" w:hAnsi="Roboto" w:cs="Roboto"/>
          <w:b/>
          <w:sz w:val="24"/>
          <w:szCs w:val="24"/>
        </w:rPr>
        <w:t xml:space="preserve">Enhanced Cybersecurity Measures: </w:t>
      </w:r>
      <w:r>
        <w:rPr>
          <w:rFonts w:ascii="Roboto" w:eastAsia="Roboto" w:hAnsi="Roboto" w:cs="Roboto"/>
          <w:sz w:val="24"/>
          <w:szCs w:val="24"/>
        </w:rPr>
        <w:t>Overall, the project aims to contribute to the development of robust and efficient cybersecurity measures for securing electric vehicle charging infrastructure against DDoS attacks, ensuring the reliability and integrity of EV authentication systems.</w:t>
      </w:r>
    </w:p>
    <w:p w14:paraId="0CECFA23" w14:textId="77777777" w:rsidR="004524E8" w:rsidRDefault="004524E8">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p>
    <w:p w14:paraId="7A44B8B9" w14:textId="77777777" w:rsidR="004524E8" w:rsidRDefault="004524E8">
      <w:pPr>
        <w:ind w:left="-360"/>
        <w:rPr>
          <w:rFonts w:ascii="Roboto" w:eastAsia="Roboto" w:hAnsi="Roboto" w:cs="Roboto"/>
          <w:color w:val="374151"/>
          <w:sz w:val="24"/>
          <w:szCs w:val="24"/>
        </w:rPr>
      </w:pPr>
    </w:p>
    <w:p w14:paraId="396F9143" w14:textId="77777777" w:rsidR="004524E8" w:rsidRDefault="004524E8">
      <w:pPr>
        <w:ind w:left="-360"/>
        <w:rPr>
          <w:rFonts w:ascii="Roboto" w:eastAsia="Roboto" w:hAnsi="Roboto" w:cs="Roboto"/>
          <w:color w:val="374151"/>
          <w:sz w:val="24"/>
          <w:szCs w:val="24"/>
        </w:rPr>
      </w:pPr>
    </w:p>
    <w:p w14:paraId="08247B27" w14:textId="77777777" w:rsidR="004524E8" w:rsidRDefault="00000000">
      <w:pPr>
        <w:ind w:left="-360"/>
        <w:rPr>
          <w:rFonts w:ascii="Roboto" w:eastAsia="Roboto" w:hAnsi="Roboto" w:cs="Roboto"/>
          <w:color w:val="374151"/>
          <w:sz w:val="24"/>
          <w:szCs w:val="24"/>
        </w:rPr>
      </w:pPr>
      <w:r>
        <w:rPr>
          <w:rFonts w:ascii="Roboto" w:eastAsia="Roboto" w:hAnsi="Roboto" w:cs="Roboto"/>
          <w:b/>
          <w:sz w:val="30"/>
          <w:szCs w:val="30"/>
          <w:u w:val="single"/>
        </w:rPr>
        <w:t>Conclusion:</w:t>
      </w:r>
      <w:r>
        <w:rPr>
          <w:rFonts w:ascii="Roboto" w:eastAsia="Roboto" w:hAnsi="Roboto" w:cs="Roboto"/>
          <w:sz w:val="24"/>
          <w:szCs w:val="24"/>
        </w:rPr>
        <w:t xml:space="preserve"> </w:t>
      </w:r>
    </w:p>
    <w:p w14:paraId="7A954967" w14:textId="77777777" w:rsidR="004524E8" w:rsidRDefault="00000000">
      <w:pPr>
        <w:pBdr>
          <w:top w:val="none" w:sz="0" w:space="0" w:color="D9D9E3"/>
          <w:left w:val="none" w:sz="0" w:space="0" w:color="D9D9E3"/>
          <w:bottom w:val="none" w:sz="0" w:space="0" w:color="D9D9E3"/>
          <w:right w:val="none" w:sz="0" w:space="0" w:color="D9D9E3"/>
          <w:between w:val="none" w:sz="0" w:space="0" w:color="D9D9E3"/>
        </w:pBdr>
        <w:spacing w:before="300"/>
        <w:ind w:left="-360"/>
        <w:rPr>
          <w:rFonts w:ascii="Roboto" w:eastAsia="Roboto" w:hAnsi="Roboto" w:cs="Roboto"/>
          <w:sz w:val="24"/>
          <w:szCs w:val="24"/>
        </w:rPr>
      </w:pPr>
      <w:r>
        <w:rPr>
          <w:rFonts w:ascii="Roboto" w:eastAsia="Roboto" w:hAnsi="Roboto" w:cs="Roboto"/>
          <w:sz w:val="24"/>
          <w:szCs w:val="24"/>
        </w:rPr>
        <w:t>This project successfully optimized Support Vector Machine (SVM) models for DDoS attack detection in electric vehicle charging systems using the CICEV 2023 dataset. Through systematic hyperparameter tuning, Random Search, and Bayesian Search were compared in terms of accuracy and efficiency.</w:t>
      </w:r>
    </w:p>
    <w:p w14:paraId="4C2DE423" w14:textId="77777777" w:rsidR="004524E8" w:rsidRDefault="00000000">
      <w:pPr>
        <w:pBdr>
          <w:top w:val="none" w:sz="0" w:space="0" w:color="D9D9E3"/>
          <w:left w:val="none" w:sz="0" w:space="0" w:color="D9D9E3"/>
          <w:bottom w:val="none" w:sz="0" w:space="0" w:color="D9D9E3"/>
          <w:right w:val="none" w:sz="0" w:space="0" w:color="D9D9E3"/>
          <w:between w:val="none" w:sz="0" w:space="0" w:color="D9D9E3"/>
        </w:pBdr>
        <w:spacing w:before="300"/>
        <w:ind w:left="-360"/>
        <w:rPr>
          <w:rFonts w:ascii="Roboto" w:eastAsia="Roboto" w:hAnsi="Roboto" w:cs="Roboto"/>
          <w:sz w:val="24"/>
          <w:szCs w:val="24"/>
        </w:rPr>
      </w:pPr>
      <w:r>
        <w:rPr>
          <w:rFonts w:ascii="Roboto" w:eastAsia="Roboto" w:hAnsi="Roboto" w:cs="Roboto"/>
          <w:sz w:val="24"/>
          <w:szCs w:val="24"/>
        </w:rPr>
        <w:t>The optimized SVM models demonstrated enhanced cybersecurity measures, offering improved capabilities to distinguish between normal authentication and various attack scenarios. The project's insights into hyperparameter tuning trade-offs provide valuable guidance for practitioners.</w:t>
      </w:r>
    </w:p>
    <w:p w14:paraId="1795E5F7" w14:textId="77777777" w:rsidR="004524E8" w:rsidRDefault="004524E8">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sz w:val="24"/>
          <w:szCs w:val="24"/>
        </w:rPr>
      </w:pPr>
    </w:p>
    <w:p w14:paraId="6CA3E0A3" w14:textId="77777777" w:rsidR="004524E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sz w:val="24"/>
          <w:szCs w:val="24"/>
        </w:rPr>
      </w:pPr>
      <w:r>
        <w:br w:type="page"/>
      </w:r>
    </w:p>
    <w:p w14:paraId="65EDB7FC" w14:textId="77777777" w:rsidR="004524E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b/>
          <w:sz w:val="34"/>
          <w:szCs w:val="34"/>
          <w:u w:val="single"/>
        </w:rPr>
      </w:pPr>
      <w:r>
        <w:rPr>
          <w:rFonts w:ascii="Roboto" w:eastAsia="Roboto" w:hAnsi="Roboto" w:cs="Roboto"/>
          <w:b/>
          <w:sz w:val="28"/>
          <w:szCs w:val="28"/>
          <w:u w:val="single"/>
        </w:rPr>
        <w:lastRenderedPageBreak/>
        <w:t>Project Milestones and Timeline</w:t>
      </w:r>
    </w:p>
    <w:p w14:paraId="6BB8389A" w14:textId="77777777" w:rsidR="004524E8" w:rsidRDefault="004524E8">
      <w:pPr>
        <w:rPr>
          <w:rFonts w:ascii="Roboto" w:eastAsia="Roboto" w:hAnsi="Roboto" w:cs="Roboto"/>
          <w:sz w:val="24"/>
          <w:szCs w:val="24"/>
          <w:u w:val="single"/>
        </w:rPr>
      </w:pPr>
    </w:p>
    <w:p w14:paraId="15606808" w14:textId="77777777" w:rsidR="004524E8" w:rsidRDefault="00000000">
      <w:pPr>
        <w:rPr>
          <w:rFonts w:ascii="Roboto" w:eastAsia="Roboto" w:hAnsi="Roboto" w:cs="Roboto"/>
          <w:b/>
          <w:sz w:val="24"/>
          <w:szCs w:val="24"/>
        </w:rPr>
      </w:pPr>
      <w:r>
        <w:rPr>
          <w:rFonts w:ascii="Roboto" w:eastAsia="Roboto" w:hAnsi="Roboto" w:cs="Roboto"/>
          <w:b/>
          <w:sz w:val="24"/>
          <w:szCs w:val="24"/>
        </w:rPr>
        <w:t>Jan 29 - Feb 5: Project Kickoff and Dataset Acquisition</w:t>
      </w:r>
    </w:p>
    <w:p w14:paraId="2E83A697" w14:textId="77777777" w:rsidR="004524E8" w:rsidRDefault="00000000">
      <w:pPr>
        <w:numPr>
          <w:ilvl w:val="0"/>
          <w:numId w:val="4"/>
        </w:numPr>
        <w:rPr>
          <w:rFonts w:ascii="Roboto" w:eastAsia="Roboto" w:hAnsi="Roboto" w:cs="Roboto"/>
          <w:sz w:val="24"/>
          <w:szCs w:val="24"/>
        </w:rPr>
      </w:pPr>
      <w:r>
        <w:rPr>
          <w:rFonts w:ascii="Roboto" w:eastAsia="Roboto" w:hAnsi="Roboto" w:cs="Roboto"/>
          <w:sz w:val="24"/>
          <w:szCs w:val="24"/>
        </w:rPr>
        <w:t>Understand project requirements and objectives.</w:t>
      </w:r>
    </w:p>
    <w:p w14:paraId="0B9AC4BA" w14:textId="77777777" w:rsidR="004524E8" w:rsidRDefault="00000000">
      <w:pPr>
        <w:numPr>
          <w:ilvl w:val="0"/>
          <w:numId w:val="4"/>
        </w:numPr>
        <w:rPr>
          <w:rFonts w:ascii="Roboto" w:eastAsia="Roboto" w:hAnsi="Roboto" w:cs="Roboto"/>
          <w:sz w:val="24"/>
          <w:szCs w:val="24"/>
        </w:rPr>
      </w:pPr>
      <w:r>
        <w:rPr>
          <w:rFonts w:ascii="Roboto" w:eastAsia="Roboto" w:hAnsi="Roboto" w:cs="Roboto"/>
          <w:sz w:val="24"/>
          <w:szCs w:val="24"/>
        </w:rPr>
        <w:t>Obtain the CICEV 2023 dataset.</w:t>
      </w:r>
    </w:p>
    <w:p w14:paraId="4B79CD31" w14:textId="77777777" w:rsidR="004524E8" w:rsidRDefault="00000000">
      <w:pPr>
        <w:numPr>
          <w:ilvl w:val="0"/>
          <w:numId w:val="4"/>
        </w:numPr>
        <w:rPr>
          <w:rFonts w:ascii="Roboto" w:eastAsia="Roboto" w:hAnsi="Roboto" w:cs="Roboto"/>
          <w:sz w:val="24"/>
          <w:szCs w:val="24"/>
        </w:rPr>
      </w:pPr>
      <w:r>
        <w:rPr>
          <w:rFonts w:ascii="Roboto" w:eastAsia="Roboto" w:hAnsi="Roboto" w:cs="Roboto"/>
          <w:sz w:val="24"/>
          <w:szCs w:val="24"/>
        </w:rPr>
        <w:t>Familiarize with dataset structure and contents.</w:t>
      </w:r>
    </w:p>
    <w:p w14:paraId="1AC19E6E" w14:textId="77777777" w:rsidR="004524E8" w:rsidRDefault="004524E8">
      <w:pPr>
        <w:rPr>
          <w:rFonts w:ascii="Roboto" w:eastAsia="Roboto" w:hAnsi="Roboto" w:cs="Roboto"/>
          <w:b/>
          <w:sz w:val="24"/>
          <w:szCs w:val="24"/>
        </w:rPr>
      </w:pPr>
    </w:p>
    <w:p w14:paraId="10E79C55" w14:textId="77777777" w:rsidR="004524E8" w:rsidRDefault="00000000">
      <w:pPr>
        <w:rPr>
          <w:rFonts w:ascii="Roboto" w:eastAsia="Roboto" w:hAnsi="Roboto" w:cs="Roboto"/>
          <w:sz w:val="24"/>
          <w:szCs w:val="24"/>
        </w:rPr>
      </w:pPr>
      <w:r>
        <w:rPr>
          <w:rFonts w:ascii="Roboto" w:eastAsia="Roboto" w:hAnsi="Roboto" w:cs="Roboto"/>
          <w:b/>
          <w:sz w:val="24"/>
          <w:szCs w:val="24"/>
        </w:rPr>
        <w:t>Feb 6 - Feb 12: Data Preprocessing</w:t>
      </w:r>
    </w:p>
    <w:p w14:paraId="20652F77" w14:textId="77777777" w:rsidR="004524E8" w:rsidRDefault="00000000">
      <w:pPr>
        <w:numPr>
          <w:ilvl w:val="0"/>
          <w:numId w:val="11"/>
        </w:numPr>
        <w:rPr>
          <w:rFonts w:ascii="Roboto" w:eastAsia="Roboto" w:hAnsi="Roboto" w:cs="Roboto"/>
          <w:sz w:val="24"/>
          <w:szCs w:val="24"/>
        </w:rPr>
      </w:pPr>
      <w:r>
        <w:rPr>
          <w:rFonts w:ascii="Roboto" w:eastAsia="Roboto" w:hAnsi="Roboto" w:cs="Roboto"/>
          <w:sz w:val="24"/>
          <w:szCs w:val="24"/>
        </w:rPr>
        <w:t>Perform data cleaning, normalization, and feature engineering on the CICEV 2023 dataset.</w:t>
      </w:r>
    </w:p>
    <w:p w14:paraId="64DA9FC0" w14:textId="77777777" w:rsidR="004524E8" w:rsidRDefault="00000000">
      <w:pPr>
        <w:numPr>
          <w:ilvl w:val="0"/>
          <w:numId w:val="11"/>
        </w:numPr>
        <w:rPr>
          <w:rFonts w:ascii="Roboto" w:eastAsia="Roboto" w:hAnsi="Roboto" w:cs="Roboto"/>
          <w:sz w:val="24"/>
          <w:szCs w:val="24"/>
        </w:rPr>
      </w:pPr>
      <w:r>
        <w:rPr>
          <w:rFonts w:ascii="Roboto" w:eastAsia="Roboto" w:hAnsi="Roboto" w:cs="Roboto"/>
          <w:sz w:val="24"/>
          <w:szCs w:val="24"/>
        </w:rPr>
        <w:t>Split the dataset into training and testing sets.</w:t>
      </w:r>
    </w:p>
    <w:p w14:paraId="322F7971" w14:textId="77777777" w:rsidR="004524E8" w:rsidRDefault="004524E8">
      <w:pPr>
        <w:rPr>
          <w:rFonts w:ascii="Roboto" w:eastAsia="Roboto" w:hAnsi="Roboto" w:cs="Roboto"/>
          <w:sz w:val="24"/>
          <w:szCs w:val="24"/>
        </w:rPr>
      </w:pPr>
    </w:p>
    <w:p w14:paraId="6252C515" w14:textId="77777777" w:rsidR="004524E8" w:rsidRDefault="00000000">
      <w:pPr>
        <w:rPr>
          <w:rFonts w:ascii="Roboto" w:eastAsia="Roboto" w:hAnsi="Roboto" w:cs="Roboto"/>
          <w:sz w:val="24"/>
          <w:szCs w:val="24"/>
        </w:rPr>
      </w:pPr>
      <w:r>
        <w:rPr>
          <w:rFonts w:ascii="Roboto" w:eastAsia="Roboto" w:hAnsi="Roboto" w:cs="Roboto"/>
          <w:b/>
          <w:sz w:val="24"/>
          <w:szCs w:val="24"/>
        </w:rPr>
        <w:t>Feb 13 - Feb 26: Initial SVM Model Training</w:t>
      </w:r>
    </w:p>
    <w:p w14:paraId="1C5F9916" w14:textId="77777777" w:rsidR="004524E8" w:rsidRDefault="00000000">
      <w:pPr>
        <w:numPr>
          <w:ilvl w:val="0"/>
          <w:numId w:val="10"/>
        </w:numPr>
        <w:rPr>
          <w:rFonts w:ascii="Roboto" w:eastAsia="Roboto" w:hAnsi="Roboto" w:cs="Roboto"/>
          <w:sz w:val="24"/>
          <w:szCs w:val="24"/>
        </w:rPr>
      </w:pPr>
      <w:r>
        <w:rPr>
          <w:rFonts w:ascii="Roboto" w:eastAsia="Roboto" w:hAnsi="Roboto" w:cs="Roboto"/>
          <w:sz w:val="24"/>
          <w:szCs w:val="24"/>
        </w:rPr>
        <w:t>Implement and train baseline SVM models with default hyperparameters.</w:t>
      </w:r>
    </w:p>
    <w:p w14:paraId="1A80AE65" w14:textId="77777777" w:rsidR="004524E8" w:rsidRDefault="00000000">
      <w:pPr>
        <w:numPr>
          <w:ilvl w:val="0"/>
          <w:numId w:val="10"/>
        </w:numPr>
        <w:rPr>
          <w:rFonts w:ascii="Roboto" w:eastAsia="Roboto" w:hAnsi="Roboto" w:cs="Roboto"/>
          <w:sz w:val="24"/>
          <w:szCs w:val="24"/>
        </w:rPr>
      </w:pPr>
      <w:r>
        <w:rPr>
          <w:rFonts w:ascii="Roboto" w:eastAsia="Roboto" w:hAnsi="Roboto" w:cs="Roboto"/>
          <w:sz w:val="24"/>
          <w:szCs w:val="24"/>
        </w:rPr>
        <w:t>Evaluate initial model performance.</w:t>
      </w:r>
    </w:p>
    <w:p w14:paraId="55AF2485" w14:textId="77777777" w:rsidR="004524E8" w:rsidRDefault="004524E8">
      <w:pPr>
        <w:ind w:left="720"/>
        <w:rPr>
          <w:rFonts w:ascii="Roboto" w:eastAsia="Roboto" w:hAnsi="Roboto" w:cs="Roboto"/>
          <w:sz w:val="24"/>
          <w:szCs w:val="24"/>
        </w:rPr>
      </w:pPr>
    </w:p>
    <w:p w14:paraId="3B18D543" w14:textId="77777777" w:rsidR="004524E8" w:rsidRDefault="00000000">
      <w:pPr>
        <w:rPr>
          <w:rFonts w:ascii="Roboto" w:eastAsia="Roboto" w:hAnsi="Roboto" w:cs="Roboto"/>
          <w:sz w:val="24"/>
          <w:szCs w:val="24"/>
        </w:rPr>
      </w:pPr>
      <w:r>
        <w:rPr>
          <w:rFonts w:ascii="Roboto" w:eastAsia="Roboto" w:hAnsi="Roboto" w:cs="Roboto"/>
          <w:b/>
          <w:sz w:val="24"/>
          <w:szCs w:val="24"/>
        </w:rPr>
        <w:t>Feb 27 - Mar 5: Random Search</w:t>
      </w:r>
    </w:p>
    <w:p w14:paraId="42BA481A" w14:textId="77777777" w:rsidR="004524E8" w:rsidRDefault="00000000">
      <w:pPr>
        <w:numPr>
          <w:ilvl w:val="0"/>
          <w:numId w:val="8"/>
        </w:numPr>
        <w:rPr>
          <w:rFonts w:ascii="Roboto" w:eastAsia="Roboto" w:hAnsi="Roboto" w:cs="Roboto"/>
          <w:sz w:val="24"/>
          <w:szCs w:val="24"/>
        </w:rPr>
      </w:pPr>
      <w:r>
        <w:rPr>
          <w:rFonts w:ascii="Roboto" w:eastAsia="Roboto" w:hAnsi="Roboto" w:cs="Roboto"/>
          <w:sz w:val="24"/>
          <w:szCs w:val="24"/>
        </w:rPr>
        <w:t>Implement Random Search for hyperparameter tuning.</w:t>
      </w:r>
    </w:p>
    <w:p w14:paraId="7F6CE256" w14:textId="77777777" w:rsidR="004524E8" w:rsidRDefault="00000000">
      <w:pPr>
        <w:numPr>
          <w:ilvl w:val="0"/>
          <w:numId w:val="8"/>
        </w:numPr>
        <w:rPr>
          <w:rFonts w:ascii="Roboto" w:eastAsia="Roboto" w:hAnsi="Roboto" w:cs="Roboto"/>
          <w:sz w:val="24"/>
          <w:szCs w:val="24"/>
        </w:rPr>
      </w:pPr>
      <w:r>
        <w:rPr>
          <w:rFonts w:ascii="Roboto" w:eastAsia="Roboto" w:hAnsi="Roboto" w:cs="Roboto"/>
          <w:sz w:val="24"/>
          <w:szCs w:val="24"/>
        </w:rPr>
        <w:t>Evaluate and compare the performance of SVM models with random search.</w:t>
      </w:r>
    </w:p>
    <w:p w14:paraId="0F33F5BB" w14:textId="77777777" w:rsidR="004524E8" w:rsidRDefault="004524E8">
      <w:pPr>
        <w:rPr>
          <w:rFonts w:ascii="Roboto" w:eastAsia="Roboto" w:hAnsi="Roboto" w:cs="Roboto"/>
          <w:b/>
          <w:sz w:val="24"/>
          <w:szCs w:val="24"/>
        </w:rPr>
      </w:pPr>
    </w:p>
    <w:p w14:paraId="5766BD68" w14:textId="77777777" w:rsidR="004524E8" w:rsidRDefault="00000000">
      <w:pPr>
        <w:rPr>
          <w:rFonts w:ascii="Roboto" w:eastAsia="Roboto" w:hAnsi="Roboto" w:cs="Roboto"/>
          <w:sz w:val="24"/>
          <w:szCs w:val="24"/>
        </w:rPr>
      </w:pPr>
      <w:r>
        <w:rPr>
          <w:rFonts w:ascii="Roboto" w:eastAsia="Roboto" w:hAnsi="Roboto" w:cs="Roboto"/>
          <w:b/>
          <w:sz w:val="24"/>
          <w:szCs w:val="24"/>
        </w:rPr>
        <w:t>Mar 6 - Mar 12: Bayesian Search</w:t>
      </w:r>
    </w:p>
    <w:p w14:paraId="1B7D1AA5" w14:textId="77777777" w:rsidR="004524E8" w:rsidRDefault="00000000">
      <w:pPr>
        <w:numPr>
          <w:ilvl w:val="0"/>
          <w:numId w:val="1"/>
        </w:numPr>
        <w:rPr>
          <w:rFonts w:ascii="Roboto" w:eastAsia="Roboto" w:hAnsi="Roboto" w:cs="Roboto"/>
          <w:sz w:val="24"/>
          <w:szCs w:val="24"/>
        </w:rPr>
      </w:pPr>
      <w:r>
        <w:rPr>
          <w:rFonts w:ascii="Roboto" w:eastAsia="Roboto" w:hAnsi="Roboto" w:cs="Roboto"/>
          <w:sz w:val="24"/>
          <w:szCs w:val="24"/>
        </w:rPr>
        <w:t>Introduce Bayesian Search as an alternative hyperparameter tuning method.</w:t>
      </w:r>
    </w:p>
    <w:p w14:paraId="2973F9F2" w14:textId="77777777" w:rsidR="004524E8" w:rsidRDefault="00000000">
      <w:pPr>
        <w:numPr>
          <w:ilvl w:val="0"/>
          <w:numId w:val="1"/>
        </w:numPr>
        <w:rPr>
          <w:rFonts w:ascii="Roboto" w:eastAsia="Roboto" w:hAnsi="Roboto" w:cs="Roboto"/>
          <w:sz w:val="24"/>
          <w:szCs w:val="24"/>
        </w:rPr>
      </w:pPr>
      <w:r>
        <w:rPr>
          <w:rFonts w:ascii="Roboto" w:eastAsia="Roboto" w:hAnsi="Roboto" w:cs="Roboto"/>
          <w:sz w:val="24"/>
          <w:szCs w:val="24"/>
        </w:rPr>
        <w:t>Evaluate and compare the performance of SVM models with Bayesian search.</w:t>
      </w:r>
    </w:p>
    <w:p w14:paraId="61486FC3" w14:textId="77777777" w:rsidR="004524E8" w:rsidRDefault="004524E8">
      <w:pPr>
        <w:rPr>
          <w:rFonts w:ascii="Roboto" w:eastAsia="Roboto" w:hAnsi="Roboto" w:cs="Roboto"/>
          <w:b/>
          <w:sz w:val="24"/>
          <w:szCs w:val="24"/>
        </w:rPr>
      </w:pPr>
    </w:p>
    <w:p w14:paraId="32F4642E" w14:textId="77777777" w:rsidR="004524E8" w:rsidRDefault="00000000">
      <w:pPr>
        <w:rPr>
          <w:rFonts w:ascii="Roboto" w:eastAsia="Roboto" w:hAnsi="Roboto" w:cs="Roboto"/>
          <w:sz w:val="24"/>
          <w:szCs w:val="24"/>
        </w:rPr>
      </w:pPr>
      <w:r>
        <w:rPr>
          <w:rFonts w:ascii="Roboto" w:eastAsia="Roboto" w:hAnsi="Roboto" w:cs="Roboto"/>
          <w:b/>
          <w:sz w:val="24"/>
          <w:szCs w:val="24"/>
        </w:rPr>
        <w:t>Mar 13 - Mar 19: Performance Evaluation</w:t>
      </w:r>
    </w:p>
    <w:p w14:paraId="64B41878" w14:textId="77777777" w:rsidR="004524E8" w:rsidRDefault="00000000">
      <w:pPr>
        <w:numPr>
          <w:ilvl w:val="0"/>
          <w:numId w:val="5"/>
        </w:numPr>
        <w:rPr>
          <w:rFonts w:ascii="Roboto" w:eastAsia="Roboto" w:hAnsi="Roboto" w:cs="Roboto"/>
          <w:sz w:val="24"/>
          <w:szCs w:val="24"/>
        </w:rPr>
      </w:pPr>
      <w:r>
        <w:rPr>
          <w:rFonts w:ascii="Roboto" w:eastAsia="Roboto" w:hAnsi="Roboto" w:cs="Roboto"/>
          <w:sz w:val="24"/>
          <w:szCs w:val="24"/>
        </w:rPr>
        <w:t>Evaluate the final SVM models using metrics such as accuracy, precision, recall, F1 score, prediction time, and False Acceptance Rate (FAR).</w:t>
      </w:r>
    </w:p>
    <w:p w14:paraId="6C1B92AD" w14:textId="77777777" w:rsidR="004524E8" w:rsidRDefault="004524E8">
      <w:pPr>
        <w:rPr>
          <w:rFonts w:ascii="Roboto" w:eastAsia="Roboto" w:hAnsi="Roboto" w:cs="Roboto"/>
          <w:b/>
          <w:sz w:val="24"/>
          <w:szCs w:val="24"/>
        </w:rPr>
      </w:pPr>
    </w:p>
    <w:p w14:paraId="78D6E3F1" w14:textId="77777777" w:rsidR="004524E8" w:rsidRDefault="00000000">
      <w:pPr>
        <w:rPr>
          <w:rFonts w:ascii="Roboto" w:eastAsia="Roboto" w:hAnsi="Roboto" w:cs="Roboto"/>
          <w:sz w:val="24"/>
          <w:szCs w:val="24"/>
        </w:rPr>
      </w:pPr>
      <w:r>
        <w:rPr>
          <w:rFonts w:ascii="Roboto" w:eastAsia="Roboto" w:hAnsi="Roboto" w:cs="Roboto"/>
          <w:b/>
          <w:sz w:val="24"/>
          <w:szCs w:val="24"/>
        </w:rPr>
        <w:t>Mar 20 - Mar 26: Comparison and Analysis</w:t>
      </w:r>
    </w:p>
    <w:p w14:paraId="66F3805F" w14:textId="77777777" w:rsidR="004524E8" w:rsidRDefault="00000000">
      <w:pPr>
        <w:numPr>
          <w:ilvl w:val="0"/>
          <w:numId w:val="12"/>
        </w:numPr>
        <w:rPr>
          <w:rFonts w:ascii="Roboto" w:eastAsia="Roboto" w:hAnsi="Roboto" w:cs="Roboto"/>
          <w:sz w:val="24"/>
          <w:szCs w:val="24"/>
        </w:rPr>
      </w:pPr>
      <w:r>
        <w:rPr>
          <w:rFonts w:ascii="Roboto" w:eastAsia="Roboto" w:hAnsi="Roboto" w:cs="Roboto"/>
          <w:sz w:val="24"/>
          <w:szCs w:val="24"/>
        </w:rPr>
        <w:t>Compare the performance results obtained from Grid Search, Random Search, and Bayesian Search.</w:t>
      </w:r>
    </w:p>
    <w:p w14:paraId="2690A50A" w14:textId="77777777" w:rsidR="004524E8" w:rsidRDefault="00000000">
      <w:pPr>
        <w:numPr>
          <w:ilvl w:val="0"/>
          <w:numId w:val="12"/>
        </w:numPr>
        <w:rPr>
          <w:rFonts w:ascii="Roboto" w:eastAsia="Roboto" w:hAnsi="Roboto" w:cs="Roboto"/>
          <w:sz w:val="24"/>
          <w:szCs w:val="24"/>
        </w:rPr>
      </w:pPr>
      <w:r>
        <w:rPr>
          <w:rFonts w:ascii="Roboto" w:eastAsia="Roboto" w:hAnsi="Roboto" w:cs="Roboto"/>
          <w:sz w:val="24"/>
          <w:szCs w:val="24"/>
        </w:rPr>
        <w:t>Analyze trade-offs between computational efficiency and model performance.</w:t>
      </w:r>
    </w:p>
    <w:p w14:paraId="16183306" w14:textId="77777777" w:rsidR="004524E8" w:rsidRDefault="004524E8">
      <w:pPr>
        <w:rPr>
          <w:rFonts w:ascii="Roboto" w:eastAsia="Roboto" w:hAnsi="Roboto" w:cs="Roboto"/>
          <w:b/>
          <w:sz w:val="24"/>
          <w:szCs w:val="24"/>
        </w:rPr>
      </w:pPr>
    </w:p>
    <w:p w14:paraId="396A1E1C" w14:textId="77777777" w:rsidR="004524E8" w:rsidRDefault="00000000">
      <w:pPr>
        <w:rPr>
          <w:rFonts w:ascii="Roboto" w:eastAsia="Roboto" w:hAnsi="Roboto" w:cs="Roboto"/>
          <w:sz w:val="24"/>
          <w:szCs w:val="24"/>
        </w:rPr>
      </w:pPr>
      <w:r>
        <w:rPr>
          <w:rFonts w:ascii="Roboto" w:eastAsia="Roboto" w:hAnsi="Roboto" w:cs="Roboto"/>
          <w:b/>
          <w:sz w:val="24"/>
          <w:szCs w:val="24"/>
        </w:rPr>
        <w:t>Mar 27 - Mar 29: Final Documentation and Presentation</w:t>
      </w:r>
    </w:p>
    <w:p w14:paraId="3711E31A" w14:textId="77777777" w:rsidR="004524E8" w:rsidRDefault="00000000">
      <w:pPr>
        <w:numPr>
          <w:ilvl w:val="0"/>
          <w:numId w:val="9"/>
        </w:numPr>
        <w:rPr>
          <w:rFonts w:ascii="Roboto" w:eastAsia="Roboto" w:hAnsi="Roboto" w:cs="Roboto"/>
          <w:sz w:val="24"/>
          <w:szCs w:val="24"/>
        </w:rPr>
      </w:pPr>
      <w:r>
        <w:rPr>
          <w:rFonts w:ascii="Roboto" w:eastAsia="Roboto" w:hAnsi="Roboto" w:cs="Roboto"/>
          <w:sz w:val="24"/>
          <w:szCs w:val="24"/>
        </w:rPr>
        <w:t>Summarize findings, conclusions, and recommendations.</w:t>
      </w:r>
    </w:p>
    <w:p w14:paraId="4442287F" w14:textId="77777777" w:rsidR="004524E8" w:rsidRDefault="00000000">
      <w:pPr>
        <w:numPr>
          <w:ilvl w:val="0"/>
          <w:numId w:val="9"/>
        </w:numPr>
        <w:rPr>
          <w:rFonts w:ascii="Roboto" w:eastAsia="Roboto" w:hAnsi="Roboto" w:cs="Roboto"/>
          <w:sz w:val="24"/>
          <w:szCs w:val="24"/>
        </w:rPr>
      </w:pPr>
      <w:r>
        <w:rPr>
          <w:rFonts w:ascii="Roboto" w:eastAsia="Roboto" w:hAnsi="Roboto" w:cs="Roboto"/>
          <w:sz w:val="24"/>
          <w:szCs w:val="24"/>
        </w:rPr>
        <w:t>Prepare a final report and presentation for submission.</w:t>
      </w:r>
    </w:p>
    <w:p w14:paraId="391877FD" w14:textId="77777777" w:rsidR="004524E8" w:rsidRDefault="004524E8">
      <w:pPr>
        <w:rPr>
          <w:rFonts w:ascii="Roboto" w:eastAsia="Roboto" w:hAnsi="Roboto" w:cs="Roboto"/>
          <w:sz w:val="24"/>
          <w:szCs w:val="24"/>
        </w:rPr>
      </w:pPr>
    </w:p>
    <w:p w14:paraId="7ABFF54E" w14:textId="77777777" w:rsidR="004524E8" w:rsidRDefault="004524E8">
      <w:pPr>
        <w:rPr>
          <w:rFonts w:ascii="Roboto" w:eastAsia="Roboto" w:hAnsi="Roboto" w:cs="Roboto"/>
          <w:b/>
          <w:sz w:val="24"/>
          <w:szCs w:val="24"/>
        </w:rPr>
      </w:pPr>
    </w:p>
    <w:p w14:paraId="3132ADB8" w14:textId="77777777" w:rsidR="004524E8" w:rsidRDefault="004524E8">
      <w:pPr>
        <w:ind w:left="180"/>
        <w:rPr>
          <w:b/>
        </w:rPr>
      </w:pPr>
    </w:p>
    <w:sectPr w:rsidR="004524E8" w:rsidSect="00BB2E8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CB7"/>
    <w:multiLevelType w:val="multilevel"/>
    <w:tmpl w:val="904E9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76DAB"/>
    <w:multiLevelType w:val="multilevel"/>
    <w:tmpl w:val="0F768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846BA"/>
    <w:multiLevelType w:val="multilevel"/>
    <w:tmpl w:val="3A460F50"/>
    <w:lvl w:ilvl="0">
      <w:start w:val="1"/>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30CCC"/>
    <w:multiLevelType w:val="multilevel"/>
    <w:tmpl w:val="5B3CA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89590F"/>
    <w:multiLevelType w:val="multilevel"/>
    <w:tmpl w:val="B8D41E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B3DDE"/>
    <w:multiLevelType w:val="multilevel"/>
    <w:tmpl w:val="6B9A6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B54A7F"/>
    <w:multiLevelType w:val="multilevel"/>
    <w:tmpl w:val="71E0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F2EE9"/>
    <w:multiLevelType w:val="multilevel"/>
    <w:tmpl w:val="ACCA3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17702B"/>
    <w:multiLevelType w:val="multilevel"/>
    <w:tmpl w:val="BEECF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6D14B0"/>
    <w:multiLevelType w:val="multilevel"/>
    <w:tmpl w:val="B7EA1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EC4A38"/>
    <w:multiLevelType w:val="multilevel"/>
    <w:tmpl w:val="FAE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072C9C"/>
    <w:multiLevelType w:val="multilevel"/>
    <w:tmpl w:val="0B6CA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1925535">
    <w:abstractNumId w:val="11"/>
  </w:num>
  <w:num w:numId="2" w16cid:durableId="480463252">
    <w:abstractNumId w:val="6"/>
  </w:num>
  <w:num w:numId="3" w16cid:durableId="611860244">
    <w:abstractNumId w:val="1"/>
  </w:num>
  <w:num w:numId="4" w16cid:durableId="15616668">
    <w:abstractNumId w:val="7"/>
  </w:num>
  <w:num w:numId="5" w16cid:durableId="1667129937">
    <w:abstractNumId w:val="8"/>
  </w:num>
  <w:num w:numId="6" w16cid:durableId="1552886145">
    <w:abstractNumId w:val="4"/>
  </w:num>
  <w:num w:numId="7" w16cid:durableId="1396390807">
    <w:abstractNumId w:val="2"/>
  </w:num>
  <w:num w:numId="8" w16cid:durableId="1581208237">
    <w:abstractNumId w:val="3"/>
  </w:num>
  <w:num w:numId="9" w16cid:durableId="1794515630">
    <w:abstractNumId w:val="10"/>
  </w:num>
  <w:num w:numId="10" w16cid:durableId="1795979826">
    <w:abstractNumId w:val="0"/>
  </w:num>
  <w:num w:numId="11" w16cid:durableId="1390806075">
    <w:abstractNumId w:val="5"/>
  </w:num>
  <w:num w:numId="12" w16cid:durableId="1621111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E8"/>
    <w:rsid w:val="003C66E9"/>
    <w:rsid w:val="004524E8"/>
    <w:rsid w:val="00714082"/>
    <w:rsid w:val="00BB2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0765"/>
  <w15:docId w15:val="{8B5E900B-C52F-4D18-B752-9FBB1F01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Priyanshu Sharma</cp:lastModifiedBy>
  <cp:revision>3</cp:revision>
  <dcterms:created xsi:type="dcterms:W3CDTF">2024-01-28T18:56:00Z</dcterms:created>
  <dcterms:modified xsi:type="dcterms:W3CDTF">2024-01-28T18:57:00Z</dcterms:modified>
</cp:coreProperties>
</file>