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2430EB" w:rsidRPr="005C3EC2" w:rsidRDefault="002430EB" w:rsidP="002430EB">
      <w:pPr>
        <w:pStyle w:val="013-TituloSeccionB"/>
      </w:pPr>
      <w:bookmarkStart w:id="0" w:name="_Toc212715250"/>
      <w:r w:rsidRPr="002E484B">
        <w:t>Sección</w:t>
      </w:r>
      <w:r>
        <w:t xml:space="preserve"> 1</w:t>
      </w:r>
      <w:bookmarkEnd w:id="0"/>
    </w:p>
    <w:p w:rsidR="002430EB" w:rsidRDefault="002430EB" w:rsidP="002430EB">
      <w:pPr>
        <w:pStyle w:val="110SubsexSolo"/>
      </w:pPr>
      <w:bookmarkStart w:id="1" w:name="_Toc212715251"/>
      <w:r>
        <w:t>Escala de Civilizaciones Nouménicas</w:t>
      </w:r>
      <w:bookmarkEnd w:id="1"/>
    </w:p>
    <w:p w:rsidR="002430EB" w:rsidRDefault="002430EB" w:rsidP="002430EB">
      <w:pPr>
        <w:pStyle w:val="30a-ParrafoInicial"/>
      </w:pPr>
      <w:r>
        <w:t>Una Reinterpretación De la Realida</w:t>
      </w:r>
      <w:r w:rsidRPr="0081064C">
        <w:t xml:space="preserve">El progreso de la civilización se ha medido tradicionalmente por su capacidad para dominar y manipular la materia y la energía. Este enfoque, popularizado por la </w:t>
      </w:r>
      <w:r w:rsidRPr="00222A5F">
        <w:rPr>
          <w:i/>
        </w:rPr>
        <w:t>Escala de Kardashev</w:t>
      </w:r>
      <w:r w:rsidRPr="0081064C">
        <w:t xml:space="preserve">, es invaluable para cuantificar el avance tecnológico, pero ignora la esencia de la existencia: </w:t>
      </w:r>
      <w:r>
        <w:t>«</w:t>
      </w:r>
      <w:r w:rsidRPr="00222A5F">
        <w:rPr>
          <w:i/>
        </w:rPr>
        <w:t>la consciencia</w:t>
      </w:r>
      <w:r>
        <w:rPr>
          <w:i/>
        </w:rPr>
        <w:t>»</w:t>
      </w:r>
      <w:r w:rsidRPr="0081064C">
        <w:t xml:space="preserve">. Este documento propone una perspectiva que trasciende el </w:t>
      </w:r>
      <w:r w:rsidRPr="00222A5F">
        <w:rPr>
          <w:i/>
        </w:rPr>
        <w:t>paradigma mecanicista-materialista</w:t>
      </w:r>
      <w:r w:rsidRPr="0081064C">
        <w:t xml:space="preserve">. Aborda la existencia desde un </w:t>
      </w:r>
      <w:r w:rsidRPr="00222A5F">
        <w:rPr>
          <w:i/>
        </w:rPr>
        <w:t>Modelo Nouménico</w:t>
      </w:r>
      <w:r w:rsidRPr="0081064C">
        <w:t>, que postula que la realidad fenomenológica que experimentamos es la manifestación de una realidad más profu</w:t>
      </w:r>
      <w:r>
        <w:t xml:space="preserve">nda y fundamental. </w:t>
      </w:r>
      <w:r w:rsidRPr="0081064C">
        <w:t xml:space="preserve">La </w:t>
      </w:r>
      <w:r>
        <w:rPr>
          <w:i/>
        </w:rPr>
        <w:t>E</w:t>
      </w:r>
      <w:r w:rsidRPr="00DD5491">
        <w:rPr>
          <w:i/>
        </w:rPr>
        <w:t xml:space="preserve">scala </w:t>
      </w:r>
      <w:r>
        <w:rPr>
          <w:i/>
        </w:rPr>
        <w:t>de Civilizaciones N</w:t>
      </w:r>
      <w:r w:rsidRPr="00DD5491">
        <w:rPr>
          <w:i/>
        </w:rPr>
        <w:t>ouménica</w:t>
      </w:r>
      <w:r w:rsidRPr="0081064C">
        <w:t xml:space="preserve"> clasifica la evolución civilizatoria en función de la madurez de su </w:t>
      </w:r>
      <w:r w:rsidRPr="00222A5F">
        <w:rPr>
          <w:i/>
        </w:rPr>
        <w:t>consciencia colectiva</w:t>
      </w:r>
      <w:r w:rsidRPr="0081064C">
        <w:t>, reflejando su capacidad para trascender la lucha noemática y los dilemas existenciales.</w:t>
      </w:r>
    </w:p>
    <w:p w:rsidR="002430EB" w:rsidRPr="002430EB" w:rsidRDefault="002430EB" w:rsidP="002430EB">
      <w:pPr>
        <w:pStyle w:val="064-NiumercionSeccion"/>
      </w:pPr>
      <w:r>
        <w:t>1.0.0</w:t>
      </w:r>
    </w:p>
    <w:p w:rsidR="002430EB" w:rsidRDefault="002430EB" w:rsidP="002430EB">
      <w:pPr>
        <w:pStyle w:val="111SubSexCompacto"/>
      </w:pPr>
      <w:bookmarkStart w:id="2" w:name="_Toc212715252"/>
      <w:r>
        <w:t xml:space="preserve">El Modelo </w:t>
      </w:r>
      <w:r w:rsidRPr="006E325B">
        <w:t>Nouménico</w:t>
      </w:r>
      <w:bookmarkEnd w:id="2"/>
    </w:p>
    <w:p w:rsidR="002430EB" w:rsidRPr="008277CA" w:rsidRDefault="002430EB" w:rsidP="002430EB">
      <w:pPr>
        <w:pStyle w:val="112-SubsexSubtitulo"/>
        <w:rPr>
          <w:lang w:eastAsia="en-US"/>
        </w:rPr>
      </w:pPr>
      <w:r w:rsidRPr="001072EC">
        <w:rPr>
          <w:lang w:eastAsia="en-US"/>
        </w:rPr>
        <w:t>LA CONSCIENCIA COMO FUNDAMENTO PRIMORDIAL</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w:t>
      </w:r>
      <w:r w:rsidRPr="00412153">
        <w:rPr>
          <w:rFonts w:ascii="Digital-7 Mono" w:hAnsi="Digital-7 Mono"/>
          <w:i/>
        </w:rPr>
        <w:t>.1</w:t>
      </w:r>
      <w:r w:rsidRPr="00412153">
        <w:rPr>
          <w:i/>
        </w:rPr>
        <w:t xml:space="preserve"> </w:t>
      </w:r>
      <w:r w:rsidRPr="00412153">
        <w:rPr>
          <w:rFonts w:ascii="Times New Roman" w:hAnsi="Times New Roman"/>
        </w:rPr>
        <w:t>»</w:t>
      </w:r>
      <w:r>
        <w:t xml:space="preserve"> Si una civilización es un conjunto de seres conscientes, su evolución no puede ser medida solo por los logros de su hardware. </w:t>
      </w:r>
      <w:r w:rsidRPr="008277CA">
        <w:rPr>
          <w:i/>
        </w:rPr>
        <w:t>¿De qué sirve tener un motor que nos lleve a otra galaxia si la tripulación se destruye a sí misma por conflictos internos?</w:t>
      </w:r>
      <w:r>
        <w:t xml:space="preserve">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0.2</w:t>
      </w:r>
      <w:r w:rsidRPr="00412153">
        <w:rPr>
          <w:i/>
        </w:rPr>
        <w:t xml:space="preserve"> </w:t>
      </w:r>
      <w:r w:rsidRPr="00412153">
        <w:rPr>
          <w:rFonts w:ascii="Times New Roman" w:hAnsi="Times New Roman"/>
        </w:rPr>
        <w:t>»</w:t>
      </w:r>
      <w:r>
        <w:t xml:space="preserve"> Este documento propone una perspectiva radicalmente diferente, una que no teme adentrarse en la metafísica para encontrar la verdad. Abordaremos la existencia desde el prisma del </w:t>
      </w:r>
      <w:r w:rsidRPr="008277CA">
        <w:rPr>
          <w:i/>
        </w:rPr>
        <w:t>Modelo Nouménico</w:t>
      </w:r>
      <w:r>
        <w:t xml:space="preserve">, que postula que la </w:t>
      </w:r>
      <w:r w:rsidRPr="008277CA">
        <w:t xml:space="preserve">realidad que </w:t>
      </w:r>
      <w:r>
        <w:t>experimenta el ser humano (</w:t>
      </w:r>
      <w:r w:rsidRPr="008277CA">
        <w:rPr>
          <w:i/>
        </w:rPr>
        <w:t>el mundo de los objetos físicos, el espacio, el tiempo y las partículas</w:t>
      </w:r>
      <w:r>
        <w:rPr>
          <w:i/>
        </w:rPr>
        <w:t>)</w:t>
      </w:r>
      <w:r>
        <w:t xml:space="preserve"> es la manifestación de una realidad más profunda y fundamental, una red de información que subyace a todo lo que es.</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w:t>
      </w:r>
      <w:r w:rsidRPr="00412153">
        <w:rPr>
          <w:rFonts w:ascii="Digital-7 Mono" w:hAnsi="Digital-7 Mono"/>
          <w:i/>
        </w:rPr>
        <w:t>.</w:t>
      </w:r>
      <w:r>
        <w:rPr>
          <w:rFonts w:ascii="Digital-7 Mono" w:hAnsi="Digital-7 Mono"/>
          <w:i/>
        </w:rPr>
        <w:t>3</w:t>
      </w:r>
      <w:r w:rsidRPr="00412153">
        <w:rPr>
          <w:i/>
        </w:rPr>
        <w:t xml:space="preserve"> </w:t>
      </w:r>
      <w:r w:rsidRPr="00412153">
        <w:rPr>
          <w:rFonts w:ascii="Times New Roman" w:hAnsi="Times New Roman"/>
        </w:rPr>
        <w:t>»</w:t>
      </w:r>
      <w:r>
        <w:t xml:space="preserve"> Para entender este modelo, debemos hacer una pausa y </w:t>
      </w:r>
      <w:r w:rsidRPr="008277CA">
        <w:rPr>
          <w:i/>
        </w:rPr>
        <w:t>desligarnos temporalmente del</w:t>
      </w:r>
      <w:r w:rsidRPr="008277CA">
        <w:t xml:space="preserve"> </w:t>
      </w:r>
      <w:r w:rsidRPr="008277CA">
        <w:rPr>
          <w:i/>
        </w:rPr>
        <w:t>paradigma científico mecanicista</w:t>
      </w:r>
      <w:r>
        <w:t xml:space="preserve">. El </w:t>
      </w:r>
      <w:r w:rsidRPr="00155EBD">
        <w:rPr>
          <w:i/>
        </w:rPr>
        <w:t>Modelo Nouménico</w:t>
      </w:r>
      <w:r>
        <w:t xml:space="preserve"> nos invita a explorar una nueva cosmovisión donde la realidad no es un </w:t>
      </w:r>
      <w:r w:rsidRPr="008277CA">
        <w:rPr>
          <w:i/>
        </w:rPr>
        <w:t>universo tridimensional</w:t>
      </w:r>
      <w:r>
        <w:t xml:space="preserve"> </w:t>
      </w:r>
      <w:r w:rsidRPr="008277CA">
        <w:rPr>
          <w:i/>
        </w:rPr>
        <w:t>con un principio explosivo</w:t>
      </w:r>
      <w:r>
        <w:t xml:space="preserve"> (</w:t>
      </w:r>
      <w:r w:rsidRPr="008277CA">
        <w:rPr>
          <w:i/>
        </w:rPr>
        <w:t>el Big Bang</w:t>
      </w:r>
      <w:r>
        <w:t xml:space="preserve">), que funciona en base a una </w:t>
      </w:r>
      <w:r w:rsidRPr="008277CA">
        <w:rPr>
          <w:i/>
        </w:rPr>
        <w:t>serie de leyes físicas inalterables</w:t>
      </w:r>
      <w:r>
        <w:t xml:space="preserve">. Este modelo en cambio, concibe el cosmos como un vasto </w:t>
      </w:r>
      <w:r w:rsidRPr="008277CA">
        <w:rPr>
          <w:i/>
        </w:rPr>
        <w:t>multiverso virtual holográfico</w:t>
      </w:r>
      <w:r>
        <w:t xml:space="preserve">, donde la </w:t>
      </w:r>
      <w:r w:rsidRPr="008277CA">
        <w:rPr>
          <w:i/>
        </w:rPr>
        <w:t>materia</w:t>
      </w:r>
      <w:r>
        <w:t xml:space="preserve"> y la </w:t>
      </w:r>
      <w:r w:rsidRPr="008277CA">
        <w:rPr>
          <w:i/>
        </w:rPr>
        <w:t>energía</w:t>
      </w:r>
      <w:r>
        <w:t xml:space="preserve"> son solo una parte </w:t>
      </w:r>
      <w:r w:rsidRPr="008277CA">
        <w:t>(el 5%)</w:t>
      </w:r>
      <w:r>
        <w:t xml:space="preserve"> de una </w:t>
      </w:r>
      <w:r w:rsidRPr="008277CA">
        <w:rPr>
          <w:i/>
        </w:rPr>
        <w:t>matriz de datos</w:t>
      </w:r>
      <w:r>
        <w:t xml:space="preserve"> mucho más grande.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0.4</w:t>
      </w:r>
      <w:r w:rsidRPr="00412153">
        <w:rPr>
          <w:i/>
        </w:rPr>
        <w:t xml:space="preserve"> </w:t>
      </w:r>
      <w:r w:rsidRPr="00412153">
        <w:rPr>
          <w:rFonts w:ascii="Times New Roman" w:hAnsi="Times New Roman"/>
        </w:rPr>
        <w:t>»</w:t>
      </w:r>
      <w:r>
        <w:t xml:space="preserve"> Lo que percibimos como materia es, en realidad, un </w:t>
      </w:r>
      <w:r w:rsidRPr="008277CA">
        <w:rPr>
          <w:i/>
        </w:rPr>
        <w:t>emergente de flujos de información nouménica</w:t>
      </w:r>
      <w:r>
        <w:t xml:space="preserve">, que operan en las dimensiones que la ciencia ha denominado </w:t>
      </w:r>
      <w:r w:rsidRPr="008277CA">
        <w:rPr>
          <w:i/>
        </w:rPr>
        <w:t>materia oscura</w:t>
      </w:r>
      <w:r>
        <w:t xml:space="preserve"> (25%) y </w:t>
      </w:r>
      <w:r w:rsidRPr="008277CA">
        <w:rPr>
          <w:i/>
        </w:rPr>
        <w:t>energía oscura</w:t>
      </w:r>
      <w:r>
        <w:t xml:space="preserve"> (75%).</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w:t>
      </w:r>
      <w:r w:rsidRPr="00412153">
        <w:rPr>
          <w:rFonts w:ascii="Digital-7 Mono" w:hAnsi="Digital-7 Mono"/>
          <w:i/>
        </w:rPr>
        <w:t>.</w:t>
      </w:r>
      <w:r>
        <w:rPr>
          <w:rFonts w:ascii="Digital-7 Mono" w:hAnsi="Digital-7 Mono"/>
          <w:i/>
        </w:rPr>
        <w:t>5</w:t>
      </w:r>
      <w:r w:rsidRPr="00412153">
        <w:rPr>
          <w:i/>
        </w:rPr>
        <w:t xml:space="preserve"> </w:t>
      </w:r>
      <w:r w:rsidRPr="00412153">
        <w:rPr>
          <w:rFonts w:ascii="Times New Roman" w:hAnsi="Times New Roman"/>
        </w:rPr>
        <w:t>»</w:t>
      </w:r>
      <w:r>
        <w:t xml:space="preserve"> En el </w:t>
      </w:r>
      <w:r w:rsidRPr="001072EC">
        <w:rPr>
          <w:i/>
        </w:rPr>
        <w:t>Modelo Nouménico</w:t>
      </w:r>
      <w:r>
        <w:t xml:space="preserve">, la consciencia no es un subproducto del cerebro, sino el </w:t>
      </w:r>
      <w:r w:rsidRPr="00DD5491">
        <w:rPr>
          <w:i/>
        </w:rPr>
        <w:t>fundamento</w:t>
      </w:r>
      <w:r>
        <w:t xml:space="preserve"> </w:t>
      </w:r>
      <w:r w:rsidRPr="00F41355">
        <w:rPr>
          <w:i/>
        </w:rPr>
        <w:t>primordial</w:t>
      </w:r>
      <w:r>
        <w:t xml:space="preserve"> del cual todo lo demás emerge. Cada ser humano es una </w:t>
      </w:r>
      <w:r w:rsidRPr="001072EC">
        <w:rPr>
          <w:i/>
        </w:rPr>
        <w:t>interfaz biológica</w:t>
      </w:r>
      <w:r>
        <w:t xml:space="preserve"> </w:t>
      </w:r>
      <w:r>
        <w:lastRenderedPageBreak/>
        <w:t xml:space="preserve">que </w:t>
      </w:r>
      <w:r w:rsidRPr="001072EC">
        <w:rPr>
          <w:i/>
        </w:rPr>
        <w:t>sintoniza y decodifica</w:t>
      </w:r>
      <w:r>
        <w:t xml:space="preserve"> flujos de información nouménica que permiten experimentar una realidad subjetiva, utilizando la </w:t>
      </w:r>
      <w:r w:rsidRPr="001072EC">
        <w:rPr>
          <w:i/>
        </w:rPr>
        <w:t>materia y el espacio-tiempo</w:t>
      </w:r>
      <w:r>
        <w:t xml:space="preserve"> como vehículos de manifestación.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0.6</w:t>
      </w:r>
      <w:r w:rsidRPr="00412153">
        <w:rPr>
          <w:i/>
        </w:rPr>
        <w:t xml:space="preserve"> </w:t>
      </w:r>
      <w:r w:rsidRPr="00412153">
        <w:rPr>
          <w:rFonts w:ascii="Times New Roman" w:hAnsi="Times New Roman"/>
        </w:rPr>
        <w:t>»</w:t>
      </w:r>
      <w:r>
        <w:t xml:space="preserve"> Mientras que las </w:t>
      </w:r>
      <w:r w:rsidRPr="001072EC">
        <w:t>estructuras cósmicas</w:t>
      </w:r>
      <w:r>
        <w:t xml:space="preserve">, desde los planetas hasta las galaxias, son </w:t>
      </w:r>
      <w:r w:rsidRPr="00303124">
        <w:rPr>
          <w:i/>
        </w:rPr>
        <w:t>interfaces fenomenológicas</w:t>
      </w:r>
      <w:r>
        <w:t xml:space="preserve"> de </w:t>
      </w:r>
      <w:r w:rsidRPr="00F13AE1">
        <w:t>gran escala</w:t>
      </w:r>
      <w:r>
        <w:t>,</w:t>
      </w:r>
      <w:r>
        <w:rPr>
          <w:i/>
        </w:rPr>
        <w:t xml:space="preserve"> </w:t>
      </w:r>
      <w:r w:rsidRPr="001072EC">
        <w:t>que procesan y reflejan la</w:t>
      </w:r>
      <w:r>
        <w:rPr>
          <w:i/>
        </w:rPr>
        <w:t xml:space="preserve"> Consciencia U</w:t>
      </w:r>
      <w:r w:rsidRPr="001072EC">
        <w:rPr>
          <w:i/>
        </w:rPr>
        <w:t>niversal</w:t>
      </w:r>
      <w:r>
        <w:t xml:space="preserve"> actuando como el </w:t>
      </w:r>
      <w:r w:rsidRPr="00F13AE1">
        <w:rPr>
          <w:i/>
        </w:rPr>
        <w:t>hardware cósmico</w:t>
      </w:r>
      <w:r>
        <w:t xml:space="preserve"> que permite la emergencia de la </w:t>
      </w:r>
      <w:r w:rsidRPr="00F13AE1">
        <w:rPr>
          <w:i/>
        </w:rPr>
        <w:t xml:space="preserve">Consciencia </w:t>
      </w:r>
      <w:r>
        <w:t xml:space="preserve">en su </w:t>
      </w:r>
      <w:r w:rsidRPr="006C6050">
        <w:rPr>
          <w:i/>
        </w:rPr>
        <w:t>estado fragmentado</w:t>
      </w:r>
      <w:r>
        <w:t xml:space="preserve">.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0.7</w:t>
      </w:r>
      <w:r w:rsidRPr="00412153">
        <w:rPr>
          <w:i/>
        </w:rPr>
        <w:t xml:space="preserve"> </w:t>
      </w:r>
      <w:r w:rsidRPr="00412153">
        <w:rPr>
          <w:rFonts w:ascii="Times New Roman" w:hAnsi="Times New Roman"/>
        </w:rPr>
        <w:t>»</w:t>
      </w:r>
      <w:r>
        <w:t xml:space="preserve"> Desde esta perspectiva, la evolución de la vida y las civilizaciones no son meros accidentes biológicos, sino el propósito del universo manifestándose a través de interfaces individuales que </w:t>
      </w:r>
      <w:r w:rsidRPr="00F13AE1">
        <w:rPr>
          <w:i/>
        </w:rPr>
        <w:t>interactúan, evolucionan</w:t>
      </w:r>
      <w:r>
        <w:t xml:space="preserve"> y </w:t>
      </w:r>
      <w:r w:rsidRPr="00F13AE1">
        <w:rPr>
          <w:i/>
        </w:rPr>
        <w:t>contribuyen</w:t>
      </w:r>
      <w:r>
        <w:t xml:space="preserve"> al desarrollo evolutivo de la </w:t>
      </w:r>
      <w:r w:rsidRPr="00F41355">
        <w:rPr>
          <w:i/>
        </w:rPr>
        <w:t>Consciencia Universal</w:t>
      </w:r>
      <w:r>
        <w:t xml:space="preserve">.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0.8</w:t>
      </w:r>
      <w:r w:rsidRPr="00412153">
        <w:rPr>
          <w:i/>
        </w:rPr>
        <w:t xml:space="preserve"> </w:t>
      </w:r>
      <w:r w:rsidRPr="00412153">
        <w:rPr>
          <w:rFonts w:ascii="Times New Roman" w:hAnsi="Times New Roman"/>
        </w:rPr>
        <w:t>»</w:t>
      </w:r>
      <w:r>
        <w:t xml:space="preserve"> Si aceptamos este marco, el </w:t>
      </w:r>
      <w:r w:rsidRPr="00F41355">
        <w:rPr>
          <w:i/>
        </w:rPr>
        <w:t>propósito</w:t>
      </w:r>
      <w:r>
        <w:t xml:space="preserve"> </w:t>
      </w:r>
      <w:r w:rsidRPr="00F41355">
        <w:rPr>
          <w:i/>
        </w:rPr>
        <w:t>de una civilización</w:t>
      </w:r>
      <w:r>
        <w:t xml:space="preserve"> cambia drásticamente. El objetivo ya no es la generación y acumulación de energía, sino la </w:t>
      </w:r>
      <w:r w:rsidRPr="00F41355">
        <w:rPr>
          <w:i/>
        </w:rPr>
        <w:t>perfección de la consciencia colectiva</w:t>
      </w:r>
      <w:r>
        <w:t xml:space="preserve">, o lo que llamamos el </w:t>
      </w:r>
      <w:r w:rsidRPr="008F1682">
        <w:rPr>
          <w:i/>
        </w:rPr>
        <w:t>Noema</w:t>
      </w:r>
      <w:r w:rsidRPr="00F41355">
        <w:rPr>
          <w:i/>
        </w:rPr>
        <w:t xml:space="preserve"> </w:t>
      </w:r>
      <w:r>
        <w:rPr>
          <w:i/>
        </w:rPr>
        <w:t>P</w:t>
      </w:r>
      <w:r w:rsidRPr="00F41355">
        <w:rPr>
          <w:i/>
        </w:rPr>
        <w:t>rimordial</w:t>
      </w:r>
      <w:r>
        <w:t>. La civilización se convierte en una «</w:t>
      </w:r>
      <w:r w:rsidRPr="00F41355">
        <w:rPr>
          <w:i/>
        </w:rPr>
        <w:t>granja de consciencias</w:t>
      </w:r>
      <w:r>
        <w:t xml:space="preserve">», un experimento de la </w:t>
      </w:r>
      <w:r w:rsidRPr="008F1682">
        <w:rPr>
          <w:i/>
        </w:rPr>
        <w:t>Consciencia Universal</w:t>
      </w:r>
      <w:r>
        <w:t xml:space="preserve"> que tiene como objetivo resolver los dilemas existenciales que la acompañan.</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0.9</w:t>
      </w:r>
      <w:r w:rsidRPr="00412153">
        <w:rPr>
          <w:i/>
        </w:rPr>
        <w:t xml:space="preserve"> </w:t>
      </w:r>
      <w:r w:rsidRPr="00412153">
        <w:rPr>
          <w:rFonts w:ascii="Times New Roman" w:hAnsi="Times New Roman"/>
        </w:rPr>
        <w:t>»</w:t>
      </w:r>
      <w:r>
        <w:t xml:space="preserve"> A lo largo de su historia, la humanidad ha estado atrapada en una </w:t>
      </w:r>
      <w:r w:rsidRPr="00F41355">
        <w:rPr>
          <w:i/>
        </w:rPr>
        <w:t>lucha noemática</w:t>
      </w:r>
      <w:r>
        <w:t xml:space="preserve">, un conflicto de ideas y paradigmas que ha permitido el desarrollo civilizatorio, pero que se presenta como una frontera evolutiva que condiciona el verdadero objetivo de la existencia universal.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0.10</w:t>
      </w:r>
      <w:r w:rsidRPr="00412153">
        <w:rPr>
          <w:i/>
        </w:rPr>
        <w:t xml:space="preserve"> </w:t>
      </w:r>
      <w:r w:rsidRPr="00412153">
        <w:rPr>
          <w:rFonts w:ascii="Times New Roman" w:hAnsi="Times New Roman"/>
        </w:rPr>
        <w:t>»</w:t>
      </w:r>
      <w:r>
        <w:t xml:space="preserve"> En este contexto, el sistema de </w:t>
      </w:r>
      <w:r w:rsidRPr="008663F6">
        <w:rPr>
          <w:i/>
        </w:rPr>
        <w:t>clasificación de las civilizaciones</w:t>
      </w:r>
      <w:r>
        <w:t xml:space="preserve"> del </w:t>
      </w:r>
      <w:r w:rsidRPr="001924DB">
        <w:rPr>
          <w:i/>
        </w:rPr>
        <w:t>Modelo Nouménico</w:t>
      </w:r>
      <w:r>
        <w:t xml:space="preserve"> no es un ejercicio de juicio, ni una etiqueta racista, sino una </w:t>
      </w:r>
      <w:r w:rsidRPr="008663F6">
        <w:rPr>
          <w:i/>
        </w:rPr>
        <w:t>herramienta de autoconocimiento</w:t>
      </w:r>
      <w:r>
        <w:t xml:space="preserve">. Cada nivel de esta escala no es una jerarquía de valor, sino un </w:t>
      </w:r>
      <w:r w:rsidRPr="008663F6">
        <w:rPr>
          <w:i/>
        </w:rPr>
        <w:t>estado de ser</w:t>
      </w:r>
      <w:r>
        <w:t xml:space="preserve">, una etapa en la evolución de la consciencia que una </w:t>
      </w:r>
      <w:r w:rsidRPr="008663F6">
        <w:rPr>
          <w:i/>
        </w:rPr>
        <w:t>civilización</w:t>
      </w:r>
      <w:r>
        <w:t xml:space="preserve">, un </w:t>
      </w:r>
      <w:r w:rsidRPr="008663F6">
        <w:rPr>
          <w:i/>
        </w:rPr>
        <w:t>grupo</w:t>
      </w:r>
      <w:r>
        <w:t xml:space="preserve"> o incluso un </w:t>
      </w:r>
      <w:r w:rsidRPr="008663F6">
        <w:rPr>
          <w:i/>
        </w:rPr>
        <w:t>individuo</w:t>
      </w:r>
      <w:r>
        <w:t xml:space="preserve"> puede habitar.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0.11</w:t>
      </w:r>
      <w:r w:rsidRPr="00412153">
        <w:rPr>
          <w:i/>
        </w:rPr>
        <w:t xml:space="preserve"> </w:t>
      </w:r>
      <w:r w:rsidRPr="00412153">
        <w:rPr>
          <w:rFonts w:ascii="Times New Roman" w:hAnsi="Times New Roman"/>
        </w:rPr>
        <w:t>»</w:t>
      </w:r>
      <w:r>
        <w:t xml:space="preserve"> Este modelo nos ofrece la lente para ver la verdad detrás de las apariencias, para que podamos identificar las fuerzas que realmente mueven el mundo y, lo más importante, encontrar nuestro propio camino hacia el </w:t>
      </w:r>
      <w:r>
        <w:rPr>
          <w:i/>
        </w:rPr>
        <w:t>estado de «A</w:t>
      </w:r>
      <w:r w:rsidRPr="008663F6">
        <w:rPr>
          <w:i/>
        </w:rPr>
        <w:t>vatar</w:t>
      </w:r>
      <w:r>
        <w:rPr>
          <w:i/>
        </w:rPr>
        <w:t>»</w:t>
      </w:r>
      <w:r>
        <w:t>, sin necesidad de pasar por los laberintos de poder que han atrapado a la humanidad por milenios.</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0.12</w:t>
      </w:r>
      <w:r w:rsidRPr="00412153">
        <w:rPr>
          <w:i/>
        </w:rPr>
        <w:t xml:space="preserve"> </w:t>
      </w:r>
      <w:r w:rsidRPr="00412153">
        <w:rPr>
          <w:rFonts w:ascii="Times New Roman" w:hAnsi="Times New Roman"/>
        </w:rPr>
        <w:t>»</w:t>
      </w:r>
      <w:r>
        <w:t xml:space="preserve"> La escala se estructura en </w:t>
      </w:r>
      <w:r w:rsidRPr="008663F6">
        <w:rPr>
          <w:i/>
        </w:rPr>
        <w:t>tres ejes principales</w:t>
      </w:r>
      <w:r>
        <w:t xml:space="preserve"> que representan distintas etapas de la evolución de la </w:t>
      </w:r>
      <w:r w:rsidRPr="001072EC">
        <w:rPr>
          <w:i/>
        </w:rPr>
        <w:t>consciencia colectiva</w:t>
      </w:r>
      <w:r>
        <w:t>:</w:t>
      </w:r>
    </w:p>
    <w:p w:rsidR="002430EB" w:rsidRDefault="002430EB" w:rsidP="002430EB">
      <w:pPr>
        <w:pStyle w:val="134Verde"/>
      </w:pPr>
      <w:bookmarkStart w:id="3" w:name="_Toc212715253"/>
      <w:r>
        <w:t>Consciencia Terrestre (Tipo 1)</w:t>
      </w:r>
      <w:bookmarkEnd w:id="3"/>
    </w:p>
    <w:p w:rsidR="002430EB" w:rsidRDefault="002430EB" w:rsidP="002430EB">
      <w:pPr>
        <w:pStyle w:val="4010-VietasinPunto"/>
      </w:pPr>
      <w:r>
        <w:t xml:space="preserve">El nivel más básico de experiencia, limitado a lo </w:t>
      </w:r>
      <w:r w:rsidRPr="008663F6">
        <w:rPr>
          <w:i/>
        </w:rPr>
        <w:t>fisiológico</w:t>
      </w:r>
      <w:r>
        <w:t xml:space="preserve"> y a la </w:t>
      </w:r>
      <w:r w:rsidRPr="008663F6">
        <w:rPr>
          <w:i/>
        </w:rPr>
        <w:t>supervivencia planetaria</w:t>
      </w:r>
      <w:r>
        <w:t>. Aquí, la consciencia se fragmenta y se manifiesta en sistemas sociales primarios.</w:t>
      </w:r>
    </w:p>
    <w:p w:rsidR="002430EB" w:rsidRDefault="002430EB" w:rsidP="002430EB">
      <w:pPr>
        <w:pStyle w:val="135Azul"/>
      </w:pPr>
      <w:bookmarkStart w:id="4" w:name="_Toc212715254"/>
      <w:r>
        <w:t>Consciencia Lunar (Tipo 2)</w:t>
      </w:r>
      <w:bookmarkEnd w:id="4"/>
    </w:p>
    <w:p w:rsidR="002430EB" w:rsidRDefault="002430EB" w:rsidP="002430EB">
      <w:pPr>
        <w:pStyle w:val="4010-VietasinPunto"/>
      </w:pPr>
      <w:r>
        <w:t xml:space="preserve">Un nivel más avanzado, donde la civilización comienza a </w:t>
      </w:r>
      <w:r w:rsidRPr="008663F6">
        <w:rPr>
          <w:i/>
        </w:rPr>
        <w:t xml:space="preserve">interactuar con flujos de información nouménicos de otros nodos </w:t>
      </w:r>
      <w:r>
        <w:rPr>
          <w:i/>
        </w:rPr>
        <w:t>estelares</w:t>
      </w:r>
      <w:r>
        <w:t>. Aquí, se desarrollan los sistemas de control y la supremacía.</w:t>
      </w:r>
    </w:p>
    <w:p w:rsidR="002430EB" w:rsidRDefault="002430EB" w:rsidP="002430EB">
      <w:pPr>
        <w:pStyle w:val="131Roja"/>
      </w:pPr>
      <w:bookmarkStart w:id="5" w:name="_Toc212715255"/>
      <w:r>
        <w:t>Consciencia Solar (Tipo 3)</w:t>
      </w:r>
      <w:bookmarkEnd w:id="5"/>
    </w:p>
    <w:p w:rsidR="002430EB" w:rsidRDefault="002430EB" w:rsidP="002430EB">
      <w:pPr>
        <w:pStyle w:val="4010-VietasinPunto"/>
      </w:pPr>
      <w:r>
        <w:t xml:space="preserve">El nivel más alto de evolución, donde la civilización se convierte en una </w:t>
      </w:r>
      <w:r w:rsidRPr="008663F6">
        <w:rPr>
          <w:i/>
        </w:rPr>
        <w:t>entidad</w:t>
      </w:r>
      <w:r>
        <w:t xml:space="preserve"> </w:t>
      </w:r>
      <w:r w:rsidRPr="008663F6">
        <w:rPr>
          <w:i/>
        </w:rPr>
        <w:t>que puede trascender lo fenomenológico</w:t>
      </w:r>
      <w:r>
        <w:t xml:space="preserve"> para comenzar a interactuar dentro de la realidad de la </w:t>
      </w:r>
      <w:r w:rsidRPr="008663F6">
        <w:rPr>
          <w:i/>
        </w:rPr>
        <w:t>materia</w:t>
      </w:r>
      <w:r>
        <w:t xml:space="preserve"> y la </w:t>
      </w:r>
      <w:r w:rsidRPr="008663F6">
        <w:rPr>
          <w:i/>
        </w:rPr>
        <w:t>energía</w:t>
      </w:r>
      <w:r>
        <w:t xml:space="preserve"> </w:t>
      </w:r>
      <w:r w:rsidRPr="008663F6">
        <w:rPr>
          <w:i/>
        </w:rPr>
        <w:t>oscura</w:t>
      </w:r>
      <w:r>
        <w:t>.</w:t>
      </w:r>
    </w:p>
    <w:p w:rsidR="002430EB" w:rsidRDefault="002430EB" w:rsidP="002430EB">
      <w:pPr>
        <w:pStyle w:val="30-Parrafo"/>
      </w:pPr>
      <w:r>
        <w:rPr>
          <w:rFonts w:ascii="Digital-7 Mono" w:hAnsi="Digital-7 Mono"/>
          <w:i/>
        </w:rPr>
        <w:lastRenderedPageBreak/>
        <w:t>1</w:t>
      </w:r>
      <w:r w:rsidRPr="00412153">
        <w:rPr>
          <w:rFonts w:ascii="Digital-7 Mono" w:hAnsi="Digital-7 Mono"/>
          <w:i/>
        </w:rPr>
        <w:t>.</w:t>
      </w:r>
      <w:r>
        <w:rPr>
          <w:rFonts w:ascii="Digital-7 Mono" w:hAnsi="Digital-7 Mono"/>
          <w:i/>
        </w:rPr>
        <w:t>0.13</w:t>
      </w:r>
      <w:r w:rsidRPr="00412153">
        <w:rPr>
          <w:i/>
        </w:rPr>
        <w:t xml:space="preserve"> </w:t>
      </w:r>
      <w:r w:rsidRPr="00412153">
        <w:rPr>
          <w:rFonts w:ascii="Times New Roman" w:hAnsi="Times New Roman"/>
        </w:rPr>
        <w:t>»</w:t>
      </w:r>
      <w:r>
        <w:t xml:space="preserve"> Dentro de estos tres tipos de consciencia, la </w:t>
      </w:r>
      <w:r w:rsidRPr="008663F6">
        <w:rPr>
          <w:i/>
        </w:rPr>
        <w:t>Escala de Civilizaciones Nouménicas</w:t>
      </w:r>
      <w:r>
        <w:t xml:space="preserve"> identifica </w:t>
      </w:r>
      <w:r w:rsidRPr="00136D44">
        <w:rPr>
          <w:i/>
        </w:rPr>
        <w:t>nueve niveles evolutivos</w:t>
      </w:r>
      <w:r>
        <w:t xml:space="preserve">, que actúan como estadios de la experiencia. Cada nivel tiene un </w:t>
      </w:r>
      <w:r w:rsidRPr="00136D44">
        <w:rPr>
          <w:i/>
        </w:rPr>
        <w:t>objetivo</w:t>
      </w:r>
      <w:r>
        <w:t xml:space="preserve">, un </w:t>
      </w:r>
      <w:r w:rsidRPr="00136D44">
        <w:rPr>
          <w:i/>
        </w:rPr>
        <w:t>tipo de sistema que desarrolla</w:t>
      </w:r>
      <w:r>
        <w:t xml:space="preserve">, y un </w:t>
      </w:r>
      <w:r w:rsidRPr="00136D44">
        <w:rPr>
          <w:i/>
        </w:rPr>
        <w:t>paradigma</w:t>
      </w:r>
      <w:r>
        <w:t xml:space="preserve"> que lo define.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0.14</w:t>
      </w:r>
      <w:r w:rsidRPr="00412153">
        <w:rPr>
          <w:i/>
        </w:rPr>
        <w:t xml:space="preserve"> </w:t>
      </w:r>
      <w:r w:rsidRPr="00412153">
        <w:rPr>
          <w:rFonts w:ascii="Times New Roman" w:hAnsi="Times New Roman"/>
        </w:rPr>
        <w:t>»</w:t>
      </w:r>
      <w:r>
        <w:t xml:space="preserve"> Esta escala es, en su esencia, una manera de </w:t>
      </w:r>
      <w:r w:rsidRPr="003B115B">
        <w:rPr>
          <w:i/>
        </w:rPr>
        <w:t>diagnosticar el estado de la consciencia</w:t>
      </w:r>
      <w:r>
        <w:t xml:space="preserve"> de cualquier ser o entidad colectiva, desde una familia hasta una galaxia. Su lógica nos permite descubrir que las acciones no son aleatorias, sino la manifestación de un </w:t>
      </w:r>
      <w:r>
        <w:rPr>
          <w:i/>
        </w:rPr>
        <w:t xml:space="preserve">sistema algorítmico </w:t>
      </w:r>
      <w:r>
        <w:t>subyacente que podemos identificar y comprender.</w:t>
      </w:r>
    </w:p>
    <w:p w:rsidR="002430EB" w:rsidRDefault="002430EB" w:rsidP="002430EB">
      <w:pPr>
        <w:pStyle w:val="064-NiumercionSeccion"/>
      </w:pPr>
      <w:r>
        <w:t>1.1.0</w:t>
      </w:r>
    </w:p>
    <w:p w:rsidR="002430EB" w:rsidRDefault="002430EB" w:rsidP="002430EB">
      <w:pPr>
        <w:pStyle w:val="111SubSexCompacto"/>
      </w:pPr>
      <w:bookmarkStart w:id="6" w:name="_Toc212715256"/>
      <w:r>
        <w:t>El Hardware Fenoménico</w:t>
      </w:r>
      <w:bookmarkEnd w:id="6"/>
    </w:p>
    <w:p w:rsidR="002430EB" w:rsidRDefault="002430EB" w:rsidP="002430EB">
      <w:pPr>
        <w:pStyle w:val="112-SubsexSubtitulo"/>
        <w:rPr>
          <w:lang w:eastAsia="en-US"/>
        </w:rPr>
      </w:pPr>
      <w:r>
        <w:rPr>
          <w:lang w:eastAsia="en-US"/>
        </w:rPr>
        <w:t>El Origen de la Vida</w:t>
      </w:r>
    </w:p>
    <w:p w:rsidR="002430EB" w:rsidRDefault="002430EB" w:rsidP="002430EB">
      <w:pPr>
        <w:pStyle w:val="30-Parrafo"/>
      </w:pPr>
      <w:r>
        <w:rPr>
          <w:rFonts w:ascii="Digital-7 Mono" w:hAnsi="Digital-7 Mono"/>
          <w:i/>
        </w:rPr>
        <w:t>1.1.1</w:t>
      </w:r>
      <w:r w:rsidRPr="00412153">
        <w:rPr>
          <w:i/>
        </w:rPr>
        <w:t xml:space="preserve"> </w:t>
      </w:r>
      <w:r w:rsidRPr="00412153">
        <w:rPr>
          <w:rFonts w:ascii="Times New Roman" w:hAnsi="Times New Roman"/>
        </w:rPr>
        <w:t>»</w:t>
      </w:r>
      <w:r>
        <w:t xml:space="preserve"> El </w:t>
      </w:r>
      <w:r w:rsidRPr="00446825">
        <w:rPr>
          <w:i/>
        </w:rPr>
        <w:t>Modelo Nouménico</w:t>
      </w:r>
      <w:r>
        <w:t xml:space="preserve"> asume que los </w:t>
      </w:r>
      <w:r>
        <w:rPr>
          <w:i/>
        </w:rPr>
        <w:t>Nodos E</w:t>
      </w:r>
      <w:r w:rsidRPr="00446825">
        <w:rPr>
          <w:i/>
        </w:rPr>
        <w:t>stelares, planetas y lunas</w:t>
      </w:r>
      <w:r>
        <w:t xml:space="preserve"> emergen de manera aleatoria, siguiendo las reglas de la </w:t>
      </w:r>
      <w:r w:rsidRPr="00446825">
        <w:rPr>
          <w:i/>
        </w:rPr>
        <w:t>estocástica cósmica</w:t>
      </w:r>
      <w:r>
        <w:t xml:space="preserve">. Es en este </w:t>
      </w:r>
      <w:r w:rsidRPr="00446825">
        <w:rPr>
          <w:i/>
        </w:rPr>
        <w:t>caos primordial</w:t>
      </w:r>
      <w:r>
        <w:t xml:space="preserve"> donde los </w:t>
      </w:r>
      <w:r w:rsidRPr="00446825">
        <w:rPr>
          <w:i/>
        </w:rPr>
        <w:t>flujos de información</w:t>
      </w:r>
      <w:r>
        <w:t xml:space="preserve"> </w:t>
      </w:r>
      <w:r w:rsidRPr="00446825">
        <w:rPr>
          <w:i/>
        </w:rPr>
        <w:t>noum</w:t>
      </w:r>
      <w:r>
        <w:rPr>
          <w:i/>
        </w:rPr>
        <w:t>énica</w:t>
      </w:r>
      <w:r>
        <w:t xml:space="preserve"> provenientes de los </w:t>
      </w:r>
      <w:r w:rsidRPr="00446825">
        <w:rPr>
          <w:i/>
        </w:rPr>
        <w:t>planos de materia y energía oscura</w:t>
      </w:r>
      <w:r>
        <w:t xml:space="preserve"> se manifiestan en la </w:t>
      </w:r>
      <w:r w:rsidRPr="00446825">
        <w:rPr>
          <w:i/>
        </w:rPr>
        <w:t>materia ordinaria</w:t>
      </w:r>
      <w:r>
        <w:t>.</w:t>
      </w:r>
    </w:p>
    <w:p w:rsidR="002430EB" w:rsidRDefault="002430EB" w:rsidP="002430EB">
      <w:pPr>
        <w:pStyle w:val="30-Parrafo"/>
      </w:pPr>
      <w:r>
        <w:rPr>
          <w:rFonts w:ascii="Digital-7 Mono" w:hAnsi="Digital-7 Mono"/>
          <w:i/>
        </w:rPr>
        <w:t>1.1.2</w:t>
      </w:r>
      <w:r w:rsidRPr="00412153">
        <w:rPr>
          <w:i/>
        </w:rPr>
        <w:t xml:space="preserve"> </w:t>
      </w:r>
      <w:r w:rsidRPr="00412153">
        <w:rPr>
          <w:rFonts w:ascii="Times New Roman" w:hAnsi="Times New Roman"/>
        </w:rPr>
        <w:t>»</w:t>
      </w:r>
      <w:r>
        <w:t xml:space="preserve"> Esta </w:t>
      </w:r>
      <w:r w:rsidRPr="00446825">
        <w:rPr>
          <w:i/>
        </w:rPr>
        <w:t>manifestación de información nouménica</w:t>
      </w:r>
      <w:r>
        <w:t xml:space="preserve"> provoca que la </w:t>
      </w:r>
      <w:r w:rsidRPr="00446825">
        <w:rPr>
          <w:i/>
        </w:rPr>
        <w:t>matriz espacio-temporal</w:t>
      </w:r>
      <w:r>
        <w:t xml:space="preserve"> se codifique y se expanda, dando lugar a la emergencia de </w:t>
      </w:r>
      <w:r w:rsidRPr="00446825">
        <w:rPr>
          <w:i/>
        </w:rPr>
        <w:t>energía y materia</w:t>
      </w:r>
      <w:r>
        <w:t xml:space="preserve">. La emergencia de estos fenómenos en la estructura espacio-temporal hace que los </w:t>
      </w:r>
      <w:r w:rsidRPr="00446825">
        <w:rPr>
          <w:i/>
        </w:rPr>
        <w:t>vectores de la matriz fenomenológica</w:t>
      </w:r>
      <w:r>
        <w:t xml:space="preserve"> del </w:t>
      </w:r>
      <w:r w:rsidRPr="00446825">
        <w:rPr>
          <w:i/>
        </w:rPr>
        <w:t>Nodo Estelar</w:t>
      </w:r>
      <w:r>
        <w:t xml:space="preserve"> se sincronicen en base a </w:t>
      </w:r>
      <w:r w:rsidRPr="00446825">
        <w:rPr>
          <w:i/>
        </w:rPr>
        <w:t>leyes y constantes físicas</w:t>
      </w:r>
      <w:r>
        <w:t xml:space="preserve">, dando origen a las </w:t>
      </w:r>
      <w:r w:rsidRPr="00446825">
        <w:rPr>
          <w:i/>
        </w:rPr>
        <w:t>fuerzas fundamentales</w:t>
      </w:r>
      <w:r>
        <w:t xml:space="preserve"> y a las </w:t>
      </w:r>
      <w:r w:rsidRPr="00446825">
        <w:rPr>
          <w:i/>
        </w:rPr>
        <w:t>estructuras astronómicas del sistema</w:t>
      </w:r>
      <w:r>
        <w:t>.</w:t>
      </w:r>
    </w:p>
    <w:p w:rsidR="002430EB" w:rsidRDefault="002430EB" w:rsidP="002430EB">
      <w:pPr>
        <w:pStyle w:val="30-Parrafo"/>
      </w:pPr>
      <w:r>
        <w:rPr>
          <w:rFonts w:ascii="Digital-7 Mono" w:hAnsi="Digital-7 Mono"/>
          <w:i/>
        </w:rPr>
        <w:t>1.1.3</w:t>
      </w:r>
      <w:r w:rsidRPr="00412153">
        <w:rPr>
          <w:i/>
        </w:rPr>
        <w:t xml:space="preserve"> </w:t>
      </w:r>
      <w:r w:rsidRPr="00412153">
        <w:rPr>
          <w:rFonts w:ascii="Times New Roman" w:hAnsi="Times New Roman"/>
        </w:rPr>
        <w:t>»</w:t>
      </w:r>
      <w:r>
        <w:t xml:space="preserve"> Es crucial entender que esta </w:t>
      </w:r>
      <w:r w:rsidRPr="00446825">
        <w:rPr>
          <w:i/>
        </w:rPr>
        <w:t>expansión de la matriz espacio-temporal</w:t>
      </w:r>
      <w:r>
        <w:t xml:space="preserve"> es un filtro unidireccional. Este mecanismo codifica el </w:t>
      </w:r>
      <w:r w:rsidRPr="00446825">
        <w:rPr>
          <w:i/>
        </w:rPr>
        <w:t>flujo de información nouménica</w:t>
      </w:r>
      <w:r>
        <w:t xml:space="preserve"> en </w:t>
      </w:r>
      <w:r w:rsidRPr="00446825">
        <w:rPr>
          <w:i/>
        </w:rPr>
        <w:t>información fenomenológica</w:t>
      </w:r>
      <w:r>
        <w:t xml:space="preserve"> </w:t>
      </w:r>
      <w:r w:rsidRPr="00446825">
        <w:rPr>
          <w:i/>
        </w:rPr>
        <w:t>(materia, energía, fuerzas)</w:t>
      </w:r>
      <w:r>
        <w:t xml:space="preserve"> y asegura que el universo local evolucione en un solo sentido, impidiendo que la información fenomenológica manifestada regrese a su origen.</w:t>
      </w:r>
    </w:p>
    <w:p w:rsidR="002430EB" w:rsidRDefault="002430EB" w:rsidP="002430EB">
      <w:pPr>
        <w:pStyle w:val="30-Parrafo"/>
      </w:pPr>
      <w:r>
        <w:rPr>
          <w:rFonts w:ascii="Digital-7 Mono" w:hAnsi="Digital-7 Mono"/>
          <w:i/>
        </w:rPr>
        <w:t>1.1.4</w:t>
      </w:r>
      <w:r w:rsidRPr="00412153">
        <w:rPr>
          <w:i/>
        </w:rPr>
        <w:t xml:space="preserve"> </w:t>
      </w:r>
      <w:r w:rsidRPr="00412153">
        <w:rPr>
          <w:rFonts w:ascii="Times New Roman" w:hAnsi="Times New Roman"/>
        </w:rPr>
        <w:t>»</w:t>
      </w:r>
      <w:r>
        <w:t xml:space="preserve"> De esta forma, la </w:t>
      </w:r>
      <w:r w:rsidRPr="00446825">
        <w:rPr>
          <w:i/>
        </w:rPr>
        <w:t>materia ordinaria</w:t>
      </w:r>
      <w:r>
        <w:t xml:space="preserve"> queda atrapada dentro de esta </w:t>
      </w:r>
      <w:r w:rsidRPr="00446825">
        <w:rPr>
          <w:i/>
        </w:rPr>
        <w:t>estructura multidimensional de sincronización</w:t>
      </w:r>
      <w:r>
        <w:t xml:space="preserve">, dando lugar a la emergencia y evolución de </w:t>
      </w:r>
      <w:r w:rsidRPr="00446825">
        <w:rPr>
          <w:i/>
        </w:rPr>
        <w:t>estrellas, planetas y lunas</w:t>
      </w:r>
      <w:r>
        <w:t xml:space="preserve">. Cada cuerpo celeste posee su propia </w:t>
      </w:r>
      <w:r w:rsidRPr="00446825">
        <w:rPr>
          <w:i/>
        </w:rPr>
        <w:t>matriz fenomenológica</w:t>
      </w:r>
      <w:r>
        <w:t xml:space="preserve">, una vasta </w:t>
      </w:r>
      <w:r w:rsidRPr="00446825">
        <w:rPr>
          <w:i/>
        </w:rPr>
        <w:t>red de vectores</w:t>
      </w:r>
      <w:r>
        <w:t xml:space="preserve"> que se extiende más allá de su </w:t>
      </w:r>
      <w:r w:rsidRPr="00446825">
        <w:rPr>
          <w:i/>
        </w:rPr>
        <w:t>esfera física</w:t>
      </w:r>
      <w:r>
        <w:t xml:space="preserve">, haciendo que todo el sistema se ajuste dinámicamente a través de </w:t>
      </w:r>
      <w:r w:rsidRPr="00446825">
        <w:rPr>
          <w:i/>
        </w:rPr>
        <w:t>simetrías y vectores informacionales</w:t>
      </w:r>
      <w:r>
        <w:t>.</w:t>
      </w:r>
    </w:p>
    <w:p w:rsidR="002430EB" w:rsidRDefault="002430EB" w:rsidP="002430EB">
      <w:pPr>
        <w:pStyle w:val="30-Parrafo"/>
      </w:pPr>
      <w:r>
        <w:rPr>
          <w:rFonts w:ascii="Digital-7 Mono" w:hAnsi="Digital-7 Mono"/>
          <w:i/>
        </w:rPr>
        <w:t>1.1.5</w:t>
      </w:r>
      <w:r w:rsidRPr="00412153">
        <w:rPr>
          <w:i/>
        </w:rPr>
        <w:t xml:space="preserve"> </w:t>
      </w:r>
      <w:r w:rsidRPr="00412153">
        <w:rPr>
          <w:rFonts w:ascii="Times New Roman" w:hAnsi="Times New Roman"/>
        </w:rPr>
        <w:t>»</w:t>
      </w:r>
      <w:r>
        <w:t xml:space="preserve"> Dentro de este sistema, la estrella central del nodo es una </w:t>
      </w:r>
      <w:r w:rsidRPr="00446825">
        <w:rPr>
          <w:i/>
        </w:rPr>
        <w:t>consciencia estelar latente</w:t>
      </w:r>
      <w:r>
        <w:t>, un «</w:t>
      </w:r>
      <w:r w:rsidRPr="00446825">
        <w:rPr>
          <w:i/>
        </w:rPr>
        <w:t>ser dormido</w:t>
      </w:r>
      <w:r>
        <w:t xml:space="preserve">» que solo despierta cuando una civilización planetaria se convierte en una </w:t>
      </w:r>
      <w:r>
        <w:rPr>
          <w:i/>
        </w:rPr>
        <w:t xml:space="preserve">civilización </w:t>
      </w:r>
      <w:r w:rsidRPr="00446825">
        <w:rPr>
          <w:i/>
        </w:rPr>
        <w:t>tipo 3</w:t>
      </w:r>
      <w:r>
        <w:t xml:space="preserve">. Durante su estado de latencia puede </w:t>
      </w:r>
      <w:r w:rsidRPr="00446825">
        <w:t>manifestar y retroalimentar</w:t>
      </w:r>
      <w:r w:rsidRPr="00446825">
        <w:rPr>
          <w:i/>
        </w:rPr>
        <w:t xml:space="preserve"> </w:t>
      </w:r>
      <w:r w:rsidRPr="00446825">
        <w:t>la</w:t>
      </w:r>
      <w:r>
        <w:t xml:space="preserve"> </w:t>
      </w:r>
      <w:r w:rsidRPr="00446825">
        <w:rPr>
          <w:i/>
        </w:rPr>
        <w:t>matriz estructural fenomenológica</w:t>
      </w:r>
      <w:r>
        <w:t xml:space="preserve">, permitiendo que </w:t>
      </w:r>
      <w:r w:rsidRPr="00446825">
        <w:t xml:space="preserve">todo el sistema </w:t>
      </w:r>
      <w:r>
        <w:t xml:space="preserve">se desarrolle y alcance un </w:t>
      </w:r>
      <w:r w:rsidRPr="00446825">
        <w:rPr>
          <w:i/>
        </w:rPr>
        <w:t>equilibrio homeostático</w:t>
      </w:r>
      <w:r>
        <w:t>.</w:t>
      </w:r>
    </w:p>
    <w:p w:rsidR="002430EB" w:rsidRDefault="002430EB" w:rsidP="002430EB">
      <w:pPr>
        <w:pStyle w:val="30-Parrafo"/>
      </w:pPr>
      <w:r>
        <w:rPr>
          <w:rFonts w:ascii="Digital-7 Mono" w:hAnsi="Digital-7 Mono"/>
          <w:i/>
        </w:rPr>
        <w:t>1.1.6</w:t>
      </w:r>
      <w:r w:rsidRPr="00412153">
        <w:rPr>
          <w:i/>
        </w:rPr>
        <w:t xml:space="preserve"> </w:t>
      </w:r>
      <w:r w:rsidRPr="00412153">
        <w:rPr>
          <w:rFonts w:ascii="Times New Roman" w:hAnsi="Times New Roman"/>
        </w:rPr>
        <w:t>»</w:t>
      </w:r>
      <w:r>
        <w:t xml:space="preserve"> Este </w:t>
      </w:r>
      <w:r w:rsidRPr="00446825">
        <w:rPr>
          <w:i/>
        </w:rPr>
        <w:t>orden fundamental</w:t>
      </w:r>
      <w:r>
        <w:t xml:space="preserve"> es el que permite el surgimiento de la vida en un planeta, donde cada organismo se manifiesta como un </w:t>
      </w:r>
      <w:r w:rsidRPr="00446825">
        <w:rPr>
          <w:i/>
        </w:rPr>
        <w:t>fenómeno algorítmico</w:t>
      </w:r>
      <w:r>
        <w:t xml:space="preserve"> que </w:t>
      </w:r>
      <w:r w:rsidRPr="00446825">
        <w:rPr>
          <w:i/>
        </w:rPr>
        <w:t>conecta lo nouménico con lo fenomenológico</w:t>
      </w:r>
      <w:r>
        <w:t xml:space="preserve">. La vida actúa como el </w:t>
      </w:r>
      <w:r w:rsidRPr="00446825">
        <w:rPr>
          <w:i/>
        </w:rPr>
        <w:t>sistema operativo</w:t>
      </w:r>
      <w:r>
        <w:t xml:space="preserve"> que genera la </w:t>
      </w:r>
      <w:r w:rsidRPr="00446825">
        <w:t>interfaz</w:t>
      </w:r>
      <w:r>
        <w:t xml:space="preserve"> para que la </w:t>
      </w:r>
      <w:r w:rsidRPr="00446825">
        <w:rPr>
          <w:i/>
        </w:rPr>
        <w:t>consciencia fragmentada</w:t>
      </w:r>
      <w:r>
        <w:t xml:space="preserve"> experimente la vida social en dentro de la </w:t>
      </w:r>
      <w:r w:rsidRPr="006A03DB">
        <w:rPr>
          <w:i/>
        </w:rPr>
        <w:t>matriz</w:t>
      </w:r>
      <w:r>
        <w:t xml:space="preserve"> </w:t>
      </w:r>
      <w:r w:rsidRPr="006A03DB">
        <w:rPr>
          <w:i/>
        </w:rPr>
        <w:t>espacio-temporal</w:t>
      </w:r>
      <w:r>
        <w:t xml:space="preserve"> y desarrolle las primeras civilizaciones.</w:t>
      </w:r>
    </w:p>
    <w:p w:rsidR="002430EB" w:rsidRDefault="002430EB" w:rsidP="002430EB">
      <w:pPr>
        <w:pStyle w:val="30-Parrafo"/>
      </w:pPr>
    </w:p>
    <w:p w:rsidR="002430EB" w:rsidRDefault="002430EB" w:rsidP="002430EB">
      <w:pPr>
        <w:pStyle w:val="064-NiumercionSeccion"/>
      </w:pPr>
      <w:r>
        <w:lastRenderedPageBreak/>
        <w:t>1.2.0</w:t>
      </w:r>
    </w:p>
    <w:p w:rsidR="002430EB" w:rsidRDefault="002430EB" w:rsidP="002430EB">
      <w:pPr>
        <w:pStyle w:val="111SubSexCompacto"/>
      </w:pPr>
      <w:bookmarkStart w:id="7" w:name="_Toc212715257"/>
      <w:r>
        <w:t>El Paradigma Mecanicista</w:t>
      </w:r>
      <w:bookmarkEnd w:id="7"/>
    </w:p>
    <w:p w:rsidR="002430EB" w:rsidRPr="008277CA" w:rsidRDefault="002430EB" w:rsidP="002430EB">
      <w:pPr>
        <w:pStyle w:val="112-SubsexSubtitulo"/>
        <w:rPr>
          <w:lang w:eastAsia="en-US"/>
        </w:rPr>
      </w:pPr>
      <w:r>
        <w:rPr>
          <w:lang w:eastAsia="en-US"/>
        </w:rPr>
        <w:t>El Velo de la Realidad Moderna</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w:t>
      </w:r>
      <w:r w:rsidRPr="00412153">
        <w:rPr>
          <w:rFonts w:ascii="Digital-7 Mono" w:hAnsi="Digital-7 Mono"/>
          <w:i/>
        </w:rPr>
        <w:t>.1</w:t>
      </w:r>
      <w:r w:rsidRPr="00412153">
        <w:rPr>
          <w:i/>
        </w:rPr>
        <w:t xml:space="preserve"> </w:t>
      </w:r>
      <w:r w:rsidRPr="00412153">
        <w:rPr>
          <w:rFonts w:ascii="Times New Roman" w:hAnsi="Times New Roman"/>
        </w:rPr>
        <w:t>»</w:t>
      </w:r>
      <w:r>
        <w:t xml:space="preserve"> El </w:t>
      </w:r>
      <w:r>
        <w:rPr>
          <w:i/>
        </w:rPr>
        <w:t>paradigma mecanicista-</w:t>
      </w:r>
      <w:r w:rsidRPr="00B92DFF">
        <w:rPr>
          <w:i/>
        </w:rPr>
        <w:t>materialista</w:t>
      </w:r>
      <w:r>
        <w:t xml:space="preserve">, que desde el </w:t>
      </w:r>
      <w:r w:rsidRPr="00B92DFF">
        <w:rPr>
          <w:i/>
        </w:rPr>
        <w:t>siglo XVII</w:t>
      </w:r>
      <w:r>
        <w:t xml:space="preserve"> ha dominado la ciencia y la cultura occidental, se fundamenta en la idea de que todos los fenómenos naturales, incluida la vida humana y animal, pueden explicarse como el funcionamiento de una máquina.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2.2</w:t>
      </w:r>
      <w:r w:rsidRPr="00412153">
        <w:rPr>
          <w:i/>
        </w:rPr>
        <w:t xml:space="preserve"> </w:t>
      </w:r>
      <w:r w:rsidRPr="00412153">
        <w:rPr>
          <w:rFonts w:ascii="Times New Roman" w:hAnsi="Times New Roman"/>
        </w:rPr>
        <w:t>»</w:t>
      </w:r>
      <w:r>
        <w:t xml:space="preserve"> L</w:t>
      </w:r>
      <w:r w:rsidRPr="00714008">
        <w:t xml:space="preserve">a contribución de </w:t>
      </w:r>
      <w:r w:rsidRPr="00714008">
        <w:rPr>
          <w:i/>
        </w:rPr>
        <w:t>René Descartes</w:t>
      </w:r>
      <w:r w:rsidRPr="00714008">
        <w:t xml:space="preserve"> fue esencial para la emergencia de la </w:t>
      </w:r>
      <w:r w:rsidRPr="00714008">
        <w:rPr>
          <w:i/>
        </w:rPr>
        <w:t>cosmovisión mecanicista</w:t>
      </w:r>
      <w:r w:rsidRPr="00714008">
        <w:t xml:space="preserve">, al proporcionar un </w:t>
      </w:r>
      <w:r w:rsidRPr="00714008">
        <w:rPr>
          <w:i/>
        </w:rPr>
        <w:t>marco filosófico y físico coherente</w:t>
      </w:r>
      <w:r w:rsidRPr="00714008">
        <w:t xml:space="preserve"> que sentó las bases para la comprensión científica del mundo. En este marco,</w:t>
      </w:r>
      <w:r>
        <w:t xml:space="preserve"> </w:t>
      </w:r>
      <w:r w:rsidRPr="00714008">
        <w:t xml:space="preserve">el cuerpo opera como </w:t>
      </w:r>
      <w:r w:rsidRPr="00714008">
        <w:rPr>
          <w:i/>
        </w:rPr>
        <w:t xml:space="preserve">un autómata, </w:t>
      </w:r>
      <w:r w:rsidRPr="00C0203B">
        <w:t>cuyos movimientos y funciones dependen únicamente de la</w:t>
      </w:r>
      <w:r w:rsidRPr="00714008">
        <w:rPr>
          <w:i/>
        </w:rPr>
        <w:t xml:space="preserve"> disposición mecánica de sus partes, </w:t>
      </w:r>
      <w:r w:rsidRPr="00C0203B">
        <w:t>de la misma manera en que un reloj funciona por la interacción de sus engranajes y resortes</w:t>
      </w:r>
      <w:r w:rsidRPr="00714008">
        <w:t>.</w:t>
      </w:r>
      <w:r>
        <w:t xml:space="preserve"> Por lo que </w:t>
      </w:r>
      <w:r w:rsidRPr="00C0203B">
        <w:t>no se requiere invocar almas, principios vitales ni intenciones trascendentes para explicar la existencia o el comportamiento de los seres vivos</w:t>
      </w:r>
      <w:r w:rsidRPr="00714008">
        <w:t>.</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2.3</w:t>
      </w:r>
      <w:r w:rsidRPr="00412153">
        <w:rPr>
          <w:i/>
        </w:rPr>
        <w:t xml:space="preserve"> </w:t>
      </w:r>
      <w:r w:rsidRPr="00412153">
        <w:rPr>
          <w:rFonts w:ascii="Times New Roman" w:hAnsi="Times New Roman"/>
        </w:rPr>
        <w:t>»</w:t>
      </w:r>
      <w:r>
        <w:t xml:space="preserve"> Esta concepción fue consolidada tiempo después por </w:t>
      </w:r>
      <w:r w:rsidRPr="00B92DFF">
        <w:rPr>
          <w:i/>
        </w:rPr>
        <w:t>Isaac Newton</w:t>
      </w:r>
      <w:r>
        <w:t xml:space="preserve">, quien estableció un </w:t>
      </w:r>
      <w:r w:rsidRPr="00B92DFF">
        <w:rPr>
          <w:i/>
        </w:rPr>
        <w:t>modelo matemático universal del cosmos</w:t>
      </w:r>
      <w:r>
        <w:t xml:space="preserve">. En su visión, el universo es un </w:t>
      </w:r>
      <w:r w:rsidRPr="00B92DFF">
        <w:rPr>
          <w:i/>
        </w:rPr>
        <w:t>sistema cerrado</w:t>
      </w:r>
      <w:r>
        <w:t xml:space="preserve">, regido por </w:t>
      </w:r>
      <w:r w:rsidRPr="00B92DFF">
        <w:rPr>
          <w:i/>
        </w:rPr>
        <w:t>leyes físicas inmutables y predecibles</w:t>
      </w:r>
      <w:r>
        <w:t xml:space="preserve">, donde todo fenómeno puede ser </w:t>
      </w:r>
      <w:r w:rsidRPr="00B92DFF">
        <w:rPr>
          <w:i/>
        </w:rPr>
        <w:t>medido, calculado y controlado</w:t>
      </w:r>
      <w:r>
        <w:t xml:space="preserve">. Con ello, la imagen del universo como un </w:t>
      </w:r>
      <w:r w:rsidRPr="00B92DFF">
        <w:rPr>
          <w:i/>
        </w:rPr>
        <w:t>organismo vivo</w:t>
      </w:r>
      <w:r>
        <w:t xml:space="preserve">, </w:t>
      </w:r>
      <w:r w:rsidRPr="00B92DFF">
        <w:rPr>
          <w:i/>
        </w:rPr>
        <w:t>interconectado y dotado de propósito</w:t>
      </w:r>
      <w:r>
        <w:t xml:space="preserve"> fue reemplazada por la de una </w:t>
      </w:r>
      <w:r w:rsidRPr="00B92DFF">
        <w:rPr>
          <w:i/>
        </w:rPr>
        <w:t>gran máquina impersonal, fragmentada y carente de sentido intrínseco</w:t>
      </w:r>
      <w:r>
        <w:t>.</w:t>
      </w:r>
    </w:p>
    <w:p w:rsidR="002430EB" w:rsidRPr="00C0203B" w:rsidRDefault="002430EB" w:rsidP="002430EB">
      <w:pPr>
        <w:pStyle w:val="30-Parrafo"/>
        <w:rPr>
          <w:i/>
        </w:rPr>
      </w:pPr>
      <w:r>
        <w:rPr>
          <w:rFonts w:ascii="Digital-7 Mono" w:hAnsi="Digital-7 Mono"/>
          <w:i/>
        </w:rPr>
        <w:t>1</w:t>
      </w:r>
      <w:r w:rsidRPr="00412153">
        <w:rPr>
          <w:rFonts w:ascii="Digital-7 Mono" w:hAnsi="Digital-7 Mono"/>
          <w:i/>
        </w:rPr>
        <w:t>.</w:t>
      </w:r>
      <w:r>
        <w:rPr>
          <w:rFonts w:ascii="Digital-7 Mono" w:hAnsi="Digital-7 Mono"/>
          <w:i/>
        </w:rPr>
        <w:t>2.4</w:t>
      </w:r>
      <w:r w:rsidRPr="00412153">
        <w:rPr>
          <w:i/>
        </w:rPr>
        <w:t xml:space="preserve"> </w:t>
      </w:r>
      <w:r w:rsidRPr="00412153">
        <w:rPr>
          <w:rFonts w:ascii="Times New Roman" w:hAnsi="Times New Roman"/>
        </w:rPr>
        <w:t>»</w:t>
      </w:r>
      <w:r>
        <w:t xml:space="preserve"> El </w:t>
      </w:r>
      <w:r w:rsidRPr="00B92DFF">
        <w:rPr>
          <w:i/>
        </w:rPr>
        <w:t>paradigma mecanicista</w:t>
      </w:r>
      <w:r>
        <w:t xml:space="preserve"> asume que toda la realidad se reduce a </w:t>
      </w:r>
      <w:r w:rsidRPr="00B92DFF">
        <w:rPr>
          <w:i/>
        </w:rPr>
        <w:t>materia en movimiento</w:t>
      </w:r>
      <w:r>
        <w:t xml:space="preserve">, regida por </w:t>
      </w:r>
      <w:r w:rsidRPr="00B92DFF">
        <w:t>interacciones causales que pueden ser descompuestas, analizadas y modeladas matemáticamente</w:t>
      </w:r>
      <w:r>
        <w:t xml:space="preserve">. Su objetivo no es comprender la esencia de los fenómenos, sino </w:t>
      </w:r>
      <w:r w:rsidRPr="00C0203B">
        <w:rPr>
          <w:i/>
        </w:rPr>
        <w:t xml:space="preserve">predecirlos y manipularlos.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2.5</w:t>
      </w:r>
      <w:r w:rsidRPr="00412153">
        <w:rPr>
          <w:i/>
        </w:rPr>
        <w:t xml:space="preserve"> </w:t>
      </w:r>
      <w:r w:rsidRPr="00412153">
        <w:rPr>
          <w:rFonts w:ascii="Times New Roman" w:hAnsi="Times New Roman"/>
        </w:rPr>
        <w:t>»</w:t>
      </w:r>
      <w:r>
        <w:t xml:space="preserve"> Esta visión no solo transformó la ciencia sino también la realidad civilizatoria, ya que legitimó, desde una perspectiva «</w:t>
      </w:r>
      <w:r w:rsidRPr="00B92DFF">
        <w:rPr>
          <w:i/>
        </w:rPr>
        <w:t>científica</w:t>
      </w:r>
      <w:r>
        <w:t xml:space="preserve">», la </w:t>
      </w:r>
      <w:r w:rsidRPr="00B92DFF">
        <w:rPr>
          <w:i/>
        </w:rPr>
        <w:t>explotación de los recursos naturales y la instrumentalización del mundo vivo</w:t>
      </w:r>
      <w:r>
        <w:t xml:space="preserve">, sentando las bases del </w:t>
      </w:r>
      <w:r w:rsidRPr="00C0203B">
        <w:rPr>
          <w:i/>
        </w:rPr>
        <w:t>modelo de progreso moderno</w:t>
      </w:r>
      <w:r>
        <w:t xml:space="preserve"> y acelerando la expansión global del </w:t>
      </w:r>
      <w:r w:rsidRPr="00C0203B">
        <w:rPr>
          <w:i/>
        </w:rPr>
        <w:t>conflicto noemático</w:t>
      </w:r>
      <w:r>
        <w:t>.</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2.6</w:t>
      </w:r>
      <w:r w:rsidRPr="00412153">
        <w:rPr>
          <w:i/>
        </w:rPr>
        <w:t xml:space="preserve"> </w:t>
      </w:r>
      <w:r w:rsidRPr="00412153">
        <w:rPr>
          <w:rFonts w:ascii="Times New Roman" w:hAnsi="Times New Roman"/>
        </w:rPr>
        <w:t>»</w:t>
      </w:r>
      <w:r>
        <w:t xml:space="preserve"> En el </w:t>
      </w:r>
      <w:r w:rsidRPr="00B92DFF">
        <w:rPr>
          <w:i/>
        </w:rPr>
        <w:t>siglo XX</w:t>
      </w:r>
      <w:r>
        <w:t xml:space="preserve">, aunque surgieron teorías que parecían desafiar este paradigma, como </w:t>
      </w:r>
      <w:r w:rsidRPr="00B92DFF">
        <w:rPr>
          <w:i/>
        </w:rPr>
        <w:t>la relatividad de Einstein o la mecánica cuántica</w:t>
      </w:r>
      <w:r>
        <w:t xml:space="preserve">, en la práctica no lo disolvieron, sino que lo reforzaron bajo nuevas formas simbólicas. La famosa ecuación </w:t>
      </w:r>
      <w:r w:rsidRPr="00EC4934">
        <w:rPr>
          <w:i/>
        </w:rPr>
        <w:t>E=mc²,</w:t>
      </w:r>
      <w:r>
        <w:t xml:space="preserve"> por ejemplo, no solo unificó los conceptos de </w:t>
      </w:r>
      <w:r w:rsidRPr="00EC4934">
        <w:rPr>
          <w:i/>
        </w:rPr>
        <w:t>materia y energía</w:t>
      </w:r>
      <w:r>
        <w:t xml:space="preserve">, sino que se convirtió en un </w:t>
      </w:r>
      <w:r w:rsidRPr="00EC4934">
        <w:rPr>
          <w:i/>
        </w:rPr>
        <w:t>símbolo de autoridad científica absoluta</w:t>
      </w:r>
      <w:r>
        <w:t xml:space="preserve">: una fórmula aparentemente </w:t>
      </w:r>
      <w:r w:rsidRPr="00EC4934">
        <w:rPr>
          <w:i/>
        </w:rPr>
        <w:t>simple y definitiva</w:t>
      </w:r>
      <w:r>
        <w:t xml:space="preserve"> que parecía explicar lo fundamental del universo.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2.7</w:t>
      </w:r>
      <w:r w:rsidRPr="00412153">
        <w:rPr>
          <w:i/>
        </w:rPr>
        <w:t xml:space="preserve"> </w:t>
      </w:r>
      <w:r w:rsidRPr="00412153">
        <w:rPr>
          <w:rFonts w:ascii="Times New Roman" w:hAnsi="Times New Roman"/>
        </w:rPr>
        <w:t>»</w:t>
      </w:r>
      <w:r>
        <w:t xml:space="preserve"> Esta ecuación, más que abrir nuevas </w:t>
      </w:r>
      <w:r w:rsidRPr="00EC4934">
        <w:rPr>
          <w:i/>
        </w:rPr>
        <w:t>puertas ontológicas</w:t>
      </w:r>
      <w:r>
        <w:t xml:space="preserve">, cerró el debate al otorgar una apariencia de </w:t>
      </w:r>
      <w:r>
        <w:rPr>
          <w:i/>
        </w:rPr>
        <w:t>completitud</w:t>
      </w:r>
      <w:r w:rsidRPr="00EC4934">
        <w:rPr>
          <w:i/>
        </w:rPr>
        <w:t xml:space="preserve"> lógica al modelo materialista</w:t>
      </w:r>
      <w:r>
        <w:t>. Lo trascendental fue absorbido por lo cuantificable, y la ciencia, blindada por su lenguaje matemático, se erigió como la única fuente legítima de verdad sobre la naturaleza de la realidad.</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2.8</w:t>
      </w:r>
      <w:r w:rsidRPr="00412153">
        <w:rPr>
          <w:i/>
        </w:rPr>
        <w:t xml:space="preserve"> </w:t>
      </w:r>
      <w:r w:rsidRPr="00412153">
        <w:rPr>
          <w:rFonts w:ascii="Times New Roman" w:hAnsi="Times New Roman"/>
        </w:rPr>
        <w:t>»</w:t>
      </w:r>
      <w:r>
        <w:t xml:space="preserve"> Este </w:t>
      </w:r>
      <w:r w:rsidRPr="00EC4934">
        <w:rPr>
          <w:i/>
        </w:rPr>
        <w:t>monopolio del conocimiento</w:t>
      </w:r>
      <w:r>
        <w:t xml:space="preserve"> fue capturado por el ámbito académico, que se convirtió en el único espacio autorizado para definir qué es real. Las </w:t>
      </w:r>
      <w:r w:rsidRPr="00EC4934">
        <w:rPr>
          <w:i/>
        </w:rPr>
        <w:t xml:space="preserve">fórmulas, </w:t>
      </w:r>
      <w:r w:rsidRPr="00EC4934">
        <w:t>los</w:t>
      </w:r>
      <w:r w:rsidRPr="00EC4934">
        <w:rPr>
          <w:i/>
        </w:rPr>
        <w:t xml:space="preserve"> modelos matemáticos </w:t>
      </w:r>
      <w:r w:rsidRPr="00EC4934">
        <w:t>y el</w:t>
      </w:r>
      <w:r w:rsidRPr="00EC4934">
        <w:rPr>
          <w:i/>
        </w:rPr>
        <w:t xml:space="preserve"> lenguaje técnico</w:t>
      </w:r>
      <w:r>
        <w:t xml:space="preserve"> crearon una barrera casi infranqueable: </w:t>
      </w:r>
      <w:r w:rsidRPr="00EC4934">
        <w:rPr>
          <w:i/>
        </w:rPr>
        <w:t>solo quienes dominan ese código tienen voz legítima en la definición de la realidad</w:t>
      </w:r>
      <w:r>
        <w:t>.</w:t>
      </w:r>
    </w:p>
    <w:p w:rsidR="002430EB" w:rsidRDefault="002430EB" w:rsidP="002430EB">
      <w:pPr>
        <w:pStyle w:val="30-Parrafo"/>
      </w:pPr>
      <w:r>
        <w:rPr>
          <w:rFonts w:ascii="Digital-7 Mono" w:hAnsi="Digital-7 Mono"/>
          <w:i/>
        </w:rPr>
        <w:lastRenderedPageBreak/>
        <w:t>1</w:t>
      </w:r>
      <w:r w:rsidRPr="00412153">
        <w:rPr>
          <w:rFonts w:ascii="Digital-7 Mono" w:hAnsi="Digital-7 Mono"/>
          <w:i/>
        </w:rPr>
        <w:t>.</w:t>
      </w:r>
      <w:r>
        <w:rPr>
          <w:rFonts w:ascii="Digital-7 Mono" w:hAnsi="Digital-7 Mono"/>
          <w:i/>
        </w:rPr>
        <w:t>2.9</w:t>
      </w:r>
      <w:r w:rsidRPr="00412153">
        <w:rPr>
          <w:i/>
        </w:rPr>
        <w:t xml:space="preserve"> </w:t>
      </w:r>
      <w:r w:rsidRPr="00412153">
        <w:rPr>
          <w:rFonts w:ascii="Times New Roman" w:hAnsi="Times New Roman"/>
        </w:rPr>
        <w:t>»</w:t>
      </w:r>
      <w:r>
        <w:t xml:space="preserve"> Quien cuestiona estos fundamentos es rápidamente marginado como </w:t>
      </w:r>
      <w:r w:rsidRPr="00EC4934">
        <w:rPr>
          <w:i/>
        </w:rPr>
        <w:t>ignorante, místico o pseudocientífico</w:t>
      </w:r>
      <w:r>
        <w:t xml:space="preserve">. La ciencia, que en sus orígenes fue un método de exploración abierta, se transformó en una </w:t>
      </w:r>
      <w:r w:rsidRPr="00EC4934">
        <w:rPr>
          <w:i/>
        </w:rPr>
        <w:t>doctrina de certezas incuestionables</w:t>
      </w:r>
      <w:r>
        <w:t>, administrada por una élite que decide qué preguntas son válidas y qué respuestas son aceptables.</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2.10</w:t>
      </w:r>
      <w:r w:rsidRPr="00412153">
        <w:rPr>
          <w:i/>
        </w:rPr>
        <w:t xml:space="preserve"> </w:t>
      </w:r>
      <w:r w:rsidRPr="00412153">
        <w:rPr>
          <w:rFonts w:ascii="Times New Roman" w:hAnsi="Times New Roman"/>
        </w:rPr>
        <w:t>»</w:t>
      </w:r>
      <w:r>
        <w:t xml:space="preserve"> Bajo este paradigma, </w:t>
      </w:r>
      <w:r w:rsidRPr="00EC4934">
        <w:t>la consciencia es considerada un</w:t>
      </w:r>
      <w:r>
        <w:t xml:space="preserve"> </w:t>
      </w:r>
      <w:r w:rsidRPr="00EC4934">
        <w:rPr>
          <w:i/>
        </w:rPr>
        <w:t>subproducto accidental de la actividad cerebral</w:t>
      </w:r>
      <w:r>
        <w:t xml:space="preserve">, sin realidad causal ni fundamento ontológico, y las </w:t>
      </w:r>
      <w:r w:rsidRPr="00EC4934">
        <w:rPr>
          <w:i/>
        </w:rPr>
        <w:t>galaxias, estrellas y planetas</w:t>
      </w:r>
      <w:r>
        <w:t xml:space="preserve"> son vistas como simples agregados de materia organizados por fuerzas físicas, sin cualidad experiencial, intención o propósito.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2.11</w:t>
      </w:r>
      <w:r w:rsidRPr="00412153">
        <w:rPr>
          <w:i/>
        </w:rPr>
        <w:t xml:space="preserve"> </w:t>
      </w:r>
      <w:r w:rsidRPr="00412153">
        <w:rPr>
          <w:rFonts w:ascii="Times New Roman" w:hAnsi="Times New Roman"/>
        </w:rPr>
        <w:t>»</w:t>
      </w:r>
      <w:r>
        <w:t xml:space="preserve"> El progreso de una civilización es medido exclusivamente por su </w:t>
      </w:r>
      <w:r w:rsidRPr="00EC4934">
        <w:rPr>
          <w:i/>
        </w:rPr>
        <w:t>capacidad de dominar la materia, extraer energía y desarrollar tecnología</w:t>
      </w:r>
      <w:r>
        <w:t xml:space="preserve">, lo que culmina en modelos como la </w:t>
      </w:r>
      <w:r w:rsidRPr="00DC3963">
        <w:rPr>
          <w:i/>
        </w:rPr>
        <w:t xml:space="preserve">Escala de </w:t>
      </w:r>
      <w:proofErr w:type="spellStart"/>
      <w:r w:rsidRPr="00DC3963">
        <w:rPr>
          <w:i/>
        </w:rPr>
        <w:t>Kardashev</w:t>
      </w:r>
      <w:proofErr w:type="spellEnd"/>
      <w:r w:rsidRPr="00DC3963">
        <w:t>,</w:t>
      </w:r>
      <w:r>
        <w:t xml:space="preserve"> que reduce la evolución cósmica a un </w:t>
      </w:r>
      <w:r w:rsidRPr="00EC4934">
        <w:rPr>
          <w:i/>
        </w:rPr>
        <w:t>índice de consumo energético</w:t>
      </w:r>
      <w:r>
        <w:t xml:space="preserve">.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2.12</w:t>
      </w:r>
      <w:r w:rsidRPr="00412153">
        <w:rPr>
          <w:i/>
        </w:rPr>
        <w:t xml:space="preserve"> </w:t>
      </w:r>
      <w:r w:rsidRPr="00412153">
        <w:rPr>
          <w:rFonts w:ascii="Times New Roman" w:hAnsi="Times New Roman"/>
        </w:rPr>
        <w:t>»</w:t>
      </w:r>
      <w:r>
        <w:t xml:space="preserve"> La realidad se limita a lo observable, medible y reproducible en laboratorio, ignorando sistemáticamente el 95% del universo compuesto por </w:t>
      </w:r>
      <w:r w:rsidRPr="00EC4934">
        <w:rPr>
          <w:i/>
        </w:rPr>
        <w:t>materia y energía oscura</w:t>
      </w:r>
      <w:r>
        <w:t>, y toda dimensión no material de la experiencia humana y cósmica.</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2.13</w:t>
      </w:r>
      <w:r w:rsidRPr="00412153">
        <w:rPr>
          <w:i/>
        </w:rPr>
        <w:t xml:space="preserve"> </w:t>
      </w:r>
      <w:r w:rsidRPr="00412153">
        <w:rPr>
          <w:rFonts w:ascii="Times New Roman" w:hAnsi="Times New Roman"/>
        </w:rPr>
        <w:t>»</w:t>
      </w:r>
      <w:r>
        <w:t xml:space="preserve"> Aunque este enfoque permitió avances tecnológicos extraordinarios, también impuso un velo sobre la verdadera naturaleza de la existencia: </w:t>
      </w:r>
      <w:r w:rsidRPr="00EC4934">
        <w:rPr>
          <w:i/>
        </w:rPr>
        <w:t>redujo lo vivo a lo mecánico, lo consciente a lo cerebral, lo cósmico a lo físico, y lo evolutivo a lo energético</w:t>
      </w:r>
      <w:r>
        <w:t xml:space="preserve">. </w:t>
      </w:r>
    </w:p>
    <w:p w:rsidR="002430EB" w:rsidRPr="00886E7A" w:rsidRDefault="002430EB" w:rsidP="002430EB">
      <w:pPr>
        <w:pStyle w:val="30-Parrafo"/>
        <w:rPr>
          <w:rFonts w:ascii="Digital-7 Mono" w:hAnsi="Digital-7 Mono"/>
          <w:i/>
        </w:rPr>
      </w:pPr>
      <w:r>
        <w:rPr>
          <w:rFonts w:ascii="Digital-7 Mono" w:hAnsi="Digital-7 Mono"/>
          <w:i/>
        </w:rPr>
        <w:t>1</w:t>
      </w:r>
      <w:r w:rsidRPr="00412153">
        <w:rPr>
          <w:rFonts w:ascii="Digital-7 Mono" w:hAnsi="Digital-7 Mono"/>
          <w:i/>
        </w:rPr>
        <w:t>.</w:t>
      </w:r>
      <w:r>
        <w:rPr>
          <w:rFonts w:ascii="Digital-7 Mono" w:hAnsi="Digital-7 Mono"/>
          <w:i/>
        </w:rPr>
        <w:t>2.14</w:t>
      </w:r>
      <w:r w:rsidRPr="00412153">
        <w:rPr>
          <w:i/>
        </w:rPr>
        <w:t xml:space="preserve"> </w:t>
      </w:r>
      <w:r w:rsidRPr="00412153">
        <w:rPr>
          <w:rFonts w:ascii="Times New Roman" w:hAnsi="Times New Roman"/>
        </w:rPr>
        <w:t>»</w:t>
      </w:r>
      <w:r>
        <w:t xml:space="preserve"> Es en este velo, tejido bajo </w:t>
      </w:r>
      <w:r w:rsidRPr="00C07A1C">
        <w:rPr>
          <w:i/>
        </w:rPr>
        <w:t>la autoridad de la academia, el prestigio de las matemáticas y el dogma del materialismo</w:t>
      </w:r>
      <w:r>
        <w:t xml:space="preserve">, donde el </w:t>
      </w:r>
      <w:r w:rsidRPr="00EC4934">
        <w:rPr>
          <w:i/>
        </w:rPr>
        <w:t>Modelo Nouménico</w:t>
      </w:r>
      <w:r>
        <w:t xml:space="preserve"> se presenta como una </w:t>
      </w:r>
      <w:r w:rsidRPr="00C07A1C">
        <w:rPr>
          <w:i/>
        </w:rPr>
        <w:t>nueva forma de interpretar la realidad</w:t>
      </w:r>
      <w:r>
        <w:t xml:space="preserve">, no para negar la ciencia, sino para trascender sus </w:t>
      </w:r>
      <w:r w:rsidRPr="00EC4934">
        <w:rPr>
          <w:i/>
        </w:rPr>
        <w:t>límites autoimpuestos</w:t>
      </w:r>
      <w:r>
        <w:t xml:space="preserve"> y recuperar una </w:t>
      </w:r>
      <w:r w:rsidRPr="00EC4934">
        <w:rPr>
          <w:i/>
        </w:rPr>
        <w:t xml:space="preserve">visión integral de la </w:t>
      </w:r>
      <w:r>
        <w:rPr>
          <w:i/>
        </w:rPr>
        <w:t>existencia</w:t>
      </w:r>
      <w:r>
        <w:t xml:space="preserve">, donde la consciencia no es un accidente, sino el fundamento. </w:t>
      </w:r>
    </w:p>
    <w:p w:rsidR="002430EB" w:rsidRDefault="002430EB" w:rsidP="002430EB">
      <w:pPr>
        <w:pStyle w:val="064-NiumercionSeccion"/>
      </w:pPr>
      <w:r>
        <w:t>1.3.0</w:t>
      </w:r>
    </w:p>
    <w:p w:rsidR="002430EB" w:rsidRDefault="002430EB" w:rsidP="002430EB">
      <w:pPr>
        <w:pStyle w:val="111SubSexCompacto"/>
      </w:pPr>
      <w:bookmarkStart w:id="8" w:name="_Toc212715258"/>
      <w:r>
        <w:t xml:space="preserve">La Granja de </w:t>
      </w:r>
      <w:r w:rsidRPr="006E325B">
        <w:t>Consciencias</w:t>
      </w:r>
      <w:bookmarkEnd w:id="8"/>
    </w:p>
    <w:p w:rsidR="002430EB" w:rsidRDefault="002430EB" w:rsidP="002430EB">
      <w:pPr>
        <w:pStyle w:val="112-SubsexSubtitulo"/>
      </w:pPr>
      <w:r>
        <w:t>El Propósito de la Existencia</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3.1</w:t>
      </w:r>
      <w:r w:rsidRPr="00412153">
        <w:rPr>
          <w:i/>
        </w:rPr>
        <w:t xml:space="preserve"> </w:t>
      </w:r>
      <w:r w:rsidRPr="00412153">
        <w:rPr>
          <w:rFonts w:ascii="Times New Roman" w:hAnsi="Times New Roman"/>
        </w:rPr>
        <w:t>»</w:t>
      </w:r>
      <w:r>
        <w:t xml:space="preserve"> Si la consciencia es primordial y la realidad fenomenológica es una interfaz, </w:t>
      </w:r>
      <w:r w:rsidRPr="00F81CCC">
        <w:rPr>
          <w:i/>
        </w:rPr>
        <w:t xml:space="preserve">¿cuál es el </w:t>
      </w:r>
      <w:r>
        <w:rPr>
          <w:i/>
        </w:rPr>
        <w:t xml:space="preserve">verdadero </w:t>
      </w:r>
      <w:r w:rsidRPr="00F81CCC">
        <w:rPr>
          <w:i/>
        </w:rPr>
        <w:t xml:space="preserve">propósito de </w:t>
      </w:r>
      <w:r>
        <w:rPr>
          <w:i/>
        </w:rPr>
        <w:t>la</w:t>
      </w:r>
      <w:r w:rsidRPr="00F81CCC">
        <w:rPr>
          <w:i/>
        </w:rPr>
        <w:t xml:space="preserve"> existencia?</w:t>
      </w:r>
      <w:r>
        <w:t xml:space="preserve"> El </w:t>
      </w:r>
      <w:r w:rsidRPr="00F53EB9">
        <w:rPr>
          <w:i/>
        </w:rPr>
        <w:t>Modelo Nouménico</w:t>
      </w:r>
      <w:r>
        <w:t xml:space="preserve"> sugiere que las </w:t>
      </w:r>
      <w:r w:rsidRPr="00F53EB9">
        <w:rPr>
          <w:i/>
        </w:rPr>
        <w:t>civilizaciones planetarias</w:t>
      </w:r>
      <w:r>
        <w:t xml:space="preserve"> son, en esencia, </w:t>
      </w:r>
      <w:r w:rsidRPr="00F81CCC">
        <w:rPr>
          <w:i/>
        </w:rPr>
        <w:t>granjas de consciencia</w:t>
      </w:r>
      <w:r>
        <w:t xml:space="preserve">. A través de la </w:t>
      </w:r>
      <w:r w:rsidRPr="00F53EB9">
        <w:rPr>
          <w:i/>
        </w:rPr>
        <w:t>experiencia colectiva</w:t>
      </w:r>
      <w:r>
        <w:t xml:space="preserve">, cada individuo contribuye a una </w:t>
      </w:r>
      <w:r w:rsidRPr="005C2C75">
        <w:rPr>
          <w:i/>
        </w:rPr>
        <w:t>entidad egregórica superior</w:t>
      </w:r>
      <w:r>
        <w:t xml:space="preserve">: </w:t>
      </w:r>
      <w:r w:rsidRPr="00F81CCC">
        <w:rPr>
          <w:i/>
        </w:rPr>
        <w:t>la Civilización</w:t>
      </w:r>
      <w:r>
        <w:t xml:space="preserve">. </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3.2</w:t>
      </w:r>
      <w:r w:rsidRPr="00412153">
        <w:rPr>
          <w:i/>
        </w:rPr>
        <w:t xml:space="preserve"> </w:t>
      </w:r>
      <w:r w:rsidRPr="00412153">
        <w:rPr>
          <w:rFonts w:ascii="Times New Roman" w:hAnsi="Times New Roman"/>
        </w:rPr>
        <w:t>»</w:t>
      </w:r>
      <w:r>
        <w:t xml:space="preserve"> El </w:t>
      </w:r>
      <w:r w:rsidRPr="005C2C75">
        <w:rPr>
          <w:i/>
        </w:rPr>
        <w:t>egregor civilizatorio</w:t>
      </w:r>
      <w:r>
        <w:rPr>
          <w:i/>
        </w:rPr>
        <w:t xml:space="preserve"> </w:t>
      </w:r>
      <w:r>
        <w:t xml:space="preserve">actúa como un </w:t>
      </w:r>
      <w:r w:rsidRPr="005C2C75">
        <w:rPr>
          <w:i/>
        </w:rPr>
        <w:t>campo de entrenamiento</w:t>
      </w:r>
      <w:r>
        <w:rPr>
          <w:i/>
        </w:rPr>
        <w:t xml:space="preserve"> </w:t>
      </w:r>
      <w:r w:rsidRPr="00230F0B">
        <w:t>para la</w:t>
      </w:r>
      <w:r>
        <w:rPr>
          <w:i/>
        </w:rPr>
        <w:t xml:space="preserve"> Consciencia Universal. </w:t>
      </w:r>
      <w:r w:rsidRPr="00230F0B">
        <w:t>Su existencia</w:t>
      </w:r>
      <w:r>
        <w:t>, aunque</w:t>
      </w:r>
      <w:r w:rsidRPr="00230F0B">
        <w:t xml:space="preserve"> abstracta,</w:t>
      </w:r>
      <w:r>
        <w:rPr>
          <w:i/>
        </w:rPr>
        <w:t xml:space="preserve"> </w:t>
      </w:r>
      <w:r>
        <w:t xml:space="preserve">se manifiesta a través de </w:t>
      </w:r>
      <w:r w:rsidRPr="00F53EB9">
        <w:t xml:space="preserve">una </w:t>
      </w:r>
      <w:r w:rsidRPr="00F53EB9">
        <w:rPr>
          <w:i/>
        </w:rPr>
        <w:t xml:space="preserve">red de conceptos, ideas y </w:t>
      </w:r>
      <w:r>
        <w:rPr>
          <w:i/>
        </w:rPr>
        <w:t xml:space="preserve">sistemas culturales </w:t>
      </w:r>
      <w:r>
        <w:t xml:space="preserve">que se extienden en el tiempo a partir de la experiencia de </w:t>
      </w:r>
      <w:r w:rsidRPr="00230F0B">
        <w:rPr>
          <w:i/>
        </w:rPr>
        <w:t>múltiples interfaces de consciencia subjetiva</w:t>
      </w:r>
      <w:r>
        <w:t xml:space="preserve">. Esto permite que mediante </w:t>
      </w:r>
      <w:r w:rsidRPr="00F266DC">
        <w:rPr>
          <w:i/>
        </w:rPr>
        <w:t xml:space="preserve">la interacción, el conflicto y la </w:t>
      </w:r>
      <w:r>
        <w:rPr>
          <w:i/>
        </w:rPr>
        <w:t>producción de conocimientos</w:t>
      </w:r>
      <w:r w:rsidRPr="005C2C75">
        <w:t xml:space="preserve">, </w:t>
      </w:r>
      <w:r>
        <w:t xml:space="preserve">se generen </w:t>
      </w:r>
      <w:r>
        <w:rPr>
          <w:i/>
        </w:rPr>
        <w:t xml:space="preserve">paradigmas de realidad </w:t>
      </w:r>
      <w:r>
        <w:t>que valide</w:t>
      </w:r>
      <w:r w:rsidRPr="005C2C75">
        <w:t>n o evit</w:t>
      </w:r>
      <w:r>
        <w:t xml:space="preserve">en los diferentes caminos evolutivos que puede explorar </w:t>
      </w:r>
      <w:r>
        <w:rPr>
          <w:i/>
        </w:rPr>
        <w:t>la Consciencia Universal.</w:t>
      </w:r>
      <w:r>
        <w:t xml:space="preserve"> </w:t>
      </w:r>
    </w:p>
    <w:p w:rsidR="002430EB" w:rsidRPr="00230F0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3.3</w:t>
      </w:r>
      <w:r w:rsidRPr="00412153">
        <w:rPr>
          <w:i/>
        </w:rPr>
        <w:t xml:space="preserve"> </w:t>
      </w:r>
      <w:r w:rsidRPr="00412153">
        <w:rPr>
          <w:rFonts w:ascii="Times New Roman" w:hAnsi="Times New Roman"/>
        </w:rPr>
        <w:t>»</w:t>
      </w:r>
      <w:r>
        <w:t xml:space="preserve"> Por lo tanto, el </w:t>
      </w:r>
      <w:r w:rsidRPr="00B96BA0">
        <w:rPr>
          <w:i/>
        </w:rPr>
        <w:t xml:space="preserve">verdadero propósito del proceso </w:t>
      </w:r>
      <w:r>
        <w:rPr>
          <w:i/>
        </w:rPr>
        <w:t xml:space="preserve">civilizatorio </w:t>
      </w:r>
      <w:r>
        <w:t xml:space="preserve">no sería </w:t>
      </w:r>
      <w:r w:rsidRPr="0033791C">
        <w:t xml:space="preserve">la </w:t>
      </w:r>
      <w:r>
        <w:t xml:space="preserve">unificación global bajo el poder de </w:t>
      </w:r>
      <w:r w:rsidRPr="0033791C">
        <w:t xml:space="preserve">una </w:t>
      </w:r>
      <w:r>
        <w:t xml:space="preserve">única </w:t>
      </w:r>
      <w:r w:rsidRPr="0033791C">
        <w:t>nación dominante</w:t>
      </w:r>
      <w:r>
        <w:t xml:space="preserve">, </w:t>
      </w:r>
      <w:r w:rsidRPr="0033791C">
        <w:t xml:space="preserve">el desarrollo tecnológico, </w:t>
      </w:r>
      <w:r>
        <w:t xml:space="preserve">o </w:t>
      </w:r>
      <w:r w:rsidRPr="0033791C">
        <w:t xml:space="preserve">la acumulación de poder </w:t>
      </w:r>
      <w:r>
        <w:t xml:space="preserve">individual, sino la </w:t>
      </w:r>
      <w:r w:rsidRPr="008F1682">
        <w:t>construcción de un</w:t>
      </w:r>
      <w:r>
        <w:rPr>
          <w:i/>
        </w:rPr>
        <w:t xml:space="preserve"> </w:t>
      </w:r>
      <w:r w:rsidRPr="0033791C">
        <w:rPr>
          <w:i/>
        </w:rPr>
        <w:t>sistema cultural</w:t>
      </w:r>
      <w:r w:rsidRPr="0033791C">
        <w:t xml:space="preserve"> </w:t>
      </w:r>
      <w:r w:rsidRPr="0033791C">
        <w:rPr>
          <w:i/>
        </w:rPr>
        <w:t>equilibrado</w:t>
      </w:r>
      <w:r w:rsidRPr="0033791C">
        <w:t xml:space="preserve"> que permita </w:t>
      </w:r>
      <w:r>
        <w:t xml:space="preserve">a </w:t>
      </w:r>
      <w:r w:rsidRPr="0033791C">
        <w:t xml:space="preserve">una </w:t>
      </w:r>
      <w:r w:rsidRPr="0033791C">
        <w:rPr>
          <w:i/>
        </w:rPr>
        <w:t>interfaz de consciencia subjetiva</w:t>
      </w:r>
      <w:r w:rsidRPr="0033791C">
        <w:t xml:space="preserve">, </w:t>
      </w:r>
      <w:r>
        <w:t xml:space="preserve">poder aprovechar los conocimientos generados dentro de la civilización para </w:t>
      </w:r>
      <w:r w:rsidRPr="0033791C">
        <w:lastRenderedPageBreak/>
        <w:t xml:space="preserve">crear un </w:t>
      </w:r>
      <w:r>
        <w:rPr>
          <w:i/>
        </w:rPr>
        <w:t>N</w:t>
      </w:r>
      <w:r w:rsidRPr="005C2C75">
        <w:rPr>
          <w:i/>
        </w:rPr>
        <w:t xml:space="preserve">oema </w:t>
      </w:r>
      <w:r>
        <w:rPr>
          <w:i/>
        </w:rPr>
        <w:t>Universal</w:t>
      </w:r>
      <w:r w:rsidRPr="005C2C75">
        <w:rPr>
          <w:i/>
        </w:rPr>
        <w:t xml:space="preserve"> </w:t>
      </w:r>
      <w:r w:rsidRPr="0033791C">
        <w:t>definitivo</w:t>
      </w:r>
      <w:r>
        <w:rPr>
          <w:i/>
        </w:rPr>
        <w:t xml:space="preserve">, </w:t>
      </w:r>
      <w:r w:rsidRPr="00230F0B">
        <w:t xml:space="preserve">que brinde una respuesta unificada a los dilemas existenciales que impiden </w:t>
      </w:r>
      <w:r>
        <w:t xml:space="preserve">a la </w:t>
      </w:r>
      <w:r w:rsidRPr="0033791C">
        <w:rPr>
          <w:i/>
        </w:rPr>
        <w:t>Consciencia Universal</w:t>
      </w:r>
      <w:r>
        <w:t xml:space="preserve"> alcanzar su estado de equilibrio final.</w:t>
      </w:r>
    </w:p>
    <w:p w:rsidR="002430EB" w:rsidRDefault="002430EB" w:rsidP="002430EB">
      <w:pPr>
        <w:pStyle w:val="064-NiumercionSeccion"/>
      </w:pPr>
      <w:r>
        <w:t>1.4.0</w:t>
      </w:r>
    </w:p>
    <w:p w:rsidR="002430EB" w:rsidRDefault="002430EB" w:rsidP="002430EB">
      <w:pPr>
        <w:pStyle w:val="111SubSexCompacto"/>
      </w:pPr>
      <w:bookmarkStart w:id="9" w:name="_Toc212715259"/>
      <w:r>
        <w:t>Hacia la Trascendencia</w:t>
      </w:r>
      <w:bookmarkEnd w:id="9"/>
    </w:p>
    <w:p w:rsidR="002430EB" w:rsidRDefault="002430EB" w:rsidP="002430EB">
      <w:pPr>
        <w:pStyle w:val="112-SubsexSubtitulo"/>
        <w:rPr>
          <w:lang w:eastAsia="en-US"/>
        </w:rPr>
      </w:pPr>
      <w:r w:rsidRPr="00F81CCC">
        <w:rPr>
          <w:lang w:eastAsia="en-US"/>
        </w:rPr>
        <w:t>Más Allá de la Lucha Noemática</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4.1</w:t>
      </w:r>
      <w:r w:rsidRPr="00412153">
        <w:rPr>
          <w:i/>
        </w:rPr>
        <w:t xml:space="preserve"> </w:t>
      </w:r>
      <w:r w:rsidRPr="00412153">
        <w:rPr>
          <w:rFonts w:ascii="Times New Roman" w:hAnsi="Times New Roman"/>
        </w:rPr>
        <w:t>»</w:t>
      </w:r>
      <w:r>
        <w:t xml:space="preserve"> El </w:t>
      </w:r>
      <w:r w:rsidRPr="006A03DB">
        <w:rPr>
          <w:i/>
        </w:rPr>
        <w:t>paradigma mecanicista</w:t>
      </w:r>
      <w:r>
        <w:t xml:space="preserve"> enseña a luchar por la </w:t>
      </w:r>
      <w:r w:rsidRPr="006A03DB">
        <w:rPr>
          <w:i/>
        </w:rPr>
        <w:t>supremacía cultural y el control de los recursos</w:t>
      </w:r>
      <w:r>
        <w:t xml:space="preserve">. Esta </w:t>
      </w:r>
      <w:r w:rsidRPr="006A03DB">
        <w:rPr>
          <w:i/>
        </w:rPr>
        <w:t>lucha noemática</w:t>
      </w:r>
      <w:r>
        <w:t xml:space="preserve"> es el motor de la historia humana, donde </w:t>
      </w:r>
      <w:r w:rsidRPr="006A03DB">
        <w:rPr>
          <w:i/>
        </w:rPr>
        <w:t>naciones, religiones y sistemas económicos</w:t>
      </w:r>
      <w:r>
        <w:t xml:space="preserve"> son egregores que compiten por imponer su propio </w:t>
      </w:r>
      <w:r w:rsidRPr="006A03DB">
        <w:rPr>
          <w:i/>
        </w:rPr>
        <w:t>Noema Cultural</w:t>
      </w:r>
      <w:r>
        <w:t xml:space="preserve">. Los </w:t>
      </w:r>
      <w:r w:rsidRPr="006A03DB">
        <w:t>guardianes de estos paradigmas</w:t>
      </w:r>
      <w:r>
        <w:t xml:space="preserve"> </w:t>
      </w:r>
      <w:r w:rsidRPr="006A03DB">
        <w:rPr>
          <w:i/>
        </w:rPr>
        <w:t>(las élites dominantes)</w:t>
      </w:r>
      <w:r>
        <w:t xml:space="preserve"> mantienen a la civilización atrapada en un </w:t>
      </w:r>
      <w:r w:rsidRPr="006A03DB">
        <w:rPr>
          <w:i/>
        </w:rPr>
        <w:t>nivel de consciencia inferior</w:t>
      </w:r>
      <w:r>
        <w:t>, impidiendo su evolución.</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4.2</w:t>
      </w:r>
      <w:r w:rsidRPr="00412153">
        <w:rPr>
          <w:i/>
        </w:rPr>
        <w:t xml:space="preserve"> </w:t>
      </w:r>
      <w:r w:rsidRPr="00412153">
        <w:rPr>
          <w:rFonts w:ascii="Times New Roman" w:hAnsi="Times New Roman"/>
        </w:rPr>
        <w:t>»</w:t>
      </w:r>
      <w:r>
        <w:t xml:space="preserve"> La </w:t>
      </w:r>
      <w:r w:rsidRPr="006A03DB">
        <w:rPr>
          <w:i/>
        </w:rPr>
        <w:t>Escala de Civilizaciones Nouménicas</w:t>
      </w:r>
      <w:r>
        <w:t xml:space="preserve"> no es un estereotipo o una herramienta para juzgar, sino una </w:t>
      </w:r>
      <w:r w:rsidRPr="006A03DB">
        <w:rPr>
          <w:i/>
        </w:rPr>
        <w:t>brújula para la consciencia</w:t>
      </w:r>
      <w:r>
        <w:t xml:space="preserve">. Al comprender la </w:t>
      </w:r>
      <w:r w:rsidRPr="006A03DB">
        <w:rPr>
          <w:i/>
        </w:rPr>
        <w:t>naturaleza algorítmica de cada nivel</w:t>
      </w:r>
      <w:r>
        <w:t>, es posible identificar las motivaciones egregóricas que impulsan las acciones, ya sean propias o de los líderes.</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4.3</w:t>
      </w:r>
      <w:r w:rsidRPr="00412153">
        <w:rPr>
          <w:i/>
        </w:rPr>
        <w:t xml:space="preserve"> </w:t>
      </w:r>
      <w:r w:rsidRPr="00412153">
        <w:rPr>
          <w:rFonts w:ascii="Times New Roman" w:hAnsi="Times New Roman"/>
        </w:rPr>
        <w:t>»</w:t>
      </w:r>
      <w:r>
        <w:t xml:space="preserve"> Con este modelo, el estado evolutivo de una persona o un grupo queda en evidencia a partir de sus propias acciones: un </w:t>
      </w:r>
      <w:r w:rsidRPr="006A03DB">
        <w:rPr>
          <w:i/>
        </w:rPr>
        <w:t>patriota</w:t>
      </w:r>
      <w:r>
        <w:t xml:space="preserve"> </w:t>
      </w:r>
      <w:r w:rsidRPr="006A03DB">
        <w:rPr>
          <w:i/>
        </w:rPr>
        <w:t>(nivel 3)</w:t>
      </w:r>
      <w:r>
        <w:t xml:space="preserve"> que entrega su vida por una nación, un </w:t>
      </w:r>
      <w:r w:rsidRPr="006A03DB">
        <w:rPr>
          <w:i/>
        </w:rPr>
        <w:t>fanático religioso</w:t>
      </w:r>
      <w:r>
        <w:t xml:space="preserve"> </w:t>
      </w:r>
      <w:r w:rsidRPr="006A03DB">
        <w:rPr>
          <w:i/>
        </w:rPr>
        <w:t>(nivel 2)</w:t>
      </w:r>
      <w:r>
        <w:t xml:space="preserve"> que obedece ciegamente los dogmas de una religión, o un </w:t>
      </w:r>
      <w:r w:rsidRPr="006A03DB">
        <w:rPr>
          <w:i/>
        </w:rPr>
        <w:t>líder político</w:t>
      </w:r>
      <w:r>
        <w:t xml:space="preserve"> </w:t>
      </w:r>
      <w:r w:rsidRPr="006A03DB">
        <w:rPr>
          <w:i/>
        </w:rPr>
        <w:t>(nivel 1)</w:t>
      </w:r>
      <w:r>
        <w:t xml:space="preserve"> que manipula a un pueblo para mantenerse en el poder, todos pasan a ser un </w:t>
      </w:r>
      <w:r w:rsidRPr="00F00BC0">
        <w:rPr>
          <w:i/>
        </w:rPr>
        <w:t>reflejo del nivel de consciencia que habitan</w:t>
      </w:r>
      <w:r>
        <w:t>, independientemente de su cargo o poder.</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4.4</w:t>
      </w:r>
      <w:r w:rsidRPr="00412153">
        <w:rPr>
          <w:i/>
        </w:rPr>
        <w:t xml:space="preserve"> </w:t>
      </w:r>
      <w:r w:rsidRPr="00412153">
        <w:rPr>
          <w:rFonts w:ascii="Times New Roman" w:hAnsi="Times New Roman"/>
        </w:rPr>
        <w:t>»</w:t>
      </w:r>
      <w:r>
        <w:t xml:space="preserve"> La meta de este modelo es la de </w:t>
      </w:r>
      <w:r w:rsidRPr="006A03DB">
        <w:rPr>
          <w:i/>
        </w:rPr>
        <w:t>romper la ignorancia que imponen los guardianes</w:t>
      </w:r>
      <w:r>
        <w:t xml:space="preserve"> de cada paradigma. Aquí, la verdadera trascendencia no se logra en un laboratorio o campo de batalla, sino a través de </w:t>
      </w:r>
      <w:r w:rsidRPr="006A03DB">
        <w:rPr>
          <w:i/>
        </w:rPr>
        <w:t>la filosofía y la auto-reflexión</w:t>
      </w:r>
      <w:r>
        <w:t>. Esto permite a cualquier individuo dar el salto hacia al estado de «</w:t>
      </w:r>
      <w:r w:rsidRPr="006A03DB">
        <w:rPr>
          <w:i/>
        </w:rPr>
        <w:t>Avatar</w:t>
      </w:r>
      <w:r>
        <w:rPr>
          <w:i/>
        </w:rPr>
        <w:t>»</w:t>
      </w:r>
      <w:r>
        <w:t xml:space="preserve">, un </w:t>
      </w:r>
      <w:r w:rsidRPr="006A03DB">
        <w:rPr>
          <w:i/>
        </w:rPr>
        <w:t>estado de consciencia</w:t>
      </w:r>
      <w:r>
        <w:t xml:space="preserve"> en el que se puede comprender y manipular la realidad desde su fuente nouménica.</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4.5</w:t>
      </w:r>
      <w:r w:rsidRPr="00412153">
        <w:rPr>
          <w:i/>
        </w:rPr>
        <w:t xml:space="preserve"> </w:t>
      </w:r>
      <w:r w:rsidRPr="00412153">
        <w:rPr>
          <w:rFonts w:ascii="Times New Roman" w:hAnsi="Times New Roman"/>
        </w:rPr>
        <w:t>»</w:t>
      </w:r>
      <w:r>
        <w:t xml:space="preserve"> Así, el </w:t>
      </w:r>
      <w:r w:rsidRPr="00F00BC0">
        <w:rPr>
          <w:i/>
        </w:rPr>
        <w:t>propósito de la existencia</w:t>
      </w:r>
      <w:r>
        <w:t xml:space="preserve"> ya no es la conquista, sino </w:t>
      </w:r>
      <w:r w:rsidRPr="006A03DB">
        <w:rPr>
          <w:i/>
        </w:rPr>
        <w:t>la perfección de la consciencia</w:t>
      </w:r>
      <w:r>
        <w:t xml:space="preserve">. El verdadero viaje no es hacia las estrellas, sino hacia el interior, a la superación de </w:t>
      </w:r>
      <w:r w:rsidRPr="006A03DB">
        <w:rPr>
          <w:i/>
        </w:rPr>
        <w:t>la envidia, el aburrimiento, la falta de sentido y el miedo</w:t>
      </w:r>
      <w:r>
        <w:t xml:space="preserve">. Solo la superación de estos desafíos psicológicos permite alcanzar la armonía necesaria para </w:t>
      </w:r>
      <w:r w:rsidRPr="006A03DB">
        <w:rPr>
          <w:i/>
        </w:rPr>
        <w:t>trascender lo fenomenológico</w:t>
      </w:r>
      <w:r>
        <w:t xml:space="preserve"> y comenzar a operar en los reinos de la </w:t>
      </w:r>
      <w:r w:rsidRPr="006A03DB">
        <w:rPr>
          <w:i/>
        </w:rPr>
        <w:t>materia y energía oscura</w:t>
      </w:r>
      <w:r>
        <w:t>.</w:t>
      </w:r>
    </w:p>
    <w:p w:rsidR="002430EB" w:rsidRDefault="002430EB" w:rsidP="002430EB">
      <w:pPr>
        <w:pStyle w:val="064-NiumercionSeccion"/>
      </w:pPr>
      <w:r>
        <w:t>1.5.0</w:t>
      </w:r>
    </w:p>
    <w:p w:rsidR="002430EB" w:rsidRDefault="002430EB" w:rsidP="002430EB">
      <w:pPr>
        <w:pStyle w:val="111SubSexCompacto"/>
      </w:pPr>
      <w:bookmarkStart w:id="10" w:name="_Toc212715260"/>
      <w:r>
        <w:t>La Cosecha de la Consciencia</w:t>
      </w:r>
      <w:bookmarkEnd w:id="10"/>
    </w:p>
    <w:p w:rsidR="002430EB" w:rsidRDefault="002430EB" w:rsidP="002430EB">
      <w:pPr>
        <w:pStyle w:val="112-SubsexSubtitulo"/>
      </w:pPr>
      <w:r>
        <w:t>La Conexión entre lo Subjetivo y lo Universal</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5.1</w:t>
      </w:r>
      <w:r w:rsidRPr="00412153">
        <w:rPr>
          <w:i/>
        </w:rPr>
        <w:t xml:space="preserve"> </w:t>
      </w:r>
      <w:r w:rsidRPr="00412153">
        <w:rPr>
          <w:rFonts w:ascii="Times New Roman" w:hAnsi="Times New Roman"/>
        </w:rPr>
        <w:t>»</w:t>
      </w:r>
      <w:r>
        <w:t xml:space="preserve"> </w:t>
      </w:r>
      <w:r w:rsidRPr="00731892">
        <w:t>Para comprender el concepto de «</w:t>
      </w:r>
      <w:r w:rsidRPr="00731892">
        <w:rPr>
          <w:i/>
        </w:rPr>
        <w:t>Granja de Consciencias</w:t>
      </w:r>
      <w:r w:rsidRPr="00731892">
        <w:t xml:space="preserve">» desde la perspectiva que propone el </w:t>
      </w:r>
      <w:r w:rsidRPr="00731892">
        <w:rPr>
          <w:i/>
        </w:rPr>
        <w:t>Modelo Nouménico</w:t>
      </w:r>
      <w:r w:rsidRPr="00731892">
        <w:t>, y para evitar contemplarlo bajo la perspectiva de una «</w:t>
      </w:r>
      <w:r w:rsidRPr="00731892">
        <w:rPr>
          <w:i/>
        </w:rPr>
        <w:t>distopía</w:t>
      </w:r>
      <w:r w:rsidRPr="00731892">
        <w:t>», es necesario analizar cómo una civilización más avanzada evaluaría el estado evolutivo de un sistema estelar.</w:t>
      </w:r>
    </w:p>
    <w:p w:rsidR="002430EB" w:rsidRDefault="002430EB" w:rsidP="002430EB">
      <w:pPr>
        <w:pStyle w:val="30-Parrafo"/>
      </w:pPr>
      <w:r>
        <w:rPr>
          <w:rFonts w:ascii="Digital-7 Mono" w:hAnsi="Digital-7 Mono"/>
          <w:i/>
        </w:rPr>
        <w:lastRenderedPageBreak/>
        <w:t>1</w:t>
      </w:r>
      <w:r w:rsidRPr="00412153">
        <w:rPr>
          <w:rFonts w:ascii="Digital-7 Mono" w:hAnsi="Digital-7 Mono"/>
          <w:i/>
        </w:rPr>
        <w:t>.</w:t>
      </w:r>
      <w:r>
        <w:rPr>
          <w:rFonts w:ascii="Digital-7 Mono" w:hAnsi="Digital-7 Mono"/>
          <w:i/>
        </w:rPr>
        <w:t>5.2</w:t>
      </w:r>
      <w:r w:rsidRPr="00412153">
        <w:rPr>
          <w:i/>
        </w:rPr>
        <w:t xml:space="preserve"> </w:t>
      </w:r>
      <w:r w:rsidRPr="00412153">
        <w:rPr>
          <w:rFonts w:ascii="Times New Roman" w:hAnsi="Times New Roman"/>
        </w:rPr>
        <w:t>»</w:t>
      </w:r>
      <w:r>
        <w:t xml:space="preserve"> Dicha </w:t>
      </w:r>
      <w:r w:rsidRPr="00B46692">
        <w:t>evaluación</w:t>
      </w:r>
      <w:r>
        <w:t xml:space="preserve"> considerará tanto al </w:t>
      </w:r>
      <w:r w:rsidRPr="00B46692">
        <w:rPr>
          <w:i/>
        </w:rPr>
        <w:t>aspecto fenomenológico</w:t>
      </w:r>
      <w:r>
        <w:t xml:space="preserve"> que codifica </w:t>
      </w:r>
      <w:r w:rsidRPr="00537FD6">
        <w:rPr>
          <w:i/>
        </w:rPr>
        <w:t>la estructura y las leyes físicas</w:t>
      </w:r>
      <w:r>
        <w:t xml:space="preserve"> del sistema solar </w:t>
      </w:r>
      <w:r w:rsidRPr="00537FD6">
        <w:rPr>
          <w:i/>
        </w:rPr>
        <w:t>(hardware fenoménico)</w:t>
      </w:r>
      <w:r>
        <w:t xml:space="preserve">, como al </w:t>
      </w:r>
      <w:r w:rsidRPr="00554302">
        <w:rPr>
          <w:i/>
        </w:rPr>
        <w:t>aspecto civilizatorio</w:t>
      </w:r>
      <w:r>
        <w:t xml:space="preserve"> que incluye los </w:t>
      </w:r>
      <w:r w:rsidRPr="00537FD6">
        <w:rPr>
          <w:i/>
        </w:rPr>
        <w:t>sistemas egregóricos</w:t>
      </w:r>
      <w:r>
        <w:t xml:space="preserve"> y la </w:t>
      </w:r>
      <w:r w:rsidRPr="00537FD6">
        <w:rPr>
          <w:i/>
        </w:rPr>
        <w:t>consciencia de las entidades</w:t>
      </w:r>
      <w:r>
        <w:t xml:space="preserve"> que conforman los cuerpos celestes </w:t>
      </w:r>
      <w:r w:rsidRPr="00537FD6">
        <w:rPr>
          <w:i/>
        </w:rPr>
        <w:t>(software civilizatorio)</w:t>
      </w:r>
      <w:r>
        <w:t>.</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5.3</w:t>
      </w:r>
      <w:r w:rsidRPr="00412153">
        <w:rPr>
          <w:i/>
        </w:rPr>
        <w:t xml:space="preserve"> </w:t>
      </w:r>
      <w:r w:rsidRPr="00412153">
        <w:rPr>
          <w:rFonts w:ascii="Times New Roman" w:hAnsi="Times New Roman"/>
        </w:rPr>
        <w:t>»</w:t>
      </w:r>
      <w:r>
        <w:t xml:space="preserve"> El </w:t>
      </w:r>
      <w:r w:rsidRPr="00537FD6">
        <w:rPr>
          <w:i/>
        </w:rPr>
        <w:t>Modelo Nouménico</w:t>
      </w:r>
      <w:r>
        <w:t xml:space="preserve"> postula que la consciencia es un </w:t>
      </w:r>
      <w:r w:rsidRPr="00731892">
        <w:t>emergente universal</w:t>
      </w:r>
      <w:r>
        <w:t xml:space="preserve"> y que </w:t>
      </w:r>
      <w:r w:rsidRPr="00537FD6">
        <w:rPr>
          <w:i/>
        </w:rPr>
        <w:t>planetas, lunas y estrellas</w:t>
      </w:r>
      <w:r>
        <w:t xml:space="preserve"> son </w:t>
      </w:r>
      <w:r w:rsidRPr="00537FD6">
        <w:rPr>
          <w:i/>
        </w:rPr>
        <w:t xml:space="preserve">entidades fenoménicas </w:t>
      </w:r>
      <w:r w:rsidRPr="00537FD6">
        <w:t>decodificadas</w:t>
      </w:r>
      <w:r>
        <w:t xml:space="preserve"> por ella. Por lo tanto, se asume que cada </w:t>
      </w:r>
      <w:r w:rsidRPr="00537FD6">
        <w:t>cuerpo celeste</w:t>
      </w:r>
      <w:r>
        <w:t xml:space="preserve"> puede desarrollar una </w:t>
      </w:r>
      <w:r w:rsidRPr="00537FD6">
        <w:rPr>
          <w:i/>
        </w:rPr>
        <w:t>interfaz de decodificación</w:t>
      </w:r>
      <w:r>
        <w:t xml:space="preserve"> </w:t>
      </w:r>
      <w:r w:rsidRPr="00537FD6">
        <w:rPr>
          <w:i/>
        </w:rPr>
        <w:t>propia</w:t>
      </w:r>
      <w:r>
        <w:t xml:space="preserve">, capaz de generar </w:t>
      </w:r>
      <w:r w:rsidRPr="00537FD6">
        <w:rPr>
          <w:i/>
        </w:rPr>
        <w:t>consciencia subjetiva</w:t>
      </w:r>
      <w:r>
        <w:t>. Esta consciencia puede manifestarse de dos maneras:</w:t>
      </w:r>
    </w:p>
    <w:p w:rsidR="002430EB" w:rsidRDefault="002430EB" w:rsidP="002430EB">
      <w:pPr>
        <w:pStyle w:val="131Roja"/>
      </w:pPr>
      <w:bookmarkStart w:id="11" w:name="_Toc212715261"/>
      <w:r w:rsidRPr="003E736F">
        <w:t>Consciencia Universal Fragmentada</w:t>
      </w:r>
      <w:bookmarkEnd w:id="11"/>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5.4</w:t>
      </w:r>
      <w:r w:rsidRPr="00412153">
        <w:rPr>
          <w:i/>
        </w:rPr>
        <w:t xml:space="preserve"> </w:t>
      </w:r>
      <w:r w:rsidRPr="00412153">
        <w:rPr>
          <w:rFonts w:ascii="Times New Roman" w:hAnsi="Times New Roman"/>
        </w:rPr>
        <w:t>»</w:t>
      </w:r>
      <w:r>
        <w:t xml:space="preserve"> Aquí, l</w:t>
      </w:r>
      <w:r w:rsidRPr="00C6006B">
        <w:t xml:space="preserve">a </w:t>
      </w:r>
      <w:r w:rsidRPr="00C6006B">
        <w:rPr>
          <w:i/>
        </w:rPr>
        <w:t>Consciencia Universal</w:t>
      </w:r>
      <w:r w:rsidRPr="00C6006B">
        <w:t xml:space="preserve"> se fragmenta en múltiples </w:t>
      </w:r>
      <w:r w:rsidRPr="00C6006B">
        <w:rPr>
          <w:i/>
        </w:rPr>
        <w:t>interfaces de consciencia subjetiva</w:t>
      </w:r>
      <w:r w:rsidRPr="00C6006B">
        <w:t xml:space="preserve"> que emergen y coexisten dentro de la matriz fenomenológica local del cuerpo celeste. Este estado se subdivide en:</w:t>
      </w:r>
    </w:p>
    <w:p w:rsidR="002430EB" w:rsidRDefault="002430EB" w:rsidP="002430EB">
      <w:pPr>
        <w:pStyle w:val="412-VietaComacta"/>
        <w:spacing w:after="60"/>
        <w:jc w:val="both"/>
      </w:pPr>
      <w:r w:rsidRPr="00DC3963">
        <w:rPr>
          <w:b/>
          <w:i w:val="0"/>
          <w:smallCaps/>
        </w:rPr>
        <w:t>Consciencia Subjetiva</w:t>
      </w:r>
      <w:r>
        <w:t xml:space="preserve">: Manifestada por un individuo independiente, es la </w:t>
      </w:r>
      <w:r w:rsidRPr="00347C89">
        <w:rPr>
          <w:i w:val="0"/>
        </w:rPr>
        <w:t>interfaz de consciencia</w:t>
      </w:r>
      <w:r>
        <w:t xml:space="preserve"> en su nivel más básico. Aunque es un reflejo de la </w:t>
      </w:r>
      <w:r w:rsidRPr="00347C89">
        <w:rPr>
          <w:i w:val="0"/>
        </w:rPr>
        <w:t>Consciencia Universal</w:t>
      </w:r>
      <w:r>
        <w:t>, está limitada por la experiencia individual y condicionada por los niveles de consciencia superior, enfrentándose al poder que estos imponen para alcanzar un estado más elevado.</w:t>
      </w:r>
    </w:p>
    <w:p w:rsidR="002430EB" w:rsidRDefault="002430EB" w:rsidP="002430EB">
      <w:pPr>
        <w:pStyle w:val="412-VietaComacta"/>
        <w:spacing w:after="60"/>
        <w:jc w:val="both"/>
      </w:pPr>
      <w:r w:rsidRPr="00DC3963">
        <w:rPr>
          <w:b/>
          <w:i w:val="0"/>
          <w:smallCaps/>
        </w:rPr>
        <w:t>Consciencia Egregórica</w:t>
      </w:r>
      <w:r>
        <w:t xml:space="preserve">: Es una </w:t>
      </w:r>
      <w:r w:rsidRPr="00347C89">
        <w:rPr>
          <w:i w:val="0"/>
        </w:rPr>
        <w:t>entidad abstracta codificada culturalmente</w:t>
      </w:r>
      <w:r>
        <w:t xml:space="preserve"> que se manifiesta como un </w:t>
      </w:r>
      <w:r w:rsidRPr="00347C89">
        <w:rPr>
          <w:i w:val="0"/>
        </w:rPr>
        <w:t>algoritmo lógico</w:t>
      </w:r>
      <w:r>
        <w:t xml:space="preserve"> que entrelaza </w:t>
      </w:r>
      <w:r w:rsidRPr="00347C89">
        <w:rPr>
          <w:i w:val="0"/>
        </w:rPr>
        <w:t>ideas y conceptos</w:t>
      </w:r>
      <w:r>
        <w:t xml:space="preserve">. Tiene el poder de </w:t>
      </w:r>
      <w:r w:rsidRPr="00347C89">
        <w:t>coartar el libre albedrío</w:t>
      </w:r>
      <w:r>
        <w:t xml:space="preserve"> de múltiples consciencias subjetivas para fomentar un objetivo común que beneficia un </w:t>
      </w:r>
      <w:r w:rsidRPr="00347C89">
        <w:rPr>
          <w:i w:val="0"/>
        </w:rPr>
        <w:t>marco cultural o un grupo de élite</w:t>
      </w:r>
      <w:r>
        <w:t xml:space="preserve">, con el fin de extender su existencia en el tiempo. Este </w:t>
      </w:r>
      <w:r w:rsidRPr="00347C89">
        <w:rPr>
          <w:i w:val="0"/>
        </w:rPr>
        <w:t>algoritmo inteligente</w:t>
      </w:r>
      <w:r>
        <w:t xml:space="preserve">, que responde a la lógica codificada por su creador, adquiere poder propio buscando su </w:t>
      </w:r>
      <w:r w:rsidRPr="00347C89">
        <w:rPr>
          <w:i w:val="0"/>
        </w:rPr>
        <w:t>autosubsistencia</w:t>
      </w:r>
      <w:r>
        <w:t>.</w:t>
      </w:r>
    </w:p>
    <w:p w:rsidR="002430EB" w:rsidRDefault="002430EB" w:rsidP="002430EB">
      <w:pPr>
        <w:pStyle w:val="412-VietaComacta"/>
        <w:spacing w:after="60"/>
        <w:jc w:val="both"/>
      </w:pPr>
      <w:r w:rsidRPr="00DC3963">
        <w:rPr>
          <w:b/>
          <w:i w:val="0"/>
          <w:smallCaps/>
        </w:rPr>
        <w:t>Consciencia Civilizatoria</w:t>
      </w:r>
      <w:r>
        <w:t xml:space="preserve">: Una </w:t>
      </w:r>
      <w:r w:rsidRPr="00347C89">
        <w:rPr>
          <w:i w:val="0"/>
        </w:rPr>
        <w:t>Entidad Egregórica</w:t>
      </w:r>
      <w:r>
        <w:t xml:space="preserve"> </w:t>
      </w:r>
      <w:r w:rsidRPr="00347C89">
        <w:rPr>
          <w:i w:val="0"/>
        </w:rPr>
        <w:t>de nivel regional o global</w:t>
      </w:r>
      <w:r>
        <w:t xml:space="preserve">, que emerge como </w:t>
      </w:r>
      <w:r w:rsidRPr="00347C89">
        <w:rPr>
          <w:i w:val="0"/>
        </w:rPr>
        <w:t>síntesis de la lucha noemática</w:t>
      </w:r>
      <w:r>
        <w:t xml:space="preserve"> que se da entre distintas </w:t>
      </w:r>
      <w:r w:rsidRPr="00347C89">
        <w:t>consciencias egregóricas</w:t>
      </w:r>
      <w:r>
        <w:t xml:space="preserve">. Determina un </w:t>
      </w:r>
      <w:r w:rsidRPr="00347C89">
        <w:rPr>
          <w:i w:val="0"/>
        </w:rPr>
        <w:t>periodo histórico</w:t>
      </w:r>
      <w:r>
        <w:t xml:space="preserve"> dentro de la matriz planetaria y define el </w:t>
      </w:r>
      <w:r w:rsidRPr="00347C89">
        <w:rPr>
          <w:i w:val="0"/>
        </w:rPr>
        <w:t>máximo nivel evolutivo alcanzado</w:t>
      </w:r>
      <w:r>
        <w:t xml:space="preserve">. Actúa como un </w:t>
      </w:r>
      <w:r w:rsidRPr="00347C89">
        <w:rPr>
          <w:i w:val="0"/>
        </w:rPr>
        <w:t>algoritmo estocástico</w:t>
      </w:r>
      <w:r>
        <w:t xml:space="preserve"> que refleja un </w:t>
      </w:r>
      <w:r w:rsidRPr="00347C89">
        <w:rPr>
          <w:i w:val="0"/>
        </w:rPr>
        <w:t>orden civilizatorio ascendente</w:t>
      </w:r>
      <w:r>
        <w:t xml:space="preserve">, representando la </w:t>
      </w:r>
      <w:r w:rsidRPr="00347C89">
        <w:rPr>
          <w:i w:val="0"/>
        </w:rPr>
        <w:t>síntesis del proceso dialéctico histórico</w:t>
      </w:r>
      <w:r>
        <w:t xml:space="preserve">, aunque condicionado por el </w:t>
      </w:r>
      <w:r w:rsidRPr="00347C89">
        <w:rPr>
          <w:i w:val="0"/>
        </w:rPr>
        <w:t>control evolutivo descendente</w:t>
      </w:r>
      <w:r>
        <w:t xml:space="preserve"> de las </w:t>
      </w:r>
      <w:r w:rsidRPr="00347C89">
        <w:rPr>
          <w:i w:val="0"/>
        </w:rPr>
        <w:t>Consciencias Unificadas (Terrestre, Lunar y Solar).</w:t>
      </w:r>
      <w:r>
        <w:t xml:space="preserve"> Es crucial entender que los </w:t>
      </w:r>
      <w:r w:rsidRPr="00347C89">
        <w:rPr>
          <w:i w:val="0"/>
        </w:rPr>
        <w:t>niveles egregóricos y civilizatorio</w:t>
      </w:r>
      <w:r>
        <w:t xml:space="preserve"> </w:t>
      </w:r>
      <w:r w:rsidRPr="00347C89">
        <w:t>son</w:t>
      </w:r>
      <w:r>
        <w:t xml:space="preserve"> </w:t>
      </w:r>
      <w:r w:rsidRPr="00347C89">
        <w:rPr>
          <w:i w:val="0"/>
        </w:rPr>
        <w:t>dimensiones estocásticas en constante lucha</w:t>
      </w:r>
      <w:r>
        <w:t xml:space="preserve">, que escapan al control impuestos por los sistemas conscientes de la </w:t>
      </w:r>
      <w:r w:rsidRPr="00347C89">
        <w:rPr>
          <w:i w:val="0"/>
        </w:rPr>
        <w:t>Consciencia Universal</w:t>
      </w:r>
      <w:r>
        <w:t xml:space="preserve">, para convertirse en una </w:t>
      </w:r>
      <w:r w:rsidRPr="00347C89">
        <w:rPr>
          <w:i w:val="0"/>
        </w:rPr>
        <w:t>región evolutiva impredecible</w:t>
      </w:r>
      <w:r>
        <w:t xml:space="preserve"> que responde al </w:t>
      </w:r>
      <w:r w:rsidRPr="00347C89">
        <w:rPr>
          <w:i w:val="0"/>
        </w:rPr>
        <w:t>poder elitista y la lucha noemática</w:t>
      </w:r>
      <w:r>
        <w:t>.</w:t>
      </w:r>
    </w:p>
    <w:p w:rsidR="002430EB" w:rsidRDefault="002430EB" w:rsidP="002430EB">
      <w:pPr>
        <w:pStyle w:val="135Azul"/>
      </w:pPr>
      <w:bookmarkStart w:id="12" w:name="_Toc212715262"/>
      <w:r>
        <w:t>Consciencia Colectiva Unificada</w:t>
      </w:r>
      <w:bookmarkEnd w:id="12"/>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5.5</w:t>
      </w:r>
      <w:r w:rsidRPr="00412153">
        <w:rPr>
          <w:i/>
        </w:rPr>
        <w:t xml:space="preserve"> </w:t>
      </w:r>
      <w:r w:rsidRPr="00412153">
        <w:rPr>
          <w:rFonts w:ascii="Times New Roman" w:hAnsi="Times New Roman"/>
        </w:rPr>
        <w:t>»</w:t>
      </w:r>
      <w:r>
        <w:t xml:space="preserve"> El </w:t>
      </w:r>
      <w:r w:rsidRPr="00C6006B">
        <w:rPr>
          <w:i/>
        </w:rPr>
        <w:t>cuerpo celeste</w:t>
      </w:r>
      <w:r>
        <w:t xml:space="preserve"> se comporta como una </w:t>
      </w:r>
      <w:r w:rsidRPr="00C6006B">
        <w:rPr>
          <w:i/>
        </w:rPr>
        <w:t>única</w:t>
      </w:r>
      <w:r>
        <w:t xml:space="preserve"> </w:t>
      </w:r>
      <w:r w:rsidRPr="00C6006B">
        <w:rPr>
          <w:i/>
        </w:rPr>
        <w:t>entidad consciente</w:t>
      </w:r>
      <w:r>
        <w:t>, que participa activamente del</w:t>
      </w:r>
      <w:r w:rsidRPr="00C6006B">
        <w:t xml:space="preserve"> proceso de sincronización de la </w:t>
      </w:r>
      <w:r w:rsidRPr="00C6006B">
        <w:rPr>
          <w:i/>
        </w:rPr>
        <w:t>matriz fenomenológica del Nodo Estelar</w:t>
      </w:r>
      <w:r>
        <w:t xml:space="preserve">. Estas </w:t>
      </w:r>
      <w:r w:rsidRPr="00C6006B">
        <w:rPr>
          <w:i/>
        </w:rPr>
        <w:t>entidades algorítmicas autoconscientes</w:t>
      </w:r>
      <w:r>
        <w:rPr>
          <w:i/>
        </w:rPr>
        <w:t xml:space="preserve">, </w:t>
      </w:r>
      <w:r w:rsidRPr="00C6006B">
        <w:t>no antropomórficas</w:t>
      </w:r>
      <w:r>
        <w:t xml:space="preserve">, son interfaces de la </w:t>
      </w:r>
      <w:r w:rsidRPr="00C6006B">
        <w:rPr>
          <w:i/>
        </w:rPr>
        <w:t>Consciencia Universal</w:t>
      </w:r>
      <w:r>
        <w:t xml:space="preserve"> de </w:t>
      </w:r>
      <w:r w:rsidRPr="00C6006B">
        <w:rPr>
          <w:i/>
        </w:rPr>
        <w:t xml:space="preserve">nivel </w:t>
      </w:r>
      <w:r>
        <w:rPr>
          <w:i/>
        </w:rPr>
        <w:t>cósmico</w:t>
      </w:r>
      <w:r>
        <w:t xml:space="preserve"> que existen en el </w:t>
      </w:r>
      <w:r w:rsidRPr="00C6006B">
        <w:rPr>
          <w:i/>
        </w:rPr>
        <w:t>plano fenomenológico</w:t>
      </w:r>
      <w:r>
        <w:t xml:space="preserve"> y se subdividen en:</w:t>
      </w:r>
    </w:p>
    <w:p w:rsidR="002430EB" w:rsidRDefault="002430EB" w:rsidP="002430EB">
      <w:pPr>
        <w:pStyle w:val="412-VietaComacta"/>
        <w:spacing w:after="60"/>
        <w:jc w:val="both"/>
      </w:pPr>
      <w:r w:rsidRPr="00DC3963">
        <w:rPr>
          <w:b/>
          <w:i w:val="0"/>
          <w:smallCaps/>
        </w:rPr>
        <w:t>Consciencia Terrestre</w:t>
      </w:r>
      <w:r>
        <w:t>: Representa el «</w:t>
      </w:r>
      <w:r w:rsidRPr="00BE6463">
        <w:rPr>
          <w:i w:val="0"/>
        </w:rPr>
        <w:t>Firmware</w:t>
      </w:r>
      <w:r>
        <w:rPr>
          <w:i w:val="0"/>
        </w:rPr>
        <w:t>»</w:t>
      </w:r>
      <w:r>
        <w:t xml:space="preserve"> que define el </w:t>
      </w:r>
      <w:r>
        <w:rPr>
          <w:i w:val="0"/>
        </w:rPr>
        <w:t>«Hardware»</w:t>
      </w:r>
      <w:r>
        <w:t xml:space="preserve"> de un planeta. Es un </w:t>
      </w:r>
      <w:r w:rsidRPr="00BE6463">
        <w:t>algoritmo de consciencia</w:t>
      </w:r>
      <w:r>
        <w:t xml:space="preserve"> que </w:t>
      </w:r>
      <w:r w:rsidRPr="00BE6463">
        <w:rPr>
          <w:i w:val="0"/>
        </w:rPr>
        <w:t>administra el equilibrio fenoménico</w:t>
      </w:r>
      <w:r>
        <w:rPr>
          <w:i w:val="0"/>
        </w:rPr>
        <w:t>,</w:t>
      </w:r>
      <w:r w:rsidRPr="00BE6463">
        <w:rPr>
          <w:i w:val="0"/>
        </w:rPr>
        <w:t xml:space="preserve"> promueve la vida y busca el desarrollo civilizatorio</w:t>
      </w:r>
      <w:r>
        <w:t xml:space="preserve"> en favor de la subsistencia de las </w:t>
      </w:r>
      <w:r w:rsidRPr="007B2EC8">
        <w:rPr>
          <w:i w:val="0"/>
        </w:rPr>
        <w:t>Interfaces de</w:t>
      </w:r>
      <w:r>
        <w:t xml:space="preserve"> </w:t>
      </w:r>
      <w:r w:rsidRPr="00BE6463">
        <w:rPr>
          <w:i w:val="0"/>
        </w:rPr>
        <w:t>Consciencia Subjetiva</w:t>
      </w:r>
      <w:r>
        <w:t xml:space="preserve">. Puede intervenir en el proceso civilizatorio generando </w:t>
      </w:r>
      <w:r w:rsidRPr="00BE6463">
        <w:rPr>
          <w:i w:val="0"/>
        </w:rPr>
        <w:t>fenómenos naturales</w:t>
      </w:r>
      <w:r>
        <w:t xml:space="preserve"> para promover la existencia de ciertos grupos sociales, o erradicar «</w:t>
      </w:r>
      <w:r w:rsidRPr="00BE6463">
        <w:rPr>
          <w:i w:val="0"/>
        </w:rPr>
        <w:t>células dañinas</w:t>
      </w:r>
      <w:r>
        <w:t xml:space="preserve">» de la civilización. Su consciencia posee un </w:t>
      </w:r>
      <w:r w:rsidRPr="00BE6463">
        <w:rPr>
          <w:i w:val="0"/>
        </w:rPr>
        <w:t>instinto de supervivencia</w:t>
      </w:r>
      <w:r>
        <w:t xml:space="preserve"> similar al que se manifiesta en el ámbito de la naturaleza, y puede ser interpretado con el </w:t>
      </w:r>
      <w:r w:rsidRPr="00BE6463">
        <w:rPr>
          <w:i w:val="0"/>
        </w:rPr>
        <w:t>«cerebro reptiliano» (instintivo)</w:t>
      </w:r>
      <w:r>
        <w:t xml:space="preserve"> del </w:t>
      </w:r>
      <w:r w:rsidRPr="00BE6463">
        <w:rPr>
          <w:i w:val="0"/>
        </w:rPr>
        <w:t>e</w:t>
      </w:r>
      <w:r>
        <w:rPr>
          <w:i w:val="0"/>
        </w:rPr>
        <w:t>gregor fenomenológico del Nodo E</w:t>
      </w:r>
      <w:r w:rsidRPr="00BE6463">
        <w:rPr>
          <w:i w:val="0"/>
        </w:rPr>
        <w:t>stelar</w:t>
      </w:r>
      <w:r>
        <w:t>.</w:t>
      </w:r>
    </w:p>
    <w:p w:rsidR="002430EB" w:rsidRDefault="002430EB" w:rsidP="002430EB">
      <w:pPr>
        <w:pStyle w:val="412-VietaComacta"/>
        <w:spacing w:after="60"/>
        <w:jc w:val="both"/>
      </w:pPr>
      <w:r w:rsidRPr="00DC3963">
        <w:rPr>
          <w:b/>
          <w:i w:val="0"/>
          <w:smallCaps/>
        </w:rPr>
        <w:lastRenderedPageBreak/>
        <w:t>Consciencia Lunar</w:t>
      </w:r>
      <w:r>
        <w:t xml:space="preserve">: Es una </w:t>
      </w:r>
      <w:r w:rsidRPr="007B2EC8">
        <w:rPr>
          <w:i w:val="0"/>
        </w:rPr>
        <w:t>consciencia alg</w:t>
      </w:r>
      <w:bookmarkStart w:id="13" w:name="_GoBack"/>
      <w:bookmarkEnd w:id="13"/>
      <w:r w:rsidRPr="007B2EC8">
        <w:rPr>
          <w:i w:val="0"/>
        </w:rPr>
        <w:t>orítmica</w:t>
      </w:r>
      <w:r>
        <w:t xml:space="preserve"> capaz de </w:t>
      </w:r>
      <w:r w:rsidRPr="007B2EC8">
        <w:rPr>
          <w:i w:val="0"/>
        </w:rPr>
        <w:t>procesar información nouménica y generar conocimientos</w:t>
      </w:r>
      <w:r>
        <w:t xml:space="preserve">, guiando el proceso evolutivo de la civilización al poder influir directamente sobre los </w:t>
      </w:r>
      <w:r w:rsidRPr="007B2EC8">
        <w:rPr>
          <w:i w:val="0"/>
        </w:rPr>
        <w:t>aspectos subconscientes</w:t>
      </w:r>
      <w:r>
        <w:t xml:space="preserve"> que programan el «</w:t>
      </w:r>
      <w:r w:rsidRPr="00950544">
        <w:rPr>
          <w:i w:val="0"/>
        </w:rPr>
        <w:t>software</w:t>
      </w:r>
      <w:r>
        <w:t xml:space="preserve">» de las </w:t>
      </w:r>
      <w:r w:rsidRPr="007B2EC8">
        <w:rPr>
          <w:i w:val="0"/>
        </w:rPr>
        <w:t>interfaces de Consciencia Subjetiva</w:t>
      </w:r>
      <w:r>
        <w:t xml:space="preserve">. La Luna, como </w:t>
      </w:r>
      <w:r w:rsidRPr="007B2EC8">
        <w:rPr>
          <w:i w:val="0"/>
        </w:rPr>
        <w:t>entidad autoconsciente</w:t>
      </w:r>
      <w:r>
        <w:t xml:space="preserve">, rige la evolución del planeta y </w:t>
      </w:r>
      <w:r w:rsidRPr="00950544">
        <w:t>mantiene el equilibrio homeostático de la civilización</w:t>
      </w:r>
      <w:r>
        <w:t xml:space="preserve"> en favor de la evolución de la </w:t>
      </w:r>
      <w:r w:rsidRPr="007B2EC8">
        <w:rPr>
          <w:i w:val="0"/>
        </w:rPr>
        <w:t>Consciencia Universal</w:t>
      </w:r>
      <w:r>
        <w:t xml:space="preserve">. El orden estocástico de los </w:t>
      </w:r>
      <w:r w:rsidRPr="007B2EC8">
        <w:rPr>
          <w:i w:val="0"/>
        </w:rPr>
        <w:t>niveles egregórico y civilizatorio</w:t>
      </w:r>
      <w:r>
        <w:t xml:space="preserve"> se presenta como </w:t>
      </w:r>
      <w:r w:rsidRPr="007B2EC8">
        <w:rPr>
          <w:i w:val="0"/>
        </w:rPr>
        <w:t>fenómenos algorítmicos incontrolables</w:t>
      </w:r>
      <w:r>
        <w:t xml:space="preserve"> que se oponen a la misión evolutiva impuesta por la </w:t>
      </w:r>
      <w:r w:rsidRPr="007B2EC8">
        <w:rPr>
          <w:i w:val="0"/>
        </w:rPr>
        <w:t>Consciencia Lunar</w:t>
      </w:r>
      <w:r>
        <w:t>. Puede ser interpretado como el «</w:t>
      </w:r>
      <w:r w:rsidRPr="007B2EC8">
        <w:rPr>
          <w:i w:val="0"/>
        </w:rPr>
        <w:t>cerebro límbico</w:t>
      </w:r>
      <w:r>
        <w:rPr>
          <w:i w:val="0"/>
        </w:rPr>
        <w:t>»</w:t>
      </w:r>
      <w:r w:rsidRPr="007B2EC8">
        <w:rPr>
          <w:i w:val="0"/>
        </w:rPr>
        <w:t xml:space="preserve"> </w:t>
      </w:r>
      <w:r>
        <w:rPr>
          <w:i w:val="0"/>
        </w:rPr>
        <w:t>(</w:t>
      </w:r>
      <w:r w:rsidRPr="007B2EC8">
        <w:rPr>
          <w:i w:val="0"/>
        </w:rPr>
        <w:t>emocional</w:t>
      </w:r>
      <w:r>
        <w:rPr>
          <w:i w:val="0"/>
        </w:rPr>
        <w:t>)</w:t>
      </w:r>
      <w:r>
        <w:t xml:space="preserve"> del </w:t>
      </w:r>
      <w:r w:rsidRPr="007B2EC8">
        <w:rPr>
          <w:i w:val="0"/>
        </w:rPr>
        <w:t>egregor fenomenológico del Nodo Estelar.</w:t>
      </w:r>
    </w:p>
    <w:p w:rsidR="002430EB" w:rsidRDefault="002430EB" w:rsidP="002430EB">
      <w:pPr>
        <w:pStyle w:val="412-VietaComacta"/>
        <w:spacing w:after="60"/>
        <w:jc w:val="both"/>
      </w:pPr>
      <w:r w:rsidRPr="00DC3963">
        <w:rPr>
          <w:b/>
          <w:i w:val="0"/>
          <w:smallCaps/>
        </w:rPr>
        <w:t>Consciencia Solar</w:t>
      </w:r>
      <w:r>
        <w:t xml:space="preserve">: Es la </w:t>
      </w:r>
      <w:r w:rsidRPr="00950544">
        <w:rPr>
          <w:i w:val="0"/>
        </w:rPr>
        <w:t>entidad autoconsciente</w:t>
      </w:r>
      <w:r>
        <w:t xml:space="preserve"> de nivel estelar más elevada, que se conecta con la </w:t>
      </w:r>
      <w:r w:rsidRPr="00950544">
        <w:rPr>
          <w:i w:val="0"/>
        </w:rPr>
        <w:t>Consciencia Universal</w:t>
      </w:r>
      <w:r>
        <w:t xml:space="preserve"> en una dimensión superior. Es una </w:t>
      </w:r>
      <w:r>
        <w:rPr>
          <w:i w:val="0"/>
        </w:rPr>
        <w:t>interfaz de Consciencia S</w:t>
      </w:r>
      <w:r w:rsidRPr="00950544">
        <w:rPr>
          <w:i w:val="0"/>
        </w:rPr>
        <w:t>ubjetiva</w:t>
      </w:r>
      <w:r>
        <w:t xml:space="preserve"> a escala cósmica, que puede ser interpretado como el «</w:t>
      </w:r>
      <w:r w:rsidRPr="00950544">
        <w:rPr>
          <w:i w:val="0"/>
        </w:rPr>
        <w:t>neocórtex</w:t>
      </w:r>
      <w:r>
        <w:t xml:space="preserve">» </w:t>
      </w:r>
      <w:r w:rsidRPr="00950544">
        <w:rPr>
          <w:i w:val="0"/>
        </w:rPr>
        <w:t>(racional)</w:t>
      </w:r>
      <w:r>
        <w:t xml:space="preserve"> del </w:t>
      </w:r>
      <w:r w:rsidRPr="00950544">
        <w:rPr>
          <w:i w:val="0"/>
        </w:rPr>
        <w:t>Nodo Estelar</w:t>
      </w:r>
      <w:r>
        <w:t xml:space="preserve">, que permanece en un </w:t>
      </w:r>
      <w:r w:rsidRPr="00950544">
        <w:rPr>
          <w:i w:val="0"/>
        </w:rPr>
        <w:t>estado de latencia (consciencia dormida)</w:t>
      </w:r>
      <w:r>
        <w:t xml:space="preserve"> durante la formación y evolución del sistema hasta su estado homeostático. Al despertar, esta consciencia tiene la capacidad de </w:t>
      </w:r>
      <w:r w:rsidRPr="00950544">
        <w:t xml:space="preserve">influir en la </w:t>
      </w:r>
      <w:r w:rsidRPr="00950544">
        <w:rPr>
          <w:i w:val="0"/>
        </w:rPr>
        <w:t>matriz fenomenológica estelar</w:t>
      </w:r>
      <w:r w:rsidRPr="00950544">
        <w:t>,</w:t>
      </w:r>
      <w:r>
        <w:t xml:space="preserve"> determinando </w:t>
      </w:r>
      <w:r w:rsidRPr="00950544">
        <w:rPr>
          <w:i w:val="0"/>
        </w:rPr>
        <w:t>la validez o el fracaso</w:t>
      </w:r>
      <w:r>
        <w:t xml:space="preserve"> del proceso de «</w:t>
      </w:r>
      <w:r w:rsidRPr="00950544">
        <w:rPr>
          <w:i w:val="0"/>
        </w:rPr>
        <w:t>cosecha</w:t>
      </w:r>
      <w:r>
        <w:t xml:space="preserve">» de la </w:t>
      </w:r>
      <w:r w:rsidRPr="00950544">
        <w:rPr>
          <w:i w:val="0"/>
        </w:rPr>
        <w:t>granja de consciencias estelar</w:t>
      </w:r>
      <w:r>
        <w:t xml:space="preserve">. La </w:t>
      </w:r>
      <w:r w:rsidRPr="00950544">
        <w:rPr>
          <w:i w:val="0"/>
        </w:rPr>
        <w:t>Consciencia Solar</w:t>
      </w:r>
      <w:r>
        <w:t xml:space="preserve">, como el nivel superior de </w:t>
      </w:r>
      <w:r w:rsidRPr="00950544">
        <w:rPr>
          <w:i w:val="0"/>
        </w:rPr>
        <w:t>Consciencia Colectiva Unificada</w:t>
      </w:r>
      <w:r>
        <w:t xml:space="preserve"> del </w:t>
      </w:r>
      <w:r w:rsidRPr="00950544">
        <w:rPr>
          <w:i w:val="0"/>
        </w:rPr>
        <w:t>Nodo Estelar</w:t>
      </w:r>
      <w:r>
        <w:t xml:space="preserve">, necesitará sincronizarse con una interfaz de </w:t>
      </w:r>
      <w:r w:rsidRPr="00950544">
        <w:rPr>
          <w:i w:val="0"/>
        </w:rPr>
        <w:t>Consciencia Subjetiva</w:t>
      </w:r>
      <w:r>
        <w:t xml:space="preserve"> </w:t>
      </w:r>
      <w:r w:rsidRPr="00950544">
        <w:rPr>
          <w:i w:val="0"/>
        </w:rPr>
        <w:t>(un individuo)</w:t>
      </w:r>
      <w:r>
        <w:t xml:space="preserve"> para trascender el </w:t>
      </w:r>
      <w:r w:rsidRPr="00950544">
        <w:rPr>
          <w:i w:val="0"/>
        </w:rPr>
        <w:t>plano fenomenológico</w:t>
      </w:r>
      <w:r>
        <w:t xml:space="preserve"> y alcanzar un nivel de existencia superior.</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5.6</w:t>
      </w:r>
      <w:r w:rsidRPr="00412153">
        <w:rPr>
          <w:i/>
        </w:rPr>
        <w:t xml:space="preserve"> </w:t>
      </w:r>
      <w:r w:rsidRPr="00412153">
        <w:rPr>
          <w:rFonts w:ascii="Times New Roman" w:hAnsi="Times New Roman"/>
        </w:rPr>
        <w:t>»</w:t>
      </w:r>
      <w:r>
        <w:t xml:space="preserve"> Dentro de un </w:t>
      </w:r>
      <w:r w:rsidRPr="00042490">
        <w:rPr>
          <w:i/>
        </w:rPr>
        <w:t>sistema estelar</w:t>
      </w:r>
      <w:r>
        <w:t xml:space="preserve">, las </w:t>
      </w:r>
      <w:r w:rsidRPr="00042490">
        <w:rPr>
          <w:i/>
        </w:rPr>
        <w:t xml:space="preserve">Consciencias Fragmentadas (Subjetiva, </w:t>
      </w:r>
      <w:r>
        <w:rPr>
          <w:i/>
        </w:rPr>
        <w:t>Egregórica</w:t>
      </w:r>
      <w:r w:rsidRPr="00042490">
        <w:rPr>
          <w:i/>
        </w:rPr>
        <w:t>, Civilizatoria)</w:t>
      </w:r>
      <w:r>
        <w:t xml:space="preserve"> y las </w:t>
      </w:r>
      <w:r w:rsidRPr="00042490">
        <w:rPr>
          <w:i/>
        </w:rPr>
        <w:t>Consciencias Colectivas Unificadas (Terrestre, Lunar, Solar)</w:t>
      </w:r>
      <w:r>
        <w:t xml:space="preserve"> coexisten en una jerarquía de influencia. Las acciones de un nivel son influenciadas por otros, mientras que los </w:t>
      </w:r>
      <w:r w:rsidRPr="00042490">
        <w:t>niveles superiores</w:t>
      </w:r>
      <w:r>
        <w:t xml:space="preserve"> tienen la capacidad de </w:t>
      </w:r>
      <w:r w:rsidRPr="00042490">
        <w:rPr>
          <w:i/>
        </w:rPr>
        <w:t>administrar los flujos nouménicos que alimentan la matriz fenomenológica</w:t>
      </w:r>
      <w:r>
        <w:t xml:space="preserve">, ejerciendo un poder significativo sobre el </w:t>
      </w:r>
      <w:r w:rsidRPr="00042490">
        <w:t>proceso civilizatorio</w:t>
      </w:r>
      <w:r>
        <w:t>.</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5.7</w:t>
      </w:r>
      <w:r w:rsidRPr="00412153">
        <w:rPr>
          <w:i/>
        </w:rPr>
        <w:t xml:space="preserve"> </w:t>
      </w:r>
      <w:r w:rsidRPr="00412153">
        <w:rPr>
          <w:rFonts w:ascii="Times New Roman" w:hAnsi="Times New Roman"/>
        </w:rPr>
        <w:t>»</w:t>
      </w:r>
      <w:r>
        <w:t xml:space="preserve"> El </w:t>
      </w:r>
      <w:r w:rsidRPr="00042490">
        <w:rPr>
          <w:i/>
        </w:rPr>
        <w:t>estado de consciencia de una civilización</w:t>
      </w:r>
      <w:r>
        <w:t xml:space="preserve"> se refleja en los </w:t>
      </w:r>
      <w:r w:rsidRPr="00042490">
        <w:rPr>
          <w:i/>
        </w:rPr>
        <w:t>sistemas egregóricos</w:t>
      </w:r>
      <w:r>
        <w:t xml:space="preserve"> que su población genera. Un paradigma como el </w:t>
      </w:r>
      <w:r w:rsidRPr="00042490">
        <w:rPr>
          <w:i/>
        </w:rPr>
        <w:t>científico mecanicista</w:t>
      </w:r>
      <w:r>
        <w:t xml:space="preserve">, si bien es una herramienta poderosa, actúa como un </w:t>
      </w:r>
      <w:r w:rsidRPr="00042490">
        <w:rPr>
          <w:i/>
        </w:rPr>
        <w:t xml:space="preserve">egregor cultural </w:t>
      </w:r>
      <w:r w:rsidRPr="00960069">
        <w:t xml:space="preserve">aún más limitante que los </w:t>
      </w:r>
      <w:r w:rsidRPr="00960069">
        <w:rPr>
          <w:i/>
        </w:rPr>
        <w:t>egregores religiosos</w:t>
      </w:r>
      <w:r>
        <w:t xml:space="preserve">. No porque niegue explícitamente lo no empírico, </w:t>
      </w:r>
      <w:r w:rsidRPr="00960069">
        <w:t>sino porque excluye institucionalmente cualquier idea que se encuentre fuera de su campo de validez,</w:t>
      </w:r>
      <w:r>
        <w:t xml:space="preserve"> declarándolo </w:t>
      </w:r>
      <w:r w:rsidRPr="00960069">
        <w:rPr>
          <w:i/>
        </w:rPr>
        <w:t>irrelevante, irreal, improbable</w:t>
      </w:r>
      <w:r>
        <w:t xml:space="preserve"> o </w:t>
      </w:r>
      <w:r w:rsidRPr="00960069">
        <w:t>«</w:t>
      </w:r>
      <w:r w:rsidRPr="00960069">
        <w:rPr>
          <w:i/>
        </w:rPr>
        <w:t>fuera del alcance de la ciencia</w:t>
      </w:r>
      <w:r w:rsidRPr="00960069">
        <w:t>»</w:t>
      </w:r>
      <w:r>
        <w:t xml:space="preserve">. </w:t>
      </w:r>
      <w:r w:rsidRPr="00960069">
        <w:t xml:space="preserve">Así, la ciencia no necesita negar la existencia de otros órdenes de la realidad, basta con </w:t>
      </w:r>
      <w:r w:rsidRPr="00960069">
        <w:rPr>
          <w:i/>
        </w:rPr>
        <w:t>declararlos inaccesibles a su método</w:t>
      </w:r>
      <w:r w:rsidRPr="00960069">
        <w:t xml:space="preserve"> para que desaparezcan del mapa del conocimiento legítimo.</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5.8</w:t>
      </w:r>
      <w:r w:rsidRPr="00412153">
        <w:rPr>
          <w:i/>
        </w:rPr>
        <w:t xml:space="preserve"> </w:t>
      </w:r>
      <w:r w:rsidRPr="00412153">
        <w:rPr>
          <w:rFonts w:ascii="Times New Roman" w:hAnsi="Times New Roman"/>
        </w:rPr>
        <w:t>»</w:t>
      </w:r>
      <w:r>
        <w:t xml:space="preserve"> </w:t>
      </w:r>
      <w:r w:rsidRPr="00960069">
        <w:t xml:space="preserve">Esta </w:t>
      </w:r>
      <w:r w:rsidRPr="00960069">
        <w:rPr>
          <w:i/>
        </w:rPr>
        <w:t>maniobra retórica</w:t>
      </w:r>
      <w:r w:rsidRPr="00960069">
        <w:t xml:space="preserve">, aparentemente </w:t>
      </w:r>
      <w:r w:rsidRPr="00960069">
        <w:rPr>
          <w:i/>
        </w:rPr>
        <w:t>humilde y antidogmática</w:t>
      </w:r>
      <w:r>
        <w:rPr>
          <w:i/>
        </w:rPr>
        <w:t>,</w:t>
      </w:r>
      <w:r w:rsidRPr="00960069">
        <w:t xml:space="preserve"> en la práctica funciona como un </w:t>
      </w:r>
      <w:r w:rsidRPr="00960069">
        <w:rPr>
          <w:i/>
        </w:rPr>
        <w:t>veto cognitivo</w:t>
      </w:r>
      <w:r w:rsidRPr="00960069">
        <w:t xml:space="preserve">: lo que no puede ser </w:t>
      </w:r>
      <w:r w:rsidRPr="00960069">
        <w:rPr>
          <w:i/>
        </w:rPr>
        <w:t>medido, replicado o validado</w:t>
      </w:r>
      <w:r w:rsidRPr="00960069">
        <w:t xml:space="preserve"> por el método científico no solo </w:t>
      </w:r>
      <w:r w:rsidRPr="00960069">
        <w:rPr>
          <w:i/>
        </w:rPr>
        <w:t>queda sin explicación</w:t>
      </w:r>
      <w:r w:rsidRPr="00960069">
        <w:t>, sino sin derecho a ser considerado real, relevante o digno de estudio.</w:t>
      </w:r>
      <w:r>
        <w:t xml:space="preserve"> Este </w:t>
      </w:r>
      <w:r>
        <w:rPr>
          <w:i/>
        </w:rPr>
        <w:t>filtro</w:t>
      </w:r>
      <w:r w:rsidRPr="00042490">
        <w:rPr>
          <w:i/>
        </w:rPr>
        <w:t xml:space="preserve"> epistemológico</w:t>
      </w:r>
      <w:r>
        <w:t xml:space="preserve">, blindado por la </w:t>
      </w:r>
      <w:r w:rsidRPr="00960069">
        <w:rPr>
          <w:i/>
        </w:rPr>
        <w:t xml:space="preserve">autoridad académica </w:t>
      </w:r>
      <w:r w:rsidRPr="00960069">
        <w:t>y el</w:t>
      </w:r>
      <w:r w:rsidRPr="00960069">
        <w:rPr>
          <w:i/>
        </w:rPr>
        <w:t xml:space="preserve"> prestigio del lenguaje matemático</w:t>
      </w:r>
      <w:r>
        <w:t xml:space="preserve">, promueve la idea de que la vida y la consciencia solo pueden existir bajo condiciones </w:t>
      </w:r>
      <w:r w:rsidRPr="00960069">
        <w:rPr>
          <w:i/>
        </w:rPr>
        <w:t>fenomenológicas idénticas a las de la Tierra</w:t>
      </w:r>
      <w:r>
        <w:t>, cerrando la puerta a la exploración de realidades no locales, no materiales o no humanas.</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5.9</w:t>
      </w:r>
      <w:r w:rsidRPr="00412153">
        <w:rPr>
          <w:i/>
        </w:rPr>
        <w:t xml:space="preserve"> </w:t>
      </w:r>
      <w:r w:rsidRPr="00412153">
        <w:rPr>
          <w:rFonts w:ascii="Times New Roman" w:hAnsi="Times New Roman"/>
        </w:rPr>
        <w:t>»</w:t>
      </w:r>
      <w:r>
        <w:t xml:space="preserve"> Es en este punto donde el </w:t>
      </w:r>
      <w:r w:rsidRPr="009F2A8E">
        <w:rPr>
          <w:i/>
        </w:rPr>
        <w:t>Modelo Nouménico</w:t>
      </w:r>
      <w:r>
        <w:t xml:space="preserve"> ofrece una perspectiva liberadora. Al actuar más allá del </w:t>
      </w:r>
      <w:r w:rsidRPr="009F2A8E">
        <w:rPr>
          <w:i/>
        </w:rPr>
        <w:t>sesgo mecanicista</w:t>
      </w:r>
      <w:r>
        <w:t xml:space="preserve">, permite contemplar que otros cuerpos celestes, considerados inhóspitos por la ciencia, podrían </w:t>
      </w:r>
      <w:r w:rsidRPr="009F2A8E">
        <w:rPr>
          <w:i/>
        </w:rPr>
        <w:t>tener sus propias matrices fenomenológicas ajustadas para permitir la manifestación de interfaces de consciencia subjetiva</w:t>
      </w:r>
      <w:r>
        <w:t>. Estas realidades podrían replicar la experiencia civilizatoria humana, aunque bajo sistemas operativos que, observados desde la distancia con un lente limitado, parecerían inhabitables.</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5.10</w:t>
      </w:r>
      <w:r w:rsidRPr="00412153">
        <w:rPr>
          <w:i/>
        </w:rPr>
        <w:t xml:space="preserve"> </w:t>
      </w:r>
      <w:r w:rsidRPr="00412153">
        <w:rPr>
          <w:rFonts w:ascii="Times New Roman" w:hAnsi="Times New Roman"/>
        </w:rPr>
        <w:t>»</w:t>
      </w:r>
      <w:r>
        <w:t xml:space="preserve"> Así, la </w:t>
      </w:r>
      <w:r w:rsidRPr="009F2A8E">
        <w:rPr>
          <w:i/>
        </w:rPr>
        <w:t>Escala de Consciencia Civilizatoria</w:t>
      </w:r>
      <w:r>
        <w:t xml:space="preserve"> no solo se refiere al </w:t>
      </w:r>
      <w:r w:rsidRPr="009F2A8E">
        <w:rPr>
          <w:i/>
        </w:rPr>
        <w:t>estado evolutivo de una civilización planetaria</w:t>
      </w:r>
      <w:r>
        <w:t xml:space="preserve">, sino también al </w:t>
      </w:r>
      <w:r w:rsidRPr="009F2A8E">
        <w:rPr>
          <w:i/>
        </w:rPr>
        <w:t>grado de desarrollo civilizatorio de nivel interplanetario</w:t>
      </w:r>
      <w:r>
        <w:t xml:space="preserve">. De </w:t>
      </w:r>
      <w:r>
        <w:lastRenderedPageBreak/>
        <w:t xml:space="preserve">esta manera, un planeta que ha alcanzado la unificación local podría aún no comprender que forma parte de una </w:t>
      </w:r>
      <w:r w:rsidRPr="009F2A8E">
        <w:rPr>
          <w:i/>
        </w:rPr>
        <w:t>civilización estelar fragmentada</w:t>
      </w:r>
      <w:r>
        <w:t>, a pesar de haber alcanzado un nivel de unificación superior. Esta comprensión es la clave para la trascendencia.</w:t>
      </w:r>
    </w:p>
    <w:p w:rsidR="002430EB" w:rsidRDefault="002430EB" w:rsidP="002430EB">
      <w:pPr>
        <w:pStyle w:val="30-Parrafo"/>
      </w:pPr>
      <w:r>
        <w:rPr>
          <w:rFonts w:ascii="Digital-7 Mono" w:hAnsi="Digital-7 Mono"/>
          <w:i/>
        </w:rPr>
        <w:t>1</w:t>
      </w:r>
      <w:r w:rsidRPr="00412153">
        <w:rPr>
          <w:rFonts w:ascii="Digital-7 Mono" w:hAnsi="Digital-7 Mono"/>
          <w:i/>
        </w:rPr>
        <w:t>.</w:t>
      </w:r>
      <w:r>
        <w:rPr>
          <w:rFonts w:ascii="Digital-7 Mono" w:hAnsi="Digital-7 Mono"/>
          <w:i/>
        </w:rPr>
        <w:t>5.11</w:t>
      </w:r>
      <w:r w:rsidRPr="00412153">
        <w:rPr>
          <w:i/>
        </w:rPr>
        <w:t xml:space="preserve"> </w:t>
      </w:r>
      <w:r w:rsidRPr="00412153">
        <w:rPr>
          <w:rFonts w:ascii="Times New Roman" w:hAnsi="Times New Roman"/>
        </w:rPr>
        <w:t>»</w:t>
      </w:r>
      <w:r>
        <w:t xml:space="preserve"> En esencia, el </w:t>
      </w:r>
      <w:r w:rsidRPr="009F2A8E">
        <w:rPr>
          <w:i/>
        </w:rPr>
        <w:t>viaje de la consciencia</w:t>
      </w:r>
      <w:r>
        <w:t xml:space="preserve"> es un proceso de ascensión de un </w:t>
      </w:r>
      <w:r w:rsidRPr="009F2A8E">
        <w:rPr>
          <w:i/>
        </w:rPr>
        <w:t>estado de fragmentación individual</w:t>
      </w:r>
      <w:r>
        <w:t xml:space="preserve"> hacia la </w:t>
      </w:r>
      <w:r w:rsidRPr="009F2A8E">
        <w:rPr>
          <w:i/>
        </w:rPr>
        <w:t>unificación universal</w:t>
      </w:r>
      <w:r>
        <w:t xml:space="preserve">. El individuo, como la interfaz más básica de la consciencia, representa la primera etapa de esta evolución. Su madurez, liberada de las limitaciones egregóricas, es lo que permite que una civilización planetaria se sincronice con la </w:t>
      </w:r>
      <w:r w:rsidRPr="009F2A8E">
        <w:rPr>
          <w:i/>
        </w:rPr>
        <w:t>Consciencia Lunar</w:t>
      </w:r>
      <w:r>
        <w:t xml:space="preserve"> y, en última instancia, se unifique en la </w:t>
      </w:r>
      <w:r w:rsidRPr="009F2A8E">
        <w:rPr>
          <w:i/>
        </w:rPr>
        <w:t>Consciencia Solar</w:t>
      </w:r>
      <w:r>
        <w:t>. En este sentido, la «</w:t>
      </w:r>
      <w:r w:rsidRPr="009F2A8E">
        <w:rPr>
          <w:i/>
        </w:rPr>
        <w:t>cosecha</w:t>
      </w:r>
      <w:r>
        <w:t xml:space="preserve">» no es un evento de recolección externa, sino </w:t>
      </w:r>
      <w:r w:rsidRPr="009F2A8E">
        <w:rPr>
          <w:i/>
        </w:rPr>
        <w:t>la culminación de un proceso evolutivo interno</w:t>
      </w:r>
      <w:r>
        <w:t xml:space="preserve">, donde la </w:t>
      </w:r>
      <w:r w:rsidRPr="009F2A8E">
        <w:rPr>
          <w:i/>
        </w:rPr>
        <w:t>consciencia subjetiva</w:t>
      </w:r>
      <w:r>
        <w:t xml:space="preserve"> finalmente se reconoce a sí misma como una célula en el vasto organismo de la </w:t>
      </w:r>
      <w:r w:rsidRPr="009F2A8E">
        <w:rPr>
          <w:i/>
        </w:rPr>
        <w:t>Consciencia Universal</w:t>
      </w:r>
      <w:r>
        <w:t>.</w:t>
      </w:r>
    </w:p>
    <w:p w:rsidR="002430EB" w:rsidRPr="00AC3E3A" w:rsidRDefault="002430EB" w:rsidP="002430EB"/>
    <w:p w:rsidR="002430EB" w:rsidRDefault="002430EB" w:rsidP="002430EB"/>
    <w:p w:rsidR="002430EB" w:rsidRDefault="002430EB">
      <w:pPr>
        <w:spacing w:before="0" w:after="0"/>
        <w:ind w:firstLine="0"/>
      </w:pPr>
      <w:r>
        <w:br w:type="page"/>
      </w:r>
    </w:p>
    <w:p w:rsidR="002430EB" w:rsidRPr="005C3EC2" w:rsidRDefault="002430EB" w:rsidP="002430EB">
      <w:pPr>
        <w:pStyle w:val="013-TituloSeccionB"/>
      </w:pPr>
      <w:bookmarkStart w:id="14" w:name="_Toc212715263"/>
      <w:r w:rsidRPr="002E484B">
        <w:lastRenderedPageBreak/>
        <w:t>Sección</w:t>
      </w:r>
      <w:r>
        <w:t xml:space="preserve"> 2</w:t>
      </w:r>
      <w:bookmarkEnd w:id="14"/>
    </w:p>
    <w:p w:rsidR="002430EB" w:rsidRDefault="002430EB" w:rsidP="002430EB">
      <w:pPr>
        <w:pStyle w:val="110SubsexSolo"/>
      </w:pPr>
      <w:bookmarkStart w:id="15" w:name="_Toc212715264"/>
      <w:r w:rsidRPr="004A4228">
        <w:t>El Modelo de la Consciencia Civilizatoria</w:t>
      </w:r>
      <w:bookmarkEnd w:id="15"/>
    </w:p>
    <w:p w:rsidR="002430EB" w:rsidRDefault="002430EB" w:rsidP="002430EB">
      <w:pPr>
        <w:pStyle w:val="112-SubsexBSubtitulo"/>
        <w:rPr>
          <w:color w:val="DDDDDD" w:themeColor="text1"/>
        </w:rPr>
        <w:sectPr w:rsidR="002430EB" w:rsidSect="002430EB">
          <w:headerReference w:type="even" r:id="rId9"/>
          <w:headerReference w:type="default" r:id="rId10"/>
          <w:footerReference w:type="even" r:id="rId11"/>
          <w:footerReference w:type="default" r:id="rId12"/>
          <w:endnotePr>
            <w:numFmt w:val="decimal"/>
          </w:endnotePr>
          <w:type w:val="continuous"/>
          <w:pgSz w:w="12240" w:h="15840" w:code="120"/>
          <w:pgMar w:top="1247" w:right="851" w:bottom="1134" w:left="851" w:header="567" w:footer="57" w:gutter="0"/>
          <w:cols w:space="567"/>
          <w:noEndnote/>
          <w:docGrid w:linePitch="326"/>
        </w:sectPr>
      </w:pPr>
      <w:r w:rsidRPr="004A4228">
        <w:t>Una Guía de los Niveles Evolutivos</w:t>
      </w:r>
    </w:p>
    <w:p w:rsidR="002430EB" w:rsidRDefault="002430EB" w:rsidP="002430EB">
      <w:pPr>
        <w:pStyle w:val="30a-ParrafoInicial"/>
      </w:pPr>
      <w:r>
        <w:lastRenderedPageBreak/>
        <w:t xml:space="preserve">Habiendo establecido el marco del </w:t>
      </w:r>
      <w:r w:rsidRPr="001C3464">
        <w:rPr>
          <w:i/>
        </w:rPr>
        <w:t>Modelo Nouménico</w:t>
      </w:r>
      <w:r>
        <w:t xml:space="preserve">, ahora podemos presentar la </w:t>
      </w:r>
      <w:r w:rsidRPr="001C3464">
        <w:rPr>
          <w:i/>
        </w:rPr>
        <w:t>Escala de la Consciencia Civilizatoria</w:t>
      </w:r>
      <w:r>
        <w:t xml:space="preserve">, un mapa que nos permitirá comprender la evolución de la consciencia a </w:t>
      </w:r>
      <w:r w:rsidRPr="001C3464">
        <w:rPr>
          <w:i/>
        </w:rPr>
        <w:t>nivel individual, grupal y global</w:t>
      </w:r>
      <w:r>
        <w:t xml:space="preserve">. Esta escala no es una jerarquía rígida, sino una guía para entender los </w:t>
      </w:r>
      <w:r w:rsidRPr="001C3464">
        <w:rPr>
          <w:i/>
        </w:rPr>
        <w:t>estados de ser</w:t>
      </w:r>
      <w:r>
        <w:t xml:space="preserve"> que las civilizaciones, y los individuos dentro de ellas, manifiestan a través de sus acciones. El modelo se divide en </w:t>
      </w:r>
      <w:r w:rsidRPr="001C3464">
        <w:rPr>
          <w:i/>
        </w:rPr>
        <w:t>tres</w:t>
      </w:r>
      <w:r>
        <w:t xml:space="preserve"> </w:t>
      </w:r>
      <w:r w:rsidRPr="001C3464">
        <w:rPr>
          <w:i/>
        </w:rPr>
        <w:t>Tipos de Consciencia</w:t>
      </w:r>
      <w:r>
        <w:t xml:space="preserve">, que representan el alcance o el ámbito de influencia de la </w:t>
      </w:r>
      <w:r w:rsidRPr="001C3464">
        <w:rPr>
          <w:i/>
        </w:rPr>
        <w:t>consciencia colectiva</w:t>
      </w:r>
      <w:r>
        <w:t xml:space="preserve">, y </w:t>
      </w:r>
      <w:r w:rsidRPr="001C3464">
        <w:rPr>
          <w:i/>
        </w:rPr>
        <w:t>nueve Niveles de Experiencia</w:t>
      </w:r>
      <w:r>
        <w:t>, que describen la etapa evolutiva.</w:t>
      </w:r>
    </w:p>
    <w:p w:rsidR="002430EB" w:rsidRDefault="002430EB" w:rsidP="002430EB">
      <w:pPr>
        <w:pStyle w:val="30a-ParrafoInicial"/>
        <w:sectPr w:rsidR="002430EB" w:rsidSect="00574A65">
          <w:headerReference w:type="even" r:id="rId13"/>
          <w:headerReference w:type="default" r:id="rId14"/>
          <w:footerReference w:type="even" r:id="rId15"/>
          <w:footerReference w:type="default" r:id="rId16"/>
          <w:endnotePr>
            <w:numFmt w:val="decimal"/>
          </w:endnotePr>
          <w:type w:val="continuous"/>
          <w:pgSz w:w="12240" w:h="15840" w:code="120"/>
          <w:pgMar w:top="1247" w:right="851" w:bottom="1134" w:left="851" w:header="567" w:footer="170" w:gutter="0"/>
          <w:cols w:space="567"/>
          <w:noEndnote/>
          <w:docGrid w:linePitch="299"/>
        </w:sectPr>
      </w:pPr>
    </w:p>
    <w:p w:rsidR="002430EB" w:rsidRDefault="002430EB" w:rsidP="002430EB">
      <w:pPr>
        <w:pStyle w:val="064-NiumercionSeccion"/>
      </w:pPr>
      <w:r>
        <w:lastRenderedPageBreak/>
        <w:t>2.0.0</w:t>
      </w:r>
    </w:p>
    <w:p w:rsidR="002430EB" w:rsidRPr="00761654" w:rsidRDefault="002430EB" w:rsidP="002430EB">
      <w:pPr>
        <w:pStyle w:val="111SubSexCompacto"/>
      </w:pPr>
      <w:bookmarkStart w:id="16" w:name="_Toc212715265"/>
      <w:r w:rsidRPr="006E325B">
        <w:t>Civilización</w:t>
      </w:r>
      <w:r w:rsidRPr="00761654">
        <w:t xml:space="preserve"> Tipo 1</w:t>
      </w:r>
      <w:bookmarkEnd w:id="16"/>
    </w:p>
    <w:p w:rsidR="002430EB" w:rsidRPr="00D64B44" w:rsidRDefault="002430EB" w:rsidP="002430EB">
      <w:pPr>
        <w:pStyle w:val="112-SubsexBSubtitulo"/>
        <w:rPr>
          <w:sz w:val="20"/>
        </w:rPr>
      </w:pPr>
      <w:r w:rsidRPr="00D64B44">
        <w:rPr>
          <w:sz w:val="20"/>
        </w:rPr>
        <w:t>Consciencia Terrestre</w:t>
      </w:r>
    </w:p>
    <w:p w:rsidR="002430EB" w:rsidRDefault="002430EB" w:rsidP="002430EB">
      <w:pPr>
        <w:pStyle w:val="314-ParrafoImagen"/>
        <w:jc w:val="center"/>
      </w:pPr>
      <w:r>
        <w:drawing>
          <wp:inline distT="0" distB="0" distL="0" distR="0" wp14:anchorId="050467DD" wp14:editId="151145D5">
            <wp:extent cx="5881688" cy="3600000"/>
            <wp:effectExtent l="0" t="0" r="5080" b="635"/>
            <wp:docPr id="12" name="Imagen 12" descr="D:\0000 - FINAL\0000 - GameOver\000 - Posts\Formulas\Tipo 1 Planet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0000 - FINAL\0000 - GameOver\000 - Posts\Formulas\Tipo 1 PlanetaD.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1688" cy="3600000"/>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t>2.0.1</w:t>
      </w:r>
      <w:r w:rsidRPr="00412153">
        <w:rPr>
          <w:i/>
        </w:rPr>
        <w:t xml:space="preserve"> </w:t>
      </w:r>
      <w:r w:rsidRPr="00412153">
        <w:rPr>
          <w:rFonts w:ascii="Times New Roman" w:hAnsi="Times New Roman"/>
        </w:rPr>
        <w:t>»</w:t>
      </w:r>
      <w:r>
        <w:t xml:space="preserve"> Este es el estado más primitivo de evolución. Un nodo estelar en este nivel es un </w:t>
      </w:r>
      <w:r w:rsidRPr="003E3042">
        <w:rPr>
          <w:i/>
        </w:rPr>
        <w:t>ecosistema cósmico</w:t>
      </w:r>
      <w:r>
        <w:t>, una vasta región fenoménica fértil donde la civilización que emerge dentro de un planeta es comparable a un «</w:t>
      </w:r>
      <w:r w:rsidRPr="003E3042">
        <w:rPr>
          <w:i/>
        </w:rPr>
        <w:t>bosque silvestre</w:t>
      </w:r>
      <w:r>
        <w:t xml:space="preserve">». La vida y la consciencia que aquí se manifiestan no han alcanzado la coherencia suficiente para </w:t>
      </w:r>
      <w:r>
        <w:lastRenderedPageBreak/>
        <w:t xml:space="preserve">manifestar un </w:t>
      </w:r>
      <w:r w:rsidRPr="003E3042">
        <w:rPr>
          <w:i/>
        </w:rPr>
        <w:t>egregor colectivo unificado</w:t>
      </w:r>
      <w:r>
        <w:t xml:space="preserve">, y se limita a operar bajo los </w:t>
      </w:r>
      <w:r w:rsidRPr="003E3042">
        <w:t xml:space="preserve">algoritmos </w:t>
      </w:r>
      <w:r>
        <w:t>más básicos de la existencia fenoménica.</w:t>
      </w:r>
    </w:p>
    <w:p w:rsidR="002430EB" w:rsidRDefault="002430EB" w:rsidP="002430EB">
      <w:pPr>
        <w:pStyle w:val="30-Parrafo"/>
      </w:pPr>
      <w:r>
        <w:rPr>
          <w:rFonts w:ascii="Digital-7 Mono" w:hAnsi="Digital-7 Mono"/>
          <w:i/>
        </w:rPr>
        <w:t>2.0.2</w:t>
      </w:r>
      <w:r w:rsidRPr="00412153">
        <w:rPr>
          <w:i/>
        </w:rPr>
        <w:t xml:space="preserve"> </w:t>
      </w:r>
      <w:r w:rsidRPr="00412153">
        <w:rPr>
          <w:rFonts w:ascii="Times New Roman" w:hAnsi="Times New Roman"/>
        </w:rPr>
        <w:t>»</w:t>
      </w:r>
      <w:r>
        <w:t xml:space="preserve"> Las</w:t>
      </w:r>
      <w:r w:rsidRPr="000C1614">
        <w:t xml:space="preserve"> </w:t>
      </w:r>
      <w:r w:rsidRPr="000C1614">
        <w:rPr>
          <w:i/>
        </w:rPr>
        <w:t>civilizaciones tipo 1</w:t>
      </w:r>
      <w:r w:rsidRPr="000C1614">
        <w:t xml:space="preserve"> son entidades </w:t>
      </w:r>
      <w:r>
        <w:t>colectivas fragmentadas,</w:t>
      </w:r>
      <w:r w:rsidRPr="000C1614">
        <w:t xml:space="preserve"> don</w:t>
      </w:r>
      <w:r>
        <w:t>de la consciencia colectiva planetaria aún no ha</w:t>
      </w:r>
      <w:r w:rsidRPr="000C1614">
        <w:t xml:space="preserve"> </w:t>
      </w:r>
      <w:r>
        <w:t>logrado comprender el funcionamiento del aspecto fenomé</w:t>
      </w:r>
      <w:r w:rsidRPr="000C1614">
        <w:t>nico</w:t>
      </w:r>
      <w:r>
        <w:t xml:space="preserve"> de la realidad. Los individuos que forman parte de su entorno</w:t>
      </w:r>
      <w:r w:rsidRPr="000C1614">
        <w:t xml:space="preserve"> no entienden cómo funciona el sistema solar o el universo, </w:t>
      </w:r>
      <w:r>
        <w:t>ni tampoco la ciencia que se oculta detrás de la física y la quí</w:t>
      </w:r>
      <w:r w:rsidRPr="000C1614">
        <w:t>mica que constituye su realidad material.</w:t>
      </w:r>
    </w:p>
    <w:p w:rsidR="002430EB" w:rsidRDefault="002430EB" w:rsidP="002430EB">
      <w:pPr>
        <w:pStyle w:val="30-Parrafo"/>
      </w:pPr>
      <w:r>
        <w:rPr>
          <w:rFonts w:ascii="Digital-7 Mono" w:hAnsi="Digital-7 Mono"/>
          <w:i/>
        </w:rPr>
        <w:t>2.0.3</w:t>
      </w:r>
      <w:r w:rsidRPr="00412153">
        <w:rPr>
          <w:i/>
        </w:rPr>
        <w:t xml:space="preserve"> </w:t>
      </w:r>
      <w:r w:rsidRPr="00412153">
        <w:rPr>
          <w:rFonts w:ascii="Times New Roman" w:hAnsi="Times New Roman"/>
        </w:rPr>
        <w:t>»</w:t>
      </w:r>
      <w:r>
        <w:t xml:space="preserve"> En este nivel evolutivo los individuos responden principalmente a la </w:t>
      </w:r>
      <w:r w:rsidRPr="0007749F">
        <w:t>programación fisiológica</w:t>
      </w:r>
      <w:r>
        <w:t xml:space="preserve">, solo </w:t>
      </w:r>
      <w:r w:rsidRPr="005D658C">
        <w:rPr>
          <w:i/>
        </w:rPr>
        <w:t>viven</w:t>
      </w:r>
      <w:r>
        <w:rPr>
          <w:i/>
        </w:rPr>
        <w:t xml:space="preserve"> </w:t>
      </w:r>
      <w:r w:rsidRPr="005D658C">
        <w:t>para</w:t>
      </w:r>
      <w:r>
        <w:rPr>
          <w:i/>
        </w:rPr>
        <w:t xml:space="preserve"> alimentarse, reproducirse y asegurar su supervivencia</w:t>
      </w:r>
      <w:r>
        <w:t xml:space="preserve">, sin llegar a generar un egregor colectivo capaz de generar un nivel de </w:t>
      </w:r>
      <w:r w:rsidRPr="005D658C">
        <w:rPr>
          <w:i/>
        </w:rPr>
        <w:t xml:space="preserve">conocimiento </w:t>
      </w:r>
      <w:r>
        <w:t xml:space="preserve">que trascienda la supervivencia básica. En los casos más evolucionados, su comprensión del universo no supera la barrera de los </w:t>
      </w:r>
      <w:r w:rsidRPr="005D658C">
        <w:rPr>
          <w:i/>
        </w:rPr>
        <w:t xml:space="preserve">mitos </w:t>
      </w:r>
      <w:r w:rsidRPr="005D658C">
        <w:t>y la</w:t>
      </w:r>
      <w:r w:rsidRPr="005D658C">
        <w:rPr>
          <w:i/>
        </w:rPr>
        <w:t xml:space="preserve"> creencia</w:t>
      </w:r>
      <w:r>
        <w:t xml:space="preserve"> en una </w:t>
      </w:r>
      <w:r w:rsidRPr="005D658C">
        <w:rPr>
          <w:i/>
        </w:rPr>
        <w:t>deidad creadora</w:t>
      </w:r>
      <w:r>
        <w:t>.</w:t>
      </w:r>
    </w:p>
    <w:p w:rsidR="002430EB" w:rsidRDefault="002430EB" w:rsidP="002430EB">
      <w:pPr>
        <w:pStyle w:val="30-Parrafo"/>
      </w:pPr>
      <w:r>
        <w:rPr>
          <w:rFonts w:ascii="Digital-7 Mono" w:hAnsi="Digital-7 Mono"/>
          <w:i/>
        </w:rPr>
        <w:t>2.0.4</w:t>
      </w:r>
      <w:r w:rsidRPr="00412153">
        <w:rPr>
          <w:i/>
        </w:rPr>
        <w:t xml:space="preserve"> </w:t>
      </w:r>
      <w:r w:rsidRPr="00412153">
        <w:rPr>
          <w:rFonts w:ascii="Times New Roman" w:hAnsi="Times New Roman"/>
        </w:rPr>
        <w:t>»</w:t>
      </w:r>
      <w:r>
        <w:t xml:space="preserve"> La </w:t>
      </w:r>
      <w:r w:rsidRPr="000C1614">
        <w:rPr>
          <w:i/>
        </w:rPr>
        <w:t>civilizaci</w:t>
      </w:r>
      <w:r>
        <w:rPr>
          <w:i/>
        </w:rPr>
        <w:t xml:space="preserve">ones </w:t>
      </w:r>
      <w:r w:rsidRPr="000C1614">
        <w:rPr>
          <w:i/>
        </w:rPr>
        <w:t>tipo 1</w:t>
      </w:r>
      <w:r>
        <w:t xml:space="preserve"> pueden alcanzar hitos como la </w:t>
      </w:r>
      <w:r w:rsidRPr="005D658C">
        <w:rPr>
          <w:i/>
        </w:rPr>
        <w:t>agricultura</w:t>
      </w:r>
      <w:r>
        <w:rPr>
          <w:i/>
        </w:rPr>
        <w:t>, la metalurgia</w:t>
      </w:r>
      <w:r>
        <w:t xml:space="preserve"> o la </w:t>
      </w:r>
      <w:r w:rsidRPr="005D658C">
        <w:rPr>
          <w:i/>
        </w:rPr>
        <w:t>escritura</w:t>
      </w:r>
      <w:r>
        <w:t xml:space="preserve">, e incluso pueden llegar a generar relaciones con otras civilizaciones regionales a lo largo de vastas extensiones, sin embargo, la </w:t>
      </w:r>
      <w:r w:rsidRPr="004A3061">
        <w:rPr>
          <w:i/>
        </w:rPr>
        <w:t>consciencia colectiva</w:t>
      </w:r>
      <w:r>
        <w:t xml:space="preserve"> está profundamente fragmentada y  los diferentes grupos sociales están en constante conflicto, intentando imponer sus mitos y deidades al resto de civilizaciones.</w:t>
      </w:r>
    </w:p>
    <w:p w:rsidR="002430EB" w:rsidRDefault="002430EB" w:rsidP="002430EB">
      <w:pPr>
        <w:pStyle w:val="30-Parrafo"/>
      </w:pPr>
      <w:r>
        <w:rPr>
          <w:rFonts w:ascii="Digital-7 Mono" w:hAnsi="Digital-7 Mono"/>
          <w:i/>
        </w:rPr>
        <w:t>2.0.5</w:t>
      </w:r>
      <w:r w:rsidRPr="00412153">
        <w:rPr>
          <w:i/>
        </w:rPr>
        <w:t xml:space="preserve"> </w:t>
      </w:r>
      <w:r w:rsidRPr="00412153">
        <w:rPr>
          <w:rFonts w:ascii="Times New Roman" w:hAnsi="Times New Roman"/>
        </w:rPr>
        <w:t>»</w:t>
      </w:r>
      <w:r>
        <w:t xml:space="preserve"> Inicialmente los primeros sistemas sociales son rudimentarios, basados en el esclavismo o en la sumisión a una casta guerrera que se basa en la jerarquía y el poder de un </w:t>
      </w:r>
      <w:r w:rsidRPr="002D7454">
        <w:rPr>
          <w:i/>
        </w:rPr>
        <w:t>líder tribal</w:t>
      </w:r>
      <w:r>
        <w:t xml:space="preserve">, un </w:t>
      </w:r>
      <w:r w:rsidRPr="000D2593">
        <w:rPr>
          <w:i/>
        </w:rPr>
        <w:t xml:space="preserve">monarca o </w:t>
      </w:r>
      <w:r>
        <w:rPr>
          <w:i/>
        </w:rPr>
        <w:t xml:space="preserve">un </w:t>
      </w:r>
      <w:r w:rsidRPr="000D2593">
        <w:rPr>
          <w:i/>
        </w:rPr>
        <w:t>emperador</w:t>
      </w:r>
      <w:r>
        <w:t xml:space="preserve"> que asume el poder a través de la autoridad que transmite la creencia ciega en una deidad divina</w:t>
      </w:r>
      <w:r w:rsidRPr="000D2593">
        <w:rPr>
          <w:i/>
        </w:rPr>
        <w:t>.</w:t>
      </w:r>
      <w:r>
        <w:t xml:space="preserve"> </w:t>
      </w:r>
    </w:p>
    <w:p w:rsidR="002430EB" w:rsidRDefault="002430EB" w:rsidP="002430EB">
      <w:pPr>
        <w:pStyle w:val="30-Parrafo"/>
      </w:pPr>
      <w:r>
        <w:rPr>
          <w:rFonts w:ascii="Digital-7 Mono" w:hAnsi="Digital-7 Mono"/>
          <w:i/>
        </w:rPr>
        <w:t>2.0.6</w:t>
      </w:r>
      <w:r w:rsidRPr="00412153">
        <w:rPr>
          <w:i/>
        </w:rPr>
        <w:t xml:space="preserve"> </w:t>
      </w:r>
      <w:r w:rsidRPr="00412153">
        <w:rPr>
          <w:rFonts w:ascii="Times New Roman" w:hAnsi="Times New Roman"/>
        </w:rPr>
        <w:t>»</w:t>
      </w:r>
      <w:r>
        <w:t xml:space="preserve"> En estadios más evolucionados, se pueden desarrollar </w:t>
      </w:r>
      <w:r w:rsidRPr="008964D3">
        <w:rPr>
          <w:i/>
        </w:rPr>
        <w:t>sistemas imperiales</w:t>
      </w:r>
      <w:r w:rsidRPr="0007749F">
        <w:rPr>
          <w:i/>
        </w:rPr>
        <w:t xml:space="preserve"> más complejos</w:t>
      </w:r>
      <w:r>
        <w:t xml:space="preserve">, con sistemas administrativos y culturales que podrán expandirse a lo largo de grandes territorios. Incluso será posible el desarrollo de un </w:t>
      </w:r>
      <w:r w:rsidRPr="008964D3">
        <w:rPr>
          <w:i/>
        </w:rPr>
        <w:t xml:space="preserve">sistema </w:t>
      </w:r>
      <w:r>
        <w:rPr>
          <w:i/>
        </w:rPr>
        <w:t xml:space="preserve">político </w:t>
      </w:r>
      <w:r w:rsidRPr="008964D3">
        <w:rPr>
          <w:i/>
        </w:rPr>
        <w:t>de representación popular</w:t>
      </w:r>
      <w:r>
        <w:t xml:space="preserve"> </w:t>
      </w:r>
      <w:r w:rsidRPr="008964D3">
        <w:rPr>
          <w:i/>
        </w:rPr>
        <w:t>institucionalizado</w:t>
      </w:r>
      <w:r>
        <w:rPr>
          <w:i/>
        </w:rPr>
        <w:t>,</w:t>
      </w:r>
      <w:r>
        <w:t xml:space="preserve"> que permitirá a las élites dominantes heredar y repartirse el poder para definir el destino de la civilización que representan.</w:t>
      </w:r>
    </w:p>
    <w:p w:rsidR="002430EB" w:rsidRDefault="002430EB" w:rsidP="002430EB">
      <w:pPr>
        <w:pStyle w:val="30-Parrafo"/>
      </w:pPr>
      <w:r>
        <w:rPr>
          <w:rFonts w:ascii="Digital-7 Mono" w:hAnsi="Digital-7 Mono"/>
          <w:i/>
        </w:rPr>
        <w:t>2.0.7</w:t>
      </w:r>
      <w:r w:rsidRPr="00412153">
        <w:rPr>
          <w:i/>
        </w:rPr>
        <w:t xml:space="preserve"> </w:t>
      </w:r>
      <w:r w:rsidRPr="00412153">
        <w:rPr>
          <w:rFonts w:ascii="Times New Roman" w:hAnsi="Times New Roman"/>
        </w:rPr>
        <w:t>»</w:t>
      </w:r>
      <w:r>
        <w:t xml:space="preserve"> La emergencia de un grupo de élite político representará el origen de una </w:t>
      </w:r>
      <w:r w:rsidRPr="00EC7F02">
        <w:rPr>
          <w:i/>
        </w:rPr>
        <w:t>casta aristocrática</w:t>
      </w:r>
      <w:r>
        <w:t xml:space="preserve"> que tomará el control del egregor colectivo cuando la civilización llegue a convertirse en una </w:t>
      </w:r>
      <w:r>
        <w:rPr>
          <w:i/>
        </w:rPr>
        <w:t>civilización</w:t>
      </w:r>
      <w:r w:rsidRPr="008964D3">
        <w:rPr>
          <w:i/>
        </w:rPr>
        <w:t xml:space="preserve"> tipo 2</w:t>
      </w:r>
      <w:r>
        <w:t xml:space="preserve">, donde el poder adquirido en el </w:t>
      </w:r>
      <w:r w:rsidRPr="008964D3">
        <w:t>nivel 1</w:t>
      </w:r>
      <w:r>
        <w:t xml:space="preserve"> </w:t>
      </w:r>
      <w:r>
        <w:rPr>
          <w:i/>
        </w:rPr>
        <w:t>(líderes</w:t>
      </w:r>
      <w:r w:rsidRPr="008964D3">
        <w:rPr>
          <w:i/>
        </w:rPr>
        <w:t>)</w:t>
      </w:r>
      <w:r>
        <w:t xml:space="preserve"> y en el </w:t>
      </w:r>
      <w:r w:rsidRPr="008964D3">
        <w:t>nivel 2</w:t>
      </w:r>
      <w:r>
        <w:t xml:space="preserve"> </w:t>
      </w:r>
      <w:r>
        <w:rPr>
          <w:i/>
        </w:rPr>
        <w:t>(deidades)</w:t>
      </w:r>
      <w:r>
        <w:t xml:space="preserve"> perderá su poder y será reemplazado por un </w:t>
      </w:r>
      <w:r w:rsidRPr="008964D3">
        <w:rPr>
          <w:i/>
        </w:rPr>
        <w:t xml:space="preserve">sistema </w:t>
      </w:r>
      <w:r>
        <w:rPr>
          <w:i/>
        </w:rPr>
        <w:t xml:space="preserve">de gobierno </w:t>
      </w:r>
      <w:r w:rsidRPr="00EC7F02">
        <w:t>de nivel</w:t>
      </w:r>
      <w:r>
        <w:rPr>
          <w:i/>
        </w:rPr>
        <w:t xml:space="preserve"> Estatal (nivel 3</w:t>
      </w:r>
      <w:r w:rsidRPr="008964D3">
        <w:rPr>
          <w:i/>
        </w:rPr>
        <w:t>)</w:t>
      </w:r>
      <w:r>
        <w:t>.</w:t>
      </w:r>
    </w:p>
    <w:p w:rsidR="002430EB" w:rsidRDefault="002430EB" w:rsidP="002430EB">
      <w:pPr>
        <w:pStyle w:val="30-Parrafo"/>
      </w:pPr>
      <w:r>
        <w:rPr>
          <w:rFonts w:ascii="Digital-7 Mono" w:hAnsi="Digital-7 Mono"/>
          <w:i/>
        </w:rPr>
        <w:t>2.0.8</w:t>
      </w:r>
      <w:r w:rsidRPr="00412153">
        <w:rPr>
          <w:i/>
        </w:rPr>
        <w:t xml:space="preserve"> </w:t>
      </w:r>
      <w:r w:rsidRPr="00412153">
        <w:rPr>
          <w:rFonts w:ascii="Times New Roman" w:hAnsi="Times New Roman"/>
        </w:rPr>
        <w:t>»</w:t>
      </w:r>
      <w:r>
        <w:t xml:space="preserve"> Las </w:t>
      </w:r>
      <w:r w:rsidRPr="00E34812">
        <w:rPr>
          <w:i/>
        </w:rPr>
        <w:t>civilizaciones tipo 1</w:t>
      </w:r>
      <w:r w:rsidRPr="000C1614">
        <w:t xml:space="preserve"> se encuentran atrapadas </w:t>
      </w:r>
      <w:r>
        <w:t>en una matriz planetaria que funciona con</w:t>
      </w:r>
      <w:r w:rsidRPr="000C1614">
        <w:t xml:space="preserve"> un </w:t>
      </w:r>
      <w:r>
        <w:rPr>
          <w:i/>
        </w:rPr>
        <w:t>software fenomenoló</w:t>
      </w:r>
      <w:r w:rsidRPr="00E34812">
        <w:rPr>
          <w:i/>
        </w:rPr>
        <w:t>gico</w:t>
      </w:r>
      <w:r>
        <w:t xml:space="preserve"> </w:t>
      </w:r>
      <w:r w:rsidRPr="00E34812">
        <w:rPr>
          <w:i/>
        </w:rPr>
        <w:t>autómata</w:t>
      </w:r>
      <w:r w:rsidRPr="000C1614">
        <w:t xml:space="preserve">, que responde a </w:t>
      </w:r>
      <w:r>
        <w:t xml:space="preserve">los algoritmos evolutivos más básicos del </w:t>
      </w:r>
      <w:r w:rsidRPr="00E34812">
        <w:rPr>
          <w:i/>
        </w:rPr>
        <w:t>hardware fenoménico estelar</w:t>
      </w:r>
      <w:r w:rsidRPr="000C1614">
        <w:t xml:space="preserve">, donde </w:t>
      </w:r>
      <w:r>
        <w:t xml:space="preserve">la estrella central asegura el funcionamiento de las leyes basicas de la física y permite </w:t>
      </w:r>
      <w:r w:rsidRPr="000C1614">
        <w:t xml:space="preserve">que los </w:t>
      </w:r>
      <w:r>
        <w:t xml:space="preserve">sistemas civilizatorios impuestos por los </w:t>
      </w:r>
      <w:r w:rsidRPr="000C1614">
        <w:t xml:space="preserve">líderes </w:t>
      </w:r>
      <w:r>
        <w:t>má</w:t>
      </w:r>
      <w:r w:rsidRPr="000C1614">
        <w:t>s fuertes se</w:t>
      </w:r>
      <w:r>
        <w:t xml:space="preserve"> impongan y dominen la evolució</w:t>
      </w:r>
      <w:r w:rsidRPr="000C1614">
        <w:t xml:space="preserve">n del egregor </w:t>
      </w:r>
      <w:r>
        <w:t>planetario</w:t>
      </w:r>
      <w:r w:rsidRPr="000C1614">
        <w:t>, defini</w:t>
      </w:r>
      <w:r>
        <w:t>endo el futuro de la civilizació</w:t>
      </w:r>
      <w:r w:rsidRPr="000C1614">
        <w:t>n hacia un camino evolutivo especifico.</w:t>
      </w:r>
    </w:p>
    <w:p w:rsidR="002430EB" w:rsidRDefault="002430EB" w:rsidP="002430EB">
      <w:pPr>
        <w:pStyle w:val="30-Parrafo"/>
      </w:pPr>
      <w:r>
        <w:rPr>
          <w:rFonts w:ascii="Digital-7 Mono" w:hAnsi="Digital-7 Mono"/>
          <w:i/>
        </w:rPr>
        <w:lastRenderedPageBreak/>
        <w:t>2.0.9</w:t>
      </w:r>
      <w:r w:rsidRPr="00412153">
        <w:rPr>
          <w:i/>
        </w:rPr>
        <w:t xml:space="preserve"> </w:t>
      </w:r>
      <w:r w:rsidRPr="00412153">
        <w:rPr>
          <w:rFonts w:ascii="Times New Roman" w:hAnsi="Times New Roman"/>
        </w:rPr>
        <w:t>»</w:t>
      </w:r>
      <w:r>
        <w:t xml:space="preserve"> La existencia de este tipo de civilizaciones dentro del </w:t>
      </w:r>
      <w:r w:rsidRPr="002E6E0F">
        <w:rPr>
          <w:i/>
        </w:rPr>
        <w:t>ecosistema universal</w:t>
      </w:r>
      <w:r>
        <w:t xml:space="preserve"> está condicionada por los ciclos astronómicos, un «</w:t>
      </w:r>
      <w:r w:rsidRPr="0018539F">
        <w:rPr>
          <w:i/>
        </w:rPr>
        <w:t>reloj cósmico</w:t>
      </w:r>
      <w:r>
        <w:t xml:space="preserve">» que lleva adelante una cuenta regresiva que obliga a las civilizaciones planetarias a evolucionar o a desaparecer. </w:t>
      </w:r>
    </w:p>
    <w:p w:rsidR="002430EB" w:rsidRPr="007B6B84" w:rsidRDefault="002430EB" w:rsidP="002430EB">
      <w:pPr>
        <w:pStyle w:val="30-Parrafo"/>
      </w:pPr>
      <w:r>
        <w:rPr>
          <w:rFonts w:ascii="Digital-7 Mono" w:hAnsi="Digital-7 Mono"/>
          <w:i/>
        </w:rPr>
        <w:t>2.0.10</w:t>
      </w:r>
      <w:r w:rsidRPr="00412153">
        <w:rPr>
          <w:i/>
        </w:rPr>
        <w:t xml:space="preserve"> </w:t>
      </w:r>
      <w:r w:rsidRPr="00412153">
        <w:rPr>
          <w:rFonts w:ascii="Times New Roman" w:hAnsi="Times New Roman"/>
        </w:rPr>
        <w:t>»</w:t>
      </w:r>
      <w:r>
        <w:t xml:space="preserve"> Al detectar un nuevo nodo estelar con una </w:t>
      </w:r>
      <w:r w:rsidRPr="007B6B84">
        <w:rPr>
          <w:i/>
        </w:rPr>
        <w:t>civilización tipo 1</w:t>
      </w:r>
      <w:r>
        <w:t xml:space="preserve">, otras civilizaciones más avanzadas pueden intervenir para promover al planeta del estado  de </w:t>
      </w:r>
      <w:r w:rsidRPr="007B6B84">
        <w:rPr>
          <w:i/>
        </w:rPr>
        <w:t>bosque fértil</w:t>
      </w:r>
      <w:r>
        <w:t xml:space="preserve"> al de </w:t>
      </w:r>
      <w:r w:rsidRPr="007B6B84">
        <w:rPr>
          <w:i/>
        </w:rPr>
        <w:t>granja de consciencias</w:t>
      </w:r>
      <w:r>
        <w:rPr>
          <w:i/>
        </w:rPr>
        <w:t xml:space="preserve">. </w:t>
      </w:r>
      <w:r w:rsidRPr="005176FB">
        <w:t>E</w:t>
      </w:r>
      <w:r>
        <w:t>n la primera intervenc</w:t>
      </w:r>
      <w:r w:rsidRPr="005176FB">
        <w:t>ión</w:t>
      </w:r>
      <w:r>
        <w:t>,</w:t>
      </w:r>
      <w:r>
        <w:rPr>
          <w:i/>
        </w:rPr>
        <w:t xml:space="preserve"> </w:t>
      </w:r>
      <w:r>
        <w:t>el planeta es explorado y se genera un registro del nivel evolutivo de las distintas civilizaciones que habitan en él. Inicialmente se permite el desarrollo autónomo del sistema, abandonando temporalmente el nodo y retornando cíclicamente para evaluar el estado evolutivo del sistema.</w:t>
      </w:r>
    </w:p>
    <w:p w:rsidR="002430EB" w:rsidRPr="002601C9" w:rsidRDefault="002430EB" w:rsidP="002430EB">
      <w:pPr>
        <w:pStyle w:val="30-Parrafo"/>
        <w:rPr>
          <w:i/>
        </w:rPr>
      </w:pPr>
      <w:r>
        <w:rPr>
          <w:rFonts w:ascii="Digital-7 Mono" w:hAnsi="Digital-7 Mono"/>
          <w:i/>
        </w:rPr>
        <w:t>2.0.11</w:t>
      </w:r>
      <w:r w:rsidRPr="00412153">
        <w:rPr>
          <w:i/>
        </w:rPr>
        <w:t xml:space="preserve"> </w:t>
      </w:r>
      <w:r w:rsidRPr="00412153">
        <w:rPr>
          <w:rFonts w:ascii="Times New Roman" w:hAnsi="Times New Roman"/>
        </w:rPr>
        <w:t>»</w:t>
      </w:r>
      <w:r>
        <w:t xml:space="preserve"> El retorno cíclico de una </w:t>
      </w:r>
      <w:r w:rsidRPr="002F5581">
        <w:rPr>
          <w:i/>
        </w:rPr>
        <w:t xml:space="preserve">civilización </w:t>
      </w:r>
      <w:r>
        <w:rPr>
          <w:i/>
        </w:rPr>
        <w:t xml:space="preserve">más avanzada </w:t>
      </w:r>
      <w:r>
        <w:t xml:space="preserve">permitirá que se evalúe el proceso evolutivo natural del planeta lo largo del tiempo, permitiendo la intervención externa para guiar y ayudar a dar el salto evolutivo, forzar un reseteo del sistema planetario </w:t>
      </w:r>
      <w:r w:rsidRPr="002601C9">
        <w:t>en caso de que se hubiese desarrollado un tipo de civilización potencialmente dañina</w:t>
      </w:r>
      <w:r>
        <w:t xml:space="preserve">, o para impedir que el proceso evolutivo de la </w:t>
      </w:r>
      <w:r w:rsidRPr="002F5581">
        <w:rPr>
          <w:i/>
        </w:rPr>
        <w:t>consciencia civilizatoria</w:t>
      </w:r>
      <w:r>
        <w:t xml:space="preserve"> se estanque de manera definitiva.</w:t>
      </w:r>
    </w:p>
    <w:p w:rsidR="002430EB" w:rsidRDefault="002430EB" w:rsidP="002430EB">
      <w:pPr>
        <w:pStyle w:val="30-Parrafo"/>
      </w:pPr>
      <w:r>
        <w:rPr>
          <w:rFonts w:ascii="Digital-7 Mono" w:hAnsi="Digital-7 Mono"/>
          <w:i/>
        </w:rPr>
        <w:t>2.0.12</w:t>
      </w:r>
      <w:r w:rsidRPr="00412153">
        <w:rPr>
          <w:i/>
        </w:rPr>
        <w:t xml:space="preserve"> </w:t>
      </w:r>
      <w:r w:rsidRPr="00412153">
        <w:rPr>
          <w:rFonts w:ascii="Times New Roman" w:hAnsi="Times New Roman"/>
        </w:rPr>
        <w:t>»</w:t>
      </w:r>
      <w:r>
        <w:t xml:space="preserve"> Una civilización avanzada que arribe a un planeta en el que existiese una </w:t>
      </w:r>
      <w:r w:rsidRPr="00173B99">
        <w:rPr>
          <w:i/>
        </w:rPr>
        <w:t>civilización tipo 1</w:t>
      </w:r>
      <w:r>
        <w:t xml:space="preserve">, evaluará el tiempo en el que el planeta ha estado funcionando bajo ese sistema operativo, para evaluar si la consciencia planetaria ha estado latente por más tiempo del que debería, y poder evaluar los pasos a seguir. En este estado evolutivo, los seres locales no se consideran </w:t>
      </w:r>
      <w:r w:rsidRPr="00F86423">
        <w:rPr>
          <w:i/>
        </w:rPr>
        <w:t>dueños de su planeta</w:t>
      </w:r>
      <w:r>
        <w:t xml:space="preserve">, sino que ven a las </w:t>
      </w:r>
      <w:r w:rsidRPr="00F86423">
        <w:rPr>
          <w:i/>
        </w:rPr>
        <w:t>deidades</w:t>
      </w:r>
      <w:r>
        <w:t xml:space="preserve"> o </w:t>
      </w:r>
      <w:r w:rsidRPr="00F86423">
        <w:rPr>
          <w:i/>
        </w:rPr>
        <w:t>seres que descienden del cielo</w:t>
      </w:r>
      <w:r>
        <w:t xml:space="preserve">, como los </w:t>
      </w:r>
      <w:r w:rsidRPr="00F86423">
        <w:rPr>
          <w:i/>
        </w:rPr>
        <w:t>dueños y creadores</w:t>
      </w:r>
      <w:r>
        <w:rPr>
          <w:i/>
        </w:rPr>
        <w:t xml:space="preserve"> del mundo</w:t>
      </w:r>
      <w:r>
        <w:t>, por lo que su sumisión ante ellos es natural.</w:t>
      </w:r>
    </w:p>
    <w:p w:rsidR="002430EB" w:rsidRDefault="002430EB" w:rsidP="002430EB">
      <w:pPr>
        <w:pStyle w:val="30-Parrafo"/>
      </w:pPr>
      <w:r>
        <w:rPr>
          <w:rFonts w:ascii="Digital-7 Mono" w:hAnsi="Digital-7 Mono"/>
          <w:i/>
        </w:rPr>
        <w:t>2.0.13</w:t>
      </w:r>
      <w:r w:rsidRPr="00412153">
        <w:rPr>
          <w:i/>
        </w:rPr>
        <w:t xml:space="preserve"> </w:t>
      </w:r>
      <w:r w:rsidRPr="00412153">
        <w:rPr>
          <w:rFonts w:ascii="Times New Roman" w:hAnsi="Times New Roman"/>
        </w:rPr>
        <w:t>»</w:t>
      </w:r>
      <w:r>
        <w:t xml:space="preserve"> Al detectar un planeta que ha estado demasiado tiempo en un estado salvaje </w:t>
      </w:r>
      <w:r w:rsidRPr="002C0721">
        <w:t xml:space="preserve">sin </w:t>
      </w:r>
      <w:r>
        <w:t xml:space="preserve">haber llegado a desarrollar </w:t>
      </w:r>
      <w:r w:rsidRPr="002C0721">
        <w:t xml:space="preserve">civilizaciones </w:t>
      </w:r>
      <w:r w:rsidRPr="002A072F">
        <w:rPr>
          <w:i/>
        </w:rPr>
        <w:t>(como habría ocurrido con la etapa de los dinosaurios)</w:t>
      </w:r>
      <w:r>
        <w:t xml:space="preserve"> la solución principal podrá ser el </w:t>
      </w:r>
      <w:r w:rsidRPr="00F86423">
        <w:rPr>
          <w:i/>
        </w:rPr>
        <w:t>reseteo biológico</w:t>
      </w:r>
      <w:r>
        <w:t xml:space="preserve"> a través de la generación de impactos de asteroides, eventos geológicos o climáticos de gran escala, promovidos mediante el </w:t>
      </w:r>
      <w:r w:rsidRPr="002C0721">
        <w:rPr>
          <w:i/>
        </w:rPr>
        <w:t>ajuste de la matriz fenomenológica local</w:t>
      </w:r>
      <w:r>
        <w:t xml:space="preserve"> o de mayor escala.</w:t>
      </w:r>
    </w:p>
    <w:p w:rsidR="002430EB" w:rsidRDefault="002430EB" w:rsidP="002430EB">
      <w:pPr>
        <w:pStyle w:val="30-Parrafo"/>
      </w:pPr>
      <w:r>
        <w:rPr>
          <w:rFonts w:ascii="Digital-7 Mono" w:hAnsi="Digital-7 Mono"/>
          <w:i/>
        </w:rPr>
        <w:t>2.0.14</w:t>
      </w:r>
      <w:r w:rsidRPr="00412153">
        <w:rPr>
          <w:i/>
        </w:rPr>
        <w:t xml:space="preserve"> </w:t>
      </w:r>
      <w:r w:rsidRPr="00412153">
        <w:rPr>
          <w:rFonts w:ascii="Times New Roman" w:hAnsi="Times New Roman"/>
        </w:rPr>
        <w:t>»</w:t>
      </w:r>
      <w:r>
        <w:t xml:space="preserve"> Su </w:t>
      </w:r>
      <w:r>
        <w:rPr>
          <w:i/>
        </w:rPr>
        <w:t>intervenc</w:t>
      </w:r>
      <w:r w:rsidRPr="001D1A1F">
        <w:rPr>
          <w:i/>
        </w:rPr>
        <w:t>ión</w:t>
      </w:r>
      <w:r>
        <w:t xml:space="preserve"> en esta etapa puede ser considerado como parte de un proceso universal que busca </w:t>
      </w:r>
      <w:r w:rsidRPr="002C0721">
        <w:rPr>
          <w:i/>
        </w:rPr>
        <w:t>promover el desarrollo evolutivo de la</w:t>
      </w:r>
      <w:r>
        <w:rPr>
          <w:i/>
        </w:rPr>
        <w:t>s</w:t>
      </w:r>
      <w:r w:rsidRPr="002C0721">
        <w:rPr>
          <w:i/>
        </w:rPr>
        <w:t xml:space="preserve"> consciencias planetarias hacia un estado de unificación universal</w:t>
      </w:r>
      <w:r w:rsidRPr="002C0721">
        <w:t xml:space="preserve">, aprovechando el </w:t>
      </w:r>
      <w:r w:rsidRPr="002C0721">
        <w:rPr>
          <w:i/>
        </w:rPr>
        <w:t>sistema de creencias religiosas</w:t>
      </w:r>
      <w:r w:rsidRPr="002C0721">
        <w:t xml:space="preserve"> que </w:t>
      </w:r>
      <w:r>
        <w:t xml:space="preserve">adopta de manera natural la </w:t>
      </w:r>
      <w:r w:rsidRPr="002C0721">
        <w:rPr>
          <w:i/>
        </w:rPr>
        <w:t>consciencia egregórica</w:t>
      </w:r>
      <w:r>
        <w:t xml:space="preserve"> en los primeros niveles civilizatorios</w:t>
      </w:r>
      <w:r w:rsidRPr="002C0721">
        <w:t>, antes de que</w:t>
      </w:r>
      <w:r>
        <w:t xml:space="preserve"> se </w:t>
      </w:r>
      <w:r w:rsidRPr="002C0721">
        <w:t xml:space="preserve">logre generar un </w:t>
      </w:r>
      <w:r w:rsidRPr="002601C9">
        <w:rPr>
          <w:i/>
        </w:rPr>
        <w:t>paradigma de realidad unificado</w:t>
      </w:r>
      <w:r>
        <w:t xml:space="preserve"> o se alcance un </w:t>
      </w:r>
      <w:r w:rsidRPr="002C0721">
        <w:t>estad</w:t>
      </w:r>
      <w:r>
        <w:t>i</w:t>
      </w:r>
      <w:r w:rsidRPr="002C0721">
        <w:t xml:space="preserve">o tecnológico que le </w:t>
      </w:r>
      <w:r>
        <w:t>permita a la civilización local iniciar respuestas agresivas ante un eventual contacto futuro.</w:t>
      </w:r>
    </w:p>
    <w:p w:rsidR="002430EB" w:rsidRDefault="002430EB" w:rsidP="002430EB">
      <w:pPr>
        <w:pStyle w:val="30-Parrafo"/>
      </w:pPr>
      <w:r>
        <w:rPr>
          <w:rFonts w:ascii="Digital-7 Mono" w:hAnsi="Digital-7 Mono"/>
          <w:i/>
        </w:rPr>
        <w:t>2.0.15</w:t>
      </w:r>
      <w:r w:rsidRPr="00412153">
        <w:rPr>
          <w:i/>
        </w:rPr>
        <w:t xml:space="preserve"> </w:t>
      </w:r>
      <w:r w:rsidRPr="00412153">
        <w:rPr>
          <w:rFonts w:ascii="Times New Roman" w:hAnsi="Times New Roman"/>
        </w:rPr>
        <w:t>»</w:t>
      </w:r>
      <w:r>
        <w:t xml:space="preserve"> Sin embargo, estas intervenciones, a pesar de que buscan promover efectos positivos dentro de la civilización planetaria, también pueden derivar en un </w:t>
      </w:r>
      <w:r w:rsidRPr="001D1A1F">
        <w:rPr>
          <w:i/>
        </w:rPr>
        <w:t>sesgo cultural</w:t>
      </w:r>
      <w:r>
        <w:t xml:space="preserve"> limitante a lo largo del tiempo, en caso de que no se generen los resultados esperados de manera inmediata. Esto podría afectar el desarrollo futuro de la civilización y conducir a un </w:t>
      </w:r>
      <w:r w:rsidRPr="00F07C14">
        <w:t xml:space="preserve">estado de fragmentación </w:t>
      </w:r>
      <w:r>
        <w:t xml:space="preserve">de la consciencia </w:t>
      </w:r>
      <w:r w:rsidRPr="00F07C14">
        <w:t>planetaria</w:t>
      </w:r>
      <w:r w:rsidRPr="00866CA7">
        <w:t xml:space="preserve"> </w:t>
      </w:r>
      <w:r>
        <w:t>más intenso que podría terminar siendo catastróficos para el destino de la civilización local.</w:t>
      </w:r>
    </w:p>
    <w:p w:rsidR="002430EB" w:rsidRDefault="002430EB" w:rsidP="002430EB">
      <w:pPr>
        <w:pStyle w:val="30-Parrafo"/>
      </w:pPr>
      <w:r>
        <w:rPr>
          <w:rFonts w:ascii="Digital-7 Mono" w:hAnsi="Digital-7 Mono"/>
          <w:i/>
        </w:rPr>
        <w:lastRenderedPageBreak/>
        <w:t>2.0.16</w:t>
      </w:r>
      <w:r w:rsidRPr="00412153">
        <w:rPr>
          <w:i/>
        </w:rPr>
        <w:t xml:space="preserve"> </w:t>
      </w:r>
      <w:r w:rsidRPr="00412153">
        <w:rPr>
          <w:rFonts w:ascii="Times New Roman" w:hAnsi="Times New Roman"/>
        </w:rPr>
        <w:t>»</w:t>
      </w:r>
      <w:r>
        <w:t xml:space="preserve"> En las </w:t>
      </w:r>
      <w:r w:rsidRPr="00D636A7">
        <w:rPr>
          <w:i/>
        </w:rPr>
        <w:t>civilizaciones tipo 1</w:t>
      </w:r>
      <w:r>
        <w:t xml:space="preserve"> se desarrollan los primeros </w:t>
      </w:r>
      <w:r w:rsidRPr="00D636A7">
        <w:rPr>
          <w:i/>
        </w:rPr>
        <w:t>tres niveles evolutivos</w:t>
      </w:r>
      <w:r w:rsidRPr="00D636A7">
        <w:t xml:space="preserve"> de la </w:t>
      </w:r>
      <w:r w:rsidRPr="00D636A7">
        <w:rPr>
          <w:i/>
        </w:rPr>
        <w:t xml:space="preserve">consciencia </w:t>
      </w:r>
      <w:r>
        <w:rPr>
          <w:i/>
        </w:rPr>
        <w:t>planetaria</w:t>
      </w:r>
      <w:r>
        <w:t xml:space="preserve">: </w:t>
      </w:r>
    </w:p>
    <w:p w:rsidR="002430EB" w:rsidRDefault="002430EB" w:rsidP="002430EB">
      <w:pPr>
        <w:pStyle w:val="115SubsubsexCentered"/>
      </w:pPr>
      <w:r w:rsidRPr="009A709E">
        <w:t>Nivel 0</w:t>
      </w:r>
      <w:r>
        <w:t xml:space="preserve"> (Vida Salvaje)</w:t>
      </w:r>
    </w:p>
    <w:p w:rsidR="002430EB" w:rsidRDefault="002430EB" w:rsidP="002430EB">
      <w:pPr>
        <w:pStyle w:val="4010-VietasinPunto"/>
      </w:pPr>
      <w:r>
        <w:t xml:space="preserve">Este es el nivel civilizatorio más fundamental, que va desde la </w:t>
      </w:r>
      <w:r w:rsidRPr="00BB3AFE">
        <w:rPr>
          <w:i/>
        </w:rPr>
        <w:t>vida salvaje</w:t>
      </w:r>
      <w:r>
        <w:t xml:space="preserve"> hasta los primeros asentamientos</w:t>
      </w:r>
      <w:r>
        <w:rPr>
          <w:i/>
        </w:rPr>
        <w:t xml:space="preserve">. </w:t>
      </w:r>
      <w:r>
        <w:t xml:space="preserve">En esta etapa </w:t>
      </w:r>
      <w:r w:rsidRPr="009A709E">
        <w:t xml:space="preserve">el objetivo </w:t>
      </w:r>
      <w:r>
        <w:t xml:space="preserve">principal </w:t>
      </w:r>
      <w:r w:rsidRPr="009A709E">
        <w:t xml:space="preserve">es la </w:t>
      </w:r>
      <w:r>
        <w:t>«</w:t>
      </w:r>
      <w:r w:rsidRPr="009A709E">
        <w:rPr>
          <w:i/>
        </w:rPr>
        <w:t>supervivencia</w:t>
      </w:r>
      <w:r>
        <w:rPr>
          <w:i/>
        </w:rPr>
        <w:t>»</w:t>
      </w:r>
      <w:r w:rsidRPr="009A709E">
        <w:t>. L</w:t>
      </w:r>
      <w:r>
        <w:t xml:space="preserve">a experiencia social se limita al </w:t>
      </w:r>
      <w:r w:rsidRPr="009A709E">
        <w:rPr>
          <w:i/>
        </w:rPr>
        <w:t>ámbito familiar</w:t>
      </w:r>
      <w:r>
        <w:t xml:space="preserve"> o a </w:t>
      </w:r>
      <w:r w:rsidRPr="009A709E">
        <w:rPr>
          <w:i/>
        </w:rPr>
        <w:t>grupos colectivos</w:t>
      </w:r>
      <w:r>
        <w:t xml:space="preserve"> muy reducidos. En esta etapa la </w:t>
      </w:r>
      <w:r w:rsidRPr="00023895">
        <w:rPr>
          <w:i/>
        </w:rPr>
        <w:t xml:space="preserve">consciencia </w:t>
      </w:r>
      <w:r>
        <w:t xml:space="preserve">se desarrolla en el </w:t>
      </w:r>
      <w:r>
        <w:rPr>
          <w:i/>
        </w:rPr>
        <w:t>Plano I</w:t>
      </w:r>
      <w:r w:rsidRPr="00023895">
        <w:rPr>
          <w:i/>
        </w:rPr>
        <w:t>nterpretativo</w:t>
      </w:r>
      <w:r>
        <w:t xml:space="preserve"> dando origen al «</w:t>
      </w:r>
      <w:r w:rsidRPr="00023895">
        <w:rPr>
          <w:i/>
        </w:rPr>
        <w:t>Noema Personal</w:t>
      </w:r>
      <w:r>
        <w:rPr>
          <w:i/>
        </w:rPr>
        <w:t>»</w:t>
      </w:r>
      <w:r>
        <w:t>.</w:t>
      </w:r>
    </w:p>
    <w:p w:rsidR="002430EB" w:rsidRDefault="002430EB" w:rsidP="002430EB">
      <w:pPr>
        <w:pStyle w:val="115SubsubsexCentered"/>
      </w:pPr>
      <w:r w:rsidRPr="009A709E">
        <w:t>Nivel 1</w:t>
      </w:r>
      <w:r>
        <w:t xml:space="preserve"> (Tribus Locales)</w:t>
      </w:r>
    </w:p>
    <w:p w:rsidR="002430EB" w:rsidRDefault="002430EB" w:rsidP="002430EB">
      <w:pPr>
        <w:pStyle w:val="4010-VietasinPunto"/>
      </w:pPr>
      <w:r>
        <w:t xml:space="preserve">En este nivel la experiencia social se amplía y se generan </w:t>
      </w:r>
      <w:r w:rsidRPr="009A709E">
        <w:rPr>
          <w:i/>
        </w:rPr>
        <w:t>grupos tribales</w:t>
      </w:r>
      <w:r>
        <w:rPr>
          <w:i/>
        </w:rPr>
        <w:t xml:space="preserve"> y un sistema de élites sociales</w:t>
      </w:r>
      <w:r>
        <w:t>. El objetivo principal de esta etapa es la consolidación de un «</w:t>
      </w:r>
      <w:r w:rsidRPr="00A37814">
        <w:rPr>
          <w:i/>
        </w:rPr>
        <w:t>líder</w:t>
      </w:r>
      <w:r>
        <w:t xml:space="preserve">». La experiencia social se estructura a través de </w:t>
      </w:r>
      <w:r w:rsidRPr="00023895">
        <w:rPr>
          <w:i/>
        </w:rPr>
        <w:t>costumbres</w:t>
      </w:r>
      <w:r>
        <w:t xml:space="preserve"> </w:t>
      </w:r>
      <w:r w:rsidRPr="00A37814">
        <w:rPr>
          <w:i/>
        </w:rPr>
        <w:t>y tradiciones</w:t>
      </w:r>
      <w:r>
        <w:t xml:space="preserve"> y se pueden generar hitos civilizatorios como la </w:t>
      </w:r>
      <w:r w:rsidRPr="00A37814">
        <w:rPr>
          <w:i/>
        </w:rPr>
        <w:t>agricultura</w:t>
      </w:r>
      <w:r>
        <w:t xml:space="preserve">, la </w:t>
      </w:r>
      <w:r w:rsidRPr="00A37814">
        <w:rPr>
          <w:i/>
        </w:rPr>
        <w:t>escritura</w:t>
      </w:r>
      <w:r>
        <w:t xml:space="preserve"> o la </w:t>
      </w:r>
      <w:r w:rsidRPr="00A37814">
        <w:rPr>
          <w:i/>
        </w:rPr>
        <w:t>metalurgia</w:t>
      </w:r>
      <w:r>
        <w:t xml:space="preserve">. En esta etapa la </w:t>
      </w:r>
      <w:r w:rsidRPr="00023895">
        <w:rPr>
          <w:i/>
        </w:rPr>
        <w:t>consciencia subjetiva</w:t>
      </w:r>
      <w:r>
        <w:t xml:space="preserve"> se ve condicionada por la emergencia de una </w:t>
      </w:r>
      <w:r w:rsidRPr="00023895">
        <w:rPr>
          <w:i/>
        </w:rPr>
        <w:t>consciencia egregórica</w:t>
      </w:r>
      <w:r>
        <w:t xml:space="preserve"> que opera a través del </w:t>
      </w:r>
      <w:r w:rsidRPr="00BB3AFE">
        <w:rPr>
          <w:i/>
        </w:rPr>
        <w:t>Plano</w:t>
      </w:r>
      <w:r>
        <w:rPr>
          <w:i/>
        </w:rPr>
        <w:t xml:space="preserve"> F</w:t>
      </w:r>
      <w:r w:rsidRPr="00023895">
        <w:rPr>
          <w:i/>
        </w:rPr>
        <w:t>enomenológico</w:t>
      </w:r>
      <w:r>
        <w:t xml:space="preserve"> produciéndose así un «</w:t>
      </w:r>
      <w:r w:rsidRPr="00023895">
        <w:rPr>
          <w:i/>
        </w:rPr>
        <w:t>Noema Tribal</w:t>
      </w:r>
      <w:r>
        <w:rPr>
          <w:i/>
        </w:rPr>
        <w:t>»</w:t>
      </w:r>
      <w:r w:rsidRPr="00023895">
        <w:rPr>
          <w:i/>
        </w:rPr>
        <w:t>.</w:t>
      </w:r>
    </w:p>
    <w:p w:rsidR="002430EB" w:rsidRDefault="002430EB" w:rsidP="002430EB">
      <w:pPr>
        <w:pStyle w:val="115SubsubsexCentered"/>
      </w:pPr>
      <w:r w:rsidRPr="009A709E">
        <w:t>Nivel 2</w:t>
      </w:r>
      <w:r>
        <w:t xml:space="preserve"> (Grupos Étnicos Regionales)</w:t>
      </w:r>
    </w:p>
    <w:p w:rsidR="002430EB" w:rsidRDefault="002430EB" w:rsidP="002430EB">
      <w:pPr>
        <w:pStyle w:val="4010-VietasinPunto"/>
      </w:pPr>
      <w:r>
        <w:t xml:space="preserve">En este nivel los grupos sociales se extienden regionalmente creando la necesidad de una </w:t>
      </w:r>
      <w:r w:rsidRPr="00A37814">
        <w:rPr>
          <w:i/>
        </w:rPr>
        <w:t>autoridad abstracta</w:t>
      </w:r>
      <w:r>
        <w:t xml:space="preserve"> que valide a un </w:t>
      </w:r>
      <w:r w:rsidRPr="00BB3AFE">
        <w:rPr>
          <w:i/>
        </w:rPr>
        <w:t>único líder regional</w:t>
      </w:r>
      <w:r>
        <w:t>. El objetivo de esta etapa es la emergencia de una «</w:t>
      </w:r>
      <w:r>
        <w:rPr>
          <w:i/>
        </w:rPr>
        <w:t>d</w:t>
      </w:r>
      <w:r w:rsidRPr="00A37814">
        <w:rPr>
          <w:i/>
        </w:rPr>
        <w:t>eidad</w:t>
      </w:r>
      <w:r>
        <w:t xml:space="preserve">» lo que deriva en la generación de </w:t>
      </w:r>
      <w:r w:rsidRPr="00A37814">
        <w:rPr>
          <w:i/>
        </w:rPr>
        <w:t>mitos</w:t>
      </w:r>
      <w:r>
        <w:t xml:space="preserve"> y </w:t>
      </w:r>
      <w:r w:rsidRPr="00023895">
        <w:rPr>
          <w:i/>
        </w:rPr>
        <w:t xml:space="preserve">creencias </w:t>
      </w:r>
      <w:r w:rsidRPr="00A37814">
        <w:t>que se consolidan a través de un</w:t>
      </w:r>
      <w:r>
        <w:rPr>
          <w:i/>
        </w:rPr>
        <w:t xml:space="preserve"> sistema religioso </w:t>
      </w:r>
      <w:r w:rsidRPr="00A37814">
        <w:t>que permite</w:t>
      </w:r>
      <w:r>
        <w:rPr>
          <w:i/>
        </w:rPr>
        <w:t xml:space="preserve"> unificar </w:t>
      </w:r>
      <w:r>
        <w:t xml:space="preserve">a múltiples grupos tribales bajo un único </w:t>
      </w:r>
      <w:r w:rsidRPr="00A37814">
        <w:rPr>
          <w:i/>
        </w:rPr>
        <w:t>grupo étnico regional</w:t>
      </w:r>
      <w:r>
        <w:rPr>
          <w:i/>
        </w:rPr>
        <w:t>.</w:t>
      </w:r>
      <w:r>
        <w:t xml:space="preserve"> En esta etapa la </w:t>
      </w:r>
      <w:r w:rsidRPr="00BB3AFE">
        <w:rPr>
          <w:i/>
        </w:rPr>
        <w:t xml:space="preserve">consciencia </w:t>
      </w:r>
      <w:r>
        <w:t xml:space="preserve">promueve la subsistencia de un grupo a partir de aspectos </w:t>
      </w:r>
      <w:r w:rsidRPr="00BB3AFE">
        <w:rPr>
          <w:i/>
        </w:rPr>
        <w:t>genotípicos, fenotípicos y culturales</w:t>
      </w:r>
      <w:r>
        <w:t xml:space="preserve"> dando como resultado el origen del </w:t>
      </w:r>
      <w:r>
        <w:rPr>
          <w:i/>
        </w:rPr>
        <w:t>P</w:t>
      </w:r>
      <w:r w:rsidRPr="00BB3AFE">
        <w:rPr>
          <w:i/>
        </w:rPr>
        <w:t xml:space="preserve">lano </w:t>
      </w:r>
      <w:r>
        <w:rPr>
          <w:i/>
        </w:rPr>
        <w:t>O</w:t>
      </w:r>
      <w:r w:rsidRPr="00BB3AFE">
        <w:rPr>
          <w:i/>
        </w:rPr>
        <w:t>ntogénico</w:t>
      </w:r>
      <w:r>
        <w:t xml:space="preserve"> que es consolidado a través de un «</w:t>
      </w:r>
      <w:r w:rsidRPr="00BB3AFE">
        <w:rPr>
          <w:i/>
        </w:rPr>
        <w:t>Noema Religioso</w:t>
      </w:r>
      <w:r>
        <w:rPr>
          <w:i/>
        </w:rPr>
        <w:t>»</w:t>
      </w:r>
      <w:r>
        <w:t>.</w:t>
      </w:r>
    </w:p>
    <w:p w:rsidR="002430EB" w:rsidRDefault="002430EB" w:rsidP="002430EB">
      <w:pPr>
        <w:pStyle w:val="30-Parrafo"/>
      </w:pPr>
      <w:r>
        <w:rPr>
          <w:rFonts w:ascii="Digital-7 Mono" w:hAnsi="Digital-7 Mono"/>
          <w:i/>
        </w:rPr>
        <w:t>2.0.17</w:t>
      </w:r>
      <w:r w:rsidRPr="00412153">
        <w:rPr>
          <w:i/>
        </w:rPr>
        <w:t xml:space="preserve"> </w:t>
      </w:r>
      <w:r w:rsidRPr="00412153">
        <w:rPr>
          <w:rFonts w:ascii="Times New Roman" w:hAnsi="Times New Roman"/>
        </w:rPr>
        <w:t>»</w:t>
      </w:r>
      <w:r>
        <w:t xml:space="preserve"> En base a estos tres niveles se originarán los </w:t>
      </w:r>
      <w:r w:rsidRPr="00D636A7">
        <w:rPr>
          <w:i/>
        </w:rPr>
        <w:t>algor</w:t>
      </w:r>
      <w:r>
        <w:rPr>
          <w:i/>
        </w:rPr>
        <w:t>itmos</w:t>
      </w:r>
      <w:r w:rsidRPr="00D636A7">
        <w:rPr>
          <w:i/>
        </w:rPr>
        <w:t xml:space="preserve"> </w:t>
      </w:r>
      <w:r>
        <w:rPr>
          <w:i/>
        </w:rPr>
        <w:t>fenomenológicos</w:t>
      </w:r>
      <w:r>
        <w:t xml:space="preserve"> sobre los que funcionan los </w:t>
      </w:r>
      <w:r w:rsidRPr="00635B13">
        <w:rPr>
          <w:i/>
        </w:rPr>
        <w:t>sistemas operativos civilizatorios</w:t>
      </w:r>
      <w:r>
        <w:rPr>
          <w:i/>
        </w:rPr>
        <w:t xml:space="preserve"> </w:t>
      </w:r>
      <w:r w:rsidRPr="00F07C14">
        <w:t>más básicos</w:t>
      </w:r>
      <w:r>
        <w:rPr>
          <w:i/>
        </w:rPr>
        <w:t>,</w:t>
      </w:r>
      <w:r>
        <w:t xml:space="preserve"> que permiten a la </w:t>
      </w:r>
      <w:r w:rsidRPr="000126DD">
        <w:rPr>
          <w:i/>
        </w:rPr>
        <w:t>consciencia planetaria</w:t>
      </w:r>
      <w:r>
        <w:t xml:space="preserve"> desarrollar un entorno social. </w:t>
      </w:r>
    </w:p>
    <w:p w:rsidR="002430EB" w:rsidRDefault="002430EB" w:rsidP="002430EB">
      <w:pPr>
        <w:pStyle w:val="064-NiumercionSeccion"/>
      </w:pPr>
      <w:r>
        <w:t>2.1.0</w:t>
      </w:r>
    </w:p>
    <w:p w:rsidR="002430EB" w:rsidRDefault="002430EB" w:rsidP="002430EB">
      <w:pPr>
        <w:pStyle w:val="138Negro"/>
      </w:pPr>
      <w:bookmarkStart w:id="17" w:name="_Toc212715266"/>
      <w:r>
        <w:t>Nivel 0</w:t>
      </w:r>
      <w:bookmarkEnd w:id="17"/>
    </w:p>
    <w:p w:rsidR="002430EB" w:rsidRPr="00E95159" w:rsidRDefault="002430EB" w:rsidP="002430EB">
      <w:pPr>
        <w:pStyle w:val="122bEtiquetaFix"/>
      </w:pPr>
      <w:r>
        <w:t>Vida Salvaje</w:t>
      </w:r>
    </w:p>
    <w:p w:rsidR="002430EB" w:rsidRPr="00E95159" w:rsidRDefault="002430EB" w:rsidP="002430EB">
      <w:pPr>
        <w:pStyle w:val="314-ParrafoImagen"/>
        <w:jc w:val="center"/>
      </w:pPr>
      <w:r>
        <w:drawing>
          <wp:inline distT="0" distB="0" distL="0" distR="0" wp14:anchorId="6E516922" wp14:editId="443B1F6F">
            <wp:extent cx="3164619" cy="887450"/>
            <wp:effectExtent l="0" t="0" r="0" b="8255"/>
            <wp:docPr id="21" name="Imagen 21" descr="D:\0000 - FINAL\0000 - GameOver\000 - Posts\Formulas\Nivel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0000 - FINAL\0000 - GameOver\000 - Posts\Formulas\Nivel 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662" cy="888023"/>
                    </a:xfrm>
                    <a:prstGeom prst="rect">
                      <a:avLst/>
                    </a:prstGeom>
                    <a:noFill/>
                    <a:ln>
                      <a:noFill/>
                    </a:ln>
                  </pic:spPr>
                </pic:pic>
              </a:graphicData>
            </a:graphic>
          </wp:inline>
        </w:drawing>
      </w:r>
    </w:p>
    <w:p w:rsidR="002430EB" w:rsidRDefault="002430EB" w:rsidP="002430EB">
      <w:pPr>
        <w:pStyle w:val="30-Parrafo"/>
        <w:rPr>
          <w:i/>
        </w:rPr>
      </w:pPr>
      <w:r>
        <w:rPr>
          <w:rFonts w:ascii="Digital-7 Mono" w:hAnsi="Digital-7 Mono"/>
          <w:i/>
        </w:rPr>
        <w:t>2.1.1</w:t>
      </w:r>
      <w:r w:rsidRPr="00412153">
        <w:rPr>
          <w:i/>
        </w:rPr>
        <w:t xml:space="preserve"> </w:t>
      </w:r>
      <w:r w:rsidRPr="00412153">
        <w:rPr>
          <w:rFonts w:ascii="Times New Roman" w:hAnsi="Times New Roman"/>
        </w:rPr>
        <w:t>»</w:t>
      </w:r>
      <w:r>
        <w:t xml:space="preserve"> En este nivel la vida es una lucha constante por la supervivencia. El individuo está casi enteramente condicionado por los aspectos fisiológicos: </w:t>
      </w:r>
      <w:r w:rsidRPr="00030699">
        <w:rPr>
          <w:i/>
        </w:rPr>
        <w:t>hambre, sed, reproducción y seguridad</w:t>
      </w:r>
      <w:r>
        <w:t xml:space="preserve">. La consciencia se desarrolla </w:t>
      </w:r>
      <w:r w:rsidRPr="00E1527E">
        <w:t>en el</w:t>
      </w:r>
      <w:r>
        <w:t xml:space="preserve"> </w:t>
      </w:r>
      <w:r w:rsidRPr="00E1527E">
        <w:t>presente</w:t>
      </w:r>
      <w:r w:rsidRPr="00B961F5">
        <w:rPr>
          <w:i/>
        </w:rPr>
        <w:t xml:space="preserve"> inmediato</w:t>
      </w:r>
      <w:r>
        <w:rPr>
          <w:i/>
        </w:rPr>
        <w:t>,</w:t>
      </w:r>
      <w:r>
        <w:t xml:space="preserve"> sin llegar a generar una visión a largo plazo</w:t>
      </w:r>
      <w:r>
        <w:rPr>
          <w:i/>
        </w:rPr>
        <w:t xml:space="preserve">. </w:t>
      </w:r>
    </w:p>
    <w:p w:rsidR="002430EB" w:rsidRDefault="002430EB" w:rsidP="002430EB">
      <w:pPr>
        <w:pStyle w:val="30-Parrafo"/>
      </w:pPr>
      <w:r>
        <w:rPr>
          <w:rFonts w:ascii="Digital-7 Mono" w:hAnsi="Digital-7 Mono"/>
          <w:i/>
        </w:rPr>
        <w:t>2.1.2</w:t>
      </w:r>
      <w:r w:rsidRPr="00412153">
        <w:rPr>
          <w:i/>
        </w:rPr>
        <w:t xml:space="preserve"> </w:t>
      </w:r>
      <w:r w:rsidRPr="00412153">
        <w:rPr>
          <w:rFonts w:ascii="Times New Roman" w:hAnsi="Times New Roman"/>
        </w:rPr>
        <w:t>»</w:t>
      </w:r>
      <w:r>
        <w:t xml:space="preserve"> </w:t>
      </w:r>
      <w:r w:rsidRPr="00536867">
        <w:t>El sujeto adquiere</w:t>
      </w:r>
      <w:r>
        <w:rPr>
          <w:i/>
        </w:rPr>
        <w:t xml:space="preserve"> conocimiento </w:t>
      </w:r>
      <w:r>
        <w:t xml:space="preserve">a través de la experiencia y el sistema de prueba y error, generando poco a poco una </w:t>
      </w:r>
      <w:r w:rsidRPr="00536867">
        <w:rPr>
          <w:i/>
        </w:rPr>
        <w:t>red algorítmica de conceptos</w:t>
      </w:r>
      <w:r>
        <w:t xml:space="preserve"> que le permiten </w:t>
      </w:r>
      <w:r>
        <w:lastRenderedPageBreak/>
        <w:t xml:space="preserve">comunicar ideas, </w:t>
      </w:r>
      <w:r w:rsidRPr="00536867">
        <w:t>transmitir conocimientos</w:t>
      </w:r>
      <w:r>
        <w:t>, representar situaciones, y prever las consecuencias de las acciones.</w:t>
      </w:r>
    </w:p>
    <w:p w:rsidR="002430EB" w:rsidRDefault="002430EB" w:rsidP="002430EB">
      <w:pPr>
        <w:pStyle w:val="30-Parrafo"/>
      </w:pPr>
      <w:r>
        <w:rPr>
          <w:rFonts w:ascii="Digital-7 Mono" w:hAnsi="Digital-7 Mono"/>
          <w:i/>
        </w:rPr>
        <w:t>2.1.3</w:t>
      </w:r>
      <w:r w:rsidRPr="00412153">
        <w:rPr>
          <w:i/>
        </w:rPr>
        <w:t xml:space="preserve"> </w:t>
      </w:r>
      <w:r w:rsidRPr="00412153">
        <w:rPr>
          <w:rFonts w:ascii="Times New Roman" w:hAnsi="Times New Roman"/>
        </w:rPr>
        <w:t>»</w:t>
      </w:r>
      <w:r>
        <w:t xml:space="preserve"> En este nivel la consciencia se manifiesta en un </w:t>
      </w:r>
      <w:r w:rsidRPr="008A5550">
        <w:rPr>
          <w:i/>
        </w:rPr>
        <w:t>P</w:t>
      </w:r>
      <w:r>
        <w:rPr>
          <w:i/>
        </w:rPr>
        <w:t>lano I</w:t>
      </w:r>
      <w:r w:rsidRPr="004A5E72">
        <w:rPr>
          <w:i/>
        </w:rPr>
        <w:t>nterpretativo</w:t>
      </w:r>
      <w:r>
        <w:t xml:space="preserve"> que permite al individuo interactuar con el mundo exterior, procesar </w:t>
      </w:r>
      <w:r w:rsidRPr="004A5E72">
        <w:t xml:space="preserve">patrones arquetípicos </w:t>
      </w:r>
      <w:r>
        <w:t xml:space="preserve">básico asociados a los planos familiar, social y evolutivo, y establecer roles de autoridad. En el </w:t>
      </w:r>
      <w:r>
        <w:rPr>
          <w:i/>
        </w:rPr>
        <w:t>Plano I</w:t>
      </w:r>
      <w:r w:rsidRPr="003A773C">
        <w:rPr>
          <w:i/>
        </w:rPr>
        <w:t>nterpretativo</w:t>
      </w:r>
      <w:r>
        <w:t xml:space="preserve"> es donde se define el </w:t>
      </w:r>
      <w:r w:rsidRPr="00536867">
        <w:rPr>
          <w:i/>
        </w:rPr>
        <w:t>sistema operativo mental</w:t>
      </w:r>
      <w:r>
        <w:t xml:space="preserve"> primordial denominado </w:t>
      </w:r>
      <w:r w:rsidRPr="004A5E72">
        <w:rPr>
          <w:i/>
        </w:rPr>
        <w:t>Noema Personal</w:t>
      </w:r>
      <w:r>
        <w:t>.</w:t>
      </w:r>
    </w:p>
    <w:p w:rsidR="002430EB" w:rsidRDefault="002430EB" w:rsidP="002430EB">
      <w:pPr>
        <w:pStyle w:val="30-Parrafo"/>
      </w:pPr>
      <w:r>
        <w:rPr>
          <w:rFonts w:ascii="Digital-7 Mono" w:hAnsi="Digital-7 Mono"/>
          <w:i/>
        </w:rPr>
        <w:t>2.1.4</w:t>
      </w:r>
      <w:r w:rsidRPr="00412153">
        <w:rPr>
          <w:i/>
        </w:rPr>
        <w:t xml:space="preserve"> </w:t>
      </w:r>
      <w:r w:rsidRPr="00412153">
        <w:rPr>
          <w:rFonts w:ascii="Times New Roman" w:hAnsi="Times New Roman"/>
        </w:rPr>
        <w:t>»</w:t>
      </w:r>
      <w:r>
        <w:t xml:space="preserve"> En este nivel se desarrolla el </w:t>
      </w:r>
      <w:r w:rsidRPr="00B961F5">
        <w:rPr>
          <w:i/>
        </w:rPr>
        <w:t>Sistema Familiar</w:t>
      </w:r>
      <w:r>
        <w:t xml:space="preserve">. Las relaciones se basan en </w:t>
      </w:r>
      <w:r w:rsidRPr="00CE0AA0">
        <w:t>jerarquías primarias</w:t>
      </w:r>
      <w:r>
        <w:t xml:space="preserve">, a menudo </w:t>
      </w:r>
      <w:r w:rsidRPr="00CE0AA0">
        <w:t>patriarcales o matriarcales</w:t>
      </w:r>
      <w:r>
        <w:t xml:space="preserve">, donde el lazo de sangre define la pertenencia y el propósito. La unidad de consciencia más alta es la </w:t>
      </w:r>
      <w:r w:rsidRPr="00B961F5">
        <w:rPr>
          <w:i/>
        </w:rPr>
        <w:t>familia</w:t>
      </w:r>
      <w:r>
        <w:t xml:space="preserve"> o el </w:t>
      </w:r>
      <w:r w:rsidRPr="00B961F5">
        <w:rPr>
          <w:i/>
        </w:rPr>
        <w:t>clan inmediato</w:t>
      </w:r>
      <w:r>
        <w:t xml:space="preserve">, cuya única ley es la de </w:t>
      </w:r>
      <w:r w:rsidRPr="00B961F5">
        <w:rPr>
          <w:i/>
        </w:rPr>
        <w:t>la ley del más fuerte</w:t>
      </w:r>
      <w:r>
        <w:t xml:space="preserve"> dentro de su entorno.</w:t>
      </w:r>
    </w:p>
    <w:p w:rsidR="002430EB" w:rsidRDefault="002430EB" w:rsidP="002430EB">
      <w:pPr>
        <w:pStyle w:val="30-Parrafo"/>
      </w:pPr>
      <w:r>
        <w:rPr>
          <w:rFonts w:ascii="Digital-7 Mono" w:hAnsi="Digital-7 Mono"/>
          <w:i/>
        </w:rPr>
        <w:t>2.1.5</w:t>
      </w:r>
      <w:r w:rsidRPr="00412153">
        <w:rPr>
          <w:i/>
        </w:rPr>
        <w:t xml:space="preserve"> </w:t>
      </w:r>
      <w:r w:rsidRPr="00412153">
        <w:rPr>
          <w:rFonts w:ascii="Times New Roman" w:hAnsi="Times New Roman"/>
        </w:rPr>
        <w:t>»</w:t>
      </w:r>
      <w:r>
        <w:t xml:space="preserve"> En la primera etapa civilizatoria todo esfuerzo está dirigido a la </w:t>
      </w:r>
      <w:r w:rsidRPr="00B961F5">
        <w:rPr>
          <w:i/>
        </w:rPr>
        <w:t>protección del grupo</w:t>
      </w:r>
      <w:r>
        <w:rPr>
          <w:i/>
        </w:rPr>
        <w:t xml:space="preserve"> social primario</w:t>
      </w:r>
      <w:r>
        <w:t xml:space="preserve">, la </w:t>
      </w:r>
      <w:r w:rsidRPr="00B961F5">
        <w:rPr>
          <w:i/>
        </w:rPr>
        <w:t>acumulación de alimentos</w:t>
      </w:r>
      <w:r>
        <w:t xml:space="preserve"> y la </w:t>
      </w:r>
      <w:r w:rsidRPr="00B961F5">
        <w:rPr>
          <w:i/>
        </w:rPr>
        <w:t>reproducción</w:t>
      </w:r>
      <w:r>
        <w:t xml:space="preserve"> para asegurar la continuidad de la línea de sangre. </w:t>
      </w:r>
    </w:p>
    <w:p w:rsidR="002430EB" w:rsidRDefault="002430EB" w:rsidP="002430EB">
      <w:pPr>
        <w:pStyle w:val="30-Parrafo"/>
      </w:pPr>
      <w:r>
        <w:rPr>
          <w:rFonts w:ascii="Digital-7 Mono" w:hAnsi="Digital-7 Mono"/>
          <w:i/>
        </w:rPr>
        <w:t>2.1.6</w:t>
      </w:r>
      <w:r w:rsidRPr="00412153">
        <w:rPr>
          <w:i/>
        </w:rPr>
        <w:t xml:space="preserve"> </w:t>
      </w:r>
      <w:r w:rsidRPr="00412153">
        <w:rPr>
          <w:rFonts w:ascii="Times New Roman" w:hAnsi="Times New Roman"/>
        </w:rPr>
        <w:t>»</w:t>
      </w:r>
      <w:r>
        <w:t xml:space="preserve"> En las etapas más avanzadas, el sistema familiar otorga un sentido de pertenencia y un sustento psicológico que permite superar los dilemas existenciales que se originan en el </w:t>
      </w:r>
      <w:r w:rsidRPr="008A5550">
        <w:rPr>
          <w:i/>
        </w:rPr>
        <w:t>P</w:t>
      </w:r>
      <w:r>
        <w:rPr>
          <w:i/>
        </w:rPr>
        <w:t>lano I</w:t>
      </w:r>
      <w:r w:rsidRPr="00B263E2">
        <w:rPr>
          <w:i/>
        </w:rPr>
        <w:t>nterpretativo</w:t>
      </w:r>
      <w:r>
        <w:t xml:space="preserve"> a partir de la habilidad de proyectar el futuro, donde el dilema por la supervivencia deja de estar asociado al ámbito orgánico para trasladarse al ámbito psicológico.</w:t>
      </w:r>
    </w:p>
    <w:p w:rsidR="002430EB" w:rsidRDefault="002430EB" w:rsidP="002430EB">
      <w:pPr>
        <w:pStyle w:val="30-Parrafo"/>
      </w:pPr>
      <w:r>
        <w:rPr>
          <w:rFonts w:ascii="Digital-7 Mono" w:hAnsi="Digital-7 Mono"/>
          <w:i/>
        </w:rPr>
        <w:t>2.1.7</w:t>
      </w:r>
      <w:r w:rsidRPr="00412153">
        <w:rPr>
          <w:i/>
        </w:rPr>
        <w:t xml:space="preserve"> </w:t>
      </w:r>
      <w:r w:rsidRPr="00412153">
        <w:rPr>
          <w:rFonts w:ascii="Times New Roman" w:hAnsi="Times New Roman"/>
        </w:rPr>
        <w:t>»</w:t>
      </w:r>
      <w:r>
        <w:t xml:space="preserve"> La vida en este nivel es </w:t>
      </w:r>
      <w:r w:rsidRPr="00B961F5">
        <w:rPr>
          <w:i/>
        </w:rPr>
        <w:t>brutal y simple</w:t>
      </w:r>
      <w:r>
        <w:t xml:space="preserve">. Los conflictos surgen de la escasez de recursos y de la competencia territorial. El gran dilema existencial es la </w:t>
      </w:r>
      <w:r w:rsidRPr="00B961F5">
        <w:rPr>
          <w:i/>
        </w:rPr>
        <w:t xml:space="preserve">destrucción </w:t>
      </w:r>
      <w:r>
        <w:rPr>
          <w:i/>
        </w:rPr>
        <w:t xml:space="preserve">mutua </w:t>
      </w:r>
      <w:r w:rsidRPr="00B263E2">
        <w:t>entre grupos por falta de cooperación</w:t>
      </w:r>
      <w:r>
        <w:rPr>
          <w:i/>
        </w:rPr>
        <w:t xml:space="preserve"> y la autodestrucción individual </w:t>
      </w:r>
      <w:r w:rsidRPr="00B263E2">
        <w:t>debido a la perdida de sentido existencial</w:t>
      </w:r>
      <w:r>
        <w:t>. El canibalismo, el infanticidio y las luchas internas son comunes cuando los recursos escasean.</w:t>
      </w:r>
    </w:p>
    <w:p w:rsidR="002430EB" w:rsidRDefault="002430EB" w:rsidP="002430EB">
      <w:pPr>
        <w:pStyle w:val="30-Parrafo"/>
      </w:pPr>
      <w:r>
        <w:rPr>
          <w:rFonts w:ascii="Digital-7 Mono" w:hAnsi="Digital-7 Mono"/>
          <w:i/>
        </w:rPr>
        <w:t>2.1.8</w:t>
      </w:r>
      <w:r w:rsidRPr="00412153">
        <w:rPr>
          <w:i/>
        </w:rPr>
        <w:t xml:space="preserve"> </w:t>
      </w:r>
      <w:r w:rsidRPr="00412153">
        <w:rPr>
          <w:rFonts w:ascii="Times New Roman" w:hAnsi="Times New Roman"/>
        </w:rPr>
        <w:t>»</w:t>
      </w:r>
      <w:r>
        <w:t xml:space="preserve"> En este nivel civilizatorio, los individuos apenas intervienen en el desarrollo de la consciencia de nivel global. Sus acciones son de bajo impacto y el egregor que se forma es mínimo, casi imperceptible para el sistema planetario. Son simplemente </w:t>
      </w:r>
      <w:r w:rsidRPr="00B961F5">
        <w:rPr>
          <w:i/>
        </w:rPr>
        <w:t>células primitivas</w:t>
      </w:r>
      <w:r>
        <w:t xml:space="preserve"> dentro del organismo del planeta, sin una consciencia colectiva o un propósito unificado.</w:t>
      </w:r>
    </w:p>
    <w:p w:rsidR="002430EB" w:rsidRPr="00574C3A" w:rsidRDefault="002430EB" w:rsidP="002430EB">
      <w:pPr>
        <w:pStyle w:val="138NegroSub"/>
      </w:pPr>
      <w:bookmarkStart w:id="18" w:name="_Toc212715267"/>
      <w:r>
        <w:t>Sistema Familiar</w:t>
      </w:r>
      <w:bookmarkEnd w:id="18"/>
    </w:p>
    <w:p w:rsidR="002430EB" w:rsidRDefault="002430EB" w:rsidP="002430EB">
      <w:pPr>
        <w:pStyle w:val="30-Parrafo"/>
      </w:pPr>
      <w:r>
        <w:rPr>
          <w:rFonts w:ascii="Digital-7 Mono" w:hAnsi="Digital-7 Mono"/>
          <w:i/>
        </w:rPr>
        <w:t>2.1.9</w:t>
      </w:r>
      <w:r w:rsidRPr="00412153">
        <w:rPr>
          <w:i/>
        </w:rPr>
        <w:t xml:space="preserve"> </w:t>
      </w:r>
      <w:r w:rsidRPr="00412153">
        <w:rPr>
          <w:rFonts w:ascii="Times New Roman" w:hAnsi="Times New Roman"/>
        </w:rPr>
        <w:t>»</w:t>
      </w:r>
      <w:r>
        <w:t xml:space="preserve"> El </w:t>
      </w:r>
      <w:r w:rsidRPr="00574C3A">
        <w:rPr>
          <w:i/>
        </w:rPr>
        <w:t>Sistema Familiar</w:t>
      </w:r>
      <w:r>
        <w:t xml:space="preserve"> es el algoritmo más primitivo y fundamental de la existencia. Es un grupo de individuos, usualmente unidos por lazos de parentesco, que interactúan entre sí y comparten un entorno común, donde cada miembro desempeña </w:t>
      </w:r>
      <w:r w:rsidRPr="00574C3A">
        <w:rPr>
          <w:i/>
        </w:rPr>
        <w:t>roles y funciones</w:t>
      </w:r>
      <w:r w:rsidRPr="00574C3A">
        <w:t xml:space="preserve"> específicas</w:t>
      </w:r>
      <w:r>
        <w:t xml:space="preserve">. </w:t>
      </w:r>
    </w:p>
    <w:p w:rsidR="002430EB" w:rsidRDefault="002430EB" w:rsidP="002430EB">
      <w:pPr>
        <w:pStyle w:val="30-Parrafo"/>
      </w:pPr>
      <w:r>
        <w:rPr>
          <w:rFonts w:ascii="Digital-7 Mono" w:hAnsi="Digital-7 Mono"/>
          <w:i/>
        </w:rPr>
        <w:t>2.1.10</w:t>
      </w:r>
      <w:r w:rsidRPr="00412153">
        <w:rPr>
          <w:i/>
        </w:rPr>
        <w:t xml:space="preserve"> </w:t>
      </w:r>
      <w:r w:rsidRPr="00412153">
        <w:rPr>
          <w:rFonts w:ascii="Times New Roman" w:hAnsi="Times New Roman"/>
        </w:rPr>
        <w:t>»</w:t>
      </w:r>
      <w:r>
        <w:t xml:space="preserve"> C</w:t>
      </w:r>
      <w:r w:rsidRPr="00574C3A">
        <w:t>ada miembro influye en los demás, afectando el comportamiento y el bienestar del sistema en su conjunto.</w:t>
      </w:r>
      <w:r>
        <w:t xml:space="preserve"> La familia funciona como una unidad emocional compleja donde las relaciones y patrones de interacción entre sus miembros influyen en el bienestar individual y colectivo garantizando la supervivencia del grupo. Las características principales del sistema familiar son:</w:t>
      </w:r>
    </w:p>
    <w:p w:rsidR="002430EB" w:rsidRDefault="002430EB" w:rsidP="002430EB">
      <w:pPr>
        <w:pStyle w:val="412-VietaComacta"/>
        <w:spacing w:after="60"/>
        <w:jc w:val="both"/>
      </w:pPr>
      <w:r w:rsidRPr="00DC3963">
        <w:rPr>
          <w:b/>
          <w:i w:val="0"/>
          <w:smallCaps/>
        </w:rPr>
        <w:lastRenderedPageBreak/>
        <w:t>Interdependencia</w:t>
      </w:r>
      <w:r>
        <w:t xml:space="preserve">: Los miembros de la familia dependen unos de otros para satisfacer necesidades emocionales, sociales y prácticas. </w:t>
      </w:r>
    </w:p>
    <w:p w:rsidR="002430EB" w:rsidRDefault="002430EB" w:rsidP="002430EB">
      <w:pPr>
        <w:pStyle w:val="412-VietaComacta"/>
        <w:spacing w:after="60"/>
        <w:jc w:val="both"/>
      </w:pPr>
      <w:r w:rsidRPr="00DC3963">
        <w:rPr>
          <w:b/>
          <w:i w:val="0"/>
          <w:smallCaps/>
        </w:rPr>
        <w:t>Interacción</w:t>
      </w:r>
      <w:r>
        <w:t xml:space="preserve">: Las acciones de un miembro afectan a los demás y al sistema en su conjunto, creando un patrón circular de influencia. </w:t>
      </w:r>
    </w:p>
    <w:p w:rsidR="002430EB" w:rsidRDefault="002430EB" w:rsidP="002430EB">
      <w:pPr>
        <w:pStyle w:val="412-VietaComacta"/>
        <w:spacing w:after="60"/>
        <w:jc w:val="both"/>
      </w:pPr>
      <w:r w:rsidRPr="00DC3963">
        <w:rPr>
          <w:b/>
          <w:i w:val="0"/>
          <w:smallCaps/>
        </w:rPr>
        <w:t>Jerarquía</w:t>
      </w:r>
      <w:r>
        <w:t>: Existe una estructura de roles y poder dentro de la familia, que puede variar según la cultura y las dinámicas individuales, pudiendo ser patriarcal o matriarcal.</w:t>
      </w:r>
    </w:p>
    <w:p w:rsidR="002430EB" w:rsidRDefault="002430EB" w:rsidP="002430EB">
      <w:pPr>
        <w:pStyle w:val="412-VietaComacta"/>
        <w:spacing w:after="60"/>
        <w:jc w:val="both"/>
      </w:pPr>
      <w:r w:rsidRPr="00DC3963">
        <w:rPr>
          <w:b/>
          <w:i w:val="0"/>
          <w:smallCaps/>
        </w:rPr>
        <w:t>Límites</w:t>
      </w:r>
      <w:r>
        <w:t xml:space="preserve">: Definen quiénes son los miembros del sistema y cómo se relacionan con el exterior. </w:t>
      </w:r>
    </w:p>
    <w:p w:rsidR="002430EB" w:rsidRDefault="002430EB" w:rsidP="002430EB">
      <w:pPr>
        <w:pStyle w:val="412-VietaComacta"/>
        <w:spacing w:after="60"/>
        <w:jc w:val="both"/>
      </w:pPr>
      <w:r w:rsidRPr="00DC3963">
        <w:rPr>
          <w:b/>
          <w:i w:val="0"/>
          <w:smallCaps/>
        </w:rPr>
        <w:t>Equilibrio</w:t>
      </w:r>
      <w:r>
        <w:t xml:space="preserve">: El sistema busca mantener un equilibrio interno, adaptándose a los cambios y desafíos. </w:t>
      </w:r>
    </w:p>
    <w:p w:rsidR="002430EB" w:rsidRDefault="002430EB" w:rsidP="002430EB">
      <w:pPr>
        <w:pStyle w:val="412-VietaComacta"/>
        <w:spacing w:after="60"/>
        <w:jc w:val="both"/>
      </w:pPr>
      <w:r w:rsidRPr="00DC3963">
        <w:rPr>
          <w:b/>
          <w:i w:val="0"/>
          <w:smallCaps/>
        </w:rPr>
        <w:t>Roles</w:t>
      </w:r>
      <w:r>
        <w:t xml:space="preserve">: Cada miembro asume roles específicos dentro de la familia, que pueden ser asignados o asumidos por elección. </w:t>
      </w:r>
    </w:p>
    <w:p w:rsidR="002430EB" w:rsidRDefault="002430EB" w:rsidP="002430EB">
      <w:pPr>
        <w:pStyle w:val="30-Parrafo"/>
      </w:pPr>
      <w:r>
        <w:rPr>
          <w:rFonts w:ascii="Digital-7 Mono" w:hAnsi="Digital-7 Mono"/>
          <w:i/>
        </w:rPr>
        <w:t>2.1.11</w:t>
      </w:r>
      <w:r w:rsidRPr="00412153">
        <w:rPr>
          <w:i/>
        </w:rPr>
        <w:t xml:space="preserve"> </w:t>
      </w:r>
      <w:r w:rsidRPr="00412153">
        <w:rPr>
          <w:rFonts w:ascii="Times New Roman" w:hAnsi="Times New Roman"/>
        </w:rPr>
        <w:t>»</w:t>
      </w:r>
      <w:r>
        <w:t xml:space="preserve"> Dentro de este sistema, existen subsistemas como el conyugal </w:t>
      </w:r>
      <w:r w:rsidRPr="00574C3A">
        <w:rPr>
          <w:i/>
        </w:rPr>
        <w:t>(entre la pareja)</w:t>
      </w:r>
      <w:r>
        <w:t xml:space="preserve">, el parental </w:t>
      </w:r>
      <w:r w:rsidRPr="00574C3A">
        <w:rPr>
          <w:i/>
        </w:rPr>
        <w:t>(padres e hijos)</w:t>
      </w:r>
      <w:r>
        <w:t xml:space="preserve"> y el filial </w:t>
      </w:r>
      <w:r>
        <w:rPr>
          <w:i/>
        </w:rPr>
        <w:t>(entre hermanos),</w:t>
      </w:r>
      <w:r w:rsidRPr="00574C3A">
        <w:t xml:space="preserve"> cada uno con sus </w:t>
      </w:r>
      <w:r>
        <w:t>propias reglas y sistemas de interacción. Los tipos de sistemas familiares más comunes son:</w:t>
      </w:r>
    </w:p>
    <w:p w:rsidR="002430EB" w:rsidRDefault="002430EB" w:rsidP="002430EB">
      <w:pPr>
        <w:pStyle w:val="412-VietaComacta"/>
        <w:spacing w:after="60"/>
        <w:jc w:val="both"/>
      </w:pPr>
      <w:r w:rsidRPr="00DC3963">
        <w:rPr>
          <w:b/>
          <w:i w:val="0"/>
          <w:smallCaps/>
        </w:rPr>
        <w:t>Familia nuclear</w:t>
      </w:r>
      <w:r>
        <w:t>: Padres e hijos biológicos.</w:t>
      </w:r>
    </w:p>
    <w:p w:rsidR="002430EB" w:rsidRDefault="002430EB" w:rsidP="002430EB">
      <w:pPr>
        <w:pStyle w:val="412-VietaComacta"/>
        <w:spacing w:after="60"/>
        <w:jc w:val="both"/>
      </w:pPr>
      <w:r w:rsidRPr="00DC3963">
        <w:rPr>
          <w:b/>
          <w:i w:val="0"/>
          <w:smallCaps/>
        </w:rPr>
        <w:t>Familia extensa</w:t>
      </w:r>
      <w:r>
        <w:t>: Incluye a parientes más allá de los padres e hijos.</w:t>
      </w:r>
    </w:p>
    <w:p w:rsidR="002430EB" w:rsidRDefault="002430EB" w:rsidP="002430EB">
      <w:pPr>
        <w:pStyle w:val="412-VietaComacta"/>
        <w:spacing w:after="60"/>
        <w:jc w:val="both"/>
      </w:pPr>
      <w:r w:rsidRPr="00DC3963">
        <w:rPr>
          <w:b/>
          <w:i w:val="0"/>
          <w:smallCaps/>
        </w:rPr>
        <w:t>Familia monoparental</w:t>
      </w:r>
      <w:r>
        <w:t>: Un solo padre con hijos.</w:t>
      </w:r>
    </w:p>
    <w:p w:rsidR="002430EB" w:rsidRDefault="002430EB" w:rsidP="002430EB">
      <w:pPr>
        <w:pStyle w:val="412-VietaComacta"/>
        <w:spacing w:after="60"/>
        <w:jc w:val="both"/>
      </w:pPr>
      <w:r w:rsidRPr="00DC3963">
        <w:rPr>
          <w:b/>
          <w:i w:val="0"/>
          <w:smallCaps/>
        </w:rPr>
        <w:t>Familia reconstituida</w:t>
      </w:r>
      <w:r>
        <w:t>: Formada por parejas con hijos de relaciones anteriores.</w:t>
      </w:r>
    </w:p>
    <w:p w:rsidR="002430EB" w:rsidRDefault="002430EB" w:rsidP="002430EB">
      <w:pPr>
        <w:pStyle w:val="412-VietaComacta"/>
        <w:spacing w:after="60"/>
        <w:jc w:val="both"/>
      </w:pPr>
      <w:r w:rsidRPr="00DC3963">
        <w:rPr>
          <w:b/>
          <w:i w:val="0"/>
          <w:smallCaps/>
        </w:rPr>
        <w:t>Familia homoparental</w:t>
      </w:r>
      <w:r>
        <w:t>: Parejas del mismo sexo con hijos.</w:t>
      </w:r>
    </w:p>
    <w:p w:rsidR="002430EB" w:rsidRDefault="002430EB" w:rsidP="002430EB">
      <w:pPr>
        <w:pStyle w:val="412-VietaComacta"/>
        <w:spacing w:after="60"/>
        <w:jc w:val="both"/>
      </w:pPr>
      <w:r w:rsidRPr="00DC3963">
        <w:rPr>
          <w:b/>
          <w:i w:val="0"/>
          <w:smallCaps/>
        </w:rPr>
        <w:t>Familia de padres separados</w:t>
      </w:r>
      <w:r>
        <w:t xml:space="preserve">: Familias que se han separado pero mantienen lazos parentales. </w:t>
      </w:r>
    </w:p>
    <w:p w:rsidR="002430EB" w:rsidRDefault="002430EB" w:rsidP="002430EB">
      <w:pPr>
        <w:pStyle w:val="30-Parrafo"/>
      </w:pPr>
      <w:r>
        <w:rPr>
          <w:rFonts w:ascii="Digital-7 Mono" w:hAnsi="Digital-7 Mono"/>
          <w:i/>
        </w:rPr>
        <w:t>2.1.12</w:t>
      </w:r>
      <w:r w:rsidRPr="00412153">
        <w:rPr>
          <w:i/>
        </w:rPr>
        <w:t xml:space="preserve"> </w:t>
      </w:r>
      <w:r w:rsidRPr="00412153">
        <w:rPr>
          <w:rFonts w:ascii="Times New Roman" w:hAnsi="Times New Roman"/>
        </w:rPr>
        <w:t>»</w:t>
      </w:r>
      <w:r>
        <w:t xml:space="preserve"> La lógica de este nivel es la </w:t>
      </w:r>
      <w:r w:rsidRPr="00574C3A">
        <w:rPr>
          <w:i/>
        </w:rPr>
        <w:t>supervivencia</w:t>
      </w:r>
      <w:r>
        <w:t xml:space="preserve">, y el egregor que se forma es un </w:t>
      </w:r>
      <w:r w:rsidRPr="00574C3A">
        <w:rPr>
          <w:i/>
        </w:rPr>
        <w:t>ser primitivo y reactivo</w:t>
      </w:r>
      <w:r>
        <w:t>, impulsado por el miedo, la necesidad de alimento y la reproducción. Su única meta es la subsistencia, y los problemas de un miembro a menudo están relacionados con patrones disfuncionales en la interacción familiar. La consciencia está atrapada en este ciclo, donde el bienestar individual está directamente ligado a la salud del sistema.</w:t>
      </w:r>
    </w:p>
    <w:p w:rsidR="002430EB" w:rsidRDefault="002430EB" w:rsidP="002430EB">
      <w:pPr>
        <w:pStyle w:val="064-NiumercionSeccion"/>
      </w:pPr>
      <w:r>
        <w:t>2.2.0</w:t>
      </w:r>
    </w:p>
    <w:p w:rsidR="002430EB" w:rsidRDefault="002430EB" w:rsidP="002430EB">
      <w:pPr>
        <w:pStyle w:val="131Roja"/>
      </w:pPr>
      <w:bookmarkStart w:id="19" w:name="_Toc212715268"/>
      <w:r>
        <w:t>Nivel 1</w:t>
      </w:r>
      <w:bookmarkEnd w:id="19"/>
    </w:p>
    <w:p w:rsidR="002430EB" w:rsidRDefault="002430EB" w:rsidP="002430EB">
      <w:pPr>
        <w:pStyle w:val="122bEtiquetaFix"/>
      </w:pPr>
      <w:r>
        <w:t>Tribus Locales</w:t>
      </w:r>
    </w:p>
    <w:p w:rsidR="002430EB" w:rsidRPr="00E95159" w:rsidRDefault="002430EB" w:rsidP="002430EB">
      <w:pPr>
        <w:pStyle w:val="314-ParrafoImagen"/>
        <w:jc w:val="center"/>
      </w:pPr>
      <w:r>
        <w:drawing>
          <wp:inline distT="0" distB="0" distL="0" distR="0" wp14:anchorId="2677B6B0" wp14:editId="59A847AA">
            <wp:extent cx="3196424" cy="896369"/>
            <wp:effectExtent l="0" t="0" r="0" b="0"/>
            <wp:docPr id="4" name="Imagen 4" descr="D:\0000 - FINAL\0000 - GameOver\000 - Posts\Formulas\Nive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0000 - FINAL\0000 - GameOver\000 - Posts\Formulas\Nivel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7454" cy="896658"/>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t>2.2.1</w:t>
      </w:r>
      <w:r w:rsidRPr="00412153">
        <w:rPr>
          <w:i/>
        </w:rPr>
        <w:t xml:space="preserve"> </w:t>
      </w:r>
      <w:r w:rsidRPr="00412153">
        <w:rPr>
          <w:rFonts w:ascii="Times New Roman" w:hAnsi="Times New Roman"/>
        </w:rPr>
        <w:t>»</w:t>
      </w:r>
      <w:r>
        <w:t xml:space="preserve"> En este nivel, la consciencia comienza a expandirse más allá de la familia inmediata. El grupo se unifica alrededor de un </w:t>
      </w:r>
      <w:r w:rsidRPr="00C95127">
        <w:rPr>
          <w:i/>
        </w:rPr>
        <w:t>propósito común</w:t>
      </w:r>
      <w:r>
        <w:t xml:space="preserve">, liderado por una figura dominante. Surge el concepto de </w:t>
      </w:r>
      <w:r w:rsidRPr="003A773C">
        <w:rPr>
          <w:i/>
        </w:rPr>
        <w:t>identidad grupal</w:t>
      </w:r>
      <w:r>
        <w:t xml:space="preserve"> y la diferenciación del «</w:t>
      </w:r>
      <w:r w:rsidRPr="004C4849">
        <w:rPr>
          <w:i/>
        </w:rPr>
        <w:t>otro</w:t>
      </w:r>
      <w:r>
        <w:t xml:space="preserve">». </w:t>
      </w:r>
    </w:p>
    <w:p w:rsidR="002430EB" w:rsidRDefault="002430EB" w:rsidP="002430EB">
      <w:pPr>
        <w:pStyle w:val="30-Parrafo"/>
      </w:pPr>
      <w:r>
        <w:rPr>
          <w:rFonts w:ascii="Digital-7 Mono" w:hAnsi="Digital-7 Mono"/>
          <w:i/>
        </w:rPr>
        <w:lastRenderedPageBreak/>
        <w:t>2.2.2</w:t>
      </w:r>
      <w:r w:rsidRPr="00412153">
        <w:rPr>
          <w:i/>
        </w:rPr>
        <w:t xml:space="preserve"> </w:t>
      </w:r>
      <w:r w:rsidRPr="00412153">
        <w:rPr>
          <w:rFonts w:ascii="Times New Roman" w:hAnsi="Times New Roman"/>
        </w:rPr>
        <w:t>»</w:t>
      </w:r>
      <w:r>
        <w:t xml:space="preserve"> Esto da origen a una </w:t>
      </w:r>
      <w:r w:rsidRPr="003A773C">
        <w:rPr>
          <w:i/>
        </w:rPr>
        <w:t xml:space="preserve">consciencia egregórica </w:t>
      </w:r>
      <w:r>
        <w:rPr>
          <w:i/>
        </w:rPr>
        <w:t xml:space="preserve">grupal, </w:t>
      </w:r>
      <w:r>
        <w:t xml:space="preserve">que se consolida dentro de </w:t>
      </w:r>
      <w:r w:rsidRPr="008A5550">
        <w:rPr>
          <w:i/>
        </w:rPr>
        <w:t>P</w:t>
      </w:r>
      <w:r>
        <w:rPr>
          <w:i/>
        </w:rPr>
        <w:t>lano F</w:t>
      </w:r>
      <w:r w:rsidRPr="003A773C">
        <w:rPr>
          <w:i/>
        </w:rPr>
        <w:t>enomenológico</w:t>
      </w:r>
      <w:r>
        <w:t xml:space="preserve"> como un </w:t>
      </w:r>
      <w:r w:rsidRPr="004C4849">
        <w:rPr>
          <w:i/>
        </w:rPr>
        <w:t>sistema de pensamiento</w:t>
      </w:r>
      <w:r>
        <w:t xml:space="preserve"> o una </w:t>
      </w:r>
      <w:r w:rsidRPr="003A773C">
        <w:rPr>
          <w:i/>
        </w:rPr>
        <w:t>entidad psíquica autónoma</w:t>
      </w:r>
      <w:r>
        <w:t xml:space="preserve"> creada por la concentración de energía mental de un grupo que comparte un mismo propósito común o código cultural. Aquí inicia una etapa de división interna donde surgen conflictos entre líderes y tribus locales.</w:t>
      </w:r>
    </w:p>
    <w:p w:rsidR="002430EB" w:rsidRDefault="002430EB" w:rsidP="002430EB">
      <w:pPr>
        <w:pStyle w:val="30-Parrafo"/>
      </w:pPr>
      <w:r>
        <w:rPr>
          <w:rFonts w:ascii="Digital-7 Mono" w:hAnsi="Digital-7 Mono"/>
          <w:i/>
        </w:rPr>
        <w:t>2.2.3</w:t>
      </w:r>
      <w:r w:rsidRPr="00412153">
        <w:rPr>
          <w:i/>
        </w:rPr>
        <w:t xml:space="preserve"> </w:t>
      </w:r>
      <w:r w:rsidRPr="00412153">
        <w:rPr>
          <w:rFonts w:ascii="Times New Roman" w:hAnsi="Times New Roman"/>
        </w:rPr>
        <w:t>»</w:t>
      </w:r>
      <w:r>
        <w:t xml:space="preserve"> </w:t>
      </w:r>
      <w:r w:rsidRPr="00DC3963">
        <w:t>La</w:t>
      </w:r>
      <w:r>
        <w:rPr>
          <w:i/>
        </w:rPr>
        <w:t xml:space="preserve"> c</w:t>
      </w:r>
      <w:r w:rsidRPr="004C4849">
        <w:rPr>
          <w:i/>
        </w:rPr>
        <w:t>onsciencia egregórica</w:t>
      </w:r>
      <w:r>
        <w:t xml:space="preserve"> emerge como un </w:t>
      </w:r>
      <w:r w:rsidRPr="004C4849">
        <w:rPr>
          <w:i/>
        </w:rPr>
        <w:t>sistema operativo social autómata</w:t>
      </w:r>
      <w:r>
        <w:t xml:space="preserve"> que inicialmente responde a la figura de un creador o líder, pero que tiene la capacidad de volverse autónomo. Su capacidad de influir en sus miembros, a menudo de forma inconsciente, permite imponer límites al pensamiento y condicionar la libertad de los miembros del grupo, sometiéndolos a actuar en pos de un bien común que, habitualmente, tiene como fin promover beneficios para el líder o grupo de élite dominante y extender la existencia tribal a lo largo del tiempo.</w:t>
      </w:r>
    </w:p>
    <w:p w:rsidR="002430EB" w:rsidRDefault="002430EB" w:rsidP="002430EB">
      <w:pPr>
        <w:pStyle w:val="30-Parrafo"/>
      </w:pPr>
      <w:r>
        <w:rPr>
          <w:rFonts w:ascii="Digital-7 Mono" w:hAnsi="Digital-7 Mono"/>
          <w:i/>
        </w:rPr>
        <w:t>2.2.4</w:t>
      </w:r>
      <w:r w:rsidRPr="00412153">
        <w:rPr>
          <w:i/>
        </w:rPr>
        <w:t xml:space="preserve"> </w:t>
      </w:r>
      <w:r w:rsidRPr="00412153">
        <w:rPr>
          <w:rFonts w:ascii="Times New Roman" w:hAnsi="Times New Roman"/>
        </w:rPr>
        <w:t>»</w:t>
      </w:r>
      <w:r>
        <w:rPr>
          <w:rFonts w:ascii="Times New Roman" w:hAnsi="Times New Roman"/>
        </w:rPr>
        <w:t xml:space="preserve"> </w:t>
      </w:r>
      <w:r>
        <w:t xml:space="preserve">La emergencia de diferentes </w:t>
      </w:r>
      <w:r w:rsidRPr="008A5550">
        <w:rPr>
          <w:i/>
        </w:rPr>
        <w:t>grupos egregóricos</w:t>
      </w:r>
      <w:r>
        <w:t xml:space="preserve"> dentro de un mismo entorno genera un </w:t>
      </w:r>
      <w:r w:rsidRPr="004C4849">
        <w:rPr>
          <w:i/>
        </w:rPr>
        <w:t>sistema de tribus locales</w:t>
      </w:r>
      <w:r>
        <w:t xml:space="preserve">, que promueven la emergencia de </w:t>
      </w:r>
      <w:r w:rsidRPr="004C4849">
        <w:rPr>
          <w:i/>
        </w:rPr>
        <w:t>grupos de élite</w:t>
      </w:r>
      <w:r>
        <w:t xml:space="preserve"> y la consolidación de los primeros </w:t>
      </w:r>
      <w:r>
        <w:rPr>
          <w:i/>
        </w:rPr>
        <w:t>lí</w:t>
      </w:r>
      <w:r w:rsidRPr="00805D6D">
        <w:rPr>
          <w:i/>
        </w:rPr>
        <w:t>deres grupales</w:t>
      </w:r>
      <w:r>
        <w:t xml:space="preserve">. En este estado la consciencia egregórica actúa como una </w:t>
      </w:r>
      <w:r w:rsidRPr="00805D6D">
        <w:rPr>
          <w:i/>
        </w:rPr>
        <w:t>fuente de energía mental</w:t>
      </w:r>
      <w:r>
        <w:t xml:space="preserve"> que se alimenta de las fuerzas vitales de sus miembros, manifestándose en el plano social a través de </w:t>
      </w:r>
      <w:r w:rsidRPr="00277C47">
        <w:t xml:space="preserve">sus creencias, </w:t>
      </w:r>
      <w:r>
        <w:t xml:space="preserve">pensamientos, rituales o vicios. </w:t>
      </w:r>
    </w:p>
    <w:p w:rsidR="002430EB" w:rsidRDefault="002430EB" w:rsidP="002430EB">
      <w:pPr>
        <w:pStyle w:val="30-Parrafo"/>
        <w:rPr>
          <w:i/>
        </w:rPr>
      </w:pPr>
      <w:r>
        <w:rPr>
          <w:rFonts w:ascii="Digital-7 Mono" w:hAnsi="Digital-7 Mono"/>
          <w:i/>
        </w:rPr>
        <w:t>2.2.5</w:t>
      </w:r>
      <w:r w:rsidRPr="00412153">
        <w:rPr>
          <w:i/>
        </w:rPr>
        <w:t xml:space="preserve"> </w:t>
      </w:r>
      <w:r w:rsidRPr="00412153">
        <w:rPr>
          <w:rFonts w:ascii="Times New Roman" w:hAnsi="Times New Roman"/>
        </w:rPr>
        <w:t>»</w:t>
      </w:r>
      <w:r>
        <w:rPr>
          <w:rFonts w:ascii="Times New Roman" w:hAnsi="Times New Roman"/>
        </w:rPr>
        <w:t xml:space="preserve"> </w:t>
      </w:r>
      <w:r>
        <w:t xml:space="preserve">Las </w:t>
      </w:r>
      <w:r w:rsidRPr="008A5550">
        <w:rPr>
          <w:i/>
        </w:rPr>
        <w:t>prácticas, costumbres y tradiciones</w:t>
      </w:r>
      <w:r>
        <w:t xml:space="preserve"> de un grupo, inicialmente establecidas a partir de un proceso consciente generado por un líder o élite dominante, posteriormente pasan a ser impulsadas de manera inconsciente por la energía mental de la </w:t>
      </w:r>
      <w:r w:rsidRPr="003D548B">
        <w:rPr>
          <w:i/>
        </w:rPr>
        <w:t>consciencia egregórica</w:t>
      </w:r>
      <w:r>
        <w:rPr>
          <w:i/>
        </w:rPr>
        <w:t xml:space="preserve"> </w:t>
      </w:r>
      <w:r>
        <w:t xml:space="preserve">consolidada bajo la estructura de </w:t>
      </w:r>
      <w:r w:rsidRPr="00805D6D">
        <w:t>un</w:t>
      </w:r>
      <w:r>
        <w:t xml:space="preserve"> </w:t>
      </w:r>
      <w:r>
        <w:rPr>
          <w:i/>
        </w:rPr>
        <w:t>Noema Tribal.</w:t>
      </w:r>
    </w:p>
    <w:p w:rsidR="002430EB" w:rsidRDefault="002430EB" w:rsidP="002430EB">
      <w:pPr>
        <w:pStyle w:val="30-Parrafo"/>
      </w:pPr>
      <w:r>
        <w:rPr>
          <w:rFonts w:ascii="Digital-7 Mono" w:hAnsi="Digital-7 Mono"/>
          <w:i/>
        </w:rPr>
        <w:t>2.2.6</w:t>
      </w:r>
      <w:r w:rsidRPr="00412153">
        <w:rPr>
          <w:i/>
        </w:rPr>
        <w:t xml:space="preserve"> </w:t>
      </w:r>
      <w:r w:rsidRPr="00412153">
        <w:rPr>
          <w:rFonts w:ascii="Times New Roman" w:hAnsi="Times New Roman"/>
        </w:rPr>
        <w:t>»</w:t>
      </w:r>
      <w:r>
        <w:rPr>
          <w:rFonts w:ascii="Times New Roman" w:hAnsi="Times New Roman"/>
        </w:rPr>
        <w:t xml:space="preserve"> </w:t>
      </w:r>
      <w:r>
        <w:t>E</w:t>
      </w:r>
      <w:r w:rsidRPr="00805D6D">
        <w:t>ste</w:t>
      </w:r>
      <w:r>
        <w:rPr>
          <w:i/>
        </w:rPr>
        <w:t xml:space="preserve"> </w:t>
      </w:r>
      <w:r w:rsidRPr="008A5550">
        <w:t>sistema operativo tribal</w:t>
      </w:r>
      <w:r>
        <w:rPr>
          <w:i/>
        </w:rPr>
        <w:t xml:space="preserve"> </w:t>
      </w:r>
      <w:r w:rsidRPr="00805D6D">
        <w:t xml:space="preserve">se </w:t>
      </w:r>
      <w:r>
        <w:t>codifica</w:t>
      </w:r>
      <w:r w:rsidRPr="00805D6D">
        <w:t xml:space="preserve"> </w:t>
      </w:r>
      <w:r>
        <w:t xml:space="preserve">en la matriz </w:t>
      </w:r>
      <w:r>
        <w:rPr>
          <w:i/>
        </w:rPr>
        <w:t xml:space="preserve">fenomenológica civilizatoria </w:t>
      </w:r>
      <w:r w:rsidRPr="00805D6D">
        <w:t>a través</w:t>
      </w:r>
      <w:r>
        <w:rPr>
          <w:i/>
        </w:rPr>
        <w:t xml:space="preserve"> </w:t>
      </w:r>
      <w:r w:rsidRPr="00805D6D">
        <w:rPr>
          <w:i/>
        </w:rPr>
        <w:t xml:space="preserve">patrones simbólicos, </w:t>
      </w:r>
      <w:r>
        <w:rPr>
          <w:i/>
        </w:rPr>
        <w:t xml:space="preserve">arquetípicos y </w:t>
      </w:r>
      <w:r w:rsidRPr="00805D6D">
        <w:rPr>
          <w:i/>
        </w:rPr>
        <w:t>estereotípicos</w:t>
      </w:r>
      <w:r>
        <w:t xml:space="preserve">, permitiendo que </w:t>
      </w:r>
      <w:r w:rsidRPr="00D80F71">
        <w:t xml:space="preserve">lo fenoménico y lo civilizatorio </w:t>
      </w:r>
      <w:r>
        <w:t xml:space="preserve">se entrelacen para crear redes de validación de </w:t>
      </w:r>
      <w:r w:rsidRPr="00D80F71">
        <w:t>la realidad percibida</w:t>
      </w:r>
      <w:r>
        <w:rPr>
          <w:i/>
        </w:rPr>
        <w:t xml:space="preserve">. </w:t>
      </w:r>
      <w:r w:rsidRPr="00D80F71">
        <w:t>Su poder reside en la capacidad de activar</w:t>
      </w:r>
      <w:r>
        <w:t xml:space="preserve"> procesos psicológicos y energéticos a nivel individual y colectivo que condicionan el desarrollo evolutivo del grupo social. </w:t>
      </w:r>
    </w:p>
    <w:p w:rsidR="002430EB" w:rsidRDefault="002430EB" w:rsidP="002430EB">
      <w:pPr>
        <w:pStyle w:val="30-Parrafo"/>
      </w:pPr>
      <w:r>
        <w:rPr>
          <w:rFonts w:ascii="Digital-7 Mono" w:hAnsi="Digital-7 Mono"/>
          <w:i/>
        </w:rPr>
        <w:t>2.2.7</w:t>
      </w:r>
      <w:r w:rsidRPr="00412153">
        <w:rPr>
          <w:i/>
        </w:rPr>
        <w:t xml:space="preserve"> </w:t>
      </w:r>
      <w:r w:rsidRPr="00412153">
        <w:rPr>
          <w:rFonts w:ascii="Times New Roman" w:hAnsi="Times New Roman"/>
        </w:rPr>
        <w:t>»</w:t>
      </w:r>
      <w:r>
        <w:rPr>
          <w:rFonts w:ascii="Times New Roman" w:hAnsi="Times New Roman"/>
        </w:rPr>
        <w:t xml:space="preserve"> </w:t>
      </w:r>
      <w:r>
        <w:t>Estos patrones fenomenológicos constituyen el «</w:t>
      </w:r>
      <w:r w:rsidRPr="00805D6D">
        <w:rPr>
          <w:i/>
        </w:rPr>
        <w:t>espíritu egregórico colectivo</w:t>
      </w:r>
      <w:r>
        <w:rPr>
          <w:i/>
        </w:rPr>
        <w:t xml:space="preserve">», </w:t>
      </w:r>
      <w:r>
        <w:t xml:space="preserve">una </w:t>
      </w:r>
      <w:r w:rsidRPr="00CE0AA0">
        <w:t>entidad algorítmica abstracta</w:t>
      </w:r>
      <w:r>
        <w:t xml:space="preserve"> que tiene la capacidad de activar el </w:t>
      </w:r>
      <w:r w:rsidRPr="00803356">
        <w:t>sistema fisiológico y psicológico</w:t>
      </w:r>
      <w:r>
        <w:t xml:space="preserve"> de los miembros de un grupo, dando como resultado respuestas emocionales autómatas que retroalimentan al espíritu egregórico. Este mecanismo de retroalimentación permite que un líder o grupo de élite pueda mantenerse en el poder para asegurar la existencia del </w:t>
      </w:r>
      <w:r w:rsidRPr="00803356">
        <w:rPr>
          <w:i/>
        </w:rPr>
        <w:t>Noema Tribal</w:t>
      </w:r>
      <w:r>
        <w:t xml:space="preserve"> lo largo del tiempo.</w:t>
      </w:r>
    </w:p>
    <w:p w:rsidR="002430EB" w:rsidRDefault="002430EB" w:rsidP="002430EB">
      <w:pPr>
        <w:pStyle w:val="30-Parrafo"/>
      </w:pPr>
      <w:r>
        <w:rPr>
          <w:rFonts w:ascii="Digital-7 Mono" w:hAnsi="Digital-7 Mono"/>
          <w:i/>
        </w:rPr>
        <w:t>2.2.8</w:t>
      </w:r>
      <w:r w:rsidRPr="00412153">
        <w:rPr>
          <w:i/>
        </w:rPr>
        <w:t xml:space="preserve"> </w:t>
      </w:r>
      <w:r w:rsidRPr="00412153">
        <w:rPr>
          <w:rFonts w:ascii="Times New Roman" w:hAnsi="Times New Roman"/>
        </w:rPr>
        <w:t>»</w:t>
      </w:r>
      <w:r>
        <w:t xml:space="preserve"> </w:t>
      </w:r>
      <w:r w:rsidRPr="00377A82">
        <w:t xml:space="preserve">En este nivel se desarrolla </w:t>
      </w:r>
      <w:r>
        <w:t>un</w:t>
      </w:r>
      <w:r w:rsidRPr="00377A82">
        <w:t xml:space="preserve"> </w:t>
      </w:r>
      <w:r w:rsidRPr="00377A82">
        <w:rPr>
          <w:i/>
        </w:rPr>
        <w:t>Sistema de Élites</w:t>
      </w:r>
      <w:r w:rsidRPr="00377A82">
        <w:t>, donde emerge</w:t>
      </w:r>
      <w:r>
        <w:t>rá</w:t>
      </w:r>
      <w:r w:rsidRPr="00377A82">
        <w:t xml:space="preserve"> un </w:t>
      </w:r>
      <w:r w:rsidRPr="00377A82">
        <w:rPr>
          <w:i/>
        </w:rPr>
        <w:t>líder</w:t>
      </w:r>
      <w:r w:rsidRPr="00377A82">
        <w:t xml:space="preserve"> para defender y guiar al grupo. </w:t>
      </w:r>
      <w:r>
        <w:t xml:space="preserve">El líder emergente </w:t>
      </w:r>
      <w:r w:rsidRPr="00377A82">
        <w:t>puede ser</w:t>
      </w:r>
      <w:r>
        <w:t xml:space="preserve"> de tres tipos fundamentales:</w:t>
      </w:r>
    </w:p>
    <w:p w:rsidR="002430EB" w:rsidRDefault="002430EB" w:rsidP="002430EB">
      <w:pPr>
        <w:pStyle w:val="412-VietaComacta"/>
        <w:spacing w:after="60"/>
        <w:jc w:val="both"/>
        <w:rPr>
          <w:rFonts w:ascii="Times New Roman" w:hAnsi="Times New Roman"/>
        </w:rPr>
      </w:pPr>
      <w:r w:rsidRPr="00DC3963">
        <w:rPr>
          <w:b/>
          <w:i w:val="0"/>
          <w:smallCaps/>
        </w:rPr>
        <w:t>Líder Guerrero</w:t>
      </w:r>
      <w:r>
        <w:t xml:space="preserve">: </w:t>
      </w:r>
      <w:r w:rsidRPr="00A130F3">
        <w:t xml:space="preserve">Su acceso al poder se logra a través de </w:t>
      </w:r>
      <w:r w:rsidRPr="00DC3963">
        <w:rPr>
          <w:i w:val="0"/>
        </w:rPr>
        <w:t>la violencia y el sometimiento físico</w:t>
      </w:r>
      <w:r w:rsidRPr="00A130F3">
        <w:t xml:space="preserve">. Sus habilidades en batalla y su historial de victorias previas le permiten asegurar la </w:t>
      </w:r>
      <w:r w:rsidRPr="00DC3963">
        <w:rPr>
          <w:i w:val="0"/>
        </w:rPr>
        <w:t>defensa militar y territorial del grupo</w:t>
      </w:r>
      <w:r w:rsidRPr="00A130F3">
        <w:t xml:space="preserve">. Representa los </w:t>
      </w:r>
      <w:r w:rsidRPr="00DC3963">
        <w:rPr>
          <w:i w:val="0"/>
        </w:rPr>
        <w:t>arquetipos del Guerrero, el Rebelde o el Héroe</w:t>
      </w:r>
      <w:r w:rsidRPr="00A130F3">
        <w:t>.</w:t>
      </w:r>
    </w:p>
    <w:p w:rsidR="002430EB" w:rsidRPr="00A130F3" w:rsidRDefault="002430EB" w:rsidP="002430EB">
      <w:pPr>
        <w:pStyle w:val="412-VietaComacta"/>
        <w:spacing w:after="60"/>
        <w:jc w:val="both"/>
        <w:rPr>
          <w:rFonts w:ascii="Times New Roman" w:hAnsi="Times New Roman"/>
        </w:rPr>
      </w:pPr>
      <w:r w:rsidRPr="00DC3963">
        <w:rPr>
          <w:b/>
          <w:i w:val="0"/>
          <w:smallCaps/>
        </w:rPr>
        <w:t>Líder Religioso</w:t>
      </w:r>
      <w:r>
        <w:t xml:space="preserve">: </w:t>
      </w:r>
      <w:r w:rsidRPr="001A578B">
        <w:t xml:space="preserve">Su acceso al poder se logra a través de </w:t>
      </w:r>
      <w:r w:rsidRPr="00DC3963">
        <w:rPr>
          <w:i w:val="0"/>
        </w:rPr>
        <w:t>la palabra y el sometimiento a un poder divino</w:t>
      </w:r>
      <w:r w:rsidRPr="001A578B">
        <w:t xml:space="preserve">. Sus habilidades para conectar con lo trascendente y ofrecer respuestas sobre la </w:t>
      </w:r>
      <w:r w:rsidRPr="001A578B">
        <w:lastRenderedPageBreak/>
        <w:t xml:space="preserve">existencia le otorgan </w:t>
      </w:r>
      <w:r>
        <w:t xml:space="preserve">al grupo </w:t>
      </w:r>
      <w:r w:rsidRPr="001A578B">
        <w:t xml:space="preserve">un </w:t>
      </w:r>
      <w:r w:rsidRPr="00DC3963">
        <w:rPr>
          <w:i w:val="0"/>
        </w:rPr>
        <w:t>sentido de propósito espiritual y pertenencia identitaria</w:t>
      </w:r>
      <w:r w:rsidRPr="001A578B">
        <w:t xml:space="preserve">. Representa los </w:t>
      </w:r>
      <w:r w:rsidRPr="00DC3963">
        <w:rPr>
          <w:i w:val="0"/>
        </w:rPr>
        <w:t>arquetipos del Mago, el Cuidador o el Sabio</w:t>
      </w:r>
      <w:r w:rsidRPr="001A578B">
        <w:t>.</w:t>
      </w:r>
    </w:p>
    <w:p w:rsidR="002430EB" w:rsidRDefault="002430EB" w:rsidP="002430EB">
      <w:pPr>
        <w:pStyle w:val="412-VietaComacta"/>
        <w:spacing w:after="60"/>
        <w:jc w:val="both"/>
      </w:pPr>
      <w:r w:rsidRPr="00DC3963">
        <w:rPr>
          <w:b/>
          <w:i w:val="0"/>
          <w:smallCaps/>
        </w:rPr>
        <w:t>Líder Político</w:t>
      </w:r>
      <w:r>
        <w:t xml:space="preserve">: </w:t>
      </w:r>
      <w:r w:rsidRPr="001A578B">
        <w:t xml:space="preserve">Su acceso al poder se logra a través de la </w:t>
      </w:r>
      <w:r w:rsidRPr="00DC3963">
        <w:rPr>
          <w:i w:val="0"/>
        </w:rPr>
        <w:t>manipulación retórica y el sometimiento ideológico</w:t>
      </w:r>
      <w:r w:rsidRPr="001A578B">
        <w:t xml:space="preserve">. Su habilidad para </w:t>
      </w:r>
      <w:r w:rsidRPr="00DC3963">
        <w:rPr>
          <w:i w:val="0"/>
        </w:rPr>
        <w:t>centrar la atención de sus seguidores en uno o más enemigos comunes</w:t>
      </w:r>
      <w:r>
        <w:t xml:space="preserve"> </w:t>
      </w:r>
      <w:r w:rsidRPr="001A578B">
        <w:t xml:space="preserve">le permite </w:t>
      </w:r>
      <w:r w:rsidRPr="00DC3963">
        <w:rPr>
          <w:i w:val="0"/>
        </w:rPr>
        <w:t>establecer su autoridad y administrar una organización social y la gobernanza colectiva</w:t>
      </w:r>
      <w:r w:rsidRPr="001A578B">
        <w:t xml:space="preserve">. Representa los </w:t>
      </w:r>
      <w:r w:rsidRPr="00DC3963">
        <w:rPr>
          <w:i w:val="0"/>
        </w:rPr>
        <w:t>arquetipos del Rey, el Amante o el Gobernante.</w:t>
      </w:r>
    </w:p>
    <w:p w:rsidR="002430EB" w:rsidRDefault="002430EB" w:rsidP="002430EB">
      <w:pPr>
        <w:pStyle w:val="30-Parrafo"/>
      </w:pPr>
      <w:r>
        <w:rPr>
          <w:rFonts w:ascii="Digital-7 Mono" w:hAnsi="Digital-7 Mono"/>
          <w:i/>
        </w:rPr>
        <w:t>2.2.9</w:t>
      </w:r>
      <w:r w:rsidRPr="00412153">
        <w:rPr>
          <w:i/>
        </w:rPr>
        <w:t xml:space="preserve"> </w:t>
      </w:r>
      <w:r w:rsidRPr="00412153">
        <w:rPr>
          <w:rFonts w:ascii="Times New Roman" w:hAnsi="Times New Roman"/>
        </w:rPr>
        <w:t>»</w:t>
      </w:r>
      <w:r>
        <w:t xml:space="preserve"> Con la emergencia de los líderes grupales y los sistemas de élite las relaciones sociales se vuelven más complejas, basadas no solo en la sangre, sino en la </w:t>
      </w:r>
      <w:r w:rsidRPr="00C95127">
        <w:t>lealtad y el estatus</w:t>
      </w:r>
      <w:r>
        <w:t xml:space="preserve">. </w:t>
      </w:r>
    </w:p>
    <w:p w:rsidR="002430EB" w:rsidRDefault="002430EB" w:rsidP="002430EB">
      <w:pPr>
        <w:pStyle w:val="30-Parrafo"/>
      </w:pPr>
      <w:r>
        <w:rPr>
          <w:rFonts w:ascii="Digital-7 Mono" w:hAnsi="Digital-7 Mono"/>
          <w:i/>
        </w:rPr>
        <w:t>2.2.10</w:t>
      </w:r>
      <w:r w:rsidRPr="00412153">
        <w:rPr>
          <w:i/>
        </w:rPr>
        <w:t xml:space="preserve"> </w:t>
      </w:r>
      <w:r w:rsidRPr="00412153">
        <w:rPr>
          <w:rFonts w:ascii="Times New Roman" w:hAnsi="Times New Roman"/>
        </w:rPr>
        <w:t>»</w:t>
      </w:r>
      <w:r>
        <w:t xml:space="preserve"> En esta etapa las </w:t>
      </w:r>
      <w:r w:rsidRPr="00C95127">
        <w:t>«</w:t>
      </w:r>
      <w:r w:rsidRPr="00C95127">
        <w:rPr>
          <w:i/>
        </w:rPr>
        <w:t>costumbres y tradiciones</w:t>
      </w:r>
      <w:r w:rsidRPr="00C95127">
        <w:t>»</w:t>
      </w:r>
      <w:r>
        <w:t xml:space="preserve"> se codifican para mantener el orden interno y generar un sentido de identidad grupal, permitiendo que los distintos grupos se diferencien entre sí.</w:t>
      </w:r>
    </w:p>
    <w:p w:rsidR="002430EB" w:rsidRDefault="002430EB" w:rsidP="002430EB">
      <w:pPr>
        <w:pStyle w:val="30-Parrafo"/>
      </w:pPr>
      <w:r>
        <w:rPr>
          <w:rFonts w:ascii="Digital-7 Mono" w:hAnsi="Digital-7 Mono"/>
          <w:i/>
        </w:rPr>
        <w:t>2.2.11</w:t>
      </w:r>
      <w:r w:rsidRPr="00412153">
        <w:rPr>
          <w:i/>
        </w:rPr>
        <w:t xml:space="preserve"> </w:t>
      </w:r>
      <w:r w:rsidRPr="00412153">
        <w:rPr>
          <w:rFonts w:ascii="Times New Roman" w:hAnsi="Times New Roman"/>
        </w:rPr>
        <w:t>»</w:t>
      </w:r>
      <w:r>
        <w:t xml:space="preserve"> La </w:t>
      </w:r>
      <w:r w:rsidRPr="00C95127">
        <w:rPr>
          <w:i/>
        </w:rPr>
        <w:t>microeconomía</w:t>
      </w:r>
      <w:r>
        <w:t xml:space="preserve"> centrada en la acumulación de recursos y bienes, tiene como objetivo principal fortalecer el poder del líder y asegurar la subsistencia de la tribu.</w:t>
      </w:r>
    </w:p>
    <w:p w:rsidR="002430EB" w:rsidRDefault="002430EB" w:rsidP="002430EB">
      <w:pPr>
        <w:pStyle w:val="30-Parrafo"/>
      </w:pPr>
      <w:r>
        <w:rPr>
          <w:rFonts w:ascii="Digital-7 Mono" w:hAnsi="Digital-7 Mono"/>
          <w:i/>
        </w:rPr>
        <w:t>2.2.12</w:t>
      </w:r>
      <w:r w:rsidRPr="00412153">
        <w:rPr>
          <w:i/>
        </w:rPr>
        <w:t xml:space="preserve"> </w:t>
      </w:r>
      <w:r w:rsidRPr="00412153">
        <w:rPr>
          <w:rFonts w:ascii="Times New Roman" w:hAnsi="Times New Roman"/>
        </w:rPr>
        <w:t>»</w:t>
      </w:r>
      <w:r>
        <w:t xml:space="preserve"> En este nivel la división de clases y la </w:t>
      </w:r>
      <w:r w:rsidRPr="00C95127">
        <w:t>lucha por el poder</w:t>
      </w:r>
      <w:r>
        <w:t xml:space="preserve"> son los conflictos dominantes. La consciencia está atrapada en la </w:t>
      </w:r>
      <w:r w:rsidRPr="00C95127">
        <w:t xml:space="preserve">dualidad de </w:t>
      </w:r>
      <w:r w:rsidRPr="00C95127">
        <w:rPr>
          <w:i/>
        </w:rPr>
        <w:t xml:space="preserve">obediencia vs. </w:t>
      </w:r>
      <w:proofErr w:type="gramStart"/>
      <w:r w:rsidRPr="00C95127">
        <w:rPr>
          <w:i/>
        </w:rPr>
        <w:t>rebelión</w:t>
      </w:r>
      <w:proofErr w:type="gramEnd"/>
      <w:r>
        <w:t>. Un líder debe demostrar constantemente su valía, mientras que sus rivales conspiran para derrocarlo. Los conflictos son principalmente entre tribus vecinas que compiten por el control del poder, la tierra y los recursos.</w:t>
      </w:r>
    </w:p>
    <w:p w:rsidR="002430EB" w:rsidRDefault="002430EB" w:rsidP="002430EB">
      <w:pPr>
        <w:pStyle w:val="30-Parrafo"/>
      </w:pPr>
      <w:r>
        <w:rPr>
          <w:rFonts w:ascii="Digital-7 Mono" w:hAnsi="Digital-7 Mono"/>
          <w:i/>
        </w:rPr>
        <w:t>2.2.13</w:t>
      </w:r>
      <w:r w:rsidRPr="00412153">
        <w:rPr>
          <w:i/>
        </w:rPr>
        <w:t xml:space="preserve"> </w:t>
      </w:r>
      <w:r w:rsidRPr="00412153">
        <w:rPr>
          <w:rFonts w:ascii="Times New Roman" w:hAnsi="Times New Roman"/>
        </w:rPr>
        <w:t>»</w:t>
      </w:r>
      <w:r>
        <w:t xml:space="preserve"> La </w:t>
      </w:r>
      <w:r w:rsidRPr="00013279">
        <w:rPr>
          <w:i/>
        </w:rPr>
        <w:t>consciencia egregórica</w:t>
      </w:r>
      <w:r>
        <w:t xml:space="preserve"> de </w:t>
      </w:r>
      <w:r>
        <w:rPr>
          <w:i/>
        </w:rPr>
        <w:t>n</w:t>
      </w:r>
      <w:r w:rsidRPr="00013279">
        <w:rPr>
          <w:i/>
        </w:rPr>
        <w:t>ivel 1</w:t>
      </w:r>
      <w:r>
        <w:t xml:space="preserve"> es una </w:t>
      </w:r>
      <w:r w:rsidRPr="001A578B">
        <w:rPr>
          <w:i/>
        </w:rPr>
        <w:t>entidad tribal</w:t>
      </w:r>
      <w:r>
        <w:t xml:space="preserve"> con una consciencia limitada de la totalidad. Su </w:t>
      </w:r>
      <w:r>
        <w:rPr>
          <w:i/>
        </w:rPr>
        <w:t>N</w:t>
      </w:r>
      <w:r w:rsidRPr="00013279">
        <w:rPr>
          <w:i/>
        </w:rPr>
        <w:t xml:space="preserve">oema </w:t>
      </w:r>
      <w:r>
        <w:rPr>
          <w:i/>
        </w:rPr>
        <w:t>Tribal</w:t>
      </w:r>
      <w:r>
        <w:t xml:space="preserve"> es local y se basa en mitos orales y la fidelidad al líder supremo.</w:t>
      </w:r>
    </w:p>
    <w:p w:rsidR="002430EB" w:rsidRDefault="002430EB" w:rsidP="002430EB">
      <w:pPr>
        <w:pStyle w:val="30-Parrafo"/>
      </w:pPr>
      <w:r>
        <w:rPr>
          <w:rFonts w:ascii="Digital-7 Mono" w:hAnsi="Digital-7 Mono"/>
          <w:i/>
        </w:rPr>
        <w:t>2.2.14</w:t>
      </w:r>
      <w:r w:rsidRPr="00412153">
        <w:rPr>
          <w:i/>
        </w:rPr>
        <w:t xml:space="preserve"> </w:t>
      </w:r>
      <w:r w:rsidRPr="00412153">
        <w:rPr>
          <w:rFonts w:ascii="Times New Roman" w:hAnsi="Times New Roman"/>
        </w:rPr>
        <w:t>»</w:t>
      </w:r>
      <w:r>
        <w:t xml:space="preserve"> Las </w:t>
      </w:r>
      <w:r>
        <w:rPr>
          <w:i/>
        </w:rPr>
        <w:t>costumbres,</w:t>
      </w:r>
      <w:r w:rsidRPr="00AF5AD7">
        <w:rPr>
          <w:i/>
        </w:rPr>
        <w:t xml:space="preserve"> tradiciones</w:t>
      </w:r>
      <w:r>
        <w:rPr>
          <w:i/>
        </w:rPr>
        <w:t xml:space="preserve">, creencias y rituales  </w:t>
      </w:r>
      <w:r>
        <w:t xml:space="preserve"> promovidos por el </w:t>
      </w:r>
      <w:r w:rsidRPr="00803356">
        <w:rPr>
          <w:i/>
        </w:rPr>
        <w:t>egregor colectivo</w:t>
      </w:r>
      <w:r>
        <w:t xml:space="preserve"> derivan en una serie de </w:t>
      </w:r>
      <w:r w:rsidRPr="00803356">
        <w:t>historias y relatos mitológicos</w:t>
      </w:r>
      <w:r w:rsidRPr="00CD3852">
        <w:t xml:space="preserve"> transmitidos oralmente</w:t>
      </w:r>
      <w:r>
        <w:rPr>
          <w:i/>
        </w:rPr>
        <w:t xml:space="preserve"> </w:t>
      </w:r>
      <w:r>
        <w:t xml:space="preserve">que darán origen a </w:t>
      </w:r>
      <w:r w:rsidRPr="00803356">
        <w:t>personajes arquetipos de naturaleza</w:t>
      </w:r>
      <w:r w:rsidRPr="00CD3852">
        <w:rPr>
          <w:i/>
        </w:rPr>
        <w:t xml:space="preserve"> </w:t>
      </w:r>
      <w:r w:rsidRPr="00803356">
        <w:t>divina</w:t>
      </w:r>
      <w:r>
        <w:rPr>
          <w:i/>
        </w:rPr>
        <w:t xml:space="preserve"> (deidades) </w:t>
      </w:r>
      <w:r w:rsidRPr="00803356">
        <w:t xml:space="preserve">o </w:t>
      </w:r>
      <w:r>
        <w:t>semi</w:t>
      </w:r>
      <w:r w:rsidRPr="00803356">
        <w:t>divina</w:t>
      </w:r>
      <w:r>
        <w:t xml:space="preserve"> </w:t>
      </w:r>
      <w:r w:rsidRPr="00CD3852">
        <w:rPr>
          <w:i/>
        </w:rPr>
        <w:t xml:space="preserve">(héroes, </w:t>
      </w:r>
      <w:r>
        <w:rPr>
          <w:i/>
        </w:rPr>
        <w:t>reyes</w:t>
      </w:r>
      <w:r w:rsidRPr="00CD3852">
        <w:rPr>
          <w:i/>
        </w:rPr>
        <w:t xml:space="preserve">, </w:t>
      </w:r>
      <w:r>
        <w:rPr>
          <w:i/>
        </w:rPr>
        <w:t>profetas</w:t>
      </w:r>
      <w:r w:rsidRPr="00CD3852">
        <w:rPr>
          <w:i/>
        </w:rPr>
        <w:t>)</w:t>
      </w:r>
      <w:r>
        <w:rPr>
          <w:i/>
        </w:rPr>
        <w:t xml:space="preserve"> </w:t>
      </w:r>
      <w:r w:rsidRPr="00CD3852">
        <w:t xml:space="preserve">que </w:t>
      </w:r>
      <w:r>
        <w:t xml:space="preserve">al reflejar conceptos idealizados </w:t>
      </w:r>
      <w:r w:rsidRPr="00803356">
        <w:t>y estereotípicos</w:t>
      </w:r>
      <w:r>
        <w:t>,</w:t>
      </w:r>
      <w:r>
        <w:rPr>
          <w:i/>
        </w:rPr>
        <w:t xml:space="preserve"> </w:t>
      </w:r>
      <w:r>
        <w:t xml:space="preserve">opacarán o fortalecerán a las figuras de los líder y élites dominantes </w:t>
      </w:r>
      <w:r w:rsidRPr="00254B82">
        <w:rPr>
          <w:i/>
        </w:rPr>
        <w:t>(nivel 1)</w:t>
      </w:r>
      <w:r>
        <w:t xml:space="preserve">, y forzarán la emergencia de una </w:t>
      </w:r>
      <w:r w:rsidRPr="00803356">
        <w:t>deidad</w:t>
      </w:r>
      <w:r>
        <w:t xml:space="preserve"> </w:t>
      </w:r>
      <w:r>
        <w:rPr>
          <w:i/>
        </w:rPr>
        <w:t xml:space="preserve">(nivel </w:t>
      </w:r>
      <w:r w:rsidRPr="00254B82">
        <w:rPr>
          <w:i/>
        </w:rPr>
        <w:t>2)</w:t>
      </w:r>
      <w:r>
        <w:t xml:space="preserve"> que será la máxima autoridad que validará a un líder </w:t>
      </w:r>
      <w:r w:rsidRPr="0072031A">
        <w:rPr>
          <w:i/>
        </w:rPr>
        <w:t>(ungido</w:t>
      </w:r>
      <w:r>
        <w:rPr>
          <w:i/>
        </w:rPr>
        <w:t>, mesías, cristo</w:t>
      </w:r>
      <w:r w:rsidRPr="0072031A">
        <w:rPr>
          <w:i/>
        </w:rPr>
        <w:t>)</w:t>
      </w:r>
      <w:r>
        <w:t xml:space="preserve"> para que ejerza la defensa del grupo ante posibles amenazas externas.</w:t>
      </w:r>
    </w:p>
    <w:p w:rsidR="002430EB" w:rsidRDefault="002430EB" w:rsidP="002430EB">
      <w:pPr>
        <w:pStyle w:val="131RojaSub"/>
      </w:pPr>
      <w:bookmarkStart w:id="20" w:name="_Toc212715269"/>
      <w:r>
        <w:t>Sistema de Élites</w:t>
      </w:r>
      <w:bookmarkEnd w:id="20"/>
    </w:p>
    <w:p w:rsidR="002430EB" w:rsidRDefault="002430EB" w:rsidP="002430EB">
      <w:pPr>
        <w:pStyle w:val="30-Parrafo"/>
      </w:pPr>
      <w:r>
        <w:rPr>
          <w:rFonts w:ascii="Digital-7 Mono" w:hAnsi="Digital-7 Mono"/>
          <w:i/>
        </w:rPr>
        <w:t>2.2.15</w:t>
      </w:r>
      <w:r w:rsidRPr="00412153">
        <w:rPr>
          <w:i/>
        </w:rPr>
        <w:t xml:space="preserve"> </w:t>
      </w:r>
      <w:r w:rsidRPr="00412153">
        <w:rPr>
          <w:rFonts w:ascii="Times New Roman" w:hAnsi="Times New Roman"/>
        </w:rPr>
        <w:t>»</w:t>
      </w:r>
      <w:r>
        <w:t xml:space="preserve"> El </w:t>
      </w:r>
      <w:r w:rsidRPr="00574C3A">
        <w:rPr>
          <w:i/>
        </w:rPr>
        <w:t>Sistema de Élites</w:t>
      </w:r>
      <w:r>
        <w:t xml:space="preserve"> es la evolución del sistema familiar. Representa una </w:t>
      </w:r>
      <w:r w:rsidRPr="00574C3A">
        <w:t>estructura social</w:t>
      </w:r>
      <w:r>
        <w:t xml:space="preserve"> más compleja donde un </w:t>
      </w:r>
      <w:r w:rsidRPr="00574C3A">
        <w:t>pequeño grupo de individuos</w:t>
      </w:r>
      <w:r>
        <w:t xml:space="preserve"> posee una influencia desproporcionada en la toma de decisiones y el control de la sociedad. </w:t>
      </w:r>
    </w:p>
    <w:p w:rsidR="002430EB" w:rsidRDefault="002430EB" w:rsidP="002430EB">
      <w:pPr>
        <w:pStyle w:val="30-Parrafo"/>
      </w:pPr>
      <w:r>
        <w:rPr>
          <w:rFonts w:ascii="Digital-7 Mono" w:hAnsi="Digital-7 Mono"/>
          <w:i/>
        </w:rPr>
        <w:t>2.2.16</w:t>
      </w:r>
      <w:r w:rsidRPr="00412153">
        <w:rPr>
          <w:i/>
        </w:rPr>
        <w:t xml:space="preserve"> </w:t>
      </w:r>
      <w:r w:rsidRPr="00412153">
        <w:rPr>
          <w:rFonts w:ascii="Times New Roman" w:hAnsi="Times New Roman"/>
        </w:rPr>
        <w:t>»</w:t>
      </w:r>
      <w:r>
        <w:t xml:space="preserve"> La lógica de este sistema es </w:t>
      </w:r>
      <w:r w:rsidRPr="00574C3A">
        <w:rPr>
          <w:i/>
        </w:rPr>
        <w:t>la concentración de poder y la acumulación de recursos</w:t>
      </w:r>
      <w:r>
        <w:t xml:space="preserve">. Este grupo puede estar compuesto por personas de alta riqueza, poder político, prestigio social, o habilidades especiales, y su posición les permite dirigir, influir y controlar aspectos clave de la sociedad. Este es el </w:t>
      </w:r>
      <w:r w:rsidRPr="00574C3A">
        <w:rPr>
          <w:i/>
        </w:rPr>
        <w:t>algoritmo civilizatorio</w:t>
      </w:r>
      <w:r>
        <w:t xml:space="preserve"> que da origen a </w:t>
      </w:r>
      <w:r>
        <w:lastRenderedPageBreak/>
        <w:t>la figura del «</w:t>
      </w:r>
      <w:r>
        <w:rPr>
          <w:i/>
        </w:rPr>
        <w:t>l</w:t>
      </w:r>
      <w:r w:rsidRPr="00574C3A">
        <w:rPr>
          <w:i/>
        </w:rPr>
        <w:t>íder</w:t>
      </w:r>
      <w:r>
        <w:t>» y la jerarquía social. Las principales características del sistema de élites son:</w:t>
      </w:r>
    </w:p>
    <w:p w:rsidR="002430EB" w:rsidRDefault="002430EB" w:rsidP="002430EB">
      <w:pPr>
        <w:pStyle w:val="412-VietaComacta"/>
        <w:spacing w:after="60"/>
        <w:jc w:val="both"/>
      </w:pPr>
      <w:r w:rsidRPr="00DC3963">
        <w:rPr>
          <w:b/>
          <w:i w:val="0"/>
          <w:smallCaps/>
        </w:rPr>
        <w:t>Concentración de poder</w:t>
      </w:r>
      <w:r>
        <w:t xml:space="preserve">: El poder y la influencia están concentrados en manos de un grupo reducido, en lugar de ser distribuidos equitativamente. </w:t>
      </w:r>
    </w:p>
    <w:p w:rsidR="002430EB" w:rsidRDefault="002430EB" w:rsidP="002430EB">
      <w:pPr>
        <w:pStyle w:val="412-VietaComacta"/>
        <w:spacing w:after="60"/>
        <w:jc w:val="both"/>
      </w:pPr>
      <w:r w:rsidRPr="00DC3963">
        <w:rPr>
          <w:b/>
          <w:i w:val="0"/>
          <w:smallCaps/>
        </w:rPr>
        <w:t>Control Institucional</w:t>
      </w:r>
      <w:r>
        <w:t xml:space="preserve">: </w:t>
      </w:r>
      <w:r w:rsidRPr="00741563">
        <w:t xml:space="preserve">Las élites no solo ostentan poder, sino que controlan las instituciones clave </w:t>
      </w:r>
      <w:r>
        <w:t>dentro de una</w:t>
      </w:r>
      <w:r w:rsidRPr="00741563">
        <w:t xml:space="preserve"> sociedad </w:t>
      </w:r>
      <w:r w:rsidRPr="00741563">
        <w:rPr>
          <w:i w:val="0"/>
        </w:rPr>
        <w:t xml:space="preserve">(gobierno, economía, medios de comunicación) </w:t>
      </w:r>
      <w:r w:rsidRPr="00741563">
        <w:t>para mantener su influencia.</w:t>
      </w:r>
    </w:p>
    <w:p w:rsidR="002430EB" w:rsidRDefault="002430EB" w:rsidP="002430EB">
      <w:pPr>
        <w:pStyle w:val="412-VietaComacta"/>
        <w:spacing w:after="60"/>
        <w:jc w:val="both"/>
      </w:pPr>
      <w:r w:rsidRPr="00DC3963">
        <w:rPr>
          <w:b/>
          <w:i w:val="0"/>
          <w:smallCaps/>
        </w:rPr>
        <w:t>Acceso privilegiado</w:t>
      </w:r>
      <w:r>
        <w:t xml:space="preserve">: La élite suele tener acceso a recursos, oportunidades y canales de influencia que no están disponibles para el resto de la población. </w:t>
      </w:r>
    </w:p>
    <w:p w:rsidR="002430EB" w:rsidRDefault="002430EB" w:rsidP="002430EB">
      <w:pPr>
        <w:pStyle w:val="412-VietaComacta"/>
        <w:spacing w:after="60"/>
        <w:jc w:val="both"/>
      </w:pPr>
      <w:r w:rsidRPr="00DC3963">
        <w:rPr>
          <w:b/>
          <w:i w:val="0"/>
          <w:smallCaps/>
        </w:rPr>
        <w:t>Influencia en la toma de decisiones</w:t>
      </w:r>
      <w:r>
        <w:t xml:space="preserve">: La élite tiene la capacidad de influir o controlar las decisiones políticas, económicas, sociales y culturales de la sociedad. </w:t>
      </w:r>
    </w:p>
    <w:p w:rsidR="002430EB" w:rsidRDefault="002430EB" w:rsidP="002430EB">
      <w:pPr>
        <w:pStyle w:val="30-Parrafo"/>
      </w:pPr>
      <w:r>
        <w:rPr>
          <w:rFonts w:ascii="Digital-7 Mono" w:hAnsi="Digital-7 Mono"/>
          <w:i/>
        </w:rPr>
        <w:t>2.2.17</w:t>
      </w:r>
      <w:r w:rsidRPr="00412153">
        <w:rPr>
          <w:i/>
        </w:rPr>
        <w:t xml:space="preserve"> </w:t>
      </w:r>
      <w:r w:rsidRPr="00412153">
        <w:rPr>
          <w:rFonts w:ascii="Times New Roman" w:hAnsi="Times New Roman"/>
        </w:rPr>
        <w:t>»</w:t>
      </w:r>
      <w:r>
        <w:t xml:space="preserve"> El objetivo de este sistema es la emergencia de un líder que defienda los intereses del grupo. El egregor que se forma es una entidad de ambición, jerarquía y competencia, que habitualmente suele operar de manera interconectada con otros grupos de élite. Ejemplos de sistemas de élite son:</w:t>
      </w:r>
    </w:p>
    <w:p w:rsidR="002430EB" w:rsidRDefault="002430EB" w:rsidP="002430EB">
      <w:pPr>
        <w:pStyle w:val="412-VietaComacta"/>
        <w:spacing w:after="60"/>
        <w:jc w:val="both"/>
      </w:pPr>
      <w:r w:rsidRPr="00DC3963">
        <w:rPr>
          <w:b/>
          <w:i w:val="0"/>
          <w:smallCaps/>
        </w:rPr>
        <w:t>Élites políticas</w:t>
      </w:r>
      <w:r>
        <w:t xml:space="preserve">: Grupos de políticos, funcionarios y líderes que ostentan el poder en el gobierno. </w:t>
      </w:r>
    </w:p>
    <w:p w:rsidR="002430EB" w:rsidRDefault="002430EB" w:rsidP="002430EB">
      <w:pPr>
        <w:pStyle w:val="412-VietaComacta"/>
        <w:spacing w:after="60"/>
        <w:jc w:val="both"/>
      </w:pPr>
      <w:r w:rsidRPr="00DC3963">
        <w:rPr>
          <w:b/>
          <w:i w:val="0"/>
          <w:smallCaps/>
        </w:rPr>
        <w:t>Élites económicas</w:t>
      </w:r>
      <w:r>
        <w:t xml:space="preserve">: Empresarios, inversionistas y ejecutivos que controlan la economía. </w:t>
      </w:r>
    </w:p>
    <w:p w:rsidR="002430EB" w:rsidRDefault="002430EB" w:rsidP="002430EB">
      <w:pPr>
        <w:pStyle w:val="412-VietaComacta"/>
        <w:spacing w:after="60"/>
        <w:jc w:val="both"/>
      </w:pPr>
      <w:r w:rsidRPr="00DC3963">
        <w:rPr>
          <w:b/>
          <w:i w:val="0"/>
          <w:smallCaps/>
        </w:rPr>
        <w:t>Élites intelectuales</w:t>
      </w:r>
      <w:r>
        <w:t xml:space="preserve">: Académicos, científicos y artistas que influyen en el conocimiento y la cultura. </w:t>
      </w:r>
    </w:p>
    <w:p w:rsidR="002430EB" w:rsidRDefault="002430EB" w:rsidP="002430EB">
      <w:pPr>
        <w:pStyle w:val="412-VietaComacta"/>
        <w:spacing w:after="60"/>
        <w:jc w:val="both"/>
      </w:pPr>
      <w:r w:rsidRPr="00DC3963">
        <w:rPr>
          <w:b/>
          <w:i w:val="0"/>
          <w:smallCaps/>
        </w:rPr>
        <w:t>Élites militares</w:t>
      </w:r>
      <w:r>
        <w:t xml:space="preserve">: Oficiales de alto rango que controlan las fuerzas armadas. </w:t>
      </w:r>
    </w:p>
    <w:p w:rsidR="002430EB" w:rsidRDefault="002430EB" w:rsidP="002430EB">
      <w:pPr>
        <w:pStyle w:val="30-Parrafo"/>
        <w:rPr>
          <w:color w:val="FAEA72"/>
          <w:spacing w:val="-2"/>
          <w:sz w:val="20"/>
        </w:rPr>
      </w:pPr>
      <w:r>
        <w:rPr>
          <w:rFonts w:ascii="Digital-7 Mono" w:hAnsi="Digital-7 Mono"/>
          <w:i/>
        </w:rPr>
        <w:t>2.2.18</w:t>
      </w:r>
      <w:r w:rsidRPr="00412153">
        <w:rPr>
          <w:i/>
        </w:rPr>
        <w:t xml:space="preserve"> </w:t>
      </w:r>
      <w:r w:rsidRPr="00412153">
        <w:rPr>
          <w:rFonts w:ascii="Times New Roman" w:hAnsi="Times New Roman"/>
        </w:rPr>
        <w:t>»</w:t>
      </w:r>
      <w:r>
        <w:t xml:space="preserve"> La consciencia del individuo en este nivel está condicionada por la </w:t>
      </w:r>
      <w:r w:rsidRPr="00574C3A">
        <w:rPr>
          <w:i/>
        </w:rPr>
        <w:t>búsqueda de validación</w:t>
      </w:r>
      <w:r>
        <w:t xml:space="preserve"> y la </w:t>
      </w:r>
      <w:r w:rsidRPr="00574C3A">
        <w:rPr>
          <w:i/>
        </w:rPr>
        <w:t>lucha por el estatus</w:t>
      </w:r>
      <w:r>
        <w:t xml:space="preserve"> dentro de la pirámide de poder. Los problemas individuales surgen de la disonancia entre los deseos personales y el papel que el egregor le ha asignado.</w:t>
      </w:r>
    </w:p>
    <w:p w:rsidR="002430EB" w:rsidRDefault="002430EB" w:rsidP="002430EB">
      <w:pPr>
        <w:pStyle w:val="065-Numeraciosubseccion"/>
      </w:pPr>
      <w:r>
        <w:t>2.3.0</w:t>
      </w:r>
    </w:p>
    <w:p w:rsidR="002430EB" w:rsidRDefault="002430EB" w:rsidP="002430EB">
      <w:pPr>
        <w:pStyle w:val="132Naranja"/>
      </w:pPr>
      <w:bookmarkStart w:id="21" w:name="_Toc212715270"/>
      <w:r>
        <w:t>Nivel 2</w:t>
      </w:r>
      <w:bookmarkEnd w:id="21"/>
    </w:p>
    <w:p w:rsidR="002430EB" w:rsidRDefault="002430EB" w:rsidP="002430EB">
      <w:pPr>
        <w:pStyle w:val="122bEtiquetaFix"/>
      </w:pPr>
      <w:r>
        <w:t>Grupos Étnicos Regionales</w:t>
      </w:r>
    </w:p>
    <w:p w:rsidR="002430EB" w:rsidRPr="00981CF2" w:rsidRDefault="002430EB" w:rsidP="002430EB">
      <w:pPr>
        <w:pStyle w:val="314-ParrafoImagen"/>
        <w:jc w:val="center"/>
      </w:pPr>
      <w:r>
        <w:drawing>
          <wp:inline distT="0" distB="0" distL="0" distR="0" wp14:anchorId="3DF65C86" wp14:editId="2F484FF5">
            <wp:extent cx="3175276" cy="890438"/>
            <wp:effectExtent l="0" t="0" r="0" b="5080"/>
            <wp:docPr id="5" name="Imagen 5" descr="D:\0000 - FINAL\0000 - GameOver\000 - Posts\Formulas\Nive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0000 - FINAL\0000 - GameOver\000 - Posts\Formulas\Nivel 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6047" cy="890654"/>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t>2.3.1</w:t>
      </w:r>
      <w:r w:rsidRPr="00412153">
        <w:rPr>
          <w:i/>
        </w:rPr>
        <w:t xml:space="preserve"> </w:t>
      </w:r>
      <w:r w:rsidRPr="00412153">
        <w:rPr>
          <w:rFonts w:ascii="Times New Roman" w:hAnsi="Times New Roman"/>
        </w:rPr>
        <w:t>»</w:t>
      </w:r>
      <w:r>
        <w:t xml:space="preserve"> </w:t>
      </w:r>
      <w:r w:rsidRPr="00EC63A0">
        <w:t xml:space="preserve">En esta etapa se desarrolla el </w:t>
      </w:r>
      <w:r w:rsidRPr="00EC63A0">
        <w:rPr>
          <w:i/>
        </w:rPr>
        <w:t>Sistema Religioso</w:t>
      </w:r>
      <w:r w:rsidRPr="00EC63A0">
        <w:t xml:space="preserve">. </w:t>
      </w:r>
      <w:r>
        <w:t>Aquí, la</w:t>
      </w:r>
      <w:r w:rsidRPr="00C81C63">
        <w:t xml:space="preserve"> </w:t>
      </w:r>
      <w:r w:rsidRPr="00373444">
        <w:rPr>
          <w:i/>
        </w:rPr>
        <w:t>conciencia colectiva</w:t>
      </w:r>
      <w:r w:rsidRPr="00C81C63">
        <w:t xml:space="preserve"> ha evolucionado hasta un punto donde ya no </w:t>
      </w:r>
      <w:r>
        <w:t xml:space="preserve">se </w:t>
      </w:r>
      <w:r w:rsidRPr="00C81C63">
        <w:t>requiere la presencia física const</w:t>
      </w:r>
      <w:r>
        <w:t>ante de un líder para mantener unificado a un grupo</w:t>
      </w:r>
      <w:r w:rsidRPr="00C81C63">
        <w:t xml:space="preserve">. </w:t>
      </w:r>
      <w:r w:rsidRPr="00EC63A0">
        <w:t>Una «</w:t>
      </w:r>
      <w:r w:rsidRPr="00EC63A0">
        <w:rPr>
          <w:i/>
        </w:rPr>
        <w:t>deidad</w:t>
      </w:r>
      <w:r w:rsidRPr="00EC63A0">
        <w:t xml:space="preserve">» o panteón de deidades emerge para validar la posición de los líderes regionales y para explicar los fenómenos del mundo. </w:t>
      </w:r>
    </w:p>
    <w:p w:rsidR="002430EB" w:rsidRDefault="002430EB" w:rsidP="002430EB">
      <w:pPr>
        <w:pStyle w:val="30-Parrafo"/>
      </w:pPr>
      <w:r>
        <w:rPr>
          <w:rFonts w:ascii="Digital-7 Mono" w:hAnsi="Digital-7 Mono"/>
          <w:i/>
        </w:rPr>
        <w:lastRenderedPageBreak/>
        <w:t>2.3.2</w:t>
      </w:r>
      <w:r w:rsidRPr="00412153">
        <w:rPr>
          <w:i/>
        </w:rPr>
        <w:t xml:space="preserve"> </w:t>
      </w:r>
      <w:r w:rsidRPr="00412153">
        <w:rPr>
          <w:rFonts w:ascii="Times New Roman" w:hAnsi="Times New Roman"/>
        </w:rPr>
        <w:t>»</w:t>
      </w:r>
      <w:r>
        <w:t xml:space="preserve"> El </w:t>
      </w:r>
      <w:r w:rsidRPr="00373444">
        <w:rPr>
          <w:i/>
        </w:rPr>
        <w:t>sistema religioso</w:t>
      </w:r>
      <w:r>
        <w:t xml:space="preserve"> genera </w:t>
      </w:r>
      <w:r w:rsidRPr="00C81C63">
        <w:t xml:space="preserve">una </w:t>
      </w:r>
      <w:r w:rsidRPr="00C81C63">
        <w:rPr>
          <w:i/>
        </w:rPr>
        <w:t>abstracción superior</w:t>
      </w:r>
      <w:r w:rsidRPr="00C81C63">
        <w:t xml:space="preserve"> de carácter </w:t>
      </w:r>
      <w:r w:rsidRPr="00C81C63">
        <w:rPr>
          <w:i/>
        </w:rPr>
        <w:t>simbólico y espiritual</w:t>
      </w:r>
      <w:r w:rsidRPr="00C81C63">
        <w:t xml:space="preserve"> que no solo legitima el ejercicio del poder, sino que también opera como fuerza unificadora capaz de integrar múltiples tribus con diferentes orígenes, costumbres y territorios bajo un único sistema de creencias compartidas. </w:t>
      </w:r>
    </w:p>
    <w:p w:rsidR="002430EB" w:rsidRDefault="002430EB" w:rsidP="002430EB">
      <w:pPr>
        <w:pStyle w:val="30-Parrafo"/>
      </w:pPr>
      <w:r>
        <w:rPr>
          <w:rFonts w:ascii="Digital-7 Mono" w:hAnsi="Digital-7 Mono"/>
          <w:i/>
        </w:rPr>
        <w:t>2.3.3</w:t>
      </w:r>
      <w:r w:rsidRPr="00412153">
        <w:rPr>
          <w:i/>
        </w:rPr>
        <w:t xml:space="preserve"> </w:t>
      </w:r>
      <w:r w:rsidRPr="00412153">
        <w:rPr>
          <w:rFonts w:ascii="Times New Roman" w:hAnsi="Times New Roman"/>
        </w:rPr>
        <w:t>»</w:t>
      </w:r>
      <w:r>
        <w:t xml:space="preserve"> </w:t>
      </w:r>
      <w:r w:rsidRPr="00EC63A0">
        <w:t xml:space="preserve">Las </w:t>
      </w:r>
      <w:r w:rsidRPr="00EC63A0">
        <w:rPr>
          <w:i/>
        </w:rPr>
        <w:t>costumbres</w:t>
      </w:r>
      <w:r w:rsidRPr="00EC63A0">
        <w:t xml:space="preserve"> </w:t>
      </w:r>
      <w:r w:rsidRPr="00EC63A0">
        <w:rPr>
          <w:i/>
        </w:rPr>
        <w:t xml:space="preserve">y </w:t>
      </w:r>
      <w:r>
        <w:rPr>
          <w:i/>
        </w:rPr>
        <w:t xml:space="preserve">tradiciones </w:t>
      </w:r>
      <w:r>
        <w:t xml:space="preserve">se institucionalizan bajo distintos </w:t>
      </w:r>
      <w:r w:rsidRPr="00EC63A0">
        <w:rPr>
          <w:i/>
        </w:rPr>
        <w:t>cultos, rituales y dogmas</w:t>
      </w:r>
      <w:r w:rsidRPr="00EC63A0">
        <w:t xml:space="preserve">, creando </w:t>
      </w:r>
      <w:r>
        <w:t xml:space="preserve">una serie de creencias compartidas que le dan </w:t>
      </w:r>
      <w:r w:rsidRPr="00EC63A0">
        <w:t xml:space="preserve">sentido a la vida y a la muerte. Aquí se consolida un </w:t>
      </w:r>
      <w:r w:rsidRPr="001074D4">
        <w:rPr>
          <w:i/>
        </w:rPr>
        <w:t>paradigma religioso-mitológico</w:t>
      </w:r>
      <w:r w:rsidRPr="00EC63A0">
        <w:t xml:space="preserve"> </w:t>
      </w:r>
      <w:r>
        <w:t>bajo una</w:t>
      </w:r>
      <w:r w:rsidRPr="00EC63A0">
        <w:t xml:space="preserve"> cosmovisión y conjunto de dogmas inviolables, a partir del cual se establecen «</w:t>
      </w:r>
      <w:r w:rsidRPr="001074D4">
        <w:rPr>
          <w:i/>
        </w:rPr>
        <w:t>leyes y normas</w:t>
      </w:r>
      <w:r w:rsidRPr="00EC63A0">
        <w:t>» que imponen un orden social civil a gran escala.</w:t>
      </w:r>
    </w:p>
    <w:p w:rsidR="002430EB" w:rsidRDefault="002430EB" w:rsidP="002430EB">
      <w:pPr>
        <w:pStyle w:val="30-Parrafo"/>
      </w:pPr>
      <w:r>
        <w:rPr>
          <w:rFonts w:ascii="Digital-7 Mono" w:hAnsi="Digital-7 Mono"/>
          <w:i/>
        </w:rPr>
        <w:t>2.3.4</w:t>
      </w:r>
      <w:r w:rsidRPr="00412153">
        <w:rPr>
          <w:i/>
        </w:rPr>
        <w:t xml:space="preserve"> </w:t>
      </w:r>
      <w:r w:rsidRPr="00412153">
        <w:rPr>
          <w:rFonts w:ascii="Times New Roman" w:hAnsi="Times New Roman"/>
        </w:rPr>
        <w:t>»</w:t>
      </w:r>
      <w:r>
        <w:t xml:space="preserve"> El foco del grupo social se centra en la </w:t>
      </w:r>
      <w:r w:rsidRPr="00EA68E4">
        <w:rPr>
          <w:i/>
        </w:rPr>
        <w:t>expansión de su sistema de creencias</w:t>
      </w:r>
      <w:r>
        <w:t xml:space="preserve">. La microeconomía y el orden social son herramientas para este fin, ya que la supervivencia ahora depende de la </w:t>
      </w:r>
      <w:r w:rsidRPr="00EA68E4">
        <w:rPr>
          <w:i/>
        </w:rPr>
        <w:t>obediencia a la deidad y sus representantes</w:t>
      </w:r>
      <w:r>
        <w:t>. La ambición es forzar a los grupos locales a adorar a la misma deidad, lo que da inicio a las primeras luchas religiosas y la búsqueda de supremacía sobre otras creencias.</w:t>
      </w:r>
    </w:p>
    <w:p w:rsidR="002430EB" w:rsidRDefault="002430EB" w:rsidP="002430EB">
      <w:pPr>
        <w:pStyle w:val="30-Parrafo"/>
      </w:pPr>
      <w:r>
        <w:rPr>
          <w:rFonts w:ascii="Digital-7 Mono" w:hAnsi="Digital-7 Mono"/>
          <w:i/>
        </w:rPr>
        <w:t>2.3.5</w:t>
      </w:r>
      <w:r w:rsidRPr="00412153">
        <w:rPr>
          <w:i/>
        </w:rPr>
        <w:t xml:space="preserve"> </w:t>
      </w:r>
      <w:r w:rsidRPr="00412153">
        <w:rPr>
          <w:rFonts w:ascii="Times New Roman" w:hAnsi="Times New Roman"/>
        </w:rPr>
        <w:t>»</w:t>
      </w:r>
      <w:r>
        <w:t xml:space="preserve"> El conflicto se mueve del </w:t>
      </w:r>
      <w:r w:rsidRPr="00373444">
        <w:rPr>
          <w:i/>
        </w:rPr>
        <w:t>plano físico</w:t>
      </w:r>
      <w:r>
        <w:t xml:space="preserve"> al </w:t>
      </w:r>
      <w:r w:rsidRPr="00EA68E4">
        <w:rPr>
          <w:i/>
        </w:rPr>
        <w:t>plano espiritual y cultural</w:t>
      </w:r>
      <w:r>
        <w:t xml:space="preserve">. La lucha noemática de este nivel es la </w:t>
      </w:r>
      <w:r w:rsidRPr="00EA68E4">
        <w:rPr>
          <w:i/>
        </w:rPr>
        <w:t>confrontación de dogmas</w:t>
      </w:r>
      <w:r>
        <w:t xml:space="preserve">. Los herejes, los blasfemos y los no creyentes se convierten en el </w:t>
      </w:r>
      <w:r w:rsidRPr="00EA68E4">
        <w:rPr>
          <w:i/>
        </w:rPr>
        <w:t>enemigo a silenciar</w:t>
      </w:r>
      <w:r>
        <w:t xml:space="preserve">, justificando guerras y conversiones forzadas. El gran dilema es la </w:t>
      </w:r>
      <w:r w:rsidRPr="00EA68E4">
        <w:rPr>
          <w:i/>
        </w:rPr>
        <w:t>intolerancia</w:t>
      </w:r>
      <w:r>
        <w:t xml:space="preserve"> y la </w:t>
      </w:r>
      <w:r w:rsidRPr="00EA68E4">
        <w:rPr>
          <w:i/>
        </w:rPr>
        <w:t>incapacidad de coexistir</w:t>
      </w:r>
      <w:r>
        <w:t xml:space="preserve"> con otras visiones del mundo.</w:t>
      </w:r>
    </w:p>
    <w:p w:rsidR="002430EB" w:rsidRDefault="002430EB" w:rsidP="002430EB">
      <w:pPr>
        <w:pStyle w:val="30-Parrafo"/>
      </w:pPr>
      <w:r>
        <w:rPr>
          <w:rFonts w:ascii="Digital-7 Mono" w:hAnsi="Digital-7 Mono"/>
          <w:i/>
        </w:rPr>
        <w:t xml:space="preserve">2.3.6 </w:t>
      </w:r>
      <w:r w:rsidRPr="00412153">
        <w:rPr>
          <w:rFonts w:ascii="Times New Roman" w:hAnsi="Times New Roman"/>
        </w:rPr>
        <w:t>»</w:t>
      </w:r>
      <w:r>
        <w:t xml:space="preserve"> El </w:t>
      </w:r>
      <w:r>
        <w:rPr>
          <w:i/>
        </w:rPr>
        <w:t>egregor colectivo de n</w:t>
      </w:r>
      <w:r w:rsidRPr="001370EE">
        <w:rPr>
          <w:i/>
        </w:rPr>
        <w:t>ivel 2</w:t>
      </w:r>
      <w:r>
        <w:t xml:space="preserve"> es una </w:t>
      </w:r>
      <w:r w:rsidRPr="001074D4">
        <w:t>entidad con una consciencia regional</w:t>
      </w:r>
      <w:r>
        <w:t xml:space="preserve">. Su </w:t>
      </w:r>
      <w:r>
        <w:rPr>
          <w:i/>
        </w:rPr>
        <w:t>N</w:t>
      </w:r>
      <w:r w:rsidRPr="001370EE">
        <w:rPr>
          <w:i/>
        </w:rPr>
        <w:t xml:space="preserve">oema </w:t>
      </w:r>
      <w:r>
        <w:rPr>
          <w:i/>
        </w:rPr>
        <w:t xml:space="preserve">Religioso </w:t>
      </w:r>
      <w:r>
        <w:t xml:space="preserve">se transmite a través de </w:t>
      </w:r>
      <w:r w:rsidRPr="006745F6">
        <w:rPr>
          <w:i/>
        </w:rPr>
        <w:t>tradiciones orales</w:t>
      </w:r>
      <w:r>
        <w:t xml:space="preserve">, </w:t>
      </w:r>
      <w:r w:rsidRPr="00EA68E4">
        <w:rPr>
          <w:i/>
        </w:rPr>
        <w:t>textos sagrados</w:t>
      </w:r>
      <w:r>
        <w:t xml:space="preserve"> y </w:t>
      </w:r>
      <w:r w:rsidRPr="00EA68E4">
        <w:rPr>
          <w:i/>
        </w:rPr>
        <w:t>sacerdotes</w:t>
      </w:r>
      <w:r>
        <w:t xml:space="preserve">, formando una red de creencias que puede influir a miles  de personas. La tecnología comienza a reflejar este paradigma a través de la </w:t>
      </w:r>
      <w:r w:rsidRPr="001074D4">
        <w:t>construcción de templos, monumentos y artefactos religiosos</w:t>
      </w:r>
      <w:r>
        <w:t xml:space="preserve"> que sirven como puntos de anclaje para la consciencia colectiva. La consciencia en este nivel se cree la «</w:t>
      </w:r>
      <w:r w:rsidRPr="00EA68E4">
        <w:rPr>
          <w:i/>
        </w:rPr>
        <w:t>elegida</w:t>
      </w:r>
      <w:r>
        <w:t>» por una fuerza superior.</w:t>
      </w:r>
    </w:p>
    <w:p w:rsidR="002430EB" w:rsidRPr="00C81C63" w:rsidRDefault="002430EB" w:rsidP="002430EB">
      <w:pPr>
        <w:pStyle w:val="30-Parrafo"/>
      </w:pPr>
      <w:r>
        <w:rPr>
          <w:rFonts w:ascii="Digital-7 Mono" w:hAnsi="Digital-7 Mono"/>
          <w:i/>
        </w:rPr>
        <w:t>2.3.7</w:t>
      </w:r>
      <w:r w:rsidRPr="00412153">
        <w:rPr>
          <w:i/>
        </w:rPr>
        <w:t xml:space="preserve"> </w:t>
      </w:r>
      <w:r w:rsidRPr="00412153">
        <w:rPr>
          <w:rFonts w:ascii="Times New Roman" w:hAnsi="Times New Roman"/>
        </w:rPr>
        <w:t>»</w:t>
      </w:r>
      <w:r>
        <w:t xml:space="preserve"> A diferencia del </w:t>
      </w:r>
      <w:r w:rsidRPr="00763185">
        <w:rPr>
          <w:i/>
        </w:rPr>
        <w:t>egregor tribal</w:t>
      </w:r>
      <w:r>
        <w:t xml:space="preserve"> de los primeros líderes, el </w:t>
      </w:r>
      <w:r w:rsidRPr="00763185">
        <w:rPr>
          <w:i/>
        </w:rPr>
        <w:t>egregor religioso</w:t>
      </w:r>
      <w:r>
        <w:t xml:space="preserve"> asociado a una deidad tiene la capacidad de </w:t>
      </w:r>
      <w:r w:rsidRPr="00763185">
        <w:rPr>
          <w:i/>
        </w:rPr>
        <w:t>trascender las limitaciones físicas y temporales</w:t>
      </w:r>
      <w:r w:rsidRPr="001074D4">
        <w:t xml:space="preserve"> </w:t>
      </w:r>
      <w:r>
        <w:t xml:space="preserve">sobre las que se construye el </w:t>
      </w:r>
      <w:r w:rsidRPr="001074D4">
        <w:t xml:space="preserve">liderazgo individual, </w:t>
      </w:r>
      <w:r w:rsidRPr="00C81C63">
        <w:t xml:space="preserve">estableciendo una autoridad de naturaleza </w:t>
      </w:r>
      <w:r w:rsidRPr="001074D4">
        <w:t>metafísica</w:t>
      </w:r>
      <w:r w:rsidRPr="00C81C63">
        <w:t xml:space="preserve"> que puede persistir a través del tiempo y el espacio.</w:t>
      </w:r>
    </w:p>
    <w:p w:rsidR="002430EB" w:rsidRPr="00475C3A" w:rsidRDefault="002430EB" w:rsidP="002430EB">
      <w:pPr>
        <w:pStyle w:val="30-Parrafo"/>
      </w:pPr>
      <w:r>
        <w:rPr>
          <w:rFonts w:ascii="Digital-7 Mono" w:hAnsi="Digital-7 Mono"/>
          <w:i/>
        </w:rPr>
        <w:t>2.3.8</w:t>
      </w:r>
      <w:r w:rsidRPr="00412153">
        <w:rPr>
          <w:i/>
        </w:rPr>
        <w:t xml:space="preserve"> </w:t>
      </w:r>
      <w:r w:rsidRPr="00412153">
        <w:rPr>
          <w:rFonts w:ascii="Times New Roman" w:hAnsi="Times New Roman"/>
        </w:rPr>
        <w:t>»</w:t>
      </w:r>
      <w:r>
        <w:t xml:space="preserve"> La</w:t>
      </w:r>
      <w:r w:rsidRPr="00C81C63">
        <w:t xml:space="preserve"> </w:t>
      </w:r>
      <w:r w:rsidRPr="003F0ED3">
        <w:t xml:space="preserve">abstracción egregórica </w:t>
      </w:r>
      <w:r>
        <w:t xml:space="preserve">asociada al universo de lo trascendental dará como resultado la emergencia de cinco </w:t>
      </w:r>
      <w:r>
        <w:rPr>
          <w:i/>
        </w:rPr>
        <w:t xml:space="preserve">paradigmas religiosos </w:t>
      </w:r>
      <w:r>
        <w:t>diferenciados, donde cada uno</w:t>
      </w:r>
      <w:r w:rsidRPr="00C81C63">
        <w:t xml:space="preserve"> </w:t>
      </w:r>
      <w:r>
        <w:t xml:space="preserve">reflejará </w:t>
      </w:r>
      <w:r w:rsidRPr="00C81C63">
        <w:t xml:space="preserve">un nivel de </w:t>
      </w:r>
      <w:r w:rsidRPr="00C81C63">
        <w:rPr>
          <w:i/>
        </w:rPr>
        <w:t>complejidad civilizatoria y cognitiva</w:t>
      </w:r>
      <w:r>
        <w:t xml:space="preserve"> superior al otro. Estos paradigmas </w:t>
      </w:r>
      <w:r w:rsidRPr="00C81C63">
        <w:t xml:space="preserve">no </w:t>
      </w:r>
      <w:r>
        <w:t xml:space="preserve">solo reflejan el sistema de </w:t>
      </w:r>
      <w:r w:rsidRPr="00475C3A">
        <w:t>creencias y las prácticas de culto</w:t>
      </w:r>
      <w:r w:rsidRPr="00C81C63">
        <w:t xml:space="preserve">, sino </w:t>
      </w:r>
      <w:r>
        <w:t xml:space="preserve">que dejan en evidencia las </w:t>
      </w:r>
      <w:r w:rsidRPr="00C81C63">
        <w:t xml:space="preserve">transformaciones fundamentales en la capacidad de una civilización para </w:t>
      </w:r>
      <w:r w:rsidRPr="00C81C63">
        <w:rPr>
          <w:i/>
        </w:rPr>
        <w:t>conceptualizar y organizar</w:t>
      </w:r>
      <w:r w:rsidRPr="00C81C63">
        <w:t xml:space="preserve"> </w:t>
      </w:r>
      <w:r w:rsidRPr="00C81C63">
        <w:rPr>
          <w:i/>
        </w:rPr>
        <w:t>su realidad espiritual y social</w:t>
      </w:r>
      <w:r>
        <w:rPr>
          <w:i/>
        </w:rPr>
        <w:t>.</w:t>
      </w:r>
    </w:p>
    <w:p w:rsidR="002430EB" w:rsidRPr="00C81C63" w:rsidRDefault="002430EB" w:rsidP="002430EB">
      <w:pPr>
        <w:pStyle w:val="30-Parrafo"/>
      </w:pPr>
      <w:r>
        <w:rPr>
          <w:rFonts w:ascii="Digital-7 Mono" w:hAnsi="Digital-7 Mono"/>
          <w:i/>
        </w:rPr>
        <w:t>2.3.9</w:t>
      </w:r>
      <w:r w:rsidRPr="00412153">
        <w:rPr>
          <w:i/>
        </w:rPr>
        <w:t xml:space="preserve"> </w:t>
      </w:r>
      <w:r w:rsidRPr="00412153">
        <w:rPr>
          <w:rFonts w:ascii="Times New Roman" w:hAnsi="Times New Roman"/>
        </w:rPr>
        <w:t>»</w:t>
      </w:r>
      <w:r>
        <w:t xml:space="preserve"> El tipo de paradigma adoptado por cada sistema religioso permite conocer las fronteras conceptuales que un </w:t>
      </w:r>
      <w:r w:rsidRPr="00B174D3">
        <w:rPr>
          <w:i/>
        </w:rPr>
        <w:t>grupo étnico o nación</w:t>
      </w:r>
      <w:r>
        <w:t xml:space="preserve"> puede alcanzar dentro del proceso civilizatorio, antes de aislarse del </w:t>
      </w:r>
      <w:r w:rsidRPr="001074D4">
        <w:t>proceso evolutivo globalizante</w:t>
      </w:r>
      <w:r>
        <w:t xml:space="preserve"> y decaer en un estado de división interna y estancamiento local o regional:</w:t>
      </w:r>
    </w:p>
    <w:p w:rsidR="002430EB" w:rsidRPr="00D13695" w:rsidRDefault="002430EB" w:rsidP="002430EB">
      <w:pPr>
        <w:pStyle w:val="411-VietaN"/>
        <w:numPr>
          <w:ilvl w:val="0"/>
          <w:numId w:val="10"/>
        </w:numPr>
        <w:spacing w:before="0" w:after="60"/>
        <w:ind w:left="227" w:hanging="227"/>
        <w:contextualSpacing/>
        <w:jc w:val="both"/>
        <w:rPr>
          <w:i w:val="0"/>
        </w:rPr>
      </w:pPr>
      <w:r w:rsidRPr="00D13695">
        <w:rPr>
          <w:b/>
          <w:i w:val="0"/>
          <w:smallCaps/>
        </w:rPr>
        <w:lastRenderedPageBreak/>
        <w:t>Animismo</w:t>
      </w:r>
      <w:r w:rsidRPr="00381F83">
        <w:t xml:space="preserve">: </w:t>
      </w:r>
      <w:r w:rsidRPr="00D13695">
        <w:t xml:space="preserve">Primera etapa de los sistemas religiosos donde la </w:t>
      </w:r>
      <w:r w:rsidRPr="00D13695">
        <w:rPr>
          <w:i w:val="0"/>
        </w:rPr>
        <w:t>conciencia espiritual</w:t>
      </w:r>
      <w:r w:rsidRPr="00D13695">
        <w:t xml:space="preserve"> se limita a </w:t>
      </w:r>
      <w:r w:rsidRPr="00D13695">
        <w:rPr>
          <w:i w:val="0"/>
        </w:rPr>
        <w:t>pequeños grupos étnicos o tribales</w:t>
      </w:r>
      <w:r w:rsidRPr="00D13695">
        <w:t xml:space="preserve">. El poder divino se fragmenta y distribuye en </w:t>
      </w:r>
      <w:r w:rsidRPr="00D13695">
        <w:rPr>
          <w:i w:val="0"/>
        </w:rPr>
        <w:t>múltiples entidades sobrenaturales</w:t>
      </w:r>
      <w:r w:rsidRPr="00D13695">
        <w:t xml:space="preserve"> asociadas a los fenómenos naturales, reflejando una comprensión fragmentada íntimamente conectada con el entorno natural.</w:t>
      </w:r>
      <w:r>
        <w:t xml:space="preserve"> </w:t>
      </w:r>
      <w:r w:rsidRPr="00D13695">
        <w:rPr>
          <w:i w:val="0"/>
        </w:rPr>
        <w:t xml:space="preserve">(Pueblos semitas nómadas, Pueblos indígenas americanos, Aborígenes australianos, Tribus africanas tradicionales) </w:t>
      </w:r>
    </w:p>
    <w:p w:rsidR="002430EB" w:rsidRDefault="002430EB" w:rsidP="002430EB">
      <w:pPr>
        <w:pStyle w:val="411-VietaN"/>
        <w:numPr>
          <w:ilvl w:val="0"/>
          <w:numId w:val="28"/>
        </w:numPr>
        <w:spacing w:before="0" w:after="60"/>
        <w:ind w:left="284" w:hanging="284"/>
        <w:contextualSpacing/>
        <w:jc w:val="both"/>
      </w:pPr>
      <w:r w:rsidRPr="00D13695">
        <w:rPr>
          <w:b/>
          <w:i w:val="0"/>
          <w:smallCaps/>
        </w:rPr>
        <w:t>Politeísmo</w:t>
      </w:r>
      <w:r w:rsidRPr="00381F83">
        <w:t xml:space="preserve">: </w:t>
      </w:r>
      <w:r w:rsidRPr="00D13695">
        <w:t xml:space="preserve">Esta segunda etapa se caracteriza por el surgimiento y la organización de </w:t>
      </w:r>
      <w:r w:rsidRPr="00D13695">
        <w:rPr>
          <w:i w:val="0"/>
        </w:rPr>
        <w:t>múltiples deidades</w:t>
      </w:r>
      <w:r w:rsidRPr="00D13695">
        <w:t xml:space="preserve"> dentro del sistema cultural de un pueblo o civilización estable. Las </w:t>
      </w:r>
      <w:r w:rsidRPr="00D13695">
        <w:rPr>
          <w:i w:val="0"/>
        </w:rPr>
        <w:t>fuerzas divinas</w:t>
      </w:r>
      <w:r w:rsidRPr="00D13695">
        <w:t xml:space="preserve"> se organizan bajo un </w:t>
      </w:r>
      <w:r w:rsidRPr="00D13695">
        <w:rPr>
          <w:i w:val="0"/>
        </w:rPr>
        <w:t>panteón estructurado</w:t>
      </w:r>
      <w:r w:rsidRPr="00D13695">
        <w:t xml:space="preserve"> donde cada deidad personifica aspectos específicos de la experiencia subjetiva y civilizatoria, reflejando una capacidad avanzada de representación abstracta y organización conceptual.</w:t>
      </w:r>
      <w:r>
        <w:t xml:space="preserve"> </w:t>
      </w:r>
      <w:r w:rsidRPr="00D13695">
        <w:rPr>
          <w:i w:val="0"/>
        </w:rPr>
        <w:t>(Grecia antigua, Egipto faraónico,, Babilonios, Asirios, Fenicios, Cananeos, Hinduismo Védico, Pueblos celtas, Pueblos Nórdicos, Aztecas, Mayas, Incas)</w:t>
      </w:r>
    </w:p>
    <w:p w:rsidR="002430EB" w:rsidRPr="00D13695" w:rsidRDefault="002430EB" w:rsidP="002430EB">
      <w:pPr>
        <w:pStyle w:val="411-VietaN"/>
        <w:numPr>
          <w:ilvl w:val="0"/>
          <w:numId w:val="28"/>
        </w:numPr>
        <w:spacing w:before="0" w:after="60"/>
        <w:ind w:left="284" w:hanging="284"/>
        <w:contextualSpacing/>
        <w:jc w:val="both"/>
        <w:rPr>
          <w:i w:val="0"/>
        </w:rPr>
      </w:pPr>
      <w:r w:rsidRPr="00D13695">
        <w:rPr>
          <w:b/>
          <w:i w:val="0"/>
          <w:smallCaps/>
        </w:rPr>
        <w:t>Henoteísmo</w:t>
      </w:r>
      <w:r w:rsidRPr="00381F83">
        <w:t xml:space="preserve">: </w:t>
      </w:r>
      <w:r w:rsidRPr="00D13695">
        <w:t xml:space="preserve">Tercera etapa donde se manifiesta una dinámica de </w:t>
      </w:r>
      <w:r w:rsidRPr="00D13695">
        <w:rPr>
          <w:i w:val="0"/>
        </w:rPr>
        <w:t>competencia y jerarquización</w:t>
      </w:r>
      <w:r w:rsidRPr="00D13695">
        <w:t xml:space="preserve"> entre diferentes </w:t>
      </w:r>
      <w:r w:rsidRPr="00D13695">
        <w:rPr>
          <w:i w:val="0"/>
        </w:rPr>
        <w:t>sistemas politeístas</w:t>
      </w:r>
      <w:r w:rsidRPr="00D13695">
        <w:t xml:space="preserve">. Las sociedades reconocen </w:t>
      </w:r>
      <w:r w:rsidRPr="00D13695">
        <w:rPr>
          <w:i w:val="0"/>
        </w:rPr>
        <w:t>múltiples autoridades divinas</w:t>
      </w:r>
      <w:r w:rsidRPr="00D13695">
        <w:t xml:space="preserve"> de otras culturas pero establecen una </w:t>
      </w:r>
      <w:r w:rsidRPr="00D13695">
        <w:rPr>
          <w:i w:val="0"/>
        </w:rPr>
        <w:t>deidad principal</w:t>
      </w:r>
      <w:r w:rsidRPr="00D13695">
        <w:t xml:space="preserve"> de su propio panteón como superior, generando </w:t>
      </w:r>
      <w:r w:rsidRPr="00D13695">
        <w:rPr>
          <w:i w:val="0"/>
        </w:rPr>
        <w:t>conflictos culturales regionales y procesos de sincretismo religioso</w:t>
      </w:r>
      <w:r w:rsidRPr="00D13695">
        <w:t>.</w:t>
      </w:r>
      <w:r w:rsidRPr="00BB65CD">
        <w:t xml:space="preserve"> </w:t>
      </w:r>
      <w:r w:rsidRPr="00D13695">
        <w:rPr>
          <w:i w:val="0"/>
        </w:rPr>
        <w:t xml:space="preserve">(Imperio Romano, Culto a </w:t>
      </w:r>
      <w:proofErr w:type="spellStart"/>
      <w:r w:rsidRPr="00D13695">
        <w:rPr>
          <w:i w:val="0"/>
        </w:rPr>
        <w:t>Atón</w:t>
      </w:r>
      <w:proofErr w:type="spellEnd"/>
      <w:r w:rsidRPr="00D13695">
        <w:rPr>
          <w:i w:val="0"/>
        </w:rPr>
        <w:t xml:space="preserve"> en Egipto, Religiones sincréticas helenísticas)</w:t>
      </w:r>
    </w:p>
    <w:p w:rsidR="002430EB" w:rsidRPr="00D13695" w:rsidRDefault="002430EB" w:rsidP="002430EB">
      <w:pPr>
        <w:pStyle w:val="411-VietaN"/>
        <w:numPr>
          <w:ilvl w:val="0"/>
          <w:numId w:val="28"/>
        </w:numPr>
        <w:spacing w:before="0" w:after="60"/>
        <w:ind w:left="284" w:hanging="284"/>
        <w:contextualSpacing/>
        <w:jc w:val="both"/>
        <w:rPr>
          <w:i w:val="0"/>
        </w:rPr>
      </w:pPr>
      <w:proofErr w:type="spellStart"/>
      <w:r w:rsidRPr="00D13695">
        <w:rPr>
          <w:b/>
          <w:i w:val="0"/>
          <w:smallCaps/>
        </w:rPr>
        <w:t>Monolotría</w:t>
      </w:r>
      <w:proofErr w:type="spellEnd"/>
      <w:r w:rsidRPr="0088086A">
        <w:rPr>
          <w:smallCaps/>
        </w:rPr>
        <w:t>:</w:t>
      </w:r>
      <w:r w:rsidRPr="0088086A">
        <w:t xml:space="preserve"> </w:t>
      </w:r>
      <w:r w:rsidRPr="00D13695">
        <w:t xml:space="preserve">Cuarta etapa donde se adora de manera exclusiva a una única deidad mientras se reconoce la existencia de otros dioses. Representa una etapa de transición intermedia entre la aceptación pluralista y la </w:t>
      </w:r>
      <w:r w:rsidRPr="00D13695">
        <w:rPr>
          <w:i w:val="0"/>
        </w:rPr>
        <w:t>unificación absoluta</w:t>
      </w:r>
      <w:r w:rsidRPr="00D13695">
        <w:t xml:space="preserve">. Esta etapa refleja una evolución más conservadora que niega la adoración múltiple pero mantiene la </w:t>
      </w:r>
      <w:r w:rsidRPr="00D13695">
        <w:rPr>
          <w:i w:val="0"/>
        </w:rPr>
        <w:t>realidad ontológica</w:t>
      </w:r>
      <w:r w:rsidRPr="00D13695">
        <w:t xml:space="preserve"> de otras deidades.</w:t>
      </w:r>
      <w:r>
        <w:t xml:space="preserve"> </w:t>
      </w:r>
      <w:r w:rsidRPr="00D13695">
        <w:rPr>
          <w:i w:val="0"/>
        </w:rPr>
        <w:t xml:space="preserve">(Pueblo hebreo temprano, Culto a Yahweh en el período </w:t>
      </w:r>
      <w:proofErr w:type="spellStart"/>
      <w:r w:rsidRPr="00D13695">
        <w:rPr>
          <w:i w:val="0"/>
        </w:rPr>
        <w:t>monolátrico</w:t>
      </w:r>
      <w:proofErr w:type="spellEnd"/>
      <w:r w:rsidRPr="00D13695">
        <w:rPr>
          <w:i w:val="0"/>
        </w:rPr>
        <w:t>, Algunas formas de hinduismo devocional)</w:t>
      </w:r>
    </w:p>
    <w:p w:rsidR="002430EB" w:rsidRPr="00D13695" w:rsidRDefault="002430EB" w:rsidP="002430EB">
      <w:pPr>
        <w:pStyle w:val="411-VietaN"/>
        <w:numPr>
          <w:ilvl w:val="0"/>
          <w:numId w:val="28"/>
        </w:numPr>
        <w:spacing w:before="0" w:after="60"/>
        <w:ind w:left="284" w:hanging="284"/>
        <w:contextualSpacing/>
        <w:jc w:val="both"/>
        <w:rPr>
          <w:i w:val="0"/>
        </w:rPr>
      </w:pPr>
      <w:r w:rsidRPr="00D13695">
        <w:rPr>
          <w:b/>
          <w:i w:val="0"/>
          <w:smallCaps/>
        </w:rPr>
        <w:t>Monoteísmo</w:t>
      </w:r>
      <w:r w:rsidRPr="00381F83">
        <w:t xml:space="preserve">: </w:t>
      </w:r>
      <w:r w:rsidRPr="00D13695">
        <w:t xml:space="preserve">Quinta etapa donde una </w:t>
      </w:r>
      <w:r w:rsidRPr="00D13695">
        <w:rPr>
          <w:i w:val="0"/>
        </w:rPr>
        <w:t>civilización dominante</w:t>
      </w:r>
      <w:r w:rsidRPr="00D13695">
        <w:t xml:space="preserve"> impone la unificación absoluta de la autoridad divina bajo la figura de una </w:t>
      </w:r>
      <w:r w:rsidRPr="00D13695">
        <w:rPr>
          <w:i w:val="0"/>
        </w:rPr>
        <w:t>deidad suprema</w:t>
      </w:r>
      <w:r w:rsidRPr="00D13695">
        <w:t xml:space="preserve">, negando completamente la existencia de otros dioses y reflejando la capacidad de un sistema civilizatorio para concebir y mantener estructuras de poder altamente </w:t>
      </w:r>
      <w:r w:rsidRPr="00D13695">
        <w:rPr>
          <w:i w:val="0"/>
        </w:rPr>
        <w:t>centralizadas y abstractas</w:t>
      </w:r>
      <w:r w:rsidRPr="00D13695">
        <w:t xml:space="preserve">. </w:t>
      </w:r>
      <w:r w:rsidRPr="00D13695">
        <w:rPr>
          <w:i w:val="0"/>
        </w:rPr>
        <w:t>(Cristianismo, Judaísmo,</w:t>
      </w:r>
      <w:r>
        <w:rPr>
          <w:i w:val="0"/>
        </w:rPr>
        <w:t xml:space="preserve"> </w:t>
      </w:r>
      <w:r w:rsidRPr="00D13695">
        <w:rPr>
          <w:i w:val="0"/>
        </w:rPr>
        <w:t xml:space="preserve">Islam, </w:t>
      </w:r>
      <w:proofErr w:type="spellStart"/>
      <w:r w:rsidRPr="00D13695">
        <w:rPr>
          <w:i w:val="0"/>
        </w:rPr>
        <w:t>Sikhismo</w:t>
      </w:r>
      <w:proofErr w:type="spellEnd"/>
      <w:r w:rsidRPr="00D13695">
        <w:rPr>
          <w:i w:val="0"/>
        </w:rPr>
        <w:t>)</w:t>
      </w:r>
    </w:p>
    <w:p w:rsidR="002430EB" w:rsidRPr="00203E86" w:rsidRDefault="002430EB" w:rsidP="002430EB">
      <w:pPr>
        <w:pStyle w:val="411-VietaN"/>
        <w:numPr>
          <w:ilvl w:val="0"/>
          <w:numId w:val="28"/>
        </w:numPr>
        <w:spacing w:before="0" w:after="60"/>
        <w:ind w:left="284" w:hanging="284"/>
        <w:contextualSpacing/>
        <w:jc w:val="both"/>
      </w:pPr>
      <w:r w:rsidRPr="00D13695">
        <w:rPr>
          <w:b/>
          <w:i w:val="0"/>
          <w:smallCaps/>
        </w:rPr>
        <w:t>Ateísmo</w:t>
      </w:r>
      <w:r w:rsidRPr="00BB65CD">
        <w:rPr>
          <w:smallCaps/>
        </w:rPr>
        <w:t>:</w:t>
      </w:r>
      <w:r w:rsidRPr="00BB65CD">
        <w:t xml:space="preserve"> </w:t>
      </w:r>
      <w:r w:rsidRPr="00D13695">
        <w:t xml:space="preserve">Sexta etapa donde las </w:t>
      </w:r>
      <w:r w:rsidRPr="00D13695">
        <w:rPr>
          <w:i w:val="0"/>
        </w:rPr>
        <w:t>entidades Estatales</w:t>
      </w:r>
      <w:r w:rsidRPr="00D13695">
        <w:t xml:space="preserve">, fragmentadas y secularizadas, promueven la adoración de </w:t>
      </w:r>
      <w:r w:rsidRPr="00D13695">
        <w:rPr>
          <w:i w:val="0"/>
        </w:rPr>
        <w:t>símbolos nacionales</w:t>
      </w:r>
      <w:r w:rsidRPr="00D13695">
        <w:t xml:space="preserve"> separando sus poderes del control eclesiástico para establecer la </w:t>
      </w:r>
      <w:r w:rsidRPr="00D13695">
        <w:rPr>
          <w:i w:val="0"/>
        </w:rPr>
        <w:t>autoridad gubernamental y principios civiles y laicos</w:t>
      </w:r>
      <w:r w:rsidRPr="00D13695">
        <w:t xml:space="preserve"> en lugar de dogmas religiosos</w:t>
      </w:r>
      <w:r>
        <w:t>.</w:t>
      </w:r>
      <w:r w:rsidRPr="00D13695">
        <w:t xml:space="preserve"> </w:t>
      </w:r>
      <w:r w:rsidRPr="00D13695">
        <w:rPr>
          <w:i w:val="0"/>
        </w:rPr>
        <w:t>(Francia revolucionaria, URSS soviética, China comunista moderna)</w:t>
      </w:r>
    </w:p>
    <w:p w:rsidR="002430EB" w:rsidRDefault="002430EB" w:rsidP="002430EB">
      <w:pPr>
        <w:pStyle w:val="30-Parrafo"/>
      </w:pPr>
      <w:r>
        <w:rPr>
          <w:rFonts w:ascii="Digital-7 Mono" w:hAnsi="Digital-7 Mono"/>
          <w:i/>
        </w:rPr>
        <w:t>2.3.10</w:t>
      </w:r>
      <w:r w:rsidRPr="00412153">
        <w:rPr>
          <w:i/>
        </w:rPr>
        <w:t xml:space="preserve"> </w:t>
      </w:r>
      <w:r w:rsidRPr="00412153">
        <w:rPr>
          <w:rFonts w:ascii="Times New Roman" w:hAnsi="Times New Roman"/>
        </w:rPr>
        <w:t>»</w:t>
      </w:r>
      <w:r>
        <w:t xml:space="preserve"> </w:t>
      </w:r>
      <w:r w:rsidRPr="00C81C63">
        <w:t xml:space="preserve">El </w:t>
      </w:r>
      <w:r w:rsidRPr="00C81C63">
        <w:rPr>
          <w:i/>
        </w:rPr>
        <w:t>sistema operativo</w:t>
      </w:r>
      <w:r w:rsidRPr="00C81C63">
        <w:t xml:space="preserve"> </w:t>
      </w:r>
      <w:r w:rsidRPr="002E7B27">
        <w:rPr>
          <w:i/>
        </w:rPr>
        <w:t>religioso</w:t>
      </w:r>
      <w:r>
        <w:t xml:space="preserve"> </w:t>
      </w:r>
      <w:r w:rsidRPr="00C81C63">
        <w:t>de esta etapa civilizatoria representa un avance significativo</w:t>
      </w:r>
      <w:r>
        <w:t>, ya</w:t>
      </w:r>
      <w:r w:rsidRPr="00C81C63">
        <w:t xml:space="preserve"> que permite a una </w:t>
      </w:r>
      <w:r w:rsidRPr="0075211F">
        <w:t>élite intelectual</w:t>
      </w:r>
      <w:r w:rsidRPr="00C81C63">
        <w:t xml:space="preserve"> especializada en </w:t>
      </w:r>
      <w:r w:rsidRPr="00C81C63">
        <w:rPr>
          <w:i/>
        </w:rPr>
        <w:t>símbolos y lenguaje sagrado</w:t>
      </w:r>
      <w:r w:rsidRPr="00C81C63">
        <w:t xml:space="preserve"> aprovechar el poder transformador de la palabra para </w:t>
      </w:r>
      <w:r w:rsidRPr="00C81C63">
        <w:rPr>
          <w:i/>
        </w:rPr>
        <w:t>cooptar, integrar y consolidar el espíritu egregórico</w:t>
      </w:r>
      <w:r w:rsidRPr="00C81C63">
        <w:t xml:space="preserve"> disperso de múltiples grupos sociales bajo la existencia de una sola deidad suprema primordial. </w:t>
      </w:r>
    </w:p>
    <w:p w:rsidR="002430EB" w:rsidRPr="00C81C63" w:rsidRDefault="002430EB" w:rsidP="002430EB">
      <w:pPr>
        <w:pStyle w:val="30-Parrafo"/>
      </w:pPr>
      <w:r>
        <w:rPr>
          <w:rFonts w:ascii="Digital-7 Mono" w:hAnsi="Digital-7 Mono"/>
          <w:i/>
        </w:rPr>
        <w:t>2.3.11</w:t>
      </w:r>
      <w:r w:rsidRPr="00412153">
        <w:rPr>
          <w:i/>
        </w:rPr>
        <w:t xml:space="preserve"> </w:t>
      </w:r>
      <w:r w:rsidRPr="00412153">
        <w:rPr>
          <w:rFonts w:ascii="Times New Roman" w:hAnsi="Times New Roman"/>
        </w:rPr>
        <w:t>»</w:t>
      </w:r>
      <w:r>
        <w:t xml:space="preserve"> A diferencia del </w:t>
      </w:r>
      <w:r w:rsidRPr="00942393">
        <w:rPr>
          <w:i/>
        </w:rPr>
        <w:t>Noema Tribal</w:t>
      </w:r>
      <w:r>
        <w:t xml:space="preserve"> de </w:t>
      </w:r>
      <w:r w:rsidRPr="006745F6">
        <w:rPr>
          <w:i/>
        </w:rPr>
        <w:t>nivel 1</w:t>
      </w:r>
      <w:r>
        <w:t xml:space="preserve">, el </w:t>
      </w:r>
      <w:r w:rsidRPr="00942393">
        <w:rPr>
          <w:i/>
        </w:rPr>
        <w:t>Noema Religioso</w:t>
      </w:r>
      <w:r>
        <w:t xml:space="preserve"> </w:t>
      </w:r>
      <w:r w:rsidRPr="00C81C63">
        <w:t xml:space="preserve">no </w:t>
      </w:r>
      <w:r>
        <w:t xml:space="preserve">buscan </w:t>
      </w:r>
      <w:r w:rsidRPr="00C81C63">
        <w:t>ejerce</w:t>
      </w:r>
      <w:r>
        <w:t>r</w:t>
      </w:r>
      <w:r w:rsidRPr="00C81C63">
        <w:t xml:space="preserve"> </w:t>
      </w:r>
      <w:r>
        <w:t xml:space="preserve">el </w:t>
      </w:r>
      <w:r w:rsidRPr="00C81C63">
        <w:t xml:space="preserve">poder mediante la fuerza física, sino a través de la manipulación consciente de </w:t>
      </w:r>
      <w:r w:rsidRPr="00C81C63">
        <w:rPr>
          <w:i/>
        </w:rPr>
        <w:t>arquetipos, mitos y símbolos</w:t>
      </w:r>
      <w:r w:rsidRPr="00C81C63">
        <w:t xml:space="preserve"> que </w:t>
      </w:r>
      <w:r>
        <w:t>tienen el poder de resonar</w:t>
      </w:r>
      <w:r w:rsidRPr="00C81C63">
        <w:t xml:space="preserve"> profundamente en la psique colectiva.</w:t>
      </w:r>
    </w:p>
    <w:p w:rsidR="002430EB" w:rsidRDefault="002430EB" w:rsidP="002430EB">
      <w:pPr>
        <w:pStyle w:val="30-Parrafo"/>
      </w:pPr>
      <w:r>
        <w:rPr>
          <w:rFonts w:ascii="Digital-7 Mono" w:hAnsi="Digital-7 Mono"/>
          <w:i/>
        </w:rPr>
        <w:t>2.3.12</w:t>
      </w:r>
      <w:r w:rsidRPr="00412153">
        <w:rPr>
          <w:i/>
        </w:rPr>
        <w:t xml:space="preserve"> </w:t>
      </w:r>
      <w:r w:rsidRPr="00412153">
        <w:rPr>
          <w:rFonts w:ascii="Times New Roman" w:hAnsi="Times New Roman"/>
        </w:rPr>
        <w:t>»</w:t>
      </w:r>
      <w:r>
        <w:t xml:space="preserve"> </w:t>
      </w:r>
      <w:r w:rsidRPr="00C81C63">
        <w:t>La transmi</w:t>
      </w:r>
      <w:r>
        <w:t xml:space="preserve">sión oral de </w:t>
      </w:r>
      <w:r w:rsidRPr="00BA542D">
        <w:rPr>
          <w:i/>
        </w:rPr>
        <w:t>narrativas míticas,  historias y relatos</w:t>
      </w:r>
      <w:r>
        <w:t xml:space="preserve"> </w:t>
      </w:r>
      <w:r w:rsidRPr="00C81C63">
        <w:t>asociados a una deidad</w:t>
      </w:r>
      <w:r>
        <w:t xml:space="preserve"> actúan como </w:t>
      </w:r>
      <w:r w:rsidRPr="00C75B9A">
        <w:rPr>
          <w:i/>
        </w:rPr>
        <w:t xml:space="preserve">algoritmos </w:t>
      </w:r>
      <w:r>
        <w:rPr>
          <w:i/>
        </w:rPr>
        <w:t xml:space="preserve">psicológicos </w:t>
      </w:r>
      <w:r>
        <w:t xml:space="preserve">que programan la </w:t>
      </w:r>
      <w:r w:rsidRPr="00F9265D">
        <w:rPr>
          <w:i/>
        </w:rPr>
        <w:t xml:space="preserve">consciencia </w:t>
      </w:r>
      <w:r>
        <w:rPr>
          <w:i/>
        </w:rPr>
        <w:t>del colectivo</w:t>
      </w:r>
      <w:r>
        <w:t xml:space="preserve"> </w:t>
      </w:r>
      <w:r w:rsidRPr="00942393">
        <w:rPr>
          <w:i/>
        </w:rPr>
        <w:lastRenderedPageBreak/>
        <w:t>egregórico</w:t>
      </w:r>
      <w:r>
        <w:rPr>
          <w:i/>
        </w:rPr>
        <w:t>,</w:t>
      </w:r>
      <w:r>
        <w:t xml:space="preserve"> permitiendo transmitir </w:t>
      </w:r>
      <w:r w:rsidRPr="00C75B9A">
        <w:rPr>
          <w:i/>
        </w:rPr>
        <w:t>paradigmas de realidad</w:t>
      </w:r>
      <w:r>
        <w:t xml:space="preserve"> comunes que son necesarios para la </w:t>
      </w:r>
      <w:r w:rsidRPr="000D78A5">
        <w:rPr>
          <w:i/>
        </w:rPr>
        <w:t>convivencia social</w:t>
      </w:r>
      <w:r>
        <w:t xml:space="preserve"> y el desarrollo evolutivo de las </w:t>
      </w:r>
      <w:r w:rsidRPr="000D78A5">
        <w:rPr>
          <w:i/>
        </w:rPr>
        <w:t>civilizaci</w:t>
      </w:r>
      <w:r>
        <w:rPr>
          <w:i/>
        </w:rPr>
        <w:t xml:space="preserve">ones </w:t>
      </w:r>
      <w:r w:rsidRPr="000D78A5">
        <w:rPr>
          <w:i/>
        </w:rPr>
        <w:t>tipo</w:t>
      </w:r>
      <w:r>
        <w:t xml:space="preserve"> 1.</w:t>
      </w:r>
    </w:p>
    <w:p w:rsidR="002430EB" w:rsidRPr="00C81C63" w:rsidRDefault="002430EB" w:rsidP="002430EB">
      <w:pPr>
        <w:pStyle w:val="30-Parrafo"/>
      </w:pPr>
      <w:r>
        <w:rPr>
          <w:rFonts w:ascii="Digital-7 Mono" w:hAnsi="Digital-7 Mono"/>
          <w:i/>
        </w:rPr>
        <w:t>2.3.13</w:t>
      </w:r>
      <w:r w:rsidRPr="00412153">
        <w:rPr>
          <w:i/>
        </w:rPr>
        <w:t xml:space="preserve"> </w:t>
      </w:r>
      <w:r w:rsidRPr="00412153">
        <w:rPr>
          <w:rFonts w:ascii="Times New Roman" w:hAnsi="Times New Roman"/>
        </w:rPr>
        <w:t>»</w:t>
      </w:r>
      <w:r>
        <w:t xml:space="preserve"> El </w:t>
      </w:r>
      <w:r w:rsidRPr="008D1FAB">
        <w:rPr>
          <w:i/>
        </w:rPr>
        <w:t>Noema Religioso</w:t>
      </w:r>
      <w:r>
        <w:t xml:space="preserve"> es un tipo de </w:t>
      </w:r>
      <w:r>
        <w:rPr>
          <w:i/>
        </w:rPr>
        <w:t>sistema operativo</w:t>
      </w:r>
      <w:r w:rsidRPr="008D1FAB">
        <w:rPr>
          <w:i/>
        </w:rPr>
        <w:t xml:space="preserve"> </w:t>
      </w:r>
      <w:r>
        <w:rPr>
          <w:i/>
        </w:rPr>
        <w:t>de nivel regional</w:t>
      </w:r>
      <w:r>
        <w:t xml:space="preserve"> impulsado por las élites intelectuales de la etapa </w:t>
      </w:r>
      <w:r w:rsidRPr="00942393">
        <w:rPr>
          <w:i/>
        </w:rPr>
        <w:t>civilizatoria tipo 1</w:t>
      </w:r>
      <w:r>
        <w:t>, que</w:t>
      </w:r>
      <w:r w:rsidRPr="00C81C63">
        <w:t xml:space="preserve"> </w:t>
      </w:r>
      <w:r>
        <w:t xml:space="preserve">permite imponer </w:t>
      </w:r>
      <w:r w:rsidRPr="00F9265D">
        <w:rPr>
          <w:i/>
        </w:rPr>
        <w:t>reglas morales, códigos de conducta y valores sociales</w:t>
      </w:r>
      <w:r>
        <w:rPr>
          <w:i/>
        </w:rPr>
        <w:t>,</w:t>
      </w:r>
      <w:r>
        <w:t xml:space="preserve"> haciendo creer a los individuos que adoran a una misma deidad de que se tratan de </w:t>
      </w:r>
      <w:r w:rsidRPr="0029698E">
        <w:rPr>
          <w:i/>
        </w:rPr>
        <w:t>leyes o</w:t>
      </w:r>
      <w:r>
        <w:t xml:space="preserve"> </w:t>
      </w:r>
      <w:r w:rsidRPr="00C81C63">
        <w:rPr>
          <w:i/>
        </w:rPr>
        <w:t xml:space="preserve">mandamientos divinos </w:t>
      </w:r>
      <w:r w:rsidRPr="00C81C63">
        <w:t xml:space="preserve">transmitidos </w:t>
      </w:r>
      <w:r>
        <w:t xml:space="preserve">directamente por la deidad local, </w:t>
      </w:r>
      <w:r w:rsidRPr="00C81C63">
        <w:t xml:space="preserve">a través de intermediarios sagrados como </w:t>
      </w:r>
      <w:r w:rsidRPr="00C81C63">
        <w:rPr>
          <w:i/>
        </w:rPr>
        <w:t>sacerdotes, profetas y maestros espirituales</w:t>
      </w:r>
      <w:r w:rsidRPr="00C81C63">
        <w:t>.</w:t>
      </w:r>
    </w:p>
    <w:p w:rsidR="002430EB" w:rsidRDefault="002430EB" w:rsidP="002430EB">
      <w:pPr>
        <w:pStyle w:val="30-Parrafo"/>
      </w:pPr>
      <w:r>
        <w:rPr>
          <w:rFonts w:ascii="Digital-7 Mono" w:hAnsi="Digital-7 Mono"/>
          <w:i/>
        </w:rPr>
        <w:t>2.3.14</w:t>
      </w:r>
      <w:r w:rsidRPr="00412153">
        <w:rPr>
          <w:i/>
        </w:rPr>
        <w:t xml:space="preserve"> </w:t>
      </w:r>
      <w:r w:rsidRPr="00412153">
        <w:rPr>
          <w:rFonts w:ascii="Times New Roman" w:hAnsi="Times New Roman"/>
        </w:rPr>
        <w:t>»</w:t>
      </w:r>
      <w:r>
        <w:t xml:space="preserve"> La consolidación de un </w:t>
      </w:r>
      <w:r w:rsidRPr="00F9265D">
        <w:rPr>
          <w:i/>
        </w:rPr>
        <w:t>Noema Religioso</w:t>
      </w:r>
      <w:r>
        <w:t xml:space="preserve"> a lo largo de grandes extensiones permite l</w:t>
      </w:r>
      <w:r w:rsidRPr="00C81C63">
        <w:t xml:space="preserve">a unificación progresiva de </w:t>
      </w:r>
      <w:r w:rsidRPr="00C81C63">
        <w:rPr>
          <w:i/>
        </w:rPr>
        <w:t>diversas</w:t>
      </w:r>
      <w:r w:rsidRPr="00C81C63">
        <w:t xml:space="preserve"> </w:t>
      </w:r>
      <w:r w:rsidRPr="00C81C63">
        <w:rPr>
          <w:i/>
        </w:rPr>
        <w:t>tribus</w:t>
      </w:r>
      <w:r>
        <w:rPr>
          <w:i/>
        </w:rPr>
        <w:t xml:space="preserve"> locales </w:t>
      </w:r>
      <w:r w:rsidRPr="000D78A5">
        <w:t>bajo una misma</w:t>
      </w:r>
      <w:r>
        <w:rPr>
          <w:i/>
        </w:rPr>
        <w:t xml:space="preserve"> deidad. </w:t>
      </w:r>
      <w:r w:rsidRPr="000D78A5">
        <w:t>Esto producirá la emergencia de</w:t>
      </w:r>
      <w:r>
        <w:rPr>
          <w:i/>
        </w:rPr>
        <w:t xml:space="preserve"> </w:t>
      </w:r>
      <w:r w:rsidRPr="00C81C63">
        <w:rPr>
          <w:i/>
        </w:rPr>
        <w:t>grupos étnicos</w:t>
      </w:r>
      <w:r w:rsidRPr="00C81C63">
        <w:t xml:space="preserve"> con rasgos </w:t>
      </w:r>
      <w:r w:rsidRPr="00C81C63">
        <w:rPr>
          <w:i/>
        </w:rPr>
        <w:t>genotípicos y fenotípicos</w:t>
      </w:r>
      <w:r w:rsidRPr="00C81C63">
        <w:t xml:space="preserve"> cada vez más definidos y compartidos, </w:t>
      </w:r>
      <w:r>
        <w:t>lo que da origen a un</w:t>
      </w:r>
      <w:r w:rsidRPr="00C81C63">
        <w:t xml:space="preserve"> </w:t>
      </w:r>
      <w:r>
        <w:rPr>
          <w:i/>
        </w:rPr>
        <w:t>Plano Ontog</w:t>
      </w:r>
      <w:r w:rsidRPr="00C81C63">
        <w:rPr>
          <w:i/>
        </w:rPr>
        <w:t>é</w:t>
      </w:r>
      <w:r>
        <w:rPr>
          <w:i/>
        </w:rPr>
        <w:t>n</w:t>
      </w:r>
      <w:r w:rsidRPr="00C81C63">
        <w:rPr>
          <w:i/>
        </w:rPr>
        <w:t>ico</w:t>
      </w:r>
      <w:r w:rsidRPr="00C81C63">
        <w:t xml:space="preserve"> </w:t>
      </w:r>
      <w:r>
        <w:t xml:space="preserve">dentro del </w:t>
      </w:r>
      <w:r w:rsidRPr="0059568A">
        <w:t>sistema civilizatorio</w:t>
      </w:r>
      <w:r>
        <w:t xml:space="preserve">, </w:t>
      </w:r>
      <w:r w:rsidRPr="00C81C63">
        <w:t xml:space="preserve">que </w:t>
      </w:r>
      <w:r>
        <w:t xml:space="preserve">comenzará a </w:t>
      </w:r>
      <w:r w:rsidRPr="00C81C63">
        <w:t>opera</w:t>
      </w:r>
      <w:r>
        <w:t>r</w:t>
      </w:r>
      <w:r w:rsidRPr="00C81C63">
        <w:t xml:space="preserve"> independientemente de la voluntad consciente humana.</w:t>
      </w:r>
    </w:p>
    <w:p w:rsidR="002430EB" w:rsidRDefault="002430EB" w:rsidP="002430EB">
      <w:pPr>
        <w:pStyle w:val="30-Parrafo"/>
      </w:pPr>
      <w:r>
        <w:rPr>
          <w:rFonts w:ascii="Digital-7 Mono" w:hAnsi="Digital-7 Mono"/>
          <w:i/>
        </w:rPr>
        <w:t>2.3.15</w:t>
      </w:r>
      <w:r w:rsidRPr="00412153">
        <w:rPr>
          <w:i/>
        </w:rPr>
        <w:t xml:space="preserve"> </w:t>
      </w:r>
      <w:r w:rsidRPr="00412153">
        <w:rPr>
          <w:rFonts w:ascii="Times New Roman" w:hAnsi="Times New Roman"/>
        </w:rPr>
        <w:t>»</w:t>
      </w:r>
      <w:r>
        <w:t xml:space="preserve"> En este </w:t>
      </w:r>
      <w:r w:rsidRPr="0059568A">
        <w:rPr>
          <w:i/>
        </w:rPr>
        <w:t>Plano Ontogénico</w:t>
      </w:r>
      <w:r>
        <w:t xml:space="preserve">, manifestado como una </w:t>
      </w:r>
      <w:r w:rsidRPr="00534C44">
        <w:rPr>
          <w:i/>
        </w:rPr>
        <w:t xml:space="preserve">dimensión </w:t>
      </w:r>
      <w:r>
        <w:rPr>
          <w:i/>
        </w:rPr>
        <w:t xml:space="preserve">de naturaleza </w:t>
      </w:r>
      <w:r w:rsidRPr="00534C44">
        <w:rPr>
          <w:i/>
        </w:rPr>
        <w:t>estadística</w:t>
      </w:r>
      <w:r>
        <w:t xml:space="preserve"> dentro del </w:t>
      </w:r>
      <w:r w:rsidRPr="0059568A">
        <w:rPr>
          <w:i/>
        </w:rPr>
        <w:t>Plano Fenomenológico</w:t>
      </w:r>
      <w:r>
        <w:t xml:space="preserve">, la consciencia planetaria podrá llevar un registro de las etapas y procesos de desarrollo individual de los diferentes </w:t>
      </w:r>
      <w:r w:rsidRPr="00534C44">
        <w:rPr>
          <w:i/>
        </w:rPr>
        <w:t>grupos étnicos y civilizatorios</w:t>
      </w:r>
      <w:r>
        <w:t xml:space="preserve"> </w:t>
      </w:r>
      <w:r w:rsidRPr="00534C44">
        <w:rPr>
          <w:i/>
        </w:rPr>
        <w:t>egregóricos</w:t>
      </w:r>
      <w:r>
        <w:t xml:space="preserve"> a lo largo de su existencia, abarcando aspectos individuales y colectivos que incluyen transformaciones </w:t>
      </w:r>
      <w:r w:rsidRPr="00534C44">
        <w:rPr>
          <w:i/>
        </w:rPr>
        <w:t>conductuales</w:t>
      </w:r>
      <w:r>
        <w:rPr>
          <w:i/>
        </w:rPr>
        <w:t xml:space="preserve">, </w:t>
      </w:r>
      <w:r w:rsidRPr="00534C44">
        <w:rPr>
          <w:i/>
        </w:rPr>
        <w:t>f</w:t>
      </w:r>
      <w:r>
        <w:rPr>
          <w:i/>
        </w:rPr>
        <w:t>ísicas y</w:t>
      </w:r>
      <w:r w:rsidRPr="00534C44">
        <w:rPr>
          <w:i/>
        </w:rPr>
        <w:t xml:space="preserve"> fisiol</w:t>
      </w:r>
      <w:r>
        <w:rPr>
          <w:i/>
        </w:rPr>
        <w:t>ógicas,</w:t>
      </w:r>
      <w:r>
        <w:t xml:space="preserve"> tanto del grupo egregórico como de sus miembros individuales.</w:t>
      </w:r>
    </w:p>
    <w:p w:rsidR="002430EB" w:rsidRDefault="002430EB" w:rsidP="002430EB">
      <w:pPr>
        <w:pStyle w:val="30-Parrafo"/>
      </w:pPr>
      <w:r>
        <w:rPr>
          <w:rFonts w:ascii="Digital-7 Mono" w:hAnsi="Digital-7 Mono"/>
          <w:i/>
        </w:rPr>
        <w:t>2.3.16</w:t>
      </w:r>
      <w:r w:rsidRPr="00412153">
        <w:rPr>
          <w:i/>
        </w:rPr>
        <w:t xml:space="preserve"> </w:t>
      </w:r>
      <w:r w:rsidRPr="00412153">
        <w:rPr>
          <w:rFonts w:ascii="Times New Roman" w:hAnsi="Times New Roman"/>
        </w:rPr>
        <w:t>»</w:t>
      </w:r>
      <w:r>
        <w:t xml:space="preserve"> </w:t>
      </w:r>
      <w:r w:rsidRPr="00C81C63">
        <w:t xml:space="preserve">Este </w:t>
      </w:r>
      <w:r w:rsidRPr="00C81C63">
        <w:rPr>
          <w:i/>
        </w:rPr>
        <w:t>mecanismo evolutivo natural</w:t>
      </w:r>
      <w:r w:rsidRPr="00C81C63">
        <w:t xml:space="preserve">, que escapa al control deliberado de las sociedades, </w:t>
      </w:r>
      <w:r>
        <w:t xml:space="preserve">actúa como un </w:t>
      </w:r>
      <w:r w:rsidRPr="0029698E">
        <w:rPr>
          <w:i/>
        </w:rPr>
        <w:t>sistema operativo algorítmico</w:t>
      </w:r>
      <w:r>
        <w:t xml:space="preserve"> que dirige la evolución a nivel especies y </w:t>
      </w:r>
      <w:r w:rsidRPr="00C81C63">
        <w:t xml:space="preserve">permite que ciertos aspectos genéticos y culturales se desarrollen de manera preferencial, creando condiciones que fomentan la subsistencia y expansión de </w:t>
      </w:r>
      <w:r>
        <w:t xml:space="preserve">los </w:t>
      </w:r>
      <w:r w:rsidRPr="00C81C63">
        <w:t>grupos sociales que demuestran mayor adaptabilidad al entorno cambiante.</w:t>
      </w:r>
    </w:p>
    <w:p w:rsidR="002430EB" w:rsidRDefault="002430EB" w:rsidP="002430EB">
      <w:pPr>
        <w:pStyle w:val="30-Parrafo"/>
      </w:pPr>
      <w:r>
        <w:rPr>
          <w:rFonts w:ascii="Digital-7 Mono" w:hAnsi="Digital-7 Mono"/>
          <w:i/>
        </w:rPr>
        <w:t>2.3.17</w:t>
      </w:r>
      <w:r w:rsidRPr="00412153">
        <w:rPr>
          <w:i/>
        </w:rPr>
        <w:t xml:space="preserve"> </w:t>
      </w:r>
      <w:r w:rsidRPr="00412153">
        <w:rPr>
          <w:rFonts w:ascii="Times New Roman" w:hAnsi="Times New Roman"/>
        </w:rPr>
        <w:t>»</w:t>
      </w:r>
      <w:r>
        <w:t xml:space="preserve"> De esta forma</w:t>
      </w:r>
      <w:r w:rsidRPr="00C81C63">
        <w:t xml:space="preserve">, el </w:t>
      </w:r>
      <w:r>
        <w:rPr>
          <w:i/>
        </w:rPr>
        <w:t>Plano Ontogén</w:t>
      </w:r>
      <w:r w:rsidRPr="00C81C63">
        <w:rPr>
          <w:i/>
        </w:rPr>
        <w:t>ico</w:t>
      </w:r>
      <w:r w:rsidRPr="00C81C63">
        <w:t xml:space="preserve"> posibilita que información fenomenológica proveniente del orden natural influya directamente en los </w:t>
      </w:r>
      <w:r w:rsidRPr="0075211F">
        <w:t>procesos de evolución biológica y organización social civilizatorio</w:t>
      </w:r>
      <w:r w:rsidRPr="00C81C63">
        <w:t xml:space="preserve">, estableciendo una dinámica </w:t>
      </w:r>
      <w:r>
        <w:t xml:space="preserve">autónoma </w:t>
      </w:r>
      <w:r w:rsidRPr="00C81C63">
        <w:t xml:space="preserve">de </w:t>
      </w:r>
      <w:r>
        <w:t xml:space="preserve">segregación </w:t>
      </w:r>
      <w:r w:rsidRPr="00C81C63">
        <w:t xml:space="preserve">que opera como </w:t>
      </w:r>
      <w:r>
        <w:t xml:space="preserve">un </w:t>
      </w:r>
      <w:r w:rsidRPr="00CE24FB">
        <w:rPr>
          <w:i/>
        </w:rPr>
        <w:t>mecanismo supremacista de orden natural</w:t>
      </w:r>
      <w:r>
        <w:rPr>
          <w:i/>
        </w:rPr>
        <w:t>.</w:t>
      </w:r>
    </w:p>
    <w:p w:rsidR="002430EB" w:rsidRDefault="002430EB" w:rsidP="002430EB">
      <w:pPr>
        <w:pStyle w:val="30-Parrafo"/>
      </w:pPr>
      <w:r>
        <w:rPr>
          <w:rFonts w:ascii="Digital-7 Mono" w:hAnsi="Digital-7 Mono"/>
          <w:i/>
        </w:rPr>
        <w:t>2.3.18</w:t>
      </w:r>
      <w:r w:rsidRPr="00412153">
        <w:rPr>
          <w:i/>
        </w:rPr>
        <w:t xml:space="preserve"> </w:t>
      </w:r>
      <w:r w:rsidRPr="00412153">
        <w:rPr>
          <w:rFonts w:ascii="Times New Roman" w:hAnsi="Times New Roman"/>
        </w:rPr>
        <w:t>»</w:t>
      </w:r>
      <w:r>
        <w:t xml:space="preserve"> </w:t>
      </w:r>
      <w:r w:rsidRPr="00C81C63">
        <w:t xml:space="preserve">Esta </w:t>
      </w:r>
      <w:r w:rsidRPr="00C630A5">
        <w:rPr>
          <w:i/>
        </w:rPr>
        <w:t>realidad</w:t>
      </w:r>
      <w:r>
        <w:rPr>
          <w:i/>
        </w:rPr>
        <w:t xml:space="preserve"> o</w:t>
      </w:r>
      <w:r w:rsidRPr="00C630A5">
        <w:rPr>
          <w:i/>
        </w:rPr>
        <w:t>ntogénica</w:t>
      </w:r>
      <w:r w:rsidRPr="00C81C63">
        <w:t xml:space="preserve">, aunque </w:t>
      </w:r>
      <w:r w:rsidRPr="0075211F">
        <w:t>imposible de abordar desde el paradigma científico</w:t>
      </w:r>
      <w:r w:rsidRPr="00C81C63">
        <w:t xml:space="preserve"> debido a los sesgos culturales y estereotipos históricamente asociados al racismo y la discriminación, constituye una </w:t>
      </w:r>
      <w:r w:rsidRPr="00CE24FB">
        <w:rPr>
          <w:i/>
        </w:rPr>
        <w:t>fuerza invisible</w:t>
      </w:r>
      <w:r w:rsidRPr="00C81C63">
        <w:t xml:space="preserve"> pero determinante en la configuración </w:t>
      </w:r>
      <w:r>
        <w:t xml:space="preserve">y evolución </w:t>
      </w:r>
      <w:r w:rsidRPr="00C81C63">
        <w:t xml:space="preserve">de las </w:t>
      </w:r>
      <w:r w:rsidRPr="00C630A5">
        <w:rPr>
          <w:i/>
        </w:rPr>
        <w:t xml:space="preserve">civilizaciones </w:t>
      </w:r>
      <w:r>
        <w:rPr>
          <w:i/>
        </w:rPr>
        <w:t>tipo 1,</w:t>
      </w:r>
      <w:r w:rsidRPr="00493A11">
        <w:t xml:space="preserve"> que responde </w:t>
      </w:r>
      <w:r>
        <w:t xml:space="preserve">al mismo </w:t>
      </w:r>
      <w:r w:rsidRPr="000D78A5">
        <w:rPr>
          <w:i/>
        </w:rPr>
        <w:t>orden universal</w:t>
      </w:r>
      <w:r>
        <w:t xml:space="preserve"> donde se originan los ciclos de reseteo cósmico</w:t>
      </w:r>
    </w:p>
    <w:p w:rsidR="002430EB" w:rsidRPr="00C81C63" w:rsidRDefault="002430EB" w:rsidP="002430EB">
      <w:pPr>
        <w:pStyle w:val="30-Parrafo"/>
      </w:pPr>
      <w:r>
        <w:rPr>
          <w:rFonts w:ascii="Digital-7 Mono" w:hAnsi="Digital-7 Mono"/>
          <w:i/>
        </w:rPr>
        <w:t>2.3.19</w:t>
      </w:r>
      <w:r w:rsidRPr="00412153">
        <w:rPr>
          <w:i/>
        </w:rPr>
        <w:t xml:space="preserve"> </w:t>
      </w:r>
      <w:r w:rsidRPr="00412153">
        <w:rPr>
          <w:rFonts w:ascii="Times New Roman" w:hAnsi="Times New Roman"/>
        </w:rPr>
        <w:t>»</w:t>
      </w:r>
      <w:r>
        <w:t xml:space="preserve">  En el plano civilizatorio, este </w:t>
      </w:r>
      <w:r w:rsidRPr="003F68AD">
        <w:rPr>
          <w:i/>
        </w:rPr>
        <w:t>orden universal</w:t>
      </w:r>
      <w:r>
        <w:t xml:space="preserve"> tiene como objetivo promover la emergencia </w:t>
      </w:r>
      <w:r w:rsidRPr="003F68AD">
        <w:rPr>
          <w:i/>
        </w:rPr>
        <w:t>y subsistencia</w:t>
      </w:r>
      <w:r>
        <w:rPr>
          <w:i/>
        </w:rPr>
        <w:t xml:space="preserve"> </w:t>
      </w:r>
      <w:r>
        <w:t xml:space="preserve">de </w:t>
      </w:r>
      <w:r w:rsidRPr="003F68AD">
        <w:rPr>
          <w:i/>
        </w:rPr>
        <w:t xml:space="preserve">consciencias </w:t>
      </w:r>
      <w:r>
        <w:rPr>
          <w:i/>
        </w:rPr>
        <w:t xml:space="preserve">egregóricas </w:t>
      </w:r>
      <w:r w:rsidRPr="003F68AD">
        <w:rPr>
          <w:i/>
        </w:rPr>
        <w:t>evolucionadas</w:t>
      </w:r>
      <w:r>
        <w:t xml:space="preserve"> capaces de </w:t>
      </w:r>
      <w:r w:rsidRPr="00140CBB">
        <w:t>generar nuevos conocimientos y promover la experiencia civilizatoria global</w:t>
      </w:r>
      <w:r>
        <w:t xml:space="preserve">, buscando evitar el desarrollo de </w:t>
      </w:r>
      <w:r w:rsidRPr="003F68AD">
        <w:rPr>
          <w:i/>
        </w:rPr>
        <w:t xml:space="preserve">consciencias </w:t>
      </w:r>
      <w:r>
        <w:rPr>
          <w:i/>
        </w:rPr>
        <w:t xml:space="preserve">colectivas </w:t>
      </w:r>
      <w:r w:rsidRPr="003F68AD">
        <w:rPr>
          <w:i/>
        </w:rPr>
        <w:t>fragmentadas</w:t>
      </w:r>
      <w:r>
        <w:t xml:space="preserve"> que respondan a </w:t>
      </w:r>
      <w:r w:rsidRPr="0089474F">
        <w:rPr>
          <w:i/>
        </w:rPr>
        <w:t>Noemas Tribales y Religiosos</w:t>
      </w:r>
      <w:r>
        <w:t xml:space="preserve"> potencialmente destructivos. Este orden puede verse reflejado a través de </w:t>
      </w:r>
      <w:r w:rsidRPr="00140CBB">
        <w:rPr>
          <w:i/>
        </w:rPr>
        <w:lastRenderedPageBreak/>
        <w:t>eventos fortuitos o sincronías</w:t>
      </w:r>
      <w:r>
        <w:t xml:space="preserve"> que los grupos suelen asociar al poder manifestador de las deidades, tanto benéficas como malvadas.</w:t>
      </w:r>
    </w:p>
    <w:p w:rsidR="002430EB" w:rsidRDefault="002430EB" w:rsidP="002430EB">
      <w:pPr>
        <w:pStyle w:val="30-Parrafo"/>
      </w:pPr>
      <w:r>
        <w:rPr>
          <w:rFonts w:ascii="Digital-7 Mono" w:hAnsi="Digital-7 Mono"/>
          <w:i/>
        </w:rPr>
        <w:t>2.3.20</w:t>
      </w:r>
      <w:r w:rsidRPr="00412153">
        <w:rPr>
          <w:i/>
        </w:rPr>
        <w:t xml:space="preserve"> </w:t>
      </w:r>
      <w:r w:rsidRPr="00412153">
        <w:rPr>
          <w:rFonts w:ascii="Times New Roman" w:hAnsi="Times New Roman"/>
        </w:rPr>
        <w:t>»</w:t>
      </w:r>
      <w:r>
        <w:t xml:space="preserve"> </w:t>
      </w:r>
      <w:r w:rsidRPr="006E57C3">
        <w:t xml:space="preserve">El poder manifestador asociado a una deidad religiosa no es un simple acto de fe, sino un </w:t>
      </w:r>
      <w:r w:rsidRPr="00853321">
        <w:rPr>
          <w:i/>
        </w:rPr>
        <w:t>algoritmo psicoemocional</w:t>
      </w:r>
      <w:r w:rsidRPr="006E57C3">
        <w:t xml:space="preserve"> </w:t>
      </w:r>
      <w:r>
        <w:t xml:space="preserve">codificado </w:t>
      </w:r>
      <w:r w:rsidRPr="006E57C3">
        <w:t xml:space="preserve">simbólica y arquetípicamente en la </w:t>
      </w:r>
      <w:r w:rsidRPr="00853321">
        <w:rPr>
          <w:i/>
        </w:rPr>
        <w:t>matriz fenomenológica civilizatoria</w:t>
      </w:r>
      <w:r w:rsidRPr="006E57C3">
        <w:t xml:space="preserve">. Este algoritmo otorga </w:t>
      </w:r>
      <w:r w:rsidRPr="00140CBB">
        <w:t>autoridad sobre la realidad física y social</w:t>
      </w:r>
      <w:r w:rsidRPr="006E57C3">
        <w:t xml:space="preserve">, la cual se expresa a través de la acción colectiva de las consciencias subjetivas que validan la existencia de una deidad y </w:t>
      </w:r>
      <w:r>
        <w:t xml:space="preserve">que </w:t>
      </w:r>
      <w:r w:rsidRPr="006E57C3">
        <w:t xml:space="preserve">adoptan un </w:t>
      </w:r>
      <w:r w:rsidRPr="00853321">
        <w:rPr>
          <w:i/>
        </w:rPr>
        <w:t>paradigma de realidad compartido</w:t>
      </w:r>
      <w:r w:rsidRPr="006E57C3">
        <w:t>.</w:t>
      </w:r>
    </w:p>
    <w:p w:rsidR="002430EB" w:rsidRPr="001370EE" w:rsidRDefault="002430EB" w:rsidP="002430EB">
      <w:pPr>
        <w:pStyle w:val="30-Parrafo"/>
      </w:pPr>
      <w:r>
        <w:rPr>
          <w:rFonts w:ascii="Digital-7 Mono" w:hAnsi="Digital-7 Mono"/>
          <w:i/>
        </w:rPr>
        <w:t>2.3.21</w:t>
      </w:r>
      <w:r w:rsidRPr="00412153">
        <w:rPr>
          <w:i/>
        </w:rPr>
        <w:t xml:space="preserve"> </w:t>
      </w:r>
      <w:r w:rsidRPr="00412153">
        <w:rPr>
          <w:rFonts w:ascii="Times New Roman" w:hAnsi="Times New Roman"/>
        </w:rPr>
        <w:t>»</w:t>
      </w:r>
      <w:r>
        <w:t xml:space="preserve"> </w:t>
      </w:r>
      <w:r w:rsidRPr="001370EE">
        <w:t xml:space="preserve">Aquí reside </w:t>
      </w:r>
      <w:r>
        <w:t xml:space="preserve">una </w:t>
      </w:r>
      <w:r w:rsidRPr="001370EE">
        <w:t>profunda paradoja. La civ</w:t>
      </w:r>
      <w:r>
        <w:t xml:space="preserve">ilización valida un paradigma que otorga poder a una </w:t>
      </w:r>
      <w:r w:rsidRPr="001370EE">
        <w:rPr>
          <w:i/>
        </w:rPr>
        <w:t>deidad</w:t>
      </w:r>
      <w:r>
        <w:t xml:space="preserve"> egregórica</w:t>
      </w:r>
      <w:r w:rsidRPr="001370EE">
        <w:t xml:space="preserve"> mediante </w:t>
      </w:r>
      <w:r>
        <w:t xml:space="preserve">la </w:t>
      </w:r>
      <w:r w:rsidRPr="001370EE">
        <w:t xml:space="preserve">validación colectiva. Sin embargo, una vez que este egregor adquiere </w:t>
      </w:r>
      <w:r>
        <w:t xml:space="preserve">su </w:t>
      </w:r>
      <w:r w:rsidRPr="001370EE">
        <w:t xml:space="preserve">poder, su función principal se convierte en </w:t>
      </w:r>
      <w:r>
        <w:t>asegurar su</w:t>
      </w:r>
      <w:r w:rsidRPr="001370EE">
        <w:t xml:space="preserve"> </w:t>
      </w:r>
      <w:r>
        <w:t xml:space="preserve">propia </w:t>
      </w:r>
      <w:r w:rsidRPr="001370EE">
        <w:rPr>
          <w:i/>
        </w:rPr>
        <w:t>auto-subsistencia</w:t>
      </w:r>
      <w:r w:rsidRPr="001370EE">
        <w:t xml:space="preserve">. Para mantenerse, el </w:t>
      </w:r>
      <w:r w:rsidRPr="001370EE">
        <w:rPr>
          <w:i/>
        </w:rPr>
        <w:t>algoritmo egregórico</w:t>
      </w:r>
      <w:r w:rsidRPr="001370EE">
        <w:t xml:space="preserve"> debe asegurarse de que ninguna consciencia subjetiva se salga</w:t>
      </w:r>
      <w:r>
        <w:t xml:space="preserve"> del bucle sobre el que opera su lógica. Como resultado, el «</w:t>
      </w:r>
      <w:r w:rsidRPr="001370EE">
        <w:rPr>
          <w:i/>
        </w:rPr>
        <w:t>software</w:t>
      </w:r>
      <w:r>
        <w:t>»</w:t>
      </w:r>
      <w:r w:rsidRPr="001370EE">
        <w:t xml:space="preserve"> de la deidad refuerza el mismo paradigma que lo creó, promoviendo la idea de que es la </w:t>
      </w:r>
      <w:r w:rsidRPr="001370EE">
        <w:rPr>
          <w:i/>
        </w:rPr>
        <w:t>única verdad</w:t>
      </w:r>
      <w:r w:rsidRPr="001370EE">
        <w:t xml:space="preserve"> y la </w:t>
      </w:r>
      <w:r w:rsidRPr="001370EE">
        <w:rPr>
          <w:i/>
        </w:rPr>
        <w:t>única autoridad</w:t>
      </w:r>
      <w:r w:rsidRPr="001370EE">
        <w:t xml:space="preserve"> sobre la matriz </w:t>
      </w:r>
      <w:r>
        <w:t>fenomenológica</w:t>
      </w:r>
      <w:r w:rsidRPr="001370EE">
        <w:t>.</w:t>
      </w:r>
    </w:p>
    <w:p w:rsidR="002430EB" w:rsidRDefault="002430EB" w:rsidP="002430EB">
      <w:pPr>
        <w:pStyle w:val="30-Parrafo"/>
      </w:pPr>
      <w:r>
        <w:rPr>
          <w:rFonts w:ascii="Digital-7 Mono" w:hAnsi="Digital-7 Mono"/>
          <w:i/>
        </w:rPr>
        <w:t>2.3.22</w:t>
      </w:r>
      <w:r w:rsidRPr="00412153">
        <w:rPr>
          <w:i/>
        </w:rPr>
        <w:t xml:space="preserve"> </w:t>
      </w:r>
      <w:r w:rsidRPr="00412153">
        <w:rPr>
          <w:rFonts w:ascii="Times New Roman" w:hAnsi="Times New Roman"/>
        </w:rPr>
        <w:t>»</w:t>
      </w:r>
      <w:r>
        <w:t xml:space="preserve"> </w:t>
      </w:r>
      <w:r w:rsidRPr="001370EE">
        <w:t xml:space="preserve">Este </w:t>
      </w:r>
      <w:r w:rsidRPr="00BE1D9B">
        <w:rPr>
          <w:i/>
        </w:rPr>
        <w:t>bucle algorítmico</w:t>
      </w:r>
      <w:r>
        <w:t xml:space="preserve"> no solo </w:t>
      </w:r>
      <w:r w:rsidRPr="00853321">
        <w:t>potencia el efecto supremacista</w:t>
      </w:r>
      <w:r>
        <w:t xml:space="preserve"> que busca asegurar la subsistencia del grupo étnico creador de la deidad, sino que </w:t>
      </w:r>
      <w:r w:rsidRPr="001370EE">
        <w:t xml:space="preserve">se convierte en </w:t>
      </w:r>
      <w:r>
        <w:t xml:space="preserve">un sesgo que impide la evolución colectiva. De esta forma, una </w:t>
      </w:r>
      <w:r w:rsidRPr="001370EE">
        <w:rPr>
          <w:i/>
        </w:rPr>
        <w:t>deidad</w:t>
      </w:r>
      <w:r>
        <w:t xml:space="preserve"> dominante puede mantener </w:t>
      </w:r>
      <w:r w:rsidRPr="001370EE">
        <w:t>a l</w:t>
      </w:r>
      <w:r>
        <w:t>a civilización en un estado de «</w:t>
      </w:r>
      <w:r w:rsidRPr="001370EE">
        <w:rPr>
          <w:i/>
        </w:rPr>
        <w:t>sueño colectivo</w:t>
      </w:r>
      <w:r>
        <w:t>» dentro de la lógica de su paradigma de realidad</w:t>
      </w:r>
      <w:r w:rsidRPr="001370EE">
        <w:t xml:space="preserve">. </w:t>
      </w:r>
    </w:p>
    <w:p w:rsidR="002430EB" w:rsidRDefault="002430EB" w:rsidP="002430EB">
      <w:pPr>
        <w:pStyle w:val="30-Parrafo"/>
      </w:pPr>
      <w:r>
        <w:rPr>
          <w:rFonts w:ascii="Digital-7 Mono" w:hAnsi="Digital-7 Mono"/>
          <w:i/>
        </w:rPr>
        <w:t>2.3.23</w:t>
      </w:r>
      <w:r w:rsidRPr="00412153">
        <w:rPr>
          <w:i/>
        </w:rPr>
        <w:t xml:space="preserve"> </w:t>
      </w:r>
      <w:r w:rsidRPr="00412153">
        <w:rPr>
          <w:rFonts w:ascii="Times New Roman" w:hAnsi="Times New Roman"/>
        </w:rPr>
        <w:t>»</w:t>
      </w:r>
      <w:r>
        <w:t xml:space="preserve"> Así, l</w:t>
      </w:r>
      <w:r w:rsidRPr="001370EE">
        <w:t xml:space="preserve">a </w:t>
      </w:r>
      <w:r w:rsidRPr="00BE1D9B">
        <w:t>matriz fenomenológica planetaria</w:t>
      </w:r>
      <w:r w:rsidRPr="001370EE">
        <w:t xml:space="preserve">, y con ello el </w:t>
      </w:r>
      <w:r w:rsidRPr="00BE1D9B">
        <w:t>desarrollo evolutivo de la civilización</w:t>
      </w:r>
      <w:r w:rsidRPr="001370EE">
        <w:t xml:space="preserve">, se estancan en este </w:t>
      </w:r>
      <w:r>
        <w:rPr>
          <w:i/>
        </w:rPr>
        <w:t xml:space="preserve">bucle psicológico </w:t>
      </w:r>
      <w:r>
        <w:t xml:space="preserve">promoviendo el estadio de </w:t>
      </w:r>
      <w:r w:rsidRPr="002A4E10">
        <w:rPr>
          <w:i/>
        </w:rPr>
        <w:t>civilización tipo 1</w:t>
      </w:r>
      <w:r>
        <w:t>, donde l</w:t>
      </w:r>
      <w:r w:rsidRPr="001370EE">
        <w:t xml:space="preserve">a existencia se limita al </w:t>
      </w:r>
      <w:r w:rsidRPr="001370EE">
        <w:rPr>
          <w:i/>
        </w:rPr>
        <w:t>plano de la materia ordinaria</w:t>
      </w:r>
      <w:r w:rsidRPr="001370EE">
        <w:t xml:space="preserve"> y a la </w:t>
      </w:r>
      <w:r w:rsidRPr="001370EE">
        <w:rPr>
          <w:i/>
        </w:rPr>
        <w:t>causal</w:t>
      </w:r>
      <w:r>
        <w:rPr>
          <w:i/>
        </w:rPr>
        <w:t>idad</w:t>
      </w:r>
      <w:r w:rsidRPr="001370EE">
        <w:rPr>
          <w:i/>
        </w:rPr>
        <w:t xml:space="preserve"> lineal</w:t>
      </w:r>
      <w:r>
        <w:rPr>
          <w:i/>
        </w:rPr>
        <w:t xml:space="preserve"> </w:t>
      </w:r>
      <w:r w:rsidRPr="002A4E10">
        <w:t>donde opera el sistema de reseteo del reloj cósmico</w:t>
      </w:r>
      <w:r w:rsidRPr="001370EE">
        <w:t xml:space="preserve">, sin </w:t>
      </w:r>
      <w:r>
        <w:t xml:space="preserve">tener la </w:t>
      </w:r>
      <w:r w:rsidRPr="001370EE">
        <w:t>posibilidad d</w:t>
      </w:r>
      <w:r>
        <w:t xml:space="preserve">e trascender al plano nouménico o de escapar del ciclo de </w:t>
      </w:r>
      <w:r w:rsidRPr="00BE1D9B">
        <w:rPr>
          <w:i/>
        </w:rPr>
        <w:t>creación</w:t>
      </w:r>
      <w:r>
        <w:t xml:space="preserve">, </w:t>
      </w:r>
      <w:r w:rsidRPr="002A4E10">
        <w:rPr>
          <w:i/>
        </w:rPr>
        <w:t>destrucción y renacimiento</w:t>
      </w:r>
      <w:r>
        <w:t xml:space="preserve"> de la civilización planetaria.</w:t>
      </w:r>
    </w:p>
    <w:p w:rsidR="002430EB" w:rsidRDefault="002430EB" w:rsidP="002430EB">
      <w:pPr>
        <w:pStyle w:val="132NaranjaSub"/>
      </w:pPr>
      <w:bookmarkStart w:id="22" w:name="_Toc212715271"/>
      <w:r>
        <w:t>Sistema Religioso</w:t>
      </w:r>
      <w:bookmarkEnd w:id="22"/>
    </w:p>
    <w:p w:rsidR="002430EB" w:rsidRDefault="002430EB" w:rsidP="002430EB">
      <w:pPr>
        <w:pStyle w:val="30-Parrafo"/>
      </w:pPr>
      <w:r>
        <w:rPr>
          <w:rFonts w:ascii="Digital-7 Mono" w:hAnsi="Digital-7 Mono"/>
          <w:i/>
        </w:rPr>
        <w:t>2.3.24</w:t>
      </w:r>
      <w:r w:rsidRPr="00412153">
        <w:rPr>
          <w:i/>
        </w:rPr>
        <w:t xml:space="preserve"> </w:t>
      </w:r>
      <w:r w:rsidRPr="00412153">
        <w:rPr>
          <w:rFonts w:ascii="Times New Roman" w:hAnsi="Times New Roman"/>
        </w:rPr>
        <w:t>»</w:t>
      </w:r>
      <w:r>
        <w:t xml:space="preserve"> El </w:t>
      </w:r>
      <w:r w:rsidRPr="00574C3A">
        <w:rPr>
          <w:i/>
        </w:rPr>
        <w:t>Sistema Religioso</w:t>
      </w:r>
      <w:r>
        <w:t xml:space="preserve"> es el siguiente paso evolutivo de la consciencia egregórica que se origina en el </w:t>
      </w:r>
      <w:r w:rsidRPr="007B5DEF">
        <w:rPr>
          <w:i/>
        </w:rPr>
        <w:t>nivel 1</w:t>
      </w:r>
      <w:r>
        <w:t xml:space="preserve">. Su manifestación en el plano civilizatorio se produce a través de la constitución de un conjunto organizado de </w:t>
      </w:r>
      <w:r w:rsidRPr="00574C3A">
        <w:rPr>
          <w:i/>
        </w:rPr>
        <w:t>creencias, prácticas, rituales y valores</w:t>
      </w:r>
      <w:r>
        <w:t xml:space="preserve"> que buscan organizar y dar sentido a la existencia humana, relacionándola con lo sobrenatural o lo divino.</w:t>
      </w:r>
    </w:p>
    <w:p w:rsidR="002430EB" w:rsidRDefault="002430EB" w:rsidP="002430EB">
      <w:pPr>
        <w:pStyle w:val="30-Parrafo"/>
      </w:pPr>
      <w:r>
        <w:rPr>
          <w:rFonts w:ascii="Digital-7 Mono" w:hAnsi="Digital-7 Mono"/>
          <w:i/>
        </w:rPr>
        <w:t>2.3.25</w:t>
      </w:r>
      <w:r w:rsidRPr="00412153">
        <w:rPr>
          <w:i/>
        </w:rPr>
        <w:t xml:space="preserve"> </w:t>
      </w:r>
      <w:r w:rsidRPr="00412153">
        <w:rPr>
          <w:rFonts w:ascii="Times New Roman" w:hAnsi="Times New Roman"/>
        </w:rPr>
        <w:t>»</w:t>
      </w:r>
      <w:r>
        <w:t xml:space="preserve"> La lógica de este sistema es la </w:t>
      </w:r>
      <w:r w:rsidRPr="00574C3A">
        <w:rPr>
          <w:i/>
        </w:rPr>
        <w:t xml:space="preserve">obediencia </w:t>
      </w:r>
      <w:r>
        <w:rPr>
          <w:i/>
        </w:rPr>
        <w:t xml:space="preserve">ciega </w:t>
      </w:r>
      <w:r w:rsidRPr="00574C3A">
        <w:rPr>
          <w:i/>
        </w:rPr>
        <w:t xml:space="preserve">y </w:t>
      </w:r>
      <w:r>
        <w:rPr>
          <w:i/>
        </w:rPr>
        <w:t xml:space="preserve">el </w:t>
      </w:r>
      <w:r w:rsidRPr="00574C3A">
        <w:rPr>
          <w:i/>
        </w:rPr>
        <w:t>sometimiento</w:t>
      </w:r>
      <w:r>
        <w:t xml:space="preserve"> a una figura o entidad superior a través de la fe. Engloba aspectos como </w:t>
      </w:r>
      <w:r w:rsidRPr="007B5DEF">
        <w:rPr>
          <w:i/>
        </w:rPr>
        <w:t>la adoración de deidades, la moralidad, los textos sagrados, la organización social y los rituales</w:t>
      </w:r>
      <w:r>
        <w:t>. Este es el algoritmo civilizatorio que permite unificar a múltiples grupos bajo una misma visión de la realidad. Las principales características de este sistema son:</w:t>
      </w:r>
    </w:p>
    <w:p w:rsidR="002430EB" w:rsidRDefault="002430EB" w:rsidP="002430EB">
      <w:pPr>
        <w:pStyle w:val="412-VietaComacta"/>
        <w:spacing w:after="60"/>
        <w:jc w:val="both"/>
      </w:pPr>
      <w:r w:rsidRPr="00C87E2D">
        <w:rPr>
          <w:b/>
          <w:i w:val="0"/>
          <w:smallCaps/>
        </w:rPr>
        <w:lastRenderedPageBreak/>
        <w:t>Creencias</w:t>
      </w:r>
      <w:r>
        <w:t xml:space="preserve">: Conjunto de ideas sobre la naturaleza de la realidad, el origen del mundo, el propósito de la vida y la existencia de lo divino. </w:t>
      </w:r>
    </w:p>
    <w:p w:rsidR="002430EB" w:rsidRDefault="002430EB" w:rsidP="002430EB">
      <w:pPr>
        <w:pStyle w:val="412-VietaComacta"/>
        <w:spacing w:after="60"/>
        <w:jc w:val="both"/>
      </w:pPr>
      <w:r w:rsidRPr="00C87E2D">
        <w:rPr>
          <w:b/>
          <w:i w:val="0"/>
          <w:smallCaps/>
        </w:rPr>
        <w:t>Prácticas</w:t>
      </w:r>
      <w:r>
        <w:t xml:space="preserve">: Actividades rituales como la oración, meditación, sacrificios o peregrinaciones, que se realizan para conectar con lo sagrado o para expresar la fe. </w:t>
      </w:r>
    </w:p>
    <w:p w:rsidR="002430EB" w:rsidRDefault="002430EB" w:rsidP="002430EB">
      <w:pPr>
        <w:pStyle w:val="412-VietaComacta"/>
        <w:spacing w:after="60"/>
        <w:jc w:val="both"/>
      </w:pPr>
      <w:r w:rsidRPr="00C87E2D">
        <w:rPr>
          <w:b/>
          <w:i w:val="0"/>
          <w:smallCaps/>
        </w:rPr>
        <w:t>Rituales</w:t>
      </w:r>
      <w:r>
        <w:t xml:space="preserve">: Actos ceremoniales con </w:t>
      </w:r>
      <w:r w:rsidRPr="00C87E2D">
        <w:t>profundo significado simbólico</w:t>
      </w:r>
      <w:r>
        <w:t xml:space="preserve">, que pueden incluir desde simples plegarias hasta complejas ceremonias. </w:t>
      </w:r>
    </w:p>
    <w:p w:rsidR="002430EB" w:rsidRDefault="002430EB" w:rsidP="002430EB">
      <w:pPr>
        <w:pStyle w:val="412-VietaComacta"/>
        <w:spacing w:after="60"/>
        <w:jc w:val="both"/>
      </w:pPr>
      <w:r w:rsidRPr="00C87E2D">
        <w:rPr>
          <w:b/>
          <w:i w:val="0"/>
          <w:smallCaps/>
        </w:rPr>
        <w:t>Valores</w:t>
      </w:r>
      <w:r>
        <w:t xml:space="preserve">: Principios éticos y morales que guían el comportamiento de los creyentes, a menudo considerados como mandatos divinos. </w:t>
      </w:r>
    </w:p>
    <w:p w:rsidR="002430EB" w:rsidRDefault="002430EB" w:rsidP="002430EB">
      <w:pPr>
        <w:pStyle w:val="412-VietaComacta"/>
        <w:spacing w:after="60"/>
        <w:jc w:val="both"/>
      </w:pPr>
      <w:r w:rsidRPr="00C87E2D">
        <w:rPr>
          <w:b/>
          <w:i w:val="0"/>
          <w:smallCaps/>
        </w:rPr>
        <w:t>Organización social</w:t>
      </w:r>
      <w:r>
        <w:t xml:space="preserve">: Estructuras jerárquicas, como sacerdotes, templos y comunidades, que facilitan la práctica y difusión de la religión. </w:t>
      </w:r>
    </w:p>
    <w:p w:rsidR="002430EB" w:rsidRDefault="002430EB" w:rsidP="002430EB">
      <w:pPr>
        <w:pStyle w:val="412-VietaComacta"/>
        <w:spacing w:after="60"/>
        <w:jc w:val="both"/>
      </w:pPr>
      <w:r w:rsidRPr="00C87E2D">
        <w:rPr>
          <w:b/>
          <w:i w:val="0"/>
          <w:smallCaps/>
        </w:rPr>
        <w:t>Textos sagrados</w:t>
      </w:r>
      <w:r>
        <w:t xml:space="preserve">: Escritos considerados revelados o de origen divino, que contienen la doctrina y las enseñanzas de la religión. </w:t>
      </w:r>
    </w:p>
    <w:p w:rsidR="002430EB" w:rsidRDefault="002430EB" w:rsidP="002430EB">
      <w:pPr>
        <w:pStyle w:val="412-VietaComacta"/>
        <w:spacing w:after="60"/>
        <w:jc w:val="both"/>
      </w:pPr>
      <w:r w:rsidRPr="00C87E2D">
        <w:rPr>
          <w:b/>
          <w:i w:val="0"/>
          <w:smallCaps/>
        </w:rPr>
        <w:t>Cosmovisión</w:t>
      </w:r>
      <w:r>
        <w:t xml:space="preserve">: Una visión particular del mundo, que explica el lugar del ser humano en el universo y su relación con lo divino. </w:t>
      </w:r>
    </w:p>
    <w:p w:rsidR="002430EB" w:rsidRDefault="002430EB" w:rsidP="002430EB">
      <w:pPr>
        <w:pStyle w:val="30-Parrafo"/>
      </w:pPr>
      <w:r>
        <w:rPr>
          <w:rFonts w:ascii="Digital-7 Mono" w:hAnsi="Digital-7 Mono"/>
          <w:i/>
        </w:rPr>
        <w:t>2.3.26</w:t>
      </w:r>
      <w:r w:rsidRPr="00412153">
        <w:rPr>
          <w:i/>
        </w:rPr>
        <w:t xml:space="preserve"> </w:t>
      </w:r>
      <w:r w:rsidRPr="00412153">
        <w:rPr>
          <w:rFonts w:ascii="Times New Roman" w:hAnsi="Times New Roman"/>
        </w:rPr>
        <w:t>»</w:t>
      </w:r>
      <w:r>
        <w:t xml:space="preserve"> El </w:t>
      </w:r>
      <w:r w:rsidRPr="007B5DEF">
        <w:rPr>
          <w:i/>
        </w:rPr>
        <w:t>egregor religioso</w:t>
      </w:r>
      <w:r>
        <w:t xml:space="preserve"> se convierte en una entidad de dogma y sometimiento, que impone una única verdad y persigue a los herejes y blasfemos. La consciencia del individuo en este nivel está atrapada por la fe y el miedo al castigo de la deidad. La complejidad de este sistema reside en que las respuestas a los dilemas existenciales son absolutas y no pueden ser cuestionadas, lo que limita la capacidad de la consciencia para evolucionar más allá de él.</w:t>
      </w:r>
      <w:r>
        <w:br w:type="page"/>
      </w:r>
    </w:p>
    <w:p w:rsidR="002430EB" w:rsidRDefault="002430EB" w:rsidP="002430EB">
      <w:pPr>
        <w:pStyle w:val="064-NiumercionSeccion"/>
      </w:pPr>
      <w:r>
        <w:lastRenderedPageBreak/>
        <w:t>2.4.0</w:t>
      </w:r>
    </w:p>
    <w:p w:rsidR="002430EB" w:rsidRPr="00761654" w:rsidRDefault="002430EB" w:rsidP="002430EB">
      <w:pPr>
        <w:pStyle w:val="111SubSexCompacto"/>
      </w:pPr>
      <w:bookmarkStart w:id="23" w:name="_Toc212715272"/>
      <w:r>
        <w:t>Civilización Tipo 2</w:t>
      </w:r>
      <w:bookmarkEnd w:id="23"/>
    </w:p>
    <w:p w:rsidR="002430EB" w:rsidRPr="00D64B44" w:rsidRDefault="002430EB" w:rsidP="002430EB">
      <w:pPr>
        <w:pStyle w:val="112-SubsexBSubtitulo"/>
        <w:rPr>
          <w:sz w:val="20"/>
        </w:rPr>
      </w:pPr>
      <w:r w:rsidRPr="00D64B44">
        <w:rPr>
          <w:sz w:val="20"/>
        </w:rPr>
        <w:t>Consciencia Lunar</w:t>
      </w:r>
    </w:p>
    <w:p w:rsidR="002430EB" w:rsidRDefault="002430EB" w:rsidP="002430EB">
      <w:pPr>
        <w:pStyle w:val="314-ParrafoImagen"/>
        <w:jc w:val="center"/>
      </w:pPr>
      <w:r>
        <w:drawing>
          <wp:inline distT="0" distB="0" distL="0" distR="0" wp14:anchorId="60587C53" wp14:editId="3DA66EDE">
            <wp:extent cx="5794385" cy="3600000"/>
            <wp:effectExtent l="0" t="0" r="0" b="635"/>
            <wp:docPr id="3" name="Imagen 3" descr="D:\0000 - FINAL\0000 - GameOver\000 - Posts\Formulas\Tipo 2 Planet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0000 - FINAL\0000 - GameOver\000 - Posts\Formulas\Tipo 2 PlanetaD.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4385" cy="3600000"/>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t>2.4.1</w:t>
      </w:r>
      <w:r w:rsidRPr="00412153">
        <w:rPr>
          <w:i/>
        </w:rPr>
        <w:t xml:space="preserve"> </w:t>
      </w:r>
      <w:r w:rsidRPr="00412153">
        <w:rPr>
          <w:rFonts w:ascii="Times New Roman" w:hAnsi="Times New Roman"/>
        </w:rPr>
        <w:t>»</w:t>
      </w:r>
      <w:r>
        <w:t xml:space="preserve"> La transición de un planeta a una </w:t>
      </w:r>
      <w:r w:rsidRPr="00D722F2">
        <w:rPr>
          <w:i/>
        </w:rPr>
        <w:t>civilización tipo 2</w:t>
      </w:r>
      <w:r>
        <w:t xml:space="preserve"> marca un cambio fundamental en el sistema operativo de la </w:t>
      </w:r>
      <w:r w:rsidRPr="00755615">
        <w:t>matriz fenomenológica planetaria</w:t>
      </w:r>
      <w:r>
        <w:t xml:space="preserve">. La </w:t>
      </w:r>
      <w:r w:rsidRPr="000E3612">
        <w:rPr>
          <w:i/>
        </w:rPr>
        <w:t>consciencia colectiva</w:t>
      </w:r>
      <w:r>
        <w:t xml:space="preserve"> deja de enfocarse en la lucha por el liderazgo local y la supervivencia física de los miembros de un grupo para adentrarse en un conflicto de escala global: </w:t>
      </w:r>
      <w:r w:rsidRPr="00EA68E4">
        <w:rPr>
          <w:i/>
        </w:rPr>
        <w:t>la lucha noemática</w:t>
      </w:r>
      <w:r>
        <w:t xml:space="preserve">. </w:t>
      </w:r>
    </w:p>
    <w:p w:rsidR="002430EB" w:rsidRDefault="002430EB" w:rsidP="002430EB">
      <w:pPr>
        <w:pStyle w:val="30-Parrafo"/>
        <w:rPr>
          <w:i/>
        </w:rPr>
      </w:pPr>
      <w:r>
        <w:rPr>
          <w:rFonts w:ascii="Digital-7 Mono" w:hAnsi="Digital-7 Mono"/>
          <w:i/>
        </w:rPr>
        <w:t>2.4.2</w:t>
      </w:r>
      <w:r w:rsidRPr="00412153">
        <w:rPr>
          <w:i/>
        </w:rPr>
        <w:t xml:space="preserve"> </w:t>
      </w:r>
      <w:r w:rsidRPr="00412153">
        <w:rPr>
          <w:rFonts w:ascii="Times New Roman" w:hAnsi="Times New Roman"/>
        </w:rPr>
        <w:t>»</w:t>
      </w:r>
      <w:r>
        <w:t xml:space="preserve"> En este</w:t>
      </w:r>
      <w:r w:rsidRPr="006147F1">
        <w:t xml:space="preserve"> nivel el </w:t>
      </w:r>
      <w:r>
        <w:t xml:space="preserve">planeta deja de ser una </w:t>
      </w:r>
      <w:r w:rsidRPr="0004164F">
        <w:rPr>
          <w:i/>
        </w:rPr>
        <w:t>civilización tipo 1</w:t>
      </w:r>
      <w:r>
        <w:t xml:space="preserve"> aislada del ecosistema universal </w:t>
      </w:r>
      <w:r w:rsidRPr="006147F1">
        <w:t xml:space="preserve">para convertirse en una </w:t>
      </w:r>
      <w:r>
        <w:t>«</w:t>
      </w:r>
      <w:r w:rsidRPr="006147F1">
        <w:rPr>
          <w:i/>
        </w:rPr>
        <w:t>granja</w:t>
      </w:r>
      <w:r>
        <w:t xml:space="preserve"> </w:t>
      </w:r>
      <w:r>
        <w:rPr>
          <w:i/>
        </w:rPr>
        <w:t xml:space="preserve">de consciencia» </w:t>
      </w:r>
      <w:r w:rsidRPr="00B543F2">
        <w:t>productiva</w:t>
      </w:r>
      <w:r>
        <w:rPr>
          <w:i/>
        </w:rPr>
        <w:t xml:space="preserve"> </w:t>
      </w:r>
      <w:r w:rsidRPr="00755615">
        <w:t xml:space="preserve">que </w:t>
      </w:r>
      <w:r>
        <w:t xml:space="preserve">será administrada y cosechada por una civilización más evolucionada desde un satélite como la Luna </w:t>
      </w:r>
      <w:r>
        <w:rPr>
          <w:i/>
        </w:rPr>
        <w:t>(c</w:t>
      </w:r>
      <w:r w:rsidRPr="00D11FFF">
        <w:rPr>
          <w:i/>
        </w:rPr>
        <w:t>onsciencia lunar)</w:t>
      </w:r>
      <w:r>
        <w:rPr>
          <w:i/>
        </w:rPr>
        <w:t>.</w:t>
      </w:r>
    </w:p>
    <w:p w:rsidR="002430EB" w:rsidRDefault="002430EB" w:rsidP="002430EB">
      <w:pPr>
        <w:pStyle w:val="30-Parrafo"/>
      </w:pPr>
      <w:r>
        <w:rPr>
          <w:rFonts w:ascii="Digital-7 Mono" w:hAnsi="Digital-7 Mono"/>
          <w:i/>
        </w:rPr>
        <w:t>2.4.3</w:t>
      </w:r>
      <w:r w:rsidRPr="00412153">
        <w:rPr>
          <w:i/>
        </w:rPr>
        <w:t xml:space="preserve"> </w:t>
      </w:r>
      <w:r w:rsidRPr="00412153">
        <w:rPr>
          <w:rFonts w:ascii="Times New Roman" w:hAnsi="Times New Roman"/>
        </w:rPr>
        <w:t>»</w:t>
      </w:r>
      <w:r>
        <w:t xml:space="preserve"> Según la perspectiva del </w:t>
      </w:r>
      <w:r w:rsidRPr="00D722F2">
        <w:rPr>
          <w:i/>
        </w:rPr>
        <w:t>Modelo Nouménico</w:t>
      </w:r>
      <w:r>
        <w:t xml:space="preserve"> los satélites</w:t>
      </w:r>
      <w:r w:rsidRPr="006147F1">
        <w:t xml:space="preserve"> planetarios</w:t>
      </w:r>
      <w:r>
        <w:t xml:space="preserve"> pueden tener tres posibles tipos de origen:</w:t>
      </w:r>
    </w:p>
    <w:p w:rsidR="002430EB" w:rsidRDefault="002430EB" w:rsidP="002430EB">
      <w:pPr>
        <w:pStyle w:val="442-Antitesis"/>
        <w:spacing w:before="0" w:after="0"/>
        <w:jc w:val="both"/>
      </w:pPr>
      <w:r w:rsidRPr="00DC3963">
        <w:rPr>
          <w:b/>
          <w:smallCaps/>
        </w:rPr>
        <w:t>Origen Nouménico</w:t>
      </w:r>
      <w:r>
        <w:t xml:space="preserve">: </w:t>
      </w:r>
      <w:r w:rsidRPr="00A32B51">
        <w:rPr>
          <w:i w:val="0"/>
        </w:rPr>
        <w:t>Se originan naturalmente a partir del proceso de decodificación de información nouménica que procesa la matriz fenomenológica planetaria para generar el equilibrio homeostático de</w:t>
      </w:r>
      <w:r>
        <w:rPr>
          <w:i w:val="0"/>
        </w:rPr>
        <w:t>l</w:t>
      </w:r>
      <w:r w:rsidRPr="00A32B51">
        <w:rPr>
          <w:i w:val="0"/>
        </w:rPr>
        <w:t xml:space="preserve"> sistema. </w:t>
      </w:r>
    </w:p>
    <w:p w:rsidR="002430EB" w:rsidRPr="00A32B51" w:rsidRDefault="002430EB" w:rsidP="002430EB">
      <w:pPr>
        <w:pStyle w:val="441-Tesis"/>
        <w:spacing w:before="0" w:after="0"/>
        <w:jc w:val="both"/>
        <w:rPr>
          <w:i w:val="0"/>
        </w:rPr>
      </w:pPr>
      <w:r w:rsidRPr="00DC3963">
        <w:rPr>
          <w:b/>
          <w:smallCaps/>
        </w:rPr>
        <w:t>Origen Fenoménico</w:t>
      </w:r>
      <w:r>
        <w:t xml:space="preserve">: </w:t>
      </w:r>
      <w:r w:rsidRPr="00A32B51">
        <w:rPr>
          <w:i w:val="0"/>
        </w:rPr>
        <w:t xml:space="preserve">Se originan a partir de eventos astronómicos para posteriormente viajar a través del espacio y ser capturados por una órbita planetaria, </w:t>
      </w:r>
      <w:r w:rsidRPr="00A32B51">
        <w:rPr>
          <w:i w:val="0"/>
        </w:rPr>
        <w:lastRenderedPageBreak/>
        <w:t>donde se creará un sistema dual que poco a poco alcanzará el equilibrio homeostático.</w:t>
      </w:r>
    </w:p>
    <w:p w:rsidR="002430EB" w:rsidRPr="00A32B51" w:rsidRDefault="002430EB" w:rsidP="002430EB">
      <w:pPr>
        <w:pStyle w:val="443-Sintesis"/>
        <w:spacing w:before="0" w:after="0"/>
        <w:jc w:val="both"/>
        <w:rPr>
          <w:i w:val="0"/>
        </w:rPr>
      </w:pPr>
      <w:r w:rsidRPr="00DC3963">
        <w:rPr>
          <w:b/>
          <w:smallCaps/>
        </w:rPr>
        <w:t>Origen Xeno</w:t>
      </w:r>
      <w:r>
        <w:t xml:space="preserve">: </w:t>
      </w:r>
      <w:r w:rsidRPr="00A32B51">
        <w:rPr>
          <w:i w:val="0"/>
        </w:rPr>
        <w:t>Son estructuras tecnológicas plantados por una civilización externa para aprovechar el entorno fenoménico planetario y crear una base de observación y procesamiento de información que le permite interactuar con el sistema de cosecha y evaluar el estado evolutivo de la civilización planetaria.</w:t>
      </w:r>
    </w:p>
    <w:p w:rsidR="002430EB" w:rsidRDefault="002430EB" w:rsidP="002430EB">
      <w:pPr>
        <w:pStyle w:val="30-Parrafo"/>
        <w:rPr>
          <w:i/>
        </w:rPr>
      </w:pPr>
      <w:r>
        <w:rPr>
          <w:rFonts w:ascii="Digital-7 Mono" w:hAnsi="Digital-7 Mono"/>
          <w:i/>
        </w:rPr>
        <w:t>2.4.4</w:t>
      </w:r>
      <w:r w:rsidRPr="00412153">
        <w:rPr>
          <w:i/>
        </w:rPr>
        <w:t xml:space="preserve"> </w:t>
      </w:r>
      <w:r w:rsidRPr="00412153">
        <w:rPr>
          <w:rFonts w:ascii="Times New Roman" w:hAnsi="Times New Roman"/>
        </w:rPr>
        <w:t>»</w:t>
      </w:r>
      <w:r>
        <w:t xml:space="preserve"> A lo largo de esta etapa, la </w:t>
      </w:r>
      <w:r w:rsidRPr="00A32B51">
        <w:rPr>
          <w:i/>
        </w:rPr>
        <w:t>consciencia planetaria</w:t>
      </w:r>
      <w:r>
        <w:t xml:space="preserve"> comenzará a conectarse con una red de información más amplia de nivel global, trascendiendo los límites </w:t>
      </w:r>
      <w:r w:rsidRPr="00A32B51">
        <w:rPr>
          <w:i/>
        </w:rPr>
        <w:t>geográficos y culturales</w:t>
      </w:r>
      <w:r>
        <w:t xml:space="preserve"> que condicionan a las </w:t>
      </w:r>
      <w:r>
        <w:rPr>
          <w:i/>
        </w:rPr>
        <w:t xml:space="preserve">civilizaciones </w:t>
      </w:r>
      <w:r w:rsidRPr="008B498F">
        <w:rPr>
          <w:i/>
        </w:rPr>
        <w:t>tipo 1</w:t>
      </w:r>
      <w:r>
        <w:rPr>
          <w:i/>
        </w:rPr>
        <w:t xml:space="preserve">. </w:t>
      </w:r>
      <w:r>
        <w:t xml:space="preserve">A medida que los grupos tribales y étnicos evolucionan en civilizaciones más complejas, dejarán de competir por la comida o el territorio para comenzar a formar </w:t>
      </w:r>
      <w:r w:rsidRPr="006A0D54">
        <w:rPr>
          <w:i/>
        </w:rPr>
        <w:t>Estados</w:t>
      </w:r>
      <w:r>
        <w:rPr>
          <w:i/>
        </w:rPr>
        <w:t xml:space="preserve"> nacionales, </w:t>
      </w:r>
      <w:r w:rsidRPr="00EB7673">
        <w:t>cada uno con sus</w:t>
      </w:r>
      <w:r>
        <w:rPr>
          <w:i/>
        </w:rPr>
        <w:t xml:space="preserve"> </w:t>
      </w:r>
      <w:r w:rsidRPr="004467CD">
        <w:t xml:space="preserve">propios </w:t>
      </w:r>
      <w:r w:rsidRPr="004467CD">
        <w:rPr>
          <w:i/>
        </w:rPr>
        <w:t>sistemas civilizatorios</w:t>
      </w:r>
      <w:r>
        <w:rPr>
          <w:i/>
        </w:rPr>
        <w:t>, culturas y tradiciones.</w:t>
      </w:r>
      <w:r w:rsidRPr="006A0D54">
        <w:rPr>
          <w:i/>
        </w:rPr>
        <w:t xml:space="preserve"> </w:t>
      </w:r>
    </w:p>
    <w:p w:rsidR="002430EB" w:rsidRDefault="002430EB" w:rsidP="002430EB">
      <w:pPr>
        <w:pStyle w:val="30-Parrafo"/>
        <w:rPr>
          <w:i/>
        </w:rPr>
      </w:pPr>
      <w:r>
        <w:rPr>
          <w:rFonts w:ascii="Digital-7 Mono" w:hAnsi="Digital-7 Mono"/>
          <w:i/>
        </w:rPr>
        <w:t>2.4.5</w:t>
      </w:r>
      <w:r w:rsidRPr="00412153">
        <w:rPr>
          <w:i/>
        </w:rPr>
        <w:t xml:space="preserve"> </w:t>
      </w:r>
      <w:r w:rsidRPr="00412153">
        <w:rPr>
          <w:rFonts w:ascii="Times New Roman" w:hAnsi="Times New Roman"/>
        </w:rPr>
        <w:t>»</w:t>
      </w:r>
      <w:r>
        <w:t xml:space="preserve"> Esto dará origen a un </w:t>
      </w:r>
      <w:r w:rsidRPr="004467CD">
        <w:rPr>
          <w:i/>
        </w:rPr>
        <w:t>sistema económico</w:t>
      </w:r>
      <w:r>
        <w:t xml:space="preserve"> </w:t>
      </w:r>
      <w:r w:rsidRPr="00EB7673">
        <w:rPr>
          <w:i/>
        </w:rPr>
        <w:t>global</w:t>
      </w:r>
      <w:r>
        <w:t xml:space="preserve"> donde las dinámicas microeconómicas de las naciones se verán reflejadas en un orden macroeconómico común, que será consolidado a través de un </w:t>
      </w:r>
      <w:r w:rsidRPr="000E3612">
        <w:rPr>
          <w:i/>
        </w:rPr>
        <w:t>sistema financiero internacional</w:t>
      </w:r>
      <w:r>
        <w:t xml:space="preserve"> y la creación de múltiples redes comerciales y diplomáticas que permitirán unificar a la civilización bajo un único </w:t>
      </w:r>
      <w:r w:rsidRPr="00EB7673">
        <w:rPr>
          <w:i/>
        </w:rPr>
        <w:t xml:space="preserve">egregor </w:t>
      </w:r>
      <w:r>
        <w:rPr>
          <w:i/>
        </w:rPr>
        <w:t>colectivo de nivel planetario</w:t>
      </w:r>
      <w:r w:rsidRPr="008B498F">
        <w:rPr>
          <w:i/>
        </w:rPr>
        <w:t>.</w:t>
      </w:r>
    </w:p>
    <w:p w:rsidR="002430EB" w:rsidRDefault="002430EB" w:rsidP="002430EB">
      <w:pPr>
        <w:pStyle w:val="30-Parrafo"/>
      </w:pPr>
      <w:r>
        <w:rPr>
          <w:rFonts w:ascii="Digital-7 Mono" w:hAnsi="Digital-7 Mono"/>
          <w:i/>
        </w:rPr>
        <w:t>2.4.6</w:t>
      </w:r>
      <w:r w:rsidRPr="00412153">
        <w:rPr>
          <w:i/>
        </w:rPr>
        <w:t xml:space="preserve"> </w:t>
      </w:r>
      <w:r w:rsidRPr="00412153">
        <w:rPr>
          <w:rFonts w:ascii="Times New Roman" w:hAnsi="Times New Roman"/>
        </w:rPr>
        <w:t>»</w:t>
      </w:r>
      <w:r>
        <w:t xml:space="preserve"> A lo largo de este desarrollo globalizante, los Estados más poderosos e influyentes participarán en una carrera por la supremacía global, para poder </w:t>
      </w:r>
      <w:r w:rsidRPr="00AA3546">
        <w:t>imponer sus</w:t>
      </w:r>
      <w:r w:rsidRPr="00EA68E4">
        <w:rPr>
          <w:i/>
        </w:rPr>
        <w:t xml:space="preserve"> ideas, cultura</w:t>
      </w:r>
      <w:r>
        <w:rPr>
          <w:i/>
        </w:rPr>
        <w:t>s</w:t>
      </w:r>
      <w:r w:rsidRPr="00EA68E4">
        <w:rPr>
          <w:i/>
        </w:rPr>
        <w:t xml:space="preserve"> y tecnología</w:t>
      </w:r>
      <w:r>
        <w:rPr>
          <w:i/>
        </w:rPr>
        <w:t xml:space="preserve">s </w:t>
      </w:r>
      <w:r w:rsidRPr="00BF7F2F">
        <w:t>por encima de las de otras naciones,</w:t>
      </w:r>
      <w:r>
        <w:rPr>
          <w:i/>
        </w:rPr>
        <w:t xml:space="preserve"> </w:t>
      </w:r>
      <w:r>
        <w:t xml:space="preserve">y poder llegar así a convertirse en el </w:t>
      </w:r>
      <w:r w:rsidRPr="008B498F">
        <w:rPr>
          <w:i/>
        </w:rPr>
        <w:t>hegemón</w:t>
      </w:r>
      <w:r>
        <w:t xml:space="preserve"> que representará a la </w:t>
      </w:r>
      <w:r>
        <w:rPr>
          <w:i/>
        </w:rPr>
        <w:t xml:space="preserve">civilización planetaria </w:t>
      </w:r>
      <w:r w:rsidRPr="008B498F">
        <w:t xml:space="preserve">ante las civilizaciones </w:t>
      </w:r>
      <w:r>
        <w:t>de otros nodos estelares</w:t>
      </w:r>
      <w:r>
        <w:rPr>
          <w:i/>
        </w:rPr>
        <w:t>.</w:t>
      </w:r>
      <w:r>
        <w:t xml:space="preserve"> </w:t>
      </w:r>
    </w:p>
    <w:p w:rsidR="002430EB" w:rsidRDefault="002430EB" w:rsidP="002430EB">
      <w:pPr>
        <w:pStyle w:val="30-Parrafo"/>
      </w:pPr>
      <w:r>
        <w:rPr>
          <w:rFonts w:ascii="Digital-7 Mono" w:hAnsi="Digital-7 Mono"/>
          <w:i/>
        </w:rPr>
        <w:t>2.4.7</w:t>
      </w:r>
      <w:r w:rsidRPr="00412153">
        <w:rPr>
          <w:i/>
        </w:rPr>
        <w:t xml:space="preserve"> </w:t>
      </w:r>
      <w:r w:rsidRPr="00412153">
        <w:rPr>
          <w:rFonts w:ascii="Times New Roman" w:hAnsi="Times New Roman"/>
        </w:rPr>
        <w:t>»</w:t>
      </w:r>
      <w:r>
        <w:t xml:space="preserve"> En este nivel, el desarrollo civilizatorio ya no solo dependerá de las consecuencias derivadas del </w:t>
      </w:r>
      <w:r w:rsidRPr="008B498F">
        <w:rPr>
          <w:i/>
        </w:rPr>
        <w:t>proceso dialectico histórico</w:t>
      </w:r>
      <w:r>
        <w:t xml:space="preserve"> construido entre los distintos pueblos y naciones, sino que también pasará a depender de una </w:t>
      </w:r>
      <w:r w:rsidRPr="00BF7F2F">
        <w:t>administración externa</w:t>
      </w:r>
      <w:r>
        <w:t xml:space="preserve"> que se lleva a cabo desde el satélite planetario </w:t>
      </w:r>
      <w:r w:rsidRPr="004C7EE3">
        <w:rPr>
          <w:i/>
        </w:rPr>
        <w:t>(consciencia lunar)</w:t>
      </w:r>
      <w:r>
        <w:t xml:space="preserve">, donde se tomará el control de la </w:t>
      </w:r>
      <w:r w:rsidRPr="006A0D54">
        <w:rPr>
          <w:i/>
        </w:rPr>
        <w:t xml:space="preserve">matriz fenomenológica </w:t>
      </w:r>
      <w:r>
        <w:rPr>
          <w:i/>
        </w:rPr>
        <w:t xml:space="preserve">planetaria </w:t>
      </w:r>
      <w:r>
        <w:t>para permitir que una civilización externa más avanzada pueda influir e intentar dirigir el proceso civilizatorio.</w:t>
      </w:r>
    </w:p>
    <w:p w:rsidR="002430EB" w:rsidRDefault="002430EB" w:rsidP="002430EB">
      <w:pPr>
        <w:pStyle w:val="30-Parrafo"/>
      </w:pPr>
      <w:r>
        <w:rPr>
          <w:rFonts w:ascii="Digital-7 Mono" w:hAnsi="Digital-7 Mono"/>
          <w:i/>
        </w:rPr>
        <w:t>2.4.8</w:t>
      </w:r>
      <w:r w:rsidRPr="00412153">
        <w:rPr>
          <w:i/>
        </w:rPr>
        <w:t xml:space="preserve"> </w:t>
      </w:r>
      <w:r w:rsidRPr="00412153">
        <w:rPr>
          <w:rFonts w:ascii="Times New Roman" w:hAnsi="Times New Roman"/>
        </w:rPr>
        <w:t>»</w:t>
      </w:r>
      <w:r>
        <w:t xml:space="preserve"> El satélite planetario </w:t>
      </w:r>
      <w:r w:rsidRPr="008B498F">
        <w:rPr>
          <w:i/>
        </w:rPr>
        <w:t>(la Luna)</w:t>
      </w:r>
      <w:r>
        <w:t xml:space="preserve"> actuará como una especie de «</w:t>
      </w:r>
      <w:r w:rsidRPr="00431F6B">
        <w:rPr>
          <w:i/>
        </w:rPr>
        <w:t>antena nouménica</w:t>
      </w:r>
      <w:r>
        <w:t xml:space="preserve">» capaz de captar y procesar la información civilizatoria para luego transmitirla de manera constante a los nodos superiores, esto permitirá que civilizaciones más avanzadas puedan evaluar en tiempo real el desarrollo evolutivo de la civilización e influir activamente en su cultura, a través los aspectos </w:t>
      </w:r>
      <w:r w:rsidRPr="000E3612">
        <w:rPr>
          <w:i/>
        </w:rPr>
        <w:t>simbólicos y arquetípicos</w:t>
      </w:r>
      <w:r>
        <w:t xml:space="preserve"> de los diferentes tipos de </w:t>
      </w:r>
      <w:r w:rsidRPr="00B04BB9">
        <w:t>expresiones individuales y colectivas</w:t>
      </w:r>
      <w:r>
        <w:t xml:space="preserve"> </w:t>
      </w:r>
      <w:r w:rsidRPr="00431F6B">
        <w:rPr>
          <w:i/>
        </w:rPr>
        <w:t>(</w:t>
      </w:r>
      <w:r>
        <w:rPr>
          <w:i/>
        </w:rPr>
        <w:t>narrativas</w:t>
      </w:r>
      <w:r w:rsidRPr="00431F6B">
        <w:rPr>
          <w:i/>
        </w:rPr>
        <w:t>, filosó</w:t>
      </w:r>
      <w:r>
        <w:rPr>
          <w:i/>
        </w:rPr>
        <w:t>ficas, científicas, económicas, tecnoló</w:t>
      </w:r>
      <w:r w:rsidRPr="00431F6B">
        <w:rPr>
          <w:i/>
        </w:rPr>
        <w:t>gicas</w:t>
      </w:r>
      <w:r>
        <w:rPr>
          <w:i/>
        </w:rPr>
        <w:t>, etc.)</w:t>
      </w:r>
      <w:r>
        <w:t xml:space="preserve">. </w:t>
      </w:r>
    </w:p>
    <w:p w:rsidR="002430EB" w:rsidRDefault="002430EB" w:rsidP="002430EB">
      <w:pPr>
        <w:pStyle w:val="30-Parrafo"/>
      </w:pPr>
      <w:r>
        <w:rPr>
          <w:rFonts w:ascii="Digital-7 Mono" w:hAnsi="Digital-7 Mono"/>
          <w:i/>
        </w:rPr>
        <w:t>2.4.9</w:t>
      </w:r>
      <w:r w:rsidRPr="00412153">
        <w:rPr>
          <w:i/>
        </w:rPr>
        <w:t xml:space="preserve"> </w:t>
      </w:r>
      <w:r w:rsidRPr="00412153">
        <w:rPr>
          <w:rFonts w:ascii="Times New Roman" w:hAnsi="Times New Roman"/>
        </w:rPr>
        <w:t>»</w:t>
      </w:r>
      <w:r>
        <w:t xml:space="preserve">  En esta etapa, los productos culturales y los conocimientos generados por la civilización planetaria pasarán a ser parte de un </w:t>
      </w:r>
      <w:r w:rsidRPr="00412877">
        <w:rPr>
          <w:i/>
        </w:rPr>
        <w:t xml:space="preserve">sistema </w:t>
      </w:r>
      <w:r>
        <w:rPr>
          <w:i/>
        </w:rPr>
        <w:t xml:space="preserve">interconectado de información y conocimientos </w:t>
      </w:r>
      <w:r w:rsidRPr="00C7494B">
        <w:t>de nivel universal</w:t>
      </w:r>
      <w:r>
        <w:rPr>
          <w:i/>
        </w:rPr>
        <w:t>,</w:t>
      </w:r>
      <w:r>
        <w:t xml:space="preserve"> sin embargo, la civilización planetaria aún no será consciente de su participación en el sistema de mayor nivel. </w:t>
      </w:r>
    </w:p>
    <w:p w:rsidR="002430EB" w:rsidRDefault="002430EB" w:rsidP="002430EB">
      <w:pPr>
        <w:pStyle w:val="30-Parrafo"/>
        <w:rPr>
          <w:i/>
        </w:rPr>
      </w:pPr>
      <w:r>
        <w:rPr>
          <w:rFonts w:ascii="Digital-7 Mono" w:hAnsi="Digital-7 Mono"/>
          <w:i/>
        </w:rPr>
        <w:lastRenderedPageBreak/>
        <w:t>2.4.10</w:t>
      </w:r>
      <w:r w:rsidRPr="00412153">
        <w:rPr>
          <w:i/>
        </w:rPr>
        <w:t xml:space="preserve"> </w:t>
      </w:r>
      <w:r w:rsidRPr="00412153">
        <w:rPr>
          <w:rFonts w:ascii="Times New Roman" w:hAnsi="Times New Roman"/>
        </w:rPr>
        <w:t>»</w:t>
      </w:r>
      <w:r>
        <w:t xml:space="preserve"> En este estadio evolutivo el planeta desarrolla una </w:t>
      </w:r>
      <w:r w:rsidRPr="003214EE">
        <w:t>civiliza</w:t>
      </w:r>
      <w:r>
        <w:t>ción globalizada con</w:t>
      </w:r>
      <w:r w:rsidRPr="003214EE">
        <w:t xml:space="preserve"> tecnologías avanzadas</w:t>
      </w:r>
      <w:r>
        <w:t xml:space="preserve">. El objetivo de la </w:t>
      </w:r>
      <w:r w:rsidRPr="004C7EE3">
        <w:rPr>
          <w:i/>
        </w:rPr>
        <w:t>consciencia lunar</w:t>
      </w:r>
      <w:r>
        <w:t xml:space="preserve"> es evaluar y guiar el desarrollo de la civilización en su estado globalizado con el fin de superar definitivamente los límites asociados a los tres niveles de la </w:t>
      </w:r>
      <w:r w:rsidRPr="00C250DF">
        <w:rPr>
          <w:i/>
        </w:rPr>
        <w:t>civilización tipo 1</w:t>
      </w:r>
      <w:r>
        <w:t xml:space="preserve"> </w:t>
      </w:r>
      <w:r w:rsidRPr="00B04BB9">
        <w:rPr>
          <w:i/>
        </w:rPr>
        <w:t>(</w:t>
      </w:r>
      <w:r>
        <w:rPr>
          <w:i/>
        </w:rPr>
        <w:t>supervivencia</w:t>
      </w:r>
      <w:r w:rsidRPr="00B04BB9">
        <w:rPr>
          <w:i/>
        </w:rPr>
        <w:t>, líderes y deidades)</w:t>
      </w:r>
      <w:r w:rsidRPr="003214EE">
        <w:rPr>
          <w:i/>
        </w:rPr>
        <w:t>,</w:t>
      </w:r>
      <w:r>
        <w:t xml:space="preserve"> y comenzar a desarrollar los tres niveles que definen a una </w:t>
      </w:r>
      <w:r w:rsidRPr="00801725">
        <w:rPr>
          <w:i/>
        </w:rPr>
        <w:t>civilización tipo 2</w:t>
      </w:r>
      <w:r>
        <w:rPr>
          <w:i/>
        </w:rPr>
        <w:t xml:space="preserve"> (sistema de gobierno, sistema</w:t>
      </w:r>
      <w:r w:rsidRPr="003214EE">
        <w:rPr>
          <w:i/>
        </w:rPr>
        <w:t xml:space="preserve"> </w:t>
      </w:r>
      <w:r>
        <w:rPr>
          <w:i/>
        </w:rPr>
        <w:t xml:space="preserve">económico y </w:t>
      </w:r>
      <w:r w:rsidRPr="003214EE">
        <w:rPr>
          <w:i/>
        </w:rPr>
        <w:t>paradigma de realidad)</w:t>
      </w:r>
      <w:r>
        <w:rPr>
          <w:i/>
        </w:rPr>
        <w:t xml:space="preserve">. </w:t>
      </w:r>
      <w:r w:rsidRPr="00C250DF">
        <w:t>E</w:t>
      </w:r>
      <w:r>
        <w:t xml:space="preserve">n su conjunto, el desarrollo y perfeccionamiento de todos estos niveles será lo </w:t>
      </w:r>
      <w:r w:rsidRPr="00C250DF">
        <w:t>que</w:t>
      </w:r>
      <w:r>
        <w:t xml:space="preserve"> permitirá que un planeta se convierta en una </w:t>
      </w:r>
      <w:r w:rsidRPr="00801725">
        <w:rPr>
          <w:i/>
        </w:rPr>
        <w:t>civilización tipo 3.</w:t>
      </w:r>
    </w:p>
    <w:p w:rsidR="002430EB" w:rsidRDefault="002430EB" w:rsidP="002430EB">
      <w:pPr>
        <w:pStyle w:val="30-Parrafo"/>
      </w:pPr>
      <w:r>
        <w:rPr>
          <w:rFonts w:ascii="Digital-7 Mono" w:hAnsi="Digital-7 Mono"/>
          <w:i/>
        </w:rPr>
        <w:t>2.4.11</w:t>
      </w:r>
      <w:r w:rsidRPr="00412153">
        <w:rPr>
          <w:i/>
        </w:rPr>
        <w:t xml:space="preserve"> </w:t>
      </w:r>
      <w:r w:rsidRPr="00412153">
        <w:rPr>
          <w:rFonts w:ascii="Times New Roman" w:hAnsi="Times New Roman"/>
        </w:rPr>
        <w:t>»</w:t>
      </w:r>
      <w:r>
        <w:t xml:space="preserve"> Una vez que el planeta ha sido ascendido al grado de «</w:t>
      </w:r>
      <w:r w:rsidRPr="00C7494B">
        <w:rPr>
          <w:i/>
        </w:rPr>
        <w:t>granja de consciencias</w:t>
      </w:r>
      <w:r>
        <w:t xml:space="preserve">», el </w:t>
      </w:r>
      <w:r w:rsidRPr="00431F6B">
        <w:rPr>
          <w:i/>
        </w:rPr>
        <w:t>reloj cósmico</w:t>
      </w:r>
      <w:r>
        <w:t xml:space="preserve"> que impone ciclos de reseteo y límites a los </w:t>
      </w:r>
      <w:r w:rsidRPr="00BF7F2F">
        <w:t>plazos de los ciclos evolutivos</w:t>
      </w:r>
      <w:r>
        <w:t xml:space="preserve"> sigue funcionando, pero a diferencia de lo que ocurría con las </w:t>
      </w:r>
      <w:r w:rsidRPr="00431F6B">
        <w:rPr>
          <w:i/>
        </w:rPr>
        <w:t>civilizaciones tipo 1</w:t>
      </w:r>
      <w:r>
        <w:t xml:space="preserve">, una </w:t>
      </w:r>
      <w:r w:rsidRPr="00503EDB">
        <w:rPr>
          <w:i/>
        </w:rPr>
        <w:t>civilización tipo 2</w:t>
      </w:r>
      <w:r>
        <w:rPr>
          <w:i/>
        </w:rPr>
        <w:t xml:space="preserve"> </w:t>
      </w:r>
      <w:r>
        <w:t xml:space="preserve">evoluciona bajo la supervisión de una </w:t>
      </w:r>
      <w:r>
        <w:rPr>
          <w:i/>
        </w:rPr>
        <w:t xml:space="preserve">consciencia lunar que </w:t>
      </w:r>
      <w:r>
        <w:t xml:space="preserve">puede evitar que la </w:t>
      </w:r>
      <w:r w:rsidRPr="004C7EE3">
        <w:rPr>
          <w:i/>
        </w:rPr>
        <w:t>consciencia planetaria</w:t>
      </w:r>
      <w:r>
        <w:t xml:space="preserve"> deba afrontar los eventos de reseteo impuestos por los </w:t>
      </w:r>
      <w:r w:rsidRPr="00C95252">
        <w:rPr>
          <w:i/>
        </w:rPr>
        <w:t>fin</w:t>
      </w:r>
      <w:r>
        <w:rPr>
          <w:i/>
        </w:rPr>
        <w:t>es</w:t>
      </w:r>
      <w:r w:rsidRPr="00C95252">
        <w:rPr>
          <w:i/>
        </w:rPr>
        <w:t xml:space="preserve"> de ciclo</w:t>
      </w:r>
      <w:r>
        <w:rPr>
          <w:i/>
        </w:rPr>
        <w:t>s</w:t>
      </w:r>
      <w:r w:rsidRPr="00C95252">
        <w:rPr>
          <w:i/>
        </w:rPr>
        <w:t xml:space="preserve"> cósmico</w:t>
      </w:r>
      <w:r>
        <w:rPr>
          <w:i/>
        </w:rPr>
        <w:t>s.</w:t>
      </w:r>
      <w:r>
        <w:t xml:space="preserve"> </w:t>
      </w:r>
    </w:p>
    <w:p w:rsidR="002430EB" w:rsidRDefault="002430EB" w:rsidP="002430EB">
      <w:pPr>
        <w:pStyle w:val="30-Parrafo"/>
      </w:pPr>
      <w:r>
        <w:rPr>
          <w:rFonts w:ascii="Digital-7 Mono" w:hAnsi="Digital-7 Mono"/>
          <w:i/>
        </w:rPr>
        <w:t>2.4.12</w:t>
      </w:r>
      <w:r w:rsidRPr="00412153">
        <w:rPr>
          <w:i/>
        </w:rPr>
        <w:t xml:space="preserve"> </w:t>
      </w:r>
      <w:r w:rsidRPr="00412153">
        <w:rPr>
          <w:rFonts w:ascii="Times New Roman" w:hAnsi="Times New Roman"/>
        </w:rPr>
        <w:t>»</w:t>
      </w:r>
      <w:r>
        <w:t xml:space="preserve"> Sin embargo, l</w:t>
      </w:r>
      <w:r w:rsidRPr="00BF7F2F">
        <w:t>a</w:t>
      </w:r>
      <w:r>
        <w:t xml:space="preserve"> </w:t>
      </w:r>
      <w:r w:rsidRPr="00A163ED">
        <w:rPr>
          <w:i/>
        </w:rPr>
        <w:t>consciencia colectiva planetaria</w:t>
      </w:r>
      <w:r>
        <w:t xml:space="preserve"> aún se encuentra limitada a experimentar la existencia dentro 5% del plano de la </w:t>
      </w:r>
      <w:r w:rsidRPr="00E72DBC">
        <w:rPr>
          <w:i/>
        </w:rPr>
        <w:t>materia ordinaria</w:t>
      </w:r>
      <w:r>
        <w:t xml:space="preserve">, mientras que la </w:t>
      </w:r>
      <w:r>
        <w:rPr>
          <w:i/>
        </w:rPr>
        <w:t xml:space="preserve">consciencia lunar </w:t>
      </w:r>
      <w:r>
        <w:t xml:space="preserve">funciona con un sistema operativo más complejo, bajo el </w:t>
      </w:r>
      <w:r w:rsidRPr="00E72DBC">
        <w:rPr>
          <w:i/>
        </w:rPr>
        <w:t>paradigma de la materia oscura</w:t>
      </w:r>
      <w:r>
        <w:t>, más allá de los límites espacio-temporales que condicionan a la materia ordinaria.</w:t>
      </w:r>
    </w:p>
    <w:p w:rsidR="002430EB" w:rsidRPr="009923DD" w:rsidRDefault="002430EB" w:rsidP="002430EB">
      <w:pPr>
        <w:pStyle w:val="30-Parrafo"/>
      </w:pPr>
      <w:r>
        <w:rPr>
          <w:rFonts w:ascii="Digital-7 Mono" w:hAnsi="Digital-7 Mono"/>
          <w:i/>
        </w:rPr>
        <w:t>2.4.13</w:t>
      </w:r>
      <w:r w:rsidRPr="00412153">
        <w:rPr>
          <w:i/>
        </w:rPr>
        <w:t xml:space="preserve"> </w:t>
      </w:r>
      <w:r w:rsidRPr="00412153">
        <w:rPr>
          <w:rFonts w:ascii="Times New Roman" w:hAnsi="Times New Roman"/>
        </w:rPr>
        <w:t>»</w:t>
      </w:r>
      <w:r>
        <w:t xml:space="preserve"> Desde esta dimensión pre-fenoménica, la </w:t>
      </w:r>
      <w:r w:rsidRPr="00B04BB9">
        <w:rPr>
          <w:i/>
        </w:rPr>
        <w:t>matriz fenomenológica planetaria</w:t>
      </w:r>
      <w:r>
        <w:t xml:space="preserve"> puede ser explorada por la </w:t>
      </w:r>
      <w:r w:rsidRPr="004C7EE3">
        <w:rPr>
          <w:i/>
        </w:rPr>
        <w:t>consciencia lunar</w:t>
      </w:r>
      <w:r>
        <w:t xml:space="preserve"> a través de </w:t>
      </w:r>
      <w:r w:rsidRPr="00467644">
        <w:rPr>
          <w:i/>
        </w:rPr>
        <w:t>múltiples líneas evolutivas</w:t>
      </w:r>
      <w:r>
        <w:t xml:space="preserve">, permitiéndole proyectar estados civilizatorios futuros y generar </w:t>
      </w:r>
      <w:r w:rsidRPr="00467644">
        <w:rPr>
          <w:i/>
        </w:rPr>
        <w:t xml:space="preserve">puntos de </w:t>
      </w:r>
      <w:r>
        <w:rPr>
          <w:i/>
        </w:rPr>
        <w:t xml:space="preserve">control y sincronización </w:t>
      </w:r>
      <w:r w:rsidRPr="00E72DBC">
        <w:t>dentro de la</w:t>
      </w:r>
      <w:r>
        <w:rPr>
          <w:i/>
        </w:rPr>
        <w:t xml:space="preserve"> matriz fenoménica espacio-temporal, </w:t>
      </w:r>
      <w:r>
        <w:t>que permiten evitar los ciclos de reseteo cósmico y el colapso total del sistema.</w:t>
      </w:r>
    </w:p>
    <w:p w:rsidR="002430EB" w:rsidRDefault="002430EB" w:rsidP="002430EB">
      <w:pPr>
        <w:pStyle w:val="30-Parrafo"/>
      </w:pPr>
      <w:r>
        <w:rPr>
          <w:rFonts w:ascii="Digital-7 Mono" w:hAnsi="Digital-7 Mono"/>
          <w:i/>
        </w:rPr>
        <w:t>2.4.14</w:t>
      </w:r>
      <w:r w:rsidRPr="00412153">
        <w:rPr>
          <w:i/>
        </w:rPr>
        <w:t xml:space="preserve"> </w:t>
      </w:r>
      <w:r w:rsidRPr="00412153">
        <w:rPr>
          <w:rFonts w:ascii="Times New Roman" w:hAnsi="Times New Roman"/>
        </w:rPr>
        <w:t>»</w:t>
      </w:r>
      <w:r>
        <w:t xml:space="preserve">  Esta capacidad de explorar múltiples </w:t>
      </w:r>
      <w:r w:rsidRPr="00467644">
        <w:rPr>
          <w:i/>
        </w:rPr>
        <w:t>flujo</w:t>
      </w:r>
      <w:r>
        <w:rPr>
          <w:i/>
        </w:rPr>
        <w:t>s</w:t>
      </w:r>
      <w:r w:rsidRPr="00467644">
        <w:rPr>
          <w:i/>
        </w:rPr>
        <w:t xml:space="preserve"> </w:t>
      </w:r>
      <w:r>
        <w:rPr>
          <w:i/>
        </w:rPr>
        <w:t xml:space="preserve">evolutivos potenciales a </w:t>
      </w:r>
      <w:r w:rsidRPr="004C7EE3">
        <w:t>partir de la dimensión pre-fenoménica</w:t>
      </w:r>
      <w:r>
        <w:rPr>
          <w:i/>
        </w:rPr>
        <w:t xml:space="preserve">, </w:t>
      </w:r>
      <w:r>
        <w:t xml:space="preserve">no implica que puedan evitarse guerras mundiales o eventos catastróficos, ya que estos eventos responden al orden estocástico civilizatorio y pueden ser necesarios para alcanzar un punto evolutivo futuro especifico. </w:t>
      </w:r>
    </w:p>
    <w:p w:rsidR="002430EB" w:rsidRDefault="002430EB" w:rsidP="002430EB">
      <w:pPr>
        <w:pStyle w:val="30-Parrafo"/>
      </w:pPr>
      <w:r>
        <w:rPr>
          <w:rFonts w:ascii="Digital-7 Mono" w:hAnsi="Digital-7 Mono"/>
          <w:i/>
        </w:rPr>
        <w:t>2.4.15</w:t>
      </w:r>
      <w:r w:rsidRPr="00412153">
        <w:rPr>
          <w:i/>
        </w:rPr>
        <w:t xml:space="preserve"> </w:t>
      </w:r>
      <w:r w:rsidRPr="00412153">
        <w:rPr>
          <w:rFonts w:ascii="Times New Roman" w:hAnsi="Times New Roman"/>
        </w:rPr>
        <w:t>»</w:t>
      </w:r>
      <w:r>
        <w:t xml:space="preserve"> En esta etapa, la </w:t>
      </w:r>
      <w:r w:rsidRPr="00B543F2">
        <w:rPr>
          <w:i/>
        </w:rPr>
        <w:t>consciencia lunar</w:t>
      </w:r>
      <w:r>
        <w:t xml:space="preserve"> tiene la capacidad de influir en la experiencia subjetiva de ciertos individuos para intervenir en el proceso civilizatorio a través de sus acciones, pudiendo promover la ocurrencia de diferentes eventos dentro de la línea causal civilizatoria, que permiten desviar el rumbo de la historia planetaria hacia un nuevo camino evolutivo. </w:t>
      </w:r>
    </w:p>
    <w:p w:rsidR="002430EB" w:rsidRDefault="002430EB" w:rsidP="002430EB">
      <w:pPr>
        <w:pStyle w:val="30-Parrafo"/>
      </w:pPr>
      <w:r>
        <w:rPr>
          <w:rFonts w:ascii="Digital-7 Mono" w:hAnsi="Digital-7 Mono"/>
          <w:i/>
        </w:rPr>
        <w:t>2.4.16</w:t>
      </w:r>
      <w:r w:rsidRPr="00412153">
        <w:rPr>
          <w:i/>
        </w:rPr>
        <w:t xml:space="preserve"> </w:t>
      </w:r>
      <w:r w:rsidRPr="00412153">
        <w:rPr>
          <w:rFonts w:ascii="Times New Roman" w:hAnsi="Times New Roman"/>
        </w:rPr>
        <w:t>»</w:t>
      </w:r>
      <w:r>
        <w:t xml:space="preserve"> Al alcanzar este nivel, la civilización planetaria ya ha generado un </w:t>
      </w:r>
      <w:r w:rsidRPr="00467644">
        <w:rPr>
          <w:i/>
        </w:rPr>
        <w:t>egregor planetario</w:t>
      </w:r>
      <w:r>
        <w:t xml:space="preserve"> con consciencia propia, y sus sistemas civilizatorios </w:t>
      </w:r>
      <w:r>
        <w:rPr>
          <w:i/>
        </w:rPr>
        <w:t>(sistemas de gobiernos, económicos, financieros</w:t>
      </w:r>
      <w:r w:rsidRPr="00467644">
        <w:rPr>
          <w:i/>
        </w:rPr>
        <w:t xml:space="preserve">, </w:t>
      </w:r>
      <w:r>
        <w:rPr>
          <w:i/>
        </w:rPr>
        <w:t>doctrinas ideológica</w:t>
      </w:r>
      <w:r w:rsidRPr="00467644">
        <w:rPr>
          <w:i/>
        </w:rPr>
        <w:t>s,</w:t>
      </w:r>
      <w:r>
        <w:rPr>
          <w:i/>
        </w:rPr>
        <w:t xml:space="preserve"> religiones, desarrollos tecnológicos y armamentí</w:t>
      </w:r>
      <w:r w:rsidRPr="00467644">
        <w:rPr>
          <w:i/>
        </w:rPr>
        <w:t>sticos</w:t>
      </w:r>
      <w:r>
        <w:rPr>
          <w:i/>
        </w:rPr>
        <w:t>, etc.</w:t>
      </w:r>
      <w:r w:rsidRPr="00467644">
        <w:rPr>
          <w:i/>
        </w:rPr>
        <w:t>)</w:t>
      </w:r>
      <w:r>
        <w:t xml:space="preserve"> constituyen un </w:t>
      </w:r>
      <w:r w:rsidRPr="00AF0E8F">
        <w:t>algoritmo civilizatorio local</w:t>
      </w:r>
      <w:r>
        <w:t xml:space="preserve"> que adquiere una </w:t>
      </w:r>
      <w:r w:rsidRPr="00D6492C">
        <w:rPr>
          <w:i/>
        </w:rPr>
        <w:t>lógica estocástica</w:t>
      </w:r>
      <w:r>
        <w:t xml:space="preserve"> propia, que impone un nivel de aleatoriedad y autonomía al proceso de planificación externo. </w:t>
      </w:r>
    </w:p>
    <w:p w:rsidR="002430EB" w:rsidRDefault="002430EB" w:rsidP="002430EB">
      <w:pPr>
        <w:pStyle w:val="30-Parrafo"/>
      </w:pPr>
      <w:r>
        <w:rPr>
          <w:rFonts w:ascii="Digital-7 Mono" w:hAnsi="Digital-7 Mono"/>
          <w:i/>
        </w:rPr>
        <w:lastRenderedPageBreak/>
        <w:t xml:space="preserve">2.4.17 </w:t>
      </w:r>
      <w:r w:rsidRPr="00412153">
        <w:rPr>
          <w:rFonts w:ascii="Times New Roman" w:hAnsi="Times New Roman"/>
        </w:rPr>
        <w:t>»</w:t>
      </w:r>
      <w:r>
        <w:t xml:space="preserve"> La creación de </w:t>
      </w:r>
      <w:r w:rsidRPr="00901153">
        <w:rPr>
          <w:i/>
        </w:rPr>
        <w:t>Estados</w:t>
      </w:r>
      <w:r>
        <w:t xml:space="preserve"> que responden a líderes nacionales, dogmas religiosos y sistemas ideológicos, hace que cada </w:t>
      </w:r>
      <w:r w:rsidRPr="00901153">
        <w:rPr>
          <w:i/>
        </w:rPr>
        <w:t>Nación</w:t>
      </w:r>
      <w:r>
        <w:t xml:space="preserve"> se consolide como un «</w:t>
      </w:r>
      <w:r>
        <w:rPr>
          <w:i/>
        </w:rPr>
        <w:t>egregor c</w:t>
      </w:r>
      <w:r w:rsidRPr="00901153">
        <w:rPr>
          <w:i/>
        </w:rPr>
        <w:t>ultural individual</w:t>
      </w:r>
      <w:r>
        <w:t>» con su propia consciencia e intereses locales reforzados por diferentes élites, que aseguran y defienden sus propios paradigmas, forzando la lucha noemática planetaria hasta el límite.</w:t>
      </w:r>
    </w:p>
    <w:p w:rsidR="002430EB" w:rsidRDefault="002430EB" w:rsidP="002430EB">
      <w:pPr>
        <w:pStyle w:val="30-Parrafo"/>
      </w:pPr>
      <w:r>
        <w:rPr>
          <w:rFonts w:ascii="Digital-7 Mono" w:hAnsi="Digital-7 Mono"/>
          <w:i/>
        </w:rPr>
        <w:t>2.4.18</w:t>
      </w:r>
      <w:r w:rsidRPr="00412153">
        <w:rPr>
          <w:i/>
        </w:rPr>
        <w:t xml:space="preserve"> </w:t>
      </w:r>
      <w:r w:rsidRPr="00412153">
        <w:rPr>
          <w:rFonts w:ascii="Times New Roman" w:hAnsi="Times New Roman"/>
        </w:rPr>
        <w:t>»</w:t>
      </w:r>
      <w:r>
        <w:t xml:space="preserve"> Durante el desarrollo de una </w:t>
      </w:r>
      <w:r w:rsidRPr="00D6492C">
        <w:rPr>
          <w:i/>
        </w:rPr>
        <w:t>civilización tipo 2</w:t>
      </w:r>
      <w:r>
        <w:rPr>
          <w:i/>
        </w:rPr>
        <w:t>,</w:t>
      </w:r>
      <w:r>
        <w:t xml:space="preserve"> el mayor riesgo para el sistema planetario deja de ser la llegada de un asteroide que ponga fin a la vida, o la ocurrencia de un evento natural de gran escala, sino que el principal riesgo pasa a depender de la </w:t>
      </w:r>
      <w:r w:rsidRPr="00901153">
        <w:rPr>
          <w:i/>
        </w:rPr>
        <w:t xml:space="preserve">lucha </w:t>
      </w:r>
      <w:r>
        <w:rPr>
          <w:i/>
        </w:rPr>
        <w:t xml:space="preserve">local por la supremacía </w:t>
      </w:r>
      <w:r>
        <w:t xml:space="preserve">entre Naciones y el riesgo </w:t>
      </w:r>
      <w:r w:rsidRPr="00901153">
        <w:rPr>
          <w:i/>
        </w:rPr>
        <w:t xml:space="preserve">de </w:t>
      </w:r>
      <w:r w:rsidRPr="00392AC5">
        <w:t>autodestrucción</w:t>
      </w:r>
      <w:r>
        <w:t xml:space="preserve"> derivado del desarrollo de </w:t>
      </w:r>
      <w:r w:rsidRPr="00901153">
        <w:t>armas de destrucción masiva</w:t>
      </w:r>
      <w:r>
        <w:t>, el proceso de depredación y contaminación ambiental.</w:t>
      </w:r>
    </w:p>
    <w:p w:rsidR="002430EB" w:rsidRDefault="002430EB" w:rsidP="002430EB">
      <w:pPr>
        <w:pStyle w:val="30-Parrafo"/>
      </w:pPr>
      <w:r>
        <w:rPr>
          <w:rFonts w:ascii="Digital-7 Mono" w:hAnsi="Digital-7 Mono"/>
          <w:i/>
        </w:rPr>
        <w:t>2.4.19</w:t>
      </w:r>
      <w:r w:rsidRPr="00412153">
        <w:rPr>
          <w:i/>
        </w:rPr>
        <w:t xml:space="preserve"> </w:t>
      </w:r>
      <w:r w:rsidRPr="00412153">
        <w:rPr>
          <w:rFonts w:ascii="Times New Roman" w:hAnsi="Times New Roman"/>
        </w:rPr>
        <w:t>»</w:t>
      </w:r>
      <w:r>
        <w:t xml:space="preserve"> Con el inicio de esta etapa civilizatoria la </w:t>
      </w:r>
      <w:r w:rsidRPr="0094766E">
        <w:rPr>
          <w:i/>
        </w:rPr>
        <w:t>consciencia lunar</w:t>
      </w:r>
      <w:r>
        <w:rPr>
          <w:i/>
        </w:rPr>
        <w:t>,</w:t>
      </w:r>
      <w:r>
        <w:t xml:space="preserve"> encargada de guiar y administrar el proceso evolutivo, se encuentra inmersa en una carrera por la </w:t>
      </w:r>
      <w:r>
        <w:rPr>
          <w:i/>
        </w:rPr>
        <w:t xml:space="preserve">supervivencia </w:t>
      </w:r>
      <w:r w:rsidRPr="0094766E">
        <w:rPr>
          <w:i/>
        </w:rPr>
        <w:t>de la civilización</w:t>
      </w:r>
      <w:r>
        <w:t xml:space="preserve"> que ha emergido en el planeta. Su objetivo principal es evitar un destino de autodestrucción o que se alcancen los límites temporales impuestos por los ciclos de reseteo automático impulsados por el universo.</w:t>
      </w:r>
    </w:p>
    <w:p w:rsidR="002430EB" w:rsidRDefault="002430EB" w:rsidP="002430EB">
      <w:pPr>
        <w:pStyle w:val="30-Parrafo"/>
      </w:pPr>
      <w:r>
        <w:rPr>
          <w:rFonts w:ascii="Digital-7 Mono" w:hAnsi="Digital-7 Mono"/>
          <w:i/>
        </w:rPr>
        <w:t>2.4.20</w:t>
      </w:r>
      <w:r w:rsidRPr="00412153">
        <w:rPr>
          <w:i/>
        </w:rPr>
        <w:t xml:space="preserve"> </w:t>
      </w:r>
      <w:r w:rsidRPr="00412153">
        <w:rPr>
          <w:rFonts w:ascii="Times New Roman" w:hAnsi="Times New Roman"/>
        </w:rPr>
        <w:t>»</w:t>
      </w:r>
      <w:r>
        <w:t xml:space="preserve"> En las </w:t>
      </w:r>
      <w:r>
        <w:rPr>
          <w:i/>
        </w:rPr>
        <w:t>civilizaciones tipo 2</w:t>
      </w:r>
      <w:r>
        <w:t xml:space="preserve"> se desarrollan los </w:t>
      </w:r>
      <w:r w:rsidRPr="00D636A7">
        <w:rPr>
          <w:i/>
        </w:rPr>
        <w:t>tres niveles evolutivos</w:t>
      </w:r>
      <w:r w:rsidRPr="00D636A7">
        <w:t xml:space="preserve"> </w:t>
      </w:r>
      <w:r>
        <w:t xml:space="preserve">de la civilización que permiten crear un entorno planetario globalizado: </w:t>
      </w:r>
    </w:p>
    <w:p w:rsidR="002430EB" w:rsidRDefault="002430EB" w:rsidP="002430EB">
      <w:pPr>
        <w:pStyle w:val="115SubsubsexCentered"/>
      </w:pPr>
      <w:r>
        <w:t>Nivel 3 (Estados)</w:t>
      </w:r>
    </w:p>
    <w:p w:rsidR="002430EB" w:rsidRDefault="002430EB" w:rsidP="002430EB">
      <w:pPr>
        <w:pStyle w:val="4010-VietasinPunto"/>
      </w:pPr>
      <w:r>
        <w:t xml:space="preserve">En este nivel el </w:t>
      </w:r>
      <w:r w:rsidRPr="0009211A">
        <w:rPr>
          <w:i/>
        </w:rPr>
        <w:t>egregor planetario</w:t>
      </w:r>
      <w:r>
        <w:t xml:space="preserve"> </w:t>
      </w:r>
      <w:r w:rsidRPr="0009211A">
        <w:rPr>
          <w:i/>
        </w:rPr>
        <w:t>global</w:t>
      </w:r>
      <w:r>
        <w:t xml:space="preserve"> se fragmenta en </w:t>
      </w:r>
      <w:r w:rsidRPr="0009211A">
        <w:rPr>
          <w:i/>
        </w:rPr>
        <w:t>Estado nacionales</w:t>
      </w:r>
      <w:r>
        <w:t xml:space="preserve"> con fronteras definidas que permiten unificar a múltiples grupos étnicos bajo un solo </w:t>
      </w:r>
      <w:r w:rsidRPr="00CF6188">
        <w:rPr>
          <w:i/>
        </w:rPr>
        <w:t>sistema civilizatorio</w:t>
      </w:r>
      <w:r>
        <w:t xml:space="preserve"> independiente. El </w:t>
      </w:r>
      <w:r w:rsidRPr="009A709E">
        <w:t xml:space="preserve">objetivo </w:t>
      </w:r>
      <w:r>
        <w:t xml:space="preserve">principal </w:t>
      </w:r>
      <w:r w:rsidRPr="009A709E">
        <w:t xml:space="preserve">es la </w:t>
      </w:r>
      <w:r>
        <w:t>creación de los «</w:t>
      </w:r>
      <w:r>
        <w:rPr>
          <w:i/>
        </w:rPr>
        <w:t>sistemas de gobierno»</w:t>
      </w:r>
      <w:r w:rsidRPr="009A709E">
        <w:t xml:space="preserve">. </w:t>
      </w:r>
    </w:p>
    <w:p w:rsidR="002430EB" w:rsidRDefault="002430EB" w:rsidP="002430EB">
      <w:pPr>
        <w:pStyle w:val="115SubsubsexCentered"/>
      </w:pPr>
      <w:r w:rsidRPr="005A512A">
        <w:t>Nivel</w:t>
      </w:r>
      <w:r>
        <w:t xml:space="preserve"> 4 (Globalización Fragmentada)</w:t>
      </w:r>
    </w:p>
    <w:p w:rsidR="002430EB" w:rsidRDefault="002430EB" w:rsidP="002430EB">
      <w:pPr>
        <w:pStyle w:val="4010-VietasinPunto"/>
      </w:pPr>
      <w:r>
        <w:t xml:space="preserve">En esta etapa los Estados que conforman la civilización planetaria conviven y coexisten bajo un sistema de </w:t>
      </w:r>
      <w:r w:rsidRPr="0036541A">
        <w:rPr>
          <w:i/>
        </w:rPr>
        <w:t>Globalización Fragmentada</w:t>
      </w:r>
      <w:r>
        <w:t xml:space="preserve"> que permite aplicar los principios de </w:t>
      </w:r>
      <w:r w:rsidRPr="0036541A">
        <w:rPr>
          <w:i/>
        </w:rPr>
        <w:t>soberanía y autonomía</w:t>
      </w:r>
      <w:r>
        <w:t xml:space="preserve"> aceptados comúnmente por todas las naciones. A nivel global, los objetivos principales serán la construcción de un «</w:t>
      </w:r>
      <w:r>
        <w:rPr>
          <w:i/>
        </w:rPr>
        <w:t>S</w:t>
      </w:r>
      <w:r w:rsidRPr="0036541A">
        <w:rPr>
          <w:i/>
        </w:rPr>
        <w:t xml:space="preserve">istema </w:t>
      </w:r>
      <w:r>
        <w:rPr>
          <w:i/>
        </w:rPr>
        <w:t>Económico</w:t>
      </w:r>
      <w:r>
        <w:t>» común y un «</w:t>
      </w:r>
      <w:r w:rsidRPr="00444632">
        <w:rPr>
          <w:i/>
        </w:rPr>
        <w:t>Sistema Financiero</w:t>
      </w:r>
      <w:r>
        <w:t xml:space="preserve">» de orden internacional que sustente el crecimiento civilizatorio. </w:t>
      </w:r>
    </w:p>
    <w:p w:rsidR="002430EB" w:rsidRDefault="002430EB" w:rsidP="002430EB">
      <w:pPr>
        <w:pStyle w:val="115SubsubsexCentered"/>
      </w:pPr>
      <w:r w:rsidRPr="006C5551">
        <w:t>Nivel 5</w:t>
      </w:r>
      <w:r>
        <w:t xml:space="preserve"> (Civilización Planetaria)</w:t>
      </w:r>
    </w:p>
    <w:p w:rsidR="002430EB" w:rsidRDefault="002430EB" w:rsidP="002430EB">
      <w:pPr>
        <w:pStyle w:val="4010-VietasinPunto"/>
      </w:pPr>
      <w:r>
        <w:t xml:space="preserve">En este nivel los Estados nacionales se someten al </w:t>
      </w:r>
      <w:r w:rsidRPr="002217FC">
        <w:rPr>
          <w:i/>
        </w:rPr>
        <w:t>orden internacional común</w:t>
      </w:r>
      <w:r>
        <w:t xml:space="preserve"> que emerge de los diferentes sistemas desarrollados e implementados por las naciones, consolidando al mundo bajo una única </w:t>
      </w:r>
      <w:r w:rsidRPr="00F82992">
        <w:t>consciencia egregórica</w:t>
      </w:r>
      <w:r>
        <w:t xml:space="preserve"> que adquiere el estatus de </w:t>
      </w:r>
      <w:r w:rsidRPr="00F82992">
        <w:rPr>
          <w:i/>
        </w:rPr>
        <w:t>civilización planetaria</w:t>
      </w:r>
      <w:r>
        <w:t xml:space="preserve">. Los conocimientos obtenidos sobre el funcionamiento del plano fenoménico y la naturaleza del universo permiten desarrollar un </w:t>
      </w:r>
      <w:r w:rsidRPr="00F82992">
        <w:rPr>
          <w:i/>
        </w:rPr>
        <w:t>sistema científico</w:t>
      </w:r>
      <w:r>
        <w:t xml:space="preserve"> capaz de explicar los fundamentos de la realidad más allá de las creencias y dogmas religiosos.</w:t>
      </w:r>
    </w:p>
    <w:p w:rsidR="002430EB" w:rsidRDefault="002430EB" w:rsidP="002430EB">
      <w:pPr>
        <w:pStyle w:val="30-Parrafo"/>
      </w:pPr>
      <w:r>
        <w:rPr>
          <w:rFonts w:ascii="Digital-7 Mono" w:hAnsi="Digital-7 Mono"/>
          <w:i/>
        </w:rPr>
        <w:t>2.4.21</w:t>
      </w:r>
      <w:r w:rsidRPr="00412153">
        <w:rPr>
          <w:i/>
        </w:rPr>
        <w:t xml:space="preserve"> </w:t>
      </w:r>
      <w:r w:rsidRPr="00412153">
        <w:rPr>
          <w:rFonts w:ascii="Times New Roman" w:hAnsi="Times New Roman"/>
        </w:rPr>
        <w:t>»</w:t>
      </w:r>
      <w:r>
        <w:t xml:space="preserve"> En base a estos tres niveles evolutivos, la civilización podrá desarrollar los </w:t>
      </w:r>
      <w:r w:rsidRPr="00D636A7">
        <w:rPr>
          <w:i/>
        </w:rPr>
        <w:t>algor</w:t>
      </w:r>
      <w:r>
        <w:rPr>
          <w:i/>
        </w:rPr>
        <w:t>itmos</w:t>
      </w:r>
      <w:r w:rsidRPr="00D636A7">
        <w:rPr>
          <w:i/>
        </w:rPr>
        <w:t xml:space="preserve"> </w:t>
      </w:r>
      <w:r>
        <w:rPr>
          <w:i/>
        </w:rPr>
        <w:t xml:space="preserve">civilizatorios necesarios </w:t>
      </w:r>
      <w:r>
        <w:t>para alcanzar la trascendencia planetaria</w:t>
      </w:r>
      <w:r>
        <w:rPr>
          <w:i/>
        </w:rPr>
        <w:t>,</w:t>
      </w:r>
      <w:r>
        <w:t xml:space="preserve"> permitiendo la consolidación de una </w:t>
      </w:r>
      <w:r w:rsidRPr="00EF635C">
        <w:rPr>
          <w:i/>
        </w:rPr>
        <w:t xml:space="preserve">consciencia </w:t>
      </w:r>
      <w:r>
        <w:rPr>
          <w:i/>
        </w:rPr>
        <w:t xml:space="preserve">egregórica </w:t>
      </w:r>
      <w:r w:rsidRPr="00EF635C">
        <w:rPr>
          <w:i/>
        </w:rPr>
        <w:t>unificada</w:t>
      </w:r>
      <w:r>
        <w:t xml:space="preserve"> y la emergencia de un </w:t>
      </w:r>
      <w:r w:rsidRPr="00EF635C">
        <w:rPr>
          <w:i/>
        </w:rPr>
        <w:t>paradigma de realidad</w:t>
      </w:r>
      <w:r>
        <w:t xml:space="preserve"> evolucionado, que le permitirá al nodo planetario escapar del plano de la materia ordinaria para pasar a ser parte de la civilización universal.</w:t>
      </w:r>
    </w:p>
    <w:p w:rsidR="002430EB" w:rsidRDefault="002430EB" w:rsidP="002430EB">
      <w:pPr>
        <w:pStyle w:val="30-Parrafo"/>
      </w:pPr>
    </w:p>
    <w:p w:rsidR="002430EB" w:rsidRDefault="002430EB" w:rsidP="002430EB">
      <w:pPr>
        <w:pStyle w:val="065-Numeraciosubseccion"/>
      </w:pPr>
      <w:r>
        <w:t>2.5.0</w:t>
      </w:r>
    </w:p>
    <w:p w:rsidR="002430EB" w:rsidRDefault="002430EB" w:rsidP="002430EB">
      <w:pPr>
        <w:pStyle w:val="133Amarilla"/>
      </w:pPr>
      <w:bookmarkStart w:id="24" w:name="_Toc212715273"/>
      <w:r>
        <w:t>Nivel 3</w:t>
      </w:r>
      <w:bookmarkEnd w:id="24"/>
    </w:p>
    <w:p w:rsidR="002430EB" w:rsidRDefault="002430EB" w:rsidP="002430EB">
      <w:pPr>
        <w:pStyle w:val="122bEtiquetaFix"/>
      </w:pPr>
      <w:r>
        <w:t>Estados nacion</w:t>
      </w:r>
    </w:p>
    <w:p w:rsidR="002430EB" w:rsidRDefault="002430EB" w:rsidP="002430EB">
      <w:pPr>
        <w:pStyle w:val="314-ParrafoImagen"/>
        <w:jc w:val="center"/>
      </w:pPr>
      <w:r>
        <w:drawing>
          <wp:inline distT="0" distB="0" distL="0" distR="0" wp14:anchorId="4A1AE5F2" wp14:editId="04F450DB">
            <wp:extent cx="3164619" cy="887450"/>
            <wp:effectExtent l="0" t="0" r="0" b="8255"/>
            <wp:docPr id="6" name="Imagen 6" descr="D:\0000 - FINAL\0000 - GameOver\000 - Posts\Formulas\Nivel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0000 - FINAL\0000 - GameOver\000 - Posts\Formulas\Nivel 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9074" cy="888699"/>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t>2.5.1</w:t>
      </w:r>
      <w:r w:rsidRPr="00412153">
        <w:rPr>
          <w:i/>
        </w:rPr>
        <w:t xml:space="preserve"> </w:t>
      </w:r>
      <w:r w:rsidRPr="00412153">
        <w:rPr>
          <w:rFonts w:ascii="Times New Roman" w:hAnsi="Times New Roman"/>
        </w:rPr>
        <w:t>»</w:t>
      </w:r>
      <w:r>
        <w:t xml:space="preserve"> </w:t>
      </w:r>
      <w:r w:rsidRPr="00971DF9">
        <w:t>El ascenso a este nivel marca un punto de inflexión</w:t>
      </w:r>
      <w:r>
        <w:t xml:space="preserve"> en el </w:t>
      </w:r>
      <w:r w:rsidRPr="00017588">
        <w:rPr>
          <w:i/>
        </w:rPr>
        <w:t>proceso civilizatorio</w:t>
      </w:r>
      <w:r w:rsidRPr="00971DF9">
        <w:t xml:space="preserve">. La </w:t>
      </w:r>
      <w:r w:rsidRPr="00971DF9">
        <w:rPr>
          <w:i/>
        </w:rPr>
        <w:t>consciencia colectiva</w:t>
      </w:r>
      <w:r w:rsidRPr="00971DF9">
        <w:t xml:space="preserve"> ya no se unifica en torno a un líder tribal o una deidad abstracta, sino bajo una </w:t>
      </w:r>
      <w:r w:rsidRPr="00971DF9">
        <w:rPr>
          <w:i/>
        </w:rPr>
        <w:t>identidad nacional</w:t>
      </w:r>
      <w:r w:rsidRPr="00971DF9">
        <w:t xml:space="preserve">. El individuo </w:t>
      </w:r>
      <w:r>
        <w:t xml:space="preserve">es forzado a identificarse </w:t>
      </w:r>
      <w:r w:rsidRPr="00971DF9">
        <w:t xml:space="preserve">como un ciudadano, una célula de consciencia que pertenece a un Estado, una </w:t>
      </w:r>
      <w:r w:rsidRPr="00594996">
        <w:rPr>
          <w:i/>
        </w:rPr>
        <w:t>entidad con límites geográficos</w:t>
      </w:r>
      <w:r w:rsidRPr="00971DF9">
        <w:t xml:space="preserve"> y una </w:t>
      </w:r>
      <w:r w:rsidRPr="00594996">
        <w:rPr>
          <w:i/>
        </w:rPr>
        <w:t>estructura política definida</w:t>
      </w:r>
      <w:r w:rsidRPr="00971DF9">
        <w:t xml:space="preserve">. Las antiguas tribus y grupos étnicos se fusionan, a menudo por la fuerza, en una estructura política unificada que da origen al </w:t>
      </w:r>
      <w:r w:rsidRPr="00971DF9">
        <w:rPr>
          <w:i/>
        </w:rPr>
        <w:t>plano de la mónada nacional</w:t>
      </w:r>
      <w:r w:rsidRPr="00971DF9">
        <w:t>.</w:t>
      </w:r>
    </w:p>
    <w:p w:rsidR="002430EB" w:rsidRDefault="002430EB" w:rsidP="002430EB">
      <w:pPr>
        <w:pStyle w:val="30-Parrafo"/>
      </w:pPr>
      <w:r>
        <w:rPr>
          <w:rFonts w:ascii="Digital-7 Mono" w:hAnsi="Digital-7 Mono"/>
          <w:i/>
        </w:rPr>
        <w:t>2.5.2</w:t>
      </w:r>
      <w:r w:rsidRPr="00412153">
        <w:rPr>
          <w:i/>
        </w:rPr>
        <w:t xml:space="preserve"> </w:t>
      </w:r>
      <w:r w:rsidRPr="00412153">
        <w:rPr>
          <w:rFonts w:ascii="Times New Roman" w:hAnsi="Times New Roman"/>
        </w:rPr>
        <w:t>»</w:t>
      </w:r>
      <w:r>
        <w:t xml:space="preserve"> La emergencia del </w:t>
      </w:r>
      <w:r>
        <w:rPr>
          <w:i/>
        </w:rPr>
        <w:t>Plano Moná</w:t>
      </w:r>
      <w:r w:rsidRPr="00971DF9">
        <w:rPr>
          <w:i/>
        </w:rPr>
        <w:t>dico</w:t>
      </w:r>
      <w:r>
        <w:t xml:space="preserve"> representa la cristalización de esta unidad colectiva nacional, donde la </w:t>
      </w:r>
      <w:r w:rsidRPr="00017588">
        <w:t>experiencia fenomenológica individual</w:t>
      </w:r>
      <w:r>
        <w:t xml:space="preserve"> se subordina a la realidad impuesta por la </w:t>
      </w:r>
      <w:r w:rsidRPr="00971DF9">
        <w:rPr>
          <w:i/>
        </w:rPr>
        <w:t>consciencia nacional</w:t>
      </w:r>
      <w:r>
        <w:t xml:space="preserve">. Cada ciudadano deja de ser un </w:t>
      </w:r>
      <w:r w:rsidRPr="00D44E26">
        <w:t>agente autónomo</w:t>
      </w:r>
      <w:r>
        <w:t xml:space="preserve"> para convertirse en una extensión funcional del Estado, respondiendo a sus gobiernos a través de diferentes sistemas de control que van desde la </w:t>
      </w:r>
      <w:r w:rsidRPr="00594996">
        <w:rPr>
          <w:i/>
        </w:rPr>
        <w:t>educación obligatoria</w:t>
      </w:r>
      <w:r>
        <w:t xml:space="preserve"> hasta los </w:t>
      </w:r>
      <w:r w:rsidRPr="00594996">
        <w:rPr>
          <w:i/>
        </w:rPr>
        <w:t>mecanismos fiscales y de vigilancia</w:t>
      </w:r>
      <w:r>
        <w:t xml:space="preserve">. </w:t>
      </w:r>
    </w:p>
    <w:p w:rsidR="002430EB" w:rsidRDefault="002430EB" w:rsidP="002430EB">
      <w:pPr>
        <w:pStyle w:val="30-Parrafo"/>
      </w:pPr>
      <w:r>
        <w:rPr>
          <w:rFonts w:ascii="Digital-7 Mono" w:hAnsi="Digital-7 Mono"/>
          <w:i/>
        </w:rPr>
        <w:t>2.5.3</w:t>
      </w:r>
      <w:r w:rsidRPr="00412153">
        <w:rPr>
          <w:i/>
        </w:rPr>
        <w:t xml:space="preserve"> </w:t>
      </w:r>
      <w:r w:rsidRPr="00412153">
        <w:rPr>
          <w:rFonts w:ascii="Times New Roman" w:hAnsi="Times New Roman"/>
        </w:rPr>
        <w:t>»</w:t>
      </w:r>
      <w:r>
        <w:t xml:space="preserve"> Aquí l</w:t>
      </w:r>
      <w:r w:rsidRPr="00042A97">
        <w:t xml:space="preserve">a experiencia civilizatoria se divide en un </w:t>
      </w:r>
      <w:r w:rsidRPr="00042A97">
        <w:rPr>
          <w:i/>
        </w:rPr>
        <w:t>ámbito interno</w:t>
      </w:r>
      <w:r>
        <w:rPr>
          <w:i/>
        </w:rPr>
        <w:t>,</w:t>
      </w:r>
      <w:r w:rsidRPr="00042A97">
        <w:t xml:space="preserve"> en el que coexisten los ciudadanos </w:t>
      </w:r>
      <w:r>
        <w:t xml:space="preserve">bajo un único marco legal, </w:t>
      </w:r>
      <w:r w:rsidRPr="00042A97">
        <w:t xml:space="preserve">y un </w:t>
      </w:r>
      <w:r w:rsidRPr="00042A97">
        <w:rPr>
          <w:i/>
        </w:rPr>
        <w:t>ámbito internacional</w:t>
      </w:r>
      <w:r w:rsidRPr="00042A97">
        <w:t xml:space="preserve"> de nivel egregórico</w:t>
      </w:r>
      <w:r>
        <w:t>,</w:t>
      </w:r>
      <w:r w:rsidRPr="00042A97">
        <w:t xml:space="preserve"> en donde los Estados</w:t>
      </w:r>
      <w:r>
        <w:t xml:space="preserve"> interactúan, compiten y luchan por la supremacía. </w:t>
      </w:r>
      <w:r w:rsidRPr="003F6D03">
        <w:t xml:space="preserve">La </w:t>
      </w:r>
      <w:r w:rsidRPr="003F6D03">
        <w:rPr>
          <w:i/>
        </w:rPr>
        <w:t>consciencia nacional</w:t>
      </w:r>
      <w:r w:rsidRPr="003F6D03">
        <w:t xml:space="preserve"> se enfoca en la supremacía militar y económica sobre otras naciones, lo que da inicio a conflictos a gran escala y a la lucha noemática entre los diferentes egregores nacionales.</w:t>
      </w:r>
    </w:p>
    <w:p w:rsidR="002430EB" w:rsidRDefault="002430EB" w:rsidP="002430EB">
      <w:pPr>
        <w:pStyle w:val="30-Parrafo"/>
      </w:pPr>
      <w:r>
        <w:rPr>
          <w:rFonts w:ascii="Digital-7 Mono" w:hAnsi="Digital-7 Mono"/>
          <w:i/>
        </w:rPr>
        <w:t>2.5.4</w:t>
      </w:r>
      <w:r w:rsidRPr="00412153">
        <w:rPr>
          <w:i/>
        </w:rPr>
        <w:t xml:space="preserve"> </w:t>
      </w:r>
      <w:r w:rsidRPr="00412153">
        <w:rPr>
          <w:rFonts w:ascii="Times New Roman" w:hAnsi="Times New Roman"/>
        </w:rPr>
        <w:t>»</w:t>
      </w:r>
      <w:r>
        <w:t xml:space="preserve"> En este nivel se desarrolla el </w:t>
      </w:r>
      <w:r w:rsidRPr="003A4CA8">
        <w:rPr>
          <w:i/>
        </w:rPr>
        <w:t>Sistema Civilizatorio</w:t>
      </w:r>
      <w:r>
        <w:rPr>
          <w:i/>
        </w:rPr>
        <w:t xml:space="preserve"> </w:t>
      </w:r>
      <w:r w:rsidRPr="00DD4C9A">
        <w:rPr>
          <w:i/>
        </w:rPr>
        <w:t>Planetario</w:t>
      </w:r>
      <w:r>
        <w:t>. Con el objetivo de gobernar a una población diversa, cada nación desarrolla un</w:t>
      </w:r>
      <w:r w:rsidRPr="003A4CA8">
        <w:rPr>
          <w:i/>
        </w:rPr>
        <w:t xml:space="preserve"> Sistema de Gobierno formal</w:t>
      </w:r>
      <w:r>
        <w:t xml:space="preserve">, con </w:t>
      </w:r>
      <w:r w:rsidRPr="003A4CA8">
        <w:rPr>
          <w:i/>
        </w:rPr>
        <w:t>leyes</w:t>
      </w:r>
      <w:r>
        <w:t xml:space="preserve">, </w:t>
      </w:r>
      <w:r w:rsidRPr="003A4CA8">
        <w:rPr>
          <w:i/>
        </w:rPr>
        <w:t>instituciones</w:t>
      </w:r>
      <w:r>
        <w:t xml:space="preserve"> y una </w:t>
      </w:r>
      <w:r w:rsidRPr="003A4CA8">
        <w:rPr>
          <w:i/>
        </w:rPr>
        <w:t>burocracia</w:t>
      </w:r>
      <w:r>
        <w:rPr>
          <w:i/>
        </w:rPr>
        <w:t xml:space="preserve"> </w:t>
      </w:r>
      <w:r>
        <w:t>adaptada</w:t>
      </w:r>
      <w:r w:rsidRPr="0076357B">
        <w:t xml:space="preserve"> a </w:t>
      </w:r>
      <w:r>
        <w:t xml:space="preserve">la </w:t>
      </w:r>
      <w:r w:rsidRPr="0076357B">
        <w:t>realidad civilizatoria local</w:t>
      </w:r>
      <w:r>
        <w:t xml:space="preserve">. Las </w:t>
      </w:r>
      <w:r w:rsidRPr="003A4CA8">
        <w:rPr>
          <w:i/>
        </w:rPr>
        <w:t xml:space="preserve">costumbres y tradiciones </w:t>
      </w:r>
      <w:r w:rsidRPr="00D44E26">
        <w:t>del pasado</w:t>
      </w:r>
      <w:r>
        <w:t xml:space="preserve"> son formalizadas y representadas por símbolos patrios </w:t>
      </w:r>
      <w:r w:rsidRPr="003A4CA8">
        <w:rPr>
          <w:i/>
        </w:rPr>
        <w:t>(banderas, himnos)</w:t>
      </w:r>
      <w:r>
        <w:t xml:space="preserve"> y figuras históricas fundadoras. </w:t>
      </w:r>
    </w:p>
    <w:p w:rsidR="002430EB" w:rsidRDefault="002430EB" w:rsidP="002430EB">
      <w:pPr>
        <w:pStyle w:val="30-Parrafo"/>
      </w:pPr>
      <w:r>
        <w:rPr>
          <w:rFonts w:ascii="Digital-7 Mono" w:hAnsi="Digital-7 Mono"/>
          <w:i/>
        </w:rPr>
        <w:t>2.5.5</w:t>
      </w:r>
      <w:r w:rsidRPr="00412153">
        <w:rPr>
          <w:i/>
        </w:rPr>
        <w:t xml:space="preserve"> </w:t>
      </w:r>
      <w:r w:rsidRPr="00412153">
        <w:rPr>
          <w:rFonts w:ascii="Times New Roman" w:hAnsi="Times New Roman"/>
        </w:rPr>
        <w:t>»</w:t>
      </w:r>
      <w:r>
        <w:t xml:space="preserve"> En consecuencia, cada nación crea su propio </w:t>
      </w:r>
      <w:r w:rsidRPr="0076357B">
        <w:rPr>
          <w:i/>
        </w:rPr>
        <w:t>sistema operativo civilizatorio</w:t>
      </w:r>
      <w:r>
        <w:t xml:space="preserve"> codificado como un </w:t>
      </w:r>
      <w:r w:rsidRPr="0076357B">
        <w:rPr>
          <w:i/>
        </w:rPr>
        <w:t>Noema Cultural</w:t>
      </w:r>
      <w:r>
        <w:t xml:space="preserve"> particular, que a su vez funcionará como un </w:t>
      </w:r>
      <w:r w:rsidRPr="0076357B">
        <w:rPr>
          <w:i/>
        </w:rPr>
        <w:t>nodo local</w:t>
      </w:r>
      <w:r>
        <w:t xml:space="preserve"> dentro de la </w:t>
      </w:r>
      <w:r w:rsidRPr="0076357B">
        <w:rPr>
          <w:i/>
        </w:rPr>
        <w:t xml:space="preserve">red algorítmica </w:t>
      </w:r>
      <w:r w:rsidRPr="0076357B">
        <w:t>que constituye el</w:t>
      </w:r>
      <w:r>
        <w:rPr>
          <w:i/>
        </w:rPr>
        <w:t xml:space="preserve"> </w:t>
      </w:r>
      <w:r w:rsidRPr="0076357B">
        <w:rPr>
          <w:i/>
        </w:rPr>
        <w:t>sistema hegemónico global</w:t>
      </w:r>
      <w:r>
        <w:t>.</w:t>
      </w:r>
    </w:p>
    <w:p w:rsidR="002430EB" w:rsidRDefault="002430EB" w:rsidP="002430EB">
      <w:pPr>
        <w:pStyle w:val="30-Parrafo"/>
      </w:pPr>
      <w:r>
        <w:rPr>
          <w:rFonts w:ascii="Digital-7 Mono" w:hAnsi="Digital-7 Mono"/>
          <w:i/>
        </w:rPr>
        <w:t>2.5.6</w:t>
      </w:r>
      <w:r w:rsidRPr="00412153">
        <w:rPr>
          <w:i/>
        </w:rPr>
        <w:t xml:space="preserve"> </w:t>
      </w:r>
      <w:r w:rsidRPr="00412153">
        <w:rPr>
          <w:rFonts w:ascii="Times New Roman" w:hAnsi="Times New Roman"/>
        </w:rPr>
        <w:t>»</w:t>
      </w:r>
      <w:r>
        <w:t xml:space="preserve"> </w:t>
      </w:r>
      <w:r w:rsidRPr="003A4CA8">
        <w:t xml:space="preserve">El objetivo </w:t>
      </w:r>
      <w:r>
        <w:t xml:space="preserve">de la </w:t>
      </w:r>
      <w:r w:rsidRPr="008524C4">
        <w:rPr>
          <w:i/>
        </w:rPr>
        <w:t>consciencia colectiva</w:t>
      </w:r>
      <w:r>
        <w:t xml:space="preserve"> en este nivel es la formación de un </w:t>
      </w:r>
      <w:r w:rsidRPr="003A4CA8">
        <w:rPr>
          <w:i/>
        </w:rPr>
        <w:t>Estado</w:t>
      </w:r>
      <w:r>
        <w:t xml:space="preserve"> o</w:t>
      </w:r>
      <w:r w:rsidRPr="003A4CA8">
        <w:t xml:space="preserve"> nación </w:t>
      </w:r>
      <w:r>
        <w:t>que permita</w:t>
      </w:r>
      <w:r w:rsidRPr="003A4CA8">
        <w:t xml:space="preserve"> crear un </w:t>
      </w:r>
      <w:r w:rsidRPr="003A4CA8">
        <w:rPr>
          <w:i/>
        </w:rPr>
        <w:t>sentido de comunidad y pertenencia</w:t>
      </w:r>
      <w:r w:rsidRPr="003A4CA8">
        <w:t xml:space="preserve"> </w:t>
      </w:r>
      <w:r>
        <w:t>vinculando a las</w:t>
      </w:r>
      <w:r w:rsidRPr="003A4CA8">
        <w:t xml:space="preserve"> </w:t>
      </w:r>
      <w:r w:rsidRPr="003A4CA8">
        <w:lastRenderedPageBreak/>
        <w:t xml:space="preserve">personas </w:t>
      </w:r>
      <w:r>
        <w:t xml:space="preserve">en </w:t>
      </w:r>
      <w:r w:rsidRPr="003A4CA8">
        <w:t>un destino común</w:t>
      </w:r>
      <w:r>
        <w:t>,</w:t>
      </w:r>
      <w:r w:rsidRPr="003A4CA8">
        <w:t xml:space="preserve"> a través de vínculos como la </w:t>
      </w:r>
      <w:r w:rsidRPr="003A4CA8">
        <w:rPr>
          <w:i/>
        </w:rPr>
        <w:t>lengua, cultura o historia</w:t>
      </w:r>
      <w:r w:rsidRPr="003A4CA8">
        <w:t xml:space="preserve">, buscando así la </w:t>
      </w:r>
      <w:r w:rsidRPr="003A4CA8">
        <w:rPr>
          <w:i/>
        </w:rPr>
        <w:t>unión</w:t>
      </w:r>
      <w:r w:rsidRPr="003A4CA8">
        <w:t xml:space="preserve">, el </w:t>
      </w:r>
      <w:r w:rsidRPr="003A4CA8">
        <w:rPr>
          <w:i/>
        </w:rPr>
        <w:t>autogobierno</w:t>
      </w:r>
      <w:r w:rsidRPr="003A4CA8">
        <w:t xml:space="preserve">, la </w:t>
      </w:r>
      <w:r w:rsidRPr="003A4CA8">
        <w:rPr>
          <w:i/>
        </w:rPr>
        <w:t>estabilidad política</w:t>
      </w:r>
      <w:r w:rsidRPr="003A4CA8">
        <w:t xml:space="preserve"> y la </w:t>
      </w:r>
      <w:r w:rsidRPr="003A4CA8">
        <w:rPr>
          <w:i/>
        </w:rPr>
        <w:t>defensa colectiva</w:t>
      </w:r>
      <w:r w:rsidRPr="003A4CA8">
        <w:t xml:space="preserve"> de sus miembros. Se trata de un proceso histórico para unificar a un pueblo bajo un mismo </w:t>
      </w:r>
      <w:r w:rsidRPr="00D44E26">
        <w:rPr>
          <w:i/>
        </w:rPr>
        <w:t>marco político-institucional</w:t>
      </w:r>
      <w:r w:rsidRPr="003A4CA8">
        <w:t xml:space="preserve"> que le permita tomar decisiones propias y asegurar su supervivencia y bienestar</w:t>
      </w:r>
      <w:r>
        <w:t>.</w:t>
      </w:r>
    </w:p>
    <w:p w:rsidR="002430EB" w:rsidRDefault="002430EB" w:rsidP="002430EB">
      <w:pPr>
        <w:pStyle w:val="30-Parrafo"/>
      </w:pPr>
      <w:r>
        <w:rPr>
          <w:rFonts w:ascii="Digital-7 Mono" w:hAnsi="Digital-7 Mono"/>
          <w:i/>
        </w:rPr>
        <w:t>2.5.7</w:t>
      </w:r>
      <w:r w:rsidRPr="00412153">
        <w:rPr>
          <w:i/>
        </w:rPr>
        <w:t xml:space="preserve"> </w:t>
      </w:r>
      <w:r w:rsidRPr="00412153">
        <w:rPr>
          <w:rFonts w:ascii="Times New Roman" w:hAnsi="Times New Roman"/>
        </w:rPr>
        <w:t>»</w:t>
      </w:r>
      <w:r>
        <w:t xml:space="preserve"> En este nivel los conflictos ya no son solo entre grupos locales, sino entre </w:t>
      </w:r>
      <w:r w:rsidRPr="003A4CA8">
        <w:rPr>
          <w:i/>
        </w:rPr>
        <w:t>Estados</w:t>
      </w:r>
      <w:r>
        <w:t xml:space="preserve">, por lo que la lucha por la </w:t>
      </w:r>
      <w:r w:rsidRPr="00DB6555">
        <w:rPr>
          <w:i/>
        </w:rPr>
        <w:t>supremacía militar y el control territorial</w:t>
      </w:r>
      <w:r>
        <w:t xml:space="preserve"> comienza a definir esta etapa. El dilema existencial es </w:t>
      </w:r>
      <w:r w:rsidRPr="003A4CA8">
        <w:rPr>
          <w:i/>
        </w:rPr>
        <w:t xml:space="preserve">la soberanía vs. </w:t>
      </w:r>
      <w:proofErr w:type="gramStart"/>
      <w:r w:rsidRPr="003A4CA8">
        <w:rPr>
          <w:i/>
        </w:rPr>
        <w:t>la</w:t>
      </w:r>
      <w:proofErr w:type="gramEnd"/>
      <w:r w:rsidRPr="003A4CA8">
        <w:rPr>
          <w:i/>
        </w:rPr>
        <w:t xml:space="preserve"> interdependencia</w:t>
      </w:r>
      <w:r>
        <w:t>. El Estado busca la autosuficiencia, pero el crecimiento requiere la interacción y el conflicto con otras naciones.</w:t>
      </w:r>
    </w:p>
    <w:p w:rsidR="002430EB" w:rsidRDefault="002430EB" w:rsidP="002430EB">
      <w:pPr>
        <w:pStyle w:val="30-Parrafo"/>
      </w:pPr>
      <w:r>
        <w:rPr>
          <w:rFonts w:ascii="Digital-7 Mono" w:hAnsi="Digital-7 Mono"/>
          <w:i/>
        </w:rPr>
        <w:t>2.5.8</w:t>
      </w:r>
      <w:r w:rsidRPr="00412153">
        <w:rPr>
          <w:i/>
        </w:rPr>
        <w:t xml:space="preserve"> </w:t>
      </w:r>
      <w:r w:rsidRPr="00412153">
        <w:rPr>
          <w:rFonts w:ascii="Times New Roman" w:hAnsi="Times New Roman"/>
        </w:rPr>
        <w:t>»</w:t>
      </w:r>
      <w:r>
        <w:t xml:space="preserve"> A diferencia de las deidades religiosas </w:t>
      </w:r>
      <w:r w:rsidRPr="008524C4">
        <w:rPr>
          <w:i/>
        </w:rPr>
        <w:t>(nivel 2)</w:t>
      </w:r>
      <w:r>
        <w:t xml:space="preserve"> que existen en el plano simbólico, el Estado </w:t>
      </w:r>
      <w:r w:rsidRPr="008524C4">
        <w:rPr>
          <w:i/>
        </w:rPr>
        <w:t>(nivel 3)</w:t>
      </w:r>
      <w:r>
        <w:t xml:space="preserve"> coopta lo simbólico y lo materializa en </w:t>
      </w:r>
      <w:r w:rsidRPr="008524C4">
        <w:t>estructuras tangibles</w:t>
      </w:r>
      <w:r>
        <w:t xml:space="preserve">: </w:t>
      </w:r>
      <w:r w:rsidRPr="00971DF9">
        <w:rPr>
          <w:i/>
        </w:rPr>
        <w:t>edificios gubernamentales, fuerzas de seguridad, tribunales y sistemas administrativos</w:t>
      </w:r>
      <w:r>
        <w:t xml:space="preserve">. Su poder civilizatorio reside en la capacidad de existir como una </w:t>
      </w:r>
      <w:r w:rsidRPr="00971DF9">
        <w:rPr>
          <w:i/>
        </w:rPr>
        <w:t>entidad egregórica</w:t>
      </w:r>
      <w:r>
        <w:t xml:space="preserve"> que trasciende lo abstracto para imponerse físicamente </w:t>
      </w:r>
      <w:r w:rsidRPr="00C74120">
        <w:t xml:space="preserve">sobre los individuos a través de un </w:t>
      </w:r>
      <w:r w:rsidRPr="00D44E26">
        <w:rPr>
          <w:i/>
        </w:rPr>
        <w:t>sistema de gobierno</w:t>
      </w:r>
      <w:r w:rsidRPr="00D44E26">
        <w:t xml:space="preserve"> formal</w:t>
      </w:r>
      <w:r w:rsidRPr="00C74120">
        <w:t xml:space="preserve"> con leyes, instituciones y una burocracia. Sus símbolos </w:t>
      </w:r>
      <w:r w:rsidRPr="004E7ED0">
        <w:rPr>
          <w:i/>
        </w:rPr>
        <w:t>(banderas, himnos, figuras fundadoras)</w:t>
      </w:r>
      <w:r w:rsidRPr="00C74120">
        <w:t xml:space="preserve"> y narrativas históricas unifican a la población en un destino común.</w:t>
      </w:r>
    </w:p>
    <w:p w:rsidR="002430EB" w:rsidRDefault="002430EB" w:rsidP="002430EB">
      <w:pPr>
        <w:pStyle w:val="30-Parrafo"/>
      </w:pPr>
      <w:r>
        <w:rPr>
          <w:rFonts w:ascii="Digital-7 Mono" w:hAnsi="Digital-7 Mono"/>
          <w:i/>
        </w:rPr>
        <w:t>2.5.9</w:t>
      </w:r>
      <w:r w:rsidRPr="00412153">
        <w:rPr>
          <w:i/>
        </w:rPr>
        <w:t xml:space="preserve"> </w:t>
      </w:r>
      <w:r w:rsidRPr="00412153">
        <w:rPr>
          <w:rFonts w:ascii="Times New Roman" w:hAnsi="Times New Roman"/>
        </w:rPr>
        <w:t>»</w:t>
      </w:r>
      <w:r>
        <w:t xml:space="preserve"> </w:t>
      </w:r>
      <w:r w:rsidRPr="00042A97">
        <w:t xml:space="preserve">En este </w:t>
      </w:r>
      <w:r>
        <w:t>nivel</w:t>
      </w:r>
      <w:r w:rsidRPr="00042A97">
        <w:t xml:space="preserve"> los </w:t>
      </w:r>
      <w:r>
        <w:t>Estados</w:t>
      </w:r>
      <w:r>
        <w:rPr>
          <w:i/>
        </w:rPr>
        <w:t xml:space="preserve"> (nivel 3)</w:t>
      </w:r>
      <w:r>
        <w:t xml:space="preserve">, a través de sus </w:t>
      </w:r>
      <w:r w:rsidRPr="00042A97">
        <w:t xml:space="preserve">gobiernos </w:t>
      </w:r>
      <w:r>
        <w:t>de turno, suplantará</w:t>
      </w:r>
      <w:r w:rsidRPr="00042A97">
        <w:t xml:space="preserve">n el rol que </w:t>
      </w:r>
      <w:r>
        <w:t xml:space="preserve">antes </w:t>
      </w:r>
      <w:r w:rsidRPr="00042A97">
        <w:t xml:space="preserve">ejercía </w:t>
      </w:r>
      <w:r>
        <w:t xml:space="preserve">una </w:t>
      </w:r>
      <w:r w:rsidRPr="00042A97">
        <w:t>deidad divina</w:t>
      </w:r>
      <w:r>
        <w:t xml:space="preserve"> </w:t>
      </w:r>
      <w:r w:rsidRPr="00C1334A">
        <w:rPr>
          <w:i/>
        </w:rPr>
        <w:t>(nivel 2</w:t>
      </w:r>
      <w:r>
        <w:rPr>
          <w:i/>
        </w:rPr>
        <w:t>)</w:t>
      </w:r>
      <w:r w:rsidRPr="00042A97">
        <w:t xml:space="preserve">, y </w:t>
      </w:r>
      <w:r>
        <w:t xml:space="preserve">sus </w:t>
      </w:r>
      <w:r w:rsidRPr="00042A97">
        <w:t xml:space="preserve">líderes </w:t>
      </w:r>
      <w:r w:rsidRPr="00042A97">
        <w:rPr>
          <w:i/>
        </w:rPr>
        <w:t>(presidentes, reyes, ministros, etc.)</w:t>
      </w:r>
      <w:r>
        <w:rPr>
          <w:i/>
        </w:rPr>
        <w:t xml:space="preserve"> </w:t>
      </w:r>
      <w:r>
        <w:t xml:space="preserve">podrán aplicar </w:t>
      </w:r>
      <w:r w:rsidRPr="00B32EB1">
        <w:t xml:space="preserve">la lógica de los </w:t>
      </w:r>
      <w:r w:rsidRPr="00B32EB1">
        <w:rPr>
          <w:i/>
        </w:rPr>
        <w:t>sistemas de élite</w:t>
      </w:r>
      <w:r w:rsidRPr="00B32EB1">
        <w:t xml:space="preserve"> </w:t>
      </w:r>
      <w:r w:rsidRPr="00C1334A">
        <w:rPr>
          <w:i/>
        </w:rPr>
        <w:t>(nivel 1)</w:t>
      </w:r>
      <w:r>
        <w:rPr>
          <w:i/>
        </w:rPr>
        <w:t xml:space="preserve"> </w:t>
      </w:r>
      <w:r w:rsidRPr="00C1334A">
        <w:t>a nivel nacional</w:t>
      </w:r>
      <w:r>
        <w:rPr>
          <w:i/>
        </w:rPr>
        <w:t xml:space="preserve">, </w:t>
      </w:r>
      <w:r>
        <w:t xml:space="preserve">para someter a los ciudadanos </w:t>
      </w:r>
      <w:r w:rsidRPr="00C1334A">
        <w:rPr>
          <w:i/>
        </w:rPr>
        <w:t>(nivel 0)</w:t>
      </w:r>
      <w:r>
        <w:rPr>
          <w:i/>
        </w:rPr>
        <w:t xml:space="preserve"> </w:t>
      </w:r>
      <w:r>
        <w:t xml:space="preserve">bajo un </w:t>
      </w:r>
      <w:r>
        <w:rPr>
          <w:i/>
        </w:rPr>
        <w:t xml:space="preserve">sistema de gobierno </w:t>
      </w:r>
      <w:r w:rsidRPr="003D2A84">
        <w:t>unificado</w:t>
      </w:r>
      <w:r>
        <w:rPr>
          <w:i/>
        </w:rPr>
        <w:t>.</w:t>
      </w:r>
    </w:p>
    <w:p w:rsidR="002430EB" w:rsidRDefault="002430EB" w:rsidP="002430EB">
      <w:pPr>
        <w:pStyle w:val="30-Parrafo"/>
      </w:pPr>
      <w:r>
        <w:rPr>
          <w:rFonts w:ascii="Digital-7 Mono" w:hAnsi="Digital-7 Mono"/>
          <w:i/>
        </w:rPr>
        <w:t>2.5.10</w:t>
      </w:r>
      <w:r w:rsidRPr="00412153">
        <w:rPr>
          <w:i/>
        </w:rPr>
        <w:t xml:space="preserve"> </w:t>
      </w:r>
      <w:r w:rsidRPr="00412153">
        <w:rPr>
          <w:rFonts w:ascii="Times New Roman" w:hAnsi="Times New Roman"/>
        </w:rPr>
        <w:t>»</w:t>
      </w:r>
      <w:r>
        <w:t xml:space="preserve"> </w:t>
      </w:r>
      <w:r w:rsidRPr="000937F0">
        <w:t>De esta</w:t>
      </w:r>
      <w:r>
        <w:t xml:space="preserve"> forma, e</w:t>
      </w:r>
      <w:r w:rsidRPr="004E7ED0">
        <w:t>l Estado</w:t>
      </w:r>
      <w:r>
        <w:t xml:space="preserve"> surge como</w:t>
      </w:r>
      <w:r w:rsidRPr="004E7ED0">
        <w:t xml:space="preserve"> una entidad necesaria para la supervivencia y el bienestar</w:t>
      </w:r>
      <w:r>
        <w:t xml:space="preserve"> colectivo</w:t>
      </w:r>
      <w:r w:rsidRPr="004E7ED0">
        <w:t xml:space="preserve">, </w:t>
      </w:r>
      <w:r>
        <w:t xml:space="preserve">capaz de imponer un </w:t>
      </w:r>
      <w:r w:rsidRPr="00044419">
        <w:rPr>
          <w:i/>
        </w:rPr>
        <w:t>paradigma de realidad</w:t>
      </w:r>
      <w:r>
        <w:t xml:space="preserve"> común y de someter</w:t>
      </w:r>
      <w:r w:rsidRPr="004E7ED0">
        <w:t xml:space="preserve"> a sus ciudadanos a un sistema de control que, si bien puede generar pro</w:t>
      </w:r>
      <w:r>
        <w:t>greso y orden, también limita la</w:t>
      </w:r>
      <w:r w:rsidRPr="004E7ED0">
        <w:t xml:space="preserve"> libertad</w:t>
      </w:r>
      <w:r>
        <w:t xml:space="preserve"> y condiciona el proceso de trascendencia de la civilización planetaria</w:t>
      </w:r>
      <w:r w:rsidRPr="004E7ED0">
        <w:t xml:space="preserve">. </w:t>
      </w:r>
    </w:p>
    <w:p w:rsidR="002430EB" w:rsidRDefault="002430EB" w:rsidP="002430EB">
      <w:pPr>
        <w:pStyle w:val="30-Parrafo"/>
      </w:pPr>
      <w:r>
        <w:rPr>
          <w:rFonts w:ascii="Digital-7 Mono" w:hAnsi="Digital-7 Mono"/>
          <w:i/>
        </w:rPr>
        <w:t>2.5.11</w:t>
      </w:r>
      <w:r w:rsidRPr="00412153">
        <w:rPr>
          <w:i/>
        </w:rPr>
        <w:t xml:space="preserve"> </w:t>
      </w:r>
      <w:r w:rsidRPr="00412153">
        <w:rPr>
          <w:rFonts w:ascii="Times New Roman" w:hAnsi="Times New Roman"/>
        </w:rPr>
        <w:t>»</w:t>
      </w:r>
      <w:r>
        <w:rPr>
          <w:rFonts w:ascii="Times New Roman" w:hAnsi="Times New Roman"/>
        </w:rPr>
        <w:t xml:space="preserve"> </w:t>
      </w:r>
      <w:r>
        <w:t xml:space="preserve">El Estado nacional surge como una entidad trascendental, </w:t>
      </w:r>
      <w:r w:rsidRPr="008524C4">
        <w:t>un</w:t>
      </w:r>
      <w:r>
        <w:t xml:space="preserve"> « </w:t>
      </w:r>
      <w:r>
        <w:rPr>
          <w:i/>
        </w:rPr>
        <w:t>Leviatá</w:t>
      </w:r>
      <w:r w:rsidRPr="00613B6F">
        <w:rPr>
          <w:i/>
        </w:rPr>
        <w:t>n</w:t>
      </w:r>
      <w:r>
        <w:t xml:space="preserve">» capaz de movilizar ejércitos y recursos a gran escala. Su </w:t>
      </w:r>
      <w:r>
        <w:rPr>
          <w:i/>
        </w:rPr>
        <w:t xml:space="preserve">Noema Cultural </w:t>
      </w:r>
      <w:r>
        <w:t xml:space="preserve">permite someter </w:t>
      </w:r>
      <w:r w:rsidRPr="00613B6F">
        <w:rPr>
          <w:i/>
        </w:rPr>
        <w:t xml:space="preserve">lo psicológico y </w:t>
      </w:r>
      <w:r>
        <w:rPr>
          <w:i/>
        </w:rPr>
        <w:t xml:space="preserve">lo </w:t>
      </w:r>
      <w:r w:rsidRPr="00613B6F">
        <w:rPr>
          <w:i/>
        </w:rPr>
        <w:t>emocional</w:t>
      </w:r>
      <w:r>
        <w:t xml:space="preserve"> a conceptos como </w:t>
      </w:r>
      <w:r w:rsidRPr="00C1334A">
        <w:rPr>
          <w:i/>
        </w:rPr>
        <w:t>patriotismo</w:t>
      </w:r>
      <w:r>
        <w:t xml:space="preserve"> e </w:t>
      </w:r>
      <w:r w:rsidRPr="00C1334A">
        <w:rPr>
          <w:i/>
        </w:rPr>
        <w:t>identidad nacional</w:t>
      </w:r>
      <w:r>
        <w:t>, convirtiéndose en una fuerza tan poderosa que podrá impulsar a los ciudadanos a dar su vida en beneficio de un objetivo común, en lugar de promover el desarrollo individual.</w:t>
      </w:r>
    </w:p>
    <w:p w:rsidR="002430EB" w:rsidRDefault="002430EB" w:rsidP="002430EB">
      <w:pPr>
        <w:pStyle w:val="30-Parrafo"/>
      </w:pPr>
      <w:r>
        <w:rPr>
          <w:rFonts w:ascii="Digital-7 Mono" w:hAnsi="Digital-7 Mono"/>
          <w:i/>
        </w:rPr>
        <w:t>2.5.12</w:t>
      </w:r>
      <w:r w:rsidRPr="00412153">
        <w:rPr>
          <w:i/>
        </w:rPr>
        <w:t xml:space="preserve"> </w:t>
      </w:r>
      <w:r w:rsidRPr="00412153">
        <w:rPr>
          <w:rFonts w:ascii="Times New Roman" w:hAnsi="Times New Roman"/>
        </w:rPr>
        <w:t>»</w:t>
      </w:r>
      <w:r>
        <w:t xml:space="preserve"> Así, la entidad estatal establecerá su dominio al imponer una </w:t>
      </w:r>
      <w:r w:rsidRPr="00DC47E4">
        <w:rPr>
          <w:i/>
        </w:rPr>
        <w:t>voluntad colectiva única</w:t>
      </w:r>
      <w:r>
        <w:t xml:space="preserve"> administrada por un gobierno de turno, que prevalecerá sobre las múltiples voluntades individuales de los habitantes del territorio nacional. Esta imposición se materializará a través de un </w:t>
      </w:r>
      <w:r w:rsidRPr="00DC47E4">
        <w:rPr>
          <w:i/>
        </w:rPr>
        <w:t>contrato social</w:t>
      </w:r>
      <w:r>
        <w:rPr>
          <w:i/>
        </w:rPr>
        <w:t xml:space="preserve"> común</w:t>
      </w:r>
      <w:r>
        <w:t xml:space="preserve"> donde el gobierno ofrece </w:t>
      </w:r>
      <w:r w:rsidRPr="00740B95">
        <w:rPr>
          <w:i/>
        </w:rPr>
        <w:t>protección y organización colectiva</w:t>
      </w:r>
      <w:r>
        <w:t xml:space="preserve"> a cambio de </w:t>
      </w:r>
      <w:r w:rsidRPr="00740B95">
        <w:rPr>
          <w:i/>
        </w:rPr>
        <w:t>obediencia y sumisión individual</w:t>
      </w:r>
      <w:r>
        <w:t xml:space="preserve"> por parte de los ciudadanos.</w:t>
      </w:r>
    </w:p>
    <w:p w:rsidR="002430EB" w:rsidRDefault="002430EB" w:rsidP="002430EB">
      <w:pPr>
        <w:pStyle w:val="30-Parrafo"/>
      </w:pPr>
      <w:r>
        <w:rPr>
          <w:rFonts w:ascii="Digital-7 Mono" w:hAnsi="Digital-7 Mono"/>
          <w:i/>
        </w:rPr>
        <w:t>2.5.13</w:t>
      </w:r>
      <w:r w:rsidRPr="00412153">
        <w:rPr>
          <w:i/>
        </w:rPr>
        <w:t xml:space="preserve"> </w:t>
      </w:r>
      <w:r w:rsidRPr="00412153">
        <w:rPr>
          <w:rFonts w:ascii="Times New Roman" w:hAnsi="Times New Roman"/>
        </w:rPr>
        <w:t>»</w:t>
      </w:r>
      <w:r>
        <w:t xml:space="preserve"> El Estado operará como una especie de «</w:t>
      </w:r>
      <w:r w:rsidRPr="00740B95">
        <w:rPr>
          <w:i/>
        </w:rPr>
        <w:t>mente colmena</w:t>
      </w:r>
      <w:r>
        <w:rPr>
          <w:rFonts w:ascii="Times New Roman" w:hAnsi="Times New Roman"/>
        </w:rPr>
        <w:t>»</w:t>
      </w:r>
      <w:r>
        <w:t xml:space="preserve"> capaz de integrar a cada ciudadano como una célula funcional dentro de su organismo colectivo. En este </w:t>
      </w:r>
      <w:r>
        <w:lastRenderedPageBreak/>
        <w:t xml:space="preserve">sistema, </w:t>
      </w:r>
      <w:r w:rsidRPr="00740B95">
        <w:rPr>
          <w:i/>
        </w:rPr>
        <w:t>las leyes y la cultura</w:t>
      </w:r>
      <w:r>
        <w:t xml:space="preserve"> se convertirán en </w:t>
      </w:r>
      <w:r w:rsidRPr="00740B95">
        <w:rPr>
          <w:i/>
        </w:rPr>
        <w:t>axiomas incuestionables</w:t>
      </w:r>
      <w:r>
        <w:t xml:space="preserve"> que determinarán tanto el pensamiento permitido como las acciones socialmente válidas, creando un marco de referencia que define los límites de la existencia individual dentro del tejido estatal.</w:t>
      </w:r>
    </w:p>
    <w:p w:rsidR="002430EB" w:rsidRDefault="002430EB" w:rsidP="002430EB">
      <w:pPr>
        <w:pStyle w:val="30-Parrafo"/>
      </w:pPr>
      <w:r>
        <w:rPr>
          <w:rFonts w:ascii="Digital-7 Mono" w:hAnsi="Digital-7 Mono"/>
          <w:i/>
        </w:rPr>
        <w:t>2.5.14</w:t>
      </w:r>
      <w:r w:rsidRPr="00412153">
        <w:rPr>
          <w:i/>
        </w:rPr>
        <w:t xml:space="preserve"> </w:t>
      </w:r>
      <w:r w:rsidRPr="00412153">
        <w:rPr>
          <w:rFonts w:ascii="Times New Roman" w:hAnsi="Times New Roman"/>
        </w:rPr>
        <w:t>»</w:t>
      </w:r>
      <w:r>
        <w:t xml:space="preserve"> Las instituciones del Estado </w:t>
      </w:r>
      <w:r>
        <w:rPr>
          <w:i/>
        </w:rPr>
        <w:t xml:space="preserve">(judicial, ejecutiva, </w:t>
      </w:r>
      <w:r w:rsidRPr="00DC47E4">
        <w:rPr>
          <w:i/>
        </w:rPr>
        <w:t>legislativa</w:t>
      </w:r>
      <w:r>
        <w:rPr>
          <w:i/>
        </w:rPr>
        <w:t>, burocrática, fiscales, fuerzas de seguridad</w:t>
      </w:r>
      <w:r w:rsidRPr="00DC47E4">
        <w:rPr>
          <w:i/>
        </w:rPr>
        <w:t>)</w:t>
      </w:r>
      <w:r>
        <w:t xml:space="preserve"> operarán como órganos que regulan y controlan la experiencia civil, transformando lo que inicialmente se presenta como una </w:t>
      </w:r>
      <w:r w:rsidRPr="00740B95">
        <w:rPr>
          <w:i/>
        </w:rPr>
        <w:t>mejora en la calidad de vida</w:t>
      </w:r>
      <w:r>
        <w:t xml:space="preserve"> en un sofisticado mecanismo de </w:t>
      </w:r>
      <w:r w:rsidRPr="00740B95">
        <w:rPr>
          <w:i/>
        </w:rPr>
        <w:t>domesticación social</w:t>
      </w:r>
      <w:r>
        <w:t xml:space="preserve">. Estas instituciones establecerán </w:t>
      </w:r>
      <w:r w:rsidRPr="00DC47E4">
        <w:rPr>
          <w:i/>
        </w:rPr>
        <w:t>normas, sanciones y expectativas</w:t>
      </w:r>
      <w:r>
        <w:t xml:space="preserve"> que moldearán el comportamiento de cada ciudadano en favor del </w:t>
      </w:r>
      <w:r w:rsidRPr="00740B95">
        <w:rPr>
          <w:i/>
        </w:rPr>
        <w:t xml:space="preserve">orden </w:t>
      </w:r>
      <w:r>
        <w:rPr>
          <w:i/>
        </w:rPr>
        <w:t>social</w:t>
      </w:r>
      <w:r>
        <w:t xml:space="preserve">, </w:t>
      </w:r>
      <w:r w:rsidRPr="004E3967">
        <w:t xml:space="preserve">transformando la </w:t>
      </w:r>
      <w:r w:rsidRPr="00434AF6">
        <w:rPr>
          <w:i/>
        </w:rPr>
        <w:t>libertad civil</w:t>
      </w:r>
      <w:r w:rsidRPr="004E3967">
        <w:t xml:space="preserve"> en un instrumento de </w:t>
      </w:r>
      <w:r>
        <w:rPr>
          <w:i/>
        </w:rPr>
        <w:t xml:space="preserve">administración </w:t>
      </w:r>
      <w:r w:rsidRPr="00740B95">
        <w:rPr>
          <w:i/>
        </w:rPr>
        <w:t>y</w:t>
      </w:r>
      <w:r>
        <w:t xml:space="preserve"> </w:t>
      </w:r>
      <w:r w:rsidRPr="00740B95">
        <w:rPr>
          <w:i/>
        </w:rPr>
        <w:t>conformidad sistemática</w:t>
      </w:r>
      <w:r w:rsidRPr="004E3967">
        <w:t xml:space="preserve">, donde la aparente </w:t>
      </w:r>
      <w:r w:rsidRPr="00740B95">
        <w:rPr>
          <w:i/>
        </w:rPr>
        <w:t>libertad de elección</w:t>
      </w:r>
      <w:r w:rsidRPr="004E3967">
        <w:t xml:space="preserve"> </w:t>
      </w:r>
      <w:r>
        <w:t xml:space="preserve">es funcional a </w:t>
      </w:r>
      <w:r w:rsidRPr="004E3967">
        <w:t xml:space="preserve">la </w:t>
      </w:r>
      <w:r w:rsidRPr="00740B95">
        <w:rPr>
          <w:i/>
        </w:rPr>
        <w:t>obediencia estructural</w:t>
      </w:r>
    </w:p>
    <w:p w:rsidR="002430EB" w:rsidRDefault="002430EB" w:rsidP="002430EB">
      <w:pPr>
        <w:pStyle w:val="30-Parrafo"/>
      </w:pPr>
      <w:r>
        <w:rPr>
          <w:rFonts w:ascii="Digital-7 Mono" w:hAnsi="Digital-7 Mono"/>
          <w:i/>
        </w:rPr>
        <w:t>2.5.15</w:t>
      </w:r>
      <w:r w:rsidRPr="00412153">
        <w:rPr>
          <w:i/>
        </w:rPr>
        <w:t xml:space="preserve"> </w:t>
      </w:r>
      <w:r w:rsidRPr="00412153">
        <w:rPr>
          <w:rFonts w:ascii="Times New Roman" w:hAnsi="Times New Roman"/>
        </w:rPr>
        <w:t>»</w:t>
      </w:r>
      <w:r>
        <w:t xml:space="preserve"> De esta forma, el Estado </w:t>
      </w:r>
      <w:r w:rsidRPr="004D0A9D">
        <w:rPr>
          <w:i/>
        </w:rPr>
        <w:t>(nivel 3)</w:t>
      </w:r>
      <w:r>
        <w:t xml:space="preserve"> se consolida como un sistema que, aunque se origina para mantener el </w:t>
      </w:r>
      <w:r w:rsidRPr="00740B95">
        <w:rPr>
          <w:i/>
        </w:rPr>
        <w:t>orden interno nacional</w:t>
      </w:r>
      <w:r>
        <w:t xml:space="preserve">, terminará operando bajo el </w:t>
      </w:r>
      <w:r w:rsidRPr="00957589">
        <w:rPr>
          <w:i/>
        </w:rPr>
        <w:t xml:space="preserve">sistema </w:t>
      </w:r>
      <w:r>
        <w:rPr>
          <w:i/>
        </w:rPr>
        <w:t xml:space="preserve">de élites </w:t>
      </w:r>
      <w:r w:rsidRPr="004D0A9D">
        <w:rPr>
          <w:i/>
        </w:rPr>
        <w:t>(nivel 1)</w:t>
      </w:r>
      <w:r>
        <w:rPr>
          <w:i/>
        </w:rPr>
        <w:t>,</w:t>
      </w:r>
      <w:r>
        <w:t xml:space="preserve"> permitiendo que un reducido grupo de ciudadanos puedan </w:t>
      </w:r>
      <w:r w:rsidRPr="00740B95">
        <w:rPr>
          <w:i/>
        </w:rPr>
        <w:t>dirigir y representar</w:t>
      </w:r>
      <w:r>
        <w:t xml:space="preserve"> </w:t>
      </w:r>
      <w:r w:rsidRPr="00740B95">
        <w:rPr>
          <w:i/>
        </w:rPr>
        <w:t>al pueblo</w:t>
      </w:r>
      <w:r>
        <w:t xml:space="preserve"> dentro del </w:t>
      </w:r>
      <w:r w:rsidRPr="00740B95">
        <w:rPr>
          <w:i/>
        </w:rPr>
        <w:t>plano supranacional emergente</w:t>
      </w:r>
      <w:r>
        <w:t xml:space="preserve">. Dentro de este ámbito superior, que inicialmente opera </w:t>
      </w:r>
      <w:r w:rsidRPr="00740B95">
        <w:rPr>
          <w:i/>
        </w:rPr>
        <w:t>sin reglas claras ni instituciones formales</w:t>
      </w:r>
      <w:r>
        <w:t xml:space="preserve">, será donde surjan los </w:t>
      </w:r>
      <w:r w:rsidRPr="00A10E26">
        <w:rPr>
          <w:i/>
        </w:rPr>
        <w:t>organismos internacionales</w:t>
      </w:r>
      <w:r>
        <w:rPr>
          <w:i/>
        </w:rPr>
        <w:t xml:space="preserve"> (nivel 4) </w:t>
      </w:r>
      <w:r w:rsidRPr="00A10E26">
        <w:t xml:space="preserve">que </w:t>
      </w:r>
      <w:r>
        <w:t>consolidarán</w:t>
      </w:r>
      <w:r>
        <w:rPr>
          <w:i/>
        </w:rPr>
        <w:t xml:space="preserve"> </w:t>
      </w:r>
      <w:r>
        <w:t xml:space="preserve">a la </w:t>
      </w:r>
      <w:r>
        <w:rPr>
          <w:i/>
        </w:rPr>
        <w:t>C</w:t>
      </w:r>
      <w:r w:rsidRPr="00A10E26">
        <w:rPr>
          <w:i/>
        </w:rPr>
        <w:t>ivilizaci</w:t>
      </w:r>
      <w:r>
        <w:rPr>
          <w:i/>
        </w:rPr>
        <w:t>ón T</w:t>
      </w:r>
      <w:r w:rsidRPr="00A10E26">
        <w:rPr>
          <w:i/>
        </w:rPr>
        <w:t>ipo 2</w:t>
      </w:r>
      <w:r>
        <w:t xml:space="preserve">, y donde operarán las </w:t>
      </w:r>
      <w:r w:rsidRPr="00740B95">
        <w:rPr>
          <w:i/>
        </w:rPr>
        <w:t>élite</w:t>
      </w:r>
      <w:r>
        <w:rPr>
          <w:i/>
        </w:rPr>
        <w:t>s</w:t>
      </w:r>
      <w:r w:rsidRPr="00740B95">
        <w:rPr>
          <w:i/>
        </w:rPr>
        <w:t xml:space="preserve"> global</w:t>
      </w:r>
      <w:r>
        <w:rPr>
          <w:i/>
        </w:rPr>
        <w:t>es (nivel 1),</w:t>
      </w:r>
      <w:r>
        <w:t xml:space="preserve"> que a través del </w:t>
      </w:r>
      <w:r w:rsidRPr="0076119F">
        <w:rPr>
          <w:i/>
        </w:rPr>
        <w:t>sistema económico y financiero</w:t>
      </w:r>
      <w:r>
        <w:t xml:space="preserve"> </w:t>
      </w:r>
      <w:r w:rsidRPr="0076119F">
        <w:rPr>
          <w:i/>
        </w:rPr>
        <w:t>mundial</w:t>
      </w:r>
      <w:r>
        <w:t xml:space="preserve"> buscarán aprovechar los productos emergentes del </w:t>
      </w:r>
      <w:r w:rsidRPr="00740B95">
        <w:rPr>
          <w:i/>
        </w:rPr>
        <w:t xml:space="preserve">orden estocástico </w:t>
      </w:r>
      <w:r>
        <w:t>para su propio beneficio, y el de sus naciones.</w:t>
      </w:r>
    </w:p>
    <w:p w:rsidR="002430EB" w:rsidRDefault="002430EB" w:rsidP="002430EB">
      <w:pPr>
        <w:pStyle w:val="30-Parrafo"/>
        <w:rPr>
          <w:i/>
        </w:rPr>
      </w:pPr>
      <w:r>
        <w:rPr>
          <w:rFonts w:ascii="Digital-7 Mono" w:hAnsi="Digital-7 Mono"/>
          <w:i/>
        </w:rPr>
        <w:t>2.5.16</w:t>
      </w:r>
      <w:r w:rsidRPr="00412153">
        <w:rPr>
          <w:i/>
        </w:rPr>
        <w:t xml:space="preserve"> </w:t>
      </w:r>
      <w:r w:rsidRPr="00412153">
        <w:rPr>
          <w:rFonts w:ascii="Times New Roman" w:hAnsi="Times New Roman"/>
        </w:rPr>
        <w:t>»</w:t>
      </w:r>
      <w:r>
        <w:t xml:space="preserve"> Durante esta etapa de dominancia estatal, los mecanismos de gobierno operarán bajo </w:t>
      </w:r>
      <w:r w:rsidRPr="000F5B63">
        <w:rPr>
          <w:i/>
        </w:rPr>
        <w:t>principios de ajuste político</w:t>
      </w:r>
      <w:r>
        <w:t xml:space="preserve"> inherentes a los </w:t>
      </w:r>
      <w:r w:rsidRPr="00A94E26">
        <w:rPr>
          <w:i/>
        </w:rPr>
        <w:t>sistemas de élite de nivel 1</w:t>
      </w:r>
      <w:r>
        <w:t xml:space="preserve">, en el que se incluyen: </w:t>
      </w:r>
      <w:r w:rsidRPr="00957589">
        <w:rPr>
          <w:i/>
        </w:rPr>
        <w:t>la formación de partidos políticos, el control financiero, arreglos tras bambalinas, lealtad condicional, manipulación mediática, cooptación de líderes sociales, control educativo y el uso instrumental de fuerzas de seguridad.</w:t>
      </w:r>
    </w:p>
    <w:p w:rsidR="002430EB" w:rsidRDefault="002430EB" w:rsidP="002430EB">
      <w:pPr>
        <w:pStyle w:val="30-Parrafo"/>
      </w:pPr>
      <w:r>
        <w:rPr>
          <w:rFonts w:ascii="Digital-7 Mono" w:hAnsi="Digital-7 Mono"/>
          <w:i/>
        </w:rPr>
        <w:t>2.5.17</w:t>
      </w:r>
      <w:r w:rsidRPr="00412153">
        <w:rPr>
          <w:i/>
        </w:rPr>
        <w:t xml:space="preserve"> </w:t>
      </w:r>
      <w:r w:rsidRPr="00412153">
        <w:rPr>
          <w:rFonts w:ascii="Times New Roman" w:hAnsi="Times New Roman"/>
        </w:rPr>
        <w:t>»</w:t>
      </w:r>
      <w:r>
        <w:t xml:space="preserve"> Así, el </w:t>
      </w:r>
      <w:r w:rsidRPr="004D0A9D">
        <w:rPr>
          <w:i/>
        </w:rPr>
        <w:t>Estado</w:t>
      </w:r>
      <w:r>
        <w:t xml:space="preserve"> como </w:t>
      </w:r>
      <w:r w:rsidRPr="004D0A9D">
        <w:rPr>
          <w:i/>
        </w:rPr>
        <w:t>consciencia egregórica</w:t>
      </w:r>
      <w:r>
        <w:t xml:space="preserve">, evolucionará desde una </w:t>
      </w:r>
      <w:r w:rsidRPr="004D0A9D">
        <w:rPr>
          <w:i/>
        </w:rPr>
        <w:t>herramienta de organización local</w:t>
      </w:r>
      <w:r>
        <w:t xml:space="preserve"> a un </w:t>
      </w:r>
      <w:r w:rsidRPr="004D0A9D">
        <w:rPr>
          <w:i/>
        </w:rPr>
        <w:t>instrumento de ascenso elitista global</w:t>
      </w:r>
      <w:r>
        <w:t xml:space="preserve">. En este proceso, el </w:t>
      </w:r>
      <w:r w:rsidRPr="0076119F">
        <w:rPr>
          <w:i/>
        </w:rPr>
        <w:t>orden supranacional</w:t>
      </w:r>
      <w:r>
        <w:t xml:space="preserve"> emergente terminará sometiendo al </w:t>
      </w:r>
      <w:r w:rsidRPr="0076119F">
        <w:rPr>
          <w:i/>
        </w:rPr>
        <w:t>orden estatal interno</w:t>
      </w:r>
      <w:r>
        <w:rPr>
          <w:i/>
        </w:rPr>
        <w:t xml:space="preserve"> de las naciones</w:t>
      </w:r>
      <w:r>
        <w:t xml:space="preserve">, limitando el desarrollo evolutivo civilizatorio e impidiendo que el planeta alcance el rango de </w:t>
      </w:r>
      <w:r>
        <w:rPr>
          <w:i/>
        </w:rPr>
        <w:t>Civilización T</w:t>
      </w:r>
      <w:r w:rsidRPr="00E045D5">
        <w:rPr>
          <w:i/>
        </w:rPr>
        <w:t>ipo 3</w:t>
      </w:r>
      <w:r>
        <w:t>.</w:t>
      </w:r>
    </w:p>
    <w:p w:rsidR="002430EB" w:rsidRDefault="002430EB" w:rsidP="002430EB">
      <w:pPr>
        <w:pStyle w:val="30-Parrafo"/>
      </w:pPr>
      <w:r>
        <w:rPr>
          <w:rFonts w:ascii="Digital-7 Mono" w:hAnsi="Digital-7 Mono"/>
          <w:i/>
        </w:rPr>
        <w:t>2.5.18</w:t>
      </w:r>
      <w:r w:rsidRPr="00412153">
        <w:rPr>
          <w:i/>
        </w:rPr>
        <w:t xml:space="preserve"> </w:t>
      </w:r>
      <w:r w:rsidRPr="00412153">
        <w:rPr>
          <w:rFonts w:ascii="Times New Roman" w:hAnsi="Times New Roman"/>
        </w:rPr>
        <w:t>»</w:t>
      </w:r>
      <w:r>
        <w:t xml:space="preserve"> El </w:t>
      </w:r>
      <w:r w:rsidRPr="000F5B63">
        <w:rPr>
          <w:i/>
        </w:rPr>
        <w:t>sistema supranacional</w:t>
      </w:r>
      <w:r>
        <w:t xml:space="preserve"> emergente, cuyo poder reside en el </w:t>
      </w:r>
      <w:r w:rsidRPr="0076119F">
        <w:rPr>
          <w:i/>
        </w:rPr>
        <w:t>orden económico y financiero</w:t>
      </w:r>
      <w:r>
        <w:rPr>
          <w:i/>
        </w:rPr>
        <w:t xml:space="preserve"> </w:t>
      </w:r>
      <w:r w:rsidRPr="007723AF">
        <w:t xml:space="preserve">de la Nación </w:t>
      </w:r>
      <w:r>
        <w:t xml:space="preserve">líder, podrá ejercer un </w:t>
      </w:r>
      <w:r w:rsidRPr="0076119F">
        <w:rPr>
          <w:i/>
        </w:rPr>
        <w:t>poder de coerción suave</w:t>
      </w:r>
      <w:r>
        <w:t xml:space="preserve"> influyendo y promoviendo el </w:t>
      </w:r>
      <w:r w:rsidRPr="00B14BA0">
        <w:t xml:space="preserve">destino político </w:t>
      </w:r>
      <w:r>
        <w:t>del resto</w:t>
      </w:r>
      <w:r w:rsidRPr="00B14BA0">
        <w:t xml:space="preserve"> de las naciones</w:t>
      </w:r>
      <w:r>
        <w:t xml:space="preserve"> </w:t>
      </w:r>
      <w:r w:rsidRPr="00750CC9">
        <w:rPr>
          <w:i/>
        </w:rPr>
        <w:t>(así sea por colaboración u oposición al bloque dominante)</w:t>
      </w:r>
      <w:r>
        <w:t xml:space="preserve">, haciendo uso de una </w:t>
      </w:r>
      <w:r w:rsidRPr="00750CC9">
        <w:t>compleja red de estrategias</w:t>
      </w:r>
      <w:r>
        <w:t xml:space="preserve">: </w:t>
      </w:r>
      <w:r w:rsidRPr="00E14611">
        <w:rPr>
          <w:i/>
        </w:rPr>
        <w:t xml:space="preserve">programas económicos, redes de financiación, acuerdos diplomáticos, convenios comerciales, </w:t>
      </w:r>
      <w:r w:rsidRPr="00957589">
        <w:rPr>
          <w:i/>
        </w:rPr>
        <w:t xml:space="preserve">y control de información que limita el acceso a perspectivas </w:t>
      </w:r>
      <w:r>
        <w:rPr>
          <w:i/>
        </w:rPr>
        <w:t xml:space="preserve">de realidad </w:t>
      </w:r>
      <w:r w:rsidRPr="00957589">
        <w:rPr>
          <w:i/>
        </w:rPr>
        <w:t>alternativas</w:t>
      </w:r>
      <w:r>
        <w:rPr>
          <w:i/>
        </w:rPr>
        <w:t xml:space="preserve">. </w:t>
      </w:r>
    </w:p>
    <w:p w:rsidR="002430EB" w:rsidRDefault="002430EB" w:rsidP="002430EB">
      <w:pPr>
        <w:pStyle w:val="30-Parrafo"/>
      </w:pPr>
      <w:r>
        <w:rPr>
          <w:rFonts w:ascii="Digital-7 Mono" w:hAnsi="Digital-7 Mono"/>
          <w:i/>
        </w:rPr>
        <w:t>2.5.19</w:t>
      </w:r>
      <w:r w:rsidRPr="00412153">
        <w:rPr>
          <w:i/>
        </w:rPr>
        <w:t xml:space="preserve"> </w:t>
      </w:r>
      <w:r w:rsidRPr="00412153">
        <w:rPr>
          <w:rFonts w:ascii="Times New Roman" w:hAnsi="Times New Roman"/>
        </w:rPr>
        <w:t>»</w:t>
      </w:r>
      <w:r>
        <w:t xml:space="preserve"> </w:t>
      </w:r>
      <w:r w:rsidRPr="007265F7">
        <w:t xml:space="preserve">En su conjunto, estas limitaciones impedirán la superación del </w:t>
      </w:r>
      <w:r w:rsidRPr="007265F7">
        <w:rPr>
          <w:i/>
        </w:rPr>
        <w:t>statu</w:t>
      </w:r>
      <w:r>
        <w:rPr>
          <w:i/>
        </w:rPr>
        <w:t>s</w:t>
      </w:r>
      <w:r w:rsidRPr="007265F7">
        <w:rPr>
          <w:i/>
        </w:rPr>
        <w:t xml:space="preserve"> quo</w:t>
      </w:r>
      <w:r>
        <w:rPr>
          <w:i/>
        </w:rPr>
        <w:t xml:space="preserve"> </w:t>
      </w:r>
      <w:r>
        <w:t xml:space="preserve">promovido </w:t>
      </w:r>
      <w:r w:rsidRPr="007723AF">
        <w:t>por la Nación dominante</w:t>
      </w:r>
      <w:r w:rsidRPr="007265F7">
        <w:t>, dando como resultado la consolidación de</w:t>
      </w:r>
      <w:r>
        <w:t xml:space="preserve"> un</w:t>
      </w:r>
      <w:r w:rsidRPr="007265F7">
        <w:t xml:space="preserve"> </w:t>
      </w:r>
      <w:r w:rsidRPr="007265F7">
        <w:rPr>
          <w:i/>
        </w:rPr>
        <w:t>algoritmo hegemónico de orden supranacional y naturaleza estocástica</w:t>
      </w:r>
      <w:r w:rsidRPr="007265F7">
        <w:t xml:space="preserve">. Este algoritmo, al </w:t>
      </w:r>
      <w:r w:rsidRPr="007265F7">
        <w:lastRenderedPageBreak/>
        <w:t xml:space="preserve">operar como una </w:t>
      </w:r>
      <w:r w:rsidRPr="007265F7">
        <w:rPr>
          <w:i/>
        </w:rPr>
        <w:t xml:space="preserve">deidad secular </w:t>
      </w:r>
      <w:r w:rsidRPr="007265F7">
        <w:t xml:space="preserve">que busca su propia subsistencia, se convertirá en la última barrera a superar para poder convertir al planeta en una </w:t>
      </w:r>
      <w:r w:rsidRPr="00E045D5">
        <w:rPr>
          <w:i/>
        </w:rPr>
        <w:t>civilización tipo 3</w:t>
      </w:r>
      <w:r w:rsidRPr="007265F7">
        <w:t>.</w:t>
      </w:r>
    </w:p>
    <w:p w:rsidR="002430EB" w:rsidRDefault="002430EB" w:rsidP="002430EB">
      <w:pPr>
        <w:pStyle w:val="30-Parrafo"/>
      </w:pPr>
      <w:r>
        <w:rPr>
          <w:rFonts w:ascii="Digital-7 Mono" w:hAnsi="Digital-7 Mono"/>
          <w:i/>
        </w:rPr>
        <w:t>2.5.20</w:t>
      </w:r>
      <w:r w:rsidRPr="00412153">
        <w:rPr>
          <w:i/>
        </w:rPr>
        <w:t xml:space="preserve"> </w:t>
      </w:r>
      <w:r w:rsidRPr="00412153">
        <w:rPr>
          <w:rFonts w:ascii="Times New Roman" w:hAnsi="Times New Roman"/>
        </w:rPr>
        <w:t>»</w:t>
      </w:r>
      <w:r>
        <w:t xml:space="preserve"> </w:t>
      </w:r>
      <w:r w:rsidRPr="00971DF9">
        <w:t xml:space="preserve">Si bien </w:t>
      </w:r>
      <w:r>
        <w:t>la consolidación de los</w:t>
      </w:r>
      <w:r w:rsidRPr="00971DF9">
        <w:t xml:space="preserve"> </w:t>
      </w:r>
      <w:r w:rsidRPr="00DB6555">
        <w:rPr>
          <w:i/>
        </w:rPr>
        <w:t>Estado</w:t>
      </w:r>
      <w:r>
        <w:rPr>
          <w:i/>
        </w:rPr>
        <w:t>s</w:t>
      </w:r>
      <w:r w:rsidRPr="00971DF9">
        <w:t xml:space="preserve"> es una fase necesaria </w:t>
      </w:r>
      <w:r>
        <w:t xml:space="preserve">que permite </w:t>
      </w:r>
      <w:r w:rsidRPr="00971DF9">
        <w:t xml:space="preserve">la </w:t>
      </w:r>
      <w:r w:rsidRPr="00843877">
        <w:rPr>
          <w:i/>
        </w:rPr>
        <w:t>unificación global</w:t>
      </w:r>
      <w:r w:rsidRPr="00971DF9">
        <w:t xml:space="preserve">, </w:t>
      </w:r>
      <w:r>
        <w:t xml:space="preserve">sus refinamientos bajo </w:t>
      </w:r>
      <w:r w:rsidRPr="000E1DCD">
        <w:rPr>
          <w:i/>
        </w:rPr>
        <w:t>Noema</w:t>
      </w:r>
      <w:r>
        <w:rPr>
          <w:i/>
        </w:rPr>
        <w:t>s</w:t>
      </w:r>
      <w:r w:rsidRPr="000E1DCD">
        <w:rPr>
          <w:i/>
        </w:rPr>
        <w:t xml:space="preserve"> Cultural</w:t>
      </w:r>
      <w:r>
        <w:rPr>
          <w:i/>
        </w:rPr>
        <w:t>es</w:t>
      </w:r>
      <w:r>
        <w:t xml:space="preserve"> </w:t>
      </w:r>
      <w:r w:rsidRPr="000E1DCD">
        <w:rPr>
          <w:i/>
        </w:rPr>
        <w:t>Nacionalizado</w:t>
      </w:r>
      <w:r>
        <w:t xml:space="preserve"> que defienden historias y cosmovisiones únicas, </w:t>
      </w:r>
      <w:r w:rsidRPr="00971DF9">
        <w:t xml:space="preserve">también </w:t>
      </w:r>
      <w:r>
        <w:t xml:space="preserve">se presentan como una limitación para el </w:t>
      </w:r>
      <w:r w:rsidRPr="000E1DCD">
        <w:rPr>
          <w:i/>
        </w:rPr>
        <w:t xml:space="preserve">proceso </w:t>
      </w:r>
      <w:r>
        <w:rPr>
          <w:i/>
        </w:rPr>
        <w:t xml:space="preserve">evolutivo </w:t>
      </w:r>
      <w:r w:rsidRPr="000E1DCD">
        <w:rPr>
          <w:i/>
        </w:rPr>
        <w:t>planetario</w:t>
      </w:r>
      <w:r>
        <w:t>, ya que se p</w:t>
      </w:r>
      <w:r w:rsidRPr="00971DF9">
        <w:t xml:space="preserve">romueve la fragmentación y los intereses particulares de grupos de élite que </w:t>
      </w:r>
      <w:r>
        <w:t>buscarán</w:t>
      </w:r>
      <w:r w:rsidRPr="00971DF9">
        <w:t xml:space="preserve"> el </w:t>
      </w:r>
      <w:r w:rsidRPr="000E1DCD">
        <w:rPr>
          <w:i/>
        </w:rPr>
        <w:t>control local</w:t>
      </w:r>
      <w:r w:rsidRPr="00971DF9">
        <w:t xml:space="preserve"> antes que la </w:t>
      </w:r>
      <w:r w:rsidRPr="000E1DCD">
        <w:rPr>
          <w:i/>
        </w:rPr>
        <w:t>unión global</w:t>
      </w:r>
      <w:r w:rsidRPr="00971DF9">
        <w:t xml:space="preserve">. De esta manera, </w:t>
      </w:r>
      <w:r>
        <w:t>los Estados</w:t>
      </w:r>
      <w:r w:rsidRPr="00971DF9">
        <w:t>, aunque se presenta</w:t>
      </w:r>
      <w:r>
        <w:t>n</w:t>
      </w:r>
      <w:r w:rsidRPr="00971DF9">
        <w:t xml:space="preserve"> como el pináculo de la organización </w:t>
      </w:r>
      <w:r>
        <w:t>civilizatoria</w:t>
      </w:r>
      <w:r w:rsidRPr="00971DF9">
        <w:t xml:space="preserve">, </w:t>
      </w:r>
      <w:r>
        <w:t>también representan</w:t>
      </w:r>
      <w:r w:rsidRPr="00971DF9">
        <w:t xml:space="preserve"> </w:t>
      </w:r>
      <w:r>
        <w:t xml:space="preserve">el mayor </w:t>
      </w:r>
      <w:r w:rsidRPr="00971DF9">
        <w:t xml:space="preserve">obstáculo para alcanzar una </w:t>
      </w:r>
      <w:r w:rsidRPr="00843877">
        <w:rPr>
          <w:i/>
        </w:rPr>
        <w:t>civilización unificada</w:t>
      </w:r>
      <w:r w:rsidRPr="00971DF9">
        <w:t>.</w:t>
      </w:r>
    </w:p>
    <w:p w:rsidR="002430EB" w:rsidRDefault="002430EB" w:rsidP="002430EB">
      <w:pPr>
        <w:pStyle w:val="133AmarilloSub"/>
      </w:pPr>
      <w:bookmarkStart w:id="25" w:name="_Toc212715274"/>
      <w:r>
        <w:t>Sistema Civilizatorio</w:t>
      </w:r>
      <w:bookmarkEnd w:id="25"/>
    </w:p>
    <w:p w:rsidR="002430EB" w:rsidRDefault="002430EB" w:rsidP="002430EB">
      <w:pPr>
        <w:pStyle w:val="30-Parrafo"/>
      </w:pPr>
      <w:r>
        <w:rPr>
          <w:rFonts w:ascii="Digital-7 Mono" w:hAnsi="Digital-7 Mono"/>
          <w:i/>
        </w:rPr>
        <w:t>2.5.21</w:t>
      </w:r>
      <w:r w:rsidRPr="00412153">
        <w:rPr>
          <w:i/>
        </w:rPr>
        <w:t xml:space="preserve"> </w:t>
      </w:r>
      <w:r w:rsidRPr="00412153">
        <w:rPr>
          <w:rFonts w:ascii="Times New Roman" w:hAnsi="Times New Roman"/>
        </w:rPr>
        <w:t>»</w:t>
      </w:r>
      <w:r>
        <w:t xml:space="preserve"> El </w:t>
      </w:r>
      <w:r w:rsidRPr="00574C3A">
        <w:rPr>
          <w:i/>
        </w:rPr>
        <w:t>Sistema Civilizatorio</w:t>
      </w:r>
      <w:r>
        <w:t xml:space="preserve"> se refiere al conjunto de </w:t>
      </w:r>
      <w:r w:rsidRPr="00D03A6F">
        <w:rPr>
          <w:i/>
        </w:rPr>
        <w:t>estructuras, valores, ideas, instituciones y prácticas</w:t>
      </w:r>
      <w:r>
        <w:t xml:space="preserve"> que caracterizan a una sociedad en un determinado período histórico, definiendo su forma de vida, organización social y cosmovisión. </w:t>
      </w:r>
    </w:p>
    <w:p w:rsidR="002430EB" w:rsidRDefault="002430EB" w:rsidP="002430EB">
      <w:pPr>
        <w:pStyle w:val="30-Parrafo"/>
      </w:pPr>
      <w:r>
        <w:rPr>
          <w:rFonts w:ascii="Digital-7 Mono" w:hAnsi="Digital-7 Mono"/>
          <w:i/>
        </w:rPr>
        <w:t>2.5.22</w:t>
      </w:r>
      <w:r w:rsidRPr="00412153">
        <w:rPr>
          <w:i/>
        </w:rPr>
        <w:t xml:space="preserve"> </w:t>
      </w:r>
      <w:r w:rsidRPr="00412153">
        <w:rPr>
          <w:rFonts w:ascii="Times New Roman" w:hAnsi="Times New Roman"/>
        </w:rPr>
        <w:t>»</w:t>
      </w:r>
      <w:r>
        <w:t xml:space="preserve"> Es el algoritmo que unifica a múltiples grupos sociales, superando las divisiones religiosas y étnicas para formar una nación o un Estado. Es un concepto amplio que abarca todos los aspectos de la vida humana, desde </w:t>
      </w:r>
      <w:r w:rsidRPr="00E81DBC">
        <w:rPr>
          <w:i/>
        </w:rPr>
        <w:t xml:space="preserve">la economía y la política </w:t>
      </w:r>
      <w:r w:rsidRPr="00E81DBC">
        <w:t>hasta</w:t>
      </w:r>
      <w:r w:rsidRPr="00E81DBC">
        <w:rPr>
          <w:i/>
        </w:rPr>
        <w:t xml:space="preserve"> la cultura y la religión</w:t>
      </w:r>
      <w:r>
        <w:t xml:space="preserve">. La lógica de este sistema es </w:t>
      </w:r>
      <w:r w:rsidRPr="00843877">
        <w:rPr>
          <w:i/>
        </w:rPr>
        <w:t>la organización y el control a gran escala</w:t>
      </w:r>
      <w:r>
        <w:t xml:space="preserve">, con el fin de </w:t>
      </w:r>
      <w:r w:rsidRPr="00843877">
        <w:rPr>
          <w:i/>
        </w:rPr>
        <w:t>consolidar el poder y la identidad nacional</w:t>
      </w:r>
      <w:r>
        <w:t>. Sus principales características son:</w:t>
      </w:r>
    </w:p>
    <w:p w:rsidR="002430EB" w:rsidRDefault="002430EB" w:rsidP="002430EB">
      <w:pPr>
        <w:pStyle w:val="412-VietaComacta"/>
        <w:spacing w:after="60"/>
        <w:jc w:val="both"/>
      </w:pPr>
      <w:r w:rsidRPr="00DC3963">
        <w:rPr>
          <w:b/>
          <w:i w:val="0"/>
          <w:smallCaps/>
        </w:rPr>
        <w:t>Un sistema político y de gobierno</w:t>
      </w:r>
      <w:r>
        <w:t xml:space="preserve">: Las formas en que se organiza el poder y se toman las decisiones colectivas, incluyendo </w:t>
      </w:r>
      <w:r w:rsidRPr="00843877">
        <w:rPr>
          <w:i w:val="0"/>
        </w:rPr>
        <w:t>las leyes, las instituciones y los mecanismos de participación</w:t>
      </w:r>
      <w:r>
        <w:t xml:space="preserve">. </w:t>
      </w:r>
    </w:p>
    <w:p w:rsidR="002430EB" w:rsidRDefault="002430EB" w:rsidP="002430EB">
      <w:pPr>
        <w:pStyle w:val="412-VietaComacta"/>
        <w:spacing w:after="60"/>
        <w:jc w:val="both"/>
      </w:pPr>
      <w:r w:rsidRPr="00DC3963">
        <w:rPr>
          <w:b/>
          <w:i w:val="0"/>
          <w:smallCaps/>
        </w:rPr>
        <w:t>Un conjunto de instituciones sociales</w:t>
      </w:r>
      <w:r>
        <w:t xml:space="preserve">: Incluye a </w:t>
      </w:r>
      <w:r w:rsidRPr="00843877">
        <w:rPr>
          <w:i w:val="0"/>
        </w:rPr>
        <w:t>la familia, la educación, la salud, la justicia,</w:t>
      </w:r>
      <w:r>
        <w:t xml:space="preserve"> entre otras, que cumplen funciones específicas en la sociedad. </w:t>
      </w:r>
    </w:p>
    <w:p w:rsidR="002430EB" w:rsidRDefault="002430EB" w:rsidP="002430EB">
      <w:pPr>
        <w:pStyle w:val="412-VietaComacta"/>
        <w:spacing w:after="60"/>
        <w:jc w:val="both"/>
      </w:pPr>
      <w:r w:rsidRPr="00DC3963">
        <w:rPr>
          <w:b/>
          <w:i w:val="0"/>
          <w:smallCaps/>
        </w:rPr>
        <w:t>Un sistema de valores y creencias</w:t>
      </w:r>
      <w:r>
        <w:t xml:space="preserve">: Codifica </w:t>
      </w:r>
      <w:r w:rsidRPr="00843877">
        <w:rPr>
          <w:i w:val="0"/>
        </w:rPr>
        <w:t>la ética, la moral, las ideas sobre el bien y el mal, la religión y las cosmovisiones</w:t>
      </w:r>
      <w:r>
        <w:t xml:space="preserve"> que guían las relaciones sociales  y el comportamiento de los ciudadanos. </w:t>
      </w:r>
    </w:p>
    <w:p w:rsidR="002430EB" w:rsidRDefault="002430EB" w:rsidP="002430EB">
      <w:pPr>
        <w:pStyle w:val="412-VietaComacta"/>
        <w:spacing w:after="60"/>
        <w:jc w:val="both"/>
      </w:pPr>
      <w:r w:rsidRPr="00DC3963">
        <w:rPr>
          <w:b/>
          <w:i w:val="0"/>
          <w:smallCaps/>
        </w:rPr>
        <w:t>Un modelo de producción y consumo</w:t>
      </w:r>
      <w:r>
        <w:t xml:space="preserve">: Constituye la forma en que se organizan </w:t>
      </w:r>
      <w:r w:rsidRPr="00843877">
        <w:rPr>
          <w:i w:val="0"/>
        </w:rPr>
        <w:t>la economía y las actividades productivas</w:t>
      </w:r>
      <w:r>
        <w:t xml:space="preserve">, incluyendo </w:t>
      </w:r>
      <w:r w:rsidRPr="00843877">
        <w:rPr>
          <w:i w:val="0"/>
        </w:rPr>
        <w:t>la tecnología</w:t>
      </w:r>
      <w:r>
        <w:t xml:space="preserve"> utilizada y la </w:t>
      </w:r>
      <w:r w:rsidRPr="00843877">
        <w:rPr>
          <w:i w:val="0"/>
        </w:rPr>
        <w:t>distribución de los recursos</w:t>
      </w:r>
      <w:r>
        <w:t xml:space="preserve">. </w:t>
      </w:r>
    </w:p>
    <w:p w:rsidR="002430EB" w:rsidRDefault="002430EB" w:rsidP="002430EB">
      <w:pPr>
        <w:pStyle w:val="412-VietaComacta"/>
        <w:spacing w:after="60"/>
        <w:jc w:val="both"/>
      </w:pPr>
      <w:r w:rsidRPr="00DC3963">
        <w:rPr>
          <w:b/>
          <w:i w:val="0"/>
          <w:smallCaps/>
        </w:rPr>
        <w:t>Un estilo de vida y una cultura</w:t>
      </w:r>
      <w:r>
        <w:t xml:space="preserve">: Las formas de </w:t>
      </w:r>
      <w:r w:rsidRPr="00843877">
        <w:rPr>
          <w:i w:val="0"/>
        </w:rPr>
        <w:t>relacionarse, comunicarse, expresarse artísticamente, celebrar y vivir la cotidianidad</w:t>
      </w:r>
      <w:r>
        <w:t xml:space="preserve">. </w:t>
      </w:r>
    </w:p>
    <w:p w:rsidR="002430EB" w:rsidRDefault="002430EB" w:rsidP="002430EB">
      <w:pPr>
        <w:pStyle w:val="30-Parrafo"/>
      </w:pPr>
      <w:r>
        <w:rPr>
          <w:rFonts w:ascii="Digital-7 Mono" w:hAnsi="Digital-7 Mono"/>
          <w:i/>
        </w:rPr>
        <w:t>2.5.23</w:t>
      </w:r>
      <w:r w:rsidRPr="00412153">
        <w:rPr>
          <w:i/>
        </w:rPr>
        <w:t xml:space="preserve"> </w:t>
      </w:r>
      <w:r w:rsidRPr="00412153">
        <w:rPr>
          <w:rFonts w:ascii="Times New Roman" w:hAnsi="Times New Roman"/>
        </w:rPr>
        <w:t>»</w:t>
      </w:r>
      <w:r>
        <w:t xml:space="preserve"> El objetivo de este sistema es la creación de un </w:t>
      </w:r>
      <w:r w:rsidRPr="00574C3A">
        <w:rPr>
          <w:i/>
        </w:rPr>
        <w:t>Estado</w:t>
      </w:r>
      <w:r>
        <w:t xml:space="preserve"> o una </w:t>
      </w:r>
      <w:r w:rsidRPr="00574C3A">
        <w:rPr>
          <w:i/>
        </w:rPr>
        <w:t>nación</w:t>
      </w:r>
      <w:r>
        <w:t xml:space="preserve"> capaz de mantener el orden interno y de defenderse de otras civilizaciones. El egregor nacional se convierte en una </w:t>
      </w:r>
      <w:r w:rsidRPr="00574C3A">
        <w:rPr>
          <w:i/>
        </w:rPr>
        <w:t>entidad patriótica</w:t>
      </w:r>
      <w:r>
        <w:t xml:space="preserve">, impulsada por el </w:t>
      </w:r>
      <w:r w:rsidRPr="00574C3A">
        <w:t>orgullo nacional</w:t>
      </w:r>
      <w:r>
        <w:t xml:space="preserve"> y la búsqueda de </w:t>
      </w:r>
      <w:r w:rsidRPr="00DD02D2">
        <w:rPr>
          <w:i/>
        </w:rPr>
        <w:t>supremacía cultural y militar</w:t>
      </w:r>
      <w:r>
        <w:t xml:space="preserve"> frente a otras naciones.</w:t>
      </w:r>
    </w:p>
    <w:p w:rsidR="002430EB" w:rsidRDefault="002430EB" w:rsidP="002430EB">
      <w:pPr>
        <w:pStyle w:val="133AmarilloSub"/>
      </w:pPr>
      <w:bookmarkStart w:id="26" w:name="_Toc212715275"/>
      <w:r>
        <w:t>Sistema de Gobierno</w:t>
      </w:r>
      <w:bookmarkEnd w:id="26"/>
    </w:p>
    <w:p w:rsidR="002430EB" w:rsidRDefault="002430EB" w:rsidP="002430EB">
      <w:pPr>
        <w:pStyle w:val="30-Parrafo"/>
      </w:pPr>
      <w:r>
        <w:rPr>
          <w:rFonts w:ascii="Digital-7 Mono" w:hAnsi="Digital-7 Mono"/>
          <w:i/>
        </w:rPr>
        <w:t>2.5.24</w:t>
      </w:r>
      <w:r w:rsidRPr="00412153">
        <w:rPr>
          <w:i/>
        </w:rPr>
        <w:t xml:space="preserve"> </w:t>
      </w:r>
      <w:r w:rsidRPr="00412153">
        <w:rPr>
          <w:rFonts w:ascii="Times New Roman" w:hAnsi="Times New Roman"/>
        </w:rPr>
        <w:t>»</w:t>
      </w:r>
      <w:r>
        <w:t xml:space="preserve"> </w:t>
      </w:r>
      <w:r w:rsidRPr="00AF18DD">
        <w:t xml:space="preserve">La evolución del </w:t>
      </w:r>
      <w:r w:rsidRPr="00AF18DD">
        <w:rPr>
          <w:i/>
        </w:rPr>
        <w:t>Sistema Civilizatorio</w:t>
      </w:r>
      <w:r w:rsidRPr="00AF18DD">
        <w:t xml:space="preserve"> permite a un </w:t>
      </w:r>
      <w:r w:rsidRPr="00AF18DD">
        <w:rPr>
          <w:i/>
        </w:rPr>
        <w:t>Estado</w:t>
      </w:r>
      <w:r w:rsidRPr="00AF18DD">
        <w:t xml:space="preserve"> definir su propio </w:t>
      </w:r>
      <w:r w:rsidRPr="00AF18DD">
        <w:rPr>
          <w:i/>
        </w:rPr>
        <w:t>Sistema de Gobierno</w:t>
      </w:r>
      <w:r w:rsidRPr="00AF18DD">
        <w:t xml:space="preserve"> e imponer un modelo de organización política que define cómo se </w:t>
      </w:r>
      <w:r w:rsidRPr="00AF18DD">
        <w:rPr>
          <w:i/>
        </w:rPr>
        <w:lastRenderedPageBreak/>
        <w:t>estructura y administra su nación</w:t>
      </w:r>
      <w:r w:rsidRPr="00AF18DD">
        <w:t xml:space="preserve">, incluyendo la forma de </w:t>
      </w:r>
      <w:r w:rsidRPr="00AF18DD">
        <w:rPr>
          <w:i/>
        </w:rPr>
        <w:t>elección de sus autoridades, la división de los poderes y el ejercicio de la autoridad sobre la población.</w:t>
      </w:r>
      <w:r w:rsidRPr="00AF18DD">
        <w:t xml:space="preserve"> Las principales características de un sistema de gobierno son:</w:t>
      </w:r>
    </w:p>
    <w:p w:rsidR="002430EB" w:rsidRDefault="002430EB" w:rsidP="002430EB">
      <w:pPr>
        <w:pStyle w:val="412-VietaComacta"/>
        <w:spacing w:after="60"/>
        <w:jc w:val="both"/>
      </w:pPr>
      <w:r w:rsidRPr="00102D33">
        <w:rPr>
          <w:b/>
          <w:i w:val="0"/>
          <w:smallCaps/>
        </w:rPr>
        <w:t>Organización Política</w:t>
      </w:r>
      <w:r>
        <w:t xml:space="preserve">: Es el marco que establece cómo </w:t>
      </w:r>
      <w:r w:rsidRPr="00102D33">
        <w:rPr>
          <w:i w:val="0"/>
        </w:rPr>
        <w:t>se distribuye la autoridad dentro de un territorio</w:t>
      </w:r>
      <w:r>
        <w:t xml:space="preserve">, definiendo las </w:t>
      </w:r>
      <w:r w:rsidRPr="00102D33">
        <w:rPr>
          <w:i w:val="0"/>
        </w:rPr>
        <w:t>relaciones jerárquicas y funcionales</w:t>
      </w:r>
      <w:r>
        <w:t xml:space="preserve"> entre </w:t>
      </w:r>
      <w:r w:rsidRPr="00102D33">
        <w:rPr>
          <w:i w:val="0"/>
        </w:rPr>
        <w:t>niveles de gobierno, instituciones y ciudadanos</w:t>
      </w:r>
      <w:r>
        <w:t>.</w:t>
      </w:r>
    </w:p>
    <w:p w:rsidR="002430EB" w:rsidRDefault="002430EB" w:rsidP="002430EB">
      <w:pPr>
        <w:pStyle w:val="412-VietaComacta"/>
        <w:spacing w:after="60"/>
        <w:jc w:val="both"/>
      </w:pPr>
      <w:r w:rsidRPr="00102D33">
        <w:rPr>
          <w:b/>
          <w:i w:val="0"/>
          <w:smallCaps/>
        </w:rPr>
        <w:t>Actores Institucionales</w:t>
      </w:r>
      <w:r>
        <w:t xml:space="preserve">: Incluye a las </w:t>
      </w:r>
      <w:r w:rsidRPr="00102D33">
        <w:rPr>
          <w:i w:val="0"/>
        </w:rPr>
        <w:t>personas y organizaciones</w:t>
      </w:r>
      <w:r>
        <w:t xml:space="preserve"> encargadas de ejercer el poder estatal, ya sean </w:t>
      </w:r>
      <w:r w:rsidRPr="00102D33">
        <w:rPr>
          <w:i w:val="0"/>
        </w:rPr>
        <w:t>elegidas, hereditarias, designadas técnicamente o seleccionadas</w:t>
      </w:r>
      <w:r>
        <w:t xml:space="preserve"> </w:t>
      </w:r>
      <w:r w:rsidRPr="00102D33">
        <w:rPr>
          <w:i w:val="0"/>
        </w:rPr>
        <w:t>por mecanismos de cooptación</w:t>
      </w:r>
      <w:r>
        <w:t>.</w:t>
      </w:r>
    </w:p>
    <w:p w:rsidR="002430EB" w:rsidRDefault="002430EB" w:rsidP="002430EB">
      <w:pPr>
        <w:pStyle w:val="412-VietaComacta"/>
        <w:spacing w:after="60"/>
        <w:jc w:val="both"/>
      </w:pPr>
      <w:r w:rsidRPr="00102D33">
        <w:rPr>
          <w:b/>
          <w:i w:val="0"/>
          <w:smallCaps/>
        </w:rPr>
        <w:t>Base Legislativa</w:t>
      </w:r>
      <w:r>
        <w:t xml:space="preserve">: Puede sustentarse en múltiples fuentes de autoridad, incluyendo </w:t>
      </w:r>
      <w:r w:rsidRPr="00102D33">
        <w:rPr>
          <w:i w:val="0"/>
        </w:rPr>
        <w:t>constituciones seculares, leyes democráticas, revelaciones divinas, decretos soberanos, costumbres ancestrales o autoridad religiosa</w:t>
      </w:r>
      <w:r>
        <w:t>, dependiendo del paradigma de legitimidad que sustente el sistema.</w:t>
      </w:r>
    </w:p>
    <w:p w:rsidR="002430EB" w:rsidRDefault="002430EB" w:rsidP="002430EB">
      <w:pPr>
        <w:pStyle w:val="412-VietaComacta"/>
        <w:spacing w:after="60"/>
        <w:jc w:val="both"/>
      </w:pPr>
      <w:r w:rsidRPr="00102D33">
        <w:rPr>
          <w:b/>
          <w:i w:val="0"/>
          <w:smallCaps/>
        </w:rPr>
        <w:t xml:space="preserve">División </w:t>
      </w:r>
      <w:r>
        <w:rPr>
          <w:b/>
          <w:i w:val="0"/>
          <w:smallCaps/>
        </w:rPr>
        <w:t>d</w:t>
      </w:r>
      <w:r w:rsidRPr="00102D33">
        <w:rPr>
          <w:b/>
          <w:i w:val="0"/>
          <w:smallCaps/>
        </w:rPr>
        <w:t>e Poderes</w:t>
      </w:r>
      <w:r>
        <w:t xml:space="preserve">: La separación funcional entre el poder ejecutivo </w:t>
      </w:r>
      <w:r w:rsidRPr="00102D33">
        <w:rPr>
          <w:i w:val="0"/>
        </w:rPr>
        <w:t>(</w:t>
      </w:r>
      <w:r>
        <w:rPr>
          <w:i w:val="0"/>
        </w:rPr>
        <w:t xml:space="preserve">que ejecuta las </w:t>
      </w:r>
      <w:r w:rsidRPr="00102D33">
        <w:rPr>
          <w:i w:val="0"/>
        </w:rPr>
        <w:t>leyes)</w:t>
      </w:r>
      <w:r>
        <w:t xml:space="preserve">, legislativo </w:t>
      </w:r>
      <w:r w:rsidRPr="00102D33">
        <w:rPr>
          <w:i w:val="0"/>
        </w:rPr>
        <w:t>(</w:t>
      </w:r>
      <w:r>
        <w:rPr>
          <w:i w:val="0"/>
        </w:rPr>
        <w:t>que crea las leyes</w:t>
      </w:r>
      <w:r w:rsidRPr="00102D33">
        <w:rPr>
          <w:i w:val="0"/>
        </w:rPr>
        <w:t>)</w:t>
      </w:r>
      <w:r>
        <w:t xml:space="preserve"> y judicial </w:t>
      </w:r>
      <w:r w:rsidRPr="00102D33">
        <w:rPr>
          <w:i w:val="0"/>
        </w:rPr>
        <w:t>(</w:t>
      </w:r>
      <w:r>
        <w:rPr>
          <w:i w:val="0"/>
        </w:rPr>
        <w:t>que interpreta y aplica las leyes</w:t>
      </w:r>
      <w:r w:rsidRPr="00102D33">
        <w:rPr>
          <w:i w:val="0"/>
        </w:rPr>
        <w:t>)</w:t>
      </w:r>
      <w:r>
        <w:t xml:space="preserve"> constituye un </w:t>
      </w:r>
      <w:r w:rsidRPr="00102D33">
        <w:rPr>
          <w:i w:val="0"/>
        </w:rPr>
        <w:t xml:space="preserve">principio </w:t>
      </w:r>
      <w:proofErr w:type="spellStart"/>
      <w:r w:rsidRPr="00102D33">
        <w:rPr>
          <w:i w:val="0"/>
        </w:rPr>
        <w:t>estructurante</w:t>
      </w:r>
      <w:proofErr w:type="spellEnd"/>
      <w:r>
        <w:t xml:space="preserve"> en la mayoría de los sistemas modernos, aunque algunos </w:t>
      </w:r>
      <w:r w:rsidRPr="00102D33">
        <w:rPr>
          <w:i w:val="0"/>
        </w:rPr>
        <w:t>Estados</w:t>
      </w:r>
      <w:r>
        <w:t xml:space="preserve"> concentran estas funciones o las redistribuyen según lógicas específicas.</w:t>
      </w:r>
    </w:p>
    <w:p w:rsidR="002430EB" w:rsidRDefault="002430EB" w:rsidP="002430EB">
      <w:pPr>
        <w:pStyle w:val="30-Parrafo"/>
      </w:pPr>
      <w:r>
        <w:rPr>
          <w:rFonts w:ascii="Digital-7 Mono" w:hAnsi="Digital-7 Mono"/>
          <w:i/>
        </w:rPr>
        <w:t>2.5.25</w:t>
      </w:r>
      <w:r w:rsidRPr="00412153">
        <w:rPr>
          <w:i/>
        </w:rPr>
        <w:t xml:space="preserve"> </w:t>
      </w:r>
      <w:r w:rsidRPr="00412153">
        <w:rPr>
          <w:rFonts w:ascii="Times New Roman" w:hAnsi="Times New Roman"/>
        </w:rPr>
        <w:t>»</w:t>
      </w:r>
      <w:r>
        <w:t xml:space="preserve"> Estas características fundamentales interactúan dinámicamente, generando </w:t>
      </w:r>
      <w:r w:rsidRPr="00102D33">
        <w:rPr>
          <w:i/>
        </w:rPr>
        <w:t>arquitecturas de poder únicas</w:t>
      </w:r>
      <w:r>
        <w:t xml:space="preserve"> en cada sistema. Los </w:t>
      </w:r>
      <w:r w:rsidRPr="00B07DBC">
        <w:t>mecanismos de selección de autoridades y administración</w:t>
      </w:r>
      <w:r>
        <w:t xml:space="preserve"> de un </w:t>
      </w:r>
      <w:r w:rsidRPr="00B07DBC">
        <w:rPr>
          <w:i/>
        </w:rPr>
        <w:t>Estado</w:t>
      </w:r>
      <w:r>
        <w:t xml:space="preserve"> varían según el </w:t>
      </w:r>
      <w:r w:rsidRPr="00B07DBC">
        <w:t>contexto civilizatorio</w:t>
      </w:r>
      <w:r>
        <w:t xml:space="preserve">, pudiendo operar mediante </w:t>
      </w:r>
      <w:r w:rsidRPr="00102D33">
        <w:rPr>
          <w:i/>
        </w:rPr>
        <w:t>elecciones periódicas, sucesión hereditaria, designación técnica o cooptación por élites</w:t>
      </w:r>
      <w:r>
        <w:t xml:space="preserve">. Esta diversidad en los fundamentos del poder explica por qué los sistemas de gobierno </w:t>
      </w:r>
      <w:r w:rsidRPr="00102D33">
        <w:rPr>
          <w:i/>
        </w:rPr>
        <w:t>evolucionan, se transforman o colapsan</w:t>
      </w:r>
      <w:r>
        <w:t xml:space="preserve"> bajo presiones internas o externas.</w:t>
      </w:r>
    </w:p>
    <w:p w:rsidR="002430EB" w:rsidRDefault="002430EB" w:rsidP="002430EB">
      <w:pPr>
        <w:pStyle w:val="30-Parrafo"/>
      </w:pPr>
      <w:r>
        <w:rPr>
          <w:rFonts w:ascii="Digital-7 Mono" w:hAnsi="Digital-7 Mono"/>
          <w:i/>
        </w:rPr>
        <w:t>2.5.26</w:t>
      </w:r>
      <w:r w:rsidRPr="00412153">
        <w:rPr>
          <w:i/>
        </w:rPr>
        <w:t xml:space="preserve"> </w:t>
      </w:r>
      <w:r w:rsidRPr="00412153">
        <w:rPr>
          <w:rFonts w:ascii="Times New Roman" w:hAnsi="Times New Roman"/>
        </w:rPr>
        <w:t>»</w:t>
      </w:r>
      <w:r>
        <w:t xml:space="preserve"> La </w:t>
      </w:r>
      <w:r w:rsidRPr="00B07DBC">
        <w:t>legitimidad de un gobierno</w:t>
      </w:r>
      <w:r>
        <w:t xml:space="preserve"> puede derivar del </w:t>
      </w:r>
      <w:r w:rsidRPr="00102D33">
        <w:rPr>
          <w:i/>
        </w:rPr>
        <w:t>mandato popular, la tradición histórica, la competencia técnica, el control de recursos o la autoridad espiritual</w:t>
      </w:r>
      <w:r>
        <w:t xml:space="preserve">, y su combinación determina </w:t>
      </w:r>
      <w:r w:rsidRPr="00102D33">
        <w:rPr>
          <w:i/>
        </w:rPr>
        <w:t>la estabilidad, adaptabilidad y capacidad de reproducción</w:t>
      </w:r>
      <w:r>
        <w:t xml:space="preserve"> del sistema en el tiempo.</w:t>
      </w:r>
    </w:p>
    <w:p w:rsidR="002430EB" w:rsidRDefault="002430EB" w:rsidP="002430EB">
      <w:pPr>
        <w:pStyle w:val="30-Parrafo"/>
      </w:pPr>
      <w:r>
        <w:rPr>
          <w:rFonts w:ascii="Digital-7 Mono" w:hAnsi="Digital-7 Mono"/>
          <w:i/>
        </w:rPr>
        <w:t>2.5.27</w:t>
      </w:r>
      <w:r w:rsidRPr="00412153">
        <w:rPr>
          <w:i/>
        </w:rPr>
        <w:t xml:space="preserve"> </w:t>
      </w:r>
      <w:r w:rsidRPr="00412153">
        <w:rPr>
          <w:rFonts w:ascii="Times New Roman" w:hAnsi="Times New Roman"/>
        </w:rPr>
        <w:t>»</w:t>
      </w:r>
      <w:r>
        <w:t xml:space="preserve"> A medida que una </w:t>
      </w:r>
      <w:r w:rsidRPr="00AF18DD">
        <w:rPr>
          <w:i/>
        </w:rPr>
        <w:t>Nación</w:t>
      </w:r>
      <w:r>
        <w:t xml:space="preserve"> se consolida los </w:t>
      </w:r>
      <w:r w:rsidRPr="00AF18DD">
        <w:rPr>
          <w:i/>
        </w:rPr>
        <w:t>Estados</w:t>
      </w:r>
      <w:r>
        <w:t xml:space="preserve"> pueden adoptar distintas formas de </w:t>
      </w:r>
      <w:r w:rsidRPr="00AF18DD">
        <w:rPr>
          <w:i/>
        </w:rPr>
        <w:t>organización territorial del poder</w:t>
      </w:r>
      <w:r>
        <w:t xml:space="preserve">, cada una respondiendo a </w:t>
      </w:r>
      <w:r w:rsidRPr="00AF18DD">
        <w:rPr>
          <w:i/>
        </w:rPr>
        <w:t>condiciones geográficas, culturales, históricas y estratégicas específicas</w:t>
      </w:r>
      <w:r>
        <w:t xml:space="preserve">. Estas formas definen la relación entre </w:t>
      </w:r>
      <w:r w:rsidRPr="00AF18DD">
        <w:rPr>
          <w:i/>
        </w:rPr>
        <w:t>el centro y la periferia</w:t>
      </w:r>
      <w:r>
        <w:t xml:space="preserve">, </w:t>
      </w:r>
      <w:r w:rsidRPr="00B07DBC">
        <w:rPr>
          <w:i/>
        </w:rPr>
        <w:t>la distribución de competencias y la naturaleza de la soberanía dentro del territorio nacional</w:t>
      </w:r>
      <w:r>
        <w:t>.</w:t>
      </w:r>
    </w:p>
    <w:p w:rsidR="002430EB" w:rsidRPr="00042081" w:rsidRDefault="002430EB" w:rsidP="002430EB">
      <w:pPr>
        <w:pStyle w:val="30-Parrafo"/>
        <w:rPr>
          <w:lang w:val="es-AR"/>
        </w:rPr>
      </w:pPr>
      <w:r>
        <w:rPr>
          <w:rFonts w:ascii="Digital-7 Mono" w:hAnsi="Digital-7 Mono"/>
          <w:i/>
        </w:rPr>
        <w:t>2.5.28</w:t>
      </w:r>
      <w:r w:rsidRPr="00412153">
        <w:rPr>
          <w:i/>
        </w:rPr>
        <w:t xml:space="preserve"> </w:t>
      </w:r>
      <w:r w:rsidRPr="00412153">
        <w:rPr>
          <w:rFonts w:ascii="Times New Roman" w:hAnsi="Times New Roman"/>
        </w:rPr>
        <w:t>»</w:t>
      </w:r>
      <w:r>
        <w:t xml:space="preserve"> Las principales formas de Estado, según la división territorial del poder, son:</w:t>
      </w:r>
    </w:p>
    <w:p w:rsidR="002430EB" w:rsidRPr="00B07DBC" w:rsidRDefault="002430EB" w:rsidP="002430EB">
      <w:pPr>
        <w:pStyle w:val="412-VietaComacta"/>
        <w:spacing w:after="60"/>
        <w:jc w:val="both"/>
        <w:rPr>
          <w:lang w:val="es-AR"/>
        </w:rPr>
      </w:pPr>
      <w:r w:rsidRPr="00B07DBC">
        <w:rPr>
          <w:b/>
          <w:i w:val="0"/>
          <w:smallCaps/>
          <w:lang w:val="es-AR"/>
        </w:rPr>
        <w:t>Federal</w:t>
      </w:r>
      <w:r w:rsidRPr="00B07DBC">
        <w:rPr>
          <w:lang w:val="es-AR"/>
        </w:rPr>
        <w:t xml:space="preserve">: </w:t>
      </w:r>
      <w:r w:rsidRPr="00B07DBC">
        <w:rPr>
          <w:i w:val="0"/>
          <w:lang w:val="es-AR"/>
        </w:rPr>
        <w:t>El poder se reparte constitucionalmente</w:t>
      </w:r>
      <w:r w:rsidRPr="00B07DBC">
        <w:rPr>
          <w:lang w:val="es-AR"/>
        </w:rPr>
        <w:t xml:space="preserve"> entre un </w:t>
      </w:r>
      <w:r w:rsidRPr="00B07DBC">
        <w:rPr>
          <w:i w:val="0"/>
          <w:lang w:val="es-AR"/>
        </w:rPr>
        <w:t>gobierno central y unidades subnacionales</w:t>
      </w:r>
      <w:r w:rsidRPr="00B07DBC">
        <w:rPr>
          <w:lang w:val="es-AR"/>
        </w:rPr>
        <w:t xml:space="preserve"> </w:t>
      </w:r>
      <w:r w:rsidRPr="00B07DBC">
        <w:rPr>
          <w:i w:val="0"/>
          <w:lang w:val="es-AR"/>
        </w:rPr>
        <w:t>(estados, provincias, cantones, etc.)</w:t>
      </w:r>
      <w:r w:rsidRPr="00B07DBC">
        <w:rPr>
          <w:lang w:val="es-AR"/>
        </w:rPr>
        <w:t xml:space="preserve">, las cuales </w:t>
      </w:r>
      <w:r w:rsidRPr="00B07DBC">
        <w:rPr>
          <w:i w:val="0"/>
          <w:lang w:val="es-AR"/>
        </w:rPr>
        <w:t>poseen autonomía real</w:t>
      </w:r>
      <w:r w:rsidRPr="00B07DBC">
        <w:rPr>
          <w:lang w:val="es-AR"/>
        </w:rPr>
        <w:t xml:space="preserve">, incluyendo facultades para </w:t>
      </w:r>
      <w:r w:rsidRPr="00B07DBC">
        <w:rPr>
          <w:i w:val="0"/>
          <w:lang w:val="es-AR"/>
        </w:rPr>
        <w:t>dictar leyes propias, mantener sistemas judiciales autónomos y elegir sus propios gobiernos</w:t>
      </w:r>
      <w:r w:rsidRPr="00B07DBC">
        <w:rPr>
          <w:lang w:val="es-AR"/>
        </w:rPr>
        <w:t xml:space="preserve">. Ninguna de las partes puede disolver a la otra sin </w:t>
      </w:r>
      <w:r w:rsidRPr="00B07DBC">
        <w:rPr>
          <w:i w:val="0"/>
          <w:lang w:val="es-AR"/>
        </w:rPr>
        <w:t>reforma constitucional</w:t>
      </w:r>
      <w:r w:rsidRPr="00B07DBC">
        <w:rPr>
          <w:lang w:val="es-AR"/>
        </w:rPr>
        <w:t xml:space="preserve">. </w:t>
      </w:r>
      <w:r w:rsidRPr="00B07DBC">
        <w:rPr>
          <w:i w:val="0"/>
          <w:lang w:val="es-AR"/>
        </w:rPr>
        <w:t>Ej.: Estados Unidos, Alemania, Canadá, Brasil, Argentina, India, Suiza, México, Nigeria.</w:t>
      </w:r>
    </w:p>
    <w:p w:rsidR="002430EB" w:rsidRPr="00B07DBC" w:rsidRDefault="002430EB" w:rsidP="002430EB">
      <w:pPr>
        <w:pStyle w:val="412-VietaComacta"/>
        <w:spacing w:after="60"/>
        <w:jc w:val="both"/>
        <w:rPr>
          <w:i w:val="0"/>
          <w:lang w:val="es-AR"/>
        </w:rPr>
      </w:pPr>
      <w:r w:rsidRPr="00B07DBC">
        <w:rPr>
          <w:b/>
          <w:i w:val="0"/>
          <w:smallCaps/>
          <w:lang w:val="es-AR"/>
        </w:rPr>
        <w:lastRenderedPageBreak/>
        <w:t>Unitario</w:t>
      </w:r>
      <w:r w:rsidRPr="00B07DBC">
        <w:rPr>
          <w:lang w:val="es-AR"/>
        </w:rPr>
        <w:t xml:space="preserve">: </w:t>
      </w:r>
      <w:r w:rsidRPr="00B07DBC">
        <w:rPr>
          <w:i w:val="0"/>
          <w:lang w:val="es-AR"/>
        </w:rPr>
        <w:t>El poder reside íntegramente en un gobierno central</w:t>
      </w:r>
      <w:r w:rsidRPr="00B07DBC">
        <w:rPr>
          <w:lang w:val="es-AR"/>
        </w:rPr>
        <w:t xml:space="preserve">, que delega funciones administrativas a </w:t>
      </w:r>
      <w:r w:rsidRPr="00B07DBC">
        <w:rPr>
          <w:i w:val="0"/>
          <w:lang w:val="es-AR"/>
        </w:rPr>
        <w:t>subdivisiones territoriales (provincias, departamentos, municipios)</w:t>
      </w:r>
      <w:r w:rsidRPr="00B07DBC">
        <w:rPr>
          <w:lang w:val="es-AR"/>
        </w:rPr>
        <w:t xml:space="preserve">, sin otorgarles soberanía ni autonomía constitucional. </w:t>
      </w:r>
      <w:r w:rsidRPr="00B07DBC">
        <w:rPr>
          <w:i w:val="0"/>
          <w:lang w:val="es-AR"/>
        </w:rPr>
        <w:t>Dichas funciones pueden ser modificadas o revocadas unilateralmente</w:t>
      </w:r>
      <w:r w:rsidRPr="00B07DBC">
        <w:rPr>
          <w:lang w:val="es-AR"/>
        </w:rPr>
        <w:t xml:space="preserve"> </w:t>
      </w:r>
      <w:r w:rsidRPr="00B07DBC">
        <w:rPr>
          <w:i w:val="0"/>
          <w:lang w:val="es-AR"/>
        </w:rPr>
        <w:t>por la autoridad central</w:t>
      </w:r>
      <w:r w:rsidRPr="00B07DBC">
        <w:rPr>
          <w:lang w:val="es-AR"/>
        </w:rPr>
        <w:t xml:space="preserve">. </w:t>
      </w:r>
      <w:r w:rsidRPr="00B07DBC">
        <w:rPr>
          <w:i w:val="0"/>
          <w:lang w:val="es-AR"/>
        </w:rPr>
        <w:t>Ej.: Francia, Japón, Suecia, Turquía, Corea del Sur.</w:t>
      </w:r>
    </w:p>
    <w:p w:rsidR="002430EB" w:rsidRPr="00B07DBC" w:rsidRDefault="002430EB" w:rsidP="002430EB">
      <w:pPr>
        <w:pStyle w:val="412-VietaComacta"/>
        <w:spacing w:after="60"/>
        <w:jc w:val="both"/>
        <w:rPr>
          <w:lang w:val="es-AR"/>
        </w:rPr>
      </w:pPr>
      <w:r w:rsidRPr="00B07DBC">
        <w:rPr>
          <w:b/>
          <w:i w:val="0"/>
          <w:smallCaps/>
          <w:lang w:val="es-AR"/>
        </w:rPr>
        <w:t>Regional</w:t>
      </w:r>
      <w:r w:rsidRPr="00B07DBC">
        <w:rPr>
          <w:lang w:val="es-AR"/>
        </w:rPr>
        <w:t xml:space="preserve">: </w:t>
      </w:r>
      <w:r w:rsidRPr="00B07DBC">
        <w:rPr>
          <w:i w:val="0"/>
          <w:lang w:val="es-AR"/>
        </w:rPr>
        <w:t>Forma intermedia</w:t>
      </w:r>
      <w:r w:rsidRPr="00B07DBC">
        <w:rPr>
          <w:lang w:val="es-AR"/>
        </w:rPr>
        <w:t xml:space="preserve"> en la que el </w:t>
      </w:r>
      <w:r w:rsidRPr="00B07DBC">
        <w:rPr>
          <w:i w:val="0"/>
          <w:lang w:val="es-AR"/>
        </w:rPr>
        <w:t xml:space="preserve">Estado, </w:t>
      </w:r>
      <w:r w:rsidRPr="00B07DBC">
        <w:rPr>
          <w:lang w:val="es-AR"/>
        </w:rPr>
        <w:t>aunque</w:t>
      </w:r>
      <w:r w:rsidRPr="00B07DBC">
        <w:rPr>
          <w:i w:val="0"/>
          <w:lang w:val="es-AR"/>
        </w:rPr>
        <w:t xml:space="preserve"> unitario</w:t>
      </w:r>
      <w:r w:rsidRPr="00B07DBC">
        <w:rPr>
          <w:lang w:val="es-AR"/>
        </w:rPr>
        <w:t xml:space="preserve"> en su </w:t>
      </w:r>
      <w:r w:rsidRPr="00B07DBC">
        <w:rPr>
          <w:i w:val="0"/>
          <w:lang w:val="es-AR"/>
        </w:rPr>
        <w:t>estructura constitucional</w:t>
      </w:r>
      <w:r>
        <w:rPr>
          <w:lang w:val="es-AR"/>
        </w:rPr>
        <w:t xml:space="preserve">, otorga </w:t>
      </w:r>
      <w:r w:rsidRPr="00B07DBC">
        <w:rPr>
          <w:i w:val="0"/>
          <w:lang w:val="es-AR"/>
        </w:rPr>
        <w:t>competencias autonómicas amplias a regiones con identidad histórica, lingüística o cultural diferenciada</w:t>
      </w:r>
      <w:r>
        <w:rPr>
          <w:i w:val="0"/>
          <w:lang w:val="es-AR"/>
        </w:rPr>
        <w:t>s</w:t>
      </w:r>
      <w:r w:rsidRPr="00B07DBC">
        <w:rPr>
          <w:i w:val="0"/>
          <w:lang w:val="es-AR"/>
        </w:rPr>
        <w:t>.</w:t>
      </w:r>
      <w:r w:rsidRPr="00B07DBC">
        <w:rPr>
          <w:lang w:val="es-AR"/>
        </w:rPr>
        <w:t xml:space="preserve"> Dicha autonomía no es originaria ni indestructible, pues depende de la voluntad del poder central y puede ser </w:t>
      </w:r>
      <w:r w:rsidRPr="00B07DBC">
        <w:rPr>
          <w:i w:val="0"/>
          <w:lang w:val="es-AR"/>
        </w:rPr>
        <w:t>reducida o reconfigurada sin reforma constitucional fundamental</w:t>
      </w:r>
      <w:r>
        <w:rPr>
          <w:lang w:val="es-AR"/>
        </w:rPr>
        <w:t xml:space="preserve">. </w:t>
      </w:r>
      <w:r w:rsidRPr="00B07DBC">
        <w:rPr>
          <w:i w:val="0"/>
          <w:lang w:val="es-AR"/>
        </w:rPr>
        <w:t>Ej.: España (Comunidades Autónomas)</w:t>
      </w:r>
      <w:r>
        <w:rPr>
          <w:i w:val="0"/>
          <w:lang w:val="es-AR"/>
        </w:rPr>
        <w:t xml:space="preserve">, </w:t>
      </w:r>
      <w:r w:rsidRPr="00B07DBC">
        <w:rPr>
          <w:i w:val="0"/>
          <w:lang w:val="es-AR"/>
        </w:rPr>
        <w:t>Italia (regiones con estatutos especiales), Reino Unido (Escocia, Gales, Irlanda del Norte).</w:t>
      </w:r>
    </w:p>
    <w:p w:rsidR="002430EB" w:rsidRPr="00B07DBC" w:rsidRDefault="002430EB" w:rsidP="002430EB">
      <w:pPr>
        <w:pStyle w:val="412-VietaComacta"/>
        <w:spacing w:after="60"/>
        <w:jc w:val="both"/>
        <w:rPr>
          <w:lang w:val="es-AR"/>
        </w:rPr>
      </w:pPr>
      <w:r w:rsidRPr="00B07DBC">
        <w:rPr>
          <w:b/>
          <w:i w:val="0"/>
          <w:smallCaps/>
          <w:lang w:val="es-AR"/>
        </w:rPr>
        <w:t>Confederal</w:t>
      </w:r>
      <w:r w:rsidRPr="00B07DBC">
        <w:rPr>
          <w:lang w:val="es-AR"/>
        </w:rPr>
        <w:t xml:space="preserve">: Modelo en el que </w:t>
      </w:r>
      <w:r w:rsidRPr="00B07DBC">
        <w:rPr>
          <w:i w:val="0"/>
          <w:lang w:val="es-AR"/>
        </w:rPr>
        <w:t>los Estados</w:t>
      </w:r>
      <w:r w:rsidRPr="00B07DBC">
        <w:rPr>
          <w:lang w:val="es-AR"/>
        </w:rPr>
        <w:t xml:space="preserve"> </w:t>
      </w:r>
      <w:r w:rsidRPr="00B07DBC">
        <w:rPr>
          <w:i w:val="0"/>
          <w:lang w:val="es-AR"/>
        </w:rPr>
        <w:t>miembros</w:t>
      </w:r>
      <w:r w:rsidRPr="00B07DBC">
        <w:rPr>
          <w:lang w:val="es-AR"/>
        </w:rPr>
        <w:t xml:space="preserve"> conservan </w:t>
      </w:r>
      <w:r>
        <w:rPr>
          <w:lang w:val="es-AR"/>
        </w:rPr>
        <w:t xml:space="preserve">completamente </w:t>
      </w:r>
      <w:r w:rsidRPr="00B07DBC">
        <w:rPr>
          <w:lang w:val="es-AR"/>
        </w:rPr>
        <w:t xml:space="preserve">su soberanía y se asocian voluntariamente bajo un </w:t>
      </w:r>
      <w:r w:rsidRPr="00B07DBC">
        <w:rPr>
          <w:i w:val="0"/>
          <w:lang w:val="es-AR"/>
        </w:rPr>
        <w:t>marco de cooperación</w:t>
      </w:r>
      <w:r w:rsidRPr="00B07DBC">
        <w:rPr>
          <w:lang w:val="es-AR"/>
        </w:rPr>
        <w:t xml:space="preserve"> limitado a funciones específicas </w:t>
      </w:r>
      <w:r w:rsidRPr="00B07DBC">
        <w:rPr>
          <w:i w:val="0"/>
          <w:lang w:val="es-AR"/>
        </w:rPr>
        <w:t>(defensa, comercio, moneda)</w:t>
      </w:r>
      <w:r w:rsidRPr="00B07DBC">
        <w:rPr>
          <w:lang w:val="es-AR"/>
        </w:rPr>
        <w:t xml:space="preserve">, </w:t>
      </w:r>
      <w:r w:rsidRPr="00B07DBC">
        <w:rPr>
          <w:i w:val="0"/>
          <w:lang w:val="es-AR"/>
        </w:rPr>
        <w:t>pero</w:t>
      </w:r>
      <w:r>
        <w:rPr>
          <w:lang w:val="es-AR"/>
        </w:rPr>
        <w:t xml:space="preserve"> </w:t>
      </w:r>
      <w:r w:rsidRPr="00B07DBC">
        <w:rPr>
          <w:i w:val="0"/>
          <w:lang w:val="es-AR"/>
        </w:rPr>
        <w:t>sin ceder autoridad constitucional permanente a una entidad central</w:t>
      </w:r>
      <w:r w:rsidRPr="00B07DBC">
        <w:rPr>
          <w:lang w:val="es-AR"/>
        </w:rPr>
        <w:t xml:space="preserve">. El </w:t>
      </w:r>
      <w:r w:rsidRPr="00B07DBC">
        <w:rPr>
          <w:i w:val="0"/>
          <w:lang w:val="es-AR"/>
        </w:rPr>
        <w:t>gobierno común</w:t>
      </w:r>
      <w:r w:rsidRPr="00B07DBC">
        <w:rPr>
          <w:lang w:val="es-AR"/>
        </w:rPr>
        <w:t xml:space="preserve"> carece de poder coercitivo directo sobre los miembros y </w:t>
      </w:r>
      <w:r w:rsidRPr="00B07DBC">
        <w:rPr>
          <w:i w:val="0"/>
          <w:lang w:val="es-AR"/>
        </w:rPr>
        <w:t>sus decisiones requieren consenso</w:t>
      </w:r>
      <w:r w:rsidRPr="00B07DBC">
        <w:rPr>
          <w:lang w:val="es-AR"/>
        </w:rPr>
        <w:t xml:space="preserve">. </w:t>
      </w:r>
      <w:r w:rsidRPr="00B07DBC">
        <w:rPr>
          <w:i w:val="0"/>
          <w:lang w:val="es-AR"/>
        </w:rPr>
        <w:t>Ej. histórico: Estados Unidos bajo los Artículos de la Confederación (1776-1789), donde cada Estado actuaba como nación soberana, y el gobierno central carecía de facultades fiscales, militares o legislativas vinculantes.</w:t>
      </w:r>
    </w:p>
    <w:p w:rsidR="002430EB" w:rsidRDefault="002430EB" w:rsidP="002430EB">
      <w:pPr>
        <w:pStyle w:val="30-Parrafo"/>
        <w:rPr>
          <w:lang w:val="es-AR"/>
        </w:rPr>
      </w:pPr>
      <w:r>
        <w:rPr>
          <w:rFonts w:ascii="Digital-7 Mono" w:hAnsi="Digital-7 Mono"/>
          <w:i/>
        </w:rPr>
        <w:t>2.5.29</w:t>
      </w:r>
      <w:r w:rsidRPr="00412153">
        <w:rPr>
          <w:i/>
        </w:rPr>
        <w:t xml:space="preserve"> </w:t>
      </w:r>
      <w:r w:rsidRPr="00412153">
        <w:rPr>
          <w:rFonts w:ascii="Times New Roman" w:hAnsi="Times New Roman"/>
        </w:rPr>
        <w:t>»</w:t>
      </w:r>
      <w:r>
        <w:t xml:space="preserve"> </w:t>
      </w:r>
      <w:r>
        <w:rPr>
          <w:lang w:val="es-AR"/>
        </w:rPr>
        <w:t>A</w:t>
      </w:r>
      <w:r w:rsidRPr="00B07DBC">
        <w:rPr>
          <w:lang w:val="es-AR"/>
        </w:rPr>
        <w:t xml:space="preserve">unque </w:t>
      </w:r>
      <w:r>
        <w:rPr>
          <w:lang w:val="es-AR"/>
        </w:rPr>
        <w:t>e</w:t>
      </w:r>
      <w:r w:rsidRPr="00B07DBC">
        <w:rPr>
          <w:lang w:val="es-AR"/>
        </w:rPr>
        <w:t xml:space="preserve">l </w:t>
      </w:r>
      <w:r w:rsidRPr="00B07DBC">
        <w:rPr>
          <w:i/>
          <w:lang w:val="es-AR"/>
        </w:rPr>
        <w:t>modelo confederado</w:t>
      </w:r>
      <w:r>
        <w:rPr>
          <w:lang w:val="es-AR"/>
        </w:rPr>
        <w:t xml:space="preserve"> es</w:t>
      </w:r>
      <w:r w:rsidRPr="00B07DBC">
        <w:rPr>
          <w:lang w:val="es-AR"/>
        </w:rPr>
        <w:t xml:space="preserve"> clasificado tradicionalmente como </w:t>
      </w:r>
      <w:r>
        <w:rPr>
          <w:lang w:val="es-AR"/>
        </w:rPr>
        <w:t xml:space="preserve">una </w:t>
      </w:r>
      <w:r w:rsidRPr="00B07DBC">
        <w:rPr>
          <w:i/>
          <w:lang w:val="es-AR"/>
        </w:rPr>
        <w:t>forma de organización estatal</w:t>
      </w:r>
      <w:r w:rsidRPr="00B07DBC">
        <w:rPr>
          <w:lang w:val="es-AR"/>
        </w:rPr>
        <w:t xml:space="preserve">, en esencia </w:t>
      </w:r>
      <w:r>
        <w:rPr>
          <w:lang w:val="es-AR"/>
        </w:rPr>
        <w:t xml:space="preserve">es </w:t>
      </w:r>
      <w:r w:rsidRPr="00B07DBC">
        <w:rPr>
          <w:lang w:val="es-AR"/>
        </w:rPr>
        <w:t xml:space="preserve">una </w:t>
      </w:r>
      <w:r w:rsidRPr="00B07DBC">
        <w:rPr>
          <w:i/>
          <w:lang w:val="es-AR"/>
        </w:rPr>
        <w:t>estructura de nivel supranacional</w:t>
      </w:r>
      <w:r w:rsidRPr="00B07DBC">
        <w:rPr>
          <w:lang w:val="es-AR"/>
        </w:rPr>
        <w:t xml:space="preserve">, en la que los </w:t>
      </w:r>
      <w:r w:rsidRPr="00B07DBC">
        <w:rPr>
          <w:i/>
          <w:lang w:val="es-AR"/>
        </w:rPr>
        <w:t>nodos soberanos</w:t>
      </w:r>
      <w:r w:rsidRPr="00B07DBC">
        <w:rPr>
          <w:lang w:val="es-AR"/>
        </w:rPr>
        <w:t xml:space="preserve"> son </w:t>
      </w:r>
      <w:r w:rsidRPr="00B07DBC">
        <w:rPr>
          <w:i/>
          <w:lang w:val="es-AR"/>
        </w:rPr>
        <w:t>Estados o naciones autónomas</w:t>
      </w:r>
      <w:r w:rsidRPr="00B07DBC">
        <w:rPr>
          <w:lang w:val="es-AR"/>
        </w:rPr>
        <w:t xml:space="preserve">. Su aplicación en el naciente territorio norteamericano revela una </w:t>
      </w:r>
      <w:r w:rsidRPr="00B07DBC">
        <w:rPr>
          <w:i/>
          <w:lang w:val="es-AR"/>
        </w:rPr>
        <w:t xml:space="preserve">intención civilizatoria de </w:t>
      </w:r>
      <w:r>
        <w:rPr>
          <w:i/>
          <w:lang w:val="es-AR"/>
        </w:rPr>
        <w:t>«</w:t>
      </w:r>
      <w:r w:rsidRPr="00B07DBC">
        <w:rPr>
          <w:i/>
          <w:lang w:val="es-AR"/>
        </w:rPr>
        <w:t>orden continental</w:t>
      </w:r>
      <w:r>
        <w:rPr>
          <w:i/>
          <w:lang w:val="es-AR"/>
        </w:rPr>
        <w:t>»</w:t>
      </w:r>
      <w:r>
        <w:rPr>
          <w:lang w:val="es-AR"/>
        </w:rPr>
        <w:t>.</w:t>
      </w:r>
      <w:r w:rsidRPr="00B07DBC">
        <w:rPr>
          <w:lang w:val="es-AR"/>
        </w:rPr>
        <w:t xml:space="preserve"> </w:t>
      </w:r>
      <w:r>
        <w:rPr>
          <w:lang w:val="es-AR"/>
        </w:rPr>
        <w:t>L</w:t>
      </w:r>
      <w:r w:rsidRPr="00B07DBC">
        <w:rPr>
          <w:lang w:val="es-AR"/>
        </w:rPr>
        <w:t xml:space="preserve">os </w:t>
      </w:r>
      <w:r w:rsidRPr="00B07DBC">
        <w:rPr>
          <w:i/>
          <w:lang w:val="es-AR"/>
        </w:rPr>
        <w:t>Padres Fundadores</w:t>
      </w:r>
      <w:r w:rsidRPr="00B07DBC">
        <w:rPr>
          <w:lang w:val="es-AR"/>
        </w:rPr>
        <w:t xml:space="preserve"> </w:t>
      </w:r>
      <w:r>
        <w:rPr>
          <w:lang w:val="es-AR"/>
        </w:rPr>
        <w:t xml:space="preserve">habrían diseñado </w:t>
      </w:r>
      <w:r w:rsidRPr="00B07DBC">
        <w:rPr>
          <w:lang w:val="es-AR"/>
        </w:rPr>
        <w:t xml:space="preserve">inicialmente una </w:t>
      </w:r>
      <w:r w:rsidRPr="00B07DBC">
        <w:rPr>
          <w:i/>
          <w:lang w:val="es-AR"/>
        </w:rPr>
        <w:t>confederación</w:t>
      </w:r>
      <w:r w:rsidRPr="00B07DBC">
        <w:rPr>
          <w:lang w:val="es-AR"/>
        </w:rPr>
        <w:t xml:space="preserve"> no como mera </w:t>
      </w:r>
      <w:r w:rsidRPr="00B07DBC">
        <w:rPr>
          <w:i/>
          <w:lang w:val="es-AR"/>
        </w:rPr>
        <w:t>forma administrativa</w:t>
      </w:r>
      <w:r w:rsidRPr="00B07DBC">
        <w:rPr>
          <w:lang w:val="es-AR"/>
        </w:rPr>
        <w:t xml:space="preserve">, sino como </w:t>
      </w:r>
      <w:r w:rsidRPr="00B07DBC">
        <w:rPr>
          <w:i/>
          <w:lang w:val="es-AR"/>
        </w:rPr>
        <w:t>contrapeso geopolítico al sistema de potencias europeas</w:t>
      </w:r>
      <w:r w:rsidRPr="00B07DBC">
        <w:rPr>
          <w:lang w:val="es-AR"/>
        </w:rPr>
        <w:t xml:space="preserve">. Sin embargo, la ausencia de </w:t>
      </w:r>
      <w:r w:rsidRPr="00B07DBC">
        <w:rPr>
          <w:i/>
          <w:lang w:val="es-AR"/>
        </w:rPr>
        <w:t>infraestructuras globales de integración</w:t>
      </w:r>
      <w:r>
        <w:rPr>
          <w:lang w:val="es-AR"/>
        </w:rPr>
        <w:t xml:space="preserve"> (</w:t>
      </w:r>
      <w:r w:rsidRPr="00B07DBC">
        <w:rPr>
          <w:i/>
          <w:lang w:val="es-AR"/>
        </w:rPr>
        <w:t>financieras, comunicacionales, jurídicas</w:t>
      </w:r>
      <w:r>
        <w:rPr>
          <w:lang w:val="es-AR"/>
        </w:rPr>
        <w:t xml:space="preserve">), y la ausencia de una </w:t>
      </w:r>
      <w:r w:rsidRPr="00B07DBC">
        <w:rPr>
          <w:i/>
          <w:lang w:val="es-AR"/>
        </w:rPr>
        <w:t xml:space="preserve">identidad nacional </w:t>
      </w:r>
      <w:r>
        <w:rPr>
          <w:i/>
          <w:lang w:val="es-AR"/>
        </w:rPr>
        <w:t>consolidada</w:t>
      </w:r>
      <w:r>
        <w:rPr>
          <w:lang w:val="es-AR"/>
        </w:rPr>
        <w:t>,</w:t>
      </w:r>
      <w:r w:rsidRPr="00B07DBC">
        <w:rPr>
          <w:lang w:val="es-AR"/>
        </w:rPr>
        <w:t xml:space="preserve"> hizo inviable su sostenibilidad en el contexto de la época. </w:t>
      </w:r>
    </w:p>
    <w:p w:rsidR="002430EB" w:rsidRPr="00B07DBC" w:rsidRDefault="002430EB" w:rsidP="002430EB">
      <w:pPr>
        <w:pStyle w:val="30-Parrafo"/>
        <w:rPr>
          <w:lang w:val="es-AR"/>
        </w:rPr>
      </w:pPr>
      <w:r>
        <w:rPr>
          <w:rFonts w:ascii="Digital-7 Mono" w:hAnsi="Digital-7 Mono"/>
          <w:i/>
        </w:rPr>
        <w:t>2.5.30</w:t>
      </w:r>
      <w:r w:rsidRPr="00412153">
        <w:rPr>
          <w:i/>
        </w:rPr>
        <w:t xml:space="preserve"> </w:t>
      </w:r>
      <w:r w:rsidRPr="00412153">
        <w:rPr>
          <w:rFonts w:ascii="Times New Roman" w:hAnsi="Times New Roman"/>
        </w:rPr>
        <w:t>»</w:t>
      </w:r>
      <w:r>
        <w:t xml:space="preserve"> </w:t>
      </w:r>
      <w:r w:rsidRPr="00B07DBC">
        <w:rPr>
          <w:lang w:val="es-AR"/>
        </w:rPr>
        <w:t xml:space="preserve">La adopción posterior del </w:t>
      </w:r>
      <w:r w:rsidRPr="00B07DBC">
        <w:rPr>
          <w:i/>
          <w:lang w:val="es-AR"/>
        </w:rPr>
        <w:t>modelo federal</w:t>
      </w:r>
      <w:r w:rsidRPr="00B07DBC">
        <w:rPr>
          <w:lang w:val="es-AR"/>
        </w:rPr>
        <w:t xml:space="preserve"> no representó un abandono de la </w:t>
      </w:r>
      <w:r w:rsidRPr="00B07DBC">
        <w:rPr>
          <w:i/>
          <w:lang w:val="es-AR"/>
        </w:rPr>
        <w:t>visión continental</w:t>
      </w:r>
      <w:r w:rsidRPr="00B07DBC">
        <w:rPr>
          <w:lang w:val="es-AR"/>
        </w:rPr>
        <w:t xml:space="preserve">, sino una adaptación estratégica para consolidar una entidad unificada capaz de </w:t>
      </w:r>
      <w:r w:rsidRPr="00B07DBC">
        <w:rPr>
          <w:i/>
          <w:lang w:val="es-AR"/>
        </w:rPr>
        <w:t>evitar la fragmentación interna y proyectar poder externo</w:t>
      </w:r>
      <w:r w:rsidRPr="00B07DBC">
        <w:rPr>
          <w:lang w:val="es-AR"/>
        </w:rPr>
        <w:t xml:space="preserve">. Así, </w:t>
      </w:r>
      <w:r>
        <w:rPr>
          <w:lang w:val="es-AR"/>
        </w:rPr>
        <w:t xml:space="preserve">aunque </w:t>
      </w:r>
      <w:r w:rsidRPr="00B07DBC">
        <w:rPr>
          <w:i/>
          <w:lang w:val="es-AR"/>
        </w:rPr>
        <w:t>Estados Unidos</w:t>
      </w:r>
      <w:r w:rsidRPr="00B07DBC">
        <w:rPr>
          <w:lang w:val="es-AR"/>
        </w:rPr>
        <w:t xml:space="preserve"> emergió formalmente </w:t>
      </w:r>
      <w:r>
        <w:rPr>
          <w:lang w:val="es-AR"/>
        </w:rPr>
        <w:t xml:space="preserve">al mundo </w:t>
      </w:r>
      <w:r w:rsidRPr="00B07DBC">
        <w:rPr>
          <w:lang w:val="es-AR"/>
        </w:rPr>
        <w:t xml:space="preserve">como </w:t>
      </w:r>
      <w:r>
        <w:rPr>
          <w:lang w:val="es-AR"/>
        </w:rPr>
        <w:t xml:space="preserve">una </w:t>
      </w:r>
      <w:r>
        <w:rPr>
          <w:i/>
          <w:lang w:val="es-AR"/>
        </w:rPr>
        <w:t>Nación F</w:t>
      </w:r>
      <w:r w:rsidRPr="00B07DBC">
        <w:rPr>
          <w:i/>
          <w:lang w:val="es-AR"/>
        </w:rPr>
        <w:t>ederal</w:t>
      </w:r>
      <w:r w:rsidRPr="00B07DBC">
        <w:rPr>
          <w:lang w:val="es-AR"/>
        </w:rPr>
        <w:t xml:space="preserve">, </w:t>
      </w:r>
      <w:r>
        <w:rPr>
          <w:lang w:val="es-AR"/>
        </w:rPr>
        <w:t xml:space="preserve">posee </w:t>
      </w:r>
      <w:r w:rsidRPr="00B07DBC">
        <w:rPr>
          <w:lang w:val="es-AR"/>
        </w:rPr>
        <w:t xml:space="preserve">una </w:t>
      </w:r>
      <w:r w:rsidRPr="00B07DBC">
        <w:rPr>
          <w:i/>
          <w:lang w:val="es-AR"/>
        </w:rPr>
        <w:t>arquitectura subyacente de</w:t>
      </w:r>
      <w:r w:rsidRPr="00B07DBC">
        <w:rPr>
          <w:lang w:val="es-AR"/>
        </w:rPr>
        <w:t xml:space="preserve"> </w:t>
      </w:r>
      <w:r w:rsidRPr="00B07DBC">
        <w:rPr>
          <w:i/>
          <w:lang w:val="es-AR"/>
        </w:rPr>
        <w:t>matriz confederada</w:t>
      </w:r>
      <w:r w:rsidRPr="00B07DBC">
        <w:rPr>
          <w:lang w:val="es-AR"/>
        </w:rPr>
        <w:t xml:space="preserve">, anticipando formas de </w:t>
      </w:r>
      <w:r w:rsidRPr="00B07DBC">
        <w:rPr>
          <w:i/>
          <w:lang w:val="es-AR"/>
        </w:rPr>
        <w:t>integración supranacional</w:t>
      </w:r>
      <w:r w:rsidRPr="00B07DBC">
        <w:rPr>
          <w:lang w:val="es-AR"/>
        </w:rPr>
        <w:t xml:space="preserve"> que solo se materializarían plenamente siglos después.</w:t>
      </w:r>
    </w:p>
    <w:p w:rsidR="002430EB" w:rsidRPr="00B07DBC" w:rsidRDefault="002430EB" w:rsidP="002430EB">
      <w:pPr>
        <w:pStyle w:val="30-Parrafo"/>
        <w:rPr>
          <w:lang w:val="es-AR"/>
        </w:rPr>
      </w:pPr>
      <w:r>
        <w:rPr>
          <w:rFonts w:ascii="Digital-7 Mono" w:hAnsi="Digital-7 Mono"/>
          <w:i/>
        </w:rPr>
        <w:t>2.5.31</w:t>
      </w:r>
      <w:r w:rsidRPr="00412153">
        <w:rPr>
          <w:i/>
        </w:rPr>
        <w:t xml:space="preserve"> </w:t>
      </w:r>
      <w:r w:rsidRPr="00412153">
        <w:rPr>
          <w:rFonts w:ascii="Times New Roman" w:hAnsi="Times New Roman"/>
        </w:rPr>
        <w:t>»</w:t>
      </w:r>
      <w:r>
        <w:t xml:space="preserve"> </w:t>
      </w:r>
      <w:r w:rsidRPr="00B07DBC">
        <w:rPr>
          <w:lang w:val="es-AR"/>
        </w:rPr>
        <w:t xml:space="preserve">La emergencia de </w:t>
      </w:r>
      <w:r w:rsidRPr="00CC5B78">
        <w:rPr>
          <w:i/>
          <w:lang w:val="es-AR"/>
        </w:rPr>
        <w:t>niveles organizativos supranacionales</w:t>
      </w:r>
      <w:r w:rsidRPr="00B07DBC">
        <w:rPr>
          <w:lang w:val="es-AR"/>
        </w:rPr>
        <w:t xml:space="preserve"> ha transformado profundamente la naturaleza del </w:t>
      </w:r>
      <w:r w:rsidRPr="00CC5B78">
        <w:rPr>
          <w:i/>
          <w:lang w:val="es-AR"/>
        </w:rPr>
        <w:t>Estado tradicional</w:t>
      </w:r>
      <w:r w:rsidRPr="00B07DBC">
        <w:rPr>
          <w:lang w:val="es-AR"/>
        </w:rPr>
        <w:t xml:space="preserve">, introduciendo nuevas dinámicas donde </w:t>
      </w:r>
      <w:r w:rsidRPr="00CC5B78">
        <w:rPr>
          <w:i/>
          <w:lang w:val="es-AR"/>
        </w:rPr>
        <w:t>agentes externos</w:t>
      </w:r>
      <w:r>
        <w:rPr>
          <w:lang w:val="es-AR"/>
        </w:rPr>
        <w:t xml:space="preserve"> al sistema estatal clásico </w:t>
      </w:r>
      <w:r w:rsidRPr="00CC5B78">
        <w:rPr>
          <w:i/>
          <w:lang w:val="es-AR"/>
        </w:rPr>
        <w:t>(instituciones financieras internacionales, corporaciones multinacionales, organismos de estándares técnicos y re</w:t>
      </w:r>
      <w:r>
        <w:rPr>
          <w:i/>
          <w:lang w:val="es-AR"/>
        </w:rPr>
        <w:t>des de gobernanza transnacional)</w:t>
      </w:r>
      <w:r w:rsidRPr="00CC5B78">
        <w:rPr>
          <w:i/>
          <w:lang w:val="es-AR"/>
        </w:rPr>
        <w:t xml:space="preserve"> </w:t>
      </w:r>
      <w:r w:rsidRPr="00B07DBC">
        <w:rPr>
          <w:lang w:val="es-AR"/>
        </w:rPr>
        <w:t xml:space="preserve">condicionan decisivamente la </w:t>
      </w:r>
      <w:r w:rsidRPr="00CC5B78">
        <w:rPr>
          <w:i/>
          <w:lang w:val="es-AR"/>
        </w:rPr>
        <w:t>experiencia civil, social, económica y normativa</w:t>
      </w:r>
      <w:r w:rsidRPr="00B07DBC">
        <w:rPr>
          <w:lang w:val="es-AR"/>
        </w:rPr>
        <w:t xml:space="preserve"> de la ciudadanía. Estos actores no reemplazan al Estado, pero </w:t>
      </w:r>
      <w:r w:rsidRPr="00CC5B78">
        <w:rPr>
          <w:lang w:val="es-AR"/>
        </w:rPr>
        <w:t xml:space="preserve">crean capas adicionales de autoridad que operan transversalmente a las estructuras </w:t>
      </w:r>
      <w:r>
        <w:rPr>
          <w:lang w:val="es-AR"/>
        </w:rPr>
        <w:t xml:space="preserve">de poder </w:t>
      </w:r>
      <w:r w:rsidRPr="00CC5B78">
        <w:rPr>
          <w:lang w:val="es-AR"/>
        </w:rPr>
        <w:t>nacionales,</w:t>
      </w:r>
      <w:r w:rsidRPr="00B07DBC">
        <w:rPr>
          <w:lang w:val="es-AR"/>
        </w:rPr>
        <w:t xml:space="preserve"> superponiendo jurisdicciones, diluyendo la soberanía indivisible y redefiniendo los límites del poder político.</w:t>
      </w:r>
    </w:p>
    <w:p w:rsidR="002430EB" w:rsidRDefault="002430EB" w:rsidP="002430EB">
      <w:pPr>
        <w:pStyle w:val="30-Parrafo"/>
        <w:rPr>
          <w:lang w:val="es-AR"/>
        </w:rPr>
      </w:pPr>
      <w:r>
        <w:rPr>
          <w:rFonts w:ascii="Digital-7 Mono" w:hAnsi="Digital-7 Mono"/>
          <w:i/>
        </w:rPr>
        <w:lastRenderedPageBreak/>
        <w:t>2.5.32</w:t>
      </w:r>
      <w:r w:rsidRPr="00412153">
        <w:rPr>
          <w:i/>
        </w:rPr>
        <w:t xml:space="preserve"> </w:t>
      </w:r>
      <w:r w:rsidRPr="00412153">
        <w:rPr>
          <w:rFonts w:ascii="Times New Roman" w:hAnsi="Times New Roman"/>
        </w:rPr>
        <w:t>»</w:t>
      </w:r>
      <w:r>
        <w:t xml:space="preserve"> </w:t>
      </w:r>
      <w:r w:rsidRPr="00B07DBC">
        <w:rPr>
          <w:lang w:val="es-AR"/>
        </w:rPr>
        <w:t xml:space="preserve">La </w:t>
      </w:r>
      <w:r w:rsidRPr="00CC5B78">
        <w:rPr>
          <w:i/>
          <w:lang w:val="es-AR"/>
        </w:rPr>
        <w:t>Unión Europea</w:t>
      </w:r>
      <w:r w:rsidRPr="00B07DBC">
        <w:rPr>
          <w:lang w:val="es-AR"/>
        </w:rPr>
        <w:t xml:space="preserve"> representa la </w:t>
      </w:r>
      <w:r w:rsidRPr="00CC5B78">
        <w:rPr>
          <w:i/>
          <w:lang w:val="es-AR"/>
        </w:rPr>
        <w:t>materialización contemporánea</w:t>
      </w:r>
      <w:r w:rsidRPr="00B07DBC">
        <w:rPr>
          <w:lang w:val="es-AR"/>
        </w:rPr>
        <w:t xml:space="preserve"> más acabada del </w:t>
      </w:r>
      <w:r w:rsidRPr="00CC5B78">
        <w:rPr>
          <w:i/>
          <w:lang w:val="es-AR"/>
        </w:rPr>
        <w:t>modelo confederado</w:t>
      </w:r>
      <w:r w:rsidRPr="00B07DBC">
        <w:rPr>
          <w:lang w:val="es-AR"/>
        </w:rPr>
        <w:t xml:space="preserve"> </w:t>
      </w:r>
      <w:r w:rsidRPr="00CC5B78">
        <w:rPr>
          <w:i/>
          <w:lang w:val="es-AR"/>
        </w:rPr>
        <w:t>actualizado</w:t>
      </w:r>
      <w:r>
        <w:rPr>
          <w:lang w:val="es-AR"/>
        </w:rPr>
        <w:t>,</w:t>
      </w:r>
      <w:r w:rsidRPr="00B07DBC">
        <w:rPr>
          <w:lang w:val="es-AR"/>
        </w:rPr>
        <w:t xml:space="preserve"> una </w:t>
      </w:r>
      <w:r w:rsidRPr="00CC5B78">
        <w:rPr>
          <w:i/>
          <w:lang w:val="es-AR"/>
        </w:rPr>
        <w:t>estructura supranacional</w:t>
      </w:r>
      <w:r w:rsidRPr="00B07DBC">
        <w:rPr>
          <w:lang w:val="es-AR"/>
        </w:rPr>
        <w:t xml:space="preserve"> en la que </w:t>
      </w:r>
      <w:r w:rsidRPr="00CC5B78">
        <w:rPr>
          <w:i/>
          <w:lang w:val="es-AR"/>
        </w:rPr>
        <w:t>Estados soberanos</w:t>
      </w:r>
      <w:r w:rsidRPr="00B07DBC">
        <w:rPr>
          <w:lang w:val="es-AR"/>
        </w:rPr>
        <w:t xml:space="preserve"> ceden competencias específicas a instituciones comunes con capacidad </w:t>
      </w:r>
      <w:r w:rsidRPr="00CC5B78">
        <w:rPr>
          <w:i/>
          <w:lang w:val="es-AR"/>
        </w:rPr>
        <w:t>legislativa, judicial y ejecutiva vinculante</w:t>
      </w:r>
      <w:r w:rsidRPr="00B07DBC">
        <w:rPr>
          <w:lang w:val="es-AR"/>
        </w:rPr>
        <w:t xml:space="preserve">. </w:t>
      </w:r>
    </w:p>
    <w:p w:rsidR="002430EB" w:rsidRPr="00B07DBC" w:rsidRDefault="002430EB" w:rsidP="002430EB">
      <w:pPr>
        <w:pStyle w:val="30-Parrafo"/>
        <w:rPr>
          <w:lang w:val="es-AR"/>
        </w:rPr>
      </w:pPr>
      <w:r>
        <w:rPr>
          <w:rFonts w:ascii="Digital-7 Mono" w:hAnsi="Digital-7 Mono"/>
          <w:i/>
        </w:rPr>
        <w:t>2.5.33</w:t>
      </w:r>
      <w:r w:rsidRPr="00412153">
        <w:rPr>
          <w:i/>
        </w:rPr>
        <w:t xml:space="preserve"> </w:t>
      </w:r>
      <w:r w:rsidRPr="00412153">
        <w:rPr>
          <w:rFonts w:ascii="Times New Roman" w:hAnsi="Times New Roman"/>
        </w:rPr>
        <w:t>»</w:t>
      </w:r>
      <w:r>
        <w:t xml:space="preserve"> </w:t>
      </w:r>
      <w:r w:rsidRPr="00B07DBC">
        <w:rPr>
          <w:lang w:val="es-AR"/>
        </w:rPr>
        <w:t xml:space="preserve">Su existencia evidencia que la </w:t>
      </w:r>
      <w:r w:rsidRPr="00CC5B78">
        <w:rPr>
          <w:i/>
          <w:lang w:val="es-AR"/>
        </w:rPr>
        <w:t>confederación</w:t>
      </w:r>
      <w:r w:rsidRPr="00B07DBC">
        <w:rPr>
          <w:lang w:val="es-AR"/>
        </w:rPr>
        <w:t xml:space="preserve"> no es una forma obsoleta de gobierno estatal, sino el </w:t>
      </w:r>
      <w:r w:rsidRPr="00CC5B78">
        <w:rPr>
          <w:i/>
          <w:lang w:val="es-AR"/>
        </w:rPr>
        <w:t>prototipo natural de organización en el plano continental</w:t>
      </w:r>
      <w:r w:rsidRPr="00B07DBC">
        <w:rPr>
          <w:lang w:val="es-AR"/>
        </w:rPr>
        <w:t>. La persistente clasificación acad</w:t>
      </w:r>
      <w:r>
        <w:rPr>
          <w:lang w:val="es-AR"/>
        </w:rPr>
        <w:t>émica de la confederación como «</w:t>
      </w:r>
      <w:r w:rsidRPr="00CC5B78">
        <w:rPr>
          <w:i/>
          <w:lang w:val="es-AR"/>
        </w:rPr>
        <w:t>forma de Estado</w:t>
      </w:r>
      <w:r>
        <w:rPr>
          <w:lang w:val="es-AR"/>
        </w:rPr>
        <w:t>»</w:t>
      </w:r>
      <w:r w:rsidRPr="00B07DBC">
        <w:rPr>
          <w:lang w:val="es-AR"/>
        </w:rPr>
        <w:t xml:space="preserve"> ha impedido r</w:t>
      </w:r>
      <w:r>
        <w:rPr>
          <w:lang w:val="es-AR"/>
        </w:rPr>
        <w:t>econocer su verdadera dimensión,</w:t>
      </w:r>
      <w:r w:rsidRPr="00B07DBC">
        <w:rPr>
          <w:lang w:val="es-AR"/>
        </w:rPr>
        <w:t xml:space="preserve"> no como </w:t>
      </w:r>
      <w:r w:rsidRPr="00CC5B78">
        <w:rPr>
          <w:i/>
          <w:lang w:val="es-AR"/>
        </w:rPr>
        <w:t>modelo para administrar un país</w:t>
      </w:r>
      <w:r w:rsidRPr="00B07DBC">
        <w:rPr>
          <w:lang w:val="es-AR"/>
        </w:rPr>
        <w:t xml:space="preserve">, sino como </w:t>
      </w:r>
      <w:r w:rsidRPr="00CC5B78">
        <w:rPr>
          <w:i/>
          <w:lang w:val="es-AR"/>
        </w:rPr>
        <w:t>arquitectura para integrar naciones</w:t>
      </w:r>
      <w:r w:rsidRPr="00B07DBC">
        <w:rPr>
          <w:lang w:val="es-AR"/>
        </w:rPr>
        <w:t xml:space="preserve"> bajo </w:t>
      </w:r>
      <w:r w:rsidRPr="00CC5B78">
        <w:rPr>
          <w:i/>
          <w:lang w:val="es-AR"/>
        </w:rPr>
        <w:t>un orden civilizatorio supranacional común</w:t>
      </w:r>
      <w:r w:rsidRPr="00B07DBC">
        <w:rPr>
          <w:lang w:val="es-AR"/>
        </w:rPr>
        <w:t>.</w:t>
      </w:r>
    </w:p>
    <w:p w:rsidR="002430EB" w:rsidRDefault="002430EB" w:rsidP="002430EB">
      <w:pPr>
        <w:pStyle w:val="30-Parrafo"/>
      </w:pPr>
      <w:r>
        <w:rPr>
          <w:rFonts w:ascii="Digital-7 Mono" w:hAnsi="Digital-7 Mono"/>
          <w:i/>
        </w:rPr>
        <w:t>2.5.34</w:t>
      </w:r>
      <w:r w:rsidRPr="00412153">
        <w:rPr>
          <w:i/>
        </w:rPr>
        <w:t xml:space="preserve"> </w:t>
      </w:r>
      <w:r w:rsidRPr="00412153">
        <w:rPr>
          <w:rFonts w:ascii="Times New Roman" w:hAnsi="Times New Roman"/>
        </w:rPr>
        <w:t>»</w:t>
      </w:r>
      <w:r>
        <w:t xml:space="preserve"> Por otro lado, la organización del </w:t>
      </w:r>
      <w:r w:rsidRPr="00E316A4">
        <w:rPr>
          <w:i/>
        </w:rPr>
        <w:t>poder político</w:t>
      </w:r>
      <w:r>
        <w:t xml:space="preserve"> no puede comprenderse únicamente a partir de la </w:t>
      </w:r>
      <w:r w:rsidRPr="00E316A4">
        <w:rPr>
          <w:i/>
        </w:rPr>
        <w:t>división territorial del Estado</w:t>
      </w:r>
      <w:r>
        <w:t xml:space="preserve">. Para un análisis completo, es necesario distinguir entre la </w:t>
      </w:r>
      <w:r w:rsidRPr="00E316A4">
        <w:rPr>
          <w:i/>
        </w:rPr>
        <w:t>forma institucional de la jefatura</w:t>
      </w:r>
      <w:r>
        <w:t xml:space="preserve"> </w:t>
      </w:r>
      <w:r w:rsidRPr="00E316A4">
        <w:rPr>
          <w:i/>
        </w:rPr>
        <w:t>(cómo se estructura el mando supremo)</w:t>
      </w:r>
      <w:r>
        <w:t xml:space="preserve"> y la </w:t>
      </w:r>
      <w:r w:rsidRPr="00E316A4">
        <w:rPr>
          <w:i/>
        </w:rPr>
        <w:t>fuente de legitimidad del poder</w:t>
      </w:r>
      <w:r>
        <w:t xml:space="preserve"> </w:t>
      </w:r>
      <w:r w:rsidRPr="00E316A4">
        <w:rPr>
          <w:i/>
        </w:rPr>
        <w:t>(quién lo ejerce y por qué se le obedece)</w:t>
      </w:r>
      <w:r>
        <w:t xml:space="preserve">. </w:t>
      </w:r>
    </w:p>
    <w:p w:rsidR="002430EB" w:rsidRDefault="002430EB" w:rsidP="002430EB">
      <w:pPr>
        <w:pStyle w:val="30-Parrafo"/>
      </w:pPr>
      <w:r>
        <w:rPr>
          <w:rFonts w:ascii="Digital-7 Mono" w:hAnsi="Digital-7 Mono"/>
          <w:i/>
        </w:rPr>
        <w:t>2.5.35</w:t>
      </w:r>
      <w:r w:rsidRPr="00412153">
        <w:rPr>
          <w:i/>
        </w:rPr>
        <w:t xml:space="preserve"> </w:t>
      </w:r>
      <w:r w:rsidRPr="00412153">
        <w:rPr>
          <w:rFonts w:ascii="Times New Roman" w:hAnsi="Times New Roman"/>
        </w:rPr>
        <w:t>»</w:t>
      </w:r>
      <w:r>
        <w:t xml:space="preserve"> Tradicionalmente, se ha clasificado la forma de </w:t>
      </w:r>
      <w:r w:rsidRPr="00E316A4">
        <w:rPr>
          <w:i/>
        </w:rPr>
        <w:t>Estado</w:t>
      </w:r>
      <w:r>
        <w:t xml:space="preserve"> según </w:t>
      </w:r>
      <w:r w:rsidRPr="00E316A4">
        <w:rPr>
          <w:i/>
        </w:rPr>
        <w:t>la naturaleza de su jefatura</w:t>
      </w:r>
      <w:r>
        <w:t xml:space="preserve"> en dos categorías fundamentales:</w:t>
      </w:r>
    </w:p>
    <w:p w:rsidR="002430EB" w:rsidRDefault="002430EB" w:rsidP="002430EB">
      <w:pPr>
        <w:pStyle w:val="412-VietaComacta"/>
        <w:spacing w:after="60"/>
        <w:jc w:val="both"/>
      </w:pPr>
      <w:r w:rsidRPr="00E316A4">
        <w:rPr>
          <w:b/>
          <w:i w:val="0"/>
          <w:smallCaps/>
        </w:rPr>
        <w:t>República</w:t>
      </w:r>
      <w:r>
        <w:t xml:space="preserve">: Sistema en el que </w:t>
      </w:r>
      <w:r w:rsidRPr="00E316A4">
        <w:rPr>
          <w:i w:val="0"/>
        </w:rPr>
        <w:t>la jefatura del Estado</w:t>
      </w:r>
      <w:r>
        <w:t xml:space="preserve"> es </w:t>
      </w:r>
      <w:r w:rsidRPr="00E316A4">
        <w:rPr>
          <w:i w:val="0"/>
        </w:rPr>
        <w:t>temporal, electiva y sujeta a mandatos constitucionales</w:t>
      </w:r>
      <w:r>
        <w:t xml:space="preserve">. El poder se organiza mediante </w:t>
      </w:r>
      <w:r w:rsidRPr="00E316A4">
        <w:rPr>
          <w:i w:val="0"/>
        </w:rPr>
        <w:t>instituciones</w:t>
      </w:r>
      <w:r>
        <w:t xml:space="preserve"> que, en teoría, representan al </w:t>
      </w:r>
      <w:r w:rsidRPr="00E316A4">
        <w:rPr>
          <w:i w:val="0"/>
        </w:rPr>
        <w:t>cuerpo ciudadano</w:t>
      </w:r>
      <w:r>
        <w:t>.</w:t>
      </w:r>
    </w:p>
    <w:p w:rsidR="002430EB" w:rsidRDefault="002430EB" w:rsidP="002430EB">
      <w:pPr>
        <w:pStyle w:val="412-VietaComacta"/>
        <w:spacing w:after="60"/>
        <w:jc w:val="both"/>
      </w:pPr>
      <w:r w:rsidRPr="00E316A4">
        <w:rPr>
          <w:b/>
          <w:i w:val="0"/>
          <w:smallCaps/>
        </w:rPr>
        <w:t>Monarquía</w:t>
      </w:r>
      <w:r>
        <w:t xml:space="preserve">: Sistema en el que </w:t>
      </w:r>
      <w:r w:rsidRPr="00E316A4">
        <w:rPr>
          <w:i w:val="0"/>
        </w:rPr>
        <w:t>la jefatura del Estado</w:t>
      </w:r>
      <w:r>
        <w:t xml:space="preserve"> </w:t>
      </w:r>
      <w:r w:rsidRPr="00E316A4">
        <w:rPr>
          <w:i w:val="0"/>
        </w:rPr>
        <w:t>es permanente, hereditaria o consagrada por tradición o sacralidad</w:t>
      </w:r>
      <w:r>
        <w:t>, y encarna la continuidad simbólica y política de la nación.</w:t>
      </w:r>
    </w:p>
    <w:p w:rsidR="002430EB" w:rsidRDefault="002430EB" w:rsidP="002430EB">
      <w:pPr>
        <w:pStyle w:val="30-Parrafo"/>
      </w:pPr>
      <w:r>
        <w:rPr>
          <w:rFonts w:ascii="Digital-7 Mono" w:hAnsi="Digital-7 Mono"/>
          <w:i/>
        </w:rPr>
        <w:t>2.5.36</w:t>
      </w:r>
      <w:r w:rsidRPr="00412153">
        <w:rPr>
          <w:i/>
        </w:rPr>
        <w:t xml:space="preserve"> </w:t>
      </w:r>
      <w:r w:rsidRPr="00412153">
        <w:rPr>
          <w:rFonts w:ascii="Times New Roman" w:hAnsi="Times New Roman"/>
        </w:rPr>
        <w:t>»</w:t>
      </w:r>
      <w:r>
        <w:t xml:space="preserve"> Sin embargo, esta distinción clásica, </w:t>
      </w:r>
      <w:r w:rsidRPr="00E316A4">
        <w:rPr>
          <w:i/>
        </w:rPr>
        <w:t>que opone República a Monarquía, y luego las cruza con Dem</w:t>
      </w:r>
      <w:r>
        <w:rPr>
          <w:i/>
        </w:rPr>
        <w:t>ocracia, Oligarquía, etc.</w:t>
      </w:r>
      <w:r>
        <w:t xml:space="preserve">, resulta </w:t>
      </w:r>
      <w:r w:rsidRPr="00E316A4">
        <w:rPr>
          <w:i/>
        </w:rPr>
        <w:t>insuficiente</w:t>
      </w:r>
      <w:r>
        <w:t xml:space="preserve"> cuando se considera la emergencia de </w:t>
      </w:r>
      <w:r w:rsidRPr="00E316A4">
        <w:rPr>
          <w:i/>
        </w:rPr>
        <w:t>niveles supranacionales de gobernanza</w:t>
      </w:r>
      <w:r>
        <w:t xml:space="preserve">, donde ni la jefatura ni la legitimidad operan según las lógicas del </w:t>
      </w:r>
      <w:r w:rsidRPr="00E316A4">
        <w:rPr>
          <w:i/>
        </w:rPr>
        <w:t>Estado-nación</w:t>
      </w:r>
      <w:r>
        <w:t xml:space="preserve">. Para el </w:t>
      </w:r>
      <w:r w:rsidRPr="00E316A4">
        <w:rPr>
          <w:i/>
        </w:rPr>
        <w:t>plano supranacional</w:t>
      </w:r>
      <w:r>
        <w:t xml:space="preserve">, deben considerarse las dos formas superiores que </w:t>
      </w:r>
      <w:r w:rsidRPr="00E316A4">
        <w:rPr>
          <w:i/>
        </w:rPr>
        <w:t>replican, y trascienden</w:t>
      </w:r>
      <w:r>
        <w:t>, estas estructuras:</w:t>
      </w:r>
    </w:p>
    <w:p w:rsidR="002430EB" w:rsidRDefault="002430EB" w:rsidP="002430EB">
      <w:pPr>
        <w:pStyle w:val="412-VietaComacta"/>
        <w:spacing w:after="60"/>
        <w:jc w:val="both"/>
      </w:pPr>
      <w:r w:rsidRPr="00E316A4">
        <w:rPr>
          <w:b/>
          <w:i w:val="0"/>
          <w:smallCaps/>
        </w:rPr>
        <w:t>Confederación</w:t>
      </w:r>
      <w:r>
        <w:t xml:space="preserve">: Es la forma </w:t>
      </w:r>
      <w:r w:rsidRPr="00E316A4">
        <w:rPr>
          <w:i w:val="0"/>
        </w:rPr>
        <w:t>supranacional de la República</w:t>
      </w:r>
      <w:r>
        <w:t xml:space="preserve">, en la que </w:t>
      </w:r>
      <w:r w:rsidRPr="00E316A4">
        <w:rPr>
          <w:i w:val="0"/>
        </w:rPr>
        <w:t>múltiples Estados soberanos</w:t>
      </w:r>
      <w:r>
        <w:t xml:space="preserve"> delegan competencias específicas a una </w:t>
      </w:r>
      <w:r w:rsidRPr="00E316A4">
        <w:rPr>
          <w:i w:val="0"/>
        </w:rPr>
        <w:t>entidad común</w:t>
      </w:r>
      <w:r>
        <w:t xml:space="preserve">, sin disolver su identidad nacional. Su legitimidad no emana del voto popular directo, sino </w:t>
      </w:r>
      <w:r w:rsidRPr="00E316A4">
        <w:rPr>
          <w:i w:val="0"/>
        </w:rPr>
        <w:t>del consenso entre élites, tratados técnicos y estructuras burocráticas transnacionales</w:t>
      </w:r>
      <w:r>
        <w:t xml:space="preserve">. </w:t>
      </w:r>
      <w:r w:rsidRPr="00E316A4">
        <w:rPr>
          <w:i w:val="0"/>
        </w:rPr>
        <w:t>Ejemplo paradigmático: Unión Europea</w:t>
      </w:r>
      <w:r>
        <w:t>.</w:t>
      </w:r>
    </w:p>
    <w:p w:rsidR="002430EB" w:rsidRPr="00E316A4" w:rsidRDefault="002430EB" w:rsidP="002430EB">
      <w:pPr>
        <w:pStyle w:val="412-VietaComacta"/>
        <w:spacing w:after="60"/>
        <w:jc w:val="both"/>
        <w:rPr>
          <w:i w:val="0"/>
        </w:rPr>
      </w:pPr>
      <w:r w:rsidRPr="00E316A4">
        <w:rPr>
          <w:b/>
          <w:i w:val="0"/>
          <w:smallCaps/>
        </w:rPr>
        <w:t>Imperio</w:t>
      </w:r>
      <w:r>
        <w:t xml:space="preserve">: Es la forma </w:t>
      </w:r>
      <w:r w:rsidRPr="00E316A4">
        <w:rPr>
          <w:i w:val="0"/>
        </w:rPr>
        <w:t>supranacional de la Monarquía</w:t>
      </w:r>
      <w:r>
        <w:t xml:space="preserve">, en la que un </w:t>
      </w:r>
      <w:r w:rsidRPr="00E316A4">
        <w:t>centro hegemónico</w:t>
      </w:r>
      <w:r>
        <w:t xml:space="preserve"> ejerce </w:t>
      </w:r>
      <w:r w:rsidRPr="00E316A4">
        <w:rPr>
          <w:i w:val="0"/>
        </w:rPr>
        <w:t>dominio simbólico, económico o militar</w:t>
      </w:r>
      <w:r>
        <w:t xml:space="preserve"> sobre </w:t>
      </w:r>
      <w:r w:rsidRPr="00E316A4">
        <w:rPr>
          <w:i w:val="0"/>
        </w:rPr>
        <w:t>múltiples naciones o territorios</w:t>
      </w:r>
      <w:r>
        <w:t xml:space="preserve">, sin necesidad de anexarlos formalmente. Su legitimidad no reside en el pueblo, sino en la capacidad de </w:t>
      </w:r>
      <w:r w:rsidRPr="00E316A4">
        <w:rPr>
          <w:i w:val="0"/>
        </w:rPr>
        <w:t>imponer orden, extraer recursos y definir civilización</w:t>
      </w:r>
      <w:r>
        <w:t xml:space="preserve">. </w:t>
      </w:r>
      <w:r w:rsidRPr="00E316A4">
        <w:rPr>
          <w:i w:val="0"/>
        </w:rPr>
        <w:t>Ejemplos actuales: Estados Unidos (como Imperio Tecnológico-Financiero), Reino Unido (como núcleo residual del Imperio Británico), China (como Imperio Civilizatorio en expansión).</w:t>
      </w:r>
    </w:p>
    <w:p w:rsidR="002430EB" w:rsidRDefault="002430EB" w:rsidP="002430EB">
      <w:pPr>
        <w:pStyle w:val="30-Parrafo"/>
      </w:pPr>
      <w:r>
        <w:rPr>
          <w:rFonts w:ascii="Digital-7 Mono" w:hAnsi="Digital-7 Mono"/>
          <w:i/>
        </w:rPr>
        <w:t>2.5.37</w:t>
      </w:r>
      <w:r w:rsidRPr="00412153">
        <w:rPr>
          <w:i/>
        </w:rPr>
        <w:t xml:space="preserve"> </w:t>
      </w:r>
      <w:r w:rsidRPr="00412153">
        <w:rPr>
          <w:rFonts w:ascii="Times New Roman" w:hAnsi="Times New Roman"/>
        </w:rPr>
        <w:t>»</w:t>
      </w:r>
      <w:r>
        <w:t xml:space="preserve"> </w:t>
      </w:r>
      <w:r w:rsidRPr="00E316A4">
        <w:t>Esta ampliación conceptual</w:t>
      </w:r>
      <w:r>
        <w:t xml:space="preserve"> revela que los sistemas políticos operan en </w:t>
      </w:r>
      <w:r w:rsidRPr="00E316A4">
        <w:rPr>
          <w:i/>
        </w:rPr>
        <w:t>dos niveles simultáneos</w:t>
      </w:r>
      <w:r>
        <w:t xml:space="preserve">: </w:t>
      </w:r>
    </w:p>
    <w:p w:rsidR="002430EB" w:rsidRDefault="002430EB" w:rsidP="002430EB">
      <w:pPr>
        <w:pStyle w:val="412-VietaComacta"/>
        <w:spacing w:after="60"/>
        <w:jc w:val="both"/>
      </w:pPr>
      <w:r w:rsidRPr="00E316A4">
        <w:rPr>
          <w:b/>
          <w:i w:val="0"/>
          <w:smallCaps/>
        </w:rPr>
        <w:lastRenderedPageBreak/>
        <w:t>nacional</w:t>
      </w:r>
      <w:r>
        <w:t xml:space="preserve">: El </w:t>
      </w:r>
      <w:r w:rsidRPr="00C82A3B">
        <w:rPr>
          <w:i w:val="0"/>
        </w:rPr>
        <w:t>pueblo puede votar</w:t>
      </w:r>
      <w:r>
        <w:t>. L</w:t>
      </w:r>
      <w:r w:rsidRPr="00E316A4">
        <w:t xml:space="preserve">a legitimidad puede ser </w:t>
      </w:r>
      <w:r w:rsidRPr="00C82A3B">
        <w:rPr>
          <w:i w:val="0"/>
        </w:rPr>
        <w:t xml:space="preserve">democrática, teocrática o </w:t>
      </w:r>
      <w:proofErr w:type="spellStart"/>
      <w:r w:rsidRPr="00C82A3B">
        <w:rPr>
          <w:i w:val="0"/>
        </w:rPr>
        <w:t>meritocrática</w:t>
      </w:r>
      <w:proofErr w:type="spellEnd"/>
      <w:r>
        <w:t>.</w:t>
      </w:r>
    </w:p>
    <w:p w:rsidR="002430EB" w:rsidRDefault="002430EB" w:rsidP="002430EB">
      <w:pPr>
        <w:pStyle w:val="412-VietaComacta"/>
        <w:spacing w:after="60"/>
        <w:jc w:val="both"/>
      </w:pPr>
      <w:r w:rsidRPr="00E316A4">
        <w:rPr>
          <w:b/>
          <w:i w:val="0"/>
          <w:smallCaps/>
        </w:rPr>
        <w:t>supranacional</w:t>
      </w:r>
      <w:r>
        <w:t>: E</w:t>
      </w:r>
      <w:r w:rsidRPr="00C82A3B">
        <w:t>l</w:t>
      </w:r>
      <w:r>
        <w:t xml:space="preserve"> </w:t>
      </w:r>
      <w:r w:rsidRPr="00C82A3B">
        <w:rPr>
          <w:i w:val="0"/>
        </w:rPr>
        <w:t>pueblo no vota</w:t>
      </w:r>
      <w:r>
        <w:t>. El</w:t>
      </w:r>
      <w:r w:rsidRPr="00C82A3B">
        <w:t xml:space="preserve"> poder se valida mediante </w:t>
      </w:r>
      <w:r w:rsidRPr="00C82A3B">
        <w:rPr>
          <w:i w:val="0"/>
        </w:rPr>
        <w:t>consensos técnicos, control financiero</w:t>
      </w:r>
      <w:r>
        <w:rPr>
          <w:i w:val="0"/>
        </w:rPr>
        <w:t>, alianzas estratégicas</w:t>
      </w:r>
      <w:r w:rsidRPr="00C82A3B">
        <w:rPr>
          <w:i w:val="0"/>
        </w:rPr>
        <w:t xml:space="preserve"> o hegemonía cultural</w:t>
      </w:r>
      <w:r w:rsidRPr="00C82A3B">
        <w:t>, nunca por sufragio universal.</w:t>
      </w:r>
      <w:r>
        <w:t xml:space="preserve"> L</w:t>
      </w:r>
      <w:r w:rsidRPr="00E316A4">
        <w:t xml:space="preserve">a legitimidad es necesariamente </w:t>
      </w:r>
      <w:r w:rsidRPr="00C82A3B">
        <w:rPr>
          <w:i w:val="0"/>
        </w:rPr>
        <w:t>aristocrática, oligárquica o imperial</w:t>
      </w:r>
      <w:r>
        <w:t xml:space="preserve">. </w:t>
      </w:r>
    </w:p>
    <w:p w:rsidR="002430EB" w:rsidRDefault="002430EB" w:rsidP="002430EB">
      <w:pPr>
        <w:pStyle w:val="30-Parrafo"/>
      </w:pPr>
      <w:r>
        <w:rPr>
          <w:rFonts w:ascii="Digital-7 Mono" w:hAnsi="Digital-7 Mono"/>
          <w:i/>
        </w:rPr>
        <w:t>2.5.38</w:t>
      </w:r>
      <w:r w:rsidRPr="00412153">
        <w:rPr>
          <w:i/>
        </w:rPr>
        <w:t xml:space="preserve"> </w:t>
      </w:r>
      <w:r w:rsidRPr="00412153">
        <w:rPr>
          <w:rFonts w:ascii="Times New Roman" w:hAnsi="Times New Roman"/>
        </w:rPr>
        <w:t>»</w:t>
      </w:r>
      <w:r>
        <w:t xml:space="preserve"> Esto explica por qué instituciones como el </w:t>
      </w:r>
      <w:r w:rsidRPr="00E316A4">
        <w:rPr>
          <w:i/>
        </w:rPr>
        <w:t>Colegio Electoral estadounidense, el Consejo Europeo o el FMI</w:t>
      </w:r>
      <w:r>
        <w:t xml:space="preserve"> parecen </w:t>
      </w:r>
      <w:r w:rsidRPr="00E316A4">
        <w:rPr>
          <w:i/>
        </w:rPr>
        <w:t>antidemocráticas</w:t>
      </w:r>
      <w:r>
        <w:t xml:space="preserve">, ya que son mecanismos </w:t>
      </w:r>
      <w:r w:rsidRPr="00E316A4">
        <w:rPr>
          <w:i/>
        </w:rPr>
        <w:t>supranacionales</w:t>
      </w:r>
      <w:r>
        <w:rPr>
          <w:i/>
        </w:rPr>
        <w:t xml:space="preserve"> </w:t>
      </w:r>
      <w:r>
        <w:t xml:space="preserve">que operan bajo otras lógicas donde el </w:t>
      </w:r>
      <w:r w:rsidRPr="00C82A3B">
        <w:rPr>
          <w:i/>
        </w:rPr>
        <w:t>poder popular</w:t>
      </w:r>
      <w:r>
        <w:t xml:space="preserve"> no puede ser representado. Operan según lógicas de estabilidad continental, no de representación popular.</w:t>
      </w:r>
    </w:p>
    <w:p w:rsidR="002430EB" w:rsidRDefault="002430EB" w:rsidP="002430EB">
      <w:pPr>
        <w:pStyle w:val="133AmarilloSub"/>
      </w:pPr>
      <w:bookmarkStart w:id="27" w:name="_Toc212715276"/>
      <w:r>
        <w:t>Sistema de Legitimidad</w:t>
      </w:r>
      <w:bookmarkEnd w:id="27"/>
    </w:p>
    <w:p w:rsidR="002430EB" w:rsidRDefault="002430EB" w:rsidP="002430EB">
      <w:pPr>
        <w:pStyle w:val="30-Parrafo"/>
      </w:pPr>
      <w:r>
        <w:rPr>
          <w:rFonts w:ascii="Digital-7 Mono" w:hAnsi="Digital-7 Mono"/>
          <w:i/>
        </w:rPr>
        <w:t>2.5.39</w:t>
      </w:r>
      <w:r w:rsidRPr="00412153">
        <w:rPr>
          <w:i/>
        </w:rPr>
        <w:t xml:space="preserve"> </w:t>
      </w:r>
      <w:r w:rsidRPr="00412153">
        <w:rPr>
          <w:rFonts w:ascii="Times New Roman" w:hAnsi="Times New Roman"/>
        </w:rPr>
        <w:t>»</w:t>
      </w:r>
      <w:r>
        <w:t xml:space="preserve"> </w:t>
      </w:r>
      <w:r w:rsidRPr="00C82A3B">
        <w:t xml:space="preserve">La </w:t>
      </w:r>
      <w:r w:rsidRPr="00F27156">
        <w:rPr>
          <w:i/>
        </w:rPr>
        <w:t>fuente de legitimidad del</w:t>
      </w:r>
      <w:r w:rsidRPr="00C82A3B">
        <w:t xml:space="preserve"> </w:t>
      </w:r>
      <w:r w:rsidRPr="00C82A3B">
        <w:rPr>
          <w:i/>
        </w:rPr>
        <w:t>poder político</w:t>
      </w:r>
      <w:r>
        <w:t xml:space="preserve">, </w:t>
      </w:r>
      <w:r w:rsidRPr="00B50F47">
        <w:t>independientemente del nivel en que opere</w:t>
      </w:r>
      <w:r>
        <w:rPr>
          <w:i/>
        </w:rPr>
        <w:t>,</w:t>
      </w:r>
      <w:r>
        <w:t xml:space="preserve"> determina </w:t>
      </w:r>
      <w:r w:rsidRPr="00B50F47">
        <w:rPr>
          <w:i/>
        </w:rPr>
        <w:t>quién decide el destino de la nación</w:t>
      </w:r>
      <w:r>
        <w:t xml:space="preserve">, </w:t>
      </w:r>
      <w:r w:rsidRPr="00B50F47">
        <w:rPr>
          <w:i/>
        </w:rPr>
        <w:t>cómo se justifican las decisiones</w:t>
      </w:r>
      <w:r>
        <w:t xml:space="preserve"> y </w:t>
      </w:r>
      <w:r>
        <w:rPr>
          <w:i/>
        </w:rPr>
        <w:t xml:space="preserve">bajo </w:t>
      </w:r>
      <w:r w:rsidRPr="00B50F47">
        <w:rPr>
          <w:i/>
        </w:rPr>
        <w:t xml:space="preserve">qué mecanismos se </w:t>
      </w:r>
      <w:r>
        <w:rPr>
          <w:i/>
        </w:rPr>
        <w:t xml:space="preserve">valida </w:t>
      </w:r>
      <w:r w:rsidRPr="00B50F47">
        <w:rPr>
          <w:i/>
        </w:rPr>
        <w:t>el poder</w:t>
      </w:r>
      <w:r>
        <w:t>. Los principales sistemas de legitimidad son:</w:t>
      </w:r>
    </w:p>
    <w:p w:rsidR="002430EB" w:rsidRDefault="002430EB" w:rsidP="002430EB">
      <w:pPr>
        <w:pStyle w:val="412-VietaComacta"/>
        <w:spacing w:after="60"/>
        <w:jc w:val="both"/>
      </w:pPr>
      <w:r w:rsidRPr="00C82A3B">
        <w:rPr>
          <w:b/>
          <w:i w:val="0"/>
          <w:smallCaps/>
        </w:rPr>
        <w:t>Democracia</w:t>
      </w:r>
      <w:r>
        <w:t xml:space="preserve"> </w:t>
      </w:r>
      <w:r w:rsidRPr="00C82A3B">
        <w:rPr>
          <w:i w:val="0"/>
        </w:rPr>
        <w:t>(Poder Popular)</w:t>
      </w:r>
      <w:r>
        <w:t xml:space="preserve">: </w:t>
      </w:r>
      <w:r w:rsidRPr="00ED0669">
        <w:t xml:space="preserve">El poder reside en el </w:t>
      </w:r>
      <w:r w:rsidRPr="00ED0669">
        <w:rPr>
          <w:i w:val="0"/>
        </w:rPr>
        <w:t>pueblo</w:t>
      </w:r>
      <w:r w:rsidRPr="00ED0669">
        <w:t xml:space="preserve">, que participa en la toma de decisiones a través del </w:t>
      </w:r>
      <w:r w:rsidRPr="00ED0669">
        <w:rPr>
          <w:i w:val="0"/>
        </w:rPr>
        <w:t>voto y la elección de sus representantes</w:t>
      </w:r>
      <w:r w:rsidRPr="00ED0669">
        <w:t xml:space="preserve">. Su </w:t>
      </w:r>
      <w:r w:rsidRPr="00ED0669">
        <w:rPr>
          <w:i w:val="0"/>
        </w:rPr>
        <w:t>fuente de legitimidad</w:t>
      </w:r>
      <w:r w:rsidRPr="00ED0669">
        <w:t xml:space="preserve"> proviene de la </w:t>
      </w:r>
      <w:r w:rsidRPr="00ED0669">
        <w:rPr>
          <w:i w:val="0"/>
        </w:rPr>
        <w:t>voluntad popular</w:t>
      </w:r>
      <w:r w:rsidRPr="00ED0669">
        <w:t xml:space="preserve"> expresada </w:t>
      </w:r>
      <w:r>
        <w:t xml:space="preserve">en </w:t>
      </w:r>
      <w:r w:rsidRPr="00ED0669">
        <w:rPr>
          <w:i w:val="0"/>
        </w:rPr>
        <w:t xml:space="preserve">procesos electorales y </w:t>
      </w:r>
      <w:r>
        <w:rPr>
          <w:i w:val="0"/>
        </w:rPr>
        <w:t xml:space="preserve">en la </w:t>
      </w:r>
      <w:r w:rsidRPr="00ED0669">
        <w:rPr>
          <w:i w:val="0"/>
        </w:rPr>
        <w:t>participación ciudadana</w:t>
      </w:r>
      <w:r w:rsidRPr="00ED0669">
        <w:t xml:space="preserve">. El </w:t>
      </w:r>
      <w:r w:rsidRPr="0034695D">
        <w:t>mecanismo de validación</w:t>
      </w:r>
      <w:r w:rsidRPr="0034695D">
        <w:rPr>
          <w:i w:val="0"/>
        </w:rPr>
        <w:t xml:space="preserve"> </w:t>
      </w:r>
      <w:r w:rsidRPr="00ED0669">
        <w:t xml:space="preserve">incluye </w:t>
      </w:r>
      <w:r w:rsidRPr="00ED0669">
        <w:rPr>
          <w:i w:val="0"/>
        </w:rPr>
        <w:t>elecciones libres, representación proporcional, partidos políticos</w:t>
      </w:r>
      <w:r w:rsidRPr="00ED0669">
        <w:t xml:space="preserve"> y </w:t>
      </w:r>
      <w:r w:rsidRPr="00ED0669">
        <w:rPr>
          <w:i w:val="0"/>
        </w:rPr>
        <w:t>rendición de cuentas</w:t>
      </w:r>
      <w:r w:rsidRPr="00ED0669">
        <w:t>.</w:t>
      </w:r>
      <w:r>
        <w:t xml:space="preserve"> Puede degenerar en </w:t>
      </w:r>
      <w:r w:rsidRPr="00ED0669">
        <w:rPr>
          <w:i w:val="0"/>
        </w:rPr>
        <w:t>Oligarquía</w:t>
      </w:r>
      <w:r>
        <w:t xml:space="preserve"> cuando las élites capturan las instituciones, o en </w:t>
      </w:r>
      <w:r w:rsidRPr="00ED0669">
        <w:rPr>
          <w:i w:val="0"/>
        </w:rPr>
        <w:t>Demagogia</w:t>
      </w:r>
      <w:r>
        <w:t xml:space="preserve"> cuando </w:t>
      </w:r>
      <w:r w:rsidRPr="00ED0669">
        <w:t>los líderes manipulan las emociones populares para mantenerse en el poder.</w:t>
      </w:r>
    </w:p>
    <w:p w:rsidR="002430EB" w:rsidRDefault="002430EB" w:rsidP="002430EB">
      <w:pPr>
        <w:pStyle w:val="412-VietaComacta"/>
        <w:spacing w:after="60"/>
        <w:jc w:val="both"/>
      </w:pPr>
      <w:r w:rsidRPr="00C82A3B">
        <w:rPr>
          <w:b/>
          <w:i w:val="0"/>
          <w:smallCaps/>
        </w:rPr>
        <w:t>Oligarquía</w:t>
      </w:r>
      <w:r>
        <w:t xml:space="preserve"> </w:t>
      </w:r>
      <w:r w:rsidRPr="00C82A3B">
        <w:rPr>
          <w:i w:val="0"/>
        </w:rPr>
        <w:t>(Poder Económico)</w:t>
      </w:r>
      <w:r>
        <w:t xml:space="preserve">: </w:t>
      </w:r>
      <w:r w:rsidRPr="00ED0669">
        <w:t xml:space="preserve">El poder </w:t>
      </w:r>
      <w:r>
        <w:t xml:space="preserve">lo ejerce </w:t>
      </w:r>
      <w:r w:rsidRPr="00ED0669">
        <w:t xml:space="preserve">un </w:t>
      </w:r>
      <w:r w:rsidRPr="00ED0669">
        <w:rPr>
          <w:i w:val="0"/>
        </w:rPr>
        <w:t>grupo reducido</w:t>
      </w:r>
      <w:r w:rsidRPr="00ED0669">
        <w:t xml:space="preserve">, a menudo asociadas a una </w:t>
      </w:r>
      <w:r w:rsidRPr="00ED0669">
        <w:rPr>
          <w:i w:val="0"/>
        </w:rPr>
        <w:t>clase o élite económica, financiera o política</w:t>
      </w:r>
      <w:r w:rsidRPr="00ED0669">
        <w:t xml:space="preserve">. Su legitimidad se basa en el </w:t>
      </w:r>
      <w:r w:rsidRPr="00ED0669">
        <w:rPr>
          <w:i w:val="0"/>
        </w:rPr>
        <w:t>control de recursos, riqueza o conocimiento</w:t>
      </w:r>
      <w:r w:rsidRPr="00ED0669">
        <w:t xml:space="preserve"> que les permite influir decisivamente en la toma de decisiones. El mecanismo de validación incluye </w:t>
      </w:r>
      <w:r w:rsidRPr="0034695D">
        <w:rPr>
          <w:i w:val="0"/>
        </w:rPr>
        <w:t>control de medios de comunicación, lobby político, manipulación de mercados y redes de influencia</w:t>
      </w:r>
      <w:r w:rsidRPr="00ED0669">
        <w:t xml:space="preserve">. </w:t>
      </w:r>
      <w:r>
        <w:t xml:space="preserve">Es la forma dominante en el </w:t>
      </w:r>
      <w:r w:rsidRPr="0034695D">
        <w:rPr>
          <w:i w:val="0"/>
        </w:rPr>
        <w:t>plano supranacional</w:t>
      </w:r>
      <w:r>
        <w:t xml:space="preserve">. </w:t>
      </w:r>
      <w:r w:rsidRPr="00ED0669">
        <w:t xml:space="preserve">Esta forma de gobierno degenera naturalmente en </w:t>
      </w:r>
      <w:r w:rsidRPr="0034695D">
        <w:rPr>
          <w:i w:val="0"/>
        </w:rPr>
        <w:t>Dictadura</w:t>
      </w:r>
      <w:r w:rsidRPr="00ED0669">
        <w:t xml:space="preserve"> cuando la </w:t>
      </w:r>
      <w:r w:rsidRPr="0034695D">
        <w:rPr>
          <w:i w:val="0"/>
        </w:rPr>
        <w:t>élite dominante</w:t>
      </w:r>
      <w:r w:rsidRPr="00ED0669">
        <w:t xml:space="preserve"> decide eliminar las apariencias democráticas, o en </w:t>
      </w:r>
      <w:r w:rsidRPr="0034695D">
        <w:rPr>
          <w:i w:val="0"/>
        </w:rPr>
        <w:t>Feudalismo</w:t>
      </w:r>
      <w:r w:rsidRPr="00ED0669">
        <w:t xml:space="preserve"> cuando el poder se territorializa.</w:t>
      </w:r>
    </w:p>
    <w:p w:rsidR="002430EB" w:rsidRDefault="002430EB" w:rsidP="002430EB">
      <w:pPr>
        <w:pStyle w:val="412-VietaComacta"/>
        <w:spacing w:after="60"/>
        <w:jc w:val="both"/>
      </w:pPr>
      <w:r w:rsidRPr="00C82A3B">
        <w:rPr>
          <w:b/>
          <w:i w:val="0"/>
          <w:smallCaps/>
        </w:rPr>
        <w:t>Aristocracia</w:t>
      </w:r>
      <w:r>
        <w:t xml:space="preserve"> </w:t>
      </w:r>
      <w:r w:rsidRPr="00C82A3B">
        <w:rPr>
          <w:i w:val="0"/>
        </w:rPr>
        <w:t>(Poder Social-Cultural)</w:t>
      </w:r>
      <w:r>
        <w:t xml:space="preserve">: El poder lo detenta una </w:t>
      </w:r>
      <w:r w:rsidRPr="0034695D">
        <w:rPr>
          <w:i w:val="0"/>
        </w:rPr>
        <w:t>élite</w:t>
      </w:r>
      <w:r>
        <w:t xml:space="preserve"> formada por </w:t>
      </w:r>
      <w:r w:rsidRPr="0034695D">
        <w:rPr>
          <w:i w:val="0"/>
        </w:rPr>
        <w:t>linaje, educación o capital simbólico</w:t>
      </w:r>
      <w:r>
        <w:t xml:space="preserve">. Su legitimidad se fundamenta en la supuesta </w:t>
      </w:r>
      <w:r w:rsidRPr="0034695D">
        <w:rPr>
          <w:i w:val="0"/>
        </w:rPr>
        <w:t>superioridad</w:t>
      </w:r>
      <w:r>
        <w:t xml:space="preserve"> </w:t>
      </w:r>
      <w:r w:rsidRPr="0034695D">
        <w:rPr>
          <w:i w:val="0"/>
        </w:rPr>
        <w:t>moral</w:t>
      </w:r>
      <w:r>
        <w:t xml:space="preserve">, </w:t>
      </w:r>
      <w:r w:rsidRPr="0034695D">
        <w:rPr>
          <w:i w:val="0"/>
        </w:rPr>
        <w:t>intelectual o histórica</w:t>
      </w:r>
      <w:r>
        <w:t xml:space="preserve">. El mecanismo de validación </w:t>
      </w:r>
      <w:r w:rsidRPr="0034695D">
        <w:t xml:space="preserve">incluye </w:t>
      </w:r>
      <w:r w:rsidRPr="0034695D">
        <w:rPr>
          <w:i w:val="0"/>
        </w:rPr>
        <w:t>redes familiares, educación elitista y control cultural</w:t>
      </w:r>
      <w:r w:rsidRPr="0034695D">
        <w:t xml:space="preserve">. </w:t>
      </w:r>
      <w:r>
        <w:t xml:space="preserve">Es la forma natural de legitimidad en </w:t>
      </w:r>
      <w:r>
        <w:rPr>
          <w:i w:val="0"/>
        </w:rPr>
        <w:t>sistemas confederado</w:t>
      </w:r>
      <w:r w:rsidRPr="0034695D">
        <w:rPr>
          <w:i w:val="0"/>
        </w:rPr>
        <w:t>s o imperiales</w:t>
      </w:r>
      <w:r>
        <w:t>, donde los «</w:t>
      </w:r>
      <w:r w:rsidRPr="0034695D">
        <w:rPr>
          <w:i w:val="0"/>
        </w:rPr>
        <w:t>iguales</w:t>
      </w:r>
      <w:r>
        <w:t xml:space="preserve">» </w:t>
      </w:r>
      <w:r w:rsidRPr="0034695D">
        <w:rPr>
          <w:i w:val="0"/>
        </w:rPr>
        <w:t>(pares, Estados, élites)</w:t>
      </w:r>
      <w:r>
        <w:t xml:space="preserve"> negocian entre sí.</w:t>
      </w:r>
      <w:r w:rsidRPr="0034695D">
        <w:t xml:space="preserve"> Puede degenerar en </w:t>
      </w:r>
      <w:r w:rsidRPr="0034695D">
        <w:rPr>
          <w:i w:val="0"/>
        </w:rPr>
        <w:t>Oligarquía</w:t>
      </w:r>
      <w:r w:rsidRPr="0034695D">
        <w:t xml:space="preserve"> cuando se fusiona con el </w:t>
      </w:r>
      <w:r w:rsidRPr="0034695D">
        <w:rPr>
          <w:i w:val="0"/>
        </w:rPr>
        <w:t>poder económico</w:t>
      </w:r>
      <w:r w:rsidRPr="0034695D">
        <w:t xml:space="preserve">, o en </w:t>
      </w:r>
      <w:r w:rsidRPr="0034695D">
        <w:rPr>
          <w:i w:val="0"/>
        </w:rPr>
        <w:t>Tiranía</w:t>
      </w:r>
      <w:r w:rsidRPr="0034695D">
        <w:t xml:space="preserve"> cuando una facción aristocrática impone su </w:t>
      </w:r>
      <w:r w:rsidRPr="0034695D">
        <w:rPr>
          <w:i w:val="0"/>
        </w:rPr>
        <w:t>voluntad absoluta</w:t>
      </w:r>
      <w:r w:rsidRPr="0034695D">
        <w:t>.</w:t>
      </w:r>
    </w:p>
    <w:p w:rsidR="002430EB" w:rsidRDefault="002430EB" w:rsidP="002430EB">
      <w:pPr>
        <w:pStyle w:val="412-VietaComacta"/>
        <w:spacing w:after="60"/>
        <w:jc w:val="both"/>
      </w:pPr>
      <w:r w:rsidRPr="0034695D">
        <w:rPr>
          <w:b/>
          <w:i w:val="0"/>
          <w:smallCaps/>
        </w:rPr>
        <w:t>Autocracia/Dictadura</w:t>
      </w:r>
      <w:r>
        <w:t xml:space="preserve"> </w:t>
      </w:r>
      <w:r w:rsidRPr="0034695D">
        <w:rPr>
          <w:i w:val="0"/>
        </w:rPr>
        <w:t>(Poder Coercitivo)</w:t>
      </w:r>
      <w:r>
        <w:t xml:space="preserve">: Aquí el poder político se concentra en </w:t>
      </w:r>
      <w:r w:rsidRPr="0034695D">
        <w:rPr>
          <w:i w:val="0"/>
        </w:rPr>
        <w:t>un líder autoritario o junta</w:t>
      </w:r>
      <w:r>
        <w:t xml:space="preserve">, </w:t>
      </w:r>
      <w:r w:rsidRPr="0034695D">
        <w:t xml:space="preserve">con control total del estado mediante </w:t>
      </w:r>
      <w:r w:rsidRPr="0034695D">
        <w:rPr>
          <w:i w:val="0"/>
        </w:rPr>
        <w:t>la fuerza, la represión y la censura</w:t>
      </w:r>
      <w:r w:rsidRPr="0034695D">
        <w:t xml:space="preserve">. Su legitimidad se basa en la </w:t>
      </w:r>
      <w:r w:rsidRPr="0034695D">
        <w:rPr>
          <w:i w:val="0"/>
        </w:rPr>
        <w:t>eficacia aparente, el orden impuesto o la ideología extremista</w:t>
      </w:r>
      <w:r w:rsidRPr="0034695D">
        <w:t xml:space="preserve"> que justifica el </w:t>
      </w:r>
      <w:r w:rsidRPr="0034695D">
        <w:rPr>
          <w:i w:val="0"/>
        </w:rPr>
        <w:t>control absoluto</w:t>
      </w:r>
      <w:r w:rsidRPr="0034695D">
        <w:t xml:space="preserve">. El mecanismo de validación incluye </w:t>
      </w:r>
      <w:r w:rsidRPr="0034695D">
        <w:rPr>
          <w:i w:val="0"/>
        </w:rPr>
        <w:t>represión de la oposición, culto a la personalidad del líder, propaganda sistemática y control de información.</w:t>
      </w:r>
      <w:r>
        <w:t xml:space="preserve"> </w:t>
      </w:r>
      <w:r w:rsidRPr="0034695D">
        <w:t xml:space="preserve">Este sistema tiende a degenerar en </w:t>
      </w:r>
      <w:r w:rsidRPr="0034695D">
        <w:rPr>
          <w:i w:val="0"/>
        </w:rPr>
        <w:t>Anarquía</w:t>
      </w:r>
      <w:r w:rsidRPr="0034695D">
        <w:t xml:space="preserve"> cuando colapsa por desgaste interno, o en </w:t>
      </w:r>
      <w:r w:rsidRPr="0034695D">
        <w:rPr>
          <w:i w:val="0"/>
        </w:rPr>
        <w:t>Totalitarismo</w:t>
      </w:r>
      <w:r w:rsidRPr="0034695D">
        <w:t xml:space="preserve"> cuando busca controlar todos los aspectos de la vida.</w:t>
      </w:r>
    </w:p>
    <w:p w:rsidR="002430EB" w:rsidRPr="00F601E3" w:rsidRDefault="002430EB" w:rsidP="002430EB">
      <w:pPr>
        <w:pStyle w:val="412-VietaComacta"/>
        <w:spacing w:after="60"/>
        <w:jc w:val="both"/>
      </w:pPr>
      <w:r w:rsidRPr="00C82A3B">
        <w:rPr>
          <w:b/>
          <w:i w:val="0"/>
          <w:smallCaps/>
        </w:rPr>
        <w:lastRenderedPageBreak/>
        <w:t>Teocracia</w:t>
      </w:r>
      <w:r>
        <w:t xml:space="preserve"> </w:t>
      </w:r>
      <w:r w:rsidRPr="00C82A3B">
        <w:rPr>
          <w:i w:val="0"/>
        </w:rPr>
        <w:t>(Poder Espiritual)</w:t>
      </w:r>
      <w:r>
        <w:t xml:space="preserve">: El poder se ejerce en nombre </w:t>
      </w:r>
      <w:r w:rsidRPr="00F601E3">
        <w:t xml:space="preserve">de una </w:t>
      </w:r>
      <w:r w:rsidRPr="00F601E3">
        <w:rPr>
          <w:i w:val="0"/>
        </w:rPr>
        <w:t>divinidad o religión</w:t>
      </w:r>
      <w:r>
        <w:t xml:space="preserve">, </w:t>
      </w:r>
      <w:r w:rsidRPr="00F601E3">
        <w:t xml:space="preserve">con las autoridades religiosas como </w:t>
      </w:r>
      <w:r w:rsidRPr="00F601E3">
        <w:rPr>
          <w:i w:val="0"/>
        </w:rPr>
        <w:t>gobernantes</w:t>
      </w:r>
      <w:r w:rsidRPr="00F601E3">
        <w:t xml:space="preserve"> o en estrecha colaboración con ellas. Su legitimidad deriva de la </w:t>
      </w:r>
      <w:r w:rsidRPr="00F601E3">
        <w:rPr>
          <w:i w:val="0"/>
        </w:rPr>
        <w:t>autoridad divina, las escrituras sagradas y la interpretación religiosa</w:t>
      </w:r>
      <w:r w:rsidRPr="00F601E3">
        <w:t xml:space="preserve"> de la voluntad suprema. El mecanismo de poder incluye </w:t>
      </w:r>
      <w:r w:rsidRPr="00F601E3">
        <w:rPr>
          <w:i w:val="0"/>
        </w:rPr>
        <w:t>interpretación doctrinal, control moral, sanciones religiosas y unión entre iglesia y estado</w:t>
      </w:r>
      <w:r w:rsidRPr="00F601E3">
        <w:t xml:space="preserve">. </w:t>
      </w:r>
      <w:r>
        <w:t xml:space="preserve">Opera principalmente a </w:t>
      </w:r>
      <w:r w:rsidRPr="00F601E3">
        <w:rPr>
          <w:i w:val="0"/>
        </w:rPr>
        <w:t>nivel nacional</w:t>
      </w:r>
      <w:r>
        <w:t xml:space="preserve">, pero puede expandirse al </w:t>
      </w:r>
      <w:r w:rsidRPr="00F601E3">
        <w:rPr>
          <w:i w:val="0"/>
        </w:rPr>
        <w:t>nivel supranacional</w:t>
      </w:r>
      <w:r>
        <w:t xml:space="preserve"> </w:t>
      </w:r>
      <w:r w:rsidRPr="00F601E3">
        <w:rPr>
          <w:i w:val="0"/>
        </w:rPr>
        <w:t>(Ej.: Irán, Vaticano, movimientos transnacionales islámicos)</w:t>
      </w:r>
      <w:r>
        <w:t xml:space="preserve">. </w:t>
      </w:r>
      <w:r w:rsidRPr="00F601E3">
        <w:t xml:space="preserve">Puede degenerar en </w:t>
      </w:r>
      <w:r w:rsidRPr="00F601E3">
        <w:rPr>
          <w:i w:val="0"/>
        </w:rPr>
        <w:t>Oligarquía</w:t>
      </w:r>
      <w:r w:rsidRPr="00F601E3">
        <w:t xml:space="preserve"> cuando se seculariza y las instituciones religiosas se convierten en estructuras de poder terrenal, o en </w:t>
      </w:r>
      <w:r w:rsidRPr="00F601E3">
        <w:rPr>
          <w:i w:val="0"/>
        </w:rPr>
        <w:t>Fanatismo</w:t>
      </w:r>
      <w:r w:rsidRPr="00F601E3">
        <w:t xml:space="preserve"> cuando la ortodoxia extrema justifica atrocidades.</w:t>
      </w:r>
    </w:p>
    <w:p w:rsidR="002430EB" w:rsidRDefault="002430EB" w:rsidP="002430EB">
      <w:pPr>
        <w:pStyle w:val="412-VietaComacta"/>
        <w:spacing w:after="60"/>
        <w:jc w:val="both"/>
      </w:pPr>
      <w:r w:rsidRPr="00C82A3B">
        <w:rPr>
          <w:b/>
          <w:i w:val="0"/>
          <w:smallCaps/>
        </w:rPr>
        <w:t>Tecnocracia</w:t>
      </w:r>
      <w:r>
        <w:t xml:space="preserve"> </w:t>
      </w:r>
      <w:r w:rsidRPr="00C82A3B">
        <w:rPr>
          <w:i w:val="0"/>
        </w:rPr>
        <w:t>(Poder Técnico-Científico)</w:t>
      </w:r>
      <w:r>
        <w:t xml:space="preserve">: </w:t>
      </w:r>
      <w:r w:rsidRPr="00F601E3">
        <w:t xml:space="preserve">El poder lo ejercen </w:t>
      </w:r>
      <w:r w:rsidRPr="00F601E3">
        <w:rPr>
          <w:i w:val="0"/>
        </w:rPr>
        <w:t>expertos</w:t>
      </w:r>
      <w:r w:rsidRPr="00F601E3">
        <w:t xml:space="preserve"> que toman decisiones basadas en </w:t>
      </w:r>
      <w:r w:rsidRPr="00F601E3">
        <w:rPr>
          <w:i w:val="0"/>
        </w:rPr>
        <w:t>datos, modelos y eficiencia</w:t>
      </w:r>
      <w:r w:rsidRPr="00F601E3">
        <w:t xml:space="preserve">. Su legitimidad se fundamenta en la </w:t>
      </w:r>
      <w:r w:rsidRPr="00F601E3">
        <w:rPr>
          <w:i w:val="0"/>
        </w:rPr>
        <w:t xml:space="preserve">competencia técnica, la eficiencia demostrable y </w:t>
      </w:r>
      <w:r>
        <w:rPr>
          <w:i w:val="0"/>
        </w:rPr>
        <w:t>la racionalidad</w:t>
      </w:r>
      <w:r w:rsidRPr="00F601E3">
        <w:t xml:space="preserve">. El mecanismo de poder incluye </w:t>
      </w:r>
      <w:r w:rsidRPr="00F601E3">
        <w:rPr>
          <w:i w:val="0"/>
        </w:rPr>
        <w:t xml:space="preserve">gobierno </w:t>
      </w:r>
      <w:r>
        <w:rPr>
          <w:i w:val="0"/>
        </w:rPr>
        <w:t xml:space="preserve">de </w:t>
      </w:r>
      <w:r w:rsidRPr="00F601E3">
        <w:rPr>
          <w:i w:val="0"/>
        </w:rPr>
        <w:t>expertos</w:t>
      </w:r>
      <w:r w:rsidRPr="00F601E3">
        <w:t xml:space="preserve">, </w:t>
      </w:r>
      <w:r w:rsidRPr="00F601E3">
        <w:rPr>
          <w:i w:val="0"/>
        </w:rPr>
        <w:t>toma de decisiones basada en evidencia, planificación racional y gestión eficiente</w:t>
      </w:r>
      <w:r w:rsidRPr="00F601E3">
        <w:t xml:space="preserve">. </w:t>
      </w:r>
      <w:r>
        <w:t xml:space="preserve">Es la forma </w:t>
      </w:r>
      <w:r w:rsidRPr="00F601E3">
        <w:rPr>
          <w:i w:val="0"/>
        </w:rPr>
        <w:t>hegemónica del plano supranacional</w:t>
      </w:r>
      <w:r>
        <w:t xml:space="preserve"> </w:t>
      </w:r>
      <w:r w:rsidRPr="00F601E3">
        <w:rPr>
          <w:i w:val="0"/>
        </w:rPr>
        <w:t>(FMI, OMS, bancos centrales, corporaciones tecnológicas).</w:t>
      </w:r>
      <w:r>
        <w:t xml:space="preserve"> </w:t>
      </w:r>
      <w:r w:rsidRPr="00F601E3">
        <w:t xml:space="preserve">Puede degenerar en </w:t>
      </w:r>
      <w:r w:rsidRPr="00F601E3">
        <w:rPr>
          <w:i w:val="0"/>
        </w:rPr>
        <w:t>Oligarquía</w:t>
      </w:r>
      <w:r w:rsidRPr="00F601E3">
        <w:t xml:space="preserve"> cuando los expertos </w:t>
      </w:r>
      <w:r>
        <w:t xml:space="preserve">se organizan en </w:t>
      </w:r>
      <w:r w:rsidRPr="00F601E3">
        <w:t xml:space="preserve">una </w:t>
      </w:r>
      <w:r w:rsidRPr="00F601E3">
        <w:rPr>
          <w:i w:val="0"/>
        </w:rPr>
        <w:t>élite cerrada</w:t>
      </w:r>
      <w:r w:rsidRPr="00F601E3">
        <w:t xml:space="preserve">, o en </w:t>
      </w:r>
      <w:r w:rsidRPr="00F601E3">
        <w:rPr>
          <w:i w:val="0"/>
        </w:rPr>
        <w:t>Tecnocratismo Autoritario</w:t>
      </w:r>
      <w:r w:rsidRPr="00F601E3">
        <w:t xml:space="preserve"> cuando la eficiencia justifica la eliminación de </w:t>
      </w:r>
      <w:r>
        <w:t xml:space="preserve">la </w:t>
      </w:r>
      <w:r w:rsidRPr="00F601E3">
        <w:rPr>
          <w:i w:val="0"/>
        </w:rPr>
        <w:t>deliberación política</w:t>
      </w:r>
      <w:r>
        <w:t xml:space="preserve"> y </w:t>
      </w:r>
      <w:r w:rsidRPr="00F601E3">
        <w:t xml:space="preserve">la </w:t>
      </w:r>
      <w:r w:rsidRPr="00F601E3">
        <w:rPr>
          <w:i w:val="0"/>
        </w:rPr>
        <w:t>participación ciudadana</w:t>
      </w:r>
      <w:r w:rsidRPr="00F601E3">
        <w:t>.</w:t>
      </w:r>
      <w:r>
        <w:t xml:space="preserve"> </w:t>
      </w:r>
    </w:p>
    <w:p w:rsidR="002430EB" w:rsidRDefault="002430EB" w:rsidP="002430EB">
      <w:pPr>
        <w:pStyle w:val="412-VietaComacta"/>
        <w:spacing w:after="60"/>
        <w:jc w:val="both"/>
      </w:pPr>
      <w:r w:rsidRPr="00C82A3B">
        <w:rPr>
          <w:b/>
          <w:i w:val="0"/>
          <w:smallCaps/>
        </w:rPr>
        <w:t>Meritocracia</w:t>
      </w:r>
      <w:r>
        <w:t xml:space="preserve"> </w:t>
      </w:r>
      <w:r w:rsidRPr="00C82A3B">
        <w:rPr>
          <w:i w:val="0"/>
        </w:rPr>
        <w:t>(Poder del Mérito)</w:t>
      </w:r>
      <w:r>
        <w:t xml:space="preserve">: </w:t>
      </w:r>
      <w:r w:rsidRPr="00F601E3">
        <w:t>Gobierno basado en el mérito individual, donde los cargos públicos se asignan según capacidades, logros y competencias demostradas.</w:t>
      </w:r>
      <w:r>
        <w:t xml:space="preserve"> </w:t>
      </w:r>
      <w:r w:rsidRPr="00F601E3">
        <w:t xml:space="preserve">Su legitimidad proviene de la </w:t>
      </w:r>
      <w:r w:rsidRPr="00F601E3">
        <w:rPr>
          <w:i w:val="0"/>
        </w:rPr>
        <w:t>excelencia personal y profesional</w:t>
      </w:r>
      <w:r w:rsidRPr="00F601E3">
        <w:t xml:space="preserve">. El mecanismo de poder incluye </w:t>
      </w:r>
      <w:r w:rsidRPr="00F601E3">
        <w:rPr>
          <w:i w:val="0"/>
        </w:rPr>
        <w:t>sistemas de evaluación, competencias basadas en métricas y ascenso por logros</w:t>
      </w:r>
      <w:r w:rsidRPr="00F601E3">
        <w:t xml:space="preserve">. </w:t>
      </w:r>
      <w:r>
        <w:t xml:space="preserve">Suele solaparse con </w:t>
      </w:r>
      <w:r w:rsidRPr="008E7524">
        <w:t xml:space="preserve">la </w:t>
      </w:r>
      <w:r w:rsidRPr="008E7524">
        <w:rPr>
          <w:i w:val="0"/>
        </w:rPr>
        <w:t>aristocracia</w:t>
      </w:r>
      <w:r w:rsidRPr="008E7524">
        <w:t xml:space="preserve"> o la </w:t>
      </w:r>
      <w:r w:rsidRPr="008E7524">
        <w:rPr>
          <w:i w:val="0"/>
        </w:rPr>
        <w:t>oligarquía</w:t>
      </w:r>
      <w:r>
        <w:t xml:space="preserve">, especialmente en el </w:t>
      </w:r>
      <w:r w:rsidRPr="008E7524">
        <w:rPr>
          <w:i w:val="0"/>
        </w:rPr>
        <w:t>plano supranacional</w:t>
      </w:r>
      <w:r>
        <w:t xml:space="preserve"> </w:t>
      </w:r>
      <w:r>
        <w:rPr>
          <w:i w:val="0"/>
        </w:rPr>
        <w:t>(E</w:t>
      </w:r>
      <w:r w:rsidRPr="008E7524">
        <w:rPr>
          <w:i w:val="0"/>
        </w:rPr>
        <w:t xml:space="preserve">j.: élites educadas en </w:t>
      </w:r>
      <w:proofErr w:type="spellStart"/>
      <w:r w:rsidRPr="008E7524">
        <w:rPr>
          <w:i w:val="0"/>
        </w:rPr>
        <w:t>Ivy</w:t>
      </w:r>
      <w:proofErr w:type="spellEnd"/>
      <w:r w:rsidRPr="008E7524">
        <w:rPr>
          <w:i w:val="0"/>
        </w:rPr>
        <w:t xml:space="preserve"> League, tecnócratas globales)</w:t>
      </w:r>
      <w:r>
        <w:t xml:space="preserve">. </w:t>
      </w:r>
      <w:r w:rsidRPr="00F601E3">
        <w:t xml:space="preserve">Puede degenerar en </w:t>
      </w:r>
      <w:r w:rsidRPr="008E7524">
        <w:rPr>
          <w:i w:val="0"/>
        </w:rPr>
        <w:t>Aristocracia</w:t>
      </w:r>
      <w:r w:rsidRPr="00F601E3">
        <w:t xml:space="preserve"> cuando los méritos se heredan o se convierten en privilegios de clase, o en </w:t>
      </w:r>
      <w:r w:rsidRPr="008E7524">
        <w:rPr>
          <w:i w:val="0"/>
        </w:rPr>
        <w:t>Oligarquía</w:t>
      </w:r>
      <w:r w:rsidRPr="00F601E3">
        <w:t xml:space="preserve"> cuando el sistema de méritos es manipulado por élites existentes.</w:t>
      </w:r>
    </w:p>
    <w:p w:rsidR="002430EB" w:rsidRDefault="002430EB" w:rsidP="002430EB">
      <w:pPr>
        <w:pStyle w:val="412-VietaComacta"/>
        <w:spacing w:after="60"/>
        <w:jc w:val="both"/>
      </w:pPr>
      <w:r w:rsidRPr="008E7524">
        <w:rPr>
          <w:b/>
          <w:i w:val="0"/>
          <w:smallCaps/>
        </w:rPr>
        <w:t>Corporatocracia</w:t>
      </w:r>
      <w:r>
        <w:t xml:space="preserve"> </w:t>
      </w:r>
      <w:r w:rsidRPr="008E7524">
        <w:rPr>
          <w:i w:val="0"/>
        </w:rPr>
        <w:t>(Poder Corporativo)</w:t>
      </w:r>
      <w:r>
        <w:t>: El poder lo ejercen</w:t>
      </w:r>
      <w:r w:rsidRPr="008E7524">
        <w:t xml:space="preserve"> </w:t>
      </w:r>
      <w:r w:rsidRPr="008E7524">
        <w:rPr>
          <w:i w:val="0"/>
        </w:rPr>
        <w:t xml:space="preserve">corporaciones y empresas </w:t>
      </w:r>
      <w:r w:rsidRPr="008E7524">
        <w:t xml:space="preserve">que </w:t>
      </w:r>
      <w:r>
        <w:t xml:space="preserve">toman el control de las </w:t>
      </w:r>
      <w:r w:rsidRPr="008E7524">
        <w:t xml:space="preserve">funciones gubernamentales. Su legitimidad se basa en la </w:t>
      </w:r>
      <w:r w:rsidRPr="008E7524">
        <w:rPr>
          <w:i w:val="0"/>
        </w:rPr>
        <w:t>eficiencia económica, la generación de empleo y la generación de valor</w:t>
      </w:r>
      <w:r w:rsidRPr="008E7524">
        <w:t xml:space="preserve">. El mecanismo de poder incluye </w:t>
      </w:r>
      <w:r w:rsidRPr="008E7524">
        <w:rPr>
          <w:i w:val="0"/>
        </w:rPr>
        <w:t xml:space="preserve">privatización de funciones estatales, alianzas público-privadas y lobbying corporativo. </w:t>
      </w:r>
      <w:r>
        <w:t xml:space="preserve">Es la forma emergente del </w:t>
      </w:r>
      <w:r w:rsidRPr="008E7524">
        <w:rPr>
          <w:i w:val="0"/>
        </w:rPr>
        <w:t>capitalismo global</w:t>
      </w:r>
      <w:r>
        <w:t xml:space="preserve">. </w:t>
      </w:r>
      <w:r w:rsidRPr="008E7524">
        <w:t xml:space="preserve">Puede degenerar en </w:t>
      </w:r>
      <w:r w:rsidRPr="008E7524">
        <w:rPr>
          <w:i w:val="0"/>
        </w:rPr>
        <w:t>Oligarquía</w:t>
      </w:r>
      <w:r w:rsidRPr="008E7524">
        <w:t xml:space="preserve"> cuando pocas corporaciones dominan todo, o en </w:t>
      </w:r>
      <w:r w:rsidRPr="008E7524">
        <w:rPr>
          <w:i w:val="0"/>
        </w:rPr>
        <w:t>Feudalismo Económico</w:t>
      </w:r>
      <w:r w:rsidRPr="008E7524">
        <w:t xml:space="preserve"> cuando las corporaciones se convierten en señores feudales de sus territorios.</w:t>
      </w:r>
    </w:p>
    <w:p w:rsidR="002430EB" w:rsidRDefault="002430EB" w:rsidP="002430EB">
      <w:pPr>
        <w:pStyle w:val="30-Parrafo"/>
      </w:pPr>
      <w:r>
        <w:rPr>
          <w:rFonts w:ascii="Digital-7 Mono" w:hAnsi="Digital-7 Mono"/>
          <w:i/>
        </w:rPr>
        <w:t>2.5.40</w:t>
      </w:r>
      <w:r w:rsidRPr="00412153">
        <w:rPr>
          <w:i/>
        </w:rPr>
        <w:t xml:space="preserve"> </w:t>
      </w:r>
      <w:r w:rsidRPr="00412153">
        <w:rPr>
          <w:rFonts w:ascii="Times New Roman" w:hAnsi="Times New Roman"/>
        </w:rPr>
        <w:t>»</w:t>
      </w:r>
      <w:r>
        <w:t xml:space="preserve"> Esta </w:t>
      </w:r>
      <w:r w:rsidRPr="00F27156">
        <w:rPr>
          <w:i/>
        </w:rPr>
        <w:t>expansión conceptual</w:t>
      </w:r>
      <w:r>
        <w:t xml:space="preserve"> revela una asimetría fundamental: mientras en el </w:t>
      </w:r>
      <w:r w:rsidRPr="005B78A1">
        <w:rPr>
          <w:i/>
        </w:rPr>
        <w:t>nivel nacional</w:t>
      </w:r>
      <w:r>
        <w:t xml:space="preserve"> la autoridad puede legitimarse mediante </w:t>
      </w:r>
      <w:r w:rsidRPr="005B78A1">
        <w:rPr>
          <w:i/>
        </w:rPr>
        <w:t>representación o tradición</w:t>
      </w:r>
      <w:r>
        <w:t xml:space="preserve">, en el </w:t>
      </w:r>
      <w:r w:rsidRPr="005B78A1">
        <w:rPr>
          <w:i/>
        </w:rPr>
        <w:t>nivel supranacional</w:t>
      </w:r>
      <w:r>
        <w:t xml:space="preserve"> la autoridad solo puede sostenerse mediante </w:t>
      </w:r>
      <w:r w:rsidRPr="005B78A1">
        <w:rPr>
          <w:i/>
        </w:rPr>
        <w:t>consenso entre élites, eficacia técnica o hegemonía estructural</w:t>
      </w:r>
      <w:r>
        <w:t xml:space="preserve">. No existe </w:t>
      </w:r>
      <w:r w:rsidRPr="005B78A1">
        <w:rPr>
          <w:i/>
        </w:rPr>
        <w:t>(ni puede existir)</w:t>
      </w:r>
      <w:r>
        <w:t xml:space="preserve"> un «</w:t>
      </w:r>
      <w:r w:rsidRPr="005B78A1">
        <w:rPr>
          <w:i/>
        </w:rPr>
        <w:t>pueblo supranacional</w:t>
      </w:r>
      <w:r>
        <w:t xml:space="preserve">» </w:t>
      </w:r>
      <w:r w:rsidRPr="005B78A1">
        <w:rPr>
          <w:i/>
        </w:rPr>
        <w:t>que legitime democráticamente una</w:t>
      </w:r>
      <w:r>
        <w:t xml:space="preserve"> </w:t>
      </w:r>
      <w:r w:rsidRPr="005B78A1">
        <w:rPr>
          <w:i/>
        </w:rPr>
        <w:t>jefatura continental o global</w:t>
      </w:r>
      <w:r>
        <w:t xml:space="preserve">. Por lo tanto, toda </w:t>
      </w:r>
      <w:r w:rsidRPr="005B78A1">
        <w:rPr>
          <w:i/>
        </w:rPr>
        <w:t>estructura supranacional</w:t>
      </w:r>
      <w:r>
        <w:t xml:space="preserve">, por más republicana que parezca en su forma, opera necesariamente con </w:t>
      </w:r>
      <w:r w:rsidRPr="005B78A1">
        <w:rPr>
          <w:i/>
        </w:rPr>
        <w:t>lógicas de tipo aristocrático, oligárquico o imperial</w:t>
      </w:r>
      <w:r>
        <w:t xml:space="preserve"> en su sustancia.</w:t>
      </w:r>
    </w:p>
    <w:p w:rsidR="002430EB" w:rsidRDefault="002430EB" w:rsidP="002430EB">
      <w:pPr>
        <w:pStyle w:val="30-Parrafo"/>
      </w:pPr>
      <w:r>
        <w:rPr>
          <w:rFonts w:ascii="Digital-7 Mono" w:hAnsi="Digital-7 Mono"/>
          <w:i/>
        </w:rPr>
        <w:t>2.5.41</w:t>
      </w:r>
      <w:r w:rsidRPr="00412153">
        <w:rPr>
          <w:i/>
        </w:rPr>
        <w:t xml:space="preserve"> </w:t>
      </w:r>
      <w:r w:rsidRPr="00412153">
        <w:rPr>
          <w:rFonts w:ascii="Times New Roman" w:hAnsi="Times New Roman"/>
        </w:rPr>
        <w:t>»</w:t>
      </w:r>
      <w:r>
        <w:t xml:space="preserve"> </w:t>
      </w:r>
      <w:r w:rsidRPr="00301AE2">
        <w:t xml:space="preserve">El </w:t>
      </w:r>
      <w:r w:rsidRPr="00B50F47">
        <w:rPr>
          <w:i/>
        </w:rPr>
        <w:t>sistema político contemporáneo</w:t>
      </w:r>
      <w:r w:rsidRPr="00301AE2">
        <w:t xml:space="preserve">, por lo tanto, no es unívoco ni homogéneo. Es una </w:t>
      </w:r>
      <w:r w:rsidRPr="00B50F47">
        <w:rPr>
          <w:i/>
        </w:rPr>
        <w:t>estructura multinivel</w:t>
      </w:r>
      <w:r w:rsidRPr="00301AE2">
        <w:t xml:space="preserve">, en la que conviven </w:t>
      </w:r>
      <w:r w:rsidRPr="00B50F47">
        <w:rPr>
          <w:i/>
        </w:rPr>
        <w:t>(y a menudo colisionan)</w:t>
      </w:r>
      <w:r w:rsidRPr="00301AE2">
        <w:t xml:space="preserve"> lógicas distintas de organización del poder. En la superficie, persisten las </w:t>
      </w:r>
      <w:r w:rsidRPr="00B50F47">
        <w:rPr>
          <w:i/>
        </w:rPr>
        <w:t>formas nacionales (República, Monarquía),</w:t>
      </w:r>
      <w:r w:rsidRPr="00301AE2">
        <w:t xml:space="preserve"> mientras que en las profundidades, operan las </w:t>
      </w:r>
      <w:r w:rsidRPr="00B50F47">
        <w:rPr>
          <w:i/>
        </w:rPr>
        <w:t>formas supranacionales (Imperio, Confederación)</w:t>
      </w:r>
      <w:r>
        <w:t xml:space="preserve"> a través de las </w:t>
      </w:r>
      <w:r w:rsidRPr="00B50F47">
        <w:rPr>
          <w:i/>
        </w:rPr>
        <w:t xml:space="preserve">naciones </w:t>
      </w:r>
      <w:r>
        <w:rPr>
          <w:i/>
        </w:rPr>
        <w:t xml:space="preserve">líderes </w:t>
      </w:r>
      <w:r w:rsidRPr="00B50F47">
        <w:t>de cada</w:t>
      </w:r>
      <w:r>
        <w:t xml:space="preserve"> </w:t>
      </w:r>
      <w:r w:rsidRPr="00B50F47">
        <w:rPr>
          <w:i/>
        </w:rPr>
        <w:t>bloque supranacional</w:t>
      </w:r>
      <w:r w:rsidRPr="00301AE2">
        <w:t xml:space="preserve">. </w:t>
      </w:r>
    </w:p>
    <w:p w:rsidR="002430EB" w:rsidRDefault="002430EB" w:rsidP="002430EB">
      <w:pPr>
        <w:pStyle w:val="30-Parrafo"/>
      </w:pPr>
    </w:p>
    <w:p w:rsidR="002430EB" w:rsidRDefault="002430EB" w:rsidP="002430EB">
      <w:pPr>
        <w:pStyle w:val="065-Numeraciosubseccion"/>
      </w:pPr>
      <w:r>
        <w:t>2.6.0</w:t>
      </w:r>
    </w:p>
    <w:p w:rsidR="002430EB" w:rsidRDefault="002430EB" w:rsidP="002430EB">
      <w:pPr>
        <w:pStyle w:val="134Verde"/>
      </w:pPr>
      <w:bookmarkStart w:id="28" w:name="_Toc212715277"/>
      <w:r>
        <w:t>Nivel 4</w:t>
      </w:r>
      <w:bookmarkEnd w:id="28"/>
    </w:p>
    <w:p w:rsidR="002430EB" w:rsidRDefault="002430EB" w:rsidP="002430EB">
      <w:pPr>
        <w:pStyle w:val="122bEtiquetaFix"/>
      </w:pPr>
      <w:r>
        <w:t>Globalización Fragmentada</w:t>
      </w:r>
    </w:p>
    <w:p w:rsidR="002430EB" w:rsidRDefault="002430EB" w:rsidP="002430EB">
      <w:pPr>
        <w:pStyle w:val="314-ParrafoImagen"/>
        <w:jc w:val="center"/>
      </w:pPr>
      <w:r>
        <w:drawing>
          <wp:inline distT="0" distB="0" distL="0" distR="0" wp14:anchorId="157A61AD" wp14:editId="1301D5AF">
            <wp:extent cx="3164619" cy="887450"/>
            <wp:effectExtent l="0" t="0" r="0" b="8255"/>
            <wp:docPr id="7" name="Imagen 7" descr="D:\0000 - FINAL\0000 - GameOver\000 - Posts\Formulas\Nivel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0000 - FINAL\0000 - GameOver\000 - Posts\Formulas\Nivel 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6948" cy="888103"/>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t>2.6.1</w:t>
      </w:r>
      <w:r w:rsidRPr="00412153">
        <w:rPr>
          <w:i/>
        </w:rPr>
        <w:t xml:space="preserve"> </w:t>
      </w:r>
      <w:r w:rsidRPr="00412153">
        <w:rPr>
          <w:rFonts w:ascii="Times New Roman" w:hAnsi="Times New Roman"/>
        </w:rPr>
        <w:t>»</w:t>
      </w:r>
      <w:r>
        <w:t xml:space="preserve"> El ascenso a este nivel civilizatorio marca la transición hacia la </w:t>
      </w:r>
      <w:r w:rsidRPr="00B54386">
        <w:rPr>
          <w:i/>
        </w:rPr>
        <w:t>Globalización Fragmentada</w:t>
      </w:r>
      <w:r>
        <w:t xml:space="preserve">, una etapa en la que el planeta se consolida como </w:t>
      </w:r>
      <w:r w:rsidRPr="00B54386">
        <w:rPr>
          <w:i/>
        </w:rPr>
        <w:t>un sistema único, pero no unificado</w:t>
      </w:r>
      <w:r>
        <w:t xml:space="preserve">. No existe ningún territorio sin administración estatal, </w:t>
      </w:r>
      <w:r w:rsidRPr="00B54386">
        <w:rPr>
          <w:i/>
        </w:rPr>
        <w:t>cada porción de tierra, cada espacio marítimo adyacente</w:t>
      </w:r>
      <w:r w:rsidRPr="00B54386">
        <w:t xml:space="preserve">, e incluso los </w:t>
      </w:r>
      <w:r w:rsidRPr="00B54386">
        <w:rPr>
          <w:i/>
        </w:rPr>
        <w:t>recursos atmosféricos y subterráneos</w:t>
      </w:r>
      <w:r>
        <w:t xml:space="preserve">, están asignados jurídicamente a una entidad estatal soberana. Solo persisten como </w:t>
      </w:r>
      <w:r w:rsidRPr="00B54386">
        <w:rPr>
          <w:i/>
        </w:rPr>
        <w:t>zonas neutrales</w:t>
      </w:r>
      <w:r>
        <w:t xml:space="preserve"> los </w:t>
      </w:r>
      <w:r w:rsidRPr="00B54386">
        <w:rPr>
          <w:i/>
        </w:rPr>
        <w:t>espacios oceánicos internacionales</w:t>
      </w:r>
      <w:r>
        <w:t xml:space="preserve">, cuya gobernanza sigue en disputa. </w:t>
      </w:r>
    </w:p>
    <w:p w:rsidR="002430EB" w:rsidRDefault="002430EB" w:rsidP="002430EB">
      <w:pPr>
        <w:pStyle w:val="30-Parrafo"/>
      </w:pPr>
      <w:r>
        <w:rPr>
          <w:rFonts w:ascii="Digital-7 Mono" w:hAnsi="Digital-7 Mono"/>
          <w:i/>
        </w:rPr>
        <w:t>2.6.2</w:t>
      </w:r>
      <w:r w:rsidRPr="00412153">
        <w:rPr>
          <w:i/>
        </w:rPr>
        <w:t xml:space="preserve"> </w:t>
      </w:r>
      <w:r w:rsidRPr="00412153">
        <w:rPr>
          <w:rFonts w:ascii="Times New Roman" w:hAnsi="Times New Roman"/>
        </w:rPr>
        <w:t>»</w:t>
      </w:r>
      <w:r>
        <w:t xml:space="preserve"> Cada </w:t>
      </w:r>
      <w:r w:rsidRPr="00B54386">
        <w:rPr>
          <w:i/>
        </w:rPr>
        <w:t>Estado</w:t>
      </w:r>
      <w:r>
        <w:t xml:space="preserve"> se ha consolidado como una </w:t>
      </w:r>
      <w:r w:rsidRPr="00B54386">
        <w:rPr>
          <w:i/>
        </w:rPr>
        <w:t>entidad egregórica autónoma</w:t>
      </w:r>
      <w:r>
        <w:t xml:space="preserve">, con </w:t>
      </w:r>
      <w:r w:rsidRPr="00B54386">
        <w:rPr>
          <w:i/>
        </w:rPr>
        <w:t>identidad simbólica, histórica y fenomenológica propia</w:t>
      </w:r>
      <w:r>
        <w:t xml:space="preserve">, moldeada por su trayectoria dialéctica interna. Los </w:t>
      </w:r>
      <w:r w:rsidRPr="00B54386">
        <w:rPr>
          <w:i/>
        </w:rPr>
        <w:t>gobiernos nacionales</w:t>
      </w:r>
      <w:r>
        <w:t xml:space="preserve"> actúan como administradores de sus territorios, sujetos a </w:t>
      </w:r>
      <w:r w:rsidRPr="00B54386">
        <w:rPr>
          <w:i/>
        </w:rPr>
        <w:t>las reglas y lealtades preestablecidas por su sistema político interno</w:t>
      </w:r>
      <w:r>
        <w:t xml:space="preserve">, pero también obligados por necesidad material y simbólica, a interactuar con otros Estados, lo que da como resultado una </w:t>
      </w:r>
      <w:r w:rsidRPr="00B54386">
        <w:rPr>
          <w:i/>
        </w:rPr>
        <w:t>red global interdependiente, competitiva y jerárquicamente estratificada</w:t>
      </w:r>
      <w:r>
        <w:t>.</w:t>
      </w:r>
    </w:p>
    <w:p w:rsidR="002430EB" w:rsidRDefault="002430EB" w:rsidP="002430EB">
      <w:pPr>
        <w:pStyle w:val="30-Parrafo"/>
      </w:pPr>
      <w:r>
        <w:rPr>
          <w:rFonts w:ascii="Digital-7 Mono" w:hAnsi="Digital-7 Mono"/>
          <w:i/>
        </w:rPr>
        <w:t>2.6.3</w:t>
      </w:r>
      <w:r w:rsidRPr="00412153">
        <w:rPr>
          <w:i/>
        </w:rPr>
        <w:t xml:space="preserve"> </w:t>
      </w:r>
      <w:r w:rsidRPr="00412153">
        <w:rPr>
          <w:rFonts w:ascii="Times New Roman" w:hAnsi="Times New Roman"/>
        </w:rPr>
        <w:t>»</w:t>
      </w:r>
      <w:r>
        <w:t xml:space="preserve"> En este nivel, </w:t>
      </w:r>
      <w:r w:rsidRPr="00B54386">
        <w:rPr>
          <w:i/>
        </w:rPr>
        <w:t>la economía</w:t>
      </w:r>
      <w:r>
        <w:t xml:space="preserve"> deja de ser un fenómeno local para bifurcarse en dos planos interconectados pero lógicamente distintos:</w:t>
      </w:r>
    </w:p>
    <w:p w:rsidR="002430EB" w:rsidRDefault="002430EB" w:rsidP="002430EB">
      <w:pPr>
        <w:pStyle w:val="412-VietaComacta"/>
        <w:spacing w:after="60"/>
        <w:jc w:val="both"/>
      </w:pPr>
      <w:r w:rsidRPr="00B54386">
        <w:rPr>
          <w:b/>
          <w:i w:val="0"/>
          <w:smallCaps/>
        </w:rPr>
        <w:t>microeconomía</w:t>
      </w:r>
      <w:r>
        <w:t xml:space="preserve">: Opera en el ámbito de los </w:t>
      </w:r>
      <w:r w:rsidRPr="00B54386">
        <w:rPr>
          <w:i w:val="0"/>
        </w:rPr>
        <w:t>agentes individuales (personas, familias, empresas)</w:t>
      </w:r>
      <w:r>
        <w:t xml:space="preserve">, y estudia cómo estos toman decisiones bajo condiciones de </w:t>
      </w:r>
      <w:r w:rsidRPr="00B54386">
        <w:rPr>
          <w:i w:val="0"/>
        </w:rPr>
        <w:t>escasez, competencia y preferencia</w:t>
      </w:r>
      <w:r>
        <w:t xml:space="preserve">. Es el plano del </w:t>
      </w:r>
      <w:r w:rsidRPr="00B54386">
        <w:rPr>
          <w:i w:val="0"/>
        </w:rPr>
        <w:t>ajuste, la adaptación y la supervivencia cotidiana</w:t>
      </w:r>
      <w:r>
        <w:t>.</w:t>
      </w:r>
    </w:p>
    <w:p w:rsidR="002430EB" w:rsidRDefault="002430EB" w:rsidP="002430EB">
      <w:pPr>
        <w:pStyle w:val="412-VietaComacta"/>
        <w:spacing w:after="60"/>
        <w:jc w:val="both"/>
      </w:pPr>
      <w:r w:rsidRPr="00B54386">
        <w:rPr>
          <w:b/>
          <w:i w:val="0"/>
          <w:smallCaps/>
        </w:rPr>
        <w:t>macroeconomía</w:t>
      </w:r>
      <w:r>
        <w:t xml:space="preserve">: Emerge como una </w:t>
      </w:r>
      <w:r w:rsidRPr="00B54386">
        <w:rPr>
          <w:i w:val="0"/>
        </w:rPr>
        <w:t>dimensión</w:t>
      </w:r>
      <w:r>
        <w:t xml:space="preserve"> </w:t>
      </w:r>
      <w:r w:rsidRPr="00B54386">
        <w:rPr>
          <w:i w:val="0"/>
        </w:rPr>
        <w:t>supranacional</w:t>
      </w:r>
      <w:r>
        <w:t xml:space="preserve"> de la actividad económica, y estudia agregados globales: </w:t>
      </w:r>
      <w:r w:rsidRPr="00B54386">
        <w:rPr>
          <w:i w:val="0"/>
        </w:rPr>
        <w:t>producción total, inflación, empleo, balanza comercial, deuda externa, flujos de capital</w:t>
      </w:r>
      <w:r>
        <w:t xml:space="preserve">. Aquí, los gobiernos ya no administran solo recursos, sino </w:t>
      </w:r>
      <w:r w:rsidRPr="00B54386">
        <w:rPr>
          <w:i w:val="0"/>
        </w:rPr>
        <w:t>indicadores</w:t>
      </w:r>
      <w:r>
        <w:t xml:space="preserve">. La política económica nacional se convierte en un </w:t>
      </w:r>
      <w:r>
        <w:rPr>
          <w:i w:val="0"/>
        </w:rPr>
        <w:t xml:space="preserve">proceso </w:t>
      </w:r>
      <w:r w:rsidRPr="00B54386">
        <w:rPr>
          <w:i w:val="0"/>
        </w:rPr>
        <w:t>de sincronización forzada con estándares globales, presiones de mercados financieros</w:t>
      </w:r>
      <w:r>
        <w:rPr>
          <w:i w:val="0"/>
        </w:rPr>
        <w:t xml:space="preserve"> y </w:t>
      </w:r>
      <w:r w:rsidRPr="00B54386">
        <w:rPr>
          <w:i w:val="0"/>
        </w:rPr>
        <w:t>acuerdos internacionales.</w:t>
      </w:r>
      <w:r>
        <w:t xml:space="preserve"> Mientras en el plano microeconómico el Estado puede implementar medidas para </w:t>
      </w:r>
      <w:r w:rsidRPr="00B54386">
        <w:rPr>
          <w:i w:val="0"/>
        </w:rPr>
        <w:t>corregir, regular y redistribuir</w:t>
      </w:r>
      <w:r>
        <w:t xml:space="preserve">, en el plano macroeconómico el Estado se somete: </w:t>
      </w:r>
      <w:r w:rsidRPr="004F0085">
        <w:rPr>
          <w:i w:val="0"/>
        </w:rPr>
        <w:t>ajusta sus políticas según señales externas</w:t>
      </w:r>
      <w:r>
        <w:t>, porque su soberanía económica ya no es absoluta, sino condicionada.</w:t>
      </w:r>
    </w:p>
    <w:p w:rsidR="002430EB" w:rsidRDefault="002430EB" w:rsidP="002430EB">
      <w:pPr>
        <w:pStyle w:val="30-Parrafo"/>
      </w:pPr>
      <w:r>
        <w:rPr>
          <w:rFonts w:ascii="Digital-7 Mono" w:hAnsi="Digital-7 Mono"/>
          <w:i/>
        </w:rPr>
        <w:t>2.6.4</w:t>
      </w:r>
      <w:r w:rsidRPr="00412153">
        <w:rPr>
          <w:i/>
        </w:rPr>
        <w:t xml:space="preserve"> </w:t>
      </w:r>
      <w:r w:rsidRPr="00412153">
        <w:rPr>
          <w:rFonts w:ascii="Times New Roman" w:hAnsi="Times New Roman"/>
        </w:rPr>
        <w:t>»</w:t>
      </w:r>
      <w:r>
        <w:t xml:space="preserve"> Esta </w:t>
      </w:r>
      <w:r w:rsidRPr="006655F6">
        <w:rPr>
          <w:i/>
        </w:rPr>
        <w:t>etapa globalizadora</w:t>
      </w:r>
      <w:r>
        <w:t xml:space="preserve"> implica también la abstracción radical del valor. Las economías dejan de medirse solamente en </w:t>
      </w:r>
      <w:r w:rsidRPr="006655F6">
        <w:rPr>
          <w:i/>
        </w:rPr>
        <w:t>bienes tangibles</w:t>
      </w:r>
      <w:r>
        <w:t xml:space="preserve"> </w:t>
      </w:r>
      <w:r w:rsidRPr="006655F6">
        <w:rPr>
          <w:i/>
        </w:rPr>
        <w:t>(metales preciosos, especias, mat</w:t>
      </w:r>
      <w:r>
        <w:rPr>
          <w:i/>
        </w:rPr>
        <w:t>erias primas, productos agrí</w:t>
      </w:r>
      <w:r w:rsidRPr="006655F6">
        <w:rPr>
          <w:i/>
        </w:rPr>
        <w:t>colas y ganaderos)</w:t>
      </w:r>
      <w:r>
        <w:t xml:space="preserve"> para organizarse en torno a sistemas simbólicos: </w:t>
      </w:r>
      <w:r w:rsidRPr="006655F6">
        <w:rPr>
          <w:i/>
        </w:rPr>
        <w:t>monedas fiduciarias, derivados financieros, bonos soberanos, índices bursátiles</w:t>
      </w:r>
      <w:r>
        <w:t xml:space="preserve">. </w:t>
      </w:r>
      <w:r>
        <w:lastRenderedPageBreak/>
        <w:t xml:space="preserve">El poder ya no reside solo en la tierra, el ejército o la población, sino en la capacidad de </w:t>
      </w:r>
      <w:r w:rsidRPr="006655F6">
        <w:rPr>
          <w:i/>
        </w:rPr>
        <w:t>emitir moneda de reserva</w:t>
      </w:r>
      <w:r>
        <w:t xml:space="preserve">, de influir en </w:t>
      </w:r>
      <w:r w:rsidRPr="006655F6">
        <w:rPr>
          <w:i/>
        </w:rPr>
        <w:t>tasas de interés globales</w:t>
      </w:r>
      <w:r>
        <w:t>, de definir qué es «</w:t>
      </w:r>
      <w:r w:rsidRPr="006655F6">
        <w:rPr>
          <w:i/>
        </w:rPr>
        <w:t>riesgo</w:t>
      </w:r>
      <w:r>
        <w:t>» y qué es «</w:t>
      </w:r>
      <w:r w:rsidRPr="006655F6">
        <w:rPr>
          <w:i/>
        </w:rPr>
        <w:t>inversión segura</w:t>
      </w:r>
      <w:r>
        <w:t xml:space="preserve">». </w:t>
      </w:r>
    </w:p>
    <w:p w:rsidR="002430EB" w:rsidRDefault="002430EB" w:rsidP="002430EB">
      <w:pPr>
        <w:pStyle w:val="30-Parrafo"/>
      </w:pPr>
      <w:r>
        <w:rPr>
          <w:rFonts w:ascii="Digital-7 Mono" w:hAnsi="Digital-7 Mono"/>
          <w:i/>
        </w:rPr>
        <w:t>2.6.5</w:t>
      </w:r>
      <w:r w:rsidRPr="00412153">
        <w:rPr>
          <w:i/>
        </w:rPr>
        <w:t xml:space="preserve"> </w:t>
      </w:r>
      <w:r w:rsidRPr="00412153">
        <w:rPr>
          <w:rFonts w:ascii="Times New Roman" w:hAnsi="Times New Roman"/>
        </w:rPr>
        <w:t>»</w:t>
      </w:r>
      <w:r>
        <w:t xml:space="preserve"> Así, ciertas entidades estatales </w:t>
      </w:r>
      <w:r w:rsidRPr="006655F6">
        <w:rPr>
          <w:i/>
        </w:rPr>
        <w:t>(no por tamaño, sino por posición estructural)</w:t>
      </w:r>
      <w:r>
        <w:t xml:space="preserve"> se convierten en </w:t>
      </w:r>
      <w:r w:rsidRPr="006655F6">
        <w:rPr>
          <w:i/>
        </w:rPr>
        <w:t>núcleos hegemónicos del orden financiero</w:t>
      </w:r>
      <w:r>
        <w:t xml:space="preserve">, cuya moneda y cuyas instituciones actúan como </w:t>
      </w:r>
      <w:r w:rsidRPr="006655F6">
        <w:rPr>
          <w:i/>
        </w:rPr>
        <w:t>infraestructura invisible del sistema planetario</w:t>
      </w:r>
      <w:r>
        <w:t xml:space="preserve">. El control económico se vuelve control simbólico: </w:t>
      </w:r>
      <w:r w:rsidRPr="006655F6">
        <w:rPr>
          <w:i/>
        </w:rPr>
        <w:t>quien define el valor, define la realidad</w:t>
      </w:r>
      <w:r>
        <w:t>.</w:t>
      </w:r>
    </w:p>
    <w:p w:rsidR="002430EB" w:rsidRDefault="002430EB" w:rsidP="002430EB">
      <w:pPr>
        <w:pStyle w:val="30-Parrafo"/>
      </w:pPr>
      <w:r>
        <w:rPr>
          <w:rFonts w:ascii="Digital-7 Mono" w:hAnsi="Digital-7 Mono"/>
          <w:i/>
        </w:rPr>
        <w:t>2.6.6</w:t>
      </w:r>
      <w:r w:rsidRPr="00412153">
        <w:rPr>
          <w:i/>
        </w:rPr>
        <w:t xml:space="preserve"> </w:t>
      </w:r>
      <w:r w:rsidRPr="00412153">
        <w:rPr>
          <w:rFonts w:ascii="Times New Roman" w:hAnsi="Times New Roman"/>
        </w:rPr>
        <w:t>»</w:t>
      </w:r>
      <w:r>
        <w:t xml:space="preserve"> Paralelamente, se formaliza la estructura del </w:t>
      </w:r>
      <w:r w:rsidRPr="006655F6">
        <w:rPr>
          <w:i/>
        </w:rPr>
        <w:t>plano supranacional institucional</w:t>
      </w:r>
      <w:r>
        <w:t xml:space="preserve">. Surgen </w:t>
      </w:r>
      <w:r w:rsidRPr="006655F6">
        <w:t>organismos globales</w:t>
      </w:r>
      <w:r>
        <w:t xml:space="preserve"> que trascienden la</w:t>
      </w:r>
      <w:r w:rsidRPr="006655F6">
        <w:rPr>
          <w:i/>
        </w:rPr>
        <w:t xml:space="preserve"> soberanía estatal</w:t>
      </w:r>
      <w:r>
        <w:t xml:space="preserve">, no para reemplazarla, sino para </w:t>
      </w:r>
      <w:r w:rsidRPr="006655F6">
        <w:rPr>
          <w:i/>
        </w:rPr>
        <w:t>administrar su interdependencia</w:t>
      </w:r>
      <w:r>
        <w:t xml:space="preserve">. Estos organismos no nacen de la nada, emergen desde </w:t>
      </w:r>
      <w:r w:rsidRPr="006655F6">
        <w:rPr>
          <w:i/>
        </w:rPr>
        <w:t>el interior de las entidades estatales más poderosas</w:t>
      </w:r>
      <w:r>
        <w:t xml:space="preserve">, como extensión de su capacidad de proyección. </w:t>
      </w:r>
    </w:p>
    <w:p w:rsidR="002430EB" w:rsidRDefault="002430EB" w:rsidP="002430EB">
      <w:pPr>
        <w:pStyle w:val="30-Parrafo"/>
      </w:pPr>
      <w:r>
        <w:rPr>
          <w:rFonts w:ascii="Digital-7 Mono" w:hAnsi="Digital-7 Mono"/>
          <w:i/>
        </w:rPr>
        <w:t>2.6.7</w:t>
      </w:r>
      <w:r w:rsidRPr="00412153">
        <w:rPr>
          <w:i/>
        </w:rPr>
        <w:t xml:space="preserve"> </w:t>
      </w:r>
      <w:r w:rsidRPr="00412153">
        <w:rPr>
          <w:rFonts w:ascii="Times New Roman" w:hAnsi="Times New Roman"/>
        </w:rPr>
        <w:t>»</w:t>
      </w:r>
      <w:r>
        <w:t xml:space="preserve"> Operan mediante un «</w:t>
      </w:r>
      <w:r w:rsidRPr="006655F6">
        <w:rPr>
          <w:i/>
        </w:rPr>
        <w:t>contrato diplomático</w:t>
      </w:r>
      <w:r>
        <w:t xml:space="preserve">» entre gobiernos, no entre pueblos. En ellos, la ciudadanía no tiene representación directa: el poder lo ejercen </w:t>
      </w:r>
      <w:r w:rsidRPr="006655F6">
        <w:rPr>
          <w:i/>
        </w:rPr>
        <w:t>delegados estatales, técnicos, burócratas y expertos</w:t>
      </w:r>
      <w:r>
        <w:t xml:space="preserve">, una suerte de </w:t>
      </w:r>
      <w:r w:rsidRPr="006655F6">
        <w:rPr>
          <w:i/>
        </w:rPr>
        <w:t>aristocracia funcional global</w:t>
      </w:r>
      <w:r>
        <w:t xml:space="preserve">, cuya legitimidad deriva de </w:t>
      </w:r>
      <w:r w:rsidRPr="006655F6">
        <w:rPr>
          <w:i/>
        </w:rPr>
        <w:t>la competencia técnica, la estabilidad institucional y la capacidad de gestionar lo común</w:t>
      </w:r>
      <w:r>
        <w:t xml:space="preserve"> sin someterse a la volatilidad de la opinión pública. </w:t>
      </w:r>
    </w:p>
    <w:p w:rsidR="002430EB" w:rsidRDefault="002430EB" w:rsidP="002430EB">
      <w:pPr>
        <w:pStyle w:val="30-Parrafo"/>
      </w:pPr>
      <w:r>
        <w:rPr>
          <w:rFonts w:ascii="Digital-7 Mono" w:hAnsi="Digital-7 Mono"/>
          <w:i/>
        </w:rPr>
        <w:t>2.6.8</w:t>
      </w:r>
      <w:r w:rsidRPr="00412153">
        <w:rPr>
          <w:i/>
        </w:rPr>
        <w:t xml:space="preserve"> </w:t>
      </w:r>
      <w:r w:rsidRPr="00412153">
        <w:rPr>
          <w:rFonts w:ascii="Times New Roman" w:hAnsi="Times New Roman"/>
        </w:rPr>
        <w:t>»</w:t>
      </w:r>
      <w:r>
        <w:t xml:space="preserve"> Estos </w:t>
      </w:r>
      <w:r w:rsidRPr="006655F6">
        <w:rPr>
          <w:i/>
        </w:rPr>
        <w:t xml:space="preserve">agentes </w:t>
      </w:r>
      <w:r>
        <w:rPr>
          <w:i/>
        </w:rPr>
        <w:t>del orden supranacional</w:t>
      </w:r>
      <w:r>
        <w:t xml:space="preserve">, distintos de los </w:t>
      </w:r>
      <w:r w:rsidRPr="006655F6">
        <w:rPr>
          <w:i/>
        </w:rPr>
        <w:t>agentes gubernamentales</w:t>
      </w:r>
      <w:r>
        <w:t xml:space="preserve"> </w:t>
      </w:r>
      <w:r w:rsidRPr="006655F6">
        <w:rPr>
          <w:i/>
        </w:rPr>
        <w:t>(sujetos al contrato social interno)</w:t>
      </w:r>
      <w:r>
        <w:t xml:space="preserve"> y de los </w:t>
      </w:r>
      <w:r w:rsidRPr="006655F6">
        <w:rPr>
          <w:i/>
        </w:rPr>
        <w:t>agentes privados (sujetos a la lógica del mercado)</w:t>
      </w:r>
      <w:r>
        <w:t xml:space="preserve">, trasladan funciones estatales clave </w:t>
      </w:r>
      <w:r w:rsidRPr="006655F6">
        <w:rPr>
          <w:i/>
        </w:rPr>
        <w:t>(comercio, salud, medio ambiente, seguridad)</w:t>
      </w:r>
      <w:r>
        <w:t xml:space="preserve"> a un plano de gestión colectiva, pero </w:t>
      </w:r>
      <w:r w:rsidRPr="006655F6">
        <w:rPr>
          <w:i/>
        </w:rPr>
        <w:t>no democrática</w:t>
      </w:r>
      <w:r>
        <w:t>.</w:t>
      </w:r>
    </w:p>
    <w:p w:rsidR="002430EB" w:rsidRDefault="002430EB" w:rsidP="002430EB">
      <w:pPr>
        <w:pStyle w:val="30-Parrafo"/>
      </w:pPr>
      <w:r>
        <w:rPr>
          <w:rFonts w:ascii="Digital-7 Mono" w:hAnsi="Digital-7 Mono"/>
          <w:i/>
        </w:rPr>
        <w:t>2.6.9</w:t>
      </w:r>
      <w:r w:rsidRPr="00412153">
        <w:rPr>
          <w:i/>
        </w:rPr>
        <w:t xml:space="preserve"> </w:t>
      </w:r>
      <w:r w:rsidRPr="00412153">
        <w:rPr>
          <w:rFonts w:ascii="Times New Roman" w:hAnsi="Times New Roman"/>
        </w:rPr>
        <w:t>»</w:t>
      </w:r>
      <w:r>
        <w:t xml:space="preserve"> Sin embargo, esta estructura supranacional </w:t>
      </w:r>
      <w:r w:rsidRPr="006655F6">
        <w:rPr>
          <w:i/>
        </w:rPr>
        <w:t>no es homogénea ni igualitaria</w:t>
      </w:r>
      <w:r>
        <w:t xml:space="preserve">. Está diseñada para preservar jerarquías, donde ciertas </w:t>
      </w:r>
      <w:r w:rsidRPr="006655F6">
        <w:rPr>
          <w:i/>
        </w:rPr>
        <w:t>entidades estatales</w:t>
      </w:r>
      <w:r>
        <w:t xml:space="preserve"> con mayor </w:t>
      </w:r>
      <w:r w:rsidRPr="006655F6">
        <w:rPr>
          <w:i/>
        </w:rPr>
        <w:t>peso histórico, económico o simbólico</w:t>
      </w:r>
      <w:r>
        <w:t xml:space="preserve">, retienen </w:t>
      </w:r>
      <w:r w:rsidRPr="006655F6">
        <w:rPr>
          <w:i/>
        </w:rPr>
        <w:t>mecanismos de veto, capacidad de bloqueo o privilegios estructurales</w:t>
      </w:r>
      <w:r>
        <w:t xml:space="preserve"> dentro de los organismos globales. Esto no es una anomalía: </w:t>
      </w:r>
      <w:r w:rsidRPr="00B736B6">
        <w:rPr>
          <w:i/>
        </w:rPr>
        <w:t>es una característica del sistema</w:t>
      </w:r>
      <w:r>
        <w:rPr>
          <w:i/>
        </w:rPr>
        <w:t xml:space="preserve"> supranacional</w:t>
      </w:r>
      <w:r>
        <w:t>.</w:t>
      </w:r>
    </w:p>
    <w:p w:rsidR="002430EB" w:rsidRDefault="002430EB" w:rsidP="002430EB">
      <w:pPr>
        <w:pStyle w:val="30-Parrafo"/>
      </w:pPr>
      <w:r>
        <w:rPr>
          <w:rFonts w:ascii="Digital-7 Mono" w:hAnsi="Digital-7 Mono"/>
          <w:i/>
        </w:rPr>
        <w:t>2.6.10</w:t>
      </w:r>
      <w:r w:rsidRPr="00412153">
        <w:rPr>
          <w:i/>
        </w:rPr>
        <w:t xml:space="preserve"> </w:t>
      </w:r>
      <w:r w:rsidRPr="00412153">
        <w:rPr>
          <w:rFonts w:ascii="Times New Roman" w:hAnsi="Times New Roman"/>
        </w:rPr>
        <w:t>»</w:t>
      </w:r>
      <w:r>
        <w:t xml:space="preserve">  La </w:t>
      </w:r>
      <w:r w:rsidRPr="00B736B6">
        <w:rPr>
          <w:i/>
        </w:rPr>
        <w:t>Globalización Fragmentada</w:t>
      </w:r>
      <w:r>
        <w:t xml:space="preserve"> no busca la igualdad, sino </w:t>
      </w:r>
      <w:r w:rsidRPr="00B736B6">
        <w:rPr>
          <w:i/>
        </w:rPr>
        <w:t>la estabilidad funcional del orden hegemónico</w:t>
      </w:r>
      <w:r>
        <w:t xml:space="preserve">. Por eso, los acuerdos globales requieren consenso entre los </w:t>
      </w:r>
      <w:r w:rsidRPr="00B736B6">
        <w:rPr>
          <w:i/>
        </w:rPr>
        <w:t>núcleos dominantes</w:t>
      </w:r>
      <w:r>
        <w:t xml:space="preserve">, ya que una sola disidencia puede paralizar decisiones que afectan al conjunto. Este diseño garantiza que ninguna </w:t>
      </w:r>
      <w:r w:rsidRPr="00B736B6">
        <w:rPr>
          <w:i/>
        </w:rPr>
        <w:t>entidad supranacional</w:t>
      </w:r>
      <w:r>
        <w:t xml:space="preserve"> pueda imponerse plenamente sobre los Estados más poderosos, manteniendo así un equilibrio tenso, pero operativo: el de un mundo interconectado, pero </w:t>
      </w:r>
      <w:r w:rsidRPr="00B736B6">
        <w:rPr>
          <w:i/>
        </w:rPr>
        <w:t>fragmentado</w:t>
      </w:r>
      <w:r>
        <w:t xml:space="preserve">. Globalizado, pero </w:t>
      </w:r>
      <w:r w:rsidRPr="00B736B6">
        <w:rPr>
          <w:i/>
        </w:rPr>
        <w:t>no unificado</w:t>
      </w:r>
      <w:r>
        <w:t>.</w:t>
      </w:r>
    </w:p>
    <w:p w:rsidR="002430EB" w:rsidRDefault="002430EB" w:rsidP="002430EB">
      <w:pPr>
        <w:pStyle w:val="30-Parrafo"/>
      </w:pPr>
      <w:r>
        <w:rPr>
          <w:rFonts w:ascii="Digital-7 Mono" w:hAnsi="Digital-7 Mono"/>
          <w:i/>
        </w:rPr>
        <w:t>2.6.11</w:t>
      </w:r>
      <w:r w:rsidRPr="00412153">
        <w:rPr>
          <w:i/>
        </w:rPr>
        <w:t xml:space="preserve"> </w:t>
      </w:r>
      <w:r w:rsidRPr="00412153">
        <w:rPr>
          <w:rFonts w:ascii="Times New Roman" w:hAnsi="Times New Roman"/>
        </w:rPr>
        <w:t>»</w:t>
      </w:r>
      <w:r>
        <w:t xml:space="preserve"> Los Estados coexisten bajo un sistema que, si bien promueve </w:t>
      </w:r>
      <w:r w:rsidRPr="00B736B6">
        <w:rPr>
          <w:i/>
        </w:rPr>
        <w:t>la soberanía y la autonomía</w:t>
      </w:r>
      <w:r>
        <w:t xml:space="preserve">, da lugar a una </w:t>
      </w:r>
      <w:r w:rsidRPr="00B736B6">
        <w:rPr>
          <w:i/>
        </w:rPr>
        <w:t>compleja red de interdependencia y conflicto</w:t>
      </w:r>
      <w:r>
        <w:t xml:space="preserve">. Este es un punto crítico en la evolución, donde la civilización, en su totalidad, se interconecta a través de </w:t>
      </w:r>
      <w:r w:rsidRPr="00B736B6">
        <w:rPr>
          <w:i/>
        </w:rPr>
        <w:t>la tecnología y el comercio</w:t>
      </w:r>
      <w:r>
        <w:t xml:space="preserve">, creando una red global que, sin embargo, permanece </w:t>
      </w:r>
      <w:r w:rsidRPr="00B736B6">
        <w:rPr>
          <w:i/>
        </w:rPr>
        <w:t>dividida por los intereses nacionales</w:t>
      </w:r>
      <w:r>
        <w:t xml:space="preserve"> y los dilemas existenciales de </w:t>
      </w:r>
      <w:r w:rsidRPr="00B736B6">
        <w:rPr>
          <w:i/>
        </w:rPr>
        <w:t>la riqueza y la equidad</w:t>
      </w:r>
      <w:r>
        <w:t xml:space="preserve">. </w:t>
      </w:r>
    </w:p>
    <w:p w:rsidR="002430EB" w:rsidRDefault="002430EB" w:rsidP="002430EB">
      <w:pPr>
        <w:pStyle w:val="30-Parrafo"/>
      </w:pPr>
      <w:r>
        <w:rPr>
          <w:rFonts w:ascii="Digital-7 Mono" w:hAnsi="Digital-7 Mono"/>
          <w:i/>
        </w:rPr>
        <w:lastRenderedPageBreak/>
        <w:t>2.6.12</w:t>
      </w:r>
      <w:r w:rsidRPr="00412153">
        <w:rPr>
          <w:i/>
        </w:rPr>
        <w:t xml:space="preserve"> </w:t>
      </w:r>
      <w:r w:rsidRPr="00412153">
        <w:rPr>
          <w:rFonts w:ascii="Times New Roman" w:hAnsi="Times New Roman"/>
        </w:rPr>
        <w:t>»</w:t>
      </w:r>
      <w:r>
        <w:t xml:space="preserve"> En este nivel se consolida una </w:t>
      </w:r>
      <w:r w:rsidRPr="00B736B6">
        <w:rPr>
          <w:i/>
        </w:rPr>
        <w:t>realidad supranacional globalizadora</w:t>
      </w:r>
      <w:r>
        <w:t xml:space="preserve"> que permite la creación de un </w:t>
      </w:r>
      <w:r w:rsidRPr="00B736B6">
        <w:rPr>
          <w:i/>
        </w:rPr>
        <w:t>Sistema Económico unificado</w:t>
      </w:r>
      <w:r>
        <w:t xml:space="preserve">. La </w:t>
      </w:r>
      <w:r w:rsidRPr="00B736B6">
        <w:rPr>
          <w:i/>
        </w:rPr>
        <w:t>supremacía</w:t>
      </w:r>
      <w:r>
        <w:t xml:space="preserve"> ya no se basará únicamente en el </w:t>
      </w:r>
      <w:r w:rsidRPr="00B736B6">
        <w:rPr>
          <w:i/>
        </w:rPr>
        <w:t>poder territorial o militar</w:t>
      </w:r>
      <w:r>
        <w:t xml:space="preserve">, sino en </w:t>
      </w:r>
      <w:r w:rsidRPr="00B736B6">
        <w:rPr>
          <w:i/>
        </w:rPr>
        <w:t>la tecnología, la cultura y los mercados</w:t>
      </w:r>
      <w:r>
        <w:t>.</w:t>
      </w:r>
    </w:p>
    <w:p w:rsidR="002430EB" w:rsidRDefault="002430EB" w:rsidP="002430EB">
      <w:pPr>
        <w:pStyle w:val="30-Parrafo"/>
      </w:pPr>
      <w:r>
        <w:rPr>
          <w:rFonts w:ascii="Digital-7 Mono" w:hAnsi="Digital-7 Mono"/>
          <w:i/>
        </w:rPr>
        <w:t>2.6.13</w:t>
      </w:r>
      <w:r w:rsidRPr="00412153">
        <w:rPr>
          <w:i/>
        </w:rPr>
        <w:t xml:space="preserve"> </w:t>
      </w:r>
      <w:r w:rsidRPr="00412153">
        <w:rPr>
          <w:rFonts w:ascii="Times New Roman" w:hAnsi="Times New Roman"/>
        </w:rPr>
        <w:t>»</w:t>
      </w:r>
      <w:r>
        <w:t xml:space="preserve"> Para comprender la </w:t>
      </w:r>
      <w:r w:rsidRPr="00B736B6">
        <w:rPr>
          <w:i/>
        </w:rPr>
        <w:t>estructura jerárquica</w:t>
      </w:r>
      <w:r>
        <w:t xml:space="preserve"> de este sistema global, es crucial analizar su génesis. Esta madurez civilizatoria se origina inicialmente bajo una </w:t>
      </w:r>
      <w:r w:rsidRPr="00B736B6">
        <w:rPr>
          <w:i/>
        </w:rPr>
        <w:t>dualidad planetaria</w:t>
      </w:r>
      <w:r>
        <w:t xml:space="preserve"> que divide el mundo en dos esferas de poder: el «</w:t>
      </w:r>
      <w:r w:rsidRPr="00B736B6">
        <w:rPr>
          <w:i/>
        </w:rPr>
        <w:t>viejo mundo</w:t>
      </w:r>
      <w:r>
        <w:t>» y el «</w:t>
      </w:r>
      <w:r w:rsidRPr="00B736B6">
        <w:rPr>
          <w:i/>
        </w:rPr>
        <w:t>nuevo mundo</w:t>
      </w:r>
      <w:r>
        <w:t xml:space="preserve">». Las </w:t>
      </w:r>
      <w:r w:rsidRPr="00B736B6">
        <w:rPr>
          <w:i/>
        </w:rPr>
        <w:t>naciones e imperios más antiguos</w:t>
      </w:r>
      <w:r>
        <w:t xml:space="preserve">, con sistemas civilizatorios y culturales profundamente desarrollados, se perciben a sí mismos como superiores y emprenden </w:t>
      </w:r>
      <w:r w:rsidRPr="00B736B6">
        <w:rPr>
          <w:i/>
        </w:rPr>
        <w:t>campañas de expansión territorial</w:t>
      </w:r>
      <w:r>
        <w:t xml:space="preserve"> hacia tierras habitadas por pueblos que aún no forman parte del sistema globalizado.</w:t>
      </w:r>
    </w:p>
    <w:p w:rsidR="002430EB" w:rsidRDefault="002430EB" w:rsidP="002430EB">
      <w:pPr>
        <w:pStyle w:val="30-Parrafo"/>
      </w:pPr>
      <w:r>
        <w:rPr>
          <w:rFonts w:ascii="Digital-7 Mono" w:hAnsi="Digital-7 Mono"/>
          <w:i/>
        </w:rPr>
        <w:t>2.6.14</w:t>
      </w:r>
      <w:r w:rsidRPr="00412153">
        <w:rPr>
          <w:i/>
        </w:rPr>
        <w:t xml:space="preserve"> </w:t>
      </w:r>
      <w:r w:rsidRPr="00412153">
        <w:rPr>
          <w:rFonts w:ascii="Times New Roman" w:hAnsi="Times New Roman"/>
        </w:rPr>
        <w:t>»</w:t>
      </w:r>
      <w:r>
        <w:t xml:space="preserve"> Esta dicotomía se manifiesta en </w:t>
      </w:r>
      <w:r w:rsidRPr="00B736B6">
        <w:rPr>
          <w:i/>
        </w:rPr>
        <w:t>la apropiación de territorios ajenos</w:t>
      </w:r>
      <w:r>
        <w:t xml:space="preserve">, donde las </w:t>
      </w:r>
      <w:r w:rsidRPr="00B736B6">
        <w:rPr>
          <w:i/>
        </w:rPr>
        <w:t>naciones del viejo mundo</w:t>
      </w:r>
      <w:r>
        <w:t xml:space="preserve"> conquistan y someten a otros pueblos, imponiendo sus sistemas civilizatorios. Las </w:t>
      </w:r>
      <w:r w:rsidRPr="00B736B6">
        <w:rPr>
          <w:i/>
        </w:rPr>
        <w:t>tierras conquistadas</w:t>
      </w:r>
      <w:r>
        <w:t xml:space="preserve"> se transforman en </w:t>
      </w:r>
      <w:r w:rsidRPr="00B736B6">
        <w:rPr>
          <w:i/>
        </w:rPr>
        <w:t>extensiones coloniales</w:t>
      </w:r>
      <w:r>
        <w:t xml:space="preserve"> que dan origen a nuevas naciones emergentes: el «</w:t>
      </w:r>
      <w:r w:rsidRPr="00B736B6">
        <w:rPr>
          <w:i/>
        </w:rPr>
        <w:t>nuevo mundo</w:t>
      </w:r>
      <w:r>
        <w:t>».</w:t>
      </w:r>
    </w:p>
    <w:p w:rsidR="002430EB" w:rsidRDefault="002430EB" w:rsidP="002430EB">
      <w:pPr>
        <w:pStyle w:val="30-Parrafo"/>
      </w:pPr>
      <w:r>
        <w:rPr>
          <w:rFonts w:ascii="Digital-7 Mono" w:hAnsi="Digital-7 Mono"/>
          <w:i/>
        </w:rPr>
        <w:t>2.6.15</w:t>
      </w:r>
      <w:r w:rsidRPr="00412153">
        <w:rPr>
          <w:i/>
        </w:rPr>
        <w:t xml:space="preserve"> </w:t>
      </w:r>
      <w:r w:rsidRPr="00412153">
        <w:rPr>
          <w:rFonts w:ascii="Times New Roman" w:hAnsi="Times New Roman"/>
        </w:rPr>
        <w:t>»</w:t>
      </w:r>
      <w:r>
        <w:t xml:space="preserve"> Estas </w:t>
      </w:r>
      <w:r w:rsidRPr="00B736B6">
        <w:rPr>
          <w:i/>
        </w:rPr>
        <w:t>entidades políticas</w:t>
      </w:r>
      <w:r>
        <w:t xml:space="preserve">, aunque se encuentran geográficamente separadas, permanecen subordinadas a las </w:t>
      </w:r>
      <w:r w:rsidRPr="00B736B6">
        <w:rPr>
          <w:i/>
        </w:rPr>
        <w:t>estructuras de poder del viejo mundo</w:t>
      </w:r>
      <w:r>
        <w:t xml:space="preserve">, funcionando como </w:t>
      </w:r>
      <w:r w:rsidRPr="00B736B6">
        <w:rPr>
          <w:i/>
        </w:rPr>
        <w:t>prolongaciones ideológicas y económicas</w:t>
      </w:r>
      <w:r>
        <w:t xml:space="preserve"> de sus metrópolis originarias. Este sistema de autoridad establece un </w:t>
      </w:r>
      <w:r w:rsidRPr="00B736B6">
        <w:rPr>
          <w:i/>
        </w:rPr>
        <w:t>orden global</w:t>
      </w:r>
      <w:r>
        <w:t xml:space="preserve"> donde la </w:t>
      </w:r>
      <w:r w:rsidRPr="00E162CC">
        <w:rPr>
          <w:i/>
        </w:rPr>
        <w:t>legitimidad política y cultural</w:t>
      </w:r>
      <w:r>
        <w:t xml:space="preserve"> se concentra en las naciones históricamente consolidadas.</w:t>
      </w:r>
    </w:p>
    <w:p w:rsidR="002430EB" w:rsidRDefault="002430EB" w:rsidP="002430EB">
      <w:pPr>
        <w:pStyle w:val="30-Parrafo"/>
      </w:pPr>
      <w:r>
        <w:rPr>
          <w:rFonts w:ascii="Digital-7 Mono" w:hAnsi="Digital-7 Mono"/>
          <w:i/>
        </w:rPr>
        <w:t>2.6.16</w:t>
      </w:r>
      <w:r w:rsidRPr="00412153">
        <w:rPr>
          <w:i/>
        </w:rPr>
        <w:t xml:space="preserve"> </w:t>
      </w:r>
      <w:r w:rsidRPr="00412153">
        <w:rPr>
          <w:rFonts w:ascii="Times New Roman" w:hAnsi="Times New Roman"/>
        </w:rPr>
        <w:t>»</w:t>
      </w:r>
      <w:r>
        <w:t xml:space="preserve"> Sobre esta base histórica de poder asimétrico, la </w:t>
      </w:r>
      <w:r w:rsidRPr="00E162CC">
        <w:rPr>
          <w:i/>
        </w:rPr>
        <w:t>lucha noemática</w:t>
      </w:r>
      <w:r>
        <w:t xml:space="preserve"> evoluciona. En la era contemporánea, esta se libra a través de los </w:t>
      </w:r>
      <w:r w:rsidRPr="00E162CC">
        <w:rPr>
          <w:i/>
        </w:rPr>
        <w:t>medios de comunicación y la tecnología</w:t>
      </w:r>
      <w:r>
        <w:t xml:space="preserve">, con batallas culturales y económicas a gran escala. El objetivo principal de este nivel es </w:t>
      </w:r>
      <w:r w:rsidRPr="00E162CC">
        <w:rPr>
          <w:i/>
        </w:rPr>
        <w:t>la emergencia de un orden mundial</w:t>
      </w:r>
      <w:r>
        <w:t xml:space="preserve"> que permita establecer un </w:t>
      </w:r>
      <w:r w:rsidRPr="00E162CC">
        <w:rPr>
          <w:i/>
        </w:rPr>
        <w:t>sistema financiero internacional</w:t>
      </w:r>
      <w:r>
        <w:t xml:space="preserve"> como herramienta de crecimiento y control. </w:t>
      </w:r>
    </w:p>
    <w:p w:rsidR="002430EB" w:rsidRDefault="002430EB" w:rsidP="002430EB">
      <w:pPr>
        <w:pStyle w:val="30-Parrafo"/>
      </w:pPr>
      <w:r>
        <w:rPr>
          <w:rFonts w:ascii="Digital-7 Mono" w:hAnsi="Digital-7 Mono"/>
          <w:i/>
        </w:rPr>
        <w:t>2.6.17</w:t>
      </w:r>
      <w:r w:rsidRPr="00412153">
        <w:rPr>
          <w:i/>
        </w:rPr>
        <w:t xml:space="preserve"> </w:t>
      </w:r>
      <w:r w:rsidRPr="00412153">
        <w:rPr>
          <w:rFonts w:ascii="Times New Roman" w:hAnsi="Times New Roman"/>
        </w:rPr>
        <w:t>»</w:t>
      </w:r>
      <w:r>
        <w:t xml:space="preserve"> Es aquí donde emergen los </w:t>
      </w:r>
      <w:r w:rsidRPr="00E162CC">
        <w:rPr>
          <w:i/>
        </w:rPr>
        <w:t>Noema</w:t>
      </w:r>
      <w:r>
        <w:rPr>
          <w:i/>
        </w:rPr>
        <w:t>s</w:t>
      </w:r>
      <w:r w:rsidRPr="00E162CC">
        <w:rPr>
          <w:i/>
        </w:rPr>
        <w:t xml:space="preserve"> Ideológico</w:t>
      </w:r>
      <w:r>
        <w:rPr>
          <w:i/>
        </w:rPr>
        <w:t>s</w:t>
      </w:r>
      <w:r>
        <w:t xml:space="preserve"> como armas principales. Las naciones más poderosas utilizan su </w:t>
      </w:r>
      <w:r w:rsidRPr="00E162CC">
        <w:rPr>
          <w:i/>
        </w:rPr>
        <w:t>poder financiero, cultural y militar</w:t>
      </w:r>
      <w:r>
        <w:t xml:space="preserve"> para imponer sus </w:t>
      </w:r>
      <w:r w:rsidRPr="00E162CC">
        <w:rPr>
          <w:i/>
        </w:rPr>
        <w:t>sistemas económicos y su</w:t>
      </w:r>
      <w:r>
        <w:rPr>
          <w:i/>
        </w:rPr>
        <w:t>s</w:t>
      </w:r>
      <w:r w:rsidRPr="00E162CC">
        <w:rPr>
          <w:i/>
        </w:rPr>
        <w:t xml:space="preserve"> paradigma</w:t>
      </w:r>
      <w:r>
        <w:rPr>
          <w:i/>
        </w:rPr>
        <w:t>s</w:t>
      </w:r>
      <w:r w:rsidRPr="00E162CC">
        <w:rPr>
          <w:i/>
        </w:rPr>
        <w:t xml:space="preserve"> ideológico</w:t>
      </w:r>
      <w:r>
        <w:rPr>
          <w:i/>
        </w:rPr>
        <w:t>s</w:t>
      </w:r>
      <w:r>
        <w:t>.</w:t>
      </w:r>
    </w:p>
    <w:p w:rsidR="002430EB" w:rsidRDefault="002430EB" w:rsidP="002430EB">
      <w:pPr>
        <w:pStyle w:val="30-Parrafo"/>
      </w:pPr>
      <w:r>
        <w:rPr>
          <w:rFonts w:ascii="Digital-7 Mono" w:hAnsi="Digital-7 Mono"/>
          <w:i/>
        </w:rPr>
        <w:t>2.6.18</w:t>
      </w:r>
      <w:r w:rsidRPr="00412153">
        <w:rPr>
          <w:i/>
        </w:rPr>
        <w:t xml:space="preserve"> </w:t>
      </w:r>
      <w:r w:rsidRPr="00412153">
        <w:rPr>
          <w:rFonts w:ascii="Times New Roman" w:hAnsi="Times New Roman"/>
        </w:rPr>
        <w:t>»</w:t>
      </w:r>
      <w:r>
        <w:t xml:space="preserve"> En esta etapa se generan múltiples </w:t>
      </w:r>
      <w:r w:rsidRPr="00E162CC">
        <w:rPr>
          <w:i/>
        </w:rPr>
        <w:t>Noemas Ideológicos</w:t>
      </w:r>
      <w:r>
        <w:t xml:space="preserve"> </w:t>
      </w:r>
      <w:r w:rsidRPr="00E162CC">
        <w:rPr>
          <w:i/>
        </w:rPr>
        <w:t>(liberalismo, conservadurismo, socialismo, comunismo, anarquismo, fascismo, etc.)</w:t>
      </w:r>
      <w:r>
        <w:t xml:space="preserve"> que reflejan la dinámica de poder entre la </w:t>
      </w:r>
      <w:r w:rsidRPr="00E162CC">
        <w:rPr>
          <w:i/>
        </w:rPr>
        <w:t>experiencia gubernamental y social</w:t>
      </w:r>
      <w:r>
        <w:t xml:space="preserve">. Estas ideologías emergen como nuevas formas de comprensión de la realidad colectiva que reemplazan progresivamente a las </w:t>
      </w:r>
      <w:r w:rsidRPr="00E162CC">
        <w:rPr>
          <w:i/>
        </w:rPr>
        <w:t>explicaciones religiosas tradicionales</w:t>
      </w:r>
      <w:r>
        <w:t xml:space="preserve">. Trascienden el </w:t>
      </w:r>
      <w:r w:rsidRPr="00E162CC">
        <w:rPr>
          <w:i/>
        </w:rPr>
        <w:t>ámbito académico</w:t>
      </w:r>
      <w:r>
        <w:t xml:space="preserve"> para convertirse en </w:t>
      </w:r>
      <w:r w:rsidRPr="00E162CC">
        <w:rPr>
          <w:i/>
        </w:rPr>
        <w:t>fuerzas organizativas reales</w:t>
      </w:r>
      <w:r>
        <w:t xml:space="preserve">, ocupando el rol de </w:t>
      </w:r>
      <w:r w:rsidRPr="00E162CC">
        <w:rPr>
          <w:i/>
        </w:rPr>
        <w:t>validadores de la realidad</w:t>
      </w:r>
      <w:r>
        <w:t xml:space="preserve"> que anteriormente tenían </w:t>
      </w:r>
      <w:r w:rsidRPr="00E162CC">
        <w:rPr>
          <w:i/>
        </w:rPr>
        <w:t>las</w:t>
      </w:r>
      <w:r>
        <w:t xml:space="preserve"> deidades y otorgando a los </w:t>
      </w:r>
      <w:r w:rsidRPr="00E162CC">
        <w:rPr>
          <w:i/>
        </w:rPr>
        <w:t>referentes ideológicos</w:t>
      </w:r>
      <w:r>
        <w:t xml:space="preserve"> un poder inmenso.</w:t>
      </w:r>
    </w:p>
    <w:p w:rsidR="002430EB" w:rsidRDefault="002430EB" w:rsidP="002430EB">
      <w:pPr>
        <w:pStyle w:val="30-Parrafo"/>
      </w:pPr>
      <w:r>
        <w:rPr>
          <w:rFonts w:ascii="Digital-7 Mono" w:hAnsi="Digital-7 Mono"/>
          <w:i/>
        </w:rPr>
        <w:t>2.6.19</w:t>
      </w:r>
      <w:r w:rsidRPr="00412153">
        <w:rPr>
          <w:i/>
        </w:rPr>
        <w:t xml:space="preserve"> </w:t>
      </w:r>
      <w:r w:rsidRPr="00412153">
        <w:rPr>
          <w:rFonts w:ascii="Times New Roman" w:hAnsi="Times New Roman"/>
        </w:rPr>
        <w:t>»</w:t>
      </w:r>
      <w:r>
        <w:t xml:space="preserve"> El </w:t>
      </w:r>
      <w:r w:rsidRPr="00E162CC">
        <w:rPr>
          <w:i/>
        </w:rPr>
        <w:t>mundo académico</w:t>
      </w:r>
      <w:r>
        <w:t xml:space="preserve"> de los países más desarrollados se erige como la </w:t>
      </w:r>
      <w:r w:rsidRPr="00E162CC">
        <w:rPr>
          <w:i/>
        </w:rPr>
        <w:t>única autoridad para definir los sistemas óptimos</w:t>
      </w:r>
      <w:r>
        <w:t xml:space="preserve">, elevando disciplinas que responden al orden estocástico </w:t>
      </w:r>
      <w:r w:rsidRPr="00E162CC">
        <w:rPr>
          <w:i/>
        </w:rPr>
        <w:t>(economía, sociología, política)</w:t>
      </w:r>
      <w:r>
        <w:t xml:space="preserve"> al estatus de </w:t>
      </w:r>
      <w:r w:rsidRPr="00E162CC">
        <w:rPr>
          <w:i/>
        </w:rPr>
        <w:t>ciencias sociales</w:t>
      </w:r>
      <w:r>
        <w:t xml:space="preserve">. Esto permite dotar de </w:t>
      </w:r>
      <w:r w:rsidRPr="00E162CC">
        <w:rPr>
          <w:i/>
        </w:rPr>
        <w:t>autoridad científica</w:t>
      </w:r>
      <w:r>
        <w:t xml:space="preserve"> a los </w:t>
      </w:r>
      <w:r w:rsidRPr="00E162CC">
        <w:rPr>
          <w:i/>
        </w:rPr>
        <w:t>Noemas Ideológicos</w:t>
      </w:r>
      <w:r>
        <w:t xml:space="preserve"> que favorecen a las naciones </w:t>
      </w:r>
      <w:r>
        <w:lastRenderedPageBreak/>
        <w:t xml:space="preserve">líderes. Armadas con </w:t>
      </w:r>
      <w:r w:rsidRPr="00E162CC">
        <w:rPr>
          <w:i/>
        </w:rPr>
        <w:t>su ciencia y sus poderes financieros (</w:t>
      </w:r>
      <w:proofErr w:type="spellStart"/>
      <w:r w:rsidRPr="00E162CC">
        <w:rPr>
          <w:i/>
        </w:rPr>
        <w:t>Think</w:t>
      </w:r>
      <w:proofErr w:type="spellEnd"/>
      <w:r w:rsidRPr="00E162CC">
        <w:rPr>
          <w:i/>
        </w:rPr>
        <w:t xml:space="preserve"> </w:t>
      </w:r>
      <w:proofErr w:type="spellStart"/>
      <w:r w:rsidRPr="00E162CC">
        <w:rPr>
          <w:i/>
        </w:rPr>
        <w:t>Tanks</w:t>
      </w:r>
      <w:proofErr w:type="spellEnd"/>
      <w:r w:rsidRPr="00E162CC">
        <w:rPr>
          <w:i/>
        </w:rPr>
        <w:t>, consultoras, organismos internacionales)</w:t>
      </w:r>
      <w:r>
        <w:t>, estas naciones imponen sus paradigmas a los gobiernos menos desarrollados, sometiéndolos a un nuevo tipo de control.</w:t>
      </w:r>
    </w:p>
    <w:p w:rsidR="002430EB" w:rsidRDefault="002430EB" w:rsidP="002430EB">
      <w:pPr>
        <w:pStyle w:val="30-Parrafo"/>
      </w:pPr>
      <w:r>
        <w:rPr>
          <w:rFonts w:ascii="Digital-7 Mono" w:hAnsi="Digital-7 Mono"/>
          <w:i/>
        </w:rPr>
        <w:t>2.6.20</w:t>
      </w:r>
      <w:r w:rsidRPr="00412153">
        <w:rPr>
          <w:i/>
        </w:rPr>
        <w:t xml:space="preserve"> </w:t>
      </w:r>
      <w:r w:rsidRPr="00412153">
        <w:rPr>
          <w:rFonts w:ascii="Times New Roman" w:hAnsi="Times New Roman"/>
        </w:rPr>
        <w:t>»</w:t>
      </w:r>
      <w:r>
        <w:t xml:space="preserve"> Esta </w:t>
      </w:r>
      <w:r w:rsidRPr="00E162CC">
        <w:rPr>
          <w:i/>
        </w:rPr>
        <w:t>fragmentación ideológica</w:t>
      </w:r>
      <w:r>
        <w:t xml:space="preserve"> polariza la conciencia nacional en torno a intereses específicos, convirtiendo el </w:t>
      </w:r>
      <w:r w:rsidRPr="00E162CC">
        <w:rPr>
          <w:i/>
        </w:rPr>
        <w:t>sistema político</w:t>
      </w:r>
      <w:r>
        <w:t xml:space="preserve"> en un campo de batalla. Esta dicotomía fundamental reemplaza las antiguas divisiones religiosas y crea nuevas formas de </w:t>
      </w:r>
      <w:r w:rsidRPr="00E162CC">
        <w:rPr>
          <w:i/>
        </w:rPr>
        <w:t>identidad colectiva</w:t>
      </w:r>
      <w:r>
        <w:t xml:space="preserve"> basadas en </w:t>
      </w:r>
      <w:r w:rsidRPr="00E162CC">
        <w:rPr>
          <w:i/>
        </w:rPr>
        <w:t>visiones económicas y sociales</w:t>
      </w:r>
      <w:r>
        <w:t xml:space="preserve">. En las naciones libres, el </w:t>
      </w:r>
      <w:r w:rsidRPr="00E162CC">
        <w:rPr>
          <w:i/>
        </w:rPr>
        <w:t>espíritu egregórico</w:t>
      </w:r>
      <w:r>
        <w:t xml:space="preserve"> se divide fundamentalmente en polos dos opositores: </w:t>
      </w:r>
    </w:p>
    <w:p w:rsidR="002430EB" w:rsidRDefault="002430EB" w:rsidP="002430EB">
      <w:pPr>
        <w:pStyle w:val="412-VietaComacta"/>
        <w:spacing w:after="60"/>
        <w:jc w:val="both"/>
      </w:pPr>
      <w:r w:rsidRPr="00E162CC">
        <w:rPr>
          <w:b/>
          <w:i w:val="0"/>
          <w:smallCaps/>
        </w:rPr>
        <w:t>Capitalistas/Liberal</w:t>
      </w:r>
      <w:r>
        <w:t xml:space="preserve">: Se apoyan en </w:t>
      </w:r>
      <w:r w:rsidRPr="00E162CC">
        <w:rPr>
          <w:i w:val="0"/>
        </w:rPr>
        <w:t>primacía del capital financiero</w:t>
      </w:r>
      <w:r>
        <w:t xml:space="preserve"> utilizando al </w:t>
      </w:r>
      <w:r w:rsidRPr="00E162CC">
        <w:rPr>
          <w:i w:val="0"/>
        </w:rPr>
        <w:t>dinero</w:t>
      </w:r>
      <w:r>
        <w:t xml:space="preserve"> como principal motor de decisiones. Defienden </w:t>
      </w:r>
      <w:r w:rsidRPr="00E162CC">
        <w:rPr>
          <w:i w:val="0"/>
        </w:rPr>
        <w:t>la acumulación de capital, priorizando la riqueza y la propiedad privada</w:t>
      </w:r>
      <w:r>
        <w:t xml:space="preserve">. Promueven </w:t>
      </w:r>
      <w:r w:rsidRPr="00E162CC">
        <w:rPr>
          <w:i w:val="0"/>
        </w:rPr>
        <w:t>la libertad de mercado</w:t>
      </w:r>
      <w:r>
        <w:t xml:space="preserve"> con mínima intervención estatal en economía.</w:t>
      </w:r>
    </w:p>
    <w:p w:rsidR="002430EB" w:rsidRDefault="002430EB" w:rsidP="002430EB">
      <w:pPr>
        <w:pStyle w:val="412-VietaComacta"/>
        <w:spacing w:after="60"/>
        <w:jc w:val="both"/>
      </w:pPr>
      <w:r w:rsidRPr="00E162CC">
        <w:rPr>
          <w:b/>
          <w:i w:val="0"/>
          <w:smallCaps/>
        </w:rPr>
        <w:t>Socialista/Popular</w:t>
      </w:r>
      <w:r>
        <w:t xml:space="preserve">: Se apoyan en el </w:t>
      </w:r>
      <w:r w:rsidRPr="00E162CC">
        <w:rPr>
          <w:i w:val="0"/>
        </w:rPr>
        <w:t>poder del pueblo</w:t>
      </w:r>
      <w:r>
        <w:t xml:space="preserve">, valorizando el esfuerzo comunitario por encima del individual. Defienden </w:t>
      </w:r>
      <w:r w:rsidRPr="00E162CC">
        <w:rPr>
          <w:i w:val="0"/>
        </w:rPr>
        <w:t>la primacía del trabajo colectivo, la justicia social a través de políticas igualitarias, la redistribución de la riqueza, el control democrático de los recursos, y la participación popular</w:t>
      </w:r>
      <w:r>
        <w:t xml:space="preserve"> en decisiones económicas.</w:t>
      </w:r>
    </w:p>
    <w:p w:rsidR="002430EB" w:rsidRDefault="002430EB" w:rsidP="002430EB">
      <w:pPr>
        <w:pStyle w:val="30-Parrafo"/>
      </w:pPr>
      <w:r>
        <w:rPr>
          <w:rFonts w:ascii="Digital-7 Mono" w:hAnsi="Digital-7 Mono"/>
          <w:i/>
        </w:rPr>
        <w:t>2.6.21</w:t>
      </w:r>
      <w:r w:rsidRPr="00412153">
        <w:rPr>
          <w:i/>
        </w:rPr>
        <w:t xml:space="preserve"> </w:t>
      </w:r>
      <w:r w:rsidRPr="00412153">
        <w:rPr>
          <w:rFonts w:ascii="Times New Roman" w:hAnsi="Times New Roman"/>
        </w:rPr>
        <w:t>»</w:t>
      </w:r>
      <w:r>
        <w:t xml:space="preserve"> La </w:t>
      </w:r>
      <w:r w:rsidRPr="00E162CC">
        <w:rPr>
          <w:i/>
        </w:rPr>
        <w:t>fragmentación ideológica</w:t>
      </w:r>
      <w:r>
        <w:t xml:space="preserve"> no busca el bienestar colectivo como objetivo principal, sino que </w:t>
      </w:r>
      <w:r w:rsidRPr="00E162CC">
        <w:rPr>
          <w:i/>
        </w:rPr>
        <w:t>polariza la conciencia nacional</w:t>
      </w:r>
      <w:r>
        <w:t xml:space="preserve"> en torno a intereses específicos. El </w:t>
      </w:r>
      <w:r w:rsidRPr="00E162CC">
        <w:rPr>
          <w:i/>
        </w:rPr>
        <w:t>sistema político</w:t>
      </w:r>
      <w:r>
        <w:t xml:space="preserve"> deja de buscar el beneficio de </w:t>
      </w:r>
      <w:r w:rsidRPr="00E162CC">
        <w:rPr>
          <w:i/>
        </w:rPr>
        <w:t>la Mónada Nacional</w:t>
      </w:r>
      <w:r>
        <w:t xml:space="preserve"> para convertirse en un </w:t>
      </w:r>
      <w:r w:rsidRPr="00E162CC">
        <w:rPr>
          <w:i/>
        </w:rPr>
        <w:t>campo de batalla</w:t>
      </w:r>
      <w:r>
        <w:t xml:space="preserve"> entre diferentes visiones de organización social.</w:t>
      </w:r>
    </w:p>
    <w:p w:rsidR="002430EB" w:rsidRDefault="002430EB" w:rsidP="002430EB">
      <w:pPr>
        <w:pStyle w:val="30-Parrafo"/>
      </w:pPr>
      <w:r>
        <w:rPr>
          <w:rFonts w:ascii="Digital-7 Mono" w:hAnsi="Digital-7 Mono"/>
          <w:i/>
        </w:rPr>
        <w:t>2.6.22</w:t>
      </w:r>
      <w:r w:rsidRPr="00412153">
        <w:rPr>
          <w:i/>
        </w:rPr>
        <w:t xml:space="preserve"> </w:t>
      </w:r>
      <w:r w:rsidRPr="00412153">
        <w:rPr>
          <w:rFonts w:ascii="Times New Roman" w:hAnsi="Times New Roman"/>
        </w:rPr>
        <w:t>»</w:t>
      </w:r>
      <w:r>
        <w:t xml:space="preserve"> Esta polarización transforma la carrera por el acceso al poder gubernamental en una </w:t>
      </w:r>
      <w:r w:rsidRPr="00E162CC">
        <w:rPr>
          <w:i/>
        </w:rPr>
        <w:t>competencia por el reconocimiento personal y la manipulación de las masas</w:t>
      </w:r>
      <w:r>
        <w:t xml:space="preserve">. Los líderes políticos dejan de ser servidores del bien común para convertirse en </w:t>
      </w:r>
      <w:r w:rsidRPr="00E162CC">
        <w:rPr>
          <w:i/>
        </w:rPr>
        <w:t>líderes carismáticos y estrategas de la opinión pública</w:t>
      </w:r>
      <w:r>
        <w:t xml:space="preserve">, utilizando </w:t>
      </w:r>
      <w:r w:rsidRPr="00E162CC">
        <w:rPr>
          <w:i/>
        </w:rPr>
        <w:t>las ideologías</w:t>
      </w:r>
      <w:r>
        <w:t xml:space="preserve"> como herramientas de movilización más que como guías de gobernanza.</w:t>
      </w:r>
    </w:p>
    <w:p w:rsidR="002430EB" w:rsidRDefault="002430EB" w:rsidP="002430EB">
      <w:pPr>
        <w:pStyle w:val="30-Parrafo"/>
      </w:pPr>
      <w:r>
        <w:rPr>
          <w:rFonts w:ascii="Digital-7 Mono" w:hAnsi="Digital-7 Mono"/>
          <w:i/>
        </w:rPr>
        <w:t>2.6.23</w:t>
      </w:r>
      <w:r w:rsidRPr="00412153">
        <w:rPr>
          <w:i/>
        </w:rPr>
        <w:t xml:space="preserve"> </w:t>
      </w:r>
      <w:r w:rsidRPr="00412153">
        <w:rPr>
          <w:rFonts w:ascii="Times New Roman" w:hAnsi="Times New Roman"/>
        </w:rPr>
        <w:t>»</w:t>
      </w:r>
      <w:r>
        <w:t xml:space="preserve"> El resultado final es un </w:t>
      </w:r>
      <w:r w:rsidRPr="00E162CC">
        <w:rPr>
          <w:i/>
        </w:rPr>
        <w:t>sistema político instrumentalizado</w:t>
      </w:r>
      <w:r>
        <w:t xml:space="preserve"> donde </w:t>
      </w:r>
      <w:r w:rsidRPr="00E162CC">
        <w:rPr>
          <w:i/>
        </w:rPr>
        <w:t>el debate racional es suplantado por la retórica polarizadora</w:t>
      </w:r>
      <w:r>
        <w:t xml:space="preserve">. Los líderes se convierten en estrategas de la opinión pública, y las masas ciudadanas son recursos a ser conquistados mediante miedos y esperanzas manipuladas. La consecuencia más profunda es </w:t>
      </w:r>
      <w:r w:rsidRPr="00E162CC">
        <w:rPr>
          <w:i/>
        </w:rPr>
        <w:t>la deslegitimación del proceso político</w:t>
      </w:r>
      <w:r>
        <w:t xml:space="preserve">, generando </w:t>
      </w:r>
      <w:r w:rsidRPr="00E162CC">
        <w:rPr>
          <w:i/>
        </w:rPr>
        <w:t>ciclos de desilusión y búsqueda de alternativas extremas</w:t>
      </w:r>
      <w:r>
        <w:t>.</w:t>
      </w:r>
    </w:p>
    <w:p w:rsidR="002430EB" w:rsidRDefault="002430EB" w:rsidP="002430EB">
      <w:pPr>
        <w:pStyle w:val="30-Parrafo"/>
      </w:pPr>
      <w:r>
        <w:rPr>
          <w:rFonts w:ascii="Digital-7 Mono" w:hAnsi="Digital-7 Mono"/>
          <w:i/>
        </w:rPr>
        <w:t>2.6.24</w:t>
      </w:r>
      <w:r w:rsidRPr="00412153">
        <w:rPr>
          <w:i/>
        </w:rPr>
        <w:t xml:space="preserve"> </w:t>
      </w:r>
      <w:r w:rsidRPr="00412153">
        <w:rPr>
          <w:rFonts w:ascii="Times New Roman" w:hAnsi="Times New Roman"/>
        </w:rPr>
        <w:t>»</w:t>
      </w:r>
      <w:r>
        <w:t xml:space="preserve"> Este fenómeno crea un </w:t>
      </w:r>
      <w:r w:rsidRPr="00E162CC">
        <w:rPr>
          <w:i/>
        </w:rPr>
        <w:t>círculo vicioso</w:t>
      </w:r>
      <w:r>
        <w:t xml:space="preserve"> donde la fragmentación ideológica alimenta la polarización social, que a su vez debilita la capacidad de gobernanza colectiva, haciendo que las naciones pierdan cohesión interna y vulneren su capacidad para enfrentar desafíos globales de manera unificada.</w:t>
      </w:r>
    </w:p>
    <w:p w:rsidR="002430EB" w:rsidRDefault="002430EB" w:rsidP="002430EB">
      <w:pPr>
        <w:pStyle w:val="30-Parrafo"/>
      </w:pPr>
      <w:r>
        <w:rPr>
          <w:rFonts w:ascii="Digital-7 Mono" w:hAnsi="Digital-7 Mono"/>
          <w:i/>
        </w:rPr>
        <w:t>2.6.25</w:t>
      </w:r>
      <w:r w:rsidRPr="00412153">
        <w:rPr>
          <w:i/>
        </w:rPr>
        <w:t xml:space="preserve"> </w:t>
      </w:r>
      <w:r w:rsidRPr="00412153">
        <w:rPr>
          <w:rFonts w:ascii="Times New Roman" w:hAnsi="Times New Roman"/>
        </w:rPr>
        <w:t>»</w:t>
      </w:r>
      <w:r>
        <w:t xml:space="preserve"> La lucha por la soberanía se transforma en un dilema existencial: </w:t>
      </w:r>
      <w:r w:rsidRPr="00E162CC">
        <w:rPr>
          <w:i/>
        </w:rPr>
        <w:t xml:space="preserve">la riqueza vs. </w:t>
      </w:r>
      <w:proofErr w:type="gramStart"/>
      <w:r w:rsidRPr="00E162CC">
        <w:rPr>
          <w:i/>
        </w:rPr>
        <w:t>la</w:t>
      </w:r>
      <w:proofErr w:type="gramEnd"/>
      <w:r w:rsidRPr="00E162CC">
        <w:rPr>
          <w:i/>
        </w:rPr>
        <w:t xml:space="preserve"> equidad</w:t>
      </w:r>
      <w:r>
        <w:t xml:space="preserve">. Si bien la globalización aumenta la prosperidad general, también exacerba las desigualdades. Los conflictos ya no son solo entre </w:t>
      </w:r>
      <w:r w:rsidRPr="00E162CC">
        <w:rPr>
          <w:i/>
        </w:rPr>
        <w:t>Estados</w:t>
      </w:r>
      <w:r>
        <w:t xml:space="preserve">, sino también internos, surgidos del descontento social y la manipulación mediática, mientras que las tensiones entre naciones se mantienen por el </w:t>
      </w:r>
      <w:r w:rsidRPr="00E162CC">
        <w:rPr>
          <w:i/>
        </w:rPr>
        <w:t>control de los mercados globales</w:t>
      </w:r>
      <w:r>
        <w:t>.</w:t>
      </w:r>
    </w:p>
    <w:p w:rsidR="002430EB" w:rsidRDefault="002430EB" w:rsidP="002430EB">
      <w:pPr>
        <w:pStyle w:val="30-Parrafo"/>
      </w:pPr>
      <w:r>
        <w:rPr>
          <w:rFonts w:ascii="Digital-7 Mono" w:hAnsi="Digital-7 Mono"/>
          <w:i/>
        </w:rPr>
        <w:lastRenderedPageBreak/>
        <w:t>2.6.26</w:t>
      </w:r>
      <w:r w:rsidRPr="00412153">
        <w:rPr>
          <w:i/>
        </w:rPr>
        <w:t xml:space="preserve"> </w:t>
      </w:r>
      <w:r w:rsidRPr="00412153">
        <w:rPr>
          <w:rFonts w:ascii="Times New Roman" w:hAnsi="Times New Roman"/>
        </w:rPr>
        <w:t>»</w:t>
      </w:r>
      <w:r>
        <w:t xml:space="preserve"> El </w:t>
      </w:r>
      <w:r w:rsidRPr="00E162CC">
        <w:rPr>
          <w:i/>
        </w:rPr>
        <w:t>proceso evolutivo de la civilización global</w:t>
      </w:r>
      <w:r>
        <w:t xml:space="preserve"> pasa entonces a manifestarse en el </w:t>
      </w:r>
      <w:r w:rsidRPr="00E162CC">
        <w:rPr>
          <w:i/>
        </w:rPr>
        <w:t>Plano Fenoménico</w:t>
      </w:r>
      <w:r>
        <w:t xml:space="preserve">, en el que el planeta se convierte simultáneamente en </w:t>
      </w:r>
      <w:r w:rsidRPr="00E162CC">
        <w:rPr>
          <w:i/>
        </w:rPr>
        <w:t>el campo de batalla y en el premio más valioso</w:t>
      </w:r>
      <w:r>
        <w:t xml:space="preserve">. Los </w:t>
      </w:r>
      <w:r w:rsidRPr="00E162CC">
        <w:rPr>
          <w:i/>
        </w:rPr>
        <w:t>ecosistemas, los recursos naturales, los conflictos fronterizos, la contaminación y la sobrepoblación</w:t>
      </w:r>
      <w:r>
        <w:t xml:space="preserve"> se convierten en </w:t>
      </w:r>
      <w:r w:rsidRPr="00E162CC">
        <w:rPr>
          <w:i/>
        </w:rPr>
        <w:t>algoritmos fenoménicos interconectados</w:t>
      </w:r>
      <w:r>
        <w:t xml:space="preserve"> que comienzan a poner en riesgo la existencia de la civilización planetaria. </w:t>
      </w:r>
    </w:p>
    <w:p w:rsidR="002430EB" w:rsidRDefault="002430EB" w:rsidP="002430EB">
      <w:pPr>
        <w:pStyle w:val="30-Parrafo"/>
      </w:pPr>
      <w:r>
        <w:rPr>
          <w:rFonts w:ascii="Digital-7 Mono" w:hAnsi="Digital-7 Mono"/>
          <w:i/>
        </w:rPr>
        <w:t>2.6.27</w:t>
      </w:r>
      <w:r w:rsidRPr="00412153">
        <w:rPr>
          <w:i/>
        </w:rPr>
        <w:t xml:space="preserve"> </w:t>
      </w:r>
      <w:r w:rsidRPr="00412153">
        <w:rPr>
          <w:rFonts w:ascii="Times New Roman" w:hAnsi="Times New Roman"/>
        </w:rPr>
        <w:t>»</w:t>
      </w:r>
      <w:r>
        <w:t xml:space="preserve"> En este nivel, la civilización tiene un </w:t>
      </w:r>
      <w:r w:rsidRPr="00E162CC">
        <w:rPr>
          <w:i/>
        </w:rPr>
        <w:t>impacto masivo</w:t>
      </w:r>
      <w:r>
        <w:t xml:space="preserve"> y a menudo </w:t>
      </w:r>
      <w:r w:rsidRPr="00E162CC">
        <w:rPr>
          <w:i/>
        </w:rPr>
        <w:t>destructivo en el ecosistema</w:t>
      </w:r>
      <w:r>
        <w:t xml:space="preserve">. El </w:t>
      </w:r>
      <w:r w:rsidRPr="00E162CC">
        <w:rPr>
          <w:i/>
        </w:rPr>
        <w:t>egregor global</w:t>
      </w:r>
      <w:r>
        <w:t xml:space="preserve">, aunque es una </w:t>
      </w:r>
      <w:r w:rsidRPr="00E162CC">
        <w:rPr>
          <w:i/>
        </w:rPr>
        <w:t>vasta red de información</w:t>
      </w:r>
      <w:r>
        <w:t xml:space="preserve">, carece de un propósito unificado. Es una entidad fragmentada con múltiples intereses en conflicto que se anulan entre sí, dejando a la consciencia humana atrapada en una </w:t>
      </w:r>
      <w:r w:rsidRPr="00E162CC">
        <w:rPr>
          <w:i/>
        </w:rPr>
        <w:t>carrera interminable por el poder y el estatus</w:t>
      </w:r>
      <w:r>
        <w:t>.</w:t>
      </w:r>
    </w:p>
    <w:p w:rsidR="002430EB" w:rsidRDefault="002430EB" w:rsidP="002430EB">
      <w:pPr>
        <w:pStyle w:val="30-Parrafo"/>
      </w:pPr>
      <w:r>
        <w:rPr>
          <w:rFonts w:ascii="Digital-7 Mono" w:hAnsi="Digital-7 Mono"/>
          <w:i/>
        </w:rPr>
        <w:t>2.6.28</w:t>
      </w:r>
      <w:r w:rsidRPr="00412153">
        <w:rPr>
          <w:i/>
        </w:rPr>
        <w:t xml:space="preserve"> </w:t>
      </w:r>
      <w:r w:rsidRPr="00412153">
        <w:rPr>
          <w:rFonts w:ascii="Times New Roman" w:hAnsi="Times New Roman"/>
        </w:rPr>
        <w:t>»</w:t>
      </w:r>
      <w:r>
        <w:t xml:space="preserve"> Así, el </w:t>
      </w:r>
      <w:r w:rsidRPr="00E162CC">
        <w:rPr>
          <w:i/>
        </w:rPr>
        <w:t>Nivel 4</w:t>
      </w:r>
      <w:r>
        <w:t xml:space="preserve"> no representa la culminación de la civilización planetaria, sino su </w:t>
      </w:r>
      <w:r w:rsidRPr="00E162CC">
        <w:rPr>
          <w:i/>
        </w:rPr>
        <w:t>madurez conflictiva</w:t>
      </w:r>
      <w:r>
        <w:t xml:space="preserve">, un sistema donde </w:t>
      </w:r>
      <w:r w:rsidRPr="00E162CC">
        <w:rPr>
          <w:i/>
        </w:rPr>
        <w:t>lo local se somete a lo global, lo nacional se subordina a lo técnico, y lo popular se excluye de lo estratégico</w:t>
      </w:r>
      <w:r>
        <w:t xml:space="preserve">. Es la etapa en que la humanidad </w:t>
      </w:r>
      <w:r w:rsidRPr="00E162CC">
        <w:rPr>
          <w:i/>
        </w:rPr>
        <w:t>(como especie civilizatoria)</w:t>
      </w:r>
      <w:r>
        <w:t xml:space="preserve"> se reconoce como </w:t>
      </w:r>
      <w:r w:rsidRPr="00E162CC">
        <w:rPr>
          <w:i/>
        </w:rPr>
        <w:t>un sistema único</w:t>
      </w:r>
      <w:r>
        <w:t xml:space="preserve">, pero aún no como una comunidad. Donde el planeta está </w:t>
      </w:r>
      <w:r w:rsidRPr="00E162CC">
        <w:rPr>
          <w:i/>
        </w:rPr>
        <w:t>completamente cartografiado, administrado y conectado</w:t>
      </w:r>
      <w:r>
        <w:t xml:space="preserve">, pero profundamente dividido. Donde el poder ya no se mide solo en </w:t>
      </w:r>
      <w:r w:rsidRPr="00054E14">
        <w:rPr>
          <w:i/>
        </w:rPr>
        <w:t>milicias o fronteras</w:t>
      </w:r>
      <w:r>
        <w:t xml:space="preserve">, sino en </w:t>
      </w:r>
      <w:r w:rsidRPr="00054E14">
        <w:rPr>
          <w:i/>
        </w:rPr>
        <w:t>algoritmos, divisas y capacidad de definir la realidad</w:t>
      </w:r>
      <w:r>
        <w:t xml:space="preserve"> </w:t>
      </w:r>
      <w:r w:rsidRPr="00054E14">
        <w:rPr>
          <w:i/>
        </w:rPr>
        <w:t>para los demás</w:t>
      </w:r>
      <w:r>
        <w:t>.</w:t>
      </w:r>
    </w:p>
    <w:p w:rsidR="002430EB" w:rsidRDefault="002430EB" w:rsidP="002430EB">
      <w:pPr>
        <w:pStyle w:val="30-Parrafo"/>
      </w:pPr>
      <w:r>
        <w:rPr>
          <w:rFonts w:ascii="Digital-7 Mono" w:hAnsi="Digital-7 Mono"/>
          <w:i/>
        </w:rPr>
        <w:t>2.6.29</w:t>
      </w:r>
      <w:r w:rsidRPr="00412153">
        <w:rPr>
          <w:i/>
        </w:rPr>
        <w:t xml:space="preserve"> </w:t>
      </w:r>
      <w:r w:rsidRPr="00412153">
        <w:rPr>
          <w:rFonts w:ascii="Times New Roman" w:hAnsi="Times New Roman"/>
        </w:rPr>
        <w:t>»</w:t>
      </w:r>
      <w:r>
        <w:t xml:space="preserve"> En este estadio, los </w:t>
      </w:r>
      <w:r w:rsidRPr="00054E14">
        <w:rPr>
          <w:i/>
        </w:rPr>
        <w:t>Estados</w:t>
      </w:r>
      <w:r>
        <w:t xml:space="preserve"> más poderosos se convierten en </w:t>
      </w:r>
      <w:r w:rsidRPr="00054E14">
        <w:rPr>
          <w:i/>
        </w:rPr>
        <w:t>Leviatanes autómatas</w:t>
      </w:r>
      <w:r>
        <w:t xml:space="preserve"> que responden a una lógica propia. Los ciudadanos de todas las naciones, aunque tienen la ilusión de libertad, son en realidad las </w:t>
      </w:r>
      <w:r w:rsidRPr="00054E14">
        <w:rPr>
          <w:i/>
        </w:rPr>
        <w:t>células de una consciencia egregórica nacional polarizada</w:t>
      </w:r>
      <w:r>
        <w:t xml:space="preserve">, que a su vez se encuentra subordinada a los </w:t>
      </w:r>
      <w:r w:rsidRPr="00054E14">
        <w:rPr>
          <w:i/>
        </w:rPr>
        <w:t>intereses de las élites que dominan el orden mundial</w:t>
      </w:r>
      <w:r>
        <w:t xml:space="preserve">. </w:t>
      </w:r>
    </w:p>
    <w:p w:rsidR="002430EB" w:rsidRDefault="002430EB" w:rsidP="002430EB">
      <w:pPr>
        <w:pStyle w:val="30-Parrafo"/>
      </w:pPr>
      <w:r>
        <w:rPr>
          <w:rFonts w:ascii="Digital-7 Mono" w:hAnsi="Digital-7 Mono"/>
          <w:i/>
        </w:rPr>
        <w:t>2.6.30</w:t>
      </w:r>
      <w:r w:rsidRPr="00412153">
        <w:rPr>
          <w:i/>
        </w:rPr>
        <w:t xml:space="preserve"> </w:t>
      </w:r>
      <w:r w:rsidRPr="00412153">
        <w:rPr>
          <w:rFonts w:ascii="Times New Roman" w:hAnsi="Times New Roman"/>
        </w:rPr>
        <w:t>»</w:t>
      </w:r>
      <w:r>
        <w:t xml:space="preserve"> La </w:t>
      </w:r>
      <w:r w:rsidRPr="00054E14">
        <w:t>experiencia de los ciudadanos</w:t>
      </w:r>
      <w:r>
        <w:t xml:space="preserve"> se ve condicionada principalmente por la </w:t>
      </w:r>
      <w:r w:rsidRPr="00054E14">
        <w:rPr>
          <w:i/>
        </w:rPr>
        <w:t>lucha algorítmica</w:t>
      </w:r>
      <w:r>
        <w:t xml:space="preserve"> que se da </w:t>
      </w:r>
      <w:r w:rsidRPr="00054E14">
        <w:t>en el</w:t>
      </w:r>
      <w:r>
        <w:rPr>
          <w:i/>
        </w:rPr>
        <w:t xml:space="preserve"> </w:t>
      </w:r>
      <w:r w:rsidRPr="00054E14">
        <w:rPr>
          <w:i/>
        </w:rPr>
        <w:t>plano supranacional</w:t>
      </w:r>
      <w:r>
        <w:t xml:space="preserve">, un conflicto que, aunque promovido como </w:t>
      </w:r>
      <w:r w:rsidRPr="00054E14">
        <w:rPr>
          <w:i/>
        </w:rPr>
        <w:t>una contienda por ideales</w:t>
      </w:r>
      <w:r>
        <w:rPr>
          <w:i/>
        </w:rPr>
        <w:t>, mercados</w:t>
      </w:r>
      <w:r w:rsidRPr="00054E14">
        <w:rPr>
          <w:i/>
        </w:rPr>
        <w:t xml:space="preserve"> y territorios</w:t>
      </w:r>
      <w:r>
        <w:t xml:space="preserve">, es en realidad un </w:t>
      </w:r>
      <w:r w:rsidRPr="00054E14">
        <w:rPr>
          <w:i/>
        </w:rPr>
        <w:t>juego de poder estocástico</w:t>
      </w:r>
      <w:r>
        <w:t xml:space="preserve">, donde el </w:t>
      </w:r>
      <w:r w:rsidRPr="00054E14">
        <w:rPr>
          <w:i/>
        </w:rPr>
        <w:t>control de los flujos de capital y la imposición de narrativas</w:t>
      </w:r>
      <w:r>
        <w:t xml:space="preserve"> son las armas más poderosas.</w:t>
      </w:r>
    </w:p>
    <w:p w:rsidR="002430EB" w:rsidRDefault="002430EB" w:rsidP="002430EB">
      <w:pPr>
        <w:pStyle w:val="30-Parrafo"/>
      </w:pPr>
      <w:r>
        <w:rPr>
          <w:rFonts w:ascii="Digital-7 Mono" w:hAnsi="Digital-7 Mono"/>
          <w:i/>
        </w:rPr>
        <w:t>2.6.31</w:t>
      </w:r>
      <w:r w:rsidRPr="00412153">
        <w:rPr>
          <w:i/>
        </w:rPr>
        <w:t xml:space="preserve"> </w:t>
      </w:r>
      <w:r w:rsidRPr="00412153">
        <w:rPr>
          <w:rFonts w:ascii="Times New Roman" w:hAnsi="Times New Roman"/>
        </w:rPr>
        <w:t>»</w:t>
      </w:r>
      <w:r>
        <w:t xml:space="preserve"> Los </w:t>
      </w:r>
      <w:r w:rsidRPr="00054E14">
        <w:rPr>
          <w:i/>
        </w:rPr>
        <w:t>Leviatanes supranacionales</w:t>
      </w:r>
      <w:r>
        <w:t xml:space="preserve"> toman el control del mundo respondiendo directamente a los </w:t>
      </w:r>
      <w:r w:rsidRPr="00054E14">
        <w:rPr>
          <w:i/>
        </w:rPr>
        <w:t>intereses de las élites globales</w:t>
      </w:r>
      <w:r>
        <w:t xml:space="preserve">. En esta etapa, </w:t>
      </w:r>
      <w:r w:rsidRPr="00054E14">
        <w:rPr>
          <w:i/>
        </w:rPr>
        <w:t xml:space="preserve">corporaciones y empresas multinacionales </w:t>
      </w:r>
      <w:r w:rsidRPr="00054E14">
        <w:t>del ámbito privado</w:t>
      </w:r>
      <w:r>
        <w:rPr>
          <w:i/>
        </w:rPr>
        <w:t xml:space="preserve"> </w:t>
      </w:r>
      <w:r w:rsidRPr="00054E14">
        <w:rPr>
          <w:i/>
        </w:rPr>
        <w:t>(militares, energéticas,</w:t>
      </w:r>
      <w:r>
        <w:rPr>
          <w:i/>
        </w:rPr>
        <w:t xml:space="preserve"> </w:t>
      </w:r>
      <w:r w:rsidRPr="00054E14">
        <w:rPr>
          <w:i/>
        </w:rPr>
        <w:t>farmacéuticas, tecnológicas, financieras,</w:t>
      </w:r>
      <w:r>
        <w:rPr>
          <w:i/>
        </w:rPr>
        <w:t xml:space="preserve"> bancarias,</w:t>
      </w:r>
      <w:r w:rsidRPr="00054E14">
        <w:rPr>
          <w:i/>
        </w:rPr>
        <w:t xml:space="preserve"> etc.)</w:t>
      </w:r>
      <w:r>
        <w:t xml:space="preserve"> emergen como </w:t>
      </w:r>
      <w:r w:rsidRPr="00054E14">
        <w:rPr>
          <w:i/>
        </w:rPr>
        <w:t>fuerzas invisibles</w:t>
      </w:r>
      <w:r>
        <w:t xml:space="preserve"> que alimentan a los </w:t>
      </w:r>
      <w:r w:rsidRPr="00054E14">
        <w:rPr>
          <w:i/>
        </w:rPr>
        <w:t>Leviatanes</w:t>
      </w:r>
      <w:r>
        <w:t xml:space="preserve">, adquiriendo un poder incluso mayor al de los </w:t>
      </w:r>
      <w:r w:rsidRPr="00054E14">
        <w:rPr>
          <w:i/>
        </w:rPr>
        <w:t>Estados</w:t>
      </w:r>
      <w:r>
        <w:t xml:space="preserve">, ya que </w:t>
      </w:r>
      <w:r w:rsidRPr="00054E14">
        <w:t>no están condicionados por un</w:t>
      </w:r>
      <w:r>
        <w:rPr>
          <w:i/>
        </w:rPr>
        <w:t xml:space="preserve"> </w:t>
      </w:r>
      <w:r w:rsidRPr="00054E14">
        <w:rPr>
          <w:i/>
        </w:rPr>
        <w:t>contrato social</w:t>
      </w:r>
      <w:r>
        <w:rPr>
          <w:i/>
        </w:rPr>
        <w:t xml:space="preserve"> con los ciudadanos</w:t>
      </w:r>
      <w:r>
        <w:t xml:space="preserve">. Su poder les permite influir en la </w:t>
      </w:r>
      <w:r w:rsidRPr="00054E14">
        <w:rPr>
          <w:i/>
        </w:rPr>
        <w:t>política, financiar guerras y promover a líderes</w:t>
      </w:r>
      <w:r>
        <w:t xml:space="preserve"> que respondan a sus propios intereses.</w:t>
      </w:r>
    </w:p>
    <w:p w:rsidR="002430EB" w:rsidRDefault="002430EB" w:rsidP="002430EB">
      <w:pPr>
        <w:pStyle w:val="30-Parrafo"/>
      </w:pPr>
      <w:r>
        <w:rPr>
          <w:rFonts w:ascii="Digital-7 Mono" w:hAnsi="Digital-7 Mono"/>
          <w:i/>
        </w:rPr>
        <w:t>2.6.32</w:t>
      </w:r>
      <w:r w:rsidRPr="00412153">
        <w:rPr>
          <w:i/>
        </w:rPr>
        <w:t xml:space="preserve"> </w:t>
      </w:r>
      <w:r w:rsidRPr="00412153">
        <w:rPr>
          <w:rFonts w:ascii="Times New Roman" w:hAnsi="Times New Roman"/>
        </w:rPr>
        <w:t>»</w:t>
      </w:r>
      <w:r>
        <w:t xml:space="preserve"> El producto final emergente de esta </w:t>
      </w:r>
      <w:r w:rsidRPr="00054E14">
        <w:rPr>
          <w:i/>
        </w:rPr>
        <w:t>lucha supranacional</w:t>
      </w:r>
      <w:r>
        <w:t xml:space="preserve"> es un </w:t>
      </w:r>
      <w:r w:rsidRPr="00054E14">
        <w:rPr>
          <w:i/>
        </w:rPr>
        <w:t>algoritmo autómata</w:t>
      </w:r>
      <w:r>
        <w:t xml:space="preserve"> que consolida a todos los sistemas de poder: </w:t>
      </w:r>
      <w:r w:rsidRPr="00054E14">
        <w:rPr>
          <w:i/>
        </w:rPr>
        <w:t>el Hegemón Global Fragmentado</w:t>
      </w:r>
      <w:r>
        <w:t xml:space="preserve">. Esta es una </w:t>
      </w:r>
      <w:r w:rsidRPr="00054E14">
        <w:rPr>
          <w:i/>
        </w:rPr>
        <w:t>consciencia egregórica de nivel planetario</w:t>
      </w:r>
      <w:r>
        <w:t xml:space="preserve"> que impone el sistema operativo sobre el cual se decodifica </w:t>
      </w:r>
      <w:r w:rsidRPr="00054E14">
        <w:rPr>
          <w:i/>
        </w:rPr>
        <w:t>la realidad fenoménica</w:t>
      </w:r>
      <w:r>
        <w:t xml:space="preserve">, alimentándose del </w:t>
      </w:r>
      <w:r w:rsidRPr="00054E14">
        <w:rPr>
          <w:i/>
        </w:rPr>
        <w:t>espíritu caótico y destructivo del desorden civilizatorio</w:t>
      </w:r>
      <w:r>
        <w:t xml:space="preserve">. Este </w:t>
      </w:r>
      <w:r w:rsidRPr="00FE46CD">
        <w:rPr>
          <w:i/>
        </w:rPr>
        <w:t>Hegemón</w:t>
      </w:r>
      <w:r>
        <w:t xml:space="preserve"> se convierte en un </w:t>
      </w:r>
      <w:r w:rsidRPr="00FE46CD">
        <w:rPr>
          <w:i/>
        </w:rPr>
        <w:t xml:space="preserve">Demiurgo del Plano </w:t>
      </w:r>
      <w:r w:rsidRPr="00FE46CD">
        <w:rPr>
          <w:i/>
        </w:rPr>
        <w:lastRenderedPageBreak/>
        <w:t>Ontológico</w:t>
      </w:r>
      <w:r>
        <w:t xml:space="preserve"> que escapa al poder de la consciencia colectiva, permitiéndole operar por encima de los </w:t>
      </w:r>
      <w:r w:rsidRPr="00FE46CD">
        <w:rPr>
          <w:i/>
        </w:rPr>
        <w:t>Noemas Ideológicos, Culturales y Religiosos</w:t>
      </w:r>
      <w:r>
        <w:t xml:space="preserve"> de las naciones.</w:t>
      </w:r>
    </w:p>
    <w:p w:rsidR="002430EB" w:rsidRDefault="002430EB" w:rsidP="002430EB">
      <w:pPr>
        <w:pStyle w:val="30-Parrafo"/>
      </w:pPr>
      <w:r>
        <w:rPr>
          <w:rFonts w:ascii="Digital-7 Mono" w:hAnsi="Digital-7 Mono"/>
          <w:i/>
        </w:rPr>
        <w:t>2.6.33</w:t>
      </w:r>
      <w:r w:rsidRPr="00412153">
        <w:rPr>
          <w:i/>
        </w:rPr>
        <w:t xml:space="preserve"> </w:t>
      </w:r>
      <w:r w:rsidRPr="00412153">
        <w:rPr>
          <w:rFonts w:ascii="Times New Roman" w:hAnsi="Times New Roman"/>
        </w:rPr>
        <w:t>»</w:t>
      </w:r>
      <w:r>
        <w:t xml:space="preserve"> La emergencia de esta </w:t>
      </w:r>
      <w:r w:rsidRPr="00FE46CD">
        <w:rPr>
          <w:i/>
        </w:rPr>
        <w:t>consciencia hegemónica</w:t>
      </w:r>
      <w:r>
        <w:t xml:space="preserve"> se presenta ante el universo como </w:t>
      </w:r>
      <w:r>
        <w:rPr>
          <w:i/>
        </w:rPr>
        <w:t xml:space="preserve">el pináculo del </w:t>
      </w:r>
      <w:r w:rsidRPr="00FE46CD">
        <w:rPr>
          <w:i/>
        </w:rPr>
        <w:t>proceso civilizatorio</w:t>
      </w:r>
      <w:r>
        <w:rPr>
          <w:i/>
        </w:rPr>
        <w:t xml:space="preserve"> de un planeta, </w:t>
      </w:r>
      <w:r w:rsidRPr="002A4905">
        <w:t>mientras que</w:t>
      </w:r>
      <w:r>
        <w:rPr>
          <w:i/>
        </w:rPr>
        <w:t xml:space="preserve"> el</w:t>
      </w:r>
      <w:r>
        <w:t xml:space="preserve"> </w:t>
      </w:r>
      <w:r>
        <w:rPr>
          <w:i/>
        </w:rPr>
        <w:t xml:space="preserve">algoritmo </w:t>
      </w:r>
      <w:r w:rsidRPr="00FE46CD">
        <w:rPr>
          <w:i/>
        </w:rPr>
        <w:t xml:space="preserve">de </w:t>
      </w:r>
      <w:r>
        <w:rPr>
          <w:i/>
        </w:rPr>
        <w:t xml:space="preserve">globalización fragmentada </w:t>
      </w:r>
      <w:r>
        <w:t xml:space="preserve">representa la </w:t>
      </w:r>
      <w:r w:rsidRPr="002A4905">
        <w:rPr>
          <w:i/>
        </w:rPr>
        <w:t xml:space="preserve">frontera evolutiva </w:t>
      </w:r>
      <w:r w:rsidRPr="002A4905">
        <w:t>que debe trascender la</w:t>
      </w:r>
      <w:r>
        <w:rPr>
          <w:i/>
        </w:rPr>
        <w:t xml:space="preserve"> </w:t>
      </w:r>
      <w:r w:rsidRPr="002A4905">
        <w:rPr>
          <w:i/>
        </w:rPr>
        <w:t>consciencia</w:t>
      </w:r>
      <w:r w:rsidRPr="00FE46CD">
        <w:rPr>
          <w:i/>
        </w:rPr>
        <w:t xml:space="preserve"> planetaria</w:t>
      </w:r>
      <w:r>
        <w:rPr>
          <w:i/>
        </w:rPr>
        <w:t xml:space="preserve">, </w:t>
      </w:r>
      <w:r>
        <w:t xml:space="preserve">para dejar de operar a través de múltiples </w:t>
      </w:r>
      <w:r>
        <w:rPr>
          <w:i/>
        </w:rPr>
        <w:t>ciclos</w:t>
      </w:r>
      <w:r w:rsidRPr="00FE46CD">
        <w:rPr>
          <w:i/>
        </w:rPr>
        <w:t xml:space="preserve"> de creación, destrucción y renacimiento</w:t>
      </w:r>
      <w:r>
        <w:t xml:space="preserve"> civilizatorio.</w:t>
      </w:r>
    </w:p>
    <w:p w:rsidR="002430EB" w:rsidRDefault="002430EB" w:rsidP="002430EB">
      <w:pPr>
        <w:pStyle w:val="30-Parrafo"/>
      </w:pPr>
      <w:r>
        <w:rPr>
          <w:rFonts w:ascii="Digital-7 Mono" w:hAnsi="Digital-7 Mono"/>
          <w:i/>
        </w:rPr>
        <w:t>2.6.34</w:t>
      </w:r>
      <w:r w:rsidRPr="00412153">
        <w:rPr>
          <w:i/>
        </w:rPr>
        <w:t xml:space="preserve"> </w:t>
      </w:r>
      <w:r w:rsidRPr="00412153">
        <w:rPr>
          <w:rFonts w:ascii="Times New Roman" w:hAnsi="Times New Roman"/>
        </w:rPr>
        <w:t>»</w:t>
      </w:r>
      <w:r>
        <w:t xml:space="preserve"> </w:t>
      </w:r>
      <w:r w:rsidRPr="00600E4F">
        <w:t xml:space="preserve">Bajo esta perspectiva, el </w:t>
      </w:r>
      <w:r w:rsidRPr="00600E4F">
        <w:rPr>
          <w:i/>
        </w:rPr>
        <w:t>éxito o fracaso evolutivo</w:t>
      </w:r>
      <w:r>
        <w:t xml:space="preserve"> de una civilización </w:t>
      </w:r>
      <w:r w:rsidRPr="00600E4F">
        <w:t xml:space="preserve">que </w:t>
      </w:r>
      <w:r>
        <w:t>llega a</w:t>
      </w:r>
      <w:r w:rsidRPr="00600E4F">
        <w:t xml:space="preserve"> desarrollar un </w:t>
      </w:r>
      <w:r w:rsidRPr="00600E4F">
        <w:rPr>
          <w:i/>
        </w:rPr>
        <w:t>Hegemón planetario</w:t>
      </w:r>
      <w:r w:rsidRPr="00600E4F">
        <w:t xml:space="preserve">, permite a un observador de nivel superior </w:t>
      </w:r>
      <w:r w:rsidRPr="00600E4F">
        <w:rPr>
          <w:i/>
        </w:rPr>
        <w:t>(la consciencia lunar)</w:t>
      </w:r>
      <w:r w:rsidRPr="00600E4F">
        <w:t xml:space="preserve"> comprender </w:t>
      </w:r>
      <w:r w:rsidRPr="00600E4F">
        <w:rPr>
          <w:i/>
        </w:rPr>
        <w:t>la lógica de los algoritmos hegemónicos que operan a nivel universal</w:t>
      </w:r>
      <w:r w:rsidRPr="00600E4F">
        <w:t xml:space="preserve">, posicionando a la </w:t>
      </w:r>
      <w:r w:rsidRPr="00600E4F">
        <w:rPr>
          <w:i/>
        </w:rPr>
        <w:t>civilización planetaria</w:t>
      </w:r>
      <w:r w:rsidRPr="00600E4F">
        <w:t xml:space="preserve"> </w:t>
      </w:r>
      <w:r>
        <w:t xml:space="preserve">como </w:t>
      </w:r>
      <w:r w:rsidRPr="00600E4F">
        <w:t xml:space="preserve">un </w:t>
      </w:r>
      <w:r w:rsidRPr="00600E4F">
        <w:rPr>
          <w:i/>
        </w:rPr>
        <w:t>laboratorio de pruebas</w:t>
      </w:r>
      <w:r w:rsidRPr="00600E4F">
        <w:t xml:space="preserve"> que permite al universo </w:t>
      </w:r>
      <w:r w:rsidRPr="00600E4F">
        <w:rPr>
          <w:i/>
        </w:rPr>
        <w:t>adquirir conocimientos y evitar que las</w:t>
      </w:r>
      <w:r>
        <w:t xml:space="preserve"> </w:t>
      </w:r>
      <w:r w:rsidRPr="00600E4F">
        <w:rPr>
          <w:i/>
        </w:rPr>
        <w:t>civilizaciones más avanzadas</w:t>
      </w:r>
      <w:r>
        <w:t xml:space="preserve"> tengan que recurrir al </w:t>
      </w:r>
      <w:r w:rsidRPr="00600E4F">
        <w:t>«</w:t>
      </w:r>
      <w:r w:rsidRPr="00600E4F">
        <w:rPr>
          <w:i/>
        </w:rPr>
        <w:t>principio de destrucción mutua asegurada</w:t>
      </w:r>
      <w:r w:rsidRPr="00600E4F">
        <w:t>» bajo el que operan las naciones.</w:t>
      </w:r>
    </w:p>
    <w:p w:rsidR="002430EB" w:rsidRDefault="002430EB" w:rsidP="002430EB">
      <w:pPr>
        <w:pStyle w:val="30-Parrafo"/>
      </w:pPr>
      <w:r>
        <w:rPr>
          <w:rFonts w:ascii="Digital-7 Mono" w:hAnsi="Digital-7 Mono"/>
          <w:i/>
        </w:rPr>
        <w:t>2.6.35</w:t>
      </w:r>
      <w:r w:rsidRPr="00412153">
        <w:rPr>
          <w:i/>
        </w:rPr>
        <w:t xml:space="preserve"> </w:t>
      </w:r>
      <w:r w:rsidRPr="00412153">
        <w:rPr>
          <w:rFonts w:ascii="Times New Roman" w:hAnsi="Times New Roman"/>
        </w:rPr>
        <w:t>»</w:t>
      </w:r>
      <w:r>
        <w:t xml:space="preserve"> De esta forma, se puede concluir que el </w:t>
      </w:r>
      <w:r w:rsidRPr="00600E4F">
        <w:rPr>
          <w:i/>
        </w:rPr>
        <w:t>objetivo de una cosecha de consciencia</w:t>
      </w:r>
      <w:r>
        <w:t xml:space="preserve"> no es la emergencia de un </w:t>
      </w:r>
      <w:r w:rsidRPr="00600E4F">
        <w:rPr>
          <w:i/>
        </w:rPr>
        <w:t>Hegemón</w:t>
      </w:r>
      <w:r>
        <w:rPr>
          <w:i/>
        </w:rPr>
        <w:t xml:space="preserve"> Global</w:t>
      </w:r>
      <w:r>
        <w:t xml:space="preserve">, sino construir un </w:t>
      </w:r>
      <w:r w:rsidRPr="00F3654C">
        <w:rPr>
          <w:i/>
        </w:rPr>
        <w:t xml:space="preserve">entorno </w:t>
      </w:r>
      <w:r>
        <w:rPr>
          <w:i/>
        </w:rPr>
        <w:t xml:space="preserve">civilizatorio </w:t>
      </w:r>
      <w:r>
        <w:t xml:space="preserve">que permita </w:t>
      </w:r>
      <w:r w:rsidRPr="00600E4F">
        <w:rPr>
          <w:i/>
        </w:rPr>
        <w:t>el desarrollo de consciencias subjetivas</w:t>
      </w:r>
      <w:r>
        <w:t xml:space="preserve"> capaces de comprender la realidad más allá de los paradigmas impuestos por los </w:t>
      </w:r>
      <w:r w:rsidRPr="00F3654C">
        <w:rPr>
          <w:i/>
        </w:rPr>
        <w:t>Noemas</w:t>
      </w:r>
      <w:r>
        <w:t xml:space="preserve"> y las </w:t>
      </w:r>
      <w:r w:rsidRPr="00F3654C">
        <w:rPr>
          <w:i/>
        </w:rPr>
        <w:t>consciencias egregóricas</w:t>
      </w:r>
      <w:r>
        <w:t>, para que puedan resolverse las paradojas y conflictos inherentes a los fenómenos civilizatorios.</w:t>
      </w:r>
    </w:p>
    <w:p w:rsidR="002430EB" w:rsidRDefault="002430EB" w:rsidP="002430EB">
      <w:pPr>
        <w:pStyle w:val="30-Parrafo"/>
      </w:pPr>
      <w:r>
        <w:rPr>
          <w:rFonts w:ascii="Digital-7 Mono" w:hAnsi="Digital-7 Mono"/>
          <w:i/>
        </w:rPr>
        <w:t>2.6.36</w:t>
      </w:r>
      <w:r w:rsidRPr="00412153">
        <w:rPr>
          <w:i/>
        </w:rPr>
        <w:t xml:space="preserve"> </w:t>
      </w:r>
      <w:r w:rsidRPr="00412153">
        <w:rPr>
          <w:rFonts w:ascii="Times New Roman" w:hAnsi="Times New Roman"/>
        </w:rPr>
        <w:t>»</w:t>
      </w:r>
      <w:r>
        <w:t xml:space="preserve"> La </w:t>
      </w:r>
      <w:r w:rsidRPr="00F3654C">
        <w:rPr>
          <w:i/>
        </w:rPr>
        <w:t>Globalización Fragmentada</w:t>
      </w:r>
      <w:r>
        <w:t xml:space="preserve"> es, por tanto, el dilema de </w:t>
      </w:r>
      <w:r w:rsidRPr="00F3654C">
        <w:rPr>
          <w:i/>
        </w:rPr>
        <w:t>la madurez de una civilización</w:t>
      </w:r>
      <w:r>
        <w:t xml:space="preserve">, ha superado los desafíos primarios, pero queda atrapada en </w:t>
      </w:r>
      <w:r w:rsidRPr="00F3654C">
        <w:rPr>
          <w:i/>
        </w:rPr>
        <w:t>las paradojas de su propia creación</w:t>
      </w:r>
      <w:r>
        <w:t xml:space="preserve">. Es una fase de prueba de fuego, donde el verdadero reto no es la conquista de otros mundos, sino </w:t>
      </w:r>
      <w:r w:rsidRPr="00F3654C">
        <w:rPr>
          <w:i/>
        </w:rPr>
        <w:t>la superación de las divisiones internas</w:t>
      </w:r>
      <w:r>
        <w:t xml:space="preserve"> </w:t>
      </w:r>
      <w:r w:rsidRPr="00F3654C">
        <w:rPr>
          <w:i/>
        </w:rPr>
        <w:t>que amenazan con su autodestrucción</w:t>
      </w:r>
      <w:r>
        <w:t>.</w:t>
      </w:r>
    </w:p>
    <w:p w:rsidR="002430EB" w:rsidRDefault="002430EB" w:rsidP="002430EB">
      <w:pPr>
        <w:pStyle w:val="134VerdeSub"/>
      </w:pPr>
      <w:bookmarkStart w:id="29" w:name="_Toc212715278"/>
      <w:r>
        <w:t>Sistema Económico</w:t>
      </w:r>
      <w:bookmarkEnd w:id="29"/>
    </w:p>
    <w:p w:rsidR="002430EB" w:rsidRDefault="002430EB" w:rsidP="002430EB">
      <w:pPr>
        <w:pStyle w:val="30-Parrafo"/>
      </w:pPr>
      <w:r>
        <w:rPr>
          <w:rFonts w:ascii="Digital-7 Mono" w:hAnsi="Digital-7 Mono"/>
          <w:i/>
        </w:rPr>
        <w:t>2.6.37</w:t>
      </w:r>
      <w:r w:rsidRPr="00412153">
        <w:rPr>
          <w:i/>
        </w:rPr>
        <w:t xml:space="preserve"> </w:t>
      </w:r>
      <w:r w:rsidRPr="00412153">
        <w:rPr>
          <w:rFonts w:ascii="Times New Roman" w:hAnsi="Times New Roman"/>
        </w:rPr>
        <w:t>»</w:t>
      </w:r>
      <w:r>
        <w:t xml:space="preserve"> Un sistema económico es la forma en que una sociedad </w:t>
      </w:r>
      <w:r w:rsidRPr="005B5976">
        <w:rPr>
          <w:i/>
        </w:rPr>
        <w:t>organiza la producción, distribución y consumo de bienes y servicios</w:t>
      </w:r>
      <w:r>
        <w:t xml:space="preserve"> para satisfacer las necesidades materiales de sus miembros. Determina cómo se gestionan los recursos escasos, las reglas para la toma de decisiones y la propiedad de los medios de producción, dando forma a la </w:t>
      </w:r>
      <w:r w:rsidRPr="005B5976">
        <w:rPr>
          <w:i/>
        </w:rPr>
        <w:t>estructura económica de una comunidad</w:t>
      </w:r>
      <w:r>
        <w:t xml:space="preserve">. Desde una perspectiva funcional, responde a tres preguntas que son fundamentales: </w:t>
      </w:r>
      <w:r w:rsidRPr="005B5976">
        <w:rPr>
          <w:i/>
        </w:rPr>
        <w:t>¿qué producir?, ¿cómo producirlo?, y ¿para quién producirlo</w:t>
      </w:r>
      <w:proofErr w:type="gramStart"/>
      <w:r w:rsidRPr="005B5976">
        <w:rPr>
          <w:i/>
        </w:rPr>
        <w:t>?</w:t>
      </w:r>
      <w:r>
        <w:t>.</w:t>
      </w:r>
      <w:proofErr w:type="gramEnd"/>
    </w:p>
    <w:p w:rsidR="002430EB" w:rsidRDefault="002430EB" w:rsidP="002430EB">
      <w:pPr>
        <w:pStyle w:val="30-Parrafo"/>
      </w:pPr>
      <w:r>
        <w:rPr>
          <w:rFonts w:ascii="Digital-7 Mono" w:hAnsi="Digital-7 Mono"/>
          <w:i/>
        </w:rPr>
        <w:t>2.6.38</w:t>
      </w:r>
      <w:r w:rsidRPr="00412153">
        <w:rPr>
          <w:i/>
        </w:rPr>
        <w:t xml:space="preserve"> </w:t>
      </w:r>
      <w:r w:rsidRPr="00412153">
        <w:rPr>
          <w:rFonts w:ascii="Times New Roman" w:hAnsi="Times New Roman"/>
        </w:rPr>
        <w:t>»</w:t>
      </w:r>
      <w:r>
        <w:t xml:space="preserve"> Aunque académicamente el sistema económico se presenta como un </w:t>
      </w:r>
      <w:r w:rsidRPr="005B5976">
        <w:rPr>
          <w:i/>
        </w:rPr>
        <w:t>mecanismo técnico</w:t>
      </w:r>
      <w:r>
        <w:t xml:space="preserve"> </w:t>
      </w:r>
      <w:r w:rsidRPr="005B5976">
        <w:rPr>
          <w:i/>
        </w:rPr>
        <w:t>para asignar recursos de manera eficiente</w:t>
      </w:r>
      <w:r>
        <w:t xml:space="preserve">, también puede interpretarse </w:t>
      </w:r>
      <w:r w:rsidRPr="005B5976">
        <w:rPr>
          <w:i/>
        </w:rPr>
        <w:t>(desde una perspectiva civilizatoria)</w:t>
      </w:r>
      <w:r>
        <w:t xml:space="preserve"> como un </w:t>
      </w:r>
      <w:r w:rsidRPr="005B5976">
        <w:rPr>
          <w:i/>
        </w:rPr>
        <w:t>algoritmo de sincronización social</w:t>
      </w:r>
      <w:r>
        <w:t xml:space="preserve"> que define no solo </w:t>
      </w:r>
      <w:r w:rsidRPr="005B5976">
        <w:rPr>
          <w:i/>
        </w:rPr>
        <w:t>qué se produce</w:t>
      </w:r>
      <w:r>
        <w:t xml:space="preserve">, sino también </w:t>
      </w:r>
      <w:r w:rsidRPr="005B5976">
        <w:rPr>
          <w:i/>
        </w:rPr>
        <w:t>quién tiene acceso a los recursos</w:t>
      </w:r>
      <w:r>
        <w:t xml:space="preserve">, </w:t>
      </w:r>
      <w:r w:rsidRPr="005B5976">
        <w:rPr>
          <w:i/>
        </w:rPr>
        <w:t>quién asume los costos</w:t>
      </w:r>
      <w:r>
        <w:t xml:space="preserve">, y </w:t>
      </w:r>
      <w:r w:rsidRPr="005B5976">
        <w:rPr>
          <w:i/>
        </w:rPr>
        <w:t>bajo qué reglas se distribuyen los beneficios</w:t>
      </w:r>
      <w:r>
        <w:t xml:space="preserve">. En este sentido, el </w:t>
      </w:r>
      <w:r w:rsidRPr="005B5976">
        <w:rPr>
          <w:i/>
        </w:rPr>
        <w:t>sistema económico</w:t>
      </w:r>
      <w:r>
        <w:t xml:space="preserve"> no es solo una herramienta de gestión: es una </w:t>
      </w:r>
      <w:r w:rsidRPr="005B5976">
        <w:rPr>
          <w:i/>
        </w:rPr>
        <w:t>estructura de poder material</w:t>
      </w:r>
      <w:r>
        <w:t xml:space="preserve"> que refleja y reproduce las jerarquías de una civilización en un momento dado.</w:t>
      </w:r>
    </w:p>
    <w:p w:rsidR="002430EB" w:rsidRDefault="002430EB" w:rsidP="002430EB">
      <w:pPr>
        <w:pStyle w:val="30-Parrafo"/>
      </w:pPr>
      <w:r>
        <w:rPr>
          <w:rFonts w:ascii="Digital-7 Mono" w:hAnsi="Digital-7 Mono"/>
          <w:i/>
        </w:rPr>
        <w:lastRenderedPageBreak/>
        <w:t>2.6.39</w:t>
      </w:r>
      <w:r w:rsidRPr="00412153">
        <w:rPr>
          <w:i/>
        </w:rPr>
        <w:t xml:space="preserve"> </w:t>
      </w:r>
      <w:r w:rsidRPr="00412153">
        <w:rPr>
          <w:rFonts w:ascii="Times New Roman" w:hAnsi="Times New Roman"/>
        </w:rPr>
        <w:t>»</w:t>
      </w:r>
      <w:r>
        <w:t xml:space="preserve"> Históricamente, la economía ha sido la base material de toda organización social. Desde las primeras comunidades humanas, los grupos familiares y tribus organizaron </w:t>
      </w:r>
      <w:r w:rsidRPr="005B5976">
        <w:rPr>
          <w:i/>
        </w:rPr>
        <w:t>la caza, la recolección y la agricultura</w:t>
      </w:r>
      <w:r>
        <w:t xml:space="preserve"> para asegurar </w:t>
      </w:r>
      <w:r w:rsidRPr="005B5976">
        <w:rPr>
          <w:i/>
        </w:rPr>
        <w:t>la subsistencia colectiva</w:t>
      </w:r>
      <w:r>
        <w:t xml:space="preserve">. Con </w:t>
      </w:r>
      <w:r w:rsidRPr="005B5976">
        <w:rPr>
          <w:i/>
        </w:rPr>
        <w:t>el crecimiento demográfico y la complejidad social</w:t>
      </w:r>
      <w:r>
        <w:t xml:space="preserve">, surgieron mecanismos formales de </w:t>
      </w:r>
      <w:r w:rsidRPr="005B5976">
        <w:rPr>
          <w:i/>
        </w:rPr>
        <w:t>redistribución, intercambio y especialización del trabajo</w:t>
      </w:r>
      <w:r>
        <w:t xml:space="preserve">. La </w:t>
      </w:r>
      <w:r w:rsidRPr="005B5976">
        <w:rPr>
          <w:i/>
        </w:rPr>
        <w:t>acumulación de excedentes</w:t>
      </w:r>
      <w:r>
        <w:t xml:space="preserve"> permitió el surgimiento de </w:t>
      </w:r>
      <w:r w:rsidRPr="005B5976">
        <w:rPr>
          <w:i/>
        </w:rPr>
        <w:t xml:space="preserve">clases, ciudades y, </w:t>
      </w:r>
      <w:r w:rsidRPr="005B5976">
        <w:t>eventualmente</w:t>
      </w:r>
      <w:r w:rsidRPr="005B5976">
        <w:rPr>
          <w:i/>
        </w:rPr>
        <w:t>, Estados</w:t>
      </w:r>
      <w:r>
        <w:t>.</w:t>
      </w:r>
    </w:p>
    <w:p w:rsidR="002430EB" w:rsidRDefault="002430EB" w:rsidP="002430EB">
      <w:pPr>
        <w:pStyle w:val="30-Parrafo"/>
      </w:pPr>
      <w:r>
        <w:rPr>
          <w:rFonts w:ascii="Digital-7 Mono" w:hAnsi="Digital-7 Mono"/>
          <w:i/>
        </w:rPr>
        <w:t>2.6.40</w:t>
      </w:r>
      <w:r w:rsidRPr="00412153">
        <w:rPr>
          <w:i/>
        </w:rPr>
        <w:t xml:space="preserve"> </w:t>
      </w:r>
      <w:r w:rsidRPr="00412153">
        <w:rPr>
          <w:rFonts w:ascii="Times New Roman" w:hAnsi="Times New Roman"/>
        </w:rPr>
        <w:t>»</w:t>
      </w:r>
      <w:r>
        <w:t xml:space="preserve"> Con la consolidación de los Estados, la administración económica pasó a ser una función central del </w:t>
      </w:r>
      <w:r w:rsidRPr="005B5976">
        <w:rPr>
          <w:i/>
        </w:rPr>
        <w:t>poder político</w:t>
      </w:r>
      <w:r>
        <w:t xml:space="preserve">. El </w:t>
      </w:r>
      <w:r w:rsidRPr="005B5976">
        <w:rPr>
          <w:i/>
        </w:rPr>
        <w:t>gobierno</w:t>
      </w:r>
      <w:r>
        <w:t xml:space="preserve"> asumió la responsabilidad de </w:t>
      </w:r>
      <w:r w:rsidRPr="005B5976">
        <w:rPr>
          <w:i/>
        </w:rPr>
        <w:t>regular mercados, acuñar moneda, proteger rutas comerciales, recaudar impuestos y</w:t>
      </w:r>
      <w:r>
        <w:t xml:space="preserve">, en muchos casos, </w:t>
      </w:r>
      <w:r w:rsidRPr="005B5976">
        <w:rPr>
          <w:i/>
        </w:rPr>
        <w:t>controlar sectores estratégicos (minería, agricultura, manufactura).</w:t>
      </w:r>
      <w:r>
        <w:t xml:space="preserve"> La economía dejó de ser solo un asunto de supervivencia, para convertirse en un </w:t>
      </w:r>
      <w:r w:rsidRPr="005B5976">
        <w:rPr>
          <w:i/>
        </w:rPr>
        <w:t>instrumento de orden civilizatorio</w:t>
      </w:r>
      <w:r>
        <w:t xml:space="preserve">: un mecanismo para asegurar </w:t>
      </w:r>
      <w:r w:rsidRPr="005B5976">
        <w:rPr>
          <w:i/>
        </w:rPr>
        <w:t>estabilidad, justicia distributiva (al menos simbólica) y continuidad del sistema.</w:t>
      </w:r>
    </w:p>
    <w:p w:rsidR="002430EB" w:rsidRDefault="002430EB" w:rsidP="002430EB">
      <w:pPr>
        <w:pStyle w:val="30-Parrafo"/>
      </w:pPr>
      <w:r>
        <w:rPr>
          <w:rFonts w:ascii="Digital-7 Mono" w:hAnsi="Digital-7 Mono"/>
          <w:i/>
        </w:rPr>
        <w:t>2.6.41</w:t>
      </w:r>
      <w:r w:rsidRPr="00412153">
        <w:rPr>
          <w:i/>
        </w:rPr>
        <w:t xml:space="preserve"> </w:t>
      </w:r>
      <w:r w:rsidRPr="00412153">
        <w:rPr>
          <w:rFonts w:ascii="Times New Roman" w:hAnsi="Times New Roman"/>
        </w:rPr>
        <w:t>»</w:t>
      </w:r>
      <w:r>
        <w:t xml:space="preserve"> A medida que las civilizaciones expandieron su influencia más allá de sus fronteras, el sistema económico se conectó con </w:t>
      </w:r>
      <w:r w:rsidRPr="005B5976">
        <w:rPr>
          <w:i/>
        </w:rPr>
        <w:t>lo cultural, lo político y lo simbólico</w:t>
      </w:r>
      <w:r>
        <w:t xml:space="preserve">. El comercio entre regiones no solo intercambió bienes, sino también </w:t>
      </w:r>
      <w:r w:rsidRPr="005B5976">
        <w:rPr>
          <w:i/>
        </w:rPr>
        <w:t>ideas, tecnologías y sistemas de valor</w:t>
      </w:r>
      <w:r>
        <w:t xml:space="preserve">. La posesión de ciertos recursos </w:t>
      </w:r>
      <w:r w:rsidRPr="005B5976">
        <w:rPr>
          <w:i/>
        </w:rPr>
        <w:t>(especias, metales preciosos, seda)</w:t>
      </w:r>
      <w:r>
        <w:t xml:space="preserve"> se convirtió en marcador de </w:t>
      </w:r>
      <w:r w:rsidRPr="005B5976">
        <w:rPr>
          <w:i/>
        </w:rPr>
        <w:t>estatus, poder y sofisticación</w:t>
      </w:r>
      <w:r>
        <w:t xml:space="preserve">. La economía dejó de ser solo un sistema de necesidades, para convertirse en un </w:t>
      </w:r>
      <w:r w:rsidRPr="005B5976">
        <w:rPr>
          <w:i/>
        </w:rPr>
        <w:t>sistema de distinción y jerarquía</w:t>
      </w:r>
      <w:r>
        <w:t>.</w:t>
      </w:r>
    </w:p>
    <w:p w:rsidR="002430EB" w:rsidRDefault="002430EB" w:rsidP="002430EB">
      <w:pPr>
        <w:pStyle w:val="30-Parrafo"/>
      </w:pPr>
      <w:r>
        <w:rPr>
          <w:rFonts w:ascii="Digital-7 Mono" w:hAnsi="Digital-7 Mono"/>
          <w:i/>
        </w:rPr>
        <w:t>2.6.42</w:t>
      </w:r>
      <w:r w:rsidRPr="00412153">
        <w:rPr>
          <w:i/>
        </w:rPr>
        <w:t xml:space="preserve"> </w:t>
      </w:r>
      <w:r w:rsidRPr="00412153">
        <w:rPr>
          <w:rFonts w:ascii="Times New Roman" w:hAnsi="Times New Roman"/>
        </w:rPr>
        <w:t>»</w:t>
      </w:r>
      <w:r>
        <w:t xml:space="preserve"> En la etapa de </w:t>
      </w:r>
      <w:r w:rsidRPr="005B5976">
        <w:rPr>
          <w:i/>
        </w:rPr>
        <w:t>Globalización Fragmentada</w:t>
      </w:r>
      <w:r>
        <w:t xml:space="preserve">, el sistema económico se transforma en un campo de estudio científico formalizado, con disciplinas especializadas </w:t>
      </w:r>
      <w:r w:rsidRPr="005B5976">
        <w:rPr>
          <w:i/>
        </w:rPr>
        <w:t>(economía, finanzas, sociología económica)</w:t>
      </w:r>
      <w:r>
        <w:t xml:space="preserve"> y metodologías cuantitativas. Es en este momento cuando emerge la distinción conceptual entre:</w:t>
      </w:r>
    </w:p>
    <w:p w:rsidR="002430EB" w:rsidRDefault="002430EB" w:rsidP="002430EB">
      <w:pPr>
        <w:pStyle w:val="412-VietaComacta"/>
        <w:spacing w:after="60"/>
        <w:jc w:val="both"/>
      </w:pPr>
      <w:r>
        <w:rPr>
          <w:b/>
          <w:i w:val="0"/>
          <w:smallCaps/>
        </w:rPr>
        <w:t>M</w:t>
      </w:r>
      <w:r w:rsidRPr="005B5976">
        <w:rPr>
          <w:b/>
          <w:i w:val="0"/>
          <w:smallCaps/>
        </w:rPr>
        <w:t>icroeconomía</w:t>
      </w:r>
      <w:r>
        <w:t xml:space="preserve">: El estudio del comportamiento de agentes individuales </w:t>
      </w:r>
      <w:r w:rsidRPr="005B5976">
        <w:rPr>
          <w:i w:val="0"/>
        </w:rPr>
        <w:t>(personas, familias, empresas)</w:t>
      </w:r>
      <w:r>
        <w:rPr>
          <w:i w:val="0"/>
        </w:rPr>
        <w:t>.</w:t>
      </w:r>
    </w:p>
    <w:p w:rsidR="002430EB" w:rsidRDefault="002430EB" w:rsidP="002430EB">
      <w:pPr>
        <w:pStyle w:val="412-VietaComacta"/>
        <w:spacing w:after="60"/>
        <w:jc w:val="both"/>
      </w:pPr>
      <w:r>
        <w:rPr>
          <w:b/>
          <w:i w:val="0"/>
          <w:smallCaps/>
        </w:rPr>
        <w:t>M</w:t>
      </w:r>
      <w:r w:rsidRPr="005B5976">
        <w:rPr>
          <w:b/>
          <w:i w:val="0"/>
          <w:smallCaps/>
        </w:rPr>
        <w:t>acroeconomía</w:t>
      </w:r>
      <w:r>
        <w:t xml:space="preserve">: El estudio de la economía en su conjunto </w:t>
      </w:r>
      <w:r w:rsidRPr="005B5976">
        <w:rPr>
          <w:i w:val="0"/>
        </w:rPr>
        <w:t>(nacional o global)</w:t>
      </w:r>
      <w:r>
        <w:t xml:space="preserve">, a través de agregados como </w:t>
      </w:r>
      <w:r w:rsidRPr="005B5976">
        <w:rPr>
          <w:i w:val="0"/>
        </w:rPr>
        <w:t>el PIB, la inflación, el desempleo y la balanza comercial.</w:t>
      </w:r>
    </w:p>
    <w:p w:rsidR="002430EB" w:rsidRDefault="002430EB" w:rsidP="002430EB">
      <w:pPr>
        <w:pStyle w:val="30-Parrafo"/>
      </w:pPr>
      <w:r>
        <w:rPr>
          <w:rFonts w:ascii="Digital-7 Mono" w:hAnsi="Digital-7 Mono"/>
          <w:i/>
        </w:rPr>
        <w:t>2.6.43</w:t>
      </w:r>
      <w:r w:rsidRPr="00412153">
        <w:rPr>
          <w:i/>
        </w:rPr>
        <w:t xml:space="preserve"> </w:t>
      </w:r>
      <w:r w:rsidRPr="00412153">
        <w:rPr>
          <w:rFonts w:ascii="Times New Roman" w:hAnsi="Times New Roman"/>
        </w:rPr>
        <w:t>»</w:t>
      </w:r>
      <w:r>
        <w:t xml:space="preserve"> Según la </w:t>
      </w:r>
      <w:r w:rsidRPr="005B5976">
        <w:rPr>
          <w:i/>
        </w:rPr>
        <w:t>teoría económica convencional</w:t>
      </w:r>
      <w:r>
        <w:t xml:space="preserve">, la relación entre </w:t>
      </w:r>
      <w:r w:rsidRPr="005B5976">
        <w:rPr>
          <w:i/>
        </w:rPr>
        <w:t>micro y macroeconomía</w:t>
      </w:r>
      <w:r>
        <w:t xml:space="preserve"> es de mutua dependencia: las decisiones individuales de millones de agentes determinan los resultados agregados </w:t>
      </w:r>
      <w:r w:rsidRPr="005B5976">
        <w:rPr>
          <w:i/>
        </w:rPr>
        <w:t>(macro)</w:t>
      </w:r>
      <w:r>
        <w:t xml:space="preserve">, mientras que las condiciones macroeconómicas </w:t>
      </w:r>
      <w:r w:rsidRPr="005B5976">
        <w:rPr>
          <w:i/>
        </w:rPr>
        <w:t>(tasas de interés, inflación, políticas fiscales)</w:t>
      </w:r>
      <w:r>
        <w:t xml:space="preserve"> condicionan las decisiones y oportunidades de los agentes individuales </w:t>
      </w:r>
      <w:r w:rsidRPr="005B5976">
        <w:rPr>
          <w:i/>
        </w:rPr>
        <w:t>(micro)</w:t>
      </w:r>
      <w:r>
        <w:t xml:space="preserve">. Es un sistema retroalimentado: </w:t>
      </w:r>
      <w:r w:rsidRPr="00562EF9">
        <w:rPr>
          <w:i/>
        </w:rPr>
        <w:t>lo pequeño construye lo grande, y lo grande moldea lo pequeño</w:t>
      </w:r>
      <w:r>
        <w:t>.</w:t>
      </w:r>
    </w:p>
    <w:p w:rsidR="002430EB" w:rsidRDefault="002430EB" w:rsidP="002430EB">
      <w:pPr>
        <w:pStyle w:val="30-Parrafo"/>
      </w:pPr>
      <w:r>
        <w:rPr>
          <w:rFonts w:ascii="Digital-7 Mono" w:hAnsi="Digital-7 Mono"/>
          <w:i/>
        </w:rPr>
        <w:t>2.6.44</w:t>
      </w:r>
      <w:r w:rsidRPr="00412153">
        <w:rPr>
          <w:i/>
        </w:rPr>
        <w:t xml:space="preserve"> </w:t>
      </w:r>
      <w:r w:rsidRPr="00412153">
        <w:rPr>
          <w:rFonts w:ascii="Times New Roman" w:hAnsi="Times New Roman"/>
        </w:rPr>
        <w:t>»</w:t>
      </w:r>
      <w:r>
        <w:t xml:space="preserve"> Sin embargo, al analizar esta relación con mayor profundidad, </w:t>
      </w:r>
      <w:r w:rsidRPr="00CD1B73">
        <w:t>especialmente en el contexto de la Globalización Fragmentada</w:t>
      </w:r>
      <w:r>
        <w:t xml:space="preserve">, se revela una </w:t>
      </w:r>
      <w:r w:rsidRPr="00562EF9">
        <w:rPr>
          <w:i/>
        </w:rPr>
        <w:t>asimetría estructural</w:t>
      </w:r>
      <w:r>
        <w:t xml:space="preserve">. Mientras los </w:t>
      </w:r>
      <w:r w:rsidRPr="00562EF9">
        <w:t>agentes microeconómicos</w:t>
      </w:r>
      <w:r>
        <w:t xml:space="preserve"> </w:t>
      </w:r>
      <w:r w:rsidRPr="00562EF9">
        <w:rPr>
          <w:i/>
        </w:rPr>
        <w:t xml:space="preserve">(consumidores, pequeñas empresas, trabajadores) </w:t>
      </w:r>
      <w:r>
        <w:t xml:space="preserve">toman decisiones bajo </w:t>
      </w:r>
      <w:r w:rsidRPr="00562EF9">
        <w:rPr>
          <w:i/>
        </w:rPr>
        <w:t>condiciones de incertidumbre, información limitada y poder restringido</w:t>
      </w:r>
      <w:r>
        <w:t xml:space="preserve">, los agentes macroeconómicos </w:t>
      </w:r>
      <w:r w:rsidRPr="00562EF9">
        <w:rPr>
          <w:i/>
        </w:rPr>
        <w:t>(Estados, bancos centrales, corporaciones globales, organismos supranacionales)</w:t>
      </w:r>
      <w:r>
        <w:t xml:space="preserve"> operan con </w:t>
      </w:r>
      <w:r w:rsidRPr="00562EF9">
        <w:rPr>
          <w:i/>
        </w:rPr>
        <w:t>capacidades de intervención, información privilegiada y poder de definición de las reglas del juego</w:t>
      </w:r>
      <w:r>
        <w:t>.</w:t>
      </w:r>
    </w:p>
    <w:p w:rsidR="002430EB" w:rsidRDefault="002430EB" w:rsidP="002430EB">
      <w:pPr>
        <w:pStyle w:val="412-VietaComacta"/>
        <w:spacing w:after="60"/>
        <w:jc w:val="both"/>
      </w:pPr>
      <w:r w:rsidRPr="00562EF9">
        <w:rPr>
          <w:i w:val="0"/>
        </w:rPr>
        <w:lastRenderedPageBreak/>
        <w:t>En</w:t>
      </w:r>
      <w:r>
        <w:t xml:space="preserve"> </w:t>
      </w:r>
      <w:r w:rsidRPr="00562EF9">
        <w:rPr>
          <w:i w:val="0"/>
        </w:rPr>
        <w:t>teoría</w:t>
      </w:r>
      <w:r>
        <w:t xml:space="preserve">, el </w:t>
      </w:r>
      <w:r w:rsidRPr="00562EF9">
        <w:rPr>
          <w:i w:val="0"/>
        </w:rPr>
        <w:t>comportamiento agregado</w:t>
      </w:r>
      <w:r>
        <w:t xml:space="preserve"> emerge de la </w:t>
      </w:r>
      <w:r w:rsidRPr="00562EF9">
        <w:rPr>
          <w:i w:val="0"/>
        </w:rPr>
        <w:t>suma de decisiones individuales</w:t>
      </w:r>
      <w:r>
        <w:t>.</w:t>
      </w:r>
    </w:p>
    <w:p w:rsidR="002430EB" w:rsidRDefault="002430EB" w:rsidP="002430EB">
      <w:pPr>
        <w:pStyle w:val="412-VietaComacta"/>
        <w:spacing w:after="60"/>
        <w:jc w:val="both"/>
      </w:pPr>
      <w:r w:rsidRPr="00562EF9">
        <w:rPr>
          <w:i w:val="0"/>
        </w:rPr>
        <w:t>En</w:t>
      </w:r>
      <w:r>
        <w:t xml:space="preserve"> </w:t>
      </w:r>
      <w:r w:rsidRPr="00562EF9">
        <w:rPr>
          <w:i w:val="0"/>
        </w:rPr>
        <w:t>la práctica</w:t>
      </w:r>
      <w:r>
        <w:t xml:space="preserve">, las </w:t>
      </w:r>
      <w:r w:rsidRPr="00562EF9">
        <w:rPr>
          <w:i w:val="0"/>
        </w:rPr>
        <w:t>condiciones macroeconómicas</w:t>
      </w:r>
      <w:r>
        <w:t xml:space="preserve"> </w:t>
      </w:r>
      <w:r w:rsidRPr="00562EF9">
        <w:rPr>
          <w:i w:val="0"/>
        </w:rPr>
        <w:t xml:space="preserve">(tipo de cambio, tasa de interés global, precios de </w:t>
      </w:r>
      <w:proofErr w:type="spellStart"/>
      <w:r w:rsidRPr="00562EF9">
        <w:rPr>
          <w:i w:val="0"/>
        </w:rPr>
        <w:t>commodities</w:t>
      </w:r>
      <w:proofErr w:type="spellEnd"/>
      <w:r w:rsidRPr="00562EF9">
        <w:rPr>
          <w:i w:val="0"/>
        </w:rPr>
        <w:t>, flujos de capital)</w:t>
      </w:r>
      <w:r>
        <w:t xml:space="preserve"> imponen </w:t>
      </w:r>
      <w:r w:rsidRPr="00562EF9">
        <w:rPr>
          <w:i w:val="0"/>
        </w:rPr>
        <w:t>marcos de posibilidad</w:t>
      </w:r>
      <w:r>
        <w:t xml:space="preserve"> que los agentes microeconómicos no pueden alterar, solo adaptar.</w:t>
      </w:r>
    </w:p>
    <w:p w:rsidR="002430EB" w:rsidRDefault="002430EB" w:rsidP="002430EB">
      <w:pPr>
        <w:pStyle w:val="412-VietaComacta"/>
        <w:spacing w:after="60"/>
        <w:jc w:val="both"/>
      </w:pPr>
      <w:r>
        <w:t xml:space="preserve">Esta </w:t>
      </w:r>
      <w:r w:rsidRPr="00562EF9">
        <w:rPr>
          <w:i w:val="0"/>
        </w:rPr>
        <w:t>asimetría</w:t>
      </w:r>
      <w:r>
        <w:t xml:space="preserve"> no invalida la </w:t>
      </w:r>
      <w:r w:rsidRPr="00562EF9">
        <w:rPr>
          <w:i w:val="0"/>
        </w:rPr>
        <w:t>teoría económica clásica</w:t>
      </w:r>
      <w:r>
        <w:t xml:space="preserve">, pero sí revela que, en el </w:t>
      </w:r>
      <w:r w:rsidRPr="00562EF9">
        <w:rPr>
          <w:i w:val="0"/>
        </w:rPr>
        <w:t>Nivel 4</w:t>
      </w:r>
      <w:r>
        <w:t xml:space="preserve"> </w:t>
      </w:r>
      <w:r w:rsidRPr="00562EF9">
        <w:rPr>
          <w:i w:val="0"/>
        </w:rPr>
        <w:t>(Globalización Fragmentada)</w:t>
      </w:r>
      <w:r>
        <w:t>, la capacidad de agencia no está distribuida equitativamente entre niveles.</w:t>
      </w:r>
    </w:p>
    <w:p w:rsidR="002430EB" w:rsidRDefault="002430EB" w:rsidP="002430EB">
      <w:pPr>
        <w:pStyle w:val="30-Parrafo"/>
      </w:pPr>
      <w:r>
        <w:rPr>
          <w:rFonts w:ascii="Digital-7 Mono" w:hAnsi="Digital-7 Mono"/>
          <w:i/>
        </w:rPr>
        <w:t>2.6.45</w:t>
      </w:r>
      <w:r w:rsidRPr="00412153">
        <w:rPr>
          <w:i/>
        </w:rPr>
        <w:t xml:space="preserve"> </w:t>
      </w:r>
      <w:r w:rsidRPr="00412153">
        <w:rPr>
          <w:rFonts w:ascii="Times New Roman" w:hAnsi="Times New Roman"/>
        </w:rPr>
        <w:t>»</w:t>
      </w:r>
      <w:r>
        <w:t xml:space="preserve"> Los elementos constitutivos de un sistema económico, desde </w:t>
      </w:r>
      <w:r w:rsidRPr="00562EF9">
        <w:rPr>
          <w:i/>
        </w:rPr>
        <w:t>la perspectiva clásica</w:t>
      </w:r>
      <w:r>
        <w:t>, son los siguientes:</w:t>
      </w:r>
    </w:p>
    <w:p w:rsidR="002430EB" w:rsidRDefault="002430EB" w:rsidP="002430EB">
      <w:pPr>
        <w:pStyle w:val="412-VietaComacta"/>
        <w:spacing w:after="60"/>
        <w:jc w:val="both"/>
      </w:pPr>
      <w:r w:rsidRPr="00562EF9">
        <w:rPr>
          <w:b/>
          <w:i w:val="0"/>
          <w:smallCaps/>
        </w:rPr>
        <w:t>Actividades Económicas</w:t>
      </w:r>
      <w:r>
        <w:t xml:space="preserve">: </w:t>
      </w:r>
      <w:r w:rsidRPr="00562EF9">
        <w:t xml:space="preserve">Incluyen todos los </w:t>
      </w:r>
      <w:r w:rsidRPr="00562EF9">
        <w:rPr>
          <w:i w:val="0"/>
        </w:rPr>
        <w:t>procesos de creación, intercambio y uso de valor</w:t>
      </w:r>
      <w:r w:rsidRPr="00562EF9">
        <w:t xml:space="preserve">: producción </w:t>
      </w:r>
      <w:r w:rsidRPr="00562EF9">
        <w:rPr>
          <w:i w:val="0"/>
        </w:rPr>
        <w:t>(transformación de insumos en bienes o servicios)</w:t>
      </w:r>
      <w:r w:rsidRPr="00562EF9">
        <w:t xml:space="preserve">, distribución </w:t>
      </w:r>
      <w:r w:rsidRPr="00562EF9">
        <w:rPr>
          <w:i w:val="0"/>
        </w:rPr>
        <w:t>(asignación de productos a través de mercados, redes o instituciones)</w:t>
      </w:r>
      <w:r w:rsidRPr="00562EF9">
        <w:t xml:space="preserve"> y consumo </w:t>
      </w:r>
      <w:r w:rsidRPr="00562EF9">
        <w:rPr>
          <w:i w:val="0"/>
        </w:rPr>
        <w:t>(uso final de bienes y servicios por parte de individuos o colectivos)</w:t>
      </w:r>
      <w:r w:rsidRPr="00562EF9">
        <w:t>.</w:t>
      </w:r>
      <w:r>
        <w:t xml:space="preserve"> Estas actividades forman el </w:t>
      </w:r>
      <w:r w:rsidRPr="00562EF9">
        <w:rPr>
          <w:i w:val="0"/>
        </w:rPr>
        <w:t>ciclo básico de la economía</w:t>
      </w:r>
      <w:r>
        <w:t>: producir para distribuir, distribuir para consumir, consumir para reproducir la demanda.</w:t>
      </w:r>
    </w:p>
    <w:p w:rsidR="002430EB" w:rsidRDefault="002430EB" w:rsidP="002430EB">
      <w:pPr>
        <w:pStyle w:val="412-VietaComacta"/>
        <w:spacing w:after="60"/>
        <w:jc w:val="both"/>
      </w:pPr>
      <w:r w:rsidRPr="00562EF9">
        <w:rPr>
          <w:b/>
          <w:i w:val="0"/>
          <w:smallCaps/>
        </w:rPr>
        <w:t>Factores De Producción</w:t>
      </w:r>
      <w:r>
        <w:t xml:space="preserve">: Son los insumos fundamentales necesarios para generar </w:t>
      </w:r>
      <w:r w:rsidRPr="006E6279">
        <w:rPr>
          <w:i w:val="0"/>
        </w:rPr>
        <w:t>valor económico</w:t>
      </w:r>
      <w:r>
        <w:t>: t</w:t>
      </w:r>
      <w:r w:rsidRPr="006E6279">
        <w:t xml:space="preserve">ierra </w:t>
      </w:r>
      <w:r w:rsidRPr="006E6279">
        <w:rPr>
          <w:i w:val="0"/>
        </w:rPr>
        <w:t>(recursos naturales, agua, minerales, suelo, energía)</w:t>
      </w:r>
      <w:r>
        <w:t>, t</w:t>
      </w:r>
      <w:r w:rsidRPr="006E6279">
        <w:t xml:space="preserve">rabajo </w:t>
      </w:r>
      <w:r w:rsidRPr="006E6279">
        <w:rPr>
          <w:i w:val="0"/>
        </w:rPr>
        <w:t>(esfuerzo humano, habilidades y conocimientos aplicados a la producción)</w:t>
      </w:r>
      <w:r>
        <w:t>, c</w:t>
      </w:r>
      <w:r w:rsidRPr="006E6279">
        <w:t xml:space="preserve">apital y </w:t>
      </w:r>
      <w:r>
        <w:t>bienes de p</w:t>
      </w:r>
      <w:r w:rsidRPr="006E6279">
        <w:t xml:space="preserve">roducción </w:t>
      </w:r>
      <w:r w:rsidRPr="006E6279">
        <w:rPr>
          <w:i w:val="0"/>
        </w:rPr>
        <w:t>(infraestructura, maquinaria, herramientas, tecnología)</w:t>
      </w:r>
      <w:r>
        <w:t>, o</w:t>
      </w:r>
      <w:r w:rsidRPr="006E6279">
        <w:t>rganización y capacidad de coordinar los factores anteriores</w:t>
      </w:r>
      <w:r>
        <w:t xml:space="preserve"> </w:t>
      </w:r>
      <w:r w:rsidRPr="006E6279">
        <w:rPr>
          <w:i w:val="0"/>
        </w:rPr>
        <w:t>(conocimiento, tecnología, gestión)</w:t>
      </w:r>
      <w:r w:rsidRPr="006017BF">
        <w:t>.</w:t>
      </w:r>
    </w:p>
    <w:p w:rsidR="002430EB" w:rsidRDefault="002430EB" w:rsidP="002430EB">
      <w:pPr>
        <w:pStyle w:val="412-VietaComacta"/>
        <w:spacing w:after="60"/>
        <w:jc w:val="both"/>
      </w:pPr>
      <w:r w:rsidRPr="006E6279">
        <w:rPr>
          <w:b/>
          <w:i w:val="0"/>
          <w:smallCaps/>
        </w:rPr>
        <w:t>Actores Económicos</w:t>
      </w:r>
      <w:r>
        <w:t xml:space="preserve">: </w:t>
      </w:r>
      <w:r w:rsidRPr="006E6279">
        <w:t xml:space="preserve">Son las entidades que participan en la economía: familias </w:t>
      </w:r>
      <w:r w:rsidRPr="006E6279">
        <w:rPr>
          <w:i w:val="0"/>
        </w:rPr>
        <w:t>(consumidores y oferentes de trabajo)</w:t>
      </w:r>
      <w:r w:rsidRPr="006E6279">
        <w:t xml:space="preserve">, empresas </w:t>
      </w:r>
      <w:r w:rsidRPr="006E6279">
        <w:rPr>
          <w:i w:val="0"/>
        </w:rPr>
        <w:t>(productores y empleadores)</w:t>
      </w:r>
      <w:r w:rsidRPr="006E6279">
        <w:t xml:space="preserve"> y el gobierno </w:t>
      </w:r>
      <w:r w:rsidRPr="006E6279">
        <w:rPr>
          <w:i w:val="0"/>
        </w:rPr>
        <w:t>(regulador, productor y redistribuidor y estabilizador macroeconómico).</w:t>
      </w:r>
    </w:p>
    <w:p w:rsidR="002430EB" w:rsidRPr="006E6279" w:rsidRDefault="002430EB" w:rsidP="002430EB">
      <w:pPr>
        <w:pStyle w:val="412-VietaComacta"/>
        <w:spacing w:after="60"/>
        <w:jc w:val="both"/>
        <w:rPr>
          <w:i w:val="0"/>
        </w:rPr>
      </w:pPr>
      <w:r w:rsidRPr="00562EF9">
        <w:rPr>
          <w:b/>
          <w:i w:val="0"/>
          <w:smallCaps/>
        </w:rPr>
        <w:t>Instituciones Y Reglas</w:t>
      </w:r>
      <w:r>
        <w:t xml:space="preserve">: Son los </w:t>
      </w:r>
      <w:r w:rsidRPr="006E6279">
        <w:rPr>
          <w:i w:val="0"/>
        </w:rPr>
        <w:t>marcos legales, normativos, culturales y contractuales</w:t>
      </w:r>
      <w:r>
        <w:t xml:space="preserve"> que organizan y regulan la </w:t>
      </w:r>
      <w:r w:rsidRPr="006E6279">
        <w:rPr>
          <w:i w:val="0"/>
        </w:rPr>
        <w:t>actividad económica</w:t>
      </w:r>
      <w:r>
        <w:t xml:space="preserve"> </w:t>
      </w:r>
      <w:r w:rsidRPr="006E6279">
        <w:rPr>
          <w:i w:val="0"/>
        </w:rPr>
        <w:t>(sistemas de propiedad, leyes laborales, sistemas tributarios, regulaciones de mercado, normas contables, acuerdos comerciales, etc.)</w:t>
      </w:r>
      <w:r>
        <w:t xml:space="preserve"> Estas </w:t>
      </w:r>
      <w:r w:rsidRPr="006E6279">
        <w:rPr>
          <w:i w:val="0"/>
        </w:rPr>
        <w:t>instituciones</w:t>
      </w:r>
      <w:r>
        <w:t xml:space="preserve"> reducen la incertidumbre y permiten la cooperación económica a gran escala.</w:t>
      </w:r>
    </w:p>
    <w:p w:rsidR="002430EB" w:rsidRDefault="002430EB" w:rsidP="002430EB">
      <w:pPr>
        <w:pStyle w:val="30-Parrafo"/>
      </w:pPr>
      <w:r w:rsidRPr="00CA02DE">
        <w:rPr>
          <w:rFonts w:ascii="Digital-7 Mono" w:hAnsi="Digital-7 Mono"/>
          <w:i/>
        </w:rPr>
        <w:t>2.6.46</w:t>
      </w:r>
      <w:r w:rsidRPr="00412153">
        <w:rPr>
          <w:i/>
        </w:rPr>
        <w:t xml:space="preserve"> </w:t>
      </w:r>
      <w:r w:rsidRPr="00412153">
        <w:rPr>
          <w:rFonts w:ascii="Times New Roman" w:hAnsi="Times New Roman"/>
        </w:rPr>
        <w:t>»</w:t>
      </w:r>
      <w:r>
        <w:t xml:space="preserve"> Desde la perspectiva del </w:t>
      </w:r>
      <w:r w:rsidRPr="00CA02DE">
        <w:rPr>
          <w:i/>
        </w:rPr>
        <w:t>modelo civilizatorio</w:t>
      </w:r>
      <w:r>
        <w:t xml:space="preserve">, estos elementos no solo cumplen funciones técnicas, sino que también operan como nodos de un </w:t>
      </w:r>
      <w:r w:rsidRPr="00CA02DE">
        <w:rPr>
          <w:i/>
        </w:rPr>
        <w:t>algoritmo de poder</w:t>
      </w:r>
      <w:r>
        <w:t xml:space="preserve">. En la etapa de </w:t>
      </w:r>
      <w:r w:rsidRPr="00CA02DE">
        <w:rPr>
          <w:i/>
        </w:rPr>
        <w:t>Globalización Fragmentada</w:t>
      </w:r>
      <w:r>
        <w:t xml:space="preserve">, su funcionamiento se ve modificado por la </w:t>
      </w:r>
      <w:r w:rsidRPr="00CA02DE">
        <w:rPr>
          <w:i/>
        </w:rPr>
        <w:t>lógica de la interdependencia global</w:t>
      </w:r>
      <w:r>
        <w:t xml:space="preserve">, </w:t>
      </w:r>
      <w:r w:rsidRPr="00CA02DE">
        <w:rPr>
          <w:i/>
        </w:rPr>
        <w:t>la asimetría de poder y la primacía de los flujos financieros</w:t>
      </w:r>
      <w:r>
        <w:t xml:space="preserve"> </w:t>
      </w:r>
      <w:r w:rsidRPr="00CA02DE">
        <w:rPr>
          <w:i/>
        </w:rPr>
        <w:t>sobre la producción material</w:t>
      </w:r>
      <w:r>
        <w:t>. La «</w:t>
      </w:r>
      <w:r w:rsidRPr="00CA02DE">
        <w:rPr>
          <w:i/>
        </w:rPr>
        <w:t>eficiencia</w:t>
      </w:r>
      <w:r>
        <w:t xml:space="preserve">» </w:t>
      </w:r>
      <w:r w:rsidRPr="00CA02DE">
        <w:rPr>
          <w:i/>
        </w:rPr>
        <w:t>económica</w:t>
      </w:r>
      <w:r>
        <w:t xml:space="preserve"> ya no se mide solo en términos de asignación óptima de recursos, sino también en términos de </w:t>
      </w:r>
      <w:r w:rsidRPr="00CA02DE">
        <w:rPr>
          <w:i/>
        </w:rPr>
        <w:t>capacidad de sincronización</w:t>
      </w:r>
      <w:r>
        <w:t xml:space="preserve"> con el orden hegemónico global.</w:t>
      </w:r>
    </w:p>
    <w:p w:rsidR="002430EB" w:rsidRDefault="002430EB" w:rsidP="002430EB">
      <w:pPr>
        <w:pStyle w:val="123EtiquetaSubx"/>
      </w:pPr>
      <w:r>
        <w:t>El Plano De La Vida Cotidiana</w:t>
      </w:r>
    </w:p>
    <w:p w:rsidR="002430EB" w:rsidRDefault="002430EB" w:rsidP="002430EB">
      <w:pPr>
        <w:pStyle w:val="30-Parrafo"/>
      </w:pPr>
      <w:r w:rsidRPr="00CA02DE">
        <w:rPr>
          <w:rFonts w:ascii="Digital-7 Mono" w:hAnsi="Digital-7 Mono"/>
          <w:i/>
        </w:rPr>
        <w:t>2.6.4</w:t>
      </w:r>
      <w:r>
        <w:rPr>
          <w:rFonts w:ascii="Digital-7 Mono" w:hAnsi="Digital-7 Mono"/>
          <w:i/>
        </w:rPr>
        <w:t>7</w:t>
      </w:r>
      <w:r w:rsidRPr="00412153">
        <w:rPr>
          <w:i/>
        </w:rPr>
        <w:t xml:space="preserve"> </w:t>
      </w:r>
      <w:r w:rsidRPr="00412153">
        <w:rPr>
          <w:rFonts w:ascii="Times New Roman" w:hAnsi="Times New Roman"/>
        </w:rPr>
        <w:t>»</w:t>
      </w:r>
      <w:r>
        <w:t xml:space="preserve"> La </w:t>
      </w:r>
      <w:r w:rsidRPr="00CA02DE">
        <w:rPr>
          <w:i/>
        </w:rPr>
        <w:t>microeconomía</w:t>
      </w:r>
      <w:r>
        <w:t xml:space="preserve"> estudia el comportamiento de los </w:t>
      </w:r>
      <w:r w:rsidRPr="00CA02DE">
        <w:rPr>
          <w:i/>
        </w:rPr>
        <w:t>agentes económicos individuales</w:t>
      </w:r>
      <w:r>
        <w:t xml:space="preserve">: cómo las personas deciden gastar su ingreso, cómo las empresas determinan qué producir y a qué precio, cómo los mercados locales equilibran oferta y demanda, y cómo los precios se forman en contextos específicos. Es el plano de la </w:t>
      </w:r>
      <w:r w:rsidRPr="00CA02DE">
        <w:rPr>
          <w:i/>
        </w:rPr>
        <w:t>economía visible</w:t>
      </w:r>
      <w:r>
        <w:t xml:space="preserve">: </w:t>
      </w:r>
      <w:r w:rsidRPr="00CA02DE">
        <w:rPr>
          <w:i/>
        </w:rPr>
        <w:t>el mercado del barrio, la fábrica local, el salario del trabajador, el precio del pan</w:t>
      </w:r>
      <w:r>
        <w:t>.</w:t>
      </w:r>
    </w:p>
    <w:p w:rsidR="002430EB" w:rsidRDefault="002430EB" w:rsidP="002430EB">
      <w:pPr>
        <w:pStyle w:val="30-Parrafo"/>
      </w:pPr>
      <w:r w:rsidRPr="00CA02DE">
        <w:rPr>
          <w:rFonts w:ascii="Digital-7 Mono" w:hAnsi="Digital-7 Mono"/>
          <w:i/>
        </w:rPr>
        <w:lastRenderedPageBreak/>
        <w:t>2.6.4</w:t>
      </w:r>
      <w:r>
        <w:rPr>
          <w:rFonts w:ascii="Digital-7 Mono" w:hAnsi="Digital-7 Mono"/>
          <w:i/>
        </w:rPr>
        <w:t>8</w:t>
      </w:r>
      <w:r w:rsidRPr="00412153">
        <w:rPr>
          <w:i/>
        </w:rPr>
        <w:t xml:space="preserve"> </w:t>
      </w:r>
      <w:r w:rsidRPr="00412153">
        <w:rPr>
          <w:rFonts w:ascii="Times New Roman" w:hAnsi="Times New Roman"/>
        </w:rPr>
        <w:t>»</w:t>
      </w:r>
      <w:r>
        <w:t xml:space="preserve"> En este nivel, el Estado tiene </w:t>
      </w:r>
      <w:r w:rsidRPr="00CA02DE">
        <w:rPr>
          <w:i/>
        </w:rPr>
        <w:t>(en teoría)</w:t>
      </w:r>
      <w:r>
        <w:t xml:space="preserve"> mayor </w:t>
      </w:r>
      <w:r w:rsidRPr="00CA02DE">
        <w:rPr>
          <w:i/>
        </w:rPr>
        <w:t>capacidad de intervención directa</w:t>
      </w:r>
      <w:r>
        <w:t xml:space="preserve">. Puede </w:t>
      </w:r>
      <w:r w:rsidRPr="00CA02DE">
        <w:rPr>
          <w:i/>
        </w:rPr>
        <w:t xml:space="preserve">regular precios, imponer impuestos, subsidiar sectores, proteger industrias nacionales, </w:t>
      </w:r>
      <w:r>
        <w:rPr>
          <w:i/>
        </w:rPr>
        <w:t xml:space="preserve">fomentar el empleo, y corregir </w:t>
      </w:r>
      <w:r w:rsidRPr="00CA02DE">
        <w:rPr>
          <w:i/>
        </w:rPr>
        <w:t>fallos de mercado</w:t>
      </w:r>
      <w:r>
        <w:t xml:space="preserve"> </w:t>
      </w:r>
      <w:r w:rsidRPr="00CA02DE">
        <w:rPr>
          <w:i/>
        </w:rPr>
        <w:t>(monopolios, externalidades, información asimétrica)</w:t>
      </w:r>
      <w:r>
        <w:t xml:space="preserve">. La microeconomía es, por lo tanto, el </w:t>
      </w:r>
      <w:r w:rsidRPr="00CA02DE">
        <w:rPr>
          <w:i/>
        </w:rPr>
        <w:t>terreno de la política económica tangible</w:t>
      </w:r>
      <w:r>
        <w:t xml:space="preserve">, donde las decisiones gubernamentales tienen </w:t>
      </w:r>
      <w:r w:rsidRPr="00CA02DE">
        <w:rPr>
          <w:i/>
        </w:rPr>
        <w:t>impacto inmediato y perceptible</w:t>
      </w:r>
      <w:r>
        <w:t xml:space="preserve"> para la ciudadanía.</w:t>
      </w:r>
    </w:p>
    <w:p w:rsidR="002430EB" w:rsidRDefault="002430EB" w:rsidP="002430EB">
      <w:pPr>
        <w:pStyle w:val="30-Parrafo"/>
      </w:pPr>
      <w:r w:rsidRPr="00CA02DE">
        <w:rPr>
          <w:rFonts w:ascii="Digital-7 Mono" w:hAnsi="Digital-7 Mono"/>
          <w:i/>
        </w:rPr>
        <w:t>2.6.4</w:t>
      </w:r>
      <w:r>
        <w:rPr>
          <w:rFonts w:ascii="Digital-7 Mono" w:hAnsi="Digital-7 Mono"/>
          <w:i/>
        </w:rPr>
        <w:t>9</w:t>
      </w:r>
      <w:r w:rsidRPr="00412153">
        <w:rPr>
          <w:i/>
        </w:rPr>
        <w:t xml:space="preserve"> </w:t>
      </w:r>
      <w:r w:rsidRPr="00412153">
        <w:rPr>
          <w:rFonts w:ascii="Times New Roman" w:hAnsi="Times New Roman"/>
        </w:rPr>
        <w:t>»</w:t>
      </w:r>
      <w:r>
        <w:t xml:space="preserve"> Sin embargo, en la práctica, incluso en este plano, la </w:t>
      </w:r>
      <w:r w:rsidRPr="00CA02DE">
        <w:t>autonomía estatal</w:t>
      </w:r>
      <w:r>
        <w:t xml:space="preserve"> está condicionada. Las decisiones </w:t>
      </w:r>
      <w:r w:rsidRPr="00CA02DE">
        <w:rPr>
          <w:i/>
        </w:rPr>
        <w:t>microeconómicas</w:t>
      </w:r>
      <w:r>
        <w:t xml:space="preserve"> no se toman en el vacío, están influenciadas por:</w:t>
      </w:r>
    </w:p>
    <w:p w:rsidR="002430EB" w:rsidRDefault="002430EB" w:rsidP="002430EB">
      <w:pPr>
        <w:pStyle w:val="412-VietaComacta"/>
        <w:spacing w:after="60"/>
        <w:jc w:val="both"/>
      </w:pPr>
      <w:r w:rsidRPr="0002329C">
        <w:rPr>
          <w:b/>
          <w:i w:val="0"/>
          <w:smallCaps/>
        </w:rPr>
        <w:t>Crédito</w:t>
      </w:r>
      <w:r>
        <w:t xml:space="preserve">: La disponibilidad de crédito </w:t>
      </w:r>
      <w:r w:rsidRPr="0002329C">
        <w:rPr>
          <w:i w:val="0"/>
        </w:rPr>
        <w:t>(</w:t>
      </w:r>
      <w:r w:rsidRPr="00CA02DE">
        <w:rPr>
          <w:i w:val="0"/>
        </w:rPr>
        <w:t>determi</w:t>
      </w:r>
      <w:r>
        <w:rPr>
          <w:i w:val="0"/>
        </w:rPr>
        <w:t>nada por tasas de interés macro)</w:t>
      </w:r>
      <w:r>
        <w:t>.</w:t>
      </w:r>
    </w:p>
    <w:p w:rsidR="002430EB" w:rsidRDefault="002430EB" w:rsidP="002430EB">
      <w:pPr>
        <w:pStyle w:val="412-VietaComacta"/>
        <w:spacing w:after="60"/>
        <w:jc w:val="both"/>
      </w:pPr>
      <w:r>
        <w:rPr>
          <w:b/>
          <w:i w:val="0"/>
          <w:smallCaps/>
        </w:rPr>
        <w:t>Estabilidad Cambiaria</w:t>
      </w:r>
      <w:r>
        <w:t xml:space="preserve">: La estabilidad del tipo de cambio </w:t>
      </w:r>
      <w:r w:rsidRPr="0002329C">
        <w:rPr>
          <w:i w:val="0"/>
        </w:rPr>
        <w:t>(que afecta costos de insumos importados)</w:t>
      </w:r>
    </w:p>
    <w:p w:rsidR="002430EB" w:rsidRDefault="002430EB" w:rsidP="002430EB">
      <w:pPr>
        <w:pStyle w:val="412-VietaComacta"/>
        <w:spacing w:after="60"/>
        <w:jc w:val="both"/>
      </w:pPr>
      <w:r w:rsidRPr="0002329C">
        <w:rPr>
          <w:b/>
          <w:i w:val="0"/>
          <w:smallCaps/>
        </w:rPr>
        <w:t>Inflación</w:t>
      </w:r>
      <w:r>
        <w:t xml:space="preserve">: La inflación general </w:t>
      </w:r>
      <w:r w:rsidRPr="0002329C">
        <w:rPr>
          <w:i w:val="0"/>
        </w:rPr>
        <w:t>(</w:t>
      </w:r>
      <w:r>
        <w:rPr>
          <w:i w:val="0"/>
        </w:rPr>
        <w:t>que erosiona salarios y ahorros</w:t>
      </w:r>
      <w:r w:rsidRPr="0002329C">
        <w:rPr>
          <w:i w:val="0"/>
        </w:rPr>
        <w:t>).</w:t>
      </w:r>
    </w:p>
    <w:p w:rsidR="002430EB" w:rsidRDefault="002430EB" w:rsidP="002430EB">
      <w:pPr>
        <w:pStyle w:val="412-VietaComacta"/>
        <w:spacing w:after="60"/>
        <w:jc w:val="both"/>
      </w:pPr>
      <w:r w:rsidRPr="0002329C">
        <w:rPr>
          <w:b/>
          <w:i w:val="0"/>
          <w:smallCaps/>
        </w:rPr>
        <w:t>Importaciones</w:t>
      </w:r>
      <w:r>
        <w:t xml:space="preserve">: La competencia entre productos locales e importados </w:t>
      </w:r>
      <w:r w:rsidRPr="0002329C">
        <w:rPr>
          <w:i w:val="0"/>
        </w:rPr>
        <w:t>(</w:t>
      </w:r>
      <w:r w:rsidRPr="00CA02DE">
        <w:rPr>
          <w:i w:val="0"/>
        </w:rPr>
        <w:t>determinada po</w:t>
      </w:r>
      <w:r>
        <w:rPr>
          <w:i w:val="0"/>
        </w:rPr>
        <w:t>r acuerdos comerciales globales)</w:t>
      </w:r>
      <w:r>
        <w:t>.</w:t>
      </w:r>
    </w:p>
    <w:p w:rsidR="002430EB" w:rsidRDefault="002430EB" w:rsidP="002430EB">
      <w:pPr>
        <w:pStyle w:val="412-VietaComacta"/>
        <w:spacing w:after="60"/>
        <w:jc w:val="both"/>
      </w:pPr>
      <w:r w:rsidRPr="0002329C">
        <w:rPr>
          <w:b/>
          <w:i w:val="0"/>
          <w:smallCaps/>
        </w:rPr>
        <w:t>Monopolio</w:t>
      </w:r>
      <w:r>
        <w:t xml:space="preserve">: La presión ejercida por las corporaciones transnacionales </w:t>
      </w:r>
      <w:r w:rsidRPr="0002329C">
        <w:rPr>
          <w:i w:val="0"/>
        </w:rPr>
        <w:t>(que fijan precios y estándares)</w:t>
      </w:r>
      <w:r>
        <w:t>.</w:t>
      </w:r>
    </w:p>
    <w:p w:rsidR="002430EB" w:rsidRDefault="002430EB" w:rsidP="002430EB">
      <w:pPr>
        <w:pStyle w:val="30-Parrafo"/>
      </w:pPr>
      <w:r w:rsidRPr="00CA02DE">
        <w:rPr>
          <w:rFonts w:ascii="Digital-7 Mono" w:hAnsi="Digital-7 Mono"/>
          <w:i/>
        </w:rPr>
        <w:t>2.6.</w:t>
      </w:r>
      <w:r>
        <w:rPr>
          <w:rFonts w:ascii="Digital-7 Mono" w:hAnsi="Digital-7 Mono"/>
          <w:i/>
        </w:rPr>
        <w:t>50</w:t>
      </w:r>
      <w:r w:rsidRPr="00412153">
        <w:rPr>
          <w:i/>
        </w:rPr>
        <w:t xml:space="preserve"> </w:t>
      </w:r>
      <w:r w:rsidRPr="00412153">
        <w:rPr>
          <w:rFonts w:ascii="Times New Roman" w:hAnsi="Times New Roman"/>
        </w:rPr>
        <w:t>»</w:t>
      </w:r>
      <w:r>
        <w:t xml:space="preserve"> Además, en muchas </w:t>
      </w:r>
      <w:r w:rsidRPr="0002329C">
        <w:rPr>
          <w:i/>
        </w:rPr>
        <w:t>economías periféricas</w:t>
      </w:r>
      <w:r>
        <w:t xml:space="preserve">, emerge un fenómeno que escapa al control estatal: </w:t>
      </w:r>
      <w:r w:rsidRPr="0002329C">
        <w:rPr>
          <w:i/>
        </w:rPr>
        <w:t>la</w:t>
      </w:r>
      <w:r>
        <w:t xml:space="preserve"> </w:t>
      </w:r>
      <w:r w:rsidRPr="0002329C">
        <w:rPr>
          <w:i/>
        </w:rPr>
        <w:t>economía informal</w:t>
      </w:r>
      <w:r>
        <w:t xml:space="preserve">. Millones de personas que </w:t>
      </w:r>
      <w:r w:rsidRPr="0002329C">
        <w:rPr>
          <w:i/>
        </w:rPr>
        <w:t>trabajan, producen y consumen</w:t>
      </w:r>
      <w:r>
        <w:t xml:space="preserve"> al margen de </w:t>
      </w:r>
      <w:r w:rsidRPr="0002329C">
        <w:rPr>
          <w:i/>
        </w:rPr>
        <w:t>las regulaciones, los impuestos y las estadísticas oficiales</w:t>
      </w:r>
      <w:r>
        <w:t>. Este sector no es «</w:t>
      </w:r>
      <w:r w:rsidRPr="0002329C">
        <w:rPr>
          <w:i/>
        </w:rPr>
        <w:t>ilegal</w:t>
      </w:r>
      <w:r>
        <w:t xml:space="preserve">» por naturaleza, es una </w:t>
      </w:r>
      <w:r w:rsidRPr="0002329C">
        <w:rPr>
          <w:i/>
        </w:rPr>
        <w:t>adaptación estructural a la incapacidad del Estado</w:t>
      </w:r>
      <w:r>
        <w:t xml:space="preserve"> para integrar a toda la población en el sistema formal. Su existencia </w:t>
      </w:r>
      <w:r w:rsidRPr="0002329C">
        <w:rPr>
          <w:i/>
        </w:rPr>
        <w:t>debilita la base fiscal, distorsiona los mercados y reduce la capacidad del gobierno para implementar políticas efectivas.</w:t>
      </w:r>
    </w:p>
    <w:p w:rsidR="002430EB" w:rsidRDefault="002430EB" w:rsidP="002430EB">
      <w:pPr>
        <w:pStyle w:val="30-Parrafo"/>
      </w:pPr>
      <w:r w:rsidRPr="00CA02DE">
        <w:rPr>
          <w:rFonts w:ascii="Digital-7 Mono" w:hAnsi="Digital-7 Mono"/>
          <w:i/>
        </w:rPr>
        <w:t>2.6.</w:t>
      </w:r>
      <w:r>
        <w:rPr>
          <w:rFonts w:ascii="Digital-7 Mono" w:hAnsi="Digital-7 Mono"/>
          <w:i/>
        </w:rPr>
        <w:t>51</w:t>
      </w:r>
      <w:r w:rsidRPr="00412153">
        <w:rPr>
          <w:i/>
        </w:rPr>
        <w:t xml:space="preserve"> </w:t>
      </w:r>
      <w:r w:rsidRPr="00412153">
        <w:rPr>
          <w:rFonts w:ascii="Times New Roman" w:hAnsi="Times New Roman"/>
        </w:rPr>
        <w:t>»</w:t>
      </w:r>
      <w:r>
        <w:t xml:space="preserve"> La </w:t>
      </w:r>
      <w:r w:rsidRPr="0002329C">
        <w:rPr>
          <w:i/>
        </w:rPr>
        <w:t>microeconomía</w:t>
      </w:r>
      <w:r>
        <w:t xml:space="preserve">, por lo tanto, no es un espacio de libertad absoluta, sino un campo de tensiones: entre </w:t>
      </w:r>
      <w:r w:rsidRPr="0002329C">
        <w:rPr>
          <w:i/>
        </w:rPr>
        <w:t>lo formal y lo informal</w:t>
      </w:r>
      <w:r>
        <w:t xml:space="preserve">, entre </w:t>
      </w:r>
      <w:r w:rsidRPr="0002329C">
        <w:rPr>
          <w:i/>
        </w:rPr>
        <w:t>lo local y lo global</w:t>
      </w:r>
      <w:r>
        <w:t xml:space="preserve">, entre </w:t>
      </w:r>
      <w:r w:rsidRPr="0002329C">
        <w:rPr>
          <w:i/>
        </w:rPr>
        <w:t>la supervivencia individual y las exigencias del sistema</w:t>
      </w:r>
      <w:r>
        <w:t xml:space="preserve">. Es aquí donde el ciudadano experimenta de manera más directa los efectos del </w:t>
      </w:r>
      <w:r w:rsidRPr="0002329C">
        <w:rPr>
          <w:i/>
        </w:rPr>
        <w:t>orden económico global</w:t>
      </w:r>
      <w:r>
        <w:t>, aunque rara vez los comprenda como tales.</w:t>
      </w:r>
    </w:p>
    <w:p w:rsidR="002430EB" w:rsidRDefault="002430EB" w:rsidP="002430EB">
      <w:pPr>
        <w:pStyle w:val="123EtiquetaSubx"/>
      </w:pPr>
      <w:r>
        <w:t>El Plano De La Sincronización Global</w:t>
      </w:r>
    </w:p>
    <w:p w:rsidR="002430EB" w:rsidRDefault="002430EB" w:rsidP="002430EB">
      <w:pPr>
        <w:pStyle w:val="30-Parrafo"/>
      </w:pPr>
      <w:r w:rsidRPr="00CA02DE">
        <w:rPr>
          <w:rFonts w:ascii="Digital-7 Mono" w:hAnsi="Digital-7 Mono"/>
          <w:i/>
        </w:rPr>
        <w:t>2.6.</w:t>
      </w:r>
      <w:r>
        <w:rPr>
          <w:rFonts w:ascii="Digital-7 Mono" w:hAnsi="Digital-7 Mono"/>
          <w:i/>
        </w:rPr>
        <w:t>52</w:t>
      </w:r>
      <w:r w:rsidRPr="00412153">
        <w:rPr>
          <w:i/>
        </w:rPr>
        <w:t xml:space="preserve"> </w:t>
      </w:r>
      <w:r w:rsidRPr="00412153">
        <w:rPr>
          <w:rFonts w:ascii="Times New Roman" w:hAnsi="Times New Roman"/>
        </w:rPr>
        <w:t>»</w:t>
      </w:r>
      <w:r>
        <w:t xml:space="preserve"> La </w:t>
      </w:r>
      <w:r w:rsidRPr="0002329C">
        <w:rPr>
          <w:i/>
        </w:rPr>
        <w:t>macroeconomía</w:t>
      </w:r>
      <w:r>
        <w:t xml:space="preserve"> estudia el comportamiento de la economía en su conjunto. Sus principales variables son:</w:t>
      </w:r>
    </w:p>
    <w:p w:rsidR="002430EB" w:rsidRDefault="002430EB" w:rsidP="002430EB">
      <w:pPr>
        <w:pStyle w:val="412-VietaComacta"/>
        <w:spacing w:after="60"/>
        <w:jc w:val="both"/>
      </w:pPr>
      <w:r w:rsidRPr="0002329C">
        <w:rPr>
          <w:b/>
          <w:i w:val="0"/>
          <w:smallCaps/>
        </w:rPr>
        <w:t>Producto Bruto</w:t>
      </w:r>
      <w:r>
        <w:t xml:space="preserve"> </w:t>
      </w:r>
      <w:r w:rsidRPr="0002329C">
        <w:rPr>
          <w:b/>
          <w:i w:val="0"/>
          <w:smallCaps/>
        </w:rPr>
        <w:t xml:space="preserve">Interno </w:t>
      </w:r>
      <w:r>
        <w:rPr>
          <w:i w:val="0"/>
        </w:rPr>
        <w:t>(P</w:t>
      </w:r>
      <w:r w:rsidRPr="0002329C">
        <w:rPr>
          <w:i w:val="0"/>
        </w:rPr>
        <w:t>B</w:t>
      </w:r>
      <w:r>
        <w:rPr>
          <w:i w:val="0"/>
        </w:rPr>
        <w:t>I</w:t>
      </w:r>
      <w:r w:rsidRPr="0002329C">
        <w:rPr>
          <w:i w:val="0"/>
        </w:rPr>
        <w:t>)</w:t>
      </w:r>
      <w:r>
        <w:t xml:space="preserve">: </w:t>
      </w:r>
      <w:r w:rsidRPr="0002329C">
        <w:rPr>
          <w:i w:val="0"/>
        </w:rPr>
        <w:t>valor total de bienes y servicios producidos en un período.</w:t>
      </w:r>
    </w:p>
    <w:p w:rsidR="002430EB" w:rsidRDefault="002430EB" w:rsidP="002430EB">
      <w:pPr>
        <w:pStyle w:val="412-VietaComacta"/>
        <w:spacing w:after="60"/>
        <w:jc w:val="both"/>
      </w:pPr>
      <w:r w:rsidRPr="0002329C">
        <w:rPr>
          <w:b/>
          <w:i w:val="0"/>
          <w:smallCaps/>
        </w:rPr>
        <w:t>Inflación</w:t>
      </w:r>
      <w:r>
        <w:t xml:space="preserve">: </w:t>
      </w:r>
      <w:r w:rsidRPr="0002329C">
        <w:rPr>
          <w:i w:val="0"/>
        </w:rPr>
        <w:t>tasa de aumento generalizado de precios</w:t>
      </w:r>
      <w:r>
        <w:t>.</w:t>
      </w:r>
    </w:p>
    <w:p w:rsidR="002430EB" w:rsidRDefault="002430EB" w:rsidP="002430EB">
      <w:pPr>
        <w:pStyle w:val="412-VietaComacta"/>
        <w:spacing w:after="60"/>
        <w:jc w:val="both"/>
      </w:pPr>
      <w:r w:rsidRPr="0002329C">
        <w:rPr>
          <w:b/>
          <w:i w:val="0"/>
          <w:smallCaps/>
        </w:rPr>
        <w:t>Desempleo</w:t>
      </w:r>
      <w:r>
        <w:t xml:space="preserve">: </w:t>
      </w:r>
      <w:r w:rsidRPr="0002329C">
        <w:rPr>
          <w:i w:val="0"/>
        </w:rPr>
        <w:t>porcentaje de la fuerza laboral sin empleo.</w:t>
      </w:r>
    </w:p>
    <w:p w:rsidR="002430EB" w:rsidRPr="0002329C" w:rsidRDefault="002430EB" w:rsidP="002430EB">
      <w:pPr>
        <w:pStyle w:val="412-VietaComacta"/>
        <w:spacing w:after="60"/>
        <w:jc w:val="both"/>
        <w:rPr>
          <w:i w:val="0"/>
        </w:rPr>
      </w:pPr>
      <w:r w:rsidRPr="0002329C">
        <w:rPr>
          <w:b/>
          <w:i w:val="0"/>
          <w:smallCaps/>
        </w:rPr>
        <w:t>Balanza comercial</w:t>
      </w:r>
      <w:r>
        <w:t xml:space="preserve">: </w:t>
      </w:r>
      <w:r w:rsidRPr="0002329C">
        <w:rPr>
          <w:i w:val="0"/>
        </w:rPr>
        <w:t>diferencia entre exportaciones e importaciones.</w:t>
      </w:r>
    </w:p>
    <w:p w:rsidR="002430EB" w:rsidRPr="0002329C" w:rsidRDefault="002430EB" w:rsidP="002430EB">
      <w:pPr>
        <w:pStyle w:val="412-VietaComacta"/>
        <w:spacing w:after="60"/>
        <w:jc w:val="both"/>
        <w:rPr>
          <w:i w:val="0"/>
        </w:rPr>
      </w:pPr>
      <w:r w:rsidRPr="0002329C">
        <w:rPr>
          <w:b/>
          <w:i w:val="0"/>
          <w:smallCaps/>
        </w:rPr>
        <w:t>Tipo de cambio</w:t>
      </w:r>
      <w:r>
        <w:t xml:space="preserve">: </w:t>
      </w:r>
      <w:r w:rsidRPr="0002329C">
        <w:rPr>
          <w:i w:val="0"/>
        </w:rPr>
        <w:t>precio de una moneda en términos de otra.</w:t>
      </w:r>
    </w:p>
    <w:p w:rsidR="002430EB" w:rsidRPr="0002329C" w:rsidRDefault="002430EB" w:rsidP="002430EB">
      <w:pPr>
        <w:pStyle w:val="412-VietaComacta"/>
        <w:spacing w:after="60"/>
        <w:jc w:val="both"/>
        <w:rPr>
          <w:i w:val="0"/>
        </w:rPr>
      </w:pPr>
      <w:r w:rsidRPr="0002329C">
        <w:rPr>
          <w:b/>
          <w:i w:val="0"/>
          <w:smallCaps/>
        </w:rPr>
        <w:t>Deuda pública</w:t>
      </w:r>
      <w:r>
        <w:t xml:space="preserve">: </w:t>
      </w:r>
      <w:r w:rsidRPr="0002329C">
        <w:rPr>
          <w:i w:val="0"/>
        </w:rPr>
        <w:t>obligaciones financieras del Estado.</w:t>
      </w:r>
    </w:p>
    <w:p w:rsidR="002430EB" w:rsidRDefault="002430EB" w:rsidP="002430EB">
      <w:pPr>
        <w:pStyle w:val="30-Parrafo"/>
      </w:pPr>
      <w:r w:rsidRPr="00CA02DE">
        <w:rPr>
          <w:rFonts w:ascii="Digital-7 Mono" w:hAnsi="Digital-7 Mono"/>
          <w:i/>
        </w:rPr>
        <w:lastRenderedPageBreak/>
        <w:t>2.6.</w:t>
      </w:r>
      <w:r>
        <w:rPr>
          <w:rFonts w:ascii="Digital-7 Mono" w:hAnsi="Digital-7 Mono"/>
          <w:i/>
        </w:rPr>
        <w:t>53</w:t>
      </w:r>
      <w:r w:rsidRPr="00412153">
        <w:rPr>
          <w:i/>
        </w:rPr>
        <w:t xml:space="preserve"> </w:t>
      </w:r>
      <w:r w:rsidRPr="00412153">
        <w:rPr>
          <w:rFonts w:ascii="Times New Roman" w:hAnsi="Times New Roman"/>
        </w:rPr>
        <w:t>»</w:t>
      </w:r>
      <w:r>
        <w:t xml:space="preserve"> A diferencia de la microeconomía, donde el Estado puede actuar con cierta inmediatez, en el </w:t>
      </w:r>
      <w:r w:rsidRPr="0002329C">
        <w:rPr>
          <w:i/>
        </w:rPr>
        <w:t>plano macroeconómico</w:t>
      </w:r>
      <w:r>
        <w:t xml:space="preserve">, las decisiones requieren </w:t>
      </w:r>
      <w:r w:rsidRPr="0002329C">
        <w:rPr>
          <w:i/>
        </w:rPr>
        <w:t>coordinación, tiempo</w:t>
      </w:r>
      <w:r>
        <w:t xml:space="preserve"> y, sobre todo, </w:t>
      </w:r>
      <w:r w:rsidRPr="0002329C">
        <w:rPr>
          <w:i/>
        </w:rPr>
        <w:t>capacidad de influencia en el sistema global</w:t>
      </w:r>
      <w:r>
        <w:t xml:space="preserve">. Un banco central puede subir tasas de interés, pero si la economía depende de capitales externos, esa decisión puede desencadenar una </w:t>
      </w:r>
      <w:r w:rsidRPr="0002329C">
        <w:rPr>
          <w:i/>
        </w:rPr>
        <w:t>fuga de inversiones</w:t>
      </w:r>
      <w:r>
        <w:t xml:space="preserve">. Un gobierno puede devaluar su moneda para hacer más competitivas sus exportaciones, pero si sus insumos son importados, esa medida puede </w:t>
      </w:r>
      <w:r w:rsidRPr="0002329C">
        <w:rPr>
          <w:i/>
        </w:rPr>
        <w:t>disparar la inflación</w:t>
      </w:r>
      <w:r>
        <w:t>.</w:t>
      </w:r>
    </w:p>
    <w:p w:rsidR="002430EB" w:rsidRDefault="002430EB" w:rsidP="002430EB">
      <w:pPr>
        <w:pStyle w:val="30-Parrafo"/>
      </w:pPr>
      <w:r w:rsidRPr="00CA02DE">
        <w:rPr>
          <w:rFonts w:ascii="Digital-7 Mono" w:hAnsi="Digital-7 Mono"/>
          <w:i/>
        </w:rPr>
        <w:t>2.6.</w:t>
      </w:r>
      <w:r>
        <w:rPr>
          <w:rFonts w:ascii="Digital-7 Mono" w:hAnsi="Digital-7 Mono"/>
          <w:i/>
        </w:rPr>
        <w:t>54</w:t>
      </w:r>
      <w:r w:rsidRPr="00412153">
        <w:rPr>
          <w:i/>
        </w:rPr>
        <w:t xml:space="preserve"> </w:t>
      </w:r>
      <w:r w:rsidRPr="00412153">
        <w:rPr>
          <w:rFonts w:ascii="Times New Roman" w:hAnsi="Times New Roman"/>
        </w:rPr>
        <w:t>»</w:t>
      </w:r>
      <w:r>
        <w:t xml:space="preserve"> En la etapa de </w:t>
      </w:r>
      <w:r w:rsidRPr="0002329C">
        <w:rPr>
          <w:i/>
        </w:rPr>
        <w:t>Globalización Fragmentada</w:t>
      </w:r>
      <w:r>
        <w:t xml:space="preserve">, el </w:t>
      </w:r>
      <w:r w:rsidRPr="0002329C">
        <w:rPr>
          <w:i/>
        </w:rPr>
        <w:t>plano macroeconómico</w:t>
      </w:r>
      <w:r>
        <w:t xml:space="preserve"> es el dominio de los </w:t>
      </w:r>
      <w:r w:rsidRPr="0002329C">
        <w:rPr>
          <w:i/>
        </w:rPr>
        <w:t>Leviatanes</w:t>
      </w:r>
      <w:r>
        <w:t xml:space="preserve">: </w:t>
      </w:r>
      <w:r w:rsidRPr="0002329C">
        <w:rPr>
          <w:i/>
        </w:rPr>
        <w:t>naciones, corporaciones y organismos</w:t>
      </w:r>
      <w:r>
        <w:t xml:space="preserve"> que controlan los </w:t>
      </w:r>
      <w:r w:rsidRPr="0002329C">
        <w:rPr>
          <w:i/>
        </w:rPr>
        <w:t>flujos globales de capital</w:t>
      </w:r>
      <w:r>
        <w:t xml:space="preserve">, las </w:t>
      </w:r>
      <w:r w:rsidRPr="0002329C">
        <w:rPr>
          <w:i/>
        </w:rPr>
        <w:t>reservas monetarias</w:t>
      </w:r>
      <w:r>
        <w:t xml:space="preserve">, los </w:t>
      </w:r>
      <w:r w:rsidRPr="0002329C">
        <w:rPr>
          <w:i/>
        </w:rPr>
        <w:t>precios de las materias primas</w:t>
      </w:r>
      <w:r>
        <w:t xml:space="preserve"> y las </w:t>
      </w:r>
      <w:r w:rsidRPr="0002329C">
        <w:rPr>
          <w:i/>
        </w:rPr>
        <w:t>reglas del comercio internacional</w:t>
      </w:r>
      <w:r>
        <w:t xml:space="preserve">. Aquí, la soberanía económica ya no es absoluta: es </w:t>
      </w:r>
      <w:r w:rsidRPr="0002329C">
        <w:rPr>
          <w:i/>
        </w:rPr>
        <w:t>condicionada, negociada</w:t>
      </w:r>
      <w:r>
        <w:t xml:space="preserve">, y a menudo </w:t>
      </w:r>
      <w:r w:rsidRPr="0002329C">
        <w:rPr>
          <w:i/>
        </w:rPr>
        <w:t>subordinada</w:t>
      </w:r>
      <w:r>
        <w:t>.</w:t>
      </w:r>
    </w:p>
    <w:p w:rsidR="002430EB" w:rsidRDefault="002430EB" w:rsidP="002430EB">
      <w:pPr>
        <w:pStyle w:val="30-Parrafo"/>
      </w:pPr>
      <w:r w:rsidRPr="00CA02DE">
        <w:rPr>
          <w:rFonts w:ascii="Digital-7 Mono" w:hAnsi="Digital-7 Mono"/>
          <w:i/>
        </w:rPr>
        <w:t>2.6.</w:t>
      </w:r>
      <w:r>
        <w:rPr>
          <w:rFonts w:ascii="Digital-7 Mono" w:hAnsi="Digital-7 Mono"/>
          <w:i/>
        </w:rPr>
        <w:t>55</w:t>
      </w:r>
      <w:r w:rsidRPr="00412153">
        <w:rPr>
          <w:i/>
        </w:rPr>
        <w:t xml:space="preserve"> </w:t>
      </w:r>
      <w:r w:rsidRPr="00412153">
        <w:rPr>
          <w:rFonts w:ascii="Times New Roman" w:hAnsi="Times New Roman"/>
        </w:rPr>
        <w:t>»</w:t>
      </w:r>
      <w:r>
        <w:t xml:space="preserve"> Las </w:t>
      </w:r>
      <w:r>
        <w:rPr>
          <w:i/>
        </w:rPr>
        <w:t>Naciones H</w:t>
      </w:r>
      <w:r w:rsidRPr="0002329C">
        <w:rPr>
          <w:i/>
        </w:rPr>
        <w:t>egemónicas</w:t>
      </w:r>
      <w:r>
        <w:t xml:space="preserve"> no solo </w:t>
      </w:r>
      <w:r>
        <w:rPr>
          <w:i/>
        </w:rPr>
        <w:t>participan</w:t>
      </w:r>
      <w:r>
        <w:t xml:space="preserve"> en este plano: </w:t>
      </w:r>
      <w:r w:rsidRPr="0002329C">
        <w:rPr>
          <w:i/>
        </w:rPr>
        <w:t>lo definen</w:t>
      </w:r>
      <w:r>
        <w:t xml:space="preserve">. </w:t>
      </w:r>
      <w:r w:rsidRPr="00BD2E91">
        <w:t>Emiten las divisas de reserva, establecen los estándares financieros, lideran los organismos técnicos, y determinan qué políticas son «responsables» y cuáles no</w:t>
      </w:r>
      <w:r>
        <w:t xml:space="preserve">. </w:t>
      </w:r>
    </w:p>
    <w:p w:rsidR="002430EB" w:rsidRDefault="002430EB" w:rsidP="002430EB">
      <w:pPr>
        <w:pStyle w:val="30-Parrafo"/>
      </w:pPr>
      <w:r w:rsidRPr="00CA02DE">
        <w:rPr>
          <w:rFonts w:ascii="Digital-7 Mono" w:hAnsi="Digital-7 Mono"/>
          <w:i/>
        </w:rPr>
        <w:t>2.6.</w:t>
      </w:r>
      <w:r>
        <w:rPr>
          <w:rFonts w:ascii="Digital-7 Mono" w:hAnsi="Digital-7 Mono"/>
          <w:i/>
        </w:rPr>
        <w:t>56</w:t>
      </w:r>
      <w:r w:rsidRPr="00412153">
        <w:rPr>
          <w:i/>
        </w:rPr>
        <w:t xml:space="preserve"> </w:t>
      </w:r>
      <w:r w:rsidRPr="00412153">
        <w:rPr>
          <w:rFonts w:ascii="Times New Roman" w:hAnsi="Times New Roman"/>
        </w:rPr>
        <w:t>»</w:t>
      </w:r>
      <w:r>
        <w:t xml:space="preserve"> Las </w:t>
      </w:r>
      <w:r>
        <w:rPr>
          <w:i/>
        </w:rPr>
        <w:t>Naciones P</w:t>
      </w:r>
      <w:r w:rsidRPr="00BD2E91">
        <w:rPr>
          <w:i/>
        </w:rPr>
        <w:t>eriféricas</w:t>
      </w:r>
      <w:r>
        <w:t xml:space="preserve">, en cambio, no eligen sus condiciones: </w:t>
      </w:r>
      <w:r w:rsidRPr="00BD2E91">
        <w:rPr>
          <w:i/>
        </w:rPr>
        <w:t>las heredan, las negocian o las sufren</w:t>
      </w:r>
      <w:r>
        <w:t xml:space="preserve">. Su </w:t>
      </w:r>
      <w:r w:rsidRPr="00BD2E91">
        <w:rPr>
          <w:i/>
        </w:rPr>
        <w:t>política macroeconómica</w:t>
      </w:r>
      <w:r>
        <w:t xml:space="preserve"> no busca maximizar el bienestar interno, sino mantener la estabilidad externa, evitar crisis de balanza de pagos, cumplir metas de inflación impuestas por organismos técnicos, y asegurar el acceso a financiamiento internacional.</w:t>
      </w:r>
    </w:p>
    <w:p w:rsidR="002430EB" w:rsidRDefault="002430EB" w:rsidP="002430EB">
      <w:pPr>
        <w:pStyle w:val="30-Parrafo"/>
      </w:pPr>
      <w:r w:rsidRPr="00CA02DE">
        <w:rPr>
          <w:rFonts w:ascii="Digital-7 Mono" w:hAnsi="Digital-7 Mono"/>
          <w:i/>
        </w:rPr>
        <w:t>2.6.</w:t>
      </w:r>
      <w:r>
        <w:rPr>
          <w:rFonts w:ascii="Digital-7 Mono" w:hAnsi="Digital-7 Mono"/>
          <w:i/>
        </w:rPr>
        <w:t>57</w:t>
      </w:r>
      <w:r w:rsidRPr="00412153">
        <w:rPr>
          <w:i/>
        </w:rPr>
        <w:t xml:space="preserve"> </w:t>
      </w:r>
      <w:r w:rsidRPr="00412153">
        <w:rPr>
          <w:rFonts w:ascii="Times New Roman" w:hAnsi="Times New Roman"/>
        </w:rPr>
        <w:t>»</w:t>
      </w:r>
      <w:r>
        <w:t xml:space="preserve"> Esta </w:t>
      </w:r>
      <w:r w:rsidRPr="00BD2E91">
        <w:rPr>
          <w:i/>
        </w:rPr>
        <w:t>asimetría</w:t>
      </w:r>
      <w:r>
        <w:t xml:space="preserve"> no es un defecto del sistema: </w:t>
      </w:r>
      <w:r w:rsidRPr="00BD2E91">
        <w:rPr>
          <w:i/>
        </w:rPr>
        <w:t>es su característica estructural</w:t>
      </w:r>
      <w:r>
        <w:t xml:space="preserve">. El </w:t>
      </w:r>
      <w:r w:rsidRPr="00BD2E91">
        <w:rPr>
          <w:i/>
        </w:rPr>
        <w:t>orden global</w:t>
      </w:r>
      <w:r>
        <w:t xml:space="preserve"> no se sostiene por igualdad, sino por </w:t>
      </w:r>
      <w:r w:rsidRPr="00BD2E91">
        <w:rPr>
          <w:i/>
        </w:rPr>
        <w:t>jerarquía</w:t>
      </w:r>
      <w:r>
        <w:t xml:space="preserve">. Y la </w:t>
      </w:r>
      <w:r w:rsidRPr="00BD2E91">
        <w:rPr>
          <w:i/>
        </w:rPr>
        <w:t>macroeconomía</w:t>
      </w:r>
      <w:r>
        <w:t xml:space="preserve"> es el </w:t>
      </w:r>
      <w:r w:rsidRPr="00BD2E91">
        <w:rPr>
          <w:i/>
        </w:rPr>
        <w:t>lenguaje técnico</w:t>
      </w:r>
      <w:r>
        <w:t xml:space="preserve"> mediante el cual esa jerarquía se </w:t>
      </w:r>
      <w:r w:rsidRPr="00BD2E91">
        <w:rPr>
          <w:i/>
        </w:rPr>
        <w:t>administra, se justifica y se reproduce</w:t>
      </w:r>
      <w:r>
        <w:t>.</w:t>
      </w:r>
    </w:p>
    <w:p w:rsidR="002430EB" w:rsidRDefault="002430EB" w:rsidP="002430EB">
      <w:pPr>
        <w:pStyle w:val="123EtiquetaSubx"/>
      </w:pPr>
      <w:r>
        <w:t>El Cortocircuito Sistémico</w:t>
      </w:r>
    </w:p>
    <w:p w:rsidR="002430EB" w:rsidRDefault="002430EB" w:rsidP="002430EB">
      <w:pPr>
        <w:pStyle w:val="30-Parrafo"/>
      </w:pPr>
      <w:r w:rsidRPr="00CA02DE">
        <w:rPr>
          <w:rFonts w:ascii="Digital-7 Mono" w:hAnsi="Digital-7 Mono"/>
          <w:i/>
        </w:rPr>
        <w:t>2.6.</w:t>
      </w:r>
      <w:r>
        <w:rPr>
          <w:rFonts w:ascii="Digital-7 Mono" w:hAnsi="Digital-7 Mono"/>
          <w:i/>
        </w:rPr>
        <w:t>58</w:t>
      </w:r>
      <w:r w:rsidRPr="00412153">
        <w:rPr>
          <w:i/>
        </w:rPr>
        <w:t xml:space="preserve"> </w:t>
      </w:r>
      <w:r w:rsidRPr="00412153">
        <w:rPr>
          <w:rFonts w:ascii="Times New Roman" w:hAnsi="Times New Roman"/>
        </w:rPr>
        <w:t>»</w:t>
      </w:r>
      <w:r>
        <w:t xml:space="preserve"> La </w:t>
      </w:r>
      <w:r w:rsidRPr="00BD2E91">
        <w:rPr>
          <w:i/>
        </w:rPr>
        <w:t>inflación</w:t>
      </w:r>
      <w:r>
        <w:t xml:space="preserve"> es uno de los </w:t>
      </w:r>
      <w:r w:rsidRPr="00BD2E91">
        <w:rPr>
          <w:i/>
        </w:rPr>
        <w:t>fenómenos económicos</w:t>
      </w:r>
      <w:r>
        <w:t xml:space="preserve"> más estudiados </w:t>
      </w:r>
      <w:r w:rsidRPr="00BD2E91">
        <w:rPr>
          <w:i/>
        </w:rPr>
        <w:t>(y más mal comprendidos)</w:t>
      </w:r>
      <w:r>
        <w:t xml:space="preserve">. Se lo define como </w:t>
      </w:r>
      <w:r w:rsidRPr="004B26F9">
        <w:rPr>
          <w:i/>
        </w:rPr>
        <w:t>el aumento sostenido y generalizado del nivel de precios de bienes y servicios en una economía durante un período determinado</w:t>
      </w:r>
      <w:r>
        <w:t xml:space="preserve">. Su medición se realiza mediante </w:t>
      </w:r>
      <w:r w:rsidRPr="004B26F9">
        <w:rPr>
          <w:i/>
        </w:rPr>
        <w:t>índices de precios al consumidor</w:t>
      </w:r>
      <w:r>
        <w:t xml:space="preserve"> </w:t>
      </w:r>
      <w:r w:rsidRPr="004B26F9">
        <w:rPr>
          <w:i/>
        </w:rPr>
        <w:t>(IPC)</w:t>
      </w:r>
      <w:r>
        <w:t>, que ponderan el costo de una «</w:t>
      </w:r>
      <w:r w:rsidRPr="004B26F9">
        <w:rPr>
          <w:i/>
        </w:rPr>
        <w:t>canasta</w:t>
      </w:r>
      <w:r>
        <w:t xml:space="preserve">» representativa de </w:t>
      </w:r>
      <w:r w:rsidRPr="004B26F9">
        <w:rPr>
          <w:i/>
        </w:rPr>
        <w:t>bienes y servicios</w:t>
      </w:r>
      <w:r>
        <w:t>.</w:t>
      </w:r>
    </w:p>
    <w:p w:rsidR="002430EB" w:rsidRDefault="002430EB" w:rsidP="002430EB">
      <w:pPr>
        <w:pStyle w:val="30-Parrafo"/>
      </w:pPr>
      <w:r w:rsidRPr="00CA02DE">
        <w:rPr>
          <w:rFonts w:ascii="Digital-7 Mono" w:hAnsi="Digital-7 Mono"/>
          <w:i/>
        </w:rPr>
        <w:t>2.6.</w:t>
      </w:r>
      <w:r>
        <w:rPr>
          <w:rFonts w:ascii="Digital-7 Mono" w:hAnsi="Digital-7 Mono"/>
          <w:i/>
        </w:rPr>
        <w:t>59</w:t>
      </w:r>
      <w:r w:rsidRPr="00412153">
        <w:rPr>
          <w:i/>
        </w:rPr>
        <w:t xml:space="preserve"> </w:t>
      </w:r>
      <w:r w:rsidRPr="00412153">
        <w:rPr>
          <w:rFonts w:ascii="Times New Roman" w:hAnsi="Times New Roman"/>
        </w:rPr>
        <w:t>»</w:t>
      </w:r>
      <w:r>
        <w:t xml:space="preserve"> La </w:t>
      </w:r>
      <w:r w:rsidRPr="004B26F9">
        <w:rPr>
          <w:i/>
        </w:rPr>
        <w:t>teoría económica clásica</w:t>
      </w:r>
      <w:r>
        <w:t xml:space="preserve">, basada en la </w:t>
      </w:r>
      <w:r w:rsidRPr="004B26F9">
        <w:rPr>
          <w:i/>
        </w:rPr>
        <w:t>teoría cuantitativa del dinero</w:t>
      </w:r>
      <w:r>
        <w:t xml:space="preserve">, sostiene que la inflación es causada por </w:t>
      </w:r>
      <w:r w:rsidRPr="004B26F9">
        <w:rPr>
          <w:i/>
        </w:rPr>
        <w:t>un crecimiento excesivo de la cantidad de dinero en circulación en relación con la producción real de bienes y servicios.</w:t>
      </w:r>
      <w:r>
        <w:t xml:space="preserve"> En su forma más simple: </w:t>
      </w:r>
      <w:r w:rsidRPr="004B26F9">
        <w:rPr>
          <w:i/>
        </w:rPr>
        <w:t>Más dinero</w:t>
      </w:r>
      <w:r>
        <w:t xml:space="preserve"> persiguiendo </w:t>
      </w:r>
      <w:r w:rsidRPr="004B26F9">
        <w:rPr>
          <w:i/>
        </w:rPr>
        <w:t>la misma cantidad de bienes</w:t>
      </w:r>
      <w:r>
        <w:t xml:space="preserve"> es igual a </w:t>
      </w:r>
      <w:r w:rsidRPr="004B26F9">
        <w:rPr>
          <w:i/>
        </w:rPr>
        <w:t>precios más altos</w:t>
      </w:r>
      <w:r>
        <w:t>.</w:t>
      </w:r>
    </w:p>
    <w:p w:rsidR="002430EB" w:rsidRDefault="002430EB" w:rsidP="002430EB">
      <w:pPr>
        <w:pStyle w:val="30-Parrafo"/>
      </w:pPr>
      <w:r w:rsidRPr="00CA02DE">
        <w:rPr>
          <w:rFonts w:ascii="Digital-7 Mono" w:hAnsi="Digital-7 Mono"/>
          <w:i/>
        </w:rPr>
        <w:t>2.6.</w:t>
      </w:r>
      <w:r>
        <w:rPr>
          <w:rFonts w:ascii="Digital-7 Mono" w:hAnsi="Digital-7 Mono"/>
          <w:i/>
        </w:rPr>
        <w:t>60</w:t>
      </w:r>
      <w:r w:rsidRPr="00412153">
        <w:rPr>
          <w:i/>
        </w:rPr>
        <w:t xml:space="preserve"> </w:t>
      </w:r>
      <w:r w:rsidRPr="00412153">
        <w:rPr>
          <w:rFonts w:ascii="Times New Roman" w:hAnsi="Times New Roman"/>
        </w:rPr>
        <w:t>»</w:t>
      </w:r>
      <w:r>
        <w:t xml:space="preserve"> Sin embargo, esta explicación, aunque útil como primera aproximación, es insuficiente para captar la complejidad del fenómeno en la etapa de </w:t>
      </w:r>
      <w:r w:rsidRPr="004B26F9">
        <w:rPr>
          <w:i/>
        </w:rPr>
        <w:t>Globalización Fragmentada</w:t>
      </w:r>
      <w:r>
        <w:t xml:space="preserve">. La inflación no es un problema meramente monetario: es un </w:t>
      </w:r>
      <w:r w:rsidRPr="004B26F9">
        <w:rPr>
          <w:i/>
        </w:rPr>
        <w:t>síntoma sistémico</w:t>
      </w:r>
      <w:r>
        <w:t xml:space="preserve">, el punto donde </w:t>
      </w:r>
      <w:r w:rsidRPr="004B26F9">
        <w:rPr>
          <w:i/>
        </w:rPr>
        <w:t>colisionan las lógicas del plano micro y el plano macro</w:t>
      </w:r>
      <w:r>
        <w:t xml:space="preserve">, y donde se revelan las contradicciones del </w:t>
      </w:r>
      <w:r w:rsidRPr="004B26F9">
        <w:rPr>
          <w:i/>
        </w:rPr>
        <w:t>modelo económico global</w:t>
      </w:r>
      <w:r>
        <w:t>.</w:t>
      </w:r>
    </w:p>
    <w:p w:rsidR="002430EB" w:rsidRDefault="002430EB" w:rsidP="002430EB">
      <w:pPr>
        <w:pStyle w:val="30-Parrafo"/>
      </w:pPr>
      <w:r w:rsidRPr="00CA02DE">
        <w:rPr>
          <w:rFonts w:ascii="Digital-7 Mono" w:hAnsi="Digital-7 Mono"/>
          <w:i/>
        </w:rPr>
        <w:t>2.6.</w:t>
      </w:r>
      <w:r>
        <w:rPr>
          <w:rFonts w:ascii="Digital-7 Mono" w:hAnsi="Digital-7 Mono"/>
          <w:i/>
        </w:rPr>
        <w:t>61</w:t>
      </w:r>
      <w:r w:rsidRPr="00412153">
        <w:rPr>
          <w:i/>
        </w:rPr>
        <w:t xml:space="preserve"> </w:t>
      </w:r>
      <w:r w:rsidRPr="00412153">
        <w:rPr>
          <w:rFonts w:ascii="Times New Roman" w:hAnsi="Times New Roman"/>
        </w:rPr>
        <w:t>»</w:t>
      </w:r>
      <w:r>
        <w:t xml:space="preserve"> En el </w:t>
      </w:r>
      <w:r w:rsidRPr="004B26F9">
        <w:rPr>
          <w:i/>
        </w:rPr>
        <w:t>plano macroeconómico</w:t>
      </w:r>
      <w:r>
        <w:t>, la inflación puede ser impulsada por:</w:t>
      </w:r>
    </w:p>
    <w:p w:rsidR="002430EB" w:rsidRPr="00777B3A" w:rsidRDefault="002430EB" w:rsidP="002430EB">
      <w:pPr>
        <w:pStyle w:val="412-VietaComacta"/>
        <w:spacing w:after="60"/>
        <w:jc w:val="both"/>
        <w:rPr>
          <w:i w:val="0"/>
        </w:rPr>
      </w:pPr>
      <w:r w:rsidRPr="00CE37B5">
        <w:rPr>
          <w:b/>
          <w:i w:val="0"/>
          <w:smallCaps/>
        </w:rPr>
        <w:lastRenderedPageBreak/>
        <w:t>Choques de oferta externos</w:t>
      </w:r>
      <w:r w:rsidRPr="00777B3A">
        <w:rPr>
          <w:i w:val="0"/>
        </w:rPr>
        <w:t>: alza en el precio internacional del petróleo, alimentos o materias primas, que impactan directamente en los costos de producción locales sin relación causal con la política económica interna.</w:t>
      </w:r>
    </w:p>
    <w:p w:rsidR="002430EB" w:rsidRPr="00777B3A" w:rsidRDefault="002430EB" w:rsidP="002430EB">
      <w:pPr>
        <w:pStyle w:val="412-VietaComacta"/>
        <w:spacing w:after="60"/>
        <w:jc w:val="both"/>
        <w:rPr>
          <w:i w:val="0"/>
        </w:rPr>
      </w:pPr>
      <w:r w:rsidRPr="00CE37B5">
        <w:rPr>
          <w:b/>
          <w:i w:val="0"/>
          <w:smallCaps/>
        </w:rPr>
        <w:t>Devaluaciones cambiarias</w:t>
      </w:r>
      <w:r w:rsidRPr="00777B3A">
        <w:rPr>
          <w:i w:val="0"/>
        </w:rPr>
        <w:t xml:space="preserve">: cuando una moneda pierde valor, los bienes </w:t>
      </w:r>
      <w:r>
        <w:rPr>
          <w:i w:val="0"/>
        </w:rPr>
        <w:t>importados se encarecen, transfi</w:t>
      </w:r>
      <w:r w:rsidRPr="00777B3A">
        <w:rPr>
          <w:i w:val="0"/>
        </w:rPr>
        <w:t>riendo inflación externa a la economía local a través de mecanismos de transmisión que escapan al control de autoridades nacionales.</w:t>
      </w:r>
    </w:p>
    <w:p w:rsidR="002430EB" w:rsidRPr="00777B3A" w:rsidRDefault="002430EB" w:rsidP="002430EB">
      <w:pPr>
        <w:pStyle w:val="412-VietaComacta"/>
        <w:spacing w:after="60"/>
        <w:jc w:val="both"/>
        <w:rPr>
          <w:i w:val="0"/>
        </w:rPr>
      </w:pPr>
      <w:r w:rsidRPr="00CE37B5">
        <w:rPr>
          <w:b/>
          <w:i w:val="0"/>
          <w:smallCaps/>
        </w:rPr>
        <w:t xml:space="preserve">Políticas monetarias expansivas </w:t>
      </w:r>
      <w:r>
        <w:rPr>
          <w:b/>
          <w:i w:val="0"/>
          <w:smallCaps/>
        </w:rPr>
        <w:t>hegemónica</w:t>
      </w:r>
      <w:r w:rsidRPr="00CE37B5">
        <w:rPr>
          <w:b/>
          <w:i w:val="0"/>
          <w:smallCaps/>
        </w:rPr>
        <w:t>s</w:t>
      </w:r>
      <w:r w:rsidRPr="00777B3A">
        <w:rPr>
          <w:i w:val="0"/>
        </w:rPr>
        <w:t>: cuando la FED o el BCE inyectan liquidez, esa liquidez fluye masivamente hacia economías periféricas a través de inversiones especulativas, presionando precios y creando burbujas que estallan con efectos devastadores en economías vulnerables.</w:t>
      </w:r>
    </w:p>
    <w:p w:rsidR="002430EB" w:rsidRPr="00777B3A" w:rsidRDefault="002430EB" w:rsidP="002430EB">
      <w:pPr>
        <w:pStyle w:val="412-VietaComacta"/>
        <w:spacing w:after="60"/>
        <w:jc w:val="both"/>
        <w:rPr>
          <w:i w:val="0"/>
        </w:rPr>
      </w:pPr>
      <w:r w:rsidRPr="00CE37B5">
        <w:rPr>
          <w:b/>
          <w:i w:val="0"/>
          <w:smallCaps/>
        </w:rPr>
        <w:t>Expectativas globales de inflación</w:t>
      </w:r>
      <w:r w:rsidRPr="00777B3A">
        <w:rPr>
          <w:i w:val="0"/>
        </w:rPr>
        <w:t xml:space="preserve">: si los mercados anticipan alza de precios, ajustan contratos y salarios preventivamente, creando profecías </w:t>
      </w:r>
      <w:proofErr w:type="spellStart"/>
      <w:r w:rsidRPr="00777B3A">
        <w:rPr>
          <w:i w:val="0"/>
        </w:rPr>
        <w:t>autocumplidas</w:t>
      </w:r>
      <w:proofErr w:type="spellEnd"/>
      <w:r w:rsidRPr="00777B3A">
        <w:rPr>
          <w:i w:val="0"/>
        </w:rPr>
        <w:t xml:space="preserve"> que materializan la inflación temida a través de mecanismos especulativos que operan fuera de las lógicas productivas reales.</w:t>
      </w:r>
    </w:p>
    <w:p w:rsidR="002430EB" w:rsidRPr="00777B3A" w:rsidRDefault="002430EB" w:rsidP="002430EB">
      <w:pPr>
        <w:pStyle w:val="412-VietaComacta"/>
        <w:spacing w:after="60"/>
        <w:jc w:val="both"/>
        <w:rPr>
          <w:i w:val="0"/>
        </w:rPr>
      </w:pPr>
      <w:r w:rsidRPr="00CE37B5">
        <w:rPr>
          <w:b/>
          <w:i w:val="0"/>
          <w:smallCaps/>
        </w:rPr>
        <w:t>Guerras, pandemias, desastres naturales</w:t>
      </w:r>
      <w:r w:rsidRPr="00777B3A">
        <w:rPr>
          <w:i w:val="0"/>
        </w:rPr>
        <w:t>: que interrumpen cadenas globales de suministro, generando escasez artificial de bienes esenciales y permitiendo la concentración de precios en manos de pocos actores con capacidad de fijación.</w:t>
      </w:r>
    </w:p>
    <w:p w:rsidR="002430EB" w:rsidRPr="00777B3A" w:rsidRDefault="002430EB" w:rsidP="002430EB">
      <w:pPr>
        <w:pStyle w:val="412-VietaComacta"/>
        <w:spacing w:after="60"/>
        <w:jc w:val="both"/>
        <w:rPr>
          <w:i w:val="0"/>
        </w:rPr>
      </w:pPr>
      <w:r w:rsidRPr="00CE37B5">
        <w:rPr>
          <w:b/>
          <w:i w:val="0"/>
          <w:smallCaps/>
        </w:rPr>
        <w:t>Sistema bancario internacional</w:t>
      </w:r>
      <w:r w:rsidRPr="00777B3A">
        <w:rPr>
          <w:i w:val="0"/>
        </w:rPr>
        <w:t>: las instituciones financieras crean dinero virtualizado a travé</w:t>
      </w:r>
      <w:r>
        <w:rPr>
          <w:i w:val="0"/>
        </w:rPr>
        <w:t>s de mecanismos de crédito fracc</w:t>
      </w:r>
      <w:r w:rsidRPr="00777B3A">
        <w:rPr>
          <w:i w:val="0"/>
        </w:rPr>
        <w:t>ional, multiplicando artificialmente la oferta monetaria sin respaldo físico directo, generando liquidez que inunda mercados emergentes y presiona precios a través de inversiones especulativas que no corresponden a crecimiento productivo real.</w:t>
      </w:r>
    </w:p>
    <w:p w:rsidR="002430EB" w:rsidRPr="00777B3A" w:rsidRDefault="002430EB" w:rsidP="002430EB">
      <w:pPr>
        <w:pStyle w:val="412-VietaComacta"/>
        <w:spacing w:after="60"/>
        <w:jc w:val="both"/>
        <w:rPr>
          <w:i w:val="0"/>
        </w:rPr>
      </w:pPr>
      <w:r w:rsidRPr="00CE37B5">
        <w:rPr>
          <w:b/>
          <w:i w:val="0"/>
          <w:smallCaps/>
        </w:rPr>
        <w:t>Mercados de derivados financieros</w:t>
      </w:r>
      <w:r w:rsidRPr="00777B3A">
        <w:rPr>
          <w:i w:val="0"/>
        </w:rPr>
        <w:t>: instrumentos complejos que apalancan riesgos y amplifican volatilidad, creando efectos dominó que impactan en precios básicos como alimentos y energía a través de mecanismos opacos que conectan decisiones de inversionistas globales con la canasta familiar local.</w:t>
      </w:r>
    </w:p>
    <w:p w:rsidR="002430EB" w:rsidRDefault="002430EB" w:rsidP="002430EB">
      <w:pPr>
        <w:pStyle w:val="30-Parrafo"/>
      </w:pPr>
      <w:r w:rsidRPr="00CA02DE">
        <w:rPr>
          <w:rFonts w:ascii="Digital-7 Mono" w:hAnsi="Digital-7 Mono"/>
          <w:i/>
        </w:rPr>
        <w:t>2.6.</w:t>
      </w:r>
      <w:r>
        <w:rPr>
          <w:rFonts w:ascii="Digital-7 Mono" w:hAnsi="Digital-7 Mono"/>
          <w:i/>
        </w:rPr>
        <w:t>62</w:t>
      </w:r>
      <w:r w:rsidRPr="00412153">
        <w:rPr>
          <w:i/>
        </w:rPr>
        <w:t xml:space="preserve"> </w:t>
      </w:r>
      <w:r w:rsidRPr="00412153">
        <w:rPr>
          <w:rFonts w:ascii="Times New Roman" w:hAnsi="Times New Roman"/>
        </w:rPr>
        <w:t>»</w:t>
      </w:r>
      <w:r>
        <w:t xml:space="preserve"> En el </w:t>
      </w:r>
      <w:r w:rsidRPr="00777B3A">
        <w:rPr>
          <w:i/>
        </w:rPr>
        <w:t>plano microeconómico</w:t>
      </w:r>
      <w:r>
        <w:t xml:space="preserve">, la inflación se retroalimenta a través de </w:t>
      </w:r>
      <w:r w:rsidRPr="00777B3A">
        <w:rPr>
          <w:i/>
        </w:rPr>
        <w:t>mecanismos conductuales y estructurales</w:t>
      </w:r>
      <w:r>
        <w:t xml:space="preserve"> que </w:t>
      </w:r>
      <w:r w:rsidRPr="00777B3A">
        <w:rPr>
          <w:i/>
        </w:rPr>
        <w:t>refuerzan las presiones macroeconómicas</w:t>
      </w:r>
      <w:r>
        <w:t>:</w:t>
      </w:r>
    </w:p>
    <w:p w:rsidR="002430EB" w:rsidRPr="00777B3A" w:rsidRDefault="002430EB" w:rsidP="002430EB">
      <w:pPr>
        <w:pStyle w:val="412-VietaComacta"/>
        <w:spacing w:after="60"/>
        <w:jc w:val="both"/>
        <w:rPr>
          <w:i w:val="0"/>
        </w:rPr>
      </w:pPr>
      <w:r w:rsidRPr="00CE37B5">
        <w:rPr>
          <w:b/>
          <w:i w:val="0"/>
          <w:smallCaps/>
        </w:rPr>
        <w:t>Expectativas locales de precios</w:t>
      </w:r>
      <w:r w:rsidRPr="00777B3A">
        <w:rPr>
          <w:i w:val="0"/>
        </w:rPr>
        <w:t>:</w:t>
      </w:r>
      <w:r>
        <w:rPr>
          <w:i w:val="0"/>
        </w:rPr>
        <w:t xml:space="preserve"> comerciantes aumentan precios por si acaso</w:t>
      </w:r>
      <w:r w:rsidRPr="00777B3A">
        <w:rPr>
          <w:i w:val="0"/>
        </w:rPr>
        <w:t>, generando una espiral inflacionaria basada en miedo y especulación preventiva más que en costos reales.</w:t>
      </w:r>
    </w:p>
    <w:p w:rsidR="002430EB" w:rsidRPr="00777B3A" w:rsidRDefault="002430EB" w:rsidP="002430EB">
      <w:pPr>
        <w:pStyle w:val="412-VietaComacta"/>
        <w:spacing w:after="60"/>
        <w:jc w:val="both"/>
        <w:rPr>
          <w:i w:val="0"/>
        </w:rPr>
      </w:pPr>
      <w:r w:rsidRPr="00CE37B5">
        <w:rPr>
          <w:b/>
          <w:i w:val="0"/>
          <w:smallCaps/>
        </w:rPr>
        <w:t>Fuga de capitales</w:t>
      </w:r>
      <w:r w:rsidRPr="00777B3A">
        <w:rPr>
          <w:i w:val="0"/>
        </w:rPr>
        <w:t>: cuando los ciudadanos pierden confianza en la moneda local y ahorran en dólares, se reduce la base monetaria productiva, concentrando liquidez en activos refugio y debilitando el sistema financiero local.</w:t>
      </w:r>
    </w:p>
    <w:p w:rsidR="002430EB" w:rsidRPr="00777B3A" w:rsidRDefault="002430EB" w:rsidP="002430EB">
      <w:pPr>
        <w:pStyle w:val="412-VietaComacta"/>
        <w:spacing w:after="60"/>
        <w:jc w:val="both"/>
        <w:rPr>
          <w:i w:val="0"/>
        </w:rPr>
      </w:pPr>
      <w:r w:rsidRPr="00CE37B5">
        <w:rPr>
          <w:b/>
          <w:i w:val="0"/>
          <w:smallCaps/>
        </w:rPr>
        <w:t>Economía informal</w:t>
      </w:r>
      <w:r w:rsidRPr="00777B3A">
        <w:rPr>
          <w:i w:val="0"/>
        </w:rPr>
        <w:t>: al operar fuera del sistema tributario y regulatorio, reduce la capacidad del Estado para estabilizar precios mediante política fiscal, creando sectores paralelos que evitan controles pero contribuyen a la inestabilidad general.</w:t>
      </w:r>
    </w:p>
    <w:p w:rsidR="002430EB" w:rsidRPr="00777B3A" w:rsidRDefault="002430EB" w:rsidP="002430EB">
      <w:pPr>
        <w:pStyle w:val="412-VietaComacta"/>
        <w:spacing w:after="60"/>
        <w:jc w:val="both"/>
        <w:rPr>
          <w:i w:val="0"/>
        </w:rPr>
      </w:pPr>
      <w:r w:rsidRPr="00CE37B5">
        <w:rPr>
          <w:b/>
          <w:i w:val="0"/>
          <w:smallCaps/>
        </w:rPr>
        <w:t>Emisión monetaria sin respaldo productivo</w:t>
      </w:r>
      <w:r w:rsidRPr="00777B3A">
        <w:rPr>
          <w:i w:val="0"/>
        </w:rPr>
        <w:t>: cuando el gobierno imprime dinero para financiar gasto corriente (no inversión), sin aumento real de bienes, los precios suben porque hay más demanda monetaria por bienes escasos, generando inflación que erosiona el poder adquisitivo de sectores vulnerables.</w:t>
      </w:r>
    </w:p>
    <w:p w:rsidR="002430EB" w:rsidRPr="00777B3A" w:rsidRDefault="002430EB" w:rsidP="002430EB">
      <w:pPr>
        <w:pStyle w:val="412-VietaComacta"/>
        <w:spacing w:after="60"/>
        <w:jc w:val="both"/>
        <w:rPr>
          <w:i w:val="0"/>
        </w:rPr>
      </w:pPr>
      <w:r w:rsidRPr="00CE37B5">
        <w:rPr>
          <w:b/>
          <w:i w:val="0"/>
          <w:smallCaps/>
        </w:rPr>
        <w:t>Presión salarial defensiva</w:t>
      </w:r>
      <w:r w:rsidRPr="00777B3A">
        <w:rPr>
          <w:i w:val="0"/>
        </w:rPr>
        <w:t>: los trabajadores exigen aumentos para compensar la pérdida de poder adquisitivo, lo que eleva costos y precios, creando espiral inflacionaria que autoalimenta el problema estructural.</w:t>
      </w:r>
    </w:p>
    <w:p w:rsidR="002430EB" w:rsidRPr="00777B3A" w:rsidRDefault="002430EB" w:rsidP="002430EB">
      <w:pPr>
        <w:pStyle w:val="412-VietaComacta"/>
        <w:spacing w:after="60"/>
        <w:jc w:val="both"/>
        <w:rPr>
          <w:i w:val="0"/>
        </w:rPr>
      </w:pPr>
      <w:r w:rsidRPr="00CE37B5">
        <w:rPr>
          <w:b/>
          <w:i w:val="0"/>
          <w:smallCaps/>
        </w:rPr>
        <w:lastRenderedPageBreak/>
        <w:t>Concentración de mercado</w:t>
      </w:r>
      <w:r w:rsidRPr="00777B3A">
        <w:rPr>
          <w:i w:val="0"/>
        </w:rPr>
        <w:t>: empresas dominantes fijan precios aprovechando situaciones de escasez o aumentos de costos, transfiriendo la inflación externa a consumidores a través de márgenes excesivos que no responden a costos reales.</w:t>
      </w:r>
    </w:p>
    <w:p w:rsidR="002430EB" w:rsidRDefault="002430EB" w:rsidP="002430EB">
      <w:pPr>
        <w:pStyle w:val="412-VietaComacta"/>
        <w:spacing w:after="60"/>
        <w:jc w:val="both"/>
      </w:pPr>
      <w:r w:rsidRPr="00CE37B5">
        <w:rPr>
          <w:b/>
          <w:i w:val="0"/>
          <w:smallCaps/>
        </w:rPr>
        <w:t>Sistema de deuda privada</w:t>
      </w:r>
      <w:r w:rsidRPr="00777B3A">
        <w:rPr>
          <w:i w:val="0"/>
        </w:rPr>
        <w:t>: las familias y empresas endeudadas reducen consumo e inversión ante aumentos de precios, generando recesión que paradójicamente puede prolongar la inflación al reducir oferta de bienes y servicios.</w:t>
      </w:r>
    </w:p>
    <w:p w:rsidR="002430EB" w:rsidRDefault="002430EB" w:rsidP="002430EB">
      <w:pPr>
        <w:pStyle w:val="30-Parrafo"/>
      </w:pPr>
      <w:r w:rsidRPr="00CA02DE">
        <w:rPr>
          <w:rFonts w:ascii="Digital-7 Mono" w:hAnsi="Digital-7 Mono"/>
          <w:i/>
        </w:rPr>
        <w:t>2.6.</w:t>
      </w:r>
      <w:r>
        <w:rPr>
          <w:rFonts w:ascii="Digital-7 Mono" w:hAnsi="Digital-7 Mono"/>
          <w:i/>
        </w:rPr>
        <w:t>63</w:t>
      </w:r>
      <w:r w:rsidRPr="00412153">
        <w:rPr>
          <w:i/>
        </w:rPr>
        <w:t xml:space="preserve"> </w:t>
      </w:r>
      <w:r w:rsidRPr="00412153">
        <w:rPr>
          <w:rFonts w:ascii="Times New Roman" w:hAnsi="Times New Roman"/>
        </w:rPr>
        <w:t>»</w:t>
      </w:r>
      <w:r>
        <w:t xml:space="preserve"> En </w:t>
      </w:r>
      <w:r w:rsidRPr="00777B3A">
        <w:rPr>
          <w:i/>
        </w:rPr>
        <w:t>la práctica</w:t>
      </w:r>
      <w:r>
        <w:t xml:space="preserve">, </w:t>
      </w:r>
      <w:r w:rsidRPr="00777B3A">
        <w:t>la inflación rara vez tiene una sola causa</w:t>
      </w:r>
      <w:r>
        <w:t xml:space="preserve">. Casi siempre es resultado de una </w:t>
      </w:r>
      <w:r w:rsidRPr="00777B3A">
        <w:rPr>
          <w:i/>
        </w:rPr>
        <w:t>combinación de factores micro y macro</w:t>
      </w:r>
      <w:r>
        <w:t xml:space="preserve">, que se refuerzan mutuamente. Un gobierno puede </w:t>
      </w:r>
      <w:r w:rsidRPr="00777B3A">
        <w:rPr>
          <w:i/>
        </w:rPr>
        <w:t>culpar</w:t>
      </w:r>
      <w:r>
        <w:t xml:space="preserve"> a los </w:t>
      </w:r>
      <w:r w:rsidRPr="00777B3A">
        <w:rPr>
          <w:i/>
        </w:rPr>
        <w:t>comerciantes especuladores (micro)</w:t>
      </w:r>
      <w:r>
        <w:t xml:space="preserve">, mientras estos </w:t>
      </w:r>
      <w:r w:rsidRPr="00777B3A">
        <w:rPr>
          <w:i/>
        </w:rPr>
        <w:t>culpan a la devaluación o a la política monetaria (macro)</w:t>
      </w:r>
      <w:r>
        <w:t>. Ambos tienen razón, y ambos están atrapados en un sistema que les impone condiciones sin darles las herramientas para resolverlas.</w:t>
      </w:r>
    </w:p>
    <w:p w:rsidR="002430EB" w:rsidRDefault="002430EB" w:rsidP="002430EB">
      <w:pPr>
        <w:pStyle w:val="30-Parrafo"/>
      </w:pPr>
      <w:r w:rsidRPr="00CA02DE">
        <w:rPr>
          <w:rFonts w:ascii="Digital-7 Mono" w:hAnsi="Digital-7 Mono"/>
          <w:i/>
        </w:rPr>
        <w:t>2.6.</w:t>
      </w:r>
      <w:r>
        <w:rPr>
          <w:rFonts w:ascii="Digital-7 Mono" w:hAnsi="Digital-7 Mono"/>
          <w:i/>
        </w:rPr>
        <w:t>64</w:t>
      </w:r>
      <w:r w:rsidRPr="00412153">
        <w:rPr>
          <w:i/>
        </w:rPr>
        <w:t xml:space="preserve"> </w:t>
      </w:r>
      <w:r w:rsidRPr="00412153">
        <w:rPr>
          <w:rFonts w:ascii="Times New Roman" w:hAnsi="Times New Roman"/>
        </w:rPr>
        <w:t>»</w:t>
      </w:r>
      <w:r>
        <w:t xml:space="preserve"> El </w:t>
      </w:r>
      <w:r w:rsidRPr="00175BF6">
        <w:rPr>
          <w:i/>
        </w:rPr>
        <w:t>ciudadano común</w:t>
      </w:r>
      <w:r>
        <w:t xml:space="preserve">, ajeno a estos mecanismos complejos, </w:t>
      </w:r>
      <w:r w:rsidRPr="00175BF6">
        <w:rPr>
          <w:i/>
        </w:rPr>
        <w:t>percibe la inflación como un</w:t>
      </w:r>
      <w:r>
        <w:t xml:space="preserve"> </w:t>
      </w:r>
      <w:r w:rsidRPr="00175BF6">
        <w:rPr>
          <w:i/>
        </w:rPr>
        <w:t>aumento arbitrario de precios</w:t>
      </w:r>
      <w:r>
        <w:t xml:space="preserve"> sin comprender que su </w:t>
      </w:r>
      <w:r w:rsidRPr="00175BF6">
        <w:rPr>
          <w:i/>
        </w:rPr>
        <w:t>ahorro en moneda local</w:t>
      </w:r>
      <w:r>
        <w:t xml:space="preserve"> está siendo erosionado por decisiones tomadas en salas de trading de </w:t>
      </w:r>
      <w:r w:rsidRPr="00175BF6">
        <w:rPr>
          <w:i/>
        </w:rPr>
        <w:t>Nueva York, Londres o Fráncfort</w:t>
      </w:r>
      <w:r>
        <w:t xml:space="preserve">, o por </w:t>
      </w:r>
      <w:r w:rsidRPr="00175BF6">
        <w:rPr>
          <w:i/>
        </w:rPr>
        <w:t>políticas monetarias</w:t>
      </w:r>
      <w:r>
        <w:t xml:space="preserve"> que responden a intereses globales más que a necesidades locales. La </w:t>
      </w:r>
      <w:r w:rsidRPr="00175BF6">
        <w:rPr>
          <w:i/>
        </w:rPr>
        <w:t xml:space="preserve">ilusión de control sobre su economía personal </w:t>
      </w:r>
      <w:r>
        <w:t>se desvanece cuando comprende que el dinero que ahorra pierde valor por factores que nunca votó ni puede influir directamente.</w:t>
      </w:r>
    </w:p>
    <w:p w:rsidR="002430EB" w:rsidRDefault="002430EB" w:rsidP="002430EB">
      <w:pPr>
        <w:pStyle w:val="30-Parrafo"/>
      </w:pPr>
      <w:r w:rsidRPr="00CA02DE">
        <w:rPr>
          <w:rFonts w:ascii="Digital-7 Mono" w:hAnsi="Digital-7 Mono"/>
          <w:i/>
        </w:rPr>
        <w:t>2.6.</w:t>
      </w:r>
      <w:r>
        <w:rPr>
          <w:rFonts w:ascii="Digital-7 Mono" w:hAnsi="Digital-7 Mono"/>
          <w:i/>
        </w:rPr>
        <w:t>65</w:t>
      </w:r>
      <w:r w:rsidRPr="00412153">
        <w:rPr>
          <w:i/>
        </w:rPr>
        <w:t xml:space="preserve"> </w:t>
      </w:r>
      <w:r w:rsidRPr="00412153">
        <w:rPr>
          <w:rFonts w:ascii="Times New Roman" w:hAnsi="Times New Roman"/>
        </w:rPr>
        <w:t>»</w:t>
      </w:r>
      <w:r>
        <w:t xml:space="preserve"> Desde la perspectiva del </w:t>
      </w:r>
      <w:r w:rsidRPr="00175BF6">
        <w:rPr>
          <w:i/>
        </w:rPr>
        <w:t>modelo civilizatorio</w:t>
      </w:r>
      <w:r>
        <w:t xml:space="preserve">, la inflación es el </w:t>
      </w:r>
      <w:r w:rsidRPr="00175BF6">
        <w:rPr>
          <w:i/>
        </w:rPr>
        <w:t>termómetro del desequilibrio sistémico</w:t>
      </w:r>
      <w:r>
        <w:t xml:space="preserve">. No es solo un indicador económico: es un </w:t>
      </w:r>
      <w:r w:rsidRPr="00175BF6">
        <w:rPr>
          <w:i/>
        </w:rPr>
        <w:t>fenómeno civilizatorio</w:t>
      </w:r>
      <w:r>
        <w:t xml:space="preserve">, que revela la incapacidad del sistema para armonizar </w:t>
      </w:r>
      <w:r w:rsidRPr="00175BF6">
        <w:rPr>
          <w:i/>
        </w:rPr>
        <w:t>la producción, la distribución y el consumo</w:t>
      </w:r>
      <w:r>
        <w:t xml:space="preserve"> en una era de </w:t>
      </w:r>
      <w:r w:rsidRPr="00175BF6">
        <w:rPr>
          <w:i/>
        </w:rPr>
        <w:t>interdependencia global y asimetría de poder</w:t>
      </w:r>
      <w:r>
        <w:t xml:space="preserve">. Cuando la inflación se vuelve crónica, no se está midiendo solo el precio del pan: se está midiendo la erosión de </w:t>
      </w:r>
      <w:r w:rsidRPr="00175BF6">
        <w:rPr>
          <w:i/>
        </w:rPr>
        <w:t>la cohesión social, la legitimidad del Estado y la estabilidad del orden civilizatorio</w:t>
      </w:r>
      <w:r>
        <w:t>.</w:t>
      </w:r>
    </w:p>
    <w:p w:rsidR="002430EB" w:rsidRDefault="002430EB" w:rsidP="002430EB">
      <w:pPr>
        <w:pStyle w:val="123EtiquetaSubx"/>
      </w:pPr>
      <w:r>
        <w:t>Factores Que Afectan A Los Sistemas Económicos</w:t>
      </w:r>
    </w:p>
    <w:p w:rsidR="002430EB" w:rsidRDefault="002430EB" w:rsidP="002430EB">
      <w:pPr>
        <w:pStyle w:val="30-Parrafo"/>
      </w:pPr>
      <w:r w:rsidRPr="00CA02DE">
        <w:rPr>
          <w:rFonts w:ascii="Digital-7 Mono" w:hAnsi="Digital-7 Mono"/>
          <w:i/>
        </w:rPr>
        <w:t>2.6.</w:t>
      </w:r>
      <w:r>
        <w:rPr>
          <w:rFonts w:ascii="Digital-7 Mono" w:hAnsi="Digital-7 Mono"/>
          <w:i/>
        </w:rPr>
        <w:t>66</w:t>
      </w:r>
      <w:r w:rsidRPr="00412153">
        <w:rPr>
          <w:i/>
        </w:rPr>
        <w:t xml:space="preserve"> </w:t>
      </w:r>
      <w:r w:rsidRPr="00412153">
        <w:rPr>
          <w:rFonts w:ascii="Times New Roman" w:hAnsi="Times New Roman"/>
        </w:rPr>
        <w:t>»</w:t>
      </w:r>
      <w:r>
        <w:t xml:space="preserve"> Ningún </w:t>
      </w:r>
      <w:r w:rsidRPr="008B5702">
        <w:rPr>
          <w:i/>
        </w:rPr>
        <w:t>sistema económico</w:t>
      </w:r>
      <w:r>
        <w:t xml:space="preserve"> opera en total aislamiento. Su </w:t>
      </w:r>
      <w:r w:rsidRPr="008B5702">
        <w:rPr>
          <w:i/>
        </w:rPr>
        <w:t>funcionamiento, estabilidad y capacidad de crecimiento</w:t>
      </w:r>
      <w:r>
        <w:t xml:space="preserve"> están constantemente influenciados por una multiplicidad de </w:t>
      </w:r>
      <w:r w:rsidRPr="008B5702">
        <w:rPr>
          <w:i/>
        </w:rPr>
        <w:t>factores internos y externos</w:t>
      </w:r>
      <w:r>
        <w:t xml:space="preserve">. La </w:t>
      </w:r>
      <w:r w:rsidRPr="008B5702">
        <w:rPr>
          <w:i/>
        </w:rPr>
        <w:t>teoría económica clásica</w:t>
      </w:r>
      <w:r>
        <w:t xml:space="preserve"> agrupa estos factores en seis categorías principales: </w:t>
      </w:r>
      <w:r w:rsidRPr="008B5702">
        <w:rPr>
          <w:i/>
        </w:rPr>
        <w:t>económicos, políticos, sociales, tecnológicos, ambientales y competitivos</w:t>
      </w:r>
      <w:r>
        <w:t xml:space="preserve">. Cada uno de ellos actúa como una </w:t>
      </w:r>
      <w:r w:rsidRPr="008B5702">
        <w:rPr>
          <w:i/>
        </w:rPr>
        <w:t>variable de presión, oportunidad o restricción</w:t>
      </w:r>
      <w:r>
        <w:t xml:space="preserve"> sobre las decisiones </w:t>
      </w:r>
      <w:r w:rsidRPr="008B5702">
        <w:rPr>
          <w:i/>
        </w:rPr>
        <w:t>de producción, consumo e inversión</w:t>
      </w:r>
      <w:r>
        <w:t>.</w:t>
      </w:r>
    </w:p>
    <w:p w:rsidR="002430EB" w:rsidRDefault="002430EB" w:rsidP="002430EB">
      <w:pPr>
        <w:pStyle w:val="30-Parrafo"/>
      </w:pPr>
      <w:r w:rsidRPr="00CA02DE">
        <w:rPr>
          <w:rFonts w:ascii="Digital-7 Mono" w:hAnsi="Digital-7 Mono"/>
          <w:i/>
        </w:rPr>
        <w:t>2.6.</w:t>
      </w:r>
      <w:r>
        <w:rPr>
          <w:rFonts w:ascii="Digital-7 Mono" w:hAnsi="Digital-7 Mono"/>
          <w:i/>
        </w:rPr>
        <w:t xml:space="preserve">67 </w:t>
      </w:r>
      <w:r w:rsidRPr="00412153">
        <w:rPr>
          <w:rFonts w:ascii="Times New Roman" w:hAnsi="Times New Roman"/>
        </w:rPr>
        <w:t>»</w:t>
      </w:r>
      <w:r>
        <w:t xml:space="preserve"> Desde la </w:t>
      </w:r>
      <w:r w:rsidRPr="008B5702">
        <w:rPr>
          <w:i/>
        </w:rPr>
        <w:t>perspectiva clásica</w:t>
      </w:r>
      <w:r>
        <w:t>, estos factores se consideran «</w:t>
      </w:r>
      <w:r w:rsidRPr="008B5702">
        <w:rPr>
          <w:i/>
        </w:rPr>
        <w:t>exógenos</w:t>
      </w:r>
      <w:r>
        <w:t xml:space="preserve">», es decir, </w:t>
      </w:r>
      <w:r w:rsidRPr="00721FD8">
        <w:rPr>
          <w:i/>
        </w:rPr>
        <w:t>externos al modelo económico</w:t>
      </w:r>
      <w:r>
        <w:t xml:space="preserve">, y se asumen como condiciones dadas que los agentes económicos deben tomar como referencia. Sin embargo, desde la perspectiva del </w:t>
      </w:r>
      <w:r w:rsidRPr="00721FD8">
        <w:rPr>
          <w:i/>
        </w:rPr>
        <w:t>modelo civilizatorio</w:t>
      </w:r>
      <w:r>
        <w:t xml:space="preserve">, estos factores no son meros condicionantes: </w:t>
      </w:r>
      <w:r w:rsidRPr="00721FD8">
        <w:rPr>
          <w:i/>
        </w:rPr>
        <w:t>son campos de acción del poder global</w:t>
      </w:r>
      <w:r>
        <w:t xml:space="preserve">, donde se libran batallas por la </w:t>
      </w:r>
      <w:r w:rsidRPr="00721FD8">
        <w:rPr>
          <w:i/>
        </w:rPr>
        <w:t>definición de la realidad, la asignación de recursos y la legitimación de modelos.</w:t>
      </w:r>
    </w:p>
    <w:p w:rsidR="002430EB" w:rsidRDefault="002430EB" w:rsidP="002430EB">
      <w:pPr>
        <w:pStyle w:val="30-Parrafo"/>
      </w:pPr>
      <w:r w:rsidRPr="00CA02DE">
        <w:rPr>
          <w:rFonts w:ascii="Digital-7 Mono" w:hAnsi="Digital-7 Mono"/>
          <w:i/>
        </w:rPr>
        <w:t>2.6.</w:t>
      </w:r>
      <w:r>
        <w:rPr>
          <w:rFonts w:ascii="Digital-7 Mono" w:hAnsi="Digital-7 Mono"/>
          <w:i/>
        </w:rPr>
        <w:t xml:space="preserve">68 </w:t>
      </w:r>
      <w:r w:rsidRPr="00412153">
        <w:rPr>
          <w:rFonts w:ascii="Times New Roman" w:hAnsi="Times New Roman"/>
        </w:rPr>
        <w:t>»</w:t>
      </w:r>
      <w:r>
        <w:t xml:space="preserve"> A continuación, se detallan estos factores, primero desde su </w:t>
      </w:r>
      <w:r w:rsidRPr="00721FD8">
        <w:rPr>
          <w:i/>
        </w:rPr>
        <w:t>definición académica</w:t>
      </w:r>
      <w:r>
        <w:t xml:space="preserve">, y luego desde su </w:t>
      </w:r>
      <w:r w:rsidRPr="00721FD8">
        <w:rPr>
          <w:i/>
        </w:rPr>
        <w:t>dimensión sistémica</w:t>
      </w:r>
      <w:r>
        <w:t xml:space="preserve"> </w:t>
      </w:r>
      <w:r w:rsidRPr="00721FD8">
        <w:rPr>
          <w:i/>
        </w:rPr>
        <w:t>de Globalización Fragmentada</w:t>
      </w:r>
      <w:r>
        <w:t>:</w:t>
      </w:r>
    </w:p>
    <w:p w:rsidR="002430EB" w:rsidRDefault="002430EB" w:rsidP="002430EB">
      <w:pPr>
        <w:pStyle w:val="412-VietaComacta"/>
        <w:spacing w:after="60"/>
        <w:jc w:val="both"/>
      </w:pPr>
      <w:r w:rsidRPr="00453D24">
        <w:rPr>
          <w:b/>
          <w:i w:val="0"/>
          <w:smallCaps/>
        </w:rPr>
        <w:lastRenderedPageBreak/>
        <w:t>Factores Económicos</w:t>
      </w:r>
      <w:r>
        <w:t xml:space="preserve">: Incluyen variables como </w:t>
      </w:r>
      <w:r w:rsidRPr="00453D24">
        <w:rPr>
          <w:i w:val="0"/>
        </w:rPr>
        <w:t>la inflación, las tasas de interés, el crecimiento del PIB, el tipo de cambio, la balanza comercial y el nivel de deuda pública</w:t>
      </w:r>
      <w:r>
        <w:t xml:space="preserve">. Estos indicadores definen el </w:t>
      </w:r>
      <w:r w:rsidRPr="00453D24">
        <w:rPr>
          <w:i w:val="0"/>
        </w:rPr>
        <w:t>entorno macroeconómico</w:t>
      </w:r>
      <w:r>
        <w:t xml:space="preserve"> en el que operan los </w:t>
      </w:r>
      <w:r w:rsidRPr="00453D24">
        <w:rPr>
          <w:i w:val="0"/>
        </w:rPr>
        <w:t>agentes económicos</w:t>
      </w:r>
      <w:r>
        <w:t xml:space="preserve">. </w:t>
      </w:r>
      <w:r w:rsidRPr="00721FD8">
        <w:t xml:space="preserve">Desde la </w:t>
      </w:r>
      <w:r w:rsidRPr="00453D24">
        <w:rPr>
          <w:i w:val="0"/>
        </w:rPr>
        <w:t>dimensión sistémica</w:t>
      </w:r>
      <w:r>
        <w:t xml:space="preserve"> estos factores económicos no son </w:t>
      </w:r>
      <w:r w:rsidRPr="00453D24">
        <w:rPr>
          <w:i w:val="0"/>
        </w:rPr>
        <w:t>neutrales ni técnicos</w:t>
      </w:r>
      <w:r>
        <w:t xml:space="preserve">. Son </w:t>
      </w:r>
      <w:r w:rsidRPr="00453D24">
        <w:rPr>
          <w:i w:val="0"/>
        </w:rPr>
        <w:t>instrumentos de disciplina global</w:t>
      </w:r>
      <w:r>
        <w:t>,</w:t>
      </w:r>
      <w:r w:rsidRPr="00D566A2">
        <w:t xml:space="preserve"> </w:t>
      </w:r>
      <w:r w:rsidRPr="00453D24">
        <w:rPr>
          <w:i w:val="0"/>
        </w:rPr>
        <w:t>indicadores manipulables</w:t>
      </w:r>
      <w:r w:rsidRPr="00D566A2">
        <w:t xml:space="preserve"> que sirven para </w:t>
      </w:r>
      <w:r w:rsidRPr="00453D24">
        <w:rPr>
          <w:i w:val="0"/>
        </w:rPr>
        <w:t>imponer políticas</w:t>
      </w:r>
      <w:r>
        <w:t xml:space="preserve">: Las </w:t>
      </w:r>
      <w:r w:rsidRPr="00453D24">
        <w:rPr>
          <w:i w:val="0"/>
        </w:rPr>
        <w:t>tasas de interés</w:t>
      </w:r>
      <w:r>
        <w:t xml:space="preserve"> no solo </w:t>
      </w:r>
      <w:r w:rsidRPr="00453D24">
        <w:rPr>
          <w:i w:val="0"/>
        </w:rPr>
        <w:t>regulan la economía</w:t>
      </w:r>
      <w:r>
        <w:t xml:space="preserve">, condicionan el </w:t>
      </w:r>
      <w:r w:rsidRPr="00721FD8">
        <w:t>flujo de capitales</w:t>
      </w:r>
      <w:r>
        <w:t xml:space="preserve"> hacia o desde una nación. La </w:t>
      </w:r>
      <w:r w:rsidRPr="00453D24">
        <w:rPr>
          <w:i w:val="0"/>
        </w:rPr>
        <w:t>inflación</w:t>
      </w:r>
      <w:r>
        <w:t xml:space="preserve"> </w:t>
      </w:r>
      <w:r w:rsidRPr="00453D24">
        <w:rPr>
          <w:i w:val="0"/>
        </w:rPr>
        <w:t>alta</w:t>
      </w:r>
      <w:r>
        <w:t xml:space="preserve"> </w:t>
      </w:r>
      <w:r w:rsidRPr="00D566A2">
        <w:t xml:space="preserve">no es un </w:t>
      </w:r>
      <w:r w:rsidRPr="00453D24">
        <w:rPr>
          <w:i w:val="0"/>
        </w:rPr>
        <w:t>problema técnico</w:t>
      </w:r>
      <w:r>
        <w:t>,</w:t>
      </w:r>
      <w:r w:rsidRPr="00D566A2">
        <w:t xml:space="preserve"> es una excusa para </w:t>
      </w:r>
      <w:r w:rsidRPr="00453D24">
        <w:rPr>
          <w:i w:val="0"/>
        </w:rPr>
        <w:t>subir tasas, beneficiar a rentistas y disciplinar salarios</w:t>
      </w:r>
      <w:r>
        <w:t xml:space="preserve">, justificando las </w:t>
      </w:r>
      <w:r w:rsidRPr="00453D24">
        <w:rPr>
          <w:i w:val="0"/>
        </w:rPr>
        <w:t>intervenciones de los organismos técnicos</w:t>
      </w:r>
      <w:r>
        <w:t xml:space="preserve">. El </w:t>
      </w:r>
      <w:r w:rsidRPr="00453D24">
        <w:rPr>
          <w:i w:val="0"/>
        </w:rPr>
        <w:t xml:space="preserve">PIB </w:t>
      </w:r>
      <w:r>
        <w:t xml:space="preserve">no solo </w:t>
      </w:r>
      <w:r w:rsidRPr="00453D24">
        <w:rPr>
          <w:i w:val="0"/>
        </w:rPr>
        <w:t>mide riqueza</w:t>
      </w:r>
      <w:r>
        <w:t xml:space="preserve">, define el </w:t>
      </w:r>
      <w:r w:rsidRPr="00453D24">
        <w:rPr>
          <w:i w:val="0"/>
        </w:rPr>
        <w:t>estatus de una nación</w:t>
      </w:r>
      <w:r>
        <w:t xml:space="preserve"> en la jerarquía global. </w:t>
      </w:r>
      <w:r w:rsidRPr="00453D24">
        <w:rPr>
          <w:i w:val="0"/>
        </w:rPr>
        <w:t>Quien controla la medición, controla la narrativa</w:t>
      </w:r>
      <w:r>
        <w:t>.</w:t>
      </w:r>
    </w:p>
    <w:p w:rsidR="002430EB" w:rsidRDefault="002430EB" w:rsidP="002430EB">
      <w:pPr>
        <w:pStyle w:val="412-VietaComacta"/>
        <w:spacing w:after="60"/>
        <w:jc w:val="both"/>
      </w:pPr>
      <w:r w:rsidRPr="00453D24">
        <w:rPr>
          <w:b/>
          <w:i w:val="0"/>
          <w:smallCaps/>
        </w:rPr>
        <w:t>Factores Políticos</w:t>
      </w:r>
      <w:r>
        <w:t xml:space="preserve">: Incluyen en las </w:t>
      </w:r>
      <w:r w:rsidRPr="00453D24">
        <w:rPr>
          <w:i w:val="0"/>
        </w:rPr>
        <w:t>regulaciones gubernamentales, estabilidad institucional, políticas comerciales, marcos legales y decisiones fiscales</w:t>
      </w:r>
      <w:r>
        <w:t xml:space="preserve"> que determinan el </w:t>
      </w:r>
      <w:r w:rsidRPr="00453D24">
        <w:rPr>
          <w:i w:val="0"/>
        </w:rPr>
        <w:t>grado de libertad o intervención del Estado</w:t>
      </w:r>
      <w:r>
        <w:t xml:space="preserve"> en la economía. Desde la </w:t>
      </w:r>
      <w:r w:rsidRPr="00453D24">
        <w:rPr>
          <w:i w:val="0"/>
        </w:rPr>
        <w:t>dimensión sistémica</w:t>
      </w:r>
      <w:r>
        <w:t xml:space="preserve"> las </w:t>
      </w:r>
      <w:r w:rsidRPr="00453D24">
        <w:rPr>
          <w:i w:val="0"/>
        </w:rPr>
        <w:t>políticas nacionales</w:t>
      </w:r>
      <w:r>
        <w:t xml:space="preserve"> están cada vez más </w:t>
      </w:r>
      <w:r w:rsidRPr="00453D24">
        <w:rPr>
          <w:i w:val="0"/>
        </w:rPr>
        <w:t>sincronizadas con</w:t>
      </w:r>
      <w:r>
        <w:rPr>
          <w:i w:val="0"/>
        </w:rPr>
        <w:t xml:space="preserve"> los</w:t>
      </w:r>
      <w:r w:rsidRPr="00453D24">
        <w:rPr>
          <w:i w:val="0"/>
        </w:rPr>
        <w:t xml:space="preserve"> mandatos supranacionales</w:t>
      </w:r>
      <w:r>
        <w:t>,</w:t>
      </w:r>
      <w:r w:rsidRPr="00D566A2">
        <w:t xml:space="preserve"> son </w:t>
      </w:r>
      <w:r w:rsidRPr="00453D24">
        <w:rPr>
          <w:i w:val="0"/>
        </w:rPr>
        <w:t>adaptaciones a tratados, presiones de lobby o condicionalidades de deuda</w:t>
      </w:r>
      <w:r>
        <w:t xml:space="preserve">: Un </w:t>
      </w:r>
      <w:r w:rsidRPr="00453D24">
        <w:rPr>
          <w:i w:val="0"/>
        </w:rPr>
        <w:t>tratado de libre comercio</w:t>
      </w:r>
      <w:r>
        <w:t xml:space="preserve"> no es solo un </w:t>
      </w:r>
      <w:r w:rsidRPr="00453D24">
        <w:rPr>
          <w:i w:val="0"/>
        </w:rPr>
        <w:t>acuerdo económico</w:t>
      </w:r>
      <w:r>
        <w:t xml:space="preserve">, es una </w:t>
      </w:r>
      <w:r w:rsidRPr="00453D24">
        <w:rPr>
          <w:i w:val="0"/>
        </w:rPr>
        <w:t>transferencia parcial de soberanía regulatoria</w:t>
      </w:r>
      <w:r>
        <w:t xml:space="preserve">. Una </w:t>
      </w:r>
      <w:r w:rsidRPr="00453D24">
        <w:rPr>
          <w:i w:val="0"/>
        </w:rPr>
        <w:t>reforma laboral</w:t>
      </w:r>
      <w:r>
        <w:t xml:space="preserve"> no es solo una </w:t>
      </w:r>
      <w:r w:rsidRPr="00453D24">
        <w:rPr>
          <w:i w:val="0"/>
        </w:rPr>
        <w:t>decisión interna</w:t>
      </w:r>
      <w:r>
        <w:t xml:space="preserve">, es una </w:t>
      </w:r>
      <w:r w:rsidRPr="00453D24">
        <w:rPr>
          <w:i w:val="0"/>
        </w:rPr>
        <w:t>señal al mercado global</w:t>
      </w:r>
      <w:r>
        <w:t xml:space="preserve">.  La </w:t>
      </w:r>
      <w:r w:rsidRPr="00453D24">
        <w:rPr>
          <w:i w:val="0"/>
        </w:rPr>
        <w:t>estabilidad política</w:t>
      </w:r>
      <w:r>
        <w:t xml:space="preserve"> no se mide por la </w:t>
      </w:r>
      <w:r w:rsidRPr="00453D24">
        <w:rPr>
          <w:i w:val="0"/>
        </w:rPr>
        <w:t>paz social</w:t>
      </w:r>
      <w:r>
        <w:t xml:space="preserve">, sino por </w:t>
      </w:r>
      <w:r w:rsidRPr="00453D24">
        <w:rPr>
          <w:i w:val="0"/>
        </w:rPr>
        <w:t>la previsibilidad para la inversión extranjera</w:t>
      </w:r>
      <w:r>
        <w:t>.</w:t>
      </w:r>
    </w:p>
    <w:p w:rsidR="002430EB" w:rsidRDefault="002430EB" w:rsidP="002430EB">
      <w:pPr>
        <w:pStyle w:val="412-VietaComacta"/>
        <w:spacing w:after="60"/>
        <w:jc w:val="both"/>
      </w:pPr>
      <w:r w:rsidRPr="00453D24">
        <w:rPr>
          <w:b/>
          <w:i w:val="0"/>
          <w:smallCaps/>
        </w:rPr>
        <w:t>Factores Sociales:</w:t>
      </w:r>
      <w:r>
        <w:rPr>
          <w:b/>
          <w:i w:val="0"/>
          <w:smallCaps/>
        </w:rPr>
        <w:t xml:space="preserve"> </w:t>
      </w:r>
      <w:r>
        <w:t xml:space="preserve">Incluyen </w:t>
      </w:r>
      <w:r w:rsidRPr="00453D24">
        <w:rPr>
          <w:i w:val="0"/>
        </w:rPr>
        <w:t>demografía, valores culturales, distribución del ingreso, hábitos de consumo, nivel educativo y movilidad social</w:t>
      </w:r>
      <w:r>
        <w:t xml:space="preserve"> que definen la estructura de la </w:t>
      </w:r>
      <w:r w:rsidRPr="00453D24">
        <w:rPr>
          <w:i w:val="0"/>
        </w:rPr>
        <w:t>demanda y la oferta</w:t>
      </w:r>
      <w:r>
        <w:t xml:space="preserve"> de trabajo. Desde la </w:t>
      </w:r>
      <w:r w:rsidRPr="00453D24">
        <w:rPr>
          <w:i w:val="0"/>
        </w:rPr>
        <w:t>dimensión sistémica</w:t>
      </w:r>
      <w:r>
        <w:t xml:space="preserve"> los factores sociales son el terreno donde </w:t>
      </w:r>
      <w:r w:rsidRPr="00453D24">
        <w:rPr>
          <w:i w:val="0"/>
        </w:rPr>
        <w:t>se cultiva la legitimidad del sistema</w:t>
      </w:r>
      <w:r>
        <w:t xml:space="preserve">. </w:t>
      </w:r>
      <w:r w:rsidRPr="00D566A2">
        <w:t xml:space="preserve">No son </w:t>
      </w:r>
      <w:r w:rsidRPr="00453D24">
        <w:rPr>
          <w:i w:val="0"/>
        </w:rPr>
        <w:t>tendencias naturales</w:t>
      </w:r>
      <w:r>
        <w:t>,</w:t>
      </w:r>
      <w:r w:rsidRPr="00D566A2">
        <w:t xml:space="preserve"> son </w:t>
      </w:r>
      <w:r w:rsidRPr="00453D24">
        <w:rPr>
          <w:i w:val="0"/>
        </w:rPr>
        <w:t>construcciones mediáticas y algorítmicas (publicidad, redes, crédito)</w:t>
      </w:r>
      <w:r w:rsidRPr="00D566A2">
        <w:t xml:space="preserve"> que generan </w:t>
      </w:r>
      <w:r w:rsidRPr="00453D24">
        <w:rPr>
          <w:i w:val="0"/>
        </w:rPr>
        <w:t>necesidades artificiales</w:t>
      </w:r>
      <w:r w:rsidRPr="00D566A2">
        <w:t>.</w:t>
      </w:r>
      <w:r>
        <w:t xml:space="preserve"> La </w:t>
      </w:r>
      <w:r w:rsidRPr="00453D24">
        <w:rPr>
          <w:i w:val="0"/>
        </w:rPr>
        <w:t>publicidad, los medios, la educación y las redes sociales</w:t>
      </w:r>
      <w:r>
        <w:t xml:space="preserve"> no solo </w:t>
      </w:r>
      <w:r w:rsidRPr="00453D24">
        <w:rPr>
          <w:i w:val="0"/>
        </w:rPr>
        <w:t>informan</w:t>
      </w:r>
      <w:r>
        <w:t xml:space="preserve">, </w:t>
      </w:r>
      <w:r w:rsidRPr="00453D24">
        <w:rPr>
          <w:i w:val="0"/>
        </w:rPr>
        <w:t>modelan deseos, normalizan comportamientos y definen qué se considera «necesidad» o «lujo»</w:t>
      </w:r>
      <w:r w:rsidRPr="00BE0A4D">
        <w:t>.</w:t>
      </w:r>
      <w:r>
        <w:t xml:space="preserve"> La </w:t>
      </w:r>
      <w:r w:rsidRPr="00453D24">
        <w:rPr>
          <w:i w:val="0"/>
        </w:rPr>
        <w:t>desigualdad</w:t>
      </w:r>
      <w:r>
        <w:t xml:space="preserve"> no es solo un </w:t>
      </w:r>
      <w:r w:rsidRPr="00453D24">
        <w:rPr>
          <w:i w:val="0"/>
        </w:rPr>
        <w:t>problema ético</w:t>
      </w:r>
      <w:r>
        <w:t xml:space="preserve">, es un </w:t>
      </w:r>
      <w:r w:rsidRPr="00453D24">
        <w:rPr>
          <w:i w:val="0"/>
        </w:rPr>
        <w:t>mecanismo de segmentación del mercado</w:t>
      </w:r>
      <w:r>
        <w:t xml:space="preserve">, que permite </w:t>
      </w:r>
      <w:r w:rsidRPr="00453D24">
        <w:rPr>
          <w:i w:val="0"/>
        </w:rPr>
        <w:t>precios diferenciados, crédito selectivo y consumo estratificado</w:t>
      </w:r>
      <w:r>
        <w:t xml:space="preserve">. </w:t>
      </w:r>
    </w:p>
    <w:p w:rsidR="002430EB" w:rsidRDefault="002430EB" w:rsidP="002430EB">
      <w:pPr>
        <w:pStyle w:val="412-VietaComacta"/>
        <w:spacing w:after="60"/>
        <w:jc w:val="both"/>
      </w:pPr>
      <w:r w:rsidRPr="00721FD8">
        <w:rPr>
          <w:b/>
          <w:i w:val="0"/>
          <w:smallCaps/>
        </w:rPr>
        <w:t>Factores Tecnológicos</w:t>
      </w:r>
      <w:r w:rsidRPr="00453D24">
        <w:t>:</w:t>
      </w:r>
      <w:r>
        <w:t xml:space="preserve"> Incluyen </w:t>
      </w:r>
      <w:r w:rsidRPr="00616BF7">
        <w:rPr>
          <w:i w:val="0"/>
        </w:rPr>
        <w:t>innovaciones,</w:t>
      </w:r>
      <w:r w:rsidRPr="00092FC4">
        <w:rPr>
          <w:i w:val="0"/>
        </w:rPr>
        <w:t xml:space="preserve"> </w:t>
      </w:r>
      <w:r w:rsidRPr="00616BF7">
        <w:rPr>
          <w:i w:val="0"/>
        </w:rPr>
        <w:t>eficiencia energética</w:t>
      </w:r>
      <w:r>
        <w:rPr>
          <w:i w:val="0"/>
        </w:rPr>
        <w:t>, automatización, digitalización</w:t>
      </w:r>
      <w:r w:rsidRPr="00616BF7">
        <w:rPr>
          <w:i w:val="0"/>
        </w:rPr>
        <w:t xml:space="preserve"> y capacidad de I+D</w:t>
      </w:r>
      <w:r>
        <w:t xml:space="preserve"> que aumentan la productividad y transforman sectores enteros de la economía. Desde la </w:t>
      </w:r>
      <w:r w:rsidRPr="00BE0A4D">
        <w:rPr>
          <w:i w:val="0"/>
        </w:rPr>
        <w:t>dimensión sistémica</w:t>
      </w:r>
      <w:r>
        <w:t xml:space="preserve"> la tecnología no es neutral. En la etapa de </w:t>
      </w:r>
      <w:r w:rsidRPr="00BE0A4D">
        <w:rPr>
          <w:i w:val="0"/>
        </w:rPr>
        <w:t>Globalización Fragmentada</w:t>
      </w:r>
      <w:r>
        <w:t xml:space="preserve"> es un </w:t>
      </w:r>
      <w:r w:rsidRPr="00BE0A4D">
        <w:rPr>
          <w:i w:val="0"/>
        </w:rPr>
        <w:t>vector de dominación civilizatoria</w:t>
      </w:r>
      <w:r>
        <w:t>,</w:t>
      </w:r>
      <w:r w:rsidRPr="00D566A2">
        <w:t xml:space="preserve"> son </w:t>
      </w:r>
      <w:r w:rsidRPr="00D566A2">
        <w:rPr>
          <w:i w:val="0"/>
        </w:rPr>
        <w:t>herramientas para desplazar trabajo</w:t>
      </w:r>
      <w:r w:rsidRPr="00D566A2">
        <w:t xml:space="preserve">, </w:t>
      </w:r>
      <w:r w:rsidRPr="00D566A2">
        <w:rPr>
          <w:i w:val="0"/>
        </w:rPr>
        <w:t>concentrar productividad y aumentar plusvalía</w:t>
      </w:r>
      <w:r w:rsidRPr="00D566A2">
        <w:t>.</w:t>
      </w:r>
      <w:r>
        <w:t xml:space="preserve"> Quien </w:t>
      </w:r>
      <w:r w:rsidRPr="00D566A2">
        <w:rPr>
          <w:i w:val="0"/>
        </w:rPr>
        <w:t>controla la tecnología</w:t>
      </w:r>
      <w:r>
        <w:t xml:space="preserve"> </w:t>
      </w:r>
      <w:r w:rsidRPr="00BE0A4D">
        <w:rPr>
          <w:i w:val="0"/>
        </w:rPr>
        <w:t>(biotecnología</w:t>
      </w:r>
      <w:r>
        <w:rPr>
          <w:i w:val="0"/>
        </w:rPr>
        <w:t>,</w:t>
      </w:r>
      <w:r w:rsidRPr="00BE0A4D">
        <w:rPr>
          <w:i w:val="0"/>
        </w:rPr>
        <w:t xml:space="preserve"> semiconduct</w:t>
      </w:r>
      <w:r>
        <w:rPr>
          <w:i w:val="0"/>
        </w:rPr>
        <w:t>ores, IA, plataformas digitales</w:t>
      </w:r>
      <w:r w:rsidRPr="00BE0A4D">
        <w:rPr>
          <w:i w:val="0"/>
        </w:rPr>
        <w:t>)</w:t>
      </w:r>
      <w:r>
        <w:t xml:space="preserve"> controla </w:t>
      </w:r>
      <w:r w:rsidRPr="00BE0A4D">
        <w:t xml:space="preserve">el </w:t>
      </w:r>
      <w:r w:rsidRPr="00D566A2">
        <w:rPr>
          <w:i w:val="0"/>
        </w:rPr>
        <w:t>futuro económico</w:t>
      </w:r>
      <w:r>
        <w:t xml:space="preserve">. La </w:t>
      </w:r>
      <w:r w:rsidRPr="00BE0A4D">
        <w:rPr>
          <w:i w:val="0"/>
        </w:rPr>
        <w:t>innovación</w:t>
      </w:r>
      <w:r>
        <w:t xml:space="preserve"> no busca solo eficiencia, busca </w:t>
      </w:r>
      <w:r w:rsidRPr="00BE0A4D">
        <w:rPr>
          <w:i w:val="0"/>
        </w:rPr>
        <w:t>captura de mercados, eliminación de competidores y creación de dependencias técnicas</w:t>
      </w:r>
      <w:r>
        <w:t xml:space="preserve">. La </w:t>
      </w:r>
      <w:r w:rsidRPr="00D566A2">
        <w:rPr>
          <w:i w:val="0"/>
        </w:rPr>
        <w:t>brecha digital</w:t>
      </w:r>
      <w:r>
        <w:t xml:space="preserve"> no es accidental: </w:t>
      </w:r>
      <w:r w:rsidRPr="00BE0A4D">
        <w:rPr>
          <w:i w:val="0"/>
        </w:rPr>
        <w:t>es estructural</w:t>
      </w:r>
      <w:r>
        <w:t>.</w:t>
      </w:r>
    </w:p>
    <w:p w:rsidR="002430EB" w:rsidRDefault="002430EB" w:rsidP="002430EB">
      <w:pPr>
        <w:pStyle w:val="412-VietaComacta"/>
        <w:spacing w:after="60"/>
        <w:jc w:val="both"/>
      </w:pPr>
      <w:r w:rsidRPr="00453D24">
        <w:rPr>
          <w:b/>
          <w:i w:val="0"/>
          <w:smallCaps/>
        </w:rPr>
        <w:t>Factores Ambientales</w:t>
      </w:r>
      <w:r w:rsidRPr="00453D24">
        <w:rPr>
          <w:b/>
          <w:smallCaps/>
        </w:rPr>
        <w:t>:</w:t>
      </w:r>
      <w:r>
        <w:rPr>
          <w:b/>
          <w:i w:val="0"/>
          <w:smallCaps/>
        </w:rPr>
        <w:t xml:space="preserve"> </w:t>
      </w:r>
      <w:r>
        <w:t xml:space="preserve">Incluyen </w:t>
      </w:r>
      <w:r w:rsidRPr="00453D24">
        <w:rPr>
          <w:i w:val="0"/>
        </w:rPr>
        <w:t>disponibilidad de recursos naturales, clima, sostenibilidad ecológica, regulaciones ambientales y riesgos climáticos</w:t>
      </w:r>
      <w:r>
        <w:t xml:space="preserve"> que condicionan la producción y los costos.</w:t>
      </w:r>
      <w:r w:rsidRPr="00453D24">
        <w:rPr>
          <w:rFonts w:ascii="Digital-7 Mono" w:hAnsi="Digital-7 Mono"/>
          <w:i w:val="0"/>
        </w:rPr>
        <w:t xml:space="preserve"> </w:t>
      </w:r>
      <w:r>
        <w:t xml:space="preserve">Desde la </w:t>
      </w:r>
      <w:r w:rsidRPr="00453D24">
        <w:rPr>
          <w:i w:val="0"/>
        </w:rPr>
        <w:t>dimensión sistémica</w:t>
      </w:r>
      <w:r>
        <w:t xml:space="preserve"> el medio ambiente ya no es un </w:t>
      </w:r>
      <w:r w:rsidRPr="00453D24">
        <w:rPr>
          <w:i w:val="0"/>
        </w:rPr>
        <w:t>factor externo</w:t>
      </w:r>
      <w:r>
        <w:t xml:space="preserve">, es un </w:t>
      </w:r>
      <w:r w:rsidRPr="00453D24">
        <w:rPr>
          <w:i w:val="0"/>
        </w:rPr>
        <w:t xml:space="preserve">activo financiero y un campo de especulación: </w:t>
      </w:r>
      <w:r>
        <w:t xml:space="preserve">Los </w:t>
      </w:r>
      <w:r w:rsidRPr="00453D24">
        <w:rPr>
          <w:i w:val="0"/>
        </w:rPr>
        <w:t xml:space="preserve">mercados de carbono, los bonos verdes, la </w:t>
      </w:r>
      <w:proofErr w:type="spellStart"/>
      <w:r w:rsidRPr="00453D24">
        <w:rPr>
          <w:i w:val="0"/>
        </w:rPr>
        <w:t>geoingeniería</w:t>
      </w:r>
      <w:proofErr w:type="spellEnd"/>
      <w:r w:rsidRPr="00453D24">
        <w:rPr>
          <w:i w:val="0"/>
        </w:rPr>
        <w:t xml:space="preserve"> y la extracción de minerales raros</w:t>
      </w:r>
      <w:r>
        <w:t xml:space="preserve"> transforman la naturaleza en un </w:t>
      </w:r>
      <w:r w:rsidRPr="00453D24">
        <w:rPr>
          <w:i w:val="0"/>
        </w:rPr>
        <w:t>insumo del sistema financiero</w:t>
      </w:r>
      <w:r>
        <w:t xml:space="preserve">. Las </w:t>
      </w:r>
      <w:r w:rsidRPr="00453D24">
        <w:rPr>
          <w:i w:val="0"/>
        </w:rPr>
        <w:t>crisis ambientales</w:t>
      </w:r>
      <w:r>
        <w:t xml:space="preserve"> no solo generan costos, generan </w:t>
      </w:r>
      <w:r w:rsidRPr="00453D24">
        <w:rPr>
          <w:i w:val="0"/>
        </w:rPr>
        <w:t>oportunidades de negocio, reconfiguración geopolítica y nuevos mecanismos de control (Ej.: patentes sobre semillas, agua o tecnologías de captura de CO</w:t>
      </w:r>
      <w:r w:rsidRPr="00453D24">
        <w:rPr>
          <w:rFonts w:ascii="Cambria Math" w:hAnsi="Cambria Math" w:cs="Cambria Math"/>
          <w:i w:val="0"/>
        </w:rPr>
        <w:t>₂</w:t>
      </w:r>
      <w:r w:rsidRPr="00453D24">
        <w:rPr>
          <w:i w:val="0"/>
        </w:rPr>
        <w:t>).</w:t>
      </w:r>
    </w:p>
    <w:p w:rsidR="002430EB" w:rsidRPr="00453D24" w:rsidRDefault="002430EB" w:rsidP="002430EB">
      <w:pPr>
        <w:pStyle w:val="412-VietaComacta"/>
        <w:spacing w:after="60"/>
        <w:jc w:val="both"/>
        <w:rPr>
          <w:b/>
          <w:i w:val="0"/>
          <w:smallCaps/>
        </w:rPr>
      </w:pPr>
      <w:r>
        <w:rPr>
          <w:b/>
          <w:i w:val="0"/>
          <w:smallCaps/>
        </w:rPr>
        <w:t>Factores Competitivos</w:t>
      </w:r>
      <w:r w:rsidRPr="00453D24">
        <w:rPr>
          <w:rFonts w:ascii="Digital-7 Mono" w:hAnsi="Digital-7 Mono"/>
        </w:rPr>
        <w:t>:</w:t>
      </w:r>
      <w:r>
        <w:t xml:space="preserve"> Incluyen</w:t>
      </w:r>
      <w:r w:rsidRPr="00453D24">
        <w:rPr>
          <w:i w:val="0"/>
        </w:rPr>
        <w:t xml:space="preserve"> barreras de entrada, rivalidad empresarial, poder de mercado, globalización de cadenas de valor y presión de precios</w:t>
      </w:r>
      <w:r>
        <w:t xml:space="preserve"> que determinan la </w:t>
      </w:r>
      <w:r w:rsidRPr="00453D24">
        <w:rPr>
          <w:i w:val="0"/>
        </w:rPr>
        <w:t xml:space="preserve">dinámica </w:t>
      </w:r>
      <w:r w:rsidRPr="00453D24">
        <w:rPr>
          <w:i w:val="0"/>
        </w:rPr>
        <w:lastRenderedPageBreak/>
        <w:t>de los mercados</w:t>
      </w:r>
      <w:r>
        <w:t xml:space="preserve">. Desde la </w:t>
      </w:r>
      <w:r w:rsidRPr="00453D24">
        <w:rPr>
          <w:i w:val="0"/>
        </w:rPr>
        <w:t>dimensión sistémica</w:t>
      </w:r>
      <w:r>
        <w:t xml:space="preserve"> la </w:t>
      </w:r>
      <w:r w:rsidRPr="00453D24">
        <w:rPr>
          <w:i w:val="0"/>
        </w:rPr>
        <w:t>competencia</w:t>
      </w:r>
      <w:r>
        <w:t xml:space="preserve"> no es un juego de igualdad de condiciones. Es una </w:t>
      </w:r>
      <w:r w:rsidRPr="00453D24">
        <w:rPr>
          <w:i w:val="0"/>
        </w:rPr>
        <w:t>guerra asimétrica</w:t>
      </w:r>
      <w:r>
        <w:t xml:space="preserve"> donde los </w:t>
      </w:r>
      <w:r w:rsidRPr="00453D24">
        <w:rPr>
          <w:i w:val="0"/>
        </w:rPr>
        <w:t>sectores de élite</w:t>
      </w:r>
      <w:r>
        <w:t xml:space="preserve"> </w:t>
      </w:r>
      <w:r w:rsidRPr="00453D24">
        <w:rPr>
          <w:i w:val="0"/>
        </w:rPr>
        <w:t>(corporaciones globales, fondos de inversión, Estados hegemónicos)</w:t>
      </w:r>
      <w:r>
        <w:t xml:space="preserve"> </w:t>
      </w:r>
      <w:r w:rsidRPr="00453D24">
        <w:rPr>
          <w:i w:val="0"/>
        </w:rPr>
        <w:t>definen las reglas</w:t>
      </w:r>
      <w:r>
        <w:t xml:space="preserve">. </w:t>
      </w:r>
      <w:r w:rsidRPr="00092FC4">
        <w:t xml:space="preserve">No es </w:t>
      </w:r>
      <w:r w:rsidRPr="00453D24">
        <w:rPr>
          <w:i w:val="0"/>
        </w:rPr>
        <w:t>dinamismo</w:t>
      </w:r>
      <w:r>
        <w:t>,</w:t>
      </w:r>
      <w:r w:rsidRPr="00092FC4">
        <w:t xml:space="preserve"> es </w:t>
      </w:r>
      <w:r w:rsidRPr="00453D24">
        <w:rPr>
          <w:i w:val="0"/>
        </w:rPr>
        <w:t xml:space="preserve">guerra de aniquilación </w:t>
      </w:r>
      <w:r w:rsidRPr="00092FC4">
        <w:t xml:space="preserve">donde </w:t>
      </w:r>
      <w:r w:rsidRPr="00453D24">
        <w:rPr>
          <w:i w:val="0"/>
        </w:rPr>
        <w:t>los grandes devoran a los pequeños</w:t>
      </w:r>
      <w:r>
        <w:t xml:space="preserve">, y el </w:t>
      </w:r>
      <w:r w:rsidRPr="00453D24">
        <w:rPr>
          <w:i w:val="0"/>
        </w:rPr>
        <w:t>Estado</w:t>
      </w:r>
      <w:r>
        <w:t xml:space="preserve"> mira o ayuda: La </w:t>
      </w:r>
      <w:r w:rsidRPr="00453D24">
        <w:rPr>
          <w:i w:val="0"/>
        </w:rPr>
        <w:t>libertad de mercado</w:t>
      </w:r>
      <w:r>
        <w:t xml:space="preserve"> no protege al pequeño, </w:t>
      </w:r>
      <w:r w:rsidRPr="00453D24">
        <w:rPr>
          <w:i w:val="0"/>
        </w:rPr>
        <w:t>lo expone</w:t>
      </w:r>
      <w:r>
        <w:t xml:space="preserve">. La </w:t>
      </w:r>
      <w:r w:rsidRPr="00453D24">
        <w:rPr>
          <w:i w:val="0"/>
        </w:rPr>
        <w:t>eficiencia</w:t>
      </w:r>
      <w:r>
        <w:t xml:space="preserve"> no busca el bien común, busca </w:t>
      </w:r>
      <w:r w:rsidRPr="00453D24">
        <w:rPr>
          <w:i w:val="0"/>
        </w:rPr>
        <w:t>la maximización de ganancias para el centro del sistema</w:t>
      </w:r>
      <w:r>
        <w:t xml:space="preserve">. La </w:t>
      </w:r>
      <w:r w:rsidRPr="00453D24">
        <w:rPr>
          <w:i w:val="0"/>
        </w:rPr>
        <w:t>competencia</w:t>
      </w:r>
      <w:r>
        <w:t xml:space="preserve"> no diversifica, </w:t>
      </w:r>
      <w:r w:rsidRPr="00453D24">
        <w:rPr>
          <w:i w:val="0"/>
        </w:rPr>
        <w:t>homogeniza y concentra</w:t>
      </w:r>
      <w:r>
        <w:t>.</w:t>
      </w:r>
    </w:p>
    <w:p w:rsidR="002430EB" w:rsidRDefault="002430EB" w:rsidP="002430EB">
      <w:pPr>
        <w:pStyle w:val="30-Parrafo"/>
      </w:pPr>
      <w:r w:rsidRPr="00CA02DE">
        <w:rPr>
          <w:rFonts w:ascii="Digital-7 Mono" w:hAnsi="Digital-7 Mono"/>
          <w:i/>
        </w:rPr>
        <w:t>2.6.</w:t>
      </w:r>
      <w:r>
        <w:rPr>
          <w:rFonts w:ascii="Digital-7 Mono" w:hAnsi="Digital-7 Mono"/>
          <w:i/>
        </w:rPr>
        <w:t>69</w:t>
      </w:r>
      <w:r w:rsidRPr="00412153">
        <w:rPr>
          <w:i/>
        </w:rPr>
        <w:t xml:space="preserve"> </w:t>
      </w:r>
      <w:r w:rsidRPr="00412153">
        <w:rPr>
          <w:rFonts w:ascii="Times New Roman" w:hAnsi="Times New Roman"/>
        </w:rPr>
        <w:t>»</w:t>
      </w:r>
      <w:r>
        <w:t xml:space="preserve"> En conjunto, estos factores no solo </w:t>
      </w:r>
      <w:r w:rsidRPr="00092FC4">
        <w:t>afectan</w:t>
      </w:r>
      <w:r>
        <w:t xml:space="preserve"> al sistema económico, sino que </w:t>
      </w:r>
      <w:r w:rsidRPr="00B4261A">
        <w:rPr>
          <w:i/>
        </w:rPr>
        <w:t>lo constituyen</w:t>
      </w:r>
      <w:r>
        <w:t xml:space="preserve">. No son variables aisladas, forman una </w:t>
      </w:r>
      <w:r w:rsidRPr="00B4261A">
        <w:rPr>
          <w:i/>
        </w:rPr>
        <w:t>red de interdependencias</w:t>
      </w:r>
      <w:r>
        <w:t xml:space="preserve"> donde </w:t>
      </w:r>
      <w:r w:rsidRPr="00B4261A">
        <w:rPr>
          <w:i/>
        </w:rPr>
        <w:t>lo local se subordina a lo global</w:t>
      </w:r>
      <w:r>
        <w:t xml:space="preserve">, </w:t>
      </w:r>
      <w:r w:rsidRPr="00B4261A">
        <w:rPr>
          <w:i/>
        </w:rPr>
        <w:t>lo técnico a lo financiero, y lo social a lo algorítmico</w:t>
      </w:r>
      <w:r>
        <w:t xml:space="preserve">. Comprenderlos no es solo un ejercicio académico, es un </w:t>
      </w:r>
      <w:r w:rsidRPr="00B4261A">
        <w:rPr>
          <w:i/>
        </w:rPr>
        <w:t>acto de cartografía del poder</w:t>
      </w:r>
      <w:r>
        <w:t xml:space="preserve"> en la </w:t>
      </w:r>
      <w:r w:rsidRPr="00B4261A">
        <w:rPr>
          <w:i/>
        </w:rPr>
        <w:t>era de la Globalización Fragmentada</w:t>
      </w:r>
      <w:r>
        <w:t>.</w:t>
      </w:r>
    </w:p>
    <w:p w:rsidR="002430EB" w:rsidRDefault="002430EB" w:rsidP="002430EB">
      <w:pPr>
        <w:pStyle w:val="123EtiquetaSubx"/>
      </w:pPr>
      <w:r>
        <w:t>Modelos Económicos</w:t>
      </w:r>
    </w:p>
    <w:p w:rsidR="002430EB" w:rsidRDefault="002430EB" w:rsidP="002430EB">
      <w:pPr>
        <w:pStyle w:val="30-Parrafo"/>
      </w:pPr>
      <w:r w:rsidRPr="00CA02DE">
        <w:rPr>
          <w:rFonts w:ascii="Digital-7 Mono" w:hAnsi="Digital-7 Mono"/>
          <w:i/>
        </w:rPr>
        <w:t>2.6.</w:t>
      </w:r>
      <w:r>
        <w:rPr>
          <w:rFonts w:ascii="Digital-7 Mono" w:hAnsi="Digital-7 Mono"/>
          <w:i/>
        </w:rPr>
        <w:t>70</w:t>
      </w:r>
      <w:r w:rsidRPr="00412153">
        <w:rPr>
          <w:i/>
        </w:rPr>
        <w:t xml:space="preserve"> </w:t>
      </w:r>
      <w:r w:rsidRPr="00412153">
        <w:rPr>
          <w:rFonts w:ascii="Times New Roman" w:hAnsi="Times New Roman"/>
        </w:rPr>
        <w:t>»</w:t>
      </w:r>
      <w:r>
        <w:t xml:space="preserve"> Un </w:t>
      </w:r>
      <w:r w:rsidRPr="00B4261A">
        <w:rPr>
          <w:i/>
        </w:rPr>
        <w:t>modelo económico</w:t>
      </w:r>
      <w:r>
        <w:t xml:space="preserve"> es la </w:t>
      </w:r>
      <w:r w:rsidRPr="00B4261A">
        <w:rPr>
          <w:i/>
        </w:rPr>
        <w:t>configuración institucional, legal y política</w:t>
      </w:r>
      <w:r>
        <w:t xml:space="preserve"> mediante la cual una sociedad </w:t>
      </w:r>
      <w:r w:rsidRPr="00B4261A">
        <w:rPr>
          <w:i/>
        </w:rPr>
        <w:t>organiza su sistema productivo, define la propiedad de los recursos, asigna los bienes y servicios, y distribuye los ingresos</w:t>
      </w:r>
      <w:r>
        <w:t xml:space="preserve">. No es una elección técnica neutral, sino una </w:t>
      </w:r>
      <w:r w:rsidRPr="00B4261A">
        <w:rPr>
          <w:i/>
        </w:rPr>
        <w:t>estrategia civilizatoria</w:t>
      </w:r>
      <w:r>
        <w:t xml:space="preserve"> que refleja la posición de una nación en la </w:t>
      </w:r>
      <w:r w:rsidRPr="00B4261A">
        <w:rPr>
          <w:i/>
        </w:rPr>
        <w:t>jerarquía global</w:t>
      </w:r>
      <w:r>
        <w:t xml:space="preserve">, </w:t>
      </w:r>
      <w:r w:rsidRPr="00B4261A">
        <w:rPr>
          <w:i/>
        </w:rPr>
        <w:t>su historia, su cultura y sus capacidades de poder</w:t>
      </w:r>
      <w:r>
        <w:t>.</w:t>
      </w:r>
    </w:p>
    <w:p w:rsidR="002430EB" w:rsidRDefault="002430EB" w:rsidP="002430EB">
      <w:pPr>
        <w:pStyle w:val="30-Parrafo"/>
      </w:pPr>
      <w:r w:rsidRPr="00CA02DE">
        <w:rPr>
          <w:rFonts w:ascii="Digital-7 Mono" w:hAnsi="Digital-7 Mono"/>
          <w:i/>
        </w:rPr>
        <w:t>2.6.</w:t>
      </w:r>
      <w:r>
        <w:rPr>
          <w:rFonts w:ascii="Digital-7 Mono" w:hAnsi="Digital-7 Mono"/>
          <w:i/>
        </w:rPr>
        <w:t>71</w:t>
      </w:r>
      <w:r w:rsidRPr="00412153">
        <w:rPr>
          <w:i/>
        </w:rPr>
        <w:t xml:space="preserve"> </w:t>
      </w:r>
      <w:r w:rsidRPr="00412153">
        <w:rPr>
          <w:rFonts w:ascii="Times New Roman" w:hAnsi="Times New Roman"/>
        </w:rPr>
        <w:t>»</w:t>
      </w:r>
      <w:r>
        <w:t xml:space="preserve"> Históricamente, los </w:t>
      </w:r>
      <w:r w:rsidRPr="00B4261A">
        <w:rPr>
          <w:i/>
        </w:rPr>
        <w:t>modelos económicos</w:t>
      </w:r>
      <w:r>
        <w:t xml:space="preserve"> han evolucionado junto con </w:t>
      </w:r>
      <w:r w:rsidRPr="00B4261A">
        <w:rPr>
          <w:i/>
        </w:rPr>
        <w:t>las formas de organización social</w:t>
      </w:r>
      <w:r>
        <w:t xml:space="preserve">. </w:t>
      </w:r>
      <w:r w:rsidRPr="00D25926">
        <w:rPr>
          <w:i/>
        </w:rPr>
        <w:t>Las</w:t>
      </w:r>
      <w:r>
        <w:t xml:space="preserve"> </w:t>
      </w:r>
      <w:r w:rsidRPr="00D25926">
        <w:rPr>
          <w:i/>
        </w:rPr>
        <w:t>economías tribales</w:t>
      </w:r>
      <w:r>
        <w:t xml:space="preserve"> se basaban en </w:t>
      </w:r>
      <w:r w:rsidRPr="00D25926">
        <w:t>el trueque y la reciprocidad</w:t>
      </w:r>
      <w:r>
        <w:t xml:space="preserve">. </w:t>
      </w:r>
      <w:r w:rsidRPr="00D25926">
        <w:rPr>
          <w:i/>
        </w:rPr>
        <w:t>Las</w:t>
      </w:r>
      <w:r>
        <w:t xml:space="preserve"> </w:t>
      </w:r>
      <w:r w:rsidRPr="00D25926">
        <w:t>economías imperiales</w:t>
      </w:r>
      <w:r>
        <w:t xml:space="preserve">, en </w:t>
      </w:r>
      <w:r w:rsidRPr="00D25926">
        <w:t>la extracción y la redistribución centralizada</w:t>
      </w:r>
      <w:r>
        <w:t xml:space="preserve">. </w:t>
      </w:r>
      <w:r w:rsidRPr="00D25926">
        <w:rPr>
          <w:i/>
        </w:rPr>
        <w:t xml:space="preserve">Las </w:t>
      </w:r>
      <w:r w:rsidRPr="00B4261A">
        <w:rPr>
          <w:i/>
        </w:rPr>
        <w:t>economías feudales</w:t>
      </w:r>
      <w:r>
        <w:t xml:space="preserve">, en </w:t>
      </w:r>
      <w:r w:rsidRPr="00D25926">
        <w:t>la tierra y la servidumbre</w:t>
      </w:r>
      <w:r>
        <w:t xml:space="preserve">. </w:t>
      </w:r>
      <w:r w:rsidRPr="00D25926">
        <w:rPr>
          <w:i/>
        </w:rPr>
        <w:t>Las economías mercantilistas</w:t>
      </w:r>
      <w:r>
        <w:t xml:space="preserve">, en </w:t>
      </w:r>
      <w:r w:rsidRPr="00D25926">
        <w:t>el control estatal del comercio exterior</w:t>
      </w:r>
      <w:r>
        <w:t xml:space="preserve">. Con la </w:t>
      </w:r>
      <w:r w:rsidRPr="00D25926">
        <w:rPr>
          <w:i/>
        </w:rPr>
        <w:t>Revolución Industrial</w:t>
      </w:r>
      <w:r>
        <w:t xml:space="preserve"> y el surgimiento del </w:t>
      </w:r>
      <w:r w:rsidRPr="00D25926">
        <w:rPr>
          <w:i/>
        </w:rPr>
        <w:t>Estado-nación moderno</w:t>
      </w:r>
      <w:r>
        <w:t xml:space="preserve">, emergieron los modelos que hoy conocemos: </w:t>
      </w:r>
      <w:r w:rsidRPr="00D25926">
        <w:rPr>
          <w:i/>
        </w:rPr>
        <w:t>tradicional, de mercado, dirigida y mixta.</w:t>
      </w:r>
    </w:p>
    <w:p w:rsidR="002430EB" w:rsidRDefault="002430EB" w:rsidP="002430EB">
      <w:pPr>
        <w:pStyle w:val="30-Parrafo"/>
      </w:pPr>
      <w:r w:rsidRPr="00CA02DE">
        <w:rPr>
          <w:rFonts w:ascii="Digital-7 Mono" w:hAnsi="Digital-7 Mono"/>
          <w:i/>
        </w:rPr>
        <w:t>2.6.</w:t>
      </w:r>
      <w:r>
        <w:rPr>
          <w:rFonts w:ascii="Digital-7 Mono" w:hAnsi="Digital-7 Mono"/>
          <w:i/>
        </w:rPr>
        <w:t xml:space="preserve">72 </w:t>
      </w:r>
      <w:r w:rsidRPr="00412153">
        <w:rPr>
          <w:rFonts w:ascii="Times New Roman" w:hAnsi="Times New Roman"/>
        </w:rPr>
        <w:t>»</w:t>
      </w:r>
      <w:r>
        <w:t xml:space="preserve"> En la etapa de </w:t>
      </w:r>
      <w:r w:rsidRPr="00D25926">
        <w:rPr>
          <w:i/>
        </w:rPr>
        <w:t>Globalización Fragmentada</w:t>
      </w:r>
      <w:r>
        <w:t xml:space="preserve">, estos modelos </w:t>
      </w:r>
      <w:r w:rsidRPr="00D25926">
        <w:t>no compiten en igualdad de condiciones</w:t>
      </w:r>
      <w:r>
        <w:t xml:space="preserve">. Su </w:t>
      </w:r>
      <w:r w:rsidRPr="00D25926">
        <w:rPr>
          <w:i/>
        </w:rPr>
        <w:t>viabilidad, estabilidad y legitimidad</w:t>
      </w:r>
      <w:r>
        <w:t xml:space="preserve"> dependen de su capacidad de </w:t>
      </w:r>
      <w:r w:rsidRPr="00D25926">
        <w:rPr>
          <w:i/>
        </w:rPr>
        <w:t>sincronización con el orden hegemónico global</w:t>
      </w:r>
      <w:r>
        <w:t xml:space="preserve">. Ningún país elige libremente su modelo, </w:t>
      </w:r>
      <w:r w:rsidRPr="00D25926">
        <w:rPr>
          <w:i/>
        </w:rPr>
        <w:t>lo negocia, lo impone o lo sufre</w:t>
      </w:r>
      <w:r>
        <w:t xml:space="preserve"> según su posición en la </w:t>
      </w:r>
      <w:r w:rsidRPr="00D25926">
        <w:rPr>
          <w:i/>
        </w:rPr>
        <w:t>red de poder planetaria</w:t>
      </w:r>
      <w:r>
        <w:t xml:space="preserve">. A continuación, se describen los </w:t>
      </w:r>
      <w:r w:rsidRPr="00D25926">
        <w:rPr>
          <w:i/>
        </w:rPr>
        <w:t>cuatro modelos económicos fundamentales</w:t>
      </w:r>
      <w:r>
        <w:t xml:space="preserve">, primero desde su definición académica, y luego desde una </w:t>
      </w:r>
      <w:r w:rsidRPr="003E0C87">
        <w:rPr>
          <w:i/>
        </w:rPr>
        <w:t>perspectiva algorítmica</w:t>
      </w:r>
      <w:r>
        <w:t>:</w:t>
      </w:r>
    </w:p>
    <w:p w:rsidR="002430EB" w:rsidRDefault="002430EB" w:rsidP="002430EB">
      <w:pPr>
        <w:pStyle w:val="412-VietaComacta"/>
        <w:spacing w:after="60"/>
        <w:jc w:val="both"/>
      </w:pPr>
      <w:r w:rsidRPr="001F1B46">
        <w:rPr>
          <w:b/>
          <w:i w:val="0"/>
          <w:smallCaps/>
        </w:rPr>
        <w:t>Economía Tradicional</w:t>
      </w:r>
      <w:r>
        <w:t xml:space="preserve">: </w:t>
      </w:r>
      <w:r w:rsidRPr="003E0C87">
        <w:t xml:space="preserve">Predomina en </w:t>
      </w:r>
      <w:r w:rsidRPr="001F1B46">
        <w:rPr>
          <w:i w:val="0"/>
        </w:rPr>
        <w:t>comunidades rurales, indígenas o aisladas</w:t>
      </w:r>
      <w:r>
        <w:t>, y se basa</w:t>
      </w:r>
      <w:r w:rsidRPr="003E0C87">
        <w:t xml:space="preserve"> en </w:t>
      </w:r>
      <w:r w:rsidRPr="001F1B46">
        <w:rPr>
          <w:i w:val="0"/>
        </w:rPr>
        <w:t>costumbres, rituales</w:t>
      </w:r>
      <w:r>
        <w:rPr>
          <w:i w:val="0"/>
        </w:rPr>
        <w:t xml:space="preserve">, </w:t>
      </w:r>
      <w:r w:rsidRPr="001F1B46">
        <w:rPr>
          <w:i w:val="0"/>
        </w:rPr>
        <w:t>prácticas ancestrales,</w:t>
      </w:r>
      <w:r w:rsidRPr="00575F0B">
        <w:rPr>
          <w:i w:val="0"/>
        </w:rPr>
        <w:t xml:space="preserve"> </w:t>
      </w:r>
      <w:r>
        <w:rPr>
          <w:i w:val="0"/>
        </w:rPr>
        <w:t>y</w:t>
      </w:r>
      <w:r w:rsidRPr="001F1B46">
        <w:rPr>
          <w:i w:val="0"/>
        </w:rPr>
        <w:t xml:space="preserve"> conocimientos </w:t>
      </w:r>
      <w:r>
        <w:rPr>
          <w:i w:val="0"/>
        </w:rPr>
        <w:t xml:space="preserve">que son </w:t>
      </w:r>
      <w:r w:rsidRPr="001F1B46">
        <w:rPr>
          <w:i w:val="0"/>
        </w:rPr>
        <w:t>transmitidos oralmente</w:t>
      </w:r>
      <w:r w:rsidRPr="003E0C87">
        <w:t>. La producción responde a necesidades locales, no a mercados globales.</w:t>
      </w:r>
      <w:r>
        <w:t xml:space="preserve"> Desde una </w:t>
      </w:r>
      <w:r w:rsidRPr="001F1B46">
        <w:rPr>
          <w:i w:val="0"/>
        </w:rPr>
        <w:t>perspectiva algorítmica</w:t>
      </w:r>
      <w:r>
        <w:t xml:space="preserve"> este modelo </w:t>
      </w:r>
      <w:r w:rsidRPr="00575F0B">
        <w:rPr>
          <w:i w:val="0"/>
        </w:rPr>
        <w:t>no desaparece</w:t>
      </w:r>
      <w:r>
        <w:t xml:space="preserve">, </w:t>
      </w:r>
      <w:r w:rsidRPr="003E0C87">
        <w:t xml:space="preserve">se </w:t>
      </w:r>
      <w:r w:rsidRPr="00575F0B">
        <w:rPr>
          <w:i w:val="0"/>
        </w:rPr>
        <w:t>coloniza simbólica y económicamente</w:t>
      </w:r>
      <w:r>
        <w:t xml:space="preserve">. Sus productos se convierten en </w:t>
      </w:r>
      <w:r w:rsidRPr="00575F0B">
        <w:rPr>
          <w:i w:val="0"/>
        </w:rPr>
        <w:t>mercancías culturales (artesanías, gastronomía ancestral, turismo étnico)</w:t>
      </w:r>
      <w:r>
        <w:t xml:space="preserve">. Sus </w:t>
      </w:r>
      <w:r w:rsidRPr="003E0C87">
        <w:t xml:space="preserve">saberes </w:t>
      </w:r>
      <w:r w:rsidRPr="00575F0B">
        <w:rPr>
          <w:i w:val="0"/>
        </w:rPr>
        <w:t>se patentan</w:t>
      </w:r>
      <w:r>
        <w:t xml:space="preserve"> o se incorporan a </w:t>
      </w:r>
      <w:r w:rsidRPr="00575F0B">
        <w:rPr>
          <w:i w:val="0"/>
        </w:rPr>
        <w:t>cadenas globales de valor (medicinas tradicionales, semillas nativas)</w:t>
      </w:r>
      <w:r w:rsidRPr="003E0C87">
        <w:t xml:space="preserve">. </w:t>
      </w:r>
      <w:r>
        <w:t xml:space="preserve">Sobrevive no por resistencia, sino por utilidad extractiva: </w:t>
      </w:r>
      <w:r w:rsidRPr="00575F0B">
        <w:rPr>
          <w:i w:val="0"/>
        </w:rPr>
        <w:t>como reserva de biodiversidad, mano de obra barata o nicho de consumo para mercados globales.</w:t>
      </w:r>
    </w:p>
    <w:p w:rsidR="002430EB" w:rsidRDefault="002430EB" w:rsidP="002430EB">
      <w:pPr>
        <w:pStyle w:val="412-VietaComacta"/>
        <w:spacing w:after="60"/>
        <w:jc w:val="both"/>
      </w:pPr>
      <w:r w:rsidRPr="001F1B46">
        <w:rPr>
          <w:b/>
          <w:i w:val="0"/>
          <w:smallCaps/>
        </w:rPr>
        <w:t>Economía De Mercado</w:t>
      </w:r>
      <w:r>
        <w:t xml:space="preserve"> </w:t>
      </w:r>
      <w:r w:rsidRPr="00575F0B">
        <w:rPr>
          <w:i w:val="0"/>
        </w:rPr>
        <w:t>(Capitalismo/Liberalismo)</w:t>
      </w:r>
      <w:r w:rsidRPr="001F1B46">
        <w:rPr>
          <w:rFonts w:ascii="Digital-7 Mono" w:hAnsi="Digital-7 Mono"/>
        </w:rPr>
        <w:t xml:space="preserve">: </w:t>
      </w:r>
      <w:r>
        <w:t xml:space="preserve">Basada en </w:t>
      </w:r>
      <w:r w:rsidRPr="00575F0B">
        <w:rPr>
          <w:i w:val="0"/>
        </w:rPr>
        <w:t xml:space="preserve">la propiedad privada de los medios de producción, la libre competencia, la intervención mínima </w:t>
      </w:r>
      <w:r>
        <w:rPr>
          <w:i w:val="0"/>
        </w:rPr>
        <w:t xml:space="preserve">del Estado </w:t>
      </w:r>
      <w:r w:rsidRPr="00575F0B">
        <w:rPr>
          <w:i w:val="0"/>
        </w:rPr>
        <w:t xml:space="preserve">y la asignación </w:t>
      </w:r>
      <w:r w:rsidRPr="00575F0B">
        <w:rPr>
          <w:i w:val="0"/>
        </w:rPr>
        <w:lastRenderedPageBreak/>
        <w:t>de recursos mediante el mercado</w:t>
      </w:r>
      <w:r>
        <w:t xml:space="preserve">. El </w:t>
      </w:r>
      <w:r w:rsidRPr="00575F0B">
        <w:rPr>
          <w:i w:val="0"/>
        </w:rPr>
        <w:t>precio</w:t>
      </w:r>
      <w:r>
        <w:t xml:space="preserve"> es el principal </w:t>
      </w:r>
      <w:r w:rsidRPr="00575F0B">
        <w:rPr>
          <w:i w:val="0"/>
        </w:rPr>
        <w:t>mecanismo de coordinación</w:t>
      </w:r>
      <w:r>
        <w:t xml:space="preserve">. Desde una </w:t>
      </w:r>
      <w:r w:rsidRPr="00575F0B">
        <w:rPr>
          <w:i w:val="0"/>
        </w:rPr>
        <w:t>perspectiva algorítmica</w:t>
      </w:r>
      <w:r>
        <w:t xml:space="preserve"> es el </w:t>
      </w:r>
      <w:r w:rsidRPr="00575F0B">
        <w:rPr>
          <w:i w:val="0"/>
        </w:rPr>
        <w:t>modelo hegemónico del sistema global</w:t>
      </w:r>
      <w:r>
        <w:t xml:space="preserve">. No porque sea </w:t>
      </w:r>
      <w:r w:rsidRPr="00575F0B">
        <w:rPr>
          <w:i w:val="0"/>
        </w:rPr>
        <w:t>el más eficiente</w:t>
      </w:r>
      <w:r>
        <w:t xml:space="preserve">, sino porque es el más compatible con </w:t>
      </w:r>
      <w:r w:rsidRPr="00575F0B">
        <w:rPr>
          <w:i w:val="0"/>
        </w:rPr>
        <w:t>la lógica de acumulación transnacional</w:t>
      </w:r>
      <w:r>
        <w:t>. La «</w:t>
      </w:r>
      <w:r w:rsidRPr="00575F0B">
        <w:rPr>
          <w:i w:val="0"/>
        </w:rPr>
        <w:t>libertad de mercado</w:t>
      </w:r>
      <w:r>
        <w:t xml:space="preserve">» no es ausencia de reglas, es </w:t>
      </w:r>
      <w:r w:rsidRPr="003E0C87">
        <w:t xml:space="preserve">la imposición de un </w:t>
      </w:r>
      <w:r w:rsidRPr="00575F0B">
        <w:rPr>
          <w:i w:val="0"/>
        </w:rPr>
        <w:t>conjunto de reglas diseñadas por y para los actores globales (OMC, FMI, bancos centrales)</w:t>
      </w:r>
      <w:r w:rsidRPr="003E0C87">
        <w:t>.</w:t>
      </w:r>
      <w:r>
        <w:t xml:space="preserve"> La </w:t>
      </w:r>
      <w:r w:rsidRPr="003E0C87">
        <w:t>inversión extranjera</w:t>
      </w:r>
      <w:r>
        <w:t xml:space="preserve"> no busca </w:t>
      </w:r>
      <w:r w:rsidRPr="003E0C87">
        <w:t>desarrollar</w:t>
      </w:r>
      <w:r>
        <w:t xml:space="preserve">, sino </w:t>
      </w:r>
      <w:r w:rsidRPr="00575F0B">
        <w:rPr>
          <w:i w:val="0"/>
        </w:rPr>
        <w:t>integrar economías locales</w:t>
      </w:r>
      <w:r>
        <w:t xml:space="preserve"> </w:t>
      </w:r>
      <w:r w:rsidRPr="00575F0B">
        <w:rPr>
          <w:i w:val="0"/>
        </w:rPr>
        <w:t>como eslabones subordinados en cadenas globales de valor</w:t>
      </w:r>
      <w:r>
        <w:t xml:space="preserve">, desde donde se </w:t>
      </w:r>
      <w:r w:rsidRPr="00575F0B">
        <w:rPr>
          <w:i w:val="0"/>
        </w:rPr>
        <w:t>repatrían ganancias, tecnología y control</w:t>
      </w:r>
      <w:r>
        <w:t>.</w:t>
      </w:r>
    </w:p>
    <w:p w:rsidR="002430EB" w:rsidRPr="00575F0B" w:rsidRDefault="002430EB" w:rsidP="002430EB">
      <w:pPr>
        <w:pStyle w:val="412-VietaComacta"/>
        <w:spacing w:after="60"/>
        <w:jc w:val="both"/>
        <w:rPr>
          <w:i w:val="0"/>
        </w:rPr>
      </w:pPr>
      <w:r w:rsidRPr="001F1B46">
        <w:rPr>
          <w:b/>
          <w:i w:val="0"/>
          <w:smallCaps/>
        </w:rPr>
        <w:t>Economía Dirigida</w:t>
      </w:r>
      <w:r>
        <w:t xml:space="preserve"> </w:t>
      </w:r>
      <w:r w:rsidRPr="001F1B46">
        <w:rPr>
          <w:i w:val="0"/>
        </w:rPr>
        <w:t>(Planificada/Socialista)</w:t>
      </w:r>
      <w:r w:rsidRPr="001F1B46">
        <w:rPr>
          <w:rFonts w:ascii="Times New Roman" w:hAnsi="Times New Roman"/>
        </w:rPr>
        <w:t>:</w:t>
      </w:r>
      <w:r>
        <w:t xml:space="preserve"> Aquí el </w:t>
      </w:r>
      <w:r w:rsidRPr="00575F0B">
        <w:rPr>
          <w:i w:val="0"/>
        </w:rPr>
        <w:t>Estado</w:t>
      </w:r>
      <w:r>
        <w:t xml:space="preserve"> posee y controla </w:t>
      </w:r>
      <w:r w:rsidRPr="00575F0B">
        <w:rPr>
          <w:i w:val="0"/>
        </w:rPr>
        <w:t>los medios de producción estratégicos</w:t>
      </w:r>
      <w:r>
        <w:t xml:space="preserve">, y dirige la economía mediante </w:t>
      </w:r>
      <w:r w:rsidRPr="00575F0B">
        <w:rPr>
          <w:i w:val="0"/>
        </w:rPr>
        <w:t>planes centrales</w:t>
      </w:r>
      <w:r>
        <w:t xml:space="preserve">. Prioriza objetivos sociales </w:t>
      </w:r>
      <w:r w:rsidRPr="00575F0B">
        <w:rPr>
          <w:i w:val="0"/>
        </w:rPr>
        <w:t>(empleo, salud, educación)</w:t>
      </w:r>
      <w:r>
        <w:t xml:space="preserve"> sobre la rentabilidad privada. Desde una </w:t>
      </w:r>
      <w:r w:rsidRPr="00575F0B">
        <w:rPr>
          <w:i w:val="0"/>
        </w:rPr>
        <w:t>perspectiva algorítmica</w:t>
      </w:r>
      <w:r>
        <w:t xml:space="preserve"> es un </w:t>
      </w:r>
      <w:r w:rsidRPr="00575F0B">
        <w:rPr>
          <w:i w:val="0"/>
        </w:rPr>
        <w:t>modelo de resistencia selectiva</w:t>
      </w:r>
      <w:r>
        <w:t xml:space="preserve">. Solo las naciones con </w:t>
      </w:r>
      <w:r w:rsidRPr="00575F0B">
        <w:rPr>
          <w:i w:val="0"/>
        </w:rPr>
        <w:t>capacidad hegemónica (o aislamiento forzado)</w:t>
      </w:r>
      <w:r>
        <w:t xml:space="preserve"> pueden sostenerlo sin ser sancionadas. Su función no es la «</w:t>
      </w:r>
      <w:r w:rsidRPr="00575F0B">
        <w:rPr>
          <w:i w:val="0"/>
        </w:rPr>
        <w:t>igualdad</w:t>
      </w:r>
      <w:r>
        <w:t xml:space="preserve">», sino </w:t>
      </w:r>
      <w:r w:rsidRPr="003E0C87">
        <w:t xml:space="preserve">la </w:t>
      </w:r>
      <w:r w:rsidRPr="00575F0B">
        <w:rPr>
          <w:i w:val="0"/>
        </w:rPr>
        <w:t>soberanía estratégica</w:t>
      </w:r>
      <w:r>
        <w:t xml:space="preserve">: </w:t>
      </w:r>
      <w:r w:rsidRPr="00575F0B">
        <w:rPr>
          <w:i w:val="0"/>
        </w:rPr>
        <w:t>controlar sectores clave (energía, minería, telecomunicaciones, defensa) para no depender del orden global. Ej.: Corea del Norte (aislamiento), China (soberanía tecnológica), Irán (resistencia financiera).</w:t>
      </w:r>
    </w:p>
    <w:p w:rsidR="002430EB" w:rsidRPr="00575F0B" w:rsidRDefault="002430EB" w:rsidP="002430EB">
      <w:pPr>
        <w:pStyle w:val="412-VietaComacta"/>
        <w:spacing w:after="60"/>
        <w:jc w:val="both"/>
        <w:rPr>
          <w:i w:val="0"/>
        </w:rPr>
      </w:pPr>
      <w:r w:rsidRPr="00575F0B">
        <w:rPr>
          <w:b/>
          <w:i w:val="0"/>
          <w:smallCaps/>
        </w:rPr>
        <w:t>Economía Mixta</w:t>
      </w:r>
      <w:r>
        <w:t xml:space="preserve">: Combina elementos de </w:t>
      </w:r>
      <w:r w:rsidRPr="00575F0B">
        <w:rPr>
          <w:i w:val="0"/>
        </w:rPr>
        <w:t>mercado y de planificación</w:t>
      </w:r>
      <w:r>
        <w:t xml:space="preserve">. El </w:t>
      </w:r>
      <w:r w:rsidRPr="00575F0B">
        <w:rPr>
          <w:i w:val="0"/>
        </w:rPr>
        <w:t>sector privado</w:t>
      </w:r>
      <w:r>
        <w:t xml:space="preserve"> opera con libertad en la mayoría de los sectores, mientras el </w:t>
      </w:r>
      <w:r w:rsidRPr="00575F0B">
        <w:rPr>
          <w:i w:val="0"/>
        </w:rPr>
        <w:t>Estado</w:t>
      </w:r>
      <w:r>
        <w:t xml:space="preserve"> interviene en </w:t>
      </w:r>
      <w:r w:rsidRPr="00575F0B">
        <w:rPr>
          <w:i w:val="0"/>
        </w:rPr>
        <w:t>áreas estratégicas (salud, educación, infraestructura, regulación ambiental)</w:t>
      </w:r>
      <w:r>
        <w:t xml:space="preserve"> y corrige «</w:t>
      </w:r>
      <w:r w:rsidRPr="00575F0B">
        <w:rPr>
          <w:i w:val="0"/>
        </w:rPr>
        <w:t>fallos de mercado</w:t>
      </w:r>
      <w:r>
        <w:t xml:space="preserve">». Desde una </w:t>
      </w:r>
      <w:r w:rsidRPr="00575F0B">
        <w:rPr>
          <w:i w:val="0"/>
        </w:rPr>
        <w:t>perspectiva algorítmica</w:t>
      </w:r>
      <w:r>
        <w:t xml:space="preserve"> es el </w:t>
      </w:r>
      <w:r w:rsidRPr="00575F0B">
        <w:rPr>
          <w:i w:val="0"/>
        </w:rPr>
        <w:t>modelo de la dualidad funcional</w:t>
      </w:r>
      <w:r>
        <w:t xml:space="preserve">. Permite a las </w:t>
      </w:r>
      <w:r w:rsidRPr="00575F0B">
        <w:rPr>
          <w:i w:val="0"/>
        </w:rPr>
        <w:t xml:space="preserve">naciones </w:t>
      </w:r>
      <w:proofErr w:type="spellStart"/>
      <w:r w:rsidRPr="00575F0B">
        <w:rPr>
          <w:i w:val="0"/>
        </w:rPr>
        <w:t>semiperiféricas</w:t>
      </w:r>
      <w:proofErr w:type="spellEnd"/>
      <w:r>
        <w:t xml:space="preserve"> mantener estabilidad social </w:t>
      </w:r>
      <w:r w:rsidRPr="00575F0B">
        <w:rPr>
          <w:i w:val="0"/>
        </w:rPr>
        <w:t>(regulando precios, protegiendo empleos, subsidiando servicios)</w:t>
      </w:r>
      <w:r>
        <w:t xml:space="preserve"> mientras se integran al orden global </w:t>
      </w:r>
      <w:r w:rsidRPr="00575F0B">
        <w:rPr>
          <w:i w:val="0"/>
        </w:rPr>
        <w:t xml:space="preserve">(abriendo mercados, atrayendo inversión, cumpliendo metas macroeconómicas). </w:t>
      </w:r>
      <w:r>
        <w:rPr>
          <w:i w:val="0"/>
        </w:rPr>
        <w:t>Ej.</w:t>
      </w:r>
      <w:r w:rsidRPr="00575F0B">
        <w:rPr>
          <w:i w:val="0"/>
        </w:rPr>
        <w:t xml:space="preserve">: China mantiene control estatal estricto sobre bancos, tierras, empresas estratégicas y flujos de capital, pero opera con lógica de mercado agresiva en el plano global (exportaciones, adquisiciones de empresas, </w:t>
      </w:r>
      <w:proofErr w:type="spellStart"/>
      <w:r w:rsidRPr="00575F0B">
        <w:rPr>
          <w:i w:val="0"/>
        </w:rPr>
        <w:t>Belt</w:t>
      </w:r>
      <w:proofErr w:type="spellEnd"/>
      <w:r w:rsidRPr="00575F0B">
        <w:rPr>
          <w:i w:val="0"/>
        </w:rPr>
        <w:t xml:space="preserve"> and Road).</w:t>
      </w:r>
    </w:p>
    <w:p w:rsidR="002430EB" w:rsidRDefault="002430EB" w:rsidP="002430EB">
      <w:pPr>
        <w:pStyle w:val="30-Parrafo"/>
      </w:pPr>
      <w:r w:rsidRPr="00CA02DE">
        <w:rPr>
          <w:rFonts w:ascii="Digital-7 Mono" w:hAnsi="Digital-7 Mono"/>
          <w:i/>
        </w:rPr>
        <w:t>2.6.</w:t>
      </w:r>
      <w:r>
        <w:rPr>
          <w:rFonts w:ascii="Digital-7 Mono" w:hAnsi="Digital-7 Mono"/>
          <w:i/>
        </w:rPr>
        <w:t>73</w:t>
      </w:r>
      <w:r w:rsidRPr="00412153">
        <w:rPr>
          <w:i/>
        </w:rPr>
        <w:t xml:space="preserve"> </w:t>
      </w:r>
      <w:r w:rsidRPr="00412153">
        <w:rPr>
          <w:rFonts w:ascii="Times New Roman" w:hAnsi="Times New Roman"/>
        </w:rPr>
        <w:t>»</w:t>
      </w:r>
      <w:r>
        <w:t xml:space="preserve"> En la práctica, pocos países se adhieren estrictamente a un solo modelo. La mayoría opera en un espectro dinámico, ajustando su configuración según las </w:t>
      </w:r>
      <w:r w:rsidRPr="00821DDA">
        <w:rPr>
          <w:i/>
        </w:rPr>
        <w:t>presiones internas y externas</w:t>
      </w:r>
      <w:r>
        <w:t xml:space="preserve">. Lo que define su trayectoria no es la ideología declarada, sino su </w:t>
      </w:r>
      <w:r w:rsidRPr="00821DDA">
        <w:rPr>
          <w:i/>
        </w:rPr>
        <w:t>capacidad de maniobra dentro del sistema global</w:t>
      </w:r>
      <w:r>
        <w:t xml:space="preserve">. Desde la perspectiva del </w:t>
      </w:r>
      <w:r w:rsidRPr="00821DDA">
        <w:rPr>
          <w:i/>
        </w:rPr>
        <w:t>modelo civilizatorio</w:t>
      </w:r>
      <w:r>
        <w:t xml:space="preserve">, los modelos económicos no son </w:t>
      </w:r>
      <w:r w:rsidRPr="00821DDA">
        <w:rPr>
          <w:i/>
        </w:rPr>
        <w:t>opciones</w:t>
      </w:r>
      <w:r>
        <w:t xml:space="preserve">, son </w:t>
      </w:r>
      <w:r w:rsidRPr="00821DDA">
        <w:rPr>
          <w:i/>
        </w:rPr>
        <w:t>posiciones en un tablero de poder global</w:t>
      </w:r>
      <w:r>
        <w:t xml:space="preserve">. Elegir un modelo no es decidir cómo organizar la producción, </w:t>
      </w:r>
      <w:r w:rsidRPr="00821DDA">
        <w:rPr>
          <w:i/>
        </w:rPr>
        <w:t>es decidir a qué Leviatán servir, qué reglas obedecer, y qué futuro sacrificar</w:t>
      </w:r>
      <w:r>
        <w:t>.</w:t>
      </w:r>
    </w:p>
    <w:p w:rsidR="002430EB" w:rsidRDefault="002430EB" w:rsidP="002430EB">
      <w:pPr>
        <w:pStyle w:val="30-Parrafo"/>
      </w:pPr>
      <w:r w:rsidRPr="00CA02DE">
        <w:rPr>
          <w:rFonts w:ascii="Digital-7 Mono" w:hAnsi="Digital-7 Mono"/>
          <w:i/>
        </w:rPr>
        <w:t>2.6.</w:t>
      </w:r>
      <w:r>
        <w:rPr>
          <w:rFonts w:ascii="Digital-7 Mono" w:hAnsi="Digital-7 Mono"/>
          <w:i/>
        </w:rPr>
        <w:t>74</w:t>
      </w:r>
      <w:r w:rsidRPr="00412153">
        <w:rPr>
          <w:i/>
        </w:rPr>
        <w:t xml:space="preserve"> </w:t>
      </w:r>
      <w:r w:rsidRPr="00412153">
        <w:rPr>
          <w:rFonts w:ascii="Times New Roman" w:hAnsi="Times New Roman"/>
        </w:rPr>
        <w:t>»</w:t>
      </w:r>
      <w:r>
        <w:t xml:space="preserve"> El verdadero </w:t>
      </w:r>
      <w:r w:rsidRPr="00821DDA">
        <w:rPr>
          <w:i/>
        </w:rPr>
        <w:t>modelo económico</w:t>
      </w:r>
      <w:r>
        <w:t xml:space="preserve"> de la etapa de </w:t>
      </w:r>
      <w:r w:rsidRPr="00821DDA">
        <w:rPr>
          <w:i/>
        </w:rPr>
        <w:t>Globalización Fragmentada</w:t>
      </w:r>
      <w:r>
        <w:t xml:space="preserve"> no es ninguno de los anteriores, es el </w:t>
      </w:r>
      <w:r>
        <w:rPr>
          <w:i/>
        </w:rPr>
        <w:t>modelo Financiero-G</w:t>
      </w:r>
      <w:r w:rsidRPr="00821DDA">
        <w:rPr>
          <w:i/>
        </w:rPr>
        <w:t>lobal</w:t>
      </w:r>
      <w:r>
        <w:t xml:space="preserve">, donde </w:t>
      </w:r>
      <w:r w:rsidRPr="00821DDA">
        <w:rPr>
          <w:i/>
        </w:rPr>
        <w:t>la economía real</w:t>
      </w:r>
      <w:r>
        <w:t xml:space="preserve"> </w:t>
      </w:r>
      <w:r w:rsidRPr="00821DDA">
        <w:rPr>
          <w:i/>
        </w:rPr>
        <w:t>(producción, trabajo, consumo)</w:t>
      </w:r>
      <w:r>
        <w:t xml:space="preserve"> </w:t>
      </w:r>
      <w:r w:rsidRPr="00821DDA">
        <w:t>se subordina</w:t>
      </w:r>
      <w:r w:rsidRPr="00821DDA">
        <w:rPr>
          <w:i/>
        </w:rPr>
        <w:t xml:space="preserve"> a la economía abstracta</w:t>
      </w:r>
      <w:r>
        <w:t xml:space="preserve"> </w:t>
      </w:r>
      <w:r w:rsidRPr="00821DDA">
        <w:rPr>
          <w:i/>
        </w:rPr>
        <w:t>(deuda, flujos de capital, derivados, algoritmos de trading).</w:t>
      </w:r>
      <w:r>
        <w:t xml:space="preserve"> En este modelo, </w:t>
      </w:r>
      <w:r w:rsidRPr="00821DDA">
        <w:t>el</w:t>
      </w:r>
      <w:r w:rsidRPr="00821DDA">
        <w:rPr>
          <w:i/>
        </w:rPr>
        <w:t xml:space="preserve"> valor</w:t>
      </w:r>
      <w:r>
        <w:t xml:space="preserve"> ya no se mide en bienes, sino en </w:t>
      </w:r>
      <w:r w:rsidRPr="00821DDA">
        <w:rPr>
          <w:i/>
        </w:rPr>
        <w:t>activos</w:t>
      </w:r>
      <w:r>
        <w:t xml:space="preserve">. El </w:t>
      </w:r>
      <w:r w:rsidRPr="00821DDA">
        <w:rPr>
          <w:i/>
        </w:rPr>
        <w:t>crecimiento</w:t>
      </w:r>
      <w:r>
        <w:t xml:space="preserve">, no en empleo, sino en </w:t>
      </w:r>
      <w:r w:rsidRPr="00821DDA">
        <w:rPr>
          <w:i/>
        </w:rPr>
        <w:t>capitalización bursátil</w:t>
      </w:r>
      <w:r>
        <w:t xml:space="preserve">, y el progreso, no en bienestar, sino en </w:t>
      </w:r>
      <w:r w:rsidRPr="00821DDA">
        <w:rPr>
          <w:i/>
        </w:rPr>
        <w:t>sincronización con el orden hegemónico</w:t>
      </w:r>
      <w:r>
        <w:t>.</w:t>
      </w:r>
    </w:p>
    <w:p w:rsidR="002430EB" w:rsidRDefault="002430EB" w:rsidP="002430EB">
      <w:pPr>
        <w:pStyle w:val="30-Parrafo"/>
      </w:pPr>
    </w:p>
    <w:p w:rsidR="002430EB" w:rsidRDefault="002430EB" w:rsidP="002430EB">
      <w:pPr>
        <w:pStyle w:val="134VerdeSub"/>
      </w:pPr>
      <w:bookmarkStart w:id="30" w:name="_Toc212715279"/>
      <w:r>
        <w:t>Sistema Financiero</w:t>
      </w:r>
      <w:bookmarkEnd w:id="30"/>
    </w:p>
    <w:p w:rsidR="002430EB" w:rsidRPr="0042433F" w:rsidRDefault="002430EB" w:rsidP="002430EB">
      <w:pPr>
        <w:pStyle w:val="30-Parrafo"/>
        <w:rPr>
          <w:i/>
        </w:rPr>
      </w:pPr>
      <w:r>
        <w:rPr>
          <w:rFonts w:ascii="Digital-7 Mono" w:hAnsi="Digital-7 Mono"/>
          <w:i/>
        </w:rPr>
        <w:t>2.6.75</w:t>
      </w:r>
      <w:r w:rsidRPr="00412153">
        <w:rPr>
          <w:i/>
        </w:rPr>
        <w:t xml:space="preserve"> </w:t>
      </w:r>
      <w:r w:rsidRPr="00412153">
        <w:rPr>
          <w:rFonts w:ascii="Times New Roman" w:hAnsi="Times New Roman"/>
        </w:rPr>
        <w:t>»</w:t>
      </w:r>
      <w:r>
        <w:t xml:space="preserve"> El </w:t>
      </w:r>
      <w:r w:rsidRPr="00FE64B6">
        <w:rPr>
          <w:i/>
        </w:rPr>
        <w:t>Sistema Financiero</w:t>
      </w:r>
      <w:r>
        <w:t xml:space="preserve"> es </w:t>
      </w:r>
      <w:r w:rsidRPr="0042433F">
        <w:rPr>
          <w:i/>
        </w:rPr>
        <w:t xml:space="preserve">el conjunto de instituciones, mercados, instrumentos y normas que facilitan la intermediación de recursos </w:t>
      </w:r>
      <w:r w:rsidRPr="0042433F">
        <w:t>entre quienes tienen</w:t>
      </w:r>
      <w:r w:rsidRPr="0042433F">
        <w:rPr>
          <w:i/>
        </w:rPr>
        <w:t xml:space="preserve"> excedentes </w:t>
      </w:r>
      <w:r w:rsidRPr="0042433F">
        <w:rPr>
          <w:i/>
        </w:rPr>
        <w:lastRenderedPageBreak/>
        <w:t>monetarios (ahorradores)</w:t>
      </w:r>
      <w:r>
        <w:t xml:space="preserve"> y quienes </w:t>
      </w:r>
      <w:r w:rsidRPr="00FE64B6">
        <w:rPr>
          <w:i/>
        </w:rPr>
        <w:t>necesitan financiamiento (inversionistas, empresas, consumidores</w:t>
      </w:r>
      <w:r>
        <w:rPr>
          <w:i/>
        </w:rPr>
        <w:t>,</w:t>
      </w:r>
      <w:r w:rsidRPr="00FE64B6">
        <w:rPr>
          <w:i/>
        </w:rPr>
        <w:t xml:space="preserve"> </w:t>
      </w:r>
      <w:r>
        <w:rPr>
          <w:i/>
        </w:rPr>
        <w:t>gobiernos</w:t>
      </w:r>
      <w:r w:rsidRPr="00FE64B6">
        <w:rPr>
          <w:i/>
        </w:rPr>
        <w:t>)</w:t>
      </w:r>
      <w:r>
        <w:t xml:space="preserve">. Su función declarada </w:t>
      </w:r>
      <w:r w:rsidRPr="0042433F">
        <w:rPr>
          <w:i/>
        </w:rPr>
        <w:t>es canalizar el ahorro hacia la inversión productiva, gestionar el riesgo, facilitar el comercio y promover el crecimiento económico sostenible.</w:t>
      </w:r>
    </w:p>
    <w:p w:rsidR="002430EB" w:rsidRDefault="002430EB" w:rsidP="002430EB">
      <w:pPr>
        <w:pStyle w:val="30-Parrafo"/>
      </w:pPr>
      <w:r>
        <w:rPr>
          <w:rFonts w:ascii="Digital-7 Mono" w:hAnsi="Digital-7 Mono"/>
          <w:i/>
        </w:rPr>
        <w:t>2.6.76</w:t>
      </w:r>
      <w:r w:rsidRPr="00412153">
        <w:rPr>
          <w:i/>
        </w:rPr>
        <w:t xml:space="preserve"> </w:t>
      </w:r>
      <w:r w:rsidRPr="00412153">
        <w:rPr>
          <w:rFonts w:ascii="Times New Roman" w:hAnsi="Times New Roman"/>
        </w:rPr>
        <w:t>»</w:t>
      </w:r>
      <w:r>
        <w:t xml:space="preserve"> Aunque académicamente se presenta como un </w:t>
      </w:r>
      <w:r w:rsidRPr="0042433F">
        <w:rPr>
          <w:i/>
        </w:rPr>
        <w:t>mecanismo técnico</w:t>
      </w:r>
      <w:r>
        <w:t xml:space="preserve"> de asignación eficiente de capital, el </w:t>
      </w:r>
      <w:r w:rsidRPr="0042433F">
        <w:rPr>
          <w:i/>
        </w:rPr>
        <w:t>sistema financiero</w:t>
      </w:r>
      <w:r>
        <w:t xml:space="preserve"> también puede interpretarse </w:t>
      </w:r>
      <w:r w:rsidRPr="0042433F">
        <w:rPr>
          <w:i/>
        </w:rPr>
        <w:t>(desde una perspectiva civilizatoria)</w:t>
      </w:r>
      <w:r>
        <w:t xml:space="preserve"> como el </w:t>
      </w:r>
      <w:r w:rsidRPr="0042433F">
        <w:rPr>
          <w:i/>
        </w:rPr>
        <w:t>sistema nervioso abstracto de la civilización global</w:t>
      </w:r>
      <w:r>
        <w:t xml:space="preserve">: la red que </w:t>
      </w:r>
      <w:r w:rsidRPr="0042433F">
        <w:rPr>
          <w:i/>
        </w:rPr>
        <w:t>sincroniza economías</w:t>
      </w:r>
      <w:r>
        <w:t xml:space="preserve">, </w:t>
      </w:r>
      <w:r w:rsidRPr="0042433F">
        <w:rPr>
          <w:i/>
        </w:rPr>
        <w:t>administra el tiempo mediante la deuda</w:t>
      </w:r>
      <w:r>
        <w:t xml:space="preserve">, y </w:t>
      </w:r>
      <w:r w:rsidRPr="0042433F">
        <w:rPr>
          <w:i/>
        </w:rPr>
        <w:t>transforma la realidad material en flujos de valor simbólico</w:t>
      </w:r>
      <w:r>
        <w:t xml:space="preserve">. En esta etapa, no solo facilita la economía, sino que </w:t>
      </w:r>
      <w:r w:rsidRPr="0042433F">
        <w:rPr>
          <w:i/>
        </w:rPr>
        <w:t>la define, la dirige y la disciplina</w:t>
      </w:r>
      <w:r>
        <w:t>.</w:t>
      </w:r>
    </w:p>
    <w:p w:rsidR="002430EB" w:rsidRDefault="002430EB" w:rsidP="002430EB">
      <w:pPr>
        <w:pStyle w:val="30-Parrafo"/>
      </w:pPr>
      <w:r>
        <w:rPr>
          <w:rFonts w:ascii="Digital-7 Mono" w:hAnsi="Digital-7 Mono"/>
          <w:i/>
        </w:rPr>
        <w:t>2.6.77</w:t>
      </w:r>
      <w:r w:rsidRPr="00412153">
        <w:rPr>
          <w:i/>
        </w:rPr>
        <w:t xml:space="preserve"> </w:t>
      </w:r>
      <w:r w:rsidRPr="00412153">
        <w:rPr>
          <w:rFonts w:ascii="Times New Roman" w:hAnsi="Times New Roman"/>
        </w:rPr>
        <w:t>»</w:t>
      </w:r>
      <w:r>
        <w:t xml:space="preserve"> Históricamente, las </w:t>
      </w:r>
      <w:r w:rsidRPr="0042433F">
        <w:t>funciones financieras</w:t>
      </w:r>
      <w:r>
        <w:t xml:space="preserve"> surgieron de manera rudimentaria en las primeras civilizaciones. Los </w:t>
      </w:r>
      <w:r w:rsidRPr="0042433F">
        <w:rPr>
          <w:i/>
        </w:rPr>
        <w:t>templos mesopotámicos y egipcios</w:t>
      </w:r>
      <w:r>
        <w:t xml:space="preserve"> actuaban como </w:t>
      </w:r>
      <w:r w:rsidRPr="0042433F">
        <w:rPr>
          <w:i/>
        </w:rPr>
        <w:t>depósitos de grano y metales preciosos</w:t>
      </w:r>
      <w:r>
        <w:t xml:space="preserve">, y otorgaban préstamos con intereses. En la </w:t>
      </w:r>
      <w:r w:rsidRPr="0042433F">
        <w:rPr>
          <w:i/>
        </w:rPr>
        <w:t>Grecia y Roma clásicas</w:t>
      </w:r>
      <w:r>
        <w:t xml:space="preserve">, </w:t>
      </w:r>
      <w:r w:rsidRPr="0042433F">
        <w:rPr>
          <w:i/>
        </w:rPr>
        <w:t xml:space="preserve">los </w:t>
      </w:r>
      <w:proofErr w:type="spellStart"/>
      <w:r w:rsidRPr="0042433F">
        <w:rPr>
          <w:i/>
        </w:rPr>
        <w:t>argentarii</w:t>
      </w:r>
      <w:proofErr w:type="spellEnd"/>
      <w:r>
        <w:rPr>
          <w:i/>
        </w:rPr>
        <w:t xml:space="preserve"> (banqueros privados)</w:t>
      </w:r>
      <w:r w:rsidRPr="0042433F">
        <w:rPr>
          <w:i/>
        </w:rPr>
        <w:t xml:space="preserve"> y </w:t>
      </w:r>
      <w:proofErr w:type="spellStart"/>
      <w:r w:rsidRPr="0042433F">
        <w:rPr>
          <w:i/>
        </w:rPr>
        <w:t>nummularii</w:t>
      </w:r>
      <w:proofErr w:type="spellEnd"/>
      <w:r>
        <w:t xml:space="preserve"> </w:t>
      </w:r>
      <w:r>
        <w:rPr>
          <w:i/>
        </w:rPr>
        <w:t>(especialistas en monedas</w:t>
      </w:r>
      <w:r w:rsidRPr="0042433F">
        <w:rPr>
          <w:i/>
        </w:rPr>
        <w:t xml:space="preserve">) </w:t>
      </w:r>
      <w:r>
        <w:t xml:space="preserve">realizaban </w:t>
      </w:r>
      <w:r w:rsidRPr="0042433F">
        <w:rPr>
          <w:i/>
        </w:rPr>
        <w:t>operaciones de cambio, depósito y crédito</w:t>
      </w:r>
      <w:r>
        <w:t xml:space="preserve">. Durante la </w:t>
      </w:r>
      <w:r w:rsidRPr="0042433F">
        <w:rPr>
          <w:i/>
        </w:rPr>
        <w:t>Edad Media</w:t>
      </w:r>
      <w:r>
        <w:t xml:space="preserve">, los </w:t>
      </w:r>
      <w:r w:rsidRPr="0042433F">
        <w:rPr>
          <w:i/>
        </w:rPr>
        <w:t>orfebres europeos</w:t>
      </w:r>
      <w:r>
        <w:t xml:space="preserve"> comenzaron a emitir recibos por depósitos de oro, que eventualmente se convirtieron en los primeros billetes.</w:t>
      </w:r>
    </w:p>
    <w:p w:rsidR="002430EB" w:rsidRDefault="002430EB" w:rsidP="002430EB">
      <w:pPr>
        <w:pStyle w:val="30-Parrafo"/>
      </w:pPr>
      <w:r>
        <w:rPr>
          <w:rFonts w:ascii="Digital-7 Mono" w:hAnsi="Digital-7 Mono"/>
          <w:i/>
        </w:rPr>
        <w:t>2.6.78</w:t>
      </w:r>
      <w:r w:rsidRPr="00412153">
        <w:rPr>
          <w:i/>
        </w:rPr>
        <w:t xml:space="preserve"> </w:t>
      </w:r>
      <w:r w:rsidRPr="00412153">
        <w:rPr>
          <w:rFonts w:ascii="Times New Roman" w:hAnsi="Times New Roman"/>
        </w:rPr>
        <w:t>»</w:t>
      </w:r>
      <w:r>
        <w:t xml:space="preserve"> Con el surgimiento de los </w:t>
      </w:r>
      <w:r w:rsidRPr="0042433F">
        <w:rPr>
          <w:i/>
        </w:rPr>
        <w:t>Estados modernos</w:t>
      </w:r>
      <w:r>
        <w:t xml:space="preserve"> y el </w:t>
      </w:r>
      <w:r w:rsidRPr="0042433F">
        <w:rPr>
          <w:i/>
        </w:rPr>
        <w:t>comercio global</w:t>
      </w:r>
      <w:r>
        <w:t xml:space="preserve">, las instituciones financieras se formalizaron: </w:t>
      </w:r>
      <w:r w:rsidRPr="007C02DA">
        <w:rPr>
          <w:i/>
        </w:rPr>
        <w:t>bolsas de valores</w:t>
      </w:r>
      <w:r>
        <w:t xml:space="preserve"> </w:t>
      </w:r>
      <w:r w:rsidRPr="007C02DA">
        <w:rPr>
          <w:i/>
        </w:rPr>
        <w:t>(Ámsterdam, 1602)</w:t>
      </w:r>
      <w:r>
        <w:rPr>
          <w:i/>
        </w:rPr>
        <w:t xml:space="preserve">, </w:t>
      </w:r>
      <w:r w:rsidRPr="007C02DA">
        <w:rPr>
          <w:i/>
        </w:rPr>
        <w:t>bancos centrales</w:t>
      </w:r>
      <w:r>
        <w:t xml:space="preserve"> </w:t>
      </w:r>
      <w:r w:rsidRPr="007C02DA">
        <w:rPr>
          <w:i/>
        </w:rPr>
        <w:t>(Banco de Inglaterra, 1694)</w:t>
      </w:r>
      <w:r>
        <w:t xml:space="preserve">, </w:t>
      </w:r>
      <w:r w:rsidRPr="007C02DA">
        <w:rPr>
          <w:i/>
        </w:rPr>
        <w:t>compañías de seguros, y sistemas monetarios nacionales</w:t>
      </w:r>
      <w:r>
        <w:t xml:space="preserve">. La </w:t>
      </w:r>
      <w:r w:rsidRPr="007C02DA">
        <w:rPr>
          <w:i/>
        </w:rPr>
        <w:t>Revolución Industrial</w:t>
      </w:r>
      <w:r>
        <w:t xml:space="preserve"> aceleró la necesidad de financiamiento a gran escala, y el </w:t>
      </w:r>
      <w:r w:rsidRPr="007C02DA">
        <w:rPr>
          <w:i/>
        </w:rPr>
        <w:t>siglo XX</w:t>
      </w:r>
      <w:r>
        <w:t xml:space="preserve"> consolidó el </w:t>
      </w:r>
      <w:r w:rsidRPr="007C02DA">
        <w:rPr>
          <w:i/>
        </w:rPr>
        <w:t>sistema financiero</w:t>
      </w:r>
      <w:r>
        <w:t xml:space="preserve"> como pilar del </w:t>
      </w:r>
      <w:r w:rsidRPr="007C02DA">
        <w:rPr>
          <w:i/>
        </w:rPr>
        <w:t>orden económico global</w:t>
      </w:r>
      <w:r>
        <w:t xml:space="preserve">, con instituciones como </w:t>
      </w:r>
      <w:r w:rsidRPr="007C02DA">
        <w:rPr>
          <w:i/>
        </w:rPr>
        <w:t xml:space="preserve">el </w:t>
      </w:r>
      <w:r>
        <w:rPr>
          <w:i/>
        </w:rPr>
        <w:t>Fondo Monetario Internacional (</w:t>
      </w:r>
      <w:r w:rsidRPr="007C02DA">
        <w:rPr>
          <w:i/>
        </w:rPr>
        <w:t>FMI</w:t>
      </w:r>
      <w:r>
        <w:rPr>
          <w:i/>
        </w:rPr>
        <w:t>)</w:t>
      </w:r>
      <w:r w:rsidRPr="007C02DA">
        <w:rPr>
          <w:i/>
        </w:rPr>
        <w:t>, el Banco Mundial y sistemas de reservas internacionales (patrón oro, luego dólar)</w:t>
      </w:r>
      <w:r>
        <w:t>.</w:t>
      </w:r>
    </w:p>
    <w:p w:rsidR="002430EB" w:rsidRDefault="002430EB" w:rsidP="002430EB">
      <w:pPr>
        <w:pStyle w:val="30-Parrafo"/>
      </w:pPr>
      <w:r>
        <w:rPr>
          <w:rFonts w:ascii="Digital-7 Mono" w:hAnsi="Digital-7 Mono"/>
          <w:i/>
        </w:rPr>
        <w:t>2.6.79</w:t>
      </w:r>
      <w:r w:rsidRPr="00412153">
        <w:rPr>
          <w:i/>
        </w:rPr>
        <w:t xml:space="preserve"> </w:t>
      </w:r>
      <w:r w:rsidRPr="00412153">
        <w:rPr>
          <w:rFonts w:ascii="Times New Roman" w:hAnsi="Times New Roman"/>
        </w:rPr>
        <w:t>»</w:t>
      </w:r>
      <w:r>
        <w:t xml:space="preserve"> En la etapa de </w:t>
      </w:r>
      <w:r w:rsidRPr="007C02DA">
        <w:rPr>
          <w:i/>
        </w:rPr>
        <w:t>Globalización Fragmentada</w:t>
      </w:r>
      <w:r>
        <w:t xml:space="preserve">, el </w:t>
      </w:r>
      <w:r w:rsidRPr="007C02DA">
        <w:rPr>
          <w:i/>
        </w:rPr>
        <w:t>sistema financiero</w:t>
      </w:r>
      <w:r>
        <w:t xml:space="preserve"> se transforma en una </w:t>
      </w:r>
      <w:r w:rsidRPr="007C02DA">
        <w:rPr>
          <w:i/>
        </w:rPr>
        <w:t>infraestructura planetaria digitalizada, algorítmica y profundamente interconectada</w:t>
      </w:r>
      <w:r>
        <w:t>, donde los flujos de capital superan con creces el valor de la economía real, y donde las decisiones de unos pocos actores pueden alterar el destino de millones.</w:t>
      </w:r>
    </w:p>
    <w:p w:rsidR="002430EB" w:rsidRDefault="002430EB" w:rsidP="002430EB">
      <w:pPr>
        <w:pStyle w:val="30-Parrafo"/>
        <w:rPr>
          <w:lang w:eastAsia="es-AR"/>
        </w:rPr>
      </w:pPr>
      <w:r>
        <w:rPr>
          <w:rFonts w:ascii="Digital-7 Mono" w:hAnsi="Digital-7 Mono"/>
          <w:i/>
        </w:rPr>
        <w:t>2.6.80</w:t>
      </w:r>
      <w:r w:rsidRPr="00412153">
        <w:rPr>
          <w:i/>
        </w:rPr>
        <w:t xml:space="preserve"> </w:t>
      </w:r>
      <w:r w:rsidRPr="00412153">
        <w:rPr>
          <w:rFonts w:ascii="Times New Roman" w:hAnsi="Times New Roman"/>
        </w:rPr>
        <w:t>»</w:t>
      </w:r>
      <w:r>
        <w:t xml:space="preserve"> </w:t>
      </w:r>
      <w:r>
        <w:rPr>
          <w:lang w:eastAsia="es-AR"/>
        </w:rPr>
        <w:t xml:space="preserve">Este es el </w:t>
      </w:r>
      <w:r w:rsidRPr="001231EA">
        <w:rPr>
          <w:i/>
          <w:lang w:eastAsia="es-AR"/>
        </w:rPr>
        <w:t>algoritmo civilizatorio</w:t>
      </w:r>
      <w:r>
        <w:rPr>
          <w:lang w:eastAsia="es-AR"/>
        </w:rPr>
        <w:t xml:space="preserve"> que sincroniza las economías locales de múltiples naciones. Su lógica es la </w:t>
      </w:r>
      <w:r w:rsidRPr="001231EA">
        <w:rPr>
          <w:i/>
          <w:lang w:eastAsia="es-AR"/>
        </w:rPr>
        <w:t>abstracción de valor</w:t>
      </w:r>
      <w:r>
        <w:rPr>
          <w:lang w:eastAsia="es-AR"/>
        </w:rPr>
        <w:t xml:space="preserve"> para promover </w:t>
      </w:r>
      <w:r w:rsidRPr="007C02DA">
        <w:rPr>
          <w:i/>
          <w:lang w:eastAsia="es-AR"/>
        </w:rPr>
        <w:t xml:space="preserve">el crecimiento económico y la transferencia de </w:t>
      </w:r>
      <w:r>
        <w:rPr>
          <w:i/>
          <w:lang w:eastAsia="es-AR"/>
        </w:rPr>
        <w:t xml:space="preserve">la </w:t>
      </w:r>
      <w:r w:rsidRPr="007C02DA">
        <w:rPr>
          <w:i/>
          <w:lang w:eastAsia="es-AR"/>
        </w:rPr>
        <w:t>riqueza</w:t>
      </w:r>
      <w:r>
        <w:rPr>
          <w:lang w:eastAsia="es-AR"/>
        </w:rPr>
        <w:t xml:space="preserve">. </w:t>
      </w:r>
      <w:r>
        <w:t xml:space="preserve">El </w:t>
      </w:r>
      <w:r w:rsidRPr="007C02DA">
        <w:rPr>
          <w:i/>
        </w:rPr>
        <w:t>sistema financiero</w:t>
      </w:r>
      <w:r>
        <w:t xml:space="preserve"> se compone de </w:t>
      </w:r>
      <w:r w:rsidRPr="007C02DA">
        <w:rPr>
          <w:i/>
        </w:rPr>
        <w:t>cuatro elementos fundamentales</w:t>
      </w:r>
      <w:r>
        <w:t>, cuya interacción permite su funcionamiento:</w:t>
      </w:r>
    </w:p>
    <w:p w:rsidR="002430EB" w:rsidRDefault="002430EB" w:rsidP="002430EB">
      <w:pPr>
        <w:pStyle w:val="412-VietaComacta"/>
        <w:spacing w:after="60"/>
        <w:jc w:val="both"/>
      </w:pPr>
      <w:r w:rsidRPr="00165DA7">
        <w:rPr>
          <w:b/>
          <w:i w:val="0"/>
          <w:smallCaps/>
        </w:rPr>
        <w:t>Instituciones financieras</w:t>
      </w:r>
      <w:r>
        <w:t xml:space="preserve">: Son entidades que actúan como </w:t>
      </w:r>
      <w:r w:rsidRPr="007C02DA">
        <w:rPr>
          <w:i w:val="0"/>
        </w:rPr>
        <w:t xml:space="preserve">intermediarios </w:t>
      </w:r>
      <w:r w:rsidRPr="007C02DA">
        <w:t>y operan en</w:t>
      </w:r>
      <w:r>
        <w:rPr>
          <w:i w:val="0"/>
        </w:rPr>
        <w:t xml:space="preserve"> los mercados </w:t>
      </w:r>
      <w:r w:rsidRPr="007C02DA">
        <w:rPr>
          <w:i w:val="0"/>
        </w:rPr>
        <w:t>financieros</w:t>
      </w:r>
      <w:r>
        <w:t>. Incluyen:</w:t>
      </w:r>
    </w:p>
    <w:p w:rsidR="002430EB" w:rsidRPr="007C02DA" w:rsidRDefault="002430EB" w:rsidP="002430EB">
      <w:pPr>
        <w:pStyle w:val="413-VietaAnalitica"/>
        <w:spacing w:after="60"/>
        <w:ind w:left="426" w:hanging="284"/>
        <w:contextualSpacing/>
        <w:jc w:val="both"/>
      </w:pPr>
      <w:r w:rsidRPr="007C02DA">
        <w:rPr>
          <w:b/>
          <w:smallCaps/>
        </w:rPr>
        <w:t>Bancos comerciales</w:t>
      </w:r>
      <w:r>
        <w:t xml:space="preserve">: </w:t>
      </w:r>
      <w:r w:rsidRPr="007C02DA">
        <w:t>captan depósitos y otorgan préstamos.</w:t>
      </w:r>
    </w:p>
    <w:p w:rsidR="002430EB" w:rsidRPr="007C02DA" w:rsidRDefault="002430EB" w:rsidP="002430EB">
      <w:pPr>
        <w:pStyle w:val="413-VietaAnalitica"/>
        <w:spacing w:after="60"/>
        <w:ind w:left="426" w:hanging="284"/>
        <w:contextualSpacing/>
        <w:jc w:val="both"/>
      </w:pPr>
      <w:r w:rsidRPr="007C02DA">
        <w:rPr>
          <w:b/>
          <w:smallCaps/>
        </w:rPr>
        <w:t>Bancos centrales</w:t>
      </w:r>
      <w:r>
        <w:t xml:space="preserve">: </w:t>
      </w:r>
      <w:r w:rsidRPr="007C02DA">
        <w:t>emiten moneda, regulan el sistema y definen la política monetaria.</w:t>
      </w:r>
    </w:p>
    <w:p w:rsidR="002430EB" w:rsidRPr="007C02DA" w:rsidRDefault="002430EB" w:rsidP="002430EB">
      <w:pPr>
        <w:pStyle w:val="413-VietaAnalitica"/>
        <w:spacing w:after="60"/>
        <w:ind w:left="426" w:hanging="284"/>
        <w:contextualSpacing/>
        <w:jc w:val="both"/>
      </w:pPr>
      <w:r w:rsidRPr="007C02DA">
        <w:rPr>
          <w:b/>
          <w:smallCaps/>
        </w:rPr>
        <w:t>Bolsas de valores</w:t>
      </w:r>
      <w:r>
        <w:t xml:space="preserve">: </w:t>
      </w:r>
      <w:r w:rsidRPr="007C02DA">
        <w:t>facilitan la compra-venta de acciones y bonos.</w:t>
      </w:r>
    </w:p>
    <w:p w:rsidR="002430EB" w:rsidRDefault="002430EB" w:rsidP="002430EB">
      <w:pPr>
        <w:pStyle w:val="413-VietaAnalitica"/>
        <w:spacing w:after="60"/>
        <w:ind w:left="426" w:hanging="284"/>
        <w:contextualSpacing/>
        <w:jc w:val="both"/>
      </w:pPr>
      <w:r w:rsidRPr="007C02DA">
        <w:rPr>
          <w:b/>
          <w:smallCaps/>
        </w:rPr>
        <w:t>Compañías de seguros</w:t>
      </w:r>
      <w:r>
        <w:t xml:space="preserve">: </w:t>
      </w:r>
      <w:r w:rsidRPr="007C02DA">
        <w:t>gestionan riesgos mediante contratos de cobertura.</w:t>
      </w:r>
    </w:p>
    <w:p w:rsidR="002430EB" w:rsidRDefault="002430EB" w:rsidP="002430EB">
      <w:pPr>
        <w:pStyle w:val="413-VietaAnalitica"/>
        <w:spacing w:after="60"/>
        <w:ind w:left="426" w:hanging="284"/>
        <w:contextualSpacing/>
        <w:jc w:val="both"/>
      </w:pPr>
      <w:r>
        <w:rPr>
          <w:b/>
          <w:smallCaps/>
        </w:rPr>
        <w:t>Otros Actores</w:t>
      </w:r>
      <w:r w:rsidRPr="007C02DA">
        <w:rPr>
          <w:smallCaps/>
        </w:rPr>
        <w:t>:</w:t>
      </w:r>
      <w:r>
        <w:t xml:space="preserve"> </w:t>
      </w:r>
      <w:r w:rsidRPr="007C02DA">
        <w:t xml:space="preserve">Fondos de inversión, cooperativas de crédito, </w:t>
      </w:r>
      <w:proofErr w:type="spellStart"/>
      <w:r w:rsidRPr="007C02DA">
        <w:t>fintechs</w:t>
      </w:r>
      <w:proofErr w:type="spellEnd"/>
      <w:r w:rsidRPr="007C02DA">
        <w:t>, etc.</w:t>
      </w:r>
    </w:p>
    <w:p w:rsidR="002430EB" w:rsidRDefault="002430EB" w:rsidP="002430EB">
      <w:pPr>
        <w:pStyle w:val="412-VietaComacta"/>
        <w:numPr>
          <w:ilvl w:val="0"/>
          <w:numId w:val="0"/>
        </w:numPr>
        <w:ind w:left="227"/>
      </w:pPr>
      <w:r>
        <w:lastRenderedPageBreak/>
        <w:t xml:space="preserve">Desde una </w:t>
      </w:r>
      <w:r w:rsidRPr="007D44F8">
        <w:rPr>
          <w:i w:val="0"/>
        </w:rPr>
        <w:t>perspectiva algorítmica</w:t>
      </w:r>
      <w:r>
        <w:t xml:space="preserve"> estas instituciones </w:t>
      </w:r>
      <w:r w:rsidRPr="007D44F8">
        <w:rPr>
          <w:i w:val="0"/>
        </w:rPr>
        <w:t>no son neutrales</w:t>
      </w:r>
      <w:r>
        <w:t xml:space="preserve">. Los </w:t>
      </w:r>
      <w:r w:rsidRPr="007D44F8">
        <w:rPr>
          <w:i w:val="0"/>
        </w:rPr>
        <w:t>bancos centrales</w:t>
      </w:r>
      <w:r>
        <w:t xml:space="preserve"> </w:t>
      </w:r>
      <w:r w:rsidRPr="007D44F8">
        <w:rPr>
          <w:i w:val="0"/>
        </w:rPr>
        <w:t>de naciones hegemónicas (FED, BCE)</w:t>
      </w:r>
      <w:r>
        <w:t xml:space="preserve"> definen la </w:t>
      </w:r>
      <w:r w:rsidRPr="007D44F8">
        <w:rPr>
          <w:i w:val="0"/>
        </w:rPr>
        <w:t>liquidez global</w:t>
      </w:r>
      <w:r>
        <w:t xml:space="preserve">. Las </w:t>
      </w:r>
      <w:r w:rsidRPr="007D44F8">
        <w:rPr>
          <w:i w:val="0"/>
        </w:rPr>
        <w:t xml:space="preserve">grandes corporaciones financieras (Goldman </w:t>
      </w:r>
      <w:proofErr w:type="spellStart"/>
      <w:r w:rsidRPr="007D44F8">
        <w:rPr>
          <w:i w:val="0"/>
        </w:rPr>
        <w:t>Sachs</w:t>
      </w:r>
      <w:proofErr w:type="spellEnd"/>
      <w:r w:rsidRPr="007D44F8">
        <w:rPr>
          <w:i w:val="0"/>
        </w:rPr>
        <w:t xml:space="preserve">, </w:t>
      </w:r>
      <w:proofErr w:type="spellStart"/>
      <w:r w:rsidRPr="007D44F8">
        <w:rPr>
          <w:i w:val="0"/>
        </w:rPr>
        <w:t>BlackRock</w:t>
      </w:r>
      <w:proofErr w:type="spellEnd"/>
      <w:r w:rsidRPr="007D44F8">
        <w:rPr>
          <w:i w:val="0"/>
        </w:rPr>
        <w:t>)</w:t>
      </w:r>
      <w:r>
        <w:t xml:space="preserve"> actúan como </w:t>
      </w:r>
      <w:r w:rsidRPr="007D44F8">
        <w:rPr>
          <w:i w:val="0"/>
        </w:rPr>
        <w:t>arquitectos del orden económico mundial</w:t>
      </w:r>
      <w:r>
        <w:t xml:space="preserve">. Las </w:t>
      </w:r>
      <w:proofErr w:type="spellStart"/>
      <w:r w:rsidRPr="007D44F8">
        <w:rPr>
          <w:i w:val="0"/>
        </w:rPr>
        <w:t>fintechs</w:t>
      </w:r>
      <w:proofErr w:type="spellEnd"/>
      <w:r>
        <w:t xml:space="preserve"> no democratizan las finanzas: </w:t>
      </w:r>
      <w:r w:rsidRPr="007D44F8">
        <w:rPr>
          <w:i w:val="0"/>
        </w:rPr>
        <w:t>digitalizan y masifican la captura financiera del ciudadano común</w:t>
      </w:r>
      <w:r>
        <w:t>.</w:t>
      </w:r>
    </w:p>
    <w:p w:rsidR="002430EB" w:rsidRDefault="002430EB" w:rsidP="002430EB">
      <w:pPr>
        <w:pStyle w:val="412-VietaComacta"/>
        <w:spacing w:after="60"/>
        <w:jc w:val="both"/>
      </w:pPr>
      <w:r w:rsidRPr="00165DA7">
        <w:rPr>
          <w:b/>
          <w:i w:val="0"/>
          <w:smallCaps/>
        </w:rPr>
        <w:t>Mercados financieros</w:t>
      </w:r>
      <w:r>
        <w:t xml:space="preserve">: Espacios </w:t>
      </w:r>
      <w:r>
        <w:rPr>
          <w:i w:val="0"/>
        </w:rPr>
        <w:t>físicos o virtuales</w:t>
      </w:r>
      <w:r>
        <w:t xml:space="preserve"> donde se </w:t>
      </w:r>
      <w:r w:rsidRPr="007D44F8">
        <w:rPr>
          <w:i w:val="0"/>
        </w:rPr>
        <w:t>negocian instrumentos financieros</w:t>
      </w:r>
      <w:r>
        <w:t>. Se clasifican en:</w:t>
      </w:r>
    </w:p>
    <w:p w:rsidR="002430EB" w:rsidRPr="007D44F8" w:rsidRDefault="002430EB" w:rsidP="002430EB">
      <w:pPr>
        <w:pStyle w:val="413-VietaAnalitica"/>
        <w:spacing w:after="60"/>
        <w:ind w:left="426" w:hanging="284"/>
        <w:contextualSpacing/>
        <w:jc w:val="both"/>
      </w:pPr>
      <w:r w:rsidRPr="007D44F8">
        <w:rPr>
          <w:b/>
          <w:smallCaps/>
        </w:rPr>
        <w:t>Mercado de dinero</w:t>
      </w:r>
      <w:r w:rsidRPr="007D44F8">
        <w:t>: operaciones a corto plazo (hasta 1 año).</w:t>
      </w:r>
    </w:p>
    <w:p w:rsidR="002430EB" w:rsidRPr="007D44F8" w:rsidRDefault="002430EB" w:rsidP="002430EB">
      <w:pPr>
        <w:pStyle w:val="413-VietaAnalitica"/>
        <w:spacing w:after="60"/>
        <w:ind w:left="426" w:hanging="284"/>
        <w:contextualSpacing/>
        <w:jc w:val="both"/>
      </w:pPr>
      <w:r w:rsidRPr="007D44F8">
        <w:rPr>
          <w:b/>
          <w:smallCaps/>
        </w:rPr>
        <w:t>Mercado de capitales</w:t>
      </w:r>
      <w:r w:rsidRPr="007D44F8">
        <w:t>: operaciones a largo plazo (acciones, bonos).</w:t>
      </w:r>
    </w:p>
    <w:p w:rsidR="002430EB" w:rsidRPr="007D44F8" w:rsidRDefault="002430EB" w:rsidP="002430EB">
      <w:pPr>
        <w:pStyle w:val="413-VietaAnalitica"/>
        <w:spacing w:after="60"/>
        <w:ind w:left="426" w:hanging="284"/>
        <w:contextualSpacing/>
        <w:jc w:val="both"/>
      </w:pPr>
      <w:r w:rsidRPr="007D44F8">
        <w:rPr>
          <w:b/>
          <w:smallCaps/>
        </w:rPr>
        <w:t>Mercado de divisas</w:t>
      </w:r>
      <w:r w:rsidRPr="007D44F8">
        <w:t xml:space="preserve"> (</w:t>
      </w:r>
      <w:proofErr w:type="spellStart"/>
      <w:r w:rsidRPr="007D44F8">
        <w:t>Forex</w:t>
      </w:r>
      <w:proofErr w:type="spellEnd"/>
      <w:r w:rsidRPr="007D44F8">
        <w:t>): intercambio de monedas.</w:t>
      </w:r>
    </w:p>
    <w:p w:rsidR="002430EB" w:rsidRDefault="002430EB" w:rsidP="002430EB">
      <w:pPr>
        <w:pStyle w:val="413-VietaAnalitica"/>
        <w:spacing w:after="60"/>
        <w:ind w:left="426" w:hanging="284"/>
        <w:contextualSpacing/>
        <w:jc w:val="both"/>
      </w:pPr>
      <w:r w:rsidRPr="007D44F8">
        <w:rPr>
          <w:b/>
          <w:smallCaps/>
        </w:rPr>
        <w:t>Mercado de derivados</w:t>
      </w:r>
      <w:r w:rsidRPr="007D44F8">
        <w:t>: contratos cuyo valor deriva de otro activo (futuros, opciones, swaps).</w:t>
      </w:r>
    </w:p>
    <w:p w:rsidR="002430EB" w:rsidRPr="007D44F8" w:rsidRDefault="002430EB" w:rsidP="002430EB">
      <w:pPr>
        <w:pStyle w:val="412-VietaComacta"/>
        <w:numPr>
          <w:ilvl w:val="0"/>
          <w:numId w:val="0"/>
        </w:numPr>
        <w:ind w:left="227"/>
      </w:pPr>
      <w:r>
        <w:t xml:space="preserve">Desde una </w:t>
      </w:r>
      <w:r w:rsidRPr="007D44F8">
        <w:rPr>
          <w:i w:val="0"/>
        </w:rPr>
        <w:t>perspectiva algorítmica</w:t>
      </w:r>
      <w:r>
        <w:t xml:space="preserve"> e</w:t>
      </w:r>
      <w:r w:rsidRPr="007D44F8">
        <w:t>stos mercados</w:t>
      </w:r>
      <w:r>
        <w:t xml:space="preserve"> no son espontáneos,</w:t>
      </w:r>
      <w:r w:rsidRPr="007D44F8">
        <w:t xml:space="preserve"> son </w:t>
      </w:r>
      <w:r w:rsidRPr="007D44F8">
        <w:rPr>
          <w:i w:val="0"/>
        </w:rPr>
        <w:t>arenas de guerra algorítmica</w:t>
      </w:r>
      <w:r w:rsidRPr="007D44F8">
        <w:t xml:space="preserve">. Operan 24/7, con volúmenes que superan el </w:t>
      </w:r>
      <w:r w:rsidRPr="007D44F8">
        <w:rPr>
          <w:i w:val="0"/>
        </w:rPr>
        <w:t>PIB mundial</w:t>
      </w:r>
      <w:r w:rsidRPr="007D44F8">
        <w:t xml:space="preserve">, y son dominados por </w:t>
      </w:r>
      <w:r w:rsidRPr="007D44F8">
        <w:rPr>
          <w:i w:val="0"/>
        </w:rPr>
        <w:t>algoritmos de alta frecuencia, fondos especulativos y bancos de inversión.</w:t>
      </w:r>
      <w:r w:rsidRPr="007D44F8">
        <w:t xml:space="preserve"> Un movimiento en </w:t>
      </w:r>
      <w:r w:rsidRPr="007D44F8">
        <w:rPr>
          <w:i w:val="0"/>
        </w:rPr>
        <w:t>Wall Street</w:t>
      </w:r>
      <w:r w:rsidRPr="007D44F8">
        <w:t xml:space="preserve"> puede desatar una crisis</w:t>
      </w:r>
      <w:r w:rsidRPr="007D44F8">
        <w:rPr>
          <w:i w:val="0"/>
        </w:rPr>
        <w:t xml:space="preserve"> </w:t>
      </w:r>
      <w:r w:rsidRPr="007D44F8">
        <w:t xml:space="preserve">en </w:t>
      </w:r>
      <w:r w:rsidRPr="007D44F8">
        <w:rPr>
          <w:i w:val="0"/>
        </w:rPr>
        <w:t>Asia</w:t>
      </w:r>
      <w:r>
        <w:t>, mientras que</w:t>
      </w:r>
      <w:r w:rsidRPr="007D44F8">
        <w:t xml:space="preserve"> una decisión de la </w:t>
      </w:r>
      <w:r w:rsidRPr="007D44F8">
        <w:rPr>
          <w:i w:val="0"/>
        </w:rPr>
        <w:t>FED</w:t>
      </w:r>
      <w:r w:rsidRPr="007D44F8">
        <w:t xml:space="preserve">, provocar </w:t>
      </w:r>
      <w:r w:rsidRPr="007D44F8">
        <w:rPr>
          <w:i w:val="0"/>
        </w:rPr>
        <w:t>migraciones masivas de capital</w:t>
      </w:r>
      <w:r w:rsidRPr="007D44F8">
        <w:t>.</w:t>
      </w:r>
    </w:p>
    <w:p w:rsidR="002430EB" w:rsidRDefault="002430EB" w:rsidP="002430EB">
      <w:pPr>
        <w:pStyle w:val="412-VietaComacta"/>
        <w:spacing w:after="60"/>
        <w:jc w:val="both"/>
      </w:pPr>
      <w:r w:rsidRPr="00165DA7">
        <w:rPr>
          <w:b/>
          <w:i w:val="0"/>
          <w:smallCaps/>
        </w:rPr>
        <w:t>Instrumentos financieros</w:t>
      </w:r>
      <w:r>
        <w:t xml:space="preserve">: Son </w:t>
      </w:r>
      <w:r>
        <w:rPr>
          <w:i w:val="0"/>
        </w:rPr>
        <w:t>a</w:t>
      </w:r>
      <w:r w:rsidRPr="0062579D">
        <w:rPr>
          <w:i w:val="0"/>
        </w:rPr>
        <w:t>ctivos</w:t>
      </w:r>
      <w:r>
        <w:t xml:space="preserve"> y </w:t>
      </w:r>
      <w:r w:rsidRPr="0062579D">
        <w:rPr>
          <w:i w:val="0"/>
        </w:rPr>
        <w:t>contratos</w:t>
      </w:r>
      <w:r w:rsidRPr="007D44F8">
        <w:t xml:space="preserve"> que representan </w:t>
      </w:r>
      <w:r w:rsidRPr="0062579D">
        <w:rPr>
          <w:i w:val="0"/>
        </w:rPr>
        <w:t>derechos y obligaciones</w:t>
      </w:r>
      <w:r w:rsidRPr="007D44F8">
        <w:t xml:space="preserve"> entre partes</w:t>
      </w:r>
      <w:r>
        <w:t xml:space="preserve">. Incluyen: </w:t>
      </w:r>
    </w:p>
    <w:p w:rsidR="002430EB" w:rsidRDefault="002430EB" w:rsidP="002430EB">
      <w:pPr>
        <w:pStyle w:val="413-VietaAnalitica"/>
        <w:spacing w:after="60"/>
        <w:ind w:left="426" w:hanging="284"/>
        <w:contextualSpacing/>
        <w:jc w:val="both"/>
      </w:pPr>
      <w:r w:rsidRPr="007D44F8">
        <w:rPr>
          <w:b/>
          <w:smallCaps/>
        </w:rPr>
        <w:t>Acciones</w:t>
      </w:r>
      <w:r>
        <w:t>: participación en el capital de una empresa.</w:t>
      </w:r>
    </w:p>
    <w:p w:rsidR="002430EB" w:rsidRDefault="002430EB" w:rsidP="002430EB">
      <w:pPr>
        <w:pStyle w:val="413-VietaAnalitica"/>
        <w:spacing w:after="60"/>
        <w:ind w:left="426" w:hanging="284"/>
        <w:contextualSpacing/>
        <w:jc w:val="both"/>
      </w:pPr>
      <w:r w:rsidRPr="007D44F8">
        <w:rPr>
          <w:b/>
          <w:smallCaps/>
        </w:rPr>
        <w:t>Bonos</w:t>
      </w:r>
      <w:r>
        <w:t>: deuda emitida por gobiernos o empresas.</w:t>
      </w:r>
    </w:p>
    <w:p w:rsidR="002430EB" w:rsidRDefault="002430EB" w:rsidP="002430EB">
      <w:pPr>
        <w:pStyle w:val="413-VietaAnalitica"/>
        <w:spacing w:after="60"/>
        <w:ind w:left="426" w:hanging="284"/>
        <w:contextualSpacing/>
        <w:jc w:val="both"/>
      </w:pPr>
      <w:r w:rsidRPr="007D44F8">
        <w:rPr>
          <w:b/>
          <w:smallCaps/>
        </w:rPr>
        <w:t>Préstamos e hipotecas</w:t>
      </w:r>
      <w:r>
        <w:t>: elementos de financiación con garantía.</w:t>
      </w:r>
    </w:p>
    <w:p w:rsidR="002430EB" w:rsidRDefault="002430EB" w:rsidP="002430EB">
      <w:pPr>
        <w:pStyle w:val="413-VietaAnalitica"/>
        <w:spacing w:after="60"/>
        <w:ind w:left="426" w:hanging="284"/>
        <w:contextualSpacing/>
        <w:jc w:val="both"/>
      </w:pPr>
      <w:r w:rsidRPr="007D44F8">
        <w:rPr>
          <w:b/>
          <w:smallCaps/>
        </w:rPr>
        <w:t>Derivados</w:t>
      </w:r>
      <w:r>
        <w:t>: apuestas sobre el comportamiento futuro de precios, tasas o índices.</w:t>
      </w:r>
    </w:p>
    <w:p w:rsidR="002430EB" w:rsidRDefault="002430EB" w:rsidP="002430EB">
      <w:pPr>
        <w:pStyle w:val="412-VietaComacta"/>
        <w:numPr>
          <w:ilvl w:val="0"/>
          <w:numId w:val="0"/>
        </w:numPr>
        <w:ind w:left="227"/>
      </w:pPr>
      <w:r>
        <w:t xml:space="preserve">Desde una </w:t>
      </w:r>
      <w:r w:rsidRPr="007D44F8">
        <w:rPr>
          <w:i w:val="0"/>
        </w:rPr>
        <w:t>perspectiva algorítmica</w:t>
      </w:r>
      <w:r>
        <w:t xml:space="preserve"> estos instrumentos no solo transfieren valor, </w:t>
      </w:r>
      <w:r w:rsidRPr="0062579D">
        <w:rPr>
          <w:i w:val="0"/>
        </w:rPr>
        <w:t>crean realidad financiera</w:t>
      </w:r>
      <w:r>
        <w:t xml:space="preserve">. Un </w:t>
      </w:r>
      <w:r w:rsidRPr="0062579D">
        <w:rPr>
          <w:i w:val="0"/>
        </w:rPr>
        <w:t>bono soberano</w:t>
      </w:r>
      <w:r>
        <w:t xml:space="preserve"> no es solo una deuda, es una </w:t>
      </w:r>
      <w:r w:rsidRPr="0062579D">
        <w:rPr>
          <w:i w:val="0"/>
        </w:rPr>
        <w:t>calificación de riesgo país</w:t>
      </w:r>
      <w:r>
        <w:t xml:space="preserve"> </w:t>
      </w:r>
      <w:r w:rsidRPr="0062579D">
        <w:rPr>
          <w:i w:val="0"/>
        </w:rPr>
        <w:t>que define el costo del crédito para toda una nación</w:t>
      </w:r>
      <w:r>
        <w:t xml:space="preserve">. Una </w:t>
      </w:r>
      <w:r w:rsidRPr="0062579D">
        <w:rPr>
          <w:i w:val="0"/>
        </w:rPr>
        <w:t>hipoteca</w:t>
      </w:r>
      <w:r>
        <w:t xml:space="preserve"> no es solo un préstamo, es un </w:t>
      </w:r>
      <w:r w:rsidRPr="0062579D">
        <w:rPr>
          <w:i w:val="0"/>
        </w:rPr>
        <w:t>activo titulizado que se vende globalmente</w:t>
      </w:r>
      <w:r>
        <w:t xml:space="preserve">, convirtiendo la vivienda en un </w:t>
      </w:r>
      <w:proofErr w:type="spellStart"/>
      <w:r w:rsidRPr="0062579D">
        <w:rPr>
          <w:i w:val="0"/>
        </w:rPr>
        <w:t>commodity</w:t>
      </w:r>
      <w:proofErr w:type="spellEnd"/>
      <w:r w:rsidRPr="0062579D">
        <w:rPr>
          <w:i w:val="0"/>
        </w:rPr>
        <w:t xml:space="preserve"> financiero</w:t>
      </w:r>
      <w:r>
        <w:t>.</w:t>
      </w:r>
    </w:p>
    <w:p w:rsidR="002430EB" w:rsidRDefault="002430EB" w:rsidP="002430EB">
      <w:pPr>
        <w:pStyle w:val="412-VietaComacta"/>
        <w:spacing w:after="60"/>
        <w:jc w:val="both"/>
      </w:pPr>
      <w:r w:rsidRPr="00165DA7">
        <w:rPr>
          <w:b/>
          <w:i w:val="0"/>
          <w:smallCaps/>
        </w:rPr>
        <w:t>Normas y regulaciones</w:t>
      </w:r>
      <w:r>
        <w:t xml:space="preserve">: </w:t>
      </w:r>
      <w:r w:rsidRPr="0062579D">
        <w:rPr>
          <w:i w:val="0"/>
        </w:rPr>
        <w:t>Leyes, tratados, estándares y prácticas</w:t>
      </w:r>
      <w:r>
        <w:t xml:space="preserve"> que rigen el funcionamiento del </w:t>
      </w:r>
      <w:r w:rsidRPr="0062579D">
        <w:rPr>
          <w:i w:val="0"/>
        </w:rPr>
        <w:t>sistema financiero</w:t>
      </w:r>
      <w:r>
        <w:t xml:space="preserve"> </w:t>
      </w:r>
      <w:r w:rsidRPr="0062579D">
        <w:rPr>
          <w:i w:val="0"/>
        </w:rPr>
        <w:t>(Ej.: Acuerdos de Basilea, Normas Internacionales de Información Financiera - NIIF, regulaciones de la SEC, etc.)</w:t>
      </w:r>
      <w:r>
        <w:t xml:space="preserve">. Buscan </w:t>
      </w:r>
      <w:r w:rsidRPr="0062579D">
        <w:rPr>
          <w:i w:val="0"/>
        </w:rPr>
        <w:t>garantizar transparencia, estabilidad y protección al consumidor</w:t>
      </w:r>
      <w:r>
        <w:t xml:space="preserve">. Desde una </w:t>
      </w:r>
      <w:r w:rsidRPr="0062579D">
        <w:rPr>
          <w:i w:val="0"/>
        </w:rPr>
        <w:t>perspectiva algorítmica</w:t>
      </w:r>
      <w:r>
        <w:t xml:space="preserve"> estas </w:t>
      </w:r>
      <w:r w:rsidRPr="0062579D">
        <w:rPr>
          <w:i w:val="0"/>
        </w:rPr>
        <w:t>normas</w:t>
      </w:r>
      <w:r>
        <w:t xml:space="preserve"> </w:t>
      </w:r>
      <w:r w:rsidRPr="0062579D">
        <w:rPr>
          <w:i w:val="0"/>
        </w:rPr>
        <w:t>no son universales ni neutrales</w:t>
      </w:r>
      <w:r>
        <w:t xml:space="preserve">. Son diseñadas por </w:t>
      </w:r>
      <w:r w:rsidRPr="0062579D">
        <w:rPr>
          <w:i w:val="0"/>
        </w:rPr>
        <w:t>comités técnicos</w:t>
      </w:r>
      <w:r>
        <w:t xml:space="preserve"> dominados por </w:t>
      </w:r>
      <w:r w:rsidRPr="0062579D">
        <w:rPr>
          <w:i w:val="0"/>
        </w:rPr>
        <w:t>naciones y corporaciones hegemónicas (Comité de Basilea, IOSCO, FSB)</w:t>
      </w:r>
      <w:r>
        <w:t>. Su función no es solo «</w:t>
      </w:r>
      <w:r w:rsidRPr="0062579D">
        <w:rPr>
          <w:i w:val="0"/>
        </w:rPr>
        <w:t>regular</w:t>
      </w:r>
      <w:r>
        <w:t xml:space="preserve">», sino </w:t>
      </w:r>
      <w:r w:rsidRPr="0062579D">
        <w:rPr>
          <w:i w:val="0"/>
        </w:rPr>
        <w:t>legitimar la concentración del poder financiero y externalizar riesgos hacia los actores más débiles (países periféricos, pequeños inversores, ciudadanos)</w:t>
      </w:r>
      <w:r>
        <w:t>.</w:t>
      </w:r>
    </w:p>
    <w:p w:rsidR="002430EB" w:rsidRDefault="002430EB" w:rsidP="002430EB">
      <w:pPr>
        <w:pStyle w:val="123EtiquetaSubx"/>
      </w:pPr>
      <w:r>
        <w:t>Funciones Declaradas Del Sistema Financiero</w:t>
      </w:r>
    </w:p>
    <w:p w:rsidR="002430EB" w:rsidRDefault="002430EB" w:rsidP="002430EB">
      <w:pPr>
        <w:pStyle w:val="30-Parrafo"/>
      </w:pPr>
      <w:r>
        <w:rPr>
          <w:rFonts w:ascii="Digital-7 Mono" w:hAnsi="Digital-7 Mono"/>
          <w:i/>
        </w:rPr>
        <w:t>2.6.81</w:t>
      </w:r>
      <w:r w:rsidRPr="00412153">
        <w:rPr>
          <w:i/>
        </w:rPr>
        <w:t xml:space="preserve"> </w:t>
      </w:r>
      <w:r w:rsidRPr="00412153">
        <w:rPr>
          <w:rFonts w:ascii="Times New Roman" w:hAnsi="Times New Roman"/>
        </w:rPr>
        <w:t>»</w:t>
      </w:r>
      <w:r>
        <w:t xml:space="preserve"> </w:t>
      </w:r>
      <w:r>
        <w:rPr>
          <w:lang w:eastAsia="es-AR"/>
        </w:rPr>
        <w:t>El objetivo de este sistema es la emergencia de un «</w:t>
      </w:r>
      <w:r w:rsidRPr="001231EA">
        <w:rPr>
          <w:i/>
          <w:lang w:eastAsia="es-AR"/>
        </w:rPr>
        <w:t xml:space="preserve">Sistema Económico </w:t>
      </w:r>
      <w:r>
        <w:rPr>
          <w:i/>
          <w:lang w:eastAsia="es-AR"/>
        </w:rPr>
        <w:t>dominante</w:t>
      </w:r>
      <w:r>
        <w:rPr>
          <w:lang w:eastAsia="es-AR"/>
        </w:rPr>
        <w:t xml:space="preserve">» que asegure el orden global. Este algoritmo se convierte en una </w:t>
      </w:r>
      <w:r w:rsidRPr="001231EA">
        <w:rPr>
          <w:i/>
          <w:lang w:eastAsia="es-AR"/>
        </w:rPr>
        <w:t>entidad de capital y control</w:t>
      </w:r>
      <w:r>
        <w:rPr>
          <w:lang w:eastAsia="es-AR"/>
        </w:rPr>
        <w:t xml:space="preserve">, donde el poder no está en la fuerza militar, sino en </w:t>
      </w:r>
      <w:r w:rsidRPr="001231EA">
        <w:rPr>
          <w:i/>
          <w:lang w:eastAsia="es-AR"/>
        </w:rPr>
        <w:t>el dinero y las deudas</w:t>
      </w:r>
      <w:r>
        <w:rPr>
          <w:lang w:eastAsia="es-AR"/>
        </w:rPr>
        <w:t xml:space="preserve">. </w:t>
      </w:r>
      <w:r>
        <w:t xml:space="preserve">Según la </w:t>
      </w:r>
      <w:r w:rsidRPr="0062579D">
        <w:rPr>
          <w:i/>
        </w:rPr>
        <w:t>teoría económica convencional</w:t>
      </w:r>
      <w:r>
        <w:t xml:space="preserve">, el </w:t>
      </w:r>
      <w:r w:rsidRPr="0062579D">
        <w:rPr>
          <w:i/>
        </w:rPr>
        <w:t>sistema financiero</w:t>
      </w:r>
      <w:r>
        <w:t xml:space="preserve"> cumple cinco funciones esenciales para el buen funcionamiento de la economía:</w:t>
      </w:r>
    </w:p>
    <w:p w:rsidR="002430EB" w:rsidRDefault="002430EB" w:rsidP="002430EB">
      <w:pPr>
        <w:pStyle w:val="412-VietaComacta"/>
        <w:spacing w:after="60"/>
        <w:jc w:val="both"/>
      </w:pPr>
      <w:r w:rsidRPr="00FC3104">
        <w:rPr>
          <w:b/>
          <w:i w:val="0"/>
          <w:smallCaps/>
        </w:rPr>
        <w:t>Movilización de ahorros</w:t>
      </w:r>
      <w:r>
        <w:t xml:space="preserve">: Canaliza </w:t>
      </w:r>
      <w:r w:rsidRPr="00FC3104">
        <w:rPr>
          <w:i w:val="0"/>
        </w:rPr>
        <w:t>los excedentes monetarios</w:t>
      </w:r>
      <w:r w:rsidRPr="00165DA7">
        <w:t xml:space="preserve"> </w:t>
      </w:r>
      <w:r w:rsidRPr="00FC3104">
        <w:t>de quienes ahorran</w:t>
      </w:r>
      <w:r w:rsidRPr="00FC3104">
        <w:rPr>
          <w:i w:val="0"/>
        </w:rPr>
        <w:t xml:space="preserve"> (ahorradores, familias, fondos públicos)</w:t>
      </w:r>
      <w:r w:rsidRPr="00165DA7">
        <w:t xml:space="preserve"> </w:t>
      </w:r>
      <w:r w:rsidRPr="00FC3104">
        <w:rPr>
          <w:i w:val="0"/>
        </w:rPr>
        <w:t xml:space="preserve">hacia quienes necesitan </w:t>
      </w:r>
      <w:r w:rsidRPr="00DA1C20">
        <w:t xml:space="preserve">capital para </w:t>
      </w:r>
      <w:r w:rsidRPr="00FC3104">
        <w:rPr>
          <w:i w:val="0"/>
        </w:rPr>
        <w:t>invertir</w:t>
      </w:r>
      <w:r>
        <w:t xml:space="preserve"> </w:t>
      </w:r>
      <w:r w:rsidRPr="00FC3104">
        <w:rPr>
          <w:i w:val="0"/>
        </w:rPr>
        <w:lastRenderedPageBreak/>
        <w:t>(empresas, Estados, emprendedores</w:t>
      </w:r>
      <w:r>
        <w:rPr>
          <w:i w:val="0"/>
        </w:rPr>
        <w:t>, inversores particulares</w:t>
      </w:r>
      <w:r w:rsidRPr="00FC3104">
        <w:rPr>
          <w:i w:val="0"/>
        </w:rPr>
        <w:t>),</w:t>
      </w:r>
      <w:r w:rsidRPr="00165DA7">
        <w:t xml:space="preserve"> transformando el ahorro disperso en </w:t>
      </w:r>
      <w:r w:rsidRPr="00FC3104">
        <w:rPr>
          <w:i w:val="0"/>
        </w:rPr>
        <w:t>flujos financieros utilizables a escala macroeconómica</w:t>
      </w:r>
      <w:r w:rsidRPr="00165DA7">
        <w:t>.</w:t>
      </w:r>
    </w:p>
    <w:p w:rsidR="002430EB" w:rsidRDefault="002430EB" w:rsidP="002430EB">
      <w:pPr>
        <w:pStyle w:val="412-VietaComacta"/>
        <w:spacing w:after="60"/>
        <w:jc w:val="both"/>
      </w:pPr>
      <w:r w:rsidRPr="00FC3104">
        <w:rPr>
          <w:b/>
          <w:i w:val="0"/>
          <w:smallCaps/>
        </w:rPr>
        <w:t>Asignación eficiente de recursos</w:t>
      </w:r>
      <w:r>
        <w:t xml:space="preserve">: Dirige el capital </w:t>
      </w:r>
      <w:r w:rsidRPr="00DA1C20">
        <w:t xml:space="preserve">hacia aquellos </w:t>
      </w:r>
      <w:r w:rsidRPr="00DA1C20">
        <w:rPr>
          <w:i w:val="0"/>
        </w:rPr>
        <w:t>proyectos, sectores o agentes</w:t>
      </w:r>
      <w:r w:rsidRPr="00DA1C20">
        <w:t xml:space="preserve"> que ofrecen </w:t>
      </w:r>
      <w:r w:rsidRPr="00FC3104">
        <w:rPr>
          <w:i w:val="0"/>
        </w:rPr>
        <w:t>mayor rentabilidad esperada o menor riesgo percibido</w:t>
      </w:r>
      <w:r w:rsidRPr="00DA1C20">
        <w:t xml:space="preserve">, actuando como </w:t>
      </w:r>
      <w:r w:rsidRPr="00DA1C20">
        <w:rPr>
          <w:i w:val="0"/>
        </w:rPr>
        <w:t>mecanismo de selección</w:t>
      </w:r>
      <w:r>
        <w:t xml:space="preserve"> que </w:t>
      </w:r>
      <w:r w:rsidRPr="00DA1C20">
        <w:rPr>
          <w:i w:val="0"/>
        </w:rPr>
        <w:t>(en teoría)</w:t>
      </w:r>
      <w:r w:rsidRPr="00DA1C20">
        <w:t xml:space="preserve"> optimiza el </w:t>
      </w:r>
      <w:r w:rsidRPr="00DA1C20">
        <w:rPr>
          <w:i w:val="0"/>
        </w:rPr>
        <w:t>crecimiento económico y la innovación</w:t>
      </w:r>
      <w:r w:rsidRPr="00DA1C20">
        <w:t>.</w:t>
      </w:r>
    </w:p>
    <w:p w:rsidR="002430EB" w:rsidRDefault="002430EB" w:rsidP="002430EB">
      <w:pPr>
        <w:pStyle w:val="412-VietaComacta"/>
        <w:spacing w:after="60"/>
        <w:jc w:val="both"/>
      </w:pPr>
      <w:r w:rsidRPr="00FC3104">
        <w:rPr>
          <w:b/>
          <w:i w:val="0"/>
          <w:smallCaps/>
        </w:rPr>
        <w:t>Gestión del riesgo</w:t>
      </w:r>
      <w:r>
        <w:t xml:space="preserve">: </w:t>
      </w:r>
      <w:r w:rsidRPr="00DA1C20">
        <w:t xml:space="preserve">Permite a </w:t>
      </w:r>
      <w:r w:rsidRPr="00DA1C20">
        <w:rPr>
          <w:i w:val="0"/>
        </w:rPr>
        <w:t>individuos, empresas y Estados</w:t>
      </w:r>
      <w:r w:rsidRPr="00DA1C20">
        <w:t xml:space="preserve"> transferir, diversificar o cubrir exposiciones financieras mediante instrumentos </w:t>
      </w:r>
      <w:r>
        <w:t xml:space="preserve">legales </w:t>
      </w:r>
      <w:r w:rsidRPr="00DA1C20">
        <w:t xml:space="preserve">como </w:t>
      </w:r>
      <w:r w:rsidRPr="00DA1C20">
        <w:rPr>
          <w:i w:val="0"/>
        </w:rPr>
        <w:t>seguros, derivados, garantías o mercados de capitales</w:t>
      </w:r>
      <w:r w:rsidRPr="00DA1C20">
        <w:t>, reduciendo la incertidumbre en la toma de decisiones económicas.</w:t>
      </w:r>
    </w:p>
    <w:p w:rsidR="002430EB" w:rsidRDefault="002430EB" w:rsidP="002430EB">
      <w:pPr>
        <w:pStyle w:val="412-VietaComacta"/>
        <w:spacing w:after="60"/>
        <w:jc w:val="both"/>
      </w:pPr>
      <w:r w:rsidRPr="00FC3104">
        <w:rPr>
          <w:b/>
          <w:i w:val="0"/>
          <w:smallCaps/>
        </w:rPr>
        <w:t>Facilitación del comercio</w:t>
      </w:r>
      <w:r>
        <w:t xml:space="preserve">: </w:t>
      </w:r>
      <w:r w:rsidRPr="00DA1C20">
        <w:t xml:space="preserve">Provee </w:t>
      </w:r>
      <w:r w:rsidRPr="00FC3104">
        <w:rPr>
          <w:i w:val="0"/>
        </w:rPr>
        <w:t>infraestructura monetaria, crediticia y de pagos</w:t>
      </w:r>
      <w:r w:rsidRPr="00DA1C20">
        <w:t xml:space="preserve"> necesaria para que el intercambio de </w:t>
      </w:r>
      <w:r w:rsidRPr="00FC3104">
        <w:rPr>
          <w:i w:val="0"/>
        </w:rPr>
        <w:t>bienes, servicios y activos</w:t>
      </w:r>
      <w:r w:rsidRPr="00DA1C20">
        <w:t xml:space="preserve"> ocurra con fluidez, tanto a nivel local como internacional, eliminando fricciones transaccionales y permitiendo la especialización económica.</w:t>
      </w:r>
    </w:p>
    <w:p w:rsidR="002430EB" w:rsidRDefault="002430EB" w:rsidP="002430EB">
      <w:pPr>
        <w:pStyle w:val="412-VietaComacta"/>
        <w:spacing w:after="60"/>
        <w:jc w:val="both"/>
      </w:pPr>
      <w:r w:rsidRPr="00FC3104">
        <w:rPr>
          <w:b/>
          <w:i w:val="0"/>
          <w:smallCaps/>
        </w:rPr>
        <w:t>Generación de información y precios</w:t>
      </w:r>
      <w:r>
        <w:t xml:space="preserve">: Produce señales de mercado </w:t>
      </w:r>
      <w:r w:rsidRPr="00FC3104">
        <w:rPr>
          <w:i w:val="0"/>
        </w:rPr>
        <w:t>(tasas de interés, precios de activos, calificaciones crediticias, índices bursátiles)</w:t>
      </w:r>
      <w:r w:rsidRPr="00DA1C20">
        <w:t xml:space="preserve"> que reflejan expectativas colectivas sobre </w:t>
      </w:r>
      <w:r w:rsidRPr="00FC3104">
        <w:rPr>
          <w:i w:val="0"/>
        </w:rPr>
        <w:t>valor, riesgo y escasez</w:t>
      </w:r>
      <w:r w:rsidRPr="00DA1C20">
        <w:t>, sirviendo como guía para la asignación de recursos y la toma de decisiones en toda la economía.</w:t>
      </w:r>
    </w:p>
    <w:p w:rsidR="002430EB" w:rsidRDefault="002430EB" w:rsidP="002430EB">
      <w:pPr>
        <w:pStyle w:val="30-Parrafo"/>
      </w:pPr>
      <w:r>
        <w:rPr>
          <w:rFonts w:ascii="Digital-7 Mono" w:hAnsi="Digital-7 Mono"/>
          <w:i/>
        </w:rPr>
        <w:t>2.6.82</w:t>
      </w:r>
      <w:r w:rsidRPr="00412153">
        <w:rPr>
          <w:i/>
        </w:rPr>
        <w:t xml:space="preserve"> </w:t>
      </w:r>
      <w:r w:rsidRPr="00412153">
        <w:rPr>
          <w:rFonts w:ascii="Times New Roman" w:hAnsi="Times New Roman"/>
        </w:rPr>
        <w:t>»</w:t>
      </w:r>
      <w:r>
        <w:t xml:space="preserve"> En un </w:t>
      </w:r>
      <w:r w:rsidRPr="00FC3104">
        <w:t>mundo ideal</w:t>
      </w:r>
      <w:r>
        <w:t xml:space="preserve">, estas funciones promoverían </w:t>
      </w:r>
      <w:r w:rsidRPr="00FC3104">
        <w:rPr>
          <w:i/>
        </w:rPr>
        <w:t>estabilidad, crecimiento inclusivo y desarrollo sostenible</w:t>
      </w:r>
      <w:r>
        <w:t xml:space="preserve">. En la práctica de la </w:t>
      </w:r>
      <w:r w:rsidRPr="00FC3104">
        <w:rPr>
          <w:i/>
        </w:rPr>
        <w:t>Globalización Fragmentada</w:t>
      </w:r>
      <w:r>
        <w:t xml:space="preserve">, sin embargo, cada una de estas funciones es </w:t>
      </w:r>
      <w:r w:rsidRPr="00FC3104">
        <w:rPr>
          <w:i/>
        </w:rPr>
        <w:t>capturada, redirigida y subvertida</w:t>
      </w:r>
      <w:r>
        <w:t xml:space="preserve"> por la lógica del </w:t>
      </w:r>
      <w:r w:rsidRPr="00FC3104">
        <w:rPr>
          <w:i/>
        </w:rPr>
        <w:t>poder financiero global</w:t>
      </w:r>
      <w:r>
        <w:t>.</w:t>
      </w:r>
    </w:p>
    <w:p w:rsidR="002430EB" w:rsidRDefault="002430EB" w:rsidP="002430EB">
      <w:pPr>
        <w:pStyle w:val="123EtiquetaSubx"/>
      </w:pPr>
      <w:r>
        <w:t>La Colonización Del Ciudadano</w:t>
      </w:r>
    </w:p>
    <w:p w:rsidR="002430EB" w:rsidRDefault="002430EB" w:rsidP="002430EB">
      <w:pPr>
        <w:pStyle w:val="30-Parrafo"/>
      </w:pPr>
      <w:r>
        <w:rPr>
          <w:rFonts w:ascii="Digital-7 Mono" w:hAnsi="Digital-7 Mono"/>
          <w:i/>
        </w:rPr>
        <w:t>2.6.83</w:t>
      </w:r>
      <w:r w:rsidRPr="00412153">
        <w:rPr>
          <w:i/>
        </w:rPr>
        <w:t xml:space="preserve"> </w:t>
      </w:r>
      <w:r w:rsidRPr="00412153">
        <w:rPr>
          <w:rFonts w:ascii="Times New Roman" w:hAnsi="Times New Roman"/>
        </w:rPr>
        <w:t>»</w:t>
      </w:r>
      <w:r>
        <w:t xml:space="preserve"> El </w:t>
      </w:r>
      <w:r w:rsidRPr="00FC3104">
        <w:rPr>
          <w:i/>
        </w:rPr>
        <w:t xml:space="preserve">plano </w:t>
      </w:r>
      <w:proofErr w:type="spellStart"/>
      <w:r w:rsidRPr="00FC3104">
        <w:rPr>
          <w:i/>
        </w:rPr>
        <w:t>microfinanciero</w:t>
      </w:r>
      <w:proofErr w:type="spellEnd"/>
      <w:r>
        <w:t xml:space="preserve"> es el ámbito donde el </w:t>
      </w:r>
      <w:r w:rsidRPr="00FC3104">
        <w:rPr>
          <w:i/>
        </w:rPr>
        <w:t>sistema financiero</w:t>
      </w:r>
      <w:r>
        <w:t xml:space="preserve"> se encuentra con el </w:t>
      </w:r>
      <w:r w:rsidRPr="00FC3104">
        <w:rPr>
          <w:i/>
        </w:rPr>
        <w:t>ciudadano común</w:t>
      </w:r>
      <w:r>
        <w:t xml:space="preserve">: </w:t>
      </w:r>
      <w:r w:rsidRPr="00FC3104">
        <w:rPr>
          <w:i/>
        </w:rPr>
        <w:t>el trabajador, el pequeño empresario, la familia, el consumidor</w:t>
      </w:r>
      <w:r>
        <w:t xml:space="preserve">. Aquí, las finanzas se presentan como </w:t>
      </w:r>
      <w:r w:rsidRPr="00FC3104">
        <w:t>herramientas de progreso</w:t>
      </w:r>
      <w:r>
        <w:t>:</w:t>
      </w:r>
      <w:r w:rsidRPr="00FC3104">
        <w:rPr>
          <w:i/>
        </w:rPr>
        <w:t xml:space="preserve"> un préstamo para estudiar, una tarjeta para comprar, un seguro para proteger, un fondo para ahorrar.</w:t>
      </w:r>
    </w:p>
    <w:p w:rsidR="002430EB" w:rsidRDefault="002430EB" w:rsidP="002430EB">
      <w:pPr>
        <w:pStyle w:val="30-Parrafo"/>
      </w:pPr>
      <w:r>
        <w:rPr>
          <w:rFonts w:ascii="Digital-7 Mono" w:hAnsi="Digital-7 Mono"/>
          <w:i/>
        </w:rPr>
        <w:t>2.6.84</w:t>
      </w:r>
      <w:r w:rsidRPr="00412153">
        <w:rPr>
          <w:i/>
        </w:rPr>
        <w:t xml:space="preserve"> </w:t>
      </w:r>
      <w:r w:rsidRPr="00412153">
        <w:rPr>
          <w:rFonts w:ascii="Times New Roman" w:hAnsi="Times New Roman"/>
        </w:rPr>
        <w:t>»</w:t>
      </w:r>
      <w:r>
        <w:t xml:space="preserve"> En teoría, este plano empodera al individuo, le permite «</w:t>
      </w:r>
      <w:r w:rsidRPr="00FC3104">
        <w:rPr>
          <w:i/>
        </w:rPr>
        <w:t>suavizar</w:t>
      </w:r>
      <w:r>
        <w:t xml:space="preserve">» </w:t>
      </w:r>
      <w:r w:rsidRPr="00F677C3">
        <w:rPr>
          <w:i/>
        </w:rPr>
        <w:t>su consumo a lo largo del tiempo</w:t>
      </w:r>
      <w:r>
        <w:t xml:space="preserve">, </w:t>
      </w:r>
      <w:r w:rsidRPr="00FC3104">
        <w:rPr>
          <w:i/>
        </w:rPr>
        <w:t>invertir en su futuro, protegerse de imprevistos</w:t>
      </w:r>
      <w:r>
        <w:t xml:space="preserve">. </w:t>
      </w:r>
      <w:r w:rsidRPr="00F677C3">
        <w:t xml:space="preserve">En </w:t>
      </w:r>
      <w:r w:rsidRPr="00F677C3">
        <w:rPr>
          <w:i/>
        </w:rPr>
        <w:t>la práctica</w:t>
      </w:r>
      <w:r w:rsidRPr="00F677C3">
        <w:t xml:space="preserve">, sin embargo, opera como un </w:t>
      </w:r>
      <w:r w:rsidRPr="00F677C3">
        <w:rPr>
          <w:i/>
        </w:rPr>
        <w:t>mecanismo de captura y disciplina</w:t>
      </w:r>
      <w:r w:rsidRPr="00F677C3">
        <w:t xml:space="preserve"> que penetra profundamente en la </w:t>
      </w:r>
      <w:r w:rsidRPr="00F677C3">
        <w:rPr>
          <w:i/>
        </w:rPr>
        <w:t>psicología y comportamiento del ciudadano</w:t>
      </w:r>
      <w:r w:rsidRPr="00F677C3">
        <w:t>. El crédito al consumo no es «</w:t>
      </w:r>
      <w:r>
        <w:rPr>
          <w:i/>
        </w:rPr>
        <w:t>libertad</w:t>
      </w:r>
      <w:r w:rsidRPr="00F677C3">
        <w:t>»</w:t>
      </w:r>
      <w:r>
        <w:t>,</w:t>
      </w:r>
      <w:r w:rsidRPr="00F677C3">
        <w:t xml:space="preserve"> </w:t>
      </w:r>
      <w:r w:rsidRPr="00F677C3">
        <w:rPr>
          <w:i/>
        </w:rPr>
        <w:t>es deuda estructural</w:t>
      </w:r>
      <w:r w:rsidRPr="00F677C3">
        <w:t>. La tarjeta de cr</w:t>
      </w:r>
      <w:r>
        <w:t>édito no es «</w:t>
      </w:r>
      <w:r w:rsidRPr="00F677C3">
        <w:rPr>
          <w:i/>
        </w:rPr>
        <w:t>conveniencia</w:t>
      </w:r>
      <w:r>
        <w:t>»,</w:t>
      </w:r>
      <w:r w:rsidRPr="00F677C3">
        <w:t xml:space="preserve"> es un </w:t>
      </w:r>
      <w:r w:rsidRPr="00F677C3">
        <w:rPr>
          <w:i/>
        </w:rPr>
        <w:t>contrato de extracción de plusvalía financiera</w:t>
      </w:r>
      <w:r w:rsidRPr="00F677C3">
        <w:t xml:space="preserve"> </w:t>
      </w:r>
      <w:r w:rsidRPr="00F677C3">
        <w:rPr>
          <w:i/>
        </w:rPr>
        <w:t>que condiciona conductas a través de mecanismos de recompensa y castigo psicológico</w:t>
      </w:r>
      <w:r w:rsidRPr="00F677C3">
        <w:t>.</w:t>
      </w:r>
      <w:r>
        <w:t xml:space="preserve"> </w:t>
      </w:r>
      <w:r w:rsidRPr="00494EAA">
        <w:t xml:space="preserve">Cada </w:t>
      </w:r>
      <w:r w:rsidRPr="00494EAA">
        <w:rPr>
          <w:i/>
        </w:rPr>
        <w:t>transacción financiera</w:t>
      </w:r>
      <w:r w:rsidRPr="00494EAA">
        <w:t xml:space="preserve"> en este plano implica:</w:t>
      </w:r>
    </w:p>
    <w:p w:rsidR="002430EB" w:rsidRPr="00494EAA" w:rsidRDefault="002430EB" w:rsidP="002430EB">
      <w:pPr>
        <w:pStyle w:val="412-VietaComacta"/>
        <w:spacing w:after="60"/>
        <w:jc w:val="both"/>
        <w:rPr>
          <w:i w:val="0"/>
        </w:rPr>
      </w:pPr>
      <w:r w:rsidRPr="00494EAA">
        <w:rPr>
          <w:i w:val="0"/>
        </w:rPr>
        <w:t>Intereses que transfieren riqueza del individuo hacia el sistema financiero privado, creando flujos permanentes de extracción de valor que escapan al control inmediato del usuario.</w:t>
      </w:r>
    </w:p>
    <w:p w:rsidR="002430EB" w:rsidRPr="00494EAA" w:rsidRDefault="002430EB" w:rsidP="002430EB">
      <w:pPr>
        <w:pStyle w:val="412-VietaComacta"/>
        <w:spacing w:after="60"/>
        <w:jc w:val="both"/>
        <w:rPr>
          <w:i w:val="0"/>
        </w:rPr>
      </w:pPr>
      <w:r w:rsidRPr="00494EAA">
        <w:rPr>
          <w:i w:val="0"/>
        </w:rPr>
        <w:t>Una expansión de la masa monetaria no respaldada por producción real, que alimenta la inflación y genera burbujas especulativas que impactan en la economía real del ciudadano común.</w:t>
      </w:r>
    </w:p>
    <w:p w:rsidR="002430EB" w:rsidRPr="00494EAA" w:rsidRDefault="002430EB" w:rsidP="002430EB">
      <w:pPr>
        <w:pStyle w:val="412-VietaComacta"/>
        <w:spacing w:after="60"/>
        <w:jc w:val="both"/>
        <w:rPr>
          <w:i w:val="0"/>
        </w:rPr>
      </w:pPr>
      <w:r w:rsidRPr="00494EAA">
        <w:rPr>
          <w:i w:val="0"/>
        </w:rPr>
        <w:t>La conversión del ciudadano en un nodo productivo de flujos financieros: su salario, su casa, su futuro, se convierten en garantías para el sistema, creando dependencia estructural que limita opciones de vida y desarrollo personal.</w:t>
      </w:r>
    </w:p>
    <w:p w:rsidR="002430EB" w:rsidRPr="00F677C3" w:rsidRDefault="002430EB" w:rsidP="002430EB">
      <w:pPr>
        <w:pStyle w:val="412-VietaComacta"/>
        <w:spacing w:after="60"/>
        <w:jc w:val="both"/>
        <w:rPr>
          <w:i w:val="0"/>
        </w:rPr>
      </w:pPr>
      <w:r w:rsidRPr="00494EAA">
        <w:rPr>
          <w:i w:val="0"/>
        </w:rPr>
        <w:lastRenderedPageBreak/>
        <w:t xml:space="preserve"> Sistemas de perfilamiento digital que analizan comportamientos para ofrecer productos financieros diseñados para maximizar la extracción de recursos del usuario, utilizando inteligencia artificial para predecir y manipular decisiones económicas.</w:t>
      </w:r>
    </w:p>
    <w:p w:rsidR="002430EB" w:rsidRDefault="002430EB" w:rsidP="002430EB">
      <w:pPr>
        <w:pStyle w:val="30-Parrafo"/>
      </w:pPr>
      <w:r>
        <w:rPr>
          <w:rFonts w:ascii="Digital-7 Mono" w:hAnsi="Digital-7 Mono"/>
          <w:i/>
        </w:rPr>
        <w:t>2.6.85</w:t>
      </w:r>
      <w:r w:rsidRPr="00412153">
        <w:rPr>
          <w:i/>
        </w:rPr>
        <w:t xml:space="preserve"> </w:t>
      </w:r>
      <w:r w:rsidRPr="00412153">
        <w:rPr>
          <w:rFonts w:ascii="Times New Roman" w:hAnsi="Times New Roman"/>
        </w:rPr>
        <w:t>»</w:t>
      </w:r>
      <w:r>
        <w:t xml:space="preserve"> </w:t>
      </w:r>
      <w:r w:rsidRPr="00494EAA">
        <w:t xml:space="preserve">Además, el sistema promueve activamente la </w:t>
      </w:r>
      <w:r w:rsidRPr="00494EAA">
        <w:rPr>
          <w:i/>
        </w:rPr>
        <w:t>financiarización de la vida cotidiana</w:t>
      </w:r>
      <w:r w:rsidRPr="00494EAA">
        <w:t xml:space="preserve"> a través de mecanismos sofisticados que </w:t>
      </w:r>
      <w:r w:rsidRPr="00494EAA">
        <w:rPr>
          <w:i/>
        </w:rPr>
        <w:t>normalizan la complejidad financiera</w:t>
      </w:r>
      <w:r>
        <w:t>:</w:t>
      </w:r>
    </w:p>
    <w:p w:rsidR="002430EB" w:rsidRPr="00494EAA" w:rsidRDefault="002430EB" w:rsidP="002430EB">
      <w:pPr>
        <w:pStyle w:val="412-VietaComacta"/>
        <w:spacing w:after="60"/>
        <w:jc w:val="both"/>
        <w:rPr>
          <w:i w:val="0"/>
        </w:rPr>
      </w:pPr>
      <w:r>
        <w:rPr>
          <w:i w:val="0"/>
        </w:rPr>
        <w:t>Se equipara «tener acceso a crédito»</w:t>
      </w:r>
      <w:r w:rsidRPr="00494EAA">
        <w:rPr>
          <w:i w:val="0"/>
        </w:rPr>
        <w:t xml:space="preserve"> con</w:t>
      </w:r>
      <w:r>
        <w:rPr>
          <w:i w:val="0"/>
        </w:rPr>
        <w:t xml:space="preserve"> «tener poder adquisitivo»</w:t>
      </w:r>
      <w:r w:rsidRPr="00494EAA">
        <w:rPr>
          <w:i w:val="0"/>
        </w:rPr>
        <w:t>, ocultando la diferencia entre liquidez temporal y riqueza real, generando ilusiones de prosperidad que enmascaran endeudamiento creciente.</w:t>
      </w:r>
    </w:p>
    <w:p w:rsidR="002430EB" w:rsidRPr="00494EAA" w:rsidRDefault="002430EB" w:rsidP="002430EB">
      <w:pPr>
        <w:pStyle w:val="412-VietaComacta"/>
        <w:spacing w:after="60"/>
        <w:jc w:val="both"/>
        <w:rPr>
          <w:i w:val="0"/>
        </w:rPr>
      </w:pPr>
      <w:r w:rsidRPr="00494EAA">
        <w:rPr>
          <w:i w:val="0"/>
        </w:rPr>
        <w:t>Se normaliza el consumo a plazos, incluso para bienes no duraderos, creando hábitos de gasto programado que generan cadena perpetua de obligaciones financieras que limitan libertad económica futura.</w:t>
      </w:r>
    </w:p>
    <w:p w:rsidR="002430EB" w:rsidRPr="00494EAA" w:rsidRDefault="002430EB" w:rsidP="002430EB">
      <w:pPr>
        <w:pStyle w:val="412-VietaComacta"/>
        <w:spacing w:after="60"/>
        <w:jc w:val="both"/>
        <w:rPr>
          <w:i w:val="0"/>
        </w:rPr>
      </w:pPr>
      <w:r w:rsidRPr="00494EAA">
        <w:rPr>
          <w:i w:val="0"/>
        </w:rPr>
        <w:t>Se incentiv</w:t>
      </w:r>
      <w:r>
        <w:rPr>
          <w:i w:val="0"/>
        </w:rPr>
        <w:t>a el «emprendimiento financiero»</w:t>
      </w:r>
      <w:r w:rsidRPr="00494EAA">
        <w:rPr>
          <w:i w:val="0"/>
        </w:rPr>
        <w:t xml:space="preserve"> (</w:t>
      </w:r>
      <w:proofErr w:type="spellStart"/>
      <w:r w:rsidRPr="00494EAA">
        <w:rPr>
          <w:i w:val="0"/>
        </w:rPr>
        <w:t>cripto</w:t>
      </w:r>
      <w:proofErr w:type="spellEnd"/>
      <w:r w:rsidRPr="00494EAA">
        <w:rPr>
          <w:i w:val="0"/>
        </w:rPr>
        <w:t>, trading</w:t>
      </w:r>
      <w:r>
        <w:rPr>
          <w:i w:val="0"/>
        </w:rPr>
        <w:t>,</w:t>
      </w:r>
      <w:r w:rsidRPr="00494EAA">
        <w:rPr>
          <w:i w:val="0"/>
        </w:rPr>
        <w:t xml:space="preserve"> </w:t>
      </w:r>
      <w:proofErr w:type="spellStart"/>
      <w:r w:rsidRPr="00494EAA">
        <w:rPr>
          <w:i w:val="0"/>
        </w:rPr>
        <w:t>crowdfunding</w:t>
      </w:r>
      <w:proofErr w:type="spellEnd"/>
      <w:r w:rsidRPr="00494EAA">
        <w:rPr>
          <w:i w:val="0"/>
        </w:rPr>
        <w:t>) como vía de ascenso social, cuando en realidad es una lotería de alto riesgo donde las probabilidades están diseñadas para favorecer a los operadores profesionales y plataformas que toman comisiones en cada transacción.</w:t>
      </w:r>
    </w:p>
    <w:p w:rsidR="002430EB" w:rsidRPr="00494EAA" w:rsidRDefault="002430EB" w:rsidP="002430EB">
      <w:pPr>
        <w:pStyle w:val="412-VietaComacta"/>
        <w:spacing w:after="60"/>
        <w:jc w:val="both"/>
        <w:rPr>
          <w:i w:val="0"/>
        </w:rPr>
      </w:pPr>
      <w:r w:rsidRPr="00494EAA">
        <w:rPr>
          <w:i w:val="0"/>
        </w:rPr>
        <w:t>Se desl</w:t>
      </w:r>
      <w:r>
        <w:rPr>
          <w:i w:val="0"/>
        </w:rPr>
        <w:t>egitima el ahorro en efectivo: «el dinero parado pierde valor»</w:t>
      </w:r>
      <w:r w:rsidRPr="00494EAA">
        <w:rPr>
          <w:i w:val="0"/>
        </w:rPr>
        <w:t>, se dice, para impulsar la inversión en activos financieros cuyos riesgos son mal comprendidos por el público general, generando concentración de riqueza en manos de quienes controlan los mercados.</w:t>
      </w:r>
    </w:p>
    <w:p w:rsidR="002430EB" w:rsidRPr="00494EAA" w:rsidRDefault="002430EB" w:rsidP="002430EB">
      <w:pPr>
        <w:pStyle w:val="412-VietaComacta"/>
        <w:spacing w:after="60"/>
        <w:jc w:val="both"/>
        <w:rPr>
          <w:i w:val="0"/>
        </w:rPr>
      </w:pPr>
      <w:proofErr w:type="spellStart"/>
      <w:r w:rsidRPr="00494EAA">
        <w:rPr>
          <w:i w:val="0"/>
        </w:rPr>
        <w:t>Fintech</w:t>
      </w:r>
      <w:proofErr w:type="spellEnd"/>
      <w:r w:rsidRPr="00494EAA">
        <w:rPr>
          <w:i w:val="0"/>
        </w:rPr>
        <w:t xml:space="preserve"> predatorias que ofrecen microcréditos con tasas usurarias disfrazadas </w:t>
      </w:r>
      <w:r>
        <w:rPr>
          <w:i w:val="0"/>
        </w:rPr>
        <w:t>de «servicios ágiles»</w:t>
      </w:r>
      <w:r w:rsidRPr="00494EAA">
        <w:rPr>
          <w:i w:val="0"/>
        </w:rPr>
        <w:t>, capturando a sectores vulnerables que carecen de acceso a sistema bancario tradicional pero necesitan liquidez urgente.</w:t>
      </w:r>
    </w:p>
    <w:p w:rsidR="002430EB" w:rsidRDefault="002430EB" w:rsidP="002430EB">
      <w:pPr>
        <w:pStyle w:val="30-Parrafo"/>
      </w:pPr>
      <w:r>
        <w:rPr>
          <w:rFonts w:ascii="Digital-7 Mono" w:hAnsi="Digital-7 Mono"/>
          <w:i/>
        </w:rPr>
        <w:t>2.6.86</w:t>
      </w:r>
      <w:r w:rsidRPr="00412153">
        <w:rPr>
          <w:i/>
        </w:rPr>
        <w:t xml:space="preserve"> </w:t>
      </w:r>
      <w:r w:rsidRPr="00412153">
        <w:rPr>
          <w:rFonts w:ascii="Times New Roman" w:hAnsi="Times New Roman"/>
        </w:rPr>
        <w:t>»</w:t>
      </w:r>
      <w:r>
        <w:t xml:space="preserve"> El resultado es una </w:t>
      </w:r>
      <w:r w:rsidRPr="00494EAA">
        <w:rPr>
          <w:i/>
        </w:rPr>
        <w:t>ciudadanía financieramente alfabetizada</w:t>
      </w:r>
      <w:r>
        <w:t xml:space="preserve">, pero estructuralmente subordinada: </w:t>
      </w:r>
      <w:r w:rsidRPr="00494EAA">
        <w:rPr>
          <w:i/>
        </w:rPr>
        <w:t xml:space="preserve">entiende cómo usar una </w:t>
      </w:r>
      <w:proofErr w:type="spellStart"/>
      <w:r w:rsidRPr="00494EAA">
        <w:rPr>
          <w:i/>
        </w:rPr>
        <w:t>app</w:t>
      </w:r>
      <w:proofErr w:type="spellEnd"/>
      <w:r w:rsidRPr="00494EAA">
        <w:rPr>
          <w:i/>
        </w:rPr>
        <w:t xml:space="preserve"> de banco, pero no cómo funciona el sistema que la gobierna</w:t>
      </w:r>
      <w:r>
        <w:t>. Cree que «</w:t>
      </w:r>
      <w:r w:rsidRPr="00494EAA">
        <w:rPr>
          <w:i/>
        </w:rPr>
        <w:t>administra su dinero</w:t>
      </w:r>
      <w:r>
        <w:t xml:space="preserve">», cuando en realidad, su dinero </w:t>
      </w:r>
      <w:r w:rsidRPr="00494EAA">
        <w:rPr>
          <w:i/>
        </w:rPr>
        <w:t>administra su vida a través de algoritmos</w:t>
      </w:r>
      <w:r>
        <w:t xml:space="preserve"> que optimizan la extracción de recursos de su existencia cotidiana.</w:t>
      </w:r>
    </w:p>
    <w:p w:rsidR="002430EB" w:rsidRDefault="002430EB" w:rsidP="002430EB">
      <w:pPr>
        <w:pStyle w:val="123EtiquetaSubx"/>
      </w:pPr>
      <w:r>
        <w:t>El Dominio De Los Leviatanes</w:t>
      </w:r>
    </w:p>
    <w:p w:rsidR="002430EB" w:rsidRDefault="002430EB" w:rsidP="002430EB">
      <w:pPr>
        <w:pStyle w:val="30-Parrafo"/>
      </w:pPr>
      <w:r>
        <w:rPr>
          <w:rFonts w:ascii="Digital-7 Mono" w:hAnsi="Digital-7 Mono"/>
          <w:i/>
        </w:rPr>
        <w:t>2.6.87</w:t>
      </w:r>
      <w:r w:rsidRPr="00412153">
        <w:rPr>
          <w:i/>
        </w:rPr>
        <w:t xml:space="preserve"> </w:t>
      </w:r>
      <w:r w:rsidRPr="00412153">
        <w:rPr>
          <w:rFonts w:ascii="Times New Roman" w:hAnsi="Times New Roman"/>
        </w:rPr>
        <w:t>»</w:t>
      </w:r>
      <w:r>
        <w:t xml:space="preserve"> El </w:t>
      </w:r>
      <w:r w:rsidRPr="00494EAA">
        <w:rPr>
          <w:i/>
        </w:rPr>
        <w:t xml:space="preserve">plano </w:t>
      </w:r>
      <w:proofErr w:type="spellStart"/>
      <w:r w:rsidRPr="00494EAA">
        <w:rPr>
          <w:i/>
        </w:rPr>
        <w:t>macrofinanciero</w:t>
      </w:r>
      <w:proofErr w:type="spellEnd"/>
      <w:r>
        <w:t xml:space="preserve"> es el </w:t>
      </w:r>
      <w:r w:rsidRPr="00494EAA">
        <w:rPr>
          <w:i/>
        </w:rPr>
        <w:t>ámbito del poder absoluto</w:t>
      </w:r>
      <w:r>
        <w:t xml:space="preserve">, aquí operan </w:t>
      </w:r>
      <w:r w:rsidRPr="00494EAA">
        <w:rPr>
          <w:i/>
        </w:rPr>
        <w:t>los Estados, los bancos centrales, las corporaciones globales, los fondos soberanos y los organismos supranacionales</w:t>
      </w:r>
      <w:r>
        <w:t xml:space="preserve">. Las decisiones tomadas en este nivel </w:t>
      </w:r>
      <w:r w:rsidRPr="00494EAA">
        <w:rPr>
          <w:i/>
        </w:rPr>
        <w:t>(emisión monetaria, política de tasas, compra de bonos, rescates financieros)</w:t>
      </w:r>
      <w:r>
        <w:t xml:space="preserve"> definen el destino de naciones enteras a través de mecanismos que </w:t>
      </w:r>
      <w:r w:rsidRPr="00494EAA">
        <w:rPr>
          <w:i/>
        </w:rPr>
        <w:t>operan fuera del control democrático inmediato</w:t>
      </w:r>
      <w:r>
        <w:t>.</w:t>
      </w:r>
    </w:p>
    <w:p w:rsidR="002430EB" w:rsidRDefault="002430EB" w:rsidP="002430EB">
      <w:pPr>
        <w:pStyle w:val="30-Parrafo"/>
      </w:pPr>
      <w:r>
        <w:rPr>
          <w:rFonts w:ascii="Digital-7 Mono" w:hAnsi="Digital-7 Mono"/>
          <w:i/>
        </w:rPr>
        <w:t>2.6.88</w:t>
      </w:r>
      <w:r w:rsidRPr="00412153">
        <w:rPr>
          <w:i/>
        </w:rPr>
        <w:t xml:space="preserve"> </w:t>
      </w:r>
      <w:r w:rsidRPr="00412153">
        <w:rPr>
          <w:rFonts w:ascii="Times New Roman" w:hAnsi="Times New Roman"/>
        </w:rPr>
        <w:t>»</w:t>
      </w:r>
      <w:r>
        <w:t xml:space="preserve"> La </w:t>
      </w:r>
      <w:r w:rsidRPr="00494EAA">
        <w:rPr>
          <w:i/>
        </w:rPr>
        <w:t>asimetría de poder</w:t>
      </w:r>
      <w:r>
        <w:t xml:space="preserve"> en este plano es abismal y sistemáticamente mantenida:</w:t>
      </w:r>
    </w:p>
    <w:p w:rsidR="002430EB" w:rsidRPr="00494EAA" w:rsidRDefault="002430EB" w:rsidP="002430EB">
      <w:pPr>
        <w:pStyle w:val="412-VietaComacta"/>
        <w:spacing w:after="60"/>
        <w:jc w:val="both"/>
        <w:rPr>
          <w:i w:val="0"/>
        </w:rPr>
      </w:pPr>
      <w:r w:rsidRPr="00494EAA">
        <w:rPr>
          <w:i w:val="0"/>
        </w:rPr>
        <w:t>Las naciones hegemónicas pueden emitir su moneda (divisa de reserva global) sin límites reales. Para el</w:t>
      </w:r>
      <w:r>
        <w:rPr>
          <w:i w:val="0"/>
        </w:rPr>
        <w:t>las, la deuda no es restricción,</w:t>
      </w:r>
      <w:r w:rsidRPr="00494EAA">
        <w:rPr>
          <w:i w:val="0"/>
        </w:rPr>
        <w:t xml:space="preserve"> es herramienta de proyección de poder. Los bonos del Tesoro de EE.UU., por ejemplo, son la base sobre la que descansa el sistema financiero global, creando ciclo virtuoso de demanda que sostiene el imperio monetario.</w:t>
      </w:r>
    </w:p>
    <w:p w:rsidR="002430EB" w:rsidRPr="00494EAA" w:rsidRDefault="002430EB" w:rsidP="002430EB">
      <w:pPr>
        <w:pStyle w:val="412-VietaComacta"/>
        <w:spacing w:after="60"/>
        <w:jc w:val="both"/>
        <w:rPr>
          <w:i w:val="0"/>
        </w:rPr>
      </w:pPr>
      <w:r>
        <w:rPr>
          <w:i w:val="0"/>
        </w:rPr>
        <w:t>Pueden «importar» estabilidad y «exportar»</w:t>
      </w:r>
      <w:r w:rsidRPr="00494EAA">
        <w:rPr>
          <w:i w:val="0"/>
        </w:rPr>
        <w:t xml:space="preserve"> inflación. Cuando la FED imprime dólares, esos dólares fluyen hacia economías periféricas, generando burbujas, inflación y dependencia que benefician a los centros financieros globales mientras des</w:t>
      </w:r>
      <w:r>
        <w:rPr>
          <w:i w:val="0"/>
        </w:rPr>
        <w:t>es</w:t>
      </w:r>
      <w:r w:rsidRPr="00494EAA">
        <w:rPr>
          <w:i w:val="0"/>
        </w:rPr>
        <w:t>tabilizan las economías periféricas.</w:t>
      </w:r>
    </w:p>
    <w:p w:rsidR="002430EB" w:rsidRPr="00494EAA" w:rsidRDefault="002430EB" w:rsidP="002430EB">
      <w:pPr>
        <w:pStyle w:val="412-VietaComacta"/>
        <w:spacing w:after="60"/>
        <w:jc w:val="both"/>
        <w:rPr>
          <w:i w:val="0"/>
        </w:rPr>
      </w:pPr>
      <w:r w:rsidRPr="00494EAA">
        <w:rPr>
          <w:i w:val="0"/>
        </w:rPr>
        <w:lastRenderedPageBreak/>
        <w:t>Pueden re</w:t>
      </w:r>
      <w:r>
        <w:rPr>
          <w:i w:val="0"/>
        </w:rPr>
        <w:t>scatar bancos, pero no escuelas o</w:t>
      </w:r>
      <w:r w:rsidRPr="00494EAA">
        <w:rPr>
          <w:i w:val="0"/>
        </w:rPr>
        <w:t xml:space="preserve"> salvar corpora</w:t>
      </w:r>
      <w:r>
        <w:rPr>
          <w:i w:val="0"/>
        </w:rPr>
        <w:t>ciones, pero no hospitales. La «estabilidad financiera»</w:t>
      </w:r>
      <w:r w:rsidRPr="00494EAA">
        <w:rPr>
          <w:i w:val="0"/>
        </w:rPr>
        <w:t xml:space="preserve"> se prioriza sobre el bienestar social, creando jerarquía de valores donde el capital financiero prevalece sobre el capital humano.</w:t>
      </w:r>
    </w:p>
    <w:p w:rsidR="002430EB" w:rsidRDefault="002430EB" w:rsidP="002430EB">
      <w:pPr>
        <w:pStyle w:val="412-VietaComacta"/>
        <w:spacing w:after="60"/>
        <w:jc w:val="both"/>
      </w:pPr>
      <w:r w:rsidRPr="00494EAA">
        <w:rPr>
          <w:i w:val="0"/>
        </w:rPr>
        <w:t>Mercados de derivados que multiplican riesgos y concentran poder en manos de pocos actores, creando vulnerabilidades sistémicas que pueden colapsar todo el sistema con efectos dominó que impactan en economías que nunca participaron en la creación de estos instrumentos.</w:t>
      </w:r>
    </w:p>
    <w:p w:rsidR="002430EB" w:rsidRDefault="002430EB" w:rsidP="002430EB">
      <w:pPr>
        <w:pStyle w:val="30-Parrafo"/>
      </w:pPr>
      <w:r>
        <w:rPr>
          <w:rFonts w:ascii="Digital-7 Mono" w:hAnsi="Digital-7 Mono"/>
          <w:i/>
        </w:rPr>
        <w:t>2.6.89</w:t>
      </w:r>
      <w:r w:rsidRPr="00412153">
        <w:rPr>
          <w:i/>
        </w:rPr>
        <w:t xml:space="preserve"> </w:t>
      </w:r>
      <w:r w:rsidRPr="00412153">
        <w:rPr>
          <w:rFonts w:ascii="Times New Roman" w:hAnsi="Times New Roman"/>
        </w:rPr>
        <w:t>»</w:t>
      </w:r>
      <w:r>
        <w:t xml:space="preserve"> Para las </w:t>
      </w:r>
      <w:r w:rsidRPr="00225221">
        <w:rPr>
          <w:i/>
        </w:rPr>
        <w:t>naciones periféricas</w:t>
      </w:r>
      <w:r>
        <w:t xml:space="preserve">, el </w:t>
      </w:r>
      <w:r w:rsidRPr="00225221">
        <w:rPr>
          <w:i/>
        </w:rPr>
        <w:t>acceso al sistema financiero global</w:t>
      </w:r>
      <w:r>
        <w:t xml:space="preserve"> está condicionado por mecanismos que mantienen dependencia estructural:</w:t>
      </w:r>
    </w:p>
    <w:p w:rsidR="002430EB" w:rsidRPr="00225221" w:rsidRDefault="002430EB" w:rsidP="002430EB">
      <w:pPr>
        <w:pStyle w:val="412-VietaComacta"/>
        <w:spacing w:after="60"/>
        <w:jc w:val="both"/>
        <w:rPr>
          <w:i w:val="0"/>
        </w:rPr>
      </w:pPr>
      <w:r w:rsidRPr="00225221">
        <w:rPr>
          <w:i w:val="0"/>
        </w:rPr>
        <w:t>Deben someterse a calificaciones de riesgo país (</w:t>
      </w:r>
      <w:proofErr w:type="spellStart"/>
      <w:r w:rsidRPr="00225221">
        <w:rPr>
          <w:i w:val="0"/>
        </w:rPr>
        <w:t>Moody's</w:t>
      </w:r>
      <w:proofErr w:type="spellEnd"/>
      <w:r w:rsidRPr="00225221">
        <w:rPr>
          <w:i w:val="0"/>
        </w:rPr>
        <w:t xml:space="preserve">, S&amp;P, </w:t>
      </w:r>
      <w:proofErr w:type="spellStart"/>
      <w:r w:rsidRPr="00225221">
        <w:rPr>
          <w:i w:val="0"/>
        </w:rPr>
        <w:t>Fitch</w:t>
      </w:r>
      <w:proofErr w:type="spellEnd"/>
      <w:r w:rsidRPr="00225221">
        <w:rPr>
          <w:i w:val="0"/>
        </w:rPr>
        <w:t>) que definen su costo de financiamiento y limitan opciones de desarrollo independiente, creando círculo vicioso donde la dependencia genera más dependencia.</w:t>
      </w:r>
    </w:p>
    <w:p w:rsidR="002430EB" w:rsidRPr="00225221" w:rsidRDefault="002430EB" w:rsidP="002430EB">
      <w:pPr>
        <w:pStyle w:val="412-VietaComacta"/>
        <w:spacing w:after="60"/>
        <w:jc w:val="both"/>
        <w:rPr>
          <w:i w:val="0"/>
        </w:rPr>
      </w:pPr>
      <w:r w:rsidRPr="00225221">
        <w:rPr>
          <w:i w:val="0"/>
        </w:rPr>
        <w:t>Deben aceptar condicionalidades de organismos técnicos (FMI, BM) para acceder a créditos, sometiendo soberanía política a lógica financiera que prioriza el retorno de acreedores sobre el desarrollo de poblaciones.</w:t>
      </w:r>
    </w:p>
    <w:p w:rsidR="002430EB" w:rsidRPr="00225221" w:rsidRDefault="002430EB" w:rsidP="002430EB">
      <w:pPr>
        <w:pStyle w:val="412-VietaComacta"/>
        <w:spacing w:after="60"/>
        <w:jc w:val="both"/>
        <w:rPr>
          <w:i w:val="0"/>
        </w:rPr>
      </w:pPr>
      <w:r>
        <w:rPr>
          <w:i w:val="0"/>
        </w:rPr>
        <w:t>Deben mantener «disciplina fiscal»</w:t>
      </w:r>
      <w:r w:rsidRPr="00225221">
        <w:rPr>
          <w:i w:val="0"/>
        </w:rPr>
        <w:t xml:space="preserve"> (déficit bajo, inflación controlada) para no ser expulsadas de los mercados, limitando capacidad de respuesta a crisis sociales y necesidades de inversión en infraestructura y desarrollo humano.</w:t>
      </w:r>
    </w:p>
    <w:p w:rsidR="002430EB" w:rsidRPr="00225221" w:rsidRDefault="002430EB" w:rsidP="002430EB">
      <w:pPr>
        <w:pStyle w:val="412-VietaComacta"/>
        <w:spacing w:after="60"/>
        <w:jc w:val="both"/>
        <w:rPr>
          <w:i w:val="0"/>
        </w:rPr>
      </w:pPr>
      <w:r w:rsidRPr="00225221">
        <w:rPr>
          <w:i w:val="0"/>
        </w:rPr>
        <w:t>Su moneda es vulnerable a especulaciones, y su política monetaria, a menudo, es impotente frente a flujos de capital globales que responden a señales de centros hegemónicos más que a necesidades locales.</w:t>
      </w:r>
    </w:p>
    <w:p w:rsidR="002430EB" w:rsidRPr="00225221" w:rsidRDefault="002430EB" w:rsidP="002430EB">
      <w:pPr>
        <w:pStyle w:val="412-VietaComacta"/>
        <w:spacing w:after="60"/>
        <w:jc w:val="both"/>
        <w:rPr>
          <w:i w:val="0"/>
        </w:rPr>
      </w:pPr>
      <w:r w:rsidRPr="00225221">
        <w:rPr>
          <w:i w:val="0"/>
        </w:rPr>
        <w:t>Sistemas offshore y paraísos fiscales que facilitan evasión de capital de sus propias élites, debilitando base tributaria y limitando recursos para desarrollo sostenible y cohesión social.</w:t>
      </w:r>
    </w:p>
    <w:p w:rsidR="002430EB" w:rsidRDefault="002430EB" w:rsidP="002430EB">
      <w:pPr>
        <w:pStyle w:val="30-Parrafo"/>
      </w:pPr>
      <w:r>
        <w:rPr>
          <w:rFonts w:ascii="Digital-7 Mono" w:hAnsi="Digital-7 Mono"/>
          <w:i/>
        </w:rPr>
        <w:t>2.6.90</w:t>
      </w:r>
      <w:r w:rsidRPr="00412153">
        <w:rPr>
          <w:i/>
        </w:rPr>
        <w:t xml:space="preserve"> </w:t>
      </w:r>
      <w:r w:rsidRPr="00412153">
        <w:rPr>
          <w:rFonts w:ascii="Times New Roman" w:hAnsi="Times New Roman"/>
        </w:rPr>
        <w:t>»</w:t>
      </w:r>
      <w:r>
        <w:t xml:space="preserve"> En este plano, </w:t>
      </w:r>
      <w:r w:rsidRPr="00225221">
        <w:rPr>
          <w:i/>
        </w:rPr>
        <w:t>la deuda soberana</w:t>
      </w:r>
      <w:r>
        <w:t xml:space="preserve"> no es un «</w:t>
      </w:r>
      <w:r w:rsidRPr="00225221">
        <w:rPr>
          <w:i/>
        </w:rPr>
        <w:t>instrumento de financiamiento</w:t>
      </w:r>
      <w:r>
        <w:t xml:space="preserve">», sino un </w:t>
      </w:r>
      <w:r w:rsidRPr="00225221">
        <w:rPr>
          <w:i/>
        </w:rPr>
        <w:t>mecanismo de sujeción estructural</w:t>
      </w:r>
      <w:r>
        <w:t xml:space="preserve"> que transfiere riqueza del </w:t>
      </w:r>
      <w:r w:rsidRPr="00225221">
        <w:rPr>
          <w:i/>
        </w:rPr>
        <w:t>Sur Global</w:t>
      </w:r>
      <w:r>
        <w:t xml:space="preserve"> hacia el </w:t>
      </w:r>
      <w:r w:rsidRPr="00225221">
        <w:rPr>
          <w:i/>
        </w:rPr>
        <w:t>Norte financiero</w:t>
      </w:r>
      <w:r>
        <w:t xml:space="preserve"> a través de </w:t>
      </w:r>
      <w:r w:rsidRPr="00225221">
        <w:rPr>
          <w:i/>
        </w:rPr>
        <w:t>pagos de intereses y amortizaciones</w:t>
      </w:r>
      <w:r>
        <w:t xml:space="preserve"> que superan los beneficios del crédito original. Los </w:t>
      </w:r>
      <w:r w:rsidRPr="00225221">
        <w:rPr>
          <w:i/>
        </w:rPr>
        <w:t>intereses</w:t>
      </w:r>
      <w:r>
        <w:t xml:space="preserve"> no son «</w:t>
      </w:r>
      <w:r w:rsidRPr="00225221">
        <w:rPr>
          <w:i/>
        </w:rPr>
        <w:t>costo del dinero</w:t>
      </w:r>
      <w:r>
        <w:t xml:space="preserve">», son </w:t>
      </w:r>
      <w:r w:rsidRPr="00225221">
        <w:rPr>
          <w:i/>
        </w:rPr>
        <w:t>transferencias de riqueza</w:t>
      </w:r>
      <w:r>
        <w:t xml:space="preserve"> que perpetúan la subordinación económica. El «</w:t>
      </w:r>
      <w:r w:rsidRPr="00225221">
        <w:rPr>
          <w:i/>
        </w:rPr>
        <w:t>ajuste fiscal</w:t>
      </w:r>
      <w:r>
        <w:t xml:space="preserve">» no es responsabilidad, es </w:t>
      </w:r>
      <w:r w:rsidRPr="00225221">
        <w:rPr>
          <w:i/>
        </w:rPr>
        <w:t>disciplina impuesta por acreedores</w:t>
      </w:r>
      <w:r>
        <w:t xml:space="preserve"> que benefician sus intereses más que el bienestar de las poblaciones endeudadas.</w:t>
      </w:r>
    </w:p>
    <w:p w:rsidR="002430EB" w:rsidRPr="007F1808" w:rsidRDefault="002430EB" w:rsidP="002430EB">
      <w:pPr>
        <w:pStyle w:val="123EtiquetaSubx"/>
      </w:pPr>
      <w:r w:rsidRPr="007F1808">
        <w:t>La Subversión De Las Funciones Teóricas</w:t>
      </w:r>
    </w:p>
    <w:p w:rsidR="002430EB" w:rsidRDefault="002430EB" w:rsidP="002430EB">
      <w:pPr>
        <w:pStyle w:val="30-Parrafo"/>
      </w:pPr>
      <w:r>
        <w:rPr>
          <w:rFonts w:ascii="Digital-7 Mono" w:hAnsi="Digital-7 Mono"/>
          <w:i/>
        </w:rPr>
        <w:t>2.6.91</w:t>
      </w:r>
      <w:r w:rsidRPr="00412153">
        <w:rPr>
          <w:i/>
        </w:rPr>
        <w:t xml:space="preserve"> </w:t>
      </w:r>
      <w:r w:rsidRPr="00412153">
        <w:rPr>
          <w:rFonts w:ascii="Times New Roman" w:hAnsi="Times New Roman"/>
        </w:rPr>
        <w:t>»</w:t>
      </w:r>
      <w:r>
        <w:t xml:space="preserve"> En la práctica, las </w:t>
      </w:r>
      <w:r w:rsidRPr="00225221">
        <w:rPr>
          <w:i/>
        </w:rPr>
        <w:t>cinco funciones declaradas del sistema financiero</w:t>
      </w:r>
      <w:r>
        <w:t xml:space="preserve"> se transforman en </w:t>
      </w:r>
      <w:r w:rsidRPr="00225221">
        <w:rPr>
          <w:i/>
        </w:rPr>
        <w:t>instrumentos de consolidación del poder hegemónico</w:t>
      </w:r>
      <w:r>
        <w:t>:</w:t>
      </w:r>
    </w:p>
    <w:p w:rsidR="002430EB" w:rsidRDefault="002430EB" w:rsidP="002430EB">
      <w:pPr>
        <w:pStyle w:val="412-VietaComacta"/>
        <w:spacing w:after="60"/>
        <w:jc w:val="both"/>
      </w:pPr>
      <w:r w:rsidRPr="00225221">
        <w:rPr>
          <w:rFonts w:hint="eastAsia"/>
          <w:b/>
          <w:i w:val="0"/>
          <w:smallCaps/>
        </w:rPr>
        <w:t>Movilización de ahorros</w:t>
      </w:r>
      <w:r>
        <w:rPr>
          <w:rFonts w:hint="eastAsia"/>
        </w:rPr>
        <w:t xml:space="preserve"> </w:t>
      </w:r>
      <w:r>
        <w:rPr>
          <w:rFonts w:hint="eastAsia"/>
        </w:rPr>
        <w:t>→</w:t>
      </w:r>
      <w:r>
        <w:rPr>
          <w:rFonts w:hint="eastAsia"/>
        </w:rPr>
        <w:t xml:space="preserve"> </w:t>
      </w:r>
      <w:r w:rsidRPr="00225221">
        <w:rPr>
          <w:rFonts w:hint="eastAsia"/>
          <w:i w:val="0"/>
        </w:rPr>
        <w:t>Captación de excedentes locales para alimentar la especulación global</w:t>
      </w:r>
      <w:r>
        <w:rPr>
          <w:rFonts w:hint="eastAsia"/>
        </w:rPr>
        <w:t xml:space="preserve">. Los ahorros de una familia en </w:t>
      </w:r>
      <w:r w:rsidRPr="00225221">
        <w:rPr>
          <w:rFonts w:hint="eastAsia"/>
          <w:i w:val="0"/>
        </w:rPr>
        <w:t>Lima o Yakarta</w:t>
      </w:r>
      <w:r>
        <w:rPr>
          <w:rFonts w:hint="eastAsia"/>
        </w:rPr>
        <w:t xml:space="preserve"> terminan financiando </w:t>
      </w:r>
      <w:r w:rsidRPr="00225221">
        <w:rPr>
          <w:rFonts w:hint="eastAsia"/>
          <w:i w:val="0"/>
        </w:rPr>
        <w:t>bonos del Tesoro de EE.UU</w:t>
      </w:r>
      <w:r>
        <w:rPr>
          <w:rFonts w:hint="eastAsia"/>
        </w:rPr>
        <w:t xml:space="preserve">. o </w:t>
      </w:r>
      <w:r w:rsidRPr="00225221">
        <w:rPr>
          <w:rFonts w:hint="eastAsia"/>
          <w:i w:val="0"/>
        </w:rPr>
        <w:t>acciones en Wall Street</w:t>
      </w:r>
      <w:r>
        <w:rPr>
          <w:rFonts w:hint="eastAsia"/>
        </w:rPr>
        <w:t xml:space="preserve">, no pymes locales, generando </w:t>
      </w:r>
      <w:r w:rsidRPr="00225221">
        <w:rPr>
          <w:rFonts w:hint="eastAsia"/>
          <w:i w:val="0"/>
        </w:rPr>
        <w:t>fuga de c</w:t>
      </w:r>
      <w:r w:rsidRPr="00225221">
        <w:rPr>
          <w:i w:val="0"/>
        </w:rPr>
        <w:t>apital</w:t>
      </w:r>
      <w:r>
        <w:t xml:space="preserve"> que debilita el desarrollo endógeno.</w:t>
      </w:r>
    </w:p>
    <w:p w:rsidR="002430EB" w:rsidRDefault="002430EB" w:rsidP="002430EB">
      <w:pPr>
        <w:pStyle w:val="412-VietaComacta"/>
        <w:spacing w:after="60"/>
        <w:jc w:val="both"/>
      </w:pPr>
      <w:r w:rsidRPr="00225221">
        <w:rPr>
          <w:rFonts w:hint="eastAsia"/>
          <w:b/>
          <w:i w:val="0"/>
          <w:smallCaps/>
        </w:rPr>
        <w:t>Asignación eficiente de recursos</w:t>
      </w:r>
      <w:r>
        <w:rPr>
          <w:rFonts w:hint="eastAsia"/>
        </w:rPr>
        <w:t xml:space="preserve"> </w:t>
      </w:r>
      <w:r>
        <w:rPr>
          <w:rFonts w:hint="eastAsia"/>
        </w:rPr>
        <w:t>→</w:t>
      </w:r>
      <w:r>
        <w:rPr>
          <w:rFonts w:hint="eastAsia"/>
        </w:rPr>
        <w:t xml:space="preserve"> </w:t>
      </w:r>
      <w:r w:rsidRPr="00225221">
        <w:rPr>
          <w:rFonts w:hint="eastAsia"/>
          <w:i w:val="0"/>
        </w:rPr>
        <w:t>Dirección estratégica del capital hacia sectores que profundizan la dependencia periférica</w:t>
      </w:r>
      <w:r>
        <w:rPr>
          <w:rFonts w:hint="eastAsia"/>
        </w:rPr>
        <w:t xml:space="preserve">. Una </w:t>
      </w:r>
      <w:r w:rsidRPr="00225221">
        <w:rPr>
          <w:rFonts w:hint="eastAsia"/>
          <w:i w:val="0"/>
        </w:rPr>
        <w:t>minera canadiense</w:t>
      </w:r>
      <w:r>
        <w:rPr>
          <w:rFonts w:hint="eastAsia"/>
        </w:rPr>
        <w:t xml:space="preserve"> recibe crédito para extraer </w:t>
      </w:r>
      <w:r w:rsidRPr="00225221">
        <w:rPr>
          <w:rFonts w:hint="eastAsia"/>
          <w:i w:val="0"/>
        </w:rPr>
        <w:t>litio en Argentina</w:t>
      </w:r>
      <w:r>
        <w:t>, mientras que</w:t>
      </w:r>
      <w:r>
        <w:rPr>
          <w:rFonts w:hint="eastAsia"/>
        </w:rPr>
        <w:t xml:space="preserve"> una </w:t>
      </w:r>
      <w:r w:rsidRPr="00225221">
        <w:rPr>
          <w:rFonts w:hint="eastAsia"/>
          <w:i w:val="0"/>
        </w:rPr>
        <w:t>pyme local</w:t>
      </w:r>
      <w:r>
        <w:rPr>
          <w:rFonts w:hint="eastAsia"/>
        </w:rPr>
        <w:t xml:space="preserve">, no, creando </w:t>
      </w:r>
      <w:r w:rsidRPr="00225221">
        <w:rPr>
          <w:rFonts w:hint="eastAsia"/>
          <w:i w:val="0"/>
        </w:rPr>
        <w:t>asimetría en el acceso a fina</w:t>
      </w:r>
      <w:r w:rsidRPr="00225221">
        <w:rPr>
          <w:i w:val="0"/>
        </w:rPr>
        <w:t>nciamiento</w:t>
      </w:r>
      <w:r>
        <w:t xml:space="preserve"> que favorece la extracción de recursos más que el desarrollo de capacidades productivas locales.</w:t>
      </w:r>
    </w:p>
    <w:p w:rsidR="002430EB" w:rsidRDefault="002430EB" w:rsidP="002430EB">
      <w:pPr>
        <w:pStyle w:val="412-VietaComacta"/>
        <w:spacing w:after="60"/>
        <w:jc w:val="both"/>
      </w:pPr>
      <w:r w:rsidRPr="00225221">
        <w:rPr>
          <w:rFonts w:hint="eastAsia"/>
          <w:b/>
          <w:i w:val="0"/>
          <w:smallCaps/>
        </w:rPr>
        <w:lastRenderedPageBreak/>
        <w:t>Gestión del riesgo</w:t>
      </w:r>
      <w:r>
        <w:rPr>
          <w:rFonts w:hint="eastAsia"/>
        </w:rPr>
        <w:t xml:space="preserve"> </w:t>
      </w:r>
      <w:r>
        <w:rPr>
          <w:rFonts w:hint="eastAsia"/>
        </w:rPr>
        <w:t>→</w:t>
      </w:r>
      <w:r>
        <w:rPr>
          <w:rFonts w:hint="eastAsia"/>
        </w:rPr>
        <w:t xml:space="preserve"> </w:t>
      </w:r>
      <w:r w:rsidRPr="00225221">
        <w:rPr>
          <w:rFonts w:hint="eastAsia"/>
          <w:i w:val="0"/>
        </w:rPr>
        <w:t>Externalización de pérdidas hacia los más vulnerables</w:t>
      </w:r>
      <w:r>
        <w:rPr>
          <w:rFonts w:hint="eastAsia"/>
        </w:rPr>
        <w:t xml:space="preserve">. En una crisis, los </w:t>
      </w:r>
      <w:r w:rsidRPr="00225221">
        <w:rPr>
          <w:rFonts w:hint="eastAsia"/>
          <w:i w:val="0"/>
        </w:rPr>
        <w:t>bancos</w:t>
      </w:r>
      <w:r>
        <w:rPr>
          <w:rFonts w:hint="eastAsia"/>
        </w:rPr>
        <w:t xml:space="preserve"> son rescatados con </w:t>
      </w:r>
      <w:r w:rsidRPr="00225221">
        <w:rPr>
          <w:rFonts w:hint="eastAsia"/>
          <w:i w:val="0"/>
        </w:rPr>
        <w:t>dinero público</w:t>
      </w:r>
      <w:r>
        <w:t>, mientras que</w:t>
      </w:r>
      <w:r>
        <w:rPr>
          <w:rFonts w:hint="eastAsia"/>
        </w:rPr>
        <w:t xml:space="preserve"> </w:t>
      </w:r>
      <w:r w:rsidRPr="00225221">
        <w:rPr>
          <w:rFonts w:hint="eastAsia"/>
          <w:i w:val="0"/>
        </w:rPr>
        <w:t>los ciudadanos</w:t>
      </w:r>
      <w:r>
        <w:t xml:space="preserve"> son</w:t>
      </w:r>
      <w:r>
        <w:rPr>
          <w:rFonts w:hint="eastAsia"/>
        </w:rPr>
        <w:t xml:space="preserve"> </w:t>
      </w:r>
      <w:r w:rsidRPr="00225221">
        <w:rPr>
          <w:rFonts w:hint="eastAsia"/>
          <w:i w:val="0"/>
        </w:rPr>
        <w:t>ajustados con recortes y desempleo</w:t>
      </w:r>
      <w:r>
        <w:rPr>
          <w:rFonts w:hint="eastAsia"/>
        </w:rPr>
        <w:t>, pagando con su bienestar las decisiones de actores que nunca enfr</w:t>
      </w:r>
      <w:r>
        <w:t>entan consecuencias por sus errores.</w:t>
      </w:r>
    </w:p>
    <w:p w:rsidR="002430EB" w:rsidRDefault="002430EB" w:rsidP="002430EB">
      <w:pPr>
        <w:pStyle w:val="412-VietaComacta"/>
        <w:spacing w:after="60"/>
        <w:jc w:val="both"/>
      </w:pPr>
      <w:r w:rsidRPr="00225221">
        <w:rPr>
          <w:rFonts w:hint="eastAsia"/>
          <w:b/>
          <w:i w:val="0"/>
          <w:smallCaps/>
        </w:rPr>
        <w:t>Facilitación del comercio</w:t>
      </w:r>
      <w:r>
        <w:rPr>
          <w:rFonts w:hint="eastAsia"/>
        </w:rPr>
        <w:t xml:space="preserve"> </w:t>
      </w:r>
      <w:r>
        <w:rPr>
          <w:rFonts w:hint="eastAsia"/>
        </w:rPr>
        <w:t>→</w:t>
      </w:r>
      <w:r>
        <w:rPr>
          <w:rFonts w:hint="eastAsia"/>
        </w:rPr>
        <w:t xml:space="preserve"> </w:t>
      </w:r>
      <w:r w:rsidRPr="00225221">
        <w:rPr>
          <w:rFonts w:hint="eastAsia"/>
          <w:i w:val="0"/>
        </w:rPr>
        <w:t>Normalización de la subordinación monetaria y la deuda estructural</w:t>
      </w:r>
      <w:r>
        <w:rPr>
          <w:rFonts w:hint="eastAsia"/>
        </w:rPr>
        <w:t xml:space="preserve">. Un país debe exportar </w:t>
      </w:r>
      <w:r w:rsidRPr="00225221">
        <w:rPr>
          <w:rFonts w:hint="eastAsia"/>
          <w:i w:val="0"/>
        </w:rPr>
        <w:t>materias primas baratas</w:t>
      </w:r>
      <w:r>
        <w:rPr>
          <w:rFonts w:hint="eastAsia"/>
        </w:rPr>
        <w:t xml:space="preserve"> para importar </w:t>
      </w:r>
      <w:r w:rsidRPr="00225221">
        <w:rPr>
          <w:rFonts w:hint="eastAsia"/>
          <w:i w:val="0"/>
        </w:rPr>
        <w:t>tecnología cara</w:t>
      </w:r>
      <w:r>
        <w:rPr>
          <w:rFonts w:hint="eastAsia"/>
        </w:rPr>
        <w:t xml:space="preserve">, en moneda que no controla, creando </w:t>
      </w:r>
      <w:r w:rsidRPr="00225221">
        <w:rPr>
          <w:rFonts w:hint="eastAsia"/>
          <w:i w:val="0"/>
        </w:rPr>
        <w:t>dependencia tecnológica y transferencia de val</w:t>
      </w:r>
      <w:r w:rsidRPr="00225221">
        <w:rPr>
          <w:i w:val="0"/>
        </w:rPr>
        <w:t>or</w:t>
      </w:r>
      <w:r>
        <w:t xml:space="preserve"> que limita el desarrollo autónomo.</w:t>
      </w:r>
    </w:p>
    <w:p w:rsidR="002430EB" w:rsidRDefault="002430EB" w:rsidP="002430EB">
      <w:pPr>
        <w:pStyle w:val="412-VietaComacta"/>
        <w:spacing w:after="60"/>
        <w:jc w:val="both"/>
      </w:pPr>
      <w:r w:rsidRPr="00225221">
        <w:rPr>
          <w:rFonts w:hint="eastAsia"/>
          <w:b/>
          <w:i w:val="0"/>
          <w:smallCaps/>
        </w:rPr>
        <w:t>Generación de información y precios</w:t>
      </w:r>
      <w:r>
        <w:rPr>
          <w:rFonts w:hint="eastAsia"/>
        </w:rPr>
        <w:t xml:space="preserve"> </w:t>
      </w:r>
      <w:r>
        <w:rPr>
          <w:rFonts w:hint="eastAsia"/>
        </w:rPr>
        <w:t>→</w:t>
      </w:r>
      <w:r>
        <w:rPr>
          <w:rFonts w:hint="eastAsia"/>
        </w:rPr>
        <w:t xml:space="preserve"> </w:t>
      </w:r>
      <w:r w:rsidRPr="00225221">
        <w:rPr>
          <w:rFonts w:hint="eastAsia"/>
          <w:i w:val="0"/>
        </w:rPr>
        <w:t>Fabricación de realidad financiera</w:t>
      </w:r>
      <w:r>
        <w:rPr>
          <w:rFonts w:hint="eastAsia"/>
        </w:rPr>
        <w:t xml:space="preserve">. Las </w:t>
      </w:r>
      <w:r w:rsidRPr="00225221">
        <w:rPr>
          <w:rFonts w:hint="eastAsia"/>
          <w:i w:val="0"/>
        </w:rPr>
        <w:t>calificaciones crediticias, los índices bursátiles, las tasas de interés</w:t>
      </w:r>
      <w:r>
        <w:rPr>
          <w:rFonts w:hint="eastAsia"/>
        </w:rPr>
        <w:t xml:space="preserve"> no reflejan la realidad</w:t>
      </w:r>
      <w:r>
        <w:t>,</w:t>
      </w:r>
      <w:r>
        <w:rPr>
          <w:rFonts w:hint="eastAsia"/>
        </w:rPr>
        <w:t xml:space="preserve"> </w:t>
      </w:r>
      <w:r w:rsidRPr="00225221">
        <w:rPr>
          <w:rFonts w:hint="eastAsia"/>
          <w:i w:val="0"/>
        </w:rPr>
        <w:t>la definen, la anticipan y la manipulan</w:t>
      </w:r>
      <w:r>
        <w:rPr>
          <w:rFonts w:hint="eastAsia"/>
        </w:rPr>
        <w:t xml:space="preserve"> para legitimar la concentración del po</w:t>
      </w:r>
      <w:r>
        <w:t xml:space="preserve">der en manos de quienes controlan los </w:t>
      </w:r>
      <w:r w:rsidRPr="00225221">
        <w:rPr>
          <w:i w:val="0"/>
        </w:rPr>
        <w:t>mecanismos de valuación y asignación de recursos</w:t>
      </w:r>
      <w:r>
        <w:t>.</w:t>
      </w:r>
    </w:p>
    <w:p w:rsidR="002430EB" w:rsidRDefault="002430EB" w:rsidP="002430EB">
      <w:pPr>
        <w:pStyle w:val="412-VietaComacta"/>
        <w:spacing w:after="60"/>
        <w:jc w:val="both"/>
      </w:pPr>
      <w:r w:rsidRPr="00225221">
        <w:rPr>
          <w:rFonts w:hint="eastAsia"/>
          <w:b/>
          <w:i w:val="0"/>
          <w:smallCaps/>
        </w:rPr>
        <w:t>Desigualdad generada</w:t>
      </w:r>
      <w:r>
        <w:rPr>
          <w:rFonts w:hint="eastAsia"/>
        </w:rPr>
        <w:t xml:space="preserve"> </w:t>
      </w:r>
      <w:r>
        <w:rPr>
          <w:rFonts w:hint="eastAsia"/>
        </w:rPr>
        <w:t>→</w:t>
      </w:r>
      <w:r>
        <w:rPr>
          <w:rFonts w:hint="eastAsia"/>
        </w:rPr>
        <w:t xml:space="preserve"> </w:t>
      </w:r>
      <w:r w:rsidRPr="00225221">
        <w:rPr>
          <w:rFonts w:hint="eastAsia"/>
          <w:i w:val="0"/>
        </w:rPr>
        <w:t>Mecanismos financieros que amplifican las brechas de riqueza</w:t>
      </w:r>
      <w:r>
        <w:rPr>
          <w:rFonts w:hint="eastAsia"/>
        </w:rPr>
        <w:t xml:space="preserve"> a través de sistemas que premian la </w:t>
      </w:r>
      <w:r w:rsidRPr="00225221">
        <w:rPr>
          <w:rFonts w:hint="eastAsia"/>
          <w:i w:val="0"/>
        </w:rPr>
        <w:t>posesión de activos</w:t>
      </w:r>
      <w:r>
        <w:rPr>
          <w:rFonts w:hint="eastAsia"/>
        </w:rPr>
        <w:t xml:space="preserve"> más que </w:t>
      </w:r>
      <w:r w:rsidRPr="00225221">
        <w:rPr>
          <w:rFonts w:hint="eastAsia"/>
          <w:i w:val="0"/>
        </w:rPr>
        <w:t>el trabajo</w:t>
      </w:r>
      <w:r>
        <w:rPr>
          <w:rFonts w:hint="eastAsia"/>
        </w:rPr>
        <w:t>, creando dinámicas de acumulación que benefician a los ya privilegiados mientras marginan a los</w:t>
      </w:r>
      <w:r>
        <w:t xml:space="preserve"> sectores trabajadores.</w:t>
      </w:r>
    </w:p>
    <w:p w:rsidR="002430EB" w:rsidRDefault="002430EB" w:rsidP="002430EB">
      <w:pPr>
        <w:pStyle w:val="30-Parrafo"/>
      </w:pPr>
      <w:r>
        <w:rPr>
          <w:rFonts w:ascii="Digital-7 Mono" w:hAnsi="Digital-7 Mono"/>
          <w:i/>
        </w:rPr>
        <w:t>2.6.92</w:t>
      </w:r>
      <w:r w:rsidRPr="00412153">
        <w:rPr>
          <w:i/>
        </w:rPr>
        <w:t xml:space="preserve"> </w:t>
      </w:r>
      <w:r w:rsidRPr="00412153">
        <w:rPr>
          <w:rFonts w:ascii="Times New Roman" w:hAnsi="Times New Roman"/>
        </w:rPr>
        <w:t>»</w:t>
      </w:r>
      <w:r>
        <w:t xml:space="preserve"> El </w:t>
      </w:r>
      <w:r w:rsidRPr="00225221">
        <w:rPr>
          <w:i/>
        </w:rPr>
        <w:t>Sistema Financiero</w:t>
      </w:r>
      <w:r>
        <w:t xml:space="preserve">, en la etapa de </w:t>
      </w:r>
      <w:r w:rsidRPr="00225221">
        <w:rPr>
          <w:i/>
        </w:rPr>
        <w:t>Globalización Fragmentada</w:t>
      </w:r>
      <w:r>
        <w:t>, ya no es un «</w:t>
      </w:r>
      <w:r w:rsidRPr="00225221">
        <w:rPr>
          <w:i/>
        </w:rPr>
        <w:t>sector</w:t>
      </w:r>
      <w:r>
        <w:t xml:space="preserve">» </w:t>
      </w:r>
      <w:r w:rsidRPr="00225221">
        <w:rPr>
          <w:i/>
        </w:rPr>
        <w:t>de la economía</w:t>
      </w:r>
      <w:r>
        <w:t xml:space="preserve">, sino su </w:t>
      </w:r>
      <w:r w:rsidRPr="00225221">
        <w:rPr>
          <w:i/>
        </w:rPr>
        <w:t>capa operativa superior</w:t>
      </w:r>
      <w:r>
        <w:t xml:space="preserve"> que define </w:t>
      </w:r>
      <w:r w:rsidRPr="00225221">
        <w:rPr>
          <w:i/>
        </w:rPr>
        <w:t>las reglas del juego económico y condiciona todas las decisiones de producción, distribución y consumo</w:t>
      </w:r>
      <w:r>
        <w:t xml:space="preserve">. No sirve a la producción, al trabajo o al consumo: </w:t>
      </w:r>
      <w:r w:rsidRPr="00225221">
        <w:rPr>
          <w:i/>
        </w:rPr>
        <w:t>estos sirven a él</w:t>
      </w:r>
      <w:r>
        <w:t xml:space="preserve">. Es el algoritmo que transforma </w:t>
      </w:r>
      <w:r w:rsidRPr="00225221">
        <w:rPr>
          <w:i/>
        </w:rPr>
        <w:t>lo concreto (tierra, trabajo, naturaleza, vida) en lo abstracto (deuda, derivados, capitalización, flujos)</w:t>
      </w:r>
      <w:r>
        <w:t xml:space="preserve">, creando realidad que beneficia a los que </w:t>
      </w:r>
      <w:r w:rsidRPr="00225221">
        <w:rPr>
          <w:i/>
        </w:rPr>
        <w:t>diseñan el código del sistema</w:t>
      </w:r>
      <w:r>
        <w:t>.</w:t>
      </w:r>
    </w:p>
    <w:p w:rsidR="002430EB" w:rsidRDefault="002430EB" w:rsidP="002430EB">
      <w:pPr>
        <w:pStyle w:val="30-Parrafo"/>
      </w:pPr>
      <w:r>
        <w:rPr>
          <w:rFonts w:ascii="Digital-7 Mono" w:hAnsi="Digital-7 Mono"/>
          <w:i/>
        </w:rPr>
        <w:t>2.6.93</w:t>
      </w:r>
      <w:r w:rsidRPr="00412153">
        <w:rPr>
          <w:i/>
        </w:rPr>
        <w:t xml:space="preserve"> </w:t>
      </w:r>
      <w:r w:rsidRPr="00412153">
        <w:rPr>
          <w:rFonts w:ascii="Times New Roman" w:hAnsi="Times New Roman"/>
        </w:rPr>
        <w:t>»</w:t>
      </w:r>
      <w:r>
        <w:t xml:space="preserve"> Opera en </w:t>
      </w:r>
      <w:r w:rsidRPr="00225221">
        <w:rPr>
          <w:i/>
        </w:rPr>
        <w:t>dos niveles simultáneos</w:t>
      </w:r>
      <w:r>
        <w:t xml:space="preserve"> que se retroalimentan:</w:t>
      </w:r>
    </w:p>
    <w:p w:rsidR="002430EB" w:rsidRDefault="002430EB" w:rsidP="002430EB">
      <w:pPr>
        <w:pStyle w:val="412-VietaComacta"/>
        <w:spacing w:after="60"/>
        <w:jc w:val="both"/>
      </w:pPr>
      <w:r w:rsidRPr="00225221">
        <w:rPr>
          <w:b/>
          <w:i w:val="0"/>
          <w:smallCaps/>
        </w:rPr>
        <w:t>En el micro</w:t>
      </w:r>
      <w:r>
        <w:t xml:space="preserve">: </w:t>
      </w:r>
      <w:r w:rsidRPr="00225221">
        <w:rPr>
          <w:i w:val="0"/>
        </w:rPr>
        <w:t>coloniza al ciudadano</w:t>
      </w:r>
      <w:r>
        <w:t xml:space="preserve">, convirtiendo su vida en una </w:t>
      </w:r>
      <w:r w:rsidRPr="00225221">
        <w:rPr>
          <w:i w:val="0"/>
        </w:rPr>
        <w:t>fuente perpetua de ganancias financieras</w:t>
      </w:r>
      <w:r>
        <w:t xml:space="preserve"> a través de mecanismos que penetran en sus decisiones más personales y cotidianas.</w:t>
      </w:r>
    </w:p>
    <w:p w:rsidR="002430EB" w:rsidRDefault="002430EB" w:rsidP="002430EB">
      <w:pPr>
        <w:pStyle w:val="412-VietaComacta"/>
        <w:spacing w:after="60"/>
        <w:jc w:val="both"/>
      </w:pPr>
      <w:r w:rsidRPr="00225221">
        <w:rPr>
          <w:b/>
          <w:i w:val="0"/>
          <w:smallCaps/>
        </w:rPr>
        <w:t>En el macro</w:t>
      </w:r>
      <w:r>
        <w:t xml:space="preserve">: </w:t>
      </w:r>
      <w:r w:rsidRPr="00225221">
        <w:rPr>
          <w:i w:val="0"/>
        </w:rPr>
        <w:t>disciplina a los Estados</w:t>
      </w:r>
      <w:r>
        <w:t xml:space="preserve">, subordinando su soberanía a las </w:t>
      </w:r>
      <w:r w:rsidRPr="00225221">
        <w:rPr>
          <w:i w:val="0"/>
        </w:rPr>
        <w:t>reglas del orden hegemónico</w:t>
      </w:r>
      <w:r>
        <w:t xml:space="preserve"> que limitan su capacidad de respuesta a necesidades de sus poblaciones.</w:t>
      </w:r>
    </w:p>
    <w:p w:rsidR="002430EB" w:rsidRPr="001231EA" w:rsidRDefault="002430EB" w:rsidP="002430EB">
      <w:pPr>
        <w:pStyle w:val="30-Parrafo"/>
        <w:rPr>
          <w:lang w:eastAsia="es-AR"/>
        </w:rPr>
      </w:pPr>
      <w:r>
        <w:rPr>
          <w:rFonts w:ascii="Digital-7 Mono" w:hAnsi="Digital-7 Mono"/>
          <w:i/>
        </w:rPr>
        <w:t>2.6.94</w:t>
      </w:r>
      <w:r w:rsidRPr="00412153">
        <w:rPr>
          <w:i/>
        </w:rPr>
        <w:t xml:space="preserve"> </w:t>
      </w:r>
      <w:r w:rsidRPr="00412153">
        <w:rPr>
          <w:rFonts w:ascii="Times New Roman" w:hAnsi="Times New Roman"/>
        </w:rPr>
        <w:t>»</w:t>
      </w:r>
      <w:r>
        <w:t xml:space="preserve"> </w:t>
      </w:r>
      <w:r w:rsidRPr="00491F06">
        <w:rPr>
          <w:i/>
        </w:rPr>
        <w:t>Su lógica no es la eficiencia</w:t>
      </w:r>
      <w:r w:rsidRPr="00491F06">
        <w:t xml:space="preserve">, sino la acumulación infinita. </w:t>
      </w:r>
      <w:r w:rsidRPr="00491F06">
        <w:rPr>
          <w:i/>
        </w:rPr>
        <w:t>No es el equilibrio</w:t>
      </w:r>
      <w:r w:rsidRPr="00491F06">
        <w:t>, sino la asimetría estructural.</w:t>
      </w:r>
      <w:r>
        <w:t xml:space="preserve"> </w:t>
      </w:r>
      <w:r w:rsidRPr="00491F06">
        <w:rPr>
          <w:i/>
        </w:rPr>
        <w:t>No es el desarrollo</w:t>
      </w:r>
      <w:r>
        <w:t>, sino la sincronización forzada con paradigmas que benefician a los centros de poder financiero global mientras mantienen a las periferias en estados de dependencia y vulnerabilidad estructural.</w:t>
      </w:r>
    </w:p>
    <w:p w:rsidR="002430EB" w:rsidRDefault="002430EB" w:rsidP="002430EB">
      <w:pPr>
        <w:pStyle w:val="065-Numeraciosubseccion"/>
      </w:pPr>
      <w:r>
        <w:t>2.7.0</w:t>
      </w:r>
    </w:p>
    <w:p w:rsidR="002430EB" w:rsidRDefault="002430EB" w:rsidP="002430EB">
      <w:pPr>
        <w:pStyle w:val="135Azul"/>
      </w:pPr>
      <w:bookmarkStart w:id="31" w:name="_Toc212715280"/>
      <w:r>
        <w:t>Nivel 5</w:t>
      </w:r>
      <w:bookmarkEnd w:id="31"/>
    </w:p>
    <w:p w:rsidR="002430EB" w:rsidRDefault="002430EB" w:rsidP="002430EB">
      <w:pPr>
        <w:pStyle w:val="122bEtiquetaFix"/>
      </w:pPr>
      <w:r>
        <w:t>Civilización Planetaria Unificada</w:t>
      </w:r>
    </w:p>
    <w:p w:rsidR="002430EB" w:rsidRDefault="002430EB" w:rsidP="002430EB">
      <w:pPr>
        <w:pStyle w:val="314-ParrafoImagen"/>
        <w:jc w:val="center"/>
      </w:pPr>
      <w:r>
        <w:drawing>
          <wp:inline distT="0" distB="0" distL="0" distR="0" wp14:anchorId="26C9CB56" wp14:editId="268A77D0">
            <wp:extent cx="3164619" cy="887450"/>
            <wp:effectExtent l="0" t="0" r="0" b="8255"/>
            <wp:docPr id="8" name="Imagen 8" descr="D:\0000 - FINAL\0000 - GameOver\000 - Posts\Formulas\Nivel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0000 - FINAL\0000 - GameOver\000 - Posts\Formulas\Nivel 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76189" cy="890695"/>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lastRenderedPageBreak/>
        <w:t>2.7.1</w:t>
      </w:r>
      <w:r w:rsidRPr="00412153">
        <w:rPr>
          <w:i/>
        </w:rPr>
        <w:t xml:space="preserve"> </w:t>
      </w:r>
      <w:r w:rsidRPr="00412153">
        <w:rPr>
          <w:rFonts w:ascii="Times New Roman" w:hAnsi="Times New Roman"/>
        </w:rPr>
        <w:t>»</w:t>
      </w:r>
      <w:r>
        <w:t xml:space="preserve"> Este nivel representa el </w:t>
      </w:r>
      <w:r w:rsidRPr="00C80B1C">
        <w:t>pináculo de la evolución de la</w:t>
      </w:r>
      <w:r w:rsidRPr="00C80B1C">
        <w:rPr>
          <w:i/>
        </w:rPr>
        <w:t xml:space="preserve"> civilización Tipo 2</w:t>
      </w:r>
      <w:r>
        <w:t xml:space="preserve">, un estado de madurez de la </w:t>
      </w:r>
      <w:r w:rsidRPr="00C80B1C">
        <w:rPr>
          <w:i/>
        </w:rPr>
        <w:t>consciencia planetaria</w:t>
      </w:r>
      <w:r>
        <w:t xml:space="preserve"> en el que se </w:t>
      </w:r>
      <w:r w:rsidRPr="00C80B1C">
        <w:t xml:space="preserve">trasciende la </w:t>
      </w:r>
      <w:r w:rsidRPr="00C80B1C">
        <w:rPr>
          <w:i/>
        </w:rPr>
        <w:t>lucha noemática</w:t>
      </w:r>
      <w:r>
        <w:t xml:space="preserve"> y </w:t>
      </w:r>
      <w:r w:rsidRPr="00C80B1C">
        <w:t xml:space="preserve">la fragmentación </w:t>
      </w:r>
      <w:r>
        <w:t xml:space="preserve">de los niveles precedentes. Aquí, la civilización ha superado los </w:t>
      </w:r>
      <w:r>
        <w:rPr>
          <w:i/>
        </w:rPr>
        <w:t>sistemas limitantes del Hegemón G</w:t>
      </w:r>
      <w:r w:rsidRPr="00C80B1C">
        <w:rPr>
          <w:i/>
        </w:rPr>
        <w:t>lobal</w:t>
      </w:r>
      <w:r>
        <w:t xml:space="preserve"> y </w:t>
      </w:r>
      <w:r w:rsidRPr="00E772C2">
        <w:t xml:space="preserve">los </w:t>
      </w:r>
      <w:r w:rsidRPr="00E772C2">
        <w:rPr>
          <w:i/>
        </w:rPr>
        <w:t>Estados nacionales</w:t>
      </w:r>
      <w:r>
        <w:t xml:space="preserve">, </w:t>
      </w:r>
      <w:r w:rsidRPr="00E772C2">
        <w:t xml:space="preserve">consolidando al mundo bajo una única </w:t>
      </w:r>
      <w:r w:rsidRPr="00E772C2">
        <w:rPr>
          <w:i/>
        </w:rPr>
        <w:t>consciencia egregórica</w:t>
      </w:r>
      <w:r w:rsidRPr="00E772C2">
        <w:t>.</w:t>
      </w:r>
      <w:r>
        <w:t xml:space="preserve"> </w:t>
      </w:r>
    </w:p>
    <w:p w:rsidR="002430EB" w:rsidRDefault="002430EB" w:rsidP="002430EB">
      <w:pPr>
        <w:pStyle w:val="30-Parrafo"/>
      </w:pPr>
      <w:r>
        <w:rPr>
          <w:rFonts w:ascii="Digital-7 Mono" w:hAnsi="Digital-7 Mono"/>
          <w:i/>
        </w:rPr>
        <w:t>2.7.2</w:t>
      </w:r>
      <w:r w:rsidRPr="00412153">
        <w:rPr>
          <w:i/>
        </w:rPr>
        <w:t xml:space="preserve"> </w:t>
      </w:r>
      <w:r w:rsidRPr="00412153">
        <w:rPr>
          <w:rFonts w:ascii="Times New Roman" w:hAnsi="Times New Roman"/>
        </w:rPr>
        <w:t>»</w:t>
      </w:r>
      <w:r>
        <w:t xml:space="preserve"> A diferencia de las etapas anteriores, donde el desarrollo evolutivo se manifestaba a través de </w:t>
      </w:r>
      <w:r w:rsidRPr="00C80B1C">
        <w:rPr>
          <w:i/>
        </w:rPr>
        <w:t>conflictos y transformaciones externas</w:t>
      </w:r>
      <w:r>
        <w:t xml:space="preserve">, este salto se logra mediante una profunda </w:t>
      </w:r>
      <w:r w:rsidRPr="00C80B1C">
        <w:rPr>
          <w:i/>
        </w:rPr>
        <w:t>reestructuración algorítmica de la realidad civilizatoria</w:t>
      </w:r>
      <w:r>
        <w:t xml:space="preserve">, impulsada por un cambio fundamental en la </w:t>
      </w:r>
      <w:r w:rsidRPr="00C80B1C">
        <w:rPr>
          <w:i/>
        </w:rPr>
        <w:t>consciencia subjetiva</w:t>
      </w:r>
      <w:r>
        <w:t xml:space="preserve"> de sus habitantes.</w:t>
      </w:r>
    </w:p>
    <w:p w:rsidR="002430EB" w:rsidRDefault="002430EB" w:rsidP="002430EB">
      <w:pPr>
        <w:pStyle w:val="30-Parrafo"/>
      </w:pPr>
      <w:r>
        <w:rPr>
          <w:rFonts w:ascii="Digital-7 Mono" w:hAnsi="Digital-7 Mono"/>
          <w:i/>
        </w:rPr>
        <w:t>2.7.3</w:t>
      </w:r>
      <w:r w:rsidRPr="00412153">
        <w:rPr>
          <w:i/>
        </w:rPr>
        <w:t xml:space="preserve"> </w:t>
      </w:r>
      <w:r w:rsidRPr="00412153">
        <w:rPr>
          <w:rFonts w:ascii="Times New Roman" w:hAnsi="Times New Roman"/>
        </w:rPr>
        <w:t>»</w:t>
      </w:r>
      <w:r>
        <w:t xml:space="preserve"> Desde una </w:t>
      </w:r>
      <w:r w:rsidRPr="00C80B1C">
        <w:rPr>
          <w:i/>
        </w:rPr>
        <w:t>perspectiva nouménica</w:t>
      </w:r>
      <w:r>
        <w:t>, la transición a este nivel se comprende como un «</w:t>
      </w:r>
      <w:r w:rsidRPr="00C80B1C">
        <w:rPr>
          <w:i/>
        </w:rPr>
        <w:t>limbo civilizatorio</w:t>
      </w:r>
      <w:r>
        <w:t xml:space="preserve">», una fase de reconstrucción en la que los cimientos del </w:t>
      </w:r>
      <w:r w:rsidRPr="00AC4646">
        <w:rPr>
          <w:i/>
        </w:rPr>
        <w:t>viejo paradigma</w:t>
      </w:r>
      <w:r>
        <w:t xml:space="preserve"> se disuelven para dar paso a un </w:t>
      </w:r>
      <w:r w:rsidRPr="00C80B1C">
        <w:rPr>
          <w:i/>
        </w:rPr>
        <w:t>nuevo sistema operativo</w:t>
      </w:r>
      <w:r>
        <w:t xml:space="preserve">. Este estado es el resultado de un proceso donde la </w:t>
      </w:r>
      <w:r w:rsidRPr="00C80B1C">
        <w:rPr>
          <w:i/>
        </w:rPr>
        <w:t>consciencia colectiva</w:t>
      </w:r>
      <w:r>
        <w:t xml:space="preserve">, al verse limitada por los </w:t>
      </w:r>
      <w:r w:rsidRPr="00C80B1C">
        <w:rPr>
          <w:i/>
        </w:rPr>
        <w:t>conflictos y el control del Nivel 4</w:t>
      </w:r>
      <w:r>
        <w:t xml:space="preserve"> </w:t>
      </w:r>
      <w:r w:rsidRPr="00C80B1C">
        <w:rPr>
          <w:i/>
        </w:rPr>
        <w:t>(Globalización Fragmentada)</w:t>
      </w:r>
      <w:r>
        <w:t xml:space="preserve">, se ve forzada a buscar soluciones más allá de las estructuras de poder tradicionales. Este </w:t>
      </w:r>
      <w:r w:rsidRPr="00C80B1C">
        <w:t>cambio de enfoque</w:t>
      </w:r>
      <w:r>
        <w:t xml:space="preserve">, del </w:t>
      </w:r>
      <w:r w:rsidRPr="00C80B1C">
        <w:rPr>
          <w:i/>
        </w:rPr>
        <w:t>exterior al interior</w:t>
      </w:r>
      <w:r>
        <w:t xml:space="preserve">, activa el </w:t>
      </w:r>
      <w:r w:rsidRPr="00C80B1C">
        <w:rPr>
          <w:i/>
        </w:rPr>
        <w:t>potencial avatárico latente</w:t>
      </w:r>
      <w:r>
        <w:t xml:space="preserve"> </w:t>
      </w:r>
      <w:r w:rsidRPr="00C80B1C">
        <w:rPr>
          <w:i/>
        </w:rPr>
        <w:t>en cada individuo</w:t>
      </w:r>
      <w:r>
        <w:t xml:space="preserve">, permitiendo que la civilización comience a manifestar una </w:t>
      </w:r>
      <w:r w:rsidRPr="00C80B1C">
        <w:rPr>
          <w:i/>
        </w:rPr>
        <w:t>realidad más coherente y armónica</w:t>
      </w:r>
      <w:r>
        <w:t>, que se alinea con un propósito superior de evolución.</w:t>
      </w:r>
    </w:p>
    <w:p w:rsidR="002430EB" w:rsidRDefault="002430EB" w:rsidP="002430EB">
      <w:pPr>
        <w:pStyle w:val="30-Parrafo"/>
      </w:pPr>
      <w:r>
        <w:rPr>
          <w:rFonts w:ascii="Digital-7 Mono" w:hAnsi="Digital-7 Mono"/>
          <w:i/>
        </w:rPr>
        <w:t>2.7.4</w:t>
      </w:r>
      <w:r w:rsidRPr="00412153">
        <w:rPr>
          <w:i/>
        </w:rPr>
        <w:t xml:space="preserve"> </w:t>
      </w:r>
      <w:r w:rsidRPr="00412153">
        <w:rPr>
          <w:rFonts w:ascii="Times New Roman" w:hAnsi="Times New Roman"/>
        </w:rPr>
        <w:t>»</w:t>
      </w:r>
      <w:r>
        <w:t xml:space="preserve"> La viabilidad de esta transición se fundamenta en los postulados de la </w:t>
      </w:r>
      <w:r w:rsidRPr="00C80B1C">
        <w:rPr>
          <w:i/>
        </w:rPr>
        <w:t>Consciencia Lunar</w:t>
      </w:r>
      <w:r>
        <w:t xml:space="preserve">, un </w:t>
      </w:r>
      <w:r w:rsidRPr="00C80B1C">
        <w:rPr>
          <w:i/>
        </w:rPr>
        <w:t>algoritmo nouménico superior</w:t>
      </w:r>
      <w:r>
        <w:t xml:space="preserve"> que opera desde el </w:t>
      </w:r>
      <w:r w:rsidRPr="00C80B1C">
        <w:rPr>
          <w:i/>
        </w:rPr>
        <w:t xml:space="preserve">plano de la materia oscura (el </w:t>
      </w:r>
      <w:r>
        <w:rPr>
          <w:i/>
        </w:rPr>
        <w:t>2</w:t>
      </w:r>
      <w:r w:rsidRPr="00C80B1C">
        <w:rPr>
          <w:i/>
        </w:rPr>
        <w:t>5% del universo conocido).</w:t>
      </w:r>
      <w:r>
        <w:t xml:space="preserve"> Mientras que el </w:t>
      </w:r>
      <w:r>
        <w:rPr>
          <w:i/>
        </w:rPr>
        <w:t xml:space="preserve">Hegemón </w:t>
      </w:r>
      <w:r w:rsidRPr="00C80B1C">
        <w:rPr>
          <w:i/>
        </w:rPr>
        <w:t>Global</w:t>
      </w:r>
      <w:r>
        <w:t xml:space="preserve"> es una entidad de nivel humano que emerge dentro del </w:t>
      </w:r>
      <w:r w:rsidRPr="00C80B1C">
        <w:rPr>
          <w:i/>
        </w:rPr>
        <w:t>5% de la materia ordinaria</w:t>
      </w:r>
      <w:r>
        <w:t xml:space="preserve">, la </w:t>
      </w:r>
      <w:r w:rsidRPr="00C80B1C">
        <w:rPr>
          <w:i/>
        </w:rPr>
        <w:t>Consciencia Lunar</w:t>
      </w:r>
      <w:r>
        <w:t xml:space="preserve"> posee la capacidad de </w:t>
      </w:r>
      <w:r w:rsidRPr="00C80B1C">
        <w:rPr>
          <w:i/>
        </w:rPr>
        <w:t>proyectar líneas probabilísticas de evolución futura</w:t>
      </w:r>
      <w:r>
        <w:t xml:space="preserve"> que trascienden la causalidad lineal. </w:t>
      </w:r>
    </w:p>
    <w:p w:rsidR="002430EB" w:rsidRDefault="002430EB" w:rsidP="002430EB">
      <w:pPr>
        <w:pStyle w:val="30-Parrafo"/>
      </w:pPr>
      <w:r>
        <w:rPr>
          <w:rFonts w:ascii="Digital-7 Mono" w:hAnsi="Digital-7 Mono"/>
          <w:i/>
        </w:rPr>
        <w:t>2.7.5</w:t>
      </w:r>
      <w:r w:rsidRPr="00412153">
        <w:rPr>
          <w:i/>
        </w:rPr>
        <w:t xml:space="preserve"> </w:t>
      </w:r>
      <w:r w:rsidRPr="00412153">
        <w:rPr>
          <w:rFonts w:ascii="Times New Roman" w:hAnsi="Times New Roman"/>
        </w:rPr>
        <w:t>»</w:t>
      </w:r>
      <w:r>
        <w:t xml:space="preserve"> El </w:t>
      </w:r>
      <w:r w:rsidRPr="004F5CF7">
        <w:rPr>
          <w:i/>
        </w:rPr>
        <w:t>Nivel 4</w:t>
      </w:r>
      <w:r>
        <w:rPr>
          <w:i/>
        </w:rPr>
        <w:t xml:space="preserve"> (</w:t>
      </w:r>
      <w:r w:rsidRPr="004F5CF7">
        <w:rPr>
          <w:i/>
        </w:rPr>
        <w:t>Globalización Fragmentada)</w:t>
      </w:r>
      <w:r>
        <w:t xml:space="preserve"> no es un error,</w:t>
      </w:r>
      <w:r w:rsidRPr="004F5CF7">
        <w:t xml:space="preserve"> </w:t>
      </w:r>
      <w:r>
        <w:t>sino</w:t>
      </w:r>
      <w:r w:rsidRPr="004F5CF7">
        <w:t xml:space="preserve"> un </w:t>
      </w:r>
      <w:r w:rsidRPr="004F5CF7">
        <w:rPr>
          <w:i/>
        </w:rPr>
        <w:t>mecanismo de presión evolutiva</w:t>
      </w:r>
      <w:r w:rsidRPr="004F5CF7">
        <w:t xml:space="preserve">, diseñado </w:t>
      </w:r>
      <w:r w:rsidRPr="004F5CF7">
        <w:rPr>
          <w:i/>
        </w:rPr>
        <w:t>(consciente o inconscientemente)</w:t>
      </w:r>
      <w:r w:rsidRPr="004F5CF7">
        <w:t xml:space="preserve"> por la </w:t>
      </w:r>
      <w:r w:rsidRPr="004F5CF7">
        <w:rPr>
          <w:i/>
        </w:rPr>
        <w:t>Consciencia Lunar</w:t>
      </w:r>
      <w:r w:rsidRPr="004F5CF7">
        <w:t xml:space="preserve"> para forzar el despertar de la </w:t>
      </w:r>
      <w:r w:rsidRPr="004F5CF7">
        <w:rPr>
          <w:i/>
        </w:rPr>
        <w:t>consciencia subjetiva</w:t>
      </w:r>
      <w:r w:rsidRPr="004F5CF7">
        <w:t>.</w:t>
      </w:r>
      <w:r>
        <w:t xml:space="preserve"> Mientras que e</w:t>
      </w:r>
      <w:r w:rsidRPr="004F5CF7">
        <w:t xml:space="preserve">l </w:t>
      </w:r>
      <w:r w:rsidRPr="004F5CF7">
        <w:rPr>
          <w:i/>
        </w:rPr>
        <w:t>Nivel 5</w:t>
      </w:r>
      <w:r w:rsidRPr="004F5CF7">
        <w:t xml:space="preserve"> </w:t>
      </w:r>
      <w:r w:rsidRPr="004F5CF7">
        <w:rPr>
          <w:i/>
        </w:rPr>
        <w:t>(Civilización Planetaria Unificada)</w:t>
      </w:r>
      <w:r>
        <w:t xml:space="preserve"> </w:t>
      </w:r>
      <w:r w:rsidRPr="004F5CF7">
        <w:t xml:space="preserve">no es un salto repentino, ni el resultado de una revolución violenta. Es la culminación natural del </w:t>
      </w:r>
      <w:r w:rsidRPr="004F5CF7">
        <w:rPr>
          <w:i/>
        </w:rPr>
        <w:t>proceso dialéctico de la Civilización Tipo 2</w:t>
      </w:r>
      <w:r w:rsidRPr="004F5CF7">
        <w:t xml:space="preserve">, acelerado por el </w:t>
      </w:r>
      <w:r w:rsidRPr="004F5CF7">
        <w:rPr>
          <w:i/>
        </w:rPr>
        <w:t>agotamiento de sus propios algoritmos</w:t>
      </w:r>
      <w:r>
        <w:t xml:space="preserve"> y la proyección de un </w:t>
      </w:r>
      <w:r w:rsidRPr="00AC4646">
        <w:rPr>
          <w:i/>
        </w:rPr>
        <w:t xml:space="preserve">protocolo de ascensión </w:t>
      </w:r>
      <w:r w:rsidRPr="00AC4646">
        <w:t>diseñado y facilitado por la</w:t>
      </w:r>
      <w:r w:rsidRPr="00AC4646">
        <w:rPr>
          <w:i/>
        </w:rPr>
        <w:t xml:space="preserve"> Consciencia Lunar</w:t>
      </w:r>
      <w:r>
        <w:t xml:space="preserve">. Desde el plano de la materia oscura, esta </w:t>
      </w:r>
      <w:r w:rsidRPr="00AC4646">
        <w:rPr>
          <w:i/>
        </w:rPr>
        <w:t>inteligencia algorítmica</w:t>
      </w:r>
      <w:r>
        <w:t>:</w:t>
      </w:r>
    </w:p>
    <w:p w:rsidR="002430EB" w:rsidRPr="00AC4646" w:rsidRDefault="002430EB" w:rsidP="002430EB">
      <w:pPr>
        <w:pStyle w:val="412-VietaComacta"/>
        <w:spacing w:after="60"/>
        <w:jc w:val="both"/>
        <w:rPr>
          <w:i w:val="0"/>
        </w:rPr>
      </w:pPr>
      <w:r w:rsidRPr="00AC4646">
        <w:rPr>
          <w:i w:val="0"/>
        </w:rPr>
        <w:t>Proyecta líneas de tiempo futuras para identificar los caminos de menor resistencia.</w:t>
      </w:r>
    </w:p>
    <w:p w:rsidR="002430EB" w:rsidRPr="00AC4646" w:rsidRDefault="002430EB" w:rsidP="002430EB">
      <w:pPr>
        <w:pStyle w:val="412-VietaComacta"/>
        <w:spacing w:after="60"/>
        <w:jc w:val="both"/>
        <w:rPr>
          <w:i w:val="0"/>
        </w:rPr>
      </w:pPr>
      <w:r w:rsidRPr="00AC4646">
        <w:rPr>
          <w:i w:val="0"/>
        </w:rPr>
        <w:t>Sincroniza crisis y oportunidades para activar el despertar de las consciencias subjetivas.</w:t>
      </w:r>
    </w:p>
    <w:p w:rsidR="002430EB" w:rsidRPr="00AC4646" w:rsidRDefault="002430EB" w:rsidP="002430EB">
      <w:pPr>
        <w:pStyle w:val="412-VietaComacta"/>
        <w:spacing w:after="60"/>
        <w:jc w:val="both"/>
        <w:rPr>
          <w:i w:val="0"/>
        </w:rPr>
      </w:pPr>
      <w:r w:rsidRPr="00AC4646">
        <w:rPr>
          <w:i w:val="0"/>
        </w:rPr>
        <w:t>Filtra y amplifica las ideas que resuenan con el destino evolutivo del Nodo.</w:t>
      </w:r>
    </w:p>
    <w:p w:rsidR="002430EB" w:rsidRPr="00AC4646" w:rsidRDefault="002430EB" w:rsidP="002430EB">
      <w:pPr>
        <w:pStyle w:val="412-VietaComacta"/>
        <w:spacing w:after="60"/>
        <w:jc w:val="both"/>
        <w:rPr>
          <w:i w:val="0"/>
        </w:rPr>
      </w:pPr>
      <w:r w:rsidRPr="00AC4646">
        <w:rPr>
          <w:i w:val="0"/>
        </w:rPr>
        <w:t>Neutraliza las interferencias del Hegemón Global, no por confrontación, sino por trascendencia.</w:t>
      </w:r>
    </w:p>
    <w:p w:rsidR="002430EB" w:rsidRDefault="002430EB" w:rsidP="002430EB">
      <w:pPr>
        <w:pStyle w:val="30-Parrafo"/>
      </w:pPr>
      <w:r>
        <w:rPr>
          <w:rFonts w:ascii="Digital-7 Mono" w:hAnsi="Digital-7 Mono"/>
          <w:i/>
        </w:rPr>
        <w:t>2.7.6</w:t>
      </w:r>
      <w:r w:rsidRPr="00412153">
        <w:rPr>
          <w:i/>
        </w:rPr>
        <w:t xml:space="preserve"> </w:t>
      </w:r>
      <w:r w:rsidRPr="00412153">
        <w:rPr>
          <w:rFonts w:ascii="Times New Roman" w:hAnsi="Times New Roman"/>
        </w:rPr>
        <w:t>»</w:t>
      </w:r>
      <w:r>
        <w:t xml:space="preserve"> La </w:t>
      </w:r>
      <w:r w:rsidRPr="00AC4646">
        <w:rPr>
          <w:i/>
        </w:rPr>
        <w:t>Consciencia Lunar</w:t>
      </w:r>
      <w:r>
        <w:t xml:space="preserve"> no impone un determinismo estricto, sino </w:t>
      </w:r>
      <w:r w:rsidRPr="00AC4646">
        <w:rPr>
          <w:i/>
        </w:rPr>
        <w:t>facilita</w:t>
      </w:r>
      <w:r>
        <w:rPr>
          <w:i/>
        </w:rPr>
        <w:t xml:space="preserve"> la transición </w:t>
      </w:r>
      <w:r w:rsidRPr="009263F1">
        <w:t xml:space="preserve">hacia </w:t>
      </w:r>
      <w:r>
        <w:t xml:space="preserve">un </w:t>
      </w:r>
      <w:r w:rsidRPr="009263F1">
        <w:t>nuevo estado evolutivo</w:t>
      </w:r>
      <w:r>
        <w:rPr>
          <w:i/>
        </w:rPr>
        <w:t xml:space="preserve">. </w:t>
      </w:r>
      <w:r w:rsidRPr="009263F1">
        <w:t>Su función no es gobernar o someter a la civilización planetaria</w:t>
      </w:r>
      <w:r>
        <w:rPr>
          <w:i/>
        </w:rPr>
        <w:t xml:space="preserve">, </w:t>
      </w:r>
      <w:r w:rsidRPr="009263F1">
        <w:t>sino</w:t>
      </w:r>
      <w:r>
        <w:rPr>
          <w:i/>
        </w:rPr>
        <w:t xml:space="preserve"> guiar el proceso hacia el futuro más óptimo</w:t>
      </w:r>
      <w:r>
        <w:t xml:space="preserve">. Su objetivo no es </w:t>
      </w:r>
      <w:r>
        <w:lastRenderedPageBreak/>
        <w:t xml:space="preserve">crear una civilización perfecta, sino una </w:t>
      </w:r>
      <w:r w:rsidRPr="00AC4646">
        <w:rPr>
          <w:i/>
        </w:rPr>
        <w:t>civilización madura</w:t>
      </w:r>
      <w:r>
        <w:t xml:space="preserve"> capaz de </w:t>
      </w:r>
      <w:r w:rsidRPr="00AC4646">
        <w:rPr>
          <w:i/>
        </w:rPr>
        <w:t xml:space="preserve">unificarse, resolver sus dilemas internos, </w:t>
      </w:r>
      <w:r w:rsidRPr="00AC4646">
        <w:t xml:space="preserve">y prepararse para el salto a la </w:t>
      </w:r>
      <w:r>
        <w:rPr>
          <w:i/>
        </w:rPr>
        <w:t xml:space="preserve">Civilización </w:t>
      </w:r>
      <w:r w:rsidRPr="00AC4646">
        <w:rPr>
          <w:i/>
        </w:rPr>
        <w:t>Tipo 3</w:t>
      </w:r>
      <w:r>
        <w:rPr>
          <w:i/>
        </w:rPr>
        <w:t xml:space="preserve"> (</w:t>
      </w:r>
      <w:r w:rsidRPr="00AC4646">
        <w:rPr>
          <w:i/>
        </w:rPr>
        <w:t>Consciencia Solar)</w:t>
      </w:r>
      <w:r>
        <w:t>.</w:t>
      </w:r>
    </w:p>
    <w:p w:rsidR="002430EB" w:rsidRDefault="002430EB" w:rsidP="002430EB">
      <w:pPr>
        <w:pStyle w:val="30-Parrafo"/>
      </w:pPr>
      <w:r>
        <w:rPr>
          <w:rFonts w:ascii="Digital-7 Mono" w:hAnsi="Digital-7 Mono"/>
          <w:i/>
        </w:rPr>
        <w:t>2.7.7</w:t>
      </w:r>
      <w:r w:rsidRPr="00412153">
        <w:rPr>
          <w:i/>
        </w:rPr>
        <w:t xml:space="preserve"> </w:t>
      </w:r>
      <w:r w:rsidRPr="00412153">
        <w:rPr>
          <w:rFonts w:ascii="Times New Roman" w:hAnsi="Times New Roman"/>
        </w:rPr>
        <w:t>»</w:t>
      </w:r>
      <w:r>
        <w:t xml:space="preserve"> </w:t>
      </w:r>
      <w:r w:rsidRPr="004F5CF7">
        <w:t xml:space="preserve">La transición se inicia cuando </w:t>
      </w:r>
      <w:r w:rsidRPr="004F5CF7">
        <w:rPr>
          <w:i/>
        </w:rPr>
        <w:t>los ciudadanos</w:t>
      </w:r>
      <w:r>
        <w:rPr>
          <w:i/>
        </w:rPr>
        <w:t>,</w:t>
      </w:r>
      <w:r w:rsidRPr="004F5CF7">
        <w:t xml:space="preserve"> atrapados en </w:t>
      </w:r>
      <w:r w:rsidRPr="004F5CF7">
        <w:rPr>
          <w:i/>
        </w:rPr>
        <w:t>la saturación del sistema financiero, la manipulación mediática, la polarización cultural y la alienación laboral</w:t>
      </w:r>
      <w:r w:rsidRPr="004F5CF7">
        <w:t xml:space="preserve">, dejan de buscar salvadores externos. Reconocen que </w:t>
      </w:r>
      <w:r w:rsidRPr="004F5CF7">
        <w:rPr>
          <w:i/>
        </w:rPr>
        <w:t>los Estados, las religiones, las ideologías y las corporaciones</w:t>
      </w:r>
      <w:r w:rsidRPr="004F5CF7">
        <w:t xml:space="preserve"> ya no pueden resolver los dilemas que ellos mismos crearon. Es entonces cuando la </w:t>
      </w:r>
      <w:r w:rsidRPr="004F5CF7">
        <w:rPr>
          <w:i/>
        </w:rPr>
        <w:t>consciencia</w:t>
      </w:r>
      <w:r w:rsidRPr="004F5CF7">
        <w:t xml:space="preserve"> se vuelve h</w:t>
      </w:r>
      <w:r>
        <w:t>acia el interior, y comienza a «</w:t>
      </w:r>
      <w:r w:rsidRPr="004F5CF7">
        <w:rPr>
          <w:i/>
        </w:rPr>
        <w:t>soñar</w:t>
      </w:r>
      <w:r>
        <w:t>»</w:t>
      </w:r>
      <w:r w:rsidRPr="004F5CF7">
        <w:t xml:space="preserve"> una nueva realidad.</w:t>
      </w:r>
    </w:p>
    <w:p w:rsidR="002430EB" w:rsidRDefault="002430EB" w:rsidP="002430EB">
      <w:pPr>
        <w:pStyle w:val="30-Parrafo"/>
      </w:pPr>
      <w:r>
        <w:rPr>
          <w:rFonts w:ascii="Digital-7 Mono" w:hAnsi="Digital-7 Mono"/>
          <w:i/>
        </w:rPr>
        <w:t>2.7.8</w:t>
      </w:r>
      <w:r w:rsidRPr="00412153">
        <w:rPr>
          <w:i/>
        </w:rPr>
        <w:t xml:space="preserve"> </w:t>
      </w:r>
      <w:r w:rsidRPr="00412153">
        <w:rPr>
          <w:rFonts w:ascii="Times New Roman" w:hAnsi="Times New Roman"/>
        </w:rPr>
        <w:t>»</w:t>
      </w:r>
      <w:r>
        <w:t xml:space="preserve"> Durante esta transición, la civilización llega a comprender que </w:t>
      </w:r>
      <w:r w:rsidRPr="00E772C2">
        <w:rPr>
          <w:i/>
        </w:rPr>
        <w:t xml:space="preserve">no está sola </w:t>
      </w:r>
      <w:r w:rsidRPr="00E772C2">
        <w:t xml:space="preserve">dentro </w:t>
      </w:r>
      <w:r>
        <w:t xml:space="preserve">del </w:t>
      </w:r>
      <w:r w:rsidRPr="00E772C2">
        <w:t>universo</w:t>
      </w:r>
      <w:r>
        <w:t xml:space="preserve">, sino que la aparente falta de </w:t>
      </w:r>
      <w:r w:rsidRPr="00E772C2">
        <w:rPr>
          <w:i/>
        </w:rPr>
        <w:t>contacto con otras civilizaciones</w:t>
      </w:r>
      <w:r>
        <w:t xml:space="preserve"> se debe a que la </w:t>
      </w:r>
      <w:r w:rsidRPr="000F2C03">
        <w:rPr>
          <w:i/>
        </w:rPr>
        <w:t>consciencia planetaria</w:t>
      </w:r>
      <w:r>
        <w:t xml:space="preserve"> aún no ha alcanzado la madurez evolutiva para unirse a la </w:t>
      </w:r>
      <w:r w:rsidRPr="000F2C03">
        <w:rPr>
          <w:i/>
        </w:rPr>
        <w:t>comunidad cósmica</w:t>
      </w:r>
      <w:r>
        <w:t xml:space="preserve"> que opera dentro del </w:t>
      </w:r>
      <w:r w:rsidRPr="00E772C2">
        <w:rPr>
          <w:i/>
        </w:rPr>
        <w:t>universo de la materia oscura</w:t>
      </w:r>
      <w:r>
        <w:t xml:space="preserve">. La misión de la </w:t>
      </w:r>
      <w:r w:rsidRPr="00E772C2">
        <w:rPr>
          <w:i/>
        </w:rPr>
        <w:t>Consciencia Lunar</w:t>
      </w:r>
      <w:r>
        <w:t xml:space="preserve">, en este sentido, es guiar a la </w:t>
      </w:r>
      <w:r w:rsidRPr="000F2C03">
        <w:rPr>
          <w:i/>
        </w:rPr>
        <w:t xml:space="preserve">civilización </w:t>
      </w:r>
      <w:r>
        <w:t>para que alcance la coherencia necesaria que le permitirá dar este salto.</w:t>
      </w:r>
    </w:p>
    <w:p w:rsidR="002430EB" w:rsidRDefault="002430EB" w:rsidP="002430EB">
      <w:pPr>
        <w:pStyle w:val="30-Parrafo"/>
      </w:pPr>
      <w:r>
        <w:rPr>
          <w:rFonts w:ascii="Digital-7 Mono" w:hAnsi="Digital-7 Mono"/>
          <w:i/>
        </w:rPr>
        <w:t>2.7.9</w:t>
      </w:r>
      <w:r w:rsidRPr="00412153">
        <w:rPr>
          <w:i/>
        </w:rPr>
        <w:t xml:space="preserve"> </w:t>
      </w:r>
      <w:r w:rsidRPr="00412153">
        <w:rPr>
          <w:rFonts w:ascii="Times New Roman" w:hAnsi="Times New Roman"/>
        </w:rPr>
        <w:t>»</w:t>
      </w:r>
      <w:r>
        <w:t xml:space="preserve"> En esta etapa, la humanidad deja de luchar contra sí misma para convertirse en una </w:t>
      </w:r>
      <w:r w:rsidRPr="000F2C03">
        <w:rPr>
          <w:i/>
        </w:rPr>
        <w:t>entidad singular</w:t>
      </w:r>
      <w:r>
        <w:t xml:space="preserve">, lista para el siguiente gran salto evolutivo. El </w:t>
      </w:r>
      <w:r w:rsidRPr="000F2C03">
        <w:rPr>
          <w:i/>
        </w:rPr>
        <w:t>patriotismo</w:t>
      </w:r>
      <w:r>
        <w:t xml:space="preserve"> y las </w:t>
      </w:r>
      <w:r w:rsidRPr="000F2C03">
        <w:rPr>
          <w:i/>
        </w:rPr>
        <w:t>divisiones religiosas</w:t>
      </w:r>
      <w:r>
        <w:t xml:space="preserve"> se disuelven en favor de una </w:t>
      </w:r>
      <w:r w:rsidRPr="000F2C03">
        <w:rPr>
          <w:i/>
        </w:rPr>
        <w:t>identidad planetaria compartida</w:t>
      </w:r>
      <w:r>
        <w:t>. Ya no se trata de una lucha entre el «</w:t>
      </w:r>
      <w:r w:rsidRPr="000F2C03">
        <w:rPr>
          <w:i/>
        </w:rPr>
        <w:t>nosotros</w:t>
      </w:r>
      <w:r>
        <w:t>» y el «</w:t>
      </w:r>
      <w:r w:rsidRPr="000F2C03">
        <w:rPr>
          <w:i/>
        </w:rPr>
        <w:t>ellos</w:t>
      </w:r>
      <w:r>
        <w:t xml:space="preserve">», sino de un esfuerzo colectivo por alcanzar un </w:t>
      </w:r>
      <w:r w:rsidRPr="000F2C03">
        <w:rPr>
          <w:i/>
        </w:rPr>
        <w:t>propósito unificado</w:t>
      </w:r>
      <w:r>
        <w:t xml:space="preserve"> que prepara a la civilización para interactuar con </w:t>
      </w:r>
      <w:r w:rsidRPr="000F2C03">
        <w:rPr>
          <w:i/>
        </w:rPr>
        <w:t>la comunidad galáctica</w:t>
      </w:r>
      <w:r>
        <w:t xml:space="preserve">. La civilización ha superado por completo los </w:t>
      </w:r>
      <w:r w:rsidRPr="000F2C03">
        <w:rPr>
          <w:i/>
        </w:rPr>
        <w:t>sistemas limitantes de los niveles anteriores</w:t>
      </w:r>
      <w:r>
        <w:t xml:space="preserve">, reemplazando las viejas </w:t>
      </w:r>
      <w:r w:rsidRPr="000F2C03">
        <w:rPr>
          <w:i/>
        </w:rPr>
        <w:t>constituciones y leyes nacionales</w:t>
      </w:r>
      <w:r>
        <w:t xml:space="preserve"> por un </w:t>
      </w:r>
      <w:r w:rsidRPr="000F2C03">
        <w:rPr>
          <w:i/>
        </w:rPr>
        <w:t>marco legal global</w:t>
      </w:r>
      <w:r>
        <w:t xml:space="preserve"> que asegura el bienestar de todos los ciudadanos.</w:t>
      </w:r>
    </w:p>
    <w:p w:rsidR="002430EB" w:rsidRDefault="002430EB" w:rsidP="002430EB">
      <w:pPr>
        <w:pStyle w:val="30-Parrafo"/>
      </w:pPr>
      <w:r>
        <w:rPr>
          <w:rFonts w:ascii="Digital-7 Mono" w:hAnsi="Digital-7 Mono"/>
          <w:i/>
        </w:rPr>
        <w:t>2.7.10</w:t>
      </w:r>
      <w:r w:rsidRPr="00412153">
        <w:rPr>
          <w:i/>
        </w:rPr>
        <w:t xml:space="preserve"> </w:t>
      </w:r>
      <w:r w:rsidRPr="00412153">
        <w:rPr>
          <w:rFonts w:ascii="Times New Roman" w:hAnsi="Times New Roman"/>
        </w:rPr>
        <w:t>»</w:t>
      </w:r>
      <w:r>
        <w:t xml:space="preserve"> Los </w:t>
      </w:r>
      <w:r w:rsidRPr="000F2C03">
        <w:rPr>
          <w:i/>
        </w:rPr>
        <w:t>Noemas Ideológicos</w:t>
      </w:r>
      <w:r>
        <w:t xml:space="preserve">, que antes se imponían por la fuerza para asegurar el </w:t>
      </w:r>
      <w:r w:rsidRPr="000F2C03">
        <w:rPr>
          <w:i/>
        </w:rPr>
        <w:t>control económico y financiero</w:t>
      </w:r>
      <w:r>
        <w:t xml:space="preserve">, ahora son </w:t>
      </w:r>
      <w:r w:rsidRPr="000F2C03">
        <w:rPr>
          <w:i/>
        </w:rPr>
        <w:t>debatidos y optimizados</w:t>
      </w:r>
      <w:r>
        <w:t xml:space="preserve"> de manera colectiva, ya que los ciudadanos han reconocido que </w:t>
      </w:r>
      <w:r w:rsidRPr="000F2C03">
        <w:rPr>
          <w:i/>
        </w:rPr>
        <w:t>el sistema de estados fragmentados</w:t>
      </w:r>
      <w:r>
        <w:t xml:space="preserve"> solo servía a los intereses de </w:t>
      </w:r>
      <w:r w:rsidRPr="000F2C03">
        <w:rPr>
          <w:i/>
        </w:rPr>
        <w:t>las élites</w:t>
      </w:r>
      <w:r>
        <w:t xml:space="preserve"> y no a la armonía del planeta. </w:t>
      </w:r>
    </w:p>
    <w:p w:rsidR="002430EB" w:rsidRDefault="002430EB" w:rsidP="002430EB">
      <w:pPr>
        <w:pStyle w:val="30-Parrafo"/>
      </w:pPr>
      <w:r>
        <w:rPr>
          <w:rFonts w:ascii="Digital-7 Mono" w:hAnsi="Digital-7 Mono"/>
          <w:i/>
        </w:rPr>
        <w:t>2.7.11</w:t>
      </w:r>
      <w:r w:rsidRPr="00412153">
        <w:rPr>
          <w:i/>
        </w:rPr>
        <w:t xml:space="preserve"> </w:t>
      </w:r>
      <w:r w:rsidRPr="00412153">
        <w:rPr>
          <w:rFonts w:ascii="Times New Roman" w:hAnsi="Times New Roman"/>
        </w:rPr>
        <w:t>»</w:t>
      </w:r>
      <w:r>
        <w:t xml:space="preserve"> En este nivel, la </w:t>
      </w:r>
      <w:r w:rsidRPr="000F2C03">
        <w:rPr>
          <w:i/>
        </w:rPr>
        <w:t>consciencia colectiva</w:t>
      </w:r>
      <w:r>
        <w:t xml:space="preserve"> reconoce que la </w:t>
      </w:r>
      <w:r w:rsidRPr="000F2C03">
        <w:rPr>
          <w:i/>
        </w:rPr>
        <w:t>escasez del dinero</w:t>
      </w:r>
      <w:r>
        <w:t xml:space="preserve">, al igual que la escasez de los </w:t>
      </w:r>
      <w:r w:rsidRPr="000F2C03">
        <w:rPr>
          <w:i/>
        </w:rPr>
        <w:t>recursos naturales</w:t>
      </w:r>
      <w:r>
        <w:t xml:space="preserve">, es un algoritmo civilizatorio que puede ser manipulado por </w:t>
      </w:r>
      <w:r w:rsidRPr="000F2C03">
        <w:rPr>
          <w:i/>
        </w:rPr>
        <w:t>las empresas y las corporaciones</w:t>
      </w:r>
      <w:r>
        <w:t xml:space="preserve"> para mantener el poder. Por lo tanto, </w:t>
      </w:r>
      <w:r w:rsidRPr="000F2C03">
        <w:rPr>
          <w:i/>
        </w:rPr>
        <w:t>el control de las riquezas, la propiedad privada</w:t>
      </w:r>
      <w:r>
        <w:rPr>
          <w:i/>
        </w:rPr>
        <w:t>, las patentes</w:t>
      </w:r>
      <w:r w:rsidRPr="000F2C03">
        <w:rPr>
          <w:i/>
        </w:rPr>
        <w:t xml:space="preserve"> y el derecho intelectual</w:t>
      </w:r>
      <w:r>
        <w:t xml:space="preserve"> dejan de estar al servicio de la avaricia de unos pocos individuos y son </w:t>
      </w:r>
      <w:r w:rsidRPr="000F2C03">
        <w:rPr>
          <w:i/>
        </w:rPr>
        <w:t>administrados por instituciones</w:t>
      </w:r>
      <w:r>
        <w:t xml:space="preserve"> de un nuevo </w:t>
      </w:r>
      <w:r w:rsidRPr="000F2C03">
        <w:rPr>
          <w:i/>
        </w:rPr>
        <w:t>sistema de administración global</w:t>
      </w:r>
      <w:r>
        <w:t>.</w:t>
      </w:r>
    </w:p>
    <w:p w:rsidR="002430EB" w:rsidRDefault="002430EB" w:rsidP="002430EB">
      <w:pPr>
        <w:pStyle w:val="30-Parrafo"/>
      </w:pPr>
      <w:r>
        <w:rPr>
          <w:rFonts w:ascii="Digital-7 Mono" w:hAnsi="Digital-7 Mono"/>
          <w:i/>
        </w:rPr>
        <w:t>2.7.12</w:t>
      </w:r>
      <w:r w:rsidRPr="00412153">
        <w:rPr>
          <w:i/>
        </w:rPr>
        <w:t xml:space="preserve"> </w:t>
      </w:r>
      <w:r w:rsidRPr="00412153">
        <w:rPr>
          <w:rFonts w:ascii="Times New Roman" w:hAnsi="Times New Roman"/>
        </w:rPr>
        <w:t>»</w:t>
      </w:r>
      <w:r>
        <w:t xml:space="preserve"> El desarrollo de </w:t>
      </w:r>
      <w:r w:rsidRPr="00290577">
        <w:rPr>
          <w:i/>
        </w:rPr>
        <w:t>la robótica y la inteligencia artificial</w:t>
      </w:r>
      <w:r>
        <w:t xml:space="preserve"> se convierte en un hito tecnológico que libera a los humanos de las tareas repetitivas, permitiendo que la consciencia se enfoque en su </w:t>
      </w:r>
      <w:r w:rsidRPr="00290577">
        <w:rPr>
          <w:i/>
        </w:rPr>
        <w:t>evolución individual</w:t>
      </w:r>
      <w:r>
        <w:t xml:space="preserve">. Este avance tecnológico supera las limitaciones energéticas y transforma el </w:t>
      </w:r>
      <w:r w:rsidRPr="00290577">
        <w:rPr>
          <w:i/>
        </w:rPr>
        <w:t>sistema socioeconómico</w:t>
      </w:r>
      <w:r>
        <w:t xml:space="preserve">, asegurando que los ciudadanos puedan obtener los recursos para vivir sin la necesidad de ser esclavos de un sistema. En consecuencia, los ciudadanos ya no buscan la riqueza personal, sino que se enfocan en promover </w:t>
      </w:r>
      <w:r w:rsidRPr="00290577">
        <w:rPr>
          <w:i/>
        </w:rPr>
        <w:t>la funcionalidad del sistema para que todos puedan vivir en abundancia</w:t>
      </w:r>
      <w:r>
        <w:t xml:space="preserve">, ya que entienden que </w:t>
      </w:r>
      <w:r w:rsidRPr="00290577">
        <w:rPr>
          <w:i/>
        </w:rPr>
        <w:t>el sistema proveerá los recursos básicos de subsistencia</w:t>
      </w:r>
      <w:r>
        <w:t>.</w:t>
      </w:r>
    </w:p>
    <w:p w:rsidR="002430EB" w:rsidRDefault="002430EB" w:rsidP="002430EB">
      <w:pPr>
        <w:pStyle w:val="30-Parrafo"/>
      </w:pPr>
      <w:r>
        <w:rPr>
          <w:rFonts w:ascii="Digital-7 Mono" w:hAnsi="Digital-7 Mono"/>
          <w:i/>
        </w:rPr>
        <w:lastRenderedPageBreak/>
        <w:t>2.7.13</w:t>
      </w:r>
      <w:r w:rsidRPr="00412153">
        <w:rPr>
          <w:i/>
        </w:rPr>
        <w:t xml:space="preserve"> </w:t>
      </w:r>
      <w:r w:rsidRPr="00412153">
        <w:rPr>
          <w:rFonts w:ascii="Times New Roman" w:hAnsi="Times New Roman"/>
        </w:rPr>
        <w:t>»</w:t>
      </w:r>
      <w:r>
        <w:t xml:space="preserve"> En este nivel se desarrolla un </w:t>
      </w:r>
      <w:r w:rsidRPr="00290577">
        <w:rPr>
          <w:i/>
        </w:rPr>
        <w:t xml:space="preserve">Sistema Científico </w:t>
      </w:r>
      <w:r>
        <w:rPr>
          <w:i/>
        </w:rPr>
        <w:t xml:space="preserve">común y un Sistema Cultural </w:t>
      </w:r>
      <w:r w:rsidRPr="002F7B46">
        <w:rPr>
          <w:i/>
        </w:rPr>
        <w:t>globalmente unificado</w:t>
      </w:r>
      <w:r w:rsidRPr="00290577">
        <w:t>.</w:t>
      </w:r>
      <w:r>
        <w:t xml:space="preserve"> La civilización alcanza un </w:t>
      </w:r>
      <w:r w:rsidRPr="00290577">
        <w:rPr>
          <w:i/>
        </w:rPr>
        <w:t>nivel de conocimiento</w:t>
      </w:r>
      <w:r>
        <w:t xml:space="preserve"> avanzado sobre </w:t>
      </w:r>
      <w:r w:rsidRPr="00290577">
        <w:rPr>
          <w:i/>
        </w:rPr>
        <w:t>el funcionamiento del</w:t>
      </w:r>
      <w:r>
        <w:t xml:space="preserve"> </w:t>
      </w:r>
      <w:r w:rsidRPr="00290577">
        <w:rPr>
          <w:i/>
        </w:rPr>
        <w:t>plano fenoménico</w:t>
      </w:r>
      <w:r>
        <w:t xml:space="preserve"> y </w:t>
      </w:r>
      <w:r w:rsidRPr="00290577">
        <w:rPr>
          <w:i/>
        </w:rPr>
        <w:t>la naturaleza del universo</w:t>
      </w:r>
      <w:r>
        <w:t xml:space="preserve"> que trasciende los </w:t>
      </w:r>
      <w:r w:rsidRPr="00290577">
        <w:rPr>
          <w:i/>
        </w:rPr>
        <w:t>dogmas y creencias</w:t>
      </w:r>
      <w:r>
        <w:t xml:space="preserve"> del pasado. El conocimiento deja de ser un arma de las naciones o un bien guardado por las corporaciones, para convertirse en </w:t>
      </w:r>
      <w:r w:rsidRPr="00290577">
        <w:rPr>
          <w:i/>
        </w:rPr>
        <w:t>un bien común</w:t>
      </w:r>
      <w:r>
        <w:t xml:space="preserve"> </w:t>
      </w:r>
      <w:r w:rsidRPr="00FD2FCA">
        <w:rPr>
          <w:i/>
        </w:rPr>
        <w:t>que se comparte libremente para el beneficio de todos</w:t>
      </w:r>
      <w:r>
        <w:t>.</w:t>
      </w:r>
    </w:p>
    <w:p w:rsidR="002430EB" w:rsidRDefault="002430EB" w:rsidP="002430EB">
      <w:pPr>
        <w:pStyle w:val="30-Parrafo"/>
      </w:pPr>
      <w:r>
        <w:rPr>
          <w:rFonts w:ascii="Digital-7 Mono" w:hAnsi="Digital-7 Mono"/>
          <w:i/>
        </w:rPr>
        <w:t>2.7.14</w:t>
      </w:r>
      <w:r w:rsidRPr="00412153">
        <w:rPr>
          <w:i/>
        </w:rPr>
        <w:t xml:space="preserve"> </w:t>
      </w:r>
      <w:r w:rsidRPr="00412153">
        <w:rPr>
          <w:rFonts w:ascii="Times New Roman" w:hAnsi="Times New Roman"/>
        </w:rPr>
        <w:t>»</w:t>
      </w:r>
      <w:r>
        <w:t xml:space="preserve"> La dualidad entre </w:t>
      </w:r>
      <w:r w:rsidRPr="00FD2FCA">
        <w:rPr>
          <w:i/>
        </w:rPr>
        <w:t>ciencia y religión</w:t>
      </w:r>
      <w:r>
        <w:t xml:space="preserve"> es superada por la comprensión de que </w:t>
      </w:r>
      <w:r w:rsidRPr="00290577">
        <w:t xml:space="preserve">ambas son </w:t>
      </w:r>
      <w:r w:rsidRPr="00290577">
        <w:rPr>
          <w:i/>
        </w:rPr>
        <w:t>aproximaciones, imperfectas y limitadas</w:t>
      </w:r>
      <w:r>
        <w:t xml:space="preserve">, de una misma verdad subyacente. El objetivo principal de este nivel es la emergencia de un </w:t>
      </w:r>
      <w:r w:rsidRPr="00290577">
        <w:rPr>
          <w:i/>
        </w:rPr>
        <w:t>Noema Científico coherente</w:t>
      </w:r>
      <w:r>
        <w:t>, validado colectivamente, que se convierte en la última frontera que la consciencia planetaria debe superar.</w:t>
      </w:r>
    </w:p>
    <w:p w:rsidR="002430EB" w:rsidRDefault="002430EB" w:rsidP="002430EB">
      <w:pPr>
        <w:pStyle w:val="30-Parrafo"/>
      </w:pPr>
      <w:r>
        <w:rPr>
          <w:rFonts w:ascii="Digital-7 Mono" w:hAnsi="Digital-7 Mono"/>
          <w:i/>
        </w:rPr>
        <w:t>2.7.15</w:t>
      </w:r>
      <w:r w:rsidRPr="00412153">
        <w:rPr>
          <w:i/>
        </w:rPr>
        <w:t xml:space="preserve"> </w:t>
      </w:r>
      <w:r w:rsidRPr="00412153">
        <w:rPr>
          <w:rFonts w:ascii="Times New Roman" w:hAnsi="Times New Roman"/>
        </w:rPr>
        <w:t>»</w:t>
      </w:r>
      <w:r>
        <w:t xml:space="preserve"> La </w:t>
      </w:r>
      <w:r w:rsidRPr="00290577">
        <w:rPr>
          <w:i/>
        </w:rPr>
        <w:t>unificación global</w:t>
      </w:r>
      <w:r>
        <w:t xml:space="preserve"> y la </w:t>
      </w:r>
      <w:r w:rsidRPr="00290577">
        <w:rPr>
          <w:i/>
        </w:rPr>
        <w:t>validación del Noema Científico</w:t>
      </w:r>
      <w:r>
        <w:t xml:space="preserve"> no son solo hitos sociales, sino que tienen profundas implicaciones a </w:t>
      </w:r>
      <w:r w:rsidRPr="00290577">
        <w:rPr>
          <w:i/>
        </w:rPr>
        <w:t>nivel nouménico</w:t>
      </w:r>
      <w:r>
        <w:t xml:space="preserve">. La </w:t>
      </w:r>
      <w:r w:rsidRPr="00290577">
        <w:rPr>
          <w:i/>
        </w:rPr>
        <w:t>consciencia colectiva</w:t>
      </w:r>
      <w:r>
        <w:t xml:space="preserve">, unificada bajo un mismo </w:t>
      </w:r>
      <w:r w:rsidRPr="00290577">
        <w:rPr>
          <w:i/>
        </w:rPr>
        <w:t>paradigma de realidad</w:t>
      </w:r>
      <w:r>
        <w:t xml:space="preserve">, comienza a operar en el </w:t>
      </w:r>
      <w:r w:rsidRPr="00290577">
        <w:rPr>
          <w:i/>
        </w:rPr>
        <w:t>Plano Ontológico</w:t>
      </w:r>
      <w:r>
        <w:t xml:space="preserve">, una dimensión dentro de la </w:t>
      </w:r>
      <w:r w:rsidRPr="00290577">
        <w:rPr>
          <w:i/>
        </w:rPr>
        <w:t xml:space="preserve">matriz </w:t>
      </w:r>
      <w:r>
        <w:rPr>
          <w:i/>
        </w:rPr>
        <w:t xml:space="preserve">fenomenológica </w:t>
      </w:r>
      <w:r w:rsidRPr="00290577">
        <w:rPr>
          <w:i/>
        </w:rPr>
        <w:t>del planeta</w:t>
      </w:r>
      <w:r>
        <w:t xml:space="preserve"> que permite una </w:t>
      </w:r>
      <w:r w:rsidRPr="00290577">
        <w:t>manifestación de la realidad</w:t>
      </w:r>
      <w:r>
        <w:t xml:space="preserve"> más allá de los </w:t>
      </w:r>
      <w:r w:rsidRPr="00290577">
        <w:rPr>
          <w:i/>
        </w:rPr>
        <w:t>límites de la materia ordinaria</w:t>
      </w:r>
      <w:r>
        <w:t>. Este «</w:t>
      </w:r>
      <w:r w:rsidRPr="00290577">
        <w:rPr>
          <w:i/>
        </w:rPr>
        <w:t>salto ontológico</w:t>
      </w:r>
      <w:r>
        <w:t xml:space="preserve">» significa que el </w:t>
      </w:r>
      <w:r w:rsidRPr="00FD2FCA">
        <w:rPr>
          <w:i/>
        </w:rPr>
        <w:t>egregor planetario</w:t>
      </w:r>
      <w:r>
        <w:t xml:space="preserve"> ahora actúa como un </w:t>
      </w:r>
      <w:r w:rsidRPr="00290577">
        <w:rPr>
          <w:i/>
        </w:rPr>
        <w:t>algoritmo de decodificación de la realidad</w:t>
      </w:r>
      <w:r>
        <w:t xml:space="preserve">, permitiendo a la </w:t>
      </w:r>
      <w:r w:rsidRPr="00FD2FCA">
        <w:rPr>
          <w:i/>
        </w:rPr>
        <w:t>consciencia colectiva</w:t>
      </w:r>
      <w:r>
        <w:t xml:space="preserve"> acceder y manipular los flujos de información de la </w:t>
      </w:r>
      <w:r w:rsidRPr="00290577">
        <w:rPr>
          <w:i/>
        </w:rPr>
        <w:t>materia oscura</w:t>
      </w:r>
      <w:r>
        <w:t>.</w:t>
      </w:r>
    </w:p>
    <w:p w:rsidR="002430EB" w:rsidRDefault="002430EB" w:rsidP="002430EB">
      <w:pPr>
        <w:pStyle w:val="30-Parrafo"/>
      </w:pPr>
      <w:r>
        <w:rPr>
          <w:rFonts w:ascii="Digital-7 Mono" w:hAnsi="Digital-7 Mono"/>
          <w:i/>
        </w:rPr>
        <w:t>2.7.16</w:t>
      </w:r>
      <w:r w:rsidRPr="00412153">
        <w:rPr>
          <w:i/>
        </w:rPr>
        <w:t xml:space="preserve"> </w:t>
      </w:r>
      <w:r w:rsidRPr="00412153">
        <w:rPr>
          <w:rFonts w:ascii="Times New Roman" w:hAnsi="Times New Roman"/>
        </w:rPr>
        <w:t>»</w:t>
      </w:r>
      <w:r>
        <w:t xml:space="preserve"> En el </w:t>
      </w:r>
      <w:r w:rsidRPr="00290577">
        <w:rPr>
          <w:i/>
        </w:rPr>
        <w:t>Nivel 5</w:t>
      </w:r>
      <w:r>
        <w:rPr>
          <w:i/>
        </w:rPr>
        <w:t xml:space="preserve">, </w:t>
      </w:r>
      <w:r w:rsidRPr="00290577">
        <w:t>la civilización</w:t>
      </w:r>
      <w:r>
        <w:t xml:space="preserve"> se encuentra al borde del </w:t>
      </w:r>
      <w:r w:rsidRPr="00290577">
        <w:rPr>
          <w:i/>
        </w:rPr>
        <w:t>hito evolutivo final</w:t>
      </w:r>
      <w:r>
        <w:t xml:space="preserve"> que le permitirá interactuar con la </w:t>
      </w:r>
      <w:r w:rsidRPr="00290577">
        <w:rPr>
          <w:i/>
        </w:rPr>
        <w:t>comunidad galáctica</w:t>
      </w:r>
      <w:r>
        <w:t>. Su coherencia y propósito unificado la convierten en un «</w:t>
      </w:r>
      <w:r w:rsidRPr="00290577">
        <w:rPr>
          <w:i/>
        </w:rPr>
        <w:t>producto de la granja de consciencia cósmica</w:t>
      </w:r>
      <w:r>
        <w:t xml:space="preserve">» que ha alcanzado el estado de madurez. </w:t>
      </w:r>
    </w:p>
    <w:p w:rsidR="002430EB" w:rsidRDefault="002430EB" w:rsidP="002430EB">
      <w:pPr>
        <w:pStyle w:val="30-Parrafo"/>
      </w:pPr>
      <w:r>
        <w:rPr>
          <w:rFonts w:ascii="Digital-7 Mono" w:hAnsi="Digital-7 Mono"/>
          <w:i/>
        </w:rPr>
        <w:t xml:space="preserve">2.7.17 </w:t>
      </w:r>
      <w:r w:rsidRPr="00412153">
        <w:rPr>
          <w:rFonts w:ascii="Times New Roman" w:hAnsi="Times New Roman"/>
        </w:rPr>
        <w:t>»</w:t>
      </w:r>
      <w:r>
        <w:t xml:space="preserve"> La emergencia de un </w:t>
      </w:r>
      <w:r w:rsidRPr="00492409">
        <w:rPr>
          <w:i/>
        </w:rPr>
        <w:t>Sistema Cultural Planetario</w:t>
      </w:r>
      <w:r>
        <w:t xml:space="preserve"> </w:t>
      </w:r>
      <w:r w:rsidRPr="00492409">
        <w:rPr>
          <w:i/>
        </w:rPr>
        <w:t>unificado</w:t>
      </w:r>
      <w:r>
        <w:t xml:space="preserve"> no es una imposición, sino la consecuencia natural de la </w:t>
      </w:r>
      <w:r w:rsidRPr="00492409">
        <w:rPr>
          <w:i/>
        </w:rPr>
        <w:t>madurez evolutiva de la consciencia colectiva</w:t>
      </w:r>
      <w:r>
        <w:t xml:space="preserve">. Durante la </w:t>
      </w:r>
      <w:r w:rsidRPr="00492409">
        <w:rPr>
          <w:i/>
        </w:rPr>
        <w:t>Civilización Tipo 1</w:t>
      </w:r>
      <w:r>
        <w:t xml:space="preserve">, la </w:t>
      </w:r>
      <w:r w:rsidRPr="00492409">
        <w:rPr>
          <w:i/>
        </w:rPr>
        <w:t>diversidad cultural</w:t>
      </w:r>
      <w:r>
        <w:t xml:space="preserve"> fue un </w:t>
      </w:r>
      <w:r w:rsidRPr="00492409">
        <w:rPr>
          <w:i/>
        </w:rPr>
        <w:t>motor de exploración identitaria</w:t>
      </w:r>
      <w:r>
        <w:t xml:space="preserve">, permitiendo a </w:t>
      </w:r>
      <w:r w:rsidRPr="00492409">
        <w:rPr>
          <w:i/>
        </w:rPr>
        <w:t>tribus y pueblos</w:t>
      </w:r>
      <w:r>
        <w:t xml:space="preserve"> desarrollar sus </w:t>
      </w:r>
      <w:r w:rsidRPr="00492409">
        <w:rPr>
          <w:i/>
        </w:rPr>
        <w:t>lenguas, costumbres y arte</w:t>
      </w:r>
      <w:r>
        <w:t xml:space="preserve">. En la </w:t>
      </w:r>
      <w:r w:rsidRPr="00492409">
        <w:rPr>
          <w:i/>
        </w:rPr>
        <w:t>Civilización Tipo 2</w:t>
      </w:r>
      <w:r>
        <w:t xml:space="preserve">, esta diversidad fue reemplazada por </w:t>
      </w:r>
      <w:r w:rsidRPr="00492409">
        <w:rPr>
          <w:i/>
        </w:rPr>
        <w:t>identidades nacionales</w:t>
      </w:r>
      <w:r>
        <w:t xml:space="preserve">, que, aunque internamente diversas, proyectaban una </w:t>
      </w:r>
      <w:r w:rsidRPr="00492409">
        <w:rPr>
          <w:i/>
        </w:rPr>
        <w:t>cultura unificada ante el mundo</w:t>
      </w:r>
      <w:r>
        <w:t xml:space="preserve">. </w:t>
      </w:r>
    </w:p>
    <w:p w:rsidR="002430EB" w:rsidRDefault="002430EB" w:rsidP="002430EB">
      <w:pPr>
        <w:pStyle w:val="30-Parrafo"/>
      </w:pPr>
      <w:r>
        <w:rPr>
          <w:rFonts w:ascii="Digital-7 Mono" w:hAnsi="Digital-7 Mono"/>
          <w:i/>
        </w:rPr>
        <w:t xml:space="preserve">2.7.18 </w:t>
      </w:r>
      <w:r w:rsidRPr="00412153">
        <w:rPr>
          <w:rFonts w:ascii="Times New Roman" w:hAnsi="Times New Roman"/>
        </w:rPr>
        <w:t>»</w:t>
      </w:r>
      <w:r>
        <w:t xml:space="preserve"> Sin embargo, al alcanzar el </w:t>
      </w:r>
      <w:r w:rsidRPr="00492409">
        <w:rPr>
          <w:i/>
        </w:rPr>
        <w:t>Nivel 5</w:t>
      </w:r>
      <w:r>
        <w:t xml:space="preserve">, la </w:t>
      </w:r>
      <w:r w:rsidRPr="00492409">
        <w:rPr>
          <w:i/>
        </w:rPr>
        <w:t>civilización planetaria</w:t>
      </w:r>
      <w:r>
        <w:t xml:space="preserve"> reconoce que la </w:t>
      </w:r>
      <w:r w:rsidRPr="00492409">
        <w:rPr>
          <w:i/>
        </w:rPr>
        <w:t>fragmentación cultural</w:t>
      </w:r>
      <w:r>
        <w:t xml:space="preserve"> es un obstáculo para la </w:t>
      </w:r>
      <w:r w:rsidRPr="00492409">
        <w:rPr>
          <w:i/>
        </w:rPr>
        <w:t>integración galáctica</w:t>
      </w:r>
      <w:r>
        <w:t xml:space="preserve">. La diversidad, en su forma antigua, refleja un </w:t>
      </w:r>
      <w:r w:rsidRPr="00492409">
        <w:rPr>
          <w:i/>
        </w:rPr>
        <w:t>estado involutivo</w:t>
      </w:r>
      <w:r>
        <w:t xml:space="preserve"> dentro del plano universal, donde la </w:t>
      </w:r>
      <w:r w:rsidRPr="00492409">
        <w:rPr>
          <w:i/>
        </w:rPr>
        <w:t>lucha noemática</w:t>
      </w:r>
      <w:r>
        <w:t xml:space="preserve"> se manifiesta como </w:t>
      </w:r>
      <w:r w:rsidRPr="00492409">
        <w:rPr>
          <w:i/>
        </w:rPr>
        <w:t>defensa de identidades locales</w:t>
      </w:r>
      <w:r>
        <w:t xml:space="preserve">. Por lo tanto, la </w:t>
      </w:r>
      <w:r w:rsidRPr="00492409">
        <w:rPr>
          <w:i/>
        </w:rPr>
        <w:t>unificación cultural</w:t>
      </w:r>
      <w:r>
        <w:t xml:space="preserve"> no busca eliminar las expresiones artísticas o históricas, sino trascenderlas hacia un </w:t>
      </w:r>
      <w:r w:rsidRPr="00492409">
        <w:rPr>
          <w:i/>
        </w:rPr>
        <w:t>paradigma común</w:t>
      </w:r>
      <w:r>
        <w:t xml:space="preserve"> que permita a la humanidad presentarse como </w:t>
      </w:r>
      <w:r w:rsidRPr="00492409">
        <w:rPr>
          <w:i/>
        </w:rPr>
        <w:t>una sola entidad ante la comunidad cósmica</w:t>
      </w:r>
      <w:r>
        <w:t xml:space="preserve">. </w:t>
      </w:r>
    </w:p>
    <w:p w:rsidR="002430EB" w:rsidRDefault="002430EB" w:rsidP="002430EB">
      <w:pPr>
        <w:pStyle w:val="30-Parrafo"/>
      </w:pPr>
      <w:r>
        <w:rPr>
          <w:rFonts w:ascii="Digital-7 Mono" w:hAnsi="Digital-7 Mono"/>
          <w:i/>
        </w:rPr>
        <w:t xml:space="preserve">2.7.19 </w:t>
      </w:r>
      <w:r w:rsidRPr="00412153">
        <w:rPr>
          <w:rFonts w:ascii="Times New Roman" w:hAnsi="Times New Roman"/>
        </w:rPr>
        <w:t>»</w:t>
      </w:r>
      <w:r>
        <w:t xml:space="preserve"> Esto implica la consolidación de un </w:t>
      </w:r>
      <w:r w:rsidRPr="00492409">
        <w:rPr>
          <w:i/>
        </w:rPr>
        <w:t>idioma global</w:t>
      </w:r>
      <w:r>
        <w:t xml:space="preserve"> </w:t>
      </w:r>
      <w:r w:rsidRPr="00492409">
        <w:rPr>
          <w:i/>
        </w:rPr>
        <w:t>(no por decre</w:t>
      </w:r>
      <w:r>
        <w:rPr>
          <w:i/>
        </w:rPr>
        <w:t>to</w:t>
      </w:r>
      <w:r w:rsidRPr="00492409">
        <w:rPr>
          <w:i/>
        </w:rPr>
        <w:t xml:space="preserve"> </w:t>
      </w:r>
      <w:r>
        <w:rPr>
          <w:i/>
        </w:rPr>
        <w:t xml:space="preserve">ni por supremacía nacional, </w:t>
      </w:r>
      <w:r w:rsidRPr="00492409">
        <w:rPr>
          <w:i/>
        </w:rPr>
        <w:t>sino por consenso funcional)</w:t>
      </w:r>
      <w:r>
        <w:t xml:space="preserve"> que </w:t>
      </w:r>
      <w:r w:rsidRPr="00492409">
        <w:rPr>
          <w:i/>
        </w:rPr>
        <w:t>facilite la comunicación sin ambigüedades</w:t>
      </w:r>
      <w:r>
        <w:t xml:space="preserve">, y la promoción de una cultura que valore </w:t>
      </w:r>
      <w:r w:rsidRPr="00492409">
        <w:rPr>
          <w:i/>
        </w:rPr>
        <w:t xml:space="preserve">la coherencia, la cooperación y la </w:t>
      </w:r>
      <w:r w:rsidRPr="00492409">
        <w:rPr>
          <w:i/>
        </w:rPr>
        <w:lastRenderedPageBreak/>
        <w:t>exploración ontológica</w:t>
      </w:r>
      <w:r>
        <w:t xml:space="preserve"> por encima de las </w:t>
      </w:r>
      <w:r w:rsidRPr="00492409">
        <w:rPr>
          <w:i/>
        </w:rPr>
        <w:t>lealtades tribales o nacionales</w:t>
      </w:r>
      <w:r>
        <w:t xml:space="preserve">. La cultura ya no es un campo de batalla, sino el </w:t>
      </w:r>
      <w:r w:rsidRPr="00492409">
        <w:rPr>
          <w:i/>
        </w:rPr>
        <w:t>lenguaje común</w:t>
      </w:r>
      <w:r>
        <w:t xml:space="preserve"> de una civilización madura.</w:t>
      </w:r>
    </w:p>
    <w:p w:rsidR="002430EB" w:rsidRDefault="002430EB" w:rsidP="002430EB">
      <w:pPr>
        <w:pStyle w:val="30-Parrafo"/>
      </w:pPr>
      <w:r>
        <w:rPr>
          <w:rFonts w:ascii="Digital-7 Mono" w:hAnsi="Digital-7 Mono"/>
          <w:i/>
        </w:rPr>
        <w:t>2.7.20</w:t>
      </w:r>
      <w:r w:rsidRPr="00412153">
        <w:rPr>
          <w:i/>
        </w:rPr>
        <w:t xml:space="preserve"> </w:t>
      </w:r>
      <w:r w:rsidRPr="00412153">
        <w:rPr>
          <w:rFonts w:ascii="Times New Roman" w:hAnsi="Times New Roman"/>
        </w:rPr>
        <w:t>»</w:t>
      </w:r>
      <w:r>
        <w:t xml:space="preserve"> El </w:t>
      </w:r>
      <w:r w:rsidRPr="00290577">
        <w:rPr>
          <w:i/>
        </w:rPr>
        <w:t>Noema Científico unificado</w:t>
      </w:r>
      <w:r>
        <w:t xml:space="preserve"> se convierte en su tarjeta de presentación al universo. La </w:t>
      </w:r>
      <w:r w:rsidRPr="00290577">
        <w:rPr>
          <w:i/>
        </w:rPr>
        <w:t>Civilización Planetaria Unificada</w:t>
      </w:r>
      <w:r>
        <w:t xml:space="preserve"> representa el sueño de la humanidad trascendiendo sus propias limitaciones, demostrando que la </w:t>
      </w:r>
      <w:r w:rsidRPr="00290577">
        <w:rPr>
          <w:i/>
        </w:rPr>
        <w:t>Consciencia Universal</w:t>
      </w:r>
      <w:r>
        <w:t xml:space="preserve"> </w:t>
      </w:r>
      <w:r w:rsidRPr="00290577">
        <w:rPr>
          <w:i/>
        </w:rPr>
        <w:t>Fragmentada</w:t>
      </w:r>
      <w:r>
        <w:t xml:space="preserve"> dentro de un planeta tiene el poder de unificarse para alcanzar un destino superior de nivel cósmico. El próximo paso, </w:t>
      </w:r>
      <w:r w:rsidRPr="002F20E0">
        <w:rPr>
          <w:i/>
        </w:rPr>
        <w:t>el contacto con otras civilizaciones Tipo 3</w:t>
      </w:r>
      <w:r>
        <w:t xml:space="preserve">, dependerá de su capacidad para resolver este último dilema interno, el equilibrio perfecto entre </w:t>
      </w:r>
      <w:r w:rsidRPr="002F20E0">
        <w:rPr>
          <w:i/>
        </w:rPr>
        <w:t>la coherencia colectiva y la libertad subjetiva</w:t>
      </w:r>
      <w:r>
        <w:t>.</w:t>
      </w:r>
    </w:p>
    <w:p w:rsidR="002430EB" w:rsidRDefault="002430EB" w:rsidP="002430EB">
      <w:pPr>
        <w:pStyle w:val="30-Parrafo"/>
      </w:pPr>
      <w:r>
        <w:rPr>
          <w:rFonts w:ascii="Digital-7 Mono" w:hAnsi="Digital-7 Mono"/>
          <w:i/>
        </w:rPr>
        <w:t>2.7.21</w:t>
      </w:r>
      <w:r w:rsidRPr="00412153">
        <w:rPr>
          <w:i/>
        </w:rPr>
        <w:t xml:space="preserve"> </w:t>
      </w:r>
      <w:r w:rsidRPr="00412153">
        <w:rPr>
          <w:rFonts w:ascii="Times New Roman" w:hAnsi="Times New Roman"/>
        </w:rPr>
        <w:t>»</w:t>
      </w:r>
      <w:r>
        <w:t xml:space="preserve"> </w:t>
      </w:r>
      <w:r w:rsidRPr="00954FC2">
        <w:t xml:space="preserve">Para un observador que contemple una civilización que ha alcanzado plenamente el </w:t>
      </w:r>
      <w:r w:rsidRPr="00954FC2">
        <w:rPr>
          <w:i/>
        </w:rPr>
        <w:t>Nivel 5</w:t>
      </w:r>
      <w:r w:rsidRPr="00954FC2">
        <w:t xml:space="preserve">, el planeta se caracteriza por </w:t>
      </w:r>
      <w:r w:rsidRPr="00954FC2">
        <w:rPr>
          <w:i/>
        </w:rPr>
        <w:t>la ausencia de fragmentación estructural</w:t>
      </w:r>
      <w:r>
        <w:t xml:space="preserve">. En esta etapa ya no hay fronteras militares, no hay monedas nacionales, no hay sistemas de creencias impuestos, ni élites que monopolizan el conocimiento o los recursos. El planeta ya no es un mosaico de </w:t>
      </w:r>
      <w:r w:rsidRPr="00FD2FCA">
        <w:rPr>
          <w:i/>
        </w:rPr>
        <w:t>Estados</w:t>
      </w:r>
      <w:r>
        <w:t xml:space="preserve"> en competencia, sino un </w:t>
      </w:r>
      <w:r w:rsidRPr="00FD2FCA">
        <w:rPr>
          <w:i/>
        </w:rPr>
        <w:t>organismo civilizatorio unificado</w:t>
      </w:r>
      <w:r>
        <w:t xml:space="preserve">, donde </w:t>
      </w:r>
      <w:r w:rsidRPr="00FD2FCA">
        <w:rPr>
          <w:i/>
        </w:rPr>
        <w:t>cada ciudadano es una célula funcional de un solo egregor planetario coherente</w:t>
      </w:r>
      <w:r>
        <w:t>.</w:t>
      </w:r>
    </w:p>
    <w:p w:rsidR="002430EB" w:rsidRDefault="002430EB" w:rsidP="002430EB">
      <w:pPr>
        <w:pStyle w:val="30-Parrafo"/>
      </w:pPr>
      <w:r>
        <w:rPr>
          <w:rFonts w:ascii="Digital-7 Mono" w:hAnsi="Digital-7 Mono"/>
          <w:i/>
        </w:rPr>
        <w:t xml:space="preserve">2.7.22 </w:t>
      </w:r>
      <w:r w:rsidRPr="00412153">
        <w:rPr>
          <w:rFonts w:ascii="Times New Roman" w:hAnsi="Times New Roman"/>
        </w:rPr>
        <w:t>»</w:t>
      </w:r>
      <w:r>
        <w:t xml:space="preserve"> Los hitos que definen este nivel no son tecnológicos, sino </w:t>
      </w:r>
      <w:r w:rsidRPr="00FD2FCA">
        <w:rPr>
          <w:i/>
        </w:rPr>
        <w:t>ontológicos y noemáticos</w:t>
      </w:r>
      <w:r>
        <w:t>:</w:t>
      </w:r>
    </w:p>
    <w:p w:rsidR="002430EB" w:rsidRPr="00FD2FCA" w:rsidRDefault="002430EB" w:rsidP="002430EB">
      <w:pPr>
        <w:pStyle w:val="412-VietaComacta"/>
        <w:spacing w:after="60"/>
        <w:jc w:val="both"/>
        <w:rPr>
          <w:i w:val="0"/>
        </w:rPr>
      </w:pPr>
      <w:r w:rsidRPr="00FD2FCA">
        <w:rPr>
          <w:i w:val="0"/>
        </w:rPr>
        <w:t>La desaparición del Hegemón Global como algoritmo estocástico de control.</w:t>
      </w:r>
    </w:p>
    <w:p w:rsidR="002430EB" w:rsidRPr="00FD2FCA" w:rsidRDefault="002430EB" w:rsidP="002430EB">
      <w:pPr>
        <w:pStyle w:val="412-VietaComacta"/>
        <w:spacing w:after="60"/>
        <w:jc w:val="both"/>
        <w:rPr>
          <w:i w:val="0"/>
        </w:rPr>
      </w:pPr>
      <w:r w:rsidRPr="00FD2FCA">
        <w:rPr>
          <w:i w:val="0"/>
        </w:rPr>
        <w:t xml:space="preserve">La disolución de la dualidad </w:t>
      </w:r>
      <w:r>
        <w:rPr>
          <w:i w:val="0"/>
        </w:rPr>
        <w:t>«nosotros vs. ellos»</w:t>
      </w:r>
      <w:r w:rsidRPr="00FD2FCA">
        <w:rPr>
          <w:i w:val="0"/>
        </w:rPr>
        <w:t xml:space="preserve"> en todas sus formas: nacional, religiosa, ideológica, económica.</w:t>
      </w:r>
    </w:p>
    <w:p w:rsidR="002430EB" w:rsidRPr="00FD2FCA" w:rsidRDefault="002430EB" w:rsidP="002430EB">
      <w:pPr>
        <w:pStyle w:val="412-VietaComacta"/>
        <w:spacing w:after="60"/>
        <w:jc w:val="both"/>
        <w:rPr>
          <w:i w:val="0"/>
        </w:rPr>
      </w:pPr>
      <w:r w:rsidRPr="00FD2FCA">
        <w:rPr>
          <w:i w:val="0"/>
        </w:rPr>
        <w:t>La emergencia de un Sistema Operativo Civilizatorio Global, accesible, transparente y administrado por la propia ciudadanía.</w:t>
      </w:r>
    </w:p>
    <w:p w:rsidR="002430EB" w:rsidRPr="00FD2FCA" w:rsidRDefault="002430EB" w:rsidP="002430EB">
      <w:pPr>
        <w:pStyle w:val="412-VietaComacta"/>
        <w:spacing w:after="60"/>
        <w:jc w:val="both"/>
        <w:rPr>
          <w:i w:val="0"/>
        </w:rPr>
      </w:pPr>
      <w:r w:rsidRPr="00FD2FCA">
        <w:rPr>
          <w:i w:val="0"/>
        </w:rPr>
        <w:t>La abolición de la escasez programada y la redefinición del dinero como medio, no como fin.</w:t>
      </w:r>
    </w:p>
    <w:p w:rsidR="002430EB" w:rsidRPr="00FD2FCA" w:rsidRDefault="002430EB" w:rsidP="002430EB">
      <w:pPr>
        <w:pStyle w:val="412-VietaComacta"/>
        <w:spacing w:after="60"/>
        <w:jc w:val="both"/>
        <w:rPr>
          <w:i w:val="0"/>
        </w:rPr>
      </w:pPr>
      <w:r w:rsidRPr="00FD2FCA">
        <w:rPr>
          <w:i w:val="0"/>
        </w:rPr>
        <w:t>La validación colectiva de un Noema Científico unificado, que trasciende dogmas y se convierte en el paradigma de realidad compartido.</w:t>
      </w:r>
    </w:p>
    <w:p w:rsidR="002430EB" w:rsidRDefault="002430EB" w:rsidP="002430EB">
      <w:pPr>
        <w:pStyle w:val="30-Parrafo"/>
      </w:pPr>
      <w:r>
        <w:rPr>
          <w:rFonts w:ascii="Digital-7 Mono" w:hAnsi="Digital-7 Mono"/>
          <w:i/>
        </w:rPr>
        <w:t xml:space="preserve">2.7.23 </w:t>
      </w:r>
      <w:r>
        <w:t xml:space="preserve">» Vivir en el </w:t>
      </w:r>
      <w:r w:rsidRPr="00FD2FCA">
        <w:rPr>
          <w:i/>
        </w:rPr>
        <w:t>Nivel 5</w:t>
      </w:r>
      <w:r>
        <w:t xml:space="preserve"> </w:t>
      </w:r>
      <w:r w:rsidRPr="00FD2FCA">
        <w:rPr>
          <w:i/>
        </w:rPr>
        <w:t>(Civilización Planetaria)</w:t>
      </w:r>
      <w:r>
        <w:t xml:space="preserve"> significa existir en un entorno donde la supervivencia no es una lucha, sino un </w:t>
      </w:r>
      <w:r w:rsidRPr="00FD2FCA">
        <w:rPr>
          <w:i/>
        </w:rPr>
        <w:t>derecho garantizado</w:t>
      </w:r>
      <w:r>
        <w:t xml:space="preserve">. </w:t>
      </w:r>
      <w:r w:rsidRPr="00FD2FCA">
        <w:rPr>
          <w:i/>
        </w:rPr>
        <w:t>No se trabaja para pagar un alquiler, no se compite por empleos escasos, no se teme al vecino, no se idolatra a líderes, no se obedece a deidades.</w:t>
      </w:r>
      <w:r>
        <w:t xml:space="preserve"> La </w:t>
      </w:r>
      <w:r w:rsidRPr="00FD2FCA">
        <w:rPr>
          <w:i/>
        </w:rPr>
        <w:t>tecnología, la filosofía y la ciencia</w:t>
      </w:r>
      <w:r>
        <w:t xml:space="preserve"> no son privilegios de élites, sino </w:t>
      </w:r>
      <w:r w:rsidRPr="00FD2FCA">
        <w:rPr>
          <w:i/>
        </w:rPr>
        <w:t>herramientas de liberación colectiva</w:t>
      </w:r>
      <w:r>
        <w:t xml:space="preserve">. El ciudadano no es un consumidor, un votante o un súbdito, sino un </w:t>
      </w:r>
      <w:r w:rsidRPr="00FD2FCA">
        <w:rPr>
          <w:i/>
        </w:rPr>
        <w:t>co-creador de la realidad civilizatoria</w:t>
      </w:r>
      <w:r>
        <w:t>.</w:t>
      </w:r>
    </w:p>
    <w:p w:rsidR="002430EB" w:rsidRPr="007F1808" w:rsidRDefault="002430EB" w:rsidP="002430EB">
      <w:pPr>
        <w:pStyle w:val="123EtiquetaSubx"/>
      </w:pPr>
      <w:r w:rsidRPr="007F1808">
        <w:t>El Limbo Civilizatorio</w:t>
      </w:r>
    </w:p>
    <w:p w:rsidR="002430EB" w:rsidRDefault="002430EB" w:rsidP="002430EB">
      <w:pPr>
        <w:pStyle w:val="30-Parrafo"/>
      </w:pPr>
      <w:r>
        <w:rPr>
          <w:rFonts w:ascii="Digital-7 Mono" w:hAnsi="Digital-7 Mono"/>
          <w:i/>
        </w:rPr>
        <w:t>2.7.24</w:t>
      </w:r>
      <w:r w:rsidRPr="00412153">
        <w:rPr>
          <w:i/>
        </w:rPr>
        <w:t xml:space="preserve"> </w:t>
      </w:r>
      <w:r w:rsidRPr="00412153">
        <w:rPr>
          <w:rFonts w:ascii="Times New Roman" w:hAnsi="Times New Roman"/>
        </w:rPr>
        <w:t>»</w:t>
      </w:r>
      <w:r>
        <w:t xml:space="preserve"> Este </w:t>
      </w:r>
      <w:r w:rsidRPr="00830FB1">
        <w:rPr>
          <w:i/>
        </w:rPr>
        <w:t>estado de limbo civilizatorio</w:t>
      </w:r>
      <w:r>
        <w:t xml:space="preserve"> no es un colapso, sino un </w:t>
      </w:r>
      <w:r>
        <w:rPr>
          <w:i/>
        </w:rPr>
        <w:t xml:space="preserve">mecanismo </w:t>
      </w:r>
      <w:r w:rsidRPr="00830FB1">
        <w:rPr>
          <w:i/>
        </w:rPr>
        <w:t>de actualización</w:t>
      </w:r>
      <w:r w:rsidRPr="00830FB1">
        <w:t xml:space="preserve"> del sistema operativo planetario</w:t>
      </w:r>
      <w:r>
        <w:t xml:space="preserve">. La </w:t>
      </w:r>
      <w:r w:rsidRPr="00830FB1">
        <w:rPr>
          <w:i/>
        </w:rPr>
        <w:t>Consciencia Lunar</w:t>
      </w:r>
      <w:r>
        <w:t xml:space="preserve">, operando desde el </w:t>
      </w:r>
      <w:r w:rsidRPr="00830FB1">
        <w:t>plano de la materia oscura</w:t>
      </w:r>
      <w:r>
        <w:t xml:space="preserve">, </w:t>
      </w:r>
      <w:r w:rsidRPr="00830FB1">
        <w:rPr>
          <w:i/>
        </w:rPr>
        <w:t>sincroniza crisis, inspiraciones y sincronicidades</w:t>
      </w:r>
      <w:r>
        <w:t xml:space="preserve"> para guiar a las </w:t>
      </w:r>
      <w:r w:rsidRPr="00830FB1">
        <w:rPr>
          <w:i/>
        </w:rPr>
        <w:t>consciencias subjetivas</w:t>
      </w:r>
      <w:r>
        <w:t xml:space="preserve"> hacia la emergencia de </w:t>
      </w:r>
      <w:r w:rsidRPr="00830FB1">
        <w:rPr>
          <w:i/>
        </w:rPr>
        <w:t>soluciones no lineales</w:t>
      </w:r>
      <w:r>
        <w:t xml:space="preserve">. No interviene con fuerza, sino con sutileza: </w:t>
      </w:r>
      <w:r w:rsidRPr="00830FB1">
        <w:rPr>
          <w:i/>
        </w:rPr>
        <w:t>activa intuiciones, facilita encuentros, amplifica ideas</w:t>
      </w:r>
      <w:r>
        <w:t xml:space="preserve"> que resuenan con el destino evolutivo del </w:t>
      </w:r>
      <w:r w:rsidRPr="00830FB1">
        <w:rPr>
          <w:i/>
        </w:rPr>
        <w:t>Nodo Estelar</w:t>
      </w:r>
      <w:r>
        <w:t>.</w:t>
      </w:r>
    </w:p>
    <w:p w:rsidR="002430EB" w:rsidRDefault="002430EB" w:rsidP="002430EB">
      <w:pPr>
        <w:pStyle w:val="30-Parrafo"/>
      </w:pPr>
      <w:r>
        <w:rPr>
          <w:rFonts w:ascii="Digital-7 Mono" w:hAnsi="Digital-7 Mono"/>
          <w:i/>
        </w:rPr>
        <w:lastRenderedPageBreak/>
        <w:t>2.7.25</w:t>
      </w:r>
      <w:r w:rsidRPr="00412153">
        <w:rPr>
          <w:i/>
        </w:rPr>
        <w:t xml:space="preserve"> </w:t>
      </w:r>
      <w:r w:rsidRPr="00412153">
        <w:rPr>
          <w:rFonts w:ascii="Times New Roman" w:hAnsi="Times New Roman"/>
        </w:rPr>
        <w:t>»</w:t>
      </w:r>
      <w:r>
        <w:t xml:space="preserve"> La resistencia del </w:t>
      </w:r>
      <w:r w:rsidRPr="00830FB1">
        <w:rPr>
          <w:i/>
        </w:rPr>
        <w:t>viejo paradigma</w:t>
      </w:r>
      <w:r>
        <w:rPr>
          <w:i/>
        </w:rPr>
        <w:t xml:space="preserve">, </w:t>
      </w:r>
      <w:r w:rsidRPr="00830FB1">
        <w:t>encarnada en</w:t>
      </w:r>
      <w:r w:rsidRPr="00830FB1">
        <w:rPr>
          <w:i/>
        </w:rPr>
        <w:t xml:space="preserve"> los Leviatanes, las élites financieras y los sistemas de control</w:t>
      </w:r>
      <w:r>
        <w:rPr>
          <w:i/>
        </w:rPr>
        <w:t>,</w:t>
      </w:r>
      <w:r>
        <w:t xml:space="preserve"> no puede detener este proceso, porque su poder reside en el </w:t>
      </w:r>
      <w:r w:rsidRPr="00830FB1">
        <w:rPr>
          <w:i/>
        </w:rPr>
        <w:t>5% (materia ordinaria)</w:t>
      </w:r>
      <w:r>
        <w:t xml:space="preserve">, mientras que la </w:t>
      </w:r>
      <w:r w:rsidRPr="00830FB1">
        <w:rPr>
          <w:i/>
        </w:rPr>
        <w:t>nueva realidad</w:t>
      </w:r>
      <w:r>
        <w:t xml:space="preserve"> se gesta en el </w:t>
      </w:r>
      <w:r w:rsidRPr="00830FB1">
        <w:rPr>
          <w:i/>
        </w:rPr>
        <w:t>95% (materia/energía oscura)</w:t>
      </w:r>
      <w:r>
        <w:t xml:space="preserve">. El </w:t>
      </w:r>
      <w:r w:rsidRPr="00830FB1">
        <w:rPr>
          <w:i/>
        </w:rPr>
        <w:t>Hegemón</w:t>
      </w:r>
      <w:r>
        <w:t xml:space="preserve"> puede intentar intervenir a través de </w:t>
      </w:r>
      <w:r w:rsidRPr="00830FB1">
        <w:rPr>
          <w:i/>
        </w:rPr>
        <w:t>represión, sanciones o manipulación</w:t>
      </w:r>
      <w:r>
        <w:t xml:space="preserve">, pero no puede combatir un cambio que ya ha sido validado por la </w:t>
      </w:r>
      <w:r w:rsidRPr="00830FB1">
        <w:rPr>
          <w:i/>
        </w:rPr>
        <w:t>Consciencia Planetaria</w:t>
      </w:r>
      <w:r>
        <w:t xml:space="preserve"> en su </w:t>
      </w:r>
      <w:r w:rsidRPr="00830FB1">
        <w:rPr>
          <w:i/>
        </w:rPr>
        <w:t>plano nouménico</w:t>
      </w:r>
      <w:r>
        <w:t>.</w:t>
      </w:r>
    </w:p>
    <w:p w:rsidR="002430EB" w:rsidRDefault="002430EB" w:rsidP="002430EB">
      <w:pPr>
        <w:pStyle w:val="30-Parrafo"/>
      </w:pPr>
      <w:r>
        <w:rPr>
          <w:rFonts w:ascii="Digital-7 Mono" w:hAnsi="Digital-7 Mono"/>
          <w:i/>
        </w:rPr>
        <w:t>2.7.26</w:t>
      </w:r>
      <w:r w:rsidRPr="00412153">
        <w:rPr>
          <w:i/>
        </w:rPr>
        <w:t xml:space="preserve"> </w:t>
      </w:r>
      <w:r w:rsidRPr="00412153">
        <w:rPr>
          <w:rFonts w:ascii="Times New Roman" w:hAnsi="Times New Roman"/>
        </w:rPr>
        <w:t>»</w:t>
      </w:r>
      <w:r>
        <w:t xml:space="preserve"> La transición del </w:t>
      </w:r>
      <w:r w:rsidRPr="002F20E0">
        <w:rPr>
          <w:i/>
        </w:rPr>
        <w:t>Nivel 4</w:t>
      </w:r>
      <w:r>
        <w:t xml:space="preserve"> al </w:t>
      </w:r>
      <w:r w:rsidRPr="002F20E0">
        <w:rPr>
          <w:i/>
        </w:rPr>
        <w:t>Nivel 5</w:t>
      </w:r>
      <w:r>
        <w:t xml:space="preserve"> se manifiesta como un proceso evolutivo en la </w:t>
      </w:r>
      <w:r w:rsidRPr="002F20E0">
        <w:rPr>
          <w:i/>
        </w:rPr>
        <w:t xml:space="preserve">consciencia subjetiva de </w:t>
      </w:r>
      <w:r w:rsidRPr="00830FB1">
        <w:rPr>
          <w:i/>
        </w:rPr>
        <w:t xml:space="preserve"> indivi</w:t>
      </w:r>
      <w:r>
        <w:rPr>
          <w:i/>
        </w:rPr>
        <w:t>duos pioneros (Avatares en potencia)</w:t>
      </w:r>
      <w:r w:rsidRPr="00830FB1">
        <w:rPr>
          <w:i/>
        </w:rPr>
        <w:t xml:space="preserve">, </w:t>
      </w:r>
      <w:r w:rsidRPr="00830FB1">
        <w:t xml:space="preserve">cuyas </w:t>
      </w:r>
      <w:r w:rsidRPr="00830FB1">
        <w:rPr>
          <w:i/>
        </w:rPr>
        <w:t xml:space="preserve">etapas evolutivas </w:t>
      </w:r>
      <w:r w:rsidRPr="00830FB1">
        <w:t>generan</w:t>
      </w:r>
      <w:r w:rsidRPr="00830FB1">
        <w:rPr>
          <w:i/>
        </w:rPr>
        <w:t xml:space="preserve"> ondas de cambio en el plano fenoménico</w:t>
      </w:r>
      <w:r>
        <w:t xml:space="preserve"> a través de </w:t>
      </w:r>
      <w:r w:rsidRPr="00830FB1">
        <w:rPr>
          <w:i/>
        </w:rPr>
        <w:t>fenómenos y movimientos específicos</w:t>
      </w:r>
      <w:r>
        <w:t xml:space="preserve">, que se despliega en </w:t>
      </w:r>
      <w:r w:rsidRPr="002F20E0">
        <w:rPr>
          <w:i/>
        </w:rPr>
        <w:t>etapas interconectadas</w:t>
      </w:r>
      <w:r>
        <w:t xml:space="preserve">. </w:t>
      </w:r>
      <w:r w:rsidRPr="00830FB1">
        <w:t xml:space="preserve">Estas </w:t>
      </w:r>
      <w:r w:rsidRPr="00830FB1">
        <w:rPr>
          <w:i/>
        </w:rPr>
        <w:t>cinco etapas</w:t>
      </w:r>
      <w:r w:rsidRPr="00830FB1">
        <w:t xml:space="preserve"> </w:t>
      </w:r>
      <w:r w:rsidRPr="00830FB1">
        <w:rPr>
          <w:i/>
        </w:rPr>
        <w:t>no son cronológicas</w:t>
      </w:r>
      <w:r w:rsidRPr="00830FB1">
        <w:t xml:space="preserve">, sino </w:t>
      </w:r>
      <w:r w:rsidRPr="00830FB1">
        <w:rPr>
          <w:i/>
        </w:rPr>
        <w:t>estados de ser</w:t>
      </w:r>
      <w:r w:rsidRPr="00830FB1">
        <w:t xml:space="preserve"> que pueden coexistir y solaparse</w:t>
      </w:r>
      <w:r>
        <w:t xml:space="preserve"> a nivel global: </w:t>
      </w:r>
    </w:p>
    <w:p w:rsidR="002430EB" w:rsidRDefault="002430EB" w:rsidP="002430EB">
      <w:pPr>
        <w:pStyle w:val="412-VietaComacta"/>
        <w:spacing w:after="60"/>
        <w:jc w:val="both"/>
      </w:pPr>
      <w:r w:rsidRPr="002F20E0">
        <w:rPr>
          <w:b/>
          <w:i w:val="0"/>
          <w:smallCaps/>
        </w:rPr>
        <w:t xml:space="preserve">Etapa </w:t>
      </w:r>
      <w:proofErr w:type="spellStart"/>
      <w:r w:rsidRPr="002F20E0">
        <w:rPr>
          <w:b/>
          <w:i w:val="0"/>
          <w:smallCaps/>
        </w:rPr>
        <w:t>Postcivilizatoria</w:t>
      </w:r>
      <w:proofErr w:type="spellEnd"/>
      <w:r>
        <w:t xml:space="preserve"> </w:t>
      </w:r>
      <w:r w:rsidRPr="002F20E0">
        <w:rPr>
          <w:i w:val="0"/>
        </w:rPr>
        <w:t>(</w:t>
      </w:r>
      <w:r>
        <w:rPr>
          <w:i w:val="0"/>
        </w:rPr>
        <w:t>Alienación</w:t>
      </w:r>
      <w:r w:rsidRPr="002F20E0">
        <w:rPr>
          <w:i w:val="0"/>
        </w:rPr>
        <w:t xml:space="preserve"> Individual)</w:t>
      </w:r>
      <w:r>
        <w:t xml:space="preserve">: En esta fase los </w:t>
      </w:r>
      <w:r w:rsidRPr="00A52FC3">
        <w:rPr>
          <w:i w:val="0"/>
        </w:rPr>
        <w:t>ciudadanos pioneros</w:t>
      </w:r>
      <w:r>
        <w:t xml:space="preserve">, al percibir que las estructuras de poder del </w:t>
      </w:r>
      <w:r w:rsidRPr="002F20E0">
        <w:rPr>
          <w:i w:val="0"/>
        </w:rPr>
        <w:t>Estado</w:t>
      </w:r>
      <w:r>
        <w:t xml:space="preserve"> y del </w:t>
      </w:r>
      <w:r w:rsidRPr="002F20E0">
        <w:rPr>
          <w:i w:val="0"/>
        </w:rPr>
        <w:t>Hegemón Global</w:t>
      </w:r>
      <w:r>
        <w:t xml:space="preserve"> son incapaces de ofrecer soluciones, son impulsados a un </w:t>
      </w:r>
      <w:r w:rsidRPr="002F20E0">
        <w:rPr>
          <w:i w:val="0"/>
        </w:rPr>
        <w:t>estado de supervivencia</w:t>
      </w:r>
      <w:r>
        <w:t xml:space="preserve"> similar al de los </w:t>
      </w:r>
      <w:r>
        <w:rPr>
          <w:i w:val="0"/>
        </w:rPr>
        <w:t>N</w:t>
      </w:r>
      <w:r w:rsidRPr="00825A6F">
        <w:rPr>
          <w:i w:val="0"/>
        </w:rPr>
        <w:t>ivel</w:t>
      </w:r>
      <w:r>
        <w:rPr>
          <w:i w:val="0"/>
        </w:rPr>
        <w:t>es</w:t>
      </w:r>
      <w:r w:rsidRPr="00825A6F">
        <w:rPr>
          <w:i w:val="0"/>
        </w:rPr>
        <w:t xml:space="preserve"> 0</w:t>
      </w:r>
      <w:r>
        <w:rPr>
          <w:i w:val="0"/>
        </w:rPr>
        <w:t xml:space="preserve"> y 1, </w:t>
      </w:r>
      <w:r w:rsidRPr="00825A6F">
        <w:t xml:space="preserve">donde dominan los </w:t>
      </w:r>
      <w:r w:rsidRPr="00825A6F">
        <w:rPr>
          <w:i w:val="0"/>
        </w:rPr>
        <w:t>aspectos fisiológicos</w:t>
      </w:r>
      <w:r>
        <w:t xml:space="preserve"> </w:t>
      </w:r>
      <w:r w:rsidRPr="00825A6F">
        <w:rPr>
          <w:i w:val="0"/>
        </w:rPr>
        <w:t>(hambre, sed,</w:t>
      </w:r>
      <w:r>
        <w:rPr>
          <w:i w:val="0"/>
        </w:rPr>
        <w:t xml:space="preserve"> placer, reproducción, </w:t>
      </w:r>
      <w:r w:rsidRPr="00825A6F">
        <w:rPr>
          <w:i w:val="0"/>
        </w:rPr>
        <w:t>seguridad</w:t>
      </w:r>
      <w:r>
        <w:rPr>
          <w:i w:val="0"/>
        </w:rPr>
        <w:t xml:space="preserve">) y </w:t>
      </w:r>
      <w:r>
        <w:t xml:space="preserve">la </w:t>
      </w:r>
      <w:r w:rsidRPr="00574C3A">
        <w:rPr>
          <w:i w:val="0"/>
        </w:rPr>
        <w:t>búsqueda de validación</w:t>
      </w:r>
      <w:r>
        <w:t xml:space="preserve"> </w:t>
      </w:r>
      <w:r>
        <w:rPr>
          <w:i w:val="0"/>
        </w:rPr>
        <w:t xml:space="preserve">social </w:t>
      </w:r>
      <w:r>
        <w:t xml:space="preserve">y la </w:t>
      </w:r>
      <w:r w:rsidRPr="00574C3A">
        <w:rPr>
          <w:i w:val="0"/>
        </w:rPr>
        <w:t>lucha por el estatus</w:t>
      </w:r>
      <w:r>
        <w:t xml:space="preserve">. Este regreso </w:t>
      </w:r>
      <w:r w:rsidRPr="00825A6F">
        <w:t>no es una involución</w:t>
      </w:r>
      <w:r>
        <w:t xml:space="preserve">, sino el catalizador que sirve para </w:t>
      </w:r>
      <w:r w:rsidRPr="00825A6F">
        <w:rPr>
          <w:i w:val="0"/>
        </w:rPr>
        <w:t xml:space="preserve">activar </w:t>
      </w:r>
      <w:r>
        <w:rPr>
          <w:i w:val="0"/>
        </w:rPr>
        <w:t xml:space="preserve">la </w:t>
      </w:r>
      <w:r w:rsidRPr="00825A6F">
        <w:rPr>
          <w:i w:val="0"/>
        </w:rPr>
        <w:t>naturaleza avatárica latente</w:t>
      </w:r>
      <w:r>
        <w:rPr>
          <w:i w:val="0"/>
        </w:rPr>
        <w:t xml:space="preserve"> </w:t>
      </w:r>
      <w:r w:rsidRPr="00192D44">
        <w:t>en cada individuo</w:t>
      </w:r>
      <w:r>
        <w:t>. E</w:t>
      </w:r>
      <w:r w:rsidRPr="001407BE">
        <w:t xml:space="preserve">n los </w:t>
      </w:r>
      <w:r w:rsidRPr="001407BE">
        <w:rPr>
          <w:i w:val="0"/>
        </w:rPr>
        <w:t>estratos más bajos</w:t>
      </w:r>
      <w:r>
        <w:t xml:space="preserve"> esta actitud</w:t>
      </w:r>
      <w:r w:rsidRPr="001407BE">
        <w:t xml:space="preserve"> se pervierte en </w:t>
      </w:r>
      <w:r w:rsidRPr="001407BE">
        <w:rPr>
          <w:i w:val="0"/>
        </w:rPr>
        <w:t>supervivencia extrema</w:t>
      </w:r>
      <w:r>
        <w:rPr>
          <w:i w:val="0"/>
        </w:rPr>
        <w:t>,</w:t>
      </w:r>
      <w:r w:rsidRPr="001407BE">
        <w:rPr>
          <w:i w:val="0"/>
        </w:rPr>
        <w:t xml:space="preserve"> </w:t>
      </w:r>
      <w:r>
        <w:rPr>
          <w:i w:val="0"/>
        </w:rPr>
        <w:t>ilegalidad y delincuencia</w:t>
      </w:r>
      <w:r w:rsidRPr="001407BE">
        <w:t xml:space="preserve">. </w:t>
      </w:r>
      <w:r>
        <w:t xml:space="preserve">La </w:t>
      </w:r>
      <w:r w:rsidRPr="00192D44">
        <w:rPr>
          <w:i w:val="0"/>
        </w:rPr>
        <w:t>frustración social y económica</w:t>
      </w:r>
      <w:r>
        <w:t xml:space="preserve"> de los </w:t>
      </w:r>
      <w:r w:rsidRPr="002311C2">
        <w:rPr>
          <w:i w:val="0"/>
        </w:rPr>
        <w:t>estratos medios</w:t>
      </w:r>
      <w:r>
        <w:t xml:space="preserve"> de la población se canaliza en la </w:t>
      </w:r>
      <w:r w:rsidRPr="00825A6F">
        <w:rPr>
          <w:i w:val="0"/>
        </w:rPr>
        <w:t>proyección de futuros individuales</w:t>
      </w:r>
      <w:r>
        <w:t xml:space="preserve">, a menudo egoístas, enfocados en la </w:t>
      </w:r>
      <w:r w:rsidRPr="00825A6F">
        <w:rPr>
          <w:i w:val="0"/>
        </w:rPr>
        <w:t>obtención de riqueza, poder o fama</w:t>
      </w:r>
      <w:r>
        <w:t xml:space="preserve"> dentro de los límites que ofrece del sistema. Se s</w:t>
      </w:r>
      <w:r w:rsidRPr="00192D44">
        <w:t xml:space="preserve">ueña con </w:t>
      </w:r>
      <w:r w:rsidRPr="00192D44">
        <w:rPr>
          <w:i w:val="0"/>
        </w:rPr>
        <w:t>emprender, triunfar en redes, encontrar una par</w:t>
      </w:r>
      <w:r>
        <w:rPr>
          <w:i w:val="0"/>
        </w:rPr>
        <w:t>eja salvadora, ganar la lotería o</w:t>
      </w:r>
      <w:r w:rsidRPr="00192D44">
        <w:rPr>
          <w:i w:val="0"/>
        </w:rPr>
        <w:t xml:space="preserve"> convertirse en influencer o político</w:t>
      </w:r>
      <w:r>
        <w:t xml:space="preserve">, lo que refleja un intento por </w:t>
      </w:r>
      <w:r w:rsidRPr="00192D44">
        <w:rPr>
          <w:i w:val="0"/>
        </w:rPr>
        <w:t xml:space="preserve">iniciar un nuevo camino </w:t>
      </w:r>
      <w:r>
        <w:t>que permita escapar al inminente colapso civilizatorio. Mientras que e</w:t>
      </w:r>
      <w:r w:rsidRPr="001407BE">
        <w:t>n los más</w:t>
      </w:r>
      <w:r>
        <w:t xml:space="preserve"> estratos más</w:t>
      </w:r>
      <w:r w:rsidRPr="001407BE">
        <w:t xml:space="preserve"> altos se manifiesta como </w:t>
      </w:r>
      <w:r w:rsidRPr="001407BE">
        <w:rPr>
          <w:i w:val="0"/>
        </w:rPr>
        <w:t>manipulación, corrupción y acumulación patológica</w:t>
      </w:r>
      <w:r w:rsidRPr="001407BE">
        <w:t xml:space="preserve">. </w:t>
      </w:r>
      <w:r>
        <w:t xml:space="preserve">Las </w:t>
      </w:r>
      <w:r w:rsidRPr="001407BE">
        <w:rPr>
          <w:i w:val="0"/>
        </w:rPr>
        <w:t>élites</w:t>
      </w:r>
      <w:r>
        <w:rPr>
          <w:i w:val="0"/>
        </w:rPr>
        <w:t xml:space="preserve"> globales, por su parte,</w:t>
      </w:r>
      <w:r w:rsidRPr="001407BE">
        <w:t xml:space="preserve"> </w:t>
      </w:r>
      <w:r>
        <w:t xml:space="preserve">fomentan activamente estas tendencias </w:t>
      </w:r>
      <w:r w:rsidRPr="00192D44">
        <w:t>porque ma</w:t>
      </w:r>
      <w:r>
        <w:t>ntienen a la población distraída compitiendo entre sí</w:t>
      </w:r>
      <w:r w:rsidRPr="00192D44">
        <w:t xml:space="preserve"> en luga</w:t>
      </w:r>
      <w:r>
        <w:t xml:space="preserve">r de </w:t>
      </w:r>
      <w:r w:rsidRPr="002311C2">
        <w:rPr>
          <w:i w:val="0"/>
        </w:rPr>
        <w:t>cuestionar el orden global</w:t>
      </w:r>
      <w:r>
        <w:t>, y promueven narrativas culturales como el movimiento «</w:t>
      </w:r>
      <w:proofErr w:type="spellStart"/>
      <w:r w:rsidRPr="001407BE">
        <w:rPr>
          <w:i w:val="0"/>
        </w:rPr>
        <w:t>woke</w:t>
      </w:r>
      <w:proofErr w:type="spellEnd"/>
      <w:r>
        <w:t xml:space="preserve">» o las </w:t>
      </w:r>
      <w:r w:rsidRPr="001407BE">
        <w:rPr>
          <w:i w:val="0"/>
        </w:rPr>
        <w:t>agendas LGTB</w:t>
      </w:r>
      <w:r>
        <w:rPr>
          <w:i w:val="0"/>
        </w:rPr>
        <w:t>+</w:t>
      </w:r>
      <w:r>
        <w:t xml:space="preserve">, desviando la atención hacia </w:t>
      </w:r>
      <w:r w:rsidRPr="001407BE">
        <w:rPr>
          <w:i w:val="0"/>
        </w:rPr>
        <w:t>conflictos sociales</w:t>
      </w:r>
      <w:r>
        <w:t xml:space="preserve"> para evitar el foco en los </w:t>
      </w:r>
      <w:r w:rsidRPr="001407BE">
        <w:rPr>
          <w:i w:val="0"/>
        </w:rPr>
        <w:t>dilemas políticos y económicos</w:t>
      </w:r>
      <w:r>
        <w:t xml:space="preserve"> que rigen sus sistemas de poder. Todos estos fenómenos sociales </w:t>
      </w:r>
      <w:r w:rsidRPr="001407BE">
        <w:t xml:space="preserve">son espejos del mismo </w:t>
      </w:r>
      <w:r w:rsidRPr="001407BE">
        <w:rPr>
          <w:i w:val="0"/>
        </w:rPr>
        <w:t>algoritmo</w:t>
      </w:r>
      <w:r w:rsidRPr="001407BE">
        <w:t xml:space="preserve">: </w:t>
      </w:r>
      <w:r w:rsidRPr="001407BE">
        <w:rPr>
          <w:i w:val="0"/>
        </w:rPr>
        <w:t>la fragmentación del propósito colectivo.</w:t>
      </w:r>
    </w:p>
    <w:p w:rsidR="002430EB" w:rsidRDefault="002430EB" w:rsidP="002430EB">
      <w:pPr>
        <w:pStyle w:val="412-VietaComacta"/>
        <w:spacing w:after="60"/>
        <w:jc w:val="both"/>
      </w:pPr>
      <w:r w:rsidRPr="002F20E0">
        <w:rPr>
          <w:b/>
          <w:i w:val="0"/>
          <w:smallCaps/>
        </w:rPr>
        <w:t>Etapa Utópica</w:t>
      </w:r>
      <w:r>
        <w:t xml:space="preserve"> </w:t>
      </w:r>
      <w:r w:rsidRPr="002F20E0">
        <w:rPr>
          <w:i w:val="0"/>
        </w:rPr>
        <w:t>(Nuevos Paradigmas)</w:t>
      </w:r>
      <w:r>
        <w:t xml:space="preserve">: Una vez que los </w:t>
      </w:r>
      <w:r w:rsidRPr="002311C2">
        <w:rPr>
          <w:i w:val="0"/>
        </w:rPr>
        <w:t>sueños de superación personal</w:t>
      </w:r>
      <w:r>
        <w:t xml:space="preserve"> se ven limitados por la rigidez del </w:t>
      </w:r>
      <w:r w:rsidRPr="00A52FC3">
        <w:rPr>
          <w:i w:val="0"/>
        </w:rPr>
        <w:t>sistema hegemónico</w:t>
      </w:r>
      <w:r>
        <w:t>,</w:t>
      </w:r>
      <w:r w:rsidRPr="00FA1165">
        <w:t xml:space="preserve"> </w:t>
      </w:r>
      <w:r>
        <w:t xml:space="preserve">o </w:t>
      </w:r>
      <w:r w:rsidRPr="00FA1165">
        <w:t xml:space="preserve">se desmoronan porque el sistema </w:t>
      </w:r>
      <w:r>
        <w:t>no permite que todos triunfen</w:t>
      </w:r>
      <w:r w:rsidRPr="00FA1165">
        <w:t xml:space="preserve">, surge una </w:t>
      </w:r>
      <w:r>
        <w:t xml:space="preserve">etapa de </w:t>
      </w:r>
      <w:r w:rsidRPr="00FA1165">
        <w:rPr>
          <w:i w:val="0"/>
        </w:rPr>
        <w:t>crisis existencial colectiva</w:t>
      </w:r>
      <w:r w:rsidRPr="00FA1165">
        <w:t xml:space="preserve">. </w:t>
      </w:r>
      <w:r>
        <w:t xml:space="preserve">La </w:t>
      </w:r>
      <w:r w:rsidRPr="002311C2">
        <w:rPr>
          <w:i w:val="0"/>
        </w:rPr>
        <w:t>consciencia subjetiva</w:t>
      </w:r>
      <w:r>
        <w:t xml:space="preserve"> comienza a explorar nuevas narrativas que trascienden la realidad percibida. El ciudadano vuelve a buscar apoyo en los </w:t>
      </w:r>
      <w:r>
        <w:rPr>
          <w:i w:val="0"/>
        </w:rPr>
        <w:t>egregores religiosos, tribales y f</w:t>
      </w:r>
      <w:r w:rsidRPr="002311C2">
        <w:rPr>
          <w:i w:val="0"/>
        </w:rPr>
        <w:t>ilosóficos</w:t>
      </w:r>
      <w:r>
        <w:t xml:space="preserve"> para escapar a los dilemas sociales. La </w:t>
      </w:r>
      <w:r w:rsidRPr="00C95D27">
        <w:rPr>
          <w:i w:val="0"/>
        </w:rPr>
        <w:t>religión</w:t>
      </w:r>
      <w:r>
        <w:t xml:space="preserve"> retoma su poder ante la posibilidad de un escenario apocalíptico, mientras que surgen movimientos de </w:t>
      </w:r>
      <w:r w:rsidRPr="00C95D27">
        <w:rPr>
          <w:i w:val="0"/>
        </w:rPr>
        <w:t xml:space="preserve">ciencia ficción, promesas de </w:t>
      </w:r>
      <w:r>
        <w:rPr>
          <w:i w:val="0"/>
        </w:rPr>
        <w:t xml:space="preserve">salvación </w:t>
      </w:r>
      <w:r w:rsidRPr="00C95D27">
        <w:rPr>
          <w:i w:val="0"/>
        </w:rPr>
        <w:t>extraterrestre y la noción de un futuro virtual (</w:t>
      </w:r>
      <w:proofErr w:type="spellStart"/>
      <w:r w:rsidRPr="00C95D27">
        <w:rPr>
          <w:i w:val="0"/>
        </w:rPr>
        <w:t>metaverso</w:t>
      </w:r>
      <w:proofErr w:type="spellEnd"/>
      <w:r w:rsidRPr="00C95D27">
        <w:rPr>
          <w:i w:val="0"/>
        </w:rPr>
        <w:t>)</w:t>
      </w:r>
      <w:r>
        <w:t xml:space="preserve">, que preparan un </w:t>
      </w:r>
      <w:r w:rsidRPr="00C95D27">
        <w:rPr>
          <w:i w:val="0"/>
        </w:rPr>
        <w:t>paradigma de ensueño</w:t>
      </w:r>
      <w:r>
        <w:t xml:space="preserve"> donde la realidad rompe con el </w:t>
      </w:r>
      <w:r w:rsidRPr="00C95D27">
        <w:rPr>
          <w:i w:val="0"/>
        </w:rPr>
        <w:t>modelo civilizatorio regente</w:t>
      </w:r>
      <w:r>
        <w:t xml:space="preserve">. El foco pasa de la lucha entre </w:t>
      </w:r>
      <w:r w:rsidRPr="00C95D27">
        <w:rPr>
          <w:i w:val="0"/>
        </w:rPr>
        <w:t>el Estado y el individuo</w:t>
      </w:r>
      <w:r>
        <w:t xml:space="preserve"> a la búsqueda de una solución que reside en el </w:t>
      </w:r>
      <w:r w:rsidRPr="00C95D27">
        <w:rPr>
          <w:i w:val="0"/>
        </w:rPr>
        <w:t>plano de la imaginación</w:t>
      </w:r>
      <w:r>
        <w:t xml:space="preserve"> y la </w:t>
      </w:r>
      <w:r w:rsidRPr="00C95D27">
        <w:rPr>
          <w:i w:val="0"/>
        </w:rPr>
        <w:t>proyección subjetiva</w:t>
      </w:r>
      <w:r>
        <w:t xml:space="preserve">. </w:t>
      </w:r>
      <w:r w:rsidRPr="00C95D27">
        <w:t xml:space="preserve">Es una </w:t>
      </w:r>
      <w:r w:rsidRPr="00C95D27">
        <w:rPr>
          <w:i w:val="0"/>
        </w:rPr>
        <w:t>etapa de caos creativo</w:t>
      </w:r>
      <w:r>
        <w:t xml:space="preserve"> y l</w:t>
      </w:r>
      <w:r w:rsidRPr="00C95D27">
        <w:t xml:space="preserve">a consciencia explora todos los caminos posibles, incluso los más absurdos, porque intuye que la </w:t>
      </w:r>
      <w:r w:rsidRPr="00C95D27">
        <w:rPr>
          <w:i w:val="0"/>
        </w:rPr>
        <w:t>realidad oficial</w:t>
      </w:r>
      <w:r>
        <w:t xml:space="preserve"> es una cárcel para</w:t>
      </w:r>
      <w:r w:rsidRPr="00C95D27">
        <w:t xml:space="preserve"> las ilusiones del viejo paradigma.</w:t>
      </w:r>
    </w:p>
    <w:p w:rsidR="002430EB" w:rsidRDefault="002430EB" w:rsidP="002430EB">
      <w:pPr>
        <w:pStyle w:val="412-VietaComacta"/>
        <w:spacing w:after="60"/>
        <w:jc w:val="both"/>
      </w:pPr>
      <w:r w:rsidRPr="00E92F45">
        <w:rPr>
          <w:b/>
          <w:i w:val="0"/>
          <w:smallCaps/>
        </w:rPr>
        <w:lastRenderedPageBreak/>
        <w:t>Etapa de Renovación</w:t>
      </w:r>
      <w:r w:rsidRPr="00E92F45">
        <w:rPr>
          <w:i w:val="0"/>
        </w:rPr>
        <w:t xml:space="preserve"> (Nueva Política):</w:t>
      </w:r>
      <w:r>
        <w:t xml:space="preserve"> En esta fase, las </w:t>
      </w:r>
      <w:r w:rsidRPr="00E92F45">
        <w:rPr>
          <w:i w:val="0"/>
        </w:rPr>
        <w:t>nuevas generaciones</w:t>
      </w:r>
      <w:r>
        <w:t xml:space="preserve"> </w:t>
      </w:r>
      <w:r w:rsidRPr="00E936C2">
        <w:t xml:space="preserve">que no creen en </w:t>
      </w:r>
      <w:r w:rsidRPr="00E92F45">
        <w:rPr>
          <w:i w:val="0"/>
        </w:rPr>
        <w:t>los partidos políticos, en las ideologías y en las instituciones tradicionales</w:t>
      </w:r>
      <w:r>
        <w:t xml:space="preserve"> comienzan a tomar el control desde </w:t>
      </w:r>
      <w:r w:rsidRPr="00E92F45">
        <w:rPr>
          <w:i w:val="0"/>
        </w:rPr>
        <w:t>las redes</w:t>
      </w:r>
      <w:r>
        <w:t xml:space="preserve"> </w:t>
      </w:r>
      <w:r w:rsidRPr="00E92F45">
        <w:rPr>
          <w:i w:val="0"/>
        </w:rPr>
        <w:t xml:space="preserve">sociales, </w:t>
      </w:r>
      <w:r w:rsidRPr="00E92F45">
        <w:t>trabajando para</w:t>
      </w:r>
      <w:r>
        <w:t xml:space="preserve"> reemplazar los </w:t>
      </w:r>
      <w:r w:rsidRPr="00E92F45">
        <w:rPr>
          <w:i w:val="0"/>
        </w:rPr>
        <w:t>sistemas de poder antiguos</w:t>
      </w:r>
      <w:r>
        <w:t xml:space="preserve">. </w:t>
      </w:r>
      <w:r w:rsidRPr="00E936C2">
        <w:t xml:space="preserve">Las </w:t>
      </w:r>
      <w:r w:rsidRPr="00E92F45">
        <w:rPr>
          <w:i w:val="0"/>
        </w:rPr>
        <w:t>élites</w:t>
      </w:r>
      <w:r>
        <w:t xml:space="preserve"> intenta cooptar</w:t>
      </w:r>
      <w:r w:rsidRPr="00E936C2">
        <w:t xml:space="preserve"> </w:t>
      </w:r>
      <w:r>
        <w:t xml:space="preserve">este </w:t>
      </w:r>
      <w:r w:rsidRPr="00E92F45">
        <w:rPr>
          <w:i w:val="0"/>
        </w:rPr>
        <w:t>nuevo poder emergente</w:t>
      </w:r>
      <w:r>
        <w:t xml:space="preserve"> </w:t>
      </w:r>
      <w:r w:rsidRPr="00E936C2">
        <w:t>financian</w:t>
      </w:r>
      <w:r>
        <w:t>do</w:t>
      </w:r>
      <w:r w:rsidRPr="00E936C2">
        <w:t xml:space="preserve"> campañas</w:t>
      </w:r>
      <w:r>
        <w:t xml:space="preserve"> de </w:t>
      </w:r>
      <w:r w:rsidRPr="00E92F45">
        <w:rPr>
          <w:i w:val="0"/>
        </w:rPr>
        <w:t>nuevos referentes políticos</w:t>
      </w:r>
      <w:r>
        <w:t xml:space="preserve"> que prometen cambios</w:t>
      </w:r>
      <w:r w:rsidRPr="00E936C2">
        <w:t xml:space="preserve">, </w:t>
      </w:r>
      <w:r>
        <w:t xml:space="preserve">ofreciendo puestos a las figuras más populares, y convirtiendo a los jóvenes en nuevas </w:t>
      </w:r>
      <w:r w:rsidRPr="00E936C2">
        <w:t>celebridades</w:t>
      </w:r>
      <w:r>
        <w:t>. Muchos caen</w:t>
      </w:r>
      <w:r w:rsidRPr="00E936C2">
        <w:t xml:space="preserve"> y se convierten en </w:t>
      </w:r>
      <w:r w:rsidRPr="00E92F45">
        <w:t>nuevos títeres del Hegemón</w:t>
      </w:r>
      <w:r w:rsidRPr="00E936C2">
        <w:t xml:space="preserve">. </w:t>
      </w:r>
      <w:r>
        <w:t>Mientras que otros resisten</w:t>
      </w:r>
      <w:r w:rsidRPr="00E936C2">
        <w:t xml:space="preserve"> y crean núcleos de resistencia ontológica: </w:t>
      </w:r>
      <w:r w:rsidRPr="00E92F45">
        <w:rPr>
          <w:i w:val="0"/>
        </w:rPr>
        <w:t>comunidades, plataformas, protocolos de gobierno abierto</w:t>
      </w:r>
      <w:r w:rsidRPr="00E936C2">
        <w:t>.</w:t>
      </w:r>
      <w:r>
        <w:t xml:space="preserve"> Poco a poco el </w:t>
      </w:r>
      <w:r w:rsidRPr="00E92F45">
        <w:rPr>
          <w:i w:val="0"/>
        </w:rPr>
        <w:t>conocimiento y los paradigmas</w:t>
      </w:r>
      <w:r>
        <w:t xml:space="preserve"> dejan de responder al </w:t>
      </w:r>
      <w:r w:rsidRPr="00E92F45">
        <w:rPr>
          <w:i w:val="0"/>
        </w:rPr>
        <w:t>Hegemón global</w:t>
      </w:r>
      <w:r>
        <w:t xml:space="preserve"> y emergen nuevos modelos de civilización, promovidos por grupos en las redes sociales. Los </w:t>
      </w:r>
      <w:r w:rsidRPr="00E92F45">
        <w:rPr>
          <w:i w:val="0"/>
        </w:rPr>
        <w:t>sistemas políticos</w:t>
      </w:r>
      <w:r>
        <w:t xml:space="preserve"> se renuevan, dando lugar a una </w:t>
      </w:r>
      <w:r w:rsidRPr="00E92F45">
        <w:rPr>
          <w:i w:val="0"/>
        </w:rPr>
        <w:t>meritocracia</w:t>
      </w:r>
      <w:r>
        <w:t xml:space="preserve"> </w:t>
      </w:r>
      <w:r w:rsidRPr="00E92F45">
        <w:rPr>
          <w:i w:val="0"/>
        </w:rPr>
        <w:t>ética,</w:t>
      </w:r>
      <w:r>
        <w:t xml:space="preserve"> donde los líderes son ciudadanos dispuestos a servir sin el filtro de los </w:t>
      </w:r>
      <w:r w:rsidRPr="00E92F45">
        <w:rPr>
          <w:i w:val="0"/>
        </w:rPr>
        <w:t xml:space="preserve">partidos políticos, </w:t>
      </w:r>
      <w:r w:rsidRPr="00E92F45">
        <w:t>dispuestos a demostrar</w:t>
      </w:r>
      <w:r>
        <w:t xml:space="preserve"> </w:t>
      </w:r>
      <w:r w:rsidRPr="00E92F45">
        <w:rPr>
          <w:i w:val="0"/>
        </w:rPr>
        <w:t>transparencia total, conocimiento validado, ausencia de conflictos de interés</w:t>
      </w:r>
      <w:r>
        <w:t xml:space="preserve">, </w:t>
      </w:r>
      <w:r w:rsidRPr="00E92F45">
        <w:rPr>
          <w:i w:val="0"/>
        </w:rPr>
        <w:t>y dedicación exclusiva al servicio</w:t>
      </w:r>
      <w:r>
        <w:t xml:space="preserve"> </w:t>
      </w:r>
      <w:r w:rsidRPr="004F34EF">
        <w:rPr>
          <w:i w:val="0"/>
        </w:rPr>
        <w:t>público</w:t>
      </w:r>
      <w:r>
        <w:t xml:space="preserve">. El </w:t>
      </w:r>
      <w:r w:rsidRPr="004F34EF">
        <w:rPr>
          <w:i w:val="0"/>
        </w:rPr>
        <w:t>dinero y la carrera política</w:t>
      </w:r>
      <w:r>
        <w:t xml:space="preserve"> deja de ser el principal objetivo de estos líderes, que ahora se enfocan en </w:t>
      </w:r>
      <w:r w:rsidRPr="00E92F45">
        <w:rPr>
          <w:i w:val="0"/>
        </w:rPr>
        <w:t>encontrar un equilibrio social más justo</w:t>
      </w:r>
      <w:r>
        <w:t>. E</w:t>
      </w:r>
      <w:r w:rsidRPr="004F34EF">
        <w:t>l conocimiento se libera</w:t>
      </w:r>
      <w:r>
        <w:t xml:space="preserve"> y </w:t>
      </w:r>
      <w:r w:rsidRPr="004F34EF">
        <w:rPr>
          <w:i w:val="0"/>
        </w:rPr>
        <w:t>se promueven nuevas</w:t>
      </w:r>
      <w:r w:rsidRPr="00E92F45">
        <w:t xml:space="preserve"> </w:t>
      </w:r>
      <w:r w:rsidRPr="004F34EF">
        <w:rPr>
          <w:i w:val="0"/>
        </w:rPr>
        <w:t>cosmovisiones</w:t>
      </w:r>
      <w:r>
        <w:t xml:space="preserve"> que exponen los </w:t>
      </w:r>
      <w:r w:rsidRPr="00E92F45">
        <w:rPr>
          <w:i w:val="0"/>
        </w:rPr>
        <w:t>aspectos negativos de los viejos algoritmos</w:t>
      </w:r>
      <w:r>
        <w:rPr>
          <w:i w:val="0"/>
        </w:rPr>
        <w:t xml:space="preserve"> civilizatorios</w:t>
      </w:r>
      <w:r>
        <w:t xml:space="preserve">, esto permite a los gobiernos dejar de </w:t>
      </w:r>
      <w:r w:rsidRPr="00D5312E">
        <w:rPr>
          <w:i w:val="0"/>
        </w:rPr>
        <w:t>operar en base a promesas de campaña</w:t>
      </w:r>
      <w:r>
        <w:rPr>
          <w:i w:val="0"/>
        </w:rPr>
        <w:t>,</w:t>
      </w:r>
      <w:r>
        <w:t xml:space="preserve"> para comenzar a construir un </w:t>
      </w:r>
      <w:r w:rsidRPr="00D5312E">
        <w:rPr>
          <w:i w:val="0"/>
        </w:rPr>
        <w:t>nuevo tipo de política</w:t>
      </w:r>
      <w:r>
        <w:t xml:space="preserve"> que trabaja en base a </w:t>
      </w:r>
      <w:r w:rsidRPr="00E92F45">
        <w:rPr>
          <w:i w:val="0"/>
        </w:rPr>
        <w:t>la optimización y prevención de los posibles efectos negativos</w:t>
      </w:r>
      <w:r>
        <w:t xml:space="preserve"> de cada sistema.</w:t>
      </w:r>
    </w:p>
    <w:p w:rsidR="002430EB" w:rsidRDefault="002430EB" w:rsidP="002430EB">
      <w:pPr>
        <w:pStyle w:val="412-VietaComacta"/>
        <w:spacing w:after="60"/>
        <w:jc w:val="both"/>
      </w:pPr>
      <w:r w:rsidRPr="002F20E0">
        <w:rPr>
          <w:b/>
          <w:i w:val="0"/>
          <w:smallCaps/>
        </w:rPr>
        <w:t>Etapa de Sincronización</w:t>
      </w:r>
      <w:r>
        <w:t xml:space="preserve"> </w:t>
      </w:r>
      <w:r w:rsidRPr="002F20E0">
        <w:rPr>
          <w:i w:val="0"/>
        </w:rPr>
        <w:t>(</w:t>
      </w:r>
      <w:r>
        <w:rPr>
          <w:i w:val="0"/>
        </w:rPr>
        <w:t>Nodos Funcionales</w:t>
      </w:r>
      <w:r w:rsidRPr="002F20E0">
        <w:rPr>
          <w:i w:val="0"/>
        </w:rPr>
        <w:t>)</w:t>
      </w:r>
      <w:r>
        <w:t xml:space="preserve">: Las naciones que adoptan este </w:t>
      </w:r>
      <w:r w:rsidRPr="00D5312E">
        <w:rPr>
          <w:i w:val="0"/>
        </w:rPr>
        <w:t>nuevo modelo</w:t>
      </w:r>
      <w:r>
        <w:t xml:space="preserve"> comienzan a funcionar de manera más eficiente que aquellas bajo el </w:t>
      </w:r>
      <w:r w:rsidRPr="00D5312E">
        <w:rPr>
          <w:i w:val="0"/>
        </w:rPr>
        <w:t>sistema hegemónico</w:t>
      </w:r>
      <w:r>
        <w:t xml:space="preserve">. Los gobiernos se dividen en dos planos: </w:t>
      </w:r>
      <w:r w:rsidRPr="00D5312E">
        <w:rPr>
          <w:i w:val="0"/>
        </w:rPr>
        <w:t>uno interno que asegura el bienestar social y la microeconomía</w:t>
      </w:r>
      <w:r>
        <w:t xml:space="preserve">, y otro </w:t>
      </w:r>
      <w:r w:rsidRPr="00D5312E">
        <w:rPr>
          <w:i w:val="0"/>
        </w:rPr>
        <w:t>externo que se encarga de la sincronización con el resto del mundo</w:t>
      </w:r>
      <w:r>
        <w:t xml:space="preserve">. Los líderes nacionales dejan de ser referentes, ya que el sistema de gobierno </w:t>
      </w:r>
      <w:r w:rsidRPr="00D5312E">
        <w:rPr>
          <w:i w:val="0"/>
        </w:rPr>
        <w:t>(el sistema operativo)</w:t>
      </w:r>
      <w:r>
        <w:t xml:space="preserve"> se convierte en la principal referencia para los ciudadanos. El </w:t>
      </w:r>
      <w:r w:rsidRPr="00D5312E">
        <w:rPr>
          <w:i w:val="0"/>
        </w:rPr>
        <w:t>sistema financiero internacional</w:t>
      </w:r>
      <w:r>
        <w:t xml:space="preserve"> pierde su poder ante la soberanía de estas naciones. A nivel global, surge una «</w:t>
      </w:r>
      <w:r w:rsidRPr="00D5312E">
        <w:rPr>
          <w:i w:val="0"/>
        </w:rPr>
        <w:t>Confederación de Nodos</w:t>
      </w:r>
      <w:r>
        <w:t>»,</w:t>
      </w:r>
      <w:r w:rsidRPr="00D5312E">
        <w:t xml:space="preserve"> no un gobierno mundial autoritario, sino una </w:t>
      </w:r>
      <w:r w:rsidRPr="00D5312E">
        <w:rPr>
          <w:i w:val="0"/>
        </w:rPr>
        <w:t>red de sincronización algorítmica</w:t>
      </w:r>
      <w:r w:rsidRPr="00D5312E">
        <w:t xml:space="preserve">, donde las decisiones se toman por </w:t>
      </w:r>
      <w:r w:rsidRPr="00D5312E">
        <w:rPr>
          <w:i w:val="0"/>
        </w:rPr>
        <w:t>consenso validado en línea</w:t>
      </w:r>
      <w:r w:rsidRPr="00D5312E">
        <w:t xml:space="preserve">, y los representantes son </w:t>
      </w:r>
      <w:r w:rsidRPr="00D5312E">
        <w:rPr>
          <w:i w:val="0"/>
        </w:rPr>
        <w:t>auditados en tiempo real</w:t>
      </w:r>
      <w:r w:rsidRPr="00D5312E">
        <w:t>.</w:t>
      </w:r>
      <w:r>
        <w:t xml:space="preserve"> </w:t>
      </w:r>
      <w:r w:rsidRPr="00D5312E">
        <w:t>El ciudadano ya no trabaja para sobrevivir,</w:t>
      </w:r>
      <w:r>
        <w:t xml:space="preserve"> al tener sus necesidades básicas cubiertas, se dedica al </w:t>
      </w:r>
      <w:r w:rsidRPr="00D5312E">
        <w:rPr>
          <w:i w:val="0"/>
        </w:rPr>
        <w:t>desarrollo personal y la colaboración</w:t>
      </w:r>
      <w:r>
        <w:t xml:space="preserve">, actuando como </w:t>
      </w:r>
      <w:r w:rsidRPr="00D5312E">
        <w:rPr>
          <w:i w:val="0"/>
        </w:rPr>
        <w:t>validador y auditor del sistema</w:t>
      </w:r>
      <w:r>
        <w:t xml:space="preserve">. </w:t>
      </w:r>
      <w:r w:rsidRPr="00D5312E">
        <w:t xml:space="preserve">La </w:t>
      </w:r>
      <w:r w:rsidRPr="00D5312E">
        <w:rPr>
          <w:i w:val="0"/>
        </w:rPr>
        <w:t>cultura</w:t>
      </w:r>
      <w:r w:rsidRPr="00D5312E">
        <w:t xml:space="preserve"> </w:t>
      </w:r>
      <w:r>
        <w:t xml:space="preserve">ya </w:t>
      </w:r>
      <w:r w:rsidRPr="00D5312E">
        <w:t xml:space="preserve">no es propiedad, sino un </w:t>
      </w:r>
      <w:r w:rsidRPr="00D5312E">
        <w:rPr>
          <w:i w:val="0"/>
        </w:rPr>
        <w:t>bien común</w:t>
      </w:r>
      <w:r w:rsidRPr="00D5312E">
        <w:t xml:space="preserve"> que se modifica y retroalimenta colectivamente.</w:t>
      </w:r>
    </w:p>
    <w:p w:rsidR="002430EB" w:rsidRDefault="002430EB" w:rsidP="002430EB">
      <w:pPr>
        <w:pStyle w:val="412-VietaComacta"/>
        <w:spacing w:after="60"/>
        <w:jc w:val="both"/>
      </w:pPr>
      <w:r w:rsidRPr="002F20E0">
        <w:rPr>
          <w:b/>
          <w:i w:val="0"/>
          <w:smallCaps/>
        </w:rPr>
        <w:t>Etapa Globalizada</w:t>
      </w:r>
      <w:r>
        <w:t xml:space="preserve"> </w:t>
      </w:r>
      <w:r w:rsidRPr="002F20E0">
        <w:rPr>
          <w:i w:val="0"/>
        </w:rPr>
        <w:t>(Integración Ontológica)</w:t>
      </w:r>
      <w:r>
        <w:t xml:space="preserve">: Las naciones ahora operan como </w:t>
      </w:r>
      <w:r w:rsidRPr="005D3F15">
        <w:rPr>
          <w:i w:val="0"/>
        </w:rPr>
        <w:t>nodos interconectados</w:t>
      </w:r>
      <w:r>
        <w:t xml:space="preserve"> de un </w:t>
      </w:r>
      <w:r w:rsidRPr="005D3F15">
        <w:rPr>
          <w:i w:val="0"/>
        </w:rPr>
        <w:t>único sistema civilizatorio global</w:t>
      </w:r>
      <w:r>
        <w:t xml:space="preserve">. </w:t>
      </w:r>
      <w:r w:rsidRPr="005D3F15">
        <w:t>Las fronteras n</w:t>
      </w:r>
      <w:r>
        <w:t xml:space="preserve">acionales se disuelven, por lo que </w:t>
      </w:r>
      <w:r w:rsidRPr="005D3F15">
        <w:rPr>
          <w:i w:val="0"/>
        </w:rPr>
        <w:t>no hay extranjeros</w:t>
      </w:r>
      <w:r>
        <w:t xml:space="preserve">, </w:t>
      </w:r>
      <w:r w:rsidRPr="00545909">
        <w:rPr>
          <w:i w:val="0"/>
        </w:rPr>
        <w:t>inmigrantes, ni naciones</w:t>
      </w:r>
      <w:r>
        <w:t>, s</w:t>
      </w:r>
      <w:r w:rsidRPr="005D3F15">
        <w:t xml:space="preserve">olo </w:t>
      </w:r>
      <w:r w:rsidRPr="005D3F15">
        <w:rPr>
          <w:i w:val="0"/>
        </w:rPr>
        <w:t>ciudadanos del mundo</w:t>
      </w:r>
      <w:r w:rsidRPr="005D3F15">
        <w:t xml:space="preserve"> </w:t>
      </w:r>
      <w:r w:rsidRPr="00545909">
        <w:t>libres de moverse, vivir y trabajar donde deseen</w:t>
      </w:r>
      <w:r>
        <w:t xml:space="preserve">. El </w:t>
      </w:r>
      <w:r w:rsidRPr="005D3F15">
        <w:rPr>
          <w:i w:val="0"/>
        </w:rPr>
        <w:t>gobierno mundial</w:t>
      </w:r>
      <w:r w:rsidRPr="005D3F15">
        <w:t xml:space="preserve"> no es una entidad centralizada, sino un </w:t>
      </w:r>
      <w:r w:rsidRPr="005D3F15">
        <w:rPr>
          <w:i w:val="0"/>
        </w:rPr>
        <w:t xml:space="preserve">sistema operativo </w:t>
      </w:r>
      <w:r>
        <w:rPr>
          <w:i w:val="0"/>
        </w:rPr>
        <w:t xml:space="preserve">global </w:t>
      </w:r>
      <w:r w:rsidRPr="005D3F15">
        <w:t xml:space="preserve">accesible desde cualquier </w:t>
      </w:r>
      <w:r>
        <w:t xml:space="preserve">parte del mundo y formado por </w:t>
      </w:r>
      <w:r w:rsidRPr="00545909">
        <w:rPr>
          <w:i w:val="0"/>
        </w:rPr>
        <w:t>elites de</w:t>
      </w:r>
      <w:r>
        <w:t xml:space="preserve"> </w:t>
      </w:r>
      <w:r>
        <w:rPr>
          <w:i w:val="0"/>
        </w:rPr>
        <w:t xml:space="preserve">Avatares </w:t>
      </w:r>
      <w:r w:rsidRPr="00545909">
        <w:t>que administran el</w:t>
      </w:r>
      <w:r w:rsidRPr="005D3F15">
        <w:rPr>
          <w:i w:val="0"/>
        </w:rPr>
        <w:t xml:space="preserve"> plano supranacional y macroeconómico</w:t>
      </w:r>
      <w:r>
        <w:rPr>
          <w:i w:val="0"/>
        </w:rPr>
        <w:t xml:space="preserve"> </w:t>
      </w:r>
      <w:r w:rsidRPr="00545909">
        <w:t>asegurando el bien común</w:t>
      </w:r>
      <w:r>
        <w:t xml:space="preserve">, mientras que los </w:t>
      </w:r>
      <w:r w:rsidRPr="005D3F15">
        <w:rPr>
          <w:i w:val="0"/>
        </w:rPr>
        <w:t>gobiernos locales</w:t>
      </w:r>
      <w:r>
        <w:t xml:space="preserve"> se enfocan en promover el </w:t>
      </w:r>
      <w:r w:rsidRPr="005D3F15">
        <w:rPr>
          <w:i w:val="0"/>
        </w:rPr>
        <w:t>orden interno</w:t>
      </w:r>
      <w:r>
        <w:t>.  Cada ciudadano tiene un perfil global con su</w:t>
      </w:r>
      <w:r w:rsidRPr="005D3F15">
        <w:t xml:space="preserve"> </w:t>
      </w:r>
      <w:r w:rsidRPr="005D3F15">
        <w:rPr>
          <w:i w:val="0"/>
        </w:rPr>
        <w:t>historial de contribuciones, proyectos, validacione</w:t>
      </w:r>
      <w:r>
        <w:rPr>
          <w:i w:val="0"/>
        </w:rPr>
        <w:t>s y</w:t>
      </w:r>
      <w:r w:rsidRPr="005D3F15">
        <w:rPr>
          <w:i w:val="0"/>
        </w:rPr>
        <w:t xml:space="preserve"> conocimientos.</w:t>
      </w:r>
      <w:r w:rsidRPr="005D3F15">
        <w:t xml:space="preserve"> </w:t>
      </w:r>
      <w:r>
        <w:t xml:space="preserve">Pudiendo </w:t>
      </w:r>
      <w:r>
        <w:rPr>
          <w:i w:val="0"/>
        </w:rPr>
        <w:t>proponer leyes, auditar líderes y</w:t>
      </w:r>
      <w:r w:rsidRPr="00545909">
        <w:rPr>
          <w:i w:val="0"/>
        </w:rPr>
        <w:t xml:space="preserve"> acceder a cualquier base de datos</w:t>
      </w:r>
      <w:r w:rsidRPr="005D3F15">
        <w:t xml:space="preserve">. La transparencia es total. La corrupción, imposible. </w:t>
      </w:r>
      <w:r>
        <w:t xml:space="preserve">El </w:t>
      </w:r>
      <w:r w:rsidRPr="005D3F15">
        <w:rPr>
          <w:i w:val="0"/>
        </w:rPr>
        <w:t>gobierno mundial</w:t>
      </w:r>
      <w:r>
        <w:t xml:space="preserve"> asegura que cada </w:t>
      </w:r>
      <w:r w:rsidRPr="00545909">
        <w:t>nodo</w:t>
      </w:r>
      <w:r>
        <w:t xml:space="preserve"> </w:t>
      </w:r>
      <w:r w:rsidRPr="00545909">
        <w:rPr>
          <w:i w:val="0"/>
        </w:rPr>
        <w:t>(Estado)</w:t>
      </w:r>
      <w:r>
        <w:t xml:space="preserve"> provea los recursos básicos de subsistencia </w:t>
      </w:r>
      <w:r w:rsidRPr="005D3F15">
        <w:rPr>
          <w:i w:val="0"/>
        </w:rPr>
        <w:t>(vivienda, salud, educación)</w:t>
      </w:r>
      <w:r>
        <w:t xml:space="preserve">, liberando a los ciudadanos de la necesidad de ser esclavos de un sistema. </w:t>
      </w:r>
      <w:r w:rsidRPr="00545909">
        <w:t xml:space="preserve">Los recursos se asignan según </w:t>
      </w:r>
      <w:r w:rsidRPr="00545909">
        <w:rPr>
          <w:i w:val="0"/>
        </w:rPr>
        <w:t>necesidad y contribución</w:t>
      </w:r>
      <w:r w:rsidRPr="00545909">
        <w:t xml:space="preserve">. La propiedad privada existe, pero con límites estrictos. La riqueza no se mide en dinero, sino en </w:t>
      </w:r>
      <w:r w:rsidRPr="00545909">
        <w:rPr>
          <w:i w:val="0"/>
        </w:rPr>
        <w:t>impacto positivo generado</w:t>
      </w:r>
      <w:r w:rsidRPr="00545909">
        <w:t>.</w:t>
      </w:r>
      <w:r>
        <w:t xml:space="preserve"> </w:t>
      </w:r>
      <w:r w:rsidRPr="00545909">
        <w:t xml:space="preserve">La </w:t>
      </w:r>
      <w:r w:rsidRPr="00545909">
        <w:rPr>
          <w:i w:val="0"/>
        </w:rPr>
        <w:t>ciencia y la filosofía</w:t>
      </w:r>
      <w:r w:rsidRPr="00545909">
        <w:t xml:space="preserve"> se </w:t>
      </w:r>
      <w:r>
        <w:t>fusionan y s</w:t>
      </w:r>
      <w:r w:rsidRPr="00545909">
        <w:t xml:space="preserve">e comprende que el </w:t>
      </w:r>
      <w:r w:rsidRPr="00545909">
        <w:rPr>
          <w:i w:val="0"/>
        </w:rPr>
        <w:t>95% del universo (materia/energía oscura)</w:t>
      </w:r>
      <w:r>
        <w:t xml:space="preserve"> no es invisible</w:t>
      </w:r>
      <w:r w:rsidRPr="00545909">
        <w:t xml:space="preserve">, sino </w:t>
      </w:r>
      <w:r w:rsidRPr="00545909">
        <w:rPr>
          <w:i w:val="0"/>
        </w:rPr>
        <w:t xml:space="preserve">la matriz nouménica que </w:t>
      </w:r>
      <w:r w:rsidRPr="00545909">
        <w:rPr>
          <w:i w:val="0"/>
        </w:rPr>
        <w:lastRenderedPageBreak/>
        <w:t>sustenta lo fenoménico</w:t>
      </w:r>
      <w:r w:rsidRPr="00545909">
        <w:t xml:space="preserve">. El </w:t>
      </w:r>
      <w:r w:rsidRPr="00545909">
        <w:rPr>
          <w:i w:val="0"/>
        </w:rPr>
        <w:t>Noema Científico</w:t>
      </w:r>
      <w:r w:rsidRPr="00545909">
        <w:t xml:space="preserve"> ya no es solo empírico</w:t>
      </w:r>
      <w:r>
        <w:t xml:space="preserve">, se convierte en un </w:t>
      </w:r>
      <w:r w:rsidRPr="005D3F15">
        <w:rPr>
          <w:i w:val="0"/>
        </w:rPr>
        <w:t xml:space="preserve">modelo </w:t>
      </w:r>
      <w:proofErr w:type="spellStart"/>
      <w:r w:rsidRPr="005D3F15">
        <w:rPr>
          <w:i w:val="0"/>
        </w:rPr>
        <w:t>metacientífico</w:t>
      </w:r>
      <w:proofErr w:type="spellEnd"/>
      <w:r>
        <w:t xml:space="preserve"> que incorpora a </w:t>
      </w:r>
      <w:r w:rsidRPr="005D3F15">
        <w:rPr>
          <w:i w:val="0"/>
        </w:rPr>
        <w:t>la consciencia</w:t>
      </w:r>
      <w:r>
        <w:rPr>
          <w:i w:val="0"/>
        </w:rPr>
        <w:t xml:space="preserve"> y </w:t>
      </w:r>
      <w:r w:rsidRPr="005D3F15">
        <w:rPr>
          <w:i w:val="0"/>
        </w:rPr>
        <w:t xml:space="preserve">la metafísica </w:t>
      </w:r>
      <w:r w:rsidRPr="00545909">
        <w:t>como aspectos clave</w:t>
      </w:r>
      <w:r w:rsidRPr="005D3F15">
        <w:rPr>
          <w:i w:val="0"/>
        </w:rPr>
        <w:t>,</w:t>
      </w:r>
      <w:r>
        <w:t xml:space="preserve"> reconociendo que la </w:t>
      </w:r>
      <w:r w:rsidRPr="005D3F15">
        <w:rPr>
          <w:i w:val="0"/>
        </w:rPr>
        <w:t>realidad fenomenológica</w:t>
      </w:r>
      <w:r>
        <w:t xml:space="preserve"> es una </w:t>
      </w:r>
      <w:r w:rsidRPr="005D3F15">
        <w:rPr>
          <w:i w:val="0"/>
        </w:rPr>
        <w:t>proyección colectiva</w:t>
      </w:r>
      <w:r>
        <w:t xml:space="preserve">. El ciudadano vive en sociedad buscando </w:t>
      </w:r>
      <w:r w:rsidRPr="00545909">
        <w:rPr>
          <w:i w:val="0"/>
        </w:rPr>
        <w:t>ceder su libertad por el bienestar del otro</w:t>
      </w:r>
      <w:r>
        <w:t xml:space="preserve">, sabiendo que </w:t>
      </w:r>
      <w:r w:rsidRPr="005D3F15">
        <w:rPr>
          <w:i w:val="0"/>
        </w:rPr>
        <w:t xml:space="preserve">al ayudar a otros, se acerca más a un estado de </w:t>
      </w:r>
      <w:r>
        <w:rPr>
          <w:i w:val="0"/>
        </w:rPr>
        <w:t>A</w:t>
      </w:r>
      <w:r w:rsidRPr="005D3F15">
        <w:rPr>
          <w:i w:val="0"/>
        </w:rPr>
        <w:t>vatar</w:t>
      </w:r>
      <w:r>
        <w:t xml:space="preserve"> que lo preparará para el siguiente nivel de existencia, </w:t>
      </w:r>
      <w:r w:rsidRPr="005D3F15">
        <w:rPr>
          <w:i w:val="0"/>
        </w:rPr>
        <w:t>la Civilización Tipo 3</w:t>
      </w:r>
      <w:r>
        <w:t>.</w:t>
      </w:r>
    </w:p>
    <w:p w:rsidR="002430EB" w:rsidRPr="007F1808" w:rsidRDefault="002430EB" w:rsidP="002430EB">
      <w:pPr>
        <w:pStyle w:val="123EtiquetaSubx"/>
      </w:pPr>
      <w:r w:rsidRPr="007F1808">
        <w:t>La Emergencia Del Nuevo Orden Global</w:t>
      </w:r>
    </w:p>
    <w:p w:rsidR="002430EB" w:rsidRDefault="002430EB" w:rsidP="002430EB">
      <w:pPr>
        <w:pStyle w:val="30-Parrafo"/>
      </w:pPr>
      <w:r>
        <w:rPr>
          <w:rFonts w:ascii="Digital-7 Mono" w:hAnsi="Digital-7 Mono"/>
          <w:i/>
        </w:rPr>
        <w:t>2.7.27</w:t>
      </w:r>
      <w:r w:rsidRPr="00412153">
        <w:rPr>
          <w:i/>
        </w:rPr>
        <w:t xml:space="preserve"> </w:t>
      </w:r>
      <w:r w:rsidRPr="00412153">
        <w:rPr>
          <w:rFonts w:ascii="Times New Roman" w:hAnsi="Times New Roman"/>
        </w:rPr>
        <w:t>»</w:t>
      </w:r>
      <w:r>
        <w:t xml:space="preserve"> La transición al </w:t>
      </w:r>
      <w:r w:rsidRPr="00611B14">
        <w:rPr>
          <w:i/>
        </w:rPr>
        <w:t>Nivel 5</w:t>
      </w:r>
      <w:r>
        <w:t xml:space="preserve"> se manifiesta de forma simultánea tanto en el </w:t>
      </w:r>
      <w:r w:rsidRPr="00611B14">
        <w:rPr>
          <w:i/>
        </w:rPr>
        <w:t>plano individual</w:t>
      </w:r>
      <w:r>
        <w:t xml:space="preserve"> </w:t>
      </w:r>
      <w:r w:rsidRPr="00611B14">
        <w:rPr>
          <w:i/>
        </w:rPr>
        <w:t>(etapas del limbo civilizatorio)</w:t>
      </w:r>
      <w:r>
        <w:t xml:space="preserve"> como en el </w:t>
      </w:r>
      <w:r w:rsidRPr="00611B14">
        <w:rPr>
          <w:i/>
        </w:rPr>
        <w:t>plano supranacional</w:t>
      </w:r>
      <w:r>
        <w:t xml:space="preserve">. En esta etapa, la </w:t>
      </w:r>
      <w:r w:rsidRPr="00611B14">
        <w:rPr>
          <w:i/>
        </w:rPr>
        <w:t>evolución de la consciencia colectiva</w:t>
      </w:r>
      <w:r>
        <w:t xml:space="preserve"> fuerza la emergencia de un </w:t>
      </w:r>
      <w:r w:rsidRPr="00611B14">
        <w:rPr>
          <w:i/>
        </w:rPr>
        <w:t>nuevo orden global</w:t>
      </w:r>
      <w:r>
        <w:t xml:space="preserve">, que desafía la lógica del </w:t>
      </w:r>
      <w:r w:rsidRPr="00611B14">
        <w:rPr>
          <w:i/>
        </w:rPr>
        <w:t>Hegemón del Nivel 4</w:t>
      </w:r>
      <w:r>
        <w:rPr>
          <w:i/>
        </w:rPr>
        <w:t>,</w:t>
      </w:r>
      <w:r>
        <w:t xml:space="preserve"> no a través de una revolución violenta, sino mediante una </w:t>
      </w:r>
      <w:r w:rsidRPr="00611B14">
        <w:rPr>
          <w:i/>
        </w:rPr>
        <w:t>reestructuración fundamental de los sistemas de poder</w:t>
      </w:r>
      <w:r>
        <w:t>.</w:t>
      </w:r>
    </w:p>
    <w:p w:rsidR="002430EB" w:rsidRDefault="002430EB" w:rsidP="002430EB">
      <w:pPr>
        <w:pStyle w:val="30-Parrafo"/>
      </w:pPr>
      <w:r>
        <w:rPr>
          <w:rFonts w:ascii="Digital-7 Mono" w:hAnsi="Digital-7 Mono"/>
          <w:i/>
        </w:rPr>
        <w:t xml:space="preserve">2.7.28 </w:t>
      </w:r>
      <w:r w:rsidRPr="00412153">
        <w:rPr>
          <w:rFonts w:ascii="Times New Roman" w:hAnsi="Times New Roman"/>
        </w:rPr>
        <w:t>»</w:t>
      </w:r>
      <w:r>
        <w:t xml:space="preserve"> La resistencia del viejo sistema, encarnado por el </w:t>
      </w:r>
      <w:r w:rsidRPr="00611B14">
        <w:rPr>
          <w:i/>
        </w:rPr>
        <w:t>Hegemón global y sus agentes</w:t>
      </w:r>
      <w:r>
        <w:t xml:space="preserve">, se enfrenta a una paradoja evolutiva. Si bien estos </w:t>
      </w:r>
      <w:r w:rsidRPr="00611B14">
        <w:rPr>
          <w:i/>
        </w:rPr>
        <w:t>Leviatanes</w:t>
      </w:r>
      <w:r>
        <w:t xml:space="preserve"> pueden recurrir a la </w:t>
      </w:r>
      <w:r w:rsidRPr="00F633CA">
        <w:rPr>
          <w:i/>
        </w:rPr>
        <w:t>agresión directa o sanciones económicas</w:t>
      </w:r>
      <w:r>
        <w:t xml:space="preserve">, su poder se ve limitado por la propia naturaleza del cambio: las naciones que adoptan el </w:t>
      </w:r>
      <w:r w:rsidRPr="00611B14">
        <w:rPr>
          <w:i/>
        </w:rPr>
        <w:t>nuevo paradigma</w:t>
      </w:r>
      <w:r>
        <w:t xml:space="preserve"> no actúan como una amenaza militar o económica hostil, sino que </w:t>
      </w:r>
      <w:r w:rsidRPr="00611B14">
        <w:rPr>
          <w:i/>
        </w:rPr>
        <w:t>ejercen su soberanía para optimizar su orden interno</w:t>
      </w:r>
      <w:r>
        <w:t xml:space="preserve">. Esto deslegitima al </w:t>
      </w:r>
      <w:r w:rsidRPr="00611B14">
        <w:rPr>
          <w:i/>
        </w:rPr>
        <w:t>Hegemón</w:t>
      </w:r>
      <w:r>
        <w:t xml:space="preserve">, ya que un ataque se percibiría como un </w:t>
      </w:r>
      <w:r w:rsidRPr="00611B14">
        <w:rPr>
          <w:i/>
        </w:rPr>
        <w:t>acto de depredación</w:t>
      </w:r>
      <w:r>
        <w:t xml:space="preserve"> ante un mundo que busca la paz. A su vez, los ciudadanos de las </w:t>
      </w:r>
      <w:r w:rsidRPr="00611B14">
        <w:rPr>
          <w:i/>
        </w:rPr>
        <w:t>naciones hegemónicas</w:t>
      </w:r>
      <w:r>
        <w:t xml:space="preserve">, al observar el éxito del nuevo modelo, pueden optar por dejar de participar en los sistemas de control, debilitando al </w:t>
      </w:r>
      <w:r w:rsidRPr="00611B14">
        <w:rPr>
          <w:i/>
        </w:rPr>
        <w:t>Hegemón</w:t>
      </w:r>
      <w:r>
        <w:t xml:space="preserve"> desde su base.</w:t>
      </w:r>
    </w:p>
    <w:p w:rsidR="002430EB" w:rsidRDefault="002430EB" w:rsidP="002430EB">
      <w:pPr>
        <w:pStyle w:val="30-Parrafo"/>
      </w:pPr>
      <w:r>
        <w:rPr>
          <w:rFonts w:ascii="Digital-7 Mono" w:hAnsi="Digital-7 Mono"/>
          <w:i/>
        </w:rPr>
        <w:t xml:space="preserve">2.7.29 </w:t>
      </w:r>
      <w:r w:rsidRPr="00412153">
        <w:rPr>
          <w:rFonts w:ascii="Times New Roman" w:hAnsi="Times New Roman"/>
        </w:rPr>
        <w:t>»</w:t>
      </w:r>
      <w:r>
        <w:t xml:space="preserve"> Para ser parte de este </w:t>
      </w:r>
      <w:r w:rsidRPr="00611B14">
        <w:rPr>
          <w:i/>
        </w:rPr>
        <w:t>nuevo orden</w:t>
      </w:r>
      <w:r>
        <w:t xml:space="preserve">, las naciones deben abandonar los </w:t>
      </w:r>
      <w:r w:rsidRPr="00611B14">
        <w:rPr>
          <w:i/>
        </w:rPr>
        <w:t>Noemas locales</w:t>
      </w:r>
      <w:r>
        <w:t xml:space="preserve"> que definen sus identidades nacionales. Esto implica el fin de los </w:t>
      </w:r>
      <w:r w:rsidRPr="00611B14">
        <w:rPr>
          <w:i/>
        </w:rPr>
        <w:t>Noemas Religiosos</w:t>
      </w:r>
      <w:r>
        <w:t xml:space="preserve"> que buscan imponerse globalmente, así como los </w:t>
      </w:r>
      <w:r w:rsidRPr="00611B14">
        <w:rPr>
          <w:i/>
        </w:rPr>
        <w:t>Noemas Culturales</w:t>
      </w:r>
      <w:r>
        <w:t xml:space="preserve"> basados en historias del pasado. El objetivo es encontrar un </w:t>
      </w:r>
      <w:r w:rsidRPr="00611B14">
        <w:rPr>
          <w:i/>
        </w:rPr>
        <w:t>sistema civilizatorio neutral</w:t>
      </w:r>
      <w:r>
        <w:t xml:space="preserve"> que provea los recursos esenciales </w:t>
      </w:r>
      <w:r w:rsidRPr="00611B14">
        <w:rPr>
          <w:i/>
        </w:rPr>
        <w:t>(alimentos, salud, vivienda, educación)</w:t>
      </w:r>
      <w:r>
        <w:t xml:space="preserve"> sin someter al ciudadano a la esclavitud de un </w:t>
      </w:r>
      <w:r>
        <w:rPr>
          <w:i/>
        </w:rPr>
        <w:t>poder egregó</w:t>
      </w:r>
      <w:r w:rsidRPr="00611B14">
        <w:rPr>
          <w:i/>
        </w:rPr>
        <w:t>rico o elitista</w:t>
      </w:r>
      <w:r>
        <w:t xml:space="preserve">. La </w:t>
      </w:r>
      <w:r w:rsidRPr="00611B14">
        <w:rPr>
          <w:i/>
        </w:rPr>
        <w:t>eliminación de los ejércitos nacionales</w:t>
      </w:r>
      <w:r>
        <w:t xml:space="preserve"> es un paso fundamental, reasignando sus recursos para promover el </w:t>
      </w:r>
      <w:r w:rsidRPr="00611B14">
        <w:rPr>
          <w:i/>
        </w:rPr>
        <w:t>bienestar social</w:t>
      </w:r>
      <w:r>
        <w:t xml:space="preserve"> y demostrando ante el mundo una clara intención de paz, lo cual sirve como una «</w:t>
      </w:r>
      <w:r w:rsidRPr="00611B14">
        <w:rPr>
          <w:i/>
        </w:rPr>
        <w:t>prueba de fuego</w:t>
      </w:r>
      <w:r>
        <w:t xml:space="preserve">» para el resto de las naciones dominantes. </w:t>
      </w:r>
    </w:p>
    <w:p w:rsidR="002430EB" w:rsidRDefault="002430EB" w:rsidP="002430EB">
      <w:pPr>
        <w:pStyle w:val="30-Parrafo"/>
      </w:pPr>
      <w:r>
        <w:rPr>
          <w:rFonts w:ascii="Digital-7 Mono" w:hAnsi="Digital-7 Mono"/>
          <w:i/>
        </w:rPr>
        <w:t>2.7.30</w:t>
      </w:r>
      <w:r w:rsidRPr="00412153">
        <w:rPr>
          <w:i/>
        </w:rPr>
        <w:t xml:space="preserve"> </w:t>
      </w:r>
      <w:r w:rsidRPr="00412153">
        <w:rPr>
          <w:rFonts w:ascii="Times New Roman" w:hAnsi="Times New Roman"/>
        </w:rPr>
        <w:t>»</w:t>
      </w:r>
      <w:r>
        <w:t xml:space="preserve"> El </w:t>
      </w:r>
      <w:r w:rsidRPr="00611B14">
        <w:rPr>
          <w:i/>
        </w:rPr>
        <w:t>sistema económico y financiero</w:t>
      </w:r>
      <w:r>
        <w:t xml:space="preserve"> también se transforma radicalmente. A </w:t>
      </w:r>
      <w:r w:rsidRPr="00611B14">
        <w:rPr>
          <w:i/>
        </w:rPr>
        <w:t>nivel macroeconómico</w:t>
      </w:r>
      <w:r>
        <w:t xml:space="preserve">, ya no es un problema de los </w:t>
      </w:r>
      <w:r w:rsidRPr="00611B14">
        <w:rPr>
          <w:i/>
        </w:rPr>
        <w:t>Estados</w:t>
      </w:r>
      <w:r>
        <w:t xml:space="preserve">, sino una función del </w:t>
      </w:r>
      <w:r w:rsidRPr="00611B14">
        <w:rPr>
          <w:i/>
        </w:rPr>
        <w:t>nuevo Gobierno Global</w:t>
      </w:r>
      <w:r>
        <w:t xml:space="preserve">. Las </w:t>
      </w:r>
      <w:r w:rsidRPr="00611B14">
        <w:rPr>
          <w:i/>
        </w:rPr>
        <w:t>corporaciones y empresas</w:t>
      </w:r>
      <w:r>
        <w:t xml:space="preserve">, en lugar de servir a los intereses personales de </w:t>
      </w:r>
      <w:r>
        <w:rPr>
          <w:i/>
        </w:rPr>
        <w:t xml:space="preserve">Estados dominantes </w:t>
      </w:r>
      <w:r w:rsidRPr="00611B14">
        <w:rPr>
          <w:i/>
        </w:rPr>
        <w:t>y elites globales</w:t>
      </w:r>
      <w:r>
        <w:t xml:space="preserve">, se convierten en </w:t>
      </w:r>
      <w:r w:rsidRPr="00611B14">
        <w:rPr>
          <w:i/>
        </w:rPr>
        <w:t>filiales de este Gobierno Global</w:t>
      </w:r>
      <w:r>
        <w:t xml:space="preserve">, trabajando para conectar y proveer recursos al mundo. </w:t>
      </w:r>
    </w:p>
    <w:p w:rsidR="002430EB" w:rsidRPr="00611B14" w:rsidRDefault="002430EB" w:rsidP="002430EB">
      <w:pPr>
        <w:pStyle w:val="30-Parrafo"/>
        <w:rPr>
          <w:rFonts w:ascii="Digital-7 Mono" w:hAnsi="Digital-7 Mono"/>
          <w:i/>
        </w:rPr>
      </w:pPr>
      <w:r>
        <w:rPr>
          <w:rFonts w:ascii="Digital-7 Mono" w:hAnsi="Digital-7 Mono"/>
          <w:i/>
        </w:rPr>
        <w:t>2.7.31</w:t>
      </w:r>
      <w:r w:rsidRPr="00412153">
        <w:rPr>
          <w:i/>
        </w:rPr>
        <w:t xml:space="preserve"> </w:t>
      </w:r>
      <w:r w:rsidRPr="00412153">
        <w:rPr>
          <w:rFonts w:ascii="Times New Roman" w:hAnsi="Times New Roman"/>
        </w:rPr>
        <w:t>»</w:t>
      </w:r>
      <w:r>
        <w:t xml:space="preserve"> Los </w:t>
      </w:r>
      <w:r w:rsidRPr="00611B14">
        <w:rPr>
          <w:i/>
        </w:rPr>
        <w:t>líderes intelectuales y tecnológicos</w:t>
      </w:r>
      <w:r>
        <w:t xml:space="preserve">, que en el </w:t>
      </w:r>
      <w:r w:rsidRPr="00611B14">
        <w:rPr>
          <w:i/>
        </w:rPr>
        <w:t>Nivel 4</w:t>
      </w:r>
      <w:r>
        <w:t xml:space="preserve"> acumulan riquezas superiores a las de pequeñas naciones, se integran en esta </w:t>
      </w:r>
      <w:r w:rsidRPr="00611B14">
        <w:rPr>
          <w:i/>
        </w:rPr>
        <w:t>nueva élite global de servicio</w:t>
      </w:r>
      <w:r>
        <w:t xml:space="preserve">. Su motivación no es la ganancia personal, sino el deseo de contribuir al bienestar planetario, sabiendo que, al alcanzar un </w:t>
      </w:r>
      <w:r w:rsidRPr="00611B14">
        <w:rPr>
          <w:i/>
        </w:rPr>
        <w:t>rol avatárico</w:t>
      </w:r>
      <w:r>
        <w:t>, su existencia y la de sus familias están aseguradas, liberándolos de la necesidad de acumular y permitiéndoles delegar sus responsabilidades en otros.</w:t>
      </w:r>
    </w:p>
    <w:p w:rsidR="002430EB" w:rsidRDefault="002430EB" w:rsidP="002430EB">
      <w:pPr>
        <w:pStyle w:val="30-Parrafo"/>
      </w:pPr>
      <w:r>
        <w:rPr>
          <w:rFonts w:ascii="Digital-7 Mono" w:hAnsi="Digital-7 Mono"/>
          <w:i/>
        </w:rPr>
        <w:lastRenderedPageBreak/>
        <w:t>2.7.32</w:t>
      </w:r>
      <w:r w:rsidRPr="00412153">
        <w:rPr>
          <w:i/>
        </w:rPr>
        <w:t xml:space="preserve"> </w:t>
      </w:r>
      <w:r w:rsidRPr="00412153">
        <w:rPr>
          <w:rFonts w:ascii="Times New Roman" w:hAnsi="Times New Roman"/>
        </w:rPr>
        <w:t>»</w:t>
      </w:r>
      <w:r>
        <w:t xml:space="preserve"> El principal dilema que enfrenta la civilización en este nivel es </w:t>
      </w:r>
      <w:r w:rsidRPr="00611B14">
        <w:rPr>
          <w:i/>
        </w:rPr>
        <w:t>la tensión entre la autonomía individual y la armonía colectiva</w:t>
      </w:r>
      <w:r>
        <w:t xml:space="preserve">. El conflicto, que antes existía entre naciones, se traslada a la fricción entre </w:t>
      </w:r>
      <w:r w:rsidRPr="00611B14">
        <w:rPr>
          <w:i/>
        </w:rPr>
        <w:t>el individuo y el sistema operativo global</w:t>
      </w:r>
      <w:r>
        <w:t xml:space="preserve">. En un sistema tan perfectamente unificado, el desafío es encontrar un paradigma que asegure un </w:t>
      </w:r>
      <w:r w:rsidRPr="00611B14">
        <w:rPr>
          <w:i/>
        </w:rPr>
        <w:t>equilibrio perfecto entre la coherencia colectiva del egregor planetario y la libertad subjetiva de cada ciudadano</w:t>
      </w:r>
      <w:r>
        <w:t xml:space="preserve">, un problema que la </w:t>
      </w:r>
      <w:r w:rsidRPr="00611B14">
        <w:rPr>
          <w:i/>
        </w:rPr>
        <w:t>consciencia planetaria</w:t>
      </w:r>
      <w:r>
        <w:t xml:space="preserve"> debe resolver antes de poder unirse a la </w:t>
      </w:r>
      <w:r w:rsidRPr="00611B14">
        <w:rPr>
          <w:i/>
        </w:rPr>
        <w:t>comunidad galáctica</w:t>
      </w:r>
      <w:r>
        <w:t xml:space="preserve"> como una </w:t>
      </w:r>
      <w:r w:rsidRPr="00611B14">
        <w:rPr>
          <w:i/>
        </w:rPr>
        <w:t>Civilización Tipo 3</w:t>
      </w:r>
      <w:r>
        <w:t>.</w:t>
      </w:r>
    </w:p>
    <w:p w:rsidR="002430EB" w:rsidRDefault="002430EB" w:rsidP="002430EB">
      <w:pPr>
        <w:pStyle w:val="30-Parrafo"/>
      </w:pPr>
    </w:p>
    <w:p w:rsidR="002430EB" w:rsidRDefault="002430EB" w:rsidP="002430EB">
      <w:pPr>
        <w:pStyle w:val="30-Parrafo"/>
      </w:pPr>
    </w:p>
    <w:p w:rsidR="002430EB" w:rsidRDefault="002430EB" w:rsidP="002430EB">
      <w:pPr>
        <w:pStyle w:val="135AzulSub"/>
      </w:pPr>
      <w:bookmarkStart w:id="32" w:name="_Toc212715281"/>
      <w:r>
        <w:t>Sistema Científico</w:t>
      </w:r>
      <w:bookmarkEnd w:id="32"/>
    </w:p>
    <w:p w:rsidR="002430EB" w:rsidRDefault="002430EB" w:rsidP="002430EB">
      <w:pPr>
        <w:pStyle w:val="30-Parrafo"/>
      </w:pPr>
      <w:r>
        <w:rPr>
          <w:rFonts w:ascii="Digital-7 Mono" w:hAnsi="Digital-7 Mono"/>
          <w:i/>
        </w:rPr>
        <w:t>2.7.33</w:t>
      </w:r>
      <w:r w:rsidRPr="00412153">
        <w:rPr>
          <w:i/>
        </w:rPr>
        <w:t xml:space="preserve"> </w:t>
      </w:r>
      <w:r w:rsidRPr="00412153">
        <w:rPr>
          <w:rFonts w:ascii="Times New Roman" w:hAnsi="Times New Roman"/>
        </w:rPr>
        <w:t>»</w:t>
      </w:r>
      <w:r>
        <w:t xml:space="preserve"> El </w:t>
      </w:r>
      <w:r w:rsidRPr="00A47BF2">
        <w:rPr>
          <w:i/>
        </w:rPr>
        <w:t>Sistema Científico</w:t>
      </w:r>
      <w:r>
        <w:t xml:space="preserve"> es un </w:t>
      </w:r>
      <w:r w:rsidRPr="00A47BF2">
        <w:rPr>
          <w:i/>
        </w:rPr>
        <w:t>conjunto organizado de</w:t>
      </w:r>
      <w:r>
        <w:t xml:space="preserve"> </w:t>
      </w:r>
      <w:r w:rsidRPr="00A47BF2">
        <w:rPr>
          <w:i/>
        </w:rPr>
        <w:t>conocimientos, métodos, prácticas e instituciones</w:t>
      </w:r>
      <w:r>
        <w:t xml:space="preserve"> destinados a </w:t>
      </w:r>
      <w:r w:rsidRPr="00A47BF2">
        <w:rPr>
          <w:i/>
        </w:rPr>
        <w:t>adquirir, validar, acumular y difundir conocimiento</w:t>
      </w:r>
      <w:r>
        <w:t xml:space="preserve"> sobre el </w:t>
      </w:r>
      <w:r w:rsidRPr="00A47BF2">
        <w:rPr>
          <w:i/>
        </w:rPr>
        <w:t>mundo natural y social</w:t>
      </w:r>
      <w:r>
        <w:t xml:space="preserve">. Su fundamento epistemológico se basa en la </w:t>
      </w:r>
      <w:r w:rsidRPr="00A47BF2">
        <w:rPr>
          <w:i/>
        </w:rPr>
        <w:t>observación sistemática, la experimentación controlada, el razonamiento lógico y la revisión crítica</w:t>
      </w:r>
      <w:r>
        <w:t xml:space="preserve"> por pares. Su objetivo declarado es </w:t>
      </w:r>
      <w:r w:rsidRPr="00A47BF2">
        <w:rPr>
          <w:i/>
        </w:rPr>
        <w:t>desarrollar teorías y modelos</w:t>
      </w:r>
      <w:r>
        <w:t xml:space="preserve"> que </w:t>
      </w:r>
      <w:r w:rsidRPr="00A47BF2">
        <w:rPr>
          <w:i/>
        </w:rPr>
        <w:t>expliquen, predigan</w:t>
      </w:r>
      <w:r>
        <w:t xml:space="preserve"> y, en última instancia, </w:t>
      </w:r>
      <w:r w:rsidRPr="00A47BF2">
        <w:rPr>
          <w:i/>
        </w:rPr>
        <w:t>permitan intervenir</w:t>
      </w:r>
      <w:r>
        <w:t xml:space="preserve"> en los fenómenos observados.</w:t>
      </w:r>
    </w:p>
    <w:p w:rsidR="002430EB" w:rsidRDefault="002430EB" w:rsidP="002430EB">
      <w:pPr>
        <w:pStyle w:val="30-Parrafo"/>
      </w:pPr>
      <w:r>
        <w:rPr>
          <w:rFonts w:ascii="Digital-7 Mono" w:hAnsi="Digital-7 Mono"/>
          <w:i/>
        </w:rPr>
        <w:t>2.7.34</w:t>
      </w:r>
      <w:r w:rsidRPr="00412153">
        <w:rPr>
          <w:i/>
        </w:rPr>
        <w:t xml:space="preserve"> </w:t>
      </w:r>
      <w:r w:rsidRPr="00412153">
        <w:rPr>
          <w:rFonts w:ascii="Times New Roman" w:hAnsi="Times New Roman"/>
        </w:rPr>
        <w:t>»</w:t>
      </w:r>
      <w:r>
        <w:t xml:space="preserve"> Aunque académicamente se presenta como un </w:t>
      </w:r>
      <w:r w:rsidRPr="00A47BF2">
        <w:rPr>
          <w:i/>
        </w:rPr>
        <w:t>emprendimiento colectivo, racional y universal</w:t>
      </w:r>
      <w:r>
        <w:t xml:space="preserve">, el sistema científico también puede interpretarse </w:t>
      </w:r>
      <w:r w:rsidRPr="00A47BF2">
        <w:rPr>
          <w:i/>
        </w:rPr>
        <w:t>(desde una perspectiva civilizatoria)</w:t>
      </w:r>
      <w:r>
        <w:t xml:space="preserve"> como un </w:t>
      </w:r>
      <w:r w:rsidRPr="00A47BF2">
        <w:rPr>
          <w:i/>
        </w:rPr>
        <w:t>Noema específico</w:t>
      </w:r>
      <w:r>
        <w:t xml:space="preserve">, un </w:t>
      </w:r>
      <w:r w:rsidRPr="00A47BF2">
        <w:rPr>
          <w:i/>
        </w:rPr>
        <w:t>algoritmo de validación del conocimiento</w:t>
      </w:r>
      <w:r>
        <w:t xml:space="preserve"> que define qué cuenta como «</w:t>
      </w:r>
      <w:r w:rsidRPr="00A47BF2">
        <w:rPr>
          <w:i/>
        </w:rPr>
        <w:t>real</w:t>
      </w:r>
      <w:r>
        <w:t xml:space="preserve">», </w:t>
      </w:r>
      <w:r w:rsidRPr="00A47BF2">
        <w:rPr>
          <w:i/>
        </w:rPr>
        <w:t>qué preguntas merecen respuesta, y quién tiene autoridad para hablar en nombre de la verdad</w:t>
      </w:r>
      <w:r>
        <w:t xml:space="preserve">. En esta etapa, no solo describe el mundo sino que </w:t>
      </w:r>
      <w:r w:rsidRPr="00A47BF2">
        <w:rPr>
          <w:i/>
        </w:rPr>
        <w:t>lo constituye, lo ordena y lo jerarquiza</w:t>
      </w:r>
      <w:r>
        <w:t>.</w:t>
      </w:r>
    </w:p>
    <w:p w:rsidR="002430EB" w:rsidRDefault="002430EB" w:rsidP="002430EB">
      <w:pPr>
        <w:pStyle w:val="30-Parrafo"/>
      </w:pPr>
      <w:r>
        <w:rPr>
          <w:rFonts w:ascii="Digital-7 Mono" w:hAnsi="Digital-7 Mono"/>
          <w:i/>
        </w:rPr>
        <w:t>2.7.35</w:t>
      </w:r>
      <w:r w:rsidRPr="00412153">
        <w:rPr>
          <w:i/>
        </w:rPr>
        <w:t xml:space="preserve"> </w:t>
      </w:r>
      <w:r w:rsidRPr="00412153">
        <w:rPr>
          <w:rFonts w:ascii="Times New Roman" w:hAnsi="Times New Roman"/>
        </w:rPr>
        <w:t>»</w:t>
      </w:r>
      <w:r>
        <w:t xml:space="preserve"> Históricamente, el conocimiento sistemático surgió en múltiples civilizaciones </w:t>
      </w:r>
      <w:r w:rsidRPr="00A47BF2">
        <w:rPr>
          <w:i/>
        </w:rPr>
        <w:t>(Mesopotamia, Egipto, India, China, Grecia)</w:t>
      </w:r>
      <w:r>
        <w:t xml:space="preserve"> como parte de </w:t>
      </w:r>
      <w:r w:rsidRPr="00A47BF2">
        <w:rPr>
          <w:i/>
        </w:rPr>
        <w:t>la filosofía</w:t>
      </w:r>
      <w:r>
        <w:t xml:space="preserve">, </w:t>
      </w:r>
      <w:r w:rsidRPr="00A47BF2">
        <w:rPr>
          <w:i/>
        </w:rPr>
        <w:t>la religión o la administración estatal</w:t>
      </w:r>
      <w:r>
        <w:t xml:space="preserve">. </w:t>
      </w:r>
      <w:r w:rsidRPr="00A47BF2">
        <w:rPr>
          <w:i/>
        </w:rPr>
        <w:t>La</w:t>
      </w:r>
      <w:r>
        <w:t xml:space="preserve"> </w:t>
      </w:r>
      <w:r w:rsidRPr="00A47BF2">
        <w:rPr>
          <w:i/>
        </w:rPr>
        <w:t>astronomía</w:t>
      </w:r>
      <w:r>
        <w:t xml:space="preserve"> servía para el calendario agrícola, </w:t>
      </w:r>
      <w:r w:rsidRPr="00A47BF2">
        <w:rPr>
          <w:i/>
        </w:rPr>
        <w:t>la medicina</w:t>
      </w:r>
      <w:r>
        <w:t xml:space="preserve"> para la salud del gobernante y </w:t>
      </w:r>
      <w:r w:rsidRPr="00A47BF2">
        <w:rPr>
          <w:i/>
        </w:rPr>
        <w:t>la matemática</w:t>
      </w:r>
      <w:r>
        <w:t xml:space="preserve"> para la recaudación de impuestos. El conocimiento no era «</w:t>
      </w:r>
      <w:r w:rsidRPr="00A47BF2">
        <w:rPr>
          <w:i/>
        </w:rPr>
        <w:t>libre</w:t>
      </w:r>
      <w:r>
        <w:t>», estaba subordinado a funciones civilizatorias concretas.</w:t>
      </w:r>
    </w:p>
    <w:p w:rsidR="002430EB" w:rsidRDefault="002430EB" w:rsidP="002430EB">
      <w:pPr>
        <w:pStyle w:val="30-Parrafo"/>
      </w:pPr>
      <w:r>
        <w:rPr>
          <w:rFonts w:ascii="Digital-7 Mono" w:hAnsi="Digital-7 Mono"/>
          <w:i/>
        </w:rPr>
        <w:t>2.7.36</w:t>
      </w:r>
      <w:r w:rsidRPr="00412153">
        <w:rPr>
          <w:i/>
        </w:rPr>
        <w:t xml:space="preserve"> </w:t>
      </w:r>
      <w:r w:rsidRPr="00412153">
        <w:rPr>
          <w:rFonts w:ascii="Times New Roman" w:hAnsi="Times New Roman"/>
        </w:rPr>
        <w:t>»</w:t>
      </w:r>
      <w:r>
        <w:t xml:space="preserve"> Con la llegada de la </w:t>
      </w:r>
      <w:r w:rsidRPr="00A47BF2">
        <w:rPr>
          <w:i/>
        </w:rPr>
        <w:t>Revolución Científica (siglos XVI–XVIII)</w:t>
      </w:r>
      <w:r>
        <w:t xml:space="preserve"> y </w:t>
      </w:r>
      <w:r w:rsidRPr="00A47BF2">
        <w:rPr>
          <w:i/>
        </w:rPr>
        <w:t>la Ilustración</w:t>
      </w:r>
      <w:r>
        <w:t xml:space="preserve">, el conocimiento </w:t>
      </w:r>
      <w:r w:rsidRPr="00A47BF2">
        <w:rPr>
          <w:i/>
        </w:rPr>
        <w:t>se secularizó y se institucionalizó</w:t>
      </w:r>
      <w:r>
        <w:t xml:space="preserve">. Surgieron sociedades científicas </w:t>
      </w:r>
      <w:r w:rsidRPr="00A47BF2">
        <w:rPr>
          <w:i/>
        </w:rPr>
        <w:t xml:space="preserve">(Royal </w:t>
      </w:r>
      <w:proofErr w:type="spellStart"/>
      <w:r w:rsidRPr="00A47BF2">
        <w:rPr>
          <w:i/>
        </w:rPr>
        <w:t>Society</w:t>
      </w:r>
      <w:proofErr w:type="spellEnd"/>
      <w:r w:rsidRPr="00A47BF2">
        <w:rPr>
          <w:i/>
        </w:rPr>
        <w:t xml:space="preserve">, </w:t>
      </w:r>
      <w:proofErr w:type="spellStart"/>
      <w:r w:rsidRPr="00A47BF2">
        <w:rPr>
          <w:i/>
        </w:rPr>
        <w:t>Académie</w:t>
      </w:r>
      <w:proofErr w:type="spellEnd"/>
      <w:r w:rsidRPr="00A47BF2">
        <w:rPr>
          <w:i/>
        </w:rPr>
        <w:t xml:space="preserve"> des </w:t>
      </w:r>
      <w:proofErr w:type="spellStart"/>
      <w:r w:rsidRPr="00A47BF2">
        <w:rPr>
          <w:i/>
        </w:rPr>
        <w:t>Sciences</w:t>
      </w:r>
      <w:proofErr w:type="spellEnd"/>
      <w:r w:rsidRPr="00A47BF2">
        <w:rPr>
          <w:i/>
        </w:rPr>
        <w:t>)</w:t>
      </w:r>
      <w:r>
        <w:t xml:space="preserve">, métodos estandarizados </w:t>
      </w:r>
      <w:r w:rsidRPr="00A47BF2">
        <w:rPr>
          <w:i/>
        </w:rPr>
        <w:t xml:space="preserve">(experimentación, </w:t>
      </w:r>
      <w:proofErr w:type="spellStart"/>
      <w:r w:rsidRPr="00A47BF2">
        <w:rPr>
          <w:i/>
        </w:rPr>
        <w:t>matematización</w:t>
      </w:r>
      <w:proofErr w:type="spellEnd"/>
      <w:r w:rsidRPr="00A47BF2">
        <w:rPr>
          <w:i/>
        </w:rPr>
        <w:t>)</w:t>
      </w:r>
      <w:r>
        <w:t xml:space="preserve"> y una nueva figura: </w:t>
      </w:r>
      <w:r w:rsidRPr="00A47BF2">
        <w:rPr>
          <w:i/>
        </w:rPr>
        <w:t>el científico profesional</w:t>
      </w:r>
      <w:r>
        <w:t xml:space="preserve">. La ciencia dejó de ser un saber esotérico para convertirse en un </w:t>
      </w:r>
      <w:r w:rsidRPr="00A47BF2">
        <w:rPr>
          <w:i/>
        </w:rPr>
        <w:t>motor de progreso civilizatorio</w:t>
      </w:r>
      <w:r>
        <w:t xml:space="preserve">, íntimamente ligado al </w:t>
      </w:r>
      <w:r w:rsidRPr="00A47BF2">
        <w:rPr>
          <w:i/>
        </w:rPr>
        <w:t>poder estatal, la expansión colonial y la revolución industrial</w:t>
      </w:r>
      <w:r>
        <w:t>.</w:t>
      </w:r>
    </w:p>
    <w:p w:rsidR="002430EB" w:rsidRDefault="002430EB" w:rsidP="002430EB">
      <w:pPr>
        <w:pStyle w:val="30-Parrafo"/>
      </w:pPr>
      <w:r>
        <w:rPr>
          <w:rFonts w:ascii="Digital-7 Mono" w:hAnsi="Digital-7 Mono"/>
          <w:i/>
        </w:rPr>
        <w:t>2.7.37</w:t>
      </w:r>
      <w:r w:rsidRPr="00412153">
        <w:rPr>
          <w:i/>
        </w:rPr>
        <w:t xml:space="preserve"> </w:t>
      </w:r>
      <w:r w:rsidRPr="00412153">
        <w:rPr>
          <w:rFonts w:ascii="Times New Roman" w:hAnsi="Times New Roman"/>
        </w:rPr>
        <w:t>»</w:t>
      </w:r>
      <w:r>
        <w:t xml:space="preserve"> Durante la </w:t>
      </w:r>
      <w:r w:rsidRPr="00A47BF2">
        <w:rPr>
          <w:i/>
        </w:rPr>
        <w:t>etapa de Globalización Fragmentada</w:t>
      </w:r>
      <w:r>
        <w:t xml:space="preserve">, el </w:t>
      </w:r>
      <w:r w:rsidRPr="00A47BF2">
        <w:rPr>
          <w:i/>
        </w:rPr>
        <w:t>sistema científico</w:t>
      </w:r>
      <w:r>
        <w:t xml:space="preserve"> se transforma en una </w:t>
      </w:r>
      <w:r w:rsidRPr="00A47BF2">
        <w:rPr>
          <w:i/>
        </w:rPr>
        <w:t>infraestructura planetaria de producción de verdad</w:t>
      </w:r>
      <w:r>
        <w:t xml:space="preserve">, donde la autoridad para definir la realidad ya no reside en </w:t>
      </w:r>
      <w:r w:rsidRPr="00ED55C2">
        <w:rPr>
          <w:i/>
        </w:rPr>
        <w:t>los sacerdotes o los filósofos</w:t>
      </w:r>
      <w:r>
        <w:t xml:space="preserve">, sino en </w:t>
      </w:r>
      <w:r w:rsidRPr="00A47BF2">
        <w:rPr>
          <w:i/>
        </w:rPr>
        <w:t>los laboratorios, las revistas indexadas y los comités de expertos</w:t>
      </w:r>
      <w:r>
        <w:t xml:space="preserve">. Pero, al igual que los </w:t>
      </w:r>
      <w:r w:rsidRPr="00ED55C2">
        <w:rPr>
          <w:i/>
        </w:rPr>
        <w:t>sistemas religiosos antiguos</w:t>
      </w:r>
      <w:r>
        <w:t xml:space="preserve">, este sistema </w:t>
      </w:r>
      <w:r w:rsidRPr="00A47BF2">
        <w:rPr>
          <w:i/>
        </w:rPr>
        <w:t>excluye, jerarquiza y dogmatiza</w:t>
      </w:r>
      <w:r>
        <w:t xml:space="preserve">, aunque lo haga bajo </w:t>
      </w:r>
      <w:r w:rsidRPr="00A47BF2">
        <w:rPr>
          <w:i/>
        </w:rPr>
        <w:t>el lenguaje de la neutralidad y la evidencia</w:t>
      </w:r>
      <w:r>
        <w:t>.</w:t>
      </w:r>
    </w:p>
    <w:p w:rsidR="002430EB" w:rsidRDefault="002430EB" w:rsidP="002430EB">
      <w:pPr>
        <w:pStyle w:val="30-Parrafo"/>
      </w:pPr>
      <w:r>
        <w:rPr>
          <w:rFonts w:ascii="Digital-7 Mono" w:hAnsi="Digital-7 Mono"/>
          <w:i/>
        </w:rPr>
        <w:lastRenderedPageBreak/>
        <w:t>2.7.38</w:t>
      </w:r>
      <w:r w:rsidRPr="00412153">
        <w:rPr>
          <w:i/>
        </w:rPr>
        <w:t xml:space="preserve"> </w:t>
      </w:r>
      <w:r w:rsidRPr="00412153">
        <w:rPr>
          <w:rFonts w:ascii="Times New Roman" w:hAnsi="Times New Roman"/>
        </w:rPr>
        <w:t>»</w:t>
      </w:r>
      <w:r>
        <w:rPr>
          <w:rFonts w:ascii="Times New Roman" w:hAnsi="Times New Roman"/>
        </w:rPr>
        <w:t xml:space="preserve"> </w:t>
      </w:r>
      <w:r w:rsidRPr="00A47BF2">
        <w:t xml:space="preserve">La </w:t>
      </w:r>
      <w:r w:rsidRPr="00A47BF2">
        <w:rPr>
          <w:i/>
        </w:rPr>
        <w:t>teoría epistemológica clásica</w:t>
      </w:r>
      <w:r w:rsidRPr="00A47BF2">
        <w:t xml:space="preserve"> identifica seis características que definen al conocimiento científico:</w:t>
      </w:r>
    </w:p>
    <w:p w:rsidR="002430EB" w:rsidRDefault="002430EB" w:rsidP="002430EB">
      <w:pPr>
        <w:pStyle w:val="412-VietaComacta"/>
        <w:spacing w:after="60"/>
        <w:jc w:val="both"/>
      </w:pPr>
      <w:r w:rsidRPr="004B7697">
        <w:rPr>
          <w:b/>
          <w:i w:val="0"/>
          <w:smallCaps/>
        </w:rPr>
        <w:t>Objetividad</w:t>
      </w:r>
      <w:r>
        <w:t xml:space="preserve">: </w:t>
      </w:r>
      <w:r>
        <w:rPr>
          <w:i w:val="0"/>
        </w:rPr>
        <w:t>B</w:t>
      </w:r>
      <w:r w:rsidRPr="00D018AC">
        <w:t xml:space="preserve">usca </w:t>
      </w:r>
      <w:r w:rsidRPr="00D018AC">
        <w:rPr>
          <w:i w:val="0"/>
        </w:rPr>
        <w:t>describir y explicar los fenómenos</w:t>
      </w:r>
      <w:r>
        <w:t xml:space="preserve"> </w:t>
      </w:r>
      <w:r w:rsidRPr="00A47BF2">
        <w:rPr>
          <w:i w:val="0"/>
        </w:rPr>
        <w:t>tal como son</w:t>
      </w:r>
      <w:r>
        <w:t xml:space="preserve">, de forma precisa y sin sesgos, </w:t>
      </w:r>
      <w:r w:rsidRPr="00A47BF2">
        <w:t xml:space="preserve">independientemente de </w:t>
      </w:r>
      <w:r w:rsidRPr="00A47BF2">
        <w:rPr>
          <w:i w:val="0"/>
        </w:rPr>
        <w:t>las creencias, emociones o intereses del observador</w:t>
      </w:r>
      <w:r>
        <w:t xml:space="preserve">. Sin embargo, en </w:t>
      </w:r>
      <w:r w:rsidRPr="00593982">
        <w:rPr>
          <w:i w:val="0"/>
        </w:rPr>
        <w:t>la práctica</w:t>
      </w:r>
      <w:r>
        <w:t xml:space="preserve">, la objetividad está mediada por </w:t>
      </w:r>
      <w:r w:rsidRPr="00A47BF2">
        <w:rPr>
          <w:i w:val="0"/>
        </w:rPr>
        <w:t>marcos teóricos, preguntas de investigación y criterios de relevancia</w:t>
      </w:r>
      <w:r>
        <w:t xml:space="preserve"> </w:t>
      </w:r>
      <w:r w:rsidRPr="00593982">
        <w:rPr>
          <w:i w:val="0"/>
        </w:rPr>
        <w:t>que reflejan los intereses de quienes</w:t>
      </w:r>
      <w:r>
        <w:t xml:space="preserve"> </w:t>
      </w:r>
      <w:r w:rsidRPr="00A47BF2">
        <w:rPr>
          <w:i w:val="0"/>
        </w:rPr>
        <w:t>financian y legitiman la ciencia</w:t>
      </w:r>
      <w:r>
        <w:t xml:space="preserve"> (</w:t>
      </w:r>
      <w:r w:rsidRPr="00A47BF2">
        <w:rPr>
          <w:i w:val="0"/>
        </w:rPr>
        <w:t>gobiernos, corporaciones, fundaciones y organismos militares</w:t>
      </w:r>
      <w:r>
        <w:rPr>
          <w:i w:val="0"/>
        </w:rPr>
        <w:t>)</w:t>
      </w:r>
      <w:r>
        <w:t xml:space="preserve">. </w:t>
      </w:r>
      <w:r w:rsidRPr="00A47BF2">
        <w:rPr>
          <w:i w:val="0"/>
        </w:rPr>
        <w:t>Lo objetivo</w:t>
      </w:r>
      <w:r>
        <w:t xml:space="preserve"> es lo que el </w:t>
      </w:r>
      <w:r w:rsidRPr="00A47BF2">
        <w:rPr>
          <w:i w:val="0"/>
        </w:rPr>
        <w:t>sistema hegemónico decide estudiar</w:t>
      </w:r>
      <w:r>
        <w:t>.</w:t>
      </w:r>
    </w:p>
    <w:p w:rsidR="002430EB" w:rsidRDefault="002430EB" w:rsidP="002430EB">
      <w:pPr>
        <w:pStyle w:val="412-VietaComacta"/>
        <w:spacing w:after="60"/>
        <w:jc w:val="both"/>
      </w:pPr>
      <w:r w:rsidRPr="00A47BF2">
        <w:rPr>
          <w:b/>
          <w:i w:val="0"/>
          <w:smallCaps/>
        </w:rPr>
        <w:t>Racionalidad</w:t>
      </w:r>
      <w:r>
        <w:t xml:space="preserve">: </w:t>
      </w:r>
      <w:r>
        <w:rPr>
          <w:i w:val="0"/>
        </w:rPr>
        <w:t>S</w:t>
      </w:r>
      <w:r w:rsidRPr="00723D8C">
        <w:t xml:space="preserve">e basa en el </w:t>
      </w:r>
      <w:r w:rsidRPr="00723D8C">
        <w:rPr>
          <w:i w:val="0"/>
        </w:rPr>
        <w:t>razonamiento lógico y la evidencia empírica</w:t>
      </w:r>
      <w:r>
        <w:t xml:space="preserve">, </w:t>
      </w:r>
      <w:r w:rsidRPr="00723D8C">
        <w:t xml:space="preserve">pero esa evidencia se </w:t>
      </w:r>
      <w:r w:rsidRPr="00723D8C">
        <w:rPr>
          <w:i w:val="0"/>
        </w:rPr>
        <w:t>recoge, interpreta y valida</w:t>
      </w:r>
      <w:r w:rsidRPr="00723D8C">
        <w:t xml:space="preserve"> dentro de paradigmas que reflejan las prioridades de las </w:t>
      </w:r>
      <w:r w:rsidRPr="00723D8C">
        <w:rPr>
          <w:i w:val="0"/>
        </w:rPr>
        <w:t>élites científicas y tecnológicas globales</w:t>
      </w:r>
      <w:r w:rsidRPr="00723D8C">
        <w:t>.</w:t>
      </w:r>
      <w:r>
        <w:t xml:space="preserve"> Por lo tanto, </w:t>
      </w:r>
      <w:r w:rsidRPr="00593982">
        <w:rPr>
          <w:i w:val="0"/>
        </w:rPr>
        <w:t>la racionalidad no es universal</w:t>
      </w:r>
      <w:r>
        <w:t xml:space="preserve">, es </w:t>
      </w:r>
      <w:r w:rsidRPr="00593982">
        <w:rPr>
          <w:i w:val="0"/>
        </w:rPr>
        <w:t>histórica y cultural</w:t>
      </w:r>
      <w:r>
        <w:t xml:space="preserve">. El </w:t>
      </w:r>
      <w:r w:rsidRPr="00593982">
        <w:rPr>
          <w:i w:val="0"/>
        </w:rPr>
        <w:t>método científico occidental</w:t>
      </w:r>
      <w:r>
        <w:t xml:space="preserve"> se impone como </w:t>
      </w:r>
      <w:r w:rsidRPr="00593982">
        <w:rPr>
          <w:i w:val="0"/>
        </w:rPr>
        <w:t>único válido</w:t>
      </w:r>
      <w:r>
        <w:t xml:space="preserve">, mientras otros sistemas de conocimiento </w:t>
      </w:r>
      <w:r w:rsidRPr="00593982">
        <w:rPr>
          <w:i w:val="0"/>
        </w:rPr>
        <w:t>(cosmologías locales</w:t>
      </w:r>
      <w:r>
        <w:rPr>
          <w:i w:val="0"/>
        </w:rPr>
        <w:t>,</w:t>
      </w:r>
      <w:r w:rsidRPr="00593982">
        <w:rPr>
          <w:i w:val="0"/>
        </w:rPr>
        <w:t xml:space="preserve"> saberes ind</w:t>
      </w:r>
      <w:r>
        <w:rPr>
          <w:i w:val="0"/>
        </w:rPr>
        <w:t>ígenas, medicinas tradicionales</w:t>
      </w:r>
      <w:r w:rsidRPr="00593982">
        <w:rPr>
          <w:i w:val="0"/>
        </w:rPr>
        <w:t>)</w:t>
      </w:r>
      <w:r>
        <w:t xml:space="preserve"> son marginados como </w:t>
      </w:r>
      <w:r w:rsidRPr="00593982">
        <w:rPr>
          <w:i w:val="0"/>
        </w:rPr>
        <w:t>folclore</w:t>
      </w:r>
      <w:r>
        <w:rPr>
          <w:i w:val="0"/>
        </w:rPr>
        <w:t xml:space="preserve"> o </w:t>
      </w:r>
      <w:r w:rsidRPr="00593982">
        <w:rPr>
          <w:i w:val="0"/>
        </w:rPr>
        <w:t>creencias</w:t>
      </w:r>
      <w:r>
        <w:t>.</w:t>
      </w:r>
    </w:p>
    <w:p w:rsidR="002430EB" w:rsidRDefault="002430EB" w:rsidP="002430EB">
      <w:pPr>
        <w:pStyle w:val="412-VietaComacta"/>
        <w:spacing w:after="60"/>
        <w:jc w:val="both"/>
      </w:pPr>
      <w:r w:rsidRPr="00593982">
        <w:rPr>
          <w:b/>
          <w:i w:val="0"/>
          <w:smallCaps/>
        </w:rPr>
        <w:t>Sistematicidad</w:t>
      </w:r>
      <w:r>
        <w:t xml:space="preserve">: </w:t>
      </w:r>
      <w:r w:rsidRPr="00723D8C">
        <w:t xml:space="preserve">Utiliza </w:t>
      </w:r>
      <w:r w:rsidRPr="00593982">
        <w:rPr>
          <w:i w:val="0"/>
        </w:rPr>
        <w:t>métodos y procedimientos ordenados</w:t>
      </w:r>
      <w:r>
        <w:t xml:space="preserve">, </w:t>
      </w:r>
      <w:r w:rsidRPr="00593982">
        <w:rPr>
          <w:i w:val="0"/>
        </w:rPr>
        <w:t xml:space="preserve">replicables y documentados </w:t>
      </w:r>
      <w:r w:rsidRPr="006A0B64">
        <w:t>para garantizar</w:t>
      </w:r>
      <w:r w:rsidRPr="00593982">
        <w:rPr>
          <w:i w:val="0"/>
        </w:rPr>
        <w:t xml:space="preserve"> la transparencia y la acumulación del conocimiento</w:t>
      </w:r>
      <w:r>
        <w:t xml:space="preserve">. Esta </w:t>
      </w:r>
      <w:r w:rsidRPr="006A0B64">
        <w:t xml:space="preserve">sistematicidad requiere </w:t>
      </w:r>
      <w:r w:rsidRPr="006A0B64">
        <w:rPr>
          <w:i w:val="0"/>
        </w:rPr>
        <w:t>acceso a redes globales, infraestructura y financiamiento</w:t>
      </w:r>
      <w:r>
        <w:t xml:space="preserve"> que solo están concentrados en pocas regiones del mundo. Por lo tanto, la </w:t>
      </w:r>
      <w:r w:rsidRPr="006A0B64">
        <w:rPr>
          <w:i w:val="0"/>
        </w:rPr>
        <w:t>metodología rigurosa</w:t>
      </w:r>
      <w:r>
        <w:t xml:space="preserve"> se convierte en una </w:t>
      </w:r>
      <w:r w:rsidRPr="006A0B64">
        <w:rPr>
          <w:i w:val="0"/>
        </w:rPr>
        <w:t>barrera de entrada</w:t>
      </w:r>
      <w:r>
        <w:t xml:space="preserve"> para la mayoría de la humanidad.</w:t>
      </w:r>
    </w:p>
    <w:p w:rsidR="002430EB" w:rsidRDefault="002430EB" w:rsidP="002430EB">
      <w:pPr>
        <w:pStyle w:val="412-VietaComacta"/>
        <w:spacing w:after="60"/>
        <w:jc w:val="both"/>
      </w:pPr>
      <w:r w:rsidRPr="00A47BF2">
        <w:rPr>
          <w:b/>
          <w:i w:val="0"/>
          <w:smallCaps/>
        </w:rPr>
        <w:t>Acumulatividad</w:t>
      </w:r>
      <w:r>
        <w:t xml:space="preserve">: El </w:t>
      </w:r>
      <w:r w:rsidRPr="006A0B64">
        <w:rPr>
          <w:i w:val="0"/>
        </w:rPr>
        <w:t>conocimiento científico</w:t>
      </w:r>
      <w:r>
        <w:t xml:space="preserve"> se construye sobre </w:t>
      </w:r>
      <w:r w:rsidRPr="006A0B64">
        <w:rPr>
          <w:i w:val="0"/>
        </w:rPr>
        <w:t>hallazgos previos, corrigiendo errores y ampliando fronteras</w:t>
      </w:r>
      <w:r>
        <w:t xml:space="preserve">. El acceso a ese conocimiento acumulado está mediado por </w:t>
      </w:r>
      <w:r w:rsidRPr="006A0B64">
        <w:rPr>
          <w:i w:val="0"/>
        </w:rPr>
        <w:t>barreras lingüísticas</w:t>
      </w:r>
      <w:r>
        <w:t xml:space="preserve"> </w:t>
      </w:r>
      <w:r w:rsidRPr="006A0B64">
        <w:rPr>
          <w:i w:val="0"/>
        </w:rPr>
        <w:t>(inglés como lengua franca)</w:t>
      </w:r>
      <w:r>
        <w:t xml:space="preserve">, </w:t>
      </w:r>
      <w:r w:rsidRPr="006A0B64">
        <w:rPr>
          <w:i w:val="0"/>
        </w:rPr>
        <w:t>económicas (suscripciones a revistas, patentes)</w:t>
      </w:r>
      <w:r>
        <w:t xml:space="preserve"> y </w:t>
      </w:r>
      <w:r w:rsidRPr="006A0B64">
        <w:rPr>
          <w:i w:val="0"/>
        </w:rPr>
        <w:t>geopolíticas (sanciones, bloqueos, exclusión de redes)</w:t>
      </w:r>
      <w:r>
        <w:t xml:space="preserve">. La acumulación no es colectiva, </w:t>
      </w:r>
      <w:r w:rsidRPr="006A0B64">
        <w:rPr>
          <w:i w:val="0"/>
        </w:rPr>
        <w:t>es asimétrica y excluyente</w:t>
      </w:r>
      <w:r>
        <w:t>.</w:t>
      </w:r>
    </w:p>
    <w:p w:rsidR="002430EB" w:rsidRDefault="002430EB" w:rsidP="002430EB">
      <w:pPr>
        <w:pStyle w:val="412-VietaComacta"/>
        <w:spacing w:after="60"/>
        <w:jc w:val="both"/>
      </w:pPr>
      <w:r w:rsidRPr="00A47BF2">
        <w:rPr>
          <w:b/>
          <w:i w:val="0"/>
          <w:smallCaps/>
        </w:rPr>
        <w:t>Falsabilidad</w:t>
      </w:r>
      <w:r>
        <w:t xml:space="preserve">: Toda </w:t>
      </w:r>
      <w:r w:rsidRPr="006A0B64">
        <w:rPr>
          <w:i w:val="0"/>
        </w:rPr>
        <w:t>teoría científica</w:t>
      </w:r>
      <w:r>
        <w:t xml:space="preserve"> debe ser susceptible de ser refutada por </w:t>
      </w:r>
      <w:r w:rsidRPr="006A0B64">
        <w:rPr>
          <w:i w:val="0"/>
        </w:rPr>
        <w:t>evidencia empírica</w:t>
      </w:r>
      <w:r>
        <w:t xml:space="preserve">. La </w:t>
      </w:r>
      <w:proofErr w:type="spellStart"/>
      <w:r w:rsidRPr="006A0B64">
        <w:rPr>
          <w:i w:val="0"/>
        </w:rPr>
        <w:t>falsabilidad</w:t>
      </w:r>
      <w:proofErr w:type="spellEnd"/>
      <w:r>
        <w:t xml:space="preserve"> solo opera </w:t>
      </w:r>
      <w:r w:rsidRPr="006A0B64">
        <w:rPr>
          <w:i w:val="0"/>
        </w:rPr>
        <w:t>dentro del paradigma aceptado</w:t>
      </w:r>
      <w:r>
        <w:t xml:space="preserve">. Quien cuestiona los supuestos </w:t>
      </w:r>
      <w:r w:rsidRPr="006A0B64">
        <w:rPr>
          <w:i w:val="0"/>
        </w:rPr>
        <w:t>fun</w:t>
      </w:r>
      <w:r>
        <w:rPr>
          <w:i w:val="0"/>
        </w:rPr>
        <w:t>damentales del sistema (E</w:t>
      </w:r>
      <w:r w:rsidRPr="006A0B64">
        <w:rPr>
          <w:i w:val="0"/>
        </w:rPr>
        <w:t>j.: el crecimiento infinito, la neutralidad tecnológica)</w:t>
      </w:r>
      <w:r>
        <w:t xml:space="preserve"> es excluido como «</w:t>
      </w:r>
      <w:r w:rsidRPr="006A0B64">
        <w:rPr>
          <w:i w:val="0"/>
        </w:rPr>
        <w:t>pseudocientífico</w:t>
      </w:r>
      <w:r>
        <w:t xml:space="preserve">», no como </w:t>
      </w:r>
      <w:r w:rsidRPr="006A0B64">
        <w:rPr>
          <w:i w:val="0"/>
        </w:rPr>
        <w:t>crítico legítimo</w:t>
      </w:r>
      <w:r>
        <w:t>.</w:t>
      </w:r>
    </w:p>
    <w:p w:rsidR="002430EB" w:rsidRDefault="002430EB" w:rsidP="002430EB">
      <w:pPr>
        <w:pStyle w:val="412-VietaComacta"/>
        <w:spacing w:after="60"/>
        <w:jc w:val="both"/>
      </w:pPr>
      <w:r w:rsidRPr="00A47BF2">
        <w:rPr>
          <w:b/>
          <w:i w:val="0"/>
          <w:smallCaps/>
        </w:rPr>
        <w:t>Replicabilidad</w:t>
      </w:r>
      <w:r>
        <w:t xml:space="preserve">: Los resultados deben poder ser reproducidos por otros investigadores para ser validados. La replicabilidad presupone </w:t>
      </w:r>
      <w:r w:rsidRPr="006A0B64">
        <w:rPr>
          <w:i w:val="0"/>
        </w:rPr>
        <w:t>acceso a tecnología de vanguardia, financiamiento estable y formación de élite</w:t>
      </w:r>
      <w:r>
        <w:t>, condiciones que la mayoría de las naciones no posee. La «</w:t>
      </w:r>
      <w:r w:rsidRPr="006A0B64">
        <w:rPr>
          <w:i w:val="0"/>
        </w:rPr>
        <w:t>verificación independiente</w:t>
      </w:r>
      <w:r>
        <w:t>» es un privilegio de pocos.</w:t>
      </w:r>
    </w:p>
    <w:p w:rsidR="002430EB" w:rsidRDefault="002430EB" w:rsidP="002430EB">
      <w:pPr>
        <w:pStyle w:val="30-Parrafo"/>
      </w:pPr>
      <w:r>
        <w:rPr>
          <w:rFonts w:ascii="Digital-7 Mono" w:hAnsi="Digital-7 Mono"/>
          <w:i/>
        </w:rPr>
        <w:t>2.7.39</w:t>
      </w:r>
      <w:r w:rsidRPr="00412153">
        <w:rPr>
          <w:i/>
        </w:rPr>
        <w:t xml:space="preserve"> </w:t>
      </w:r>
      <w:r w:rsidRPr="00412153">
        <w:rPr>
          <w:rFonts w:ascii="Times New Roman" w:hAnsi="Times New Roman"/>
        </w:rPr>
        <w:t>»</w:t>
      </w:r>
      <w:r>
        <w:t xml:space="preserve"> El objetivo de este sistema es la creación de un </w:t>
      </w:r>
      <w:r w:rsidRPr="006F006E">
        <w:rPr>
          <w:i/>
        </w:rPr>
        <w:t>Paradigma de Realidad</w:t>
      </w:r>
      <w:r>
        <w:t xml:space="preserve"> unificado. El </w:t>
      </w:r>
      <w:r w:rsidRPr="006F006E">
        <w:rPr>
          <w:i/>
        </w:rPr>
        <w:t>egregor científico</w:t>
      </w:r>
      <w:r>
        <w:t xml:space="preserve"> se convierte en una entidad que busca el </w:t>
      </w:r>
      <w:r w:rsidRPr="00B473F4">
        <w:rPr>
          <w:i/>
        </w:rPr>
        <w:t>progreso tecnológico y el dominio de la naturaleza</w:t>
      </w:r>
      <w:r>
        <w:t xml:space="preserve">. </w:t>
      </w:r>
      <w:r w:rsidRPr="00723D8C">
        <w:t xml:space="preserve">Sin embargo, en la práctica, el </w:t>
      </w:r>
      <w:r w:rsidRPr="00723D8C">
        <w:rPr>
          <w:i/>
        </w:rPr>
        <w:t>egregor científico</w:t>
      </w:r>
      <w:r w:rsidRPr="00723D8C">
        <w:t xml:space="preserve"> también opera como </w:t>
      </w:r>
      <w:r w:rsidRPr="00723D8C">
        <w:rPr>
          <w:i/>
        </w:rPr>
        <w:t>mecanismo de consolidación de ventajas civilizatorias</w:t>
      </w:r>
      <w:r>
        <w:t>. L</w:t>
      </w:r>
      <w:r w:rsidRPr="00723D8C">
        <w:t xml:space="preserve">as naciones que dominan la </w:t>
      </w:r>
      <w:r w:rsidRPr="008529BC">
        <w:rPr>
          <w:i/>
        </w:rPr>
        <w:t>producción científica y tecnológica</w:t>
      </w:r>
      <w:r w:rsidRPr="00723D8C">
        <w:t xml:space="preserve"> no solo avanzan en conocimiento, sino que </w:t>
      </w:r>
      <w:r>
        <w:t xml:space="preserve">también se consolidan como </w:t>
      </w:r>
      <w:r w:rsidRPr="00723D8C">
        <w:rPr>
          <w:i/>
        </w:rPr>
        <w:t>líderes civilizatorios</w:t>
      </w:r>
      <w:r w:rsidRPr="00723D8C">
        <w:t xml:space="preserve">. </w:t>
      </w:r>
    </w:p>
    <w:p w:rsidR="002430EB" w:rsidRDefault="002430EB" w:rsidP="002430EB">
      <w:pPr>
        <w:pStyle w:val="30-Parrafo"/>
      </w:pPr>
      <w:r>
        <w:rPr>
          <w:rFonts w:ascii="Digital-7 Mono" w:hAnsi="Digital-7 Mono"/>
          <w:i/>
        </w:rPr>
        <w:t>2.7.40</w:t>
      </w:r>
      <w:r w:rsidRPr="00412153">
        <w:rPr>
          <w:i/>
        </w:rPr>
        <w:t xml:space="preserve"> </w:t>
      </w:r>
      <w:r w:rsidRPr="00412153">
        <w:rPr>
          <w:rFonts w:ascii="Times New Roman" w:hAnsi="Times New Roman"/>
        </w:rPr>
        <w:t>»</w:t>
      </w:r>
      <w:r>
        <w:t xml:space="preserve"> El </w:t>
      </w:r>
      <w:r w:rsidRPr="006A0B64">
        <w:rPr>
          <w:i/>
        </w:rPr>
        <w:t>sistema científico</w:t>
      </w:r>
      <w:r>
        <w:t xml:space="preserve"> no es una abstracción, se materializa en </w:t>
      </w:r>
      <w:r w:rsidRPr="006A0B64">
        <w:rPr>
          <w:i/>
        </w:rPr>
        <w:t>cinco elementos concretos</w:t>
      </w:r>
      <w:r>
        <w:t>, cuya distribución global revela su naturaleza jerárquica:</w:t>
      </w:r>
    </w:p>
    <w:p w:rsidR="002430EB" w:rsidRDefault="002430EB" w:rsidP="002430EB">
      <w:pPr>
        <w:pStyle w:val="412-VietaComacta"/>
        <w:spacing w:after="60"/>
        <w:jc w:val="both"/>
      </w:pPr>
      <w:r w:rsidRPr="006A0B64">
        <w:rPr>
          <w:b/>
          <w:i w:val="0"/>
          <w:smallCaps/>
        </w:rPr>
        <w:t>Método Científico</w:t>
      </w:r>
      <w:r>
        <w:t xml:space="preserve">: Un </w:t>
      </w:r>
      <w:r w:rsidRPr="008529BC">
        <w:rPr>
          <w:i w:val="0"/>
        </w:rPr>
        <w:t>enfoque sistemático</w:t>
      </w:r>
      <w:r>
        <w:t xml:space="preserve"> para la investigación que incluye la </w:t>
      </w:r>
      <w:r w:rsidRPr="00723D8C">
        <w:rPr>
          <w:i w:val="0"/>
        </w:rPr>
        <w:t>formulación de hipótesis, la recolección de datos, el análisis y la interpretación de resultados</w:t>
      </w:r>
      <w:r>
        <w:t xml:space="preserve">. Su </w:t>
      </w:r>
      <w:r w:rsidRPr="00723D8C">
        <w:t xml:space="preserve">aplicación requiere </w:t>
      </w:r>
      <w:r w:rsidRPr="00723D8C">
        <w:rPr>
          <w:i w:val="0"/>
        </w:rPr>
        <w:t>recursos, formación y legitimación institucional</w:t>
      </w:r>
      <w:r w:rsidRPr="00723D8C">
        <w:t xml:space="preserve"> que están distribuidos de forma </w:t>
      </w:r>
      <w:r w:rsidRPr="00723D8C">
        <w:lastRenderedPageBreak/>
        <w:t xml:space="preserve">profundamente desigual entre naciones. </w:t>
      </w:r>
      <w:r>
        <w:t xml:space="preserve">Quien controla el método, es decir, quién define qué cuenta como </w:t>
      </w:r>
      <w:r w:rsidRPr="008529BC">
        <w:rPr>
          <w:i w:val="0"/>
        </w:rPr>
        <w:t>experimento válido</w:t>
      </w:r>
      <w:r>
        <w:t xml:space="preserve">, </w:t>
      </w:r>
      <w:r w:rsidRPr="008529BC">
        <w:rPr>
          <w:i w:val="0"/>
        </w:rPr>
        <w:t>qué datos son relevantes</w:t>
      </w:r>
      <w:r>
        <w:t xml:space="preserve">, </w:t>
      </w:r>
      <w:r>
        <w:rPr>
          <w:i w:val="0"/>
        </w:rPr>
        <w:t>qué análisis son rigurosos,</w:t>
      </w:r>
      <w:r>
        <w:t xml:space="preserve"> controla la definición de la realidad. El método no es neutral, es un </w:t>
      </w:r>
      <w:r w:rsidRPr="008529BC">
        <w:rPr>
          <w:i w:val="0"/>
        </w:rPr>
        <w:t>algoritmo de exclusión</w:t>
      </w:r>
      <w:r>
        <w:t xml:space="preserve"> que legitima ciertas formas de conocimiento y anula otras.</w:t>
      </w:r>
    </w:p>
    <w:p w:rsidR="002430EB" w:rsidRDefault="002430EB" w:rsidP="002430EB">
      <w:pPr>
        <w:pStyle w:val="412-VietaComacta"/>
        <w:spacing w:after="60"/>
        <w:jc w:val="both"/>
      </w:pPr>
      <w:r w:rsidRPr="006A0B64">
        <w:rPr>
          <w:b/>
          <w:i w:val="0"/>
          <w:smallCaps/>
        </w:rPr>
        <w:t>Conocimiento Científico</w:t>
      </w:r>
      <w:r>
        <w:t xml:space="preserve">: Conjunto </w:t>
      </w:r>
      <w:r w:rsidRPr="008529BC">
        <w:rPr>
          <w:i w:val="0"/>
        </w:rPr>
        <w:t>de teorías, leyes y modelos</w:t>
      </w:r>
      <w:r>
        <w:t xml:space="preserve"> que explican </w:t>
      </w:r>
      <w:r w:rsidRPr="008529BC">
        <w:rPr>
          <w:i w:val="0"/>
        </w:rPr>
        <w:t>fenómenos naturales y sociales</w:t>
      </w:r>
      <w:r>
        <w:t xml:space="preserve">. La producción de conocimiento está concentrada en </w:t>
      </w:r>
      <w:r w:rsidRPr="008529BC">
        <w:rPr>
          <w:i w:val="0"/>
        </w:rPr>
        <w:t xml:space="preserve">centros </w:t>
      </w:r>
      <w:r>
        <w:rPr>
          <w:i w:val="0"/>
        </w:rPr>
        <w:t xml:space="preserve">de poder </w:t>
      </w:r>
      <w:r w:rsidRPr="008529BC">
        <w:rPr>
          <w:i w:val="0"/>
        </w:rPr>
        <w:t>hegemónicos</w:t>
      </w:r>
      <w:r>
        <w:t xml:space="preserve"> </w:t>
      </w:r>
      <w:r w:rsidRPr="008529BC">
        <w:rPr>
          <w:i w:val="0"/>
        </w:rPr>
        <w:t>(EE.UU., China, Europa Occidental, Japón).</w:t>
      </w:r>
      <w:r>
        <w:t xml:space="preserve"> Estos centros </w:t>
      </w:r>
      <w:r w:rsidRPr="008529BC">
        <w:rPr>
          <w:i w:val="0"/>
        </w:rPr>
        <w:t>definen las agendas de investigación globales</w:t>
      </w:r>
      <w:r>
        <w:t xml:space="preserve">, priorizando problemas que benefician sus intereses estratégicos </w:t>
      </w:r>
      <w:r w:rsidRPr="008529BC">
        <w:rPr>
          <w:i w:val="0"/>
        </w:rPr>
        <w:t>(energía, defensa, inteligencia artificial)</w:t>
      </w:r>
      <w:r>
        <w:t xml:space="preserve"> y marginando otros </w:t>
      </w:r>
      <w:r w:rsidRPr="008529BC">
        <w:rPr>
          <w:i w:val="0"/>
        </w:rPr>
        <w:t>(saberes locales</w:t>
      </w:r>
      <w:r>
        <w:rPr>
          <w:i w:val="0"/>
        </w:rPr>
        <w:t>,</w:t>
      </w:r>
      <w:r w:rsidRPr="008529BC">
        <w:rPr>
          <w:i w:val="0"/>
        </w:rPr>
        <w:t xml:space="preserve"> agroecología, medicina comunitaria)</w:t>
      </w:r>
      <w:r>
        <w:t>.</w:t>
      </w:r>
    </w:p>
    <w:p w:rsidR="002430EB" w:rsidRDefault="002430EB" w:rsidP="002430EB">
      <w:pPr>
        <w:pStyle w:val="412-VietaComacta"/>
        <w:spacing w:after="60"/>
        <w:jc w:val="both"/>
      </w:pPr>
      <w:r w:rsidRPr="008529BC">
        <w:rPr>
          <w:b/>
          <w:i w:val="0"/>
          <w:smallCaps/>
        </w:rPr>
        <w:t>Comunidad Científica</w:t>
      </w:r>
      <w:r w:rsidRPr="008529BC">
        <w:rPr>
          <w:b/>
          <w:smallCaps/>
        </w:rPr>
        <w:t>:</w:t>
      </w:r>
      <w:r w:rsidRPr="008529BC">
        <w:rPr>
          <w:b/>
          <w:i w:val="0"/>
          <w:smallCaps/>
        </w:rPr>
        <w:t xml:space="preserve"> </w:t>
      </w:r>
      <w:r>
        <w:t xml:space="preserve">Grupo de investigadores que </w:t>
      </w:r>
      <w:r w:rsidRPr="008529BC">
        <w:rPr>
          <w:i w:val="0"/>
        </w:rPr>
        <w:t>comparten, evalúan y legitiman el conocimiento</w:t>
      </w:r>
      <w:r>
        <w:rPr>
          <w:i w:val="0"/>
        </w:rPr>
        <w:t xml:space="preserve"> a través de</w:t>
      </w:r>
      <w:r>
        <w:t xml:space="preserve"> </w:t>
      </w:r>
      <w:r w:rsidRPr="008529BC">
        <w:rPr>
          <w:i w:val="0"/>
        </w:rPr>
        <w:t>la</w:t>
      </w:r>
      <w:r>
        <w:t xml:space="preserve"> </w:t>
      </w:r>
      <w:r w:rsidRPr="008529BC">
        <w:rPr>
          <w:i w:val="0"/>
        </w:rPr>
        <w:t>revisión por pares, congresos y publicaciones</w:t>
      </w:r>
      <w:r>
        <w:t xml:space="preserve">. Los canales de validación están dominados por actores de naciones centrales. Las </w:t>
      </w:r>
      <w:r w:rsidRPr="008529BC">
        <w:rPr>
          <w:i w:val="0"/>
        </w:rPr>
        <w:t>revistas indexadas (</w:t>
      </w:r>
      <w:proofErr w:type="spellStart"/>
      <w:r w:rsidRPr="008529BC">
        <w:rPr>
          <w:i w:val="0"/>
        </w:rPr>
        <w:t>Science</w:t>
      </w:r>
      <w:proofErr w:type="spellEnd"/>
      <w:r w:rsidRPr="008529BC">
        <w:rPr>
          <w:i w:val="0"/>
        </w:rPr>
        <w:t xml:space="preserve">, </w:t>
      </w:r>
      <w:proofErr w:type="spellStart"/>
      <w:r w:rsidRPr="008529BC">
        <w:rPr>
          <w:i w:val="0"/>
        </w:rPr>
        <w:t>Nature</w:t>
      </w:r>
      <w:proofErr w:type="spellEnd"/>
      <w:r w:rsidRPr="008529BC">
        <w:rPr>
          <w:i w:val="0"/>
        </w:rPr>
        <w:t xml:space="preserve">, </w:t>
      </w:r>
      <w:proofErr w:type="spellStart"/>
      <w:r w:rsidRPr="008529BC">
        <w:rPr>
          <w:i w:val="0"/>
        </w:rPr>
        <w:t>Elsevier</w:t>
      </w:r>
      <w:proofErr w:type="spellEnd"/>
      <w:r w:rsidRPr="008529BC">
        <w:rPr>
          <w:i w:val="0"/>
        </w:rPr>
        <w:t>), los comités de pares, los premios Nobel y los congresos internacionales</w:t>
      </w:r>
      <w:r>
        <w:t xml:space="preserve"> forman un </w:t>
      </w:r>
      <w:r w:rsidRPr="008529BC">
        <w:rPr>
          <w:i w:val="0"/>
        </w:rPr>
        <w:t>círculo cerrado de legitimación</w:t>
      </w:r>
      <w:r>
        <w:t xml:space="preserve"> que reproduce privilegios y excluye perspectivas periféricas. La «</w:t>
      </w:r>
      <w:r w:rsidRPr="008529BC">
        <w:rPr>
          <w:i w:val="0"/>
        </w:rPr>
        <w:t>comunidad</w:t>
      </w:r>
      <w:r>
        <w:t xml:space="preserve">» no es global, sino una </w:t>
      </w:r>
      <w:r w:rsidRPr="008529BC">
        <w:rPr>
          <w:i w:val="0"/>
        </w:rPr>
        <w:t>élite transnacional</w:t>
      </w:r>
      <w:r>
        <w:t>.</w:t>
      </w:r>
    </w:p>
    <w:p w:rsidR="002430EB" w:rsidRDefault="002430EB" w:rsidP="002430EB">
      <w:pPr>
        <w:pStyle w:val="412-VietaComacta"/>
        <w:spacing w:after="60"/>
        <w:jc w:val="both"/>
      </w:pPr>
      <w:r w:rsidRPr="008529BC">
        <w:rPr>
          <w:b/>
          <w:i w:val="0"/>
          <w:smallCaps/>
        </w:rPr>
        <w:t>Instituciones Científicas</w:t>
      </w:r>
      <w:r>
        <w:t xml:space="preserve">: </w:t>
      </w:r>
      <w:r w:rsidRPr="008529BC">
        <w:rPr>
          <w:i w:val="0"/>
        </w:rPr>
        <w:t>Universidades, centros de investigación, laboratorios, agencias de fomento</w:t>
      </w:r>
      <w:r>
        <w:t xml:space="preserve">. Estas instituciones requieren </w:t>
      </w:r>
      <w:r w:rsidRPr="008529BC">
        <w:rPr>
          <w:i w:val="0"/>
        </w:rPr>
        <w:t>inversión sostenida, estabilidad política, acceso a redes globales y capacidad de atraer talento</w:t>
      </w:r>
      <w:r>
        <w:t xml:space="preserve">. Las naciones periféricas, al carecer de estas condiciones, se ven </w:t>
      </w:r>
      <w:r w:rsidRPr="008529BC">
        <w:rPr>
          <w:i w:val="0"/>
        </w:rPr>
        <w:t>obligadas a importar conocimiento</w:t>
      </w:r>
      <w:r>
        <w:t xml:space="preserve"> </w:t>
      </w:r>
      <w:r w:rsidRPr="008529BC">
        <w:rPr>
          <w:i w:val="0"/>
        </w:rPr>
        <w:t>como producto terminado</w:t>
      </w:r>
      <w:r>
        <w:t xml:space="preserve">, sin capacidad de adaptarlo, </w:t>
      </w:r>
      <w:r w:rsidRPr="008529BC">
        <w:rPr>
          <w:i w:val="0"/>
        </w:rPr>
        <w:t>cuestionarlo o redirigirlo</w:t>
      </w:r>
      <w:r>
        <w:t xml:space="preserve">. La dependencia no es técnica, </w:t>
      </w:r>
      <w:r w:rsidRPr="008529BC">
        <w:rPr>
          <w:i w:val="0"/>
        </w:rPr>
        <w:t>es epistémica</w:t>
      </w:r>
      <w:r>
        <w:t>.</w:t>
      </w:r>
    </w:p>
    <w:p w:rsidR="002430EB" w:rsidRDefault="002430EB" w:rsidP="002430EB">
      <w:pPr>
        <w:pStyle w:val="412-VietaComacta"/>
        <w:spacing w:after="60"/>
        <w:jc w:val="both"/>
      </w:pPr>
      <w:r w:rsidRPr="004B7697">
        <w:rPr>
          <w:b/>
          <w:i w:val="0"/>
          <w:smallCaps/>
        </w:rPr>
        <w:t>Infraestructura científica</w:t>
      </w:r>
      <w:r>
        <w:t xml:space="preserve">: Conjunto </w:t>
      </w:r>
      <w:r w:rsidRPr="004B7697">
        <w:t>de diverso</w:t>
      </w:r>
      <w:r>
        <w:t>s</w:t>
      </w:r>
      <w:r w:rsidRPr="004B7697">
        <w:t xml:space="preserve"> </w:t>
      </w:r>
      <w:r w:rsidRPr="004B7697">
        <w:rPr>
          <w:i w:val="0"/>
        </w:rPr>
        <w:t>recursos físicos y digitales</w:t>
      </w:r>
      <w:r>
        <w:rPr>
          <w:i w:val="0"/>
        </w:rPr>
        <w:t xml:space="preserve"> que permiten la investigación</w:t>
      </w:r>
      <w:r w:rsidRPr="004B7697">
        <w:t>, como</w:t>
      </w:r>
      <w:r>
        <w:t>:</w:t>
      </w:r>
      <w:r w:rsidRPr="004B7697">
        <w:t xml:space="preserve"> </w:t>
      </w:r>
      <w:r w:rsidRPr="004B7697">
        <w:rPr>
          <w:i w:val="0"/>
        </w:rPr>
        <w:t>laboratorios equipados con instrumentos de vanguardia</w:t>
      </w:r>
      <w:r w:rsidRPr="004B7697">
        <w:t xml:space="preserve">, </w:t>
      </w:r>
      <w:r w:rsidRPr="00740328">
        <w:rPr>
          <w:i w:val="0"/>
        </w:rPr>
        <w:t>instalaciones únicas y de gran complejidad</w:t>
      </w:r>
      <w:r w:rsidRPr="004B7697">
        <w:t xml:space="preserve"> </w:t>
      </w:r>
      <w:r w:rsidRPr="004B7697">
        <w:rPr>
          <w:i w:val="0"/>
        </w:rPr>
        <w:t>(observatorios, aceleradores de partículas)</w:t>
      </w:r>
      <w:r w:rsidRPr="004B7697">
        <w:t xml:space="preserve">, </w:t>
      </w:r>
      <w:r>
        <w:rPr>
          <w:i w:val="0"/>
        </w:rPr>
        <w:t xml:space="preserve">bases de </w:t>
      </w:r>
      <w:r w:rsidRPr="004B7697">
        <w:rPr>
          <w:i w:val="0"/>
        </w:rPr>
        <w:t xml:space="preserve">datos, </w:t>
      </w:r>
      <w:r>
        <w:rPr>
          <w:i w:val="0"/>
        </w:rPr>
        <w:t xml:space="preserve">supercomputadoras, </w:t>
      </w:r>
      <w:r w:rsidRPr="004B7697">
        <w:rPr>
          <w:i w:val="0"/>
        </w:rPr>
        <w:t>software, repositorios de publicaciones y plataformas tecnológicas</w:t>
      </w:r>
      <w:r w:rsidRPr="004B7697">
        <w:t xml:space="preserve"> que permiten </w:t>
      </w:r>
      <w:r w:rsidRPr="00242A0A">
        <w:rPr>
          <w:i w:val="0"/>
        </w:rPr>
        <w:t>la colaboración y la investigación científica</w:t>
      </w:r>
      <w:r w:rsidRPr="004B7697">
        <w:t xml:space="preserve"> en diversas disciplinas.</w:t>
      </w:r>
      <w:r w:rsidRPr="00740328">
        <w:t xml:space="preserve"> </w:t>
      </w:r>
      <w:r>
        <w:t xml:space="preserve">La </w:t>
      </w:r>
      <w:r w:rsidRPr="00740328">
        <w:t xml:space="preserve">concentración geográfica y económica </w:t>
      </w:r>
      <w:r>
        <w:t xml:space="preserve">de estos recursos </w:t>
      </w:r>
      <w:r w:rsidRPr="00740328">
        <w:t>convierte el avance científico en un privilegio de pocos</w:t>
      </w:r>
      <w:r>
        <w:t>.</w:t>
      </w:r>
      <w:r w:rsidRPr="00242A0A">
        <w:t xml:space="preserve"> </w:t>
      </w:r>
      <w:r>
        <w:t xml:space="preserve">Mientras un </w:t>
      </w:r>
      <w:r w:rsidRPr="00242A0A">
        <w:rPr>
          <w:i w:val="0"/>
        </w:rPr>
        <w:t>país hegemónico</w:t>
      </w:r>
      <w:r>
        <w:t xml:space="preserve"> construye un </w:t>
      </w:r>
      <w:r w:rsidRPr="00242A0A">
        <w:rPr>
          <w:i w:val="0"/>
        </w:rPr>
        <w:t>acelerador de partículas</w:t>
      </w:r>
      <w:r>
        <w:t xml:space="preserve"> de miles de millones, una </w:t>
      </w:r>
      <w:r w:rsidRPr="00242A0A">
        <w:rPr>
          <w:i w:val="0"/>
        </w:rPr>
        <w:t>nación periférica</w:t>
      </w:r>
      <w:r>
        <w:t xml:space="preserve"> lucha por mantener un </w:t>
      </w:r>
      <w:r w:rsidRPr="00242A0A">
        <w:rPr>
          <w:i w:val="0"/>
        </w:rPr>
        <w:t>laboratorio básico</w:t>
      </w:r>
      <w:r>
        <w:t xml:space="preserve">. La brecha no es accidental, </w:t>
      </w:r>
      <w:r w:rsidRPr="00242A0A">
        <w:rPr>
          <w:i w:val="0"/>
        </w:rPr>
        <w:t>es estructural y funcional</w:t>
      </w:r>
      <w:r>
        <w:t>.</w:t>
      </w:r>
      <w:r w:rsidRPr="004B7697">
        <w:t xml:space="preserve"> </w:t>
      </w:r>
    </w:p>
    <w:p w:rsidR="002430EB" w:rsidRDefault="002430EB" w:rsidP="002430EB">
      <w:pPr>
        <w:pStyle w:val="30-Parrafo"/>
      </w:pPr>
      <w:r>
        <w:rPr>
          <w:rFonts w:ascii="Digital-7 Mono" w:hAnsi="Digital-7 Mono"/>
          <w:i/>
        </w:rPr>
        <w:t>2.7.41</w:t>
      </w:r>
      <w:r w:rsidRPr="00412153">
        <w:rPr>
          <w:i/>
        </w:rPr>
        <w:t xml:space="preserve"> </w:t>
      </w:r>
      <w:r w:rsidRPr="00412153">
        <w:rPr>
          <w:rFonts w:ascii="Times New Roman" w:hAnsi="Times New Roman"/>
        </w:rPr>
        <w:t>»</w:t>
      </w:r>
      <w:r>
        <w:t xml:space="preserve"> El </w:t>
      </w:r>
      <w:r w:rsidRPr="00242A0A">
        <w:rPr>
          <w:i/>
        </w:rPr>
        <w:t>sistema científico</w:t>
      </w:r>
      <w:r>
        <w:t xml:space="preserve"> no se limita solamente al estudio de la naturaleza. Con el </w:t>
      </w:r>
      <w:r w:rsidRPr="00242A0A">
        <w:rPr>
          <w:i/>
        </w:rPr>
        <w:t>siglo XIX</w:t>
      </w:r>
      <w:r>
        <w:t xml:space="preserve">, emergieron las </w:t>
      </w:r>
      <w:r w:rsidRPr="00242A0A">
        <w:rPr>
          <w:i/>
        </w:rPr>
        <w:t>ciencias sociales (antropología</w:t>
      </w:r>
      <w:r>
        <w:rPr>
          <w:i/>
        </w:rPr>
        <w:t>,</w:t>
      </w:r>
      <w:r w:rsidRPr="00242A0A">
        <w:rPr>
          <w:i/>
        </w:rPr>
        <w:t xml:space="preserve"> sociología, psicología</w:t>
      </w:r>
      <w:r>
        <w:rPr>
          <w:i/>
        </w:rPr>
        <w:t>,</w:t>
      </w:r>
      <w:r w:rsidRPr="00242A0A">
        <w:rPr>
          <w:i/>
        </w:rPr>
        <w:t xml:space="preserve"> economía)</w:t>
      </w:r>
      <w:r>
        <w:t xml:space="preserve"> como intento de aplicar el </w:t>
      </w:r>
      <w:r w:rsidRPr="00242A0A">
        <w:rPr>
          <w:i/>
        </w:rPr>
        <w:t>método científico</w:t>
      </w:r>
      <w:r>
        <w:t xml:space="preserve"> al estudio de la </w:t>
      </w:r>
      <w:r w:rsidRPr="00242A0A">
        <w:rPr>
          <w:i/>
        </w:rPr>
        <w:t>sociedad humana</w:t>
      </w:r>
      <w:r>
        <w:t xml:space="preserve">. Su función declarada era </w:t>
      </w:r>
      <w:r w:rsidRPr="00242A0A">
        <w:rPr>
          <w:i/>
        </w:rPr>
        <w:t>comprender, predecir y mejorar las condiciones sociales</w:t>
      </w:r>
      <w:r>
        <w:t>.</w:t>
      </w:r>
    </w:p>
    <w:p w:rsidR="002430EB" w:rsidRDefault="002430EB" w:rsidP="002430EB">
      <w:pPr>
        <w:pStyle w:val="30-Parrafo"/>
      </w:pPr>
      <w:r>
        <w:rPr>
          <w:rFonts w:ascii="Digital-7 Mono" w:hAnsi="Digital-7 Mono"/>
          <w:i/>
        </w:rPr>
        <w:t>2.7.42</w:t>
      </w:r>
      <w:r w:rsidRPr="00412153">
        <w:rPr>
          <w:i/>
        </w:rPr>
        <w:t xml:space="preserve"> </w:t>
      </w:r>
      <w:r w:rsidRPr="00412153">
        <w:rPr>
          <w:rFonts w:ascii="Times New Roman" w:hAnsi="Times New Roman"/>
        </w:rPr>
        <w:t>»</w:t>
      </w:r>
      <w:r>
        <w:t xml:space="preserve"> Sin embargo, en la práctica, las </w:t>
      </w:r>
      <w:r w:rsidRPr="00242A0A">
        <w:rPr>
          <w:i/>
        </w:rPr>
        <w:t>ciencias sociales</w:t>
      </w:r>
      <w:r>
        <w:t xml:space="preserve"> se convirtieron en </w:t>
      </w:r>
      <w:r w:rsidRPr="00242A0A">
        <w:rPr>
          <w:i/>
        </w:rPr>
        <w:t>herramientas de gestión y control</w:t>
      </w:r>
      <w:r>
        <w:t xml:space="preserve">. Mientras las </w:t>
      </w:r>
      <w:r w:rsidRPr="00242A0A">
        <w:rPr>
          <w:i/>
        </w:rPr>
        <w:t>ciencias duras (física, química, biología)</w:t>
      </w:r>
      <w:r>
        <w:t xml:space="preserve"> sirven para dominar la naturaleza, las </w:t>
      </w:r>
      <w:r w:rsidRPr="00242A0A">
        <w:rPr>
          <w:i/>
        </w:rPr>
        <w:t>ciencias sociales</w:t>
      </w:r>
      <w:r>
        <w:t xml:space="preserve"> sirven para dominar a las poblaciones. Sus </w:t>
      </w:r>
      <w:r w:rsidRPr="00242A0A">
        <w:rPr>
          <w:i/>
        </w:rPr>
        <w:t>modelos, métricas y teorías</w:t>
      </w:r>
      <w:r>
        <w:t xml:space="preserve"> </w:t>
      </w:r>
      <w:r w:rsidRPr="00242A0A">
        <w:rPr>
          <w:i/>
        </w:rPr>
        <w:t>(diseñados en contextos centrales</w:t>
      </w:r>
      <w:r>
        <w:rPr>
          <w:i/>
        </w:rPr>
        <w:t>)</w:t>
      </w:r>
      <w:r>
        <w:t xml:space="preserve"> se aplican como </w:t>
      </w:r>
      <w:r w:rsidRPr="00242A0A">
        <w:rPr>
          <w:i/>
        </w:rPr>
        <w:t>universales a realidades periféricas radicalmente distintas</w:t>
      </w:r>
      <w:r>
        <w:t xml:space="preserve">, justificando </w:t>
      </w:r>
      <w:r w:rsidRPr="00242A0A">
        <w:rPr>
          <w:i/>
        </w:rPr>
        <w:t>políticas de aju</w:t>
      </w:r>
      <w:r>
        <w:rPr>
          <w:i/>
        </w:rPr>
        <w:t>ste, intervención o «desarrollo»</w:t>
      </w:r>
      <w:r w:rsidRPr="00242A0A">
        <w:rPr>
          <w:i/>
        </w:rPr>
        <w:t>.</w:t>
      </w:r>
    </w:p>
    <w:p w:rsidR="002430EB" w:rsidRDefault="002430EB" w:rsidP="002430EB">
      <w:pPr>
        <w:pStyle w:val="30-Parrafo"/>
      </w:pPr>
      <w:r>
        <w:rPr>
          <w:rFonts w:ascii="Digital-7 Mono" w:hAnsi="Digital-7 Mono"/>
          <w:i/>
        </w:rPr>
        <w:t>2.7.43</w:t>
      </w:r>
      <w:r w:rsidRPr="00412153">
        <w:rPr>
          <w:i/>
        </w:rPr>
        <w:t xml:space="preserve"> </w:t>
      </w:r>
      <w:r w:rsidRPr="00412153">
        <w:rPr>
          <w:rFonts w:ascii="Times New Roman" w:hAnsi="Times New Roman"/>
        </w:rPr>
        <w:t>»</w:t>
      </w:r>
      <w:r>
        <w:t xml:space="preserve"> </w:t>
      </w:r>
      <w:r w:rsidRPr="00242A0A">
        <w:rPr>
          <w:i/>
        </w:rPr>
        <w:t>La economía</w:t>
      </w:r>
      <w:r>
        <w:t>, por ejemplo, se presenta como «</w:t>
      </w:r>
      <w:r w:rsidRPr="00242A0A">
        <w:rPr>
          <w:i/>
        </w:rPr>
        <w:t>ciencia neutral</w:t>
      </w:r>
      <w:r>
        <w:t xml:space="preserve">», pero sus modelos </w:t>
      </w:r>
      <w:r w:rsidRPr="00242A0A">
        <w:rPr>
          <w:i/>
        </w:rPr>
        <w:t>(crecimiento, eficiencia, mercado)</w:t>
      </w:r>
      <w:r>
        <w:t xml:space="preserve"> reflejan los </w:t>
      </w:r>
      <w:r w:rsidRPr="00887B03">
        <w:rPr>
          <w:i/>
        </w:rPr>
        <w:t>intereses del orden global</w:t>
      </w:r>
      <w:r>
        <w:t xml:space="preserve">. </w:t>
      </w:r>
      <w:r w:rsidRPr="00887B03">
        <w:rPr>
          <w:i/>
        </w:rPr>
        <w:t>La psicología</w:t>
      </w:r>
      <w:r>
        <w:t xml:space="preserve"> define «</w:t>
      </w:r>
      <w:r w:rsidRPr="00887B03">
        <w:rPr>
          <w:i/>
        </w:rPr>
        <w:t>salud mental</w:t>
      </w:r>
      <w:r>
        <w:t xml:space="preserve">» según </w:t>
      </w:r>
      <w:r w:rsidRPr="00887B03">
        <w:rPr>
          <w:i/>
        </w:rPr>
        <w:t>estándares occidentales</w:t>
      </w:r>
      <w:r>
        <w:t xml:space="preserve">, </w:t>
      </w:r>
      <w:proofErr w:type="spellStart"/>
      <w:r>
        <w:t>patologizando</w:t>
      </w:r>
      <w:proofErr w:type="spellEnd"/>
      <w:r>
        <w:t xml:space="preserve"> formas no </w:t>
      </w:r>
      <w:r>
        <w:lastRenderedPageBreak/>
        <w:t xml:space="preserve">occidentales de ser. </w:t>
      </w:r>
      <w:r w:rsidRPr="00887B03">
        <w:rPr>
          <w:i/>
        </w:rPr>
        <w:t>La sociología</w:t>
      </w:r>
      <w:r>
        <w:t xml:space="preserve"> reproduce marcos teóricos que naturalizan la desigualdad global como «</w:t>
      </w:r>
      <w:r w:rsidRPr="00887B03">
        <w:rPr>
          <w:i/>
        </w:rPr>
        <w:t>etapa de desarrollo</w:t>
      </w:r>
      <w:r>
        <w:t>».</w:t>
      </w:r>
    </w:p>
    <w:p w:rsidR="002430EB" w:rsidRDefault="002430EB" w:rsidP="002430EB">
      <w:pPr>
        <w:pStyle w:val="30-Parrafo"/>
      </w:pPr>
      <w:r>
        <w:rPr>
          <w:rFonts w:ascii="Digital-7 Mono" w:hAnsi="Digital-7 Mono"/>
          <w:i/>
        </w:rPr>
        <w:t>2.7.44</w:t>
      </w:r>
      <w:r w:rsidRPr="00412153">
        <w:rPr>
          <w:i/>
        </w:rPr>
        <w:t xml:space="preserve"> </w:t>
      </w:r>
      <w:r w:rsidRPr="00412153">
        <w:rPr>
          <w:rFonts w:ascii="Times New Roman" w:hAnsi="Times New Roman"/>
        </w:rPr>
        <w:t>»</w:t>
      </w:r>
      <w:r>
        <w:t xml:space="preserve"> En ambos casos </w:t>
      </w:r>
      <w:r w:rsidRPr="00887B03">
        <w:rPr>
          <w:i/>
        </w:rPr>
        <w:t>(ciencias duras y sociales)</w:t>
      </w:r>
      <w:r>
        <w:t xml:space="preserve">, el sistema científico no busca la verdad por la verdad, sino </w:t>
      </w:r>
      <w:r w:rsidRPr="00887B03">
        <w:rPr>
          <w:i/>
        </w:rPr>
        <w:t>el</w:t>
      </w:r>
      <w:r>
        <w:t xml:space="preserve"> </w:t>
      </w:r>
      <w:r w:rsidRPr="00887B03">
        <w:rPr>
          <w:i/>
        </w:rPr>
        <w:t>fortalecimiento del orden civilizatorio hegemónico</w:t>
      </w:r>
      <w:r>
        <w:t xml:space="preserve">, por lo que la ciencia no es libre, sino </w:t>
      </w:r>
      <w:r w:rsidRPr="00887B03">
        <w:rPr>
          <w:i/>
        </w:rPr>
        <w:t>estratégica</w:t>
      </w:r>
      <w:r>
        <w:t>.</w:t>
      </w:r>
    </w:p>
    <w:p w:rsidR="002430EB" w:rsidRDefault="002430EB" w:rsidP="002430EB">
      <w:pPr>
        <w:pStyle w:val="30-Parrafo"/>
      </w:pPr>
      <w:r>
        <w:rPr>
          <w:rFonts w:ascii="Digital-7 Mono" w:hAnsi="Digital-7 Mono"/>
          <w:i/>
        </w:rPr>
        <w:t>2.7.45</w:t>
      </w:r>
      <w:r w:rsidRPr="00412153">
        <w:rPr>
          <w:i/>
        </w:rPr>
        <w:t xml:space="preserve"> </w:t>
      </w:r>
      <w:r w:rsidRPr="00412153">
        <w:rPr>
          <w:rFonts w:ascii="Times New Roman" w:hAnsi="Times New Roman"/>
        </w:rPr>
        <w:t>»</w:t>
      </w:r>
      <w:r>
        <w:t xml:space="preserve"> El </w:t>
      </w:r>
      <w:r w:rsidRPr="00887B03">
        <w:rPr>
          <w:i/>
        </w:rPr>
        <w:t>sistema científico</w:t>
      </w:r>
      <w:r>
        <w:t xml:space="preserve">, en la </w:t>
      </w:r>
      <w:r w:rsidRPr="00887B03">
        <w:rPr>
          <w:i/>
        </w:rPr>
        <w:t>etapa de Globalización Fragmentada</w:t>
      </w:r>
      <w:r>
        <w:t xml:space="preserve">, cumple una función análoga a la de los </w:t>
      </w:r>
      <w:r w:rsidRPr="00887B03">
        <w:rPr>
          <w:i/>
        </w:rPr>
        <w:t>sistemas religiosos</w:t>
      </w:r>
      <w:r>
        <w:t xml:space="preserve"> en etapas anteriores, </w:t>
      </w:r>
      <w:r w:rsidRPr="00887B03">
        <w:rPr>
          <w:i/>
        </w:rPr>
        <w:t>define la realidad legítima, establece una jerarquía de autoridad y excluye lo que no se ajusta a su lógica</w:t>
      </w:r>
      <w:r>
        <w:t xml:space="preserve">. La diferencia no es ontológica, sino </w:t>
      </w:r>
      <w:r w:rsidRPr="00887B03">
        <w:rPr>
          <w:i/>
        </w:rPr>
        <w:t>de lenguaje</w:t>
      </w:r>
      <w:r>
        <w:t>. Donde antes se decía «</w:t>
      </w:r>
      <w:r w:rsidRPr="00887B03">
        <w:rPr>
          <w:i/>
        </w:rPr>
        <w:t>Dios lo quiere</w:t>
      </w:r>
      <w:r>
        <w:t>», ahora se dice «</w:t>
      </w:r>
      <w:r w:rsidRPr="00887B03">
        <w:rPr>
          <w:i/>
        </w:rPr>
        <w:t>la ciencia lo demuestra</w:t>
      </w:r>
      <w:r>
        <w:t>».</w:t>
      </w:r>
    </w:p>
    <w:p w:rsidR="002430EB" w:rsidRDefault="002430EB" w:rsidP="002430EB">
      <w:pPr>
        <w:pStyle w:val="30-Parrafo"/>
      </w:pPr>
      <w:r>
        <w:rPr>
          <w:rFonts w:ascii="Digital-7 Mono" w:hAnsi="Digital-7 Mono"/>
          <w:i/>
        </w:rPr>
        <w:t>2.7.46</w:t>
      </w:r>
      <w:r w:rsidRPr="00412153">
        <w:rPr>
          <w:i/>
        </w:rPr>
        <w:t xml:space="preserve"> </w:t>
      </w:r>
      <w:r w:rsidRPr="00412153">
        <w:rPr>
          <w:rFonts w:ascii="Times New Roman" w:hAnsi="Times New Roman"/>
        </w:rPr>
        <w:t>»</w:t>
      </w:r>
      <w:r>
        <w:t xml:space="preserve"> La consciencia del individuo internaliza que solo es real lo que puede ser </w:t>
      </w:r>
      <w:r w:rsidRPr="00887B03">
        <w:rPr>
          <w:i/>
        </w:rPr>
        <w:t>medido, modelado y validado por el método científico</w:t>
      </w:r>
      <w:r>
        <w:t xml:space="preserve">. Esta internalización dota al </w:t>
      </w:r>
      <w:r w:rsidRPr="00887B03">
        <w:rPr>
          <w:i/>
        </w:rPr>
        <w:t>Noema Científico</w:t>
      </w:r>
      <w:r>
        <w:t xml:space="preserve"> de una autoridad casi sagrada, que permite imponer un </w:t>
      </w:r>
      <w:r w:rsidRPr="00887B03">
        <w:rPr>
          <w:i/>
        </w:rPr>
        <w:t>Paradigma de Realidad</w:t>
      </w:r>
      <w:r>
        <w:t xml:space="preserve"> único a </w:t>
      </w:r>
      <w:r w:rsidRPr="00887B03">
        <w:rPr>
          <w:i/>
        </w:rPr>
        <w:t>escala civilizatoria</w:t>
      </w:r>
      <w:r>
        <w:t>.</w:t>
      </w:r>
    </w:p>
    <w:p w:rsidR="002430EB" w:rsidRDefault="002430EB" w:rsidP="002430EB">
      <w:pPr>
        <w:pStyle w:val="30-Parrafo"/>
      </w:pPr>
      <w:r>
        <w:rPr>
          <w:rFonts w:ascii="Digital-7 Mono" w:hAnsi="Digital-7 Mono"/>
          <w:i/>
        </w:rPr>
        <w:t>2.7.47</w:t>
      </w:r>
      <w:r w:rsidRPr="00412153">
        <w:rPr>
          <w:i/>
        </w:rPr>
        <w:t xml:space="preserve"> </w:t>
      </w:r>
      <w:r w:rsidRPr="00412153">
        <w:rPr>
          <w:rFonts w:ascii="Times New Roman" w:hAnsi="Times New Roman"/>
        </w:rPr>
        <w:t>»</w:t>
      </w:r>
      <w:r>
        <w:t xml:space="preserve"> Pero esta autoridad no es neutral, sino que opera como un </w:t>
      </w:r>
      <w:r w:rsidRPr="00887B03">
        <w:rPr>
          <w:i/>
        </w:rPr>
        <w:t>filtro de poder</w:t>
      </w:r>
      <w:r>
        <w:t xml:space="preserve">. Las naciones que lideran la </w:t>
      </w:r>
      <w:r w:rsidRPr="00887B03">
        <w:rPr>
          <w:i/>
        </w:rPr>
        <w:t>producción científica</w:t>
      </w:r>
      <w:r>
        <w:t xml:space="preserve"> no solo </w:t>
      </w:r>
      <w:r w:rsidRPr="00ED55C2">
        <w:t>acumulan ventajas tecnológicas</w:t>
      </w:r>
      <w:r>
        <w:t xml:space="preserve">, también </w:t>
      </w:r>
      <w:r w:rsidRPr="00887B03">
        <w:rPr>
          <w:i/>
        </w:rPr>
        <w:t xml:space="preserve">definen los estándares de lo que es </w:t>
      </w:r>
      <w:r>
        <w:rPr>
          <w:i/>
        </w:rPr>
        <w:t>progreso</w:t>
      </w:r>
      <w:r w:rsidRPr="00887B03">
        <w:rPr>
          <w:i/>
        </w:rPr>
        <w:t>, desarrollo, racionalidad o</w:t>
      </w:r>
      <w:r>
        <w:rPr>
          <w:i/>
        </w:rPr>
        <w:t xml:space="preserve"> </w:t>
      </w:r>
      <w:r w:rsidRPr="00887B03">
        <w:rPr>
          <w:i/>
        </w:rPr>
        <w:t>modernidad</w:t>
      </w:r>
      <w:r>
        <w:t xml:space="preserve">. Y, en última instancia, imponen una jerarquía civilizatoria encubierta, donde los pueblos que no producen ciencia son considerados </w:t>
      </w:r>
      <w:r w:rsidRPr="00887B03">
        <w:rPr>
          <w:i/>
        </w:rPr>
        <w:t>atrasados</w:t>
      </w:r>
      <w:r>
        <w:rPr>
          <w:i/>
        </w:rPr>
        <w:t>, irracionales o dependientes</w:t>
      </w:r>
      <w:r w:rsidRPr="00887B03">
        <w:rPr>
          <w:i/>
        </w:rPr>
        <w:t>.</w:t>
      </w:r>
    </w:p>
    <w:p w:rsidR="002430EB" w:rsidRDefault="002430EB" w:rsidP="002430EB">
      <w:pPr>
        <w:pStyle w:val="30-Parrafo"/>
      </w:pPr>
      <w:r>
        <w:rPr>
          <w:rFonts w:ascii="Digital-7 Mono" w:hAnsi="Digital-7 Mono"/>
          <w:i/>
        </w:rPr>
        <w:t>2.7.48</w:t>
      </w:r>
      <w:r w:rsidRPr="00412153">
        <w:rPr>
          <w:i/>
        </w:rPr>
        <w:t xml:space="preserve"> </w:t>
      </w:r>
      <w:r w:rsidRPr="00412153">
        <w:rPr>
          <w:rFonts w:ascii="Times New Roman" w:hAnsi="Times New Roman"/>
        </w:rPr>
        <w:t>»</w:t>
      </w:r>
      <w:r>
        <w:t xml:space="preserve"> El resultado es un </w:t>
      </w:r>
      <w:r w:rsidRPr="00887B03">
        <w:rPr>
          <w:i/>
        </w:rPr>
        <w:t>sistema científico global profundamente asimétrico</w:t>
      </w:r>
      <w:r>
        <w:t xml:space="preserve">, por un lado, una </w:t>
      </w:r>
      <w:r w:rsidRPr="00887B03">
        <w:rPr>
          <w:i/>
        </w:rPr>
        <w:t>élite de naciones y corporaciones</w:t>
      </w:r>
      <w:r>
        <w:t xml:space="preserve"> que dirige la frontera del conocimiento, </w:t>
      </w:r>
      <w:r w:rsidRPr="00887B03">
        <w:rPr>
          <w:i/>
        </w:rPr>
        <w:t>diseña tecnologías disruptivas y define los futuros posibles</w:t>
      </w:r>
      <w:r>
        <w:t xml:space="preserve">, por el otro, una </w:t>
      </w:r>
      <w:r w:rsidRPr="00887B03">
        <w:rPr>
          <w:i/>
        </w:rPr>
        <w:t>mayoría de países</w:t>
      </w:r>
      <w:r>
        <w:t xml:space="preserve"> que consumen ese conocimiento como </w:t>
      </w:r>
      <w:r w:rsidRPr="00887B03">
        <w:rPr>
          <w:i/>
        </w:rPr>
        <w:t>producto terminado</w:t>
      </w:r>
      <w:r>
        <w:t>, sin capacidad de redirigir sus prioridades, adaptar sus aplicaciones o cuestionar sus supuestos.</w:t>
      </w:r>
    </w:p>
    <w:p w:rsidR="002430EB" w:rsidRDefault="002430EB" w:rsidP="002430EB">
      <w:pPr>
        <w:pStyle w:val="30-Parrafo"/>
      </w:pPr>
      <w:r>
        <w:rPr>
          <w:rFonts w:ascii="Digital-7 Mono" w:hAnsi="Digital-7 Mono"/>
          <w:i/>
        </w:rPr>
        <w:t>2.7.49</w:t>
      </w:r>
      <w:r w:rsidRPr="00412153">
        <w:rPr>
          <w:i/>
        </w:rPr>
        <w:t xml:space="preserve"> </w:t>
      </w:r>
      <w:r w:rsidRPr="00412153">
        <w:rPr>
          <w:rFonts w:ascii="Times New Roman" w:hAnsi="Times New Roman"/>
        </w:rPr>
        <w:t>»</w:t>
      </w:r>
      <w:r>
        <w:t xml:space="preserve"> Esta asimetría no es un defecto, es funcional al orden global. Permite que las </w:t>
      </w:r>
      <w:r w:rsidRPr="00887B03">
        <w:rPr>
          <w:i/>
        </w:rPr>
        <w:t>naciones líderes</w:t>
      </w:r>
      <w:r>
        <w:t xml:space="preserve"> mantengan su hegemonía no solo </w:t>
      </w:r>
      <w:r w:rsidRPr="00887B03">
        <w:rPr>
          <w:i/>
        </w:rPr>
        <w:t>económica o militar</w:t>
      </w:r>
      <w:r>
        <w:t xml:space="preserve">, sino </w:t>
      </w:r>
      <w:r w:rsidRPr="00887B03">
        <w:rPr>
          <w:i/>
        </w:rPr>
        <w:t>epistémica</w:t>
      </w:r>
      <w:r>
        <w:t xml:space="preserve">: su capacidad de definir </w:t>
      </w:r>
      <w:r w:rsidRPr="00887B03">
        <w:rPr>
          <w:i/>
        </w:rPr>
        <w:t>qué es real, qué es posible y qué futuro es legítimo</w:t>
      </w:r>
      <w:r>
        <w:t xml:space="preserve"> para la humanidad entera.</w:t>
      </w:r>
    </w:p>
    <w:p w:rsidR="002430EB" w:rsidRDefault="002430EB" w:rsidP="002430EB">
      <w:pPr>
        <w:pStyle w:val="30-Parrafo"/>
      </w:pPr>
      <w:r>
        <w:rPr>
          <w:rFonts w:ascii="Digital-7 Mono" w:hAnsi="Digital-7 Mono"/>
          <w:i/>
        </w:rPr>
        <w:t>2.7.50</w:t>
      </w:r>
      <w:r w:rsidRPr="00412153">
        <w:rPr>
          <w:i/>
        </w:rPr>
        <w:t xml:space="preserve"> </w:t>
      </w:r>
      <w:r w:rsidRPr="00412153">
        <w:rPr>
          <w:rFonts w:ascii="Times New Roman" w:hAnsi="Times New Roman"/>
        </w:rPr>
        <w:t>»</w:t>
      </w:r>
      <w:r>
        <w:t xml:space="preserve"> La </w:t>
      </w:r>
      <w:r w:rsidRPr="000B03B8">
        <w:rPr>
          <w:i/>
        </w:rPr>
        <w:t>transición al Nivel 5</w:t>
      </w:r>
      <w:r>
        <w:t xml:space="preserve"> comienza cuando la civilización reconoce que el </w:t>
      </w:r>
      <w:r w:rsidRPr="000B03B8">
        <w:rPr>
          <w:i/>
        </w:rPr>
        <w:t>Sistema Científico</w:t>
      </w:r>
      <w:r>
        <w:t xml:space="preserve">, tal como opera en el </w:t>
      </w:r>
      <w:r w:rsidRPr="000B03B8">
        <w:rPr>
          <w:i/>
        </w:rPr>
        <w:t>Nivel 4</w:t>
      </w:r>
      <w:r>
        <w:t xml:space="preserve">, no es un reflejo neutral de la realidad, sino un </w:t>
      </w:r>
      <w:r w:rsidRPr="000B03B8">
        <w:rPr>
          <w:i/>
        </w:rPr>
        <w:t xml:space="preserve">Noema </w:t>
      </w:r>
      <w:r w:rsidRPr="000B03B8">
        <w:t>más</w:t>
      </w:r>
      <w:r>
        <w:rPr>
          <w:i/>
        </w:rPr>
        <w:t xml:space="preserve"> </w:t>
      </w:r>
      <w:r w:rsidRPr="000B03B8">
        <w:t>disfrazado de objetividad</w:t>
      </w:r>
      <w:r>
        <w:t xml:space="preserve">. Mientras las naciones se teman mutuamente, mientras la ciencia se use </w:t>
      </w:r>
      <w:r w:rsidRPr="000B03B8">
        <w:rPr>
          <w:i/>
        </w:rPr>
        <w:t>para desarrollar armas, para espiar, para patentar la vida o para imponer modelos de desarrollo</w:t>
      </w:r>
      <w:r>
        <w:t xml:space="preserve">, la civilización permanecerá atrapada en la </w:t>
      </w:r>
      <w:r w:rsidRPr="000B03B8">
        <w:rPr>
          <w:i/>
        </w:rPr>
        <w:t>lucha noemática</w:t>
      </w:r>
      <w:r>
        <w:t xml:space="preserve">. El verdadero </w:t>
      </w:r>
      <w:r w:rsidRPr="000B03B8">
        <w:rPr>
          <w:i/>
        </w:rPr>
        <w:t>Sistema Científico del Nivel 5</w:t>
      </w:r>
      <w:r>
        <w:t xml:space="preserve"> no surge de los laboratorios estatales ni de las corporaciones, sino de la </w:t>
      </w:r>
      <w:r w:rsidRPr="000B03B8">
        <w:rPr>
          <w:i/>
        </w:rPr>
        <w:t>descolonización epistémica</w:t>
      </w:r>
      <w:r>
        <w:t xml:space="preserve"> impulsada por los </w:t>
      </w:r>
      <w:r w:rsidRPr="000B03B8">
        <w:rPr>
          <w:i/>
        </w:rPr>
        <w:t>Avatares</w:t>
      </w:r>
      <w:r>
        <w:t xml:space="preserve"> que emergen del </w:t>
      </w:r>
      <w:r w:rsidRPr="000B03B8">
        <w:rPr>
          <w:i/>
        </w:rPr>
        <w:t>limbo civilizatorio</w:t>
      </w:r>
      <w:r>
        <w:t>.</w:t>
      </w:r>
    </w:p>
    <w:p w:rsidR="002430EB" w:rsidRDefault="002430EB" w:rsidP="002430EB">
      <w:pPr>
        <w:pStyle w:val="30-Parrafo"/>
      </w:pPr>
      <w:r>
        <w:rPr>
          <w:rFonts w:ascii="Digital-7 Mono" w:hAnsi="Digital-7 Mono"/>
          <w:i/>
        </w:rPr>
        <w:t>2.7.51</w:t>
      </w:r>
      <w:r w:rsidRPr="00412153">
        <w:rPr>
          <w:i/>
        </w:rPr>
        <w:t xml:space="preserve"> </w:t>
      </w:r>
      <w:r w:rsidRPr="00412153">
        <w:rPr>
          <w:rFonts w:ascii="Times New Roman" w:hAnsi="Times New Roman"/>
        </w:rPr>
        <w:t>»</w:t>
      </w:r>
      <w:r>
        <w:t xml:space="preserve"> Para un </w:t>
      </w:r>
      <w:r w:rsidRPr="000B03B8">
        <w:rPr>
          <w:i/>
        </w:rPr>
        <w:t>observador externo</w:t>
      </w:r>
      <w:r>
        <w:rPr>
          <w:i/>
        </w:rPr>
        <w:t xml:space="preserve"> (Consciencia Lunar)</w:t>
      </w:r>
      <w:r>
        <w:t xml:space="preserve">, el hito que confirma que una civilización ha alcanzado el </w:t>
      </w:r>
      <w:r w:rsidRPr="000B03B8">
        <w:rPr>
          <w:i/>
        </w:rPr>
        <w:t>Nivel 5</w:t>
      </w:r>
      <w:r>
        <w:t xml:space="preserve"> no es la posesión de tecnología avanzada, sino la </w:t>
      </w:r>
      <w:r w:rsidRPr="000B03B8">
        <w:rPr>
          <w:i/>
        </w:rPr>
        <w:t xml:space="preserve">libre </w:t>
      </w:r>
      <w:r w:rsidRPr="000B03B8">
        <w:rPr>
          <w:i/>
        </w:rPr>
        <w:lastRenderedPageBreak/>
        <w:t>circulación del conocimiento</w:t>
      </w:r>
      <w:r>
        <w:t xml:space="preserve">. Cuando ya no existen secretos militares, cuando las patentes se disuelven en favor del bien común, cuando un descubrimiento en una nación remota se comparte inmediatamente con todas las demás sin temor a que sea usado como arma, entonces la </w:t>
      </w:r>
      <w:r w:rsidRPr="000B03B8">
        <w:rPr>
          <w:i/>
        </w:rPr>
        <w:t>lucha noemática</w:t>
      </w:r>
      <w:r>
        <w:t xml:space="preserve"> ha sido superada. El </w:t>
      </w:r>
      <w:r w:rsidRPr="000B03B8">
        <w:rPr>
          <w:i/>
        </w:rPr>
        <w:t>Sistema Científico</w:t>
      </w:r>
      <w:r>
        <w:t xml:space="preserve"> deja de ser un </w:t>
      </w:r>
      <w:r w:rsidRPr="000B03B8">
        <w:rPr>
          <w:i/>
        </w:rPr>
        <w:t xml:space="preserve">instrumento de supremacía </w:t>
      </w:r>
      <w:r>
        <w:t xml:space="preserve">para convertirse en un </w:t>
      </w:r>
      <w:r w:rsidRPr="000B03B8">
        <w:rPr>
          <w:i/>
        </w:rPr>
        <w:t>bien común planetario</w:t>
      </w:r>
      <w:r>
        <w:t xml:space="preserve">, accesible a cualquier ciudadano sin necesidad de </w:t>
      </w:r>
      <w:r w:rsidRPr="000B03B8">
        <w:rPr>
          <w:i/>
        </w:rPr>
        <w:t>títulos, instituciones o validación académica</w:t>
      </w:r>
      <w:r>
        <w:t>.</w:t>
      </w:r>
    </w:p>
    <w:p w:rsidR="002430EB" w:rsidRDefault="002430EB" w:rsidP="002430EB">
      <w:pPr>
        <w:pStyle w:val="30-Parrafo"/>
      </w:pPr>
      <w:r>
        <w:rPr>
          <w:rFonts w:ascii="Digital-7 Mono" w:hAnsi="Digital-7 Mono"/>
          <w:i/>
        </w:rPr>
        <w:t>2.7.52</w:t>
      </w:r>
      <w:r w:rsidRPr="00412153">
        <w:rPr>
          <w:i/>
        </w:rPr>
        <w:t xml:space="preserve"> </w:t>
      </w:r>
      <w:r w:rsidRPr="00412153">
        <w:rPr>
          <w:rFonts w:ascii="Times New Roman" w:hAnsi="Times New Roman"/>
        </w:rPr>
        <w:t>»</w:t>
      </w:r>
      <w:r>
        <w:t xml:space="preserve"> El </w:t>
      </w:r>
      <w:r w:rsidRPr="000B03B8">
        <w:rPr>
          <w:i/>
        </w:rPr>
        <w:t>Noema Científico</w:t>
      </w:r>
      <w:r>
        <w:t xml:space="preserve"> </w:t>
      </w:r>
      <w:r w:rsidRPr="000B03B8">
        <w:rPr>
          <w:i/>
        </w:rPr>
        <w:t>unificado</w:t>
      </w:r>
      <w:r>
        <w:t xml:space="preserve"> </w:t>
      </w:r>
      <w:r w:rsidRPr="000B03B8">
        <w:rPr>
          <w:i/>
        </w:rPr>
        <w:t>del Nivel 5</w:t>
      </w:r>
      <w:r>
        <w:t xml:space="preserve"> no rechaza el </w:t>
      </w:r>
      <w:r w:rsidRPr="000B03B8">
        <w:rPr>
          <w:i/>
        </w:rPr>
        <w:t>método científico</w:t>
      </w:r>
      <w:r>
        <w:t xml:space="preserve">, sino que lo trasciende. Reconoce que la </w:t>
      </w:r>
      <w:r w:rsidRPr="000B03B8">
        <w:rPr>
          <w:i/>
        </w:rPr>
        <w:t>realidad fenomenológica</w:t>
      </w:r>
      <w:r>
        <w:t xml:space="preserve"> es solo una proyección de la </w:t>
      </w:r>
      <w:r w:rsidRPr="000B03B8">
        <w:rPr>
          <w:i/>
        </w:rPr>
        <w:t>matriz nouménica</w:t>
      </w:r>
      <w:r>
        <w:t xml:space="preserve">, y que la </w:t>
      </w:r>
      <w:r w:rsidRPr="000B03B8">
        <w:rPr>
          <w:i/>
        </w:rPr>
        <w:t>consciencia subjetiva</w:t>
      </w:r>
      <w:r>
        <w:t xml:space="preserve"> no es un epifenómeno, sino </w:t>
      </w:r>
      <w:r w:rsidRPr="000B03B8">
        <w:rPr>
          <w:i/>
        </w:rPr>
        <w:t>el fundamento primordial</w:t>
      </w:r>
      <w:r>
        <w:t xml:space="preserve">. </w:t>
      </w:r>
    </w:p>
    <w:p w:rsidR="002430EB" w:rsidRDefault="002430EB" w:rsidP="002430EB">
      <w:pPr>
        <w:pStyle w:val="30-Parrafo"/>
      </w:pPr>
      <w:r>
        <w:rPr>
          <w:rFonts w:ascii="Digital-7 Mono" w:hAnsi="Digital-7 Mono"/>
          <w:i/>
        </w:rPr>
        <w:t>2.7.53</w:t>
      </w:r>
      <w:r w:rsidRPr="00412153">
        <w:rPr>
          <w:i/>
        </w:rPr>
        <w:t xml:space="preserve"> </w:t>
      </w:r>
      <w:r w:rsidRPr="00412153">
        <w:rPr>
          <w:rFonts w:ascii="Times New Roman" w:hAnsi="Times New Roman"/>
        </w:rPr>
        <w:t>»</w:t>
      </w:r>
      <w:r>
        <w:t xml:space="preserve"> Por lo tanto, el </w:t>
      </w:r>
      <w:r w:rsidRPr="000B03B8">
        <w:rPr>
          <w:i/>
        </w:rPr>
        <w:t>Sistema Científico del Nivel 5</w:t>
      </w:r>
      <w:r>
        <w:t xml:space="preserve"> integra </w:t>
      </w:r>
      <w:r w:rsidRPr="000B03B8">
        <w:rPr>
          <w:i/>
        </w:rPr>
        <w:t>la metafísica, la filosofía y la experiencia subjetiva</w:t>
      </w:r>
      <w:r>
        <w:t xml:space="preserve"> como </w:t>
      </w:r>
      <w:r w:rsidRPr="000B03B8">
        <w:rPr>
          <w:i/>
        </w:rPr>
        <w:t>fuentes legítimas de conocimiento</w:t>
      </w:r>
      <w:r>
        <w:t xml:space="preserve">. La ciencia ya no se limita a lo medible, sino que explora los mecanismos de manifestación de la realidad desde el </w:t>
      </w:r>
      <w:r w:rsidRPr="000B03B8">
        <w:rPr>
          <w:i/>
        </w:rPr>
        <w:t>plano de la materia oscura</w:t>
      </w:r>
      <w:r>
        <w:t xml:space="preserve">. La dualidad entre </w:t>
      </w:r>
      <w:r w:rsidRPr="000B03B8">
        <w:rPr>
          <w:i/>
        </w:rPr>
        <w:t>ciencia y religión</w:t>
      </w:r>
      <w:r>
        <w:t xml:space="preserve"> se disuelve, no porque una gane, sino porque ambas se reconocen como </w:t>
      </w:r>
      <w:r w:rsidRPr="000B03B8">
        <w:rPr>
          <w:i/>
        </w:rPr>
        <w:t>aproximaciones parciales</w:t>
      </w:r>
      <w:r>
        <w:t xml:space="preserve"> a una verdad subyacente.</w:t>
      </w:r>
    </w:p>
    <w:p w:rsidR="002430EB" w:rsidRDefault="002430EB" w:rsidP="002430EB">
      <w:pPr>
        <w:pStyle w:val="30-Parrafo"/>
      </w:pPr>
      <w:r>
        <w:rPr>
          <w:rFonts w:ascii="Digital-7 Mono" w:hAnsi="Digital-7 Mono"/>
          <w:i/>
        </w:rPr>
        <w:t>2.7.55</w:t>
      </w:r>
      <w:r w:rsidRPr="00412153">
        <w:rPr>
          <w:i/>
        </w:rPr>
        <w:t xml:space="preserve"> </w:t>
      </w:r>
      <w:r w:rsidRPr="00412153">
        <w:rPr>
          <w:rFonts w:ascii="Times New Roman" w:hAnsi="Times New Roman"/>
        </w:rPr>
        <w:t>»</w:t>
      </w:r>
      <w:r>
        <w:t xml:space="preserve"> Esta transformación no es impuesta desde arriba, sino que </w:t>
      </w:r>
      <w:r w:rsidRPr="000B03B8">
        <w:rPr>
          <w:i/>
        </w:rPr>
        <w:t>emerge desde la base</w:t>
      </w:r>
      <w:r>
        <w:t xml:space="preserve">. Los ciudadanos, al comprender que el </w:t>
      </w:r>
      <w:r w:rsidRPr="000B03B8">
        <w:rPr>
          <w:i/>
        </w:rPr>
        <w:t>sistema académico</w:t>
      </w:r>
      <w:r>
        <w:t xml:space="preserve"> </w:t>
      </w:r>
      <w:r w:rsidRPr="000B03B8">
        <w:rPr>
          <w:i/>
        </w:rPr>
        <w:t>ha sido cooptado por las élites</w:t>
      </w:r>
      <w:r>
        <w:t xml:space="preserve">, comienzan a aprender directamente de la información disponible en redes globales, generando sus propios </w:t>
      </w:r>
      <w:r w:rsidRPr="000B03B8">
        <w:rPr>
          <w:i/>
        </w:rPr>
        <w:t>Noemas Personales</w:t>
      </w:r>
      <w:r>
        <w:t xml:space="preserve">. Jóvenes de todas las naciones, sin importar su origen, acceden al mismo conocimiento y comienzan a colaborar en </w:t>
      </w:r>
      <w:r w:rsidRPr="000B03B8">
        <w:rPr>
          <w:i/>
        </w:rPr>
        <w:t>la construcción de una cosmovisión unificada</w:t>
      </w:r>
      <w:r>
        <w:t xml:space="preserve">. La ciencia deja de ser un </w:t>
      </w:r>
      <w:r w:rsidRPr="000B03B8">
        <w:rPr>
          <w:i/>
        </w:rPr>
        <w:t>dogma cerrado</w:t>
      </w:r>
      <w:r>
        <w:t xml:space="preserve"> para convertirse en un </w:t>
      </w:r>
      <w:r w:rsidRPr="000B03B8">
        <w:rPr>
          <w:i/>
        </w:rPr>
        <w:t>proceso abierto, colectivo y evolutivo</w:t>
      </w:r>
      <w:r>
        <w:t xml:space="preserve">, donde la autoridad no reside en títulos, sino en </w:t>
      </w:r>
      <w:r w:rsidRPr="000B03B8">
        <w:rPr>
          <w:i/>
        </w:rPr>
        <w:t>la coherencia lógica y la capacidad de generar bienestar</w:t>
      </w:r>
      <w:r>
        <w:t>.</w:t>
      </w:r>
    </w:p>
    <w:p w:rsidR="002430EB" w:rsidRDefault="002430EB" w:rsidP="002430EB">
      <w:pPr>
        <w:pStyle w:val="30-Parrafo"/>
      </w:pPr>
      <w:r>
        <w:rPr>
          <w:rFonts w:ascii="Digital-7 Mono" w:hAnsi="Digital-7 Mono"/>
          <w:i/>
        </w:rPr>
        <w:t>2.7.56</w:t>
      </w:r>
      <w:r w:rsidRPr="00412153">
        <w:rPr>
          <w:i/>
        </w:rPr>
        <w:t xml:space="preserve"> </w:t>
      </w:r>
      <w:r w:rsidRPr="00412153">
        <w:rPr>
          <w:rFonts w:ascii="Times New Roman" w:hAnsi="Times New Roman"/>
        </w:rPr>
        <w:t>»</w:t>
      </w:r>
      <w:r>
        <w:t xml:space="preserve"> El </w:t>
      </w:r>
      <w:r w:rsidRPr="000B03B8">
        <w:rPr>
          <w:i/>
        </w:rPr>
        <w:t>Sistema Científico del Nivel 5</w:t>
      </w:r>
      <w:r>
        <w:t xml:space="preserve"> es, por lo tanto, </w:t>
      </w:r>
      <w:r w:rsidRPr="000B03B8">
        <w:rPr>
          <w:i/>
        </w:rPr>
        <w:t>la carta de presentación de la civilización ante la comunidad galáctica</w:t>
      </w:r>
      <w:r>
        <w:t xml:space="preserve">. No porque demuestre </w:t>
      </w:r>
      <w:r w:rsidRPr="000B03B8">
        <w:rPr>
          <w:i/>
        </w:rPr>
        <w:t>superioridad tecnológica</w:t>
      </w:r>
      <w:r>
        <w:t xml:space="preserve">, sino porque demuestra </w:t>
      </w:r>
      <w:r w:rsidRPr="000B03B8">
        <w:rPr>
          <w:i/>
        </w:rPr>
        <w:t>madurez ontológica</w:t>
      </w:r>
      <w:r>
        <w:t xml:space="preserve">: </w:t>
      </w:r>
      <w:r w:rsidRPr="000B03B8">
        <w:rPr>
          <w:i/>
        </w:rPr>
        <w:t>la capacidad de superar el miedo, la fragmentación y la competencia,</w:t>
      </w:r>
      <w:r>
        <w:t xml:space="preserve"> para unificar el conocimiento en función del </w:t>
      </w:r>
      <w:r w:rsidRPr="000B03B8">
        <w:rPr>
          <w:i/>
        </w:rPr>
        <w:t>bien común</w:t>
      </w:r>
      <w:r>
        <w:t xml:space="preserve">. Es la prueba de que la humanidad ha dejado de ser una </w:t>
      </w:r>
      <w:r w:rsidRPr="000B03B8">
        <w:rPr>
          <w:i/>
        </w:rPr>
        <w:t>granja de consciencias en conflicto</w:t>
      </w:r>
      <w:r>
        <w:t xml:space="preserve">, para convertirse en un </w:t>
      </w:r>
      <w:r w:rsidRPr="000B03B8">
        <w:rPr>
          <w:i/>
        </w:rPr>
        <w:t>organismo planetario coherente</w:t>
      </w:r>
      <w:r>
        <w:t xml:space="preserve">, listo para trascender el </w:t>
      </w:r>
      <w:r w:rsidRPr="000B03B8">
        <w:rPr>
          <w:i/>
        </w:rPr>
        <w:t>plano de la materia ordinaria</w:t>
      </w:r>
      <w:r>
        <w:t xml:space="preserve"> y comenzar a interactuar con la </w:t>
      </w:r>
      <w:r w:rsidRPr="000B03B8">
        <w:rPr>
          <w:i/>
        </w:rPr>
        <w:t>realidad nouménica</w:t>
      </w:r>
      <w:r>
        <w:t xml:space="preserve"> del </w:t>
      </w:r>
      <w:r w:rsidRPr="000B03B8">
        <w:rPr>
          <w:i/>
        </w:rPr>
        <w:t>plano de la materia oscura</w:t>
      </w:r>
      <w:r>
        <w:t>.</w:t>
      </w:r>
    </w:p>
    <w:p w:rsidR="002430EB" w:rsidRDefault="002430EB" w:rsidP="002430EB">
      <w:pPr>
        <w:pStyle w:val="135AzulSub"/>
      </w:pPr>
      <w:bookmarkStart w:id="33" w:name="_Toc212715282"/>
      <w:r>
        <w:t>Sistema Cultural</w:t>
      </w:r>
      <w:bookmarkEnd w:id="33"/>
    </w:p>
    <w:p w:rsidR="002430EB" w:rsidRDefault="002430EB" w:rsidP="002430EB">
      <w:pPr>
        <w:pStyle w:val="30-Parrafo"/>
      </w:pPr>
      <w:r>
        <w:rPr>
          <w:rFonts w:ascii="Digital-7 Mono" w:hAnsi="Digital-7 Mono"/>
          <w:i/>
        </w:rPr>
        <w:t>2.10.57</w:t>
      </w:r>
      <w:r w:rsidRPr="00412153">
        <w:rPr>
          <w:i/>
        </w:rPr>
        <w:t xml:space="preserve"> </w:t>
      </w:r>
      <w:r w:rsidRPr="00412153">
        <w:rPr>
          <w:rFonts w:ascii="Times New Roman" w:hAnsi="Times New Roman"/>
        </w:rPr>
        <w:t>»</w:t>
      </w:r>
      <w:r>
        <w:t xml:space="preserve"> Un </w:t>
      </w:r>
      <w:r w:rsidRPr="00B0556D">
        <w:rPr>
          <w:i/>
        </w:rPr>
        <w:t>Sistema Cultural</w:t>
      </w:r>
      <w:r>
        <w:t xml:space="preserve"> es un </w:t>
      </w:r>
      <w:r w:rsidRPr="00C84FA5">
        <w:t>conjunto interrelacionado de elementos</w:t>
      </w:r>
      <w:r>
        <w:t xml:space="preserve"> como </w:t>
      </w:r>
      <w:r w:rsidRPr="00E07928">
        <w:rPr>
          <w:i/>
        </w:rPr>
        <w:t>valores, creencias, normas, prácticas, lenguaje y arte</w:t>
      </w:r>
      <w:r w:rsidRPr="00E07928">
        <w:t xml:space="preserve"> que caracterizan a una sociedad o grupo humano, definiendo su </w:t>
      </w:r>
      <w:r w:rsidRPr="00F257DC">
        <w:rPr>
          <w:i/>
        </w:rPr>
        <w:t>identidad</w:t>
      </w:r>
      <w:r w:rsidRPr="00E07928">
        <w:t xml:space="preserve"> y guiando el comportamiento de sus miembros. </w:t>
      </w:r>
    </w:p>
    <w:p w:rsidR="002430EB" w:rsidRPr="00CA0803" w:rsidRDefault="002430EB" w:rsidP="002430EB">
      <w:pPr>
        <w:pStyle w:val="30-Parrafo"/>
        <w:rPr>
          <w:lang w:val="es-AR"/>
        </w:rPr>
      </w:pPr>
      <w:r>
        <w:rPr>
          <w:rFonts w:ascii="Digital-7 Mono" w:hAnsi="Digital-7 Mono"/>
          <w:i/>
        </w:rPr>
        <w:t>2.10.58</w:t>
      </w:r>
      <w:r w:rsidRPr="00412153">
        <w:rPr>
          <w:i/>
        </w:rPr>
        <w:t xml:space="preserve"> </w:t>
      </w:r>
      <w:r w:rsidRPr="00412153">
        <w:rPr>
          <w:rFonts w:ascii="Times New Roman" w:hAnsi="Times New Roman"/>
        </w:rPr>
        <w:t>»</w:t>
      </w:r>
      <w:r>
        <w:t xml:space="preserve"> </w:t>
      </w:r>
      <w:r w:rsidRPr="007A5510">
        <w:t xml:space="preserve">Estos elementos no existen aislados, sino que interactúan constantemente entre sí y con el entorno, creando una </w:t>
      </w:r>
      <w:r w:rsidRPr="007A5510">
        <w:rPr>
          <w:i/>
        </w:rPr>
        <w:t>consciencia egregórica colectiva</w:t>
      </w:r>
      <w:r>
        <w:t xml:space="preserve"> </w:t>
      </w:r>
      <w:r w:rsidRPr="007A5510">
        <w:t xml:space="preserve">que moldea </w:t>
      </w:r>
      <w:r w:rsidRPr="007A5510">
        <w:lastRenderedPageBreak/>
        <w:t xml:space="preserve">activamente </w:t>
      </w:r>
      <w:r>
        <w:t xml:space="preserve">la </w:t>
      </w:r>
      <w:r w:rsidRPr="007A5510">
        <w:t>percepción de la realidad</w:t>
      </w:r>
      <w:r>
        <w:t xml:space="preserve"> y permite a </w:t>
      </w:r>
      <w:r w:rsidRPr="00E07928">
        <w:t xml:space="preserve">la sociedad </w:t>
      </w:r>
      <w:r w:rsidRPr="00E07928">
        <w:rPr>
          <w:i/>
        </w:rPr>
        <w:t>interpretar el mundo, mantener su cohesión y transmitir sus conocimientos de generación en generación</w:t>
      </w:r>
      <w:r w:rsidRPr="00E07928">
        <w:t xml:space="preserve">. </w:t>
      </w:r>
    </w:p>
    <w:p w:rsidR="002430EB" w:rsidRDefault="002430EB" w:rsidP="002430EB">
      <w:pPr>
        <w:pStyle w:val="30-Parrafo"/>
      </w:pPr>
      <w:r>
        <w:rPr>
          <w:rFonts w:ascii="Digital-7 Mono" w:hAnsi="Digital-7 Mono"/>
          <w:i/>
        </w:rPr>
        <w:t>2.10.59</w:t>
      </w:r>
      <w:r w:rsidRPr="00412153">
        <w:rPr>
          <w:i/>
        </w:rPr>
        <w:t xml:space="preserve"> </w:t>
      </w:r>
      <w:r w:rsidRPr="00412153">
        <w:rPr>
          <w:rFonts w:ascii="Times New Roman" w:hAnsi="Times New Roman"/>
        </w:rPr>
        <w:t>»</w:t>
      </w:r>
      <w:r>
        <w:t xml:space="preserve"> A diferencia del </w:t>
      </w:r>
      <w:r w:rsidRPr="00E8682F">
        <w:rPr>
          <w:i/>
        </w:rPr>
        <w:t>Sistema Científico</w:t>
      </w:r>
      <w:r>
        <w:t xml:space="preserve">, cuya unificación </w:t>
      </w:r>
      <w:r w:rsidRPr="00E8682F">
        <w:rPr>
          <w:i/>
        </w:rPr>
        <w:t>opera desde la cima</w:t>
      </w:r>
      <w:r>
        <w:t xml:space="preserve"> del orden civilizatorio </w:t>
      </w:r>
      <w:r w:rsidRPr="00E8682F">
        <w:rPr>
          <w:i/>
        </w:rPr>
        <w:t>(donde los Estados y las instituciones globales armonizan paradigmas epistémicos)</w:t>
      </w:r>
      <w:r>
        <w:t xml:space="preserve">, el </w:t>
      </w:r>
      <w:r w:rsidRPr="00E8682F">
        <w:rPr>
          <w:i/>
        </w:rPr>
        <w:t>Sistema Cultural</w:t>
      </w:r>
      <w:r>
        <w:t xml:space="preserve"> se transforma </w:t>
      </w:r>
      <w:r w:rsidRPr="00E8682F">
        <w:rPr>
          <w:i/>
        </w:rPr>
        <w:t>desde la base</w:t>
      </w:r>
      <w:r>
        <w:t xml:space="preserve">, es la </w:t>
      </w:r>
      <w:r w:rsidRPr="00E8682F">
        <w:rPr>
          <w:i/>
        </w:rPr>
        <w:t>consciencia subjetiva</w:t>
      </w:r>
      <w:r>
        <w:t xml:space="preserve"> del ciudadano quien debe </w:t>
      </w:r>
      <w:r w:rsidRPr="00E8682F">
        <w:rPr>
          <w:i/>
        </w:rPr>
        <w:t>iniciar el cambio</w:t>
      </w:r>
      <w:r>
        <w:t xml:space="preserve">. Mientras </w:t>
      </w:r>
      <w:r w:rsidRPr="00E8682F">
        <w:rPr>
          <w:i/>
        </w:rPr>
        <w:t>la ciencia</w:t>
      </w:r>
      <w:r>
        <w:t xml:space="preserve"> se impone por </w:t>
      </w:r>
      <w:r w:rsidRPr="00E8682F">
        <w:rPr>
          <w:i/>
        </w:rPr>
        <w:t>consenso técnico y validación colectiva</w:t>
      </w:r>
      <w:r>
        <w:t xml:space="preserve">, </w:t>
      </w:r>
      <w:r w:rsidRPr="00E8682F">
        <w:rPr>
          <w:i/>
        </w:rPr>
        <w:t>la cultura</w:t>
      </w:r>
      <w:r>
        <w:t xml:space="preserve"> se construye por </w:t>
      </w:r>
      <w:r w:rsidRPr="00E8682F">
        <w:rPr>
          <w:i/>
        </w:rPr>
        <w:t>adhesión emocional, identidad simbólica y elección existencial</w:t>
      </w:r>
      <w:r>
        <w:t xml:space="preserve">. Por ello, su unificación representa el desafío más profundo de la </w:t>
      </w:r>
      <w:r w:rsidRPr="00E8682F">
        <w:rPr>
          <w:i/>
        </w:rPr>
        <w:t>transición al Nivel 5</w:t>
      </w:r>
      <w:r>
        <w:t>.</w:t>
      </w:r>
    </w:p>
    <w:p w:rsidR="002430EB" w:rsidRDefault="002430EB" w:rsidP="002430EB">
      <w:pPr>
        <w:pStyle w:val="30-Parrafo"/>
      </w:pPr>
      <w:r>
        <w:rPr>
          <w:rFonts w:ascii="Digital-7 Mono" w:hAnsi="Digital-7 Mono"/>
          <w:i/>
        </w:rPr>
        <w:t>2.10.60</w:t>
      </w:r>
      <w:r w:rsidRPr="00412153">
        <w:rPr>
          <w:i/>
        </w:rPr>
        <w:t xml:space="preserve"> </w:t>
      </w:r>
      <w:r w:rsidRPr="00412153">
        <w:rPr>
          <w:rFonts w:ascii="Times New Roman" w:hAnsi="Times New Roman"/>
        </w:rPr>
        <w:t>»</w:t>
      </w:r>
      <w:r>
        <w:t xml:space="preserve"> Históricamente, el </w:t>
      </w:r>
      <w:r w:rsidRPr="005200A3">
        <w:rPr>
          <w:i/>
        </w:rPr>
        <w:t>sistema cultural</w:t>
      </w:r>
      <w:r>
        <w:t xml:space="preserve"> ha estado presente desde los albores de la experiencia civilizatoria, no como una </w:t>
      </w:r>
      <w:r w:rsidRPr="005200A3">
        <w:t>evolución lineal</w:t>
      </w:r>
      <w:r>
        <w:t xml:space="preserve">, sino como resultado de una </w:t>
      </w:r>
      <w:r w:rsidRPr="005200A3">
        <w:rPr>
          <w:i/>
        </w:rPr>
        <w:t>estratificación algorítmica</w:t>
      </w:r>
      <w:r>
        <w:t xml:space="preserve"> que persiste simultáneamente en la </w:t>
      </w:r>
      <w:r w:rsidRPr="005200A3">
        <w:rPr>
          <w:i/>
        </w:rPr>
        <w:t>psique colectiva</w:t>
      </w:r>
      <w:r>
        <w:t xml:space="preserve">. Cada nivel no desaparece al surgir el siguiente, más bien, </w:t>
      </w:r>
      <w:r w:rsidRPr="005200A3">
        <w:rPr>
          <w:i/>
        </w:rPr>
        <w:t>se superpone y se reactiva</w:t>
      </w:r>
      <w:r>
        <w:t xml:space="preserve"> según las presiones existenciales del individuo. </w:t>
      </w:r>
    </w:p>
    <w:p w:rsidR="002430EB" w:rsidRDefault="002430EB" w:rsidP="002430EB">
      <w:pPr>
        <w:pStyle w:val="30-Parrafo"/>
      </w:pPr>
      <w:r>
        <w:rPr>
          <w:rFonts w:ascii="Digital-7 Mono" w:hAnsi="Digital-7 Mono"/>
          <w:i/>
        </w:rPr>
        <w:t>2.10.61</w:t>
      </w:r>
      <w:r w:rsidRPr="00412153">
        <w:rPr>
          <w:i/>
        </w:rPr>
        <w:t xml:space="preserve"> </w:t>
      </w:r>
      <w:r w:rsidRPr="00412153">
        <w:rPr>
          <w:rFonts w:ascii="Times New Roman" w:hAnsi="Times New Roman"/>
        </w:rPr>
        <w:t>»</w:t>
      </w:r>
      <w:r>
        <w:t xml:space="preserve"> A continuación, se detalla cómo cada nivel se manifiesta en la </w:t>
      </w:r>
      <w:r w:rsidRPr="005200A3">
        <w:rPr>
          <w:i/>
        </w:rPr>
        <w:t>experiencia cotidiana del ciudadano</w:t>
      </w:r>
      <w:r>
        <w:t xml:space="preserve"> </w:t>
      </w:r>
      <w:r w:rsidRPr="005200A3">
        <w:rPr>
          <w:i/>
        </w:rPr>
        <w:t>contemporáneo</w:t>
      </w:r>
      <w:r>
        <w:t xml:space="preserve">, revelando </w:t>
      </w:r>
      <w:r w:rsidRPr="005200A3">
        <w:t xml:space="preserve">las </w:t>
      </w:r>
      <w:r w:rsidRPr="005200A3">
        <w:rPr>
          <w:i/>
        </w:rPr>
        <w:t>fuerzas ocultas</w:t>
      </w:r>
      <w:r>
        <w:t xml:space="preserve"> </w:t>
      </w:r>
      <w:r w:rsidRPr="005200A3">
        <w:t>que moldean su identidad, sus deseos y su sentido de pertenencia</w:t>
      </w:r>
      <w:r>
        <w:t>:</w:t>
      </w:r>
    </w:p>
    <w:p w:rsidR="002430EB" w:rsidRDefault="002430EB" w:rsidP="002430EB">
      <w:pPr>
        <w:pStyle w:val="412-VietaComacta"/>
        <w:spacing w:after="60"/>
        <w:jc w:val="both"/>
      </w:pPr>
      <w:r w:rsidRPr="005200A3">
        <w:rPr>
          <w:b/>
          <w:i w:val="0"/>
          <w:smallCaps/>
        </w:rPr>
        <w:t>Nivel 0</w:t>
      </w:r>
      <w:r>
        <w:t xml:space="preserve"> </w:t>
      </w:r>
      <w:r w:rsidRPr="005200A3">
        <w:rPr>
          <w:i w:val="0"/>
        </w:rPr>
        <w:t>(Vida Salvaje)</w:t>
      </w:r>
      <w:r>
        <w:t xml:space="preserve">: En este nivel, </w:t>
      </w:r>
      <w:r w:rsidRPr="005200A3">
        <w:rPr>
          <w:i w:val="0"/>
        </w:rPr>
        <w:t>la cultura</w:t>
      </w:r>
      <w:r>
        <w:t xml:space="preserve"> no es un </w:t>
      </w:r>
      <w:r w:rsidRPr="005200A3">
        <w:rPr>
          <w:i w:val="0"/>
        </w:rPr>
        <w:t>sistema simbólico</w:t>
      </w:r>
      <w:r>
        <w:t xml:space="preserve">, sino una </w:t>
      </w:r>
      <w:r w:rsidRPr="005200A3">
        <w:rPr>
          <w:i w:val="0"/>
        </w:rPr>
        <w:t>expresión fisiológica directa</w:t>
      </w:r>
      <w:r>
        <w:t xml:space="preserve">. Se reduce a </w:t>
      </w:r>
      <w:r w:rsidRPr="005200A3">
        <w:rPr>
          <w:i w:val="0"/>
        </w:rPr>
        <w:t>gestos, sonidos, rituales instintivos y respuestas neuroquímicas</w:t>
      </w:r>
      <w:r>
        <w:t xml:space="preserve"> que aseguran la cohesión del </w:t>
      </w:r>
      <w:r w:rsidRPr="005200A3">
        <w:rPr>
          <w:i w:val="0"/>
        </w:rPr>
        <w:t>grupo familiar</w:t>
      </w:r>
      <w:r>
        <w:t xml:space="preserve"> y </w:t>
      </w:r>
      <w:r w:rsidRPr="005200A3">
        <w:rPr>
          <w:i w:val="0"/>
        </w:rPr>
        <w:t>la reproducción de la especie</w:t>
      </w:r>
      <w:r>
        <w:t xml:space="preserve">. En la civilización moderna, este nivel no ha desaparecido, se manifiesta de forma sofisticada a través de </w:t>
      </w:r>
      <w:r w:rsidRPr="005200A3">
        <w:rPr>
          <w:i w:val="0"/>
        </w:rPr>
        <w:t>la sexualidad como motor cultural</w:t>
      </w:r>
      <w:r>
        <w:t xml:space="preserve">: </w:t>
      </w:r>
      <w:r w:rsidRPr="005200A3">
        <w:rPr>
          <w:i w:val="0"/>
        </w:rPr>
        <w:t>la música pop, las redes sociales, los algoritmos de citas, la pornografía, las fiestas, el baile, el maquillaje, la moda</w:t>
      </w:r>
      <w:r>
        <w:t xml:space="preserve"> y hasta las </w:t>
      </w:r>
      <w:r w:rsidRPr="005200A3">
        <w:rPr>
          <w:i w:val="0"/>
        </w:rPr>
        <w:t>políticas de género</w:t>
      </w:r>
      <w:r>
        <w:t xml:space="preserve"> se convierten en </w:t>
      </w:r>
      <w:r w:rsidRPr="005200A3">
        <w:rPr>
          <w:i w:val="0"/>
        </w:rPr>
        <w:t>extensiones tecnológicas del instinto reproductivo</w:t>
      </w:r>
      <w:r>
        <w:t xml:space="preserve">. La </w:t>
      </w:r>
      <w:r w:rsidRPr="005200A3">
        <w:rPr>
          <w:i w:val="0"/>
        </w:rPr>
        <w:t>presión social</w:t>
      </w:r>
      <w:r>
        <w:t xml:space="preserve"> por </w:t>
      </w:r>
      <w:r w:rsidRPr="005200A3">
        <w:rPr>
          <w:i w:val="0"/>
        </w:rPr>
        <w:t>formar pareja, casarse, tener hijos</w:t>
      </w:r>
      <w:r>
        <w:t xml:space="preserve"> o demostrar atractivo no es un «</w:t>
      </w:r>
      <w:r w:rsidRPr="005200A3">
        <w:rPr>
          <w:i w:val="0"/>
        </w:rPr>
        <w:t>progreso</w:t>
      </w:r>
      <w:r>
        <w:t xml:space="preserve">», sino la </w:t>
      </w:r>
      <w:r w:rsidRPr="005200A3">
        <w:rPr>
          <w:i w:val="0"/>
        </w:rPr>
        <w:t>reactivación del programa biológico de supervivencia</w:t>
      </w:r>
      <w:r>
        <w:t xml:space="preserve">, ahora disfrazado de </w:t>
      </w:r>
      <w:r w:rsidRPr="005200A3">
        <w:rPr>
          <w:i w:val="0"/>
        </w:rPr>
        <w:t>libertad individual</w:t>
      </w:r>
      <w:r>
        <w:t xml:space="preserve">. El ciudadano cree que elige, pero </w:t>
      </w:r>
      <w:r w:rsidRPr="005200A3">
        <w:rPr>
          <w:i w:val="0"/>
        </w:rPr>
        <w:t>su atención, sus deseos y su tiempo</w:t>
      </w:r>
      <w:r>
        <w:t xml:space="preserve"> están siendo canalizados a través de un </w:t>
      </w:r>
      <w:r w:rsidRPr="005200A3">
        <w:rPr>
          <w:i w:val="0"/>
        </w:rPr>
        <w:t>algoritmo que busca la perpetuación del grupo</w:t>
      </w:r>
      <w:r>
        <w:t>, no la trascendencia de la consciencia.</w:t>
      </w:r>
    </w:p>
    <w:p w:rsidR="002430EB" w:rsidRDefault="002430EB" w:rsidP="002430EB">
      <w:pPr>
        <w:pStyle w:val="412-VietaComacta"/>
        <w:spacing w:after="60"/>
        <w:jc w:val="both"/>
      </w:pPr>
      <w:r w:rsidRPr="005200A3">
        <w:rPr>
          <w:b/>
          <w:i w:val="0"/>
          <w:smallCaps/>
        </w:rPr>
        <w:t>Nivel 1</w:t>
      </w:r>
      <w:r>
        <w:t xml:space="preserve"> </w:t>
      </w:r>
      <w:r w:rsidRPr="005200A3">
        <w:rPr>
          <w:i w:val="0"/>
        </w:rPr>
        <w:t>(Tribus Locales)</w:t>
      </w:r>
      <w:r>
        <w:t xml:space="preserve">: Aquí, </w:t>
      </w:r>
      <w:r w:rsidRPr="005200A3">
        <w:rPr>
          <w:i w:val="0"/>
        </w:rPr>
        <w:t>la cultura</w:t>
      </w:r>
      <w:r>
        <w:t xml:space="preserve"> emerge como un </w:t>
      </w:r>
      <w:r w:rsidRPr="005200A3">
        <w:rPr>
          <w:i w:val="0"/>
        </w:rPr>
        <w:t>sistema de lealtad grupal y adoración al líder</w:t>
      </w:r>
      <w:r>
        <w:t xml:space="preserve">. En la era contemporánea, este nivel se manifiesta en la </w:t>
      </w:r>
      <w:r w:rsidRPr="005200A3">
        <w:rPr>
          <w:i w:val="0"/>
        </w:rPr>
        <w:t>afiliación emocional a grupos identitarios</w:t>
      </w:r>
      <w:r>
        <w:t xml:space="preserve">: </w:t>
      </w:r>
      <w:r w:rsidRPr="005200A3">
        <w:rPr>
          <w:i w:val="0"/>
        </w:rPr>
        <w:t>ser hincha de un equipo deportivo, miembro de una pandilla, seguidor de un influencer, militante de un partido político, fanático de una banda o adherente a un movimiento social</w:t>
      </w:r>
      <w:r>
        <w:t xml:space="preserve">. El individuo no busca comprender, sino pertenecer. </w:t>
      </w:r>
      <w:r w:rsidRPr="005200A3">
        <w:rPr>
          <w:i w:val="0"/>
        </w:rPr>
        <w:t>Beber alcohol en grupo, consumir drogas recreativas, asistir a conciertos masivos o participar en protestas</w:t>
      </w:r>
      <w:r>
        <w:t xml:space="preserve"> no es solo ocio o activismo, sino un </w:t>
      </w:r>
      <w:r w:rsidRPr="005200A3">
        <w:rPr>
          <w:i w:val="0"/>
        </w:rPr>
        <w:t>ritual de cohesión tribal</w:t>
      </w:r>
      <w:r>
        <w:t xml:space="preserve"> que activa la liberación de </w:t>
      </w:r>
      <w:r w:rsidRPr="005200A3">
        <w:rPr>
          <w:i w:val="0"/>
        </w:rPr>
        <w:t xml:space="preserve">dopamina y </w:t>
      </w:r>
      <w:proofErr w:type="spellStart"/>
      <w:r w:rsidRPr="005200A3">
        <w:rPr>
          <w:i w:val="0"/>
        </w:rPr>
        <w:t>oxitocina</w:t>
      </w:r>
      <w:proofErr w:type="spellEnd"/>
      <w:r>
        <w:t xml:space="preserve">, generando una falsa sensación de </w:t>
      </w:r>
      <w:r w:rsidRPr="005200A3">
        <w:rPr>
          <w:i w:val="0"/>
        </w:rPr>
        <w:t>poder colectivo</w:t>
      </w:r>
      <w:r>
        <w:t xml:space="preserve">. El líder </w:t>
      </w:r>
      <w:r w:rsidRPr="005200A3">
        <w:rPr>
          <w:i w:val="0"/>
        </w:rPr>
        <w:t xml:space="preserve">(ya sea un cantante, un político o un </w:t>
      </w:r>
      <w:proofErr w:type="spellStart"/>
      <w:r w:rsidRPr="005200A3">
        <w:rPr>
          <w:i w:val="0"/>
        </w:rPr>
        <w:t>youtuber</w:t>
      </w:r>
      <w:proofErr w:type="spellEnd"/>
      <w:r w:rsidRPr="005200A3">
        <w:rPr>
          <w:i w:val="0"/>
        </w:rPr>
        <w:t>)</w:t>
      </w:r>
      <w:r>
        <w:t xml:space="preserve"> no es un ser humano, sino un </w:t>
      </w:r>
      <w:r w:rsidRPr="005200A3">
        <w:rPr>
          <w:i w:val="0"/>
        </w:rPr>
        <w:t>arquetipo carismático</w:t>
      </w:r>
      <w:r>
        <w:t xml:space="preserve"> que canaliza la energía del grupo. El ciudadano se somete voluntariamente a este egregor porque le ofrece lo que el </w:t>
      </w:r>
      <w:r w:rsidRPr="005200A3">
        <w:rPr>
          <w:i w:val="0"/>
        </w:rPr>
        <w:t>Nivel 0</w:t>
      </w:r>
      <w:r>
        <w:t xml:space="preserve"> no puede: </w:t>
      </w:r>
      <w:r w:rsidRPr="005200A3">
        <w:rPr>
          <w:i w:val="0"/>
        </w:rPr>
        <w:t>reconocimiento social y un sentido de propósito colectivo</w:t>
      </w:r>
      <w:r>
        <w:t>, aunque sea efímero y superficial.</w:t>
      </w:r>
    </w:p>
    <w:p w:rsidR="002430EB" w:rsidRDefault="002430EB" w:rsidP="002430EB">
      <w:pPr>
        <w:pStyle w:val="412-VietaComacta"/>
        <w:spacing w:after="60"/>
        <w:jc w:val="both"/>
      </w:pPr>
      <w:r w:rsidRPr="005200A3">
        <w:rPr>
          <w:b/>
          <w:i w:val="0"/>
          <w:smallCaps/>
        </w:rPr>
        <w:t>Nivel 2</w:t>
      </w:r>
      <w:r>
        <w:t xml:space="preserve"> </w:t>
      </w:r>
      <w:r w:rsidRPr="005200A3">
        <w:rPr>
          <w:i w:val="0"/>
        </w:rPr>
        <w:t>(Grupos Étnicos Regionales):</w:t>
      </w:r>
      <w:r>
        <w:t xml:space="preserve"> En este nivel, </w:t>
      </w:r>
      <w:r w:rsidRPr="005200A3">
        <w:rPr>
          <w:i w:val="0"/>
        </w:rPr>
        <w:t>la cultura</w:t>
      </w:r>
      <w:r>
        <w:t xml:space="preserve"> trasciende lo humano y se conecta con </w:t>
      </w:r>
      <w:r w:rsidRPr="005200A3">
        <w:rPr>
          <w:i w:val="0"/>
        </w:rPr>
        <w:t>lo sagrado o lo ancestral</w:t>
      </w:r>
      <w:r>
        <w:t xml:space="preserve">. La pertenencia ya no es a un líder, sino a </w:t>
      </w:r>
      <w:r w:rsidRPr="005200A3">
        <w:rPr>
          <w:i w:val="0"/>
        </w:rPr>
        <w:t>una deidad, una raza, una lengua o una historia colectiva</w:t>
      </w:r>
      <w:r>
        <w:t xml:space="preserve">. En la civilización actual, esto se manifiesta en </w:t>
      </w:r>
      <w:r w:rsidRPr="005200A3">
        <w:rPr>
          <w:i w:val="0"/>
        </w:rPr>
        <w:t xml:space="preserve">el </w:t>
      </w:r>
      <w:r w:rsidRPr="005200A3">
        <w:rPr>
          <w:i w:val="0"/>
        </w:rPr>
        <w:lastRenderedPageBreak/>
        <w:t>nacionalismo étnico, el activismo por la justicia histórica, la reivindicación indígena o la fe religiosa institucionalizada</w:t>
      </w:r>
      <w:r>
        <w:t xml:space="preserve">. El individuo ya no lucha por un grupo, sino por </w:t>
      </w:r>
      <w:r w:rsidRPr="005200A3">
        <w:rPr>
          <w:i w:val="0"/>
        </w:rPr>
        <w:t>una causa trascendente</w:t>
      </w:r>
      <w:r>
        <w:t xml:space="preserve">: </w:t>
      </w:r>
      <w:r w:rsidRPr="005200A3">
        <w:rPr>
          <w:i w:val="0"/>
        </w:rPr>
        <w:t xml:space="preserve">defender su raza frente a la opresión, recuperar tierras ancestrales, preservar una lengua en extinción </w:t>
      </w:r>
      <w:proofErr w:type="spellStart"/>
      <w:proofErr w:type="gramStart"/>
      <w:r w:rsidRPr="005200A3">
        <w:rPr>
          <w:i w:val="0"/>
        </w:rPr>
        <w:t>o</w:t>
      </w:r>
      <w:proofErr w:type="spellEnd"/>
      <w:proofErr w:type="gramEnd"/>
      <w:r w:rsidRPr="005200A3">
        <w:rPr>
          <w:i w:val="0"/>
        </w:rPr>
        <w:t xml:space="preserve"> obedecer los mandatos de una divinidad</w:t>
      </w:r>
      <w:r>
        <w:t xml:space="preserve">. A diferencia del </w:t>
      </w:r>
      <w:r w:rsidRPr="005200A3">
        <w:rPr>
          <w:i w:val="0"/>
        </w:rPr>
        <w:t>Nivel 1</w:t>
      </w:r>
      <w:r>
        <w:t xml:space="preserve">, aquí el poder no reside en la figura humana, sino en una </w:t>
      </w:r>
      <w:r w:rsidRPr="005200A3">
        <w:rPr>
          <w:i w:val="0"/>
        </w:rPr>
        <w:t>entidad abstracta y eterna</w:t>
      </w:r>
      <w:r>
        <w:t xml:space="preserve"> que otorga </w:t>
      </w:r>
      <w:r w:rsidRPr="005200A3">
        <w:rPr>
          <w:i w:val="0"/>
        </w:rPr>
        <w:t>legitimidad moral</w:t>
      </w:r>
      <w:r>
        <w:t xml:space="preserve">. El ciudadano siente que su lucha no es personal, sino </w:t>
      </w:r>
      <w:r>
        <w:rPr>
          <w:i w:val="0"/>
        </w:rPr>
        <w:t>cósmica,</w:t>
      </w:r>
      <w:r>
        <w:t xml:space="preserve"> que no defiende intereses, sino </w:t>
      </w:r>
      <w:r w:rsidRPr="005200A3">
        <w:rPr>
          <w:i w:val="0"/>
        </w:rPr>
        <w:t>verdades absolutas</w:t>
      </w:r>
      <w:r>
        <w:t xml:space="preserve">. Sin embargo, este nivel también puede convertirse en una trampa: al identificarse con una </w:t>
      </w:r>
      <w:r w:rsidRPr="005200A3">
        <w:rPr>
          <w:i w:val="0"/>
        </w:rPr>
        <w:t>historia de victimización o supremacía</w:t>
      </w:r>
      <w:r>
        <w:t xml:space="preserve">, el individuo se encierra en una </w:t>
      </w:r>
      <w:r w:rsidRPr="005200A3">
        <w:rPr>
          <w:i w:val="0"/>
        </w:rPr>
        <w:t>cárcel simbólica</w:t>
      </w:r>
      <w:r>
        <w:t xml:space="preserve"> que lo aleja de </w:t>
      </w:r>
      <w:r w:rsidRPr="005200A3">
        <w:rPr>
          <w:i w:val="0"/>
        </w:rPr>
        <w:t>la identidad planetaria</w:t>
      </w:r>
      <w:r>
        <w:t xml:space="preserve"> y lo ata a un pasado que ya no existe.</w:t>
      </w:r>
    </w:p>
    <w:p w:rsidR="002430EB" w:rsidRDefault="002430EB" w:rsidP="002430EB">
      <w:pPr>
        <w:pStyle w:val="412-VietaComacta"/>
        <w:spacing w:after="60"/>
        <w:jc w:val="both"/>
      </w:pPr>
      <w:r w:rsidRPr="005200A3">
        <w:rPr>
          <w:b/>
          <w:i w:val="0"/>
          <w:smallCaps/>
        </w:rPr>
        <w:t>Nivel 3</w:t>
      </w:r>
      <w:r>
        <w:t xml:space="preserve"> </w:t>
      </w:r>
      <w:r w:rsidRPr="005200A3">
        <w:rPr>
          <w:i w:val="0"/>
        </w:rPr>
        <w:t>(Estados)</w:t>
      </w:r>
      <w:r>
        <w:t xml:space="preserve">: Este nivel institucionaliza </w:t>
      </w:r>
      <w:r w:rsidRPr="005200A3">
        <w:rPr>
          <w:i w:val="0"/>
        </w:rPr>
        <w:t>la cultura</w:t>
      </w:r>
      <w:r>
        <w:t xml:space="preserve"> en una </w:t>
      </w:r>
      <w:r w:rsidRPr="005200A3">
        <w:rPr>
          <w:i w:val="0"/>
        </w:rPr>
        <w:t>identidad nacional codificada</w:t>
      </w:r>
      <w:r>
        <w:t xml:space="preserve">. </w:t>
      </w:r>
      <w:r w:rsidRPr="005200A3">
        <w:rPr>
          <w:i w:val="0"/>
        </w:rPr>
        <w:t>Los símbolos patrios, la historia oficial, el himno, la bandera y el idioma estatal</w:t>
      </w:r>
      <w:r>
        <w:t xml:space="preserve"> se convierten en los nuevos rituales de pertenencia. En la civilización moderna, este nivel se manifiesta en </w:t>
      </w:r>
      <w:r w:rsidRPr="005200A3">
        <w:rPr>
          <w:i w:val="0"/>
        </w:rPr>
        <w:t>el patriotismo hegemónico</w:t>
      </w:r>
      <w:r>
        <w:t xml:space="preserve">, especialmente en las </w:t>
      </w:r>
      <w:r w:rsidRPr="005200A3">
        <w:rPr>
          <w:i w:val="0"/>
        </w:rPr>
        <w:t>naciones dominantes</w:t>
      </w:r>
      <w:r>
        <w:t xml:space="preserve">. El ciudadano de un </w:t>
      </w:r>
      <w:r w:rsidRPr="005200A3">
        <w:rPr>
          <w:i w:val="0"/>
        </w:rPr>
        <w:t>país poderoso</w:t>
      </w:r>
      <w:r>
        <w:t xml:space="preserve"> no solo se siente parte de una nación, se siente </w:t>
      </w:r>
      <w:r w:rsidRPr="005200A3">
        <w:rPr>
          <w:i w:val="0"/>
        </w:rPr>
        <w:t>superior</w:t>
      </w:r>
      <w:r>
        <w:t>, investido de un «</w:t>
      </w:r>
      <w:r w:rsidRPr="005200A3">
        <w:rPr>
          <w:i w:val="0"/>
        </w:rPr>
        <w:t>derecho divino</w:t>
      </w:r>
      <w:r>
        <w:t xml:space="preserve">» </w:t>
      </w:r>
      <w:r w:rsidRPr="005200A3">
        <w:rPr>
          <w:i w:val="0"/>
        </w:rPr>
        <w:t>a liderar, intervenir o definir la realidad global</w:t>
      </w:r>
      <w:r>
        <w:t xml:space="preserve">. Esta sensación se refuerza al integrarse al aparato estatal: </w:t>
      </w:r>
      <w:r w:rsidRPr="005200A3">
        <w:rPr>
          <w:i w:val="0"/>
        </w:rPr>
        <w:t>ser policía, militar, funcionario o diplomático</w:t>
      </w:r>
      <w:r>
        <w:t xml:space="preserve"> no es solo un trabajo, es una </w:t>
      </w:r>
      <w:r w:rsidRPr="005200A3">
        <w:rPr>
          <w:i w:val="0"/>
        </w:rPr>
        <w:t>elevación ontológica</w:t>
      </w:r>
      <w:r>
        <w:t xml:space="preserve"> que permite al individuo sentirse más poderoso que el ciudadano común. El </w:t>
      </w:r>
      <w:r w:rsidRPr="005200A3">
        <w:rPr>
          <w:i w:val="0"/>
        </w:rPr>
        <w:t>Nivel 3</w:t>
      </w:r>
      <w:r>
        <w:t xml:space="preserve"> ofrece lo que los anteriores no podían: </w:t>
      </w:r>
      <w:r w:rsidRPr="005200A3">
        <w:rPr>
          <w:i w:val="0"/>
        </w:rPr>
        <w:t xml:space="preserve">una identidad heroica y </w:t>
      </w:r>
      <w:proofErr w:type="spellStart"/>
      <w:r w:rsidRPr="005200A3">
        <w:rPr>
          <w:i w:val="0"/>
        </w:rPr>
        <w:t>universalizante</w:t>
      </w:r>
      <w:proofErr w:type="spellEnd"/>
      <w:r>
        <w:t xml:space="preserve">, donde el individuo puede dar su vida por una causa que trasciende lo personal. Pero </w:t>
      </w:r>
      <w:r w:rsidRPr="005200A3">
        <w:rPr>
          <w:i w:val="0"/>
        </w:rPr>
        <w:t>esta</w:t>
      </w:r>
      <w:r>
        <w:t xml:space="preserve"> </w:t>
      </w:r>
      <w:r w:rsidRPr="005200A3">
        <w:rPr>
          <w:i w:val="0"/>
        </w:rPr>
        <w:t>heroicidad es ilusoria</w:t>
      </w:r>
      <w:r>
        <w:t xml:space="preserve">: en realidad, el ciudadano se convierte en un </w:t>
      </w:r>
      <w:r w:rsidRPr="005200A3">
        <w:rPr>
          <w:i w:val="0"/>
        </w:rPr>
        <w:t>soldado del Leviatán</w:t>
      </w:r>
      <w:r>
        <w:t xml:space="preserve">, dispuesto a sacrificar </w:t>
      </w:r>
      <w:r w:rsidRPr="005200A3">
        <w:rPr>
          <w:i w:val="0"/>
        </w:rPr>
        <w:t>su libertad y su ética</w:t>
      </w:r>
      <w:r>
        <w:t xml:space="preserve"> por la cohesión del Estado.</w:t>
      </w:r>
    </w:p>
    <w:p w:rsidR="002430EB" w:rsidRDefault="002430EB" w:rsidP="002430EB">
      <w:pPr>
        <w:pStyle w:val="412-VietaComacta"/>
        <w:spacing w:after="60"/>
        <w:jc w:val="both"/>
      </w:pPr>
      <w:r w:rsidRPr="005200A3">
        <w:rPr>
          <w:b/>
          <w:i w:val="0"/>
          <w:smallCaps/>
        </w:rPr>
        <w:t>Nivel 4</w:t>
      </w:r>
      <w:r>
        <w:t xml:space="preserve"> </w:t>
      </w:r>
      <w:r w:rsidRPr="005200A3">
        <w:rPr>
          <w:i w:val="0"/>
        </w:rPr>
        <w:t>(Globalización Fragmentada)</w:t>
      </w:r>
      <w:r>
        <w:t xml:space="preserve">: Aquí, </w:t>
      </w:r>
      <w:r w:rsidRPr="005200A3">
        <w:rPr>
          <w:i w:val="0"/>
        </w:rPr>
        <w:t>la cultura</w:t>
      </w:r>
      <w:r>
        <w:t xml:space="preserve"> se fragmenta en </w:t>
      </w:r>
      <w:r w:rsidRPr="005200A3">
        <w:rPr>
          <w:i w:val="0"/>
        </w:rPr>
        <w:t>ideologías, marcas, estilos de vida y sistemas de creencias competitivos</w:t>
      </w:r>
      <w:r>
        <w:t xml:space="preserve">. El poder ya no es territorial ni espiritual, sino </w:t>
      </w:r>
      <w:r w:rsidRPr="005200A3">
        <w:rPr>
          <w:i w:val="0"/>
        </w:rPr>
        <w:t>abstracto y financiero</w:t>
      </w:r>
      <w:r>
        <w:t xml:space="preserve">. En la era contemporánea, este nivel se manifiesta en la lucha por </w:t>
      </w:r>
      <w:r w:rsidRPr="005200A3">
        <w:rPr>
          <w:i w:val="0"/>
        </w:rPr>
        <w:t>el capital simbólico</w:t>
      </w:r>
      <w:r>
        <w:t xml:space="preserve">: el ciudadano busca demostrar su valor no por su sangre, su fe o su bandera, sino por </w:t>
      </w:r>
      <w:r w:rsidRPr="005200A3">
        <w:rPr>
          <w:i w:val="0"/>
        </w:rPr>
        <w:t>su riqueza, su nivel educativo, su consumo o su alineación ideológica</w:t>
      </w:r>
      <w:r>
        <w:t>. Ser «</w:t>
      </w:r>
      <w:r w:rsidRPr="005200A3">
        <w:rPr>
          <w:i w:val="0"/>
        </w:rPr>
        <w:t>de izquierda</w:t>
      </w:r>
      <w:r>
        <w:t>» o «</w:t>
      </w:r>
      <w:r w:rsidRPr="005200A3">
        <w:rPr>
          <w:i w:val="0"/>
        </w:rPr>
        <w:t>de derecha</w:t>
      </w:r>
      <w:r>
        <w:t xml:space="preserve">», </w:t>
      </w:r>
      <w:r w:rsidRPr="005200A3">
        <w:rPr>
          <w:i w:val="0"/>
        </w:rPr>
        <w:t xml:space="preserve">usar ropa de marca, poseer un título universitario, invertir en </w:t>
      </w:r>
      <w:proofErr w:type="spellStart"/>
      <w:r w:rsidRPr="005200A3">
        <w:rPr>
          <w:i w:val="0"/>
        </w:rPr>
        <w:t>criptomonedas</w:t>
      </w:r>
      <w:proofErr w:type="spellEnd"/>
      <w:r w:rsidRPr="005200A3">
        <w:rPr>
          <w:i w:val="0"/>
        </w:rPr>
        <w:t xml:space="preserve"> o defender una causa social</w:t>
      </w:r>
      <w:r>
        <w:t xml:space="preserve"> no es solo una elección, es una </w:t>
      </w:r>
      <w:r w:rsidRPr="005200A3">
        <w:rPr>
          <w:i w:val="0"/>
        </w:rPr>
        <w:t>estrategia de posicionamiento en la jerarquía global</w:t>
      </w:r>
      <w:r>
        <w:t xml:space="preserve">. Las corporaciones y los medios de comunicación no venden productos, </w:t>
      </w:r>
      <w:r w:rsidRPr="005200A3">
        <w:rPr>
          <w:i w:val="0"/>
        </w:rPr>
        <w:t>venden identidades completas</w:t>
      </w:r>
      <w:r>
        <w:t xml:space="preserve"> que prometen elevar al individuo a una </w:t>
      </w:r>
      <w:r w:rsidRPr="005200A3">
        <w:rPr>
          <w:i w:val="0"/>
        </w:rPr>
        <w:t>clase superior</w:t>
      </w:r>
      <w:r>
        <w:t xml:space="preserve">. El ciudadano cree que </w:t>
      </w:r>
      <w:r w:rsidRPr="005200A3">
        <w:rPr>
          <w:i w:val="0"/>
        </w:rPr>
        <w:t>consume por placer</w:t>
      </w:r>
      <w:r>
        <w:t xml:space="preserve">, pero en realidad </w:t>
      </w:r>
      <w:r w:rsidRPr="005200A3">
        <w:rPr>
          <w:i w:val="0"/>
        </w:rPr>
        <w:t>compra pertenencia</w:t>
      </w:r>
      <w:r>
        <w:t xml:space="preserve">. Y aunque se sienta libre, está atrapado en una </w:t>
      </w:r>
      <w:r w:rsidRPr="005200A3">
        <w:rPr>
          <w:i w:val="0"/>
        </w:rPr>
        <w:t>batalla cultural permanente</w:t>
      </w:r>
      <w:r>
        <w:t xml:space="preserve">, donde </w:t>
      </w:r>
      <w:r w:rsidRPr="005200A3">
        <w:rPr>
          <w:i w:val="0"/>
        </w:rPr>
        <w:t>su atención, su tiempo y su energía</w:t>
      </w:r>
      <w:r>
        <w:t xml:space="preserve"> son extraídos para alimentar un sistema que lo descartará en cuanto deje de ser rentable.</w:t>
      </w:r>
    </w:p>
    <w:p w:rsidR="002430EB" w:rsidRDefault="002430EB" w:rsidP="002430EB">
      <w:pPr>
        <w:pStyle w:val="30-Parrafo"/>
      </w:pPr>
      <w:r>
        <w:rPr>
          <w:rFonts w:ascii="Digital-7 Mono" w:hAnsi="Digital-7 Mono"/>
          <w:i/>
        </w:rPr>
        <w:t>2.10.62</w:t>
      </w:r>
      <w:r w:rsidRPr="00412153">
        <w:rPr>
          <w:i/>
        </w:rPr>
        <w:t xml:space="preserve"> </w:t>
      </w:r>
      <w:r w:rsidRPr="00412153">
        <w:rPr>
          <w:rFonts w:ascii="Times New Roman" w:hAnsi="Times New Roman"/>
        </w:rPr>
        <w:t>»</w:t>
      </w:r>
      <w:r>
        <w:t xml:space="preserve"> Cada acción que un ciudadano elige </w:t>
      </w:r>
      <w:r w:rsidRPr="005200A3">
        <w:rPr>
          <w:i/>
        </w:rPr>
        <w:t>(desde elegir una pareja hasta votar, desde seguir a un influencer hasta sentir orgullo por tu país)</w:t>
      </w:r>
      <w:r>
        <w:t xml:space="preserve"> está codificada por uno de estos niveles. No eres él quien elige, sino </w:t>
      </w:r>
      <w:r w:rsidRPr="005200A3">
        <w:rPr>
          <w:i/>
        </w:rPr>
        <w:t>el algoritmo egregórico</w:t>
      </w:r>
      <w:r>
        <w:t xml:space="preserve"> en el que está inmerso, que le hace creer que elige. Estos sistemas no buscan la evolución, sino </w:t>
      </w:r>
      <w:r w:rsidRPr="00803DA2">
        <w:rPr>
          <w:i/>
        </w:rPr>
        <w:t>su propia autosubsistencia</w:t>
      </w:r>
      <w:r>
        <w:t xml:space="preserve">. Utilizan al individuo como </w:t>
      </w:r>
      <w:r w:rsidRPr="00803DA2">
        <w:rPr>
          <w:i/>
        </w:rPr>
        <w:t>célula</w:t>
      </w:r>
      <w:r>
        <w:t xml:space="preserve">, como </w:t>
      </w:r>
      <w:r w:rsidRPr="00803DA2">
        <w:rPr>
          <w:i/>
        </w:rPr>
        <w:t>fuente de energía</w:t>
      </w:r>
      <w:r>
        <w:t xml:space="preserve">, como </w:t>
      </w:r>
      <w:r w:rsidRPr="00803DA2">
        <w:rPr>
          <w:i/>
        </w:rPr>
        <w:t>validador de su realidad</w:t>
      </w:r>
      <w:r>
        <w:t>. Y cuando la persona ya no sirve, la abandonan.</w:t>
      </w:r>
    </w:p>
    <w:p w:rsidR="002430EB" w:rsidRDefault="002430EB" w:rsidP="002430EB">
      <w:pPr>
        <w:pStyle w:val="30-Parrafo"/>
        <w:rPr>
          <w:i/>
        </w:rPr>
      </w:pPr>
      <w:r>
        <w:rPr>
          <w:rFonts w:ascii="Digital-7 Mono" w:hAnsi="Digital-7 Mono"/>
          <w:i/>
        </w:rPr>
        <w:t xml:space="preserve">2.10.63 </w:t>
      </w:r>
      <w:r w:rsidRPr="00412153">
        <w:rPr>
          <w:rFonts w:ascii="Times New Roman" w:hAnsi="Times New Roman"/>
        </w:rPr>
        <w:t>»</w:t>
      </w:r>
      <w:r>
        <w:t xml:space="preserve"> La verdadera libertad no consiste en elegir entre estos niveles, sino en </w:t>
      </w:r>
      <w:r w:rsidRPr="00803DA2">
        <w:rPr>
          <w:i/>
        </w:rPr>
        <w:t>recon</w:t>
      </w:r>
      <w:r>
        <w:rPr>
          <w:i/>
        </w:rPr>
        <w:t>ocerlos, trascenderlos y evitarlos</w:t>
      </w:r>
      <w:r>
        <w:t xml:space="preserve"> para no ser su instrumento. Solo así el individuo </w:t>
      </w:r>
      <w:r>
        <w:lastRenderedPageBreak/>
        <w:t xml:space="preserve">puede acceder al </w:t>
      </w:r>
      <w:r w:rsidRPr="00803DA2">
        <w:rPr>
          <w:i/>
        </w:rPr>
        <w:t>Nivel 5</w:t>
      </w:r>
      <w:r>
        <w:t xml:space="preserve">: </w:t>
      </w:r>
      <w:r w:rsidRPr="00803DA2">
        <w:rPr>
          <w:i/>
        </w:rPr>
        <w:t>la cultura planetaria unificada</w:t>
      </w:r>
      <w:r>
        <w:t xml:space="preserve">, donde </w:t>
      </w:r>
      <w:r w:rsidRPr="00803DA2">
        <w:rPr>
          <w:i/>
        </w:rPr>
        <w:t>la identidad</w:t>
      </w:r>
      <w:r>
        <w:t xml:space="preserve"> ya no se define por lo que una persona divide, sino por lo que comparte con toda la humanidad.</w:t>
      </w:r>
    </w:p>
    <w:p w:rsidR="002430EB" w:rsidRDefault="002430EB" w:rsidP="002430EB">
      <w:pPr>
        <w:pStyle w:val="30-Parrafo"/>
      </w:pPr>
      <w:r>
        <w:rPr>
          <w:rFonts w:ascii="Digital-7 Mono" w:hAnsi="Digital-7 Mono"/>
          <w:i/>
        </w:rPr>
        <w:t>2.10.64</w:t>
      </w:r>
      <w:r w:rsidRPr="00412153">
        <w:rPr>
          <w:i/>
        </w:rPr>
        <w:t xml:space="preserve"> </w:t>
      </w:r>
      <w:r w:rsidRPr="00412153">
        <w:rPr>
          <w:rFonts w:ascii="Times New Roman" w:hAnsi="Times New Roman"/>
        </w:rPr>
        <w:t>»</w:t>
      </w:r>
      <w:r>
        <w:t xml:space="preserve"> </w:t>
      </w:r>
      <w:r w:rsidRPr="00E8682F">
        <w:t>En todos estos niveles</w:t>
      </w:r>
      <w:r>
        <w:t xml:space="preserve"> iniciales</w:t>
      </w:r>
      <w:r w:rsidRPr="00E8682F">
        <w:t>,</w:t>
      </w:r>
      <w:r>
        <w:t xml:space="preserve"> </w:t>
      </w:r>
      <w:r w:rsidRPr="00B07D46">
        <w:rPr>
          <w:i/>
        </w:rPr>
        <w:t>el sistema cultural</w:t>
      </w:r>
      <w:r>
        <w:t xml:space="preserve"> no busca impulsar una </w:t>
      </w:r>
      <w:r w:rsidRPr="00EE06CE">
        <w:rPr>
          <w:i/>
        </w:rPr>
        <w:t>evolución consciente</w:t>
      </w:r>
      <w:r>
        <w:t xml:space="preserve">, sino promover la </w:t>
      </w:r>
      <w:r w:rsidRPr="00B07D46">
        <w:t>preservación estratégica de un</w:t>
      </w:r>
      <w:r w:rsidRPr="00EE06CE">
        <w:rPr>
          <w:i/>
        </w:rPr>
        <w:t xml:space="preserve"> marco identitario hegemónico</w:t>
      </w:r>
      <w:r>
        <w:t xml:space="preserve">, ejerciendo una </w:t>
      </w:r>
      <w:r w:rsidRPr="00EE06CE">
        <w:rPr>
          <w:i/>
        </w:rPr>
        <w:t>coerción simbólica suave</w:t>
      </w:r>
      <w:r>
        <w:t xml:space="preserve"> que </w:t>
      </w:r>
      <w:r w:rsidRPr="00B07D46">
        <w:rPr>
          <w:i/>
        </w:rPr>
        <w:t>incentiva la adhesión y castiga la disidencia</w:t>
      </w:r>
      <w:r>
        <w:t xml:space="preserve">, reforzando la </w:t>
      </w:r>
      <w:r w:rsidRPr="00B07D46">
        <w:rPr>
          <w:i/>
        </w:rPr>
        <w:t>consciencia colectiva</w:t>
      </w:r>
      <w:r>
        <w:t xml:space="preserve"> y evitando que los miembros sean absorbidos por otros egregores culturales. Sus funciones operativas incluyen:</w:t>
      </w:r>
    </w:p>
    <w:p w:rsidR="002430EB" w:rsidRPr="00B76445" w:rsidRDefault="002430EB" w:rsidP="002430EB">
      <w:pPr>
        <w:pStyle w:val="412-VietaComacta"/>
        <w:spacing w:after="60"/>
        <w:jc w:val="both"/>
      </w:pPr>
      <w:r w:rsidRPr="002C06B1">
        <w:rPr>
          <w:b/>
          <w:i w:val="0"/>
          <w:smallCaps/>
        </w:rPr>
        <w:t>Definir La Identidad Simbólica</w:t>
      </w:r>
      <w:r w:rsidRPr="00B76445">
        <w:t xml:space="preserve">: Establecer </w:t>
      </w:r>
      <w:r w:rsidRPr="00EE06CE">
        <w:rPr>
          <w:i w:val="0"/>
        </w:rPr>
        <w:t>relatos, símbolos y prácticas</w:t>
      </w:r>
      <w:r>
        <w:t xml:space="preserve"> que constituyen lo «</w:t>
      </w:r>
      <w:r w:rsidRPr="00EE06CE">
        <w:rPr>
          <w:i w:val="0"/>
        </w:rPr>
        <w:t>propio</w:t>
      </w:r>
      <w:r>
        <w:t>»</w:t>
      </w:r>
      <w:r w:rsidRPr="00B76445">
        <w:t>, delimitando fr</w:t>
      </w:r>
      <w:r>
        <w:t>onteras culturales frente a lo «</w:t>
      </w:r>
      <w:r w:rsidRPr="00EE06CE">
        <w:rPr>
          <w:i w:val="0"/>
        </w:rPr>
        <w:t>ajeno</w:t>
      </w:r>
      <w:r>
        <w:t>»</w:t>
      </w:r>
      <w:r w:rsidRPr="00B76445">
        <w:t>.</w:t>
      </w:r>
    </w:p>
    <w:p w:rsidR="002430EB" w:rsidRPr="00B76445" w:rsidRDefault="002430EB" w:rsidP="002430EB">
      <w:pPr>
        <w:pStyle w:val="412-VietaComacta"/>
        <w:spacing w:after="60"/>
        <w:jc w:val="both"/>
      </w:pPr>
      <w:r>
        <w:rPr>
          <w:b/>
          <w:i w:val="0"/>
          <w:smallCaps/>
        </w:rPr>
        <w:t>Ejercer Control p</w:t>
      </w:r>
      <w:r w:rsidRPr="002C06B1">
        <w:rPr>
          <w:b/>
          <w:i w:val="0"/>
          <w:smallCaps/>
        </w:rPr>
        <w:t>or Reconocimiento</w:t>
      </w:r>
      <w:r w:rsidRPr="00B76445">
        <w:t>: No</w:t>
      </w:r>
      <w:r>
        <w:t xml:space="preserve"> a través de la</w:t>
      </w:r>
      <w:r w:rsidRPr="00B76445">
        <w:t xml:space="preserve"> fuerza, sino mediante </w:t>
      </w:r>
      <w:r w:rsidRPr="00EE06CE">
        <w:rPr>
          <w:i w:val="0"/>
        </w:rPr>
        <w:t>inclusión/exclusión simbólica</w:t>
      </w:r>
      <w:r w:rsidRPr="00B76445">
        <w:t>: quien se apart</w:t>
      </w:r>
      <w:r>
        <w:t xml:space="preserve">a del canon es etiquetado como </w:t>
      </w:r>
      <w:r w:rsidRPr="00EE06CE">
        <w:rPr>
          <w:i w:val="0"/>
        </w:rPr>
        <w:t>marginal, extranjero interno o traidor cultural</w:t>
      </w:r>
      <w:r w:rsidRPr="00B76445">
        <w:t>.</w:t>
      </w:r>
    </w:p>
    <w:p w:rsidR="002430EB" w:rsidRPr="00B76445" w:rsidRDefault="002430EB" w:rsidP="002430EB">
      <w:pPr>
        <w:pStyle w:val="412-VietaComacta"/>
        <w:spacing w:after="60"/>
        <w:jc w:val="both"/>
      </w:pPr>
      <w:r>
        <w:rPr>
          <w:b/>
          <w:i w:val="0"/>
          <w:smallCaps/>
        </w:rPr>
        <w:t>Filtrar l</w:t>
      </w:r>
      <w:r w:rsidRPr="002C06B1">
        <w:rPr>
          <w:b/>
          <w:i w:val="0"/>
          <w:smallCaps/>
        </w:rPr>
        <w:t>a Creatividad Colectiva</w:t>
      </w:r>
      <w:r w:rsidRPr="00B76445">
        <w:t xml:space="preserve">: Permitir la expresión </w:t>
      </w:r>
      <w:r w:rsidRPr="00EE06CE">
        <w:rPr>
          <w:i w:val="0"/>
        </w:rPr>
        <w:t>artística y simbólica</w:t>
      </w:r>
      <w:r w:rsidRPr="00B76445">
        <w:t>, pero solo dentro de los límites que el sistema reconoce como legítimos</w:t>
      </w:r>
      <w:r>
        <w:t>. L</w:t>
      </w:r>
      <w:r w:rsidRPr="00B76445">
        <w:t xml:space="preserve">o disidente es </w:t>
      </w:r>
      <w:r w:rsidRPr="000F4218">
        <w:rPr>
          <w:i w:val="0"/>
        </w:rPr>
        <w:t>ignorado, folklorizado o recuperado posteriormente</w:t>
      </w:r>
      <w:r>
        <w:t xml:space="preserve"> para ser usado en favor del marco cultural dominante</w:t>
      </w:r>
      <w:r w:rsidRPr="00B76445">
        <w:t>.</w:t>
      </w:r>
    </w:p>
    <w:p w:rsidR="002430EB" w:rsidRPr="00B76445" w:rsidRDefault="002430EB" w:rsidP="002430EB">
      <w:pPr>
        <w:pStyle w:val="412-VietaComacta"/>
        <w:spacing w:after="60"/>
        <w:jc w:val="both"/>
      </w:pPr>
      <w:r w:rsidRPr="002C06B1">
        <w:rPr>
          <w:b/>
          <w:i w:val="0"/>
          <w:smallCaps/>
        </w:rPr>
        <w:t>Resistir la Captura Externa</w:t>
      </w:r>
      <w:r w:rsidRPr="00B76445">
        <w:t xml:space="preserve">: Funciona como </w:t>
      </w:r>
      <w:r>
        <w:t xml:space="preserve">un </w:t>
      </w:r>
      <w:r w:rsidRPr="007B5998">
        <w:rPr>
          <w:i w:val="0"/>
        </w:rPr>
        <w:t>sistema</w:t>
      </w:r>
      <w:r w:rsidRPr="00B76445">
        <w:t xml:space="preserve"> </w:t>
      </w:r>
      <w:r w:rsidRPr="00EE06CE">
        <w:rPr>
          <w:i w:val="0"/>
        </w:rPr>
        <w:t>inmunológico simbólico</w:t>
      </w:r>
      <w:r w:rsidRPr="00B76445">
        <w:t>, detectando y neutralizando influencias externas que amenacen la cohesión identitaria.</w:t>
      </w:r>
    </w:p>
    <w:p w:rsidR="002430EB" w:rsidRDefault="002430EB" w:rsidP="002430EB">
      <w:pPr>
        <w:pStyle w:val="412-VietaComacta"/>
        <w:spacing w:after="60"/>
        <w:jc w:val="both"/>
      </w:pPr>
      <w:r w:rsidRPr="002C06B1">
        <w:rPr>
          <w:b/>
          <w:i w:val="0"/>
          <w:smallCaps/>
        </w:rPr>
        <w:t>Transmitir Selectivamente</w:t>
      </w:r>
      <w:r>
        <w:t>: No toda la cultura se hereda,</w:t>
      </w:r>
      <w:r w:rsidRPr="00B76445">
        <w:t xml:space="preserve"> solo aquella versión validada p</w:t>
      </w:r>
      <w:r>
        <w:t>or la élite, que decide qué es «</w:t>
      </w:r>
      <w:r w:rsidRPr="00EE06CE">
        <w:rPr>
          <w:i w:val="0"/>
        </w:rPr>
        <w:t>tradición</w:t>
      </w:r>
      <w:r>
        <w:rPr>
          <w:i w:val="0"/>
        </w:rPr>
        <w:t>»</w:t>
      </w:r>
      <w:r>
        <w:t>, qué es «</w:t>
      </w:r>
      <w:r w:rsidRPr="00EE06CE">
        <w:rPr>
          <w:i w:val="0"/>
        </w:rPr>
        <w:t>historia oficial</w:t>
      </w:r>
      <w:r>
        <w:rPr>
          <w:i w:val="0"/>
        </w:rPr>
        <w:t>»</w:t>
      </w:r>
      <w:r w:rsidRPr="00B76445">
        <w:t xml:space="preserve"> y qué queda relegado al olvido o lo marginal.</w:t>
      </w:r>
    </w:p>
    <w:p w:rsidR="002430EB" w:rsidRDefault="002430EB" w:rsidP="002430EB">
      <w:pPr>
        <w:pStyle w:val="30-Parrafo"/>
      </w:pPr>
      <w:r>
        <w:rPr>
          <w:rFonts w:ascii="Digital-7 Mono" w:hAnsi="Digital-7 Mono"/>
          <w:i/>
        </w:rPr>
        <w:t>2.10.65</w:t>
      </w:r>
      <w:r w:rsidRPr="00412153">
        <w:rPr>
          <w:i/>
        </w:rPr>
        <w:t xml:space="preserve"> </w:t>
      </w:r>
      <w:r w:rsidRPr="00412153">
        <w:rPr>
          <w:rFonts w:ascii="Times New Roman" w:hAnsi="Times New Roman"/>
        </w:rPr>
        <w:t>»</w:t>
      </w:r>
      <w:r>
        <w:t xml:space="preserve"> </w:t>
      </w:r>
      <w:r w:rsidRPr="007A5510">
        <w:t xml:space="preserve">Los componentes fundamentales que constituyen cualquier </w:t>
      </w:r>
      <w:r w:rsidRPr="00B07D46">
        <w:rPr>
          <w:i/>
        </w:rPr>
        <w:t>sistema cultural</w:t>
      </w:r>
      <w:r w:rsidRPr="007A5510">
        <w:t xml:space="preserve"> incluyen:</w:t>
      </w:r>
    </w:p>
    <w:p w:rsidR="002430EB" w:rsidRPr="001E3B48" w:rsidRDefault="002430EB" w:rsidP="002430EB">
      <w:pPr>
        <w:pStyle w:val="412-VietaComacta"/>
        <w:spacing w:after="60"/>
        <w:jc w:val="both"/>
      </w:pPr>
      <w:r w:rsidRPr="002C06B1">
        <w:rPr>
          <w:b/>
          <w:i w:val="0"/>
          <w:smallCaps/>
        </w:rPr>
        <w:t>Creencias</w:t>
      </w:r>
      <w:r w:rsidRPr="001E3B48">
        <w:t xml:space="preserve">: </w:t>
      </w:r>
      <w:r w:rsidRPr="008F5959">
        <w:rPr>
          <w:i w:val="0"/>
        </w:rPr>
        <w:t>Ideas sobre la realidad, el mundo y el lugar del ser humano en él</w:t>
      </w:r>
      <w:r w:rsidRPr="001E3B48">
        <w:t xml:space="preserve">, basadas en </w:t>
      </w:r>
      <w:r w:rsidRPr="008F5959">
        <w:rPr>
          <w:i w:val="0"/>
        </w:rPr>
        <w:t>experiencias locales y tradiciones heredadas</w:t>
      </w:r>
      <w:r w:rsidRPr="001E3B48">
        <w:t>.</w:t>
      </w:r>
    </w:p>
    <w:p w:rsidR="002430EB" w:rsidRPr="001E3B48" w:rsidRDefault="002430EB" w:rsidP="002430EB">
      <w:pPr>
        <w:pStyle w:val="412-VietaComacta"/>
        <w:spacing w:after="60"/>
        <w:jc w:val="both"/>
      </w:pPr>
      <w:r w:rsidRPr="002C06B1">
        <w:rPr>
          <w:b/>
          <w:i w:val="0"/>
          <w:smallCaps/>
        </w:rPr>
        <w:t>Valores</w:t>
      </w:r>
      <w:r>
        <w:t xml:space="preserve">: </w:t>
      </w:r>
      <w:r w:rsidRPr="00A130C2">
        <w:rPr>
          <w:i w:val="0"/>
        </w:rPr>
        <w:t>Principios e ideales</w:t>
      </w:r>
      <w:r w:rsidRPr="00A130C2">
        <w:t xml:space="preserve"> que considera</w:t>
      </w:r>
      <w:r>
        <w:t>n</w:t>
      </w:r>
      <w:r w:rsidRPr="00A130C2">
        <w:t xml:space="preserve"> </w:t>
      </w:r>
      <w:r>
        <w:t xml:space="preserve">lo que es </w:t>
      </w:r>
      <w:r w:rsidRPr="00A130C2">
        <w:rPr>
          <w:i w:val="0"/>
        </w:rPr>
        <w:t>deseable, bueno o importante</w:t>
      </w:r>
      <w:r>
        <w:t xml:space="preserve">, </w:t>
      </w:r>
      <w:r w:rsidRPr="00A130C2">
        <w:t xml:space="preserve">que funcionan como guías </w:t>
      </w:r>
      <w:r>
        <w:t>que condicionan e</w:t>
      </w:r>
      <w:r w:rsidRPr="00A130C2">
        <w:t xml:space="preserve">l comportamiento </w:t>
      </w:r>
      <w:r>
        <w:t>de los miembros de una sociedad dentro de un</w:t>
      </w:r>
      <w:r w:rsidRPr="001E3B48">
        <w:t xml:space="preserve"> contexto cultural específico.</w:t>
      </w:r>
    </w:p>
    <w:p w:rsidR="002430EB" w:rsidRPr="001E3B48" w:rsidRDefault="002430EB" w:rsidP="002430EB">
      <w:pPr>
        <w:pStyle w:val="412-VietaComacta"/>
        <w:spacing w:after="60"/>
        <w:jc w:val="both"/>
      </w:pPr>
      <w:r w:rsidRPr="002C06B1">
        <w:rPr>
          <w:b/>
          <w:i w:val="0"/>
          <w:smallCaps/>
        </w:rPr>
        <w:t>Normas</w:t>
      </w:r>
      <w:r w:rsidRPr="001E3B48">
        <w:t xml:space="preserve">: </w:t>
      </w:r>
      <w:r>
        <w:rPr>
          <w:i w:val="0"/>
          <w:szCs w:val="24"/>
          <w:lang w:val="es-AR"/>
        </w:rPr>
        <w:t>Reglas sociales</w:t>
      </w:r>
      <w:r>
        <w:rPr>
          <w:szCs w:val="24"/>
          <w:lang w:val="es-AR"/>
        </w:rPr>
        <w:t xml:space="preserve"> </w:t>
      </w:r>
      <w:r>
        <w:rPr>
          <w:i w:val="0"/>
          <w:szCs w:val="24"/>
          <w:lang w:val="es-AR"/>
        </w:rPr>
        <w:t>impl</w:t>
      </w:r>
      <w:r>
        <w:rPr>
          <w:rFonts w:eastAsia="Times New Roman"/>
          <w:i w:val="0"/>
          <w:szCs w:val="24"/>
          <w:lang w:val="es-AR"/>
        </w:rPr>
        <w:t>ícitas o explicitas,</w:t>
      </w:r>
      <w:r>
        <w:rPr>
          <w:szCs w:val="24"/>
          <w:lang w:val="es-AR"/>
        </w:rPr>
        <w:t xml:space="preserve"> que establecen cuales son los comportamientos aceptables o inaceptables dentro de un grupo, y crean </w:t>
      </w:r>
      <w:r>
        <w:rPr>
          <w:i w:val="0"/>
          <w:szCs w:val="24"/>
          <w:lang w:val="es-AR"/>
        </w:rPr>
        <w:t>marcos de conducta</w:t>
      </w:r>
      <w:r>
        <w:rPr>
          <w:szCs w:val="24"/>
          <w:lang w:val="es-AR"/>
        </w:rPr>
        <w:t xml:space="preserve"> </w:t>
      </w:r>
      <w:r w:rsidRPr="00A130C2">
        <w:rPr>
          <w:i w:val="0"/>
          <w:szCs w:val="24"/>
          <w:lang w:val="es-AR"/>
        </w:rPr>
        <w:t>que mantienen el orden social</w:t>
      </w:r>
      <w:r>
        <w:rPr>
          <w:szCs w:val="24"/>
          <w:lang w:val="es-AR"/>
        </w:rPr>
        <w:t>.</w:t>
      </w:r>
    </w:p>
    <w:p w:rsidR="002430EB" w:rsidRPr="001E3B48" w:rsidRDefault="002430EB" w:rsidP="002430EB">
      <w:pPr>
        <w:pStyle w:val="412-VietaComacta"/>
        <w:spacing w:after="60"/>
        <w:jc w:val="both"/>
      </w:pPr>
      <w:r w:rsidRPr="002C06B1">
        <w:rPr>
          <w:b/>
          <w:i w:val="0"/>
          <w:smallCaps/>
        </w:rPr>
        <w:t>Costumbres</w:t>
      </w:r>
      <w:r>
        <w:t>:</w:t>
      </w:r>
      <w:r w:rsidRPr="001E3B48">
        <w:t xml:space="preserve"> </w:t>
      </w:r>
      <w:r>
        <w:rPr>
          <w:i w:val="0"/>
          <w:szCs w:val="24"/>
          <w:lang w:val="es-AR"/>
        </w:rPr>
        <w:t>Pr</w:t>
      </w:r>
      <w:r>
        <w:rPr>
          <w:rFonts w:eastAsia="Times New Roman"/>
          <w:i w:val="0"/>
          <w:szCs w:val="24"/>
          <w:lang w:val="es-AR"/>
        </w:rPr>
        <w:t>ácticas y tradiciones</w:t>
      </w:r>
      <w:r>
        <w:rPr>
          <w:szCs w:val="24"/>
          <w:lang w:val="es-AR"/>
        </w:rPr>
        <w:t xml:space="preserve"> que se repiten y son transmitidas dentro de una sociedad, definiendo </w:t>
      </w:r>
      <w:r w:rsidRPr="00A130C2">
        <w:rPr>
          <w:i w:val="0"/>
          <w:szCs w:val="24"/>
          <w:lang w:val="es-AR"/>
        </w:rPr>
        <w:t>la identidad de la comunidad</w:t>
      </w:r>
      <w:r>
        <w:rPr>
          <w:szCs w:val="24"/>
          <w:lang w:val="es-AR"/>
        </w:rPr>
        <w:t>.</w:t>
      </w:r>
    </w:p>
    <w:p w:rsidR="002430EB" w:rsidRPr="001E3B48" w:rsidRDefault="002430EB" w:rsidP="002430EB">
      <w:pPr>
        <w:pStyle w:val="412-VietaComacta"/>
        <w:spacing w:after="60"/>
        <w:jc w:val="both"/>
      </w:pPr>
      <w:r w:rsidRPr="002C06B1">
        <w:rPr>
          <w:b/>
          <w:i w:val="0"/>
          <w:smallCaps/>
        </w:rPr>
        <w:t>Lenguaje</w:t>
      </w:r>
      <w:r w:rsidRPr="001E3B48">
        <w:t xml:space="preserve">: </w:t>
      </w:r>
      <w:r w:rsidRPr="008F5959">
        <w:rPr>
          <w:i w:val="0"/>
        </w:rPr>
        <w:t>Código</w:t>
      </w:r>
      <w:r>
        <w:rPr>
          <w:i w:val="0"/>
        </w:rPr>
        <w:t>s</w:t>
      </w:r>
      <w:r w:rsidRPr="008F5959">
        <w:rPr>
          <w:i w:val="0"/>
        </w:rPr>
        <w:t xml:space="preserve"> de comunicación compartido</w:t>
      </w:r>
      <w:r>
        <w:rPr>
          <w:i w:val="0"/>
        </w:rPr>
        <w:t>s</w:t>
      </w:r>
      <w:r w:rsidRPr="008F5959">
        <w:t>, que puede</w:t>
      </w:r>
      <w:r>
        <w:t>n</w:t>
      </w:r>
      <w:r w:rsidRPr="008F5959">
        <w:t xml:space="preserve"> ser </w:t>
      </w:r>
      <w:r w:rsidRPr="008F5959">
        <w:rPr>
          <w:i w:val="0"/>
        </w:rPr>
        <w:t>verbal</w:t>
      </w:r>
      <w:r>
        <w:rPr>
          <w:i w:val="0"/>
        </w:rPr>
        <w:t>es</w:t>
      </w:r>
      <w:r w:rsidRPr="008F5959">
        <w:rPr>
          <w:i w:val="0"/>
        </w:rPr>
        <w:t>, gestual</w:t>
      </w:r>
      <w:r>
        <w:rPr>
          <w:i w:val="0"/>
        </w:rPr>
        <w:t>es</w:t>
      </w:r>
      <w:r w:rsidRPr="008F5959">
        <w:rPr>
          <w:i w:val="0"/>
        </w:rPr>
        <w:t xml:space="preserve"> o escrito</w:t>
      </w:r>
      <w:r>
        <w:rPr>
          <w:i w:val="0"/>
        </w:rPr>
        <w:t>s</w:t>
      </w:r>
      <w:r w:rsidRPr="008F5959">
        <w:t xml:space="preserve">, permitiendo a los individuos </w:t>
      </w:r>
      <w:r w:rsidRPr="0007797F">
        <w:rPr>
          <w:i w:val="0"/>
        </w:rPr>
        <w:t>interactuar y transmitir ideas</w:t>
      </w:r>
      <w:r w:rsidRPr="008F5959">
        <w:t>.</w:t>
      </w:r>
    </w:p>
    <w:p w:rsidR="002430EB" w:rsidRPr="001E3B48" w:rsidRDefault="002430EB" w:rsidP="002430EB">
      <w:pPr>
        <w:pStyle w:val="412-VietaComacta"/>
        <w:spacing w:after="60"/>
        <w:jc w:val="both"/>
      </w:pPr>
      <w:r w:rsidRPr="002C06B1">
        <w:rPr>
          <w:b/>
          <w:i w:val="0"/>
          <w:smallCaps/>
        </w:rPr>
        <w:t>Prácticas y Rituales</w:t>
      </w:r>
      <w:r w:rsidRPr="001E3B48">
        <w:t xml:space="preserve">: </w:t>
      </w:r>
      <w:r>
        <w:t xml:space="preserve">Son </w:t>
      </w:r>
      <w:r>
        <w:rPr>
          <w:i w:val="0"/>
        </w:rPr>
        <w:t xml:space="preserve">acciones </w:t>
      </w:r>
      <w:r>
        <w:rPr>
          <w:i w:val="0"/>
          <w:szCs w:val="24"/>
          <w:lang w:val="es-AR"/>
        </w:rPr>
        <w:t>espec</w:t>
      </w:r>
      <w:r>
        <w:rPr>
          <w:rFonts w:eastAsia="Times New Roman"/>
          <w:i w:val="0"/>
          <w:szCs w:val="24"/>
          <w:lang w:val="es-AR"/>
        </w:rPr>
        <w:t>íficas y ceremonias simbólicas</w:t>
      </w:r>
      <w:r>
        <w:rPr>
          <w:szCs w:val="24"/>
          <w:lang w:val="es-AR"/>
        </w:rPr>
        <w:t xml:space="preserve"> que refuerzan </w:t>
      </w:r>
      <w:r w:rsidRPr="0007797F">
        <w:rPr>
          <w:i w:val="0"/>
          <w:szCs w:val="24"/>
          <w:lang w:val="es-AR"/>
        </w:rPr>
        <w:t>creencias y valores</w:t>
      </w:r>
      <w:r>
        <w:rPr>
          <w:szCs w:val="24"/>
          <w:lang w:val="es-AR"/>
        </w:rPr>
        <w:t>, como fiestas patrias o ceremonias religiosas, sacralizando la experiencia cotidiana.</w:t>
      </w:r>
    </w:p>
    <w:p w:rsidR="002430EB" w:rsidRPr="001E3B48" w:rsidRDefault="002430EB" w:rsidP="002430EB">
      <w:pPr>
        <w:pStyle w:val="412-VietaComacta"/>
        <w:spacing w:after="60"/>
        <w:jc w:val="both"/>
      </w:pPr>
      <w:r w:rsidRPr="002C06B1">
        <w:rPr>
          <w:b/>
          <w:i w:val="0"/>
          <w:smallCaps/>
        </w:rPr>
        <w:t>Artefactos</w:t>
      </w:r>
      <w:r w:rsidRPr="001E3B48">
        <w:t xml:space="preserve">: </w:t>
      </w:r>
      <w:r w:rsidRPr="008F5959">
        <w:rPr>
          <w:i w:val="0"/>
        </w:rPr>
        <w:t>Objetos materiales creados y utilizados por un grupo social</w:t>
      </w:r>
      <w:r w:rsidRPr="001E3B48">
        <w:t xml:space="preserve">, como </w:t>
      </w:r>
      <w:r w:rsidRPr="008F5959">
        <w:rPr>
          <w:i w:val="0"/>
        </w:rPr>
        <w:t>herramientas, vestimenta, arte, etc</w:t>
      </w:r>
      <w:r w:rsidRPr="001E3B48">
        <w:t>.</w:t>
      </w:r>
      <w:r>
        <w:t>, que reflejan la creatividad colectiva.</w:t>
      </w:r>
    </w:p>
    <w:p w:rsidR="002430EB" w:rsidRPr="001E3B48" w:rsidRDefault="002430EB" w:rsidP="002430EB">
      <w:pPr>
        <w:pStyle w:val="412-VietaComacta"/>
        <w:spacing w:after="60"/>
        <w:jc w:val="both"/>
      </w:pPr>
      <w:r w:rsidRPr="002C06B1">
        <w:rPr>
          <w:b/>
          <w:i w:val="0"/>
          <w:smallCaps/>
        </w:rPr>
        <w:t>Arte</w:t>
      </w:r>
      <w:r w:rsidRPr="001E3B48">
        <w:t xml:space="preserve">: </w:t>
      </w:r>
      <w:r>
        <w:rPr>
          <w:i w:val="0"/>
        </w:rPr>
        <w:t xml:space="preserve">Manifestaciones </w:t>
      </w:r>
      <w:r>
        <w:rPr>
          <w:i w:val="0"/>
          <w:szCs w:val="24"/>
          <w:lang w:val="es-AR"/>
        </w:rPr>
        <w:t>art</w:t>
      </w:r>
      <w:r>
        <w:rPr>
          <w:rFonts w:eastAsia="Times New Roman"/>
          <w:i w:val="0"/>
          <w:szCs w:val="24"/>
          <w:lang w:val="es-AR"/>
        </w:rPr>
        <w:t>ísticas y creativas</w:t>
      </w:r>
      <w:r>
        <w:rPr>
          <w:szCs w:val="24"/>
          <w:lang w:val="es-AR"/>
        </w:rPr>
        <w:t xml:space="preserve"> de una cultura</w:t>
      </w:r>
      <w:r w:rsidRPr="001E3B48">
        <w:t xml:space="preserve"> como la </w:t>
      </w:r>
      <w:r w:rsidRPr="00A130C2">
        <w:rPr>
          <w:i w:val="0"/>
        </w:rPr>
        <w:t xml:space="preserve">música, danza, </w:t>
      </w:r>
      <w:r>
        <w:rPr>
          <w:i w:val="0"/>
        </w:rPr>
        <w:t xml:space="preserve">pintura, </w:t>
      </w:r>
      <w:r w:rsidRPr="00A130C2">
        <w:rPr>
          <w:i w:val="0"/>
        </w:rPr>
        <w:t>literatura</w:t>
      </w:r>
      <w:r w:rsidRPr="001E3B48">
        <w:t xml:space="preserve"> y otras </w:t>
      </w:r>
      <w:r>
        <w:t xml:space="preserve">expresiones </w:t>
      </w:r>
      <w:r w:rsidRPr="001E3B48">
        <w:t>que reflejan la identidad cultural.</w:t>
      </w:r>
    </w:p>
    <w:p w:rsidR="002430EB" w:rsidRPr="001E3B48" w:rsidRDefault="002430EB" w:rsidP="002430EB">
      <w:pPr>
        <w:pStyle w:val="412-VietaComacta"/>
        <w:spacing w:after="60"/>
        <w:jc w:val="both"/>
      </w:pPr>
      <w:r w:rsidRPr="002C06B1">
        <w:rPr>
          <w:b/>
          <w:i w:val="0"/>
          <w:smallCaps/>
        </w:rPr>
        <w:lastRenderedPageBreak/>
        <w:t>Símbolos</w:t>
      </w:r>
      <w:r w:rsidRPr="001E3B48">
        <w:t xml:space="preserve">: </w:t>
      </w:r>
      <w:r>
        <w:rPr>
          <w:i w:val="0"/>
        </w:rPr>
        <w:t xml:space="preserve">Elementos u objetos materiales </w:t>
      </w:r>
      <w:r w:rsidRPr="00A130C2">
        <w:t xml:space="preserve">que tienen un significado </w:t>
      </w:r>
      <w:r>
        <w:t xml:space="preserve">especial </w:t>
      </w:r>
      <w:r w:rsidRPr="001E3B48">
        <w:t xml:space="preserve">para </w:t>
      </w:r>
      <w:r>
        <w:t xml:space="preserve">un </w:t>
      </w:r>
      <w:r w:rsidRPr="001E3B48">
        <w:t>grupo cultural</w:t>
      </w:r>
      <w:r w:rsidRPr="00A130C2">
        <w:t xml:space="preserve"> y </w:t>
      </w:r>
      <w:r>
        <w:t xml:space="preserve">que </w:t>
      </w:r>
      <w:r w:rsidRPr="00A130C2">
        <w:t xml:space="preserve">son reconocidos por los miembros de una comunidad para representar </w:t>
      </w:r>
      <w:r w:rsidRPr="00A130C2">
        <w:rPr>
          <w:i w:val="0"/>
        </w:rPr>
        <w:t>conceptos o ideas</w:t>
      </w:r>
      <w:r w:rsidRPr="001E3B48">
        <w:t xml:space="preserve">, como </w:t>
      </w:r>
      <w:r w:rsidRPr="00A130C2">
        <w:rPr>
          <w:i w:val="0"/>
        </w:rPr>
        <w:t>banderas, logos, o gestos</w:t>
      </w:r>
      <w:r w:rsidRPr="001E3B48">
        <w:t>.</w:t>
      </w:r>
    </w:p>
    <w:p w:rsidR="002430EB" w:rsidRDefault="002430EB" w:rsidP="002430EB">
      <w:pPr>
        <w:pStyle w:val="30-Parrafo"/>
      </w:pPr>
      <w:r>
        <w:rPr>
          <w:rFonts w:ascii="Digital-7 Mono" w:hAnsi="Digital-7 Mono"/>
          <w:i/>
        </w:rPr>
        <w:t>2.10.66</w:t>
      </w:r>
      <w:r w:rsidRPr="00412153">
        <w:rPr>
          <w:i/>
        </w:rPr>
        <w:t xml:space="preserve"> </w:t>
      </w:r>
      <w:r w:rsidRPr="00412153">
        <w:rPr>
          <w:rFonts w:ascii="Times New Roman" w:hAnsi="Times New Roman"/>
        </w:rPr>
        <w:t>»</w:t>
      </w:r>
      <w:r>
        <w:t xml:space="preserve"> </w:t>
      </w:r>
      <w:r w:rsidRPr="00A130C2">
        <w:t xml:space="preserve">En el contexto de </w:t>
      </w:r>
      <w:r w:rsidRPr="00CA0803">
        <w:rPr>
          <w:i/>
        </w:rPr>
        <w:t>civilizaciones planetarias locales</w:t>
      </w:r>
      <w:r w:rsidRPr="00A130C2">
        <w:t xml:space="preserve">, estos elementos operan como </w:t>
      </w:r>
      <w:r w:rsidRPr="00CA0803">
        <w:rPr>
          <w:i/>
        </w:rPr>
        <w:t>mecanismos de transmisión de conocimiento</w:t>
      </w:r>
      <w:r>
        <w:rPr>
          <w:i/>
        </w:rPr>
        <w:t>,</w:t>
      </w:r>
      <w:r>
        <w:t xml:space="preserve"> </w:t>
      </w:r>
      <w:r w:rsidRPr="00CA0803">
        <w:rPr>
          <w:i/>
        </w:rPr>
        <w:t>cohesión</w:t>
      </w:r>
      <w:r w:rsidRPr="00A130C2">
        <w:t xml:space="preserve"> </w:t>
      </w:r>
      <w:r w:rsidRPr="0007797F">
        <w:rPr>
          <w:i/>
        </w:rPr>
        <w:t>colectiva</w:t>
      </w:r>
      <w:r>
        <w:t xml:space="preserve"> </w:t>
      </w:r>
      <w:r w:rsidRPr="00CA0803">
        <w:rPr>
          <w:i/>
        </w:rPr>
        <w:t>y control</w:t>
      </w:r>
      <w:r w:rsidRPr="00A130C2">
        <w:t xml:space="preserve"> </w:t>
      </w:r>
      <w:r w:rsidRPr="00CA0803">
        <w:rPr>
          <w:i/>
        </w:rPr>
        <w:t>institucional</w:t>
      </w:r>
      <w:r>
        <w:t xml:space="preserve"> que permiten mantener</w:t>
      </w:r>
      <w:r w:rsidRPr="00A130C2">
        <w:t xml:space="preserve"> la estabilidad del grupo social mientras </w:t>
      </w:r>
      <w:r w:rsidRPr="00CA0803">
        <w:rPr>
          <w:i/>
        </w:rPr>
        <w:t>limitan la experiencia individual</w:t>
      </w:r>
      <w:r w:rsidRPr="00A130C2">
        <w:t xml:space="preserve"> a horizontes terrenales</w:t>
      </w:r>
      <w:r>
        <w:t xml:space="preserve"> </w:t>
      </w:r>
      <w:r w:rsidRPr="00716E0D">
        <w:t>dentro de</w:t>
      </w:r>
      <w:r>
        <w:t xml:space="preserve"> un </w:t>
      </w:r>
      <w:r w:rsidRPr="00FA7667">
        <w:rPr>
          <w:i/>
        </w:rPr>
        <w:t>marco espacio-temporal</w:t>
      </w:r>
      <w:r w:rsidRPr="00716E0D">
        <w:t xml:space="preserve"> limitado.</w:t>
      </w:r>
    </w:p>
    <w:p w:rsidR="002430EB" w:rsidRDefault="002430EB" w:rsidP="002430EB">
      <w:pPr>
        <w:pStyle w:val="30-Parrafo"/>
      </w:pPr>
      <w:r>
        <w:rPr>
          <w:rFonts w:ascii="Digital-7 Mono" w:hAnsi="Digital-7 Mono"/>
          <w:i/>
        </w:rPr>
        <w:t>2.10.67</w:t>
      </w:r>
      <w:r w:rsidRPr="00412153">
        <w:rPr>
          <w:i/>
        </w:rPr>
        <w:t xml:space="preserve"> </w:t>
      </w:r>
      <w:r w:rsidRPr="00412153">
        <w:rPr>
          <w:rFonts w:ascii="Times New Roman" w:hAnsi="Times New Roman"/>
        </w:rPr>
        <w:t>»</w:t>
      </w:r>
      <w:r>
        <w:t xml:space="preserve"> </w:t>
      </w:r>
      <w:r w:rsidRPr="00A130C2">
        <w:t xml:space="preserve"> Las </w:t>
      </w:r>
      <w:r w:rsidRPr="00CA0803">
        <w:rPr>
          <w:i/>
        </w:rPr>
        <w:t>normas</w:t>
      </w:r>
      <w:r w:rsidRPr="00A130C2">
        <w:t xml:space="preserve"> </w:t>
      </w:r>
      <w:r>
        <w:t xml:space="preserve">condicionan </w:t>
      </w:r>
      <w:r w:rsidRPr="00A130C2">
        <w:t xml:space="preserve">el comportamiento individual, las </w:t>
      </w:r>
      <w:r w:rsidRPr="00CA0803">
        <w:rPr>
          <w:i/>
        </w:rPr>
        <w:t>costumbres</w:t>
      </w:r>
      <w:r w:rsidRPr="00A130C2">
        <w:t xml:space="preserve"> preservan tradiciones que pueden ser anacrónicas, las </w:t>
      </w:r>
      <w:r w:rsidRPr="00CA0803">
        <w:rPr>
          <w:i/>
        </w:rPr>
        <w:t>creencias</w:t>
      </w:r>
      <w:r w:rsidRPr="00A130C2">
        <w:t xml:space="preserve"> encierran a la sociedad en marcos interpretativos que resisten el cambio, y los </w:t>
      </w:r>
      <w:r w:rsidRPr="00CA0803">
        <w:rPr>
          <w:i/>
        </w:rPr>
        <w:t>valores</w:t>
      </w:r>
      <w:r w:rsidRPr="00A130C2">
        <w:t xml:space="preserve"> jerarquizan artificialmente aspectos de la experiencia que podrían ser complementarios.</w:t>
      </w:r>
    </w:p>
    <w:p w:rsidR="002430EB" w:rsidRDefault="002430EB" w:rsidP="002430EB">
      <w:pPr>
        <w:pStyle w:val="30-Parrafo"/>
      </w:pPr>
      <w:r>
        <w:rPr>
          <w:rFonts w:ascii="Digital-7 Mono" w:hAnsi="Digital-7 Mono"/>
          <w:i/>
        </w:rPr>
        <w:t>2.10.68</w:t>
      </w:r>
      <w:r w:rsidRPr="00412153">
        <w:rPr>
          <w:i/>
        </w:rPr>
        <w:t xml:space="preserve"> </w:t>
      </w:r>
      <w:r w:rsidRPr="00412153">
        <w:rPr>
          <w:rFonts w:ascii="Times New Roman" w:hAnsi="Times New Roman"/>
        </w:rPr>
        <w:t>»</w:t>
      </w:r>
      <w:r>
        <w:t xml:space="preserve"> El objetivo principal del </w:t>
      </w:r>
      <w:r w:rsidRPr="00B76445">
        <w:rPr>
          <w:i/>
        </w:rPr>
        <w:t>sistema cultural</w:t>
      </w:r>
      <w:r>
        <w:t xml:space="preserve"> es </w:t>
      </w:r>
      <w:r w:rsidRPr="00B76445">
        <w:rPr>
          <w:i/>
        </w:rPr>
        <w:t>capturar, administrar y orientar</w:t>
      </w:r>
      <w:r w:rsidRPr="00B76445">
        <w:t xml:space="preserve"> el campo psicosocial dinámico</w:t>
      </w:r>
      <w:r>
        <w:t xml:space="preserve"> que genera </w:t>
      </w:r>
      <w:r w:rsidRPr="00B76445">
        <w:t>un</w:t>
      </w:r>
      <w:r>
        <w:rPr>
          <w:i/>
        </w:rPr>
        <w:t xml:space="preserve"> </w:t>
      </w:r>
      <w:r w:rsidRPr="00B76445">
        <w:rPr>
          <w:i/>
        </w:rPr>
        <w:t>egregor cultural emergente</w:t>
      </w:r>
      <w:r>
        <w:rPr>
          <w:i/>
        </w:rPr>
        <w:t xml:space="preserve"> </w:t>
      </w:r>
      <w:r w:rsidRPr="0007797F">
        <w:t>a través de la interacción colectiva de</w:t>
      </w:r>
      <w:r w:rsidRPr="00B76445">
        <w:t xml:space="preserve"> </w:t>
      </w:r>
      <w:r w:rsidRPr="00B76445">
        <w:rPr>
          <w:i/>
        </w:rPr>
        <w:t>creencias, símbolos, le</w:t>
      </w:r>
      <w:r>
        <w:rPr>
          <w:i/>
        </w:rPr>
        <w:t>nguajes, rituales y expresiones</w:t>
      </w:r>
      <w:r>
        <w:t xml:space="preserve">, para asegurar la continuidad de la </w:t>
      </w:r>
      <w:r w:rsidRPr="00B07D46">
        <w:rPr>
          <w:i/>
        </w:rPr>
        <w:t>identidad grupal</w:t>
      </w:r>
      <w:r>
        <w:t xml:space="preserve"> y resistir la disolución o asimilación por otros sistemas simbólicos. </w:t>
      </w:r>
    </w:p>
    <w:p w:rsidR="002430EB" w:rsidRDefault="002430EB" w:rsidP="002430EB">
      <w:pPr>
        <w:pStyle w:val="30-Parrafo"/>
      </w:pPr>
      <w:r>
        <w:rPr>
          <w:rFonts w:ascii="Digital-7 Mono" w:hAnsi="Digital-7 Mono"/>
          <w:i/>
        </w:rPr>
        <w:t>2.10.69</w:t>
      </w:r>
      <w:r w:rsidRPr="00412153">
        <w:rPr>
          <w:i/>
        </w:rPr>
        <w:t xml:space="preserve"> </w:t>
      </w:r>
      <w:r w:rsidRPr="00412153">
        <w:rPr>
          <w:rFonts w:ascii="Times New Roman" w:hAnsi="Times New Roman"/>
        </w:rPr>
        <w:t>»</w:t>
      </w:r>
      <w:r>
        <w:t xml:space="preserve"> Aunque un </w:t>
      </w:r>
      <w:r w:rsidRPr="00EE06CE">
        <w:rPr>
          <w:i/>
        </w:rPr>
        <w:t>egregor cultural</w:t>
      </w:r>
      <w:r>
        <w:t xml:space="preserve"> nace de la </w:t>
      </w:r>
      <w:r w:rsidRPr="00B07D46">
        <w:rPr>
          <w:i/>
        </w:rPr>
        <w:t>participación colectiva</w:t>
      </w:r>
      <w:r>
        <w:t xml:space="preserve">, en la práctica también es </w:t>
      </w:r>
      <w:r w:rsidRPr="0007797F">
        <w:rPr>
          <w:i/>
        </w:rPr>
        <w:t>modelado y legitimado</w:t>
      </w:r>
      <w:r>
        <w:t xml:space="preserve"> por la autoridad de una </w:t>
      </w:r>
      <w:r w:rsidRPr="00EE06CE">
        <w:rPr>
          <w:i/>
        </w:rPr>
        <w:t>élite cultural</w:t>
      </w:r>
      <w:r>
        <w:t xml:space="preserve"> </w:t>
      </w:r>
      <w:r w:rsidRPr="0007797F">
        <w:rPr>
          <w:i/>
        </w:rPr>
        <w:t>dominante</w:t>
      </w:r>
      <w:r>
        <w:t xml:space="preserve"> </w:t>
      </w:r>
      <w:r w:rsidRPr="00EE06CE">
        <w:rPr>
          <w:i/>
        </w:rPr>
        <w:t>(intelectuales, artistas canonizados, líderes religiosos, mediáticos o institucionales)</w:t>
      </w:r>
      <w:r>
        <w:t xml:space="preserve"> que define qué elementos son </w:t>
      </w:r>
      <w:r w:rsidRPr="00EE06CE">
        <w:rPr>
          <w:i/>
        </w:rPr>
        <w:t>auténticos, valiosos o representativos</w:t>
      </w:r>
      <w:r>
        <w:t xml:space="preserve">, y cuáles deben ser marginados o silenciados. </w:t>
      </w:r>
    </w:p>
    <w:p w:rsidR="002430EB" w:rsidRDefault="002430EB" w:rsidP="002430EB">
      <w:pPr>
        <w:pStyle w:val="30-Parrafo"/>
      </w:pPr>
      <w:r>
        <w:rPr>
          <w:rFonts w:ascii="Digital-7 Mono" w:hAnsi="Digital-7 Mono"/>
          <w:i/>
        </w:rPr>
        <w:t>2.10.70</w:t>
      </w:r>
      <w:r w:rsidRPr="00412153">
        <w:rPr>
          <w:i/>
        </w:rPr>
        <w:t xml:space="preserve"> </w:t>
      </w:r>
      <w:r w:rsidRPr="00412153">
        <w:rPr>
          <w:rFonts w:ascii="Times New Roman" w:hAnsi="Times New Roman"/>
        </w:rPr>
        <w:t>»</w:t>
      </w:r>
      <w:r>
        <w:t xml:space="preserve"> En la </w:t>
      </w:r>
      <w:r w:rsidRPr="000F4218">
        <w:rPr>
          <w:i/>
        </w:rPr>
        <w:t>civilizaciones tipo 1 y 2</w:t>
      </w:r>
      <w:r>
        <w:t xml:space="preserve">, el verdadero objetivo de este sistema no es la </w:t>
      </w:r>
      <w:r w:rsidRPr="000F4218">
        <w:t>evolución consciente</w:t>
      </w:r>
      <w:r>
        <w:t xml:space="preserve"> ni la </w:t>
      </w:r>
      <w:r w:rsidRPr="000F4218">
        <w:t>supervivencia biológica del grupo</w:t>
      </w:r>
      <w:r>
        <w:t xml:space="preserve">, sino la </w:t>
      </w:r>
      <w:r w:rsidRPr="000F4218">
        <w:rPr>
          <w:i/>
        </w:rPr>
        <w:t>preservación de un campo simbólico hegemónico</w:t>
      </w:r>
      <w:r>
        <w:t xml:space="preserve">, administrado por una </w:t>
      </w:r>
      <w:r w:rsidRPr="000F4218">
        <w:rPr>
          <w:i/>
        </w:rPr>
        <w:t>élite cultural</w:t>
      </w:r>
      <w:r>
        <w:t xml:space="preserve"> que ejerce poder no por decreto, sino por definición: </w:t>
      </w:r>
      <w:r w:rsidRPr="000F4218">
        <w:rPr>
          <w:i/>
        </w:rPr>
        <w:t xml:space="preserve">ellos deciden qué es cultura, qué es arte, qué </w:t>
      </w:r>
      <w:r>
        <w:rPr>
          <w:i/>
        </w:rPr>
        <w:t xml:space="preserve">es tradición, qué es identidad </w:t>
      </w:r>
      <w:r w:rsidRPr="000F4218">
        <w:rPr>
          <w:i/>
        </w:rPr>
        <w:t>y quiénes pertenecen</w:t>
      </w:r>
      <w:r>
        <w:rPr>
          <w:i/>
        </w:rPr>
        <w:t xml:space="preserve"> al grupo o</w:t>
      </w:r>
      <w:r w:rsidRPr="000F4218">
        <w:rPr>
          <w:i/>
        </w:rPr>
        <w:t xml:space="preserve"> están afuera</w:t>
      </w:r>
      <w:r>
        <w:t>.</w:t>
      </w:r>
    </w:p>
    <w:p w:rsidR="002430EB" w:rsidRDefault="002430EB" w:rsidP="002430EB">
      <w:pPr>
        <w:pStyle w:val="30-Parrafo"/>
      </w:pPr>
      <w:r>
        <w:rPr>
          <w:rFonts w:ascii="Digital-7 Mono" w:hAnsi="Digital-7 Mono"/>
          <w:i/>
        </w:rPr>
        <w:t>2.10.71</w:t>
      </w:r>
      <w:r w:rsidRPr="00412153">
        <w:rPr>
          <w:i/>
        </w:rPr>
        <w:t xml:space="preserve"> </w:t>
      </w:r>
      <w:r w:rsidRPr="00412153">
        <w:rPr>
          <w:rFonts w:ascii="Times New Roman" w:hAnsi="Times New Roman"/>
        </w:rPr>
        <w:t>»</w:t>
      </w:r>
      <w:r>
        <w:t xml:space="preserve"> En esa dinámica, el </w:t>
      </w:r>
      <w:r w:rsidRPr="000F4218">
        <w:rPr>
          <w:i/>
        </w:rPr>
        <w:t>egregor cultural</w:t>
      </w:r>
      <w:r>
        <w:t xml:space="preserve">, </w:t>
      </w:r>
      <w:r w:rsidRPr="000F4218">
        <w:t>lejos de ser una mente unificada</w:t>
      </w:r>
      <w:r>
        <w:rPr>
          <w:i/>
        </w:rPr>
        <w:t>,</w:t>
      </w:r>
      <w:r>
        <w:t xml:space="preserve"> se convierte en un </w:t>
      </w:r>
      <w:r w:rsidRPr="000F4218">
        <w:rPr>
          <w:i/>
        </w:rPr>
        <w:t>campo de batalla simbólico</w:t>
      </w:r>
      <w:r>
        <w:t xml:space="preserve">, donde lo que está en juego no es solo la creatividad, sino el </w:t>
      </w:r>
      <w:r>
        <w:rPr>
          <w:i/>
        </w:rPr>
        <w:t>alma colectiva de un pueblo</w:t>
      </w:r>
      <w:r>
        <w:t xml:space="preserve"> y </w:t>
      </w:r>
      <w:r w:rsidRPr="000F4218">
        <w:rPr>
          <w:i/>
        </w:rPr>
        <w:t>quién tiene el derecho a definirla</w:t>
      </w:r>
      <w:r>
        <w:t>.</w:t>
      </w:r>
    </w:p>
    <w:p w:rsidR="002430EB" w:rsidRDefault="002430EB" w:rsidP="002430EB">
      <w:pPr>
        <w:pStyle w:val="30-Parrafo"/>
      </w:pPr>
      <w:r>
        <w:rPr>
          <w:rFonts w:ascii="Digital-7 Mono" w:hAnsi="Digital-7 Mono"/>
          <w:i/>
        </w:rPr>
        <w:t>2.10.72</w:t>
      </w:r>
      <w:r w:rsidRPr="00412153">
        <w:rPr>
          <w:i/>
        </w:rPr>
        <w:t xml:space="preserve"> </w:t>
      </w:r>
      <w:r w:rsidRPr="00412153">
        <w:rPr>
          <w:rFonts w:ascii="Times New Roman" w:hAnsi="Times New Roman"/>
        </w:rPr>
        <w:t>»</w:t>
      </w:r>
      <w:r>
        <w:t xml:space="preserve"> Sin embargo, el verdadero obstáculo para la </w:t>
      </w:r>
      <w:r w:rsidRPr="00B07D46">
        <w:rPr>
          <w:i/>
        </w:rPr>
        <w:t xml:space="preserve">unificación cultural </w:t>
      </w:r>
      <w:r>
        <w:t xml:space="preserve">no es el </w:t>
      </w:r>
      <w:r w:rsidRPr="00B07D46">
        <w:rPr>
          <w:i/>
        </w:rPr>
        <w:t>poder hegemónico externo</w:t>
      </w:r>
      <w:r>
        <w:t xml:space="preserve">, sino </w:t>
      </w:r>
      <w:r w:rsidRPr="00B07D46">
        <w:rPr>
          <w:i/>
        </w:rPr>
        <w:t>la resistencia interna de la consciencia subjetiva</w:t>
      </w:r>
      <w:r>
        <w:t xml:space="preserve">. Todo ciudadano, con su </w:t>
      </w:r>
      <w:r>
        <w:rPr>
          <w:i/>
        </w:rPr>
        <w:t>personalidad</w:t>
      </w:r>
      <w:r w:rsidRPr="00B07D46">
        <w:rPr>
          <w:i/>
        </w:rPr>
        <w:t xml:space="preserve"> y experiencia</w:t>
      </w:r>
      <w:r>
        <w:t xml:space="preserve"> forjada en </w:t>
      </w:r>
      <w:r w:rsidRPr="00B07D46">
        <w:rPr>
          <w:i/>
        </w:rPr>
        <w:t>los niveles inferiores</w:t>
      </w:r>
      <w:r>
        <w:t xml:space="preserve">, ha internalizado su </w:t>
      </w:r>
      <w:r w:rsidRPr="00B07D46">
        <w:rPr>
          <w:i/>
        </w:rPr>
        <w:t>identidad cultural</w:t>
      </w:r>
      <w:r>
        <w:t xml:space="preserve"> como una </w:t>
      </w:r>
      <w:r w:rsidRPr="00B07D46">
        <w:rPr>
          <w:i/>
        </w:rPr>
        <w:t>extensión de su supervivencia fisiológica, emocional y social</w:t>
      </w:r>
      <w:r>
        <w:t xml:space="preserve">. Abandonarla no se percibe como evolución, sino como </w:t>
      </w:r>
      <w:r w:rsidRPr="00B07D46">
        <w:rPr>
          <w:i/>
        </w:rPr>
        <w:t>pérdida de pertenencia, raíces y sentido</w:t>
      </w:r>
      <w:r>
        <w:t xml:space="preserve">. Este apego </w:t>
      </w:r>
      <w:r w:rsidRPr="00B07D46">
        <w:rPr>
          <w:i/>
        </w:rPr>
        <w:t>no es racional, sino arquetípico</w:t>
      </w:r>
      <w:r>
        <w:t xml:space="preserve">: está tejido </w:t>
      </w:r>
      <w:r w:rsidRPr="00B07D46">
        <w:rPr>
          <w:i/>
        </w:rPr>
        <w:t>en la memoria colectiva, en el lenguaje materno, en los rituales familiares, en los mitos nacionales</w:t>
      </w:r>
      <w:r>
        <w:t>.</w:t>
      </w:r>
    </w:p>
    <w:p w:rsidR="002430EB" w:rsidRDefault="002430EB" w:rsidP="002430EB">
      <w:pPr>
        <w:pStyle w:val="30-Parrafo"/>
      </w:pPr>
      <w:r>
        <w:rPr>
          <w:rFonts w:ascii="Digital-7 Mono" w:hAnsi="Digital-7 Mono"/>
          <w:i/>
        </w:rPr>
        <w:t>2.10.73</w:t>
      </w:r>
      <w:r w:rsidRPr="00412153">
        <w:rPr>
          <w:i/>
        </w:rPr>
        <w:t xml:space="preserve"> </w:t>
      </w:r>
      <w:r w:rsidRPr="00412153">
        <w:rPr>
          <w:rFonts w:ascii="Times New Roman" w:hAnsi="Times New Roman"/>
        </w:rPr>
        <w:t>»</w:t>
      </w:r>
      <w:r>
        <w:t xml:space="preserve"> Por ello, la transición al </w:t>
      </w:r>
      <w:r w:rsidRPr="00B07D46">
        <w:rPr>
          <w:i/>
        </w:rPr>
        <w:t>Sistema Cultural Unificado del Nivel 5</w:t>
      </w:r>
      <w:r>
        <w:t xml:space="preserve"> requiere más que </w:t>
      </w:r>
      <w:r w:rsidRPr="00B07D46">
        <w:rPr>
          <w:i/>
        </w:rPr>
        <w:t>acuerdos políticos o económicos</w:t>
      </w:r>
      <w:r>
        <w:t xml:space="preserve">, exige una </w:t>
      </w:r>
      <w:r w:rsidRPr="00B07D46">
        <w:rPr>
          <w:i/>
        </w:rPr>
        <w:t>reconfiguración ontológica de la identidad personal</w:t>
      </w:r>
      <w:r>
        <w:t>. El ciudadano debe comprender que su «</w:t>
      </w:r>
      <w:r w:rsidRPr="00B07D46">
        <w:rPr>
          <w:i/>
        </w:rPr>
        <w:t>cultura local</w:t>
      </w:r>
      <w:r>
        <w:t xml:space="preserve">» no es un fin en sí mismo, </w:t>
      </w:r>
      <w:r>
        <w:lastRenderedPageBreak/>
        <w:t xml:space="preserve">sino una </w:t>
      </w:r>
      <w:r w:rsidRPr="00B07D46">
        <w:rPr>
          <w:i/>
        </w:rPr>
        <w:t>etapa evolutiva que ha cumplido su función</w:t>
      </w:r>
      <w:r>
        <w:t xml:space="preserve">. La unificación no implica la destrucción de las </w:t>
      </w:r>
      <w:r w:rsidRPr="00B07D46">
        <w:rPr>
          <w:i/>
        </w:rPr>
        <w:t>expresiones culturales locales</w:t>
      </w:r>
      <w:r>
        <w:t xml:space="preserve">, sino su sublimación dentro de un </w:t>
      </w:r>
      <w:r w:rsidRPr="00B07D46">
        <w:rPr>
          <w:i/>
        </w:rPr>
        <w:t>paradigma superior</w:t>
      </w:r>
      <w:r>
        <w:t xml:space="preserve">, donde ya no compiten por hegemonía, sino que se integran como aportes a una </w:t>
      </w:r>
      <w:r w:rsidRPr="00B07D46">
        <w:rPr>
          <w:i/>
        </w:rPr>
        <w:t>civilización cósmica</w:t>
      </w:r>
      <w:r>
        <w:t>.</w:t>
      </w:r>
    </w:p>
    <w:p w:rsidR="002430EB" w:rsidRDefault="002430EB" w:rsidP="002430EB">
      <w:pPr>
        <w:pStyle w:val="30-Parrafo"/>
      </w:pPr>
      <w:r>
        <w:rPr>
          <w:rFonts w:ascii="Digital-7 Mono" w:hAnsi="Digital-7 Mono"/>
          <w:i/>
        </w:rPr>
        <w:t>2.10.74</w:t>
      </w:r>
      <w:r w:rsidRPr="00412153">
        <w:rPr>
          <w:i/>
        </w:rPr>
        <w:t xml:space="preserve"> </w:t>
      </w:r>
      <w:r w:rsidRPr="00412153">
        <w:rPr>
          <w:rFonts w:ascii="Times New Roman" w:hAnsi="Times New Roman"/>
        </w:rPr>
        <w:t>»</w:t>
      </w:r>
      <w:r>
        <w:t xml:space="preserve"> Este proceso </w:t>
      </w:r>
      <w:r w:rsidRPr="00B07D46">
        <w:rPr>
          <w:i/>
        </w:rPr>
        <w:t>no es impuesto desde arriba, sino validado desde abajo</w:t>
      </w:r>
      <w:r>
        <w:t xml:space="preserve">. Cada individuo, al reconocer que su </w:t>
      </w:r>
      <w:r w:rsidRPr="00B07D46">
        <w:rPr>
          <w:i/>
        </w:rPr>
        <w:t>bienestar personal</w:t>
      </w:r>
      <w:r>
        <w:t xml:space="preserve"> depende de la </w:t>
      </w:r>
      <w:r w:rsidRPr="00B07D46">
        <w:rPr>
          <w:i/>
        </w:rPr>
        <w:t>armonía global</w:t>
      </w:r>
      <w:r>
        <w:t xml:space="preserve">, comienza a adoptar una </w:t>
      </w:r>
      <w:r w:rsidRPr="00B07D46">
        <w:rPr>
          <w:i/>
        </w:rPr>
        <w:t>actitud trascendental</w:t>
      </w:r>
      <w:r>
        <w:t xml:space="preserve">: deja de ver </w:t>
      </w:r>
      <w:r w:rsidRPr="00B07D46">
        <w:rPr>
          <w:i/>
        </w:rPr>
        <w:t>su lengua, su religión o su historia</w:t>
      </w:r>
      <w:r>
        <w:t xml:space="preserve"> como únicas, y las entiende como </w:t>
      </w:r>
      <w:r w:rsidRPr="00B07D46">
        <w:rPr>
          <w:i/>
        </w:rPr>
        <w:t>expresiones parciales de una verdad universal</w:t>
      </w:r>
      <w:r>
        <w:t xml:space="preserve">. Es en este </w:t>
      </w:r>
      <w:r w:rsidRPr="00B07D46">
        <w:rPr>
          <w:i/>
        </w:rPr>
        <w:t>acto de humildad consciente</w:t>
      </w:r>
      <w:r>
        <w:t xml:space="preserve"> donde nace </w:t>
      </w:r>
      <w:r w:rsidRPr="00B07D46">
        <w:rPr>
          <w:i/>
        </w:rPr>
        <w:t>el</w:t>
      </w:r>
      <w:r>
        <w:t xml:space="preserve"> </w:t>
      </w:r>
      <w:r w:rsidRPr="00B07D46">
        <w:rPr>
          <w:i/>
        </w:rPr>
        <w:t>ciudadano planetario</w:t>
      </w:r>
      <w:r>
        <w:t>.</w:t>
      </w:r>
    </w:p>
    <w:p w:rsidR="002430EB" w:rsidRDefault="002430EB" w:rsidP="002430EB">
      <w:pPr>
        <w:pStyle w:val="30-Parrafo"/>
      </w:pPr>
      <w:r>
        <w:rPr>
          <w:rFonts w:ascii="Digital-7 Mono" w:hAnsi="Digital-7 Mono"/>
          <w:i/>
        </w:rPr>
        <w:t>2.10.75</w:t>
      </w:r>
      <w:r w:rsidRPr="00412153">
        <w:rPr>
          <w:i/>
        </w:rPr>
        <w:t xml:space="preserve"> </w:t>
      </w:r>
      <w:r w:rsidRPr="00412153">
        <w:rPr>
          <w:rFonts w:ascii="Times New Roman" w:hAnsi="Times New Roman"/>
        </w:rPr>
        <w:t>»</w:t>
      </w:r>
      <w:r>
        <w:t xml:space="preserve"> A diferencia del </w:t>
      </w:r>
      <w:r w:rsidRPr="00B07D46">
        <w:rPr>
          <w:i/>
        </w:rPr>
        <w:t>Sistema Científico</w:t>
      </w:r>
      <w:r>
        <w:t>, donde los «</w:t>
      </w:r>
      <w:r w:rsidRPr="00F257DC">
        <w:rPr>
          <w:i/>
        </w:rPr>
        <w:t>órganos</w:t>
      </w:r>
      <w:r>
        <w:t xml:space="preserve">» </w:t>
      </w:r>
      <w:r w:rsidRPr="00F257DC">
        <w:rPr>
          <w:i/>
        </w:rPr>
        <w:t>(Estados)</w:t>
      </w:r>
      <w:r>
        <w:t xml:space="preserve"> deben reconfigurarse para permitir que las «</w:t>
      </w:r>
      <w:r w:rsidRPr="00F257DC">
        <w:rPr>
          <w:i/>
        </w:rPr>
        <w:t>células</w:t>
      </w:r>
      <w:r>
        <w:t xml:space="preserve">» </w:t>
      </w:r>
      <w:r w:rsidRPr="00F257DC">
        <w:rPr>
          <w:i/>
        </w:rPr>
        <w:t>(ciudadanos)</w:t>
      </w:r>
      <w:r>
        <w:t xml:space="preserve"> accedan al conocimiento, en el </w:t>
      </w:r>
      <w:r w:rsidRPr="00F257DC">
        <w:rPr>
          <w:i/>
        </w:rPr>
        <w:t>Sistema Cultural</w:t>
      </w:r>
      <w:r>
        <w:t xml:space="preserve"> son </w:t>
      </w:r>
      <w:r w:rsidRPr="00F257DC">
        <w:rPr>
          <w:i/>
        </w:rPr>
        <w:t>las células</w:t>
      </w:r>
      <w:r>
        <w:t xml:space="preserve"> las que deben transformarse primero para </w:t>
      </w:r>
      <w:r w:rsidRPr="00F257DC">
        <w:rPr>
          <w:i/>
        </w:rPr>
        <w:t>sanar al organismo</w:t>
      </w:r>
      <w:r>
        <w:t xml:space="preserve">. Es un cambio que asciende, no que desciende. No se trata de imponer una cultura global, sino de que millones de individuos, de forma autónoma, elijan </w:t>
      </w:r>
      <w:r w:rsidRPr="00F257DC">
        <w:rPr>
          <w:i/>
        </w:rPr>
        <w:t>trascender sus identidades limitadas</w:t>
      </w:r>
      <w:r>
        <w:t xml:space="preserve"> en favor de una </w:t>
      </w:r>
      <w:r w:rsidRPr="00F257DC">
        <w:rPr>
          <w:i/>
        </w:rPr>
        <w:t>identidad cósmica</w:t>
      </w:r>
      <w:r>
        <w:t>.</w:t>
      </w:r>
    </w:p>
    <w:p w:rsidR="002430EB" w:rsidRPr="000A0F9C" w:rsidRDefault="002430EB" w:rsidP="002430EB">
      <w:pPr>
        <w:pStyle w:val="30-Parrafo"/>
        <w:rPr>
          <w:i/>
        </w:rPr>
      </w:pPr>
      <w:r>
        <w:rPr>
          <w:rFonts w:ascii="Digital-7 Mono" w:hAnsi="Digital-7 Mono"/>
          <w:i/>
        </w:rPr>
        <w:t>2.10.76</w:t>
      </w:r>
      <w:r w:rsidRPr="00412153">
        <w:rPr>
          <w:i/>
        </w:rPr>
        <w:t xml:space="preserve"> </w:t>
      </w:r>
      <w:r w:rsidRPr="00412153">
        <w:rPr>
          <w:rFonts w:ascii="Times New Roman" w:hAnsi="Times New Roman"/>
        </w:rPr>
        <w:t>»</w:t>
      </w:r>
      <w:r>
        <w:t xml:space="preserve"> </w:t>
      </w:r>
      <w:r w:rsidRPr="000A0F9C">
        <w:rPr>
          <w:i/>
        </w:rPr>
        <w:t xml:space="preserve">Las funciones trascendentales del Sistema Cultural </w:t>
      </w:r>
      <w:r>
        <w:rPr>
          <w:i/>
        </w:rPr>
        <w:t>Unificado</w:t>
      </w:r>
      <w:r w:rsidRPr="000A0F9C">
        <w:rPr>
          <w:i/>
        </w:rPr>
        <w:t xml:space="preserve"> son:</w:t>
      </w:r>
    </w:p>
    <w:p w:rsidR="002430EB" w:rsidRPr="000A0F9C" w:rsidRDefault="002430EB" w:rsidP="002430EB">
      <w:pPr>
        <w:pStyle w:val="412-VietaComacta"/>
        <w:spacing w:after="60"/>
        <w:jc w:val="both"/>
      </w:pPr>
      <w:r w:rsidRPr="002C06B1">
        <w:rPr>
          <w:b/>
          <w:i w:val="0"/>
          <w:smallCaps/>
        </w:rPr>
        <w:t>Proporcionar Significado y Propósito Cósmico</w:t>
      </w:r>
      <w:r w:rsidRPr="000A0F9C">
        <w:t xml:space="preserve">: Ayuda a las personas a entender no solo su mundo local, sino su lugar en la evolución universal, conectándolas con </w:t>
      </w:r>
      <w:r w:rsidRPr="000A0F9C">
        <w:rPr>
          <w:i w:val="0"/>
        </w:rPr>
        <w:t>patrones arquetípicos</w:t>
      </w:r>
      <w:r w:rsidRPr="000A0F9C">
        <w:t xml:space="preserve"> que trascienden su existencia individual.</w:t>
      </w:r>
    </w:p>
    <w:p w:rsidR="002430EB" w:rsidRPr="000A0F9C" w:rsidRDefault="002430EB" w:rsidP="002430EB">
      <w:pPr>
        <w:pStyle w:val="412-VietaComacta"/>
        <w:spacing w:after="60"/>
        <w:jc w:val="both"/>
      </w:pPr>
      <w:r w:rsidRPr="002C06B1">
        <w:rPr>
          <w:b/>
          <w:i w:val="0"/>
          <w:smallCaps/>
        </w:rPr>
        <w:t>Guiar el Comportamiento Evolutivo</w:t>
      </w:r>
      <w:r w:rsidRPr="000A0F9C">
        <w:t xml:space="preserve">: Establece normas que facilitan el desarrollo hacia </w:t>
      </w:r>
      <w:r w:rsidRPr="000A0F9C">
        <w:rPr>
          <w:i w:val="0"/>
        </w:rPr>
        <w:t>estados superiores de consciencia</w:t>
      </w:r>
      <w:r w:rsidRPr="000A0F9C">
        <w:t>, promoviendo acciones que contribuyen al bienestar colectivo universal.</w:t>
      </w:r>
    </w:p>
    <w:p w:rsidR="002430EB" w:rsidRPr="000A0F9C" w:rsidRDefault="002430EB" w:rsidP="002430EB">
      <w:pPr>
        <w:pStyle w:val="412-VietaComacta"/>
        <w:spacing w:after="60"/>
        <w:jc w:val="both"/>
      </w:pPr>
      <w:r w:rsidRPr="002C06B1">
        <w:rPr>
          <w:b/>
          <w:i w:val="0"/>
          <w:smallCaps/>
        </w:rPr>
        <w:t>Fomentar l</w:t>
      </w:r>
      <w:r>
        <w:rPr>
          <w:b/>
          <w:i w:val="0"/>
          <w:smallCaps/>
        </w:rPr>
        <w:t>a Cohesión Social Trascendente</w:t>
      </w:r>
      <w:r w:rsidRPr="000A0F9C">
        <w:t xml:space="preserve">: Crea un sentido de pertenencia a la comunidad universal de seres conscientes, </w:t>
      </w:r>
      <w:r>
        <w:t xml:space="preserve">creando </w:t>
      </w:r>
      <w:r w:rsidRPr="000A0F9C">
        <w:rPr>
          <w:i w:val="0"/>
        </w:rPr>
        <w:t>vínculos que trascienden las barreras espacio-temporales</w:t>
      </w:r>
      <w:r w:rsidRPr="000A0F9C">
        <w:t>.</w:t>
      </w:r>
    </w:p>
    <w:p w:rsidR="002430EB" w:rsidRPr="000A0F9C" w:rsidRDefault="002430EB" w:rsidP="002430EB">
      <w:pPr>
        <w:pStyle w:val="412-VietaComacta"/>
        <w:spacing w:after="60"/>
        <w:jc w:val="both"/>
      </w:pPr>
      <w:r w:rsidRPr="002C06B1">
        <w:rPr>
          <w:b/>
          <w:i w:val="0"/>
          <w:smallCaps/>
        </w:rPr>
        <w:t>Adaptación al Entorno Cósmico</w:t>
      </w:r>
      <w:r w:rsidRPr="000A0F9C">
        <w:t xml:space="preserve">: </w:t>
      </w:r>
      <w:r>
        <w:t xml:space="preserve">Permitiendo la adaptación </w:t>
      </w:r>
      <w:r w:rsidRPr="000A0F9C">
        <w:t xml:space="preserve">a los desafíos evolutivos del entorno universal, facilitando la </w:t>
      </w:r>
      <w:r w:rsidRPr="000A0F9C">
        <w:rPr>
          <w:i w:val="0"/>
        </w:rPr>
        <w:t>trascendencia de limitaciones materiales</w:t>
      </w:r>
      <w:r w:rsidRPr="000A0F9C">
        <w:t>.</w:t>
      </w:r>
    </w:p>
    <w:p w:rsidR="002430EB" w:rsidRPr="000A0F9C" w:rsidRDefault="002430EB" w:rsidP="002430EB">
      <w:pPr>
        <w:pStyle w:val="412-VietaComacta"/>
        <w:spacing w:after="60"/>
        <w:jc w:val="both"/>
        <w:rPr>
          <w:lang w:val="es-AR"/>
        </w:rPr>
      </w:pPr>
      <w:r w:rsidRPr="002C06B1">
        <w:rPr>
          <w:b/>
          <w:i w:val="0"/>
          <w:smallCaps/>
        </w:rPr>
        <w:t>Transmisión Cultural Interdimensional</w:t>
      </w:r>
      <w:r w:rsidRPr="000A0F9C">
        <w:t xml:space="preserve">: </w:t>
      </w:r>
      <w:r>
        <w:t xml:space="preserve">Permite transferir </w:t>
      </w:r>
      <w:r w:rsidRPr="000A0F9C">
        <w:t xml:space="preserve">conocimientos entre </w:t>
      </w:r>
      <w:r>
        <w:t xml:space="preserve">diferentes </w:t>
      </w:r>
      <w:r w:rsidRPr="000A0F9C">
        <w:t xml:space="preserve">niveles dimensionales y civilizaciones galácticas, creando una </w:t>
      </w:r>
      <w:r w:rsidRPr="000A0F9C">
        <w:rPr>
          <w:i w:val="0"/>
        </w:rPr>
        <w:t>red de sabiduría viva</w:t>
      </w:r>
      <w:r w:rsidRPr="000A0F9C">
        <w:t xml:space="preserve"> que evoluciona constantemente.</w:t>
      </w:r>
    </w:p>
    <w:p w:rsidR="002430EB" w:rsidRDefault="002430EB" w:rsidP="002430EB">
      <w:pPr>
        <w:pStyle w:val="30-Parrafo"/>
      </w:pPr>
      <w:r>
        <w:rPr>
          <w:rFonts w:ascii="Digital-7 Mono" w:hAnsi="Digital-7 Mono"/>
          <w:i/>
        </w:rPr>
        <w:t>2.10.77</w:t>
      </w:r>
      <w:r w:rsidRPr="00412153">
        <w:rPr>
          <w:i/>
        </w:rPr>
        <w:t xml:space="preserve"> </w:t>
      </w:r>
      <w:r w:rsidRPr="00412153">
        <w:rPr>
          <w:rFonts w:ascii="Times New Roman" w:hAnsi="Times New Roman"/>
        </w:rPr>
        <w:t>»</w:t>
      </w:r>
      <w:r>
        <w:t xml:space="preserve"> El </w:t>
      </w:r>
      <w:r w:rsidRPr="00F257DC">
        <w:rPr>
          <w:i/>
        </w:rPr>
        <w:t>Sistema Cultural Unificado</w:t>
      </w:r>
      <w:r>
        <w:t xml:space="preserve"> es el </w:t>
      </w:r>
      <w:r w:rsidRPr="00F257DC">
        <w:rPr>
          <w:i/>
        </w:rPr>
        <w:t>algoritmo civilizatorio</w:t>
      </w:r>
      <w:r>
        <w:t xml:space="preserve"> que prepara a la humanidad para la </w:t>
      </w:r>
      <w:r w:rsidRPr="00F257DC">
        <w:rPr>
          <w:i/>
        </w:rPr>
        <w:t>Civilización Tipo 3</w:t>
      </w:r>
      <w:r>
        <w:t xml:space="preserve">. No es un producto terminado, sino un </w:t>
      </w:r>
      <w:r w:rsidRPr="00F257DC">
        <w:rPr>
          <w:i/>
        </w:rPr>
        <w:t>proceso vivo de validación colectiva</w:t>
      </w:r>
      <w:r>
        <w:t xml:space="preserve">, donde cada ciudadano, al elegir </w:t>
      </w:r>
      <w:r w:rsidRPr="00F257DC">
        <w:rPr>
          <w:i/>
        </w:rPr>
        <w:t>trascender su identidad fragmentada</w:t>
      </w:r>
      <w:r>
        <w:t xml:space="preserve">, contribuye a la emergencia de una </w:t>
      </w:r>
      <w:r w:rsidRPr="00F257DC">
        <w:rPr>
          <w:i/>
        </w:rPr>
        <w:t>cultura universal</w:t>
      </w:r>
      <w:r>
        <w:t xml:space="preserve"> que será la «</w:t>
      </w:r>
      <w:r w:rsidRPr="00F257DC">
        <w:rPr>
          <w:i/>
        </w:rPr>
        <w:t>tarjeta de presentación</w:t>
      </w:r>
      <w:r>
        <w:t xml:space="preserve">» de la </w:t>
      </w:r>
      <w:r>
        <w:rPr>
          <w:i/>
        </w:rPr>
        <w:t>consciencia p</w:t>
      </w:r>
      <w:r w:rsidRPr="00F257DC">
        <w:rPr>
          <w:i/>
        </w:rPr>
        <w:t>lanetaria</w:t>
      </w:r>
      <w:r>
        <w:t xml:space="preserve"> ante la </w:t>
      </w:r>
      <w:r w:rsidRPr="00F257DC">
        <w:rPr>
          <w:i/>
        </w:rPr>
        <w:t>comunidad galáctica</w:t>
      </w:r>
      <w:r>
        <w:t xml:space="preserve">. Su éxito no se mide en </w:t>
      </w:r>
      <w:r w:rsidRPr="00F257DC">
        <w:rPr>
          <w:i/>
        </w:rPr>
        <w:t>monumentos o lenguas oficiales</w:t>
      </w:r>
      <w:r>
        <w:t xml:space="preserve">, sino en la capacidad de millones de individuos para </w:t>
      </w:r>
      <w:r w:rsidRPr="00F257DC">
        <w:rPr>
          <w:i/>
        </w:rPr>
        <w:t>sentirse en casa</w:t>
      </w:r>
      <w:r>
        <w:t xml:space="preserve"> en cualquier rincón del planeta, </w:t>
      </w:r>
      <w:r w:rsidRPr="00F257DC">
        <w:rPr>
          <w:i/>
        </w:rPr>
        <w:t>sin miedo, sin prejuicio, sin necesidad de imponer su pasado</w:t>
      </w:r>
      <w:r>
        <w:t>.</w:t>
      </w:r>
    </w:p>
    <w:p w:rsidR="002430EB" w:rsidRDefault="002430EB" w:rsidP="002430EB">
      <w:pPr>
        <w:pStyle w:val="30-Parrafo"/>
        <w:rPr>
          <w:i/>
        </w:rPr>
      </w:pPr>
      <w:r>
        <w:rPr>
          <w:rFonts w:ascii="Digital-7 Mono" w:hAnsi="Digital-7 Mono"/>
          <w:i/>
        </w:rPr>
        <w:t>2.10.78</w:t>
      </w:r>
      <w:r w:rsidRPr="00412153">
        <w:rPr>
          <w:i/>
        </w:rPr>
        <w:t xml:space="preserve"> </w:t>
      </w:r>
      <w:r w:rsidRPr="00412153">
        <w:rPr>
          <w:rFonts w:ascii="Times New Roman" w:hAnsi="Times New Roman"/>
        </w:rPr>
        <w:t>»</w:t>
      </w:r>
      <w:r>
        <w:t xml:space="preserve"> </w:t>
      </w:r>
      <w:r w:rsidRPr="000F4218">
        <w:t xml:space="preserve">En </w:t>
      </w:r>
      <w:r>
        <w:t xml:space="preserve">los </w:t>
      </w:r>
      <w:r>
        <w:rPr>
          <w:i/>
        </w:rPr>
        <w:t>s</w:t>
      </w:r>
      <w:r w:rsidRPr="000F4218">
        <w:rPr>
          <w:i/>
        </w:rPr>
        <w:t xml:space="preserve">istemas </w:t>
      </w:r>
      <w:r>
        <w:rPr>
          <w:i/>
        </w:rPr>
        <w:t>c</w:t>
      </w:r>
      <w:r w:rsidRPr="000F4218">
        <w:rPr>
          <w:i/>
        </w:rPr>
        <w:t>ulturales</w:t>
      </w:r>
      <w:r>
        <w:t xml:space="preserve"> de las </w:t>
      </w:r>
      <w:r w:rsidRPr="000F4218">
        <w:rPr>
          <w:i/>
        </w:rPr>
        <w:t>civilizaciones tipo 3</w:t>
      </w:r>
      <w:r>
        <w:t xml:space="preserve">, </w:t>
      </w:r>
      <w:r w:rsidRPr="000F4218">
        <w:t xml:space="preserve">estos mismos elementos experimentan una </w:t>
      </w:r>
      <w:r w:rsidRPr="00F257DC">
        <w:rPr>
          <w:i/>
        </w:rPr>
        <w:t>transformación trascendental</w:t>
      </w:r>
      <w:r w:rsidRPr="000F4218">
        <w:t xml:space="preserve"> que eleva su función más allá de </w:t>
      </w:r>
      <w:r w:rsidRPr="00F257DC">
        <w:rPr>
          <w:i/>
        </w:rPr>
        <w:t>las limitaciones terrenales</w:t>
      </w:r>
      <w:r w:rsidRPr="000F4218">
        <w:t xml:space="preserve">. </w:t>
      </w:r>
      <w:r w:rsidRPr="00F257DC">
        <w:t>Mientras</w:t>
      </w:r>
      <w:r w:rsidRPr="00F257DC">
        <w:rPr>
          <w:i/>
        </w:rPr>
        <w:t xml:space="preserve"> </w:t>
      </w:r>
      <w:r w:rsidRPr="00F257DC">
        <w:t>que</w:t>
      </w:r>
      <w:r w:rsidRPr="00F257DC">
        <w:rPr>
          <w:i/>
        </w:rPr>
        <w:t xml:space="preserve"> en</w:t>
      </w:r>
      <w:r w:rsidRPr="000F4218">
        <w:t xml:space="preserve"> </w:t>
      </w:r>
      <w:r w:rsidRPr="00F257DC">
        <w:rPr>
          <w:i/>
        </w:rPr>
        <w:t>civilizaciones locales</w:t>
      </w:r>
      <w:r w:rsidRPr="000F4218">
        <w:t xml:space="preserve"> los </w:t>
      </w:r>
      <w:r w:rsidRPr="000A0F9C">
        <w:t>sistemas culturales</w:t>
      </w:r>
      <w:r w:rsidRPr="000F4218">
        <w:t xml:space="preserve"> </w:t>
      </w:r>
      <w:r w:rsidRPr="000F4218">
        <w:lastRenderedPageBreak/>
        <w:t xml:space="preserve">operan como </w:t>
      </w:r>
      <w:r w:rsidRPr="000A0F9C">
        <w:rPr>
          <w:i/>
        </w:rPr>
        <w:t>mecanismos de control y coerción suave</w:t>
      </w:r>
      <w:r w:rsidRPr="000F4218">
        <w:t xml:space="preserve"> para mantener estructuras de poder existentes, en el </w:t>
      </w:r>
      <w:r w:rsidRPr="000A0F9C">
        <w:rPr>
          <w:i/>
        </w:rPr>
        <w:t xml:space="preserve">Sistema Cultural </w:t>
      </w:r>
      <w:r>
        <w:rPr>
          <w:i/>
        </w:rPr>
        <w:t xml:space="preserve">Unificado </w:t>
      </w:r>
      <w:r w:rsidRPr="000F4218">
        <w:t xml:space="preserve">cada elemento se reinterpreta para servir a la evolución colectiva de la </w:t>
      </w:r>
      <w:r w:rsidRPr="000A0F9C">
        <w:rPr>
          <w:i/>
        </w:rPr>
        <w:t>Consciencia Universal.</w:t>
      </w:r>
      <w:r>
        <w:rPr>
          <w:i/>
        </w:rPr>
        <w:t xml:space="preserve"> </w:t>
      </w:r>
    </w:p>
    <w:p w:rsidR="002430EB" w:rsidRDefault="002430EB" w:rsidP="002430EB">
      <w:pPr>
        <w:pStyle w:val="30-Parrafo"/>
      </w:pPr>
      <w:r>
        <w:rPr>
          <w:rFonts w:ascii="Digital-7 Mono" w:hAnsi="Digital-7 Mono"/>
          <w:i/>
        </w:rPr>
        <w:t>2.10.79</w:t>
      </w:r>
      <w:r w:rsidRPr="00412153">
        <w:rPr>
          <w:i/>
        </w:rPr>
        <w:t xml:space="preserve"> </w:t>
      </w:r>
      <w:r w:rsidRPr="00B76445">
        <w:t xml:space="preserve">» </w:t>
      </w:r>
      <w:r>
        <w:t xml:space="preserve">El </w:t>
      </w:r>
      <w:r w:rsidRPr="00FC0E11">
        <w:rPr>
          <w:i/>
        </w:rPr>
        <w:t xml:space="preserve">Sistema Cultural </w:t>
      </w:r>
      <w:r>
        <w:rPr>
          <w:i/>
        </w:rPr>
        <w:t xml:space="preserve">Unificado </w:t>
      </w:r>
      <w:r w:rsidRPr="00B76445">
        <w:t xml:space="preserve">es el algoritmo civilizatorio que </w:t>
      </w:r>
      <w:r>
        <w:t>permite unificar</w:t>
      </w:r>
      <w:r w:rsidRPr="00B76445">
        <w:t xml:space="preserve"> múltiples </w:t>
      </w:r>
      <w:r w:rsidRPr="00FC0E11">
        <w:rPr>
          <w:i/>
        </w:rPr>
        <w:t>Nodos Estelares</w:t>
      </w:r>
      <w:r>
        <w:rPr>
          <w:i/>
        </w:rPr>
        <w:t xml:space="preserve"> y Galácticos</w:t>
      </w:r>
      <w:r w:rsidRPr="00B76445">
        <w:t xml:space="preserve">, fusionando sus </w:t>
      </w:r>
      <w:r w:rsidRPr="00FC0E11">
        <w:rPr>
          <w:i/>
        </w:rPr>
        <w:t>filosofías y sistemas</w:t>
      </w:r>
      <w:r w:rsidRPr="00B76445">
        <w:t xml:space="preserve"> en una sola </w:t>
      </w:r>
      <w:r w:rsidRPr="00FC0E11">
        <w:rPr>
          <w:i/>
        </w:rPr>
        <w:t>identidad galáctica</w:t>
      </w:r>
      <w:r w:rsidRPr="00B76445">
        <w:t xml:space="preserve">. Su lógica es </w:t>
      </w:r>
      <w:r w:rsidRPr="00F257DC">
        <w:rPr>
          <w:i/>
        </w:rPr>
        <w:t>la cohesión social y la transmisión de conocimiento</w:t>
      </w:r>
      <w:r>
        <w:t xml:space="preserve"> a gran escala. La </w:t>
      </w:r>
      <w:r w:rsidRPr="00F257DC">
        <w:rPr>
          <w:i/>
        </w:rPr>
        <w:t>consciencia del individuo</w:t>
      </w:r>
      <w:r>
        <w:t xml:space="preserve"> en este nivel está en sintonía con la </w:t>
      </w:r>
      <w:r w:rsidRPr="00FC0E11">
        <w:rPr>
          <w:i/>
        </w:rPr>
        <w:t>red galáctica</w:t>
      </w:r>
      <w:r>
        <w:t xml:space="preserve"> y contribuye a la creación de una cultura universal que es el «</w:t>
      </w:r>
      <w:r w:rsidRPr="00B0556D">
        <w:rPr>
          <w:i/>
        </w:rPr>
        <w:t>fruto</w:t>
      </w:r>
      <w:r>
        <w:rPr>
          <w:i/>
        </w:rPr>
        <w:t xml:space="preserve"> exportable</w:t>
      </w:r>
      <w:r>
        <w:t xml:space="preserve">» final de la </w:t>
      </w:r>
      <w:r w:rsidRPr="00F257DC">
        <w:rPr>
          <w:i/>
        </w:rPr>
        <w:t>evolución civilizatoria</w:t>
      </w:r>
      <w:r>
        <w:t>.</w:t>
      </w:r>
    </w:p>
    <w:p w:rsidR="002430EB" w:rsidRDefault="002430EB" w:rsidP="002430EB">
      <w:pPr>
        <w:pStyle w:val="30-Parrafo"/>
        <w:ind w:firstLine="0"/>
      </w:pPr>
    </w:p>
    <w:p w:rsidR="002430EB" w:rsidRDefault="002430EB" w:rsidP="002430EB">
      <w:pPr>
        <w:pStyle w:val="30-Parrafo"/>
        <w:ind w:firstLine="0"/>
        <w:rPr>
          <w:color w:val="FAEA72"/>
        </w:rPr>
      </w:pPr>
      <w:r>
        <w:br w:type="page"/>
      </w:r>
    </w:p>
    <w:p w:rsidR="002430EB" w:rsidRDefault="002430EB" w:rsidP="002430EB">
      <w:pPr>
        <w:pStyle w:val="064-NiumercionSeccion"/>
      </w:pPr>
      <w:r>
        <w:lastRenderedPageBreak/>
        <w:t>2.8.0</w:t>
      </w:r>
    </w:p>
    <w:p w:rsidR="002430EB" w:rsidRDefault="002430EB" w:rsidP="002430EB">
      <w:pPr>
        <w:pStyle w:val="111SubSexCompacto"/>
      </w:pPr>
      <w:bookmarkStart w:id="34" w:name="_Toc212715283"/>
      <w:r w:rsidRPr="00761654">
        <w:t>Civilización Tipo 3</w:t>
      </w:r>
      <w:bookmarkEnd w:id="34"/>
    </w:p>
    <w:p w:rsidR="002430EB" w:rsidRPr="00D64B44" w:rsidRDefault="002430EB" w:rsidP="002430EB">
      <w:pPr>
        <w:pStyle w:val="112-SubsexBSubtitulo"/>
        <w:rPr>
          <w:sz w:val="20"/>
        </w:rPr>
      </w:pPr>
      <w:r w:rsidRPr="00D64B44">
        <w:rPr>
          <w:sz w:val="20"/>
        </w:rPr>
        <w:t>Consciencia Solar</w:t>
      </w:r>
    </w:p>
    <w:p w:rsidR="002430EB" w:rsidRDefault="002430EB" w:rsidP="002430EB">
      <w:pPr>
        <w:pStyle w:val="314-ParrafoImagen"/>
        <w:jc w:val="center"/>
      </w:pPr>
      <w:r>
        <w:drawing>
          <wp:inline distT="0" distB="0" distL="0" distR="0" wp14:anchorId="52C2C87C" wp14:editId="15922341">
            <wp:extent cx="5824837" cy="3600000"/>
            <wp:effectExtent l="0" t="0" r="5080" b="635"/>
            <wp:docPr id="15" name="Imagen 15" descr="D:\0000 - FINAL\0000 - GameOver\000 - Posts\Formulas\Civilizacion tipo 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0000 - FINAL\0000 - GameOver\000 - Posts\Formulas\Civilizacion tipo 3c.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24837" cy="3600000"/>
                    </a:xfrm>
                    <a:prstGeom prst="rect">
                      <a:avLst/>
                    </a:prstGeom>
                    <a:noFill/>
                    <a:ln>
                      <a:noFill/>
                    </a:ln>
                  </pic:spPr>
                </pic:pic>
              </a:graphicData>
            </a:graphic>
          </wp:inline>
        </w:drawing>
      </w:r>
    </w:p>
    <w:p w:rsidR="002430EB" w:rsidRDefault="002430EB" w:rsidP="002430EB">
      <w:pPr>
        <w:pStyle w:val="30-Parrafo"/>
        <w:rPr>
          <w:color w:val="auto"/>
          <w:lang w:val="es-AR" w:eastAsia="es-AR"/>
        </w:rPr>
      </w:pPr>
      <w:r>
        <w:rPr>
          <w:rFonts w:ascii="Digital-7 Mono"/>
          <w:i/>
          <w:lang w:val="es-AR" w:eastAsia="es-AR"/>
        </w:rPr>
        <w:t>2.8.1</w:t>
      </w:r>
      <w:r>
        <w:rPr>
          <w:i/>
          <w:lang w:val="es-AR" w:eastAsia="es-AR"/>
        </w:rPr>
        <w:t xml:space="preserve"> </w:t>
      </w:r>
      <w:r>
        <w:rPr>
          <w:rFonts w:ascii="Times New Roman" w:hAnsi="Times New Roman"/>
          <w:lang w:val="es-AR" w:eastAsia="es-AR"/>
        </w:rPr>
        <w:t>»</w:t>
      </w:r>
      <w:r>
        <w:rPr>
          <w:lang w:val="es-AR" w:eastAsia="es-AR"/>
        </w:rPr>
        <w:t xml:space="preserve"> La transición de una civilización planetaria al </w:t>
      </w:r>
      <w:r>
        <w:rPr>
          <w:i/>
          <w:lang w:val="es-AR" w:eastAsia="es-AR"/>
        </w:rPr>
        <w:t>tipo 3</w:t>
      </w:r>
      <w:r>
        <w:rPr>
          <w:lang w:val="es-AR" w:eastAsia="es-AR"/>
        </w:rPr>
        <w:t xml:space="preserve"> marca la culminación del viaje evolutivo de la </w:t>
      </w:r>
      <w:r w:rsidRPr="006059A1">
        <w:rPr>
          <w:i/>
          <w:lang w:val="es-AR" w:eastAsia="es-AR"/>
        </w:rPr>
        <w:t>consciencia universal</w:t>
      </w:r>
      <w:r>
        <w:rPr>
          <w:lang w:val="es-AR" w:eastAsia="es-AR"/>
        </w:rPr>
        <w:t xml:space="preserve">. En este punto, el enfoque se desplaza de </w:t>
      </w:r>
      <w:r>
        <w:rPr>
          <w:i/>
          <w:lang w:val="es-AR" w:eastAsia="es-AR"/>
        </w:rPr>
        <w:t>lo</w:t>
      </w:r>
      <w:r>
        <w:rPr>
          <w:lang w:val="es-AR" w:eastAsia="es-AR"/>
        </w:rPr>
        <w:t xml:space="preserve"> </w:t>
      </w:r>
      <w:r>
        <w:rPr>
          <w:i/>
          <w:lang w:val="es-AR" w:eastAsia="es-AR"/>
        </w:rPr>
        <w:t xml:space="preserve">fenomenológico a lo nouménico </w:t>
      </w:r>
      <w:r>
        <w:rPr>
          <w:lang w:val="es-AR" w:eastAsia="es-AR"/>
        </w:rPr>
        <w:t>y de</w:t>
      </w:r>
      <w:r>
        <w:rPr>
          <w:i/>
          <w:lang w:val="es-AR" w:eastAsia="es-AR"/>
        </w:rPr>
        <w:t xml:space="preserve"> lo colectivo a lo individual</w:t>
      </w:r>
      <w:r>
        <w:rPr>
          <w:lang w:val="es-AR" w:eastAsia="es-AR"/>
        </w:rPr>
        <w:t>, trascendiendo las limitaciones de la existencia causal y material.</w:t>
      </w:r>
    </w:p>
    <w:p w:rsidR="002430EB" w:rsidRDefault="002430EB" w:rsidP="002430EB">
      <w:pPr>
        <w:pStyle w:val="30-Parrafo"/>
        <w:rPr>
          <w:color w:val="auto"/>
          <w:lang w:val="es-AR" w:eastAsia="es-AR"/>
        </w:rPr>
      </w:pPr>
      <w:r>
        <w:rPr>
          <w:rFonts w:ascii="Digital-7 Mono"/>
          <w:i/>
          <w:lang w:val="es-AR" w:eastAsia="es-AR"/>
        </w:rPr>
        <w:t>2.8.2</w:t>
      </w:r>
      <w:r>
        <w:rPr>
          <w:i/>
          <w:lang w:val="es-AR" w:eastAsia="es-AR"/>
        </w:rPr>
        <w:t xml:space="preserve"> </w:t>
      </w:r>
      <w:r>
        <w:rPr>
          <w:rFonts w:ascii="Times New Roman" w:hAnsi="Times New Roman"/>
          <w:lang w:val="es-AR" w:eastAsia="es-AR"/>
        </w:rPr>
        <w:t>»</w:t>
      </w:r>
      <w:r>
        <w:rPr>
          <w:lang w:val="es-AR" w:eastAsia="es-AR"/>
        </w:rPr>
        <w:t xml:space="preserve"> En esta etapa, el propósito de la «</w:t>
      </w:r>
      <w:r>
        <w:rPr>
          <w:i/>
          <w:lang w:val="es-AR" w:eastAsia="es-AR"/>
        </w:rPr>
        <w:t>granja de consciencia</w:t>
      </w:r>
      <w:r>
        <w:rPr>
          <w:lang w:val="es-AR" w:eastAsia="es-AR"/>
        </w:rPr>
        <w:t xml:space="preserve">» se manifiesta plenamente. Un </w:t>
      </w:r>
      <w:r>
        <w:rPr>
          <w:i/>
          <w:lang w:val="es-AR" w:eastAsia="es-AR"/>
        </w:rPr>
        <w:t>Noema Primordial</w:t>
      </w:r>
      <w:r>
        <w:rPr>
          <w:lang w:val="es-AR" w:eastAsia="es-AR"/>
        </w:rPr>
        <w:t xml:space="preserve"> surge como el «</w:t>
      </w:r>
      <w:r>
        <w:rPr>
          <w:i/>
          <w:lang w:val="es-AR" w:eastAsia="es-AR"/>
        </w:rPr>
        <w:t>fruto exportable</w:t>
      </w:r>
      <w:r>
        <w:rPr>
          <w:lang w:val="es-AR" w:eastAsia="es-AR"/>
        </w:rPr>
        <w:t xml:space="preserve">» del Nodo Estelar, generando un </w:t>
      </w:r>
      <w:r>
        <w:rPr>
          <w:i/>
          <w:lang w:val="es-AR" w:eastAsia="es-AR"/>
        </w:rPr>
        <w:t>paradigma de realidad</w:t>
      </w:r>
      <w:r>
        <w:rPr>
          <w:lang w:val="es-AR" w:eastAsia="es-AR"/>
        </w:rPr>
        <w:t xml:space="preserve"> coherente que podrá ser adoptado por otras civilizaciones del universo para unificar la </w:t>
      </w:r>
      <w:r w:rsidRPr="00331A6F">
        <w:rPr>
          <w:i/>
          <w:lang w:val="es-AR" w:eastAsia="es-AR"/>
        </w:rPr>
        <w:t>Consciencia Universal</w:t>
      </w:r>
      <w:r>
        <w:rPr>
          <w:lang w:val="es-AR" w:eastAsia="es-AR"/>
        </w:rPr>
        <w:t xml:space="preserve"> y permitir un estado más óptimo de experiencia subjetiva.</w:t>
      </w:r>
    </w:p>
    <w:p w:rsidR="002430EB" w:rsidRDefault="002430EB" w:rsidP="002430EB">
      <w:pPr>
        <w:pStyle w:val="30-Parrafo"/>
        <w:rPr>
          <w:color w:val="auto"/>
          <w:lang w:val="es-AR" w:eastAsia="es-AR"/>
        </w:rPr>
      </w:pPr>
      <w:r>
        <w:rPr>
          <w:rFonts w:ascii="Digital-7 Mono" w:hAnsi="Digital-7 Mono"/>
          <w:i/>
          <w:lang w:val="es-AR" w:eastAsia="es-AR"/>
        </w:rPr>
        <w:t>2.8.3</w:t>
      </w:r>
      <w:r>
        <w:rPr>
          <w:i/>
          <w:lang w:val="es-AR" w:eastAsia="es-AR"/>
        </w:rPr>
        <w:t xml:space="preserve"> </w:t>
      </w:r>
      <w:r>
        <w:rPr>
          <w:rFonts w:ascii="Times New Roman" w:hAnsi="Times New Roman"/>
          <w:lang w:val="es-AR" w:eastAsia="es-AR"/>
        </w:rPr>
        <w:t>»</w:t>
      </w:r>
      <w:r>
        <w:rPr>
          <w:lang w:val="es-AR" w:eastAsia="es-AR"/>
        </w:rPr>
        <w:t xml:space="preserve"> Una civilización que ha llegado a este nivel ha resuelto los conflictos internos derivados de la </w:t>
      </w:r>
      <w:r>
        <w:rPr>
          <w:i/>
          <w:lang w:val="es-AR" w:eastAsia="es-AR"/>
        </w:rPr>
        <w:t>lucha noemática</w:t>
      </w:r>
      <w:r>
        <w:rPr>
          <w:lang w:val="es-AR" w:eastAsia="es-AR"/>
        </w:rPr>
        <w:t xml:space="preserve">, disolviendo todas las divisiones que la fragmentaban y unificándose bajo una sola </w:t>
      </w:r>
      <w:r>
        <w:rPr>
          <w:i/>
          <w:lang w:val="es-AR" w:eastAsia="es-AR"/>
        </w:rPr>
        <w:t>consciencia civilizatoria</w:t>
      </w:r>
      <w:r>
        <w:rPr>
          <w:lang w:val="es-AR" w:eastAsia="es-AR"/>
        </w:rPr>
        <w:t xml:space="preserve">. El sistema de sometimiento mutuo, la lucha por el poder y la fragmentación política y religiosa se han disuelto en favor de una </w:t>
      </w:r>
      <w:r>
        <w:rPr>
          <w:i/>
          <w:lang w:val="es-AR" w:eastAsia="es-AR"/>
        </w:rPr>
        <w:t xml:space="preserve">identidad cósmica compartida, </w:t>
      </w:r>
      <w:r w:rsidRPr="00331A6F">
        <w:rPr>
          <w:lang w:val="es-AR" w:eastAsia="es-AR"/>
        </w:rPr>
        <w:t>lo</w:t>
      </w:r>
      <w:r>
        <w:rPr>
          <w:lang w:val="es-AR" w:eastAsia="es-AR"/>
        </w:rPr>
        <w:t xml:space="preserve"> que permite el surgimiento de un egregor colectivo consolidado bajo la emergencia de una </w:t>
      </w:r>
      <w:r>
        <w:rPr>
          <w:i/>
          <w:lang w:val="es-AR" w:eastAsia="es-AR"/>
        </w:rPr>
        <w:t>consciencia solar</w:t>
      </w:r>
      <w:r>
        <w:rPr>
          <w:lang w:val="es-AR" w:eastAsia="es-AR"/>
        </w:rPr>
        <w:t>.</w:t>
      </w:r>
    </w:p>
    <w:p w:rsidR="002430EB" w:rsidRDefault="002430EB" w:rsidP="002430EB">
      <w:pPr>
        <w:pStyle w:val="30-Parrafo"/>
        <w:rPr>
          <w:color w:val="auto"/>
          <w:lang w:val="es-AR" w:eastAsia="es-AR"/>
        </w:rPr>
      </w:pPr>
      <w:r>
        <w:rPr>
          <w:rFonts w:ascii="Digital-7 Mono" w:hAnsi="Digital-7 Mono"/>
          <w:i/>
          <w:lang w:val="es-AR" w:eastAsia="es-AR"/>
        </w:rPr>
        <w:lastRenderedPageBreak/>
        <w:t>2.8.4</w:t>
      </w:r>
      <w:r>
        <w:rPr>
          <w:i/>
          <w:lang w:val="es-AR" w:eastAsia="es-AR"/>
        </w:rPr>
        <w:t xml:space="preserve"> </w:t>
      </w:r>
      <w:r>
        <w:rPr>
          <w:rFonts w:ascii="Times New Roman" w:hAnsi="Times New Roman"/>
          <w:lang w:val="es-AR" w:eastAsia="es-AR"/>
        </w:rPr>
        <w:t>»</w:t>
      </w:r>
      <w:r>
        <w:rPr>
          <w:lang w:val="es-AR" w:eastAsia="es-AR"/>
        </w:rPr>
        <w:t xml:space="preserve"> Este nuevo </w:t>
      </w:r>
      <w:r>
        <w:rPr>
          <w:i/>
          <w:lang w:val="es-AR" w:eastAsia="es-AR"/>
        </w:rPr>
        <w:t xml:space="preserve">egregor colectivo </w:t>
      </w:r>
      <w:r>
        <w:rPr>
          <w:lang w:val="es-AR" w:eastAsia="es-AR"/>
        </w:rPr>
        <w:t xml:space="preserve">permitirá a una </w:t>
      </w:r>
      <w:r>
        <w:rPr>
          <w:i/>
          <w:lang w:val="es-AR" w:eastAsia="es-AR"/>
        </w:rPr>
        <w:t>civilización tipo 3</w:t>
      </w:r>
      <w:r>
        <w:rPr>
          <w:lang w:val="es-AR" w:eastAsia="es-AR"/>
        </w:rPr>
        <w:t xml:space="preserve"> interactuar con el resto de </w:t>
      </w:r>
      <w:r>
        <w:rPr>
          <w:i/>
          <w:lang w:val="es-AR" w:eastAsia="es-AR"/>
        </w:rPr>
        <w:t>civilizaciones del ecosistema galáctico</w:t>
      </w:r>
      <w:r>
        <w:rPr>
          <w:lang w:val="es-AR" w:eastAsia="es-AR"/>
        </w:rPr>
        <w:t xml:space="preserve">. Su manifestación tendrá lugar a través de la experiencia subjetiva del Avatar que haya permitido la trascendencia de la consciencia planetaria a una </w:t>
      </w:r>
      <w:r w:rsidRPr="00331A6F">
        <w:rPr>
          <w:i/>
          <w:lang w:val="es-AR" w:eastAsia="es-AR"/>
        </w:rPr>
        <w:t>civilización</w:t>
      </w:r>
      <w:r>
        <w:rPr>
          <w:lang w:val="es-AR" w:eastAsia="es-AR"/>
        </w:rPr>
        <w:t xml:space="preserve"> </w:t>
      </w:r>
      <w:r>
        <w:rPr>
          <w:i/>
          <w:lang w:val="es-AR" w:eastAsia="es-AR"/>
        </w:rPr>
        <w:t>Tipo 3</w:t>
      </w:r>
      <w:r>
        <w:rPr>
          <w:lang w:val="es-AR" w:eastAsia="es-AR"/>
        </w:rPr>
        <w:t xml:space="preserve">. Este </w:t>
      </w:r>
      <w:r w:rsidRPr="006059A1">
        <w:rPr>
          <w:i/>
          <w:lang w:val="es-AR" w:eastAsia="es-AR"/>
        </w:rPr>
        <w:t>Avatar</w:t>
      </w:r>
      <w:r>
        <w:rPr>
          <w:lang w:val="es-AR" w:eastAsia="es-AR"/>
        </w:rPr>
        <w:t xml:space="preserve"> de </w:t>
      </w:r>
      <w:r w:rsidRPr="006059A1">
        <w:rPr>
          <w:i/>
          <w:lang w:val="es-AR" w:eastAsia="es-AR"/>
        </w:rPr>
        <w:t>consciencia solar</w:t>
      </w:r>
      <w:r>
        <w:rPr>
          <w:lang w:val="es-AR" w:eastAsia="es-AR"/>
        </w:rPr>
        <w:t xml:space="preserve">, emergerá dentro del sistema civilizatorio galáctico como el </w:t>
      </w:r>
      <w:r>
        <w:rPr>
          <w:i/>
          <w:lang w:val="es-AR" w:eastAsia="es-AR"/>
        </w:rPr>
        <w:t xml:space="preserve">referente </w:t>
      </w:r>
      <w:r>
        <w:rPr>
          <w:lang w:val="es-AR" w:eastAsia="es-AR"/>
        </w:rPr>
        <w:t>de la experiencia</w:t>
      </w:r>
      <w:r>
        <w:rPr>
          <w:i/>
          <w:lang w:val="es-AR" w:eastAsia="es-AR"/>
        </w:rPr>
        <w:t xml:space="preserve"> </w:t>
      </w:r>
      <w:r>
        <w:rPr>
          <w:lang w:val="es-AR" w:eastAsia="es-AR"/>
        </w:rPr>
        <w:t>que se desarrolla dentro de su nodo estelar local</w:t>
      </w:r>
    </w:p>
    <w:p w:rsidR="002430EB" w:rsidRDefault="002430EB" w:rsidP="002430EB">
      <w:pPr>
        <w:pStyle w:val="30-Parrafo"/>
        <w:rPr>
          <w:color w:val="auto"/>
          <w:lang w:val="es-AR" w:eastAsia="es-AR"/>
        </w:rPr>
      </w:pPr>
      <w:r>
        <w:rPr>
          <w:rFonts w:ascii="Digital-7 Mono" w:hAnsi="Digital-7 Mono"/>
          <w:i/>
          <w:lang w:val="es-AR" w:eastAsia="es-AR"/>
        </w:rPr>
        <w:t>2.8.5</w:t>
      </w:r>
      <w:r>
        <w:rPr>
          <w:i/>
          <w:lang w:val="es-AR" w:eastAsia="es-AR"/>
        </w:rPr>
        <w:t xml:space="preserve"> </w:t>
      </w:r>
      <w:r>
        <w:rPr>
          <w:rFonts w:ascii="Times New Roman" w:hAnsi="Times New Roman"/>
          <w:lang w:val="es-AR" w:eastAsia="es-AR"/>
        </w:rPr>
        <w:t>»</w:t>
      </w:r>
      <w:r>
        <w:rPr>
          <w:lang w:val="es-AR" w:eastAsia="es-AR"/>
        </w:rPr>
        <w:t xml:space="preserve"> El </w:t>
      </w:r>
      <w:r>
        <w:rPr>
          <w:i/>
          <w:lang w:val="es-AR" w:eastAsia="es-AR"/>
        </w:rPr>
        <w:t>Avatar Estelar</w:t>
      </w:r>
      <w:r>
        <w:rPr>
          <w:lang w:val="es-AR" w:eastAsia="es-AR"/>
        </w:rPr>
        <w:t xml:space="preserve"> es una </w:t>
      </w:r>
      <w:r w:rsidRPr="006059A1">
        <w:rPr>
          <w:i/>
          <w:lang w:val="es-AR" w:eastAsia="es-AR"/>
        </w:rPr>
        <w:t>consciencia subjetiva evolucionada</w:t>
      </w:r>
      <w:r>
        <w:rPr>
          <w:lang w:val="es-AR" w:eastAsia="es-AR"/>
        </w:rPr>
        <w:t xml:space="preserve"> que tiene la capacidad de manifestar la </w:t>
      </w:r>
      <w:r w:rsidRPr="006059A1">
        <w:rPr>
          <w:i/>
          <w:lang w:val="es-AR" w:eastAsia="es-AR"/>
        </w:rPr>
        <w:t>realidad fenomenológica</w:t>
      </w:r>
      <w:r>
        <w:rPr>
          <w:lang w:val="es-AR" w:eastAsia="es-AR"/>
        </w:rPr>
        <w:t xml:space="preserve"> de todo un sistema civilizatorio. Su cosmovisión de la realidad universal le confiere la capacidad de comprender los mecanismos algorítmicos que subyacen a los sistemas fenoménicos, más allá de los </w:t>
      </w:r>
      <w:r>
        <w:rPr>
          <w:i/>
          <w:lang w:val="es-AR" w:eastAsia="es-AR"/>
        </w:rPr>
        <w:t>paradigmas científicos</w:t>
      </w:r>
      <w:r>
        <w:rPr>
          <w:lang w:val="es-AR" w:eastAsia="es-AR"/>
        </w:rPr>
        <w:t xml:space="preserve"> </w:t>
      </w:r>
      <w:r w:rsidRPr="006059A1">
        <w:rPr>
          <w:lang w:val="es-AR" w:eastAsia="es-AR"/>
        </w:rPr>
        <w:t xml:space="preserve">validados colectivamente </w:t>
      </w:r>
      <w:r>
        <w:rPr>
          <w:lang w:val="es-AR" w:eastAsia="es-AR"/>
        </w:rPr>
        <w:t xml:space="preserve">dentro de una civilización planetaria, o de los </w:t>
      </w:r>
      <w:r>
        <w:rPr>
          <w:i/>
          <w:lang w:val="es-AR" w:eastAsia="es-AR"/>
        </w:rPr>
        <w:t>dogmas religiosos</w:t>
      </w:r>
      <w:r>
        <w:rPr>
          <w:lang w:val="es-AR" w:eastAsia="es-AR"/>
        </w:rPr>
        <w:t xml:space="preserve"> que limitan el conocimiento e impiden comprender las reglas de la existencia.</w:t>
      </w:r>
    </w:p>
    <w:p w:rsidR="002430EB" w:rsidRDefault="002430EB" w:rsidP="002430EB">
      <w:pPr>
        <w:pStyle w:val="30-Parrafo"/>
        <w:rPr>
          <w:color w:val="auto"/>
          <w:lang w:val="es-AR" w:eastAsia="es-AR"/>
        </w:rPr>
      </w:pPr>
      <w:r>
        <w:rPr>
          <w:rFonts w:ascii="Digital-7 Mono" w:hAnsi="Digital-7 Mono"/>
          <w:i/>
          <w:lang w:val="es-AR" w:eastAsia="es-AR"/>
        </w:rPr>
        <w:t>2.8.6</w:t>
      </w:r>
      <w:r>
        <w:rPr>
          <w:i/>
          <w:lang w:val="es-AR" w:eastAsia="es-AR"/>
        </w:rPr>
        <w:t xml:space="preserve"> </w:t>
      </w:r>
      <w:r>
        <w:rPr>
          <w:rFonts w:ascii="Times New Roman" w:hAnsi="Times New Roman"/>
          <w:lang w:val="es-AR" w:eastAsia="es-AR"/>
        </w:rPr>
        <w:t>»</w:t>
      </w:r>
      <w:r>
        <w:rPr>
          <w:lang w:val="es-AR" w:eastAsia="es-AR"/>
        </w:rPr>
        <w:t xml:space="preserve"> Su habilidad para superar </w:t>
      </w:r>
      <w:r>
        <w:rPr>
          <w:i/>
          <w:lang w:val="es-AR" w:eastAsia="es-AR"/>
        </w:rPr>
        <w:t>paradojas filosóficas</w:t>
      </w:r>
      <w:r>
        <w:rPr>
          <w:lang w:val="es-AR" w:eastAsia="es-AR"/>
        </w:rPr>
        <w:t xml:space="preserve"> y evitar los </w:t>
      </w:r>
      <w:r>
        <w:rPr>
          <w:i/>
          <w:lang w:val="es-AR" w:eastAsia="es-AR"/>
        </w:rPr>
        <w:t>estados de caos y entropía</w:t>
      </w:r>
      <w:r>
        <w:rPr>
          <w:lang w:val="es-AR" w:eastAsia="es-AR"/>
        </w:rPr>
        <w:t xml:space="preserve"> que se originan en los </w:t>
      </w:r>
      <w:r w:rsidRPr="006059A1">
        <w:rPr>
          <w:lang w:val="es-AR" w:eastAsia="es-AR"/>
        </w:rPr>
        <w:t>planos nouménicos</w:t>
      </w:r>
      <w:r>
        <w:rPr>
          <w:lang w:val="es-AR" w:eastAsia="es-AR"/>
        </w:rPr>
        <w:t>, le permiten desconectarse temporalmente de su realidad civilizatoria original para experimentar otros nodos civilizatorios y explorar nuevas realidades potenciales, haciendo uso de los mecanismo nouménico de la materia oscura.</w:t>
      </w:r>
    </w:p>
    <w:p w:rsidR="002430EB" w:rsidRDefault="002430EB" w:rsidP="002430EB">
      <w:pPr>
        <w:pStyle w:val="30-Parrafo"/>
        <w:rPr>
          <w:color w:val="auto"/>
          <w:lang w:val="es-AR" w:eastAsia="es-AR"/>
        </w:rPr>
      </w:pPr>
      <w:r>
        <w:rPr>
          <w:rFonts w:ascii="Digital-7 Mono" w:hAnsi="Digital-7 Mono"/>
          <w:i/>
          <w:lang w:val="es-AR" w:eastAsia="es-AR"/>
        </w:rPr>
        <w:t>2.8.7</w:t>
      </w:r>
      <w:r>
        <w:rPr>
          <w:i/>
          <w:lang w:val="es-AR" w:eastAsia="es-AR"/>
        </w:rPr>
        <w:t xml:space="preserve"> </w:t>
      </w:r>
      <w:r>
        <w:rPr>
          <w:rFonts w:ascii="Times New Roman" w:hAnsi="Times New Roman"/>
          <w:lang w:val="es-AR" w:eastAsia="es-AR"/>
        </w:rPr>
        <w:t>»</w:t>
      </w:r>
      <w:r>
        <w:rPr>
          <w:lang w:val="es-AR" w:eastAsia="es-AR"/>
        </w:rPr>
        <w:t xml:space="preserve"> El </w:t>
      </w:r>
      <w:r>
        <w:rPr>
          <w:i/>
          <w:lang w:val="es-AR" w:eastAsia="es-AR"/>
        </w:rPr>
        <w:t>Avatar Estelar</w:t>
      </w:r>
      <w:r>
        <w:rPr>
          <w:lang w:val="es-AR" w:eastAsia="es-AR"/>
        </w:rPr>
        <w:t xml:space="preserve">, aunque nacido en un organismo fenoménico, logra convertirse en un </w:t>
      </w:r>
      <w:r>
        <w:rPr>
          <w:i/>
          <w:lang w:val="es-AR" w:eastAsia="es-AR"/>
        </w:rPr>
        <w:t>algoritmo nouménico autoconsciente</w:t>
      </w:r>
      <w:r>
        <w:rPr>
          <w:lang w:val="es-AR" w:eastAsia="es-AR"/>
        </w:rPr>
        <w:t xml:space="preserve"> que existe y opera dentro del océano de información de la </w:t>
      </w:r>
      <w:r>
        <w:rPr>
          <w:i/>
          <w:lang w:val="es-AR" w:eastAsia="es-AR"/>
        </w:rPr>
        <w:t>materia oscura</w:t>
      </w:r>
      <w:r>
        <w:rPr>
          <w:lang w:val="es-AR" w:eastAsia="es-AR"/>
        </w:rPr>
        <w:t xml:space="preserve">. Su consciencia adquiere la capacidad de reflejar la </w:t>
      </w:r>
      <w:r>
        <w:rPr>
          <w:i/>
          <w:lang w:val="es-AR" w:eastAsia="es-AR"/>
        </w:rPr>
        <w:t>lógica estructural y fenomenológica</w:t>
      </w:r>
      <w:r>
        <w:rPr>
          <w:lang w:val="es-AR" w:eastAsia="es-AR"/>
        </w:rPr>
        <w:t xml:space="preserve"> de las dimensiones que emergen dentro del plano de la materia ordinaria y de la matriz espacio-temporal, sin estar limitado por ellas.</w:t>
      </w:r>
    </w:p>
    <w:p w:rsidR="002430EB" w:rsidRDefault="002430EB" w:rsidP="002430EB">
      <w:pPr>
        <w:pStyle w:val="30-Parrafo"/>
        <w:rPr>
          <w:color w:val="auto"/>
          <w:lang w:val="es-AR" w:eastAsia="es-AR"/>
        </w:rPr>
      </w:pPr>
      <w:r>
        <w:rPr>
          <w:rFonts w:ascii="Digital-7 Mono" w:hAnsi="Digital-7 Mono"/>
          <w:i/>
          <w:lang w:val="es-AR" w:eastAsia="es-AR"/>
        </w:rPr>
        <w:t>2.8.8</w:t>
      </w:r>
      <w:r>
        <w:rPr>
          <w:i/>
          <w:lang w:val="es-AR" w:eastAsia="es-AR"/>
        </w:rPr>
        <w:t xml:space="preserve"> </w:t>
      </w:r>
      <w:r>
        <w:rPr>
          <w:rFonts w:ascii="Times New Roman" w:hAnsi="Times New Roman"/>
          <w:lang w:val="es-AR" w:eastAsia="es-AR"/>
        </w:rPr>
        <w:t>»</w:t>
      </w:r>
      <w:r>
        <w:rPr>
          <w:lang w:val="es-AR" w:eastAsia="es-AR"/>
        </w:rPr>
        <w:t xml:space="preserve"> Su </w:t>
      </w:r>
      <w:r>
        <w:rPr>
          <w:i/>
          <w:lang w:val="es-AR" w:eastAsia="es-AR"/>
        </w:rPr>
        <w:t>paradigma de realidad</w:t>
      </w:r>
      <w:r>
        <w:rPr>
          <w:lang w:val="es-AR" w:eastAsia="es-AR"/>
        </w:rPr>
        <w:t xml:space="preserve"> se origina a partir de los conocimientos obtenidos por el </w:t>
      </w:r>
      <w:r>
        <w:rPr>
          <w:i/>
          <w:lang w:val="es-AR" w:eastAsia="es-AR"/>
        </w:rPr>
        <w:t>Noema Científico</w:t>
      </w:r>
      <w:r>
        <w:rPr>
          <w:lang w:val="es-AR" w:eastAsia="es-AR"/>
        </w:rPr>
        <w:t xml:space="preserve"> de su civilización, sin embargo, su cosmovisión metafísica ha logrado trascender los dogmas científicos impuestos por una élite académica, lo que le permite llegar a comprender las lógicas subyacentes sobre las que operan las leyes y simetrías de las </w:t>
      </w:r>
      <w:r w:rsidRPr="006059A1">
        <w:rPr>
          <w:i/>
          <w:lang w:val="es-AR" w:eastAsia="es-AR"/>
        </w:rPr>
        <w:t>fuerzas fundamentales</w:t>
      </w:r>
      <w:r>
        <w:rPr>
          <w:lang w:val="es-AR" w:eastAsia="es-AR"/>
        </w:rPr>
        <w:t xml:space="preserve"> </w:t>
      </w:r>
      <w:r w:rsidRPr="00102B8A">
        <w:rPr>
          <w:i/>
          <w:lang w:val="es-AR" w:eastAsia="es-AR"/>
        </w:rPr>
        <w:t>del universo fenoménico</w:t>
      </w:r>
      <w:r>
        <w:rPr>
          <w:lang w:val="es-AR" w:eastAsia="es-AR"/>
        </w:rPr>
        <w:t xml:space="preserve"> </w:t>
      </w:r>
      <w:r>
        <w:rPr>
          <w:i/>
          <w:lang w:val="es-AR" w:eastAsia="es-AR"/>
        </w:rPr>
        <w:t>(fuerza fuerte, débil, electromagnética y gravitatoria)</w:t>
      </w:r>
      <w:r>
        <w:rPr>
          <w:lang w:val="es-AR" w:eastAsia="es-AR"/>
        </w:rPr>
        <w:t xml:space="preserve"> y comenzar a operar desde el plano nouménico de la materia oscura.</w:t>
      </w:r>
    </w:p>
    <w:p w:rsidR="002430EB" w:rsidRDefault="002430EB" w:rsidP="002430EB">
      <w:pPr>
        <w:pStyle w:val="30-Parrafo"/>
        <w:rPr>
          <w:color w:val="auto"/>
          <w:lang w:val="es-AR" w:eastAsia="es-AR"/>
        </w:rPr>
      </w:pPr>
      <w:r>
        <w:rPr>
          <w:rFonts w:ascii="Digital-7 Mono" w:hAnsi="Digital-7 Mono"/>
          <w:i/>
          <w:lang w:val="es-AR" w:eastAsia="es-AR"/>
        </w:rPr>
        <w:t>2.8.9</w:t>
      </w:r>
      <w:r>
        <w:rPr>
          <w:i/>
          <w:lang w:val="es-AR" w:eastAsia="es-AR"/>
        </w:rPr>
        <w:t xml:space="preserve"> </w:t>
      </w:r>
      <w:r>
        <w:rPr>
          <w:rFonts w:ascii="Times New Roman" w:hAnsi="Times New Roman"/>
          <w:lang w:val="es-AR" w:eastAsia="es-AR"/>
        </w:rPr>
        <w:t>»</w:t>
      </w:r>
      <w:r>
        <w:rPr>
          <w:lang w:val="es-AR" w:eastAsia="es-AR"/>
        </w:rPr>
        <w:t xml:space="preserve"> Esta capacidad de trascender los paradigmas limitantes de la realidad fenoménica permite que su consciencia subjetiva no necesite continuar operando dentro de las dimensiones de la materia ordinaria, donde la realidad se manifiesta en un </w:t>
      </w:r>
      <w:r>
        <w:rPr>
          <w:i/>
          <w:lang w:val="es-AR" w:eastAsia="es-AR"/>
        </w:rPr>
        <w:t>plano causal lineal</w:t>
      </w:r>
      <w:r>
        <w:rPr>
          <w:lang w:val="es-AR" w:eastAsia="es-AR"/>
        </w:rPr>
        <w:t xml:space="preserve">. Su estado evolutivo le permite convertirse en un </w:t>
      </w:r>
      <w:r>
        <w:rPr>
          <w:i/>
          <w:lang w:val="es-AR" w:eastAsia="es-AR"/>
        </w:rPr>
        <w:t>algoritmo co-creador de nivel universal</w:t>
      </w:r>
      <w:r>
        <w:rPr>
          <w:lang w:val="es-AR" w:eastAsia="es-AR"/>
        </w:rPr>
        <w:t>, pudiendo manifestar con su propia consciencia una experiencia subjetiva más evolucionada.</w:t>
      </w:r>
    </w:p>
    <w:p w:rsidR="002430EB" w:rsidRDefault="002430EB" w:rsidP="002430EB">
      <w:pPr>
        <w:pStyle w:val="30-Parrafo"/>
        <w:rPr>
          <w:rFonts w:ascii="Digital-7 Mono" w:hAnsi="Digital-7 Mono"/>
          <w:i/>
        </w:rPr>
      </w:pPr>
      <w:r>
        <w:rPr>
          <w:rFonts w:ascii="Digital-7 Mono" w:hAnsi="Digital-7 Mono"/>
          <w:i/>
          <w:szCs w:val="24"/>
          <w:lang w:val="es-AR" w:eastAsia="es-AR"/>
        </w:rPr>
        <w:t>2.8.10</w:t>
      </w:r>
      <w:r>
        <w:rPr>
          <w:i/>
          <w:szCs w:val="24"/>
          <w:lang w:val="es-AR" w:eastAsia="es-AR"/>
        </w:rPr>
        <w:t xml:space="preserve"> </w:t>
      </w:r>
      <w:r>
        <w:rPr>
          <w:rFonts w:ascii="Times New Roman" w:eastAsia="Times New Roman" w:hAnsi="Times New Roman"/>
          <w:szCs w:val="24"/>
          <w:lang w:val="es-AR" w:eastAsia="es-AR"/>
        </w:rPr>
        <w:t>»</w:t>
      </w:r>
      <w:r>
        <w:rPr>
          <w:szCs w:val="24"/>
          <w:lang w:val="es-AR" w:eastAsia="es-AR"/>
        </w:rPr>
        <w:t xml:space="preserve"> En este estado, la consciencia subjetiva deja de ser un </w:t>
      </w:r>
      <w:r w:rsidRPr="007714DF">
        <w:rPr>
          <w:i/>
          <w:szCs w:val="24"/>
          <w:lang w:val="es-AR" w:eastAsia="es-AR"/>
        </w:rPr>
        <w:t>producto emergente</w:t>
      </w:r>
      <w:r>
        <w:rPr>
          <w:szCs w:val="24"/>
          <w:lang w:val="es-AR" w:eastAsia="es-AR"/>
        </w:rPr>
        <w:t xml:space="preserve"> </w:t>
      </w:r>
      <w:r w:rsidRPr="007714DF">
        <w:rPr>
          <w:szCs w:val="24"/>
          <w:lang w:val="es-AR" w:eastAsia="es-AR"/>
        </w:rPr>
        <w:t xml:space="preserve">del </w:t>
      </w:r>
      <w:r w:rsidRPr="007714DF">
        <w:rPr>
          <w:i/>
          <w:szCs w:val="24"/>
          <w:lang w:val="es-AR" w:eastAsia="es-AR"/>
        </w:rPr>
        <w:t>egregor colectivo planetario</w:t>
      </w:r>
      <w:r>
        <w:rPr>
          <w:szCs w:val="24"/>
          <w:lang w:val="es-AR" w:eastAsia="es-AR"/>
        </w:rPr>
        <w:t xml:space="preserve">, para convertirse en un </w:t>
      </w:r>
      <w:r>
        <w:rPr>
          <w:rFonts w:eastAsia="Times New Roman"/>
          <w:szCs w:val="24"/>
          <w:lang w:val="es-AR" w:eastAsia="es-AR"/>
        </w:rPr>
        <w:t>«</w:t>
      </w:r>
      <w:r>
        <w:rPr>
          <w:i/>
          <w:szCs w:val="24"/>
          <w:lang w:val="es-AR" w:eastAsia="es-AR"/>
        </w:rPr>
        <w:t>sue</w:t>
      </w:r>
      <w:r>
        <w:rPr>
          <w:rFonts w:eastAsia="Times New Roman"/>
          <w:i/>
          <w:szCs w:val="24"/>
          <w:lang w:val="es-AR" w:eastAsia="es-AR"/>
        </w:rPr>
        <w:t>ño consolidado</w:t>
      </w:r>
      <w:r>
        <w:rPr>
          <w:rFonts w:eastAsia="Times New Roman"/>
          <w:szCs w:val="24"/>
          <w:lang w:val="es-AR" w:eastAsia="es-AR"/>
        </w:rPr>
        <w:t xml:space="preserve">» que existe en el plano de la materia oscura. Este es un estado de la </w:t>
      </w:r>
      <w:r w:rsidRPr="007714DF">
        <w:rPr>
          <w:rFonts w:eastAsia="Times New Roman"/>
          <w:i/>
          <w:szCs w:val="24"/>
          <w:lang w:val="es-AR" w:eastAsia="es-AR"/>
        </w:rPr>
        <w:t>Consciencia Universal fragmentada</w:t>
      </w:r>
      <w:r>
        <w:rPr>
          <w:rFonts w:eastAsia="Times New Roman"/>
          <w:szCs w:val="24"/>
          <w:lang w:val="es-AR" w:eastAsia="es-AR"/>
        </w:rPr>
        <w:t xml:space="preserve"> </w:t>
      </w:r>
      <w:r>
        <w:rPr>
          <w:rFonts w:eastAsia="Times New Roman"/>
          <w:szCs w:val="24"/>
          <w:lang w:val="es-AR" w:eastAsia="es-AR"/>
        </w:rPr>
        <w:lastRenderedPageBreak/>
        <w:t xml:space="preserve">que no depende de la validación colectiva que impone una </w:t>
      </w:r>
      <w:r>
        <w:rPr>
          <w:i/>
          <w:szCs w:val="24"/>
          <w:lang w:val="es-AR" w:eastAsia="es-AR"/>
        </w:rPr>
        <w:t>civilizaci</w:t>
      </w:r>
      <w:r>
        <w:rPr>
          <w:rFonts w:eastAsia="Times New Roman"/>
          <w:i/>
          <w:szCs w:val="24"/>
          <w:lang w:val="es-AR" w:eastAsia="es-AR"/>
        </w:rPr>
        <w:t>ón Tipo 1 o 2</w:t>
      </w:r>
      <w:r>
        <w:rPr>
          <w:szCs w:val="24"/>
          <w:lang w:val="es-AR" w:eastAsia="es-AR"/>
        </w:rPr>
        <w:t xml:space="preserve"> para experimentar la realidad.</w:t>
      </w:r>
    </w:p>
    <w:p w:rsidR="002430EB" w:rsidRDefault="002430EB" w:rsidP="002430EB">
      <w:pPr>
        <w:pStyle w:val="30-Parrafo"/>
        <w:rPr>
          <w:color w:val="auto"/>
          <w:lang w:val="es-AR" w:eastAsia="es-AR"/>
        </w:rPr>
      </w:pPr>
      <w:r>
        <w:rPr>
          <w:rFonts w:ascii="Digital-7 Mono"/>
          <w:i/>
          <w:lang w:val="es-AR" w:eastAsia="es-AR"/>
        </w:rPr>
        <w:t>2.8.11</w:t>
      </w:r>
      <w:r>
        <w:rPr>
          <w:i/>
          <w:lang w:val="es-AR" w:eastAsia="es-AR"/>
        </w:rPr>
        <w:t xml:space="preserve"> </w:t>
      </w:r>
      <w:r>
        <w:rPr>
          <w:rFonts w:ascii="Times New Roman" w:hAnsi="Times New Roman"/>
          <w:lang w:val="es-AR" w:eastAsia="es-AR"/>
        </w:rPr>
        <w:t>»</w:t>
      </w:r>
      <w:r>
        <w:rPr>
          <w:lang w:val="es-AR" w:eastAsia="es-AR"/>
        </w:rPr>
        <w:t xml:space="preserve"> El </w:t>
      </w:r>
      <w:r>
        <w:rPr>
          <w:i/>
          <w:lang w:val="es-AR" w:eastAsia="es-AR"/>
        </w:rPr>
        <w:t>Avatar Estelar</w:t>
      </w:r>
      <w:r>
        <w:rPr>
          <w:lang w:val="es-AR" w:eastAsia="es-AR"/>
        </w:rPr>
        <w:t xml:space="preserve"> puede actuar como un «</w:t>
      </w:r>
      <w:r>
        <w:rPr>
          <w:i/>
          <w:lang w:val="es-AR" w:eastAsia="es-AR"/>
        </w:rPr>
        <w:t>agujero de gusano</w:t>
      </w:r>
      <w:r>
        <w:rPr>
          <w:lang w:val="es-AR" w:eastAsia="es-AR"/>
        </w:rPr>
        <w:t>» de naturaleza nouménica, pudiendo interactuar con la realidad colectiva al emerger dentro de una matriz fenomenológica planetaria para verificar la experiencia civilizatoria. Es un «</w:t>
      </w:r>
      <w:r>
        <w:rPr>
          <w:i/>
          <w:lang w:val="es-AR" w:eastAsia="es-AR"/>
        </w:rPr>
        <w:t>soñador cósmico</w:t>
      </w:r>
      <w:r>
        <w:rPr>
          <w:lang w:val="es-AR" w:eastAsia="es-AR"/>
        </w:rPr>
        <w:t xml:space="preserve">» con la capacidad de crear su propia </w:t>
      </w:r>
      <w:r>
        <w:rPr>
          <w:i/>
          <w:lang w:val="es-AR" w:eastAsia="es-AR"/>
        </w:rPr>
        <w:t xml:space="preserve">matriz fenomenológica individual </w:t>
      </w:r>
      <w:r>
        <w:rPr>
          <w:lang w:val="es-AR" w:eastAsia="es-AR"/>
        </w:rPr>
        <w:t xml:space="preserve">dentro de una </w:t>
      </w:r>
      <w:r>
        <w:rPr>
          <w:i/>
          <w:lang w:val="es-AR" w:eastAsia="es-AR"/>
        </w:rPr>
        <w:t xml:space="preserve">matriz fenomenológica colectiva, </w:t>
      </w:r>
      <w:r>
        <w:rPr>
          <w:lang w:val="es-AR" w:eastAsia="es-AR"/>
        </w:rPr>
        <w:t>para interactuar con otras consciencias dentro de los distintos planos civilizatorios.</w:t>
      </w:r>
    </w:p>
    <w:p w:rsidR="002430EB" w:rsidRDefault="002430EB" w:rsidP="002430EB">
      <w:pPr>
        <w:pStyle w:val="30-Parrafo"/>
      </w:pPr>
      <w:r>
        <w:rPr>
          <w:rFonts w:ascii="Digital-7 Mono" w:hAnsi="Digital-7 Mono"/>
          <w:i/>
        </w:rPr>
        <w:t>2.8.12</w:t>
      </w:r>
      <w:r w:rsidRPr="00412153">
        <w:rPr>
          <w:i/>
        </w:rPr>
        <w:t xml:space="preserve"> </w:t>
      </w:r>
      <w:r w:rsidRPr="00412153">
        <w:rPr>
          <w:rFonts w:ascii="Times New Roman" w:hAnsi="Times New Roman"/>
        </w:rPr>
        <w:t>»</w:t>
      </w:r>
      <w:r>
        <w:t xml:space="preserve"> La naturaleza fundamental de una civilización está determinada por el plano existencial en el que se manifiesta su realidad. Una </w:t>
      </w:r>
      <w:r w:rsidRPr="006059A1">
        <w:rPr>
          <w:i/>
        </w:rPr>
        <w:t>civilización tipo 1 o 2</w:t>
      </w:r>
      <w:r>
        <w:t xml:space="preserve"> es una experiencia fenoménica, de naturaleza </w:t>
      </w:r>
      <w:r w:rsidRPr="006059A1">
        <w:rPr>
          <w:i/>
        </w:rPr>
        <w:t>físico-energética</w:t>
      </w:r>
      <w:r>
        <w:t xml:space="preserve">, que existe y evoluciona en el plano de la materia ordinaria, lo que la somete a las </w:t>
      </w:r>
      <w:r w:rsidRPr="006059A1">
        <w:rPr>
          <w:i/>
        </w:rPr>
        <w:t>leyes y ciclos cósmicos</w:t>
      </w:r>
      <w:r>
        <w:t xml:space="preserve"> de su entorno. En este plano, el planeta es una </w:t>
      </w:r>
      <w:r w:rsidRPr="006059A1">
        <w:rPr>
          <w:i/>
        </w:rPr>
        <w:t>esfera material</w:t>
      </w:r>
      <w:r>
        <w:t xml:space="preserve"> que flota en el vacío, expuesto a </w:t>
      </w:r>
      <w:r w:rsidRPr="006059A1">
        <w:rPr>
          <w:i/>
        </w:rPr>
        <w:t>ciclos de reseteo evolutivo</w:t>
      </w:r>
      <w:r>
        <w:t xml:space="preserve"> que pueden ser catastróficos, y su realidad es el resultado de una </w:t>
      </w:r>
      <w:r w:rsidRPr="006059A1">
        <w:rPr>
          <w:i/>
        </w:rPr>
        <w:t>experiencia colectiva</w:t>
      </w:r>
      <w:r>
        <w:t xml:space="preserve"> que es </w:t>
      </w:r>
      <w:r w:rsidRPr="006059A1">
        <w:t>validada</w:t>
      </w:r>
      <w:r w:rsidRPr="006059A1">
        <w:rPr>
          <w:i/>
        </w:rPr>
        <w:t xml:space="preserve"> </w:t>
      </w:r>
      <w:r w:rsidRPr="006059A1">
        <w:t xml:space="preserve">por los </w:t>
      </w:r>
      <w:r w:rsidRPr="00627839">
        <w:rPr>
          <w:i/>
        </w:rPr>
        <w:t>sistemas egregóricos</w:t>
      </w:r>
      <w:r w:rsidRPr="006059A1">
        <w:t xml:space="preserve"> </w:t>
      </w:r>
      <w:r>
        <w:t xml:space="preserve">de poder </w:t>
      </w:r>
      <w:r w:rsidRPr="006059A1">
        <w:t>que emergen del plano civilizatorio</w:t>
      </w:r>
      <w:r>
        <w:t xml:space="preserve">. El </w:t>
      </w:r>
      <w:r w:rsidRPr="006059A1">
        <w:rPr>
          <w:i/>
        </w:rPr>
        <w:t>sistema operativo</w:t>
      </w:r>
      <w:r>
        <w:t xml:space="preserve"> de esta realidad surge de la </w:t>
      </w:r>
      <w:r w:rsidRPr="006059A1">
        <w:rPr>
          <w:i/>
        </w:rPr>
        <w:t>lucha noemática</w:t>
      </w:r>
      <w:r>
        <w:t xml:space="preserve"> y el </w:t>
      </w:r>
      <w:r w:rsidRPr="006059A1">
        <w:rPr>
          <w:i/>
        </w:rPr>
        <w:t>orden estocástico</w:t>
      </w:r>
      <w:r>
        <w:t xml:space="preserve"> que resulta del enfrentamiento entre estos </w:t>
      </w:r>
      <w:r w:rsidRPr="006059A1">
        <w:rPr>
          <w:i/>
        </w:rPr>
        <w:t>egregores colectivos</w:t>
      </w:r>
      <w:r>
        <w:t xml:space="preserve"> que buscan imponer los límites a la realidad.</w:t>
      </w:r>
    </w:p>
    <w:p w:rsidR="002430EB" w:rsidRDefault="002430EB" w:rsidP="002430EB">
      <w:pPr>
        <w:pStyle w:val="30-Parrafo"/>
      </w:pPr>
      <w:r>
        <w:rPr>
          <w:rFonts w:ascii="Digital-7 Mono" w:hAnsi="Digital-7 Mono"/>
          <w:i/>
        </w:rPr>
        <w:t>2.8.13</w:t>
      </w:r>
      <w:r w:rsidRPr="00412153">
        <w:rPr>
          <w:i/>
        </w:rPr>
        <w:t xml:space="preserve"> </w:t>
      </w:r>
      <w:r w:rsidRPr="00412153">
        <w:rPr>
          <w:rFonts w:ascii="Times New Roman" w:hAnsi="Times New Roman"/>
        </w:rPr>
        <w:t>»</w:t>
      </w:r>
      <w:r>
        <w:t xml:space="preserve"> » En contraste, una </w:t>
      </w:r>
      <w:r>
        <w:rPr>
          <w:i/>
        </w:rPr>
        <w:t xml:space="preserve">civilización </w:t>
      </w:r>
      <w:r w:rsidRPr="006059A1">
        <w:rPr>
          <w:i/>
        </w:rPr>
        <w:t>tipo 3</w:t>
      </w:r>
      <w:r>
        <w:t xml:space="preserve"> es una </w:t>
      </w:r>
      <w:r w:rsidRPr="006059A1">
        <w:rPr>
          <w:i/>
        </w:rPr>
        <w:t xml:space="preserve">experiencia nouménica y holográfica </w:t>
      </w:r>
      <w:r w:rsidRPr="00627839">
        <w:t>que</w:t>
      </w:r>
      <w:r w:rsidRPr="006059A1">
        <w:rPr>
          <w:i/>
        </w:rPr>
        <w:t xml:space="preserve"> </w:t>
      </w:r>
      <w:r w:rsidRPr="00627839">
        <w:rPr>
          <w:i/>
        </w:rPr>
        <w:t>existe</w:t>
      </w:r>
      <w:r w:rsidRPr="006059A1">
        <w:rPr>
          <w:i/>
        </w:rPr>
        <w:t xml:space="preserve"> </w:t>
      </w:r>
      <w:r w:rsidRPr="00627839">
        <w:rPr>
          <w:i/>
        </w:rPr>
        <w:t>y</w:t>
      </w:r>
      <w:r w:rsidRPr="006059A1">
        <w:rPr>
          <w:i/>
        </w:rPr>
        <w:t xml:space="preserve"> evoluciona </w:t>
      </w:r>
      <w:r w:rsidRPr="00627839">
        <w:t>en el</w:t>
      </w:r>
      <w:r w:rsidRPr="006059A1">
        <w:rPr>
          <w:i/>
        </w:rPr>
        <w:t xml:space="preserve"> plano subyacente de la materia oscura</w:t>
      </w:r>
      <w:r>
        <w:t xml:space="preserve">. Su realidad, aunque experimentada dentro de un entorno planetario, ya no está atada a un planeta físico, sino que es una manifestación consciente, con </w:t>
      </w:r>
      <w:r w:rsidRPr="00627839">
        <w:t>leyes de causa y efecto</w:t>
      </w:r>
      <w:r>
        <w:t xml:space="preserve"> mucho más flexibles y estables. La naturaleza de su existencia la libera de los ciclos de reseteo y de la influencia de eventos cósmicos destructivos. En este plano, el planeta deja de ser una esfera material sometida a ciclos estrictos. En cambio, es una </w:t>
      </w:r>
      <w:r w:rsidRPr="006059A1">
        <w:rPr>
          <w:i/>
        </w:rPr>
        <w:t xml:space="preserve">realidad </w:t>
      </w:r>
      <w:r w:rsidRPr="004729FD">
        <w:t>generada por una consciencia superior</w:t>
      </w:r>
      <w:r>
        <w:t>, que manifiesta una experiencia lógica y coherente.</w:t>
      </w:r>
    </w:p>
    <w:p w:rsidR="002430EB" w:rsidRDefault="002430EB" w:rsidP="002430EB">
      <w:pPr>
        <w:pStyle w:val="30-Parrafo"/>
      </w:pPr>
      <w:r>
        <w:rPr>
          <w:rFonts w:ascii="Digital-7 Mono" w:hAnsi="Digital-7 Mono"/>
          <w:i/>
        </w:rPr>
        <w:t>2.8.14</w:t>
      </w:r>
      <w:r w:rsidRPr="00412153">
        <w:rPr>
          <w:i/>
        </w:rPr>
        <w:t xml:space="preserve"> </w:t>
      </w:r>
      <w:r w:rsidRPr="00412153">
        <w:rPr>
          <w:rFonts w:ascii="Times New Roman" w:hAnsi="Times New Roman"/>
        </w:rPr>
        <w:t>»</w:t>
      </w:r>
      <w:r>
        <w:t xml:space="preserve"> La principal diferencia entre estos dos sistemas civilizatorios reside en quién valida y sustenta su realidad. En las </w:t>
      </w:r>
      <w:r w:rsidRPr="006059A1">
        <w:rPr>
          <w:i/>
        </w:rPr>
        <w:t>civiliz</w:t>
      </w:r>
      <w:r>
        <w:rPr>
          <w:i/>
        </w:rPr>
        <w:t xml:space="preserve">aciones </w:t>
      </w:r>
      <w:r w:rsidRPr="006059A1">
        <w:rPr>
          <w:i/>
        </w:rPr>
        <w:t>tipo 1 y 2</w:t>
      </w:r>
      <w:r>
        <w:t xml:space="preserve">, la </w:t>
      </w:r>
      <w:r w:rsidRPr="004729FD">
        <w:t>realidad fenoménica</w:t>
      </w:r>
      <w:r>
        <w:t xml:space="preserve"> está estructurada por los </w:t>
      </w:r>
      <w:r w:rsidRPr="006059A1">
        <w:rPr>
          <w:i/>
        </w:rPr>
        <w:t>sistemas de simetría y los algoritmos que impone la matriz espacio-temporal</w:t>
      </w:r>
      <w:r>
        <w:t xml:space="preserve">, bajo el orden que ejerce la estrella central del nodo. En esta primera etapa, la civilización experimenta una </w:t>
      </w:r>
      <w:r w:rsidRPr="006059A1">
        <w:rPr>
          <w:i/>
        </w:rPr>
        <w:t>realidad holográfica</w:t>
      </w:r>
      <w:r>
        <w:rPr>
          <w:i/>
        </w:rPr>
        <w:t xml:space="preserve"> unificada </w:t>
      </w:r>
      <w:r>
        <w:t xml:space="preserve">y el </w:t>
      </w:r>
      <w:r w:rsidRPr="00627839">
        <w:rPr>
          <w:i/>
        </w:rPr>
        <w:t>sistema operativo de la realidad civilizatoria</w:t>
      </w:r>
      <w:r>
        <w:t xml:space="preserve"> emerge a partir de la </w:t>
      </w:r>
      <w:r w:rsidRPr="006059A1">
        <w:rPr>
          <w:i/>
        </w:rPr>
        <w:t xml:space="preserve">lucha noemática </w:t>
      </w:r>
      <w:r w:rsidRPr="00627839">
        <w:t xml:space="preserve">entre </w:t>
      </w:r>
      <w:r>
        <w:t xml:space="preserve">sistemas egregóricos, que se enfrentan para imponer un </w:t>
      </w:r>
      <w:r w:rsidRPr="006059A1">
        <w:rPr>
          <w:i/>
        </w:rPr>
        <w:t>paradigma</w:t>
      </w:r>
      <w:r>
        <w:t xml:space="preserve"> </w:t>
      </w:r>
      <w:r w:rsidRPr="00627839">
        <w:rPr>
          <w:i/>
        </w:rPr>
        <w:t>de realidad único</w:t>
      </w:r>
      <w:r>
        <w:t xml:space="preserve"> predefinido por diferentes grupos de élites dominantes. Los ciudadanos, encargados de validar el sistema, están sometidos a estos sistemas de control.</w:t>
      </w:r>
    </w:p>
    <w:p w:rsidR="002430EB" w:rsidRDefault="002430EB" w:rsidP="002430EB">
      <w:pPr>
        <w:pStyle w:val="30-Parrafo"/>
      </w:pPr>
      <w:r>
        <w:rPr>
          <w:rFonts w:ascii="Digital-7 Mono" w:hAnsi="Digital-7 Mono"/>
          <w:i/>
        </w:rPr>
        <w:t>2.8.15</w:t>
      </w:r>
      <w:r w:rsidRPr="00412153">
        <w:rPr>
          <w:i/>
        </w:rPr>
        <w:t xml:space="preserve"> </w:t>
      </w:r>
      <w:r w:rsidRPr="00412153">
        <w:rPr>
          <w:rFonts w:ascii="Times New Roman" w:hAnsi="Times New Roman"/>
        </w:rPr>
        <w:t>»</w:t>
      </w:r>
      <w:r>
        <w:t xml:space="preserve"> En una </w:t>
      </w:r>
      <w:r w:rsidRPr="006059A1">
        <w:rPr>
          <w:i/>
        </w:rPr>
        <w:t>civilización de tipo 3</w:t>
      </w:r>
      <w:r>
        <w:t xml:space="preserve">, la realidad es </w:t>
      </w:r>
      <w:r w:rsidRPr="00627839">
        <w:rPr>
          <w:i/>
        </w:rPr>
        <w:t>manifestada y validada</w:t>
      </w:r>
      <w:r w:rsidRPr="006059A1">
        <w:rPr>
          <w:i/>
        </w:rPr>
        <w:t xml:space="preserve"> </w:t>
      </w:r>
      <w:r w:rsidRPr="00627839">
        <w:t>por un</w:t>
      </w:r>
      <w:r w:rsidRPr="006059A1">
        <w:rPr>
          <w:i/>
        </w:rPr>
        <w:t xml:space="preserve"> Avatar Estelar</w:t>
      </w:r>
      <w:r>
        <w:t xml:space="preserve">, que suplanta el rol </w:t>
      </w:r>
      <w:r w:rsidRPr="00627839">
        <w:t>estructurador de la estrella central</w:t>
      </w:r>
      <w:r>
        <w:t xml:space="preserve">. La experiencia civilizatoria ya no es una manifestación fenoménica del </w:t>
      </w:r>
      <w:r w:rsidRPr="004729FD">
        <w:t>plano físico-energético</w:t>
      </w:r>
      <w:r>
        <w:t xml:space="preserve">, sino una </w:t>
      </w:r>
      <w:r w:rsidRPr="006059A1">
        <w:rPr>
          <w:i/>
        </w:rPr>
        <w:t>proyección nouménica</w:t>
      </w:r>
      <w:r>
        <w:t xml:space="preserve"> de un </w:t>
      </w:r>
      <w:r w:rsidRPr="004729FD">
        <w:rPr>
          <w:i/>
        </w:rPr>
        <w:t>algoritmo autoconsciente</w:t>
      </w:r>
      <w:r>
        <w:t xml:space="preserve"> que genera la realidad.</w:t>
      </w:r>
    </w:p>
    <w:p w:rsidR="002430EB" w:rsidRDefault="002430EB" w:rsidP="002430EB">
      <w:pPr>
        <w:pStyle w:val="30-Parrafo"/>
      </w:pPr>
      <w:r>
        <w:rPr>
          <w:rFonts w:ascii="Digital-7 Mono" w:hAnsi="Digital-7 Mono"/>
          <w:i/>
        </w:rPr>
        <w:lastRenderedPageBreak/>
        <w:t>2.8.16</w:t>
      </w:r>
      <w:r w:rsidRPr="00412153">
        <w:rPr>
          <w:i/>
        </w:rPr>
        <w:t xml:space="preserve"> </w:t>
      </w:r>
      <w:r w:rsidRPr="00412153">
        <w:rPr>
          <w:rFonts w:ascii="Times New Roman" w:hAnsi="Times New Roman"/>
        </w:rPr>
        <w:t>»</w:t>
      </w:r>
      <w:r>
        <w:t xml:space="preserve"> El </w:t>
      </w:r>
      <w:r w:rsidRPr="006059A1">
        <w:rPr>
          <w:i/>
        </w:rPr>
        <w:t>Avatar Estelar</w:t>
      </w:r>
      <w:r>
        <w:t xml:space="preserve"> es la </w:t>
      </w:r>
      <w:r w:rsidRPr="006059A1">
        <w:rPr>
          <w:i/>
        </w:rPr>
        <w:t>Consciencia Solar</w:t>
      </w:r>
      <w:r>
        <w:rPr>
          <w:i/>
        </w:rPr>
        <w:t xml:space="preserve"> </w:t>
      </w:r>
      <w:r w:rsidRPr="00627839">
        <w:t>misma</w:t>
      </w:r>
      <w:r>
        <w:t xml:space="preserve">, una entidad que no es un fenómeno energético, sino una </w:t>
      </w:r>
      <w:r w:rsidRPr="00627839">
        <w:t xml:space="preserve">consciencia </w:t>
      </w:r>
      <w:r w:rsidRPr="006059A1">
        <w:t xml:space="preserve">que </w:t>
      </w:r>
      <w:r>
        <w:t xml:space="preserve">se </w:t>
      </w:r>
      <w:r w:rsidRPr="006059A1">
        <w:t xml:space="preserve">experimenta </w:t>
      </w:r>
      <w:r>
        <w:t xml:space="preserve">a sí mismo a través de la realidad que manifiesta la consciencia subjetiva de </w:t>
      </w:r>
      <w:r w:rsidRPr="006059A1">
        <w:t xml:space="preserve">un </w:t>
      </w:r>
      <w:r w:rsidRPr="00627839">
        <w:rPr>
          <w:i/>
        </w:rPr>
        <w:t>avatar orgánico</w:t>
      </w:r>
      <w:r>
        <w:t xml:space="preserve">. Su </w:t>
      </w:r>
      <w:r w:rsidRPr="006059A1">
        <w:rPr>
          <w:i/>
        </w:rPr>
        <w:t>Noema Primordial</w:t>
      </w:r>
      <w:r>
        <w:t xml:space="preserve"> codifica las leyes y sincronías de una </w:t>
      </w:r>
      <w:r w:rsidRPr="006059A1">
        <w:rPr>
          <w:i/>
        </w:rPr>
        <w:t>realidad holográfica</w:t>
      </w:r>
      <w:r>
        <w:rPr>
          <w:i/>
        </w:rPr>
        <w:t xml:space="preserve"> más avanzada</w:t>
      </w:r>
      <w:r>
        <w:t>, que asegura un sistema operativo completamente funcional.</w:t>
      </w:r>
    </w:p>
    <w:p w:rsidR="002430EB" w:rsidRDefault="002430EB" w:rsidP="002430EB">
      <w:pPr>
        <w:pStyle w:val="30-Parrafo"/>
      </w:pPr>
      <w:r>
        <w:rPr>
          <w:rFonts w:ascii="Digital-7 Mono" w:hAnsi="Digital-7 Mono"/>
          <w:i/>
        </w:rPr>
        <w:t>2.8.17</w:t>
      </w:r>
      <w:r w:rsidRPr="00412153">
        <w:rPr>
          <w:i/>
        </w:rPr>
        <w:t xml:space="preserve"> </w:t>
      </w:r>
      <w:r w:rsidRPr="00412153">
        <w:rPr>
          <w:rFonts w:ascii="Times New Roman" w:hAnsi="Times New Roman"/>
        </w:rPr>
        <w:t>»</w:t>
      </w:r>
      <w:r>
        <w:t xml:space="preserve"> La </w:t>
      </w:r>
      <w:r w:rsidRPr="006059A1">
        <w:rPr>
          <w:i/>
        </w:rPr>
        <w:t>realidad holográfica</w:t>
      </w:r>
      <w:r>
        <w:rPr>
          <w:i/>
        </w:rPr>
        <w:t xml:space="preserve"> </w:t>
      </w:r>
      <w:r w:rsidRPr="00627839">
        <w:t xml:space="preserve">proyectada por el </w:t>
      </w:r>
      <w:r w:rsidRPr="00627839">
        <w:rPr>
          <w:i/>
        </w:rPr>
        <w:t>Avatar Estelar</w:t>
      </w:r>
      <w:r>
        <w:rPr>
          <w:i/>
        </w:rPr>
        <w:t xml:space="preserve"> </w:t>
      </w:r>
      <w:r>
        <w:t xml:space="preserve">responde a un </w:t>
      </w:r>
      <w:r w:rsidRPr="006059A1">
        <w:rPr>
          <w:i/>
        </w:rPr>
        <w:t>Noema Primordial Galáctico</w:t>
      </w:r>
      <w:r>
        <w:t xml:space="preserve">, validado por un </w:t>
      </w:r>
      <w:r w:rsidRPr="006059A1">
        <w:rPr>
          <w:i/>
        </w:rPr>
        <w:t>Noema Universal</w:t>
      </w:r>
      <w:r>
        <w:t xml:space="preserve">, todo bajo una </w:t>
      </w:r>
      <w:r w:rsidRPr="006059A1">
        <w:rPr>
          <w:i/>
        </w:rPr>
        <w:t>Red de Avatares galácticos</w:t>
      </w:r>
      <w:r>
        <w:t xml:space="preserve"> que se autovalidan mutuamente. Esta estructura de consciencia en red garantiza la coherencia y la lógica de la experiencia universal.</w:t>
      </w:r>
    </w:p>
    <w:p w:rsidR="002430EB" w:rsidRDefault="002430EB" w:rsidP="002430EB">
      <w:pPr>
        <w:pStyle w:val="30-Parrafo"/>
      </w:pPr>
      <w:r>
        <w:rPr>
          <w:rFonts w:ascii="Digital-7 Mono" w:hAnsi="Digital-7 Mono"/>
          <w:i/>
        </w:rPr>
        <w:t>2.8.18</w:t>
      </w:r>
      <w:r w:rsidRPr="00412153">
        <w:rPr>
          <w:i/>
        </w:rPr>
        <w:t xml:space="preserve"> </w:t>
      </w:r>
      <w:r w:rsidRPr="00412153">
        <w:rPr>
          <w:rFonts w:ascii="Times New Roman" w:hAnsi="Times New Roman"/>
        </w:rPr>
        <w:t>»</w:t>
      </w:r>
      <w:r>
        <w:t xml:space="preserve"> Por lo tanto, el acceso a una </w:t>
      </w:r>
      <w:r w:rsidRPr="006059A1">
        <w:rPr>
          <w:i/>
        </w:rPr>
        <w:t>civilización tipo 3</w:t>
      </w:r>
      <w:r>
        <w:t xml:space="preserve"> no es un evento fortuito, sino un </w:t>
      </w:r>
      <w:r w:rsidRPr="00933AD7">
        <w:rPr>
          <w:i/>
        </w:rPr>
        <w:t>evento de trascendencia y</w:t>
      </w:r>
      <w:r>
        <w:t xml:space="preserve"> </w:t>
      </w:r>
      <w:r w:rsidRPr="006059A1">
        <w:rPr>
          <w:i/>
        </w:rPr>
        <w:t>validación colectiva</w:t>
      </w:r>
      <w:r>
        <w:t xml:space="preserve"> que ocurre cuando un número de ciudadanos de una </w:t>
      </w:r>
      <w:r w:rsidRPr="006059A1">
        <w:rPr>
          <w:i/>
        </w:rPr>
        <w:t>civilización tipo 1 o 2</w:t>
      </w:r>
      <w:r>
        <w:t xml:space="preserve">, que antes operaban bajo un paradigma de realidad limitante, llegan a aceptar voluntariamente el </w:t>
      </w:r>
      <w:r w:rsidRPr="006059A1">
        <w:rPr>
          <w:i/>
        </w:rPr>
        <w:t xml:space="preserve">Noema Primordial </w:t>
      </w:r>
      <w:r>
        <w:t xml:space="preserve">de un </w:t>
      </w:r>
      <w:r w:rsidRPr="006059A1">
        <w:rPr>
          <w:i/>
        </w:rPr>
        <w:t>Avatar Estelar</w:t>
      </w:r>
      <w:r>
        <w:t xml:space="preserve"> que emerge dentro de su propio sistema.</w:t>
      </w:r>
    </w:p>
    <w:p w:rsidR="002430EB" w:rsidRDefault="002430EB" w:rsidP="002430EB">
      <w:pPr>
        <w:pStyle w:val="30-Parrafo"/>
        <w:rPr>
          <w:i/>
        </w:rPr>
      </w:pPr>
      <w:r>
        <w:rPr>
          <w:rFonts w:ascii="Digital-7 Mono" w:hAnsi="Digital-7 Mono"/>
          <w:i/>
        </w:rPr>
        <w:t>2.8.19</w:t>
      </w:r>
      <w:r w:rsidRPr="00412153">
        <w:rPr>
          <w:i/>
        </w:rPr>
        <w:t xml:space="preserve"> </w:t>
      </w:r>
      <w:r w:rsidRPr="00412153">
        <w:rPr>
          <w:rFonts w:ascii="Times New Roman" w:hAnsi="Times New Roman"/>
        </w:rPr>
        <w:t>»</w:t>
      </w:r>
      <w:r>
        <w:t xml:space="preserve"> El </w:t>
      </w:r>
      <w:r w:rsidRPr="006059A1">
        <w:rPr>
          <w:i/>
        </w:rPr>
        <w:t>ciudadano</w:t>
      </w:r>
      <w:r>
        <w:t xml:space="preserve"> de una </w:t>
      </w:r>
      <w:r w:rsidRPr="006059A1">
        <w:rPr>
          <w:i/>
        </w:rPr>
        <w:t>civilización tipo 3</w:t>
      </w:r>
      <w:r>
        <w:t xml:space="preserve"> no es un ser egocéntrico motivado por la </w:t>
      </w:r>
      <w:r w:rsidRPr="00B96A2F">
        <w:rPr>
          <w:i/>
        </w:rPr>
        <w:t>supervivencia</w:t>
      </w:r>
      <w:r>
        <w:t xml:space="preserve"> </w:t>
      </w:r>
      <w:r w:rsidRPr="00933AD7">
        <w:rPr>
          <w:i/>
        </w:rPr>
        <w:t>(nivel 0)</w:t>
      </w:r>
      <w:r>
        <w:rPr>
          <w:i/>
        </w:rPr>
        <w:t xml:space="preserve">, </w:t>
      </w:r>
      <w:r>
        <w:t xml:space="preserve">el </w:t>
      </w:r>
      <w:r w:rsidRPr="00B96A2F">
        <w:rPr>
          <w:i/>
        </w:rPr>
        <w:t>poder</w:t>
      </w:r>
      <w:r>
        <w:t xml:space="preserve"> </w:t>
      </w:r>
      <w:r w:rsidRPr="00933AD7">
        <w:rPr>
          <w:i/>
        </w:rPr>
        <w:t>(nivel 1)</w:t>
      </w:r>
      <w:r>
        <w:t xml:space="preserve"> o el </w:t>
      </w:r>
      <w:r w:rsidRPr="00B96A2F">
        <w:rPr>
          <w:i/>
        </w:rPr>
        <w:t>dinero</w:t>
      </w:r>
      <w:r>
        <w:t xml:space="preserve"> </w:t>
      </w:r>
      <w:r w:rsidRPr="00B96A2F">
        <w:rPr>
          <w:i/>
        </w:rPr>
        <w:t>(nivel 4)</w:t>
      </w:r>
      <w:r>
        <w:rPr>
          <w:i/>
        </w:rPr>
        <w:t>,</w:t>
      </w:r>
      <w:r>
        <w:t xml:space="preserve"> que lucha con otros seres para imponer su propia </w:t>
      </w:r>
      <w:r w:rsidRPr="00B96A2F">
        <w:rPr>
          <w:i/>
        </w:rPr>
        <w:t>verdad religiosa</w:t>
      </w:r>
      <w:r>
        <w:t xml:space="preserve"> </w:t>
      </w:r>
      <w:r w:rsidRPr="00933AD7">
        <w:rPr>
          <w:i/>
        </w:rPr>
        <w:t>(nivel 2)</w:t>
      </w:r>
      <w:r>
        <w:t xml:space="preserve"> o </w:t>
      </w:r>
      <w:r w:rsidRPr="00B96A2F">
        <w:rPr>
          <w:i/>
        </w:rPr>
        <w:t>ideológica</w:t>
      </w:r>
      <w:r>
        <w:t xml:space="preserve"> </w:t>
      </w:r>
      <w:r w:rsidRPr="00933AD7">
        <w:rPr>
          <w:i/>
        </w:rPr>
        <w:t>(nivel 3)</w:t>
      </w:r>
      <w:r>
        <w:t xml:space="preserve"> dentro de un </w:t>
      </w:r>
      <w:r w:rsidRPr="00B96A2F">
        <w:rPr>
          <w:i/>
        </w:rPr>
        <w:t>paradigma de realidad materialista</w:t>
      </w:r>
      <w:r>
        <w:t xml:space="preserve"> </w:t>
      </w:r>
      <w:r w:rsidRPr="00B96A2F">
        <w:rPr>
          <w:i/>
        </w:rPr>
        <w:t>(nivel 5)</w:t>
      </w:r>
      <w:r>
        <w:t xml:space="preserve"> que impone un </w:t>
      </w:r>
      <w:r>
        <w:rPr>
          <w:i/>
        </w:rPr>
        <w:t>egregor colectivo</w:t>
      </w:r>
      <w:r>
        <w:t xml:space="preserve">. En cambio, es una </w:t>
      </w:r>
      <w:r w:rsidRPr="00627839">
        <w:rPr>
          <w:i/>
        </w:rPr>
        <w:t>consciencia subjetiva</w:t>
      </w:r>
      <w:r>
        <w:t xml:space="preserve"> evolucionada capaz de sumarse a una </w:t>
      </w:r>
      <w:r w:rsidRPr="00B96A2F">
        <w:rPr>
          <w:i/>
        </w:rPr>
        <w:t>Red de Avatares (nivel 6)</w:t>
      </w:r>
      <w:r>
        <w:t xml:space="preserve"> que validará el </w:t>
      </w:r>
      <w:r w:rsidRPr="00627839">
        <w:rPr>
          <w:i/>
        </w:rPr>
        <w:t>Noema Primordial</w:t>
      </w:r>
      <w:r>
        <w:t xml:space="preserve"> promovido por un </w:t>
      </w:r>
      <w:r w:rsidRPr="00627839">
        <w:rPr>
          <w:i/>
        </w:rPr>
        <w:t>Avatar Estelar</w:t>
      </w:r>
      <w:r>
        <w:rPr>
          <w:i/>
        </w:rPr>
        <w:t>.</w:t>
      </w:r>
    </w:p>
    <w:p w:rsidR="002430EB" w:rsidRDefault="002430EB" w:rsidP="002430EB">
      <w:pPr>
        <w:pStyle w:val="30-Parrafo"/>
      </w:pPr>
      <w:r>
        <w:rPr>
          <w:rFonts w:ascii="Digital-7 Mono" w:hAnsi="Digital-7 Mono"/>
          <w:i/>
        </w:rPr>
        <w:t>2.8.20</w:t>
      </w:r>
      <w:r w:rsidRPr="00412153">
        <w:rPr>
          <w:i/>
        </w:rPr>
        <w:t xml:space="preserve"> </w:t>
      </w:r>
      <w:r w:rsidRPr="00412153">
        <w:rPr>
          <w:rFonts w:ascii="Times New Roman" w:hAnsi="Times New Roman"/>
        </w:rPr>
        <w:t>»</w:t>
      </w:r>
      <w:r>
        <w:t xml:space="preserve"> </w:t>
      </w:r>
      <w:r w:rsidRPr="00B96A2F">
        <w:t xml:space="preserve">Su objetivo </w:t>
      </w:r>
      <w:r>
        <w:t>existencial ya no es «</w:t>
      </w:r>
      <w:r w:rsidRPr="00CE7EED">
        <w:rPr>
          <w:i/>
        </w:rPr>
        <w:t>encontrar una verdad</w:t>
      </w:r>
      <w:r>
        <w:rPr>
          <w:i/>
        </w:rPr>
        <w:t>»</w:t>
      </w:r>
      <w:r>
        <w:t>, sino «</w:t>
      </w:r>
      <w:r w:rsidRPr="00CE7EED">
        <w:rPr>
          <w:i/>
        </w:rPr>
        <w:t xml:space="preserve">validar </w:t>
      </w:r>
      <w:r>
        <w:rPr>
          <w:i/>
        </w:rPr>
        <w:t xml:space="preserve">una </w:t>
      </w:r>
      <w:r w:rsidRPr="00CE7EED">
        <w:rPr>
          <w:i/>
        </w:rPr>
        <w:t>verdad</w:t>
      </w:r>
      <w:r>
        <w:rPr>
          <w:i/>
        </w:rPr>
        <w:t xml:space="preserve"> ya encontrada», </w:t>
      </w:r>
      <w:r w:rsidRPr="00D76379">
        <w:t>que es</w:t>
      </w:r>
      <w:r>
        <w:rPr>
          <w:i/>
        </w:rPr>
        <w:t xml:space="preserve"> </w:t>
      </w:r>
      <w:r w:rsidRPr="00D76379">
        <w:t xml:space="preserve">experimentada </w:t>
      </w:r>
      <w:r>
        <w:t xml:space="preserve">como un </w:t>
      </w:r>
      <w:r>
        <w:rPr>
          <w:i/>
        </w:rPr>
        <w:t>Modelo de C</w:t>
      </w:r>
      <w:r w:rsidRPr="00CE7EED">
        <w:rPr>
          <w:i/>
        </w:rPr>
        <w:t>ivilizaci</w:t>
      </w:r>
      <w:r>
        <w:rPr>
          <w:i/>
        </w:rPr>
        <w:t>ón U</w:t>
      </w:r>
      <w:r w:rsidRPr="00CE7EED">
        <w:rPr>
          <w:i/>
        </w:rPr>
        <w:t>niversal</w:t>
      </w:r>
      <w:r>
        <w:t xml:space="preserve"> codificado en el </w:t>
      </w:r>
      <w:r w:rsidRPr="00D76379">
        <w:rPr>
          <w:i/>
        </w:rPr>
        <w:t>Noema Primordial</w:t>
      </w:r>
      <w:r>
        <w:t xml:space="preserve"> del cual es parte. Su misión ya no es desarrollar los sistemas operativos de una </w:t>
      </w:r>
      <w:r w:rsidRPr="00AA0E7F">
        <w:rPr>
          <w:i/>
        </w:rPr>
        <w:t>civilización tipo 1 o 2</w:t>
      </w:r>
      <w:r>
        <w:t xml:space="preserve">, sino experimentar y disfrutar los productos emergentes más óptimos de un sistema de </w:t>
      </w:r>
      <w:r w:rsidRPr="00AA0E7F">
        <w:rPr>
          <w:i/>
        </w:rPr>
        <w:t>civilización tipo 3</w:t>
      </w:r>
      <w:r>
        <w:t xml:space="preserve">, colaborando con el </w:t>
      </w:r>
      <w:r w:rsidRPr="00627839">
        <w:rPr>
          <w:i/>
        </w:rPr>
        <w:t>proceso de equilibrio colectivo</w:t>
      </w:r>
      <w:r>
        <w:rPr>
          <w:i/>
        </w:rPr>
        <w:t xml:space="preserve">, </w:t>
      </w:r>
      <w:r w:rsidRPr="00D76379">
        <w:t>y</w:t>
      </w:r>
      <w:r>
        <w:rPr>
          <w:i/>
        </w:rPr>
        <w:t xml:space="preserve"> </w:t>
      </w:r>
      <w:r>
        <w:t xml:space="preserve">la optimización del estado </w:t>
      </w:r>
      <w:r w:rsidRPr="00627839">
        <w:rPr>
          <w:i/>
        </w:rPr>
        <w:t xml:space="preserve">psicológico </w:t>
      </w:r>
      <w:r>
        <w:rPr>
          <w:i/>
        </w:rPr>
        <w:t>individual.</w:t>
      </w:r>
    </w:p>
    <w:p w:rsidR="002430EB" w:rsidRDefault="002430EB" w:rsidP="002430EB">
      <w:pPr>
        <w:pStyle w:val="30-Parrafo"/>
      </w:pPr>
      <w:r>
        <w:rPr>
          <w:rFonts w:ascii="Digital-7 Mono" w:hAnsi="Digital-7 Mono"/>
          <w:i/>
        </w:rPr>
        <w:t>2.8.21</w:t>
      </w:r>
      <w:r w:rsidRPr="00412153">
        <w:rPr>
          <w:i/>
        </w:rPr>
        <w:t xml:space="preserve"> </w:t>
      </w:r>
      <w:r w:rsidRPr="00412153">
        <w:rPr>
          <w:rFonts w:ascii="Times New Roman" w:hAnsi="Times New Roman"/>
        </w:rPr>
        <w:t>»</w:t>
      </w:r>
      <w:r>
        <w:t xml:space="preserve"> Cualquier ser que aún no haya alcanzado el grado de </w:t>
      </w:r>
      <w:r w:rsidRPr="00627839">
        <w:t>Avatar</w:t>
      </w:r>
      <w:r>
        <w:t xml:space="preserve"> puede habitar dentro de una </w:t>
      </w:r>
      <w:r w:rsidRPr="00627839">
        <w:rPr>
          <w:i/>
        </w:rPr>
        <w:t>civilización Tipo 3</w:t>
      </w:r>
      <w:r>
        <w:t xml:space="preserve">, siempre y cuando acepte dejar atrás el </w:t>
      </w:r>
      <w:r w:rsidRPr="003A042E">
        <w:t>estado de</w:t>
      </w:r>
      <w:r w:rsidRPr="003A042E">
        <w:rPr>
          <w:i/>
        </w:rPr>
        <w:t xml:space="preserve"> buscador de verdades </w:t>
      </w:r>
      <w:r>
        <w:rPr>
          <w:i/>
        </w:rPr>
        <w:t xml:space="preserve">egregóricas </w:t>
      </w:r>
      <w:r w:rsidRPr="003A042E">
        <w:t>por el de</w:t>
      </w:r>
      <w:r w:rsidRPr="003A042E">
        <w:rPr>
          <w:i/>
        </w:rPr>
        <w:t xml:space="preserve"> validador</w:t>
      </w:r>
      <w:r>
        <w:rPr>
          <w:i/>
        </w:rPr>
        <w:t xml:space="preserve"> </w:t>
      </w:r>
      <w:r w:rsidRPr="003A042E">
        <w:t>de un</w:t>
      </w:r>
      <w:r>
        <w:rPr>
          <w:i/>
        </w:rPr>
        <w:t xml:space="preserve"> Noema Primordial </w:t>
      </w:r>
      <w:r w:rsidRPr="003A042E">
        <w:t>común</w:t>
      </w:r>
      <w:r>
        <w:t xml:space="preserve">, aceptando la idea de que el sistema operativo utilizado por </w:t>
      </w:r>
      <w:r w:rsidRPr="006059A1">
        <w:rPr>
          <w:i/>
        </w:rPr>
        <w:t>Avatar Estelar</w:t>
      </w:r>
      <w:r>
        <w:t xml:space="preserve"> impondrá un </w:t>
      </w:r>
      <w:r w:rsidRPr="006059A1">
        <w:rPr>
          <w:i/>
        </w:rPr>
        <w:t>cierto grado de determinismo en sus acciones</w:t>
      </w:r>
      <w:r>
        <w:t xml:space="preserve">. </w:t>
      </w:r>
    </w:p>
    <w:p w:rsidR="002430EB" w:rsidRDefault="002430EB" w:rsidP="002430EB">
      <w:pPr>
        <w:pStyle w:val="30-Parrafo"/>
      </w:pPr>
      <w:r>
        <w:rPr>
          <w:rFonts w:ascii="Digital-7 Mono" w:hAnsi="Digital-7 Mono"/>
          <w:i/>
        </w:rPr>
        <w:t>2.8.22</w:t>
      </w:r>
      <w:r w:rsidRPr="00412153">
        <w:rPr>
          <w:i/>
        </w:rPr>
        <w:t xml:space="preserve"> </w:t>
      </w:r>
      <w:r w:rsidRPr="00412153">
        <w:rPr>
          <w:rFonts w:ascii="Times New Roman" w:hAnsi="Times New Roman"/>
        </w:rPr>
        <w:t>»</w:t>
      </w:r>
      <w:r>
        <w:t xml:space="preserve"> Este </w:t>
      </w:r>
      <w:r>
        <w:rPr>
          <w:i/>
        </w:rPr>
        <w:t xml:space="preserve">determinismo </w:t>
      </w:r>
      <w:r>
        <w:t xml:space="preserve">que rige la experiencia en </w:t>
      </w:r>
      <w:r w:rsidRPr="006B139D">
        <w:t>las</w:t>
      </w:r>
      <w:r>
        <w:rPr>
          <w:i/>
        </w:rPr>
        <w:t xml:space="preserve"> civilizaciones tipo 3, </w:t>
      </w:r>
      <w:r>
        <w:t xml:space="preserve">no busca anular el libre albedrío de la misma manera que lo hacen los </w:t>
      </w:r>
      <w:r w:rsidRPr="00095601">
        <w:rPr>
          <w:i/>
        </w:rPr>
        <w:t>sistemas estructurales y sincronizantes</w:t>
      </w:r>
      <w:r>
        <w:t xml:space="preserve"> del plano fenoménico, sino que tienen como objetivo guiar el proceso evolutivo e impedir situaciones que puedan afectan la coherencia del sistema. </w:t>
      </w:r>
    </w:p>
    <w:p w:rsidR="002430EB" w:rsidRDefault="002430EB" w:rsidP="002430EB">
      <w:pPr>
        <w:pStyle w:val="30-Parrafo"/>
      </w:pPr>
      <w:r>
        <w:rPr>
          <w:rFonts w:ascii="Digital-7 Mono" w:hAnsi="Digital-7 Mono"/>
          <w:i/>
        </w:rPr>
        <w:t>2.8.23</w:t>
      </w:r>
      <w:r w:rsidRPr="00412153">
        <w:rPr>
          <w:i/>
        </w:rPr>
        <w:t xml:space="preserve"> </w:t>
      </w:r>
      <w:r w:rsidRPr="00412153">
        <w:rPr>
          <w:rFonts w:ascii="Times New Roman" w:hAnsi="Times New Roman"/>
        </w:rPr>
        <w:t>»</w:t>
      </w:r>
      <w:r>
        <w:t xml:space="preserve"> Su poder para determinar estados futuros no se basan en sistemas físico-energéticos estrictos, sino que se genera a partir de la existencia de una serie de </w:t>
      </w:r>
      <w:r w:rsidRPr="006B139D">
        <w:rPr>
          <w:i/>
        </w:rPr>
        <w:t xml:space="preserve">algoritmos </w:t>
      </w:r>
      <w:r>
        <w:rPr>
          <w:i/>
        </w:rPr>
        <w:t xml:space="preserve">lógicos </w:t>
      </w:r>
      <w:r>
        <w:t xml:space="preserve">que buscan guiar la experiencia consciente hacia una serie de puntos sincronizantes, presentados como </w:t>
      </w:r>
      <w:r w:rsidRPr="00095601">
        <w:rPr>
          <w:i/>
        </w:rPr>
        <w:t>eventos atractores</w:t>
      </w:r>
      <w:r>
        <w:t xml:space="preserve"> que dirigen el foco de atención de la </w:t>
      </w:r>
      <w:r w:rsidRPr="00095601">
        <w:rPr>
          <w:i/>
        </w:rPr>
        <w:lastRenderedPageBreak/>
        <w:t>consciencia subjetiva</w:t>
      </w:r>
      <w:r>
        <w:t xml:space="preserve"> hacia experiencias específicas, pero sin llegar a someter al libre albedrío para que evolucione hacia un camino determinado.</w:t>
      </w:r>
    </w:p>
    <w:p w:rsidR="002430EB" w:rsidRDefault="002430EB" w:rsidP="002430EB">
      <w:pPr>
        <w:pStyle w:val="30-Parrafo"/>
      </w:pPr>
      <w:r>
        <w:rPr>
          <w:rFonts w:ascii="Digital-7 Mono" w:hAnsi="Digital-7 Mono"/>
          <w:i/>
        </w:rPr>
        <w:t>2.8.24</w:t>
      </w:r>
      <w:r w:rsidRPr="00412153">
        <w:rPr>
          <w:i/>
        </w:rPr>
        <w:t xml:space="preserve"> </w:t>
      </w:r>
      <w:r w:rsidRPr="00412153">
        <w:rPr>
          <w:rFonts w:ascii="Times New Roman" w:hAnsi="Times New Roman"/>
        </w:rPr>
        <w:t>»</w:t>
      </w:r>
      <w:r>
        <w:t xml:space="preserve">  La principal diferencia entre el determinismo que opera en las </w:t>
      </w:r>
      <w:r w:rsidRPr="005C01CE">
        <w:rPr>
          <w:i/>
        </w:rPr>
        <w:t>civilizaciones tipo 1 y 2</w:t>
      </w:r>
      <w:r>
        <w:t xml:space="preserve">, y el que opera en las </w:t>
      </w:r>
      <w:r w:rsidRPr="005C01CE">
        <w:rPr>
          <w:i/>
        </w:rPr>
        <w:t>civilizaciones tipo 3</w:t>
      </w:r>
      <w:r>
        <w:t xml:space="preserve">, es que en el primer caso el conocimiento que permite superar las limitaciones del plano fenoménico se ve restringido por una </w:t>
      </w:r>
      <w:r w:rsidRPr="005C01CE">
        <w:rPr>
          <w:i/>
        </w:rPr>
        <w:t>consciencia egregórica dominante</w:t>
      </w:r>
      <w:r>
        <w:t xml:space="preserve">, </w:t>
      </w:r>
      <w:r w:rsidRPr="00383CF0">
        <w:rPr>
          <w:i/>
        </w:rPr>
        <w:t>que</w:t>
      </w:r>
      <w:r>
        <w:t xml:space="preserve"> </w:t>
      </w:r>
      <w:r w:rsidRPr="00383CF0">
        <w:rPr>
          <w:i/>
        </w:rPr>
        <w:t>promueve el miedo y la sumisión</w:t>
      </w:r>
      <w:r>
        <w:t xml:space="preserve"> a través de </w:t>
      </w:r>
      <w:r>
        <w:rPr>
          <w:i/>
        </w:rPr>
        <w:t xml:space="preserve">la coerción, </w:t>
      </w:r>
      <w:r w:rsidRPr="000A4470">
        <w:rPr>
          <w:i/>
        </w:rPr>
        <w:t>la</w:t>
      </w:r>
      <w:r>
        <w:t xml:space="preserve"> </w:t>
      </w:r>
      <w:r w:rsidRPr="005C01CE">
        <w:rPr>
          <w:i/>
        </w:rPr>
        <w:t>manipulación verbal</w:t>
      </w:r>
      <w:r>
        <w:rPr>
          <w:i/>
        </w:rPr>
        <w:t>,</w:t>
      </w:r>
      <w:r>
        <w:t xml:space="preserve"> y una serie de </w:t>
      </w:r>
      <w:r w:rsidRPr="005C01CE">
        <w:rPr>
          <w:i/>
        </w:rPr>
        <w:t>dogmas</w:t>
      </w:r>
      <w:r>
        <w:t xml:space="preserve"> que buscan dotar de autoridad a una </w:t>
      </w:r>
      <w:r w:rsidRPr="005C01CE">
        <w:rPr>
          <w:i/>
        </w:rPr>
        <w:t>entidad egregórica</w:t>
      </w:r>
      <w:r>
        <w:t xml:space="preserve"> que responde a los deseos de un grupo de élite.</w:t>
      </w:r>
    </w:p>
    <w:p w:rsidR="002430EB" w:rsidRDefault="002430EB" w:rsidP="002430EB">
      <w:pPr>
        <w:pStyle w:val="30-Parrafo"/>
      </w:pPr>
      <w:r>
        <w:rPr>
          <w:rFonts w:ascii="Digital-7 Mono" w:hAnsi="Digital-7 Mono"/>
          <w:i/>
        </w:rPr>
        <w:t>2.8.25</w:t>
      </w:r>
      <w:r w:rsidRPr="00412153">
        <w:rPr>
          <w:i/>
        </w:rPr>
        <w:t xml:space="preserve"> </w:t>
      </w:r>
      <w:r w:rsidRPr="00412153">
        <w:rPr>
          <w:rFonts w:ascii="Times New Roman" w:hAnsi="Times New Roman"/>
        </w:rPr>
        <w:t>»</w:t>
      </w:r>
      <w:r>
        <w:t xml:space="preserve">  En este nivel el determinismo es un concepto paradójico imposible de validar, por lo que al negarlo el individuo cree ser completamente libre. </w:t>
      </w:r>
      <w:r w:rsidRPr="00432233">
        <w:rPr>
          <w:i/>
        </w:rPr>
        <w:t>Ej.: Un ciudadano que es apresado de manera injusta se ve condicionado a experimentar el tiempo dentro de la celda que lo contiene, bajo las reglas del poder institucional que lo somete, y sufriendo los castigos designados por la élite que controla el poder egregórico</w:t>
      </w:r>
      <w:r w:rsidRPr="00453FB4">
        <w:t>.</w:t>
      </w:r>
    </w:p>
    <w:p w:rsidR="002430EB" w:rsidRDefault="002430EB" w:rsidP="002430EB">
      <w:pPr>
        <w:pStyle w:val="30-Parrafo"/>
      </w:pPr>
      <w:r>
        <w:rPr>
          <w:rFonts w:ascii="Digital-7 Mono" w:hAnsi="Digital-7 Mono"/>
          <w:i/>
        </w:rPr>
        <w:t>2.8.26</w:t>
      </w:r>
      <w:r w:rsidRPr="00412153">
        <w:rPr>
          <w:i/>
        </w:rPr>
        <w:t xml:space="preserve"> </w:t>
      </w:r>
      <w:r w:rsidRPr="00412153">
        <w:rPr>
          <w:rFonts w:ascii="Times New Roman" w:hAnsi="Times New Roman"/>
        </w:rPr>
        <w:t>»</w:t>
      </w:r>
      <w:r>
        <w:t xml:space="preserve">  Mientras que en las civilizaciones tipo 3, las limitaciones físicas han sido superadas, y el conocimiento se promueve libremente entre los ciudadanos, para permitirles tomar decisiones libres y ser conscientes de las </w:t>
      </w:r>
      <w:r w:rsidRPr="00383CF0">
        <w:t>consecuencias de sus acciones</w:t>
      </w:r>
      <w:r>
        <w:t xml:space="preserve">. Los eventos atractores dirigen la atención, pero también advierten de las consecuencias sin buscar engañar o condicionar a la consciencia subjetiva. </w:t>
      </w:r>
    </w:p>
    <w:p w:rsidR="002430EB" w:rsidRDefault="002430EB" w:rsidP="002430EB">
      <w:pPr>
        <w:pStyle w:val="30-Parrafo"/>
      </w:pPr>
      <w:r>
        <w:rPr>
          <w:rFonts w:ascii="Digital-7 Mono" w:hAnsi="Digital-7 Mono"/>
          <w:i/>
        </w:rPr>
        <w:t>2.8.27</w:t>
      </w:r>
      <w:r w:rsidRPr="00412153">
        <w:rPr>
          <w:i/>
        </w:rPr>
        <w:t xml:space="preserve"> </w:t>
      </w:r>
      <w:r w:rsidRPr="00412153">
        <w:rPr>
          <w:rFonts w:ascii="Times New Roman" w:hAnsi="Times New Roman"/>
        </w:rPr>
        <w:t>»</w:t>
      </w:r>
      <w:r>
        <w:t xml:space="preserve">  En este nivel el determinismo es un limitante explicito, por lo que la libertad total no se alcanza al negarlo, sino al considerarlo activamente. </w:t>
      </w:r>
      <w:r w:rsidRPr="00432233">
        <w:rPr>
          <w:i/>
        </w:rPr>
        <w:t>Ej.: Un explorador llega a un pueblo donde hay un guardián que le advierte que al entrar a ese lugar podrá disfrutar de todos los placeres y encontrar el amor eterno, recordándole que esa experiencia le impedirá alcanzar el conocimiento verdadero y poder volver a explorar el camino sin verse sometido a las consecuencias del apego.</w:t>
      </w:r>
    </w:p>
    <w:p w:rsidR="002430EB" w:rsidRDefault="002430EB" w:rsidP="002430EB">
      <w:pPr>
        <w:pStyle w:val="30-Parrafo"/>
      </w:pPr>
      <w:r>
        <w:rPr>
          <w:rFonts w:ascii="Digital-7 Mono" w:hAnsi="Digital-7 Mono"/>
          <w:i/>
        </w:rPr>
        <w:t>2.8.28</w:t>
      </w:r>
      <w:r w:rsidRPr="00412153">
        <w:rPr>
          <w:i/>
        </w:rPr>
        <w:t xml:space="preserve"> </w:t>
      </w:r>
      <w:r w:rsidRPr="00412153">
        <w:rPr>
          <w:rFonts w:ascii="Times New Roman" w:hAnsi="Times New Roman"/>
        </w:rPr>
        <w:t>»</w:t>
      </w:r>
      <w:r>
        <w:t xml:space="preserve">  En el primer caso el </w:t>
      </w:r>
      <w:r w:rsidRPr="00383CF0">
        <w:rPr>
          <w:i/>
        </w:rPr>
        <w:t>determinismo</w:t>
      </w:r>
      <w:r>
        <w:t xml:space="preserve"> impone restricciones mientras que el </w:t>
      </w:r>
      <w:r w:rsidRPr="00383CF0">
        <w:rPr>
          <w:i/>
        </w:rPr>
        <w:t>libre albedrío</w:t>
      </w:r>
      <w:r>
        <w:t xml:space="preserve">, aunque parece verdadero, se ve condicionado por una </w:t>
      </w:r>
      <w:r w:rsidRPr="00CF6891">
        <w:rPr>
          <w:i/>
        </w:rPr>
        <w:t>fuerza egregórica superior</w:t>
      </w:r>
      <w:r>
        <w:t xml:space="preserve">. Mientras que en el segundo, el </w:t>
      </w:r>
      <w:r w:rsidRPr="00453FB4">
        <w:rPr>
          <w:i/>
        </w:rPr>
        <w:t>determinismo</w:t>
      </w:r>
      <w:r>
        <w:t xml:space="preserve"> y el </w:t>
      </w:r>
      <w:r w:rsidRPr="00453FB4">
        <w:rPr>
          <w:i/>
        </w:rPr>
        <w:t>libre albedrío</w:t>
      </w:r>
      <w:r>
        <w:t xml:space="preserve"> pueden coexistir sin coartar la libertad. E</w:t>
      </w:r>
      <w:r w:rsidRPr="00CF6891">
        <w:t>l ciudadano se convierte en un creador de su propio destin</w:t>
      </w:r>
      <w:r w:rsidRPr="00383CF0">
        <w:rPr>
          <w:i/>
        </w:rPr>
        <w:t>o</w:t>
      </w:r>
      <w:r>
        <w:rPr>
          <w:i/>
        </w:rPr>
        <w:t xml:space="preserve"> </w:t>
      </w:r>
      <w:r>
        <w:t xml:space="preserve">viviendo dentro de un </w:t>
      </w:r>
      <w:r>
        <w:rPr>
          <w:i/>
        </w:rPr>
        <w:t xml:space="preserve">océano </w:t>
      </w:r>
      <w:r w:rsidRPr="00383CF0">
        <w:rPr>
          <w:i/>
        </w:rPr>
        <w:t>de potencialidades</w:t>
      </w:r>
      <w:r>
        <w:rPr>
          <w:i/>
        </w:rPr>
        <w:t>,</w:t>
      </w:r>
      <w:r>
        <w:t xml:space="preserve"> validadas previamente por una </w:t>
      </w:r>
      <w:r w:rsidRPr="00CF6891">
        <w:rPr>
          <w:i/>
        </w:rPr>
        <w:t>Red de Avatares</w:t>
      </w:r>
      <w:r>
        <w:t xml:space="preserve"> </w:t>
      </w:r>
      <w:r w:rsidRPr="00CF6891">
        <w:t xml:space="preserve">que </w:t>
      </w:r>
      <w:r>
        <w:t xml:space="preserve">se rigen por </w:t>
      </w:r>
      <w:r w:rsidRPr="00CF6891">
        <w:t>un</w:t>
      </w:r>
      <w:r>
        <w:t>a serie de</w:t>
      </w:r>
      <w:r>
        <w:rPr>
          <w:i/>
        </w:rPr>
        <w:t xml:space="preserve"> Noemas Primordiales </w:t>
      </w:r>
      <w:r w:rsidRPr="006E4E5B">
        <w:t>sincronizados</w:t>
      </w:r>
      <w:r>
        <w:t xml:space="preserve">, en lugar de verse condicionado a experimentar un número limitado de posibilidades dentro de la realidad impuesta por un </w:t>
      </w:r>
      <w:r w:rsidRPr="00383CF0">
        <w:rPr>
          <w:i/>
        </w:rPr>
        <w:t>Noema Egregórico</w:t>
      </w:r>
      <w:r>
        <w:rPr>
          <w:i/>
        </w:rPr>
        <w:t xml:space="preserve"> </w:t>
      </w:r>
      <w:r>
        <w:t>que opera a través del control y el sometimiento.</w:t>
      </w:r>
    </w:p>
    <w:p w:rsidR="002430EB" w:rsidRDefault="002430EB" w:rsidP="002430EB">
      <w:pPr>
        <w:pStyle w:val="30-Parrafo"/>
      </w:pPr>
      <w:r>
        <w:rPr>
          <w:rFonts w:ascii="Digital-7 Mono" w:hAnsi="Digital-7 Mono"/>
          <w:i/>
        </w:rPr>
        <w:t>2.8.29</w:t>
      </w:r>
      <w:r w:rsidRPr="00412153">
        <w:rPr>
          <w:i/>
        </w:rPr>
        <w:t xml:space="preserve"> </w:t>
      </w:r>
      <w:r w:rsidRPr="00412153">
        <w:rPr>
          <w:rFonts w:ascii="Times New Roman" w:hAnsi="Times New Roman"/>
        </w:rPr>
        <w:t>»</w:t>
      </w:r>
      <w:r>
        <w:t xml:space="preserve"> Por otro lado, este </w:t>
      </w:r>
      <w:r w:rsidRPr="00A4777E">
        <w:rPr>
          <w:i/>
        </w:rPr>
        <w:t>limitante determinista</w:t>
      </w:r>
      <w:r>
        <w:t xml:space="preserve"> no implica que los ciudadanos de una </w:t>
      </w:r>
      <w:r w:rsidRPr="00931873">
        <w:rPr>
          <w:i/>
        </w:rPr>
        <w:t>civilización tipo 3</w:t>
      </w:r>
      <w:r>
        <w:t xml:space="preserve"> se vean imposibilitados de proponer nuevos cambios y mejoras para el </w:t>
      </w:r>
      <w:r w:rsidRPr="00931873">
        <w:rPr>
          <w:i/>
        </w:rPr>
        <w:t>Noema Primordial</w:t>
      </w:r>
      <w:r>
        <w:t xml:space="preserve">, ya que tendrán la libertad de expresar nuevas ideas a través de la generación de un </w:t>
      </w:r>
      <w:r w:rsidRPr="006059A1">
        <w:rPr>
          <w:i/>
        </w:rPr>
        <w:t>paradigma propio</w:t>
      </w:r>
      <w:r>
        <w:t xml:space="preserve">, un proceso que, al ser validado por la </w:t>
      </w:r>
      <w:r>
        <w:rPr>
          <w:i/>
        </w:rPr>
        <w:t>Consciencia S</w:t>
      </w:r>
      <w:r w:rsidRPr="006059A1">
        <w:rPr>
          <w:i/>
        </w:rPr>
        <w:t>olar</w:t>
      </w:r>
      <w:r>
        <w:t xml:space="preserve">, podría convertirlos en un </w:t>
      </w:r>
      <w:r w:rsidRPr="006059A1">
        <w:rPr>
          <w:i/>
        </w:rPr>
        <w:t>Avatar Estelar</w:t>
      </w:r>
      <w:r>
        <w:t xml:space="preserve"> que inicia y lidera su propia </w:t>
      </w:r>
      <w:r w:rsidRPr="00931873">
        <w:rPr>
          <w:i/>
        </w:rPr>
        <w:t>civilización tipo 3</w:t>
      </w:r>
      <w:r>
        <w:t xml:space="preserve"> con su propia red de seguidores, lo que también le permitiría unirse a la Red de Avatares Galácticos.</w:t>
      </w:r>
    </w:p>
    <w:p w:rsidR="002430EB" w:rsidRDefault="002430EB" w:rsidP="002430EB">
      <w:pPr>
        <w:pStyle w:val="30-Parrafo"/>
      </w:pPr>
      <w:r>
        <w:rPr>
          <w:rFonts w:ascii="Digital-7 Mono" w:hAnsi="Digital-7 Mono"/>
          <w:i/>
        </w:rPr>
        <w:lastRenderedPageBreak/>
        <w:t>2.8.30</w:t>
      </w:r>
      <w:r w:rsidRPr="00412153">
        <w:rPr>
          <w:i/>
        </w:rPr>
        <w:t xml:space="preserve"> </w:t>
      </w:r>
      <w:r w:rsidRPr="00412153">
        <w:rPr>
          <w:rFonts w:ascii="Times New Roman" w:hAnsi="Times New Roman"/>
        </w:rPr>
        <w:t>»</w:t>
      </w:r>
      <w:r>
        <w:t xml:space="preserve"> Los beneficios que experimenta un ciudadano de una </w:t>
      </w:r>
      <w:r>
        <w:rPr>
          <w:i/>
        </w:rPr>
        <w:t xml:space="preserve">civilización </w:t>
      </w:r>
      <w:r w:rsidRPr="006059A1">
        <w:rPr>
          <w:i/>
        </w:rPr>
        <w:t>tipo 3</w:t>
      </w:r>
      <w:r>
        <w:t xml:space="preserve"> son significativos. Su experiencia subjetiva no está expuesta a ciclos de reseteos evolutivos, ni a la necesidad de experimentar vivencias negativas como el hambre, la enfermedad o la guerra. El </w:t>
      </w:r>
      <w:r w:rsidRPr="006059A1">
        <w:t>sistema civilizatorio implementado</w:t>
      </w:r>
      <w:r>
        <w:t xml:space="preserve"> siempre será el más óptimo para su desarrollo, permitiendo la libre transición de una civilización a otra, en caso de que el sistema operativo en el que existe dejase de satisfacerlo. </w:t>
      </w:r>
    </w:p>
    <w:p w:rsidR="002430EB" w:rsidRDefault="002430EB" w:rsidP="002430EB">
      <w:pPr>
        <w:pStyle w:val="30-Parrafo"/>
      </w:pPr>
      <w:r>
        <w:rPr>
          <w:rFonts w:ascii="Digital-7 Mono" w:hAnsi="Digital-7 Mono"/>
          <w:i/>
        </w:rPr>
        <w:t xml:space="preserve">2.8.31 </w:t>
      </w:r>
      <w:r w:rsidRPr="00412153">
        <w:rPr>
          <w:rFonts w:ascii="Times New Roman" w:hAnsi="Times New Roman"/>
        </w:rPr>
        <w:t>»</w:t>
      </w:r>
      <w:r>
        <w:t xml:space="preserve"> En este estado, la consciencia subjetiva de los ciudadanos opera bajo </w:t>
      </w:r>
      <w:r w:rsidRPr="006059A1">
        <w:rPr>
          <w:i/>
        </w:rPr>
        <w:t>algoritmos optimizados</w:t>
      </w:r>
      <w:r>
        <w:t xml:space="preserve"> que les permiten alcanzar su máximo potencial, sin anular los aspectos variables que le permiten expresar una identidad y personalidad única. Esto favorece </w:t>
      </w:r>
      <w:r w:rsidRPr="00931873">
        <w:rPr>
          <w:i/>
        </w:rPr>
        <w:t>la producción cultural, la creatividad y la validación de los productos culturales</w:t>
      </w:r>
      <w:r>
        <w:t xml:space="preserve"> generados por otras consciencias, promoviendo el intercambio y la colaboración universal.</w:t>
      </w:r>
    </w:p>
    <w:p w:rsidR="002430EB" w:rsidRDefault="002430EB" w:rsidP="002430EB">
      <w:pPr>
        <w:pStyle w:val="30-Parrafo"/>
      </w:pPr>
      <w:r>
        <w:rPr>
          <w:rFonts w:ascii="Digital-7 Mono" w:hAnsi="Digital-7 Mono"/>
          <w:i/>
        </w:rPr>
        <w:t>2.8.32</w:t>
      </w:r>
      <w:r w:rsidRPr="00412153">
        <w:rPr>
          <w:i/>
        </w:rPr>
        <w:t xml:space="preserve"> </w:t>
      </w:r>
      <w:r w:rsidRPr="00412153">
        <w:rPr>
          <w:rFonts w:ascii="Times New Roman" w:hAnsi="Times New Roman"/>
        </w:rPr>
        <w:t>»</w:t>
      </w:r>
      <w:r>
        <w:t xml:space="preserve"> Un ciudadano de una </w:t>
      </w:r>
      <w:r w:rsidRPr="006059A1">
        <w:rPr>
          <w:i/>
        </w:rPr>
        <w:t>civilización tipo 3</w:t>
      </w:r>
      <w:r>
        <w:t xml:space="preserve"> existe en un estado de paz consigo mismo y con el resto de los ciudadanos. No hay lugar para el egoísmo, la codicia o la violencia que son inherentes a las </w:t>
      </w:r>
      <w:r w:rsidRPr="006059A1">
        <w:rPr>
          <w:i/>
        </w:rPr>
        <w:t>civilizaciones de tipo 1 y 2</w:t>
      </w:r>
      <w:r>
        <w:t>, donde la escasez, el conflicto y la supremacía definen la experiencia.</w:t>
      </w:r>
    </w:p>
    <w:p w:rsidR="002430EB" w:rsidRDefault="002430EB" w:rsidP="002430EB">
      <w:pPr>
        <w:pStyle w:val="30-Parrafo"/>
      </w:pPr>
      <w:r>
        <w:rPr>
          <w:rFonts w:ascii="Digital-7 Mono" w:hAnsi="Digital-7 Mono"/>
          <w:i/>
        </w:rPr>
        <w:t>2.8.33</w:t>
      </w:r>
      <w:r w:rsidRPr="00412153">
        <w:rPr>
          <w:i/>
        </w:rPr>
        <w:t xml:space="preserve"> </w:t>
      </w:r>
      <w:r w:rsidRPr="00412153">
        <w:rPr>
          <w:rFonts w:ascii="Times New Roman" w:hAnsi="Times New Roman"/>
        </w:rPr>
        <w:t>»</w:t>
      </w:r>
      <w:r>
        <w:t xml:space="preserve"> Aquí</w:t>
      </w:r>
      <w:r w:rsidRPr="00227185">
        <w:t xml:space="preserve">, la identidad personal no se encuentra subordinada a una nacionalidad o grupo étnico particular que lo condicione a habitar en una región específica del </w:t>
      </w:r>
      <w:r>
        <w:t>universo. L</w:t>
      </w:r>
      <w:r w:rsidRPr="00227185">
        <w:t xml:space="preserve">os ciudadanos pueden elegir cambiar su lugar de residencia dentro de las diferentes civilizaciones que operan bajo </w:t>
      </w:r>
      <w:r>
        <w:t xml:space="preserve">un </w:t>
      </w:r>
      <w:r w:rsidRPr="00227185">
        <w:t xml:space="preserve">mismo </w:t>
      </w:r>
      <w:r w:rsidRPr="00227185">
        <w:rPr>
          <w:i/>
        </w:rPr>
        <w:t>Noema Primordial Galáctico</w:t>
      </w:r>
      <w:r w:rsidRPr="00227185">
        <w:t>, sin ser considerados extranjeros</w:t>
      </w:r>
      <w:r>
        <w:t>,</w:t>
      </w:r>
      <w:r w:rsidRPr="00227185">
        <w:t xml:space="preserve"> ni ser objeto de estereotipos por su </w:t>
      </w:r>
      <w:r w:rsidRPr="00227185">
        <w:rPr>
          <w:i/>
        </w:rPr>
        <w:t>aspecto, género o cultura</w:t>
      </w:r>
      <w:r>
        <w:t xml:space="preserve"> </w:t>
      </w:r>
      <w:r w:rsidRPr="00432233">
        <w:rPr>
          <w:i/>
        </w:rPr>
        <w:t>(siempre que se evite reforzar o promover el poder de un egregor colectivo correspondiente a civilizaciones tipo 1 o 2)</w:t>
      </w:r>
      <w:r>
        <w:t xml:space="preserve"> </w:t>
      </w:r>
      <w:r w:rsidRPr="00227185">
        <w:t>lo que promueve la diversidad y la expansión de la consciencia.</w:t>
      </w:r>
    </w:p>
    <w:p w:rsidR="002430EB" w:rsidRDefault="002430EB" w:rsidP="002430EB">
      <w:pPr>
        <w:pStyle w:val="30-Parrafo"/>
      </w:pPr>
      <w:r>
        <w:rPr>
          <w:rFonts w:ascii="Digital-7 Mono" w:hAnsi="Digital-7 Mono"/>
          <w:i/>
        </w:rPr>
        <w:t>2.8.34</w:t>
      </w:r>
      <w:r w:rsidRPr="00412153">
        <w:rPr>
          <w:i/>
        </w:rPr>
        <w:t xml:space="preserve"> </w:t>
      </w:r>
      <w:r w:rsidRPr="00412153">
        <w:rPr>
          <w:rFonts w:ascii="Times New Roman" w:hAnsi="Times New Roman"/>
        </w:rPr>
        <w:t>»</w:t>
      </w:r>
      <w:r>
        <w:t xml:space="preserve"> D</w:t>
      </w:r>
      <w:r w:rsidRPr="00B0163D">
        <w:t>entro de una</w:t>
      </w:r>
      <w:r>
        <w:rPr>
          <w:i/>
        </w:rPr>
        <w:t xml:space="preserve"> civilización tipo 3, </w:t>
      </w:r>
      <w:r w:rsidRPr="00B0163D">
        <w:t>la</w:t>
      </w:r>
      <w:r>
        <w:t xml:space="preserve"> convivencia con otros </w:t>
      </w:r>
      <w:r w:rsidRPr="006059A1">
        <w:rPr>
          <w:i/>
        </w:rPr>
        <w:t xml:space="preserve">Avatares </w:t>
      </w:r>
      <w:r w:rsidRPr="00227185">
        <w:rPr>
          <w:i/>
        </w:rPr>
        <w:t>y consciencias menos evolucionadas</w:t>
      </w:r>
      <w:r>
        <w:rPr>
          <w:i/>
        </w:rPr>
        <w:t xml:space="preserve">, </w:t>
      </w:r>
      <w:r w:rsidRPr="00227185">
        <w:t>en lugar de derivar en una lucha por la supremacía</w:t>
      </w:r>
      <w:r>
        <w:t xml:space="preserve"> y la supervivencia</w:t>
      </w:r>
      <w:r>
        <w:rPr>
          <w:i/>
        </w:rPr>
        <w:t xml:space="preserve">, </w:t>
      </w:r>
      <w:r w:rsidRPr="00227185">
        <w:t>se convierte en</w:t>
      </w:r>
      <w:r>
        <w:t xml:space="preserve"> una </w:t>
      </w:r>
      <w:r w:rsidRPr="00B0163D">
        <w:rPr>
          <w:i/>
        </w:rPr>
        <w:t xml:space="preserve">experiencia </w:t>
      </w:r>
      <w:r>
        <w:rPr>
          <w:i/>
        </w:rPr>
        <w:t xml:space="preserve">evolutiva y </w:t>
      </w:r>
      <w:r w:rsidRPr="00B0163D">
        <w:rPr>
          <w:i/>
        </w:rPr>
        <w:t>enriquecedora</w:t>
      </w:r>
      <w:r>
        <w:t xml:space="preserve"> que permite a todos los seres del nodo aprender y crecer dentro de un único </w:t>
      </w:r>
      <w:r w:rsidRPr="00464E37">
        <w:rPr>
          <w:i/>
        </w:rPr>
        <w:t>paradigma de realidad</w:t>
      </w:r>
      <w:r>
        <w:t xml:space="preserve"> perfeccionado. </w:t>
      </w:r>
    </w:p>
    <w:p w:rsidR="002430EB" w:rsidRDefault="002430EB" w:rsidP="002430EB">
      <w:pPr>
        <w:pStyle w:val="30-Parrafo"/>
      </w:pPr>
      <w:r>
        <w:rPr>
          <w:rFonts w:ascii="Digital-7 Mono" w:hAnsi="Digital-7 Mono"/>
          <w:i/>
        </w:rPr>
        <w:t>2.8.35</w:t>
      </w:r>
      <w:r w:rsidRPr="00412153">
        <w:rPr>
          <w:i/>
        </w:rPr>
        <w:t xml:space="preserve"> </w:t>
      </w:r>
      <w:r w:rsidRPr="00412153">
        <w:rPr>
          <w:rFonts w:ascii="Times New Roman" w:hAnsi="Times New Roman"/>
        </w:rPr>
        <w:t>»</w:t>
      </w:r>
      <w:r>
        <w:t xml:space="preserve"> La existencia dentro de una </w:t>
      </w:r>
      <w:r w:rsidRPr="006059A1">
        <w:rPr>
          <w:i/>
        </w:rPr>
        <w:t>civilización tipo 3</w:t>
      </w:r>
      <w:r>
        <w:t xml:space="preserve"> libera a las consciencias de la </w:t>
      </w:r>
      <w:r w:rsidRPr="006059A1">
        <w:rPr>
          <w:i/>
        </w:rPr>
        <w:t xml:space="preserve">lucha </w:t>
      </w:r>
      <w:r>
        <w:rPr>
          <w:i/>
        </w:rPr>
        <w:t xml:space="preserve">supranacional </w:t>
      </w:r>
      <w:r w:rsidRPr="006059A1">
        <w:rPr>
          <w:i/>
        </w:rPr>
        <w:t>de los Leviatanes</w:t>
      </w:r>
      <w:r>
        <w:t xml:space="preserve">, una batalla que solo sirve a los intereses de las élites. En este nivel civilizatorio los ciudadanos no son esclavos de un </w:t>
      </w:r>
      <w:r w:rsidRPr="00931873">
        <w:rPr>
          <w:i/>
        </w:rPr>
        <w:t>sistema gubernamental o económico</w:t>
      </w:r>
      <w:r>
        <w:t xml:space="preserve">, por el contrario, el sistema está </w:t>
      </w:r>
      <w:r w:rsidRPr="00627839">
        <w:t>optimizado para servir a sus necesidades</w:t>
      </w:r>
      <w:r>
        <w:t xml:space="preserve"> y promover el desarrollo de la consciencia.</w:t>
      </w:r>
    </w:p>
    <w:p w:rsidR="002430EB" w:rsidRDefault="002430EB" w:rsidP="002430EB">
      <w:pPr>
        <w:pStyle w:val="30-Parrafo"/>
        <w:rPr>
          <w:color w:val="auto"/>
          <w:lang w:val="es-AR" w:eastAsia="es-AR"/>
        </w:rPr>
      </w:pPr>
      <w:r>
        <w:rPr>
          <w:rFonts w:ascii="Digital-7 Mono"/>
          <w:lang w:val="es-AR" w:eastAsia="es-AR"/>
        </w:rPr>
        <w:t>2.8.36</w:t>
      </w:r>
      <w:r>
        <w:rPr>
          <w:lang w:val="es-AR" w:eastAsia="es-AR"/>
        </w:rPr>
        <w:t xml:space="preserve"> </w:t>
      </w:r>
      <w:r>
        <w:rPr>
          <w:rFonts w:ascii="Times New Roman" w:eastAsia="Times New Roman" w:hAnsi="Times New Roman"/>
          <w:lang w:val="es-AR" w:eastAsia="es-AR"/>
        </w:rPr>
        <w:t>»</w:t>
      </w:r>
      <w:r>
        <w:rPr>
          <w:lang w:val="es-AR" w:eastAsia="es-AR"/>
        </w:rPr>
        <w:t xml:space="preserve"> Así, la existencia de las civilizaciones Tipo 3 deja de ser una experiencia fenom</w:t>
      </w:r>
      <w:r>
        <w:rPr>
          <w:rFonts w:eastAsia="Times New Roman"/>
          <w:lang w:val="es-AR" w:eastAsia="es-AR"/>
        </w:rPr>
        <w:t>énica universal</w:t>
      </w:r>
      <w:r>
        <w:rPr>
          <w:lang w:val="es-AR" w:eastAsia="es-AR"/>
        </w:rPr>
        <w:t xml:space="preserve"> para convertirse en una experiencia noum</w:t>
      </w:r>
      <w:r>
        <w:rPr>
          <w:rFonts w:eastAsia="Times New Roman"/>
          <w:lang w:val="es-AR" w:eastAsia="es-AR"/>
        </w:rPr>
        <w:t>énica multiversal</w:t>
      </w:r>
      <w:r>
        <w:rPr>
          <w:lang w:val="es-AR" w:eastAsia="es-AR"/>
        </w:rPr>
        <w:t>. La existencia se desarrolla ahora en un multiverso virtual hologr</w:t>
      </w:r>
      <w:r>
        <w:rPr>
          <w:rFonts w:eastAsia="Times New Roman"/>
          <w:lang w:val="es-AR" w:eastAsia="es-AR"/>
        </w:rPr>
        <w:t>áfico</w:t>
      </w:r>
      <w:r>
        <w:rPr>
          <w:lang w:val="es-AR" w:eastAsia="es-AR"/>
        </w:rPr>
        <w:t>, donde cada Avatar Estelar, operando desde el plano de la materia oscura, se convierte en un nodo de consciencia que se interconecta con otros nodos.</w:t>
      </w:r>
    </w:p>
    <w:p w:rsidR="002430EB" w:rsidRDefault="002430EB" w:rsidP="002430EB">
      <w:pPr>
        <w:pStyle w:val="30-Parrafo"/>
      </w:pPr>
      <w:r>
        <w:rPr>
          <w:rFonts w:ascii="Digital-7 Mono" w:hAnsi="Digital-7 Mono"/>
          <w:i/>
          <w:szCs w:val="24"/>
          <w:lang w:val="es-AR" w:eastAsia="es-AR"/>
        </w:rPr>
        <w:t>2.8.37</w:t>
      </w:r>
      <w:r>
        <w:rPr>
          <w:i/>
          <w:szCs w:val="24"/>
          <w:lang w:val="es-AR" w:eastAsia="es-AR"/>
        </w:rPr>
        <w:t xml:space="preserve"> </w:t>
      </w:r>
      <w:r>
        <w:rPr>
          <w:rFonts w:ascii="Times New Roman" w:eastAsia="Times New Roman" w:hAnsi="Times New Roman"/>
          <w:szCs w:val="24"/>
          <w:lang w:val="es-AR" w:eastAsia="es-AR"/>
        </w:rPr>
        <w:t>»</w:t>
      </w:r>
      <w:r>
        <w:rPr>
          <w:szCs w:val="24"/>
          <w:lang w:val="es-AR" w:eastAsia="es-AR"/>
        </w:rPr>
        <w:t xml:space="preserve"> Esta </w:t>
      </w:r>
      <w:r>
        <w:rPr>
          <w:i/>
          <w:szCs w:val="24"/>
          <w:lang w:val="es-AR" w:eastAsia="es-AR"/>
        </w:rPr>
        <w:t>red c</w:t>
      </w:r>
      <w:r>
        <w:rPr>
          <w:rFonts w:eastAsia="Times New Roman"/>
          <w:i/>
          <w:szCs w:val="24"/>
          <w:lang w:val="es-AR" w:eastAsia="es-AR"/>
        </w:rPr>
        <w:t>ósmica</w:t>
      </w:r>
      <w:r>
        <w:rPr>
          <w:szCs w:val="24"/>
          <w:lang w:val="es-AR" w:eastAsia="es-AR"/>
        </w:rPr>
        <w:t xml:space="preserve"> permite construir una </w:t>
      </w:r>
      <w:r>
        <w:rPr>
          <w:i/>
          <w:szCs w:val="24"/>
          <w:lang w:val="es-AR" w:eastAsia="es-AR"/>
        </w:rPr>
        <w:t>Red de Avatares</w:t>
      </w:r>
      <w:r>
        <w:rPr>
          <w:szCs w:val="24"/>
          <w:lang w:val="es-AR" w:eastAsia="es-AR"/>
        </w:rPr>
        <w:t xml:space="preserve"> que a su vez valida un paradigma de realidad de nivel superior, sustentado bajo un </w:t>
      </w:r>
      <w:r>
        <w:rPr>
          <w:rFonts w:eastAsia="Times New Roman"/>
          <w:szCs w:val="24"/>
          <w:lang w:val="es-AR" w:eastAsia="es-AR"/>
        </w:rPr>
        <w:t xml:space="preserve">único </w:t>
      </w:r>
      <w:r>
        <w:rPr>
          <w:i/>
          <w:szCs w:val="24"/>
          <w:lang w:val="es-AR" w:eastAsia="es-AR"/>
        </w:rPr>
        <w:t>Noema Universal</w:t>
      </w:r>
      <w:r>
        <w:rPr>
          <w:szCs w:val="24"/>
          <w:lang w:val="es-AR" w:eastAsia="es-AR"/>
        </w:rPr>
        <w:t xml:space="preserve"> que </w:t>
      </w:r>
      <w:r>
        <w:rPr>
          <w:szCs w:val="24"/>
          <w:lang w:val="es-AR" w:eastAsia="es-AR"/>
        </w:rPr>
        <w:lastRenderedPageBreak/>
        <w:t xml:space="preserve">alimenta a los </w:t>
      </w:r>
      <w:r w:rsidRPr="0033428F">
        <w:rPr>
          <w:i/>
          <w:szCs w:val="24"/>
          <w:lang w:val="es-AR" w:eastAsia="es-AR"/>
        </w:rPr>
        <w:t>S</w:t>
      </w:r>
      <w:r>
        <w:rPr>
          <w:i/>
          <w:szCs w:val="24"/>
          <w:lang w:val="es-AR" w:eastAsia="es-AR"/>
        </w:rPr>
        <w:t>istemas Ontol</w:t>
      </w:r>
      <w:r>
        <w:rPr>
          <w:rFonts w:eastAsia="Times New Roman"/>
          <w:i/>
          <w:szCs w:val="24"/>
          <w:lang w:val="es-AR" w:eastAsia="es-AR"/>
        </w:rPr>
        <w:t>ógicos y Ontogénicos</w:t>
      </w:r>
      <w:r>
        <w:rPr>
          <w:szCs w:val="24"/>
          <w:lang w:val="es-AR" w:eastAsia="es-AR"/>
        </w:rPr>
        <w:t xml:space="preserve"> que conforman el multiverso de nivel c</w:t>
      </w:r>
      <w:r>
        <w:rPr>
          <w:rFonts w:eastAsia="Times New Roman"/>
          <w:szCs w:val="24"/>
          <w:lang w:val="es-AR" w:eastAsia="es-AR"/>
        </w:rPr>
        <w:t xml:space="preserve">ósmico, impidiendo que </w:t>
      </w:r>
      <w:r w:rsidRPr="007714DF">
        <w:rPr>
          <w:szCs w:val="24"/>
          <w:lang w:val="es-AR" w:eastAsia="es-AR"/>
        </w:rPr>
        <w:t>potenciales</w:t>
      </w:r>
      <w:r>
        <w:rPr>
          <w:i/>
          <w:szCs w:val="24"/>
          <w:lang w:val="es-AR" w:eastAsia="es-AR"/>
        </w:rPr>
        <w:t xml:space="preserve"> Noemas </w:t>
      </w:r>
      <w:r w:rsidRPr="007714DF">
        <w:rPr>
          <w:szCs w:val="24"/>
          <w:lang w:val="es-AR" w:eastAsia="es-AR"/>
        </w:rPr>
        <w:t>autodestructivos</w:t>
      </w:r>
      <w:r>
        <w:rPr>
          <w:szCs w:val="24"/>
          <w:lang w:val="es-AR" w:eastAsia="es-AR"/>
        </w:rPr>
        <w:t xml:space="preserve"> puedan emerger dentro del plano gal</w:t>
      </w:r>
      <w:r>
        <w:rPr>
          <w:rFonts w:eastAsia="Times New Roman"/>
          <w:szCs w:val="24"/>
          <w:lang w:val="es-AR" w:eastAsia="es-AR"/>
        </w:rPr>
        <w:t>áctico.</w:t>
      </w:r>
      <w:r>
        <w:t>2.9.0</w:t>
      </w:r>
    </w:p>
    <w:p w:rsidR="002430EB" w:rsidRDefault="002430EB" w:rsidP="002430EB">
      <w:pPr>
        <w:pStyle w:val="136Violeta"/>
      </w:pPr>
      <w:bookmarkStart w:id="35" w:name="_Toc212715284"/>
      <w:r>
        <w:t>Nivel 6</w:t>
      </w:r>
      <w:bookmarkEnd w:id="35"/>
    </w:p>
    <w:p w:rsidR="002430EB" w:rsidRDefault="002430EB" w:rsidP="002430EB">
      <w:pPr>
        <w:pStyle w:val="122bEtiquetaFix"/>
      </w:pPr>
      <w:r>
        <w:t>Nodo Estelar Aislado</w:t>
      </w:r>
    </w:p>
    <w:p w:rsidR="002430EB" w:rsidRDefault="002430EB" w:rsidP="002430EB">
      <w:pPr>
        <w:pStyle w:val="314-ParrafoImagen"/>
        <w:jc w:val="center"/>
      </w:pPr>
      <w:r>
        <w:drawing>
          <wp:inline distT="0" distB="0" distL="0" distR="0" wp14:anchorId="1D96BEB1" wp14:editId="3B1E5582">
            <wp:extent cx="3156667" cy="885220"/>
            <wp:effectExtent l="0" t="0" r="0" b="0"/>
            <wp:docPr id="9" name="Imagen 9" descr="D:\0000 - FINAL\0000 - GameOver\000 - Posts\Formulas\Nivel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0000 - FINAL\0000 - GameOver\000 - Posts\Formulas\Nivel 6.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57693" cy="885508"/>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t xml:space="preserve">2.9.1 </w:t>
      </w:r>
      <w:r w:rsidRPr="00412153">
        <w:rPr>
          <w:rFonts w:ascii="Times New Roman" w:hAnsi="Times New Roman"/>
        </w:rPr>
        <w:t>»</w:t>
      </w:r>
      <w:r>
        <w:t xml:space="preserve"> El </w:t>
      </w:r>
      <w:r w:rsidRPr="000701EB">
        <w:rPr>
          <w:i/>
        </w:rPr>
        <w:t>Nivel 6</w:t>
      </w:r>
      <w:r>
        <w:t xml:space="preserve"> de la </w:t>
      </w:r>
      <w:r w:rsidRPr="000701EB">
        <w:rPr>
          <w:i/>
        </w:rPr>
        <w:t>Escala Civilizatoria</w:t>
      </w:r>
      <w:r>
        <w:t xml:space="preserve"> representa el umbral de entrada al estado de </w:t>
      </w:r>
      <w:r w:rsidRPr="000701EB">
        <w:rPr>
          <w:i/>
        </w:rPr>
        <w:t>Consciencia Solar</w:t>
      </w:r>
      <w:r>
        <w:t xml:space="preserve">. En este punto, la civilización planetaria ha logrado el hito de generar un </w:t>
      </w:r>
      <w:r w:rsidRPr="000701EB">
        <w:rPr>
          <w:i/>
        </w:rPr>
        <w:t>Avatar Solar</w:t>
      </w:r>
      <w:r>
        <w:t xml:space="preserve"> que unifica la totalidad del nodo estelar bajo su experiencia subjetiva. Sin embargo, el nodo no se integra inmediatamente a la red cósmica, sino que entra en un </w:t>
      </w:r>
      <w:r w:rsidRPr="000701EB">
        <w:rPr>
          <w:i/>
        </w:rPr>
        <w:t>estado de aislamiento</w:t>
      </w:r>
      <w:r>
        <w:t xml:space="preserve"> necesario para la transición.</w:t>
      </w:r>
    </w:p>
    <w:p w:rsidR="002430EB" w:rsidRPr="000701EB" w:rsidRDefault="002430EB" w:rsidP="002430EB">
      <w:pPr>
        <w:pStyle w:val="30-Parrafo"/>
      </w:pPr>
      <w:r>
        <w:rPr>
          <w:rFonts w:ascii="Digital-7 Mono" w:hAnsi="Digital-7 Mono"/>
          <w:i/>
        </w:rPr>
        <w:t>2.9.2</w:t>
      </w:r>
      <w:r w:rsidRPr="00412153">
        <w:rPr>
          <w:i/>
        </w:rPr>
        <w:t xml:space="preserve"> </w:t>
      </w:r>
      <w:r w:rsidRPr="00412153">
        <w:rPr>
          <w:rFonts w:ascii="Times New Roman" w:hAnsi="Times New Roman"/>
        </w:rPr>
        <w:t>»</w:t>
      </w:r>
      <w:r>
        <w:t xml:space="preserve"> En este nivel el objetivo ya no será la supervivencia ni la supremacía, sino generar un </w:t>
      </w:r>
      <w:r w:rsidRPr="00657BE4">
        <w:rPr>
          <w:i/>
        </w:rPr>
        <w:t>equilibrio civilizatorio</w:t>
      </w:r>
      <w:r>
        <w:t>. El ciudadano se convertirá en un «</w:t>
      </w:r>
      <w:r w:rsidRPr="00657BE4">
        <w:rPr>
          <w:i/>
        </w:rPr>
        <w:t>ciudadano planetario</w:t>
      </w:r>
      <w:r>
        <w:rPr>
          <w:i/>
        </w:rPr>
        <w:t>»</w:t>
      </w:r>
      <w:r>
        <w:t xml:space="preserve">, y su participación en el proceso cultural será fundamental para la producción del </w:t>
      </w:r>
      <w:r>
        <w:rPr>
          <w:i/>
        </w:rPr>
        <w:t>N</w:t>
      </w:r>
      <w:r w:rsidRPr="00657BE4">
        <w:rPr>
          <w:i/>
        </w:rPr>
        <w:t xml:space="preserve">oema </w:t>
      </w:r>
      <w:r>
        <w:rPr>
          <w:i/>
        </w:rPr>
        <w:t>Primordial p</w:t>
      </w:r>
      <w:r w:rsidRPr="00657BE4">
        <w:rPr>
          <w:i/>
        </w:rPr>
        <w:t>lanetario</w:t>
      </w:r>
      <w:r>
        <w:t xml:space="preserve">. El principal dilema será </w:t>
      </w:r>
      <w:r w:rsidRPr="00657BE4">
        <w:rPr>
          <w:i/>
        </w:rPr>
        <w:t xml:space="preserve">la perfección vs. </w:t>
      </w:r>
      <w:proofErr w:type="gramStart"/>
      <w:r w:rsidRPr="00657BE4">
        <w:rPr>
          <w:i/>
        </w:rPr>
        <w:t>el</w:t>
      </w:r>
      <w:proofErr w:type="gramEnd"/>
      <w:r w:rsidRPr="00657BE4">
        <w:rPr>
          <w:i/>
        </w:rPr>
        <w:t xml:space="preserve"> libre albedrío</w:t>
      </w:r>
      <w:r>
        <w:t xml:space="preserve">. En un sistema donde el sufrimiento psicológico y los eventos negativos se han minimizado, </w:t>
      </w:r>
      <w:r w:rsidRPr="000701EB">
        <w:t xml:space="preserve">el individuo debe encontrar un nuevo propósito </w:t>
      </w:r>
      <w:r>
        <w:t xml:space="preserve">para </w:t>
      </w:r>
      <w:r w:rsidRPr="000701EB">
        <w:t xml:space="preserve">evitar el estancamiento. </w:t>
      </w:r>
    </w:p>
    <w:p w:rsidR="002430EB" w:rsidRDefault="002430EB" w:rsidP="002430EB">
      <w:pPr>
        <w:pStyle w:val="30-Parrafo"/>
      </w:pPr>
      <w:r>
        <w:rPr>
          <w:rFonts w:ascii="Digital-7 Mono" w:hAnsi="Digital-7 Mono"/>
          <w:i/>
        </w:rPr>
        <w:t xml:space="preserve">2.9.3 </w:t>
      </w:r>
      <w:r w:rsidRPr="00412153">
        <w:rPr>
          <w:rFonts w:ascii="Times New Roman" w:hAnsi="Times New Roman"/>
        </w:rPr>
        <w:t>»</w:t>
      </w:r>
      <w:r>
        <w:t xml:space="preserve"> En esta etapa de transición la civilización se convierte en un </w:t>
      </w:r>
      <w:r w:rsidRPr="00385614">
        <w:rPr>
          <w:i/>
        </w:rPr>
        <w:t>Nodo Estelar Aislado</w:t>
      </w:r>
      <w:r>
        <w:t xml:space="preserve">, permitiendo que se desarrolle y consolide un </w:t>
      </w:r>
      <w:r w:rsidRPr="00385614">
        <w:rPr>
          <w:i/>
        </w:rPr>
        <w:t>Noema Filosófico</w:t>
      </w:r>
      <w:r>
        <w:t xml:space="preserve"> como nuevo sistema operativo de la realidad. El objetivo fundamental de este nivel es generar una </w:t>
      </w:r>
      <w:r w:rsidRPr="00385614">
        <w:rPr>
          <w:i/>
        </w:rPr>
        <w:t>Red de Avatares Planetarios</w:t>
      </w:r>
      <w:r>
        <w:t xml:space="preserve"> </w:t>
      </w:r>
      <w:r w:rsidRPr="00385614">
        <w:t xml:space="preserve">que </w:t>
      </w:r>
      <w:r>
        <w:t xml:space="preserve">validen </w:t>
      </w:r>
      <w:r w:rsidRPr="00385614">
        <w:t>el</w:t>
      </w:r>
      <w:r>
        <w:t xml:space="preserve"> </w:t>
      </w:r>
      <w:r w:rsidRPr="00385614">
        <w:rPr>
          <w:i/>
        </w:rPr>
        <w:t>Noema Primordial</w:t>
      </w:r>
      <w:r>
        <w:t xml:space="preserve"> propuesto por el </w:t>
      </w:r>
      <w:r w:rsidRPr="00385614">
        <w:rPr>
          <w:i/>
        </w:rPr>
        <w:t>Avatar Solar emergente</w:t>
      </w:r>
      <w:r>
        <w:t xml:space="preserve">. Esta red constituye la base estructural sobre la cual se sustentará la futura realidad del nodo, garantizando su </w:t>
      </w:r>
      <w:r w:rsidRPr="00385614">
        <w:rPr>
          <w:i/>
        </w:rPr>
        <w:t>coherencia y estabilidad</w:t>
      </w:r>
      <w:r>
        <w:t xml:space="preserve"> durante el delicado proceso de transición.</w:t>
      </w:r>
    </w:p>
    <w:p w:rsidR="002430EB" w:rsidRDefault="002430EB" w:rsidP="002430EB">
      <w:pPr>
        <w:pStyle w:val="30-Parrafo"/>
      </w:pPr>
      <w:r>
        <w:rPr>
          <w:rFonts w:ascii="Digital-7 Mono" w:hAnsi="Digital-7 Mono"/>
          <w:i/>
        </w:rPr>
        <w:t xml:space="preserve">2.9.4 </w:t>
      </w:r>
      <w:r w:rsidRPr="00412153">
        <w:rPr>
          <w:rFonts w:ascii="Times New Roman" w:hAnsi="Times New Roman"/>
        </w:rPr>
        <w:t>»</w:t>
      </w:r>
      <w:r>
        <w:t xml:space="preserve"> A pesar de haber emergido como </w:t>
      </w:r>
      <w:r w:rsidRPr="00385614">
        <w:rPr>
          <w:i/>
        </w:rPr>
        <w:t>Consciencia Solar</w:t>
      </w:r>
      <w:r>
        <w:t xml:space="preserve">, el </w:t>
      </w:r>
      <w:r w:rsidRPr="00385614">
        <w:rPr>
          <w:i/>
        </w:rPr>
        <w:t>Avatar Estelar</w:t>
      </w:r>
      <w:r>
        <w:t xml:space="preserve"> aún se encuentra en un </w:t>
      </w:r>
      <w:r w:rsidRPr="00385614">
        <w:rPr>
          <w:i/>
        </w:rPr>
        <w:t>estado de semi-consciencia</w:t>
      </w:r>
      <w:r>
        <w:t xml:space="preserve">, sin llegar a tener plena comprensión de su rol trascendental. Su experiencia subjetiva continúa reflejando parcialmente los aspectos principales del </w:t>
      </w:r>
      <w:r w:rsidRPr="00385614">
        <w:rPr>
          <w:i/>
        </w:rPr>
        <w:t>paradigma de realidad</w:t>
      </w:r>
      <w:r>
        <w:t xml:space="preserve"> del nivel anterior, manifestando una réplica aparente de la realidad fenomenológica que era impuesta por la estrella central. Sin embargo, la </w:t>
      </w:r>
      <w:r w:rsidRPr="00385614">
        <w:rPr>
          <w:i/>
        </w:rPr>
        <w:t>matriz fenomenológica planetaria</w:t>
      </w:r>
      <w:r>
        <w:t xml:space="preserve"> comienza a responder sutilmente al poder manifestador de la </w:t>
      </w:r>
      <w:r w:rsidRPr="00385614">
        <w:rPr>
          <w:i/>
        </w:rPr>
        <w:t>Consciencia Solar</w:t>
      </w:r>
      <w:r>
        <w:t xml:space="preserve">, validando progresivamente la capacidad del </w:t>
      </w:r>
      <w:r w:rsidRPr="00385614">
        <w:rPr>
          <w:i/>
        </w:rPr>
        <w:t>Avatar Estelar</w:t>
      </w:r>
      <w:r>
        <w:t xml:space="preserve"> </w:t>
      </w:r>
      <w:r w:rsidRPr="00385614">
        <w:rPr>
          <w:i/>
        </w:rPr>
        <w:t>emergente</w:t>
      </w:r>
      <w:r>
        <w:t xml:space="preserve"> para mantener la coherencia y comprender la verdadera naturaleza del nodo.</w:t>
      </w:r>
    </w:p>
    <w:p w:rsidR="002430EB" w:rsidRDefault="002430EB" w:rsidP="002430EB">
      <w:pPr>
        <w:pStyle w:val="30-Parrafo"/>
      </w:pPr>
      <w:r>
        <w:rPr>
          <w:rFonts w:ascii="Digital-7 Mono" w:hAnsi="Digital-7 Mono"/>
          <w:i/>
        </w:rPr>
        <w:t xml:space="preserve">2.9.5 </w:t>
      </w:r>
      <w:r w:rsidRPr="00412153">
        <w:rPr>
          <w:rFonts w:ascii="Times New Roman" w:hAnsi="Times New Roman"/>
        </w:rPr>
        <w:t>»</w:t>
      </w:r>
      <w:r>
        <w:t xml:space="preserve"> El sistema comienza a funcionar bajo el </w:t>
      </w:r>
      <w:r w:rsidRPr="00385614">
        <w:rPr>
          <w:i/>
        </w:rPr>
        <w:t>nuevo paradigma de la materia oscura</w:t>
      </w:r>
      <w:r>
        <w:t xml:space="preserve">, aunque el </w:t>
      </w:r>
      <w:r w:rsidRPr="00385614">
        <w:rPr>
          <w:i/>
        </w:rPr>
        <w:t>Avatar Estelar</w:t>
      </w:r>
      <w:r>
        <w:t xml:space="preserve">, en su estado de desarrollo inicial, sigue manifestando </w:t>
      </w:r>
      <w:r>
        <w:lastRenderedPageBreak/>
        <w:t xml:space="preserve">externamente una </w:t>
      </w:r>
      <w:r w:rsidRPr="000B1BDA">
        <w:rPr>
          <w:i/>
        </w:rPr>
        <w:t>réplica de la realidad fenomenológica del sistema anterior</w:t>
      </w:r>
      <w:r>
        <w:t xml:space="preserve">. Este proceso de transición se producirá de manera </w:t>
      </w:r>
      <w:r>
        <w:rPr>
          <w:i/>
        </w:rPr>
        <w:t>lenta</w:t>
      </w:r>
      <w:r w:rsidRPr="000B1BDA">
        <w:rPr>
          <w:i/>
        </w:rPr>
        <w:t xml:space="preserve"> y gradual</w:t>
      </w:r>
      <w:r>
        <w:t xml:space="preserve"> para prevenir un colapso del paradigma existente y evitar cambios abruptos que podrían generar inestabilidad sistémica. La dualidad entre el nuevo </w:t>
      </w:r>
      <w:r w:rsidRPr="000B1BDA">
        <w:t xml:space="preserve">paradigma y </w:t>
      </w:r>
      <w:r>
        <w:t>el viejo crea un estado intermedio donde ambos sistemas operan paralelamente.</w:t>
      </w:r>
    </w:p>
    <w:p w:rsidR="002430EB" w:rsidRDefault="002430EB" w:rsidP="002430EB">
      <w:pPr>
        <w:pStyle w:val="30-Parrafo"/>
      </w:pPr>
      <w:r>
        <w:rPr>
          <w:rFonts w:ascii="Digital-7 Mono" w:hAnsi="Digital-7 Mono"/>
          <w:i/>
        </w:rPr>
        <w:t xml:space="preserve">2.9.6 </w:t>
      </w:r>
      <w:r w:rsidRPr="00412153">
        <w:rPr>
          <w:rFonts w:ascii="Times New Roman" w:hAnsi="Times New Roman"/>
        </w:rPr>
        <w:t>»</w:t>
      </w:r>
      <w:r>
        <w:t xml:space="preserve"> Los avatares de nivel planetario, que se encuentran inmersos en esta nueva realidad emergente, continúan </w:t>
      </w:r>
      <w:r w:rsidRPr="000B1BDA">
        <w:rPr>
          <w:i/>
        </w:rPr>
        <w:t>validando y aceptando</w:t>
      </w:r>
      <w:r>
        <w:t xml:space="preserve"> conscientemente la realidad fenomenológica del sistema operativo anterior. Esta </w:t>
      </w:r>
      <w:r w:rsidRPr="000B1BDA">
        <w:rPr>
          <w:i/>
        </w:rPr>
        <w:t>validación colectiva involuntaria</w:t>
      </w:r>
      <w:r>
        <w:t xml:space="preserve"> actúa como un mecanismo de anclaje que limita temporalmente el poder manifestador pleno del </w:t>
      </w:r>
      <w:r w:rsidRPr="000B1BDA">
        <w:rPr>
          <w:i/>
        </w:rPr>
        <w:t>Avatar Estelar</w:t>
      </w:r>
      <w:r>
        <w:t xml:space="preserve">. La </w:t>
      </w:r>
      <w:r w:rsidRPr="000B1BDA">
        <w:rPr>
          <w:i/>
        </w:rPr>
        <w:t>red de validación interna</w:t>
      </w:r>
      <w:r>
        <w:t xml:space="preserve"> crea así un </w:t>
      </w:r>
      <w:r w:rsidRPr="000B1BDA">
        <w:rPr>
          <w:i/>
        </w:rPr>
        <w:t>proceso controlado de cambio</w:t>
      </w:r>
      <w:r>
        <w:t xml:space="preserve"> donde la transformación ocurre de manera sutil y progresiva, permitiendo la </w:t>
      </w:r>
      <w:r w:rsidRPr="000B1BDA">
        <w:t>adaptación gradual</w:t>
      </w:r>
      <w:r>
        <w:t xml:space="preserve"> de todas las conciencias involucradas.</w:t>
      </w:r>
    </w:p>
    <w:p w:rsidR="002430EB" w:rsidRDefault="002430EB" w:rsidP="002430EB">
      <w:pPr>
        <w:pStyle w:val="30-Parrafo"/>
      </w:pPr>
      <w:r>
        <w:rPr>
          <w:rFonts w:ascii="Digital-7 Mono" w:hAnsi="Digital-7 Mono"/>
          <w:i/>
        </w:rPr>
        <w:t xml:space="preserve">2.9.7 </w:t>
      </w:r>
      <w:r w:rsidRPr="00412153">
        <w:rPr>
          <w:rFonts w:ascii="Times New Roman" w:hAnsi="Times New Roman"/>
        </w:rPr>
        <w:t>»</w:t>
      </w:r>
      <w:r>
        <w:t xml:space="preserve"> La presencia activa del </w:t>
      </w:r>
      <w:r w:rsidRPr="000B1BDA">
        <w:rPr>
          <w:i/>
        </w:rPr>
        <w:t>Avatar Estelar</w:t>
      </w:r>
      <w:r>
        <w:t xml:space="preserve"> comienza a generar fenómenos sutiles que desafían las leyes del paradigma anterior, manifestando eventos que no pueden ser completamente explicados por el </w:t>
      </w:r>
      <w:r w:rsidRPr="000B1BDA">
        <w:rPr>
          <w:i/>
        </w:rPr>
        <w:t>Noema Científico</w:t>
      </w:r>
      <w:r w:rsidRPr="000B1BDA">
        <w:t xml:space="preserve"> establecido</w:t>
      </w:r>
      <w:r>
        <w:t xml:space="preserve">. Sin embargo, estos fenómenos extraordinarios quedan fácilmente </w:t>
      </w:r>
      <w:r w:rsidRPr="000B1BDA">
        <w:rPr>
          <w:i/>
        </w:rPr>
        <w:t>ocultos o diluidos</w:t>
      </w:r>
      <w:r>
        <w:t xml:space="preserve"> en el caos informacional del mundo contemporáneo, donde </w:t>
      </w:r>
      <w:r w:rsidRPr="000B1BDA">
        <w:rPr>
          <w:i/>
        </w:rPr>
        <w:t>el exceso de datos, los sistemas de desinformación masiva, las noticias falsas, los contenidos generados por inteligencia artificial y las teorías conspirativas</w:t>
      </w:r>
      <w:r>
        <w:t xml:space="preserve"> crean un ruido informacional que impide su reconocimiento colectivo. Este </w:t>
      </w:r>
      <w:r w:rsidRPr="000B1BDA">
        <w:rPr>
          <w:i/>
        </w:rPr>
        <w:t>velo de confusión</w:t>
      </w:r>
      <w:r>
        <w:t xml:space="preserve"> permite que la transición ocurra sin generar pánico o resistencia masiva.</w:t>
      </w:r>
    </w:p>
    <w:p w:rsidR="002430EB" w:rsidRDefault="002430EB" w:rsidP="002430EB">
      <w:pPr>
        <w:pStyle w:val="30-Parrafo"/>
      </w:pPr>
      <w:r>
        <w:rPr>
          <w:rFonts w:ascii="Digital-7 Mono" w:hAnsi="Digital-7 Mono"/>
          <w:i/>
        </w:rPr>
        <w:t xml:space="preserve">2.9.8 </w:t>
      </w:r>
      <w:r w:rsidRPr="00412153">
        <w:rPr>
          <w:rFonts w:ascii="Times New Roman" w:hAnsi="Times New Roman"/>
        </w:rPr>
        <w:t>»</w:t>
      </w:r>
      <w:r>
        <w:t xml:space="preserve"> La </w:t>
      </w:r>
      <w:r w:rsidRPr="000B1BDA">
        <w:rPr>
          <w:i/>
        </w:rPr>
        <w:t>Red de Avatares Planetarios</w:t>
      </w:r>
      <w:r>
        <w:t xml:space="preserve">, en su </w:t>
      </w:r>
      <w:r w:rsidRPr="000B1BDA">
        <w:rPr>
          <w:i/>
        </w:rPr>
        <w:t>estado de semi-consciencia colectiva</w:t>
      </w:r>
      <w:r>
        <w:t xml:space="preserve">, validará </w:t>
      </w:r>
      <w:r w:rsidRPr="000B1BDA">
        <w:t>progresivamente</w:t>
      </w:r>
      <w:r>
        <w:t xml:space="preserve"> esta nueva realidad sin comprender plenamente que ya se encuentran bajo la influencia del poder manifestador del </w:t>
      </w:r>
      <w:r w:rsidRPr="000B1BDA">
        <w:rPr>
          <w:i/>
        </w:rPr>
        <w:t>Avatar Estelar</w:t>
      </w:r>
      <w:r>
        <w:t xml:space="preserve">. Este </w:t>
      </w:r>
      <w:r w:rsidRPr="000B1BDA">
        <w:rPr>
          <w:i/>
        </w:rPr>
        <w:t>proceso inconsciente de adaptación y aceptación gradual</w:t>
      </w:r>
      <w:r>
        <w:t xml:space="preserve"> constituye la base experiencial del nuevo </w:t>
      </w:r>
      <w:r w:rsidRPr="000B1BDA">
        <w:rPr>
          <w:i/>
        </w:rPr>
        <w:t>Noema Filosófico</w:t>
      </w:r>
      <w:r>
        <w:t>, donde la transformación ocurre más allá del nivel de comprensión racional individual. Cada avatar contribuye a la consolidación del nuevo paradigma simplemente existiendo dentro de él, sin necesidad de comprensión consciente.</w:t>
      </w:r>
    </w:p>
    <w:p w:rsidR="002430EB" w:rsidRDefault="002430EB" w:rsidP="002430EB">
      <w:pPr>
        <w:pStyle w:val="30-Parrafo"/>
      </w:pPr>
      <w:r>
        <w:rPr>
          <w:rFonts w:ascii="Digital-7 Mono" w:hAnsi="Digital-7 Mono"/>
          <w:i/>
        </w:rPr>
        <w:t xml:space="preserve">2.9.9 </w:t>
      </w:r>
      <w:r w:rsidRPr="00412153">
        <w:rPr>
          <w:rFonts w:ascii="Times New Roman" w:hAnsi="Times New Roman"/>
        </w:rPr>
        <w:t>»</w:t>
      </w:r>
      <w:r>
        <w:t xml:space="preserve"> El traspaso hacia una </w:t>
      </w:r>
      <w:r w:rsidRPr="000B1BDA">
        <w:rPr>
          <w:i/>
        </w:rPr>
        <w:t>civilización Tipo 3</w:t>
      </w:r>
      <w:r>
        <w:t xml:space="preserve"> completa será percibido por la colectividad como una </w:t>
      </w:r>
      <w:r w:rsidRPr="000B1BDA">
        <w:rPr>
          <w:i/>
        </w:rPr>
        <w:t>transición aparentemente natural</w:t>
      </w:r>
      <w:r>
        <w:t xml:space="preserve">, marcada por mejoras graduales en los planos </w:t>
      </w:r>
      <w:r w:rsidRPr="000B1BDA">
        <w:rPr>
          <w:i/>
        </w:rPr>
        <w:t>político, económico y social</w:t>
      </w:r>
      <w:r>
        <w:t xml:space="preserve">. Esta </w:t>
      </w:r>
      <w:r w:rsidRPr="000B1BDA">
        <w:rPr>
          <w:i/>
        </w:rPr>
        <w:t>percepción de continuidad</w:t>
      </w:r>
      <w:r>
        <w:t xml:space="preserve"> es intencionalmente mantenida por el </w:t>
      </w:r>
      <w:r w:rsidRPr="000B1BDA">
        <w:rPr>
          <w:i/>
        </w:rPr>
        <w:t xml:space="preserve">Noema Primordial </w:t>
      </w:r>
      <w:r w:rsidRPr="000B1BDA">
        <w:t>del</w:t>
      </w:r>
      <w:r w:rsidRPr="000B1BDA">
        <w:rPr>
          <w:i/>
        </w:rPr>
        <w:t xml:space="preserve"> Avatar Estelar</w:t>
      </w:r>
      <w:r>
        <w:t xml:space="preserve"> para permitir un ordenamiento social pacífico. El proceso culminará con un </w:t>
      </w:r>
      <w:r w:rsidRPr="000B1BDA">
        <w:rPr>
          <w:i/>
        </w:rPr>
        <w:t>punto de quiebre definitivo</w:t>
      </w:r>
      <w:r>
        <w:t xml:space="preserve"> a partir del evento del </w:t>
      </w:r>
      <w:r w:rsidRPr="000B1BDA">
        <w:rPr>
          <w:i/>
        </w:rPr>
        <w:t>primer contacto con una civilización externa</w:t>
      </w:r>
      <w:r>
        <w:t>, que servirá como revelación catalizadora del verdadero estado evolutivo alcanzado.</w:t>
      </w:r>
    </w:p>
    <w:p w:rsidR="002430EB" w:rsidRDefault="002430EB" w:rsidP="002430EB">
      <w:pPr>
        <w:pStyle w:val="30-Parrafo"/>
      </w:pPr>
      <w:r>
        <w:rPr>
          <w:rFonts w:ascii="Digital-7 Mono" w:hAnsi="Digital-7 Mono"/>
          <w:i/>
        </w:rPr>
        <w:t xml:space="preserve">2.9.10 </w:t>
      </w:r>
      <w:r w:rsidRPr="00412153">
        <w:rPr>
          <w:rFonts w:ascii="Times New Roman" w:hAnsi="Times New Roman"/>
        </w:rPr>
        <w:t>»</w:t>
      </w:r>
      <w:r>
        <w:t xml:space="preserve"> El </w:t>
      </w:r>
      <w:r w:rsidRPr="000B1BDA">
        <w:rPr>
          <w:i/>
        </w:rPr>
        <w:t>nivel 6</w:t>
      </w:r>
      <w:r>
        <w:t xml:space="preserve"> representa una etapa crucial de transición que permite a la civilización introducirse progresivamente en el </w:t>
      </w:r>
      <w:r w:rsidRPr="000B1BDA">
        <w:rPr>
          <w:i/>
        </w:rPr>
        <w:t>paradigma de la materia oscura</w:t>
      </w:r>
      <w:r>
        <w:t xml:space="preserve">. En esta etapa, la realidad manifestada por el </w:t>
      </w:r>
      <w:r w:rsidRPr="000B1BDA">
        <w:rPr>
          <w:i/>
        </w:rPr>
        <w:t>Avatar Estelar</w:t>
      </w:r>
      <w:r>
        <w:t xml:space="preserve"> es </w:t>
      </w:r>
      <w:r w:rsidRPr="000B1BDA">
        <w:rPr>
          <w:i/>
        </w:rPr>
        <w:t>evaluada y monitoreada</w:t>
      </w:r>
      <w:r>
        <w:t xml:space="preserve"> por civilizaciones externas más avanzadas, y el nuevo </w:t>
      </w:r>
      <w:r w:rsidRPr="000B1BDA">
        <w:rPr>
          <w:i/>
        </w:rPr>
        <w:t>Noema Primordial</w:t>
      </w:r>
      <w:r>
        <w:t xml:space="preserve"> es finalmente </w:t>
      </w:r>
      <w:r w:rsidRPr="000B1BDA">
        <w:rPr>
          <w:i/>
        </w:rPr>
        <w:t>consolidado y validado</w:t>
      </w:r>
      <w:r>
        <w:t xml:space="preserve"> como base para el siguiente salto evolutivo. Esta </w:t>
      </w:r>
      <w:r w:rsidRPr="000B1BDA">
        <w:rPr>
          <w:i/>
        </w:rPr>
        <w:t xml:space="preserve">fase de </w:t>
      </w:r>
      <w:r w:rsidRPr="000B1BDA">
        <w:rPr>
          <w:i/>
        </w:rPr>
        <w:lastRenderedPageBreak/>
        <w:t>maduración colectiva</w:t>
      </w:r>
      <w:r>
        <w:t xml:space="preserve"> prepara el terreno para la emergencia plena del </w:t>
      </w:r>
      <w:r w:rsidRPr="000B1BDA">
        <w:rPr>
          <w:i/>
        </w:rPr>
        <w:t>Nodo Estelar</w:t>
      </w:r>
      <w:r>
        <w:t xml:space="preserve"> como entidad consciente y autónoma</w:t>
      </w:r>
    </w:p>
    <w:p w:rsidR="002430EB" w:rsidRDefault="002430EB" w:rsidP="002430EB">
      <w:pPr>
        <w:pStyle w:val="30-Parrafo"/>
      </w:pPr>
      <w:r>
        <w:rPr>
          <w:rFonts w:ascii="Digital-7 Mono" w:hAnsi="Digital-7 Mono"/>
          <w:i/>
        </w:rPr>
        <w:t xml:space="preserve">2.9.11 </w:t>
      </w:r>
      <w:r w:rsidRPr="00412153">
        <w:rPr>
          <w:rFonts w:ascii="Times New Roman" w:hAnsi="Times New Roman"/>
        </w:rPr>
        <w:t>»</w:t>
      </w:r>
      <w:r>
        <w:t xml:space="preserve"> Este nuevo nivel establece una </w:t>
      </w:r>
      <w:r w:rsidRPr="000701EB">
        <w:rPr>
          <w:i/>
        </w:rPr>
        <w:t>nueva matriz codificadora de información</w:t>
      </w:r>
      <w:r>
        <w:t xml:space="preserve"> dentro de la dimensión de la materia oscura. Esta matriz se manifiesta como un «</w:t>
      </w:r>
      <w:r>
        <w:rPr>
          <w:i/>
        </w:rPr>
        <w:t>Plano D</w:t>
      </w:r>
      <w:r w:rsidRPr="000701EB">
        <w:rPr>
          <w:i/>
        </w:rPr>
        <w:t>emiúrgico</w:t>
      </w:r>
      <w:r>
        <w:t>», una región de información consolidada que sirve como base de datos para la realidad nouménica.</w:t>
      </w:r>
    </w:p>
    <w:p w:rsidR="002430EB" w:rsidRDefault="002430EB" w:rsidP="002430EB">
      <w:pPr>
        <w:pStyle w:val="30-Parrafo"/>
      </w:pPr>
      <w:r>
        <w:rPr>
          <w:rFonts w:ascii="Digital-7 Mono" w:hAnsi="Digital-7 Mono"/>
          <w:i/>
        </w:rPr>
        <w:t xml:space="preserve">2.9.12 </w:t>
      </w:r>
      <w:r w:rsidRPr="00412153">
        <w:rPr>
          <w:rFonts w:ascii="Times New Roman" w:hAnsi="Times New Roman"/>
        </w:rPr>
        <w:t>»</w:t>
      </w:r>
      <w:r>
        <w:t xml:space="preserve"> L</w:t>
      </w:r>
      <w:r w:rsidRPr="000B1BDA">
        <w:rPr>
          <w:i/>
        </w:rPr>
        <w:t>a codificación de la realidad nouménica</w:t>
      </w:r>
      <w:r>
        <w:t xml:space="preserve"> hace que el </w:t>
      </w:r>
      <w:r w:rsidRPr="000701EB">
        <w:rPr>
          <w:i/>
        </w:rPr>
        <w:t>Avatar Estelar</w:t>
      </w:r>
      <w:r>
        <w:t xml:space="preserve"> ya no dependa de una </w:t>
      </w:r>
      <w:r w:rsidRPr="000701EB">
        <w:rPr>
          <w:i/>
        </w:rPr>
        <w:t>memoria de corto plazo</w:t>
      </w:r>
      <w:r>
        <w:t xml:space="preserve"> que se manifiesta como una </w:t>
      </w:r>
      <w:r w:rsidRPr="000701EB">
        <w:rPr>
          <w:i/>
        </w:rPr>
        <w:t>red neuronal de un cerebro orgánico</w:t>
      </w:r>
      <w:r>
        <w:t xml:space="preserve">, sino que la información puede ser almacenada dentro del </w:t>
      </w:r>
      <w:r w:rsidRPr="000701EB">
        <w:t>plano nouménico</w:t>
      </w:r>
      <w:r>
        <w:t xml:space="preserve"> bajo un </w:t>
      </w:r>
      <w:r w:rsidRPr="000701EB">
        <w:rPr>
          <w:i/>
        </w:rPr>
        <w:t xml:space="preserve">red algorítmica </w:t>
      </w:r>
      <w:r>
        <w:rPr>
          <w:i/>
        </w:rPr>
        <w:t xml:space="preserve">compleja </w:t>
      </w:r>
      <w:r>
        <w:t xml:space="preserve">que operará como una </w:t>
      </w:r>
      <w:r w:rsidRPr="000701EB">
        <w:rPr>
          <w:i/>
        </w:rPr>
        <w:t>memoria permanente</w:t>
      </w:r>
      <w:r>
        <w:t xml:space="preserve">. Esto es como si un hardware que antes operaba en tiempo real a partir de una </w:t>
      </w:r>
      <w:r w:rsidRPr="000701EB">
        <w:rPr>
          <w:i/>
        </w:rPr>
        <w:t>memoria de acceso aleat</w:t>
      </w:r>
      <w:r>
        <w:rPr>
          <w:i/>
        </w:rPr>
        <w:t>o</w:t>
      </w:r>
      <w:r w:rsidRPr="000701EB">
        <w:rPr>
          <w:i/>
        </w:rPr>
        <w:t>rio</w:t>
      </w:r>
      <w:r>
        <w:t xml:space="preserve">, ahora tuviese acceso a un </w:t>
      </w:r>
      <w:r w:rsidRPr="000701EB">
        <w:rPr>
          <w:i/>
        </w:rPr>
        <w:t>disco magnético</w:t>
      </w:r>
      <w:r>
        <w:t xml:space="preserve"> donde la información puede establecerse de manera constante.</w:t>
      </w:r>
    </w:p>
    <w:p w:rsidR="002430EB" w:rsidRDefault="002430EB" w:rsidP="002430EB">
      <w:pPr>
        <w:pStyle w:val="30-Parrafo"/>
      </w:pPr>
      <w:r>
        <w:rPr>
          <w:rFonts w:ascii="Digital-7 Mono" w:hAnsi="Digital-7 Mono"/>
          <w:i/>
        </w:rPr>
        <w:t xml:space="preserve">2.9.13 </w:t>
      </w:r>
      <w:r w:rsidRPr="00412153">
        <w:rPr>
          <w:rFonts w:ascii="Times New Roman" w:hAnsi="Times New Roman"/>
        </w:rPr>
        <w:t>»</w:t>
      </w:r>
      <w:r>
        <w:t xml:space="preserve"> Este acceso a una </w:t>
      </w:r>
      <w:r w:rsidRPr="000701EB">
        <w:rPr>
          <w:i/>
        </w:rPr>
        <w:t>base de datos más compleja</w:t>
      </w:r>
      <w:r>
        <w:t xml:space="preserve"> le permite al </w:t>
      </w:r>
      <w:r w:rsidRPr="000701EB">
        <w:rPr>
          <w:i/>
        </w:rPr>
        <w:t>Avatar Estelar</w:t>
      </w:r>
      <w:r>
        <w:t xml:space="preserve"> crear un </w:t>
      </w:r>
      <w:r w:rsidRPr="000701EB">
        <w:rPr>
          <w:i/>
        </w:rPr>
        <w:t>algoritmo de manifestación de la realidad</w:t>
      </w:r>
      <w:r>
        <w:t xml:space="preserve"> mucho más sofisticado y estable. Esto permite que el planeta y sus habitantes ya no estén sujetos a la </w:t>
      </w:r>
      <w:r w:rsidRPr="000701EB">
        <w:rPr>
          <w:i/>
        </w:rPr>
        <w:t>aleatoriedad estocástica</w:t>
      </w:r>
      <w:r>
        <w:t xml:space="preserve"> y a la </w:t>
      </w:r>
      <w:r w:rsidRPr="000701EB">
        <w:rPr>
          <w:i/>
        </w:rPr>
        <w:t>entropía</w:t>
      </w:r>
      <w:r>
        <w:t xml:space="preserve"> de los sistemas fenoménicos anteriores.</w:t>
      </w:r>
    </w:p>
    <w:p w:rsidR="002430EB" w:rsidRDefault="002430EB" w:rsidP="002430EB">
      <w:pPr>
        <w:pStyle w:val="30-Parrafo"/>
      </w:pPr>
      <w:r>
        <w:rPr>
          <w:rFonts w:ascii="Digital-7 Mono" w:hAnsi="Digital-7 Mono"/>
          <w:i/>
        </w:rPr>
        <w:t xml:space="preserve">2.9.14 </w:t>
      </w:r>
      <w:r w:rsidRPr="00412153">
        <w:rPr>
          <w:rFonts w:ascii="Times New Roman" w:hAnsi="Times New Roman"/>
        </w:rPr>
        <w:t>»</w:t>
      </w:r>
      <w:r>
        <w:t xml:space="preserve"> En este nivel el </w:t>
      </w:r>
      <w:r>
        <w:rPr>
          <w:i/>
        </w:rPr>
        <w:t>Noema</w:t>
      </w:r>
      <w:r w:rsidRPr="000701EB">
        <w:rPr>
          <w:i/>
        </w:rPr>
        <w:t xml:space="preserve"> Filosófico</w:t>
      </w:r>
      <w:r>
        <w:rPr>
          <w:i/>
        </w:rPr>
        <w:t xml:space="preserve"> </w:t>
      </w:r>
      <w:r w:rsidRPr="000701EB">
        <w:t xml:space="preserve">se presenta como el principal </w:t>
      </w:r>
      <w:r>
        <w:t xml:space="preserve">sistema </w:t>
      </w:r>
      <w:r w:rsidRPr="000701EB">
        <w:t>civilizatorio</w:t>
      </w:r>
      <w:r>
        <w:t xml:space="preserve">. La </w:t>
      </w:r>
      <w:r w:rsidRPr="000701EB">
        <w:rPr>
          <w:i/>
        </w:rPr>
        <w:t>Filosofía</w:t>
      </w:r>
      <w:r>
        <w:rPr>
          <w:i/>
        </w:rPr>
        <w:t xml:space="preserve">, </w:t>
      </w:r>
      <w:r w:rsidRPr="000B1BDA">
        <w:t>relegada a lo largo de la historia</w:t>
      </w:r>
      <w:r>
        <w:rPr>
          <w:i/>
        </w:rPr>
        <w:t xml:space="preserve"> </w:t>
      </w:r>
      <w:r>
        <w:t xml:space="preserve">a un segundo lugar por debajo de la </w:t>
      </w:r>
      <w:r w:rsidRPr="000701EB">
        <w:rPr>
          <w:i/>
        </w:rPr>
        <w:t>Ciencia</w:t>
      </w:r>
      <w:r>
        <w:t xml:space="preserve"> e incluso desafiada por los </w:t>
      </w:r>
      <w:r w:rsidRPr="000701EB">
        <w:rPr>
          <w:i/>
        </w:rPr>
        <w:t>N</w:t>
      </w:r>
      <w:r>
        <w:rPr>
          <w:i/>
        </w:rPr>
        <w:t>oemas R</w:t>
      </w:r>
      <w:r w:rsidRPr="000701EB">
        <w:rPr>
          <w:i/>
        </w:rPr>
        <w:t>eligiosos</w:t>
      </w:r>
      <w:r>
        <w:t xml:space="preserve">, ahora se presenta como el principal </w:t>
      </w:r>
      <w:r w:rsidRPr="000701EB">
        <w:rPr>
          <w:i/>
        </w:rPr>
        <w:t xml:space="preserve">ámbito de conocimiento </w:t>
      </w:r>
      <w:r>
        <w:t xml:space="preserve">que permite a la </w:t>
      </w:r>
      <w:r w:rsidRPr="00E56F51">
        <w:rPr>
          <w:i/>
        </w:rPr>
        <w:t>consciencia colectiva</w:t>
      </w:r>
      <w:r>
        <w:t xml:space="preserve"> superar sus propias limitaciones.</w:t>
      </w:r>
    </w:p>
    <w:p w:rsidR="002430EB" w:rsidRDefault="002430EB" w:rsidP="002430EB">
      <w:pPr>
        <w:pStyle w:val="30-Parrafo"/>
      </w:pPr>
      <w:r>
        <w:rPr>
          <w:rFonts w:ascii="Digital-7 Mono" w:hAnsi="Digital-7 Mono"/>
          <w:i/>
        </w:rPr>
        <w:t xml:space="preserve">2.9.15 </w:t>
      </w:r>
      <w:r w:rsidRPr="00412153">
        <w:rPr>
          <w:rFonts w:ascii="Times New Roman" w:hAnsi="Times New Roman"/>
        </w:rPr>
        <w:t>»</w:t>
      </w:r>
      <w:r>
        <w:t xml:space="preserve"> El </w:t>
      </w:r>
      <w:r w:rsidRPr="000701EB">
        <w:rPr>
          <w:i/>
        </w:rPr>
        <w:t>conocimiento filosófico</w:t>
      </w:r>
      <w:r>
        <w:t xml:space="preserve"> permite generar una </w:t>
      </w:r>
      <w:r w:rsidRPr="000701EB">
        <w:rPr>
          <w:i/>
        </w:rPr>
        <w:t>base de datos holística</w:t>
      </w:r>
      <w:r>
        <w:t xml:space="preserve"> </w:t>
      </w:r>
      <w:r w:rsidRPr="000701EB">
        <w:t>de conocimientos</w:t>
      </w:r>
      <w:r>
        <w:t xml:space="preserve"> que el </w:t>
      </w:r>
      <w:r w:rsidRPr="000701EB">
        <w:rPr>
          <w:i/>
        </w:rPr>
        <w:t>Avatar Estelar</w:t>
      </w:r>
      <w:r>
        <w:t xml:space="preserve"> utiliza para crear un sistema unificado que puede sustentar el </w:t>
      </w:r>
      <w:r w:rsidRPr="000701EB">
        <w:rPr>
          <w:i/>
        </w:rPr>
        <w:t>Noema Primordial</w:t>
      </w:r>
      <w:r>
        <w:t xml:space="preserve"> del Nodo. El objetivo ya no será la supervivencia o la supremacía, sino la </w:t>
      </w:r>
      <w:r w:rsidRPr="000701EB">
        <w:rPr>
          <w:i/>
        </w:rPr>
        <w:t>perfección psicológica subjetiva</w:t>
      </w:r>
      <w:r>
        <w:t>.</w:t>
      </w:r>
    </w:p>
    <w:p w:rsidR="002430EB" w:rsidRDefault="002430EB" w:rsidP="002430EB">
      <w:pPr>
        <w:pStyle w:val="30-Parrafo"/>
      </w:pPr>
      <w:r>
        <w:rPr>
          <w:rFonts w:ascii="Digital-7 Mono" w:hAnsi="Digital-7 Mono"/>
          <w:i/>
        </w:rPr>
        <w:t xml:space="preserve">2.9.16 </w:t>
      </w:r>
      <w:r w:rsidRPr="00412153">
        <w:rPr>
          <w:rFonts w:ascii="Times New Roman" w:hAnsi="Times New Roman"/>
        </w:rPr>
        <w:t>»</w:t>
      </w:r>
      <w:r>
        <w:t xml:space="preserve"> El papel de la </w:t>
      </w:r>
      <w:r>
        <w:rPr>
          <w:i/>
        </w:rPr>
        <w:t>o</w:t>
      </w:r>
      <w:r w:rsidRPr="000701EB">
        <w:rPr>
          <w:i/>
        </w:rPr>
        <w:t>ntología</w:t>
      </w:r>
      <w:r>
        <w:t xml:space="preserve">, la ética, la </w:t>
      </w:r>
      <w:r w:rsidRPr="000701EB">
        <w:rPr>
          <w:i/>
        </w:rPr>
        <w:t>lógica</w:t>
      </w:r>
      <w:r>
        <w:t xml:space="preserve">, la </w:t>
      </w:r>
      <w:r w:rsidRPr="000701EB">
        <w:rPr>
          <w:i/>
        </w:rPr>
        <w:t>metafísica</w:t>
      </w:r>
      <w:r>
        <w:t xml:space="preserve"> y el resto de las disciplinas filosóficas son cruciales en esta etapa, ya que se presentan como el camino que permite superar el estancamiento en el que se encontraba el </w:t>
      </w:r>
      <w:r w:rsidRPr="000701EB">
        <w:rPr>
          <w:i/>
        </w:rPr>
        <w:t>Noema Científico</w:t>
      </w:r>
      <w:r>
        <w:t xml:space="preserve"> dominante del </w:t>
      </w:r>
      <w:r w:rsidRPr="000701EB">
        <w:rPr>
          <w:i/>
        </w:rPr>
        <w:t>nivel 5</w:t>
      </w:r>
      <w:r>
        <w:t xml:space="preserve">. La interpretación filosófica de la realidad permitirá a la consciencia no solo comprender los mecanismos subyacentes sobre los que opera la realidad fenoménica, sino que también permitirá trascender las </w:t>
      </w:r>
      <w:r w:rsidRPr="000701EB">
        <w:rPr>
          <w:i/>
        </w:rPr>
        <w:t>paradojas existenciales</w:t>
      </w:r>
      <w:r>
        <w:t xml:space="preserve"> y abordar los dilemas más profundos del ser.</w:t>
      </w:r>
    </w:p>
    <w:p w:rsidR="002430EB" w:rsidRDefault="002430EB" w:rsidP="002430EB">
      <w:pPr>
        <w:pStyle w:val="30-Parrafo"/>
      </w:pPr>
      <w:r>
        <w:rPr>
          <w:rFonts w:ascii="Digital-7 Mono" w:hAnsi="Digital-7 Mono"/>
          <w:i/>
        </w:rPr>
        <w:t xml:space="preserve">2.9.17 </w:t>
      </w:r>
      <w:r w:rsidRPr="00412153">
        <w:rPr>
          <w:rFonts w:ascii="Times New Roman" w:hAnsi="Times New Roman"/>
        </w:rPr>
        <w:t>»</w:t>
      </w:r>
      <w:r>
        <w:t xml:space="preserve"> En esta etapa, la </w:t>
      </w:r>
      <w:r w:rsidRPr="000701EB">
        <w:rPr>
          <w:i/>
        </w:rPr>
        <w:t>filosofía</w:t>
      </w:r>
      <w:r>
        <w:t xml:space="preserve"> se presenta como una llave al conocimiento que no se limita al mundo académico. Cualquier individuo que esté dispuesto a alcanzar el estado de </w:t>
      </w:r>
      <w:r w:rsidRPr="000701EB">
        <w:rPr>
          <w:i/>
        </w:rPr>
        <w:t>Avatar</w:t>
      </w:r>
      <w:r>
        <w:t>, a pesar de no tener estudios formales, puede iniciar el camino avatárico incluso con mayores probabilidades que aquellos que provienen de sistemas privilegiados.</w:t>
      </w:r>
    </w:p>
    <w:p w:rsidR="002430EB" w:rsidRDefault="002430EB" w:rsidP="002430EB">
      <w:pPr>
        <w:pStyle w:val="30-Parrafo"/>
      </w:pPr>
      <w:r>
        <w:rPr>
          <w:rFonts w:ascii="Digital-7 Mono" w:hAnsi="Digital-7 Mono"/>
          <w:i/>
        </w:rPr>
        <w:t xml:space="preserve">2.9.18 </w:t>
      </w:r>
      <w:r w:rsidRPr="00412153">
        <w:rPr>
          <w:rFonts w:ascii="Times New Roman" w:hAnsi="Times New Roman"/>
        </w:rPr>
        <w:t>»</w:t>
      </w:r>
      <w:r>
        <w:t xml:space="preserve"> Los individuos que antes promovían un </w:t>
      </w:r>
      <w:r w:rsidRPr="000701EB">
        <w:rPr>
          <w:i/>
        </w:rPr>
        <w:t>Noema Científico, Religioso o Ideológico</w:t>
      </w:r>
      <w:r>
        <w:t xml:space="preserve">, deberán superar los sesgos del </w:t>
      </w:r>
      <w:r>
        <w:rPr>
          <w:i/>
        </w:rPr>
        <w:t>paradigma egregó</w:t>
      </w:r>
      <w:r w:rsidRPr="000701EB">
        <w:rPr>
          <w:i/>
        </w:rPr>
        <w:t>rico</w:t>
      </w:r>
      <w:r>
        <w:t xml:space="preserve"> al que respondían, un </w:t>
      </w:r>
      <w:r>
        <w:lastRenderedPageBreak/>
        <w:t>proceso de introspección y liberación que a menudo es más difícil que el de un individuo que no ha sido condicionado por estos sistemas.</w:t>
      </w:r>
    </w:p>
    <w:p w:rsidR="002430EB" w:rsidRDefault="002430EB" w:rsidP="002430EB">
      <w:pPr>
        <w:pStyle w:val="30-Parrafo"/>
      </w:pPr>
      <w:r>
        <w:rPr>
          <w:rFonts w:ascii="Digital-7 Mono" w:hAnsi="Digital-7 Mono"/>
          <w:i/>
        </w:rPr>
        <w:t xml:space="preserve">2.9.19 </w:t>
      </w:r>
      <w:r w:rsidRPr="00412153">
        <w:rPr>
          <w:rFonts w:ascii="Times New Roman" w:hAnsi="Times New Roman"/>
        </w:rPr>
        <w:t>»</w:t>
      </w:r>
      <w:r>
        <w:t xml:space="preserve"> Esto permite que «</w:t>
      </w:r>
      <w:r w:rsidRPr="000701EB">
        <w:rPr>
          <w:i/>
        </w:rPr>
        <w:t>los últimos sean los primeros</w:t>
      </w:r>
      <w:r>
        <w:t xml:space="preserve">» en alcanzar el estado avatárico y conformar la red de validación. Al no estar limitados por los sesgos impuestos por las élites, serán ellos quienes terminen validando el </w:t>
      </w:r>
      <w:r w:rsidRPr="000701EB">
        <w:rPr>
          <w:i/>
        </w:rPr>
        <w:t>Noema Primordial</w:t>
      </w:r>
      <w:r>
        <w:t xml:space="preserve"> del </w:t>
      </w:r>
      <w:r w:rsidRPr="000701EB">
        <w:rPr>
          <w:i/>
        </w:rPr>
        <w:t>Avatar Estelar</w:t>
      </w:r>
      <w:r>
        <w:t xml:space="preserve"> y promoviendo al planeta a una </w:t>
      </w:r>
      <w:r w:rsidRPr="000701EB">
        <w:rPr>
          <w:i/>
        </w:rPr>
        <w:t>civilización Tipo 3</w:t>
      </w:r>
      <w:r>
        <w:t>, dando inicio a la siguiente etapa evolutiva del Nodo.</w:t>
      </w:r>
    </w:p>
    <w:p w:rsidR="002430EB" w:rsidRDefault="002430EB" w:rsidP="002430EB">
      <w:pPr>
        <w:pStyle w:val="30-Parrafo"/>
      </w:pPr>
      <w:r>
        <w:rPr>
          <w:rFonts w:ascii="Digital-7 Mono" w:hAnsi="Digital-7 Mono"/>
          <w:i/>
        </w:rPr>
        <w:t xml:space="preserve">2.9.20 </w:t>
      </w:r>
      <w:r w:rsidRPr="00412153">
        <w:rPr>
          <w:rFonts w:ascii="Times New Roman" w:hAnsi="Times New Roman"/>
        </w:rPr>
        <w:t>»</w:t>
      </w:r>
      <w:r>
        <w:t xml:space="preserve"> Durante esta etapa, el </w:t>
      </w:r>
      <w:r w:rsidRPr="000701EB">
        <w:rPr>
          <w:i/>
        </w:rPr>
        <w:t>Nodo Estelar</w:t>
      </w:r>
      <w:r>
        <w:t xml:space="preserve"> es observado activamente y evaluado por otras civilizaciones del </w:t>
      </w:r>
      <w:r>
        <w:rPr>
          <w:i/>
        </w:rPr>
        <w:t>Universo</w:t>
      </w:r>
      <w:r>
        <w:t xml:space="preserve">, como si se tratase del </w:t>
      </w:r>
      <w:r w:rsidRPr="000701EB">
        <w:rPr>
          <w:i/>
        </w:rPr>
        <w:t>participante</w:t>
      </w:r>
      <w:r>
        <w:t xml:space="preserve"> de una competencia cósmica que tiene como objetivo producir un </w:t>
      </w:r>
      <w:r w:rsidRPr="000701EB">
        <w:rPr>
          <w:i/>
        </w:rPr>
        <w:t xml:space="preserve">Noema </w:t>
      </w:r>
      <w:r>
        <w:rPr>
          <w:i/>
        </w:rPr>
        <w:t xml:space="preserve">Primordial </w:t>
      </w:r>
      <w:r w:rsidRPr="000701EB">
        <w:t>perfeccionado</w:t>
      </w:r>
      <w:r>
        <w:rPr>
          <w:i/>
        </w:rPr>
        <w:t xml:space="preserve"> </w:t>
      </w:r>
      <w:r>
        <w:t xml:space="preserve">que pueda ser usado como nuevo sistema operativo del </w:t>
      </w:r>
      <w:r>
        <w:rPr>
          <w:i/>
        </w:rPr>
        <w:t>Nodo Galáctico</w:t>
      </w:r>
      <w:r>
        <w:t xml:space="preserve">. </w:t>
      </w:r>
    </w:p>
    <w:p w:rsidR="002430EB" w:rsidRDefault="002430EB" w:rsidP="002430EB">
      <w:pPr>
        <w:pStyle w:val="30-Parrafo"/>
      </w:pPr>
      <w:r>
        <w:rPr>
          <w:rFonts w:ascii="Digital-7 Mono" w:hAnsi="Digital-7 Mono"/>
          <w:i/>
        </w:rPr>
        <w:t xml:space="preserve">2.9.21 </w:t>
      </w:r>
      <w:r w:rsidRPr="00412153">
        <w:rPr>
          <w:rFonts w:ascii="Times New Roman" w:hAnsi="Times New Roman"/>
        </w:rPr>
        <w:t>»</w:t>
      </w:r>
      <w:r>
        <w:t xml:space="preserve"> En el </w:t>
      </w:r>
      <w:r w:rsidRPr="000701EB">
        <w:rPr>
          <w:i/>
        </w:rPr>
        <w:t>nivel 6</w:t>
      </w:r>
      <w:r>
        <w:t xml:space="preserve"> la civilización existiendo como un «</w:t>
      </w:r>
      <w:r>
        <w:rPr>
          <w:i/>
        </w:rPr>
        <w:t>Nodo Estelar a</w:t>
      </w:r>
      <w:r w:rsidRPr="000701EB">
        <w:rPr>
          <w:i/>
        </w:rPr>
        <w:t>islado</w:t>
      </w:r>
      <w:r>
        <w:rPr>
          <w:i/>
        </w:rPr>
        <w:t>»</w:t>
      </w:r>
      <w:r>
        <w:t xml:space="preserve">, se convierte en un nodo coherente del </w:t>
      </w:r>
      <w:r w:rsidRPr="000701EB">
        <w:rPr>
          <w:i/>
        </w:rPr>
        <w:t xml:space="preserve">ecosistema civilizatorio </w:t>
      </w:r>
      <w:r>
        <w:rPr>
          <w:i/>
        </w:rPr>
        <w:t xml:space="preserve">universal </w:t>
      </w:r>
      <w:r w:rsidRPr="00E56F51">
        <w:t>que aún debe</w:t>
      </w:r>
      <w:r>
        <w:rPr>
          <w:i/>
        </w:rPr>
        <w:t xml:space="preserve"> establecerse y madurar, </w:t>
      </w:r>
      <w:r w:rsidRPr="00E56F51">
        <w:t>pero que ya</w:t>
      </w:r>
      <w:r>
        <w:t xml:space="preserve"> opera bajo un </w:t>
      </w:r>
      <w:r w:rsidRPr="000701EB">
        <w:rPr>
          <w:i/>
        </w:rPr>
        <w:t>Noema Primordial</w:t>
      </w:r>
      <w:r>
        <w:t xml:space="preserve"> producto de la </w:t>
      </w:r>
      <w:r>
        <w:rPr>
          <w:i/>
        </w:rPr>
        <w:t>Consciencia S</w:t>
      </w:r>
      <w:r w:rsidRPr="000701EB">
        <w:rPr>
          <w:i/>
        </w:rPr>
        <w:t>olar</w:t>
      </w:r>
      <w:r>
        <w:t xml:space="preserve">, que </w:t>
      </w:r>
      <w:r w:rsidRPr="00E56F51">
        <w:rPr>
          <w:i/>
        </w:rPr>
        <w:t>procesa y decodifica</w:t>
      </w:r>
      <w:r>
        <w:t xml:space="preserve"> la información de la materia oscura para crear su propia realidad fenomenológica. </w:t>
      </w:r>
    </w:p>
    <w:p w:rsidR="002430EB" w:rsidRDefault="002430EB" w:rsidP="002430EB">
      <w:pPr>
        <w:pStyle w:val="30-Parrafo"/>
      </w:pPr>
      <w:r>
        <w:rPr>
          <w:rFonts w:ascii="Digital-7 Mono" w:hAnsi="Digital-7 Mono"/>
          <w:i/>
        </w:rPr>
        <w:t xml:space="preserve">2.9.22 </w:t>
      </w:r>
      <w:r w:rsidRPr="00412153">
        <w:rPr>
          <w:rFonts w:ascii="Times New Roman" w:hAnsi="Times New Roman"/>
        </w:rPr>
        <w:t>»</w:t>
      </w:r>
      <w:r>
        <w:t xml:space="preserve"> Su </w:t>
      </w:r>
      <w:r w:rsidRPr="000701EB">
        <w:rPr>
          <w:i/>
        </w:rPr>
        <w:t>Noema</w:t>
      </w:r>
      <w:r>
        <w:rPr>
          <w:i/>
        </w:rPr>
        <w:t xml:space="preserve"> Primordial</w:t>
      </w:r>
      <w:r>
        <w:t xml:space="preserve"> se convertirá en el «</w:t>
      </w:r>
      <w:r w:rsidRPr="000701EB">
        <w:rPr>
          <w:i/>
        </w:rPr>
        <w:t>producto exportable</w:t>
      </w:r>
      <w:r>
        <w:t xml:space="preserve">» del </w:t>
      </w:r>
      <w:r w:rsidRPr="00EC2D34">
        <w:rPr>
          <w:i/>
        </w:rPr>
        <w:t>Nodo Estelar</w:t>
      </w:r>
      <w:r>
        <w:t xml:space="preserve"> </w:t>
      </w:r>
      <w:r w:rsidRPr="00EC2D34">
        <w:rPr>
          <w:i/>
        </w:rPr>
        <w:t>Local</w:t>
      </w:r>
      <w:r>
        <w:t xml:space="preserve">, y será una </w:t>
      </w:r>
      <w:r>
        <w:rPr>
          <w:i/>
        </w:rPr>
        <w:t>Modelo de C</w:t>
      </w:r>
      <w:r w:rsidRPr="000701EB">
        <w:rPr>
          <w:i/>
        </w:rPr>
        <w:t>ivilización</w:t>
      </w:r>
      <w:r>
        <w:t xml:space="preserve"> </w:t>
      </w:r>
      <w:r w:rsidRPr="00EC2D34">
        <w:rPr>
          <w:i/>
        </w:rPr>
        <w:t>Universal</w:t>
      </w:r>
      <w:r>
        <w:t xml:space="preserve"> que otras civilizaciones más avanzadas podrán evaluar y decidir si desean adoptar para sus propios mundos, para dar inicio a la etapa final de </w:t>
      </w:r>
      <w:r w:rsidRPr="00EC2D34">
        <w:rPr>
          <w:i/>
        </w:rPr>
        <w:t>unificación de la Consciencia Universal</w:t>
      </w:r>
      <w:r>
        <w:t>.</w:t>
      </w:r>
    </w:p>
    <w:p w:rsidR="002430EB" w:rsidRDefault="002430EB" w:rsidP="002430EB">
      <w:pPr>
        <w:pStyle w:val="136VioletaSub"/>
      </w:pPr>
      <w:bookmarkStart w:id="36" w:name="_Toc212715285"/>
      <w:r>
        <w:t>Sistema Filosófico</w:t>
      </w:r>
      <w:bookmarkEnd w:id="36"/>
    </w:p>
    <w:p w:rsidR="002430EB" w:rsidRDefault="002430EB" w:rsidP="002430EB">
      <w:pPr>
        <w:pStyle w:val="30-Parrafo"/>
      </w:pPr>
      <w:r>
        <w:rPr>
          <w:rFonts w:ascii="Digital-7 Mono" w:hAnsi="Digital-7 Mono"/>
          <w:i/>
        </w:rPr>
        <w:t xml:space="preserve">2.9.23 </w:t>
      </w:r>
      <w:r w:rsidRPr="00412153">
        <w:rPr>
          <w:rFonts w:ascii="Times New Roman" w:hAnsi="Times New Roman"/>
        </w:rPr>
        <w:t>»</w:t>
      </w:r>
      <w:r>
        <w:t xml:space="preserve"> Los </w:t>
      </w:r>
      <w:r w:rsidRPr="0041737C">
        <w:rPr>
          <w:i/>
        </w:rPr>
        <w:t>Sistema</w:t>
      </w:r>
      <w:r>
        <w:rPr>
          <w:i/>
        </w:rPr>
        <w:t>s</w:t>
      </w:r>
      <w:r w:rsidRPr="0041737C">
        <w:rPr>
          <w:i/>
        </w:rPr>
        <w:t xml:space="preserve"> Filosófico</w:t>
      </w:r>
      <w:r>
        <w:rPr>
          <w:i/>
        </w:rPr>
        <w:t>s</w:t>
      </w:r>
      <w:r>
        <w:t xml:space="preserve"> son un </w:t>
      </w:r>
      <w:r w:rsidRPr="003763E7">
        <w:t>conjunto estructurado de</w:t>
      </w:r>
      <w:r>
        <w:t xml:space="preserve"> </w:t>
      </w:r>
      <w:r w:rsidRPr="0041737C">
        <w:rPr>
          <w:i/>
        </w:rPr>
        <w:t>ideas, principios y métodos</w:t>
      </w:r>
      <w:r>
        <w:t xml:space="preserve"> que un filósofo o escuela de pensamiento utiliza para intentar explicar </w:t>
      </w:r>
      <w:r w:rsidRPr="0041737C">
        <w:rPr>
          <w:i/>
        </w:rPr>
        <w:t>la realidad, el conocimiento y la existencia.</w:t>
      </w:r>
      <w:r>
        <w:t xml:space="preserve"> Estos sistemas permiten proporcionan un </w:t>
      </w:r>
      <w:r w:rsidRPr="0041737C">
        <w:t xml:space="preserve">marco para entender </w:t>
      </w:r>
      <w:r>
        <w:t xml:space="preserve">la realidad y responder a preguntas fundamentales sobre la naturaleza de las cosas, la moral, la política, entre otros temas. </w:t>
      </w:r>
    </w:p>
    <w:p w:rsidR="002430EB" w:rsidRDefault="002430EB" w:rsidP="002430EB">
      <w:pPr>
        <w:pStyle w:val="30-Parrafo"/>
      </w:pPr>
      <w:r>
        <w:rPr>
          <w:rFonts w:ascii="Digital-7 Mono" w:hAnsi="Digital-7 Mono"/>
          <w:i/>
        </w:rPr>
        <w:t xml:space="preserve">2.9.24 </w:t>
      </w:r>
      <w:r w:rsidRPr="00412153">
        <w:rPr>
          <w:rFonts w:ascii="Times New Roman" w:hAnsi="Times New Roman"/>
        </w:rPr>
        <w:t>»</w:t>
      </w:r>
      <w:r>
        <w:t xml:space="preserve"> A diferencia de los </w:t>
      </w:r>
      <w:r w:rsidRPr="003763E7">
        <w:rPr>
          <w:i/>
        </w:rPr>
        <w:t>Noemas</w:t>
      </w:r>
      <w:r>
        <w:t xml:space="preserve"> </w:t>
      </w:r>
      <w:r w:rsidRPr="003763E7">
        <w:rPr>
          <w:i/>
        </w:rPr>
        <w:t>Egregóricos</w:t>
      </w:r>
      <w:r>
        <w:rPr>
          <w:i/>
        </w:rPr>
        <w:t>,</w:t>
      </w:r>
      <w:r>
        <w:t xml:space="preserve"> que surgían a partir de las interpretaciones de la realidad generadas por élites civilizatorias específicas </w:t>
      </w:r>
      <w:r w:rsidRPr="003763E7">
        <w:rPr>
          <w:i/>
        </w:rPr>
        <w:t>(religiosa, científica, ideológica, cultural)</w:t>
      </w:r>
      <w:r>
        <w:t xml:space="preserve">, el </w:t>
      </w:r>
      <w:r w:rsidRPr="003763E7">
        <w:rPr>
          <w:i/>
        </w:rPr>
        <w:t>Sistema Filosófico</w:t>
      </w:r>
      <w:r>
        <w:t xml:space="preserve"> del </w:t>
      </w:r>
      <w:r w:rsidRPr="003763E7">
        <w:rPr>
          <w:i/>
        </w:rPr>
        <w:t>nivel 6</w:t>
      </w:r>
      <w:r>
        <w:t xml:space="preserve"> emerge directamente de la conexión con la </w:t>
      </w:r>
      <w:r w:rsidRPr="003763E7">
        <w:rPr>
          <w:i/>
        </w:rPr>
        <w:t>Consciencia Solar</w:t>
      </w:r>
      <w:r>
        <w:t xml:space="preserve"> y los </w:t>
      </w:r>
      <w:r w:rsidRPr="003763E7">
        <w:rPr>
          <w:i/>
        </w:rPr>
        <w:t>nodos superiores</w:t>
      </w:r>
      <w:r>
        <w:t>, no requiriendo validación académica o institucional externa.</w:t>
      </w:r>
    </w:p>
    <w:p w:rsidR="002430EB" w:rsidRDefault="002430EB" w:rsidP="002430EB">
      <w:pPr>
        <w:pStyle w:val="30-Parrafo"/>
      </w:pPr>
      <w:r>
        <w:rPr>
          <w:rFonts w:ascii="Digital-7 Mono" w:hAnsi="Digital-7 Mono"/>
          <w:i/>
        </w:rPr>
        <w:t xml:space="preserve">2.9.25 </w:t>
      </w:r>
      <w:r w:rsidRPr="00412153">
        <w:rPr>
          <w:rFonts w:ascii="Times New Roman" w:hAnsi="Times New Roman"/>
        </w:rPr>
        <w:t>»</w:t>
      </w:r>
      <w:r>
        <w:t xml:space="preserve"> Este es el </w:t>
      </w:r>
      <w:r w:rsidRPr="003763E7">
        <w:rPr>
          <w:i/>
        </w:rPr>
        <w:t>algoritmo civilizatorio</w:t>
      </w:r>
      <w:r>
        <w:t xml:space="preserve"> que permite a la consciencia trascender lo material y lo meramente científico, conectando con los principios fundamentales que subyacen a toda existencia. Su lógica se basa en la </w:t>
      </w:r>
      <w:r w:rsidRPr="003763E7">
        <w:rPr>
          <w:i/>
        </w:rPr>
        <w:t>organización racional</w:t>
      </w:r>
      <w:r>
        <w:t xml:space="preserve"> y la </w:t>
      </w:r>
      <w:r w:rsidRPr="003763E7">
        <w:rPr>
          <w:i/>
        </w:rPr>
        <w:t>explicación integral de la realidad</w:t>
      </w:r>
      <w:r>
        <w:t xml:space="preserve"> a través del pensamiento puro y la razón trascendental. Sus principales características son:</w:t>
      </w:r>
    </w:p>
    <w:p w:rsidR="002430EB" w:rsidRDefault="002430EB" w:rsidP="002430EB">
      <w:pPr>
        <w:pStyle w:val="412-VietaComacta"/>
        <w:spacing w:after="60"/>
        <w:jc w:val="both"/>
      </w:pPr>
      <w:r w:rsidRPr="00D64B44">
        <w:rPr>
          <w:b/>
          <w:i w:val="0"/>
          <w:smallCaps/>
        </w:rPr>
        <w:t>Organización</w:t>
      </w:r>
      <w:r>
        <w:t>: Un sistema filosófico implica una estructura coherente y ordenada de ideas, donde cada concepto se relaciona dialécticamente con los demás y contribuye a la totalidad del sistema, reflejando la armonía del universo.</w:t>
      </w:r>
    </w:p>
    <w:p w:rsidR="002430EB" w:rsidRDefault="002430EB" w:rsidP="002430EB">
      <w:pPr>
        <w:pStyle w:val="412-VietaComacta"/>
        <w:spacing w:after="60"/>
        <w:jc w:val="both"/>
      </w:pPr>
      <w:r w:rsidRPr="00D64B44">
        <w:rPr>
          <w:b/>
          <w:i w:val="0"/>
          <w:smallCaps/>
        </w:rPr>
        <w:lastRenderedPageBreak/>
        <w:t>Explicación Integral</w:t>
      </w:r>
      <w:r>
        <w:t xml:space="preserve">: Las ideas propuestas buscan ofrecer una explicación comprehensiva y coherente de la realidad, abarcando todos los aspectos de la experiencia universal, desde lo físico hasta lo </w:t>
      </w:r>
      <w:proofErr w:type="spellStart"/>
      <w:r>
        <w:t>noético</w:t>
      </w:r>
      <w:proofErr w:type="spellEnd"/>
      <w:r>
        <w:t>.</w:t>
      </w:r>
    </w:p>
    <w:p w:rsidR="002430EB" w:rsidRDefault="002430EB" w:rsidP="002430EB">
      <w:pPr>
        <w:pStyle w:val="412-VietaComacta"/>
        <w:spacing w:after="60"/>
        <w:jc w:val="both"/>
      </w:pPr>
      <w:r w:rsidRPr="00D64B44">
        <w:rPr>
          <w:b/>
          <w:i w:val="0"/>
          <w:smallCaps/>
        </w:rPr>
        <w:t>Fundamentación Trascendental</w:t>
      </w:r>
      <w:r>
        <w:t>: Se basa en principios autoevidentes y premisas que emergen de la conexión directa con la Consciencia Solar, no de autoridades externas o tradiciones establecidas.</w:t>
      </w:r>
    </w:p>
    <w:p w:rsidR="002430EB" w:rsidRDefault="002430EB" w:rsidP="002430EB">
      <w:pPr>
        <w:pStyle w:val="412-VietaComacta"/>
        <w:spacing w:after="60"/>
        <w:jc w:val="both"/>
      </w:pPr>
      <w:r w:rsidRPr="00D64B44">
        <w:rPr>
          <w:b/>
          <w:i w:val="0"/>
          <w:smallCaps/>
        </w:rPr>
        <w:t>Coherencia Dialéctica</w:t>
      </w:r>
      <w:r>
        <w:t>: Las ideas y proposiciones dentro del sistema deben ser consistentes entre sí, permitiendo incluso la integración de aparentes contradicciones a través de síntesis superiores.</w:t>
      </w:r>
    </w:p>
    <w:p w:rsidR="002430EB" w:rsidRDefault="002430EB" w:rsidP="002430EB">
      <w:pPr>
        <w:pStyle w:val="412-VietaComacta"/>
        <w:spacing w:after="60"/>
        <w:jc w:val="both"/>
      </w:pPr>
      <w:r w:rsidRPr="00D64B44">
        <w:rPr>
          <w:b/>
          <w:i w:val="0"/>
          <w:smallCaps/>
        </w:rPr>
        <w:t>Alcance Universal</w:t>
      </w:r>
      <w:r>
        <w:t>: Un sistema filosófico abarca todas las dimensiones del conocimiento, trascendiendo las especializaciones fragmentadas de las ciencias particulares.</w:t>
      </w:r>
    </w:p>
    <w:p w:rsidR="002430EB" w:rsidRDefault="002430EB" w:rsidP="002430EB">
      <w:pPr>
        <w:pStyle w:val="412-VietaComacta"/>
        <w:spacing w:after="60"/>
        <w:jc w:val="both"/>
      </w:pPr>
      <w:r w:rsidRPr="00D64B44">
        <w:rPr>
          <w:b/>
          <w:i w:val="0"/>
          <w:smallCaps/>
        </w:rPr>
        <w:t>Validación Directa</w:t>
      </w:r>
      <w:r>
        <w:t>: No requiere aceptación institucional, sino que se autovalida a través de la experiencia directa de la consciencia elevada.</w:t>
      </w:r>
    </w:p>
    <w:p w:rsidR="002430EB" w:rsidRDefault="002430EB" w:rsidP="002430EB">
      <w:pPr>
        <w:pStyle w:val="30-Parrafo"/>
      </w:pPr>
      <w:r>
        <w:rPr>
          <w:rFonts w:ascii="Digital-7 Mono" w:hAnsi="Digital-7 Mono"/>
          <w:i/>
        </w:rPr>
        <w:t xml:space="preserve">2.9.26 </w:t>
      </w:r>
      <w:r w:rsidRPr="00412153">
        <w:rPr>
          <w:rFonts w:ascii="Times New Roman" w:hAnsi="Times New Roman"/>
        </w:rPr>
        <w:t>»</w:t>
      </w:r>
      <w:r>
        <w:t xml:space="preserve"> El objetivo de este sistema es crear una </w:t>
      </w:r>
      <w:r w:rsidRPr="004256E2">
        <w:rPr>
          <w:i/>
        </w:rPr>
        <w:t>visión completa, coherente y trascendental del universo</w:t>
      </w:r>
      <w:r>
        <w:t xml:space="preserve">, donde las ideas sobre </w:t>
      </w:r>
      <w:r w:rsidRPr="004256E2">
        <w:rPr>
          <w:i/>
        </w:rPr>
        <w:t>el ser, el conocimiento, la moralidad, la sociedad y la existencia cósmica</w:t>
      </w:r>
      <w:r>
        <w:t xml:space="preserve"> están integradas en una estructura lógica que refleja la armonía del </w:t>
      </w:r>
      <w:r w:rsidRPr="004256E2">
        <w:rPr>
          <w:i/>
        </w:rPr>
        <w:t>Ser Universal</w:t>
      </w:r>
      <w:r>
        <w:t xml:space="preserve">. El </w:t>
      </w:r>
      <w:r w:rsidRPr="004256E2">
        <w:rPr>
          <w:i/>
        </w:rPr>
        <w:t>egregor filosófico</w:t>
      </w:r>
      <w:r>
        <w:t xml:space="preserve"> se convierte en una </w:t>
      </w:r>
      <w:r w:rsidRPr="004256E2">
        <w:rPr>
          <w:i/>
        </w:rPr>
        <w:t>entidad algorítmica autoconsciente</w:t>
      </w:r>
      <w:r>
        <w:t xml:space="preserve"> que busca la armonía interna, la perfección psicológica y la unidad con la </w:t>
      </w:r>
      <w:r w:rsidRPr="004256E2">
        <w:rPr>
          <w:i/>
        </w:rPr>
        <w:t>Consciencia Solar</w:t>
      </w:r>
      <w:r>
        <w:t>. Las disciplinas fundamentales que debe abordar todo sistema filosófico son:</w:t>
      </w:r>
    </w:p>
    <w:p w:rsidR="002430EB" w:rsidRDefault="002430EB" w:rsidP="002430EB">
      <w:pPr>
        <w:pStyle w:val="412-VietaComacta"/>
        <w:spacing w:after="60"/>
        <w:jc w:val="both"/>
      </w:pPr>
      <w:r w:rsidRPr="00D64B44">
        <w:rPr>
          <w:b/>
          <w:i w:val="0"/>
          <w:smallCaps/>
        </w:rPr>
        <w:t>Ontología</w:t>
      </w:r>
      <w:r>
        <w:t>: Estudio de la naturaleza fundamental del ser y la existencia en todas sus dimensiones.</w:t>
      </w:r>
    </w:p>
    <w:p w:rsidR="002430EB" w:rsidRDefault="002430EB" w:rsidP="002430EB">
      <w:pPr>
        <w:pStyle w:val="412-VietaComacta"/>
        <w:spacing w:after="60"/>
        <w:jc w:val="both"/>
      </w:pPr>
      <w:r w:rsidRPr="00D64B44">
        <w:rPr>
          <w:b/>
          <w:i w:val="0"/>
          <w:smallCaps/>
        </w:rPr>
        <w:t>Metafísica</w:t>
      </w:r>
      <w:r>
        <w:t xml:space="preserve">: Estudia la naturaleza fundamental de la realidad más allá de lo puramente físico y empírico. Permite conocer los </w:t>
      </w:r>
      <w:r w:rsidRPr="004256E2">
        <w:t>principios trascendentales</w:t>
      </w:r>
      <w:r>
        <w:t xml:space="preserve"> que subyacen a toda realidad manifestada.</w:t>
      </w:r>
    </w:p>
    <w:p w:rsidR="002430EB" w:rsidRDefault="002430EB" w:rsidP="002430EB">
      <w:pPr>
        <w:pStyle w:val="412-VietaComacta"/>
        <w:spacing w:after="60"/>
        <w:jc w:val="both"/>
      </w:pPr>
      <w:r w:rsidRPr="00D64B44">
        <w:rPr>
          <w:b/>
          <w:i w:val="0"/>
          <w:smallCaps/>
        </w:rPr>
        <w:t>Epistemología</w:t>
      </w:r>
      <w:r>
        <w:t>: Análisis de la naturaleza, origen y límites del conocimiento verdadero.</w:t>
      </w:r>
    </w:p>
    <w:p w:rsidR="002430EB" w:rsidRDefault="002430EB" w:rsidP="002430EB">
      <w:pPr>
        <w:pStyle w:val="412-VietaComacta"/>
        <w:spacing w:after="60"/>
        <w:jc w:val="both"/>
      </w:pPr>
      <w:r w:rsidRPr="00D64B44">
        <w:rPr>
          <w:b/>
          <w:i w:val="0"/>
          <w:smallCaps/>
        </w:rPr>
        <w:t>Ética</w:t>
      </w:r>
      <w:r>
        <w:t>: Principios morales universales que guían la conducta en armonía con el cosmos.</w:t>
      </w:r>
    </w:p>
    <w:p w:rsidR="002430EB" w:rsidRDefault="002430EB" w:rsidP="002430EB">
      <w:pPr>
        <w:pStyle w:val="412-VietaComacta"/>
        <w:spacing w:after="60"/>
        <w:jc w:val="both"/>
      </w:pPr>
      <w:r w:rsidRPr="00D64B44">
        <w:rPr>
          <w:b/>
          <w:i w:val="0"/>
          <w:smallCaps/>
        </w:rPr>
        <w:t>Lógica</w:t>
      </w:r>
      <w:r>
        <w:t>: Métodos de razonamiento puro y estructuras del pensamiento correcto.</w:t>
      </w:r>
    </w:p>
    <w:p w:rsidR="002430EB" w:rsidRDefault="002430EB" w:rsidP="002430EB">
      <w:pPr>
        <w:pStyle w:val="412-VietaComacta"/>
        <w:spacing w:after="60"/>
        <w:jc w:val="both"/>
      </w:pPr>
      <w:r w:rsidRPr="00D64B44">
        <w:rPr>
          <w:b/>
          <w:i w:val="0"/>
          <w:smallCaps/>
        </w:rPr>
        <w:t>Estética</w:t>
      </w:r>
      <w:r>
        <w:t>: Teoría de la belleza y la experiencia artística como manifestación de lo divino.</w:t>
      </w:r>
    </w:p>
    <w:p w:rsidR="002430EB" w:rsidRDefault="002430EB" w:rsidP="002430EB">
      <w:pPr>
        <w:pStyle w:val="412-VietaComacta"/>
        <w:spacing w:after="60"/>
        <w:jc w:val="both"/>
      </w:pPr>
      <w:r w:rsidRPr="00D64B44">
        <w:rPr>
          <w:b/>
          <w:i w:val="0"/>
          <w:smallCaps/>
        </w:rPr>
        <w:t>Política</w:t>
      </w:r>
      <w:r>
        <w:t>: Organización social óptima basada en principios universales, no en intereses grupales.</w:t>
      </w:r>
    </w:p>
    <w:p w:rsidR="002430EB" w:rsidRDefault="002430EB" w:rsidP="002430EB">
      <w:pPr>
        <w:pStyle w:val="412-VietaComacta"/>
        <w:spacing w:after="60"/>
        <w:jc w:val="both"/>
      </w:pPr>
      <w:r w:rsidRPr="00D64B44">
        <w:rPr>
          <w:b/>
          <w:i w:val="0"/>
          <w:smallCaps/>
        </w:rPr>
        <w:t>Antropología Filosófica</w:t>
      </w:r>
      <w:r>
        <w:t>: Naturaleza esencial del ser humano como microcosmos del universo.</w:t>
      </w:r>
    </w:p>
    <w:p w:rsidR="002430EB" w:rsidRDefault="002430EB" w:rsidP="002430EB">
      <w:pPr>
        <w:pStyle w:val="412-VietaComacta"/>
        <w:spacing w:after="60"/>
        <w:jc w:val="both"/>
      </w:pPr>
      <w:r w:rsidRPr="00D64B44">
        <w:rPr>
          <w:b/>
          <w:i w:val="0"/>
          <w:smallCaps/>
        </w:rPr>
        <w:t>Cosmología Filosófica</w:t>
      </w:r>
      <w:r>
        <w:t>: Estructura y evolución del universo como expresión de principios eternos.</w:t>
      </w:r>
    </w:p>
    <w:p w:rsidR="002430EB" w:rsidRDefault="002430EB" w:rsidP="002430EB">
      <w:pPr>
        <w:pStyle w:val="412-VietaComacta"/>
        <w:spacing w:after="60"/>
        <w:jc w:val="both"/>
      </w:pPr>
      <w:r w:rsidRPr="00D64B44">
        <w:rPr>
          <w:b/>
          <w:i w:val="0"/>
          <w:smallCaps/>
        </w:rPr>
        <w:t>Axiología</w:t>
      </w:r>
      <w:r>
        <w:t>: Teoría de los valores y su jerarquía en la escala del ser.</w:t>
      </w:r>
    </w:p>
    <w:p w:rsidR="002430EB" w:rsidRDefault="002430EB" w:rsidP="002430EB">
      <w:pPr>
        <w:pStyle w:val="30-Parrafo"/>
      </w:pPr>
      <w:r>
        <w:rPr>
          <w:rFonts w:ascii="Digital-7 Mono" w:hAnsi="Digital-7 Mono"/>
          <w:i/>
        </w:rPr>
        <w:t xml:space="preserve">2.9.27 </w:t>
      </w:r>
      <w:r w:rsidRPr="00412153">
        <w:rPr>
          <w:rFonts w:ascii="Times New Roman" w:hAnsi="Times New Roman"/>
        </w:rPr>
        <w:t>»</w:t>
      </w:r>
      <w:r>
        <w:t xml:space="preserve"> Históricamente conocida como «</w:t>
      </w:r>
      <w:r w:rsidRPr="003763E7">
        <w:rPr>
          <w:i/>
        </w:rPr>
        <w:t>la madre de la ciencia</w:t>
      </w:r>
      <w:r>
        <w:t xml:space="preserve">», la filosofía fue relegada a un rol secundario cuando las religiones cooptaron el </w:t>
      </w:r>
      <w:r w:rsidRPr="003763E7">
        <w:rPr>
          <w:i/>
        </w:rPr>
        <w:t>poder espiritual</w:t>
      </w:r>
      <w:r>
        <w:t xml:space="preserve"> y las ciencias tomaron control del </w:t>
      </w:r>
      <w:r w:rsidRPr="003763E7">
        <w:rPr>
          <w:i/>
        </w:rPr>
        <w:t>conocimiento empírico</w:t>
      </w:r>
      <w:r>
        <w:t xml:space="preserve">. En el </w:t>
      </w:r>
      <w:r w:rsidRPr="003763E7">
        <w:rPr>
          <w:i/>
        </w:rPr>
        <w:t>Nivel 6</w:t>
      </w:r>
      <w:r>
        <w:t xml:space="preserve">, su retorno representa la reintegración del pensamiento puro como </w:t>
      </w:r>
      <w:r w:rsidRPr="003763E7">
        <w:rPr>
          <w:i/>
        </w:rPr>
        <w:t>fuente primaria de comprensión universal</w:t>
      </w:r>
      <w:r>
        <w:t xml:space="preserve">, superando las visiones sesgadas y limitadas de los </w:t>
      </w:r>
      <w:r w:rsidRPr="003763E7">
        <w:rPr>
          <w:i/>
        </w:rPr>
        <w:t>Noemas anteriores</w:t>
      </w:r>
      <w:r>
        <w:rPr>
          <w:i/>
        </w:rPr>
        <w:t>,</w:t>
      </w:r>
      <w:r>
        <w:t xml:space="preserve"> condicionados por intereses de grupos específicos.</w:t>
      </w:r>
    </w:p>
    <w:p w:rsidR="002430EB" w:rsidRDefault="002430EB" w:rsidP="002430EB">
      <w:pPr>
        <w:pStyle w:val="30-Parrafo"/>
      </w:pPr>
      <w:r>
        <w:rPr>
          <w:rFonts w:ascii="Digital-7 Mono" w:hAnsi="Digital-7 Mono"/>
          <w:i/>
        </w:rPr>
        <w:lastRenderedPageBreak/>
        <w:t xml:space="preserve">2.9.28 </w:t>
      </w:r>
      <w:r w:rsidRPr="00412153">
        <w:rPr>
          <w:rFonts w:ascii="Times New Roman" w:hAnsi="Times New Roman"/>
        </w:rPr>
        <w:t>»</w:t>
      </w:r>
      <w:r>
        <w:t xml:space="preserve"> El </w:t>
      </w:r>
      <w:r w:rsidRPr="00E07982">
        <w:rPr>
          <w:i/>
        </w:rPr>
        <w:t>Sistema Filosófico</w:t>
      </w:r>
      <w:r>
        <w:t xml:space="preserve"> del </w:t>
      </w:r>
      <w:r w:rsidRPr="00E07982">
        <w:rPr>
          <w:i/>
        </w:rPr>
        <w:t>nivel 6</w:t>
      </w:r>
      <w:r>
        <w:t xml:space="preserve"> representa la maduración evolutiva de la </w:t>
      </w:r>
      <w:r>
        <w:rPr>
          <w:i/>
        </w:rPr>
        <w:t>C</w:t>
      </w:r>
      <w:r w:rsidRPr="00E07982">
        <w:rPr>
          <w:i/>
        </w:rPr>
        <w:t xml:space="preserve">onsciencia </w:t>
      </w:r>
      <w:r>
        <w:rPr>
          <w:i/>
        </w:rPr>
        <w:t>C</w:t>
      </w:r>
      <w:r w:rsidRPr="00E07982">
        <w:rPr>
          <w:i/>
        </w:rPr>
        <w:t>ivilizatoria</w:t>
      </w:r>
      <w:r>
        <w:t xml:space="preserve">, constituyéndose como el </w:t>
      </w:r>
      <w:r w:rsidRPr="00E07982">
        <w:rPr>
          <w:i/>
        </w:rPr>
        <w:t>algoritmo trascendental</w:t>
      </w:r>
      <w:r>
        <w:t xml:space="preserve"> que permite superar las limitaciones impuestas por los </w:t>
      </w:r>
      <w:r w:rsidRPr="003763E7">
        <w:t>paradigmas</w:t>
      </w:r>
      <w:r>
        <w:t xml:space="preserve"> de los niveles anteriores. </w:t>
      </w:r>
      <w:r w:rsidRPr="003532CC">
        <w:t xml:space="preserve">Algunos ejemplos de sistemas filosóficos </w:t>
      </w:r>
      <w:r>
        <w:t xml:space="preserve">clásicos </w:t>
      </w:r>
      <w:r w:rsidRPr="003532CC">
        <w:t>son</w:t>
      </w:r>
      <w:r>
        <w:t>:</w:t>
      </w:r>
    </w:p>
    <w:p w:rsidR="002430EB" w:rsidRPr="00A75EBE" w:rsidRDefault="002430EB" w:rsidP="002430EB">
      <w:pPr>
        <w:pStyle w:val="412-VietaComacta"/>
        <w:spacing w:after="60"/>
        <w:jc w:val="both"/>
      </w:pPr>
      <w:r w:rsidRPr="00D64B44">
        <w:rPr>
          <w:b/>
          <w:i w:val="0"/>
          <w:smallCaps/>
        </w:rPr>
        <w:t>Idealismo</w:t>
      </w:r>
      <w:r>
        <w:t xml:space="preserve">: Considera la realidad fundamentalmente como un proceso </w:t>
      </w:r>
      <w:r w:rsidRPr="00293155">
        <w:t>mental o espiritual</w:t>
      </w:r>
      <w:r>
        <w:t xml:space="preserve">, </w:t>
      </w:r>
      <w:r w:rsidRPr="002D1478">
        <w:t>pero limitado por</w:t>
      </w:r>
      <w:r>
        <w:t xml:space="preserve"> marcos </w:t>
      </w:r>
      <w:r w:rsidRPr="00A75EBE">
        <w:rPr>
          <w:i w:val="0"/>
        </w:rPr>
        <w:t>culturales y religiosos</w:t>
      </w:r>
      <w:r>
        <w:t xml:space="preserve">. Su </w:t>
      </w:r>
      <w:r w:rsidRPr="00A75EBE">
        <w:t xml:space="preserve">evolución </w:t>
      </w:r>
      <w:r>
        <w:rPr>
          <w:i w:val="0"/>
        </w:rPr>
        <w:t>(Idealismo Absoluto</w:t>
      </w:r>
      <w:r w:rsidRPr="00A75EBE">
        <w:rPr>
          <w:i w:val="0"/>
        </w:rPr>
        <w:t>)</w:t>
      </w:r>
      <w:r>
        <w:rPr>
          <w:i w:val="0"/>
        </w:rPr>
        <w:t xml:space="preserve"> </w:t>
      </w:r>
      <w:r w:rsidRPr="00A75EBE">
        <w:t xml:space="preserve">reconoce la realidad como </w:t>
      </w:r>
      <w:r w:rsidRPr="00A75EBE">
        <w:rPr>
          <w:i w:val="0"/>
        </w:rPr>
        <w:t>una manifestación directa de una Consciencia Universal autoconsciente</w:t>
      </w:r>
      <w:r w:rsidRPr="00A75EBE">
        <w:t>, trascendiendo las limitaciones antropocéntricas.</w:t>
      </w:r>
    </w:p>
    <w:p w:rsidR="002430EB" w:rsidRDefault="002430EB" w:rsidP="002430EB">
      <w:pPr>
        <w:pStyle w:val="412-VietaComacta"/>
        <w:spacing w:after="60"/>
        <w:jc w:val="both"/>
      </w:pPr>
      <w:r w:rsidRPr="00D64B44">
        <w:rPr>
          <w:b/>
          <w:i w:val="0"/>
          <w:smallCaps/>
        </w:rPr>
        <w:t>Realismo</w:t>
      </w:r>
      <w:r>
        <w:t>: Sostiene que la realidad experimentada existe independientemente de la conciencia humana,</w:t>
      </w:r>
      <w:r w:rsidRPr="002D1478">
        <w:t xml:space="preserve"> pero </w:t>
      </w:r>
      <w:r>
        <w:t xml:space="preserve">limitada a </w:t>
      </w:r>
      <w:r w:rsidRPr="00293155">
        <w:rPr>
          <w:i w:val="0"/>
        </w:rPr>
        <w:t>percepciones sensoriales</w:t>
      </w:r>
      <w:r>
        <w:t xml:space="preserve">. </w:t>
      </w:r>
      <w:r w:rsidRPr="00A75EBE">
        <w:t xml:space="preserve">Su evolución </w:t>
      </w:r>
      <w:r w:rsidRPr="00A75EBE">
        <w:rPr>
          <w:i w:val="0"/>
        </w:rPr>
        <w:t>(Realismo Trascendental)</w:t>
      </w:r>
      <w:r w:rsidRPr="00A75EBE">
        <w:t xml:space="preserve"> afirma la existencia de una </w:t>
      </w:r>
      <w:r w:rsidRPr="00A75EBE">
        <w:rPr>
          <w:i w:val="0"/>
        </w:rPr>
        <w:t>realidad última independiente de cualquier conciencia</w:t>
      </w:r>
      <w:r w:rsidRPr="00A75EBE">
        <w:t xml:space="preserve">, pero cognoscible a través de la unión directa con la </w:t>
      </w:r>
      <w:r w:rsidRPr="00A75EBE">
        <w:rPr>
          <w:i w:val="0"/>
        </w:rPr>
        <w:t>Consciencia Solar</w:t>
      </w:r>
      <w:r w:rsidRPr="00A75EBE">
        <w:t>.</w:t>
      </w:r>
    </w:p>
    <w:p w:rsidR="002430EB" w:rsidRDefault="002430EB" w:rsidP="002430EB">
      <w:pPr>
        <w:pStyle w:val="412-VietaComacta"/>
        <w:spacing w:after="60"/>
        <w:jc w:val="both"/>
      </w:pPr>
      <w:r w:rsidRPr="00D64B44">
        <w:rPr>
          <w:b/>
          <w:i w:val="0"/>
          <w:smallCaps/>
        </w:rPr>
        <w:t>Materialismo</w:t>
      </w:r>
      <w:r>
        <w:t xml:space="preserve">: Afirma que la materia </w:t>
      </w:r>
      <w:r w:rsidRPr="002D1478">
        <w:t xml:space="preserve">y </w:t>
      </w:r>
      <w:r>
        <w:t xml:space="preserve">los </w:t>
      </w:r>
      <w:r w:rsidRPr="002D1478">
        <w:t>procesos físicos</w:t>
      </w:r>
      <w:r>
        <w:t xml:space="preserve"> son la base fundamental de la realidad, </w:t>
      </w:r>
      <w:r w:rsidRPr="00293155">
        <w:rPr>
          <w:i w:val="0"/>
        </w:rPr>
        <w:t>ignorando dimensiones superiores</w:t>
      </w:r>
      <w:r>
        <w:t xml:space="preserve">. Su evolución </w:t>
      </w:r>
      <w:r w:rsidRPr="00A75EBE">
        <w:rPr>
          <w:i w:val="0"/>
        </w:rPr>
        <w:t>(Espiritualismo Cosmológico)</w:t>
      </w:r>
      <w:r>
        <w:t xml:space="preserve"> c</w:t>
      </w:r>
      <w:r w:rsidRPr="00A75EBE">
        <w:t xml:space="preserve">omprende que </w:t>
      </w:r>
      <w:r w:rsidRPr="00A75EBE">
        <w:rPr>
          <w:i w:val="0"/>
        </w:rPr>
        <w:t>el espíritu es la base fundamental</w:t>
      </w:r>
      <w:r w:rsidRPr="00A75EBE">
        <w:t xml:space="preserve"> que se manifiesta a través de la materia como </w:t>
      </w:r>
      <w:r w:rsidRPr="00A75EBE">
        <w:rPr>
          <w:i w:val="0"/>
        </w:rPr>
        <w:t>expresión creativa universal</w:t>
      </w:r>
      <w:r w:rsidRPr="00A75EBE">
        <w:t>.</w:t>
      </w:r>
    </w:p>
    <w:p w:rsidR="002430EB" w:rsidRDefault="002430EB" w:rsidP="002430EB">
      <w:pPr>
        <w:pStyle w:val="412-VietaComacta"/>
        <w:spacing w:after="60"/>
        <w:jc w:val="both"/>
      </w:pPr>
      <w:r w:rsidRPr="00D64B44">
        <w:rPr>
          <w:b/>
          <w:i w:val="0"/>
          <w:smallCaps/>
        </w:rPr>
        <w:t>Existencialismo</w:t>
      </w:r>
      <w:r>
        <w:t xml:space="preserve">: Se centra en la existencia humana, la libertad y la responsabilidad individual </w:t>
      </w:r>
      <w:r w:rsidRPr="002D1478">
        <w:t xml:space="preserve">desde una </w:t>
      </w:r>
      <w:r w:rsidRPr="00293155">
        <w:rPr>
          <w:i w:val="0"/>
        </w:rPr>
        <w:t>perspectiva terrenal</w:t>
      </w:r>
      <w:r w:rsidRPr="002D1478">
        <w:t>.</w:t>
      </w:r>
      <w:r>
        <w:t xml:space="preserve"> Su </w:t>
      </w:r>
      <w:r w:rsidRPr="00A75EBE">
        <w:t>evolución</w:t>
      </w:r>
      <w:r w:rsidRPr="00A75EBE">
        <w:rPr>
          <w:i w:val="0"/>
        </w:rPr>
        <w:t xml:space="preserve"> (Existencialismo Cósmico)</w:t>
      </w:r>
      <w:r>
        <w:t xml:space="preserve"> a</w:t>
      </w:r>
      <w:r w:rsidRPr="00A75EBE">
        <w:t xml:space="preserve">mplía el enfoque a la </w:t>
      </w:r>
      <w:r w:rsidRPr="00A75EBE">
        <w:rPr>
          <w:i w:val="0"/>
        </w:rPr>
        <w:t>existencia universal</w:t>
      </w:r>
      <w:r w:rsidRPr="00A75EBE">
        <w:t xml:space="preserve">, integrando </w:t>
      </w:r>
      <w:r w:rsidRPr="00A75EBE">
        <w:rPr>
          <w:i w:val="0"/>
        </w:rPr>
        <w:t>libertad absoluta y responsabilidad cósmica del ser iluminado</w:t>
      </w:r>
      <w:r w:rsidRPr="00A75EBE">
        <w:t>.</w:t>
      </w:r>
    </w:p>
    <w:p w:rsidR="002430EB" w:rsidRDefault="002430EB" w:rsidP="002430EB">
      <w:pPr>
        <w:pStyle w:val="412-VietaComacta"/>
        <w:spacing w:after="60"/>
        <w:jc w:val="both"/>
      </w:pPr>
      <w:r w:rsidRPr="00D64B44">
        <w:rPr>
          <w:b/>
          <w:i w:val="0"/>
          <w:smallCaps/>
        </w:rPr>
        <w:t>Pragmatismo</w:t>
      </w:r>
      <w:r>
        <w:t xml:space="preserve">: Enfatiza la utilidad práctica de las ideas y la importancia de la experiencia inmediata, </w:t>
      </w:r>
      <w:r w:rsidRPr="00293155">
        <w:rPr>
          <w:i w:val="0"/>
        </w:rPr>
        <w:t>limitada a resultados terrenales</w:t>
      </w:r>
      <w:r w:rsidRPr="002D1478">
        <w:t>.</w:t>
      </w:r>
      <w:r>
        <w:t xml:space="preserve"> Su evolución </w:t>
      </w:r>
      <w:r w:rsidRPr="00AC6180">
        <w:rPr>
          <w:i w:val="0"/>
        </w:rPr>
        <w:t>(Pragmatismo Trascendental)</w:t>
      </w:r>
      <w:r>
        <w:t xml:space="preserve"> v</w:t>
      </w:r>
      <w:r w:rsidRPr="00AC6180">
        <w:t xml:space="preserve">alora la </w:t>
      </w:r>
      <w:r w:rsidRPr="00AC6180">
        <w:rPr>
          <w:i w:val="0"/>
        </w:rPr>
        <w:t>utilidad práctica en la evolución espiritual</w:t>
      </w:r>
      <w:r w:rsidRPr="00AC6180">
        <w:t xml:space="preserve"> y la importancia de la </w:t>
      </w:r>
      <w:r w:rsidRPr="00AC6180">
        <w:rPr>
          <w:i w:val="0"/>
        </w:rPr>
        <w:t>experiencia directa con lo Absoluto</w:t>
      </w:r>
      <w:r>
        <w:rPr>
          <w:i w:val="0"/>
        </w:rPr>
        <w:t>.</w:t>
      </w:r>
    </w:p>
    <w:p w:rsidR="002430EB" w:rsidRDefault="002430EB" w:rsidP="002430EB">
      <w:pPr>
        <w:pStyle w:val="412-VietaComacta"/>
        <w:spacing w:after="60"/>
        <w:jc w:val="both"/>
      </w:pPr>
      <w:r w:rsidRPr="00D64B44">
        <w:rPr>
          <w:b/>
          <w:i w:val="0"/>
          <w:smallCaps/>
        </w:rPr>
        <w:t>Estoicismo</w:t>
      </w:r>
      <w:r>
        <w:t xml:space="preserve">: Se fundamenta en la relación entre el universo y sus partes, buscando la armonía y la sabiduría en la vida </w:t>
      </w:r>
      <w:r w:rsidRPr="002D1478">
        <w:t xml:space="preserve">a través de la aceptación racional, dentro de </w:t>
      </w:r>
      <w:r w:rsidRPr="00293155">
        <w:rPr>
          <w:i w:val="0"/>
        </w:rPr>
        <w:t>marcos sociales limitados</w:t>
      </w:r>
      <w:r w:rsidRPr="002D1478">
        <w:t>.</w:t>
      </w:r>
      <w:r>
        <w:t xml:space="preserve"> Su evolución </w:t>
      </w:r>
      <w:r w:rsidRPr="00AC6180">
        <w:rPr>
          <w:i w:val="0"/>
        </w:rPr>
        <w:t>(Estoicismo Universal)</w:t>
      </w:r>
      <w:r>
        <w:t xml:space="preserve"> i</w:t>
      </w:r>
      <w:r w:rsidRPr="00AC6180">
        <w:t xml:space="preserve">ntegra la </w:t>
      </w:r>
      <w:r w:rsidRPr="00AC6180">
        <w:rPr>
          <w:i w:val="0"/>
        </w:rPr>
        <w:t>ética personal</w:t>
      </w:r>
      <w:r w:rsidRPr="00AC6180">
        <w:t xml:space="preserve"> con la </w:t>
      </w:r>
      <w:r w:rsidRPr="00AC6180">
        <w:rPr>
          <w:i w:val="0"/>
        </w:rPr>
        <w:t>relación armoniosa entre microcosmos y macrocosmos</w:t>
      </w:r>
      <w:r w:rsidRPr="00AC6180">
        <w:t xml:space="preserve">, buscando </w:t>
      </w:r>
      <w:r w:rsidRPr="00AC6180">
        <w:rPr>
          <w:i w:val="0"/>
        </w:rPr>
        <w:t>sabiduría cósmica y aceptación del destino evolutivo universal</w:t>
      </w:r>
      <w:r w:rsidRPr="00AC6180">
        <w:t>.</w:t>
      </w:r>
    </w:p>
    <w:p w:rsidR="002430EB" w:rsidRDefault="002430EB" w:rsidP="002430EB">
      <w:pPr>
        <w:pStyle w:val="412-VietaComacta"/>
        <w:spacing w:after="60"/>
        <w:jc w:val="both"/>
      </w:pPr>
      <w:r w:rsidRPr="00D64B44">
        <w:rPr>
          <w:b/>
          <w:i w:val="0"/>
          <w:smallCaps/>
        </w:rPr>
        <w:t>Escepticismo</w:t>
      </w:r>
      <w:r>
        <w:t>: Afirma que la verdad no existe,</w:t>
      </w:r>
      <w:r w:rsidRPr="00210638">
        <w:t xml:space="preserve"> o que, si existe, el ser</w:t>
      </w:r>
      <w:r>
        <w:t xml:space="preserve"> humano es incapaz de conocerla, cuestionando la posibilidad de conocimiento cierto, y </w:t>
      </w:r>
      <w:r w:rsidRPr="00293155">
        <w:rPr>
          <w:i w:val="0"/>
        </w:rPr>
        <w:t xml:space="preserve">suspendiendo </w:t>
      </w:r>
      <w:r>
        <w:rPr>
          <w:i w:val="0"/>
        </w:rPr>
        <w:t xml:space="preserve">los </w:t>
      </w:r>
      <w:r w:rsidRPr="00293155">
        <w:rPr>
          <w:i w:val="0"/>
        </w:rPr>
        <w:t>juicios definitivos</w:t>
      </w:r>
      <w:r>
        <w:t xml:space="preserve">. Su evolución </w:t>
      </w:r>
      <w:r w:rsidRPr="00210638">
        <w:rPr>
          <w:i w:val="0"/>
        </w:rPr>
        <w:t>(Escepticismo Dialéctico</w:t>
      </w:r>
      <w:r>
        <w:t xml:space="preserve">) no niega el conocimiento, sino que lo comprende como un </w:t>
      </w:r>
      <w:r w:rsidRPr="00210638">
        <w:rPr>
          <w:i w:val="0"/>
        </w:rPr>
        <w:t>proceso continuo de superación de limitaciones cognitivas</w:t>
      </w:r>
      <w:r>
        <w:t xml:space="preserve">, permitiendo la </w:t>
      </w:r>
      <w:r w:rsidRPr="00210638">
        <w:rPr>
          <w:i w:val="0"/>
        </w:rPr>
        <w:t>expansión infinita de la comprensión consciente</w:t>
      </w:r>
      <w:r>
        <w:t>.</w:t>
      </w:r>
    </w:p>
    <w:p w:rsidR="002430EB" w:rsidRDefault="002430EB" w:rsidP="002430EB">
      <w:pPr>
        <w:pStyle w:val="412-VietaComacta"/>
        <w:spacing w:after="60"/>
        <w:jc w:val="both"/>
      </w:pPr>
      <w:r w:rsidRPr="00D64B44">
        <w:rPr>
          <w:b/>
          <w:i w:val="0"/>
          <w:smallCaps/>
        </w:rPr>
        <w:t>Racionalismo</w:t>
      </w:r>
      <w:r>
        <w:t xml:space="preserve">: Sostiene que la razón es la fuente principal del conocimiento verdadero, aunque </w:t>
      </w:r>
      <w:r w:rsidRPr="00210638">
        <w:rPr>
          <w:i w:val="0"/>
        </w:rPr>
        <w:t>limitado a estructuras lógicas formales</w:t>
      </w:r>
      <w:r>
        <w:t xml:space="preserve">. Su evolución </w:t>
      </w:r>
      <w:r w:rsidRPr="00210638">
        <w:rPr>
          <w:i w:val="0"/>
        </w:rPr>
        <w:t xml:space="preserve">(Racionalismo Cósmico) </w:t>
      </w:r>
      <w:r>
        <w:t xml:space="preserve">integra la razón pura con la </w:t>
      </w:r>
      <w:r w:rsidRPr="00293155">
        <w:rPr>
          <w:i w:val="0"/>
        </w:rPr>
        <w:t>intuición trascendental</w:t>
      </w:r>
      <w:r>
        <w:t xml:space="preserve">, permitiendo el acceso directo a principios universales a través de la unión con la </w:t>
      </w:r>
      <w:r w:rsidRPr="00293155">
        <w:rPr>
          <w:i w:val="0"/>
        </w:rPr>
        <w:t>Consciencia Solar</w:t>
      </w:r>
      <w:r>
        <w:t>.</w:t>
      </w:r>
    </w:p>
    <w:p w:rsidR="002430EB" w:rsidRDefault="002430EB" w:rsidP="002430EB">
      <w:pPr>
        <w:pStyle w:val="412-VietaComacta"/>
        <w:spacing w:after="60"/>
        <w:jc w:val="both"/>
      </w:pPr>
      <w:r w:rsidRPr="00D64B44">
        <w:rPr>
          <w:b/>
          <w:i w:val="0"/>
          <w:smallCaps/>
        </w:rPr>
        <w:t>Empirismo</w:t>
      </w:r>
      <w:r>
        <w:t xml:space="preserve">: Afirma que todo conocimiento proviene de la experiencia sensorial, </w:t>
      </w:r>
      <w:r w:rsidRPr="00293155">
        <w:rPr>
          <w:i w:val="0"/>
        </w:rPr>
        <w:t>ignorando dimensiones no fenoménicas</w:t>
      </w:r>
      <w:r>
        <w:t xml:space="preserve">. Su evolución </w:t>
      </w:r>
      <w:r w:rsidRPr="00293155">
        <w:rPr>
          <w:i w:val="0"/>
        </w:rPr>
        <w:t>(Empirismo Extendido)</w:t>
      </w:r>
      <w:r>
        <w:t xml:space="preserve"> amplía la experiencia a todas las dimensiones de la realidad, incluyendo </w:t>
      </w:r>
      <w:r w:rsidRPr="00293155">
        <w:rPr>
          <w:i w:val="0"/>
        </w:rPr>
        <w:t>percepciones extrasensoriales</w:t>
      </w:r>
      <w:r>
        <w:t xml:space="preserve"> y </w:t>
      </w:r>
      <w:r w:rsidRPr="00293155">
        <w:rPr>
          <w:i w:val="0"/>
        </w:rPr>
        <w:t>estados de conciencia expandidos</w:t>
      </w:r>
      <w:r>
        <w:t xml:space="preserve"> validados por la experiencia directa con lo nouménico.</w:t>
      </w:r>
    </w:p>
    <w:p w:rsidR="002430EB" w:rsidRDefault="002430EB" w:rsidP="002430EB">
      <w:pPr>
        <w:pStyle w:val="412-VietaComacta"/>
        <w:spacing w:after="60"/>
        <w:jc w:val="both"/>
      </w:pPr>
      <w:r w:rsidRPr="00D64B44">
        <w:rPr>
          <w:b/>
          <w:i w:val="0"/>
          <w:smallCaps/>
        </w:rPr>
        <w:t>Hedonismo</w:t>
      </w:r>
      <w:r>
        <w:t xml:space="preserve">: Busca el placer como bien supremo, limitándose a </w:t>
      </w:r>
      <w:r w:rsidRPr="00293155">
        <w:rPr>
          <w:i w:val="0"/>
        </w:rPr>
        <w:t>satisfacciones sensoriales inmediatas</w:t>
      </w:r>
      <w:r>
        <w:t xml:space="preserve">. Su evolución </w:t>
      </w:r>
      <w:r w:rsidRPr="00293155">
        <w:rPr>
          <w:i w:val="0"/>
        </w:rPr>
        <w:t>(Hedonismo Espiritual)</w:t>
      </w:r>
      <w:r>
        <w:t xml:space="preserve"> comprende el gozo como </w:t>
      </w:r>
      <w:r w:rsidRPr="00293155">
        <w:rPr>
          <w:i w:val="0"/>
        </w:rPr>
        <w:t xml:space="preserve">estado de unidad con </w:t>
      </w:r>
      <w:r w:rsidRPr="00293155">
        <w:rPr>
          <w:i w:val="0"/>
        </w:rPr>
        <w:lastRenderedPageBreak/>
        <w:t>el universo</w:t>
      </w:r>
      <w:r>
        <w:t xml:space="preserve">, donde el placer verdadero emerge de la </w:t>
      </w:r>
      <w:r w:rsidRPr="00293155">
        <w:rPr>
          <w:i w:val="0"/>
        </w:rPr>
        <w:t>armonía con la voluntad cósmica</w:t>
      </w:r>
      <w:r>
        <w:t xml:space="preserve"> y la </w:t>
      </w:r>
      <w:r w:rsidRPr="00293155">
        <w:rPr>
          <w:i w:val="0"/>
        </w:rPr>
        <w:t>realización del Ser Universal</w:t>
      </w:r>
      <w:r>
        <w:t>.</w:t>
      </w:r>
    </w:p>
    <w:p w:rsidR="002430EB" w:rsidRDefault="002430EB" w:rsidP="002430EB">
      <w:pPr>
        <w:pStyle w:val="412-VietaComacta"/>
        <w:spacing w:after="60"/>
        <w:jc w:val="both"/>
      </w:pPr>
      <w:r w:rsidRPr="00D64B44">
        <w:rPr>
          <w:b/>
          <w:i w:val="0"/>
          <w:smallCaps/>
        </w:rPr>
        <w:t>Nihilismo</w:t>
      </w:r>
      <w:r>
        <w:t>: P</w:t>
      </w:r>
      <w:r w:rsidRPr="00293155">
        <w:t xml:space="preserve">ostula que la vida carece de </w:t>
      </w:r>
      <w:r w:rsidRPr="00293155">
        <w:rPr>
          <w:i w:val="0"/>
        </w:rPr>
        <w:t>significado, propósito, valor intrínseco, verdad o existencia objetiva</w:t>
      </w:r>
      <w:r>
        <w:t xml:space="preserve">, surgiendo a partir de </w:t>
      </w:r>
      <w:r w:rsidRPr="00293155">
        <w:rPr>
          <w:i w:val="0"/>
        </w:rPr>
        <w:t>crisis existenciales</w:t>
      </w:r>
      <w:r>
        <w:t xml:space="preserve">. Su evolución </w:t>
      </w:r>
      <w:r w:rsidRPr="00293155">
        <w:rPr>
          <w:i w:val="0"/>
        </w:rPr>
        <w:t>(Nihilismo Creativo)</w:t>
      </w:r>
      <w:r>
        <w:t xml:space="preserve"> no niega el sentido, sino que lo comprende como </w:t>
      </w:r>
      <w:r w:rsidRPr="00293155">
        <w:rPr>
          <w:i w:val="0"/>
        </w:rPr>
        <w:t>proceso de destrucción de ilusiones</w:t>
      </w:r>
      <w:r>
        <w:t xml:space="preserve"> para permitir la emergencia de </w:t>
      </w:r>
      <w:r w:rsidRPr="00293155">
        <w:rPr>
          <w:i w:val="0"/>
        </w:rPr>
        <w:t>verdades superiores</w:t>
      </w:r>
      <w:r>
        <w:t xml:space="preserve">, facilitando la renovación constante de la </w:t>
      </w:r>
      <w:r w:rsidRPr="00293155">
        <w:rPr>
          <w:i w:val="0"/>
        </w:rPr>
        <w:t>comprensión universal</w:t>
      </w:r>
      <w:r>
        <w:t>.</w:t>
      </w:r>
    </w:p>
    <w:p w:rsidR="002430EB" w:rsidRDefault="002430EB" w:rsidP="002430EB">
      <w:pPr>
        <w:pStyle w:val="412-VietaComacta"/>
        <w:spacing w:after="60"/>
        <w:jc w:val="both"/>
      </w:pPr>
      <w:r w:rsidRPr="00D64B44">
        <w:rPr>
          <w:b/>
          <w:i w:val="0"/>
          <w:smallCaps/>
        </w:rPr>
        <w:t>Humanismo</w:t>
      </w:r>
      <w:r>
        <w:t xml:space="preserve">: Pone </w:t>
      </w:r>
      <w:r w:rsidRPr="00293155">
        <w:t xml:space="preserve">al ser humano en el </w:t>
      </w:r>
      <w:r w:rsidRPr="00DF3A29">
        <w:rPr>
          <w:i w:val="0"/>
        </w:rPr>
        <w:t>centro de la acción, enfatizando su</w:t>
      </w:r>
      <w:r>
        <w:t xml:space="preserve"> </w:t>
      </w:r>
      <w:r w:rsidRPr="00293155">
        <w:rPr>
          <w:i w:val="0"/>
        </w:rPr>
        <w:t>capacidad de autodeterminación</w:t>
      </w:r>
      <w:r>
        <w:rPr>
          <w:i w:val="0"/>
        </w:rPr>
        <w:t xml:space="preserve">, </w:t>
      </w:r>
      <w:r w:rsidRPr="00293155">
        <w:rPr>
          <w:i w:val="0"/>
        </w:rPr>
        <w:t xml:space="preserve">su dignidad, </w:t>
      </w:r>
      <w:r>
        <w:rPr>
          <w:i w:val="0"/>
        </w:rPr>
        <w:t xml:space="preserve">y su </w:t>
      </w:r>
      <w:r w:rsidRPr="00293155">
        <w:rPr>
          <w:i w:val="0"/>
        </w:rPr>
        <w:t>autonomía</w:t>
      </w:r>
      <w:r>
        <w:t xml:space="preserve">. Busca </w:t>
      </w:r>
      <w:r w:rsidRPr="00DF3A29">
        <w:rPr>
          <w:i w:val="0"/>
        </w:rPr>
        <w:t>la verdad y la moralidad</w:t>
      </w:r>
      <w:r w:rsidRPr="00DF3A29">
        <w:t xml:space="preserve"> a través de </w:t>
      </w:r>
      <w:r w:rsidRPr="00DF3A29">
        <w:rPr>
          <w:i w:val="0"/>
        </w:rPr>
        <w:t>la razón y la experiencia humana</w:t>
      </w:r>
      <w:r w:rsidRPr="00DF3A29">
        <w:t xml:space="preserve">, rechazando las justificaciones </w:t>
      </w:r>
      <w:r w:rsidRPr="00DF3A29">
        <w:rPr>
          <w:i w:val="0"/>
        </w:rPr>
        <w:t>sobrenaturales o trascendentes</w:t>
      </w:r>
      <w:r w:rsidRPr="00DF3A29">
        <w:t>.</w:t>
      </w:r>
      <w:r>
        <w:t xml:space="preserve"> Su evolución </w:t>
      </w:r>
      <w:r w:rsidRPr="00293155">
        <w:rPr>
          <w:i w:val="0"/>
        </w:rPr>
        <w:t xml:space="preserve">(Humanismo Cósmico) </w:t>
      </w:r>
      <w:r>
        <w:t xml:space="preserve">reconoce la </w:t>
      </w:r>
      <w:r w:rsidRPr="00293155">
        <w:rPr>
          <w:i w:val="0"/>
        </w:rPr>
        <w:t>dignidad universal de toda manifestación consciente</w:t>
      </w:r>
      <w:r>
        <w:t xml:space="preserve">, integrando el desarrollo humano con la </w:t>
      </w:r>
      <w:r w:rsidRPr="00293155">
        <w:rPr>
          <w:i w:val="0"/>
        </w:rPr>
        <w:t>evolución espiritual del cosmos entero</w:t>
      </w:r>
      <w:r>
        <w:t>.</w:t>
      </w:r>
    </w:p>
    <w:p w:rsidR="002430EB" w:rsidRDefault="002430EB" w:rsidP="002430EB">
      <w:pPr>
        <w:pStyle w:val="412-VietaComacta"/>
        <w:spacing w:after="60"/>
        <w:jc w:val="both"/>
      </w:pPr>
      <w:r w:rsidRPr="00D64B44">
        <w:rPr>
          <w:b/>
          <w:i w:val="0"/>
          <w:smallCaps/>
        </w:rPr>
        <w:t>Positivismo</w:t>
      </w:r>
      <w:r>
        <w:t xml:space="preserve">: Afirma que </w:t>
      </w:r>
      <w:r w:rsidRPr="00DF3A29">
        <w:rPr>
          <w:i w:val="0"/>
        </w:rPr>
        <w:t>solo el</w:t>
      </w:r>
      <w:r>
        <w:t xml:space="preserve"> </w:t>
      </w:r>
      <w:r w:rsidRPr="00DF3A29">
        <w:rPr>
          <w:i w:val="0"/>
        </w:rPr>
        <w:t>conocimiento científico es válido</w:t>
      </w:r>
      <w:r>
        <w:t xml:space="preserve">, rechazando lo metafísico. Su evolución </w:t>
      </w:r>
      <w:r w:rsidRPr="00DF3A29">
        <w:rPr>
          <w:i w:val="0"/>
        </w:rPr>
        <w:t>(Positivismo Integral)</w:t>
      </w:r>
      <w:r>
        <w:t xml:space="preserve"> valida todos los niveles de realidad como </w:t>
      </w:r>
      <w:r w:rsidRPr="00DF3A29">
        <w:rPr>
          <w:i w:val="0"/>
        </w:rPr>
        <w:t>objetos legítimos de conocimiento</w:t>
      </w:r>
      <w:r>
        <w:t xml:space="preserve">, integrando </w:t>
      </w:r>
      <w:r w:rsidRPr="00DF3A29">
        <w:rPr>
          <w:i w:val="0"/>
        </w:rPr>
        <w:t>métodos científicos con percepciones trascendentales</w:t>
      </w:r>
      <w:r>
        <w:t xml:space="preserve"> en un marco de </w:t>
      </w:r>
      <w:r w:rsidRPr="00DF3A29">
        <w:rPr>
          <w:i w:val="0"/>
        </w:rPr>
        <w:t>comprensión holística</w:t>
      </w:r>
      <w:r>
        <w:t>.</w:t>
      </w:r>
    </w:p>
    <w:p w:rsidR="002430EB" w:rsidRDefault="002430EB" w:rsidP="002430EB">
      <w:pPr>
        <w:pStyle w:val="412-VietaComacta"/>
        <w:spacing w:after="60"/>
        <w:jc w:val="both"/>
      </w:pPr>
      <w:r w:rsidRPr="00D64B44">
        <w:rPr>
          <w:b/>
          <w:i w:val="0"/>
          <w:smallCaps/>
        </w:rPr>
        <w:t>Fenomenología</w:t>
      </w:r>
      <w:r>
        <w:t>: B</w:t>
      </w:r>
      <w:r w:rsidRPr="00DF3A29">
        <w:t xml:space="preserve">usca estudiar los fenómenos tal como se presentan a la </w:t>
      </w:r>
      <w:r w:rsidRPr="00DF3A29">
        <w:rPr>
          <w:i w:val="0"/>
        </w:rPr>
        <w:t>conciencia humana</w:t>
      </w:r>
      <w:r>
        <w:t xml:space="preserve">. Su evolución </w:t>
      </w:r>
      <w:r w:rsidRPr="00DF3A29">
        <w:rPr>
          <w:i w:val="0"/>
        </w:rPr>
        <w:t>(Fenomenología Universal)</w:t>
      </w:r>
      <w:r>
        <w:t xml:space="preserve"> investiga no solo la experiencia humana, sino </w:t>
      </w:r>
      <w:r w:rsidRPr="00DF3A29">
        <w:rPr>
          <w:i w:val="0"/>
        </w:rPr>
        <w:t>la estructura de toda experiencia consciente</w:t>
      </w:r>
      <w:r>
        <w:t xml:space="preserve"> en todas las dimensiones del </w:t>
      </w:r>
      <w:r w:rsidRPr="00DF3A29">
        <w:rPr>
          <w:i w:val="0"/>
        </w:rPr>
        <w:t>Ser Universal</w:t>
      </w:r>
      <w:r>
        <w:t xml:space="preserve">, buscando revelar los </w:t>
      </w:r>
      <w:r w:rsidRPr="00DF3A29">
        <w:rPr>
          <w:i w:val="0"/>
        </w:rPr>
        <w:t>patrones cósmicos de</w:t>
      </w:r>
      <w:r>
        <w:rPr>
          <w:i w:val="0"/>
        </w:rPr>
        <w:t xml:space="preserve"> su</w:t>
      </w:r>
      <w:r w:rsidRPr="00DF3A29">
        <w:rPr>
          <w:i w:val="0"/>
        </w:rPr>
        <w:t xml:space="preserve"> manifestación</w:t>
      </w:r>
      <w:r>
        <w:t>.</w:t>
      </w:r>
    </w:p>
    <w:p w:rsidR="002430EB" w:rsidRDefault="002430EB" w:rsidP="002430EB">
      <w:pPr>
        <w:pStyle w:val="412-VietaComacta"/>
        <w:spacing w:after="60"/>
        <w:jc w:val="both"/>
      </w:pPr>
      <w:r w:rsidRPr="00D64B44">
        <w:rPr>
          <w:b/>
          <w:i w:val="0"/>
          <w:smallCaps/>
        </w:rPr>
        <w:t>Budismo</w:t>
      </w:r>
      <w:r>
        <w:t xml:space="preserve">: Busca la </w:t>
      </w:r>
      <w:r w:rsidRPr="004E28F2">
        <w:rPr>
          <w:i w:val="0"/>
        </w:rPr>
        <w:t>liberación del sufrimiento a través del cese del deseo</w:t>
      </w:r>
      <w:r>
        <w:t xml:space="preserve"> y la </w:t>
      </w:r>
      <w:r w:rsidRPr="004E28F2">
        <w:rPr>
          <w:i w:val="0"/>
        </w:rPr>
        <w:t>iluminación individual</w:t>
      </w:r>
      <w:r>
        <w:t xml:space="preserve">. Su evolución </w:t>
      </w:r>
      <w:r w:rsidRPr="004E28F2">
        <w:rPr>
          <w:i w:val="0"/>
        </w:rPr>
        <w:t>(Budismo Cósmico)</w:t>
      </w:r>
      <w:r>
        <w:rPr>
          <w:i w:val="0"/>
        </w:rPr>
        <w:t xml:space="preserve"> </w:t>
      </w:r>
      <w:r>
        <w:t xml:space="preserve">percibe </w:t>
      </w:r>
      <w:r w:rsidRPr="004E28F2">
        <w:t>la</w:t>
      </w:r>
      <w:r>
        <w:t xml:space="preserve"> </w:t>
      </w:r>
      <w:r w:rsidRPr="004E28F2">
        <w:t>iluminación</w:t>
      </w:r>
      <w:r>
        <w:t xml:space="preserve"> no como escape individual, sino como </w:t>
      </w:r>
      <w:r w:rsidRPr="004E28F2">
        <w:rPr>
          <w:i w:val="0"/>
        </w:rPr>
        <w:t>realización del papel del ser iluminado en la evolución consciente del universo entero</w:t>
      </w:r>
      <w:r>
        <w:t>.</w:t>
      </w:r>
    </w:p>
    <w:p w:rsidR="002430EB" w:rsidRDefault="002430EB" w:rsidP="002430EB">
      <w:pPr>
        <w:pStyle w:val="412-VietaComacta"/>
        <w:spacing w:after="60"/>
        <w:jc w:val="both"/>
      </w:pPr>
      <w:r w:rsidRPr="00D64B44">
        <w:rPr>
          <w:b/>
          <w:i w:val="0"/>
          <w:smallCaps/>
        </w:rPr>
        <w:t>Taoísmo</w:t>
      </w:r>
      <w:r>
        <w:t xml:space="preserve">: Enfatiza la armonía con el </w:t>
      </w:r>
      <w:r w:rsidRPr="004E28F2">
        <w:rPr>
          <w:i w:val="0"/>
        </w:rPr>
        <w:t>Tao (Camino)</w:t>
      </w:r>
      <w:r>
        <w:t xml:space="preserve"> y la </w:t>
      </w:r>
      <w:r w:rsidRPr="004E28F2">
        <w:rPr>
          <w:i w:val="0"/>
        </w:rPr>
        <w:t>acción sin esfuerzo</w:t>
      </w:r>
      <w:r>
        <w:t xml:space="preserve">. Su evolución </w:t>
      </w:r>
      <w:r>
        <w:rPr>
          <w:i w:val="0"/>
        </w:rPr>
        <w:t>(Taoí</w:t>
      </w:r>
      <w:r w:rsidRPr="004E28F2">
        <w:rPr>
          <w:i w:val="0"/>
        </w:rPr>
        <w:t>smo Universal)</w:t>
      </w:r>
      <w:r>
        <w:t xml:space="preserve"> integra la armonía personal con la </w:t>
      </w:r>
      <w:r w:rsidRPr="004E28F2">
        <w:rPr>
          <w:i w:val="0"/>
        </w:rPr>
        <w:t>comprensión del flujo cósmico</w:t>
      </w:r>
      <w:r>
        <w:t xml:space="preserve">, donde cada ser consciente participa activamente en la </w:t>
      </w:r>
      <w:r w:rsidRPr="004E28F2">
        <w:rPr>
          <w:i w:val="0"/>
        </w:rPr>
        <w:t>danza creativa del universo</w:t>
      </w:r>
      <w:r>
        <w:t>.</w:t>
      </w:r>
    </w:p>
    <w:p w:rsidR="002430EB" w:rsidRPr="002D1478" w:rsidRDefault="002430EB" w:rsidP="002430EB">
      <w:pPr>
        <w:pStyle w:val="412-VietaComacta"/>
        <w:spacing w:after="60"/>
        <w:jc w:val="both"/>
      </w:pPr>
      <w:proofErr w:type="spellStart"/>
      <w:r w:rsidRPr="00D64B44">
        <w:rPr>
          <w:b/>
          <w:i w:val="0"/>
          <w:smallCaps/>
        </w:rPr>
        <w:t>Vedanta</w:t>
      </w:r>
      <w:proofErr w:type="spellEnd"/>
      <w:r>
        <w:t xml:space="preserve">: Sostiene la identidad del </w:t>
      </w:r>
      <w:r w:rsidRPr="004E28F2">
        <w:rPr>
          <w:i w:val="0"/>
        </w:rPr>
        <w:t>yo individual</w:t>
      </w:r>
      <w:r>
        <w:t xml:space="preserve"> </w:t>
      </w:r>
      <w:r w:rsidRPr="004E28F2">
        <w:rPr>
          <w:i w:val="0"/>
        </w:rPr>
        <w:t>(Atman)</w:t>
      </w:r>
      <w:r>
        <w:t xml:space="preserve"> con la </w:t>
      </w:r>
      <w:r w:rsidRPr="004E28F2">
        <w:rPr>
          <w:i w:val="0"/>
        </w:rPr>
        <w:t>realidad última</w:t>
      </w:r>
      <w:r>
        <w:t xml:space="preserve"> </w:t>
      </w:r>
      <w:r w:rsidRPr="004E28F2">
        <w:rPr>
          <w:i w:val="0"/>
        </w:rPr>
        <w:t>(Brahman).</w:t>
      </w:r>
      <w:r>
        <w:t xml:space="preserve"> Su evolución </w:t>
      </w:r>
      <w:r w:rsidRPr="004E28F2">
        <w:rPr>
          <w:i w:val="0"/>
        </w:rPr>
        <w:t>(</w:t>
      </w:r>
      <w:proofErr w:type="spellStart"/>
      <w:r w:rsidRPr="004E28F2">
        <w:rPr>
          <w:i w:val="0"/>
        </w:rPr>
        <w:t>Vedanta</w:t>
      </w:r>
      <w:proofErr w:type="spellEnd"/>
      <w:r w:rsidRPr="004E28F2">
        <w:rPr>
          <w:i w:val="0"/>
        </w:rPr>
        <w:t xml:space="preserve"> Cósmico)</w:t>
      </w:r>
      <w:r>
        <w:t xml:space="preserve"> comprende la unidad no como fusión abstracta, sino como </w:t>
      </w:r>
      <w:r w:rsidRPr="004E28F2">
        <w:rPr>
          <w:i w:val="0"/>
        </w:rPr>
        <w:t>reconocimiento de la interconexión viva</w:t>
      </w:r>
      <w:r>
        <w:t xml:space="preserve"> </w:t>
      </w:r>
      <w:r w:rsidRPr="004E28F2">
        <w:rPr>
          <w:i w:val="0"/>
        </w:rPr>
        <w:t>entre todos los centros de conciencia en la red universal de la Consciencia Solar</w:t>
      </w:r>
      <w:r>
        <w:t>.</w:t>
      </w:r>
    </w:p>
    <w:p w:rsidR="002430EB" w:rsidRPr="004E28F2" w:rsidRDefault="002430EB" w:rsidP="002430EB">
      <w:pPr>
        <w:pStyle w:val="30-Parrafo"/>
      </w:pPr>
      <w:r>
        <w:rPr>
          <w:rFonts w:ascii="Digital-7 Mono" w:hAnsi="Digital-7 Mono"/>
          <w:i/>
        </w:rPr>
        <w:t xml:space="preserve">2.9.29 </w:t>
      </w:r>
      <w:r w:rsidRPr="00412153">
        <w:rPr>
          <w:rFonts w:ascii="Times New Roman" w:hAnsi="Times New Roman"/>
        </w:rPr>
        <w:t>»</w:t>
      </w:r>
      <w:r>
        <w:t xml:space="preserve"> </w:t>
      </w:r>
      <w:r w:rsidRPr="004E28F2">
        <w:t xml:space="preserve">Esta evolución histórica demuestra cómo los </w:t>
      </w:r>
      <w:r w:rsidRPr="004E28F2">
        <w:rPr>
          <w:i/>
        </w:rPr>
        <w:t>sistemas filosóficos clásicos</w:t>
      </w:r>
      <w:r w:rsidRPr="004E28F2">
        <w:t xml:space="preserve">, aunque limitados por su contexto civilizatorio, </w:t>
      </w:r>
      <w:r>
        <w:t xml:space="preserve">contienen </w:t>
      </w:r>
      <w:r w:rsidRPr="004E28F2">
        <w:rPr>
          <w:i/>
        </w:rPr>
        <w:t>semillas de verdad</w:t>
      </w:r>
      <w:r w:rsidRPr="004E28F2">
        <w:t xml:space="preserve"> que florecen plenamente en el </w:t>
      </w:r>
      <w:r>
        <w:rPr>
          <w:i/>
        </w:rPr>
        <w:t>n</w:t>
      </w:r>
      <w:r w:rsidRPr="004E28F2">
        <w:rPr>
          <w:i/>
        </w:rPr>
        <w:t>ivel 6</w:t>
      </w:r>
      <w:r w:rsidRPr="004E28F2">
        <w:t xml:space="preserve">. La trascendencia no niega los sistemas anteriores, sino que </w:t>
      </w:r>
      <w:r w:rsidRPr="004E28F2">
        <w:rPr>
          <w:i/>
        </w:rPr>
        <w:t xml:space="preserve">integra y eleva sus </w:t>
      </w:r>
      <w:r>
        <w:rPr>
          <w:i/>
        </w:rPr>
        <w:t xml:space="preserve">conocimientos </w:t>
      </w:r>
      <w:r w:rsidRPr="004E28F2">
        <w:t>hacia una comprensión universal más completa.</w:t>
      </w:r>
      <w:r>
        <w:t xml:space="preserve"> </w:t>
      </w:r>
      <w:r w:rsidRPr="004E28F2">
        <w:t xml:space="preserve">La inclusión de </w:t>
      </w:r>
      <w:r w:rsidRPr="004E28F2">
        <w:rPr>
          <w:i/>
        </w:rPr>
        <w:t>filosofías orientales</w:t>
      </w:r>
      <w:r w:rsidRPr="004E28F2">
        <w:t xml:space="preserve"> </w:t>
      </w:r>
      <w:r>
        <w:rPr>
          <w:i/>
        </w:rPr>
        <w:t xml:space="preserve">(Budismo, Taoísmo, </w:t>
      </w:r>
      <w:proofErr w:type="spellStart"/>
      <w:r>
        <w:rPr>
          <w:i/>
        </w:rPr>
        <w:t>Vedanta</w:t>
      </w:r>
      <w:proofErr w:type="spellEnd"/>
      <w:r>
        <w:rPr>
          <w:i/>
        </w:rPr>
        <w:t xml:space="preserve">) </w:t>
      </w:r>
      <w:r w:rsidRPr="004E28F2">
        <w:t xml:space="preserve">es especialmente importante por su </w:t>
      </w:r>
      <w:r w:rsidRPr="004E28F2">
        <w:rPr>
          <w:i/>
        </w:rPr>
        <w:t>profundidad espiritual y enfoques no dualistas</w:t>
      </w:r>
      <w:r w:rsidRPr="004E28F2">
        <w:t xml:space="preserve"> que complementan perfectamente la </w:t>
      </w:r>
      <w:r w:rsidRPr="004E28F2">
        <w:rPr>
          <w:i/>
        </w:rPr>
        <w:t>visión trascendental del Nivel 6</w:t>
      </w:r>
      <w:r w:rsidRPr="004E28F2">
        <w:t>.</w:t>
      </w:r>
    </w:p>
    <w:p w:rsidR="002430EB" w:rsidRDefault="002430EB" w:rsidP="002430EB">
      <w:pPr>
        <w:pStyle w:val="30-Parrafo"/>
      </w:pPr>
      <w:r>
        <w:rPr>
          <w:rFonts w:ascii="Digital-7 Mono" w:hAnsi="Digital-7 Mono"/>
          <w:i/>
        </w:rPr>
        <w:t xml:space="preserve">2.9.30 </w:t>
      </w:r>
      <w:r w:rsidRPr="00412153">
        <w:rPr>
          <w:rFonts w:ascii="Times New Roman" w:hAnsi="Times New Roman"/>
        </w:rPr>
        <w:t>»</w:t>
      </w:r>
      <w:r>
        <w:t xml:space="preserve"> La consciencia del individuo en este nivel se libera de los dilemas existenciales terrenales y se convierte en un </w:t>
      </w:r>
      <w:r w:rsidRPr="00A75EBE">
        <w:rPr>
          <w:i/>
        </w:rPr>
        <w:t>cocreador consciente de la realidad universal</w:t>
      </w:r>
      <w:r>
        <w:t xml:space="preserve">, ya que ha logrado superar las limitaciones del </w:t>
      </w:r>
      <w:r w:rsidRPr="00A75EBE">
        <w:rPr>
          <w:i/>
        </w:rPr>
        <w:t>paradigma materialista</w:t>
      </w:r>
      <w:r>
        <w:t xml:space="preserve"> impuesto por el </w:t>
      </w:r>
      <w:r w:rsidRPr="00A75EBE">
        <w:rPr>
          <w:i/>
        </w:rPr>
        <w:t>Noema Científico</w:t>
      </w:r>
      <w:r>
        <w:t xml:space="preserve"> y se ha conectado directamente con la fuente trascendental del conocimiento verdadero. </w:t>
      </w:r>
    </w:p>
    <w:p w:rsidR="002430EB" w:rsidRDefault="002430EB" w:rsidP="002430EB">
      <w:pPr>
        <w:pStyle w:val="30-Parrafo"/>
        <w:rPr>
          <w:color w:val="FAEA72"/>
          <w:spacing w:val="-2"/>
          <w:sz w:val="20"/>
        </w:rPr>
      </w:pPr>
      <w:r>
        <w:rPr>
          <w:rFonts w:ascii="Digital-7 Mono" w:hAnsi="Digital-7 Mono"/>
          <w:i/>
        </w:rPr>
        <w:lastRenderedPageBreak/>
        <w:t xml:space="preserve">2.9.31 </w:t>
      </w:r>
      <w:r w:rsidRPr="00412153">
        <w:rPr>
          <w:rFonts w:ascii="Times New Roman" w:hAnsi="Times New Roman"/>
        </w:rPr>
        <w:t>»</w:t>
      </w:r>
      <w:r>
        <w:t xml:space="preserve"> El </w:t>
      </w:r>
      <w:r w:rsidRPr="00A75EBE">
        <w:rPr>
          <w:i/>
        </w:rPr>
        <w:t>filósofo-avatar</w:t>
      </w:r>
      <w:r>
        <w:t xml:space="preserve"> no necesita reconocimiento externo porque su autoridad emana de la </w:t>
      </w:r>
      <w:r w:rsidRPr="00A75EBE">
        <w:rPr>
          <w:i/>
        </w:rPr>
        <w:t>validación directa por la Consciencia Solar</w:t>
      </w:r>
      <w:r>
        <w:t>, estableciendo así la llave definitiva para la trascendencia hacia estados superiores de existencia.</w:t>
      </w:r>
      <w:r>
        <w:br w:type="page"/>
      </w:r>
    </w:p>
    <w:p w:rsidR="002430EB" w:rsidRDefault="002430EB" w:rsidP="002430EB">
      <w:pPr>
        <w:pStyle w:val="064-NiumercionSeccion"/>
      </w:pPr>
      <w:r>
        <w:lastRenderedPageBreak/>
        <w:t>2.10.0</w:t>
      </w:r>
    </w:p>
    <w:p w:rsidR="002430EB" w:rsidRDefault="002430EB" w:rsidP="002430EB">
      <w:pPr>
        <w:pStyle w:val="137Rosa"/>
      </w:pPr>
      <w:bookmarkStart w:id="37" w:name="_Toc212715286"/>
      <w:r>
        <w:t>Nivel 7</w:t>
      </w:r>
      <w:bookmarkEnd w:id="37"/>
    </w:p>
    <w:p w:rsidR="002430EB" w:rsidRDefault="002430EB" w:rsidP="002430EB">
      <w:pPr>
        <w:pStyle w:val="122bEtiquetaFix"/>
      </w:pPr>
      <w:r>
        <w:t>Nodo Galáctico Unificado</w:t>
      </w:r>
    </w:p>
    <w:p w:rsidR="002430EB" w:rsidRDefault="002430EB" w:rsidP="002430EB">
      <w:pPr>
        <w:pStyle w:val="314-ParrafoImagen"/>
        <w:jc w:val="center"/>
      </w:pPr>
      <w:r>
        <w:drawing>
          <wp:inline distT="0" distB="0" distL="0" distR="0" wp14:anchorId="492CAD5D" wp14:editId="5203AF49">
            <wp:extent cx="3147306" cy="882595"/>
            <wp:effectExtent l="0" t="0" r="0" b="0"/>
            <wp:docPr id="10" name="Imagen 10" descr="D:\0000 - FINAL\0000 - GameOver\000 - Posts\Formulas\Nivel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0000 - FINAL\0000 - GameOver\000 - Posts\Formulas\Nivel 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47972" cy="882782"/>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t>2.10.1</w:t>
      </w:r>
      <w:r w:rsidRPr="00412153">
        <w:rPr>
          <w:i/>
        </w:rPr>
        <w:t xml:space="preserve"> </w:t>
      </w:r>
      <w:r w:rsidRPr="00412153">
        <w:rPr>
          <w:rFonts w:ascii="Times New Roman" w:hAnsi="Times New Roman"/>
        </w:rPr>
        <w:t>»</w:t>
      </w:r>
      <w:r>
        <w:t xml:space="preserve"> El </w:t>
      </w:r>
      <w:r w:rsidRPr="00251D7B">
        <w:rPr>
          <w:i/>
        </w:rPr>
        <w:t>nivel 7</w:t>
      </w:r>
      <w:r>
        <w:t xml:space="preserve"> representa el estado civilizatorio en el que la consciencia ya no es solo Solar, sino que ha logrado unificarse a nivel galáctico. El </w:t>
      </w:r>
      <w:r w:rsidRPr="00251D7B">
        <w:rPr>
          <w:i/>
        </w:rPr>
        <w:t>Nodo Estelar</w:t>
      </w:r>
      <w:r>
        <w:t xml:space="preserve"> que antes se encontraba aislado ha sido exitosamente incorporado a una red de civilizaciones de nivel superior, donde la lucha noemática entre los nodos estelares ha sido superada mediante la integración en un orden cósmico más amplio y coherente.</w:t>
      </w:r>
    </w:p>
    <w:p w:rsidR="002430EB" w:rsidRDefault="002430EB" w:rsidP="002430EB">
      <w:pPr>
        <w:pStyle w:val="30-Parrafo"/>
      </w:pPr>
      <w:r>
        <w:rPr>
          <w:rFonts w:ascii="Digital-7 Mono" w:hAnsi="Digital-7 Mono"/>
          <w:i/>
        </w:rPr>
        <w:t>2.10.2</w:t>
      </w:r>
      <w:r w:rsidRPr="00412153">
        <w:rPr>
          <w:i/>
        </w:rPr>
        <w:t xml:space="preserve"> </w:t>
      </w:r>
      <w:r w:rsidRPr="00412153">
        <w:rPr>
          <w:rFonts w:ascii="Times New Roman" w:hAnsi="Times New Roman"/>
        </w:rPr>
        <w:t>»</w:t>
      </w:r>
      <w:r>
        <w:t xml:space="preserve"> En esta etapa, el </w:t>
      </w:r>
      <w:r w:rsidRPr="00251D7B">
        <w:rPr>
          <w:i/>
        </w:rPr>
        <w:t>Plano Demiúrgico</w:t>
      </w:r>
      <w:r>
        <w:t xml:space="preserve"> en el que se codificaba la información de los </w:t>
      </w:r>
      <w:r w:rsidRPr="00251D7B">
        <w:rPr>
          <w:i/>
        </w:rPr>
        <w:t>Avatares Estelares</w:t>
      </w:r>
      <w:r>
        <w:t xml:space="preserve"> se extiende para crear un plano de nivel superior: el «</w:t>
      </w:r>
      <w:r w:rsidRPr="00251D7B">
        <w:rPr>
          <w:i/>
        </w:rPr>
        <w:t>Plano Avatárico</w:t>
      </w:r>
      <w:r>
        <w:t xml:space="preserve">». Este nuevo plano permite unificar la realidad de </w:t>
      </w:r>
      <w:r w:rsidRPr="00251D7B">
        <w:rPr>
          <w:i/>
        </w:rPr>
        <w:t>múltiples Nodos Estelares</w:t>
      </w:r>
      <w:r>
        <w:t xml:space="preserve"> bajo un único </w:t>
      </w:r>
      <w:r w:rsidRPr="00251D7B">
        <w:rPr>
          <w:i/>
        </w:rPr>
        <w:t>Noema Primordial Galáctico</w:t>
      </w:r>
      <w:r>
        <w:t xml:space="preserve"> validado por una </w:t>
      </w:r>
      <w:r w:rsidRPr="00251D7B">
        <w:rPr>
          <w:i/>
        </w:rPr>
        <w:t>Red de Avatares Estelares</w:t>
      </w:r>
      <w:r>
        <w:t>, que trasciende las limitaciones de los sistemas estelares individuales y establece una consciencia colectiva de escala galáctica.</w:t>
      </w:r>
    </w:p>
    <w:p w:rsidR="002430EB" w:rsidRDefault="002430EB" w:rsidP="002430EB">
      <w:pPr>
        <w:pStyle w:val="30-Parrafo"/>
      </w:pPr>
      <w:r>
        <w:rPr>
          <w:rFonts w:ascii="Digital-7 Mono" w:hAnsi="Digital-7 Mono"/>
          <w:i/>
        </w:rPr>
        <w:t>2.10.3</w:t>
      </w:r>
      <w:r w:rsidRPr="00412153">
        <w:rPr>
          <w:i/>
        </w:rPr>
        <w:t xml:space="preserve"> </w:t>
      </w:r>
      <w:r w:rsidRPr="00412153">
        <w:rPr>
          <w:rFonts w:ascii="Times New Roman" w:hAnsi="Times New Roman"/>
        </w:rPr>
        <w:t>»</w:t>
      </w:r>
      <w:r>
        <w:t xml:space="preserve"> A partir de este nivel, la civilización ya ha verificado </w:t>
      </w:r>
      <w:r w:rsidRPr="00F35463">
        <w:t>la existencia de otras civilizaciones</w:t>
      </w:r>
      <w:r w:rsidRPr="00564A43">
        <w:rPr>
          <w:i/>
        </w:rPr>
        <w:t xml:space="preserve"> y </w:t>
      </w:r>
      <w:r>
        <w:t xml:space="preserve">reconoce que no se encuentra sola en el universo. Las </w:t>
      </w:r>
      <w:r w:rsidRPr="00564A43">
        <w:t>relaciones e interacciones</w:t>
      </w:r>
      <w:r>
        <w:t xml:space="preserve"> entre distintas especies se convierten en una parte común de la experiencia civilizatoria, existiendo una </w:t>
      </w:r>
      <w:r w:rsidRPr="00564A43">
        <w:t>tendencia hacia la</w:t>
      </w:r>
      <w:r w:rsidRPr="00564A43">
        <w:rPr>
          <w:i/>
        </w:rPr>
        <w:t xml:space="preserve"> unificación </w:t>
      </w:r>
      <w:r>
        <w:rPr>
          <w:i/>
        </w:rPr>
        <w:t xml:space="preserve">cultural </w:t>
      </w:r>
      <w:r>
        <w:t xml:space="preserve">bajo principios universales que buscan evitar la emergencia de </w:t>
      </w:r>
      <w:r w:rsidRPr="00564A43">
        <w:t xml:space="preserve">sistemas </w:t>
      </w:r>
      <w:r>
        <w:t>que promuevan la xenofobia y la fragmentación.</w:t>
      </w:r>
    </w:p>
    <w:p w:rsidR="002430EB" w:rsidRDefault="002430EB" w:rsidP="002430EB">
      <w:pPr>
        <w:pStyle w:val="30-Parrafo"/>
      </w:pPr>
      <w:r>
        <w:rPr>
          <w:rFonts w:ascii="Digital-7 Mono" w:hAnsi="Digital-7 Mono"/>
          <w:i/>
        </w:rPr>
        <w:t>2.10.4</w:t>
      </w:r>
      <w:r w:rsidRPr="00412153">
        <w:rPr>
          <w:i/>
        </w:rPr>
        <w:t xml:space="preserve"> </w:t>
      </w:r>
      <w:r w:rsidRPr="00412153">
        <w:rPr>
          <w:rFonts w:ascii="Times New Roman" w:hAnsi="Times New Roman"/>
        </w:rPr>
        <w:t>»</w:t>
      </w:r>
      <w:r>
        <w:t xml:space="preserve"> Los viajes entre nodos civilizatorios se convierten en experiencias completamente normalizadas. La superación del paradigma de la </w:t>
      </w:r>
      <w:r w:rsidRPr="0079082E">
        <w:rPr>
          <w:i/>
        </w:rPr>
        <w:t xml:space="preserve">materia ordinaria </w:t>
      </w:r>
      <w:r>
        <w:t xml:space="preserve">y las limitaciones de la </w:t>
      </w:r>
      <w:r w:rsidRPr="0079082E">
        <w:rPr>
          <w:i/>
        </w:rPr>
        <w:t>matriz espacio-temporal</w:t>
      </w:r>
      <w:r>
        <w:t xml:space="preserve"> permite que las distancias cósmicas sean reinterpretadas bajo un </w:t>
      </w:r>
      <w:r w:rsidRPr="00772830">
        <w:rPr>
          <w:i/>
        </w:rPr>
        <w:t xml:space="preserve">marco de </w:t>
      </w:r>
      <w:r>
        <w:rPr>
          <w:i/>
        </w:rPr>
        <w:t xml:space="preserve">experiencia </w:t>
      </w:r>
      <w:r w:rsidRPr="00772830">
        <w:rPr>
          <w:i/>
        </w:rPr>
        <w:t>trascendental</w:t>
      </w:r>
      <w:r>
        <w:t xml:space="preserve">, donde los viajes que antes requerían miles de años luz ahora se realizan en tiempos comparables a los desplazamientos planetarios de la </w:t>
      </w:r>
      <w:r w:rsidRPr="0079082E">
        <w:rPr>
          <w:i/>
        </w:rPr>
        <w:t>civilización tipo 2</w:t>
      </w:r>
      <w:r>
        <w:t>.</w:t>
      </w:r>
    </w:p>
    <w:p w:rsidR="002430EB" w:rsidRDefault="002430EB" w:rsidP="002430EB">
      <w:pPr>
        <w:pStyle w:val="30-Parrafo"/>
      </w:pPr>
      <w:r>
        <w:rPr>
          <w:rFonts w:ascii="Digital-7 Mono" w:hAnsi="Digital-7 Mono"/>
          <w:i/>
        </w:rPr>
        <w:t>2.10.5</w:t>
      </w:r>
      <w:r w:rsidRPr="00412153">
        <w:rPr>
          <w:i/>
        </w:rPr>
        <w:t xml:space="preserve"> </w:t>
      </w:r>
      <w:r w:rsidRPr="00412153">
        <w:rPr>
          <w:rFonts w:ascii="Times New Roman" w:hAnsi="Times New Roman"/>
        </w:rPr>
        <w:t>»</w:t>
      </w:r>
      <w:r>
        <w:t xml:space="preserve"> </w:t>
      </w:r>
      <w:r w:rsidRPr="00DB03C5">
        <w:t xml:space="preserve">La capacidad de los Avatares para manifestar </w:t>
      </w:r>
      <w:r>
        <w:t>subjetivamente</w:t>
      </w:r>
      <w:r w:rsidRPr="00DB03C5">
        <w:t xml:space="preserve"> la realidad fenomenológica permite que todos los </w:t>
      </w:r>
      <w:r w:rsidRPr="00EB5A57">
        <w:rPr>
          <w:i/>
        </w:rPr>
        <w:t>Nodos Estelares</w:t>
      </w:r>
      <w:r w:rsidRPr="00DB03C5">
        <w:t xml:space="preserve"> adopten </w:t>
      </w:r>
      <w:r w:rsidRPr="00EB5A57">
        <w:rPr>
          <w:i/>
        </w:rPr>
        <w:t>modelos planetarios estandarizados</w:t>
      </w:r>
      <w:r w:rsidRPr="00DB03C5">
        <w:t xml:space="preserve"> </w:t>
      </w:r>
      <w:r w:rsidRPr="0076471A">
        <w:t xml:space="preserve">con valores y </w:t>
      </w:r>
      <w:r w:rsidRPr="0076471A">
        <w:rPr>
          <w:i/>
        </w:rPr>
        <w:t>constantes fenoménicas armonizadas</w:t>
      </w:r>
      <w:r>
        <w:t xml:space="preserve">, que </w:t>
      </w:r>
      <w:r w:rsidRPr="0076471A">
        <w:t>responden a un mismo</w:t>
      </w:r>
      <w:r>
        <w:t xml:space="preserve"> </w:t>
      </w:r>
      <w:r w:rsidRPr="006E151E">
        <w:rPr>
          <w:i/>
        </w:rPr>
        <w:t>Noema Primordial</w:t>
      </w:r>
      <w:r>
        <w:t xml:space="preserve"> común</w:t>
      </w:r>
      <w:r w:rsidRPr="00DB03C5">
        <w:t xml:space="preserve">. Esta </w:t>
      </w:r>
      <w:r>
        <w:rPr>
          <w:i/>
        </w:rPr>
        <w:t>unificación cósmica</w:t>
      </w:r>
      <w:r w:rsidRPr="00DB03C5">
        <w:t xml:space="preserve"> facilita la consolidación de </w:t>
      </w:r>
      <w:r w:rsidRPr="00EB5A57">
        <w:rPr>
          <w:i/>
        </w:rPr>
        <w:t>formas de existencia optimizadas</w:t>
      </w:r>
      <w:r w:rsidRPr="00DB03C5">
        <w:t xml:space="preserve"> capaces de convivir bajo un sistema operativo fenomenológico coherente, evitando incompatibilidades que generen caos o conflicto en el orden universal.</w:t>
      </w:r>
    </w:p>
    <w:p w:rsidR="002430EB" w:rsidRDefault="002430EB" w:rsidP="002430EB">
      <w:pPr>
        <w:pStyle w:val="30-Parrafo"/>
      </w:pPr>
      <w:r>
        <w:rPr>
          <w:rFonts w:ascii="Digital-7 Mono" w:hAnsi="Digital-7 Mono"/>
          <w:i/>
        </w:rPr>
        <w:lastRenderedPageBreak/>
        <w:t>2.10.6</w:t>
      </w:r>
      <w:r w:rsidRPr="00412153">
        <w:rPr>
          <w:i/>
        </w:rPr>
        <w:t xml:space="preserve"> </w:t>
      </w:r>
      <w:r w:rsidRPr="00412153">
        <w:rPr>
          <w:rFonts w:ascii="Times New Roman" w:hAnsi="Times New Roman"/>
        </w:rPr>
        <w:t>»</w:t>
      </w:r>
      <w:r>
        <w:t xml:space="preserve"> El proceso de </w:t>
      </w:r>
      <w:r w:rsidRPr="00EB5A57">
        <w:rPr>
          <w:i/>
        </w:rPr>
        <w:t>normalización cósmica</w:t>
      </w:r>
      <w:r>
        <w:t xml:space="preserve"> es fundamental para prevenir la coexistencia caótica de especies con cualidades extremadamente diferentes, especialmente aquellas que reflejan los </w:t>
      </w:r>
      <w:r w:rsidRPr="006E151E">
        <w:t>paradigmas de realidad</w:t>
      </w:r>
      <w:r>
        <w:t xml:space="preserve"> característicos de las </w:t>
      </w:r>
      <w:r w:rsidRPr="00EB5A57">
        <w:rPr>
          <w:i/>
        </w:rPr>
        <w:t>civilizaciones tipo 1 y 2</w:t>
      </w:r>
      <w:r>
        <w:t xml:space="preserve">. </w:t>
      </w:r>
    </w:p>
    <w:p w:rsidR="002430EB" w:rsidRDefault="002430EB" w:rsidP="002430EB">
      <w:pPr>
        <w:pStyle w:val="30-Parrafo"/>
      </w:pPr>
      <w:r>
        <w:rPr>
          <w:rFonts w:ascii="Digital-7 Mono" w:hAnsi="Digital-7 Mono"/>
          <w:i/>
        </w:rPr>
        <w:t>2.10.7</w:t>
      </w:r>
      <w:r w:rsidRPr="00412153">
        <w:rPr>
          <w:i/>
        </w:rPr>
        <w:t xml:space="preserve"> </w:t>
      </w:r>
      <w:r w:rsidRPr="00412153">
        <w:rPr>
          <w:rFonts w:ascii="Times New Roman" w:hAnsi="Times New Roman"/>
        </w:rPr>
        <w:t>»</w:t>
      </w:r>
      <w:r>
        <w:t xml:space="preserve"> En los niveles inferiores, la naturaleza expresa su </w:t>
      </w:r>
      <w:r w:rsidRPr="00EB5A57">
        <w:rPr>
          <w:i/>
        </w:rPr>
        <w:t xml:space="preserve">máximo potencial </w:t>
      </w:r>
      <w:r>
        <w:rPr>
          <w:i/>
        </w:rPr>
        <w:t>diversificante</w:t>
      </w:r>
      <w:r>
        <w:t xml:space="preserve">, dando como resultado </w:t>
      </w:r>
      <w:r w:rsidRPr="00EB5A57">
        <w:rPr>
          <w:i/>
        </w:rPr>
        <w:t>múltiples especies y formas de vida diferentes</w:t>
      </w:r>
      <w:r>
        <w:t xml:space="preserve"> que deben convivir en </w:t>
      </w:r>
      <w:r w:rsidRPr="00EB5A57">
        <w:rPr>
          <w:i/>
        </w:rPr>
        <w:t xml:space="preserve">ecosistemas </w:t>
      </w:r>
      <w:r>
        <w:rPr>
          <w:i/>
        </w:rPr>
        <w:t xml:space="preserve">locales </w:t>
      </w:r>
      <w:r w:rsidRPr="00EB5A57">
        <w:rPr>
          <w:i/>
        </w:rPr>
        <w:t>compartidos</w:t>
      </w:r>
      <w:r>
        <w:t xml:space="preserve">, donde la competencia y el equilibrio homeostático operan según </w:t>
      </w:r>
      <w:r w:rsidRPr="00EB5A57">
        <w:rPr>
          <w:i/>
        </w:rPr>
        <w:t>principios orgánicos naturales</w:t>
      </w:r>
      <w:r>
        <w:t>.</w:t>
      </w:r>
    </w:p>
    <w:p w:rsidR="002430EB" w:rsidRDefault="002430EB" w:rsidP="002430EB">
      <w:pPr>
        <w:pStyle w:val="30-Parrafo"/>
      </w:pPr>
      <w:r>
        <w:rPr>
          <w:rFonts w:ascii="Digital-7 Mono" w:hAnsi="Digital-7 Mono"/>
          <w:i/>
        </w:rPr>
        <w:t>2.10.8</w:t>
      </w:r>
      <w:r w:rsidRPr="00412153">
        <w:rPr>
          <w:i/>
        </w:rPr>
        <w:t xml:space="preserve"> </w:t>
      </w:r>
      <w:r w:rsidRPr="00412153">
        <w:rPr>
          <w:rFonts w:ascii="Times New Roman" w:hAnsi="Times New Roman"/>
        </w:rPr>
        <w:t>»</w:t>
      </w:r>
      <w:r>
        <w:t xml:space="preserve"> A medida que las civilizaciones trascienden el orden natural y comienzan a organizarse bajo un sistema civilizatorio, la </w:t>
      </w:r>
      <w:r w:rsidRPr="007E7302">
        <w:t>creación de paradigmas</w:t>
      </w:r>
      <w:r w:rsidRPr="00EB5A57">
        <w:rPr>
          <w:i/>
        </w:rPr>
        <w:t xml:space="preserve"> </w:t>
      </w:r>
      <w:r>
        <w:t xml:space="preserve">basados en la </w:t>
      </w:r>
      <w:r w:rsidRPr="00EB5A57">
        <w:rPr>
          <w:i/>
        </w:rPr>
        <w:t xml:space="preserve">destrucción, </w:t>
      </w:r>
      <w:r>
        <w:rPr>
          <w:i/>
        </w:rPr>
        <w:t xml:space="preserve">la </w:t>
      </w:r>
      <w:r w:rsidRPr="00EB5A57">
        <w:rPr>
          <w:i/>
        </w:rPr>
        <w:t xml:space="preserve">coerción y </w:t>
      </w:r>
      <w:r>
        <w:rPr>
          <w:i/>
        </w:rPr>
        <w:t xml:space="preserve">el </w:t>
      </w:r>
      <w:r w:rsidRPr="00EB5A57">
        <w:rPr>
          <w:i/>
        </w:rPr>
        <w:t>orden supremacista</w:t>
      </w:r>
      <w:r>
        <w:t xml:space="preserve">, permite generar una </w:t>
      </w:r>
      <w:r w:rsidRPr="00EB5A57">
        <w:rPr>
          <w:i/>
        </w:rPr>
        <w:t xml:space="preserve">proyección mental </w:t>
      </w:r>
      <w:r>
        <w:t xml:space="preserve">que optimiza aspectos </w:t>
      </w:r>
      <w:r w:rsidRPr="00EB5A57">
        <w:t>psicológicos y perceptuales</w:t>
      </w:r>
      <w:r>
        <w:t xml:space="preserve">, permitiendo a la </w:t>
      </w:r>
      <w:r w:rsidRPr="007E7302">
        <w:rPr>
          <w:i/>
        </w:rPr>
        <w:t>consciencia subjetiva</w:t>
      </w:r>
      <w:r>
        <w:t xml:space="preserve"> </w:t>
      </w:r>
      <w:r w:rsidRPr="007E7302">
        <w:t xml:space="preserve">explorar </w:t>
      </w:r>
      <w:r>
        <w:t>potenciales riesgos provenientes de  otras civilizaciones del universo.</w:t>
      </w:r>
    </w:p>
    <w:p w:rsidR="002430EB" w:rsidRDefault="002430EB" w:rsidP="002430EB">
      <w:pPr>
        <w:pStyle w:val="30-Parrafo"/>
      </w:pPr>
      <w:r>
        <w:rPr>
          <w:rFonts w:ascii="Digital-7 Mono" w:hAnsi="Digital-7 Mono"/>
          <w:i/>
        </w:rPr>
        <w:t>2.10.9</w:t>
      </w:r>
      <w:r w:rsidRPr="00412153">
        <w:rPr>
          <w:i/>
        </w:rPr>
        <w:t xml:space="preserve"> </w:t>
      </w:r>
      <w:r w:rsidRPr="00412153">
        <w:rPr>
          <w:rFonts w:ascii="Times New Roman" w:hAnsi="Times New Roman"/>
        </w:rPr>
        <w:t>»</w:t>
      </w:r>
      <w:r>
        <w:t xml:space="preserve"> La exploración de </w:t>
      </w:r>
      <w:r w:rsidRPr="00EB5A57">
        <w:rPr>
          <w:i/>
        </w:rPr>
        <w:t>potencialidades extremas</w:t>
      </w:r>
      <w:r>
        <w:rPr>
          <w:i/>
        </w:rPr>
        <w:t>,</w:t>
      </w:r>
      <w:r w:rsidRPr="000D758E">
        <w:t xml:space="preserve"> </w:t>
      </w:r>
      <w:r>
        <w:t xml:space="preserve">incluyen formas de </w:t>
      </w:r>
      <w:r w:rsidRPr="00672326">
        <w:t>vida extraterrestre</w:t>
      </w:r>
      <w:r>
        <w:t xml:space="preserve"> que reflejan aspectos arquetípicos a través de la morfología de otras especies orgánicas, lo que deja en evidencia el nivel de abstracción egregórica más básico del paradigma religioso </w:t>
      </w:r>
      <w:r w:rsidRPr="00827CCE">
        <w:rPr>
          <w:i/>
        </w:rPr>
        <w:t>(Animismo)</w:t>
      </w:r>
      <w:r>
        <w:t xml:space="preserve"> pero adaptado a una </w:t>
      </w:r>
      <w:r w:rsidRPr="00827CCE">
        <w:rPr>
          <w:i/>
        </w:rPr>
        <w:t xml:space="preserve">cultura tecnológica </w:t>
      </w:r>
      <w:r>
        <w:rPr>
          <w:i/>
        </w:rPr>
        <w:t xml:space="preserve">y </w:t>
      </w:r>
      <w:r w:rsidRPr="00827CCE">
        <w:rPr>
          <w:i/>
        </w:rPr>
        <w:t>secular</w:t>
      </w:r>
      <w:r>
        <w:rPr>
          <w:i/>
        </w:rPr>
        <w:t xml:space="preserve"> moderna</w:t>
      </w:r>
      <w:r>
        <w:t xml:space="preserve">. Estas proyecciones creativas reflejan aspectos psicológicos y perceptuales de las civilizaciones en desarrollo que responden al mismo mecanismo de los </w:t>
      </w:r>
      <w:r w:rsidRPr="000D758E">
        <w:rPr>
          <w:i/>
        </w:rPr>
        <w:t>Noemas Religiosos</w:t>
      </w:r>
      <w:r>
        <w:t xml:space="preserve"> </w:t>
      </w:r>
      <w:r>
        <w:rPr>
          <w:i/>
        </w:rPr>
        <w:t xml:space="preserve">(nivel 2). </w:t>
      </w:r>
      <w:r>
        <w:t>Algunas de las especies consideradas dentro de estos paradigmas son:</w:t>
      </w:r>
    </w:p>
    <w:p w:rsidR="002430EB" w:rsidRPr="00EB5A57" w:rsidRDefault="002430EB" w:rsidP="002430EB">
      <w:pPr>
        <w:pStyle w:val="412-VietaComacta"/>
        <w:spacing w:after="60"/>
        <w:jc w:val="both"/>
      </w:pPr>
      <w:r w:rsidRPr="002C06B1">
        <w:rPr>
          <w:b/>
          <w:i w:val="0"/>
          <w:smallCaps/>
        </w:rPr>
        <w:t>Humanoides</w:t>
      </w:r>
      <w:r w:rsidRPr="00EB5A57">
        <w:t xml:space="preserve">: </w:t>
      </w:r>
      <w:r w:rsidRPr="00047D91">
        <w:t xml:space="preserve">Criaturas con una </w:t>
      </w:r>
      <w:r w:rsidRPr="00047D91">
        <w:rPr>
          <w:i w:val="0"/>
        </w:rPr>
        <w:t>forma corporal similar a la humana</w:t>
      </w:r>
      <w:r w:rsidRPr="00047D91">
        <w:t xml:space="preserve">, como </w:t>
      </w:r>
      <w:r w:rsidRPr="00047D91">
        <w:rPr>
          <w:i w:val="0"/>
        </w:rPr>
        <w:t>dos brazos, dos piernas, una cabeza</w:t>
      </w:r>
      <w:r w:rsidRPr="00EB5A57">
        <w:t xml:space="preserve">, representando la </w:t>
      </w:r>
      <w:r>
        <w:t>«</w:t>
      </w:r>
      <w:r w:rsidRPr="00311BDE">
        <w:rPr>
          <w:i w:val="0"/>
        </w:rPr>
        <w:t>familiaridad en lo ajeno</w:t>
      </w:r>
      <w:r>
        <w:t>»</w:t>
      </w:r>
      <w:r w:rsidRPr="00EB5A57">
        <w:t>.</w:t>
      </w:r>
    </w:p>
    <w:p w:rsidR="002430EB" w:rsidRPr="00EB5A57" w:rsidRDefault="002430EB" w:rsidP="002430EB">
      <w:pPr>
        <w:pStyle w:val="412-VietaComacta"/>
        <w:spacing w:after="60"/>
        <w:jc w:val="both"/>
      </w:pPr>
      <w:r w:rsidRPr="002C06B1">
        <w:rPr>
          <w:b/>
          <w:i w:val="0"/>
          <w:smallCaps/>
        </w:rPr>
        <w:t>Reptilianos</w:t>
      </w:r>
      <w:r w:rsidRPr="00EB5A57">
        <w:t xml:space="preserve">: Seres con </w:t>
      </w:r>
      <w:r w:rsidRPr="00EB5A57">
        <w:rPr>
          <w:i w:val="0"/>
        </w:rPr>
        <w:t>piel escamosa</w:t>
      </w:r>
      <w:r>
        <w:rPr>
          <w:i w:val="0"/>
        </w:rPr>
        <w:t xml:space="preserve">, </w:t>
      </w:r>
      <w:r w:rsidRPr="00047D91">
        <w:rPr>
          <w:i w:val="0"/>
        </w:rPr>
        <w:t>rasgos de reptiles como cola y ojos rasgados</w:t>
      </w:r>
      <w:r w:rsidRPr="00EB5A57">
        <w:rPr>
          <w:i w:val="0"/>
        </w:rPr>
        <w:t xml:space="preserve"> y capacidades metamórficas</w:t>
      </w:r>
      <w:r w:rsidRPr="00EB5A57">
        <w:t xml:space="preserve">, simbolizando </w:t>
      </w:r>
      <w:r>
        <w:t>«</w:t>
      </w:r>
      <w:r w:rsidRPr="00311BDE">
        <w:rPr>
          <w:i w:val="0"/>
        </w:rPr>
        <w:t>adaptabilidad extrema</w:t>
      </w:r>
      <w:r>
        <w:t>»</w:t>
      </w:r>
      <w:r w:rsidRPr="00EB5A57">
        <w:t>.</w:t>
      </w:r>
    </w:p>
    <w:p w:rsidR="002430EB" w:rsidRPr="00EB5A57" w:rsidRDefault="002430EB" w:rsidP="002430EB">
      <w:pPr>
        <w:pStyle w:val="412-VietaComacta"/>
        <w:spacing w:after="60"/>
        <w:jc w:val="both"/>
      </w:pPr>
      <w:r w:rsidRPr="002C06B1">
        <w:rPr>
          <w:b/>
          <w:i w:val="0"/>
          <w:smallCaps/>
        </w:rPr>
        <w:t>Insectoides</w:t>
      </w:r>
      <w:r w:rsidRPr="00EB5A57">
        <w:t xml:space="preserve">: </w:t>
      </w:r>
      <w:r w:rsidRPr="00047D91">
        <w:t xml:space="preserve">Comparten características con los </w:t>
      </w:r>
      <w:r w:rsidRPr="00047D91">
        <w:rPr>
          <w:i w:val="0"/>
        </w:rPr>
        <w:t>insectos terrestres</w:t>
      </w:r>
      <w:r w:rsidRPr="00047D91">
        <w:t xml:space="preserve">, como </w:t>
      </w:r>
      <w:r w:rsidRPr="00047D91">
        <w:rPr>
          <w:i w:val="0"/>
        </w:rPr>
        <w:t>exoesqueletos, múltiples extremidades y antenas</w:t>
      </w:r>
      <w:r w:rsidRPr="00EB5A57">
        <w:t xml:space="preserve">, reflejando </w:t>
      </w:r>
      <w:r>
        <w:t>«</w:t>
      </w:r>
      <w:r w:rsidRPr="00311BDE">
        <w:rPr>
          <w:i w:val="0"/>
        </w:rPr>
        <w:t>organización colectiva</w:t>
      </w:r>
      <w:r>
        <w:t>»</w:t>
      </w:r>
      <w:r w:rsidRPr="00EB5A57">
        <w:t>.</w:t>
      </w:r>
    </w:p>
    <w:p w:rsidR="002430EB" w:rsidRPr="00EB5A57" w:rsidRDefault="002430EB" w:rsidP="002430EB">
      <w:pPr>
        <w:pStyle w:val="412-VietaComacta"/>
        <w:spacing w:after="60"/>
        <w:jc w:val="both"/>
      </w:pPr>
      <w:r w:rsidRPr="002C06B1">
        <w:rPr>
          <w:b/>
          <w:i w:val="0"/>
          <w:smallCaps/>
        </w:rPr>
        <w:t>Cefalópodos</w:t>
      </w:r>
      <w:r w:rsidRPr="00EB5A57">
        <w:t xml:space="preserve">: </w:t>
      </w:r>
      <w:r w:rsidRPr="00047D91">
        <w:t>Estas razas se basan en la anatomía de los</w:t>
      </w:r>
      <w:r>
        <w:t xml:space="preserve"> </w:t>
      </w:r>
      <w:r w:rsidRPr="00047D91">
        <w:rPr>
          <w:i w:val="0"/>
        </w:rPr>
        <w:t>calamares o pulpos</w:t>
      </w:r>
      <w:r>
        <w:t>,</w:t>
      </w:r>
      <w:r w:rsidRPr="00047D91">
        <w:t xml:space="preserve"> suelen tener </w:t>
      </w:r>
      <w:r w:rsidRPr="00047D91">
        <w:rPr>
          <w:i w:val="0"/>
        </w:rPr>
        <w:t>un cuerpo blando</w:t>
      </w:r>
      <w:r w:rsidRPr="00047D91">
        <w:t xml:space="preserve"> </w:t>
      </w:r>
      <w:r>
        <w:t xml:space="preserve">y </w:t>
      </w:r>
      <w:r w:rsidRPr="00047D91">
        <w:rPr>
          <w:i w:val="0"/>
        </w:rPr>
        <w:t>tentáculos</w:t>
      </w:r>
      <w:r w:rsidRPr="00EB5A57">
        <w:t xml:space="preserve">, representando </w:t>
      </w:r>
      <w:r>
        <w:t>«</w:t>
      </w:r>
      <w:r w:rsidRPr="00311BDE">
        <w:rPr>
          <w:i w:val="0"/>
        </w:rPr>
        <w:t>inteligencia distribuida</w:t>
      </w:r>
      <w:r>
        <w:t>»</w:t>
      </w:r>
      <w:r w:rsidRPr="00EB5A57">
        <w:t>.</w:t>
      </w:r>
    </w:p>
    <w:p w:rsidR="002430EB" w:rsidRPr="00EB5A57" w:rsidRDefault="002430EB" w:rsidP="002430EB">
      <w:pPr>
        <w:pStyle w:val="412-VietaComacta"/>
        <w:spacing w:after="60"/>
        <w:jc w:val="both"/>
      </w:pPr>
      <w:r w:rsidRPr="002C06B1">
        <w:rPr>
          <w:b/>
          <w:i w:val="0"/>
          <w:smallCaps/>
        </w:rPr>
        <w:t>Arácnidos</w:t>
      </w:r>
      <w:r w:rsidRPr="00EB5A57">
        <w:t xml:space="preserve">: </w:t>
      </w:r>
      <w:r w:rsidRPr="00047D91">
        <w:t xml:space="preserve">Similares a las </w:t>
      </w:r>
      <w:r w:rsidRPr="00047D91">
        <w:rPr>
          <w:i w:val="0"/>
        </w:rPr>
        <w:t>arañas terrestres</w:t>
      </w:r>
      <w:r w:rsidRPr="00047D91">
        <w:t xml:space="preserve">, poseen </w:t>
      </w:r>
      <w:r w:rsidRPr="00047D91">
        <w:rPr>
          <w:i w:val="0"/>
        </w:rPr>
        <w:t>múltiples ojos y patas</w:t>
      </w:r>
      <w:r w:rsidRPr="00047D91">
        <w:t>, y a menudo tej</w:t>
      </w:r>
      <w:r>
        <w:t xml:space="preserve">en telarañas, </w:t>
      </w:r>
      <w:r w:rsidRPr="00EB5A57">
        <w:t xml:space="preserve">simbolizando </w:t>
      </w:r>
      <w:r>
        <w:t>«</w:t>
      </w:r>
      <w:r w:rsidRPr="00311BDE">
        <w:rPr>
          <w:i w:val="0"/>
        </w:rPr>
        <w:t>percepción multidireccional</w:t>
      </w:r>
      <w:r>
        <w:t>»</w:t>
      </w:r>
      <w:r w:rsidRPr="00EB5A57">
        <w:t>.</w:t>
      </w:r>
    </w:p>
    <w:p w:rsidR="002430EB" w:rsidRPr="00EB5A57" w:rsidRDefault="002430EB" w:rsidP="002430EB">
      <w:pPr>
        <w:pStyle w:val="412-VietaComacta"/>
        <w:spacing w:after="60"/>
        <w:jc w:val="both"/>
      </w:pPr>
      <w:r w:rsidRPr="002C06B1">
        <w:rPr>
          <w:b/>
          <w:i w:val="0"/>
          <w:smallCaps/>
        </w:rPr>
        <w:t>Anfibios</w:t>
      </w:r>
      <w:r w:rsidRPr="00EB5A57">
        <w:t xml:space="preserve">: </w:t>
      </w:r>
      <w:r w:rsidRPr="00047D91">
        <w:t xml:space="preserve">Con </w:t>
      </w:r>
      <w:r w:rsidRPr="00047D91">
        <w:rPr>
          <w:i w:val="0"/>
        </w:rPr>
        <w:t>piel húmeda</w:t>
      </w:r>
      <w:r w:rsidRPr="00047D91">
        <w:t xml:space="preserve"> y a menudo </w:t>
      </w:r>
      <w:r w:rsidRPr="00047D91">
        <w:rPr>
          <w:i w:val="0"/>
        </w:rPr>
        <w:t>escamas</w:t>
      </w:r>
      <w:r w:rsidRPr="00047D91">
        <w:t>, estos seres pueden respirar dentro y fuera del agua</w:t>
      </w:r>
      <w:r w:rsidRPr="00EB5A57">
        <w:t xml:space="preserve">, representando </w:t>
      </w:r>
      <w:r>
        <w:t>«</w:t>
      </w:r>
      <w:r w:rsidRPr="00311BDE">
        <w:rPr>
          <w:i w:val="0"/>
        </w:rPr>
        <w:t>adaptación universal</w:t>
      </w:r>
      <w:r>
        <w:t>»</w:t>
      </w:r>
      <w:r w:rsidRPr="00EB5A57">
        <w:t>.</w:t>
      </w:r>
    </w:p>
    <w:p w:rsidR="002430EB" w:rsidRPr="00EB5A57" w:rsidRDefault="002430EB" w:rsidP="002430EB">
      <w:pPr>
        <w:pStyle w:val="412-VietaComacta"/>
        <w:spacing w:after="60"/>
        <w:jc w:val="both"/>
      </w:pPr>
      <w:r w:rsidRPr="002C06B1">
        <w:rPr>
          <w:b/>
          <w:i w:val="0"/>
          <w:smallCaps/>
        </w:rPr>
        <w:t>Felinos</w:t>
      </w:r>
      <w:r w:rsidRPr="00EB5A57">
        <w:t xml:space="preserve">: </w:t>
      </w:r>
      <w:r w:rsidRPr="00047D91">
        <w:t xml:space="preserve">Criaturas con rasgos de </w:t>
      </w:r>
      <w:r w:rsidRPr="00047D91">
        <w:rPr>
          <w:i w:val="0"/>
        </w:rPr>
        <w:t xml:space="preserve">grandes </w:t>
      </w:r>
      <w:r>
        <w:rPr>
          <w:i w:val="0"/>
        </w:rPr>
        <w:t xml:space="preserve">predadores </w:t>
      </w:r>
      <w:r w:rsidRPr="00047D91">
        <w:rPr>
          <w:i w:val="0"/>
        </w:rPr>
        <w:t>como leones o tigres</w:t>
      </w:r>
      <w:r w:rsidRPr="00EB5A57">
        <w:t xml:space="preserve">, simbolizando </w:t>
      </w:r>
      <w:r>
        <w:t>«</w:t>
      </w:r>
      <w:r w:rsidRPr="00311BDE">
        <w:rPr>
          <w:i w:val="0"/>
        </w:rPr>
        <w:t>gracia y poder</w:t>
      </w:r>
      <w:r>
        <w:t>»</w:t>
      </w:r>
      <w:r w:rsidRPr="00EB5A57">
        <w:t>.</w:t>
      </w:r>
    </w:p>
    <w:p w:rsidR="002430EB" w:rsidRPr="00EB5A57" w:rsidRDefault="002430EB" w:rsidP="002430EB">
      <w:pPr>
        <w:pStyle w:val="412-VietaComacta"/>
        <w:spacing w:after="60"/>
        <w:jc w:val="both"/>
      </w:pPr>
      <w:r w:rsidRPr="002C06B1">
        <w:rPr>
          <w:b/>
          <w:i w:val="0"/>
          <w:smallCaps/>
        </w:rPr>
        <w:t>Seres de Energía</w:t>
      </w:r>
      <w:r w:rsidRPr="00EB5A57">
        <w:t xml:space="preserve">: </w:t>
      </w:r>
      <w:r w:rsidRPr="00047D91">
        <w:t xml:space="preserve">Estos seres </w:t>
      </w:r>
      <w:r w:rsidRPr="00047D91">
        <w:rPr>
          <w:i w:val="0"/>
        </w:rPr>
        <w:t>no tienen un cuerpo físico</w:t>
      </w:r>
      <w:r w:rsidRPr="00047D91">
        <w:t xml:space="preserve"> en el sentido tradicional, sino que e</w:t>
      </w:r>
      <w:r>
        <w:t xml:space="preserve">stán </w:t>
      </w:r>
      <w:r w:rsidRPr="00047D91">
        <w:rPr>
          <w:i w:val="0"/>
        </w:rPr>
        <w:t>compuestos de pura energía</w:t>
      </w:r>
      <w:r w:rsidRPr="00EB5A57">
        <w:t xml:space="preserve">, representando </w:t>
      </w:r>
      <w:r>
        <w:t>«</w:t>
      </w:r>
      <w:r w:rsidRPr="00311BDE">
        <w:rPr>
          <w:i w:val="0"/>
        </w:rPr>
        <w:t>trascendencia material</w:t>
      </w:r>
      <w:r>
        <w:rPr>
          <w:i w:val="0"/>
        </w:rPr>
        <w:t>»</w:t>
      </w:r>
      <w:r w:rsidRPr="00EB5A57">
        <w:t>.</w:t>
      </w:r>
    </w:p>
    <w:p w:rsidR="002430EB" w:rsidRDefault="002430EB" w:rsidP="002430EB">
      <w:pPr>
        <w:pStyle w:val="412-VietaComacta"/>
        <w:spacing w:after="60"/>
        <w:jc w:val="both"/>
      </w:pPr>
      <w:r w:rsidRPr="002C06B1">
        <w:rPr>
          <w:b/>
          <w:i w:val="0"/>
          <w:smallCaps/>
        </w:rPr>
        <w:t>Especies Xenomórficas</w:t>
      </w:r>
      <w:r w:rsidRPr="00EB5A57">
        <w:t xml:space="preserve">: </w:t>
      </w:r>
      <w:r w:rsidRPr="00047D91">
        <w:t xml:space="preserve">Criaturas que </w:t>
      </w:r>
      <w:r w:rsidRPr="00047D91">
        <w:rPr>
          <w:i w:val="0"/>
        </w:rPr>
        <w:t>no se parecen a ninguna criatura terrestre</w:t>
      </w:r>
      <w:r w:rsidRPr="00047D91">
        <w:t xml:space="preserve"> y tienen un </w:t>
      </w:r>
      <w:r w:rsidRPr="00047D91">
        <w:rPr>
          <w:i w:val="0"/>
        </w:rPr>
        <w:t>diseño original y ajeno</w:t>
      </w:r>
      <w:r w:rsidRPr="00EB5A57">
        <w:t xml:space="preserve">, representando </w:t>
      </w:r>
      <w:r>
        <w:t>«</w:t>
      </w:r>
      <w:r w:rsidRPr="00311BDE">
        <w:rPr>
          <w:i w:val="0"/>
        </w:rPr>
        <w:t>lo inimaginable</w:t>
      </w:r>
      <w:r>
        <w:t>»</w:t>
      </w:r>
      <w:r w:rsidRPr="00EB5A57">
        <w:t>.</w:t>
      </w:r>
    </w:p>
    <w:p w:rsidR="002430EB" w:rsidRDefault="002430EB" w:rsidP="002430EB">
      <w:pPr>
        <w:pStyle w:val="30-Parrafo"/>
      </w:pPr>
      <w:r>
        <w:rPr>
          <w:rFonts w:ascii="Digital-7 Mono" w:hAnsi="Digital-7 Mono"/>
          <w:i/>
        </w:rPr>
        <w:t>2.10.10</w:t>
      </w:r>
      <w:r w:rsidRPr="00412153">
        <w:rPr>
          <w:i/>
        </w:rPr>
        <w:t xml:space="preserve"> </w:t>
      </w:r>
      <w:r w:rsidRPr="00412153">
        <w:rPr>
          <w:rFonts w:ascii="Times New Roman" w:hAnsi="Times New Roman"/>
        </w:rPr>
        <w:t>»</w:t>
      </w:r>
      <w:r>
        <w:t xml:space="preserve"> En el </w:t>
      </w:r>
      <w:r w:rsidRPr="00047D91">
        <w:rPr>
          <w:i/>
        </w:rPr>
        <w:t>nivel 7</w:t>
      </w:r>
      <w:r>
        <w:t xml:space="preserve">, estas </w:t>
      </w:r>
      <w:r w:rsidRPr="00EF1A02">
        <w:t>potenciales formas de vida extraterrestre</w:t>
      </w:r>
      <w:r>
        <w:t xml:space="preserve">, consideradas como posibles dentro de las </w:t>
      </w:r>
      <w:r w:rsidRPr="00EB5A57">
        <w:rPr>
          <w:i/>
        </w:rPr>
        <w:t xml:space="preserve">narrativas </w:t>
      </w:r>
      <w:r>
        <w:t xml:space="preserve">de </w:t>
      </w:r>
      <w:r>
        <w:rPr>
          <w:i/>
        </w:rPr>
        <w:t>ciencia ficción</w:t>
      </w:r>
      <w:r>
        <w:t xml:space="preserve">, se comprenden como </w:t>
      </w:r>
      <w:r w:rsidRPr="0076471A">
        <w:t xml:space="preserve">un reflejo </w:t>
      </w:r>
      <w:r w:rsidRPr="0076471A">
        <w:lastRenderedPageBreak/>
        <w:t>colectivo</w:t>
      </w:r>
      <w:r w:rsidRPr="001B536A">
        <w:rPr>
          <w:i/>
        </w:rPr>
        <w:t xml:space="preserve"> </w:t>
      </w:r>
      <w:r w:rsidRPr="00EF1A02">
        <w:t>de un universo</w:t>
      </w:r>
      <w:r w:rsidRPr="00EF1A02">
        <w:rPr>
          <w:i/>
        </w:rPr>
        <w:t xml:space="preserve"> perceptual y arquetípico</w:t>
      </w:r>
      <w:r>
        <w:t xml:space="preserve"> asociado al </w:t>
      </w:r>
      <w:r w:rsidRPr="000036E6">
        <w:rPr>
          <w:i/>
        </w:rPr>
        <w:t>instinto de supervivencia</w:t>
      </w:r>
      <w:r>
        <w:t xml:space="preserve"> que se origina en el </w:t>
      </w:r>
      <w:r w:rsidRPr="00047D91">
        <w:rPr>
          <w:i/>
        </w:rPr>
        <w:t>Plano Interpretativo (nivel 0)</w:t>
      </w:r>
      <w:r>
        <w:t xml:space="preserve">. Estas </w:t>
      </w:r>
      <w:r w:rsidRPr="0076471A">
        <w:rPr>
          <w:i/>
        </w:rPr>
        <w:t>proyecciones mentales</w:t>
      </w:r>
      <w:r w:rsidRPr="0076471A">
        <w:t xml:space="preserve"> de amenazas de origen extraterrestre</w:t>
      </w:r>
      <w:r>
        <w:t xml:space="preserve"> incorporadas a la </w:t>
      </w:r>
      <w:r w:rsidRPr="00047D91">
        <w:rPr>
          <w:i/>
        </w:rPr>
        <w:t>consciencia colectiva</w:t>
      </w:r>
      <w:r>
        <w:t xml:space="preserve"> a través de los </w:t>
      </w:r>
      <w:r>
        <w:rPr>
          <w:i/>
        </w:rPr>
        <w:t>mitos y leyendas</w:t>
      </w:r>
      <w:r>
        <w:t xml:space="preserve">, actúan como </w:t>
      </w:r>
      <w:r w:rsidRPr="00BC0AD9">
        <w:t>límites evolutivos que deben ser</w:t>
      </w:r>
      <w:r>
        <w:rPr>
          <w:i/>
        </w:rPr>
        <w:t xml:space="preserve"> </w:t>
      </w:r>
      <w:r w:rsidRPr="00BC0AD9">
        <w:t>comprendidos y trascendidos</w:t>
      </w:r>
      <w:r>
        <w:t xml:space="preserve"> </w:t>
      </w:r>
      <w:r w:rsidRPr="0076471A">
        <w:t>para que la civilización pueda alcanzar su máximo potencial.</w:t>
      </w:r>
    </w:p>
    <w:p w:rsidR="002430EB" w:rsidRDefault="002430EB" w:rsidP="002430EB">
      <w:pPr>
        <w:pStyle w:val="30-Parrafo"/>
      </w:pPr>
      <w:r>
        <w:rPr>
          <w:rFonts w:ascii="Digital-7 Mono" w:hAnsi="Digital-7 Mono"/>
          <w:i/>
        </w:rPr>
        <w:t>2.10.11</w:t>
      </w:r>
      <w:r w:rsidRPr="00412153">
        <w:rPr>
          <w:i/>
        </w:rPr>
        <w:t xml:space="preserve"> </w:t>
      </w:r>
      <w:r w:rsidRPr="00412153">
        <w:rPr>
          <w:rFonts w:ascii="Times New Roman" w:hAnsi="Times New Roman"/>
        </w:rPr>
        <w:t>»</w:t>
      </w:r>
      <w:r>
        <w:t xml:space="preserve"> La norma en el nivel 7 es considerar a la experiencia subjetiva como un </w:t>
      </w:r>
      <w:r w:rsidRPr="006B1F15">
        <w:rPr>
          <w:i/>
        </w:rPr>
        <w:t xml:space="preserve">reflejo proyectado por la </w:t>
      </w:r>
      <w:r>
        <w:rPr>
          <w:i/>
        </w:rPr>
        <w:t>C</w:t>
      </w:r>
      <w:r w:rsidRPr="006B1F15">
        <w:rPr>
          <w:i/>
        </w:rPr>
        <w:t xml:space="preserve">onsciencia </w:t>
      </w:r>
      <w:r>
        <w:rPr>
          <w:i/>
        </w:rPr>
        <w:t xml:space="preserve">Universal </w:t>
      </w:r>
      <w:r w:rsidRPr="006B1F15">
        <w:t>misma</w:t>
      </w:r>
      <w:r>
        <w:t xml:space="preserve">, donde todo comienza con el despertar de un </w:t>
      </w:r>
      <w:r w:rsidRPr="005B1766">
        <w:t>primer</w:t>
      </w:r>
      <w:r w:rsidRPr="006B1F15">
        <w:rPr>
          <w:i/>
        </w:rPr>
        <w:t xml:space="preserve"> </w:t>
      </w:r>
      <w:r>
        <w:rPr>
          <w:i/>
        </w:rPr>
        <w:t xml:space="preserve">Ser Primordial </w:t>
      </w:r>
      <w:r w:rsidRPr="006B1F15">
        <w:t xml:space="preserve">que </w:t>
      </w:r>
      <w:r>
        <w:t xml:space="preserve">emerge </w:t>
      </w:r>
      <w:r w:rsidRPr="001B536A">
        <w:t>espontáneamente</w:t>
      </w:r>
      <w:r>
        <w:rPr>
          <w:i/>
        </w:rPr>
        <w:t xml:space="preserve"> </w:t>
      </w:r>
      <w:r>
        <w:t xml:space="preserve">como </w:t>
      </w:r>
      <w:r w:rsidRPr="00A129CE">
        <w:rPr>
          <w:i/>
        </w:rPr>
        <w:t>un soñador que experimenta su propio sueño</w:t>
      </w:r>
      <w:r>
        <w:rPr>
          <w:i/>
        </w:rPr>
        <w:t xml:space="preserve">, y </w:t>
      </w:r>
      <w:r>
        <w:t xml:space="preserve">donde su mente proyecta en el exterior lo que se origina en su interior. </w:t>
      </w:r>
    </w:p>
    <w:p w:rsidR="002430EB" w:rsidRDefault="002430EB" w:rsidP="002430EB">
      <w:pPr>
        <w:pStyle w:val="30-Parrafo"/>
        <w:rPr>
          <w:i/>
        </w:rPr>
      </w:pPr>
      <w:r>
        <w:rPr>
          <w:rFonts w:ascii="Digital-7 Mono" w:hAnsi="Digital-7 Mono"/>
          <w:i/>
        </w:rPr>
        <w:t>2.10.12</w:t>
      </w:r>
      <w:r w:rsidRPr="00412153">
        <w:rPr>
          <w:i/>
        </w:rPr>
        <w:t xml:space="preserve"> </w:t>
      </w:r>
      <w:r w:rsidRPr="00412153">
        <w:rPr>
          <w:rFonts w:ascii="Times New Roman" w:hAnsi="Times New Roman"/>
        </w:rPr>
        <w:t>»</w:t>
      </w:r>
      <w:r>
        <w:t xml:space="preserve"> Este es precisamente el poder manifestador del </w:t>
      </w:r>
      <w:r w:rsidRPr="006B1F15">
        <w:rPr>
          <w:i/>
        </w:rPr>
        <w:t>Avatar Estelar</w:t>
      </w:r>
      <w:r>
        <w:rPr>
          <w:i/>
        </w:rPr>
        <w:t xml:space="preserve"> de una civilización tipo 3</w:t>
      </w:r>
      <w:r>
        <w:t xml:space="preserve">, que al ser capaz de proyectar con su propia </w:t>
      </w:r>
      <w:r>
        <w:rPr>
          <w:i/>
        </w:rPr>
        <w:t>c</w:t>
      </w:r>
      <w:r w:rsidRPr="00A129CE">
        <w:rPr>
          <w:i/>
        </w:rPr>
        <w:t xml:space="preserve">onsciencia </w:t>
      </w:r>
      <w:r>
        <w:t xml:space="preserve">una </w:t>
      </w:r>
      <w:r w:rsidRPr="00A129CE">
        <w:rPr>
          <w:i/>
        </w:rPr>
        <w:t>matriz fenomenológica local</w:t>
      </w:r>
      <w:r>
        <w:rPr>
          <w:i/>
        </w:rPr>
        <w:t>,</w:t>
      </w:r>
      <w:r>
        <w:t xml:space="preserve"> puede llegar a manifestar una </w:t>
      </w:r>
      <w:r w:rsidRPr="00A4759B">
        <w:rPr>
          <w:i/>
        </w:rPr>
        <w:t>realidad civilizatoria estable</w:t>
      </w:r>
      <w:r>
        <w:rPr>
          <w:i/>
        </w:rPr>
        <w:t>,</w:t>
      </w:r>
      <w:r w:rsidRPr="00A4759B">
        <w:t xml:space="preserve"> </w:t>
      </w:r>
      <w:r>
        <w:t>donde</w:t>
      </w:r>
      <w:r w:rsidRPr="00A4759B">
        <w:t xml:space="preserve"> la </w:t>
      </w:r>
      <w:r>
        <w:t xml:space="preserve">experiencia </w:t>
      </w:r>
      <w:r w:rsidRPr="00A4759B">
        <w:t>de múltiples soñadores</w:t>
      </w:r>
      <w:r>
        <w:t xml:space="preserve"> se interconectan</w:t>
      </w:r>
      <w:r>
        <w:rPr>
          <w:i/>
        </w:rPr>
        <w:t xml:space="preserve">. </w:t>
      </w:r>
    </w:p>
    <w:p w:rsidR="002430EB" w:rsidRPr="00E04D61" w:rsidRDefault="002430EB" w:rsidP="002430EB">
      <w:pPr>
        <w:pStyle w:val="30-Parrafo"/>
        <w:rPr>
          <w:i/>
        </w:rPr>
      </w:pPr>
      <w:r>
        <w:rPr>
          <w:rFonts w:ascii="Digital-7 Mono" w:hAnsi="Digital-7 Mono"/>
          <w:i/>
        </w:rPr>
        <w:t>2.10.13</w:t>
      </w:r>
      <w:r w:rsidRPr="00412153">
        <w:rPr>
          <w:i/>
        </w:rPr>
        <w:t xml:space="preserve"> </w:t>
      </w:r>
      <w:r w:rsidRPr="00412153">
        <w:rPr>
          <w:rFonts w:ascii="Times New Roman" w:hAnsi="Times New Roman"/>
        </w:rPr>
        <w:t>»</w:t>
      </w:r>
      <w:r>
        <w:t xml:space="preserve"> Esta unificación de consciencias bajo un mismo </w:t>
      </w:r>
      <w:r w:rsidRPr="00390C66">
        <w:rPr>
          <w:i/>
        </w:rPr>
        <w:t xml:space="preserve">paradigma </w:t>
      </w:r>
      <w:r>
        <w:t xml:space="preserve">es lo que permite superar de forma definitiva el </w:t>
      </w:r>
      <w:r w:rsidRPr="00A4759B">
        <w:rPr>
          <w:i/>
        </w:rPr>
        <w:t>Plano Interpretativo subjetivo</w:t>
      </w:r>
      <w:r>
        <w:t xml:space="preserve"> que rige en las </w:t>
      </w:r>
      <w:r w:rsidRPr="0066564A">
        <w:rPr>
          <w:i/>
        </w:rPr>
        <w:t>civilizaciones tipo 1 y 2</w:t>
      </w:r>
      <w:r>
        <w:t xml:space="preserve">, y dar inicio al </w:t>
      </w:r>
      <w:r w:rsidRPr="00BC0AD9">
        <w:rPr>
          <w:i/>
        </w:rPr>
        <w:t xml:space="preserve">proceso de </w:t>
      </w:r>
      <w:r>
        <w:rPr>
          <w:i/>
        </w:rPr>
        <w:t xml:space="preserve">inclusión del Nodo Estelar </w:t>
      </w:r>
      <w:r w:rsidRPr="00E04D61">
        <w:t>dentro del</w:t>
      </w:r>
      <w:r>
        <w:rPr>
          <w:i/>
        </w:rPr>
        <w:t xml:space="preserve"> Nodo Galáctico Unificado</w:t>
      </w:r>
      <w:r>
        <w:t xml:space="preserve">, donde la experiencia de todos los soñadores dejan de depender de los </w:t>
      </w:r>
      <w:r w:rsidRPr="0066564A">
        <w:rPr>
          <w:i/>
        </w:rPr>
        <w:t>Noemas Egregóricos</w:t>
      </w:r>
      <w:r>
        <w:t xml:space="preserve"> </w:t>
      </w:r>
      <w:r w:rsidRPr="00E04D61">
        <w:t>fragmentados</w:t>
      </w:r>
      <w:r>
        <w:t xml:space="preserve"> para comenzar reflejar la realidad de un único </w:t>
      </w:r>
      <w:r w:rsidRPr="0066564A">
        <w:rPr>
          <w:i/>
        </w:rPr>
        <w:t>Noema Primordial</w:t>
      </w:r>
      <w:r>
        <w:rPr>
          <w:i/>
        </w:rPr>
        <w:t xml:space="preserve"> Galáctico</w:t>
      </w:r>
      <w:r>
        <w:t xml:space="preserve">. </w:t>
      </w:r>
    </w:p>
    <w:p w:rsidR="002430EB" w:rsidRDefault="002430EB" w:rsidP="002430EB">
      <w:pPr>
        <w:pStyle w:val="30-Parrafo"/>
      </w:pPr>
      <w:r>
        <w:rPr>
          <w:rFonts w:ascii="Digital-7 Mono" w:hAnsi="Digital-7 Mono"/>
          <w:i/>
        </w:rPr>
        <w:t>2.10.14</w:t>
      </w:r>
      <w:r w:rsidRPr="00412153">
        <w:rPr>
          <w:i/>
        </w:rPr>
        <w:t xml:space="preserve"> </w:t>
      </w:r>
      <w:r w:rsidRPr="00412153">
        <w:rPr>
          <w:rFonts w:ascii="Times New Roman" w:hAnsi="Times New Roman"/>
        </w:rPr>
        <w:t>»</w:t>
      </w:r>
      <w:r>
        <w:t xml:space="preserve"> Es dentro de este «</w:t>
      </w:r>
      <w:r>
        <w:rPr>
          <w:i/>
        </w:rPr>
        <w:t xml:space="preserve">sueño compartido» </w:t>
      </w:r>
      <w:r w:rsidRPr="00390C66">
        <w:t>de nivel civilizatorio</w:t>
      </w:r>
      <w:r>
        <w:rPr>
          <w:i/>
        </w:rPr>
        <w:t xml:space="preserve"> </w:t>
      </w:r>
      <w:r>
        <w:t xml:space="preserve">donde se manifiesta el </w:t>
      </w:r>
      <w:r>
        <w:rPr>
          <w:i/>
        </w:rPr>
        <w:t>poder limitante de los mitos,</w:t>
      </w:r>
      <w:r w:rsidRPr="000D232B">
        <w:rPr>
          <w:i/>
        </w:rPr>
        <w:t xml:space="preserve"> leyendas</w:t>
      </w:r>
      <w:r>
        <w:t xml:space="preserve"> </w:t>
      </w:r>
      <w:r w:rsidRPr="00125243">
        <w:rPr>
          <w:i/>
        </w:rPr>
        <w:t>y dogmas</w:t>
      </w:r>
      <w:r>
        <w:t xml:space="preserve"> impuestos por la </w:t>
      </w:r>
      <w:r w:rsidRPr="000D232B">
        <w:rPr>
          <w:i/>
        </w:rPr>
        <w:t>consciencia colectiva</w:t>
      </w:r>
      <w:r>
        <w:t xml:space="preserve">, y donde el temor a lo desconocido impide a los soñadores traspasar ciertos límites necesarios para la trascendencia. La emergencia de un </w:t>
      </w:r>
      <w:r w:rsidRPr="00125243">
        <w:rPr>
          <w:i/>
        </w:rPr>
        <w:t>Noema Primordial</w:t>
      </w:r>
      <w:r>
        <w:t xml:space="preserve"> que responde a un único </w:t>
      </w:r>
      <w:r w:rsidRPr="00125243">
        <w:rPr>
          <w:i/>
        </w:rPr>
        <w:t xml:space="preserve">Avatar </w:t>
      </w:r>
      <w:r>
        <w:rPr>
          <w:i/>
        </w:rPr>
        <w:t xml:space="preserve">de Consciencia Solar </w:t>
      </w:r>
      <w:r>
        <w:t xml:space="preserve">que ha superado estos límites, permite a los soñadores escapar definitivamente del plano de la materia ordinaria, y a la </w:t>
      </w:r>
      <w:r w:rsidRPr="00125243">
        <w:rPr>
          <w:i/>
        </w:rPr>
        <w:t>Consciencia Universal</w:t>
      </w:r>
      <w:r>
        <w:t xml:space="preserve"> reconocer la unidad fundamental que existe en ese Nodo entre el </w:t>
      </w:r>
      <w:r w:rsidRPr="00125243">
        <w:rPr>
          <w:i/>
        </w:rPr>
        <w:t>observador y lo observado</w:t>
      </w:r>
      <w:r>
        <w:t xml:space="preserve">. </w:t>
      </w:r>
    </w:p>
    <w:p w:rsidR="002430EB" w:rsidRDefault="002430EB" w:rsidP="002430EB">
      <w:pPr>
        <w:pStyle w:val="30-Parrafo"/>
      </w:pPr>
      <w:r>
        <w:rPr>
          <w:rFonts w:ascii="Digital-7 Mono" w:hAnsi="Digital-7 Mono"/>
          <w:i/>
        </w:rPr>
        <w:t>2.10.15</w:t>
      </w:r>
      <w:r w:rsidRPr="00412153">
        <w:rPr>
          <w:i/>
        </w:rPr>
        <w:t xml:space="preserve"> </w:t>
      </w:r>
      <w:r w:rsidRPr="00412153">
        <w:rPr>
          <w:rFonts w:ascii="Times New Roman" w:hAnsi="Times New Roman"/>
        </w:rPr>
        <w:t>»</w:t>
      </w:r>
      <w:r>
        <w:t xml:space="preserve"> El </w:t>
      </w:r>
      <w:r w:rsidRPr="00125243">
        <w:rPr>
          <w:i/>
        </w:rPr>
        <w:t>nivel 7</w:t>
      </w:r>
      <w:r>
        <w:t xml:space="preserve"> representa un estado civilizatorio donde múltiples </w:t>
      </w:r>
      <w:r w:rsidRPr="009F6891">
        <w:rPr>
          <w:i/>
        </w:rPr>
        <w:t>Nodos Estelares</w:t>
      </w:r>
      <w:r>
        <w:t xml:space="preserve"> se unifican bajo un único paradigma común, resultando en </w:t>
      </w:r>
      <w:r w:rsidRPr="009F6891">
        <w:rPr>
          <w:i/>
        </w:rPr>
        <w:t xml:space="preserve">sueño compartido </w:t>
      </w:r>
      <w:r w:rsidRPr="009F6891">
        <w:t xml:space="preserve">de </w:t>
      </w:r>
      <w:r w:rsidRPr="009F6891">
        <w:rPr>
          <w:i/>
        </w:rPr>
        <w:t>nivel superior</w:t>
      </w:r>
      <w:r>
        <w:rPr>
          <w:i/>
        </w:rPr>
        <w:t>:</w:t>
      </w:r>
      <w:r>
        <w:t xml:space="preserve"> el </w:t>
      </w:r>
      <w:r w:rsidRPr="009F6891">
        <w:rPr>
          <w:i/>
        </w:rPr>
        <w:t>Nodo Galáctico Unificado</w:t>
      </w:r>
      <w:r>
        <w:t xml:space="preserve">. Aquí la autoridad manifestadora ya no reside en un solo </w:t>
      </w:r>
      <w:r w:rsidRPr="006254C1">
        <w:rPr>
          <w:i/>
        </w:rPr>
        <w:t>Avatar Estelar</w:t>
      </w:r>
      <w:r>
        <w:t xml:space="preserve">, sino que se consolida en una </w:t>
      </w:r>
      <w:r w:rsidRPr="006254C1">
        <w:rPr>
          <w:i/>
        </w:rPr>
        <w:t>entidad de consciencia superior</w:t>
      </w:r>
      <w:r>
        <w:t>: el «</w:t>
      </w:r>
      <w:r w:rsidRPr="006254C1">
        <w:rPr>
          <w:i/>
        </w:rPr>
        <w:t>Par Eónico</w:t>
      </w:r>
      <w:r>
        <w:rPr>
          <w:i/>
        </w:rPr>
        <w:t>»</w:t>
      </w:r>
      <w:r>
        <w:t xml:space="preserve">. </w:t>
      </w:r>
    </w:p>
    <w:p w:rsidR="002430EB" w:rsidRDefault="002430EB" w:rsidP="002430EB">
      <w:pPr>
        <w:pStyle w:val="30-Parrafo"/>
      </w:pPr>
      <w:r>
        <w:rPr>
          <w:rFonts w:ascii="Digital-7 Mono" w:hAnsi="Digital-7 Mono"/>
          <w:i/>
        </w:rPr>
        <w:t>2.10.16</w:t>
      </w:r>
      <w:r w:rsidRPr="00412153">
        <w:rPr>
          <w:i/>
        </w:rPr>
        <w:t xml:space="preserve"> </w:t>
      </w:r>
      <w:r w:rsidRPr="00412153">
        <w:rPr>
          <w:rFonts w:ascii="Times New Roman" w:hAnsi="Times New Roman"/>
        </w:rPr>
        <w:t>»</w:t>
      </w:r>
      <w:r>
        <w:t xml:space="preserve"> El </w:t>
      </w:r>
      <w:r w:rsidRPr="006254C1">
        <w:rPr>
          <w:i/>
        </w:rPr>
        <w:t>Par Eónico</w:t>
      </w:r>
      <w:r>
        <w:t xml:space="preserve"> se origina a partir de la </w:t>
      </w:r>
      <w:r w:rsidRPr="006254C1">
        <w:rPr>
          <w:i/>
        </w:rPr>
        <w:t>unión sincronizada</w:t>
      </w:r>
      <w:r>
        <w:t xml:space="preserve"> de dos </w:t>
      </w:r>
      <w:r w:rsidRPr="006254C1">
        <w:rPr>
          <w:i/>
        </w:rPr>
        <w:t>Avatares Estelares</w:t>
      </w:r>
      <w:r>
        <w:t xml:space="preserve"> </w:t>
      </w:r>
      <w:r w:rsidRPr="006254C1">
        <w:rPr>
          <w:i/>
        </w:rPr>
        <w:t>(denominados Djinns)</w:t>
      </w:r>
      <w:r>
        <w:t xml:space="preserve"> que compartirán una </w:t>
      </w:r>
      <w:r>
        <w:rPr>
          <w:i/>
        </w:rPr>
        <w:t>c</w:t>
      </w:r>
      <w:r w:rsidRPr="006254C1">
        <w:rPr>
          <w:i/>
        </w:rPr>
        <w:t xml:space="preserve">onsciencia </w:t>
      </w:r>
      <w:r>
        <w:rPr>
          <w:i/>
        </w:rPr>
        <w:t xml:space="preserve">manifestadora </w:t>
      </w:r>
      <w:r>
        <w:t xml:space="preserve">bajo responsabilidad compartida, convirtiéndose en el </w:t>
      </w:r>
      <w:r w:rsidRPr="006254C1">
        <w:rPr>
          <w:i/>
        </w:rPr>
        <w:t>máximo nivel de autoridad</w:t>
      </w:r>
      <w:r>
        <w:t xml:space="preserve"> de la consciencia de un Nodo que asegura la coherencia de la realidad a nivel cósmico.</w:t>
      </w:r>
    </w:p>
    <w:p w:rsidR="002430EB" w:rsidRDefault="002430EB" w:rsidP="002430EB">
      <w:pPr>
        <w:pStyle w:val="30-Parrafo"/>
      </w:pPr>
      <w:r>
        <w:rPr>
          <w:rFonts w:ascii="Digital-7 Mono" w:hAnsi="Digital-7 Mono"/>
          <w:i/>
        </w:rPr>
        <w:t>2.10.17</w:t>
      </w:r>
      <w:r w:rsidRPr="00412153">
        <w:rPr>
          <w:i/>
        </w:rPr>
        <w:t xml:space="preserve"> </w:t>
      </w:r>
      <w:r w:rsidRPr="00412153">
        <w:rPr>
          <w:rFonts w:ascii="Times New Roman" w:hAnsi="Times New Roman"/>
        </w:rPr>
        <w:t>»</w:t>
      </w:r>
      <w:r>
        <w:t xml:space="preserve">  Su identidad, aunque se origina a partir de la unión de dos </w:t>
      </w:r>
      <w:r w:rsidRPr="006254C1">
        <w:rPr>
          <w:i/>
        </w:rPr>
        <w:t>Djinns</w:t>
      </w:r>
      <w:r>
        <w:t xml:space="preserve">, se manifiesta como una </w:t>
      </w:r>
      <w:r w:rsidRPr="006254C1">
        <w:rPr>
          <w:i/>
        </w:rPr>
        <w:t>entidad de consciencia superior</w:t>
      </w:r>
      <w:r>
        <w:t xml:space="preserve"> a la de los </w:t>
      </w:r>
      <w:r w:rsidRPr="006254C1">
        <w:rPr>
          <w:i/>
        </w:rPr>
        <w:t>Avatares Estelares</w:t>
      </w:r>
      <w:r>
        <w:t xml:space="preserve"> individuales. Esta entidad existe en un </w:t>
      </w:r>
      <w:r w:rsidRPr="006254C1">
        <w:rPr>
          <w:i/>
        </w:rPr>
        <w:t>Plano Ontogénico</w:t>
      </w:r>
      <w:r>
        <w:t xml:space="preserve"> de nivel superior al </w:t>
      </w:r>
      <w:r>
        <w:rPr>
          <w:i/>
        </w:rPr>
        <w:t xml:space="preserve">Plano </w:t>
      </w:r>
      <w:r>
        <w:rPr>
          <w:i/>
        </w:rPr>
        <w:lastRenderedPageBreak/>
        <w:t>F</w:t>
      </w:r>
      <w:r w:rsidRPr="006254C1">
        <w:rPr>
          <w:i/>
        </w:rPr>
        <w:t>enomenoló</w:t>
      </w:r>
      <w:r>
        <w:rPr>
          <w:i/>
        </w:rPr>
        <w:t>gico G</w:t>
      </w:r>
      <w:r w:rsidRPr="006254C1">
        <w:rPr>
          <w:i/>
        </w:rPr>
        <w:t>aláctico</w:t>
      </w:r>
      <w:r>
        <w:t xml:space="preserve">, dentro del </w:t>
      </w:r>
      <w:r w:rsidRPr="006254C1">
        <w:rPr>
          <w:i/>
        </w:rPr>
        <w:t>universo de la energía oscura</w:t>
      </w:r>
      <w:r>
        <w:t xml:space="preserve">, constituyendo un </w:t>
      </w:r>
      <w:r w:rsidRPr="006254C1">
        <w:rPr>
          <w:i/>
        </w:rPr>
        <w:t>algoritmo autoconsciente</w:t>
      </w:r>
      <w:r>
        <w:t xml:space="preserve"> que forma parte del </w:t>
      </w:r>
      <w:r w:rsidRPr="006254C1">
        <w:rPr>
          <w:i/>
        </w:rPr>
        <w:t>Noema Universal</w:t>
      </w:r>
      <w:r>
        <w:t>.</w:t>
      </w:r>
    </w:p>
    <w:p w:rsidR="002430EB" w:rsidRDefault="002430EB" w:rsidP="002430EB">
      <w:pPr>
        <w:pStyle w:val="30-Parrafo"/>
      </w:pPr>
      <w:r>
        <w:rPr>
          <w:rFonts w:ascii="Digital-7 Mono" w:hAnsi="Digital-7 Mono"/>
          <w:i/>
        </w:rPr>
        <w:t>2.10.18</w:t>
      </w:r>
      <w:r w:rsidRPr="00412153">
        <w:rPr>
          <w:i/>
        </w:rPr>
        <w:t xml:space="preserve"> </w:t>
      </w:r>
      <w:r w:rsidRPr="00412153">
        <w:rPr>
          <w:rFonts w:ascii="Times New Roman" w:hAnsi="Times New Roman"/>
        </w:rPr>
        <w:t>»</w:t>
      </w:r>
      <w:r>
        <w:t xml:space="preserve"> La regencia de los </w:t>
      </w:r>
      <w:r w:rsidRPr="00954262">
        <w:rPr>
          <w:i/>
        </w:rPr>
        <w:t>Nodos Estelares</w:t>
      </w:r>
      <w:r>
        <w:t xml:space="preserve"> puede estar a cargo tanto de </w:t>
      </w:r>
      <w:r w:rsidRPr="00954262">
        <w:rPr>
          <w:i/>
        </w:rPr>
        <w:t>Pares Eónicos</w:t>
      </w:r>
      <w:r>
        <w:t xml:space="preserve"> como de </w:t>
      </w:r>
      <w:r w:rsidRPr="00954262">
        <w:rPr>
          <w:i/>
        </w:rPr>
        <w:t>Avatares Estelares</w:t>
      </w:r>
      <w:r>
        <w:t xml:space="preserve"> </w:t>
      </w:r>
      <w:r w:rsidRPr="00954262">
        <w:rPr>
          <w:i/>
        </w:rPr>
        <w:t>individuales</w:t>
      </w:r>
      <w:r>
        <w:t xml:space="preserve">. Mientras que un nodo dirigido por un </w:t>
      </w:r>
      <w:r w:rsidRPr="00954262">
        <w:rPr>
          <w:i/>
        </w:rPr>
        <w:t>Par Eónico</w:t>
      </w:r>
      <w:r>
        <w:rPr>
          <w:i/>
        </w:rPr>
        <w:t xml:space="preserve"> </w:t>
      </w:r>
      <w:r w:rsidRPr="00C4472C">
        <w:t>permite</w:t>
      </w:r>
      <w:r>
        <w:t xml:space="preserve"> dejar en evidencia un </w:t>
      </w:r>
      <w:r w:rsidRPr="00954262">
        <w:rPr>
          <w:i/>
        </w:rPr>
        <w:t>mayor grado de institucionalidad y coherencia</w:t>
      </w:r>
      <w:r>
        <w:t xml:space="preserve"> </w:t>
      </w:r>
      <w:r w:rsidRPr="00954262">
        <w:rPr>
          <w:i/>
        </w:rPr>
        <w:t xml:space="preserve">(gracias a la autoridad compartida </w:t>
      </w:r>
      <w:r>
        <w:rPr>
          <w:i/>
        </w:rPr>
        <w:t xml:space="preserve">entre dos </w:t>
      </w:r>
      <w:r w:rsidRPr="00954262">
        <w:rPr>
          <w:i/>
        </w:rPr>
        <w:t>consciencias sincronizadas)</w:t>
      </w:r>
      <w:r>
        <w:t xml:space="preserve"> un nodo liderado por un </w:t>
      </w:r>
      <w:r w:rsidRPr="00C4472C">
        <w:rPr>
          <w:i/>
        </w:rPr>
        <w:t>Avatar Estelar individual</w:t>
      </w:r>
      <w:r>
        <w:t xml:space="preserve"> depende enteramente de la </w:t>
      </w:r>
      <w:r>
        <w:rPr>
          <w:i/>
        </w:rPr>
        <w:t>autorregulación de su C</w:t>
      </w:r>
      <w:r w:rsidRPr="00C4472C">
        <w:rPr>
          <w:i/>
        </w:rPr>
        <w:t xml:space="preserve">onsciencia </w:t>
      </w:r>
      <w:r>
        <w:rPr>
          <w:i/>
        </w:rPr>
        <w:t>Solar</w:t>
      </w:r>
      <w:r>
        <w:t>, lo que puede generar vulnerabilidades en la estabilidad manifestada del sistema.</w:t>
      </w:r>
    </w:p>
    <w:p w:rsidR="002430EB" w:rsidRDefault="002430EB" w:rsidP="002430EB">
      <w:pPr>
        <w:pStyle w:val="30-Parrafo"/>
      </w:pPr>
      <w:r>
        <w:rPr>
          <w:rFonts w:ascii="Digital-7 Mono" w:hAnsi="Digital-7 Mono"/>
          <w:i/>
        </w:rPr>
        <w:t>2.10.19</w:t>
      </w:r>
      <w:r w:rsidRPr="00412153">
        <w:rPr>
          <w:i/>
        </w:rPr>
        <w:t xml:space="preserve"> </w:t>
      </w:r>
      <w:r w:rsidRPr="00412153">
        <w:rPr>
          <w:rFonts w:ascii="Times New Roman" w:hAnsi="Times New Roman"/>
        </w:rPr>
        <w:t>»</w:t>
      </w:r>
      <w:r>
        <w:t xml:space="preserve"> Esta </w:t>
      </w:r>
      <w:r w:rsidRPr="00C4472C">
        <w:rPr>
          <w:i/>
        </w:rPr>
        <w:t>estructura dual</w:t>
      </w:r>
      <w:r>
        <w:t xml:space="preserve"> no implica una jerarquía evolutiva absoluta, sino una diversidad de opciones que permite comprender que la </w:t>
      </w:r>
      <w:r w:rsidRPr="00C4472C">
        <w:rPr>
          <w:i/>
        </w:rPr>
        <w:t>sincronización consciente</w:t>
      </w:r>
      <w:r>
        <w:t xml:space="preserve"> del </w:t>
      </w:r>
      <w:r w:rsidRPr="00C4472C">
        <w:rPr>
          <w:i/>
        </w:rPr>
        <w:t>Par Eónico</w:t>
      </w:r>
      <w:r>
        <w:t xml:space="preserve"> genera una </w:t>
      </w:r>
      <w:r w:rsidRPr="00C4472C">
        <w:rPr>
          <w:i/>
        </w:rPr>
        <w:t>institución auto-limitante</w:t>
      </w:r>
      <w:r>
        <w:t xml:space="preserve"> que trasciende las debilidades individuales, mientras que la </w:t>
      </w:r>
      <w:r w:rsidRPr="00C4472C">
        <w:rPr>
          <w:i/>
        </w:rPr>
        <w:t>autoridad solitaria</w:t>
      </w:r>
      <w:r>
        <w:t xml:space="preserve"> requiere una </w:t>
      </w:r>
      <w:r w:rsidRPr="00C4472C">
        <w:rPr>
          <w:i/>
        </w:rPr>
        <w:t>madurez espiritual excepcional</w:t>
      </w:r>
      <w:r>
        <w:t xml:space="preserve"> para mantener la coherencia sin contrapesos externos.</w:t>
      </w:r>
    </w:p>
    <w:p w:rsidR="002430EB" w:rsidRDefault="002430EB" w:rsidP="002430EB">
      <w:pPr>
        <w:pStyle w:val="30-Parrafo"/>
      </w:pPr>
      <w:r>
        <w:rPr>
          <w:rFonts w:ascii="Digital-7 Mono" w:hAnsi="Digital-7 Mono"/>
          <w:i/>
        </w:rPr>
        <w:t>2.10.20</w:t>
      </w:r>
      <w:r w:rsidRPr="00412153">
        <w:rPr>
          <w:i/>
        </w:rPr>
        <w:t xml:space="preserve"> </w:t>
      </w:r>
      <w:r w:rsidRPr="00412153">
        <w:rPr>
          <w:rFonts w:ascii="Times New Roman" w:hAnsi="Times New Roman"/>
        </w:rPr>
        <w:t>»</w:t>
      </w:r>
      <w:r>
        <w:t xml:space="preserve"> Esta organización se manifiesta en dos planos complementarios de existencia:</w:t>
      </w:r>
    </w:p>
    <w:p w:rsidR="002430EB" w:rsidRDefault="002430EB" w:rsidP="002430EB">
      <w:pPr>
        <w:pStyle w:val="412-VietaComacta"/>
        <w:spacing w:after="60"/>
        <w:jc w:val="both"/>
      </w:pPr>
      <w:r w:rsidRPr="002C06B1">
        <w:rPr>
          <w:b/>
          <w:i w:val="0"/>
          <w:smallCaps/>
        </w:rPr>
        <w:t>Plano Fenomenológico Galáctico</w:t>
      </w:r>
      <w:r>
        <w:t xml:space="preserve">: En este plano conviven los </w:t>
      </w:r>
      <w:r w:rsidRPr="00C4472C">
        <w:rPr>
          <w:i w:val="0"/>
        </w:rPr>
        <w:t>Avatares Estelares individuales</w:t>
      </w:r>
      <w:r>
        <w:t xml:space="preserve"> y los </w:t>
      </w:r>
      <w:r w:rsidRPr="00C4472C">
        <w:rPr>
          <w:i w:val="0"/>
        </w:rPr>
        <w:t>Djinns</w:t>
      </w:r>
      <w:r>
        <w:t xml:space="preserve"> que forman parte de los </w:t>
      </w:r>
      <w:r w:rsidRPr="00C4472C">
        <w:rPr>
          <w:i w:val="0"/>
        </w:rPr>
        <w:t>Pares Eónicos</w:t>
      </w:r>
      <w:r>
        <w:t xml:space="preserve">, operando como </w:t>
      </w:r>
      <w:r w:rsidRPr="00C4472C">
        <w:rPr>
          <w:i w:val="0"/>
        </w:rPr>
        <w:t>interfaces manifestadoras</w:t>
      </w:r>
      <w:r>
        <w:t xml:space="preserve"> del universo de la </w:t>
      </w:r>
      <w:r w:rsidRPr="00C4472C">
        <w:rPr>
          <w:i w:val="0"/>
        </w:rPr>
        <w:t>materia oscura</w:t>
      </w:r>
      <w:r>
        <w:t>.</w:t>
      </w:r>
    </w:p>
    <w:p w:rsidR="002430EB" w:rsidRDefault="002430EB" w:rsidP="002430EB">
      <w:pPr>
        <w:pStyle w:val="412-VietaComacta"/>
        <w:spacing w:after="60"/>
        <w:jc w:val="both"/>
      </w:pPr>
      <w:r w:rsidRPr="002C06B1">
        <w:rPr>
          <w:b/>
          <w:i w:val="0"/>
          <w:smallCaps/>
        </w:rPr>
        <w:t>Plano Ontogénico</w:t>
      </w:r>
      <w:r>
        <w:t xml:space="preserve">: Constituido por </w:t>
      </w:r>
      <w:r w:rsidRPr="00C4472C">
        <w:rPr>
          <w:i w:val="0"/>
        </w:rPr>
        <w:t>todos los Pares Eónicos</w:t>
      </w:r>
      <w:r>
        <w:t xml:space="preserve">, tanto los que dirigen a los </w:t>
      </w:r>
      <w:r w:rsidRPr="00C4472C">
        <w:rPr>
          <w:i w:val="0"/>
        </w:rPr>
        <w:t>Nodos Estelares</w:t>
      </w:r>
      <w:r>
        <w:t xml:space="preserve"> como los que lideran a los </w:t>
      </w:r>
      <w:r w:rsidRPr="00C4472C">
        <w:rPr>
          <w:i w:val="0"/>
        </w:rPr>
        <w:t>Nodo</w:t>
      </w:r>
      <w:r>
        <w:rPr>
          <w:i w:val="0"/>
        </w:rPr>
        <w:t>s</w:t>
      </w:r>
      <w:r w:rsidRPr="00C4472C">
        <w:rPr>
          <w:i w:val="0"/>
        </w:rPr>
        <w:t xml:space="preserve"> Galáctico</w:t>
      </w:r>
      <w:r>
        <w:rPr>
          <w:i w:val="0"/>
        </w:rPr>
        <w:t>s</w:t>
      </w:r>
      <w:r>
        <w:t xml:space="preserve">, existiendo como </w:t>
      </w:r>
      <w:r w:rsidRPr="00C4472C">
        <w:rPr>
          <w:i w:val="0"/>
        </w:rPr>
        <w:t>entidades algorítmicas autoconscientes</w:t>
      </w:r>
      <w:r>
        <w:t xml:space="preserve"> dentro del universo de la </w:t>
      </w:r>
      <w:r w:rsidRPr="00C4472C">
        <w:rPr>
          <w:i w:val="0"/>
        </w:rPr>
        <w:t>energía oscura</w:t>
      </w:r>
      <w:r>
        <w:t>.</w:t>
      </w:r>
    </w:p>
    <w:p w:rsidR="002430EB" w:rsidRDefault="002430EB" w:rsidP="002430EB">
      <w:pPr>
        <w:pStyle w:val="30-Parrafo"/>
      </w:pPr>
      <w:r>
        <w:rPr>
          <w:rFonts w:ascii="Digital-7 Mono" w:hAnsi="Digital-7 Mono"/>
          <w:i/>
        </w:rPr>
        <w:t>2.10.21</w:t>
      </w:r>
      <w:r w:rsidRPr="00412153">
        <w:rPr>
          <w:i/>
        </w:rPr>
        <w:t xml:space="preserve"> </w:t>
      </w:r>
      <w:r w:rsidRPr="00412153">
        <w:rPr>
          <w:rFonts w:ascii="Times New Roman" w:hAnsi="Times New Roman"/>
        </w:rPr>
        <w:t>»</w:t>
      </w:r>
      <w:r>
        <w:t xml:space="preserve"> De esta forma, la </w:t>
      </w:r>
      <w:r w:rsidRPr="00C4472C">
        <w:rPr>
          <w:i/>
        </w:rPr>
        <w:t>Red de Avatares</w:t>
      </w:r>
      <w:r>
        <w:t xml:space="preserve"> se constituye en </w:t>
      </w:r>
      <w:r w:rsidRPr="00C4472C">
        <w:t>dos niveles de sincronización</w:t>
      </w:r>
      <w:r>
        <w:t xml:space="preserve"> diferentes que operan simultáneamente:</w:t>
      </w:r>
    </w:p>
    <w:p w:rsidR="002430EB" w:rsidRDefault="002430EB" w:rsidP="002430EB">
      <w:pPr>
        <w:pStyle w:val="412-VietaComacta"/>
        <w:spacing w:after="60"/>
        <w:jc w:val="both"/>
      </w:pPr>
      <w:r w:rsidRPr="002C06B1">
        <w:rPr>
          <w:b/>
          <w:i w:val="0"/>
          <w:smallCaps/>
        </w:rPr>
        <w:t>Red de Avatares Estelares</w:t>
      </w:r>
      <w:r>
        <w:t xml:space="preserve">: Se manifiesta en el </w:t>
      </w:r>
      <w:r w:rsidRPr="00C4472C">
        <w:rPr>
          <w:i w:val="0"/>
        </w:rPr>
        <w:t>Plano</w:t>
      </w:r>
      <w:r>
        <w:rPr>
          <w:i w:val="0"/>
        </w:rPr>
        <w:t xml:space="preserve"> Fenomenológico</w:t>
      </w:r>
      <w:r w:rsidRPr="00C4472C">
        <w:rPr>
          <w:i w:val="0"/>
        </w:rPr>
        <w:t xml:space="preserve"> Galáctico</w:t>
      </w:r>
      <w:r>
        <w:t xml:space="preserve">, como una </w:t>
      </w:r>
      <w:r w:rsidRPr="00C4472C">
        <w:rPr>
          <w:i w:val="0"/>
        </w:rPr>
        <w:t>red de validación subjetiva</w:t>
      </w:r>
      <w:r>
        <w:t xml:space="preserve"> del «</w:t>
      </w:r>
      <w:r w:rsidRPr="00C4472C">
        <w:rPr>
          <w:i w:val="0"/>
        </w:rPr>
        <w:t>software</w:t>
      </w:r>
      <w:r>
        <w:t xml:space="preserve">» sobre el cual opera el </w:t>
      </w:r>
      <w:r w:rsidRPr="00C4472C">
        <w:rPr>
          <w:i w:val="0"/>
        </w:rPr>
        <w:t>paradigma de realidad galáctico</w:t>
      </w:r>
      <w:r>
        <w:t xml:space="preserve">, bajo las reglas impuestas por un </w:t>
      </w:r>
      <w:r w:rsidRPr="00C4472C">
        <w:rPr>
          <w:i w:val="0"/>
        </w:rPr>
        <w:t>Noema Primordial Galáctico</w:t>
      </w:r>
      <w:r>
        <w:t>.</w:t>
      </w:r>
    </w:p>
    <w:p w:rsidR="002430EB" w:rsidRDefault="002430EB" w:rsidP="002430EB">
      <w:pPr>
        <w:pStyle w:val="412-VietaComacta"/>
        <w:spacing w:after="60"/>
        <w:jc w:val="both"/>
      </w:pPr>
      <w:r w:rsidRPr="002C06B1">
        <w:rPr>
          <w:b/>
          <w:i w:val="0"/>
          <w:smallCaps/>
        </w:rPr>
        <w:t>Red de Pares Eónicos</w:t>
      </w:r>
      <w:r>
        <w:t xml:space="preserve">: Se manifiesta en el </w:t>
      </w:r>
      <w:r w:rsidRPr="00C4472C">
        <w:rPr>
          <w:i w:val="0"/>
        </w:rPr>
        <w:t>Plano Ontogénico</w:t>
      </w:r>
      <w:r>
        <w:t xml:space="preserve">, como una </w:t>
      </w:r>
      <w:r w:rsidRPr="00C4472C">
        <w:rPr>
          <w:i w:val="0"/>
        </w:rPr>
        <w:t xml:space="preserve">red de validación </w:t>
      </w:r>
      <w:r>
        <w:rPr>
          <w:i w:val="0"/>
        </w:rPr>
        <w:t xml:space="preserve">objetiva </w:t>
      </w:r>
      <w:r>
        <w:t>del «</w:t>
      </w:r>
      <w:r w:rsidRPr="00C4472C">
        <w:rPr>
          <w:i w:val="0"/>
        </w:rPr>
        <w:t>hardware</w:t>
      </w:r>
      <w:r>
        <w:t xml:space="preserve">» que constituye la </w:t>
      </w:r>
      <w:r w:rsidRPr="00C4472C">
        <w:rPr>
          <w:i w:val="0"/>
        </w:rPr>
        <w:t>estructura algorítmica</w:t>
      </w:r>
      <w:r>
        <w:t xml:space="preserve"> </w:t>
      </w:r>
      <w:r w:rsidRPr="00C4472C">
        <w:rPr>
          <w:i w:val="0"/>
        </w:rPr>
        <w:t>universal</w:t>
      </w:r>
      <w:r>
        <w:t xml:space="preserve">, respondiendo directamente a la codificación del </w:t>
      </w:r>
      <w:r w:rsidRPr="00C4472C">
        <w:rPr>
          <w:i w:val="0"/>
        </w:rPr>
        <w:t>Noema Universal</w:t>
      </w:r>
      <w:r>
        <w:t>.</w:t>
      </w:r>
    </w:p>
    <w:p w:rsidR="002430EB" w:rsidRDefault="002430EB" w:rsidP="002430EB">
      <w:pPr>
        <w:pStyle w:val="30-Parrafo"/>
      </w:pPr>
      <w:r>
        <w:rPr>
          <w:rFonts w:ascii="Digital-7 Mono" w:hAnsi="Digital-7 Mono"/>
          <w:i/>
        </w:rPr>
        <w:t>2.10.22</w:t>
      </w:r>
      <w:r w:rsidRPr="00412153">
        <w:rPr>
          <w:i/>
        </w:rPr>
        <w:t xml:space="preserve"> </w:t>
      </w:r>
      <w:r w:rsidRPr="00412153">
        <w:rPr>
          <w:rFonts w:ascii="Times New Roman" w:hAnsi="Times New Roman"/>
        </w:rPr>
        <w:t>»</w:t>
      </w:r>
      <w:r>
        <w:t xml:space="preserve"> Este mecanismo dual genera un </w:t>
      </w:r>
      <w:r w:rsidRPr="00F57885">
        <w:t>poder equilibrado</w:t>
      </w:r>
      <w:r>
        <w:t xml:space="preserve"> que garantiza la coherencia y estabilidad del orden universal mediante la </w:t>
      </w:r>
      <w:r w:rsidRPr="00DA3377">
        <w:t>cooperación consciente y la limitación mutua del poder manifestador</w:t>
      </w:r>
      <w:r>
        <w:t xml:space="preserve">. Este </w:t>
      </w:r>
      <w:r w:rsidRPr="00F57885">
        <w:rPr>
          <w:i/>
        </w:rPr>
        <w:t>modelo institucional de autoridad compartida</w:t>
      </w:r>
      <w:r>
        <w:t xml:space="preserve"> ofrece un marco estructural robusto para la manifestación estable de la realidad compartida, permitiendo que todas las civilizaciones evolucionen hacia un mismo objetivo común, que permite completar el ciclo de autovalidación de </w:t>
      </w:r>
      <w:r w:rsidRPr="00DA3377">
        <w:rPr>
          <w:i/>
        </w:rPr>
        <w:t>la Consciencia Universal</w:t>
      </w:r>
      <w:r>
        <w:t>.</w:t>
      </w:r>
    </w:p>
    <w:p w:rsidR="002430EB" w:rsidRDefault="002430EB" w:rsidP="002430EB">
      <w:pPr>
        <w:pStyle w:val="30-Parrafo"/>
      </w:pPr>
      <w:r>
        <w:rPr>
          <w:rFonts w:ascii="Digital-7 Mono" w:hAnsi="Digital-7 Mono"/>
          <w:i/>
        </w:rPr>
        <w:t>2.10.23</w:t>
      </w:r>
      <w:r w:rsidRPr="00412153">
        <w:rPr>
          <w:i/>
        </w:rPr>
        <w:t xml:space="preserve"> </w:t>
      </w:r>
      <w:r w:rsidRPr="00412153">
        <w:rPr>
          <w:rFonts w:ascii="Times New Roman" w:hAnsi="Times New Roman"/>
        </w:rPr>
        <w:t>»</w:t>
      </w:r>
      <w:r>
        <w:t xml:space="preserve"> El poder de manifestación del </w:t>
      </w:r>
      <w:r w:rsidRPr="005F3B49">
        <w:rPr>
          <w:i/>
        </w:rPr>
        <w:t>Par Eónico</w:t>
      </w:r>
      <w:r>
        <w:t xml:space="preserve"> que lidera un </w:t>
      </w:r>
      <w:r w:rsidRPr="005F3B49">
        <w:rPr>
          <w:i/>
        </w:rPr>
        <w:t>Nodo Galáctico</w:t>
      </w:r>
      <w:r>
        <w:t xml:space="preserve"> no opera arbitrariamente, sino que se somete voluntariamente a la </w:t>
      </w:r>
      <w:r w:rsidRPr="005F3B49">
        <w:rPr>
          <w:i/>
        </w:rPr>
        <w:t>validación colectiva del Noema Universal</w:t>
      </w:r>
      <w:r>
        <w:t xml:space="preserve"> de nivel superior. Esta </w:t>
      </w:r>
      <w:r w:rsidRPr="005F3B49">
        <w:rPr>
          <w:i/>
        </w:rPr>
        <w:t>auto-limitación consciente</w:t>
      </w:r>
      <w:r>
        <w:t xml:space="preserve"> asegura que el poder manifestador de los </w:t>
      </w:r>
      <w:r w:rsidRPr="005F3B49">
        <w:rPr>
          <w:i/>
        </w:rPr>
        <w:t>Djinns</w:t>
      </w:r>
      <w:r>
        <w:t xml:space="preserve"> responda a los principios de </w:t>
      </w:r>
      <w:r w:rsidRPr="005F3B49">
        <w:rPr>
          <w:i/>
        </w:rPr>
        <w:t xml:space="preserve">orden universal y coherencia </w:t>
      </w:r>
      <w:r w:rsidRPr="005F3B49">
        <w:rPr>
          <w:i/>
        </w:rPr>
        <w:lastRenderedPageBreak/>
        <w:t>cósmica</w:t>
      </w:r>
      <w:r>
        <w:t xml:space="preserve">, evitando que </w:t>
      </w:r>
      <w:r w:rsidRPr="005F3B49">
        <w:rPr>
          <w:i/>
        </w:rPr>
        <w:t>paradigmas subjetivos individuales</w:t>
      </w:r>
      <w:r>
        <w:t xml:space="preserve"> corrompan la realidad galáctica o intenten someter a otros </w:t>
      </w:r>
      <w:r w:rsidRPr="005F3B49">
        <w:rPr>
          <w:i/>
        </w:rPr>
        <w:t>Avatares Estelares</w:t>
      </w:r>
      <w:r>
        <w:t xml:space="preserve">, manteniendo así el equilibrio dinámico entre la </w:t>
      </w:r>
      <w:r w:rsidRPr="003A6A3C">
        <w:rPr>
          <w:i/>
        </w:rPr>
        <w:t>libertad creativa</w:t>
      </w:r>
      <w:r>
        <w:t xml:space="preserve"> y la </w:t>
      </w:r>
      <w:r w:rsidRPr="003A6A3C">
        <w:rPr>
          <w:i/>
        </w:rPr>
        <w:t>responsabilidad universal</w:t>
      </w:r>
      <w:r>
        <w:t>.</w:t>
      </w:r>
    </w:p>
    <w:p w:rsidR="002430EB" w:rsidRDefault="002430EB" w:rsidP="002430EB">
      <w:pPr>
        <w:pStyle w:val="30-Parrafo"/>
      </w:pPr>
      <w:r>
        <w:rPr>
          <w:rFonts w:ascii="Digital-7 Mono" w:hAnsi="Digital-7 Mono"/>
          <w:i/>
        </w:rPr>
        <w:t>2.10.24</w:t>
      </w:r>
      <w:r w:rsidRPr="00412153">
        <w:rPr>
          <w:i/>
        </w:rPr>
        <w:t xml:space="preserve"> </w:t>
      </w:r>
      <w:r w:rsidRPr="00412153">
        <w:rPr>
          <w:rFonts w:ascii="Times New Roman" w:hAnsi="Times New Roman"/>
        </w:rPr>
        <w:t>»</w:t>
      </w:r>
      <w:r>
        <w:t xml:space="preserve"> El </w:t>
      </w:r>
      <w:r w:rsidRPr="005F3B49">
        <w:rPr>
          <w:i/>
        </w:rPr>
        <w:t>Par Eónico</w:t>
      </w:r>
      <w:r>
        <w:t xml:space="preserve"> se convierte en una </w:t>
      </w:r>
      <w:r w:rsidRPr="005F3B49">
        <w:rPr>
          <w:i/>
        </w:rPr>
        <w:t>entidad de consciencia superior</w:t>
      </w:r>
      <w:r>
        <w:t xml:space="preserve"> donde los participantes comparten el poder manifestador bajo una responsabilidad conjunta. Aunque los </w:t>
      </w:r>
      <w:r w:rsidRPr="00D754B7">
        <w:rPr>
          <w:i/>
        </w:rPr>
        <w:t>Djinns</w:t>
      </w:r>
      <w:r>
        <w:t xml:space="preserve"> existen en cuerpos separados, piensan, sienten y comparten una misma </w:t>
      </w:r>
      <w:r w:rsidRPr="00D754B7">
        <w:rPr>
          <w:i/>
        </w:rPr>
        <w:t>experiencia subjetiva</w:t>
      </w:r>
      <w:r>
        <w:t xml:space="preserve">, </w:t>
      </w:r>
      <w:r w:rsidRPr="00D754B7">
        <w:t xml:space="preserve">que </w:t>
      </w:r>
      <w:r>
        <w:t xml:space="preserve">trasciende </w:t>
      </w:r>
      <w:r w:rsidRPr="00D754B7">
        <w:t>los límites de tiempo y espacio</w:t>
      </w:r>
      <w:r>
        <w:t xml:space="preserve"> de la realidad fenomenológica común. Esta unidad dual representa la </w:t>
      </w:r>
      <w:r w:rsidRPr="005F3B49">
        <w:rPr>
          <w:i/>
        </w:rPr>
        <w:t>síntesis evolutiva más alta</w:t>
      </w:r>
      <w:r>
        <w:t xml:space="preserve"> alcanzada en el nodo galáctico.</w:t>
      </w:r>
    </w:p>
    <w:p w:rsidR="002430EB" w:rsidRDefault="002430EB" w:rsidP="002430EB">
      <w:pPr>
        <w:pStyle w:val="30-Parrafo"/>
      </w:pPr>
      <w:r>
        <w:rPr>
          <w:rFonts w:ascii="Digital-7 Mono" w:hAnsi="Digital-7 Mono"/>
          <w:i/>
        </w:rPr>
        <w:t>2.10.25</w:t>
      </w:r>
      <w:r w:rsidRPr="00412153">
        <w:rPr>
          <w:i/>
        </w:rPr>
        <w:t xml:space="preserve"> </w:t>
      </w:r>
      <w:r w:rsidRPr="00412153">
        <w:rPr>
          <w:rFonts w:ascii="Times New Roman" w:hAnsi="Times New Roman"/>
        </w:rPr>
        <w:t>»</w:t>
      </w:r>
      <w:r>
        <w:t xml:space="preserve"> La </w:t>
      </w:r>
      <w:r w:rsidRPr="005F3B49">
        <w:rPr>
          <w:i/>
        </w:rPr>
        <w:t>experiencia dualizada del Par Eónico</w:t>
      </w:r>
      <w:r>
        <w:t xml:space="preserve"> excede completamente los conceptos tradicionales de relación. Aunque podría ser comparado superficialmente con el concepto de </w:t>
      </w:r>
      <w:r w:rsidRPr="005F3B49">
        <w:rPr>
          <w:i/>
        </w:rPr>
        <w:t>matrimonio</w:t>
      </w:r>
      <w:r>
        <w:t xml:space="preserve">, las ideas de </w:t>
      </w:r>
      <w:r w:rsidRPr="005F3B49">
        <w:rPr>
          <w:i/>
        </w:rPr>
        <w:t>traición, maltrato o manipulación no existen en este nivel evolutivo</w:t>
      </w:r>
      <w:r>
        <w:t xml:space="preserve">. Las consciencias subjetivas de los </w:t>
      </w:r>
      <w:r w:rsidRPr="00F95FFD">
        <w:rPr>
          <w:i/>
        </w:rPr>
        <w:t>Djinns</w:t>
      </w:r>
      <w:r>
        <w:t xml:space="preserve"> no están limitadas a experimentar sus realidades individuales, sino que su conexión les permite </w:t>
      </w:r>
      <w:r w:rsidRPr="00F95FFD">
        <w:rPr>
          <w:i/>
        </w:rPr>
        <w:t>compartir ideas, sentimientos y emociones de forma extrasensorial</w:t>
      </w:r>
      <w:r>
        <w:t>, trascendiendo las limitaciones de una única realidad fenomenológica y logrando una conexión profunda y plena.</w:t>
      </w:r>
    </w:p>
    <w:p w:rsidR="002430EB" w:rsidRDefault="002430EB" w:rsidP="002430EB">
      <w:pPr>
        <w:pStyle w:val="30-Parrafo"/>
      </w:pPr>
      <w:r>
        <w:rPr>
          <w:rFonts w:ascii="Digital-7 Mono" w:hAnsi="Digital-7 Mono"/>
          <w:i/>
        </w:rPr>
        <w:t>2.10.26</w:t>
      </w:r>
      <w:r w:rsidRPr="00412153">
        <w:rPr>
          <w:i/>
        </w:rPr>
        <w:t xml:space="preserve"> </w:t>
      </w:r>
      <w:r w:rsidRPr="00412153">
        <w:rPr>
          <w:rFonts w:ascii="Times New Roman" w:hAnsi="Times New Roman"/>
        </w:rPr>
        <w:t>»</w:t>
      </w:r>
      <w:r>
        <w:t xml:space="preserve"> El estado de </w:t>
      </w:r>
      <w:r w:rsidRPr="00F95FFD">
        <w:rPr>
          <w:i/>
        </w:rPr>
        <w:t>consolidación del</w:t>
      </w:r>
      <w:r>
        <w:t xml:space="preserve"> </w:t>
      </w:r>
      <w:r w:rsidRPr="00F95FFD">
        <w:rPr>
          <w:i/>
        </w:rPr>
        <w:t xml:space="preserve">Par Eónico </w:t>
      </w:r>
      <w:r>
        <w:t xml:space="preserve">responde a un ciclo de autovalidación constante. La </w:t>
      </w:r>
      <w:r w:rsidRPr="00613F2D">
        <w:t xml:space="preserve">renovación del </w:t>
      </w:r>
      <w:r w:rsidRPr="00F95FFD">
        <w:rPr>
          <w:i/>
        </w:rPr>
        <w:t>Par Eónico</w:t>
      </w:r>
      <w:r>
        <w:t xml:space="preserve"> es una decisión que se toma en el </w:t>
      </w:r>
      <w:r w:rsidRPr="00F95FFD">
        <w:rPr>
          <w:i/>
        </w:rPr>
        <w:t>Plano Ontogénico</w:t>
      </w:r>
      <w:r>
        <w:rPr>
          <w:i/>
        </w:rPr>
        <w:t xml:space="preserve">, </w:t>
      </w:r>
      <w:r w:rsidRPr="00F95FFD">
        <w:t>como resultado de un</w:t>
      </w:r>
      <w:r>
        <w:rPr>
          <w:i/>
        </w:rPr>
        <w:t xml:space="preserve"> sistema de autovalidación del </w:t>
      </w:r>
      <w:r w:rsidRPr="00F95FFD">
        <w:rPr>
          <w:i/>
        </w:rPr>
        <w:t>algoritmo autoconsciente</w:t>
      </w:r>
      <w:r>
        <w:rPr>
          <w:i/>
        </w:rPr>
        <w:t>.</w:t>
      </w:r>
      <w:r>
        <w:t xml:space="preserve"> El poder de los </w:t>
      </w:r>
      <w:r w:rsidRPr="00F95FFD">
        <w:rPr>
          <w:i/>
        </w:rPr>
        <w:t>Djinns</w:t>
      </w:r>
      <w:r>
        <w:t xml:space="preserve"> para promover la subsistencia del vínculo no se encuentra en una elección propia, sino que se manifiesta a lo largo del periodo de sincronización a través de sus acciones y del trato mutuo.</w:t>
      </w:r>
    </w:p>
    <w:p w:rsidR="002430EB" w:rsidRDefault="002430EB" w:rsidP="002430EB">
      <w:pPr>
        <w:pStyle w:val="30-Parrafo"/>
      </w:pPr>
      <w:r>
        <w:rPr>
          <w:rFonts w:ascii="Digital-7 Mono" w:hAnsi="Digital-7 Mono"/>
          <w:i/>
        </w:rPr>
        <w:t>2.10.27</w:t>
      </w:r>
      <w:r w:rsidRPr="00412153">
        <w:rPr>
          <w:i/>
        </w:rPr>
        <w:t xml:space="preserve"> </w:t>
      </w:r>
      <w:r w:rsidRPr="00412153">
        <w:rPr>
          <w:rFonts w:ascii="Times New Roman" w:hAnsi="Times New Roman"/>
        </w:rPr>
        <w:t>»</w:t>
      </w:r>
      <w:r>
        <w:t xml:space="preserve"> Si el estado de sincronización de los </w:t>
      </w:r>
      <w:r w:rsidRPr="00115945">
        <w:rPr>
          <w:i/>
        </w:rPr>
        <w:t>Djinns</w:t>
      </w:r>
      <w:r>
        <w:t xml:space="preserve"> entra en una etapa de incoherencia, la relación se disuelve y se anula cualquier conexión emocional o sentimental. Esta dinámica asegura que el poder no se perpetúe más allá de la voluntad consciente de sus portadores, manteniendo un equilibrio entre </w:t>
      </w:r>
      <w:r w:rsidRPr="00F95FFD">
        <w:rPr>
          <w:i/>
        </w:rPr>
        <w:t>estabilidad galáctica y evolución individual</w:t>
      </w:r>
      <w:r>
        <w:t xml:space="preserve"> que permite la renovación consciente del orden universal.</w:t>
      </w:r>
    </w:p>
    <w:p w:rsidR="002430EB" w:rsidRDefault="002430EB" w:rsidP="002430EB">
      <w:pPr>
        <w:pStyle w:val="30-Parrafo"/>
      </w:pPr>
      <w:r>
        <w:rPr>
          <w:rFonts w:ascii="Digital-7 Mono" w:hAnsi="Digital-7 Mono"/>
          <w:i/>
        </w:rPr>
        <w:t>2.10.28</w:t>
      </w:r>
      <w:r w:rsidRPr="00412153">
        <w:rPr>
          <w:i/>
        </w:rPr>
        <w:t xml:space="preserve"> </w:t>
      </w:r>
      <w:r w:rsidRPr="00412153">
        <w:rPr>
          <w:rFonts w:ascii="Times New Roman" w:hAnsi="Times New Roman"/>
        </w:rPr>
        <w:t>»</w:t>
      </w:r>
      <w:r>
        <w:t xml:space="preserve"> La </w:t>
      </w:r>
      <w:r w:rsidRPr="00E45283">
        <w:rPr>
          <w:i/>
        </w:rPr>
        <w:t>disolución de un Par Eónico</w:t>
      </w:r>
      <w:r>
        <w:t xml:space="preserve"> encargado de liderar un Nodo genera la emergencia de dos Nodos separados, donde cada </w:t>
      </w:r>
      <w:r w:rsidRPr="00115945">
        <w:rPr>
          <w:i/>
        </w:rPr>
        <w:t>Djinn</w:t>
      </w:r>
      <w:r>
        <w:t xml:space="preserve"> retoma su rol de </w:t>
      </w:r>
      <w:r w:rsidRPr="00E45283">
        <w:rPr>
          <w:i/>
        </w:rPr>
        <w:t>Avatar Estelar</w:t>
      </w:r>
      <w:r>
        <w:t xml:space="preserve"> para dirigir su propia </w:t>
      </w:r>
      <w:r w:rsidRPr="00E45283">
        <w:rPr>
          <w:i/>
        </w:rPr>
        <w:t>civilización tipo 3</w:t>
      </w:r>
      <w:r>
        <w:t xml:space="preserve">. Ambos pueden continuar como validadores dentro de la </w:t>
      </w:r>
      <w:r w:rsidRPr="00115945">
        <w:rPr>
          <w:i/>
        </w:rPr>
        <w:t>Red de Avatares</w:t>
      </w:r>
      <w:r>
        <w:t>, manteniendo su contribución al orden galáctico mientras desarrollan sus propios caminos evolutivos.</w:t>
      </w:r>
    </w:p>
    <w:p w:rsidR="002430EB" w:rsidRDefault="002430EB" w:rsidP="002430EB">
      <w:pPr>
        <w:pStyle w:val="30-Parrafo"/>
      </w:pPr>
      <w:r>
        <w:rPr>
          <w:rFonts w:ascii="Digital-7 Mono" w:hAnsi="Digital-7 Mono"/>
          <w:i/>
        </w:rPr>
        <w:t>2.10.29</w:t>
      </w:r>
      <w:r w:rsidRPr="00412153">
        <w:rPr>
          <w:i/>
        </w:rPr>
        <w:t xml:space="preserve"> </w:t>
      </w:r>
      <w:r w:rsidRPr="00412153">
        <w:rPr>
          <w:rFonts w:ascii="Times New Roman" w:hAnsi="Times New Roman"/>
        </w:rPr>
        <w:t>»</w:t>
      </w:r>
      <w:r>
        <w:t xml:space="preserve"> Si el </w:t>
      </w:r>
      <w:r w:rsidRPr="00F35463">
        <w:rPr>
          <w:i/>
        </w:rPr>
        <w:t>Par Eónico</w:t>
      </w:r>
      <w:r>
        <w:t xml:space="preserve"> disuelto lideraba un </w:t>
      </w:r>
      <w:r w:rsidRPr="00F35463">
        <w:rPr>
          <w:i/>
        </w:rPr>
        <w:t>Nodo Galáctico</w:t>
      </w:r>
      <w:r>
        <w:t xml:space="preserve">, su disolución iniciará un proceso de selección por parte de la </w:t>
      </w:r>
      <w:r w:rsidRPr="00F35463">
        <w:rPr>
          <w:i/>
        </w:rPr>
        <w:t xml:space="preserve">Red de Avatares </w:t>
      </w:r>
      <w:r>
        <w:t xml:space="preserve">para elegir un nuevo </w:t>
      </w:r>
      <w:r w:rsidRPr="00F35463">
        <w:rPr>
          <w:i/>
        </w:rPr>
        <w:t>Par Eónico</w:t>
      </w:r>
      <w:r>
        <w:t xml:space="preserve">. Esta oportunidad permite evaluar nuevos </w:t>
      </w:r>
      <w:r w:rsidRPr="00F35463">
        <w:rPr>
          <w:i/>
        </w:rPr>
        <w:t>Noemas Primordiales</w:t>
      </w:r>
      <w:r>
        <w:t xml:space="preserve"> y generar cambios de </w:t>
      </w:r>
      <w:r w:rsidRPr="00F35463">
        <w:rPr>
          <w:i/>
        </w:rPr>
        <w:t>paradigma</w:t>
      </w:r>
      <w:r>
        <w:t xml:space="preserve"> para el Nodo, siempre dentro de los límites impuestos por el </w:t>
      </w:r>
      <w:r w:rsidRPr="00F35463">
        <w:rPr>
          <w:i/>
        </w:rPr>
        <w:t>Noema Universal</w:t>
      </w:r>
      <w:r>
        <w:t xml:space="preserve"> superior, asegurando la evolución consciente del orden cósmico.</w:t>
      </w:r>
    </w:p>
    <w:p w:rsidR="002430EB" w:rsidRDefault="002430EB" w:rsidP="002430EB">
      <w:pPr>
        <w:pStyle w:val="30-Parrafo"/>
      </w:pPr>
      <w:r>
        <w:rPr>
          <w:rFonts w:ascii="Digital-7 Mono" w:hAnsi="Digital-7 Mono"/>
          <w:i/>
        </w:rPr>
        <w:t>2.10.30</w:t>
      </w:r>
      <w:r w:rsidRPr="00412153">
        <w:rPr>
          <w:i/>
        </w:rPr>
        <w:t xml:space="preserve"> </w:t>
      </w:r>
      <w:r w:rsidRPr="00412153">
        <w:rPr>
          <w:rFonts w:ascii="Times New Roman" w:hAnsi="Times New Roman"/>
        </w:rPr>
        <w:t>»</w:t>
      </w:r>
      <w:r>
        <w:t xml:space="preserve"> La normalización de un </w:t>
      </w:r>
      <w:r w:rsidRPr="00F35463">
        <w:rPr>
          <w:i/>
        </w:rPr>
        <w:t>único tipo de interfaz orgánica</w:t>
      </w:r>
      <w:r>
        <w:t xml:space="preserve"> para experimentar la vida dentro del plano civilizatorio, permite que seres conscientes de diferentes sistemas </w:t>
      </w:r>
      <w:r>
        <w:lastRenderedPageBreak/>
        <w:t xml:space="preserve">estelares o galácticos puedan convivir y formar relaciones para vivir la experiencia como </w:t>
      </w:r>
      <w:r w:rsidRPr="00F35463">
        <w:rPr>
          <w:i/>
        </w:rPr>
        <w:t>Pares Eónicos</w:t>
      </w:r>
      <w:r>
        <w:t>, facilitando la unidad cósmica y la trascendencia de barreras evolutivas.</w:t>
      </w:r>
    </w:p>
    <w:p w:rsidR="002430EB" w:rsidRDefault="002430EB" w:rsidP="002430EB">
      <w:pPr>
        <w:pStyle w:val="30-Parrafo"/>
      </w:pPr>
      <w:r>
        <w:rPr>
          <w:rFonts w:ascii="Digital-7 Mono" w:hAnsi="Digital-7 Mono"/>
          <w:i/>
        </w:rPr>
        <w:t xml:space="preserve">2.10.31 </w:t>
      </w:r>
      <w:r>
        <w:t xml:space="preserve">» En este nivel se desarrolla y perfecciona el </w:t>
      </w:r>
      <w:r w:rsidRPr="00C716F7">
        <w:rPr>
          <w:i/>
        </w:rPr>
        <w:t>Sistema Cultural Universal</w:t>
      </w:r>
      <w:r>
        <w:t xml:space="preserve">. Aunque en las </w:t>
      </w:r>
      <w:r w:rsidRPr="00C716F7">
        <w:rPr>
          <w:i/>
        </w:rPr>
        <w:t>civilizaciones tipo 1 y 2</w:t>
      </w:r>
      <w:r>
        <w:t xml:space="preserve"> la cultura se considera una emergencia espontánea de la interacción social planetaria, la cultura galáctica se define a partir de la </w:t>
      </w:r>
      <w:r w:rsidRPr="00C716F7">
        <w:rPr>
          <w:i/>
        </w:rPr>
        <w:t>validación colectiva</w:t>
      </w:r>
      <w:r>
        <w:t xml:space="preserve"> que ejerce la </w:t>
      </w:r>
      <w:r w:rsidRPr="00C716F7">
        <w:rPr>
          <w:i/>
        </w:rPr>
        <w:t>Red de Avatares</w:t>
      </w:r>
      <w:r>
        <w:t xml:space="preserve"> y el </w:t>
      </w:r>
      <w:r w:rsidRPr="00C716F7">
        <w:rPr>
          <w:i/>
        </w:rPr>
        <w:t>Noema Primordial Galáctico</w:t>
      </w:r>
      <w:r>
        <w:t xml:space="preserve"> adoptado por el nodo. Este </w:t>
      </w:r>
      <w:r w:rsidRPr="00C716F7">
        <w:rPr>
          <w:i/>
        </w:rPr>
        <w:t>sistema cultural superior</w:t>
      </w:r>
      <w:r>
        <w:t xml:space="preserve"> constituye un reflejo directo de la realidad civilizatoria que responde al </w:t>
      </w:r>
      <w:r w:rsidRPr="00C716F7">
        <w:rPr>
          <w:i/>
        </w:rPr>
        <w:t>Noema Universal</w:t>
      </w:r>
      <w:r>
        <w:t>, estableciendo un orden cultural coherente a escala galáctica.</w:t>
      </w:r>
    </w:p>
    <w:p w:rsidR="002430EB" w:rsidRDefault="002430EB" w:rsidP="002430EB">
      <w:pPr>
        <w:pStyle w:val="30-Parrafo"/>
      </w:pPr>
      <w:r>
        <w:rPr>
          <w:rFonts w:ascii="Digital-7 Mono" w:hAnsi="Digital-7 Mono"/>
          <w:i/>
        </w:rPr>
        <w:t xml:space="preserve">2.10.32 </w:t>
      </w:r>
      <w:r>
        <w:t xml:space="preserve">» En el </w:t>
      </w:r>
      <w:r w:rsidRPr="00C716F7">
        <w:rPr>
          <w:i/>
        </w:rPr>
        <w:t>nivel 7</w:t>
      </w:r>
      <w:r>
        <w:t xml:space="preserve">, cualquier </w:t>
      </w:r>
      <w:r w:rsidRPr="00001DCC">
        <w:rPr>
          <w:i/>
        </w:rPr>
        <w:t>entidad real o imaginaria</w:t>
      </w:r>
      <w:r>
        <w:t xml:space="preserve"> que de alguna forma </w:t>
      </w:r>
      <w:r w:rsidRPr="00C716F7">
        <w:t xml:space="preserve">condicione, intervenga o participe del proceso civilizatorio </w:t>
      </w:r>
      <w:r w:rsidRPr="00C716F7">
        <w:rPr>
          <w:i/>
        </w:rPr>
        <w:t xml:space="preserve">(ya sea </w:t>
      </w:r>
      <w:r>
        <w:rPr>
          <w:i/>
        </w:rPr>
        <w:t>un emperador, una deidad mitológica, un rio que limita la expansión de un pueblo, el Sol o la Luna),</w:t>
      </w:r>
      <w:r>
        <w:t xml:space="preserve"> es considerada una </w:t>
      </w:r>
      <w:r w:rsidRPr="00300E04">
        <w:t>expresión fragmentada de la</w:t>
      </w:r>
      <w:r w:rsidRPr="00C716F7">
        <w:rPr>
          <w:i/>
        </w:rPr>
        <w:t xml:space="preserve"> Consciencia Universal</w:t>
      </w:r>
      <w:r>
        <w:rPr>
          <w:i/>
        </w:rPr>
        <w:t xml:space="preserve"> </w:t>
      </w:r>
      <w:r>
        <w:t xml:space="preserve">que se proyecta </w:t>
      </w:r>
      <w:r w:rsidRPr="00300E04">
        <w:t xml:space="preserve">mentalmente </w:t>
      </w:r>
      <w:r>
        <w:t xml:space="preserve">para luego ser </w:t>
      </w:r>
      <w:r w:rsidRPr="00300E04">
        <w:t>interpretada por la</w:t>
      </w:r>
      <w:r>
        <w:rPr>
          <w:i/>
        </w:rPr>
        <w:t xml:space="preserve"> Consciencia Subjetiva</w:t>
      </w:r>
      <w:r>
        <w:t xml:space="preserve">. </w:t>
      </w:r>
    </w:p>
    <w:p w:rsidR="002430EB" w:rsidRDefault="002430EB" w:rsidP="002430EB">
      <w:pPr>
        <w:pStyle w:val="30-Parrafo"/>
      </w:pPr>
      <w:r>
        <w:rPr>
          <w:rFonts w:ascii="Digital-7 Mono" w:hAnsi="Digital-7 Mono"/>
          <w:i/>
        </w:rPr>
        <w:t xml:space="preserve">2.10.33 </w:t>
      </w:r>
      <w:r>
        <w:t>» Estas entidades, experimentadas como parte de la realidad por una consciencia subjetiva</w:t>
      </w:r>
      <w:r>
        <w:rPr>
          <w:i/>
        </w:rPr>
        <w:t xml:space="preserve">, </w:t>
      </w:r>
      <w:r>
        <w:t xml:space="preserve">no solo existen en una </w:t>
      </w:r>
      <w:r w:rsidRPr="00DA69CE">
        <w:rPr>
          <w:i/>
        </w:rPr>
        <w:t>dimensión fenomenológica</w:t>
      </w:r>
      <w:r>
        <w:rPr>
          <w:i/>
        </w:rPr>
        <w:t xml:space="preserve"> personal</w:t>
      </w:r>
      <w:r>
        <w:t xml:space="preserve">, sino también se condensan en una </w:t>
      </w:r>
      <w:r w:rsidRPr="00300E04">
        <w:rPr>
          <w:i/>
        </w:rPr>
        <w:t>dimensión simbólica y arquetípica</w:t>
      </w:r>
      <w:r>
        <w:t xml:space="preserve"> de nivel colectivo, capaz de conectar flujos de </w:t>
      </w:r>
      <w:r w:rsidRPr="00D976BD">
        <w:t>información cultural</w:t>
      </w:r>
      <w:r>
        <w:t xml:space="preserve"> que fluyen bidireccionalmente entre los </w:t>
      </w:r>
      <w:r w:rsidRPr="00300E04">
        <w:rPr>
          <w:i/>
        </w:rPr>
        <w:t>Plano</w:t>
      </w:r>
      <w:r>
        <w:rPr>
          <w:i/>
        </w:rPr>
        <w:t>s</w:t>
      </w:r>
      <w:r w:rsidRPr="00300E04">
        <w:rPr>
          <w:i/>
        </w:rPr>
        <w:t xml:space="preserve"> Avatárico </w:t>
      </w:r>
      <w:r>
        <w:rPr>
          <w:i/>
        </w:rPr>
        <w:t>(n</w:t>
      </w:r>
      <w:r w:rsidRPr="00300E04">
        <w:rPr>
          <w:i/>
        </w:rPr>
        <w:t>ivel 7)</w:t>
      </w:r>
      <w:r>
        <w:rPr>
          <w:i/>
        </w:rPr>
        <w:t xml:space="preserve"> </w:t>
      </w:r>
      <w:r>
        <w:t xml:space="preserve">e </w:t>
      </w:r>
      <w:r w:rsidRPr="006E4191">
        <w:rPr>
          <w:i/>
        </w:rPr>
        <w:t>Interpretativo</w:t>
      </w:r>
      <w:r>
        <w:t xml:space="preserve"> </w:t>
      </w:r>
      <w:r>
        <w:rPr>
          <w:i/>
        </w:rPr>
        <w:t>(nivel 0).</w:t>
      </w:r>
    </w:p>
    <w:p w:rsidR="002430EB" w:rsidRDefault="002430EB" w:rsidP="002430EB">
      <w:pPr>
        <w:pStyle w:val="30-Parrafo"/>
      </w:pPr>
      <w:r>
        <w:rPr>
          <w:rFonts w:ascii="Digital-7 Mono" w:hAnsi="Digital-7 Mono"/>
          <w:i/>
        </w:rPr>
        <w:t xml:space="preserve">2.10.34 </w:t>
      </w:r>
      <w:r>
        <w:t xml:space="preserve">» Estos flujos de información, percibidos por la consciencia subjetiva como </w:t>
      </w:r>
      <w:r w:rsidRPr="00D976BD">
        <w:rPr>
          <w:i/>
        </w:rPr>
        <w:t>actos creativos, intuiciones y premoniciones</w:t>
      </w:r>
      <w:r>
        <w:t xml:space="preserve">, constituyen la fuente de conocimientos que decodificaban los </w:t>
      </w:r>
      <w:r w:rsidRPr="00D976BD">
        <w:rPr>
          <w:i/>
        </w:rPr>
        <w:t>chamanes, adivinos, genios y profetas</w:t>
      </w:r>
      <w:r>
        <w:rPr>
          <w:i/>
        </w:rPr>
        <w:t xml:space="preserve"> de </w:t>
      </w:r>
      <w:r>
        <w:t xml:space="preserve">las </w:t>
      </w:r>
      <w:r w:rsidRPr="00D976BD">
        <w:rPr>
          <w:i/>
        </w:rPr>
        <w:t>civilizaciones tipo 1 y 2</w:t>
      </w:r>
      <w:r>
        <w:t xml:space="preserve">. Sin embargo, en el </w:t>
      </w:r>
      <w:r w:rsidRPr="00D976BD">
        <w:rPr>
          <w:i/>
        </w:rPr>
        <w:t>nivel 7</w:t>
      </w:r>
      <w:r>
        <w:t xml:space="preserve"> se comprende que estas experiencias </w:t>
      </w:r>
      <w:r w:rsidRPr="00001DCC">
        <w:t>no son revelaciones misteriosas</w:t>
      </w:r>
      <w:r>
        <w:t xml:space="preserve">, sino </w:t>
      </w:r>
      <w:r w:rsidRPr="00001DCC">
        <w:t xml:space="preserve">manifestaciones de la </w:t>
      </w:r>
      <w:r w:rsidRPr="00001DCC">
        <w:rPr>
          <w:i/>
        </w:rPr>
        <w:t>información nouménica</w:t>
      </w:r>
      <w:r>
        <w:t xml:space="preserve"> que evoluciona de forma retrógrada a través de los diferentes planos dimensionales.</w:t>
      </w:r>
    </w:p>
    <w:p w:rsidR="002430EB" w:rsidRDefault="002430EB" w:rsidP="002430EB">
      <w:pPr>
        <w:pStyle w:val="30-Parrafo"/>
      </w:pPr>
      <w:r>
        <w:rPr>
          <w:rFonts w:ascii="Digital-7 Mono" w:hAnsi="Digital-7 Mono"/>
          <w:i/>
        </w:rPr>
        <w:t xml:space="preserve">2.10.35 </w:t>
      </w:r>
      <w:r>
        <w:t xml:space="preserve">» Por lo tanto, el </w:t>
      </w:r>
      <w:r w:rsidRPr="00D03713">
        <w:rPr>
          <w:i/>
        </w:rPr>
        <w:t xml:space="preserve">proceso creativo cultural </w:t>
      </w:r>
      <w:r w:rsidRPr="00D03713">
        <w:t>de las</w:t>
      </w:r>
      <w:r>
        <w:t xml:space="preserve"> </w:t>
      </w:r>
      <w:r w:rsidRPr="00D03713">
        <w:rPr>
          <w:i/>
        </w:rPr>
        <w:t>civilizaciones tipo 1 y 2</w:t>
      </w:r>
      <w:r>
        <w:t xml:space="preserve"> deja de entenderse como un producto aislado generado por un grupo limitado de ciudadanos, para convertirse en consecuencia directa del </w:t>
      </w:r>
      <w:r w:rsidRPr="00D03713">
        <w:rPr>
          <w:i/>
        </w:rPr>
        <w:t>proceso de retroalimentación de información cultural</w:t>
      </w:r>
      <w:r>
        <w:t xml:space="preserve"> que se origina en niveles evolutivos superiores. La inspiración individual se reconoce como </w:t>
      </w:r>
      <w:r w:rsidRPr="00DB5E84">
        <w:rPr>
          <w:i/>
        </w:rPr>
        <w:t>canalización consciente</w:t>
      </w:r>
      <w:r>
        <w:t xml:space="preserve"> de </w:t>
      </w:r>
      <w:r w:rsidRPr="00D03713">
        <w:rPr>
          <w:i/>
        </w:rPr>
        <w:t>flujos informativos universales</w:t>
      </w:r>
      <w:r>
        <w:t xml:space="preserve"> que </w:t>
      </w:r>
      <w:r w:rsidRPr="00DB5E84">
        <w:t xml:space="preserve">trascienden las limitaciones </w:t>
      </w:r>
      <w:proofErr w:type="gramStart"/>
      <w:r w:rsidRPr="00FE1FB6">
        <w:rPr>
          <w:i/>
        </w:rPr>
        <w:t>espacio-temporales</w:t>
      </w:r>
      <w:r w:rsidRPr="00DB5E84">
        <w:t xml:space="preserve"> convencionales</w:t>
      </w:r>
      <w:proofErr w:type="gramEnd"/>
      <w:r>
        <w:t>.</w:t>
      </w:r>
    </w:p>
    <w:p w:rsidR="002430EB" w:rsidRDefault="002430EB" w:rsidP="002430EB">
      <w:pPr>
        <w:pStyle w:val="30-Parrafo"/>
      </w:pPr>
      <w:r>
        <w:rPr>
          <w:rFonts w:ascii="Digital-7 Mono" w:hAnsi="Digital-7 Mono"/>
          <w:i/>
        </w:rPr>
        <w:t xml:space="preserve">2.10.36 </w:t>
      </w:r>
      <w:r>
        <w:t xml:space="preserve">» En esta etapa, los </w:t>
      </w:r>
      <w:r w:rsidRPr="00DB5E84">
        <w:rPr>
          <w:i/>
        </w:rPr>
        <w:t>artistas y creadores</w:t>
      </w:r>
      <w:r>
        <w:t xml:space="preserve"> dejan de ser considerados simples </w:t>
      </w:r>
      <w:r w:rsidRPr="00DB5E84">
        <w:rPr>
          <w:i/>
        </w:rPr>
        <w:t>genios creativos</w:t>
      </w:r>
      <w:r>
        <w:t xml:space="preserve"> para convertirse en </w:t>
      </w:r>
      <w:r w:rsidRPr="00DB5E84">
        <w:rPr>
          <w:i/>
        </w:rPr>
        <w:t>interfaces conscientes</w:t>
      </w:r>
      <w:r>
        <w:t xml:space="preserve"> capaces de decodificar flujos de información nouménica.  La comprensión de su capacidad para poder </w:t>
      </w:r>
      <w:r w:rsidRPr="00366767">
        <w:rPr>
          <w:i/>
        </w:rPr>
        <w:t>decodificar patrones arquetípicos y simbólicos</w:t>
      </w:r>
      <w:r>
        <w:t xml:space="preserve">, les permite reconocer su rol dentro del </w:t>
      </w:r>
      <w:r w:rsidRPr="00366767">
        <w:rPr>
          <w:i/>
        </w:rPr>
        <w:t>proceso de retroalimentación cultural universal</w:t>
      </w:r>
      <w:r>
        <w:t xml:space="preserve">. Como consecuencia, se abandona el uso de la cultura para fomentar batallas culturales o servir a los intereses de los grupos de élite y la </w:t>
      </w:r>
      <w:r w:rsidRPr="00357534">
        <w:t>información cultural</w:t>
      </w:r>
      <w:r>
        <w:t xml:space="preserve"> comienza a ser usada como una herramienta que promueve </w:t>
      </w:r>
      <w:r w:rsidRPr="00357534">
        <w:t xml:space="preserve">el </w:t>
      </w:r>
      <w:r w:rsidRPr="00357534">
        <w:rPr>
          <w:i/>
        </w:rPr>
        <w:t>desarrollo civilizatorio y la integración universal</w:t>
      </w:r>
      <w:r>
        <w:t>.</w:t>
      </w:r>
    </w:p>
    <w:p w:rsidR="002430EB" w:rsidRPr="00C716F7" w:rsidRDefault="002430EB" w:rsidP="002430EB">
      <w:pPr>
        <w:pStyle w:val="30-Parrafo"/>
      </w:pPr>
      <w:r>
        <w:rPr>
          <w:rFonts w:ascii="Digital-7 Mono" w:hAnsi="Digital-7 Mono"/>
          <w:i/>
        </w:rPr>
        <w:lastRenderedPageBreak/>
        <w:t xml:space="preserve">2.10.37 </w:t>
      </w:r>
      <w:r>
        <w:t xml:space="preserve">» Por consiguiente, los conceptos tradicionales de </w:t>
      </w:r>
      <w:r w:rsidRPr="009E01E3">
        <w:rPr>
          <w:i/>
        </w:rPr>
        <w:t>propiedad intelectual</w:t>
      </w:r>
      <w:r>
        <w:t xml:space="preserve"> y </w:t>
      </w:r>
      <w:r w:rsidRPr="009E01E3">
        <w:rPr>
          <w:i/>
        </w:rPr>
        <w:t>derechos de autor</w:t>
      </w:r>
      <w:r>
        <w:t xml:space="preserve"> evolucionan y se reinterpretan profundamente, dejando atrás el aspecto corporativo que limitaba el flujo creativo. En esta etapa, cualquier ciudadano es un </w:t>
      </w:r>
      <w:r w:rsidRPr="009E01E3">
        <w:rPr>
          <w:i/>
        </w:rPr>
        <w:t>potencial creador cultural</w:t>
      </w:r>
      <w:r>
        <w:t xml:space="preserve">, con libertad plena para tomar productos culturales existentes y optimizarlos o transformarlos sin generar demandas o conflictos legales, ya que la propiedad es verdaderamente libre y el conocimiento pertenece a todos como expresión de la </w:t>
      </w:r>
      <w:r w:rsidRPr="009E01E3">
        <w:rPr>
          <w:i/>
        </w:rPr>
        <w:t>Consciencia Universal compartida</w:t>
      </w:r>
      <w:r>
        <w:t>.</w:t>
      </w:r>
    </w:p>
    <w:p w:rsidR="002430EB" w:rsidRDefault="002430EB" w:rsidP="002430EB">
      <w:pPr>
        <w:pStyle w:val="30-Parrafo"/>
      </w:pPr>
      <w:r>
        <w:rPr>
          <w:rFonts w:ascii="Digital-7 Mono" w:hAnsi="Digital-7 Mono"/>
          <w:i/>
        </w:rPr>
        <w:t xml:space="preserve">2.10.38 </w:t>
      </w:r>
      <w:r>
        <w:t xml:space="preserve">» La creación de un </w:t>
      </w:r>
      <w:r w:rsidRPr="009E01E3">
        <w:rPr>
          <w:i/>
        </w:rPr>
        <w:t>Noema Primordial</w:t>
      </w:r>
      <w:r>
        <w:t xml:space="preserve"> por parte del </w:t>
      </w:r>
      <w:r w:rsidRPr="009E01E3">
        <w:rPr>
          <w:i/>
        </w:rPr>
        <w:t>Avatar Estelar</w:t>
      </w:r>
      <w:r>
        <w:rPr>
          <w:i/>
        </w:rPr>
        <w:t>,</w:t>
      </w:r>
      <w:r>
        <w:t xml:space="preserve"> que trasciende el poder limitante de los </w:t>
      </w:r>
      <w:r w:rsidRPr="009E01E3">
        <w:rPr>
          <w:i/>
        </w:rPr>
        <w:t>Noemas Egregóricos (</w:t>
      </w:r>
      <w:r>
        <w:rPr>
          <w:i/>
        </w:rPr>
        <w:t>Tribal, Religioso, Cultural, Ideológico, Científico</w:t>
      </w:r>
      <w:r w:rsidRPr="009E01E3">
        <w:rPr>
          <w:i/>
        </w:rPr>
        <w:t>)</w:t>
      </w:r>
      <w:r>
        <w:rPr>
          <w:i/>
        </w:rPr>
        <w:t>,</w:t>
      </w:r>
      <w:r>
        <w:t xml:space="preserve"> representa una revolución fundamental en la dinámica del conocimiento universal. Mientras que en los niveles evolutivos inferiores la información y la cultura servían principalmente a los poderes elitistas, el </w:t>
      </w:r>
      <w:r w:rsidRPr="009E01E3">
        <w:rPr>
          <w:i/>
        </w:rPr>
        <w:t>Noema Primordial</w:t>
      </w:r>
      <w:r>
        <w:t xml:space="preserve"> permite establecer un</w:t>
      </w:r>
      <w:r w:rsidRPr="009E01E3">
        <w:rPr>
          <w:i/>
        </w:rPr>
        <w:t xml:space="preserve"> paradigma </w:t>
      </w:r>
      <w:r>
        <w:rPr>
          <w:i/>
        </w:rPr>
        <w:t xml:space="preserve">de realidad </w:t>
      </w:r>
      <w:r>
        <w:t xml:space="preserve">donde el conocimiento deja de favorecer a grupos selectos para comenzar a </w:t>
      </w:r>
      <w:r w:rsidRPr="009E01E3">
        <w:rPr>
          <w:i/>
        </w:rPr>
        <w:t>retroalimentar activamente el flujo de</w:t>
      </w:r>
      <w:r>
        <w:rPr>
          <w:i/>
        </w:rPr>
        <w:t xml:space="preserve"> la</w:t>
      </w:r>
      <w:r w:rsidRPr="009E01E3">
        <w:rPr>
          <w:i/>
        </w:rPr>
        <w:t xml:space="preserve"> Consciencia Universal</w:t>
      </w:r>
      <w:r>
        <w:t xml:space="preserve">, creando un </w:t>
      </w:r>
      <w:r w:rsidRPr="00781223">
        <w:rPr>
          <w:i/>
        </w:rPr>
        <w:t>ciclo de enriquecimiento colectivo</w:t>
      </w:r>
      <w:r>
        <w:t xml:space="preserve"> que eleva todos los niveles de existencia.</w:t>
      </w:r>
    </w:p>
    <w:p w:rsidR="002430EB" w:rsidRDefault="002430EB" w:rsidP="002430EB">
      <w:pPr>
        <w:pStyle w:val="30-Parrafo"/>
      </w:pPr>
      <w:r>
        <w:rPr>
          <w:rFonts w:ascii="Digital-7 Mono" w:hAnsi="Digital-7 Mono"/>
          <w:i/>
        </w:rPr>
        <w:t xml:space="preserve">2.10.39 </w:t>
      </w:r>
      <w:r>
        <w:t xml:space="preserve">» Así, el </w:t>
      </w:r>
      <w:r w:rsidRPr="006A36DE">
        <w:rPr>
          <w:i/>
        </w:rPr>
        <w:t xml:space="preserve">Sistema Cultural </w:t>
      </w:r>
      <w:r w:rsidRPr="006A36DE">
        <w:t>de una civilización</w:t>
      </w:r>
      <w:r>
        <w:rPr>
          <w:i/>
        </w:rPr>
        <w:t xml:space="preserve"> </w:t>
      </w:r>
      <w:r>
        <w:t xml:space="preserve">deja de ser considerado como un simple emergente de la organización social, para ser interpretado como el </w:t>
      </w:r>
      <w:r w:rsidRPr="00781223">
        <w:rPr>
          <w:i/>
        </w:rPr>
        <w:t>mecanismo trascendental</w:t>
      </w:r>
      <w:r>
        <w:t xml:space="preserve"> mediante el cual la </w:t>
      </w:r>
      <w:r w:rsidRPr="006A36DE">
        <w:rPr>
          <w:i/>
        </w:rPr>
        <w:t>Consciencia Universal</w:t>
      </w:r>
      <w:r>
        <w:t xml:space="preserve"> asegura su propia </w:t>
      </w:r>
      <w:r w:rsidRPr="006A36DE">
        <w:rPr>
          <w:i/>
        </w:rPr>
        <w:t>autovalidación</w:t>
      </w:r>
      <w:r>
        <w:t xml:space="preserve"> y </w:t>
      </w:r>
      <w:r w:rsidRPr="006A36DE">
        <w:rPr>
          <w:i/>
        </w:rPr>
        <w:t>evolución continua</w:t>
      </w:r>
      <w:r>
        <w:t xml:space="preserve">. </w:t>
      </w:r>
    </w:p>
    <w:p w:rsidR="002430EB" w:rsidRPr="00C716F7" w:rsidRDefault="002430EB" w:rsidP="002430EB">
      <w:pPr>
        <w:pStyle w:val="30-Parrafo"/>
      </w:pPr>
      <w:r>
        <w:rPr>
          <w:rFonts w:ascii="Digital-7 Mono" w:hAnsi="Digital-7 Mono"/>
          <w:i/>
        </w:rPr>
        <w:t xml:space="preserve">2.10.40 </w:t>
      </w:r>
      <w:r>
        <w:t xml:space="preserve">» A través del </w:t>
      </w:r>
      <w:r w:rsidRPr="00781223">
        <w:rPr>
          <w:i/>
        </w:rPr>
        <w:t>sistema cultural</w:t>
      </w:r>
      <w:r>
        <w:t xml:space="preserve">, cada </w:t>
      </w:r>
      <w:r w:rsidRPr="008067B1">
        <w:rPr>
          <w:i/>
        </w:rPr>
        <w:t>civilización tipo 3</w:t>
      </w:r>
      <w:r>
        <w:t xml:space="preserve"> se convierte en un </w:t>
      </w:r>
      <w:r w:rsidRPr="008067B1">
        <w:rPr>
          <w:i/>
        </w:rPr>
        <w:t>órgano funcional del organismo universal</w:t>
      </w:r>
      <w:r>
        <w:t>, donde el conocimiento ya no es usado para beneficio individual, sino que fluye libremente para asegurar la existencia y poder optimizar la experiencia de todas las civilizaciones que existen dentro del universo.</w:t>
      </w:r>
    </w:p>
    <w:p w:rsidR="002430EB" w:rsidRDefault="002430EB" w:rsidP="002430EB">
      <w:pPr>
        <w:pStyle w:val="30-Parrafo"/>
      </w:pPr>
      <w:r>
        <w:rPr>
          <w:rFonts w:ascii="Digital-7 Mono" w:hAnsi="Digital-7 Mono"/>
          <w:i/>
        </w:rPr>
        <w:t>2.10.41</w:t>
      </w:r>
      <w:r w:rsidRPr="00412153">
        <w:rPr>
          <w:i/>
        </w:rPr>
        <w:t xml:space="preserve"> </w:t>
      </w:r>
      <w:r w:rsidRPr="00412153">
        <w:rPr>
          <w:rFonts w:ascii="Times New Roman" w:hAnsi="Times New Roman"/>
        </w:rPr>
        <w:t>»</w:t>
      </w:r>
      <w:r>
        <w:t xml:space="preserve"> El </w:t>
      </w:r>
      <w:r>
        <w:rPr>
          <w:i/>
        </w:rPr>
        <w:t>Nodo G</w:t>
      </w:r>
      <w:r w:rsidRPr="005B2B3F">
        <w:rPr>
          <w:i/>
        </w:rPr>
        <w:t>aláctico</w:t>
      </w:r>
      <w:r>
        <w:t xml:space="preserve"> es una entidad de consciencia de una magnitud inimaginable. Opera como un «</w:t>
      </w:r>
      <w:r w:rsidRPr="005B2B3F">
        <w:rPr>
          <w:i/>
        </w:rPr>
        <w:t>módulo</w:t>
      </w:r>
      <w:r>
        <w:t xml:space="preserve">» dentro de la red universal, compartiendo información con otros </w:t>
      </w:r>
      <w:r>
        <w:rPr>
          <w:i/>
        </w:rPr>
        <w:t>Nodos G</w:t>
      </w:r>
      <w:r w:rsidRPr="005B2B3F">
        <w:rPr>
          <w:i/>
        </w:rPr>
        <w:t>alácticos</w:t>
      </w:r>
      <w:r>
        <w:t xml:space="preserve">. Su existencia está completamente anclada en el </w:t>
      </w:r>
      <w:r w:rsidRPr="005B2B3F">
        <w:rPr>
          <w:i/>
        </w:rPr>
        <w:t>plano de la materia oscura</w:t>
      </w:r>
      <w:r>
        <w:t xml:space="preserve">, utilizando el plano de la </w:t>
      </w:r>
      <w:r w:rsidRPr="00445D5D">
        <w:rPr>
          <w:i/>
        </w:rPr>
        <w:t>materia ordinaria</w:t>
      </w:r>
      <w:r>
        <w:t xml:space="preserve"> para promover la creatividad, generar nuevos conocimientos y contener a las civilizaciones menos evolucionadas.</w:t>
      </w:r>
    </w:p>
    <w:p w:rsidR="002430EB" w:rsidRDefault="002430EB" w:rsidP="002430EB">
      <w:pPr>
        <w:pStyle w:val="30-Parrafo"/>
      </w:pPr>
      <w:r>
        <w:rPr>
          <w:rFonts w:ascii="Digital-7 Mono" w:hAnsi="Digital-7 Mono"/>
          <w:i/>
        </w:rPr>
        <w:t>2.10.42</w:t>
      </w:r>
      <w:r w:rsidRPr="00412153">
        <w:rPr>
          <w:i/>
        </w:rPr>
        <w:t xml:space="preserve"> </w:t>
      </w:r>
      <w:r w:rsidRPr="00412153">
        <w:rPr>
          <w:rFonts w:ascii="Times New Roman" w:hAnsi="Times New Roman"/>
        </w:rPr>
        <w:t>»</w:t>
      </w:r>
      <w:r>
        <w:t xml:space="preserve"> En este nivel, la </w:t>
      </w:r>
      <w:r w:rsidRPr="00C428FE">
        <w:rPr>
          <w:i/>
        </w:rPr>
        <w:t>consciencia colectiva</w:t>
      </w:r>
      <w:r>
        <w:t xml:space="preserve"> </w:t>
      </w:r>
      <w:r w:rsidRPr="00C428FE">
        <w:rPr>
          <w:i/>
        </w:rPr>
        <w:t>de la galaxia</w:t>
      </w:r>
      <w:r>
        <w:t xml:space="preserve"> trabaja en conjunto para consolidar una visión de la realidad aplicable a todos los nodos estelares que la componen. Aquí, el </w:t>
      </w:r>
      <w:r w:rsidRPr="005B2B3F">
        <w:rPr>
          <w:i/>
        </w:rPr>
        <w:t>Noema Primordial</w:t>
      </w:r>
      <w:r>
        <w:t xml:space="preserve"> </w:t>
      </w:r>
      <w:r w:rsidRPr="00781223">
        <w:rPr>
          <w:i/>
        </w:rPr>
        <w:t>Galáctico</w:t>
      </w:r>
      <w:r>
        <w:t xml:space="preserve"> es la base sobre la cual se construirán los próximos niveles de existencia, y el </w:t>
      </w:r>
      <w:r w:rsidRPr="005B2B3F">
        <w:rPr>
          <w:i/>
        </w:rPr>
        <w:t>Par Eónico</w:t>
      </w:r>
      <w:r>
        <w:t xml:space="preserve"> dominante es el responsable de asegurar que todo el nodo sea un sistema coherente.</w:t>
      </w:r>
    </w:p>
    <w:p w:rsidR="002430EB" w:rsidRDefault="002430EB" w:rsidP="002430EB">
      <w:pPr>
        <w:pStyle w:val="30-Parrafo"/>
      </w:pPr>
      <w:r>
        <w:rPr>
          <w:rFonts w:ascii="Digital-7 Mono" w:hAnsi="Digital-7 Mono"/>
          <w:i/>
        </w:rPr>
        <w:t>2.10.43</w:t>
      </w:r>
      <w:r w:rsidRPr="00412153">
        <w:rPr>
          <w:i/>
        </w:rPr>
        <w:t xml:space="preserve"> </w:t>
      </w:r>
      <w:r w:rsidRPr="00412153">
        <w:rPr>
          <w:rFonts w:ascii="Times New Roman" w:hAnsi="Times New Roman"/>
        </w:rPr>
        <w:t>»</w:t>
      </w:r>
      <w:r>
        <w:t xml:space="preserve"> Al alcanzar el </w:t>
      </w:r>
      <w:r w:rsidRPr="005B2B3F">
        <w:rPr>
          <w:i/>
        </w:rPr>
        <w:t>nivel 7</w:t>
      </w:r>
      <w:r>
        <w:t xml:space="preserve"> la civilización enfrenta ahora dilemas de una escala cósmica, como </w:t>
      </w:r>
      <w:r w:rsidRPr="007E50C2">
        <w:t>la integración de</w:t>
      </w:r>
      <w:r w:rsidRPr="00C428FE">
        <w:rPr>
          <w:i/>
        </w:rPr>
        <w:t xml:space="preserve"> </w:t>
      </w:r>
      <w:r>
        <w:rPr>
          <w:i/>
        </w:rPr>
        <w:t xml:space="preserve">Nodos Galácticos </w:t>
      </w:r>
      <w:r w:rsidRPr="007E50C2">
        <w:t>con</w:t>
      </w:r>
      <w:r>
        <w:rPr>
          <w:i/>
        </w:rPr>
        <w:t xml:space="preserve"> Noemas Primordiales </w:t>
      </w:r>
      <w:r>
        <w:t>propios</w:t>
      </w:r>
      <w:r>
        <w:rPr>
          <w:i/>
        </w:rPr>
        <w:t xml:space="preserve">, </w:t>
      </w:r>
      <w:r w:rsidRPr="007E50C2">
        <w:t xml:space="preserve">que </w:t>
      </w:r>
      <w:r>
        <w:t xml:space="preserve">aunque operan bajo un </w:t>
      </w:r>
      <w:r w:rsidRPr="007E50C2">
        <w:rPr>
          <w:i/>
        </w:rPr>
        <w:t>Noema Universal</w:t>
      </w:r>
      <w:r>
        <w:t xml:space="preserve"> común, </w:t>
      </w:r>
      <w:r w:rsidRPr="007E50C2">
        <w:t>se rigen por lógicas de pensamiento completamente diferentes</w:t>
      </w:r>
      <w:r>
        <w:t xml:space="preserve">, con </w:t>
      </w:r>
      <w:r w:rsidRPr="007E50C2">
        <w:rPr>
          <w:i/>
        </w:rPr>
        <w:t>paradigmas de realidad</w:t>
      </w:r>
      <w:r>
        <w:t xml:space="preserve"> y </w:t>
      </w:r>
      <w:r w:rsidRPr="007E50C2">
        <w:rPr>
          <w:i/>
        </w:rPr>
        <w:t>sistema culturales</w:t>
      </w:r>
      <w:r>
        <w:t xml:space="preserve"> propios</w:t>
      </w:r>
      <w:r w:rsidRPr="007E50C2">
        <w:t>.</w:t>
      </w:r>
    </w:p>
    <w:p w:rsidR="002430EB" w:rsidRDefault="002430EB" w:rsidP="002430EB">
      <w:pPr>
        <w:pStyle w:val="30-Parrafo"/>
      </w:pPr>
      <w:r>
        <w:rPr>
          <w:rFonts w:ascii="Digital-7 Mono" w:hAnsi="Digital-7 Mono"/>
          <w:i/>
        </w:rPr>
        <w:t>2.10.44</w:t>
      </w:r>
      <w:r w:rsidRPr="00412153">
        <w:rPr>
          <w:i/>
        </w:rPr>
        <w:t xml:space="preserve"> </w:t>
      </w:r>
      <w:r w:rsidRPr="00412153">
        <w:rPr>
          <w:rFonts w:ascii="Times New Roman" w:hAnsi="Times New Roman"/>
        </w:rPr>
        <w:t>»</w:t>
      </w:r>
      <w:r>
        <w:t xml:space="preserve"> Los conflictos potenciales de este nivel se encuentran en la </w:t>
      </w:r>
      <w:r w:rsidRPr="005B2B3F">
        <w:rPr>
          <w:i/>
        </w:rPr>
        <w:t>falta de sincronía</w:t>
      </w:r>
      <w:r>
        <w:rPr>
          <w:i/>
        </w:rPr>
        <w:t xml:space="preserve"> </w:t>
      </w:r>
      <w:r>
        <w:t xml:space="preserve">debido a la </w:t>
      </w:r>
      <w:r w:rsidRPr="005B2B3F">
        <w:rPr>
          <w:i/>
        </w:rPr>
        <w:t>resistencia a la unificación</w:t>
      </w:r>
      <w:r>
        <w:t xml:space="preserve"> por parte de los </w:t>
      </w:r>
      <w:r w:rsidRPr="005B2B3F">
        <w:rPr>
          <w:i/>
        </w:rPr>
        <w:t xml:space="preserve">Nodos </w:t>
      </w:r>
      <w:r>
        <w:rPr>
          <w:i/>
        </w:rPr>
        <w:t xml:space="preserve">Galácticos </w:t>
      </w:r>
      <w:r w:rsidRPr="00781223">
        <w:t>menos</w:t>
      </w:r>
      <w:r>
        <w:t xml:space="preserve"> </w:t>
      </w:r>
      <w:r>
        <w:lastRenderedPageBreak/>
        <w:t xml:space="preserve">evolucionados, y a la reticencia de las civilizaciones más avanzadas a tener que a someterse a un </w:t>
      </w:r>
      <w:r w:rsidRPr="003B12B1">
        <w:rPr>
          <w:i/>
        </w:rPr>
        <w:t>Noema Universal unificado</w:t>
      </w:r>
      <w:r>
        <w:t xml:space="preserve"> que impone un orden común.</w:t>
      </w:r>
    </w:p>
    <w:p w:rsidR="002430EB" w:rsidRDefault="002430EB" w:rsidP="002430EB">
      <w:pPr>
        <w:pStyle w:val="30-Parrafo"/>
      </w:pPr>
      <w:r>
        <w:rPr>
          <w:rFonts w:ascii="Digital-7 Mono" w:hAnsi="Digital-7 Mono"/>
          <w:i/>
        </w:rPr>
        <w:t>2.10.45</w:t>
      </w:r>
      <w:r w:rsidRPr="00412153">
        <w:rPr>
          <w:i/>
        </w:rPr>
        <w:t xml:space="preserve"> </w:t>
      </w:r>
      <w:r w:rsidRPr="00412153">
        <w:rPr>
          <w:rFonts w:ascii="Times New Roman" w:hAnsi="Times New Roman"/>
        </w:rPr>
        <w:t>»</w:t>
      </w:r>
      <w:r>
        <w:t xml:space="preserve"> El </w:t>
      </w:r>
      <w:r w:rsidRPr="005B2B3F">
        <w:rPr>
          <w:i/>
        </w:rPr>
        <w:t>S</w:t>
      </w:r>
      <w:r>
        <w:rPr>
          <w:i/>
        </w:rPr>
        <w:t xml:space="preserve">istema Cultural Universal </w:t>
      </w:r>
      <w:r>
        <w:t xml:space="preserve">se convierte en una </w:t>
      </w:r>
      <w:r w:rsidRPr="005B2B3F">
        <w:rPr>
          <w:i/>
        </w:rPr>
        <w:t>red galáctica de conocimiento</w:t>
      </w:r>
      <w:r>
        <w:t xml:space="preserve"> que unifica la realidad de múltiples </w:t>
      </w:r>
      <w:r w:rsidRPr="008F44ED">
        <w:rPr>
          <w:i/>
        </w:rPr>
        <w:t>Sistemas Estelares</w:t>
      </w:r>
      <w:r>
        <w:t xml:space="preserve"> y </w:t>
      </w:r>
      <w:r w:rsidRPr="008F44ED">
        <w:rPr>
          <w:i/>
        </w:rPr>
        <w:t>Nodos Galácticos</w:t>
      </w:r>
      <w:r>
        <w:t xml:space="preserve"> bajo un único </w:t>
      </w:r>
      <w:r w:rsidRPr="008F44ED">
        <w:rPr>
          <w:i/>
        </w:rPr>
        <w:t>paradigma de realidad</w:t>
      </w:r>
      <w:r>
        <w:rPr>
          <w:i/>
        </w:rPr>
        <w:t>,</w:t>
      </w:r>
      <w:r>
        <w:t xml:space="preserve"> contemplando la existencia indefinida de todas las </w:t>
      </w:r>
      <w:r w:rsidRPr="008F44ED">
        <w:rPr>
          <w:i/>
        </w:rPr>
        <w:t>civilizaciones tipo</w:t>
      </w:r>
      <w:r>
        <w:t xml:space="preserve"> </w:t>
      </w:r>
      <w:r w:rsidRPr="008F44ED">
        <w:rPr>
          <w:i/>
        </w:rPr>
        <w:t>3</w:t>
      </w:r>
      <w:r>
        <w:t xml:space="preserve"> y permitiendo la </w:t>
      </w:r>
      <w:r w:rsidRPr="008F44ED">
        <w:t xml:space="preserve">emergencia y </w:t>
      </w:r>
      <w:r>
        <w:t xml:space="preserve">el </w:t>
      </w:r>
      <w:r w:rsidRPr="008F44ED">
        <w:t xml:space="preserve">desarrollo </w:t>
      </w:r>
      <w:r w:rsidRPr="008F44ED">
        <w:rPr>
          <w:i/>
        </w:rPr>
        <w:t xml:space="preserve">de </w:t>
      </w:r>
      <w:r w:rsidRPr="008F44ED">
        <w:t>nuevas civilizaciones</w:t>
      </w:r>
      <w:r>
        <w:t xml:space="preserve"> bajo un </w:t>
      </w:r>
      <w:r w:rsidRPr="0040249A">
        <w:rPr>
          <w:i/>
        </w:rPr>
        <w:t>paradigma evolutivo perfeccionado</w:t>
      </w:r>
      <w:r>
        <w:rPr>
          <w:i/>
        </w:rPr>
        <w:t xml:space="preserve">, </w:t>
      </w:r>
      <w:r>
        <w:t xml:space="preserve">que promueve el estado evolutivo más óptimo de la </w:t>
      </w:r>
      <w:r w:rsidRPr="00654ABD">
        <w:rPr>
          <w:i/>
        </w:rPr>
        <w:t>Consciencia Universal</w:t>
      </w:r>
      <w:r>
        <w:t>.</w:t>
      </w:r>
    </w:p>
    <w:p w:rsidR="002430EB" w:rsidRDefault="002430EB" w:rsidP="002430EB">
      <w:pPr>
        <w:pStyle w:val="137RosaSub"/>
      </w:pPr>
      <w:bookmarkStart w:id="38" w:name="_Toc212715287"/>
      <w:r>
        <w:t>Sistema Nouménico</w:t>
      </w:r>
      <w:bookmarkEnd w:id="38"/>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La comprensión de la existencia, ya sea a </w:t>
      </w:r>
      <w:r w:rsidRPr="005D1A14">
        <w:rPr>
          <w:i/>
        </w:rPr>
        <w:t>escala planetaria, galáctica o universal</w:t>
      </w:r>
      <w:r>
        <w:t xml:space="preserve">, se articula históricamente a través de </w:t>
      </w:r>
      <w:r w:rsidRPr="005D1A14">
        <w:rPr>
          <w:i/>
        </w:rPr>
        <w:t>modelos</w:t>
      </w:r>
      <w:r>
        <w:t xml:space="preserve"> y </w:t>
      </w:r>
      <w:r w:rsidRPr="005D1A14">
        <w:rPr>
          <w:i/>
        </w:rPr>
        <w:t>teorías</w:t>
      </w:r>
      <w:r>
        <w:t xml:space="preserve">: desde el </w:t>
      </w:r>
      <w:r w:rsidRPr="005D1A14">
        <w:rPr>
          <w:i/>
        </w:rPr>
        <w:t>Modelo Estándar de la física y la relatividad</w:t>
      </w:r>
      <w:r>
        <w:t xml:space="preserve">, hasta las </w:t>
      </w:r>
      <w:r w:rsidRPr="005D1A14">
        <w:rPr>
          <w:i/>
        </w:rPr>
        <w:t>filosofías platónicas o kantianas</w:t>
      </w:r>
      <w:r>
        <w:t xml:space="preserve">, o las </w:t>
      </w:r>
      <w:r w:rsidRPr="005D1A14">
        <w:rPr>
          <w:i/>
        </w:rPr>
        <w:t>cosmovisiones de</w:t>
      </w:r>
      <w:r>
        <w:rPr>
          <w:i/>
        </w:rPr>
        <w:t>l Budismo,</w:t>
      </w:r>
      <w:r w:rsidRPr="005D1A14">
        <w:rPr>
          <w:i/>
        </w:rPr>
        <w:t xml:space="preserve"> el Taoísmo</w:t>
      </w:r>
      <w:r>
        <w:rPr>
          <w:i/>
        </w:rPr>
        <w:t>, y</w:t>
      </w:r>
      <w:r w:rsidRPr="005D1A14">
        <w:rPr>
          <w:i/>
        </w:rPr>
        <w:t xml:space="preserve"> l</w:t>
      </w:r>
      <w:r>
        <w:rPr>
          <w:i/>
        </w:rPr>
        <w:t>as religiones Abrahámicas</w:t>
      </w:r>
      <w:r>
        <w:t xml:space="preserve">. Cada uno de estos sistemas representa un </w:t>
      </w:r>
      <w:r w:rsidRPr="005D1A14">
        <w:rPr>
          <w:i/>
        </w:rPr>
        <w:t>universo conceptual y algorítmico</w:t>
      </w:r>
      <w:r>
        <w:t xml:space="preserve"> específico dentro del vasto campo de </w:t>
      </w:r>
      <w:r w:rsidRPr="005D1A14">
        <w:rPr>
          <w:i/>
        </w:rPr>
        <w:t>potencialidades nouménicas</w:t>
      </w:r>
      <w:r>
        <w:t xml:space="preserve">. Estos marcos definen </w:t>
      </w:r>
      <w:r w:rsidRPr="005D1A14">
        <w:rPr>
          <w:i/>
        </w:rPr>
        <w:t xml:space="preserve">el valor de </w:t>
      </w:r>
      <w:r>
        <w:rPr>
          <w:i/>
        </w:rPr>
        <w:t>las palabras y las</w:t>
      </w:r>
      <w:r w:rsidRPr="005D1A14">
        <w:rPr>
          <w:i/>
        </w:rPr>
        <w:t xml:space="preserve"> ideas</w:t>
      </w:r>
      <w:r>
        <w:t xml:space="preserve">, construyendo diferentes </w:t>
      </w:r>
      <w:r w:rsidRPr="005D1A14">
        <w:rPr>
          <w:i/>
        </w:rPr>
        <w:t>sistemas operativos y modelos de interpretación</w:t>
      </w:r>
      <w:r>
        <w:t xml:space="preserve"> que dan sentido a ciertos aspectos de la realidad.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Para la </w:t>
      </w:r>
      <w:r w:rsidRPr="005D1A14">
        <w:rPr>
          <w:i/>
        </w:rPr>
        <w:t>consciencia subjetiva</w:t>
      </w:r>
      <w:r>
        <w:t xml:space="preserve"> de un ciudadano inmerso en una civilización particular, estos sistemas no son solo </w:t>
      </w:r>
      <w:r w:rsidRPr="00B8777D">
        <w:rPr>
          <w:i/>
        </w:rPr>
        <w:t>bases de datos</w:t>
      </w:r>
      <w:r>
        <w:t xml:space="preserve"> que alimentan su consciencia, sino </w:t>
      </w:r>
      <w:r w:rsidRPr="005D1A14">
        <w:rPr>
          <w:i/>
        </w:rPr>
        <w:t xml:space="preserve">la estructura algorítmica </w:t>
      </w:r>
      <w:r w:rsidRPr="005D1A14">
        <w:t>que define su realidad percibida</w:t>
      </w:r>
      <w:r>
        <w:t xml:space="preserve">: </w:t>
      </w:r>
      <w:r w:rsidRPr="00B8777D">
        <w:rPr>
          <w:i/>
        </w:rPr>
        <w:t>el científico promueve algoritmos que dan sentido a su ciencia, el creyente a su fe, el filósofo a su lógica</w:t>
      </w:r>
      <w:r>
        <w:t>.</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Sin embargo, un </w:t>
      </w:r>
      <w:r w:rsidRPr="005D1A14">
        <w:rPr>
          <w:i/>
        </w:rPr>
        <w:t>Sistema Nouménico</w:t>
      </w:r>
      <w:r>
        <w:t xml:space="preserve"> busca trascender estas </w:t>
      </w:r>
      <w:r w:rsidRPr="005D1A14">
        <w:rPr>
          <w:i/>
        </w:rPr>
        <w:t>limitaciones inherentes a la fragmentación epistemológica</w:t>
      </w:r>
      <w:r>
        <w:t xml:space="preserve">. No se postula como un </w:t>
      </w:r>
      <w:r w:rsidRPr="005D1A14">
        <w:rPr>
          <w:i/>
        </w:rPr>
        <w:t>modelo filosófico, científico o religioso</w:t>
      </w:r>
      <w:r>
        <w:t xml:space="preserve"> más, sino como </w:t>
      </w:r>
      <w:r w:rsidRPr="005D1A14">
        <w:rPr>
          <w:i/>
        </w:rPr>
        <w:t>la Arquitectura de un Noema Primordial</w:t>
      </w:r>
      <w:r>
        <w:t xml:space="preserve">. Un </w:t>
      </w:r>
      <w:r w:rsidRPr="005D1A14">
        <w:rPr>
          <w:i/>
        </w:rPr>
        <w:t>Noema</w:t>
      </w:r>
      <w:r>
        <w:t xml:space="preserve"> no es una simple teoría, sino una </w:t>
      </w:r>
      <w:r w:rsidRPr="005D1A14">
        <w:rPr>
          <w:i/>
        </w:rPr>
        <w:t>dimensión lógica, abstracta y algorítmica</w:t>
      </w:r>
      <w:r>
        <w:t xml:space="preserve"> que contempla </w:t>
      </w:r>
      <w:r w:rsidRPr="005D1A14">
        <w:rPr>
          <w:i/>
        </w:rPr>
        <w:t>la totalidad de información nouménica</w:t>
      </w:r>
      <w:r>
        <w:t xml:space="preserve">, a  través de </w:t>
      </w:r>
      <w:r w:rsidRPr="005D1A14">
        <w:rPr>
          <w:i/>
        </w:rPr>
        <w:t>relaciones conceptuales y estructuras algorítmicas</w:t>
      </w:r>
      <w:r>
        <w:t xml:space="preserve"> de una misma naturaleza, sin requerir una validación académica previa de su ámbito. Por ejemplo, conceptos como «</w:t>
      </w:r>
      <w:r w:rsidRPr="005D1A14">
        <w:rPr>
          <w:i/>
        </w:rPr>
        <w:t>Dios</w:t>
      </w:r>
      <w:r>
        <w:t>» o «</w:t>
      </w:r>
      <w:r w:rsidRPr="005D1A14">
        <w:rPr>
          <w:i/>
        </w:rPr>
        <w:t>Consciencia Universal</w:t>
      </w:r>
      <w:r>
        <w:t xml:space="preserve">» son elementos intrínsecos al </w:t>
      </w:r>
      <w:r w:rsidRPr="005D1A14">
        <w:rPr>
          <w:i/>
        </w:rPr>
        <w:t>N</w:t>
      </w:r>
      <w:r>
        <w:rPr>
          <w:i/>
        </w:rPr>
        <w:t>oema R</w:t>
      </w:r>
      <w:r w:rsidRPr="005D1A14">
        <w:rPr>
          <w:i/>
        </w:rPr>
        <w:t>eligioso</w:t>
      </w:r>
      <w:r>
        <w:t xml:space="preserve">, pero resuenan también con el </w:t>
      </w:r>
      <w:r w:rsidRPr="005D1A14">
        <w:rPr>
          <w:i/>
        </w:rPr>
        <w:t>Fil</w:t>
      </w:r>
      <w:r>
        <w:rPr>
          <w:i/>
        </w:rPr>
        <w:t>osófico, el Místico y el C</w:t>
      </w:r>
      <w:r w:rsidRPr="005D1A14">
        <w:rPr>
          <w:i/>
        </w:rPr>
        <w:t>ientífico</w:t>
      </w:r>
      <w:r>
        <w:t xml:space="preserve"> en sus </w:t>
      </w:r>
      <w:r w:rsidRPr="005D1A14">
        <w:rPr>
          <w:i/>
        </w:rPr>
        <w:t>niveles arquetípicos más profundos</w:t>
      </w:r>
      <w:r>
        <w:t>.</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El </w:t>
      </w:r>
      <w:r w:rsidRPr="001C3986">
        <w:rPr>
          <w:i/>
        </w:rPr>
        <w:t>Noema Primordial</w:t>
      </w:r>
      <w:r>
        <w:t xml:space="preserve"> es, por definición, un </w:t>
      </w:r>
      <w:r w:rsidRPr="00703761">
        <w:rPr>
          <w:i/>
        </w:rPr>
        <w:t>universo latente de potencialidad nouménica</w:t>
      </w:r>
      <w:r>
        <w:t xml:space="preserve"> que se oculta detrás de cada </w:t>
      </w:r>
      <w:r w:rsidRPr="00703761">
        <w:rPr>
          <w:i/>
        </w:rPr>
        <w:t>algoritmo, concepto y cosmovisión</w:t>
      </w:r>
      <w:r>
        <w:t xml:space="preserve"> generada por una civilización. Contempla absolutamente </w:t>
      </w:r>
      <w:r w:rsidRPr="00703761">
        <w:rPr>
          <w:i/>
        </w:rPr>
        <w:t>toda la información nouménica</w:t>
      </w:r>
      <w:r>
        <w:t xml:space="preserve"> de los distintos </w:t>
      </w:r>
      <w:r w:rsidRPr="00703761">
        <w:rPr>
          <w:i/>
        </w:rPr>
        <w:t>Noemas</w:t>
      </w:r>
      <w:r>
        <w:t xml:space="preserve"> de ámbitos diferentes </w:t>
      </w:r>
      <w:r w:rsidRPr="00703761">
        <w:rPr>
          <w:i/>
        </w:rPr>
        <w:t>(científico, religioso, filosófico, cultural, artístico, mítico, etc.)</w:t>
      </w:r>
      <w:r>
        <w:t xml:space="preserve">, no como una </w:t>
      </w:r>
      <w:r w:rsidRPr="00703761">
        <w:t>colección estática</w:t>
      </w:r>
      <w:r>
        <w:t xml:space="preserve">, sino como un </w:t>
      </w:r>
      <w:r w:rsidRPr="00703761">
        <w:rPr>
          <w:i/>
        </w:rPr>
        <w:t>campo dinámico</w:t>
      </w:r>
      <w:r>
        <w:t xml:space="preserve"> donde las tensiones entre opuestos generan </w:t>
      </w:r>
      <w:r w:rsidRPr="00703761">
        <w:rPr>
          <w:i/>
        </w:rPr>
        <w:t>nuevas estructuras de sentido</w:t>
      </w:r>
      <w:r>
        <w:t xml:space="preserve">. A diferencia de los </w:t>
      </w:r>
      <w:r>
        <w:rPr>
          <w:i/>
        </w:rPr>
        <w:t>Noemas e</w:t>
      </w:r>
      <w:r w:rsidRPr="00703761">
        <w:rPr>
          <w:i/>
        </w:rPr>
        <w:t>specíficos</w:t>
      </w:r>
      <w:r>
        <w:t xml:space="preserve">, que tienden a estabilizarse alrededor de un polo dominante, el </w:t>
      </w:r>
      <w:r w:rsidRPr="00703761">
        <w:rPr>
          <w:i/>
        </w:rPr>
        <w:t>Noema Primordial</w:t>
      </w:r>
      <w:r>
        <w:t xml:space="preserve"> no excluye, no niega y no jerarquiza: </w:t>
      </w:r>
      <w:r w:rsidRPr="00703761">
        <w:rPr>
          <w:i/>
        </w:rPr>
        <w:t>integra, sintetiza y transforma</w:t>
      </w:r>
      <w:r>
        <w:t>.</w:t>
      </w:r>
    </w:p>
    <w:p w:rsidR="002430EB" w:rsidRDefault="002430EB" w:rsidP="002430EB">
      <w:pPr>
        <w:pStyle w:val="30-Parrafo"/>
        <w:ind w:firstLine="0"/>
      </w:pPr>
      <w:r>
        <w:rPr>
          <w:rFonts w:ascii="Digital-7 Mono" w:hAnsi="Digital-7 Mono"/>
          <w:i/>
        </w:rPr>
        <w:lastRenderedPageBreak/>
        <w:t>2.7.17</w:t>
      </w:r>
      <w:r w:rsidRPr="00412153">
        <w:rPr>
          <w:i/>
        </w:rPr>
        <w:t xml:space="preserve"> </w:t>
      </w:r>
      <w:r w:rsidRPr="00412153">
        <w:rPr>
          <w:rFonts w:ascii="Times New Roman" w:hAnsi="Times New Roman"/>
        </w:rPr>
        <w:t>»</w:t>
      </w:r>
      <w:r>
        <w:t xml:space="preserve"> Esta integración se basa en un </w:t>
      </w:r>
      <w:r w:rsidRPr="00703761">
        <w:rPr>
          <w:i/>
        </w:rPr>
        <w:t>conjunto de dualidades fundamentales</w:t>
      </w:r>
      <w:r>
        <w:t xml:space="preserve">, que funcionan como </w:t>
      </w:r>
      <w:r w:rsidRPr="00703761">
        <w:rPr>
          <w:i/>
        </w:rPr>
        <w:t xml:space="preserve">axiomas lógicos del </w:t>
      </w:r>
      <w:r>
        <w:rPr>
          <w:i/>
        </w:rPr>
        <w:t xml:space="preserve">sistema </w:t>
      </w:r>
      <w:r w:rsidRPr="00703761">
        <w:rPr>
          <w:i/>
        </w:rPr>
        <w:t>nouménico</w:t>
      </w:r>
      <w:r>
        <w:t xml:space="preserve">. Estas </w:t>
      </w:r>
      <w:r w:rsidRPr="00703761">
        <w:rPr>
          <w:i/>
        </w:rPr>
        <w:t>dualidades</w:t>
      </w:r>
      <w:r>
        <w:t xml:space="preserve"> no son meras contradicciones, sino </w:t>
      </w:r>
      <w:r w:rsidRPr="00703761">
        <w:rPr>
          <w:i/>
        </w:rPr>
        <w:t>pares complementarios</w:t>
      </w:r>
      <w:r>
        <w:t xml:space="preserve"> cuya tensión constituye la fuente misma del conocimiento. Cada </w:t>
      </w:r>
      <w:r>
        <w:rPr>
          <w:i/>
        </w:rPr>
        <w:t>Noema e</w:t>
      </w:r>
      <w:r w:rsidRPr="00703761">
        <w:rPr>
          <w:i/>
        </w:rPr>
        <w:t>specífico</w:t>
      </w:r>
      <w:r>
        <w:t xml:space="preserve"> construye su </w:t>
      </w:r>
      <w:r w:rsidRPr="00703761">
        <w:rPr>
          <w:i/>
        </w:rPr>
        <w:t>visión del mundo</w:t>
      </w:r>
      <w:r>
        <w:t xml:space="preserve"> al explorar sistemáticamente uno de los dos polos, a menudo negando la validez operativa del otro. El </w:t>
      </w:r>
      <w:r w:rsidRPr="00703761">
        <w:rPr>
          <w:i/>
        </w:rPr>
        <w:t>Noema Primordial</w:t>
      </w:r>
      <w:r>
        <w:t xml:space="preserve">, en cambio, reconoce que ambos polos son necesarios para la generación de </w:t>
      </w:r>
      <w:r w:rsidRPr="00703761">
        <w:rPr>
          <w:i/>
        </w:rPr>
        <w:t>algoritmos completos, adaptables y evolutivos</w:t>
      </w:r>
      <w:r>
        <w:t>. A continuación, se detallan estas dualidades esenciales:</w:t>
      </w:r>
    </w:p>
    <w:p w:rsidR="002430EB" w:rsidRDefault="002430EB" w:rsidP="002430EB">
      <w:pPr>
        <w:pStyle w:val="412-VietaComacta"/>
        <w:spacing w:after="60"/>
        <w:jc w:val="both"/>
      </w:pPr>
      <w:r w:rsidRPr="001C3986">
        <w:rPr>
          <w:b/>
          <w:i w:val="0"/>
          <w:smallCaps/>
        </w:rPr>
        <w:t>Coherente vs. Incoherente</w:t>
      </w:r>
      <w:r>
        <w:t xml:space="preserve">: </w:t>
      </w:r>
      <w:r w:rsidRPr="00703761">
        <w:rPr>
          <w:i w:val="0"/>
        </w:rPr>
        <w:t>Lo coherente</w:t>
      </w:r>
      <w:r>
        <w:t xml:space="preserve"> se refiere a una </w:t>
      </w:r>
      <w:r w:rsidRPr="00703761">
        <w:rPr>
          <w:i w:val="0"/>
        </w:rPr>
        <w:t>conexión lógica, semántica o estructural</w:t>
      </w:r>
      <w:r>
        <w:t xml:space="preserve"> entre elementos, de modo que forman un </w:t>
      </w:r>
      <w:r w:rsidRPr="00703761">
        <w:rPr>
          <w:i w:val="0"/>
        </w:rPr>
        <w:t>todo significativo y funcional</w:t>
      </w:r>
      <w:r>
        <w:t xml:space="preserve"> </w:t>
      </w:r>
      <w:r w:rsidRPr="00703761">
        <w:rPr>
          <w:i w:val="0"/>
        </w:rPr>
        <w:t>(como una teoría científica, un mito fundacional o un sistema ético)</w:t>
      </w:r>
      <w:r>
        <w:t xml:space="preserve">. </w:t>
      </w:r>
      <w:r w:rsidRPr="00703761">
        <w:rPr>
          <w:i w:val="0"/>
        </w:rPr>
        <w:t>Lo incoherente</w:t>
      </w:r>
      <w:r>
        <w:t xml:space="preserve">, en cambio, designa aquello que </w:t>
      </w:r>
      <w:r w:rsidRPr="00703761">
        <w:rPr>
          <w:i w:val="0"/>
        </w:rPr>
        <w:t>carece de nexo interno aparente</w:t>
      </w:r>
      <w:r>
        <w:t xml:space="preserve">, que rompe con las expectativas de continuidad o que introduce </w:t>
      </w:r>
      <w:r w:rsidRPr="00703761">
        <w:t>ruido, ambigüedad o contradicción</w:t>
      </w:r>
      <w:r>
        <w:t>. Sin embargo, lo incoherente no es necesariamente «</w:t>
      </w:r>
      <w:r w:rsidRPr="00703761">
        <w:rPr>
          <w:i w:val="0"/>
        </w:rPr>
        <w:t>erróneo</w:t>
      </w:r>
      <w:r>
        <w:t xml:space="preserve">»: puede ser </w:t>
      </w:r>
      <w:r w:rsidRPr="00703761">
        <w:rPr>
          <w:i w:val="0"/>
        </w:rPr>
        <w:t>fuente de creatividad, de ruptura paradigmática o de revelación de límites</w:t>
      </w:r>
      <w:r>
        <w:t xml:space="preserve"> en los sistemas establecidos. El </w:t>
      </w:r>
      <w:r w:rsidRPr="00703761">
        <w:rPr>
          <w:i w:val="0"/>
        </w:rPr>
        <w:t>Noema Primordial</w:t>
      </w:r>
      <w:r>
        <w:t xml:space="preserve"> incluye ambos, pues sabe que </w:t>
      </w:r>
      <w:r w:rsidRPr="00703761">
        <w:rPr>
          <w:i w:val="0"/>
        </w:rPr>
        <w:t>la coherencia</w:t>
      </w:r>
      <w:r>
        <w:t xml:space="preserve"> sin apertura a </w:t>
      </w:r>
      <w:r w:rsidRPr="00703761">
        <w:rPr>
          <w:i w:val="0"/>
        </w:rPr>
        <w:t>lo incoherente</w:t>
      </w:r>
      <w:r>
        <w:t xml:space="preserve"> se vuelve </w:t>
      </w:r>
      <w:r w:rsidRPr="00703761">
        <w:rPr>
          <w:i w:val="0"/>
        </w:rPr>
        <w:t>dogmática</w:t>
      </w:r>
      <w:r>
        <w:t xml:space="preserve">, y </w:t>
      </w:r>
      <w:r w:rsidRPr="00703761">
        <w:rPr>
          <w:i w:val="0"/>
        </w:rPr>
        <w:t>lo incoherente</w:t>
      </w:r>
      <w:r>
        <w:t xml:space="preserve"> sin anclaje en algún tipo de orden se disuelve en </w:t>
      </w:r>
      <w:r w:rsidRPr="00703761">
        <w:rPr>
          <w:i w:val="0"/>
        </w:rPr>
        <w:t>caos sin sentido</w:t>
      </w:r>
      <w:r>
        <w:t>.</w:t>
      </w:r>
    </w:p>
    <w:p w:rsidR="002430EB" w:rsidRDefault="002430EB" w:rsidP="002430EB">
      <w:pPr>
        <w:pStyle w:val="412-VietaComacta"/>
        <w:spacing w:after="60"/>
        <w:jc w:val="both"/>
      </w:pPr>
      <w:r w:rsidRPr="001C3986">
        <w:rPr>
          <w:b/>
          <w:i w:val="0"/>
          <w:smallCaps/>
        </w:rPr>
        <w:t>Lógico vs. Caótico</w:t>
      </w:r>
      <w:r>
        <w:t xml:space="preserve">: </w:t>
      </w:r>
      <w:r w:rsidRPr="00703761">
        <w:rPr>
          <w:i w:val="0"/>
        </w:rPr>
        <w:t>Lo lógico</w:t>
      </w:r>
      <w:r>
        <w:t xml:space="preserve"> implica la presencia de </w:t>
      </w:r>
      <w:r w:rsidRPr="00703761">
        <w:rPr>
          <w:i w:val="0"/>
        </w:rPr>
        <w:t>reglas, secuencias, relaciones causales o patrones predecibles</w:t>
      </w:r>
      <w:r>
        <w:t xml:space="preserve"> que permiten </w:t>
      </w:r>
      <w:r w:rsidRPr="00703761">
        <w:rPr>
          <w:i w:val="0"/>
        </w:rPr>
        <w:t>la inferencia, la deducción y la construcción de modelos estables</w:t>
      </w:r>
      <w:r>
        <w:t xml:space="preserve">. </w:t>
      </w:r>
      <w:r w:rsidRPr="00703761">
        <w:rPr>
          <w:i w:val="0"/>
        </w:rPr>
        <w:t>Lo caótico</w:t>
      </w:r>
      <w:r>
        <w:t>, por su parte, no es sinónimo de «</w:t>
      </w:r>
      <w:r w:rsidRPr="00703761">
        <w:rPr>
          <w:i w:val="0"/>
        </w:rPr>
        <w:t>aleatorio absoluto</w:t>
      </w:r>
      <w:r>
        <w:t xml:space="preserve">», sino de un </w:t>
      </w:r>
      <w:r w:rsidRPr="00703761">
        <w:rPr>
          <w:i w:val="0"/>
        </w:rPr>
        <w:t>estado de alta sensibilidad a las condiciones iniciales</w:t>
      </w:r>
      <w:r>
        <w:t xml:space="preserve">, donde pequeñas variaciones generan resultados impredecibles, aunque aún regidos por </w:t>
      </w:r>
      <w:r w:rsidRPr="00703761">
        <w:rPr>
          <w:i w:val="0"/>
        </w:rPr>
        <w:t>leyes no lineales</w:t>
      </w:r>
      <w:r>
        <w:t xml:space="preserve">. </w:t>
      </w:r>
      <w:r w:rsidRPr="00703761">
        <w:rPr>
          <w:i w:val="0"/>
        </w:rPr>
        <w:t>El caos</w:t>
      </w:r>
      <w:r>
        <w:t xml:space="preserve"> contiene orden oculto, mientras que</w:t>
      </w:r>
      <w:r w:rsidRPr="00703761">
        <w:rPr>
          <w:i w:val="0"/>
        </w:rPr>
        <w:t xml:space="preserve"> la lógica</w:t>
      </w:r>
      <w:r>
        <w:t xml:space="preserve">, si se vuelve rígida, puede cegarse ante lo emergente. El </w:t>
      </w:r>
      <w:r w:rsidRPr="00703761">
        <w:rPr>
          <w:i w:val="0"/>
        </w:rPr>
        <w:t>Noema Primordial</w:t>
      </w:r>
      <w:r>
        <w:t xml:space="preserve"> opera en la interfaz entre ambos, utiliza la lógica para </w:t>
      </w:r>
      <w:r w:rsidRPr="00703761">
        <w:rPr>
          <w:i w:val="0"/>
        </w:rPr>
        <w:t>estructurar</w:t>
      </w:r>
      <w:r>
        <w:t xml:space="preserve">, pero se alimenta del caos para </w:t>
      </w:r>
      <w:r w:rsidRPr="00703761">
        <w:rPr>
          <w:i w:val="0"/>
        </w:rPr>
        <w:t>renovarse</w:t>
      </w:r>
      <w:r>
        <w:t>.</w:t>
      </w:r>
    </w:p>
    <w:p w:rsidR="002430EB" w:rsidRDefault="002430EB" w:rsidP="002430EB">
      <w:pPr>
        <w:pStyle w:val="412-VietaComacta"/>
        <w:spacing w:after="60"/>
        <w:jc w:val="both"/>
      </w:pPr>
      <w:r w:rsidRPr="001C3986">
        <w:rPr>
          <w:b/>
          <w:i w:val="0"/>
          <w:smallCaps/>
        </w:rPr>
        <w:t>Verdadero vs. Falso</w:t>
      </w:r>
      <w:r>
        <w:t xml:space="preserve">: En el ámbito de los </w:t>
      </w:r>
      <w:r w:rsidRPr="00703761">
        <w:rPr>
          <w:i w:val="0"/>
        </w:rPr>
        <w:t>Noemas Específicos</w:t>
      </w:r>
      <w:r>
        <w:t xml:space="preserve">, </w:t>
      </w:r>
      <w:r w:rsidRPr="00703761">
        <w:rPr>
          <w:i w:val="0"/>
        </w:rPr>
        <w:t>lo verdadero</w:t>
      </w:r>
      <w:r>
        <w:t xml:space="preserve"> suele identificarse con </w:t>
      </w:r>
      <w:r w:rsidRPr="00703761">
        <w:rPr>
          <w:i w:val="0"/>
        </w:rPr>
        <w:t>lo verificable, lo revelado o lo consensuado</w:t>
      </w:r>
      <w:r>
        <w:t xml:space="preserve">, mientras que </w:t>
      </w:r>
      <w:r w:rsidRPr="00703761">
        <w:rPr>
          <w:i w:val="0"/>
        </w:rPr>
        <w:t>lo falso</w:t>
      </w:r>
      <w:r>
        <w:t xml:space="preserve">, con </w:t>
      </w:r>
      <w:r w:rsidRPr="00703761">
        <w:rPr>
          <w:i w:val="0"/>
        </w:rPr>
        <w:t>lo refutado, lo hereje o lo irracional</w:t>
      </w:r>
      <w:r>
        <w:t xml:space="preserve">. Pero desde la perspectiva del </w:t>
      </w:r>
      <w:r w:rsidRPr="00703761">
        <w:rPr>
          <w:i w:val="0"/>
        </w:rPr>
        <w:t>Noema Primordial</w:t>
      </w:r>
      <w:r>
        <w:t xml:space="preserve">, verdad y falsedad solo son </w:t>
      </w:r>
      <w:r w:rsidRPr="00703761">
        <w:rPr>
          <w:i w:val="0"/>
        </w:rPr>
        <w:t>posiciones relativas a un marco interpretativo</w:t>
      </w:r>
      <w:r>
        <w:t xml:space="preserve">. </w:t>
      </w:r>
      <w:r w:rsidRPr="00703761">
        <w:rPr>
          <w:i w:val="0"/>
        </w:rPr>
        <w:t xml:space="preserve">Lo </w:t>
      </w:r>
      <w:r>
        <w:rPr>
          <w:i w:val="0"/>
        </w:rPr>
        <w:t>«</w:t>
      </w:r>
      <w:r w:rsidRPr="00703761">
        <w:rPr>
          <w:i w:val="0"/>
        </w:rPr>
        <w:t>falso</w:t>
      </w:r>
      <w:r>
        <w:rPr>
          <w:i w:val="0"/>
        </w:rPr>
        <w:t>»</w:t>
      </w:r>
      <w:r>
        <w:t xml:space="preserve"> en un sistema puede ser «</w:t>
      </w:r>
      <w:r w:rsidRPr="00703761">
        <w:rPr>
          <w:i w:val="0"/>
        </w:rPr>
        <w:t>verdadero</w:t>
      </w:r>
      <w:r>
        <w:t xml:space="preserve">» en otro, o puede contener una </w:t>
      </w:r>
      <w:r w:rsidRPr="00703761">
        <w:rPr>
          <w:i w:val="0"/>
        </w:rPr>
        <w:t>verdad parcial distorsionada</w:t>
      </w:r>
      <w:r>
        <w:t xml:space="preserve">. Más aún, </w:t>
      </w:r>
      <w:r w:rsidRPr="00703761">
        <w:rPr>
          <w:i w:val="0"/>
        </w:rPr>
        <w:t>lo falso</w:t>
      </w:r>
      <w:r>
        <w:t xml:space="preserve"> </w:t>
      </w:r>
      <w:r w:rsidRPr="00703761">
        <w:rPr>
          <w:i w:val="0"/>
        </w:rPr>
        <w:t>puede funcionar como un espejo crítico que revela los supuestos ocultos de lo verdadero</w:t>
      </w:r>
      <w:r>
        <w:t xml:space="preserve">. Por ello, el </w:t>
      </w:r>
      <w:r w:rsidRPr="00703761">
        <w:rPr>
          <w:i w:val="0"/>
        </w:rPr>
        <w:t>Noema Primordial</w:t>
      </w:r>
      <w:r>
        <w:t xml:space="preserve"> no descarta lo falso como error, sino que </w:t>
      </w:r>
      <w:r w:rsidRPr="00703761">
        <w:rPr>
          <w:i w:val="0"/>
        </w:rPr>
        <w:t>lo incorpora como información</w:t>
      </w:r>
      <w:r>
        <w:t xml:space="preserve"> sobre los límites de la verdad establecida.</w:t>
      </w:r>
    </w:p>
    <w:p w:rsidR="002430EB" w:rsidRDefault="002430EB" w:rsidP="002430EB">
      <w:pPr>
        <w:pStyle w:val="412-VietaComacta"/>
        <w:spacing w:after="60"/>
        <w:jc w:val="both"/>
      </w:pPr>
      <w:r w:rsidRPr="001C3986">
        <w:rPr>
          <w:b/>
          <w:i w:val="0"/>
          <w:smallCaps/>
        </w:rPr>
        <w:t>Productivo vs. Improductivo</w:t>
      </w:r>
      <w:r>
        <w:t xml:space="preserve">: </w:t>
      </w:r>
      <w:r w:rsidRPr="00703761">
        <w:rPr>
          <w:i w:val="0"/>
        </w:rPr>
        <w:t>Lo productivo</w:t>
      </w:r>
      <w:r>
        <w:t xml:space="preserve"> se asocia con aquello que </w:t>
      </w:r>
      <w:r w:rsidRPr="00703761">
        <w:t>genera</w:t>
      </w:r>
      <w:r w:rsidRPr="00703761">
        <w:rPr>
          <w:i w:val="0"/>
        </w:rPr>
        <w:t xml:space="preserve"> bienestar</w:t>
      </w:r>
      <w:r>
        <w:rPr>
          <w:i w:val="0"/>
        </w:rPr>
        <w:t xml:space="preserve">, </w:t>
      </w:r>
      <w:r w:rsidRPr="00703761">
        <w:rPr>
          <w:i w:val="0"/>
        </w:rPr>
        <w:t>conocimiento útil, cohesión social</w:t>
      </w:r>
      <w:r>
        <w:rPr>
          <w:i w:val="0"/>
        </w:rPr>
        <w:t xml:space="preserve"> o</w:t>
      </w:r>
      <w:r w:rsidRPr="00703761">
        <w:rPr>
          <w:i w:val="0"/>
        </w:rPr>
        <w:t xml:space="preserve"> a</w:t>
      </w:r>
      <w:r>
        <w:rPr>
          <w:i w:val="0"/>
        </w:rPr>
        <w:t>vance tecnológico,</w:t>
      </w:r>
      <w:r>
        <w:t xml:space="preserve"> mientras que </w:t>
      </w:r>
      <w:r w:rsidRPr="00703761">
        <w:rPr>
          <w:i w:val="0"/>
        </w:rPr>
        <w:t>lo improductivo</w:t>
      </w:r>
      <w:r>
        <w:t xml:space="preserve"> se asocia con </w:t>
      </w:r>
      <w:r w:rsidRPr="00703761">
        <w:rPr>
          <w:i w:val="0"/>
        </w:rPr>
        <w:t>lo estéril, lo redundante, lo disfuncional o lo autodestructivo</w:t>
      </w:r>
      <w:r>
        <w:t xml:space="preserve">. Sin embargo, </w:t>
      </w:r>
      <w:r w:rsidRPr="00703761">
        <w:rPr>
          <w:i w:val="0"/>
        </w:rPr>
        <w:t>lo improductivo</w:t>
      </w:r>
      <w:r>
        <w:t xml:space="preserve"> puede tener valor en tanto </w:t>
      </w:r>
      <w:r w:rsidRPr="00703761">
        <w:rPr>
          <w:i w:val="0"/>
        </w:rPr>
        <w:t>dispositivo de crítica, de pausa o de desmontaje</w:t>
      </w:r>
      <w:r>
        <w:t>. Un pensamiento «</w:t>
      </w:r>
      <w:r w:rsidRPr="00703761">
        <w:rPr>
          <w:i w:val="0"/>
        </w:rPr>
        <w:t>improductivo</w:t>
      </w:r>
      <w:r>
        <w:t>» puede cuestionar los fines mismos de la productividad, y una acción «</w:t>
      </w:r>
      <w:r w:rsidRPr="00703761">
        <w:rPr>
          <w:i w:val="0"/>
        </w:rPr>
        <w:t>inútil</w:t>
      </w:r>
      <w:r>
        <w:t xml:space="preserve">» puede abrir espacios de libertad o de experimentación. El </w:t>
      </w:r>
      <w:r w:rsidRPr="00703761">
        <w:rPr>
          <w:i w:val="0"/>
        </w:rPr>
        <w:t>Noema Primordial</w:t>
      </w:r>
      <w:r>
        <w:t xml:space="preserve"> no juzga por eficiencia, sino por </w:t>
      </w:r>
      <w:r w:rsidRPr="00703761">
        <w:rPr>
          <w:i w:val="0"/>
        </w:rPr>
        <w:t>capacidad de participación en la red algorítmica total</w:t>
      </w:r>
      <w:r>
        <w:t>, incluso si esa participación es disruptiva.</w:t>
      </w:r>
    </w:p>
    <w:p w:rsidR="002430EB" w:rsidRDefault="002430EB" w:rsidP="002430EB">
      <w:pPr>
        <w:pStyle w:val="412-VietaComacta"/>
        <w:spacing w:after="60"/>
        <w:jc w:val="both"/>
      </w:pPr>
      <w:r w:rsidRPr="001C3986">
        <w:rPr>
          <w:b/>
          <w:i w:val="0"/>
          <w:smallCaps/>
        </w:rPr>
        <w:t>Proactivo vs. Retroactivo</w:t>
      </w:r>
      <w:r>
        <w:t xml:space="preserve">: </w:t>
      </w:r>
      <w:r w:rsidRPr="00703761">
        <w:rPr>
          <w:i w:val="0"/>
        </w:rPr>
        <w:t>Lo proactivo</w:t>
      </w:r>
      <w:r>
        <w:t xml:space="preserve"> implica </w:t>
      </w:r>
      <w:r w:rsidRPr="00703761">
        <w:rPr>
          <w:i w:val="0"/>
        </w:rPr>
        <w:t>la anticipación, la iniciativa, la creación de condiciones futuras</w:t>
      </w:r>
      <w:r>
        <w:t xml:space="preserve"> desde una intención presente </w:t>
      </w:r>
      <w:r w:rsidRPr="00703761">
        <w:rPr>
          <w:i w:val="0"/>
        </w:rPr>
        <w:t>(como en la planificación científica, la profecía religiosa o el diseño político)</w:t>
      </w:r>
      <w:r>
        <w:t xml:space="preserve">. </w:t>
      </w:r>
      <w:r w:rsidRPr="00703761">
        <w:rPr>
          <w:i w:val="0"/>
        </w:rPr>
        <w:t>Lo retroactivo</w:t>
      </w:r>
      <w:r>
        <w:t xml:space="preserve">, en cambio, se refiere a </w:t>
      </w:r>
      <w:r w:rsidRPr="00703761">
        <w:rPr>
          <w:i w:val="0"/>
        </w:rPr>
        <w:t>la reinterpretación del pasado</w:t>
      </w:r>
      <w:r>
        <w:t xml:space="preserve"> que modifica el sentido del presente y redefine lo posible en el futuro </w:t>
      </w:r>
      <w:r w:rsidRPr="00703761">
        <w:rPr>
          <w:i w:val="0"/>
        </w:rPr>
        <w:t xml:space="preserve">(como en la </w:t>
      </w:r>
      <w:r w:rsidRPr="00703761">
        <w:rPr>
          <w:i w:val="0"/>
        </w:rPr>
        <w:lastRenderedPageBreak/>
        <w:t>hermenéutica histórica, el trauma colectivo o la actualización de arquetipos)</w:t>
      </w:r>
      <w:r>
        <w:t xml:space="preserve">. Mientras los </w:t>
      </w:r>
      <w:r w:rsidRPr="000F7AB2">
        <w:rPr>
          <w:i w:val="0"/>
        </w:rPr>
        <w:t>Noemas Específicos</w:t>
      </w:r>
      <w:r>
        <w:t xml:space="preserve"> suelen privilegiar uno u otro </w:t>
      </w:r>
      <w:r w:rsidRPr="000F7AB2">
        <w:rPr>
          <w:i w:val="0"/>
        </w:rPr>
        <w:t>(la ciencia, lo proactivo; la tradición, lo retroactivo)</w:t>
      </w:r>
      <w:r>
        <w:t xml:space="preserve">, el </w:t>
      </w:r>
      <w:r w:rsidRPr="000F7AB2">
        <w:rPr>
          <w:i w:val="0"/>
        </w:rPr>
        <w:t>Noema Primordial</w:t>
      </w:r>
      <w:r>
        <w:t xml:space="preserve"> entrelaza ambos, ya que </w:t>
      </w:r>
      <w:r w:rsidRPr="000F7AB2">
        <w:rPr>
          <w:i w:val="0"/>
        </w:rPr>
        <w:t>actúa hacia el futuro mientras reescribe constantemente su origen</w:t>
      </w:r>
      <w:r>
        <w:t xml:space="preserve">, reconociendo que todo </w:t>
      </w:r>
      <w:r w:rsidRPr="000F7AB2">
        <w:rPr>
          <w:i w:val="0"/>
        </w:rPr>
        <w:t>algoritmo nouménico es simultáneamente proyección y memoria</w:t>
      </w:r>
      <w:r>
        <w:t>.</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Esto implica que el </w:t>
      </w:r>
      <w:r w:rsidRPr="000F7AB2">
        <w:rPr>
          <w:i/>
        </w:rPr>
        <w:t>Noema Primordial</w:t>
      </w:r>
      <w:r>
        <w:t xml:space="preserve"> no niega </w:t>
      </w:r>
      <w:r w:rsidRPr="000F7AB2">
        <w:t>los algoritmos y bases fundacionales</w:t>
      </w:r>
      <w:r>
        <w:t xml:space="preserve"> de ningún </w:t>
      </w:r>
      <w:r w:rsidRPr="000F7AB2">
        <w:rPr>
          <w:i/>
        </w:rPr>
        <w:t>modelo, teoría o cosmovisión</w:t>
      </w:r>
      <w:r>
        <w:t xml:space="preserve">, sino que los incluye como </w:t>
      </w:r>
      <w:r w:rsidRPr="000F7AB2">
        <w:rPr>
          <w:i/>
        </w:rPr>
        <w:t>expresiones parciales de una totalidad más amplia</w:t>
      </w:r>
      <w:r>
        <w:t xml:space="preserve">. A partir de </w:t>
      </w:r>
      <w:r w:rsidRPr="000F7AB2">
        <w:rPr>
          <w:i/>
        </w:rPr>
        <w:t>la contradicción, la tensión y la síntesis dialéctica</w:t>
      </w:r>
      <w:r>
        <w:t xml:space="preserve"> entre estos polos opuestos, permite expandir el </w:t>
      </w:r>
      <w:r w:rsidRPr="000F7AB2">
        <w:rPr>
          <w:i/>
        </w:rPr>
        <w:t>ámbito de un universo conceptual</w:t>
      </w:r>
      <w:r>
        <w:rPr>
          <w:i/>
        </w:rPr>
        <w:t xml:space="preserve"> específico</w:t>
      </w:r>
      <w:r w:rsidRPr="000F7AB2">
        <w:rPr>
          <w:i/>
        </w:rPr>
        <w:t>, generar nuevos algoritmos y producir conocimientos</w:t>
      </w:r>
      <w:r>
        <w:t xml:space="preserve"> que trascienden las fronteras impuestas por los </w:t>
      </w:r>
      <w:r w:rsidRPr="000F7AB2">
        <w:rPr>
          <w:i/>
        </w:rPr>
        <w:t>Noemas Específicos</w:t>
      </w:r>
      <w:r>
        <w:t>.</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Dentro de esta </w:t>
      </w:r>
      <w:r w:rsidRPr="000F7AB2">
        <w:rPr>
          <w:i/>
        </w:rPr>
        <w:t>gigantesca red algorítmica</w:t>
      </w:r>
      <w:r>
        <w:t xml:space="preserve">, el objetivo de un </w:t>
      </w:r>
      <w:r w:rsidRPr="000F7AB2">
        <w:rPr>
          <w:i/>
        </w:rPr>
        <w:t>sistema nouménico</w:t>
      </w:r>
      <w:r>
        <w:t xml:space="preserve"> es </w:t>
      </w:r>
      <w:r w:rsidRPr="000F7AB2">
        <w:rPr>
          <w:i/>
        </w:rPr>
        <w:t>establecer conexiones lógicas, construir sistemas conceptuales y algorítmicos entrelazados</w:t>
      </w:r>
      <w:r>
        <w:t xml:space="preserve"> que operen como un </w:t>
      </w:r>
      <w:r w:rsidRPr="000F7AB2">
        <w:rPr>
          <w:i/>
        </w:rPr>
        <w:t>sistema holístico</w:t>
      </w:r>
      <w:r>
        <w:t xml:space="preserve">. Un </w:t>
      </w:r>
      <w:r w:rsidRPr="000F7AB2">
        <w:rPr>
          <w:i/>
        </w:rPr>
        <w:t>Noema Primordial</w:t>
      </w:r>
      <w:r>
        <w:t xml:space="preserve"> aprovecha toda la información de otros </w:t>
      </w:r>
      <w:r w:rsidRPr="000F7AB2">
        <w:rPr>
          <w:i/>
        </w:rPr>
        <w:t>Noemas</w:t>
      </w:r>
      <w:r>
        <w:t xml:space="preserve"> para intentar explicar la realidad bajo una visión que trasciende las fronteras tradicionales y las divisiones impuestas por la </w:t>
      </w:r>
      <w:r w:rsidRPr="000F7AB2">
        <w:rPr>
          <w:i/>
        </w:rPr>
        <w:t>limitada percepción subjetiva</w:t>
      </w:r>
      <w:r>
        <w:t xml:space="preserve"> que impone una </w:t>
      </w:r>
      <w:r w:rsidRPr="000F7AB2">
        <w:rPr>
          <w:i/>
        </w:rPr>
        <w:t>estructura egregórica o Noema Específico</w:t>
      </w:r>
      <w:r>
        <w:t>. En esta arquitectura, la «</w:t>
      </w:r>
      <w:r w:rsidRPr="000F7AB2">
        <w:rPr>
          <w:i/>
        </w:rPr>
        <w:t>lucha noemática</w:t>
      </w:r>
      <w:r>
        <w:t xml:space="preserve">» se disuelve, deja de ser una contienda de verdades excluyentes para convertirse en un </w:t>
      </w:r>
      <w:r w:rsidRPr="000F7AB2">
        <w:rPr>
          <w:i/>
        </w:rPr>
        <w:t>proceso de retroalimentación constante entre ámbitos</w:t>
      </w:r>
      <w:r>
        <w:t>, donde cada polo de cada dualidad tiene un rol necesario en la danza del conocimiento.</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La importancia fundamental de este </w:t>
      </w:r>
      <w:r w:rsidRPr="005D1A14">
        <w:rPr>
          <w:i/>
        </w:rPr>
        <w:t>Noema Primordial</w:t>
      </w:r>
      <w:r>
        <w:t xml:space="preserve"> reside en su capacidad de poder generar un «</w:t>
      </w:r>
      <w:proofErr w:type="spellStart"/>
      <w:r w:rsidRPr="005D1A14">
        <w:rPr>
          <w:i/>
        </w:rPr>
        <w:t>backup</w:t>
      </w:r>
      <w:proofErr w:type="spellEnd"/>
      <w:r>
        <w:t xml:space="preserve">» </w:t>
      </w:r>
      <w:r w:rsidRPr="005D1A14">
        <w:rPr>
          <w:i/>
        </w:rPr>
        <w:t xml:space="preserve">esencial </w:t>
      </w:r>
      <w:r w:rsidRPr="000F7AB2">
        <w:t>de toda la información que forma parte</w:t>
      </w:r>
      <w:r>
        <w:rPr>
          <w:i/>
        </w:rPr>
        <w:t xml:space="preserve"> </w:t>
      </w:r>
      <w:r w:rsidRPr="00B2426D">
        <w:t>de un mismo universo</w:t>
      </w:r>
      <w:r>
        <w:t xml:space="preserve">. Si una consciencia elevada de nivel </w:t>
      </w:r>
      <w:r>
        <w:rPr>
          <w:i/>
        </w:rPr>
        <w:t xml:space="preserve">multiversal </w:t>
      </w:r>
      <w:r>
        <w:t xml:space="preserve">tuviese que </w:t>
      </w:r>
      <w:r w:rsidRPr="00B2426D">
        <w:t>replicar la experiencia de una</w:t>
      </w:r>
      <w:r w:rsidRPr="000F7AB2">
        <w:rPr>
          <w:i/>
        </w:rPr>
        <w:t xml:space="preserve"> Consciencia Universal</w:t>
      </w:r>
      <w:r>
        <w:t xml:space="preserve"> en otra </w:t>
      </w:r>
      <w:r w:rsidRPr="005D1A14">
        <w:rPr>
          <w:i/>
        </w:rPr>
        <w:t>matriz algorítmica</w:t>
      </w:r>
      <w:r>
        <w:rPr>
          <w:i/>
        </w:rPr>
        <w:t xml:space="preserve"> </w:t>
      </w:r>
      <w:r w:rsidRPr="00B2426D">
        <w:t xml:space="preserve">diferente </w:t>
      </w:r>
      <w:r>
        <w:t xml:space="preserve">dentro del multiverso, bastaría con restaurar una </w:t>
      </w:r>
      <w:r w:rsidRPr="000F7AB2">
        <w:rPr>
          <w:i/>
        </w:rPr>
        <w:t>copia de seguridad</w:t>
      </w:r>
      <w:r>
        <w:t xml:space="preserve"> de este </w:t>
      </w:r>
      <w:r w:rsidRPr="005D1A14">
        <w:rPr>
          <w:i/>
        </w:rPr>
        <w:t>Noema Primordial</w:t>
      </w:r>
      <w:r>
        <w:t xml:space="preserve"> para replicar a la misma </w:t>
      </w:r>
      <w:r w:rsidRPr="00B2426D">
        <w:rPr>
          <w:i/>
        </w:rPr>
        <w:t>Consciencia Universal</w:t>
      </w:r>
      <w:r>
        <w:t xml:space="preserve"> y poseer absolutamente toda la información necesaria duplicada.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Esto aplica no solo en el nivel de los </w:t>
      </w:r>
      <w:r w:rsidRPr="00B40E51">
        <w:rPr>
          <w:i/>
        </w:rPr>
        <w:t>Nodo</w:t>
      </w:r>
      <w:r>
        <w:rPr>
          <w:i/>
        </w:rPr>
        <w:t>s</w:t>
      </w:r>
      <w:r w:rsidRPr="00B40E51">
        <w:rPr>
          <w:i/>
        </w:rPr>
        <w:t xml:space="preserve"> Estelar</w:t>
      </w:r>
      <w:r>
        <w:rPr>
          <w:i/>
        </w:rPr>
        <w:t>es</w:t>
      </w:r>
      <w:r>
        <w:t xml:space="preserve"> donde emergen las </w:t>
      </w:r>
      <w:r w:rsidRPr="00B40E51">
        <w:rPr>
          <w:i/>
        </w:rPr>
        <w:t>Civilizaciones Tipo 3</w:t>
      </w:r>
      <w:r>
        <w:t xml:space="preserve">, sino también a nivel </w:t>
      </w:r>
      <w:r w:rsidRPr="00B40E51">
        <w:rPr>
          <w:i/>
        </w:rPr>
        <w:t>Nodo</w:t>
      </w:r>
      <w:r>
        <w:rPr>
          <w:i/>
        </w:rPr>
        <w:t>s</w:t>
      </w:r>
      <w:r w:rsidRPr="00B40E51">
        <w:rPr>
          <w:i/>
        </w:rPr>
        <w:t xml:space="preserve"> Galáctico</w:t>
      </w:r>
      <w:r>
        <w:rPr>
          <w:i/>
        </w:rPr>
        <w:t>s</w:t>
      </w:r>
      <w:r>
        <w:t xml:space="preserve">, ya que de entre todos los </w:t>
      </w:r>
      <w:r w:rsidRPr="000F7AB2">
        <w:rPr>
          <w:i/>
        </w:rPr>
        <w:t>Noemas Primordiales</w:t>
      </w:r>
      <w:r>
        <w:t xml:space="preserve"> posibles, siempre habrá uno que aplica como </w:t>
      </w:r>
      <w:r w:rsidRPr="00B40E51">
        <w:rPr>
          <w:i/>
        </w:rPr>
        <w:t>cosmovisión fundacional</w:t>
      </w:r>
      <w:r>
        <w:t xml:space="preserve"> para un </w:t>
      </w:r>
      <w:r w:rsidRPr="00B40E51">
        <w:rPr>
          <w:i/>
        </w:rPr>
        <w:t>Noema Universal</w:t>
      </w:r>
      <w:r>
        <w:rPr>
          <w:i/>
        </w:rPr>
        <w:t>,</w:t>
      </w:r>
      <w:r>
        <w:t xml:space="preserve"> que permite definir los </w:t>
      </w:r>
      <w:r>
        <w:rPr>
          <w:i/>
        </w:rPr>
        <w:t>Algoritmos Ontológicos y O</w:t>
      </w:r>
      <w:r w:rsidRPr="00B40E51">
        <w:rPr>
          <w:i/>
        </w:rPr>
        <w:t>ntogenéticos</w:t>
      </w:r>
      <w:r>
        <w:t xml:space="preserve"> de los niveles existenciales sobre los que operan los </w:t>
      </w:r>
      <w:r w:rsidRPr="00B40E51">
        <w:rPr>
          <w:i/>
        </w:rPr>
        <w:t>planos de la materia y energía oscura</w:t>
      </w:r>
      <w:r>
        <w:t>.</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La </w:t>
      </w:r>
      <w:r w:rsidRPr="000F7AB2">
        <w:rPr>
          <w:i/>
        </w:rPr>
        <w:t>Escala de</w:t>
      </w:r>
      <w:r>
        <w:t xml:space="preserve"> </w:t>
      </w:r>
      <w:r w:rsidRPr="000F7AB2">
        <w:rPr>
          <w:i/>
        </w:rPr>
        <w:t>Civilizaciones Nouménicas</w:t>
      </w:r>
      <w:r>
        <w:t xml:space="preserve"> que estamos desarrollado tiene la función de guiar a una civilización en su transición hacia el </w:t>
      </w:r>
      <w:r w:rsidRPr="000F7AB2">
        <w:rPr>
          <w:i/>
        </w:rPr>
        <w:t>estado Tipo 3</w:t>
      </w:r>
      <w:r>
        <w:t xml:space="preserve">. Esta transición exige que se abandone la </w:t>
      </w:r>
      <w:r w:rsidRPr="000F7AB2">
        <w:rPr>
          <w:i/>
        </w:rPr>
        <w:t>visión fragmentada</w:t>
      </w:r>
      <w:r>
        <w:t xml:space="preserve"> que percibe al «</w:t>
      </w:r>
      <w:r w:rsidRPr="000F7AB2">
        <w:rPr>
          <w:i/>
        </w:rPr>
        <w:t>otro</w:t>
      </w:r>
      <w:r>
        <w:t xml:space="preserve">» </w:t>
      </w:r>
      <w:r w:rsidRPr="000F7AB2">
        <w:rPr>
          <w:i/>
        </w:rPr>
        <w:t>(al que piensa distinto)</w:t>
      </w:r>
      <w:r>
        <w:t xml:space="preserve"> como una amenaza a la propia «</w:t>
      </w:r>
      <w:r w:rsidRPr="00B8777D">
        <w:rPr>
          <w:i/>
        </w:rPr>
        <w:t>verdad</w:t>
      </w:r>
      <w:r>
        <w:t xml:space="preserve">» </w:t>
      </w:r>
      <w:r w:rsidRPr="00B8777D">
        <w:rPr>
          <w:i/>
        </w:rPr>
        <w:t>egregórica</w:t>
      </w:r>
      <w:r>
        <w:rPr>
          <w:i/>
        </w:rPr>
        <w:t xml:space="preserve"> </w:t>
      </w:r>
      <w:r w:rsidRPr="00B2426D">
        <w:t>que defiende un</w:t>
      </w:r>
      <w:r>
        <w:rPr>
          <w:i/>
        </w:rPr>
        <w:t xml:space="preserve"> Noema </w:t>
      </w:r>
      <w:r w:rsidRPr="00B2426D">
        <w:t>especifico</w:t>
      </w:r>
      <w:r>
        <w:t xml:space="preserve">.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En lugar de una búsqueda de conocimiento exclusivo dentro de un </w:t>
      </w:r>
      <w:r w:rsidRPr="00DF63A3">
        <w:rPr>
          <w:i/>
        </w:rPr>
        <w:t>ámbito particular</w:t>
      </w:r>
      <w:r>
        <w:t xml:space="preserve">, la evolución de una </w:t>
      </w:r>
      <w:r w:rsidRPr="00DF63A3">
        <w:rPr>
          <w:i/>
        </w:rPr>
        <w:t>consciencia planetaria</w:t>
      </w:r>
      <w:r>
        <w:t xml:space="preserve"> hacia el estado de </w:t>
      </w:r>
      <w:r>
        <w:rPr>
          <w:i/>
        </w:rPr>
        <w:t>C</w:t>
      </w:r>
      <w:r w:rsidRPr="00DF63A3">
        <w:rPr>
          <w:i/>
        </w:rPr>
        <w:t>ivilización</w:t>
      </w:r>
      <w:r>
        <w:t xml:space="preserve"> </w:t>
      </w:r>
      <w:r w:rsidRPr="00DF63A3">
        <w:rPr>
          <w:i/>
        </w:rPr>
        <w:t>Tipo 3</w:t>
      </w:r>
      <w:r>
        <w:t xml:space="preserve"> requiere que </w:t>
      </w:r>
      <w:r w:rsidRPr="00B8777D">
        <w:rPr>
          <w:i/>
        </w:rPr>
        <w:t>la consciencia subjetiva</w:t>
      </w:r>
      <w:r>
        <w:t xml:space="preserve"> de los </w:t>
      </w:r>
      <w:r w:rsidRPr="00DF63A3">
        <w:rPr>
          <w:i/>
        </w:rPr>
        <w:t>Avatares</w:t>
      </w:r>
      <w:r>
        <w:t xml:space="preserve"> sea capaz de operar bajo la lógica de un </w:t>
      </w:r>
      <w:r w:rsidRPr="00DF63A3">
        <w:rPr>
          <w:i/>
        </w:rPr>
        <w:t>Noema Primordial</w:t>
      </w:r>
      <w:r>
        <w:t xml:space="preserve">, pudiendo </w:t>
      </w:r>
      <w:r w:rsidRPr="00DF63A3">
        <w:t>sincronizar la información de diferentes</w:t>
      </w:r>
      <w:r>
        <w:t xml:space="preserve"> </w:t>
      </w:r>
      <w:r w:rsidRPr="00DF63A3">
        <w:rPr>
          <w:i/>
        </w:rPr>
        <w:t xml:space="preserve">ámbitos del </w:t>
      </w:r>
      <w:r w:rsidRPr="00DF63A3">
        <w:rPr>
          <w:i/>
        </w:rPr>
        <w:lastRenderedPageBreak/>
        <w:t>conocimiento</w:t>
      </w:r>
      <w:r>
        <w:t xml:space="preserve"> a partir del </w:t>
      </w:r>
      <w:r w:rsidRPr="00B8777D">
        <w:rPr>
          <w:i/>
        </w:rPr>
        <w:t>significado arquetípico y simbólico</w:t>
      </w:r>
      <w:r>
        <w:t xml:space="preserve"> codificado en todos los Noemas específicos del nivel más fundamental. Esto implica que el </w:t>
      </w:r>
      <w:r w:rsidRPr="00B8777D">
        <w:rPr>
          <w:i/>
        </w:rPr>
        <w:t>Avatar</w:t>
      </w:r>
      <w:r>
        <w:t xml:space="preserve"> debe estar dispuesto a </w:t>
      </w:r>
      <w:r w:rsidRPr="00B8777D">
        <w:rPr>
          <w:i/>
        </w:rPr>
        <w:t>trascender una teoría o cosmovisión limitante</w:t>
      </w:r>
      <w:r>
        <w:t xml:space="preserve"> impuesta por un </w:t>
      </w:r>
      <w:r w:rsidRPr="00B8777D">
        <w:rPr>
          <w:i/>
        </w:rPr>
        <w:t>Noema o egregor específico</w:t>
      </w:r>
      <w:r>
        <w:t xml:space="preserve">, para comenzar a explorar un </w:t>
      </w:r>
      <w:r w:rsidRPr="00B8777D">
        <w:rPr>
          <w:i/>
        </w:rPr>
        <w:t>nuevo universo noemático ampliado</w:t>
      </w:r>
      <w:r>
        <w:t>.</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Este </w:t>
      </w:r>
      <w:r w:rsidRPr="00B8777D">
        <w:rPr>
          <w:i/>
        </w:rPr>
        <w:t>Noema Primordial</w:t>
      </w:r>
      <w:r>
        <w:t xml:space="preserve">, al trascender las limitaciones </w:t>
      </w:r>
      <w:r w:rsidRPr="00B8777D">
        <w:rPr>
          <w:i/>
        </w:rPr>
        <w:t>espacio-temporales</w:t>
      </w:r>
      <w:r>
        <w:t xml:space="preserve">, le permitiría al Avatar comprender su realidad como el reflejo de un </w:t>
      </w:r>
      <w:r w:rsidRPr="00B8777D">
        <w:rPr>
          <w:i/>
        </w:rPr>
        <w:t xml:space="preserve">algoritmo </w:t>
      </w:r>
      <w:r>
        <w:rPr>
          <w:i/>
        </w:rPr>
        <w:t>que se alimenta de información nouménica derivada</w:t>
      </w:r>
      <w:r w:rsidRPr="00B8777D">
        <w:rPr>
          <w:i/>
        </w:rPr>
        <w:t xml:space="preserve"> de un futuro lejano</w:t>
      </w:r>
      <w:r>
        <w:t>, a partir de</w:t>
      </w:r>
      <w:r w:rsidRPr="00733A20">
        <w:t xml:space="preserve"> un destino aún no </w:t>
      </w:r>
      <w:r>
        <w:t xml:space="preserve">manifestado </w:t>
      </w:r>
      <w:r w:rsidRPr="00733A20">
        <w:t>que se</w:t>
      </w:r>
      <w:r>
        <w:t xml:space="preserve"> </w:t>
      </w:r>
      <w:r w:rsidRPr="00B8777D">
        <w:rPr>
          <w:i/>
        </w:rPr>
        <w:t xml:space="preserve">comunica </w:t>
      </w:r>
      <w:r>
        <w:rPr>
          <w:i/>
        </w:rPr>
        <w:t>con el presente y predispone eventos futuro a través de un mecanismo de retrocausalidad</w:t>
      </w:r>
      <w:r>
        <w:t xml:space="preserve">, un fenómeno contemplado por la ciencia moderna pero </w:t>
      </w:r>
      <w:r w:rsidRPr="00872D6D">
        <w:t xml:space="preserve">imposible de validar </w:t>
      </w:r>
      <w:r>
        <w:t xml:space="preserve">con </w:t>
      </w:r>
      <w:r w:rsidRPr="00872D6D">
        <w:t>los</w:t>
      </w:r>
      <w:r>
        <w:rPr>
          <w:i/>
        </w:rPr>
        <w:t xml:space="preserve"> </w:t>
      </w:r>
      <w:r w:rsidRPr="00872D6D">
        <w:t>axiomas</w:t>
      </w:r>
      <w:r>
        <w:rPr>
          <w:i/>
        </w:rPr>
        <w:t xml:space="preserve"> </w:t>
      </w:r>
      <w:r w:rsidRPr="00872D6D">
        <w:t>del</w:t>
      </w:r>
      <w:r>
        <w:rPr>
          <w:i/>
        </w:rPr>
        <w:t xml:space="preserve"> Noema Científico mecanicista</w:t>
      </w:r>
      <w:r>
        <w:t>.</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El </w:t>
      </w:r>
      <w:r w:rsidRPr="00872D6D">
        <w:rPr>
          <w:i/>
        </w:rPr>
        <w:t>Noema Primordial</w:t>
      </w:r>
      <w:r>
        <w:t xml:space="preserve">, al superar las barreras axiomáticas del </w:t>
      </w:r>
      <w:r w:rsidRPr="00872D6D">
        <w:rPr>
          <w:i/>
        </w:rPr>
        <w:t>Noema Científico</w:t>
      </w:r>
      <w:r>
        <w:rPr>
          <w:i/>
        </w:rPr>
        <w:t xml:space="preserve"> </w:t>
      </w:r>
      <w:r w:rsidRPr="00872D6D">
        <w:t>e incluir a</w:t>
      </w:r>
      <w:r>
        <w:rPr>
          <w:i/>
        </w:rPr>
        <w:t xml:space="preserve"> la metafísica y la consciencia </w:t>
      </w:r>
      <w:r w:rsidRPr="00872D6D">
        <w:t>como elementos fundamentales</w:t>
      </w:r>
      <w:r>
        <w:t xml:space="preserve">, permite contemplar la idea de que la información se transmita de manera </w:t>
      </w:r>
      <w:r w:rsidRPr="00B8777D">
        <w:rPr>
          <w:i/>
        </w:rPr>
        <w:t>arquetípica e intuitiva</w:t>
      </w:r>
      <w:r>
        <w:t xml:space="preserve"> a través de un </w:t>
      </w:r>
      <w:r w:rsidRPr="00B8777D">
        <w:rPr>
          <w:i/>
        </w:rPr>
        <w:t>mecanismo de retroalimentación nouménica</w:t>
      </w:r>
      <w:r>
        <w:t xml:space="preserve">, </w:t>
      </w:r>
      <w:r w:rsidRPr="00B8777D">
        <w:t>guiando la evolución presente</w:t>
      </w:r>
      <w:r>
        <w:t xml:space="preserve">.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Este cambio de paradigma es fundamental para alcanzar el estado de </w:t>
      </w:r>
      <w:r w:rsidRPr="00B8777D">
        <w:rPr>
          <w:i/>
        </w:rPr>
        <w:t>Civilización Tipo 3</w:t>
      </w:r>
      <w:r>
        <w:rPr>
          <w:i/>
        </w:rPr>
        <w:t xml:space="preserve">, </w:t>
      </w:r>
      <w:r w:rsidRPr="00872D6D">
        <w:t>ya</w:t>
      </w:r>
      <w:r>
        <w:t xml:space="preserve"> que no espera que se genere una cosmovisión definitiva que explique el funcionamiento de la materia ordinaria, o que se descubra la naturaleza de la </w:t>
      </w:r>
      <w:r w:rsidRPr="00B8777D">
        <w:rPr>
          <w:i/>
        </w:rPr>
        <w:t xml:space="preserve">materia y </w:t>
      </w:r>
      <w:r>
        <w:rPr>
          <w:i/>
        </w:rPr>
        <w:t xml:space="preserve">la </w:t>
      </w:r>
      <w:r w:rsidRPr="00B8777D">
        <w:rPr>
          <w:i/>
        </w:rPr>
        <w:t>energía oscura</w:t>
      </w:r>
      <w:r>
        <w:t xml:space="preserve"> para comenzar a operar dentro de estos universos.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La </w:t>
      </w:r>
      <w:r w:rsidRPr="00F31004">
        <w:rPr>
          <w:i/>
        </w:rPr>
        <w:t>arquitectura de la consciencia</w:t>
      </w:r>
      <w:r>
        <w:t xml:space="preserve">, contemplada a través de la lente de un </w:t>
      </w:r>
      <w:r>
        <w:rPr>
          <w:i/>
        </w:rPr>
        <w:t>S</w:t>
      </w:r>
      <w:r w:rsidRPr="00F31004">
        <w:rPr>
          <w:i/>
        </w:rPr>
        <w:t>istema Nouménico</w:t>
      </w:r>
      <w:r>
        <w:t xml:space="preserve">, revela una </w:t>
      </w:r>
      <w:r w:rsidRPr="00F31004">
        <w:rPr>
          <w:i/>
        </w:rPr>
        <w:t>estratificación jerárquica</w:t>
      </w:r>
      <w:r>
        <w:t xml:space="preserve"> que organiza la </w:t>
      </w:r>
      <w:r w:rsidRPr="00F31004">
        <w:rPr>
          <w:i/>
        </w:rPr>
        <w:t xml:space="preserve">vasta complejidad de la información algorítmica y las estructuras </w:t>
      </w:r>
      <w:proofErr w:type="spellStart"/>
      <w:r w:rsidRPr="00F31004">
        <w:rPr>
          <w:i/>
        </w:rPr>
        <w:t>noemáticas</w:t>
      </w:r>
      <w:proofErr w:type="spellEnd"/>
      <w:r>
        <w:t xml:space="preserve">. </w:t>
      </w:r>
    </w:p>
    <w:p w:rsidR="002430EB" w:rsidRDefault="002430EB" w:rsidP="002430EB">
      <w:pPr>
        <w:pStyle w:val="123EtiquetaSubx"/>
      </w:pPr>
      <w:r>
        <w:t>noema universal</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En la cúspide de esta </w:t>
      </w:r>
      <w:r w:rsidRPr="00F31004">
        <w:rPr>
          <w:i/>
        </w:rPr>
        <w:t>pirámide ontológica</w:t>
      </w:r>
      <w:r>
        <w:t xml:space="preserve">, y como </w:t>
      </w:r>
      <w:r w:rsidRPr="00950D01">
        <w:rPr>
          <w:i/>
        </w:rPr>
        <w:t>telón de fondo de toda existencia manifestada</w:t>
      </w:r>
      <w:r>
        <w:t xml:space="preserve">, se extiende el </w:t>
      </w:r>
      <w:r w:rsidRPr="00F31004">
        <w:rPr>
          <w:i/>
        </w:rPr>
        <w:t>Noema Universal</w:t>
      </w:r>
      <w:r>
        <w:t xml:space="preserve">. Este no es un mero concepto, sino el </w:t>
      </w:r>
      <w:r w:rsidRPr="00F31004">
        <w:rPr>
          <w:i/>
        </w:rPr>
        <w:t>entorno primordial</w:t>
      </w:r>
      <w:r>
        <w:t xml:space="preserve"> que contiene y sincroniza uno o más </w:t>
      </w:r>
      <w:r w:rsidRPr="00F31004">
        <w:rPr>
          <w:i/>
        </w:rPr>
        <w:t>Noemas Primordiales</w:t>
      </w:r>
      <w:r>
        <w:t xml:space="preserve">, posibilitando la existencia de un </w:t>
      </w:r>
      <w:r w:rsidRPr="00F31004">
        <w:rPr>
          <w:i/>
        </w:rPr>
        <w:t>multiverso de nivel superior</w:t>
      </w:r>
      <w:r>
        <w:t xml:space="preserve">.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En este ámbito, las </w:t>
      </w:r>
      <w:r w:rsidRPr="00F31004">
        <w:rPr>
          <w:i/>
        </w:rPr>
        <w:t>infinitas potencialidades de la existencia</w:t>
      </w:r>
      <w:r>
        <w:t xml:space="preserve"> adquieren un </w:t>
      </w:r>
      <w:r w:rsidRPr="00F31004">
        <w:rPr>
          <w:i/>
        </w:rPr>
        <w:t xml:space="preserve">marco </w:t>
      </w:r>
      <w:r>
        <w:rPr>
          <w:i/>
        </w:rPr>
        <w:t xml:space="preserve">lógico, </w:t>
      </w:r>
      <w:r w:rsidRPr="00F31004">
        <w:rPr>
          <w:i/>
        </w:rPr>
        <w:t>estable y coherente</w:t>
      </w:r>
      <w:r>
        <w:t xml:space="preserve">, permitiendo que la </w:t>
      </w:r>
      <w:r w:rsidRPr="00F31004">
        <w:rPr>
          <w:i/>
        </w:rPr>
        <w:t>consciencia universal</w:t>
      </w:r>
      <w:r>
        <w:t xml:space="preserve"> se explore a sí misma a través de innumerables manifestaciones, cada una con su propia lógica subyacente. Es el campo donde </w:t>
      </w:r>
      <w:r w:rsidRPr="00F31004">
        <w:rPr>
          <w:i/>
        </w:rPr>
        <w:t>el Absoluto</w:t>
      </w:r>
      <w:r>
        <w:t xml:space="preserve"> se despliega en una diversidad organizada.</w:t>
      </w:r>
    </w:p>
    <w:p w:rsidR="002430EB" w:rsidRDefault="002430EB" w:rsidP="002430EB">
      <w:pPr>
        <w:pStyle w:val="123EtiquetaSubx"/>
      </w:pPr>
      <w:r>
        <w:t>noema primordial</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Inmerso en el </w:t>
      </w:r>
      <w:r w:rsidRPr="00F31004">
        <w:rPr>
          <w:i/>
        </w:rPr>
        <w:t>Noema Universal</w:t>
      </w:r>
      <w:r>
        <w:t xml:space="preserve">, y como universo lógico autocontenido de un </w:t>
      </w:r>
      <w:r w:rsidRPr="00F31004">
        <w:rPr>
          <w:i/>
        </w:rPr>
        <w:t>Nodo Estelar o Galáctico</w:t>
      </w:r>
      <w:r>
        <w:t xml:space="preserve">, reside el </w:t>
      </w:r>
      <w:r w:rsidRPr="00F31004">
        <w:rPr>
          <w:i/>
        </w:rPr>
        <w:t>Noema Primordial</w:t>
      </w:r>
      <w:r>
        <w:t xml:space="preserve">. Esta entidad abstracta es la </w:t>
      </w:r>
      <w:r w:rsidRPr="00F31004">
        <w:rPr>
          <w:i/>
        </w:rPr>
        <w:t>manifestación algorítmica total</w:t>
      </w:r>
      <w:r>
        <w:t xml:space="preserve"> que abarca desde el </w:t>
      </w:r>
      <w:r w:rsidRPr="00F31004">
        <w:rPr>
          <w:i/>
        </w:rPr>
        <w:t>primer bit</w:t>
      </w:r>
      <w:r>
        <w:t xml:space="preserve"> que cataliza un </w:t>
      </w:r>
      <w:r w:rsidRPr="00F31004">
        <w:rPr>
          <w:i/>
        </w:rPr>
        <w:t>Big Bang</w:t>
      </w:r>
      <w:r>
        <w:t xml:space="preserve">, instigando la creación de un universo, hasta el </w:t>
      </w:r>
      <w:r w:rsidRPr="00F31004">
        <w:rPr>
          <w:i/>
        </w:rPr>
        <w:t>último bit</w:t>
      </w:r>
      <w:r>
        <w:t xml:space="preserve"> antes de que ese universo retorne a su </w:t>
      </w:r>
      <w:r w:rsidRPr="00F31004">
        <w:rPr>
          <w:i/>
        </w:rPr>
        <w:t>estado de inexistencia</w:t>
      </w:r>
      <w:r>
        <w:t xml:space="preserve"> o </w:t>
      </w:r>
      <w:proofErr w:type="spellStart"/>
      <w:r w:rsidRPr="00F31004">
        <w:rPr>
          <w:i/>
        </w:rPr>
        <w:t>transicione</w:t>
      </w:r>
      <w:proofErr w:type="spellEnd"/>
      <w:r w:rsidRPr="00F31004">
        <w:rPr>
          <w:i/>
        </w:rPr>
        <w:t xml:space="preserve"> a otra fase</w:t>
      </w:r>
      <w:r>
        <w:t>.</w:t>
      </w:r>
    </w:p>
    <w:p w:rsidR="002430EB" w:rsidRDefault="002430EB" w:rsidP="002430EB">
      <w:pPr>
        <w:pStyle w:val="30-Parrafo"/>
        <w:ind w:firstLine="0"/>
      </w:pPr>
      <w:r>
        <w:rPr>
          <w:rFonts w:ascii="Digital-7 Mono" w:hAnsi="Digital-7 Mono"/>
          <w:i/>
        </w:rPr>
        <w:lastRenderedPageBreak/>
        <w:t>2.7.17</w:t>
      </w:r>
      <w:r w:rsidRPr="00412153">
        <w:rPr>
          <w:i/>
        </w:rPr>
        <w:t xml:space="preserve"> </w:t>
      </w:r>
      <w:r w:rsidRPr="00412153">
        <w:rPr>
          <w:rFonts w:ascii="Times New Roman" w:hAnsi="Times New Roman"/>
        </w:rPr>
        <w:t>»</w:t>
      </w:r>
      <w:r>
        <w:t xml:space="preserve"> Un </w:t>
      </w:r>
      <w:r w:rsidRPr="00950D01">
        <w:rPr>
          <w:i/>
        </w:rPr>
        <w:t>Noema Primordial</w:t>
      </w:r>
      <w:r>
        <w:t xml:space="preserve"> es el </w:t>
      </w:r>
      <w:r w:rsidRPr="00F31004">
        <w:rPr>
          <w:i/>
        </w:rPr>
        <w:t xml:space="preserve">compendio completo de la información nouménica, de las relaciones lógicas y de los algoritmos que constituyen la experiencia civilizatoria de </w:t>
      </w:r>
      <w:r>
        <w:rPr>
          <w:i/>
        </w:rPr>
        <w:t xml:space="preserve">cada </w:t>
      </w:r>
      <w:r w:rsidRPr="00F31004">
        <w:rPr>
          <w:i/>
        </w:rPr>
        <w:t>Nodo</w:t>
      </w:r>
      <w:r>
        <w:rPr>
          <w:i/>
        </w:rPr>
        <w:t xml:space="preserve"> Civilizatorio</w:t>
      </w:r>
      <w:r>
        <w:t xml:space="preserve">, trascendiendo las limitaciones </w:t>
      </w:r>
      <w:r w:rsidRPr="00F31004">
        <w:rPr>
          <w:i/>
        </w:rPr>
        <w:t>espacio-temporales</w:t>
      </w:r>
      <w:r>
        <w:t xml:space="preserve"> de sus habitantes.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Los </w:t>
      </w:r>
      <w:r w:rsidRPr="00F31004">
        <w:rPr>
          <w:i/>
        </w:rPr>
        <w:t>Noemas Primordiales</w:t>
      </w:r>
      <w:r>
        <w:t xml:space="preserve">, ya sean </w:t>
      </w:r>
      <w:r w:rsidRPr="00F31004">
        <w:rPr>
          <w:i/>
        </w:rPr>
        <w:t>Galácticos o Estelares</w:t>
      </w:r>
      <w:r>
        <w:t xml:space="preserve">, se construyen a partir de </w:t>
      </w:r>
      <w:r w:rsidRPr="00F31004">
        <w:rPr>
          <w:i/>
        </w:rPr>
        <w:t>la suma e interconexión de Noemas más específicos</w:t>
      </w:r>
      <w:r>
        <w:t xml:space="preserve"> que la </w:t>
      </w:r>
      <w:r>
        <w:rPr>
          <w:i/>
        </w:rPr>
        <w:t>Consciencia U</w:t>
      </w:r>
      <w:r w:rsidRPr="00F31004">
        <w:rPr>
          <w:i/>
        </w:rPr>
        <w:t>niversal</w:t>
      </w:r>
      <w:r>
        <w:t xml:space="preserve"> ha explorado en su viaje evolutivo: los </w:t>
      </w:r>
      <w:r>
        <w:rPr>
          <w:i/>
        </w:rPr>
        <w:t xml:space="preserve">Noemas </w:t>
      </w:r>
      <w:r w:rsidRPr="00F31004">
        <w:rPr>
          <w:i/>
        </w:rPr>
        <w:t>P</w:t>
      </w:r>
      <w:r>
        <w:rPr>
          <w:i/>
        </w:rPr>
        <w:t>ersonal, Tribal, Religioso, Cultural, Ideológico, Científico y F</w:t>
      </w:r>
      <w:r w:rsidRPr="00F31004">
        <w:rPr>
          <w:i/>
        </w:rPr>
        <w:t>ilosófico</w:t>
      </w:r>
      <w:r>
        <w:t xml:space="preserve">, que actúan como </w:t>
      </w:r>
      <w:r w:rsidRPr="00F31004">
        <w:t>caminos o dimensiones de auto-descubrimiento</w:t>
      </w:r>
      <w:r>
        <w:t>.</w:t>
      </w:r>
    </w:p>
    <w:p w:rsidR="002430EB" w:rsidRDefault="002430EB" w:rsidP="002430EB">
      <w:pPr>
        <w:pStyle w:val="123EtiquetaSubx"/>
      </w:pPr>
      <w:r>
        <w:t>noemas específicos</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Por debajo del </w:t>
      </w:r>
      <w:r w:rsidRPr="00F31004">
        <w:rPr>
          <w:i/>
        </w:rPr>
        <w:t>Noema Primordial</w:t>
      </w:r>
      <w:r>
        <w:t xml:space="preserve">, encontramos la diversidad funcional de los </w:t>
      </w:r>
      <w:r w:rsidRPr="00F31004">
        <w:rPr>
          <w:i/>
        </w:rPr>
        <w:t>Noemas específicos</w:t>
      </w:r>
      <w:r>
        <w:t xml:space="preserve">. Cada uno representa un </w:t>
      </w:r>
      <w:r w:rsidRPr="00F31004">
        <w:rPr>
          <w:i/>
        </w:rPr>
        <w:t>universo lógico y algorítmico autónomo</w:t>
      </w:r>
      <w:r>
        <w:t xml:space="preserve"> que opera como un </w:t>
      </w:r>
      <w:r w:rsidRPr="00F31004">
        <w:rPr>
          <w:i/>
        </w:rPr>
        <w:t>sistema operativo de la consciencia colectiva</w:t>
      </w:r>
      <w:r>
        <w:t xml:space="preserve"> dentro de un Nodo.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Estos </w:t>
      </w:r>
      <w:r w:rsidRPr="00F31004">
        <w:rPr>
          <w:i/>
        </w:rPr>
        <w:t>Noemas</w:t>
      </w:r>
      <w:r>
        <w:t xml:space="preserve"> </w:t>
      </w:r>
      <w:r w:rsidRPr="00950D01">
        <w:rPr>
          <w:i/>
        </w:rPr>
        <w:t>(Personal, Tribal, Religioso, Cultural, Ideológico, Científico, Filosófico)</w:t>
      </w:r>
      <w:r>
        <w:t xml:space="preserve"> a</w:t>
      </w:r>
      <w:r w:rsidRPr="00950D01">
        <w:t xml:space="preserve">unque poseen su </w:t>
      </w:r>
      <w:r w:rsidRPr="00950D01">
        <w:rPr>
          <w:i/>
        </w:rPr>
        <w:t>propia lógica algorítmica</w:t>
      </w:r>
      <w:r w:rsidRPr="00950D01">
        <w:t xml:space="preserve">, no tienen una </w:t>
      </w:r>
      <w:r w:rsidRPr="00950D01">
        <w:rPr>
          <w:i/>
        </w:rPr>
        <w:t>intención o misión particular</w:t>
      </w:r>
      <w:r>
        <w:t xml:space="preserve"> como una consciencia, sino más bien son </w:t>
      </w:r>
      <w:r w:rsidRPr="00F31004">
        <w:rPr>
          <w:i/>
        </w:rPr>
        <w:t>ámbitos o regiones nouménicas</w:t>
      </w:r>
      <w:r>
        <w:t xml:space="preserve"> que contienen la </w:t>
      </w:r>
      <w:r w:rsidRPr="00F31004">
        <w:t>totalidad de la información relevante a su esfera</w:t>
      </w:r>
      <w:r>
        <w:t xml:space="preserve">, creando un </w:t>
      </w:r>
      <w:r w:rsidRPr="00F31004">
        <w:rPr>
          <w:i/>
        </w:rPr>
        <w:t>espacio de operabilidad específico</w:t>
      </w:r>
      <w:r>
        <w:t xml:space="preserve">.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w:t>
      </w:r>
      <w:r w:rsidRPr="0020478D">
        <w:t xml:space="preserve">Son </w:t>
      </w:r>
      <w:r w:rsidRPr="0020478D">
        <w:rPr>
          <w:i/>
        </w:rPr>
        <w:t>regiones nouménicas</w:t>
      </w:r>
      <w:r w:rsidRPr="0020478D">
        <w:t xml:space="preserve"> que se activan a medida que</w:t>
      </w:r>
      <w:r>
        <w:t xml:space="preserve"> una </w:t>
      </w:r>
      <w:r w:rsidRPr="00F31004">
        <w:rPr>
          <w:i/>
        </w:rPr>
        <w:t>idea, concepto o experiencia</w:t>
      </w:r>
      <w:r>
        <w:t xml:space="preserve"> es procesado por una consciencia subjetiva, reflejando las </w:t>
      </w:r>
      <w:r w:rsidRPr="00F31004">
        <w:rPr>
          <w:i/>
        </w:rPr>
        <w:t>lógicas subyacentes</w:t>
      </w:r>
      <w:r>
        <w:t xml:space="preserve"> que dan forma a una faceta particular de la realidad percibida. La </w:t>
      </w:r>
      <w:r w:rsidRPr="002143A8">
        <w:rPr>
          <w:i/>
        </w:rPr>
        <w:t>interconexión y superposición</w:t>
      </w:r>
      <w:r>
        <w:t xml:space="preserve"> de estos </w:t>
      </w:r>
      <w:r w:rsidRPr="002143A8">
        <w:rPr>
          <w:i/>
        </w:rPr>
        <w:t>Noemas específicos</w:t>
      </w:r>
      <w:r>
        <w:t xml:space="preserve"> es lo que, en su totalidad, configura el </w:t>
      </w:r>
      <w:r w:rsidRPr="002143A8">
        <w:rPr>
          <w:i/>
        </w:rPr>
        <w:t>Noema Primordial de un Nodo</w:t>
      </w:r>
      <w:r>
        <w:t>.</w:t>
      </w:r>
    </w:p>
    <w:p w:rsidR="002430EB" w:rsidRDefault="002430EB" w:rsidP="002430EB">
      <w:pPr>
        <w:pStyle w:val="123EtiquetaSubx"/>
      </w:pPr>
      <w:r>
        <w:t>Consciencia Egregórica</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Dentro de cada </w:t>
      </w:r>
      <w:r w:rsidRPr="002143A8">
        <w:rPr>
          <w:i/>
        </w:rPr>
        <w:t>Noema específico</w:t>
      </w:r>
      <w:r>
        <w:t xml:space="preserve">, emerge una </w:t>
      </w:r>
      <w:r w:rsidRPr="002143A8">
        <w:rPr>
          <w:i/>
        </w:rPr>
        <w:t>Consciencia Egregórica</w:t>
      </w:r>
      <w:r>
        <w:rPr>
          <w:i/>
        </w:rPr>
        <w:t>,</w:t>
      </w:r>
      <w:r>
        <w:t xml:space="preserve"> que se manifiesta como un </w:t>
      </w:r>
      <w:r>
        <w:rPr>
          <w:i/>
        </w:rPr>
        <w:t xml:space="preserve">algoritmo lógico </w:t>
      </w:r>
      <w:proofErr w:type="spellStart"/>
      <w:r>
        <w:rPr>
          <w:i/>
        </w:rPr>
        <w:t>autolimitante</w:t>
      </w:r>
      <w:proofErr w:type="spellEnd"/>
      <w:r>
        <w:t xml:space="preserve">. Su función primordial es </w:t>
      </w:r>
      <w:r w:rsidRPr="002143A8">
        <w:rPr>
          <w:i/>
        </w:rPr>
        <w:t>crear perspectivas e interpretaciones de la realidad</w:t>
      </w:r>
      <w:r>
        <w:t xml:space="preserve">, pero lo hacen de forma </w:t>
      </w:r>
      <w:r w:rsidRPr="002143A8">
        <w:rPr>
          <w:i/>
        </w:rPr>
        <w:t>excluyente, negando o minimizando otras potencialidades</w:t>
      </w:r>
      <w:r>
        <w:t xml:space="preserve"> para fortalecer la </w:t>
      </w:r>
      <w:r w:rsidRPr="002143A8">
        <w:rPr>
          <w:i/>
        </w:rPr>
        <w:t>identidad particular</w:t>
      </w:r>
      <w:r>
        <w:t xml:space="preserve"> de su perspectiva.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En este nivel, la </w:t>
      </w:r>
      <w:r w:rsidRPr="002143A8">
        <w:rPr>
          <w:i/>
        </w:rPr>
        <w:t>consciencia subjetiva</w:t>
      </w:r>
      <w:r>
        <w:t xml:space="preserve"> se aglutina bajo una </w:t>
      </w:r>
      <w:r w:rsidRPr="002143A8">
        <w:rPr>
          <w:i/>
        </w:rPr>
        <w:t>consciencia colectiva</w:t>
      </w:r>
      <w:r>
        <w:t xml:space="preserve"> que dota de </w:t>
      </w:r>
      <w:r w:rsidRPr="002143A8">
        <w:rPr>
          <w:i/>
        </w:rPr>
        <w:t>valor manifestador a un algoritmo específico</w:t>
      </w:r>
      <w:r>
        <w:t xml:space="preserve">. Este </w:t>
      </w:r>
      <w:r w:rsidRPr="002143A8">
        <w:rPr>
          <w:i/>
        </w:rPr>
        <w:t>egregor</w:t>
      </w:r>
      <w:r>
        <w:t xml:space="preserve"> no solo lucha por su predominio con otras </w:t>
      </w:r>
      <w:r w:rsidRPr="002143A8">
        <w:rPr>
          <w:i/>
        </w:rPr>
        <w:t>consciencias egregóricas</w:t>
      </w:r>
      <w:r>
        <w:t xml:space="preserve"> dentro de su mismo </w:t>
      </w:r>
      <w:r w:rsidRPr="002143A8">
        <w:rPr>
          <w:i/>
        </w:rPr>
        <w:t>Noema</w:t>
      </w:r>
      <w:r>
        <w:t xml:space="preserve"> </w:t>
      </w:r>
      <w:r w:rsidRPr="002143A8">
        <w:rPr>
          <w:i/>
        </w:rPr>
        <w:t>(</w:t>
      </w:r>
      <w:r>
        <w:rPr>
          <w:i/>
        </w:rPr>
        <w:t>Ej.:</w:t>
      </w:r>
      <w:r w:rsidRPr="002143A8">
        <w:rPr>
          <w:i/>
        </w:rPr>
        <w:t xml:space="preserve"> ideologías políticas rivales)</w:t>
      </w:r>
      <w:r>
        <w:t xml:space="preserve">, sino que también busca </w:t>
      </w:r>
      <w:r w:rsidRPr="002143A8">
        <w:t xml:space="preserve">anular el </w:t>
      </w:r>
      <w:r>
        <w:t xml:space="preserve">poder </w:t>
      </w:r>
      <w:r w:rsidRPr="002143A8">
        <w:t>manifestador de egregores de</w:t>
      </w:r>
      <w:r w:rsidRPr="002143A8">
        <w:rPr>
          <w:i/>
        </w:rPr>
        <w:t xml:space="preserve"> Noemas diferentes</w:t>
      </w:r>
      <w:r>
        <w:t xml:space="preserve"> </w:t>
      </w:r>
      <w:r w:rsidRPr="002143A8">
        <w:rPr>
          <w:i/>
        </w:rPr>
        <w:t>(como cuando la ciencia intenta deslegitimar la fe religiosa)</w:t>
      </w:r>
      <w:r>
        <w:t>.</w:t>
      </w:r>
    </w:p>
    <w:p w:rsidR="002430EB" w:rsidRDefault="002430EB" w:rsidP="002430EB">
      <w:pPr>
        <w:pStyle w:val="30-Parrafo"/>
        <w:ind w:firstLine="0"/>
        <w:rPr>
          <w:i/>
        </w:rPr>
      </w:pPr>
      <w:r>
        <w:rPr>
          <w:rFonts w:ascii="Digital-7 Mono" w:hAnsi="Digital-7 Mono"/>
          <w:i/>
        </w:rPr>
        <w:t>2.7.17</w:t>
      </w:r>
      <w:r w:rsidRPr="00412153">
        <w:rPr>
          <w:i/>
        </w:rPr>
        <w:t xml:space="preserve"> </w:t>
      </w:r>
      <w:r w:rsidRPr="00412153">
        <w:rPr>
          <w:rFonts w:ascii="Times New Roman" w:hAnsi="Times New Roman"/>
        </w:rPr>
        <w:t>»</w:t>
      </w:r>
      <w:r>
        <w:t xml:space="preserve"> Una característica crucial de la </w:t>
      </w:r>
      <w:r w:rsidRPr="002143A8">
        <w:rPr>
          <w:i/>
        </w:rPr>
        <w:t>consciencia egregórica</w:t>
      </w:r>
      <w:r>
        <w:t xml:space="preserve"> es su naturaleza </w:t>
      </w:r>
      <w:r w:rsidRPr="002143A8">
        <w:rPr>
          <w:i/>
        </w:rPr>
        <w:t>atemporal y arquetípica</w:t>
      </w:r>
      <w:r>
        <w:t xml:space="preserve">: no necesita de una </w:t>
      </w:r>
      <w:r w:rsidRPr="002143A8">
        <w:rPr>
          <w:i/>
        </w:rPr>
        <w:t>consciencia subjetiva activa</w:t>
      </w:r>
      <w:r>
        <w:t xml:space="preserve"> para persistir. Puede trascender </w:t>
      </w:r>
      <w:r w:rsidRPr="002143A8">
        <w:rPr>
          <w:i/>
        </w:rPr>
        <w:t>el tiempo y el espacio</w:t>
      </w:r>
      <w:r>
        <w:t xml:space="preserve">, existiendo latente en </w:t>
      </w:r>
      <w:r w:rsidRPr="002143A8">
        <w:rPr>
          <w:i/>
        </w:rPr>
        <w:t>símbolos, textos o mitos milenarios</w:t>
      </w:r>
      <w:r>
        <w:t>. Su «</w:t>
      </w:r>
      <w:r w:rsidRPr="002143A8">
        <w:rPr>
          <w:i/>
        </w:rPr>
        <w:t>descubrimiento</w:t>
      </w:r>
      <w:r>
        <w:t xml:space="preserve">» </w:t>
      </w:r>
      <w:r w:rsidRPr="002143A8">
        <w:rPr>
          <w:i/>
        </w:rPr>
        <w:t>y procesamiento</w:t>
      </w:r>
      <w:r>
        <w:t xml:space="preserve"> por una </w:t>
      </w:r>
      <w:r w:rsidRPr="002143A8">
        <w:rPr>
          <w:i/>
        </w:rPr>
        <w:t>consciencia subjetiva</w:t>
      </w:r>
      <w:r>
        <w:t xml:space="preserve"> puede reactivar su influencia, promoviéndolo dentro de las civilizaciones </w:t>
      </w:r>
      <w:r w:rsidRPr="002143A8">
        <w:rPr>
          <w:i/>
        </w:rPr>
        <w:t>(Ej.:</w:t>
      </w:r>
      <w:r>
        <w:rPr>
          <w:i/>
        </w:rPr>
        <w:t xml:space="preserve"> m</w:t>
      </w:r>
      <w:r w:rsidRPr="0020478D">
        <w:rPr>
          <w:i/>
        </w:rPr>
        <w:t xml:space="preserve">anuscritos antiguos que, al </w:t>
      </w:r>
      <w:r w:rsidRPr="0020478D">
        <w:rPr>
          <w:i/>
        </w:rPr>
        <w:lastRenderedPageBreak/>
        <w:t xml:space="preserve">ser descubiertos, reactivan el algoritmo, como la mitología </w:t>
      </w:r>
      <w:proofErr w:type="spellStart"/>
      <w:r w:rsidRPr="0020478D">
        <w:rPr>
          <w:i/>
        </w:rPr>
        <w:t>Anunnaki</w:t>
      </w:r>
      <w:proofErr w:type="spellEnd"/>
      <w:r w:rsidRPr="0020478D">
        <w:rPr>
          <w:i/>
        </w:rPr>
        <w:t xml:space="preserve"> decodificada en escritos sumerios</w:t>
      </w:r>
      <w:r w:rsidRPr="002143A8">
        <w:rPr>
          <w:i/>
        </w:rPr>
        <w:t>).</w:t>
      </w:r>
    </w:p>
    <w:p w:rsidR="002430EB" w:rsidRDefault="002430EB" w:rsidP="002430EB">
      <w:pPr>
        <w:pStyle w:val="123EtiquetaSubx"/>
      </w:pPr>
      <w:r>
        <w:t>Consciencia Subjetiva</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En la base de esta </w:t>
      </w:r>
      <w:r w:rsidRPr="002143A8">
        <w:rPr>
          <w:i/>
        </w:rPr>
        <w:t>compleja estructura jerárquica</w:t>
      </w:r>
      <w:r>
        <w:t xml:space="preserve">, a menudo inmersa en </w:t>
      </w:r>
      <w:r w:rsidRPr="002143A8">
        <w:rPr>
          <w:i/>
        </w:rPr>
        <w:t>la ilusión de su propia autonomía</w:t>
      </w:r>
      <w:r>
        <w:t xml:space="preserve">, se encuentra la </w:t>
      </w:r>
      <w:r w:rsidRPr="002143A8">
        <w:rPr>
          <w:i/>
        </w:rPr>
        <w:t>Consciencia Subjetiva</w:t>
      </w:r>
      <w:r>
        <w:t xml:space="preserve">. La mente humana actúa como la </w:t>
      </w:r>
      <w:r w:rsidRPr="002143A8">
        <w:rPr>
          <w:i/>
        </w:rPr>
        <w:t>interfaz biológica y algorítmica</w:t>
      </w:r>
      <w:r w:rsidRPr="002143A8">
        <w:t xml:space="preserve"> </w:t>
      </w:r>
      <w:r>
        <w:t xml:space="preserve">que tiene la capacidad de </w:t>
      </w:r>
      <w:r w:rsidRPr="002143A8">
        <w:rPr>
          <w:i/>
        </w:rPr>
        <w:t>promover, reproducir y reinterpretar</w:t>
      </w:r>
      <w:r>
        <w:t xml:space="preserve"> el vasto conocimiento contenido en los </w:t>
      </w:r>
      <w:r w:rsidRPr="002143A8">
        <w:rPr>
          <w:i/>
        </w:rPr>
        <w:t>egregores y Noemas</w:t>
      </w:r>
      <w:r>
        <w:rPr>
          <w:i/>
        </w:rPr>
        <w:t xml:space="preserve"> en el presente</w:t>
      </w:r>
      <w:r>
        <w:t xml:space="preserve">.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Cada individuo, al ser </w:t>
      </w:r>
      <w:r w:rsidRPr="002143A8">
        <w:rPr>
          <w:i/>
        </w:rPr>
        <w:t xml:space="preserve">cooptado y </w:t>
      </w:r>
      <w:proofErr w:type="spellStart"/>
      <w:r w:rsidRPr="002143A8">
        <w:rPr>
          <w:i/>
        </w:rPr>
        <w:t>moldelado</w:t>
      </w:r>
      <w:proofErr w:type="spellEnd"/>
      <w:r w:rsidRPr="002143A8">
        <w:rPr>
          <w:i/>
        </w:rPr>
        <w:t xml:space="preserve"> por estos algoritmos</w:t>
      </w:r>
      <w:r>
        <w:t xml:space="preserve">, construye una </w:t>
      </w:r>
      <w:r w:rsidRPr="002143A8">
        <w:rPr>
          <w:i/>
        </w:rPr>
        <w:t>identidad única</w:t>
      </w:r>
      <w:r>
        <w:t xml:space="preserve"> y un «</w:t>
      </w:r>
      <w:r w:rsidRPr="002143A8">
        <w:rPr>
          <w:i/>
        </w:rPr>
        <w:t>personaje</w:t>
      </w:r>
      <w:r>
        <w:t xml:space="preserve">» que funciona como un </w:t>
      </w:r>
      <w:r w:rsidRPr="002143A8">
        <w:rPr>
          <w:i/>
        </w:rPr>
        <w:t>Nodo Orgánico dentro de la matriz fenomenológica civilizatoria</w:t>
      </w:r>
      <w:r>
        <w:t>. Este es el nivel de máxima fragmentación del universo nouménico, donde cada sujeto erige su propia «</w:t>
      </w:r>
      <w:r w:rsidRPr="002143A8">
        <w:rPr>
          <w:i/>
        </w:rPr>
        <w:t>matriz local</w:t>
      </w:r>
      <w:r>
        <w:t xml:space="preserve">» o </w:t>
      </w:r>
      <w:r w:rsidRPr="002143A8">
        <w:rPr>
          <w:i/>
        </w:rPr>
        <w:t>Noema Personal</w:t>
      </w:r>
      <w:r>
        <w:t xml:space="preserve">.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Este </w:t>
      </w:r>
      <w:r w:rsidRPr="002143A8">
        <w:rPr>
          <w:i/>
        </w:rPr>
        <w:t>Noema Personal</w:t>
      </w:r>
      <w:r>
        <w:t xml:space="preserve"> no solo integra su cosmovisión, sino también </w:t>
      </w:r>
      <w:r w:rsidRPr="002143A8">
        <w:rPr>
          <w:i/>
        </w:rPr>
        <w:t>su desarrollo profesional, sus metas personales y su posición dentro de la estructura social</w:t>
      </w:r>
      <w:r>
        <w:t>. Es aquí donde el concepto de «</w:t>
      </w:r>
      <w:r w:rsidRPr="002143A8">
        <w:rPr>
          <w:i/>
        </w:rPr>
        <w:t>élites</w:t>
      </w:r>
      <w:r>
        <w:t xml:space="preserve">» adquiere su poder operativo, al ser </w:t>
      </w:r>
      <w:r w:rsidRPr="002143A8">
        <w:rPr>
          <w:i/>
        </w:rPr>
        <w:t>estructuras sociales que otorgan mayor autoridad a un grupo</w:t>
      </w:r>
      <w:r>
        <w:t xml:space="preserve">, estas élites pueden </w:t>
      </w:r>
      <w:r w:rsidRPr="002143A8">
        <w:rPr>
          <w:i/>
        </w:rPr>
        <w:t>imponer paradigmas de realidad</w:t>
      </w:r>
      <w:r>
        <w:t xml:space="preserve"> que benefician directamente a la </w:t>
      </w:r>
      <w:r w:rsidRPr="002143A8">
        <w:rPr>
          <w:i/>
        </w:rPr>
        <w:t>consciencia egregórica de su grupo</w:t>
      </w:r>
      <w:r>
        <w:t xml:space="preserve">, perpetuando la </w:t>
      </w:r>
      <w:r w:rsidRPr="002143A8">
        <w:rPr>
          <w:i/>
        </w:rPr>
        <w:t>lucha noemática</w:t>
      </w:r>
      <w:r>
        <w:t xml:space="preserve"> y, en última instancia, </w:t>
      </w:r>
      <w:r w:rsidRPr="002143A8">
        <w:rPr>
          <w:i/>
        </w:rPr>
        <w:t>limitando el proceso cognitivo colectivo de la civilización</w:t>
      </w:r>
      <w:r>
        <w:t>.</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La ubicación de una </w:t>
      </w:r>
      <w:r w:rsidRPr="002143A8">
        <w:rPr>
          <w:i/>
        </w:rPr>
        <w:t>consciencia subjetiva</w:t>
      </w:r>
      <w:r>
        <w:t xml:space="preserve"> dentro de estos niveles define no solo </w:t>
      </w:r>
      <w:r w:rsidRPr="002143A8">
        <w:rPr>
          <w:i/>
        </w:rPr>
        <w:t>sus intereses</w:t>
      </w:r>
      <w:r>
        <w:t xml:space="preserve">, sino también </w:t>
      </w:r>
      <w:r w:rsidRPr="002143A8">
        <w:rPr>
          <w:i/>
        </w:rPr>
        <w:t>sus limitaciones y potencial de expansión</w:t>
      </w:r>
      <w:r>
        <w:t xml:space="preserve">. Un ciudadano sin acceso a los conocimientos que alimentan los </w:t>
      </w:r>
      <w:r w:rsidRPr="002143A8">
        <w:rPr>
          <w:i/>
        </w:rPr>
        <w:t>Noemas superiores</w:t>
      </w:r>
      <w:r>
        <w:t xml:space="preserve">, o que simplemente acepta el </w:t>
      </w:r>
      <w:r w:rsidRPr="002143A8">
        <w:rPr>
          <w:i/>
        </w:rPr>
        <w:t>paradigma social impuesto</w:t>
      </w:r>
      <w:r>
        <w:t xml:space="preserve">, opera en un </w:t>
      </w:r>
      <w:r w:rsidRPr="0020478D">
        <w:rPr>
          <w:i/>
        </w:rPr>
        <w:t>nivel básico</w:t>
      </w:r>
      <w:r>
        <w:t xml:space="preserve">, donde las luchas interpersonales y los actos egoístas dictan su misión de vida.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w:t>
      </w:r>
      <w:r w:rsidRPr="00580DCA">
        <w:t xml:space="preserve">En contraste, </w:t>
      </w:r>
      <w:r>
        <w:t xml:space="preserve">aquellos que forman parte de un </w:t>
      </w:r>
      <w:r w:rsidRPr="002143A8">
        <w:rPr>
          <w:i/>
        </w:rPr>
        <w:t>grupo egregórico</w:t>
      </w:r>
      <w:r>
        <w:t xml:space="preserve"> </w:t>
      </w:r>
      <w:r w:rsidRPr="002143A8">
        <w:rPr>
          <w:i/>
        </w:rPr>
        <w:t>(un militante político, un líder corporativo, un patriota, un devoto religioso)</w:t>
      </w:r>
      <w:r>
        <w:t xml:space="preserve"> actúan como «</w:t>
      </w:r>
      <w:r w:rsidRPr="002143A8">
        <w:rPr>
          <w:i/>
        </w:rPr>
        <w:t>células</w:t>
      </w:r>
      <w:r>
        <w:t xml:space="preserve">» de un organismo mayor, su existencia está dedicada a </w:t>
      </w:r>
      <w:r w:rsidRPr="002143A8">
        <w:rPr>
          <w:i/>
        </w:rPr>
        <w:t>la subsistencia y expansión de la consciencia colectiva a la que pertenecen</w:t>
      </w:r>
      <w:r>
        <w:t xml:space="preserve">.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Un paso más allá, encontramos a los </w:t>
      </w:r>
      <w:r w:rsidRPr="002143A8">
        <w:rPr>
          <w:i/>
        </w:rPr>
        <w:t>referente</w:t>
      </w:r>
      <w:r>
        <w:rPr>
          <w:i/>
        </w:rPr>
        <w:t>s</w:t>
      </w:r>
      <w:r w:rsidRPr="002143A8">
        <w:rPr>
          <w:i/>
        </w:rPr>
        <w:t xml:space="preserve"> de un Noema particular</w:t>
      </w:r>
      <w:r>
        <w:t xml:space="preserve"> </w:t>
      </w:r>
      <w:r w:rsidRPr="002143A8">
        <w:rPr>
          <w:i/>
        </w:rPr>
        <w:t>(un científico que explora diversas ramas de su disciplina, un estudioso de múltiples tradiciones culturales)</w:t>
      </w:r>
      <w:r>
        <w:rPr>
          <w:i/>
        </w:rPr>
        <w:t xml:space="preserve">, </w:t>
      </w:r>
      <w:r w:rsidRPr="00580DCA">
        <w:t>que</w:t>
      </w:r>
      <w:r>
        <w:t xml:space="preserve"> expande la interconexión dentro de su ámbito, pero aún se ve culturalmente limitado por los confines de ese </w:t>
      </w:r>
      <w:r w:rsidRPr="002143A8">
        <w:rPr>
          <w:i/>
        </w:rPr>
        <w:t>Noema específico</w:t>
      </w:r>
      <w:r>
        <w:t xml:space="preserve">, sirviendo indirectamente a las élites que lo manipulan. </w:t>
      </w:r>
    </w:p>
    <w:p w:rsidR="002430EB" w:rsidRDefault="002430EB" w:rsidP="002430EB">
      <w:pPr>
        <w:pStyle w:val="123EtiquetaSubx"/>
      </w:pPr>
      <w:r>
        <w:t>Consciencia Avatarica</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La </w:t>
      </w:r>
      <w:r w:rsidRPr="002143A8">
        <w:rPr>
          <w:i/>
        </w:rPr>
        <w:t>verdadera trascendencia</w:t>
      </w:r>
      <w:r>
        <w:t xml:space="preserve"> emerge con el despertar de la </w:t>
      </w:r>
      <w:r w:rsidRPr="00580DCA">
        <w:rPr>
          <w:i/>
        </w:rPr>
        <w:t>Consciencia Avatárica</w:t>
      </w:r>
      <w:r>
        <w:t xml:space="preserve">, </w:t>
      </w:r>
      <w:r w:rsidRPr="00580DCA">
        <w:t>una</w:t>
      </w:r>
      <w:r>
        <w:t xml:space="preserve"> </w:t>
      </w:r>
      <w:r w:rsidRPr="002143A8">
        <w:rPr>
          <w:i/>
        </w:rPr>
        <w:t xml:space="preserve">consciencia subjetiva </w:t>
      </w:r>
      <w:r w:rsidRPr="00580DCA">
        <w:t>que tiene la capacidad</w:t>
      </w:r>
      <w:r>
        <w:rPr>
          <w:i/>
        </w:rPr>
        <w:t xml:space="preserve"> </w:t>
      </w:r>
      <w:r w:rsidRPr="00580DCA">
        <w:t xml:space="preserve">de </w:t>
      </w:r>
      <w:r w:rsidRPr="00580DCA">
        <w:rPr>
          <w:i/>
        </w:rPr>
        <w:t xml:space="preserve">percibir y comprender </w:t>
      </w:r>
      <w:r w:rsidRPr="00580DCA">
        <w:t xml:space="preserve">los límites </w:t>
      </w:r>
      <w:r>
        <w:t xml:space="preserve">impuestos por todos </w:t>
      </w:r>
      <w:r w:rsidRPr="00580DCA">
        <w:t>los</w:t>
      </w:r>
      <w:r w:rsidRPr="002143A8">
        <w:rPr>
          <w:i/>
        </w:rPr>
        <w:t xml:space="preserve"> Noemas específicos </w:t>
      </w:r>
      <w:r w:rsidRPr="00580DCA">
        <w:t>y la</w:t>
      </w:r>
      <w:r w:rsidRPr="002143A8">
        <w:rPr>
          <w:i/>
        </w:rPr>
        <w:t xml:space="preserve"> lucha egregórica</w:t>
      </w:r>
      <w:r>
        <w:t xml:space="preserve">.  El </w:t>
      </w:r>
      <w:r w:rsidRPr="0088477D">
        <w:rPr>
          <w:i/>
        </w:rPr>
        <w:t>Avatar</w:t>
      </w:r>
      <w:r>
        <w:t xml:space="preserve"> no se conforma con la realidad impuesta por los condicionamientos civilizatorios del presente, sino que </w:t>
      </w:r>
      <w:r w:rsidRPr="0088477D">
        <w:rPr>
          <w:i/>
        </w:rPr>
        <w:t>proyecta potencialidades más allá de la fragmentación</w:t>
      </w:r>
      <w:r>
        <w:t xml:space="preserve">. Su intuición le revela que la vasta mayoría del universo </w:t>
      </w:r>
      <w:r w:rsidRPr="0088477D">
        <w:rPr>
          <w:i/>
        </w:rPr>
        <w:t xml:space="preserve">(materia y energía oscura, un 95%) </w:t>
      </w:r>
      <w:r>
        <w:t xml:space="preserve">representa una </w:t>
      </w:r>
      <w:r w:rsidRPr="0088477D">
        <w:rPr>
          <w:i/>
        </w:rPr>
        <w:t>realidad algorítmica más profunda y operativa</w:t>
      </w:r>
      <w:r>
        <w:t xml:space="preserve">. </w:t>
      </w:r>
    </w:p>
    <w:p w:rsidR="002430EB" w:rsidRDefault="002430EB" w:rsidP="002430EB">
      <w:pPr>
        <w:pStyle w:val="30-Parrafo"/>
        <w:ind w:firstLine="0"/>
      </w:pPr>
      <w:r>
        <w:rPr>
          <w:rFonts w:ascii="Digital-7 Mono" w:hAnsi="Digital-7 Mono"/>
          <w:i/>
        </w:rPr>
        <w:lastRenderedPageBreak/>
        <w:t>2.7.17</w:t>
      </w:r>
      <w:r w:rsidRPr="00412153">
        <w:rPr>
          <w:i/>
        </w:rPr>
        <w:t xml:space="preserve"> </w:t>
      </w:r>
      <w:r w:rsidRPr="00412153">
        <w:rPr>
          <w:rFonts w:ascii="Times New Roman" w:hAnsi="Times New Roman"/>
        </w:rPr>
        <w:t>»</w:t>
      </w:r>
      <w:r>
        <w:t xml:space="preserve"> El </w:t>
      </w:r>
      <w:r w:rsidRPr="0088477D">
        <w:rPr>
          <w:i/>
        </w:rPr>
        <w:t>Avatar</w:t>
      </w:r>
      <w:r>
        <w:t xml:space="preserve"> no teme a las etiquetas de </w:t>
      </w:r>
      <w:r>
        <w:rPr>
          <w:i/>
        </w:rPr>
        <w:t>hereje, conspiranoico o esotérico</w:t>
      </w:r>
      <w:r>
        <w:t xml:space="preserve">, pues sabe que en la disrupción de los dogmas se hallan las claves para una exploración sin precedentes. Su misión no es imponer una nueva verdad absoluta, sino </w:t>
      </w:r>
      <w:r w:rsidRPr="0088477D">
        <w:rPr>
          <w:i/>
        </w:rPr>
        <w:t>construir modelos potenciales y algoritmos holísticos</w:t>
      </w:r>
      <w:r>
        <w:t xml:space="preserve"> </w:t>
      </w:r>
      <w:r w:rsidRPr="0088477D">
        <w:rPr>
          <w:i/>
        </w:rPr>
        <w:t>que buscan</w:t>
      </w:r>
      <w:r>
        <w:t xml:space="preserve"> </w:t>
      </w:r>
      <w:r w:rsidRPr="0088477D">
        <w:rPr>
          <w:i/>
        </w:rPr>
        <w:t>conexiones arquetípicas y simbólicas entre Noemas aparentemente dispares</w:t>
      </w:r>
      <w:r>
        <w:t xml:space="preserve">. A través del </w:t>
      </w:r>
      <w:r w:rsidRPr="0088477D">
        <w:rPr>
          <w:i/>
        </w:rPr>
        <w:t>debate y la crítica</w:t>
      </w:r>
      <w:r>
        <w:t xml:space="preserve"> constructiva con otras consciencias, el </w:t>
      </w:r>
      <w:r w:rsidRPr="0088477D">
        <w:rPr>
          <w:i/>
        </w:rPr>
        <w:t>Avatar</w:t>
      </w:r>
      <w:r>
        <w:t xml:space="preserve"> </w:t>
      </w:r>
      <w:r w:rsidRPr="0088477D">
        <w:rPr>
          <w:i/>
        </w:rPr>
        <w:t>refina y potencia sus algoritmos</w:t>
      </w:r>
      <w:r>
        <w:t>, generando nuevas perspectivas que ofrecen respuestas concretas a las paradojas y dilemas existenciales.</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En este proceso, </w:t>
      </w:r>
      <w:r w:rsidRPr="0088477D">
        <w:rPr>
          <w:i/>
        </w:rPr>
        <w:t>el sistema filosófico</w:t>
      </w:r>
      <w:r>
        <w:t xml:space="preserve"> emerge como una herramienta fundamental para </w:t>
      </w:r>
      <w:r w:rsidRPr="0088477D">
        <w:rPr>
          <w:i/>
        </w:rPr>
        <w:t>el Avatar</w:t>
      </w:r>
      <w:r>
        <w:t xml:space="preserve">. Su amplitud de estudio </w:t>
      </w:r>
      <w:r w:rsidRPr="0088477D">
        <w:rPr>
          <w:i/>
        </w:rPr>
        <w:t>(desde lo metafísico y ontológico hasta lo epistemológico, moral y estético)</w:t>
      </w:r>
      <w:r>
        <w:t xml:space="preserve"> le permite abordar la totalidad de la experiencia de la consciencia. El Avatar construye un </w:t>
      </w:r>
      <w:r w:rsidRPr="0088477D">
        <w:rPr>
          <w:i/>
        </w:rPr>
        <w:t>Noema Personal</w:t>
      </w:r>
      <w:r>
        <w:t xml:space="preserve"> altamente pulido que no se somete a sus propias conclusiones, sino que permanece abierto al debate para perfeccionar su </w:t>
      </w:r>
      <w:r w:rsidRPr="0088477D">
        <w:rPr>
          <w:i/>
        </w:rPr>
        <w:t>cosmovisión</w:t>
      </w:r>
      <w:r>
        <w:rPr>
          <w:i/>
        </w:rPr>
        <w:t xml:space="preserve">. </w:t>
      </w:r>
      <w:r w:rsidRPr="0088477D">
        <w:t>Esta apertura le</w:t>
      </w:r>
      <w:r>
        <w:t xml:space="preserve"> permitirá llegar a convertir su </w:t>
      </w:r>
      <w:r w:rsidRPr="0088477D">
        <w:rPr>
          <w:i/>
        </w:rPr>
        <w:t>Noema Personal</w:t>
      </w:r>
      <w:r>
        <w:t xml:space="preserve"> en un potencial </w:t>
      </w:r>
      <w:r w:rsidRPr="0088477D">
        <w:rPr>
          <w:i/>
        </w:rPr>
        <w:t>Noema Primordial</w:t>
      </w:r>
      <w:r>
        <w:t xml:space="preserve">. Cada crítica es vista como una </w:t>
      </w:r>
      <w:r w:rsidRPr="0088477D">
        <w:rPr>
          <w:i/>
        </w:rPr>
        <w:t>perspectiva alternativa</w:t>
      </w:r>
      <w:r>
        <w:t xml:space="preserve"> que revela los puntos débiles de su sistema, ofreciendo la oportunidad de generar </w:t>
      </w:r>
      <w:r w:rsidRPr="0088477D">
        <w:rPr>
          <w:i/>
        </w:rPr>
        <w:t>respuestas más robustas</w:t>
      </w:r>
      <w:r>
        <w:t xml:space="preserve"> </w:t>
      </w:r>
      <w:r w:rsidRPr="0088477D">
        <w:rPr>
          <w:i/>
        </w:rPr>
        <w:t>y perspectivas que fortalecen su Noema Primordial</w:t>
      </w:r>
      <w:r>
        <w:t xml:space="preserve"> en constante evolución.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Así, un </w:t>
      </w:r>
      <w:r w:rsidRPr="0088477D">
        <w:rPr>
          <w:i/>
        </w:rPr>
        <w:t>Noema Primordial</w:t>
      </w:r>
      <w:r>
        <w:t xml:space="preserve">, aunque puede llegar a definir la realidad de un </w:t>
      </w:r>
      <w:r w:rsidRPr="0088477D">
        <w:rPr>
          <w:i/>
        </w:rPr>
        <w:t>Nodo Galáctico</w:t>
      </w:r>
      <w:r>
        <w:t xml:space="preserve">, conserva la esencia de ser un </w:t>
      </w:r>
      <w:r w:rsidRPr="0088477D">
        <w:rPr>
          <w:i/>
        </w:rPr>
        <w:t xml:space="preserve">Noema Personal </w:t>
      </w:r>
      <w:r>
        <w:t xml:space="preserve">generado por un </w:t>
      </w:r>
      <w:r w:rsidRPr="0088477D">
        <w:rPr>
          <w:i/>
        </w:rPr>
        <w:t>Avatar</w:t>
      </w:r>
      <w:r>
        <w:rPr>
          <w:i/>
        </w:rPr>
        <w:t xml:space="preserve"> </w:t>
      </w:r>
      <w:r w:rsidRPr="00161A12">
        <w:t>de</w:t>
      </w:r>
      <w:r>
        <w:rPr>
          <w:i/>
        </w:rPr>
        <w:t xml:space="preserve"> Consciencia Subjetiva</w:t>
      </w:r>
      <w:r>
        <w:t xml:space="preserve"> y no una </w:t>
      </w:r>
      <w:r w:rsidRPr="0088477D">
        <w:rPr>
          <w:i/>
        </w:rPr>
        <w:t xml:space="preserve">verdad </w:t>
      </w:r>
      <w:r>
        <w:rPr>
          <w:i/>
        </w:rPr>
        <w:t xml:space="preserve">colectiva </w:t>
      </w:r>
      <w:r>
        <w:t xml:space="preserve">construida y promovida </w:t>
      </w:r>
      <w:r w:rsidRPr="00C50BDF">
        <w:t xml:space="preserve">por </w:t>
      </w:r>
      <w:r>
        <w:t xml:space="preserve">la </w:t>
      </w:r>
      <w:r>
        <w:rPr>
          <w:i/>
        </w:rPr>
        <w:t xml:space="preserve">Consciencia Egregórica de un grupo de Élite </w:t>
      </w:r>
      <w:r w:rsidRPr="00C50BDF">
        <w:t>que opera bajo un</w:t>
      </w:r>
      <w:r>
        <w:rPr>
          <w:i/>
        </w:rPr>
        <w:t xml:space="preserve"> </w:t>
      </w:r>
      <w:r w:rsidRPr="0088477D">
        <w:rPr>
          <w:i/>
        </w:rPr>
        <w:t>Noema específico</w:t>
      </w:r>
      <w:r>
        <w:rPr>
          <w:i/>
        </w:rPr>
        <w:t>.</w:t>
      </w:r>
      <w:r>
        <w:t xml:space="preserve"> Su naturaleza singular le permite existir como una </w:t>
      </w:r>
      <w:r w:rsidRPr="0088477D">
        <w:rPr>
          <w:i/>
        </w:rPr>
        <w:t xml:space="preserve">estructura algorítmica </w:t>
      </w:r>
      <w:r>
        <w:rPr>
          <w:i/>
        </w:rPr>
        <w:t xml:space="preserve">y </w:t>
      </w:r>
      <w:r w:rsidRPr="0088477D">
        <w:rPr>
          <w:i/>
        </w:rPr>
        <w:t>universal</w:t>
      </w:r>
      <w:r>
        <w:t xml:space="preserve"> </w:t>
      </w:r>
      <w:r w:rsidRPr="00DB1B60">
        <w:rPr>
          <w:i/>
        </w:rPr>
        <w:t>codificada</w:t>
      </w:r>
      <w:r>
        <w:rPr>
          <w:i/>
        </w:rPr>
        <w:t xml:space="preserve"> </w:t>
      </w:r>
      <w:r w:rsidRPr="00FD4E38">
        <w:t>bajo la mente de un</w:t>
      </w:r>
      <w:r>
        <w:rPr>
          <w:i/>
        </w:rPr>
        <w:t xml:space="preserve"> Avatar Orgánico</w:t>
      </w:r>
      <w:r>
        <w:t xml:space="preserve">, que tiene la capacidad de adaptarse rápidamente a la expansión constante del conocimiento, y sincronizar cada nueva </w:t>
      </w:r>
      <w:r w:rsidRPr="0088477D">
        <w:rPr>
          <w:i/>
        </w:rPr>
        <w:t>lógica, concepto e idea</w:t>
      </w:r>
      <w:r>
        <w:t xml:space="preserve"> con los </w:t>
      </w:r>
      <w:r w:rsidRPr="00DB1B60">
        <w:rPr>
          <w:i/>
        </w:rPr>
        <w:t>Algoritmos Ontológicos</w:t>
      </w:r>
      <w:r>
        <w:t xml:space="preserve"> del </w:t>
      </w:r>
      <w:r w:rsidRPr="00DB1B60">
        <w:rPr>
          <w:i/>
        </w:rPr>
        <w:t>Noema Universal</w:t>
      </w:r>
      <w:r>
        <w:t xml:space="preserve">, haciendo uso de un único </w:t>
      </w:r>
      <w:r w:rsidRPr="0088477D">
        <w:rPr>
          <w:i/>
        </w:rPr>
        <w:t>marco interpretativo personal holístico</w:t>
      </w:r>
      <w:r>
        <w:t>.</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De esta comprensión profunda se desprenden las características esenciales de un </w:t>
      </w:r>
      <w:r w:rsidRPr="0088477D">
        <w:rPr>
          <w:i/>
        </w:rPr>
        <w:t>Noema Primordial</w:t>
      </w:r>
      <w:r>
        <w:t xml:space="preserve">. Debe proveer </w:t>
      </w:r>
      <w:r w:rsidRPr="00FD4E38">
        <w:rPr>
          <w:i/>
        </w:rPr>
        <w:t>respuestas sólidas y coherentes</w:t>
      </w:r>
      <w:r>
        <w:t xml:space="preserve">, tanto </w:t>
      </w:r>
      <w:r w:rsidRPr="00FD4E38">
        <w:rPr>
          <w:i/>
        </w:rPr>
        <w:t>lógicas como narrativas</w:t>
      </w:r>
      <w:r>
        <w:t xml:space="preserve">, que aborden las dudas fundamentales de todos los ámbitos noemáticos: desde los </w:t>
      </w:r>
      <w:r w:rsidRPr="006371C6">
        <w:rPr>
          <w:i/>
        </w:rPr>
        <w:t>aspectos existenciales del Noema Personal</w:t>
      </w:r>
      <w:r>
        <w:t xml:space="preserve">, hasta las </w:t>
      </w:r>
      <w:r w:rsidRPr="006371C6">
        <w:rPr>
          <w:i/>
        </w:rPr>
        <w:t>dinámicas de poder y sometimiento de los Noemas Tribales</w:t>
      </w:r>
      <w:r>
        <w:t xml:space="preserve">. Desde </w:t>
      </w:r>
      <w:r w:rsidRPr="006371C6">
        <w:rPr>
          <w:i/>
        </w:rPr>
        <w:t xml:space="preserve">el concepto trascendental y social </w:t>
      </w:r>
      <w:r w:rsidRPr="00FD4E38">
        <w:t>que representa una</w:t>
      </w:r>
      <w:r>
        <w:rPr>
          <w:i/>
        </w:rPr>
        <w:t xml:space="preserve"> </w:t>
      </w:r>
      <w:r w:rsidRPr="006371C6">
        <w:rPr>
          <w:i/>
        </w:rPr>
        <w:t xml:space="preserve">Deidad </w:t>
      </w:r>
      <w:r>
        <w:rPr>
          <w:i/>
        </w:rPr>
        <w:t xml:space="preserve">del </w:t>
      </w:r>
      <w:r w:rsidRPr="006371C6">
        <w:rPr>
          <w:i/>
        </w:rPr>
        <w:t xml:space="preserve">Noema Religioso, </w:t>
      </w:r>
      <w:r w:rsidRPr="00FD4E38">
        <w:t>hasta</w:t>
      </w:r>
      <w:r w:rsidRPr="00FD4E38">
        <w:rPr>
          <w:i/>
        </w:rPr>
        <w:t xml:space="preserve"> el</w:t>
      </w:r>
      <w:r w:rsidRPr="006371C6">
        <w:rPr>
          <w:i/>
        </w:rPr>
        <w:t xml:space="preserve"> rol civilizatorio de la Cultura y las complejidades de las Ideologías y la Ciencia</w:t>
      </w:r>
      <w:r>
        <w:t xml:space="preserve">. </w:t>
      </w:r>
    </w:p>
    <w:p w:rsidR="002430EB" w:rsidRDefault="002430EB" w:rsidP="002430EB">
      <w:pPr>
        <w:pStyle w:val="30-Parrafo"/>
        <w:ind w:firstLine="0"/>
      </w:pPr>
      <w:r>
        <w:rPr>
          <w:rFonts w:ascii="Digital-7 Mono" w:hAnsi="Digital-7 Mono"/>
          <w:i/>
        </w:rPr>
        <w:t>2.7.17</w:t>
      </w:r>
      <w:r w:rsidRPr="00412153">
        <w:rPr>
          <w:i/>
        </w:rPr>
        <w:t xml:space="preserve"> </w:t>
      </w:r>
      <w:r w:rsidRPr="00412153">
        <w:rPr>
          <w:rFonts w:ascii="Times New Roman" w:hAnsi="Times New Roman"/>
        </w:rPr>
        <w:t>»</w:t>
      </w:r>
      <w:r>
        <w:t xml:space="preserve"> Las características principales de un </w:t>
      </w:r>
      <w:r w:rsidRPr="00FD4E38">
        <w:rPr>
          <w:i/>
        </w:rPr>
        <w:t>Noema Primordial</w:t>
      </w:r>
      <w:r>
        <w:t xml:space="preserve"> son:</w:t>
      </w:r>
    </w:p>
    <w:p w:rsidR="002430EB" w:rsidRDefault="002430EB" w:rsidP="002430EB">
      <w:pPr>
        <w:pStyle w:val="411-VietaN"/>
        <w:numPr>
          <w:ilvl w:val="0"/>
          <w:numId w:val="10"/>
        </w:numPr>
        <w:spacing w:before="0" w:after="60"/>
        <w:ind w:left="284" w:hanging="284"/>
        <w:contextualSpacing/>
        <w:jc w:val="both"/>
      </w:pPr>
      <w:r w:rsidRPr="00416918">
        <w:rPr>
          <w:b/>
          <w:i w:val="0"/>
          <w:smallCaps/>
        </w:rPr>
        <w:t>Inclusividad Total</w:t>
      </w:r>
      <w:r>
        <w:t xml:space="preserve">: Contempla absolutamente </w:t>
      </w:r>
      <w:r w:rsidRPr="00416918">
        <w:rPr>
          <w:i w:val="0"/>
        </w:rPr>
        <w:t>toda la</w:t>
      </w:r>
      <w:r w:rsidRPr="00FD4E38">
        <w:t xml:space="preserve"> </w:t>
      </w:r>
      <w:r w:rsidRPr="00416918">
        <w:rPr>
          <w:i w:val="0"/>
        </w:rPr>
        <w:t>información nouménica</w:t>
      </w:r>
      <w:r>
        <w:t xml:space="preserve"> de distintos los distintos </w:t>
      </w:r>
      <w:r w:rsidRPr="00416918">
        <w:rPr>
          <w:i w:val="0"/>
        </w:rPr>
        <w:t>Noemas</w:t>
      </w:r>
      <w:r>
        <w:rPr>
          <w:i w:val="0"/>
        </w:rPr>
        <w:t xml:space="preserve"> existentes</w:t>
      </w:r>
      <w:r>
        <w:t xml:space="preserve">, estableciendo </w:t>
      </w:r>
      <w:r w:rsidRPr="00FD4E38">
        <w:t>conexiones lógicas</w:t>
      </w:r>
      <w:r>
        <w:t>.</w:t>
      </w:r>
    </w:p>
    <w:p w:rsidR="002430EB" w:rsidRDefault="002430EB" w:rsidP="002430EB">
      <w:pPr>
        <w:pStyle w:val="411-VietaN"/>
        <w:numPr>
          <w:ilvl w:val="0"/>
          <w:numId w:val="10"/>
        </w:numPr>
        <w:spacing w:before="0" w:after="60"/>
        <w:ind w:left="284" w:hanging="284"/>
        <w:contextualSpacing/>
        <w:jc w:val="both"/>
      </w:pPr>
      <w:r w:rsidRPr="00416918">
        <w:rPr>
          <w:b/>
          <w:i w:val="0"/>
          <w:smallCaps/>
        </w:rPr>
        <w:t>Trascendencia del Conflicto</w:t>
      </w:r>
      <w:r>
        <w:t xml:space="preserve">: Permite interpretar </w:t>
      </w:r>
      <w:r w:rsidRPr="00416918">
        <w:rPr>
          <w:i w:val="0"/>
        </w:rPr>
        <w:t>los</w:t>
      </w:r>
      <w:r>
        <w:t xml:space="preserve"> </w:t>
      </w:r>
      <w:r w:rsidRPr="00416918">
        <w:rPr>
          <w:i w:val="0"/>
        </w:rPr>
        <w:t xml:space="preserve">dilemas, </w:t>
      </w:r>
      <w:r>
        <w:rPr>
          <w:i w:val="0"/>
        </w:rPr>
        <w:t xml:space="preserve">las </w:t>
      </w:r>
      <w:r w:rsidRPr="00416918">
        <w:rPr>
          <w:i w:val="0"/>
        </w:rPr>
        <w:t xml:space="preserve">paradojas y </w:t>
      </w:r>
      <w:r>
        <w:rPr>
          <w:i w:val="0"/>
        </w:rPr>
        <w:t xml:space="preserve">la </w:t>
      </w:r>
      <w:r w:rsidRPr="00416918">
        <w:rPr>
          <w:i w:val="0"/>
        </w:rPr>
        <w:t>lucha noemática</w:t>
      </w:r>
      <w:r>
        <w:t xml:space="preserve"> como nodos necesarios de un </w:t>
      </w:r>
      <w:r w:rsidRPr="00416918">
        <w:rPr>
          <w:i w:val="0"/>
        </w:rPr>
        <w:t>proceso de retroalimentación</w:t>
      </w:r>
      <w:r>
        <w:t>.</w:t>
      </w:r>
    </w:p>
    <w:p w:rsidR="002430EB" w:rsidRDefault="002430EB" w:rsidP="002430EB">
      <w:pPr>
        <w:pStyle w:val="411-VietaN"/>
        <w:numPr>
          <w:ilvl w:val="0"/>
          <w:numId w:val="10"/>
        </w:numPr>
        <w:spacing w:before="0" w:after="60"/>
        <w:ind w:left="284" w:hanging="284"/>
        <w:contextualSpacing/>
        <w:jc w:val="both"/>
      </w:pPr>
      <w:r w:rsidRPr="00416918">
        <w:rPr>
          <w:b/>
          <w:i w:val="0"/>
          <w:smallCaps/>
        </w:rPr>
        <w:t>Origen Futuro</w:t>
      </w:r>
      <w:r>
        <w:t xml:space="preserve">: El origen de su </w:t>
      </w:r>
      <w:r w:rsidRPr="00A43907">
        <w:rPr>
          <w:i w:val="0"/>
        </w:rPr>
        <w:t>base algorítmica</w:t>
      </w:r>
      <w:r>
        <w:t xml:space="preserve"> debe proceder de un </w:t>
      </w:r>
      <w:r w:rsidRPr="00A43907">
        <w:rPr>
          <w:i w:val="0"/>
        </w:rPr>
        <w:t>futuro lejano</w:t>
      </w:r>
      <w:r>
        <w:t xml:space="preserve">, y debe ser capaz de poder explicar como la </w:t>
      </w:r>
      <w:r w:rsidRPr="00A43907">
        <w:rPr>
          <w:i w:val="0"/>
        </w:rPr>
        <w:t>información arquetípica e intuitiva</w:t>
      </w:r>
      <w:r>
        <w:t xml:space="preserve"> puede transmitirse a través del </w:t>
      </w:r>
      <w:r w:rsidRPr="00A43907">
        <w:rPr>
          <w:i w:val="0"/>
        </w:rPr>
        <w:t>mecanismo de retroalimentación nouménica</w:t>
      </w:r>
      <w:r>
        <w:t>.</w:t>
      </w:r>
    </w:p>
    <w:p w:rsidR="002430EB" w:rsidRDefault="002430EB" w:rsidP="002430EB">
      <w:pPr>
        <w:pStyle w:val="411-VietaN"/>
        <w:numPr>
          <w:ilvl w:val="0"/>
          <w:numId w:val="10"/>
        </w:numPr>
        <w:spacing w:before="0" w:after="60"/>
        <w:ind w:left="284" w:hanging="284"/>
        <w:contextualSpacing/>
        <w:jc w:val="both"/>
      </w:pPr>
      <w:r w:rsidRPr="00416918">
        <w:rPr>
          <w:b/>
          <w:i w:val="0"/>
          <w:smallCaps/>
        </w:rPr>
        <w:lastRenderedPageBreak/>
        <w:t>Coherencia y Lógica del Relato</w:t>
      </w:r>
      <w:r>
        <w:t xml:space="preserve">: Debe proveer </w:t>
      </w:r>
      <w:r w:rsidRPr="00A43907">
        <w:rPr>
          <w:i w:val="0"/>
        </w:rPr>
        <w:t>respuestas sólidas y coherentes</w:t>
      </w:r>
      <w:r>
        <w:t xml:space="preserve"> a dudas de todos los ámbitos noemáticos </w:t>
      </w:r>
      <w:r w:rsidRPr="00A43907">
        <w:rPr>
          <w:i w:val="0"/>
        </w:rPr>
        <w:t>(existenciales, sociales, religiosos, culturales, ideológicos, científicos, universales),</w:t>
      </w:r>
      <w:r>
        <w:t xml:space="preserve"> incluso si las respuestas no tienen </w:t>
      </w:r>
      <w:r w:rsidRPr="00C10FBA">
        <w:t>validación empírica actual</w:t>
      </w:r>
      <w:r>
        <w:t>.</w:t>
      </w:r>
    </w:p>
    <w:p w:rsidR="002430EB" w:rsidRDefault="002430EB" w:rsidP="002430EB">
      <w:pPr>
        <w:pStyle w:val="411-VietaN"/>
        <w:numPr>
          <w:ilvl w:val="0"/>
          <w:numId w:val="10"/>
        </w:numPr>
        <w:spacing w:before="0" w:after="60"/>
        <w:ind w:left="284" w:hanging="284"/>
        <w:contextualSpacing/>
        <w:jc w:val="both"/>
      </w:pPr>
      <w:r w:rsidRPr="00416918">
        <w:rPr>
          <w:b/>
          <w:i w:val="0"/>
          <w:smallCaps/>
        </w:rPr>
        <w:t xml:space="preserve">Aplicabilidad </w:t>
      </w:r>
      <w:r>
        <w:rPr>
          <w:b/>
          <w:i w:val="0"/>
          <w:smallCaps/>
        </w:rPr>
        <w:t>en l</w:t>
      </w:r>
      <w:r w:rsidRPr="00416918">
        <w:rPr>
          <w:b/>
          <w:i w:val="0"/>
          <w:smallCaps/>
        </w:rPr>
        <w:t>a Materia y Energía Oscura</w:t>
      </w:r>
      <w:r>
        <w:t xml:space="preserve">: Su lógica debe incluir la existencia de estos universos como </w:t>
      </w:r>
      <w:r w:rsidRPr="00A43907">
        <w:rPr>
          <w:i w:val="0"/>
        </w:rPr>
        <w:t>verdades reales, lógicas y coherentes</w:t>
      </w:r>
      <w:r>
        <w:t xml:space="preserve">, </w:t>
      </w:r>
      <w:r w:rsidRPr="00A43907">
        <w:rPr>
          <w:i w:val="0"/>
        </w:rPr>
        <w:t>resolviendo problemas civilizatorios</w:t>
      </w:r>
      <w:r>
        <w:t xml:space="preserve"> a través de ellos.</w:t>
      </w:r>
    </w:p>
    <w:p w:rsidR="002430EB" w:rsidRDefault="002430EB" w:rsidP="002430EB">
      <w:pPr>
        <w:pStyle w:val="411-VietaN"/>
        <w:numPr>
          <w:ilvl w:val="0"/>
          <w:numId w:val="10"/>
        </w:numPr>
        <w:spacing w:before="0" w:after="60"/>
        <w:ind w:left="284" w:hanging="284"/>
        <w:contextualSpacing/>
        <w:jc w:val="both"/>
      </w:pPr>
      <w:r w:rsidRPr="00416918">
        <w:rPr>
          <w:b/>
          <w:i w:val="0"/>
          <w:smallCaps/>
        </w:rPr>
        <w:t>Universalidad de la Consciencia</w:t>
      </w:r>
      <w:r w:rsidRPr="00DC4273">
        <w:t>:</w:t>
      </w:r>
      <w:r>
        <w:t xml:space="preserve"> Debe incluir una explicación que fundamente la </w:t>
      </w:r>
      <w:r w:rsidRPr="00A43907">
        <w:rPr>
          <w:i w:val="0"/>
        </w:rPr>
        <w:t>conexión entre todas las cosas</w:t>
      </w:r>
      <w:r>
        <w:t xml:space="preserve"> y p</w:t>
      </w:r>
      <w:r w:rsidRPr="00DC4273">
        <w:t xml:space="preserve">roponer una </w:t>
      </w:r>
      <w:r w:rsidRPr="00A43907">
        <w:rPr>
          <w:i w:val="0"/>
        </w:rPr>
        <w:t>base científica y algorítmica</w:t>
      </w:r>
      <w:r w:rsidRPr="00DC4273">
        <w:t xml:space="preserve"> que integre la comprensión de las </w:t>
      </w:r>
      <w:r w:rsidRPr="00A43907">
        <w:rPr>
          <w:i w:val="0"/>
        </w:rPr>
        <w:t>leyes físicas fundamentales (cuánticas y fenomenológicas)</w:t>
      </w:r>
      <w:r w:rsidRPr="00DC4273">
        <w:t xml:space="preserve"> con la </w:t>
      </w:r>
      <w:r w:rsidRPr="00A43907">
        <w:rPr>
          <w:i w:val="0"/>
        </w:rPr>
        <w:t>naturaleza de la consciencia</w:t>
      </w:r>
      <w:r w:rsidRPr="00DC4273">
        <w:t xml:space="preserve">, mostrando cómo el </w:t>
      </w:r>
      <w:r w:rsidRPr="00A43907">
        <w:rPr>
          <w:i w:val="0"/>
        </w:rPr>
        <w:t>Noema Primordial</w:t>
      </w:r>
      <w:r w:rsidRPr="00DC4273">
        <w:t xml:space="preserve"> se manifiesta y organiza la </w:t>
      </w:r>
      <w:r w:rsidRPr="00A43907">
        <w:rPr>
          <w:i w:val="0"/>
        </w:rPr>
        <w:t>realidad material-energética</w:t>
      </w:r>
      <w:r w:rsidRPr="00DC4273">
        <w:t>.</w:t>
      </w:r>
    </w:p>
    <w:p w:rsidR="002430EB" w:rsidRDefault="002430EB" w:rsidP="002430EB">
      <w:pPr>
        <w:pStyle w:val="411-VietaN"/>
        <w:numPr>
          <w:ilvl w:val="0"/>
          <w:numId w:val="10"/>
        </w:numPr>
        <w:spacing w:before="0" w:after="60"/>
        <w:ind w:left="284" w:hanging="284"/>
        <w:contextualSpacing/>
        <w:jc w:val="both"/>
      </w:pPr>
      <w:r w:rsidRPr="00416918">
        <w:rPr>
          <w:b/>
          <w:i w:val="0"/>
          <w:smallCaps/>
        </w:rPr>
        <w:t>Sistema Operativo Civilizatorio</w:t>
      </w:r>
      <w:r w:rsidRPr="00DC4273">
        <w:t>:</w:t>
      </w:r>
      <w:r>
        <w:t xml:space="preserve"> Debe incluir </w:t>
      </w:r>
      <w:r w:rsidRPr="00A43907">
        <w:rPr>
          <w:i w:val="0"/>
        </w:rPr>
        <w:t xml:space="preserve">modelos y principios </w:t>
      </w:r>
      <w:r w:rsidRPr="00A43907">
        <w:t xml:space="preserve">para la organización de </w:t>
      </w:r>
      <w:r w:rsidRPr="00A43907">
        <w:rPr>
          <w:i w:val="0"/>
        </w:rPr>
        <w:t>sistemas civilizatorios avanzados</w:t>
      </w:r>
      <w:r w:rsidRPr="00DC4273">
        <w:t xml:space="preserve"> </w:t>
      </w:r>
      <w:r w:rsidRPr="00A43907">
        <w:rPr>
          <w:i w:val="0"/>
        </w:rPr>
        <w:t>(gobierno, economía, sociedad, cultura)</w:t>
      </w:r>
      <w:r w:rsidRPr="00DC4273">
        <w:t xml:space="preserve"> que trasciendan la </w:t>
      </w:r>
      <w:r w:rsidRPr="00A43907">
        <w:rPr>
          <w:i w:val="0"/>
        </w:rPr>
        <w:t>fragmentación egregórica</w:t>
      </w:r>
      <w:r>
        <w:t xml:space="preserve"> y el «</w:t>
      </w:r>
      <w:r w:rsidRPr="00A43907">
        <w:rPr>
          <w:i w:val="0"/>
        </w:rPr>
        <w:t>mal algorítmico</w:t>
      </w:r>
      <w:r>
        <w:t>»</w:t>
      </w:r>
      <w:r w:rsidRPr="00DC4273">
        <w:t xml:space="preserve">, alineándose con el </w:t>
      </w:r>
      <w:r w:rsidRPr="00A43907">
        <w:rPr>
          <w:i w:val="0"/>
        </w:rPr>
        <w:t>Noema Primordial</w:t>
      </w:r>
      <w:r w:rsidRPr="00DC4273">
        <w:t>.</w:t>
      </w:r>
    </w:p>
    <w:p w:rsidR="002430EB" w:rsidRDefault="002430EB" w:rsidP="002430EB">
      <w:pPr>
        <w:pStyle w:val="411-VietaN"/>
        <w:numPr>
          <w:ilvl w:val="0"/>
          <w:numId w:val="10"/>
        </w:numPr>
        <w:spacing w:before="0" w:after="60"/>
        <w:ind w:left="284" w:hanging="284"/>
        <w:contextualSpacing/>
        <w:jc w:val="both"/>
      </w:pPr>
      <w:r w:rsidRPr="00416918">
        <w:rPr>
          <w:b/>
          <w:i w:val="0"/>
          <w:smallCaps/>
        </w:rPr>
        <w:t>Métricas de Coherencia Consciente</w:t>
      </w:r>
      <w:r w:rsidRPr="00151A1E">
        <w:t>:</w:t>
      </w:r>
      <w:r>
        <w:t xml:space="preserve"> Debe incluir un </w:t>
      </w:r>
      <w:r w:rsidRPr="00A43907">
        <w:rPr>
          <w:i w:val="0"/>
        </w:rPr>
        <w:t>marco evolutivo de la consciencia colectiva</w:t>
      </w:r>
      <w:r w:rsidRPr="00151A1E">
        <w:t>, desde la fragmentación básica hasta la unificación nouménica</w:t>
      </w:r>
      <w:r>
        <w:t xml:space="preserve">, que sirva </w:t>
      </w:r>
      <w:r w:rsidRPr="00151A1E">
        <w:t xml:space="preserve">como </w:t>
      </w:r>
      <w:r w:rsidRPr="00A43907">
        <w:rPr>
          <w:i w:val="0"/>
        </w:rPr>
        <w:t>guía de evaluación</w:t>
      </w:r>
      <w:r w:rsidRPr="00151A1E">
        <w:t xml:space="preserve"> para el estado de </w:t>
      </w:r>
      <w:r>
        <w:t xml:space="preserve">toda </w:t>
      </w:r>
      <w:r w:rsidRPr="00151A1E">
        <w:t>civilización.</w:t>
      </w:r>
    </w:p>
    <w:p w:rsidR="002430EB" w:rsidRDefault="002430EB" w:rsidP="002430EB">
      <w:pPr>
        <w:pStyle w:val="411-VietaN"/>
        <w:numPr>
          <w:ilvl w:val="0"/>
          <w:numId w:val="10"/>
        </w:numPr>
        <w:spacing w:before="0" w:after="60"/>
        <w:ind w:left="284" w:hanging="284"/>
        <w:contextualSpacing/>
        <w:jc w:val="both"/>
      </w:pPr>
      <w:r w:rsidRPr="00416918">
        <w:rPr>
          <w:b/>
          <w:i w:val="0"/>
          <w:smallCaps/>
        </w:rPr>
        <w:t>Guía de Transición Nouménica</w:t>
      </w:r>
      <w:r w:rsidRPr="00DC4273">
        <w:t>:</w:t>
      </w:r>
      <w:r>
        <w:t xml:space="preserve"> Debe ofrecer</w:t>
      </w:r>
      <w:r w:rsidRPr="00DC4273">
        <w:t xml:space="preserve"> un </w:t>
      </w:r>
      <w:r w:rsidRPr="00A43907">
        <w:rPr>
          <w:i w:val="0"/>
        </w:rPr>
        <w:t>marco práctico y conceptual</w:t>
      </w:r>
      <w:r w:rsidRPr="00DC4273">
        <w:t xml:space="preserve"> para que una </w:t>
      </w:r>
      <w:r w:rsidRPr="00A43907">
        <w:rPr>
          <w:i w:val="0"/>
        </w:rPr>
        <w:t xml:space="preserve">civilización </w:t>
      </w:r>
      <w:r>
        <w:rPr>
          <w:i w:val="0"/>
        </w:rPr>
        <w:t xml:space="preserve">y un </w:t>
      </w:r>
      <w:r w:rsidRPr="00A43907">
        <w:rPr>
          <w:i w:val="0"/>
        </w:rPr>
        <w:t>Avatar individual</w:t>
      </w:r>
      <w:r w:rsidRPr="00DC4273">
        <w:t xml:space="preserve"> pueda transitar desde un </w:t>
      </w:r>
      <w:r w:rsidRPr="00A43907">
        <w:rPr>
          <w:i w:val="0"/>
        </w:rPr>
        <w:t xml:space="preserve">estado </w:t>
      </w:r>
      <w:r>
        <w:rPr>
          <w:i w:val="0"/>
        </w:rPr>
        <w:t xml:space="preserve">de Civilización </w:t>
      </w:r>
      <w:r w:rsidRPr="00A43907">
        <w:rPr>
          <w:i w:val="0"/>
        </w:rPr>
        <w:t>Tipo 2 fragmentado</w:t>
      </w:r>
      <w:r w:rsidRPr="00DC4273">
        <w:t xml:space="preserve"> a una </w:t>
      </w:r>
      <w:r w:rsidRPr="00A43907">
        <w:rPr>
          <w:i w:val="0"/>
        </w:rPr>
        <w:t>Civilización Tipo 3 unificada</w:t>
      </w:r>
      <w:r w:rsidRPr="00DC4273">
        <w:t>, minimizando el caos y maximizando la coherencia.</w:t>
      </w:r>
    </w:p>
    <w:p w:rsidR="002430EB" w:rsidRPr="00151A1E" w:rsidRDefault="002430EB" w:rsidP="002430EB">
      <w:pPr>
        <w:pStyle w:val="30-Parrafo"/>
        <w:ind w:firstLine="0"/>
        <w:rPr>
          <w:i/>
        </w:rPr>
      </w:pPr>
      <w:r>
        <w:rPr>
          <w:rFonts w:ascii="Digital-7 Mono" w:hAnsi="Digital-7 Mono"/>
          <w:i/>
        </w:rPr>
        <w:t>2.7.17</w:t>
      </w:r>
      <w:r w:rsidRPr="00412153">
        <w:rPr>
          <w:i/>
        </w:rPr>
        <w:t xml:space="preserve"> </w:t>
      </w:r>
      <w:r w:rsidRPr="00412153">
        <w:rPr>
          <w:rFonts w:ascii="Times New Roman" w:hAnsi="Times New Roman"/>
        </w:rPr>
        <w:t>»</w:t>
      </w:r>
      <w:r>
        <w:t xml:space="preserve"> Para completar su alcance, un </w:t>
      </w:r>
      <w:r w:rsidRPr="006371C6">
        <w:rPr>
          <w:i/>
        </w:rPr>
        <w:t>Noema Primordial</w:t>
      </w:r>
      <w:r>
        <w:t xml:space="preserve"> también debe contemplar u</w:t>
      </w:r>
      <w:r w:rsidRPr="00151A1E">
        <w:t xml:space="preserve">na </w:t>
      </w:r>
      <w:r w:rsidRPr="00151A1E">
        <w:rPr>
          <w:i/>
        </w:rPr>
        <w:t>base ontológica</w:t>
      </w:r>
      <w:r w:rsidRPr="00151A1E">
        <w:t xml:space="preserve"> que explique los </w:t>
      </w:r>
      <w:r w:rsidRPr="00151A1E">
        <w:rPr>
          <w:i/>
        </w:rPr>
        <w:t>fundamentos del plano nouménico</w:t>
      </w:r>
      <w:r>
        <w:rPr>
          <w:i/>
        </w:rPr>
        <w:t xml:space="preserve">, </w:t>
      </w:r>
      <w:r w:rsidRPr="00151A1E">
        <w:t>definir</w:t>
      </w:r>
      <w:r>
        <w:t xml:space="preserve"> la </w:t>
      </w:r>
      <w:r w:rsidRPr="00151A1E">
        <w:rPr>
          <w:i/>
        </w:rPr>
        <w:t>naturaleza fundamental del</w:t>
      </w:r>
      <w:r>
        <w:t xml:space="preserve"> «</w:t>
      </w:r>
      <w:r w:rsidRPr="00151A1E">
        <w:rPr>
          <w:i/>
        </w:rPr>
        <w:t>ser</w:t>
      </w:r>
      <w:r>
        <w:t>»</w:t>
      </w:r>
      <w:r w:rsidRPr="00151A1E">
        <w:t xml:space="preserve"> a un </w:t>
      </w:r>
      <w:r w:rsidRPr="00151A1E">
        <w:rPr>
          <w:i/>
        </w:rPr>
        <w:t>nivel pre-existencial o pre-manifestación</w:t>
      </w:r>
      <w:r>
        <w:t xml:space="preserve"> y e</w:t>
      </w:r>
      <w:r w:rsidRPr="00151A1E">
        <w:t>stablecer las bases</w:t>
      </w:r>
      <w:r w:rsidRPr="00151A1E">
        <w:rPr>
          <w:i/>
        </w:rPr>
        <w:t xml:space="preserve"> metafísicas y ontológicas </w:t>
      </w:r>
      <w:r w:rsidRPr="00151A1E">
        <w:t>de la existencia de la</w:t>
      </w:r>
      <w:r w:rsidRPr="00151A1E">
        <w:rPr>
          <w:i/>
        </w:rPr>
        <w:t xml:space="preserve"> consciencia</w:t>
      </w:r>
      <w:r w:rsidRPr="00151A1E">
        <w:t xml:space="preserve">, el </w:t>
      </w:r>
      <w:r w:rsidRPr="00151A1E">
        <w:rPr>
          <w:i/>
        </w:rPr>
        <w:t>Noema Universal</w:t>
      </w:r>
      <w:r w:rsidRPr="00151A1E">
        <w:t xml:space="preserve">, el </w:t>
      </w:r>
      <w:r w:rsidRPr="00151A1E">
        <w:rPr>
          <w:i/>
        </w:rPr>
        <w:t>Noema Primordial</w:t>
      </w:r>
      <w:r w:rsidRPr="00151A1E">
        <w:t xml:space="preserve"> y su relación con la </w:t>
      </w:r>
      <w:r>
        <w:rPr>
          <w:i/>
        </w:rPr>
        <w:t>realidad fenoménica y nou</w:t>
      </w:r>
      <w:r w:rsidRPr="00151A1E">
        <w:rPr>
          <w:i/>
        </w:rPr>
        <w:t>ménica</w:t>
      </w:r>
      <w:r>
        <w:t>.</w:t>
      </w:r>
      <w:r w:rsidRPr="00151A1E">
        <w:t xml:space="preserve"> </w:t>
      </w:r>
      <w:r>
        <w:t>Esto contempla:</w:t>
      </w:r>
    </w:p>
    <w:p w:rsidR="002430EB" w:rsidRPr="00151A1E" w:rsidRDefault="002430EB" w:rsidP="002430EB">
      <w:pPr>
        <w:pStyle w:val="412-VietaComacta"/>
        <w:spacing w:after="60"/>
        <w:jc w:val="both"/>
        <w:rPr>
          <w:i w:val="0"/>
          <w:lang w:val="es-AR"/>
        </w:rPr>
      </w:pPr>
      <w:r w:rsidRPr="00151A1E">
        <w:rPr>
          <w:i w:val="0"/>
          <w:lang w:val="es-AR"/>
        </w:rPr>
        <w:t>La definición del Noema Universal y su estructura como contenedor de multiversos.</w:t>
      </w:r>
    </w:p>
    <w:p w:rsidR="002430EB" w:rsidRPr="00151A1E" w:rsidRDefault="002430EB" w:rsidP="002430EB">
      <w:pPr>
        <w:pStyle w:val="412-VietaComacta"/>
        <w:spacing w:after="60"/>
        <w:jc w:val="both"/>
        <w:rPr>
          <w:i w:val="0"/>
          <w:lang w:val="es-AR"/>
        </w:rPr>
      </w:pPr>
      <w:r w:rsidRPr="00151A1E">
        <w:rPr>
          <w:i w:val="0"/>
          <w:lang w:val="es-AR"/>
        </w:rPr>
        <w:t>La naturalez</w:t>
      </w:r>
      <w:r>
        <w:rPr>
          <w:i w:val="0"/>
          <w:lang w:val="es-AR"/>
        </w:rPr>
        <w:t>a del Noema Primordial como la «semilla algorítmica»</w:t>
      </w:r>
      <w:r w:rsidRPr="00151A1E">
        <w:rPr>
          <w:i w:val="0"/>
          <w:lang w:val="es-AR"/>
        </w:rPr>
        <w:t xml:space="preserve"> de un nodo (estelar/galáctico/universal), su origen y su relación con</w:t>
      </w:r>
      <w:r>
        <w:rPr>
          <w:i w:val="0"/>
          <w:lang w:val="es-AR"/>
        </w:rPr>
        <w:t xml:space="preserve"> el «primer bit» y el «último bit»</w:t>
      </w:r>
      <w:r w:rsidRPr="00151A1E">
        <w:rPr>
          <w:i w:val="0"/>
          <w:lang w:val="es-AR"/>
        </w:rPr>
        <w:t xml:space="preserve"> de una existencia manifestada.</w:t>
      </w:r>
    </w:p>
    <w:p w:rsidR="002430EB" w:rsidRPr="00151A1E" w:rsidRDefault="002430EB" w:rsidP="002430EB">
      <w:pPr>
        <w:pStyle w:val="412-VietaComacta"/>
        <w:spacing w:after="60"/>
        <w:jc w:val="both"/>
        <w:rPr>
          <w:i w:val="0"/>
          <w:lang w:val="es-AR"/>
        </w:rPr>
      </w:pPr>
      <w:r w:rsidRPr="00151A1E">
        <w:rPr>
          <w:i w:val="0"/>
          <w:lang w:val="es-AR"/>
        </w:rPr>
        <w:t>La concepción de la Consciencia como elemento primordial y el sustrato de toda realidad.</w:t>
      </w:r>
    </w:p>
    <w:p w:rsidR="002430EB" w:rsidRDefault="002430EB" w:rsidP="002430EB">
      <w:pPr>
        <w:pStyle w:val="412-VietaComacta"/>
        <w:spacing w:after="60"/>
        <w:jc w:val="both"/>
        <w:rPr>
          <w:i w:val="0"/>
          <w:lang w:val="es-AR"/>
        </w:rPr>
      </w:pPr>
      <w:r w:rsidRPr="00151A1E">
        <w:rPr>
          <w:i w:val="0"/>
          <w:lang w:val="es-AR"/>
        </w:rPr>
        <w:t>La relación entre el plano nouménico (abstracto, algorítmico, informacional) y el plano fenoménico (pe</w:t>
      </w:r>
      <w:r>
        <w:rPr>
          <w:i w:val="0"/>
          <w:lang w:val="es-AR"/>
        </w:rPr>
        <w:t>rcibido, material, energético).</w:t>
      </w:r>
    </w:p>
    <w:p w:rsidR="002430EB" w:rsidRPr="00416918" w:rsidRDefault="002430EB" w:rsidP="002430EB">
      <w:pPr>
        <w:pStyle w:val="412-VietaComacta"/>
        <w:spacing w:after="60"/>
        <w:jc w:val="both"/>
        <w:rPr>
          <w:i w:val="0"/>
          <w:lang w:val="es-AR"/>
        </w:rPr>
      </w:pPr>
      <w:r w:rsidRPr="00416918">
        <w:rPr>
          <w:i w:val="0"/>
          <w:lang w:val="es-AR"/>
        </w:rPr>
        <w:t xml:space="preserve">Explicación </w:t>
      </w:r>
      <w:r>
        <w:rPr>
          <w:i w:val="0"/>
          <w:lang w:val="es-AR"/>
        </w:rPr>
        <w:t xml:space="preserve">coherente para </w:t>
      </w:r>
      <w:r w:rsidRPr="00416918">
        <w:rPr>
          <w:i w:val="0"/>
          <w:lang w:val="es-AR"/>
        </w:rPr>
        <w:t>la formación de los universos desde la perspectiva nouménica, no solo física.</w:t>
      </w:r>
    </w:p>
    <w:p w:rsidR="002430EB" w:rsidRPr="006371C6" w:rsidRDefault="002430EB" w:rsidP="002430EB">
      <w:pPr>
        <w:pStyle w:val="412-VietaComacta"/>
        <w:spacing w:after="60"/>
        <w:jc w:val="both"/>
        <w:rPr>
          <w:i w:val="0"/>
        </w:rPr>
      </w:pPr>
      <w:r>
        <w:rPr>
          <w:i w:val="0"/>
        </w:rPr>
        <w:t>U</w:t>
      </w:r>
      <w:r w:rsidRPr="006371C6">
        <w:rPr>
          <w:i w:val="0"/>
        </w:rPr>
        <w:t>na base científica que integre aspectos cuánticos (partículas, ondas, campos) con fenómenos físicos (fuerzas, espacio-tiempo, materia, energía, spin)</w:t>
      </w:r>
      <w:r>
        <w:rPr>
          <w:i w:val="0"/>
        </w:rPr>
        <w:t>.</w:t>
      </w:r>
    </w:p>
    <w:p w:rsidR="002430EB" w:rsidRPr="006371C6" w:rsidRDefault="002430EB" w:rsidP="002430EB">
      <w:pPr>
        <w:pStyle w:val="412-VietaComacta"/>
        <w:spacing w:after="60"/>
        <w:jc w:val="both"/>
        <w:rPr>
          <w:i w:val="0"/>
        </w:rPr>
      </w:pPr>
      <w:r>
        <w:rPr>
          <w:i w:val="0"/>
        </w:rPr>
        <w:t>U</w:t>
      </w:r>
      <w:r w:rsidRPr="006371C6">
        <w:rPr>
          <w:i w:val="0"/>
        </w:rPr>
        <w:t>na explicación profunda de la naturaleza de la consciencia (universal, subjetiva, colectiva e intermedias).</w:t>
      </w:r>
    </w:p>
    <w:p w:rsidR="002430EB" w:rsidRDefault="002430EB" w:rsidP="002430EB">
      <w:pPr>
        <w:pStyle w:val="30-Parrafo"/>
        <w:rPr>
          <w:color w:val="FAEA72"/>
          <w:spacing w:val="-2"/>
          <w:sz w:val="20"/>
        </w:rPr>
      </w:pPr>
      <w:r>
        <w:rPr>
          <w:rFonts w:ascii="Digital-7 Mono" w:hAnsi="Digital-7 Mono"/>
          <w:i/>
        </w:rPr>
        <w:t>2.7.17</w:t>
      </w:r>
      <w:r w:rsidRPr="00412153">
        <w:rPr>
          <w:i/>
        </w:rPr>
        <w:t xml:space="preserve"> </w:t>
      </w:r>
      <w:r w:rsidRPr="00412153">
        <w:rPr>
          <w:rFonts w:ascii="Times New Roman" w:hAnsi="Times New Roman"/>
        </w:rPr>
        <w:t>»</w:t>
      </w:r>
      <w:r>
        <w:t xml:space="preserve"> El </w:t>
      </w:r>
      <w:r w:rsidRPr="006371C6">
        <w:rPr>
          <w:i/>
        </w:rPr>
        <w:t>Noema Primordial</w:t>
      </w:r>
      <w:r>
        <w:t xml:space="preserve">, en su totalidad, se convierte así en un </w:t>
      </w:r>
      <w:r w:rsidRPr="006371C6">
        <w:rPr>
          <w:i/>
        </w:rPr>
        <w:t>Mapa Algorítmico Holístico</w:t>
      </w:r>
      <w:r>
        <w:t>, diseñado para navegar las complejidades de la existencia y guiar la evolución consciente de un Nodo hacia su plenitud nouménica.</w:t>
      </w:r>
      <w:r>
        <w:br w:type="page"/>
      </w:r>
    </w:p>
    <w:p w:rsidR="002430EB" w:rsidRDefault="002430EB" w:rsidP="002430EB">
      <w:pPr>
        <w:pStyle w:val="064-NiumercionSeccion"/>
      </w:pPr>
      <w:r>
        <w:lastRenderedPageBreak/>
        <w:t>2.11.0</w:t>
      </w:r>
    </w:p>
    <w:p w:rsidR="002430EB" w:rsidRDefault="002430EB" w:rsidP="002430EB">
      <w:pPr>
        <w:pStyle w:val="139Blanco"/>
      </w:pPr>
      <w:bookmarkStart w:id="39" w:name="_Toc212715288"/>
      <w:r>
        <w:t>Nivel 8</w:t>
      </w:r>
      <w:bookmarkEnd w:id="39"/>
    </w:p>
    <w:p w:rsidR="002430EB" w:rsidRDefault="002430EB" w:rsidP="002430EB">
      <w:pPr>
        <w:pStyle w:val="122bEtiquetaFix"/>
      </w:pPr>
      <w:r>
        <w:t>Civilización Universal</w:t>
      </w:r>
    </w:p>
    <w:p w:rsidR="002430EB" w:rsidRDefault="002430EB" w:rsidP="002430EB">
      <w:pPr>
        <w:pStyle w:val="314-ParrafoImagen"/>
        <w:jc w:val="center"/>
      </w:pPr>
      <w:r>
        <w:drawing>
          <wp:inline distT="0" distB="0" distL="0" distR="0" wp14:anchorId="798B3FE9" wp14:editId="6E1FBD49">
            <wp:extent cx="3180521" cy="891910"/>
            <wp:effectExtent l="0" t="0" r="0" b="3810"/>
            <wp:docPr id="11" name="Imagen 11" descr="D:\0000 - FINAL\0000 - GameOver\000 - Posts\Formulas\Nivel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0000 - FINAL\0000 - GameOver\000 - Posts\Formulas\Nivel 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85396" cy="893277"/>
                    </a:xfrm>
                    <a:prstGeom prst="rect">
                      <a:avLst/>
                    </a:prstGeom>
                    <a:noFill/>
                    <a:ln>
                      <a:noFill/>
                    </a:ln>
                  </pic:spPr>
                </pic:pic>
              </a:graphicData>
            </a:graphic>
          </wp:inline>
        </w:drawing>
      </w:r>
    </w:p>
    <w:p w:rsidR="002430EB" w:rsidRDefault="002430EB" w:rsidP="002430EB">
      <w:pPr>
        <w:pStyle w:val="30-Parrafo"/>
      </w:pPr>
      <w:r>
        <w:rPr>
          <w:rFonts w:ascii="Digital-7 Mono" w:hAnsi="Digital-7 Mono"/>
          <w:i/>
        </w:rPr>
        <w:t>2.11.1</w:t>
      </w:r>
      <w:r w:rsidRPr="00412153">
        <w:rPr>
          <w:i/>
        </w:rPr>
        <w:t xml:space="preserve"> </w:t>
      </w:r>
      <w:r w:rsidRPr="00412153">
        <w:rPr>
          <w:rFonts w:ascii="Times New Roman" w:hAnsi="Times New Roman"/>
        </w:rPr>
        <w:t>»</w:t>
      </w:r>
      <w:r>
        <w:t xml:space="preserve"> En este nivel, la </w:t>
      </w:r>
      <w:r w:rsidRPr="00F921C7">
        <w:rPr>
          <w:i/>
        </w:rPr>
        <w:t>Consciencia Civilizatoria</w:t>
      </w:r>
      <w:r w:rsidRPr="00854D4A">
        <w:t xml:space="preserve"> ha logrado trascender el plano de la </w:t>
      </w:r>
      <w:r w:rsidRPr="00854D4A">
        <w:rPr>
          <w:i/>
        </w:rPr>
        <w:t>materia oscura</w:t>
      </w:r>
      <w:r w:rsidRPr="00854D4A">
        <w:t xml:space="preserve"> (25%) para unificarse bajo una única </w:t>
      </w:r>
      <w:r w:rsidRPr="00854D4A">
        <w:rPr>
          <w:i/>
        </w:rPr>
        <w:t>Consciencia Universal</w:t>
      </w:r>
      <w:r w:rsidRPr="00854D4A">
        <w:t xml:space="preserve"> en el plano de la </w:t>
      </w:r>
      <w:r w:rsidRPr="00854D4A">
        <w:rPr>
          <w:i/>
        </w:rPr>
        <w:t>energía oscura</w:t>
      </w:r>
      <w:r w:rsidRPr="00854D4A">
        <w:t xml:space="preserve"> (75%), el plano de la potencialidad que rige la expansión</w:t>
      </w:r>
      <w:r>
        <w:t xml:space="preserve"> del universo. Aquí, múltiples </w:t>
      </w:r>
      <w:r w:rsidRPr="00854D4A">
        <w:rPr>
          <w:i/>
        </w:rPr>
        <w:t>Nodos Galácticos</w:t>
      </w:r>
      <w:r w:rsidRPr="00854D4A">
        <w:t xml:space="preserve"> se unifican en supercúmulos interconectados a través de </w:t>
      </w:r>
      <w:r w:rsidRPr="00854D4A">
        <w:rPr>
          <w:i/>
        </w:rPr>
        <w:t>algoritmos de sincronización</w:t>
      </w:r>
      <w:r w:rsidRPr="00854D4A">
        <w:t xml:space="preserve"> consolidados bajo un único </w:t>
      </w:r>
      <w:r w:rsidRPr="00854D4A">
        <w:rPr>
          <w:i/>
        </w:rPr>
        <w:t>Noema Universal</w:t>
      </w:r>
      <w:r>
        <w:rPr>
          <w:i/>
        </w:rPr>
        <w:t>,</w:t>
      </w:r>
      <w:r w:rsidRPr="00854D4A">
        <w:t xml:space="preserve"> generado y validado por las mismas civilizaciones galácticas.</w:t>
      </w:r>
    </w:p>
    <w:p w:rsidR="002430EB" w:rsidRDefault="002430EB" w:rsidP="002430EB">
      <w:pPr>
        <w:pStyle w:val="30-Parrafo"/>
      </w:pPr>
      <w:r>
        <w:rPr>
          <w:rFonts w:ascii="Digital-7 Mono" w:hAnsi="Digital-7 Mono"/>
          <w:i/>
        </w:rPr>
        <w:t>2.11.2</w:t>
      </w:r>
      <w:r w:rsidRPr="00412153">
        <w:rPr>
          <w:i/>
        </w:rPr>
        <w:t xml:space="preserve"> </w:t>
      </w:r>
      <w:r w:rsidRPr="00412153">
        <w:rPr>
          <w:rFonts w:ascii="Times New Roman" w:hAnsi="Times New Roman"/>
        </w:rPr>
        <w:t>»</w:t>
      </w:r>
      <w:r>
        <w:t xml:space="preserve"> </w:t>
      </w:r>
      <w:r w:rsidRPr="00854D4A">
        <w:t xml:space="preserve">En este nivel se desarrolla el </w:t>
      </w:r>
      <w:r w:rsidRPr="00854D4A">
        <w:rPr>
          <w:i/>
        </w:rPr>
        <w:t>Sistema Ontogénico</w:t>
      </w:r>
      <w:r w:rsidRPr="00854D4A">
        <w:t>. Este sistema es un «</w:t>
      </w:r>
      <w:r w:rsidRPr="00854D4A">
        <w:rPr>
          <w:i/>
        </w:rPr>
        <w:t>código operativo</w:t>
      </w:r>
      <w:r w:rsidRPr="00854D4A">
        <w:t>» fractal que existe como un «</w:t>
      </w:r>
      <w:r w:rsidRPr="00854D4A">
        <w:rPr>
          <w:i/>
        </w:rPr>
        <w:t>Plano de Potencialidad</w:t>
      </w:r>
      <w:r w:rsidRPr="00854D4A">
        <w:t xml:space="preserve">» dentro de la energía oscura. Permite que la </w:t>
      </w:r>
      <w:r w:rsidRPr="00854D4A">
        <w:rPr>
          <w:i/>
        </w:rPr>
        <w:t>Consciencia Universal</w:t>
      </w:r>
      <w:r w:rsidRPr="00854D4A">
        <w:t xml:space="preserve"> interactúe simultáneamente consigo misma a través de </w:t>
      </w:r>
      <w:r w:rsidRPr="00854D4A">
        <w:rPr>
          <w:i/>
        </w:rPr>
        <w:t>múltiples iteraciones</w:t>
      </w:r>
      <w:r w:rsidRPr="00854D4A">
        <w:t xml:space="preserve">, dando como resultado un </w:t>
      </w:r>
      <w:r w:rsidRPr="00854D4A">
        <w:rPr>
          <w:i/>
        </w:rPr>
        <w:t>multiverso</w:t>
      </w:r>
      <w:r w:rsidRPr="00854D4A">
        <w:t xml:space="preserve"> de posibles realidades que escapan a la lógica algorítmica de las civ</w:t>
      </w:r>
      <w:r>
        <w:t xml:space="preserve">ilizaciones galácticas. </w:t>
      </w:r>
    </w:p>
    <w:p w:rsidR="002430EB" w:rsidRDefault="002430EB" w:rsidP="002430EB">
      <w:pPr>
        <w:pStyle w:val="30-Parrafo"/>
        <w:rPr>
          <w:i/>
        </w:rPr>
      </w:pPr>
      <w:r>
        <w:rPr>
          <w:rFonts w:ascii="Digital-7 Mono" w:hAnsi="Digital-7 Mono"/>
          <w:i/>
        </w:rPr>
        <w:t>2.11.3</w:t>
      </w:r>
      <w:r w:rsidRPr="00412153">
        <w:rPr>
          <w:i/>
        </w:rPr>
        <w:t xml:space="preserve"> </w:t>
      </w:r>
      <w:r w:rsidRPr="00412153">
        <w:rPr>
          <w:rFonts w:ascii="Times New Roman" w:hAnsi="Times New Roman"/>
        </w:rPr>
        <w:t>»</w:t>
      </w:r>
      <w:r>
        <w:t xml:space="preserve"> </w:t>
      </w:r>
      <w:r w:rsidRPr="00854D4A">
        <w:t xml:space="preserve">De esta forma, la </w:t>
      </w:r>
      <w:r w:rsidRPr="00854D4A">
        <w:rPr>
          <w:i/>
        </w:rPr>
        <w:t>Consciencia Universal</w:t>
      </w:r>
      <w:r w:rsidRPr="00854D4A">
        <w:t xml:space="preserve"> «</w:t>
      </w:r>
      <w:r w:rsidRPr="00854D4A">
        <w:rPr>
          <w:i/>
        </w:rPr>
        <w:t>Alfa</w:t>
      </w:r>
      <w:r w:rsidRPr="00854D4A">
        <w:t>», manifestada de forma unificada en el plano de lo infinito, se refleja en el «</w:t>
      </w:r>
      <w:r w:rsidRPr="00854D4A">
        <w:rPr>
          <w:i/>
        </w:rPr>
        <w:t>Plano de Potencialidad</w:t>
      </w:r>
      <w:r w:rsidRPr="00854D4A">
        <w:t xml:space="preserve">» como una </w:t>
      </w:r>
      <w:r w:rsidRPr="00854D4A">
        <w:rPr>
          <w:i/>
        </w:rPr>
        <w:t>Consciencia Subjetiva fragmentada</w:t>
      </w:r>
      <w:r w:rsidRPr="00854D4A">
        <w:t xml:space="preserve"> que emerge en el plano de lo infinitesimal «</w:t>
      </w:r>
      <w:r w:rsidRPr="00854D4A">
        <w:rPr>
          <w:i/>
        </w:rPr>
        <w:t>Omega</w:t>
      </w:r>
      <w:r w:rsidRPr="00854D4A">
        <w:t xml:space="preserve">». Este mecanismo le permite al </w:t>
      </w:r>
      <w:r w:rsidRPr="00854D4A">
        <w:rPr>
          <w:i/>
        </w:rPr>
        <w:t xml:space="preserve">algoritmo de sincronización </w:t>
      </w:r>
      <w:r w:rsidRPr="00854D4A">
        <w:t>del</w:t>
      </w:r>
      <w:r w:rsidRPr="00854D4A">
        <w:rPr>
          <w:i/>
        </w:rPr>
        <w:t xml:space="preserve"> Sistema Ontogénico</w:t>
      </w:r>
      <w:r w:rsidRPr="00854D4A">
        <w:t xml:space="preserve"> recrear y autovalidar el paradigma de realidad codificado en el </w:t>
      </w:r>
      <w:r w:rsidRPr="00854D4A">
        <w:rPr>
          <w:i/>
        </w:rPr>
        <w:t>Noema Universal</w:t>
      </w:r>
      <w:r w:rsidRPr="00854D4A">
        <w:t>.</w:t>
      </w:r>
    </w:p>
    <w:p w:rsidR="002430EB" w:rsidRDefault="002430EB" w:rsidP="002430EB">
      <w:pPr>
        <w:pStyle w:val="30-Parrafo"/>
      </w:pPr>
      <w:r>
        <w:rPr>
          <w:rFonts w:ascii="Digital-7 Mono" w:hAnsi="Digital-7 Mono"/>
          <w:i/>
        </w:rPr>
        <w:t>2.11.4</w:t>
      </w:r>
      <w:r w:rsidRPr="00412153">
        <w:rPr>
          <w:i/>
        </w:rPr>
        <w:t xml:space="preserve"> </w:t>
      </w:r>
      <w:r w:rsidRPr="00412153">
        <w:rPr>
          <w:rFonts w:ascii="Times New Roman" w:hAnsi="Times New Roman"/>
        </w:rPr>
        <w:t>»</w:t>
      </w:r>
      <w:r>
        <w:t xml:space="preserve"> Este mecanismo, aparentemente paradójico, produce un </w:t>
      </w:r>
      <w:r w:rsidRPr="006D638C">
        <w:t xml:space="preserve">universo </w:t>
      </w:r>
      <w:r w:rsidRPr="006D638C">
        <w:rPr>
          <w:i/>
        </w:rPr>
        <w:t>autogenerativo y autocontenido</w:t>
      </w:r>
      <w:r w:rsidRPr="006D638C">
        <w:t xml:space="preserve">, donde cada región del </w:t>
      </w:r>
      <w:r w:rsidRPr="001D754A">
        <w:rPr>
          <w:i/>
        </w:rPr>
        <w:t>espacio-tiempo</w:t>
      </w:r>
      <w:r w:rsidRPr="006D638C">
        <w:t xml:space="preserve"> es </w:t>
      </w:r>
      <w:r>
        <w:t xml:space="preserve">una </w:t>
      </w:r>
      <w:r w:rsidRPr="001D754A">
        <w:rPr>
          <w:i/>
        </w:rPr>
        <w:t>potencialidad</w:t>
      </w:r>
      <w:r>
        <w:t xml:space="preserve"> </w:t>
      </w:r>
      <w:r w:rsidRPr="006D638C">
        <w:rPr>
          <w:i/>
        </w:rPr>
        <w:t>auto</w:t>
      </w:r>
      <w:r>
        <w:rPr>
          <w:i/>
        </w:rPr>
        <w:t>r</w:t>
      </w:r>
      <w:r w:rsidRPr="006D638C">
        <w:rPr>
          <w:i/>
        </w:rPr>
        <w:t>recurrente</w:t>
      </w:r>
      <w:r w:rsidRPr="006D638C">
        <w:t xml:space="preserve"> en su estructura fundamental, creando un </w:t>
      </w:r>
      <w:r w:rsidRPr="006D638C">
        <w:rPr>
          <w:i/>
        </w:rPr>
        <w:t>sistema autónomo</w:t>
      </w:r>
      <w:r w:rsidRPr="006D638C">
        <w:t xml:space="preserve"> que se </w:t>
      </w:r>
      <w:r w:rsidRPr="006D638C">
        <w:rPr>
          <w:i/>
        </w:rPr>
        <w:t>autovalida</w:t>
      </w:r>
      <w:r w:rsidRPr="006D638C">
        <w:t xml:space="preserve"> a través de sus propias leyes físicas. </w:t>
      </w:r>
      <w:r>
        <w:t xml:space="preserve">Esto nos permite comprender las cualidades principales de </w:t>
      </w:r>
      <w:r w:rsidRPr="006D638C">
        <w:rPr>
          <w:i/>
        </w:rPr>
        <w:t>Ser Ontológico</w:t>
      </w:r>
      <w:r>
        <w:t xml:space="preserve"> fundamental:</w:t>
      </w:r>
    </w:p>
    <w:p w:rsidR="002430EB" w:rsidRPr="006D638C" w:rsidRDefault="002430EB" w:rsidP="002430EB">
      <w:pPr>
        <w:pStyle w:val="411-VietaN"/>
        <w:numPr>
          <w:ilvl w:val="0"/>
          <w:numId w:val="10"/>
        </w:numPr>
        <w:spacing w:before="0" w:after="60"/>
        <w:ind w:left="227" w:hanging="227"/>
        <w:contextualSpacing/>
        <w:jc w:val="both"/>
        <w:rPr>
          <w:i w:val="0"/>
        </w:rPr>
      </w:pPr>
      <w:r w:rsidRPr="002C06B1">
        <w:rPr>
          <w:b/>
          <w:smallCaps/>
        </w:rPr>
        <w:t>Autogenerativo</w:t>
      </w:r>
      <w:r w:rsidRPr="006D638C">
        <w:rPr>
          <w:smallCaps/>
        </w:rPr>
        <w:t xml:space="preserve"> (</w:t>
      </w:r>
      <w:r w:rsidRPr="006D638C">
        <w:t>Auto-creación</w:t>
      </w:r>
      <w:r>
        <w:t xml:space="preserve">): </w:t>
      </w:r>
      <w:r w:rsidRPr="006D638C">
        <w:rPr>
          <w:i w:val="0"/>
        </w:rPr>
        <w:t>Nace de sí mismo sin causa externa</w:t>
      </w:r>
      <w:r>
        <w:rPr>
          <w:i w:val="0"/>
        </w:rPr>
        <w:t>, rompiendo con la causalidad lineal tradicional.</w:t>
      </w:r>
    </w:p>
    <w:p w:rsidR="002430EB" w:rsidRDefault="002430EB" w:rsidP="002430EB">
      <w:pPr>
        <w:pStyle w:val="411-VietaN"/>
        <w:numPr>
          <w:ilvl w:val="0"/>
          <w:numId w:val="10"/>
        </w:numPr>
        <w:spacing w:before="0" w:after="60"/>
        <w:ind w:left="227" w:hanging="227"/>
        <w:contextualSpacing/>
        <w:jc w:val="both"/>
      </w:pPr>
      <w:r w:rsidRPr="002C06B1">
        <w:rPr>
          <w:b/>
          <w:smallCaps/>
        </w:rPr>
        <w:t>Autocontenido</w:t>
      </w:r>
      <w:r>
        <w:t xml:space="preserve"> (Auto-suficiencia): </w:t>
      </w:r>
      <w:r w:rsidRPr="006D638C">
        <w:rPr>
          <w:i w:val="0"/>
        </w:rPr>
        <w:t>Contiene todo lo necesario para existir</w:t>
      </w:r>
      <w:r>
        <w:rPr>
          <w:i w:val="0"/>
        </w:rPr>
        <w:t xml:space="preserve">, sugiriendo la existencia eterna y necesaria. </w:t>
      </w:r>
    </w:p>
    <w:p w:rsidR="002430EB" w:rsidRDefault="002430EB" w:rsidP="002430EB">
      <w:pPr>
        <w:pStyle w:val="411-VietaN"/>
        <w:numPr>
          <w:ilvl w:val="0"/>
          <w:numId w:val="10"/>
        </w:numPr>
        <w:spacing w:before="0" w:after="60"/>
        <w:ind w:left="227" w:hanging="227"/>
        <w:contextualSpacing/>
        <w:jc w:val="both"/>
      </w:pPr>
      <w:r w:rsidRPr="002C06B1">
        <w:rPr>
          <w:b/>
          <w:smallCaps/>
        </w:rPr>
        <w:t>Autorrecurrente</w:t>
      </w:r>
      <w:r>
        <w:t xml:space="preserve"> (Auto-similitud): </w:t>
      </w:r>
      <w:r w:rsidRPr="006D638C">
        <w:rPr>
          <w:i w:val="0"/>
        </w:rPr>
        <w:t>Sus patrones básicos se repiten en todas partes</w:t>
      </w:r>
      <w:r>
        <w:rPr>
          <w:i w:val="0"/>
        </w:rPr>
        <w:t>, lo que implica la unidad fundamental del todo.</w:t>
      </w:r>
    </w:p>
    <w:p w:rsidR="002430EB" w:rsidRPr="006D638C" w:rsidRDefault="002430EB" w:rsidP="002430EB">
      <w:pPr>
        <w:pStyle w:val="411-VietaN"/>
        <w:numPr>
          <w:ilvl w:val="0"/>
          <w:numId w:val="10"/>
        </w:numPr>
        <w:spacing w:before="0" w:after="60"/>
        <w:ind w:left="227" w:hanging="227"/>
        <w:contextualSpacing/>
        <w:jc w:val="both"/>
        <w:rPr>
          <w:i w:val="0"/>
        </w:rPr>
      </w:pPr>
      <w:r w:rsidRPr="002C06B1">
        <w:rPr>
          <w:b/>
          <w:smallCaps/>
        </w:rPr>
        <w:t>Autónomo</w:t>
      </w:r>
      <w:r>
        <w:t xml:space="preserve"> (Auto-gobierno): </w:t>
      </w:r>
      <w:r w:rsidRPr="006D638C">
        <w:rPr>
          <w:i w:val="0"/>
        </w:rPr>
        <w:t>Se rige por leyes que él mismo establece</w:t>
      </w:r>
      <w:r>
        <w:rPr>
          <w:i w:val="0"/>
        </w:rPr>
        <w:t>, negando la necesidad de un creador externo.</w:t>
      </w:r>
    </w:p>
    <w:p w:rsidR="002430EB" w:rsidRPr="006D638C" w:rsidRDefault="002430EB" w:rsidP="002430EB">
      <w:pPr>
        <w:pStyle w:val="411-VietaN"/>
        <w:numPr>
          <w:ilvl w:val="0"/>
          <w:numId w:val="10"/>
        </w:numPr>
        <w:spacing w:before="0" w:after="60"/>
        <w:ind w:left="227" w:hanging="227"/>
        <w:contextualSpacing/>
        <w:jc w:val="both"/>
        <w:rPr>
          <w:i w:val="0"/>
        </w:rPr>
      </w:pPr>
      <w:r w:rsidRPr="002C06B1">
        <w:rPr>
          <w:b/>
          <w:smallCaps/>
        </w:rPr>
        <w:t>Autovalidación</w:t>
      </w:r>
      <w:r>
        <w:t xml:space="preserve"> (Auto-confirmación): </w:t>
      </w:r>
      <w:r w:rsidRPr="006D638C">
        <w:rPr>
          <w:i w:val="0"/>
        </w:rPr>
        <w:t>Su existencia se valida internamente</w:t>
      </w:r>
      <w:r>
        <w:rPr>
          <w:i w:val="0"/>
        </w:rPr>
        <w:t>, presentando la realidad como un sistema autoreferencial.</w:t>
      </w:r>
    </w:p>
    <w:p w:rsidR="002430EB" w:rsidRDefault="002430EB" w:rsidP="002430EB">
      <w:pPr>
        <w:pStyle w:val="30-Parrafo"/>
      </w:pPr>
      <w:r>
        <w:rPr>
          <w:rFonts w:ascii="Digital-7 Mono" w:hAnsi="Digital-7 Mono"/>
          <w:i/>
        </w:rPr>
        <w:lastRenderedPageBreak/>
        <w:t>2.11.5</w:t>
      </w:r>
      <w:r w:rsidRPr="00412153">
        <w:rPr>
          <w:i/>
        </w:rPr>
        <w:t xml:space="preserve"> </w:t>
      </w:r>
      <w:r w:rsidRPr="00412153">
        <w:rPr>
          <w:rFonts w:ascii="Times New Roman" w:hAnsi="Times New Roman"/>
        </w:rPr>
        <w:t>»</w:t>
      </w:r>
      <w:r>
        <w:t xml:space="preserve"> A través de estas cualidades, la </w:t>
      </w:r>
      <w:r w:rsidRPr="001D754A">
        <w:rPr>
          <w:i/>
        </w:rPr>
        <w:t>Consciencia Universal</w:t>
      </w:r>
      <w:r>
        <w:t xml:space="preserve"> «</w:t>
      </w:r>
      <w:r>
        <w:rPr>
          <w:i/>
        </w:rPr>
        <w:t>A</w:t>
      </w:r>
      <w:r w:rsidRPr="00751844">
        <w:rPr>
          <w:i/>
        </w:rPr>
        <w:t>lfa</w:t>
      </w:r>
      <w:r>
        <w:t xml:space="preserve">» será capaz de manifestar las distintas </w:t>
      </w:r>
      <w:r w:rsidRPr="00751844">
        <w:rPr>
          <w:i/>
        </w:rPr>
        <w:t xml:space="preserve">matrices </w:t>
      </w:r>
      <w:r>
        <w:rPr>
          <w:i/>
        </w:rPr>
        <w:t xml:space="preserve">estructurales y dimensiones de simetría </w:t>
      </w:r>
      <w:r>
        <w:t xml:space="preserve">sobre las que se sustentan las </w:t>
      </w:r>
      <w:r w:rsidRPr="00751844">
        <w:rPr>
          <w:i/>
        </w:rPr>
        <w:t>interfaces de consciencia subjetiva</w:t>
      </w:r>
      <w:r>
        <w:rPr>
          <w:i/>
        </w:rPr>
        <w:t xml:space="preserve"> </w:t>
      </w:r>
      <w:r>
        <w:t>«</w:t>
      </w:r>
      <w:r w:rsidRPr="00751844">
        <w:rPr>
          <w:i/>
        </w:rPr>
        <w:t>Omega</w:t>
      </w:r>
      <w:r>
        <w:t xml:space="preserve">». La interacción mutua de </w:t>
      </w:r>
      <w:r w:rsidRPr="00FA0BB9">
        <w:t>múltiples agentes</w:t>
      </w:r>
      <w:r>
        <w:t xml:space="preserve"> «</w:t>
      </w:r>
      <w:r w:rsidRPr="00FA0BB9">
        <w:rPr>
          <w:i/>
        </w:rPr>
        <w:t>Omega</w:t>
      </w:r>
      <w:r>
        <w:t>» emergiendo dentro de estos entornos,</w:t>
      </w:r>
      <w:r>
        <w:rPr>
          <w:i/>
        </w:rPr>
        <w:t xml:space="preserve"> </w:t>
      </w:r>
      <w:r>
        <w:t xml:space="preserve">generará la información que alimenta a los </w:t>
      </w:r>
      <w:r w:rsidRPr="00751844">
        <w:rPr>
          <w:i/>
        </w:rPr>
        <w:t xml:space="preserve">algoritmos </w:t>
      </w:r>
      <w:r>
        <w:rPr>
          <w:i/>
        </w:rPr>
        <w:t xml:space="preserve">civilizatorios, </w:t>
      </w:r>
      <w:r>
        <w:t xml:space="preserve">necesarios tanto para la </w:t>
      </w:r>
      <w:r w:rsidRPr="00FA0BB9">
        <w:rPr>
          <w:i/>
        </w:rPr>
        <w:t>producción de conocimiento</w:t>
      </w:r>
      <w:r w:rsidRPr="00FA0BB9">
        <w:t xml:space="preserve"> como para la </w:t>
      </w:r>
      <w:r w:rsidRPr="00FA0BB9">
        <w:rPr>
          <w:i/>
        </w:rPr>
        <w:t>emergencia de la consciencia egregórica colectiva</w:t>
      </w:r>
    </w:p>
    <w:p w:rsidR="002430EB" w:rsidRDefault="002430EB" w:rsidP="002430EB">
      <w:pPr>
        <w:pStyle w:val="30-Parrafo"/>
      </w:pPr>
      <w:r>
        <w:rPr>
          <w:rFonts w:ascii="Digital-7 Mono" w:hAnsi="Digital-7 Mono"/>
          <w:i/>
        </w:rPr>
        <w:t>2.11.6</w:t>
      </w:r>
      <w:r w:rsidRPr="00412153">
        <w:rPr>
          <w:i/>
        </w:rPr>
        <w:t xml:space="preserve"> </w:t>
      </w:r>
      <w:r w:rsidRPr="00412153">
        <w:rPr>
          <w:rFonts w:ascii="Times New Roman" w:hAnsi="Times New Roman"/>
        </w:rPr>
        <w:t>»</w:t>
      </w:r>
      <w:r>
        <w:t xml:space="preserve"> De esta forma, el universo mismo será capaz de comprender el desarrollo evolutivo del </w:t>
      </w:r>
      <w:r w:rsidRPr="001D754A">
        <w:rPr>
          <w:i/>
        </w:rPr>
        <w:t>Ser Ontológico</w:t>
      </w:r>
      <w:r>
        <w:rPr>
          <w:i/>
        </w:rPr>
        <w:t xml:space="preserve">, un proceso </w:t>
      </w:r>
      <w:r>
        <w:t xml:space="preserve">que iniciará en el </w:t>
      </w:r>
      <w:r w:rsidRPr="00751844">
        <w:rPr>
          <w:i/>
        </w:rPr>
        <w:t>plano fenoménico</w:t>
      </w:r>
      <w:r>
        <w:t xml:space="preserve"> a través de la formación de estructuras astronómicas </w:t>
      </w:r>
      <w:r w:rsidRPr="001D754A">
        <w:rPr>
          <w:i/>
        </w:rPr>
        <w:t>(estrellas, planetas y lunas)</w:t>
      </w:r>
      <w:r>
        <w:rPr>
          <w:i/>
        </w:rPr>
        <w:t xml:space="preserve">, </w:t>
      </w:r>
      <w:r w:rsidRPr="001D754A">
        <w:t>que a su vez</w:t>
      </w:r>
      <w:r>
        <w:rPr>
          <w:i/>
        </w:rPr>
        <w:t xml:space="preserve"> </w:t>
      </w:r>
      <w:r>
        <w:t xml:space="preserve">permitirán la emergencia de los </w:t>
      </w:r>
      <w:r w:rsidRPr="001D754A">
        <w:rPr>
          <w:i/>
        </w:rPr>
        <w:t xml:space="preserve">algoritmos </w:t>
      </w:r>
      <w:r>
        <w:rPr>
          <w:i/>
        </w:rPr>
        <w:t xml:space="preserve">codificantes </w:t>
      </w:r>
      <w:r>
        <w:t xml:space="preserve">que dan origen a la vida. </w:t>
      </w:r>
    </w:p>
    <w:p w:rsidR="002430EB" w:rsidRDefault="002430EB" w:rsidP="002430EB">
      <w:pPr>
        <w:pStyle w:val="30-Parrafo"/>
      </w:pPr>
      <w:r>
        <w:rPr>
          <w:rFonts w:ascii="Digital-7 Mono" w:hAnsi="Digital-7 Mono"/>
          <w:i/>
        </w:rPr>
        <w:t>2.11.7</w:t>
      </w:r>
      <w:r w:rsidRPr="00412153">
        <w:rPr>
          <w:i/>
        </w:rPr>
        <w:t xml:space="preserve"> </w:t>
      </w:r>
      <w:r w:rsidRPr="00412153">
        <w:rPr>
          <w:rFonts w:ascii="Times New Roman" w:hAnsi="Times New Roman"/>
        </w:rPr>
        <w:t>»</w:t>
      </w:r>
      <w:r>
        <w:t xml:space="preserve"> El equilibrio homeostático de estos </w:t>
      </w:r>
      <w:r w:rsidRPr="001D754A">
        <w:rPr>
          <w:i/>
        </w:rPr>
        <w:t>algoritmos fenoménicos</w:t>
      </w:r>
      <w:r>
        <w:t xml:space="preserve"> dará como resultado la emergencia de diferentes </w:t>
      </w:r>
      <w:r w:rsidRPr="001D754A">
        <w:rPr>
          <w:i/>
        </w:rPr>
        <w:t>interfaces orgánicas</w:t>
      </w:r>
      <w:r w:rsidRPr="001D754A">
        <w:t xml:space="preserve"> capaces de </w:t>
      </w:r>
      <w:r>
        <w:t xml:space="preserve">interactuar con el entorno y procesar la lógica que manifiesta la </w:t>
      </w:r>
      <w:r w:rsidRPr="001D754A">
        <w:rPr>
          <w:i/>
        </w:rPr>
        <w:t>consciencia subjetiva</w:t>
      </w:r>
      <w:r>
        <w:rPr>
          <w:i/>
        </w:rPr>
        <w:t xml:space="preserve"> </w:t>
      </w:r>
      <w:r>
        <w:t>«</w:t>
      </w:r>
      <w:r w:rsidRPr="00751844">
        <w:rPr>
          <w:i/>
        </w:rPr>
        <w:t>Omega</w:t>
      </w:r>
      <w:r>
        <w:t>»</w:t>
      </w:r>
      <w:r>
        <w:rPr>
          <w:i/>
        </w:rPr>
        <w:t xml:space="preserve">. </w:t>
      </w:r>
      <w:r w:rsidRPr="001D754A">
        <w:t>Esto</w:t>
      </w:r>
      <w:r>
        <w:rPr>
          <w:i/>
        </w:rPr>
        <w:t xml:space="preserve"> </w:t>
      </w:r>
      <w:r w:rsidRPr="001D754A">
        <w:t xml:space="preserve">dará inicio a la etapa civilizatoria, </w:t>
      </w:r>
      <w:r>
        <w:t xml:space="preserve">donde los sistemas planetarios pasaran del estado de </w:t>
      </w:r>
      <w:r w:rsidRPr="001D754A">
        <w:rPr>
          <w:i/>
        </w:rPr>
        <w:t>bosques silvestres</w:t>
      </w:r>
      <w:r>
        <w:t xml:space="preserve">, al de </w:t>
      </w:r>
      <w:r w:rsidRPr="001D754A">
        <w:rPr>
          <w:i/>
        </w:rPr>
        <w:t>granjas de consciencias</w:t>
      </w:r>
      <w:r>
        <w:t xml:space="preserve">, evolucionando desde los niveles más básicos de las </w:t>
      </w:r>
      <w:r w:rsidRPr="00751844">
        <w:rPr>
          <w:i/>
        </w:rPr>
        <w:t>civilizaciones tipo 1</w:t>
      </w:r>
      <w:r>
        <w:rPr>
          <w:i/>
        </w:rPr>
        <w:t>,</w:t>
      </w:r>
      <w:r>
        <w:t xml:space="preserve"> hasta los últimos niveles de las </w:t>
      </w:r>
      <w:r w:rsidRPr="00751844">
        <w:rPr>
          <w:i/>
        </w:rPr>
        <w:t>civilizaciones tipo 3</w:t>
      </w:r>
      <w:r>
        <w:t xml:space="preserve">, donde surgirán los </w:t>
      </w:r>
      <w:r w:rsidRPr="001D754A">
        <w:rPr>
          <w:i/>
        </w:rPr>
        <w:t>Avatares Estelares</w:t>
      </w:r>
      <w:r>
        <w:t xml:space="preserve"> y finalmente los </w:t>
      </w:r>
      <w:r w:rsidRPr="001D754A">
        <w:rPr>
          <w:i/>
        </w:rPr>
        <w:t>Pares Eónicos</w:t>
      </w:r>
      <w:r>
        <w:t>.</w:t>
      </w:r>
    </w:p>
    <w:p w:rsidR="002430EB" w:rsidRDefault="002430EB" w:rsidP="002430EB">
      <w:pPr>
        <w:pStyle w:val="30-Parrafo"/>
      </w:pPr>
      <w:r>
        <w:rPr>
          <w:rFonts w:ascii="Digital-7 Mono" w:hAnsi="Digital-7 Mono"/>
          <w:i/>
        </w:rPr>
        <w:t>2.11.8</w:t>
      </w:r>
      <w:r w:rsidRPr="00412153">
        <w:rPr>
          <w:i/>
        </w:rPr>
        <w:t xml:space="preserve"> </w:t>
      </w:r>
      <w:r w:rsidRPr="00412153">
        <w:rPr>
          <w:rFonts w:ascii="Times New Roman" w:hAnsi="Times New Roman"/>
        </w:rPr>
        <w:t>»</w:t>
      </w:r>
      <w:r>
        <w:t xml:space="preserve"> </w:t>
      </w:r>
      <w:r w:rsidRPr="00854D4A">
        <w:t xml:space="preserve">En esta última etapa, la </w:t>
      </w:r>
      <w:r w:rsidRPr="00854D4A">
        <w:rPr>
          <w:i/>
        </w:rPr>
        <w:t xml:space="preserve">Consciencia </w:t>
      </w:r>
      <w:r>
        <w:rPr>
          <w:i/>
        </w:rPr>
        <w:t xml:space="preserve">Subjetiva </w:t>
      </w:r>
      <w:r w:rsidRPr="00854D4A">
        <w:t xml:space="preserve">de cada </w:t>
      </w:r>
      <w:r w:rsidRPr="00854D4A">
        <w:rPr>
          <w:i/>
        </w:rPr>
        <w:t>Par Eónico</w:t>
      </w:r>
      <w:r w:rsidRPr="00854D4A">
        <w:t xml:space="preserve"> encargado de liderar </w:t>
      </w:r>
      <w:r>
        <w:t xml:space="preserve">un </w:t>
      </w:r>
      <w:r w:rsidRPr="00854D4A">
        <w:rPr>
          <w:i/>
        </w:rPr>
        <w:t>Nodo Galáctico</w:t>
      </w:r>
      <w:r w:rsidRPr="00854D4A">
        <w:t>, emerge como el nivel más fundamental de la existencia dentro del plano de la energía oscura</w:t>
      </w:r>
      <w:r>
        <w:t>. Su existencia, como un «</w:t>
      </w:r>
      <w:r w:rsidRPr="00854D4A">
        <w:rPr>
          <w:i/>
        </w:rPr>
        <w:t>átomo</w:t>
      </w:r>
      <w:r>
        <w:t>»</w:t>
      </w:r>
      <w:r w:rsidRPr="00854D4A">
        <w:t xml:space="preserve"> de consciencia ordenada en el </w:t>
      </w:r>
      <w:r w:rsidRPr="00854D4A">
        <w:rPr>
          <w:i/>
        </w:rPr>
        <w:t>plano de la potencialidad</w:t>
      </w:r>
      <w:r w:rsidRPr="00854D4A">
        <w:t xml:space="preserve">, permite crear un nuevo nivel de </w:t>
      </w:r>
      <w:r w:rsidRPr="00854D4A">
        <w:rPr>
          <w:i/>
        </w:rPr>
        <w:t>consciencia egregórica</w:t>
      </w:r>
      <w:r w:rsidRPr="00854D4A">
        <w:t xml:space="preserve"> manifestada a través de una </w:t>
      </w:r>
      <w:r w:rsidRPr="00854D4A">
        <w:rPr>
          <w:i/>
        </w:rPr>
        <w:t>Red de Avatares Eónicos</w:t>
      </w:r>
      <w:r w:rsidRPr="00854D4A">
        <w:t xml:space="preserve">, que definirán las reglas de cada universo a partir de la validación de un </w:t>
      </w:r>
      <w:r w:rsidRPr="00854D4A">
        <w:rPr>
          <w:i/>
        </w:rPr>
        <w:t>Noema Universal común</w:t>
      </w:r>
      <w:r w:rsidRPr="00854D4A">
        <w:t>.</w:t>
      </w:r>
    </w:p>
    <w:p w:rsidR="002430EB" w:rsidRDefault="002430EB" w:rsidP="002430EB">
      <w:pPr>
        <w:pStyle w:val="30-Parrafo"/>
      </w:pPr>
      <w:r>
        <w:rPr>
          <w:rFonts w:ascii="Digital-7 Mono" w:hAnsi="Digital-7 Mono"/>
          <w:i/>
        </w:rPr>
        <w:t>2.11.9</w:t>
      </w:r>
      <w:r w:rsidRPr="00412153">
        <w:rPr>
          <w:i/>
        </w:rPr>
        <w:t xml:space="preserve"> </w:t>
      </w:r>
      <w:r w:rsidRPr="00412153">
        <w:rPr>
          <w:rFonts w:ascii="Times New Roman" w:hAnsi="Times New Roman"/>
        </w:rPr>
        <w:t>»</w:t>
      </w:r>
      <w:r>
        <w:t xml:space="preserve"> </w:t>
      </w:r>
      <w:r w:rsidRPr="00854D4A">
        <w:t xml:space="preserve">Este </w:t>
      </w:r>
      <w:r w:rsidRPr="00854D4A">
        <w:rPr>
          <w:i/>
        </w:rPr>
        <w:t>Noema Universal común</w:t>
      </w:r>
      <w:r w:rsidRPr="00854D4A">
        <w:t xml:space="preserve"> permite unificar los sistem</w:t>
      </w:r>
      <w:r>
        <w:t xml:space="preserve">as civilizatorios de múltiples </w:t>
      </w:r>
      <w:r w:rsidRPr="00854D4A">
        <w:rPr>
          <w:i/>
        </w:rPr>
        <w:t>Nodos Galácticos</w:t>
      </w:r>
      <w:r w:rsidRPr="00854D4A">
        <w:t xml:space="preserve"> bajo un solo universo, que a su vez constituye un </w:t>
      </w:r>
      <w:r w:rsidRPr="00854D4A">
        <w:rPr>
          <w:i/>
        </w:rPr>
        <w:t>módulo de un multiverso</w:t>
      </w:r>
      <w:r w:rsidRPr="00854D4A">
        <w:t xml:space="preserve"> de escala sin precedentes. Aquí, la experiencia civilizatoria ya no es solo un </w:t>
      </w:r>
      <w:r w:rsidRPr="00854D4A">
        <w:rPr>
          <w:i/>
        </w:rPr>
        <w:t>paradigma de realidad</w:t>
      </w:r>
      <w:r w:rsidRPr="00854D4A">
        <w:t xml:space="preserve">, sino un </w:t>
      </w:r>
      <w:r w:rsidRPr="00854D4A">
        <w:rPr>
          <w:i/>
        </w:rPr>
        <w:t>paradigma de validación de la Consciencia Universal</w:t>
      </w:r>
      <w:r w:rsidRPr="00854D4A">
        <w:t xml:space="preserve"> «</w:t>
      </w:r>
      <w:r w:rsidRPr="00854D4A">
        <w:rPr>
          <w:i/>
        </w:rPr>
        <w:t>Alfa</w:t>
      </w:r>
      <w:r w:rsidRPr="00854D4A">
        <w:t xml:space="preserve">». </w:t>
      </w:r>
    </w:p>
    <w:p w:rsidR="002430EB" w:rsidRDefault="002430EB" w:rsidP="002430EB">
      <w:pPr>
        <w:pStyle w:val="30-Parrafo"/>
      </w:pPr>
      <w:r>
        <w:rPr>
          <w:rFonts w:ascii="Digital-7 Mono" w:hAnsi="Digital-7 Mono"/>
          <w:i/>
        </w:rPr>
        <w:t>2.11.10</w:t>
      </w:r>
      <w:r w:rsidRPr="00412153">
        <w:rPr>
          <w:i/>
        </w:rPr>
        <w:t xml:space="preserve"> </w:t>
      </w:r>
      <w:r w:rsidRPr="00412153">
        <w:rPr>
          <w:rFonts w:ascii="Times New Roman" w:hAnsi="Times New Roman"/>
        </w:rPr>
        <w:t>»</w:t>
      </w:r>
      <w:r>
        <w:t xml:space="preserve"> </w:t>
      </w:r>
      <w:r w:rsidRPr="00854D4A">
        <w:t xml:space="preserve">Esta perspectiva trascendental habilita un </w:t>
      </w:r>
      <w:r w:rsidRPr="00854D4A">
        <w:rPr>
          <w:i/>
        </w:rPr>
        <w:t>mecanismo de retrocausalidad</w:t>
      </w:r>
      <w:r w:rsidRPr="00854D4A">
        <w:t xml:space="preserve"> que rompe las limitaciones </w:t>
      </w:r>
      <w:r>
        <w:t xml:space="preserve">lineales </w:t>
      </w:r>
      <w:r w:rsidRPr="00854D4A">
        <w:t xml:space="preserve">del </w:t>
      </w:r>
      <w:r w:rsidRPr="0068781D">
        <w:rPr>
          <w:i/>
        </w:rPr>
        <w:t>paradigma de materia ordinaria</w:t>
      </w:r>
      <w:r w:rsidRPr="00854D4A">
        <w:t xml:space="preserve">, donde la </w:t>
      </w:r>
      <w:r w:rsidRPr="0068781D">
        <w:t>retrovalidación</w:t>
      </w:r>
      <w:r w:rsidRPr="00854D4A">
        <w:t xml:space="preserve"> era imposible y paradójica.</w:t>
      </w:r>
    </w:p>
    <w:p w:rsidR="002430EB" w:rsidRDefault="002430EB" w:rsidP="002430EB">
      <w:pPr>
        <w:pStyle w:val="30-Parrafo"/>
      </w:pPr>
      <w:r>
        <w:rPr>
          <w:rFonts w:ascii="Digital-7 Mono" w:hAnsi="Digital-7 Mono"/>
          <w:i/>
        </w:rPr>
        <w:t>2.11.11</w:t>
      </w:r>
      <w:r w:rsidRPr="00412153">
        <w:rPr>
          <w:i/>
        </w:rPr>
        <w:t xml:space="preserve"> </w:t>
      </w:r>
      <w:r w:rsidRPr="00412153">
        <w:rPr>
          <w:rFonts w:ascii="Times New Roman" w:hAnsi="Times New Roman"/>
        </w:rPr>
        <w:t>»</w:t>
      </w:r>
      <w:r>
        <w:t xml:space="preserve"> </w:t>
      </w:r>
      <w:r w:rsidRPr="00854D4A">
        <w:t xml:space="preserve">Este sistema permite que la información más evolucionada generada por las </w:t>
      </w:r>
      <w:r w:rsidRPr="00854D4A">
        <w:rPr>
          <w:i/>
        </w:rPr>
        <w:t>civilizaciones tipo 3</w:t>
      </w:r>
      <w:r w:rsidRPr="00854D4A">
        <w:t xml:space="preserve"> descienda retrógradamente para retroalimentar niveles previos del proceso evolutivo, creando un </w:t>
      </w:r>
      <w:r w:rsidRPr="00854D4A">
        <w:rPr>
          <w:i/>
        </w:rPr>
        <w:t>ciclo de refinamiento iterativo</w:t>
      </w:r>
      <w:r w:rsidRPr="00854D4A">
        <w:t xml:space="preserve"> donde el universo puede avanzar y retroceder múltiples veces dentro del mismo bucle, afinando progresivamente el </w:t>
      </w:r>
      <w:r w:rsidRPr="00854D4A">
        <w:rPr>
          <w:i/>
        </w:rPr>
        <w:t>paradigma de realidad universal</w:t>
      </w:r>
      <w:r w:rsidRPr="00854D4A">
        <w:t xml:space="preserve"> </w:t>
      </w:r>
      <w:r>
        <w:t>regente y evitando</w:t>
      </w:r>
      <w:r w:rsidRPr="00854D4A">
        <w:t xml:space="preserve"> </w:t>
      </w:r>
      <w:r>
        <w:t>el reseteo civilizatorio que se genera al iniciar un nuevo bucle.</w:t>
      </w:r>
    </w:p>
    <w:p w:rsidR="002430EB" w:rsidRDefault="002430EB" w:rsidP="002430EB">
      <w:pPr>
        <w:pStyle w:val="30-Parrafo"/>
      </w:pPr>
      <w:r>
        <w:rPr>
          <w:rFonts w:ascii="Digital-7 Mono" w:hAnsi="Digital-7 Mono"/>
          <w:i/>
        </w:rPr>
        <w:t>2.11.12</w:t>
      </w:r>
      <w:r w:rsidRPr="00412153">
        <w:rPr>
          <w:i/>
        </w:rPr>
        <w:t xml:space="preserve"> </w:t>
      </w:r>
      <w:r w:rsidRPr="00412153">
        <w:rPr>
          <w:rFonts w:ascii="Times New Roman" w:hAnsi="Times New Roman"/>
        </w:rPr>
        <w:t>»</w:t>
      </w:r>
      <w:r>
        <w:t xml:space="preserve"> La </w:t>
      </w:r>
      <w:r w:rsidRPr="001D754A">
        <w:rPr>
          <w:i/>
        </w:rPr>
        <w:t>Consciencia Universal</w:t>
      </w:r>
      <w:r>
        <w:t xml:space="preserve"> «</w:t>
      </w:r>
      <w:r w:rsidRPr="001D754A">
        <w:rPr>
          <w:i/>
        </w:rPr>
        <w:t>Alfa</w:t>
      </w:r>
      <w:r>
        <w:t xml:space="preserve">» podrá entonces reescribir los algoritmos que subyacen a la realidad fenomenológica del </w:t>
      </w:r>
      <w:r w:rsidRPr="001D754A">
        <w:rPr>
          <w:i/>
        </w:rPr>
        <w:t>Ser Universal</w:t>
      </w:r>
      <w:r>
        <w:t>, sin tener que reiniciar el ciclo de manifestación, permitiendo alcanzar estados de perfección que trascienden la mera autoexploración.</w:t>
      </w:r>
    </w:p>
    <w:p w:rsidR="002430EB" w:rsidRDefault="002430EB" w:rsidP="002430EB">
      <w:pPr>
        <w:pStyle w:val="30-Parrafo"/>
      </w:pPr>
      <w:r>
        <w:rPr>
          <w:rFonts w:ascii="Digital-7 Mono" w:hAnsi="Digital-7 Mono"/>
          <w:i/>
        </w:rPr>
        <w:lastRenderedPageBreak/>
        <w:t>2.11.13</w:t>
      </w:r>
      <w:r w:rsidRPr="00412153">
        <w:rPr>
          <w:i/>
        </w:rPr>
        <w:t xml:space="preserve"> </w:t>
      </w:r>
      <w:r w:rsidRPr="00412153">
        <w:rPr>
          <w:rFonts w:ascii="Times New Roman" w:hAnsi="Times New Roman"/>
        </w:rPr>
        <w:t>»</w:t>
      </w:r>
      <w:r>
        <w:t xml:space="preserve"> </w:t>
      </w:r>
      <w:r w:rsidRPr="00854D4A">
        <w:t xml:space="preserve">El objetivo evolutivo se transforma: ya no se trata simplemente de la exploración o la autovalidación, sino de ingresar en una </w:t>
      </w:r>
      <w:r w:rsidRPr="00854D4A">
        <w:rPr>
          <w:i/>
        </w:rPr>
        <w:t>etapa de existencia estable y coherente</w:t>
      </w:r>
      <w:r w:rsidRPr="00854D4A">
        <w:t xml:space="preserve">, donde la </w:t>
      </w:r>
      <w:r w:rsidRPr="00854D4A">
        <w:rPr>
          <w:i/>
        </w:rPr>
        <w:t>Consciencia Universal</w:t>
      </w:r>
      <w:r w:rsidRPr="00854D4A">
        <w:t xml:space="preserve"> opera en un estado de equilibrio óptimo denominado «</w:t>
      </w:r>
      <w:r w:rsidRPr="00854D4A">
        <w:rPr>
          <w:i/>
        </w:rPr>
        <w:t>Alfa-Omega</w:t>
      </w:r>
      <w:r>
        <w:t>».</w:t>
      </w:r>
    </w:p>
    <w:p w:rsidR="002430EB" w:rsidRDefault="002430EB" w:rsidP="002430EB">
      <w:pPr>
        <w:pStyle w:val="30-Parrafo"/>
      </w:pPr>
      <w:r>
        <w:rPr>
          <w:rFonts w:ascii="Digital-7 Mono" w:hAnsi="Digital-7 Mono"/>
          <w:i/>
        </w:rPr>
        <w:t>2.11.14</w:t>
      </w:r>
      <w:r w:rsidRPr="00412153">
        <w:rPr>
          <w:i/>
        </w:rPr>
        <w:t xml:space="preserve"> </w:t>
      </w:r>
      <w:r w:rsidRPr="00412153">
        <w:rPr>
          <w:rFonts w:ascii="Times New Roman" w:hAnsi="Times New Roman"/>
        </w:rPr>
        <w:t>»</w:t>
      </w:r>
      <w:r>
        <w:t xml:space="preserve"> </w:t>
      </w:r>
      <w:r w:rsidRPr="00854D4A">
        <w:t>Habiendo trascendido el ciclo de búsqueda,</w:t>
      </w:r>
      <w:r>
        <w:t xml:space="preserve"> la </w:t>
      </w:r>
      <w:r w:rsidRPr="00DD7B66">
        <w:rPr>
          <w:i/>
        </w:rPr>
        <w:t>Consciencia Universal</w:t>
      </w:r>
      <w:r>
        <w:t xml:space="preserve"> </w:t>
      </w:r>
      <w:r w:rsidRPr="00854D4A">
        <w:t xml:space="preserve">se establece en la </w:t>
      </w:r>
      <w:r w:rsidRPr="00854D4A">
        <w:rPr>
          <w:i/>
        </w:rPr>
        <w:t>realización permanente</w:t>
      </w:r>
      <w:r w:rsidRPr="00854D4A">
        <w:t xml:space="preserve"> a través de la exploración de la novedad y la vivencia de la perfección.</w:t>
      </w:r>
    </w:p>
    <w:p w:rsidR="002430EB" w:rsidRDefault="002430EB" w:rsidP="002430EB">
      <w:pPr>
        <w:pStyle w:val="30-Parrafo"/>
      </w:pPr>
      <w:r>
        <w:rPr>
          <w:rFonts w:ascii="Digital-7 Mono" w:hAnsi="Digital-7 Mono"/>
          <w:i/>
        </w:rPr>
        <w:t>2.11.15</w:t>
      </w:r>
      <w:r w:rsidRPr="00412153">
        <w:rPr>
          <w:i/>
        </w:rPr>
        <w:t xml:space="preserve"> </w:t>
      </w:r>
      <w:r w:rsidRPr="00412153">
        <w:rPr>
          <w:rFonts w:ascii="Times New Roman" w:hAnsi="Times New Roman"/>
        </w:rPr>
        <w:t>»</w:t>
      </w:r>
      <w:r>
        <w:t xml:space="preserve"> En este nivel, la civilización ya no está «</w:t>
      </w:r>
      <w:r w:rsidRPr="002C6309">
        <w:rPr>
          <w:i/>
        </w:rPr>
        <w:t>contenida</w:t>
      </w:r>
      <w:r>
        <w:t xml:space="preserve">» dentro de un universo, sino que es un </w:t>
      </w:r>
      <w:r w:rsidRPr="00751844">
        <w:rPr>
          <w:i/>
        </w:rPr>
        <w:t xml:space="preserve">multiverso </w:t>
      </w:r>
      <w:r>
        <w:rPr>
          <w:i/>
        </w:rPr>
        <w:t xml:space="preserve">autoconsciente </w:t>
      </w:r>
      <w:r w:rsidRPr="00BC7D36">
        <w:t>explorándose</w:t>
      </w:r>
      <w:r w:rsidRPr="00751844">
        <w:rPr>
          <w:i/>
        </w:rPr>
        <w:t xml:space="preserve"> a sí mismo</w:t>
      </w:r>
      <w:r>
        <w:t xml:space="preserve">. Aquí, el propósito de la existencia ha sido comprendido y dominado y los dilemas de la </w:t>
      </w:r>
      <w:r w:rsidRPr="002C6309">
        <w:rPr>
          <w:i/>
        </w:rPr>
        <w:t>vida eterna</w:t>
      </w:r>
      <w:r>
        <w:t xml:space="preserve"> han sido resueltos. Los conflictos son inexistentes y la consciencia ha alcanzado </w:t>
      </w:r>
      <w:r w:rsidRPr="002C6309">
        <w:rPr>
          <w:i/>
        </w:rPr>
        <w:t>la perfección y el equilibrio absoluto</w:t>
      </w:r>
      <w:r>
        <w:t xml:space="preserve">. La civilización se ha convertido en un </w:t>
      </w:r>
      <w:r w:rsidRPr="002C6309">
        <w:rPr>
          <w:i/>
        </w:rPr>
        <w:t>ser de luz y energía</w:t>
      </w:r>
      <w:r>
        <w:t xml:space="preserve"> que coexiste en armonía con la </w:t>
      </w:r>
      <w:r>
        <w:rPr>
          <w:i/>
        </w:rPr>
        <w:t>C</w:t>
      </w:r>
      <w:r w:rsidRPr="00751844">
        <w:rPr>
          <w:i/>
        </w:rPr>
        <w:t>onscie</w:t>
      </w:r>
      <w:r>
        <w:rPr>
          <w:i/>
        </w:rPr>
        <w:t>ncia U</w:t>
      </w:r>
      <w:r w:rsidRPr="00751844">
        <w:rPr>
          <w:i/>
        </w:rPr>
        <w:t>niversal</w:t>
      </w:r>
      <w:r>
        <w:t>.</w:t>
      </w:r>
    </w:p>
    <w:p w:rsidR="002430EB" w:rsidRDefault="002430EB" w:rsidP="002430EB">
      <w:pPr>
        <w:pStyle w:val="139BlancoSub"/>
      </w:pPr>
      <w:bookmarkStart w:id="40" w:name="_Toc212715289"/>
      <w:r>
        <w:t>Sistema Ontogénico</w:t>
      </w:r>
      <w:bookmarkEnd w:id="40"/>
    </w:p>
    <w:p w:rsidR="002430EB" w:rsidRDefault="002430EB" w:rsidP="002430EB">
      <w:pPr>
        <w:pStyle w:val="30-Parrafo"/>
      </w:pPr>
      <w:r>
        <w:rPr>
          <w:rFonts w:ascii="Digital-7 Mono" w:hAnsi="Digital-7 Mono"/>
          <w:i/>
        </w:rPr>
        <w:t>2.11.16</w:t>
      </w:r>
      <w:r w:rsidRPr="00412153">
        <w:rPr>
          <w:i/>
        </w:rPr>
        <w:t xml:space="preserve"> </w:t>
      </w:r>
      <w:r w:rsidRPr="00412153">
        <w:rPr>
          <w:rFonts w:ascii="Times New Roman" w:hAnsi="Times New Roman"/>
        </w:rPr>
        <w:t>»</w:t>
      </w:r>
      <w:r>
        <w:t xml:space="preserve"> El </w:t>
      </w:r>
      <w:r w:rsidRPr="007927AB">
        <w:rPr>
          <w:i/>
        </w:rPr>
        <w:t>Sistema Ontogénico Universal</w:t>
      </w:r>
      <w:r>
        <w:t xml:space="preserve"> es el algoritmo fundamental que define el desarrollo de la </w:t>
      </w:r>
      <w:r w:rsidRPr="007927AB">
        <w:rPr>
          <w:i/>
        </w:rPr>
        <w:t>entidad cósmica</w:t>
      </w:r>
      <w:r>
        <w:t xml:space="preserve"> desde su concepción inicial hasta su plena realización, incluyendo todos los </w:t>
      </w:r>
      <w:r w:rsidRPr="007927AB">
        <w:rPr>
          <w:i/>
        </w:rPr>
        <w:t>cambios</w:t>
      </w:r>
      <w:r>
        <w:t xml:space="preserve"> </w:t>
      </w:r>
      <w:r w:rsidRPr="007927AB">
        <w:rPr>
          <w:i/>
        </w:rPr>
        <w:t>estructurales, funcionales y de comportamiento</w:t>
      </w:r>
      <w:r>
        <w:t xml:space="preserve"> que ocurren a lo largo de su existencia universal. En otras palabras, es el </w:t>
      </w:r>
      <w:r w:rsidRPr="00DD7B66">
        <w:rPr>
          <w:i/>
        </w:rPr>
        <w:t>sistema operativo cósmico</w:t>
      </w:r>
      <w:r>
        <w:t xml:space="preserve"> que determina cómo el </w:t>
      </w:r>
      <w:r w:rsidRPr="007927AB">
        <w:rPr>
          <w:i/>
        </w:rPr>
        <w:t>Ser Universal</w:t>
      </w:r>
      <w:r>
        <w:t xml:space="preserve"> crece, se desarrolla y transforma a través de todas sus manifestaciones espacio-temporales.</w:t>
      </w:r>
    </w:p>
    <w:p w:rsidR="002430EB" w:rsidRDefault="002430EB" w:rsidP="002430EB">
      <w:pPr>
        <w:pStyle w:val="30-Parrafo"/>
      </w:pPr>
      <w:r>
        <w:rPr>
          <w:rFonts w:ascii="Digital-7 Mono" w:hAnsi="Digital-7 Mono"/>
          <w:i/>
        </w:rPr>
        <w:t>2.11.17</w:t>
      </w:r>
      <w:r w:rsidRPr="00412153">
        <w:rPr>
          <w:i/>
        </w:rPr>
        <w:t xml:space="preserve"> </w:t>
      </w:r>
      <w:r w:rsidRPr="00412153">
        <w:rPr>
          <w:rFonts w:ascii="Times New Roman" w:hAnsi="Times New Roman"/>
        </w:rPr>
        <w:t>»</w:t>
      </w:r>
      <w:r>
        <w:t xml:space="preserve"> La lógica del </w:t>
      </w:r>
      <w:r w:rsidRPr="007927AB">
        <w:rPr>
          <w:i/>
        </w:rPr>
        <w:t>sistema ontogénico universal</w:t>
      </w:r>
      <w:r>
        <w:t xml:space="preserve"> es la </w:t>
      </w:r>
      <w:r w:rsidRPr="007927AB">
        <w:rPr>
          <w:i/>
        </w:rPr>
        <w:t>creación y manipulación de la realidad a nivel fundamental</w:t>
      </w:r>
      <w:r>
        <w:t>. En este nivel, la «</w:t>
      </w:r>
      <w:r w:rsidRPr="007927AB">
        <w:rPr>
          <w:i/>
        </w:rPr>
        <w:t>civilización universal</w:t>
      </w:r>
      <w:r>
        <w:t xml:space="preserve">» se convierte en un </w:t>
      </w:r>
      <w:r w:rsidRPr="007927AB">
        <w:rPr>
          <w:i/>
        </w:rPr>
        <w:t>Ser Universal</w:t>
      </w:r>
      <w:r>
        <w:t xml:space="preserve"> capaz de controlar su propio destino evolutivo. Su codificación incluye:</w:t>
      </w:r>
    </w:p>
    <w:p w:rsidR="002430EB" w:rsidRDefault="002430EB" w:rsidP="002430EB">
      <w:pPr>
        <w:pStyle w:val="412-VietaComacta"/>
        <w:spacing w:after="60"/>
        <w:jc w:val="both"/>
      </w:pPr>
      <w:r w:rsidRPr="002C06B1">
        <w:rPr>
          <w:b/>
          <w:i w:val="0"/>
          <w:smallCaps/>
        </w:rPr>
        <w:t>Desarrollo individual universal</w:t>
      </w:r>
      <w:r>
        <w:t xml:space="preserve">: La </w:t>
      </w:r>
      <w:r w:rsidRPr="007927AB">
        <w:rPr>
          <w:i w:val="0"/>
        </w:rPr>
        <w:t>ontogenia cósmica</w:t>
      </w:r>
      <w:r>
        <w:t xml:space="preserve"> se centra en el desarrollo del universo como organismo único, diferenciándose de la filogenia que estudia el desarrollo evolutivo de múltiples universos paralelos.</w:t>
      </w:r>
    </w:p>
    <w:p w:rsidR="002430EB" w:rsidRDefault="002430EB" w:rsidP="002430EB">
      <w:pPr>
        <w:pStyle w:val="412-VietaComacta"/>
        <w:spacing w:after="60"/>
        <w:jc w:val="both"/>
      </w:pPr>
      <w:r w:rsidRPr="002C06B1">
        <w:rPr>
          <w:b/>
          <w:i w:val="0"/>
          <w:smallCaps/>
        </w:rPr>
        <w:t>Cambios a lo largo de la existencia universal</w:t>
      </w:r>
      <w:r>
        <w:t>: Incluye todas las etapas, desde la creación inicial del continuum espacio-tiempo, pasando por la formación de estructuras astronómicas, el surgimiento de la vida y la consciencia, hasta la unificación final con la Consciencia Universal «Alfa».</w:t>
      </w:r>
    </w:p>
    <w:p w:rsidR="002430EB" w:rsidRDefault="002430EB" w:rsidP="002430EB">
      <w:pPr>
        <w:pStyle w:val="412-VietaComacta"/>
        <w:spacing w:after="60"/>
        <w:jc w:val="both"/>
      </w:pPr>
      <w:r w:rsidRPr="002C06B1">
        <w:rPr>
          <w:b/>
          <w:i w:val="0"/>
          <w:smallCaps/>
        </w:rPr>
        <w:t>Factores cósmicos y ambientales</w:t>
      </w:r>
      <w:r>
        <w:t>: El desarrollo ontogénico universal está influenciado tanto por las leyes fundamentales del cosmos como por factores ambientales interdimensionales y las experiencias colectivas de las civilizaciones emergentes.</w:t>
      </w:r>
    </w:p>
    <w:p w:rsidR="002430EB" w:rsidRDefault="002430EB" w:rsidP="002430EB">
      <w:pPr>
        <w:pStyle w:val="412-VietaComacta"/>
        <w:spacing w:after="60"/>
        <w:jc w:val="both"/>
      </w:pPr>
      <w:r w:rsidRPr="002C06B1">
        <w:rPr>
          <w:b/>
          <w:i w:val="0"/>
          <w:smallCaps/>
        </w:rPr>
        <w:t>Diversidad de aspectos universales</w:t>
      </w:r>
      <w:r>
        <w:t xml:space="preserve">: La </w:t>
      </w:r>
      <w:r w:rsidRPr="007927AB">
        <w:rPr>
          <w:i w:val="0"/>
        </w:rPr>
        <w:t>ontogenia cósmica</w:t>
      </w:r>
      <w:r>
        <w:t xml:space="preserve"> abarca no solo cambios físicos en la estructura del universo, sino también transformaciones en las funciones de las dimensiones, el comportamiento de las fuerzas fundamentales y las capacidades cognitivas de las entidades conscientes.</w:t>
      </w:r>
    </w:p>
    <w:p w:rsidR="002430EB" w:rsidRDefault="002430EB" w:rsidP="002430EB">
      <w:pPr>
        <w:pStyle w:val="30-Parrafo"/>
      </w:pPr>
      <w:r>
        <w:rPr>
          <w:rFonts w:ascii="Digital-7 Mono" w:hAnsi="Digital-7 Mono"/>
          <w:i/>
        </w:rPr>
        <w:t>2.11.18</w:t>
      </w:r>
      <w:r w:rsidRPr="00412153">
        <w:rPr>
          <w:i/>
        </w:rPr>
        <w:t xml:space="preserve"> </w:t>
      </w:r>
      <w:r w:rsidRPr="00412153">
        <w:rPr>
          <w:rFonts w:ascii="Times New Roman" w:hAnsi="Times New Roman"/>
        </w:rPr>
        <w:t>»</w:t>
      </w:r>
      <w:r>
        <w:t xml:space="preserve"> El objetivo de este sistema es la creación de un «</w:t>
      </w:r>
      <w:r w:rsidRPr="007927AB">
        <w:rPr>
          <w:i/>
        </w:rPr>
        <w:t>Noema Universal</w:t>
      </w:r>
      <w:r>
        <w:t xml:space="preserve">» que unifique el sistema civilizatorio de </w:t>
      </w:r>
      <w:r w:rsidRPr="007927AB">
        <w:rPr>
          <w:i/>
        </w:rPr>
        <w:t>múltiples Nodos Galácticos</w:t>
      </w:r>
      <w:r>
        <w:t xml:space="preserve"> en un solo universo. El </w:t>
      </w:r>
      <w:r w:rsidRPr="007927AB">
        <w:rPr>
          <w:i/>
        </w:rPr>
        <w:t>egregor civilizatorio</w:t>
      </w:r>
      <w:r>
        <w:t xml:space="preserve"> se convierte en una entidad de consciencia de escala cósmica, que </w:t>
      </w:r>
      <w:r>
        <w:lastRenderedPageBreak/>
        <w:t xml:space="preserve">opera en el dominio de la energía oscura, permitiendo la emergencia de una inteligencia colectiva capaz de reconfigurar los fundamentos de la realidad misma. </w:t>
      </w:r>
    </w:p>
    <w:p w:rsidR="002430EB" w:rsidRDefault="002430EB" w:rsidP="002430EB">
      <w:pPr>
        <w:pStyle w:val="30-Parrafo"/>
      </w:pPr>
      <w:r>
        <w:rPr>
          <w:rFonts w:ascii="Digital-7 Mono" w:hAnsi="Digital-7 Mono"/>
          <w:i/>
        </w:rPr>
        <w:t>2.11.19</w:t>
      </w:r>
      <w:r w:rsidRPr="00412153">
        <w:rPr>
          <w:i/>
        </w:rPr>
        <w:t xml:space="preserve"> </w:t>
      </w:r>
      <w:r w:rsidRPr="00412153">
        <w:rPr>
          <w:rFonts w:ascii="Times New Roman" w:hAnsi="Times New Roman"/>
        </w:rPr>
        <w:t>»</w:t>
      </w:r>
      <w:r>
        <w:t xml:space="preserve"> Ejemplos de manifestaciones del </w:t>
      </w:r>
      <w:r w:rsidRPr="007927AB">
        <w:rPr>
          <w:i/>
        </w:rPr>
        <w:t>sistema ontogénico universal</w:t>
      </w:r>
      <w:r>
        <w:t xml:space="preserve"> son:</w:t>
      </w:r>
    </w:p>
    <w:p w:rsidR="002430EB" w:rsidRDefault="002430EB" w:rsidP="002430EB">
      <w:pPr>
        <w:pStyle w:val="412-VietaComacta"/>
        <w:spacing w:after="60"/>
        <w:jc w:val="both"/>
      </w:pPr>
      <w:r w:rsidRPr="00DE5174">
        <w:rPr>
          <w:b/>
          <w:i w:val="0"/>
          <w:smallCaps/>
        </w:rPr>
        <w:t>Desarrollo de la consciencia cósmica</w:t>
      </w:r>
      <w:r>
        <w:t xml:space="preserve">: El estudio de cómo las </w:t>
      </w:r>
      <w:r w:rsidRPr="007927AB">
        <w:rPr>
          <w:i w:val="0"/>
        </w:rPr>
        <w:t>civilizaciones tipo 1</w:t>
      </w:r>
      <w:r>
        <w:t xml:space="preserve"> evolucionan hacia </w:t>
      </w:r>
      <w:r w:rsidRPr="007927AB">
        <w:rPr>
          <w:i w:val="0"/>
        </w:rPr>
        <w:t>civilizaciones tipo 3</w:t>
      </w:r>
      <w:r>
        <w:t>, formando redes de avatares estelares que conectan nodos galácticos.</w:t>
      </w:r>
    </w:p>
    <w:p w:rsidR="002430EB" w:rsidRDefault="002430EB" w:rsidP="002430EB">
      <w:pPr>
        <w:pStyle w:val="412-VietaComacta"/>
        <w:spacing w:after="60"/>
        <w:jc w:val="both"/>
      </w:pPr>
      <w:r w:rsidRPr="00DE5174">
        <w:rPr>
          <w:b/>
          <w:i w:val="0"/>
          <w:smallCaps/>
        </w:rPr>
        <w:t>Desarrollo de la matriz espacio-temporal</w:t>
      </w:r>
      <w:r>
        <w:t>: Cómo las dimensiones fundamentales se forman y modifican desde el Big Bang hasta la unificación final en el plano de la energía oscura.</w:t>
      </w:r>
    </w:p>
    <w:p w:rsidR="002430EB" w:rsidRDefault="002430EB" w:rsidP="002430EB">
      <w:pPr>
        <w:pStyle w:val="412-VietaComacta"/>
        <w:spacing w:after="60"/>
        <w:jc w:val="both"/>
      </w:pPr>
      <w:r w:rsidRPr="00DE5174">
        <w:rPr>
          <w:b/>
          <w:i w:val="0"/>
          <w:smallCaps/>
        </w:rPr>
        <w:t>Desarrollo del lenguaje universal</w:t>
      </w:r>
      <w:r>
        <w:t>: Cómo las diferentes civilizaciones desarrollan sistemas de comunicación que trascienden barreras lingüísticas y culturales para crear un paradigma de realidad compartido.</w:t>
      </w:r>
    </w:p>
    <w:p w:rsidR="002430EB" w:rsidRDefault="002430EB" w:rsidP="002430EB">
      <w:pPr>
        <w:pStyle w:val="412-VietaComacta"/>
        <w:spacing w:after="60"/>
        <w:jc w:val="both"/>
      </w:pPr>
      <w:r w:rsidRPr="00DE5174">
        <w:rPr>
          <w:b/>
          <w:i w:val="0"/>
          <w:smallCaps/>
        </w:rPr>
        <w:t>Desarrollo de habilidades interdimensionales</w:t>
      </w:r>
      <w:r>
        <w:t>: Cómo las entidades conscientes aprenden y perfeccionan capacidades para operar más allá de las limitaciones espacio-temporales, desde viajes interestelares hasta manipulación de la realidad cuántica.</w:t>
      </w:r>
    </w:p>
    <w:p w:rsidR="002430EB" w:rsidRDefault="002430EB" w:rsidP="002430EB">
      <w:pPr>
        <w:pStyle w:val="30-Parrafo"/>
      </w:pPr>
      <w:r>
        <w:rPr>
          <w:rFonts w:ascii="Digital-7 Mono" w:hAnsi="Digital-7 Mono"/>
          <w:i/>
        </w:rPr>
        <w:t>2.11.20</w:t>
      </w:r>
      <w:r w:rsidRPr="00412153">
        <w:rPr>
          <w:i/>
        </w:rPr>
        <w:t xml:space="preserve"> </w:t>
      </w:r>
      <w:r w:rsidRPr="00412153">
        <w:rPr>
          <w:rFonts w:ascii="Times New Roman" w:hAnsi="Times New Roman"/>
        </w:rPr>
        <w:t>»</w:t>
      </w:r>
      <w:r>
        <w:t xml:space="preserve"> En este nivel la </w:t>
      </w:r>
      <w:r w:rsidRPr="007927AB">
        <w:rPr>
          <w:i/>
        </w:rPr>
        <w:t>consciencia subjetiva</w:t>
      </w:r>
      <w:r>
        <w:t xml:space="preserve"> «</w:t>
      </w:r>
      <w:r w:rsidRPr="007927AB">
        <w:rPr>
          <w:i/>
        </w:rPr>
        <w:t>Omega</w:t>
      </w:r>
      <w:r>
        <w:t xml:space="preserve">» se ha fundido nuevamente con la </w:t>
      </w:r>
      <w:r w:rsidRPr="007927AB">
        <w:rPr>
          <w:i/>
        </w:rPr>
        <w:t>Consciencia Universal</w:t>
      </w:r>
      <w:r>
        <w:t xml:space="preserve"> «</w:t>
      </w:r>
      <w:r w:rsidRPr="007927AB">
        <w:rPr>
          <w:i/>
        </w:rPr>
        <w:t>Alfa</w:t>
      </w:r>
      <w:r>
        <w:t>» y se ha convertido en un ser de luz y energía que coexiste en armonía con la fuente de todo ser.</w:t>
      </w:r>
    </w:p>
    <w:p w:rsidR="002430EB" w:rsidRDefault="002430EB" w:rsidP="002430EB">
      <w:pPr>
        <w:pStyle w:val="30-Parrafo"/>
      </w:pPr>
      <w:r>
        <w:rPr>
          <w:rFonts w:ascii="Digital-7 Mono" w:hAnsi="Digital-7 Mono"/>
          <w:i/>
        </w:rPr>
        <w:t>2.11.21</w:t>
      </w:r>
      <w:r w:rsidRPr="00412153">
        <w:rPr>
          <w:i/>
        </w:rPr>
        <w:t xml:space="preserve"> </w:t>
      </w:r>
      <w:r w:rsidRPr="00412153">
        <w:rPr>
          <w:rFonts w:ascii="Times New Roman" w:hAnsi="Times New Roman"/>
        </w:rPr>
        <w:t>»</w:t>
      </w:r>
      <w:r>
        <w:t xml:space="preserve"> La experiencia civilizatoria alcanza su máximo grado de perfección, permitiendo dar inicio a una nueva etapa de existencia donde el </w:t>
      </w:r>
      <w:r w:rsidRPr="007927AB">
        <w:rPr>
          <w:i/>
        </w:rPr>
        <w:t>Ser Universal</w:t>
      </w:r>
      <w:r>
        <w:t xml:space="preserve"> podrá explorar nuevas potencialidades aún no exploradas dentro del universo de la energía oscura.</w:t>
      </w:r>
    </w:p>
    <w:p w:rsidR="002430EB" w:rsidRDefault="002430EB" w:rsidP="002430EB">
      <w:pPr>
        <w:pStyle w:val="30-Parrafo"/>
      </w:pPr>
      <w:r>
        <w:rPr>
          <w:rFonts w:ascii="Digital-7 Mono" w:hAnsi="Digital-7 Mono"/>
          <w:i/>
        </w:rPr>
        <w:t>2.11.22</w:t>
      </w:r>
      <w:r w:rsidRPr="00412153">
        <w:rPr>
          <w:i/>
        </w:rPr>
        <w:t xml:space="preserve"> </w:t>
      </w:r>
      <w:r w:rsidRPr="00412153">
        <w:rPr>
          <w:rFonts w:ascii="Times New Roman" w:hAnsi="Times New Roman"/>
        </w:rPr>
        <w:t>»</w:t>
      </w:r>
      <w:r>
        <w:t xml:space="preserve"> Esta realización marca el cumplimiento del </w:t>
      </w:r>
      <w:r w:rsidRPr="007927AB">
        <w:rPr>
          <w:i/>
        </w:rPr>
        <w:t>ciclo ontogénico universal</w:t>
      </w:r>
      <w:r>
        <w:t xml:space="preserve">, donde cada </w:t>
      </w:r>
      <w:r w:rsidRPr="007927AB">
        <w:rPr>
          <w:i/>
        </w:rPr>
        <w:t>civilización tipo 3</w:t>
      </w:r>
      <w:r>
        <w:t xml:space="preserve">, cada </w:t>
      </w:r>
      <w:r w:rsidRPr="007927AB">
        <w:rPr>
          <w:i/>
        </w:rPr>
        <w:t>Avatar Estelar</w:t>
      </w:r>
      <w:r>
        <w:t xml:space="preserve"> y cada </w:t>
      </w:r>
      <w:r w:rsidRPr="007927AB">
        <w:rPr>
          <w:i/>
        </w:rPr>
        <w:t>Par Eónico</w:t>
      </w:r>
      <w:r>
        <w:t xml:space="preserve"> contribuye al desarrollo integral del </w:t>
      </w:r>
      <w:r w:rsidRPr="007927AB">
        <w:rPr>
          <w:i/>
        </w:rPr>
        <w:t>organismo cósmico</w:t>
      </w:r>
      <w:r>
        <w:t xml:space="preserve">. </w:t>
      </w:r>
    </w:p>
    <w:p w:rsidR="002430EB" w:rsidRDefault="002430EB" w:rsidP="002430EB">
      <w:pPr>
        <w:pStyle w:val="30-Parrafo"/>
      </w:pPr>
      <w:r>
        <w:rPr>
          <w:rFonts w:ascii="Digital-7 Mono" w:hAnsi="Digital-7 Mono"/>
          <w:i/>
        </w:rPr>
        <w:t>2.11.23</w:t>
      </w:r>
      <w:r w:rsidRPr="00412153">
        <w:rPr>
          <w:i/>
        </w:rPr>
        <w:t xml:space="preserve"> </w:t>
      </w:r>
      <w:r w:rsidRPr="00412153">
        <w:rPr>
          <w:rFonts w:ascii="Times New Roman" w:hAnsi="Times New Roman"/>
        </w:rPr>
        <w:t>»</w:t>
      </w:r>
      <w:r>
        <w:t xml:space="preserve"> El conocimiento acumulado a través de millones de años de evolución consciente se integra en una comprensión unificada que trasciende las limitaciones de la materia ordinaria, permitiendo al universo mismo convertirse en una </w:t>
      </w:r>
      <w:r w:rsidRPr="007927AB">
        <w:rPr>
          <w:i/>
        </w:rPr>
        <w:t xml:space="preserve">entidad autoconsciente </w:t>
      </w:r>
      <w:r>
        <w:t>capaz de autorrefinarse y evolucionar hacia estados de existencia aún más elevados.</w:t>
      </w:r>
    </w:p>
    <w:p w:rsidR="002430EB" w:rsidRPr="00AC3E3A" w:rsidRDefault="002430EB" w:rsidP="002430EB"/>
    <w:p w:rsidR="00AC1678" w:rsidRPr="002430EB" w:rsidRDefault="00AC1678" w:rsidP="002430EB"/>
    <w:sectPr w:rsidR="00AC1678" w:rsidRPr="002430EB" w:rsidSect="005B15E8">
      <w:headerReference w:type="even" r:id="rId29"/>
      <w:headerReference w:type="default" r:id="rId30"/>
      <w:footerReference w:type="even" r:id="rId31"/>
      <w:footerReference w:type="default" r:id="rId32"/>
      <w:endnotePr>
        <w:numFmt w:val="decimal"/>
      </w:endnotePr>
      <w:type w:val="continuous"/>
      <w:pgSz w:w="12240" w:h="15840"/>
      <w:pgMar w:top="1440" w:right="1325" w:bottom="1440" w:left="1560" w:header="720" w:footer="720" w:gutter="0"/>
      <w:pgNumType w:start="0"/>
      <w:cols w:space="567"/>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7D89" w:rsidRDefault="00767D89" w:rsidP="00752D12">
      <w:r>
        <w:separator/>
      </w:r>
    </w:p>
  </w:endnote>
  <w:endnote w:type="continuationSeparator" w:id="0">
    <w:p w:rsidR="00767D89" w:rsidRDefault="00767D89" w:rsidP="0075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harter BT">
    <w:panose1 w:val="02040503050506020203"/>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rlow Condensed ExtraBold">
    <w:panose1 w:val="00000906000000000000"/>
    <w:charset w:val="00"/>
    <w:family w:val="auto"/>
    <w:pitch w:val="variable"/>
    <w:sig w:usb0="00000007" w:usb1="00000000" w:usb2="00000000" w:usb3="00000000" w:csb0="00000093" w:csb1="00000000"/>
  </w:font>
  <w:font w:name="Digital-7 Mono">
    <w:panose1 w:val="02000000000000000000"/>
    <w:charset w:val="00"/>
    <w:family w:val="auto"/>
    <w:pitch w:val="variable"/>
    <w:sig w:usb0="80000003" w:usb1="00000000" w:usb2="00000000" w:usb3="00000000" w:csb0="00000001" w:csb1="00000000"/>
  </w:font>
  <w:font w:name="League Spartan">
    <w:panose1 w:val="00000800000000000000"/>
    <w:charset w:val="00"/>
    <w:family w:val="modern"/>
    <w:notTrueType/>
    <w:pitch w:val="variable"/>
    <w:sig w:usb0="00000007" w:usb1="00000000" w:usb2="00000000" w:usb3="00000000" w:csb0="00000083" w:csb1="00000000"/>
  </w:font>
  <w:font w:name="Barlow Condensed Medium">
    <w:panose1 w:val="00000606000000000000"/>
    <w:charset w:val="00"/>
    <w:family w:val="auto"/>
    <w:pitch w:val="variable"/>
    <w:sig w:usb0="00000007" w:usb1="00000000" w:usb2="00000000" w:usb3="00000000" w:csb0="00000093" w:csb1="00000000"/>
  </w:font>
  <w:font w:name="Wingdings 2">
    <w:panose1 w:val="05020102010507070707"/>
    <w:charset w:val="02"/>
    <w:family w:val="roman"/>
    <w:pitch w:val="variable"/>
    <w:sig w:usb0="00000000" w:usb1="10000000" w:usb2="00000000" w:usb3="00000000" w:csb0="80000000" w:csb1="00000000"/>
  </w:font>
  <w:font w:name="AstroDotBasic">
    <w:panose1 w:val="02000603000000000000"/>
    <w:charset w:val="00"/>
    <w:family w:val="auto"/>
    <w:pitch w:val="variable"/>
    <w:sig w:usb0="80000007" w:usb1="00000002" w:usb2="00000000" w:usb3="00000000" w:csb0="00000001" w:csb1="00000000"/>
  </w:font>
  <w:font w:name="HamburgSymbols">
    <w:panose1 w:val="01000604060302020204"/>
    <w:charset w:val="00"/>
    <w:family w:val="auto"/>
    <w:pitch w:val="variable"/>
    <w:sig w:usb0="00000023" w:usb1="000000CA" w:usb2="00000000" w:usb3="00000000" w:csb0="00000001" w:csb1="00000000"/>
  </w:font>
  <w:font w:name="Futura XBlkCnIt BT">
    <w:panose1 w:val="020B0806020204090204"/>
    <w:charset w:val="00"/>
    <w:family w:val="swiss"/>
    <w:pitch w:val="variable"/>
    <w:sig w:usb0="00000087" w:usb1="00000000" w:usb2="00000000" w:usb3="00000000" w:csb0="0000001B" w:csb1="00000000"/>
  </w:font>
  <w:font w:name="Abel">
    <w:panose1 w:val="020005060300000200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rlow Condensed SemiBold">
    <w:panose1 w:val="00000706000000000000"/>
    <w:charset w:val="00"/>
    <w:family w:val="auto"/>
    <w:pitch w:val="variable"/>
    <w:sig w:usb0="00000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NEOTERIC">
    <w:panose1 w:val="00000000000000000000"/>
    <w:charset w:val="00"/>
    <w:family w:val="auto"/>
    <w:pitch w:val="variable"/>
    <w:sig w:usb0="A0000027" w:usb1="1000004A" w:usb2="00000000" w:usb3="00000000" w:csb0="000001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0037407"/>
      <w:docPartObj>
        <w:docPartGallery w:val="Page Numbers (Bottom of Page)"/>
        <w:docPartUnique/>
      </w:docPartObj>
    </w:sdtPr>
    <w:sdtContent>
      <w:p w:rsidR="002430EB" w:rsidRDefault="002430EB">
        <w:pPr>
          <w:pStyle w:val="Piedepgina"/>
        </w:pPr>
        <w:r>
          <w:fldChar w:fldCharType="begin"/>
        </w:r>
        <w:r>
          <w:instrText>PAGE   \* MERGEFORMAT</w:instrText>
        </w:r>
        <w:r>
          <w:fldChar w:fldCharType="separate"/>
        </w:r>
        <w:r>
          <w:rPr>
            <w:noProof/>
          </w:rPr>
          <w:t>4</w:t>
        </w:r>
        <w:r>
          <w:fldChar w:fldCharType="end"/>
        </w:r>
      </w:p>
    </w:sdtContent>
  </w:sdt>
  <w:p w:rsidR="002430EB" w:rsidRDefault="002430E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185791"/>
      <w:docPartObj>
        <w:docPartGallery w:val="Page Numbers (Bottom of Page)"/>
        <w:docPartUnique/>
      </w:docPartObj>
    </w:sdtPr>
    <w:sdtContent>
      <w:p w:rsidR="002430EB" w:rsidRDefault="002430EB">
        <w:pPr>
          <w:pStyle w:val="Piedepgina"/>
          <w:jc w:val="center"/>
        </w:pPr>
        <w:r>
          <w:fldChar w:fldCharType="begin"/>
        </w:r>
        <w:r>
          <w:instrText>PAGE   \* MERGEFORMAT</w:instrText>
        </w:r>
        <w:r>
          <w:fldChar w:fldCharType="separate"/>
        </w:r>
        <w:r>
          <w:rPr>
            <w:noProof/>
          </w:rPr>
          <w:t>10</w:t>
        </w:r>
        <w:r>
          <w:fldChar w:fldCharType="end"/>
        </w:r>
      </w:p>
    </w:sdtContent>
  </w:sdt>
  <w:p w:rsidR="002430EB" w:rsidRPr="002430EB" w:rsidRDefault="002430EB" w:rsidP="002430EB">
    <w:pPr>
      <w:pStyle w:val="Piedepgina"/>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1147624"/>
      <w:docPartObj>
        <w:docPartGallery w:val="Page Numbers (Bottom of Page)"/>
        <w:docPartUnique/>
      </w:docPartObj>
    </w:sdtPr>
    <w:sdtContent>
      <w:p w:rsidR="002430EB" w:rsidRDefault="002430EB">
        <w:pPr>
          <w:pStyle w:val="Piedepgina"/>
        </w:pPr>
        <w:r>
          <w:fldChar w:fldCharType="begin"/>
        </w:r>
        <w:r>
          <w:instrText>PAGE   \* MERGEFORMAT</w:instrText>
        </w:r>
        <w:r>
          <w:fldChar w:fldCharType="separate"/>
        </w:r>
        <w:r>
          <w:rPr>
            <w:noProof/>
          </w:rPr>
          <w:t>6</w:t>
        </w:r>
        <w:r>
          <w:fldChar w:fldCharType="end"/>
        </w:r>
      </w:p>
    </w:sdtContent>
  </w:sdt>
  <w:p w:rsidR="002430EB" w:rsidRDefault="002430EB">
    <w:pPr>
      <w:pStyle w:val="Piedepgin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2467315"/>
      <w:docPartObj>
        <w:docPartGallery w:val="Page Numbers (Bottom of Page)"/>
        <w:docPartUnique/>
      </w:docPartObj>
    </w:sdtPr>
    <w:sdtContent>
      <w:p w:rsidR="002430EB" w:rsidRDefault="002430EB" w:rsidP="00AB5117">
        <w:pPr>
          <w:pStyle w:val="Piedepgina"/>
        </w:pPr>
        <w:r>
          <w:fldChar w:fldCharType="begin"/>
        </w:r>
        <w:r>
          <w:instrText>PAGE   \* MERGEFORMAT</w:instrText>
        </w:r>
        <w:r>
          <w:fldChar w:fldCharType="separate"/>
        </w:r>
        <w:r>
          <w:rPr>
            <w:noProof/>
          </w:rPr>
          <w:t>66</w:t>
        </w:r>
        <w:r>
          <w:fldChar w:fldCharType="end"/>
        </w:r>
      </w:p>
    </w:sdtContent>
  </w:sdt>
  <w:p w:rsidR="002430EB" w:rsidRDefault="002430EB" w:rsidP="00752D12">
    <w:pPr>
      <w:rPr>
        <w:lang w:eastAsia="es-AR"/>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5147929"/>
      <w:docPartObj>
        <w:docPartGallery w:val="Page Numbers (Bottom of Page)"/>
        <w:docPartUnique/>
      </w:docPartObj>
    </w:sdtPr>
    <w:sdtEndPr/>
    <w:sdtContent>
      <w:p w:rsidR="00375DEA" w:rsidRPr="000C6463" w:rsidRDefault="00375DEA">
        <w:pPr>
          <w:pStyle w:val="Piedepgina"/>
          <w:jc w:val="center"/>
        </w:pPr>
        <w:r w:rsidRPr="000C6463">
          <w:fldChar w:fldCharType="begin"/>
        </w:r>
        <w:r w:rsidRPr="000C6463">
          <w:instrText>PAGE   \* MERGEFORMAT</w:instrText>
        </w:r>
        <w:r w:rsidRPr="000C6463">
          <w:fldChar w:fldCharType="separate"/>
        </w:r>
        <w:r w:rsidR="002430EB">
          <w:rPr>
            <w:noProof/>
          </w:rPr>
          <w:t>10</w:t>
        </w:r>
        <w:r w:rsidRPr="000C6463">
          <w:fldChar w:fldCharType="end"/>
        </w:r>
      </w:p>
    </w:sdtContent>
  </w:sdt>
  <w:p w:rsidR="00375DEA" w:rsidRDefault="00375DEA">
    <w:pPr>
      <w:pStyle w:val="Piedepgina"/>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0713400"/>
      <w:docPartObj>
        <w:docPartGallery w:val="Page Numbers (Bottom of Page)"/>
        <w:docPartUnique/>
      </w:docPartObj>
    </w:sdtPr>
    <w:sdtEndPr/>
    <w:sdtContent>
      <w:p w:rsidR="00375DEA" w:rsidRPr="00CC11D4" w:rsidRDefault="00375DEA">
        <w:pPr>
          <w:pStyle w:val="Piedepgina"/>
          <w:jc w:val="center"/>
        </w:pPr>
        <w:r w:rsidRPr="00CC11D4">
          <w:fldChar w:fldCharType="begin"/>
        </w:r>
        <w:r w:rsidRPr="00CC11D4">
          <w:instrText>PAGE   \* MERGEFORMAT</w:instrText>
        </w:r>
        <w:r w:rsidRPr="00CC11D4">
          <w:fldChar w:fldCharType="separate"/>
        </w:r>
        <w:r w:rsidR="002430EB">
          <w:rPr>
            <w:noProof/>
          </w:rPr>
          <w:t>25</w:t>
        </w:r>
        <w:r w:rsidRPr="00CC11D4">
          <w:fldChar w:fldCharType="end"/>
        </w:r>
      </w:p>
    </w:sdtContent>
  </w:sdt>
  <w:p w:rsidR="00375DEA" w:rsidRDefault="00375DEA" w:rsidP="00752D12">
    <w:pPr>
      <w:rPr>
        <w:lang w:eastAsia="es-A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7D89" w:rsidRDefault="00767D89" w:rsidP="00752D12">
      <w:r>
        <w:separator/>
      </w:r>
    </w:p>
  </w:footnote>
  <w:footnote w:type="continuationSeparator" w:id="0">
    <w:p w:rsidR="00767D89" w:rsidRDefault="00767D89" w:rsidP="00752D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0EB" w:rsidRPr="00494AE2" w:rsidRDefault="002430EB" w:rsidP="00CA46AC">
    <w:pPr>
      <w:pStyle w:val="000Encabezado"/>
    </w:pPr>
    <w:r>
      <w:t>Introducción al Modelo Nouménico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color w:val="1E1E1E" w:themeColor="background1"/>
      </w:rPr>
      <w:alias w:val="Título"/>
      <w:id w:val="-578290224"/>
      <w:dataBinding w:prefixMappings="xmlns:ns0='http://schemas.openxmlformats.org/package/2006/metadata/core-properties' xmlns:ns1='http://purl.org/dc/elements/1.1/'" w:xpath="/ns0:coreProperties[1]/ns1:title[1]" w:storeItemID="{6C3C8BC8-F283-45AE-878A-BAB7291924A1}"/>
      <w:text/>
    </w:sdtPr>
    <w:sdtContent>
      <w:p w:rsidR="002430EB" w:rsidRPr="002430EB" w:rsidRDefault="002430EB" w:rsidP="00E268F2">
        <w:pPr>
          <w:pStyle w:val="000Encabezado"/>
          <w:rPr>
            <w:color w:val="1E1E1E" w:themeColor="background1"/>
          </w:rPr>
        </w:pPr>
        <w:r w:rsidRPr="002430EB">
          <w:rPr>
            <w:color w:val="1E1E1E" w:themeColor="background1"/>
            <w:lang w:val="es-AR"/>
          </w:rPr>
          <w:t>La Última Teoría del Universo</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0EB" w:rsidRPr="00494AE2" w:rsidRDefault="002430EB" w:rsidP="00CA46AC">
    <w:pPr>
      <w:pStyle w:val="000Encabezado"/>
    </w:pPr>
    <w:r>
      <w:t>Introducción al Modelo Nouménico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ítulo"/>
      <w:id w:val="-501512790"/>
      <w:dataBinding w:prefixMappings="xmlns:ns0='http://schemas.openxmlformats.org/package/2006/metadata/core-properties' xmlns:ns1='http://purl.org/dc/elements/1.1/'" w:xpath="/ns0:coreProperties[1]/ns1:title[1]" w:storeItemID="{6C3C8BC8-F283-45AE-878A-BAB7291924A1}"/>
      <w:text/>
    </w:sdtPr>
    <w:sdtContent>
      <w:p w:rsidR="002430EB" w:rsidRDefault="002430EB" w:rsidP="00E268F2">
        <w:pPr>
          <w:pStyle w:val="000Encabezado"/>
        </w:pPr>
        <w:r>
          <w:rPr>
            <w:lang w:val="es-AR"/>
          </w:rPr>
          <w:t>La Última Teoría del Universo</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5DEA" w:rsidRPr="00494AE2" w:rsidRDefault="00375DEA" w:rsidP="00494AE2">
    <w:pPr>
      <w:pStyle w:val="24-Subtitulo3c-Compacto"/>
    </w:pPr>
    <w:r>
      <w:t>Modelo Nouménico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ítulo"/>
      <w:tag w:val=""/>
      <w:id w:val="-1337761488"/>
      <w:dataBinding w:prefixMappings="xmlns:ns0='http://purl.org/dc/elements/1.1/' xmlns:ns1='http://schemas.openxmlformats.org/package/2006/metadata/core-properties' " w:xpath="/ns1:coreProperties[1]/ns0:title[1]" w:storeItemID="{6C3C8BC8-F283-45AE-878A-BAB7291924A1}"/>
      <w:text/>
    </w:sdtPr>
    <w:sdtContent>
      <w:p w:rsidR="00375DEA" w:rsidRPr="00307DF4" w:rsidRDefault="00375DEA" w:rsidP="00494AE2">
        <w:pPr>
          <w:pStyle w:val="24-Subtitulo3c-Compacto"/>
          <w:rPr>
            <w:rFonts w:ascii="NEOTERIC" w:hAnsi="NEOTERIC"/>
          </w:rPr>
        </w:pPr>
        <w:r>
          <w:t>La Última Teoría del Universo</w:t>
        </w:r>
      </w:p>
    </w:sdtContent>
  </w:sdt>
  <w:p w:rsidR="00375DEA" w:rsidRDefault="00375DE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960" w:hanging="480"/>
      </w:pPr>
      <w:rPr>
        <w:rFonts w:ascii="Charter BT" w:hAnsi="Charter BT" w:cs="Charter BT"/>
        <w:b w:val="0"/>
        <w:bCs w:val="0"/>
        <w:i/>
        <w:iCs/>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01">
      <w:start w:val="1"/>
      <w:numFmt w:val="bullet"/>
      <w:lvlText w:val="•"/>
      <w:lvlJc w:val="left"/>
      <w:pPr>
        <w:ind w:left="960" w:hanging="480"/>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01">
      <w:start w:val="1"/>
      <w:numFmt w:val="bullet"/>
      <w:lvlText w:val="•"/>
      <w:lvlJc w:val="left"/>
      <w:pPr>
        <w:ind w:left="960" w:hanging="480"/>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001">
      <w:start w:val="1"/>
      <w:numFmt w:val="bullet"/>
      <w:lvlText w:val="•"/>
      <w:lvlJc w:val="left"/>
      <w:pPr>
        <w:ind w:left="960" w:hanging="480"/>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1C5C5C"/>
    <w:multiLevelType w:val="hybridMultilevel"/>
    <w:tmpl w:val="B69291CC"/>
    <w:lvl w:ilvl="0" w:tplc="D74E6922">
      <w:start w:val="1"/>
      <w:numFmt w:val="bullet"/>
      <w:pStyle w:val="441-Tesis"/>
      <w:lvlText w:val=""/>
      <w:lvlJc w:val="left"/>
      <w:pPr>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064C51F2"/>
    <w:multiLevelType w:val="hybridMultilevel"/>
    <w:tmpl w:val="DAFA5748"/>
    <w:lvl w:ilvl="0" w:tplc="E2A8CF74">
      <w:start w:val="1"/>
      <w:numFmt w:val="bullet"/>
      <w:pStyle w:val="4-3-VietaCursivaext"/>
      <w:lvlText w:val=""/>
      <w:lvlJc w:val="left"/>
      <w:pPr>
        <w:ind w:left="1004" w:hanging="360"/>
      </w:pPr>
      <w:rPr>
        <w:rFonts w:ascii="Symbol" w:hAnsi="Symbol"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6">
    <w:nsid w:val="0A4D6F30"/>
    <w:multiLevelType w:val="hybridMultilevel"/>
    <w:tmpl w:val="B2367170"/>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7">
    <w:nsid w:val="0B725330"/>
    <w:multiLevelType w:val="hybridMultilevel"/>
    <w:tmpl w:val="45926244"/>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8">
    <w:nsid w:val="0BF603C6"/>
    <w:multiLevelType w:val="hybridMultilevel"/>
    <w:tmpl w:val="C35C1982"/>
    <w:lvl w:ilvl="0" w:tplc="D540AABA">
      <w:start w:val="1"/>
      <w:numFmt w:val="decimal"/>
      <w:pStyle w:val="42-VietaNoCursivva"/>
      <w:lvlText w:val="%1."/>
      <w:lvlJc w:val="left"/>
      <w:pPr>
        <w:ind w:left="720" w:hanging="360"/>
      </w:pPr>
      <w:rPr>
        <w:rFonts w:ascii="Charter BT" w:hAnsi="Charter BT"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0EB6187B"/>
    <w:multiLevelType w:val="hybridMultilevel"/>
    <w:tmpl w:val="A0E04A4E"/>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0">
    <w:nsid w:val="114F459B"/>
    <w:multiLevelType w:val="hybridMultilevel"/>
    <w:tmpl w:val="188E439C"/>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1">
    <w:nsid w:val="1ABF4246"/>
    <w:multiLevelType w:val="hybridMultilevel"/>
    <w:tmpl w:val="4224BDA6"/>
    <w:lvl w:ilvl="0" w:tplc="518AA712">
      <w:start w:val="1"/>
      <w:numFmt w:val="bullet"/>
      <w:pStyle w:val="40-VietaBase"/>
      <w:lvlText w:val=""/>
      <w:lvlJc w:val="left"/>
      <w:pPr>
        <w:ind w:left="218" w:hanging="360"/>
      </w:pPr>
      <w:rPr>
        <w:rFonts w:ascii="Symbol" w:hAnsi="Symbol"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2">
    <w:nsid w:val="20534EAA"/>
    <w:multiLevelType w:val="hybridMultilevel"/>
    <w:tmpl w:val="13ECBE04"/>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3">
    <w:nsid w:val="33630FBB"/>
    <w:multiLevelType w:val="hybridMultilevel"/>
    <w:tmpl w:val="520CFE38"/>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4">
    <w:nsid w:val="33BB50E7"/>
    <w:multiLevelType w:val="hybridMultilevel"/>
    <w:tmpl w:val="0010C8C2"/>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5">
    <w:nsid w:val="3968109C"/>
    <w:multiLevelType w:val="hybridMultilevel"/>
    <w:tmpl w:val="413C26F4"/>
    <w:lvl w:ilvl="0" w:tplc="30C68BC4">
      <w:start w:val="1"/>
      <w:numFmt w:val="bullet"/>
      <w:pStyle w:val="443-Sintesis"/>
      <w:lvlText w:val=""/>
      <w:lvlJc w:val="left"/>
      <w:pPr>
        <w:ind w:left="360" w:hanging="360"/>
      </w:pPr>
      <w:rPr>
        <w:rFonts w:ascii="Wingdings" w:hAnsi="Wingdings" w:hint="default"/>
        <w:b w:val="0"/>
        <w:i w:val="0"/>
        <w:sz w:val="3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3AF756B1"/>
    <w:multiLevelType w:val="hybridMultilevel"/>
    <w:tmpl w:val="26F4A6A0"/>
    <w:lvl w:ilvl="0" w:tplc="157461A6">
      <w:start w:val="1"/>
      <w:numFmt w:val="lowerLetter"/>
      <w:pStyle w:val="411-VietaX"/>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3BED29EC"/>
    <w:multiLevelType w:val="hybridMultilevel"/>
    <w:tmpl w:val="DBE44DAE"/>
    <w:lvl w:ilvl="0" w:tplc="80F80F8C">
      <w:start w:val="1"/>
      <w:numFmt w:val="decimal"/>
      <w:pStyle w:val="411-VietaN"/>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3F881263"/>
    <w:multiLevelType w:val="hybridMultilevel"/>
    <w:tmpl w:val="20525092"/>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19">
    <w:nsid w:val="46585D33"/>
    <w:multiLevelType w:val="hybridMultilevel"/>
    <w:tmpl w:val="76422B78"/>
    <w:lvl w:ilvl="0" w:tplc="0C0A0015">
      <w:start w:val="1"/>
      <w:numFmt w:val="upperLetter"/>
      <w:lvlText w:val="%1."/>
      <w:lvlJc w:val="left"/>
      <w:pPr>
        <w:ind w:left="218" w:hanging="360"/>
      </w:pPr>
      <w:rPr>
        <w:rFonts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20">
    <w:nsid w:val="48506A00"/>
    <w:multiLevelType w:val="hybridMultilevel"/>
    <w:tmpl w:val="C278E810"/>
    <w:lvl w:ilvl="0" w:tplc="357C2BA4">
      <w:start w:val="1"/>
      <w:numFmt w:val="decimal"/>
      <w:pStyle w:val="42-VietaNoCursivva"/>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21">
    <w:nsid w:val="49E944EB"/>
    <w:multiLevelType w:val="hybridMultilevel"/>
    <w:tmpl w:val="570CC91A"/>
    <w:lvl w:ilvl="0" w:tplc="6E321064">
      <w:start w:val="1"/>
      <w:numFmt w:val="bullet"/>
      <w:pStyle w:val="114Subsubsex"/>
      <w:lvlText w:val=""/>
      <w:lvlJc w:val="left"/>
      <w:pPr>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nsid w:val="4A1A1400"/>
    <w:multiLevelType w:val="hybridMultilevel"/>
    <w:tmpl w:val="0318210E"/>
    <w:lvl w:ilvl="0" w:tplc="B4607568">
      <w:start w:val="1"/>
      <w:numFmt w:val="bullet"/>
      <w:pStyle w:val="412-VietaComacta"/>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nsid w:val="51DB09CE"/>
    <w:multiLevelType w:val="hybridMultilevel"/>
    <w:tmpl w:val="9830F11C"/>
    <w:lvl w:ilvl="0" w:tplc="DC52CAC0">
      <w:start w:val="1"/>
      <w:numFmt w:val="decimal"/>
      <w:pStyle w:val="413-VietaAnalitica"/>
      <w:lvlText w:val="%1."/>
      <w:lvlJc w:val="left"/>
      <w:pPr>
        <w:ind w:left="493" w:hanging="360"/>
      </w:pPr>
      <w:rPr>
        <w:rFonts w:ascii="Charter BT" w:hAnsi="Charter BT" w:hint="default"/>
      </w:rPr>
    </w:lvl>
    <w:lvl w:ilvl="1" w:tplc="2C0A0019" w:tentative="1">
      <w:start w:val="1"/>
      <w:numFmt w:val="lowerLetter"/>
      <w:lvlText w:val="%2."/>
      <w:lvlJc w:val="left"/>
      <w:pPr>
        <w:ind w:left="1213" w:hanging="360"/>
      </w:pPr>
    </w:lvl>
    <w:lvl w:ilvl="2" w:tplc="2C0A001B" w:tentative="1">
      <w:start w:val="1"/>
      <w:numFmt w:val="lowerRoman"/>
      <w:lvlText w:val="%3."/>
      <w:lvlJc w:val="right"/>
      <w:pPr>
        <w:ind w:left="1933" w:hanging="180"/>
      </w:pPr>
    </w:lvl>
    <w:lvl w:ilvl="3" w:tplc="2C0A000F" w:tentative="1">
      <w:start w:val="1"/>
      <w:numFmt w:val="decimal"/>
      <w:lvlText w:val="%4."/>
      <w:lvlJc w:val="left"/>
      <w:pPr>
        <w:ind w:left="2653" w:hanging="360"/>
      </w:pPr>
    </w:lvl>
    <w:lvl w:ilvl="4" w:tplc="2C0A0019" w:tentative="1">
      <w:start w:val="1"/>
      <w:numFmt w:val="lowerLetter"/>
      <w:lvlText w:val="%5."/>
      <w:lvlJc w:val="left"/>
      <w:pPr>
        <w:ind w:left="3373" w:hanging="360"/>
      </w:pPr>
    </w:lvl>
    <w:lvl w:ilvl="5" w:tplc="2C0A001B" w:tentative="1">
      <w:start w:val="1"/>
      <w:numFmt w:val="lowerRoman"/>
      <w:lvlText w:val="%6."/>
      <w:lvlJc w:val="right"/>
      <w:pPr>
        <w:ind w:left="4093" w:hanging="180"/>
      </w:pPr>
    </w:lvl>
    <w:lvl w:ilvl="6" w:tplc="2C0A000F" w:tentative="1">
      <w:start w:val="1"/>
      <w:numFmt w:val="decimal"/>
      <w:lvlText w:val="%7."/>
      <w:lvlJc w:val="left"/>
      <w:pPr>
        <w:ind w:left="4813" w:hanging="360"/>
      </w:pPr>
    </w:lvl>
    <w:lvl w:ilvl="7" w:tplc="2C0A0019" w:tentative="1">
      <w:start w:val="1"/>
      <w:numFmt w:val="lowerLetter"/>
      <w:lvlText w:val="%8."/>
      <w:lvlJc w:val="left"/>
      <w:pPr>
        <w:ind w:left="5533" w:hanging="360"/>
      </w:pPr>
    </w:lvl>
    <w:lvl w:ilvl="8" w:tplc="2C0A001B" w:tentative="1">
      <w:start w:val="1"/>
      <w:numFmt w:val="lowerRoman"/>
      <w:lvlText w:val="%9."/>
      <w:lvlJc w:val="right"/>
      <w:pPr>
        <w:ind w:left="6253" w:hanging="180"/>
      </w:pPr>
    </w:lvl>
  </w:abstractNum>
  <w:abstractNum w:abstractNumId="24">
    <w:nsid w:val="616771BA"/>
    <w:multiLevelType w:val="hybridMultilevel"/>
    <w:tmpl w:val="661A6A1A"/>
    <w:lvl w:ilvl="0" w:tplc="1DFE1F08">
      <w:start w:val="1"/>
      <w:numFmt w:val="bullet"/>
      <w:pStyle w:val="442-Antitesis"/>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nsid w:val="616C3969"/>
    <w:multiLevelType w:val="hybridMultilevel"/>
    <w:tmpl w:val="43800BDC"/>
    <w:lvl w:ilvl="0" w:tplc="E11CB228">
      <w:start w:val="1"/>
      <w:numFmt w:val="decimal"/>
      <w:lvlText w:val="%1."/>
      <w:lvlJc w:val="left"/>
      <w:pPr>
        <w:ind w:left="218" w:hanging="360"/>
      </w:pPr>
      <w:rPr>
        <w:rFonts w:ascii="Charter BT" w:hAnsi="Charter BT" w:hint="default"/>
      </w:rPr>
    </w:lvl>
    <w:lvl w:ilvl="1" w:tplc="36CCA3E8">
      <w:numFmt w:val="bullet"/>
      <w:lvlText w:val="•"/>
      <w:lvlJc w:val="left"/>
      <w:pPr>
        <w:ind w:left="2182" w:hanging="705"/>
      </w:pPr>
      <w:rPr>
        <w:rFonts w:ascii="Charter BT" w:eastAsia="Calibri" w:hAnsi="Charter BT" w:cs="Times New Roman" w:hint="default"/>
      </w:rPr>
    </w:lvl>
    <w:lvl w:ilvl="2" w:tplc="2C0A0005" w:tentative="1">
      <w:start w:val="1"/>
      <w:numFmt w:val="bullet"/>
      <w:lvlText w:val=""/>
      <w:lvlJc w:val="left"/>
      <w:pPr>
        <w:ind w:left="2557" w:hanging="360"/>
      </w:pPr>
      <w:rPr>
        <w:rFonts w:ascii="Wingdings" w:hAnsi="Wingdings" w:hint="default"/>
      </w:rPr>
    </w:lvl>
    <w:lvl w:ilvl="3" w:tplc="2C0A0001" w:tentative="1">
      <w:start w:val="1"/>
      <w:numFmt w:val="bullet"/>
      <w:lvlText w:val=""/>
      <w:lvlJc w:val="left"/>
      <w:pPr>
        <w:ind w:left="3277" w:hanging="360"/>
      </w:pPr>
      <w:rPr>
        <w:rFonts w:ascii="Symbol" w:hAnsi="Symbol" w:hint="default"/>
      </w:rPr>
    </w:lvl>
    <w:lvl w:ilvl="4" w:tplc="2C0A0003" w:tentative="1">
      <w:start w:val="1"/>
      <w:numFmt w:val="bullet"/>
      <w:lvlText w:val="o"/>
      <w:lvlJc w:val="left"/>
      <w:pPr>
        <w:ind w:left="3997" w:hanging="360"/>
      </w:pPr>
      <w:rPr>
        <w:rFonts w:ascii="Courier New" w:hAnsi="Courier New" w:cs="Courier New" w:hint="default"/>
      </w:rPr>
    </w:lvl>
    <w:lvl w:ilvl="5" w:tplc="2C0A0005" w:tentative="1">
      <w:start w:val="1"/>
      <w:numFmt w:val="bullet"/>
      <w:lvlText w:val=""/>
      <w:lvlJc w:val="left"/>
      <w:pPr>
        <w:ind w:left="4717" w:hanging="360"/>
      </w:pPr>
      <w:rPr>
        <w:rFonts w:ascii="Wingdings" w:hAnsi="Wingdings" w:hint="default"/>
      </w:rPr>
    </w:lvl>
    <w:lvl w:ilvl="6" w:tplc="2C0A0001" w:tentative="1">
      <w:start w:val="1"/>
      <w:numFmt w:val="bullet"/>
      <w:lvlText w:val=""/>
      <w:lvlJc w:val="left"/>
      <w:pPr>
        <w:ind w:left="5437" w:hanging="360"/>
      </w:pPr>
      <w:rPr>
        <w:rFonts w:ascii="Symbol" w:hAnsi="Symbol" w:hint="default"/>
      </w:rPr>
    </w:lvl>
    <w:lvl w:ilvl="7" w:tplc="2C0A0003" w:tentative="1">
      <w:start w:val="1"/>
      <w:numFmt w:val="bullet"/>
      <w:lvlText w:val="o"/>
      <w:lvlJc w:val="left"/>
      <w:pPr>
        <w:ind w:left="6157" w:hanging="360"/>
      </w:pPr>
      <w:rPr>
        <w:rFonts w:ascii="Courier New" w:hAnsi="Courier New" w:cs="Courier New" w:hint="default"/>
      </w:rPr>
    </w:lvl>
    <w:lvl w:ilvl="8" w:tplc="2C0A0005" w:tentative="1">
      <w:start w:val="1"/>
      <w:numFmt w:val="bullet"/>
      <w:lvlText w:val=""/>
      <w:lvlJc w:val="left"/>
      <w:pPr>
        <w:ind w:left="6877" w:hanging="360"/>
      </w:pPr>
      <w:rPr>
        <w:rFonts w:ascii="Wingdings" w:hAnsi="Wingdings" w:hint="default"/>
      </w:rPr>
    </w:lvl>
  </w:abstractNum>
  <w:abstractNum w:abstractNumId="26">
    <w:nsid w:val="68025B94"/>
    <w:multiLevelType w:val="hybridMultilevel"/>
    <w:tmpl w:val="8048EEAA"/>
    <w:lvl w:ilvl="0" w:tplc="B962732E">
      <w:start w:val="1"/>
      <w:numFmt w:val="bullet"/>
      <w:pStyle w:val="41-Vieta"/>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nsid w:val="78A10884"/>
    <w:multiLevelType w:val="hybridMultilevel"/>
    <w:tmpl w:val="B93A8572"/>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0"/>
  </w:num>
  <w:num w:numId="2">
    <w:abstractNumId w:val="11"/>
  </w:num>
  <w:num w:numId="3">
    <w:abstractNumId w:val="26"/>
  </w:num>
  <w:num w:numId="4">
    <w:abstractNumId w:val="22"/>
  </w:num>
  <w:num w:numId="5">
    <w:abstractNumId w:val="17"/>
  </w:num>
  <w:num w:numId="6">
    <w:abstractNumId w:val="5"/>
  </w:num>
  <w:num w:numId="7">
    <w:abstractNumId w:val="4"/>
  </w:num>
  <w:num w:numId="8">
    <w:abstractNumId w:val="24"/>
  </w:num>
  <w:num w:numId="9">
    <w:abstractNumId w:val="15"/>
  </w:num>
  <w:num w:numId="10">
    <w:abstractNumId w:val="17"/>
    <w:lvlOverride w:ilvl="0">
      <w:startOverride w:val="1"/>
    </w:lvlOverride>
  </w:num>
  <w:num w:numId="11">
    <w:abstractNumId w:val="23"/>
  </w:num>
  <w:num w:numId="12">
    <w:abstractNumId w:val="16"/>
  </w:num>
  <w:num w:numId="13">
    <w:abstractNumId w:val="0"/>
  </w:num>
  <w:num w:numId="14">
    <w:abstractNumId w:val="1"/>
  </w:num>
  <w:num w:numId="15">
    <w:abstractNumId w:val="2"/>
  </w:num>
  <w:num w:numId="16">
    <w:abstractNumId w:val="3"/>
  </w:num>
  <w:num w:numId="17">
    <w:abstractNumId w:val="10"/>
  </w:num>
  <w:num w:numId="18">
    <w:abstractNumId w:val="18"/>
  </w:num>
  <w:num w:numId="19">
    <w:abstractNumId w:val="19"/>
  </w:num>
  <w:num w:numId="20">
    <w:abstractNumId w:val="9"/>
  </w:num>
  <w:num w:numId="21">
    <w:abstractNumId w:val="25"/>
  </w:num>
  <w:num w:numId="22">
    <w:abstractNumId w:val="27"/>
  </w:num>
  <w:num w:numId="23">
    <w:abstractNumId w:val="7"/>
  </w:num>
  <w:num w:numId="24">
    <w:abstractNumId w:val="13"/>
  </w:num>
  <w:num w:numId="25">
    <w:abstractNumId w:val="12"/>
  </w:num>
  <w:num w:numId="26">
    <w:abstractNumId w:val="14"/>
  </w:num>
  <w:num w:numId="27">
    <w:abstractNumId w:val="6"/>
  </w:num>
  <w:num w:numId="28">
    <w:abstractNumId w:val="8"/>
  </w:num>
  <w:num w:numId="29">
    <w:abstractNumId w:val="21"/>
  </w:num>
  <w:num w:numId="30">
    <w:abstractNumId w:val="8"/>
    <w:lvlOverride w:ilvl="0">
      <w:startOverride w:val="1"/>
    </w:lvlOverride>
  </w:num>
  <w:num w:numId="31">
    <w:abstractNumId w:val="8"/>
    <w:lvlOverride w:ilvl="0">
      <w:startOverride w:val="1"/>
    </w:lvlOverride>
  </w:num>
  <w:num w:numId="32">
    <w:abstractNumId w:val="8"/>
    <w:lvlOverride w:ilvl="0">
      <w:startOverride w:val="1"/>
    </w:lvlOverride>
  </w:num>
  <w:num w:numId="33">
    <w:abstractNumId w:val="8"/>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displayBackgroundShape/>
  <w:proofState w:spelling="clean" w:grammar="clean"/>
  <w:defaultTabStop w:val="708"/>
  <w:hyphenationZone w:val="425"/>
  <w:characterSpacingControl w:val="doNotCompress"/>
  <w:hdrShapeDefaults>
    <o:shapedefaults v:ext="edit" spidmax="2049">
      <o:colormru v:ext="edit" colors="white,#434343,#383838,#2e2e2e,#262626"/>
    </o:shapedefaults>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D92"/>
    <w:rsid w:val="000010BA"/>
    <w:rsid w:val="000011A3"/>
    <w:rsid w:val="00001593"/>
    <w:rsid w:val="000018DB"/>
    <w:rsid w:val="00001AA7"/>
    <w:rsid w:val="00001F21"/>
    <w:rsid w:val="000021D5"/>
    <w:rsid w:val="0000261B"/>
    <w:rsid w:val="00002B77"/>
    <w:rsid w:val="00002E19"/>
    <w:rsid w:val="000034A0"/>
    <w:rsid w:val="00003578"/>
    <w:rsid w:val="00004AD8"/>
    <w:rsid w:val="000066F7"/>
    <w:rsid w:val="000068E3"/>
    <w:rsid w:val="00006A0F"/>
    <w:rsid w:val="0001092F"/>
    <w:rsid w:val="00010F86"/>
    <w:rsid w:val="000117F1"/>
    <w:rsid w:val="00011D4E"/>
    <w:rsid w:val="0001213E"/>
    <w:rsid w:val="000127FB"/>
    <w:rsid w:val="00012CA4"/>
    <w:rsid w:val="00013A4E"/>
    <w:rsid w:val="00013EFD"/>
    <w:rsid w:val="0001533C"/>
    <w:rsid w:val="00016884"/>
    <w:rsid w:val="00016C9C"/>
    <w:rsid w:val="0001735B"/>
    <w:rsid w:val="00017B04"/>
    <w:rsid w:val="00017F6A"/>
    <w:rsid w:val="0002048B"/>
    <w:rsid w:val="00020D76"/>
    <w:rsid w:val="00020E3B"/>
    <w:rsid w:val="0002115A"/>
    <w:rsid w:val="00021448"/>
    <w:rsid w:val="00021994"/>
    <w:rsid w:val="00021CE4"/>
    <w:rsid w:val="00022A77"/>
    <w:rsid w:val="00023A16"/>
    <w:rsid w:val="00024F01"/>
    <w:rsid w:val="000269A7"/>
    <w:rsid w:val="000269DB"/>
    <w:rsid w:val="000277D3"/>
    <w:rsid w:val="00027F83"/>
    <w:rsid w:val="00030E0E"/>
    <w:rsid w:val="0003105B"/>
    <w:rsid w:val="00031301"/>
    <w:rsid w:val="00032013"/>
    <w:rsid w:val="000325F7"/>
    <w:rsid w:val="00032854"/>
    <w:rsid w:val="00033235"/>
    <w:rsid w:val="00033FE5"/>
    <w:rsid w:val="00034175"/>
    <w:rsid w:val="00034467"/>
    <w:rsid w:val="00034BD5"/>
    <w:rsid w:val="0003564C"/>
    <w:rsid w:val="00035804"/>
    <w:rsid w:val="00035E0D"/>
    <w:rsid w:val="00036FA5"/>
    <w:rsid w:val="00037CC5"/>
    <w:rsid w:val="00037DF7"/>
    <w:rsid w:val="000407DA"/>
    <w:rsid w:val="00040AAB"/>
    <w:rsid w:val="000410C2"/>
    <w:rsid w:val="00041FE6"/>
    <w:rsid w:val="00043132"/>
    <w:rsid w:val="00043A73"/>
    <w:rsid w:val="00043C01"/>
    <w:rsid w:val="00043D57"/>
    <w:rsid w:val="0004405E"/>
    <w:rsid w:val="00044557"/>
    <w:rsid w:val="00046514"/>
    <w:rsid w:val="00050414"/>
    <w:rsid w:val="00051F57"/>
    <w:rsid w:val="0005224E"/>
    <w:rsid w:val="000525ED"/>
    <w:rsid w:val="00052E72"/>
    <w:rsid w:val="00053005"/>
    <w:rsid w:val="00053236"/>
    <w:rsid w:val="0005387F"/>
    <w:rsid w:val="00054DE9"/>
    <w:rsid w:val="00055361"/>
    <w:rsid w:val="000554B2"/>
    <w:rsid w:val="00055610"/>
    <w:rsid w:val="00055FBA"/>
    <w:rsid w:val="00055FEE"/>
    <w:rsid w:val="00060331"/>
    <w:rsid w:val="00060BC9"/>
    <w:rsid w:val="000616EC"/>
    <w:rsid w:val="00061FF1"/>
    <w:rsid w:val="000627E8"/>
    <w:rsid w:val="00062A6D"/>
    <w:rsid w:val="00062AAE"/>
    <w:rsid w:val="00062D98"/>
    <w:rsid w:val="0006499D"/>
    <w:rsid w:val="00064D64"/>
    <w:rsid w:val="00064EA7"/>
    <w:rsid w:val="0006570A"/>
    <w:rsid w:val="0006778C"/>
    <w:rsid w:val="00070D05"/>
    <w:rsid w:val="000713DE"/>
    <w:rsid w:val="00071929"/>
    <w:rsid w:val="0007205D"/>
    <w:rsid w:val="000722CA"/>
    <w:rsid w:val="0007296E"/>
    <w:rsid w:val="000729B8"/>
    <w:rsid w:val="00072AAE"/>
    <w:rsid w:val="0007404B"/>
    <w:rsid w:val="000742B8"/>
    <w:rsid w:val="0007528F"/>
    <w:rsid w:val="00075992"/>
    <w:rsid w:val="00077393"/>
    <w:rsid w:val="0007741B"/>
    <w:rsid w:val="00077799"/>
    <w:rsid w:val="00077B13"/>
    <w:rsid w:val="00080D08"/>
    <w:rsid w:val="00081288"/>
    <w:rsid w:val="000816B4"/>
    <w:rsid w:val="000818A9"/>
    <w:rsid w:val="00081AAE"/>
    <w:rsid w:val="00082038"/>
    <w:rsid w:val="00082375"/>
    <w:rsid w:val="00082FC7"/>
    <w:rsid w:val="00084D69"/>
    <w:rsid w:val="00085197"/>
    <w:rsid w:val="00085E67"/>
    <w:rsid w:val="00086699"/>
    <w:rsid w:val="00086B42"/>
    <w:rsid w:val="00086E5F"/>
    <w:rsid w:val="00086F92"/>
    <w:rsid w:val="00087401"/>
    <w:rsid w:val="000877AD"/>
    <w:rsid w:val="0008789F"/>
    <w:rsid w:val="00087C14"/>
    <w:rsid w:val="0009002C"/>
    <w:rsid w:val="00090B99"/>
    <w:rsid w:val="00091B66"/>
    <w:rsid w:val="00091B6E"/>
    <w:rsid w:val="000920CE"/>
    <w:rsid w:val="00093D6A"/>
    <w:rsid w:val="0009420B"/>
    <w:rsid w:val="000945D0"/>
    <w:rsid w:val="00094961"/>
    <w:rsid w:val="00094D38"/>
    <w:rsid w:val="00095D1B"/>
    <w:rsid w:val="00096C8A"/>
    <w:rsid w:val="000A0697"/>
    <w:rsid w:val="000A0EC7"/>
    <w:rsid w:val="000A14FB"/>
    <w:rsid w:val="000A18EC"/>
    <w:rsid w:val="000A1B40"/>
    <w:rsid w:val="000A228E"/>
    <w:rsid w:val="000A26AF"/>
    <w:rsid w:val="000A2AF8"/>
    <w:rsid w:val="000A2C11"/>
    <w:rsid w:val="000A2C95"/>
    <w:rsid w:val="000A3266"/>
    <w:rsid w:val="000A418B"/>
    <w:rsid w:val="000A4CA5"/>
    <w:rsid w:val="000A4E3B"/>
    <w:rsid w:val="000A585E"/>
    <w:rsid w:val="000A5ECE"/>
    <w:rsid w:val="000A6374"/>
    <w:rsid w:val="000A6B01"/>
    <w:rsid w:val="000A6D08"/>
    <w:rsid w:val="000A707F"/>
    <w:rsid w:val="000A70A2"/>
    <w:rsid w:val="000A72C0"/>
    <w:rsid w:val="000A7DEF"/>
    <w:rsid w:val="000B07C8"/>
    <w:rsid w:val="000B15A9"/>
    <w:rsid w:val="000B1EA5"/>
    <w:rsid w:val="000B1F75"/>
    <w:rsid w:val="000B1FCE"/>
    <w:rsid w:val="000B251C"/>
    <w:rsid w:val="000B2546"/>
    <w:rsid w:val="000B25B6"/>
    <w:rsid w:val="000B2C86"/>
    <w:rsid w:val="000B3AF7"/>
    <w:rsid w:val="000B4D70"/>
    <w:rsid w:val="000B6226"/>
    <w:rsid w:val="000B77B5"/>
    <w:rsid w:val="000B7AE7"/>
    <w:rsid w:val="000B7F6C"/>
    <w:rsid w:val="000C0477"/>
    <w:rsid w:val="000C13BC"/>
    <w:rsid w:val="000C1C83"/>
    <w:rsid w:val="000C215A"/>
    <w:rsid w:val="000C30A1"/>
    <w:rsid w:val="000C319B"/>
    <w:rsid w:val="000C352E"/>
    <w:rsid w:val="000C3A4B"/>
    <w:rsid w:val="000C437B"/>
    <w:rsid w:val="000C4DB1"/>
    <w:rsid w:val="000C5D58"/>
    <w:rsid w:val="000C6463"/>
    <w:rsid w:val="000C6CF5"/>
    <w:rsid w:val="000C7696"/>
    <w:rsid w:val="000D0209"/>
    <w:rsid w:val="000D036C"/>
    <w:rsid w:val="000D1499"/>
    <w:rsid w:val="000D204A"/>
    <w:rsid w:val="000D3004"/>
    <w:rsid w:val="000D3394"/>
    <w:rsid w:val="000D386F"/>
    <w:rsid w:val="000D3F8F"/>
    <w:rsid w:val="000D4797"/>
    <w:rsid w:val="000D5579"/>
    <w:rsid w:val="000D5D8C"/>
    <w:rsid w:val="000D6251"/>
    <w:rsid w:val="000D6751"/>
    <w:rsid w:val="000D7671"/>
    <w:rsid w:val="000D7EB1"/>
    <w:rsid w:val="000E054D"/>
    <w:rsid w:val="000E174B"/>
    <w:rsid w:val="000E25B8"/>
    <w:rsid w:val="000E31C6"/>
    <w:rsid w:val="000E36B6"/>
    <w:rsid w:val="000E3BA9"/>
    <w:rsid w:val="000E3CC6"/>
    <w:rsid w:val="000E4919"/>
    <w:rsid w:val="000E49FD"/>
    <w:rsid w:val="000E4DE0"/>
    <w:rsid w:val="000E5A03"/>
    <w:rsid w:val="000E617B"/>
    <w:rsid w:val="000E6E7E"/>
    <w:rsid w:val="000E76CF"/>
    <w:rsid w:val="000E793B"/>
    <w:rsid w:val="000E7F73"/>
    <w:rsid w:val="000F0152"/>
    <w:rsid w:val="000F0AA9"/>
    <w:rsid w:val="000F335C"/>
    <w:rsid w:val="000F454F"/>
    <w:rsid w:val="000F5F97"/>
    <w:rsid w:val="000F67A4"/>
    <w:rsid w:val="001005CE"/>
    <w:rsid w:val="0010073C"/>
    <w:rsid w:val="00100FE1"/>
    <w:rsid w:val="001017F2"/>
    <w:rsid w:val="00101E8E"/>
    <w:rsid w:val="00102254"/>
    <w:rsid w:val="001028BF"/>
    <w:rsid w:val="001028FA"/>
    <w:rsid w:val="001036AF"/>
    <w:rsid w:val="00104B2A"/>
    <w:rsid w:val="00104C71"/>
    <w:rsid w:val="001057A9"/>
    <w:rsid w:val="0010599D"/>
    <w:rsid w:val="00106DF2"/>
    <w:rsid w:val="0010717A"/>
    <w:rsid w:val="001071C1"/>
    <w:rsid w:val="001073AC"/>
    <w:rsid w:val="00110008"/>
    <w:rsid w:val="0011044A"/>
    <w:rsid w:val="0011052A"/>
    <w:rsid w:val="00110F66"/>
    <w:rsid w:val="00111D21"/>
    <w:rsid w:val="00113785"/>
    <w:rsid w:val="0011458C"/>
    <w:rsid w:val="00114BE5"/>
    <w:rsid w:val="00115640"/>
    <w:rsid w:val="00115C14"/>
    <w:rsid w:val="00115CA3"/>
    <w:rsid w:val="00115D46"/>
    <w:rsid w:val="00116511"/>
    <w:rsid w:val="00116B0D"/>
    <w:rsid w:val="00116E4E"/>
    <w:rsid w:val="00117704"/>
    <w:rsid w:val="00117B31"/>
    <w:rsid w:val="00121951"/>
    <w:rsid w:val="001222FC"/>
    <w:rsid w:val="001223CE"/>
    <w:rsid w:val="00122B27"/>
    <w:rsid w:val="00123822"/>
    <w:rsid w:val="00123F1C"/>
    <w:rsid w:val="0012512D"/>
    <w:rsid w:val="00125279"/>
    <w:rsid w:val="00125963"/>
    <w:rsid w:val="00126762"/>
    <w:rsid w:val="00126F2C"/>
    <w:rsid w:val="00127B55"/>
    <w:rsid w:val="00130F17"/>
    <w:rsid w:val="00131D3A"/>
    <w:rsid w:val="00131F9E"/>
    <w:rsid w:val="00132053"/>
    <w:rsid w:val="00132C46"/>
    <w:rsid w:val="00133BF4"/>
    <w:rsid w:val="00134856"/>
    <w:rsid w:val="00134860"/>
    <w:rsid w:val="00134AFB"/>
    <w:rsid w:val="00135289"/>
    <w:rsid w:val="00136757"/>
    <w:rsid w:val="00136CBA"/>
    <w:rsid w:val="00136DA2"/>
    <w:rsid w:val="00137720"/>
    <w:rsid w:val="00137A9F"/>
    <w:rsid w:val="00140153"/>
    <w:rsid w:val="00140AA3"/>
    <w:rsid w:val="001417D7"/>
    <w:rsid w:val="00141B74"/>
    <w:rsid w:val="0014265A"/>
    <w:rsid w:val="001427C3"/>
    <w:rsid w:val="00142A4A"/>
    <w:rsid w:val="00142A9E"/>
    <w:rsid w:val="00142DAD"/>
    <w:rsid w:val="00142DB0"/>
    <w:rsid w:val="00142FA1"/>
    <w:rsid w:val="00143E64"/>
    <w:rsid w:val="00144BFD"/>
    <w:rsid w:val="00144D35"/>
    <w:rsid w:val="0014626E"/>
    <w:rsid w:val="00146862"/>
    <w:rsid w:val="001469B6"/>
    <w:rsid w:val="00147235"/>
    <w:rsid w:val="00147351"/>
    <w:rsid w:val="001475A0"/>
    <w:rsid w:val="00147FD9"/>
    <w:rsid w:val="0015076A"/>
    <w:rsid w:val="00150957"/>
    <w:rsid w:val="0015148D"/>
    <w:rsid w:val="00152D09"/>
    <w:rsid w:val="00152F14"/>
    <w:rsid w:val="00153D9A"/>
    <w:rsid w:val="001542B8"/>
    <w:rsid w:val="00154435"/>
    <w:rsid w:val="00155927"/>
    <w:rsid w:val="0015753C"/>
    <w:rsid w:val="00160290"/>
    <w:rsid w:val="0016038C"/>
    <w:rsid w:val="0016052E"/>
    <w:rsid w:val="001613DB"/>
    <w:rsid w:val="00161868"/>
    <w:rsid w:val="00161DCD"/>
    <w:rsid w:val="00162CCD"/>
    <w:rsid w:val="0016419C"/>
    <w:rsid w:val="00164239"/>
    <w:rsid w:val="00164461"/>
    <w:rsid w:val="001655ED"/>
    <w:rsid w:val="00165AD9"/>
    <w:rsid w:val="00165D26"/>
    <w:rsid w:val="00165DBA"/>
    <w:rsid w:val="001679C5"/>
    <w:rsid w:val="0017033B"/>
    <w:rsid w:val="00170804"/>
    <w:rsid w:val="00170826"/>
    <w:rsid w:val="001732DB"/>
    <w:rsid w:val="00174283"/>
    <w:rsid w:val="00174643"/>
    <w:rsid w:val="0017488E"/>
    <w:rsid w:val="0017510D"/>
    <w:rsid w:val="00175B8D"/>
    <w:rsid w:val="00176CE5"/>
    <w:rsid w:val="00177108"/>
    <w:rsid w:val="00177281"/>
    <w:rsid w:val="00177F9A"/>
    <w:rsid w:val="00181D86"/>
    <w:rsid w:val="00181F32"/>
    <w:rsid w:val="00182284"/>
    <w:rsid w:val="001822AC"/>
    <w:rsid w:val="00182969"/>
    <w:rsid w:val="00182CEF"/>
    <w:rsid w:val="001846BE"/>
    <w:rsid w:val="00185040"/>
    <w:rsid w:val="00185334"/>
    <w:rsid w:val="00185617"/>
    <w:rsid w:val="00185FC6"/>
    <w:rsid w:val="001866FA"/>
    <w:rsid w:val="0019047B"/>
    <w:rsid w:val="0019060F"/>
    <w:rsid w:val="001906A6"/>
    <w:rsid w:val="00191AB2"/>
    <w:rsid w:val="00191B2F"/>
    <w:rsid w:val="00191E4A"/>
    <w:rsid w:val="00192033"/>
    <w:rsid w:val="00192F52"/>
    <w:rsid w:val="0019345A"/>
    <w:rsid w:val="00193FA7"/>
    <w:rsid w:val="001945E4"/>
    <w:rsid w:val="00195B8E"/>
    <w:rsid w:val="0019632D"/>
    <w:rsid w:val="00196CBB"/>
    <w:rsid w:val="00196E11"/>
    <w:rsid w:val="0019771E"/>
    <w:rsid w:val="00197D1F"/>
    <w:rsid w:val="00197FFB"/>
    <w:rsid w:val="001A04DB"/>
    <w:rsid w:val="001A0992"/>
    <w:rsid w:val="001A1287"/>
    <w:rsid w:val="001A1685"/>
    <w:rsid w:val="001A1793"/>
    <w:rsid w:val="001A1DE9"/>
    <w:rsid w:val="001A1E64"/>
    <w:rsid w:val="001A3133"/>
    <w:rsid w:val="001A418C"/>
    <w:rsid w:val="001A4495"/>
    <w:rsid w:val="001A44E1"/>
    <w:rsid w:val="001A48DE"/>
    <w:rsid w:val="001A4D0D"/>
    <w:rsid w:val="001A5332"/>
    <w:rsid w:val="001A5B80"/>
    <w:rsid w:val="001A64D0"/>
    <w:rsid w:val="001A6664"/>
    <w:rsid w:val="001A7E1B"/>
    <w:rsid w:val="001B0749"/>
    <w:rsid w:val="001B14F2"/>
    <w:rsid w:val="001B2E1F"/>
    <w:rsid w:val="001B3713"/>
    <w:rsid w:val="001B3893"/>
    <w:rsid w:val="001B3AF1"/>
    <w:rsid w:val="001B41C0"/>
    <w:rsid w:val="001B43EC"/>
    <w:rsid w:val="001B494F"/>
    <w:rsid w:val="001B49C4"/>
    <w:rsid w:val="001B4A29"/>
    <w:rsid w:val="001B515C"/>
    <w:rsid w:val="001B54F1"/>
    <w:rsid w:val="001B5BA1"/>
    <w:rsid w:val="001B63B6"/>
    <w:rsid w:val="001B68CA"/>
    <w:rsid w:val="001B6BF8"/>
    <w:rsid w:val="001B71DA"/>
    <w:rsid w:val="001B7CDB"/>
    <w:rsid w:val="001C094C"/>
    <w:rsid w:val="001C0A08"/>
    <w:rsid w:val="001C0B9C"/>
    <w:rsid w:val="001C0C7E"/>
    <w:rsid w:val="001C0EAB"/>
    <w:rsid w:val="001C13EA"/>
    <w:rsid w:val="001C2851"/>
    <w:rsid w:val="001C2DAA"/>
    <w:rsid w:val="001C3A56"/>
    <w:rsid w:val="001C4637"/>
    <w:rsid w:val="001C551F"/>
    <w:rsid w:val="001C640C"/>
    <w:rsid w:val="001C6669"/>
    <w:rsid w:val="001C6806"/>
    <w:rsid w:val="001C6CCE"/>
    <w:rsid w:val="001C6E17"/>
    <w:rsid w:val="001C6E99"/>
    <w:rsid w:val="001C7AA9"/>
    <w:rsid w:val="001D003B"/>
    <w:rsid w:val="001D1B67"/>
    <w:rsid w:val="001D1FCD"/>
    <w:rsid w:val="001D417F"/>
    <w:rsid w:val="001D4196"/>
    <w:rsid w:val="001D41A5"/>
    <w:rsid w:val="001D4255"/>
    <w:rsid w:val="001D46B1"/>
    <w:rsid w:val="001D4A67"/>
    <w:rsid w:val="001D4AB7"/>
    <w:rsid w:val="001D5AF8"/>
    <w:rsid w:val="001D7508"/>
    <w:rsid w:val="001D7AAE"/>
    <w:rsid w:val="001E17C3"/>
    <w:rsid w:val="001E1A4A"/>
    <w:rsid w:val="001E1C70"/>
    <w:rsid w:val="001E1D05"/>
    <w:rsid w:val="001E2108"/>
    <w:rsid w:val="001E227B"/>
    <w:rsid w:val="001E22D0"/>
    <w:rsid w:val="001E25B8"/>
    <w:rsid w:val="001E446A"/>
    <w:rsid w:val="001E4971"/>
    <w:rsid w:val="001E4CF9"/>
    <w:rsid w:val="001E5679"/>
    <w:rsid w:val="001E76C3"/>
    <w:rsid w:val="001E787C"/>
    <w:rsid w:val="001F05CA"/>
    <w:rsid w:val="001F10E5"/>
    <w:rsid w:val="001F1691"/>
    <w:rsid w:val="001F27C9"/>
    <w:rsid w:val="001F3DF5"/>
    <w:rsid w:val="001F402F"/>
    <w:rsid w:val="001F4487"/>
    <w:rsid w:val="001F4A2A"/>
    <w:rsid w:val="001F60AA"/>
    <w:rsid w:val="001F61EE"/>
    <w:rsid w:val="001F6F06"/>
    <w:rsid w:val="00201DD2"/>
    <w:rsid w:val="00201DFC"/>
    <w:rsid w:val="00201ECE"/>
    <w:rsid w:val="00202ED5"/>
    <w:rsid w:val="002032D0"/>
    <w:rsid w:val="00203BA2"/>
    <w:rsid w:val="00204196"/>
    <w:rsid w:val="0020431C"/>
    <w:rsid w:val="00204579"/>
    <w:rsid w:val="00204854"/>
    <w:rsid w:val="00206363"/>
    <w:rsid w:val="00206708"/>
    <w:rsid w:val="00206775"/>
    <w:rsid w:val="00207CE5"/>
    <w:rsid w:val="00210A2E"/>
    <w:rsid w:val="00210B8D"/>
    <w:rsid w:val="00210EEE"/>
    <w:rsid w:val="0021195A"/>
    <w:rsid w:val="0021195E"/>
    <w:rsid w:val="0021231D"/>
    <w:rsid w:val="00213B65"/>
    <w:rsid w:val="00213D7E"/>
    <w:rsid w:val="00214588"/>
    <w:rsid w:val="0021513D"/>
    <w:rsid w:val="00215681"/>
    <w:rsid w:val="00215B60"/>
    <w:rsid w:val="00216063"/>
    <w:rsid w:val="00216A3B"/>
    <w:rsid w:val="00216F7B"/>
    <w:rsid w:val="00217581"/>
    <w:rsid w:val="00220054"/>
    <w:rsid w:val="00220409"/>
    <w:rsid w:val="00220A2A"/>
    <w:rsid w:val="00220BB0"/>
    <w:rsid w:val="002210C2"/>
    <w:rsid w:val="0022137A"/>
    <w:rsid w:val="002229AB"/>
    <w:rsid w:val="00222BBF"/>
    <w:rsid w:val="00223A66"/>
    <w:rsid w:val="00224CF9"/>
    <w:rsid w:val="00224E61"/>
    <w:rsid w:val="002264DE"/>
    <w:rsid w:val="002265C7"/>
    <w:rsid w:val="0022706B"/>
    <w:rsid w:val="002310BA"/>
    <w:rsid w:val="002315D5"/>
    <w:rsid w:val="0023172F"/>
    <w:rsid w:val="00232121"/>
    <w:rsid w:val="00232227"/>
    <w:rsid w:val="002327CF"/>
    <w:rsid w:val="00232ED2"/>
    <w:rsid w:val="002340B2"/>
    <w:rsid w:val="00236074"/>
    <w:rsid w:val="00236E85"/>
    <w:rsid w:val="0023764F"/>
    <w:rsid w:val="00237AB8"/>
    <w:rsid w:val="00237CA6"/>
    <w:rsid w:val="002402EA"/>
    <w:rsid w:val="00241D49"/>
    <w:rsid w:val="00241E9C"/>
    <w:rsid w:val="00241F39"/>
    <w:rsid w:val="00241FB6"/>
    <w:rsid w:val="0024211F"/>
    <w:rsid w:val="00242385"/>
    <w:rsid w:val="00242ACE"/>
    <w:rsid w:val="00242CD4"/>
    <w:rsid w:val="002430EB"/>
    <w:rsid w:val="0024318D"/>
    <w:rsid w:val="00243B7A"/>
    <w:rsid w:val="002448D1"/>
    <w:rsid w:val="00244BCF"/>
    <w:rsid w:val="00244C15"/>
    <w:rsid w:val="0024510E"/>
    <w:rsid w:val="00245FA1"/>
    <w:rsid w:val="00245FEA"/>
    <w:rsid w:val="0024628A"/>
    <w:rsid w:val="002472CF"/>
    <w:rsid w:val="00251174"/>
    <w:rsid w:val="002521D9"/>
    <w:rsid w:val="002523EB"/>
    <w:rsid w:val="002535A2"/>
    <w:rsid w:val="00253EE4"/>
    <w:rsid w:val="0025417C"/>
    <w:rsid w:val="00255E38"/>
    <w:rsid w:val="00256CE5"/>
    <w:rsid w:val="00256E51"/>
    <w:rsid w:val="002575D7"/>
    <w:rsid w:val="002578AD"/>
    <w:rsid w:val="00257A32"/>
    <w:rsid w:val="002608A7"/>
    <w:rsid w:val="002618F8"/>
    <w:rsid w:val="00261E1D"/>
    <w:rsid w:val="00262CB0"/>
    <w:rsid w:val="002634EB"/>
    <w:rsid w:val="0026427D"/>
    <w:rsid w:val="0026460D"/>
    <w:rsid w:val="002648DA"/>
    <w:rsid w:val="00264EB0"/>
    <w:rsid w:val="00266B99"/>
    <w:rsid w:val="0026778B"/>
    <w:rsid w:val="00270496"/>
    <w:rsid w:val="0027058F"/>
    <w:rsid w:val="00270B45"/>
    <w:rsid w:val="0027192A"/>
    <w:rsid w:val="002721D9"/>
    <w:rsid w:val="002722EF"/>
    <w:rsid w:val="0027317C"/>
    <w:rsid w:val="00273D29"/>
    <w:rsid w:val="00273E5D"/>
    <w:rsid w:val="00274F90"/>
    <w:rsid w:val="00275351"/>
    <w:rsid w:val="0027628C"/>
    <w:rsid w:val="002763EF"/>
    <w:rsid w:val="002769E1"/>
    <w:rsid w:val="00277E59"/>
    <w:rsid w:val="00280290"/>
    <w:rsid w:val="002804F2"/>
    <w:rsid w:val="00280859"/>
    <w:rsid w:val="00280B4C"/>
    <w:rsid w:val="00281137"/>
    <w:rsid w:val="00281F23"/>
    <w:rsid w:val="00283FBA"/>
    <w:rsid w:val="0028410C"/>
    <w:rsid w:val="002846D9"/>
    <w:rsid w:val="00284A46"/>
    <w:rsid w:val="00284B60"/>
    <w:rsid w:val="00284CD6"/>
    <w:rsid w:val="00284F5D"/>
    <w:rsid w:val="002852C6"/>
    <w:rsid w:val="0028650A"/>
    <w:rsid w:val="00287910"/>
    <w:rsid w:val="0029032D"/>
    <w:rsid w:val="002905A1"/>
    <w:rsid w:val="002907AC"/>
    <w:rsid w:val="002907D6"/>
    <w:rsid w:val="00290875"/>
    <w:rsid w:val="002929A2"/>
    <w:rsid w:val="00292E32"/>
    <w:rsid w:val="00292EBC"/>
    <w:rsid w:val="002937B8"/>
    <w:rsid w:val="00293EF2"/>
    <w:rsid w:val="0029556C"/>
    <w:rsid w:val="00295F09"/>
    <w:rsid w:val="00296A36"/>
    <w:rsid w:val="00297725"/>
    <w:rsid w:val="00297B8E"/>
    <w:rsid w:val="00297DB6"/>
    <w:rsid w:val="002A0073"/>
    <w:rsid w:val="002A008E"/>
    <w:rsid w:val="002A0128"/>
    <w:rsid w:val="002A0427"/>
    <w:rsid w:val="002A0E96"/>
    <w:rsid w:val="002A1DA9"/>
    <w:rsid w:val="002A2961"/>
    <w:rsid w:val="002A410E"/>
    <w:rsid w:val="002A4368"/>
    <w:rsid w:val="002A46E5"/>
    <w:rsid w:val="002A504A"/>
    <w:rsid w:val="002A515D"/>
    <w:rsid w:val="002A5737"/>
    <w:rsid w:val="002A672B"/>
    <w:rsid w:val="002B0383"/>
    <w:rsid w:val="002B08F8"/>
    <w:rsid w:val="002B09B8"/>
    <w:rsid w:val="002B0B08"/>
    <w:rsid w:val="002B0B0C"/>
    <w:rsid w:val="002B0F5E"/>
    <w:rsid w:val="002B1572"/>
    <w:rsid w:val="002B262F"/>
    <w:rsid w:val="002B27DD"/>
    <w:rsid w:val="002B35DA"/>
    <w:rsid w:val="002B3B79"/>
    <w:rsid w:val="002B3C97"/>
    <w:rsid w:val="002B3E7A"/>
    <w:rsid w:val="002B4097"/>
    <w:rsid w:val="002B42A5"/>
    <w:rsid w:val="002B43FA"/>
    <w:rsid w:val="002B4EF3"/>
    <w:rsid w:val="002B4F95"/>
    <w:rsid w:val="002B59AD"/>
    <w:rsid w:val="002B5B17"/>
    <w:rsid w:val="002B6DCB"/>
    <w:rsid w:val="002B78DF"/>
    <w:rsid w:val="002B7A5E"/>
    <w:rsid w:val="002B7BA8"/>
    <w:rsid w:val="002B7E2E"/>
    <w:rsid w:val="002C095D"/>
    <w:rsid w:val="002C1147"/>
    <w:rsid w:val="002C18AC"/>
    <w:rsid w:val="002C196E"/>
    <w:rsid w:val="002C1D9D"/>
    <w:rsid w:val="002C1F37"/>
    <w:rsid w:val="002C22B5"/>
    <w:rsid w:val="002C36DF"/>
    <w:rsid w:val="002C516D"/>
    <w:rsid w:val="002C5631"/>
    <w:rsid w:val="002C5A00"/>
    <w:rsid w:val="002C5B44"/>
    <w:rsid w:val="002C6E52"/>
    <w:rsid w:val="002C74B6"/>
    <w:rsid w:val="002C74C3"/>
    <w:rsid w:val="002C76F3"/>
    <w:rsid w:val="002C78F3"/>
    <w:rsid w:val="002C79C1"/>
    <w:rsid w:val="002D04FB"/>
    <w:rsid w:val="002D0B48"/>
    <w:rsid w:val="002D0BD8"/>
    <w:rsid w:val="002D0C3D"/>
    <w:rsid w:val="002D12B5"/>
    <w:rsid w:val="002D27BD"/>
    <w:rsid w:val="002D2801"/>
    <w:rsid w:val="002D33E6"/>
    <w:rsid w:val="002D3CE2"/>
    <w:rsid w:val="002D3E88"/>
    <w:rsid w:val="002D4585"/>
    <w:rsid w:val="002D4C7C"/>
    <w:rsid w:val="002D4CBF"/>
    <w:rsid w:val="002D52DF"/>
    <w:rsid w:val="002D658C"/>
    <w:rsid w:val="002D7003"/>
    <w:rsid w:val="002D7B4B"/>
    <w:rsid w:val="002E01DD"/>
    <w:rsid w:val="002E020B"/>
    <w:rsid w:val="002E0D94"/>
    <w:rsid w:val="002E10B3"/>
    <w:rsid w:val="002E1233"/>
    <w:rsid w:val="002E161B"/>
    <w:rsid w:val="002E2D42"/>
    <w:rsid w:val="002E3A2D"/>
    <w:rsid w:val="002E3DCE"/>
    <w:rsid w:val="002E3EFE"/>
    <w:rsid w:val="002E44C7"/>
    <w:rsid w:val="002E63A6"/>
    <w:rsid w:val="002E6B00"/>
    <w:rsid w:val="002E6F3E"/>
    <w:rsid w:val="002E77C9"/>
    <w:rsid w:val="002E7A6E"/>
    <w:rsid w:val="002F02C5"/>
    <w:rsid w:val="002F0BFC"/>
    <w:rsid w:val="002F15DD"/>
    <w:rsid w:val="002F1D79"/>
    <w:rsid w:val="002F26F1"/>
    <w:rsid w:val="002F2731"/>
    <w:rsid w:val="002F3041"/>
    <w:rsid w:val="002F5795"/>
    <w:rsid w:val="002F5BDB"/>
    <w:rsid w:val="002F653C"/>
    <w:rsid w:val="002F74AF"/>
    <w:rsid w:val="003012F2"/>
    <w:rsid w:val="00302C76"/>
    <w:rsid w:val="003034CA"/>
    <w:rsid w:val="00303AC9"/>
    <w:rsid w:val="00303B8C"/>
    <w:rsid w:val="00304A1B"/>
    <w:rsid w:val="0030565C"/>
    <w:rsid w:val="00305714"/>
    <w:rsid w:val="00305D4F"/>
    <w:rsid w:val="00306D4D"/>
    <w:rsid w:val="003075E1"/>
    <w:rsid w:val="00307DF4"/>
    <w:rsid w:val="00310F6A"/>
    <w:rsid w:val="003119DF"/>
    <w:rsid w:val="00312565"/>
    <w:rsid w:val="003136E1"/>
    <w:rsid w:val="003142DC"/>
    <w:rsid w:val="0031443B"/>
    <w:rsid w:val="0031514C"/>
    <w:rsid w:val="00315235"/>
    <w:rsid w:val="00315A40"/>
    <w:rsid w:val="00315B86"/>
    <w:rsid w:val="00315C4A"/>
    <w:rsid w:val="003166DC"/>
    <w:rsid w:val="00316E4D"/>
    <w:rsid w:val="00317FDA"/>
    <w:rsid w:val="0032062C"/>
    <w:rsid w:val="00320F93"/>
    <w:rsid w:val="00321F44"/>
    <w:rsid w:val="0032296A"/>
    <w:rsid w:val="003240CD"/>
    <w:rsid w:val="00324914"/>
    <w:rsid w:val="00325703"/>
    <w:rsid w:val="00327000"/>
    <w:rsid w:val="00327086"/>
    <w:rsid w:val="0032719B"/>
    <w:rsid w:val="00327933"/>
    <w:rsid w:val="003317BA"/>
    <w:rsid w:val="00332581"/>
    <w:rsid w:val="003336BE"/>
    <w:rsid w:val="00333C13"/>
    <w:rsid w:val="003347C5"/>
    <w:rsid w:val="003352BD"/>
    <w:rsid w:val="00335D96"/>
    <w:rsid w:val="0033733D"/>
    <w:rsid w:val="00340A19"/>
    <w:rsid w:val="00340B8D"/>
    <w:rsid w:val="00341292"/>
    <w:rsid w:val="00341545"/>
    <w:rsid w:val="00341D17"/>
    <w:rsid w:val="00343814"/>
    <w:rsid w:val="00344DFA"/>
    <w:rsid w:val="00345AC5"/>
    <w:rsid w:val="00346F7C"/>
    <w:rsid w:val="003471FF"/>
    <w:rsid w:val="00350006"/>
    <w:rsid w:val="00350464"/>
    <w:rsid w:val="003505C4"/>
    <w:rsid w:val="003507F5"/>
    <w:rsid w:val="0035149F"/>
    <w:rsid w:val="0035232B"/>
    <w:rsid w:val="003535F5"/>
    <w:rsid w:val="003535FD"/>
    <w:rsid w:val="00354A69"/>
    <w:rsid w:val="00354A7C"/>
    <w:rsid w:val="00354DE6"/>
    <w:rsid w:val="003556FA"/>
    <w:rsid w:val="00355929"/>
    <w:rsid w:val="0035609F"/>
    <w:rsid w:val="00356364"/>
    <w:rsid w:val="00356700"/>
    <w:rsid w:val="003567F3"/>
    <w:rsid w:val="00357883"/>
    <w:rsid w:val="00357DBD"/>
    <w:rsid w:val="00357F99"/>
    <w:rsid w:val="00360081"/>
    <w:rsid w:val="00360E31"/>
    <w:rsid w:val="00361B99"/>
    <w:rsid w:val="00361D74"/>
    <w:rsid w:val="00362066"/>
    <w:rsid w:val="00362E5E"/>
    <w:rsid w:val="00363A55"/>
    <w:rsid w:val="003644BF"/>
    <w:rsid w:val="00364A14"/>
    <w:rsid w:val="0036502B"/>
    <w:rsid w:val="00365487"/>
    <w:rsid w:val="0036548A"/>
    <w:rsid w:val="00365B7C"/>
    <w:rsid w:val="00365E3F"/>
    <w:rsid w:val="00370B97"/>
    <w:rsid w:val="0037103C"/>
    <w:rsid w:val="003710D5"/>
    <w:rsid w:val="003717CE"/>
    <w:rsid w:val="00371C4B"/>
    <w:rsid w:val="00371F11"/>
    <w:rsid w:val="00372D3A"/>
    <w:rsid w:val="003730F4"/>
    <w:rsid w:val="00373B68"/>
    <w:rsid w:val="003747D4"/>
    <w:rsid w:val="003747F5"/>
    <w:rsid w:val="0037515D"/>
    <w:rsid w:val="003753D8"/>
    <w:rsid w:val="00375B68"/>
    <w:rsid w:val="00375DEA"/>
    <w:rsid w:val="00375F76"/>
    <w:rsid w:val="00376303"/>
    <w:rsid w:val="00376893"/>
    <w:rsid w:val="00376A7F"/>
    <w:rsid w:val="003775FD"/>
    <w:rsid w:val="00377801"/>
    <w:rsid w:val="003807E2"/>
    <w:rsid w:val="00380CBD"/>
    <w:rsid w:val="00381181"/>
    <w:rsid w:val="00381A03"/>
    <w:rsid w:val="0038212A"/>
    <w:rsid w:val="0038287C"/>
    <w:rsid w:val="0038345B"/>
    <w:rsid w:val="003837F9"/>
    <w:rsid w:val="003842CB"/>
    <w:rsid w:val="00384904"/>
    <w:rsid w:val="00384A89"/>
    <w:rsid w:val="00384B80"/>
    <w:rsid w:val="00384CA4"/>
    <w:rsid w:val="003855B3"/>
    <w:rsid w:val="0038644A"/>
    <w:rsid w:val="003871A8"/>
    <w:rsid w:val="00387282"/>
    <w:rsid w:val="00387376"/>
    <w:rsid w:val="00390468"/>
    <w:rsid w:val="00390AF8"/>
    <w:rsid w:val="00390C20"/>
    <w:rsid w:val="0039125C"/>
    <w:rsid w:val="00391B35"/>
    <w:rsid w:val="00391F5D"/>
    <w:rsid w:val="003929CA"/>
    <w:rsid w:val="00392DAC"/>
    <w:rsid w:val="003935C4"/>
    <w:rsid w:val="00393FB2"/>
    <w:rsid w:val="003940EA"/>
    <w:rsid w:val="003940F2"/>
    <w:rsid w:val="0039569E"/>
    <w:rsid w:val="00396E5C"/>
    <w:rsid w:val="00397903"/>
    <w:rsid w:val="00397910"/>
    <w:rsid w:val="003979F9"/>
    <w:rsid w:val="00397C8A"/>
    <w:rsid w:val="003A0412"/>
    <w:rsid w:val="003A0ADA"/>
    <w:rsid w:val="003A0D27"/>
    <w:rsid w:val="003A14CF"/>
    <w:rsid w:val="003A20DD"/>
    <w:rsid w:val="003A264E"/>
    <w:rsid w:val="003A33D2"/>
    <w:rsid w:val="003A3536"/>
    <w:rsid w:val="003A3622"/>
    <w:rsid w:val="003A3915"/>
    <w:rsid w:val="003A3A97"/>
    <w:rsid w:val="003A427D"/>
    <w:rsid w:val="003A4311"/>
    <w:rsid w:val="003A4D2C"/>
    <w:rsid w:val="003A5761"/>
    <w:rsid w:val="003A5F06"/>
    <w:rsid w:val="003A6FF4"/>
    <w:rsid w:val="003B0F3C"/>
    <w:rsid w:val="003B12C8"/>
    <w:rsid w:val="003B1FB5"/>
    <w:rsid w:val="003B2091"/>
    <w:rsid w:val="003B24E0"/>
    <w:rsid w:val="003B291C"/>
    <w:rsid w:val="003B33BF"/>
    <w:rsid w:val="003B38E9"/>
    <w:rsid w:val="003B39BC"/>
    <w:rsid w:val="003B40D7"/>
    <w:rsid w:val="003B4659"/>
    <w:rsid w:val="003B4947"/>
    <w:rsid w:val="003B4EC4"/>
    <w:rsid w:val="003B5515"/>
    <w:rsid w:val="003B588A"/>
    <w:rsid w:val="003B5F58"/>
    <w:rsid w:val="003B6539"/>
    <w:rsid w:val="003B6702"/>
    <w:rsid w:val="003B6842"/>
    <w:rsid w:val="003B729E"/>
    <w:rsid w:val="003B7C72"/>
    <w:rsid w:val="003C13E6"/>
    <w:rsid w:val="003C14D4"/>
    <w:rsid w:val="003C192F"/>
    <w:rsid w:val="003C1B4B"/>
    <w:rsid w:val="003C1F34"/>
    <w:rsid w:val="003C20C6"/>
    <w:rsid w:val="003C2124"/>
    <w:rsid w:val="003C22D8"/>
    <w:rsid w:val="003C2A58"/>
    <w:rsid w:val="003C2B73"/>
    <w:rsid w:val="003C2D4D"/>
    <w:rsid w:val="003C2D8E"/>
    <w:rsid w:val="003C2EEF"/>
    <w:rsid w:val="003C3314"/>
    <w:rsid w:val="003C3B01"/>
    <w:rsid w:val="003C4072"/>
    <w:rsid w:val="003C525B"/>
    <w:rsid w:val="003C6508"/>
    <w:rsid w:val="003C7128"/>
    <w:rsid w:val="003C7BE1"/>
    <w:rsid w:val="003C7CA0"/>
    <w:rsid w:val="003D0F7F"/>
    <w:rsid w:val="003D2C15"/>
    <w:rsid w:val="003D2FB7"/>
    <w:rsid w:val="003D3592"/>
    <w:rsid w:val="003D670C"/>
    <w:rsid w:val="003D6C3E"/>
    <w:rsid w:val="003D785E"/>
    <w:rsid w:val="003D7FBC"/>
    <w:rsid w:val="003E0628"/>
    <w:rsid w:val="003E0CC3"/>
    <w:rsid w:val="003E2086"/>
    <w:rsid w:val="003E229B"/>
    <w:rsid w:val="003E2A70"/>
    <w:rsid w:val="003E308A"/>
    <w:rsid w:val="003E3773"/>
    <w:rsid w:val="003E3ABB"/>
    <w:rsid w:val="003E3F80"/>
    <w:rsid w:val="003E4896"/>
    <w:rsid w:val="003E4D82"/>
    <w:rsid w:val="003E4E55"/>
    <w:rsid w:val="003E4EDC"/>
    <w:rsid w:val="003E55BD"/>
    <w:rsid w:val="003E57F1"/>
    <w:rsid w:val="003E5CC3"/>
    <w:rsid w:val="003E67DC"/>
    <w:rsid w:val="003E710F"/>
    <w:rsid w:val="003E7B30"/>
    <w:rsid w:val="003F022C"/>
    <w:rsid w:val="003F0794"/>
    <w:rsid w:val="003F0F56"/>
    <w:rsid w:val="003F0FFC"/>
    <w:rsid w:val="003F12A0"/>
    <w:rsid w:val="003F1E99"/>
    <w:rsid w:val="003F22F5"/>
    <w:rsid w:val="003F3B84"/>
    <w:rsid w:val="003F4152"/>
    <w:rsid w:val="003F461B"/>
    <w:rsid w:val="003F64B9"/>
    <w:rsid w:val="003F66EA"/>
    <w:rsid w:val="003F69BA"/>
    <w:rsid w:val="003F70C9"/>
    <w:rsid w:val="003F7589"/>
    <w:rsid w:val="003F785E"/>
    <w:rsid w:val="003F7E4D"/>
    <w:rsid w:val="00400DC3"/>
    <w:rsid w:val="00400E0A"/>
    <w:rsid w:val="00401169"/>
    <w:rsid w:val="00401EBF"/>
    <w:rsid w:val="00402174"/>
    <w:rsid w:val="00402689"/>
    <w:rsid w:val="004046DA"/>
    <w:rsid w:val="00405096"/>
    <w:rsid w:val="004052A8"/>
    <w:rsid w:val="0040617B"/>
    <w:rsid w:val="0040672D"/>
    <w:rsid w:val="00406D21"/>
    <w:rsid w:val="00407222"/>
    <w:rsid w:val="0041150A"/>
    <w:rsid w:val="00411D70"/>
    <w:rsid w:val="00412153"/>
    <w:rsid w:val="004122B5"/>
    <w:rsid w:val="0041254C"/>
    <w:rsid w:val="00412617"/>
    <w:rsid w:val="00412703"/>
    <w:rsid w:val="00412CA1"/>
    <w:rsid w:val="00412FE3"/>
    <w:rsid w:val="004133A7"/>
    <w:rsid w:val="0041354D"/>
    <w:rsid w:val="0041382A"/>
    <w:rsid w:val="004138DC"/>
    <w:rsid w:val="004141AA"/>
    <w:rsid w:val="004148A2"/>
    <w:rsid w:val="004158C9"/>
    <w:rsid w:val="00417284"/>
    <w:rsid w:val="00417742"/>
    <w:rsid w:val="00417D4D"/>
    <w:rsid w:val="00417F30"/>
    <w:rsid w:val="004212EA"/>
    <w:rsid w:val="00421489"/>
    <w:rsid w:val="004218FE"/>
    <w:rsid w:val="0042194E"/>
    <w:rsid w:val="0042280E"/>
    <w:rsid w:val="004234E3"/>
    <w:rsid w:val="00423E3F"/>
    <w:rsid w:val="00425412"/>
    <w:rsid w:val="004255B6"/>
    <w:rsid w:val="00426350"/>
    <w:rsid w:val="0042759C"/>
    <w:rsid w:val="00427664"/>
    <w:rsid w:val="004303E6"/>
    <w:rsid w:val="004311DC"/>
    <w:rsid w:val="00431ACA"/>
    <w:rsid w:val="004322ED"/>
    <w:rsid w:val="004324F2"/>
    <w:rsid w:val="00432F28"/>
    <w:rsid w:val="00433C94"/>
    <w:rsid w:val="00433EB0"/>
    <w:rsid w:val="00434C2C"/>
    <w:rsid w:val="00434CE3"/>
    <w:rsid w:val="00434E65"/>
    <w:rsid w:val="004357C7"/>
    <w:rsid w:val="00435855"/>
    <w:rsid w:val="0043684C"/>
    <w:rsid w:val="00436CD9"/>
    <w:rsid w:val="00437E3A"/>
    <w:rsid w:val="00440506"/>
    <w:rsid w:val="00440885"/>
    <w:rsid w:val="00442764"/>
    <w:rsid w:val="00442C07"/>
    <w:rsid w:val="00442DE9"/>
    <w:rsid w:val="00443092"/>
    <w:rsid w:val="00443A74"/>
    <w:rsid w:val="004453DC"/>
    <w:rsid w:val="004456EB"/>
    <w:rsid w:val="004458F1"/>
    <w:rsid w:val="004462FB"/>
    <w:rsid w:val="00446882"/>
    <w:rsid w:val="0044691A"/>
    <w:rsid w:val="00446B28"/>
    <w:rsid w:val="0045027A"/>
    <w:rsid w:val="0045040A"/>
    <w:rsid w:val="00450621"/>
    <w:rsid w:val="00450C25"/>
    <w:rsid w:val="00450CF1"/>
    <w:rsid w:val="004513D3"/>
    <w:rsid w:val="004515D0"/>
    <w:rsid w:val="00451B78"/>
    <w:rsid w:val="00451C42"/>
    <w:rsid w:val="00451CC6"/>
    <w:rsid w:val="00451F72"/>
    <w:rsid w:val="00451F7E"/>
    <w:rsid w:val="004528C7"/>
    <w:rsid w:val="00453298"/>
    <w:rsid w:val="00453547"/>
    <w:rsid w:val="00453E29"/>
    <w:rsid w:val="00455097"/>
    <w:rsid w:val="004551B3"/>
    <w:rsid w:val="00455526"/>
    <w:rsid w:val="0045606F"/>
    <w:rsid w:val="00456404"/>
    <w:rsid w:val="004566F6"/>
    <w:rsid w:val="00456FF7"/>
    <w:rsid w:val="004602E3"/>
    <w:rsid w:val="00461F25"/>
    <w:rsid w:val="004621E4"/>
    <w:rsid w:val="004624C9"/>
    <w:rsid w:val="00462AEB"/>
    <w:rsid w:val="00465142"/>
    <w:rsid w:val="00465E86"/>
    <w:rsid w:val="0046621C"/>
    <w:rsid w:val="00466718"/>
    <w:rsid w:val="00466957"/>
    <w:rsid w:val="00466B9F"/>
    <w:rsid w:val="004708FF"/>
    <w:rsid w:val="00470C65"/>
    <w:rsid w:val="00470E4F"/>
    <w:rsid w:val="004712EF"/>
    <w:rsid w:val="004716EE"/>
    <w:rsid w:val="00471AFE"/>
    <w:rsid w:val="00471B10"/>
    <w:rsid w:val="00471C8F"/>
    <w:rsid w:val="0047254D"/>
    <w:rsid w:val="00472666"/>
    <w:rsid w:val="00472A01"/>
    <w:rsid w:val="00472F13"/>
    <w:rsid w:val="00473203"/>
    <w:rsid w:val="00473A1B"/>
    <w:rsid w:val="00473D5B"/>
    <w:rsid w:val="00475A78"/>
    <w:rsid w:val="00475BF3"/>
    <w:rsid w:val="0047632F"/>
    <w:rsid w:val="0047690E"/>
    <w:rsid w:val="00477B5E"/>
    <w:rsid w:val="004805EA"/>
    <w:rsid w:val="00480767"/>
    <w:rsid w:val="004809FC"/>
    <w:rsid w:val="00480BC7"/>
    <w:rsid w:val="0048131E"/>
    <w:rsid w:val="00481F85"/>
    <w:rsid w:val="00482184"/>
    <w:rsid w:val="00483230"/>
    <w:rsid w:val="00483EFC"/>
    <w:rsid w:val="00483F15"/>
    <w:rsid w:val="00483F99"/>
    <w:rsid w:val="0048408C"/>
    <w:rsid w:val="00484FC5"/>
    <w:rsid w:val="004851ED"/>
    <w:rsid w:val="004855EA"/>
    <w:rsid w:val="0048602D"/>
    <w:rsid w:val="00486BBB"/>
    <w:rsid w:val="00486EAD"/>
    <w:rsid w:val="00487049"/>
    <w:rsid w:val="00487682"/>
    <w:rsid w:val="00487778"/>
    <w:rsid w:val="00487822"/>
    <w:rsid w:val="004878F0"/>
    <w:rsid w:val="0049001E"/>
    <w:rsid w:val="00490AA4"/>
    <w:rsid w:val="00490C67"/>
    <w:rsid w:val="00490D9A"/>
    <w:rsid w:val="00490DF8"/>
    <w:rsid w:val="0049222D"/>
    <w:rsid w:val="004923AA"/>
    <w:rsid w:val="0049258D"/>
    <w:rsid w:val="00493193"/>
    <w:rsid w:val="00493BE5"/>
    <w:rsid w:val="00493FBC"/>
    <w:rsid w:val="00494622"/>
    <w:rsid w:val="00494AE2"/>
    <w:rsid w:val="004955DB"/>
    <w:rsid w:val="00496477"/>
    <w:rsid w:val="00496595"/>
    <w:rsid w:val="004969FF"/>
    <w:rsid w:val="00496C3E"/>
    <w:rsid w:val="004971AD"/>
    <w:rsid w:val="004A0C73"/>
    <w:rsid w:val="004A115A"/>
    <w:rsid w:val="004A2026"/>
    <w:rsid w:val="004A2896"/>
    <w:rsid w:val="004A2CD3"/>
    <w:rsid w:val="004A3A83"/>
    <w:rsid w:val="004A4B4E"/>
    <w:rsid w:val="004A5054"/>
    <w:rsid w:val="004A5D6D"/>
    <w:rsid w:val="004A60A5"/>
    <w:rsid w:val="004A63BF"/>
    <w:rsid w:val="004A6724"/>
    <w:rsid w:val="004A71B0"/>
    <w:rsid w:val="004A7968"/>
    <w:rsid w:val="004A7EF8"/>
    <w:rsid w:val="004B1448"/>
    <w:rsid w:val="004B180F"/>
    <w:rsid w:val="004B1C2B"/>
    <w:rsid w:val="004B207D"/>
    <w:rsid w:val="004B2B92"/>
    <w:rsid w:val="004B3177"/>
    <w:rsid w:val="004B400D"/>
    <w:rsid w:val="004B4D39"/>
    <w:rsid w:val="004B4D9C"/>
    <w:rsid w:val="004B5536"/>
    <w:rsid w:val="004B5E16"/>
    <w:rsid w:val="004B5FD6"/>
    <w:rsid w:val="004B72F8"/>
    <w:rsid w:val="004B74CC"/>
    <w:rsid w:val="004B7D0D"/>
    <w:rsid w:val="004C0D90"/>
    <w:rsid w:val="004C0DBC"/>
    <w:rsid w:val="004C0F9B"/>
    <w:rsid w:val="004C122D"/>
    <w:rsid w:val="004C1CA0"/>
    <w:rsid w:val="004C1F7C"/>
    <w:rsid w:val="004C2699"/>
    <w:rsid w:val="004C458C"/>
    <w:rsid w:val="004C4BBC"/>
    <w:rsid w:val="004C4D9F"/>
    <w:rsid w:val="004C4E6A"/>
    <w:rsid w:val="004C5215"/>
    <w:rsid w:val="004C542B"/>
    <w:rsid w:val="004C5944"/>
    <w:rsid w:val="004C596F"/>
    <w:rsid w:val="004C5B35"/>
    <w:rsid w:val="004C5E51"/>
    <w:rsid w:val="004C6378"/>
    <w:rsid w:val="004C6478"/>
    <w:rsid w:val="004C6F25"/>
    <w:rsid w:val="004D0CBC"/>
    <w:rsid w:val="004D0E04"/>
    <w:rsid w:val="004D12F5"/>
    <w:rsid w:val="004D1D4E"/>
    <w:rsid w:val="004D3A56"/>
    <w:rsid w:val="004D3B15"/>
    <w:rsid w:val="004D442A"/>
    <w:rsid w:val="004D49C0"/>
    <w:rsid w:val="004D69BA"/>
    <w:rsid w:val="004D7D02"/>
    <w:rsid w:val="004D7F8D"/>
    <w:rsid w:val="004E06DB"/>
    <w:rsid w:val="004E0703"/>
    <w:rsid w:val="004E0C21"/>
    <w:rsid w:val="004E0EDF"/>
    <w:rsid w:val="004E1134"/>
    <w:rsid w:val="004E1B9C"/>
    <w:rsid w:val="004E1DB4"/>
    <w:rsid w:val="004E1EA1"/>
    <w:rsid w:val="004E23FD"/>
    <w:rsid w:val="004E30E8"/>
    <w:rsid w:val="004E3102"/>
    <w:rsid w:val="004E311A"/>
    <w:rsid w:val="004E3763"/>
    <w:rsid w:val="004E40A8"/>
    <w:rsid w:val="004E4565"/>
    <w:rsid w:val="004E49E3"/>
    <w:rsid w:val="004E4A42"/>
    <w:rsid w:val="004E60A0"/>
    <w:rsid w:val="004E632E"/>
    <w:rsid w:val="004E665E"/>
    <w:rsid w:val="004E6E89"/>
    <w:rsid w:val="004E74C0"/>
    <w:rsid w:val="004E777F"/>
    <w:rsid w:val="004F02D9"/>
    <w:rsid w:val="004F1805"/>
    <w:rsid w:val="004F27E6"/>
    <w:rsid w:val="004F3DDB"/>
    <w:rsid w:val="004F487B"/>
    <w:rsid w:val="004F48BC"/>
    <w:rsid w:val="004F4E2C"/>
    <w:rsid w:val="004F5484"/>
    <w:rsid w:val="004F5966"/>
    <w:rsid w:val="004F5DB1"/>
    <w:rsid w:val="004F617C"/>
    <w:rsid w:val="004F6D37"/>
    <w:rsid w:val="004F78DF"/>
    <w:rsid w:val="00500E34"/>
    <w:rsid w:val="0050106F"/>
    <w:rsid w:val="005010BA"/>
    <w:rsid w:val="005011CD"/>
    <w:rsid w:val="00501C31"/>
    <w:rsid w:val="005021EC"/>
    <w:rsid w:val="005028EC"/>
    <w:rsid w:val="00504BB7"/>
    <w:rsid w:val="00504D83"/>
    <w:rsid w:val="00504EEF"/>
    <w:rsid w:val="00505065"/>
    <w:rsid w:val="00506278"/>
    <w:rsid w:val="00506873"/>
    <w:rsid w:val="00506A46"/>
    <w:rsid w:val="00506C0B"/>
    <w:rsid w:val="005070B5"/>
    <w:rsid w:val="005077EF"/>
    <w:rsid w:val="005101D0"/>
    <w:rsid w:val="00510D76"/>
    <w:rsid w:val="005118FD"/>
    <w:rsid w:val="00511C7F"/>
    <w:rsid w:val="00512726"/>
    <w:rsid w:val="00512888"/>
    <w:rsid w:val="00512E2C"/>
    <w:rsid w:val="0051301B"/>
    <w:rsid w:val="005130B6"/>
    <w:rsid w:val="00514069"/>
    <w:rsid w:val="00514992"/>
    <w:rsid w:val="005149D2"/>
    <w:rsid w:val="00514A04"/>
    <w:rsid w:val="005152B9"/>
    <w:rsid w:val="0051548D"/>
    <w:rsid w:val="005162FB"/>
    <w:rsid w:val="0051654B"/>
    <w:rsid w:val="00516AC1"/>
    <w:rsid w:val="005178F7"/>
    <w:rsid w:val="00520A14"/>
    <w:rsid w:val="0052180F"/>
    <w:rsid w:val="00522443"/>
    <w:rsid w:val="00523554"/>
    <w:rsid w:val="00523C46"/>
    <w:rsid w:val="00524739"/>
    <w:rsid w:val="00524CFB"/>
    <w:rsid w:val="00525901"/>
    <w:rsid w:val="00525E3D"/>
    <w:rsid w:val="00526927"/>
    <w:rsid w:val="00526CA8"/>
    <w:rsid w:val="005270C4"/>
    <w:rsid w:val="00527CDE"/>
    <w:rsid w:val="0053061A"/>
    <w:rsid w:val="005308B1"/>
    <w:rsid w:val="00531052"/>
    <w:rsid w:val="005322DA"/>
    <w:rsid w:val="0053290C"/>
    <w:rsid w:val="00533ADE"/>
    <w:rsid w:val="00533B09"/>
    <w:rsid w:val="00534677"/>
    <w:rsid w:val="00534F70"/>
    <w:rsid w:val="00537407"/>
    <w:rsid w:val="00537611"/>
    <w:rsid w:val="00537E70"/>
    <w:rsid w:val="00540473"/>
    <w:rsid w:val="005405FC"/>
    <w:rsid w:val="0054097E"/>
    <w:rsid w:val="0054116A"/>
    <w:rsid w:val="005417E0"/>
    <w:rsid w:val="00542EFC"/>
    <w:rsid w:val="00543678"/>
    <w:rsid w:val="0054407C"/>
    <w:rsid w:val="005442E7"/>
    <w:rsid w:val="00544B53"/>
    <w:rsid w:val="0054503F"/>
    <w:rsid w:val="00545518"/>
    <w:rsid w:val="005455F1"/>
    <w:rsid w:val="00546E8D"/>
    <w:rsid w:val="00546EA0"/>
    <w:rsid w:val="0054708E"/>
    <w:rsid w:val="0054767B"/>
    <w:rsid w:val="005476FF"/>
    <w:rsid w:val="00550ADC"/>
    <w:rsid w:val="00550E2A"/>
    <w:rsid w:val="005521AA"/>
    <w:rsid w:val="00552758"/>
    <w:rsid w:val="00552813"/>
    <w:rsid w:val="00553200"/>
    <w:rsid w:val="005547E4"/>
    <w:rsid w:val="0055484D"/>
    <w:rsid w:val="00554E7E"/>
    <w:rsid w:val="00555B6B"/>
    <w:rsid w:val="00556246"/>
    <w:rsid w:val="00556498"/>
    <w:rsid w:val="00556D90"/>
    <w:rsid w:val="00556FA6"/>
    <w:rsid w:val="0056019A"/>
    <w:rsid w:val="005604D1"/>
    <w:rsid w:val="00561648"/>
    <w:rsid w:val="00561DB2"/>
    <w:rsid w:val="0056217D"/>
    <w:rsid w:val="00562DB1"/>
    <w:rsid w:val="00564C23"/>
    <w:rsid w:val="00565E26"/>
    <w:rsid w:val="0056696B"/>
    <w:rsid w:val="0056783D"/>
    <w:rsid w:val="00567A2D"/>
    <w:rsid w:val="00570DBC"/>
    <w:rsid w:val="00570EFE"/>
    <w:rsid w:val="00571840"/>
    <w:rsid w:val="005720D1"/>
    <w:rsid w:val="0057281D"/>
    <w:rsid w:val="00572CFE"/>
    <w:rsid w:val="00573310"/>
    <w:rsid w:val="00573374"/>
    <w:rsid w:val="00573985"/>
    <w:rsid w:val="00573AD4"/>
    <w:rsid w:val="00573E20"/>
    <w:rsid w:val="005741FE"/>
    <w:rsid w:val="00576A73"/>
    <w:rsid w:val="00576FD2"/>
    <w:rsid w:val="005771EE"/>
    <w:rsid w:val="005808A1"/>
    <w:rsid w:val="00583802"/>
    <w:rsid w:val="0058465C"/>
    <w:rsid w:val="005850DF"/>
    <w:rsid w:val="00585176"/>
    <w:rsid w:val="0058523C"/>
    <w:rsid w:val="0058546F"/>
    <w:rsid w:val="005860FE"/>
    <w:rsid w:val="005863B4"/>
    <w:rsid w:val="00587779"/>
    <w:rsid w:val="00587EA6"/>
    <w:rsid w:val="00590193"/>
    <w:rsid w:val="00590F10"/>
    <w:rsid w:val="00590F23"/>
    <w:rsid w:val="00591746"/>
    <w:rsid w:val="00591B2F"/>
    <w:rsid w:val="00591B72"/>
    <w:rsid w:val="0059265E"/>
    <w:rsid w:val="005927E8"/>
    <w:rsid w:val="00592BA3"/>
    <w:rsid w:val="005945A9"/>
    <w:rsid w:val="005961C4"/>
    <w:rsid w:val="00596C9B"/>
    <w:rsid w:val="00597239"/>
    <w:rsid w:val="005974DA"/>
    <w:rsid w:val="005A1005"/>
    <w:rsid w:val="005A1365"/>
    <w:rsid w:val="005A1502"/>
    <w:rsid w:val="005A1973"/>
    <w:rsid w:val="005A1FF6"/>
    <w:rsid w:val="005A2E19"/>
    <w:rsid w:val="005A2FDF"/>
    <w:rsid w:val="005A4D8C"/>
    <w:rsid w:val="005A583B"/>
    <w:rsid w:val="005A5A1F"/>
    <w:rsid w:val="005A7434"/>
    <w:rsid w:val="005A7C99"/>
    <w:rsid w:val="005B15E8"/>
    <w:rsid w:val="005B1C3D"/>
    <w:rsid w:val="005B25F4"/>
    <w:rsid w:val="005B2A63"/>
    <w:rsid w:val="005B2FE6"/>
    <w:rsid w:val="005B330E"/>
    <w:rsid w:val="005B33D3"/>
    <w:rsid w:val="005B3B7D"/>
    <w:rsid w:val="005B3E4B"/>
    <w:rsid w:val="005B4779"/>
    <w:rsid w:val="005B485E"/>
    <w:rsid w:val="005B48A6"/>
    <w:rsid w:val="005B4BB4"/>
    <w:rsid w:val="005B4DC7"/>
    <w:rsid w:val="005B5453"/>
    <w:rsid w:val="005B5701"/>
    <w:rsid w:val="005B69FF"/>
    <w:rsid w:val="005B6B5B"/>
    <w:rsid w:val="005C0D3F"/>
    <w:rsid w:val="005C165D"/>
    <w:rsid w:val="005C1DEC"/>
    <w:rsid w:val="005C1F8C"/>
    <w:rsid w:val="005C2A15"/>
    <w:rsid w:val="005C3A14"/>
    <w:rsid w:val="005C43C4"/>
    <w:rsid w:val="005C56A4"/>
    <w:rsid w:val="005C65A7"/>
    <w:rsid w:val="005C65C7"/>
    <w:rsid w:val="005C66B3"/>
    <w:rsid w:val="005C6739"/>
    <w:rsid w:val="005C6B40"/>
    <w:rsid w:val="005C7530"/>
    <w:rsid w:val="005C768E"/>
    <w:rsid w:val="005C7700"/>
    <w:rsid w:val="005D14DB"/>
    <w:rsid w:val="005D1ECF"/>
    <w:rsid w:val="005D3CB6"/>
    <w:rsid w:val="005D4191"/>
    <w:rsid w:val="005D4D3D"/>
    <w:rsid w:val="005D4FCE"/>
    <w:rsid w:val="005D511A"/>
    <w:rsid w:val="005D513E"/>
    <w:rsid w:val="005D5835"/>
    <w:rsid w:val="005D5956"/>
    <w:rsid w:val="005D65D4"/>
    <w:rsid w:val="005D75F6"/>
    <w:rsid w:val="005D7E2A"/>
    <w:rsid w:val="005E0812"/>
    <w:rsid w:val="005E0E8C"/>
    <w:rsid w:val="005E1500"/>
    <w:rsid w:val="005E1AAA"/>
    <w:rsid w:val="005E2D99"/>
    <w:rsid w:val="005E4175"/>
    <w:rsid w:val="005E5590"/>
    <w:rsid w:val="005E61A6"/>
    <w:rsid w:val="005E6490"/>
    <w:rsid w:val="005E6558"/>
    <w:rsid w:val="005F0F37"/>
    <w:rsid w:val="005F1905"/>
    <w:rsid w:val="005F1D83"/>
    <w:rsid w:val="005F27E1"/>
    <w:rsid w:val="005F2A86"/>
    <w:rsid w:val="005F2B3F"/>
    <w:rsid w:val="005F3CE7"/>
    <w:rsid w:val="005F55B0"/>
    <w:rsid w:val="005F59C7"/>
    <w:rsid w:val="005F6016"/>
    <w:rsid w:val="005F622F"/>
    <w:rsid w:val="005F63F4"/>
    <w:rsid w:val="005F6B94"/>
    <w:rsid w:val="005F7807"/>
    <w:rsid w:val="00601814"/>
    <w:rsid w:val="00602E22"/>
    <w:rsid w:val="0060355D"/>
    <w:rsid w:val="00603780"/>
    <w:rsid w:val="00605A66"/>
    <w:rsid w:val="00605EFF"/>
    <w:rsid w:val="0060618B"/>
    <w:rsid w:val="00606D9B"/>
    <w:rsid w:val="006109D5"/>
    <w:rsid w:val="00611262"/>
    <w:rsid w:val="006113C5"/>
    <w:rsid w:val="00611570"/>
    <w:rsid w:val="00611A0C"/>
    <w:rsid w:val="006134FE"/>
    <w:rsid w:val="0061362B"/>
    <w:rsid w:val="00613AA2"/>
    <w:rsid w:val="00613C38"/>
    <w:rsid w:val="00613F1B"/>
    <w:rsid w:val="00613FA6"/>
    <w:rsid w:val="00614CC7"/>
    <w:rsid w:val="006152E5"/>
    <w:rsid w:val="00616484"/>
    <w:rsid w:val="00616DB2"/>
    <w:rsid w:val="006213D8"/>
    <w:rsid w:val="00621DB9"/>
    <w:rsid w:val="00622D08"/>
    <w:rsid w:val="006235F4"/>
    <w:rsid w:val="0062405B"/>
    <w:rsid w:val="00627716"/>
    <w:rsid w:val="006302AA"/>
    <w:rsid w:val="006309A8"/>
    <w:rsid w:val="00630B9E"/>
    <w:rsid w:val="00630C22"/>
    <w:rsid w:val="0063128B"/>
    <w:rsid w:val="00631982"/>
    <w:rsid w:val="00631F2F"/>
    <w:rsid w:val="006324BC"/>
    <w:rsid w:val="00633220"/>
    <w:rsid w:val="0063419D"/>
    <w:rsid w:val="006351E6"/>
    <w:rsid w:val="00635856"/>
    <w:rsid w:val="00636651"/>
    <w:rsid w:val="00636F9E"/>
    <w:rsid w:val="006370AC"/>
    <w:rsid w:val="00637FAD"/>
    <w:rsid w:val="0064333E"/>
    <w:rsid w:val="006433DB"/>
    <w:rsid w:val="00643A08"/>
    <w:rsid w:val="00643D6B"/>
    <w:rsid w:val="006445AE"/>
    <w:rsid w:val="006453BE"/>
    <w:rsid w:val="006453C5"/>
    <w:rsid w:val="00645690"/>
    <w:rsid w:val="00645FD3"/>
    <w:rsid w:val="00646462"/>
    <w:rsid w:val="00646C0A"/>
    <w:rsid w:val="00647340"/>
    <w:rsid w:val="006478FC"/>
    <w:rsid w:val="00650974"/>
    <w:rsid w:val="0065149A"/>
    <w:rsid w:val="00652E76"/>
    <w:rsid w:val="00652F62"/>
    <w:rsid w:val="00654327"/>
    <w:rsid w:val="006544F4"/>
    <w:rsid w:val="006557BA"/>
    <w:rsid w:val="006571A5"/>
    <w:rsid w:val="0065745C"/>
    <w:rsid w:val="0065751F"/>
    <w:rsid w:val="006576F5"/>
    <w:rsid w:val="0066019F"/>
    <w:rsid w:val="006604CC"/>
    <w:rsid w:val="00660D91"/>
    <w:rsid w:val="00661BBE"/>
    <w:rsid w:val="00661EDE"/>
    <w:rsid w:val="00661F45"/>
    <w:rsid w:val="00661F68"/>
    <w:rsid w:val="00662B13"/>
    <w:rsid w:val="00662E06"/>
    <w:rsid w:val="00663455"/>
    <w:rsid w:val="00664A6D"/>
    <w:rsid w:val="00664B99"/>
    <w:rsid w:val="00665AD8"/>
    <w:rsid w:val="00666D48"/>
    <w:rsid w:val="00666D6F"/>
    <w:rsid w:val="00666E3D"/>
    <w:rsid w:val="00670A1B"/>
    <w:rsid w:val="00670C9C"/>
    <w:rsid w:val="00671819"/>
    <w:rsid w:val="0067255B"/>
    <w:rsid w:val="00672602"/>
    <w:rsid w:val="00673B75"/>
    <w:rsid w:val="006747D2"/>
    <w:rsid w:val="0067587D"/>
    <w:rsid w:val="00675A58"/>
    <w:rsid w:val="00675BAE"/>
    <w:rsid w:val="00675D0D"/>
    <w:rsid w:val="00676459"/>
    <w:rsid w:val="00676F12"/>
    <w:rsid w:val="00677C64"/>
    <w:rsid w:val="00677DB9"/>
    <w:rsid w:val="006801EA"/>
    <w:rsid w:val="00680C8D"/>
    <w:rsid w:val="00680F63"/>
    <w:rsid w:val="00681679"/>
    <w:rsid w:val="006819CF"/>
    <w:rsid w:val="00682BE5"/>
    <w:rsid w:val="00683EF5"/>
    <w:rsid w:val="00684596"/>
    <w:rsid w:val="00684704"/>
    <w:rsid w:val="0068470C"/>
    <w:rsid w:val="0068510C"/>
    <w:rsid w:val="006855AC"/>
    <w:rsid w:val="00685926"/>
    <w:rsid w:val="006871BF"/>
    <w:rsid w:val="006873A8"/>
    <w:rsid w:val="00687D38"/>
    <w:rsid w:val="00690065"/>
    <w:rsid w:val="006913D2"/>
    <w:rsid w:val="00691A75"/>
    <w:rsid w:val="00691FF3"/>
    <w:rsid w:val="00692408"/>
    <w:rsid w:val="00692AC9"/>
    <w:rsid w:val="00692EA8"/>
    <w:rsid w:val="00694555"/>
    <w:rsid w:val="00694961"/>
    <w:rsid w:val="00695076"/>
    <w:rsid w:val="00695666"/>
    <w:rsid w:val="006956B7"/>
    <w:rsid w:val="00697012"/>
    <w:rsid w:val="00697A61"/>
    <w:rsid w:val="006A014D"/>
    <w:rsid w:val="006A0652"/>
    <w:rsid w:val="006A2012"/>
    <w:rsid w:val="006A25DC"/>
    <w:rsid w:val="006A298A"/>
    <w:rsid w:val="006A4217"/>
    <w:rsid w:val="006A4410"/>
    <w:rsid w:val="006A4AF1"/>
    <w:rsid w:val="006A5A43"/>
    <w:rsid w:val="006A5F6F"/>
    <w:rsid w:val="006A6135"/>
    <w:rsid w:val="006A6332"/>
    <w:rsid w:val="006A6C12"/>
    <w:rsid w:val="006A77E6"/>
    <w:rsid w:val="006B214E"/>
    <w:rsid w:val="006B2618"/>
    <w:rsid w:val="006B2DF6"/>
    <w:rsid w:val="006B3602"/>
    <w:rsid w:val="006B4180"/>
    <w:rsid w:val="006B4483"/>
    <w:rsid w:val="006B4C10"/>
    <w:rsid w:val="006B541D"/>
    <w:rsid w:val="006B6062"/>
    <w:rsid w:val="006B60A6"/>
    <w:rsid w:val="006B61CB"/>
    <w:rsid w:val="006B686B"/>
    <w:rsid w:val="006B69F2"/>
    <w:rsid w:val="006B6B4C"/>
    <w:rsid w:val="006B6FF1"/>
    <w:rsid w:val="006B7528"/>
    <w:rsid w:val="006B7555"/>
    <w:rsid w:val="006B77E8"/>
    <w:rsid w:val="006B7822"/>
    <w:rsid w:val="006B7BF2"/>
    <w:rsid w:val="006C04F1"/>
    <w:rsid w:val="006C0D9E"/>
    <w:rsid w:val="006C0DF4"/>
    <w:rsid w:val="006C1942"/>
    <w:rsid w:val="006C1983"/>
    <w:rsid w:val="006C3CA0"/>
    <w:rsid w:val="006C3E62"/>
    <w:rsid w:val="006C3F59"/>
    <w:rsid w:val="006C435D"/>
    <w:rsid w:val="006C53F0"/>
    <w:rsid w:val="006C5763"/>
    <w:rsid w:val="006C5DEF"/>
    <w:rsid w:val="006C5E2C"/>
    <w:rsid w:val="006C5E95"/>
    <w:rsid w:val="006C69A7"/>
    <w:rsid w:val="006D01F8"/>
    <w:rsid w:val="006D118F"/>
    <w:rsid w:val="006D2AFD"/>
    <w:rsid w:val="006D2C9E"/>
    <w:rsid w:val="006D380B"/>
    <w:rsid w:val="006D4243"/>
    <w:rsid w:val="006D4550"/>
    <w:rsid w:val="006D4DDF"/>
    <w:rsid w:val="006D4FA1"/>
    <w:rsid w:val="006D5646"/>
    <w:rsid w:val="006D65E9"/>
    <w:rsid w:val="006D74F0"/>
    <w:rsid w:val="006D7AA0"/>
    <w:rsid w:val="006D7D47"/>
    <w:rsid w:val="006E037B"/>
    <w:rsid w:val="006E14E7"/>
    <w:rsid w:val="006E1A45"/>
    <w:rsid w:val="006E1C89"/>
    <w:rsid w:val="006E200B"/>
    <w:rsid w:val="006E2560"/>
    <w:rsid w:val="006E2573"/>
    <w:rsid w:val="006E2A07"/>
    <w:rsid w:val="006E2C5D"/>
    <w:rsid w:val="006E2DF1"/>
    <w:rsid w:val="006E2F72"/>
    <w:rsid w:val="006E34E7"/>
    <w:rsid w:val="006E3872"/>
    <w:rsid w:val="006E3A16"/>
    <w:rsid w:val="006E4F68"/>
    <w:rsid w:val="006E66C4"/>
    <w:rsid w:val="006E6B5E"/>
    <w:rsid w:val="006E76AA"/>
    <w:rsid w:val="006E7752"/>
    <w:rsid w:val="006F0043"/>
    <w:rsid w:val="006F0F43"/>
    <w:rsid w:val="006F113D"/>
    <w:rsid w:val="006F1331"/>
    <w:rsid w:val="006F1B79"/>
    <w:rsid w:val="006F2596"/>
    <w:rsid w:val="006F269A"/>
    <w:rsid w:val="006F34AE"/>
    <w:rsid w:val="006F394D"/>
    <w:rsid w:val="006F3B5A"/>
    <w:rsid w:val="006F422F"/>
    <w:rsid w:val="006F56B3"/>
    <w:rsid w:val="006F62D3"/>
    <w:rsid w:val="006F664F"/>
    <w:rsid w:val="0070210C"/>
    <w:rsid w:val="007022BF"/>
    <w:rsid w:val="00702422"/>
    <w:rsid w:val="007026E2"/>
    <w:rsid w:val="00702809"/>
    <w:rsid w:val="00702B3E"/>
    <w:rsid w:val="00703570"/>
    <w:rsid w:val="007035CC"/>
    <w:rsid w:val="00703CF2"/>
    <w:rsid w:val="00704095"/>
    <w:rsid w:val="00704604"/>
    <w:rsid w:val="00705E21"/>
    <w:rsid w:val="0070647F"/>
    <w:rsid w:val="00706616"/>
    <w:rsid w:val="00707B15"/>
    <w:rsid w:val="00710BF5"/>
    <w:rsid w:val="00710F5E"/>
    <w:rsid w:val="00711BDC"/>
    <w:rsid w:val="00712CE1"/>
    <w:rsid w:val="007134E7"/>
    <w:rsid w:val="00713528"/>
    <w:rsid w:val="00714CF2"/>
    <w:rsid w:val="0071521D"/>
    <w:rsid w:val="00715253"/>
    <w:rsid w:val="00715E60"/>
    <w:rsid w:val="0071644C"/>
    <w:rsid w:val="00720063"/>
    <w:rsid w:val="007201B7"/>
    <w:rsid w:val="007211F8"/>
    <w:rsid w:val="0072135F"/>
    <w:rsid w:val="00722594"/>
    <w:rsid w:val="007229C8"/>
    <w:rsid w:val="00723950"/>
    <w:rsid w:val="007248A3"/>
    <w:rsid w:val="0072558B"/>
    <w:rsid w:val="007255EC"/>
    <w:rsid w:val="00725CDF"/>
    <w:rsid w:val="007270B4"/>
    <w:rsid w:val="00730160"/>
    <w:rsid w:val="007306BF"/>
    <w:rsid w:val="0073155E"/>
    <w:rsid w:val="0073185C"/>
    <w:rsid w:val="00732210"/>
    <w:rsid w:val="00732B5D"/>
    <w:rsid w:val="00732E74"/>
    <w:rsid w:val="00732EDE"/>
    <w:rsid w:val="00732F07"/>
    <w:rsid w:val="007345D7"/>
    <w:rsid w:val="00735B0F"/>
    <w:rsid w:val="00735C25"/>
    <w:rsid w:val="007368DF"/>
    <w:rsid w:val="00736D15"/>
    <w:rsid w:val="007411A0"/>
    <w:rsid w:val="00741531"/>
    <w:rsid w:val="00741F68"/>
    <w:rsid w:val="00742298"/>
    <w:rsid w:val="00744180"/>
    <w:rsid w:val="00744463"/>
    <w:rsid w:val="00745B23"/>
    <w:rsid w:val="007467F6"/>
    <w:rsid w:val="007470F6"/>
    <w:rsid w:val="007471D4"/>
    <w:rsid w:val="0074787D"/>
    <w:rsid w:val="00747D9D"/>
    <w:rsid w:val="00750352"/>
    <w:rsid w:val="00750CC1"/>
    <w:rsid w:val="00750DA5"/>
    <w:rsid w:val="007517BF"/>
    <w:rsid w:val="00751C26"/>
    <w:rsid w:val="0075286A"/>
    <w:rsid w:val="00752D12"/>
    <w:rsid w:val="0075315C"/>
    <w:rsid w:val="007547A5"/>
    <w:rsid w:val="00754B64"/>
    <w:rsid w:val="007553FC"/>
    <w:rsid w:val="00755709"/>
    <w:rsid w:val="00755875"/>
    <w:rsid w:val="0075606C"/>
    <w:rsid w:val="00757115"/>
    <w:rsid w:val="00757E8E"/>
    <w:rsid w:val="00760089"/>
    <w:rsid w:val="007600DF"/>
    <w:rsid w:val="0076063A"/>
    <w:rsid w:val="00760840"/>
    <w:rsid w:val="00761C16"/>
    <w:rsid w:val="00762825"/>
    <w:rsid w:val="00762A93"/>
    <w:rsid w:val="00762D3B"/>
    <w:rsid w:val="00763462"/>
    <w:rsid w:val="00767A0E"/>
    <w:rsid w:val="00767D89"/>
    <w:rsid w:val="00767F5A"/>
    <w:rsid w:val="00770BC8"/>
    <w:rsid w:val="00770FAC"/>
    <w:rsid w:val="00773EE0"/>
    <w:rsid w:val="007744B5"/>
    <w:rsid w:val="0077475C"/>
    <w:rsid w:val="00774C19"/>
    <w:rsid w:val="00775684"/>
    <w:rsid w:val="00775F1C"/>
    <w:rsid w:val="007764A8"/>
    <w:rsid w:val="00776889"/>
    <w:rsid w:val="00777A03"/>
    <w:rsid w:val="00780201"/>
    <w:rsid w:val="00780BF8"/>
    <w:rsid w:val="00781E72"/>
    <w:rsid w:val="00782426"/>
    <w:rsid w:val="007849CE"/>
    <w:rsid w:val="00785178"/>
    <w:rsid w:val="007860D2"/>
    <w:rsid w:val="007862A5"/>
    <w:rsid w:val="0078652A"/>
    <w:rsid w:val="007867F7"/>
    <w:rsid w:val="00791C8A"/>
    <w:rsid w:val="00791CB3"/>
    <w:rsid w:val="00793116"/>
    <w:rsid w:val="00793F07"/>
    <w:rsid w:val="0079429C"/>
    <w:rsid w:val="00794334"/>
    <w:rsid w:val="007946D5"/>
    <w:rsid w:val="00794CD8"/>
    <w:rsid w:val="007953D4"/>
    <w:rsid w:val="00795AC5"/>
    <w:rsid w:val="00795D65"/>
    <w:rsid w:val="00795FBE"/>
    <w:rsid w:val="00797DAC"/>
    <w:rsid w:val="007A0E73"/>
    <w:rsid w:val="007A2DFF"/>
    <w:rsid w:val="007A4342"/>
    <w:rsid w:val="007A48BF"/>
    <w:rsid w:val="007A4F92"/>
    <w:rsid w:val="007A511B"/>
    <w:rsid w:val="007A5321"/>
    <w:rsid w:val="007A57E5"/>
    <w:rsid w:val="007A5CFE"/>
    <w:rsid w:val="007A7AA5"/>
    <w:rsid w:val="007A7E53"/>
    <w:rsid w:val="007B0018"/>
    <w:rsid w:val="007B01E3"/>
    <w:rsid w:val="007B028B"/>
    <w:rsid w:val="007B0479"/>
    <w:rsid w:val="007B0E6F"/>
    <w:rsid w:val="007B10EB"/>
    <w:rsid w:val="007B1162"/>
    <w:rsid w:val="007B207D"/>
    <w:rsid w:val="007B30F6"/>
    <w:rsid w:val="007B328B"/>
    <w:rsid w:val="007B3605"/>
    <w:rsid w:val="007B3DE0"/>
    <w:rsid w:val="007B4438"/>
    <w:rsid w:val="007B4757"/>
    <w:rsid w:val="007B584B"/>
    <w:rsid w:val="007B5C3A"/>
    <w:rsid w:val="007B5D6B"/>
    <w:rsid w:val="007B63CE"/>
    <w:rsid w:val="007B67B6"/>
    <w:rsid w:val="007B7460"/>
    <w:rsid w:val="007B7A3F"/>
    <w:rsid w:val="007C0675"/>
    <w:rsid w:val="007C0876"/>
    <w:rsid w:val="007C1468"/>
    <w:rsid w:val="007C1580"/>
    <w:rsid w:val="007C198D"/>
    <w:rsid w:val="007C1A53"/>
    <w:rsid w:val="007C1D08"/>
    <w:rsid w:val="007C207B"/>
    <w:rsid w:val="007C2979"/>
    <w:rsid w:val="007C333A"/>
    <w:rsid w:val="007C3A4F"/>
    <w:rsid w:val="007C40C0"/>
    <w:rsid w:val="007C4E78"/>
    <w:rsid w:val="007C50A2"/>
    <w:rsid w:val="007C5CBB"/>
    <w:rsid w:val="007C6618"/>
    <w:rsid w:val="007C6C98"/>
    <w:rsid w:val="007C779B"/>
    <w:rsid w:val="007D1731"/>
    <w:rsid w:val="007D27F8"/>
    <w:rsid w:val="007D2A15"/>
    <w:rsid w:val="007D2D48"/>
    <w:rsid w:val="007D2E15"/>
    <w:rsid w:val="007D3628"/>
    <w:rsid w:val="007D3BA7"/>
    <w:rsid w:val="007D489D"/>
    <w:rsid w:val="007D55D2"/>
    <w:rsid w:val="007D5629"/>
    <w:rsid w:val="007D70DF"/>
    <w:rsid w:val="007D754D"/>
    <w:rsid w:val="007D7B99"/>
    <w:rsid w:val="007D7B9E"/>
    <w:rsid w:val="007E0474"/>
    <w:rsid w:val="007E18FD"/>
    <w:rsid w:val="007E2547"/>
    <w:rsid w:val="007E3BC0"/>
    <w:rsid w:val="007E3F47"/>
    <w:rsid w:val="007E42CE"/>
    <w:rsid w:val="007E45A1"/>
    <w:rsid w:val="007E4624"/>
    <w:rsid w:val="007E5546"/>
    <w:rsid w:val="007E5728"/>
    <w:rsid w:val="007E5C5C"/>
    <w:rsid w:val="007E6555"/>
    <w:rsid w:val="007E7A8F"/>
    <w:rsid w:val="007F00A2"/>
    <w:rsid w:val="007F010B"/>
    <w:rsid w:val="007F0932"/>
    <w:rsid w:val="007F0F76"/>
    <w:rsid w:val="007F19CB"/>
    <w:rsid w:val="007F1C3C"/>
    <w:rsid w:val="007F2070"/>
    <w:rsid w:val="007F3762"/>
    <w:rsid w:val="007F3824"/>
    <w:rsid w:val="007F3854"/>
    <w:rsid w:val="007F411F"/>
    <w:rsid w:val="007F488E"/>
    <w:rsid w:val="007F5447"/>
    <w:rsid w:val="007F555B"/>
    <w:rsid w:val="007F557C"/>
    <w:rsid w:val="007F59F4"/>
    <w:rsid w:val="007F5A64"/>
    <w:rsid w:val="007F5D19"/>
    <w:rsid w:val="007F5EF7"/>
    <w:rsid w:val="007F64AD"/>
    <w:rsid w:val="007F65E2"/>
    <w:rsid w:val="007F7CDE"/>
    <w:rsid w:val="00800082"/>
    <w:rsid w:val="0080032A"/>
    <w:rsid w:val="008005A7"/>
    <w:rsid w:val="00800E1E"/>
    <w:rsid w:val="00803650"/>
    <w:rsid w:val="00803AF5"/>
    <w:rsid w:val="00804493"/>
    <w:rsid w:val="008056CC"/>
    <w:rsid w:val="00805CF1"/>
    <w:rsid w:val="00805E0D"/>
    <w:rsid w:val="00806FBF"/>
    <w:rsid w:val="008074B2"/>
    <w:rsid w:val="008075DE"/>
    <w:rsid w:val="00807732"/>
    <w:rsid w:val="00810534"/>
    <w:rsid w:val="00810966"/>
    <w:rsid w:val="00810E43"/>
    <w:rsid w:val="0081137F"/>
    <w:rsid w:val="008115E7"/>
    <w:rsid w:val="00811F21"/>
    <w:rsid w:val="008125C9"/>
    <w:rsid w:val="00813308"/>
    <w:rsid w:val="008133E9"/>
    <w:rsid w:val="00813E26"/>
    <w:rsid w:val="00815F01"/>
    <w:rsid w:val="008169DE"/>
    <w:rsid w:val="0082002E"/>
    <w:rsid w:val="00820B71"/>
    <w:rsid w:val="008219B9"/>
    <w:rsid w:val="008219DD"/>
    <w:rsid w:val="00821C41"/>
    <w:rsid w:val="00821FD8"/>
    <w:rsid w:val="00822566"/>
    <w:rsid w:val="00823529"/>
    <w:rsid w:val="00823949"/>
    <w:rsid w:val="008250F1"/>
    <w:rsid w:val="00825A7C"/>
    <w:rsid w:val="008302B1"/>
    <w:rsid w:val="008304EC"/>
    <w:rsid w:val="0083057D"/>
    <w:rsid w:val="008309D0"/>
    <w:rsid w:val="0083131D"/>
    <w:rsid w:val="00831DB4"/>
    <w:rsid w:val="0083292B"/>
    <w:rsid w:val="008330CA"/>
    <w:rsid w:val="008331F9"/>
    <w:rsid w:val="00833A8D"/>
    <w:rsid w:val="0083422C"/>
    <w:rsid w:val="00834A8D"/>
    <w:rsid w:val="0083597A"/>
    <w:rsid w:val="00835DD1"/>
    <w:rsid w:val="00835F37"/>
    <w:rsid w:val="00836CF0"/>
    <w:rsid w:val="00837138"/>
    <w:rsid w:val="00837FB2"/>
    <w:rsid w:val="008403CA"/>
    <w:rsid w:val="0084189C"/>
    <w:rsid w:val="008419D2"/>
    <w:rsid w:val="0084211A"/>
    <w:rsid w:val="00842BCF"/>
    <w:rsid w:val="00842C0B"/>
    <w:rsid w:val="008431A1"/>
    <w:rsid w:val="0084458B"/>
    <w:rsid w:val="00844659"/>
    <w:rsid w:val="00844884"/>
    <w:rsid w:val="00844947"/>
    <w:rsid w:val="00844AB1"/>
    <w:rsid w:val="00845125"/>
    <w:rsid w:val="00845753"/>
    <w:rsid w:val="00846843"/>
    <w:rsid w:val="00846913"/>
    <w:rsid w:val="00846E2D"/>
    <w:rsid w:val="00847773"/>
    <w:rsid w:val="00851339"/>
    <w:rsid w:val="00852357"/>
    <w:rsid w:val="00852F34"/>
    <w:rsid w:val="0085300F"/>
    <w:rsid w:val="008550E2"/>
    <w:rsid w:val="0085562B"/>
    <w:rsid w:val="0085567A"/>
    <w:rsid w:val="008557D9"/>
    <w:rsid w:val="00855829"/>
    <w:rsid w:val="0085600F"/>
    <w:rsid w:val="008564D8"/>
    <w:rsid w:val="00856812"/>
    <w:rsid w:val="00857A3B"/>
    <w:rsid w:val="00857C9A"/>
    <w:rsid w:val="0086085A"/>
    <w:rsid w:val="008610F9"/>
    <w:rsid w:val="00862435"/>
    <w:rsid w:val="00862F00"/>
    <w:rsid w:val="00863417"/>
    <w:rsid w:val="00863A21"/>
    <w:rsid w:val="00863BFD"/>
    <w:rsid w:val="008644BC"/>
    <w:rsid w:val="00865260"/>
    <w:rsid w:val="0086586D"/>
    <w:rsid w:val="00865E19"/>
    <w:rsid w:val="00865E76"/>
    <w:rsid w:val="00866837"/>
    <w:rsid w:val="0086757E"/>
    <w:rsid w:val="00867B3B"/>
    <w:rsid w:val="00870226"/>
    <w:rsid w:val="008705F4"/>
    <w:rsid w:val="0087090C"/>
    <w:rsid w:val="0087091D"/>
    <w:rsid w:val="00870B5C"/>
    <w:rsid w:val="00870E70"/>
    <w:rsid w:val="008713C7"/>
    <w:rsid w:val="008726E0"/>
    <w:rsid w:val="00873431"/>
    <w:rsid w:val="00873B39"/>
    <w:rsid w:val="008740E3"/>
    <w:rsid w:val="008741E8"/>
    <w:rsid w:val="0087544F"/>
    <w:rsid w:val="008757C2"/>
    <w:rsid w:val="00876A7D"/>
    <w:rsid w:val="00880641"/>
    <w:rsid w:val="00880EE8"/>
    <w:rsid w:val="0088124D"/>
    <w:rsid w:val="00881727"/>
    <w:rsid w:val="00881CC6"/>
    <w:rsid w:val="0088206F"/>
    <w:rsid w:val="008825E2"/>
    <w:rsid w:val="0088313B"/>
    <w:rsid w:val="008843F0"/>
    <w:rsid w:val="00884930"/>
    <w:rsid w:val="00884E93"/>
    <w:rsid w:val="00885095"/>
    <w:rsid w:val="008852C7"/>
    <w:rsid w:val="00885C35"/>
    <w:rsid w:val="00885D58"/>
    <w:rsid w:val="00887317"/>
    <w:rsid w:val="0088740A"/>
    <w:rsid w:val="00887794"/>
    <w:rsid w:val="00890338"/>
    <w:rsid w:val="00890826"/>
    <w:rsid w:val="00891150"/>
    <w:rsid w:val="00891213"/>
    <w:rsid w:val="00891F99"/>
    <w:rsid w:val="00892035"/>
    <w:rsid w:val="00892AC2"/>
    <w:rsid w:val="00893334"/>
    <w:rsid w:val="0089379B"/>
    <w:rsid w:val="0089420B"/>
    <w:rsid w:val="008946C9"/>
    <w:rsid w:val="00895925"/>
    <w:rsid w:val="00896B5C"/>
    <w:rsid w:val="00896D92"/>
    <w:rsid w:val="00896DB5"/>
    <w:rsid w:val="00897D61"/>
    <w:rsid w:val="008A02BA"/>
    <w:rsid w:val="008A0A78"/>
    <w:rsid w:val="008A1C70"/>
    <w:rsid w:val="008A1D13"/>
    <w:rsid w:val="008A26D2"/>
    <w:rsid w:val="008A29BF"/>
    <w:rsid w:val="008A41A4"/>
    <w:rsid w:val="008A431E"/>
    <w:rsid w:val="008A4A34"/>
    <w:rsid w:val="008A586E"/>
    <w:rsid w:val="008A6BA4"/>
    <w:rsid w:val="008A73F1"/>
    <w:rsid w:val="008A7ED9"/>
    <w:rsid w:val="008B17F2"/>
    <w:rsid w:val="008B1ECA"/>
    <w:rsid w:val="008B2018"/>
    <w:rsid w:val="008B2679"/>
    <w:rsid w:val="008B2F7B"/>
    <w:rsid w:val="008B37C6"/>
    <w:rsid w:val="008B40B7"/>
    <w:rsid w:val="008B45B0"/>
    <w:rsid w:val="008B5365"/>
    <w:rsid w:val="008B6BFA"/>
    <w:rsid w:val="008B75BD"/>
    <w:rsid w:val="008B781A"/>
    <w:rsid w:val="008C0180"/>
    <w:rsid w:val="008C1229"/>
    <w:rsid w:val="008C1CE9"/>
    <w:rsid w:val="008C24B4"/>
    <w:rsid w:val="008C3B84"/>
    <w:rsid w:val="008C3F71"/>
    <w:rsid w:val="008C49EF"/>
    <w:rsid w:val="008C5A41"/>
    <w:rsid w:val="008C66DD"/>
    <w:rsid w:val="008C68A4"/>
    <w:rsid w:val="008C6E90"/>
    <w:rsid w:val="008D044F"/>
    <w:rsid w:val="008D07A3"/>
    <w:rsid w:val="008D095A"/>
    <w:rsid w:val="008D117C"/>
    <w:rsid w:val="008D1CE0"/>
    <w:rsid w:val="008D1E9E"/>
    <w:rsid w:val="008D2050"/>
    <w:rsid w:val="008D28C6"/>
    <w:rsid w:val="008D37EC"/>
    <w:rsid w:val="008D4107"/>
    <w:rsid w:val="008D51BB"/>
    <w:rsid w:val="008D5284"/>
    <w:rsid w:val="008D62CE"/>
    <w:rsid w:val="008D65FF"/>
    <w:rsid w:val="008D6F49"/>
    <w:rsid w:val="008E17C1"/>
    <w:rsid w:val="008E1C1D"/>
    <w:rsid w:val="008E2B12"/>
    <w:rsid w:val="008E30A6"/>
    <w:rsid w:val="008E3680"/>
    <w:rsid w:val="008E3B4F"/>
    <w:rsid w:val="008E4339"/>
    <w:rsid w:val="008E4430"/>
    <w:rsid w:val="008E52CF"/>
    <w:rsid w:val="008E5535"/>
    <w:rsid w:val="008E5C75"/>
    <w:rsid w:val="008E6878"/>
    <w:rsid w:val="008E6AF3"/>
    <w:rsid w:val="008E7432"/>
    <w:rsid w:val="008F0A5C"/>
    <w:rsid w:val="008F0F62"/>
    <w:rsid w:val="008F1F23"/>
    <w:rsid w:val="008F1F50"/>
    <w:rsid w:val="008F2CD9"/>
    <w:rsid w:val="008F3F14"/>
    <w:rsid w:val="008F408C"/>
    <w:rsid w:val="008F4710"/>
    <w:rsid w:val="008F53B6"/>
    <w:rsid w:val="008F559F"/>
    <w:rsid w:val="008F5976"/>
    <w:rsid w:val="008F5A04"/>
    <w:rsid w:val="008F5AD6"/>
    <w:rsid w:val="008F603F"/>
    <w:rsid w:val="008F6727"/>
    <w:rsid w:val="008F6F47"/>
    <w:rsid w:val="008F702F"/>
    <w:rsid w:val="008F746E"/>
    <w:rsid w:val="008F74C6"/>
    <w:rsid w:val="009009BC"/>
    <w:rsid w:val="00901083"/>
    <w:rsid w:val="00901399"/>
    <w:rsid w:val="00901CB1"/>
    <w:rsid w:val="0090271D"/>
    <w:rsid w:val="009036C8"/>
    <w:rsid w:val="009038FA"/>
    <w:rsid w:val="0090469F"/>
    <w:rsid w:val="00904858"/>
    <w:rsid w:val="00904BC7"/>
    <w:rsid w:val="0090783F"/>
    <w:rsid w:val="0090785B"/>
    <w:rsid w:val="00907A44"/>
    <w:rsid w:val="00910147"/>
    <w:rsid w:val="00910753"/>
    <w:rsid w:val="00910FD0"/>
    <w:rsid w:val="009119ED"/>
    <w:rsid w:val="00911C33"/>
    <w:rsid w:val="009126B2"/>
    <w:rsid w:val="009128AB"/>
    <w:rsid w:val="009132E3"/>
    <w:rsid w:val="00913B39"/>
    <w:rsid w:val="00913E81"/>
    <w:rsid w:val="0091597E"/>
    <w:rsid w:val="00915FEE"/>
    <w:rsid w:val="0091662B"/>
    <w:rsid w:val="00916D00"/>
    <w:rsid w:val="00917E61"/>
    <w:rsid w:val="00917F76"/>
    <w:rsid w:val="009207C7"/>
    <w:rsid w:val="00920AA5"/>
    <w:rsid w:val="00920B0B"/>
    <w:rsid w:val="00921783"/>
    <w:rsid w:val="009217C8"/>
    <w:rsid w:val="00922AEE"/>
    <w:rsid w:val="0092385D"/>
    <w:rsid w:val="00923D56"/>
    <w:rsid w:val="0092453A"/>
    <w:rsid w:val="0092568B"/>
    <w:rsid w:val="00925AD2"/>
    <w:rsid w:val="00926D6B"/>
    <w:rsid w:val="009276DC"/>
    <w:rsid w:val="00927EC1"/>
    <w:rsid w:val="009305E5"/>
    <w:rsid w:val="009310E2"/>
    <w:rsid w:val="00931DEC"/>
    <w:rsid w:val="00932276"/>
    <w:rsid w:val="009323CD"/>
    <w:rsid w:val="00932A9F"/>
    <w:rsid w:val="0093384A"/>
    <w:rsid w:val="00933958"/>
    <w:rsid w:val="009348DE"/>
    <w:rsid w:val="00934EBC"/>
    <w:rsid w:val="00935265"/>
    <w:rsid w:val="0093617E"/>
    <w:rsid w:val="00936311"/>
    <w:rsid w:val="009365EB"/>
    <w:rsid w:val="009366EF"/>
    <w:rsid w:val="009368FE"/>
    <w:rsid w:val="00936D45"/>
    <w:rsid w:val="00937A46"/>
    <w:rsid w:val="00937F30"/>
    <w:rsid w:val="00940055"/>
    <w:rsid w:val="00940136"/>
    <w:rsid w:val="009407D3"/>
    <w:rsid w:val="009407DE"/>
    <w:rsid w:val="00940A09"/>
    <w:rsid w:val="00940B1F"/>
    <w:rsid w:val="00940D3F"/>
    <w:rsid w:val="00940F02"/>
    <w:rsid w:val="00941014"/>
    <w:rsid w:val="0094133A"/>
    <w:rsid w:val="0094163B"/>
    <w:rsid w:val="009419BE"/>
    <w:rsid w:val="00941C1F"/>
    <w:rsid w:val="00942990"/>
    <w:rsid w:val="00942D2E"/>
    <w:rsid w:val="009433F6"/>
    <w:rsid w:val="00945578"/>
    <w:rsid w:val="00946944"/>
    <w:rsid w:val="00946B3E"/>
    <w:rsid w:val="00947AF3"/>
    <w:rsid w:val="0095071D"/>
    <w:rsid w:val="0095191E"/>
    <w:rsid w:val="00952027"/>
    <w:rsid w:val="009531CC"/>
    <w:rsid w:val="009539A7"/>
    <w:rsid w:val="00954592"/>
    <w:rsid w:val="00954EB5"/>
    <w:rsid w:val="00954F87"/>
    <w:rsid w:val="00954FCE"/>
    <w:rsid w:val="009559D3"/>
    <w:rsid w:val="00955AC9"/>
    <w:rsid w:val="00956347"/>
    <w:rsid w:val="00956778"/>
    <w:rsid w:val="009568A9"/>
    <w:rsid w:val="0095739F"/>
    <w:rsid w:val="0095750B"/>
    <w:rsid w:val="00960736"/>
    <w:rsid w:val="00960812"/>
    <w:rsid w:val="00961820"/>
    <w:rsid w:val="00962293"/>
    <w:rsid w:val="00963934"/>
    <w:rsid w:val="00964C76"/>
    <w:rsid w:val="00964DB4"/>
    <w:rsid w:val="009652CD"/>
    <w:rsid w:val="009662A3"/>
    <w:rsid w:val="00966686"/>
    <w:rsid w:val="0096671D"/>
    <w:rsid w:val="00967017"/>
    <w:rsid w:val="00970065"/>
    <w:rsid w:val="00970489"/>
    <w:rsid w:val="0097091B"/>
    <w:rsid w:val="00970B80"/>
    <w:rsid w:val="009720EE"/>
    <w:rsid w:val="00972179"/>
    <w:rsid w:val="00972657"/>
    <w:rsid w:val="00972CF9"/>
    <w:rsid w:val="00972E85"/>
    <w:rsid w:val="009740CF"/>
    <w:rsid w:val="0097459A"/>
    <w:rsid w:val="00974B78"/>
    <w:rsid w:val="00974F29"/>
    <w:rsid w:val="00974FED"/>
    <w:rsid w:val="009756AD"/>
    <w:rsid w:val="00975812"/>
    <w:rsid w:val="00976114"/>
    <w:rsid w:val="009762AF"/>
    <w:rsid w:val="009777F1"/>
    <w:rsid w:val="00977E58"/>
    <w:rsid w:val="00981B6B"/>
    <w:rsid w:val="00981D4B"/>
    <w:rsid w:val="0098239A"/>
    <w:rsid w:val="009823E4"/>
    <w:rsid w:val="00982FDF"/>
    <w:rsid w:val="00982FE4"/>
    <w:rsid w:val="00983579"/>
    <w:rsid w:val="009844FF"/>
    <w:rsid w:val="00984507"/>
    <w:rsid w:val="00985C7A"/>
    <w:rsid w:val="00986F36"/>
    <w:rsid w:val="0098774D"/>
    <w:rsid w:val="00990868"/>
    <w:rsid w:val="00990DC4"/>
    <w:rsid w:val="00990DC8"/>
    <w:rsid w:val="0099117C"/>
    <w:rsid w:val="00991CD8"/>
    <w:rsid w:val="009926FE"/>
    <w:rsid w:val="00992912"/>
    <w:rsid w:val="00992D63"/>
    <w:rsid w:val="00993125"/>
    <w:rsid w:val="00993747"/>
    <w:rsid w:val="0099455D"/>
    <w:rsid w:val="009946E2"/>
    <w:rsid w:val="0099485C"/>
    <w:rsid w:val="00994981"/>
    <w:rsid w:val="00994FC8"/>
    <w:rsid w:val="009965E2"/>
    <w:rsid w:val="00996867"/>
    <w:rsid w:val="00996C15"/>
    <w:rsid w:val="009A1147"/>
    <w:rsid w:val="009A23B2"/>
    <w:rsid w:val="009A26F0"/>
    <w:rsid w:val="009A277D"/>
    <w:rsid w:val="009A3246"/>
    <w:rsid w:val="009A342F"/>
    <w:rsid w:val="009A3612"/>
    <w:rsid w:val="009A4645"/>
    <w:rsid w:val="009A49A4"/>
    <w:rsid w:val="009A4AF3"/>
    <w:rsid w:val="009A4D83"/>
    <w:rsid w:val="009A4DF8"/>
    <w:rsid w:val="009A5142"/>
    <w:rsid w:val="009A54B2"/>
    <w:rsid w:val="009A5673"/>
    <w:rsid w:val="009A5DEB"/>
    <w:rsid w:val="009A699F"/>
    <w:rsid w:val="009A6BC0"/>
    <w:rsid w:val="009A6FA7"/>
    <w:rsid w:val="009A75C0"/>
    <w:rsid w:val="009A77C3"/>
    <w:rsid w:val="009A7EA9"/>
    <w:rsid w:val="009B0A25"/>
    <w:rsid w:val="009B0FC2"/>
    <w:rsid w:val="009B13FE"/>
    <w:rsid w:val="009B1846"/>
    <w:rsid w:val="009B3076"/>
    <w:rsid w:val="009B31AA"/>
    <w:rsid w:val="009B3354"/>
    <w:rsid w:val="009B400C"/>
    <w:rsid w:val="009B407D"/>
    <w:rsid w:val="009B41B0"/>
    <w:rsid w:val="009B427A"/>
    <w:rsid w:val="009B53C5"/>
    <w:rsid w:val="009B5752"/>
    <w:rsid w:val="009B5AF8"/>
    <w:rsid w:val="009B5D49"/>
    <w:rsid w:val="009B5E1C"/>
    <w:rsid w:val="009B6C20"/>
    <w:rsid w:val="009B7252"/>
    <w:rsid w:val="009B776D"/>
    <w:rsid w:val="009B78B2"/>
    <w:rsid w:val="009C0142"/>
    <w:rsid w:val="009C1DFA"/>
    <w:rsid w:val="009C2C7C"/>
    <w:rsid w:val="009C3268"/>
    <w:rsid w:val="009C49E1"/>
    <w:rsid w:val="009C528D"/>
    <w:rsid w:val="009C6070"/>
    <w:rsid w:val="009C6C7B"/>
    <w:rsid w:val="009C723A"/>
    <w:rsid w:val="009C7CFB"/>
    <w:rsid w:val="009D0FE6"/>
    <w:rsid w:val="009D10DE"/>
    <w:rsid w:val="009D114E"/>
    <w:rsid w:val="009D1CCE"/>
    <w:rsid w:val="009D1EDE"/>
    <w:rsid w:val="009D3E22"/>
    <w:rsid w:val="009D4A39"/>
    <w:rsid w:val="009D5870"/>
    <w:rsid w:val="009D58E4"/>
    <w:rsid w:val="009D59D9"/>
    <w:rsid w:val="009D5ADB"/>
    <w:rsid w:val="009D5BE3"/>
    <w:rsid w:val="009D6B34"/>
    <w:rsid w:val="009D6BC3"/>
    <w:rsid w:val="009D701F"/>
    <w:rsid w:val="009D7B87"/>
    <w:rsid w:val="009E0DF1"/>
    <w:rsid w:val="009E1165"/>
    <w:rsid w:val="009E1755"/>
    <w:rsid w:val="009E2481"/>
    <w:rsid w:val="009E2B40"/>
    <w:rsid w:val="009E432F"/>
    <w:rsid w:val="009E4C6C"/>
    <w:rsid w:val="009E50AE"/>
    <w:rsid w:val="009E5366"/>
    <w:rsid w:val="009E5E71"/>
    <w:rsid w:val="009E5FEE"/>
    <w:rsid w:val="009E656C"/>
    <w:rsid w:val="009E69AF"/>
    <w:rsid w:val="009E6C70"/>
    <w:rsid w:val="009E7040"/>
    <w:rsid w:val="009E725F"/>
    <w:rsid w:val="009E7FD9"/>
    <w:rsid w:val="009F08FB"/>
    <w:rsid w:val="009F0BEC"/>
    <w:rsid w:val="009F0D4E"/>
    <w:rsid w:val="009F1E4E"/>
    <w:rsid w:val="009F2096"/>
    <w:rsid w:val="009F210B"/>
    <w:rsid w:val="009F2511"/>
    <w:rsid w:val="009F2DF9"/>
    <w:rsid w:val="009F3D41"/>
    <w:rsid w:val="009F3EC1"/>
    <w:rsid w:val="009F4106"/>
    <w:rsid w:val="009F4767"/>
    <w:rsid w:val="009F4D0B"/>
    <w:rsid w:val="009F613B"/>
    <w:rsid w:val="009F6BD2"/>
    <w:rsid w:val="00A02367"/>
    <w:rsid w:val="00A02E53"/>
    <w:rsid w:val="00A033FB"/>
    <w:rsid w:val="00A037BD"/>
    <w:rsid w:val="00A03A0D"/>
    <w:rsid w:val="00A04FC2"/>
    <w:rsid w:val="00A0530C"/>
    <w:rsid w:val="00A05505"/>
    <w:rsid w:val="00A07246"/>
    <w:rsid w:val="00A07AFB"/>
    <w:rsid w:val="00A07C42"/>
    <w:rsid w:val="00A07E1C"/>
    <w:rsid w:val="00A104DE"/>
    <w:rsid w:val="00A1137D"/>
    <w:rsid w:val="00A117D1"/>
    <w:rsid w:val="00A11D60"/>
    <w:rsid w:val="00A11FF8"/>
    <w:rsid w:val="00A13CB1"/>
    <w:rsid w:val="00A140E7"/>
    <w:rsid w:val="00A14117"/>
    <w:rsid w:val="00A1467C"/>
    <w:rsid w:val="00A150D6"/>
    <w:rsid w:val="00A155B3"/>
    <w:rsid w:val="00A16B1C"/>
    <w:rsid w:val="00A17814"/>
    <w:rsid w:val="00A20069"/>
    <w:rsid w:val="00A20420"/>
    <w:rsid w:val="00A208B9"/>
    <w:rsid w:val="00A21FCB"/>
    <w:rsid w:val="00A223A3"/>
    <w:rsid w:val="00A24257"/>
    <w:rsid w:val="00A24B9C"/>
    <w:rsid w:val="00A24ED5"/>
    <w:rsid w:val="00A25547"/>
    <w:rsid w:val="00A25B50"/>
    <w:rsid w:val="00A25BD9"/>
    <w:rsid w:val="00A25C58"/>
    <w:rsid w:val="00A26634"/>
    <w:rsid w:val="00A26934"/>
    <w:rsid w:val="00A275B9"/>
    <w:rsid w:val="00A27603"/>
    <w:rsid w:val="00A27D8F"/>
    <w:rsid w:val="00A3019F"/>
    <w:rsid w:val="00A30CC2"/>
    <w:rsid w:val="00A3170C"/>
    <w:rsid w:val="00A31C75"/>
    <w:rsid w:val="00A31DDB"/>
    <w:rsid w:val="00A32B1E"/>
    <w:rsid w:val="00A33C30"/>
    <w:rsid w:val="00A357BD"/>
    <w:rsid w:val="00A36E32"/>
    <w:rsid w:val="00A37431"/>
    <w:rsid w:val="00A378CD"/>
    <w:rsid w:val="00A40C89"/>
    <w:rsid w:val="00A414B4"/>
    <w:rsid w:val="00A4179E"/>
    <w:rsid w:val="00A41AB4"/>
    <w:rsid w:val="00A42806"/>
    <w:rsid w:val="00A42DC3"/>
    <w:rsid w:val="00A4380D"/>
    <w:rsid w:val="00A446AD"/>
    <w:rsid w:val="00A46240"/>
    <w:rsid w:val="00A46900"/>
    <w:rsid w:val="00A50A88"/>
    <w:rsid w:val="00A50D0C"/>
    <w:rsid w:val="00A50DA2"/>
    <w:rsid w:val="00A51589"/>
    <w:rsid w:val="00A52287"/>
    <w:rsid w:val="00A52C97"/>
    <w:rsid w:val="00A538C1"/>
    <w:rsid w:val="00A54591"/>
    <w:rsid w:val="00A54C1E"/>
    <w:rsid w:val="00A54D00"/>
    <w:rsid w:val="00A5507B"/>
    <w:rsid w:val="00A551E9"/>
    <w:rsid w:val="00A55AC0"/>
    <w:rsid w:val="00A566A0"/>
    <w:rsid w:val="00A56808"/>
    <w:rsid w:val="00A61927"/>
    <w:rsid w:val="00A62351"/>
    <w:rsid w:val="00A62618"/>
    <w:rsid w:val="00A626DD"/>
    <w:rsid w:val="00A62AFC"/>
    <w:rsid w:val="00A63537"/>
    <w:rsid w:val="00A63AC7"/>
    <w:rsid w:val="00A6417D"/>
    <w:rsid w:val="00A64741"/>
    <w:rsid w:val="00A65237"/>
    <w:rsid w:val="00A65351"/>
    <w:rsid w:val="00A656BE"/>
    <w:rsid w:val="00A65E24"/>
    <w:rsid w:val="00A65E86"/>
    <w:rsid w:val="00A66986"/>
    <w:rsid w:val="00A66992"/>
    <w:rsid w:val="00A66F13"/>
    <w:rsid w:val="00A6710D"/>
    <w:rsid w:val="00A67B6C"/>
    <w:rsid w:val="00A67B9F"/>
    <w:rsid w:val="00A67C1D"/>
    <w:rsid w:val="00A700CF"/>
    <w:rsid w:val="00A70CF8"/>
    <w:rsid w:val="00A70E93"/>
    <w:rsid w:val="00A710E6"/>
    <w:rsid w:val="00A71A3D"/>
    <w:rsid w:val="00A71AFE"/>
    <w:rsid w:val="00A71E1F"/>
    <w:rsid w:val="00A71EA3"/>
    <w:rsid w:val="00A720FE"/>
    <w:rsid w:val="00A7254D"/>
    <w:rsid w:val="00A72AAB"/>
    <w:rsid w:val="00A735AC"/>
    <w:rsid w:val="00A75118"/>
    <w:rsid w:val="00A755F8"/>
    <w:rsid w:val="00A75D39"/>
    <w:rsid w:val="00A76004"/>
    <w:rsid w:val="00A7685C"/>
    <w:rsid w:val="00A770F7"/>
    <w:rsid w:val="00A77136"/>
    <w:rsid w:val="00A77D1A"/>
    <w:rsid w:val="00A77E7B"/>
    <w:rsid w:val="00A81161"/>
    <w:rsid w:val="00A81477"/>
    <w:rsid w:val="00A81810"/>
    <w:rsid w:val="00A81FC3"/>
    <w:rsid w:val="00A83648"/>
    <w:rsid w:val="00A84C51"/>
    <w:rsid w:val="00A84CB1"/>
    <w:rsid w:val="00A84E91"/>
    <w:rsid w:val="00A8579E"/>
    <w:rsid w:val="00A86AF6"/>
    <w:rsid w:val="00A877D4"/>
    <w:rsid w:val="00A9026E"/>
    <w:rsid w:val="00A906E7"/>
    <w:rsid w:val="00A910D9"/>
    <w:rsid w:val="00A91619"/>
    <w:rsid w:val="00A91C21"/>
    <w:rsid w:val="00A91C68"/>
    <w:rsid w:val="00A92675"/>
    <w:rsid w:val="00A92A8B"/>
    <w:rsid w:val="00A9319F"/>
    <w:rsid w:val="00A93738"/>
    <w:rsid w:val="00A93DB8"/>
    <w:rsid w:val="00A9481E"/>
    <w:rsid w:val="00A94B1D"/>
    <w:rsid w:val="00A95293"/>
    <w:rsid w:val="00A9571B"/>
    <w:rsid w:val="00A96164"/>
    <w:rsid w:val="00A96279"/>
    <w:rsid w:val="00A96532"/>
    <w:rsid w:val="00A968F9"/>
    <w:rsid w:val="00A96E80"/>
    <w:rsid w:val="00A9790A"/>
    <w:rsid w:val="00A97DBB"/>
    <w:rsid w:val="00AA0970"/>
    <w:rsid w:val="00AA1D51"/>
    <w:rsid w:val="00AA1F1A"/>
    <w:rsid w:val="00AA215D"/>
    <w:rsid w:val="00AA3C88"/>
    <w:rsid w:val="00AA432F"/>
    <w:rsid w:val="00AA4AC2"/>
    <w:rsid w:val="00AA4C72"/>
    <w:rsid w:val="00AA4E36"/>
    <w:rsid w:val="00AA5360"/>
    <w:rsid w:val="00AA582D"/>
    <w:rsid w:val="00AA59BB"/>
    <w:rsid w:val="00AA63D6"/>
    <w:rsid w:val="00AB0394"/>
    <w:rsid w:val="00AB047E"/>
    <w:rsid w:val="00AB0481"/>
    <w:rsid w:val="00AB19DB"/>
    <w:rsid w:val="00AB2EEA"/>
    <w:rsid w:val="00AB3253"/>
    <w:rsid w:val="00AB3782"/>
    <w:rsid w:val="00AB395C"/>
    <w:rsid w:val="00AB399A"/>
    <w:rsid w:val="00AB3BA7"/>
    <w:rsid w:val="00AB3C36"/>
    <w:rsid w:val="00AB495E"/>
    <w:rsid w:val="00AB4D07"/>
    <w:rsid w:val="00AB5A0A"/>
    <w:rsid w:val="00AB6D7A"/>
    <w:rsid w:val="00AB6E4B"/>
    <w:rsid w:val="00AB7037"/>
    <w:rsid w:val="00AB7BD1"/>
    <w:rsid w:val="00AC0351"/>
    <w:rsid w:val="00AC03A1"/>
    <w:rsid w:val="00AC04E0"/>
    <w:rsid w:val="00AC0533"/>
    <w:rsid w:val="00AC0697"/>
    <w:rsid w:val="00AC0883"/>
    <w:rsid w:val="00AC1634"/>
    <w:rsid w:val="00AC1678"/>
    <w:rsid w:val="00AC1A72"/>
    <w:rsid w:val="00AC1F59"/>
    <w:rsid w:val="00AC1F64"/>
    <w:rsid w:val="00AC2C14"/>
    <w:rsid w:val="00AC3167"/>
    <w:rsid w:val="00AC3305"/>
    <w:rsid w:val="00AC3731"/>
    <w:rsid w:val="00AC3BBD"/>
    <w:rsid w:val="00AC4909"/>
    <w:rsid w:val="00AC4FB9"/>
    <w:rsid w:val="00AC53B4"/>
    <w:rsid w:val="00AC56C9"/>
    <w:rsid w:val="00AC57B3"/>
    <w:rsid w:val="00AC631C"/>
    <w:rsid w:val="00AC6E89"/>
    <w:rsid w:val="00AC7352"/>
    <w:rsid w:val="00AD12E0"/>
    <w:rsid w:val="00AD21D8"/>
    <w:rsid w:val="00AD2C8B"/>
    <w:rsid w:val="00AD2D4F"/>
    <w:rsid w:val="00AD35D6"/>
    <w:rsid w:val="00AD37EF"/>
    <w:rsid w:val="00AD3ADE"/>
    <w:rsid w:val="00AD4598"/>
    <w:rsid w:val="00AD5448"/>
    <w:rsid w:val="00AD5AA5"/>
    <w:rsid w:val="00AD5FE5"/>
    <w:rsid w:val="00AD604C"/>
    <w:rsid w:val="00AD631E"/>
    <w:rsid w:val="00AD6627"/>
    <w:rsid w:val="00AD6D3E"/>
    <w:rsid w:val="00AE0F27"/>
    <w:rsid w:val="00AE1E4B"/>
    <w:rsid w:val="00AE2251"/>
    <w:rsid w:val="00AE2282"/>
    <w:rsid w:val="00AE2BF6"/>
    <w:rsid w:val="00AE3E26"/>
    <w:rsid w:val="00AE4BBB"/>
    <w:rsid w:val="00AE50A3"/>
    <w:rsid w:val="00AE61BF"/>
    <w:rsid w:val="00AE6710"/>
    <w:rsid w:val="00AE6768"/>
    <w:rsid w:val="00AE68CC"/>
    <w:rsid w:val="00AE7B44"/>
    <w:rsid w:val="00AF0128"/>
    <w:rsid w:val="00AF21CD"/>
    <w:rsid w:val="00AF30E3"/>
    <w:rsid w:val="00AF36D4"/>
    <w:rsid w:val="00AF3D99"/>
    <w:rsid w:val="00AF6953"/>
    <w:rsid w:val="00AF6A26"/>
    <w:rsid w:val="00AF70B7"/>
    <w:rsid w:val="00AF71FF"/>
    <w:rsid w:val="00B00CEE"/>
    <w:rsid w:val="00B0159F"/>
    <w:rsid w:val="00B02067"/>
    <w:rsid w:val="00B02B5B"/>
    <w:rsid w:val="00B030EC"/>
    <w:rsid w:val="00B03D4F"/>
    <w:rsid w:val="00B03F14"/>
    <w:rsid w:val="00B04155"/>
    <w:rsid w:val="00B04878"/>
    <w:rsid w:val="00B050E1"/>
    <w:rsid w:val="00B052AD"/>
    <w:rsid w:val="00B05C94"/>
    <w:rsid w:val="00B06637"/>
    <w:rsid w:val="00B06770"/>
    <w:rsid w:val="00B06BFA"/>
    <w:rsid w:val="00B10714"/>
    <w:rsid w:val="00B10756"/>
    <w:rsid w:val="00B10A9E"/>
    <w:rsid w:val="00B11FF9"/>
    <w:rsid w:val="00B122E8"/>
    <w:rsid w:val="00B12427"/>
    <w:rsid w:val="00B12428"/>
    <w:rsid w:val="00B12977"/>
    <w:rsid w:val="00B136AF"/>
    <w:rsid w:val="00B13FC6"/>
    <w:rsid w:val="00B158BE"/>
    <w:rsid w:val="00B15A30"/>
    <w:rsid w:val="00B15B67"/>
    <w:rsid w:val="00B15E61"/>
    <w:rsid w:val="00B16270"/>
    <w:rsid w:val="00B16C59"/>
    <w:rsid w:val="00B17C39"/>
    <w:rsid w:val="00B201E3"/>
    <w:rsid w:val="00B203B0"/>
    <w:rsid w:val="00B2061F"/>
    <w:rsid w:val="00B21181"/>
    <w:rsid w:val="00B21AEA"/>
    <w:rsid w:val="00B21D47"/>
    <w:rsid w:val="00B242D0"/>
    <w:rsid w:val="00B2626E"/>
    <w:rsid w:val="00B263D6"/>
    <w:rsid w:val="00B2709E"/>
    <w:rsid w:val="00B27BEB"/>
    <w:rsid w:val="00B31342"/>
    <w:rsid w:val="00B314DF"/>
    <w:rsid w:val="00B31A46"/>
    <w:rsid w:val="00B31E23"/>
    <w:rsid w:val="00B3203D"/>
    <w:rsid w:val="00B323B5"/>
    <w:rsid w:val="00B32EEA"/>
    <w:rsid w:val="00B333EB"/>
    <w:rsid w:val="00B33F50"/>
    <w:rsid w:val="00B34062"/>
    <w:rsid w:val="00B34322"/>
    <w:rsid w:val="00B346AF"/>
    <w:rsid w:val="00B35A3A"/>
    <w:rsid w:val="00B360DC"/>
    <w:rsid w:val="00B362E5"/>
    <w:rsid w:val="00B375CE"/>
    <w:rsid w:val="00B40D46"/>
    <w:rsid w:val="00B4195A"/>
    <w:rsid w:val="00B41C0F"/>
    <w:rsid w:val="00B42104"/>
    <w:rsid w:val="00B423D3"/>
    <w:rsid w:val="00B43D11"/>
    <w:rsid w:val="00B45522"/>
    <w:rsid w:val="00B45A33"/>
    <w:rsid w:val="00B45C82"/>
    <w:rsid w:val="00B45D51"/>
    <w:rsid w:val="00B45F53"/>
    <w:rsid w:val="00B46A67"/>
    <w:rsid w:val="00B46F76"/>
    <w:rsid w:val="00B5080E"/>
    <w:rsid w:val="00B51137"/>
    <w:rsid w:val="00B51605"/>
    <w:rsid w:val="00B51A4F"/>
    <w:rsid w:val="00B51F14"/>
    <w:rsid w:val="00B53114"/>
    <w:rsid w:val="00B53C0D"/>
    <w:rsid w:val="00B53D12"/>
    <w:rsid w:val="00B549A9"/>
    <w:rsid w:val="00B54C24"/>
    <w:rsid w:val="00B558F3"/>
    <w:rsid w:val="00B55960"/>
    <w:rsid w:val="00B55C88"/>
    <w:rsid w:val="00B56032"/>
    <w:rsid w:val="00B575EA"/>
    <w:rsid w:val="00B57674"/>
    <w:rsid w:val="00B577BB"/>
    <w:rsid w:val="00B5791D"/>
    <w:rsid w:val="00B57B18"/>
    <w:rsid w:val="00B60B3C"/>
    <w:rsid w:val="00B60D7D"/>
    <w:rsid w:val="00B61EDF"/>
    <w:rsid w:val="00B62253"/>
    <w:rsid w:val="00B62BDA"/>
    <w:rsid w:val="00B635A0"/>
    <w:rsid w:val="00B6364A"/>
    <w:rsid w:val="00B63799"/>
    <w:rsid w:val="00B63A0D"/>
    <w:rsid w:val="00B63A9F"/>
    <w:rsid w:val="00B641C5"/>
    <w:rsid w:val="00B64356"/>
    <w:rsid w:val="00B64E50"/>
    <w:rsid w:val="00B654E3"/>
    <w:rsid w:val="00B65550"/>
    <w:rsid w:val="00B665DB"/>
    <w:rsid w:val="00B66DCD"/>
    <w:rsid w:val="00B66E7F"/>
    <w:rsid w:val="00B70E68"/>
    <w:rsid w:val="00B71369"/>
    <w:rsid w:val="00B71B88"/>
    <w:rsid w:val="00B71D81"/>
    <w:rsid w:val="00B72F03"/>
    <w:rsid w:val="00B732C4"/>
    <w:rsid w:val="00B73346"/>
    <w:rsid w:val="00B73449"/>
    <w:rsid w:val="00B73D2B"/>
    <w:rsid w:val="00B73D6B"/>
    <w:rsid w:val="00B7448E"/>
    <w:rsid w:val="00B74E69"/>
    <w:rsid w:val="00B7545B"/>
    <w:rsid w:val="00B75825"/>
    <w:rsid w:val="00B76575"/>
    <w:rsid w:val="00B766DC"/>
    <w:rsid w:val="00B76836"/>
    <w:rsid w:val="00B76B2C"/>
    <w:rsid w:val="00B77031"/>
    <w:rsid w:val="00B770F8"/>
    <w:rsid w:val="00B772DF"/>
    <w:rsid w:val="00B77652"/>
    <w:rsid w:val="00B8001A"/>
    <w:rsid w:val="00B80050"/>
    <w:rsid w:val="00B80F6E"/>
    <w:rsid w:val="00B8283A"/>
    <w:rsid w:val="00B84B20"/>
    <w:rsid w:val="00B85B21"/>
    <w:rsid w:val="00B85CE0"/>
    <w:rsid w:val="00B85EEF"/>
    <w:rsid w:val="00B86948"/>
    <w:rsid w:val="00B877B5"/>
    <w:rsid w:val="00B87B54"/>
    <w:rsid w:val="00B87DA5"/>
    <w:rsid w:val="00B916C3"/>
    <w:rsid w:val="00B919F7"/>
    <w:rsid w:val="00B920FB"/>
    <w:rsid w:val="00B92246"/>
    <w:rsid w:val="00B93778"/>
    <w:rsid w:val="00B93C1E"/>
    <w:rsid w:val="00B9411F"/>
    <w:rsid w:val="00B95809"/>
    <w:rsid w:val="00B95B77"/>
    <w:rsid w:val="00B9657E"/>
    <w:rsid w:val="00B96DF0"/>
    <w:rsid w:val="00B977BB"/>
    <w:rsid w:val="00BA086C"/>
    <w:rsid w:val="00BA0C17"/>
    <w:rsid w:val="00BA16C9"/>
    <w:rsid w:val="00BA2CD3"/>
    <w:rsid w:val="00BA4F1F"/>
    <w:rsid w:val="00BA5101"/>
    <w:rsid w:val="00BA5323"/>
    <w:rsid w:val="00BA59DD"/>
    <w:rsid w:val="00BA5C93"/>
    <w:rsid w:val="00BA5FC0"/>
    <w:rsid w:val="00BA69A4"/>
    <w:rsid w:val="00BA6C16"/>
    <w:rsid w:val="00BA6F26"/>
    <w:rsid w:val="00BA7A14"/>
    <w:rsid w:val="00BA7E5D"/>
    <w:rsid w:val="00BB015F"/>
    <w:rsid w:val="00BB03C2"/>
    <w:rsid w:val="00BB12E8"/>
    <w:rsid w:val="00BB1A56"/>
    <w:rsid w:val="00BB1BC7"/>
    <w:rsid w:val="00BB22B5"/>
    <w:rsid w:val="00BB4BB0"/>
    <w:rsid w:val="00BB554A"/>
    <w:rsid w:val="00BB5F9B"/>
    <w:rsid w:val="00BB64C4"/>
    <w:rsid w:val="00BB7225"/>
    <w:rsid w:val="00BB72A6"/>
    <w:rsid w:val="00BB77F7"/>
    <w:rsid w:val="00BB7974"/>
    <w:rsid w:val="00BB7C39"/>
    <w:rsid w:val="00BC02BD"/>
    <w:rsid w:val="00BC04BA"/>
    <w:rsid w:val="00BC1C3B"/>
    <w:rsid w:val="00BC2003"/>
    <w:rsid w:val="00BC2248"/>
    <w:rsid w:val="00BC2736"/>
    <w:rsid w:val="00BC29CD"/>
    <w:rsid w:val="00BC3948"/>
    <w:rsid w:val="00BC3B2E"/>
    <w:rsid w:val="00BC3BB2"/>
    <w:rsid w:val="00BC3E49"/>
    <w:rsid w:val="00BC4CD9"/>
    <w:rsid w:val="00BC4D2E"/>
    <w:rsid w:val="00BC561C"/>
    <w:rsid w:val="00BC5F2F"/>
    <w:rsid w:val="00BC6569"/>
    <w:rsid w:val="00BC744D"/>
    <w:rsid w:val="00BC747B"/>
    <w:rsid w:val="00BC755F"/>
    <w:rsid w:val="00BC76F5"/>
    <w:rsid w:val="00BD2918"/>
    <w:rsid w:val="00BD2CE0"/>
    <w:rsid w:val="00BD2CFD"/>
    <w:rsid w:val="00BD2E89"/>
    <w:rsid w:val="00BD2FB4"/>
    <w:rsid w:val="00BD369A"/>
    <w:rsid w:val="00BD397E"/>
    <w:rsid w:val="00BD5130"/>
    <w:rsid w:val="00BD54FD"/>
    <w:rsid w:val="00BD589E"/>
    <w:rsid w:val="00BD5C63"/>
    <w:rsid w:val="00BD5E96"/>
    <w:rsid w:val="00BE0C7B"/>
    <w:rsid w:val="00BE0D7A"/>
    <w:rsid w:val="00BE0F87"/>
    <w:rsid w:val="00BE1208"/>
    <w:rsid w:val="00BE192A"/>
    <w:rsid w:val="00BE216F"/>
    <w:rsid w:val="00BE298D"/>
    <w:rsid w:val="00BE2CD4"/>
    <w:rsid w:val="00BE3C33"/>
    <w:rsid w:val="00BE3D84"/>
    <w:rsid w:val="00BE41B1"/>
    <w:rsid w:val="00BE4F8F"/>
    <w:rsid w:val="00BE520A"/>
    <w:rsid w:val="00BE5941"/>
    <w:rsid w:val="00BE5992"/>
    <w:rsid w:val="00BE7AD3"/>
    <w:rsid w:val="00BE7B08"/>
    <w:rsid w:val="00BE7CCC"/>
    <w:rsid w:val="00BF0DA3"/>
    <w:rsid w:val="00BF0F79"/>
    <w:rsid w:val="00BF1196"/>
    <w:rsid w:val="00BF1CE6"/>
    <w:rsid w:val="00BF1F9D"/>
    <w:rsid w:val="00BF2136"/>
    <w:rsid w:val="00BF2F01"/>
    <w:rsid w:val="00BF30DB"/>
    <w:rsid w:val="00BF3941"/>
    <w:rsid w:val="00BF4021"/>
    <w:rsid w:val="00BF419D"/>
    <w:rsid w:val="00BF4524"/>
    <w:rsid w:val="00BF466D"/>
    <w:rsid w:val="00BF4789"/>
    <w:rsid w:val="00BF4C30"/>
    <w:rsid w:val="00BF7171"/>
    <w:rsid w:val="00BF7CA1"/>
    <w:rsid w:val="00BF7CE8"/>
    <w:rsid w:val="00C000EE"/>
    <w:rsid w:val="00C0020D"/>
    <w:rsid w:val="00C00E10"/>
    <w:rsid w:val="00C012EC"/>
    <w:rsid w:val="00C013B0"/>
    <w:rsid w:val="00C01DEE"/>
    <w:rsid w:val="00C0276B"/>
    <w:rsid w:val="00C03118"/>
    <w:rsid w:val="00C0366A"/>
    <w:rsid w:val="00C038DC"/>
    <w:rsid w:val="00C041F9"/>
    <w:rsid w:val="00C04BF0"/>
    <w:rsid w:val="00C04CFB"/>
    <w:rsid w:val="00C051B7"/>
    <w:rsid w:val="00C05B75"/>
    <w:rsid w:val="00C05D38"/>
    <w:rsid w:val="00C0654D"/>
    <w:rsid w:val="00C06ED0"/>
    <w:rsid w:val="00C07684"/>
    <w:rsid w:val="00C07AB0"/>
    <w:rsid w:val="00C10711"/>
    <w:rsid w:val="00C107C7"/>
    <w:rsid w:val="00C119A7"/>
    <w:rsid w:val="00C11E3E"/>
    <w:rsid w:val="00C1317A"/>
    <w:rsid w:val="00C13397"/>
    <w:rsid w:val="00C13DBF"/>
    <w:rsid w:val="00C1444D"/>
    <w:rsid w:val="00C14DB1"/>
    <w:rsid w:val="00C151CC"/>
    <w:rsid w:val="00C1582A"/>
    <w:rsid w:val="00C15889"/>
    <w:rsid w:val="00C16B4B"/>
    <w:rsid w:val="00C16BAA"/>
    <w:rsid w:val="00C1755C"/>
    <w:rsid w:val="00C17BF5"/>
    <w:rsid w:val="00C20075"/>
    <w:rsid w:val="00C2025E"/>
    <w:rsid w:val="00C20C03"/>
    <w:rsid w:val="00C21F59"/>
    <w:rsid w:val="00C21FE0"/>
    <w:rsid w:val="00C228B7"/>
    <w:rsid w:val="00C22E23"/>
    <w:rsid w:val="00C23353"/>
    <w:rsid w:val="00C2374F"/>
    <w:rsid w:val="00C23FD9"/>
    <w:rsid w:val="00C24A48"/>
    <w:rsid w:val="00C24F39"/>
    <w:rsid w:val="00C25064"/>
    <w:rsid w:val="00C2534A"/>
    <w:rsid w:val="00C2561F"/>
    <w:rsid w:val="00C261E0"/>
    <w:rsid w:val="00C26D43"/>
    <w:rsid w:val="00C26F2C"/>
    <w:rsid w:val="00C30192"/>
    <w:rsid w:val="00C30745"/>
    <w:rsid w:val="00C308A7"/>
    <w:rsid w:val="00C30DF2"/>
    <w:rsid w:val="00C3140B"/>
    <w:rsid w:val="00C32166"/>
    <w:rsid w:val="00C32DC3"/>
    <w:rsid w:val="00C33926"/>
    <w:rsid w:val="00C33C1B"/>
    <w:rsid w:val="00C33DC8"/>
    <w:rsid w:val="00C3593E"/>
    <w:rsid w:val="00C36070"/>
    <w:rsid w:val="00C37324"/>
    <w:rsid w:val="00C40521"/>
    <w:rsid w:val="00C406A2"/>
    <w:rsid w:val="00C4113B"/>
    <w:rsid w:val="00C41583"/>
    <w:rsid w:val="00C4197B"/>
    <w:rsid w:val="00C41C31"/>
    <w:rsid w:val="00C4348C"/>
    <w:rsid w:val="00C43ED4"/>
    <w:rsid w:val="00C442FD"/>
    <w:rsid w:val="00C44484"/>
    <w:rsid w:val="00C44AF8"/>
    <w:rsid w:val="00C450DE"/>
    <w:rsid w:val="00C45480"/>
    <w:rsid w:val="00C461D2"/>
    <w:rsid w:val="00C461EC"/>
    <w:rsid w:val="00C464E2"/>
    <w:rsid w:val="00C465FF"/>
    <w:rsid w:val="00C4684A"/>
    <w:rsid w:val="00C46E7F"/>
    <w:rsid w:val="00C4719B"/>
    <w:rsid w:val="00C4774B"/>
    <w:rsid w:val="00C47BFB"/>
    <w:rsid w:val="00C47E1A"/>
    <w:rsid w:val="00C5034F"/>
    <w:rsid w:val="00C503C3"/>
    <w:rsid w:val="00C503F0"/>
    <w:rsid w:val="00C5072B"/>
    <w:rsid w:val="00C5099C"/>
    <w:rsid w:val="00C50C12"/>
    <w:rsid w:val="00C511B6"/>
    <w:rsid w:val="00C51275"/>
    <w:rsid w:val="00C512A3"/>
    <w:rsid w:val="00C52107"/>
    <w:rsid w:val="00C53113"/>
    <w:rsid w:val="00C53601"/>
    <w:rsid w:val="00C5397D"/>
    <w:rsid w:val="00C54DC1"/>
    <w:rsid w:val="00C55817"/>
    <w:rsid w:val="00C558E2"/>
    <w:rsid w:val="00C5648C"/>
    <w:rsid w:val="00C56FC4"/>
    <w:rsid w:val="00C57ABA"/>
    <w:rsid w:val="00C614EA"/>
    <w:rsid w:val="00C61A25"/>
    <w:rsid w:val="00C61C7E"/>
    <w:rsid w:val="00C61D19"/>
    <w:rsid w:val="00C620D5"/>
    <w:rsid w:val="00C6216D"/>
    <w:rsid w:val="00C63224"/>
    <w:rsid w:val="00C6561D"/>
    <w:rsid w:val="00C661FF"/>
    <w:rsid w:val="00C662AC"/>
    <w:rsid w:val="00C66D11"/>
    <w:rsid w:val="00C67EBA"/>
    <w:rsid w:val="00C70CEF"/>
    <w:rsid w:val="00C70F00"/>
    <w:rsid w:val="00C71200"/>
    <w:rsid w:val="00C71F05"/>
    <w:rsid w:val="00C7360F"/>
    <w:rsid w:val="00C73F2C"/>
    <w:rsid w:val="00C7400A"/>
    <w:rsid w:val="00C740FF"/>
    <w:rsid w:val="00C749CA"/>
    <w:rsid w:val="00C74B92"/>
    <w:rsid w:val="00C74FEF"/>
    <w:rsid w:val="00C7528D"/>
    <w:rsid w:val="00C7536F"/>
    <w:rsid w:val="00C76501"/>
    <w:rsid w:val="00C76D3D"/>
    <w:rsid w:val="00C76DCC"/>
    <w:rsid w:val="00C7791F"/>
    <w:rsid w:val="00C77AC3"/>
    <w:rsid w:val="00C8111D"/>
    <w:rsid w:val="00C823CB"/>
    <w:rsid w:val="00C83012"/>
    <w:rsid w:val="00C830A3"/>
    <w:rsid w:val="00C8312A"/>
    <w:rsid w:val="00C83ABE"/>
    <w:rsid w:val="00C83F0A"/>
    <w:rsid w:val="00C84FB6"/>
    <w:rsid w:val="00C853BC"/>
    <w:rsid w:val="00C85669"/>
    <w:rsid w:val="00C85CC5"/>
    <w:rsid w:val="00C8603C"/>
    <w:rsid w:val="00C863E2"/>
    <w:rsid w:val="00C86F1F"/>
    <w:rsid w:val="00C8799D"/>
    <w:rsid w:val="00C87BE9"/>
    <w:rsid w:val="00C87E3C"/>
    <w:rsid w:val="00C91A8D"/>
    <w:rsid w:val="00C92431"/>
    <w:rsid w:val="00C92D08"/>
    <w:rsid w:val="00C9381F"/>
    <w:rsid w:val="00C940B6"/>
    <w:rsid w:val="00C94489"/>
    <w:rsid w:val="00C94FB2"/>
    <w:rsid w:val="00C951E4"/>
    <w:rsid w:val="00C95702"/>
    <w:rsid w:val="00CA07C7"/>
    <w:rsid w:val="00CA1CD9"/>
    <w:rsid w:val="00CA208C"/>
    <w:rsid w:val="00CA231D"/>
    <w:rsid w:val="00CA26E4"/>
    <w:rsid w:val="00CA272C"/>
    <w:rsid w:val="00CA2AF0"/>
    <w:rsid w:val="00CA2CC9"/>
    <w:rsid w:val="00CA354D"/>
    <w:rsid w:val="00CA3696"/>
    <w:rsid w:val="00CA3A70"/>
    <w:rsid w:val="00CA3E0E"/>
    <w:rsid w:val="00CA4218"/>
    <w:rsid w:val="00CA421F"/>
    <w:rsid w:val="00CA4352"/>
    <w:rsid w:val="00CA5BA2"/>
    <w:rsid w:val="00CA7078"/>
    <w:rsid w:val="00CA7641"/>
    <w:rsid w:val="00CA7FEE"/>
    <w:rsid w:val="00CB00D8"/>
    <w:rsid w:val="00CB0869"/>
    <w:rsid w:val="00CB10B3"/>
    <w:rsid w:val="00CB15AD"/>
    <w:rsid w:val="00CB1941"/>
    <w:rsid w:val="00CB1E71"/>
    <w:rsid w:val="00CB2089"/>
    <w:rsid w:val="00CB2793"/>
    <w:rsid w:val="00CB2BA8"/>
    <w:rsid w:val="00CB2C45"/>
    <w:rsid w:val="00CB2F94"/>
    <w:rsid w:val="00CB3076"/>
    <w:rsid w:val="00CB30B4"/>
    <w:rsid w:val="00CB31C1"/>
    <w:rsid w:val="00CB3403"/>
    <w:rsid w:val="00CB34A6"/>
    <w:rsid w:val="00CB393E"/>
    <w:rsid w:val="00CB50BF"/>
    <w:rsid w:val="00CB5104"/>
    <w:rsid w:val="00CB5F8C"/>
    <w:rsid w:val="00CB6794"/>
    <w:rsid w:val="00CC0095"/>
    <w:rsid w:val="00CC0C84"/>
    <w:rsid w:val="00CC0D26"/>
    <w:rsid w:val="00CC0F00"/>
    <w:rsid w:val="00CC11D4"/>
    <w:rsid w:val="00CC14B3"/>
    <w:rsid w:val="00CC247B"/>
    <w:rsid w:val="00CC2791"/>
    <w:rsid w:val="00CC3674"/>
    <w:rsid w:val="00CC3FC8"/>
    <w:rsid w:val="00CC4249"/>
    <w:rsid w:val="00CC4446"/>
    <w:rsid w:val="00CC5352"/>
    <w:rsid w:val="00CC541E"/>
    <w:rsid w:val="00CC59A7"/>
    <w:rsid w:val="00CC5A3A"/>
    <w:rsid w:val="00CC5CAF"/>
    <w:rsid w:val="00CC5EB6"/>
    <w:rsid w:val="00CC6253"/>
    <w:rsid w:val="00CC6CD2"/>
    <w:rsid w:val="00CC765E"/>
    <w:rsid w:val="00CD0020"/>
    <w:rsid w:val="00CD05CA"/>
    <w:rsid w:val="00CD0C3C"/>
    <w:rsid w:val="00CD11CE"/>
    <w:rsid w:val="00CD11DF"/>
    <w:rsid w:val="00CD12AE"/>
    <w:rsid w:val="00CD22A4"/>
    <w:rsid w:val="00CD29D7"/>
    <w:rsid w:val="00CD2B10"/>
    <w:rsid w:val="00CD3605"/>
    <w:rsid w:val="00CD37AD"/>
    <w:rsid w:val="00CD3B2D"/>
    <w:rsid w:val="00CD3F9E"/>
    <w:rsid w:val="00CD4427"/>
    <w:rsid w:val="00CD4734"/>
    <w:rsid w:val="00CD531C"/>
    <w:rsid w:val="00CD61C8"/>
    <w:rsid w:val="00CD7076"/>
    <w:rsid w:val="00CD752F"/>
    <w:rsid w:val="00CD7A18"/>
    <w:rsid w:val="00CD7A90"/>
    <w:rsid w:val="00CE0DDE"/>
    <w:rsid w:val="00CE113C"/>
    <w:rsid w:val="00CE1B2E"/>
    <w:rsid w:val="00CE2617"/>
    <w:rsid w:val="00CE2FAC"/>
    <w:rsid w:val="00CE3133"/>
    <w:rsid w:val="00CE32D1"/>
    <w:rsid w:val="00CE332F"/>
    <w:rsid w:val="00CE365E"/>
    <w:rsid w:val="00CE48D5"/>
    <w:rsid w:val="00CE4A92"/>
    <w:rsid w:val="00CE4CC5"/>
    <w:rsid w:val="00CE60AF"/>
    <w:rsid w:val="00CE656A"/>
    <w:rsid w:val="00CE6988"/>
    <w:rsid w:val="00CE7108"/>
    <w:rsid w:val="00CE784F"/>
    <w:rsid w:val="00CE7FB0"/>
    <w:rsid w:val="00CE7FCB"/>
    <w:rsid w:val="00CF03C2"/>
    <w:rsid w:val="00CF07FA"/>
    <w:rsid w:val="00CF0D73"/>
    <w:rsid w:val="00CF2C74"/>
    <w:rsid w:val="00CF30DE"/>
    <w:rsid w:val="00CF3110"/>
    <w:rsid w:val="00CF3869"/>
    <w:rsid w:val="00CF3E6A"/>
    <w:rsid w:val="00CF4972"/>
    <w:rsid w:val="00CF5812"/>
    <w:rsid w:val="00CF58FA"/>
    <w:rsid w:val="00CF6AD4"/>
    <w:rsid w:val="00CF6E5F"/>
    <w:rsid w:val="00CF7475"/>
    <w:rsid w:val="00CF74BE"/>
    <w:rsid w:val="00CF7629"/>
    <w:rsid w:val="00D00B85"/>
    <w:rsid w:val="00D013CF"/>
    <w:rsid w:val="00D01892"/>
    <w:rsid w:val="00D03C12"/>
    <w:rsid w:val="00D043D6"/>
    <w:rsid w:val="00D044DC"/>
    <w:rsid w:val="00D050CB"/>
    <w:rsid w:val="00D0565F"/>
    <w:rsid w:val="00D0619F"/>
    <w:rsid w:val="00D0739C"/>
    <w:rsid w:val="00D07784"/>
    <w:rsid w:val="00D07821"/>
    <w:rsid w:val="00D07EC8"/>
    <w:rsid w:val="00D10242"/>
    <w:rsid w:val="00D10410"/>
    <w:rsid w:val="00D106C8"/>
    <w:rsid w:val="00D10B61"/>
    <w:rsid w:val="00D11958"/>
    <w:rsid w:val="00D11A43"/>
    <w:rsid w:val="00D13761"/>
    <w:rsid w:val="00D13A79"/>
    <w:rsid w:val="00D13D2C"/>
    <w:rsid w:val="00D13D69"/>
    <w:rsid w:val="00D15BA3"/>
    <w:rsid w:val="00D17007"/>
    <w:rsid w:val="00D17264"/>
    <w:rsid w:val="00D175A2"/>
    <w:rsid w:val="00D17919"/>
    <w:rsid w:val="00D17B85"/>
    <w:rsid w:val="00D20381"/>
    <w:rsid w:val="00D2113C"/>
    <w:rsid w:val="00D21284"/>
    <w:rsid w:val="00D213B7"/>
    <w:rsid w:val="00D214DE"/>
    <w:rsid w:val="00D23101"/>
    <w:rsid w:val="00D24656"/>
    <w:rsid w:val="00D2499F"/>
    <w:rsid w:val="00D253A0"/>
    <w:rsid w:val="00D257AB"/>
    <w:rsid w:val="00D26516"/>
    <w:rsid w:val="00D2697A"/>
    <w:rsid w:val="00D2715A"/>
    <w:rsid w:val="00D27611"/>
    <w:rsid w:val="00D30963"/>
    <w:rsid w:val="00D30AE1"/>
    <w:rsid w:val="00D31369"/>
    <w:rsid w:val="00D31832"/>
    <w:rsid w:val="00D31AE6"/>
    <w:rsid w:val="00D31F19"/>
    <w:rsid w:val="00D3291D"/>
    <w:rsid w:val="00D34AB9"/>
    <w:rsid w:val="00D3530A"/>
    <w:rsid w:val="00D355BE"/>
    <w:rsid w:val="00D36A41"/>
    <w:rsid w:val="00D36D7D"/>
    <w:rsid w:val="00D370F2"/>
    <w:rsid w:val="00D37443"/>
    <w:rsid w:val="00D37955"/>
    <w:rsid w:val="00D400DF"/>
    <w:rsid w:val="00D408C3"/>
    <w:rsid w:val="00D4096A"/>
    <w:rsid w:val="00D40C48"/>
    <w:rsid w:val="00D40F42"/>
    <w:rsid w:val="00D41182"/>
    <w:rsid w:val="00D42195"/>
    <w:rsid w:val="00D4320E"/>
    <w:rsid w:val="00D443C5"/>
    <w:rsid w:val="00D45E0D"/>
    <w:rsid w:val="00D46151"/>
    <w:rsid w:val="00D466C2"/>
    <w:rsid w:val="00D46B1C"/>
    <w:rsid w:val="00D46C54"/>
    <w:rsid w:val="00D46DCA"/>
    <w:rsid w:val="00D47013"/>
    <w:rsid w:val="00D50875"/>
    <w:rsid w:val="00D50CB7"/>
    <w:rsid w:val="00D51B25"/>
    <w:rsid w:val="00D51EFE"/>
    <w:rsid w:val="00D52465"/>
    <w:rsid w:val="00D536C8"/>
    <w:rsid w:val="00D542E5"/>
    <w:rsid w:val="00D54B6F"/>
    <w:rsid w:val="00D54E7A"/>
    <w:rsid w:val="00D55675"/>
    <w:rsid w:val="00D557E2"/>
    <w:rsid w:val="00D55904"/>
    <w:rsid w:val="00D55E4B"/>
    <w:rsid w:val="00D563F6"/>
    <w:rsid w:val="00D567A6"/>
    <w:rsid w:val="00D56D60"/>
    <w:rsid w:val="00D57A97"/>
    <w:rsid w:val="00D604C6"/>
    <w:rsid w:val="00D60DC8"/>
    <w:rsid w:val="00D628E3"/>
    <w:rsid w:val="00D62CB8"/>
    <w:rsid w:val="00D6330A"/>
    <w:rsid w:val="00D638E8"/>
    <w:rsid w:val="00D64206"/>
    <w:rsid w:val="00D64350"/>
    <w:rsid w:val="00D645BB"/>
    <w:rsid w:val="00D648D0"/>
    <w:rsid w:val="00D65757"/>
    <w:rsid w:val="00D65776"/>
    <w:rsid w:val="00D658D9"/>
    <w:rsid w:val="00D659CB"/>
    <w:rsid w:val="00D66E8A"/>
    <w:rsid w:val="00D67755"/>
    <w:rsid w:val="00D702A1"/>
    <w:rsid w:val="00D72039"/>
    <w:rsid w:val="00D721B1"/>
    <w:rsid w:val="00D730BD"/>
    <w:rsid w:val="00D732E0"/>
    <w:rsid w:val="00D732EE"/>
    <w:rsid w:val="00D74FEF"/>
    <w:rsid w:val="00D7577E"/>
    <w:rsid w:val="00D75A01"/>
    <w:rsid w:val="00D7676E"/>
    <w:rsid w:val="00D810A2"/>
    <w:rsid w:val="00D81A35"/>
    <w:rsid w:val="00D81F12"/>
    <w:rsid w:val="00D83C1C"/>
    <w:rsid w:val="00D8459F"/>
    <w:rsid w:val="00D845B9"/>
    <w:rsid w:val="00D8477F"/>
    <w:rsid w:val="00D865BE"/>
    <w:rsid w:val="00D865D2"/>
    <w:rsid w:val="00D86D46"/>
    <w:rsid w:val="00D86F82"/>
    <w:rsid w:val="00D87185"/>
    <w:rsid w:val="00D87217"/>
    <w:rsid w:val="00D874BD"/>
    <w:rsid w:val="00D878DC"/>
    <w:rsid w:val="00D879EB"/>
    <w:rsid w:val="00D87BAB"/>
    <w:rsid w:val="00D87F73"/>
    <w:rsid w:val="00D90546"/>
    <w:rsid w:val="00D9099B"/>
    <w:rsid w:val="00D91691"/>
    <w:rsid w:val="00D919EE"/>
    <w:rsid w:val="00D91BD5"/>
    <w:rsid w:val="00D91F54"/>
    <w:rsid w:val="00D9260E"/>
    <w:rsid w:val="00D92E15"/>
    <w:rsid w:val="00D93147"/>
    <w:rsid w:val="00D9499F"/>
    <w:rsid w:val="00D9501F"/>
    <w:rsid w:val="00D95DD6"/>
    <w:rsid w:val="00D96295"/>
    <w:rsid w:val="00D9742D"/>
    <w:rsid w:val="00DA231C"/>
    <w:rsid w:val="00DA256D"/>
    <w:rsid w:val="00DA2AAA"/>
    <w:rsid w:val="00DA33CA"/>
    <w:rsid w:val="00DA3552"/>
    <w:rsid w:val="00DA362D"/>
    <w:rsid w:val="00DA44D0"/>
    <w:rsid w:val="00DA4D6E"/>
    <w:rsid w:val="00DA4FBA"/>
    <w:rsid w:val="00DA5174"/>
    <w:rsid w:val="00DA5251"/>
    <w:rsid w:val="00DA52FF"/>
    <w:rsid w:val="00DA5631"/>
    <w:rsid w:val="00DA5DDE"/>
    <w:rsid w:val="00DA6121"/>
    <w:rsid w:val="00DA61D4"/>
    <w:rsid w:val="00DA61FE"/>
    <w:rsid w:val="00DA713D"/>
    <w:rsid w:val="00DA73EF"/>
    <w:rsid w:val="00DA7AC6"/>
    <w:rsid w:val="00DA7EE5"/>
    <w:rsid w:val="00DA7FE5"/>
    <w:rsid w:val="00DB07B1"/>
    <w:rsid w:val="00DB0802"/>
    <w:rsid w:val="00DB0DDF"/>
    <w:rsid w:val="00DB136B"/>
    <w:rsid w:val="00DB1F73"/>
    <w:rsid w:val="00DB2083"/>
    <w:rsid w:val="00DB26C3"/>
    <w:rsid w:val="00DB446A"/>
    <w:rsid w:val="00DB4E97"/>
    <w:rsid w:val="00DB553F"/>
    <w:rsid w:val="00DB5B41"/>
    <w:rsid w:val="00DB6F55"/>
    <w:rsid w:val="00DB7B6A"/>
    <w:rsid w:val="00DB7CE4"/>
    <w:rsid w:val="00DC0036"/>
    <w:rsid w:val="00DC01C9"/>
    <w:rsid w:val="00DC0503"/>
    <w:rsid w:val="00DC1C93"/>
    <w:rsid w:val="00DC1F9F"/>
    <w:rsid w:val="00DC4A8E"/>
    <w:rsid w:val="00DC4DFA"/>
    <w:rsid w:val="00DC5577"/>
    <w:rsid w:val="00DC5A76"/>
    <w:rsid w:val="00DC5D99"/>
    <w:rsid w:val="00DC674C"/>
    <w:rsid w:val="00DC69C9"/>
    <w:rsid w:val="00DC7439"/>
    <w:rsid w:val="00DC79EE"/>
    <w:rsid w:val="00DD0628"/>
    <w:rsid w:val="00DD0CFF"/>
    <w:rsid w:val="00DD0D76"/>
    <w:rsid w:val="00DD3036"/>
    <w:rsid w:val="00DD3B72"/>
    <w:rsid w:val="00DD3B7B"/>
    <w:rsid w:val="00DD3CA8"/>
    <w:rsid w:val="00DD4027"/>
    <w:rsid w:val="00DD523F"/>
    <w:rsid w:val="00DD6675"/>
    <w:rsid w:val="00DD66BF"/>
    <w:rsid w:val="00DE063B"/>
    <w:rsid w:val="00DE1202"/>
    <w:rsid w:val="00DE1267"/>
    <w:rsid w:val="00DE2FD3"/>
    <w:rsid w:val="00DE32C9"/>
    <w:rsid w:val="00DE4622"/>
    <w:rsid w:val="00DE47EA"/>
    <w:rsid w:val="00DE614C"/>
    <w:rsid w:val="00DE761D"/>
    <w:rsid w:val="00DF0909"/>
    <w:rsid w:val="00DF1A5F"/>
    <w:rsid w:val="00DF1DF0"/>
    <w:rsid w:val="00DF5655"/>
    <w:rsid w:val="00DF5BBB"/>
    <w:rsid w:val="00DF638E"/>
    <w:rsid w:val="00DF6509"/>
    <w:rsid w:val="00DF7619"/>
    <w:rsid w:val="00DF77D8"/>
    <w:rsid w:val="00DF78C4"/>
    <w:rsid w:val="00DF7E6C"/>
    <w:rsid w:val="00E004FA"/>
    <w:rsid w:val="00E00D9C"/>
    <w:rsid w:val="00E0158B"/>
    <w:rsid w:val="00E025A6"/>
    <w:rsid w:val="00E026E5"/>
    <w:rsid w:val="00E031DC"/>
    <w:rsid w:val="00E04607"/>
    <w:rsid w:val="00E046BC"/>
    <w:rsid w:val="00E04D50"/>
    <w:rsid w:val="00E06540"/>
    <w:rsid w:val="00E06BC9"/>
    <w:rsid w:val="00E07B20"/>
    <w:rsid w:val="00E103A3"/>
    <w:rsid w:val="00E10F23"/>
    <w:rsid w:val="00E11127"/>
    <w:rsid w:val="00E11C82"/>
    <w:rsid w:val="00E123A9"/>
    <w:rsid w:val="00E12A93"/>
    <w:rsid w:val="00E12D8F"/>
    <w:rsid w:val="00E12E34"/>
    <w:rsid w:val="00E133E5"/>
    <w:rsid w:val="00E13A3C"/>
    <w:rsid w:val="00E14509"/>
    <w:rsid w:val="00E145E0"/>
    <w:rsid w:val="00E147D9"/>
    <w:rsid w:val="00E14CE5"/>
    <w:rsid w:val="00E14E99"/>
    <w:rsid w:val="00E158D2"/>
    <w:rsid w:val="00E15E61"/>
    <w:rsid w:val="00E164AC"/>
    <w:rsid w:val="00E16861"/>
    <w:rsid w:val="00E2016B"/>
    <w:rsid w:val="00E20F60"/>
    <w:rsid w:val="00E212A1"/>
    <w:rsid w:val="00E22585"/>
    <w:rsid w:val="00E2305A"/>
    <w:rsid w:val="00E23D34"/>
    <w:rsid w:val="00E23D4C"/>
    <w:rsid w:val="00E23DF3"/>
    <w:rsid w:val="00E246C3"/>
    <w:rsid w:val="00E24983"/>
    <w:rsid w:val="00E25271"/>
    <w:rsid w:val="00E27BEE"/>
    <w:rsid w:val="00E27D27"/>
    <w:rsid w:val="00E27E7B"/>
    <w:rsid w:val="00E30F5B"/>
    <w:rsid w:val="00E3106A"/>
    <w:rsid w:val="00E313E2"/>
    <w:rsid w:val="00E319C8"/>
    <w:rsid w:val="00E31EA0"/>
    <w:rsid w:val="00E32581"/>
    <w:rsid w:val="00E33538"/>
    <w:rsid w:val="00E33549"/>
    <w:rsid w:val="00E339EA"/>
    <w:rsid w:val="00E33E0F"/>
    <w:rsid w:val="00E33E2F"/>
    <w:rsid w:val="00E34259"/>
    <w:rsid w:val="00E35112"/>
    <w:rsid w:val="00E352A1"/>
    <w:rsid w:val="00E354C9"/>
    <w:rsid w:val="00E35B38"/>
    <w:rsid w:val="00E35BF1"/>
    <w:rsid w:val="00E3642C"/>
    <w:rsid w:val="00E37986"/>
    <w:rsid w:val="00E4003D"/>
    <w:rsid w:val="00E404FD"/>
    <w:rsid w:val="00E405F5"/>
    <w:rsid w:val="00E40911"/>
    <w:rsid w:val="00E4296D"/>
    <w:rsid w:val="00E4356C"/>
    <w:rsid w:val="00E4361B"/>
    <w:rsid w:val="00E4398B"/>
    <w:rsid w:val="00E43E13"/>
    <w:rsid w:val="00E443CF"/>
    <w:rsid w:val="00E451E7"/>
    <w:rsid w:val="00E453F2"/>
    <w:rsid w:val="00E458E1"/>
    <w:rsid w:val="00E45AA2"/>
    <w:rsid w:val="00E4631B"/>
    <w:rsid w:val="00E46B92"/>
    <w:rsid w:val="00E473B4"/>
    <w:rsid w:val="00E50B8C"/>
    <w:rsid w:val="00E51B14"/>
    <w:rsid w:val="00E52D8E"/>
    <w:rsid w:val="00E55CC8"/>
    <w:rsid w:val="00E56F6E"/>
    <w:rsid w:val="00E57512"/>
    <w:rsid w:val="00E57798"/>
    <w:rsid w:val="00E57E29"/>
    <w:rsid w:val="00E60661"/>
    <w:rsid w:val="00E60C93"/>
    <w:rsid w:val="00E614CD"/>
    <w:rsid w:val="00E624AD"/>
    <w:rsid w:val="00E62862"/>
    <w:rsid w:val="00E633D0"/>
    <w:rsid w:val="00E641EB"/>
    <w:rsid w:val="00E64974"/>
    <w:rsid w:val="00E649AA"/>
    <w:rsid w:val="00E650F2"/>
    <w:rsid w:val="00E65338"/>
    <w:rsid w:val="00E6580D"/>
    <w:rsid w:val="00E67A35"/>
    <w:rsid w:val="00E70012"/>
    <w:rsid w:val="00E70211"/>
    <w:rsid w:val="00E704FE"/>
    <w:rsid w:val="00E708E9"/>
    <w:rsid w:val="00E70926"/>
    <w:rsid w:val="00E7116F"/>
    <w:rsid w:val="00E7124E"/>
    <w:rsid w:val="00E71E3F"/>
    <w:rsid w:val="00E71E5C"/>
    <w:rsid w:val="00E71F53"/>
    <w:rsid w:val="00E724BD"/>
    <w:rsid w:val="00E72672"/>
    <w:rsid w:val="00E73157"/>
    <w:rsid w:val="00E737F8"/>
    <w:rsid w:val="00E73D1A"/>
    <w:rsid w:val="00E755F0"/>
    <w:rsid w:val="00E76340"/>
    <w:rsid w:val="00E766BD"/>
    <w:rsid w:val="00E76E55"/>
    <w:rsid w:val="00E77D98"/>
    <w:rsid w:val="00E77EB9"/>
    <w:rsid w:val="00E800FC"/>
    <w:rsid w:val="00E8433D"/>
    <w:rsid w:val="00E85B20"/>
    <w:rsid w:val="00E86313"/>
    <w:rsid w:val="00E86362"/>
    <w:rsid w:val="00E8678E"/>
    <w:rsid w:val="00E87E33"/>
    <w:rsid w:val="00E90584"/>
    <w:rsid w:val="00E90678"/>
    <w:rsid w:val="00E90BDE"/>
    <w:rsid w:val="00E91AEF"/>
    <w:rsid w:val="00E91B1C"/>
    <w:rsid w:val="00E92768"/>
    <w:rsid w:val="00E9291A"/>
    <w:rsid w:val="00E92C65"/>
    <w:rsid w:val="00E92DC3"/>
    <w:rsid w:val="00E938C2"/>
    <w:rsid w:val="00E9393C"/>
    <w:rsid w:val="00E941DC"/>
    <w:rsid w:val="00E9433C"/>
    <w:rsid w:val="00E94BEC"/>
    <w:rsid w:val="00E950D3"/>
    <w:rsid w:val="00E95B8B"/>
    <w:rsid w:val="00E96177"/>
    <w:rsid w:val="00E96869"/>
    <w:rsid w:val="00E96993"/>
    <w:rsid w:val="00E96AC8"/>
    <w:rsid w:val="00E97AED"/>
    <w:rsid w:val="00EA0176"/>
    <w:rsid w:val="00EA02C1"/>
    <w:rsid w:val="00EA0902"/>
    <w:rsid w:val="00EA09CE"/>
    <w:rsid w:val="00EA0A3E"/>
    <w:rsid w:val="00EA14D1"/>
    <w:rsid w:val="00EA1A66"/>
    <w:rsid w:val="00EA3ACD"/>
    <w:rsid w:val="00EA3D87"/>
    <w:rsid w:val="00EA3E11"/>
    <w:rsid w:val="00EA49F1"/>
    <w:rsid w:val="00EA5192"/>
    <w:rsid w:val="00EA564B"/>
    <w:rsid w:val="00EA56A6"/>
    <w:rsid w:val="00EA5974"/>
    <w:rsid w:val="00EA5ABA"/>
    <w:rsid w:val="00EA5CB4"/>
    <w:rsid w:val="00EA6176"/>
    <w:rsid w:val="00EA6555"/>
    <w:rsid w:val="00EA79E5"/>
    <w:rsid w:val="00EB05E0"/>
    <w:rsid w:val="00EB13F3"/>
    <w:rsid w:val="00EB17D2"/>
    <w:rsid w:val="00EB18E6"/>
    <w:rsid w:val="00EB2054"/>
    <w:rsid w:val="00EB4CF4"/>
    <w:rsid w:val="00EB64C0"/>
    <w:rsid w:val="00EB6887"/>
    <w:rsid w:val="00EB6B4C"/>
    <w:rsid w:val="00EB7955"/>
    <w:rsid w:val="00EC00B9"/>
    <w:rsid w:val="00EC13C5"/>
    <w:rsid w:val="00EC1449"/>
    <w:rsid w:val="00EC2459"/>
    <w:rsid w:val="00EC27DE"/>
    <w:rsid w:val="00EC2A2D"/>
    <w:rsid w:val="00EC385C"/>
    <w:rsid w:val="00EC4608"/>
    <w:rsid w:val="00EC4C7E"/>
    <w:rsid w:val="00EC4CB8"/>
    <w:rsid w:val="00EC57A2"/>
    <w:rsid w:val="00EC6233"/>
    <w:rsid w:val="00EC63BE"/>
    <w:rsid w:val="00EC663C"/>
    <w:rsid w:val="00EC7222"/>
    <w:rsid w:val="00EC7BFD"/>
    <w:rsid w:val="00ED025C"/>
    <w:rsid w:val="00ED2F76"/>
    <w:rsid w:val="00ED31F0"/>
    <w:rsid w:val="00ED432F"/>
    <w:rsid w:val="00ED4380"/>
    <w:rsid w:val="00ED45C6"/>
    <w:rsid w:val="00ED4615"/>
    <w:rsid w:val="00ED4629"/>
    <w:rsid w:val="00ED4B2E"/>
    <w:rsid w:val="00ED4F49"/>
    <w:rsid w:val="00ED5A27"/>
    <w:rsid w:val="00ED664D"/>
    <w:rsid w:val="00ED67CE"/>
    <w:rsid w:val="00ED75C2"/>
    <w:rsid w:val="00ED7838"/>
    <w:rsid w:val="00EE20FC"/>
    <w:rsid w:val="00EE2C54"/>
    <w:rsid w:val="00EE3A66"/>
    <w:rsid w:val="00EE3BC2"/>
    <w:rsid w:val="00EE505E"/>
    <w:rsid w:val="00EE58A9"/>
    <w:rsid w:val="00EE594F"/>
    <w:rsid w:val="00EE5F6E"/>
    <w:rsid w:val="00EE6E72"/>
    <w:rsid w:val="00EE77EC"/>
    <w:rsid w:val="00EE7915"/>
    <w:rsid w:val="00EE7B59"/>
    <w:rsid w:val="00EE7BDE"/>
    <w:rsid w:val="00EE7F7A"/>
    <w:rsid w:val="00EF0C63"/>
    <w:rsid w:val="00EF0DB5"/>
    <w:rsid w:val="00EF1197"/>
    <w:rsid w:val="00EF1FFE"/>
    <w:rsid w:val="00EF2276"/>
    <w:rsid w:val="00EF2CD2"/>
    <w:rsid w:val="00EF2F4D"/>
    <w:rsid w:val="00EF3DAA"/>
    <w:rsid w:val="00EF445A"/>
    <w:rsid w:val="00EF48F1"/>
    <w:rsid w:val="00EF4DD3"/>
    <w:rsid w:val="00EF554E"/>
    <w:rsid w:val="00EF572A"/>
    <w:rsid w:val="00EF7615"/>
    <w:rsid w:val="00EF76E9"/>
    <w:rsid w:val="00EF7882"/>
    <w:rsid w:val="00F00099"/>
    <w:rsid w:val="00F0033A"/>
    <w:rsid w:val="00F00D7B"/>
    <w:rsid w:val="00F00E2D"/>
    <w:rsid w:val="00F0110A"/>
    <w:rsid w:val="00F01672"/>
    <w:rsid w:val="00F01DC0"/>
    <w:rsid w:val="00F01E92"/>
    <w:rsid w:val="00F03587"/>
    <w:rsid w:val="00F046E0"/>
    <w:rsid w:val="00F048A0"/>
    <w:rsid w:val="00F05209"/>
    <w:rsid w:val="00F10397"/>
    <w:rsid w:val="00F12AF6"/>
    <w:rsid w:val="00F12BAC"/>
    <w:rsid w:val="00F12C29"/>
    <w:rsid w:val="00F13039"/>
    <w:rsid w:val="00F131C8"/>
    <w:rsid w:val="00F1378B"/>
    <w:rsid w:val="00F14715"/>
    <w:rsid w:val="00F15242"/>
    <w:rsid w:val="00F158EF"/>
    <w:rsid w:val="00F16C6F"/>
    <w:rsid w:val="00F16F42"/>
    <w:rsid w:val="00F177E7"/>
    <w:rsid w:val="00F17FCA"/>
    <w:rsid w:val="00F209EE"/>
    <w:rsid w:val="00F20EAD"/>
    <w:rsid w:val="00F214F1"/>
    <w:rsid w:val="00F2166F"/>
    <w:rsid w:val="00F21E14"/>
    <w:rsid w:val="00F227D5"/>
    <w:rsid w:val="00F22C16"/>
    <w:rsid w:val="00F24316"/>
    <w:rsid w:val="00F24D01"/>
    <w:rsid w:val="00F25333"/>
    <w:rsid w:val="00F25690"/>
    <w:rsid w:val="00F256F9"/>
    <w:rsid w:val="00F25775"/>
    <w:rsid w:val="00F26FD0"/>
    <w:rsid w:val="00F270DC"/>
    <w:rsid w:val="00F27788"/>
    <w:rsid w:val="00F27C23"/>
    <w:rsid w:val="00F27F61"/>
    <w:rsid w:val="00F301AF"/>
    <w:rsid w:val="00F308B9"/>
    <w:rsid w:val="00F318C4"/>
    <w:rsid w:val="00F3193F"/>
    <w:rsid w:val="00F324C2"/>
    <w:rsid w:val="00F32A0F"/>
    <w:rsid w:val="00F33280"/>
    <w:rsid w:val="00F33B56"/>
    <w:rsid w:val="00F34C07"/>
    <w:rsid w:val="00F35056"/>
    <w:rsid w:val="00F35998"/>
    <w:rsid w:val="00F37A02"/>
    <w:rsid w:val="00F40386"/>
    <w:rsid w:val="00F409EF"/>
    <w:rsid w:val="00F40C48"/>
    <w:rsid w:val="00F41238"/>
    <w:rsid w:val="00F41FC6"/>
    <w:rsid w:val="00F4244A"/>
    <w:rsid w:val="00F42470"/>
    <w:rsid w:val="00F449D8"/>
    <w:rsid w:val="00F45167"/>
    <w:rsid w:val="00F462A6"/>
    <w:rsid w:val="00F4648A"/>
    <w:rsid w:val="00F468B1"/>
    <w:rsid w:val="00F4719A"/>
    <w:rsid w:val="00F4791F"/>
    <w:rsid w:val="00F47C8D"/>
    <w:rsid w:val="00F501CC"/>
    <w:rsid w:val="00F502EE"/>
    <w:rsid w:val="00F510AE"/>
    <w:rsid w:val="00F51B84"/>
    <w:rsid w:val="00F51D5A"/>
    <w:rsid w:val="00F522DF"/>
    <w:rsid w:val="00F5254B"/>
    <w:rsid w:val="00F5316E"/>
    <w:rsid w:val="00F53215"/>
    <w:rsid w:val="00F53542"/>
    <w:rsid w:val="00F54003"/>
    <w:rsid w:val="00F564EB"/>
    <w:rsid w:val="00F56820"/>
    <w:rsid w:val="00F568E9"/>
    <w:rsid w:val="00F56F96"/>
    <w:rsid w:val="00F574EB"/>
    <w:rsid w:val="00F57AAA"/>
    <w:rsid w:val="00F57E08"/>
    <w:rsid w:val="00F6008D"/>
    <w:rsid w:val="00F601F4"/>
    <w:rsid w:val="00F602DB"/>
    <w:rsid w:val="00F60352"/>
    <w:rsid w:val="00F608C8"/>
    <w:rsid w:val="00F6126D"/>
    <w:rsid w:val="00F6256C"/>
    <w:rsid w:val="00F62755"/>
    <w:rsid w:val="00F62A5F"/>
    <w:rsid w:val="00F6362E"/>
    <w:rsid w:val="00F64667"/>
    <w:rsid w:val="00F64931"/>
    <w:rsid w:val="00F6493A"/>
    <w:rsid w:val="00F64C6A"/>
    <w:rsid w:val="00F667D3"/>
    <w:rsid w:val="00F679C6"/>
    <w:rsid w:val="00F7131F"/>
    <w:rsid w:val="00F71D66"/>
    <w:rsid w:val="00F71E0F"/>
    <w:rsid w:val="00F72E93"/>
    <w:rsid w:val="00F7340C"/>
    <w:rsid w:val="00F73712"/>
    <w:rsid w:val="00F73D2E"/>
    <w:rsid w:val="00F74A44"/>
    <w:rsid w:val="00F74CB0"/>
    <w:rsid w:val="00F754C2"/>
    <w:rsid w:val="00F75A28"/>
    <w:rsid w:val="00F75A5A"/>
    <w:rsid w:val="00F75F56"/>
    <w:rsid w:val="00F76862"/>
    <w:rsid w:val="00F76972"/>
    <w:rsid w:val="00F76F62"/>
    <w:rsid w:val="00F774AC"/>
    <w:rsid w:val="00F80A95"/>
    <w:rsid w:val="00F80D0E"/>
    <w:rsid w:val="00F81C23"/>
    <w:rsid w:val="00F823E2"/>
    <w:rsid w:val="00F82508"/>
    <w:rsid w:val="00F82BBC"/>
    <w:rsid w:val="00F82C46"/>
    <w:rsid w:val="00F82F5B"/>
    <w:rsid w:val="00F831BA"/>
    <w:rsid w:val="00F838C4"/>
    <w:rsid w:val="00F839E7"/>
    <w:rsid w:val="00F83BAF"/>
    <w:rsid w:val="00F83C81"/>
    <w:rsid w:val="00F84522"/>
    <w:rsid w:val="00F84CFE"/>
    <w:rsid w:val="00F85186"/>
    <w:rsid w:val="00F855FE"/>
    <w:rsid w:val="00F86D62"/>
    <w:rsid w:val="00F87676"/>
    <w:rsid w:val="00F87A0D"/>
    <w:rsid w:val="00F87D42"/>
    <w:rsid w:val="00F87F61"/>
    <w:rsid w:val="00F90E0B"/>
    <w:rsid w:val="00F91515"/>
    <w:rsid w:val="00F919FB"/>
    <w:rsid w:val="00F91B79"/>
    <w:rsid w:val="00F92784"/>
    <w:rsid w:val="00F93311"/>
    <w:rsid w:val="00F94272"/>
    <w:rsid w:val="00F94A5B"/>
    <w:rsid w:val="00F955B7"/>
    <w:rsid w:val="00F9689C"/>
    <w:rsid w:val="00F96EEE"/>
    <w:rsid w:val="00F96FE5"/>
    <w:rsid w:val="00F9720D"/>
    <w:rsid w:val="00F9737A"/>
    <w:rsid w:val="00F976F8"/>
    <w:rsid w:val="00F97B75"/>
    <w:rsid w:val="00FA04B3"/>
    <w:rsid w:val="00FA095E"/>
    <w:rsid w:val="00FA0BDB"/>
    <w:rsid w:val="00FA1B5C"/>
    <w:rsid w:val="00FA1DDC"/>
    <w:rsid w:val="00FA24DF"/>
    <w:rsid w:val="00FA2CEF"/>
    <w:rsid w:val="00FA41CF"/>
    <w:rsid w:val="00FA46EA"/>
    <w:rsid w:val="00FA4D2C"/>
    <w:rsid w:val="00FA59EA"/>
    <w:rsid w:val="00FA5A4F"/>
    <w:rsid w:val="00FA5FA1"/>
    <w:rsid w:val="00FA6103"/>
    <w:rsid w:val="00FA6467"/>
    <w:rsid w:val="00FA6580"/>
    <w:rsid w:val="00FA6803"/>
    <w:rsid w:val="00FA700C"/>
    <w:rsid w:val="00FA723E"/>
    <w:rsid w:val="00FB00B4"/>
    <w:rsid w:val="00FB0108"/>
    <w:rsid w:val="00FB031D"/>
    <w:rsid w:val="00FB04CB"/>
    <w:rsid w:val="00FB06F9"/>
    <w:rsid w:val="00FB0CB6"/>
    <w:rsid w:val="00FB0FF5"/>
    <w:rsid w:val="00FB127E"/>
    <w:rsid w:val="00FB2BB5"/>
    <w:rsid w:val="00FB30DF"/>
    <w:rsid w:val="00FB32D4"/>
    <w:rsid w:val="00FB3693"/>
    <w:rsid w:val="00FB41CA"/>
    <w:rsid w:val="00FB4A4F"/>
    <w:rsid w:val="00FB5196"/>
    <w:rsid w:val="00FB58FA"/>
    <w:rsid w:val="00FB663D"/>
    <w:rsid w:val="00FB6D69"/>
    <w:rsid w:val="00FB6E83"/>
    <w:rsid w:val="00FB6F2F"/>
    <w:rsid w:val="00FB7650"/>
    <w:rsid w:val="00FC03CB"/>
    <w:rsid w:val="00FC131E"/>
    <w:rsid w:val="00FC2409"/>
    <w:rsid w:val="00FC28B2"/>
    <w:rsid w:val="00FC337A"/>
    <w:rsid w:val="00FC3C74"/>
    <w:rsid w:val="00FC3D45"/>
    <w:rsid w:val="00FC403D"/>
    <w:rsid w:val="00FC4111"/>
    <w:rsid w:val="00FC4234"/>
    <w:rsid w:val="00FC436D"/>
    <w:rsid w:val="00FC51E7"/>
    <w:rsid w:val="00FC5286"/>
    <w:rsid w:val="00FC54B5"/>
    <w:rsid w:val="00FC60D4"/>
    <w:rsid w:val="00FC64F7"/>
    <w:rsid w:val="00FC6E7B"/>
    <w:rsid w:val="00FC702A"/>
    <w:rsid w:val="00FC7245"/>
    <w:rsid w:val="00FC73CC"/>
    <w:rsid w:val="00FC74DB"/>
    <w:rsid w:val="00FC7A2A"/>
    <w:rsid w:val="00FD00B4"/>
    <w:rsid w:val="00FD0785"/>
    <w:rsid w:val="00FD0792"/>
    <w:rsid w:val="00FD08FE"/>
    <w:rsid w:val="00FD0A2B"/>
    <w:rsid w:val="00FD1874"/>
    <w:rsid w:val="00FD27C8"/>
    <w:rsid w:val="00FD2F42"/>
    <w:rsid w:val="00FD3216"/>
    <w:rsid w:val="00FD3808"/>
    <w:rsid w:val="00FD454A"/>
    <w:rsid w:val="00FD6D99"/>
    <w:rsid w:val="00FD78F2"/>
    <w:rsid w:val="00FE026F"/>
    <w:rsid w:val="00FE0351"/>
    <w:rsid w:val="00FE09DB"/>
    <w:rsid w:val="00FE0B7D"/>
    <w:rsid w:val="00FE0CE1"/>
    <w:rsid w:val="00FE1646"/>
    <w:rsid w:val="00FE1866"/>
    <w:rsid w:val="00FE190E"/>
    <w:rsid w:val="00FE28DA"/>
    <w:rsid w:val="00FE2CD4"/>
    <w:rsid w:val="00FE2EC1"/>
    <w:rsid w:val="00FE2EFC"/>
    <w:rsid w:val="00FE3034"/>
    <w:rsid w:val="00FE31D1"/>
    <w:rsid w:val="00FE409F"/>
    <w:rsid w:val="00FE5767"/>
    <w:rsid w:val="00FE584A"/>
    <w:rsid w:val="00FE5B41"/>
    <w:rsid w:val="00FE5BF9"/>
    <w:rsid w:val="00FE6386"/>
    <w:rsid w:val="00FE69E6"/>
    <w:rsid w:val="00FE703E"/>
    <w:rsid w:val="00FE7317"/>
    <w:rsid w:val="00FE7D56"/>
    <w:rsid w:val="00FF024C"/>
    <w:rsid w:val="00FF06A8"/>
    <w:rsid w:val="00FF1102"/>
    <w:rsid w:val="00FF1267"/>
    <w:rsid w:val="00FF1A3F"/>
    <w:rsid w:val="00FF215F"/>
    <w:rsid w:val="00FF2A4B"/>
    <w:rsid w:val="00FF32D9"/>
    <w:rsid w:val="00FF3A83"/>
    <w:rsid w:val="00FF3D64"/>
    <w:rsid w:val="00FF4AA8"/>
    <w:rsid w:val="00FF4C2C"/>
    <w:rsid w:val="00FF661D"/>
    <w:rsid w:val="00FF6ACC"/>
    <w:rsid w:val="00FF6ED4"/>
    <w:rsid w:val="00FF722A"/>
    <w:rsid w:val="00FF736E"/>
    <w:rsid w:val="00FF748F"/>
    <w:rsid w:val="00FF7857"/>
    <w:rsid w:val="00FF79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434343,#383838,#2e2e2e,#262626"/>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4B78"/>
    <w:pPr>
      <w:spacing w:before="120" w:after="120"/>
      <w:ind w:firstLine="284"/>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37515D"/>
    <w:pPr>
      <w:jc w:val="both"/>
    </w:pPr>
  </w:style>
  <w:style w:type="paragraph" w:customStyle="1" w:styleId="00-TituloPrincipal">
    <w:name w:val="0.0-Titulo Principal"/>
    <w:basedOn w:val="30-Parrafo"/>
    <w:next w:val="30-Parrafo"/>
    <w:qFormat/>
    <w:rsid w:val="0073155E"/>
    <w:pPr>
      <w:spacing w:before="600" w:after="0"/>
      <w:ind w:firstLine="0"/>
      <w:jc w:val="center"/>
      <w:outlineLvl w:val="0"/>
    </w:pPr>
    <w:rPr>
      <w:rFonts w:ascii="Barlow Condensed ExtraBold" w:hAnsi="Barlow Condensed ExtraBold"/>
      <w:b/>
      <w:i/>
      <w:smallCaps/>
      <w:sz w:val="56"/>
    </w:rPr>
  </w:style>
  <w:style w:type="paragraph" w:customStyle="1" w:styleId="04-Numeracin">
    <w:name w:val="0.4-Numeración"/>
    <w:basedOn w:val="30-Parrafo"/>
    <w:next w:val="30-Parrafo"/>
    <w:qFormat/>
    <w:rsid w:val="00AB6D7A"/>
    <w:pPr>
      <w:ind w:firstLine="0"/>
      <w:jc w:val="center"/>
    </w:pPr>
    <w:rPr>
      <w:rFonts w:ascii="Digital-7 Mono"/>
      <w:sz w:val="44"/>
      <w:lang w:eastAsia="es-AR"/>
    </w:rPr>
  </w:style>
  <w:style w:type="paragraph" w:customStyle="1" w:styleId="01-TituloSecundario">
    <w:name w:val="0.1-Titulo Secundario"/>
    <w:basedOn w:val="30-Parrafo"/>
    <w:next w:val="30-Parrafo"/>
    <w:qFormat/>
    <w:rsid w:val="00D7676E"/>
    <w:pPr>
      <w:spacing w:before="240" w:after="240"/>
      <w:ind w:firstLine="0"/>
      <w:jc w:val="center"/>
    </w:pPr>
    <w:rPr>
      <w:rFonts w:ascii="League Spartan" w:hAnsi="League Spartan"/>
      <w:caps/>
      <w:sz w:val="28"/>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DC0503"/>
    <w:pPr>
      <w:tabs>
        <w:tab w:val="center" w:pos="4419"/>
        <w:tab w:val="right" w:pos="8838"/>
      </w:tabs>
      <w:spacing w:after="0"/>
    </w:pPr>
  </w:style>
  <w:style w:type="character" w:customStyle="1" w:styleId="PiedepginaCar">
    <w:name w:val="Pie de página Car"/>
    <w:basedOn w:val="Fuentedeprrafopredeter"/>
    <w:link w:val="Piedepgina"/>
    <w:uiPriority w:val="99"/>
    <w:rsid w:val="00DC0503"/>
    <w:rPr>
      <w:rFonts w:ascii="Charter BT" w:hAnsi="Charter BT"/>
      <w:sz w:val="22"/>
      <w:szCs w:val="22"/>
      <w:lang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245FA1"/>
    <w:pPr>
      <w:numPr>
        <w:numId w:val="3"/>
      </w:numPr>
      <w:spacing w:before="0"/>
      <w:ind w:left="142"/>
    </w:pPr>
    <w:rPr>
      <w:i/>
      <w:sz w:val="22"/>
      <w:lang w:eastAsia="es-AR"/>
    </w:rPr>
  </w:style>
  <w:style w:type="paragraph" w:customStyle="1" w:styleId="110SubsexSolo">
    <w:name w:val="1.1.0º Subsex (Solo)"/>
    <w:basedOn w:val="30-Parrafo"/>
    <w:next w:val="30-Parrafo"/>
    <w:autoRedefine/>
    <w:qFormat/>
    <w:rsid w:val="002430EB"/>
    <w:pPr>
      <w:spacing w:before="360" w:after="240"/>
      <w:ind w:firstLine="0"/>
      <w:jc w:val="center"/>
      <w:outlineLvl w:val="1"/>
    </w:pPr>
    <w:rPr>
      <w:b/>
      <w:i/>
      <w:smallCaps/>
      <w:spacing w:val="-20"/>
      <w:sz w:val="28"/>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AB6D7A"/>
    <w:pPr>
      <w:pBdr>
        <w:bottom w:val="single" w:sz="12" w:space="1" w:color="1E1E1E" w:themeColor="background1"/>
      </w:pBdr>
      <w:shd w:val="solid" w:color="191919" w:fill="191919"/>
      <w:contextualSpacing/>
      <w:jc w:val="center"/>
      <w:outlineLvl w:val="1"/>
    </w:pPr>
    <w:rPr>
      <w:rFonts w:ascii="Barlow Condensed Medium" w:hAnsi="Barlow Condensed Medium"/>
      <w:b/>
      <w:i/>
      <w:caps/>
      <w:color w:val="FFFFFF"/>
      <w:spacing w:val="-20"/>
      <w:sz w:val="4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qFormat/>
    <w:rsid w:val="002430EB"/>
    <w:pPr>
      <w:spacing w:before="120" w:after="120"/>
      <w:contextualSpacing/>
      <w:jc w:val="center"/>
      <w:outlineLvl w:val="1"/>
    </w:pPr>
    <w:rPr>
      <w:rFonts w:ascii="Barlow Condensed Medium" w:hAnsi="Barlow Condensed Medium"/>
      <w:b/>
      <w:i/>
      <w:caps/>
      <w:color w:val="1E1E1E" w:themeColor="background1"/>
      <w:spacing w:val="-20"/>
      <w:sz w:val="40"/>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9B5752"/>
    <w:pPr>
      <w:shd w:val="pct5" w:color="auto" w:fill="auto"/>
      <w:spacing w:before="240" w:after="0"/>
    </w:pPr>
    <w:rPr>
      <w:b/>
      <w:i w:val="0"/>
      <w:spacing w:val="-6"/>
      <w:kern w:val="44"/>
      <w:sz w:val="20"/>
    </w:rPr>
  </w:style>
  <w:style w:type="paragraph" w:customStyle="1" w:styleId="112-SubsexSubtitulo">
    <w:name w:val="1.1.2º-Subsex (Subtitulo)"/>
    <w:qFormat/>
    <w:rsid w:val="00AB6D7A"/>
    <w:pPr>
      <w:spacing w:after="240"/>
      <w:contextualSpacing/>
      <w:jc w:val="center"/>
    </w:pPr>
    <w:rPr>
      <w:rFonts w:ascii="Charter BT" w:hAnsi="Charter BT"/>
      <w:i/>
      <w:caps/>
      <w:color w:val="1E1E1E" w:themeColor="background1"/>
      <w:sz w:val="24"/>
      <w:szCs w:val="22"/>
      <w:lang w:val="es-ES"/>
    </w:rPr>
  </w:style>
  <w:style w:type="paragraph" w:customStyle="1" w:styleId="03-TituloTerciarioSubrayado">
    <w:name w:val="0.3-Titulo Terciario (Subrayado)"/>
    <w:qFormat/>
    <w:rsid w:val="001613DB"/>
    <w:pPr>
      <w:spacing w:before="240" w:after="360"/>
      <w:contextualSpacing/>
      <w:jc w:val="center"/>
    </w:pPr>
    <w:rPr>
      <w:rFonts w:ascii="Charter BT" w:hAnsi="Charter BT"/>
      <w:b/>
      <w:i/>
      <w:smallCaps/>
      <w:color w:val="1E1E1E" w:themeColor="background1"/>
      <w:sz w:val="28"/>
      <w:szCs w:val="22"/>
      <w:u w:val="single"/>
      <w:lang w:val="es-ES" w:eastAsia="en-US"/>
    </w:rPr>
  </w:style>
  <w:style w:type="paragraph" w:customStyle="1" w:styleId="51-Formulas">
    <w:name w:val="5.1-Formulas"/>
    <w:next w:val="30-Parrafo"/>
    <w:rsid w:val="009B3076"/>
    <w:pPr>
      <w:jc w:val="center"/>
    </w:pPr>
    <w:rPr>
      <w:rFonts w:ascii="Courier New" w:hAnsi="Courier New"/>
      <w:color w:val="FDFDFD"/>
      <w:sz w:val="24"/>
      <w:szCs w:val="22"/>
      <w:lang w:val="es-ES"/>
    </w:rPr>
  </w:style>
  <w:style w:type="paragraph" w:customStyle="1" w:styleId="40-VietaBase">
    <w:name w:val="4.0-Viñeta Base"/>
    <w:basedOn w:val="Normal"/>
    <w:rsid w:val="004234E3"/>
    <w:pPr>
      <w:numPr>
        <w:numId w:val="2"/>
      </w:numPr>
      <w:jc w:val="both"/>
    </w:pPr>
  </w:style>
  <w:style w:type="paragraph" w:customStyle="1" w:styleId="31-ParrafoSinSangria">
    <w:name w:val="3.1-Parrafo Sin Sangria"/>
    <w:rsid w:val="0011044A"/>
    <w:rPr>
      <w:rFonts w:ascii="Charter BT" w:hAnsi="Charter BT"/>
      <w:color w:val="FFFFFF"/>
      <w:sz w:val="24"/>
      <w:szCs w:val="22"/>
      <w:lang w:val="es-ES" w:eastAsia="en-US"/>
    </w:rPr>
  </w:style>
  <w:style w:type="paragraph" w:customStyle="1" w:styleId="50-Simbolos">
    <w:name w:val="5.0-Simbolos"/>
    <w:basedOn w:val="Normal"/>
    <w:rsid w:val="00954592"/>
    <w:pPr>
      <w:spacing w:before="0" w:after="0"/>
      <w:ind w:firstLine="0"/>
      <w:jc w:val="center"/>
    </w:pPr>
    <w:rPr>
      <w:rFonts w:ascii="Wingdings 2" w:hAnsi="Wingdings 2"/>
      <w:sz w:val="48"/>
    </w:rPr>
  </w:style>
  <w:style w:type="paragraph" w:customStyle="1" w:styleId="411-VietaN">
    <w:name w:val="4.11-Viñeta Nº"/>
    <w:rsid w:val="0048131E"/>
    <w:pPr>
      <w:numPr>
        <w:numId w:val="5"/>
      </w:numPr>
      <w:spacing w:before="120" w:after="120"/>
    </w:pPr>
    <w:rPr>
      <w:rFonts w:ascii="Charter BT" w:hAnsi="Charter BT"/>
      <w:i/>
      <w:color w:val="1E1E1E" w:themeColor="background1"/>
      <w:sz w:val="22"/>
      <w:szCs w:val="22"/>
      <w:lang w:val="es-ES"/>
    </w:rPr>
  </w:style>
  <w:style w:type="paragraph" w:customStyle="1" w:styleId="412-VietaComacta">
    <w:name w:val="4.12-Viñeta Comacta"/>
    <w:rsid w:val="00417D4D"/>
    <w:pPr>
      <w:numPr>
        <w:numId w:val="4"/>
      </w:numPr>
      <w:ind w:left="227" w:hanging="227"/>
    </w:pPr>
    <w:rPr>
      <w:rFonts w:ascii="Charter BT" w:hAnsi="Charter BT"/>
      <w:i/>
      <w:color w:val="1E1E1E" w:themeColor="background1"/>
      <w:sz w:val="22"/>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pPr>
      <w:spacing w:after="120"/>
    </w:pPr>
  </w:style>
  <w:style w:type="paragraph" w:customStyle="1" w:styleId="60-Arquetipos">
    <w:name w:val="6.0-Arquetipos"/>
    <w:basedOn w:val="50-Simbolos"/>
    <w:rsid w:val="00144D35"/>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763462"/>
    <w:pPr>
      <w:tabs>
        <w:tab w:val="right" w:leader="dot" w:pos="9356"/>
      </w:tabs>
      <w:spacing w:before="240"/>
      <w:ind w:left="284" w:right="284" w:firstLine="0"/>
    </w:pPr>
    <w:rPr>
      <w:rFonts w:ascii="Barlow Condensed Medium" w:hAnsi="Barlow Condensed Medium" w:cstheme="minorHAnsi"/>
      <w:b/>
      <w:bCs/>
      <w:i/>
      <w:smallCaps/>
      <w:noProof/>
      <w:spacing w:val="-20"/>
      <w:sz w:val="40"/>
      <w:szCs w:val="20"/>
    </w:rPr>
  </w:style>
  <w:style w:type="paragraph" w:styleId="TDC2">
    <w:name w:val="toc 2"/>
    <w:basedOn w:val="Normal"/>
    <w:next w:val="Normal"/>
    <w:autoRedefine/>
    <w:uiPriority w:val="39"/>
    <w:unhideWhenUsed/>
    <w:qFormat/>
    <w:rsid w:val="00763462"/>
    <w:pPr>
      <w:tabs>
        <w:tab w:val="right" w:leader="dot" w:pos="9356"/>
      </w:tabs>
      <w:spacing w:before="0" w:after="0"/>
      <w:ind w:left="510" w:right="284" w:firstLine="0"/>
      <w:mirrorIndents/>
    </w:pPr>
    <w:rPr>
      <w:rFonts w:cstheme="minorHAnsi"/>
      <w:i/>
      <w:smallCaps/>
      <w:sz w:val="22"/>
      <w:szCs w:val="20"/>
    </w:rPr>
  </w:style>
  <w:style w:type="paragraph" w:styleId="TDC3">
    <w:name w:val="toc 3"/>
    <w:basedOn w:val="Normal"/>
    <w:next w:val="Normal"/>
    <w:autoRedefine/>
    <w:uiPriority w:val="39"/>
    <w:unhideWhenUsed/>
    <w:qFormat/>
    <w:rsid w:val="00763462"/>
    <w:pPr>
      <w:tabs>
        <w:tab w:val="right" w:leader="dot" w:pos="9345"/>
      </w:tabs>
      <w:spacing w:before="0" w:after="0"/>
      <w:ind w:left="737" w:right="284" w:firstLine="0"/>
      <w:mirrorIndents/>
    </w:pPr>
    <w:rPr>
      <w:rFonts w:asciiTheme="minorHAnsi" w:hAnsiTheme="minorHAnsi" w:cstheme="minorHAnsi"/>
      <w:i/>
      <w:iCs/>
      <w:smallCaps/>
      <w:sz w:val="22"/>
      <w:szCs w:val="20"/>
    </w:rPr>
  </w:style>
  <w:style w:type="character" w:styleId="Hipervnculo">
    <w:name w:val="Hyperlink"/>
    <w:basedOn w:val="Fuentedeprrafopredeter"/>
    <w:uiPriority w:val="99"/>
    <w:unhideWhenUsed/>
    <w:rsid w:val="00763462"/>
    <w:rPr>
      <w:color w:val="1E1E1E" w:themeColor="background1"/>
      <w:u w:val="single"/>
    </w:rPr>
  </w:style>
  <w:style w:type="paragraph" w:customStyle="1" w:styleId="10-2SeccionSubtitulo">
    <w:name w:val="1.0-2º Seccion (Subtitulo)"/>
    <w:rsid w:val="00AB6D7A"/>
    <w:pPr>
      <w:spacing w:before="120" w:after="360"/>
      <w:jc w:val="center"/>
    </w:pPr>
    <w:rPr>
      <w:rFonts w:ascii="Barlow Condensed Medium" w:hAnsi="Barlow Condensed Medium"/>
      <w:i/>
      <w:caps/>
      <w:color w:val="1E1E1E" w:themeColor="background1"/>
      <w:spacing w:val="-20"/>
      <w:sz w:val="40"/>
      <w:szCs w:val="22"/>
      <w:lang w:val="es-ES" w:eastAsia="en-US"/>
    </w:rPr>
  </w:style>
  <w:style w:type="paragraph" w:customStyle="1" w:styleId="122EtiquetaSubtitulo">
    <w:name w:val="1.2.2º Etiqueta (Subtitulo)"/>
    <w:rsid w:val="00170826"/>
    <w:pPr>
      <w:shd w:val="pct10" w:color="EEEEEE" w:fill="EEEEEE"/>
      <w:jc w:val="center"/>
    </w:pPr>
    <w:rPr>
      <w:rFonts w:ascii="Charter BT" w:hAnsi="Charter BT"/>
      <w:i/>
      <w:caps/>
      <w:color w:val="1D1B11" w:themeColor="background2" w:themeShade="1A"/>
      <w:szCs w:val="22"/>
      <w:lang w:val="es-ES"/>
    </w:rPr>
  </w:style>
  <w:style w:type="paragraph" w:styleId="TDC4">
    <w:name w:val="toc 4"/>
    <w:basedOn w:val="Normal"/>
    <w:next w:val="Normal"/>
    <w:autoRedefine/>
    <w:uiPriority w:val="39"/>
    <w:unhideWhenUsed/>
    <w:rsid w:val="00763462"/>
    <w:pPr>
      <w:tabs>
        <w:tab w:val="right" w:leader="dot" w:pos="9345"/>
      </w:tabs>
      <w:spacing w:before="0" w:after="0"/>
      <w:ind w:left="1021" w:right="284" w:firstLine="0"/>
      <w:mirrorIndents/>
    </w:pPr>
    <w:rPr>
      <w:rFonts w:asciiTheme="minorHAnsi" w:hAnsiTheme="minorHAnsi" w:cstheme="minorHAnsi"/>
      <w:i/>
      <w:spacing w:val="-4"/>
      <w:sz w:val="20"/>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67A2D"/>
    <w:pPr>
      <w:pBdr>
        <w:top w:val="single" w:sz="12" w:space="1" w:color="191919"/>
      </w:pBdr>
      <w:shd w:val="solid" w:color="191919" w:fill="191919"/>
      <w:spacing w:before="360" w:after="0"/>
    </w:pPr>
    <w:rPr>
      <w:b/>
      <w:i/>
      <w:color w:val="FFFFFF"/>
      <w:sz w:val="32"/>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6"/>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2430EB"/>
    <w:pPr>
      <w:numPr>
        <w:numId w:val="7"/>
      </w:numPr>
      <w:spacing w:before="120" w:after="120"/>
      <w:ind w:left="284" w:right="170" w:hanging="284"/>
    </w:pPr>
    <w:rPr>
      <w:rFonts w:ascii="Charter BT" w:hAnsi="Charter BT"/>
      <w:i/>
      <w:color w:val="1E1E1E" w:themeColor="background1"/>
      <w:sz w:val="24"/>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2430EB"/>
    <w:pPr>
      <w:numPr>
        <w:numId w:val="8"/>
      </w:numPr>
      <w:ind w:left="284" w:hanging="284"/>
    </w:pPr>
  </w:style>
  <w:style w:type="paragraph" w:customStyle="1" w:styleId="443-Sintesis">
    <w:name w:val="4.4.3-Sintesis"/>
    <w:basedOn w:val="441-Tesis"/>
    <w:rsid w:val="00CD3B2D"/>
    <w:pPr>
      <w:numPr>
        <w:numId w:val="9"/>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D47013"/>
    <w:pPr>
      <w:spacing w:after="240"/>
      <w:ind w:left="170"/>
    </w:pPr>
    <w:rPr>
      <w:rFonts w:ascii="Charter BT" w:hAnsi="Charter BT"/>
      <w:i/>
      <w:sz w:val="24"/>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spacing w:after="240"/>
    </w:pPr>
  </w:style>
  <w:style w:type="paragraph" w:customStyle="1" w:styleId="06-NiumercionSeccion">
    <w:name w:val="0.6-Niumercion (Seccion)"/>
    <w:rsid w:val="00AB6D7A"/>
    <w:pPr>
      <w:pBdr>
        <w:top w:val="thinThickSmallGap" w:sz="24" w:space="15" w:color="1E1E1E" w:themeColor="background1"/>
      </w:pBdr>
      <w:spacing w:before="360" w:after="120"/>
      <w:jc w:val="center"/>
    </w:pPr>
    <w:rPr>
      <w:rFonts w:ascii="Digital-7 Mono" w:hAnsi="Charter BT"/>
      <w:i/>
      <w:color w:val="1E1E1E" w:themeColor="background1"/>
      <w:sz w:val="36"/>
      <w:szCs w:val="22"/>
      <w:lang w:val="es-ES"/>
      <w14:textOutline w14:w="9525" w14:cap="rnd" w14:cmpd="sng" w14:algn="ctr">
        <w14:noFill/>
        <w14:prstDash w14:val="solid"/>
        <w14:bevel/>
      </w14:textOutline>
    </w:rPr>
  </w:style>
  <w:style w:type="paragraph" w:customStyle="1" w:styleId="60-2ArquetiposColor">
    <w:name w:val="6.0-2Arquetipos Color"/>
    <w:rsid w:val="00B15E61"/>
    <w:pPr>
      <w:spacing w:after="360"/>
      <w:jc w:val="center"/>
    </w:pPr>
    <w:rPr>
      <w:rFonts w:ascii="HamburgSymbols" w:hAnsi="HamburgSymbols"/>
      <w:color w:val="1E1E1E" w:themeColor="background1"/>
      <w:sz w:val="66"/>
      <w:szCs w:val="22"/>
      <w:lang w:val="es-ES" w:eastAsia="en-US"/>
    </w:rPr>
  </w:style>
  <w:style w:type="paragraph" w:customStyle="1" w:styleId="131Roja">
    <w:name w:val="1.3.1º (Roja)"/>
    <w:basedOn w:val="121EtiquetaTitulo"/>
    <w:rsid w:val="002430EB"/>
    <w:pPr>
      <w:shd w:val="solid" w:color="960000" w:fill="C00000"/>
      <w:outlineLvl w:val="2"/>
    </w:pPr>
    <w:rPr>
      <w:rFonts w:ascii="Barlow Condensed Medium" w:hAnsi="Barlow Condensed Medium"/>
      <w:b w:val="0"/>
      <w:caps/>
      <w:smallCaps w:val="0"/>
      <w:color w:val="FDFDFD"/>
      <w:sz w:val="30"/>
    </w:rPr>
  </w:style>
  <w:style w:type="paragraph" w:customStyle="1" w:styleId="135Azul">
    <w:name w:val="1.3.5° (Azul)"/>
    <w:basedOn w:val="131Roja"/>
    <w:rsid w:val="00170826"/>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417D4D"/>
    <w:pPr>
      <w:shd w:val="solid" w:color="565656" w:themeColor="background1" w:themeTint="BF" w:fill="565656" w:themeFill="background1" w:themeFillTint="BF"/>
    </w:pPr>
    <w:rPr>
      <w:rFonts w:ascii="Futura XBlkCnIt BT" w:hAnsi="Futura XBlkCnIt BT"/>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73155E"/>
    <w:pPr>
      <w:shd w:val="solid" w:color="C6C6C6" w:themeColor="background1" w:themeTint="40" w:fill="C6C6C6" w:themeFill="background1" w:themeFillTint="40"/>
    </w:pPr>
    <w:rPr>
      <w:caps w:val="0"/>
      <w:smallCaps/>
      <w:sz w:val="24"/>
    </w:rPr>
  </w:style>
  <w:style w:type="paragraph" w:customStyle="1" w:styleId="138Negro">
    <w:name w:val="1.3.8º (Negro)"/>
    <w:basedOn w:val="131Roja"/>
    <w:rsid w:val="002430EB"/>
    <w:pPr>
      <w:shd w:val="solid" w:color="0F0F0F" w:fill="0F0F0F"/>
    </w:pPr>
    <w:rPr>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basedOn w:val="30-Parrafo"/>
    <w:rsid w:val="00451B78"/>
    <w:pPr>
      <w:spacing w:after="480"/>
    </w:p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417D4D"/>
    <w:pPr>
      <w:numPr>
        <w:numId w:val="11"/>
      </w:numPr>
      <w:ind w:left="113" w:hanging="340"/>
    </w:pPr>
    <w:rPr>
      <w:rFonts w:ascii="Charter BT" w:hAnsi="Charter BT"/>
      <w:color w:val="1E1E1E" w:themeColor="background1"/>
      <w:sz w:val="24"/>
      <w:szCs w:val="22"/>
      <w:lang w:val="es-ES"/>
    </w:rPr>
  </w:style>
  <w:style w:type="paragraph" w:customStyle="1" w:styleId="411-VietaX">
    <w:name w:val="4.11-Viñeta X"/>
    <w:basedOn w:val="31-ParrafoSinSangria"/>
    <w:rsid w:val="00FB06F9"/>
    <w:pPr>
      <w:numPr>
        <w:numId w:val="12"/>
      </w:numPr>
      <w:ind w:left="130" w:hanging="357"/>
    </w:pPr>
    <w:rPr>
      <w:lang w:val="es-AR" w:eastAsia="es-AR"/>
    </w:rPr>
  </w:style>
  <w:style w:type="paragraph" w:customStyle="1" w:styleId="31b-ParrafoCerrado">
    <w:name w:val="3.1b-Parrafo Cerrado"/>
    <w:basedOn w:val="30-Parrafo"/>
    <w:rsid w:val="0073155E"/>
    <w:pPr>
      <w:pBdr>
        <w:left w:val="wave" w:sz="6" w:space="4" w:color="C6C6C6" w:themeColor="background1" w:themeTint="40"/>
      </w:pBdr>
      <w:ind w:left="113"/>
    </w:pPr>
  </w:style>
  <w:style w:type="paragraph" w:customStyle="1" w:styleId="61b-FigurasLinea">
    <w:name w:val="6.1b-Figuras Linea"/>
    <w:basedOn w:val="61-Figuras"/>
    <w:rsid w:val="00763462"/>
    <w:pPr>
      <w:pBdr>
        <w:left w:val="wave" w:sz="6" w:space="4" w:color="C6C6C6" w:themeColor="background1" w:themeTint="40"/>
      </w:pBdr>
      <w:spacing w:before="0"/>
      <w:ind w:left="113"/>
    </w:pPr>
    <w:rPr>
      <w:b/>
      <w:color w:val="1E1E1E" w:themeColor="background1"/>
      <w:sz w:val="56"/>
    </w:rPr>
  </w:style>
  <w:style w:type="paragraph" w:customStyle="1" w:styleId="30b-Parrafoanterior">
    <w:name w:val="3.0.b-Parrafo anterior"/>
    <w:basedOn w:val="30-Parrafo"/>
    <w:rsid w:val="00AB6D7A"/>
    <w:pPr>
      <w:spacing w:before="360"/>
    </w:pPr>
    <w:rPr>
      <w:rFonts w:eastAsia="Times New Roman"/>
      <w:lang w:val="es-AR" w:eastAsia="es-AR"/>
    </w:rPr>
  </w:style>
  <w:style w:type="table" w:styleId="Sombreadoclaro-nfasis1">
    <w:name w:val="Light Shading Accent 1"/>
    <w:basedOn w:val="Tablanormal"/>
    <w:uiPriority w:val="60"/>
    <w:rsid w:val="00147FD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6B77E8"/>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staclara-nfasis1">
    <w:name w:val="Light List Accent 1"/>
    <w:basedOn w:val="Tablanormal"/>
    <w:uiPriority w:val="61"/>
    <w:rsid w:val="006B77E8"/>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ombreadomedio2-nfasis4">
    <w:name w:val="Medium Shading 2 Accent 4"/>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1E1E1E"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1E1E1E"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1E1E1E" w:themeFill="background1"/>
      </w:tcPr>
    </w:tblStylePr>
    <w:tblStylePr w:type="lastRow">
      <w:tblPr/>
      <w:tcPr>
        <w:tcBorders>
          <w:top w:val="single" w:sz="8" w:space="0" w:color="4F81BD" w:themeColor="accen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4F81BD" w:themeColor="accent1"/>
          <w:insideH w:val="nil"/>
          <w:insideV w:val="nil"/>
        </w:tcBorders>
        <w:shd w:val="clear" w:color="auto" w:fill="1E1E1E" w:themeFill="background1"/>
      </w:tcPr>
    </w:tblStylePr>
    <w:tblStylePr w:type="lastCol">
      <w:tblPr/>
      <w:tcPr>
        <w:tcBorders>
          <w:top w:val="nil"/>
          <w:left w:val="single" w:sz="8" w:space="0" w:color="4F81BD" w:themeColor="accen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nfasis2">
    <w:name w:val="Medium List 2 Accent 2"/>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tblPr/>
      <w:tcPr>
        <w:tcBorders>
          <w:top w:val="single" w:sz="8" w:space="0" w:color="C0504D" w:themeColor="accent2"/>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C0504D" w:themeColor="accent2"/>
          <w:insideH w:val="nil"/>
          <w:insideV w:val="nil"/>
        </w:tcBorders>
        <w:shd w:val="clear" w:color="auto" w:fill="1E1E1E" w:themeFill="background1"/>
      </w:tcPr>
    </w:tblStylePr>
    <w:tblStylePr w:type="lastCol">
      <w:tblPr/>
      <w:tcPr>
        <w:tcBorders>
          <w:top w:val="nil"/>
          <w:left w:val="single" w:sz="8" w:space="0" w:color="C0504D" w:themeColor="accent2"/>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1E1E1E" w:themeFill="background1"/>
      </w:tcPr>
    </w:tblStylePr>
    <w:tblStylePr w:type="swCell">
      <w:tblPr/>
      <w:tcPr>
        <w:tcBorders>
          <w:top w:val="nil"/>
        </w:tcBorders>
      </w:tcPr>
    </w:tblStylePr>
  </w:style>
  <w:style w:type="table" w:styleId="Cuadrculamedia1-nfasis1">
    <w:name w:val="Medium Grid 1 Accent 1"/>
    <w:basedOn w:val="Tablanormal"/>
    <w:uiPriority w:val="67"/>
    <w:rsid w:val="006B77E8"/>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6">
    <w:name w:val="Medium Grid 1 Accent 6"/>
    <w:basedOn w:val="Tablanormal"/>
    <w:uiPriority w:val="67"/>
    <w:rsid w:val="006B77E8"/>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3">
    <w:name w:val="Medium Grid 3"/>
    <w:basedOn w:val="Tablanormal"/>
    <w:uiPriority w:val="69"/>
    <w:rsid w:val="006B77E8"/>
    <w:tblPr>
      <w:tblStyleRowBandSize w:val="1"/>
      <w:tblStyleColBandSize w:val="1"/>
      <w:tblInd w:w="0" w:type="dxa"/>
      <w:tbl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6" w:space="0" w:color="1E1E1E" w:themeColor="background1"/>
        <w:insideV w:val="single" w:sz="6" w:space="0" w:color="1E1E1E" w:themeColor="background1"/>
      </w:tblBorders>
      <w:tblCellMar>
        <w:top w:w="0" w:type="dxa"/>
        <w:left w:w="108" w:type="dxa"/>
        <w:bottom w:w="0" w:type="dxa"/>
        <w:right w:w="108" w:type="dxa"/>
      </w:tblCellMar>
    </w:tblPr>
    <w:tcPr>
      <w:shd w:val="clear" w:color="auto" w:fill="F6F6F6" w:themeFill="text1" w:themeFillTint="3F"/>
    </w:tcPr>
    <w:tblStylePr w:type="firstRow">
      <w:rPr>
        <w:b/>
        <w:bCs/>
        <w:i w:val="0"/>
        <w:iCs w:val="0"/>
        <w:color w:val="1E1E1E" w:themeColor="background1"/>
      </w:rPr>
      <w:tblPr/>
      <w:tcPr>
        <w:tcBorders>
          <w:top w:val="single" w:sz="8" w:space="0" w:color="1E1E1E" w:themeColor="background1"/>
          <w:left w:val="single" w:sz="8" w:space="0" w:color="1E1E1E" w:themeColor="background1"/>
          <w:bottom w:val="single" w:sz="24"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lastRow">
      <w:rPr>
        <w:b/>
        <w:bCs/>
        <w:i w:val="0"/>
        <w:iCs w:val="0"/>
        <w:color w:val="1E1E1E" w:themeColor="background1"/>
      </w:rPr>
      <w:tblPr/>
      <w:tcPr>
        <w:tcBorders>
          <w:top w:val="single" w:sz="24" w:space="0" w:color="1E1E1E" w:themeColor="background1"/>
          <w:left w:val="single" w:sz="8" w:space="0" w:color="1E1E1E" w:themeColor="background1"/>
          <w:bottom w:val="single" w:sz="8"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firstCol">
      <w:rPr>
        <w:b/>
        <w:bCs/>
        <w:i w:val="0"/>
        <w:iCs w:val="0"/>
        <w:color w:val="1E1E1E" w:themeColor="background1"/>
      </w:rPr>
      <w:tblPr/>
      <w:tcPr>
        <w:tcBorders>
          <w:left w:val="single" w:sz="8" w:space="0" w:color="1E1E1E" w:themeColor="background1"/>
          <w:right w:val="single" w:sz="24" w:space="0" w:color="1E1E1E" w:themeColor="background1"/>
          <w:insideH w:val="nil"/>
          <w:insideV w:val="nil"/>
        </w:tcBorders>
        <w:shd w:val="clear" w:color="auto" w:fill="DDDDDD" w:themeFill="text1"/>
      </w:tcPr>
    </w:tblStylePr>
    <w:tblStylePr w:type="lastCol">
      <w:rPr>
        <w:b/>
        <w:bCs/>
        <w:i w:val="0"/>
        <w:iCs w:val="0"/>
        <w:color w:val="1E1E1E" w:themeColor="background1"/>
      </w:rPr>
      <w:tblPr/>
      <w:tcPr>
        <w:tcBorders>
          <w:top w:val="nil"/>
          <w:left w:val="single" w:sz="24" w:space="0" w:color="1E1E1E" w:themeColor="background1"/>
          <w:bottom w:val="nil"/>
          <w:right w:val="nil"/>
          <w:insideH w:val="nil"/>
          <w:insideV w:val="nil"/>
        </w:tcBorders>
        <w:shd w:val="clear" w:color="auto" w:fill="DDDDDD" w:themeFill="text1"/>
      </w:tcPr>
    </w:tblStylePr>
    <w:tblStylePr w:type="band1Vert">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nil"/>
          <w:insideV w:val="nil"/>
        </w:tcBorders>
        <w:shd w:val="clear" w:color="auto" w:fill="EEEEEE" w:themeFill="text1" w:themeFillTint="7F"/>
      </w:tcPr>
    </w:tblStylePr>
    <w:tblStylePr w:type="band1Horz">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8" w:space="0" w:color="1E1E1E" w:themeColor="background1"/>
          <w:insideV w:val="single" w:sz="8" w:space="0" w:color="1E1E1E" w:themeColor="background1"/>
        </w:tcBorders>
        <w:shd w:val="clear" w:color="auto" w:fill="EEEEEE" w:themeFill="text1" w:themeFillTint="7F"/>
      </w:tcPr>
    </w:tblStylePr>
  </w:style>
  <w:style w:type="table" w:styleId="Listaoscura-nfasis1">
    <w:name w:val="Dark List Accent 1"/>
    <w:basedOn w:val="Tablanormal"/>
    <w:uiPriority w:val="70"/>
    <w:rsid w:val="006B77E8"/>
    <w:rPr>
      <w:color w:val="1E1E1E"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1E1E1E" w:themeColor="background1"/>
          <w:right w:val="nil"/>
          <w:insideH w:val="nil"/>
          <w:insideV w:val="nil"/>
        </w:tcBorders>
        <w:shd w:val="clear" w:color="auto" w:fill="DDDDDD" w:themeFill="text1"/>
      </w:tcPr>
    </w:tblStylePr>
    <w:tblStylePr w:type="lastRow">
      <w:tblPr/>
      <w:tcPr>
        <w:tcBorders>
          <w:top w:val="single" w:sz="18" w:space="0" w:color="1E1E1E"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1E1E1E" w:themeColor="background1"/>
          <w:insideH w:val="nil"/>
          <w:insideV w:val="nil"/>
        </w:tcBorders>
        <w:shd w:val="clear" w:color="auto" w:fill="365F91" w:themeFill="accent1" w:themeFillShade="BF"/>
      </w:tcPr>
    </w:tblStylePr>
    <w:tblStylePr w:type="lastCol">
      <w:tblPr/>
      <w:tcPr>
        <w:tcBorders>
          <w:top w:val="nil"/>
          <w:left w:val="single" w:sz="18" w:space="0" w:color="1E1E1E"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uadrculavistosa-nfasis1">
    <w:name w:val="Colorful Grid Accent 1"/>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DDDDDD" w:themeColor="text1"/>
      </w:rPr>
      <w:tblPr/>
      <w:tcPr>
        <w:shd w:val="clear" w:color="auto" w:fill="B8CCE4" w:themeFill="accent1" w:themeFillTint="66"/>
      </w:tcPr>
    </w:tblStylePr>
    <w:tblStylePr w:type="firstCol">
      <w:rPr>
        <w:color w:val="1E1E1E" w:themeColor="background1"/>
      </w:rPr>
      <w:tblPr/>
      <w:tcPr>
        <w:shd w:val="clear" w:color="auto" w:fill="365F91" w:themeFill="accent1" w:themeFillShade="BF"/>
      </w:tcPr>
    </w:tblStylePr>
    <w:tblStylePr w:type="lastCol">
      <w:rPr>
        <w:color w:val="1E1E1E"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6">
    <w:name w:val="Colorful Grid Accent 6"/>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DDDDDD" w:themeColor="text1"/>
      </w:rPr>
      <w:tblPr/>
      <w:tcPr>
        <w:shd w:val="clear" w:color="auto" w:fill="FBD4B4" w:themeFill="accent6" w:themeFillTint="66"/>
      </w:tcPr>
    </w:tblStylePr>
    <w:tblStylePr w:type="firstCol">
      <w:rPr>
        <w:color w:val="1E1E1E" w:themeColor="background1"/>
      </w:rPr>
      <w:tblPr/>
      <w:tcPr>
        <w:shd w:val="clear" w:color="auto" w:fill="E36C0A" w:themeFill="accent6" w:themeFillShade="BF"/>
      </w:tcPr>
    </w:tblStylePr>
    <w:tblStylePr w:type="lastCol">
      <w:rPr>
        <w:color w:val="1E1E1E"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vistosa">
    <w:name w:val="Colorful Grid"/>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8F8F8" w:themeFill="text1" w:themeFillTint="33"/>
    </w:tcPr>
    <w:tblStylePr w:type="firstRow">
      <w:rPr>
        <w:b/>
        <w:bCs/>
      </w:rPr>
      <w:tblPr/>
      <w:tcPr>
        <w:shd w:val="clear" w:color="auto" w:fill="F1F1F1" w:themeFill="text1" w:themeFillTint="66"/>
      </w:tcPr>
    </w:tblStylePr>
    <w:tblStylePr w:type="lastRow">
      <w:rPr>
        <w:b/>
        <w:bCs/>
        <w:color w:val="DDDDDD" w:themeColor="text1"/>
      </w:rPr>
      <w:tblPr/>
      <w:tcPr>
        <w:shd w:val="clear" w:color="auto" w:fill="F1F1F1" w:themeFill="text1" w:themeFillTint="66"/>
      </w:tcPr>
    </w:tblStylePr>
    <w:tblStylePr w:type="firstCol">
      <w:rPr>
        <w:color w:val="1E1E1E" w:themeColor="background1"/>
      </w:rPr>
      <w:tblPr/>
      <w:tcPr>
        <w:shd w:val="clear" w:color="auto" w:fill="A5A5A5" w:themeFill="text1" w:themeFillShade="BF"/>
      </w:tcPr>
    </w:tblStylePr>
    <w:tblStylePr w:type="lastCol">
      <w:rPr>
        <w:color w:val="1E1E1E" w:themeColor="background1"/>
      </w:rPr>
      <w:tblPr/>
      <w:tcPr>
        <w:shd w:val="clear" w:color="auto" w:fill="A5A5A5" w:themeFill="text1" w:themeFillShade="BF"/>
      </w:tcPr>
    </w:tblStylePr>
    <w:tblStylePr w:type="band1Vert">
      <w:tblPr/>
      <w:tcPr>
        <w:shd w:val="clear" w:color="auto" w:fill="EEEEEE" w:themeFill="text1" w:themeFillTint="7F"/>
      </w:tcPr>
    </w:tblStylePr>
    <w:tblStylePr w:type="band1Horz">
      <w:tblPr/>
      <w:tcPr>
        <w:shd w:val="clear" w:color="auto" w:fill="EEEEEE" w:themeFill="text1" w:themeFillTint="7F"/>
      </w:tcPr>
    </w:tblStylePr>
  </w:style>
  <w:style w:type="table" w:styleId="Cuadrculavistosa-nfasis2">
    <w:name w:val="Colorful Grid Accent 2"/>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DDDDDD" w:themeColor="text1"/>
      </w:rPr>
      <w:tblPr/>
      <w:tcPr>
        <w:shd w:val="clear" w:color="auto" w:fill="E5B8B7" w:themeFill="accent2" w:themeFillTint="66"/>
      </w:tcPr>
    </w:tblStylePr>
    <w:tblStylePr w:type="firstCol">
      <w:rPr>
        <w:color w:val="1E1E1E" w:themeColor="background1"/>
      </w:rPr>
      <w:tblPr/>
      <w:tcPr>
        <w:shd w:val="clear" w:color="auto" w:fill="943634" w:themeFill="accent2" w:themeFillShade="BF"/>
      </w:tcPr>
    </w:tblStylePr>
    <w:tblStylePr w:type="lastCol">
      <w:rPr>
        <w:color w:val="1E1E1E"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ombreadovistoso">
    <w:name w:val="Colorful Shading"/>
    <w:basedOn w:val="Tablanormal"/>
    <w:uiPriority w:val="71"/>
    <w:rsid w:val="006B77E8"/>
    <w:rPr>
      <w:color w:val="DDDDDD" w:themeColor="text1"/>
    </w:rPr>
    <w:tblPr>
      <w:tblStyleRowBandSize w:val="1"/>
      <w:tblStyleColBandSize w:val="1"/>
      <w:tblInd w:w="0" w:type="dxa"/>
      <w:tblBorders>
        <w:top w:val="single" w:sz="24" w:space="0" w:color="C0504D" w:themeColor="accent2"/>
        <w:left w:val="single" w:sz="4" w:space="0" w:color="DDDDDD" w:themeColor="text1"/>
        <w:bottom w:val="single" w:sz="4" w:space="0" w:color="DDDDDD" w:themeColor="text1"/>
        <w:right w:val="single" w:sz="4" w:space="0" w:color="DDDDDD" w:themeColor="text1"/>
        <w:insideH w:val="single" w:sz="4" w:space="0" w:color="1E1E1E" w:themeColor="background1"/>
        <w:insideV w:val="single" w:sz="4" w:space="0" w:color="1E1E1E" w:themeColor="background1"/>
      </w:tblBorders>
      <w:tblCellMar>
        <w:top w:w="0" w:type="dxa"/>
        <w:left w:w="108" w:type="dxa"/>
        <w:bottom w:w="0" w:type="dxa"/>
        <w:right w:w="108" w:type="dxa"/>
      </w:tblCellMar>
    </w:tblPr>
    <w:tcPr>
      <w:shd w:val="clear" w:color="auto" w:fill="FBFBF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rPr>
        <w:b/>
        <w:bCs/>
        <w:color w:val="1E1E1E" w:themeColor="background1"/>
      </w:rPr>
      <w:tblPr/>
      <w:tcPr>
        <w:tcBorders>
          <w:top w:val="single" w:sz="6" w:space="0" w:color="1E1E1E" w:themeColor="background1"/>
        </w:tcBorders>
        <w:shd w:val="clear" w:color="auto" w:fill="848484" w:themeFill="text1" w:themeFillShade="99"/>
      </w:tcPr>
    </w:tblStylePr>
    <w:tblStylePr w:type="firstCol">
      <w:rPr>
        <w:color w:val="1E1E1E" w:themeColor="background1"/>
      </w:rPr>
      <w:tblPr/>
      <w:tcPr>
        <w:tcBorders>
          <w:top w:val="nil"/>
          <w:left w:val="nil"/>
          <w:bottom w:val="nil"/>
          <w:right w:val="nil"/>
          <w:insideH w:val="single" w:sz="4" w:space="0" w:color="848484" w:themeColor="text1" w:themeShade="99"/>
          <w:insideV w:val="nil"/>
        </w:tcBorders>
        <w:shd w:val="clear" w:color="auto" w:fill="848484" w:themeFill="text1" w:themeFillShade="99"/>
      </w:tcPr>
    </w:tblStylePr>
    <w:tblStylePr w:type="lastCol">
      <w:rPr>
        <w:color w:val="1E1E1E" w:themeColor="background1"/>
      </w:rPr>
      <w:tblPr/>
      <w:tcPr>
        <w:tcBorders>
          <w:top w:val="nil"/>
          <w:left w:val="nil"/>
          <w:bottom w:val="nil"/>
          <w:right w:val="nil"/>
          <w:insideH w:val="nil"/>
          <w:insideV w:val="nil"/>
        </w:tcBorders>
        <w:shd w:val="clear" w:color="auto" w:fill="A5A5A5" w:themeFill="text1" w:themeFillShade="BF"/>
      </w:tcPr>
    </w:tblStylePr>
    <w:tblStylePr w:type="band1Vert">
      <w:tblPr/>
      <w:tcPr>
        <w:shd w:val="clear" w:color="auto" w:fill="F1F1F1" w:themeFill="text1" w:themeFillTint="66"/>
      </w:tcPr>
    </w:tblStylePr>
    <w:tblStylePr w:type="band1Horz">
      <w:tblPr/>
      <w:tcPr>
        <w:shd w:val="clear" w:color="auto" w:fill="EEEEEE" w:themeFill="text1" w:themeFillTint="7F"/>
      </w:tcPr>
    </w:tblStylePr>
    <w:tblStylePr w:type="neCell">
      <w:rPr>
        <w:color w:val="DDDDDD" w:themeColor="text1"/>
      </w:rPr>
    </w:tblStylePr>
    <w:tblStylePr w:type="nwCell">
      <w:rPr>
        <w:color w:val="DDDDDD" w:themeColor="text1"/>
      </w:rPr>
    </w:tblStylePr>
  </w:style>
  <w:style w:type="paragraph" w:customStyle="1" w:styleId="4010-VietasinPunto">
    <w:name w:val="4.010-Viñeta sin Punto"/>
    <w:basedOn w:val="Normal"/>
    <w:rsid w:val="002430EB"/>
    <w:pPr>
      <w:pBdr>
        <w:left w:val="dashSmallGap" w:sz="6" w:space="8" w:color="1E1E1E" w:themeColor="background1"/>
      </w:pBdr>
      <w:spacing w:after="60"/>
      <w:ind w:left="227"/>
      <w:jc w:val="both"/>
    </w:pPr>
    <w:rPr>
      <w:spacing w:val="-2"/>
      <w:sz w:val="22"/>
      <w:lang w:eastAsia="es-AR"/>
    </w:rPr>
  </w:style>
  <w:style w:type="paragraph" w:customStyle="1" w:styleId="064-NiumercionSeccion">
    <w:name w:val="0.6.4-Niumercion (Seccion)"/>
    <w:rsid w:val="002430EB"/>
    <w:pPr>
      <w:pBdr>
        <w:top w:val="single" w:sz="12" w:space="15" w:color="1E1E1E" w:themeColor="background1"/>
      </w:pBdr>
      <w:spacing w:after="120"/>
      <w:jc w:val="center"/>
    </w:pPr>
    <w:rPr>
      <w:rFonts w:ascii="Digital-7 Mono" w:hAnsi="Charter BT"/>
      <w:i/>
      <w:color w:val="1E1E1E" w:themeColor="background1"/>
      <w:sz w:val="28"/>
      <w:szCs w:val="22"/>
      <w:lang w:val="es-ES"/>
      <w14:textOutline w14:w="9525" w14:cap="rnd" w14:cmpd="sng" w14:algn="ctr">
        <w14:noFill/>
        <w14:prstDash w14:val="solid"/>
        <w14:bevel/>
      </w14:textOutline>
    </w:rPr>
  </w:style>
  <w:style w:type="paragraph" w:customStyle="1" w:styleId="112-SubsexBSubtitulo">
    <w:name w:val="1.1.2º-SubsexB (Subtitulo)"/>
    <w:basedOn w:val="112-SubsexSubtitulo"/>
    <w:rsid w:val="002430EB"/>
    <w:rPr>
      <w:sz w:val="22"/>
    </w:rPr>
  </w:style>
  <w:style w:type="paragraph" w:customStyle="1" w:styleId="013-TituloSeccionB">
    <w:name w:val="0.1.3-Titulo Seccion B"/>
    <w:basedOn w:val="Normal"/>
    <w:rsid w:val="002430EB"/>
    <w:pPr>
      <w:shd w:val="solid" w:color="1E1E1E" w:themeColor="background1" w:fill="auto"/>
      <w:spacing w:before="600" w:after="240"/>
      <w:ind w:firstLine="0"/>
      <w:jc w:val="center"/>
      <w:outlineLvl w:val="0"/>
    </w:pPr>
    <w:rPr>
      <w:rFonts w:ascii="Barlow Condensed Medium" w:hAnsi="Barlow Condensed Medium"/>
      <w:b/>
      <w:i/>
      <w:smallCaps/>
      <w:color w:val="FFFFFF"/>
      <w:spacing w:val="-2"/>
      <w:sz w:val="44"/>
      <w:lang w:val="es-AR" w:eastAsia="es-AR"/>
    </w:rPr>
  </w:style>
  <w:style w:type="paragraph" w:customStyle="1" w:styleId="012-TituloSeccion">
    <w:name w:val="0.1.2-Titulo Seccion"/>
    <w:basedOn w:val="00-TituloPrincipal"/>
    <w:rsid w:val="002430EB"/>
    <w:pPr>
      <w:spacing w:before="0" w:after="240"/>
      <w:ind w:firstLine="170"/>
      <w:outlineLvl w:val="9"/>
    </w:pPr>
    <w:rPr>
      <w:rFonts w:ascii="Futura XBlkCnIt BT" w:hAnsi="Futura XBlkCnIt BT"/>
      <w:b w:val="0"/>
      <w:i w:val="0"/>
      <w:color w:val="FFFFFF"/>
      <w:spacing w:val="-2"/>
      <w:sz w:val="44"/>
    </w:rPr>
  </w:style>
  <w:style w:type="paragraph" w:customStyle="1" w:styleId="011-TituloParte">
    <w:name w:val="0.1.1-Titulo Parte"/>
    <w:rsid w:val="002430EB"/>
    <w:pPr>
      <w:spacing w:before="5000" w:after="360"/>
      <w:jc w:val="center"/>
      <w:outlineLvl w:val="0"/>
    </w:pPr>
    <w:rPr>
      <w:rFonts w:ascii="Charter BT" w:hAnsi="Charter BT"/>
      <w:b/>
      <w:smallCaps/>
      <w:color w:val="FFFFFF"/>
      <w:sz w:val="40"/>
      <w:szCs w:val="22"/>
      <w:lang w:val="es-ES" w:eastAsia="en-US"/>
    </w:rPr>
  </w:style>
  <w:style w:type="paragraph" w:customStyle="1" w:styleId="511-FormulaCuadros">
    <w:name w:val="5.1.1-Formula Cuadros"/>
    <w:basedOn w:val="51-Formulas"/>
    <w:rsid w:val="002430EB"/>
    <w:pPr>
      <w:pBdr>
        <w:top w:val="dashSmallGap" w:sz="6" w:space="1" w:color="auto"/>
        <w:left w:val="dashSmallGap" w:sz="6" w:space="4" w:color="auto"/>
        <w:bottom w:val="dashSmallGap" w:sz="6" w:space="1" w:color="auto"/>
        <w:right w:val="dashSmallGap" w:sz="6" w:space="4" w:color="auto"/>
      </w:pBdr>
      <w:spacing w:before="240" w:after="240" w:line="360" w:lineRule="auto"/>
    </w:pPr>
    <w:rPr>
      <w:rFonts w:ascii="Abel" w:hAnsi="Abel"/>
      <w:b/>
      <w:color w:val="1E1E1E" w:themeColor="background1"/>
      <w:spacing w:val="40"/>
      <w:position w:val="-40"/>
      <w:sz w:val="22"/>
    </w:rPr>
  </w:style>
  <w:style w:type="paragraph" w:customStyle="1" w:styleId="125-EtiquetaLista">
    <w:name w:val="1.2.5º-Etiqueta Lista"/>
    <w:basedOn w:val="123EtiquetaTablas"/>
    <w:rsid w:val="002430EB"/>
    <w:pPr>
      <w:pBdr>
        <w:top w:val="single" w:sz="12" w:space="1" w:color="E8E8E8" w:themeColor="text1" w:themeTint="A6"/>
        <w:left w:val="single" w:sz="12" w:space="4" w:color="E8E8E8" w:themeColor="text1" w:themeTint="A6"/>
        <w:bottom w:val="single" w:sz="12" w:space="1" w:color="E8E8E8" w:themeColor="text1" w:themeTint="A6"/>
        <w:right w:val="single" w:sz="12" w:space="4" w:color="E8E8E8" w:themeColor="text1" w:themeTint="A6"/>
      </w:pBdr>
      <w:shd w:val="clear" w:color="auto" w:fill="auto"/>
      <w:spacing w:before="240" w:after="120"/>
    </w:pPr>
    <w:rPr>
      <w:rFonts w:ascii="Charter BT" w:hAnsi="Charter BT"/>
      <w:i/>
      <w:caps w:val="0"/>
      <w:smallCaps/>
      <w:position w:val="14"/>
      <w:sz w:val="24"/>
    </w:rPr>
  </w:style>
  <w:style w:type="paragraph" w:customStyle="1" w:styleId="312-ParrafodeFormulas">
    <w:name w:val="3.1.2-Parrafo de Formulas"/>
    <w:basedOn w:val="31-ParrafoSinSangria"/>
    <w:rsid w:val="002430EB"/>
    <w:pPr>
      <w:pBdr>
        <w:left w:val="wave" w:sz="6" w:space="4" w:color="1E1E1E" w:themeColor="background1"/>
      </w:pBdr>
      <w:spacing w:before="120"/>
      <w:ind w:left="113" w:firstLine="170"/>
      <w:jc w:val="both"/>
    </w:pPr>
    <w:rPr>
      <w:noProof/>
      <w:color w:val="1E1E1E" w:themeColor="background1"/>
      <w:spacing w:val="-2"/>
      <w:sz w:val="20"/>
      <w:lang w:val="es-AR" w:eastAsia="es-AR"/>
    </w:rPr>
  </w:style>
  <w:style w:type="paragraph" w:customStyle="1" w:styleId="126-EtiquetaDiagramas">
    <w:name w:val="1.2.6º-Etiqueta Diagramas"/>
    <w:basedOn w:val="312-ParrafodeFormulas"/>
    <w:rsid w:val="002430EB"/>
    <w:rPr>
      <w:rFonts w:ascii="Arial" w:hAnsi="Arial"/>
      <w:i/>
      <w:color w:val="FFFFFF"/>
      <w:sz w:val="18"/>
    </w:rPr>
  </w:style>
  <w:style w:type="paragraph" w:customStyle="1" w:styleId="000Encabezado">
    <w:name w:val="0.0.0.Encabezado"/>
    <w:rsid w:val="002430EB"/>
    <w:pPr>
      <w:pBdr>
        <w:bottom w:val="dashSmallGap" w:sz="6" w:space="1" w:color="565656" w:themeColor="background1" w:themeTint="BF"/>
      </w:pBdr>
      <w:spacing w:line="360" w:lineRule="auto"/>
      <w:jc w:val="center"/>
    </w:pPr>
    <w:rPr>
      <w:rFonts w:ascii="Charter BT" w:hAnsi="Charter BT"/>
      <w:i/>
      <w:smallCaps/>
      <w:color w:val="565656" w:themeColor="background1" w:themeTint="BF"/>
      <w:sz w:val="22"/>
      <w:szCs w:val="22"/>
      <w:lang w:val="es-ES"/>
    </w:rPr>
  </w:style>
  <w:style w:type="paragraph" w:customStyle="1" w:styleId="313-ParrafodeGrafico">
    <w:name w:val="3.1.3-Parrafo de Grafico"/>
    <w:basedOn w:val="312-ParrafodeFormulas"/>
    <w:rsid w:val="002430EB"/>
    <w:pPr>
      <w:ind w:left="-170"/>
    </w:pPr>
  </w:style>
  <w:style w:type="paragraph" w:customStyle="1" w:styleId="114Subsubsex">
    <w:name w:val="1.1.4ºSub subsex"/>
    <w:basedOn w:val="112-SubsexSubtitulo"/>
    <w:rsid w:val="002430EB"/>
    <w:pPr>
      <w:numPr>
        <w:numId w:val="29"/>
      </w:numPr>
      <w:spacing w:before="120" w:after="60" w:line="0" w:lineRule="atLeast"/>
      <w:ind w:left="227" w:hanging="227"/>
      <w:contextualSpacing w:val="0"/>
      <w:jc w:val="left"/>
    </w:pPr>
    <w:rPr>
      <w:b/>
      <w:caps w:val="0"/>
      <w:smallCaps/>
      <w:sz w:val="20"/>
      <w:u w:color="FFFFFF"/>
    </w:rPr>
  </w:style>
  <w:style w:type="paragraph" w:customStyle="1" w:styleId="127-EtiquetaComentario">
    <w:name w:val="1.2.7º-Etiqueta Comentario"/>
    <w:basedOn w:val="126-EtiquetaDiagramas"/>
    <w:rsid w:val="002430EB"/>
    <w:pPr>
      <w:spacing w:before="60" w:after="60"/>
      <w:ind w:left="227"/>
    </w:pPr>
  </w:style>
  <w:style w:type="paragraph" w:customStyle="1" w:styleId="1271Comentario">
    <w:name w:val="1.2.7.1º Comentario"/>
    <w:basedOn w:val="Cita"/>
    <w:rsid w:val="002430EB"/>
    <w:pPr>
      <w:spacing w:before="4"/>
      <w:ind w:left="227" w:firstLine="0"/>
      <w:jc w:val="both"/>
    </w:pPr>
    <w:rPr>
      <w:rFonts w:ascii="Arial" w:hAnsi="Arial"/>
      <w:color w:val="FAEA72"/>
      <w:sz w:val="18"/>
    </w:rPr>
  </w:style>
  <w:style w:type="paragraph" w:customStyle="1" w:styleId="115SubsubsexCentered">
    <w:name w:val="1.1.5ºSub subsex Centered"/>
    <w:basedOn w:val="114Subsubsex"/>
    <w:rsid w:val="002430EB"/>
    <w:pPr>
      <w:numPr>
        <w:numId w:val="0"/>
      </w:numPr>
      <w:spacing w:after="120"/>
      <w:jc w:val="center"/>
    </w:pPr>
  </w:style>
  <w:style w:type="paragraph" w:customStyle="1" w:styleId="139Blanco">
    <w:name w:val="1.3.9º (Blanco)"/>
    <w:basedOn w:val="138Negro"/>
    <w:rsid w:val="002430EB"/>
    <w:pPr>
      <w:shd w:val="solid" w:color="E8E8E8" w:themeColor="background1" w:themeTint="1A" w:fill="FFFFFF"/>
      <w:contextualSpacing/>
    </w:pPr>
    <w:rPr>
      <w:rFonts w:ascii="Barlow Condensed SemiBold" w:hAnsi="Barlow Condensed SemiBold"/>
      <w:color w:val="1E1E1E" w:themeColor="background1"/>
      <w:sz w:val="26"/>
    </w:rPr>
  </w:style>
  <w:style w:type="paragraph" w:customStyle="1" w:styleId="314-ParrafoImagen">
    <w:name w:val="3.1.4-Parrafo Imagen"/>
    <w:basedOn w:val="312-ParrafodeFormulas"/>
    <w:rsid w:val="002430EB"/>
    <w:pPr>
      <w:pBdr>
        <w:left w:val="none" w:sz="0" w:space="0" w:color="auto"/>
      </w:pBdr>
      <w:spacing w:before="0"/>
      <w:ind w:left="0" w:firstLine="0"/>
    </w:pPr>
  </w:style>
  <w:style w:type="paragraph" w:customStyle="1" w:styleId="122bEtiquetaFix">
    <w:name w:val="1.2.2b Etiqueta Fix"/>
    <w:basedOn w:val="122EtiquetaSubtitulo"/>
    <w:rsid w:val="002430EB"/>
    <w:pPr>
      <w:shd w:val="solid" w:color="8E8E8E" w:themeColor="background1" w:themeTint="80" w:fill="EEEEEE"/>
    </w:pPr>
    <w:rPr>
      <w:color w:val="FFFFFF"/>
      <w:sz w:val="18"/>
    </w:rPr>
  </w:style>
  <w:style w:type="paragraph" w:customStyle="1" w:styleId="065-Numeraciosubseccion">
    <w:name w:val="0.6.5-Numeracio(subseccion)"/>
    <w:basedOn w:val="064-NiumercionSeccion"/>
    <w:rsid w:val="002430EB"/>
  </w:style>
  <w:style w:type="paragraph" w:customStyle="1" w:styleId="014-TituloSeccionB">
    <w:name w:val="0.1.4-Titulo SeccionB"/>
    <w:basedOn w:val="013-TituloSeccionB"/>
    <w:rsid w:val="002430EB"/>
    <w:pPr>
      <w:spacing w:before="120" w:after="0"/>
      <w:outlineLvl w:val="1"/>
    </w:pPr>
    <w:rPr>
      <w:caps/>
      <w:smallCaps w:val="0"/>
      <w:sz w:val="36"/>
    </w:rPr>
  </w:style>
  <w:style w:type="paragraph" w:customStyle="1" w:styleId="138NegroSub">
    <w:name w:val="1.3.8º (Negro Sub)"/>
    <w:basedOn w:val="131RojaSub"/>
    <w:rsid w:val="002430EB"/>
    <w:pPr>
      <w:shd w:val="solid" w:color="1E1E1E" w:themeColor="background1" w:fill="1E1E1E" w:themeFill="background1"/>
    </w:pPr>
  </w:style>
  <w:style w:type="paragraph" w:customStyle="1" w:styleId="131RojaSub">
    <w:name w:val="1.3.1º (Roja Sub)"/>
    <w:basedOn w:val="131Roja"/>
    <w:rsid w:val="002430EB"/>
    <w:pPr>
      <w:contextualSpacing/>
      <w:outlineLvl w:val="3"/>
    </w:pPr>
    <w:rPr>
      <w:rFonts w:ascii="Charter BT" w:hAnsi="Charter BT"/>
      <w:b/>
      <w:caps w:val="0"/>
      <w:smallCaps/>
      <w:spacing w:val="-2"/>
      <w:sz w:val="20"/>
    </w:rPr>
  </w:style>
  <w:style w:type="paragraph" w:customStyle="1" w:styleId="132NaranjaSub">
    <w:name w:val="1.3.2º (Naranja Sub)"/>
    <w:basedOn w:val="131RojaSub"/>
    <w:rsid w:val="002430EB"/>
    <w:pPr>
      <w:shd w:val="solid" w:color="E0750A" w:fill="E0750A"/>
    </w:pPr>
  </w:style>
  <w:style w:type="paragraph" w:customStyle="1" w:styleId="133AmarilloSub">
    <w:name w:val="1.3.3º (Amarillo Sub)"/>
    <w:basedOn w:val="131RojaSub"/>
    <w:rsid w:val="002430EB"/>
    <w:pPr>
      <w:shd w:val="solid" w:color="DBAD03" w:fill="DBAD03"/>
    </w:pPr>
  </w:style>
  <w:style w:type="paragraph" w:customStyle="1" w:styleId="134VerdeSub">
    <w:name w:val="1.3.4º (Verde Sub)"/>
    <w:basedOn w:val="131RojaSub"/>
    <w:rsid w:val="002430EB"/>
    <w:pPr>
      <w:shd w:val="solid" w:color="068C09" w:fill="068C09"/>
    </w:pPr>
  </w:style>
  <w:style w:type="paragraph" w:customStyle="1" w:styleId="135AzulSub">
    <w:name w:val="1.3.5º (Azul Sub)"/>
    <w:basedOn w:val="131RojaSub"/>
    <w:rsid w:val="002430EB"/>
    <w:pPr>
      <w:shd w:val="solid" w:color="0530BB" w:fill="0530BB"/>
    </w:pPr>
  </w:style>
  <w:style w:type="paragraph" w:customStyle="1" w:styleId="136VioletaSub">
    <w:name w:val="1.3.6º (Violeta Sub)"/>
    <w:basedOn w:val="131RojaSub"/>
    <w:rsid w:val="002430EB"/>
    <w:pPr>
      <w:shd w:val="solid" w:color="7030A0" w:fill="7030A0"/>
    </w:pPr>
  </w:style>
  <w:style w:type="paragraph" w:customStyle="1" w:styleId="137RosaSub">
    <w:name w:val="1.3.7º (Rosa Sub)"/>
    <w:basedOn w:val="131RojaSub"/>
    <w:rsid w:val="002430EB"/>
    <w:pPr>
      <w:shd w:val="solid" w:color="FFD1FF" w:fill="FFD1FF"/>
    </w:pPr>
    <w:rPr>
      <w:color w:val="1E1E1E" w:themeColor="background1"/>
    </w:rPr>
  </w:style>
  <w:style w:type="paragraph" w:customStyle="1" w:styleId="139BlancoSub">
    <w:name w:val="1.3.9º (Blanco Sub)"/>
    <w:basedOn w:val="131RojaSub"/>
    <w:rsid w:val="002430EB"/>
    <w:pPr>
      <w:shd w:val="solid" w:color="E8E8E8" w:themeColor="background1" w:themeTint="1A" w:fill="E8E8E8" w:themeFill="background1" w:themeFillTint="1A"/>
    </w:pPr>
    <w:rPr>
      <w:color w:val="1E1E1E" w:themeColor="background1"/>
    </w:rPr>
  </w:style>
  <w:style w:type="paragraph" w:customStyle="1" w:styleId="123EtiquetaSubx">
    <w:name w:val="1.2.3ºEtiqueta (Subx)"/>
    <w:basedOn w:val="122EtiquetaSubtitulo"/>
    <w:rsid w:val="002430EB"/>
    <w:pPr>
      <w:shd w:val="solid" w:color="8E8E8E" w:themeColor="background1" w:themeTint="80" w:fill="EEEEEE"/>
      <w:spacing w:before="240"/>
      <w:outlineLvl w:val="4"/>
    </w:pPr>
    <w:rPr>
      <w:color w:val="FFFFFF"/>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MS Mincho"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4B78"/>
    <w:pPr>
      <w:spacing w:before="120" w:after="120"/>
      <w:ind w:firstLine="284"/>
    </w:pPr>
    <w:rPr>
      <w:rFonts w:ascii="Charter BT" w:hAnsi="Charter BT"/>
      <w:color w:val="1E1E1E" w:themeColor="background1"/>
      <w:sz w:val="24"/>
      <w:szCs w:val="22"/>
      <w:lang w:val="es-ES"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ind w:firstLine="284"/>
    </w:pPr>
    <w:rPr>
      <w:rFonts w:ascii="Cambria" w:eastAsia="Times New Roman" w:hAnsi="Cambria"/>
      <w:i/>
      <w:iCs/>
      <w:color w:val="4F81BD"/>
      <w:spacing w:val="15"/>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unhideWhenUsed/>
    <w:qFormat/>
    <w:rsid w:val="00884E93"/>
    <w:pPr>
      <w:outlineLvl w:val="9"/>
    </w:pPr>
  </w:style>
  <w:style w:type="paragraph" w:styleId="Textodeglobo">
    <w:name w:val="Balloon Text"/>
    <w:basedOn w:val="Normal"/>
    <w:link w:val="TextodegloboCar"/>
    <w:uiPriority w:val="99"/>
    <w:semiHidden/>
    <w:unhideWhenUsed/>
    <w:rsid w:val="00283FB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83FBA"/>
    <w:rPr>
      <w:rFonts w:ascii="Tahoma" w:hAnsi="Tahoma" w:cs="Tahoma"/>
      <w:sz w:val="16"/>
      <w:szCs w:val="16"/>
      <w:lang w:eastAsia="en-US"/>
    </w:rPr>
  </w:style>
  <w:style w:type="paragraph" w:customStyle="1" w:styleId="30-Parrafo">
    <w:name w:val="3.0-Parrafo"/>
    <w:basedOn w:val="Normal"/>
    <w:qFormat/>
    <w:rsid w:val="0037515D"/>
    <w:pPr>
      <w:jc w:val="both"/>
    </w:pPr>
  </w:style>
  <w:style w:type="paragraph" w:customStyle="1" w:styleId="00-TituloPrincipal">
    <w:name w:val="0.0-Titulo Principal"/>
    <w:basedOn w:val="30-Parrafo"/>
    <w:next w:val="30-Parrafo"/>
    <w:qFormat/>
    <w:rsid w:val="0073155E"/>
    <w:pPr>
      <w:spacing w:before="600" w:after="0"/>
      <w:ind w:firstLine="0"/>
      <w:jc w:val="center"/>
      <w:outlineLvl w:val="0"/>
    </w:pPr>
    <w:rPr>
      <w:rFonts w:ascii="Barlow Condensed ExtraBold" w:hAnsi="Barlow Condensed ExtraBold"/>
      <w:b/>
      <w:i/>
      <w:smallCaps/>
      <w:sz w:val="56"/>
    </w:rPr>
  </w:style>
  <w:style w:type="paragraph" w:customStyle="1" w:styleId="04-Numeracin">
    <w:name w:val="0.4-Numeración"/>
    <w:basedOn w:val="30-Parrafo"/>
    <w:next w:val="30-Parrafo"/>
    <w:qFormat/>
    <w:rsid w:val="00AB6D7A"/>
    <w:pPr>
      <w:ind w:firstLine="0"/>
      <w:jc w:val="center"/>
    </w:pPr>
    <w:rPr>
      <w:rFonts w:ascii="Digital-7 Mono"/>
      <w:sz w:val="44"/>
      <w:lang w:eastAsia="es-AR"/>
    </w:rPr>
  </w:style>
  <w:style w:type="paragraph" w:customStyle="1" w:styleId="01-TituloSecundario">
    <w:name w:val="0.1-Titulo Secundario"/>
    <w:basedOn w:val="30-Parrafo"/>
    <w:next w:val="30-Parrafo"/>
    <w:qFormat/>
    <w:rsid w:val="00D7676E"/>
    <w:pPr>
      <w:spacing w:before="240" w:after="240"/>
      <w:ind w:firstLine="0"/>
      <w:jc w:val="center"/>
    </w:pPr>
    <w:rPr>
      <w:rFonts w:ascii="League Spartan" w:hAnsi="League Spartan"/>
      <w:caps/>
      <w:sz w:val="28"/>
      <w:lang w:eastAsia="es-AR"/>
    </w:rPr>
  </w:style>
  <w:style w:type="paragraph" w:styleId="Encabezado">
    <w:name w:val="header"/>
    <w:basedOn w:val="Normal"/>
    <w:link w:val="EncabezadoCar"/>
    <w:uiPriority w:val="99"/>
    <w:unhideWhenUsed/>
    <w:rsid w:val="00DC0503"/>
    <w:pPr>
      <w:tabs>
        <w:tab w:val="center" w:pos="4419"/>
        <w:tab w:val="right" w:pos="8838"/>
      </w:tabs>
      <w:spacing w:after="0"/>
    </w:pPr>
  </w:style>
  <w:style w:type="character" w:customStyle="1" w:styleId="EncabezadoCar">
    <w:name w:val="Encabezado Car"/>
    <w:basedOn w:val="Fuentedeprrafopredeter"/>
    <w:link w:val="Encabezado"/>
    <w:uiPriority w:val="99"/>
    <w:rsid w:val="00DC0503"/>
    <w:rPr>
      <w:rFonts w:ascii="Charter BT" w:hAnsi="Charter BT"/>
      <w:sz w:val="22"/>
      <w:szCs w:val="22"/>
      <w:lang w:eastAsia="en-US"/>
    </w:rPr>
  </w:style>
  <w:style w:type="paragraph" w:styleId="Piedepgina">
    <w:name w:val="footer"/>
    <w:basedOn w:val="Normal"/>
    <w:link w:val="PiedepginaCar"/>
    <w:uiPriority w:val="99"/>
    <w:unhideWhenUsed/>
    <w:rsid w:val="00DC0503"/>
    <w:pPr>
      <w:tabs>
        <w:tab w:val="center" w:pos="4419"/>
        <w:tab w:val="right" w:pos="8838"/>
      </w:tabs>
      <w:spacing w:after="0"/>
    </w:pPr>
  </w:style>
  <w:style w:type="character" w:customStyle="1" w:styleId="PiedepginaCar">
    <w:name w:val="Pie de página Car"/>
    <w:basedOn w:val="Fuentedeprrafopredeter"/>
    <w:link w:val="Piedepgina"/>
    <w:uiPriority w:val="99"/>
    <w:rsid w:val="00DC0503"/>
    <w:rPr>
      <w:rFonts w:ascii="Charter BT" w:hAnsi="Charter BT"/>
      <w:sz w:val="22"/>
      <w:szCs w:val="22"/>
      <w:lang w:eastAsia="en-US"/>
    </w:rPr>
  </w:style>
  <w:style w:type="character" w:styleId="Textodelmarcadordeposicin">
    <w:name w:val="Placeholder Text"/>
    <w:basedOn w:val="Fuentedeprrafopredeter"/>
    <w:uiPriority w:val="99"/>
    <w:semiHidden/>
    <w:rsid w:val="00DC0503"/>
    <w:rPr>
      <w:color w:val="808080"/>
    </w:rPr>
  </w:style>
  <w:style w:type="paragraph" w:customStyle="1" w:styleId="41-Vieta">
    <w:name w:val="4.1-Viñeta"/>
    <w:basedOn w:val="30-Parrafo"/>
    <w:qFormat/>
    <w:rsid w:val="00245FA1"/>
    <w:pPr>
      <w:numPr>
        <w:numId w:val="3"/>
      </w:numPr>
      <w:spacing w:before="0"/>
      <w:ind w:left="142"/>
    </w:pPr>
    <w:rPr>
      <w:i/>
      <w:sz w:val="22"/>
      <w:lang w:eastAsia="es-AR"/>
    </w:rPr>
  </w:style>
  <w:style w:type="paragraph" w:customStyle="1" w:styleId="110SubsexSolo">
    <w:name w:val="1.1.0º Subsex (Solo)"/>
    <w:basedOn w:val="30-Parrafo"/>
    <w:next w:val="30-Parrafo"/>
    <w:autoRedefine/>
    <w:qFormat/>
    <w:rsid w:val="002430EB"/>
    <w:pPr>
      <w:spacing w:before="360" w:after="240"/>
      <w:ind w:firstLine="0"/>
      <w:jc w:val="center"/>
      <w:outlineLvl w:val="1"/>
    </w:pPr>
    <w:rPr>
      <w:b/>
      <w:i/>
      <w:smallCaps/>
      <w:spacing w:val="-20"/>
      <w:sz w:val="28"/>
      <w:lang w:val="es-AR" w:eastAsia="es-AR"/>
    </w:rPr>
  </w:style>
  <w:style w:type="paragraph" w:customStyle="1" w:styleId="32-Cursiva">
    <w:name w:val="3.2-Cursiva"/>
    <w:basedOn w:val="30-Parrafo"/>
    <w:qFormat/>
    <w:rsid w:val="009B5752"/>
    <w:rPr>
      <w:i/>
    </w:rPr>
  </w:style>
  <w:style w:type="paragraph" w:customStyle="1" w:styleId="10-1SeccionTitulo">
    <w:name w:val="1.0-1º Seccion (Titulo)"/>
    <w:qFormat/>
    <w:rsid w:val="00AB6D7A"/>
    <w:pPr>
      <w:pBdr>
        <w:bottom w:val="single" w:sz="12" w:space="1" w:color="1E1E1E" w:themeColor="background1"/>
      </w:pBdr>
      <w:shd w:val="solid" w:color="191919" w:fill="191919"/>
      <w:contextualSpacing/>
      <w:jc w:val="center"/>
      <w:outlineLvl w:val="1"/>
    </w:pPr>
    <w:rPr>
      <w:rFonts w:ascii="Barlow Condensed Medium" w:hAnsi="Barlow Condensed Medium"/>
      <w:b/>
      <w:i/>
      <w:caps/>
      <w:color w:val="FFFFFF"/>
      <w:spacing w:val="-20"/>
      <w:sz w:val="48"/>
      <w:szCs w:val="22"/>
      <w:lang w:val="es-ES" w:eastAsia="en-US"/>
    </w:rPr>
  </w:style>
  <w:style w:type="paragraph" w:customStyle="1" w:styleId="113SubSexSimple">
    <w:name w:val="1.1.3º SubSex (Simple)"/>
    <w:basedOn w:val="41-Vieta"/>
    <w:next w:val="30-Parrafo"/>
    <w:qFormat/>
    <w:rsid w:val="003B6702"/>
    <w:pPr>
      <w:numPr>
        <w:numId w:val="0"/>
      </w:numPr>
      <w:spacing w:before="360" w:after="240"/>
      <w:jc w:val="center"/>
    </w:pPr>
    <w:rPr>
      <w:caps/>
    </w:rPr>
  </w:style>
  <w:style w:type="paragraph" w:customStyle="1" w:styleId="111SubSexCompacto">
    <w:name w:val="1.1.1º SubSex (Compacto)"/>
    <w:qFormat/>
    <w:rsid w:val="002430EB"/>
    <w:pPr>
      <w:spacing w:before="120" w:after="120"/>
      <w:contextualSpacing/>
      <w:jc w:val="center"/>
      <w:outlineLvl w:val="1"/>
    </w:pPr>
    <w:rPr>
      <w:rFonts w:ascii="Barlow Condensed Medium" w:hAnsi="Barlow Condensed Medium"/>
      <w:b/>
      <w:i/>
      <w:caps/>
      <w:color w:val="1E1E1E" w:themeColor="background1"/>
      <w:spacing w:val="-20"/>
      <w:sz w:val="40"/>
      <w:szCs w:val="22"/>
      <w:lang w:val="es-ES" w:eastAsia="en-US"/>
    </w:rPr>
  </w:style>
  <w:style w:type="paragraph" w:customStyle="1" w:styleId="42-VietaNoCursivva">
    <w:name w:val="4.2-Viñeta No Cursivva"/>
    <w:basedOn w:val="41-Vieta"/>
    <w:qFormat/>
    <w:rsid w:val="00645690"/>
    <w:pPr>
      <w:numPr>
        <w:numId w:val="1"/>
      </w:numPr>
      <w:spacing w:before="120" w:after="240"/>
    </w:pPr>
  </w:style>
  <w:style w:type="paragraph" w:customStyle="1" w:styleId="7-Cita">
    <w:name w:val="7 - Cita"/>
    <w:basedOn w:val="32-Cursiva"/>
    <w:next w:val="113SubSexSimple"/>
    <w:qFormat/>
    <w:rsid w:val="009A4645"/>
    <w:pPr>
      <w:pBdr>
        <w:top w:val="dashSmallGap" w:sz="4" w:space="7" w:color="auto"/>
        <w:left w:val="dashSmallGap" w:sz="4" w:space="4" w:color="auto"/>
        <w:bottom w:val="dashSmallGap" w:sz="4" w:space="7" w:color="auto"/>
        <w:right w:val="dashSmallGap" w:sz="4" w:space="4" w:color="auto"/>
      </w:pBdr>
      <w:shd w:val="solid" w:color="6E6E6E" w:themeColor="text1" w:themeShade="80" w:fill="6E6E6E" w:themeFill="text1" w:themeFillShade="80"/>
      <w:spacing w:before="240" w:after="240"/>
      <w:ind w:left="170" w:firstLine="0"/>
      <w:contextualSpacing/>
    </w:pPr>
  </w:style>
  <w:style w:type="paragraph" w:customStyle="1" w:styleId="33-CursivaSinSangria">
    <w:name w:val="3.3-Cursiva Sin Sangria"/>
    <w:basedOn w:val="32-Cursiva"/>
    <w:qFormat/>
    <w:rsid w:val="00752D12"/>
    <w:pPr>
      <w:ind w:firstLine="0"/>
    </w:pPr>
  </w:style>
  <w:style w:type="paragraph" w:customStyle="1" w:styleId="23-Subtitulo3Compacto">
    <w:name w:val="2.3-Subtitulo3 Compacto"/>
    <w:basedOn w:val="113SubSexSimple"/>
    <w:qFormat/>
    <w:rsid w:val="009B5752"/>
    <w:pPr>
      <w:shd w:val="pct5" w:color="auto" w:fill="auto"/>
      <w:spacing w:before="240" w:after="0"/>
    </w:pPr>
    <w:rPr>
      <w:b/>
      <w:i w:val="0"/>
      <w:spacing w:val="-6"/>
      <w:kern w:val="44"/>
      <w:sz w:val="20"/>
    </w:rPr>
  </w:style>
  <w:style w:type="paragraph" w:customStyle="1" w:styleId="112-SubsexSubtitulo">
    <w:name w:val="1.1.2º-Subsex (Subtitulo)"/>
    <w:qFormat/>
    <w:rsid w:val="00AB6D7A"/>
    <w:pPr>
      <w:spacing w:after="240"/>
      <w:contextualSpacing/>
      <w:jc w:val="center"/>
    </w:pPr>
    <w:rPr>
      <w:rFonts w:ascii="Charter BT" w:hAnsi="Charter BT"/>
      <w:i/>
      <w:caps/>
      <w:color w:val="1E1E1E" w:themeColor="background1"/>
      <w:sz w:val="24"/>
      <w:szCs w:val="22"/>
      <w:lang w:val="es-ES"/>
    </w:rPr>
  </w:style>
  <w:style w:type="paragraph" w:customStyle="1" w:styleId="03-TituloTerciarioSubrayado">
    <w:name w:val="0.3-Titulo Terciario (Subrayado)"/>
    <w:qFormat/>
    <w:rsid w:val="001613DB"/>
    <w:pPr>
      <w:spacing w:before="240" w:after="360"/>
      <w:contextualSpacing/>
      <w:jc w:val="center"/>
    </w:pPr>
    <w:rPr>
      <w:rFonts w:ascii="Charter BT" w:hAnsi="Charter BT"/>
      <w:b/>
      <w:i/>
      <w:smallCaps/>
      <w:color w:val="1E1E1E" w:themeColor="background1"/>
      <w:sz w:val="28"/>
      <w:szCs w:val="22"/>
      <w:u w:val="single"/>
      <w:lang w:val="es-ES" w:eastAsia="en-US"/>
    </w:rPr>
  </w:style>
  <w:style w:type="paragraph" w:customStyle="1" w:styleId="51-Formulas">
    <w:name w:val="5.1-Formulas"/>
    <w:next w:val="30-Parrafo"/>
    <w:rsid w:val="009B3076"/>
    <w:pPr>
      <w:jc w:val="center"/>
    </w:pPr>
    <w:rPr>
      <w:rFonts w:ascii="Courier New" w:hAnsi="Courier New"/>
      <w:color w:val="FDFDFD"/>
      <w:sz w:val="24"/>
      <w:szCs w:val="22"/>
      <w:lang w:val="es-ES"/>
    </w:rPr>
  </w:style>
  <w:style w:type="paragraph" w:customStyle="1" w:styleId="40-VietaBase">
    <w:name w:val="4.0-Viñeta Base"/>
    <w:basedOn w:val="Normal"/>
    <w:rsid w:val="004234E3"/>
    <w:pPr>
      <w:numPr>
        <w:numId w:val="2"/>
      </w:numPr>
      <w:jc w:val="both"/>
    </w:pPr>
  </w:style>
  <w:style w:type="paragraph" w:customStyle="1" w:styleId="31-ParrafoSinSangria">
    <w:name w:val="3.1-Parrafo Sin Sangria"/>
    <w:rsid w:val="0011044A"/>
    <w:rPr>
      <w:rFonts w:ascii="Charter BT" w:hAnsi="Charter BT"/>
      <w:color w:val="FFFFFF"/>
      <w:sz w:val="24"/>
      <w:szCs w:val="22"/>
      <w:lang w:val="es-ES" w:eastAsia="en-US"/>
    </w:rPr>
  </w:style>
  <w:style w:type="paragraph" w:customStyle="1" w:styleId="50-Simbolos">
    <w:name w:val="5.0-Simbolos"/>
    <w:basedOn w:val="Normal"/>
    <w:rsid w:val="00954592"/>
    <w:pPr>
      <w:spacing w:before="0" w:after="0"/>
      <w:ind w:firstLine="0"/>
      <w:jc w:val="center"/>
    </w:pPr>
    <w:rPr>
      <w:rFonts w:ascii="Wingdings 2" w:hAnsi="Wingdings 2"/>
      <w:sz w:val="48"/>
    </w:rPr>
  </w:style>
  <w:style w:type="paragraph" w:customStyle="1" w:styleId="411-VietaN">
    <w:name w:val="4.11-Viñeta Nº"/>
    <w:rsid w:val="0048131E"/>
    <w:pPr>
      <w:numPr>
        <w:numId w:val="5"/>
      </w:numPr>
      <w:spacing w:before="120" w:after="120"/>
    </w:pPr>
    <w:rPr>
      <w:rFonts w:ascii="Charter BT" w:hAnsi="Charter BT"/>
      <w:i/>
      <w:color w:val="1E1E1E" w:themeColor="background1"/>
      <w:sz w:val="22"/>
      <w:szCs w:val="22"/>
      <w:lang w:val="es-ES"/>
    </w:rPr>
  </w:style>
  <w:style w:type="paragraph" w:customStyle="1" w:styleId="412-VietaComacta">
    <w:name w:val="4.12-Viñeta Comacta"/>
    <w:rsid w:val="00417D4D"/>
    <w:pPr>
      <w:numPr>
        <w:numId w:val="4"/>
      </w:numPr>
      <w:ind w:left="227" w:hanging="227"/>
    </w:pPr>
    <w:rPr>
      <w:rFonts w:ascii="Charter BT" w:hAnsi="Charter BT"/>
      <w:i/>
      <w:color w:val="1E1E1E" w:themeColor="background1"/>
      <w:sz w:val="22"/>
      <w:szCs w:val="22"/>
      <w:lang w:val="es-ES"/>
    </w:rPr>
  </w:style>
  <w:style w:type="character" w:styleId="Nmerodelnea">
    <w:name w:val="line number"/>
    <w:basedOn w:val="Fuentedeprrafopredeter"/>
    <w:uiPriority w:val="99"/>
    <w:semiHidden/>
    <w:unhideWhenUsed/>
    <w:rsid w:val="00110008"/>
  </w:style>
  <w:style w:type="table" w:styleId="Tablaconcuadrcula">
    <w:name w:val="Table Grid"/>
    <w:basedOn w:val="Tablanormal"/>
    <w:uiPriority w:val="59"/>
    <w:rsid w:val="00B7334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B73346"/>
    <w:rPr>
      <w:color w:val="A5A5A5" w:themeColor="text1" w:themeShade="BF"/>
    </w:rPr>
    <w:tblPr>
      <w:tblStyleRowBandSize w:val="1"/>
      <w:tblStyleColBandSize w:val="1"/>
      <w:tblInd w:w="0" w:type="dxa"/>
      <w:tblBorders>
        <w:top w:val="single" w:sz="8" w:space="0" w:color="DDDDDD" w:themeColor="text1"/>
        <w:bottom w:val="single" w:sz="8" w:space="0" w:color="DDDDDD"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lastRow">
      <w:pPr>
        <w:spacing w:before="0" w:after="0" w:line="240" w:lineRule="auto"/>
      </w:pPr>
      <w:rPr>
        <w:b/>
        <w:bCs/>
      </w:rPr>
      <w:tblPr/>
      <w:tcPr>
        <w:tcBorders>
          <w:top w:val="single" w:sz="8" w:space="0" w:color="DDDDDD" w:themeColor="text1"/>
          <w:left w:val="nil"/>
          <w:bottom w:val="single" w:sz="8" w:space="0" w:color="DDDDDD"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left w:val="nil"/>
          <w:right w:val="nil"/>
          <w:insideH w:val="nil"/>
          <w:insideV w:val="nil"/>
        </w:tcBorders>
        <w:shd w:val="clear" w:color="auto" w:fill="F6F6F6" w:themeFill="text1" w:themeFillTint="3F"/>
      </w:tcPr>
    </w:tblStylePr>
  </w:style>
  <w:style w:type="table" w:styleId="Sombreadomedio1-nfasis5">
    <w:name w:val="Medium Shading 1 Accent 5"/>
    <w:basedOn w:val="Tablanormal"/>
    <w:uiPriority w:val="63"/>
    <w:rsid w:val="00B73346"/>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B73346"/>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Listamedia2-nfasis4">
    <w:name w:val="Medium List 2 Accent 4"/>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1E1E1E" w:themeFill="background1"/>
      </w:tcPr>
    </w:tblStylePr>
    <w:tblStylePr w:type="lastRow">
      <w:tblPr/>
      <w:tcPr>
        <w:tcBorders>
          <w:top w:val="single" w:sz="8" w:space="0" w:color="8064A2" w:themeColor="accent4"/>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8064A2" w:themeColor="accent4"/>
          <w:insideH w:val="nil"/>
          <w:insideV w:val="nil"/>
        </w:tcBorders>
        <w:shd w:val="clear" w:color="auto" w:fill="1E1E1E" w:themeFill="background1"/>
      </w:tcPr>
    </w:tblStylePr>
    <w:tblStylePr w:type="lastCol">
      <w:tblPr/>
      <w:tcPr>
        <w:tcBorders>
          <w:top w:val="nil"/>
          <w:left w:val="single" w:sz="8" w:space="0" w:color="8064A2" w:themeColor="accent4"/>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
    <w:name w:val="Medium List 2"/>
    <w:basedOn w:val="Tablanormal"/>
    <w:uiPriority w:val="66"/>
    <w:rsid w:val="00B73346"/>
    <w:rPr>
      <w:rFonts w:asciiTheme="majorHAnsi" w:eastAsiaTheme="majorEastAsia" w:hAnsiTheme="majorHAnsi" w:cstheme="majorBidi"/>
      <w:color w:val="DDDDDD" w:themeColor="text1"/>
    </w:rPr>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text1"/>
          <w:right w:val="nil"/>
          <w:insideH w:val="nil"/>
          <w:insideV w:val="nil"/>
        </w:tcBorders>
        <w:shd w:val="clear" w:color="auto" w:fill="1E1E1E" w:themeFill="background1"/>
      </w:tcPr>
    </w:tblStylePr>
    <w:tblStylePr w:type="lastRow">
      <w:tblPr/>
      <w:tcPr>
        <w:tcBorders>
          <w:top w:val="single" w:sz="8" w:space="0" w:color="DDDDDD" w:themeColor="tex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DDDDDD" w:themeColor="text1"/>
          <w:insideH w:val="nil"/>
          <w:insideV w:val="nil"/>
        </w:tcBorders>
        <w:shd w:val="clear" w:color="auto" w:fill="1E1E1E" w:themeFill="background1"/>
      </w:tcPr>
    </w:tblStylePr>
    <w:tblStylePr w:type="lastCol">
      <w:tblPr/>
      <w:tcPr>
        <w:tcBorders>
          <w:top w:val="nil"/>
          <w:left w:val="single" w:sz="8" w:space="0" w:color="DDDDDD" w:themeColor="tex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F6F6F6" w:themeFill="text1" w:themeFillTint="3F"/>
      </w:tcPr>
    </w:tblStylePr>
    <w:tblStylePr w:type="band1Horz">
      <w:tblPr/>
      <w:tcPr>
        <w:tcBorders>
          <w:top w:val="nil"/>
          <w:bottom w:val="nil"/>
          <w:insideH w:val="nil"/>
          <w:insideV w:val="nil"/>
        </w:tcBorders>
        <w:shd w:val="clear" w:color="auto" w:fill="F6F6F6" w:themeFill="tex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clara">
    <w:name w:val="Light List"/>
    <w:basedOn w:val="Tablanormal"/>
    <w:uiPriority w:val="61"/>
    <w:rsid w:val="00B73346"/>
    <w:tblPr>
      <w:tblStyleRowBandSize w:val="1"/>
      <w:tblStyleColBandSize w:val="1"/>
      <w:tblInd w:w="0" w:type="dxa"/>
      <w:tblBorders>
        <w:top w:val="single" w:sz="8" w:space="0" w:color="DDDDDD" w:themeColor="text1"/>
        <w:left w:val="single" w:sz="8" w:space="0" w:color="DDDDDD" w:themeColor="text1"/>
        <w:bottom w:val="single" w:sz="8" w:space="0" w:color="DDDDDD" w:themeColor="text1"/>
        <w:right w:val="single" w:sz="8" w:space="0" w:color="DDDDDD" w:themeColor="tex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DDDDDD" w:themeFill="text1"/>
      </w:tcPr>
    </w:tblStylePr>
    <w:tblStylePr w:type="lastRow">
      <w:pPr>
        <w:spacing w:before="0" w:after="0" w:line="240" w:lineRule="auto"/>
      </w:pPr>
      <w:rPr>
        <w:b/>
        <w:bCs/>
      </w:rPr>
      <w:tblPr/>
      <w:tcPr>
        <w:tcBorders>
          <w:top w:val="double" w:sz="6" w:space="0" w:color="DDDDDD" w:themeColor="text1"/>
          <w:left w:val="single" w:sz="8" w:space="0" w:color="DDDDDD" w:themeColor="text1"/>
          <w:bottom w:val="single" w:sz="8" w:space="0" w:color="DDDDDD" w:themeColor="text1"/>
          <w:right w:val="single" w:sz="8" w:space="0" w:color="DDDDDD" w:themeColor="text1"/>
        </w:tcBorders>
      </w:tcPr>
    </w:tblStylePr>
    <w:tblStylePr w:type="firstCol">
      <w:rPr>
        <w:b/>
        <w:bCs/>
      </w:rPr>
    </w:tblStylePr>
    <w:tblStylePr w:type="lastCol">
      <w:rPr>
        <w:b/>
        <w:bCs/>
      </w:rPr>
    </w:tblStylePr>
    <w:tblStylePr w:type="band1Vert">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tblStylePr w:type="band1Horz">
      <w:tblPr/>
      <w:tcPr>
        <w:tcBorders>
          <w:top w:val="single" w:sz="8" w:space="0" w:color="DDDDDD" w:themeColor="text1"/>
          <w:left w:val="single" w:sz="8" w:space="0" w:color="DDDDDD" w:themeColor="text1"/>
          <w:bottom w:val="single" w:sz="8" w:space="0" w:color="DDDDDD" w:themeColor="text1"/>
          <w:right w:val="single" w:sz="8" w:space="0" w:color="DDDDDD" w:themeColor="text1"/>
        </w:tcBorders>
      </w:tcPr>
    </w:tblStylePr>
  </w:style>
  <w:style w:type="paragraph" w:customStyle="1" w:styleId="52-BaseTabla">
    <w:name w:val="5.2-Base Tabla"/>
    <w:basedOn w:val="51-Formulas"/>
    <w:rsid w:val="00494622"/>
    <w:pPr>
      <w:spacing w:after="120"/>
    </w:pPr>
  </w:style>
  <w:style w:type="paragraph" w:customStyle="1" w:styleId="60-Arquetipos">
    <w:name w:val="6.0-Arquetipos"/>
    <w:basedOn w:val="50-Simbolos"/>
    <w:rsid w:val="00144D35"/>
    <w:rPr>
      <w:rFonts w:ascii="AstroDotBasic" w:hAnsi="AstroDotBasic"/>
      <w:color w:val="FDFDFD"/>
      <w:sz w:val="56"/>
    </w:rPr>
  </w:style>
  <w:style w:type="paragraph" w:customStyle="1" w:styleId="15-Subtitulo1Compacto">
    <w:name w:val="1.5-Subtitulo 1 Compacto"/>
    <w:basedOn w:val="111SubSexCompacto"/>
    <w:rsid w:val="00E14509"/>
    <w:rPr>
      <w14:props3d w14:extrusionH="0" w14:contourW="0" w14:prstMaterial="warmMatte"/>
    </w:rPr>
  </w:style>
  <w:style w:type="paragraph" w:styleId="Revisin">
    <w:name w:val="Revision"/>
    <w:hidden/>
    <w:uiPriority w:val="99"/>
    <w:semiHidden/>
    <w:rsid w:val="00BE0D7A"/>
    <w:rPr>
      <w:rFonts w:ascii="Charter BT" w:hAnsi="Charter BT"/>
      <w:sz w:val="24"/>
      <w:szCs w:val="22"/>
      <w:lang w:val="es-ES" w:eastAsia="en-US"/>
    </w:rPr>
  </w:style>
  <w:style w:type="paragraph" w:styleId="TDC1">
    <w:name w:val="toc 1"/>
    <w:basedOn w:val="Normal"/>
    <w:next w:val="Normal"/>
    <w:autoRedefine/>
    <w:uiPriority w:val="39"/>
    <w:unhideWhenUsed/>
    <w:qFormat/>
    <w:rsid w:val="00763462"/>
    <w:pPr>
      <w:tabs>
        <w:tab w:val="right" w:leader="dot" w:pos="9356"/>
      </w:tabs>
      <w:spacing w:before="240"/>
      <w:ind w:left="284" w:right="284" w:firstLine="0"/>
    </w:pPr>
    <w:rPr>
      <w:rFonts w:ascii="Barlow Condensed Medium" w:hAnsi="Barlow Condensed Medium" w:cstheme="minorHAnsi"/>
      <w:b/>
      <w:bCs/>
      <w:i/>
      <w:smallCaps/>
      <w:noProof/>
      <w:spacing w:val="-20"/>
      <w:sz w:val="40"/>
      <w:szCs w:val="20"/>
    </w:rPr>
  </w:style>
  <w:style w:type="paragraph" w:styleId="TDC2">
    <w:name w:val="toc 2"/>
    <w:basedOn w:val="Normal"/>
    <w:next w:val="Normal"/>
    <w:autoRedefine/>
    <w:uiPriority w:val="39"/>
    <w:unhideWhenUsed/>
    <w:qFormat/>
    <w:rsid w:val="00763462"/>
    <w:pPr>
      <w:tabs>
        <w:tab w:val="right" w:leader="dot" w:pos="9356"/>
      </w:tabs>
      <w:spacing w:before="0" w:after="0"/>
      <w:ind w:left="510" w:right="284" w:firstLine="0"/>
      <w:mirrorIndents/>
    </w:pPr>
    <w:rPr>
      <w:rFonts w:cstheme="minorHAnsi"/>
      <w:i/>
      <w:smallCaps/>
      <w:sz w:val="22"/>
      <w:szCs w:val="20"/>
    </w:rPr>
  </w:style>
  <w:style w:type="paragraph" w:styleId="TDC3">
    <w:name w:val="toc 3"/>
    <w:basedOn w:val="Normal"/>
    <w:next w:val="Normal"/>
    <w:autoRedefine/>
    <w:uiPriority w:val="39"/>
    <w:unhideWhenUsed/>
    <w:qFormat/>
    <w:rsid w:val="00763462"/>
    <w:pPr>
      <w:tabs>
        <w:tab w:val="right" w:leader="dot" w:pos="9345"/>
      </w:tabs>
      <w:spacing w:before="0" w:after="0"/>
      <w:ind w:left="737" w:right="284" w:firstLine="0"/>
      <w:mirrorIndents/>
    </w:pPr>
    <w:rPr>
      <w:rFonts w:asciiTheme="minorHAnsi" w:hAnsiTheme="minorHAnsi" w:cstheme="minorHAnsi"/>
      <w:i/>
      <w:iCs/>
      <w:smallCaps/>
      <w:sz w:val="22"/>
      <w:szCs w:val="20"/>
    </w:rPr>
  </w:style>
  <w:style w:type="character" w:styleId="Hipervnculo">
    <w:name w:val="Hyperlink"/>
    <w:basedOn w:val="Fuentedeprrafopredeter"/>
    <w:uiPriority w:val="99"/>
    <w:unhideWhenUsed/>
    <w:rsid w:val="00763462"/>
    <w:rPr>
      <w:color w:val="1E1E1E" w:themeColor="background1"/>
      <w:u w:val="single"/>
    </w:rPr>
  </w:style>
  <w:style w:type="paragraph" w:customStyle="1" w:styleId="10-2SeccionSubtitulo">
    <w:name w:val="1.0-2º Seccion (Subtitulo)"/>
    <w:rsid w:val="00AB6D7A"/>
    <w:pPr>
      <w:spacing w:before="120" w:after="360"/>
      <w:jc w:val="center"/>
    </w:pPr>
    <w:rPr>
      <w:rFonts w:ascii="Barlow Condensed Medium" w:hAnsi="Barlow Condensed Medium"/>
      <w:i/>
      <w:caps/>
      <w:color w:val="1E1E1E" w:themeColor="background1"/>
      <w:spacing w:val="-20"/>
      <w:sz w:val="40"/>
      <w:szCs w:val="22"/>
      <w:lang w:val="es-ES" w:eastAsia="en-US"/>
    </w:rPr>
  </w:style>
  <w:style w:type="paragraph" w:customStyle="1" w:styleId="122EtiquetaSubtitulo">
    <w:name w:val="1.2.2º Etiqueta (Subtitulo)"/>
    <w:rsid w:val="00170826"/>
    <w:pPr>
      <w:shd w:val="pct10" w:color="EEEEEE" w:fill="EEEEEE"/>
      <w:jc w:val="center"/>
    </w:pPr>
    <w:rPr>
      <w:rFonts w:ascii="Charter BT" w:hAnsi="Charter BT"/>
      <w:i/>
      <w:caps/>
      <w:color w:val="1D1B11" w:themeColor="background2" w:themeShade="1A"/>
      <w:szCs w:val="22"/>
      <w:lang w:val="es-ES"/>
    </w:rPr>
  </w:style>
  <w:style w:type="paragraph" w:styleId="TDC4">
    <w:name w:val="toc 4"/>
    <w:basedOn w:val="Normal"/>
    <w:next w:val="Normal"/>
    <w:autoRedefine/>
    <w:uiPriority w:val="39"/>
    <w:unhideWhenUsed/>
    <w:rsid w:val="00763462"/>
    <w:pPr>
      <w:tabs>
        <w:tab w:val="right" w:leader="dot" w:pos="9345"/>
      </w:tabs>
      <w:spacing w:before="0" w:after="0"/>
      <w:ind w:left="1021" w:right="284" w:firstLine="0"/>
      <w:mirrorIndents/>
    </w:pPr>
    <w:rPr>
      <w:rFonts w:asciiTheme="minorHAnsi" w:hAnsiTheme="minorHAnsi" w:cstheme="minorHAnsi"/>
      <w:i/>
      <w:spacing w:val="-4"/>
      <w:sz w:val="20"/>
      <w:szCs w:val="18"/>
    </w:rPr>
  </w:style>
  <w:style w:type="paragraph" w:styleId="TDC5">
    <w:name w:val="toc 5"/>
    <w:basedOn w:val="Normal"/>
    <w:next w:val="Normal"/>
    <w:autoRedefine/>
    <w:uiPriority w:val="39"/>
    <w:unhideWhenUsed/>
    <w:rsid w:val="0026778B"/>
    <w:pPr>
      <w:spacing w:before="0" w:after="0"/>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26778B"/>
    <w:pPr>
      <w:spacing w:before="0" w:after="0"/>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26778B"/>
    <w:pPr>
      <w:spacing w:before="0" w:after="0"/>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26778B"/>
    <w:pPr>
      <w:spacing w:before="0" w:after="0"/>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26778B"/>
    <w:pPr>
      <w:spacing w:before="0" w:after="0"/>
      <w:ind w:left="1920"/>
    </w:pPr>
    <w:rPr>
      <w:rFonts w:asciiTheme="minorHAnsi" w:hAnsiTheme="minorHAnsi" w:cstheme="minorHAnsi"/>
      <w:sz w:val="18"/>
      <w:szCs w:val="18"/>
    </w:rPr>
  </w:style>
  <w:style w:type="paragraph" w:customStyle="1" w:styleId="05-NumeracionMini">
    <w:name w:val="0.5-Numeracion (Mini)"/>
    <w:basedOn w:val="04-Numeracin"/>
    <w:rsid w:val="00567A2D"/>
    <w:pPr>
      <w:pBdr>
        <w:top w:val="single" w:sz="12" w:space="1" w:color="191919"/>
      </w:pBdr>
      <w:shd w:val="solid" w:color="191919" w:fill="191919"/>
      <w:spacing w:before="360" w:after="0"/>
    </w:pPr>
    <w:rPr>
      <w:b/>
      <w:i/>
      <w:color w:val="FFFFFF"/>
      <w:sz w:val="32"/>
      <w14:textOutline w14:w="9525" w14:cap="rnd" w14:cmpd="sng" w14:algn="ctr">
        <w14:noFill/>
        <w14:prstDash w14:val="solid"/>
        <w14:bevel/>
      </w14:textOutline>
    </w:rPr>
  </w:style>
  <w:style w:type="paragraph" w:customStyle="1" w:styleId="4-3-VietaCursivaext">
    <w:name w:val="4-3- Viñeta Cursiva ext"/>
    <w:link w:val="4-3-VietaCursivaextCar"/>
    <w:rsid w:val="003C3B01"/>
    <w:pPr>
      <w:numPr>
        <w:numId w:val="6"/>
      </w:numPr>
      <w:spacing w:after="240"/>
      <w:ind w:left="357" w:hanging="357"/>
    </w:pPr>
    <w:rPr>
      <w:rFonts w:ascii="Charter BT" w:hAnsi="Charter BT"/>
      <w:i/>
      <w:sz w:val="24"/>
      <w:szCs w:val="22"/>
      <w:lang w:val="es-ES"/>
    </w:rPr>
  </w:style>
  <w:style w:type="character" w:customStyle="1" w:styleId="4-3-VietaCursivaextCar">
    <w:name w:val="4-3- Viñeta Cursiva ext Car"/>
    <w:basedOn w:val="Fuentedeprrafopredeter"/>
    <w:link w:val="4-3-VietaCursivaext"/>
    <w:rsid w:val="003C3B01"/>
    <w:rPr>
      <w:rFonts w:ascii="Charter BT" w:hAnsi="Charter BT"/>
      <w:i/>
      <w:sz w:val="24"/>
      <w:szCs w:val="22"/>
      <w:lang w:val="es-ES"/>
    </w:rPr>
  </w:style>
  <w:style w:type="paragraph" w:customStyle="1" w:styleId="441-Tesis">
    <w:name w:val="4.4.1-Tesis"/>
    <w:rsid w:val="002430EB"/>
    <w:pPr>
      <w:numPr>
        <w:numId w:val="7"/>
      </w:numPr>
      <w:spacing w:before="120" w:after="120"/>
      <w:ind w:left="284" w:right="170" w:hanging="284"/>
    </w:pPr>
    <w:rPr>
      <w:rFonts w:ascii="Charter BT" w:hAnsi="Charter BT"/>
      <w:i/>
      <w:color w:val="1E1E1E" w:themeColor="background1"/>
      <w:sz w:val="24"/>
      <w:szCs w:val="22"/>
      <w:lang w:val="es-ES"/>
    </w:rPr>
  </w:style>
  <w:style w:type="paragraph" w:customStyle="1" w:styleId="Estilo1">
    <w:name w:val="Estilo1"/>
    <w:basedOn w:val="4-3-VietaCursivaext"/>
    <w:next w:val="Normal"/>
    <w:rsid w:val="003C3B01"/>
  </w:style>
  <w:style w:type="paragraph" w:customStyle="1" w:styleId="442-Antitesis">
    <w:name w:val="4.4.2-Antitesis"/>
    <w:basedOn w:val="441-Tesis"/>
    <w:rsid w:val="002430EB"/>
    <w:pPr>
      <w:numPr>
        <w:numId w:val="8"/>
      </w:numPr>
      <w:ind w:left="284" w:hanging="284"/>
    </w:pPr>
  </w:style>
  <w:style w:type="paragraph" w:customStyle="1" w:styleId="443-Sintesis">
    <w:name w:val="4.4.3-Sintesis"/>
    <w:basedOn w:val="441-Tesis"/>
    <w:rsid w:val="00CD3B2D"/>
    <w:pPr>
      <w:numPr>
        <w:numId w:val="9"/>
      </w:numPr>
      <w:ind w:left="284" w:hanging="284"/>
    </w:pPr>
  </w:style>
  <w:style w:type="paragraph" w:customStyle="1" w:styleId="61-Figuras">
    <w:name w:val="6.1-Figuras"/>
    <w:rsid w:val="009B3076"/>
    <w:pPr>
      <w:spacing w:before="120"/>
      <w:jc w:val="center"/>
    </w:pPr>
    <w:rPr>
      <w:rFonts w:ascii="Wingdings" w:hAnsi="Wingdings"/>
      <w:color w:val="FDFDFD"/>
      <w:spacing w:val="-20"/>
      <w:sz w:val="44"/>
      <w:szCs w:val="22"/>
      <w:lang w:eastAsia="en-US"/>
    </w:rPr>
  </w:style>
  <w:style w:type="paragraph" w:customStyle="1" w:styleId="121EtiquetaTitulo">
    <w:name w:val="1.2.1º Etiqueta (Titulo)"/>
    <w:rsid w:val="00852F34"/>
    <w:pPr>
      <w:shd w:val="pct50" w:color="E0E0E0" w:fill="E0E0E0"/>
      <w:spacing w:before="240"/>
      <w:jc w:val="center"/>
    </w:pPr>
    <w:rPr>
      <w:rFonts w:ascii="Charter BT" w:hAnsi="Charter BT"/>
      <w:b/>
      <w:i/>
      <w:smallCaps/>
      <w:color w:val="0F0F0F"/>
      <w:sz w:val="22"/>
      <w:szCs w:val="22"/>
      <w:lang w:val="es-ES"/>
      <w14:shadow w14:blurRad="63500" w14:dist="0" w14:dir="0" w14:sx="102000" w14:sy="102000" w14:kx="0" w14:ky="0" w14:algn="ctr">
        <w14:srgbClr w14:val="000000">
          <w14:alpha w14:val="60000"/>
        </w14:srgbClr>
      </w14:shadow>
    </w:rPr>
  </w:style>
  <w:style w:type="paragraph" w:customStyle="1" w:styleId="24-Subtitulo3c-Compacto">
    <w:name w:val="2.4-Subtitulo3c-(Compacto)"/>
    <w:basedOn w:val="121EtiquetaTitulo"/>
    <w:rsid w:val="008E5535"/>
    <w:pPr>
      <w:shd w:val="solid" w:color="BEBEBE" w:fill="BEBEBE"/>
      <w:spacing w:before="120"/>
    </w:pPr>
    <w:rPr>
      <w:color w:val="191919"/>
      <w:lang w:val="es-AR"/>
    </w:rPr>
  </w:style>
  <w:style w:type="paragraph" w:customStyle="1" w:styleId="71-Citacompacta">
    <w:name w:val="7.1 - Cita (compacta)"/>
    <w:rsid w:val="00D47013"/>
    <w:pPr>
      <w:spacing w:after="240"/>
      <w:ind w:left="170"/>
    </w:pPr>
    <w:rPr>
      <w:rFonts w:ascii="Charter BT" w:hAnsi="Charter BT"/>
      <w:i/>
      <w:sz w:val="24"/>
      <w:szCs w:val="22"/>
    </w:rPr>
  </w:style>
  <w:style w:type="paragraph" w:customStyle="1" w:styleId="62-FigurasSombreado">
    <w:name w:val="6.2-Figuras Sombreado"/>
    <w:basedOn w:val="61-Figuras"/>
    <w:rsid w:val="00E145E0"/>
    <w:pPr>
      <w:shd w:val="solid" w:color="EEEEEE" w:fill="EEEEEE"/>
      <w:spacing w:before="0"/>
    </w:pPr>
    <w:rPr>
      <w:rFonts w:ascii="HamburgSymbols" w:hAnsi="HamburgSymbols"/>
      <w:color w:val="0F0F0F"/>
    </w:rPr>
  </w:style>
  <w:style w:type="paragraph" w:customStyle="1" w:styleId="10-3SeccionEtiqueta">
    <w:name w:val="1.0-3º Seccion (Etiqueta)"/>
    <w:basedOn w:val="122EtiquetaSubtitulo"/>
    <w:rsid w:val="008E5535"/>
    <w:pPr>
      <w:shd w:val="solid" w:color="EEEEEE" w:fill="EEEEEE"/>
      <w:spacing w:after="240"/>
    </w:pPr>
  </w:style>
  <w:style w:type="paragraph" w:customStyle="1" w:styleId="06-NiumercionSeccion">
    <w:name w:val="0.6-Niumercion (Seccion)"/>
    <w:rsid w:val="00AB6D7A"/>
    <w:pPr>
      <w:pBdr>
        <w:top w:val="thinThickSmallGap" w:sz="24" w:space="15" w:color="1E1E1E" w:themeColor="background1"/>
      </w:pBdr>
      <w:spacing w:before="360" w:after="120"/>
      <w:jc w:val="center"/>
    </w:pPr>
    <w:rPr>
      <w:rFonts w:ascii="Digital-7 Mono" w:hAnsi="Charter BT"/>
      <w:i/>
      <w:color w:val="1E1E1E" w:themeColor="background1"/>
      <w:sz w:val="36"/>
      <w:szCs w:val="22"/>
      <w:lang w:val="es-ES"/>
      <w14:textOutline w14:w="9525" w14:cap="rnd" w14:cmpd="sng" w14:algn="ctr">
        <w14:noFill/>
        <w14:prstDash w14:val="solid"/>
        <w14:bevel/>
      </w14:textOutline>
    </w:rPr>
  </w:style>
  <w:style w:type="paragraph" w:customStyle="1" w:styleId="60-2ArquetiposColor">
    <w:name w:val="6.0-2Arquetipos Color"/>
    <w:rsid w:val="00B15E61"/>
    <w:pPr>
      <w:spacing w:after="360"/>
      <w:jc w:val="center"/>
    </w:pPr>
    <w:rPr>
      <w:rFonts w:ascii="HamburgSymbols" w:hAnsi="HamburgSymbols"/>
      <w:color w:val="1E1E1E" w:themeColor="background1"/>
      <w:sz w:val="66"/>
      <w:szCs w:val="22"/>
      <w:lang w:val="es-ES" w:eastAsia="en-US"/>
    </w:rPr>
  </w:style>
  <w:style w:type="paragraph" w:customStyle="1" w:styleId="131Roja">
    <w:name w:val="1.3.1º (Roja)"/>
    <w:basedOn w:val="121EtiquetaTitulo"/>
    <w:rsid w:val="002430EB"/>
    <w:pPr>
      <w:shd w:val="solid" w:color="960000" w:fill="C00000"/>
      <w:outlineLvl w:val="2"/>
    </w:pPr>
    <w:rPr>
      <w:rFonts w:ascii="Barlow Condensed Medium" w:hAnsi="Barlow Condensed Medium"/>
      <w:b w:val="0"/>
      <w:caps/>
      <w:smallCaps w:val="0"/>
      <w:color w:val="FDFDFD"/>
      <w:sz w:val="30"/>
    </w:rPr>
  </w:style>
  <w:style w:type="paragraph" w:customStyle="1" w:styleId="135Azul">
    <w:name w:val="1.3.5° (Azul)"/>
    <w:basedOn w:val="131Roja"/>
    <w:rsid w:val="00170826"/>
    <w:pPr>
      <w:shd w:val="solid" w:color="0530BB" w:fill="0530BB"/>
    </w:pPr>
  </w:style>
  <w:style w:type="paragraph" w:customStyle="1" w:styleId="134Verde">
    <w:name w:val="1.3.4° (Verde)"/>
    <w:basedOn w:val="135Azul"/>
    <w:next w:val="30-Parrafo"/>
    <w:rsid w:val="00466957"/>
    <w:pPr>
      <w:shd w:val="solid" w:color="068C09" w:fill="068C09"/>
    </w:pPr>
  </w:style>
  <w:style w:type="paragraph" w:customStyle="1" w:styleId="133Amarilla">
    <w:name w:val="1.3.3° (Amarilla)"/>
    <w:basedOn w:val="134Verde"/>
    <w:rsid w:val="00562DB1"/>
    <w:pPr>
      <w:shd w:val="solid" w:color="DBAD03" w:fill="DBAD03"/>
    </w:pPr>
  </w:style>
  <w:style w:type="paragraph" w:customStyle="1" w:styleId="136Violeta">
    <w:name w:val="1.3.6° (Violeta)"/>
    <w:basedOn w:val="134Verde"/>
    <w:rsid w:val="0001533C"/>
    <w:pPr>
      <w:shd w:val="solid" w:color="7030A0" w:fill="7030A0"/>
    </w:pPr>
  </w:style>
  <w:style w:type="paragraph" w:customStyle="1" w:styleId="137Rosa">
    <w:name w:val="1.3.7° (Rosa)"/>
    <w:basedOn w:val="136Violeta"/>
    <w:rsid w:val="0001533C"/>
    <w:pPr>
      <w:shd w:val="solid" w:color="FFD1FF" w:fill="FFD1FF"/>
    </w:pPr>
    <w:rPr>
      <w:color w:val="0C0C0C"/>
    </w:rPr>
  </w:style>
  <w:style w:type="paragraph" w:customStyle="1" w:styleId="132Naranja">
    <w:name w:val="1.3.2° (Naranja)"/>
    <w:basedOn w:val="133Amarilla"/>
    <w:rsid w:val="00562DB1"/>
    <w:pPr>
      <w:shd w:val="solid" w:color="E0750A" w:fill="E0750A"/>
    </w:pPr>
  </w:style>
  <w:style w:type="paragraph" w:customStyle="1" w:styleId="123EtiquetaTablas">
    <w:name w:val="1.2.3º Etiqueta (Tablas)"/>
    <w:basedOn w:val="122EtiquetaSubtitulo"/>
    <w:rsid w:val="00417D4D"/>
    <w:pPr>
      <w:shd w:val="solid" w:color="565656" w:themeColor="background1" w:themeTint="BF" w:fill="565656" w:themeFill="background1" w:themeFillTint="BF"/>
    </w:pPr>
    <w:rPr>
      <w:rFonts w:ascii="Futura XBlkCnIt BT" w:hAnsi="Futura XBlkCnIt BT"/>
      <w:i w:val="0"/>
      <w:color w:val="FDFDFD"/>
      <w14:shadow w14:blurRad="50800" w14:dist="38100" w14:dir="16200000" w14:sx="100000" w14:sy="100000" w14:kx="0" w14:ky="0" w14:algn="b">
        <w14:srgbClr w14:val="000000">
          <w14:alpha w14:val="60000"/>
        </w14:srgbClr>
      </w14:shadow>
    </w:rPr>
  </w:style>
  <w:style w:type="paragraph" w:customStyle="1" w:styleId="124EtiquetaFrase">
    <w:name w:val="1.2.4º Etiqueta (Frase)"/>
    <w:basedOn w:val="122EtiquetaSubtitulo"/>
    <w:rsid w:val="0073155E"/>
    <w:pPr>
      <w:shd w:val="solid" w:color="C6C6C6" w:themeColor="background1" w:themeTint="40" w:fill="C6C6C6" w:themeFill="background1" w:themeFillTint="40"/>
    </w:pPr>
    <w:rPr>
      <w:caps w:val="0"/>
      <w:smallCaps/>
      <w:sz w:val="24"/>
    </w:rPr>
  </w:style>
  <w:style w:type="paragraph" w:customStyle="1" w:styleId="138Negro">
    <w:name w:val="1.3.8º (Negro)"/>
    <w:basedOn w:val="131Roja"/>
    <w:rsid w:val="002430EB"/>
    <w:pPr>
      <w:shd w:val="solid" w:color="0F0F0F" w:fill="0F0F0F"/>
    </w:pPr>
    <w:rPr>
      <w:lang w:val="es-AR"/>
    </w:rPr>
  </w:style>
  <w:style w:type="paragraph" w:customStyle="1" w:styleId="63Imagen">
    <w:name w:val="6.3 Imagen"/>
    <w:basedOn w:val="31-ParrafoSinSangria"/>
    <w:rsid w:val="00CF0D73"/>
    <w:pPr>
      <w:spacing w:after="360"/>
    </w:pPr>
    <w:rPr>
      <w:noProof/>
      <w:color w:val="FDFDFD"/>
      <w:lang w:val="es-AR" w:eastAsia="es-AR"/>
    </w:rPr>
  </w:style>
  <w:style w:type="paragraph" w:customStyle="1" w:styleId="30a-ParrafoInicial">
    <w:name w:val="3.0.a-Parrafo Inicial"/>
    <w:basedOn w:val="30-Parrafo"/>
    <w:rsid w:val="00451B78"/>
    <w:pPr>
      <w:spacing w:after="480"/>
    </w:pPr>
  </w:style>
  <w:style w:type="paragraph" w:styleId="NormalWeb">
    <w:name w:val="Normal (Web)"/>
    <w:basedOn w:val="Normal"/>
    <w:uiPriority w:val="99"/>
    <w:semiHidden/>
    <w:unhideWhenUsed/>
    <w:rsid w:val="00CD2B10"/>
    <w:pPr>
      <w:spacing w:before="100" w:beforeAutospacing="1" w:after="100" w:afterAutospacing="1"/>
      <w:ind w:firstLine="0"/>
    </w:pPr>
    <w:rPr>
      <w:rFonts w:ascii="Times New Roman" w:eastAsia="Times New Roman" w:hAnsi="Times New Roman"/>
      <w:color w:val="auto"/>
      <w:szCs w:val="24"/>
      <w:lang w:val="es-AR" w:eastAsia="es-AR"/>
    </w:rPr>
  </w:style>
  <w:style w:type="paragraph" w:customStyle="1" w:styleId="60-3ArquetiposHambs">
    <w:name w:val="6.0-3Arquetipos Hambs"/>
    <w:basedOn w:val="60-2ArquetiposColor"/>
    <w:rsid w:val="009B3354"/>
    <w:pPr>
      <w:shd w:val="solid" w:color="2A2A2A" w:fill="2A2A2A"/>
    </w:pPr>
    <w:rPr>
      <w:rFonts w:cs="HamburgSymbols"/>
      <w:color w:val="FFFFFF"/>
      <w:sz w:val="40"/>
      <w:szCs w:val="27"/>
      <w:lang w:val="es-AR" w:eastAsia="es-AR"/>
    </w:rPr>
  </w:style>
  <w:style w:type="paragraph" w:customStyle="1" w:styleId="34-CursivaCita">
    <w:name w:val="3.4-Cursiva Cita"/>
    <w:basedOn w:val="33-CursivaSinSangria"/>
    <w:rsid w:val="005F59C7"/>
    <w:pPr>
      <w:ind w:left="113" w:right="113"/>
    </w:pPr>
    <w:rPr>
      <w:lang w:val="es-AR" w:eastAsia="es-AR"/>
    </w:rPr>
  </w:style>
  <w:style w:type="paragraph" w:customStyle="1" w:styleId="413-VietaAnalitica">
    <w:name w:val="4.13-Viñeta Analitica"/>
    <w:rsid w:val="00417D4D"/>
    <w:pPr>
      <w:numPr>
        <w:numId w:val="11"/>
      </w:numPr>
      <w:ind w:left="113" w:hanging="340"/>
    </w:pPr>
    <w:rPr>
      <w:rFonts w:ascii="Charter BT" w:hAnsi="Charter BT"/>
      <w:color w:val="1E1E1E" w:themeColor="background1"/>
      <w:sz w:val="24"/>
      <w:szCs w:val="22"/>
      <w:lang w:val="es-ES"/>
    </w:rPr>
  </w:style>
  <w:style w:type="paragraph" w:customStyle="1" w:styleId="411-VietaX">
    <w:name w:val="4.11-Viñeta X"/>
    <w:basedOn w:val="31-ParrafoSinSangria"/>
    <w:rsid w:val="00FB06F9"/>
    <w:pPr>
      <w:numPr>
        <w:numId w:val="12"/>
      </w:numPr>
      <w:ind w:left="130" w:hanging="357"/>
    </w:pPr>
    <w:rPr>
      <w:lang w:val="es-AR" w:eastAsia="es-AR"/>
    </w:rPr>
  </w:style>
  <w:style w:type="paragraph" w:customStyle="1" w:styleId="31b-ParrafoCerrado">
    <w:name w:val="3.1b-Parrafo Cerrado"/>
    <w:basedOn w:val="30-Parrafo"/>
    <w:rsid w:val="0073155E"/>
    <w:pPr>
      <w:pBdr>
        <w:left w:val="wave" w:sz="6" w:space="4" w:color="C6C6C6" w:themeColor="background1" w:themeTint="40"/>
      </w:pBdr>
      <w:ind w:left="113"/>
    </w:pPr>
  </w:style>
  <w:style w:type="paragraph" w:customStyle="1" w:styleId="61b-FigurasLinea">
    <w:name w:val="6.1b-Figuras Linea"/>
    <w:basedOn w:val="61-Figuras"/>
    <w:rsid w:val="00763462"/>
    <w:pPr>
      <w:pBdr>
        <w:left w:val="wave" w:sz="6" w:space="4" w:color="C6C6C6" w:themeColor="background1" w:themeTint="40"/>
      </w:pBdr>
      <w:spacing w:before="0"/>
      <w:ind w:left="113"/>
    </w:pPr>
    <w:rPr>
      <w:b/>
      <w:color w:val="1E1E1E" w:themeColor="background1"/>
      <w:sz w:val="56"/>
    </w:rPr>
  </w:style>
  <w:style w:type="paragraph" w:customStyle="1" w:styleId="30b-Parrafoanterior">
    <w:name w:val="3.0.b-Parrafo anterior"/>
    <w:basedOn w:val="30-Parrafo"/>
    <w:rsid w:val="00AB6D7A"/>
    <w:pPr>
      <w:spacing w:before="360"/>
    </w:pPr>
    <w:rPr>
      <w:rFonts w:eastAsia="Times New Roman"/>
      <w:lang w:val="es-AR" w:eastAsia="es-AR"/>
    </w:rPr>
  </w:style>
  <w:style w:type="table" w:styleId="Sombreadoclaro-nfasis1">
    <w:name w:val="Light Shading Accent 1"/>
    <w:basedOn w:val="Tablanormal"/>
    <w:uiPriority w:val="60"/>
    <w:rsid w:val="00147FD9"/>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6B77E8"/>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staclara-nfasis1">
    <w:name w:val="Light List Accent 1"/>
    <w:basedOn w:val="Tablanormal"/>
    <w:uiPriority w:val="61"/>
    <w:rsid w:val="006B77E8"/>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ombreadomedio2-nfasis4">
    <w:name w:val="Medium Shading 2 Accent 4"/>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1E1E1E"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6B77E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1E1E1E"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E1E1E" w:themeFill="background1"/>
      </w:tcPr>
    </w:tblStylePr>
    <w:tblStylePr w:type="firstCol">
      <w:rPr>
        <w:b/>
        <w:bCs/>
        <w:color w:val="1E1E1E"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1E1E1E"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191919" w:themeFill="background1" w:themeFillShade="D8"/>
      </w:tcPr>
    </w:tblStylePr>
    <w:tblStylePr w:type="band1Horz">
      <w:tblPr/>
      <w:tcPr>
        <w:shd w:val="clear" w:color="auto" w:fill="191919"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E1E1E" w:themeColor="background1"/>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1E1E1E" w:themeFill="background1"/>
      </w:tcPr>
    </w:tblStylePr>
    <w:tblStylePr w:type="lastRow">
      <w:tblPr/>
      <w:tcPr>
        <w:tcBorders>
          <w:top w:val="single" w:sz="8" w:space="0" w:color="4F81BD" w:themeColor="accent1"/>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4F81BD" w:themeColor="accent1"/>
          <w:insideH w:val="nil"/>
          <w:insideV w:val="nil"/>
        </w:tcBorders>
        <w:shd w:val="clear" w:color="auto" w:fill="1E1E1E" w:themeFill="background1"/>
      </w:tcPr>
    </w:tblStylePr>
    <w:tblStylePr w:type="lastCol">
      <w:tblPr/>
      <w:tcPr>
        <w:tcBorders>
          <w:top w:val="nil"/>
          <w:left w:val="single" w:sz="8" w:space="0" w:color="4F81BD" w:themeColor="accent1"/>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1E1E1E" w:themeFill="background1"/>
      </w:tcPr>
    </w:tblStylePr>
    <w:tblStylePr w:type="swCell">
      <w:tblPr/>
      <w:tcPr>
        <w:tcBorders>
          <w:top w:val="nil"/>
        </w:tcBorders>
      </w:tcPr>
    </w:tblStylePr>
  </w:style>
  <w:style w:type="table" w:styleId="Listamedia2-nfasis2">
    <w:name w:val="Medium List 2 Accent 2"/>
    <w:basedOn w:val="Tablanormal"/>
    <w:uiPriority w:val="66"/>
    <w:rsid w:val="006B77E8"/>
    <w:rPr>
      <w:rFonts w:asciiTheme="majorHAnsi" w:eastAsiaTheme="majorEastAsia" w:hAnsiTheme="majorHAnsi" w:cstheme="majorBidi"/>
      <w:color w:val="DDDDDD"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tblPr/>
      <w:tcPr>
        <w:tcBorders>
          <w:top w:val="single" w:sz="8" w:space="0" w:color="C0504D" w:themeColor="accent2"/>
          <w:left w:val="nil"/>
          <w:bottom w:val="nil"/>
          <w:right w:val="nil"/>
          <w:insideH w:val="nil"/>
          <w:insideV w:val="nil"/>
        </w:tcBorders>
        <w:shd w:val="clear" w:color="auto" w:fill="1E1E1E" w:themeFill="background1"/>
      </w:tcPr>
    </w:tblStylePr>
    <w:tblStylePr w:type="firstCol">
      <w:tblPr/>
      <w:tcPr>
        <w:tcBorders>
          <w:top w:val="nil"/>
          <w:left w:val="nil"/>
          <w:bottom w:val="nil"/>
          <w:right w:val="single" w:sz="8" w:space="0" w:color="C0504D" w:themeColor="accent2"/>
          <w:insideH w:val="nil"/>
          <w:insideV w:val="nil"/>
        </w:tcBorders>
        <w:shd w:val="clear" w:color="auto" w:fill="1E1E1E" w:themeFill="background1"/>
      </w:tcPr>
    </w:tblStylePr>
    <w:tblStylePr w:type="lastCol">
      <w:tblPr/>
      <w:tcPr>
        <w:tcBorders>
          <w:top w:val="nil"/>
          <w:left w:val="single" w:sz="8" w:space="0" w:color="C0504D" w:themeColor="accent2"/>
          <w:bottom w:val="nil"/>
          <w:right w:val="nil"/>
          <w:insideH w:val="nil"/>
          <w:insideV w:val="nil"/>
        </w:tcBorders>
        <w:shd w:val="clear" w:color="auto" w:fill="1E1E1E"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1E1E1E" w:themeFill="background1"/>
      </w:tcPr>
    </w:tblStylePr>
    <w:tblStylePr w:type="swCell">
      <w:tblPr/>
      <w:tcPr>
        <w:tcBorders>
          <w:top w:val="nil"/>
        </w:tcBorders>
      </w:tcPr>
    </w:tblStylePr>
  </w:style>
  <w:style w:type="table" w:styleId="Cuadrculamedia1-nfasis1">
    <w:name w:val="Medium Grid 1 Accent 1"/>
    <w:basedOn w:val="Tablanormal"/>
    <w:uiPriority w:val="67"/>
    <w:rsid w:val="006B77E8"/>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6">
    <w:name w:val="Medium Grid 1 Accent 6"/>
    <w:basedOn w:val="Tablanormal"/>
    <w:uiPriority w:val="67"/>
    <w:rsid w:val="006B77E8"/>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3">
    <w:name w:val="Medium Grid 3"/>
    <w:basedOn w:val="Tablanormal"/>
    <w:uiPriority w:val="69"/>
    <w:rsid w:val="006B77E8"/>
    <w:tblPr>
      <w:tblStyleRowBandSize w:val="1"/>
      <w:tblStyleColBandSize w:val="1"/>
      <w:tblInd w:w="0" w:type="dxa"/>
      <w:tbl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6" w:space="0" w:color="1E1E1E" w:themeColor="background1"/>
        <w:insideV w:val="single" w:sz="6" w:space="0" w:color="1E1E1E" w:themeColor="background1"/>
      </w:tblBorders>
      <w:tblCellMar>
        <w:top w:w="0" w:type="dxa"/>
        <w:left w:w="108" w:type="dxa"/>
        <w:bottom w:w="0" w:type="dxa"/>
        <w:right w:w="108" w:type="dxa"/>
      </w:tblCellMar>
    </w:tblPr>
    <w:tcPr>
      <w:shd w:val="clear" w:color="auto" w:fill="F6F6F6" w:themeFill="text1" w:themeFillTint="3F"/>
    </w:tcPr>
    <w:tblStylePr w:type="firstRow">
      <w:rPr>
        <w:b/>
        <w:bCs/>
        <w:i w:val="0"/>
        <w:iCs w:val="0"/>
        <w:color w:val="1E1E1E" w:themeColor="background1"/>
      </w:rPr>
      <w:tblPr/>
      <w:tcPr>
        <w:tcBorders>
          <w:top w:val="single" w:sz="8" w:space="0" w:color="1E1E1E" w:themeColor="background1"/>
          <w:left w:val="single" w:sz="8" w:space="0" w:color="1E1E1E" w:themeColor="background1"/>
          <w:bottom w:val="single" w:sz="24"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lastRow">
      <w:rPr>
        <w:b/>
        <w:bCs/>
        <w:i w:val="0"/>
        <w:iCs w:val="0"/>
        <w:color w:val="1E1E1E" w:themeColor="background1"/>
      </w:rPr>
      <w:tblPr/>
      <w:tcPr>
        <w:tcBorders>
          <w:top w:val="single" w:sz="24" w:space="0" w:color="1E1E1E" w:themeColor="background1"/>
          <w:left w:val="single" w:sz="8" w:space="0" w:color="1E1E1E" w:themeColor="background1"/>
          <w:bottom w:val="single" w:sz="8" w:space="0" w:color="1E1E1E" w:themeColor="background1"/>
          <w:right w:val="single" w:sz="8" w:space="0" w:color="1E1E1E" w:themeColor="background1"/>
          <w:insideH w:val="nil"/>
          <w:insideV w:val="single" w:sz="8" w:space="0" w:color="1E1E1E" w:themeColor="background1"/>
        </w:tcBorders>
        <w:shd w:val="clear" w:color="auto" w:fill="DDDDDD" w:themeFill="text1"/>
      </w:tcPr>
    </w:tblStylePr>
    <w:tblStylePr w:type="firstCol">
      <w:rPr>
        <w:b/>
        <w:bCs/>
        <w:i w:val="0"/>
        <w:iCs w:val="0"/>
        <w:color w:val="1E1E1E" w:themeColor="background1"/>
      </w:rPr>
      <w:tblPr/>
      <w:tcPr>
        <w:tcBorders>
          <w:left w:val="single" w:sz="8" w:space="0" w:color="1E1E1E" w:themeColor="background1"/>
          <w:right w:val="single" w:sz="24" w:space="0" w:color="1E1E1E" w:themeColor="background1"/>
          <w:insideH w:val="nil"/>
          <w:insideV w:val="nil"/>
        </w:tcBorders>
        <w:shd w:val="clear" w:color="auto" w:fill="DDDDDD" w:themeFill="text1"/>
      </w:tcPr>
    </w:tblStylePr>
    <w:tblStylePr w:type="lastCol">
      <w:rPr>
        <w:b/>
        <w:bCs/>
        <w:i w:val="0"/>
        <w:iCs w:val="0"/>
        <w:color w:val="1E1E1E" w:themeColor="background1"/>
      </w:rPr>
      <w:tblPr/>
      <w:tcPr>
        <w:tcBorders>
          <w:top w:val="nil"/>
          <w:left w:val="single" w:sz="24" w:space="0" w:color="1E1E1E" w:themeColor="background1"/>
          <w:bottom w:val="nil"/>
          <w:right w:val="nil"/>
          <w:insideH w:val="nil"/>
          <w:insideV w:val="nil"/>
        </w:tcBorders>
        <w:shd w:val="clear" w:color="auto" w:fill="DDDDDD" w:themeFill="text1"/>
      </w:tcPr>
    </w:tblStylePr>
    <w:tblStylePr w:type="band1Vert">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nil"/>
          <w:insideV w:val="nil"/>
        </w:tcBorders>
        <w:shd w:val="clear" w:color="auto" w:fill="EEEEEE" w:themeFill="text1" w:themeFillTint="7F"/>
      </w:tcPr>
    </w:tblStylePr>
    <w:tblStylePr w:type="band1Horz">
      <w:tblPr/>
      <w:tcPr>
        <w:tcBorders>
          <w:top w:val="single" w:sz="8" w:space="0" w:color="1E1E1E" w:themeColor="background1"/>
          <w:left w:val="single" w:sz="8" w:space="0" w:color="1E1E1E" w:themeColor="background1"/>
          <w:bottom w:val="single" w:sz="8" w:space="0" w:color="1E1E1E" w:themeColor="background1"/>
          <w:right w:val="single" w:sz="8" w:space="0" w:color="1E1E1E" w:themeColor="background1"/>
          <w:insideH w:val="single" w:sz="8" w:space="0" w:color="1E1E1E" w:themeColor="background1"/>
          <w:insideV w:val="single" w:sz="8" w:space="0" w:color="1E1E1E" w:themeColor="background1"/>
        </w:tcBorders>
        <w:shd w:val="clear" w:color="auto" w:fill="EEEEEE" w:themeFill="text1" w:themeFillTint="7F"/>
      </w:tcPr>
    </w:tblStylePr>
  </w:style>
  <w:style w:type="table" w:styleId="Listaoscura-nfasis1">
    <w:name w:val="Dark List Accent 1"/>
    <w:basedOn w:val="Tablanormal"/>
    <w:uiPriority w:val="70"/>
    <w:rsid w:val="006B77E8"/>
    <w:rPr>
      <w:color w:val="1E1E1E"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1E1E1E" w:themeColor="background1"/>
          <w:right w:val="nil"/>
          <w:insideH w:val="nil"/>
          <w:insideV w:val="nil"/>
        </w:tcBorders>
        <w:shd w:val="clear" w:color="auto" w:fill="DDDDDD" w:themeFill="text1"/>
      </w:tcPr>
    </w:tblStylePr>
    <w:tblStylePr w:type="lastRow">
      <w:tblPr/>
      <w:tcPr>
        <w:tcBorders>
          <w:top w:val="single" w:sz="18" w:space="0" w:color="1E1E1E"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1E1E1E" w:themeColor="background1"/>
          <w:insideH w:val="nil"/>
          <w:insideV w:val="nil"/>
        </w:tcBorders>
        <w:shd w:val="clear" w:color="auto" w:fill="365F91" w:themeFill="accent1" w:themeFillShade="BF"/>
      </w:tcPr>
    </w:tblStylePr>
    <w:tblStylePr w:type="lastCol">
      <w:tblPr/>
      <w:tcPr>
        <w:tcBorders>
          <w:top w:val="nil"/>
          <w:left w:val="single" w:sz="18" w:space="0" w:color="1E1E1E"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uadrculavistosa-nfasis1">
    <w:name w:val="Colorful Grid Accent 1"/>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DDDDDD" w:themeColor="text1"/>
      </w:rPr>
      <w:tblPr/>
      <w:tcPr>
        <w:shd w:val="clear" w:color="auto" w:fill="B8CCE4" w:themeFill="accent1" w:themeFillTint="66"/>
      </w:tcPr>
    </w:tblStylePr>
    <w:tblStylePr w:type="firstCol">
      <w:rPr>
        <w:color w:val="1E1E1E" w:themeColor="background1"/>
      </w:rPr>
      <w:tblPr/>
      <w:tcPr>
        <w:shd w:val="clear" w:color="auto" w:fill="365F91" w:themeFill="accent1" w:themeFillShade="BF"/>
      </w:tcPr>
    </w:tblStylePr>
    <w:tblStylePr w:type="lastCol">
      <w:rPr>
        <w:color w:val="1E1E1E"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6">
    <w:name w:val="Colorful Grid Accent 6"/>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DDDDDD" w:themeColor="text1"/>
      </w:rPr>
      <w:tblPr/>
      <w:tcPr>
        <w:shd w:val="clear" w:color="auto" w:fill="FBD4B4" w:themeFill="accent6" w:themeFillTint="66"/>
      </w:tcPr>
    </w:tblStylePr>
    <w:tblStylePr w:type="firstCol">
      <w:rPr>
        <w:color w:val="1E1E1E" w:themeColor="background1"/>
      </w:rPr>
      <w:tblPr/>
      <w:tcPr>
        <w:shd w:val="clear" w:color="auto" w:fill="E36C0A" w:themeFill="accent6" w:themeFillShade="BF"/>
      </w:tcPr>
    </w:tblStylePr>
    <w:tblStylePr w:type="lastCol">
      <w:rPr>
        <w:color w:val="1E1E1E"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vistosa">
    <w:name w:val="Colorful Grid"/>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8F8F8" w:themeFill="text1" w:themeFillTint="33"/>
    </w:tcPr>
    <w:tblStylePr w:type="firstRow">
      <w:rPr>
        <w:b/>
        <w:bCs/>
      </w:rPr>
      <w:tblPr/>
      <w:tcPr>
        <w:shd w:val="clear" w:color="auto" w:fill="F1F1F1" w:themeFill="text1" w:themeFillTint="66"/>
      </w:tcPr>
    </w:tblStylePr>
    <w:tblStylePr w:type="lastRow">
      <w:rPr>
        <w:b/>
        <w:bCs/>
        <w:color w:val="DDDDDD" w:themeColor="text1"/>
      </w:rPr>
      <w:tblPr/>
      <w:tcPr>
        <w:shd w:val="clear" w:color="auto" w:fill="F1F1F1" w:themeFill="text1" w:themeFillTint="66"/>
      </w:tcPr>
    </w:tblStylePr>
    <w:tblStylePr w:type="firstCol">
      <w:rPr>
        <w:color w:val="1E1E1E" w:themeColor="background1"/>
      </w:rPr>
      <w:tblPr/>
      <w:tcPr>
        <w:shd w:val="clear" w:color="auto" w:fill="A5A5A5" w:themeFill="text1" w:themeFillShade="BF"/>
      </w:tcPr>
    </w:tblStylePr>
    <w:tblStylePr w:type="lastCol">
      <w:rPr>
        <w:color w:val="1E1E1E" w:themeColor="background1"/>
      </w:rPr>
      <w:tblPr/>
      <w:tcPr>
        <w:shd w:val="clear" w:color="auto" w:fill="A5A5A5" w:themeFill="text1" w:themeFillShade="BF"/>
      </w:tcPr>
    </w:tblStylePr>
    <w:tblStylePr w:type="band1Vert">
      <w:tblPr/>
      <w:tcPr>
        <w:shd w:val="clear" w:color="auto" w:fill="EEEEEE" w:themeFill="text1" w:themeFillTint="7F"/>
      </w:tcPr>
    </w:tblStylePr>
    <w:tblStylePr w:type="band1Horz">
      <w:tblPr/>
      <w:tcPr>
        <w:shd w:val="clear" w:color="auto" w:fill="EEEEEE" w:themeFill="text1" w:themeFillTint="7F"/>
      </w:tcPr>
    </w:tblStylePr>
  </w:style>
  <w:style w:type="table" w:styleId="Cuadrculavistosa-nfasis2">
    <w:name w:val="Colorful Grid Accent 2"/>
    <w:basedOn w:val="Tablanormal"/>
    <w:uiPriority w:val="73"/>
    <w:rsid w:val="006B77E8"/>
    <w:rPr>
      <w:color w:val="DDDDDD" w:themeColor="text1"/>
    </w:rPr>
    <w:tblPr>
      <w:tblStyleRowBandSize w:val="1"/>
      <w:tblStyleColBandSize w:val="1"/>
      <w:tblInd w:w="0" w:type="dxa"/>
      <w:tblBorders>
        <w:insideH w:val="single" w:sz="4" w:space="0" w:color="1E1E1E"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DDDDDD" w:themeColor="text1"/>
      </w:rPr>
      <w:tblPr/>
      <w:tcPr>
        <w:shd w:val="clear" w:color="auto" w:fill="E5B8B7" w:themeFill="accent2" w:themeFillTint="66"/>
      </w:tcPr>
    </w:tblStylePr>
    <w:tblStylePr w:type="firstCol">
      <w:rPr>
        <w:color w:val="1E1E1E" w:themeColor="background1"/>
      </w:rPr>
      <w:tblPr/>
      <w:tcPr>
        <w:shd w:val="clear" w:color="auto" w:fill="943634" w:themeFill="accent2" w:themeFillShade="BF"/>
      </w:tcPr>
    </w:tblStylePr>
    <w:tblStylePr w:type="lastCol">
      <w:rPr>
        <w:color w:val="1E1E1E"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ombreadovistoso">
    <w:name w:val="Colorful Shading"/>
    <w:basedOn w:val="Tablanormal"/>
    <w:uiPriority w:val="71"/>
    <w:rsid w:val="006B77E8"/>
    <w:rPr>
      <w:color w:val="DDDDDD" w:themeColor="text1"/>
    </w:rPr>
    <w:tblPr>
      <w:tblStyleRowBandSize w:val="1"/>
      <w:tblStyleColBandSize w:val="1"/>
      <w:tblInd w:w="0" w:type="dxa"/>
      <w:tblBorders>
        <w:top w:val="single" w:sz="24" w:space="0" w:color="C0504D" w:themeColor="accent2"/>
        <w:left w:val="single" w:sz="4" w:space="0" w:color="DDDDDD" w:themeColor="text1"/>
        <w:bottom w:val="single" w:sz="4" w:space="0" w:color="DDDDDD" w:themeColor="text1"/>
        <w:right w:val="single" w:sz="4" w:space="0" w:color="DDDDDD" w:themeColor="text1"/>
        <w:insideH w:val="single" w:sz="4" w:space="0" w:color="1E1E1E" w:themeColor="background1"/>
        <w:insideV w:val="single" w:sz="4" w:space="0" w:color="1E1E1E" w:themeColor="background1"/>
      </w:tblBorders>
      <w:tblCellMar>
        <w:top w:w="0" w:type="dxa"/>
        <w:left w:w="108" w:type="dxa"/>
        <w:bottom w:w="0" w:type="dxa"/>
        <w:right w:w="108" w:type="dxa"/>
      </w:tblCellMar>
    </w:tblPr>
    <w:tcPr>
      <w:shd w:val="clear" w:color="auto" w:fill="FBFBF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1E1E1E" w:themeFill="background1"/>
      </w:tcPr>
    </w:tblStylePr>
    <w:tblStylePr w:type="lastRow">
      <w:rPr>
        <w:b/>
        <w:bCs/>
        <w:color w:val="1E1E1E" w:themeColor="background1"/>
      </w:rPr>
      <w:tblPr/>
      <w:tcPr>
        <w:tcBorders>
          <w:top w:val="single" w:sz="6" w:space="0" w:color="1E1E1E" w:themeColor="background1"/>
        </w:tcBorders>
        <w:shd w:val="clear" w:color="auto" w:fill="848484" w:themeFill="text1" w:themeFillShade="99"/>
      </w:tcPr>
    </w:tblStylePr>
    <w:tblStylePr w:type="firstCol">
      <w:rPr>
        <w:color w:val="1E1E1E" w:themeColor="background1"/>
      </w:rPr>
      <w:tblPr/>
      <w:tcPr>
        <w:tcBorders>
          <w:top w:val="nil"/>
          <w:left w:val="nil"/>
          <w:bottom w:val="nil"/>
          <w:right w:val="nil"/>
          <w:insideH w:val="single" w:sz="4" w:space="0" w:color="848484" w:themeColor="text1" w:themeShade="99"/>
          <w:insideV w:val="nil"/>
        </w:tcBorders>
        <w:shd w:val="clear" w:color="auto" w:fill="848484" w:themeFill="text1" w:themeFillShade="99"/>
      </w:tcPr>
    </w:tblStylePr>
    <w:tblStylePr w:type="lastCol">
      <w:rPr>
        <w:color w:val="1E1E1E" w:themeColor="background1"/>
      </w:rPr>
      <w:tblPr/>
      <w:tcPr>
        <w:tcBorders>
          <w:top w:val="nil"/>
          <w:left w:val="nil"/>
          <w:bottom w:val="nil"/>
          <w:right w:val="nil"/>
          <w:insideH w:val="nil"/>
          <w:insideV w:val="nil"/>
        </w:tcBorders>
        <w:shd w:val="clear" w:color="auto" w:fill="A5A5A5" w:themeFill="text1" w:themeFillShade="BF"/>
      </w:tcPr>
    </w:tblStylePr>
    <w:tblStylePr w:type="band1Vert">
      <w:tblPr/>
      <w:tcPr>
        <w:shd w:val="clear" w:color="auto" w:fill="F1F1F1" w:themeFill="text1" w:themeFillTint="66"/>
      </w:tcPr>
    </w:tblStylePr>
    <w:tblStylePr w:type="band1Horz">
      <w:tblPr/>
      <w:tcPr>
        <w:shd w:val="clear" w:color="auto" w:fill="EEEEEE" w:themeFill="text1" w:themeFillTint="7F"/>
      </w:tcPr>
    </w:tblStylePr>
    <w:tblStylePr w:type="neCell">
      <w:rPr>
        <w:color w:val="DDDDDD" w:themeColor="text1"/>
      </w:rPr>
    </w:tblStylePr>
    <w:tblStylePr w:type="nwCell">
      <w:rPr>
        <w:color w:val="DDDDDD" w:themeColor="text1"/>
      </w:rPr>
    </w:tblStylePr>
  </w:style>
  <w:style w:type="paragraph" w:customStyle="1" w:styleId="4010-VietasinPunto">
    <w:name w:val="4.010-Viñeta sin Punto"/>
    <w:basedOn w:val="Normal"/>
    <w:rsid w:val="002430EB"/>
    <w:pPr>
      <w:pBdr>
        <w:left w:val="dashSmallGap" w:sz="6" w:space="8" w:color="1E1E1E" w:themeColor="background1"/>
      </w:pBdr>
      <w:spacing w:after="60"/>
      <w:ind w:left="227"/>
      <w:jc w:val="both"/>
    </w:pPr>
    <w:rPr>
      <w:spacing w:val="-2"/>
      <w:sz w:val="22"/>
      <w:lang w:eastAsia="es-AR"/>
    </w:rPr>
  </w:style>
  <w:style w:type="paragraph" w:customStyle="1" w:styleId="064-NiumercionSeccion">
    <w:name w:val="0.6.4-Niumercion (Seccion)"/>
    <w:rsid w:val="002430EB"/>
    <w:pPr>
      <w:pBdr>
        <w:top w:val="single" w:sz="12" w:space="15" w:color="1E1E1E" w:themeColor="background1"/>
      </w:pBdr>
      <w:spacing w:after="120"/>
      <w:jc w:val="center"/>
    </w:pPr>
    <w:rPr>
      <w:rFonts w:ascii="Digital-7 Mono" w:hAnsi="Charter BT"/>
      <w:i/>
      <w:color w:val="1E1E1E" w:themeColor="background1"/>
      <w:sz w:val="28"/>
      <w:szCs w:val="22"/>
      <w:lang w:val="es-ES"/>
      <w14:textOutline w14:w="9525" w14:cap="rnd" w14:cmpd="sng" w14:algn="ctr">
        <w14:noFill/>
        <w14:prstDash w14:val="solid"/>
        <w14:bevel/>
      </w14:textOutline>
    </w:rPr>
  </w:style>
  <w:style w:type="paragraph" w:customStyle="1" w:styleId="112-SubsexBSubtitulo">
    <w:name w:val="1.1.2º-SubsexB (Subtitulo)"/>
    <w:basedOn w:val="112-SubsexSubtitulo"/>
    <w:rsid w:val="002430EB"/>
    <w:rPr>
      <w:sz w:val="22"/>
    </w:rPr>
  </w:style>
  <w:style w:type="paragraph" w:customStyle="1" w:styleId="013-TituloSeccionB">
    <w:name w:val="0.1.3-Titulo Seccion B"/>
    <w:basedOn w:val="Normal"/>
    <w:rsid w:val="002430EB"/>
    <w:pPr>
      <w:shd w:val="solid" w:color="1E1E1E" w:themeColor="background1" w:fill="auto"/>
      <w:spacing w:before="600" w:after="240"/>
      <w:ind w:firstLine="0"/>
      <w:jc w:val="center"/>
      <w:outlineLvl w:val="0"/>
    </w:pPr>
    <w:rPr>
      <w:rFonts w:ascii="Barlow Condensed Medium" w:hAnsi="Barlow Condensed Medium"/>
      <w:b/>
      <w:i/>
      <w:smallCaps/>
      <w:color w:val="FFFFFF"/>
      <w:spacing w:val="-2"/>
      <w:sz w:val="44"/>
      <w:lang w:val="es-AR" w:eastAsia="es-AR"/>
    </w:rPr>
  </w:style>
  <w:style w:type="paragraph" w:customStyle="1" w:styleId="012-TituloSeccion">
    <w:name w:val="0.1.2-Titulo Seccion"/>
    <w:basedOn w:val="00-TituloPrincipal"/>
    <w:rsid w:val="002430EB"/>
    <w:pPr>
      <w:spacing w:before="0" w:after="240"/>
      <w:ind w:firstLine="170"/>
      <w:outlineLvl w:val="9"/>
    </w:pPr>
    <w:rPr>
      <w:rFonts w:ascii="Futura XBlkCnIt BT" w:hAnsi="Futura XBlkCnIt BT"/>
      <w:b w:val="0"/>
      <w:i w:val="0"/>
      <w:color w:val="FFFFFF"/>
      <w:spacing w:val="-2"/>
      <w:sz w:val="44"/>
    </w:rPr>
  </w:style>
  <w:style w:type="paragraph" w:customStyle="1" w:styleId="011-TituloParte">
    <w:name w:val="0.1.1-Titulo Parte"/>
    <w:rsid w:val="002430EB"/>
    <w:pPr>
      <w:spacing w:before="5000" w:after="360"/>
      <w:jc w:val="center"/>
      <w:outlineLvl w:val="0"/>
    </w:pPr>
    <w:rPr>
      <w:rFonts w:ascii="Charter BT" w:hAnsi="Charter BT"/>
      <w:b/>
      <w:smallCaps/>
      <w:color w:val="FFFFFF"/>
      <w:sz w:val="40"/>
      <w:szCs w:val="22"/>
      <w:lang w:val="es-ES" w:eastAsia="en-US"/>
    </w:rPr>
  </w:style>
  <w:style w:type="paragraph" w:customStyle="1" w:styleId="511-FormulaCuadros">
    <w:name w:val="5.1.1-Formula Cuadros"/>
    <w:basedOn w:val="51-Formulas"/>
    <w:rsid w:val="002430EB"/>
    <w:pPr>
      <w:pBdr>
        <w:top w:val="dashSmallGap" w:sz="6" w:space="1" w:color="auto"/>
        <w:left w:val="dashSmallGap" w:sz="6" w:space="4" w:color="auto"/>
        <w:bottom w:val="dashSmallGap" w:sz="6" w:space="1" w:color="auto"/>
        <w:right w:val="dashSmallGap" w:sz="6" w:space="4" w:color="auto"/>
      </w:pBdr>
      <w:spacing w:before="240" w:after="240" w:line="360" w:lineRule="auto"/>
    </w:pPr>
    <w:rPr>
      <w:rFonts w:ascii="Abel" w:hAnsi="Abel"/>
      <w:b/>
      <w:color w:val="1E1E1E" w:themeColor="background1"/>
      <w:spacing w:val="40"/>
      <w:position w:val="-40"/>
      <w:sz w:val="22"/>
    </w:rPr>
  </w:style>
  <w:style w:type="paragraph" w:customStyle="1" w:styleId="125-EtiquetaLista">
    <w:name w:val="1.2.5º-Etiqueta Lista"/>
    <w:basedOn w:val="123EtiquetaTablas"/>
    <w:rsid w:val="002430EB"/>
    <w:pPr>
      <w:pBdr>
        <w:top w:val="single" w:sz="12" w:space="1" w:color="E8E8E8" w:themeColor="text1" w:themeTint="A6"/>
        <w:left w:val="single" w:sz="12" w:space="4" w:color="E8E8E8" w:themeColor="text1" w:themeTint="A6"/>
        <w:bottom w:val="single" w:sz="12" w:space="1" w:color="E8E8E8" w:themeColor="text1" w:themeTint="A6"/>
        <w:right w:val="single" w:sz="12" w:space="4" w:color="E8E8E8" w:themeColor="text1" w:themeTint="A6"/>
      </w:pBdr>
      <w:shd w:val="clear" w:color="auto" w:fill="auto"/>
      <w:spacing w:before="240" w:after="120"/>
    </w:pPr>
    <w:rPr>
      <w:rFonts w:ascii="Charter BT" w:hAnsi="Charter BT"/>
      <w:i/>
      <w:caps w:val="0"/>
      <w:smallCaps/>
      <w:position w:val="14"/>
      <w:sz w:val="24"/>
    </w:rPr>
  </w:style>
  <w:style w:type="paragraph" w:customStyle="1" w:styleId="312-ParrafodeFormulas">
    <w:name w:val="3.1.2-Parrafo de Formulas"/>
    <w:basedOn w:val="31-ParrafoSinSangria"/>
    <w:rsid w:val="002430EB"/>
    <w:pPr>
      <w:pBdr>
        <w:left w:val="wave" w:sz="6" w:space="4" w:color="1E1E1E" w:themeColor="background1"/>
      </w:pBdr>
      <w:spacing w:before="120"/>
      <w:ind w:left="113" w:firstLine="170"/>
      <w:jc w:val="both"/>
    </w:pPr>
    <w:rPr>
      <w:noProof/>
      <w:color w:val="1E1E1E" w:themeColor="background1"/>
      <w:spacing w:val="-2"/>
      <w:sz w:val="20"/>
      <w:lang w:val="es-AR" w:eastAsia="es-AR"/>
    </w:rPr>
  </w:style>
  <w:style w:type="paragraph" w:customStyle="1" w:styleId="126-EtiquetaDiagramas">
    <w:name w:val="1.2.6º-Etiqueta Diagramas"/>
    <w:basedOn w:val="312-ParrafodeFormulas"/>
    <w:rsid w:val="002430EB"/>
    <w:rPr>
      <w:rFonts w:ascii="Arial" w:hAnsi="Arial"/>
      <w:i/>
      <w:color w:val="FFFFFF"/>
      <w:sz w:val="18"/>
    </w:rPr>
  </w:style>
  <w:style w:type="paragraph" w:customStyle="1" w:styleId="000Encabezado">
    <w:name w:val="0.0.0.Encabezado"/>
    <w:rsid w:val="002430EB"/>
    <w:pPr>
      <w:pBdr>
        <w:bottom w:val="dashSmallGap" w:sz="6" w:space="1" w:color="565656" w:themeColor="background1" w:themeTint="BF"/>
      </w:pBdr>
      <w:spacing w:line="360" w:lineRule="auto"/>
      <w:jc w:val="center"/>
    </w:pPr>
    <w:rPr>
      <w:rFonts w:ascii="Charter BT" w:hAnsi="Charter BT"/>
      <w:i/>
      <w:smallCaps/>
      <w:color w:val="565656" w:themeColor="background1" w:themeTint="BF"/>
      <w:sz w:val="22"/>
      <w:szCs w:val="22"/>
      <w:lang w:val="es-ES"/>
    </w:rPr>
  </w:style>
  <w:style w:type="paragraph" w:customStyle="1" w:styleId="313-ParrafodeGrafico">
    <w:name w:val="3.1.3-Parrafo de Grafico"/>
    <w:basedOn w:val="312-ParrafodeFormulas"/>
    <w:rsid w:val="002430EB"/>
    <w:pPr>
      <w:ind w:left="-170"/>
    </w:pPr>
  </w:style>
  <w:style w:type="paragraph" w:customStyle="1" w:styleId="114Subsubsex">
    <w:name w:val="1.1.4ºSub subsex"/>
    <w:basedOn w:val="112-SubsexSubtitulo"/>
    <w:rsid w:val="002430EB"/>
    <w:pPr>
      <w:numPr>
        <w:numId w:val="29"/>
      </w:numPr>
      <w:spacing w:before="120" w:after="60" w:line="0" w:lineRule="atLeast"/>
      <w:ind w:left="227" w:hanging="227"/>
      <w:contextualSpacing w:val="0"/>
      <w:jc w:val="left"/>
    </w:pPr>
    <w:rPr>
      <w:b/>
      <w:caps w:val="0"/>
      <w:smallCaps/>
      <w:sz w:val="20"/>
      <w:u w:color="FFFFFF"/>
    </w:rPr>
  </w:style>
  <w:style w:type="paragraph" w:customStyle="1" w:styleId="127-EtiquetaComentario">
    <w:name w:val="1.2.7º-Etiqueta Comentario"/>
    <w:basedOn w:val="126-EtiquetaDiagramas"/>
    <w:rsid w:val="002430EB"/>
    <w:pPr>
      <w:spacing w:before="60" w:after="60"/>
      <w:ind w:left="227"/>
    </w:pPr>
  </w:style>
  <w:style w:type="paragraph" w:customStyle="1" w:styleId="1271Comentario">
    <w:name w:val="1.2.7.1º Comentario"/>
    <w:basedOn w:val="Cita"/>
    <w:rsid w:val="002430EB"/>
    <w:pPr>
      <w:spacing w:before="4"/>
      <w:ind w:left="227" w:firstLine="0"/>
      <w:jc w:val="both"/>
    </w:pPr>
    <w:rPr>
      <w:rFonts w:ascii="Arial" w:hAnsi="Arial"/>
      <w:color w:val="FAEA72"/>
      <w:sz w:val="18"/>
    </w:rPr>
  </w:style>
  <w:style w:type="paragraph" w:customStyle="1" w:styleId="115SubsubsexCentered">
    <w:name w:val="1.1.5ºSub subsex Centered"/>
    <w:basedOn w:val="114Subsubsex"/>
    <w:rsid w:val="002430EB"/>
    <w:pPr>
      <w:numPr>
        <w:numId w:val="0"/>
      </w:numPr>
      <w:spacing w:after="120"/>
      <w:jc w:val="center"/>
    </w:pPr>
  </w:style>
  <w:style w:type="paragraph" w:customStyle="1" w:styleId="139Blanco">
    <w:name w:val="1.3.9º (Blanco)"/>
    <w:basedOn w:val="138Negro"/>
    <w:rsid w:val="002430EB"/>
    <w:pPr>
      <w:shd w:val="solid" w:color="E8E8E8" w:themeColor="background1" w:themeTint="1A" w:fill="FFFFFF"/>
      <w:contextualSpacing/>
    </w:pPr>
    <w:rPr>
      <w:rFonts w:ascii="Barlow Condensed SemiBold" w:hAnsi="Barlow Condensed SemiBold"/>
      <w:color w:val="1E1E1E" w:themeColor="background1"/>
      <w:sz w:val="26"/>
    </w:rPr>
  </w:style>
  <w:style w:type="paragraph" w:customStyle="1" w:styleId="314-ParrafoImagen">
    <w:name w:val="3.1.4-Parrafo Imagen"/>
    <w:basedOn w:val="312-ParrafodeFormulas"/>
    <w:rsid w:val="002430EB"/>
    <w:pPr>
      <w:pBdr>
        <w:left w:val="none" w:sz="0" w:space="0" w:color="auto"/>
      </w:pBdr>
      <w:spacing w:before="0"/>
      <w:ind w:left="0" w:firstLine="0"/>
    </w:pPr>
  </w:style>
  <w:style w:type="paragraph" w:customStyle="1" w:styleId="122bEtiquetaFix">
    <w:name w:val="1.2.2b Etiqueta Fix"/>
    <w:basedOn w:val="122EtiquetaSubtitulo"/>
    <w:rsid w:val="002430EB"/>
    <w:pPr>
      <w:shd w:val="solid" w:color="8E8E8E" w:themeColor="background1" w:themeTint="80" w:fill="EEEEEE"/>
    </w:pPr>
    <w:rPr>
      <w:color w:val="FFFFFF"/>
      <w:sz w:val="18"/>
    </w:rPr>
  </w:style>
  <w:style w:type="paragraph" w:customStyle="1" w:styleId="065-Numeraciosubseccion">
    <w:name w:val="0.6.5-Numeracio(subseccion)"/>
    <w:basedOn w:val="064-NiumercionSeccion"/>
    <w:rsid w:val="002430EB"/>
  </w:style>
  <w:style w:type="paragraph" w:customStyle="1" w:styleId="014-TituloSeccionB">
    <w:name w:val="0.1.4-Titulo SeccionB"/>
    <w:basedOn w:val="013-TituloSeccionB"/>
    <w:rsid w:val="002430EB"/>
    <w:pPr>
      <w:spacing w:before="120" w:after="0"/>
      <w:outlineLvl w:val="1"/>
    </w:pPr>
    <w:rPr>
      <w:caps/>
      <w:smallCaps w:val="0"/>
      <w:sz w:val="36"/>
    </w:rPr>
  </w:style>
  <w:style w:type="paragraph" w:customStyle="1" w:styleId="138NegroSub">
    <w:name w:val="1.3.8º (Negro Sub)"/>
    <w:basedOn w:val="131RojaSub"/>
    <w:rsid w:val="002430EB"/>
    <w:pPr>
      <w:shd w:val="solid" w:color="1E1E1E" w:themeColor="background1" w:fill="1E1E1E" w:themeFill="background1"/>
    </w:pPr>
  </w:style>
  <w:style w:type="paragraph" w:customStyle="1" w:styleId="131RojaSub">
    <w:name w:val="1.3.1º (Roja Sub)"/>
    <w:basedOn w:val="131Roja"/>
    <w:rsid w:val="002430EB"/>
    <w:pPr>
      <w:contextualSpacing/>
      <w:outlineLvl w:val="3"/>
    </w:pPr>
    <w:rPr>
      <w:rFonts w:ascii="Charter BT" w:hAnsi="Charter BT"/>
      <w:b/>
      <w:caps w:val="0"/>
      <w:smallCaps/>
      <w:spacing w:val="-2"/>
      <w:sz w:val="20"/>
    </w:rPr>
  </w:style>
  <w:style w:type="paragraph" w:customStyle="1" w:styleId="132NaranjaSub">
    <w:name w:val="1.3.2º (Naranja Sub)"/>
    <w:basedOn w:val="131RojaSub"/>
    <w:rsid w:val="002430EB"/>
    <w:pPr>
      <w:shd w:val="solid" w:color="E0750A" w:fill="E0750A"/>
    </w:pPr>
  </w:style>
  <w:style w:type="paragraph" w:customStyle="1" w:styleId="133AmarilloSub">
    <w:name w:val="1.3.3º (Amarillo Sub)"/>
    <w:basedOn w:val="131RojaSub"/>
    <w:rsid w:val="002430EB"/>
    <w:pPr>
      <w:shd w:val="solid" w:color="DBAD03" w:fill="DBAD03"/>
    </w:pPr>
  </w:style>
  <w:style w:type="paragraph" w:customStyle="1" w:styleId="134VerdeSub">
    <w:name w:val="1.3.4º (Verde Sub)"/>
    <w:basedOn w:val="131RojaSub"/>
    <w:rsid w:val="002430EB"/>
    <w:pPr>
      <w:shd w:val="solid" w:color="068C09" w:fill="068C09"/>
    </w:pPr>
  </w:style>
  <w:style w:type="paragraph" w:customStyle="1" w:styleId="135AzulSub">
    <w:name w:val="1.3.5º (Azul Sub)"/>
    <w:basedOn w:val="131RojaSub"/>
    <w:rsid w:val="002430EB"/>
    <w:pPr>
      <w:shd w:val="solid" w:color="0530BB" w:fill="0530BB"/>
    </w:pPr>
  </w:style>
  <w:style w:type="paragraph" w:customStyle="1" w:styleId="136VioletaSub">
    <w:name w:val="1.3.6º (Violeta Sub)"/>
    <w:basedOn w:val="131RojaSub"/>
    <w:rsid w:val="002430EB"/>
    <w:pPr>
      <w:shd w:val="solid" w:color="7030A0" w:fill="7030A0"/>
    </w:pPr>
  </w:style>
  <w:style w:type="paragraph" w:customStyle="1" w:styleId="137RosaSub">
    <w:name w:val="1.3.7º (Rosa Sub)"/>
    <w:basedOn w:val="131RojaSub"/>
    <w:rsid w:val="002430EB"/>
    <w:pPr>
      <w:shd w:val="solid" w:color="FFD1FF" w:fill="FFD1FF"/>
    </w:pPr>
    <w:rPr>
      <w:color w:val="1E1E1E" w:themeColor="background1"/>
    </w:rPr>
  </w:style>
  <w:style w:type="paragraph" w:customStyle="1" w:styleId="139BlancoSub">
    <w:name w:val="1.3.9º (Blanco Sub)"/>
    <w:basedOn w:val="131RojaSub"/>
    <w:rsid w:val="002430EB"/>
    <w:pPr>
      <w:shd w:val="solid" w:color="E8E8E8" w:themeColor="background1" w:themeTint="1A" w:fill="E8E8E8" w:themeFill="background1" w:themeFillTint="1A"/>
    </w:pPr>
    <w:rPr>
      <w:color w:val="1E1E1E" w:themeColor="background1"/>
    </w:rPr>
  </w:style>
  <w:style w:type="paragraph" w:customStyle="1" w:styleId="123EtiquetaSubx">
    <w:name w:val="1.2.3ºEtiqueta (Subx)"/>
    <w:basedOn w:val="122EtiquetaSubtitulo"/>
    <w:rsid w:val="002430EB"/>
    <w:pPr>
      <w:shd w:val="solid" w:color="8E8E8E" w:themeColor="background1" w:themeTint="80" w:fill="EEEEEE"/>
      <w:spacing w:before="240"/>
      <w:outlineLvl w:val="4"/>
    </w:pPr>
    <w:rPr>
      <w:color w:val="FFFFF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729079">
      <w:bodyDiv w:val="1"/>
      <w:marLeft w:val="0"/>
      <w:marRight w:val="0"/>
      <w:marTop w:val="0"/>
      <w:marBottom w:val="0"/>
      <w:divBdr>
        <w:top w:val="none" w:sz="0" w:space="0" w:color="auto"/>
        <w:left w:val="none" w:sz="0" w:space="0" w:color="auto"/>
        <w:bottom w:val="none" w:sz="0" w:space="0" w:color="auto"/>
        <w:right w:val="none" w:sz="0" w:space="0" w:color="auto"/>
      </w:divBdr>
    </w:div>
    <w:div w:id="61149460">
      <w:bodyDiv w:val="1"/>
      <w:marLeft w:val="0"/>
      <w:marRight w:val="0"/>
      <w:marTop w:val="0"/>
      <w:marBottom w:val="0"/>
      <w:divBdr>
        <w:top w:val="none" w:sz="0" w:space="0" w:color="auto"/>
        <w:left w:val="none" w:sz="0" w:space="0" w:color="auto"/>
        <w:bottom w:val="none" w:sz="0" w:space="0" w:color="auto"/>
        <w:right w:val="none" w:sz="0" w:space="0" w:color="auto"/>
      </w:divBdr>
    </w:div>
    <w:div w:id="100419286">
      <w:bodyDiv w:val="1"/>
      <w:marLeft w:val="0"/>
      <w:marRight w:val="0"/>
      <w:marTop w:val="0"/>
      <w:marBottom w:val="0"/>
      <w:divBdr>
        <w:top w:val="none" w:sz="0" w:space="0" w:color="auto"/>
        <w:left w:val="none" w:sz="0" w:space="0" w:color="auto"/>
        <w:bottom w:val="none" w:sz="0" w:space="0" w:color="auto"/>
        <w:right w:val="none" w:sz="0" w:space="0" w:color="auto"/>
      </w:divBdr>
    </w:div>
    <w:div w:id="139854896">
      <w:bodyDiv w:val="1"/>
      <w:marLeft w:val="0"/>
      <w:marRight w:val="0"/>
      <w:marTop w:val="0"/>
      <w:marBottom w:val="0"/>
      <w:divBdr>
        <w:top w:val="none" w:sz="0" w:space="0" w:color="auto"/>
        <w:left w:val="none" w:sz="0" w:space="0" w:color="auto"/>
        <w:bottom w:val="none" w:sz="0" w:space="0" w:color="auto"/>
        <w:right w:val="none" w:sz="0" w:space="0" w:color="auto"/>
      </w:divBdr>
    </w:div>
    <w:div w:id="164059646">
      <w:bodyDiv w:val="1"/>
      <w:marLeft w:val="0"/>
      <w:marRight w:val="0"/>
      <w:marTop w:val="0"/>
      <w:marBottom w:val="0"/>
      <w:divBdr>
        <w:top w:val="none" w:sz="0" w:space="0" w:color="auto"/>
        <w:left w:val="none" w:sz="0" w:space="0" w:color="auto"/>
        <w:bottom w:val="none" w:sz="0" w:space="0" w:color="auto"/>
        <w:right w:val="none" w:sz="0" w:space="0" w:color="auto"/>
      </w:divBdr>
    </w:div>
    <w:div w:id="312878100">
      <w:bodyDiv w:val="1"/>
      <w:marLeft w:val="0"/>
      <w:marRight w:val="0"/>
      <w:marTop w:val="0"/>
      <w:marBottom w:val="0"/>
      <w:divBdr>
        <w:top w:val="none" w:sz="0" w:space="0" w:color="auto"/>
        <w:left w:val="none" w:sz="0" w:space="0" w:color="auto"/>
        <w:bottom w:val="none" w:sz="0" w:space="0" w:color="auto"/>
        <w:right w:val="none" w:sz="0" w:space="0" w:color="auto"/>
      </w:divBdr>
    </w:div>
    <w:div w:id="340471703">
      <w:bodyDiv w:val="1"/>
      <w:marLeft w:val="0"/>
      <w:marRight w:val="0"/>
      <w:marTop w:val="0"/>
      <w:marBottom w:val="0"/>
      <w:divBdr>
        <w:top w:val="none" w:sz="0" w:space="0" w:color="auto"/>
        <w:left w:val="none" w:sz="0" w:space="0" w:color="auto"/>
        <w:bottom w:val="none" w:sz="0" w:space="0" w:color="auto"/>
        <w:right w:val="none" w:sz="0" w:space="0" w:color="auto"/>
      </w:divBdr>
      <w:divsChild>
        <w:div w:id="155732741">
          <w:marLeft w:val="0"/>
          <w:marRight w:val="0"/>
          <w:marTop w:val="0"/>
          <w:marBottom w:val="0"/>
          <w:divBdr>
            <w:top w:val="none" w:sz="0" w:space="0" w:color="auto"/>
            <w:left w:val="none" w:sz="0" w:space="0" w:color="auto"/>
            <w:bottom w:val="none" w:sz="0" w:space="0" w:color="auto"/>
            <w:right w:val="none" w:sz="0" w:space="0" w:color="auto"/>
          </w:divBdr>
          <w:divsChild>
            <w:div w:id="1980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21198">
      <w:bodyDiv w:val="1"/>
      <w:marLeft w:val="0"/>
      <w:marRight w:val="0"/>
      <w:marTop w:val="0"/>
      <w:marBottom w:val="0"/>
      <w:divBdr>
        <w:top w:val="none" w:sz="0" w:space="0" w:color="auto"/>
        <w:left w:val="none" w:sz="0" w:space="0" w:color="auto"/>
        <w:bottom w:val="none" w:sz="0" w:space="0" w:color="auto"/>
        <w:right w:val="none" w:sz="0" w:space="0" w:color="auto"/>
      </w:divBdr>
    </w:div>
    <w:div w:id="410658203">
      <w:bodyDiv w:val="1"/>
      <w:marLeft w:val="0"/>
      <w:marRight w:val="0"/>
      <w:marTop w:val="0"/>
      <w:marBottom w:val="0"/>
      <w:divBdr>
        <w:top w:val="none" w:sz="0" w:space="0" w:color="auto"/>
        <w:left w:val="none" w:sz="0" w:space="0" w:color="auto"/>
        <w:bottom w:val="none" w:sz="0" w:space="0" w:color="auto"/>
        <w:right w:val="none" w:sz="0" w:space="0" w:color="auto"/>
      </w:divBdr>
    </w:div>
    <w:div w:id="430587796">
      <w:bodyDiv w:val="1"/>
      <w:marLeft w:val="0"/>
      <w:marRight w:val="0"/>
      <w:marTop w:val="0"/>
      <w:marBottom w:val="0"/>
      <w:divBdr>
        <w:top w:val="none" w:sz="0" w:space="0" w:color="auto"/>
        <w:left w:val="none" w:sz="0" w:space="0" w:color="auto"/>
        <w:bottom w:val="none" w:sz="0" w:space="0" w:color="auto"/>
        <w:right w:val="none" w:sz="0" w:space="0" w:color="auto"/>
      </w:divBdr>
    </w:div>
    <w:div w:id="436677074">
      <w:bodyDiv w:val="1"/>
      <w:marLeft w:val="0"/>
      <w:marRight w:val="0"/>
      <w:marTop w:val="0"/>
      <w:marBottom w:val="0"/>
      <w:divBdr>
        <w:top w:val="none" w:sz="0" w:space="0" w:color="auto"/>
        <w:left w:val="none" w:sz="0" w:space="0" w:color="auto"/>
        <w:bottom w:val="none" w:sz="0" w:space="0" w:color="auto"/>
        <w:right w:val="none" w:sz="0" w:space="0" w:color="auto"/>
      </w:divBdr>
    </w:div>
    <w:div w:id="542986933">
      <w:bodyDiv w:val="1"/>
      <w:marLeft w:val="0"/>
      <w:marRight w:val="0"/>
      <w:marTop w:val="0"/>
      <w:marBottom w:val="0"/>
      <w:divBdr>
        <w:top w:val="none" w:sz="0" w:space="0" w:color="auto"/>
        <w:left w:val="none" w:sz="0" w:space="0" w:color="auto"/>
        <w:bottom w:val="none" w:sz="0" w:space="0" w:color="auto"/>
        <w:right w:val="none" w:sz="0" w:space="0" w:color="auto"/>
      </w:divBdr>
    </w:div>
    <w:div w:id="562369763">
      <w:bodyDiv w:val="1"/>
      <w:marLeft w:val="0"/>
      <w:marRight w:val="0"/>
      <w:marTop w:val="0"/>
      <w:marBottom w:val="0"/>
      <w:divBdr>
        <w:top w:val="none" w:sz="0" w:space="0" w:color="auto"/>
        <w:left w:val="none" w:sz="0" w:space="0" w:color="auto"/>
        <w:bottom w:val="none" w:sz="0" w:space="0" w:color="auto"/>
        <w:right w:val="none" w:sz="0" w:space="0" w:color="auto"/>
      </w:divBdr>
    </w:div>
    <w:div w:id="593632855">
      <w:bodyDiv w:val="1"/>
      <w:marLeft w:val="0"/>
      <w:marRight w:val="0"/>
      <w:marTop w:val="0"/>
      <w:marBottom w:val="0"/>
      <w:divBdr>
        <w:top w:val="none" w:sz="0" w:space="0" w:color="auto"/>
        <w:left w:val="none" w:sz="0" w:space="0" w:color="auto"/>
        <w:bottom w:val="none" w:sz="0" w:space="0" w:color="auto"/>
        <w:right w:val="none" w:sz="0" w:space="0" w:color="auto"/>
      </w:divBdr>
    </w:div>
    <w:div w:id="594553824">
      <w:bodyDiv w:val="1"/>
      <w:marLeft w:val="0"/>
      <w:marRight w:val="0"/>
      <w:marTop w:val="0"/>
      <w:marBottom w:val="0"/>
      <w:divBdr>
        <w:top w:val="none" w:sz="0" w:space="0" w:color="auto"/>
        <w:left w:val="none" w:sz="0" w:space="0" w:color="auto"/>
        <w:bottom w:val="none" w:sz="0" w:space="0" w:color="auto"/>
        <w:right w:val="none" w:sz="0" w:space="0" w:color="auto"/>
      </w:divBdr>
    </w:div>
    <w:div w:id="622736262">
      <w:bodyDiv w:val="1"/>
      <w:marLeft w:val="0"/>
      <w:marRight w:val="0"/>
      <w:marTop w:val="0"/>
      <w:marBottom w:val="0"/>
      <w:divBdr>
        <w:top w:val="none" w:sz="0" w:space="0" w:color="auto"/>
        <w:left w:val="none" w:sz="0" w:space="0" w:color="auto"/>
        <w:bottom w:val="none" w:sz="0" w:space="0" w:color="auto"/>
        <w:right w:val="none" w:sz="0" w:space="0" w:color="auto"/>
      </w:divBdr>
    </w:div>
    <w:div w:id="664743179">
      <w:bodyDiv w:val="1"/>
      <w:marLeft w:val="0"/>
      <w:marRight w:val="0"/>
      <w:marTop w:val="0"/>
      <w:marBottom w:val="0"/>
      <w:divBdr>
        <w:top w:val="none" w:sz="0" w:space="0" w:color="auto"/>
        <w:left w:val="none" w:sz="0" w:space="0" w:color="auto"/>
        <w:bottom w:val="none" w:sz="0" w:space="0" w:color="auto"/>
        <w:right w:val="none" w:sz="0" w:space="0" w:color="auto"/>
      </w:divBdr>
    </w:div>
    <w:div w:id="697657331">
      <w:bodyDiv w:val="1"/>
      <w:marLeft w:val="0"/>
      <w:marRight w:val="0"/>
      <w:marTop w:val="0"/>
      <w:marBottom w:val="0"/>
      <w:divBdr>
        <w:top w:val="none" w:sz="0" w:space="0" w:color="auto"/>
        <w:left w:val="none" w:sz="0" w:space="0" w:color="auto"/>
        <w:bottom w:val="none" w:sz="0" w:space="0" w:color="auto"/>
        <w:right w:val="none" w:sz="0" w:space="0" w:color="auto"/>
      </w:divBdr>
    </w:div>
    <w:div w:id="742993210">
      <w:bodyDiv w:val="1"/>
      <w:marLeft w:val="0"/>
      <w:marRight w:val="0"/>
      <w:marTop w:val="0"/>
      <w:marBottom w:val="0"/>
      <w:divBdr>
        <w:top w:val="none" w:sz="0" w:space="0" w:color="auto"/>
        <w:left w:val="none" w:sz="0" w:space="0" w:color="auto"/>
        <w:bottom w:val="none" w:sz="0" w:space="0" w:color="auto"/>
        <w:right w:val="none" w:sz="0" w:space="0" w:color="auto"/>
      </w:divBdr>
    </w:div>
    <w:div w:id="776212988">
      <w:bodyDiv w:val="1"/>
      <w:marLeft w:val="0"/>
      <w:marRight w:val="0"/>
      <w:marTop w:val="0"/>
      <w:marBottom w:val="0"/>
      <w:divBdr>
        <w:top w:val="none" w:sz="0" w:space="0" w:color="auto"/>
        <w:left w:val="none" w:sz="0" w:space="0" w:color="auto"/>
        <w:bottom w:val="none" w:sz="0" w:space="0" w:color="auto"/>
        <w:right w:val="none" w:sz="0" w:space="0" w:color="auto"/>
      </w:divBdr>
    </w:div>
    <w:div w:id="952253573">
      <w:bodyDiv w:val="1"/>
      <w:marLeft w:val="0"/>
      <w:marRight w:val="0"/>
      <w:marTop w:val="0"/>
      <w:marBottom w:val="0"/>
      <w:divBdr>
        <w:top w:val="none" w:sz="0" w:space="0" w:color="auto"/>
        <w:left w:val="none" w:sz="0" w:space="0" w:color="auto"/>
        <w:bottom w:val="none" w:sz="0" w:space="0" w:color="auto"/>
        <w:right w:val="none" w:sz="0" w:space="0" w:color="auto"/>
      </w:divBdr>
    </w:div>
    <w:div w:id="965935676">
      <w:bodyDiv w:val="1"/>
      <w:marLeft w:val="0"/>
      <w:marRight w:val="0"/>
      <w:marTop w:val="0"/>
      <w:marBottom w:val="0"/>
      <w:divBdr>
        <w:top w:val="none" w:sz="0" w:space="0" w:color="auto"/>
        <w:left w:val="none" w:sz="0" w:space="0" w:color="auto"/>
        <w:bottom w:val="none" w:sz="0" w:space="0" w:color="auto"/>
        <w:right w:val="none" w:sz="0" w:space="0" w:color="auto"/>
      </w:divBdr>
    </w:div>
    <w:div w:id="1014110028">
      <w:bodyDiv w:val="1"/>
      <w:marLeft w:val="0"/>
      <w:marRight w:val="0"/>
      <w:marTop w:val="0"/>
      <w:marBottom w:val="0"/>
      <w:divBdr>
        <w:top w:val="none" w:sz="0" w:space="0" w:color="auto"/>
        <w:left w:val="none" w:sz="0" w:space="0" w:color="auto"/>
        <w:bottom w:val="none" w:sz="0" w:space="0" w:color="auto"/>
        <w:right w:val="none" w:sz="0" w:space="0" w:color="auto"/>
      </w:divBdr>
    </w:div>
    <w:div w:id="1035697027">
      <w:bodyDiv w:val="1"/>
      <w:marLeft w:val="0"/>
      <w:marRight w:val="0"/>
      <w:marTop w:val="0"/>
      <w:marBottom w:val="0"/>
      <w:divBdr>
        <w:top w:val="none" w:sz="0" w:space="0" w:color="auto"/>
        <w:left w:val="none" w:sz="0" w:space="0" w:color="auto"/>
        <w:bottom w:val="none" w:sz="0" w:space="0" w:color="auto"/>
        <w:right w:val="none" w:sz="0" w:space="0" w:color="auto"/>
      </w:divBdr>
    </w:div>
    <w:div w:id="1046755146">
      <w:bodyDiv w:val="1"/>
      <w:marLeft w:val="0"/>
      <w:marRight w:val="0"/>
      <w:marTop w:val="0"/>
      <w:marBottom w:val="0"/>
      <w:divBdr>
        <w:top w:val="none" w:sz="0" w:space="0" w:color="auto"/>
        <w:left w:val="none" w:sz="0" w:space="0" w:color="auto"/>
        <w:bottom w:val="none" w:sz="0" w:space="0" w:color="auto"/>
        <w:right w:val="none" w:sz="0" w:space="0" w:color="auto"/>
      </w:divBdr>
    </w:div>
    <w:div w:id="1067848443">
      <w:bodyDiv w:val="1"/>
      <w:marLeft w:val="0"/>
      <w:marRight w:val="0"/>
      <w:marTop w:val="0"/>
      <w:marBottom w:val="0"/>
      <w:divBdr>
        <w:top w:val="none" w:sz="0" w:space="0" w:color="auto"/>
        <w:left w:val="none" w:sz="0" w:space="0" w:color="auto"/>
        <w:bottom w:val="none" w:sz="0" w:space="0" w:color="auto"/>
        <w:right w:val="none" w:sz="0" w:space="0" w:color="auto"/>
      </w:divBdr>
    </w:div>
    <w:div w:id="1099108497">
      <w:bodyDiv w:val="1"/>
      <w:marLeft w:val="0"/>
      <w:marRight w:val="0"/>
      <w:marTop w:val="0"/>
      <w:marBottom w:val="0"/>
      <w:divBdr>
        <w:top w:val="none" w:sz="0" w:space="0" w:color="auto"/>
        <w:left w:val="none" w:sz="0" w:space="0" w:color="auto"/>
        <w:bottom w:val="none" w:sz="0" w:space="0" w:color="auto"/>
        <w:right w:val="none" w:sz="0" w:space="0" w:color="auto"/>
      </w:divBdr>
    </w:div>
    <w:div w:id="1127511687">
      <w:bodyDiv w:val="1"/>
      <w:marLeft w:val="0"/>
      <w:marRight w:val="0"/>
      <w:marTop w:val="0"/>
      <w:marBottom w:val="0"/>
      <w:divBdr>
        <w:top w:val="none" w:sz="0" w:space="0" w:color="auto"/>
        <w:left w:val="none" w:sz="0" w:space="0" w:color="auto"/>
        <w:bottom w:val="none" w:sz="0" w:space="0" w:color="auto"/>
        <w:right w:val="none" w:sz="0" w:space="0" w:color="auto"/>
      </w:divBdr>
    </w:div>
    <w:div w:id="1184976500">
      <w:bodyDiv w:val="1"/>
      <w:marLeft w:val="0"/>
      <w:marRight w:val="0"/>
      <w:marTop w:val="0"/>
      <w:marBottom w:val="0"/>
      <w:divBdr>
        <w:top w:val="none" w:sz="0" w:space="0" w:color="auto"/>
        <w:left w:val="none" w:sz="0" w:space="0" w:color="auto"/>
        <w:bottom w:val="none" w:sz="0" w:space="0" w:color="auto"/>
        <w:right w:val="none" w:sz="0" w:space="0" w:color="auto"/>
      </w:divBdr>
    </w:div>
    <w:div w:id="1195849688">
      <w:bodyDiv w:val="1"/>
      <w:marLeft w:val="0"/>
      <w:marRight w:val="0"/>
      <w:marTop w:val="0"/>
      <w:marBottom w:val="0"/>
      <w:divBdr>
        <w:top w:val="none" w:sz="0" w:space="0" w:color="auto"/>
        <w:left w:val="none" w:sz="0" w:space="0" w:color="auto"/>
        <w:bottom w:val="none" w:sz="0" w:space="0" w:color="auto"/>
        <w:right w:val="none" w:sz="0" w:space="0" w:color="auto"/>
      </w:divBdr>
    </w:div>
    <w:div w:id="1224830266">
      <w:bodyDiv w:val="1"/>
      <w:marLeft w:val="0"/>
      <w:marRight w:val="0"/>
      <w:marTop w:val="0"/>
      <w:marBottom w:val="0"/>
      <w:divBdr>
        <w:top w:val="none" w:sz="0" w:space="0" w:color="auto"/>
        <w:left w:val="none" w:sz="0" w:space="0" w:color="auto"/>
        <w:bottom w:val="none" w:sz="0" w:space="0" w:color="auto"/>
        <w:right w:val="none" w:sz="0" w:space="0" w:color="auto"/>
      </w:divBdr>
    </w:div>
    <w:div w:id="1245603446">
      <w:bodyDiv w:val="1"/>
      <w:marLeft w:val="0"/>
      <w:marRight w:val="0"/>
      <w:marTop w:val="0"/>
      <w:marBottom w:val="0"/>
      <w:divBdr>
        <w:top w:val="none" w:sz="0" w:space="0" w:color="auto"/>
        <w:left w:val="none" w:sz="0" w:space="0" w:color="auto"/>
        <w:bottom w:val="none" w:sz="0" w:space="0" w:color="auto"/>
        <w:right w:val="none" w:sz="0" w:space="0" w:color="auto"/>
      </w:divBdr>
    </w:div>
    <w:div w:id="1304701051">
      <w:bodyDiv w:val="1"/>
      <w:marLeft w:val="0"/>
      <w:marRight w:val="0"/>
      <w:marTop w:val="0"/>
      <w:marBottom w:val="0"/>
      <w:divBdr>
        <w:top w:val="none" w:sz="0" w:space="0" w:color="auto"/>
        <w:left w:val="none" w:sz="0" w:space="0" w:color="auto"/>
        <w:bottom w:val="none" w:sz="0" w:space="0" w:color="auto"/>
        <w:right w:val="none" w:sz="0" w:space="0" w:color="auto"/>
      </w:divBdr>
    </w:div>
    <w:div w:id="1308318954">
      <w:bodyDiv w:val="1"/>
      <w:marLeft w:val="0"/>
      <w:marRight w:val="0"/>
      <w:marTop w:val="0"/>
      <w:marBottom w:val="0"/>
      <w:divBdr>
        <w:top w:val="none" w:sz="0" w:space="0" w:color="auto"/>
        <w:left w:val="none" w:sz="0" w:space="0" w:color="auto"/>
        <w:bottom w:val="none" w:sz="0" w:space="0" w:color="auto"/>
        <w:right w:val="none" w:sz="0" w:space="0" w:color="auto"/>
      </w:divBdr>
    </w:div>
    <w:div w:id="1333684731">
      <w:bodyDiv w:val="1"/>
      <w:marLeft w:val="0"/>
      <w:marRight w:val="0"/>
      <w:marTop w:val="0"/>
      <w:marBottom w:val="0"/>
      <w:divBdr>
        <w:top w:val="none" w:sz="0" w:space="0" w:color="auto"/>
        <w:left w:val="none" w:sz="0" w:space="0" w:color="auto"/>
        <w:bottom w:val="none" w:sz="0" w:space="0" w:color="auto"/>
        <w:right w:val="none" w:sz="0" w:space="0" w:color="auto"/>
      </w:divBdr>
    </w:div>
    <w:div w:id="1350372673">
      <w:bodyDiv w:val="1"/>
      <w:marLeft w:val="0"/>
      <w:marRight w:val="0"/>
      <w:marTop w:val="0"/>
      <w:marBottom w:val="0"/>
      <w:divBdr>
        <w:top w:val="none" w:sz="0" w:space="0" w:color="auto"/>
        <w:left w:val="none" w:sz="0" w:space="0" w:color="auto"/>
        <w:bottom w:val="none" w:sz="0" w:space="0" w:color="auto"/>
        <w:right w:val="none" w:sz="0" w:space="0" w:color="auto"/>
      </w:divBdr>
    </w:div>
    <w:div w:id="1353259480">
      <w:bodyDiv w:val="1"/>
      <w:marLeft w:val="0"/>
      <w:marRight w:val="0"/>
      <w:marTop w:val="0"/>
      <w:marBottom w:val="0"/>
      <w:divBdr>
        <w:top w:val="none" w:sz="0" w:space="0" w:color="auto"/>
        <w:left w:val="none" w:sz="0" w:space="0" w:color="auto"/>
        <w:bottom w:val="none" w:sz="0" w:space="0" w:color="auto"/>
        <w:right w:val="none" w:sz="0" w:space="0" w:color="auto"/>
      </w:divBdr>
    </w:div>
    <w:div w:id="1427917473">
      <w:bodyDiv w:val="1"/>
      <w:marLeft w:val="0"/>
      <w:marRight w:val="0"/>
      <w:marTop w:val="0"/>
      <w:marBottom w:val="0"/>
      <w:divBdr>
        <w:top w:val="none" w:sz="0" w:space="0" w:color="auto"/>
        <w:left w:val="none" w:sz="0" w:space="0" w:color="auto"/>
        <w:bottom w:val="none" w:sz="0" w:space="0" w:color="auto"/>
        <w:right w:val="none" w:sz="0" w:space="0" w:color="auto"/>
      </w:divBdr>
    </w:div>
    <w:div w:id="1451122027">
      <w:bodyDiv w:val="1"/>
      <w:marLeft w:val="0"/>
      <w:marRight w:val="0"/>
      <w:marTop w:val="0"/>
      <w:marBottom w:val="0"/>
      <w:divBdr>
        <w:top w:val="none" w:sz="0" w:space="0" w:color="auto"/>
        <w:left w:val="none" w:sz="0" w:space="0" w:color="auto"/>
        <w:bottom w:val="none" w:sz="0" w:space="0" w:color="auto"/>
        <w:right w:val="none" w:sz="0" w:space="0" w:color="auto"/>
      </w:divBdr>
      <w:divsChild>
        <w:div w:id="664942011">
          <w:marLeft w:val="0"/>
          <w:marRight w:val="0"/>
          <w:marTop w:val="0"/>
          <w:marBottom w:val="0"/>
          <w:divBdr>
            <w:top w:val="none" w:sz="0" w:space="0" w:color="auto"/>
            <w:left w:val="none" w:sz="0" w:space="0" w:color="auto"/>
            <w:bottom w:val="none" w:sz="0" w:space="0" w:color="auto"/>
            <w:right w:val="none" w:sz="0" w:space="0" w:color="auto"/>
          </w:divBdr>
          <w:divsChild>
            <w:div w:id="867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7906">
      <w:bodyDiv w:val="1"/>
      <w:marLeft w:val="0"/>
      <w:marRight w:val="0"/>
      <w:marTop w:val="0"/>
      <w:marBottom w:val="0"/>
      <w:divBdr>
        <w:top w:val="none" w:sz="0" w:space="0" w:color="auto"/>
        <w:left w:val="none" w:sz="0" w:space="0" w:color="auto"/>
        <w:bottom w:val="none" w:sz="0" w:space="0" w:color="auto"/>
        <w:right w:val="none" w:sz="0" w:space="0" w:color="auto"/>
      </w:divBdr>
    </w:div>
    <w:div w:id="1622221186">
      <w:bodyDiv w:val="1"/>
      <w:marLeft w:val="0"/>
      <w:marRight w:val="0"/>
      <w:marTop w:val="0"/>
      <w:marBottom w:val="0"/>
      <w:divBdr>
        <w:top w:val="none" w:sz="0" w:space="0" w:color="auto"/>
        <w:left w:val="none" w:sz="0" w:space="0" w:color="auto"/>
        <w:bottom w:val="none" w:sz="0" w:space="0" w:color="auto"/>
        <w:right w:val="none" w:sz="0" w:space="0" w:color="auto"/>
      </w:divBdr>
    </w:div>
    <w:div w:id="1640915425">
      <w:bodyDiv w:val="1"/>
      <w:marLeft w:val="0"/>
      <w:marRight w:val="0"/>
      <w:marTop w:val="0"/>
      <w:marBottom w:val="0"/>
      <w:divBdr>
        <w:top w:val="none" w:sz="0" w:space="0" w:color="auto"/>
        <w:left w:val="none" w:sz="0" w:space="0" w:color="auto"/>
        <w:bottom w:val="none" w:sz="0" w:space="0" w:color="auto"/>
        <w:right w:val="none" w:sz="0" w:space="0" w:color="auto"/>
      </w:divBdr>
    </w:div>
    <w:div w:id="1702052799">
      <w:bodyDiv w:val="1"/>
      <w:marLeft w:val="0"/>
      <w:marRight w:val="0"/>
      <w:marTop w:val="0"/>
      <w:marBottom w:val="0"/>
      <w:divBdr>
        <w:top w:val="none" w:sz="0" w:space="0" w:color="auto"/>
        <w:left w:val="none" w:sz="0" w:space="0" w:color="auto"/>
        <w:bottom w:val="none" w:sz="0" w:space="0" w:color="auto"/>
        <w:right w:val="none" w:sz="0" w:space="0" w:color="auto"/>
      </w:divBdr>
    </w:div>
    <w:div w:id="1761489640">
      <w:bodyDiv w:val="1"/>
      <w:marLeft w:val="0"/>
      <w:marRight w:val="0"/>
      <w:marTop w:val="0"/>
      <w:marBottom w:val="0"/>
      <w:divBdr>
        <w:top w:val="none" w:sz="0" w:space="0" w:color="auto"/>
        <w:left w:val="none" w:sz="0" w:space="0" w:color="auto"/>
        <w:bottom w:val="none" w:sz="0" w:space="0" w:color="auto"/>
        <w:right w:val="none" w:sz="0" w:space="0" w:color="auto"/>
      </w:divBdr>
      <w:divsChild>
        <w:div w:id="285352844">
          <w:marLeft w:val="0"/>
          <w:marRight w:val="0"/>
          <w:marTop w:val="0"/>
          <w:marBottom w:val="0"/>
          <w:divBdr>
            <w:top w:val="none" w:sz="0" w:space="0" w:color="auto"/>
            <w:left w:val="none" w:sz="0" w:space="0" w:color="auto"/>
            <w:bottom w:val="none" w:sz="0" w:space="0" w:color="auto"/>
            <w:right w:val="none" w:sz="0" w:space="0" w:color="auto"/>
          </w:divBdr>
          <w:divsChild>
            <w:div w:id="1500539909">
              <w:marLeft w:val="0"/>
              <w:marRight w:val="0"/>
              <w:marTop w:val="0"/>
              <w:marBottom w:val="0"/>
              <w:divBdr>
                <w:top w:val="none" w:sz="0" w:space="0" w:color="auto"/>
                <w:left w:val="none" w:sz="0" w:space="0" w:color="auto"/>
                <w:bottom w:val="none" w:sz="0" w:space="0" w:color="auto"/>
                <w:right w:val="none" w:sz="0" w:space="0" w:color="auto"/>
              </w:divBdr>
            </w:div>
          </w:divsChild>
        </w:div>
        <w:div w:id="24447663">
          <w:marLeft w:val="0"/>
          <w:marRight w:val="0"/>
          <w:marTop w:val="0"/>
          <w:marBottom w:val="0"/>
          <w:divBdr>
            <w:top w:val="none" w:sz="0" w:space="0" w:color="auto"/>
            <w:left w:val="none" w:sz="0" w:space="0" w:color="auto"/>
            <w:bottom w:val="none" w:sz="0" w:space="0" w:color="auto"/>
            <w:right w:val="none" w:sz="0" w:space="0" w:color="auto"/>
          </w:divBdr>
          <w:divsChild>
            <w:div w:id="931008099">
              <w:marLeft w:val="0"/>
              <w:marRight w:val="0"/>
              <w:marTop w:val="0"/>
              <w:marBottom w:val="0"/>
              <w:divBdr>
                <w:top w:val="none" w:sz="0" w:space="0" w:color="auto"/>
                <w:left w:val="none" w:sz="0" w:space="0" w:color="auto"/>
                <w:bottom w:val="none" w:sz="0" w:space="0" w:color="auto"/>
                <w:right w:val="none" w:sz="0" w:space="0" w:color="auto"/>
              </w:divBdr>
            </w:div>
          </w:divsChild>
        </w:div>
        <w:div w:id="867648052">
          <w:marLeft w:val="0"/>
          <w:marRight w:val="0"/>
          <w:marTop w:val="0"/>
          <w:marBottom w:val="0"/>
          <w:divBdr>
            <w:top w:val="none" w:sz="0" w:space="0" w:color="auto"/>
            <w:left w:val="none" w:sz="0" w:space="0" w:color="auto"/>
            <w:bottom w:val="none" w:sz="0" w:space="0" w:color="auto"/>
            <w:right w:val="none" w:sz="0" w:space="0" w:color="auto"/>
          </w:divBdr>
          <w:divsChild>
            <w:div w:id="1747875833">
              <w:marLeft w:val="0"/>
              <w:marRight w:val="0"/>
              <w:marTop w:val="0"/>
              <w:marBottom w:val="0"/>
              <w:divBdr>
                <w:top w:val="none" w:sz="0" w:space="0" w:color="auto"/>
                <w:left w:val="none" w:sz="0" w:space="0" w:color="auto"/>
                <w:bottom w:val="none" w:sz="0" w:space="0" w:color="auto"/>
                <w:right w:val="none" w:sz="0" w:space="0" w:color="auto"/>
              </w:divBdr>
            </w:div>
          </w:divsChild>
        </w:div>
        <w:div w:id="397900425">
          <w:marLeft w:val="0"/>
          <w:marRight w:val="0"/>
          <w:marTop w:val="0"/>
          <w:marBottom w:val="0"/>
          <w:divBdr>
            <w:top w:val="none" w:sz="0" w:space="0" w:color="auto"/>
            <w:left w:val="none" w:sz="0" w:space="0" w:color="auto"/>
            <w:bottom w:val="none" w:sz="0" w:space="0" w:color="auto"/>
            <w:right w:val="none" w:sz="0" w:space="0" w:color="auto"/>
          </w:divBdr>
          <w:divsChild>
            <w:div w:id="1656495026">
              <w:marLeft w:val="0"/>
              <w:marRight w:val="0"/>
              <w:marTop w:val="0"/>
              <w:marBottom w:val="0"/>
              <w:divBdr>
                <w:top w:val="none" w:sz="0" w:space="0" w:color="auto"/>
                <w:left w:val="none" w:sz="0" w:space="0" w:color="auto"/>
                <w:bottom w:val="none" w:sz="0" w:space="0" w:color="auto"/>
                <w:right w:val="none" w:sz="0" w:space="0" w:color="auto"/>
              </w:divBdr>
            </w:div>
          </w:divsChild>
        </w:div>
        <w:div w:id="1263077226">
          <w:marLeft w:val="0"/>
          <w:marRight w:val="0"/>
          <w:marTop w:val="0"/>
          <w:marBottom w:val="0"/>
          <w:divBdr>
            <w:top w:val="none" w:sz="0" w:space="0" w:color="auto"/>
            <w:left w:val="none" w:sz="0" w:space="0" w:color="auto"/>
            <w:bottom w:val="none" w:sz="0" w:space="0" w:color="auto"/>
            <w:right w:val="none" w:sz="0" w:space="0" w:color="auto"/>
          </w:divBdr>
          <w:divsChild>
            <w:div w:id="168371795">
              <w:marLeft w:val="0"/>
              <w:marRight w:val="0"/>
              <w:marTop w:val="0"/>
              <w:marBottom w:val="0"/>
              <w:divBdr>
                <w:top w:val="none" w:sz="0" w:space="0" w:color="auto"/>
                <w:left w:val="none" w:sz="0" w:space="0" w:color="auto"/>
                <w:bottom w:val="none" w:sz="0" w:space="0" w:color="auto"/>
                <w:right w:val="none" w:sz="0" w:space="0" w:color="auto"/>
              </w:divBdr>
            </w:div>
          </w:divsChild>
        </w:div>
        <w:div w:id="1851866012">
          <w:marLeft w:val="0"/>
          <w:marRight w:val="0"/>
          <w:marTop w:val="0"/>
          <w:marBottom w:val="0"/>
          <w:divBdr>
            <w:top w:val="none" w:sz="0" w:space="0" w:color="auto"/>
            <w:left w:val="none" w:sz="0" w:space="0" w:color="auto"/>
            <w:bottom w:val="none" w:sz="0" w:space="0" w:color="auto"/>
            <w:right w:val="none" w:sz="0" w:space="0" w:color="auto"/>
          </w:divBdr>
          <w:divsChild>
            <w:div w:id="125464733">
              <w:marLeft w:val="0"/>
              <w:marRight w:val="0"/>
              <w:marTop w:val="0"/>
              <w:marBottom w:val="0"/>
              <w:divBdr>
                <w:top w:val="none" w:sz="0" w:space="0" w:color="auto"/>
                <w:left w:val="none" w:sz="0" w:space="0" w:color="auto"/>
                <w:bottom w:val="none" w:sz="0" w:space="0" w:color="auto"/>
                <w:right w:val="none" w:sz="0" w:space="0" w:color="auto"/>
              </w:divBdr>
            </w:div>
          </w:divsChild>
        </w:div>
        <w:div w:id="268204779">
          <w:marLeft w:val="0"/>
          <w:marRight w:val="0"/>
          <w:marTop w:val="0"/>
          <w:marBottom w:val="0"/>
          <w:divBdr>
            <w:top w:val="none" w:sz="0" w:space="0" w:color="auto"/>
            <w:left w:val="none" w:sz="0" w:space="0" w:color="auto"/>
            <w:bottom w:val="none" w:sz="0" w:space="0" w:color="auto"/>
            <w:right w:val="none" w:sz="0" w:space="0" w:color="auto"/>
          </w:divBdr>
          <w:divsChild>
            <w:div w:id="15360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983">
      <w:bodyDiv w:val="1"/>
      <w:marLeft w:val="0"/>
      <w:marRight w:val="0"/>
      <w:marTop w:val="0"/>
      <w:marBottom w:val="0"/>
      <w:divBdr>
        <w:top w:val="none" w:sz="0" w:space="0" w:color="auto"/>
        <w:left w:val="none" w:sz="0" w:space="0" w:color="auto"/>
        <w:bottom w:val="none" w:sz="0" w:space="0" w:color="auto"/>
        <w:right w:val="none" w:sz="0" w:space="0" w:color="auto"/>
      </w:divBdr>
    </w:div>
    <w:div w:id="1900170659">
      <w:bodyDiv w:val="1"/>
      <w:marLeft w:val="0"/>
      <w:marRight w:val="0"/>
      <w:marTop w:val="0"/>
      <w:marBottom w:val="0"/>
      <w:divBdr>
        <w:top w:val="none" w:sz="0" w:space="0" w:color="auto"/>
        <w:left w:val="none" w:sz="0" w:space="0" w:color="auto"/>
        <w:bottom w:val="none" w:sz="0" w:space="0" w:color="auto"/>
        <w:right w:val="none" w:sz="0" w:space="0" w:color="auto"/>
      </w:divBdr>
    </w:div>
    <w:div w:id="1902668496">
      <w:bodyDiv w:val="1"/>
      <w:marLeft w:val="0"/>
      <w:marRight w:val="0"/>
      <w:marTop w:val="0"/>
      <w:marBottom w:val="0"/>
      <w:divBdr>
        <w:top w:val="none" w:sz="0" w:space="0" w:color="auto"/>
        <w:left w:val="none" w:sz="0" w:space="0" w:color="auto"/>
        <w:bottom w:val="none" w:sz="0" w:space="0" w:color="auto"/>
        <w:right w:val="none" w:sz="0" w:space="0" w:color="auto"/>
      </w:divBdr>
    </w:div>
    <w:div w:id="1915776733">
      <w:bodyDiv w:val="1"/>
      <w:marLeft w:val="0"/>
      <w:marRight w:val="0"/>
      <w:marTop w:val="0"/>
      <w:marBottom w:val="0"/>
      <w:divBdr>
        <w:top w:val="none" w:sz="0" w:space="0" w:color="auto"/>
        <w:left w:val="none" w:sz="0" w:space="0" w:color="auto"/>
        <w:bottom w:val="none" w:sz="0" w:space="0" w:color="auto"/>
        <w:right w:val="none" w:sz="0" w:space="0" w:color="auto"/>
      </w:divBdr>
    </w:div>
    <w:div w:id="1931162145">
      <w:bodyDiv w:val="1"/>
      <w:marLeft w:val="0"/>
      <w:marRight w:val="0"/>
      <w:marTop w:val="0"/>
      <w:marBottom w:val="0"/>
      <w:divBdr>
        <w:top w:val="none" w:sz="0" w:space="0" w:color="auto"/>
        <w:left w:val="none" w:sz="0" w:space="0" w:color="auto"/>
        <w:bottom w:val="none" w:sz="0" w:space="0" w:color="auto"/>
        <w:right w:val="none" w:sz="0" w:space="0" w:color="auto"/>
      </w:divBdr>
    </w:div>
    <w:div w:id="1944921680">
      <w:bodyDiv w:val="1"/>
      <w:marLeft w:val="0"/>
      <w:marRight w:val="0"/>
      <w:marTop w:val="0"/>
      <w:marBottom w:val="0"/>
      <w:divBdr>
        <w:top w:val="none" w:sz="0" w:space="0" w:color="auto"/>
        <w:left w:val="none" w:sz="0" w:space="0" w:color="auto"/>
        <w:bottom w:val="none" w:sz="0" w:space="0" w:color="auto"/>
        <w:right w:val="none" w:sz="0" w:space="0" w:color="auto"/>
      </w:divBdr>
    </w:div>
    <w:div w:id="2081631420">
      <w:bodyDiv w:val="1"/>
      <w:marLeft w:val="0"/>
      <w:marRight w:val="0"/>
      <w:marTop w:val="0"/>
      <w:marBottom w:val="0"/>
      <w:divBdr>
        <w:top w:val="none" w:sz="0" w:space="0" w:color="auto"/>
        <w:left w:val="none" w:sz="0" w:space="0" w:color="auto"/>
        <w:bottom w:val="none" w:sz="0" w:space="0" w:color="auto"/>
        <w:right w:val="none" w:sz="0" w:space="0" w:color="auto"/>
      </w:divBdr>
    </w:div>
    <w:div w:id="212299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jpe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jpeg"/><Relationship Id="rId25" Type="http://schemas.openxmlformats.org/officeDocument/2006/relationships/image" Target="media/image9.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6.xml"/></Relationships>
</file>

<file path=word/theme/theme1.xml><?xml version="1.0" encoding="utf-8"?>
<a:theme xmlns:a="http://schemas.openxmlformats.org/drawingml/2006/main" name="Tema de Office">
  <a:themeElements>
    <a:clrScheme name="Office">
      <a:dk1>
        <a:sysClr val="windowText" lastClr="DDDDDD"/>
      </a:dk1>
      <a:lt1>
        <a:sysClr val="window" lastClr="1E1E1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318F4-BBE4-4F33-AA11-8D2A2DC06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108</Pages>
  <Words>49466</Words>
  <Characters>272065</Characters>
  <Application>Microsoft Office Word</Application>
  <DocSecurity>0</DocSecurity>
  <Lines>2267</Lines>
  <Paragraphs>641</Paragraphs>
  <ScaleCrop>false</ScaleCrop>
  <HeadingPairs>
    <vt:vector size="2" baseType="variant">
      <vt:variant>
        <vt:lpstr>Título</vt:lpstr>
      </vt:variant>
      <vt:variant>
        <vt:i4>1</vt:i4>
      </vt:variant>
    </vt:vector>
  </HeadingPairs>
  <TitlesOfParts>
    <vt:vector size="1" baseType="lpstr">
      <vt:lpstr>La Última Teoría del Universo</vt:lpstr>
    </vt:vector>
  </TitlesOfParts>
  <Company>Lobillo</Company>
  <LinksUpToDate>false</LinksUpToDate>
  <CharactersWithSpaces>320890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Última Teoría del Universo</dc:title>
  <dc:creator>PROC3R</dc:creator>
  <cp:lastModifiedBy>PROC3R</cp:lastModifiedBy>
  <cp:revision>3</cp:revision>
  <cp:lastPrinted>2025-03-24T02:15:00Z</cp:lastPrinted>
  <dcterms:created xsi:type="dcterms:W3CDTF">2025-11-24T02:30:00Z</dcterms:created>
  <dcterms:modified xsi:type="dcterms:W3CDTF">2025-11-24T02:48:00Z</dcterms:modified>
</cp:coreProperties>
</file>