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2" w:rsidRPr="00697842" w:rsidRDefault="00697842" w:rsidP="00697842">
      <w:pPr>
        <w:jc w:val="center"/>
        <w:rPr>
          <w:highlight w:val="yellow"/>
        </w:rPr>
      </w:pPr>
      <w:r w:rsidRPr="00697842">
        <w:rPr>
          <w:highlight w:val="yellow"/>
        </w:rPr>
        <w:t>CAMBIOS DE LÓGICA</w:t>
      </w:r>
    </w:p>
    <w:p w:rsidR="00697842" w:rsidRDefault="00697842" w:rsidP="00697842">
      <w:pPr>
        <w:jc w:val="center"/>
      </w:pPr>
      <w:r w:rsidRPr="00697842">
        <w:rPr>
          <w:highlight w:val="yellow"/>
        </w:rPr>
        <w:t>REUNION 07-01-2020</w:t>
      </w:r>
    </w:p>
    <w:p w:rsidR="00697842" w:rsidRDefault="00697842"/>
    <w:p w:rsidR="00773C7A" w:rsidRDefault="00697842">
      <w:r>
        <w:t>PLANE-PREESCOLAR: Para primer trimestre solo debe aparecer Diagnóstico el resto se debe ocultar, aparecerá a partir de abril</w:t>
      </w:r>
    </w:p>
    <w:p w:rsidR="00697842" w:rsidRDefault="00697842">
      <w:r>
        <w:rPr>
          <w:noProof/>
          <w:lang w:eastAsia="es-CR"/>
        </w:rPr>
        <w:drawing>
          <wp:inline distT="0" distB="0" distL="0" distR="0" wp14:anchorId="43F614B4" wp14:editId="069AD252">
            <wp:extent cx="4431030" cy="96963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376" cy="97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42" w:rsidRDefault="00697842">
      <w:r>
        <w:t xml:space="preserve">PRIMARIA-RELIGION,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 w:rsidP="00697842">
      <w:r>
        <w:t xml:space="preserve">SECUNDARIA-RELIGION, </w:t>
      </w:r>
      <w:r w:rsidRPr="00697842">
        <w:rPr>
          <w:highlight w:val="yellow"/>
        </w:rPr>
        <w:t>CAMBIO</w:t>
      </w:r>
      <w:r>
        <w:t xml:space="preserve"> debe aparecer la búsqueda por objetivos, </w:t>
      </w:r>
    </w:p>
    <w:p w:rsidR="00697842" w:rsidRDefault="00697842"/>
    <w:p w:rsidR="00697842" w:rsidRDefault="00697842">
      <w:r>
        <w:rPr>
          <w:noProof/>
          <w:lang w:eastAsia="es-CR"/>
        </w:rPr>
        <w:drawing>
          <wp:inline distT="0" distB="0" distL="0" distR="0" wp14:anchorId="2A8EA70B" wp14:editId="72CA7F58">
            <wp:extent cx="4449484" cy="179832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964" cy="182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32" w:rsidRDefault="00872D32"/>
    <w:p w:rsidR="00697842" w:rsidRDefault="00697842">
      <w:r>
        <w:t>JOVENES Y ADULTOS- ESPAÑOL, mismas condiciones que Español Primaria y Secundaria, Viene programa viejo y nuevo y otras etiquetas transversales</w:t>
      </w:r>
    </w:p>
    <w:p w:rsidR="00CE7E91" w:rsidRDefault="00CE7E91">
      <w:r>
        <w:t>DECIMO no tienen novela</w:t>
      </w:r>
    </w:p>
    <w:p w:rsidR="00CE7E91" w:rsidRDefault="00CE7E91">
      <w:r>
        <w:t>UNDECIMO trae plan viejo y plan nuevo</w:t>
      </w:r>
    </w:p>
    <w:p w:rsidR="00697842" w:rsidRDefault="00697842">
      <w:bookmarkStart w:id="0" w:name="_GoBack"/>
      <w:r>
        <w:rPr>
          <w:noProof/>
          <w:lang w:eastAsia="es-CR"/>
        </w:rPr>
        <w:drawing>
          <wp:inline distT="0" distB="0" distL="0" distR="0" wp14:anchorId="502CCFA3" wp14:editId="7C71CB96">
            <wp:extent cx="5612130" cy="1187778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5523" cy="11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2D32" w:rsidRDefault="00872D32"/>
    <w:p w:rsidR="00697842" w:rsidRDefault="009B67D6">
      <w:r>
        <w:lastRenderedPageBreak/>
        <w:t>Falta Lineamientos PRIMARIA EDUCACION PARA EL HOGAR</w:t>
      </w:r>
    </w:p>
    <w:p w:rsidR="009B67D6" w:rsidRDefault="009B67D6">
      <w:r>
        <w:rPr>
          <w:noProof/>
          <w:lang w:eastAsia="es-CR"/>
        </w:rPr>
        <w:drawing>
          <wp:inline distT="0" distB="0" distL="0" distR="0" wp14:anchorId="6A91CE30" wp14:editId="70C5B643">
            <wp:extent cx="5612130" cy="2164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6" w:rsidRDefault="00417B83">
      <w:r>
        <w:t>PEDAGOGIA HOSPITALIA, Se debe coordinar para unificar la forma de mostrar documento</w:t>
      </w:r>
    </w:p>
    <w:p w:rsidR="00417B83" w:rsidRDefault="00417B83"/>
    <w:p w:rsidR="003C2187" w:rsidRDefault="003C2187">
      <w:r>
        <w:t>ORIENTACION - PRIMARIA: falta agregar documentos están en la entrega del 6 de diciembre</w:t>
      </w:r>
    </w:p>
    <w:p w:rsidR="003C2187" w:rsidRDefault="003C2187"/>
    <w:p w:rsidR="003C2187" w:rsidRDefault="003C2187">
      <w:r>
        <w:t>TATIANA AFECTIVIDAD falta enviar documentos</w:t>
      </w:r>
      <w:r w:rsidR="00B1318C">
        <w:t>, por correo</w:t>
      </w:r>
    </w:p>
    <w:p w:rsidR="003F725D" w:rsidRDefault="003F725D"/>
    <w:p w:rsidR="003F725D" w:rsidRDefault="003F725D">
      <w:r>
        <w:t>JOVENES Y ADULTOS_ CIENCIAS-CAN- Ciencias, vienen 2 plantillas  ciencias y afectividad, ambos al ingresar a ciencias deben de aparecer.</w:t>
      </w:r>
    </w:p>
    <w:p w:rsidR="003F725D" w:rsidRDefault="003F725D"/>
    <w:p w:rsidR="003C2187" w:rsidRDefault="00BB36DF">
      <w:r>
        <w:t xml:space="preserve">JOVENES Y ADULTOS IPCE 3, el módulo 60 viene nuevo y viejo </w:t>
      </w:r>
    </w:p>
    <w:p w:rsidR="002E2A14" w:rsidRDefault="002E2A14"/>
    <w:sectPr w:rsidR="002E2A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42"/>
    <w:rsid w:val="002325F0"/>
    <w:rsid w:val="002E2A14"/>
    <w:rsid w:val="003C2187"/>
    <w:rsid w:val="003F725D"/>
    <w:rsid w:val="00417B83"/>
    <w:rsid w:val="00443461"/>
    <w:rsid w:val="004E42EB"/>
    <w:rsid w:val="005E74BC"/>
    <w:rsid w:val="00697842"/>
    <w:rsid w:val="00773C7A"/>
    <w:rsid w:val="00872D32"/>
    <w:rsid w:val="009B67D6"/>
    <w:rsid w:val="00B1318C"/>
    <w:rsid w:val="00BB36DF"/>
    <w:rsid w:val="00CE7E91"/>
    <w:rsid w:val="00F30E88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37EB6-3563-43F8-B0D9-D704CF2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Patricia Hernandez Conejo</cp:lastModifiedBy>
  <cp:revision>5</cp:revision>
  <dcterms:created xsi:type="dcterms:W3CDTF">2020-01-07T16:17:00Z</dcterms:created>
  <dcterms:modified xsi:type="dcterms:W3CDTF">2020-01-08T18:53:00Z</dcterms:modified>
</cp:coreProperties>
</file>