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D1EE3" w14:textId="77777777" w:rsidR="00831815" w:rsidRPr="00831815" w:rsidRDefault="00831815" w:rsidP="00831815">
      <w:r w:rsidRPr="00831815">
        <w:t xml:space="preserve">Você pode </w:t>
      </w:r>
      <w:r w:rsidRPr="00831815">
        <w:rPr>
          <w:b/>
          <w:bCs/>
        </w:rPr>
        <w:t>copiar e colar direto</w:t>
      </w:r>
      <w:r w:rsidRPr="00831815">
        <w:t xml:space="preserve"> em cada bloco correspondente no seu documento.</w:t>
      </w:r>
    </w:p>
    <w:p w14:paraId="52E6CAAC" w14:textId="77777777" w:rsidR="00831815" w:rsidRPr="00831815" w:rsidRDefault="00831815" w:rsidP="00831815">
      <w:pPr>
        <w:rPr>
          <w:b/>
          <w:bCs/>
        </w:rPr>
      </w:pPr>
      <w:r w:rsidRPr="00831815">
        <w:rPr>
          <w:rFonts w:ascii="Segoe UI Emoji" w:hAnsi="Segoe UI Emoji" w:cs="Segoe UI Emoji"/>
          <w:b/>
          <w:bCs/>
        </w:rPr>
        <w:t>✅</w:t>
      </w:r>
      <w:r w:rsidRPr="00831815">
        <w:rPr>
          <w:b/>
          <w:bCs/>
        </w:rPr>
        <w:t xml:space="preserve"> DESENVOLVIMENTO – BLOCO 1 (05/05)</w:t>
      </w:r>
    </w:p>
    <w:p w14:paraId="7AFA0B03" w14:textId="77777777" w:rsidR="00831815" w:rsidRPr="00831815" w:rsidRDefault="00831815" w:rsidP="00831815">
      <w:r w:rsidRPr="00831815">
        <w:rPr>
          <w:b/>
          <w:bCs/>
        </w:rPr>
        <w:t>Para começar:</w:t>
      </w:r>
      <w:r w:rsidRPr="00831815">
        <w:br/>
        <w:t>Iniciar a aula com uma conversa breve sobre projetos culturais e sobre como a coesão contribui para que o texto faça sentido. Retomar exemplos do cotidiano da turma, como pesquisas, trabalhos e apresentações, a fim de levantar conhecimentos prévios e observar as estratégias de estudo utilizadas pelos estudantes.</w:t>
      </w:r>
    </w:p>
    <w:p w14:paraId="65856CD2" w14:textId="77777777" w:rsidR="00831815" w:rsidRPr="00831815" w:rsidRDefault="00831815" w:rsidP="00831815">
      <w:r w:rsidRPr="00831815">
        <w:rPr>
          <w:b/>
          <w:bCs/>
        </w:rPr>
        <w:t>Leitura e construção do conteúdo:</w:t>
      </w:r>
      <w:r w:rsidRPr="00831815">
        <w:br/>
        <w:t>Realizar a leitura guiada dos textos e dos comandos do material, fazendo pausas para destacar informações relevantes, esclarecer vocabulário e discutir a finalidade dos textos. Organizar, no quadro, as ideias principais. Identificar coletivamente, nos projetos culturais, introdução, justificativa, objetivos, metodologia, recursos e avaliação, compreendendo a função de cada parte.</w:t>
      </w:r>
    </w:p>
    <w:p w14:paraId="4AACA282" w14:textId="77777777" w:rsidR="00831815" w:rsidRPr="00831815" w:rsidRDefault="00831815" w:rsidP="00831815">
      <w:r w:rsidRPr="00831815">
        <w:rPr>
          <w:b/>
          <w:bCs/>
        </w:rPr>
        <w:t>Foco no conteúdo:</w:t>
      </w:r>
      <w:r w:rsidRPr="00831815">
        <w:br/>
        <w:t>Aprofundar o estudo da coesão textual, analisando retomadas, pronomes, substituições e outros recursos que mantêm a continuidade do texto. Analisar tese, ponto de vista e argumentos, observando como a opinião é sustentada. Transformar as questões do material em discussão, solicitando a indicação de trechos e a explicação do percurso de pensamento.</w:t>
      </w:r>
    </w:p>
    <w:p w14:paraId="5BE3367B" w14:textId="77777777" w:rsidR="00831815" w:rsidRPr="00831815" w:rsidRDefault="00831815" w:rsidP="00831815">
      <w:r w:rsidRPr="00831815">
        <w:rPr>
          <w:b/>
          <w:bCs/>
        </w:rPr>
        <w:t>Na prática:</w:t>
      </w:r>
      <w:r w:rsidRPr="00831815">
        <w:br/>
        <w:t>Orientar a resolução das atividades de interpretação, análise linguística e registro escrito, retomando o texto para localizar evidências e justificar escolhas. Conduzir uma revisão rápida antes da socialização. Nas propostas de produção, planejar o texto, elaborar rascunhos, trocar ideias e revisar a versão final, garantindo clareza e organização do gênero.</w:t>
      </w:r>
    </w:p>
    <w:p w14:paraId="36AE040C" w14:textId="77777777" w:rsidR="00831815" w:rsidRPr="00831815" w:rsidRDefault="00831815" w:rsidP="00831815">
      <w:r w:rsidRPr="00831815">
        <w:rPr>
          <w:b/>
          <w:bCs/>
        </w:rPr>
        <w:t>Pause e responda:</w:t>
      </w:r>
      <w:r w:rsidRPr="00831815">
        <w:br/>
        <w:t>Socializar respostas e realizar correção dialogada, retomando trechos do texto e esclarecendo dúvidas, a fim de verificar a compreensão dos estudantes.</w:t>
      </w:r>
    </w:p>
    <w:p w14:paraId="4CDE0166" w14:textId="77777777" w:rsidR="00831815" w:rsidRPr="00831815" w:rsidRDefault="00831815" w:rsidP="00831815">
      <w:r w:rsidRPr="00831815">
        <w:rPr>
          <w:b/>
          <w:bCs/>
        </w:rPr>
        <w:t>Encerramento:</w:t>
      </w:r>
      <w:r w:rsidRPr="00831815">
        <w:br/>
        <w:t>Construir uma síntese coletiva sobre os conteúdos trabalhados e as estratégias de estudo utilizadas, relacionando-as às próximas atividades.</w:t>
      </w:r>
    </w:p>
    <w:p w14:paraId="7BE87301" w14:textId="77777777" w:rsidR="00831815" w:rsidRPr="00831815" w:rsidRDefault="00831815" w:rsidP="00831815">
      <w:pPr>
        <w:rPr>
          <w:b/>
          <w:bCs/>
        </w:rPr>
      </w:pPr>
      <w:r w:rsidRPr="00831815">
        <w:rPr>
          <w:rFonts w:ascii="Segoe UI Emoji" w:hAnsi="Segoe UI Emoji" w:cs="Segoe UI Emoji"/>
          <w:b/>
          <w:bCs/>
        </w:rPr>
        <w:t>✅</w:t>
      </w:r>
      <w:r w:rsidRPr="00831815">
        <w:rPr>
          <w:b/>
          <w:bCs/>
        </w:rPr>
        <w:t xml:space="preserve"> DESENVOLVIMENTO – BLOCO 2 (12/05)</w:t>
      </w:r>
    </w:p>
    <w:p w14:paraId="1F90DC1C" w14:textId="77777777" w:rsidR="00831815" w:rsidRPr="00831815" w:rsidRDefault="00831815" w:rsidP="00831815">
      <w:r w:rsidRPr="00831815">
        <w:rPr>
          <w:b/>
          <w:bCs/>
        </w:rPr>
        <w:t>Para começar:</w:t>
      </w:r>
      <w:r w:rsidRPr="00831815">
        <w:br/>
        <w:t>Retomar situações do cotidiano em que aparecem opiniões e argumentos, como comentários, textos de jornais ou reclamações. Apresentar a carta de leitor e discutir sua finalidade e função social.</w:t>
      </w:r>
    </w:p>
    <w:p w14:paraId="1358E3A2" w14:textId="77777777" w:rsidR="00831815" w:rsidRPr="00831815" w:rsidRDefault="00831815" w:rsidP="00831815">
      <w:r w:rsidRPr="00831815">
        <w:rPr>
          <w:b/>
          <w:bCs/>
        </w:rPr>
        <w:t>Leitura e construção do conteúdo:</w:t>
      </w:r>
      <w:r w:rsidRPr="00831815">
        <w:br/>
        <w:t>Conduzir a leitura mediada dos textos e dos enunciados, esclarecendo vocabulário e identificando informações centrais. Organizar no quadro as ideias principais e localizar a tese defendida pelo autor.</w:t>
      </w:r>
    </w:p>
    <w:p w14:paraId="54217FF0" w14:textId="77777777" w:rsidR="00831815" w:rsidRPr="00831815" w:rsidRDefault="00831815" w:rsidP="00831815">
      <w:r w:rsidRPr="00831815">
        <w:rPr>
          <w:b/>
          <w:bCs/>
        </w:rPr>
        <w:t>Foco no conteúdo:</w:t>
      </w:r>
      <w:r w:rsidRPr="00831815">
        <w:br/>
        <w:t xml:space="preserve">Analisar tese, argumentos e estratégias argumentativas, observando como o autor </w:t>
      </w:r>
      <w:r w:rsidRPr="00831815">
        <w:lastRenderedPageBreak/>
        <w:t>sustenta seu ponto de vista. Discutir a estrutura e a circulação da carta de leitor em diferentes meios.</w:t>
      </w:r>
    </w:p>
    <w:p w14:paraId="2435FBF9" w14:textId="77777777" w:rsidR="00831815" w:rsidRPr="00831815" w:rsidRDefault="00831815" w:rsidP="00831815">
      <w:r w:rsidRPr="00831815">
        <w:rPr>
          <w:b/>
          <w:bCs/>
        </w:rPr>
        <w:t>Na prática:</w:t>
      </w:r>
      <w:r w:rsidRPr="00831815">
        <w:br/>
        <w:t>Orientar a resolução das atividades com base no texto, solicitando a indicação de trechos que justifiquem as respostas. Nas propostas de produção, planejar o texto, elaborar rascunhos, trocar sugestões e revisar a versão final, considerando clareza e adequação ao gênero.</w:t>
      </w:r>
    </w:p>
    <w:p w14:paraId="46103482" w14:textId="77777777" w:rsidR="00831815" w:rsidRPr="00831815" w:rsidRDefault="00831815" w:rsidP="00831815">
      <w:r w:rsidRPr="00831815">
        <w:rPr>
          <w:b/>
          <w:bCs/>
        </w:rPr>
        <w:t>Pause e responda:</w:t>
      </w:r>
      <w:r w:rsidRPr="00831815">
        <w:br/>
        <w:t>Socializar as respostas e realizar correção dialogada, discutindo diferentes possibilidades de interpretação e ajustando justificativas.</w:t>
      </w:r>
    </w:p>
    <w:p w14:paraId="76BB29C7" w14:textId="77777777" w:rsidR="00831815" w:rsidRPr="00831815" w:rsidRDefault="00831815" w:rsidP="00831815">
      <w:r w:rsidRPr="00831815">
        <w:rPr>
          <w:b/>
          <w:bCs/>
        </w:rPr>
        <w:t>Encerramento:</w:t>
      </w:r>
      <w:r w:rsidRPr="00831815">
        <w:br/>
        <w:t>Retomar coletivamente as características da carta de leitor e os elementos que fortalecem um argumento, relacionando o conteúdo às próximas missões.</w:t>
      </w:r>
    </w:p>
    <w:p w14:paraId="053EAD3C" w14:textId="77777777" w:rsidR="00831815" w:rsidRPr="00831815" w:rsidRDefault="00831815" w:rsidP="00831815">
      <w:pPr>
        <w:rPr>
          <w:b/>
          <w:bCs/>
        </w:rPr>
      </w:pPr>
      <w:r w:rsidRPr="00831815">
        <w:rPr>
          <w:rFonts w:ascii="Segoe UI Emoji" w:hAnsi="Segoe UI Emoji" w:cs="Segoe UI Emoji"/>
          <w:b/>
          <w:bCs/>
        </w:rPr>
        <w:t>✅</w:t>
      </w:r>
      <w:r w:rsidRPr="00831815">
        <w:rPr>
          <w:b/>
          <w:bCs/>
        </w:rPr>
        <w:t xml:space="preserve"> DESENVOLVIMENTO – BLOCO 3 (19/05)</w:t>
      </w:r>
    </w:p>
    <w:p w14:paraId="508886AD" w14:textId="77777777" w:rsidR="00831815" w:rsidRPr="00831815" w:rsidRDefault="00831815" w:rsidP="00831815">
      <w:r w:rsidRPr="00831815">
        <w:rPr>
          <w:b/>
          <w:bCs/>
        </w:rPr>
        <w:t>Para começar:</w:t>
      </w:r>
      <w:r w:rsidRPr="00831815">
        <w:br/>
        <w:t>Levantar com a turma onde costumam encontrar notícias e o que consideram essencial em uma notícia bem escrita, introduzindo o estudo do gênero.</w:t>
      </w:r>
    </w:p>
    <w:p w14:paraId="20A37750" w14:textId="77777777" w:rsidR="00831815" w:rsidRPr="00831815" w:rsidRDefault="00831815" w:rsidP="00831815">
      <w:r w:rsidRPr="00831815">
        <w:rPr>
          <w:b/>
          <w:bCs/>
        </w:rPr>
        <w:t>Leitura e construção do conteúdo:</w:t>
      </w:r>
      <w:r w:rsidRPr="00831815">
        <w:br/>
        <w:t xml:space="preserve">Realizar a leitura guiada do texto, localizando informações principais e organizando, no quadro, os elementos da notícia (o que, quem, quando, onde, como e </w:t>
      </w:r>
      <w:proofErr w:type="gramStart"/>
      <w:r w:rsidRPr="00831815">
        <w:t>por quê</w:t>
      </w:r>
      <w:proofErr w:type="gramEnd"/>
      <w:r w:rsidRPr="00831815">
        <w:t>).</w:t>
      </w:r>
    </w:p>
    <w:p w14:paraId="3A24F115" w14:textId="77777777" w:rsidR="00831815" w:rsidRPr="00831815" w:rsidRDefault="00831815" w:rsidP="00831815">
      <w:r w:rsidRPr="00831815">
        <w:rPr>
          <w:b/>
          <w:bCs/>
        </w:rPr>
        <w:t>Foco no conteúdo:</w:t>
      </w:r>
      <w:r w:rsidRPr="00831815">
        <w:br/>
        <w:t>Analisar os elementos estruturais da notícia, a clareza das informações e os recursos de coesão utilizados para evitar repetições. Discutir a diferença entre fato e opinião.</w:t>
      </w:r>
    </w:p>
    <w:p w14:paraId="3641953C" w14:textId="77777777" w:rsidR="00831815" w:rsidRPr="00831815" w:rsidRDefault="00831815" w:rsidP="00831815">
      <w:r w:rsidRPr="00831815">
        <w:rPr>
          <w:b/>
          <w:bCs/>
        </w:rPr>
        <w:t>Na prática:</w:t>
      </w:r>
      <w:r w:rsidRPr="00831815">
        <w:br/>
        <w:t>Orientar a resolução das atividades por meio da localização de evidências no texto. Nas propostas de produção, utilizar um roteiro prévio, elaborar rascunhos e revisar o texto final, buscando objetividade e clareza.</w:t>
      </w:r>
    </w:p>
    <w:p w14:paraId="0D06FA23" w14:textId="77777777" w:rsidR="00831815" w:rsidRPr="00831815" w:rsidRDefault="00831815" w:rsidP="00831815">
      <w:r w:rsidRPr="00831815">
        <w:rPr>
          <w:b/>
          <w:bCs/>
        </w:rPr>
        <w:t>Pause e responda:</w:t>
      </w:r>
      <w:r w:rsidRPr="00831815">
        <w:br/>
        <w:t>Conferir as respostas coletivamente, solicitando a explicação do caminho percorrido para localizar as informações no texto.</w:t>
      </w:r>
    </w:p>
    <w:p w14:paraId="5FB6D44C" w14:textId="77777777" w:rsidR="00831815" w:rsidRPr="00831815" w:rsidRDefault="00831815" w:rsidP="00831815">
      <w:r w:rsidRPr="00831815">
        <w:rPr>
          <w:b/>
          <w:bCs/>
        </w:rPr>
        <w:t>Encerramento:</w:t>
      </w:r>
      <w:r w:rsidRPr="00831815">
        <w:br/>
        <w:t>Sintetizar os elementos da notícia e as estratégias de leitura e escrita utilizadas ao longo da aula.</w:t>
      </w:r>
    </w:p>
    <w:p w14:paraId="03FB61AC" w14:textId="77777777" w:rsidR="00831815" w:rsidRPr="00831815" w:rsidRDefault="00831815" w:rsidP="00831815">
      <w:pPr>
        <w:rPr>
          <w:b/>
          <w:bCs/>
        </w:rPr>
      </w:pPr>
      <w:r w:rsidRPr="00831815">
        <w:rPr>
          <w:rFonts w:ascii="Segoe UI Emoji" w:hAnsi="Segoe UI Emoji" w:cs="Segoe UI Emoji"/>
          <w:b/>
          <w:bCs/>
        </w:rPr>
        <w:t>✅</w:t>
      </w:r>
      <w:r w:rsidRPr="00831815">
        <w:rPr>
          <w:b/>
          <w:bCs/>
        </w:rPr>
        <w:t xml:space="preserve"> DESENVOLVIMENTO – BLOCO 4 (26/05)</w:t>
      </w:r>
    </w:p>
    <w:p w14:paraId="5DDEB2D6" w14:textId="77777777" w:rsidR="00831815" w:rsidRPr="00831815" w:rsidRDefault="00831815" w:rsidP="00831815">
      <w:r w:rsidRPr="00831815">
        <w:rPr>
          <w:b/>
          <w:bCs/>
        </w:rPr>
        <w:t>Para começar:</w:t>
      </w:r>
      <w:r w:rsidRPr="00831815">
        <w:br/>
        <w:t>Retomar a diferença entre informar e opinar, a partir de exemplos do cotidiano, e apresentar o objetivo da aula centrado na análise dos textos.</w:t>
      </w:r>
    </w:p>
    <w:p w14:paraId="437FB427" w14:textId="77777777" w:rsidR="00831815" w:rsidRPr="00831815" w:rsidRDefault="00831815" w:rsidP="00831815">
      <w:r w:rsidRPr="00831815">
        <w:rPr>
          <w:b/>
          <w:bCs/>
        </w:rPr>
        <w:t>Leitura e construção do conteúdo:</w:t>
      </w:r>
      <w:r w:rsidRPr="00831815">
        <w:br/>
        <w:t>Conduzir a leitura mediada do material, esclarecendo vocabulário e enunciados. Orientar o destaque de informações importantes e o registro das ideias principais.</w:t>
      </w:r>
    </w:p>
    <w:p w14:paraId="152F120A" w14:textId="77777777" w:rsidR="00831815" w:rsidRPr="00831815" w:rsidRDefault="00831815" w:rsidP="00831815">
      <w:r w:rsidRPr="00831815">
        <w:rPr>
          <w:b/>
          <w:bCs/>
        </w:rPr>
        <w:lastRenderedPageBreak/>
        <w:t>Foco no conteúdo:</w:t>
      </w:r>
      <w:r w:rsidRPr="00831815">
        <w:br/>
        <w:t>Analisar os recursos de coesão, a identificação de tese e argumentos e a influência da escolha de palavras na construção do sentido do texto.</w:t>
      </w:r>
    </w:p>
    <w:p w14:paraId="49D3C341" w14:textId="77777777" w:rsidR="00831815" w:rsidRPr="00831815" w:rsidRDefault="00831815" w:rsidP="00831815">
      <w:r w:rsidRPr="00831815">
        <w:rPr>
          <w:b/>
          <w:bCs/>
        </w:rPr>
        <w:t>Na prática:</w:t>
      </w:r>
      <w:r w:rsidRPr="00831815">
        <w:br/>
        <w:t>Orientar a resolução das atividades com apoio direto no texto, solicitando justificativas para as respostas. Nas produções, planejar, elaborar rascunhos e revisar os textos, evitando repetições e aprimorando a clareza.</w:t>
      </w:r>
    </w:p>
    <w:p w14:paraId="5BF6623D" w14:textId="77777777" w:rsidR="00831815" w:rsidRPr="00831815" w:rsidRDefault="00831815" w:rsidP="00831815">
      <w:r w:rsidRPr="00831815">
        <w:rPr>
          <w:b/>
          <w:bCs/>
        </w:rPr>
        <w:t>Pause e responda:</w:t>
      </w:r>
      <w:r w:rsidRPr="00831815">
        <w:br/>
        <w:t>Socializar as respostas e ajustar justificativas, retomando os trechos que fundamentam as conclusões.</w:t>
      </w:r>
    </w:p>
    <w:p w14:paraId="16239EE5" w14:textId="77777777" w:rsidR="00831815" w:rsidRPr="00831815" w:rsidRDefault="00831815" w:rsidP="00831815">
      <w:r w:rsidRPr="00831815">
        <w:rPr>
          <w:b/>
          <w:bCs/>
        </w:rPr>
        <w:t>Encerramento:</w:t>
      </w:r>
      <w:r w:rsidRPr="00831815">
        <w:br/>
        <w:t>Retomar os principais aprendizados da aula e reforçar as estratégias de leitura, organização de ideias e revisão utilizadas no estudo.</w:t>
      </w:r>
    </w:p>
    <w:p w14:paraId="6F937DC5" w14:textId="77777777" w:rsidR="00831815" w:rsidRPr="00831815" w:rsidRDefault="00831815" w:rsidP="00831815">
      <w:r w:rsidRPr="00831815">
        <w:t>Se quiser, no próximo passo posso:</w:t>
      </w:r>
    </w:p>
    <w:p w14:paraId="084CF2D2" w14:textId="77777777" w:rsidR="00831815" w:rsidRPr="00831815" w:rsidRDefault="00831815" w:rsidP="00831815">
      <w:pPr>
        <w:numPr>
          <w:ilvl w:val="0"/>
          <w:numId w:val="1"/>
        </w:numPr>
      </w:pPr>
      <w:r w:rsidRPr="00831815">
        <w:t xml:space="preserve">deixar os </w:t>
      </w:r>
      <w:r w:rsidRPr="00831815">
        <w:rPr>
          <w:b/>
          <w:bCs/>
        </w:rPr>
        <w:t>quatro blocos ainda mais enxutos</w:t>
      </w:r>
      <w:r w:rsidRPr="00831815">
        <w:t xml:space="preserve"> (caso a coordenação exija menos linhas), ou</w:t>
      </w:r>
    </w:p>
    <w:p w14:paraId="50F22051" w14:textId="77777777" w:rsidR="00344712" w:rsidRDefault="00344712"/>
    <w:sectPr w:rsidR="003447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359B5"/>
    <w:multiLevelType w:val="multilevel"/>
    <w:tmpl w:val="9F72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02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15"/>
    <w:rsid w:val="0028300F"/>
    <w:rsid w:val="00344712"/>
    <w:rsid w:val="00510E2E"/>
    <w:rsid w:val="007A509C"/>
    <w:rsid w:val="0083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A9219"/>
  <w15:chartTrackingRefBased/>
  <w15:docId w15:val="{716121E1-7EDF-4141-AAAB-62A912A00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1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1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1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1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1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1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1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1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1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1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1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1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18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18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18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18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18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18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1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1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1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1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1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18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18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18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1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18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1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773</Words>
  <Characters>4682</Characters>
  <Application>Microsoft Office Word</Application>
  <DocSecurity>0</DocSecurity>
  <Lines>222</Lines>
  <Paragraphs>64</Paragraphs>
  <ScaleCrop>false</ScaleCrop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Dias</dc:creator>
  <cp:keywords/>
  <dc:description/>
  <cp:lastModifiedBy>Luan Dias</cp:lastModifiedBy>
  <cp:revision>1</cp:revision>
  <dcterms:created xsi:type="dcterms:W3CDTF">2026-05-06T04:11:00Z</dcterms:created>
  <dcterms:modified xsi:type="dcterms:W3CDTF">2026-05-06T04:12:00Z</dcterms:modified>
</cp:coreProperties>
</file>