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6C" w:rsidRPr="00FA5F6C" w:rsidRDefault="00C33F8A" w:rsidP="00FA5F6C">
      <w:pPr>
        <w:rPr>
          <w:b/>
          <w:sz w:val="20"/>
          <w:szCs w:val="20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</w:rPr>
        <w:t>1.</w:t>
      </w:r>
      <w:r w:rsidR="00FA5F6C" w:rsidRPr="00FA5F6C">
        <w:rPr>
          <w:b/>
          <w:sz w:val="20"/>
          <w:szCs w:val="20"/>
        </w:rPr>
        <w:t xml:space="preserve"> </w:t>
      </w:r>
      <w:r w:rsidR="00FA5F6C" w:rsidRPr="00FA5F6C">
        <w:rPr>
          <w:b/>
          <w:sz w:val="20"/>
          <w:szCs w:val="20"/>
        </w:rPr>
        <w:t>Задание</w:t>
      </w:r>
    </w:p>
    <w:p w:rsidR="00C33F8A" w:rsidRDefault="00C33F8A" w:rsidP="00204B0A">
      <w:pPr>
        <w:rPr>
          <w:rFonts w:ascii="Tahoma" w:eastAsia="Times New Roman" w:hAnsi="Tahoma" w:cs="Tahoma"/>
          <w:noProof/>
          <w:color w:val="000000"/>
          <w:sz w:val="18"/>
          <w:szCs w:val="18"/>
        </w:rPr>
      </w:pPr>
    </w:p>
    <w:p w:rsidR="007C7056" w:rsidRDefault="007C7056" w:rsidP="00204B0A"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5EB45E7F" wp14:editId="489A20B4">
            <wp:extent cx="984250" cy="366392"/>
            <wp:effectExtent l="0" t="0" r="6350" b="0"/>
            <wp:docPr id="3" name="Рисунок 3" descr="Z=\begin{cases}x^2,&amp;\text{если}\ x&lt;0\\|x|,&amp;\text{если}\ 0\le x\le 5\\5,&amp;\text{если}\ x&gt; 5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Z=\begin{cases}x^2,&amp;\text{если}\ x&lt;0\\|x|,&amp;\text{если}\ 0\le x\le 5\\5,&amp;\text{если}\ x&gt; 5\end{cases}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71" cy="36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6C" w:rsidRPr="00FA5F6C" w:rsidRDefault="00C33F8A" w:rsidP="00FA5F6C">
      <w:pPr>
        <w:rPr>
          <w:b/>
          <w:sz w:val="20"/>
          <w:szCs w:val="20"/>
        </w:rPr>
      </w:pPr>
      <w:r>
        <w:t>2.</w:t>
      </w:r>
      <w:r w:rsidR="00FA5F6C" w:rsidRPr="00FA5F6C">
        <w:rPr>
          <w:b/>
          <w:sz w:val="20"/>
          <w:szCs w:val="20"/>
        </w:rPr>
        <w:t xml:space="preserve"> </w:t>
      </w:r>
      <w:r w:rsidR="00FA5F6C" w:rsidRPr="00FA5F6C">
        <w:rPr>
          <w:b/>
          <w:sz w:val="20"/>
          <w:szCs w:val="20"/>
        </w:rPr>
        <w:t>Задание</w:t>
      </w:r>
    </w:p>
    <w:p w:rsidR="007A5257" w:rsidRDefault="007A5257" w:rsidP="00204B0A"/>
    <w:p w:rsidR="00F5548B" w:rsidRDefault="00F5548B" w:rsidP="00204B0A"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7CCE557D" wp14:editId="12B284B7">
            <wp:extent cx="2110355" cy="171450"/>
            <wp:effectExtent l="0" t="0" r="0" b="0"/>
            <wp:docPr id="5" name="Рисунок 5" descr="Z(x,y)=\max\{x+y, x-y, xy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Z(x,y)=\max\{x+y, x-y, xy\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68" cy="1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E2" w:rsidRDefault="001D22E2" w:rsidP="001D22E2"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057E12A6" wp14:editId="509E2EB7">
            <wp:extent cx="2271602" cy="1816100"/>
            <wp:effectExtent l="0" t="0" r="0" b="0"/>
            <wp:docPr id="6" name="Рисунок 6" descr="Блок-схема для пример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Блок-схема для примера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245" cy="181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FDF" w:rsidRPr="00FA5F6C" w:rsidRDefault="00273FDF" w:rsidP="00C33F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i/>
          <w:color w:val="000000"/>
          <w:sz w:val="18"/>
          <w:szCs w:val="18"/>
        </w:rPr>
      </w:pPr>
      <w:r w:rsidRPr="00FA5F6C">
        <w:rPr>
          <w:rFonts w:ascii="Tahoma" w:eastAsia="Times New Roman" w:hAnsi="Tahoma" w:cs="Tahoma"/>
          <w:i/>
          <w:color w:val="000000"/>
          <w:sz w:val="18"/>
          <w:szCs w:val="18"/>
        </w:rPr>
        <w:t>Образец:</w:t>
      </w:r>
    </w:p>
    <w:p w:rsidR="00C33F8A" w:rsidRPr="000C7E43" w:rsidRDefault="00C33F8A" w:rsidP="00C33F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Вычислить таблицу "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09D56FE1" wp14:editId="5C31B05A">
            <wp:extent cx="222250" cy="111294"/>
            <wp:effectExtent l="0" t="0" r="6350" b="3175"/>
            <wp:docPr id="10" name="Рисунок 10" descr="x,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x, 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" значений функции </w:t>
      </w:r>
      <w:proofErr w:type="gramStart"/>
      <w:r w:rsidRPr="000C7E43">
        <w:rPr>
          <w:rFonts w:ascii="Tahoma" w:eastAsia="Times New Roman" w:hAnsi="Tahoma" w:cs="Tahoma"/>
          <w:color w:val="000000"/>
          <w:sz w:val="18"/>
          <w:szCs w:val="18"/>
        </w:rPr>
        <w:t>при</w:t>
      </w:r>
      <w:proofErr w:type="gramEnd"/>
      <w:r w:rsidRPr="000C7E43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79474D93" wp14:editId="3F77FB49">
            <wp:extent cx="615950" cy="113045"/>
            <wp:effectExtent l="0" t="0" r="0" b="1270"/>
            <wp:docPr id="11" name="Рисунок 11" descr="-1\le х\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-1\le х\l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4" cy="11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 xml:space="preserve"> с шагом </w:t>
      </w:r>
      <w:r>
        <w:rPr>
          <w:rFonts w:ascii="Tahoma" w:eastAsia="Times New Roman" w:hAnsi="Tahoma" w:cs="Tahoma"/>
          <w:color w:val="000000"/>
          <w:sz w:val="18"/>
          <w:szCs w:val="18"/>
        </w:rPr>
        <w:t>0.2</w:t>
      </w:r>
    </w:p>
    <w:p w:rsidR="001D22E2" w:rsidRDefault="00C33F8A" w:rsidP="001D22E2"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578847EE" wp14:editId="223C52E6">
            <wp:extent cx="1225550" cy="351933"/>
            <wp:effectExtent l="0" t="0" r="0" b="0"/>
            <wp:docPr id="239" name="Рисунок 239" descr="Z(x,y)=\begin{cases}x+3,&amp;x&lt;1\\4x,&amp;x\ge 1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Z(x,y)=\begin{cases}x+3,&amp;x&lt;1\\4x,&amp;x\ge 1\end{cases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570" cy="35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>#include &lt;</w:t>
      </w:r>
      <w:proofErr w:type="spellStart"/>
      <w:r w:rsidRPr="00F328CF">
        <w:rPr>
          <w:sz w:val="20"/>
          <w:szCs w:val="20"/>
          <w:lang w:val="en-US"/>
        </w:rPr>
        <w:t>iostream</w:t>
      </w:r>
      <w:proofErr w:type="spellEnd"/>
      <w:r w:rsidRPr="00F328CF">
        <w:rPr>
          <w:sz w:val="20"/>
          <w:szCs w:val="20"/>
          <w:lang w:val="en-US"/>
        </w:rPr>
        <w:t>&gt;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>#include &lt;</w:t>
      </w:r>
      <w:proofErr w:type="spellStart"/>
      <w:r w:rsidRPr="00F328CF">
        <w:rPr>
          <w:sz w:val="20"/>
          <w:szCs w:val="20"/>
          <w:lang w:val="en-US"/>
        </w:rPr>
        <w:t>iomanip</w:t>
      </w:r>
      <w:proofErr w:type="spellEnd"/>
      <w:r w:rsidRPr="00F328CF">
        <w:rPr>
          <w:sz w:val="20"/>
          <w:szCs w:val="20"/>
          <w:lang w:val="en-US"/>
        </w:rPr>
        <w:t>&gt;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proofErr w:type="gramStart"/>
      <w:r w:rsidRPr="00F328CF">
        <w:rPr>
          <w:sz w:val="20"/>
          <w:szCs w:val="20"/>
          <w:lang w:val="en-US"/>
        </w:rPr>
        <w:t>using</w:t>
      </w:r>
      <w:proofErr w:type="gramEnd"/>
      <w:r w:rsidRPr="00F328CF">
        <w:rPr>
          <w:sz w:val="20"/>
          <w:szCs w:val="20"/>
          <w:lang w:val="en-US"/>
        </w:rPr>
        <w:t xml:space="preserve"> namespace </w:t>
      </w:r>
      <w:proofErr w:type="spellStart"/>
      <w:r w:rsidRPr="00F328CF">
        <w:rPr>
          <w:sz w:val="20"/>
          <w:szCs w:val="20"/>
          <w:lang w:val="en-US"/>
        </w:rPr>
        <w:t>std</w:t>
      </w:r>
      <w:proofErr w:type="spellEnd"/>
      <w:r w:rsidRPr="00F328CF">
        <w:rPr>
          <w:sz w:val="20"/>
          <w:szCs w:val="20"/>
          <w:lang w:val="en-US"/>
        </w:rPr>
        <w:t>;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proofErr w:type="spellStart"/>
      <w:proofErr w:type="gramStart"/>
      <w:r w:rsidRPr="00F328CF">
        <w:rPr>
          <w:sz w:val="20"/>
          <w:szCs w:val="20"/>
          <w:lang w:val="en-US"/>
        </w:rPr>
        <w:t>int</w:t>
      </w:r>
      <w:proofErr w:type="spellEnd"/>
      <w:proofErr w:type="gramEnd"/>
      <w:r w:rsidRPr="00F328CF">
        <w:rPr>
          <w:sz w:val="20"/>
          <w:szCs w:val="20"/>
          <w:lang w:val="en-US"/>
        </w:rPr>
        <w:t xml:space="preserve"> main(){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ab/>
      </w:r>
      <w:proofErr w:type="gramStart"/>
      <w:r w:rsidRPr="00F328CF">
        <w:rPr>
          <w:sz w:val="20"/>
          <w:szCs w:val="20"/>
          <w:lang w:val="en-US"/>
        </w:rPr>
        <w:t>double</w:t>
      </w:r>
      <w:proofErr w:type="gramEnd"/>
      <w:r w:rsidRPr="00F328CF">
        <w:rPr>
          <w:sz w:val="20"/>
          <w:szCs w:val="20"/>
          <w:lang w:val="en-US"/>
        </w:rPr>
        <w:t xml:space="preserve"> x, Z;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ab/>
      </w:r>
      <w:proofErr w:type="spellStart"/>
      <w:proofErr w:type="gramStart"/>
      <w:r w:rsidRPr="00F328CF">
        <w:rPr>
          <w:sz w:val="20"/>
          <w:szCs w:val="20"/>
          <w:lang w:val="en-US"/>
        </w:rPr>
        <w:t>cout</w:t>
      </w:r>
      <w:proofErr w:type="spellEnd"/>
      <w:proofErr w:type="gramEnd"/>
      <w:r w:rsidRPr="00F328CF">
        <w:rPr>
          <w:sz w:val="20"/>
          <w:szCs w:val="20"/>
          <w:lang w:val="en-US"/>
        </w:rPr>
        <w:t>&lt;&lt;</w:t>
      </w:r>
      <w:proofErr w:type="spellStart"/>
      <w:r w:rsidRPr="00F328CF">
        <w:rPr>
          <w:sz w:val="20"/>
          <w:szCs w:val="20"/>
          <w:lang w:val="en-US"/>
        </w:rPr>
        <w:t>setw</w:t>
      </w:r>
      <w:proofErr w:type="spellEnd"/>
      <w:r w:rsidRPr="00F328CF">
        <w:rPr>
          <w:sz w:val="20"/>
          <w:szCs w:val="20"/>
          <w:lang w:val="en-US"/>
        </w:rPr>
        <w:t>(10)&lt;&lt;"x"&lt;&lt;</w:t>
      </w:r>
      <w:proofErr w:type="spellStart"/>
      <w:r w:rsidRPr="00F328CF">
        <w:rPr>
          <w:sz w:val="20"/>
          <w:szCs w:val="20"/>
          <w:lang w:val="en-US"/>
        </w:rPr>
        <w:t>setw</w:t>
      </w:r>
      <w:proofErr w:type="spellEnd"/>
      <w:r w:rsidRPr="00F328CF">
        <w:rPr>
          <w:sz w:val="20"/>
          <w:szCs w:val="20"/>
          <w:lang w:val="en-US"/>
        </w:rPr>
        <w:t>(10)&lt;&lt;"Z"&lt;&lt;</w:t>
      </w:r>
      <w:proofErr w:type="spellStart"/>
      <w:r w:rsidRPr="00F328CF">
        <w:rPr>
          <w:sz w:val="20"/>
          <w:szCs w:val="20"/>
          <w:lang w:val="en-US"/>
        </w:rPr>
        <w:t>endl</w:t>
      </w:r>
      <w:proofErr w:type="spellEnd"/>
      <w:r w:rsidRPr="00F328CF">
        <w:rPr>
          <w:sz w:val="20"/>
          <w:szCs w:val="20"/>
          <w:lang w:val="en-US"/>
        </w:rPr>
        <w:t>;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ab/>
        <w:t>x=-1.0;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ab/>
      </w:r>
      <w:proofErr w:type="gramStart"/>
      <w:r w:rsidRPr="00F328CF">
        <w:rPr>
          <w:sz w:val="20"/>
          <w:szCs w:val="20"/>
          <w:lang w:val="en-US"/>
        </w:rPr>
        <w:t>while(</w:t>
      </w:r>
      <w:proofErr w:type="gramEnd"/>
      <w:r w:rsidRPr="00F328CF">
        <w:rPr>
          <w:sz w:val="20"/>
          <w:szCs w:val="20"/>
          <w:lang w:val="en-US"/>
        </w:rPr>
        <w:t>x&lt;=2.0){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ab/>
      </w:r>
      <w:r w:rsidRPr="00F328CF">
        <w:rPr>
          <w:sz w:val="20"/>
          <w:szCs w:val="20"/>
          <w:lang w:val="en-US"/>
        </w:rPr>
        <w:tab/>
      </w:r>
      <w:proofErr w:type="gramStart"/>
      <w:r w:rsidRPr="00F328CF">
        <w:rPr>
          <w:sz w:val="20"/>
          <w:szCs w:val="20"/>
          <w:lang w:val="en-US"/>
        </w:rPr>
        <w:t>if(</w:t>
      </w:r>
      <w:proofErr w:type="gramEnd"/>
      <w:r w:rsidRPr="00F328CF">
        <w:rPr>
          <w:sz w:val="20"/>
          <w:szCs w:val="20"/>
          <w:lang w:val="en-US"/>
        </w:rPr>
        <w:t>x&lt;1){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ab/>
      </w:r>
      <w:r w:rsidRPr="00F328CF">
        <w:rPr>
          <w:sz w:val="20"/>
          <w:szCs w:val="20"/>
          <w:lang w:val="en-US"/>
        </w:rPr>
        <w:tab/>
      </w:r>
      <w:r w:rsidRPr="00F328CF">
        <w:rPr>
          <w:sz w:val="20"/>
          <w:szCs w:val="20"/>
          <w:lang w:val="en-US"/>
        </w:rPr>
        <w:tab/>
        <w:t>Z=x+3;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ab/>
      </w:r>
      <w:r w:rsidRPr="00F328CF">
        <w:rPr>
          <w:sz w:val="20"/>
          <w:szCs w:val="20"/>
          <w:lang w:val="en-US"/>
        </w:rPr>
        <w:tab/>
        <w:t>}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ab/>
      </w:r>
      <w:r w:rsidRPr="00F328CF">
        <w:rPr>
          <w:sz w:val="20"/>
          <w:szCs w:val="20"/>
          <w:lang w:val="en-US"/>
        </w:rPr>
        <w:tab/>
      </w:r>
      <w:proofErr w:type="gramStart"/>
      <w:r w:rsidRPr="00F328CF">
        <w:rPr>
          <w:sz w:val="20"/>
          <w:szCs w:val="20"/>
          <w:lang w:val="en-US"/>
        </w:rPr>
        <w:t>else</w:t>
      </w:r>
      <w:proofErr w:type="gramEnd"/>
      <w:r w:rsidRPr="00F328CF">
        <w:rPr>
          <w:sz w:val="20"/>
          <w:szCs w:val="20"/>
          <w:lang w:val="en-US"/>
        </w:rPr>
        <w:t xml:space="preserve"> {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ab/>
      </w:r>
      <w:r w:rsidRPr="00F328CF">
        <w:rPr>
          <w:sz w:val="20"/>
          <w:szCs w:val="20"/>
          <w:lang w:val="en-US"/>
        </w:rPr>
        <w:tab/>
      </w:r>
      <w:r w:rsidRPr="00F328CF">
        <w:rPr>
          <w:sz w:val="20"/>
          <w:szCs w:val="20"/>
          <w:lang w:val="en-US"/>
        </w:rPr>
        <w:tab/>
        <w:t>Z=4*x;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ab/>
      </w:r>
      <w:r w:rsidRPr="00F328CF">
        <w:rPr>
          <w:sz w:val="20"/>
          <w:szCs w:val="20"/>
          <w:lang w:val="en-US"/>
        </w:rPr>
        <w:tab/>
        <w:t>}</w:t>
      </w:r>
    </w:p>
    <w:p w:rsidR="00F328CF" w:rsidRPr="00F328CF" w:rsidRDefault="00F328CF" w:rsidP="00F328CF">
      <w:pPr>
        <w:rPr>
          <w:sz w:val="20"/>
          <w:szCs w:val="20"/>
          <w:lang w:val="en-US"/>
        </w:rPr>
      </w:pPr>
      <w:r w:rsidRPr="00F328CF">
        <w:rPr>
          <w:sz w:val="20"/>
          <w:szCs w:val="20"/>
          <w:lang w:val="en-US"/>
        </w:rPr>
        <w:tab/>
      </w:r>
      <w:r w:rsidRPr="00F328CF">
        <w:rPr>
          <w:sz w:val="20"/>
          <w:szCs w:val="20"/>
          <w:lang w:val="en-US"/>
        </w:rPr>
        <w:tab/>
      </w:r>
      <w:proofErr w:type="spellStart"/>
      <w:proofErr w:type="gramStart"/>
      <w:r w:rsidRPr="00F328CF">
        <w:rPr>
          <w:sz w:val="20"/>
          <w:szCs w:val="20"/>
          <w:lang w:val="en-US"/>
        </w:rPr>
        <w:t>cout</w:t>
      </w:r>
      <w:proofErr w:type="spellEnd"/>
      <w:proofErr w:type="gramEnd"/>
      <w:r w:rsidRPr="00F328CF">
        <w:rPr>
          <w:sz w:val="20"/>
          <w:szCs w:val="20"/>
          <w:lang w:val="en-US"/>
        </w:rPr>
        <w:t>&lt;&lt;</w:t>
      </w:r>
      <w:proofErr w:type="spellStart"/>
      <w:r w:rsidRPr="00F328CF">
        <w:rPr>
          <w:sz w:val="20"/>
          <w:szCs w:val="20"/>
          <w:lang w:val="en-US"/>
        </w:rPr>
        <w:t>setw</w:t>
      </w:r>
      <w:proofErr w:type="spellEnd"/>
      <w:r w:rsidRPr="00F328CF">
        <w:rPr>
          <w:sz w:val="20"/>
          <w:szCs w:val="20"/>
          <w:lang w:val="en-US"/>
        </w:rPr>
        <w:t>(10)&lt;&lt;x&lt;&lt;</w:t>
      </w:r>
      <w:proofErr w:type="spellStart"/>
      <w:r w:rsidRPr="00F328CF">
        <w:rPr>
          <w:sz w:val="20"/>
          <w:szCs w:val="20"/>
          <w:lang w:val="en-US"/>
        </w:rPr>
        <w:t>setw</w:t>
      </w:r>
      <w:proofErr w:type="spellEnd"/>
      <w:r w:rsidRPr="00F328CF">
        <w:rPr>
          <w:sz w:val="20"/>
          <w:szCs w:val="20"/>
          <w:lang w:val="en-US"/>
        </w:rPr>
        <w:t>(10)&lt;&lt;Z&lt;&lt;</w:t>
      </w:r>
      <w:proofErr w:type="spellStart"/>
      <w:r w:rsidRPr="00F328CF">
        <w:rPr>
          <w:sz w:val="20"/>
          <w:szCs w:val="20"/>
          <w:lang w:val="en-US"/>
        </w:rPr>
        <w:t>endl</w:t>
      </w:r>
      <w:proofErr w:type="spellEnd"/>
      <w:r w:rsidRPr="00F328CF">
        <w:rPr>
          <w:sz w:val="20"/>
          <w:szCs w:val="20"/>
          <w:lang w:val="en-US"/>
        </w:rPr>
        <w:t>;</w:t>
      </w:r>
    </w:p>
    <w:p w:rsidR="00F328CF" w:rsidRPr="00F328CF" w:rsidRDefault="00F328CF" w:rsidP="00F328CF">
      <w:pPr>
        <w:rPr>
          <w:sz w:val="20"/>
          <w:szCs w:val="20"/>
        </w:rPr>
      </w:pPr>
      <w:r w:rsidRPr="00F328CF">
        <w:rPr>
          <w:sz w:val="20"/>
          <w:szCs w:val="20"/>
          <w:lang w:val="en-US"/>
        </w:rPr>
        <w:tab/>
      </w:r>
      <w:r w:rsidRPr="00F328CF">
        <w:rPr>
          <w:sz w:val="20"/>
          <w:szCs w:val="20"/>
          <w:lang w:val="en-US"/>
        </w:rPr>
        <w:tab/>
      </w:r>
      <w:r w:rsidRPr="00F328CF">
        <w:rPr>
          <w:sz w:val="20"/>
          <w:szCs w:val="20"/>
        </w:rPr>
        <w:t>x=x+0.2;</w:t>
      </w:r>
    </w:p>
    <w:p w:rsidR="00F328CF" w:rsidRPr="00F328CF" w:rsidRDefault="00F328CF" w:rsidP="00F328CF">
      <w:pPr>
        <w:rPr>
          <w:sz w:val="20"/>
          <w:szCs w:val="20"/>
        </w:rPr>
      </w:pPr>
      <w:r w:rsidRPr="00F328CF">
        <w:rPr>
          <w:sz w:val="20"/>
          <w:szCs w:val="20"/>
        </w:rPr>
        <w:lastRenderedPageBreak/>
        <w:tab/>
        <w:t>}</w:t>
      </w:r>
    </w:p>
    <w:p w:rsidR="00F328CF" w:rsidRDefault="00F328CF" w:rsidP="00F328CF">
      <w:pPr>
        <w:rPr>
          <w:sz w:val="20"/>
          <w:szCs w:val="20"/>
        </w:rPr>
      </w:pPr>
      <w:r w:rsidRPr="00F328CF">
        <w:rPr>
          <w:sz w:val="20"/>
          <w:szCs w:val="20"/>
        </w:rPr>
        <w:tab/>
      </w:r>
      <w:proofErr w:type="spellStart"/>
      <w:proofErr w:type="gramStart"/>
      <w:r w:rsidRPr="00F328CF">
        <w:rPr>
          <w:sz w:val="20"/>
          <w:szCs w:val="20"/>
        </w:rPr>
        <w:t>return</w:t>
      </w:r>
      <w:proofErr w:type="spellEnd"/>
      <w:r w:rsidRPr="00F328CF">
        <w:rPr>
          <w:sz w:val="20"/>
          <w:szCs w:val="20"/>
        </w:rPr>
        <w:t xml:space="preserve"> 0;}</w:t>
      </w:r>
      <w:proofErr w:type="gramEnd"/>
    </w:p>
    <w:p w:rsidR="00273FDF" w:rsidRPr="00FA5F6C" w:rsidRDefault="00273FDF" w:rsidP="00F328CF">
      <w:pPr>
        <w:rPr>
          <w:b/>
          <w:sz w:val="20"/>
          <w:szCs w:val="20"/>
        </w:rPr>
      </w:pPr>
      <w:r w:rsidRPr="00FA5F6C">
        <w:rPr>
          <w:b/>
          <w:sz w:val="20"/>
          <w:szCs w:val="20"/>
        </w:rPr>
        <w:t>Задание</w:t>
      </w:r>
    </w:p>
    <w:p w:rsidR="00273FDF" w:rsidRDefault="00273FDF" w:rsidP="00273FDF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Вычислить таблицу "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706F3F4C" wp14:editId="76DC3A72">
            <wp:extent cx="292100" cy="95818"/>
            <wp:effectExtent l="0" t="0" r="0" b="0"/>
            <wp:docPr id="13" name="Рисунок 13" descr="x, y,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x, y, 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9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" значений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ф</w:t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ункции  </w:t>
      </w:r>
      <w:proofErr w:type="gramStart"/>
      <w:r w:rsidRPr="000C7E43">
        <w:rPr>
          <w:rFonts w:ascii="Tahoma" w:eastAsia="Times New Roman" w:hAnsi="Tahoma" w:cs="Tahoma"/>
          <w:color w:val="000000"/>
          <w:sz w:val="18"/>
          <w:szCs w:val="18"/>
        </w:rPr>
        <w:t>при</w:t>
      </w:r>
      <w:proofErr w:type="gramEnd"/>
      <w:r w:rsidRPr="000C7E43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199D1FF0" wp14:editId="3BDEE8CB">
            <wp:extent cx="787400" cy="114317"/>
            <wp:effectExtent l="0" t="0" r="0" b="0"/>
            <wp:docPr id="15" name="Рисунок 15" descr="-1-\le х\le 0,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-1-\le х\le 0,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41" cy="11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 xml:space="preserve"> с шагом 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0.3   </w:t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71958CD5" wp14:editId="1148C676">
            <wp:extent cx="609600" cy="124717"/>
            <wp:effectExtent l="0" t="0" r="0" b="8890"/>
            <wp:docPr id="16" name="Рисунок 16" descr="5\le y\l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5\le y\l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36" cy="12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 xml:space="preserve"> с шагом </w:t>
      </w:r>
      <w:r>
        <w:rPr>
          <w:rFonts w:ascii="Tahoma" w:eastAsia="Times New Roman" w:hAnsi="Tahoma" w:cs="Tahoma"/>
          <w:color w:val="000000"/>
          <w:sz w:val="18"/>
          <w:szCs w:val="18"/>
        </w:rPr>
        <w:t>3</w:t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 xml:space="preserve"> .</w:t>
      </w:r>
    </w:p>
    <w:p w:rsidR="00273FDF" w:rsidRDefault="00273FDF" w:rsidP="00F328CF">
      <w:pPr>
        <w:rPr>
          <w:sz w:val="20"/>
          <w:szCs w:val="20"/>
        </w:rPr>
      </w:pP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54B7C90C" wp14:editId="29A8A834">
            <wp:extent cx="1276350" cy="347157"/>
            <wp:effectExtent l="0" t="0" r="0" b="0"/>
            <wp:docPr id="12" name="Рисунок 12" descr="Z(x,y)=\begin{cases}x+y,&amp;xy&lt;1\\x-y,&amp;xy\ge 1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Z(x,y)=\begin{cases}x+y,&amp;xy&lt;1\\x-y,&amp;xy\ge 1\end{cases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61" cy="34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6C" w:rsidRDefault="00FA5F6C" w:rsidP="00F328CF">
      <w:pPr>
        <w:rPr>
          <w:sz w:val="20"/>
          <w:szCs w:val="20"/>
        </w:rPr>
      </w:pPr>
    </w:p>
    <w:p w:rsidR="00FA5F6C" w:rsidRPr="000C7E43" w:rsidRDefault="00FA5F6C" w:rsidP="00FA5F6C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Решение. В данной задаче изменяются две переменные: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05F2B0FA" wp14:editId="4A7C2071">
            <wp:extent cx="168257" cy="152400"/>
            <wp:effectExtent l="0" t="0" r="3810" b="0"/>
            <wp:docPr id="17" name="Рисунок 17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39" cy="1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и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16F55CAE" wp14:editId="5DF13994">
            <wp:extent cx="125950" cy="171450"/>
            <wp:effectExtent l="0" t="0" r="7620" b="0"/>
            <wp:docPr id="18" name="Рисунок 18" descr="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у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16" cy="17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. Следовательно, нужно реализовать двумерный цикл: внешний цикл по переменной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0A3ACFB7" wp14:editId="0D3F5701">
            <wp:extent cx="121285" cy="109855"/>
            <wp:effectExtent l="0" t="0" r="0" b="4445"/>
            <wp:docPr id="19" name="Рисунок 19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, внутренний цикл по переменной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51F98BB1" wp14:editId="6D70E655">
            <wp:extent cx="121285" cy="165100"/>
            <wp:effectExtent l="0" t="0" r="0" b="6350"/>
            <wp:docPr id="20" name="Рисунок 20" descr="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у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. Тело цикла будет содержать вычисление функции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1F412D56" wp14:editId="227509CC">
            <wp:extent cx="209550" cy="176530"/>
            <wp:effectExtent l="0" t="0" r="0" b="0"/>
            <wp:docPr id="21" name="Рисунок 21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и вывод на экран строчки значений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7F058A82" wp14:editId="129F8E4C">
            <wp:extent cx="638810" cy="209550"/>
            <wp:effectExtent l="0" t="0" r="8890" b="0"/>
            <wp:docPr id="22" name="Рисунок 22" descr="x, y,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x, y, 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FA5F6C" w:rsidRDefault="00FA5F6C" w:rsidP="00F328CF">
      <w:pPr>
        <w:rPr>
          <w:sz w:val="20"/>
          <w:szCs w:val="20"/>
        </w:rPr>
      </w:pPr>
      <w:r>
        <w:rPr>
          <w:sz w:val="20"/>
          <w:szCs w:val="20"/>
        </w:rPr>
        <w:t>МАССИВЫ</w:t>
      </w:r>
    </w:p>
    <w:p w:rsidR="0041215D" w:rsidRDefault="0041215D" w:rsidP="00F328CF">
      <w:pPr>
        <w:rPr>
          <w:sz w:val="20"/>
          <w:szCs w:val="20"/>
        </w:rPr>
      </w:pPr>
    </w:p>
    <w:tbl>
      <w:tblPr>
        <w:tblW w:w="10495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2207"/>
        <w:gridCol w:w="2239"/>
        <w:gridCol w:w="21"/>
      </w:tblGrid>
      <w:tr w:rsidR="0041215D" w:rsidRPr="000C7E43" w:rsidTr="0041215D">
        <w:trPr>
          <w:gridAfter w:val="1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1215D" w:rsidRPr="000C7E43" w:rsidRDefault="0041215D" w:rsidP="00696F0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1.Н</w:t>
            </w:r>
            <w:r w:rsidRPr="000C7E43">
              <w:rPr>
                <w:rFonts w:eastAsia="Times New Roman" w:cs="Times New Roman"/>
              </w:rPr>
              <w:t>ахождение среднего арифметического и количества элементов:</w:t>
            </w:r>
          </w:p>
          <w:p w:rsidR="0041215D" w:rsidRDefault="0041215D" w:rsidP="00696F00">
            <w:pPr>
              <w:rPr>
                <w:rFonts w:eastAsia="Times New Roman" w:cs="Times New Roman"/>
              </w:rPr>
            </w:pPr>
            <w:r w:rsidRPr="000C7E43">
              <w:rPr>
                <w:rFonts w:eastAsia="Times New Roman" w:cs="Times New Roman"/>
                <w:noProof/>
              </w:rPr>
              <w:drawing>
                <wp:inline distT="0" distB="0" distL="0" distR="0" wp14:anchorId="701B8954" wp14:editId="6B704670">
                  <wp:extent cx="1104900" cy="2209342"/>
                  <wp:effectExtent l="0" t="0" r="0" b="635"/>
                  <wp:docPr id="24" name="Рисунок 24" descr="https://www.intuit.ru/EDI/08_01_19_2/1546899581-11707/tutorial/1345/objects/6/files/p6.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s://www.intuit.ru/EDI/08_01_19_2/1546899581-11707/tutorial/1345/objects/6/files/p6.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817" cy="221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215D" w:rsidRDefault="0041215D" w:rsidP="00696F00">
            <w:pPr>
              <w:rPr>
                <w:rFonts w:eastAsia="Times New Roman" w:cs="Times New Roman"/>
              </w:rPr>
            </w:pPr>
          </w:p>
          <w:p w:rsidR="0041215D" w:rsidRPr="000C7E43" w:rsidRDefault="0041215D" w:rsidP="00696F00">
            <w:pPr>
              <w:rPr>
                <w:rFonts w:eastAsia="Times New Roman" w:cs="Times New Roman"/>
              </w:rPr>
            </w:pPr>
          </w:p>
          <w:p w:rsidR="0041215D" w:rsidRPr="000C7E43" w:rsidRDefault="0041215D" w:rsidP="00696F00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s=0, k=0;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for(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 xml:space="preserve">&lt;n; 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=i+1){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ab/>
              <w:t>s=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s+a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[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];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ab/>
              <w:t>k=k+1;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}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s=s/k;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cout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&lt;&lt;"s="&lt;&lt;s&lt;&lt;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endl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;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</w:pP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cout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&lt;&lt;"k="&lt;&lt;k&lt;&lt;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endl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;</w:t>
            </w:r>
          </w:p>
        </w:tc>
      </w:tr>
      <w:tr w:rsidR="0041215D" w:rsidRPr="000C7E43" w:rsidTr="0041215D">
        <w:trPr>
          <w:gridAfter w:val="1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1215D" w:rsidRPr="0041215D" w:rsidRDefault="0041215D" w:rsidP="00696F00">
            <w:pPr>
              <w:rPr>
                <w:rFonts w:eastAsia="Times New Roman" w:cs="Times New Roman"/>
                <w:lang w:val="en-US"/>
              </w:rPr>
            </w:pPr>
            <w:r w:rsidRPr="0041215D">
              <w:rPr>
                <w:rFonts w:eastAsia="Times New Roman" w:cs="Times New Roman"/>
                <w:lang w:val="en-US"/>
              </w:rPr>
              <w:t>2.</w:t>
            </w:r>
            <w:r w:rsidRPr="0041215D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</w:rPr>
              <w:t>Н</w:t>
            </w:r>
            <w:r w:rsidRPr="000C7E43">
              <w:rPr>
                <w:rFonts w:eastAsia="Times New Roman" w:cs="Times New Roman"/>
              </w:rPr>
              <w:t>ахождение</w:t>
            </w:r>
            <w:r w:rsidRPr="0041215D">
              <w:rPr>
                <w:rFonts w:eastAsia="Times New Roman" w:cs="Times New Roman"/>
                <w:lang w:val="en-US"/>
              </w:rPr>
              <w:t xml:space="preserve"> </w:t>
            </w:r>
            <w:r w:rsidRPr="000C7E43">
              <w:rPr>
                <w:rFonts w:eastAsia="Times New Roman" w:cs="Times New Roman"/>
              </w:rPr>
              <w:t>максимального</w:t>
            </w:r>
            <w:r w:rsidRPr="0041215D">
              <w:rPr>
                <w:rFonts w:eastAsia="Times New Roman" w:cs="Times New Roman"/>
                <w:lang w:val="en-US"/>
              </w:rPr>
              <w:t xml:space="preserve"> </w:t>
            </w:r>
            <w:r w:rsidRPr="000C7E43">
              <w:rPr>
                <w:rFonts w:eastAsia="Times New Roman" w:cs="Times New Roman"/>
              </w:rPr>
              <w:t>элемента</w:t>
            </w:r>
            <w:r w:rsidRPr="0041215D">
              <w:rPr>
                <w:rFonts w:eastAsia="Times New Roman" w:cs="Times New Roman"/>
                <w:lang w:val="en-US"/>
              </w:rPr>
              <w:t>:</w:t>
            </w:r>
          </w:p>
          <w:p w:rsidR="0041215D" w:rsidRPr="0041215D" w:rsidRDefault="0041215D" w:rsidP="00696F00">
            <w:pPr>
              <w:rPr>
                <w:rFonts w:eastAsia="Times New Roman" w:cs="Times New Roman"/>
                <w:lang w:val="en-US"/>
              </w:rPr>
            </w:pPr>
            <w:r w:rsidRPr="000C7E43">
              <w:rPr>
                <w:rFonts w:eastAsia="Times New Roman" w:cs="Times New Roman"/>
              </w:rPr>
              <w:lastRenderedPageBreak/>
              <w:drawing>
                <wp:inline distT="0" distB="0" distL="0" distR="0" wp14:anchorId="4D4B1852" wp14:editId="54F0CF57">
                  <wp:extent cx="1281111" cy="2527300"/>
                  <wp:effectExtent l="0" t="0" r="0" b="6350"/>
                  <wp:docPr id="342" name="Рисунок 342" descr="https://www.intuit.ru/EDI/08_01_19_2/1546899581-11707/tutorial/1345/objects/6/files/p6.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s://www.intuit.ru/EDI/08_01_19_2/1546899581-11707/tutorial/1345/objects/6/files/p6.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14" cy="252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215D" w:rsidRPr="0041215D" w:rsidRDefault="0041215D" w:rsidP="00696F00">
            <w:pPr>
              <w:rPr>
                <w:rFonts w:eastAsia="Times New Roman" w:cs="Times New Roman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lastRenderedPageBreak/>
              <w:t>max=-10E10;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imax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=0;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for(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 xml:space="preserve">&lt;n; 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=i+1){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lastRenderedPageBreak/>
              <w:tab/>
              <w:t>if(a[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]&gt;max){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ab/>
            </w: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ab/>
              <w:t>max=a[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];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ab/>
            </w: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ab/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imax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=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;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ab/>
              <w:t>}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}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cout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 xml:space="preserve">&lt;&lt;"max="&lt;&lt;max&lt;&lt;" 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imax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="&lt;&lt;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imax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&lt;&lt;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endl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;</w:t>
            </w:r>
          </w:p>
        </w:tc>
      </w:tr>
      <w:tr w:rsidR="0041215D" w:rsidRPr="000C7E43" w:rsidTr="0041215D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1215D" w:rsidRPr="000C7E43" w:rsidRDefault="0041215D" w:rsidP="00696F0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3.</w:t>
            </w:r>
            <w:r w:rsidRPr="000C7E43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П</w:t>
            </w:r>
            <w:r w:rsidRPr="000C7E43">
              <w:rPr>
                <w:rFonts w:eastAsia="Times New Roman" w:cs="Times New Roman"/>
              </w:rPr>
              <w:t>оменять местами элементы с индексами </w:t>
            </w:r>
            <w:r w:rsidRPr="000C7E43">
              <w:rPr>
                <w:rFonts w:ascii="Courier New" w:eastAsia="Times New Roman" w:hAnsi="Courier New" w:cs="Courier New"/>
                <w:color w:val="8B0000"/>
              </w:rPr>
              <w:t>i1</w:t>
            </w:r>
            <w:r w:rsidRPr="000C7E43">
              <w:rPr>
                <w:rFonts w:eastAsia="Times New Roman" w:cs="Times New Roman"/>
              </w:rPr>
              <w:t> и </w:t>
            </w:r>
            <w:r w:rsidRPr="000C7E43">
              <w:rPr>
                <w:rFonts w:ascii="Courier New" w:eastAsia="Times New Roman" w:hAnsi="Courier New" w:cs="Courier New"/>
                <w:color w:val="8B0000"/>
              </w:rPr>
              <w:t>i2</w:t>
            </w:r>
            <w:r w:rsidRPr="000C7E43">
              <w:rPr>
                <w:rFonts w:eastAsia="Times New Roman" w:cs="Times New Roman"/>
              </w:rPr>
              <w:t>:</w:t>
            </w:r>
          </w:p>
          <w:p w:rsidR="0041215D" w:rsidRDefault="0041215D" w:rsidP="00412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</w:pPr>
            <w:r w:rsidRPr="000C7E43">
              <w:rPr>
                <w:rFonts w:eastAsia="Times New Roman" w:cs="Times New Roman"/>
                <w:noProof/>
              </w:rPr>
              <w:drawing>
                <wp:inline distT="0" distB="0" distL="0" distR="0" wp14:anchorId="1C0568CE" wp14:editId="169275F7">
                  <wp:extent cx="1377315" cy="1398905"/>
                  <wp:effectExtent l="0" t="0" r="0" b="0"/>
                  <wp:docPr id="344" name="Рисунок 344" descr="https://www.intuit.ru/EDI/08_01_19_2/1546899581-11707/tutorial/1345/objects/6/files/p6.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s://www.intuit.ru/EDI/08_01_19_2/1546899581-11707/tutorial/1345/objects/6/files/p6.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15" cy="139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215D" w:rsidRDefault="0041215D" w:rsidP="00412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</w:pPr>
          </w:p>
          <w:p w:rsidR="0041215D" w:rsidRDefault="0041215D" w:rsidP="00412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</w:pPr>
          </w:p>
          <w:p w:rsidR="0041215D" w:rsidRPr="0041215D" w:rsidRDefault="0041215D" w:rsidP="00412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</w:pP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tmp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=a[i1];</w:t>
            </w:r>
          </w:p>
          <w:p w:rsidR="0041215D" w:rsidRPr="000C7E43" w:rsidRDefault="0041215D" w:rsidP="00412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a[i1]=a[i2];</w:t>
            </w:r>
          </w:p>
          <w:p w:rsidR="0041215D" w:rsidRPr="000C7E43" w:rsidRDefault="0041215D" w:rsidP="0041215D">
            <w:pPr>
              <w:rPr>
                <w:rFonts w:eastAsia="Times New Roman" w:cs="Times New Roman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a[i2]=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tmp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;</w:t>
            </w:r>
          </w:p>
          <w:p w:rsidR="0041215D" w:rsidRPr="000C7E43" w:rsidRDefault="0041215D" w:rsidP="00696F00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tmp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=a[i1];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a[i1]=a[i2];</w:t>
            </w:r>
          </w:p>
          <w:p w:rsidR="0041215D" w:rsidRPr="000C7E43" w:rsidRDefault="0041215D" w:rsidP="00696F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</w:pPr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a[i2]=</w:t>
            </w:r>
            <w:proofErr w:type="spellStart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tmp</w:t>
            </w:r>
            <w:proofErr w:type="spellEnd"/>
            <w:r w:rsidRPr="000C7E43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val="en-US"/>
              </w:rPr>
              <w:t>;</w:t>
            </w:r>
          </w:p>
        </w:tc>
      </w:tr>
    </w:tbl>
    <w:p w:rsidR="0041215D" w:rsidRPr="0041215D" w:rsidRDefault="0041215D" w:rsidP="00F328CF">
      <w:pPr>
        <w:rPr>
          <w:b/>
          <w:sz w:val="20"/>
          <w:szCs w:val="20"/>
        </w:rPr>
      </w:pPr>
      <w:r w:rsidRPr="0041215D">
        <w:rPr>
          <w:b/>
          <w:sz w:val="20"/>
          <w:szCs w:val="20"/>
        </w:rPr>
        <w:t>Образец</w:t>
      </w:r>
    </w:p>
    <w:p w:rsidR="0041215D" w:rsidRPr="000C7E43" w:rsidRDefault="0041215D" w:rsidP="0041215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. Даны четыре одномерных массива: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55D77D47" wp14:editId="46EDF4D5">
            <wp:extent cx="2787015" cy="242570"/>
            <wp:effectExtent l="0" t="0" r="0" b="5080"/>
            <wp:docPr id="25" name="Рисунок 25" descr="а(8)=\{1,2,3,4,5,6,7,8\}, b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а(8)=\{1,2,3,4,5,6,7,8\}, b(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вводится с клавиатуры,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31D65E0E" wp14:editId="07E30E4A">
            <wp:extent cx="374650" cy="242570"/>
            <wp:effectExtent l="0" t="0" r="6350" b="5080"/>
            <wp:docPr id="26" name="Рисунок 26" descr="с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с(8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</w:t>
      </w:r>
      <w:proofErr w:type="gramStart"/>
      <w:r w:rsidRPr="000C7E43">
        <w:rPr>
          <w:rFonts w:ascii="Tahoma" w:eastAsia="Times New Roman" w:hAnsi="Tahoma" w:cs="Tahoma"/>
          <w:color w:val="000000"/>
          <w:sz w:val="18"/>
          <w:szCs w:val="18"/>
        </w:rPr>
        <w:t>вычисляется по формуле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2CA7E023" wp14:editId="3F4E5B7B">
            <wp:extent cx="1079500" cy="242570"/>
            <wp:effectExtent l="0" t="0" r="6350" b="5080"/>
            <wp:docPr id="27" name="Рисунок 27" descr="с_i=2i, d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с_i=2i, d(8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вычисляется</w:t>
      </w:r>
      <w:proofErr w:type="gramEnd"/>
      <w:r w:rsidRPr="000C7E43">
        <w:rPr>
          <w:rFonts w:ascii="Tahoma" w:eastAsia="Times New Roman" w:hAnsi="Tahoma" w:cs="Tahoma"/>
          <w:color w:val="000000"/>
          <w:sz w:val="18"/>
          <w:szCs w:val="18"/>
        </w:rPr>
        <w:t xml:space="preserve"> по формуле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3C186370" wp14:editId="0EAB8CCB">
            <wp:extent cx="1454150" cy="209550"/>
            <wp:effectExtent l="0" t="0" r="0" b="0"/>
            <wp:docPr id="28" name="Рисунок 28" descr="d_i=a_i+b_i+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d_i=a_i+b_i+c_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. Построить таблицу значений массивов.</w:t>
      </w:r>
    </w:p>
    <w:p w:rsidR="0041215D" w:rsidRPr="000C7E43" w:rsidRDefault="0041215D" w:rsidP="0041215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lastRenderedPageBreak/>
        <w:t>Решение. Сначала необходимо проинициализировать массивы согласно условию задачи.</w:t>
      </w:r>
    </w:p>
    <w:p w:rsidR="0041215D" w:rsidRPr="000C7E43" w:rsidRDefault="0041215D" w:rsidP="0041215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bookmarkStart w:id="0" w:name="keyword11"/>
      <w:bookmarkEnd w:id="0"/>
      <w:r w:rsidRPr="000C7E43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Массив</w:t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6644F7B3" wp14:editId="7EDF7174">
            <wp:extent cx="121285" cy="109855"/>
            <wp:effectExtent l="0" t="0" r="0" b="4445"/>
            <wp:docPr id="29" name="Рисунок 29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задан числами (первый способ инициализации), поэтому он будет проинициализирован при объявлении.</w:t>
      </w:r>
    </w:p>
    <w:p w:rsidR="0041215D" w:rsidRPr="000C7E43" w:rsidRDefault="0041215D" w:rsidP="0041215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В цикле по переменной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5D1070C4" wp14:editId="5AC2F255">
            <wp:extent cx="1101725" cy="242570"/>
            <wp:effectExtent l="0" t="0" r="3175" b="5080"/>
            <wp:docPr id="30" name="Рисунок 30" descr="i (0\le i&lt;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i (0\le i&lt;8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введем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03D78CA3" wp14:editId="7F3AEFF3">
            <wp:extent cx="154305" cy="176530"/>
            <wp:effectExtent l="0" t="0" r="0" b="0"/>
            <wp:docPr id="31" name="Рисунок 3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с клавиатуры (второй способ инициализации), массивы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131439F6" wp14:editId="0A004F70">
            <wp:extent cx="132080" cy="109855"/>
            <wp:effectExtent l="0" t="0" r="1270" b="4445"/>
            <wp:docPr id="32" name="Рисунок 32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и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48F43096" wp14:editId="5AF8CD79">
            <wp:extent cx="176530" cy="176530"/>
            <wp:effectExtent l="0" t="0" r="0" b="0"/>
            <wp:docPr id="33" name="Рисунок 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рассчитаем по формулам (четвертый способ инициализации).</w:t>
      </w:r>
    </w:p>
    <w:p w:rsidR="0041215D" w:rsidRPr="000C7E43" w:rsidRDefault="0041215D" w:rsidP="0041215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Далее организуем еще один цикл по переменной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15EF72C7" wp14:editId="1E12EB47">
            <wp:extent cx="1101725" cy="242570"/>
            <wp:effectExtent l="0" t="0" r="3175" b="5080"/>
            <wp:docPr id="34" name="Рисунок 34" descr="i (0\le i&lt;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i (0\le i&lt;8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, в котором выведем все проинициализированные массивы на экран.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>#include &lt;</w:t>
      </w:r>
      <w:proofErr w:type="spellStart"/>
      <w:r w:rsidRPr="0041215D">
        <w:rPr>
          <w:sz w:val="20"/>
          <w:szCs w:val="20"/>
          <w:lang w:val="en-US"/>
        </w:rPr>
        <w:t>iostream</w:t>
      </w:r>
      <w:proofErr w:type="spellEnd"/>
      <w:r w:rsidRPr="0041215D">
        <w:rPr>
          <w:sz w:val="20"/>
          <w:szCs w:val="20"/>
          <w:lang w:val="en-US"/>
        </w:rPr>
        <w:t>&gt;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>#include &lt;</w:t>
      </w:r>
      <w:proofErr w:type="spellStart"/>
      <w:r w:rsidRPr="0041215D">
        <w:rPr>
          <w:sz w:val="20"/>
          <w:szCs w:val="20"/>
          <w:lang w:val="en-US"/>
        </w:rPr>
        <w:t>iomanip</w:t>
      </w:r>
      <w:proofErr w:type="spellEnd"/>
      <w:r w:rsidRPr="0041215D">
        <w:rPr>
          <w:sz w:val="20"/>
          <w:szCs w:val="20"/>
          <w:lang w:val="en-US"/>
        </w:rPr>
        <w:t>&gt;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proofErr w:type="gramStart"/>
      <w:r w:rsidRPr="0041215D">
        <w:rPr>
          <w:sz w:val="20"/>
          <w:szCs w:val="20"/>
          <w:lang w:val="en-US"/>
        </w:rPr>
        <w:t>using</w:t>
      </w:r>
      <w:proofErr w:type="gramEnd"/>
      <w:r w:rsidRPr="0041215D">
        <w:rPr>
          <w:sz w:val="20"/>
          <w:szCs w:val="20"/>
          <w:lang w:val="en-US"/>
        </w:rPr>
        <w:t xml:space="preserve"> namespace </w:t>
      </w:r>
      <w:proofErr w:type="spellStart"/>
      <w:r w:rsidRPr="0041215D">
        <w:rPr>
          <w:sz w:val="20"/>
          <w:szCs w:val="20"/>
          <w:lang w:val="en-US"/>
        </w:rPr>
        <w:t>std</w:t>
      </w:r>
      <w:proofErr w:type="spellEnd"/>
      <w:r w:rsidRPr="0041215D">
        <w:rPr>
          <w:sz w:val="20"/>
          <w:szCs w:val="20"/>
          <w:lang w:val="en-US"/>
        </w:rPr>
        <w:t>;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proofErr w:type="spellStart"/>
      <w:proofErr w:type="gramStart"/>
      <w:r w:rsidRPr="0041215D">
        <w:rPr>
          <w:sz w:val="20"/>
          <w:szCs w:val="20"/>
          <w:lang w:val="en-US"/>
        </w:rPr>
        <w:t>int</w:t>
      </w:r>
      <w:proofErr w:type="spellEnd"/>
      <w:proofErr w:type="gramEnd"/>
      <w:r w:rsidRPr="0041215D">
        <w:rPr>
          <w:sz w:val="20"/>
          <w:szCs w:val="20"/>
          <w:lang w:val="en-US"/>
        </w:rPr>
        <w:t xml:space="preserve"> main()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>{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  <w:t>double a[8]={1,2,3,4,5,6,7,8};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</w:r>
      <w:proofErr w:type="gramStart"/>
      <w:r w:rsidRPr="0041215D">
        <w:rPr>
          <w:sz w:val="20"/>
          <w:szCs w:val="20"/>
          <w:lang w:val="en-US"/>
        </w:rPr>
        <w:t>double</w:t>
      </w:r>
      <w:proofErr w:type="gramEnd"/>
      <w:r w:rsidRPr="0041215D">
        <w:rPr>
          <w:sz w:val="20"/>
          <w:szCs w:val="20"/>
          <w:lang w:val="en-US"/>
        </w:rPr>
        <w:t xml:space="preserve"> b[8], c[8], d[8];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</w:r>
      <w:proofErr w:type="spellStart"/>
      <w:proofErr w:type="gramStart"/>
      <w:r w:rsidRPr="0041215D">
        <w:rPr>
          <w:sz w:val="20"/>
          <w:szCs w:val="20"/>
          <w:lang w:val="en-US"/>
        </w:rPr>
        <w:t>int</w:t>
      </w:r>
      <w:proofErr w:type="spellEnd"/>
      <w:proofErr w:type="gramEnd"/>
      <w:r w:rsidRPr="0041215D">
        <w:rPr>
          <w:sz w:val="20"/>
          <w:szCs w:val="20"/>
          <w:lang w:val="en-US"/>
        </w:rPr>
        <w:t xml:space="preserve"> 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;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</w:r>
      <w:proofErr w:type="gramStart"/>
      <w:r w:rsidRPr="0041215D">
        <w:rPr>
          <w:sz w:val="20"/>
          <w:szCs w:val="20"/>
          <w:lang w:val="en-US"/>
        </w:rPr>
        <w:t>for(</w:t>
      </w:r>
      <w:proofErr w:type="spellStart"/>
      <w:proofErr w:type="gramEnd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 xml:space="preserve">=0; 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 xml:space="preserve">&lt;8; 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=i+1){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</w:r>
      <w:r w:rsidRPr="0041215D">
        <w:rPr>
          <w:sz w:val="20"/>
          <w:szCs w:val="20"/>
          <w:lang w:val="en-US"/>
        </w:rPr>
        <w:tab/>
      </w:r>
      <w:proofErr w:type="spellStart"/>
      <w:proofErr w:type="gramStart"/>
      <w:r w:rsidRPr="0041215D">
        <w:rPr>
          <w:sz w:val="20"/>
          <w:szCs w:val="20"/>
          <w:lang w:val="en-US"/>
        </w:rPr>
        <w:t>cout</w:t>
      </w:r>
      <w:proofErr w:type="spellEnd"/>
      <w:proofErr w:type="gramEnd"/>
      <w:r w:rsidRPr="0041215D">
        <w:rPr>
          <w:sz w:val="20"/>
          <w:szCs w:val="20"/>
          <w:lang w:val="en-US"/>
        </w:rPr>
        <w:t>&lt;&lt;"b["&lt;&lt;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&lt;&lt;"]=";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</w:r>
      <w:r w:rsidRPr="0041215D">
        <w:rPr>
          <w:sz w:val="20"/>
          <w:szCs w:val="20"/>
          <w:lang w:val="en-US"/>
        </w:rPr>
        <w:tab/>
      </w:r>
      <w:proofErr w:type="spellStart"/>
      <w:proofErr w:type="gramStart"/>
      <w:r w:rsidRPr="0041215D">
        <w:rPr>
          <w:sz w:val="20"/>
          <w:szCs w:val="20"/>
          <w:lang w:val="en-US"/>
        </w:rPr>
        <w:t>cin</w:t>
      </w:r>
      <w:proofErr w:type="spellEnd"/>
      <w:proofErr w:type="gramEnd"/>
      <w:r w:rsidRPr="0041215D">
        <w:rPr>
          <w:sz w:val="20"/>
          <w:szCs w:val="20"/>
          <w:lang w:val="en-US"/>
        </w:rPr>
        <w:t>&gt;&gt;b[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];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</w:r>
      <w:r w:rsidRPr="0041215D">
        <w:rPr>
          <w:sz w:val="20"/>
          <w:szCs w:val="20"/>
          <w:lang w:val="en-US"/>
        </w:rPr>
        <w:tab/>
      </w:r>
      <w:proofErr w:type="gramStart"/>
      <w:r w:rsidRPr="0041215D">
        <w:rPr>
          <w:sz w:val="20"/>
          <w:szCs w:val="20"/>
          <w:lang w:val="en-US"/>
        </w:rPr>
        <w:t>c[</w:t>
      </w:r>
      <w:proofErr w:type="spellStart"/>
      <w:proofErr w:type="gramEnd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]=2.0*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;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</w:r>
      <w:r w:rsidRPr="0041215D">
        <w:rPr>
          <w:sz w:val="20"/>
          <w:szCs w:val="20"/>
          <w:lang w:val="en-US"/>
        </w:rPr>
        <w:tab/>
      </w:r>
      <w:proofErr w:type="gramStart"/>
      <w:r w:rsidRPr="0041215D">
        <w:rPr>
          <w:sz w:val="20"/>
          <w:szCs w:val="20"/>
          <w:lang w:val="en-US"/>
        </w:rPr>
        <w:t>d[</w:t>
      </w:r>
      <w:proofErr w:type="spellStart"/>
      <w:proofErr w:type="gramEnd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]=a[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]+b[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]+c[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];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  <w:t>}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  <w:t>cout&lt;&lt;setw(2)&lt;&lt;"i"&lt;&lt;setw(5)&lt;&lt;"a"&lt;&lt;setw(5)&lt;&lt;"b"&lt;&lt;setw(5)&lt;&lt;"c"&lt;&lt;setw(5)&lt;&lt;"d"&lt;&lt;endl;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</w:r>
      <w:proofErr w:type="gramStart"/>
      <w:r w:rsidRPr="0041215D">
        <w:rPr>
          <w:sz w:val="20"/>
          <w:szCs w:val="20"/>
          <w:lang w:val="en-US"/>
        </w:rPr>
        <w:t>for(</w:t>
      </w:r>
      <w:proofErr w:type="spellStart"/>
      <w:proofErr w:type="gramEnd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 xml:space="preserve">=0; 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 xml:space="preserve">&lt;8; 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=i+1){</w:t>
      </w:r>
    </w:p>
    <w:p w:rsidR="0041215D" w:rsidRPr="0041215D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</w:r>
      <w:r w:rsidRPr="0041215D">
        <w:rPr>
          <w:sz w:val="20"/>
          <w:szCs w:val="20"/>
          <w:lang w:val="en-US"/>
        </w:rPr>
        <w:tab/>
      </w:r>
      <w:proofErr w:type="spellStart"/>
      <w:r w:rsidRPr="0041215D">
        <w:rPr>
          <w:sz w:val="20"/>
          <w:szCs w:val="20"/>
          <w:lang w:val="en-US"/>
        </w:rPr>
        <w:t>cout</w:t>
      </w:r>
      <w:proofErr w:type="spellEnd"/>
      <w:r w:rsidRPr="0041215D">
        <w:rPr>
          <w:sz w:val="20"/>
          <w:szCs w:val="20"/>
          <w:lang w:val="en-US"/>
        </w:rPr>
        <w:t>&lt;&lt;</w:t>
      </w:r>
      <w:proofErr w:type="spellStart"/>
      <w:r w:rsidRPr="0041215D">
        <w:rPr>
          <w:sz w:val="20"/>
          <w:szCs w:val="20"/>
          <w:lang w:val="en-US"/>
        </w:rPr>
        <w:t>setw</w:t>
      </w:r>
      <w:proofErr w:type="spellEnd"/>
      <w:r w:rsidRPr="0041215D">
        <w:rPr>
          <w:sz w:val="20"/>
          <w:szCs w:val="20"/>
          <w:lang w:val="en-US"/>
        </w:rPr>
        <w:t>(2)&lt;&lt;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&lt;&lt;</w:t>
      </w:r>
      <w:proofErr w:type="spellStart"/>
      <w:r w:rsidRPr="0041215D">
        <w:rPr>
          <w:sz w:val="20"/>
          <w:szCs w:val="20"/>
          <w:lang w:val="en-US"/>
        </w:rPr>
        <w:t>setw</w:t>
      </w:r>
      <w:proofErr w:type="spellEnd"/>
      <w:r w:rsidRPr="0041215D">
        <w:rPr>
          <w:sz w:val="20"/>
          <w:szCs w:val="20"/>
          <w:lang w:val="en-US"/>
        </w:rPr>
        <w:t>(5)&lt;&lt;a[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]&lt;&lt;</w:t>
      </w:r>
      <w:proofErr w:type="spellStart"/>
      <w:r w:rsidRPr="0041215D">
        <w:rPr>
          <w:sz w:val="20"/>
          <w:szCs w:val="20"/>
          <w:lang w:val="en-US"/>
        </w:rPr>
        <w:t>setw</w:t>
      </w:r>
      <w:proofErr w:type="spellEnd"/>
      <w:r w:rsidRPr="0041215D">
        <w:rPr>
          <w:sz w:val="20"/>
          <w:szCs w:val="20"/>
          <w:lang w:val="en-US"/>
        </w:rPr>
        <w:t>(5)&lt;&lt;b[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]&lt;&lt;</w:t>
      </w:r>
      <w:proofErr w:type="spellStart"/>
      <w:r w:rsidRPr="0041215D">
        <w:rPr>
          <w:sz w:val="20"/>
          <w:szCs w:val="20"/>
          <w:lang w:val="en-US"/>
        </w:rPr>
        <w:t>setw</w:t>
      </w:r>
      <w:proofErr w:type="spellEnd"/>
      <w:r w:rsidRPr="0041215D">
        <w:rPr>
          <w:sz w:val="20"/>
          <w:szCs w:val="20"/>
          <w:lang w:val="en-US"/>
        </w:rPr>
        <w:t>(5)&lt;&lt;c[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 xml:space="preserve">]&lt;&lt; </w:t>
      </w:r>
      <w:proofErr w:type="spellStart"/>
      <w:r w:rsidRPr="0041215D">
        <w:rPr>
          <w:sz w:val="20"/>
          <w:szCs w:val="20"/>
          <w:lang w:val="en-US"/>
        </w:rPr>
        <w:t>setw</w:t>
      </w:r>
      <w:proofErr w:type="spellEnd"/>
      <w:r w:rsidRPr="0041215D">
        <w:rPr>
          <w:sz w:val="20"/>
          <w:szCs w:val="20"/>
          <w:lang w:val="en-US"/>
        </w:rPr>
        <w:t>(5)&lt;&lt;d[</w:t>
      </w:r>
      <w:proofErr w:type="spellStart"/>
      <w:r w:rsidRPr="0041215D">
        <w:rPr>
          <w:sz w:val="20"/>
          <w:szCs w:val="20"/>
          <w:lang w:val="en-US"/>
        </w:rPr>
        <w:t>i</w:t>
      </w:r>
      <w:proofErr w:type="spellEnd"/>
      <w:r w:rsidRPr="0041215D">
        <w:rPr>
          <w:sz w:val="20"/>
          <w:szCs w:val="20"/>
          <w:lang w:val="en-US"/>
        </w:rPr>
        <w:t>]&lt;&lt;</w:t>
      </w:r>
      <w:proofErr w:type="spellStart"/>
      <w:r w:rsidRPr="0041215D">
        <w:rPr>
          <w:sz w:val="20"/>
          <w:szCs w:val="20"/>
          <w:lang w:val="en-US"/>
        </w:rPr>
        <w:t>endl</w:t>
      </w:r>
      <w:proofErr w:type="spellEnd"/>
      <w:r w:rsidRPr="0041215D">
        <w:rPr>
          <w:sz w:val="20"/>
          <w:szCs w:val="20"/>
          <w:lang w:val="en-US"/>
        </w:rPr>
        <w:t>;</w:t>
      </w:r>
    </w:p>
    <w:p w:rsidR="0041215D" w:rsidRPr="001E6C5C" w:rsidRDefault="0041215D" w:rsidP="0041215D">
      <w:pPr>
        <w:rPr>
          <w:sz w:val="20"/>
          <w:szCs w:val="20"/>
          <w:lang w:val="en-US"/>
        </w:rPr>
      </w:pPr>
      <w:r w:rsidRPr="0041215D">
        <w:rPr>
          <w:sz w:val="20"/>
          <w:szCs w:val="20"/>
          <w:lang w:val="en-US"/>
        </w:rPr>
        <w:tab/>
      </w:r>
      <w:r w:rsidRPr="001E6C5C">
        <w:rPr>
          <w:sz w:val="20"/>
          <w:szCs w:val="20"/>
          <w:lang w:val="en-US"/>
        </w:rPr>
        <w:t>}</w:t>
      </w:r>
    </w:p>
    <w:p w:rsidR="0041215D" w:rsidRPr="001E6C5C" w:rsidRDefault="0041215D" w:rsidP="0041215D">
      <w:pPr>
        <w:rPr>
          <w:sz w:val="20"/>
          <w:szCs w:val="20"/>
          <w:lang w:val="en-US"/>
        </w:rPr>
      </w:pPr>
      <w:r w:rsidRPr="001E6C5C">
        <w:rPr>
          <w:sz w:val="20"/>
          <w:szCs w:val="20"/>
          <w:lang w:val="en-US"/>
        </w:rPr>
        <w:tab/>
      </w:r>
      <w:proofErr w:type="gramStart"/>
      <w:r w:rsidRPr="001E6C5C">
        <w:rPr>
          <w:sz w:val="20"/>
          <w:szCs w:val="20"/>
          <w:lang w:val="en-US"/>
        </w:rPr>
        <w:t>return</w:t>
      </w:r>
      <w:proofErr w:type="gramEnd"/>
      <w:r w:rsidRPr="001E6C5C">
        <w:rPr>
          <w:sz w:val="20"/>
          <w:szCs w:val="20"/>
          <w:lang w:val="en-US"/>
        </w:rPr>
        <w:t xml:space="preserve"> 0;</w:t>
      </w:r>
    </w:p>
    <w:p w:rsidR="0041215D" w:rsidRPr="001E6C5C" w:rsidRDefault="0041215D" w:rsidP="0041215D">
      <w:pPr>
        <w:rPr>
          <w:sz w:val="20"/>
          <w:szCs w:val="20"/>
          <w:lang w:val="en-US"/>
        </w:rPr>
      </w:pPr>
      <w:r w:rsidRPr="001E6C5C">
        <w:rPr>
          <w:sz w:val="20"/>
          <w:szCs w:val="20"/>
          <w:lang w:val="en-US"/>
        </w:rPr>
        <w:t>}</w:t>
      </w:r>
    </w:p>
    <w:p w:rsidR="0041215D" w:rsidRPr="001E6C5C" w:rsidRDefault="0041215D" w:rsidP="00F328CF">
      <w:pPr>
        <w:rPr>
          <w:sz w:val="20"/>
          <w:szCs w:val="20"/>
          <w:lang w:val="en-US"/>
        </w:rPr>
      </w:pPr>
    </w:p>
    <w:p w:rsidR="0041215D" w:rsidRPr="001E6C5C" w:rsidRDefault="001E6C5C" w:rsidP="001E6C5C">
      <w:pPr>
        <w:jc w:val="center"/>
        <w:rPr>
          <w:b/>
          <w:sz w:val="20"/>
          <w:szCs w:val="20"/>
          <w:lang w:val="en-US"/>
        </w:rPr>
      </w:pPr>
      <w:r w:rsidRPr="001E6C5C">
        <w:rPr>
          <w:b/>
          <w:sz w:val="20"/>
          <w:szCs w:val="20"/>
        </w:rPr>
        <w:t>Двумерные</w:t>
      </w:r>
      <w:r w:rsidRPr="001E6C5C">
        <w:rPr>
          <w:b/>
          <w:sz w:val="20"/>
          <w:szCs w:val="20"/>
          <w:lang w:val="en-US"/>
        </w:rPr>
        <w:t xml:space="preserve"> </w:t>
      </w:r>
      <w:r w:rsidRPr="001E6C5C">
        <w:rPr>
          <w:b/>
          <w:sz w:val="20"/>
          <w:szCs w:val="20"/>
        </w:rPr>
        <w:t>массивы</w:t>
      </w:r>
    </w:p>
    <w:p w:rsidR="001E6C5C" w:rsidRPr="001E6C5C" w:rsidRDefault="001E6C5C" w:rsidP="00F328CF">
      <w:pPr>
        <w:rPr>
          <w:b/>
          <w:sz w:val="20"/>
          <w:szCs w:val="20"/>
          <w:lang w:val="en-US"/>
        </w:rPr>
      </w:pPr>
      <w:r w:rsidRPr="001E6C5C">
        <w:rPr>
          <w:b/>
          <w:sz w:val="20"/>
          <w:szCs w:val="20"/>
        </w:rPr>
        <w:t>Вывод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for(</w:t>
      </w:r>
      <w:proofErr w:type="spellStart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=0; 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&lt;n; 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=i+1){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for(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j=0; j&lt;m; j=j+1){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lastRenderedPageBreak/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spellStart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cout</w:t>
      </w:r>
      <w:proofErr w:type="spellEnd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&lt;&lt;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setw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(6)&lt;&lt;a[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][j];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}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ab/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cout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&lt;&lt;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endl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}</w:t>
      </w: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  <w:r>
        <w:rPr>
          <w:rFonts w:eastAsia="Times New Roman" w:cs="Times New Roman"/>
        </w:rPr>
        <w:t>Н</w:t>
      </w:r>
      <w:r w:rsidRPr="001E6C5C">
        <w:rPr>
          <w:rFonts w:eastAsia="Times New Roman" w:cs="Times New Roman"/>
          <w:b/>
        </w:rPr>
        <w:t>ахождение суммы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s=0;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for(</w:t>
      </w:r>
      <w:proofErr w:type="spellStart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=0; 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&lt;n; 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=i+1){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for(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j=0; j&lt;m; j=j+1){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  <w:t>s=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s+a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[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][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j];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  <w:t>}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}</w:t>
      </w: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cout</w:t>
      </w:r>
      <w:proofErr w:type="spellEnd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&lt;&lt;"s="&lt;&lt;s&lt;&lt;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endl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:rsidR="001E6C5C" w:rsidRPr="001E6C5C" w:rsidRDefault="001E6C5C" w:rsidP="001E6C5C">
      <w:pPr>
        <w:rPr>
          <w:rFonts w:ascii="Courier New" w:eastAsia="Times New Roman" w:hAnsi="Courier New" w:cs="Courier New"/>
          <w:b/>
          <w:color w:val="8B0000"/>
          <w:sz w:val="20"/>
          <w:szCs w:val="20"/>
        </w:rPr>
      </w:pPr>
      <w:r w:rsidRPr="001E6C5C">
        <w:rPr>
          <w:rFonts w:eastAsia="Times New Roman" w:cs="Times New Roman"/>
          <w:b/>
        </w:rPr>
        <w:t>Н</w:t>
      </w:r>
      <w:r w:rsidRPr="001E6C5C">
        <w:rPr>
          <w:rFonts w:eastAsia="Times New Roman" w:cs="Times New Roman"/>
          <w:b/>
        </w:rPr>
        <w:t>ахождение среднего арифметического и количества элементов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s=0, k=0;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for(</w:t>
      </w:r>
      <w:proofErr w:type="spellStart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=0; 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&lt;n; 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=i+1){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for(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j=0; j&lt;m; j=j+1){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  <w:t>s=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s+a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[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][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j];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  <w:t>k=k+1;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  <w:t>}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}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s=s/k;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spellStart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cout</w:t>
      </w:r>
      <w:proofErr w:type="spellEnd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&lt;&lt;"s="&lt;&lt;s&lt;&lt;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endl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cout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&lt;&lt;"k="&lt;&lt;k&lt;&lt;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endl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:rsidR="001E6C5C" w:rsidRDefault="001E6C5C" w:rsidP="001E6C5C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Н</w:t>
      </w:r>
      <w:r w:rsidRPr="001E6C5C">
        <w:rPr>
          <w:rFonts w:eastAsia="Times New Roman" w:cs="Times New Roman"/>
          <w:b/>
        </w:rPr>
        <w:t>ахождение максимального элемента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spellStart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imax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0; 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jmax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=0;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for(</w:t>
      </w:r>
      <w:proofErr w:type="spellStart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=0; 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&lt;n; 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=i+1){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for(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j=0; j&lt;m; j=j+1){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if(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a[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][j]&gt;max){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max=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a[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][j];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spellStart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imax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</w:t>
      </w:r>
      <w:proofErr w:type="spellStart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spellStart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jmax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j;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  <w:t>}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  <w:t>}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}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spellStart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cout</w:t>
      </w:r>
      <w:proofErr w:type="spellEnd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&lt;&lt;"max="&lt;&lt;max&lt;&lt;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endl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spellStart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cout</w:t>
      </w:r>
      <w:proofErr w:type="spellEnd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&lt;&lt;"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imax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="&lt;&lt;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imax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&lt;&lt;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endl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cout</w:t>
      </w:r>
      <w:proofErr w:type="spellEnd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&lt;&lt;"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jmax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="&lt;&lt;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jmax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&lt;&lt;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endl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</w:p>
    <w:p w:rsidR="001E6C5C" w:rsidRDefault="001E6C5C" w:rsidP="001E6C5C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</w:t>
      </w:r>
      <w:r w:rsidRPr="001E6C5C">
        <w:rPr>
          <w:rFonts w:eastAsia="Times New Roman" w:cs="Times New Roman"/>
          <w:b/>
        </w:rPr>
        <w:t>оменять элементы </w:t>
      </w:r>
      <w:r w:rsidRPr="001E6C5C">
        <w:rPr>
          <w:rFonts w:eastAsia="Times New Roman" w:cs="Times New Roman"/>
          <w:b/>
          <w:noProof/>
        </w:rPr>
        <w:drawing>
          <wp:inline distT="0" distB="0" distL="0" distR="0" wp14:anchorId="1C1A6C83" wp14:editId="3CC1AD77">
            <wp:extent cx="495935" cy="209550"/>
            <wp:effectExtent l="0" t="0" r="0" b="0"/>
            <wp:docPr id="35" name="Рисунок 35" descr="i1, 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i1, j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C5C">
        <w:rPr>
          <w:rFonts w:eastAsia="Times New Roman" w:cs="Times New Roman"/>
          <w:b/>
        </w:rPr>
        <w:t> и </w:t>
      </w:r>
      <w:r w:rsidRPr="001E6C5C">
        <w:rPr>
          <w:rFonts w:eastAsia="Times New Roman" w:cs="Times New Roman"/>
          <w:b/>
          <w:noProof/>
        </w:rPr>
        <w:drawing>
          <wp:inline distT="0" distB="0" distL="0" distR="0" wp14:anchorId="6D2879D5" wp14:editId="44D6C4C8">
            <wp:extent cx="495935" cy="209550"/>
            <wp:effectExtent l="0" t="0" r="0" b="0"/>
            <wp:docPr id="36" name="Рисунок 36" descr="i2, 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i2, j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C5C">
        <w:rPr>
          <w:rFonts w:eastAsia="Times New Roman" w:cs="Times New Roman"/>
          <w:b/>
        </w:rPr>
        <w:t> местами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spellStart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tmp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a[i1][j1];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a[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i1][j1]=a[i2][j2];</w:t>
      </w: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a[i2][j2]=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tmp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</w:p>
    <w:p w:rsidR="001E6C5C" w:rsidRDefault="001E6C5C" w:rsidP="001E6C5C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П</w:t>
      </w:r>
      <w:r w:rsidRPr="001E6C5C">
        <w:rPr>
          <w:rFonts w:eastAsia="Times New Roman" w:cs="Times New Roman"/>
          <w:b/>
        </w:rPr>
        <w:t>оменять местами строки </w:t>
      </w:r>
      <w:r w:rsidRPr="001E6C5C">
        <w:rPr>
          <w:rFonts w:eastAsia="Times New Roman" w:cs="Times New Roman"/>
          <w:b/>
          <w:noProof/>
        </w:rPr>
        <w:drawing>
          <wp:inline distT="0" distB="0" distL="0" distR="0" wp14:anchorId="2861A8E1" wp14:editId="45988785">
            <wp:extent cx="198120" cy="176530"/>
            <wp:effectExtent l="0" t="0" r="0" b="0"/>
            <wp:docPr id="37" name="Рисунок 37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i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C5C">
        <w:rPr>
          <w:rFonts w:eastAsia="Times New Roman" w:cs="Times New Roman"/>
          <w:b/>
        </w:rPr>
        <w:t> и </w:t>
      </w:r>
      <w:r w:rsidRPr="001E6C5C">
        <w:rPr>
          <w:rFonts w:eastAsia="Times New Roman" w:cs="Times New Roman"/>
          <w:b/>
          <w:noProof/>
        </w:rPr>
        <w:drawing>
          <wp:inline distT="0" distB="0" distL="0" distR="0" wp14:anchorId="0793D39C" wp14:editId="4D29B66D">
            <wp:extent cx="198120" cy="176530"/>
            <wp:effectExtent l="0" t="0" r="0" b="0"/>
            <wp:docPr id="38" name="Рисунок 38" descr="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i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C5C">
        <w:rPr>
          <w:rFonts w:eastAsia="Times New Roman" w:cs="Times New Roman"/>
          <w:b/>
        </w:rPr>
        <w:t>: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for(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j=0; j&lt;m; j=j+1){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spellStart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tmp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a[i1][j];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a[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i1][j]=a[i2][j];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a[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i2][j]=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tmp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}</w:t>
      </w:r>
    </w:p>
    <w:p w:rsidR="001E6C5C" w:rsidRDefault="001E6C5C" w:rsidP="001E6C5C">
      <w:pPr>
        <w:rPr>
          <w:rFonts w:eastAsia="Times New Roman" w:cs="Times New Roman"/>
          <w:b/>
        </w:rPr>
      </w:pPr>
      <w:r w:rsidRPr="001E6C5C">
        <w:rPr>
          <w:rFonts w:eastAsia="Times New Roman" w:cs="Times New Roman"/>
          <w:b/>
        </w:rPr>
        <w:t>П</w:t>
      </w:r>
      <w:r w:rsidRPr="001E6C5C">
        <w:rPr>
          <w:rFonts w:eastAsia="Times New Roman" w:cs="Times New Roman"/>
          <w:b/>
        </w:rPr>
        <w:t>оменять местами столбцы </w:t>
      </w:r>
      <w:r w:rsidRPr="001E6C5C">
        <w:rPr>
          <w:rFonts w:eastAsia="Times New Roman" w:cs="Times New Roman"/>
          <w:b/>
          <w:noProof/>
        </w:rPr>
        <w:drawing>
          <wp:inline distT="0" distB="0" distL="0" distR="0" wp14:anchorId="465421BA" wp14:editId="249EBD28">
            <wp:extent cx="231140" cy="209550"/>
            <wp:effectExtent l="0" t="0" r="0" b="0"/>
            <wp:docPr id="39" name="Рисунок 39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j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C5C">
        <w:rPr>
          <w:rFonts w:eastAsia="Times New Roman" w:cs="Times New Roman"/>
          <w:b/>
        </w:rPr>
        <w:t> и </w:t>
      </w:r>
      <w:r w:rsidRPr="001E6C5C">
        <w:rPr>
          <w:rFonts w:eastAsia="Times New Roman" w:cs="Times New Roman"/>
          <w:b/>
          <w:noProof/>
        </w:rPr>
        <w:drawing>
          <wp:inline distT="0" distB="0" distL="0" distR="0" wp14:anchorId="78CB602D" wp14:editId="2D35847A">
            <wp:extent cx="231140" cy="209550"/>
            <wp:effectExtent l="0" t="0" r="0" b="0"/>
            <wp:docPr id="40" name="Рисунок 40" descr="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j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C5C">
        <w:rPr>
          <w:rFonts w:eastAsia="Times New Roman" w:cs="Times New Roman"/>
          <w:b/>
        </w:rPr>
        <w:t>: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for(</w:t>
      </w:r>
      <w:proofErr w:type="spellStart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=0; 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&lt;n; 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=i+1){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spellStart"/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tmp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=</w:t>
      </w:r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a[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][j1];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a[</w:t>
      </w:r>
      <w:proofErr w:type="spellStart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][j1]=a[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][j2];</w:t>
      </w:r>
    </w:p>
    <w:p w:rsidR="001E6C5C" w:rsidRPr="000C7E43" w:rsidRDefault="001E6C5C" w:rsidP="001E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ab/>
      </w:r>
      <w:proofErr w:type="gram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a[</w:t>
      </w:r>
      <w:proofErr w:type="spellStart"/>
      <w:proofErr w:type="gram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][j2]=</w:t>
      </w:r>
      <w:proofErr w:type="spellStart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tmp</w:t>
      </w:r>
      <w:proofErr w:type="spellEnd"/>
      <w:r w:rsidRPr="000C7E43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0C7E43">
        <w:rPr>
          <w:rFonts w:ascii="Courier New" w:eastAsia="Times New Roman" w:hAnsi="Courier New" w:cs="Courier New"/>
          <w:color w:val="8B0000"/>
          <w:sz w:val="20"/>
          <w:szCs w:val="20"/>
        </w:rPr>
        <w:t>}</w:t>
      </w: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</w:p>
    <w:p w:rsidR="001E6C5C" w:rsidRDefault="001E6C5C" w:rsidP="001E6C5C">
      <w:pPr>
        <w:rPr>
          <w:rFonts w:ascii="Courier New" w:eastAsia="Times New Roman" w:hAnsi="Courier New" w:cs="Courier New"/>
          <w:color w:val="8B0000"/>
          <w:sz w:val="20"/>
          <w:szCs w:val="20"/>
        </w:rPr>
      </w:pPr>
    </w:p>
    <w:p w:rsidR="001E6C5C" w:rsidRPr="001E6C5C" w:rsidRDefault="001E6C5C" w:rsidP="001E6C5C">
      <w:pP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 w:rsidRPr="001E6C5C"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>Задание</w:t>
      </w: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 на массивы</w:t>
      </w:r>
    </w:p>
    <w:p w:rsidR="001E6C5C" w:rsidRPr="000C7E43" w:rsidRDefault="001E6C5C" w:rsidP="001E6C5C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bookmarkStart w:id="1" w:name="keyword31"/>
      <w:bookmarkEnd w:id="1"/>
      <w:r w:rsidRPr="000C7E43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Массив</w:t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2186A90D" wp14:editId="46100B33">
            <wp:extent cx="572770" cy="242570"/>
            <wp:effectExtent l="0" t="0" r="0" b="5080"/>
            <wp:docPr id="41" name="Рисунок 41" descr="а(6, 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а(6, 8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задан формулой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708A7532" wp14:editId="0ABEFEEC">
            <wp:extent cx="1233805" cy="231140"/>
            <wp:effectExtent l="0" t="0" r="4445" b="0"/>
            <wp:docPr id="42" name="Рисунок 42" descr="а_{i,j}=3i-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а_{i,j}=3i-5j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. Найти сумму элементов во второй строке, поменять местами первую и третью строки, найти </w:t>
      </w:r>
      <w:bookmarkStart w:id="2" w:name="keyword32"/>
      <w:bookmarkEnd w:id="2"/>
      <w:r w:rsidRPr="000C7E43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произведение</w:t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 по формуле </w:t>
      </w:r>
      <w:r w:rsidRPr="000C7E43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5C464BAB" wp14:editId="0FD1D835">
            <wp:extent cx="1917065" cy="286385"/>
            <wp:effectExtent l="0" t="0" r="6985" b="0"/>
            <wp:docPr id="43" name="Рисунок 43" descr="P=\prod^2_{i=0}(a_{i,1}-a_{i,0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P=\prod^2_{i=0}(a_{i,1}-a_{i,0}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E43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:rsidR="001E6C5C" w:rsidRPr="000C7E43" w:rsidRDefault="001E6C5C" w:rsidP="001E6C5C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Решение. Данную задачу можно разб</w:t>
      </w:r>
      <w:bookmarkStart w:id="3" w:name="_GoBack"/>
      <w:bookmarkEnd w:id="3"/>
      <w:r w:rsidRPr="000C7E43">
        <w:rPr>
          <w:rFonts w:ascii="Tahoma" w:eastAsia="Times New Roman" w:hAnsi="Tahoma" w:cs="Tahoma"/>
          <w:color w:val="000000"/>
          <w:sz w:val="18"/>
          <w:szCs w:val="18"/>
        </w:rPr>
        <w:t>ить на несколько этапов:</w:t>
      </w:r>
    </w:p>
    <w:p w:rsidR="001E6C5C" w:rsidRPr="000C7E43" w:rsidRDefault="001E6C5C" w:rsidP="001E6C5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задать массив по формуле и вывести его на экран;</w:t>
      </w:r>
    </w:p>
    <w:p w:rsidR="001E6C5C" w:rsidRPr="000C7E43" w:rsidRDefault="001E6C5C" w:rsidP="001E6C5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найти сумму элементов во второй строке и вывести ее на экран;</w:t>
      </w:r>
    </w:p>
    <w:p w:rsidR="001E6C5C" w:rsidRPr="000C7E43" w:rsidRDefault="001E6C5C" w:rsidP="001E6C5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поменять местами первую и третью строки;</w:t>
      </w:r>
    </w:p>
    <w:p w:rsidR="001E6C5C" w:rsidRPr="000C7E43" w:rsidRDefault="001E6C5C" w:rsidP="001E6C5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вывести на экран измененный массив;</w:t>
      </w:r>
    </w:p>
    <w:p w:rsidR="001E6C5C" w:rsidRPr="000C7E43" w:rsidRDefault="001E6C5C" w:rsidP="001E6C5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</w:rPr>
      </w:pPr>
      <w:r w:rsidRPr="000C7E43">
        <w:rPr>
          <w:rFonts w:ascii="Tahoma" w:eastAsia="Times New Roman" w:hAnsi="Tahoma" w:cs="Tahoma"/>
          <w:color w:val="000000"/>
          <w:sz w:val="18"/>
          <w:szCs w:val="18"/>
        </w:rPr>
        <w:t>найти произведение по формуле и вывести его на экран.</w:t>
      </w:r>
    </w:p>
    <w:p w:rsidR="001E6C5C" w:rsidRPr="001E6C5C" w:rsidRDefault="001E6C5C" w:rsidP="001E6C5C">
      <w:pPr>
        <w:rPr>
          <w:b/>
          <w:sz w:val="20"/>
          <w:szCs w:val="20"/>
        </w:rPr>
      </w:pPr>
    </w:p>
    <w:sectPr w:rsidR="001E6C5C" w:rsidRPr="001E6C5C" w:rsidSect="001D22E2">
      <w:pgSz w:w="8391" w:h="11907" w:code="11"/>
      <w:pgMar w:top="992" w:right="720" w:bottom="567" w:left="720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2577E"/>
    <w:multiLevelType w:val="multilevel"/>
    <w:tmpl w:val="73BC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0A"/>
    <w:rsid w:val="001B13F9"/>
    <w:rsid w:val="001D22E2"/>
    <w:rsid w:val="001E6C5C"/>
    <w:rsid w:val="00204B0A"/>
    <w:rsid w:val="00273FDF"/>
    <w:rsid w:val="003B31DF"/>
    <w:rsid w:val="0041215D"/>
    <w:rsid w:val="007A5257"/>
    <w:rsid w:val="007C7056"/>
    <w:rsid w:val="00873B46"/>
    <w:rsid w:val="00950133"/>
    <w:rsid w:val="00C110CE"/>
    <w:rsid w:val="00C33F8A"/>
    <w:rsid w:val="00EF5AC5"/>
    <w:rsid w:val="00F328CF"/>
    <w:rsid w:val="00F5548B"/>
    <w:rsid w:val="00F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04B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4B0A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04B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4B0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2020-01-27T16:52:00Z</dcterms:created>
  <dcterms:modified xsi:type="dcterms:W3CDTF">2020-01-27T21:05:00Z</dcterms:modified>
</cp:coreProperties>
</file>