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744A9" w14:textId="77777777" w:rsidR="0078469D" w:rsidRPr="00114A9A" w:rsidRDefault="00353361" w:rsidP="00114A9A">
      <w:pPr>
        <w:spacing w:line="360" w:lineRule="auto"/>
        <w:jc w:val="center"/>
        <w:rPr>
          <w:rFonts w:ascii="Times New Roman" w:eastAsia="Times New Roman" w:hAnsi="Times New Roman" w:cs="Times New Roman"/>
          <w:sz w:val="24"/>
          <w:szCs w:val="24"/>
        </w:rPr>
      </w:pPr>
      <w:r w:rsidRPr="00114A9A">
        <w:rPr>
          <w:rFonts w:ascii="Times New Roman" w:eastAsia="Times New Roman" w:hAnsi="Times New Roman" w:cs="Times New Roman"/>
          <w:noProof/>
          <w:sz w:val="24"/>
          <w:szCs w:val="24"/>
        </w:rPr>
        <w:drawing>
          <wp:inline distT="114300" distB="114300" distL="114300" distR="114300" wp14:anchorId="739F960C" wp14:editId="4C4C4C5C">
            <wp:extent cx="5219700" cy="1727200"/>
            <wp:effectExtent l="0" t="0" r="0" b="0"/>
            <wp:docPr id="7" name="image5.gif"/>
            <wp:cNvGraphicFramePr/>
            <a:graphic xmlns:a="http://schemas.openxmlformats.org/drawingml/2006/main">
              <a:graphicData uri="http://schemas.openxmlformats.org/drawingml/2006/picture">
                <pic:pic xmlns:pic="http://schemas.openxmlformats.org/drawingml/2006/picture">
                  <pic:nvPicPr>
                    <pic:cNvPr id="0" name="image5.gif"/>
                    <pic:cNvPicPr preferRelativeResize="0"/>
                  </pic:nvPicPr>
                  <pic:blipFill>
                    <a:blip r:embed="rId6"/>
                    <a:srcRect/>
                    <a:stretch>
                      <a:fillRect/>
                    </a:stretch>
                  </pic:blipFill>
                  <pic:spPr>
                    <a:xfrm>
                      <a:off x="0" y="0"/>
                      <a:ext cx="5219700" cy="1727200"/>
                    </a:xfrm>
                    <a:prstGeom prst="rect">
                      <a:avLst/>
                    </a:prstGeom>
                    <a:ln/>
                  </pic:spPr>
                </pic:pic>
              </a:graphicData>
            </a:graphic>
          </wp:inline>
        </w:drawing>
      </w:r>
    </w:p>
    <w:p w14:paraId="2761EF79" w14:textId="77777777" w:rsidR="0078469D" w:rsidRPr="00114A9A" w:rsidRDefault="00353361" w:rsidP="00114A9A">
      <w:pPr>
        <w:spacing w:after="560"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 </w:t>
      </w:r>
    </w:p>
    <w:p w14:paraId="732CB3F8" w14:textId="77777777" w:rsidR="0078469D" w:rsidRPr="00114A9A" w:rsidRDefault="00353361" w:rsidP="00114A9A">
      <w:pPr>
        <w:spacing w:after="360"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TF</w:t>
      </w:r>
    </w:p>
    <w:p w14:paraId="15012815" w14:textId="77777777" w:rsidR="0078469D" w:rsidRPr="00114A9A" w:rsidRDefault="00353361" w:rsidP="00114A9A">
      <w:pPr>
        <w:spacing w:after="200" w:line="360" w:lineRule="auto"/>
        <w:jc w:val="center"/>
        <w:rPr>
          <w:rFonts w:ascii="Times New Roman" w:eastAsia="Times New Roman" w:hAnsi="Times New Roman" w:cs="Times New Roman"/>
          <w:b/>
          <w:bCs/>
          <w:sz w:val="24"/>
          <w:szCs w:val="24"/>
        </w:rPr>
      </w:pPr>
      <w:proofErr w:type="spellStart"/>
      <w:r w:rsidRPr="00114A9A">
        <w:rPr>
          <w:rFonts w:ascii="Times New Roman" w:eastAsia="Times New Roman" w:hAnsi="Times New Roman" w:cs="Times New Roman"/>
          <w:b/>
          <w:bCs/>
          <w:sz w:val="24"/>
          <w:szCs w:val="24"/>
        </w:rPr>
        <w:t>PowerSight</w:t>
      </w:r>
      <w:proofErr w:type="spellEnd"/>
    </w:p>
    <w:p w14:paraId="686B7230" w14:textId="77777777" w:rsidR="0078469D" w:rsidRPr="00114A9A" w:rsidRDefault="00353361" w:rsidP="00114A9A">
      <w:pPr>
        <w:spacing w:after="360" w:line="360" w:lineRule="auto"/>
        <w:jc w:val="center"/>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Sistema distribuido para pronóstico preventivo de consumo eléctrico residencial</w:t>
      </w:r>
    </w:p>
    <w:p w14:paraId="7D087CFE" w14:textId="77777777" w:rsidR="0078469D" w:rsidRPr="00114A9A" w:rsidRDefault="00353361" w:rsidP="00114A9A">
      <w:pPr>
        <w:spacing w:after="400" w:line="360" w:lineRule="auto"/>
        <w:jc w:val="center"/>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Programación Concurrente y Distribuida</w:t>
      </w:r>
    </w:p>
    <w:p w14:paraId="49B00925" w14:textId="77777777" w:rsidR="0078469D" w:rsidRPr="00114A9A" w:rsidRDefault="00353361" w:rsidP="00114A9A">
      <w:pPr>
        <w:spacing w:after="400" w:line="360" w:lineRule="auto"/>
        <w:jc w:val="center"/>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Carrera de Ciencias de la Computación</w:t>
      </w:r>
    </w:p>
    <w:p w14:paraId="015BA770" w14:textId="77777777" w:rsidR="0078469D" w:rsidRPr="00114A9A" w:rsidRDefault="00353361" w:rsidP="00114A9A">
      <w:pPr>
        <w:spacing w:after="600" w:line="360" w:lineRule="auto"/>
        <w:jc w:val="center"/>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Profesor: Carlos Jara</w:t>
      </w:r>
    </w:p>
    <w:tbl>
      <w:tblPr>
        <w:tblStyle w:val="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65"/>
        <w:gridCol w:w="6030"/>
      </w:tblGrid>
      <w:tr w:rsidR="0078469D" w:rsidRPr="00114A9A" w14:paraId="3603F2CE" w14:textId="77777777">
        <w:trPr>
          <w:trHeight w:val="540"/>
        </w:trPr>
        <w:tc>
          <w:tcPr>
            <w:tcW w:w="28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43322BE"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Código</w:t>
            </w:r>
          </w:p>
        </w:tc>
        <w:tc>
          <w:tcPr>
            <w:tcW w:w="603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8C8AF90"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Nombres y apellidos</w:t>
            </w:r>
          </w:p>
        </w:tc>
      </w:tr>
      <w:tr w:rsidR="0078469D" w:rsidRPr="00114A9A" w14:paraId="14B82A78" w14:textId="77777777">
        <w:trPr>
          <w:trHeight w:val="540"/>
        </w:trPr>
        <w:tc>
          <w:tcPr>
            <w:tcW w:w="28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0868F9B" w14:textId="77777777" w:rsidR="0078469D" w:rsidRPr="00114A9A" w:rsidRDefault="00353361" w:rsidP="00114A9A">
            <w:pPr>
              <w:spacing w:line="360" w:lineRule="auto"/>
              <w:jc w:val="center"/>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U202215375</w:t>
            </w:r>
          </w:p>
        </w:tc>
        <w:tc>
          <w:tcPr>
            <w:tcW w:w="6030" w:type="dxa"/>
            <w:tcBorders>
              <w:top w:val="nil"/>
              <w:left w:val="nil"/>
              <w:bottom w:val="single" w:sz="5" w:space="0" w:color="000000"/>
              <w:right w:val="single" w:sz="5" w:space="0" w:color="000000"/>
            </w:tcBorders>
            <w:tcMar>
              <w:top w:w="100" w:type="dxa"/>
              <w:left w:w="100" w:type="dxa"/>
              <w:bottom w:w="100" w:type="dxa"/>
              <w:right w:w="100" w:type="dxa"/>
            </w:tcMar>
          </w:tcPr>
          <w:p w14:paraId="55400978" w14:textId="77777777" w:rsidR="0078469D" w:rsidRPr="00114A9A" w:rsidRDefault="00353361" w:rsidP="00114A9A">
            <w:pPr>
              <w:spacing w:line="360" w:lineRule="auto"/>
              <w:jc w:val="center"/>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Ricardo Rafael Rivas Carrillo</w:t>
            </w:r>
          </w:p>
        </w:tc>
      </w:tr>
      <w:tr w:rsidR="0078469D" w:rsidRPr="00114A9A" w14:paraId="51B4833C" w14:textId="77777777">
        <w:trPr>
          <w:trHeight w:val="540"/>
        </w:trPr>
        <w:tc>
          <w:tcPr>
            <w:tcW w:w="28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8420A51" w14:textId="77777777" w:rsidR="0078469D" w:rsidRPr="00114A9A" w:rsidRDefault="00353361" w:rsidP="00114A9A">
            <w:pPr>
              <w:spacing w:line="360" w:lineRule="auto"/>
              <w:jc w:val="center"/>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U202216148</w:t>
            </w:r>
          </w:p>
        </w:tc>
        <w:tc>
          <w:tcPr>
            <w:tcW w:w="6030" w:type="dxa"/>
            <w:tcBorders>
              <w:top w:val="nil"/>
              <w:left w:val="nil"/>
              <w:bottom w:val="single" w:sz="5" w:space="0" w:color="000000"/>
              <w:right w:val="single" w:sz="5" w:space="0" w:color="000000"/>
            </w:tcBorders>
            <w:tcMar>
              <w:top w:w="100" w:type="dxa"/>
              <w:left w:w="100" w:type="dxa"/>
              <w:bottom w:w="100" w:type="dxa"/>
              <w:right w:w="100" w:type="dxa"/>
            </w:tcMar>
          </w:tcPr>
          <w:p w14:paraId="1892C5A1" w14:textId="77777777" w:rsidR="0078469D" w:rsidRPr="00114A9A" w:rsidRDefault="00353361" w:rsidP="00114A9A">
            <w:pPr>
              <w:spacing w:line="360" w:lineRule="auto"/>
              <w:jc w:val="center"/>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Salvador Diaz Aguirre</w:t>
            </w:r>
          </w:p>
        </w:tc>
      </w:tr>
      <w:tr w:rsidR="0078469D" w:rsidRPr="00114A9A" w14:paraId="5D97BE57" w14:textId="77777777">
        <w:trPr>
          <w:trHeight w:val="540"/>
        </w:trPr>
        <w:tc>
          <w:tcPr>
            <w:tcW w:w="28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51B7528" w14:textId="77777777" w:rsidR="0078469D" w:rsidRPr="00114A9A" w:rsidRDefault="00353361" w:rsidP="00114A9A">
            <w:pPr>
              <w:spacing w:line="360" w:lineRule="auto"/>
              <w:jc w:val="center"/>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U202212243</w:t>
            </w:r>
          </w:p>
        </w:tc>
        <w:tc>
          <w:tcPr>
            <w:tcW w:w="6030" w:type="dxa"/>
            <w:tcBorders>
              <w:top w:val="nil"/>
              <w:left w:val="nil"/>
              <w:bottom w:val="single" w:sz="5" w:space="0" w:color="000000"/>
              <w:right w:val="single" w:sz="5" w:space="0" w:color="000000"/>
            </w:tcBorders>
            <w:tcMar>
              <w:top w:w="100" w:type="dxa"/>
              <w:left w:w="100" w:type="dxa"/>
              <w:bottom w:w="100" w:type="dxa"/>
              <w:right w:w="100" w:type="dxa"/>
            </w:tcMar>
          </w:tcPr>
          <w:p w14:paraId="596A49A2" w14:textId="77777777" w:rsidR="0078469D" w:rsidRPr="00114A9A" w:rsidRDefault="00353361" w:rsidP="00114A9A">
            <w:pPr>
              <w:spacing w:line="360" w:lineRule="auto"/>
              <w:jc w:val="center"/>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Joaquin Fernando Arévalo Alcántara</w:t>
            </w:r>
          </w:p>
        </w:tc>
      </w:tr>
    </w:tbl>
    <w:p w14:paraId="216DFE6D" w14:textId="77777777" w:rsidR="0078469D" w:rsidRPr="00114A9A" w:rsidRDefault="0078469D" w:rsidP="00114A9A">
      <w:pPr>
        <w:spacing w:line="360" w:lineRule="auto"/>
        <w:rPr>
          <w:rFonts w:ascii="Times New Roman" w:eastAsia="Times New Roman" w:hAnsi="Times New Roman" w:cs="Times New Roman"/>
          <w:sz w:val="24"/>
          <w:szCs w:val="24"/>
        </w:rPr>
      </w:pPr>
    </w:p>
    <w:p w14:paraId="13C667E1"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 </w:t>
      </w:r>
    </w:p>
    <w:p w14:paraId="3D8BD2C5" w14:textId="77777777" w:rsidR="0078469D" w:rsidRPr="00114A9A" w:rsidRDefault="00353361" w:rsidP="00114A9A">
      <w:pPr>
        <w:pStyle w:val="Heading1"/>
        <w:keepNext w:val="0"/>
        <w:keepLines w:val="0"/>
        <w:spacing w:before="240" w:line="360" w:lineRule="auto"/>
        <w:rPr>
          <w:rFonts w:ascii="Times New Roman" w:eastAsia="Times New Roman" w:hAnsi="Times New Roman" w:cs="Times New Roman"/>
          <w:b/>
          <w:bCs/>
          <w:sz w:val="46"/>
          <w:szCs w:val="46"/>
        </w:rPr>
      </w:pPr>
      <w:bookmarkStart w:id="0" w:name="_qsatn2ck4cjs" w:colFirst="0" w:colLast="0"/>
      <w:bookmarkEnd w:id="0"/>
      <w:r w:rsidRPr="00114A9A">
        <w:rPr>
          <w:rFonts w:ascii="Times New Roman" w:hAnsi="Times New Roman" w:cs="Times New Roman"/>
        </w:rPr>
        <w:br w:type="page"/>
      </w:r>
    </w:p>
    <w:p w14:paraId="3821939A" w14:textId="77777777" w:rsidR="0078469D" w:rsidRPr="00114A9A" w:rsidRDefault="00353361" w:rsidP="00114A9A">
      <w:pPr>
        <w:spacing w:before="240" w:line="360" w:lineRule="auto"/>
        <w:rPr>
          <w:rFonts w:ascii="Times New Roman" w:eastAsia="Times New Roman" w:hAnsi="Times New Roman" w:cs="Times New Roman"/>
          <w:sz w:val="34"/>
          <w:szCs w:val="34"/>
        </w:rPr>
      </w:pPr>
      <w:r w:rsidRPr="00114A9A">
        <w:rPr>
          <w:rFonts w:ascii="Times New Roman" w:eastAsia="Times New Roman" w:hAnsi="Times New Roman" w:cs="Times New Roman"/>
          <w:sz w:val="34"/>
          <w:szCs w:val="34"/>
        </w:rPr>
        <w:lastRenderedPageBreak/>
        <w:t>Índice</w:t>
      </w:r>
    </w:p>
    <w:sdt>
      <w:sdtPr>
        <w:rPr>
          <w:rFonts w:ascii="Times New Roman" w:hAnsi="Times New Roman" w:cs="Times New Roman"/>
        </w:rPr>
        <w:id w:val="-762942493"/>
        <w:docPartObj>
          <w:docPartGallery w:val="Table of Contents"/>
          <w:docPartUnique/>
        </w:docPartObj>
      </w:sdtPr>
      <w:sdtContent>
        <w:p w14:paraId="73DFE120" w14:textId="6E861CCB" w:rsidR="00526F38" w:rsidRPr="00114A9A" w:rsidRDefault="00353361" w:rsidP="00114A9A">
          <w:pPr>
            <w:pStyle w:val="TOC1"/>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r w:rsidRPr="00114A9A">
            <w:rPr>
              <w:rFonts w:ascii="Times New Roman" w:hAnsi="Times New Roman" w:cs="Times New Roman"/>
            </w:rPr>
            <w:fldChar w:fldCharType="begin"/>
          </w:r>
          <w:r w:rsidRPr="00114A9A">
            <w:rPr>
              <w:rFonts w:ascii="Times New Roman" w:hAnsi="Times New Roman" w:cs="Times New Roman"/>
            </w:rPr>
            <w:instrText xml:space="preserve"> TOC \h \u \z \t "Heading 1,1,Heading 2,2,Heading 3,3,Heading 4,4,Heading 5,5,Heading 6,6,"</w:instrText>
          </w:r>
          <w:r w:rsidRPr="00114A9A">
            <w:rPr>
              <w:rFonts w:ascii="Times New Roman" w:hAnsi="Times New Roman" w:cs="Times New Roman"/>
            </w:rPr>
            <w:fldChar w:fldCharType="separate"/>
          </w:r>
          <w:hyperlink w:anchor="_Toc233756713" w:history="1">
            <w:r w:rsidR="00526F38" w:rsidRPr="00114A9A">
              <w:rPr>
                <w:rStyle w:val="Hyperlink"/>
                <w:rFonts w:ascii="Times New Roman" w:eastAsia="Times New Roman" w:hAnsi="Times New Roman" w:cs="Times New Roman"/>
                <w:b/>
                <w:bCs/>
                <w:noProof/>
              </w:rPr>
              <w:t>1. Presentación del caso a resolver (Problema y motivación)</w:t>
            </w:r>
            <w:r w:rsidR="00526F38" w:rsidRPr="00114A9A">
              <w:rPr>
                <w:rFonts w:ascii="Times New Roman" w:hAnsi="Times New Roman" w:cs="Times New Roman"/>
                <w:noProof/>
                <w:webHidden/>
              </w:rPr>
              <w:tab/>
            </w:r>
            <w:r w:rsidR="00526F38" w:rsidRPr="00114A9A">
              <w:rPr>
                <w:rFonts w:ascii="Times New Roman" w:hAnsi="Times New Roman" w:cs="Times New Roman"/>
                <w:noProof/>
                <w:webHidden/>
              </w:rPr>
              <w:fldChar w:fldCharType="begin"/>
            </w:r>
            <w:r w:rsidR="00526F38" w:rsidRPr="00114A9A">
              <w:rPr>
                <w:rFonts w:ascii="Times New Roman" w:hAnsi="Times New Roman" w:cs="Times New Roman"/>
                <w:noProof/>
                <w:webHidden/>
              </w:rPr>
              <w:instrText xml:space="preserve"> PAGEREF _Toc233756713 \h </w:instrText>
            </w:r>
            <w:r w:rsidR="00526F38" w:rsidRPr="00114A9A">
              <w:rPr>
                <w:rFonts w:ascii="Times New Roman" w:hAnsi="Times New Roman" w:cs="Times New Roman"/>
                <w:noProof/>
                <w:webHidden/>
              </w:rPr>
            </w:r>
            <w:r w:rsidR="00526F38" w:rsidRPr="00114A9A">
              <w:rPr>
                <w:rFonts w:ascii="Times New Roman" w:hAnsi="Times New Roman" w:cs="Times New Roman"/>
                <w:noProof/>
                <w:webHidden/>
              </w:rPr>
              <w:fldChar w:fldCharType="separate"/>
            </w:r>
            <w:r w:rsidR="00526F38" w:rsidRPr="00114A9A">
              <w:rPr>
                <w:rFonts w:ascii="Times New Roman" w:hAnsi="Times New Roman" w:cs="Times New Roman"/>
                <w:noProof/>
                <w:webHidden/>
              </w:rPr>
              <w:t>2</w:t>
            </w:r>
            <w:r w:rsidR="00526F38" w:rsidRPr="00114A9A">
              <w:rPr>
                <w:rFonts w:ascii="Times New Roman" w:hAnsi="Times New Roman" w:cs="Times New Roman"/>
                <w:noProof/>
                <w:webHidden/>
              </w:rPr>
              <w:fldChar w:fldCharType="end"/>
            </w:r>
          </w:hyperlink>
        </w:p>
        <w:p w14:paraId="6ECC9078" w14:textId="1A555114"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14" w:history="1">
            <w:r w:rsidRPr="00114A9A">
              <w:rPr>
                <w:rStyle w:val="Hyperlink"/>
                <w:rFonts w:ascii="Times New Roman" w:eastAsia="Times New Roman" w:hAnsi="Times New Roman" w:cs="Times New Roman"/>
                <w:b/>
                <w:bCs/>
                <w:noProof/>
              </w:rPr>
              <w:t>1.1 Contexto y Motivación</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_Toc233756714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2</w:t>
            </w:r>
            <w:r w:rsidRPr="00114A9A">
              <w:rPr>
                <w:rFonts w:ascii="Times New Roman" w:hAnsi="Times New Roman" w:cs="Times New Roman"/>
                <w:noProof/>
                <w:webHidden/>
              </w:rPr>
              <w:fldChar w:fldCharType="end"/>
            </w:r>
          </w:hyperlink>
        </w:p>
        <w:p w14:paraId="38CF3192" w14:textId="5E62DE90"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15" w:history="1">
            <w:r w:rsidRPr="00114A9A">
              <w:rPr>
                <w:rStyle w:val="Hyperlink"/>
                <w:rFonts w:ascii="Times New Roman" w:eastAsia="Times New Roman" w:hAnsi="Times New Roman" w:cs="Times New Roman"/>
                <w:b/>
                <w:bCs/>
                <w:noProof/>
              </w:rPr>
              <w:t>1.2 Pregunta de impacto social</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_Toc233756715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3</w:t>
            </w:r>
            <w:r w:rsidRPr="00114A9A">
              <w:rPr>
                <w:rFonts w:ascii="Times New Roman" w:hAnsi="Times New Roman" w:cs="Times New Roman"/>
                <w:noProof/>
                <w:webHidden/>
              </w:rPr>
              <w:fldChar w:fldCharType="end"/>
            </w:r>
          </w:hyperlink>
        </w:p>
        <w:p w14:paraId="7FAD901E" w14:textId="50D8F209"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16" w:history="1">
            <w:r w:rsidRPr="00114A9A">
              <w:rPr>
                <w:rStyle w:val="Hyperlink"/>
                <w:rFonts w:ascii="Times New Roman" w:eastAsia="Times New Roman" w:hAnsi="Times New Roman" w:cs="Times New Roman"/>
                <w:b/>
                <w:bCs/>
                <w:noProof/>
              </w:rPr>
              <w:t>1.3 Dataset seleccionado</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_Toc233756716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3</w:t>
            </w:r>
            <w:r w:rsidRPr="00114A9A">
              <w:rPr>
                <w:rFonts w:ascii="Times New Roman" w:hAnsi="Times New Roman" w:cs="Times New Roman"/>
                <w:noProof/>
                <w:webHidden/>
              </w:rPr>
              <w:fldChar w:fldCharType="end"/>
            </w:r>
          </w:hyperlink>
        </w:p>
        <w:p w14:paraId="407EC62F" w14:textId="3D2D73F5"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17" w:history="1">
            <w:r w:rsidRPr="00114A9A">
              <w:rPr>
                <w:rStyle w:val="Hyperlink"/>
                <w:rFonts w:ascii="Times New Roman" w:eastAsia="Times New Roman" w:hAnsi="Times New Roman" w:cs="Times New Roman"/>
                <w:b/>
                <w:bCs/>
                <w:noProof/>
              </w:rPr>
              <w:t>1.4 Objetivos</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_Toc233756717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4</w:t>
            </w:r>
            <w:r w:rsidRPr="00114A9A">
              <w:rPr>
                <w:rFonts w:ascii="Times New Roman" w:hAnsi="Times New Roman" w:cs="Times New Roman"/>
                <w:noProof/>
                <w:webHidden/>
              </w:rPr>
              <w:fldChar w:fldCharType="end"/>
            </w:r>
          </w:hyperlink>
        </w:p>
        <w:p w14:paraId="5A85D981" w14:textId="3A8C71FF" w:rsidR="00526F38" w:rsidRPr="00114A9A" w:rsidRDefault="00526F38" w:rsidP="00114A9A">
          <w:pPr>
            <w:pStyle w:val="TOC3"/>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18" w:history="1">
            <w:r w:rsidRPr="00114A9A">
              <w:rPr>
                <w:rStyle w:val="Hyperlink"/>
                <w:rFonts w:ascii="Times New Roman" w:eastAsia="Times New Roman" w:hAnsi="Times New Roman" w:cs="Times New Roman"/>
                <w:b/>
                <w:bCs/>
                <w:noProof/>
              </w:rPr>
              <w:t>1.4.1 Objetivo General</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_Toc233756718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4</w:t>
            </w:r>
            <w:r w:rsidRPr="00114A9A">
              <w:rPr>
                <w:rFonts w:ascii="Times New Roman" w:hAnsi="Times New Roman" w:cs="Times New Roman"/>
                <w:noProof/>
                <w:webHidden/>
              </w:rPr>
              <w:fldChar w:fldCharType="end"/>
            </w:r>
          </w:hyperlink>
        </w:p>
        <w:p w14:paraId="5BF6214C" w14:textId="05E91813" w:rsidR="00526F38" w:rsidRPr="00114A9A" w:rsidRDefault="00526F38" w:rsidP="00114A9A">
          <w:pPr>
            <w:pStyle w:val="TOC3"/>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19" w:history="1">
            <w:r w:rsidRPr="00114A9A">
              <w:rPr>
                <w:rStyle w:val="Hyperlink"/>
                <w:rFonts w:ascii="Times New Roman" w:eastAsia="Times New Roman" w:hAnsi="Times New Roman" w:cs="Times New Roman"/>
                <w:b/>
                <w:bCs/>
                <w:noProof/>
              </w:rPr>
              <w:t>1.4.2 Objetivos Específicos</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_Toc233756719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4</w:t>
            </w:r>
            <w:r w:rsidRPr="00114A9A">
              <w:rPr>
                <w:rFonts w:ascii="Times New Roman" w:hAnsi="Times New Roman" w:cs="Times New Roman"/>
                <w:noProof/>
                <w:webHidden/>
              </w:rPr>
              <w:fldChar w:fldCharType="end"/>
            </w:r>
          </w:hyperlink>
        </w:p>
        <w:p w14:paraId="0C684EFB" w14:textId="64220DEE" w:rsidR="00526F38" w:rsidRPr="00114A9A" w:rsidRDefault="00526F38" w:rsidP="00114A9A">
          <w:pPr>
            <w:pStyle w:val="TOC1"/>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20" w:history="1">
            <w:r w:rsidRPr="00114A9A">
              <w:rPr>
                <w:rStyle w:val="Hyperlink"/>
                <w:rFonts w:ascii="Times New Roman" w:eastAsia="Times New Roman" w:hAnsi="Times New Roman" w:cs="Times New Roman"/>
                <w:b/>
                <w:bCs/>
                <w:noProof/>
              </w:rPr>
              <w:t>2. Limpieza y Análisis de datos</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_Toc233756720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5</w:t>
            </w:r>
            <w:r w:rsidRPr="00114A9A">
              <w:rPr>
                <w:rFonts w:ascii="Times New Roman" w:hAnsi="Times New Roman" w:cs="Times New Roman"/>
                <w:noProof/>
                <w:webHidden/>
              </w:rPr>
              <w:fldChar w:fldCharType="end"/>
            </w:r>
          </w:hyperlink>
        </w:p>
        <w:p w14:paraId="18AABC04" w14:textId="28123D34"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21" w:history="1">
            <w:r w:rsidRPr="00114A9A">
              <w:rPr>
                <w:rStyle w:val="Hyperlink"/>
                <w:rFonts w:ascii="Times New Roman" w:eastAsia="Times New Roman" w:hAnsi="Times New Roman" w:cs="Times New Roman"/>
                <w:b/>
                <w:bCs/>
                <w:noProof/>
              </w:rPr>
              <w:t>2.1 Estructura del dataset</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_Toc233756721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5</w:t>
            </w:r>
            <w:r w:rsidRPr="00114A9A">
              <w:rPr>
                <w:rFonts w:ascii="Times New Roman" w:hAnsi="Times New Roman" w:cs="Times New Roman"/>
                <w:noProof/>
                <w:webHidden/>
              </w:rPr>
              <w:fldChar w:fldCharType="end"/>
            </w:r>
          </w:hyperlink>
        </w:p>
        <w:p w14:paraId="68FBAE35" w14:textId="6DE623F2"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22" w:history="1">
            <w:r w:rsidRPr="00114A9A">
              <w:rPr>
                <w:rStyle w:val="Hyperlink"/>
                <w:rFonts w:ascii="Times New Roman" w:eastAsia="Times New Roman" w:hAnsi="Times New Roman" w:cs="Times New Roman"/>
                <w:b/>
                <w:bCs/>
                <w:noProof/>
              </w:rPr>
              <w:t>2.2 Detección de problemas de calidad</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_Toc233756722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5</w:t>
            </w:r>
            <w:r w:rsidRPr="00114A9A">
              <w:rPr>
                <w:rFonts w:ascii="Times New Roman" w:hAnsi="Times New Roman" w:cs="Times New Roman"/>
                <w:noProof/>
                <w:webHidden/>
              </w:rPr>
              <w:fldChar w:fldCharType="end"/>
            </w:r>
          </w:hyperlink>
        </w:p>
        <w:p w14:paraId="1A570F68" w14:textId="187DF7C2"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23" w:history="1">
            <w:r w:rsidRPr="00114A9A">
              <w:rPr>
                <w:rStyle w:val="Hyperlink"/>
                <w:rFonts w:ascii="Times New Roman" w:eastAsia="Times New Roman" w:hAnsi="Times New Roman" w:cs="Times New Roman"/>
                <w:b/>
                <w:bCs/>
                <w:noProof/>
              </w:rPr>
              <w:t>2.3 Reglas de limpieza implementadas</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_Toc233756723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6</w:t>
            </w:r>
            <w:r w:rsidRPr="00114A9A">
              <w:rPr>
                <w:rFonts w:ascii="Times New Roman" w:hAnsi="Times New Roman" w:cs="Times New Roman"/>
                <w:noProof/>
                <w:webHidden/>
              </w:rPr>
              <w:fldChar w:fldCharType="end"/>
            </w:r>
          </w:hyperlink>
        </w:p>
        <w:p w14:paraId="18F6CEB1" w14:textId="304DFD45"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24" w:history="1">
            <w:r w:rsidRPr="00114A9A">
              <w:rPr>
                <w:rStyle w:val="Hyperlink"/>
                <w:rFonts w:ascii="Times New Roman" w:eastAsia="Times New Roman" w:hAnsi="Times New Roman" w:cs="Times New Roman"/>
                <w:b/>
                <w:bCs/>
                <w:noProof/>
              </w:rPr>
              <w:t>2.4 Generación del objetivo predictivo</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_Toc233756724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6</w:t>
            </w:r>
            <w:r w:rsidRPr="00114A9A">
              <w:rPr>
                <w:rFonts w:ascii="Times New Roman" w:hAnsi="Times New Roman" w:cs="Times New Roman"/>
                <w:noProof/>
                <w:webHidden/>
              </w:rPr>
              <w:fldChar w:fldCharType="end"/>
            </w:r>
          </w:hyperlink>
        </w:p>
        <w:p w14:paraId="4F6421D5" w14:textId="26989847"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25" w:history="1">
            <w:r w:rsidRPr="00114A9A">
              <w:rPr>
                <w:rStyle w:val="Hyperlink"/>
                <w:rFonts w:ascii="Times New Roman" w:eastAsia="Times New Roman" w:hAnsi="Times New Roman" w:cs="Times New Roman"/>
                <w:b/>
                <w:bCs/>
                <w:noProof/>
              </w:rPr>
              <w:t>2.5 Artefactos generados</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_Toc233756725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7</w:t>
            </w:r>
            <w:r w:rsidRPr="00114A9A">
              <w:rPr>
                <w:rFonts w:ascii="Times New Roman" w:hAnsi="Times New Roman" w:cs="Times New Roman"/>
                <w:noProof/>
                <w:webHidden/>
              </w:rPr>
              <w:fldChar w:fldCharType="end"/>
            </w:r>
          </w:hyperlink>
        </w:p>
        <w:p w14:paraId="4F72D7CC" w14:textId="47D0B83F"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26" w:history="1">
            <w:r w:rsidRPr="00114A9A">
              <w:rPr>
                <w:rStyle w:val="Hyperlink"/>
                <w:rFonts w:ascii="Times New Roman" w:eastAsia="Times New Roman" w:hAnsi="Times New Roman" w:cs="Times New Roman"/>
                <w:b/>
                <w:bCs/>
                <w:noProof/>
              </w:rPr>
              <w:t>2.6 Estadísticas de limpieza</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_Toc233756726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7</w:t>
            </w:r>
            <w:r w:rsidRPr="00114A9A">
              <w:rPr>
                <w:rFonts w:ascii="Times New Roman" w:hAnsi="Times New Roman" w:cs="Times New Roman"/>
                <w:noProof/>
                <w:webHidden/>
              </w:rPr>
              <w:fldChar w:fldCharType="end"/>
            </w:r>
          </w:hyperlink>
        </w:p>
        <w:p w14:paraId="03CD8AC6" w14:textId="0477656D" w:rsidR="00526F38" w:rsidRPr="00114A9A" w:rsidRDefault="00526F38" w:rsidP="00114A9A">
          <w:pPr>
            <w:pStyle w:val="TOC1"/>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27" w:history="1">
            <w:r w:rsidRPr="00114A9A">
              <w:rPr>
                <w:rStyle w:val="Hyperlink"/>
                <w:rFonts w:ascii="Times New Roman" w:eastAsia="Times New Roman" w:hAnsi="Times New Roman" w:cs="Times New Roman"/>
                <w:b/>
                <w:bCs/>
                <w:noProof/>
              </w:rPr>
              <w:t>3. Diseño del modelo ML</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_Toc233756727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8</w:t>
            </w:r>
            <w:r w:rsidRPr="00114A9A">
              <w:rPr>
                <w:rFonts w:ascii="Times New Roman" w:hAnsi="Times New Roman" w:cs="Times New Roman"/>
                <w:noProof/>
                <w:webHidden/>
              </w:rPr>
              <w:fldChar w:fldCharType="end"/>
            </w:r>
          </w:hyperlink>
        </w:p>
        <w:p w14:paraId="7F51835A" w14:textId="4724525B"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28" w:history="1">
            <w:r w:rsidRPr="00114A9A">
              <w:rPr>
                <w:rStyle w:val="Hyperlink"/>
                <w:rFonts w:ascii="Times New Roman" w:eastAsia="Times New Roman" w:hAnsi="Times New Roman" w:cs="Times New Roman"/>
                <w:b/>
                <w:bCs/>
                <w:noProof/>
              </w:rPr>
              <w:t>3.1 Problema de clasificación</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_Toc233756728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8</w:t>
            </w:r>
            <w:r w:rsidRPr="00114A9A">
              <w:rPr>
                <w:rFonts w:ascii="Times New Roman" w:hAnsi="Times New Roman" w:cs="Times New Roman"/>
                <w:noProof/>
                <w:webHidden/>
              </w:rPr>
              <w:fldChar w:fldCharType="end"/>
            </w:r>
          </w:hyperlink>
        </w:p>
        <w:p w14:paraId="75290116" w14:textId="3F2A55DC"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29" w:history="1">
            <w:r w:rsidRPr="00114A9A">
              <w:rPr>
                <w:rStyle w:val="Hyperlink"/>
                <w:rFonts w:ascii="Times New Roman" w:eastAsia="Times New Roman" w:hAnsi="Times New Roman" w:cs="Times New Roman"/>
                <w:b/>
                <w:bCs/>
                <w:noProof/>
              </w:rPr>
              <w:t>3.2 Algoritmo: Regresión Logística Binaria</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_Toc233756729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8</w:t>
            </w:r>
            <w:r w:rsidRPr="00114A9A">
              <w:rPr>
                <w:rFonts w:ascii="Times New Roman" w:hAnsi="Times New Roman" w:cs="Times New Roman"/>
                <w:noProof/>
                <w:webHidden/>
              </w:rPr>
              <w:fldChar w:fldCharType="end"/>
            </w:r>
          </w:hyperlink>
        </w:p>
        <w:p w14:paraId="411BB0B0" w14:textId="0D652269"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30" w:history="1">
            <w:r w:rsidRPr="00114A9A">
              <w:rPr>
                <w:rStyle w:val="Hyperlink"/>
                <w:rFonts w:ascii="Times New Roman" w:eastAsia="Times New Roman" w:hAnsi="Times New Roman" w:cs="Times New Roman"/>
                <w:b/>
                <w:bCs/>
                <w:noProof/>
              </w:rPr>
              <w:t>3.3 Variables de entrada</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_Toc233756730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8</w:t>
            </w:r>
            <w:r w:rsidRPr="00114A9A">
              <w:rPr>
                <w:rFonts w:ascii="Times New Roman" w:hAnsi="Times New Roman" w:cs="Times New Roman"/>
                <w:noProof/>
                <w:webHidden/>
              </w:rPr>
              <w:fldChar w:fldCharType="end"/>
            </w:r>
          </w:hyperlink>
        </w:p>
        <w:p w14:paraId="5E5627FA" w14:textId="3929EDCC"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31" w:history="1">
            <w:r w:rsidRPr="00114A9A">
              <w:rPr>
                <w:rStyle w:val="Hyperlink"/>
                <w:rFonts w:ascii="Times New Roman" w:eastAsia="Times New Roman" w:hAnsi="Times New Roman" w:cs="Times New Roman"/>
                <w:b/>
                <w:bCs/>
                <w:noProof/>
              </w:rPr>
              <w:t>3.4 Hiperparámetros</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_Toc233756731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9</w:t>
            </w:r>
            <w:r w:rsidRPr="00114A9A">
              <w:rPr>
                <w:rFonts w:ascii="Times New Roman" w:hAnsi="Times New Roman" w:cs="Times New Roman"/>
                <w:noProof/>
                <w:webHidden/>
              </w:rPr>
              <w:fldChar w:fldCharType="end"/>
            </w:r>
          </w:hyperlink>
        </w:p>
        <w:p w14:paraId="2A488C12" w14:textId="137B3E70"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32" w:history="1">
            <w:r w:rsidRPr="00114A9A">
              <w:rPr>
                <w:rStyle w:val="Hyperlink"/>
                <w:rFonts w:ascii="Times New Roman" w:eastAsia="Times New Roman" w:hAnsi="Times New Roman" w:cs="Times New Roman"/>
                <w:b/>
                <w:bCs/>
                <w:noProof/>
              </w:rPr>
              <w:t>3.5 Función de activación y pérdida</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_Toc233756732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9</w:t>
            </w:r>
            <w:r w:rsidRPr="00114A9A">
              <w:rPr>
                <w:rFonts w:ascii="Times New Roman" w:hAnsi="Times New Roman" w:cs="Times New Roman"/>
                <w:noProof/>
                <w:webHidden/>
              </w:rPr>
              <w:fldChar w:fldCharType="end"/>
            </w:r>
          </w:hyperlink>
        </w:p>
        <w:p w14:paraId="3C3257BF" w14:textId="5FD795A3"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33" w:history="1">
            <w:r w:rsidRPr="00114A9A">
              <w:rPr>
                <w:rStyle w:val="Hyperlink"/>
                <w:rFonts w:ascii="Times New Roman" w:eastAsia="Times New Roman" w:hAnsi="Times New Roman" w:cs="Times New Roman"/>
                <w:b/>
                <w:bCs/>
                <w:noProof/>
              </w:rPr>
              <w:t>3.6 Artefacto generado</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_Toc233756733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9</w:t>
            </w:r>
            <w:r w:rsidRPr="00114A9A">
              <w:rPr>
                <w:rFonts w:ascii="Times New Roman" w:hAnsi="Times New Roman" w:cs="Times New Roman"/>
                <w:noProof/>
                <w:webHidden/>
              </w:rPr>
              <w:fldChar w:fldCharType="end"/>
            </w:r>
          </w:hyperlink>
        </w:p>
        <w:p w14:paraId="725CFF9E" w14:textId="13EA3873" w:rsidR="00526F38" w:rsidRPr="00114A9A" w:rsidRDefault="00526F38" w:rsidP="00114A9A">
          <w:pPr>
            <w:pStyle w:val="TOC1"/>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34" w:history="1">
            <w:r w:rsidRPr="00114A9A">
              <w:rPr>
                <w:rStyle w:val="Hyperlink"/>
                <w:rFonts w:ascii="Times New Roman" w:eastAsia="Times New Roman" w:hAnsi="Times New Roman" w:cs="Times New Roman"/>
                <w:b/>
                <w:bCs/>
                <w:noProof/>
              </w:rPr>
              <w:t>4. Paralelización del cálculo</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_Toc233756734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9</w:t>
            </w:r>
            <w:r w:rsidRPr="00114A9A">
              <w:rPr>
                <w:rFonts w:ascii="Times New Roman" w:hAnsi="Times New Roman" w:cs="Times New Roman"/>
                <w:noProof/>
                <w:webHidden/>
              </w:rPr>
              <w:fldChar w:fldCharType="end"/>
            </w:r>
          </w:hyperlink>
        </w:p>
        <w:p w14:paraId="74C74A4E" w14:textId="40D02AB2"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35" w:history="1">
            <w:r w:rsidRPr="00114A9A">
              <w:rPr>
                <w:rStyle w:val="Hyperlink"/>
                <w:rFonts w:ascii="Times New Roman" w:eastAsia="Times New Roman" w:hAnsi="Times New Roman" w:cs="Times New Roman"/>
                <w:b/>
                <w:bCs/>
                <w:noProof/>
              </w:rPr>
              <w:t>4.1 Arquitectura distribuida</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_Toc233756735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10</w:t>
            </w:r>
            <w:r w:rsidRPr="00114A9A">
              <w:rPr>
                <w:rFonts w:ascii="Times New Roman" w:hAnsi="Times New Roman" w:cs="Times New Roman"/>
                <w:noProof/>
                <w:webHidden/>
              </w:rPr>
              <w:fldChar w:fldCharType="end"/>
            </w:r>
          </w:hyperlink>
        </w:p>
        <w:p w14:paraId="1C7A808F" w14:textId="3BB3B27D"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36" w:history="1">
            <w:r w:rsidRPr="00114A9A">
              <w:rPr>
                <w:rStyle w:val="Hyperlink"/>
                <w:rFonts w:ascii="Times New Roman" w:eastAsia="Times New Roman" w:hAnsi="Times New Roman" w:cs="Times New Roman"/>
                <w:b/>
                <w:bCs/>
                <w:noProof/>
              </w:rPr>
              <w:t>4.2 Protocolo interno TCP</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_Toc233756736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11</w:t>
            </w:r>
            <w:r w:rsidRPr="00114A9A">
              <w:rPr>
                <w:rFonts w:ascii="Times New Roman" w:hAnsi="Times New Roman" w:cs="Times New Roman"/>
                <w:noProof/>
                <w:webHidden/>
              </w:rPr>
              <w:fldChar w:fldCharType="end"/>
            </w:r>
          </w:hyperlink>
        </w:p>
        <w:p w14:paraId="22A2A8EB" w14:textId="7D53D5BF"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37" w:history="1">
            <w:r w:rsidRPr="00114A9A">
              <w:rPr>
                <w:rStyle w:val="Hyperlink"/>
                <w:rFonts w:ascii="Times New Roman" w:eastAsia="Times New Roman" w:hAnsi="Times New Roman" w:cs="Times New Roman"/>
                <w:b/>
                <w:bCs/>
                <w:noProof/>
              </w:rPr>
              <w:t>4.3 API REST, persistencia y cache</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_Toc233756737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12</w:t>
            </w:r>
            <w:r w:rsidRPr="00114A9A">
              <w:rPr>
                <w:rFonts w:ascii="Times New Roman" w:hAnsi="Times New Roman" w:cs="Times New Roman"/>
                <w:noProof/>
                <w:webHidden/>
              </w:rPr>
              <w:fldChar w:fldCharType="end"/>
            </w:r>
          </w:hyperlink>
        </w:p>
        <w:p w14:paraId="55371756" w14:textId="5DD56841"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38" w:history="1">
            <w:r w:rsidRPr="00114A9A">
              <w:rPr>
                <w:rStyle w:val="Hyperlink"/>
                <w:rFonts w:ascii="Times New Roman" w:eastAsia="Times New Roman" w:hAnsi="Times New Roman" w:cs="Times New Roman"/>
                <w:b/>
                <w:bCs/>
                <w:noProof/>
              </w:rPr>
              <w:t>4.4 Carga y limpieza concurrente</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_Toc233756738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13</w:t>
            </w:r>
            <w:r w:rsidRPr="00114A9A">
              <w:rPr>
                <w:rFonts w:ascii="Times New Roman" w:hAnsi="Times New Roman" w:cs="Times New Roman"/>
                <w:noProof/>
                <w:webHidden/>
              </w:rPr>
              <w:fldChar w:fldCharType="end"/>
            </w:r>
          </w:hyperlink>
        </w:p>
        <w:p w14:paraId="3D872186" w14:textId="2263B0AA"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39" w:history="1">
            <w:r w:rsidRPr="00114A9A">
              <w:rPr>
                <w:rStyle w:val="Hyperlink"/>
                <w:rFonts w:ascii="Times New Roman" w:eastAsia="Times New Roman" w:hAnsi="Times New Roman" w:cs="Times New Roman"/>
                <w:b/>
                <w:bCs/>
                <w:noProof/>
              </w:rPr>
              <w:t>4.5 Entrenamiento concurrente local</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_Toc233756739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13</w:t>
            </w:r>
            <w:r w:rsidRPr="00114A9A">
              <w:rPr>
                <w:rFonts w:ascii="Times New Roman" w:hAnsi="Times New Roman" w:cs="Times New Roman"/>
                <w:noProof/>
                <w:webHidden/>
              </w:rPr>
              <w:fldChar w:fldCharType="end"/>
            </w:r>
          </w:hyperlink>
        </w:p>
        <w:p w14:paraId="041DDF02" w14:textId="0D8F24AF"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40" w:history="1">
            <w:r w:rsidRPr="00114A9A">
              <w:rPr>
                <w:rStyle w:val="Hyperlink"/>
                <w:rFonts w:ascii="Times New Roman" w:eastAsia="Times New Roman" w:hAnsi="Times New Roman" w:cs="Times New Roman"/>
                <w:b/>
                <w:bCs/>
                <w:noProof/>
              </w:rPr>
              <w:t>4.6 Entrenamiento distribuido en clúster</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_Toc233756740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14</w:t>
            </w:r>
            <w:r w:rsidRPr="00114A9A">
              <w:rPr>
                <w:rFonts w:ascii="Times New Roman" w:hAnsi="Times New Roman" w:cs="Times New Roman"/>
                <w:noProof/>
                <w:webHidden/>
              </w:rPr>
              <w:fldChar w:fldCharType="end"/>
            </w:r>
          </w:hyperlink>
        </w:p>
        <w:p w14:paraId="09011497" w14:textId="71859CCB"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41" w:history="1">
            <w:r w:rsidRPr="00114A9A">
              <w:rPr>
                <w:rStyle w:val="Hyperlink"/>
                <w:rFonts w:ascii="Times New Roman" w:eastAsia="Times New Roman" w:hAnsi="Times New Roman" w:cs="Times New Roman"/>
                <w:b/>
                <w:bCs/>
                <w:noProof/>
              </w:rPr>
              <w:t>4.7 Patrones de concurrencia aplicados en Go</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_Toc233756741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15</w:t>
            </w:r>
            <w:r w:rsidRPr="00114A9A">
              <w:rPr>
                <w:rFonts w:ascii="Times New Roman" w:hAnsi="Times New Roman" w:cs="Times New Roman"/>
                <w:noProof/>
                <w:webHidden/>
              </w:rPr>
              <w:fldChar w:fldCharType="end"/>
            </w:r>
          </w:hyperlink>
        </w:p>
        <w:p w14:paraId="097F9590" w14:textId="138E123D" w:rsidR="00526F38" w:rsidRPr="00114A9A" w:rsidRDefault="00526F38" w:rsidP="00114A9A">
          <w:pPr>
            <w:pStyle w:val="TOC1"/>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42" w:history="1">
            <w:r w:rsidRPr="00114A9A">
              <w:rPr>
                <w:rStyle w:val="Hyperlink"/>
                <w:rFonts w:ascii="Times New Roman" w:eastAsia="Times New Roman" w:hAnsi="Times New Roman" w:cs="Times New Roman"/>
                <w:b/>
                <w:bCs/>
                <w:noProof/>
              </w:rPr>
              <w:t>5. Evidencias de la implementación</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_Toc233756742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15</w:t>
            </w:r>
            <w:r w:rsidRPr="00114A9A">
              <w:rPr>
                <w:rFonts w:ascii="Times New Roman" w:hAnsi="Times New Roman" w:cs="Times New Roman"/>
                <w:noProof/>
                <w:webHidden/>
              </w:rPr>
              <w:fldChar w:fldCharType="end"/>
            </w:r>
          </w:hyperlink>
        </w:p>
        <w:p w14:paraId="7E996B55" w14:textId="5F977090"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43" w:history="1">
            <w:r w:rsidRPr="00114A9A">
              <w:rPr>
                <w:rStyle w:val="Hyperlink"/>
                <w:rFonts w:ascii="Times New Roman" w:eastAsia="Times New Roman" w:hAnsi="Times New Roman" w:cs="Times New Roman"/>
                <w:b/>
                <w:bCs/>
                <w:noProof/>
              </w:rPr>
              <w:t>5.1 Patrones de consumo identificados</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_Toc233756743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15</w:t>
            </w:r>
            <w:r w:rsidRPr="00114A9A">
              <w:rPr>
                <w:rFonts w:ascii="Times New Roman" w:hAnsi="Times New Roman" w:cs="Times New Roman"/>
                <w:noProof/>
                <w:webHidden/>
              </w:rPr>
              <w:fldChar w:fldCharType="end"/>
            </w:r>
          </w:hyperlink>
        </w:p>
        <w:p w14:paraId="5EB79AA8" w14:textId="7E826FB5"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44" w:history="1">
            <w:r w:rsidRPr="00114A9A">
              <w:rPr>
                <w:rStyle w:val="Hyperlink"/>
                <w:rFonts w:ascii="Times New Roman" w:hAnsi="Times New Roman" w:cs="Times New Roman"/>
                <w:noProof/>
              </w:rPr>
              <w:t>5.2 Métricas del modelo base sobre el conjunto temporal de prueba</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_Toc233756744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17</w:t>
            </w:r>
            <w:r w:rsidRPr="00114A9A">
              <w:rPr>
                <w:rFonts w:ascii="Times New Roman" w:hAnsi="Times New Roman" w:cs="Times New Roman"/>
                <w:noProof/>
                <w:webHidden/>
              </w:rPr>
              <w:fldChar w:fldCharType="end"/>
            </w:r>
          </w:hyperlink>
        </w:p>
        <w:p w14:paraId="44B505C2" w14:textId="5E0B9AB7"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45" w:history="1">
            <w:r w:rsidRPr="00114A9A">
              <w:rPr>
                <w:rStyle w:val="Hyperlink"/>
                <w:rFonts w:ascii="Times New Roman" w:eastAsia="Times New Roman" w:hAnsi="Times New Roman" w:cs="Times New Roman"/>
                <w:b/>
                <w:bCs/>
                <w:noProof/>
              </w:rPr>
              <w:t>5.3 Curvas de aprendizaje</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_Toc233756745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18</w:t>
            </w:r>
            <w:r w:rsidRPr="00114A9A">
              <w:rPr>
                <w:rFonts w:ascii="Times New Roman" w:hAnsi="Times New Roman" w:cs="Times New Roman"/>
                <w:noProof/>
                <w:webHidden/>
              </w:rPr>
              <w:fldChar w:fldCharType="end"/>
            </w:r>
          </w:hyperlink>
        </w:p>
        <w:p w14:paraId="6FAABE70" w14:textId="406279AB"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46" w:history="1">
            <w:r w:rsidRPr="00114A9A">
              <w:rPr>
                <w:rStyle w:val="Hyperlink"/>
                <w:rFonts w:ascii="Times New Roman" w:eastAsia="Times New Roman" w:hAnsi="Times New Roman" w:cs="Times New Roman"/>
                <w:b/>
                <w:bCs/>
                <w:noProof/>
              </w:rPr>
              <w:t>5.4 Prueba funcional de inferencia con campos de entrada</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_Toc233756746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19</w:t>
            </w:r>
            <w:r w:rsidRPr="00114A9A">
              <w:rPr>
                <w:rFonts w:ascii="Times New Roman" w:hAnsi="Times New Roman" w:cs="Times New Roman"/>
                <w:noProof/>
                <w:webHidden/>
              </w:rPr>
              <w:fldChar w:fldCharType="end"/>
            </w:r>
          </w:hyperlink>
        </w:p>
        <w:p w14:paraId="0458BC29" w14:textId="36A21B36"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47" w:history="1">
            <w:r w:rsidRPr="00114A9A">
              <w:rPr>
                <w:rStyle w:val="Hyperlink"/>
                <w:rFonts w:ascii="Times New Roman" w:eastAsia="Times New Roman" w:hAnsi="Times New Roman" w:cs="Times New Roman"/>
                <w:b/>
                <w:bCs/>
                <w:noProof/>
              </w:rPr>
              <w:t>5.5 Rendimiento y speedup</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_Toc233756747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21</w:t>
            </w:r>
            <w:r w:rsidRPr="00114A9A">
              <w:rPr>
                <w:rFonts w:ascii="Times New Roman" w:hAnsi="Times New Roman" w:cs="Times New Roman"/>
                <w:noProof/>
                <w:webHidden/>
              </w:rPr>
              <w:fldChar w:fldCharType="end"/>
            </w:r>
          </w:hyperlink>
        </w:p>
        <w:p w14:paraId="5B3732E8" w14:textId="44B365D1"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48" w:history="1">
            <w:r w:rsidRPr="00114A9A">
              <w:rPr>
                <w:rStyle w:val="Hyperlink"/>
                <w:rFonts w:ascii="Times New Roman" w:eastAsia="Times New Roman" w:hAnsi="Times New Roman" w:cs="Times New Roman"/>
                <w:b/>
                <w:bCs/>
                <w:noProof/>
              </w:rPr>
              <w:t>5.6 Latencia de API y salud del clúster</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_Toc233756748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22</w:t>
            </w:r>
            <w:r w:rsidRPr="00114A9A">
              <w:rPr>
                <w:rFonts w:ascii="Times New Roman" w:hAnsi="Times New Roman" w:cs="Times New Roman"/>
                <w:noProof/>
                <w:webHidden/>
              </w:rPr>
              <w:fldChar w:fldCharType="end"/>
            </w:r>
          </w:hyperlink>
        </w:p>
        <w:p w14:paraId="6FA8C917" w14:textId="440933A3"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49" w:history="1">
            <w:r w:rsidRPr="00114A9A">
              <w:rPr>
                <w:rStyle w:val="Hyperlink"/>
                <w:rFonts w:ascii="Times New Roman" w:hAnsi="Times New Roman" w:cs="Times New Roman"/>
                <w:noProof/>
              </w:rPr>
              <w:t>5.7 Evidencia de despliegue en Docker Compose</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_Toc233756749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22</w:t>
            </w:r>
            <w:r w:rsidRPr="00114A9A">
              <w:rPr>
                <w:rFonts w:ascii="Times New Roman" w:hAnsi="Times New Roman" w:cs="Times New Roman"/>
                <w:noProof/>
                <w:webHidden/>
              </w:rPr>
              <w:fldChar w:fldCharType="end"/>
            </w:r>
          </w:hyperlink>
        </w:p>
        <w:p w14:paraId="39377D41" w14:textId="426887BE"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50" w:history="1">
            <w:r w:rsidRPr="00114A9A">
              <w:rPr>
                <w:rStyle w:val="Hyperlink"/>
                <w:rFonts w:ascii="Times New Roman" w:hAnsi="Times New Roman" w:cs="Times New Roman"/>
                <w:noProof/>
              </w:rPr>
              <w:t>5.8 Integración API, clúster ML, MongoDB y Redis</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_Toc233756750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24</w:t>
            </w:r>
            <w:r w:rsidRPr="00114A9A">
              <w:rPr>
                <w:rFonts w:ascii="Times New Roman" w:hAnsi="Times New Roman" w:cs="Times New Roman"/>
                <w:noProof/>
                <w:webHidden/>
              </w:rPr>
              <w:fldChar w:fldCharType="end"/>
            </w:r>
          </w:hyperlink>
        </w:p>
        <w:p w14:paraId="20CCF0DF" w14:textId="22E346ED"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51" w:history="1">
            <w:r w:rsidRPr="00114A9A">
              <w:rPr>
                <w:rStyle w:val="Hyperlink"/>
                <w:rFonts w:ascii="Times New Roman" w:hAnsi="Times New Roman" w:cs="Times New Roman"/>
                <w:noProof/>
              </w:rPr>
              <w:t>5.9 Prueba operativa del entrenamiento distribuido</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_Toc233756751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27</w:t>
            </w:r>
            <w:r w:rsidRPr="00114A9A">
              <w:rPr>
                <w:rFonts w:ascii="Times New Roman" w:hAnsi="Times New Roman" w:cs="Times New Roman"/>
                <w:noProof/>
                <w:webHidden/>
              </w:rPr>
              <w:fldChar w:fldCharType="end"/>
            </w:r>
          </w:hyperlink>
        </w:p>
        <w:p w14:paraId="71414EB6" w14:textId="1054E305"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52" w:history="1">
            <w:r w:rsidRPr="00114A9A">
              <w:rPr>
                <w:rStyle w:val="Hyperlink"/>
                <w:rFonts w:ascii="Times New Roman" w:hAnsi="Times New Roman" w:cs="Times New Roman"/>
                <w:noProof/>
              </w:rPr>
              <w:t>5.10 Evidencia de base de datos y cache</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_Toc233756752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28</w:t>
            </w:r>
            <w:r w:rsidRPr="00114A9A">
              <w:rPr>
                <w:rFonts w:ascii="Times New Roman" w:hAnsi="Times New Roman" w:cs="Times New Roman"/>
                <w:noProof/>
                <w:webHidden/>
              </w:rPr>
              <w:fldChar w:fldCharType="end"/>
            </w:r>
          </w:hyperlink>
        </w:p>
        <w:p w14:paraId="717582B1" w14:textId="4C6EECB5"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53" w:history="1">
            <w:r w:rsidRPr="00114A9A">
              <w:rPr>
                <w:rStyle w:val="Hyperlink"/>
                <w:rFonts w:ascii="Times New Roman" w:hAnsi="Times New Roman" w:cs="Times New Roman"/>
                <w:noProof/>
              </w:rPr>
              <w:t>5.11 Pruebas automatizadas y consultas de usuario</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_Toc233756753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29</w:t>
            </w:r>
            <w:r w:rsidRPr="00114A9A">
              <w:rPr>
                <w:rFonts w:ascii="Times New Roman" w:hAnsi="Times New Roman" w:cs="Times New Roman"/>
                <w:noProof/>
                <w:webHidden/>
              </w:rPr>
              <w:fldChar w:fldCharType="end"/>
            </w:r>
          </w:hyperlink>
        </w:p>
        <w:p w14:paraId="4423B3C4" w14:textId="626E1FD6"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54" w:history="1">
            <w:r w:rsidRPr="00114A9A">
              <w:rPr>
                <w:rStyle w:val="Hyperlink"/>
                <w:rFonts w:ascii="Times New Roman" w:hAnsi="Times New Roman" w:cs="Times New Roman"/>
                <w:noProof/>
              </w:rPr>
              <w:t>5.12 Fragmentos de código clave en Go</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_Toc233756754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30</w:t>
            </w:r>
            <w:r w:rsidRPr="00114A9A">
              <w:rPr>
                <w:rFonts w:ascii="Times New Roman" w:hAnsi="Times New Roman" w:cs="Times New Roman"/>
                <w:noProof/>
                <w:webHidden/>
              </w:rPr>
              <w:fldChar w:fldCharType="end"/>
            </w:r>
          </w:hyperlink>
        </w:p>
        <w:p w14:paraId="28B43C99" w14:textId="61081E3D" w:rsidR="00526F38" w:rsidRPr="00114A9A" w:rsidRDefault="00526F38" w:rsidP="00114A9A">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55" w:history="1">
            <w:r w:rsidRPr="00114A9A">
              <w:rPr>
                <w:rStyle w:val="Hyperlink"/>
                <w:rFonts w:ascii="Times New Roman" w:hAnsi="Times New Roman" w:cs="Times New Roman"/>
                <w:noProof/>
              </w:rPr>
              <w:t>5.13 Instrucciones de reproducción</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_Toc233756755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31</w:t>
            </w:r>
            <w:r w:rsidRPr="00114A9A">
              <w:rPr>
                <w:rFonts w:ascii="Times New Roman" w:hAnsi="Times New Roman" w:cs="Times New Roman"/>
                <w:noProof/>
                <w:webHidden/>
              </w:rPr>
              <w:fldChar w:fldCharType="end"/>
            </w:r>
          </w:hyperlink>
        </w:p>
        <w:p w14:paraId="25857D9E" w14:textId="4A2EAD07" w:rsidR="00526F38" w:rsidRPr="00114A9A" w:rsidRDefault="00526F38" w:rsidP="00114A9A">
          <w:pPr>
            <w:pStyle w:val="TOC1"/>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56" w:history="1">
            <w:r w:rsidRPr="00114A9A">
              <w:rPr>
                <w:rStyle w:val="Hyperlink"/>
                <w:rFonts w:ascii="Times New Roman" w:eastAsia="Times New Roman" w:hAnsi="Times New Roman" w:cs="Times New Roman"/>
                <w:b/>
                <w:bCs/>
                <w:noProof/>
              </w:rPr>
              <w:t>6. Conclusiones</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_Toc233756756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32</w:t>
            </w:r>
            <w:r w:rsidRPr="00114A9A">
              <w:rPr>
                <w:rFonts w:ascii="Times New Roman" w:hAnsi="Times New Roman" w:cs="Times New Roman"/>
                <w:noProof/>
                <w:webHidden/>
              </w:rPr>
              <w:fldChar w:fldCharType="end"/>
            </w:r>
          </w:hyperlink>
        </w:p>
        <w:p w14:paraId="0D30ED8B" w14:textId="464EE869" w:rsidR="00526F38" w:rsidRPr="00114A9A" w:rsidRDefault="00526F38" w:rsidP="00114A9A">
          <w:pPr>
            <w:pStyle w:val="TOC1"/>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57" w:history="1">
            <w:r w:rsidRPr="00114A9A">
              <w:rPr>
                <w:rStyle w:val="Hyperlink"/>
                <w:rFonts w:ascii="Times New Roman" w:eastAsia="Times New Roman" w:hAnsi="Times New Roman" w:cs="Times New Roman"/>
                <w:b/>
                <w:bCs/>
                <w:noProof/>
              </w:rPr>
              <w:t>7. Recomendaciones</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_Toc233756757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32</w:t>
            </w:r>
            <w:r w:rsidRPr="00114A9A">
              <w:rPr>
                <w:rFonts w:ascii="Times New Roman" w:hAnsi="Times New Roman" w:cs="Times New Roman"/>
                <w:noProof/>
                <w:webHidden/>
              </w:rPr>
              <w:fldChar w:fldCharType="end"/>
            </w:r>
          </w:hyperlink>
        </w:p>
        <w:p w14:paraId="2915AA7D" w14:textId="426741C4" w:rsidR="00526F38" w:rsidRPr="00114A9A" w:rsidRDefault="00526F38" w:rsidP="00114A9A">
          <w:pPr>
            <w:pStyle w:val="TOC1"/>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58" w:history="1">
            <w:r w:rsidRPr="00114A9A">
              <w:rPr>
                <w:rStyle w:val="Hyperlink"/>
                <w:rFonts w:ascii="Times New Roman" w:eastAsia="Times New Roman" w:hAnsi="Times New Roman" w:cs="Times New Roman"/>
                <w:b/>
                <w:bCs/>
                <w:noProof/>
              </w:rPr>
              <w:t>8. Reporte de participación</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_Toc233756758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33</w:t>
            </w:r>
            <w:r w:rsidRPr="00114A9A">
              <w:rPr>
                <w:rFonts w:ascii="Times New Roman" w:hAnsi="Times New Roman" w:cs="Times New Roman"/>
                <w:noProof/>
                <w:webHidden/>
              </w:rPr>
              <w:fldChar w:fldCharType="end"/>
            </w:r>
          </w:hyperlink>
        </w:p>
        <w:p w14:paraId="3F3A51B4" w14:textId="1CF55E22" w:rsidR="00526F38" w:rsidRPr="00114A9A" w:rsidRDefault="00526F38" w:rsidP="00114A9A">
          <w:pPr>
            <w:pStyle w:val="TOC1"/>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59" w:history="1">
            <w:r w:rsidRPr="00114A9A">
              <w:rPr>
                <w:rStyle w:val="Hyperlink"/>
                <w:rFonts w:ascii="Times New Roman" w:eastAsia="Times New Roman" w:hAnsi="Times New Roman" w:cs="Times New Roman"/>
                <w:b/>
                <w:bCs/>
                <w:noProof/>
              </w:rPr>
              <w:t>9. Anexos</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_Toc233756759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33</w:t>
            </w:r>
            <w:r w:rsidRPr="00114A9A">
              <w:rPr>
                <w:rFonts w:ascii="Times New Roman" w:hAnsi="Times New Roman" w:cs="Times New Roman"/>
                <w:noProof/>
                <w:webHidden/>
              </w:rPr>
              <w:fldChar w:fldCharType="end"/>
            </w:r>
          </w:hyperlink>
        </w:p>
        <w:p w14:paraId="3B5D4D7E" w14:textId="1C5606B9" w:rsidR="00526F38" w:rsidRPr="00114A9A" w:rsidRDefault="00526F38" w:rsidP="00114A9A">
          <w:pPr>
            <w:pStyle w:val="TOC1"/>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33756760" w:history="1">
            <w:r w:rsidRPr="00114A9A">
              <w:rPr>
                <w:rStyle w:val="Hyperlink"/>
                <w:rFonts w:ascii="Times New Roman" w:eastAsia="Times New Roman" w:hAnsi="Times New Roman" w:cs="Times New Roman"/>
                <w:b/>
                <w:bCs/>
                <w:noProof/>
              </w:rPr>
              <w:t>10. Referencias Bibliográficas</w:t>
            </w:r>
            <w:r w:rsidRPr="00114A9A">
              <w:rPr>
                <w:rFonts w:ascii="Times New Roman" w:hAnsi="Times New Roman" w:cs="Times New Roman"/>
                <w:noProof/>
                <w:webHidden/>
              </w:rPr>
              <w:tab/>
            </w:r>
            <w:r w:rsidRPr="00114A9A">
              <w:rPr>
                <w:rFonts w:ascii="Times New Roman" w:hAnsi="Times New Roman" w:cs="Times New Roman"/>
                <w:noProof/>
                <w:webHidden/>
              </w:rPr>
              <w:fldChar w:fldCharType="begin"/>
            </w:r>
            <w:r w:rsidRPr="00114A9A">
              <w:rPr>
                <w:rFonts w:ascii="Times New Roman" w:hAnsi="Times New Roman" w:cs="Times New Roman"/>
                <w:noProof/>
                <w:webHidden/>
              </w:rPr>
              <w:instrText xml:space="preserve"> PAGEREF _Toc233756760 \h </w:instrText>
            </w:r>
            <w:r w:rsidRPr="00114A9A">
              <w:rPr>
                <w:rFonts w:ascii="Times New Roman" w:hAnsi="Times New Roman" w:cs="Times New Roman"/>
                <w:noProof/>
                <w:webHidden/>
              </w:rPr>
            </w:r>
            <w:r w:rsidRPr="00114A9A">
              <w:rPr>
                <w:rFonts w:ascii="Times New Roman" w:hAnsi="Times New Roman" w:cs="Times New Roman"/>
                <w:noProof/>
                <w:webHidden/>
              </w:rPr>
              <w:fldChar w:fldCharType="separate"/>
            </w:r>
            <w:r w:rsidRPr="00114A9A">
              <w:rPr>
                <w:rFonts w:ascii="Times New Roman" w:hAnsi="Times New Roman" w:cs="Times New Roman"/>
                <w:noProof/>
                <w:webHidden/>
              </w:rPr>
              <w:t>33</w:t>
            </w:r>
            <w:r w:rsidRPr="00114A9A">
              <w:rPr>
                <w:rFonts w:ascii="Times New Roman" w:hAnsi="Times New Roman" w:cs="Times New Roman"/>
                <w:noProof/>
                <w:webHidden/>
              </w:rPr>
              <w:fldChar w:fldCharType="end"/>
            </w:r>
          </w:hyperlink>
        </w:p>
        <w:p w14:paraId="35B938F4" w14:textId="0572B238" w:rsidR="0078469D" w:rsidRPr="00114A9A" w:rsidRDefault="00353361" w:rsidP="00114A9A">
          <w:pPr>
            <w:widowControl w:val="0"/>
            <w:tabs>
              <w:tab w:val="right" w:leader="dot" w:pos="12000"/>
            </w:tabs>
            <w:spacing w:before="60" w:line="360" w:lineRule="auto"/>
            <w:rPr>
              <w:rFonts w:ascii="Times New Roman" w:eastAsia="Times New Roman" w:hAnsi="Times New Roman" w:cs="Times New Roman"/>
              <w:b/>
              <w:bCs/>
              <w:color w:val="000000"/>
            </w:rPr>
          </w:pPr>
          <w:r w:rsidRPr="00114A9A">
            <w:rPr>
              <w:rFonts w:ascii="Times New Roman" w:hAnsi="Times New Roman" w:cs="Times New Roman"/>
            </w:rPr>
            <w:fldChar w:fldCharType="end"/>
          </w:r>
        </w:p>
      </w:sdtContent>
    </w:sdt>
    <w:p w14:paraId="1DCABFEF" w14:textId="77777777" w:rsidR="0078469D" w:rsidRPr="00114A9A" w:rsidRDefault="0078469D" w:rsidP="00114A9A">
      <w:pPr>
        <w:spacing w:after="20" w:line="360" w:lineRule="auto"/>
        <w:rPr>
          <w:rFonts w:ascii="Times New Roman" w:eastAsia="Times New Roman" w:hAnsi="Times New Roman" w:cs="Times New Roman"/>
          <w:sz w:val="24"/>
          <w:szCs w:val="24"/>
        </w:rPr>
      </w:pPr>
    </w:p>
    <w:p w14:paraId="0631FEC2" w14:textId="77777777" w:rsidR="0078469D" w:rsidRPr="00114A9A" w:rsidRDefault="0078469D" w:rsidP="00114A9A">
      <w:pPr>
        <w:spacing w:line="360" w:lineRule="auto"/>
        <w:rPr>
          <w:rFonts w:ascii="Times New Roman" w:eastAsia="Times New Roman" w:hAnsi="Times New Roman" w:cs="Times New Roman"/>
          <w:sz w:val="24"/>
          <w:szCs w:val="24"/>
        </w:rPr>
      </w:pPr>
    </w:p>
    <w:p w14:paraId="4706FE2A"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 </w:t>
      </w:r>
    </w:p>
    <w:p w14:paraId="7251791B" w14:textId="77777777" w:rsidR="0078469D" w:rsidRPr="00114A9A" w:rsidRDefault="00353361" w:rsidP="00114A9A">
      <w:pPr>
        <w:pStyle w:val="Heading1"/>
        <w:keepNext w:val="0"/>
        <w:keepLines w:val="0"/>
        <w:spacing w:before="240" w:line="360" w:lineRule="auto"/>
        <w:rPr>
          <w:rFonts w:ascii="Times New Roman" w:eastAsia="Times New Roman" w:hAnsi="Times New Roman" w:cs="Times New Roman"/>
          <w:b/>
          <w:bCs/>
          <w:sz w:val="46"/>
          <w:szCs w:val="46"/>
        </w:rPr>
      </w:pPr>
      <w:bookmarkStart w:id="1" w:name="_Toc233756713"/>
      <w:r w:rsidRPr="00114A9A">
        <w:rPr>
          <w:rFonts w:ascii="Times New Roman" w:eastAsia="Times New Roman" w:hAnsi="Times New Roman" w:cs="Times New Roman"/>
          <w:b/>
          <w:bCs/>
          <w:sz w:val="46"/>
          <w:szCs w:val="46"/>
        </w:rPr>
        <w:t>1. Presentación del caso a resolver (Problema y motivación)</w:t>
      </w:r>
      <w:bookmarkEnd w:id="1"/>
    </w:p>
    <w:p w14:paraId="3A9FF792" w14:textId="77777777" w:rsidR="0078469D" w:rsidRPr="00114A9A" w:rsidRDefault="00353361" w:rsidP="00114A9A">
      <w:pPr>
        <w:pStyle w:val="Heading2"/>
        <w:keepNext w:val="0"/>
        <w:keepLines w:val="0"/>
        <w:spacing w:before="200" w:after="80" w:line="360" w:lineRule="auto"/>
        <w:rPr>
          <w:rFonts w:ascii="Times New Roman" w:eastAsia="Times New Roman" w:hAnsi="Times New Roman" w:cs="Times New Roman"/>
          <w:b/>
          <w:bCs/>
          <w:sz w:val="34"/>
          <w:szCs w:val="34"/>
        </w:rPr>
      </w:pPr>
      <w:bookmarkStart w:id="2" w:name="_Toc233756714"/>
      <w:r w:rsidRPr="00114A9A">
        <w:rPr>
          <w:rFonts w:ascii="Times New Roman" w:eastAsia="Times New Roman" w:hAnsi="Times New Roman" w:cs="Times New Roman"/>
          <w:b/>
          <w:bCs/>
          <w:sz w:val="34"/>
          <w:szCs w:val="34"/>
        </w:rPr>
        <w:t>1.1 Contexto y Motivación</w:t>
      </w:r>
      <w:bookmarkEnd w:id="2"/>
    </w:p>
    <w:p w14:paraId="25E97222" w14:textId="500EEB9D"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lastRenderedPageBreak/>
        <w:t>La sostenibilidad energética residencial exige herramientas capaces de transformar lecturas eléctricas en decisiones útiles para los hogares. Los medidores inteligentes pueden registrar datos por minuto, pero esos datos pierden valor cuando solo se revisan de forma agregada al final del mes o cuando se procesan de manera secuencial y retrospectiva.</w:t>
      </w:r>
    </w:p>
    <w:p w14:paraId="07CC50E1"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PowerSight</w:t>
      </w:r>
      <w:proofErr w:type="spellEnd"/>
      <w:r w:rsidRPr="00114A9A">
        <w:rPr>
          <w:rFonts w:ascii="Times New Roman" w:eastAsia="Times New Roman" w:hAnsi="Times New Roman" w:cs="Times New Roman"/>
          <w:sz w:val="24"/>
          <w:szCs w:val="24"/>
        </w:rPr>
        <w:t xml:space="preserve"> propone un enfoque preventivo: usar el comportamiento reciente del hogar y el contexto histórico para anticipar periodos de consumo alto sostenido. El sistema no se limita a afirmar si el consumo actual ya es alto; estima si existe riesgo de que el consumo permanezca alto durante los próximos 30 minutos y genera recomendaciones accionables para promover hábitos de eficiencia energética.</w:t>
      </w:r>
    </w:p>
    <w:p w14:paraId="44478900"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Desde el enfoque de Programación Concurrente y Distribuida, el proyecto permite demostrar procesamiento paralelo sobre más de dos millones de registros, entrenamiento de Machine </w:t>
      </w:r>
      <w:proofErr w:type="spellStart"/>
      <w:r w:rsidRPr="00114A9A">
        <w:rPr>
          <w:rFonts w:ascii="Times New Roman" w:eastAsia="Times New Roman" w:hAnsi="Times New Roman" w:cs="Times New Roman"/>
          <w:sz w:val="24"/>
          <w:szCs w:val="24"/>
        </w:rPr>
        <w:t>Learning</w:t>
      </w:r>
      <w:proofErr w:type="spellEnd"/>
      <w:r w:rsidRPr="00114A9A">
        <w:rPr>
          <w:rFonts w:ascii="Times New Roman" w:eastAsia="Times New Roman" w:hAnsi="Times New Roman" w:cs="Times New Roman"/>
          <w:sz w:val="24"/>
          <w:szCs w:val="24"/>
        </w:rPr>
        <w:t xml:space="preserve"> mediante cálculo concurrente de gradientes y despliegue de una arquitectura distribuida en </w:t>
      </w:r>
      <w:proofErr w:type="spellStart"/>
      <w:r w:rsidRPr="00114A9A">
        <w:rPr>
          <w:rFonts w:ascii="Times New Roman" w:eastAsia="Times New Roman" w:hAnsi="Times New Roman" w:cs="Times New Roman"/>
          <w:sz w:val="24"/>
          <w:szCs w:val="24"/>
        </w:rPr>
        <w:t>Go</w:t>
      </w:r>
      <w:proofErr w:type="spellEnd"/>
      <w:r w:rsidRPr="00114A9A">
        <w:rPr>
          <w:rFonts w:ascii="Times New Roman" w:eastAsia="Times New Roman" w:hAnsi="Times New Roman" w:cs="Times New Roman"/>
          <w:sz w:val="24"/>
          <w:szCs w:val="24"/>
        </w:rPr>
        <w:t xml:space="preserve"> con API, nodos ML, persistencia y cache.</w:t>
      </w:r>
    </w:p>
    <w:p w14:paraId="075FA6DC" w14:textId="77777777" w:rsidR="0078469D" w:rsidRPr="00114A9A" w:rsidRDefault="00353361" w:rsidP="00114A9A">
      <w:pPr>
        <w:pStyle w:val="Heading2"/>
        <w:keepNext w:val="0"/>
        <w:keepLines w:val="0"/>
        <w:spacing w:before="200" w:after="80" w:line="360" w:lineRule="auto"/>
        <w:rPr>
          <w:rFonts w:ascii="Times New Roman" w:eastAsia="Times New Roman" w:hAnsi="Times New Roman" w:cs="Times New Roman"/>
          <w:b/>
          <w:bCs/>
          <w:sz w:val="34"/>
          <w:szCs w:val="34"/>
        </w:rPr>
      </w:pPr>
      <w:bookmarkStart w:id="3" w:name="_Toc233756715"/>
      <w:r w:rsidRPr="00114A9A">
        <w:rPr>
          <w:rFonts w:ascii="Times New Roman" w:eastAsia="Times New Roman" w:hAnsi="Times New Roman" w:cs="Times New Roman"/>
          <w:b/>
          <w:bCs/>
          <w:sz w:val="34"/>
          <w:szCs w:val="34"/>
        </w:rPr>
        <w:t>1.2 Pregunta de impacto social</w:t>
      </w:r>
      <w:bookmarkEnd w:id="3"/>
    </w:p>
    <w:p w14:paraId="7B9101F0" w14:textId="77777777" w:rsidR="0078469D" w:rsidRPr="00114A9A" w:rsidRDefault="00353361" w:rsidP="00114A9A">
      <w:pPr>
        <w:spacing w:line="360" w:lineRule="auto"/>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Pregunta de investigación aplicada</w:t>
      </w:r>
    </w:p>
    <w:p w14:paraId="050440FD"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hAnsi="Times New Roman" w:cs="Times New Roman"/>
        </w:rPr>
        <w:t>¿En qué franjas horarias, días de la semana y periodos del año se concentra el mayor consumo eléctrico residencial, y cómo esta información, combinada con mediciones recientes, permite predecir picos altos de consumo y ayudar a evitarlos?</w:t>
      </w:r>
    </w:p>
    <w:tbl>
      <w:tblPr>
        <w:tblStyle w:val="a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3150"/>
        <w:gridCol w:w="3690"/>
      </w:tblGrid>
      <w:tr w:rsidR="0078469D" w:rsidRPr="00114A9A" w14:paraId="60978BC4" w14:textId="77777777">
        <w:trPr>
          <w:trHeight w:val="420"/>
        </w:trPr>
        <w:tc>
          <w:tcPr>
            <w:tcW w:w="2055" w:type="dxa"/>
            <w:tcBorders>
              <w:top w:val="single" w:sz="5" w:space="0" w:color="7F7F7F"/>
              <w:left w:val="single" w:sz="5" w:space="0" w:color="7F7F7F"/>
              <w:bottom w:val="single" w:sz="5" w:space="0" w:color="7F7F7F"/>
              <w:right w:val="single" w:sz="5" w:space="0" w:color="7F7F7F"/>
            </w:tcBorders>
            <w:shd w:val="clear" w:color="auto" w:fill="FFFFFF"/>
            <w:tcMar>
              <w:top w:w="100" w:type="dxa"/>
              <w:left w:w="100" w:type="dxa"/>
              <w:bottom w:w="100" w:type="dxa"/>
              <w:right w:w="100" w:type="dxa"/>
            </w:tcMar>
          </w:tcPr>
          <w:p w14:paraId="0F3DD380"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Beneficiario</w:t>
            </w:r>
          </w:p>
        </w:tc>
        <w:tc>
          <w:tcPr>
            <w:tcW w:w="3150"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51E781B5"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Problema actual</w:t>
            </w:r>
          </w:p>
        </w:tc>
        <w:tc>
          <w:tcPr>
            <w:tcW w:w="3690"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3967DD0A"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 xml:space="preserve">Beneficio con </w:t>
            </w:r>
            <w:proofErr w:type="spellStart"/>
            <w:r w:rsidRPr="00114A9A">
              <w:rPr>
                <w:rFonts w:ascii="Times New Roman" w:eastAsia="Times New Roman" w:hAnsi="Times New Roman" w:cs="Times New Roman"/>
                <w:b/>
                <w:bCs/>
                <w:sz w:val="24"/>
                <w:szCs w:val="24"/>
              </w:rPr>
              <w:t>PowerSight</w:t>
            </w:r>
            <w:proofErr w:type="spellEnd"/>
          </w:p>
        </w:tc>
      </w:tr>
      <w:tr w:rsidR="0078469D" w:rsidRPr="00114A9A" w14:paraId="09BFB9AE" w14:textId="77777777">
        <w:trPr>
          <w:trHeight w:val="630"/>
        </w:trPr>
        <w:tc>
          <w:tcPr>
            <w:tcW w:w="205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30D9D4D1" w14:textId="77777777" w:rsidR="00D60405" w:rsidRPr="00114A9A" w:rsidRDefault="007775C1" w:rsidP="00114A9A">
            <w:pPr>
              <w:spacing w:line="360" w:lineRule="auto"/>
              <w:rPr>
                <w:rFonts w:ascii="Times New Roman" w:hAnsi="Times New Roman" w:cs="Times New Roman"/>
              </w:rPr>
            </w:pPr>
            <w:r w:rsidRPr="00114A9A">
              <w:rPr>
                <w:rFonts w:ascii="Times New Roman" w:hAnsi="Times New Roman" w:cs="Times New Roman"/>
              </w:rPr>
              <w:t>Hogar monitoreado y hogares con medidores inteligentes</w:t>
            </w:r>
          </w:p>
        </w:tc>
        <w:tc>
          <w:tcPr>
            <w:tcW w:w="3150" w:type="dxa"/>
            <w:tcBorders>
              <w:top w:val="nil"/>
              <w:left w:val="nil"/>
              <w:bottom w:val="single" w:sz="5" w:space="0" w:color="7F7F7F"/>
              <w:right w:val="single" w:sz="5" w:space="0" w:color="7F7F7F"/>
            </w:tcBorders>
            <w:tcMar>
              <w:top w:w="100" w:type="dxa"/>
              <w:left w:w="100" w:type="dxa"/>
              <w:bottom w:w="100" w:type="dxa"/>
              <w:right w:w="100" w:type="dxa"/>
            </w:tcMar>
          </w:tcPr>
          <w:p w14:paraId="2FC61E02" w14:textId="77777777" w:rsidR="00D60405" w:rsidRPr="00114A9A" w:rsidRDefault="007775C1" w:rsidP="00114A9A">
            <w:pPr>
              <w:spacing w:line="360" w:lineRule="auto"/>
              <w:rPr>
                <w:rFonts w:ascii="Times New Roman" w:hAnsi="Times New Roman" w:cs="Times New Roman"/>
              </w:rPr>
            </w:pPr>
            <w:r w:rsidRPr="00114A9A">
              <w:rPr>
                <w:rFonts w:ascii="Times New Roman" w:hAnsi="Times New Roman" w:cs="Times New Roman"/>
              </w:rPr>
              <w:t>Desconocen sus patrones recientes e históricos de consumo.</w:t>
            </w:r>
          </w:p>
        </w:tc>
        <w:tc>
          <w:tcPr>
            <w:tcW w:w="3690" w:type="dxa"/>
            <w:tcBorders>
              <w:top w:val="nil"/>
              <w:left w:val="nil"/>
              <w:bottom w:val="single" w:sz="5" w:space="0" w:color="7F7F7F"/>
              <w:right w:val="single" w:sz="5" w:space="0" w:color="7F7F7F"/>
            </w:tcBorders>
            <w:tcMar>
              <w:top w:w="100" w:type="dxa"/>
              <w:left w:w="100" w:type="dxa"/>
              <w:bottom w:w="100" w:type="dxa"/>
              <w:right w:w="100" w:type="dxa"/>
            </w:tcMar>
          </w:tcPr>
          <w:p w14:paraId="5E7A0286" w14:textId="77777777" w:rsidR="00D60405" w:rsidRPr="00114A9A" w:rsidRDefault="007775C1" w:rsidP="00114A9A">
            <w:pPr>
              <w:spacing w:line="360" w:lineRule="auto"/>
              <w:rPr>
                <w:rFonts w:ascii="Times New Roman" w:hAnsi="Times New Roman" w:cs="Times New Roman"/>
              </w:rPr>
            </w:pPr>
            <w:r w:rsidRPr="00114A9A">
              <w:rPr>
                <w:rFonts w:ascii="Times New Roman" w:hAnsi="Times New Roman" w:cs="Times New Roman"/>
              </w:rPr>
              <w:t>Reciben pronósticos preventivos y recomendaciones para ajustar hábitos.</w:t>
            </w:r>
          </w:p>
        </w:tc>
      </w:tr>
      <w:tr w:rsidR="0078469D" w:rsidRPr="00114A9A" w14:paraId="6B9B0DDA" w14:textId="77777777">
        <w:trPr>
          <w:trHeight w:val="630"/>
        </w:trPr>
        <w:tc>
          <w:tcPr>
            <w:tcW w:w="205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1B430A60" w14:textId="77777777" w:rsidR="00D60405" w:rsidRPr="00114A9A" w:rsidRDefault="007775C1" w:rsidP="00114A9A">
            <w:pPr>
              <w:spacing w:line="360" w:lineRule="auto"/>
              <w:rPr>
                <w:rFonts w:ascii="Times New Roman" w:hAnsi="Times New Roman" w:cs="Times New Roman"/>
              </w:rPr>
            </w:pPr>
            <w:r w:rsidRPr="00114A9A">
              <w:rPr>
                <w:rFonts w:ascii="Times New Roman" w:hAnsi="Times New Roman" w:cs="Times New Roman"/>
              </w:rPr>
              <w:t>Operadores de red (uso potencial con datos agregados)</w:t>
            </w:r>
          </w:p>
        </w:tc>
        <w:tc>
          <w:tcPr>
            <w:tcW w:w="3150" w:type="dxa"/>
            <w:tcBorders>
              <w:top w:val="nil"/>
              <w:left w:val="nil"/>
              <w:bottom w:val="single" w:sz="5" w:space="0" w:color="7F7F7F"/>
              <w:right w:val="single" w:sz="5" w:space="0" w:color="7F7F7F"/>
            </w:tcBorders>
            <w:tcMar>
              <w:top w:w="100" w:type="dxa"/>
              <w:left w:w="100" w:type="dxa"/>
              <w:bottom w:w="100" w:type="dxa"/>
              <w:right w:w="100" w:type="dxa"/>
            </w:tcMar>
          </w:tcPr>
          <w:p w14:paraId="75F1C742" w14:textId="77777777" w:rsidR="00D60405" w:rsidRPr="00114A9A" w:rsidRDefault="007775C1" w:rsidP="00114A9A">
            <w:pPr>
              <w:spacing w:line="360" w:lineRule="auto"/>
              <w:rPr>
                <w:rFonts w:ascii="Times New Roman" w:hAnsi="Times New Roman" w:cs="Times New Roman"/>
              </w:rPr>
            </w:pPr>
            <w:r w:rsidRPr="00114A9A">
              <w:rPr>
                <w:rFonts w:ascii="Times New Roman" w:hAnsi="Times New Roman" w:cs="Times New Roman"/>
              </w:rPr>
              <w:t>Reaccionan a picos cuando ya ocurrieron y requieren señales anticipadas por zona.</w:t>
            </w:r>
          </w:p>
        </w:tc>
        <w:tc>
          <w:tcPr>
            <w:tcW w:w="3690" w:type="dxa"/>
            <w:tcBorders>
              <w:top w:val="nil"/>
              <w:left w:val="nil"/>
              <w:bottom w:val="single" w:sz="5" w:space="0" w:color="7F7F7F"/>
              <w:right w:val="single" w:sz="5" w:space="0" w:color="7F7F7F"/>
            </w:tcBorders>
            <w:tcMar>
              <w:top w:w="100" w:type="dxa"/>
              <w:left w:w="100" w:type="dxa"/>
              <w:bottom w:w="100" w:type="dxa"/>
              <w:right w:w="100" w:type="dxa"/>
            </w:tcMar>
          </w:tcPr>
          <w:p w14:paraId="57762CA1" w14:textId="77777777" w:rsidR="00D60405" w:rsidRPr="00114A9A" w:rsidRDefault="007775C1" w:rsidP="00114A9A">
            <w:pPr>
              <w:spacing w:line="360" w:lineRule="auto"/>
              <w:rPr>
                <w:rFonts w:ascii="Times New Roman" w:hAnsi="Times New Roman" w:cs="Times New Roman"/>
              </w:rPr>
            </w:pPr>
            <w:r w:rsidRPr="00114A9A">
              <w:rPr>
                <w:rFonts w:ascii="Times New Roman" w:hAnsi="Times New Roman" w:cs="Times New Roman"/>
              </w:rPr>
              <w:t>La arquitectura podría anticipar franjas críticas si se alimenta con datos residenciales agregados y representativos.</w:t>
            </w:r>
          </w:p>
        </w:tc>
      </w:tr>
      <w:tr w:rsidR="0078469D" w:rsidRPr="00114A9A" w14:paraId="48BB5F24" w14:textId="77777777">
        <w:trPr>
          <w:trHeight w:val="630"/>
        </w:trPr>
        <w:tc>
          <w:tcPr>
            <w:tcW w:w="205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366F5D94" w14:textId="77777777" w:rsidR="00D60405" w:rsidRPr="00114A9A" w:rsidRDefault="007775C1" w:rsidP="00114A9A">
            <w:pPr>
              <w:spacing w:line="360" w:lineRule="auto"/>
              <w:rPr>
                <w:rFonts w:ascii="Times New Roman" w:hAnsi="Times New Roman" w:cs="Times New Roman"/>
              </w:rPr>
            </w:pPr>
            <w:r w:rsidRPr="00114A9A">
              <w:rPr>
                <w:rFonts w:ascii="Times New Roman" w:hAnsi="Times New Roman" w:cs="Times New Roman"/>
              </w:rPr>
              <w:t>Municipalidades (uso potencial con datos agregados)</w:t>
            </w:r>
          </w:p>
        </w:tc>
        <w:tc>
          <w:tcPr>
            <w:tcW w:w="3150" w:type="dxa"/>
            <w:tcBorders>
              <w:top w:val="nil"/>
              <w:left w:val="nil"/>
              <w:bottom w:val="single" w:sz="5" w:space="0" w:color="7F7F7F"/>
              <w:right w:val="single" w:sz="5" w:space="0" w:color="7F7F7F"/>
            </w:tcBorders>
            <w:tcMar>
              <w:top w:w="100" w:type="dxa"/>
              <w:left w:w="100" w:type="dxa"/>
              <w:bottom w:w="100" w:type="dxa"/>
              <w:right w:w="100" w:type="dxa"/>
            </w:tcMar>
          </w:tcPr>
          <w:p w14:paraId="6965DA7E" w14:textId="77777777" w:rsidR="00D60405" w:rsidRPr="00114A9A" w:rsidRDefault="007775C1" w:rsidP="00114A9A">
            <w:pPr>
              <w:spacing w:line="360" w:lineRule="auto"/>
              <w:rPr>
                <w:rFonts w:ascii="Times New Roman" w:hAnsi="Times New Roman" w:cs="Times New Roman"/>
              </w:rPr>
            </w:pPr>
            <w:r w:rsidRPr="00114A9A">
              <w:rPr>
                <w:rFonts w:ascii="Times New Roman" w:hAnsi="Times New Roman" w:cs="Times New Roman"/>
              </w:rPr>
              <w:t>Necesitan señales temporales para diseñar campañas de eficiencia energética.</w:t>
            </w:r>
          </w:p>
        </w:tc>
        <w:tc>
          <w:tcPr>
            <w:tcW w:w="3690" w:type="dxa"/>
            <w:tcBorders>
              <w:top w:val="nil"/>
              <w:left w:val="nil"/>
              <w:bottom w:val="single" w:sz="5" w:space="0" w:color="7F7F7F"/>
              <w:right w:val="single" w:sz="5" w:space="0" w:color="7F7F7F"/>
            </w:tcBorders>
            <w:tcMar>
              <w:top w:w="100" w:type="dxa"/>
              <w:left w:w="100" w:type="dxa"/>
              <w:bottom w:w="100" w:type="dxa"/>
              <w:right w:w="100" w:type="dxa"/>
            </w:tcMar>
          </w:tcPr>
          <w:p w14:paraId="037C0AEA" w14:textId="77777777" w:rsidR="00D60405" w:rsidRPr="00114A9A" w:rsidRDefault="007775C1" w:rsidP="00114A9A">
            <w:pPr>
              <w:spacing w:line="360" w:lineRule="auto"/>
              <w:rPr>
                <w:rFonts w:ascii="Times New Roman" w:hAnsi="Times New Roman" w:cs="Times New Roman"/>
              </w:rPr>
            </w:pPr>
            <w:r w:rsidRPr="00114A9A">
              <w:rPr>
                <w:rFonts w:ascii="Times New Roman" w:hAnsi="Times New Roman" w:cs="Times New Roman"/>
              </w:rPr>
              <w:t xml:space="preserve">El prototipo muestra cómo generar evidencia temporal que podría escalarse a políticas públicas con </w:t>
            </w:r>
            <w:proofErr w:type="spellStart"/>
            <w:r w:rsidRPr="00114A9A">
              <w:rPr>
                <w:rFonts w:ascii="Times New Roman" w:hAnsi="Times New Roman" w:cs="Times New Roman"/>
              </w:rPr>
              <w:t>datasets</w:t>
            </w:r>
            <w:proofErr w:type="spellEnd"/>
            <w:r w:rsidRPr="00114A9A">
              <w:rPr>
                <w:rFonts w:ascii="Times New Roman" w:hAnsi="Times New Roman" w:cs="Times New Roman"/>
              </w:rPr>
              <w:t xml:space="preserve"> </w:t>
            </w:r>
            <w:proofErr w:type="spellStart"/>
            <w:r w:rsidRPr="00114A9A">
              <w:rPr>
                <w:rFonts w:ascii="Times New Roman" w:hAnsi="Times New Roman" w:cs="Times New Roman"/>
              </w:rPr>
              <w:t>multi-hogar</w:t>
            </w:r>
            <w:proofErr w:type="spellEnd"/>
            <w:r w:rsidRPr="00114A9A">
              <w:rPr>
                <w:rFonts w:ascii="Times New Roman" w:hAnsi="Times New Roman" w:cs="Times New Roman"/>
              </w:rPr>
              <w:t>.</w:t>
            </w:r>
          </w:p>
        </w:tc>
      </w:tr>
    </w:tbl>
    <w:p w14:paraId="573DC164" w14:textId="77777777" w:rsidR="0078469D" w:rsidRPr="00114A9A" w:rsidRDefault="00353361" w:rsidP="00114A9A">
      <w:pPr>
        <w:spacing w:line="360" w:lineRule="auto"/>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 xml:space="preserve"> </w:t>
      </w:r>
    </w:p>
    <w:p w14:paraId="463DAAD7" w14:textId="61540952" w:rsidR="00114A9A" w:rsidRPr="00114A9A" w:rsidRDefault="00114A9A" w:rsidP="00114A9A">
      <w:pPr>
        <w:spacing w:after="120" w:line="360" w:lineRule="auto"/>
        <w:rPr>
          <w:rFonts w:ascii="Times New Roman" w:hAnsi="Times New Roman" w:cs="Times New Roman"/>
          <w:sz w:val="24"/>
          <w:szCs w:val="24"/>
        </w:rPr>
      </w:pPr>
      <w:r w:rsidRPr="00114A9A">
        <w:rPr>
          <w:rFonts w:ascii="Times New Roman" w:hAnsi="Times New Roman" w:cs="Times New Roman"/>
          <w:b/>
          <w:bCs/>
          <w:sz w:val="24"/>
          <w:szCs w:val="24"/>
        </w:rPr>
        <w:lastRenderedPageBreak/>
        <w:t>Alcance del impacto</w:t>
      </w:r>
      <w:r w:rsidRPr="00114A9A">
        <w:rPr>
          <w:rFonts w:ascii="Times New Roman" w:hAnsi="Times New Roman" w:cs="Times New Roman"/>
          <w:sz w:val="24"/>
          <w:szCs w:val="24"/>
        </w:rPr>
        <w:t xml:space="preserve">: </w:t>
      </w:r>
      <w:r>
        <w:rPr>
          <w:rFonts w:ascii="Times New Roman" w:hAnsi="Times New Roman" w:cs="Times New Roman"/>
          <w:sz w:val="24"/>
          <w:szCs w:val="24"/>
        </w:rPr>
        <w:t>E</w:t>
      </w:r>
      <w:r w:rsidRPr="00114A9A">
        <w:rPr>
          <w:rFonts w:ascii="Times New Roman" w:hAnsi="Times New Roman" w:cs="Times New Roman"/>
          <w:sz w:val="24"/>
          <w:szCs w:val="24"/>
        </w:rPr>
        <w:t xml:space="preserve">l </w:t>
      </w:r>
      <w:proofErr w:type="spellStart"/>
      <w:r w:rsidRPr="00114A9A">
        <w:rPr>
          <w:rFonts w:ascii="Times New Roman" w:hAnsi="Times New Roman" w:cs="Times New Roman"/>
          <w:sz w:val="24"/>
          <w:szCs w:val="24"/>
        </w:rPr>
        <w:t>dataset</w:t>
      </w:r>
      <w:proofErr w:type="spellEnd"/>
      <w:r w:rsidRPr="00114A9A">
        <w:rPr>
          <w:rFonts w:ascii="Times New Roman" w:hAnsi="Times New Roman" w:cs="Times New Roman"/>
          <w:sz w:val="24"/>
          <w:szCs w:val="24"/>
        </w:rPr>
        <w:t xml:space="preserve"> corresponde a un solo hogar residencial, por lo que los resultados no se presentan como una generalización estadística para toda una ciudad o red eléctrica. La contribución social se plantea como prueba de concepto: demuestra una arquitectura replicable para hogares con medidores inteligentes y, en una etapa posterior, para escenarios con datos residenciales agregados de múltiples viviendas.</w:t>
      </w:r>
      <w:r w:rsidRPr="00114A9A">
        <w:rPr>
          <w:rFonts w:ascii="Times New Roman" w:hAnsi="Times New Roman" w:cs="Times New Roman"/>
          <w:sz w:val="24"/>
          <w:szCs w:val="24"/>
        </w:rPr>
        <w:t xml:space="preserve"> </w:t>
      </w:r>
      <w:r w:rsidRPr="00114A9A">
        <w:rPr>
          <w:rFonts w:ascii="Times New Roman" w:hAnsi="Times New Roman" w:cs="Times New Roman"/>
          <w:sz w:val="24"/>
          <w:szCs w:val="24"/>
        </w:rPr>
        <w:t>Por esta razón, las afirmaciones sobre operadores de red o municipalidades se entienden como aplicaciones potenciales de la arquitectura cuando se disponga de datos agregados y representativos, no como una conclusión directa derivada de este único hogar.</w:t>
      </w:r>
    </w:p>
    <w:p w14:paraId="216A9D6F" w14:textId="46CFD212" w:rsidR="00114A9A" w:rsidRPr="00114A9A" w:rsidRDefault="00114A9A" w:rsidP="00114A9A">
      <w:pPr>
        <w:spacing w:line="360" w:lineRule="auto"/>
        <w:rPr>
          <w:rFonts w:ascii="Times New Roman" w:eastAsia="Times New Roman" w:hAnsi="Times New Roman" w:cs="Times New Roman"/>
          <w:sz w:val="24"/>
          <w:szCs w:val="24"/>
        </w:rPr>
      </w:pPr>
    </w:p>
    <w:p w14:paraId="773106F2" w14:textId="77777777" w:rsidR="0078469D" w:rsidRPr="00114A9A" w:rsidRDefault="00353361" w:rsidP="00114A9A">
      <w:pPr>
        <w:pStyle w:val="Heading2"/>
        <w:keepNext w:val="0"/>
        <w:keepLines w:val="0"/>
        <w:spacing w:before="200" w:after="80" w:line="360" w:lineRule="auto"/>
        <w:rPr>
          <w:rFonts w:ascii="Times New Roman" w:eastAsia="Times New Roman" w:hAnsi="Times New Roman" w:cs="Times New Roman"/>
          <w:b/>
          <w:bCs/>
          <w:sz w:val="34"/>
          <w:szCs w:val="34"/>
        </w:rPr>
      </w:pPr>
      <w:bookmarkStart w:id="4" w:name="_Toc233756716"/>
      <w:r w:rsidRPr="00114A9A">
        <w:rPr>
          <w:rFonts w:ascii="Times New Roman" w:eastAsia="Times New Roman" w:hAnsi="Times New Roman" w:cs="Times New Roman"/>
          <w:b/>
          <w:bCs/>
          <w:sz w:val="34"/>
          <w:szCs w:val="34"/>
        </w:rPr>
        <w:t xml:space="preserve">1.3 </w:t>
      </w:r>
      <w:proofErr w:type="spellStart"/>
      <w:r w:rsidRPr="00114A9A">
        <w:rPr>
          <w:rFonts w:ascii="Times New Roman" w:eastAsia="Times New Roman" w:hAnsi="Times New Roman" w:cs="Times New Roman"/>
          <w:b/>
          <w:bCs/>
          <w:sz w:val="34"/>
          <w:szCs w:val="34"/>
        </w:rPr>
        <w:t>Dataset</w:t>
      </w:r>
      <w:proofErr w:type="spellEnd"/>
      <w:r w:rsidRPr="00114A9A">
        <w:rPr>
          <w:rFonts w:ascii="Times New Roman" w:eastAsia="Times New Roman" w:hAnsi="Times New Roman" w:cs="Times New Roman"/>
          <w:b/>
          <w:bCs/>
          <w:sz w:val="34"/>
          <w:szCs w:val="34"/>
        </w:rPr>
        <w:t xml:space="preserve"> seleccionado</w:t>
      </w:r>
      <w:bookmarkEnd w:id="4"/>
    </w:p>
    <w:p w14:paraId="2EE46827"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Se utiliza el </w:t>
      </w:r>
      <w:proofErr w:type="spellStart"/>
      <w:r w:rsidRPr="00114A9A">
        <w:rPr>
          <w:rFonts w:ascii="Times New Roman" w:eastAsia="Times New Roman" w:hAnsi="Times New Roman" w:cs="Times New Roman"/>
          <w:sz w:val="24"/>
          <w:szCs w:val="24"/>
        </w:rPr>
        <w:t>dataset</w:t>
      </w:r>
      <w:proofErr w:type="spellEnd"/>
      <w:r w:rsidRPr="00114A9A">
        <w:rPr>
          <w:rFonts w:ascii="Times New Roman" w:eastAsia="Times New Roman" w:hAnsi="Times New Roman" w:cs="Times New Roman"/>
          <w:sz w:val="24"/>
          <w:szCs w:val="24"/>
        </w:rPr>
        <w:t xml:space="preserve"> Individual </w:t>
      </w:r>
      <w:proofErr w:type="spellStart"/>
      <w:r w:rsidRPr="00114A9A">
        <w:rPr>
          <w:rFonts w:ascii="Times New Roman" w:eastAsia="Times New Roman" w:hAnsi="Times New Roman" w:cs="Times New Roman"/>
          <w:sz w:val="24"/>
          <w:szCs w:val="24"/>
        </w:rPr>
        <w:t>Household</w:t>
      </w:r>
      <w:proofErr w:type="spellEnd"/>
      <w:r w:rsidRPr="00114A9A">
        <w:rPr>
          <w:rFonts w:ascii="Times New Roman" w:eastAsia="Times New Roman" w:hAnsi="Times New Roman" w:cs="Times New Roman"/>
          <w:sz w:val="24"/>
          <w:szCs w:val="24"/>
        </w:rPr>
        <w:t xml:space="preserve"> Electric Power </w:t>
      </w:r>
      <w:proofErr w:type="spellStart"/>
      <w:r w:rsidRPr="00114A9A">
        <w:rPr>
          <w:rFonts w:ascii="Times New Roman" w:eastAsia="Times New Roman" w:hAnsi="Times New Roman" w:cs="Times New Roman"/>
          <w:sz w:val="24"/>
          <w:szCs w:val="24"/>
        </w:rPr>
        <w:t>Consumption</w:t>
      </w:r>
      <w:proofErr w:type="spellEnd"/>
      <w:r w:rsidRPr="00114A9A">
        <w:rPr>
          <w:rFonts w:ascii="Times New Roman" w:eastAsia="Times New Roman" w:hAnsi="Times New Roman" w:cs="Times New Roman"/>
          <w:sz w:val="24"/>
          <w:szCs w:val="24"/>
        </w:rPr>
        <w:t xml:space="preserve"> del UCI Machine </w:t>
      </w:r>
      <w:proofErr w:type="spellStart"/>
      <w:r w:rsidRPr="00114A9A">
        <w:rPr>
          <w:rFonts w:ascii="Times New Roman" w:eastAsia="Times New Roman" w:hAnsi="Times New Roman" w:cs="Times New Roman"/>
          <w:sz w:val="24"/>
          <w:szCs w:val="24"/>
        </w:rPr>
        <w:t>Learning</w:t>
      </w:r>
      <w:proofErr w:type="spellEnd"/>
      <w:r w:rsidRPr="00114A9A">
        <w:rPr>
          <w:rFonts w:ascii="Times New Roman" w:eastAsia="Times New Roman" w:hAnsi="Times New Roman" w:cs="Times New Roman"/>
          <w:sz w:val="24"/>
          <w:szCs w:val="24"/>
        </w:rPr>
        <w:t xml:space="preserve"> </w:t>
      </w:r>
      <w:proofErr w:type="spellStart"/>
      <w:r w:rsidRPr="00114A9A">
        <w:rPr>
          <w:rFonts w:ascii="Times New Roman" w:eastAsia="Times New Roman" w:hAnsi="Times New Roman" w:cs="Times New Roman"/>
          <w:sz w:val="24"/>
          <w:szCs w:val="24"/>
        </w:rPr>
        <w:t>Repository</w:t>
      </w:r>
      <w:proofErr w:type="spellEnd"/>
      <w:r w:rsidRPr="00114A9A">
        <w:rPr>
          <w:rFonts w:ascii="Times New Roman" w:eastAsia="Times New Roman" w:hAnsi="Times New Roman" w:cs="Times New Roman"/>
          <w:sz w:val="24"/>
          <w:szCs w:val="24"/>
        </w:rPr>
        <w:t xml:space="preserve">, el cual registra el consumo eléctrico de un hogar residencial entre diciembre de 2006 y noviembre de 2010 con granularidad de un minuto. El archivo incluye potencia activa global, potencia reactiva, voltaje, intensidad y tres </w:t>
      </w:r>
      <w:proofErr w:type="spellStart"/>
      <w:r w:rsidRPr="00114A9A">
        <w:rPr>
          <w:rFonts w:ascii="Times New Roman" w:eastAsia="Times New Roman" w:hAnsi="Times New Roman" w:cs="Times New Roman"/>
          <w:sz w:val="24"/>
          <w:szCs w:val="24"/>
        </w:rPr>
        <w:t>submedidores</w:t>
      </w:r>
      <w:proofErr w:type="spellEnd"/>
      <w:r w:rsidRPr="00114A9A">
        <w:rPr>
          <w:rFonts w:ascii="Times New Roman" w:eastAsia="Times New Roman" w:hAnsi="Times New Roman" w:cs="Times New Roman"/>
          <w:sz w:val="24"/>
          <w:szCs w:val="24"/>
        </w:rPr>
        <w:t>.</w:t>
      </w:r>
    </w:p>
    <w:p w14:paraId="0B7C6BED" w14:textId="1472C82D" w:rsidR="00C11FB3" w:rsidRPr="00114A9A" w:rsidRDefault="00C11FB3" w:rsidP="00114A9A">
      <w:pPr>
        <w:spacing w:after="120" w:line="360" w:lineRule="auto"/>
        <w:rPr>
          <w:rFonts w:ascii="Times New Roman" w:hAnsi="Times New Roman" w:cs="Times New Roman"/>
        </w:rPr>
      </w:pPr>
    </w:p>
    <w:tbl>
      <w:tblPr>
        <w:tblStyle w:val="a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65"/>
        <w:gridCol w:w="6030"/>
      </w:tblGrid>
      <w:tr w:rsidR="0078469D" w:rsidRPr="00114A9A" w14:paraId="0A884786" w14:textId="77777777">
        <w:trPr>
          <w:trHeight w:val="420"/>
        </w:trPr>
        <w:tc>
          <w:tcPr>
            <w:tcW w:w="2865" w:type="dxa"/>
            <w:tcBorders>
              <w:top w:val="single" w:sz="5" w:space="0" w:color="7F7F7F"/>
              <w:left w:val="single" w:sz="5" w:space="0" w:color="7F7F7F"/>
              <w:bottom w:val="single" w:sz="5" w:space="0" w:color="7F7F7F"/>
              <w:right w:val="single" w:sz="5" w:space="0" w:color="7F7F7F"/>
            </w:tcBorders>
            <w:shd w:val="clear" w:color="auto" w:fill="FFFFFF"/>
            <w:tcMar>
              <w:top w:w="100" w:type="dxa"/>
              <w:left w:w="100" w:type="dxa"/>
              <w:bottom w:w="100" w:type="dxa"/>
              <w:right w:w="100" w:type="dxa"/>
            </w:tcMar>
          </w:tcPr>
          <w:p w14:paraId="3F4508B6"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Atributo</w:t>
            </w:r>
          </w:p>
        </w:tc>
        <w:tc>
          <w:tcPr>
            <w:tcW w:w="6030"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566C0F00"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Valor</w:t>
            </w:r>
          </w:p>
        </w:tc>
      </w:tr>
      <w:tr w:rsidR="0078469D" w:rsidRPr="00114A9A" w14:paraId="05E97568" w14:textId="77777777">
        <w:trPr>
          <w:trHeight w:val="420"/>
        </w:trPr>
        <w:tc>
          <w:tcPr>
            <w:tcW w:w="286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292C8EF6"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Fuente</w:t>
            </w:r>
          </w:p>
        </w:tc>
        <w:tc>
          <w:tcPr>
            <w:tcW w:w="6030" w:type="dxa"/>
            <w:tcBorders>
              <w:top w:val="nil"/>
              <w:left w:val="nil"/>
              <w:bottom w:val="single" w:sz="5" w:space="0" w:color="7F7F7F"/>
              <w:right w:val="single" w:sz="5" w:space="0" w:color="7F7F7F"/>
            </w:tcBorders>
            <w:tcMar>
              <w:top w:w="100" w:type="dxa"/>
              <w:left w:w="100" w:type="dxa"/>
              <w:bottom w:w="100" w:type="dxa"/>
              <w:right w:w="100" w:type="dxa"/>
            </w:tcMar>
          </w:tcPr>
          <w:p w14:paraId="2D753E72"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UCI Machine </w:t>
            </w:r>
            <w:proofErr w:type="spellStart"/>
            <w:r w:rsidRPr="00114A9A">
              <w:rPr>
                <w:rFonts w:ascii="Times New Roman" w:eastAsia="Times New Roman" w:hAnsi="Times New Roman" w:cs="Times New Roman"/>
                <w:sz w:val="24"/>
                <w:szCs w:val="24"/>
              </w:rPr>
              <w:t>Learning</w:t>
            </w:r>
            <w:proofErr w:type="spellEnd"/>
            <w:r w:rsidRPr="00114A9A">
              <w:rPr>
                <w:rFonts w:ascii="Times New Roman" w:eastAsia="Times New Roman" w:hAnsi="Times New Roman" w:cs="Times New Roman"/>
                <w:sz w:val="24"/>
                <w:szCs w:val="24"/>
              </w:rPr>
              <w:t xml:space="preserve"> </w:t>
            </w:r>
            <w:proofErr w:type="spellStart"/>
            <w:r w:rsidRPr="00114A9A">
              <w:rPr>
                <w:rFonts w:ascii="Times New Roman" w:eastAsia="Times New Roman" w:hAnsi="Times New Roman" w:cs="Times New Roman"/>
                <w:sz w:val="24"/>
                <w:szCs w:val="24"/>
              </w:rPr>
              <w:t>Repository</w:t>
            </w:r>
            <w:proofErr w:type="spellEnd"/>
          </w:p>
        </w:tc>
      </w:tr>
      <w:tr w:rsidR="0078469D" w:rsidRPr="00114A9A" w14:paraId="0E82EE47" w14:textId="77777777">
        <w:trPr>
          <w:trHeight w:val="420"/>
        </w:trPr>
        <w:tc>
          <w:tcPr>
            <w:tcW w:w="286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6849D006"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Registros crudos</w:t>
            </w:r>
          </w:p>
        </w:tc>
        <w:tc>
          <w:tcPr>
            <w:tcW w:w="6030" w:type="dxa"/>
            <w:tcBorders>
              <w:top w:val="nil"/>
              <w:left w:val="nil"/>
              <w:bottom w:val="single" w:sz="5" w:space="0" w:color="7F7F7F"/>
              <w:right w:val="single" w:sz="5" w:space="0" w:color="7F7F7F"/>
            </w:tcBorders>
            <w:tcMar>
              <w:top w:w="100" w:type="dxa"/>
              <w:left w:w="100" w:type="dxa"/>
              <w:bottom w:w="100" w:type="dxa"/>
              <w:right w:w="100" w:type="dxa"/>
            </w:tcMar>
          </w:tcPr>
          <w:p w14:paraId="72BE6DB0"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2,075,259 filas</w:t>
            </w:r>
          </w:p>
        </w:tc>
      </w:tr>
      <w:tr w:rsidR="0078469D" w:rsidRPr="00114A9A" w14:paraId="785F9FAE" w14:textId="77777777">
        <w:trPr>
          <w:trHeight w:val="420"/>
        </w:trPr>
        <w:tc>
          <w:tcPr>
            <w:tcW w:w="286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4FFBDEA7"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Registros limpios</w:t>
            </w:r>
          </w:p>
        </w:tc>
        <w:tc>
          <w:tcPr>
            <w:tcW w:w="6030" w:type="dxa"/>
            <w:tcBorders>
              <w:top w:val="nil"/>
              <w:left w:val="nil"/>
              <w:bottom w:val="single" w:sz="5" w:space="0" w:color="7F7F7F"/>
              <w:right w:val="single" w:sz="5" w:space="0" w:color="7F7F7F"/>
            </w:tcBorders>
            <w:tcMar>
              <w:top w:w="100" w:type="dxa"/>
              <w:left w:w="100" w:type="dxa"/>
              <w:bottom w:w="100" w:type="dxa"/>
              <w:right w:w="100" w:type="dxa"/>
            </w:tcMar>
          </w:tcPr>
          <w:p w14:paraId="0C9983BD"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2,049,280 filas</w:t>
            </w:r>
          </w:p>
        </w:tc>
      </w:tr>
      <w:tr w:rsidR="0078469D" w:rsidRPr="00114A9A" w14:paraId="7ACA4C2D" w14:textId="77777777">
        <w:trPr>
          <w:trHeight w:val="420"/>
        </w:trPr>
        <w:tc>
          <w:tcPr>
            <w:tcW w:w="286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077DD4FE"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Período</w:t>
            </w:r>
          </w:p>
        </w:tc>
        <w:tc>
          <w:tcPr>
            <w:tcW w:w="6030" w:type="dxa"/>
            <w:tcBorders>
              <w:top w:val="nil"/>
              <w:left w:val="nil"/>
              <w:bottom w:val="single" w:sz="5" w:space="0" w:color="7F7F7F"/>
              <w:right w:val="single" w:sz="5" w:space="0" w:color="7F7F7F"/>
            </w:tcBorders>
            <w:tcMar>
              <w:top w:w="100" w:type="dxa"/>
              <w:left w:w="100" w:type="dxa"/>
              <w:bottom w:w="100" w:type="dxa"/>
              <w:right w:w="100" w:type="dxa"/>
            </w:tcMar>
          </w:tcPr>
          <w:p w14:paraId="0160D4A4"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Diciembre 2006 - </w:t>
            </w:r>
            <w:proofErr w:type="gramStart"/>
            <w:r w:rsidRPr="00114A9A">
              <w:rPr>
                <w:rFonts w:ascii="Times New Roman" w:eastAsia="Times New Roman" w:hAnsi="Times New Roman" w:cs="Times New Roman"/>
                <w:sz w:val="24"/>
                <w:szCs w:val="24"/>
              </w:rPr>
              <w:t>Noviembre</w:t>
            </w:r>
            <w:proofErr w:type="gramEnd"/>
            <w:r w:rsidRPr="00114A9A">
              <w:rPr>
                <w:rFonts w:ascii="Times New Roman" w:eastAsia="Times New Roman" w:hAnsi="Times New Roman" w:cs="Times New Roman"/>
                <w:sz w:val="24"/>
                <w:szCs w:val="24"/>
              </w:rPr>
              <w:t xml:space="preserve"> 2010</w:t>
            </w:r>
          </w:p>
        </w:tc>
      </w:tr>
      <w:tr w:rsidR="0078469D" w:rsidRPr="00114A9A" w14:paraId="7E83E1DE" w14:textId="77777777">
        <w:trPr>
          <w:trHeight w:val="420"/>
        </w:trPr>
        <w:tc>
          <w:tcPr>
            <w:tcW w:w="286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3DD947D2"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Granularidad</w:t>
            </w:r>
          </w:p>
        </w:tc>
        <w:tc>
          <w:tcPr>
            <w:tcW w:w="6030" w:type="dxa"/>
            <w:tcBorders>
              <w:top w:val="nil"/>
              <w:left w:val="nil"/>
              <w:bottom w:val="single" w:sz="5" w:space="0" w:color="7F7F7F"/>
              <w:right w:val="single" w:sz="5" w:space="0" w:color="7F7F7F"/>
            </w:tcBorders>
            <w:tcMar>
              <w:top w:w="100" w:type="dxa"/>
              <w:left w:w="100" w:type="dxa"/>
              <w:bottom w:w="100" w:type="dxa"/>
              <w:right w:w="100" w:type="dxa"/>
            </w:tcMar>
          </w:tcPr>
          <w:p w14:paraId="53A510D7"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1 medición por minuto</w:t>
            </w:r>
          </w:p>
        </w:tc>
      </w:tr>
      <w:tr w:rsidR="0078469D" w:rsidRPr="00114A9A" w14:paraId="667244FE" w14:textId="77777777">
        <w:trPr>
          <w:trHeight w:val="630"/>
        </w:trPr>
        <w:tc>
          <w:tcPr>
            <w:tcW w:w="286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247CF2B8"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Variables eléctricas</w:t>
            </w:r>
          </w:p>
        </w:tc>
        <w:tc>
          <w:tcPr>
            <w:tcW w:w="6030" w:type="dxa"/>
            <w:tcBorders>
              <w:top w:val="nil"/>
              <w:left w:val="nil"/>
              <w:bottom w:val="single" w:sz="5" w:space="0" w:color="7F7F7F"/>
              <w:right w:val="single" w:sz="5" w:space="0" w:color="7F7F7F"/>
            </w:tcBorders>
            <w:tcMar>
              <w:top w:w="100" w:type="dxa"/>
              <w:left w:w="100" w:type="dxa"/>
              <w:bottom w:w="100" w:type="dxa"/>
              <w:right w:w="100" w:type="dxa"/>
            </w:tcMar>
          </w:tcPr>
          <w:p w14:paraId="68783410" w14:textId="77777777" w:rsidR="0078469D" w:rsidRPr="00114A9A" w:rsidRDefault="00353361" w:rsidP="00114A9A">
            <w:pPr>
              <w:spacing w:line="360" w:lineRule="auto"/>
              <w:rPr>
                <w:rFonts w:ascii="Times New Roman" w:eastAsia="Times New Roman" w:hAnsi="Times New Roman" w:cs="Times New Roman"/>
                <w:sz w:val="24"/>
                <w:szCs w:val="24"/>
                <w:lang w:val="en-US"/>
              </w:rPr>
            </w:pPr>
            <w:proofErr w:type="spellStart"/>
            <w:r w:rsidRPr="00114A9A">
              <w:rPr>
                <w:rFonts w:ascii="Times New Roman" w:eastAsia="Times New Roman" w:hAnsi="Times New Roman" w:cs="Times New Roman"/>
                <w:sz w:val="24"/>
                <w:szCs w:val="24"/>
                <w:lang w:val="en-US"/>
              </w:rPr>
              <w:t>Global_active_power</w:t>
            </w:r>
            <w:proofErr w:type="spellEnd"/>
            <w:r w:rsidRPr="00114A9A">
              <w:rPr>
                <w:rFonts w:ascii="Times New Roman" w:eastAsia="Times New Roman" w:hAnsi="Times New Roman" w:cs="Times New Roman"/>
                <w:sz w:val="24"/>
                <w:szCs w:val="24"/>
                <w:lang w:val="en-US"/>
              </w:rPr>
              <w:t xml:space="preserve">, </w:t>
            </w:r>
            <w:proofErr w:type="spellStart"/>
            <w:r w:rsidRPr="00114A9A">
              <w:rPr>
                <w:rFonts w:ascii="Times New Roman" w:eastAsia="Times New Roman" w:hAnsi="Times New Roman" w:cs="Times New Roman"/>
                <w:sz w:val="24"/>
                <w:szCs w:val="24"/>
                <w:lang w:val="en-US"/>
              </w:rPr>
              <w:t>Global_reactive_power</w:t>
            </w:r>
            <w:proofErr w:type="spellEnd"/>
            <w:r w:rsidRPr="00114A9A">
              <w:rPr>
                <w:rFonts w:ascii="Times New Roman" w:eastAsia="Times New Roman" w:hAnsi="Times New Roman" w:cs="Times New Roman"/>
                <w:sz w:val="24"/>
                <w:szCs w:val="24"/>
                <w:lang w:val="en-US"/>
              </w:rPr>
              <w:t xml:space="preserve">, Voltage, </w:t>
            </w:r>
            <w:proofErr w:type="spellStart"/>
            <w:r w:rsidRPr="00114A9A">
              <w:rPr>
                <w:rFonts w:ascii="Times New Roman" w:eastAsia="Times New Roman" w:hAnsi="Times New Roman" w:cs="Times New Roman"/>
                <w:sz w:val="24"/>
                <w:szCs w:val="24"/>
                <w:lang w:val="en-US"/>
              </w:rPr>
              <w:t>Global_intensity</w:t>
            </w:r>
            <w:proofErr w:type="spellEnd"/>
            <w:r w:rsidRPr="00114A9A">
              <w:rPr>
                <w:rFonts w:ascii="Times New Roman" w:eastAsia="Times New Roman" w:hAnsi="Times New Roman" w:cs="Times New Roman"/>
                <w:sz w:val="24"/>
                <w:szCs w:val="24"/>
                <w:lang w:val="en-US"/>
              </w:rPr>
              <w:t>, Sub_metering_1/2/3</w:t>
            </w:r>
          </w:p>
        </w:tc>
      </w:tr>
      <w:tr w:rsidR="0078469D" w:rsidRPr="00114A9A" w14:paraId="748ED017" w14:textId="77777777">
        <w:trPr>
          <w:trHeight w:val="420"/>
        </w:trPr>
        <w:tc>
          <w:tcPr>
            <w:tcW w:w="286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48CDB5CA"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Variable de negocio</w:t>
            </w:r>
          </w:p>
        </w:tc>
        <w:tc>
          <w:tcPr>
            <w:tcW w:w="6030" w:type="dxa"/>
            <w:tcBorders>
              <w:top w:val="nil"/>
              <w:left w:val="nil"/>
              <w:bottom w:val="single" w:sz="5" w:space="0" w:color="7F7F7F"/>
              <w:right w:val="single" w:sz="5" w:space="0" w:color="7F7F7F"/>
            </w:tcBorders>
            <w:tcMar>
              <w:top w:w="100" w:type="dxa"/>
              <w:left w:w="100" w:type="dxa"/>
              <w:bottom w:w="100" w:type="dxa"/>
              <w:right w:w="100" w:type="dxa"/>
            </w:tcMar>
          </w:tcPr>
          <w:p w14:paraId="16C3E758"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Riesgo de consumo alto sostenido durante los próximos 30 minutos</w:t>
            </w:r>
          </w:p>
        </w:tc>
      </w:tr>
    </w:tbl>
    <w:p w14:paraId="25D1FA3E"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 </w:t>
      </w:r>
    </w:p>
    <w:p w14:paraId="0379E7FB"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La elección del </w:t>
      </w:r>
      <w:proofErr w:type="spellStart"/>
      <w:r w:rsidRPr="00114A9A">
        <w:rPr>
          <w:rFonts w:ascii="Times New Roman" w:eastAsia="Times New Roman" w:hAnsi="Times New Roman" w:cs="Times New Roman"/>
          <w:sz w:val="24"/>
          <w:szCs w:val="24"/>
        </w:rPr>
        <w:t>dataset</w:t>
      </w:r>
      <w:proofErr w:type="spellEnd"/>
      <w:r w:rsidRPr="00114A9A">
        <w:rPr>
          <w:rFonts w:ascii="Times New Roman" w:eastAsia="Times New Roman" w:hAnsi="Times New Roman" w:cs="Times New Roman"/>
          <w:sz w:val="24"/>
          <w:szCs w:val="24"/>
        </w:rPr>
        <w:t xml:space="preserve"> se justifica por su volumen, granularidad temporal y disponibilidad pública. El volumen permite medir </w:t>
      </w:r>
      <w:proofErr w:type="spellStart"/>
      <w:r w:rsidRPr="00114A9A">
        <w:rPr>
          <w:rFonts w:ascii="Times New Roman" w:eastAsia="Times New Roman" w:hAnsi="Times New Roman" w:cs="Times New Roman"/>
          <w:sz w:val="24"/>
          <w:szCs w:val="24"/>
        </w:rPr>
        <w:t>speedup</w:t>
      </w:r>
      <w:proofErr w:type="spellEnd"/>
      <w:r w:rsidRPr="00114A9A">
        <w:rPr>
          <w:rFonts w:ascii="Times New Roman" w:eastAsia="Times New Roman" w:hAnsi="Times New Roman" w:cs="Times New Roman"/>
          <w:sz w:val="24"/>
          <w:szCs w:val="24"/>
        </w:rPr>
        <w:t xml:space="preserve"> de procesamiento y entrenamiento; la </w:t>
      </w:r>
      <w:r w:rsidRPr="00114A9A">
        <w:rPr>
          <w:rFonts w:ascii="Times New Roman" w:eastAsia="Times New Roman" w:hAnsi="Times New Roman" w:cs="Times New Roman"/>
          <w:sz w:val="24"/>
          <w:szCs w:val="24"/>
        </w:rPr>
        <w:lastRenderedPageBreak/>
        <w:t>granularidad permite construir ventanas temporales; y la documentación pública facilita la reproducción académica del proyecto.</w:t>
      </w:r>
    </w:p>
    <w:p w14:paraId="070D39E4" w14:textId="77777777" w:rsidR="0078469D" w:rsidRPr="00114A9A" w:rsidRDefault="00353361" w:rsidP="00114A9A">
      <w:pPr>
        <w:pStyle w:val="Heading2"/>
        <w:keepNext w:val="0"/>
        <w:keepLines w:val="0"/>
        <w:spacing w:before="200" w:after="80" w:line="360" w:lineRule="auto"/>
        <w:rPr>
          <w:rFonts w:ascii="Times New Roman" w:eastAsia="Times New Roman" w:hAnsi="Times New Roman" w:cs="Times New Roman"/>
          <w:b/>
          <w:bCs/>
          <w:sz w:val="34"/>
          <w:szCs w:val="34"/>
        </w:rPr>
      </w:pPr>
      <w:bookmarkStart w:id="5" w:name="_Toc233756717"/>
      <w:r w:rsidRPr="00114A9A">
        <w:rPr>
          <w:rFonts w:ascii="Times New Roman" w:eastAsia="Times New Roman" w:hAnsi="Times New Roman" w:cs="Times New Roman"/>
          <w:b/>
          <w:bCs/>
          <w:sz w:val="34"/>
          <w:szCs w:val="34"/>
        </w:rPr>
        <w:t>1.4 Objetivos</w:t>
      </w:r>
      <w:bookmarkEnd w:id="5"/>
    </w:p>
    <w:p w14:paraId="21728C90" w14:textId="77777777" w:rsidR="0078469D" w:rsidRPr="00114A9A" w:rsidRDefault="00353361" w:rsidP="00114A9A">
      <w:pPr>
        <w:pStyle w:val="Heading3"/>
        <w:keepNext w:val="0"/>
        <w:keepLines w:val="0"/>
        <w:spacing w:before="200" w:after="120" w:line="360" w:lineRule="auto"/>
        <w:rPr>
          <w:rFonts w:ascii="Times New Roman" w:eastAsia="Times New Roman" w:hAnsi="Times New Roman" w:cs="Times New Roman"/>
          <w:b/>
          <w:bCs/>
          <w:color w:val="000000"/>
          <w:sz w:val="26"/>
          <w:szCs w:val="26"/>
        </w:rPr>
      </w:pPr>
      <w:bookmarkStart w:id="6" w:name="_Toc233756718"/>
      <w:r w:rsidRPr="00114A9A">
        <w:rPr>
          <w:rFonts w:ascii="Times New Roman" w:eastAsia="Times New Roman" w:hAnsi="Times New Roman" w:cs="Times New Roman"/>
          <w:b/>
          <w:bCs/>
          <w:color w:val="000000"/>
          <w:sz w:val="26"/>
          <w:szCs w:val="26"/>
        </w:rPr>
        <w:t>1.4.1 Objetivo General</w:t>
      </w:r>
      <w:bookmarkEnd w:id="6"/>
    </w:p>
    <w:p w14:paraId="428734A6"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Construir un sistema concurrente y distribuido en </w:t>
      </w:r>
      <w:proofErr w:type="spellStart"/>
      <w:r w:rsidRPr="00114A9A">
        <w:rPr>
          <w:rFonts w:ascii="Times New Roman" w:eastAsia="Times New Roman" w:hAnsi="Times New Roman" w:cs="Times New Roman"/>
          <w:sz w:val="24"/>
          <w:szCs w:val="24"/>
        </w:rPr>
        <w:t>Go</w:t>
      </w:r>
      <w:proofErr w:type="spellEnd"/>
      <w:r w:rsidRPr="00114A9A">
        <w:rPr>
          <w:rFonts w:ascii="Times New Roman" w:eastAsia="Times New Roman" w:hAnsi="Times New Roman" w:cs="Times New Roman"/>
          <w:sz w:val="24"/>
          <w:szCs w:val="24"/>
        </w:rPr>
        <w:t xml:space="preserve"> que procese grandes volúmenes de datos eléctricos, entrene un modelo predictivo y exponga una API útil para anticipar riesgo de consumo alto residencial.</w:t>
      </w:r>
    </w:p>
    <w:p w14:paraId="57FB90F5" w14:textId="77777777" w:rsidR="0078469D" w:rsidRPr="00114A9A" w:rsidRDefault="00353361" w:rsidP="00114A9A">
      <w:pPr>
        <w:pStyle w:val="Heading3"/>
        <w:keepNext w:val="0"/>
        <w:keepLines w:val="0"/>
        <w:spacing w:before="200" w:after="120" w:line="360" w:lineRule="auto"/>
        <w:rPr>
          <w:rFonts w:ascii="Times New Roman" w:eastAsia="Times New Roman" w:hAnsi="Times New Roman" w:cs="Times New Roman"/>
          <w:b/>
          <w:bCs/>
          <w:color w:val="000000"/>
          <w:sz w:val="26"/>
          <w:szCs w:val="26"/>
        </w:rPr>
      </w:pPr>
      <w:bookmarkStart w:id="7" w:name="_Toc233756719"/>
      <w:r w:rsidRPr="00114A9A">
        <w:rPr>
          <w:rFonts w:ascii="Times New Roman" w:eastAsia="Times New Roman" w:hAnsi="Times New Roman" w:cs="Times New Roman"/>
          <w:b/>
          <w:bCs/>
          <w:color w:val="000000"/>
          <w:sz w:val="26"/>
          <w:szCs w:val="26"/>
        </w:rPr>
        <w:t>1.4.2 Objetivos Específicos</w:t>
      </w:r>
      <w:bookmarkEnd w:id="7"/>
    </w:p>
    <w:p w14:paraId="68F4D9DF" w14:textId="77777777" w:rsidR="0078469D" w:rsidRPr="00114A9A" w:rsidRDefault="00353361" w:rsidP="00114A9A">
      <w:pPr>
        <w:spacing w:after="40" w:line="360" w:lineRule="auto"/>
        <w:ind w:left="500" w:hanging="160"/>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 Procesar el </w:t>
      </w:r>
      <w:proofErr w:type="spellStart"/>
      <w:r w:rsidRPr="00114A9A">
        <w:rPr>
          <w:rFonts w:ascii="Times New Roman" w:eastAsia="Times New Roman" w:hAnsi="Times New Roman" w:cs="Times New Roman"/>
          <w:sz w:val="24"/>
          <w:szCs w:val="24"/>
        </w:rPr>
        <w:t>dataset</w:t>
      </w:r>
      <w:proofErr w:type="spellEnd"/>
      <w:r w:rsidRPr="00114A9A">
        <w:rPr>
          <w:rFonts w:ascii="Times New Roman" w:eastAsia="Times New Roman" w:hAnsi="Times New Roman" w:cs="Times New Roman"/>
          <w:sz w:val="24"/>
          <w:szCs w:val="24"/>
        </w:rPr>
        <w:t xml:space="preserve"> completo mediante </w:t>
      </w:r>
      <w:proofErr w:type="spellStart"/>
      <w:r w:rsidRPr="00114A9A">
        <w:rPr>
          <w:rFonts w:ascii="Times New Roman" w:eastAsia="Times New Roman" w:hAnsi="Times New Roman" w:cs="Times New Roman"/>
          <w:sz w:val="24"/>
          <w:szCs w:val="24"/>
        </w:rPr>
        <w:t>goroutines</w:t>
      </w:r>
      <w:proofErr w:type="spellEnd"/>
      <w:r w:rsidRPr="00114A9A">
        <w:rPr>
          <w:rFonts w:ascii="Times New Roman" w:eastAsia="Times New Roman" w:hAnsi="Times New Roman" w:cs="Times New Roman"/>
          <w:sz w:val="24"/>
          <w:szCs w:val="24"/>
        </w:rPr>
        <w:t xml:space="preserve"> y </w:t>
      </w:r>
      <w:proofErr w:type="spellStart"/>
      <w:r w:rsidRPr="00114A9A">
        <w:rPr>
          <w:rFonts w:ascii="Times New Roman" w:eastAsia="Times New Roman" w:hAnsi="Times New Roman" w:cs="Times New Roman"/>
          <w:sz w:val="24"/>
          <w:szCs w:val="24"/>
        </w:rPr>
        <w:t>channels</w:t>
      </w:r>
      <w:proofErr w:type="spellEnd"/>
      <w:r w:rsidRPr="00114A9A">
        <w:rPr>
          <w:rFonts w:ascii="Times New Roman" w:eastAsia="Times New Roman" w:hAnsi="Times New Roman" w:cs="Times New Roman"/>
          <w:sz w:val="24"/>
          <w:szCs w:val="24"/>
        </w:rPr>
        <w:t>.</w:t>
      </w:r>
    </w:p>
    <w:p w14:paraId="14573C2C" w14:textId="77777777" w:rsidR="0078469D" w:rsidRPr="00114A9A" w:rsidRDefault="00353361" w:rsidP="00114A9A">
      <w:pPr>
        <w:spacing w:after="40" w:line="360" w:lineRule="auto"/>
        <w:ind w:left="500" w:hanging="160"/>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Generar ventanas temporales de 15 minutos para pronosticar los próximos 30 minutos.</w:t>
      </w:r>
    </w:p>
    <w:p w14:paraId="71AC16A2" w14:textId="77777777" w:rsidR="0078469D" w:rsidRPr="00114A9A" w:rsidRDefault="00353361" w:rsidP="00114A9A">
      <w:pPr>
        <w:spacing w:after="40" w:line="360" w:lineRule="auto"/>
        <w:ind w:left="500" w:hanging="160"/>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Entrenar una regresión logística con cálculo concurrente de gradientes.</w:t>
      </w:r>
    </w:p>
    <w:p w14:paraId="71ED3CF5" w14:textId="77777777" w:rsidR="0078469D" w:rsidRPr="00114A9A" w:rsidRDefault="00353361" w:rsidP="00114A9A">
      <w:pPr>
        <w:spacing w:after="40" w:line="360" w:lineRule="auto"/>
        <w:ind w:left="500" w:hanging="160"/>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Distribuir inferencia y entrenamiento sobre un clúster de tres nodos ML comunicados por TCP.</w:t>
      </w:r>
    </w:p>
    <w:p w14:paraId="354889CD" w14:textId="77777777" w:rsidR="0078469D" w:rsidRPr="00114A9A" w:rsidRDefault="00353361" w:rsidP="00114A9A">
      <w:pPr>
        <w:spacing w:after="40" w:line="360" w:lineRule="auto"/>
        <w:ind w:left="500" w:hanging="160"/>
        <w:rPr>
          <w:rFonts w:ascii="Times New Roman" w:eastAsia="Times New Roman" w:hAnsi="Times New Roman" w:cs="Times New Roman"/>
          <w:sz w:val="24"/>
          <w:szCs w:val="24"/>
          <w:lang w:val="en-US"/>
        </w:rPr>
      </w:pPr>
      <w:r w:rsidRPr="00114A9A">
        <w:rPr>
          <w:rFonts w:ascii="Times New Roman" w:eastAsia="Times New Roman" w:hAnsi="Times New Roman" w:cs="Times New Roman"/>
          <w:sz w:val="24"/>
          <w:szCs w:val="24"/>
          <w:lang w:val="en-US"/>
        </w:rPr>
        <w:t xml:space="preserve">• </w:t>
      </w:r>
      <w:proofErr w:type="spellStart"/>
      <w:r w:rsidRPr="00114A9A">
        <w:rPr>
          <w:rFonts w:ascii="Times New Roman" w:eastAsia="Times New Roman" w:hAnsi="Times New Roman" w:cs="Times New Roman"/>
          <w:sz w:val="24"/>
          <w:szCs w:val="24"/>
          <w:lang w:val="en-US"/>
        </w:rPr>
        <w:t>Exponer</w:t>
      </w:r>
      <w:proofErr w:type="spellEnd"/>
      <w:r w:rsidRPr="00114A9A">
        <w:rPr>
          <w:rFonts w:ascii="Times New Roman" w:eastAsia="Times New Roman" w:hAnsi="Times New Roman" w:cs="Times New Roman"/>
          <w:sz w:val="24"/>
          <w:szCs w:val="24"/>
          <w:lang w:val="en-US"/>
        </w:rPr>
        <w:t xml:space="preserve"> endpoints REST/JSON con JWT, Swagger y WebSocket.</w:t>
      </w:r>
    </w:p>
    <w:p w14:paraId="3ADB4E9F" w14:textId="77777777" w:rsidR="0078469D" w:rsidRPr="00114A9A" w:rsidRDefault="00353361" w:rsidP="00114A9A">
      <w:pPr>
        <w:spacing w:after="40" w:line="360" w:lineRule="auto"/>
        <w:ind w:left="500" w:hanging="160"/>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Persistir resultados en MongoDB y usar Redis como cache de baja latencia.</w:t>
      </w:r>
    </w:p>
    <w:p w14:paraId="0A63F8BD" w14:textId="77777777" w:rsidR="0078469D" w:rsidRPr="00114A9A" w:rsidRDefault="00353361" w:rsidP="00114A9A">
      <w:pPr>
        <w:spacing w:after="40" w:line="360" w:lineRule="auto"/>
        <w:ind w:left="500" w:hanging="160"/>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 Evaluar métricas de ML, </w:t>
      </w:r>
      <w:proofErr w:type="spellStart"/>
      <w:r w:rsidRPr="00114A9A">
        <w:rPr>
          <w:rFonts w:ascii="Times New Roman" w:eastAsia="Times New Roman" w:hAnsi="Times New Roman" w:cs="Times New Roman"/>
          <w:sz w:val="24"/>
          <w:szCs w:val="24"/>
        </w:rPr>
        <w:t>speedup</w:t>
      </w:r>
      <w:proofErr w:type="spellEnd"/>
      <w:r w:rsidRPr="00114A9A">
        <w:rPr>
          <w:rFonts w:ascii="Times New Roman" w:eastAsia="Times New Roman" w:hAnsi="Times New Roman" w:cs="Times New Roman"/>
          <w:sz w:val="24"/>
          <w:szCs w:val="24"/>
        </w:rPr>
        <w:t>, latencia y comportamiento del sistema distribuido.</w:t>
      </w:r>
    </w:p>
    <w:p w14:paraId="384A2F5F" w14:textId="77777777" w:rsidR="0078469D" w:rsidRPr="00114A9A" w:rsidRDefault="00353361" w:rsidP="00114A9A">
      <w:pPr>
        <w:pStyle w:val="Heading1"/>
        <w:keepNext w:val="0"/>
        <w:keepLines w:val="0"/>
        <w:spacing w:before="240" w:line="360" w:lineRule="auto"/>
        <w:rPr>
          <w:rFonts w:ascii="Times New Roman" w:eastAsia="Times New Roman" w:hAnsi="Times New Roman" w:cs="Times New Roman"/>
          <w:b/>
          <w:bCs/>
          <w:sz w:val="46"/>
          <w:szCs w:val="46"/>
        </w:rPr>
      </w:pPr>
      <w:bookmarkStart w:id="8" w:name="_Toc233756720"/>
      <w:r w:rsidRPr="00114A9A">
        <w:rPr>
          <w:rFonts w:ascii="Times New Roman" w:eastAsia="Times New Roman" w:hAnsi="Times New Roman" w:cs="Times New Roman"/>
          <w:b/>
          <w:bCs/>
          <w:sz w:val="46"/>
          <w:szCs w:val="46"/>
        </w:rPr>
        <w:t>2. Limpieza y Análisis de datos</w:t>
      </w:r>
      <w:bookmarkEnd w:id="8"/>
    </w:p>
    <w:p w14:paraId="110818A5" w14:textId="77777777" w:rsidR="0078469D" w:rsidRPr="00114A9A" w:rsidRDefault="00353361" w:rsidP="00114A9A">
      <w:pPr>
        <w:pStyle w:val="Heading2"/>
        <w:keepNext w:val="0"/>
        <w:keepLines w:val="0"/>
        <w:spacing w:before="200" w:after="80" w:line="360" w:lineRule="auto"/>
        <w:rPr>
          <w:rFonts w:ascii="Times New Roman" w:eastAsia="Times New Roman" w:hAnsi="Times New Roman" w:cs="Times New Roman"/>
          <w:b/>
          <w:bCs/>
          <w:sz w:val="34"/>
          <w:szCs w:val="34"/>
        </w:rPr>
      </w:pPr>
      <w:bookmarkStart w:id="9" w:name="_Toc233756721"/>
      <w:r w:rsidRPr="00114A9A">
        <w:rPr>
          <w:rFonts w:ascii="Times New Roman" w:eastAsia="Times New Roman" w:hAnsi="Times New Roman" w:cs="Times New Roman"/>
          <w:b/>
          <w:bCs/>
          <w:sz w:val="34"/>
          <w:szCs w:val="34"/>
        </w:rPr>
        <w:t xml:space="preserve">2.1 Estructura del </w:t>
      </w:r>
      <w:proofErr w:type="spellStart"/>
      <w:r w:rsidRPr="00114A9A">
        <w:rPr>
          <w:rFonts w:ascii="Times New Roman" w:eastAsia="Times New Roman" w:hAnsi="Times New Roman" w:cs="Times New Roman"/>
          <w:b/>
          <w:bCs/>
          <w:sz w:val="34"/>
          <w:szCs w:val="34"/>
        </w:rPr>
        <w:t>dataset</w:t>
      </w:r>
      <w:bookmarkEnd w:id="9"/>
      <w:proofErr w:type="spellEnd"/>
    </w:p>
    <w:p w14:paraId="7EA63034"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El </w:t>
      </w:r>
      <w:proofErr w:type="spellStart"/>
      <w:r w:rsidRPr="00114A9A">
        <w:rPr>
          <w:rFonts w:ascii="Times New Roman" w:eastAsia="Times New Roman" w:hAnsi="Times New Roman" w:cs="Times New Roman"/>
          <w:sz w:val="24"/>
          <w:szCs w:val="24"/>
        </w:rPr>
        <w:t>dataset</w:t>
      </w:r>
      <w:proofErr w:type="spellEnd"/>
      <w:r w:rsidRPr="00114A9A">
        <w:rPr>
          <w:rFonts w:ascii="Times New Roman" w:eastAsia="Times New Roman" w:hAnsi="Times New Roman" w:cs="Times New Roman"/>
          <w:sz w:val="24"/>
          <w:szCs w:val="24"/>
        </w:rPr>
        <w:t xml:space="preserve"> contiene una medición por minuto. Cada fila se interpreta como una observación temporal con información eléctrica del hogar. La estructura base se conserva para la limpieza y luego se transforma en ventanas predictivas para el modelo.</w:t>
      </w:r>
    </w:p>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25"/>
        <w:gridCol w:w="1485"/>
        <w:gridCol w:w="4785"/>
      </w:tblGrid>
      <w:tr w:rsidR="0078469D" w:rsidRPr="00114A9A" w14:paraId="60ECE11E" w14:textId="77777777">
        <w:trPr>
          <w:trHeight w:val="390"/>
        </w:trPr>
        <w:tc>
          <w:tcPr>
            <w:tcW w:w="2625" w:type="dxa"/>
            <w:tcBorders>
              <w:top w:val="single" w:sz="5" w:space="0" w:color="7F7F7F"/>
              <w:left w:val="single" w:sz="5" w:space="0" w:color="7F7F7F"/>
              <w:bottom w:val="single" w:sz="5" w:space="0" w:color="7F7F7F"/>
              <w:right w:val="single" w:sz="5" w:space="0" w:color="7F7F7F"/>
            </w:tcBorders>
            <w:shd w:val="clear" w:color="auto" w:fill="FFFFFF"/>
            <w:tcMar>
              <w:top w:w="100" w:type="dxa"/>
              <w:left w:w="100" w:type="dxa"/>
              <w:bottom w:w="100" w:type="dxa"/>
              <w:right w:w="100" w:type="dxa"/>
            </w:tcMar>
          </w:tcPr>
          <w:p w14:paraId="489438EB"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Columna</w:t>
            </w:r>
          </w:p>
        </w:tc>
        <w:tc>
          <w:tcPr>
            <w:tcW w:w="1485"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79587D4A"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Tipo</w:t>
            </w:r>
          </w:p>
        </w:tc>
        <w:tc>
          <w:tcPr>
            <w:tcW w:w="4785"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52CB6BA1"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Descripción</w:t>
            </w:r>
          </w:p>
        </w:tc>
      </w:tr>
      <w:tr w:rsidR="0078469D" w:rsidRPr="00114A9A" w14:paraId="72FCE685" w14:textId="77777777">
        <w:trPr>
          <w:trHeight w:val="390"/>
        </w:trPr>
        <w:tc>
          <w:tcPr>
            <w:tcW w:w="262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7A852FBC"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Date</w:t>
            </w:r>
          </w:p>
        </w:tc>
        <w:tc>
          <w:tcPr>
            <w:tcW w:w="1485" w:type="dxa"/>
            <w:tcBorders>
              <w:top w:val="nil"/>
              <w:left w:val="nil"/>
              <w:bottom w:val="single" w:sz="5" w:space="0" w:color="7F7F7F"/>
              <w:right w:val="single" w:sz="5" w:space="0" w:color="7F7F7F"/>
            </w:tcBorders>
            <w:tcMar>
              <w:top w:w="100" w:type="dxa"/>
              <w:left w:w="100" w:type="dxa"/>
              <w:bottom w:w="100" w:type="dxa"/>
              <w:right w:w="100" w:type="dxa"/>
            </w:tcMar>
          </w:tcPr>
          <w:p w14:paraId="62853874"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string</w:t>
            </w:r>
            <w:proofErr w:type="spellEnd"/>
          </w:p>
        </w:tc>
        <w:tc>
          <w:tcPr>
            <w:tcW w:w="4785" w:type="dxa"/>
            <w:tcBorders>
              <w:top w:val="nil"/>
              <w:left w:val="nil"/>
              <w:bottom w:val="single" w:sz="5" w:space="0" w:color="7F7F7F"/>
              <w:right w:val="single" w:sz="5" w:space="0" w:color="7F7F7F"/>
            </w:tcBorders>
            <w:tcMar>
              <w:top w:w="100" w:type="dxa"/>
              <w:left w:w="100" w:type="dxa"/>
              <w:bottom w:w="100" w:type="dxa"/>
              <w:right w:w="100" w:type="dxa"/>
            </w:tcMar>
          </w:tcPr>
          <w:p w14:paraId="2BD3AF68"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Fecha en formato DD/MM/YYYY.</w:t>
            </w:r>
          </w:p>
        </w:tc>
      </w:tr>
      <w:tr w:rsidR="0078469D" w:rsidRPr="00114A9A" w14:paraId="10FF39F9" w14:textId="77777777">
        <w:trPr>
          <w:trHeight w:val="390"/>
        </w:trPr>
        <w:tc>
          <w:tcPr>
            <w:tcW w:w="262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6B246FEE"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Time</w:t>
            </w:r>
          </w:p>
        </w:tc>
        <w:tc>
          <w:tcPr>
            <w:tcW w:w="1485" w:type="dxa"/>
            <w:tcBorders>
              <w:top w:val="nil"/>
              <w:left w:val="nil"/>
              <w:bottom w:val="single" w:sz="5" w:space="0" w:color="7F7F7F"/>
              <w:right w:val="single" w:sz="5" w:space="0" w:color="7F7F7F"/>
            </w:tcBorders>
            <w:tcMar>
              <w:top w:w="100" w:type="dxa"/>
              <w:left w:w="100" w:type="dxa"/>
              <w:bottom w:w="100" w:type="dxa"/>
              <w:right w:w="100" w:type="dxa"/>
            </w:tcMar>
          </w:tcPr>
          <w:p w14:paraId="6FE6E1CA"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string</w:t>
            </w:r>
            <w:proofErr w:type="spellEnd"/>
          </w:p>
        </w:tc>
        <w:tc>
          <w:tcPr>
            <w:tcW w:w="4785" w:type="dxa"/>
            <w:tcBorders>
              <w:top w:val="nil"/>
              <w:left w:val="nil"/>
              <w:bottom w:val="single" w:sz="5" w:space="0" w:color="7F7F7F"/>
              <w:right w:val="single" w:sz="5" w:space="0" w:color="7F7F7F"/>
            </w:tcBorders>
            <w:tcMar>
              <w:top w:w="100" w:type="dxa"/>
              <w:left w:w="100" w:type="dxa"/>
              <w:bottom w:w="100" w:type="dxa"/>
              <w:right w:w="100" w:type="dxa"/>
            </w:tcMar>
          </w:tcPr>
          <w:p w14:paraId="0770E49E"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Hora en formato HH:</w:t>
            </w:r>
            <w:proofErr w:type="gramStart"/>
            <w:r w:rsidRPr="00114A9A">
              <w:rPr>
                <w:rFonts w:ascii="Times New Roman" w:eastAsia="Times New Roman" w:hAnsi="Times New Roman" w:cs="Times New Roman"/>
                <w:sz w:val="24"/>
                <w:szCs w:val="24"/>
              </w:rPr>
              <w:t>MM:SS.</w:t>
            </w:r>
            <w:proofErr w:type="gramEnd"/>
          </w:p>
        </w:tc>
      </w:tr>
      <w:tr w:rsidR="0078469D" w:rsidRPr="00114A9A" w14:paraId="7DADCEA9" w14:textId="77777777">
        <w:trPr>
          <w:trHeight w:val="390"/>
        </w:trPr>
        <w:tc>
          <w:tcPr>
            <w:tcW w:w="262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2A5FBE41"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Global_active_power</w:t>
            </w:r>
            <w:proofErr w:type="spellEnd"/>
          </w:p>
        </w:tc>
        <w:tc>
          <w:tcPr>
            <w:tcW w:w="1485" w:type="dxa"/>
            <w:tcBorders>
              <w:top w:val="nil"/>
              <w:left w:val="nil"/>
              <w:bottom w:val="single" w:sz="5" w:space="0" w:color="7F7F7F"/>
              <w:right w:val="single" w:sz="5" w:space="0" w:color="7F7F7F"/>
            </w:tcBorders>
            <w:tcMar>
              <w:top w:w="100" w:type="dxa"/>
              <w:left w:w="100" w:type="dxa"/>
              <w:bottom w:w="100" w:type="dxa"/>
              <w:right w:w="100" w:type="dxa"/>
            </w:tcMar>
          </w:tcPr>
          <w:p w14:paraId="36129151"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float</w:t>
            </w:r>
            <w:proofErr w:type="spellEnd"/>
          </w:p>
        </w:tc>
        <w:tc>
          <w:tcPr>
            <w:tcW w:w="4785" w:type="dxa"/>
            <w:tcBorders>
              <w:top w:val="nil"/>
              <w:left w:val="nil"/>
              <w:bottom w:val="single" w:sz="5" w:space="0" w:color="7F7F7F"/>
              <w:right w:val="single" w:sz="5" w:space="0" w:color="7F7F7F"/>
            </w:tcBorders>
            <w:tcMar>
              <w:top w:w="100" w:type="dxa"/>
              <w:left w:w="100" w:type="dxa"/>
              <w:bottom w:w="100" w:type="dxa"/>
              <w:right w:w="100" w:type="dxa"/>
            </w:tcMar>
          </w:tcPr>
          <w:p w14:paraId="015D91C4"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Potencia activa total del hogar en kW.</w:t>
            </w:r>
          </w:p>
        </w:tc>
      </w:tr>
      <w:tr w:rsidR="0078469D" w:rsidRPr="00114A9A" w14:paraId="4410C2B7" w14:textId="77777777">
        <w:trPr>
          <w:trHeight w:val="390"/>
        </w:trPr>
        <w:tc>
          <w:tcPr>
            <w:tcW w:w="262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0FDE2E06"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lastRenderedPageBreak/>
              <w:t>Global_reactive_power</w:t>
            </w:r>
            <w:proofErr w:type="spellEnd"/>
          </w:p>
        </w:tc>
        <w:tc>
          <w:tcPr>
            <w:tcW w:w="1485" w:type="dxa"/>
            <w:tcBorders>
              <w:top w:val="nil"/>
              <w:left w:val="nil"/>
              <w:bottom w:val="single" w:sz="5" w:space="0" w:color="7F7F7F"/>
              <w:right w:val="single" w:sz="5" w:space="0" w:color="7F7F7F"/>
            </w:tcBorders>
            <w:tcMar>
              <w:top w:w="100" w:type="dxa"/>
              <w:left w:w="100" w:type="dxa"/>
              <w:bottom w:w="100" w:type="dxa"/>
              <w:right w:w="100" w:type="dxa"/>
            </w:tcMar>
          </w:tcPr>
          <w:p w14:paraId="59984829"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float</w:t>
            </w:r>
            <w:proofErr w:type="spellEnd"/>
          </w:p>
        </w:tc>
        <w:tc>
          <w:tcPr>
            <w:tcW w:w="4785" w:type="dxa"/>
            <w:tcBorders>
              <w:top w:val="nil"/>
              <w:left w:val="nil"/>
              <w:bottom w:val="single" w:sz="5" w:space="0" w:color="7F7F7F"/>
              <w:right w:val="single" w:sz="5" w:space="0" w:color="7F7F7F"/>
            </w:tcBorders>
            <w:tcMar>
              <w:top w:w="100" w:type="dxa"/>
              <w:left w:w="100" w:type="dxa"/>
              <w:bottom w:w="100" w:type="dxa"/>
              <w:right w:w="100" w:type="dxa"/>
            </w:tcMar>
          </w:tcPr>
          <w:p w14:paraId="42153EA3"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Potencia reactiva total en kW.</w:t>
            </w:r>
          </w:p>
        </w:tc>
      </w:tr>
      <w:tr w:rsidR="0078469D" w:rsidRPr="00114A9A" w14:paraId="5A98405B" w14:textId="77777777">
        <w:trPr>
          <w:trHeight w:val="390"/>
        </w:trPr>
        <w:tc>
          <w:tcPr>
            <w:tcW w:w="262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520AB59B"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Voltage</w:t>
            </w:r>
            <w:proofErr w:type="spellEnd"/>
          </w:p>
        </w:tc>
        <w:tc>
          <w:tcPr>
            <w:tcW w:w="1485" w:type="dxa"/>
            <w:tcBorders>
              <w:top w:val="nil"/>
              <w:left w:val="nil"/>
              <w:bottom w:val="single" w:sz="5" w:space="0" w:color="7F7F7F"/>
              <w:right w:val="single" w:sz="5" w:space="0" w:color="7F7F7F"/>
            </w:tcBorders>
            <w:tcMar>
              <w:top w:w="100" w:type="dxa"/>
              <w:left w:w="100" w:type="dxa"/>
              <w:bottom w:w="100" w:type="dxa"/>
              <w:right w:w="100" w:type="dxa"/>
            </w:tcMar>
          </w:tcPr>
          <w:p w14:paraId="7FE5CDF3"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float</w:t>
            </w:r>
            <w:proofErr w:type="spellEnd"/>
          </w:p>
        </w:tc>
        <w:tc>
          <w:tcPr>
            <w:tcW w:w="4785" w:type="dxa"/>
            <w:tcBorders>
              <w:top w:val="nil"/>
              <w:left w:val="nil"/>
              <w:bottom w:val="single" w:sz="5" w:space="0" w:color="7F7F7F"/>
              <w:right w:val="single" w:sz="5" w:space="0" w:color="7F7F7F"/>
            </w:tcBorders>
            <w:tcMar>
              <w:top w:w="100" w:type="dxa"/>
              <w:left w:w="100" w:type="dxa"/>
              <w:bottom w:w="100" w:type="dxa"/>
              <w:right w:w="100" w:type="dxa"/>
            </w:tcMar>
          </w:tcPr>
          <w:p w14:paraId="2E1AF0E5"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Voltaje promedio en V.</w:t>
            </w:r>
          </w:p>
        </w:tc>
      </w:tr>
      <w:tr w:rsidR="0078469D" w:rsidRPr="00114A9A" w14:paraId="50AB58DE" w14:textId="77777777">
        <w:trPr>
          <w:trHeight w:val="390"/>
        </w:trPr>
        <w:tc>
          <w:tcPr>
            <w:tcW w:w="262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1DE9C19F"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Global_intensity</w:t>
            </w:r>
            <w:proofErr w:type="spellEnd"/>
          </w:p>
        </w:tc>
        <w:tc>
          <w:tcPr>
            <w:tcW w:w="1485" w:type="dxa"/>
            <w:tcBorders>
              <w:top w:val="nil"/>
              <w:left w:val="nil"/>
              <w:bottom w:val="single" w:sz="5" w:space="0" w:color="7F7F7F"/>
              <w:right w:val="single" w:sz="5" w:space="0" w:color="7F7F7F"/>
            </w:tcBorders>
            <w:tcMar>
              <w:top w:w="100" w:type="dxa"/>
              <w:left w:w="100" w:type="dxa"/>
              <w:bottom w:w="100" w:type="dxa"/>
              <w:right w:w="100" w:type="dxa"/>
            </w:tcMar>
          </w:tcPr>
          <w:p w14:paraId="2BB5AD15"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float</w:t>
            </w:r>
            <w:proofErr w:type="spellEnd"/>
          </w:p>
        </w:tc>
        <w:tc>
          <w:tcPr>
            <w:tcW w:w="4785" w:type="dxa"/>
            <w:tcBorders>
              <w:top w:val="nil"/>
              <w:left w:val="nil"/>
              <w:bottom w:val="single" w:sz="5" w:space="0" w:color="7F7F7F"/>
              <w:right w:val="single" w:sz="5" w:space="0" w:color="7F7F7F"/>
            </w:tcBorders>
            <w:tcMar>
              <w:top w:w="100" w:type="dxa"/>
              <w:left w:w="100" w:type="dxa"/>
              <w:bottom w:w="100" w:type="dxa"/>
              <w:right w:w="100" w:type="dxa"/>
            </w:tcMar>
          </w:tcPr>
          <w:p w14:paraId="73BDBA92"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Intensidad promedio en A.</w:t>
            </w:r>
          </w:p>
        </w:tc>
      </w:tr>
      <w:tr w:rsidR="0078469D" w:rsidRPr="00114A9A" w14:paraId="348F84A2" w14:textId="77777777">
        <w:trPr>
          <w:trHeight w:val="390"/>
        </w:trPr>
        <w:tc>
          <w:tcPr>
            <w:tcW w:w="262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587D10CB"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Sub_metering_1</w:t>
            </w:r>
          </w:p>
        </w:tc>
        <w:tc>
          <w:tcPr>
            <w:tcW w:w="1485" w:type="dxa"/>
            <w:tcBorders>
              <w:top w:val="nil"/>
              <w:left w:val="nil"/>
              <w:bottom w:val="single" w:sz="5" w:space="0" w:color="7F7F7F"/>
              <w:right w:val="single" w:sz="5" w:space="0" w:color="7F7F7F"/>
            </w:tcBorders>
            <w:tcMar>
              <w:top w:w="100" w:type="dxa"/>
              <w:left w:w="100" w:type="dxa"/>
              <w:bottom w:w="100" w:type="dxa"/>
              <w:right w:w="100" w:type="dxa"/>
            </w:tcMar>
          </w:tcPr>
          <w:p w14:paraId="50FA14E9"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float</w:t>
            </w:r>
            <w:proofErr w:type="spellEnd"/>
          </w:p>
        </w:tc>
        <w:tc>
          <w:tcPr>
            <w:tcW w:w="4785" w:type="dxa"/>
            <w:tcBorders>
              <w:top w:val="nil"/>
              <w:left w:val="nil"/>
              <w:bottom w:val="single" w:sz="5" w:space="0" w:color="7F7F7F"/>
              <w:right w:val="single" w:sz="5" w:space="0" w:color="7F7F7F"/>
            </w:tcBorders>
            <w:tcMar>
              <w:top w:w="100" w:type="dxa"/>
              <w:left w:w="100" w:type="dxa"/>
              <w:bottom w:w="100" w:type="dxa"/>
              <w:right w:w="100" w:type="dxa"/>
            </w:tcMar>
          </w:tcPr>
          <w:p w14:paraId="25010E54"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Consumo de cocina en </w:t>
            </w:r>
            <w:proofErr w:type="spellStart"/>
            <w:r w:rsidRPr="00114A9A">
              <w:rPr>
                <w:rFonts w:ascii="Times New Roman" w:eastAsia="Times New Roman" w:hAnsi="Times New Roman" w:cs="Times New Roman"/>
                <w:sz w:val="24"/>
                <w:szCs w:val="24"/>
              </w:rPr>
              <w:t>Wh</w:t>
            </w:r>
            <w:proofErr w:type="spellEnd"/>
            <w:r w:rsidRPr="00114A9A">
              <w:rPr>
                <w:rFonts w:ascii="Times New Roman" w:eastAsia="Times New Roman" w:hAnsi="Times New Roman" w:cs="Times New Roman"/>
                <w:sz w:val="24"/>
                <w:szCs w:val="24"/>
              </w:rPr>
              <w:t>.</w:t>
            </w:r>
          </w:p>
        </w:tc>
      </w:tr>
      <w:tr w:rsidR="0078469D" w:rsidRPr="00114A9A" w14:paraId="30FC4E02" w14:textId="77777777">
        <w:trPr>
          <w:trHeight w:val="390"/>
        </w:trPr>
        <w:tc>
          <w:tcPr>
            <w:tcW w:w="262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00E005B6"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Sub_metering_2</w:t>
            </w:r>
          </w:p>
        </w:tc>
        <w:tc>
          <w:tcPr>
            <w:tcW w:w="1485" w:type="dxa"/>
            <w:tcBorders>
              <w:top w:val="nil"/>
              <w:left w:val="nil"/>
              <w:bottom w:val="single" w:sz="5" w:space="0" w:color="7F7F7F"/>
              <w:right w:val="single" w:sz="5" w:space="0" w:color="7F7F7F"/>
            </w:tcBorders>
            <w:tcMar>
              <w:top w:w="100" w:type="dxa"/>
              <w:left w:w="100" w:type="dxa"/>
              <w:bottom w:w="100" w:type="dxa"/>
              <w:right w:w="100" w:type="dxa"/>
            </w:tcMar>
          </w:tcPr>
          <w:p w14:paraId="2D47B5D7"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float</w:t>
            </w:r>
            <w:proofErr w:type="spellEnd"/>
          </w:p>
        </w:tc>
        <w:tc>
          <w:tcPr>
            <w:tcW w:w="4785" w:type="dxa"/>
            <w:tcBorders>
              <w:top w:val="nil"/>
              <w:left w:val="nil"/>
              <w:bottom w:val="single" w:sz="5" w:space="0" w:color="7F7F7F"/>
              <w:right w:val="single" w:sz="5" w:space="0" w:color="7F7F7F"/>
            </w:tcBorders>
            <w:tcMar>
              <w:top w:w="100" w:type="dxa"/>
              <w:left w:w="100" w:type="dxa"/>
              <w:bottom w:w="100" w:type="dxa"/>
              <w:right w:w="100" w:type="dxa"/>
            </w:tcMar>
          </w:tcPr>
          <w:p w14:paraId="3317BEB7"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Consumo de lavandería en </w:t>
            </w:r>
            <w:proofErr w:type="spellStart"/>
            <w:r w:rsidRPr="00114A9A">
              <w:rPr>
                <w:rFonts w:ascii="Times New Roman" w:eastAsia="Times New Roman" w:hAnsi="Times New Roman" w:cs="Times New Roman"/>
                <w:sz w:val="24"/>
                <w:szCs w:val="24"/>
              </w:rPr>
              <w:t>Wh</w:t>
            </w:r>
            <w:proofErr w:type="spellEnd"/>
            <w:r w:rsidRPr="00114A9A">
              <w:rPr>
                <w:rFonts w:ascii="Times New Roman" w:eastAsia="Times New Roman" w:hAnsi="Times New Roman" w:cs="Times New Roman"/>
                <w:sz w:val="24"/>
                <w:szCs w:val="24"/>
              </w:rPr>
              <w:t>.</w:t>
            </w:r>
          </w:p>
        </w:tc>
      </w:tr>
      <w:tr w:rsidR="0078469D" w:rsidRPr="00114A9A" w14:paraId="19651983" w14:textId="77777777">
        <w:trPr>
          <w:trHeight w:val="390"/>
        </w:trPr>
        <w:tc>
          <w:tcPr>
            <w:tcW w:w="262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5A49648D"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Sub_metering_3</w:t>
            </w:r>
          </w:p>
        </w:tc>
        <w:tc>
          <w:tcPr>
            <w:tcW w:w="1485" w:type="dxa"/>
            <w:tcBorders>
              <w:top w:val="nil"/>
              <w:left w:val="nil"/>
              <w:bottom w:val="single" w:sz="5" w:space="0" w:color="7F7F7F"/>
              <w:right w:val="single" w:sz="5" w:space="0" w:color="7F7F7F"/>
            </w:tcBorders>
            <w:tcMar>
              <w:top w:w="100" w:type="dxa"/>
              <w:left w:w="100" w:type="dxa"/>
              <w:bottom w:w="100" w:type="dxa"/>
              <w:right w:w="100" w:type="dxa"/>
            </w:tcMar>
          </w:tcPr>
          <w:p w14:paraId="4CA351CC"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float</w:t>
            </w:r>
            <w:proofErr w:type="spellEnd"/>
          </w:p>
        </w:tc>
        <w:tc>
          <w:tcPr>
            <w:tcW w:w="4785" w:type="dxa"/>
            <w:tcBorders>
              <w:top w:val="nil"/>
              <w:left w:val="nil"/>
              <w:bottom w:val="single" w:sz="5" w:space="0" w:color="7F7F7F"/>
              <w:right w:val="single" w:sz="5" w:space="0" w:color="7F7F7F"/>
            </w:tcBorders>
            <w:tcMar>
              <w:top w:w="100" w:type="dxa"/>
              <w:left w:w="100" w:type="dxa"/>
              <w:bottom w:w="100" w:type="dxa"/>
              <w:right w:w="100" w:type="dxa"/>
            </w:tcMar>
          </w:tcPr>
          <w:p w14:paraId="3085D5BA"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Consumo de climatización o calefacción en </w:t>
            </w:r>
            <w:proofErr w:type="spellStart"/>
            <w:r w:rsidRPr="00114A9A">
              <w:rPr>
                <w:rFonts w:ascii="Times New Roman" w:eastAsia="Times New Roman" w:hAnsi="Times New Roman" w:cs="Times New Roman"/>
                <w:sz w:val="24"/>
                <w:szCs w:val="24"/>
              </w:rPr>
              <w:t>Wh</w:t>
            </w:r>
            <w:proofErr w:type="spellEnd"/>
            <w:r w:rsidRPr="00114A9A">
              <w:rPr>
                <w:rFonts w:ascii="Times New Roman" w:eastAsia="Times New Roman" w:hAnsi="Times New Roman" w:cs="Times New Roman"/>
                <w:sz w:val="24"/>
                <w:szCs w:val="24"/>
              </w:rPr>
              <w:t>.</w:t>
            </w:r>
          </w:p>
        </w:tc>
      </w:tr>
    </w:tbl>
    <w:p w14:paraId="5690815E"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 </w:t>
      </w:r>
    </w:p>
    <w:p w14:paraId="00BFD7A2" w14:textId="77777777" w:rsidR="0078469D" w:rsidRPr="00114A9A" w:rsidRDefault="00353361" w:rsidP="00114A9A">
      <w:pPr>
        <w:pStyle w:val="Heading2"/>
        <w:keepNext w:val="0"/>
        <w:keepLines w:val="0"/>
        <w:spacing w:before="200" w:after="80" w:line="360" w:lineRule="auto"/>
        <w:rPr>
          <w:rFonts w:ascii="Times New Roman" w:eastAsia="Times New Roman" w:hAnsi="Times New Roman" w:cs="Times New Roman"/>
          <w:b/>
          <w:bCs/>
          <w:sz w:val="34"/>
          <w:szCs w:val="34"/>
        </w:rPr>
      </w:pPr>
      <w:bookmarkStart w:id="10" w:name="_Toc233756722"/>
      <w:r w:rsidRPr="00114A9A">
        <w:rPr>
          <w:rFonts w:ascii="Times New Roman" w:eastAsia="Times New Roman" w:hAnsi="Times New Roman" w:cs="Times New Roman"/>
          <w:b/>
          <w:bCs/>
          <w:sz w:val="34"/>
          <w:szCs w:val="34"/>
        </w:rPr>
        <w:t>2.2 Detección de problemas de calidad</w:t>
      </w:r>
      <w:bookmarkEnd w:id="10"/>
    </w:p>
    <w:p w14:paraId="5AC00537"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El análisis exploratorio y la validación implementada identificaron problemas típicos de un </w:t>
      </w:r>
      <w:proofErr w:type="spellStart"/>
      <w:r w:rsidRPr="00114A9A">
        <w:rPr>
          <w:rFonts w:ascii="Times New Roman" w:eastAsia="Times New Roman" w:hAnsi="Times New Roman" w:cs="Times New Roman"/>
          <w:sz w:val="24"/>
          <w:szCs w:val="24"/>
        </w:rPr>
        <w:t>dataset</w:t>
      </w:r>
      <w:proofErr w:type="spellEnd"/>
      <w:r w:rsidRPr="00114A9A">
        <w:rPr>
          <w:rFonts w:ascii="Times New Roman" w:eastAsia="Times New Roman" w:hAnsi="Times New Roman" w:cs="Times New Roman"/>
          <w:sz w:val="24"/>
          <w:szCs w:val="24"/>
        </w:rPr>
        <w:t xml:space="preserve"> histórico de sensores:</w:t>
      </w:r>
    </w:p>
    <w:p w14:paraId="139504FF" w14:textId="77777777" w:rsidR="0078469D" w:rsidRPr="00114A9A" w:rsidRDefault="00353361" w:rsidP="00114A9A">
      <w:pPr>
        <w:spacing w:after="40" w:line="360" w:lineRule="auto"/>
        <w:ind w:left="500" w:hanging="160"/>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 Valores faltantes codificados </w:t>
      </w:r>
      <w:proofErr w:type="spellStart"/>
      <w:proofErr w:type="gramStart"/>
      <w:r w:rsidRPr="00114A9A">
        <w:rPr>
          <w:rFonts w:ascii="Times New Roman" w:eastAsia="Times New Roman" w:hAnsi="Times New Roman" w:cs="Times New Roman"/>
          <w:sz w:val="24"/>
          <w:szCs w:val="24"/>
        </w:rPr>
        <w:t>como</w:t>
      </w:r>
      <w:proofErr w:type="spellEnd"/>
      <w:r w:rsidRPr="00114A9A">
        <w:rPr>
          <w:rFonts w:ascii="Times New Roman" w:eastAsia="Times New Roman" w:hAnsi="Times New Roman" w:cs="Times New Roman"/>
          <w:sz w:val="24"/>
          <w:szCs w:val="24"/>
        </w:rPr>
        <w:t xml:space="preserve"> ?</w:t>
      </w:r>
      <w:proofErr w:type="gramEnd"/>
      <w:r w:rsidRPr="00114A9A">
        <w:rPr>
          <w:rFonts w:ascii="Times New Roman" w:eastAsia="Times New Roman" w:hAnsi="Times New Roman" w:cs="Times New Roman"/>
          <w:sz w:val="24"/>
          <w:szCs w:val="24"/>
        </w:rPr>
        <w:t xml:space="preserve"> en columnas numéricas.</w:t>
      </w:r>
    </w:p>
    <w:p w14:paraId="56ED6CCC" w14:textId="77777777" w:rsidR="0078469D" w:rsidRPr="00114A9A" w:rsidRDefault="00353361" w:rsidP="00114A9A">
      <w:pPr>
        <w:spacing w:after="40" w:line="360" w:lineRule="auto"/>
        <w:ind w:left="500" w:hanging="160"/>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 Filas con número incorrecto de columnas o valores no </w:t>
      </w:r>
      <w:proofErr w:type="spellStart"/>
      <w:r w:rsidRPr="00114A9A">
        <w:rPr>
          <w:rFonts w:ascii="Times New Roman" w:eastAsia="Times New Roman" w:hAnsi="Times New Roman" w:cs="Times New Roman"/>
          <w:sz w:val="24"/>
          <w:szCs w:val="24"/>
        </w:rPr>
        <w:t>parseables</w:t>
      </w:r>
      <w:proofErr w:type="spellEnd"/>
      <w:r w:rsidRPr="00114A9A">
        <w:rPr>
          <w:rFonts w:ascii="Times New Roman" w:eastAsia="Times New Roman" w:hAnsi="Times New Roman" w:cs="Times New Roman"/>
          <w:sz w:val="24"/>
          <w:szCs w:val="24"/>
        </w:rPr>
        <w:t>.</w:t>
      </w:r>
    </w:p>
    <w:p w14:paraId="6D73B6DB" w14:textId="77777777" w:rsidR="0078469D" w:rsidRPr="00114A9A" w:rsidRDefault="00353361" w:rsidP="00114A9A">
      <w:pPr>
        <w:spacing w:after="40" w:line="360" w:lineRule="auto"/>
        <w:ind w:left="500" w:hanging="160"/>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 </w:t>
      </w:r>
      <w:proofErr w:type="spellStart"/>
      <w:r w:rsidRPr="00114A9A">
        <w:rPr>
          <w:rFonts w:ascii="Times New Roman" w:eastAsia="Times New Roman" w:hAnsi="Times New Roman" w:cs="Times New Roman"/>
          <w:sz w:val="24"/>
          <w:szCs w:val="24"/>
        </w:rPr>
        <w:t>Timestamps</w:t>
      </w:r>
      <w:proofErr w:type="spellEnd"/>
      <w:r w:rsidRPr="00114A9A">
        <w:rPr>
          <w:rFonts w:ascii="Times New Roman" w:eastAsia="Times New Roman" w:hAnsi="Times New Roman" w:cs="Times New Roman"/>
          <w:sz w:val="24"/>
          <w:szCs w:val="24"/>
        </w:rPr>
        <w:t xml:space="preserve"> inválidos cuando Date y Time no forman una fecha válida.</w:t>
      </w:r>
    </w:p>
    <w:p w14:paraId="0B3AED38" w14:textId="77777777" w:rsidR="0078469D" w:rsidRPr="00114A9A" w:rsidRDefault="00353361" w:rsidP="00114A9A">
      <w:pPr>
        <w:spacing w:after="40" w:line="360" w:lineRule="auto"/>
        <w:ind w:left="500" w:hanging="160"/>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 Valores físicamente imposibles, como potencias negativas, voltaje no positivo, intensidad negativa o </w:t>
      </w:r>
      <w:proofErr w:type="spellStart"/>
      <w:r w:rsidRPr="00114A9A">
        <w:rPr>
          <w:rFonts w:ascii="Times New Roman" w:eastAsia="Times New Roman" w:hAnsi="Times New Roman" w:cs="Times New Roman"/>
          <w:sz w:val="24"/>
          <w:szCs w:val="24"/>
        </w:rPr>
        <w:t>submedidores</w:t>
      </w:r>
      <w:proofErr w:type="spellEnd"/>
      <w:r w:rsidRPr="00114A9A">
        <w:rPr>
          <w:rFonts w:ascii="Times New Roman" w:eastAsia="Times New Roman" w:hAnsi="Times New Roman" w:cs="Times New Roman"/>
          <w:sz w:val="24"/>
          <w:szCs w:val="24"/>
        </w:rPr>
        <w:t xml:space="preserve"> negativos.</w:t>
      </w:r>
    </w:p>
    <w:p w14:paraId="6EAB21FB" w14:textId="77777777" w:rsidR="0078469D" w:rsidRPr="00114A9A" w:rsidRDefault="00353361" w:rsidP="00114A9A">
      <w:pPr>
        <w:pStyle w:val="Heading2"/>
        <w:keepNext w:val="0"/>
        <w:keepLines w:val="0"/>
        <w:spacing w:before="200" w:after="80" w:line="360" w:lineRule="auto"/>
        <w:rPr>
          <w:rFonts w:ascii="Times New Roman" w:eastAsia="Times New Roman" w:hAnsi="Times New Roman" w:cs="Times New Roman"/>
          <w:b/>
          <w:bCs/>
          <w:sz w:val="34"/>
          <w:szCs w:val="34"/>
        </w:rPr>
      </w:pPr>
      <w:bookmarkStart w:id="11" w:name="_Toc233756723"/>
      <w:r w:rsidRPr="00114A9A">
        <w:rPr>
          <w:rFonts w:ascii="Times New Roman" w:eastAsia="Times New Roman" w:hAnsi="Times New Roman" w:cs="Times New Roman"/>
          <w:b/>
          <w:bCs/>
          <w:sz w:val="34"/>
          <w:szCs w:val="34"/>
        </w:rPr>
        <w:t>2.3 Reglas de limpieza implementadas</w:t>
      </w:r>
      <w:bookmarkEnd w:id="11"/>
    </w:p>
    <w:p w14:paraId="36439391"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El pipeline de limpieza se implementó en </w:t>
      </w:r>
      <w:proofErr w:type="spellStart"/>
      <w:r w:rsidRPr="00114A9A">
        <w:rPr>
          <w:rFonts w:ascii="Times New Roman" w:eastAsia="Times New Roman" w:hAnsi="Times New Roman" w:cs="Times New Roman"/>
          <w:sz w:val="24"/>
          <w:szCs w:val="24"/>
        </w:rPr>
        <w:t>Go</w:t>
      </w:r>
      <w:proofErr w:type="spellEnd"/>
      <w:r w:rsidRPr="00114A9A">
        <w:rPr>
          <w:rFonts w:ascii="Times New Roman" w:eastAsia="Times New Roman" w:hAnsi="Times New Roman" w:cs="Times New Roman"/>
          <w:sz w:val="24"/>
          <w:szCs w:val="24"/>
        </w:rPr>
        <w:t xml:space="preserve"> con tres etapas: </w:t>
      </w:r>
      <w:proofErr w:type="spellStart"/>
      <w:r w:rsidRPr="00114A9A">
        <w:rPr>
          <w:rFonts w:ascii="Times New Roman" w:eastAsia="Times New Roman" w:hAnsi="Times New Roman" w:cs="Times New Roman"/>
          <w:sz w:val="24"/>
          <w:szCs w:val="24"/>
        </w:rPr>
        <w:t>parse</w:t>
      </w:r>
      <w:proofErr w:type="spellEnd"/>
      <w:r w:rsidRPr="00114A9A">
        <w:rPr>
          <w:rFonts w:ascii="Times New Roman" w:eastAsia="Times New Roman" w:hAnsi="Times New Roman" w:cs="Times New Roman"/>
          <w:sz w:val="24"/>
          <w:szCs w:val="24"/>
        </w:rPr>
        <w:t xml:space="preserve">, </w:t>
      </w:r>
      <w:proofErr w:type="spellStart"/>
      <w:r w:rsidRPr="00114A9A">
        <w:rPr>
          <w:rFonts w:ascii="Times New Roman" w:eastAsia="Times New Roman" w:hAnsi="Times New Roman" w:cs="Times New Roman"/>
          <w:sz w:val="24"/>
          <w:szCs w:val="24"/>
        </w:rPr>
        <w:t>validate</w:t>
      </w:r>
      <w:proofErr w:type="spellEnd"/>
      <w:r w:rsidRPr="00114A9A">
        <w:rPr>
          <w:rFonts w:ascii="Times New Roman" w:eastAsia="Times New Roman" w:hAnsi="Times New Roman" w:cs="Times New Roman"/>
          <w:sz w:val="24"/>
          <w:szCs w:val="24"/>
        </w:rPr>
        <w:t xml:space="preserve"> y </w:t>
      </w:r>
      <w:proofErr w:type="spellStart"/>
      <w:r w:rsidRPr="00114A9A">
        <w:rPr>
          <w:rFonts w:ascii="Times New Roman" w:eastAsia="Times New Roman" w:hAnsi="Times New Roman" w:cs="Times New Roman"/>
          <w:sz w:val="24"/>
          <w:szCs w:val="24"/>
        </w:rPr>
        <w:t>transform</w:t>
      </w:r>
      <w:proofErr w:type="spellEnd"/>
      <w:r w:rsidRPr="00114A9A">
        <w:rPr>
          <w:rFonts w:ascii="Times New Roman" w:eastAsia="Times New Roman" w:hAnsi="Times New Roman" w:cs="Times New Roman"/>
          <w:sz w:val="24"/>
          <w:szCs w:val="24"/>
        </w:rPr>
        <w:t xml:space="preserve">. Cada línea del archivo crudo es procesada de forma segura antes de incorporarse al </w:t>
      </w:r>
      <w:proofErr w:type="spellStart"/>
      <w:r w:rsidRPr="00114A9A">
        <w:rPr>
          <w:rFonts w:ascii="Times New Roman" w:eastAsia="Times New Roman" w:hAnsi="Times New Roman" w:cs="Times New Roman"/>
          <w:sz w:val="24"/>
          <w:szCs w:val="24"/>
        </w:rPr>
        <w:t>dataset</w:t>
      </w:r>
      <w:proofErr w:type="spellEnd"/>
      <w:r w:rsidRPr="00114A9A">
        <w:rPr>
          <w:rFonts w:ascii="Times New Roman" w:eastAsia="Times New Roman" w:hAnsi="Times New Roman" w:cs="Times New Roman"/>
          <w:sz w:val="24"/>
          <w:szCs w:val="24"/>
        </w:rPr>
        <w:t xml:space="preserve"> limpio.</w:t>
      </w:r>
    </w:p>
    <w:tbl>
      <w:tblPr>
        <w:tblStyle w:val="a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7065"/>
      </w:tblGrid>
      <w:tr w:rsidR="0078469D" w:rsidRPr="00114A9A" w14:paraId="6D951514" w14:textId="77777777">
        <w:trPr>
          <w:trHeight w:val="420"/>
        </w:trPr>
        <w:tc>
          <w:tcPr>
            <w:tcW w:w="1830" w:type="dxa"/>
            <w:tcBorders>
              <w:top w:val="single" w:sz="5" w:space="0" w:color="7F7F7F"/>
              <w:left w:val="single" w:sz="5" w:space="0" w:color="7F7F7F"/>
              <w:bottom w:val="single" w:sz="5" w:space="0" w:color="7F7F7F"/>
              <w:right w:val="single" w:sz="5" w:space="0" w:color="7F7F7F"/>
            </w:tcBorders>
            <w:shd w:val="clear" w:color="auto" w:fill="FFFFFF"/>
            <w:tcMar>
              <w:top w:w="100" w:type="dxa"/>
              <w:left w:w="100" w:type="dxa"/>
              <w:bottom w:w="100" w:type="dxa"/>
              <w:right w:w="100" w:type="dxa"/>
            </w:tcMar>
          </w:tcPr>
          <w:p w14:paraId="59810567"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Etapa</w:t>
            </w:r>
          </w:p>
        </w:tc>
        <w:tc>
          <w:tcPr>
            <w:tcW w:w="7065"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45B9378E"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Reglas principales</w:t>
            </w:r>
          </w:p>
        </w:tc>
      </w:tr>
      <w:tr w:rsidR="0078469D" w:rsidRPr="00114A9A" w14:paraId="3EEC3DDC" w14:textId="77777777">
        <w:trPr>
          <w:trHeight w:val="630"/>
        </w:trPr>
        <w:tc>
          <w:tcPr>
            <w:tcW w:w="183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0B569FF2"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parse</w:t>
            </w:r>
            <w:proofErr w:type="spellEnd"/>
          </w:p>
        </w:tc>
        <w:tc>
          <w:tcPr>
            <w:tcW w:w="7065" w:type="dxa"/>
            <w:tcBorders>
              <w:top w:val="nil"/>
              <w:left w:val="nil"/>
              <w:bottom w:val="single" w:sz="5" w:space="0" w:color="7F7F7F"/>
              <w:right w:val="single" w:sz="5" w:space="0" w:color="7F7F7F"/>
            </w:tcBorders>
            <w:tcMar>
              <w:top w:w="100" w:type="dxa"/>
              <w:left w:w="100" w:type="dxa"/>
              <w:bottom w:w="100" w:type="dxa"/>
              <w:right w:w="100" w:type="dxa"/>
            </w:tcMar>
          </w:tcPr>
          <w:p w14:paraId="1542CE2C"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Dividir por punto y coma; verificar 9 campos; </w:t>
            </w:r>
            <w:proofErr w:type="spellStart"/>
            <w:r w:rsidRPr="00114A9A">
              <w:rPr>
                <w:rFonts w:ascii="Times New Roman" w:eastAsia="Times New Roman" w:hAnsi="Times New Roman" w:cs="Times New Roman"/>
                <w:sz w:val="24"/>
                <w:szCs w:val="24"/>
              </w:rPr>
              <w:t>parsear</w:t>
            </w:r>
            <w:proofErr w:type="spellEnd"/>
            <w:r w:rsidRPr="00114A9A">
              <w:rPr>
                <w:rFonts w:ascii="Times New Roman" w:eastAsia="Times New Roman" w:hAnsi="Times New Roman" w:cs="Times New Roman"/>
                <w:sz w:val="24"/>
                <w:szCs w:val="24"/>
              </w:rPr>
              <w:t xml:space="preserve"> Date y Time; convertir columnas numéricas; marcar valores faltantes.</w:t>
            </w:r>
          </w:p>
        </w:tc>
      </w:tr>
      <w:tr w:rsidR="0078469D" w:rsidRPr="00114A9A" w14:paraId="092ACFC2" w14:textId="77777777">
        <w:trPr>
          <w:trHeight w:val="630"/>
        </w:trPr>
        <w:tc>
          <w:tcPr>
            <w:tcW w:w="183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080DEC87"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validate</w:t>
            </w:r>
            <w:proofErr w:type="spellEnd"/>
          </w:p>
        </w:tc>
        <w:tc>
          <w:tcPr>
            <w:tcW w:w="7065" w:type="dxa"/>
            <w:tcBorders>
              <w:top w:val="nil"/>
              <w:left w:val="nil"/>
              <w:bottom w:val="single" w:sz="5" w:space="0" w:color="7F7F7F"/>
              <w:right w:val="single" w:sz="5" w:space="0" w:color="7F7F7F"/>
            </w:tcBorders>
            <w:tcMar>
              <w:top w:w="100" w:type="dxa"/>
              <w:left w:w="100" w:type="dxa"/>
              <w:bottom w:w="100" w:type="dxa"/>
              <w:right w:w="100" w:type="dxa"/>
            </w:tcMar>
          </w:tcPr>
          <w:p w14:paraId="1937B516"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Descartar filas con valores faltantes, </w:t>
            </w:r>
            <w:proofErr w:type="spellStart"/>
            <w:r w:rsidRPr="00114A9A">
              <w:rPr>
                <w:rFonts w:ascii="Times New Roman" w:eastAsia="Times New Roman" w:hAnsi="Times New Roman" w:cs="Times New Roman"/>
                <w:sz w:val="24"/>
                <w:szCs w:val="24"/>
              </w:rPr>
              <w:t>timestamp</w:t>
            </w:r>
            <w:proofErr w:type="spellEnd"/>
            <w:r w:rsidRPr="00114A9A">
              <w:rPr>
                <w:rFonts w:ascii="Times New Roman" w:eastAsia="Times New Roman" w:hAnsi="Times New Roman" w:cs="Times New Roman"/>
                <w:sz w:val="24"/>
                <w:szCs w:val="24"/>
              </w:rPr>
              <w:t xml:space="preserve"> inválido, potencias negativas, voltaje no positivo, intensidad negativa o </w:t>
            </w:r>
            <w:proofErr w:type="spellStart"/>
            <w:r w:rsidRPr="00114A9A">
              <w:rPr>
                <w:rFonts w:ascii="Times New Roman" w:eastAsia="Times New Roman" w:hAnsi="Times New Roman" w:cs="Times New Roman"/>
                <w:sz w:val="24"/>
                <w:szCs w:val="24"/>
              </w:rPr>
              <w:t>submedidores</w:t>
            </w:r>
            <w:proofErr w:type="spellEnd"/>
            <w:r w:rsidRPr="00114A9A">
              <w:rPr>
                <w:rFonts w:ascii="Times New Roman" w:eastAsia="Times New Roman" w:hAnsi="Times New Roman" w:cs="Times New Roman"/>
                <w:sz w:val="24"/>
                <w:szCs w:val="24"/>
              </w:rPr>
              <w:t xml:space="preserve"> negativos.</w:t>
            </w:r>
          </w:p>
        </w:tc>
      </w:tr>
      <w:tr w:rsidR="0078469D" w:rsidRPr="00114A9A" w14:paraId="4E18A74F" w14:textId="77777777">
        <w:trPr>
          <w:trHeight w:val="630"/>
        </w:trPr>
        <w:tc>
          <w:tcPr>
            <w:tcW w:w="183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4A70F2E2"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lastRenderedPageBreak/>
              <w:t>transform</w:t>
            </w:r>
            <w:proofErr w:type="spellEnd"/>
          </w:p>
        </w:tc>
        <w:tc>
          <w:tcPr>
            <w:tcW w:w="7065" w:type="dxa"/>
            <w:tcBorders>
              <w:top w:val="nil"/>
              <w:left w:val="nil"/>
              <w:bottom w:val="single" w:sz="5" w:space="0" w:color="7F7F7F"/>
              <w:right w:val="single" w:sz="5" w:space="0" w:color="7F7F7F"/>
            </w:tcBorders>
            <w:tcMar>
              <w:top w:w="100" w:type="dxa"/>
              <w:left w:w="100" w:type="dxa"/>
              <w:bottom w:w="100" w:type="dxa"/>
              <w:right w:w="100" w:type="dxa"/>
            </w:tcMar>
          </w:tcPr>
          <w:p w14:paraId="6A22A4C9"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Derivar Hour, </w:t>
            </w:r>
            <w:proofErr w:type="spellStart"/>
            <w:r w:rsidRPr="00114A9A">
              <w:rPr>
                <w:rFonts w:ascii="Times New Roman" w:eastAsia="Times New Roman" w:hAnsi="Times New Roman" w:cs="Times New Roman"/>
                <w:sz w:val="24"/>
                <w:szCs w:val="24"/>
              </w:rPr>
              <w:t>DayOfWeek</w:t>
            </w:r>
            <w:proofErr w:type="spellEnd"/>
            <w:r w:rsidRPr="00114A9A">
              <w:rPr>
                <w:rFonts w:ascii="Times New Roman" w:eastAsia="Times New Roman" w:hAnsi="Times New Roman" w:cs="Times New Roman"/>
                <w:sz w:val="24"/>
                <w:szCs w:val="24"/>
              </w:rPr>
              <w:t xml:space="preserve">, </w:t>
            </w:r>
            <w:proofErr w:type="spellStart"/>
            <w:r w:rsidRPr="00114A9A">
              <w:rPr>
                <w:rFonts w:ascii="Times New Roman" w:eastAsia="Times New Roman" w:hAnsi="Times New Roman" w:cs="Times New Roman"/>
                <w:sz w:val="24"/>
                <w:szCs w:val="24"/>
              </w:rPr>
              <w:t>Month</w:t>
            </w:r>
            <w:proofErr w:type="spellEnd"/>
            <w:r w:rsidRPr="00114A9A">
              <w:rPr>
                <w:rFonts w:ascii="Times New Roman" w:eastAsia="Times New Roman" w:hAnsi="Times New Roman" w:cs="Times New Roman"/>
                <w:sz w:val="24"/>
                <w:szCs w:val="24"/>
              </w:rPr>
              <w:t xml:space="preserve">, </w:t>
            </w:r>
            <w:proofErr w:type="spellStart"/>
            <w:r w:rsidRPr="00114A9A">
              <w:rPr>
                <w:rFonts w:ascii="Times New Roman" w:eastAsia="Times New Roman" w:hAnsi="Times New Roman" w:cs="Times New Roman"/>
                <w:sz w:val="24"/>
                <w:szCs w:val="24"/>
              </w:rPr>
              <w:t>SubMeteringTotal</w:t>
            </w:r>
            <w:proofErr w:type="spellEnd"/>
            <w:r w:rsidRPr="00114A9A">
              <w:rPr>
                <w:rFonts w:ascii="Times New Roman" w:eastAsia="Times New Roman" w:hAnsi="Times New Roman" w:cs="Times New Roman"/>
                <w:sz w:val="24"/>
                <w:szCs w:val="24"/>
              </w:rPr>
              <w:t xml:space="preserve">, </w:t>
            </w:r>
            <w:proofErr w:type="spellStart"/>
            <w:r w:rsidRPr="00114A9A">
              <w:rPr>
                <w:rFonts w:ascii="Times New Roman" w:eastAsia="Times New Roman" w:hAnsi="Times New Roman" w:cs="Times New Roman"/>
                <w:sz w:val="24"/>
                <w:szCs w:val="24"/>
              </w:rPr>
              <w:t>OtherConsumption</w:t>
            </w:r>
            <w:proofErr w:type="spellEnd"/>
            <w:r w:rsidRPr="00114A9A">
              <w:rPr>
                <w:rFonts w:ascii="Times New Roman" w:eastAsia="Times New Roman" w:hAnsi="Times New Roman" w:cs="Times New Roman"/>
                <w:sz w:val="24"/>
                <w:szCs w:val="24"/>
              </w:rPr>
              <w:t xml:space="preserve"> y variables de alto consumo.</w:t>
            </w:r>
          </w:p>
        </w:tc>
      </w:tr>
    </w:tbl>
    <w:p w14:paraId="22D757F2"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 </w:t>
      </w:r>
    </w:p>
    <w:p w14:paraId="3A559503" w14:textId="77777777" w:rsidR="0078469D" w:rsidRPr="00114A9A" w:rsidRDefault="00353361" w:rsidP="00114A9A">
      <w:pPr>
        <w:pStyle w:val="Heading2"/>
        <w:keepNext w:val="0"/>
        <w:keepLines w:val="0"/>
        <w:spacing w:before="200" w:after="80" w:line="360" w:lineRule="auto"/>
        <w:rPr>
          <w:rFonts w:ascii="Times New Roman" w:eastAsia="Times New Roman" w:hAnsi="Times New Roman" w:cs="Times New Roman"/>
          <w:b/>
          <w:bCs/>
          <w:sz w:val="34"/>
          <w:szCs w:val="34"/>
        </w:rPr>
      </w:pPr>
      <w:bookmarkStart w:id="12" w:name="_Toc233756724"/>
      <w:r w:rsidRPr="00114A9A">
        <w:rPr>
          <w:rFonts w:ascii="Times New Roman" w:eastAsia="Times New Roman" w:hAnsi="Times New Roman" w:cs="Times New Roman"/>
          <w:b/>
          <w:bCs/>
          <w:sz w:val="34"/>
          <w:szCs w:val="34"/>
        </w:rPr>
        <w:t>2.4 Generación del objetivo predictivo</w:t>
      </w:r>
      <w:bookmarkEnd w:id="12"/>
    </w:p>
    <w:p w14:paraId="0042737A"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La etiqueta de entrenamiento no describe únicamente el estado actual. Para cada punto temporal válido se toma una historia de 15 minutos y se revisan los 30 minutos posteriores. La etiqueta FutureSustainedHighConsumption30m vale 1 cuando al menos 10 de esos 30 minutos futuros superan 1.528 kW.</w:t>
      </w:r>
    </w:p>
    <w:tbl>
      <w:tblPr>
        <w:tblStyle w:val="a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65"/>
        <w:gridCol w:w="6030"/>
      </w:tblGrid>
      <w:tr w:rsidR="0078469D" w:rsidRPr="00114A9A" w14:paraId="74948E9E" w14:textId="77777777">
        <w:trPr>
          <w:trHeight w:val="420"/>
        </w:trPr>
        <w:tc>
          <w:tcPr>
            <w:tcW w:w="2865" w:type="dxa"/>
            <w:tcBorders>
              <w:top w:val="single" w:sz="5" w:space="0" w:color="7F7F7F"/>
              <w:left w:val="single" w:sz="5" w:space="0" w:color="7F7F7F"/>
              <w:bottom w:val="single" w:sz="5" w:space="0" w:color="7F7F7F"/>
              <w:right w:val="single" w:sz="5" w:space="0" w:color="7F7F7F"/>
            </w:tcBorders>
            <w:shd w:val="clear" w:color="auto" w:fill="FFFFFF"/>
            <w:tcMar>
              <w:top w:w="100" w:type="dxa"/>
              <w:left w:w="100" w:type="dxa"/>
              <w:bottom w:w="100" w:type="dxa"/>
              <w:right w:w="100" w:type="dxa"/>
            </w:tcMar>
          </w:tcPr>
          <w:p w14:paraId="1054CB91"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Parámetro</w:t>
            </w:r>
          </w:p>
        </w:tc>
        <w:tc>
          <w:tcPr>
            <w:tcW w:w="6030"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20122EA7"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Valor</w:t>
            </w:r>
          </w:p>
        </w:tc>
      </w:tr>
      <w:tr w:rsidR="0078469D" w:rsidRPr="00114A9A" w14:paraId="78471D03" w14:textId="77777777">
        <w:trPr>
          <w:trHeight w:val="420"/>
        </w:trPr>
        <w:tc>
          <w:tcPr>
            <w:tcW w:w="286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02304088"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Historia usada como input</w:t>
            </w:r>
          </w:p>
        </w:tc>
        <w:tc>
          <w:tcPr>
            <w:tcW w:w="6030" w:type="dxa"/>
            <w:tcBorders>
              <w:top w:val="nil"/>
              <w:left w:val="nil"/>
              <w:bottom w:val="single" w:sz="5" w:space="0" w:color="7F7F7F"/>
              <w:right w:val="single" w:sz="5" w:space="0" w:color="7F7F7F"/>
            </w:tcBorders>
            <w:tcMar>
              <w:top w:w="100" w:type="dxa"/>
              <w:left w:w="100" w:type="dxa"/>
              <w:bottom w:w="100" w:type="dxa"/>
              <w:right w:w="100" w:type="dxa"/>
            </w:tcMar>
          </w:tcPr>
          <w:p w14:paraId="10286213"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15 lecturas consecutivas, una por minuto.</w:t>
            </w:r>
          </w:p>
        </w:tc>
      </w:tr>
      <w:tr w:rsidR="0078469D" w:rsidRPr="00114A9A" w14:paraId="15AD9696" w14:textId="77777777">
        <w:trPr>
          <w:trHeight w:val="420"/>
        </w:trPr>
        <w:tc>
          <w:tcPr>
            <w:tcW w:w="286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5B30F014"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Horizonte de predicción</w:t>
            </w:r>
          </w:p>
        </w:tc>
        <w:tc>
          <w:tcPr>
            <w:tcW w:w="6030" w:type="dxa"/>
            <w:tcBorders>
              <w:top w:val="nil"/>
              <w:left w:val="nil"/>
              <w:bottom w:val="single" w:sz="5" w:space="0" w:color="7F7F7F"/>
              <w:right w:val="single" w:sz="5" w:space="0" w:color="7F7F7F"/>
            </w:tcBorders>
            <w:tcMar>
              <w:top w:w="100" w:type="dxa"/>
              <w:left w:w="100" w:type="dxa"/>
              <w:bottom w:w="100" w:type="dxa"/>
              <w:right w:w="100" w:type="dxa"/>
            </w:tcMar>
          </w:tcPr>
          <w:p w14:paraId="7F770FFF"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30 minutos.</w:t>
            </w:r>
          </w:p>
        </w:tc>
      </w:tr>
      <w:tr w:rsidR="0078469D" w:rsidRPr="00114A9A" w14:paraId="0C66D479" w14:textId="77777777">
        <w:trPr>
          <w:trHeight w:val="420"/>
        </w:trPr>
        <w:tc>
          <w:tcPr>
            <w:tcW w:w="286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3F76B02A"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Criterio de consumo alto</w:t>
            </w:r>
          </w:p>
        </w:tc>
        <w:tc>
          <w:tcPr>
            <w:tcW w:w="6030" w:type="dxa"/>
            <w:tcBorders>
              <w:top w:val="nil"/>
              <w:left w:val="nil"/>
              <w:bottom w:val="single" w:sz="5" w:space="0" w:color="7F7F7F"/>
              <w:right w:val="single" w:sz="5" w:space="0" w:color="7F7F7F"/>
            </w:tcBorders>
            <w:tcMar>
              <w:top w:w="100" w:type="dxa"/>
              <w:left w:w="100" w:type="dxa"/>
              <w:bottom w:w="100" w:type="dxa"/>
              <w:right w:w="100" w:type="dxa"/>
            </w:tcMar>
          </w:tcPr>
          <w:p w14:paraId="47511386"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Global_active_power</w:t>
            </w:r>
            <w:proofErr w:type="spellEnd"/>
            <w:r w:rsidRPr="00114A9A">
              <w:rPr>
                <w:rFonts w:ascii="Times New Roman" w:eastAsia="Times New Roman" w:hAnsi="Times New Roman" w:cs="Times New Roman"/>
                <w:sz w:val="24"/>
                <w:szCs w:val="24"/>
              </w:rPr>
              <w:t xml:space="preserve"> &gt;= 1.528 kW.</w:t>
            </w:r>
          </w:p>
        </w:tc>
      </w:tr>
      <w:tr w:rsidR="0078469D" w:rsidRPr="00114A9A" w14:paraId="7571EC5B" w14:textId="77777777">
        <w:trPr>
          <w:trHeight w:val="420"/>
        </w:trPr>
        <w:tc>
          <w:tcPr>
            <w:tcW w:w="286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5FF1E2CC"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Criterio de evento futuro</w:t>
            </w:r>
          </w:p>
        </w:tc>
        <w:tc>
          <w:tcPr>
            <w:tcW w:w="6030" w:type="dxa"/>
            <w:tcBorders>
              <w:top w:val="nil"/>
              <w:left w:val="nil"/>
              <w:bottom w:val="single" w:sz="5" w:space="0" w:color="7F7F7F"/>
              <w:right w:val="single" w:sz="5" w:space="0" w:color="7F7F7F"/>
            </w:tcBorders>
            <w:tcMar>
              <w:top w:w="100" w:type="dxa"/>
              <w:left w:w="100" w:type="dxa"/>
              <w:bottom w:w="100" w:type="dxa"/>
              <w:right w:w="100" w:type="dxa"/>
            </w:tcMar>
          </w:tcPr>
          <w:p w14:paraId="5D9698D4"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Al menos 10 minutos altos dentro de los próximos 30.</w:t>
            </w:r>
          </w:p>
        </w:tc>
      </w:tr>
      <w:tr w:rsidR="0078469D" w:rsidRPr="00114A9A" w14:paraId="1E534FF2" w14:textId="77777777">
        <w:trPr>
          <w:trHeight w:val="420"/>
        </w:trPr>
        <w:tc>
          <w:tcPr>
            <w:tcW w:w="286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2E855C1E"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Split</w:t>
            </w:r>
          </w:p>
        </w:tc>
        <w:tc>
          <w:tcPr>
            <w:tcW w:w="6030" w:type="dxa"/>
            <w:tcBorders>
              <w:top w:val="nil"/>
              <w:left w:val="nil"/>
              <w:bottom w:val="single" w:sz="5" w:space="0" w:color="7F7F7F"/>
              <w:right w:val="single" w:sz="5" w:space="0" w:color="7F7F7F"/>
            </w:tcBorders>
            <w:tcMar>
              <w:top w:w="100" w:type="dxa"/>
              <w:left w:w="100" w:type="dxa"/>
              <w:bottom w:w="100" w:type="dxa"/>
              <w:right w:w="100" w:type="dxa"/>
            </w:tcMar>
          </w:tcPr>
          <w:p w14:paraId="4D2BA485"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80% temporal para entrenamiento y 20% temporal para prueba.</w:t>
            </w:r>
          </w:p>
        </w:tc>
      </w:tr>
    </w:tbl>
    <w:p w14:paraId="7D2EB148"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 </w:t>
      </w:r>
    </w:p>
    <w:p w14:paraId="0354041B" w14:textId="77777777" w:rsidR="0078469D" w:rsidRPr="00114A9A" w:rsidRDefault="00353361" w:rsidP="00114A9A">
      <w:pPr>
        <w:pStyle w:val="Heading2"/>
        <w:keepNext w:val="0"/>
        <w:keepLines w:val="0"/>
        <w:spacing w:before="200" w:after="80" w:line="360" w:lineRule="auto"/>
        <w:rPr>
          <w:rFonts w:ascii="Times New Roman" w:eastAsia="Times New Roman" w:hAnsi="Times New Roman" w:cs="Times New Roman"/>
          <w:b/>
          <w:bCs/>
          <w:sz w:val="34"/>
          <w:szCs w:val="34"/>
        </w:rPr>
      </w:pPr>
      <w:bookmarkStart w:id="13" w:name="_Toc233756725"/>
      <w:r w:rsidRPr="00114A9A">
        <w:rPr>
          <w:rFonts w:ascii="Times New Roman" w:eastAsia="Times New Roman" w:hAnsi="Times New Roman" w:cs="Times New Roman"/>
          <w:b/>
          <w:bCs/>
          <w:sz w:val="34"/>
          <w:szCs w:val="34"/>
        </w:rPr>
        <w:t>2.5 Artefactos generados</w:t>
      </w:r>
      <w:bookmarkEnd w:id="13"/>
    </w:p>
    <w:tbl>
      <w:tblPr>
        <w:tblStyle w:val="a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95"/>
        <w:gridCol w:w="5700"/>
      </w:tblGrid>
      <w:tr w:rsidR="0078469D" w:rsidRPr="00114A9A" w14:paraId="36D5F712" w14:textId="77777777">
        <w:trPr>
          <w:trHeight w:val="420"/>
        </w:trPr>
        <w:tc>
          <w:tcPr>
            <w:tcW w:w="3195" w:type="dxa"/>
            <w:tcBorders>
              <w:top w:val="single" w:sz="5" w:space="0" w:color="7F7F7F"/>
              <w:left w:val="single" w:sz="5" w:space="0" w:color="7F7F7F"/>
              <w:bottom w:val="single" w:sz="5" w:space="0" w:color="7F7F7F"/>
              <w:right w:val="single" w:sz="5" w:space="0" w:color="7F7F7F"/>
            </w:tcBorders>
            <w:shd w:val="clear" w:color="auto" w:fill="FFFFFF"/>
            <w:tcMar>
              <w:top w:w="100" w:type="dxa"/>
              <w:left w:w="100" w:type="dxa"/>
              <w:bottom w:w="100" w:type="dxa"/>
              <w:right w:w="100" w:type="dxa"/>
            </w:tcMar>
          </w:tcPr>
          <w:p w14:paraId="492E377B"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Archivo</w:t>
            </w:r>
          </w:p>
        </w:tc>
        <w:tc>
          <w:tcPr>
            <w:tcW w:w="5700"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0D1341F4"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Función</w:t>
            </w:r>
          </w:p>
        </w:tc>
      </w:tr>
      <w:tr w:rsidR="0078469D" w:rsidRPr="00114A9A" w14:paraId="3A4BDC99" w14:textId="77777777">
        <w:trPr>
          <w:trHeight w:val="420"/>
        </w:trPr>
        <w:tc>
          <w:tcPr>
            <w:tcW w:w="319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497447AD"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processed_data.csv</w:t>
            </w:r>
          </w:p>
        </w:tc>
        <w:tc>
          <w:tcPr>
            <w:tcW w:w="5700" w:type="dxa"/>
            <w:tcBorders>
              <w:top w:val="nil"/>
              <w:left w:val="nil"/>
              <w:bottom w:val="single" w:sz="5" w:space="0" w:color="7F7F7F"/>
              <w:right w:val="single" w:sz="5" w:space="0" w:color="7F7F7F"/>
            </w:tcBorders>
            <w:tcMar>
              <w:top w:w="100" w:type="dxa"/>
              <w:left w:w="100" w:type="dxa"/>
              <w:bottom w:w="100" w:type="dxa"/>
              <w:right w:w="100" w:type="dxa"/>
            </w:tcMar>
          </w:tcPr>
          <w:p w14:paraId="0CEEA565"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Dataset</w:t>
            </w:r>
            <w:proofErr w:type="spellEnd"/>
            <w:r w:rsidRPr="00114A9A">
              <w:rPr>
                <w:rFonts w:ascii="Times New Roman" w:eastAsia="Times New Roman" w:hAnsi="Times New Roman" w:cs="Times New Roman"/>
                <w:sz w:val="24"/>
                <w:szCs w:val="24"/>
              </w:rPr>
              <w:t xml:space="preserve"> limpio completo.</w:t>
            </w:r>
          </w:p>
        </w:tc>
      </w:tr>
      <w:tr w:rsidR="0078469D" w:rsidRPr="00114A9A" w14:paraId="08F4516F" w14:textId="77777777">
        <w:trPr>
          <w:trHeight w:val="420"/>
        </w:trPr>
        <w:tc>
          <w:tcPr>
            <w:tcW w:w="319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0B5AA94F"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forecast_training.csv</w:t>
            </w:r>
          </w:p>
        </w:tc>
        <w:tc>
          <w:tcPr>
            <w:tcW w:w="5700" w:type="dxa"/>
            <w:tcBorders>
              <w:top w:val="nil"/>
              <w:left w:val="nil"/>
              <w:bottom w:val="single" w:sz="5" w:space="0" w:color="7F7F7F"/>
              <w:right w:val="single" w:sz="5" w:space="0" w:color="7F7F7F"/>
            </w:tcBorders>
            <w:tcMar>
              <w:top w:w="100" w:type="dxa"/>
              <w:left w:w="100" w:type="dxa"/>
              <w:bottom w:w="100" w:type="dxa"/>
              <w:right w:w="100" w:type="dxa"/>
            </w:tcMar>
          </w:tcPr>
          <w:p w14:paraId="301DF95E"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Ventanas temporales usadas para entrenamiento.</w:t>
            </w:r>
          </w:p>
        </w:tc>
      </w:tr>
      <w:tr w:rsidR="0078469D" w:rsidRPr="00114A9A" w14:paraId="2D92179F" w14:textId="77777777">
        <w:trPr>
          <w:trHeight w:val="420"/>
        </w:trPr>
        <w:tc>
          <w:tcPr>
            <w:tcW w:w="319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1FE4D157"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forecast_test.csv</w:t>
            </w:r>
          </w:p>
        </w:tc>
        <w:tc>
          <w:tcPr>
            <w:tcW w:w="5700" w:type="dxa"/>
            <w:tcBorders>
              <w:top w:val="nil"/>
              <w:left w:val="nil"/>
              <w:bottom w:val="single" w:sz="5" w:space="0" w:color="7F7F7F"/>
              <w:right w:val="single" w:sz="5" w:space="0" w:color="7F7F7F"/>
            </w:tcBorders>
            <w:tcMar>
              <w:top w:w="100" w:type="dxa"/>
              <w:left w:w="100" w:type="dxa"/>
              <w:bottom w:w="100" w:type="dxa"/>
              <w:right w:w="100" w:type="dxa"/>
            </w:tcMar>
          </w:tcPr>
          <w:p w14:paraId="283FAB0F"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Ventanas temporales usadas para evaluación final.</w:t>
            </w:r>
          </w:p>
        </w:tc>
      </w:tr>
      <w:tr w:rsidR="0078469D" w:rsidRPr="00114A9A" w14:paraId="35078CA4" w14:textId="77777777">
        <w:trPr>
          <w:trHeight w:val="420"/>
        </w:trPr>
        <w:tc>
          <w:tcPr>
            <w:tcW w:w="319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58A0F8F1"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forecast_</w:t>
            </w:r>
            <w:proofErr w:type="gramStart"/>
            <w:r w:rsidRPr="00114A9A">
              <w:rPr>
                <w:rFonts w:ascii="Times New Roman" w:eastAsia="Times New Roman" w:hAnsi="Times New Roman" w:cs="Times New Roman"/>
                <w:sz w:val="24"/>
                <w:szCs w:val="24"/>
              </w:rPr>
              <w:t>model.json</w:t>
            </w:r>
            <w:proofErr w:type="spellEnd"/>
            <w:proofErr w:type="gramEnd"/>
          </w:p>
        </w:tc>
        <w:tc>
          <w:tcPr>
            <w:tcW w:w="5700" w:type="dxa"/>
            <w:tcBorders>
              <w:top w:val="nil"/>
              <w:left w:val="nil"/>
              <w:bottom w:val="single" w:sz="5" w:space="0" w:color="7F7F7F"/>
              <w:right w:val="single" w:sz="5" w:space="0" w:color="7F7F7F"/>
            </w:tcBorders>
            <w:tcMar>
              <w:top w:w="100" w:type="dxa"/>
              <w:left w:w="100" w:type="dxa"/>
              <w:bottom w:w="100" w:type="dxa"/>
              <w:right w:w="100" w:type="dxa"/>
            </w:tcMar>
          </w:tcPr>
          <w:p w14:paraId="327B08A6"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Modelo entrenado, pesos, </w:t>
            </w:r>
            <w:proofErr w:type="spellStart"/>
            <w:r w:rsidRPr="00114A9A">
              <w:rPr>
                <w:rFonts w:ascii="Times New Roman" w:eastAsia="Times New Roman" w:hAnsi="Times New Roman" w:cs="Times New Roman"/>
                <w:sz w:val="24"/>
                <w:szCs w:val="24"/>
              </w:rPr>
              <w:t>features</w:t>
            </w:r>
            <w:proofErr w:type="spellEnd"/>
            <w:r w:rsidRPr="00114A9A">
              <w:rPr>
                <w:rFonts w:ascii="Times New Roman" w:eastAsia="Times New Roman" w:hAnsi="Times New Roman" w:cs="Times New Roman"/>
                <w:sz w:val="24"/>
                <w:szCs w:val="24"/>
              </w:rPr>
              <w:t>, umbral y métricas.</w:t>
            </w:r>
          </w:p>
        </w:tc>
      </w:tr>
      <w:tr w:rsidR="0078469D" w:rsidRPr="00114A9A" w14:paraId="03F16448" w14:textId="77777777">
        <w:trPr>
          <w:trHeight w:val="420"/>
        </w:trPr>
        <w:tc>
          <w:tcPr>
            <w:tcW w:w="319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7DAB3C3A"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sustainability_</w:t>
            </w:r>
            <w:proofErr w:type="gramStart"/>
            <w:r w:rsidRPr="00114A9A">
              <w:rPr>
                <w:rFonts w:ascii="Times New Roman" w:eastAsia="Times New Roman" w:hAnsi="Times New Roman" w:cs="Times New Roman"/>
                <w:sz w:val="24"/>
                <w:szCs w:val="24"/>
              </w:rPr>
              <w:t>report.json</w:t>
            </w:r>
            <w:proofErr w:type="spellEnd"/>
            <w:proofErr w:type="gramEnd"/>
          </w:p>
        </w:tc>
        <w:tc>
          <w:tcPr>
            <w:tcW w:w="5700" w:type="dxa"/>
            <w:tcBorders>
              <w:top w:val="nil"/>
              <w:left w:val="nil"/>
              <w:bottom w:val="single" w:sz="5" w:space="0" w:color="7F7F7F"/>
              <w:right w:val="single" w:sz="5" w:space="0" w:color="7F7F7F"/>
            </w:tcBorders>
            <w:tcMar>
              <w:top w:w="100" w:type="dxa"/>
              <w:left w:w="100" w:type="dxa"/>
              <w:bottom w:w="100" w:type="dxa"/>
              <w:right w:w="100" w:type="dxa"/>
            </w:tcMar>
          </w:tcPr>
          <w:p w14:paraId="2D32764E"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Patrones horarios, semanales, estacionales y recomendaciones.</w:t>
            </w:r>
          </w:p>
        </w:tc>
      </w:tr>
    </w:tbl>
    <w:p w14:paraId="5EA0DEBE"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 </w:t>
      </w:r>
    </w:p>
    <w:p w14:paraId="5C8E0EE4" w14:textId="77777777" w:rsidR="0078469D" w:rsidRPr="00114A9A" w:rsidRDefault="00353361" w:rsidP="00114A9A">
      <w:pPr>
        <w:pStyle w:val="Heading2"/>
        <w:keepNext w:val="0"/>
        <w:keepLines w:val="0"/>
        <w:spacing w:before="200" w:after="80" w:line="360" w:lineRule="auto"/>
        <w:rPr>
          <w:rFonts w:ascii="Times New Roman" w:eastAsia="Times New Roman" w:hAnsi="Times New Roman" w:cs="Times New Roman"/>
          <w:b/>
          <w:bCs/>
          <w:sz w:val="34"/>
          <w:szCs w:val="34"/>
        </w:rPr>
      </w:pPr>
      <w:bookmarkStart w:id="14" w:name="_Toc233756726"/>
      <w:r w:rsidRPr="00114A9A">
        <w:rPr>
          <w:rFonts w:ascii="Times New Roman" w:eastAsia="Times New Roman" w:hAnsi="Times New Roman" w:cs="Times New Roman"/>
          <w:b/>
          <w:bCs/>
          <w:sz w:val="34"/>
          <w:szCs w:val="34"/>
        </w:rPr>
        <w:lastRenderedPageBreak/>
        <w:t>2.6 Estadísticas de limpieza</w:t>
      </w:r>
      <w:bookmarkEnd w:id="14"/>
    </w:p>
    <w:p w14:paraId="50DE21EF"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En la corrida validada se leyeron 2,075,259 filas. De ellas, 2,049,280 superaron las etapas de </w:t>
      </w:r>
      <w:proofErr w:type="spellStart"/>
      <w:r w:rsidRPr="00114A9A">
        <w:rPr>
          <w:rFonts w:ascii="Times New Roman" w:eastAsia="Times New Roman" w:hAnsi="Times New Roman" w:cs="Times New Roman"/>
          <w:sz w:val="24"/>
          <w:szCs w:val="24"/>
        </w:rPr>
        <w:t>parseo</w:t>
      </w:r>
      <w:proofErr w:type="spellEnd"/>
      <w:r w:rsidRPr="00114A9A">
        <w:rPr>
          <w:rFonts w:ascii="Times New Roman" w:eastAsia="Times New Roman" w:hAnsi="Times New Roman" w:cs="Times New Roman"/>
          <w:sz w:val="24"/>
          <w:szCs w:val="24"/>
        </w:rPr>
        <w:t xml:space="preserve"> y validación; 25,979 fueron descartadas por valores faltantes y no se registraron descartes por valores inválidos. A partir del </w:t>
      </w:r>
      <w:proofErr w:type="spellStart"/>
      <w:r w:rsidRPr="00114A9A">
        <w:rPr>
          <w:rFonts w:ascii="Times New Roman" w:eastAsia="Times New Roman" w:hAnsi="Times New Roman" w:cs="Times New Roman"/>
          <w:sz w:val="24"/>
          <w:szCs w:val="24"/>
        </w:rPr>
        <w:t>dataset</w:t>
      </w:r>
      <w:proofErr w:type="spellEnd"/>
      <w:r w:rsidRPr="00114A9A">
        <w:rPr>
          <w:rFonts w:ascii="Times New Roman" w:eastAsia="Times New Roman" w:hAnsi="Times New Roman" w:cs="Times New Roman"/>
          <w:sz w:val="24"/>
          <w:szCs w:val="24"/>
        </w:rPr>
        <w:t xml:space="preserve"> limpio se generaron 409,239 ventanas predictivas, separadas temporalmente en 327,391 ventanas de entrenamiento y 81,848 de prueba.</w:t>
      </w:r>
    </w:p>
    <w:tbl>
      <w:tblPr>
        <w:tblStyle w:val="a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40"/>
      </w:tblGrid>
      <w:tr w:rsidR="0078469D" w:rsidRPr="00114A9A" w14:paraId="2E34BCC2" w14:textId="77777777">
        <w:trPr>
          <w:trHeight w:val="420"/>
        </w:trPr>
        <w:tc>
          <w:tcPr>
            <w:tcW w:w="4455" w:type="dxa"/>
            <w:tcBorders>
              <w:top w:val="single" w:sz="5" w:space="0" w:color="7F7F7F"/>
              <w:left w:val="single" w:sz="5" w:space="0" w:color="7F7F7F"/>
              <w:bottom w:val="single" w:sz="5" w:space="0" w:color="7F7F7F"/>
              <w:right w:val="single" w:sz="5" w:space="0" w:color="7F7F7F"/>
            </w:tcBorders>
            <w:shd w:val="clear" w:color="auto" w:fill="FFFFFF"/>
            <w:tcMar>
              <w:top w:w="100" w:type="dxa"/>
              <w:left w:w="100" w:type="dxa"/>
              <w:bottom w:w="100" w:type="dxa"/>
              <w:right w:w="100" w:type="dxa"/>
            </w:tcMar>
          </w:tcPr>
          <w:p w14:paraId="74C8B73F"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Métrica</w:t>
            </w:r>
          </w:p>
        </w:tc>
        <w:tc>
          <w:tcPr>
            <w:tcW w:w="4440"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532ADB87"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Resultado</w:t>
            </w:r>
          </w:p>
        </w:tc>
      </w:tr>
      <w:tr w:rsidR="0078469D" w:rsidRPr="00114A9A" w14:paraId="4F7B0255" w14:textId="77777777">
        <w:trPr>
          <w:trHeight w:val="420"/>
        </w:trPr>
        <w:tc>
          <w:tcPr>
            <w:tcW w:w="445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383A3BD7"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Filas leídas</w:t>
            </w:r>
          </w:p>
        </w:tc>
        <w:tc>
          <w:tcPr>
            <w:tcW w:w="4440" w:type="dxa"/>
            <w:tcBorders>
              <w:top w:val="nil"/>
              <w:left w:val="nil"/>
              <w:bottom w:val="single" w:sz="5" w:space="0" w:color="7F7F7F"/>
              <w:right w:val="single" w:sz="5" w:space="0" w:color="7F7F7F"/>
            </w:tcBorders>
            <w:tcMar>
              <w:top w:w="100" w:type="dxa"/>
              <w:left w:w="100" w:type="dxa"/>
              <w:bottom w:w="100" w:type="dxa"/>
              <w:right w:w="100" w:type="dxa"/>
            </w:tcMar>
          </w:tcPr>
          <w:p w14:paraId="2D166705"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2,075,259</w:t>
            </w:r>
          </w:p>
        </w:tc>
      </w:tr>
      <w:tr w:rsidR="0078469D" w:rsidRPr="00114A9A" w14:paraId="4F71DC98" w14:textId="77777777">
        <w:trPr>
          <w:trHeight w:val="420"/>
        </w:trPr>
        <w:tc>
          <w:tcPr>
            <w:tcW w:w="445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3D1556B6"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Filas válidas</w:t>
            </w:r>
          </w:p>
        </w:tc>
        <w:tc>
          <w:tcPr>
            <w:tcW w:w="4440" w:type="dxa"/>
            <w:tcBorders>
              <w:top w:val="nil"/>
              <w:left w:val="nil"/>
              <w:bottom w:val="single" w:sz="5" w:space="0" w:color="7F7F7F"/>
              <w:right w:val="single" w:sz="5" w:space="0" w:color="7F7F7F"/>
            </w:tcBorders>
            <w:tcMar>
              <w:top w:w="100" w:type="dxa"/>
              <w:left w:w="100" w:type="dxa"/>
              <w:bottom w:w="100" w:type="dxa"/>
              <w:right w:w="100" w:type="dxa"/>
            </w:tcMar>
          </w:tcPr>
          <w:p w14:paraId="76AC6A2B"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2,049,280</w:t>
            </w:r>
          </w:p>
        </w:tc>
      </w:tr>
      <w:tr w:rsidR="0078469D" w:rsidRPr="00114A9A" w14:paraId="34AA21C1" w14:textId="77777777">
        <w:trPr>
          <w:trHeight w:val="420"/>
        </w:trPr>
        <w:tc>
          <w:tcPr>
            <w:tcW w:w="445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5E289F7D"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Filas descartadas por valores faltantes</w:t>
            </w:r>
          </w:p>
        </w:tc>
        <w:tc>
          <w:tcPr>
            <w:tcW w:w="4440" w:type="dxa"/>
            <w:tcBorders>
              <w:top w:val="nil"/>
              <w:left w:val="nil"/>
              <w:bottom w:val="single" w:sz="5" w:space="0" w:color="7F7F7F"/>
              <w:right w:val="single" w:sz="5" w:space="0" w:color="7F7F7F"/>
            </w:tcBorders>
            <w:tcMar>
              <w:top w:w="100" w:type="dxa"/>
              <w:left w:w="100" w:type="dxa"/>
              <w:bottom w:w="100" w:type="dxa"/>
              <w:right w:w="100" w:type="dxa"/>
            </w:tcMar>
          </w:tcPr>
          <w:p w14:paraId="577B6A4E"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25,979</w:t>
            </w:r>
          </w:p>
        </w:tc>
      </w:tr>
      <w:tr w:rsidR="0078469D" w:rsidRPr="00114A9A" w14:paraId="11F3DAF4" w14:textId="77777777">
        <w:trPr>
          <w:trHeight w:val="420"/>
        </w:trPr>
        <w:tc>
          <w:tcPr>
            <w:tcW w:w="445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7DDDC6C5"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Filas descartadas por valores inválidos</w:t>
            </w:r>
          </w:p>
        </w:tc>
        <w:tc>
          <w:tcPr>
            <w:tcW w:w="4440" w:type="dxa"/>
            <w:tcBorders>
              <w:top w:val="nil"/>
              <w:left w:val="nil"/>
              <w:bottom w:val="single" w:sz="5" w:space="0" w:color="7F7F7F"/>
              <w:right w:val="single" w:sz="5" w:space="0" w:color="7F7F7F"/>
            </w:tcBorders>
            <w:tcMar>
              <w:top w:w="100" w:type="dxa"/>
              <w:left w:w="100" w:type="dxa"/>
              <w:bottom w:w="100" w:type="dxa"/>
              <w:right w:w="100" w:type="dxa"/>
            </w:tcMar>
          </w:tcPr>
          <w:p w14:paraId="401F75B8"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0</w:t>
            </w:r>
          </w:p>
        </w:tc>
      </w:tr>
      <w:tr w:rsidR="0078469D" w:rsidRPr="00114A9A" w14:paraId="24584554" w14:textId="77777777">
        <w:trPr>
          <w:trHeight w:val="420"/>
        </w:trPr>
        <w:tc>
          <w:tcPr>
            <w:tcW w:w="445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53238494"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Ventanas predictivas totales</w:t>
            </w:r>
          </w:p>
        </w:tc>
        <w:tc>
          <w:tcPr>
            <w:tcW w:w="4440" w:type="dxa"/>
            <w:tcBorders>
              <w:top w:val="nil"/>
              <w:left w:val="nil"/>
              <w:bottom w:val="single" w:sz="5" w:space="0" w:color="7F7F7F"/>
              <w:right w:val="single" w:sz="5" w:space="0" w:color="7F7F7F"/>
            </w:tcBorders>
            <w:tcMar>
              <w:top w:w="100" w:type="dxa"/>
              <w:left w:w="100" w:type="dxa"/>
              <w:bottom w:w="100" w:type="dxa"/>
              <w:right w:w="100" w:type="dxa"/>
            </w:tcMar>
          </w:tcPr>
          <w:p w14:paraId="14A1F59D"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409,239</w:t>
            </w:r>
          </w:p>
        </w:tc>
      </w:tr>
      <w:tr w:rsidR="0078469D" w:rsidRPr="00114A9A" w14:paraId="5B6AC7B8" w14:textId="77777777">
        <w:trPr>
          <w:trHeight w:val="420"/>
        </w:trPr>
        <w:tc>
          <w:tcPr>
            <w:tcW w:w="445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69687151"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Ventanas de entrenamiento</w:t>
            </w:r>
          </w:p>
        </w:tc>
        <w:tc>
          <w:tcPr>
            <w:tcW w:w="4440" w:type="dxa"/>
            <w:tcBorders>
              <w:top w:val="nil"/>
              <w:left w:val="nil"/>
              <w:bottom w:val="single" w:sz="5" w:space="0" w:color="7F7F7F"/>
              <w:right w:val="single" w:sz="5" w:space="0" w:color="7F7F7F"/>
            </w:tcBorders>
            <w:tcMar>
              <w:top w:w="100" w:type="dxa"/>
              <w:left w:w="100" w:type="dxa"/>
              <w:bottom w:w="100" w:type="dxa"/>
              <w:right w:w="100" w:type="dxa"/>
            </w:tcMar>
          </w:tcPr>
          <w:p w14:paraId="66D02D67"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327,391</w:t>
            </w:r>
          </w:p>
        </w:tc>
      </w:tr>
      <w:tr w:rsidR="0078469D" w:rsidRPr="00114A9A" w14:paraId="33789C46" w14:textId="77777777">
        <w:trPr>
          <w:trHeight w:val="420"/>
        </w:trPr>
        <w:tc>
          <w:tcPr>
            <w:tcW w:w="445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2A7CCEFD"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Ventanas de prueba</w:t>
            </w:r>
          </w:p>
        </w:tc>
        <w:tc>
          <w:tcPr>
            <w:tcW w:w="4440" w:type="dxa"/>
            <w:tcBorders>
              <w:top w:val="nil"/>
              <w:left w:val="nil"/>
              <w:bottom w:val="single" w:sz="5" w:space="0" w:color="7F7F7F"/>
              <w:right w:val="single" w:sz="5" w:space="0" w:color="7F7F7F"/>
            </w:tcBorders>
            <w:tcMar>
              <w:top w:w="100" w:type="dxa"/>
              <w:left w:w="100" w:type="dxa"/>
              <w:bottom w:w="100" w:type="dxa"/>
              <w:right w:w="100" w:type="dxa"/>
            </w:tcMar>
          </w:tcPr>
          <w:p w14:paraId="111D7E07"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81,848</w:t>
            </w:r>
          </w:p>
        </w:tc>
      </w:tr>
    </w:tbl>
    <w:p w14:paraId="350FF914"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 </w:t>
      </w:r>
    </w:p>
    <w:p w14:paraId="40D35154" w14:textId="77777777" w:rsidR="0078469D" w:rsidRPr="00114A9A" w:rsidRDefault="0078469D" w:rsidP="00114A9A">
      <w:pPr>
        <w:spacing w:line="360" w:lineRule="auto"/>
        <w:rPr>
          <w:rFonts w:ascii="Times New Roman" w:eastAsia="Times New Roman" w:hAnsi="Times New Roman" w:cs="Times New Roman"/>
          <w:sz w:val="24"/>
          <w:szCs w:val="24"/>
        </w:rPr>
      </w:pPr>
    </w:p>
    <w:p w14:paraId="05E3CDEC"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 </w:t>
      </w:r>
    </w:p>
    <w:p w14:paraId="0F5F9860" w14:textId="77777777" w:rsidR="0078469D" w:rsidRPr="00114A9A" w:rsidRDefault="00353361" w:rsidP="00114A9A">
      <w:pPr>
        <w:pStyle w:val="Heading1"/>
        <w:keepNext w:val="0"/>
        <w:keepLines w:val="0"/>
        <w:spacing w:before="240" w:line="360" w:lineRule="auto"/>
        <w:rPr>
          <w:rFonts w:ascii="Times New Roman" w:eastAsia="Times New Roman" w:hAnsi="Times New Roman" w:cs="Times New Roman"/>
          <w:b/>
          <w:bCs/>
          <w:sz w:val="46"/>
          <w:szCs w:val="46"/>
        </w:rPr>
      </w:pPr>
      <w:bookmarkStart w:id="15" w:name="_Toc233756727"/>
      <w:r w:rsidRPr="00114A9A">
        <w:rPr>
          <w:rFonts w:ascii="Times New Roman" w:eastAsia="Times New Roman" w:hAnsi="Times New Roman" w:cs="Times New Roman"/>
          <w:b/>
          <w:bCs/>
          <w:sz w:val="46"/>
          <w:szCs w:val="46"/>
        </w:rPr>
        <w:t>3. Diseño del modelo ML</w:t>
      </w:r>
      <w:bookmarkEnd w:id="15"/>
    </w:p>
    <w:p w14:paraId="616552D8" w14:textId="77777777" w:rsidR="0078469D" w:rsidRPr="00114A9A" w:rsidRDefault="00353361" w:rsidP="00114A9A">
      <w:pPr>
        <w:pStyle w:val="Heading2"/>
        <w:keepNext w:val="0"/>
        <w:keepLines w:val="0"/>
        <w:spacing w:before="200" w:after="80" w:line="360" w:lineRule="auto"/>
        <w:rPr>
          <w:rFonts w:ascii="Times New Roman" w:eastAsia="Times New Roman" w:hAnsi="Times New Roman" w:cs="Times New Roman"/>
          <w:b/>
          <w:bCs/>
          <w:sz w:val="34"/>
          <w:szCs w:val="34"/>
        </w:rPr>
      </w:pPr>
      <w:bookmarkStart w:id="16" w:name="_Toc233756728"/>
      <w:r w:rsidRPr="00114A9A">
        <w:rPr>
          <w:rFonts w:ascii="Times New Roman" w:eastAsia="Times New Roman" w:hAnsi="Times New Roman" w:cs="Times New Roman"/>
          <w:b/>
          <w:bCs/>
          <w:sz w:val="34"/>
          <w:szCs w:val="34"/>
        </w:rPr>
        <w:t>3.1 Problema de clasificación</w:t>
      </w:r>
      <w:bookmarkEnd w:id="16"/>
    </w:p>
    <w:p w14:paraId="07281C9D"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El modelo resuelve una clasificación binaria: estimar si existe riesgo de consumo alto sostenido durante los próximos 30 minutos. Esta formulación evita que el modelo aprenda solamente una regla sobre el consumo actual y permite anticipar situaciones de posible desperdicio eléctrico.</w:t>
      </w:r>
    </w:p>
    <w:p w14:paraId="28DE54FB" w14:textId="77777777" w:rsidR="0078469D" w:rsidRPr="00114A9A" w:rsidRDefault="00353361" w:rsidP="00114A9A">
      <w:pPr>
        <w:pStyle w:val="Heading2"/>
        <w:keepNext w:val="0"/>
        <w:keepLines w:val="0"/>
        <w:spacing w:before="200" w:after="80" w:line="360" w:lineRule="auto"/>
        <w:rPr>
          <w:rFonts w:ascii="Times New Roman" w:eastAsia="Times New Roman" w:hAnsi="Times New Roman" w:cs="Times New Roman"/>
          <w:b/>
          <w:bCs/>
          <w:sz w:val="34"/>
          <w:szCs w:val="34"/>
        </w:rPr>
      </w:pPr>
      <w:bookmarkStart w:id="17" w:name="_Toc233756729"/>
      <w:r w:rsidRPr="00114A9A">
        <w:rPr>
          <w:rFonts w:ascii="Times New Roman" w:eastAsia="Times New Roman" w:hAnsi="Times New Roman" w:cs="Times New Roman"/>
          <w:b/>
          <w:bCs/>
          <w:sz w:val="34"/>
          <w:szCs w:val="34"/>
        </w:rPr>
        <w:t>3.2 Algoritmo: Regresión Logística Binaria</w:t>
      </w:r>
      <w:bookmarkEnd w:id="17"/>
    </w:p>
    <w:p w14:paraId="746EDF85"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lastRenderedPageBreak/>
        <w:t xml:space="preserve">Se implementó una regresión logística binaria entrenada mediante </w:t>
      </w:r>
      <w:proofErr w:type="spellStart"/>
      <w:r w:rsidRPr="00114A9A">
        <w:rPr>
          <w:rFonts w:ascii="Times New Roman" w:eastAsia="Times New Roman" w:hAnsi="Times New Roman" w:cs="Times New Roman"/>
          <w:sz w:val="24"/>
          <w:szCs w:val="24"/>
        </w:rPr>
        <w:t>gradient</w:t>
      </w:r>
      <w:proofErr w:type="spellEnd"/>
      <w:r w:rsidRPr="00114A9A">
        <w:rPr>
          <w:rFonts w:ascii="Times New Roman" w:eastAsia="Times New Roman" w:hAnsi="Times New Roman" w:cs="Times New Roman"/>
          <w:sz w:val="24"/>
          <w:szCs w:val="24"/>
        </w:rPr>
        <w:t xml:space="preserve"> </w:t>
      </w:r>
      <w:proofErr w:type="spellStart"/>
      <w:r w:rsidRPr="00114A9A">
        <w:rPr>
          <w:rFonts w:ascii="Times New Roman" w:eastAsia="Times New Roman" w:hAnsi="Times New Roman" w:cs="Times New Roman"/>
          <w:sz w:val="24"/>
          <w:szCs w:val="24"/>
        </w:rPr>
        <w:t>descent</w:t>
      </w:r>
      <w:proofErr w:type="spellEnd"/>
      <w:r w:rsidRPr="00114A9A">
        <w:rPr>
          <w:rFonts w:ascii="Times New Roman" w:eastAsia="Times New Roman" w:hAnsi="Times New Roman" w:cs="Times New Roman"/>
          <w:sz w:val="24"/>
          <w:szCs w:val="24"/>
        </w:rPr>
        <w:t xml:space="preserve">. La elección responde a la interpretabilidad del modelo, la adecuación a una variable </w:t>
      </w:r>
      <w:proofErr w:type="gramStart"/>
      <w:r w:rsidRPr="00114A9A">
        <w:rPr>
          <w:rFonts w:ascii="Times New Roman" w:eastAsia="Times New Roman" w:hAnsi="Times New Roman" w:cs="Times New Roman"/>
          <w:sz w:val="24"/>
          <w:szCs w:val="24"/>
        </w:rPr>
        <w:t>objetivo binaria</w:t>
      </w:r>
      <w:proofErr w:type="gramEnd"/>
      <w:r w:rsidRPr="00114A9A">
        <w:rPr>
          <w:rFonts w:ascii="Times New Roman" w:eastAsia="Times New Roman" w:hAnsi="Times New Roman" w:cs="Times New Roman"/>
          <w:sz w:val="24"/>
          <w:szCs w:val="24"/>
        </w:rPr>
        <w:t xml:space="preserve"> y la posibilidad de paralelizar el cálculo de gradientes por particiones de datos.</w:t>
      </w:r>
    </w:p>
    <w:p w14:paraId="5C81F650" w14:textId="77777777" w:rsidR="0078469D" w:rsidRPr="00114A9A" w:rsidRDefault="00353361" w:rsidP="00114A9A">
      <w:pPr>
        <w:pStyle w:val="Heading2"/>
        <w:keepNext w:val="0"/>
        <w:keepLines w:val="0"/>
        <w:spacing w:before="200" w:after="80" w:line="360" w:lineRule="auto"/>
        <w:rPr>
          <w:rFonts w:ascii="Times New Roman" w:eastAsia="Times New Roman" w:hAnsi="Times New Roman" w:cs="Times New Roman"/>
          <w:b/>
          <w:bCs/>
          <w:sz w:val="34"/>
          <w:szCs w:val="34"/>
        </w:rPr>
      </w:pPr>
      <w:bookmarkStart w:id="18" w:name="_Toc233756730"/>
      <w:r w:rsidRPr="00114A9A">
        <w:rPr>
          <w:rFonts w:ascii="Times New Roman" w:eastAsia="Times New Roman" w:hAnsi="Times New Roman" w:cs="Times New Roman"/>
          <w:b/>
          <w:bCs/>
          <w:sz w:val="34"/>
          <w:szCs w:val="34"/>
        </w:rPr>
        <w:t>3.3 Variables de entrada</w:t>
      </w:r>
      <w:bookmarkEnd w:id="18"/>
    </w:p>
    <w:tbl>
      <w:tblPr>
        <w:tblStyle w:val="a7"/>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6570"/>
      </w:tblGrid>
      <w:tr w:rsidR="0078469D" w:rsidRPr="00114A9A" w14:paraId="37605211" w14:textId="77777777">
        <w:trPr>
          <w:trHeight w:val="390"/>
        </w:trPr>
        <w:tc>
          <w:tcPr>
            <w:tcW w:w="2325" w:type="dxa"/>
            <w:tcBorders>
              <w:top w:val="single" w:sz="5" w:space="0" w:color="7F7F7F"/>
              <w:left w:val="single" w:sz="5" w:space="0" w:color="7F7F7F"/>
              <w:bottom w:val="single" w:sz="5" w:space="0" w:color="7F7F7F"/>
              <w:right w:val="single" w:sz="5" w:space="0" w:color="7F7F7F"/>
            </w:tcBorders>
            <w:shd w:val="clear" w:color="auto" w:fill="FFFFFF"/>
            <w:tcMar>
              <w:top w:w="100" w:type="dxa"/>
              <w:left w:w="100" w:type="dxa"/>
              <w:bottom w:w="100" w:type="dxa"/>
              <w:right w:w="100" w:type="dxa"/>
            </w:tcMar>
          </w:tcPr>
          <w:p w14:paraId="00D344CA"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Grupo</w:t>
            </w:r>
          </w:p>
        </w:tc>
        <w:tc>
          <w:tcPr>
            <w:tcW w:w="6570"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4402B82C"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proofErr w:type="spellStart"/>
            <w:r w:rsidRPr="00114A9A">
              <w:rPr>
                <w:rFonts w:ascii="Times New Roman" w:eastAsia="Times New Roman" w:hAnsi="Times New Roman" w:cs="Times New Roman"/>
                <w:b/>
                <w:bCs/>
                <w:sz w:val="24"/>
                <w:szCs w:val="24"/>
              </w:rPr>
              <w:t>Features</w:t>
            </w:r>
            <w:proofErr w:type="spellEnd"/>
          </w:p>
        </w:tc>
      </w:tr>
      <w:tr w:rsidR="0078469D" w:rsidRPr="00114A9A" w14:paraId="3484444C" w14:textId="77777777">
        <w:trPr>
          <w:trHeight w:val="585"/>
        </w:trPr>
        <w:tc>
          <w:tcPr>
            <w:tcW w:w="232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05393291"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Consumo reciente</w:t>
            </w:r>
          </w:p>
        </w:tc>
        <w:tc>
          <w:tcPr>
            <w:tcW w:w="6570" w:type="dxa"/>
            <w:tcBorders>
              <w:top w:val="nil"/>
              <w:left w:val="nil"/>
              <w:bottom w:val="single" w:sz="5" w:space="0" w:color="7F7F7F"/>
              <w:right w:val="single" w:sz="5" w:space="0" w:color="7F7F7F"/>
            </w:tcBorders>
            <w:tcMar>
              <w:top w:w="100" w:type="dxa"/>
              <w:left w:w="100" w:type="dxa"/>
              <w:bottom w:w="100" w:type="dxa"/>
              <w:right w:w="100" w:type="dxa"/>
            </w:tcMar>
          </w:tcPr>
          <w:p w14:paraId="7E5596B9" w14:textId="77777777" w:rsidR="0078469D" w:rsidRPr="00114A9A" w:rsidRDefault="00353361" w:rsidP="00114A9A">
            <w:pPr>
              <w:spacing w:line="360" w:lineRule="auto"/>
              <w:rPr>
                <w:rFonts w:ascii="Times New Roman" w:eastAsia="Times New Roman" w:hAnsi="Times New Roman" w:cs="Times New Roman"/>
                <w:sz w:val="24"/>
                <w:szCs w:val="24"/>
                <w:lang w:val="en-US"/>
              </w:rPr>
            </w:pPr>
            <w:proofErr w:type="spellStart"/>
            <w:r w:rsidRPr="00114A9A">
              <w:rPr>
                <w:rFonts w:ascii="Times New Roman" w:eastAsia="Times New Roman" w:hAnsi="Times New Roman" w:cs="Times New Roman"/>
                <w:sz w:val="24"/>
                <w:szCs w:val="24"/>
                <w:lang w:val="en-US"/>
              </w:rPr>
              <w:t>CurrentActivePower</w:t>
            </w:r>
            <w:proofErr w:type="spellEnd"/>
            <w:r w:rsidRPr="00114A9A">
              <w:rPr>
                <w:rFonts w:ascii="Times New Roman" w:eastAsia="Times New Roman" w:hAnsi="Times New Roman" w:cs="Times New Roman"/>
                <w:sz w:val="24"/>
                <w:szCs w:val="24"/>
                <w:lang w:val="en-US"/>
              </w:rPr>
              <w:t xml:space="preserve">, </w:t>
            </w:r>
            <w:proofErr w:type="spellStart"/>
            <w:r w:rsidRPr="00114A9A">
              <w:rPr>
                <w:rFonts w:ascii="Times New Roman" w:eastAsia="Times New Roman" w:hAnsi="Times New Roman" w:cs="Times New Roman"/>
                <w:sz w:val="24"/>
                <w:szCs w:val="24"/>
                <w:lang w:val="en-US"/>
              </w:rPr>
              <w:t>RecentAverageActivePower</w:t>
            </w:r>
            <w:proofErr w:type="spellEnd"/>
            <w:r w:rsidRPr="00114A9A">
              <w:rPr>
                <w:rFonts w:ascii="Times New Roman" w:eastAsia="Times New Roman" w:hAnsi="Times New Roman" w:cs="Times New Roman"/>
                <w:sz w:val="24"/>
                <w:szCs w:val="24"/>
                <w:lang w:val="en-US"/>
              </w:rPr>
              <w:t xml:space="preserve">, </w:t>
            </w:r>
            <w:proofErr w:type="spellStart"/>
            <w:r w:rsidRPr="00114A9A">
              <w:rPr>
                <w:rFonts w:ascii="Times New Roman" w:eastAsia="Times New Roman" w:hAnsi="Times New Roman" w:cs="Times New Roman"/>
                <w:sz w:val="24"/>
                <w:szCs w:val="24"/>
                <w:lang w:val="en-US"/>
              </w:rPr>
              <w:t>RecentMaximumActivePower</w:t>
            </w:r>
            <w:proofErr w:type="spellEnd"/>
            <w:r w:rsidRPr="00114A9A">
              <w:rPr>
                <w:rFonts w:ascii="Times New Roman" w:eastAsia="Times New Roman" w:hAnsi="Times New Roman" w:cs="Times New Roman"/>
                <w:sz w:val="24"/>
                <w:szCs w:val="24"/>
                <w:lang w:val="en-US"/>
              </w:rPr>
              <w:t xml:space="preserve">, </w:t>
            </w:r>
            <w:proofErr w:type="spellStart"/>
            <w:r w:rsidRPr="00114A9A">
              <w:rPr>
                <w:rFonts w:ascii="Times New Roman" w:eastAsia="Times New Roman" w:hAnsi="Times New Roman" w:cs="Times New Roman"/>
                <w:sz w:val="24"/>
                <w:szCs w:val="24"/>
                <w:lang w:val="en-US"/>
              </w:rPr>
              <w:t>RecentStdDevActivePower</w:t>
            </w:r>
            <w:proofErr w:type="spellEnd"/>
            <w:r w:rsidRPr="00114A9A">
              <w:rPr>
                <w:rFonts w:ascii="Times New Roman" w:eastAsia="Times New Roman" w:hAnsi="Times New Roman" w:cs="Times New Roman"/>
                <w:sz w:val="24"/>
                <w:szCs w:val="24"/>
                <w:lang w:val="en-US"/>
              </w:rPr>
              <w:t xml:space="preserve">, </w:t>
            </w:r>
            <w:proofErr w:type="spellStart"/>
            <w:r w:rsidRPr="00114A9A">
              <w:rPr>
                <w:rFonts w:ascii="Times New Roman" w:eastAsia="Times New Roman" w:hAnsi="Times New Roman" w:cs="Times New Roman"/>
                <w:sz w:val="24"/>
                <w:szCs w:val="24"/>
                <w:lang w:val="en-US"/>
              </w:rPr>
              <w:t>RecentActivePowerTrend</w:t>
            </w:r>
            <w:proofErr w:type="spellEnd"/>
          </w:p>
        </w:tc>
      </w:tr>
      <w:tr w:rsidR="0078469D" w:rsidRPr="00114A9A" w14:paraId="6523A56A" w14:textId="77777777">
        <w:trPr>
          <w:trHeight w:val="585"/>
        </w:trPr>
        <w:tc>
          <w:tcPr>
            <w:tcW w:w="232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513CF2A6"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Variables eléctricas</w:t>
            </w:r>
          </w:p>
        </w:tc>
        <w:tc>
          <w:tcPr>
            <w:tcW w:w="6570" w:type="dxa"/>
            <w:tcBorders>
              <w:top w:val="nil"/>
              <w:left w:val="nil"/>
              <w:bottom w:val="single" w:sz="5" w:space="0" w:color="7F7F7F"/>
              <w:right w:val="single" w:sz="5" w:space="0" w:color="7F7F7F"/>
            </w:tcBorders>
            <w:tcMar>
              <w:top w:w="100" w:type="dxa"/>
              <w:left w:w="100" w:type="dxa"/>
              <w:bottom w:w="100" w:type="dxa"/>
              <w:right w:w="100" w:type="dxa"/>
            </w:tcMar>
          </w:tcPr>
          <w:p w14:paraId="2A359862" w14:textId="77777777" w:rsidR="0078469D" w:rsidRPr="00114A9A" w:rsidRDefault="00353361" w:rsidP="00114A9A">
            <w:pPr>
              <w:spacing w:line="360" w:lineRule="auto"/>
              <w:rPr>
                <w:rFonts w:ascii="Times New Roman" w:eastAsia="Times New Roman" w:hAnsi="Times New Roman" w:cs="Times New Roman"/>
                <w:sz w:val="24"/>
                <w:szCs w:val="24"/>
                <w:lang w:val="en-US"/>
              </w:rPr>
            </w:pPr>
            <w:proofErr w:type="spellStart"/>
            <w:r w:rsidRPr="00114A9A">
              <w:rPr>
                <w:rFonts w:ascii="Times New Roman" w:eastAsia="Times New Roman" w:hAnsi="Times New Roman" w:cs="Times New Roman"/>
                <w:sz w:val="24"/>
                <w:szCs w:val="24"/>
                <w:lang w:val="en-US"/>
              </w:rPr>
              <w:t>CurrentReactivePower</w:t>
            </w:r>
            <w:proofErr w:type="spellEnd"/>
            <w:r w:rsidRPr="00114A9A">
              <w:rPr>
                <w:rFonts w:ascii="Times New Roman" w:eastAsia="Times New Roman" w:hAnsi="Times New Roman" w:cs="Times New Roman"/>
                <w:sz w:val="24"/>
                <w:szCs w:val="24"/>
                <w:lang w:val="en-US"/>
              </w:rPr>
              <w:t xml:space="preserve">, </w:t>
            </w:r>
            <w:proofErr w:type="spellStart"/>
            <w:r w:rsidRPr="00114A9A">
              <w:rPr>
                <w:rFonts w:ascii="Times New Roman" w:eastAsia="Times New Roman" w:hAnsi="Times New Roman" w:cs="Times New Roman"/>
                <w:sz w:val="24"/>
                <w:szCs w:val="24"/>
                <w:lang w:val="en-US"/>
              </w:rPr>
              <w:t>CurrentVoltage</w:t>
            </w:r>
            <w:proofErr w:type="spellEnd"/>
            <w:r w:rsidRPr="00114A9A">
              <w:rPr>
                <w:rFonts w:ascii="Times New Roman" w:eastAsia="Times New Roman" w:hAnsi="Times New Roman" w:cs="Times New Roman"/>
                <w:sz w:val="24"/>
                <w:szCs w:val="24"/>
                <w:lang w:val="en-US"/>
              </w:rPr>
              <w:t xml:space="preserve">, </w:t>
            </w:r>
            <w:proofErr w:type="spellStart"/>
            <w:r w:rsidRPr="00114A9A">
              <w:rPr>
                <w:rFonts w:ascii="Times New Roman" w:eastAsia="Times New Roman" w:hAnsi="Times New Roman" w:cs="Times New Roman"/>
                <w:sz w:val="24"/>
                <w:szCs w:val="24"/>
                <w:lang w:val="en-US"/>
              </w:rPr>
              <w:t>CurrentIntensity</w:t>
            </w:r>
            <w:proofErr w:type="spellEnd"/>
            <w:r w:rsidRPr="00114A9A">
              <w:rPr>
                <w:rFonts w:ascii="Times New Roman" w:eastAsia="Times New Roman" w:hAnsi="Times New Roman" w:cs="Times New Roman"/>
                <w:sz w:val="24"/>
                <w:szCs w:val="24"/>
                <w:lang w:val="en-US"/>
              </w:rPr>
              <w:t xml:space="preserve">, </w:t>
            </w:r>
            <w:proofErr w:type="spellStart"/>
            <w:r w:rsidRPr="00114A9A">
              <w:rPr>
                <w:rFonts w:ascii="Times New Roman" w:eastAsia="Times New Roman" w:hAnsi="Times New Roman" w:cs="Times New Roman"/>
                <w:sz w:val="24"/>
                <w:szCs w:val="24"/>
                <w:lang w:val="en-US"/>
              </w:rPr>
              <w:t>CurrentSubMeteringTotal</w:t>
            </w:r>
            <w:proofErr w:type="spellEnd"/>
            <w:r w:rsidRPr="00114A9A">
              <w:rPr>
                <w:rFonts w:ascii="Times New Roman" w:eastAsia="Times New Roman" w:hAnsi="Times New Roman" w:cs="Times New Roman"/>
                <w:sz w:val="24"/>
                <w:szCs w:val="24"/>
                <w:lang w:val="en-US"/>
              </w:rPr>
              <w:t xml:space="preserve">, </w:t>
            </w:r>
            <w:proofErr w:type="spellStart"/>
            <w:r w:rsidRPr="00114A9A">
              <w:rPr>
                <w:rFonts w:ascii="Times New Roman" w:eastAsia="Times New Roman" w:hAnsi="Times New Roman" w:cs="Times New Roman"/>
                <w:sz w:val="24"/>
                <w:szCs w:val="24"/>
                <w:lang w:val="en-US"/>
              </w:rPr>
              <w:t>CurrentOtherConsumption</w:t>
            </w:r>
            <w:proofErr w:type="spellEnd"/>
          </w:p>
        </w:tc>
      </w:tr>
      <w:tr w:rsidR="0078469D" w:rsidRPr="00114A9A" w14:paraId="29A61EF9" w14:textId="77777777">
        <w:trPr>
          <w:trHeight w:val="390"/>
        </w:trPr>
        <w:tc>
          <w:tcPr>
            <w:tcW w:w="232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238DCE18"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Contexto temporal</w:t>
            </w:r>
          </w:p>
        </w:tc>
        <w:tc>
          <w:tcPr>
            <w:tcW w:w="6570" w:type="dxa"/>
            <w:tcBorders>
              <w:top w:val="nil"/>
              <w:left w:val="nil"/>
              <w:bottom w:val="single" w:sz="5" w:space="0" w:color="7F7F7F"/>
              <w:right w:val="single" w:sz="5" w:space="0" w:color="7F7F7F"/>
            </w:tcBorders>
            <w:tcMar>
              <w:top w:w="100" w:type="dxa"/>
              <w:left w:w="100" w:type="dxa"/>
              <w:bottom w:w="100" w:type="dxa"/>
              <w:right w:w="100" w:type="dxa"/>
            </w:tcMar>
          </w:tcPr>
          <w:p w14:paraId="1228287E"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Hour, </w:t>
            </w:r>
            <w:proofErr w:type="spellStart"/>
            <w:r w:rsidRPr="00114A9A">
              <w:rPr>
                <w:rFonts w:ascii="Times New Roman" w:eastAsia="Times New Roman" w:hAnsi="Times New Roman" w:cs="Times New Roman"/>
                <w:sz w:val="24"/>
                <w:szCs w:val="24"/>
              </w:rPr>
              <w:t>DayOfWeek</w:t>
            </w:r>
            <w:proofErr w:type="spellEnd"/>
            <w:r w:rsidRPr="00114A9A">
              <w:rPr>
                <w:rFonts w:ascii="Times New Roman" w:eastAsia="Times New Roman" w:hAnsi="Times New Roman" w:cs="Times New Roman"/>
                <w:sz w:val="24"/>
                <w:szCs w:val="24"/>
              </w:rPr>
              <w:t xml:space="preserve">, </w:t>
            </w:r>
            <w:proofErr w:type="spellStart"/>
            <w:r w:rsidRPr="00114A9A">
              <w:rPr>
                <w:rFonts w:ascii="Times New Roman" w:eastAsia="Times New Roman" w:hAnsi="Times New Roman" w:cs="Times New Roman"/>
                <w:sz w:val="24"/>
                <w:szCs w:val="24"/>
              </w:rPr>
              <w:t>Month</w:t>
            </w:r>
            <w:proofErr w:type="spellEnd"/>
          </w:p>
        </w:tc>
      </w:tr>
      <w:tr w:rsidR="0078469D" w:rsidRPr="00114A9A" w14:paraId="54E10283" w14:textId="77777777">
        <w:trPr>
          <w:trHeight w:val="390"/>
        </w:trPr>
        <w:tc>
          <w:tcPr>
            <w:tcW w:w="232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64FF0EF2"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Contexto histórico</w:t>
            </w:r>
          </w:p>
        </w:tc>
        <w:tc>
          <w:tcPr>
            <w:tcW w:w="6570" w:type="dxa"/>
            <w:tcBorders>
              <w:top w:val="nil"/>
              <w:left w:val="nil"/>
              <w:bottom w:val="single" w:sz="5" w:space="0" w:color="7F7F7F"/>
              <w:right w:val="single" w:sz="5" w:space="0" w:color="7F7F7F"/>
            </w:tcBorders>
            <w:tcMar>
              <w:top w:w="100" w:type="dxa"/>
              <w:left w:w="100" w:type="dxa"/>
              <w:bottom w:w="100" w:type="dxa"/>
              <w:right w:w="100" w:type="dxa"/>
            </w:tcMar>
          </w:tcPr>
          <w:p w14:paraId="27ED479C"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HistoricalHourHighRate</w:t>
            </w:r>
            <w:proofErr w:type="spellEnd"/>
            <w:r w:rsidRPr="00114A9A">
              <w:rPr>
                <w:rFonts w:ascii="Times New Roman" w:eastAsia="Times New Roman" w:hAnsi="Times New Roman" w:cs="Times New Roman"/>
                <w:sz w:val="24"/>
                <w:szCs w:val="24"/>
              </w:rPr>
              <w:t xml:space="preserve">, </w:t>
            </w:r>
            <w:proofErr w:type="spellStart"/>
            <w:r w:rsidRPr="00114A9A">
              <w:rPr>
                <w:rFonts w:ascii="Times New Roman" w:eastAsia="Times New Roman" w:hAnsi="Times New Roman" w:cs="Times New Roman"/>
                <w:sz w:val="24"/>
                <w:szCs w:val="24"/>
              </w:rPr>
              <w:t>HistoricalDayHourHighRate</w:t>
            </w:r>
            <w:proofErr w:type="spellEnd"/>
          </w:p>
        </w:tc>
      </w:tr>
    </w:tbl>
    <w:p w14:paraId="572A496F"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 </w:t>
      </w:r>
    </w:p>
    <w:p w14:paraId="0C500C1B" w14:textId="77777777" w:rsidR="0078469D" w:rsidRPr="00114A9A" w:rsidRDefault="00353361" w:rsidP="00114A9A">
      <w:pPr>
        <w:pStyle w:val="Heading2"/>
        <w:keepNext w:val="0"/>
        <w:keepLines w:val="0"/>
        <w:spacing w:before="200" w:after="80" w:line="360" w:lineRule="auto"/>
        <w:rPr>
          <w:rFonts w:ascii="Times New Roman" w:eastAsia="Times New Roman" w:hAnsi="Times New Roman" w:cs="Times New Roman"/>
          <w:b/>
          <w:bCs/>
          <w:sz w:val="34"/>
          <w:szCs w:val="34"/>
        </w:rPr>
      </w:pPr>
      <w:bookmarkStart w:id="19" w:name="_Toc233756731"/>
      <w:r w:rsidRPr="00114A9A">
        <w:rPr>
          <w:rFonts w:ascii="Times New Roman" w:eastAsia="Times New Roman" w:hAnsi="Times New Roman" w:cs="Times New Roman"/>
          <w:b/>
          <w:bCs/>
          <w:sz w:val="34"/>
          <w:szCs w:val="34"/>
        </w:rPr>
        <w:t xml:space="preserve">3.4 </w:t>
      </w:r>
      <w:proofErr w:type="spellStart"/>
      <w:r w:rsidRPr="00114A9A">
        <w:rPr>
          <w:rFonts w:ascii="Times New Roman" w:eastAsia="Times New Roman" w:hAnsi="Times New Roman" w:cs="Times New Roman"/>
          <w:b/>
          <w:bCs/>
          <w:sz w:val="34"/>
          <w:szCs w:val="34"/>
        </w:rPr>
        <w:t>Hiperparámetros</w:t>
      </w:r>
      <w:bookmarkEnd w:id="19"/>
      <w:proofErr w:type="spellEnd"/>
    </w:p>
    <w:tbl>
      <w:tblPr>
        <w:tblStyle w:val="a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40"/>
      </w:tblGrid>
      <w:tr w:rsidR="0078469D" w:rsidRPr="00114A9A" w14:paraId="63C9CF19" w14:textId="77777777">
        <w:trPr>
          <w:trHeight w:val="420"/>
        </w:trPr>
        <w:tc>
          <w:tcPr>
            <w:tcW w:w="4455" w:type="dxa"/>
            <w:tcBorders>
              <w:top w:val="single" w:sz="5" w:space="0" w:color="7F7F7F"/>
              <w:left w:val="single" w:sz="5" w:space="0" w:color="7F7F7F"/>
              <w:bottom w:val="single" w:sz="5" w:space="0" w:color="7F7F7F"/>
              <w:right w:val="single" w:sz="5" w:space="0" w:color="7F7F7F"/>
            </w:tcBorders>
            <w:shd w:val="clear" w:color="auto" w:fill="FFFFFF"/>
            <w:tcMar>
              <w:top w:w="100" w:type="dxa"/>
              <w:left w:w="100" w:type="dxa"/>
              <w:bottom w:w="100" w:type="dxa"/>
              <w:right w:w="100" w:type="dxa"/>
            </w:tcMar>
          </w:tcPr>
          <w:p w14:paraId="75ED270C"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proofErr w:type="spellStart"/>
            <w:r w:rsidRPr="00114A9A">
              <w:rPr>
                <w:rFonts w:ascii="Times New Roman" w:eastAsia="Times New Roman" w:hAnsi="Times New Roman" w:cs="Times New Roman"/>
                <w:b/>
                <w:bCs/>
                <w:sz w:val="24"/>
                <w:szCs w:val="24"/>
              </w:rPr>
              <w:t>Hiperparámetro</w:t>
            </w:r>
            <w:proofErr w:type="spellEnd"/>
          </w:p>
        </w:tc>
        <w:tc>
          <w:tcPr>
            <w:tcW w:w="4440"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25FFDCE4"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Valor</w:t>
            </w:r>
          </w:p>
        </w:tc>
      </w:tr>
      <w:tr w:rsidR="0078469D" w:rsidRPr="00114A9A" w14:paraId="28892C1A" w14:textId="77777777">
        <w:trPr>
          <w:trHeight w:val="420"/>
        </w:trPr>
        <w:tc>
          <w:tcPr>
            <w:tcW w:w="445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501ADBBB"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Épocas</w:t>
            </w:r>
          </w:p>
        </w:tc>
        <w:tc>
          <w:tcPr>
            <w:tcW w:w="4440" w:type="dxa"/>
            <w:tcBorders>
              <w:top w:val="nil"/>
              <w:left w:val="nil"/>
              <w:bottom w:val="single" w:sz="5" w:space="0" w:color="7F7F7F"/>
              <w:right w:val="single" w:sz="5" w:space="0" w:color="7F7F7F"/>
            </w:tcBorders>
            <w:tcMar>
              <w:top w:w="100" w:type="dxa"/>
              <w:left w:w="100" w:type="dxa"/>
              <w:bottom w:w="100" w:type="dxa"/>
              <w:right w:w="100" w:type="dxa"/>
            </w:tcMar>
          </w:tcPr>
          <w:p w14:paraId="316C731F"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80</w:t>
            </w:r>
          </w:p>
        </w:tc>
      </w:tr>
      <w:tr w:rsidR="0078469D" w:rsidRPr="00114A9A" w14:paraId="669D33BF" w14:textId="77777777">
        <w:trPr>
          <w:trHeight w:val="420"/>
        </w:trPr>
        <w:tc>
          <w:tcPr>
            <w:tcW w:w="445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316DB1FF"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Learning</w:t>
            </w:r>
            <w:proofErr w:type="spellEnd"/>
            <w:r w:rsidRPr="00114A9A">
              <w:rPr>
                <w:rFonts w:ascii="Times New Roman" w:eastAsia="Times New Roman" w:hAnsi="Times New Roman" w:cs="Times New Roman"/>
                <w:sz w:val="24"/>
                <w:szCs w:val="24"/>
              </w:rPr>
              <w:t xml:space="preserve"> </w:t>
            </w:r>
            <w:proofErr w:type="spellStart"/>
            <w:r w:rsidRPr="00114A9A">
              <w:rPr>
                <w:rFonts w:ascii="Times New Roman" w:eastAsia="Times New Roman" w:hAnsi="Times New Roman" w:cs="Times New Roman"/>
                <w:sz w:val="24"/>
                <w:szCs w:val="24"/>
              </w:rPr>
              <w:t>rate</w:t>
            </w:r>
            <w:proofErr w:type="spellEnd"/>
          </w:p>
        </w:tc>
        <w:tc>
          <w:tcPr>
            <w:tcW w:w="4440" w:type="dxa"/>
            <w:tcBorders>
              <w:top w:val="nil"/>
              <w:left w:val="nil"/>
              <w:bottom w:val="single" w:sz="5" w:space="0" w:color="7F7F7F"/>
              <w:right w:val="single" w:sz="5" w:space="0" w:color="7F7F7F"/>
            </w:tcBorders>
            <w:tcMar>
              <w:top w:w="100" w:type="dxa"/>
              <w:left w:w="100" w:type="dxa"/>
              <w:bottom w:w="100" w:type="dxa"/>
              <w:right w:w="100" w:type="dxa"/>
            </w:tcMar>
          </w:tcPr>
          <w:p w14:paraId="5852413A"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0.25</w:t>
            </w:r>
          </w:p>
        </w:tc>
      </w:tr>
      <w:tr w:rsidR="0078469D" w:rsidRPr="00114A9A" w14:paraId="78918B2F" w14:textId="77777777">
        <w:trPr>
          <w:trHeight w:val="420"/>
        </w:trPr>
        <w:tc>
          <w:tcPr>
            <w:tcW w:w="445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37D712E2"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Workers</w:t>
            </w:r>
            <w:proofErr w:type="spellEnd"/>
            <w:r w:rsidRPr="00114A9A">
              <w:rPr>
                <w:rFonts w:ascii="Times New Roman" w:eastAsia="Times New Roman" w:hAnsi="Times New Roman" w:cs="Times New Roman"/>
                <w:sz w:val="24"/>
                <w:szCs w:val="24"/>
              </w:rPr>
              <w:t xml:space="preserve"> usados en entrenamiento local validado</w:t>
            </w:r>
          </w:p>
        </w:tc>
        <w:tc>
          <w:tcPr>
            <w:tcW w:w="4440" w:type="dxa"/>
            <w:tcBorders>
              <w:top w:val="nil"/>
              <w:left w:val="nil"/>
              <w:bottom w:val="single" w:sz="5" w:space="0" w:color="7F7F7F"/>
              <w:right w:val="single" w:sz="5" w:space="0" w:color="7F7F7F"/>
            </w:tcBorders>
            <w:tcMar>
              <w:top w:w="100" w:type="dxa"/>
              <w:left w:w="100" w:type="dxa"/>
              <w:bottom w:w="100" w:type="dxa"/>
              <w:right w:w="100" w:type="dxa"/>
            </w:tcMar>
          </w:tcPr>
          <w:p w14:paraId="50FC428A"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8</w:t>
            </w:r>
          </w:p>
        </w:tc>
      </w:tr>
      <w:tr w:rsidR="0078469D" w:rsidRPr="00114A9A" w14:paraId="4077B647" w14:textId="77777777">
        <w:trPr>
          <w:trHeight w:val="420"/>
        </w:trPr>
        <w:tc>
          <w:tcPr>
            <w:tcW w:w="445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02958F3A"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Umbral de decisión</w:t>
            </w:r>
          </w:p>
        </w:tc>
        <w:tc>
          <w:tcPr>
            <w:tcW w:w="4440" w:type="dxa"/>
            <w:tcBorders>
              <w:top w:val="nil"/>
              <w:left w:val="nil"/>
              <w:bottom w:val="single" w:sz="5" w:space="0" w:color="7F7F7F"/>
              <w:right w:val="single" w:sz="5" w:space="0" w:color="7F7F7F"/>
            </w:tcBorders>
            <w:tcMar>
              <w:top w:w="100" w:type="dxa"/>
              <w:left w:w="100" w:type="dxa"/>
              <w:bottom w:w="100" w:type="dxa"/>
              <w:right w:w="100" w:type="dxa"/>
            </w:tcMar>
          </w:tcPr>
          <w:p w14:paraId="3EA44F01"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0.3</w:t>
            </w:r>
          </w:p>
        </w:tc>
      </w:tr>
      <w:tr w:rsidR="0078469D" w:rsidRPr="00114A9A" w14:paraId="060A305E" w14:textId="77777777">
        <w:trPr>
          <w:trHeight w:val="420"/>
        </w:trPr>
        <w:tc>
          <w:tcPr>
            <w:tcW w:w="445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4B989543"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Función de pérdida</w:t>
            </w:r>
          </w:p>
        </w:tc>
        <w:tc>
          <w:tcPr>
            <w:tcW w:w="4440" w:type="dxa"/>
            <w:tcBorders>
              <w:top w:val="nil"/>
              <w:left w:val="nil"/>
              <w:bottom w:val="single" w:sz="5" w:space="0" w:color="7F7F7F"/>
              <w:right w:val="single" w:sz="5" w:space="0" w:color="7F7F7F"/>
            </w:tcBorders>
            <w:tcMar>
              <w:top w:w="100" w:type="dxa"/>
              <w:left w:w="100" w:type="dxa"/>
              <w:bottom w:w="100" w:type="dxa"/>
              <w:right w:w="100" w:type="dxa"/>
            </w:tcMar>
          </w:tcPr>
          <w:p w14:paraId="37A31284"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Binary</w:t>
            </w:r>
            <w:proofErr w:type="spellEnd"/>
            <w:r w:rsidRPr="00114A9A">
              <w:rPr>
                <w:rFonts w:ascii="Times New Roman" w:eastAsia="Times New Roman" w:hAnsi="Times New Roman" w:cs="Times New Roman"/>
                <w:sz w:val="24"/>
                <w:szCs w:val="24"/>
              </w:rPr>
              <w:t xml:space="preserve"> </w:t>
            </w:r>
            <w:proofErr w:type="spellStart"/>
            <w:r w:rsidRPr="00114A9A">
              <w:rPr>
                <w:rFonts w:ascii="Times New Roman" w:eastAsia="Times New Roman" w:hAnsi="Times New Roman" w:cs="Times New Roman"/>
                <w:sz w:val="24"/>
                <w:szCs w:val="24"/>
              </w:rPr>
              <w:t>cross-entropy</w:t>
            </w:r>
            <w:proofErr w:type="spellEnd"/>
          </w:p>
        </w:tc>
      </w:tr>
      <w:tr w:rsidR="0078469D" w:rsidRPr="00114A9A" w14:paraId="4C16CAEF" w14:textId="77777777">
        <w:trPr>
          <w:trHeight w:val="420"/>
        </w:trPr>
        <w:tc>
          <w:tcPr>
            <w:tcW w:w="445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4FEE3487"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Función de activación</w:t>
            </w:r>
          </w:p>
        </w:tc>
        <w:tc>
          <w:tcPr>
            <w:tcW w:w="4440" w:type="dxa"/>
            <w:tcBorders>
              <w:top w:val="nil"/>
              <w:left w:val="nil"/>
              <w:bottom w:val="single" w:sz="5" w:space="0" w:color="7F7F7F"/>
              <w:right w:val="single" w:sz="5" w:space="0" w:color="7F7F7F"/>
            </w:tcBorders>
            <w:tcMar>
              <w:top w:w="100" w:type="dxa"/>
              <w:left w:w="100" w:type="dxa"/>
              <w:bottom w:w="100" w:type="dxa"/>
              <w:right w:w="100" w:type="dxa"/>
            </w:tcMar>
          </w:tcPr>
          <w:p w14:paraId="00620998"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Sigmoid</w:t>
            </w:r>
            <w:proofErr w:type="spellEnd"/>
            <w:r w:rsidRPr="00114A9A">
              <w:rPr>
                <w:rFonts w:ascii="Times New Roman" w:eastAsia="Times New Roman" w:hAnsi="Times New Roman" w:cs="Times New Roman"/>
                <w:sz w:val="24"/>
                <w:szCs w:val="24"/>
              </w:rPr>
              <w:t xml:space="preserve"> numéricamente estable</w:t>
            </w:r>
          </w:p>
        </w:tc>
      </w:tr>
    </w:tbl>
    <w:p w14:paraId="21740DF1"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 </w:t>
      </w:r>
    </w:p>
    <w:p w14:paraId="7C47939D" w14:textId="77777777" w:rsidR="0078469D" w:rsidRPr="00114A9A" w:rsidRDefault="00353361" w:rsidP="00114A9A">
      <w:pPr>
        <w:pStyle w:val="Heading2"/>
        <w:keepNext w:val="0"/>
        <w:keepLines w:val="0"/>
        <w:spacing w:before="200" w:after="80" w:line="360" w:lineRule="auto"/>
        <w:rPr>
          <w:rFonts w:ascii="Times New Roman" w:eastAsia="Times New Roman" w:hAnsi="Times New Roman" w:cs="Times New Roman"/>
          <w:b/>
          <w:bCs/>
          <w:sz w:val="34"/>
          <w:szCs w:val="34"/>
        </w:rPr>
      </w:pPr>
      <w:bookmarkStart w:id="20" w:name="_Toc233756732"/>
      <w:r w:rsidRPr="00114A9A">
        <w:rPr>
          <w:rFonts w:ascii="Times New Roman" w:eastAsia="Times New Roman" w:hAnsi="Times New Roman" w:cs="Times New Roman"/>
          <w:b/>
          <w:bCs/>
          <w:sz w:val="34"/>
          <w:szCs w:val="34"/>
        </w:rPr>
        <w:t>3.5 Función de activación y pérdida</w:t>
      </w:r>
      <w:bookmarkEnd w:id="20"/>
    </w:p>
    <w:p w14:paraId="60F6EFA9"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lastRenderedPageBreak/>
        <w:t xml:space="preserve">La predicción usa una función </w:t>
      </w:r>
      <w:proofErr w:type="spellStart"/>
      <w:r w:rsidRPr="00114A9A">
        <w:rPr>
          <w:rFonts w:ascii="Times New Roman" w:eastAsia="Times New Roman" w:hAnsi="Times New Roman" w:cs="Times New Roman"/>
          <w:sz w:val="24"/>
          <w:szCs w:val="24"/>
        </w:rPr>
        <w:t>sigmoid</w:t>
      </w:r>
      <w:proofErr w:type="spellEnd"/>
      <w:r w:rsidRPr="00114A9A">
        <w:rPr>
          <w:rFonts w:ascii="Times New Roman" w:eastAsia="Times New Roman" w:hAnsi="Times New Roman" w:cs="Times New Roman"/>
          <w:sz w:val="24"/>
          <w:szCs w:val="24"/>
        </w:rPr>
        <w:t xml:space="preserve"> implementada de forma numéricamente estable. La pérdida se calcula con </w:t>
      </w:r>
      <w:proofErr w:type="spellStart"/>
      <w:r w:rsidRPr="00114A9A">
        <w:rPr>
          <w:rFonts w:ascii="Times New Roman" w:eastAsia="Times New Roman" w:hAnsi="Times New Roman" w:cs="Times New Roman"/>
          <w:sz w:val="24"/>
          <w:szCs w:val="24"/>
        </w:rPr>
        <w:t>binary</w:t>
      </w:r>
      <w:proofErr w:type="spellEnd"/>
      <w:r w:rsidRPr="00114A9A">
        <w:rPr>
          <w:rFonts w:ascii="Times New Roman" w:eastAsia="Times New Roman" w:hAnsi="Times New Roman" w:cs="Times New Roman"/>
          <w:sz w:val="24"/>
          <w:szCs w:val="24"/>
        </w:rPr>
        <w:t xml:space="preserve"> </w:t>
      </w:r>
      <w:proofErr w:type="spellStart"/>
      <w:r w:rsidRPr="00114A9A">
        <w:rPr>
          <w:rFonts w:ascii="Times New Roman" w:eastAsia="Times New Roman" w:hAnsi="Times New Roman" w:cs="Times New Roman"/>
          <w:sz w:val="24"/>
          <w:szCs w:val="24"/>
        </w:rPr>
        <w:t>cross-entropy</w:t>
      </w:r>
      <w:proofErr w:type="spellEnd"/>
      <w:r w:rsidRPr="00114A9A">
        <w:rPr>
          <w:rFonts w:ascii="Times New Roman" w:eastAsia="Times New Roman" w:hAnsi="Times New Roman" w:cs="Times New Roman"/>
          <w:sz w:val="24"/>
          <w:szCs w:val="24"/>
        </w:rPr>
        <w:t xml:space="preserve"> y </w:t>
      </w:r>
      <w:proofErr w:type="spellStart"/>
      <w:r w:rsidRPr="00114A9A">
        <w:rPr>
          <w:rFonts w:ascii="Times New Roman" w:eastAsia="Times New Roman" w:hAnsi="Times New Roman" w:cs="Times New Roman"/>
          <w:sz w:val="24"/>
          <w:szCs w:val="24"/>
        </w:rPr>
        <w:t>clipping</w:t>
      </w:r>
      <w:proofErr w:type="spellEnd"/>
      <w:r w:rsidRPr="00114A9A">
        <w:rPr>
          <w:rFonts w:ascii="Times New Roman" w:eastAsia="Times New Roman" w:hAnsi="Times New Roman" w:cs="Times New Roman"/>
          <w:sz w:val="24"/>
          <w:szCs w:val="24"/>
        </w:rPr>
        <w:t xml:space="preserve"> para evitar logaritmos indefinidos. Esta combinación permite obtener probabilidades interpretables de riesgo y entrenar el modelo de forma estable durante 80 épocas.</w:t>
      </w:r>
    </w:p>
    <w:p w14:paraId="7C550985" w14:textId="77777777" w:rsidR="0078469D" w:rsidRPr="00114A9A" w:rsidRDefault="00353361" w:rsidP="00114A9A">
      <w:pPr>
        <w:pStyle w:val="Heading2"/>
        <w:keepNext w:val="0"/>
        <w:keepLines w:val="0"/>
        <w:spacing w:before="200" w:after="80" w:line="360" w:lineRule="auto"/>
        <w:rPr>
          <w:rFonts w:ascii="Times New Roman" w:eastAsia="Times New Roman" w:hAnsi="Times New Roman" w:cs="Times New Roman"/>
          <w:b/>
          <w:bCs/>
          <w:sz w:val="34"/>
          <w:szCs w:val="34"/>
        </w:rPr>
      </w:pPr>
      <w:bookmarkStart w:id="21" w:name="_Toc233756733"/>
      <w:r w:rsidRPr="00114A9A">
        <w:rPr>
          <w:rFonts w:ascii="Times New Roman" w:eastAsia="Times New Roman" w:hAnsi="Times New Roman" w:cs="Times New Roman"/>
          <w:b/>
          <w:bCs/>
          <w:sz w:val="34"/>
          <w:szCs w:val="34"/>
        </w:rPr>
        <w:t>3.6 Artefacto generado</w:t>
      </w:r>
      <w:bookmarkEnd w:id="21"/>
    </w:p>
    <w:p w14:paraId="4675B5A8" w14:textId="11632EDF"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El modelo entrenado se serializa como </w:t>
      </w:r>
      <w:proofErr w:type="spellStart"/>
      <w:r w:rsidRPr="00114A9A">
        <w:rPr>
          <w:rFonts w:ascii="Times New Roman" w:eastAsia="Times New Roman" w:hAnsi="Times New Roman" w:cs="Times New Roman"/>
          <w:sz w:val="24"/>
          <w:szCs w:val="24"/>
        </w:rPr>
        <w:t>forecast_</w:t>
      </w:r>
      <w:proofErr w:type="gramStart"/>
      <w:r w:rsidRPr="00114A9A">
        <w:rPr>
          <w:rFonts w:ascii="Times New Roman" w:eastAsia="Times New Roman" w:hAnsi="Times New Roman" w:cs="Times New Roman"/>
          <w:sz w:val="24"/>
          <w:szCs w:val="24"/>
        </w:rPr>
        <w:t>model.json</w:t>
      </w:r>
      <w:proofErr w:type="spellEnd"/>
      <w:proofErr w:type="gramEnd"/>
      <w:r w:rsidRPr="00114A9A">
        <w:rPr>
          <w:rFonts w:ascii="Times New Roman" w:eastAsia="Times New Roman" w:hAnsi="Times New Roman" w:cs="Times New Roman"/>
          <w:sz w:val="24"/>
          <w:szCs w:val="24"/>
        </w:rPr>
        <w:t xml:space="preserve">. El archivo contiene el tipo de modelo, variable objetivo, lista de </w:t>
      </w:r>
      <w:proofErr w:type="spellStart"/>
      <w:r w:rsidRPr="00114A9A">
        <w:rPr>
          <w:rFonts w:ascii="Times New Roman" w:eastAsia="Times New Roman" w:hAnsi="Times New Roman" w:cs="Times New Roman"/>
          <w:sz w:val="24"/>
          <w:szCs w:val="24"/>
        </w:rPr>
        <w:t>features</w:t>
      </w:r>
      <w:proofErr w:type="spellEnd"/>
      <w:r w:rsidRPr="00114A9A">
        <w:rPr>
          <w:rFonts w:ascii="Times New Roman" w:eastAsia="Times New Roman" w:hAnsi="Times New Roman" w:cs="Times New Roman"/>
          <w:sz w:val="24"/>
          <w:szCs w:val="24"/>
        </w:rPr>
        <w:t xml:space="preserve">, pesos aprendidos, </w:t>
      </w:r>
      <w:proofErr w:type="spellStart"/>
      <w:r w:rsidRPr="00114A9A">
        <w:rPr>
          <w:rFonts w:ascii="Times New Roman" w:eastAsia="Times New Roman" w:hAnsi="Times New Roman" w:cs="Times New Roman"/>
          <w:sz w:val="24"/>
          <w:szCs w:val="24"/>
        </w:rPr>
        <w:t>hiperparámetros</w:t>
      </w:r>
      <w:proofErr w:type="spellEnd"/>
      <w:r w:rsidRPr="00114A9A">
        <w:rPr>
          <w:rFonts w:ascii="Times New Roman" w:eastAsia="Times New Roman" w:hAnsi="Times New Roman" w:cs="Times New Roman"/>
          <w:sz w:val="24"/>
          <w:szCs w:val="24"/>
        </w:rPr>
        <w:t xml:space="preserve">, número de </w:t>
      </w:r>
      <w:proofErr w:type="spellStart"/>
      <w:r w:rsidRPr="00114A9A">
        <w:rPr>
          <w:rFonts w:ascii="Times New Roman" w:eastAsia="Times New Roman" w:hAnsi="Times New Roman" w:cs="Times New Roman"/>
          <w:sz w:val="24"/>
          <w:szCs w:val="24"/>
        </w:rPr>
        <w:t>workers</w:t>
      </w:r>
      <w:proofErr w:type="spellEnd"/>
      <w:r w:rsidRPr="00114A9A">
        <w:rPr>
          <w:rFonts w:ascii="Times New Roman" w:eastAsia="Times New Roman" w:hAnsi="Times New Roman" w:cs="Times New Roman"/>
          <w:sz w:val="24"/>
          <w:szCs w:val="24"/>
        </w:rPr>
        <w:t>, estrategia de corte temporal y métricas separadas para entrenamiento y prueba. Esto permite cargar el modelo para inferencia sin repetir el entrenamiento.</w:t>
      </w:r>
    </w:p>
    <w:p w14:paraId="2CC6C95F" w14:textId="77777777" w:rsidR="0078469D" w:rsidRPr="00114A9A" w:rsidRDefault="00353361" w:rsidP="00114A9A">
      <w:pPr>
        <w:pStyle w:val="Heading1"/>
        <w:keepNext w:val="0"/>
        <w:keepLines w:val="0"/>
        <w:spacing w:before="240" w:line="360" w:lineRule="auto"/>
        <w:rPr>
          <w:rFonts w:ascii="Times New Roman" w:eastAsia="Times New Roman" w:hAnsi="Times New Roman" w:cs="Times New Roman"/>
          <w:b/>
          <w:bCs/>
          <w:sz w:val="46"/>
          <w:szCs w:val="46"/>
        </w:rPr>
      </w:pPr>
      <w:bookmarkStart w:id="22" w:name="_Toc233756734"/>
      <w:r w:rsidRPr="00114A9A">
        <w:rPr>
          <w:rFonts w:ascii="Times New Roman" w:eastAsia="Times New Roman" w:hAnsi="Times New Roman" w:cs="Times New Roman"/>
          <w:b/>
          <w:bCs/>
          <w:sz w:val="46"/>
          <w:szCs w:val="46"/>
        </w:rPr>
        <w:t>4. Paralelización del cálculo</w:t>
      </w:r>
      <w:bookmarkEnd w:id="22"/>
    </w:p>
    <w:p w14:paraId="61280518"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La paralelización ocurre en tres niveles relacionados: carga y limpieza concurrente, entrenamiento concurrente local y entrenamiento/inferencia distribuidos en clúster. En todos los casos se evita la escritura concurrente sobre estructuras compartidas.</w:t>
      </w:r>
    </w:p>
    <w:p w14:paraId="575863C7" w14:textId="77777777" w:rsidR="0078469D" w:rsidRPr="00114A9A" w:rsidRDefault="00353361" w:rsidP="00114A9A">
      <w:pPr>
        <w:spacing w:line="360" w:lineRule="auto"/>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Herramientas usadas</w:t>
      </w:r>
    </w:p>
    <w:tbl>
      <w:tblPr>
        <w:tblStyle w:val="a9"/>
        <w:tblW w:w="89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0"/>
        <w:gridCol w:w="6935"/>
      </w:tblGrid>
      <w:tr w:rsidR="0078469D" w:rsidRPr="00114A9A" w14:paraId="6CB9FCA8" w14:textId="77777777">
        <w:trPr>
          <w:trHeight w:val="500"/>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89F02" w14:textId="77777777" w:rsidR="0078469D" w:rsidRPr="00114A9A" w:rsidRDefault="00353361" w:rsidP="00114A9A">
            <w:pPr>
              <w:spacing w:line="360" w:lineRule="auto"/>
              <w:jc w:val="center"/>
              <w:rPr>
                <w:rFonts w:ascii="Times New Roman" w:eastAsia="Times New Roman" w:hAnsi="Times New Roman" w:cs="Times New Roman"/>
                <w:sz w:val="24"/>
                <w:szCs w:val="24"/>
              </w:rPr>
            </w:pPr>
            <w:r w:rsidRPr="00114A9A">
              <w:rPr>
                <w:rFonts w:ascii="Times New Roman" w:eastAsia="Times New Roman" w:hAnsi="Times New Roman" w:cs="Times New Roman"/>
                <w:b/>
                <w:bCs/>
                <w:sz w:val="24"/>
                <w:szCs w:val="24"/>
              </w:rPr>
              <w:t>Herramienta</w:t>
            </w:r>
          </w:p>
        </w:tc>
        <w:tc>
          <w:tcPr>
            <w:tcW w:w="6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F90824" w14:textId="77777777" w:rsidR="0078469D" w:rsidRPr="00114A9A" w:rsidRDefault="00353361" w:rsidP="00114A9A">
            <w:pPr>
              <w:spacing w:line="360" w:lineRule="auto"/>
              <w:jc w:val="center"/>
              <w:rPr>
                <w:rFonts w:ascii="Times New Roman" w:eastAsia="Times New Roman" w:hAnsi="Times New Roman" w:cs="Times New Roman"/>
                <w:sz w:val="24"/>
                <w:szCs w:val="24"/>
              </w:rPr>
            </w:pPr>
            <w:r w:rsidRPr="00114A9A">
              <w:rPr>
                <w:rFonts w:ascii="Times New Roman" w:eastAsia="Times New Roman" w:hAnsi="Times New Roman" w:cs="Times New Roman"/>
                <w:b/>
                <w:bCs/>
                <w:sz w:val="24"/>
                <w:szCs w:val="24"/>
              </w:rPr>
              <w:t>Uso en el proyecto</w:t>
            </w:r>
          </w:p>
        </w:tc>
      </w:tr>
      <w:tr w:rsidR="0078469D" w:rsidRPr="00114A9A" w14:paraId="39828FEA" w14:textId="77777777">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1E9FFC"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Go</w:t>
            </w:r>
            <w:proofErr w:type="spellEnd"/>
            <w:r w:rsidRPr="00114A9A">
              <w:rPr>
                <w:rFonts w:ascii="Times New Roman" w:eastAsia="Times New Roman" w:hAnsi="Times New Roman" w:cs="Times New Roman"/>
                <w:sz w:val="24"/>
                <w:szCs w:val="24"/>
              </w:rPr>
              <w:t xml:space="preserve"> 1.21+</w:t>
            </w:r>
          </w:p>
        </w:tc>
        <w:tc>
          <w:tcPr>
            <w:tcW w:w="6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EC5B97"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Implementación del pipeline concurrente, modelo ML, API y </w:t>
            </w:r>
            <w:proofErr w:type="spellStart"/>
            <w:r w:rsidRPr="00114A9A">
              <w:rPr>
                <w:rFonts w:ascii="Times New Roman" w:eastAsia="Times New Roman" w:hAnsi="Times New Roman" w:cs="Times New Roman"/>
                <w:sz w:val="24"/>
                <w:szCs w:val="24"/>
              </w:rPr>
              <w:t>workers</w:t>
            </w:r>
            <w:proofErr w:type="spellEnd"/>
          </w:p>
        </w:tc>
      </w:tr>
      <w:tr w:rsidR="0078469D" w:rsidRPr="00114A9A" w14:paraId="58C0FCE8" w14:textId="77777777">
        <w:trPr>
          <w:trHeight w:val="500"/>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D7D89A"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Goroutines</w:t>
            </w:r>
            <w:proofErr w:type="spellEnd"/>
          </w:p>
        </w:tc>
        <w:tc>
          <w:tcPr>
            <w:tcW w:w="6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D688E"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Paralelización de limpieza, entrenamiento e inferencia</w:t>
            </w:r>
          </w:p>
        </w:tc>
      </w:tr>
      <w:tr w:rsidR="0078469D" w:rsidRPr="00114A9A" w14:paraId="22A76786" w14:textId="77777777">
        <w:trPr>
          <w:trHeight w:val="500"/>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B32AA4"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Channels</w:t>
            </w:r>
          </w:p>
        </w:tc>
        <w:tc>
          <w:tcPr>
            <w:tcW w:w="6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77D807"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Comunicación entre </w:t>
            </w:r>
            <w:proofErr w:type="spellStart"/>
            <w:r w:rsidRPr="00114A9A">
              <w:rPr>
                <w:rFonts w:ascii="Times New Roman" w:eastAsia="Times New Roman" w:hAnsi="Times New Roman" w:cs="Times New Roman"/>
                <w:sz w:val="24"/>
                <w:szCs w:val="24"/>
              </w:rPr>
              <w:t>workers</w:t>
            </w:r>
            <w:proofErr w:type="spellEnd"/>
            <w:r w:rsidRPr="00114A9A">
              <w:rPr>
                <w:rFonts w:ascii="Times New Roman" w:eastAsia="Times New Roman" w:hAnsi="Times New Roman" w:cs="Times New Roman"/>
                <w:sz w:val="24"/>
                <w:szCs w:val="24"/>
              </w:rPr>
              <w:t xml:space="preserve"> locales y agregación de resultados</w:t>
            </w:r>
          </w:p>
        </w:tc>
      </w:tr>
      <w:tr w:rsidR="0078469D" w:rsidRPr="00114A9A" w14:paraId="3A52DC41" w14:textId="77777777">
        <w:trPr>
          <w:trHeight w:val="500"/>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3B5780"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WaitGroup</w:t>
            </w:r>
            <w:proofErr w:type="spellEnd"/>
          </w:p>
        </w:tc>
        <w:tc>
          <w:tcPr>
            <w:tcW w:w="6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98787A"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Sincronización de </w:t>
            </w:r>
            <w:proofErr w:type="spellStart"/>
            <w:r w:rsidRPr="00114A9A">
              <w:rPr>
                <w:rFonts w:ascii="Times New Roman" w:eastAsia="Times New Roman" w:hAnsi="Times New Roman" w:cs="Times New Roman"/>
                <w:sz w:val="24"/>
                <w:szCs w:val="24"/>
              </w:rPr>
              <w:t>goroutines</w:t>
            </w:r>
            <w:proofErr w:type="spellEnd"/>
            <w:r w:rsidRPr="00114A9A">
              <w:rPr>
                <w:rFonts w:ascii="Times New Roman" w:eastAsia="Times New Roman" w:hAnsi="Times New Roman" w:cs="Times New Roman"/>
                <w:sz w:val="24"/>
                <w:szCs w:val="24"/>
              </w:rPr>
              <w:t xml:space="preserve"> en entrenamiento</w:t>
            </w:r>
          </w:p>
        </w:tc>
      </w:tr>
      <w:tr w:rsidR="0078469D" w:rsidRPr="00114A9A" w14:paraId="30354671" w14:textId="77777777">
        <w:trPr>
          <w:trHeight w:val="500"/>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D86DE0"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Mutex</w:t>
            </w:r>
            <w:proofErr w:type="spellEnd"/>
          </w:p>
        </w:tc>
        <w:tc>
          <w:tcPr>
            <w:tcW w:w="6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FBF00E"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Escritura segura sobre conexión TCP compartida</w:t>
            </w:r>
          </w:p>
        </w:tc>
      </w:tr>
      <w:tr w:rsidR="0078469D" w:rsidRPr="00114A9A" w14:paraId="4B239257" w14:textId="77777777">
        <w:trPr>
          <w:trHeight w:val="500"/>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C3279"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TCP / net / </w:t>
            </w:r>
            <w:proofErr w:type="spellStart"/>
            <w:r w:rsidRPr="00114A9A">
              <w:rPr>
                <w:rFonts w:ascii="Times New Roman" w:eastAsia="Times New Roman" w:hAnsi="Times New Roman" w:cs="Times New Roman"/>
                <w:sz w:val="24"/>
                <w:szCs w:val="24"/>
              </w:rPr>
              <w:t>bufio</w:t>
            </w:r>
            <w:proofErr w:type="spellEnd"/>
          </w:p>
        </w:tc>
        <w:tc>
          <w:tcPr>
            <w:tcW w:w="6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890221"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Comunicación interna API–</w:t>
            </w:r>
            <w:proofErr w:type="spellStart"/>
            <w:r w:rsidRPr="00114A9A">
              <w:rPr>
                <w:rFonts w:ascii="Times New Roman" w:eastAsia="Times New Roman" w:hAnsi="Times New Roman" w:cs="Times New Roman"/>
                <w:sz w:val="24"/>
                <w:szCs w:val="24"/>
              </w:rPr>
              <w:t>workers</w:t>
            </w:r>
            <w:proofErr w:type="spellEnd"/>
          </w:p>
        </w:tc>
      </w:tr>
      <w:tr w:rsidR="0078469D" w:rsidRPr="00114A9A" w14:paraId="72F0CA9A" w14:textId="77777777">
        <w:trPr>
          <w:trHeight w:val="500"/>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B1F217"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MongoDB</w:t>
            </w:r>
          </w:p>
        </w:tc>
        <w:tc>
          <w:tcPr>
            <w:tcW w:w="6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A13810"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Persistencia de pronósticos, modelos y entrenamientos</w:t>
            </w:r>
          </w:p>
        </w:tc>
      </w:tr>
      <w:tr w:rsidR="0078469D" w:rsidRPr="00114A9A" w14:paraId="0EFDFD82" w14:textId="77777777">
        <w:trPr>
          <w:trHeight w:val="500"/>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995B7A"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Redis</w:t>
            </w:r>
          </w:p>
        </w:tc>
        <w:tc>
          <w:tcPr>
            <w:tcW w:w="6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570F98"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Cache de baja latencia</w:t>
            </w:r>
          </w:p>
        </w:tc>
      </w:tr>
      <w:tr w:rsidR="0078469D" w:rsidRPr="00114A9A" w14:paraId="7C720ADB" w14:textId="77777777">
        <w:trPr>
          <w:trHeight w:val="500"/>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F31C0C"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lastRenderedPageBreak/>
              <w:t>Swagger/Postman</w:t>
            </w:r>
          </w:p>
        </w:tc>
        <w:tc>
          <w:tcPr>
            <w:tcW w:w="6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7DE90"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Pruebas de </w:t>
            </w:r>
            <w:proofErr w:type="spellStart"/>
            <w:r w:rsidRPr="00114A9A">
              <w:rPr>
                <w:rFonts w:ascii="Times New Roman" w:eastAsia="Times New Roman" w:hAnsi="Times New Roman" w:cs="Times New Roman"/>
                <w:sz w:val="24"/>
                <w:szCs w:val="24"/>
              </w:rPr>
              <w:t>endpoints</w:t>
            </w:r>
            <w:proofErr w:type="spellEnd"/>
            <w:r w:rsidRPr="00114A9A">
              <w:rPr>
                <w:rFonts w:ascii="Times New Roman" w:eastAsia="Times New Roman" w:hAnsi="Times New Roman" w:cs="Times New Roman"/>
                <w:sz w:val="24"/>
                <w:szCs w:val="24"/>
              </w:rPr>
              <w:t xml:space="preserve"> REST</w:t>
            </w:r>
          </w:p>
        </w:tc>
      </w:tr>
    </w:tbl>
    <w:p w14:paraId="3E177DE0" w14:textId="77777777" w:rsidR="0078469D" w:rsidRPr="00114A9A" w:rsidRDefault="0078469D" w:rsidP="00114A9A">
      <w:pPr>
        <w:spacing w:line="360" w:lineRule="auto"/>
        <w:rPr>
          <w:rFonts w:ascii="Times New Roman" w:eastAsia="Times New Roman" w:hAnsi="Times New Roman" w:cs="Times New Roman"/>
          <w:sz w:val="24"/>
          <w:szCs w:val="24"/>
        </w:rPr>
      </w:pPr>
    </w:p>
    <w:p w14:paraId="2644E034" w14:textId="77777777" w:rsidR="0078469D" w:rsidRPr="00114A9A" w:rsidRDefault="00353361" w:rsidP="00114A9A">
      <w:pPr>
        <w:pStyle w:val="Heading2"/>
        <w:keepNext w:val="0"/>
        <w:keepLines w:val="0"/>
        <w:spacing w:before="200" w:after="80" w:line="360" w:lineRule="auto"/>
        <w:rPr>
          <w:rFonts w:ascii="Times New Roman" w:eastAsia="Times New Roman" w:hAnsi="Times New Roman" w:cs="Times New Roman"/>
          <w:b/>
          <w:bCs/>
          <w:sz w:val="34"/>
          <w:szCs w:val="34"/>
        </w:rPr>
      </w:pPr>
      <w:bookmarkStart w:id="23" w:name="_Toc233756735"/>
      <w:r w:rsidRPr="00114A9A">
        <w:rPr>
          <w:rFonts w:ascii="Times New Roman" w:eastAsia="Times New Roman" w:hAnsi="Times New Roman" w:cs="Times New Roman"/>
          <w:b/>
          <w:bCs/>
          <w:sz w:val="34"/>
          <w:szCs w:val="34"/>
        </w:rPr>
        <w:t>4.1 Arquitectura distribuida</w:t>
      </w:r>
      <w:bookmarkEnd w:id="23"/>
    </w:p>
    <w:p w14:paraId="3B59FEF6"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Se usa una topología estrella: la API actúa como coordinador central y mantiene conexiones persistentes con tres </w:t>
      </w:r>
      <w:proofErr w:type="spellStart"/>
      <w:r w:rsidRPr="00114A9A">
        <w:rPr>
          <w:rFonts w:ascii="Times New Roman" w:eastAsia="Times New Roman" w:hAnsi="Times New Roman" w:cs="Times New Roman"/>
          <w:sz w:val="24"/>
          <w:szCs w:val="24"/>
        </w:rPr>
        <w:t>workers</w:t>
      </w:r>
      <w:proofErr w:type="spellEnd"/>
      <w:r w:rsidRPr="00114A9A">
        <w:rPr>
          <w:rFonts w:ascii="Times New Roman" w:eastAsia="Times New Roman" w:hAnsi="Times New Roman" w:cs="Times New Roman"/>
          <w:sz w:val="24"/>
          <w:szCs w:val="24"/>
        </w:rPr>
        <w:t xml:space="preserve"> ML. Esta topología simplifica el balanceo, la </w:t>
      </w:r>
      <w:proofErr w:type="spellStart"/>
      <w:r w:rsidRPr="00114A9A">
        <w:rPr>
          <w:rFonts w:ascii="Times New Roman" w:eastAsia="Times New Roman" w:hAnsi="Times New Roman" w:cs="Times New Roman"/>
          <w:sz w:val="24"/>
          <w:szCs w:val="24"/>
        </w:rPr>
        <w:t>observabilidad</w:t>
      </w:r>
      <w:proofErr w:type="spellEnd"/>
      <w:r w:rsidRPr="00114A9A">
        <w:rPr>
          <w:rFonts w:ascii="Times New Roman" w:eastAsia="Times New Roman" w:hAnsi="Times New Roman" w:cs="Times New Roman"/>
          <w:sz w:val="24"/>
          <w:szCs w:val="24"/>
        </w:rPr>
        <w:t>, la agregación de gradientes y la recuperación ante caída de nodos frente a alternativas como anillo o malla.</w:t>
      </w:r>
    </w:p>
    <w:p w14:paraId="0696F591" w14:textId="77777777" w:rsidR="0078469D" w:rsidRPr="00114A9A" w:rsidRDefault="00353361" w:rsidP="00114A9A">
      <w:pPr>
        <w:spacing w:after="120" w:line="360" w:lineRule="auto"/>
        <w:rPr>
          <w:rFonts w:ascii="Times New Roman" w:hAnsi="Times New Roman" w:cs="Times New Roman"/>
        </w:rPr>
      </w:pPr>
      <w:r w:rsidRPr="00114A9A">
        <w:rPr>
          <w:rFonts w:ascii="Times New Roman" w:hAnsi="Times New Roman" w:cs="Times New Roman"/>
        </w:rPr>
        <w:t xml:space="preserve">En el despliegue validado, la API expone dos responsabilidades separadas: HTTP/REST en el puerto 8080 para usuarios y Swagger, y TCP en el puerto 9000 para comunicación interna con los </w:t>
      </w:r>
      <w:proofErr w:type="spellStart"/>
      <w:r w:rsidRPr="00114A9A">
        <w:rPr>
          <w:rFonts w:ascii="Times New Roman" w:hAnsi="Times New Roman" w:cs="Times New Roman"/>
        </w:rPr>
        <w:t>workers</w:t>
      </w:r>
      <w:proofErr w:type="spellEnd"/>
      <w:r w:rsidRPr="00114A9A">
        <w:rPr>
          <w:rFonts w:ascii="Times New Roman" w:hAnsi="Times New Roman" w:cs="Times New Roman"/>
        </w:rPr>
        <w:t xml:space="preserve"> ML. Los servicios </w:t>
      </w:r>
      <w:proofErr w:type="spellStart"/>
      <w:r w:rsidRPr="00114A9A">
        <w:rPr>
          <w:rFonts w:ascii="Times New Roman" w:hAnsi="Times New Roman" w:cs="Times New Roman"/>
        </w:rPr>
        <w:t>mongodb</w:t>
      </w:r>
      <w:proofErr w:type="spellEnd"/>
      <w:r w:rsidRPr="00114A9A">
        <w:rPr>
          <w:rFonts w:ascii="Times New Roman" w:hAnsi="Times New Roman" w:cs="Times New Roman"/>
        </w:rPr>
        <w:t xml:space="preserve"> y </w:t>
      </w:r>
      <w:proofErr w:type="spellStart"/>
      <w:r w:rsidRPr="00114A9A">
        <w:rPr>
          <w:rFonts w:ascii="Times New Roman" w:hAnsi="Times New Roman" w:cs="Times New Roman"/>
        </w:rPr>
        <w:t>redis</w:t>
      </w:r>
      <w:proofErr w:type="spellEnd"/>
      <w:r w:rsidRPr="00114A9A">
        <w:rPr>
          <w:rFonts w:ascii="Times New Roman" w:hAnsi="Times New Roman" w:cs="Times New Roman"/>
        </w:rPr>
        <w:t xml:space="preserve"> se levantan como dependencias del servicio api, mientras que ml-node-1, ml-node-2 y ml-node-3 se registran contra el coordinador mediante COORDINATOR_TCP_ADDR=api:9000.</w:t>
      </w:r>
    </w:p>
    <w:tbl>
      <w:tblPr>
        <w:tblStyle w:val="TableNormal0"/>
        <w:tblW w:w="0" w:type="auto"/>
        <w:jc w:val="center"/>
        <w:tblInd w:w="0" w:type="dxa"/>
        <w:tblLook w:val="04A0" w:firstRow="1" w:lastRow="0" w:firstColumn="1" w:lastColumn="0" w:noHBand="0" w:noVBand="1"/>
      </w:tblPr>
      <w:tblGrid>
        <w:gridCol w:w="3009"/>
        <w:gridCol w:w="3010"/>
        <w:gridCol w:w="3010"/>
      </w:tblGrid>
      <w:tr w:rsidR="0078469D" w:rsidRPr="00114A9A" w14:paraId="56838A7B" w14:textId="77777777">
        <w:trPr>
          <w:jc w:val="center"/>
        </w:trPr>
        <w:tc>
          <w:tcPr>
            <w:tcW w:w="3010" w:type="dxa"/>
            <w:shd w:val="clear" w:color="auto" w:fill="D9EAF7"/>
            <w:vAlign w:val="center"/>
          </w:tcPr>
          <w:p w14:paraId="6857791D"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b/>
                <w:sz w:val="18"/>
              </w:rPr>
              <w:t>Componente</w:t>
            </w:r>
          </w:p>
        </w:tc>
        <w:tc>
          <w:tcPr>
            <w:tcW w:w="3010" w:type="dxa"/>
            <w:shd w:val="clear" w:color="auto" w:fill="D9EAF7"/>
            <w:vAlign w:val="center"/>
          </w:tcPr>
          <w:p w14:paraId="7ECE4BA3"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b/>
                <w:sz w:val="18"/>
              </w:rPr>
              <w:t>Responsabilidad en el sistema distribuido</w:t>
            </w:r>
          </w:p>
        </w:tc>
        <w:tc>
          <w:tcPr>
            <w:tcW w:w="3010" w:type="dxa"/>
            <w:shd w:val="clear" w:color="auto" w:fill="D9EAF7"/>
            <w:vAlign w:val="center"/>
          </w:tcPr>
          <w:p w14:paraId="4B38A0F4"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b/>
                <w:sz w:val="18"/>
              </w:rPr>
              <w:t>Evidencia en la implementación</w:t>
            </w:r>
          </w:p>
        </w:tc>
      </w:tr>
      <w:tr w:rsidR="0078469D" w:rsidRPr="00114A9A" w14:paraId="434FDA1E" w14:textId="77777777">
        <w:trPr>
          <w:jc w:val="center"/>
        </w:trPr>
        <w:tc>
          <w:tcPr>
            <w:tcW w:w="3010" w:type="dxa"/>
            <w:vAlign w:val="center"/>
          </w:tcPr>
          <w:p w14:paraId="0F64625C"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sz w:val="18"/>
              </w:rPr>
              <w:t>api</w:t>
            </w:r>
          </w:p>
        </w:tc>
        <w:tc>
          <w:tcPr>
            <w:tcW w:w="3010" w:type="dxa"/>
            <w:vAlign w:val="center"/>
          </w:tcPr>
          <w:p w14:paraId="191E1673"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sz w:val="18"/>
              </w:rPr>
              <w:t>REST, autenticación JWT, coordinador TCP, persistencia y cache</w:t>
            </w:r>
          </w:p>
        </w:tc>
        <w:tc>
          <w:tcPr>
            <w:tcW w:w="3010" w:type="dxa"/>
            <w:vAlign w:val="center"/>
          </w:tcPr>
          <w:p w14:paraId="32500801" w14:textId="77777777" w:rsidR="0078469D" w:rsidRPr="00114A9A" w:rsidRDefault="00353361" w:rsidP="00114A9A">
            <w:pPr>
              <w:spacing w:after="60" w:line="360" w:lineRule="auto"/>
              <w:rPr>
                <w:rFonts w:ascii="Times New Roman" w:hAnsi="Times New Roman" w:cs="Times New Roman"/>
              </w:rPr>
            </w:pPr>
            <w:proofErr w:type="spellStart"/>
            <w:r w:rsidRPr="00114A9A">
              <w:rPr>
                <w:rFonts w:ascii="Times New Roman" w:hAnsi="Times New Roman" w:cs="Times New Roman"/>
                <w:sz w:val="18"/>
              </w:rPr>
              <w:t>docker-compose.yml</w:t>
            </w:r>
            <w:proofErr w:type="spellEnd"/>
            <w:r w:rsidRPr="00114A9A">
              <w:rPr>
                <w:rFonts w:ascii="Times New Roman" w:hAnsi="Times New Roman" w:cs="Times New Roman"/>
                <w:sz w:val="18"/>
              </w:rPr>
              <w:t xml:space="preserve"> expone 8080 y 9000; </w:t>
            </w:r>
            <w:proofErr w:type="spellStart"/>
            <w:r w:rsidRPr="00114A9A">
              <w:rPr>
                <w:rFonts w:ascii="Times New Roman" w:hAnsi="Times New Roman" w:cs="Times New Roman"/>
                <w:sz w:val="18"/>
              </w:rPr>
              <w:t>cmd</w:t>
            </w:r>
            <w:proofErr w:type="spellEnd"/>
            <w:r w:rsidRPr="00114A9A">
              <w:rPr>
                <w:rFonts w:ascii="Times New Roman" w:hAnsi="Times New Roman" w:cs="Times New Roman"/>
                <w:sz w:val="18"/>
              </w:rPr>
              <w:t>/api/</w:t>
            </w:r>
            <w:proofErr w:type="spellStart"/>
            <w:proofErr w:type="gramStart"/>
            <w:r w:rsidRPr="00114A9A">
              <w:rPr>
                <w:rFonts w:ascii="Times New Roman" w:hAnsi="Times New Roman" w:cs="Times New Roman"/>
                <w:sz w:val="18"/>
              </w:rPr>
              <w:t>main.go</w:t>
            </w:r>
            <w:proofErr w:type="spellEnd"/>
            <w:proofErr w:type="gramEnd"/>
            <w:r w:rsidRPr="00114A9A">
              <w:rPr>
                <w:rFonts w:ascii="Times New Roman" w:hAnsi="Times New Roman" w:cs="Times New Roman"/>
                <w:sz w:val="18"/>
              </w:rPr>
              <w:t xml:space="preserve"> inicia HTTP API y </w:t>
            </w:r>
            <w:proofErr w:type="spellStart"/>
            <w:proofErr w:type="gramStart"/>
            <w:r w:rsidRPr="00114A9A">
              <w:rPr>
                <w:rFonts w:ascii="Times New Roman" w:hAnsi="Times New Roman" w:cs="Times New Roman"/>
                <w:sz w:val="18"/>
              </w:rPr>
              <w:t>cluster</w:t>
            </w:r>
            <w:proofErr w:type="spellEnd"/>
            <w:proofErr w:type="gramEnd"/>
            <w:r w:rsidRPr="00114A9A">
              <w:rPr>
                <w:rFonts w:ascii="Times New Roman" w:hAnsi="Times New Roman" w:cs="Times New Roman"/>
                <w:sz w:val="18"/>
              </w:rPr>
              <w:t xml:space="preserve"> TCP</w:t>
            </w:r>
          </w:p>
        </w:tc>
      </w:tr>
      <w:tr w:rsidR="0078469D" w:rsidRPr="00114A9A" w14:paraId="5D5FA3C7" w14:textId="77777777">
        <w:trPr>
          <w:jc w:val="center"/>
        </w:trPr>
        <w:tc>
          <w:tcPr>
            <w:tcW w:w="3010" w:type="dxa"/>
            <w:vAlign w:val="center"/>
          </w:tcPr>
          <w:p w14:paraId="696F7CE0"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sz w:val="18"/>
              </w:rPr>
              <w:t>ml-node-</w:t>
            </w:r>
            <w:proofErr w:type="gramStart"/>
            <w:r w:rsidRPr="00114A9A">
              <w:rPr>
                <w:rFonts w:ascii="Times New Roman" w:hAnsi="Times New Roman" w:cs="Times New Roman"/>
                <w:sz w:val="18"/>
              </w:rPr>
              <w:t>1..</w:t>
            </w:r>
            <w:proofErr w:type="gramEnd"/>
            <w:r w:rsidRPr="00114A9A">
              <w:rPr>
                <w:rFonts w:ascii="Times New Roman" w:hAnsi="Times New Roman" w:cs="Times New Roman"/>
                <w:sz w:val="18"/>
              </w:rPr>
              <w:t>3</w:t>
            </w:r>
          </w:p>
        </w:tc>
        <w:tc>
          <w:tcPr>
            <w:tcW w:w="3010" w:type="dxa"/>
            <w:vAlign w:val="center"/>
          </w:tcPr>
          <w:p w14:paraId="75167E41" w14:textId="77777777" w:rsidR="0078469D" w:rsidRPr="00114A9A" w:rsidRDefault="00353361" w:rsidP="00114A9A">
            <w:pPr>
              <w:spacing w:after="60" w:line="360" w:lineRule="auto"/>
              <w:rPr>
                <w:rFonts w:ascii="Times New Roman" w:hAnsi="Times New Roman" w:cs="Times New Roman"/>
              </w:rPr>
            </w:pPr>
            <w:proofErr w:type="spellStart"/>
            <w:r w:rsidRPr="00114A9A">
              <w:rPr>
                <w:rFonts w:ascii="Times New Roman" w:hAnsi="Times New Roman" w:cs="Times New Roman"/>
                <w:sz w:val="18"/>
              </w:rPr>
              <w:t>Workers</w:t>
            </w:r>
            <w:proofErr w:type="spellEnd"/>
            <w:r w:rsidRPr="00114A9A">
              <w:rPr>
                <w:rFonts w:ascii="Times New Roman" w:hAnsi="Times New Roman" w:cs="Times New Roman"/>
                <w:sz w:val="18"/>
              </w:rPr>
              <w:t xml:space="preserve"> ML conectados por TCP; reciben </w:t>
            </w:r>
            <w:proofErr w:type="spellStart"/>
            <w:r w:rsidRPr="00114A9A">
              <w:rPr>
                <w:rFonts w:ascii="Times New Roman" w:hAnsi="Times New Roman" w:cs="Times New Roman"/>
                <w:sz w:val="18"/>
              </w:rPr>
              <w:t>predict</w:t>
            </w:r>
            <w:proofErr w:type="spellEnd"/>
            <w:r w:rsidRPr="00114A9A">
              <w:rPr>
                <w:rFonts w:ascii="Times New Roman" w:hAnsi="Times New Roman" w:cs="Times New Roman"/>
                <w:sz w:val="18"/>
              </w:rPr>
              <w:t xml:space="preserve">, </w:t>
            </w:r>
            <w:proofErr w:type="spellStart"/>
            <w:r w:rsidRPr="00114A9A">
              <w:rPr>
                <w:rFonts w:ascii="Times New Roman" w:hAnsi="Times New Roman" w:cs="Times New Roman"/>
                <w:sz w:val="18"/>
              </w:rPr>
              <w:t>train_init</w:t>
            </w:r>
            <w:proofErr w:type="spellEnd"/>
            <w:r w:rsidRPr="00114A9A">
              <w:rPr>
                <w:rFonts w:ascii="Times New Roman" w:hAnsi="Times New Roman" w:cs="Times New Roman"/>
                <w:sz w:val="18"/>
              </w:rPr>
              <w:t xml:space="preserve"> y </w:t>
            </w:r>
            <w:proofErr w:type="spellStart"/>
            <w:r w:rsidRPr="00114A9A">
              <w:rPr>
                <w:rFonts w:ascii="Times New Roman" w:hAnsi="Times New Roman" w:cs="Times New Roman"/>
                <w:sz w:val="18"/>
              </w:rPr>
              <w:t>train_epoch</w:t>
            </w:r>
            <w:proofErr w:type="spellEnd"/>
          </w:p>
        </w:tc>
        <w:tc>
          <w:tcPr>
            <w:tcW w:w="3010" w:type="dxa"/>
            <w:vAlign w:val="center"/>
          </w:tcPr>
          <w:p w14:paraId="7AF67E7E" w14:textId="77777777" w:rsidR="0078469D" w:rsidRPr="00114A9A" w:rsidRDefault="00353361" w:rsidP="00114A9A">
            <w:pPr>
              <w:spacing w:after="60" w:line="360" w:lineRule="auto"/>
              <w:rPr>
                <w:rFonts w:ascii="Times New Roman" w:hAnsi="Times New Roman" w:cs="Times New Roman"/>
              </w:rPr>
            </w:pPr>
            <w:proofErr w:type="spellStart"/>
            <w:r w:rsidRPr="00114A9A">
              <w:rPr>
                <w:rFonts w:ascii="Times New Roman" w:hAnsi="Times New Roman" w:cs="Times New Roman"/>
                <w:sz w:val="18"/>
              </w:rPr>
              <w:t>cmd</w:t>
            </w:r>
            <w:proofErr w:type="spellEnd"/>
            <w:r w:rsidRPr="00114A9A">
              <w:rPr>
                <w:rFonts w:ascii="Times New Roman" w:hAnsi="Times New Roman" w:cs="Times New Roman"/>
                <w:sz w:val="18"/>
              </w:rPr>
              <w:t>/ml-</w:t>
            </w:r>
            <w:proofErr w:type="spellStart"/>
            <w:r w:rsidRPr="00114A9A">
              <w:rPr>
                <w:rFonts w:ascii="Times New Roman" w:hAnsi="Times New Roman" w:cs="Times New Roman"/>
                <w:sz w:val="18"/>
              </w:rPr>
              <w:t>node</w:t>
            </w:r>
            <w:proofErr w:type="spellEnd"/>
            <w:r w:rsidRPr="00114A9A">
              <w:rPr>
                <w:rFonts w:ascii="Times New Roman" w:hAnsi="Times New Roman" w:cs="Times New Roman"/>
                <w:sz w:val="18"/>
              </w:rPr>
              <w:t>/</w:t>
            </w:r>
            <w:proofErr w:type="spellStart"/>
            <w:proofErr w:type="gramStart"/>
            <w:r w:rsidRPr="00114A9A">
              <w:rPr>
                <w:rFonts w:ascii="Times New Roman" w:hAnsi="Times New Roman" w:cs="Times New Roman"/>
                <w:sz w:val="18"/>
              </w:rPr>
              <w:t>main.go</w:t>
            </w:r>
            <w:proofErr w:type="spellEnd"/>
            <w:proofErr w:type="gramEnd"/>
            <w:r w:rsidRPr="00114A9A">
              <w:rPr>
                <w:rFonts w:ascii="Times New Roman" w:hAnsi="Times New Roman" w:cs="Times New Roman"/>
                <w:sz w:val="18"/>
              </w:rPr>
              <w:t xml:space="preserve"> registra NODE_ID y procesa mensajes del protocolo</w:t>
            </w:r>
          </w:p>
        </w:tc>
      </w:tr>
      <w:tr w:rsidR="0078469D" w:rsidRPr="00114A9A" w14:paraId="545F3B56" w14:textId="77777777">
        <w:trPr>
          <w:jc w:val="center"/>
        </w:trPr>
        <w:tc>
          <w:tcPr>
            <w:tcW w:w="3010" w:type="dxa"/>
            <w:vAlign w:val="center"/>
          </w:tcPr>
          <w:p w14:paraId="391AFACF"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sz w:val="18"/>
              </w:rPr>
              <w:t>MongoDB</w:t>
            </w:r>
          </w:p>
        </w:tc>
        <w:tc>
          <w:tcPr>
            <w:tcW w:w="3010" w:type="dxa"/>
            <w:vAlign w:val="center"/>
          </w:tcPr>
          <w:p w14:paraId="5B14B828"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sz w:val="18"/>
              </w:rPr>
              <w:t xml:space="preserve">Persistencia de </w:t>
            </w:r>
            <w:proofErr w:type="spellStart"/>
            <w:r w:rsidRPr="00114A9A">
              <w:rPr>
                <w:rFonts w:ascii="Times New Roman" w:hAnsi="Times New Roman" w:cs="Times New Roman"/>
                <w:sz w:val="18"/>
              </w:rPr>
              <w:t>forecasts</w:t>
            </w:r>
            <w:proofErr w:type="spellEnd"/>
            <w:r w:rsidRPr="00114A9A">
              <w:rPr>
                <w:rFonts w:ascii="Times New Roman" w:hAnsi="Times New Roman" w:cs="Times New Roman"/>
                <w:sz w:val="18"/>
              </w:rPr>
              <w:t>, modelos, entrenamientos y eventos</w:t>
            </w:r>
          </w:p>
        </w:tc>
        <w:tc>
          <w:tcPr>
            <w:tcW w:w="3010" w:type="dxa"/>
            <w:vAlign w:val="center"/>
          </w:tcPr>
          <w:p w14:paraId="44E9B205" w14:textId="77777777" w:rsidR="0078469D" w:rsidRPr="00114A9A" w:rsidRDefault="00353361" w:rsidP="00114A9A">
            <w:pPr>
              <w:spacing w:after="60" w:line="360" w:lineRule="auto"/>
              <w:rPr>
                <w:rFonts w:ascii="Times New Roman" w:hAnsi="Times New Roman" w:cs="Times New Roman"/>
              </w:rPr>
            </w:pPr>
            <w:proofErr w:type="spellStart"/>
            <w:r w:rsidRPr="00114A9A">
              <w:rPr>
                <w:rFonts w:ascii="Times New Roman" w:hAnsi="Times New Roman" w:cs="Times New Roman"/>
                <w:sz w:val="18"/>
              </w:rPr>
              <w:t>internal</w:t>
            </w:r>
            <w:proofErr w:type="spellEnd"/>
            <w:r w:rsidRPr="00114A9A">
              <w:rPr>
                <w:rFonts w:ascii="Times New Roman" w:hAnsi="Times New Roman" w:cs="Times New Roman"/>
                <w:sz w:val="18"/>
              </w:rPr>
              <w:t>/store/</w:t>
            </w:r>
            <w:proofErr w:type="spellStart"/>
            <w:proofErr w:type="gramStart"/>
            <w:r w:rsidRPr="00114A9A">
              <w:rPr>
                <w:rFonts w:ascii="Times New Roman" w:hAnsi="Times New Roman" w:cs="Times New Roman"/>
                <w:sz w:val="18"/>
              </w:rPr>
              <w:t>mongo.go</w:t>
            </w:r>
            <w:proofErr w:type="spellEnd"/>
            <w:proofErr w:type="gramEnd"/>
            <w:r w:rsidRPr="00114A9A">
              <w:rPr>
                <w:rFonts w:ascii="Times New Roman" w:hAnsi="Times New Roman" w:cs="Times New Roman"/>
                <w:sz w:val="18"/>
              </w:rPr>
              <w:t xml:space="preserve"> define colecciones, índices y operaciones</w:t>
            </w:r>
          </w:p>
        </w:tc>
      </w:tr>
      <w:tr w:rsidR="0078469D" w:rsidRPr="00114A9A" w14:paraId="7F95C0E4" w14:textId="77777777">
        <w:trPr>
          <w:jc w:val="center"/>
        </w:trPr>
        <w:tc>
          <w:tcPr>
            <w:tcW w:w="3010" w:type="dxa"/>
            <w:vAlign w:val="center"/>
          </w:tcPr>
          <w:p w14:paraId="6474440E"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sz w:val="18"/>
              </w:rPr>
              <w:t>Redis</w:t>
            </w:r>
          </w:p>
        </w:tc>
        <w:tc>
          <w:tcPr>
            <w:tcW w:w="3010" w:type="dxa"/>
            <w:vAlign w:val="center"/>
          </w:tcPr>
          <w:p w14:paraId="5B63C9EA"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sz w:val="18"/>
              </w:rPr>
              <w:t xml:space="preserve">Cache de inferencias y estado de </w:t>
            </w:r>
            <w:proofErr w:type="spellStart"/>
            <w:proofErr w:type="gramStart"/>
            <w:r w:rsidRPr="00114A9A">
              <w:rPr>
                <w:rFonts w:ascii="Times New Roman" w:hAnsi="Times New Roman" w:cs="Times New Roman"/>
                <w:sz w:val="18"/>
              </w:rPr>
              <w:t>cluster</w:t>
            </w:r>
            <w:proofErr w:type="spellEnd"/>
            <w:proofErr w:type="gramEnd"/>
          </w:p>
        </w:tc>
        <w:tc>
          <w:tcPr>
            <w:tcW w:w="3010" w:type="dxa"/>
            <w:vAlign w:val="center"/>
          </w:tcPr>
          <w:p w14:paraId="1E460760" w14:textId="77777777" w:rsidR="0078469D" w:rsidRPr="00114A9A" w:rsidRDefault="00353361" w:rsidP="00114A9A">
            <w:pPr>
              <w:spacing w:after="60" w:line="360" w:lineRule="auto"/>
              <w:rPr>
                <w:rFonts w:ascii="Times New Roman" w:hAnsi="Times New Roman" w:cs="Times New Roman"/>
              </w:rPr>
            </w:pPr>
            <w:proofErr w:type="spellStart"/>
            <w:r w:rsidRPr="00114A9A">
              <w:rPr>
                <w:rFonts w:ascii="Times New Roman" w:hAnsi="Times New Roman" w:cs="Times New Roman"/>
                <w:sz w:val="18"/>
              </w:rPr>
              <w:t>internal</w:t>
            </w:r>
            <w:proofErr w:type="spellEnd"/>
            <w:r w:rsidRPr="00114A9A">
              <w:rPr>
                <w:rFonts w:ascii="Times New Roman" w:hAnsi="Times New Roman" w:cs="Times New Roman"/>
                <w:sz w:val="18"/>
              </w:rPr>
              <w:t>/cache/</w:t>
            </w:r>
            <w:proofErr w:type="spellStart"/>
            <w:proofErr w:type="gramStart"/>
            <w:r w:rsidRPr="00114A9A">
              <w:rPr>
                <w:rFonts w:ascii="Times New Roman" w:hAnsi="Times New Roman" w:cs="Times New Roman"/>
                <w:sz w:val="18"/>
              </w:rPr>
              <w:t>redis.go</w:t>
            </w:r>
            <w:proofErr w:type="spellEnd"/>
            <w:proofErr w:type="gramEnd"/>
            <w:r w:rsidRPr="00114A9A">
              <w:rPr>
                <w:rFonts w:ascii="Times New Roman" w:hAnsi="Times New Roman" w:cs="Times New Roman"/>
                <w:sz w:val="18"/>
              </w:rPr>
              <w:t xml:space="preserve"> implementa </w:t>
            </w:r>
            <w:proofErr w:type="spellStart"/>
            <w:r w:rsidRPr="00114A9A">
              <w:rPr>
                <w:rFonts w:ascii="Times New Roman" w:hAnsi="Times New Roman" w:cs="Times New Roman"/>
                <w:sz w:val="18"/>
              </w:rPr>
              <w:t>GetJSON</w:t>
            </w:r>
            <w:proofErr w:type="spellEnd"/>
            <w:r w:rsidRPr="00114A9A">
              <w:rPr>
                <w:rFonts w:ascii="Times New Roman" w:hAnsi="Times New Roman" w:cs="Times New Roman"/>
                <w:sz w:val="18"/>
              </w:rPr>
              <w:t xml:space="preserve">, </w:t>
            </w:r>
            <w:proofErr w:type="spellStart"/>
            <w:r w:rsidRPr="00114A9A">
              <w:rPr>
                <w:rFonts w:ascii="Times New Roman" w:hAnsi="Times New Roman" w:cs="Times New Roman"/>
                <w:sz w:val="18"/>
              </w:rPr>
              <w:t>SetJSON</w:t>
            </w:r>
            <w:proofErr w:type="spellEnd"/>
            <w:r w:rsidRPr="00114A9A">
              <w:rPr>
                <w:rFonts w:ascii="Times New Roman" w:hAnsi="Times New Roman" w:cs="Times New Roman"/>
                <w:sz w:val="18"/>
              </w:rPr>
              <w:t xml:space="preserve"> y Ping</w:t>
            </w:r>
          </w:p>
        </w:tc>
      </w:tr>
    </w:tbl>
    <w:p w14:paraId="2F15F4EC" w14:textId="77777777" w:rsidR="0078469D" w:rsidRPr="00114A9A" w:rsidRDefault="00353361" w:rsidP="00114A9A">
      <w:pPr>
        <w:spacing w:line="360" w:lineRule="auto"/>
        <w:jc w:val="center"/>
        <w:rPr>
          <w:rFonts w:ascii="Times New Roman" w:eastAsia="Times New Roman" w:hAnsi="Times New Roman" w:cs="Times New Roman"/>
          <w:sz w:val="24"/>
          <w:szCs w:val="24"/>
        </w:rPr>
      </w:pPr>
      <w:r w:rsidRPr="00114A9A">
        <w:rPr>
          <w:rFonts w:ascii="Times New Roman" w:eastAsia="Times New Roman" w:hAnsi="Times New Roman" w:cs="Times New Roman"/>
          <w:noProof/>
          <w:sz w:val="24"/>
          <w:szCs w:val="24"/>
        </w:rPr>
        <w:lastRenderedPageBreak/>
        <w:drawing>
          <wp:inline distT="114300" distB="114300" distL="114300" distR="114300" wp14:anchorId="261A44F5" wp14:editId="58D4352F">
            <wp:extent cx="5397500" cy="2578100"/>
            <wp:effectExtent l="0" t="0" r="0" b="0"/>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7"/>
                    <a:srcRect/>
                    <a:stretch>
                      <a:fillRect/>
                    </a:stretch>
                  </pic:blipFill>
                  <pic:spPr>
                    <a:xfrm>
                      <a:off x="0" y="0"/>
                      <a:ext cx="5397500" cy="2578100"/>
                    </a:xfrm>
                    <a:prstGeom prst="rect">
                      <a:avLst/>
                    </a:prstGeom>
                    <a:ln/>
                  </pic:spPr>
                </pic:pic>
              </a:graphicData>
            </a:graphic>
          </wp:inline>
        </w:drawing>
      </w:r>
    </w:p>
    <w:p w14:paraId="7861D294" w14:textId="77777777" w:rsidR="0078469D" w:rsidRPr="00114A9A" w:rsidRDefault="00353361" w:rsidP="00114A9A">
      <w:pPr>
        <w:spacing w:after="160" w:line="360" w:lineRule="auto"/>
        <w:jc w:val="center"/>
        <w:rPr>
          <w:rFonts w:ascii="Times New Roman" w:eastAsia="Times New Roman" w:hAnsi="Times New Roman" w:cs="Times New Roman"/>
          <w:i/>
          <w:iCs/>
          <w:sz w:val="20"/>
          <w:szCs w:val="20"/>
        </w:rPr>
      </w:pPr>
      <w:r w:rsidRPr="00114A9A">
        <w:rPr>
          <w:rFonts w:ascii="Times New Roman" w:eastAsia="Times New Roman" w:hAnsi="Times New Roman" w:cs="Times New Roman"/>
          <w:i/>
          <w:iCs/>
          <w:sz w:val="20"/>
          <w:szCs w:val="20"/>
        </w:rPr>
        <w:t>Figura 1. Arquitectura distribuida implementada.</w:t>
      </w:r>
    </w:p>
    <w:p w14:paraId="5BD87798" w14:textId="77777777" w:rsidR="0078469D" w:rsidRPr="00114A9A" w:rsidRDefault="00353361" w:rsidP="00114A9A">
      <w:pPr>
        <w:pStyle w:val="Heading2"/>
        <w:keepNext w:val="0"/>
        <w:keepLines w:val="0"/>
        <w:spacing w:before="200" w:after="80" w:line="360" w:lineRule="auto"/>
        <w:rPr>
          <w:rFonts w:ascii="Times New Roman" w:eastAsia="Times New Roman" w:hAnsi="Times New Roman" w:cs="Times New Roman"/>
          <w:b/>
          <w:bCs/>
          <w:sz w:val="34"/>
          <w:szCs w:val="34"/>
        </w:rPr>
      </w:pPr>
      <w:bookmarkStart w:id="24" w:name="_Toc233756736"/>
      <w:r w:rsidRPr="00114A9A">
        <w:rPr>
          <w:rFonts w:ascii="Times New Roman" w:eastAsia="Times New Roman" w:hAnsi="Times New Roman" w:cs="Times New Roman"/>
          <w:b/>
          <w:bCs/>
          <w:sz w:val="34"/>
          <w:szCs w:val="34"/>
        </w:rPr>
        <w:t>4.2 Protocolo interno TCP</w:t>
      </w:r>
      <w:bookmarkEnd w:id="24"/>
    </w:p>
    <w:p w14:paraId="1A70D791"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La comunicación entre coordinador y </w:t>
      </w:r>
      <w:proofErr w:type="spellStart"/>
      <w:r w:rsidRPr="00114A9A">
        <w:rPr>
          <w:rFonts w:ascii="Times New Roman" w:eastAsia="Times New Roman" w:hAnsi="Times New Roman" w:cs="Times New Roman"/>
          <w:sz w:val="24"/>
          <w:szCs w:val="24"/>
        </w:rPr>
        <w:t>workers</w:t>
      </w:r>
      <w:proofErr w:type="spellEnd"/>
      <w:r w:rsidRPr="00114A9A">
        <w:rPr>
          <w:rFonts w:ascii="Times New Roman" w:eastAsia="Times New Roman" w:hAnsi="Times New Roman" w:cs="Times New Roman"/>
          <w:sz w:val="24"/>
          <w:szCs w:val="24"/>
        </w:rPr>
        <w:t xml:space="preserve"> se implementa con net y </w:t>
      </w:r>
      <w:proofErr w:type="spellStart"/>
      <w:r w:rsidRPr="00114A9A">
        <w:rPr>
          <w:rFonts w:ascii="Times New Roman" w:eastAsia="Times New Roman" w:hAnsi="Times New Roman" w:cs="Times New Roman"/>
          <w:sz w:val="24"/>
          <w:szCs w:val="24"/>
        </w:rPr>
        <w:t>bufio</w:t>
      </w:r>
      <w:proofErr w:type="spellEnd"/>
      <w:r w:rsidRPr="00114A9A">
        <w:rPr>
          <w:rFonts w:ascii="Times New Roman" w:eastAsia="Times New Roman" w:hAnsi="Times New Roman" w:cs="Times New Roman"/>
          <w:sz w:val="24"/>
          <w:szCs w:val="24"/>
        </w:rPr>
        <w:t>. Los mensajes son JSON delimitados por salto de línea, lo que facilita el procesamiento de mensajes parciales y mantiene conexiones TCP persistentes.</w:t>
      </w:r>
    </w:p>
    <w:p w14:paraId="760A84E1" w14:textId="77777777" w:rsidR="0078469D" w:rsidRPr="00114A9A" w:rsidRDefault="00353361" w:rsidP="00114A9A">
      <w:pPr>
        <w:spacing w:after="120" w:line="360" w:lineRule="auto"/>
        <w:rPr>
          <w:rFonts w:ascii="Times New Roman" w:hAnsi="Times New Roman" w:cs="Times New Roman"/>
          <w:sz w:val="24"/>
          <w:szCs w:val="24"/>
        </w:rPr>
      </w:pPr>
      <w:r w:rsidRPr="00114A9A">
        <w:rPr>
          <w:rFonts w:ascii="Times New Roman" w:hAnsi="Times New Roman" w:cs="Times New Roman"/>
          <w:sz w:val="24"/>
          <w:szCs w:val="24"/>
        </w:rPr>
        <w:t xml:space="preserve">Cada mensaje incluye id, </w:t>
      </w:r>
      <w:proofErr w:type="spellStart"/>
      <w:r w:rsidRPr="00114A9A">
        <w:rPr>
          <w:rFonts w:ascii="Times New Roman" w:hAnsi="Times New Roman" w:cs="Times New Roman"/>
          <w:sz w:val="24"/>
          <w:szCs w:val="24"/>
        </w:rPr>
        <w:t>type</w:t>
      </w:r>
      <w:proofErr w:type="spellEnd"/>
      <w:r w:rsidRPr="00114A9A">
        <w:rPr>
          <w:rFonts w:ascii="Times New Roman" w:hAnsi="Times New Roman" w:cs="Times New Roman"/>
          <w:sz w:val="24"/>
          <w:szCs w:val="24"/>
        </w:rPr>
        <w:t xml:space="preserve">, </w:t>
      </w:r>
      <w:proofErr w:type="spellStart"/>
      <w:r w:rsidRPr="00114A9A">
        <w:rPr>
          <w:rFonts w:ascii="Times New Roman" w:hAnsi="Times New Roman" w:cs="Times New Roman"/>
          <w:sz w:val="24"/>
          <w:szCs w:val="24"/>
        </w:rPr>
        <w:t>node_id</w:t>
      </w:r>
      <w:proofErr w:type="spellEnd"/>
      <w:r w:rsidRPr="00114A9A">
        <w:rPr>
          <w:rFonts w:ascii="Times New Roman" w:hAnsi="Times New Roman" w:cs="Times New Roman"/>
          <w:sz w:val="24"/>
          <w:szCs w:val="24"/>
        </w:rPr>
        <w:t xml:space="preserve"> opcional, </w:t>
      </w:r>
      <w:proofErr w:type="spellStart"/>
      <w:r w:rsidRPr="00114A9A">
        <w:rPr>
          <w:rFonts w:ascii="Times New Roman" w:hAnsi="Times New Roman" w:cs="Times New Roman"/>
          <w:sz w:val="24"/>
          <w:szCs w:val="24"/>
        </w:rPr>
        <w:t>payload</w:t>
      </w:r>
      <w:proofErr w:type="spellEnd"/>
      <w:r w:rsidRPr="00114A9A">
        <w:rPr>
          <w:rFonts w:ascii="Times New Roman" w:hAnsi="Times New Roman" w:cs="Times New Roman"/>
          <w:sz w:val="24"/>
          <w:szCs w:val="24"/>
        </w:rPr>
        <w:t xml:space="preserve"> y error. El id permite asociar una respuesta con la solicitud pendiente en el coordinador. Para evitar </w:t>
      </w:r>
      <w:proofErr w:type="spellStart"/>
      <w:r w:rsidRPr="00114A9A">
        <w:rPr>
          <w:rFonts w:ascii="Times New Roman" w:hAnsi="Times New Roman" w:cs="Times New Roman"/>
          <w:sz w:val="24"/>
          <w:szCs w:val="24"/>
        </w:rPr>
        <w:t>race</w:t>
      </w:r>
      <w:proofErr w:type="spellEnd"/>
      <w:r w:rsidRPr="00114A9A">
        <w:rPr>
          <w:rFonts w:ascii="Times New Roman" w:hAnsi="Times New Roman" w:cs="Times New Roman"/>
          <w:sz w:val="24"/>
          <w:szCs w:val="24"/>
        </w:rPr>
        <w:t xml:space="preserve"> </w:t>
      </w:r>
      <w:proofErr w:type="spellStart"/>
      <w:r w:rsidRPr="00114A9A">
        <w:rPr>
          <w:rFonts w:ascii="Times New Roman" w:hAnsi="Times New Roman" w:cs="Times New Roman"/>
          <w:sz w:val="24"/>
          <w:szCs w:val="24"/>
        </w:rPr>
        <w:t>conditions</w:t>
      </w:r>
      <w:proofErr w:type="spellEnd"/>
      <w:r w:rsidRPr="00114A9A">
        <w:rPr>
          <w:rFonts w:ascii="Times New Roman" w:hAnsi="Times New Roman" w:cs="Times New Roman"/>
          <w:sz w:val="24"/>
          <w:szCs w:val="24"/>
        </w:rPr>
        <w:t xml:space="preserve">, cada conexión mantiene un </w:t>
      </w:r>
      <w:proofErr w:type="spellStart"/>
      <w:r w:rsidRPr="00114A9A">
        <w:rPr>
          <w:rFonts w:ascii="Times New Roman" w:hAnsi="Times New Roman" w:cs="Times New Roman"/>
          <w:sz w:val="24"/>
          <w:szCs w:val="24"/>
        </w:rPr>
        <w:t>mutex</w:t>
      </w:r>
      <w:proofErr w:type="spellEnd"/>
      <w:r w:rsidRPr="00114A9A">
        <w:rPr>
          <w:rFonts w:ascii="Times New Roman" w:hAnsi="Times New Roman" w:cs="Times New Roman"/>
          <w:sz w:val="24"/>
          <w:szCs w:val="24"/>
        </w:rPr>
        <w:t xml:space="preserve"> de escritura y un mapa de respuestas pendientes protegido por </w:t>
      </w:r>
      <w:proofErr w:type="spellStart"/>
      <w:r w:rsidRPr="00114A9A">
        <w:rPr>
          <w:rFonts w:ascii="Times New Roman" w:hAnsi="Times New Roman" w:cs="Times New Roman"/>
          <w:sz w:val="24"/>
          <w:szCs w:val="24"/>
        </w:rPr>
        <w:t>mutex</w:t>
      </w:r>
      <w:proofErr w:type="spellEnd"/>
      <w:r w:rsidRPr="00114A9A">
        <w:rPr>
          <w:rFonts w:ascii="Times New Roman" w:hAnsi="Times New Roman" w:cs="Times New Roman"/>
          <w:sz w:val="24"/>
          <w:szCs w:val="24"/>
        </w:rPr>
        <w:t>; la actualización global de pesos ocurre únicamente en el coordinador, una vez agregados todos los gradientes de la época.</w:t>
      </w:r>
    </w:p>
    <w:p w14:paraId="0C989637" w14:textId="77777777" w:rsidR="00D244E1" w:rsidRPr="00114A9A" w:rsidRDefault="00672987" w:rsidP="00114A9A">
      <w:pPr>
        <w:spacing w:after="120" w:line="360" w:lineRule="auto"/>
        <w:rPr>
          <w:rFonts w:ascii="Times New Roman" w:hAnsi="Times New Roman" w:cs="Times New Roman"/>
          <w:sz w:val="24"/>
          <w:szCs w:val="24"/>
        </w:rPr>
      </w:pPr>
      <w:r w:rsidRPr="00114A9A">
        <w:rPr>
          <w:rFonts w:ascii="Times New Roman" w:hAnsi="Times New Roman" w:cs="Times New Roman"/>
          <w:sz w:val="24"/>
          <w:szCs w:val="24"/>
        </w:rPr>
        <w:t xml:space="preserve">El ciclo interno del protocolo es: </w:t>
      </w:r>
      <w:proofErr w:type="spellStart"/>
      <w:r w:rsidRPr="00114A9A">
        <w:rPr>
          <w:rFonts w:ascii="Times New Roman" w:hAnsi="Times New Roman" w:cs="Times New Roman"/>
          <w:sz w:val="24"/>
          <w:szCs w:val="24"/>
        </w:rPr>
        <w:t>register</w:t>
      </w:r>
      <w:proofErr w:type="spellEnd"/>
      <w:r w:rsidRPr="00114A9A">
        <w:rPr>
          <w:rFonts w:ascii="Times New Roman" w:hAnsi="Times New Roman" w:cs="Times New Roman"/>
          <w:sz w:val="24"/>
          <w:szCs w:val="24"/>
        </w:rPr>
        <w:t xml:space="preserve"> para registrar capacidad y versión de modelo; </w:t>
      </w:r>
      <w:proofErr w:type="spellStart"/>
      <w:r w:rsidRPr="00114A9A">
        <w:rPr>
          <w:rFonts w:ascii="Times New Roman" w:hAnsi="Times New Roman" w:cs="Times New Roman"/>
          <w:sz w:val="24"/>
          <w:szCs w:val="24"/>
        </w:rPr>
        <w:t>heartbeat</w:t>
      </w:r>
      <w:proofErr w:type="spellEnd"/>
      <w:r w:rsidRPr="00114A9A">
        <w:rPr>
          <w:rFonts w:ascii="Times New Roman" w:hAnsi="Times New Roman" w:cs="Times New Roman"/>
          <w:sz w:val="24"/>
          <w:szCs w:val="24"/>
        </w:rPr>
        <w:t xml:space="preserve"> periódico para marcar salud del nodo; </w:t>
      </w:r>
      <w:proofErr w:type="spellStart"/>
      <w:r w:rsidRPr="00114A9A">
        <w:rPr>
          <w:rFonts w:ascii="Times New Roman" w:hAnsi="Times New Roman" w:cs="Times New Roman"/>
          <w:sz w:val="24"/>
          <w:szCs w:val="24"/>
        </w:rPr>
        <w:t>predict</w:t>
      </w:r>
      <w:proofErr w:type="spellEnd"/>
      <w:r w:rsidRPr="00114A9A">
        <w:rPr>
          <w:rFonts w:ascii="Times New Roman" w:hAnsi="Times New Roman" w:cs="Times New Roman"/>
          <w:sz w:val="24"/>
          <w:szCs w:val="24"/>
        </w:rPr>
        <w:t xml:space="preserve"> para inferencia; </w:t>
      </w:r>
      <w:proofErr w:type="spellStart"/>
      <w:r w:rsidRPr="00114A9A">
        <w:rPr>
          <w:rFonts w:ascii="Times New Roman" w:hAnsi="Times New Roman" w:cs="Times New Roman"/>
          <w:sz w:val="24"/>
          <w:szCs w:val="24"/>
        </w:rPr>
        <w:t>train_init</w:t>
      </w:r>
      <w:proofErr w:type="spellEnd"/>
      <w:r w:rsidRPr="00114A9A">
        <w:rPr>
          <w:rFonts w:ascii="Times New Roman" w:hAnsi="Times New Roman" w:cs="Times New Roman"/>
          <w:sz w:val="24"/>
          <w:szCs w:val="24"/>
        </w:rPr>
        <w:t xml:space="preserve"> para confirmar tamaño del </w:t>
      </w:r>
      <w:proofErr w:type="spellStart"/>
      <w:r w:rsidRPr="00114A9A">
        <w:rPr>
          <w:rFonts w:ascii="Times New Roman" w:hAnsi="Times New Roman" w:cs="Times New Roman"/>
          <w:sz w:val="24"/>
          <w:szCs w:val="24"/>
        </w:rPr>
        <w:t>dataset</w:t>
      </w:r>
      <w:proofErr w:type="spellEnd"/>
      <w:r w:rsidRPr="00114A9A">
        <w:rPr>
          <w:rFonts w:ascii="Times New Roman" w:hAnsi="Times New Roman" w:cs="Times New Roman"/>
          <w:sz w:val="24"/>
          <w:szCs w:val="24"/>
        </w:rPr>
        <w:t xml:space="preserve">; </w:t>
      </w:r>
      <w:proofErr w:type="spellStart"/>
      <w:r w:rsidRPr="00114A9A">
        <w:rPr>
          <w:rFonts w:ascii="Times New Roman" w:hAnsi="Times New Roman" w:cs="Times New Roman"/>
          <w:sz w:val="24"/>
          <w:szCs w:val="24"/>
        </w:rPr>
        <w:t>train_epoch</w:t>
      </w:r>
      <w:proofErr w:type="spellEnd"/>
      <w:r w:rsidRPr="00114A9A">
        <w:rPr>
          <w:rFonts w:ascii="Times New Roman" w:hAnsi="Times New Roman" w:cs="Times New Roman"/>
          <w:sz w:val="24"/>
          <w:szCs w:val="24"/>
        </w:rPr>
        <w:t xml:space="preserve"> para enviar un rango [</w:t>
      </w:r>
      <w:proofErr w:type="spellStart"/>
      <w:r w:rsidRPr="00114A9A">
        <w:rPr>
          <w:rFonts w:ascii="Times New Roman" w:hAnsi="Times New Roman" w:cs="Times New Roman"/>
          <w:sz w:val="24"/>
          <w:szCs w:val="24"/>
        </w:rPr>
        <w:t>start</w:t>
      </w:r>
      <w:proofErr w:type="spellEnd"/>
      <w:r w:rsidRPr="00114A9A">
        <w:rPr>
          <w:rFonts w:ascii="Times New Roman" w:hAnsi="Times New Roman" w:cs="Times New Roman"/>
          <w:sz w:val="24"/>
          <w:szCs w:val="24"/>
        </w:rPr>
        <w:t xml:space="preserve">, </w:t>
      </w:r>
      <w:proofErr w:type="spellStart"/>
      <w:r w:rsidRPr="00114A9A">
        <w:rPr>
          <w:rFonts w:ascii="Times New Roman" w:hAnsi="Times New Roman" w:cs="Times New Roman"/>
          <w:sz w:val="24"/>
          <w:szCs w:val="24"/>
        </w:rPr>
        <w:t>end</w:t>
      </w:r>
      <w:proofErr w:type="spellEnd"/>
      <w:r w:rsidRPr="00114A9A">
        <w:rPr>
          <w:rFonts w:ascii="Times New Roman" w:hAnsi="Times New Roman" w:cs="Times New Roman"/>
          <w:sz w:val="24"/>
          <w:szCs w:val="24"/>
        </w:rPr>
        <w:t xml:space="preserve">) y los pesos vigentes; </w:t>
      </w:r>
      <w:proofErr w:type="spellStart"/>
      <w:r w:rsidRPr="00114A9A">
        <w:rPr>
          <w:rFonts w:ascii="Times New Roman" w:hAnsi="Times New Roman" w:cs="Times New Roman"/>
          <w:sz w:val="24"/>
          <w:szCs w:val="24"/>
        </w:rPr>
        <w:t>gradient_result</w:t>
      </w:r>
      <w:proofErr w:type="spellEnd"/>
      <w:r w:rsidRPr="00114A9A">
        <w:rPr>
          <w:rFonts w:ascii="Times New Roman" w:hAnsi="Times New Roman" w:cs="Times New Roman"/>
          <w:sz w:val="24"/>
          <w:szCs w:val="24"/>
        </w:rPr>
        <w:t xml:space="preserve"> para devolver gradiente, </w:t>
      </w:r>
      <w:proofErr w:type="spellStart"/>
      <w:r w:rsidRPr="00114A9A">
        <w:rPr>
          <w:rFonts w:ascii="Times New Roman" w:hAnsi="Times New Roman" w:cs="Times New Roman"/>
          <w:sz w:val="24"/>
          <w:szCs w:val="24"/>
        </w:rPr>
        <w:t>loss</w:t>
      </w:r>
      <w:proofErr w:type="spellEnd"/>
      <w:r w:rsidRPr="00114A9A">
        <w:rPr>
          <w:rFonts w:ascii="Times New Roman" w:hAnsi="Times New Roman" w:cs="Times New Roman"/>
          <w:sz w:val="24"/>
          <w:szCs w:val="24"/>
        </w:rPr>
        <w:t xml:space="preserve"> y cantidad de filas. El coordinador usa </w:t>
      </w:r>
      <w:proofErr w:type="spellStart"/>
      <w:r w:rsidRPr="00114A9A">
        <w:rPr>
          <w:rFonts w:ascii="Times New Roman" w:hAnsi="Times New Roman" w:cs="Times New Roman"/>
          <w:sz w:val="24"/>
          <w:szCs w:val="24"/>
        </w:rPr>
        <w:t>request</w:t>
      </w:r>
      <w:proofErr w:type="spellEnd"/>
      <w:r w:rsidRPr="00114A9A">
        <w:rPr>
          <w:rFonts w:ascii="Times New Roman" w:hAnsi="Times New Roman" w:cs="Times New Roman"/>
          <w:sz w:val="24"/>
          <w:szCs w:val="24"/>
        </w:rPr>
        <w:t xml:space="preserve"> </w:t>
      </w:r>
      <w:proofErr w:type="spellStart"/>
      <w:r w:rsidRPr="00114A9A">
        <w:rPr>
          <w:rFonts w:ascii="Times New Roman" w:hAnsi="Times New Roman" w:cs="Times New Roman"/>
          <w:sz w:val="24"/>
          <w:szCs w:val="24"/>
        </w:rPr>
        <w:t>IDs</w:t>
      </w:r>
      <w:proofErr w:type="spellEnd"/>
      <w:r w:rsidRPr="00114A9A">
        <w:rPr>
          <w:rFonts w:ascii="Times New Roman" w:hAnsi="Times New Roman" w:cs="Times New Roman"/>
          <w:sz w:val="24"/>
          <w:szCs w:val="24"/>
        </w:rPr>
        <w:t xml:space="preserve"> únicos y canales por solicitud pendiente, por lo que una respuesta tardía no se confunde con otra solicitud concurrente.</w:t>
      </w:r>
    </w:p>
    <w:p w14:paraId="54C773CD" w14:textId="77777777" w:rsidR="00D244E1" w:rsidRPr="00114A9A" w:rsidRDefault="00672987" w:rsidP="00114A9A">
      <w:pPr>
        <w:spacing w:after="120" w:line="360" w:lineRule="auto"/>
        <w:rPr>
          <w:rFonts w:ascii="Times New Roman" w:hAnsi="Times New Roman" w:cs="Times New Roman"/>
          <w:sz w:val="24"/>
          <w:szCs w:val="24"/>
        </w:rPr>
      </w:pPr>
      <w:r w:rsidRPr="00114A9A">
        <w:rPr>
          <w:rFonts w:ascii="Times New Roman" w:hAnsi="Times New Roman" w:cs="Times New Roman"/>
          <w:sz w:val="24"/>
          <w:szCs w:val="24"/>
        </w:rPr>
        <w:t xml:space="preserve">La tolerancia a fallos se implementa en dos niveles: en inferencia, si un </w:t>
      </w:r>
      <w:proofErr w:type="spellStart"/>
      <w:r w:rsidRPr="00114A9A">
        <w:rPr>
          <w:rFonts w:ascii="Times New Roman" w:hAnsi="Times New Roman" w:cs="Times New Roman"/>
          <w:sz w:val="24"/>
          <w:szCs w:val="24"/>
        </w:rPr>
        <w:t>worker</w:t>
      </w:r>
      <w:proofErr w:type="spellEnd"/>
      <w:r w:rsidRPr="00114A9A">
        <w:rPr>
          <w:rFonts w:ascii="Times New Roman" w:hAnsi="Times New Roman" w:cs="Times New Roman"/>
          <w:sz w:val="24"/>
          <w:szCs w:val="24"/>
        </w:rPr>
        <w:t xml:space="preserve"> falla o excede el </w:t>
      </w:r>
      <w:proofErr w:type="spellStart"/>
      <w:r w:rsidRPr="00114A9A">
        <w:rPr>
          <w:rFonts w:ascii="Times New Roman" w:hAnsi="Times New Roman" w:cs="Times New Roman"/>
          <w:sz w:val="24"/>
          <w:szCs w:val="24"/>
        </w:rPr>
        <w:t>timeout</w:t>
      </w:r>
      <w:proofErr w:type="spellEnd"/>
      <w:r w:rsidRPr="00114A9A">
        <w:rPr>
          <w:rFonts w:ascii="Times New Roman" w:hAnsi="Times New Roman" w:cs="Times New Roman"/>
          <w:sz w:val="24"/>
          <w:szCs w:val="24"/>
        </w:rPr>
        <w:t xml:space="preserve">, </w:t>
      </w:r>
      <w:proofErr w:type="spellStart"/>
      <w:r w:rsidRPr="00114A9A">
        <w:rPr>
          <w:rFonts w:ascii="Times New Roman" w:hAnsi="Times New Roman" w:cs="Times New Roman"/>
          <w:sz w:val="24"/>
          <w:szCs w:val="24"/>
        </w:rPr>
        <w:t>Predict</w:t>
      </w:r>
      <w:proofErr w:type="spellEnd"/>
      <w:r w:rsidRPr="00114A9A">
        <w:rPr>
          <w:rFonts w:ascii="Times New Roman" w:hAnsi="Times New Roman" w:cs="Times New Roman"/>
          <w:sz w:val="24"/>
          <w:szCs w:val="24"/>
        </w:rPr>
        <w:t xml:space="preserve"> intenta el siguiente nodo saludable; en entrenamiento, </w:t>
      </w:r>
      <w:proofErr w:type="spellStart"/>
      <w:r w:rsidRPr="00114A9A">
        <w:rPr>
          <w:rFonts w:ascii="Times New Roman" w:hAnsi="Times New Roman" w:cs="Times New Roman"/>
          <w:sz w:val="24"/>
          <w:szCs w:val="24"/>
        </w:rPr>
        <w:t>computeShard</w:t>
      </w:r>
      <w:proofErr w:type="spellEnd"/>
      <w:r w:rsidRPr="00114A9A">
        <w:rPr>
          <w:rFonts w:ascii="Times New Roman" w:hAnsi="Times New Roman" w:cs="Times New Roman"/>
          <w:sz w:val="24"/>
          <w:szCs w:val="24"/>
        </w:rPr>
        <w:t xml:space="preserve"> reintenta el </w:t>
      </w:r>
      <w:proofErr w:type="spellStart"/>
      <w:r w:rsidRPr="00114A9A">
        <w:rPr>
          <w:rFonts w:ascii="Times New Roman" w:hAnsi="Times New Roman" w:cs="Times New Roman"/>
          <w:sz w:val="24"/>
          <w:szCs w:val="24"/>
        </w:rPr>
        <w:t>shard</w:t>
      </w:r>
      <w:proofErr w:type="spellEnd"/>
      <w:r w:rsidRPr="00114A9A">
        <w:rPr>
          <w:rFonts w:ascii="Times New Roman" w:hAnsi="Times New Roman" w:cs="Times New Roman"/>
          <w:sz w:val="24"/>
          <w:szCs w:val="24"/>
        </w:rPr>
        <w:t xml:space="preserve"> en otro nodo y registra </w:t>
      </w:r>
      <w:proofErr w:type="spellStart"/>
      <w:r w:rsidRPr="00114A9A">
        <w:rPr>
          <w:rFonts w:ascii="Times New Roman" w:hAnsi="Times New Roman" w:cs="Times New Roman"/>
          <w:sz w:val="24"/>
          <w:szCs w:val="24"/>
        </w:rPr>
        <w:t>training_shard_reassigned</w:t>
      </w:r>
      <w:proofErr w:type="spellEnd"/>
      <w:r w:rsidRPr="00114A9A">
        <w:rPr>
          <w:rFonts w:ascii="Times New Roman" w:hAnsi="Times New Roman" w:cs="Times New Roman"/>
          <w:sz w:val="24"/>
          <w:szCs w:val="24"/>
        </w:rPr>
        <w:t>. El sistema no comparte memoria entre contenedores: la coordinación ocurre por mensajes TCP y la consistencia del modelo se conserva porque solo el coordinador aplica la actualización de pesos.</w:t>
      </w:r>
    </w:p>
    <w:tbl>
      <w:tblPr>
        <w:tblStyle w:val="a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40"/>
        <w:gridCol w:w="6255"/>
      </w:tblGrid>
      <w:tr w:rsidR="0078469D" w:rsidRPr="00114A9A" w14:paraId="65DEFCA5" w14:textId="77777777">
        <w:trPr>
          <w:trHeight w:val="420"/>
        </w:trPr>
        <w:tc>
          <w:tcPr>
            <w:tcW w:w="2640" w:type="dxa"/>
            <w:tcBorders>
              <w:top w:val="single" w:sz="5" w:space="0" w:color="7F7F7F"/>
              <w:left w:val="single" w:sz="5" w:space="0" w:color="7F7F7F"/>
              <w:bottom w:val="single" w:sz="5" w:space="0" w:color="7F7F7F"/>
              <w:right w:val="single" w:sz="5" w:space="0" w:color="7F7F7F"/>
            </w:tcBorders>
            <w:shd w:val="clear" w:color="auto" w:fill="FFFFFF"/>
            <w:tcMar>
              <w:top w:w="100" w:type="dxa"/>
              <w:left w:w="100" w:type="dxa"/>
              <w:bottom w:w="100" w:type="dxa"/>
              <w:right w:w="100" w:type="dxa"/>
            </w:tcMar>
          </w:tcPr>
          <w:p w14:paraId="02B265AE"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lastRenderedPageBreak/>
              <w:t>Mensaje</w:t>
            </w:r>
          </w:p>
        </w:tc>
        <w:tc>
          <w:tcPr>
            <w:tcW w:w="6255"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10F36E66"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Uso</w:t>
            </w:r>
          </w:p>
        </w:tc>
      </w:tr>
      <w:tr w:rsidR="0078469D" w:rsidRPr="00114A9A" w14:paraId="42C98010" w14:textId="77777777">
        <w:trPr>
          <w:trHeight w:val="420"/>
        </w:trPr>
        <w:tc>
          <w:tcPr>
            <w:tcW w:w="264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368F429F"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register</w:t>
            </w:r>
            <w:proofErr w:type="spellEnd"/>
          </w:p>
        </w:tc>
        <w:tc>
          <w:tcPr>
            <w:tcW w:w="6255" w:type="dxa"/>
            <w:tcBorders>
              <w:top w:val="nil"/>
              <w:left w:val="nil"/>
              <w:bottom w:val="single" w:sz="5" w:space="0" w:color="7F7F7F"/>
              <w:right w:val="single" w:sz="5" w:space="0" w:color="7F7F7F"/>
            </w:tcBorders>
            <w:tcMar>
              <w:top w:w="100" w:type="dxa"/>
              <w:left w:w="100" w:type="dxa"/>
              <w:bottom w:w="100" w:type="dxa"/>
              <w:right w:w="100" w:type="dxa"/>
            </w:tcMar>
          </w:tcPr>
          <w:p w14:paraId="30FBB131"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Registro inicial del </w:t>
            </w:r>
            <w:proofErr w:type="spellStart"/>
            <w:r w:rsidRPr="00114A9A">
              <w:rPr>
                <w:rFonts w:ascii="Times New Roman" w:eastAsia="Times New Roman" w:hAnsi="Times New Roman" w:cs="Times New Roman"/>
                <w:sz w:val="24"/>
                <w:szCs w:val="24"/>
              </w:rPr>
              <w:t>worker</w:t>
            </w:r>
            <w:proofErr w:type="spellEnd"/>
            <w:r w:rsidRPr="00114A9A">
              <w:rPr>
                <w:rFonts w:ascii="Times New Roman" w:eastAsia="Times New Roman" w:hAnsi="Times New Roman" w:cs="Times New Roman"/>
                <w:sz w:val="24"/>
                <w:szCs w:val="24"/>
              </w:rPr>
              <w:t xml:space="preserve"> con ID, capacidad y versión.</w:t>
            </w:r>
          </w:p>
        </w:tc>
      </w:tr>
      <w:tr w:rsidR="0078469D" w:rsidRPr="00114A9A" w14:paraId="5EE2C8A7" w14:textId="77777777">
        <w:trPr>
          <w:trHeight w:val="420"/>
        </w:trPr>
        <w:tc>
          <w:tcPr>
            <w:tcW w:w="264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4742C8CB"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heartbeat</w:t>
            </w:r>
            <w:proofErr w:type="spellEnd"/>
          </w:p>
        </w:tc>
        <w:tc>
          <w:tcPr>
            <w:tcW w:w="6255" w:type="dxa"/>
            <w:tcBorders>
              <w:top w:val="nil"/>
              <w:left w:val="nil"/>
              <w:bottom w:val="single" w:sz="5" w:space="0" w:color="7F7F7F"/>
              <w:right w:val="single" w:sz="5" w:space="0" w:color="7F7F7F"/>
            </w:tcBorders>
            <w:tcMar>
              <w:top w:w="100" w:type="dxa"/>
              <w:left w:w="100" w:type="dxa"/>
              <w:bottom w:w="100" w:type="dxa"/>
              <w:right w:w="100" w:type="dxa"/>
            </w:tcMar>
          </w:tcPr>
          <w:p w14:paraId="681DEB8F"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Control de salud del nodo.</w:t>
            </w:r>
          </w:p>
        </w:tc>
      </w:tr>
      <w:tr w:rsidR="0078469D" w:rsidRPr="00114A9A" w14:paraId="0623E933" w14:textId="77777777">
        <w:trPr>
          <w:trHeight w:val="420"/>
        </w:trPr>
        <w:tc>
          <w:tcPr>
            <w:tcW w:w="264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3D38AA9A"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predict</w:t>
            </w:r>
            <w:proofErr w:type="spellEnd"/>
          </w:p>
        </w:tc>
        <w:tc>
          <w:tcPr>
            <w:tcW w:w="6255" w:type="dxa"/>
            <w:tcBorders>
              <w:top w:val="nil"/>
              <w:left w:val="nil"/>
              <w:bottom w:val="single" w:sz="5" w:space="0" w:color="7F7F7F"/>
              <w:right w:val="single" w:sz="5" w:space="0" w:color="7F7F7F"/>
            </w:tcBorders>
            <w:tcMar>
              <w:top w:w="100" w:type="dxa"/>
              <w:left w:w="100" w:type="dxa"/>
              <w:bottom w:w="100" w:type="dxa"/>
              <w:right w:w="100" w:type="dxa"/>
            </w:tcMar>
          </w:tcPr>
          <w:p w14:paraId="41F59A0E"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Inferencia distribuida para un </w:t>
            </w:r>
            <w:proofErr w:type="spellStart"/>
            <w:r w:rsidRPr="00114A9A">
              <w:rPr>
                <w:rFonts w:ascii="Times New Roman" w:eastAsia="Times New Roman" w:hAnsi="Times New Roman" w:cs="Times New Roman"/>
                <w:sz w:val="24"/>
                <w:szCs w:val="24"/>
              </w:rPr>
              <w:t>request</w:t>
            </w:r>
            <w:proofErr w:type="spellEnd"/>
            <w:r w:rsidRPr="00114A9A">
              <w:rPr>
                <w:rFonts w:ascii="Times New Roman" w:eastAsia="Times New Roman" w:hAnsi="Times New Roman" w:cs="Times New Roman"/>
                <w:sz w:val="24"/>
                <w:szCs w:val="24"/>
              </w:rPr>
              <w:t xml:space="preserve"> del API.</w:t>
            </w:r>
          </w:p>
        </w:tc>
      </w:tr>
      <w:tr w:rsidR="0078469D" w:rsidRPr="00114A9A" w14:paraId="070EB7CA" w14:textId="77777777">
        <w:trPr>
          <w:trHeight w:val="420"/>
        </w:trPr>
        <w:tc>
          <w:tcPr>
            <w:tcW w:w="264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2AB60266"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train_init</w:t>
            </w:r>
            <w:proofErr w:type="spellEnd"/>
          </w:p>
        </w:tc>
        <w:tc>
          <w:tcPr>
            <w:tcW w:w="6255" w:type="dxa"/>
            <w:tcBorders>
              <w:top w:val="nil"/>
              <w:left w:val="nil"/>
              <w:bottom w:val="single" w:sz="5" w:space="0" w:color="7F7F7F"/>
              <w:right w:val="single" w:sz="5" w:space="0" w:color="7F7F7F"/>
            </w:tcBorders>
            <w:tcMar>
              <w:top w:w="100" w:type="dxa"/>
              <w:left w:w="100" w:type="dxa"/>
              <w:bottom w:w="100" w:type="dxa"/>
              <w:right w:w="100" w:type="dxa"/>
            </w:tcMar>
          </w:tcPr>
          <w:p w14:paraId="2386D7BA"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Inicialización del </w:t>
            </w:r>
            <w:proofErr w:type="spellStart"/>
            <w:r w:rsidRPr="00114A9A">
              <w:rPr>
                <w:rFonts w:ascii="Times New Roman" w:eastAsia="Times New Roman" w:hAnsi="Times New Roman" w:cs="Times New Roman"/>
                <w:sz w:val="24"/>
                <w:szCs w:val="24"/>
              </w:rPr>
              <w:t>dataset</w:t>
            </w:r>
            <w:proofErr w:type="spellEnd"/>
            <w:r w:rsidRPr="00114A9A">
              <w:rPr>
                <w:rFonts w:ascii="Times New Roman" w:eastAsia="Times New Roman" w:hAnsi="Times New Roman" w:cs="Times New Roman"/>
                <w:sz w:val="24"/>
                <w:szCs w:val="24"/>
              </w:rPr>
              <w:t xml:space="preserve"> de entrenamiento en </w:t>
            </w:r>
            <w:proofErr w:type="spellStart"/>
            <w:r w:rsidRPr="00114A9A">
              <w:rPr>
                <w:rFonts w:ascii="Times New Roman" w:eastAsia="Times New Roman" w:hAnsi="Times New Roman" w:cs="Times New Roman"/>
                <w:sz w:val="24"/>
                <w:szCs w:val="24"/>
              </w:rPr>
              <w:t>workers</w:t>
            </w:r>
            <w:proofErr w:type="spellEnd"/>
            <w:r w:rsidRPr="00114A9A">
              <w:rPr>
                <w:rFonts w:ascii="Times New Roman" w:eastAsia="Times New Roman" w:hAnsi="Times New Roman" w:cs="Times New Roman"/>
                <w:sz w:val="24"/>
                <w:szCs w:val="24"/>
              </w:rPr>
              <w:t>.</w:t>
            </w:r>
          </w:p>
        </w:tc>
      </w:tr>
      <w:tr w:rsidR="0078469D" w:rsidRPr="00114A9A" w14:paraId="2214BC32" w14:textId="77777777">
        <w:trPr>
          <w:trHeight w:val="420"/>
        </w:trPr>
        <w:tc>
          <w:tcPr>
            <w:tcW w:w="264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5AAD8338"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train_epoch</w:t>
            </w:r>
            <w:proofErr w:type="spellEnd"/>
          </w:p>
        </w:tc>
        <w:tc>
          <w:tcPr>
            <w:tcW w:w="6255" w:type="dxa"/>
            <w:tcBorders>
              <w:top w:val="nil"/>
              <w:left w:val="nil"/>
              <w:bottom w:val="single" w:sz="5" w:space="0" w:color="7F7F7F"/>
              <w:right w:val="single" w:sz="5" w:space="0" w:color="7F7F7F"/>
            </w:tcBorders>
            <w:tcMar>
              <w:top w:w="100" w:type="dxa"/>
              <w:left w:w="100" w:type="dxa"/>
              <w:bottom w:w="100" w:type="dxa"/>
              <w:right w:w="100" w:type="dxa"/>
            </w:tcMar>
          </w:tcPr>
          <w:p w14:paraId="4D8FD615"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Cálculo de gradiente para un </w:t>
            </w:r>
            <w:proofErr w:type="spellStart"/>
            <w:r w:rsidRPr="00114A9A">
              <w:rPr>
                <w:rFonts w:ascii="Times New Roman" w:eastAsia="Times New Roman" w:hAnsi="Times New Roman" w:cs="Times New Roman"/>
                <w:sz w:val="24"/>
                <w:szCs w:val="24"/>
              </w:rPr>
              <w:t>shard</w:t>
            </w:r>
            <w:proofErr w:type="spellEnd"/>
            <w:r w:rsidRPr="00114A9A">
              <w:rPr>
                <w:rFonts w:ascii="Times New Roman" w:eastAsia="Times New Roman" w:hAnsi="Times New Roman" w:cs="Times New Roman"/>
                <w:sz w:val="24"/>
                <w:szCs w:val="24"/>
              </w:rPr>
              <w:t>.</w:t>
            </w:r>
          </w:p>
        </w:tc>
      </w:tr>
      <w:tr w:rsidR="0078469D" w:rsidRPr="00114A9A" w14:paraId="46715B7F" w14:textId="77777777">
        <w:trPr>
          <w:trHeight w:val="420"/>
        </w:trPr>
        <w:tc>
          <w:tcPr>
            <w:tcW w:w="264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10849878"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gradient_result</w:t>
            </w:r>
            <w:proofErr w:type="spellEnd"/>
          </w:p>
        </w:tc>
        <w:tc>
          <w:tcPr>
            <w:tcW w:w="6255" w:type="dxa"/>
            <w:tcBorders>
              <w:top w:val="nil"/>
              <w:left w:val="nil"/>
              <w:bottom w:val="single" w:sz="5" w:space="0" w:color="7F7F7F"/>
              <w:right w:val="single" w:sz="5" w:space="0" w:color="7F7F7F"/>
            </w:tcBorders>
            <w:tcMar>
              <w:top w:w="100" w:type="dxa"/>
              <w:left w:w="100" w:type="dxa"/>
              <w:bottom w:w="100" w:type="dxa"/>
              <w:right w:w="100" w:type="dxa"/>
            </w:tcMar>
          </w:tcPr>
          <w:p w14:paraId="49D9DFF3"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Respuesta del </w:t>
            </w:r>
            <w:proofErr w:type="spellStart"/>
            <w:r w:rsidRPr="00114A9A">
              <w:rPr>
                <w:rFonts w:ascii="Times New Roman" w:eastAsia="Times New Roman" w:hAnsi="Times New Roman" w:cs="Times New Roman"/>
                <w:sz w:val="24"/>
                <w:szCs w:val="24"/>
              </w:rPr>
              <w:t>worker</w:t>
            </w:r>
            <w:proofErr w:type="spellEnd"/>
            <w:r w:rsidRPr="00114A9A">
              <w:rPr>
                <w:rFonts w:ascii="Times New Roman" w:eastAsia="Times New Roman" w:hAnsi="Times New Roman" w:cs="Times New Roman"/>
                <w:sz w:val="24"/>
                <w:szCs w:val="24"/>
              </w:rPr>
              <w:t xml:space="preserve"> con gradiente, </w:t>
            </w:r>
            <w:proofErr w:type="spellStart"/>
            <w:r w:rsidRPr="00114A9A">
              <w:rPr>
                <w:rFonts w:ascii="Times New Roman" w:eastAsia="Times New Roman" w:hAnsi="Times New Roman" w:cs="Times New Roman"/>
                <w:sz w:val="24"/>
                <w:szCs w:val="24"/>
              </w:rPr>
              <w:t>loss</w:t>
            </w:r>
            <w:proofErr w:type="spellEnd"/>
            <w:r w:rsidRPr="00114A9A">
              <w:rPr>
                <w:rFonts w:ascii="Times New Roman" w:eastAsia="Times New Roman" w:hAnsi="Times New Roman" w:cs="Times New Roman"/>
                <w:sz w:val="24"/>
                <w:szCs w:val="24"/>
              </w:rPr>
              <w:t xml:space="preserve"> y conteo.</w:t>
            </w:r>
          </w:p>
        </w:tc>
      </w:tr>
      <w:tr w:rsidR="0078469D" w:rsidRPr="00114A9A" w14:paraId="3CC24657" w14:textId="77777777">
        <w:trPr>
          <w:trHeight w:val="420"/>
        </w:trPr>
        <w:tc>
          <w:tcPr>
            <w:tcW w:w="264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05CFF866"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error</w:t>
            </w:r>
          </w:p>
        </w:tc>
        <w:tc>
          <w:tcPr>
            <w:tcW w:w="6255" w:type="dxa"/>
            <w:tcBorders>
              <w:top w:val="nil"/>
              <w:left w:val="nil"/>
              <w:bottom w:val="single" w:sz="5" w:space="0" w:color="7F7F7F"/>
              <w:right w:val="single" w:sz="5" w:space="0" w:color="7F7F7F"/>
            </w:tcBorders>
            <w:tcMar>
              <w:top w:w="100" w:type="dxa"/>
              <w:left w:w="100" w:type="dxa"/>
              <w:bottom w:w="100" w:type="dxa"/>
              <w:right w:w="100" w:type="dxa"/>
            </w:tcMar>
          </w:tcPr>
          <w:p w14:paraId="16790BB1"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Respuesta estándar ante fallas de validación o ejecución.</w:t>
            </w:r>
          </w:p>
        </w:tc>
      </w:tr>
    </w:tbl>
    <w:p w14:paraId="04114490"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 </w:t>
      </w:r>
    </w:p>
    <w:p w14:paraId="257FEA55" w14:textId="77777777" w:rsidR="0078469D" w:rsidRPr="00114A9A" w:rsidRDefault="00353361" w:rsidP="00114A9A">
      <w:pPr>
        <w:pStyle w:val="Heading2"/>
        <w:keepNext w:val="0"/>
        <w:keepLines w:val="0"/>
        <w:spacing w:before="200" w:after="80" w:line="360" w:lineRule="auto"/>
        <w:rPr>
          <w:rFonts w:ascii="Times New Roman" w:eastAsia="Times New Roman" w:hAnsi="Times New Roman" w:cs="Times New Roman"/>
          <w:b/>
          <w:bCs/>
          <w:sz w:val="34"/>
          <w:szCs w:val="34"/>
        </w:rPr>
      </w:pPr>
      <w:bookmarkStart w:id="25" w:name="_Toc233756737"/>
      <w:r w:rsidRPr="00114A9A">
        <w:rPr>
          <w:rFonts w:ascii="Times New Roman" w:eastAsia="Times New Roman" w:hAnsi="Times New Roman" w:cs="Times New Roman"/>
          <w:b/>
          <w:bCs/>
          <w:sz w:val="34"/>
          <w:szCs w:val="34"/>
        </w:rPr>
        <w:t>4.3 API REST, persistencia y cache</w:t>
      </w:r>
      <w:bookmarkEnd w:id="25"/>
    </w:p>
    <w:tbl>
      <w:tblPr>
        <w:tblStyle w:val="ab"/>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65"/>
        <w:gridCol w:w="5430"/>
      </w:tblGrid>
      <w:tr w:rsidR="0078469D" w:rsidRPr="00114A9A" w14:paraId="0D6BF74E" w14:textId="77777777">
        <w:trPr>
          <w:trHeight w:val="390"/>
        </w:trPr>
        <w:tc>
          <w:tcPr>
            <w:tcW w:w="3465" w:type="dxa"/>
            <w:tcBorders>
              <w:top w:val="single" w:sz="5" w:space="0" w:color="7F7F7F"/>
              <w:left w:val="single" w:sz="5" w:space="0" w:color="7F7F7F"/>
              <w:bottom w:val="single" w:sz="5" w:space="0" w:color="7F7F7F"/>
              <w:right w:val="single" w:sz="5" w:space="0" w:color="7F7F7F"/>
            </w:tcBorders>
            <w:shd w:val="clear" w:color="auto" w:fill="FFFFFF"/>
            <w:tcMar>
              <w:top w:w="100" w:type="dxa"/>
              <w:left w:w="100" w:type="dxa"/>
              <w:bottom w:w="100" w:type="dxa"/>
              <w:right w:w="100" w:type="dxa"/>
            </w:tcMar>
          </w:tcPr>
          <w:p w14:paraId="374D8430"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proofErr w:type="spellStart"/>
            <w:r w:rsidRPr="00114A9A">
              <w:rPr>
                <w:rFonts w:ascii="Times New Roman" w:eastAsia="Times New Roman" w:hAnsi="Times New Roman" w:cs="Times New Roman"/>
                <w:b/>
                <w:bCs/>
                <w:sz w:val="24"/>
                <w:szCs w:val="24"/>
              </w:rPr>
              <w:t>Endpoint</w:t>
            </w:r>
            <w:proofErr w:type="spellEnd"/>
          </w:p>
        </w:tc>
        <w:tc>
          <w:tcPr>
            <w:tcW w:w="5430"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33D4FFF4"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Propósito</w:t>
            </w:r>
          </w:p>
        </w:tc>
      </w:tr>
      <w:tr w:rsidR="0078469D" w:rsidRPr="00114A9A" w14:paraId="13F5DAFD" w14:textId="77777777">
        <w:trPr>
          <w:trHeight w:val="390"/>
        </w:trPr>
        <w:tc>
          <w:tcPr>
            <w:tcW w:w="346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01FB1FA4" w14:textId="77777777" w:rsidR="0078469D" w:rsidRPr="00114A9A" w:rsidRDefault="00353361" w:rsidP="00114A9A">
            <w:pPr>
              <w:spacing w:line="360" w:lineRule="auto"/>
              <w:rPr>
                <w:rFonts w:ascii="Times New Roman" w:eastAsia="Times New Roman" w:hAnsi="Times New Roman" w:cs="Times New Roman"/>
                <w:sz w:val="24"/>
                <w:szCs w:val="24"/>
                <w:lang w:val="en-US"/>
              </w:rPr>
            </w:pPr>
            <w:r w:rsidRPr="00114A9A">
              <w:rPr>
                <w:rFonts w:ascii="Times New Roman" w:eastAsia="Times New Roman" w:hAnsi="Times New Roman" w:cs="Times New Roman"/>
                <w:sz w:val="24"/>
                <w:szCs w:val="24"/>
                <w:lang w:val="en-US"/>
              </w:rPr>
              <w:t>POST /</w:t>
            </w:r>
            <w:proofErr w:type="spellStart"/>
            <w:r w:rsidRPr="00114A9A">
              <w:rPr>
                <w:rFonts w:ascii="Times New Roman" w:eastAsia="Times New Roman" w:hAnsi="Times New Roman" w:cs="Times New Roman"/>
                <w:sz w:val="24"/>
                <w:szCs w:val="24"/>
                <w:lang w:val="en-US"/>
              </w:rPr>
              <w:t>api</w:t>
            </w:r>
            <w:proofErr w:type="spellEnd"/>
            <w:r w:rsidRPr="00114A9A">
              <w:rPr>
                <w:rFonts w:ascii="Times New Roman" w:eastAsia="Times New Roman" w:hAnsi="Times New Roman" w:cs="Times New Roman"/>
                <w:sz w:val="24"/>
                <w:szCs w:val="24"/>
                <w:lang w:val="en-US"/>
              </w:rPr>
              <w:t>/v1/auth/login</w:t>
            </w:r>
          </w:p>
        </w:tc>
        <w:tc>
          <w:tcPr>
            <w:tcW w:w="5430" w:type="dxa"/>
            <w:tcBorders>
              <w:top w:val="nil"/>
              <w:left w:val="nil"/>
              <w:bottom w:val="single" w:sz="5" w:space="0" w:color="7F7F7F"/>
              <w:right w:val="single" w:sz="5" w:space="0" w:color="7F7F7F"/>
            </w:tcBorders>
            <w:tcMar>
              <w:top w:w="100" w:type="dxa"/>
              <w:left w:w="100" w:type="dxa"/>
              <w:bottom w:w="100" w:type="dxa"/>
              <w:right w:w="100" w:type="dxa"/>
            </w:tcMar>
          </w:tcPr>
          <w:p w14:paraId="19F981D0"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Genera JWT.</w:t>
            </w:r>
          </w:p>
        </w:tc>
      </w:tr>
      <w:tr w:rsidR="0078469D" w:rsidRPr="00114A9A" w14:paraId="39AE17F9" w14:textId="77777777">
        <w:trPr>
          <w:trHeight w:val="390"/>
        </w:trPr>
        <w:tc>
          <w:tcPr>
            <w:tcW w:w="346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59DEDEE5"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POST /api/v1/</w:t>
            </w:r>
            <w:proofErr w:type="spellStart"/>
            <w:r w:rsidRPr="00114A9A">
              <w:rPr>
                <w:rFonts w:ascii="Times New Roman" w:eastAsia="Times New Roman" w:hAnsi="Times New Roman" w:cs="Times New Roman"/>
                <w:sz w:val="24"/>
                <w:szCs w:val="24"/>
              </w:rPr>
              <w:t>forecasts</w:t>
            </w:r>
            <w:proofErr w:type="spellEnd"/>
          </w:p>
        </w:tc>
        <w:tc>
          <w:tcPr>
            <w:tcW w:w="5430" w:type="dxa"/>
            <w:tcBorders>
              <w:top w:val="nil"/>
              <w:left w:val="nil"/>
              <w:bottom w:val="single" w:sz="5" w:space="0" w:color="7F7F7F"/>
              <w:right w:val="single" w:sz="5" w:space="0" w:color="7F7F7F"/>
            </w:tcBorders>
            <w:tcMar>
              <w:top w:w="100" w:type="dxa"/>
              <w:left w:w="100" w:type="dxa"/>
              <w:bottom w:w="100" w:type="dxa"/>
              <w:right w:w="100" w:type="dxa"/>
            </w:tcMar>
          </w:tcPr>
          <w:p w14:paraId="5619DFDD"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Recibe 15 lecturas y genera pronóstico preventivo.</w:t>
            </w:r>
          </w:p>
        </w:tc>
      </w:tr>
      <w:tr w:rsidR="0078469D" w:rsidRPr="00114A9A" w14:paraId="53E8C14A" w14:textId="77777777">
        <w:trPr>
          <w:trHeight w:val="390"/>
        </w:trPr>
        <w:tc>
          <w:tcPr>
            <w:tcW w:w="346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66DA7A81"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GET /api/v1/</w:t>
            </w:r>
            <w:proofErr w:type="spellStart"/>
            <w:r w:rsidRPr="00114A9A">
              <w:rPr>
                <w:rFonts w:ascii="Times New Roman" w:eastAsia="Times New Roman" w:hAnsi="Times New Roman" w:cs="Times New Roman"/>
                <w:sz w:val="24"/>
                <w:szCs w:val="24"/>
              </w:rPr>
              <w:t>forecasts</w:t>
            </w:r>
            <w:proofErr w:type="spellEnd"/>
          </w:p>
        </w:tc>
        <w:tc>
          <w:tcPr>
            <w:tcW w:w="5430" w:type="dxa"/>
            <w:tcBorders>
              <w:top w:val="nil"/>
              <w:left w:val="nil"/>
              <w:bottom w:val="single" w:sz="5" w:space="0" w:color="7F7F7F"/>
              <w:right w:val="single" w:sz="5" w:space="0" w:color="7F7F7F"/>
            </w:tcBorders>
            <w:tcMar>
              <w:top w:w="100" w:type="dxa"/>
              <w:left w:w="100" w:type="dxa"/>
              <w:bottom w:w="100" w:type="dxa"/>
              <w:right w:w="100" w:type="dxa"/>
            </w:tcMar>
          </w:tcPr>
          <w:p w14:paraId="669A98E7"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Historial paginado de pronósticos.</w:t>
            </w:r>
          </w:p>
        </w:tc>
      </w:tr>
      <w:tr w:rsidR="0078469D" w:rsidRPr="00114A9A" w14:paraId="3BAF89D6" w14:textId="77777777">
        <w:trPr>
          <w:trHeight w:val="390"/>
        </w:trPr>
        <w:tc>
          <w:tcPr>
            <w:tcW w:w="346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234C18E3"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POST /api/v1/trainings</w:t>
            </w:r>
          </w:p>
        </w:tc>
        <w:tc>
          <w:tcPr>
            <w:tcW w:w="5430" w:type="dxa"/>
            <w:tcBorders>
              <w:top w:val="nil"/>
              <w:left w:val="nil"/>
              <w:bottom w:val="single" w:sz="5" w:space="0" w:color="7F7F7F"/>
              <w:right w:val="single" w:sz="5" w:space="0" w:color="7F7F7F"/>
            </w:tcBorders>
            <w:tcMar>
              <w:top w:w="100" w:type="dxa"/>
              <w:left w:w="100" w:type="dxa"/>
              <w:bottom w:w="100" w:type="dxa"/>
              <w:right w:w="100" w:type="dxa"/>
            </w:tcMar>
          </w:tcPr>
          <w:p w14:paraId="3963909C"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Inicia entrenamiento distribuido asíncrono.</w:t>
            </w:r>
          </w:p>
        </w:tc>
      </w:tr>
      <w:tr w:rsidR="0078469D" w:rsidRPr="00114A9A" w14:paraId="551B7655" w14:textId="77777777">
        <w:trPr>
          <w:trHeight w:val="390"/>
        </w:trPr>
        <w:tc>
          <w:tcPr>
            <w:tcW w:w="346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5847B66D" w14:textId="77777777" w:rsidR="0078469D" w:rsidRPr="00114A9A" w:rsidRDefault="00353361" w:rsidP="00114A9A">
            <w:pPr>
              <w:spacing w:line="360" w:lineRule="auto"/>
              <w:rPr>
                <w:rFonts w:ascii="Times New Roman" w:eastAsia="Times New Roman" w:hAnsi="Times New Roman" w:cs="Times New Roman"/>
                <w:sz w:val="24"/>
                <w:szCs w:val="24"/>
                <w:lang w:val="en-US"/>
              </w:rPr>
            </w:pPr>
            <w:r w:rsidRPr="00114A9A">
              <w:rPr>
                <w:rFonts w:ascii="Times New Roman" w:eastAsia="Times New Roman" w:hAnsi="Times New Roman" w:cs="Times New Roman"/>
                <w:sz w:val="24"/>
                <w:szCs w:val="24"/>
                <w:lang w:val="en-US"/>
              </w:rPr>
              <w:t>GET /</w:t>
            </w:r>
            <w:proofErr w:type="spellStart"/>
            <w:r w:rsidRPr="00114A9A">
              <w:rPr>
                <w:rFonts w:ascii="Times New Roman" w:eastAsia="Times New Roman" w:hAnsi="Times New Roman" w:cs="Times New Roman"/>
                <w:sz w:val="24"/>
                <w:szCs w:val="24"/>
                <w:lang w:val="en-US"/>
              </w:rPr>
              <w:t>api</w:t>
            </w:r>
            <w:proofErr w:type="spellEnd"/>
            <w:r w:rsidRPr="00114A9A">
              <w:rPr>
                <w:rFonts w:ascii="Times New Roman" w:eastAsia="Times New Roman" w:hAnsi="Times New Roman" w:cs="Times New Roman"/>
                <w:sz w:val="24"/>
                <w:szCs w:val="24"/>
                <w:lang w:val="en-US"/>
              </w:rPr>
              <w:t>/v1/models/active</w:t>
            </w:r>
          </w:p>
        </w:tc>
        <w:tc>
          <w:tcPr>
            <w:tcW w:w="5430" w:type="dxa"/>
            <w:tcBorders>
              <w:top w:val="nil"/>
              <w:left w:val="nil"/>
              <w:bottom w:val="single" w:sz="5" w:space="0" w:color="7F7F7F"/>
              <w:right w:val="single" w:sz="5" w:space="0" w:color="7F7F7F"/>
            </w:tcBorders>
            <w:tcMar>
              <w:top w:w="100" w:type="dxa"/>
              <w:left w:w="100" w:type="dxa"/>
              <w:bottom w:w="100" w:type="dxa"/>
              <w:right w:w="100" w:type="dxa"/>
            </w:tcMar>
          </w:tcPr>
          <w:p w14:paraId="522E4BB6"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Modelo activo y métricas.</w:t>
            </w:r>
          </w:p>
        </w:tc>
      </w:tr>
      <w:tr w:rsidR="0078469D" w:rsidRPr="00114A9A" w14:paraId="26D63DA6" w14:textId="77777777">
        <w:trPr>
          <w:trHeight w:val="390"/>
        </w:trPr>
        <w:tc>
          <w:tcPr>
            <w:tcW w:w="346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19978654" w14:textId="77777777" w:rsidR="0078469D" w:rsidRPr="00114A9A" w:rsidRDefault="00353361" w:rsidP="00114A9A">
            <w:pPr>
              <w:spacing w:line="360" w:lineRule="auto"/>
              <w:rPr>
                <w:rFonts w:ascii="Times New Roman" w:eastAsia="Times New Roman" w:hAnsi="Times New Roman" w:cs="Times New Roman"/>
                <w:sz w:val="24"/>
                <w:szCs w:val="24"/>
                <w:lang w:val="en-US"/>
              </w:rPr>
            </w:pPr>
            <w:r w:rsidRPr="00114A9A">
              <w:rPr>
                <w:rFonts w:ascii="Times New Roman" w:eastAsia="Times New Roman" w:hAnsi="Times New Roman" w:cs="Times New Roman"/>
                <w:sz w:val="24"/>
                <w:szCs w:val="24"/>
                <w:lang w:val="en-US"/>
              </w:rPr>
              <w:t>GET /</w:t>
            </w:r>
            <w:proofErr w:type="spellStart"/>
            <w:r w:rsidRPr="00114A9A">
              <w:rPr>
                <w:rFonts w:ascii="Times New Roman" w:eastAsia="Times New Roman" w:hAnsi="Times New Roman" w:cs="Times New Roman"/>
                <w:sz w:val="24"/>
                <w:szCs w:val="24"/>
                <w:lang w:val="en-US"/>
              </w:rPr>
              <w:t>api</w:t>
            </w:r>
            <w:proofErr w:type="spellEnd"/>
            <w:r w:rsidRPr="00114A9A">
              <w:rPr>
                <w:rFonts w:ascii="Times New Roman" w:eastAsia="Times New Roman" w:hAnsi="Times New Roman" w:cs="Times New Roman"/>
                <w:sz w:val="24"/>
                <w:szCs w:val="24"/>
                <w:lang w:val="en-US"/>
              </w:rPr>
              <w:t>/v1/cluster/nodes</w:t>
            </w:r>
          </w:p>
        </w:tc>
        <w:tc>
          <w:tcPr>
            <w:tcW w:w="5430" w:type="dxa"/>
            <w:tcBorders>
              <w:top w:val="nil"/>
              <w:left w:val="nil"/>
              <w:bottom w:val="single" w:sz="5" w:space="0" w:color="7F7F7F"/>
              <w:right w:val="single" w:sz="5" w:space="0" w:color="7F7F7F"/>
            </w:tcBorders>
            <w:tcMar>
              <w:top w:w="100" w:type="dxa"/>
              <w:left w:w="100" w:type="dxa"/>
              <w:bottom w:w="100" w:type="dxa"/>
              <w:right w:w="100" w:type="dxa"/>
            </w:tcMar>
          </w:tcPr>
          <w:p w14:paraId="65090A1F"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Estado y estadísticas de </w:t>
            </w:r>
            <w:proofErr w:type="spellStart"/>
            <w:r w:rsidRPr="00114A9A">
              <w:rPr>
                <w:rFonts w:ascii="Times New Roman" w:eastAsia="Times New Roman" w:hAnsi="Times New Roman" w:cs="Times New Roman"/>
                <w:sz w:val="24"/>
                <w:szCs w:val="24"/>
              </w:rPr>
              <w:t>workers</w:t>
            </w:r>
            <w:proofErr w:type="spellEnd"/>
            <w:r w:rsidRPr="00114A9A">
              <w:rPr>
                <w:rFonts w:ascii="Times New Roman" w:eastAsia="Times New Roman" w:hAnsi="Times New Roman" w:cs="Times New Roman"/>
                <w:sz w:val="24"/>
                <w:szCs w:val="24"/>
              </w:rPr>
              <w:t>.</w:t>
            </w:r>
          </w:p>
        </w:tc>
      </w:tr>
      <w:tr w:rsidR="0078469D" w:rsidRPr="00114A9A" w14:paraId="4B398E5D" w14:textId="77777777">
        <w:trPr>
          <w:trHeight w:val="390"/>
        </w:trPr>
        <w:tc>
          <w:tcPr>
            <w:tcW w:w="346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0407E2D9" w14:textId="77777777" w:rsidR="0078469D" w:rsidRPr="00114A9A" w:rsidRDefault="00353361" w:rsidP="00114A9A">
            <w:pPr>
              <w:spacing w:line="360" w:lineRule="auto"/>
              <w:rPr>
                <w:rFonts w:ascii="Times New Roman" w:eastAsia="Times New Roman" w:hAnsi="Times New Roman" w:cs="Times New Roman"/>
                <w:sz w:val="24"/>
                <w:szCs w:val="24"/>
                <w:lang w:val="en-US"/>
              </w:rPr>
            </w:pPr>
            <w:r w:rsidRPr="00114A9A">
              <w:rPr>
                <w:rFonts w:ascii="Times New Roman" w:eastAsia="Times New Roman" w:hAnsi="Times New Roman" w:cs="Times New Roman"/>
                <w:sz w:val="24"/>
                <w:szCs w:val="24"/>
                <w:lang w:val="en-US"/>
              </w:rPr>
              <w:t>GET /</w:t>
            </w:r>
            <w:proofErr w:type="spellStart"/>
            <w:r w:rsidRPr="00114A9A">
              <w:rPr>
                <w:rFonts w:ascii="Times New Roman" w:eastAsia="Times New Roman" w:hAnsi="Times New Roman" w:cs="Times New Roman"/>
                <w:sz w:val="24"/>
                <w:szCs w:val="24"/>
                <w:lang w:val="en-US"/>
              </w:rPr>
              <w:t>api</w:t>
            </w:r>
            <w:proofErr w:type="spellEnd"/>
            <w:r w:rsidRPr="00114A9A">
              <w:rPr>
                <w:rFonts w:ascii="Times New Roman" w:eastAsia="Times New Roman" w:hAnsi="Times New Roman" w:cs="Times New Roman"/>
                <w:sz w:val="24"/>
                <w:szCs w:val="24"/>
                <w:lang w:val="en-US"/>
              </w:rPr>
              <w:t>/v1/reports/sustainability</w:t>
            </w:r>
          </w:p>
        </w:tc>
        <w:tc>
          <w:tcPr>
            <w:tcW w:w="5430" w:type="dxa"/>
            <w:tcBorders>
              <w:top w:val="nil"/>
              <w:left w:val="nil"/>
              <w:bottom w:val="single" w:sz="5" w:space="0" w:color="7F7F7F"/>
              <w:right w:val="single" w:sz="5" w:space="0" w:color="7F7F7F"/>
            </w:tcBorders>
            <w:tcMar>
              <w:top w:w="100" w:type="dxa"/>
              <w:left w:w="100" w:type="dxa"/>
              <w:bottom w:w="100" w:type="dxa"/>
              <w:right w:w="100" w:type="dxa"/>
            </w:tcMar>
          </w:tcPr>
          <w:p w14:paraId="3D9654A2"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Reporte histórico de sostenibilidad.</w:t>
            </w:r>
          </w:p>
        </w:tc>
      </w:tr>
      <w:tr w:rsidR="0078469D" w:rsidRPr="00114A9A" w14:paraId="0A055EB6" w14:textId="77777777">
        <w:trPr>
          <w:trHeight w:val="390"/>
        </w:trPr>
        <w:tc>
          <w:tcPr>
            <w:tcW w:w="346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7A175282"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GET /</w:t>
            </w:r>
            <w:proofErr w:type="spellStart"/>
            <w:r w:rsidRPr="00114A9A">
              <w:rPr>
                <w:rFonts w:ascii="Times New Roman" w:eastAsia="Times New Roman" w:hAnsi="Times New Roman" w:cs="Times New Roman"/>
                <w:sz w:val="24"/>
                <w:szCs w:val="24"/>
              </w:rPr>
              <w:t>health</w:t>
            </w:r>
            <w:proofErr w:type="spellEnd"/>
          </w:p>
        </w:tc>
        <w:tc>
          <w:tcPr>
            <w:tcW w:w="5430" w:type="dxa"/>
            <w:tcBorders>
              <w:top w:val="nil"/>
              <w:left w:val="nil"/>
              <w:bottom w:val="single" w:sz="5" w:space="0" w:color="7F7F7F"/>
              <w:right w:val="single" w:sz="5" w:space="0" w:color="7F7F7F"/>
            </w:tcBorders>
            <w:tcMar>
              <w:top w:w="100" w:type="dxa"/>
              <w:left w:w="100" w:type="dxa"/>
              <w:bottom w:w="100" w:type="dxa"/>
              <w:right w:w="100" w:type="dxa"/>
            </w:tcMar>
          </w:tcPr>
          <w:p w14:paraId="6BC5456D"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Salud de API, MongoDB, Redis y clúster.</w:t>
            </w:r>
          </w:p>
        </w:tc>
      </w:tr>
      <w:tr w:rsidR="0078469D" w:rsidRPr="00114A9A" w14:paraId="21A3F999" w14:textId="77777777">
        <w:trPr>
          <w:trHeight w:val="390"/>
        </w:trPr>
        <w:tc>
          <w:tcPr>
            <w:tcW w:w="346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0B0F2631"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GET /</w:t>
            </w:r>
            <w:proofErr w:type="spellStart"/>
            <w:r w:rsidRPr="00114A9A">
              <w:rPr>
                <w:rFonts w:ascii="Times New Roman" w:eastAsia="Times New Roman" w:hAnsi="Times New Roman" w:cs="Times New Roman"/>
                <w:sz w:val="24"/>
                <w:szCs w:val="24"/>
              </w:rPr>
              <w:t>ws</w:t>
            </w:r>
            <w:proofErr w:type="spellEnd"/>
          </w:p>
        </w:tc>
        <w:tc>
          <w:tcPr>
            <w:tcW w:w="5430" w:type="dxa"/>
            <w:tcBorders>
              <w:top w:val="nil"/>
              <w:left w:val="nil"/>
              <w:bottom w:val="single" w:sz="5" w:space="0" w:color="7F7F7F"/>
              <w:right w:val="single" w:sz="5" w:space="0" w:color="7F7F7F"/>
            </w:tcBorders>
            <w:tcMar>
              <w:top w:w="100" w:type="dxa"/>
              <w:left w:w="100" w:type="dxa"/>
              <w:bottom w:w="100" w:type="dxa"/>
              <w:right w:w="100" w:type="dxa"/>
            </w:tcMar>
          </w:tcPr>
          <w:p w14:paraId="5F38D082"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Eventos en tiempo real para </w:t>
            </w:r>
            <w:proofErr w:type="spellStart"/>
            <w:r w:rsidRPr="00114A9A">
              <w:rPr>
                <w:rFonts w:ascii="Times New Roman" w:eastAsia="Times New Roman" w:hAnsi="Times New Roman" w:cs="Times New Roman"/>
                <w:sz w:val="24"/>
                <w:szCs w:val="24"/>
              </w:rPr>
              <w:t>frontend</w:t>
            </w:r>
            <w:proofErr w:type="spellEnd"/>
            <w:r w:rsidRPr="00114A9A">
              <w:rPr>
                <w:rFonts w:ascii="Times New Roman" w:eastAsia="Times New Roman" w:hAnsi="Times New Roman" w:cs="Times New Roman"/>
                <w:sz w:val="24"/>
                <w:szCs w:val="24"/>
              </w:rPr>
              <w:t>.</w:t>
            </w:r>
          </w:p>
        </w:tc>
      </w:tr>
    </w:tbl>
    <w:p w14:paraId="2AAB2B6A"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 </w:t>
      </w:r>
    </w:p>
    <w:p w14:paraId="03AD4A44"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lastRenderedPageBreak/>
        <w:t xml:space="preserve">MongoDB persiste </w:t>
      </w:r>
      <w:proofErr w:type="spellStart"/>
      <w:r w:rsidRPr="00114A9A">
        <w:rPr>
          <w:rFonts w:ascii="Times New Roman" w:eastAsia="Times New Roman" w:hAnsi="Times New Roman" w:cs="Times New Roman"/>
          <w:sz w:val="24"/>
          <w:szCs w:val="24"/>
        </w:rPr>
        <w:t>forecasts</w:t>
      </w:r>
      <w:proofErr w:type="spellEnd"/>
      <w:r w:rsidRPr="00114A9A">
        <w:rPr>
          <w:rFonts w:ascii="Times New Roman" w:eastAsia="Times New Roman" w:hAnsi="Times New Roman" w:cs="Times New Roman"/>
          <w:sz w:val="24"/>
          <w:szCs w:val="24"/>
        </w:rPr>
        <w:t xml:space="preserve">, modelos, ejecuciones de entrenamiento y eventos del clúster. Redis almacena cache de respuestas y datos colaborativos de baja latencia. </w:t>
      </w:r>
      <w:proofErr w:type="spellStart"/>
      <w:r w:rsidRPr="00114A9A">
        <w:rPr>
          <w:rFonts w:ascii="Times New Roman" w:eastAsia="Times New Roman" w:hAnsi="Times New Roman" w:cs="Times New Roman"/>
          <w:sz w:val="24"/>
          <w:szCs w:val="24"/>
        </w:rPr>
        <w:t>WebSocket</w:t>
      </w:r>
      <w:proofErr w:type="spellEnd"/>
      <w:r w:rsidRPr="00114A9A">
        <w:rPr>
          <w:rFonts w:ascii="Times New Roman" w:eastAsia="Times New Roman" w:hAnsi="Times New Roman" w:cs="Times New Roman"/>
          <w:sz w:val="24"/>
          <w:szCs w:val="24"/>
        </w:rPr>
        <w:t xml:space="preserve"> permite emitir eventos </w:t>
      </w:r>
      <w:proofErr w:type="spellStart"/>
      <w:proofErr w:type="gramStart"/>
      <w:r w:rsidRPr="00114A9A">
        <w:rPr>
          <w:rFonts w:ascii="Times New Roman" w:eastAsia="Times New Roman" w:hAnsi="Times New Roman" w:cs="Times New Roman"/>
          <w:sz w:val="24"/>
          <w:szCs w:val="24"/>
        </w:rPr>
        <w:t>forecast.created</w:t>
      </w:r>
      <w:proofErr w:type="spellEnd"/>
      <w:proofErr w:type="gramEnd"/>
      <w:r w:rsidRPr="00114A9A">
        <w:rPr>
          <w:rFonts w:ascii="Times New Roman" w:eastAsia="Times New Roman" w:hAnsi="Times New Roman" w:cs="Times New Roman"/>
          <w:sz w:val="24"/>
          <w:szCs w:val="24"/>
        </w:rPr>
        <w:t xml:space="preserve"> y </w:t>
      </w:r>
      <w:proofErr w:type="spellStart"/>
      <w:proofErr w:type="gramStart"/>
      <w:r w:rsidRPr="00114A9A">
        <w:rPr>
          <w:rFonts w:ascii="Times New Roman" w:eastAsia="Times New Roman" w:hAnsi="Times New Roman" w:cs="Times New Roman"/>
          <w:sz w:val="24"/>
          <w:szCs w:val="24"/>
        </w:rPr>
        <w:t>forecast.alert</w:t>
      </w:r>
      <w:proofErr w:type="spellEnd"/>
      <w:proofErr w:type="gramEnd"/>
      <w:r w:rsidRPr="00114A9A">
        <w:rPr>
          <w:rFonts w:ascii="Times New Roman" w:eastAsia="Times New Roman" w:hAnsi="Times New Roman" w:cs="Times New Roman"/>
          <w:sz w:val="24"/>
          <w:szCs w:val="24"/>
        </w:rPr>
        <w:t>.</w:t>
      </w:r>
    </w:p>
    <w:p w14:paraId="2A06D47E" w14:textId="77777777" w:rsidR="0078469D" w:rsidRPr="00114A9A" w:rsidRDefault="00353361" w:rsidP="00114A9A">
      <w:pPr>
        <w:spacing w:after="120" w:line="360" w:lineRule="auto"/>
        <w:rPr>
          <w:rFonts w:ascii="Times New Roman" w:hAnsi="Times New Roman" w:cs="Times New Roman"/>
          <w:sz w:val="24"/>
          <w:szCs w:val="24"/>
        </w:rPr>
      </w:pPr>
      <w:r w:rsidRPr="00114A9A">
        <w:rPr>
          <w:rFonts w:ascii="Times New Roman" w:hAnsi="Times New Roman" w:cs="Times New Roman"/>
          <w:sz w:val="24"/>
          <w:szCs w:val="24"/>
        </w:rPr>
        <w:t xml:space="preserve">El flujo </w:t>
      </w:r>
      <w:proofErr w:type="spellStart"/>
      <w:r w:rsidRPr="00114A9A">
        <w:rPr>
          <w:rFonts w:ascii="Times New Roman" w:hAnsi="Times New Roman" w:cs="Times New Roman"/>
          <w:sz w:val="24"/>
          <w:szCs w:val="24"/>
        </w:rPr>
        <w:t>end-to-end</w:t>
      </w:r>
      <w:proofErr w:type="spellEnd"/>
      <w:r w:rsidRPr="00114A9A">
        <w:rPr>
          <w:rFonts w:ascii="Times New Roman" w:hAnsi="Times New Roman" w:cs="Times New Roman"/>
          <w:sz w:val="24"/>
          <w:szCs w:val="24"/>
        </w:rPr>
        <w:t xml:space="preserve"> de una consulta de usuario es el siguiente: el cliente obtiene un JWT, envía 15 lecturas a POST /api/v1/</w:t>
      </w:r>
      <w:proofErr w:type="spellStart"/>
      <w:r w:rsidRPr="00114A9A">
        <w:rPr>
          <w:rFonts w:ascii="Times New Roman" w:hAnsi="Times New Roman" w:cs="Times New Roman"/>
          <w:sz w:val="24"/>
          <w:szCs w:val="24"/>
        </w:rPr>
        <w:t>forecasts</w:t>
      </w:r>
      <w:proofErr w:type="spellEnd"/>
      <w:r w:rsidRPr="00114A9A">
        <w:rPr>
          <w:rFonts w:ascii="Times New Roman" w:hAnsi="Times New Roman" w:cs="Times New Roman"/>
          <w:sz w:val="24"/>
          <w:szCs w:val="24"/>
        </w:rPr>
        <w:t xml:space="preserve">, la API calcula las </w:t>
      </w:r>
      <w:proofErr w:type="spellStart"/>
      <w:r w:rsidRPr="00114A9A">
        <w:rPr>
          <w:rFonts w:ascii="Times New Roman" w:hAnsi="Times New Roman" w:cs="Times New Roman"/>
          <w:sz w:val="24"/>
          <w:szCs w:val="24"/>
        </w:rPr>
        <w:t>features</w:t>
      </w:r>
      <w:proofErr w:type="spellEnd"/>
      <w:r w:rsidRPr="00114A9A">
        <w:rPr>
          <w:rFonts w:ascii="Times New Roman" w:hAnsi="Times New Roman" w:cs="Times New Roman"/>
          <w:sz w:val="24"/>
          <w:szCs w:val="24"/>
        </w:rPr>
        <w:t xml:space="preserve">, consulta Redis, envía </w:t>
      </w:r>
      <w:proofErr w:type="spellStart"/>
      <w:r w:rsidRPr="00114A9A">
        <w:rPr>
          <w:rFonts w:ascii="Times New Roman" w:hAnsi="Times New Roman" w:cs="Times New Roman"/>
          <w:sz w:val="24"/>
          <w:szCs w:val="24"/>
        </w:rPr>
        <w:t>predict</w:t>
      </w:r>
      <w:proofErr w:type="spellEnd"/>
      <w:r w:rsidRPr="00114A9A">
        <w:rPr>
          <w:rFonts w:ascii="Times New Roman" w:hAnsi="Times New Roman" w:cs="Times New Roman"/>
          <w:sz w:val="24"/>
          <w:szCs w:val="24"/>
        </w:rPr>
        <w:t xml:space="preserve"> al </w:t>
      </w:r>
      <w:proofErr w:type="spellStart"/>
      <w:proofErr w:type="gramStart"/>
      <w:r w:rsidRPr="00114A9A">
        <w:rPr>
          <w:rFonts w:ascii="Times New Roman" w:hAnsi="Times New Roman" w:cs="Times New Roman"/>
          <w:sz w:val="24"/>
          <w:szCs w:val="24"/>
        </w:rPr>
        <w:t>cluster</w:t>
      </w:r>
      <w:proofErr w:type="spellEnd"/>
      <w:proofErr w:type="gramEnd"/>
      <w:r w:rsidRPr="00114A9A">
        <w:rPr>
          <w:rFonts w:ascii="Times New Roman" w:hAnsi="Times New Roman" w:cs="Times New Roman"/>
          <w:sz w:val="24"/>
          <w:szCs w:val="24"/>
        </w:rPr>
        <w:t xml:space="preserve"> si no hay cache, recibe la probabilidad desde un </w:t>
      </w:r>
      <w:proofErr w:type="spellStart"/>
      <w:r w:rsidRPr="00114A9A">
        <w:rPr>
          <w:rFonts w:ascii="Times New Roman" w:hAnsi="Times New Roman" w:cs="Times New Roman"/>
          <w:sz w:val="24"/>
          <w:szCs w:val="24"/>
        </w:rPr>
        <w:t>worker</w:t>
      </w:r>
      <w:proofErr w:type="spellEnd"/>
      <w:r w:rsidRPr="00114A9A">
        <w:rPr>
          <w:rFonts w:ascii="Times New Roman" w:hAnsi="Times New Roman" w:cs="Times New Roman"/>
          <w:sz w:val="24"/>
          <w:szCs w:val="24"/>
        </w:rPr>
        <w:t xml:space="preserve">, persiste el </w:t>
      </w:r>
      <w:proofErr w:type="spellStart"/>
      <w:r w:rsidRPr="00114A9A">
        <w:rPr>
          <w:rFonts w:ascii="Times New Roman" w:hAnsi="Times New Roman" w:cs="Times New Roman"/>
          <w:sz w:val="24"/>
          <w:szCs w:val="24"/>
        </w:rPr>
        <w:t>ForecastRecord</w:t>
      </w:r>
      <w:proofErr w:type="spellEnd"/>
      <w:r w:rsidRPr="00114A9A">
        <w:rPr>
          <w:rFonts w:ascii="Times New Roman" w:hAnsi="Times New Roman" w:cs="Times New Roman"/>
          <w:sz w:val="24"/>
          <w:szCs w:val="24"/>
        </w:rPr>
        <w:t xml:space="preserve"> en MongoDB, publica eventos </w:t>
      </w:r>
      <w:proofErr w:type="spellStart"/>
      <w:r w:rsidRPr="00114A9A">
        <w:rPr>
          <w:rFonts w:ascii="Times New Roman" w:hAnsi="Times New Roman" w:cs="Times New Roman"/>
          <w:sz w:val="24"/>
          <w:szCs w:val="24"/>
        </w:rPr>
        <w:t>WebSocket</w:t>
      </w:r>
      <w:proofErr w:type="spellEnd"/>
      <w:r w:rsidRPr="00114A9A">
        <w:rPr>
          <w:rFonts w:ascii="Times New Roman" w:hAnsi="Times New Roman" w:cs="Times New Roman"/>
          <w:sz w:val="24"/>
          <w:szCs w:val="24"/>
        </w:rPr>
        <w:t xml:space="preserve"> y retorna JSON al cliente.</w:t>
      </w:r>
    </w:p>
    <w:p w14:paraId="6312ABAE" w14:textId="77777777" w:rsidR="00D244E1" w:rsidRPr="00114A9A" w:rsidRDefault="00672987" w:rsidP="00114A9A">
      <w:pPr>
        <w:spacing w:after="120" w:line="360" w:lineRule="auto"/>
        <w:rPr>
          <w:rFonts w:ascii="Times New Roman" w:hAnsi="Times New Roman" w:cs="Times New Roman"/>
          <w:sz w:val="24"/>
          <w:szCs w:val="24"/>
        </w:rPr>
      </w:pPr>
      <w:r w:rsidRPr="00114A9A">
        <w:rPr>
          <w:rFonts w:ascii="Times New Roman" w:hAnsi="Times New Roman" w:cs="Times New Roman"/>
          <w:sz w:val="24"/>
          <w:szCs w:val="24"/>
        </w:rPr>
        <w:t xml:space="preserve">En la API, </w:t>
      </w:r>
      <w:proofErr w:type="spellStart"/>
      <w:r w:rsidRPr="00114A9A">
        <w:rPr>
          <w:rFonts w:ascii="Times New Roman" w:hAnsi="Times New Roman" w:cs="Times New Roman"/>
          <w:sz w:val="24"/>
          <w:szCs w:val="24"/>
        </w:rPr>
        <w:t>createForecast</w:t>
      </w:r>
      <w:proofErr w:type="spellEnd"/>
      <w:r w:rsidRPr="00114A9A">
        <w:rPr>
          <w:rFonts w:ascii="Times New Roman" w:hAnsi="Times New Roman" w:cs="Times New Roman"/>
          <w:sz w:val="24"/>
          <w:szCs w:val="24"/>
        </w:rPr>
        <w:t xml:space="preserve"> valida el JSON y delega en </w:t>
      </w:r>
      <w:proofErr w:type="spellStart"/>
      <w:r w:rsidRPr="00114A9A">
        <w:rPr>
          <w:rFonts w:ascii="Times New Roman" w:hAnsi="Times New Roman" w:cs="Times New Roman"/>
          <w:sz w:val="24"/>
          <w:szCs w:val="24"/>
        </w:rPr>
        <w:t>forecast</w:t>
      </w:r>
      <w:proofErr w:type="spellEnd"/>
      <w:r w:rsidRPr="00114A9A">
        <w:rPr>
          <w:rFonts w:ascii="Times New Roman" w:hAnsi="Times New Roman" w:cs="Times New Roman"/>
          <w:sz w:val="24"/>
          <w:szCs w:val="24"/>
        </w:rPr>
        <w:t xml:space="preserve">. Luego </w:t>
      </w:r>
      <w:proofErr w:type="spellStart"/>
      <w:r w:rsidRPr="00114A9A">
        <w:rPr>
          <w:rFonts w:ascii="Times New Roman" w:hAnsi="Times New Roman" w:cs="Times New Roman"/>
          <w:sz w:val="24"/>
          <w:szCs w:val="24"/>
        </w:rPr>
        <w:t>buildForecastFeatures</w:t>
      </w:r>
      <w:proofErr w:type="spellEnd"/>
      <w:r w:rsidRPr="00114A9A">
        <w:rPr>
          <w:rFonts w:ascii="Times New Roman" w:hAnsi="Times New Roman" w:cs="Times New Roman"/>
          <w:sz w:val="24"/>
          <w:szCs w:val="24"/>
        </w:rPr>
        <w:t xml:space="preserve"> verifica que existan exactamente 15 lecturas separadas por un minuto, rechaza valores eléctricos inválidos y calcula promedio, máximo, desviación estándar, tendencia, consumo </w:t>
      </w:r>
      <w:proofErr w:type="spellStart"/>
      <w:r w:rsidRPr="00114A9A">
        <w:rPr>
          <w:rFonts w:ascii="Times New Roman" w:hAnsi="Times New Roman" w:cs="Times New Roman"/>
          <w:sz w:val="24"/>
          <w:szCs w:val="24"/>
        </w:rPr>
        <w:t>submedido</w:t>
      </w:r>
      <w:proofErr w:type="spellEnd"/>
      <w:r w:rsidRPr="00114A9A">
        <w:rPr>
          <w:rFonts w:ascii="Times New Roman" w:hAnsi="Times New Roman" w:cs="Times New Roman"/>
          <w:sz w:val="24"/>
          <w:szCs w:val="24"/>
        </w:rPr>
        <w:t xml:space="preserve"> total, consumo no identificado y tasas históricas por hora y día-hora. Con esas </w:t>
      </w:r>
      <w:proofErr w:type="spellStart"/>
      <w:r w:rsidRPr="00114A9A">
        <w:rPr>
          <w:rFonts w:ascii="Times New Roman" w:hAnsi="Times New Roman" w:cs="Times New Roman"/>
          <w:sz w:val="24"/>
          <w:szCs w:val="24"/>
        </w:rPr>
        <w:t>features</w:t>
      </w:r>
      <w:proofErr w:type="spellEnd"/>
      <w:r w:rsidRPr="00114A9A">
        <w:rPr>
          <w:rFonts w:ascii="Times New Roman" w:hAnsi="Times New Roman" w:cs="Times New Roman"/>
          <w:sz w:val="24"/>
          <w:szCs w:val="24"/>
        </w:rPr>
        <w:t xml:space="preserve"> se construye una llave Redis dependiente de la versión del modelo; si no existe cache, el coordinador envía </w:t>
      </w:r>
      <w:proofErr w:type="spellStart"/>
      <w:r w:rsidRPr="00114A9A">
        <w:rPr>
          <w:rFonts w:ascii="Times New Roman" w:hAnsi="Times New Roman" w:cs="Times New Roman"/>
          <w:sz w:val="24"/>
          <w:szCs w:val="24"/>
        </w:rPr>
        <w:t>predict</w:t>
      </w:r>
      <w:proofErr w:type="spellEnd"/>
      <w:r w:rsidRPr="00114A9A">
        <w:rPr>
          <w:rFonts w:ascii="Times New Roman" w:hAnsi="Times New Roman" w:cs="Times New Roman"/>
          <w:sz w:val="24"/>
          <w:szCs w:val="24"/>
        </w:rPr>
        <w:t xml:space="preserve"> por TCP al </w:t>
      </w:r>
      <w:proofErr w:type="spellStart"/>
      <w:r w:rsidRPr="00114A9A">
        <w:rPr>
          <w:rFonts w:ascii="Times New Roman" w:hAnsi="Times New Roman" w:cs="Times New Roman"/>
          <w:sz w:val="24"/>
          <w:szCs w:val="24"/>
        </w:rPr>
        <w:t>worker</w:t>
      </w:r>
      <w:proofErr w:type="spellEnd"/>
      <w:r w:rsidRPr="00114A9A">
        <w:rPr>
          <w:rFonts w:ascii="Times New Roman" w:hAnsi="Times New Roman" w:cs="Times New Roman"/>
          <w:sz w:val="24"/>
          <w:szCs w:val="24"/>
        </w:rPr>
        <w:t xml:space="preserve"> seleccionado.</w:t>
      </w:r>
    </w:p>
    <w:p w14:paraId="5E511E1B" w14:textId="77777777" w:rsidR="00D244E1" w:rsidRPr="00114A9A" w:rsidRDefault="00672987" w:rsidP="00114A9A">
      <w:pPr>
        <w:spacing w:after="120" w:line="360" w:lineRule="auto"/>
        <w:rPr>
          <w:rFonts w:ascii="Times New Roman" w:hAnsi="Times New Roman" w:cs="Times New Roman"/>
          <w:sz w:val="24"/>
          <w:szCs w:val="24"/>
        </w:rPr>
      </w:pPr>
      <w:r w:rsidRPr="00114A9A">
        <w:rPr>
          <w:rFonts w:ascii="Times New Roman" w:hAnsi="Times New Roman" w:cs="Times New Roman"/>
          <w:sz w:val="24"/>
          <w:szCs w:val="24"/>
        </w:rPr>
        <w:t xml:space="preserve">La persistencia se desacopla con </w:t>
      </w:r>
      <w:proofErr w:type="spellStart"/>
      <w:r w:rsidRPr="00114A9A">
        <w:rPr>
          <w:rFonts w:ascii="Times New Roman" w:hAnsi="Times New Roman" w:cs="Times New Roman"/>
          <w:sz w:val="24"/>
          <w:szCs w:val="24"/>
        </w:rPr>
        <w:t>persistQueue</w:t>
      </w:r>
      <w:proofErr w:type="spellEnd"/>
      <w:r w:rsidRPr="00114A9A">
        <w:rPr>
          <w:rFonts w:ascii="Times New Roman" w:hAnsi="Times New Roman" w:cs="Times New Roman"/>
          <w:sz w:val="24"/>
          <w:szCs w:val="24"/>
        </w:rPr>
        <w:t xml:space="preserve"> para no bloquear la respuesta HTTP cuando MongoDB tarda más que la inferencia. Cada </w:t>
      </w:r>
      <w:proofErr w:type="spellStart"/>
      <w:r w:rsidRPr="00114A9A">
        <w:rPr>
          <w:rFonts w:ascii="Times New Roman" w:hAnsi="Times New Roman" w:cs="Times New Roman"/>
          <w:sz w:val="24"/>
          <w:szCs w:val="24"/>
        </w:rPr>
        <w:t>ForecastRecord</w:t>
      </w:r>
      <w:proofErr w:type="spellEnd"/>
      <w:r w:rsidRPr="00114A9A">
        <w:rPr>
          <w:rFonts w:ascii="Times New Roman" w:hAnsi="Times New Roman" w:cs="Times New Roman"/>
          <w:sz w:val="24"/>
          <w:szCs w:val="24"/>
        </w:rPr>
        <w:t xml:space="preserve"> guarda usuario, estado actual, </w:t>
      </w:r>
      <w:proofErr w:type="spellStart"/>
      <w:r w:rsidRPr="00114A9A">
        <w:rPr>
          <w:rFonts w:ascii="Times New Roman" w:hAnsi="Times New Roman" w:cs="Times New Roman"/>
          <w:sz w:val="24"/>
          <w:szCs w:val="24"/>
        </w:rPr>
        <w:t>features</w:t>
      </w:r>
      <w:proofErr w:type="spellEnd"/>
      <w:r w:rsidRPr="00114A9A">
        <w:rPr>
          <w:rFonts w:ascii="Times New Roman" w:hAnsi="Times New Roman" w:cs="Times New Roman"/>
          <w:sz w:val="24"/>
          <w:szCs w:val="24"/>
        </w:rPr>
        <w:t xml:space="preserve">, horizonte, probabilidad, clase, nivel de riesgo, recomendación, </w:t>
      </w:r>
      <w:proofErr w:type="spellStart"/>
      <w:r w:rsidRPr="00114A9A">
        <w:rPr>
          <w:rFonts w:ascii="Times New Roman" w:hAnsi="Times New Roman" w:cs="Times New Roman"/>
          <w:sz w:val="24"/>
          <w:szCs w:val="24"/>
        </w:rPr>
        <w:t>node_id</w:t>
      </w:r>
      <w:proofErr w:type="spellEnd"/>
      <w:r w:rsidRPr="00114A9A">
        <w:rPr>
          <w:rFonts w:ascii="Times New Roman" w:hAnsi="Times New Roman" w:cs="Times New Roman"/>
          <w:sz w:val="24"/>
          <w:szCs w:val="24"/>
        </w:rPr>
        <w:t xml:space="preserve">, </w:t>
      </w:r>
      <w:proofErr w:type="spellStart"/>
      <w:r w:rsidRPr="00114A9A">
        <w:rPr>
          <w:rFonts w:ascii="Times New Roman" w:hAnsi="Times New Roman" w:cs="Times New Roman"/>
          <w:sz w:val="24"/>
          <w:szCs w:val="24"/>
        </w:rPr>
        <w:t>model_version</w:t>
      </w:r>
      <w:proofErr w:type="spellEnd"/>
      <w:r w:rsidRPr="00114A9A">
        <w:rPr>
          <w:rFonts w:ascii="Times New Roman" w:hAnsi="Times New Roman" w:cs="Times New Roman"/>
          <w:sz w:val="24"/>
          <w:szCs w:val="24"/>
        </w:rPr>
        <w:t xml:space="preserve">, latencias, </w:t>
      </w:r>
      <w:proofErr w:type="spellStart"/>
      <w:proofErr w:type="gramStart"/>
      <w:r w:rsidRPr="00114A9A">
        <w:rPr>
          <w:rFonts w:ascii="Times New Roman" w:hAnsi="Times New Roman" w:cs="Times New Roman"/>
          <w:sz w:val="24"/>
          <w:szCs w:val="24"/>
        </w:rPr>
        <w:t>target</w:t>
      </w:r>
      <w:proofErr w:type="gramEnd"/>
      <w:r w:rsidRPr="00114A9A">
        <w:rPr>
          <w:rFonts w:ascii="Times New Roman" w:hAnsi="Times New Roman" w:cs="Times New Roman"/>
          <w:sz w:val="24"/>
          <w:szCs w:val="24"/>
        </w:rPr>
        <w:t>_met</w:t>
      </w:r>
      <w:proofErr w:type="spellEnd"/>
      <w:r w:rsidRPr="00114A9A">
        <w:rPr>
          <w:rFonts w:ascii="Times New Roman" w:hAnsi="Times New Roman" w:cs="Times New Roman"/>
          <w:sz w:val="24"/>
          <w:szCs w:val="24"/>
        </w:rPr>
        <w:t xml:space="preserve"> y </w:t>
      </w:r>
      <w:proofErr w:type="spellStart"/>
      <w:r w:rsidRPr="00114A9A">
        <w:rPr>
          <w:rFonts w:ascii="Times New Roman" w:hAnsi="Times New Roman" w:cs="Times New Roman"/>
          <w:sz w:val="24"/>
          <w:szCs w:val="24"/>
        </w:rPr>
        <w:t>flag</w:t>
      </w:r>
      <w:proofErr w:type="spellEnd"/>
      <w:r w:rsidRPr="00114A9A">
        <w:rPr>
          <w:rFonts w:ascii="Times New Roman" w:hAnsi="Times New Roman" w:cs="Times New Roman"/>
          <w:sz w:val="24"/>
          <w:szCs w:val="24"/>
        </w:rPr>
        <w:t xml:space="preserve"> </w:t>
      </w:r>
      <w:proofErr w:type="spellStart"/>
      <w:r w:rsidRPr="00114A9A">
        <w:rPr>
          <w:rFonts w:ascii="Times New Roman" w:hAnsi="Times New Roman" w:cs="Times New Roman"/>
          <w:sz w:val="24"/>
          <w:szCs w:val="24"/>
        </w:rPr>
        <w:t>cached</w:t>
      </w:r>
      <w:proofErr w:type="spellEnd"/>
      <w:r w:rsidRPr="00114A9A">
        <w:rPr>
          <w:rFonts w:ascii="Times New Roman" w:hAnsi="Times New Roman" w:cs="Times New Roman"/>
          <w:sz w:val="24"/>
          <w:szCs w:val="24"/>
        </w:rPr>
        <w:t xml:space="preserve">. Esto permite auditar después si una respuesta provino realmente del </w:t>
      </w:r>
      <w:proofErr w:type="spellStart"/>
      <w:proofErr w:type="gramStart"/>
      <w:r w:rsidRPr="00114A9A">
        <w:rPr>
          <w:rFonts w:ascii="Times New Roman" w:hAnsi="Times New Roman" w:cs="Times New Roman"/>
          <w:sz w:val="24"/>
          <w:szCs w:val="24"/>
        </w:rPr>
        <w:t>cluster</w:t>
      </w:r>
      <w:proofErr w:type="spellEnd"/>
      <w:proofErr w:type="gramEnd"/>
      <w:r w:rsidRPr="00114A9A">
        <w:rPr>
          <w:rFonts w:ascii="Times New Roman" w:hAnsi="Times New Roman" w:cs="Times New Roman"/>
          <w:sz w:val="24"/>
          <w:szCs w:val="24"/>
        </w:rPr>
        <w:t xml:space="preserve"> ML o de Redis.</w:t>
      </w:r>
    </w:p>
    <w:p w14:paraId="68FCE13A" w14:textId="77777777" w:rsidR="0078469D" w:rsidRPr="00114A9A" w:rsidRDefault="00353361" w:rsidP="00114A9A">
      <w:pPr>
        <w:shd w:val="clear" w:color="auto" w:fill="F2F2F2"/>
        <w:spacing w:before="60" w:after="120" w:line="360" w:lineRule="auto"/>
        <w:rPr>
          <w:rFonts w:ascii="Times New Roman" w:hAnsi="Times New Roman" w:cs="Times New Roman"/>
        </w:rPr>
      </w:pPr>
      <w:r w:rsidRPr="00114A9A">
        <w:rPr>
          <w:rFonts w:ascii="Times New Roman" w:hAnsi="Times New Roman" w:cs="Times New Roman"/>
          <w:sz w:val="18"/>
        </w:rPr>
        <w:t>Cliente REST -&gt; POST /api/v1/</w:t>
      </w:r>
      <w:proofErr w:type="spellStart"/>
      <w:r w:rsidRPr="00114A9A">
        <w:rPr>
          <w:rFonts w:ascii="Times New Roman" w:hAnsi="Times New Roman" w:cs="Times New Roman"/>
          <w:sz w:val="18"/>
        </w:rPr>
        <w:t>forecasts</w:t>
      </w:r>
      <w:proofErr w:type="spellEnd"/>
      <w:r w:rsidRPr="00114A9A">
        <w:rPr>
          <w:rFonts w:ascii="Times New Roman" w:hAnsi="Times New Roman" w:cs="Times New Roman"/>
        </w:rPr>
        <w:br/>
      </w:r>
      <w:r w:rsidRPr="00114A9A">
        <w:rPr>
          <w:rFonts w:ascii="Times New Roman" w:hAnsi="Times New Roman" w:cs="Times New Roman"/>
          <w:sz w:val="18"/>
        </w:rPr>
        <w:t>API -&gt; valida JWT y 15 lecturas consecutivas</w:t>
      </w:r>
      <w:r w:rsidRPr="00114A9A">
        <w:rPr>
          <w:rFonts w:ascii="Times New Roman" w:hAnsi="Times New Roman" w:cs="Times New Roman"/>
        </w:rPr>
        <w:br/>
      </w:r>
      <w:r w:rsidRPr="00114A9A">
        <w:rPr>
          <w:rFonts w:ascii="Times New Roman" w:hAnsi="Times New Roman" w:cs="Times New Roman"/>
          <w:sz w:val="18"/>
        </w:rPr>
        <w:t xml:space="preserve">API -&gt; calcula </w:t>
      </w:r>
      <w:proofErr w:type="spellStart"/>
      <w:r w:rsidRPr="00114A9A">
        <w:rPr>
          <w:rFonts w:ascii="Times New Roman" w:hAnsi="Times New Roman" w:cs="Times New Roman"/>
          <w:sz w:val="18"/>
        </w:rPr>
        <w:t>features</w:t>
      </w:r>
      <w:proofErr w:type="spellEnd"/>
      <w:r w:rsidRPr="00114A9A">
        <w:rPr>
          <w:rFonts w:ascii="Times New Roman" w:hAnsi="Times New Roman" w:cs="Times New Roman"/>
          <w:sz w:val="18"/>
        </w:rPr>
        <w:t xml:space="preserve"> y revisa Redis</w:t>
      </w:r>
      <w:r w:rsidRPr="00114A9A">
        <w:rPr>
          <w:rFonts w:ascii="Times New Roman" w:hAnsi="Times New Roman" w:cs="Times New Roman"/>
        </w:rPr>
        <w:br/>
      </w:r>
      <w:r w:rsidRPr="00114A9A">
        <w:rPr>
          <w:rFonts w:ascii="Times New Roman" w:hAnsi="Times New Roman" w:cs="Times New Roman"/>
          <w:sz w:val="18"/>
        </w:rPr>
        <w:t xml:space="preserve">API/coordinador -&gt; </w:t>
      </w:r>
      <w:proofErr w:type="spellStart"/>
      <w:r w:rsidRPr="00114A9A">
        <w:rPr>
          <w:rFonts w:ascii="Times New Roman" w:hAnsi="Times New Roman" w:cs="Times New Roman"/>
          <w:sz w:val="18"/>
        </w:rPr>
        <w:t>predict</w:t>
      </w:r>
      <w:proofErr w:type="spellEnd"/>
      <w:r w:rsidRPr="00114A9A">
        <w:rPr>
          <w:rFonts w:ascii="Times New Roman" w:hAnsi="Times New Roman" w:cs="Times New Roman"/>
          <w:sz w:val="18"/>
        </w:rPr>
        <w:t xml:space="preserve"> por TCP al </w:t>
      </w:r>
      <w:proofErr w:type="spellStart"/>
      <w:r w:rsidRPr="00114A9A">
        <w:rPr>
          <w:rFonts w:ascii="Times New Roman" w:hAnsi="Times New Roman" w:cs="Times New Roman"/>
          <w:sz w:val="18"/>
        </w:rPr>
        <w:t>worker</w:t>
      </w:r>
      <w:proofErr w:type="spellEnd"/>
      <w:r w:rsidRPr="00114A9A">
        <w:rPr>
          <w:rFonts w:ascii="Times New Roman" w:hAnsi="Times New Roman" w:cs="Times New Roman"/>
          <w:sz w:val="18"/>
        </w:rPr>
        <w:t xml:space="preserve"> ML seleccionado</w:t>
      </w:r>
      <w:r w:rsidRPr="00114A9A">
        <w:rPr>
          <w:rFonts w:ascii="Times New Roman" w:hAnsi="Times New Roman" w:cs="Times New Roman"/>
        </w:rPr>
        <w:br/>
      </w:r>
      <w:r w:rsidRPr="00114A9A">
        <w:rPr>
          <w:rFonts w:ascii="Times New Roman" w:hAnsi="Times New Roman" w:cs="Times New Roman"/>
          <w:sz w:val="18"/>
        </w:rPr>
        <w:t xml:space="preserve">Worker ML -&gt; calcula </w:t>
      </w:r>
      <w:proofErr w:type="spellStart"/>
      <w:proofErr w:type="gramStart"/>
      <w:r w:rsidRPr="00114A9A">
        <w:rPr>
          <w:rFonts w:ascii="Times New Roman" w:hAnsi="Times New Roman" w:cs="Times New Roman"/>
          <w:sz w:val="18"/>
        </w:rPr>
        <w:t>sigmoid</w:t>
      </w:r>
      <w:proofErr w:type="spellEnd"/>
      <w:r w:rsidRPr="00114A9A">
        <w:rPr>
          <w:rFonts w:ascii="Times New Roman" w:hAnsi="Times New Roman" w:cs="Times New Roman"/>
          <w:sz w:val="18"/>
        </w:rPr>
        <w:t>(</w:t>
      </w:r>
      <w:proofErr w:type="gramEnd"/>
      <w:r w:rsidRPr="00114A9A">
        <w:rPr>
          <w:rFonts w:ascii="Times New Roman" w:hAnsi="Times New Roman" w:cs="Times New Roman"/>
          <w:sz w:val="18"/>
        </w:rPr>
        <w:t xml:space="preserve">modelo, </w:t>
      </w:r>
      <w:proofErr w:type="spellStart"/>
      <w:r w:rsidRPr="00114A9A">
        <w:rPr>
          <w:rFonts w:ascii="Times New Roman" w:hAnsi="Times New Roman" w:cs="Times New Roman"/>
          <w:sz w:val="18"/>
        </w:rPr>
        <w:t>features</w:t>
      </w:r>
      <w:proofErr w:type="spellEnd"/>
      <w:r w:rsidRPr="00114A9A">
        <w:rPr>
          <w:rFonts w:ascii="Times New Roman" w:hAnsi="Times New Roman" w:cs="Times New Roman"/>
          <w:sz w:val="18"/>
        </w:rPr>
        <w:t>) y responde</w:t>
      </w:r>
      <w:r w:rsidRPr="00114A9A">
        <w:rPr>
          <w:rFonts w:ascii="Times New Roman" w:hAnsi="Times New Roman" w:cs="Times New Roman"/>
        </w:rPr>
        <w:br/>
      </w:r>
      <w:r w:rsidRPr="00114A9A">
        <w:rPr>
          <w:rFonts w:ascii="Times New Roman" w:hAnsi="Times New Roman" w:cs="Times New Roman"/>
          <w:sz w:val="18"/>
        </w:rPr>
        <w:t xml:space="preserve">API -&gt; guarda </w:t>
      </w:r>
      <w:proofErr w:type="spellStart"/>
      <w:r w:rsidRPr="00114A9A">
        <w:rPr>
          <w:rFonts w:ascii="Times New Roman" w:hAnsi="Times New Roman" w:cs="Times New Roman"/>
          <w:sz w:val="18"/>
        </w:rPr>
        <w:t>forecast</w:t>
      </w:r>
      <w:proofErr w:type="spellEnd"/>
      <w:r w:rsidRPr="00114A9A">
        <w:rPr>
          <w:rFonts w:ascii="Times New Roman" w:hAnsi="Times New Roman" w:cs="Times New Roman"/>
          <w:sz w:val="18"/>
        </w:rPr>
        <w:t xml:space="preserve"> en MongoDB y cachea en Redis</w:t>
      </w:r>
      <w:r w:rsidRPr="00114A9A">
        <w:rPr>
          <w:rFonts w:ascii="Times New Roman" w:hAnsi="Times New Roman" w:cs="Times New Roman"/>
        </w:rPr>
        <w:br/>
      </w:r>
      <w:r w:rsidRPr="00114A9A">
        <w:rPr>
          <w:rFonts w:ascii="Times New Roman" w:hAnsi="Times New Roman" w:cs="Times New Roman"/>
          <w:sz w:val="18"/>
        </w:rPr>
        <w:t>API -&gt; retorna JSON con probabilidad, riesgo, nodo y latencias</w:t>
      </w:r>
    </w:p>
    <w:p w14:paraId="48594BBB" w14:textId="77777777" w:rsidR="0078469D" w:rsidRPr="00114A9A" w:rsidRDefault="00353361" w:rsidP="00114A9A">
      <w:pPr>
        <w:pStyle w:val="Heading2"/>
        <w:keepNext w:val="0"/>
        <w:keepLines w:val="0"/>
        <w:spacing w:before="200" w:after="80" w:line="360" w:lineRule="auto"/>
        <w:rPr>
          <w:rFonts w:ascii="Times New Roman" w:eastAsia="Times New Roman" w:hAnsi="Times New Roman" w:cs="Times New Roman"/>
          <w:b/>
          <w:bCs/>
          <w:sz w:val="34"/>
          <w:szCs w:val="34"/>
        </w:rPr>
      </w:pPr>
      <w:bookmarkStart w:id="26" w:name="_Toc233756738"/>
      <w:r w:rsidRPr="00114A9A">
        <w:rPr>
          <w:rFonts w:ascii="Times New Roman" w:eastAsia="Times New Roman" w:hAnsi="Times New Roman" w:cs="Times New Roman"/>
          <w:b/>
          <w:bCs/>
          <w:sz w:val="34"/>
          <w:szCs w:val="34"/>
        </w:rPr>
        <w:t>4.4 Carga y limpieza concurrente</w:t>
      </w:r>
      <w:bookmarkEnd w:id="26"/>
    </w:p>
    <w:p w14:paraId="24BB20B9"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El archivo crudo se divide por rangos de bytes. Cada </w:t>
      </w:r>
      <w:proofErr w:type="spellStart"/>
      <w:r w:rsidRPr="00114A9A">
        <w:rPr>
          <w:rFonts w:ascii="Times New Roman" w:eastAsia="Times New Roman" w:hAnsi="Times New Roman" w:cs="Times New Roman"/>
          <w:sz w:val="24"/>
          <w:szCs w:val="24"/>
        </w:rPr>
        <w:t>goroutine</w:t>
      </w:r>
      <w:proofErr w:type="spellEnd"/>
      <w:r w:rsidRPr="00114A9A">
        <w:rPr>
          <w:rFonts w:ascii="Times New Roman" w:eastAsia="Times New Roman" w:hAnsi="Times New Roman" w:cs="Times New Roman"/>
          <w:sz w:val="24"/>
          <w:szCs w:val="24"/>
        </w:rPr>
        <w:t xml:space="preserve"> procesa una sección del archivo, descarta líneas parciales de borde cuando corresponde y envía un </w:t>
      </w:r>
      <w:proofErr w:type="spellStart"/>
      <w:r w:rsidRPr="00114A9A">
        <w:rPr>
          <w:rFonts w:ascii="Times New Roman" w:eastAsia="Times New Roman" w:hAnsi="Times New Roman" w:cs="Times New Roman"/>
          <w:sz w:val="24"/>
          <w:szCs w:val="24"/>
        </w:rPr>
        <w:t>chunk</w:t>
      </w:r>
      <w:proofErr w:type="spellEnd"/>
      <w:r w:rsidRPr="00114A9A">
        <w:rPr>
          <w:rFonts w:ascii="Times New Roman" w:eastAsia="Times New Roman" w:hAnsi="Times New Roman" w:cs="Times New Roman"/>
          <w:sz w:val="24"/>
          <w:szCs w:val="24"/>
        </w:rPr>
        <w:t xml:space="preserve"> limpio a un </w:t>
      </w:r>
      <w:proofErr w:type="spellStart"/>
      <w:r w:rsidRPr="00114A9A">
        <w:rPr>
          <w:rFonts w:ascii="Times New Roman" w:eastAsia="Times New Roman" w:hAnsi="Times New Roman" w:cs="Times New Roman"/>
          <w:sz w:val="24"/>
          <w:szCs w:val="24"/>
        </w:rPr>
        <w:t>channel</w:t>
      </w:r>
      <w:proofErr w:type="spellEnd"/>
      <w:r w:rsidRPr="00114A9A">
        <w:rPr>
          <w:rFonts w:ascii="Times New Roman" w:eastAsia="Times New Roman" w:hAnsi="Times New Roman" w:cs="Times New Roman"/>
          <w:sz w:val="24"/>
          <w:szCs w:val="24"/>
        </w:rPr>
        <w:t xml:space="preserve">. La estructura final se combina en el </w:t>
      </w:r>
      <w:proofErr w:type="spellStart"/>
      <w:r w:rsidRPr="00114A9A">
        <w:rPr>
          <w:rFonts w:ascii="Times New Roman" w:eastAsia="Times New Roman" w:hAnsi="Times New Roman" w:cs="Times New Roman"/>
          <w:sz w:val="24"/>
          <w:szCs w:val="24"/>
        </w:rPr>
        <w:t>goroutine</w:t>
      </w:r>
      <w:proofErr w:type="spellEnd"/>
      <w:r w:rsidRPr="00114A9A">
        <w:rPr>
          <w:rFonts w:ascii="Times New Roman" w:eastAsia="Times New Roman" w:hAnsi="Times New Roman" w:cs="Times New Roman"/>
          <w:sz w:val="24"/>
          <w:szCs w:val="24"/>
        </w:rPr>
        <w:t xml:space="preserve"> coordinador, evitando </w:t>
      </w:r>
      <w:proofErr w:type="spellStart"/>
      <w:r w:rsidRPr="00114A9A">
        <w:rPr>
          <w:rFonts w:ascii="Times New Roman" w:eastAsia="Times New Roman" w:hAnsi="Times New Roman" w:cs="Times New Roman"/>
          <w:sz w:val="24"/>
          <w:szCs w:val="24"/>
        </w:rPr>
        <w:t>race</w:t>
      </w:r>
      <w:proofErr w:type="spellEnd"/>
      <w:r w:rsidRPr="00114A9A">
        <w:rPr>
          <w:rFonts w:ascii="Times New Roman" w:eastAsia="Times New Roman" w:hAnsi="Times New Roman" w:cs="Times New Roman"/>
          <w:sz w:val="24"/>
          <w:szCs w:val="24"/>
        </w:rPr>
        <w:t xml:space="preserve"> </w:t>
      </w:r>
      <w:proofErr w:type="spellStart"/>
      <w:r w:rsidRPr="00114A9A">
        <w:rPr>
          <w:rFonts w:ascii="Times New Roman" w:eastAsia="Times New Roman" w:hAnsi="Times New Roman" w:cs="Times New Roman"/>
          <w:sz w:val="24"/>
          <w:szCs w:val="24"/>
        </w:rPr>
        <w:t>conditions</w:t>
      </w:r>
      <w:proofErr w:type="spellEnd"/>
      <w:r w:rsidRPr="00114A9A">
        <w:rPr>
          <w:rFonts w:ascii="Times New Roman" w:eastAsia="Times New Roman" w:hAnsi="Times New Roman" w:cs="Times New Roman"/>
          <w:sz w:val="24"/>
          <w:szCs w:val="24"/>
        </w:rPr>
        <w:t>.</w:t>
      </w:r>
    </w:p>
    <w:p w14:paraId="39E3203D" w14:textId="77777777" w:rsidR="0078469D" w:rsidRPr="00114A9A" w:rsidRDefault="00353361" w:rsidP="00114A9A">
      <w:pPr>
        <w:pStyle w:val="Heading2"/>
        <w:keepNext w:val="0"/>
        <w:keepLines w:val="0"/>
        <w:spacing w:before="200" w:after="80" w:line="360" w:lineRule="auto"/>
        <w:rPr>
          <w:rFonts w:ascii="Times New Roman" w:eastAsia="Times New Roman" w:hAnsi="Times New Roman" w:cs="Times New Roman"/>
          <w:b/>
          <w:bCs/>
          <w:sz w:val="34"/>
          <w:szCs w:val="34"/>
        </w:rPr>
      </w:pPr>
      <w:bookmarkStart w:id="27" w:name="_Toc233756739"/>
      <w:r w:rsidRPr="00114A9A">
        <w:rPr>
          <w:rFonts w:ascii="Times New Roman" w:eastAsia="Times New Roman" w:hAnsi="Times New Roman" w:cs="Times New Roman"/>
          <w:b/>
          <w:bCs/>
          <w:sz w:val="34"/>
          <w:szCs w:val="34"/>
        </w:rPr>
        <w:t>4.5 Entrenamiento concurrente local</w:t>
      </w:r>
      <w:bookmarkEnd w:id="27"/>
    </w:p>
    <w:p w14:paraId="5958A57E"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lastRenderedPageBreak/>
        <w:t xml:space="preserve">En cada época, el </w:t>
      </w:r>
      <w:proofErr w:type="spellStart"/>
      <w:r w:rsidRPr="00114A9A">
        <w:rPr>
          <w:rFonts w:ascii="Times New Roman" w:eastAsia="Times New Roman" w:hAnsi="Times New Roman" w:cs="Times New Roman"/>
          <w:sz w:val="24"/>
          <w:szCs w:val="24"/>
        </w:rPr>
        <w:t>dataset</w:t>
      </w:r>
      <w:proofErr w:type="spellEnd"/>
      <w:r w:rsidRPr="00114A9A">
        <w:rPr>
          <w:rFonts w:ascii="Times New Roman" w:eastAsia="Times New Roman" w:hAnsi="Times New Roman" w:cs="Times New Roman"/>
          <w:sz w:val="24"/>
          <w:szCs w:val="24"/>
        </w:rPr>
        <w:t xml:space="preserve"> se divide en particiones. Cada </w:t>
      </w:r>
      <w:proofErr w:type="spellStart"/>
      <w:r w:rsidRPr="00114A9A">
        <w:rPr>
          <w:rFonts w:ascii="Times New Roman" w:eastAsia="Times New Roman" w:hAnsi="Times New Roman" w:cs="Times New Roman"/>
          <w:sz w:val="24"/>
          <w:szCs w:val="24"/>
        </w:rPr>
        <w:t>goroutine</w:t>
      </w:r>
      <w:proofErr w:type="spellEnd"/>
      <w:r w:rsidRPr="00114A9A">
        <w:rPr>
          <w:rFonts w:ascii="Times New Roman" w:eastAsia="Times New Roman" w:hAnsi="Times New Roman" w:cs="Times New Roman"/>
          <w:sz w:val="24"/>
          <w:szCs w:val="24"/>
        </w:rPr>
        <w:t xml:space="preserve"> calcula gradientes locales sobre una partición de solo lectura. El coordinador agrega los gradientes ponderados y actualiza los pesos una sola vez por época.</w:t>
      </w:r>
    </w:p>
    <w:p w14:paraId="38D1AABD" w14:textId="77777777" w:rsidR="0078469D" w:rsidRPr="00114A9A" w:rsidRDefault="00353361" w:rsidP="00114A9A">
      <w:pPr>
        <w:pStyle w:val="Heading2"/>
        <w:keepNext w:val="0"/>
        <w:keepLines w:val="0"/>
        <w:spacing w:before="200" w:after="80" w:line="360" w:lineRule="auto"/>
        <w:rPr>
          <w:rFonts w:ascii="Times New Roman" w:eastAsia="Times New Roman" w:hAnsi="Times New Roman" w:cs="Times New Roman"/>
          <w:b/>
          <w:bCs/>
          <w:sz w:val="34"/>
          <w:szCs w:val="34"/>
        </w:rPr>
      </w:pPr>
      <w:bookmarkStart w:id="28" w:name="_Toc233756740"/>
      <w:r w:rsidRPr="00114A9A">
        <w:rPr>
          <w:rFonts w:ascii="Times New Roman" w:eastAsia="Times New Roman" w:hAnsi="Times New Roman" w:cs="Times New Roman"/>
          <w:b/>
          <w:bCs/>
          <w:sz w:val="34"/>
          <w:szCs w:val="34"/>
        </w:rPr>
        <w:t>4.6 Entrenamiento distribuido en clúster</w:t>
      </w:r>
      <w:bookmarkEnd w:id="28"/>
    </w:p>
    <w:p w14:paraId="5E8FF7F0"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En modo distribuido, el coordinador reparte </w:t>
      </w:r>
      <w:proofErr w:type="spellStart"/>
      <w:r w:rsidRPr="00114A9A">
        <w:rPr>
          <w:rFonts w:ascii="Times New Roman" w:eastAsia="Times New Roman" w:hAnsi="Times New Roman" w:cs="Times New Roman"/>
          <w:sz w:val="24"/>
          <w:szCs w:val="24"/>
        </w:rPr>
        <w:t>shards</w:t>
      </w:r>
      <w:proofErr w:type="spellEnd"/>
      <w:r w:rsidRPr="00114A9A">
        <w:rPr>
          <w:rFonts w:ascii="Times New Roman" w:eastAsia="Times New Roman" w:hAnsi="Times New Roman" w:cs="Times New Roman"/>
          <w:sz w:val="24"/>
          <w:szCs w:val="24"/>
        </w:rPr>
        <w:t xml:space="preserve"> a </w:t>
      </w:r>
      <w:proofErr w:type="spellStart"/>
      <w:r w:rsidRPr="00114A9A">
        <w:rPr>
          <w:rFonts w:ascii="Times New Roman" w:eastAsia="Times New Roman" w:hAnsi="Times New Roman" w:cs="Times New Roman"/>
          <w:sz w:val="24"/>
          <w:szCs w:val="24"/>
        </w:rPr>
        <w:t>workers</w:t>
      </w:r>
      <w:proofErr w:type="spellEnd"/>
      <w:r w:rsidRPr="00114A9A">
        <w:rPr>
          <w:rFonts w:ascii="Times New Roman" w:eastAsia="Times New Roman" w:hAnsi="Times New Roman" w:cs="Times New Roman"/>
          <w:sz w:val="24"/>
          <w:szCs w:val="24"/>
        </w:rPr>
        <w:t xml:space="preserve"> ML por TCP. Cada nodo calcula gradientes usando </w:t>
      </w:r>
      <w:proofErr w:type="spellStart"/>
      <w:r w:rsidRPr="00114A9A">
        <w:rPr>
          <w:rFonts w:ascii="Times New Roman" w:eastAsia="Times New Roman" w:hAnsi="Times New Roman" w:cs="Times New Roman"/>
          <w:sz w:val="24"/>
          <w:szCs w:val="24"/>
        </w:rPr>
        <w:t>goroutines</w:t>
      </w:r>
      <w:proofErr w:type="spellEnd"/>
      <w:r w:rsidRPr="00114A9A">
        <w:rPr>
          <w:rFonts w:ascii="Times New Roman" w:eastAsia="Times New Roman" w:hAnsi="Times New Roman" w:cs="Times New Roman"/>
          <w:sz w:val="24"/>
          <w:szCs w:val="24"/>
        </w:rPr>
        <w:t xml:space="preserve"> internas y devuelve un </w:t>
      </w:r>
      <w:proofErr w:type="spellStart"/>
      <w:r w:rsidRPr="00114A9A">
        <w:rPr>
          <w:rFonts w:ascii="Times New Roman" w:eastAsia="Times New Roman" w:hAnsi="Times New Roman" w:cs="Times New Roman"/>
          <w:sz w:val="24"/>
          <w:szCs w:val="24"/>
        </w:rPr>
        <w:t>gradient_result</w:t>
      </w:r>
      <w:proofErr w:type="spellEnd"/>
      <w:r w:rsidRPr="00114A9A">
        <w:rPr>
          <w:rFonts w:ascii="Times New Roman" w:eastAsia="Times New Roman" w:hAnsi="Times New Roman" w:cs="Times New Roman"/>
          <w:sz w:val="24"/>
          <w:szCs w:val="24"/>
        </w:rPr>
        <w:t xml:space="preserve">. Si un nodo falla, el coordinador intenta reasignar el </w:t>
      </w:r>
      <w:proofErr w:type="spellStart"/>
      <w:r w:rsidRPr="00114A9A">
        <w:rPr>
          <w:rFonts w:ascii="Times New Roman" w:eastAsia="Times New Roman" w:hAnsi="Times New Roman" w:cs="Times New Roman"/>
          <w:sz w:val="24"/>
          <w:szCs w:val="24"/>
        </w:rPr>
        <w:t>shard</w:t>
      </w:r>
      <w:proofErr w:type="spellEnd"/>
      <w:r w:rsidRPr="00114A9A">
        <w:rPr>
          <w:rFonts w:ascii="Times New Roman" w:eastAsia="Times New Roman" w:hAnsi="Times New Roman" w:cs="Times New Roman"/>
          <w:sz w:val="24"/>
          <w:szCs w:val="24"/>
        </w:rPr>
        <w:t xml:space="preserve"> a otro nodo saludable.</w:t>
      </w:r>
    </w:p>
    <w:p w14:paraId="5427A5E0"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El algoritmo distribuido no entrena copias independientes del modelo; entrena un único vector global de pesos coordinado por la API. En cada época se usa la lista actual de nodos saludables, se divide el </w:t>
      </w:r>
      <w:proofErr w:type="spellStart"/>
      <w:r w:rsidRPr="00114A9A">
        <w:rPr>
          <w:rFonts w:ascii="Times New Roman" w:eastAsia="Times New Roman" w:hAnsi="Times New Roman" w:cs="Times New Roman"/>
          <w:sz w:val="24"/>
          <w:szCs w:val="24"/>
        </w:rPr>
        <w:t>dataset</w:t>
      </w:r>
      <w:proofErr w:type="spellEnd"/>
      <w:r w:rsidRPr="00114A9A">
        <w:rPr>
          <w:rFonts w:ascii="Times New Roman" w:eastAsia="Times New Roman" w:hAnsi="Times New Roman" w:cs="Times New Roman"/>
          <w:sz w:val="24"/>
          <w:szCs w:val="24"/>
        </w:rPr>
        <w:t xml:space="preserve"> de entrenamiento en rangos contiguos, se envía el mismo vector de pesos a cada </w:t>
      </w:r>
      <w:proofErr w:type="spellStart"/>
      <w:r w:rsidRPr="00114A9A">
        <w:rPr>
          <w:rFonts w:ascii="Times New Roman" w:eastAsia="Times New Roman" w:hAnsi="Times New Roman" w:cs="Times New Roman"/>
          <w:sz w:val="24"/>
          <w:szCs w:val="24"/>
        </w:rPr>
        <w:t>shard</w:t>
      </w:r>
      <w:proofErr w:type="spellEnd"/>
      <w:r w:rsidRPr="00114A9A">
        <w:rPr>
          <w:rFonts w:ascii="Times New Roman" w:eastAsia="Times New Roman" w:hAnsi="Times New Roman" w:cs="Times New Roman"/>
          <w:sz w:val="24"/>
          <w:szCs w:val="24"/>
        </w:rPr>
        <w:t xml:space="preserve"> y se agregan los gradientes ponderados antes de aplicar una sola actualización global.</w:t>
      </w:r>
    </w:p>
    <w:p w14:paraId="10136D9A" w14:textId="77777777" w:rsidR="00D244E1" w:rsidRPr="00114A9A" w:rsidRDefault="00672987"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Formalmente, para cada época t el coordinador mantiene </w:t>
      </w:r>
      <w:proofErr w:type="spellStart"/>
      <w:r w:rsidRPr="00114A9A">
        <w:rPr>
          <w:rFonts w:ascii="Times New Roman" w:eastAsia="Times New Roman" w:hAnsi="Times New Roman" w:cs="Times New Roman"/>
          <w:sz w:val="24"/>
          <w:szCs w:val="24"/>
        </w:rPr>
        <w:t>W_t</w:t>
      </w:r>
      <w:proofErr w:type="spellEnd"/>
      <w:r w:rsidRPr="00114A9A">
        <w:rPr>
          <w:rFonts w:ascii="Times New Roman" w:eastAsia="Times New Roman" w:hAnsi="Times New Roman" w:cs="Times New Roman"/>
          <w:sz w:val="24"/>
          <w:szCs w:val="24"/>
        </w:rPr>
        <w:t xml:space="preserve">. Cada </w:t>
      </w:r>
      <w:proofErr w:type="spellStart"/>
      <w:r w:rsidRPr="00114A9A">
        <w:rPr>
          <w:rFonts w:ascii="Times New Roman" w:eastAsia="Times New Roman" w:hAnsi="Times New Roman" w:cs="Times New Roman"/>
          <w:sz w:val="24"/>
          <w:szCs w:val="24"/>
        </w:rPr>
        <w:t>worker</w:t>
      </w:r>
      <w:proofErr w:type="spellEnd"/>
      <w:r w:rsidRPr="00114A9A">
        <w:rPr>
          <w:rFonts w:ascii="Times New Roman" w:eastAsia="Times New Roman" w:hAnsi="Times New Roman" w:cs="Times New Roman"/>
          <w:sz w:val="24"/>
          <w:szCs w:val="24"/>
        </w:rPr>
        <w:t xml:space="preserve"> recibe </w:t>
      </w:r>
      <w:proofErr w:type="spellStart"/>
      <w:r w:rsidRPr="00114A9A">
        <w:rPr>
          <w:rFonts w:ascii="Times New Roman" w:eastAsia="Times New Roman" w:hAnsi="Times New Roman" w:cs="Times New Roman"/>
          <w:sz w:val="24"/>
          <w:szCs w:val="24"/>
        </w:rPr>
        <w:t>W_t</w:t>
      </w:r>
      <w:proofErr w:type="spellEnd"/>
      <w:r w:rsidRPr="00114A9A">
        <w:rPr>
          <w:rFonts w:ascii="Times New Roman" w:eastAsia="Times New Roman" w:hAnsi="Times New Roman" w:cs="Times New Roman"/>
          <w:sz w:val="24"/>
          <w:szCs w:val="24"/>
        </w:rPr>
        <w:t xml:space="preserve"> y un subconjunto </w:t>
      </w:r>
      <w:proofErr w:type="spellStart"/>
      <w:r w:rsidRPr="00114A9A">
        <w:rPr>
          <w:rFonts w:ascii="Times New Roman" w:eastAsia="Times New Roman" w:hAnsi="Times New Roman" w:cs="Times New Roman"/>
          <w:sz w:val="24"/>
          <w:szCs w:val="24"/>
        </w:rPr>
        <w:t>D_i</w:t>
      </w:r>
      <w:proofErr w:type="spellEnd"/>
      <w:r w:rsidRPr="00114A9A">
        <w:rPr>
          <w:rFonts w:ascii="Times New Roman" w:eastAsia="Times New Roman" w:hAnsi="Times New Roman" w:cs="Times New Roman"/>
          <w:sz w:val="24"/>
          <w:szCs w:val="24"/>
        </w:rPr>
        <w:t xml:space="preserve">. El </w:t>
      </w:r>
      <w:proofErr w:type="spellStart"/>
      <w:r w:rsidRPr="00114A9A">
        <w:rPr>
          <w:rFonts w:ascii="Times New Roman" w:eastAsia="Times New Roman" w:hAnsi="Times New Roman" w:cs="Times New Roman"/>
          <w:sz w:val="24"/>
          <w:szCs w:val="24"/>
        </w:rPr>
        <w:t>worker</w:t>
      </w:r>
      <w:proofErr w:type="spellEnd"/>
      <w:r w:rsidRPr="00114A9A">
        <w:rPr>
          <w:rFonts w:ascii="Times New Roman" w:eastAsia="Times New Roman" w:hAnsi="Times New Roman" w:cs="Times New Roman"/>
          <w:sz w:val="24"/>
          <w:szCs w:val="24"/>
        </w:rPr>
        <w:t xml:space="preserve"> calcula suma de gradientes y </w:t>
      </w:r>
      <w:proofErr w:type="spellStart"/>
      <w:r w:rsidRPr="00114A9A">
        <w:rPr>
          <w:rFonts w:ascii="Times New Roman" w:eastAsia="Times New Roman" w:hAnsi="Times New Roman" w:cs="Times New Roman"/>
          <w:sz w:val="24"/>
          <w:szCs w:val="24"/>
        </w:rPr>
        <w:t>loss</w:t>
      </w:r>
      <w:proofErr w:type="spellEnd"/>
      <w:r w:rsidRPr="00114A9A">
        <w:rPr>
          <w:rFonts w:ascii="Times New Roman" w:eastAsia="Times New Roman" w:hAnsi="Times New Roman" w:cs="Times New Roman"/>
          <w:sz w:val="24"/>
          <w:szCs w:val="24"/>
        </w:rPr>
        <w:t xml:space="preserve"> sobre </w:t>
      </w:r>
      <w:proofErr w:type="spellStart"/>
      <w:r w:rsidRPr="00114A9A">
        <w:rPr>
          <w:rFonts w:ascii="Times New Roman" w:eastAsia="Times New Roman" w:hAnsi="Times New Roman" w:cs="Times New Roman"/>
          <w:sz w:val="24"/>
          <w:szCs w:val="24"/>
        </w:rPr>
        <w:t>D_i</w:t>
      </w:r>
      <w:proofErr w:type="spellEnd"/>
      <w:r w:rsidRPr="00114A9A">
        <w:rPr>
          <w:rFonts w:ascii="Times New Roman" w:eastAsia="Times New Roman" w:hAnsi="Times New Roman" w:cs="Times New Roman"/>
          <w:sz w:val="24"/>
          <w:szCs w:val="24"/>
        </w:rPr>
        <w:t xml:space="preserve"> usando </w:t>
      </w:r>
      <w:proofErr w:type="spellStart"/>
      <w:r w:rsidRPr="00114A9A">
        <w:rPr>
          <w:rFonts w:ascii="Times New Roman" w:eastAsia="Times New Roman" w:hAnsi="Times New Roman" w:cs="Times New Roman"/>
          <w:sz w:val="24"/>
          <w:szCs w:val="24"/>
        </w:rPr>
        <w:t>goroutines</w:t>
      </w:r>
      <w:proofErr w:type="spellEnd"/>
      <w:r w:rsidRPr="00114A9A">
        <w:rPr>
          <w:rFonts w:ascii="Times New Roman" w:eastAsia="Times New Roman" w:hAnsi="Times New Roman" w:cs="Times New Roman"/>
          <w:sz w:val="24"/>
          <w:szCs w:val="24"/>
        </w:rPr>
        <w:t xml:space="preserve"> internas; no actualiza </w:t>
      </w:r>
      <w:proofErr w:type="spellStart"/>
      <w:r w:rsidRPr="00114A9A">
        <w:rPr>
          <w:rFonts w:ascii="Times New Roman" w:eastAsia="Times New Roman" w:hAnsi="Times New Roman" w:cs="Times New Roman"/>
          <w:sz w:val="24"/>
          <w:szCs w:val="24"/>
        </w:rPr>
        <w:t>W_t</w:t>
      </w:r>
      <w:proofErr w:type="spellEnd"/>
      <w:r w:rsidRPr="00114A9A">
        <w:rPr>
          <w:rFonts w:ascii="Times New Roman" w:eastAsia="Times New Roman" w:hAnsi="Times New Roman" w:cs="Times New Roman"/>
          <w:sz w:val="24"/>
          <w:szCs w:val="24"/>
        </w:rPr>
        <w:t xml:space="preserve"> localmente. El </w:t>
      </w:r>
      <w:proofErr w:type="spellStart"/>
      <w:r w:rsidRPr="00114A9A">
        <w:rPr>
          <w:rFonts w:ascii="Times New Roman" w:eastAsia="Times New Roman" w:hAnsi="Times New Roman" w:cs="Times New Roman"/>
          <w:sz w:val="24"/>
          <w:szCs w:val="24"/>
        </w:rPr>
        <w:t>coordinador</w:t>
      </w:r>
      <w:proofErr w:type="spellEnd"/>
      <w:r w:rsidRPr="00114A9A">
        <w:rPr>
          <w:rFonts w:ascii="Times New Roman" w:eastAsia="Times New Roman" w:hAnsi="Times New Roman" w:cs="Times New Roman"/>
          <w:sz w:val="24"/>
          <w:szCs w:val="24"/>
        </w:rPr>
        <w:t xml:space="preserve"> </w:t>
      </w:r>
      <w:proofErr w:type="spellStart"/>
      <w:r w:rsidRPr="00114A9A">
        <w:rPr>
          <w:rFonts w:ascii="Times New Roman" w:eastAsia="Times New Roman" w:hAnsi="Times New Roman" w:cs="Times New Roman"/>
          <w:sz w:val="24"/>
          <w:szCs w:val="24"/>
        </w:rPr>
        <w:t>recibe</w:t>
      </w:r>
      <w:proofErr w:type="spellEnd"/>
      <w:r w:rsidRPr="00114A9A">
        <w:rPr>
          <w:rFonts w:ascii="Times New Roman" w:eastAsia="Times New Roman" w:hAnsi="Times New Roman" w:cs="Times New Roman"/>
          <w:sz w:val="24"/>
          <w:szCs w:val="24"/>
        </w:rPr>
        <w:t xml:space="preserve"> (</w:t>
      </w:r>
      <w:proofErr w:type="spellStart"/>
      <w:r w:rsidRPr="00114A9A">
        <w:rPr>
          <w:rFonts w:ascii="Times New Roman" w:eastAsia="Times New Roman" w:hAnsi="Times New Roman" w:cs="Times New Roman"/>
          <w:sz w:val="24"/>
          <w:szCs w:val="24"/>
        </w:rPr>
        <w:t>grad_i</w:t>
      </w:r>
      <w:proofErr w:type="spellEnd"/>
      <w:r w:rsidRPr="00114A9A">
        <w:rPr>
          <w:rFonts w:ascii="Times New Roman" w:eastAsia="Times New Roman" w:hAnsi="Times New Roman" w:cs="Times New Roman"/>
          <w:sz w:val="24"/>
          <w:szCs w:val="24"/>
        </w:rPr>
        <w:t xml:space="preserve">, </w:t>
      </w:r>
      <w:proofErr w:type="spellStart"/>
      <w:r w:rsidRPr="00114A9A">
        <w:rPr>
          <w:rFonts w:ascii="Times New Roman" w:eastAsia="Times New Roman" w:hAnsi="Times New Roman" w:cs="Times New Roman"/>
          <w:sz w:val="24"/>
          <w:szCs w:val="24"/>
        </w:rPr>
        <w:t>loss_i</w:t>
      </w:r>
      <w:proofErr w:type="spellEnd"/>
      <w:r w:rsidRPr="00114A9A">
        <w:rPr>
          <w:rFonts w:ascii="Times New Roman" w:eastAsia="Times New Roman" w:hAnsi="Times New Roman" w:cs="Times New Roman"/>
          <w:sz w:val="24"/>
          <w:szCs w:val="24"/>
        </w:rPr>
        <w:t xml:space="preserve">, </w:t>
      </w:r>
      <w:proofErr w:type="spellStart"/>
      <w:r w:rsidRPr="00114A9A">
        <w:rPr>
          <w:rFonts w:ascii="Times New Roman" w:eastAsia="Times New Roman" w:hAnsi="Times New Roman" w:cs="Times New Roman"/>
          <w:sz w:val="24"/>
          <w:szCs w:val="24"/>
        </w:rPr>
        <w:t>count_i</w:t>
      </w:r>
      <w:proofErr w:type="spellEnd"/>
      <w:r w:rsidRPr="00114A9A">
        <w:rPr>
          <w:rFonts w:ascii="Times New Roman" w:eastAsia="Times New Roman" w:hAnsi="Times New Roman" w:cs="Times New Roman"/>
          <w:sz w:val="24"/>
          <w:szCs w:val="24"/>
        </w:rPr>
        <w:t xml:space="preserve">), </w:t>
      </w:r>
      <w:proofErr w:type="spellStart"/>
      <w:r w:rsidRPr="00114A9A">
        <w:rPr>
          <w:rFonts w:ascii="Times New Roman" w:eastAsia="Times New Roman" w:hAnsi="Times New Roman" w:cs="Times New Roman"/>
          <w:sz w:val="24"/>
          <w:szCs w:val="24"/>
        </w:rPr>
        <w:t>calcula</w:t>
      </w:r>
      <w:proofErr w:type="spellEnd"/>
      <w:r w:rsidRPr="00114A9A">
        <w:rPr>
          <w:rFonts w:ascii="Times New Roman" w:eastAsia="Times New Roman" w:hAnsi="Times New Roman" w:cs="Times New Roman"/>
          <w:sz w:val="24"/>
          <w:szCs w:val="24"/>
        </w:rPr>
        <w:t xml:space="preserve"> </w:t>
      </w:r>
      <w:proofErr w:type="spellStart"/>
      <w:r w:rsidRPr="00114A9A">
        <w:rPr>
          <w:rFonts w:ascii="Times New Roman" w:eastAsia="Times New Roman" w:hAnsi="Times New Roman" w:cs="Times New Roman"/>
          <w:sz w:val="24"/>
          <w:szCs w:val="24"/>
        </w:rPr>
        <w:t>grad_global</w:t>
      </w:r>
      <w:proofErr w:type="spellEnd"/>
      <w:r w:rsidRPr="00114A9A">
        <w:rPr>
          <w:rFonts w:ascii="Times New Roman" w:eastAsia="Times New Roman" w:hAnsi="Times New Roman" w:cs="Times New Roman"/>
          <w:sz w:val="24"/>
          <w:szCs w:val="24"/>
        </w:rPr>
        <w:t xml:space="preserve"> = sum(</w:t>
      </w:r>
      <w:proofErr w:type="spellStart"/>
      <w:r w:rsidRPr="00114A9A">
        <w:rPr>
          <w:rFonts w:ascii="Times New Roman" w:eastAsia="Times New Roman" w:hAnsi="Times New Roman" w:cs="Times New Roman"/>
          <w:sz w:val="24"/>
          <w:szCs w:val="24"/>
        </w:rPr>
        <w:t>grad_i</w:t>
      </w:r>
      <w:proofErr w:type="spellEnd"/>
      <w:r w:rsidRPr="00114A9A">
        <w:rPr>
          <w:rFonts w:ascii="Times New Roman" w:eastAsia="Times New Roman" w:hAnsi="Times New Roman" w:cs="Times New Roman"/>
          <w:sz w:val="24"/>
          <w:szCs w:val="24"/>
        </w:rPr>
        <w:t>) / sum(</w:t>
      </w:r>
      <w:proofErr w:type="spellStart"/>
      <w:r w:rsidRPr="00114A9A">
        <w:rPr>
          <w:rFonts w:ascii="Times New Roman" w:eastAsia="Times New Roman" w:hAnsi="Times New Roman" w:cs="Times New Roman"/>
          <w:sz w:val="24"/>
          <w:szCs w:val="24"/>
        </w:rPr>
        <w:t>count_i</w:t>
      </w:r>
      <w:proofErr w:type="spellEnd"/>
      <w:r w:rsidRPr="00114A9A">
        <w:rPr>
          <w:rFonts w:ascii="Times New Roman" w:eastAsia="Times New Roman" w:hAnsi="Times New Roman" w:cs="Times New Roman"/>
          <w:sz w:val="24"/>
          <w:szCs w:val="24"/>
        </w:rPr>
        <w:t xml:space="preserve">), </w:t>
      </w:r>
      <w:proofErr w:type="spellStart"/>
      <w:r w:rsidRPr="00114A9A">
        <w:rPr>
          <w:rFonts w:ascii="Times New Roman" w:eastAsia="Times New Roman" w:hAnsi="Times New Roman" w:cs="Times New Roman"/>
          <w:sz w:val="24"/>
          <w:szCs w:val="24"/>
        </w:rPr>
        <w:t>loss_global</w:t>
      </w:r>
      <w:proofErr w:type="spellEnd"/>
      <w:r w:rsidRPr="00114A9A">
        <w:rPr>
          <w:rFonts w:ascii="Times New Roman" w:eastAsia="Times New Roman" w:hAnsi="Times New Roman" w:cs="Times New Roman"/>
          <w:sz w:val="24"/>
          <w:szCs w:val="24"/>
        </w:rPr>
        <w:t xml:space="preserve"> = sum(</w:t>
      </w:r>
      <w:proofErr w:type="spellStart"/>
      <w:r w:rsidRPr="00114A9A">
        <w:rPr>
          <w:rFonts w:ascii="Times New Roman" w:eastAsia="Times New Roman" w:hAnsi="Times New Roman" w:cs="Times New Roman"/>
          <w:sz w:val="24"/>
          <w:szCs w:val="24"/>
        </w:rPr>
        <w:t>loss_i</w:t>
      </w:r>
      <w:proofErr w:type="spellEnd"/>
      <w:r w:rsidRPr="00114A9A">
        <w:rPr>
          <w:rFonts w:ascii="Times New Roman" w:eastAsia="Times New Roman" w:hAnsi="Times New Roman" w:cs="Times New Roman"/>
          <w:sz w:val="24"/>
          <w:szCs w:val="24"/>
        </w:rPr>
        <w:t>) / sum(</w:t>
      </w:r>
      <w:proofErr w:type="spellStart"/>
      <w:r w:rsidRPr="00114A9A">
        <w:rPr>
          <w:rFonts w:ascii="Times New Roman" w:eastAsia="Times New Roman" w:hAnsi="Times New Roman" w:cs="Times New Roman"/>
          <w:sz w:val="24"/>
          <w:szCs w:val="24"/>
        </w:rPr>
        <w:t>count_i</w:t>
      </w:r>
      <w:proofErr w:type="spellEnd"/>
      <w:r w:rsidRPr="00114A9A">
        <w:rPr>
          <w:rFonts w:ascii="Times New Roman" w:eastAsia="Times New Roman" w:hAnsi="Times New Roman" w:cs="Times New Roman"/>
          <w:sz w:val="24"/>
          <w:szCs w:val="24"/>
        </w:rPr>
        <w:t xml:space="preserve">) y </w:t>
      </w:r>
      <w:proofErr w:type="spellStart"/>
      <w:r w:rsidRPr="00114A9A">
        <w:rPr>
          <w:rFonts w:ascii="Times New Roman" w:eastAsia="Times New Roman" w:hAnsi="Times New Roman" w:cs="Times New Roman"/>
          <w:sz w:val="24"/>
          <w:szCs w:val="24"/>
        </w:rPr>
        <w:t>obtiene</w:t>
      </w:r>
      <w:proofErr w:type="spellEnd"/>
      <w:r w:rsidRPr="00114A9A">
        <w:rPr>
          <w:rFonts w:ascii="Times New Roman" w:eastAsia="Times New Roman" w:hAnsi="Times New Roman" w:cs="Times New Roman"/>
          <w:sz w:val="24"/>
          <w:szCs w:val="24"/>
        </w:rPr>
        <w:t xml:space="preserve"> W_(t+1) = </w:t>
      </w:r>
      <w:proofErr w:type="spellStart"/>
      <w:r w:rsidRPr="00114A9A">
        <w:rPr>
          <w:rFonts w:ascii="Times New Roman" w:eastAsia="Times New Roman" w:hAnsi="Times New Roman" w:cs="Times New Roman"/>
          <w:sz w:val="24"/>
          <w:szCs w:val="24"/>
        </w:rPr>
        <w:t>W_t</w:t>
      </w:r>
      <w:proofErr w:type="spellEnd"/>
      <w:r w:rsidRPr="00114A9A">
        <w:rPr>
          <w:rFonts w:ascii="Times New Roman" w:eastAsia="Times New Roman" w:hAnsi="Times New Roman" w:cs="Times New Roman"/>
          <w:sz w:val="24"/>
          <w:szCs w:val="24"/>
        </w:rPr>
        <w:t xml:space="preserve"> - </w:t>
      </w:r>
      <w:proofErr w:type="spellStart"/>
      <w:r w:rsidRPr="00114A9A">
        <w:rPr>
          <w:rFonts w:ascii="Times New Roman" w:eastAsia="Times New Roman" w:hAnsi="Times New Roman" w:cs="Times New Roman"/>
          <w:sz w:val="24"/>
          <w:szCs w:val="24"/>
        </w:rPr>
        <w:t>learning_rate</w:t>
      </w:r>
      <w:proofErr w:type="spellEnd"/>
      <w:r w:rsidRPr="00114A9A">
        <w:rPr>
          <w:rFonts w:ascii="Times New Roman" w:eastAsia="Times New Roman" w:hAnsi="Times New Roman" w:cs="Times New Roman"/>
          <w:sz w:val="24"/>
          <w:szCs w:val="24"/>
        </w:rPr>
        <w:t xml:space="preserve"> * </w:t>
      </w:r>
      <w:proofErr w:type="spellStart"/>
      <w:r w:rsidRPr="00114A9A">
        <w:rPr>
          <w:rFonts w:ascii="Times New Roman" w:eastAsia="Times New Roman" w:hAnsi="Times New Roman" w:cs="Times New Roman"/>
          <w:sz w:val="24"/>
          <w:szCs w:val="24"/>
        </w:rPr>
        <w:t>grad_global</w:t>
      </w:r>
      <w:proofErr w:type="spellEnd"/>
      <w:r w:rsidRPr="00114A9A">
        <w:rPr>
          <w:rFonts w:ascii="Times New Roman" w:eastAsia="Times New Roman" w:hAnsi="Times New Roman" w:cs="Times New Roman"/>
          <w:sz w:val="24"/>
          <w:szCs w:val="24"/>
        </w:rPr>
        <w:t xml:space="preserve">. Por eso el resultado equivale a un </w:t>
      </w:r>
      <w:proofErr w:type="spellStart"/>
      <w:r w:rsidRPr="00114A9A">
        <w:rPr>
          <w:rFonts w:ascii="Times New Roman" w:eastAsia="Times New Roman" w:hAnsi="Times New Roman" w:cs="Times New Roman"/>
          <w:sz w:val="24"/>
          <w:szCs w:val="24"/>
        </w:rPr>
        <w:t>gradient</w:t>
      </w:r>
      <w:proofErr w:type="spellEnd"/>
      <w:r w:rsidRPr="00114A9A">
        <w:rPr>
          <w:rFonts w:ascii="Times New Roman" w:eastAsia="Times New Roman" w:hAnsi="Times New Roman" w:cs="Times New Roman"/>
          <w:sz w:val="24"/>
          <w:szCs w:val="24"/>
        </w:rPr>
        <w:t xml:space="preserve"> </w:t>
      </w:r>
      <w:proofErr w:type="spellStart"/>
      <w:r w:rsidRPr="00114A9A">
        <w:rPr>
          <w:rFonts w:ascii="Times New Roman" w:eastAsia="Times New Roman" w:hAnsi="Times New Roman" w:cs="Times New Roman"/>
          <w:sz w:val="24"/>
          <w:szCs w:val="24"/>
        </w:rPr>
        <w:t>descent</w:t>
      </w:r>
      <w:proofErr w:type="spellEnd"/>
      <w:r w:rsidRPr="00114A9A">
        <w:rPr>
          <w:rFonts w:ascii="Times New Roman" w:eastAsia="Times New Roman" w:hAnsi="Times New Roman" w:cs="Times New Roman"/>
          <w:sz w:val="24"/>
          <w:szCs w:val="24"/>
        </w:rPr>
        <w:t xml:space="preserve"> global, pero con el cálculo de gradiente distribuido.</w:t>
      </w:r>
    </w:p>
    <w:p w14:paraId="54605DA6" w14:textId="77777777" w:rsidR="00D244E1" w:rsidRPr="00114A9A" w:rsidRDefault="00672987"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Los datos de entrenamiento se tratan como solo lectura dentro de cada </w:t>
      </w:r>
      <w:proofErr w:type="spellStart"/>
      <w:r w:rsidRPr="00114A9A">
        <w:rPr>
          <w:rFonts w:ascii="Times New Roman" w:eastAsia="Times New Roman" w:hAnsi="Times New Roman" w:cs="Times New Roman"/>
          <w:sz w:val="24"/>
          <w:szCs w:val="24"/>
        </w:rPr>
        <w:t>worker</w:t>
      </w:r>
      <w:proofErr w:type="spellEnd"/>
      <w:r w:rsidRPr="00114A9A">
        <w:rPr>
          <w:rFonts w:ascii="Times New Roman" w:eastAsia="Times New Roman" w:hAnsi="Times New Roman" w:cs="Times New Roman"/>
          <w:sz w:val="24"/>
          <w:szCs w:val="24"/>
        </w:rPr>
        <w:t xml:space="preserve">. Los únicos estados compartidos son el mapa de nodos, el mapa de solicitudes pendientes y las estadísticas de </w:t>
      </w:r>
      <w:proofErr w:type="spellStart"/>
      <w:r w:rsidRPr="00114A9A">
        <w:rPr>
          <w:rFonts w:ascii="Times New Roman" w:eastAsia="Times New Roman" w:hAnsi="Times New Roman" w:cs="Times New Roman"/>
          <w:sz w:val="24"/>
          <w:szCs w:val="24"/>
        </w:rPr>
        <w:t>jobs</w:t>
      </w:r>
      <w:proofErr w:type="spellEnd"/>
      <w:r w:rsidRPr="00114A9A">
        <w:rPr>
          <w:rFonts w:ascii="Times New Roman" w:eastAsia="Times New Roman" w:hAnsi="Times New Roman" w:cs="Times New Roman"/>
          <w:sz w:val="24"/>
          <w:szCs w:val="24"/>
        </w:rPr>
        <w:t xml:space="preserve">/errores; todos se protegen con </w:t>
      </w:r>
      <w:proofErr w:type="spellStart"/>
      <w:r w:rsidRPr="00114A9A">
        <w:rPr>
          <w:rFonts w:ascii="Times New Roman" w:eastAsia="Times New Roman" w:hAnsi="Times New Roman" w:cs="Times New Roman"/>
          <w:sz w:val="24"/>
          <w:szCs w:val="24"/>
        </w:rPr>
        <w:t>mutex</w:t>
      </w:r>
      <w:proofErr w:type="spellEnd"/>
      <w:r w:rsidRPr="00114A9A">
        <w:rPr>
          <w:rFonts w:ascii="Times New Roman" w:eastAsia="Times New Roman" w:hAnsi="Times New Roman" w:cs="Times New Roman"/>
          <w:sz w:val="24"/>
          <w:szCs w:val="24"/>
        </w:rPr>
        <w:t xml:space="preserve"> o </w:t>
      </w:r>
      <w:proofErr w:type="spellStart"/>
      <w:r w:rsidRPr="00114A9A">
        <w:rPr>
          <w:rFonts w:ascii="Times New Roman" w:eastAsia="Times New Roman" w:hAnsi="Times New Roman" w:cs="Times New Roman"/>
          <w:sz w:val="24"/>
          <w:szCs w:val="24"/>
        </w:rPr>
        <w:t>atomics</w:t>
      </w:r>
      <w:proofErr w:type="spellEnd"/>
      <w:r w:rsidRPr="00114A9A">
        <w:rPr>
          <w:rFonts w:ascii="Times New Roman" w:eastAsia="Times New Roman" w:hAnsi="Times New Roman" w:cs="Times New Roman"/>
          <w:sz w:val="24"/>
          <w:szCs w:val="24"/>
        </w:rPr>
        <w:t xml:space="preserve">. Esta decisión evita que varias </w:t>
      </w:r>
      <w:proofErr w:type="spellStart"/>
      <w:r w:rsidRPr="00114A9A">
        <w:rPr>
          <w:rFonts w:ascii="Times New Roman" w:eastAsia="Times New Roman" w:hAnsi="Times New Roman" w:cs="Times New Roman"/>
          <w:sz w:val="24"/>
          <w:szCs w:val="24"/>
        </w:rPr>
        <w:t>goroutines</w:t>
      </w:r>
      <w:proofErr w:type="spellEnd"/>
      <w:r w:rsidRPr="00114A9A">
        <w:rPr>
          <w:rFonts w:ascii="Times New Roman" w:eastAsia="Times New Roman" w:hAnsi="Times New Roman" w:cs="Times New Roman"/>
          <w:sz w:val="24"/>
          <w:szCs w:val="24"/>
        </w:rPr>
        <w:t xml:space="preserve"> escriban simultáneamente sobre pesos o resultados acumulados.</w:t>
      </w:r>
    </w:p>
    <w:tbl>
      <w:tblPr>
        <w:tblStyle w:val="TableNormal0"/>
        <w:tblW w:w="0" w:type="auto"/>
        <w:jc w:val="center"/>
        <w:tblInd w:w="0" w:type="dxa"/>
        <w:tblLook w:val="04A0" w:firstRow="1" w:lastRow="0" w:firstColumn="1" w:lastColumn="0" w:noHBand="0" w:noVBand="1"/>
      </w:tblPr>
      <w:tblGrid>
        <w:gridCol w:w="2257"/>
        <w:gridCol w:w="2257"/>
        <w:gridCol w:w="2257"/>
        <w:gridCol w:w="2257"/>
      </w:tblGrid>
      <w:tr w:rsidR="0078469D" w:rsidRPr="00114A9A" w14:paraId="4004DD73" w14:textId="77777777">
        <w:trPr>
          <w:jc w:val="center"/>
        </w:trPr>
        <w:tc>
          <w:tcPr>
            <w:tcW w:w="2257" w:type="dxa"/>
            <w:shd w:val="clear" w:color="auto" w:fill="D9EAF7"/>
            <w:vAlign w:val="center"/>
          </w:tcPr>
          <w:p w14:paraId="0FF585B2" w14:textId="77777777" w:rsidR="0078469D" w:rsidRPr="00114A9A" w:rsidRDefault="00353361" w:rsidP="00114A9A">
            <w:pPr>
              <w:spacing w:after="60" w:line="240" w:lineRule="auto"/>
              <w:rPr>
                <w:rFonts w:ascii="Times New Roman" w:hAnsi="Times New Roman" w:cs="Times New Roman"/>
              </w:rPr>
            </w:pPr>
            <w:r w:rsidRPr="00114A9A">
              <w:rPr>
                <w:rFonts w:ascii="Times New Roman" w:hAnsi="Times New Roman" w:cs="Times New Roman"/>
                <w:b/>
                <w:sz w:val="18"/>
              </w:rPr>
              <w:t>Paso</w:t>
            </w:r>
          </w:p>
        </w:tc>
        <w:tc>
          <w:tcPr>
            <w:tcW w:w="2257" w:type="dxa"/>
            <w:shd w:val="clear" w:color="auto" w:fill="D9EAF7"/>
            <w:vAlign w:val="center"/>
          </w:tcPr>
          <w:p w14:paraId="5916AFB7" w14:textId="77777777" w:rsidR="0078469D" w:rsidRPr="00114A9A" w:rsidRDefault="00353361" w:rsidP="00114A9A">
            <w:pPr>
              <w:spacing w:after="60" w:line="240" w:lineRule="auto"/>
              <w:rPr>
                <w:rFonts w:ascii="Times New Roman" w:hAnsi="Times New Roman" w:cs="Times New Roman"/>
              </w:rPr>
            </w:pPr>
            <w:r w:rsidRPr="00114A9A">
              <w:rPr>
                <w:rFonts w:ascii="Times New Roman" w:hAnsi="Times New Roman" w:cs="Times New Roman"/>
                <w:b/>
                <w:sz w:val="18"/>
              </w:rPr>
              <w:t>Responsable</w:t>
            </w:r>
          </w:p>
        </w:tc>
        <w:tc>
          <w:tcPr>
            <w:tcW w:w="2257" w:type="dxa"/>
            <w:shd w:val="clear" w:color="auto" w:fill="D9EAF7"/>
            <w:vAlign w:val="center"/>
          </w:tcPr>
          <w:p w14:paraId="565FE635" w14:textId="77777777" w:rsidR="0078469D" w:rsidRPr="00114A9A" w:rsidRDefault="00353361" w:rsidP="00114A9A">
            <w:pPr>
              <w:spacing w:after="60" w:line="240" w:lineRule="auto"/>
              <w:rPr>
                <w:rFonts w:ascii="Times New Roman" w:hAnsi="Times New Roman" w:cs="Times New Roman"/>
              </w:rPr>
            </w:pPr>
            <w:r w:rsidRPr="00114A9A">
              <w:rPr>
                <w:rFonts w:ascii="Times New Roman" w:hAnsi="Times New Roman" w:cs="Times New Roman"/>
                <w:b/>
                <w:sz w:val="18"/>
              </w:rPr>
              <w:t>Acción</w:t>
            </w:r>
          </w:p>
        </w:tc>
        <w:tc>
          <w:tcPr>
            <w:tcW w:w="2257" w:type="dxa"/>
            <w:shd w:val="clear" w:color="auto" w:fill="D9EAF7"/>
            <w:vAlign w:val="center"/>
          </w:tcPr>
          <w:p w14:paraId="380F5A38" w14:textId="77777777" w:rsidR="0078469D" w:rsidRPr="00114A9A" w:rsidRDefault="00353361" w:rsidP="00114A9A">
            <w:pPr>
              <w:spacing w:after="60" w:line="240" w:lineRule="auto"/>
              <w:rPr>
                <w:rFonts w:ascii="Times New Roman" w:hAnsi="Times New Roman" w:cs="Times New Roman"/>
              </w:rPr>
            </w:pPr>
            <w:r w:rsidRPr="00114A9A">
              <w:rPr>
                <w:rFonts w:ascii="Times New Roman" w:hAnsi="Times New Roman" w:cs="Times New Roman"/>
                <w:b/>
                <w:sz w:val="18"/>
              </w:rPr>
              <w:t>Control de concurrencia/falla</w:t>
            </w:r>
          </w:p>
        </w:tc>
      </w:tr>
      <w:tr w:rsidR="0078469D" w:rsidRPr="00114A9A" w14:paraId="3D657DE8" w14:textId="77777777">
        <w:trPr>
          <w:jc w:val="center"/>
        </w:trPr>
        <w:tc>
          <w:tcPr>
            <w:tcW w:w="2257" w:type="dxa"/>
            <w:vAlign w:val="center"/>
          </w:tcPr>
          <w:p w14:paraId="15B06D15" w14:textId="77777777" w:rsidR="0078469D" w:rsidRPr="00114A9A" w:rsidRDefault="00353361" w:rsidP="00114A9A">
            <w:pPr>
              <w:spacing w:after="60" w:line="240" w:lineRule="auto"/>
              <w:rPr>
                <w:rFonts w:ascii="Times New Roman" w:hAnsi="Times New Roman" w:cs="Times New Roman"/>
              </w:rPr>
            </w:pPr>
            <w:r w:rsidRPr="00114A9A">
              <w:rPr>
                <w:rFonts w:ascii="Times New Roman" w:hAnsi="Times New Roman" w:cs="Times New Roman"/>
                <w:sz w:val="18"/>
              </w:rPr>
              <w:t>1</w:t>
            </w:r>
          </w:p>
        </w:tc>
        <w:tc>
          <w:tcPr>
            <w:tcW w:w="2257" w:type="dxa"/>
            <w:vAlign w:val="center"/>
          </w:tcPr>
          <w:p w14:paraId="2C556C1D" w14:textId="77777777" w:rsidR="0078469D" w:rsidRPr="00114A9A" w:rsidRDefault="00353361" w:rsidP="00114A9A">
            <w:pPr>
              <w:spacing w:after="60" w:line="240" w:lineRule="auto"/>
              <w:rPr>
                <w:rFonts w:ascii="Times New Roman" w:hAnsi="Times New Roman" w:cs="Times New Roman"/>
              </w:rPr>
            </w:pPr>
            <w:r w:rsidRPr="00114A9A">
              <w:rPr>
                <w:rFonts w:ascii="Times New Roman" w:hAnsi="Times New Roman" w:cs="Times New Roman"/>
                <w:sz w:val="18"/>
              </w:rPr>
              <w:t>Coordinador</w:t>
            </w:r>
          </w:p>
        </w:tc>
        <w:tc>
          <w:tcPr>
            <w:tcW w:w="2257" w:type="dxa"/>
            <w:vAlign w:val="center"/>
          </w:tcPr>
          <w:p w14:paraId="642151D3" w14:textId="77777777" w:rsidR="0078469D" w:rsidRPr="00114A9A" w:rsidRDefault="00353361" w:rsidP="00114A9A">
            <w:pPr>
              <w:spacing w:after="60" w:line="240" w:lineRule="auto"/>
              <w:rPr>
                <w:rFonts w:ascii="Times New Roman" w:hAnsi="Times New Roman" w:cs="Times New Roman"/>
              </w:rPr>
            </w:pPr>
            <w:r w:rsidRPr="00114A9A">
              <w:rPr>
                <w:rFonts w:ascii="Times New Roman" w:hAnsi="Times New Roman" w:cs="Times New Roman"/>
                <w:sz w:val="18"/>
              </w:rPr>
              <w:t xml:space="preserve">Solicita </w:t>
            </w:r>
            <w:proofErr w:type="spellStart"/>
            <w:r w:rsidRPr="00114A9A">
              <w:rPr>
                <w:rFonts w:ascii="Times New Roman" w:hAnsi="Times New Roman" w:cs="Times New Roman"/>
                <w:sz w:val="18"/>
              </w:rPr>
              <w:t>train_init</w:t>
            </w:r>
            <w:proofErr w:type="spellEnd"/>
            <w:r w:rsidRPr="00114A9A">
              <w:rPr>
                <w:rFonts w:ascii="Times New Roman" w:hAnsi="Times New Roman" w:cs="Times New Roman"/>
                <w:sz w:val="18"/>
              </w:rPr>
              <w:t xml:space="preserve"> y obtiene la cantidad de filas disponibles.</w:t>
            </w:r>
          </w:p>
        </w:tc>
        <w:tc>
          <w:tcPr>
            <w:tcW w:w="2257" w:type="dxa"/>
            <w:vAlign w:val="center"/>
          </w:tcPr>
          <w:p w14:paraId="6D4CFBD1" w14:textId="77777777" w:rsidR="0078469D" w:rsidRPr="00114A9A" w:rsidRDefault="00353361" w:rsidP="00114A9A">
            <w:pPr>
              <w:spacing w:after="60" w:line="240" w:lineRule="auto"/>
              <w:rPr>
                <w:rFonts w:ascii="Times New Roman" w:hAnsi="Times New Roman" w:cs="Times New Roman"/>
              </w:rPr>
            </w:pPr>
            <w:r w:rsidRPr="00114A9A">
              <w:rPr>
                <w:rFonts w:ascii="Times New Roman" w:hAnsi="Times New Roman" w:cs="Times New Roman"/>
                <w:sz w:val="18"/>
              </w:rPr>
              <w:t xml:space="preserve">Si ningún nodo responde o el </w:t>
            </w:r>
            <w:proofErr w:type="spellStart"/>
            <w:r w:rsidRPr="00114A9A">
              <w:rPr>
                <w:rFonts w:ascii="Times New Roman" w:hAnsi="Times New Roman" w:cs="Times New Roman"/>
                <w:sz w:val="18"/>
              </w:rPr>
              <w:t>dataset</w:t>
            </w:r>
            <w:proofErr w:type="spellEnd"/>
            <w:r w:rsidRPr="00114A9A">
              <w:rPr>
                <w:rFonts w:ascii="Times New Roman" w:hAnsi="Times New Roman" w:cs="Times New Roman"/>
                <w:sz w:val="18"/>
              </w:rPr>
              <w:t xml:space="preserve"> está vacío, el entrenamiento falla de forma explícita.</w:t>
            </w:r>
          </w:p>
        </w:tc>
      </w:tr>
      <w:tr w:rsidR="0078469D" w:rsidRPr="00114A9A" w14:paraId="17F9333C" w14:textId="77777777">
        <w:trPr>
          <w:jc w:val="center"/>
        </w:trPr>
        <w:tc>
          <w:tcPr>
            <w:tcW w:w="2257" w:type="dxa"/>
            <w:vAlign w:val="center"/>
          </w:tcPr>
          <w:p w14:paraId="799C0638" w14:textId="77777777" w:rsidR="0078469D" w:rsidRPr="00114A9A" w:rsidRDefault="00353361" w:rsidP="00114A9A">
            <w:pPr>
              <w:spacing w:after="60" w:line="240" w:lineRule="auto"/>
              <w:rPr>
                <w:rFonts w:ascii="Times New Roman" w:hAnsi="Times New Roman" w:cs="Times New Roman"/>
              </w:rPr>
            </w:pPr>
            <w:r w:rsidRPr="00114A9A">
              <w:rPr>
                <w:rFonts w:ascii="Times New Roman" w:hAnsi="Times New Roman" w:cs="Times New Roman"/>
                <w:sz w:val="18"/>
              </w:rPr>
              <w:t>2</w:t>
            </w:r>
          </w:p>
        </w:tc>
        <w:tc>
          <w:tcPr>
            <w:tcW w:w="2257" w:type="dxa"/>
            <w:vAlign w:val="center"/>
          </w:tcPr>
          <w:p w14:paraId="71A7837C" w14:textId="77777777" w:rsidR="0078469D" w:rsidRPr="00114A9A" w:rsidRDefault="00353361" w:rsidP="00114A9A">
            <w:pPr>
              <w:spacing w:after="60" w:line="240" w:lineRule="auto"/>
              <w:rPr>
                <w:rFonts w:ascii="Times New Roman" w:hAnsi="Times New Roman" w:cs="Times New Roman"/>
              </w:rPr>
            </w:pPr>
            <w:r w:rsidRPr="00114A9A">
              <w:rPr>
                <w:rFonts w:ascii="Times New Roman" w:hAnsi="Times New Roman" w:cs="Times New Roman"/>
                <w:sz w:val="18"/>
              </w:rPr>
              <w:t>Coordinador</w:t>
            </w:r>
          </w:p>
        </w:tc>
        <w:tc>
          <w:tcPr>
            <w:tcW w:w="2257" w:type="dxa"/>
            <w:vAlign w:val="center"/>
          </w:tcPr>
          <w:p w14:paraId="426C10AD" w14:textId="77777777" w:rsidR="0078469D" w:rsidRPr="00114A9A" w:rsidRDefault="00353361" w:rsidP="00114A9A">
            <w:pPr>
              <w:spacing w:after="60" w:line="240" w:lineRule="auto"/>
              <w:rPr>
                <w:rFonts w:ascii="Times New Roman" w:hAnsi="Times New Roman" w:cs="Times New Roman"/>
              </w:rPr>
            </w:pPr>
            <w:r w:rsidRPr="00114A9A">
              <w:rPr>
                <w:rFonts w:ascii="Times New Roman" w:hAnsi="Times New Roman" w:cs="Times New Roman"/>
                <w:sz w:val="18"/>
              </w:rPr>
              <w:t xml:space="preserve">Divide las filas con </w:t>
            </w:r>
            <w:proofErr w:type="spellStart"/>
            <w:proofErr w:type="gramStart"/>
            <w:r w:rsidRPr="00114A9A">
              <w:rPr>
                <w:rFonts w:ascii="Times New Roman" w:hAnsi="Times New Roman" w:cs="Times New Roman"/>
                <w:sz w:val="18"/>
              </w:rPr>
              <w:t>splitRanges</w:t>
            </w:r>
            <w:proofErr w:type="spellEnd"/>
            <w:r w:rsidRPr="00114A9A">
              <w:rPr>
                <w:rFonts w:ascii="Times New Roman" w:hAnsi="Times New Roman" w:cs="Times New Roman"/>
                <w:sz w:val="18"/>
              </w:rPr>
              <w:t>(</w:t>
            </w:r>
            <w:proofErr w:type="gramEnd"/>
            <w:r w:rsidRPr="00114A9A">
              <w:rPr>
                <w:rFonts w:ascii="Times New Roman" w:hAnsi="Times New Roman" w:cs="Times New Roman"/>
                <w:sz w:val="18"/>
              </w:rPr>
              <w:t xml:space="preserve">total, </w:t>
            </w:r>
            <w:proofErr w:type="spellStart"/>
            <w:r w:rsidRPr="00114A9A">
              <w:rPr>
                <w:rFonts w:ascii="Times New Roman" w:hAnsi="Times New Roman" w:cs="Times New Roman"/>
                <w:sz w:val="18"/>
              </w:rPr>
              <w:t>nodos_saludables</w:t>
            </w:r>
            <w:proofErr w:type="spellEnd"/>
            <w:r w:rsidRPr="00114A9A">
              <w:rPr>
                <w:rFonts w:ascii="Times New Roman" w:hAnsi="Times New Roman" w:cs="Times New Roman"/>
                <w:sz w:val="18"/>
              </w:rPr>
              <w:t>).</w:t>
            </w:r>
          </w:p>
        </w:tc>
        <w:tc>
          <w:tcPr>
            <w:tcW w:w="2257" w:type="dxa"/>
            <w:vAlign w:val="center"/>
          </w:tcPr>
          <w:p w14:paraId="46C89497" w14:textId="77777777" w:rsidR="0078469D" w:rsidRPr="00114A9A" w:rsidRDefault="00353361" w:rsidP="00114A9A">
            <w:pPr>
              <w:spacing w:after="60" w:line="240" w:lineRule="auto"/>
              <w:rPr>
                <w:rFonts w:ascii="Times New Roman" w:hAnsi="Times New Roman" w:cs="Times New Roman"/>
              </w:rPr>
            </w:pPr>
            <w:r w:rsidRPr="00114A9A">
              <w:rPr>
                <w:rFonts w:ascii="Times New Roman" w:hAnsi="Times New Roman" w:cs="Times New Roman"/>
                <w:sz w:val="18"/>
              </w:rPr>
              <w:t xml:space="preserve">Los rangos son disjuntos, por lo que dos nodos no escriben sobre el mismo </w:t>
            </w:r>
            <w:proofErr w:type="spellStart"/>
            <w:r w:rsidRPr="00114A9A">
              <w:rPr>
                <w:rFonts w:ascii="Times New Roman" w:hAnsi="Times New Roman" w:cs="Times New Roman"/>
                <w:sz w:val="18"/>
              </w:rPr>
              <w:t>shard</w:t>
            </w:r>
            <w:proofErr w:type="spellEnd"/>
            <w:r w:rsidRPr="00114A9A">
              <w:rPr>
                <w:rFonts w:ascii="Times New Roman" w:hAnsi="Times New Roman" w:cs="Times New Roman"/>
                <w:sz w:val="18"/>
              </w:rPr>
              <w:t>.</w:t>
            </w:r>
          </w:p>
        </w:tc>
      </w:tr>
      <w:tr w:rsidR="0078469D" w:rsidRPr="00114A9A" w14:paraId="2303BB1C" w14:textId="77777777">
        <w:trPr>
          <w:jc w:val="center"/>
        </w:trPr>
        <w:tc>
          <w:tcPr>
            <w:tcW w:w="2257" w:type="dxa"/>
            <w:vAlign w:val="center"/>
          </w:tcPr>
          <w:p w14:paraId="4E2F381F" w14:textId="77777777" w:rsidR="0078469D" w:rsidRPr="00114A9A" w:rsidRDefault="00353361" w:rsidP="00114A9A">
            <w:pPr>
              <w:spacing w:after="60" w:line="240" w:lineRule="auto"/>
              <w:rPr>
                <w:rFonts w:ascii="Times New Roman" w:hAnsi="Times New Roman" w:cs="Times New Roman"/>
              </w:rPr>
            </w:pPr>
            <w:r w:rsidRPr="00114A9A">
              <w:rPr>
                <w:rFonts w:ascii="Times New Roman" w:hAnsi="Times New Roman" w:cs="Times New Roman"/>
                <w:sz w:val="18"/>
              </w:rPr>
              <w:t>3</w:t>
            </w:r>
          </w:p>
        </w:tc>
        <w:tc>
          <w:tcPr>
            <w:tcW w:w="2257" w:type="dxa"/>
            <w:vAlign w:val="center"/>
          </w:tcPr>
          <w:p w14:paraId="0488E75D" w14:textId="77777777" w:rsidR="0078469D" w:rsidRPr="00114A9A" w:rsidRDefault="00353361" w:rsidP="00114A9A">
            <w:pPr>
              <w:spacing w:after="60" w:line="240" w:lineRule="auto"/>
              <w:rPr>
                <w:rFonts w:ascii="Times New Roman" w:hAnsi="Times New Roman" w:cs="Times New Roman"/>
              </w:rPr>
            </w:pPr>
            <w:r w:rsidRPr="00114A9A">
              <w:rPr>
                <w:rFonts w:ascii="Times New Roman" w:hAnsi="Times New Roman" w:cs="Times New Roman"/>
                <w:sz w:val="18"/>
              </w:rPr>
              <w:t>Coordinador</w:t>
            </w:r>
          </w:p>
        </w:tc>
        <w:tc>
          <w:tcPr>
            <w:tcW w:w="2257" w:type="dxa"/>
            <w:vAlign w:val="center"/>
          </w:tcPr>
          <w:p w14:paraId="1320960E" w14:textId="77777777" w:rsidR="0078469D" w:rsidRPr="00114A9A" w:rsidRDefault="00353361" w:rsidP="00114A9A">
            <w:pPr>
              <w:spacing w:after="60" w:line="240" w:lineRule="auto"/>
              <w:rPr>
                <w:rFonts w:ascii="Times New Roman" w:hAnsi="Times New Roman" w:cs="Times New Roman"/>
                <w:lang w:val="en-US"/>
              </w:rPr>
            </w:pPr>
            <w:proofErr w:type="spellStart"/>
            <w:r w:rsidRPr="00114A9A">
              <w:rPr>
                <w:rFonts w:ascii="Times New Roman" w:hAnsi="Times New Roman" w:cs="Times New Roman"/>
                <w:sz w:val="18"/>
                <w:lang w:val="en-US"/>
              </w:rPr>
              <w:t>Envía</w:t>
            </w:r>
            <w:proofErr w:type="spellEnd"/>
            <w:r w:rsidRPr="00114A9A">
              <w:rPr>
                <w:rFonts w:ascii="Times New Roman" w:hAnsi="Times New Roman" w:cs="Times New Roman"/>
                <w:sz w:val="18"/>
                <w:lang w:val="en-US"/>
              </w:rPr>
              <w:t xml:space="preserve"> </w:t>
            </w:r>
            <w:proofErr w:type="spellStart"/>
            <w:r w:rsidRPr="00114A9A">
              <w:rPr>
                <w:rFonts w:ascii="Times New Roman" w:hAnsi="Times New Roman" w:cs="Times New Roman"/>
                <w:sz w:val="18"/>
                <w:lang w:val="en-US"/>
              </w:rPr>
              <w:t>train_epoch</w:t>
            </w:r>
            <w:proofErr w:type="spellEnd"/>
            <w:r w:rsidRPr="00114A9A">
              <w:rPr>
                <w:rFonts w:ascii="Times New Roman" w:hAnsi="Times New Roman" w:cs="Times New Roman"/>
                <w:sz w:val="18"/>
                <w:lang w:val="en-US"/>
              </w:rPr>
              <w:t xml:space="preserve"> con start, end y weights.</w:t>
            </w:r>
          </w:p>
        </w:tc>
        <w:tc>
          <w:tcPr>
            <w:tcW w:w="2257" w:type="dxa"/>
            <w:vAlign w:val="center"/>
          </w:tcPr>
          <w:p w14:paraId="6429648F" w14:textId="77777777" w:rsidR="0078469D" w:rsidRPr="00114A9A" w:rsidRDefault="00353361" w:rsidP="00114A9A">
            <w:pPr>
              <w:spacing w:after="60" w:line="240" w:lineRule="auto"/>
              <w:rPr>
                <w:rFonts w:ascii="Times New Roman" w:hAnsi="Times New Roman" w:cs="Times New Roman"/>
              </w:rPr>
            </w:pPr>
            <w:r w:rsidRPr="00114A9A">
              <w:rPr>
                <w:rFonts w:ascii="Times New Roman" w:hAnsi="Times New Roman" w:cs="Times New Roman"/>
                <w:sz w:val="18"/>
              </w:rPr>
              <w:t xml:space="preserve">Cada </w:t>
            </w:r>
            <w:proofErr w:type="spellStart"/>
            <w:r w:rsidRPr="00114A9A">
              <w:rPr>
                <w:rFonts w:ascii="Times New Roman" w:hAnsi="Times New Roman" w:cs="Times New Roman"/>
                <w:sz w:val="18"/>
              </w:rPr>
              <w:t>shard</w:t>
            </w:r>
            <w:proofErr w:type="spellEnd"/>
            <w:r w:rsidRPr="00114A9A">
              <w:rPr>
                <w:rFonts w:ascii="Times New Roman" w:hAnsi="Times New Roman" w:cs="Times New Roman"/>
                <w:sz w:val="18"/>
              </w:rPr>
              <w:t xml:space="preserve"> se procesa en una </w:t>
            </w:r>
            <w:proofErr w:type="spellStart"/>
            <w:r w:rsidRPr="00114A9A">
              <w:rPr>
                <w:rFonts w:ascii="Times New Roman" w:hAnsi="Times New Roman" w:cs="Times New Roman"/>
                <w:sz w:val="18"/>
              </w:rPr>
              <w:t>goroutine</w:t>
            </w:r>
            <w:proofErr w:type="spellEnd"/>
            <w:r w:rsidRPr="00114A9A">
              <w:rPr>
                <w:rFonts w:ascii="Times New Roman" w:hAnsi="Times New Roman" w:cs="Times New Roman"/>
                <w:sz w:val="18"/>
              </w:rPr>
              <w:t xml:space="preserve"> del coordinador y se espera con </w:t>
            </w:r>
            <w:proofErr w:type="spellStart"/>
            <w:r w:rsidRPr="00114A9A">
              <w:rPr>
                <w:rFonts w:ascii="Times New Roman" w:hAnsi="Times New Roman" w:cs="Times New Roman"/>
                <w:sz w:val="18"/>
              </w:rPr>
              <w:t>WaitGroup</w:t>
            </w:r>
            <w:proofErr w:type="spellEnd"/>
            <w:r w:rsidRPr="00114A9A">
              <w:rPr>
                <w:rFonts w:ascii="Times New Roman" w:hAnsi="Times New Roman" w:cs="Times New Roman"/>
                <w:sz w:val="18"/>
              </w:rPr>
              <w:t>.</w:t>
            </w:r>
          </w:p>
        </w:tc>
      </w:tr>
      <w:tr w:rsidR="0078469D" w:rsidRPr="00114A9A" w14:paraId="5260C5E7" w14:textId="77777777">
        <w:trPr>
          <w:jc w:val="center"/>
        </w:trPr>
        <w:tc>
          <w:tcPr>
            <w:tcW w:w="2257" w:type="dxa"/>
            <w:vAlign w:val="center"/>
          </w:tcPr>
          <w:p w14:paraId="612DEFFF" w14:textId="77777777" w:rsidR="0078469D" w:rsidRPr="00114A9A" w:rsidRDefault="00353361" w:rsidP="00114A9A">
            <w:pPr>
              <w:spacing w:after="60" w:line="240" w:lineRule="auto"/>
              <w:rPr>
                <w:rFonts w:ascii="Times New Roman" w:hAnsi="Times New Roman" w:cs="Times New Roman"/>
              </w:rPr>
            </w:pPr>
            <w:r w:rsidRPr="00114A9A">
              <w:rPr>
                <w:rFonts w:ascii="Times New Roman" w:hAnsi="Times New Roman" w:cs="Times New Roman"/>
                <w:sz w:val="18"/>
              </w:rPr>
              <w:lastRenderedPageBreak/>
              <w:t>4</w:t>
            </w:r>
          </w:p>
        </w:tc>
        <w:tc>
          <w:tcPr>
            <w:tcW w:w="2257" w:type="dxa"/>
            <w:vAlign w:val="center"/>
          </w:tcPr>
          <w:p w14:paraId="3A5CE6C6" w14:textId="77777777" w:rsidR="0078469D" w:rsidRPr="00114A9A" w:rsidRDefault="00353361" w:rsidP="00114A9A">
            <w:pPr>
              <w:spacing w:after="60" w:line="240" w:lineRule="auto"/>
              <w:rPr>
                <w:rFonts w:ascii="Times New Roman" w:hAnsi="Times New Roman" w:cs="Times New Roman"/>
              </w:rPr>
            </w:pPr>
            <w:r w:rsidRPr="00114A9A">
              <w:rPr>
                <w:rFonts w:ascii="Times New Roman" w:hAnsi="Times New Roman" w:cs="Times New Roman"/>
                <w:sz w:val="18"/>
              </w:rPr>
              <w:t>Worker ML</w:t>
            </w:r>
          </w:p>
        </w:tc>
        <w:tc>
          <w:tcPr>
            <w:tcW w:w="2257" w:type="dxa"/>
            <w:vAlign w:val="center"/>
          </w:tcPr>
          <w:p w14:paraId="190E0B4E" w14:textId="77777777" w:rsidR="0078469D" w:rsidRPr="00114A9A" w:rsidRDefault="00353361" w:rsidP="00114A9A">
            <w:pPr>
              <w:spacing w:after="60" w:line="240" w:lineRule="auto"/>
              <w:rPr>
                <w:rFonts w:ascii="Times New Roman" w:hAnsi="Times New Roman" w:cs="Times New Roman"/>
              </w:rPr>
            </w:pPr>
            <w:r w:rsidRPr="00114A9A">
              <w:rPr>
                <w:rFonts w:ascii="Times New Roman" w:hAnsi="Times New Roman" w:cs="Times New Roman"/>
                <w:sz w:val="18"/>
              </w:rPr>
              <w:t xml:space="preserve">Carga su </w:t>
            </w:r>
            <w:proofErr w:type="spellStart"/>
            <w:r w:rsidRPr="00114A9A">
              <w:rPr>
                <w:rFonts w:ascii="Times New Roman" w:hAnsi="Times New Roman" w:cs="Times New Roman"/>
                <w:sz w:val="18"/>
              </w:rPr>
              <w:t>shard</w:t>
            </w:r>
            <w:proofErr w:type="spellEnd"/>
            <w:r w:rsidRPr="00114A9A">
              <w:rPr>
                <w:rFonts w:ascii="Times New Roman" w:hAnsi="Times New Roman" w:cs="Times New Roman"/>
                <w:sz w:val="18"/>
              </w:rPr>
              <w:t xml:space="preserve"> y subdivide registros entre </w:t>
            </w:r>
            <w:proofErr w:type="spellStart"/>
            <w:r w:rsidRPr="00114A9A">
              <w:rPr>
                <w:rFonts w:ascii="Times New Roman" w:hAnsi="Times New Roman" w:cs="Times New Roman"/>
                <w:sz w:val="18"/>
              </w:rPr>
              <w:t>goroutines</w:t>
            </w:r>
            <w:proofErr w:type="spellEnd"/>
            <w:r w:rsidRPr="00114A9A">
              <w:rPr>
                <w:rFonts w:ascii="Times New Roman" w:hAnsi="Times New Roman" w:cs="Times New Roman"/>
                <w:sz w:val="18"/>
              </w:rPr>
              <w:t xml:space="preserve"> locales.</w:t>
            </w:r>
          </w:p>
        </w:tc>
        <w:tc>
          <w:tcPr>
            <w:tcW w:w="2257" w:type="dxa"/>
            <w:vAlign w:val="center"/>
          </w:tcPr>
          <w:p w14:paraId="4AD46CDA" w14:textId="77777777" w:rsidR="0078469D" w:rsidRPr="00114A9A" w:rsidRDefault="00353361" w:rsidP="00114A9A">
            <w:pPr>
              <w:spacing w:after="60" w:line="240" w:lineRule="auto"/>
              <w:rPr>
                <w:rFonts w:ascii="Times New Roman" w:hAnsi="Times New Roman" w:cs="Times New Roman"/>
              </w:rPr>
            </w:pPr>
            <w:r w:rsidRPr="00114A9A">
              <w:rPr>
                <w:rFonts w:ascii="Times New Roman" w:hAnsi="Times New Roman" w:cs="Times New Roman"/>
                <w:sz w:val="18"/>
              </w:rPr>
              <w:t xml:space="preserve">Los registros son de solo lectura; los gradientes parciales se recolectan por </w:t>
            </w:r>
            <w:proofErr w:type="spellStart"/>
            <w:r w:rsidRPr="00114A9A">
              <w:rPr>
                <w:rFonts w:ascii="Times New Roman" w:hAnsi="Times New Roman" w:cs="Times New Roman"/>
                <w:sz w:val="18"/>
              </w:rPr>
              <w:t>channel</w:t>
            </w:r>
            <w:proofErr w:type="spellEnd"/>
            <w:r w:rsidRPr="00114A9A">
              <w:rPr>
                <w:rFonts w:ascii="Times New Roman" w:hAnsi="Times New Roman" w:cs="Times New Roman"/>
                <w:sz w:val="18"/>
              </w:rPr>
              <w:t>.</w:t>
            </w:r>
          </w:p>
        </w:tc>
      </w:tr>
      <w:tr w:rsidR="0078469D" w:rsidRPr="00114A9A" w14:paraId="0DC64342" w14:textId="77777777">
        <w:trPr>
          <w:jc w:val="center"/>
        </w:trPr>
        <w:tc>
          <w:tcPr>
            <w:tcW w:w="2257" w:type="dxa"/>
            <w:vAlign w:val="center"/>
          </w:tcPr>
          <w:p w14:paraId="65951F89" w14:textId="77777777" w:rsidR="0078469D" w:rsidRPr="00114A9A" w:rsidRDefault="00353361" w:rsidP="00114A9A">
            <w:pPr>
              <w:spacing w:after="60" w:line="240" w:lineRule="auto"/>
              <w:rPr>
                <w:rFonts w:ascii="Times New Roman" w:hAnsi="Times New Roman" w:cs="Times New Roman"/>
              </w:rPr>
            </w:pPr>
            <w:r w:rsidRPr="00114A9A">
              <w:rPr>
                <w:rFonts w:ascii="Times New Roman" w:hAnsi="Times New Roman" w:cs="Times New Roman"/>
                <w:sz w:val="18"/>
              </w:rPr>
              <w:t>5</w:t>
            </w:r>
          </w:p>
        </w:tc>
        <w:tc>
          <w:tcPr>
            <w:tcW w:w="2257" w:type="dxa"/>
            <w:vAlign w:val="center"/>
          </w:tcPr>
          <w:p w14:paraId="24E7A4D6" w14:textId="77777777" w:rsidR="0078469D" w:rsidRPr="00114A9A" w:rsidRDefault="00353361" w:rsidP="00114A9A">
            <w:pPr>
              <w:spacing w:after="60" w:line="240" w:lineRule="auto"/>
              <w:rPr>
                <w:rFonts w:ascii="Times New Roman" w:hAnsi="Times New Roman" w:cs="Times New Roman"/>
              </w:rPr>
            </w:pPr>
            <w:r w:rsidRPr="00114A9A">
              <w:rPr>
                <w:rFonts w:ascii="Times New Roman" w:hAnsi="Times New Roman" w:cs="Times New Roman"/>
                <w:sz w:val="18"/>
              </w:rPr>
              <w:t>Worker ML</w:t>
            </w:r>
          </w:p>
        </w:tc>
        <w:tc>
          <w:tcPr>
            <w:tcW w:w="2257" w:type="dxa"/>
            <w:vAlign w:val="center"/>
          </w:tcPr>
          <w:p w14:paraId="65AB65F4" w14:textId="77777777" w:rsidR="0078469D" w:rsidRPr="00114A9A" w:rsidRDefault="00353361" w:rsidP="00114A9A">
            <w:pPr>
              <w:spacing w:after="60" w:line="240" w:lineRule="auto"/>
              <w:rPr>
                <w:rFonts w:ascii="Times New Roman" w:hAnsi="Times New Roman" w:cs="Times New Roman"/>
              </w:rPr>
            </w:pPr>
            <w:r w:rsidRPr="00114A9A">
              <w:rPr>
                <w:rFonts w:ascii="Times New Roman" w:hAnsi="Times New Roman" w:cs="Times New Roman"/>
                <w:sz w:val="18"/>
              </w:rPr>
              <w:t xml:space="preserve">Devuelve </w:t>
            </w:r>
            <w:proofErr w:type="spellStart"/>
            <w:r w:rsidRPr="00114A9A">
              <w:rPr>
                <w:rFonts w:ascii="Times New Roman" w:hAnsi="Times New Roman" w:cs="Times New Roman"/>
                <w:sz w:val="18"/>
              </w:rPr>
              <w:t>gradient_result</w:t>
            </w:r>
            <w:proofErr w:type="spellEnd"/>
            <w:r w:rsidRPr="00114A9A">
              <w:rPr>
                <w:rFonts w:ascii="Times New Roman" w:hAnsi="Times New Roman" w:cs="Times New Roman"/>
                <w:sz w:val="18"/>
              </w:rPr>
              <w:t xml:space="preserve"> con valores, </w:t>
            </w:r>
            <w:proofErr w:type="spellStart"/>
            <w:r w:rsidRPr="00114A9A">
              <w:rPr>
                <w:rFonts w:ascii="Times New Roman" w:hAnsi="Times New Roman" w:cs="Times New Roman"/>
                <w:sz w:val="18"/>
              </w:rPr>
              <w:t>loss</w:t>
            </w:r>
            <w:proofErr w:type="spellEnd"/>
            <w:r w:rsidRPr="00114A9A">
              <w:rPr>
                <w:rFonts w:ascii="Times New Roman" w:hAnsi="Times New Roman" w:cs="Times New Roman"/>
                <w:sz w:val="18"/>
              </w:rPr>
              <w:t xml:space="preserve"> y </w:t>
            </w:r>
            <w:proofErr w:type="spellStart"/>
            <w:r w:rsidRPr="00114A9A">
              <w:rPr>
                <w:rFonts w:ascii="Times New Roman" w:hAnsi="Times New Roman" w:cs="Times New Roman"/>
                <w:sz w:val="18"/>
              </w:rPr>
              <w:t>count</w:t>
            </w:r>
            <w:proofErr w:type="spellEnd"/>
            <w:r w:rsidRPr="00114A9A">
              <w:rPr>
                <w:rFonts w:ascii="Times New Roman" w:hAnsi="Times New Roman" w:cs="Times New Roman"/>
                <w:sz w:val="18"/>
              </w:rPr>
              <w:t>.</w:t>
            </w:r>
          </w:p>
        </w:tc>
        <w:tc>
          <w:tcPr>
            <w:tcW w:w="2257" w:type="dxa"/>
            <w:vAlign w:val="center"/>
          </w:tcPr>
          <w:p w14:paraId="7B733507" w14:textId="77777777" w:rsidR="0078469D" w:rsidRPr="00114A9A" w:rsidRDefault="00353361" w:rsidP="00114A9A">
            <w:pPr>
              <w:spacing w:after="60" w:line="240" w:lineRule="auto"/>
              <w:rPr>
                <w:rFonts w:ascii="Times New Roman" w:hAnsi="Times New Roman" w:cs="Times New Roman"/>
              </w:rPr>
            </w:pPr>
            <w:r w:rsidRPr="00114A9A">
              <w:rPr>
                <w:rFonts w:ascii="Times New Roman" w:hAnsi="Times New Roman" w:cs="Times New Roman"/>
                <w:sz w:val="18"/>
              </w:rPr>
              <w:t xml:space="preserve">La escritura TCP se protege con </w:t>
            </w:r>
            <w:proofErr w:type="spellStart"/>
            <w:r w:rsidRPr="00114A9A">
              <w:rPr>
                <w:rFonts w:ascii="Times New Roman" w:hAnsi="Times New Roman" w:cs="Times New Roman"/>
                <w:sz w:val="18"/>
              </w:rPr>
              <w:t>mutex</w:t>
            </w:r>
            <w:proofErr w:type="spellEnd"/>
            <w:r w:rsidRPr="00114A9A">
              <w:rPr>
                <w:rFonts w:ascii="Times New Roman" w:hAnsi="Times New Roman" w:cs="Times New Roman"/>
                <w:sz w:val="18"/>
              </w:rPr>
              <w:t xml:space="preserve"> por conexión.</w:t>
            </w:r>
          </w:p>
        </w:tc>
      </w:tr>
      <w:tr w:rsidR="0078469D" w:rsidRPr="00114A9A" w14:paraId="0493532C" w14:textId="77777777">
        <w:trPr>
          <w:jc w:val="center"/>
        </w:trPr>
        <w:tc>
          <w:tcPr>
            <w:tcW w:w="2257" w:type="dxa"/>
            <w:vAlign w:val="center"/>
          </w:tcPr>
          <w:p w14:paraId="0A0EFC3E" w14:textId="77777777" w:rsidR="0078469D" w:rsidRPr="00114A9A" w:rsidRDefault="00353361" w:rsidP="00114A9A">
            <w:pPr>
              <w:spacing w:after="60" w:line="240" w:lineRule="auto"/>
              <w:rPr>
                <w:rFonts w:ascii="Times New Roman" w:hAnsi="Times New Roman" w:cs="Times New Roman"/>
              </w:rPr>
            </w:pPr>
            <w:r w:rsidRPr="00114A9A">
              <w:rPr>
                <w:rFonts w:ascii="Times New Roman" w:hAnsi="Times New Roman" w:cs="Times New Roman"/>
                <w:sz w:val="18"/>
              </w:rPr>
              <w:t>6</w:t>
            </w:r>
          </w:p>
        </w:tc>
        <w:tc>
          <w:tcPr>
            <w:tcW w:w="2257" w:type="dxa"/>
            <w:vAlign w:val="center"/>
          </w:tcPr>
          <w:p w14:paraId="7BEF9203" w14:textId="77777777" w:rsidR="0078469D" w:rsidRPr="00114A9A" w:rsidRDefault="00353361" w:rsidP="00114A9A">
            <w:pPr>
              <w:spacing w:after="60" w:line="240" w:lineRule="auto"/>
              <w:rPr>
                <w:rFonts w:ascii="Times New Roman" w:hAnsi="Times New Roman" w:cs="Times New Roman"/>
              </w:rPr>
            </w:pPr>
            <w:r w:rsidRPr="00114A9A">
              <w:rPr>
                <w:rFonts w:ascii="Times New Roman" w:hAnsi="Times New Roman" w:cs="Times New Roman"/>
                <w:sz w:val="18"/>
              </w:rPr>
              <w:t>Coordinador</w:t>
            </w:r>
          </w:p>
        </w:tc>
        <w:tc>
          <w:tcPr>
            <w:tcW w:w="2257" w:type="dxa"/>
            <w:vAlign w:val="center"/>
          </w:tcPr>
          <w:p w14:paraId="30C185D6" w14:textId="77777777" w:rsidR="0078469D" w:rsidRPr="00114A9A" w:rsidRDefault="00353361" w:rsidP="00114A9A">
            <w:pPr>
              <w:spacing w:after="60" w:line="240" w:lineRule="auto"/>
              <w:rPr>
                <w:rFonts w:ascii="Times New Roman" w:hAnsi="Times New Roman" w:cs="Times New Roman"/>
              </w:rPr>
            </w:pPr>
            <w:r w:rsidRPr="00114A9A">
              <w:rPr>
                <w:rFonts w:ascii="Times New Roman" w:hAnsi="Times New Roman" w:cs="Times New Roman"/>
                <w:sz w:val="18"/>
              </w:rPr>
              <w:t xml:space="preserve">Agrega gradientes con </w:t>
            </w:r>
            <w:proofErr w:type="spellStart"/>
            <w:r w:rsidRPr="00114A9A">
              <w:rPr>
                <w:rFonts w:ascii="Times New Roman" w:hAnsi="Times New Roman" w:cs="Times New Roman"/>
                <w:sz w:val="18"/>
              </w:rPr>
              <w:t>AggregateGradients</w:t>
            </w:r>
            <w:proofErr w:type="spellEnd"/>
            <w:r w:rsidRPr="00114A9A">
              <w:rPr>
                <w:rFonts w:ascii="Times New Roman" w:hAnsi="Times New Roman" w:cs="Times New Roman"/>
                <w:sz w:val="18"/>
              </w:rPr>
              <w:t xml:space="preserve"> y actualiza pesos.</w:t>
            </w:r>
          </w:p>
        </w:tc>
        <w:tc>
          <w:tcPr>
            <w:tcW w:w="2257" w:type="dxa"/>
            <w:vAlign w:val="center"/>
          </w:tcPr>
          <w:p w14:paraId="0B382941" w14:textId="77777777" w:rsidR="0078469D" w:rsidRPr="00114A9A" w:rsidRDefault="00353361" w:rsidP="00114A9A">
            <w:pPr>
              <w:spacing w:after="60" w:line="240" w:lineRule="auto"/>
              <w:rPr>
                <w:rFonts w:ascii="Times New Roman" w:hAnsi="Times New Roman" w:cs="Times New Roman"/>
              </w:rPr>
            </w:pPr>
            <w:r w:rsidRPr="00114A9A">
              <w:rPr>
                <w:rFonts w:ascii="Times New Roman" w:hAnsi="Times New Roman" w:cs="Times New Roman"/>
                <w:sz w:val="18"/>
              </w:rPr>
              <w:t xml:space="preserve">La actualización de pesos ocurre una sola vez por época, evitando </w:t>
            </w:r>
            <w:proofErr w:type="spellStart"/>
            <w:r w:rsidRPr="00114A9A">
              <w:rPr>
                <w:rFonts w:ascii="Times New Roman" w:hAnsi="Times New Roman" w:cs="Times New Roman"/>
                <w:sz w:val="18"/>
              </w:rPr>
              <w:t>race</w:t>
            </w:r>
            <w:proofErr w:type="spellEnd"/>
            <w:r w:rsidRPr="00114A9A">
              <w:rPr>
                <w:rFonts w:ascii="Times New Roman" w:hAnsi="Times New Roman" w:cs="Times New Roman"/>
                <w:sz w:val="18"/>
              </w:rPr>
              <w:t xml:space="preserve"> </w:t>
            </w:r>
            <w:proofErr w:type="spellStart"/>
            <w:r w:rsidRPr="00114A9A">
              <w:rPr>
                <w:rFonts w:ascii="Times New Roman" w:hAnsi="Times New Roman" w:cs="Times New Roman"/>
                <w:sz w:val="18"/>
              </w:rPr>
              <w:t>condition</w:t>
            </w:r>
            <w:proofErr w:type="spellEnd"/>
            <w:r w:rsidRPr="00114A9A">
              <w:rPr>
                <w:rFonts w:ascii="Times New Roman" w:hAnsi="Times New Roman" w:cs="Times New Roman"/>
                <w:sz w:val="18"/>
              </w:rPr>
              <w:t>.</w:t>
            </w:r>
          </w:p>
        </w:tc>
      </w:tr>
      <w:tr w:rsidR="0078469D" w:rsidRPr="00114A9A" w14:paraId="20095AF3" w14:textId="77777777">
        <w:trPr>
          <w:jc w:val="center"/>
        </w:trPr>
        <w:tc>
          <w:tcPr>
            <w:tcW w:w="2257" w:type="dxa"/>
            <w:vAlign w:val="center"/>
          </w:tcPr>
          <w:p w14:paraId="22EA6713" w14:textId="77777777" w:rsidR="0078469D" w:rsidRPr="00114A9A" w:rsidRDefault="00353361" w:rsidP="00114A9A">
            <w:pPr>
              <w:spacing w:after="60" w:line="240" w:lineRule="auto"/>
              <w:rPr>
                <w:rFonts w:ascii="Times New Roman" w:hAnsi="Times New Roman" w:cs="Times New Roman"/>
              </w:rPr>
            </w:pPr>
            <w:r w:rsidRPr="00114A9A">
              <w:rPr>
                <w:rFonts w:ascii="Times New Roman" w:hAnsi="Times New Roman" w:cs="Times New Roman"/>
                <w:sz w:val="18"/>
              </w:rPr>
              <w:t>7</w:t>
            </w:r>
          </w:p>
        </w:tc>
        <w:tc>
          <w:tcPr>
            <w:tcW w:w="2257" w:type="dxa"/>
            <w:vAlign w:val="center"/>
          </w:tcPr>
          <w:p w14:paraId="1580FE33" w14:textId="77777777" w:rsidR="0078469D" w:rsidRPr="00114A9A" w:rsidRDefault="00353361" w:rsidP="00114A9A">
            <w:pPr>
              <w:spacing w:after="60" w:line="240" w:lineRule="auto"/>
              <w:rPr>
                <w:rFonts w:ascii="Times New Roman" w:hAnsi="Times New Roman" w:cs="Times New Roman"/>
              </w:rPr>
            </w:pPr>
            <w:r w:rsidRPr="00114A9A">
              <w:rPr>
                <w:rFonts w:ascii="Times New Roman" w:hAnsi="Times New Roman" w:cs="Times New Roman"/>
                <w:sz w:val="18"/>
              </w:rPr>
              <w:t>Coordinador</w:t>
            </w:r>
          </w:p>
        </w:tc>
        <w:tc>
          <w:tcPr>
            <w:tcW w:w="2257" w:type="dxa"/>
            <w:vAlign w:val="center"/>
          </w:tcPr>
          <w:p w14:paraId="10A4AA25" w14:textId="77777777" w:rsidR="0078469D" w:rsidRPr="00114A9A" w:rsidRDefault="00353361" w:rsidP="00114A9A">
            <w:pPr>
              <w:spacing w:after="60" w:line="240" w:lineRule="auto"/>
              <w:rPr>
                <w:rFonts w:ascii="Times New Roman" w:hAnsi="Times New Roman" w:cs="Times New Roman"/>
              </w:rPr>
            </w:pPr>
            <w:r w:rsidRPr="00114A9A">
              <w:rPr>
                <w:rFonts w:ascii="Times New Roman" w:hAnsi="Times New Roman" w:cs="Times New Roman"/>
                <w:sz w:val="18"/>
              </w:rPr>
              <w:t xml:space="preserve">Si un nodo falla, intenta el mismo </w:t>
            </w:r>
            <w:proofErr w:type="spellStart"/>
            <w:r w:rsidRPr="00114A9A">
              <w:rPr>
                <w:rFonts w:ascii="Times New Roman" w:hAnsi="Times New Roman" w:cs="Times New Roman"/>
                <w:sz w:val="18"/>
              </w:rPr>
              <w:t>shard</w:t>
            </w:r>
            <w:proofErr w:type="spellEnd"/>
            <w:r w:rsidRPr="00114A9A">
              <w:rPr>
                <w:rFonts w:ascii="Times New Roman" w:hAnsi="Times New Roman" w:cs="Times New Roman"/>
                <w:sz w:val="18"/>
              </w:rPr>
              <w:t xml:space="preserve"> en otro nodo saludable.</w:t>
            </w:r>
          </w:p>
        </w:tc>
        <w:tc>
          <w:tcPr>
            <w:tcW w:w="2257" w:type="dxa"/>
            <w:vAlign w:val="center"/>
          </w:tcPr>
          <w:p w14:paraId="18200916" w14:textId="77777777" w:rsidR="0078469D" w:rsidRPr="00114A9A" w:rsidRDefault="00353361" w:rsidP="00114A9A">
            <w:pPr>
              <w:spacing w:after="60" w:line="240" w:lineRule="auto"/>
              <w:rPr>
                <w:rFonts w:ascii="Times New Roman" w:hAnsi="Times New Roman" w:cs="Times New Roman"/>
              </w:rPr>
            </w:pPr>
            <w:r w:rsidRPr="00114A9A">
              <w:rPr>
                <w:rFonts w:ascii="Times New Roman" w:hAnsi="Times New Roman" w:cs="Times New Roman"/>
                <w:sz w:val="18"/>
              </w:rPr>
              <w:t xml:space="preserve">La reasignación queda registrada como </w:t>
            </w:r>
            <w:proofErr w:type="spellStart"/>
            <w:r w:rsidRPr="00114A9A">
              <w:rPr>
                <w:rFonts w:ascii="Times New Roman" w:hAnsi="Times New Roman" w:cs="Times New Roman"/>
                <w:sz w:val="18"/>
              </w:rPr>
              <w:t>training_shard_reassigned</w:t>
            </w:r>
            <w:proofErr w:type="spellEnd"/>
            <w:r w:rsidRPr="00114A9A">
              <w:rPr>
                <w:rFonts w:ascii="Times New Roman" w:hAnsi="Times New Roman" w:cs="Times New Roman"/>
                <w:sz w:val="18"/>
              </w:rPr>
              <w:t>.</w:t>
            </w:r>
          </w:p>
        </w:tc>
      </w:tr>
    </w:tbl>
    <w:p w14:paraId="21F2DA78" w14:textId="77777777" w:rsidR="0078469D" w:rsidRPr="00114A9A" w:rsidRDefault="00353361" w:rsidP="00114A9A">
      <w:pPr>
        <w:spacing w:after="120" w:line="360" w:lineRule="auto"/>
        <w:rPr>
          <w:rFonts w:ascii="Times New Roman" w:hAnsi="Times New Roman" w:cs="Times New Roman"/>
        </w:rPr>
      </w:pPr>
      <w:r w:rsidRPr="00114A9A">
        <w:rPr>
          <w:rFonts w:ascii="Times New Roman" w:hAnsi="Times New Roman" w:cs="Times New Roman"/>
        </w:rPr>
        <w:t xml:space="preserve">Con 327,391 filas de entrenamiento y 3 nodos, </w:t>
      </w:r>
      <w:proofErr w:type="spellStart"/>
      <w:r w:rsidRPr="00114A9A">
        <w:rPr>
          <w:rFonts w:ascii="Times New Roman" w:hAnsi="Times New Roman" w:cs="Times New Roman"/>
        </w:rPr>
        <w:t>splitRanges</w:t>
      </w:r>
      <w:proofErr w:type="spellEnd"/>
      <w:r w:rsidRPr="00114A9A">
        <w:rPr>
          <w:rFonts w:ascii="Times New Roman" w:hAnsi="Times New Roman" w:cs="Times New Roman"/>
        </w:rPr>
        <w:t xml:space="preserve"> produce tres </w:t>
      </w:r>
      <w:proofErr w:type="spellStart"/>
      <w:r w:rsidRPr="00114A9A">
        <w:rPr>
          <w:rFonts w:ascii="Times New Roman" w:hAnsi="Times New Roman" w:cs="Times New Roman"/>
        </w:rPr>
        <w:t>shards</w:t>
      </w:r>
      <w:proofErr w:type="spellEnd"/>
      <w:r w:rsidRPr="00114A9A">
        <w:rPr>
          <w:rFonts w:ascii="Times New Roman" w:hAnsi="Times New Roman" w:cs="Times New Roman"/>
        </w:rPr>
        <w:t xml:space="preserve"> por época: [0, 109131), [109131, 218261) y [218261, 327391). Cada época procesa exactamente 327,391 filas agregadas, como se evidencia en las métricas persistidas del entrenamiento distribuido.</w:t>
      </w:r>
    </w:p>
    <w:p w14:paraId="7CB3FE4A" w14:textId="77777777" w:rsidR="0078469D" w:rsidRPr="00114A9A" w:rsidRDefault="00353361" w:rsidP="00114A9A">
      <w:pPr>
        <w:pStyle w:val="Heading2"/>
        <w:spacing w:line="360" w:lineRule="auto"/>
        <w:rPr>
          <w:rFonts w:ascii="Times New Roman" w:eastAsia="Times New Roman" w:hAnsi="Times New Roman" w:cs="Times New Roman"/>
          <w:b/>
          <w:bCs/>
          <w:sz w:val="34"/>
          <w:szCs w:val="34"/>
        </w:rPr>
      </w:pPr>
      <w:bookmarkStart w:id="29" w:name="_47mmmrjiiexd" w:colFirst="0" w:colLast="0"/>
      <w:bookmarkStart w:id="30" w:name="_Toc233756741"/>
      <w:bookmarkEnd w:id="29"/>
      <w:r w:rsidRPr="00114A9A">
        <w:rPr>
          <w:rFonts w:ascii="Times New Roman" w:eastAsia="Times New Roman" w:hAnsi="Times New Roman" w:cs="Times New Roman"/>
          <w:b/>
          <w:bCs/>
          <w:sz w:val="34"/>
          <w:szCs w:val="34"/>
        </w:rPr>
        <w:t xml:space="preserve">4.7 Patrones de concurrencia aplicados en </w:t>
      </w:r>
      <w:proofErr w:type="spellStart"/>
      <w:r w:rsidRPr="00114A9A">
        <w:rPr>
          <w:rFonts w:ascii="Times New Roman" w:eastAsia="Times New Roman" w:hAnsi="Times New Roman" w:cs="Times New Roman"/>
          <w:b/>
          <w:bCs/>
          <w:sz w:val="34"/>
          <w:szCs w:val="34"/>
        </w:rPr>
        <w:t>Go</w:t>
      </w:r>
      <w:bookmarkEnd w:id="30"/>
      <w:proofErr w:type="spellEnd"/>
      <w:r w:rsidRPr="00114A9A">
        <w:rPr>
          <w:rFonts w:ascii="Times New Roman" w:eastAsia="Times New Roman" w:hAnsi="Times New Roman" w:cs="Times New Roman"/>
          <w:b/>
          <w:bCs/>
          <w:sz w:val="34"/>
          <w:szCs w:val="34"/>
        </w:rPr>
        <w:t xml:space="preserve"> </w:t>
      </w:r>
    </w:p>
    <w:p w14:paraId="202F4EC7"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 </w:t>
      </w:r>
    </w:p>
    <w:tbl>
      <w:tblPr>
        <w:tblStyle w:val="ac"/>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9"/>
        <w:gridCol w:w="6646"/>
      </w:tblGrid>
      <w:tr w:rsidR="0078469D" w:rsidRPr="00114A9A" w14:paraId="4305664D" w14:textId="77777777">
        <w:trPr>
          <w:trHeight w:val="500"/>
        </w:trPr>
        <w:tc>
          <w:tcPr>
            <w:tcW w:w="2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EDDF5D" w14:textId="77777777" w:rsidR="0078469D" w:rsidRPr="00114A9A" w:rsidRDefault="00353361" w:rsidP="00114A9A">
            <w:pPr>
              <w:spacing w:line="360" w:lineRule="auto"/>
              <w:jc w:val="center"/>
              <w:rPr>
                <w:rFonts w:ascii="Times New Roman" w:eastAsia="Times New Roman" w:hAnsi="Times New Roman" w:cs="Times New Roman"/>
                <w:sz w:val="24"/>
                <w:szCs w:val="24"/>
              </w:rPr>
            </w:pPr>
            <w:r w:rsidRPr="00114A9A">
              <w:rPr>
                <w:rFonts w:ascii="Times New Roman" w:eastAsia="Times New Roman" w:hAnsi="Times New Roman" w:cs="Times New Roman"/>
                <w:b/>
                <w:bCs/>
                <w:sz w:val="24"/>
                <w:szCs w:val="24"/>
              </w:rPr>
              <w:t>Patrón</w:t>
            </w:r>
          </w:p>
        </w:tc>
        <w:tc>
          <w:tcPr>
            <w:tcW w:w="6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EE008" w14:textId="77777777" w:rsidR="0078469D" w:rsidRPr="00114A9A" w:rsidRDefault="00353361" w:rsidP="00114A9A">
            <w:pPr>
              <w:spacing w:line="360" w:lineRule="auto"/>
              <w:jc w:val="center"/>
              <w:rPr>
                <w:rFonts w:ascii="Times New Roman" w:eastAsia="Times New Roman" w:hAnsi="Times New Roman" w:cs="Times New Roman"/>
                <w:sz w:val="24"/>
                <w:szCs w:val="24"/>
              </w:rPr>
            </w:pPr>
            <w:r w:rsidRPr="00114A9A">
              <w:rPr>
                <w:rFonts w:ascii="Times New Roman" w:eastAsia="Times New Roman" w:hAnsi="Times New Roman" w:cs="Times New Roman"/>
                <w:b/>
                <w:bCs/>
                <w:sz w:val="24"/>
                <w:szCs w:val="24"/>
              </w:rPr>
              <w:t xml:space="preserve">Implementación en </w:t>
            </w:r>
            <w:proofErr w:type="spellStart"/>
            <w:r w:rsidRPr="00114A9A">
              <w:rPr>
                <w:rFonts w:ascii="Times New Roman" w:eastAsia="Times New Roman" w:hAnsi="Times New Roman" w:cs="Times New Roman"/>
                <w:b/>
                <w:bCs/>
                <w:sz w:val="24"/>
                <w:szCs w:val="24"/>
              </w:rPr>
              <w:t>PowerSight</w:t>
            </w:r>
            <w:proofErr w:type="spellEnd"/>
          </w:p>
        </w:tc>
      </w:tr>
      <w:tr w:rsidR="0078469D" w:rsidRPr="00114A9A" w14:paraId="5C07A1E4" w14:textId="77777777">
        <w:trPr>
          <w:trHeight w:val="500"/>
        </w:trPr>
        <w:tc>
          <w:tcPr>
            <w:tcW w:w="2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32782E"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Pipeline</w:t>
            </w:r>
          </w:p>
        </w:tc>
        <w:tc>
          <w:tcPr>
            <w:tcW w:w="6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95F3E"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Cardo" w:hAnsi="Times New Roman" w:cs="Times New Roman"/>
                <w:sz w:val="24"/>
                <w:szCs w:val="24"/>
              </w:rPr>
              <w:t xml:space="preserve">Lectura → </w:t>
            </w:r>
            <w:proofErr w:type="spellStart"/>
            <w:r w:rsidRPr="00114A9A">
              <w:rPr>
                <w:rFonts w:ascii="Times New Roman" w:eastAsia="Cardo" w:hAnsi="Times New Roman" w:cs="Times New Roman"/>
                <w:sz w:val="24"/>
                <w:szCs w:val="24"/>
              </w:rPr>
              <w:t>parseo</w:t>
            </w:r>
            <w:proofErr w:type="spellEnd"/>
            <w:r w:rsidRPr="00114A9A">
              <w:rPr>
                <w:rFonts w:ascii="Times New Roman" w:eastAsia="Cardo" w:hAnsi="Times New Roman" w:cs="Times New Roman"/>
                <w:sz w:val="24"/>
                <w:szCs w:val="24"/>
              </w:rPr>
              <w:t xml:space="preserve"> → validación → transformación del </w:t>
            </w:r>
            <w:proofErr w:type="spellStart"/>
            <w:r w:rsidRPr="00114A9A">
              <w:rPr>
                <w:rFonts w:ascii="Times New Roman" w:eastAsia="Cardo" w:hAnsi="Times New Roman" w:cs="Times New Roman"/>
                <w:sz w:val="24"/>
                <w:szCs w:val="24"/>
              </w:rPr>
              <w:t>dataset</w:t>
            </w:r>
            <w:proofErr w:type="spellEnd"/>
          </w:p>
        </w:tc>
      </w:tr>
      <w:tr w:rsidR="0078469D" w:rsidRPr="00114A9A" w14:paraId="79F8499D" w14:textId="77777777">
        <w:trPr>
          <w:trHeight w:val="500"/>
        </w:trPr>
        <w:tc>
          <w:tcPr>
            <w:tcW w:w="2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DA95E6"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Worker Pool</w:t>
            </w:r>
          </w:p>
        </w:tc>
        <w:tc>
          <w:tcPr>
            <w:tcW w:w="6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B56BDF"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Varias </w:t>
            </w:r>
            <w:proofErr w:type="spellStart"/>
            <w:r w:rsidRPr="00114A9A">
              <w:rPr>
                <w:rFonts w:ascii="Times New Roman" w:eastAsia="Times New Roman" w:hAnsi="Times New Roman" w:cs="Times New Roman"/>
                <w:sz w:val="24"/>
                <w:szCs w:val="24"/>
              </w:rPr>
              <w:t>goroutines</w:t>
            </w:r>
            <w:proofErr w:type="spellEnd"/>
            <w:r w:rsidRPr="00114A9A">
              <w:rPr>
                <w:rFonts w:ascii="Times New Roman" w:eastAsia="Times New Roman" w:hAnsi="Times New Roman" w:cs="Times New Roman"/>
                <w:sz w:val="24"/>
                <w:szCs w:val="24"/>
              </w:rPr>
              <w:t xml:space="preserve"> procesan particiones del archivo o del </w:t>
            </w:r>
            <w:proofErr w:type="spellStart"/>
            <w:r w:rsidRPr="00114A9A">
              <w:rPr>
                <w:rFonts w:ascii="Times New Roman" w:eastAsia="Times New Roman" w:hAnsi="Times New Roman" w:cs="Times New Roman"/>
                <w:sz w:val="24"/>
                <w:szCs w:val="24"/>
              </w:rPr>
              <w:t>dataset</w:t>
            </w:r>
            <w:proofErr w:type="spellEnd"/>
          </w:p>
        </w:tc>
      </w:tr>
      <w:tr w:rsidR="0078469D" w:rsidRPr="00114A9A" w14:paraId="453D6ED0" w14:textId="77777777">
        <w:trPr>
          <w:trHeight w:val="500"/>
        </w:trPr>
        <w:tc>
          <w:tcPr>
            <w:tcW w:w="2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2CF2C3"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Fan-</w:t>
            </w:r>
            <w:proofErr w:type="spellStart"/>
            <w:r w:rsidRPr="00114A9A">
              <w:rPr>
                <w:rFonts w:ascii="Times New Roman" w:eastAsia="Times New Roman" w:hAnsi="Times New Roman" w:cs="Times New Roman"/>
                <w:sz w:val="24"/>
                <w:szCs w:val="24"/>
              </w:rPr>
              <w:t>out</w:t>
            </w:r>
            <w:proofErr w:type="spellEnd"/>
            <w:r w:rsidRPr="00114A9A">
              <w:rPr>
                <w:rFonts w:ascii="Times New Roman" w:eastAsia="Times New Roman" w:hAnsi="Times New Roman" w:cs="Times New Roman"/>
                <w:sz w:val="24"/>
                <w:szCs w:val="24"/>
              </w:rPr>
              <w:t>/Fan-in</w:t>
            </w:r>
          </w:p>
        </w:tc>
        <w:tc>
          <w:tcPr>
            <w:tcW w:w="6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69FDE0"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Se distribuyen </w:t>
            </w:r>
            <w:proofErr w:type="spellStart"/>
            <w:r w:rsidRPr="00114A9A">
              <w:rPr>
                <w:rFonts w:ascii="Times New Roman" w:eastAsia="Times New Roman" w:hAnsi="Times New Roman" w:cs="Times New Roman"/>
                <w:sz w:val="24"/>
                <w:szCs w:val="24"/>
              </w:rPr>
              <w:t>shards</w:t>
            </w:r>
            <w:proofErr w:type="spellEnd"/>
            <w:r w:rsidRPr="00114A9A">
              <w:rPr>
                <w:rFonts w:ascii="Times New Roman" w:eastAsia="Times New Roman" w:hAnsi="Times New Roman" w:cs="Times New Roman"/>
                <w:sz w:val="24"/>
                <w:szCs w:val="24"/>
              </w:rPr>
              <w:t xml:space="preserve"> a </w:t>
            </w:r>
            <w:proofErr w:type="spellStart"/>
            <w:r w:rsidRPr="00114A9A">
              <w:rPr>
                <w:rFonts w:ascii="Times New Roman" w:eastAsia="Times New Roman" w:hAnsi="Times New Roman" w:cs="Times New Roman"/>
                <w:sz w:val="24"/>
                <w:szCs w:val="24"/>
              </w:rPr>
              <w:t>goroutines</w:t>
            </w:r>
            <w:proofErr w:type="spellEnd"/>
            <w:r w:rsidRPr="00114A9A">
              <w:rPr>
                <w:rFonts w:ascii="Times New Roman" w:eastAsia="Times New Roman" w:hAnsi="Times New Roman" w:cs="Times New Roman"/>
                <w:sz w:val="24"/>
                <w:szCs w:val="24"/>
              </w:rPr>
              <w:t xml:space="preserve"> y luego se agregan resultados</w:t>
            </w:r>
          </w:p>
        </w:tc>
      </w:tr>
      <w:tr w:rsidR="0078469D" w:rsidRPr="00114A9A" w14:paraId="2A5310A8" w14:textId="77777777">
        <w:trPr>
          <w:trHeight w:val="500"/>
        </w:trPr>
        <w:tc>
          <w:tcPr>
            <w:tcW w:w="2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D105BD"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Coordinator</w:t>
            </w:r>
            <w:proofErr w:type="spellEnd"/>
            <w:r w:rsidRPr="00114A9A">
              <w:rPr>
                <w:rFonts w:ascii="Times New Roman" w:eastAsia="Times New Roman" w:hAnsi="Times New Roman" w:cs="Times New Roman"/>
                <w:sz w:val="24"/>
                <w:szCs w:val="24"/>
              </w:rPr>
              <w:t>–Worker</w:t>
            </w:r>
          </w:p>
        </w:tc>
        <w:tc>
          <w:tcPr>
            <w:tcW w:w="6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D61E3E"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La API coordina </w:t>
            </w:r>
            <w:proofErr w:type="spellStart"/>
            <w:r w:rsidRPr="00114A9A">
              <w:rPr>
                <w:rFonts w:ascii="Times New Roman" w:eastAsia="Times New Roman" w:hAnsi="Times New Roman" w:cs="Times New Roman"/>
                <w:sz w:val="24"/>
                <w:szCs w:val="24"/>
              </w:rPr>
              <w:t>workers</w:t>
            </w:r>
            <w:proofErr w:type="spellEnd"/>
            <w:r w:rsidRPr="00114A9A">
              <w:rPr>
                <w:rFonts w:ascii="Times New Roman" w:eastAsia="Times New Roman" w:hAnsi="Times New Roman" w:cs="Times New Roman"/>
                <w:sz w:val="24"/>
                <w:szCs w:val="24"/>
              </w:rPr>
              <w:t xml:space="preserve"> ML por TCP</w:t>
            </w:r>
          </w:p>
        </w:tc>
      </w:tr>
      <w:tr w:rsidR="0078469D" w:rsidRPr="00114A9A" w14:paraId="05966874" w14:textId="77777777">
        <w:trPr>
          <w:trHeight w:val="785"/>
        </w:trPr>
        <w:tc>
          <w:tcPr>
            <w:tcW w:w="2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B2D898"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Map</w:t>
            </w:r>
            <w:proofErr w:type="spellEnd"/>
            <w:r w:rsidRPr="00114A9A">
              <w:rPr>
                <w:rFonts w:ascii="Times New Roman" w:eastAsia="Times New Roman" w:hAnsi="Times New Roman" w:cs="Times New Roman"/>
                <w:sz w:val="24"/>
                <w:szCs w:val="24"/>
              </w:rPr>
              <w:t>-Reduce parcial</w:t>
            </w:r>
          </w:p>
        </w:tc>
        <w:tc>
          <w:tcPr>
            <w:tcW w:w="6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C17B6"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Cada </w:t>
            </w:r>
            <w:proofErr w:type="spellStart"/>
            <w:r w:rsidRPr="00114A9A">
              <w:rPr>
                <w:rFonts w:ascii="Times New Roman" w:eastAsia="Times New Roman" w:hAnsi="Times New Roman" w:cs="Times New Roman"/>
                <w:sz w:val="24"/>
                <w:szCs w:val="24"/>
              </w:rPr>
              <w:t>worker</w:t>
            </w:r>
            <w:proofErr w:type="spellEnd"/>
            <w:r w:rsidRPr="00114A9A">
              <w:rPr>
                <w:rFonts w:ascii="Times New Roman" w:eastAsia="Times New Roman" w:hAnsi="Times New Roman" w:cs="Times New Roman"/>
                <w:sz w:val="24"/>
                <w:szCs w:val="24"/>
              </w:rPr>
              <w:t xml:space="preserve"> calcula gradientes locales y el coordinador los promedia</w:t>
            </w:r>
          </w:p>
        </w:tc>
      </w:tr>
      <w:tr w:rsidR="0078469D" w:rsidRPr="00114A9A" w14:paraId="277AA874" w14:textId="77777777">
        <w:trPr>
          <w:trHeight w:val="785"/>
        </w:trPr>
        <w:tc>
          <w:tcPr>
            <w:tcW w:w="2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31DA9E"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Mutex-protected</w:t>
            </w:r>
            <w:proofErr w:type="spellEnd"/>
            <w:r w:rsidRPr="00114A9A">
              <w:rPr>
                <w:rFonts w:ascii="Times New Roman" w:eastAsia="Times New Roman" w:hAnsi="Times New Roman" w:cs="Times New Roman"/>
                <w:sz w:val="24"/>
                <w:szCs w:val="24"/>
              </w:rPr>
              <w:t xml:space="preserve"> </w:t>
            </w:r>
            <w:proofErr w:type="spellStart"/>
            <w:r w:rsidRPr="00114A9A">
              <w:rPr>
                <w:rFonts w:ascii="Times New Roman" w:eastAsia="Times New Roman" w:hAnsi="Times New Roman" w:cs="Times New Roman"/>
                <w:sz w:val="24"/>
                <w:szCs w:val="24"/>
              </w:rPr>
              <w:t>writer</w:t>
            </w:r>
            <w:proofErr w:type="spellEnd"/>
          </w:p>
        </w:tc>
        <w:tc>
          <w:tcPr>
            <w:tcW w:w="6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9CCD3E"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Se protege la escritura concurrente sobre la conexión TCP</w:t>
            </w:r>
          </w:p>
        </w:tc>
      </w:tr>
    </w:tbl>
    <w:p w14:paraId="279D3765" w14:textId="77777777" w:rsidR="0078469D" w:rsidRPr="00114A9A" w:rsidRDefault="0078469D" w:rsidP="00114A9A">
      <w:pPr>
        <w:spacing w:line="360" w:lineRule="auto"/>
        <w:rPr>
          <w:rFonts w:ascii="Times New Roman" w:eastAsia="Times New Roman" w:hAnsi="Times New Roman" w:cs="Times New Roman"/>
          <w:sz w:val="24"/>
          <w:szCs w:val="24"/>
        </w:rPr>
      </w:pPr>
    </w:p>
    <w:p w14:paraId="5562DB95" w14:textId="77777777" w:rsidR="0078469D" w:rsidRPr="00114A9A" w:rsidRDefault="00353361" w:rsidP="00114A9A">
      <w:pPr>
        <w:pStyle w:val="Heading1"/>
        <w:keepNext w:val="0"/>
        <w:keepLines w:val="0"/>
        <w:spacing w:before="240" w:line="360" w:lineRule="auto"/>
        <w:rPr>
          <w:rFonts w:ascii="Times New Roman" w:eastAsia="Times New Roman" w:hAnsi="Times New Roman" w:cs="Times New Roman"/>
          <w:b/>
          <w:bCs/>
          <w:sz w:val="46"/>
          <w:szCs w:val="46"/>
        </w:rPr>
      </w:pPr>
      <w:bookmarkStart w:id="31" w:name="_Toc233756742"/>
      <w:r w:rsidRPr="00114A9A">
        <w:rPr>
          <w:rFonts w:ascii="Times New Roman" w:eastAsia="Times New Roman" w:hAnsi="Times New Roman" w:cs="Times New Roman"/>
          <w:b/>
          <w:bCs/>
          <w:sz w:val="46"/>
          <w:szCs w:val="46"/>
        </w:rPr>
        <w:t>5. Evidencias de la implementación</w:t>
      </w:r>
      <w:bookmarkEnd w:id="31"/>
    </w:p>
    <w:p w14:paraId="4C8EBE51" w14:textId="77777777" w:rsidR="0078469D" w:rsidRPr="00114A9A" w:rsidRDefault="00353361" w:rsidP="00114A9A">
      <w:pPr>
        <w:pStyle w:val="Heading2"/>
        <w:keepNext w:val="0"/>
        <w:keepLines w:val="0"/>
        <w:spacing w:before="200" w:after="80" w:line="360" w:lineRule="auto"/>
        <w:rPr>
          <w:rFonts w:ascii="Times New Roman" w:eastAsia="Times New Roman" w:hAnsi="Times New Roman" w:cs="Times New Roman"/>
          <w:b/>
          <w:bCs/>
          <w:sz w:val="34"/>
          <w:szCs w:val="34"/>
        </w:rPr>
      </w:pPr>
      <w:bookmarkStart w:id="32" w:name="_Toc233756743"/>
      <w:r w:rsidRPr="00114A9A">
        <w:rPr>
          <w:rFonts w:ascii="Times New Roman" w:eastAsia="Times New Roman" w:hAnsi="Times New Roman" w:cs="Times New Roman"/>
          <w:b/>
          <w:bCs/>
          <w:sz w:val="34"/>
          <w:szCs w:val="34"/>
        </w:rPr>
        <w:lastRenderedPageBreak/>
        <w:t>5.1 Patrones de consumo identificados</w:t>
      </w:r>
      <w:bookmarkEnd w:id="32"/>
    </w:p>
    <w:p w14:paraId="1B280571" w14:textId="77777777" w:rsidR="0078469D" w:rsidRPr="00114A9A" w:rsidRDefault="00353361" w:rsidP="00114A9A">
      <w:pPr>
        <w:spacing w:line="360" w:lineRule="auto"/>
        <w:jc w:val="center"/>
        <w:rPr>
          <w:rFonts w:ascii="Times New Roman" w:eastAsia="Times New Roman" w:hAnsi="Times New Roman" w:cs="Times New Roman"/>
          <w:b/>
          <w:bCs/>
          <w:sz w:val="34"/>
          <w:szCs w:val="34"/>
        </w:rPr>
      </w:pPr>
      <w:r w:rsidRPr="00114A9A">
        <w:rPr>
          <w:rFonts w:ascii="Times New Roman" w:eastAsia="Times New Roman" w:hAnsi="Times New Roman" w:cs="Times New Roman"/>
          <w:b/>
          <w:bCs/>
          <w:noProof/>
          <w:sz w:val="34"/>
          <w:szCs w:val="34"/>
        </w:rPr>
        <w:drawing>
          <wp:inline distT="114300" distB="114300" distL="114300" distR="114300" wp14:anchorId="60091F2B" wp14:editId="58FD9F51">
            <wp:extent cx="5397500" cy="2159000"/>
            <wp:effectExtent l="0" t="0" r="0" b="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397500" cy="2159000"/>
                    </a:xfrm>
                    <a:prstGeom prst="rect">
                      <a:avLst/>
                    </a:prstGeom>
                    <a:ln/>
                  </pic:spPr>
                </pic:pic>
              </a:graphicData>
            </a:graphic>
          </wp:inline>
        </w:drawing>
      </w:r>
    </w:p>
    <w:p w14:paraId="6965759F" w14:textId="77777777" w:rsidR="0078469D" w:rsidRPr="00114A9A" w:rsidRDefault="00353361" w:rsidP="00114A9A">
      <w:pPr>
        <w:spacing w:after="160" w:line="360" w:lineRule="auto"/>
        <w:jc w:val="center"/>
        <w:rPr>
          <w:rFonts w:ascii="Times New Roman" w:eastAsia="Times New Roman" w:hAnsi="Times New Roman" w:cs="Times New Roman"/>
          <w:i/>
          <w:iCs/>
          <w:sz w:val="20"/>
          <w:szCs w:val="20"/>
        </w:rPr>
      </w:pPr>
      <w:r w:rsidRPr="00114A9A">
        <w:rPr>
          <w:rFonts w:ascii="Times New Roman" w:eastAsia="Times New Roman" w:hAnsi="Times New Roman" w:cs="Times New Roman"/>
          <w:i/>
          <w:iCs/>
          <w:sz w:val="20"/>
          <w:szCs w:val="20"/>
        </w:rPr>
        <w:t>Figura 2. Tasa histórica de alto consumo por hora.</w:t>
      </w:r>
    </w:p>
    <w:p w14:paraId="745E5017" w14:textId="77777777" w:rsidR="0078469D" w:rsidRPr="00114A9A" w:rsidRDefault="00353361" w:rsidP="00114A9A">
      <w:pPr>
        <w:spacing w:line="360" w:lineRule="auto"/>
        <w:jc w:val="center"/>
        <w:rPr>
          <w:rFonts w:ascii="Times New Roman" w:eastAsia="Times New Roman" w:hAnsi="Times New Roman" w:cs="Times New Roman"/>
          <w:i/>
          <w:iCs/>
          <w:sz w:val="20"/>
          <w:szCs w:val="20"/>
        </w:rPr>
      </w:pPr>
      <w:r w:rsidRPr="00114A9A">
        <w:rPr>
          <w:rFonts w:ascii="Times New Roman" w:eastAsia="Times New Roman" w:hAnsi="Times New Roman" w:cs="Times New Roman"/>
          <w:i/>
          <w:iCs/>
          <w:noProof/>
          <w:sz w:val="20"/>
          <w:szCs w:val="20"/>
        </w:rPr>
        <w:drawing>
          <wp:inline distT="114300" distB="114300" distL="114300" distR="114300" wp14:anchorId="14D5D972" wp14:editId="6B0396EB">
            <wp:extent cx="5397500" cy="2159000"/>
            <wp:effectExtent l="0" t="0" r="0" b="0"/>
            <wp:docPr id="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5397500" cy="2159000"/>
                    </a:xfrm>
                    <a:prstGeom prst="rect">
                      <a:avLst/>
                    </a:prstGeom>
                    <a:ln/>
                  </pic:spPr>
                </pic:pic>
              </a:graphicData>
            </a:graphic>
          </wp:inline>
        </w:drawing>
      </w:r>
    </w:p>
    <w:p w14:paraId="613381CF" w14:textId="77777777" w:rsidR="0078469D" w:rsidRPr="00114A9A" w:rsidRDefault="00353361" w:rsidP="00114A9A">
      <w:pPr>
        <w:spacing w:after="160" w:line="360" w:lineRule="auto"/>
        <w:jc w:val="center"/>
        <w:rPr>
          <w:rFonts w:ascii="Times New Roman" w:eastAsia="Times New Roman" w:hAnsi="Times New Roman" w:cs="Times New Roman"/>
          <w:i/>
          <w:iCs/>
          <w:sz w:val="20"/>
          <w:szCs w:val="20"/>
        </w:rPr>
      </w:pPr>
      <w:r w:rsidRPr="00114A9A">
        <w:rPr>
          <w:rFonts w:ascii="Times New Roman" w:eastAsia="Times New Roman" w:hAnsi="Times New Roman" w:cs="Times New Roman"/>
          <w:i/>
          <w:iCs/>
          <w:sz w:val="20"/>
          <w:szCs w:val="20"/>
        </w:rPr>
        <w:t>Figura 3. Tasa histórica de alto consumo por mes.</w:t>
      </w:r>
    </w:p>
    <w:tbl>
      <w:tblPr>
        <w:tblStyle w:val="ad"/>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40"/>
        <w:gridCol w:w="6255"/>
      </w:tblGrid>
      <w:tr w:rsidR="0078469D" w:rsidRPr="00114A9A" w14:paraId="1756C842" w14:textId="77777777">
        <w:trPr>
          <w:trHeight w:val="420"/>
        </w:trPr>
        <w:tc>
          <w:tcPr>
            <w:tcW w:w="2640" w:type="dxa"/>
            <w:tcBorders>
              <w:top w:val="single" w:sz="5" w:space="0" w:color="7F7F7F"/>
              <w:left w:val="single" w:sz="5" w:space="0" w:color="7F7F7F"/>
              <w:bottom w:val="single" w:sz="5" w:space="0" w:color="7F7F7F"/>
              <w:right w:val="single" w:sz="5" w:space="0" w:color="7F7F7F"/>
            </w:tcBorders>
            <w:shd w:val="clear" w:color="auto" w:fill="FFFFFF"/>
            <w:tcMar>
              <w:top w:w="100" w:type="dxa"/>
              <w:left w:w="100" w:type="dxa"/>
              <w:bottom w:w="100" w:type="dxa"/>
              <w:right w:w="100" w:type="dxa"/>
            </w:tcMar>
          </w:tcPr>
          <w:p w14:paraId="1007BAFE"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Patrón</w:t>
            </w:r>
          </w:p>
        </w:tc>
        <w:tc>
          <w:tcPr>
            <w:tcW w:w="6255"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139D5F1E"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Resultado principal</w:t>
            </w:r>
          </w:p>
        </w:tc>
      </w:tr>
      <w:tr w:rsidR="0078469D" w:rsidRPr="00114A9A" w14:paraId="45D0B9A6" w14:textId="77777777">
        <w:trPr>
          <w:trHeight w:val="420"/>
        </w:trPr>
        <w:tc>
          <w:tcPr>
            <w:tcW w:w="264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774D54F4"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Horas pico</w:t>
            </w:r>
          </w:p>
        </w:tc>
        <w:tc>
          <w:tcPr>
            <w:tcW w:w="6255" w:type="dxa"/>
            <w:tcBorders>
              <w:top w:val="nil"/>
              <w:left w:val="nil"/>
              <w:bottom w:val="single" w:sz="5" w:space="0" w:color="7F7F7F"/>
              <w:right w:val="single" w:sz="5" w:space="0" w:color="7F7F7F"/>
            </w:tcBorders>
            <w:tcMar>
              <w:top w:w="100" w:type="dxa"/>
              <w:left w:w="100" w:type="dxa"/>
              <w:bottom w:w="100" w:type="dxa"/>
              <w:right w:w="100" w:type="dxa"/>
            </w:tcMar>
          </w:tcPr>
          <w:p w14:paraId="6CC111B2"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21:00 (56.24%), 20:00 (55.32%), 19:00 (49.08%).</w:t>
            </w:r>
          </w:p>
        </w:tc>
      </w:tr>
      <w:tr w:rsidR="0078469D" w:rsidRPr="00114A9A" w14:paraId="3B889FA3" w14:textId="77777777">
        <w:trPr>
          <w:trHeight w:val="420"/>
        </w:trPr>
        <w:tc>
          <w:tcPr>
            <w:tcW w:w="264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736EE301"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Días de mayor tasa global</w:t>
            </w:r>
          </w:p>
        </w:tc>
        <w:tc>
          <w:tcPr>
            <w:tcW w:w="6255" w:type="dxa"/>
            <w:tcBorders>
              <w:top w:val="nil"/>
              <w:left w:val="nil"/>
              <w:bottom w:val="single" w:sz="5" w:space="0" w:color="7F7F7F"/>
              <w:right w:val="single" w:sz="5" w:space="0" w:color="7F7F7F"/>
            </w:tcBorders>
            <w:tcMar>
              <w:top w:w="100" w:type="dxa"/>
              <w:left w:w="100" w:type="dxa"/>
              <w:bottom w:w="100" w:type="dxa"/>
              <w:right w:w="100" w:type="dxa"/>
            </w:tcMar>
          </w:tcPr>
          <w:p w14:paraId="00078511"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Sábado (31.54%) y domingo (30.17%).</w:t>
            </w:r>
          </w:p>
        </w:tc>
      </w:tr>
      <w:tr w:rsidR="0078469D" w:rsidRPr="00114A9A" w14:paraId="542957E0" w14:textId="77777777">
        <w:trPr>
          <w:trHeight w:val="420"/>
        </w:trPr>
        <w:tc>
          <w:tcPr>
            <w:tcW w:w="264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03610E7B"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Combinaciones día-hora</w:t>
            </w:r>
          </w:p>
        </w:tc>
        <w:tc>
          <w:tcPr>
            <w:tcW w:w="6255" w:type="dxa"/>
            <w:tcBorders>
              <w:top w:val="nil"/>
              <w:left w:val="nil"/>
              <w:bottom w:val="single" w:sz="5" w:space="0" w:color="7F7F7F"/>
              <w:right w:val="single" w:sz="5" w:space="0" w:color="7F7F7F"/>
            </w:tcBorders>
            <w:tcMar>
              <w:top w:w="100" w:type="dxa"/>
              <w:left w:w="100" w:type="dxa"/>
              <w:bottom w:w="100" w:type="dxa"/>
              <w:right w:w="100" w:type="dxa"/>
            </w:tcMar>
          </w:tcPr>
          <w:p w14:paraId="3D7532C4"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Domingo 21:00 (63.44%), miércoles 07:00 (62.99%), domingo 20:00 (62.22%).</w:t>
            </w:r>
          </w:p>
        </w:tc>
      </w:tr>
      <w:tr w:rsidR="0078469D" w:rsidRPr="00114A9A" w14:paraId="0B03149B" w14:textId="77777777">
        <w:trPr>
          <w:trHeight w:val="420"/>
        </w:trPr>
        <w:tc>
          <w:tcPr>
            <w:tcW w:w="264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511D21F0"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Fechas recurrentes</w:t>
            </w:r>
          </w:p>
        </w:tc>
        <w:tc>
          <w:tcPr>
            <w:tcW w:w="6255" w:type="dxa"/>
            <w:tcBorders>
              <w:top w:val="nil"/>
              <w:left w:val="nil"/>
              <w:bottom w:val="single" w:sz="5" w:space="0" w:color="7F7F7F"/>
              <w:right w:val="single" w:sz="5" w:space="0" w:color="7F7F7F"/>
            </w:tcBorders>
            <w:tcMar>
              <w:top w:w="100" w:type="dxa"/>
              <w:left w:w="100" w:type="dxa"/>
              <w:bottom w:w="100" w:type="dxa"/>
              <w:right w:w="100" w:type="dxa"/>
            </w:tcMar>
          </w:tcPr>
          <w:p w14:paraId="65ABCDCD"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January 28 (55.11%), </w:t>
            </w:r>
            <w:proofErr w:type="spellStart"/>
            <w:r w:rsidRPr="00114A9A">
              <w:rPr>
                <w:rFonts w:ascii="Times New Roman" w:eastAsia="Times New Roman" w:hAnsi="Times New Roman" w:cs="Times New Roman"/>
                <w:sz w:val="24"/>
                <w:szCs w:val="24"/>
              </w:rPr>
              <w:t>February</w:t>
            </w:r>
            <w:proofErr w:type="spellEnd"/>
            <w:r w:rsidRPr="00114A9A">
              <w:rPr>
                <w:rFonts w:ascii="Times New Roman" w:eastAsia="Times New Roman" w:hAnsi="Times New Roman" w:cs="Times New Roman"/>
                <w:sz w:val="24"/>
                <w:szCs w:val="24"/>
              </w:rPr>
              <w:t xml:space="preserve"> 03 (55.02%), December 31 (54.39%).</w:t>
            </w:r>
          </w:p>
        </w:tc>
      </w:tr>
    </w:tbl>
    <w:p w14:paraId="103A3DB4"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 </w:t>
      </w:r>
    </w:p>
    <w:p w14:paraId="255DC921" w14:textId="77777777" w:rsidR="0078469D" w:rsidRPr="00114A9A" w:rsidRDefault="00353361" w:rsidP="00114A9A">
      <w:pPr>
        <w:pStyle w:val="Heading2"/>
        <w:keepNext w:val="0"/>
        <w:keepLines w:val="0"/>
        <w:spacing w:before="200" w:after="80" w:line="360" w:lineRule="auto"/>
        <w:rPr>
          <w:rFonts w:ascii="Times New Roman" w:eastAsia="Times New Roman" w:hAnsi="Times New Roman" w:cs="Times New Roman"/>
          <w:b/>
          <w:bCs/>
          <w:sz w:val="34"/>
          <w:szCs w:val="34"/>
        </w:rPr>
      </w:pPr>
      <w:bookmarkStart w:id="33" w:name="_Toc233756744"/>
      <w:r w:rsidRPr="00114A9A">
        <w:rPr>
          <w:rFonts w:ascii="Times New Roman" w:hAnsi="Times New Roman" w:cs="Times New Roman"/>
        </w:rPr>
        <w:lastRenderedPageBreak/>
        <w:t>5.2 Métricas del modelo base sobre el conjunto temporal de prueba</w:t>
      </w:r>
      <w:bookmarkEnd w:id="33"/>
    </w:p>
    <w:p w14:paraId="19F9CD4F" w14:textId="77777777" w:rsidR="00C11FB3" w:rsidRPr="00114A9A" w:rsidRDefault="002E6062" w:rsidP="00114A9A">
      <w:pPr>
        <w:spacing w:after="120" w:line="360" w:lineRule="auto"/>
        <w:rPr>
          <w:rFonts w:ascii="Times New Roman" w:hAnsi="Times New Roman" w:cs="Times New Roman"/>
        </w:rPr>
      </w:pPr>
      <w:r w:rsidRPr="00114A9A">
        <w:rPr>
          <w:rFonts w:ascii="Times New Roman" w:hAnsi="Times New Roman" w:cs="Times New Roman"/>
        </w:rPr>
        <w:t xml:space="preserve">Aclaración metodológica: las métricas de </w:t>
      </w:r>
      <w:proofErr w:type="spellStart"/>
      <w:r w:rsidRPr="00114A9A">
        <w:rPr>
          <w:rFonts w:ascii="Times New Roman" w:hAnsi="Times New Roman" w:cs="Times New Roman"/>
        </w:rPr>
        <w:t>accuracy</w:t>
      </w:r>
      <w:proofErr w:type="spellEnd"/>
      <w:r w:rsidRPr="00114A9A">
        <w:rPr>
          <w:rFonts w:ascii="Times New Roman" w:hAnsi="Times New Roman" w:cs="Times New Roman"/>
        </w:rPr>
        <w:t xml:space="preserve">, </w:t>
      </w:r>
      <w:proofErr w:type="spellStart"/>
      <w:r w:rsidRPr="00114A9A">
        <w:rPr>
          <w:rFonts w:ascii="Times New Roman" w:hAnsi="Times New Roman" w:cs="Times New Roman"/>
        </w:rPr>
        <w:t>precision</w:t>
      </w:r>
      <w:proofErr w:type="spellEnd"/>
      <w:r w:rsidRPr="00114A9A">
        <w:rPr>
          <w:rFonts w:ascii="Times New Roman" w:hAnsi="Times New Roman" w:cs="Times New Roman"/>
        </w:rPr>
        <w:t xml:space="preserve">, </w:t>
      </w:r>
      <w:proofErr w:type="spellStart"/>
      <w:r w:rsidRPr="00114A9A">
        <w:rPr>
          <w:rFonts w:ascii="Times New Roman" w:hAnsi="Times New Roman" w:cs="Times New Roman"/>
        </w:rPr>
        <w:t>recall</w:t>
      </w:r>
      <w:proofErr w:type="spellEnd"/>
      <w:r w:rsidRPr="00114A9A">
        <w:rPr>
          <w:rFonts w:ascii="Times New Roman" w:hAnsi="Times New Roman" w:cs="Times New Roman"/>
        </w:rPr>
        <w:t xml:space="preserve">, </w:t>
      </w:r>
      <w:proofErr w:type="spellStart"/>
      <w:r w:rsidRPr="00114A9A">
        <w:rPr>
          <w:rFonts w:ascii="Times New Roman" w:hAnsi="Times New Roman" w:cs="Times New Roman"/>
        </w:rPr>
        <w:t>specificity</w:t>
      </w:r>
      <w:proofErr w:type="spellEnd"/>
      <w:r w:rsidRPr="00114A9A">
        <w:rPr>
          <w:rFonts w:ascii="Times New Roman" w:hAnsi="Times New Roman" w:cs="Times New Roman"/>
        </w:rPr>
        <w:t xml:space="preserve">, F1-score, </w:t>
      </w:r>
      <w:proofErr w:type="spellStart"/>
      <w:r w:rsidRPr="00114A9A">
        <w:rPr>
          <w:rFonts w:ascii="Times New Roman" w:hAnsi="Times New Roman" w:cs="Times New Roman"/>
        </w:rPr>
        <w:t>balanced</w:t>
      </w:r>
      <w:proofErr w:type="spellEnd"/>
      <w:r w:rsidRPr="00114A9A">
        <w:rPr>
          <w:rFonts w:ascii="Times New Roman" w:hAnsi="Times New Roman" w:cs="Times New Roman"/>
        </w:rPr>
        <w:t xml:space="preserve"> </w:t>
      </w:r>
      <w:proofErr w:type="spellStart"/>
      <w:r w:rsidRPr="00114A9A">
        <w:rPr>
          <w:rFonts w:ascii="Times New Roman" w:hAnsi="Times New Roman" w:cs="Times New Roman"/>
        </w:rPr>
        <w:t>accuracy</w:t>
      </w:r>
      <w:proofErr w:type="spellEnd"/>
      <w:r w:rsidRPr="00114A9A">
        <w:rPr>
          <w:rFonts w:ascii="Times New Roman" w:hAnsi="Times New Roman" w:cs="Times New Roman"/>
        </w:rPr>
        <w:t xml:space="preserve"> y </w:t>
      </w:r>
      <w:proofErr w:type="spellStart"/>
      <w:r w:rsidRPr="00114A9A">
        <w:rPr>
          <w:rFonts w:ascii="Times New Roman" w:hAnsi="Times New Roman" w:cs="Times New Roman"/>
        </w:rPr>
        <w:t>loss</w:t>
      </w:r>
      <w:proofErr w:type="spellEnd"/>
      <w:r w:rsidRPr="00114A9A">
        <w:rPr>
          <w:rFonts w:ascii="Times New Roman" w:hAnsi="Times New Roman" w:cs="Times New Roman"/>
        </w:rPr>
        <w:t xml:space="preserve"> de esta sección corresponden al modelo base </w:t>
      </w:r>
      <w:proofErr w:type="spellStart"/>
      <w:r w:rsidRPr="00114A9A">
        <w:rPr>
          <w:rFonts w:ascii="Times New Roman" w:hAnsi="Times New Roman" w:cs="Times New Roman"/>
        </w:rPr>
        <w:t>forecast_</w:t>
      </w:r>
      <w:proofErr w:type="gramStart"/>
      <w:r w:rsidRPr="00114A9A">
        <w:rPr>
          <w:rFonts w:ascii="Times New Roman" w:hAnsi="Times New Roman" w:cs="Times New Roman"/>
        </w:rPr>
        <w:t>model.json</w:t>
      </w:r>
      <w:proofErr w:type="spellEnd"/>
      <w:proofErr w:type="gramEnd"/>
      <w:r w:rsidRPr="00114A9A">
        <w:rPr>
          <w:rFonts w:ascii="Times New Roman" w:hAnsi="Times New Roman" w:cs="Times New Roman"/>
        </w:rPr>
        <w:t xml:space="preserve">, entrenado por el pipeline local/concurrente con 8 </w:t>
      </w:r>
      <w:proofErr w:type="spellStart"/>
      <w:r w:rsidRPr="00114A9A">
        <w:rPr>
          <w:rFonts w:ascii="Times New Roman" w:hAnsi="Times New Roman" w:cs="Times New Roman"/>
        </w:rPr>
        <w:t>workers</w:t>
      </w:r>
      <w:proofErr w:type="spellEnd"/>
      <w:r w:rsidRPr="00114A9A">
        <w:rPr>
          <w:rFonts w:ascii="Times New Roman" w:hAnsi="Times New Roman" w:cs="Times New Roman"/>
        </w:rPr>
        <w:t xml:space="preserve"> y evaluado con corte temporal 80/20 sobre forecast_test.csv. Estas métricas son las métricas de generalización reportadas para el conjunto de prueba.</w:t>
      </w:r>
    </w:p>
    <w:p w14:paraId="1F460CC5" w14:textId="77777777" w:rsidR="00C11FB3" w:rsidRPr="00114A9A" w:rsidRDefault="002E6062" w:rsidP="00114A9A">
      <w:pPr>
        <w:spacing w:after="120" w:line="360" w:lineRule="auto"/>
        <w:rPr>
          <w:rFonts w:ascii="Times New Roman" w:hAnsi="Times New Roman" w:cs="Times New Roman"/>
        </w:rPr>
      </w:pPr>
      <w:r w:rsidRPr="00114A9A">
        <w:rPr>
          <w:rFonts w:ascii="Times New Roman" w:hAnsi="Times New Roman" w:cs="Times New Roman"/>
        </w:rPr>
        <w:t xml:space="preserve">La corrida distribuida documentada en la sección 5.9 usa el </w:t>
      </w:r>
      <w:proofErr w:type="spellStart"/>
      <w:r w:rsidRPr="00114A9A">
        <w:rPr>
          <w:rFonts w:ascii="Times New Roman" w:hAnsi="Times New Roman" w:cs="Times New Roman"/>
        </w:rPr>
        <w:t>endpoint</w:t>
      </w:r>
      <w:proofErr w:type="spellEnd"/>
      <w:r w:rsidRPr="00114A9A">
        <w:rPr>
          <w:rFonts w:ascii="Times New Roman" w:hAnsi="Times New Roman" w:cs="Times New Roman"/>
        </w:rPr>
        <w:t xml:space="preserve"> POST /api/v1/trainings para demostrar entrenamiento en </w:t>
      </w:r>
      <w:proofErr w:type="spellStart"/>
      <w:proofErr w:type="gramStart"/>
      <w:r w:rsidRPr="00114A9A">
        <w:rPr>
          <w:rFonts w:ascii="Times New Roman" w:hAnsi="Times New Roman" w:cs="Times New Roman"/>
        </w:rPr>
        <w:t>cluster</w:t>
      </w:r>
      <w:proofErr w:type="spellEnd"/>
      <w:proofErr w:type="gramEnd"/>
      <w:r w:rsidRPr="00114A9A">
        <w:rPr>
          <w:rFonts w:ascii="Times New Roman" w:hAnsi="Times New Roman" w:cs="Times New Roman"/>
        </w:rPr>
        <w:t xml:space="preserve">, propagación de versión </w:t>
      </w:r>
      <w:proofErr w:type="spellStart"/>
      <w:r w:rsidRPr="00114A9A">
        <w:rPr>
          <w:rFonts w:ascii="Times New Roman" w:hAnsi="Times New Roman" w:cs="Times New Roman"/>
        </w:rPr>
        <w:t>distributed</w:t>
      </w:r>
      <w:proofErr w:type="spellEnd"/>
      <w:r w:rsidRPr="00114A9A">
        <w:rPr>
          <w:rFonts w:ascii="Times New Roman" w:hAnsi="Times New Roman" w:cs="Times New Roman"/>
        </w:rPr>
        <w:t xml:space="preserve">-* y persistencia de métricas por época. En esa corrida se registra </w:t>
      </w:r>
      <w:proofErr w:type="spellStart"/>
      <w:r w:rsidRPr="00114A9A">
        <w:rPr>
          <w:rFonts w:ascii="Times New Roman" w:hAnsi="Times New Roman" w:cs="Times New Roman"/>
        </w:rPr>
        <w:t>loss</w:t>
      </w:r>
      <w:proofErr w:type="spellEnd"/>
      <w:r w:rsidRPr="00114A9A">
        <w:rPr>
          <w:rFonts w:ascii="Times New Roman" w:hAnsi="Times New Roman" w:cs="Times New Roman"/>
        </w:rPr>
        <w:t xml:space="preserve"> de entrenamiento agregado por época y, adicionalmente, se evalúa la versión </w:t>
      </w:r>
      <w:proofErr w:type="spellStart"/>
      <w:r w:rsidRPr="00114A9A">
        <w:rPr>
          <w:rFonts w:ascii="Times New Roman" w:hAnsi="Times New Roman" w:cs="Times New Roman"/>
        </w:rPr>
        <w:t>distributed</w:t>
      </w:r>
      <w:proofErr w:type="spellEnd"/>
      <w:r w:rsidRPr="00114A9A">
        <w:rPr>
          <w:rFonts w:ascii="Times New Roman" w:hAnsi="Times New Roman" w:cs="Times New Roman"/>
        </w:rPr>
        <w:t>-* activa sobre forecast_test.csv. Por lo tanto, no se mezclan ambas evidencias: 5.2 mide el desempeño del modelo base; 5.9 reporta la prueba operativa del entrenamiento distribuido y la evaluación posterior del modelo distribuido resultante.</w:t>
      </w:r>
    </w:p>
    <w:tbl>
      <w:tblPr>
        <w:tblStyle w:val="ae"/>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90"/>
        <w:gridCol w:w="3090"/>
        <w:gridCol w:w="3015"/>
      </w:tblGrid>
      <w:tr w:rsidR="0078469D" w:rsidRPr="00114A9A" w14:paraId="584FB0AB" w14:textId="77777777">
        <w:trPr>
          <w:trHeight w:val="420"/>
        </w:trPr>
        <w:tc>
          <w:tcPr>
            <w:tcW w:w="2790" w:type="dxa"/>
            <w:tcBorders>
              <w:top w:val="single" w:sz="5" w:space="0" w:color="7F7F7F"/>
              <w:left w:val="single" w:sz="5" w:space="0" w:color="7F7F7F"/>
              <w:bottom w:val="single" w:sz="5" w:space="0" w:color="7F7F7F"/>
              <w:right w:val="single" w:sz="5" w:space="0" w:color="7F7F7F"/>
            </w:tcBorders>
            <w:shd w:val="clear" w:color="auto" w:fill="FFFFFF"/>
            <w:tcMar>
              <w:top w:w="100" w:type="dxa"/>
              <w:left w:w="100" w:type="dxa"/>
              <w:bottom w:w="100" w:type="dxa"/>
              <w:right w:w="100" w:type="dxa"/>
            </w:tcMar>
          </w:tcPr>
          <w:p w14:paraId="5D649677"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Métrica</w:t>
            </w:r>
          </w:p>
        </w:tc>
        <w:tc>
          <w:tcPr>
            <w:tcW w:w="3090"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76ED3635"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Entrenamiento</w:t>
            </w:r>
          </w:p>
        </w:tc>
        <w:tc>
          <w:tcPr>
            <w:tcW w:w="3015"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05458D70"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Prueba</w:t>
            </w:r>
          </w:p>
        </w:tc>
      </w:tr>
      <w:tr w:rsidR="0078469D" w:rsidRPr="00114A9A" w14:paraId="67D8A1D8" w14:textId="77777777">
        <w:trPr>
          <w:trHeight w:val="420"/>
        </w:trPr>
        <w:tc>
          <w:tcPr>
            <w:tcW w:w="279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043965B1"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Accuracy</w:t>
            </w:r>
            <w:proofErr w:type="spellEnd"/>
          </w:p>
        </w:tc>
        <w:tc>
          <w:tcPr>
            <w:tcW w:w="3090" w:type="dxa"/>
            <w:tcBorders>
              <w:top w:val="nil"/>
              <w:left w:val="nil"/>
              <w:bottom w:val="single" w:sz="5" w:space="0" w:color="7F7F7F"/>
              <w:right w:val="single" w:sz="5" w:space="0" w:color="7F7F7F"/>
            </w:tcBorders>
            <w:tcMar>
              <w:top w:w="100" w:type="dxa"/>
              <w:left w:w="100" w:type="dxa"/>
              <w:bottom w:w="100" w:type="dxa"/>
              <w:right w:w="100" w:type="dxa"/>
            </w:tcMar>
          </w:tcPr>
          <w:p w14:paraId="28FEFB6A"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81.15%</w:t>
            </w:r>
          </w:p>
        </w:tc>
        <w:tc>
          <w:tcPr>
            <w:tcW w:w="3015" w:type="dxa"/>
            <w:tcBorders>
              <w:top w:val="nil"/>
              <w:left w:val="nil"/>
              <w:bottom w:val="single" w:sz="5" w:space="0" w:color="7F7F7F"/>
              <w:right w:val="single" w:sz="5" w:space="0" w:color="7F7F7F"/>
            </w:tcBorders>
            <w:tcMar>
              <w:top w:w="100" w:type="dxa"/>
              <w:left w:w="100" w:type="dxa"/>
              <w:bottom w:w="100" w:type="dxa"/>
              <w:right w:w="100" w:type="dxa"/>
            </w:tcMar>
          </w:tcPr>
          <w:p w14:paraId="58FFC941"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79.29%</w:t>
            </w:r>
          </w:p>
        </w:tc>
      </w:tr>
      <w:tr w:rsidR="0078469D" w:rsidRPr="00114A9A" w14:paraId="14DE27D8" w14:textId="77777777">
        <w:trPr>
          <w:trHeight w:val="420"/>
        </w:trPr>
        <w:tc>
          <w:tcPr>
            <w:tcW w:w="279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7CC5D67F"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Precision</w:t>
            </w:r>
            <w:proofErr w:type="spellEnd"/>
          </w:p>
        </w:tc>
        <w:tc>
          <w:tcPr>
            <w:tcW w:w="3090" w:type="dxa"/>
            <w:tcBorders>
              <w:top w:val="nil"/>
              <w:left w:val="nil"/>
              <w:bottom w:val="single" w:sz="5" w:space="0" w:color="7F7F7F"/>
              <w:right w:val="single" w:sz="5" w:space="0" w:color="7F7F7F"/>
            </w:tcBorders>
            <w:tcMar>
              <w:top w:w="100" w:type="dxa"/>
              <w:left w:w="100" w:type="dxa"/>
              <w:bottom w:w="100" w:type="dxa"/>
              <w:right w:w="100" w:type="dxa"/>
            </w:tcMar>
          </w:tcPr>
          <w:p w14:paraId="4CC2D014"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63.02%</w:t>
            </w:r>
          </w:p>
        </w:tc>
        <w:tc>
          <w:tcPr>
            <w:tcW w:w="3015" w:type="dxa"/>
            <w:tcBorders>
              <w:top w:val="nil"/>
              <w:left w:val="nil"/>
              <w:bottom w:val="single" w:sz="5" w:space="0" w:color="7F7F7F"/>
              <w:right w:val="single" w:sz="5" w:space="0" w:color="7F7F7F"/>
            </w:tcBorders>
            <w:tcMar>
              <w:top w:w="100" w:type="dxa"/>
              <w:left w:w="100" w:type="dxa"/>
              <w:bottom w:w="100" w:type="dxa"/>
              <w:right w:w="100" w:type="dxa"/>
            </w:tcMar>
          </w:tcPr>
          <w:p w14:paraId="68B5788A"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57.09%</w:t>
            </w:r>
          </w:p>
        </w:tc>
      </w:tr>
      <w:tr w:rsidR="0078469D" w:rsidRPr="00114A9A" w14:paraId="1421EDBB" w14:textId="77777777">
        <w:trPr>
          <w:trHeight w:val="420"/>
        </w:trPr>
        <w:tc>
          <w:tcPr>
            <w:tcW w:w="279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29AB378D"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Recall</w:t>
            </w:r>
            <w:proofErr w:type="spellEnd"/>
          </w:p>
        </w:tc>
        <w:tc>
          <w:tcPr>
            <w:tcW w:w="3090" w:type="dxa"/>
            <w:tcBorders>
              <w:top w:val="nil"/>
              <w:left w:val="nil"/>
              <w:bottom w:val="single" w:sz="5" w:space="0" w:color="7F7F7F"/>
              <w:right w:val="single" w:sz="5" w:space="0" w:color="7F7F7F"/>
            </w:tcBorders>
            <w:tcMar>
              <w:top w:w="100" w:type="dxa"/>
              <w:left w:w="100" w:type="dxa"/>
              <w:bottom w:w="100" w:type="dxa"/>
              <w:right w:w="100" w:type="dxa"/>
            </w:tcMar>
          </w:tcPr>
          <w:p w14:paraId="287EEAE6"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88.86%</w:t>
            </w:r>
          </w:p>
        </w:tc>
        <w:tc>
          <w:tcPr>
            <w:tcW w:w="3015" w:type="dxa"/>
            <w:tcBorders>
              <w:top w:val="nil"/>
              <w:left w:val="nil"/>
              <w:bottom w:val="single" w:sz="5" w:space="0" w:color="7F7F7F"/>
              <w:right w:val="single" w:sz="5" w:space="0" w:color="7F7F7F"/>
            </w:tcBorders>
            <w:tcMar>
              <w:top w:w="100" w:type="dxa"/>
              <w:left w:w="100" w:type="dxa"/>
              <w:bottom w:w="100" w:type="dxa"/>
              <w:right w:w="100" w:type="dxa"/>
            </w:tcMar>
          </w:tcPr>
          <w:p w14:paraId="280648C1"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87.90%</w:t>
            </w:r>
          </w:p>
        </w:tc>
      </w:tr>
      <w:tr w:rsidR="0078469D" w:rsidRPr="00114A9A" w14:paraId="3B67F889" w14:textId="77777777">
        <w:trPr>
          <w:trHeight w:val="420"/>
        </w:trPr>
        <w:tc>
          <w:tcPr>
            <w:tcW w:w="279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74A9DBB3"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Specificity</w:t>
            </w:r>
            <w:proofErr w:type="spellEnd"/>
          </w:p>
        </w:tc>
        <w:tc>
          <w:tcPr>
            <w:tcW w:w="3090" w:type="dxa"/>
            <w:tcBorders>
              <w:top w:val="nil"/>
              <w:left w:val="nil"/>
              <w:bottom w:val="single" w:sz="5" w:space="0" w:color="7F7F7F"/>
              <w:right w:val="single" w:sz="5" w:space="0" w:color="7F7F7F"/>
            </w:tcBorders>
            <w:tcMar>
              <w:top w:w="100" w:type="dxa"/>
              <w:left w:w="100" w:type="dxa"/>
              <w:bottom w:w="100" w:type="dxa"/>
              <w:right w:w="100" w:type="dxa"/>
            </w:tcMar>
          </w:tcPr>
          <w:p w14:paraId="335E47C8"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77.88%</w:t>
            </w:r>
          </w:p>
        </w:tc>
        <w:tc>
          <w:tcPr>
            <w:tcW w:w="3015" w:type="dxa"/>
            <w:tcBorders>
              <w:top w:val="nil"/>
              <w:left w:val="nil"/>
              <w:bottom w:val="single" w:sz="5" w:space="0" w:color="7F7F7F"/>
              <w:right w:val="single" w:sz="5" w:space="0" w:color="7F7F7F"/>
            </w:tcBorders>
            <w:tcMar>
              <w:top w:w="100" w:type="dxa"/>
              <w:left w:w="100" w:type="dxa"/>
              <w:bottom w:w="100" w:type="dxa"/>
              <w:right w:w="100" w:type="dxa"/>
            </w:tcMar>
          </w:tcPr>
          <w:p w14:paraId="42F490E8"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76.20%</w:t>
            </w:r>
          </w:p>
        </w:tc>
      </w:tr>
      <w:tr w:rsidR="0078469D" w:rsidRPr="00114A9A" w14:paraId="45B11F4C" w14:textId="77777777">
        <w:trPr>
          <w:trHeight w:val="420"/>
        </w:trPr>
        <w:tc>
          <w:tcPr>
            <w:tcW w:w="279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1EB67AF6"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F1-score</w:t>
            </w:r>
          </w:p>
        </w:tc>
        <w:tc>
          <w:tcPr>
            <w:tcW w:w="3090" w:type="dxa"/>
            <w:tcBorders>
              <w:top w:val="nil"/>
              <w:left w:val="nil"/>
              <w:bottom w:val="single" w:sz="5" w:space="0" w:color="7F7F7F"/>
              <w:right w:val="single" w:sz="5" w:space="0" w:color="7F7F7F"/>
            </w:tcBorders>
            <w:tcMar>
              <w:top w:w="100" w:type="dxa"/>
              <w:left w:w="100" w:type="dxa"/>
              <w:bottom w:w="100" w:type="dxa"/>
              <w:right w:w="100" w:type="dxa"/>
            </w:tcMar>
          </w:tcPr>
          <w:p w14:paraId="5997E504"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73.74%</w:t>
            </w:r>
          </w:p>
        </w:tc>
        <w:tc>
          <w:tcPr>
            <w:tcW w:w="3015" w:type="dxa"/>
            <w:tcBorders>
              <w:top w:val="nil"/>
              <w:left w:val="nil"/>
              <w:bottom w:val="single" w:sz="5" w:space="0" w:color="7F7F7F"/>
              <w:right w:val="single" w:sz="5" w:space="0" w:color="7F7F7F"/>
            </w:tcBorders>
            <w:tcMar>
              <w:top w:w="100" w:type="dxa"/>
              <w:left w:w="100" w:type="dxa"/>
              <w:bottom w:w="100" w:type="dxa"/>
              <w:right w:w="100" w:type="dxa"/>
            </w:tcMar>
          </w:tcPr>
          <w:p w14:paraId="3339A664"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69.22%</w:t>
            </w:r>
          </w:p>
        </w:tc>
      </w:tr>
      <w:tr w:rsidR="0078469D" w:rsidRPr="00114A9A" w14:paraId="3F8973D2" w14:textId="77777777">
        <w:trPr>
          <w:trHeight w:val="420"/>
        </w:trPr>
        <w:tc>
          <w:tcPr>
            <w:tcW w:w="279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370A7FB3"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Balanced</w:t>
            </w:r>
            <w:proofErr w:type="spellEnd"/>
            <w:r w:rsidRPr="00114A9A">
              <w:rPr>
                <w:rFonts w:ascii="Times New Roman" w:eastAsia="Times New Roman" w:hAnsi="Times New Roman" w:cs="Times New Roman"/>
                <w:sz w:val="24"/>
                <w:szCs w:val="24"/>
              </w:rPr>
              <w:t xml:space="preserve"> </w:t>
            </w:r>
            <w:proofErr w:type="spellStart"/>
            <w:r w:rsidRPr="00114A9A">
              <w:rPr>
                <w:rFonts w:ascii="Times New Roman" w:eastAsia="Times New Roman" w:hAnsi="Times New Roman" w:cs="Times New Roman"/>
                <w:sz w:val="24"/>
                <w:szCs w:val="24"/>
              </w:rPr>
              <w:t>accuracy</w:t>
            </w:r>
            <w:proofErr w:type="spellEnd"/>
          </w:p>
        </w:tc>
        <w:tc>
          <w:tcPr>
            <w:tcW w:w="3090" w:type="dxa"/>
            <w:tcBorders>
              <w:top w:val="nil"/>
              <w:left w:val="nil"/>
              <w:bottom w:val="single" w:sz="5" w:space="0" w:color="7F7F7F"/>
              <w:right w:val="single" w:sz="5" w:space="0" w:color="7F7F7F"/>
            </w:tcBorders>
            <w:tcMar>
              <w:top w:w="100" w:type="dxa"/>
              <w:left w:w="100" w:type="dxa"/>
              <w:bottom w:w="100" w:type="dxa"/>
              <w:right w:w="100" w:type="dxa"/>
            </w:tcMar>
          </w:tcPr>
          <w:p w14:paraId="28D1CEBF"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83.37%</w:t>
            </w:r>
          </w:p>
        </w:tc>
        <w:tc>
          <w:tcPr>
            <w:tcW w:w="3015" w:type="dxa"/>
            <w:tcBorders>
              <w:top w:val="nil"/>
              <w:left w:val="nil"/>
              <w:bottom w:val="single" w:sz="5" w:space="0" w:color="7F7F7F"/>
              <w:right w:val="single" w:sz="5" w:space="0" w:color="7F7F7F"/>
            </w:tcBorders>
            <w:tcMar>
              <w:top w:w="100" w:type="dxa"/>
              <w:left w:w="100" w:type="dxa"/>
              <w:bottom w:w="100" w:type="dxa"/>
              <w:right w:w="100" w:type="dxa"/>
            </w:tcMar>
          </w:tcPr>
          <w:p w14:paraId="13F52B43"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82.05%</w:t>
            </w:r>
          </w:p>
        </w:tc>
      </w:tr>
      <w:tr w:rsidR="0078469D" w:rsidRPr="00114A9A" w14:paraId="5153729C" w14:textId="77777777">
        <w:trPr>
          <w:trHeight w:val="420"/>
        </w:trPr>
        <w:tc>
          <w:tcPr>
            <w:tcW w:w="279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172D07E6"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Loss</w:t>
            </w:r>
          </w:p>
        </w:tc>
        <w:tc>
          <w:tcPr>
            <w:tcW w:w="3090" w:type="dxa"/>
            <w:tcBorders>
              <w:top w:val="nil"/>
              <w:left w:val="nil"/>
              <w:bottom w:val="single" w:sz="5" w:space="0" w:color="7F7F7F"/>
              <w:right w:val="single" w:sz="5" w:space="0" w:color="7F7F7F"/>
            </w:tcBorders>
            <w:tcMar>
              <w:top w:w="100" w:type="dxa"/>
              <w:left w:w="100" w:type="dxa"/>
              <w:bottom w:w="100" w:type="dxa"/>
              <w:right w:w="100" w:type="dxa"/>
            </w:tcMar>
          </w:tcPr>
          <w:p w14:paraId="3594B668"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0.4271</w:t>
            </w:r>
          </w:p>
        </w:tc>
        <w:tc>
          <w:tcPr>
            <w:tcW w:w="3015" w:type="dxa"/>
            <w:tcBorders>
              <w:top w:val="nil"/>
              <w:left w:val="nil"/>
              <w:bottom w:val="single" w:sz="5" w:space="0" w:color="7F7F7F"/>
              <w:right w:val="single" w:sz="5" w:space="0" w:color="7F7F7F"/>
            </w:tcBorders>
            <w:tcMar>
              <w:top w:w="100" w:type="dxa"/>
              <w:left w:w="100" w:type="dxa"/>
              <w:bottom w:w="100" w:type="dxa"/>
              <w:right w:w="100" w:type="dxa"/>
            </w:tcMar>
          </w:tcPr>
          <w:p w14:paraId="252681EF"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0.4379</w:t>
            </w:r>
          </w:p>
        </w:tc>
      </w:tr>
    </w:tbl>
    <w:p w14:paraId="09609AC6"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 </w:t>
      </w:r>
    </w:p>
    <w:p w14:paraId="5A1E5813" w14:textId="77777777" w:rsidR="0078469D" w:rsidRPr="00114A9A" w:rsidRDefault="00353361" w:rsidP="00114A9A">
      <w:pPr>
        <w:spacing w:line="360" w:lineRule="auto"/>
        <w:jc w:val="center"/>
        <w:rPr>
          <w:rFonts w:ascii="Times New Roman" w:eastAsia="Times New Roman" w:hAnsi="Times New Roman" w:cs="Times New Roman"/>
          <w:sz w:val="24"/>
          <w:szCs w:val="24"/>
        </w:rPr>
      </w:pPr>
      <w:r w:rsidRPr="00114A9A">
        <w:rPr>
          <w:rFonts w:ascii="Times New Roman" w:eastAsia="Times New Roman" w:hAnsi="Times New Roman" w:cs="Times New Roman"/>
          <w:noProof/>
          <w:sz w:val="24"/>
          <w:szCs w:val="24"/>
        </w:rPr>
        <w:lastRenderedPageBreak/>
        <w:drawing>
          <wp:inline distT="114300" distB="114300" distL="114300" distR="114300" wp14:anchorId="03C1B188" wp14:editId="38C46122">
            <wp:extent cx="4140200" cy="30353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4140200" cy="3035300"/>
                    </a:xfrm>
                    <a:prstGeom prst="rect">
                      <a:avLst/>
                    </a:prstGeom>
                    <a:ln/>
                  </pic:spPr>
                </pic:pic>
              </a:graphicData>
            </a:graphic>
          </wp:inline>
        </w:drawing>
      </w:r>
    </w:p>
    <w:p w14:paraId="5925A8F1" w14:textId="77777777" w:rsidR="0078469D" w:rsidRPr="00114A9A" w:rsidRDefault="00353361" w:rsidP="00114A9A">
      <w:pPr>
        <w:spacing w:after="160" w:line="360" w:lineRule="auto"/>
        <w:jc w:val="center"/>
        <w:rPr>
          <w:rFonts w:ascii="Times New Roman" w:eastAsia="Times New Roman" w:hAnsi="Times New Roman" w:cs="Times New Roman"/>
          <w:i/>
          <w:iCs/>
          <w:sz w:val="20"/>
          <w:szCs w:val="20"/>
        </w:rPr>
      </w:pPr>
      <w:r w:rsidRPr="00114A9A">
        <w:rPr>
          <w:rFonts w:ascii="Times New Roman" w:eastAsia="Times New Roman" w:hAnsi="Times New Roman" w:cs="Times New Roman"/>
          <w:i/>
          <w:iCs/>
          <w:sz w:val="20"/>
          <w:szCs w:val="20"/>
        </w:rPr>
        <w:t>Figura 4. Matriz de confusión sobre el conjunto temporal de prueba.</w:t>
      </w:r>
    </w:p>
    <w:p w14:paraId="14CF0FCD"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El </w:t>
      </w:r>
      <w:proofErr w:type="spellStart"/>
      <w:r w:rsidRPr="00114A9A">
        <w:rPr>
          <w:rFonts w:ascii="Times New Roman" w:eastAsia="Times New Roman" w:hAnsi="Times New Roman" w:cs="Times New Roman"/>
          <w:sz w:val="24"/>
          <w:szCs w:val="24"/>
        </w:rPr>
        <w:t>recall</w:t>
      </w:r>
      <w:proofErr w:type="spellEnd"/>
      <w:r w:rsidRPr="00114A9A">
        <w:rPr>
          <w:rFonts w:ascii="Times New Roman" w:eastAsia="Times New Roman" w:hAnsi="Times New Roman" w:cs="Times New Roman"/>
          <w:sz w:val="24"/>
          <w:szCs w:val="24"/>
        </w:rPr>
        <w:t xml:space="preserve"> de 87.90% es especialmente relevante para una aplicación preventiva: el sistema prioriza detectar la mayor cantidad posible de periodos futuros de riesgo. La precisión de 57.09% implica que algunas alertas pueden ser conservadoras, pero este compromiso es razonable cuando el objetivo es evitar desperdicio eléctrico y no omitir riesgos importantes.</w:t>
      </w:r>
    </w:p>
    <w:p w14:paraId="669DF4AD" w14:textId="77777777" w:rsidR="0078469D" w:rsidRPr="00114A9A" w:rsidRDefault="00353361" w:rsidP="00114A9A">
      <w:pPr>
        <w:pStyle w:val="Heading2"/>
        <w:keepNext w:val="0"/>
        <w:keepLines w:val="0"/>
        <w:spacing w:before="200" w:after="80" w:line="360" w:lineRule="auto"/>
        <w:rPr>
          <w:rFonts w:ascii="Times New Roman" w:eastAsia="Times New Roman" w:hAnsi="Times New Roman" w:cs="Times New Roman"/>
          <w:b/>
          <w:bCs/>
          <w:sz w:val="34"/>
          <w:szCs w:val="34"/>
        </w:rPr>
      </w:pPr>
      <w:bookmarkStart w:id="34" w:name="_Toc233756745"/>
      <w:r w:rsidRPr="00114A9A">
        <w:rPr>
          <w:rFonts w:ascii="Times New Roman" w:eastAsia="Times New Roman" w:hAnsi="Times New Roman" w:cs="Times New Roman"/>
          <w:b/>
          <w:bCs/>
          <w:sz w:val="34"/>
          <w:szCs w:val="34"/>
        </w:rPr>
        <w:t>5.3 Curvas de aprendizaje</w:t>
      </w:r>
      <w:bookmarkEnd w:id="34"/>
    </w:p>
    <w:p w14:paraId="54C07C72" w14:textId="77777777" w:rsidR="0078469D" w:rsidRPr="00114A9A" w:rsidRDefault="00353361" w:rsidP="00114A9A">
      <w:pPr>
        <w:spacing w:line="360" w:lineRule="auto"/>
        <w:jc w:val="center"/>
        <w:rPr>
          <w:rFonts w:ascii="Times New Roman" w:eastAsia="Times New Roman" w:hAnsi="Times New Roman" w:cs="Times New Roman"/>
          <w:b/>
          <w:bCs/>
          <w:sz w:val="34"/>
          <w:szCs w:val="34"/>
        </w:rPr>
      </w:pPr>
      <w:r w:rsidRPr="00114A9A">
        <w:rPr>
          <w:rFonts w:ascii="Times New Roman" w:eastAsia="Times New Roman" w:hAnsi="Times New Roman" w:cs="Times New Roman"/>
          <w:b/>
          <w:bCs/>
          <w:noProof/>
          <w:sz w:val="34"/>
          <w:szCs w:val="34"/>
        </w:rPr>
        <w:drawing>
          <wp:inline distT="114300" distB="114300" distL="114300" distR="114300" wp14:anchorId="60CF2E11" wp14:editId="07271E6B">
            <wp:extent cx="5397500" cy="2463800"/>
            <wp:effectExtent l="0" t="0" r="0" b="0"/>
            <wp:docPr id="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1"/>
                    <a:srcRect/>
                    <a:stretch>
                      <a:fillRect/>
                    </a:stretch>
                  </pic:blipFill>
                  <pic:spPr>
                    <a:xfrm>
                      <a:off x="0" y="0"/>
                      <a:ext cx="5397500" cy="2463800"/>
                    </a:xfrm>
                    <a:prstGeom prst="rect">
                      <a:avLst/>
                    </a:prstGeom>
                    <a:ln/>
                  </pic:spPr>
                </pic:pic>
              </a:graphicData>
            </a:graphic>
          </wp:inline>
        </w:drawing>
      </w:r>
    </w:p>
    <w:p w14:paraId="7772F4F5" w14:textId="77777777" w:rsidR="0078469D" w:rsidRPr="00114A9A" w:rsidRDefault="00353361" w:rsidP="00114A9A">
      <w:pPr>
        <w:spacing w:after="160" w:line="360" w:lineRule="auto"/>
        <w:jc w:val="center"/>
        <w:rPr>
          <w:rFonts w:ascii="Times New Roman" w:eastAsia="Times New Roman" w:hAnsi="Times New Roman" w:cs="Times New Roman"/>
          <w:i/>
          <w:iCs/>
          <w:sz w:val="20"/>
          <w:szCs w:val="20"/>
        </w:rPr>
      </w:pPr>
      <w:r w:rsidRPr="00114A9A">
        <w:rPr>
          <w:rFonts w:ascii="Times New Roman" w:hAnsi="Times New Roman" w:cs="Times New Roman"/>
        </w:rPr>
        <w:t xml:space="preserve">Figura 5. Evolución de </w:t>
      </w:r>
      <w:proofErr w:type="spellStart"/>
      <w:r w:rsidRPr="00114A9A">
        <w:rPr>
          <w:rFonts w:ascii="Times New Roman" w:hAnsi="Times New Roman" w:cs="Times New Roman"/>
        </w:rPr>
        <w:t>loss</w:t>
      </w:r>
      <w:proofErr w:type="spellEnd"/>
      <w:r w:rsidRPr="00114A9A">
        <w:rPr>
          <w:rFonts w:ascii="Times New Roman" w:hAnsi="Times New Roman" w:cs="Times New Roman"/>
        </w:rPr>
        <w:t xml:space="preserve"> y </w:t>
      </w:r>
      <w:proofErr w:type="spellStart"/>
      <w:r w:rsidRPr="00114A9A">
        <w:rPr>
          <w:rFonts w:ascii="Times New Roman" w:hAnsi="Times New Roman" w:cs="Times New Roman"/>
        </w:rPr>
        <w:t>accuracy</w:t>
      </w:r>
      <w:proofErr w:type="spellEnd"/>
      <w:r w:rsidRPr="00114A9A">
        <w:rPr>
          <w:rFonts w:ascii="Times New Roman" w:hAnsi="Times New Roman" w:cs="Times New Roman"/>
        </w:rPr>
        <w:t xml:space="preserve"> durante 80 épocas del modelo base local/concurrente.</w:t>
      </w:r>
    </w:p>
    <w:tbl>
      <w:tblPr>
        <w:tblStyle w:val="af"/>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70"/>
        <w:gridCol w:w="1845"/>
        <w:gridCol w:w="1845"/>
        <w:gridCol w:w="1860"/>
        <w:gridCol w:w="1860"/>
      </w:tblGrid>
      <w:tr w:rsidR="0078469D" w:rsidRPr="00114A9A" w14:paraId="416A035B" w14:textId="77777777">
        <w:trPr>
          <w:trHeight w:val="390"/>
        </w:trPr>
        <w:tc>
          <w:tcPr>
            <w:tcW w:w="1470" w:type="dxa"/>
            <w:tcBorders>
              <w:top w:val="single" w:sz="5" w:space="0" w:color="7F7F7F"/>
              <w:left w:val="single" w:sz="5" w:space="0" w:color="7F7F7F"/>
              <w:bottom w:val="single" w:sz="5" w:space="0" w:color="7F7F7F"/>
              <w:right w:val="single" w:sz="5" w:space="0" w:color="7F7F7F"/>
            </w:tcBorders>
            <w:shd w:val="clear" w:color="auto" w:fill="FFFFFF"/>
            <w:tcMar>
              <w:top w:w="100" w:type="dxa"/>
              <w:left w:w="100" w:type="dxa"/>
              <w:bottom w:w="100" w:type="dxa"/>
              <w:right w:w="100" w:type="dxa"/>
            </w:tcMar>
          </w:tcPr>
          <w:p w14:paraId="102C4927"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Época</w:t>
            </w:r>
          </w:p>
        </w:tc>
        <w:tc>
          <w:tcPr>
            <w:tcW w:w="1845"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0DFF113F"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 xml:space="preserve">Train </w:t>
            </w:r>
            <w:proofErr w:type="spellStart"/>
            <w:r w:rsidRPr="00114A9A">
              <w:rPr>
                <w:rFonts w:ascii="Times New Roman" w:eastAsia="Times New Roman" w:hAnsi="Times New Roman" w:cs="Times New Roman"/>
                <w:b/>
                <w:bCs/>
                <w:sz w:val="24"/>
                <w:szCs w:val="24"/>
              </w:rPr>
              <w:t>loss</w:t>
            </w:r>
            <w:proofErr w:type="spellEnd"/>
          </w:p>
        </w:tc>
        <w:tc>
          <w:tcPr>
            <w:tcW w:w="1845"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0D455A95"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 xml:space="preserve">Test </w:t>
            </w:r>
            <w:proofErr w:type="spellStart"/>
            <w:r w:rsidRPr="00114A9A">
              <w:rPr>
                <w:rFonts w:ascii="Times New Roman" w:eastAsia="Times New Roman" w:hAnsi="Times New Roman" w:cs="Times New Roman"/>
                <w:b/>
                <w:bCs/>
                <w:sz w:val="24"/>
                <w:szCs w:val="24"/>
              </w:rPr>
              <w:t>loss</w:t>
            </w:r>
            <w:proofErr w:type="spellEnd"/>
          </w:p>
        </w:tc>
        <w:tc>
          <w:tcPr>
            <w:tcW w:w="1860"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38B0BE8D"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 xml:space="preserve">Train </w:t>
            </w:r>
            <w:proofErr w:type="spellStart"/>
            <w:r w:rsidRPr="00114A9A">
              <w:rPr>
                <w:rFonts w:ascii="Times New Roman" w:eastAsia="Times New Roman" w:hAnsi="Times New Roman" w:cs="Times New Roman"/>
                <w:b/>
                <w:bCs/>
                <w:sz w:val="24"/>
                <w:szCs w:val="24"/>
              </w:rPr>
              <w:t>acc</w:t>
            </w:r>
            <w:proofErr w:type="spellEnd"/>
            <w:r w:rsidRPr="00114A9A">
              <w:rPr>
                <w:rFonts w:ascii="Times New Roman" w:eastAsia="Times New Roman" w:hAnsi="Times New Roman" w:cs="Times New Roman"/>
                <w:b/>
                <w:bCs/>
                <w:sz w:val="24"/>
                <w:szCs w:val="24"/>
              </w:rPr>
              <w:t>.</w:t>
            </w:r>
          </w:p>
        </w:tc>
        <w:tc>
          <w:tcPr>
            <w:tcW w:w="1860"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6F8AF871"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 xml:space="preserve">Test </w:t>
            </w:r>
            <w:proofErr w:type="spellStart"/>
            <w:r w:rsidRPr="00114A9A">
              <w:rPr>
                <w:rFonts w:ascii="Times New Roman" w:eastAsia="Times New Roman" w:hAnsi="Times New Roman" w:cs="Times New Roman"/>
                <w:b/>
                <w:bCs/>
                <w:sz w:val="24"/>
                <w:szCs w:val="24"/>
              </w:rPr>
              <w:t>acc</w:t>
            </w:r>
            <w:proofErr w:type="spellEnd"/>
            <w:r w:rsidRPr="00114A9A">
              <w:rPr>
                <w:rFonts w:ascii="Times New Roman" w:eastAsia="Times New Roman" w:hAnsi="Times New Roman" w:cs="Times New Roman"/>
                <w:b/>
                <w:bCs/>
                <w:sz w:val="24"/>
                <w:szCs w:val="24"/>
              </w:rPr>
              <w:t>.</w:t>
            </w:r>
          </w:p>
        </w:tc>
      </w:tr>
      <w:tr w:rsidR="0078469D" w:rsidRPr="00114A9A" w14:paraId="0E06C88C" w14:textId="77777777">
        <w:trPr>
          <w:trHeight w:val="390"/>
        </w:trPr>
        <w:tc>
          <w:tcPr>
            <w:tcW w:w="147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1B0FA116"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1</w:t>
            </w:r>
          </w:p>
        </w:tc>
        <w:tc>
          <w:tcPr>
            <w:tcW w:w="1845" w:type="dxa"/>
            <w:tcBorders>
              <w:top w:val="nil"/>
              <w:left w:val="nil"/>
              <w:bottom w:val="single" w:sz="5" w:space="0" w:color="7F7F7F"/>
              <w:right w:val="single" w:sz="5" w:space="0" w:color="7F7F7F"/>
            </w:tcBorders>
            <w:tcMar>
              <w:top w:w="100" w:type="dxa"/>
              <w:left w:w="100" w:type="dxa"/>
              <w:bottom w:w="100" w:type="dxa"/>
              <w:right w:w="100" w:type="dxa"/>
            </w:tcMar>
          </w:tcPr>
          <w:p w14:paraId="41A39977"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0.6681</w:t>
            </w:r>
          </w:p>
        </w:tc>
        <w:tc>
          <w:tcPr>
            <w:tcW w:w="1845" w:type="dxa"/>
            <w:tcBorders>
              <w:top w:val="nil"/>
              <w:left w:val="nil"/>
              <w:bottom w:val="single" w:sz="5" w:space="0" w:color="7F7F7F"/>
              <w:right w:val="single" w:sz="5" w:space="0" w:color="7F7F7F"/>
            </w:tcBorders>
            <w:tcMar>
              <w:top w:w="100" w:type="dxa"/>
              <w:left w:w="100" w:type="dxa"/>
              <w:bottom w:w="100" w:type="dxa"/>
              <w:right w:w="100" w:type="dxa"/>
            </w:tcMar>
          </w:tcPr>
          <w:p w14:paraId="3C434738"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0.6638</w:t>
            </w:r>
          </w:p>
        </w:tc>
        <w:tc>
          <w:tcPr>
            <w:tcW w:w="1860" w:type="dxa"/>
            <w:tcBorders>
              <w:top w:val="nil"/>
              <w:left w:val="nil"/>
              <w:bottom w:val="single" w:sz="5" w:space="0" w:color="7F7F7F"/>
              <w:right w:val="single" w:sz="5" w:space="0" w:color="7F7F7F"/>
            </w:tcBorders>
            <w:tcMar>
              <w:top w:w="100" w:type="dxa"/>
              <w:left w:w="100" w:type="dxa"/>
              <w:bottom w:w="100" w:type="dxa"/>
              <w:right w:w="100" w:type="dxa"/>
            </w:tcMar>
          </w:tcPr>
          <w:p w14:paraId="7C0FF2C7"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29.79%</w:t>
            </w:r>
          </w:p>
        </w:tc>
        <w:tc>
          <w:tcPr>
            <w:tcW w:w="1860" w:type="dxa"/>
            <w:tcBorders>
              <w:top w:val="nil"/>
              <w:left w:val="nil"/>
              <w:bottom w:val="single" w:sz="5" w:space="0" w:color="7F7F7F"/>
              <w:right w:val="single" w:sz="5" w:space="0" w:color="7F7F7F"/>
            </w:tcBorders>
            <w:tcMar>
              <w:top w:w="100" w:type="dxa"/>
              <w:left w:w="100" w:type="dxa"/>
              <w:bottom w:w="100" w:type="dxa"/>
              <w:right w:w="100" w:type="dxa"/>
            </w:tcMar>
          </w:tcPr>
          <w:p w14:paraId="0AE1A86B"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26.49%</w:t>
            </w:r>
          </w:p>
        </w:tc>
      </w:tr>
      <w:tr w:rsidR="0078469D" w:rsidRPr="00114A9A" w14:paraId="64CB8D96" w14:textId="77777777">
        <w:trPr>
          <w:trHeight w:val="390"/>
        </w:trPr>
        <w:tc>
          <w:tcPr>
            <w:tcW w:w="147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354854C3"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lastRenderedPageBreak/>
              <w:t>2</w:t>
            </w:r>
          </w:p>
        </w:tc>
        <w:tc>
          <w:tcPr>
            <w:tcW w:w="1845" w:type="dxa"/>
            <w:tcBorders>
              <w:top w:val="nil"/>
              <w:left w:val="nil"/>
              <w:bottom w:val="single" w:sz="5" w:space="0" w:color="7F7F7F"/>
              <w:right w:val="single" w:sz="5" w:space="0" w:color="7F7F7F"/>
            </w:tcBorders>
            <w:tcMar>
              <w:top w:w="100" w:type="dxa"/>
              <w:left w:w="100" w:type="dxa"/>
              <w:bottom w:w="100" w:type="dxa"/>
              <w:right w:w="100" w:type="dxa"/>
            </w:tcMar>
          </w:tcPr>
          <w:p w14:paraId="32E895A2"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0.6500</w:t>
            </w:r>
          </w:p>
        </w:tc>
        <w:tc>
          <w:tcPr>
            <w:tcW w:w="1845" w:type="dxa"/>
            <w:tcBorders>
              <w:top w:val="nil"/>
              <w:left w:val="nil"/>
              <w:bottom w:val="single" w:sz="5" w:space="0" w:color="7F7F7F"/>
              <w:right w:val="single" w:sz="5" w:space="0" w:color="7F7F7F"/>
            </w:tcBorders>
            <w:tcMar>
              <w:top w:w="100" w:type="dxa"/>
              <w:left w:w="100" w:type="dxa"/>
              <w:bottom w:w="100" w:type="dxa"/>
              <w:right w:w="100" w:type="dxa"/>
            </w:tcMar>
          </w:tcPr>
          <w:p w14:paraId="1FC124B2"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0.6426</w:t>
            </w:r>
          </w:p>
        </w:tc>
        <w:tc>
          <w:tcPr>
            <w:tcW w:w="1860" w:type="dxa"/>
            <w:tcBorders>
              <w:top w:val="nil"/>
              <w:left w:val="nil"/>
              <w:bottom w:val="single" w:sz="5" w:space="0" w:color="7F7F7F"/>
              <w:right w:val="single" w:sz="5" w:space="0" w:color="7F7F7F"/>
            </w:tcBorders>
            <w:tcMar>
              <w:top w:w="100" w:type="dxa"/>
              <w:left w:w="100" w:type="dxa"/>
              <w:bottom w:w="100" w:type="dxa"/>
              <w:right w:w="100" w:type="dxa"/>
            </w:tcMar>
          </w:tcPr>
          <w:p w14:paraId="4FA98705"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29.79%</w:t>
            </w:r>
          </w:p>
        </w:tc>
        <w:tc>
          <w:tcPr>
            <w:tcW w:w="1860" w:type="dxa"/>
            <w:tcBorders>
              <w:top w:val="nil"/>
              <w:left w:val="nil"/>
              <w:bottom w:val="single" w:sz="5" w:space="0" w:color="7F7F7F"/>
              <w:right w:val="single" w:sz="5" w:space="0" w:color="7F7F7F"/>
            </w:tcBorders>
            <w:tcMar>
              <w:top w:w="100" w:type="dxa"/>
              <w:left w:w="100" w:type="dxa"/>
              <w:bottom w:w="100" w:type="dxa"/>
              <w:right w:w="100" w:type="dxa"/>
            </w:tcMar>
          </w:tcPr>
          <w:p w14:paraId="35ADBA29"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26.49%</w:t>
            </w:r>
          </w:p>
        </w:tc>
      </w:tr>
      <w:tr w:rsidR="0078469D" w:rsidRPr="00114A9A" w14:paraId="3CDDB452" w14:textId="77777777">
        <w:trPr>
          <w:trHeight w:val="390"/>
        </w:trPr>
        <w:tc>
          <w:tcPr>
            <w:tcW w:w="147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70039366"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5</w:t>
            </w:r>
          </w:p>
        </w:tc>
        <w:tc>
          <w:tcPr>
            <w:tcW w:w="1845" w:type="dxa"/>
            <w:tcBorders>
              <w:top w:val="nil"/>
              <w:left w:val="nil"/>
              <w:bottom w:val="single" w:sz="5" w:space="0" w:color="7F7F7F"/>
              <w:right w:val="single" w:sz="5" w:space="0" w:color="7F7F7F"/>
            </w:tcBorders>
            <w:tcMar>
              <w:top w:w="100" w:type="dxa"/>
              <w:left w:w="100" w:type="dxa"/>
              <w:bottom w:w="100" w:type="dxa"/>
              <w:right w:w="100" w:type="dxa"/>
            </w:tcMar>
          </w:tcPr>
          <w:p w14:paraId="543A9D13"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0.6175</w:t>
            </w:r>
          </w:p>
        </w:tc>
        <w:tc>
          <w:tcPr>
            <w:tcW w:w="1845" w:type="dxa"/>
            <w:tcBorders>
              <w:top w:val="nil"/>
              <w:left w:val="nil"/>
              <w:bottom w:val="single" w:sz="5" w:space="0" w:color="7F7F7F"/>
              <w:right w:val="single" w:sz="5" w:space="0" w:color="7F7F7F"/>
            </w:tcBorders>
            <w:tcMar>
              <w:top w:w="100" w:type="dxa"/>
              <w:left w:w="100" w:type="dxa"/>
              <w:bottom w:w="100" w:type="dxa"/>
              <w:right w:w="100" w:type="dxa"/>
            </w:tcMar>
          </w:tcPr>
          <w:p w14:paraId="67A8C6D4"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0.6048</w:t>
            </w:r>
          </w:p>
        </w:tc>
        <w:tc>
          <w:tcPr>
            <w:tcW w:w="1860" w:type="dxa"/>
            <w:tcBorders>
              <w:top w:val="nil"/>
              <w:left w:val="nil"/>
              <w:bottom w:val="single" w:sz="5" w:space="0" w:color="7F7F7F"/>
              <w:right w:val="single" w:sz="5" w:space="0" w:color="7F7F7F"/>
            </w:tcBorders>
            <w:tcMar>
              <w:top w:w="100" w:type="dxa"/>
              <w:left w:w="100" w:type="dxa"/>
              <w:bottom w:w="100" w:type="dxa"/>
              <w:right w:w="100" w:type="dxa"/>
            </w:tcMar>
          </w:tcPr>
          <w:p w14:paraId="50E0A68E"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29.79%</w:t>
            </w:r>
          </w:p>
        </w:tc>
        <w:tc>
          <w:tcPr>
            <w:tcW w:w="1860" w:type="dxa"/>
            <w:tcBorders>
              <w:top w:val="nil"/>
              <w:left w:val="nil"/>
              <w:bottom w:val="single" w:sz="5" w:space="0" w:color="7F7F7F"/>
              <w:right w:val="single" w:sz="5" w:space="0" w:color="7F7F7F"/>
            </w:tcBorders>
            <w:tcMar>
              <w:top w:w="100" w:type="dxa"/>
              <w:left w:w="100" w:type="dxa"/>
              <w:bottom w:w="100" w:type="dxa"/>
              <w:right w:w="100" w:type="dxa"/>
            </w:tcMar>
          </w:tcPr>
          <w:p w14:paraId="556272DF"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26.49%</w:t>
            </w:r>
          </w:p>
        </w:tc>
      </w:tr>
      <w:tr w:rsidR="0078469D" w:rsidRPr="00114A9A" w14:paraId="52005092" w14:textId="77777777">
        <w:trPr>
          <w:trHeight w:val="390"/>
        </w:trPr>
        <w:tc>
          <w:tcPr>
            <w:tcW w:w="147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205B896E"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10</w:t>
            </w:r>
          </w:p>
        </w:tc>
        <w:tc>
          <w:tcPr>
            <w:tcW w:w="1845" w:type="dxa"/>
            <w:tcBorders>
              <w:top w:val="nil"/>
              <w:left w:val="nil"/>
              <w:bottom w:val="single" w:sz="5" w:space="0" w:color="7F7F7F"/>
              <w:right w:val="single" w:sz="5" w:space="0" w:color="7F7F7F"/>
            </w:tcBorders>
            <w:tcMar>
              <w:top w:w="100" w:type="dxa"/>
              <w:left w:w="100" w:type="dxa"/>
              <w:bottom w:w="100" w:type="dxa"/>
              <w:right w:w="100" w:type="dxa"/>
            </w:tcMar>
          </w:tcPr>
          <w:p w14:paraId="72B3FA0E"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0.5880</w:t>
            </w:r>
          </w:p>
        </w:tc>
        <w:tc>
          <w:tcPr>
            <w:tcW w:w="1845" w:type="dxa"/>
            <w:tcBorders>
              <w:top w:val="nil"/>
              <w:left w:val="nil"/>
              <w:bottom w:val="single" w:sz="5" w:space="0" w:color="7F7F7F"/>
              <w:right w:val="single" w:sz="5" w:space="0" w:color="7F7F7F"/>
            </w:tcBorders>
            <w:tcMar>
              <w:top w:w="100" w:type="dxa"/>
              <w:left w:w="100" w:type="dxa"/>
              <w:bottom w:w="100" w:type="dxa"/>
              <w:right w:w="100" w:type="dxa"/>
            </w:tcMar>
          </w:tcPr>
          <w:p w14:paraId="7D8CD4A8"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0.5739</w:t>
            </w:r>
          </w:p>
        </w:tc>
        <w:tc>
          <w:tcPr>
            <w:tcW w:w="1860" w:type="dxa"/>
            <w:tcBorders>
              <w:top w:val="nil"/>
              <w:left w:val="nil"/>
              <w:bottom w:val="single" w:sz="5" w:space="0" w:color="7F7F7F"/>
              <w:right w:val="single" w:sz="5" w:space="0" w:color="7F7F7F"/>
            </w:tcBorders>
            <w:tcMar>
              <w:top w:w="100" w:type="dxa"/>
              <w:left w:w="100" w:type="dxa"/>
              <w:bottom w:w="100" w:type="dxa"/>
              <w:right w:w="100" w:type="dxa"/>
            </w:tcMar>
          </w:tcPr>
          <w:p w14:paraId="1EC72EB0"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29.79%</w:t>
            </w:r>
          </w:p>
        </w:tc>
        <w:tc>
          <w:tcPr>
            <w:tcW w:w="1860" w:type="dxa"/>
            <w:tcBorders>
              <w:top w:val="nil"/>
              <w:left w:val="nil"/>
              <w:bottom w:val="single" w:sz="5" w:space="0" w:color="7F7F7F"/>
              <w:right w:val="single" w:sz="5" w:space="0" w:color="7F7F7F"/>
            </w:tcBorders>
            <w:tcMar>
              <w:top w:w="100" w:type="dxa"/>
              <w:left w:w="100" w:type="dxa"/>
              <w:bottom w:w="100" w:type="dxa"/>
              <w:right w:w="100" w:type="dxa"/>
            </w:tcMar>
          </w:tcPr>
          <w:p w14:paraId="5A56E0F0"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26.49%</w:t>
            </w:r>
          </w:p>
        </w:tc>
      </w:tr>
      <w:tr w:rsidR="0078469D" w:rsidRPr="00114A9A" w14:paraId="404F8D41" w14:textId="77777777">
        <w:trPr>
          <w:trHeight w:val="390"/>
        </w:trPr>
        <w:tc>
          <w:tcPr>
            <w:tcW w:w="147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711FD4C4"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20</w:t>
            </w:r>
          </w:p>
        </w:tc>
        <w:tc>
          <w:tcPr>
            <w:tcW w:w="1845" w:type="dxa"/>
            <w:tcBorders>
              <w:top w:val="nil"/>
              <w:left w:val="nil"/>
              <w:bottom w:val="single" w:sz="5" w:space="0" w:color="7F7F7F"/>
              <w:right w:val="single" w:sz="5" w:space="0" w:color="7F7F7F"/>
            </w:tcBorders>
            <w:tcMar>
              <w:top w:w="100" w:type="dxa"/>
              <w:left w:w="100" w:type="dxa"/>
              <w:bottom w:w="100" w:type="dxa"/>
              <w:right w:w="100" w:type="dxa"/>
            </w:tcMar>
          </w:tcPr>
          <w:p w14:paraId="6D325A56"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0.5474</w:t>
            </w:r>
          </w:p>
        </w:tc>
        <w:tc>
          <w:tcPr>
            <w:tcW w:w="1845" w:type="dxa"/>
            <w:tcBorders>
              <w:top w:val="nil"/>
              <w:left w:val="nil"/>
              <w:bottom w:val="single" w:sz="5" w:space="0" w:color="7F7F7F"/>
              <w:right w:val="single" w:sz="5" w:space="0" w:color="7F7F7F"/>
            </w:tcBorders>
            <w:tcMar>
              <w:top w:w="100" w:type="dxa"/>
              <w:left w:w="100" w:type="dxa"/>
              <w:bottom w:w="100" w:type="dxa"/>
              <w:right w:w="100" w:type="dxa"/>
            </w:tcMar>
          </w:tcPr>
          <w:p w14:paraId="3FC08E40"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0.5383</w:t>
            </w:r>
          </w:p>
        </w:tc>
        <w:tc>
          <w:tcPr>
            <w:tcW w:w="1860" w:type="dxa"/>
            <w:tcBorders>
              <w:top w:val="nil"/>
              <w:left w:val="nil"/>
              <w:bottom w:val="single" w:sz="5" w:space="0" w:color="7F7F7F"/>
              <w:right w:val="single" w:sz="5" w:space="0" w:color="7F7F7F"/>
            </w:tcBorders>
            <w:tcMar>
              <w:top w:w="100" w:type="dxa"/>
              <w:left w:w="100" w:type="dxa"/>
              <w:bottom w:w="100" w:type="dxa"/>
              <w:right w:w="100" w:type="dxa"/>
            </w:tcMar>
          </w:tcPr>
          <w:p w14:paraId="591E1493"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59.90%</w:t>
            </w:r>
          </w:p>
        </w:tc>
        <w:tc>
          <w:tcPr>
            <w:tcW w:w="1860" w:type="dxa"/>
            <w:tcBorders>
              <w:top w:val="nil"/>
              <w:left w:val="nil"/>
              <w:bottom w:val="single" w:sz="5" w:space="0" w:color="7F7F7F"/>
              <w:right w:val="single" w:sz="5" w:space="0" w:color="7F7F7F"/>
            </w:tcBorders>
            <w:tcMar>
              <w:top w:w="100" w:type="dxa"/>
              <w:left w:w="100" w:type="dxa"/>
              <w:bottom w:w="100" w:type="dxa"/>
              <w:right w:w="100" w:type="dxa"/>
            </w:tcMar>
          </w:tcPr>
          <w:p w14:paraId="720837BF"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55.80%</w:t>
            </w:r>
          </w:p>
        </w:tc>
      </w:tr>
      <w:tr w:rsidR="0078469D" w:rsidRPr="00114A9A" w14:paraId="799F7867" w14:textId="77777777">
        <w:trPr>
          <w:trHeight w:val="390"/>
        </w:trPr>
        <w:tc>
          <w:tcPr>
            <w:tcW w:w="147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46EABB9F"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40</w:t>
            </w:r>
          </w:p>
        </w:tc>
        <w:tc>
          <w:tcPr>
            <w:tcW w:w="1845" w:type="dxa"/>
            <w:tcBorders>
              <w:top w:val="nil"/>
              <w:left w:val="nil"/>
              <w:bottom w:val="single" w:sz="5" w:space="0" w:color="7F7F7F"/>
              <w:right w:val="single" w:sz="5" w:space="0" w:color="7F7F7F"/>
            </w:tcBorders>
            <w:tcMar>
              <w:top w:w="100" w:type="dxa"/>
              <w:left w:w="100" w:type="dxa"/>
              <w:bottom w:w="100" w:type="dxa"/>
              <w:right w:w="100" w:type="dxa"/>
            </w:tcMar>
          </w:tcPr>
          <w:p w14:paraId="362CA7C4"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0.4906</w:t>
            </w:r>
          </w:p>
        </w:tc>
        <w:tc>
          <w:tcPr>
            <w:tcW w:w="1845" w:type="dxa"/>
            <w:tcBorders>
              <w:top w:val="nil"/>
              <w:left w:val="nil"/>
              <w:bottom w:val="single" w:sz="5" w:space="0" w:color="7F7F7F"/>
              <w:right w:val="single" w:sz="5" w:space="0" w:color="7F7F7F"/>
            </w:tcBorders>
            <w:tcMar>
              <w:top w:w="100" w:type="dxa"/>
              <w:left w:w="100" w:type="dxa"/>
              <w:bottom w:w="100" w:type="dxa"/>
              <w:right w:w="100" w:type="dxa"/>
            </w:tcMar>
          </w:tcPr>
          <w:p w14:paraId="6A2CDE58"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0.4914</w:t>
            </w:r>
          </w:p>
        </w:tc>
        <w:tc>
          <w:tcPr>
            <w:tcW w:w="1860" w:type="dxa"/>
            <w:tcBorders>
              <w:top w:val="nil"/>
              <w:left w:val="nil"/>
              <w:bottom w:val="single" w:sz="5" w:space="0" w:color="7F7F7F"/>
              <w:right w:val="single" w:sz="5" w:space="0" w:color="7F7F7F"/>
            </w:tcBorders>
            <w:tcMar>
              <w:top w:w="100" w:type="dxa"/>
              <w:left w:w="100" w:type="dxa"/>
              <w:bottom w:w="100" w:type="dxa"/>
              <w:right w:w="100" w:type="dxa"/>
            </w:tcMar>
          </w:tcPr>
          <w:p w14:paraId="565AD57F"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78.05%</w:t>
            </w:r>
          </w:p>
        </w:tc>
        <w:tc>
          <w:tcPr>
            <w:tcW w:w="1860" w:type="dxa"/>
            <w:tcBorders>
              <w:top w:val="nil"/>
              <w:left w:val="nil"/>
              <w:bottom w:val="single" w:sz="5" w:space="0" w:color="7F7F7F"/>
              <w:right w:val="single" w:sz="5" w:space="0" w:color="7F7F7F"/>
            </w:tcBorders>
            <w:tcMar>
              <w:top w:w="100" w:type="dxa"/>
              <w:left w:w="100" w:type="dxa"/>
              <w:bottom w:w="100" w:type="dxa"/>
              <w:right w:w="100" w:type="dxa"/>
            </w:tcMar>
          </w:tcPr>
          <w:p w14:paraId="75BD48D1"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75.51%</w:t>
            </w:r>
          </w:p>
        </w:tc>
      </w:tr>
      <w:tr w:rsidR="0078469D" w:rsidRPr="00114A9A" w14:paraId="481C1361" w14:textId="77777777">
        <w:trPr>
          <w:trHeight w:val="390"/>
        </w:trPr>
        <w:tc>
          <w:tcPr>
            <w:tcW w:w="147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75DAF8A2"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60</w:t>
            </w:r>
          </w:p>
        </w:tc>
        <w:tc>
          <w:tcPr>
            <w:tcW w:w="1845" w:type="dxa"/>
            <w:tcBorders>
              <w:top w:val="nil"/>
              <w:left w:val="nil"/>
              <w:bottom w:val="single" w:sz="5" w:space="0" w:color="7F7F7F"/>
              <w:right w:val="single" w:sz="5" w:space="0" w:color="7F7F7F"/>
            </w:tcBorders>
            <w:tcMar>
              <w:top w:w="100" w:type="dxa"/>
              <w:left w:w="100" w:type="dxa"/>
              <w:bottom w:w="100" w:type="dxa"/>
              <w:right w:w="100" w:type="dxa"/>
            </w:tcMar>
          </w:tcPr>
          <w:p w14:paraId="6C814A5F"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0.4532</w:t>
            </w:r>
          </w:p>
        </w:tc>
        <w:tc>
          <w:tcPr>
            <w:tcW w:w="1845" w:type="dxa"/>
            <w:tcBorders>
              <w:top w:val="nil"/>
              <w:left w:val="nil"/>
              <w:bottom w:val="single" w:sz="5" w:space="0" w:color="7F7F7F"/>
              <w:right w:val="single" w:sz="5" w:space="0" w:color="7F7F7F"/>
            </w:tcBorders>
            <w:tcMar>
              <w:top w:w="100" w:type="dxa"/>
              <w:left w:w="100" w:type="dxa"/>
              <w:bottom w:w="100" w:type="dxa"/>
              <w:right w:w="100" w:type="dxa"/>
            </w:tcMar>
          </w:tcPr>
          <w:p w14:paraId="370F1187"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0.4601</w:t>
            </w:r>
          </w:p>
        </w:tc>
        <w:tc>
          <w:tcPr>
            <w:tcW w:w="1860" w:type="dxa"/>
            <w:tcBorders>
              <w:top w:val="nil"/>
              <w:left w:val="nil"/>
              <w:bottom w:val="single" w:sz="5" w:space="0" w:color="7F7F7F"/>
              <w:right w:val="single" w:sz="5" w:space="0" w:color="7F7F7F"/>
            </w:tcBorders>
            <w:tcMar>
              <w:top w:w="100" w:type="dxa"/>
              <w:left w:w="100" w:type="dxa"/>
              <w:bottom w:w="100" w:type="dxa"/>
              <w:right w:w="100" w:type="dxa"/>
            </w:tcMar>
          </w:tcPr>
          <w:p w14:paraId="58203AFD"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80.23%</w:t>
            </w:r>
          </w:p>
        </w:tc>
        <w:tc>
          <w:tcPr>
            <w:tcW w:w="1860" w:type="dxa"/>
            <w:tcBorders>
              <w:top w:val="nil"/>
              <w:left w:val="nil"/>
              <w:bottom w:val="single" w:sz="5" w:space="0" w:color="7F7F7F"/>
              <w:right w:val="single" w:sz="5" w:space="0" w:color="7F7F7F"/>
            </w:tcBorders>
            <w:tcMar>
              <w:top w:w="100" w:type="dxa"/>
              <w:left w:w="100" w:type="dxa"/>
              <w:bottom w:w="100" w:type="dxa"/>
              <w:right w:w="100" w:type="dxa"/>
            </w:tcMar>
          </w:tcPr>
          <w:p w14:paraId="6783D8AB"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78.25%</w:t>
            </w:r>
          </w:p>
        </w:tc>
      </w:tr>
      <w:tr w:rsidR="0078469D" w:rsidRPr="00114A9A" w14:paraId="19669E5D" w14:textId="77777777">
        <w:trPr>
          <w:trHeight w:val="390"/>
        </w:trPr>
        <w:tc>
          <w:tcPr>
            <w:tcW w:w="147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7820425B"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80</w:t>
            </w:r>
          </w:p>
        </w:tc>
        <w:tc>
          <w:tcPr>
            <w:tcW w:w="1845" w:type="dxa"/>
            <w:tcBorders>
              <w:top w:val="nil"/>
              <w:left w:val="nil"/>
              <w:bottom w:val="single" w:sz="5" w:space="0" w:color="7F7F7F"/>
              <w:right w:val="single" w:sz="5" w:space="0" w:color="7F7F7F"/>
            </w:tcBorders>
            <w:tcMar>
              <w:top w:w="100" w:type="dxa"/>
              <w:left w:w="100" w:type="dxa"/>
              <w:bottom w:w="100" w:type="dxa"/>
              <w:right w:w="100" w:type="dxa"/>
            </w:tcMar>
          </w:tcPr>
          <w:p w14:paraId="089EA043"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0.4271</w:t>
            </w:r>
          </w:p>
        </w:tc>
        <w:tc>
          <w:tcPr>
            <w:tcW w:w="1845" w:type="dxa"/>
            <w:tcBorders>
              <w:top w:val="nil"/>
              <w:left w:val="nil"/>
              <w:bottom w:val="single" w:sz="5" w:space="0" w:color="7F7F7F"/>
              <w:right w:val="single" w:sz="5" w:space="0" w:color="7F7F7F"/>
            </w:tcBorders>
            <w:tcMar>
              <w:top w:w="100" w:type="dxa"/>
              <w:left w:w="100" w:type="dxa"/>
              <w:bottom w:w="100" w:type="dxa"/>
              <w:right w:w="100" w:type="dxa"/>
            </w:tcMar>
          </w:tcPr>
          <w:p w14:paraId="4876DFEA"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0.4379</w:t>
            </w:r>
          </w:p>
        </w:tc>
        <w:tc>
          <w:tcPr>
            <w:tcW w:w="1860" w:type="dxa"/>
            <w:tcBorders>
              <w:top w:val="nil"/>
              <w:left w:val="nil"/>
              <w:bottom w:val="single" w:sz="5" w:space="0" w:color="7F7F7F"/>
              <w:right w:val="single" w:sz="5" w:space="0" w:color="7F7F7F"/>
            </w:tcBorders>
            <w:tcMar>
              <w:top w:w="100" w:type="dxa"/>
              <w:left w:w="100" w:type="dxa"/>
              <w:bottom w:w="100" w:type="dxa"/>
              <w:right w:w="100" w:type="dxa"/>
            </w:tcMar>
          </w:tcPr>
          <w:p w14:paraId="1378E8FB"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81.15%</w:t>
            </w:r>
          </w:p>
        </w:tc>
        <w:tc>
          <w:tcPr>
            <w:tcW w:w="1860" w:type="dxa"/>
            <w:tcBorders>
              <w:top w:val="nil"/>
              <w:left w:val="nil"/>
              <w:bottom w:val="single" w:sz="5" w:space="0" w:color="7F7F7F"/>
              <w:right w:val="single" w:sz="5" w:space="0" w:color="7F7F7F"/>
            </w:tcBorders>
            <w:tcMar>
              <w:top w:w="100" w:type="dxa"/>
              <w:left w:w="100" w:type="dxa"/>
              <w:bottom w:w="100" w:type="dxa"/>
              <w:right w:w="100" w:type="dxa"/>
            </w:tcMar>
          </w:tcPr>
          <w:p w14:paraId="208E97EA"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79.29%</w:t>
            </w:r>
          </w:p>
        </w:tc>
      </w:tr>
    </w:tbl>
    <w:p w14:paraId="10D60BA9"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 </w:t>
      </w:r>
    </w:p>
    <w:p w14:paraId="7E8A1CDF"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La pérdida disminuye de manera consistente tanto en entrenamiento como en prueba. La curva de prueba se mantiene cercana a la de entrenamiento, por lo que no se observa una divergencia marcada asociada a sobreajuste en estas 80 épocas.</w:t>
      </w:r>
    </w:p>
    <w:p w14:paraId="138285FC" w14:textId="77777777" w:rsidR="0078469D" w:rsidRPr="00114A9A" w:rsidRDefault="00353361" w:rsidP="00114A9A">
      <w:pPr>
        <w:pStyle w:val="Heading2"/>
        <w:keepNext w:val="0"/>
        <w:keepLines w:val="0"/>
        <w:spacing w:before="280" w:line="360" w:lineRule="auto"/>
        <w:rPr>
          <w:rFonts w:ascii="Times New Roman" w:eastAsia="Times New Roman" w:hAnsi="Times New Roman" w:cs="Times New Roman"/>
          <w:b/>
          <w:bCs/>
          <w:sz w:val="34"/>
          <w:szCs w:val="34"/>
        </w:rPr>
      </w:pPr>
      <w:bookmarkStart w:id="35" w:name="_hztkscb1nzis" w:colFirst="0" w:colLast="0"/>
      <w:bookmarkStart w:id="36" w:name="_Toc233756746"/>
      <w:bookmarkEnd w:id="35"/>
      <w:r w:rsidRPr="00114A9A">
        <w:rPr>
          <w:rFonts w:ascii="Times New Roman" w:eastAsia="Times New Roman" w:hAnsi="Times New Roman" w:cs="Times New Roman"/>
          <w:b/>
          <w:bCs/>
          <w:sz w:val="34"/>
          <w:szCs w:val="34"/>
        </w:rPr>
        <w:t>5.4 Prueba funcional de inferencia con campos de entrada</w:t>
      </w:r>
      <w:bookmarkEnd w:id="36"/>
    </w:p>
    <w:p w14:paraId="115AC87A" w14:textId="77777777" w:rsidR="0078469D" w:rsidRPr="00114A9A" w:rsidRDefault="00353361" w:rsidP="00114A9A">
      <w:pPr>
        <w:spacing w:before="240" w:after="240" w:line="360" w:lineRule="auto"/>
        <w:rPr>
          <w:rFonts w:ascii="Times New Roman" w:eastAsia="Times New Roman" w:hAnsi="Times New Roman" w:cs="Times New Roman"/>
          <w:sz w:val="24"/>
          <w:szCs w:val="24"/>
        </w:rPr>
      </w:pPr>
      <w:r w:rsidRPr="00114A9A">
        <w:rPr>
          <w:rFonts w:ascii="Times New Roman" w:hAnsi="Times New Roman" w:cs="Times New Roman"/>
        </w:rPr>
        <w:t>Para validar el funcionamiento de inferencia se ejecutó una consulta real vía API REST usando una ventana controlada de 15 lecturas consecutivas, desde las 20:46 hasta las 21:00, con granularidad de un minuto. La solicitud se envió a POST /api/v1/</w:t>
      </w:r>
      <w:proofErr w:type="spellStart"/>
      <w:r w:rsidRPr="00114A9A">
        <w:rPr>
          <w:rFonts w:ascii="Times New Roman" w:hAnsi="Times New Roman" w:cs="Times New Roman"/>
        </w:rPr>
        <w:t>forecasts</w:t>
      </w:r>
      <w:proofErr w:type="spellEnd"/>
      <w:r w:rsidRPr="00114A9A">
        <w:rPr>
          <w:rFonts w:ascii="Times New Roman" w:hAnsi="Times New Roman" w:cs="Times New Roman"/>
        </w:rPr>
        <w:t xml:space="preserve"> con JWT Bearer y permitió verificar el flujo cliente -&gt; API -&gt; </w:t>
      </w:r>
      <w:proofErr w:type="spellStart"/>
      <w:proofErr w:type="gramStart"/>
      <w:r w:rsidRPr="00114A9A">
        <w:rPr>
          <w:rFonts w:ascii="Times New Roman" w:hAnsi="Times New Roman" w:cs="Times New Roman"/>
        </w:rPr>
        <w:t>cluster</w:t>
      </w:r>
      <w:proofErr w:type="spellEnd"/>
      <w:proofErr w:type="gramEnd"/>
      <w:r w:rsidRPr="00114A9A">
        <w:rPr>
          <w:rFonts w:ascii="Times New Roman" w:hAnsi="Times New Roman" w:cs="Times New Roman"/>
        </w:rPr>
        <w:t xml:space="preserve"> ML -&gt; MongoDB/Redis -&gt; respuesta JSON.</w:t>
      </w:r>
    </w:p>
    <w:p w14:paraId="62C99F13" w14:textId="77777777" w:rsidR="0078469D" w:rsidRPr="00114A9A" w:rsidRDefault="00353361" w:rsidP="00114A9A">
      <w:pPr>
        <w:spacing w:before="240" w:after="240"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En lugar de evaluar una sola medición aislada, el sistema transforma las 15 lecturas en variables agregadas que resumen el consumo reciente, la tendencia, el contexto eléctrico y el patrón histórico asociado a la hora y día evaluados.</w:t>
      </w:r>
    </w:p>
    <w:tbl>
      <w:tblPr>
        <w:tblStyle w:val="af0"/>
        <w:tblW w:w="46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5"/>
        <w:gridCol w:w="1175"/>
      </w:tblGrid>
      <w:tr w:rsidR="0078469D" w:rsidRPr="00114A9A" w14:paraId="0D7111F7" w14:textId="77777777">
        <w:trPr>
          <w:trHeight w:val="500"/>
        </w:trPr>
        <w:tc>
          <w:tcPr>
            <w:tcW w:w="3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E882ED" w14:textId="77777777" w:rsidR="0078469D" w:rsidRPr="00114A9A" w:rsidRDefault="00353361" w:rsidP="00114A9A">
            <w:pPr>
              <w:spacing w:line="360" w:lineRule="auto"/>
              <w:jc w:val="center"/>
              <w:rPr>
                <w:rFonts w:ascii="Times New Roman" w:eastAsia="Times New Roman" w:hAnsi="Times New Roman" w:cs="Times New Roman"/>
                <w:sz w:val="24"/>
                <w:szCs w:val="24"/>
              </w:rPr>
            </w:pPr>
            <w:r w:rsidRPr="00114A9A">
              <w:rPr>
                <w:rFonts w:ascii="Times New Roman" w:eastAsia="Times New Roman" w:hAnsi="Times New Roman" w:cs="Times New Roman"/>
                <w:b/>
                <w:bCs/>
                <w:sz w:val="24"/>
                <w:szCs w:val="24"/>
              </w:rPr>
              <w:t>Campo calculado por el sistema</w:t>
            </w:r>
          </w:p>
        </w:tc>
        <w:tc>
          <w:tcPr>
            <w:tcW w:w="1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3B4EF" w14:textId="77777777" w:rsidR="0078469D" w:rsidRPr="00114A9A" w:rsidRDefault="00353361" w:rsidP="00114A9A">
            <w:pPr>
              <w:spacing w:line="360" w:lineRule="auto"/>
              <w:jc w:val="center"/>
              <w:rPr>
                <w:rFonts w:ascii="Times New Roman" w:eastAsia="Times New Roman" w:hAnsi="Times New Roman" w:cs="Times New Roman"/>
                <w:sz w:val="24"/>
                <w:szCs w:val="24"/>
              </w:rPr>
            </w:pPr>
            <w:r w:rsidRPr="00114A9A">
              <w:rPr>
                <w:rFonts w:ascii="Times New Roman" w:eastAsia="Times New Roman" w:hAnsi="Times New Roman" w:cs="Times New Roman"/>
                <w:b/>
                <w:bCs/>
                <w:sz w:val="24"/>
                <w:szCs w:val="24"/>
              </w:rPr>
              <w:t>Valor</w:t>
            </w:r>
          </w:p>
        </w:tc>
      </w:tr>
      <w:tr w:rsidR="0078469D" w:rsidRPr="00114A9A" w14:paraId="0C131DD8" w14:textId="77777777">
        <w:trPr>
          <w:trHeight w:val="500"/>
        </w:trPr>
        <w:tc>
          <w:tcPr>
            <w:tcW w:w="3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CADBBD"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CurrentActivePower</w:t>
            </w:r>
            <w:proofErr w:type="spellEnd"/>
          </w:p>
        </w:tc>
        <w:tc>
          <w:tcPr>
            <w:tcW w:w="1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5CC58B"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1.40 kW</w:t>
            </w:r>
          </w:p>
        </w:tc>
      </w:tr>
      <w:tr w:rsidR="0078469D" w:rsidRPr="00114A9A" w14:paraId="15AA9DA5" w14:textId="77777777">
        <w:trPr>
          <w:trHeight w:val="500"/>
        </w:trPr>
        <w:tc>
          <w:tcPr>
            <w:tcW w:w="3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6CB1B9"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RecentAverageActivePower</w:t>
            </w:r>
            <w:proofErr w:type="spellEnd"/>
          </w:p>
        </w:tc>
        <w:tc>
          <w:tcPr>
            <w:tcW w:w="1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EAE045"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1.116 kW</w:t>
            </w:r>
          </w:p>
        </w:tc>
      </w:tr>
      <w:tr w:rsidR="0078469D" w:rsidRPr="00114A9A" w14:paraId="039C929B" w14:textId="77777777">
        <w:trPr>
          <w:trHeight w:val="500"/>
        </w:trPr>
        <w:tc>
          <w:tcPr>
            <w:tcW w:w="3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E8FF8"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RecentMaximumActivePower</w:t>
            </w:r>
            <w:proofErr w:type="spellEnd"/>
          </w:p>
        </w:tc>
        <w:tc>
          <w:tcPr>
            <w:tcW w:w="1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95EC72"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1.40 kW</w:t>
            </w:r>
          </w:p>
        </w:tc>
      </w:tr>
      <w:tr w:rsidR="0078469D" w:rsidRPr="00114A9A" w14:paraId="43874929" w14:textId="77777777">
        <w:trPr>
          <w:trHeight w:val="500"/>
        </w:trPr>
        <w:tc>
          <w:tcPr>
            <w:tcW w:w="3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B0F8D6"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RecentStdDevActivePower</w:t>
            </w:r>
            <w:proofErr w:type="spellEnd"/>
          </w:p>
        </w:tc>
        <w:tc>
          <w:tcPr>
            <w:tcW w:w="1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46E9E2"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0.1783</w:t>
            </w:r>
          </w:p>
        </w:tc>
      </w:tr>
      <w:tr w:rsidR="0078469D" w:rsidRPr="00114A9A" w14:paraId="685E9EC6" w14:textId="77777777">
        <w:trPr>
          <w:trHeight w:val="500"/>
        </w:trPr>
        <w:tc>
          <w:tcPr>
            <w:tcW w:w="3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0E7D5E"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lastRenderedPageBreak/>
              <w:t>RecentActivePowerTrend</w:t>
            </w:r>
            <w:proofErr w:type="spellEnd"/>
          </w:p>
        </w:tc>
        <w:tc>
          <w:tcPr>
            <w:tcW w:w="1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EC3FF7"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0.0414</w:t>
            </w:r>
          </w:p>
        </w:tc>
      </w:tr>
      <w:tr w:rsidR="0078469D" w:rsidRPr="00114A9A" w14:paraId="275DC302" w14:textId="77777777">
        <w:trPr>
          <w:trHeight w:val="500"/>
        </w:trPr>
        <w:tc>
          <w:tcPr>
            <w:tcW w:w="3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FE0D0A"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CurrentReactivePower</w:t>
            </w:r>
            <w:proofErr w:type="spellEnd"/>
          </w:p>
        </w:tc>
        <w:tc>
          <w:tcPr>
            <w:tcW w:w="1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6FCD0"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0.19 kW</w:t>
            </w:r>
          </w:p>
        </w:tc>
      </w:tr>
      <w:tr w:rsidR="0078469D" w:rsidRPr="00114A9A" w14:paraId="561C5ABC" w14:textId="77777777">
        <w:trPr>
          <w:trHeight w:val="500"/>
        </w:trPr>
        <w:tc>
          <w:tcPr>
            <w:tcW w:w="3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ED88D"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CurrentVoltage</w:t>
            </w:r>
            <w:proofErr w:type="spellEnd"/>
          </w:p>
        </w:tc>
        <w:tc>
          <w:tcPr>
            <w:tcW w:w="1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6753B"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236.8 V</w:t>
            </w:r>
          </w:p>
        </w:tc>
      </w:tr>
      <w:tr w:rsidR="0078469D" w:rsidRPr="00114A9A" w14:paraId="26F27E5B" w14:textId="77777777">
        <w:trPr>
          <w:trHeight w:val="500"/>
        </w:trPr>
        <w:tc>
          <w:tcPr>
            <w:tcW w:w="3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D1B358"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CurrentIntensity</w:t>
            </w:r>
            <w:proofErr w:type="spellEnd"/>
          </w:p>
        </w:tc>
        <w:tc>
          <w:tcPr>
            <w:tcW w:w="1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D9F0AA"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6.3 A</w:t>
            </w:r>
          </w:p>
        </w:tc>
      </w:tr>
      <w:tr w:rsidR="0078469D" w:rsidRPr="00114A9A" w14:paraId="4BF66765" w14:textId="77777777">
        <w:trPr>
          <w:trHeight w:val="500"/>
        </w:trPr>
        <w:tc>
          <w:tcPr>
            <w:tcW w:w="3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61F4F"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CurrentSubMeteringTotal</w:t>
            </w:r>
            <w:proofErr w:type="spellEnd"/>
          </w:p>
        </w:tc>
        <w:tc>
          <w:tcPr>
            <w:tcW w:w="1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4BE0A7"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6 </w:t>
            </w:r>
            <w:proofErr w:type="spellStart"/>
            <w:r w:rsidRPr="00114A9A">
              <w:rPr>
                <w:rFonts w:ascii="Times New Roman" w:eastAsia="Times New Roman" w:hAnsi="Times New Roman" w:cs="Times New Roman"/>
                <w:sz w:val="24"/>
                <w:szCs w:val="24"/>
              </w:rPr>
              <w:t>Wh</w:t>
            </w:r>
            <w:proofErr w:type="spellEnd"/>
          </w:p>
        </w:tc>
      </w:tr>
      <w:tr w:rsidR="0078469D" w:rsidRPr="00114A9A" w14:paraId="03CB7B29" w14:textId="77777777">
        <w:trPr>
          <w:trHeight w:val="500"/>
        </w:trPr>
        <w:tc>
          <w:tcPr>
            <w:tcW w:w="3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E969EE"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CurrentOtherConsumption</w:t>
            </w:r>
            <w:proofErr w:type="spellEnd"/>
          </w:p>
        </w:tc>
        <w:tc>
          <w:tcPr>
            <w:tcW w:w="1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9199F2"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17.33 </w:t>
            </w:r>
            <w:proofErr w:type="spellStart"/>
            <w:r w:rsidRPr="00114A9A">
              <w:rPr>
                <w:rFonts w:ascii="Times New Roman" w:eastAsia="Times New Roman" w:hAnsi="Times New Roman" w:cs="Times New Roman"/>
                <w:sz w:val="24"/>
                <w:szCs w:val="24"/>
              </w:rPr>
              <w:t>Wh</w:t>
            </w:r>
            <w:proofErr w:type="spellEnd"/>
          </w:p>
        </w:tc>
      </w:tr>
      <w:tr w:rsidR="0078469D" w:rsidRPr="00114A9A" w14:paraId="5EB10AEA" w14:textId="77777777">
        <w:trPr>
          <w:trHeight w:val="500"/>
        </w:trPr>
        <w:tc>
          <w:tcPr>
            <w:tcW w:w="3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4087BF"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Hour</w:t>
            </w:r>
          </w:p>
        </w:tc>
        <w:tc>
          <w:tcPr>
            <w:tcW w:w="1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A4788A"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21</w:t>
            </w:r>
          </w:p>
        </w:tc>
      </w:tr>
      <w:tr w:rsidR="0078469D" w:rsidRPr="00114A9A" w14:paraId="78145A7C" w14:textId="77777777">
        <w:trPr>
          <w:trHeight w:val="500"/>
        </w:trPr>
        <w:tc>
          <w:tcPr>
            <w:tcW w:w="3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FCA978"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DayOfWeek</w:t>
            </w:r>
            <w:proofErr w:type="spellEnd"/>
          </w:p>
        </w:tc>
        <w:tc>
          <w:tcPr>
            <w:tcW w:w="1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E411B"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4</w:t>
            </w:r>
          </w:p>
        </w:tc>
      </w:tr>
      <w:tr w:rsidR="0078469D" w:rsidRPr="00114A9A" w14:paraId="43B54BE7" w14:textId="77777777">
        <w:trPr>
          <w:trHeight w:val="500"/>
        </w:trPr>
        <w:tc>
          <w:tcPr>
            <w:tcW w:w="3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0314C"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Month</w:t>
            </w:r>
            <w:proofErr w:type="spellEnd"/>
          </w:p>
        </w:tc>
        <w:tc>
          <w:tcPr>
            <w:tcW w:w="1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FF9F8"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6</w:t>
            </w:r>
          </w:p>
        </w:tc>
      </w:tr>
      <w:tr w:rsidR="0078469D" w:rsidRPr="00114A9A" w14:paraId="12080669" w14:textId="77777777">
        <w:trPr>
          <w:trHeight w:val="500"/>
        </w:trPr>
        <w:tc>
          <w:tcPr>
            <w:tcW w:w="3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DA839"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HistoricalHourHighRate</w:t>
            </w:r>
            <w:proofErr w:type="spellEnd"/>
          </w:p>
        </w:tc>
        <w:tc>
          <w:tcPr>
            <w:tcW w:w="1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B5B3C"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0.5624</w:t>
            </w:r>
          </w:p>
        </w:tc>
      </w:tr>
      <w:tr w:rsidR="0078469D" w:rsidRPr="00114A9A" w14:paraId="7D8854A5" w14:textId="77777777">
        <w:trPr>
          <w:trHeight w:val="500"/>
        </w:trPr>
        <w:tc>
          <w:tcPr>
            <w:tcW w:w="3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EA9620"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HistoricalDayHourHighRate</w:t>
            </w:r>
            <w:proofErr w:type="spellEnd"/>
          </w:p>
        </w:tc>
        <w:tc>
          <w:tcPr>
            <w:tcW w:w="1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E3B5E"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0.5294</w:t>
            </w:r>
          </w:p>
        </w:tc>
      </w:tr>
    </w:tbl>
    <w:p w14:paraId="7224336D" w14:textId="77777777" w:rsidR="0078469D" w:rsidRPr="00114A9A" w:rsidRDefault="00353361" w:rsidP="00114A9A">
      <w:pPr>
        <w:spacing w:before="240" w:after="240" w:line="360" w:lineRule="auto"/>
        <w:rPr>
          <w:rFonts w:ascii="Times New Roman" w:eastAsia="Times New Roman" w:hAnsi="Times New Roman" w:cs="Times New Roman"/>
          <w:sz w:val="24"/>
          <w:szCs w:val="24"/>
        </w:rPr>
      </w:pPr>
      <w:r w:rsidRPr="00114A9A">
        <w:rPr>
          <w:rFonts w:ascii="Times New Roman" w:hAnsi="Times New Roman" w:cs="Times New Roman"/>
        </w:rPr>
        <w:t>La respuesta obtenida con el modelo distribuido activo fue la siguiente:</w:t>
      </w:r>
    </w:p>
    <w:tbl>
      <w:tblPr>
        <w:tblStyle w:val="af1"/>
        <w:tblW w:w="461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580"/>
        <w:gridCol w:w="2035"/>
      </w:tblGrid>
      <w:tr w:rsidR="0078469D" w:rsidRPr="00114A9A" w14:paraId="7E506D45" w14:textId="77777777">
        <w:trPr>
          <w:trHeight w:val="500"/>
          <w:jc w:val="center"/>
        </w:trPr>
        <w:tc>
          <w:tcPr>
            <w:tcW w:w="0" w:type="auto"/>
            <w:tcBorders>
              <w:top w:val="single" w:sz="8" w:space="0" w:color="000000"/>
              <w:left w:val="single" w:sz="8" w:space="0" w:color="000000"/>
              <w:bottom w:val="single" w:sz="8" w:space="0" w:color="000000"/>
              <w:right w:val="single" w:sz="8" w:space="0" w:color="000000"/>
            </w:tcBorders>
            <w:shd w:val="clear" w:color="auto" w:fill="D9EAF7"/>
            <w:tcMar>
              <w:top w:w="100" w:type="dxa"/>
              <w:left w:w="100" w:type="dxa"/>
              <w:bottom w:w="100" w:type="dxa"/>
              <w:right w:w="100" w:type="dxa"/>
            </w:tcMar>
            <w:vAlign w:val="center"/>
          </w:tcPr>
          <w:p w14:paraId="71D5D59B" w14:textId="77777777" w:rsidR="0078469D" w:rsidRPr="00114A9A" w:rsidRDefault="00353361" w:rsidP="00114A9A">
            <w:pPr>
              <w:spacing w:after="60" w:line="360" w:lineRule="auto"/>
              <w:jc w:val="center"/>
              <w:rPr>
                <w:rFonts w:ascii="Times New Roman" w:eastAsia="Times New Roman" w:hAnsi="Times New Roman" w:cs="Times New Roman"/>
                <w:sz w:val="24"/>
                <w:szCs w:val="24"/>
              </w:rPr>
            </w:pPr>
            <w:r w:rsidRPr="00114A9A">
              <w:rPr>
                <w:rFonts w:ascii="Times New Roman" w:eastAsia="Times New Roman" w:hAnsi="Times New Roman" w:cs="Times New Roman"/>
                <w:b/>
                <w:bCs/>
                <w:sz w:val="18"/>
                <w:szCs w:val="24"/>
              </w:rPr>
              <w:t>Salida del modelo</w:t>
            </w:r>
          </w:p>
        </w:tc>
        <w:tc>
          <w:tcPr>
            <w:tcW w:w="0" w:type="auto"/>
            <w:tcBorders>
              <w:top w:val="single" w:sz="8" w:space="0" w:color="000000"/>
              <w:left w:val="single" w:sz="8" w:space="0" w:color="000000"/>
              <w:bottom w:val="single" w:sz="8" w:space="0" w:color="000000"/>
              <w:right w:val="single" w:sz="8" w:space="0" w:color="000000"/>
            </w:tcBorders>
            <w:shd w:val="clear" w:color="auto" w:fill="D9EAF7"/>
            <w:tcMar>
              <w:top w:w="100" w:type="dxa"/>
              <w:left w:w="100" w:type="dxa"/>
              <w:bottom w:w="100" w:type="dxa"/>
              <w:right w:w="100" w:type="dxa"/>
            </w:tcMar>
            <w:vAlign w:val="center"/>
          </w:tcPr>
          <w:p w14:paraId="337082A3" w14:textId="77777777" w:rsidR="0078469D" w:rsidRPr="00114A9A" w:rsidRDefault="00353361" w:rsidP="00114A9A">
            <w:pPr>
              <w:spacing w:after="60" w:line="360" w:lineRule="auto"/>
              <w:jc w:val="center"/>
              <w:rPr>
                <w:rFonts w:ascii="Times New Roman" w:eastAsia="Times New Roman" w:hAnsi="Times New Roman" w:cs="Times New Roman"/>
                <w:sz w:val="24"/>
                <w:szCs w:val="24"/>
              </w:rPr>
            </w:pPr>
            <w:r w:rsidRPr="00114A9A">
              <w:rPr>
                <w:rFonts w:ascii="Times New Roman" w:eastAsia="Times New Roman" w:hAnsi="Times New Roman" w:cs="Times New Roman"/>
                <w:b/>
                <w:bCs/>
                <w:sz w:val="18"/>
                <w:szCs w:val="24"/>
              </w:rPr>
              <w:t>Resultado</w:t>
            </w:r>
          </w:p>
        </w:tc>
      </w:tr>
      <w:tr w:rsidR="0078469D" w:rsidRPr="00114A9A" w14:paraId="526FBB29" w14:textId="77777777">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7CE9E6" w14:textId="77777777" w:rsidR="0078469D" w:rsidRPr="00114A9A" w:rsidRDefault="00353361" w:rsidP="00114A9A">
            <w:pPr>
              <w:spacing w:after="60"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18"/>
                <w:szCs w:val="24"/>
              </w:rPr>
              <w:t>Probabilidad estimada de riesgo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2603E1" w14:textId="77777777" w:rsidR="00D244E1" w:rsidRPr="00114A9A" w:rsidRDefault="00672987" w:rsidP="00114A9A">
            <w:pPr>
              <w:spacing w:after="40" w:line="360" w:lineRule="auto"/>
              <w:rPr>
                <w:rFonts w:ascii="Times New Roman" w:hAnsi="Times New Roman" w:cs="Times New Roman"/>
              </w:rPr>
            </w:pPr>
            <w:r w:rsidRPr="00114A9A">
              <w:rPr>
                <w:rFonts w:ascii="Times New Roman" w:hAnsi="Times New Roman" w:cs="Times New Roman"/>
                <w:sz w:val="18"/>
              </w:rPr>
              <w:t>0.4147</w:t>
            </w:r>
          </w:p>
        </w:tc>
      </w:tr>
      <w:tr w:rsidR="0078469D" w:rsidRPr="00114A9A" w14:paraId="41F8D8C7" w14:textId="77777777">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6BE75E" w14:textId="77777777" w:rsidR="0078469D" w:rsidRPr="00114A9A" w:rsidRDefault="00353361" w:rsidP="00114A9A">
            <w:pPr>
              <w:spacing w:after="60"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18"/>
                <w:szCs w:val="24"/>
              </w:rPr>
              <w:t>Umbral de decisión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97C1F5" w14:textId="77777777" w:rsidR="0078469D" w:rsidRPr="00114A9A" w:rsidRDefault="00353361" w:rsidP="00114A9A">
            <w:pPr>
              <w:spacing w:after="60"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18"/>
                <w:szCs w:val="24"/>
              </w:rPr>
              <w:t>0.30</w:t>
            </w:r>
          </w:p>
        </w:tc>
      </w:tr>
      <w:tr w:rsidR="0078469D" w:rsidRPr="00114A9A" w14:paraId="32B0E502" w14:textId="77777777">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A11F0A" w14:textId="77777777" w:rsidR="0078469D" w:rsidRPr="00114A9A" w:rsidRDefault="00353361" w:rsidP="00114A9A">
            <w:pPr>
              <w:spacing w:after="60"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18"/>
                <w:szCs w:val="24"/>
              </w:rPr>
              <w:t>Clase predicha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3086D0" w14:textId="77777777" w:rsidR="0078469D" w:rsidRPr="00114A9A" w:rsidRDefault="00353361" w:rsidP="00114A9A">
            <w:pPr>
              <w:spacing w:after="60"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18"/>
                <w:szCs w:val="24"/>
              </w:rPr>
              <w:t>1</w:t>
            </w:r>
          </w:p>
        </w:tc>
      </w:tr>
      <w:tr w:rsidR="0078469D" w:rsidRPr="00114A9A" w14:paraId="57769747" w14:textId="77777777">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4E497B" w14:textId="77777777" w:rsidR="0078469D" w:rsidRPr="00114A9A" w:rsidRDefault="00353361" w:rsidP="00114A9A">
            <w:pPr>
              <w:spacing w:after="60"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18"/>
                <w:szCs w:val="24"/>
              </w:rPr>
              <w:t>Nivel de riesgo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65BFAA" w14:textId="77777777" w:rsidR="0078469D" w:rsidRPr="00114A9A" w:rsidRDefault="00353361" w:rsidP="00114A9A">
            <w:pPr>
              <w:spacing w:after="60"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18"/>
                <w:szCs w:val="24"/>
              </w:rPr>
              <w:t>Alto</w:t>
            </w:r>
          </w:p>
        </w:tc>
      </w:tr>
      <w:tr w:rsidR="0078469D" w:rsidRPr="00114A9A" w14:paraId="13A65FE9" w14:textId="77777777">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96534F" w14:textId="77777777" w:rsidR="0078469D" w:rsidRPr="00114A9A" w:rsidRDefault="00353361" w:rsidP="00114A9A">
            <w:pPr>
              <w:spacing w:after="60"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18"/>
                <w:szCs w:val="24"/>
              </w:rPr>
              <w:t>Horizonte de predicción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06F9B4" w14:textId="77777777" w:rsidR="0078469D" w:rsidRPr="00114A9A" w:rsidRDefault="00353361" w:rsidP="00114A9A">
            <w:pPr>
              <w:spacing w:after="60"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18"/>
                <w:szCs w:val="24"/>
              </w:rPr>
              <w:t>30 minutos</w:t>
            </w:r>
          </w:p>
        </w:tc>
      </w:tr>
      <w:tr w:rsidR="0078469D" w:rsidRPr="00114A9A" w14:paraId="7FAEBCE6" w14:textId="77777777">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BA283C" w14:textId="77777777" w:rsidR="0078469D" w:rsidRPr="00114A9A" w:rsidRDefault="00353361" w:rsidP="00114A9A">
            <w:pPr>
              <w:spacing w:after="60"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18"/>
                <w:szCs w:val="24"/>
              </w:rPr>
              <w:t>Nodo ML que respondió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A687A6" w14:textId="77777777" w:rsidR="00D244E1" w:rsidRPr="00114A9A" w:rsidRDefault="00672987" w:rsidP="00114A9A">
            <w:pPr>
              <w:spacing w:after="40" w:line="360" w:lineRule="auto"/>
              <w:rPr>
                <w:rFonts w:ascii="Times New Roman" w:hAnsi="Times New Roman" w:cs="Times New Roman"/>
              </w:rPr>
            </w:pPr>
            <w:r w:rsidRPr="00114A9A">
              <w:rPr>
                <w:rFonts w:ascii="Times New Roman" w:hAnsi="Times New Roman" w:cs="Times New Roman"/>
                <w:sz w:val="18"/>
              </w:rPr>
              <w:t>ml-node-1</w:t>
            </w:r>
          </w:p>
        </w:tc>
      </w:tr>
      <w:tr w:rsidR="0078469D" w:rsidRPr="00114A9A" w14:paraId="2D508718" w14:textId="77777777">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91BC56" w14:textId="77777777" w:rsidR="0078469D" w:rsidRPr="00114A9A" w:rsidRDefault="00353361" w:rsidP="00114A9A">
            <w:pPr>
              <w:spacing w:after="60"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18"/>
                <w:szCs w:val="24"/>
              </w:rPr>
              <w:lastRenderedPageBreak/>
              <w:t>Latencia del clúster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F327F5" w14:textId="77777777" w:rsidR="00D244E1" w:rsidRPr="00114A9A" w:rsidRDefault="00672987" w:rsidP="00114A9A">
            <w:pPr>
              <w:spacing w:after="40" w:line="360" w:lineRule="auto"/>
              <w:rPr>
                <w:rFonts w:ascii="Times New Roman" w:hAnsi="Times New Roman" w:cs="Times New Roman"/>
              </w:rPr>
            </w:pPr>
            <w:r w:rsidRPr="00114A9A">
              <w:rPr>
                <w:rFonts w:ascii="Times New Roman" w:hAnsi="Times New Roman" w:cs="Times New Roman"/>
                <w:sz w:val="18"/>
              </w:rPr>
              <w:t>6.505 ms</w:t>
            </w:r>
          </w:p>
        </w:tc>
      </w:tr>
      <w:tr w:rsidR="0078469D" w:rsidRPr="00114A9A" w14:paraId="2CAD1813" w14:textId="77777777">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5B7A31" w14:textId="77777777" w:rsidR="0078469D" w:rsidRPr="00114A9A" w:rsidRDefault="00353361" w:rsidP="00114A9A">
            <w:pPr>
              <w:spacing w:after="60"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18"/>
                <w:szCs w:val="24"/>
              </w:rPr>
              <w:t>Tiempo total de procesamiento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6B4E71" w14:textId="77777777" w:rsidR="00D244E1" w:rsidRPr="00114A9A" w:rsidRDefault="00672987" w:rsidP="00114A9A">
            <w:pPr>
              <w:spacing w:after="40" w:line="360" w:lineRule="auto"/>
              <w:rPr>
                <w:rFonts w:ascii="Times New Roman" w:hAnsi="Times New Roman" w:cs="Times New Roman"/>
              </w:rPr>
            </w:pPr>
            <w:r w:rsidRPr="00114A9A">
              <w:rPr>
                <w:rFonts w:ascii="Times New Roman" w:hAnsi="Times New Roman" w:cs="Times New Roman"/>
                <w:sz w:val="18"/>
              </w:rPr>
              <w:t>42.163 ms</w:t>
            </w:r>
          </w:p>
        </w:tc>
      </w:tr>
      <w:tr w:rsidR="0078469D" w:rsidRPr="00114A9A" w14:paraId="6F7C7399" w14:textId="77777777">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814E46" w14:textId="77777777" w:rsidR="0078469D" w:rsidRPr="00114A9A" w:rsidRDefault="00353361" w:rsidP="00114A9A">
            <w:pPr>
              <w:spacing w:after="60"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18"/>
                <w:szCs w:val="24"/>
              </w:rPr>
              <w:t>Objetivo de rendimiento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A47DD8" w14:textId="77777777" w:rsidR="0078469D" w:rsidRPr="00114A9A" w:rsidRDefault="00353361" w:rsidP="00114A9A">
            <w:pPr>
              <w:spacing w:after="60"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18"/>
                <w:szCs w:val="24"/>
              </w:rPr>
              <w:t>100 ms</w:t>
            </w:r>
          </w:p>
        </w:tc>
      </w:tr>
      <w:tr w:rsidR="0078469D" w:rsidRPr="00114A9A" w14:paraId="2DE7FE75" w14:textId="77777777">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6BB443" w14:textId="77777777" w:rsidR="0078469D" w:rsidRPr="00114A9A" w:rsidRDefault="00353361" w:rsidP="00114A9A">
            <w:pPr>
              <w:spacing w:after="60"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18"/>
                <w:szCs w:val="24"/>
              </w:rPr>
              <w:t>Cumplimiento del objetivo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EF359A" w14:textId="77777777" w:rsidR="0078469D" w:rsidRPr="00114A9A" w:rsidRDefault="00353361" w:rsidP="00114A9A">
            <w:pPr>
              <w:spacing w:after="60"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18"/>
                <w:szCs w:val="24"/>
              </w:rPr>
              <w:t>Sí</w:t>
            </w:r>
          </w:p>
        </w:tc>
      </w:tr>
      <w:tr w:rsidR="0078469D" w:rsidRPr="00114A9A" w14:paraId="501A930A" w14:textId="77777777">
        <w:trPr>
          <w:jc w:val="center"/>
        </w:trPr>
        <w:tc>
          <w:tcPr>
            <w:tcW w:w="3305" w:type="dxa"/>
            <w:vAlign w:val="center"/>
          </w:tcPr>
          <w:p w14:paraId="38199A1C"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sz w:val="18"/>
              </w:rPr>
              <w:t>Versión de modelo usada</w:t>
            </w:r>
          </w:p>
        </w:tc>
        <w:tc>
          <w:tcPr>
            <w:tcW w:w="1310" w:type="dxa"/>
            <w:vAlign w:val="center"/>
          </w:tcPr>
          <w:p w14:paraId="4939F937" w14:textId="77777777" w:rsidR="00D244E1" w:rsidRPr="00114A9A" w:rsidRDefault="00672987" w:rsidP="00114A9A">
            <w:pPr>
              <w:spacing w:after="40" w:line="360" w:lineRule="auto"/>
              <w:rPr>
                <w:rFonts w:ascii="Times New Roman" w:hAnsi="Times New Roman" w:cs="Times New Roman"/>
              </w:rPr>
            </w:pPr>
            <w:r w:rsidRPr="00114A9A">
              <w:rPr>
                <w:rFonts w:ascii="Times New Roman" w:hAnsi="Times New Roman" w:cs="Times New Roman"/>
                <w:sz w:val="18"/>
              </w:rPr>
              <w:t>distributed-1782872826466046473</w:t>
            </w:r>
          </w:p>
        </w:tc>
      </w:tr>
      <w:tr w:rsidR="0078469D" w:rsidRPr="00114A9A" w14:paraId="1F8A0C89" w14:textId="77777777">
        <w:trPr>
          <w:jc w:val="center"/>
        </w:trPr>
        <w:tc>
          <w:tcPr>
            <w:tcW w:w="3305" w:type="dxa"/>
            <w:vAlign w:val="center"/>
          </w:tcPr>
          <w:p w14:paraId="2687BB3B"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sz w:val="18"/>
              </w:rPr>
              <w:t>Cache en la primera consulta</w:t>
            </w:r>
          </w:p>
        </w:tc>
        <w:tc>
          <w:tcPr>
            <w:tcW w:w="1310" w:type="dxa"/>
            <w:vAlign w:val="center"/>
          </w:tcPr>
          <w:p w14:paraId="40267CAF" w14:textId="77777777" w:rsidR="00D244E1" w:rsidRPr="00114A9A" w:rsidRDefault="00672987" w:rsidP="00114A9A">
            <w:pPr>
              <w:spacing w:after="40" w:line="360" w:lineRule="auto"/>
              <w:rPr>
                <w:rFonts w:ascii="Times New Roman" w:hAnsi="Times New Roman" w:cs="Times New Roman"/>
              </w:rPr>
            </w:pPr>
            <w:r w:rsidRPr="00114A9A">
              <w:rPr>
                <w:rFonts w:ascii="Times New Roman" w:hAnsi="Times New Roman" w:cs="Times New Roman"/>
                <w:sz w:val="18"/>
              </w:rPr>
              <w:t>false</w:t>
            </w:r>
          </w:p>
        </w:tc>
      </w:tr>
      <w:tr w:rsidR="00D244E1" w:rsidRPr="00114A9A" w14:paraId="79A9B592" w14:textId="77777777">
        <w:trPr>
          <w:jc w:val="center"/>
        </w:trPr>
        <w:tc>
          <w:tcPr>
            <w:tcW w:w="2512" w:type="dxa"/>
          </w:tcPr>
          <w:p w14:paraId="0E0F97C6" w14:textId="77777777" w:rsidR="00D244E1" w:rsidRPr="00114A9A" w:rsidRDefault="00672987" w:rsidP="00114A9A">
            <w:pPr>
              <w:spacing w:after="40" w:line="360" w:lineRule="auto"/>
              <w:rPr>
                <w:rFonts w:ascii="Times New Roman" w:hAnsi="Times New Roman" w:cs="Times New Roman"/>
              </w:rPr>
            </w:pPr>
            <w:r w:rsidRPr="00114A9A">
              <w:rPr>
                <w:rFonts w:ascii="Times New Roman" w:hAnsi="Times New Roman" w:cs="Times New Roman"/>
                <w:sz w:val="18"/>
              </w:rPr>
              <w:t>Cache en la segunda consulta</w:t>
            </w:r>
          </w:p>
        </w:tc>
        <w:tc>
          <w:tcPr>
            <w:tcW w:w="2103" w:type="dxa"/>
          </w:tcPr>
          <w:p w14:paraId="073E3CA8" w14:textId="77777777" w:rsidR="00D244E1" w:rsidRPr="00114A9A" w:rsidRDefault="00672987" w:rsidP="00114A9A">
            <w:pPr>
              <w:spacing w:after="40" w:line="360" w:lineRule="auto"/>
              <w:rPr>
                <w:rFonts w:ascii="Times New Roman" w:hAnsi="Times New Roman" w:cs="Times New Roman"/>
              </w:rPr>
            </w:pPr>
            <w:r w:rsidRPr="00114A9A">
              <w:rPr>
                <w:rFonts w:ascii="Times New Roman" w:hAnsi="Times New Roman" w:cs="Times New Roman"/>
                <w:sz w:val="18"/>
              </w:rPr>
              <w:t xml:space="preserve">true; </w:t>
            </w:r>
            <w:proofErr w:type="spellStart"/>
            <w:proofErr w:type="gramStart"/>
            <w:r w:rsidRPr="00114A9A">
              <w:rPr>
                <w:rFonts w:ascii="Times New Roman" w:hAnsi="Times New Roman" w:cs="Times New Roman"/>
                <w:sz w:val="18"/>
              </w:rPr>
              <w:t>cluster</w:t>
            </w:r>
            <w:proofErr w:type="gramEnd"/>
            <w:r w:rsidRPr="00114A9A">
              <w:rPr>
                <w:rFonts w:ascii="Times New Roman" w:hAnsi="Times New Roman" w:cs="Times New Roman"/>
                <w:sz w:val="18"/>
              </w:rPr>
              <w:t>_latency_ms</w:t>
            </w:r>
            <w:proofErr w:type="spellEnd"/>
            <w:r w:rsidRPr="00114A9A">
              <w:rPr>
                <w:rFonts w:ascii="Times New Roman" w:hAnsi="Times New Roman" w:cs="Times New Roman"/>
                <w:sz w:val="18"/>
              </w:rPr>
              <w:t>=0</w:t>
            </w:r>
          </w:p>
        </w:tc>
      </w:tr>
    </w:tbl>
    <w:p w14:paraId="7EA7993F" w14:textId="77777777" w:rsidR="0078469D" w:rsidRPr="00114A9A" w:rsidRDefault="00353361" w:rsidP="00114A9A">
      <w:pPr>
        <w:spacing w:before="240" w:after="240"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Aunque la lectura actual de potencia activa fue de 1.40 kW y no superó el umbral de alto consumo de 1.528 kW, el modelo clasificó el caso como riesgo alto. Esto se debe a que la tendencia reciente fue creciente, la evaluación ocurrió en una hora históricamente crítica (21:00) y la probabilidad calculada superó el umbral de decisión definido para la aplicación preventiva. Por ello, el sistema generó una recomendación orientada a evitar un posible pico durante los próximos 30 minutos.</w:t>
      </w:r>
    </w:p>
    <w:p w14:paraId="7EAF05C9" w14:textId="77777777" w:rsidR="0078469D" w:rsidRPr="00114A9A" w:rsidRDefault="00353361" w:rsidP="00114A9A">
      <w:pPr>
        <w:pStyle w:val="Heading2"/>
        <w:keepNext w:val="0"/>
        <w:keepLines w:val="0"/>
        <w:spacing w:before="200" w:after="80" w:line="360" w:lineRule="auto"/>
        <w:rPr>
          <w:rFonts w:ascii="Times New Roman" w:eastAsia="Times New Roman" w:hAnsi="Times New Roman" w:cs="Times New Roman"/>
          <w:b/>
          <w:bCs/>
          <w:sz w:val="34"/>
          <w:szCs w:val="34"/>
        </w:rPr>
      </w:pPr>
      <w:bookmarkStart w:id="37" w:name="_Toc233756747"/>
      <w:r w:rsidRPr="00114A9A">
        <w:rPr>
          <w:rFonts w:ascii="Times New Roman" w:eastAsia="Times New Roman" w:hAnsi="Times New Roman" w:cs="Times New Roman"/>
          <w:b/>
          <w:bCs/>
          <w:sz w:val="34"/>
          <w:szCs w:val="34"/>
        </w:rPr>
        <w:t xml:space="preserve">5.5 Rendimiento y </w:t>
      </w:r>
      <w:proofErr w:type="spellStart"/>
      <w:r w:rsidRPr="00114A9A">
        <w:rPr>
          <w:rFonts w:ascii="Times New Roman" w:eastAsia="Times New Roman" w:hAnsi="Times New Roman" w:cs="Times New Roman"/>
          <w:b/>
          <w:bCs/>
          <w:sz w:val="34"/>
          <w:szCs w:val="34"/>
        </w:rPr>
        <w:t>speedup</w:t>
      </w:r>
      <w:bookmarkEnd w:id="37"/>
      <w:proofErr w:type="spellEnd"/>
    </w:p>
    <w:p w14:paraId="1B7DF29F" w14:textId="77777777" w:rsidR="0078469D" w:rsidRPr="00114A9A" w:rsidRDefault="00353361" w:rsidP="00114A9A">
      <w:pPr>
        <w:spacing w:line="360" w:lineRule="auto"/>
        <w:jc w:val="center"/>
        <w:rPr>
          <w:rFonts w:ascii="Times New Roman" w:eastAsia="Times New Roman" w:hAnsi="Times New Roman" w:cs="Times New Roman"/>
          <w:b/>
          <w:bCs/>
          <w:sz w:val="34"/>
          <w:szCs w:val="34"/>
        </w:rPr>
      </w:pPr>
      <w:r w:rsidRPr="00114A9A">
        <w:rPr>
          <w:rFonts w:ascii="Times New Roman" w:eastAsia="Times New Roman" w:hAnsi="Times New Roman" w:cs="Times New Roman"/>
          <w:b/>
          <w:bCs/>
          <w:noProof/>
          <w:sz w:val="34"/>
          <w:szCs w:val="34"/>
        </w:rPr>
        <w:drawing>
          <wp:inline distT="114300" distB="114300" distL="114300" distR="114300" wp14:anchorId="02C692FE" wp14:editId="1701BC85">
            <wp:extent cx="5397500" cy="2324100"/>
            <wp:effectExtent l="0" t="0" r="0" b="0"/>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2"/>
                    <a:srcRect/>
                    <a:stretch>
                      <a:fillRect/>
                    </a:stretch>
                  </pic:blipFill>
                  <pic:spPr>
                    <a:xfrm>
                      <a:off x="0" y="0"/>
                      <a:ext cx="5397500" cy="2324100"/>
                    </a:xfrm>
                    <a:prstGeom prst="rect">
                      <a:avLst/>
                    </a:prstGeom>
                    <a:ln/>
                  </pic:spPr>
                </pic:pic>
              </a:graphicData>
            </a:graphic>
          </wp:inline>
        </w:drawing>
      </w:r>
    </w:p>
    <w:p w14:paraId="49D18851" w14:textId="77777777" w:rsidR="0078469D" w:rsidRPr="00114A9A" w:rsidRDefault="00353361" w:rsidP="00114A9A">
      <w:pPr>
        <w:spacing w:after="160" w:line="360" w:lineRule="auto"/>
        <w:jc w:val="center"/>
        <w:rPr>
          <w:rFonts w:ascii="Times New Roman" w:eastAsia="Times New Roman" w:hAnsi="Times New Roman" w:cs="Times New Roman"/>
          <w:i/>
          <w:iCs/>
          <w:sz w:val="20"/>
          <w:szCs w:val="20"/>
        </w:rPr>
      </w:pPr>
      <w:r w:rsidRPr="00114A9A">
        <w:rPr>
          <w:rFonts w:ascii="Times New Roman" w:eastAsia="Times New Roman" w:hAnsi="Times New Roman" w:cs="Times New Roman"/>
          <w:i/>
          <w:iCs/>
          <w:sz w:val="20"/>
          <w:szCs w:val="20"/>
        </w:rPr>
        <w:t xml:space="preserve">Figura 6. </w:t>
      </w:r>
      <w:proofErr w:type="spellStart"/>
      <w:r w:rsidRPr="00114A9A">
        <w:rPr>
          <w:rFonts w:ascii="Times New Roman" w:eastAsia="Times New Roman" w:hAnsi="Times New Roman" w:cs="Times New Roman"/>
          <w:i/>
          <w:iCs/>
          <w:sz w:val="20"/>
          <w:szCs w:val="20"/>
        </w:rPr>
        <w:t>Speedup</w:t>
      </w:r>
      <w:proofErr w:type="spellEnd"/>
      <w:r w:rsidRPr="00114A9A">
        <w:rPr>
          <w:rFonts w:ascii="Times New Roman" w:eastAsia="Times New Roman" w:hAnsi="Times New Roman" w:cs="Times New Roman"/>
          <w:i/>
          <w:iCs/>
          <w:sz w:val="20"/>
          <w:szCs w:val="20"/>
        </w:rPr>
        <w:t xml:space="preserve"> total frente a </w:t>
      </w:r>
      <w:proofErr w:type="spellStart"/>
      <w:r w:rsidRPr="00114A9A">
        <w:rPr>
          <w:rFonts w:ascii="Times New Roman" w:eastAsia="Times New Roman" w:hAnsi="Times New Roman" w:cs="Times New Roman"/>
          <w:i/>
          <w:iCs/>
          <w:sz w:val="20"/>
          <w:szCs w:val="20"/>
        </w:rPr>
        <w:t>speedup</w:t>
      </w:r>
      <w:proofErr w:type="spellEnd"/>
      <w:r w:rsidRPr="00114A9A">
        <w:rPr>
          <w:rFonts w:ascii="Times New Roman" w:eastAsia="Times New Roman" w:hAnsi="Times New Roman" w:cs="Times New Roman"/>
          <w:i/>
          <w:iCs/>
          <w:sz w:val="20"/>
          <w:szCs w:val="20"/>
        </w:rPr>
        <w:t xml:space="preserve"> de entrenamiento.</w:t>
      </w:r>
    </w:p>
    <w:tbl>
      <w:tblPr>
        <w:tblStyle w:val="af2"/>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70"/>
        <w:gridCol w:w="1200"/>
        <w:gridCol w:w="1800"/>
        <w:gridCol w:w="1125"/>
        <w:gridCol w:w="1245"/>
        <w:gridCol w:w="1170"/>
        <w:gridCol w:w="1170"/>
      </w:tblGrid>
      <w:tr w:rsidR="0078469D" w:rsidRPr="00114A9A" w14:paraId="2347ED85" w14:textId="77777777">
        <w:trPr>
          <w:trHeight w:val="375"/>
        </w:trPr>
        <w:tc>
          <w:tcPr>
            <w:tcW w:w="1170" w:type="dxa"/>
            <w:tcBorders>
              <w:top w:val="single" w:sz="5" w:space="0" w:color="7F7F7F"/>
              <w:left w:val="single" w:sz="5" w:space="0" w:color="7F7F7F"/>
              <w:bottom w:val="single" w:sz="5" w:space="0" w:color="7F7F7F"/>
              <w:right w:val="single" w:sz="5" w:space="0" w:color="7F7F7F"/>
            </w:tcBorders>
            <w:shd w:val="clear" w:color="auto" w:fill="FFFFFF"/>
            <w:tcMar>
              <w:top w:w="100" w:type="dxa"/>
              <w:left w:w="100" w:type="dxa"/>
              <w:bottom w:w="100" w:type="dxa"/>
              <w:right w:w="100" w:type="dxa"/>
            </w:tcMar>
          </w:tcPr>
          <w:p w14:paraId="06675B01"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proofErr w:type="spellStart"/>
            <w:r w:rsidRPr="00114A9A">
              <w:rPr>
                <w:rFonts w:ascii="Times New Roman" w:eastAsia="Times New Roman" w:hAnsi="Times New Roman" w:cs="Times New Roman"/>
                <w:b/>
                <w:bCs/>
                <w:sz w:val="24"/>
                <w:szCs w:val="24"/>
              </w:rPr>
              <w:lastRenderedPageBreak/>
              <w:t>Workers</w:t>
            </w:r>
            <w:proofErr w:type="spellEnd"/>
          </w:p>
        </w:tc>
        <w:tc>
          <w:tcPr>
            <w:tcW w:w="1200"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461AE518"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proofErr w:type="gramStart"/>
            <w:r w:rsidRPr="00114A9A">
              <w:rPr>
                <w:rFonts w:ascii="Times New Roman" w:eastAsia="Times New Roman" w:hAnsi="Times New Roman" w:cs="Times New Roman"/>
                <w:b/>
                <w:bCs/>
                <w:sz w:val="24"/>
                <w:szCs w:val="24"/>
              </w:rPr>
              <w:t>Total</w:t>
            </w:r>
            <w:proofErr w:type="gramEnd"/>
            <w:r w:rsidRPr="00114A9A">
              <w:rPr>
                <w:rFonts w:ascii="Times New Roman" w:eastAsia="Times New Roman" w:hAnsi="Times New Roman" w:cs="Times New Roman"/>
                <w:b/>
                <w:bCs/>
                <w:sz w:val="24"/>
                <w:szCs w:val="24"/>
              </w:rPr>
              <w:t xml:space="preserve"> ms</w:t>
            </w:r>
          </w:p>
        </w:tc>
        <w:tc>
          <w:tcPr>
            <w:tcW w:w="1800"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10D3983F"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24"/>
                <w:szCs w:val="24"/>
              </w:rPr>
              <w:t>Entrenamiento ms</w:t>
            </w:r>
          </w:p>
        </w:tc>
        <w:tc>
          <w:tcPr>
            <w:tcW w:w="1125"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20846A27"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proofErr w:type="spellStart"/>
            <w:r w:rsidRPr="00114A9A">
              <w:rPr>
                <w:rFonts w:ascii="Times New Roman" w:eastAsia="Times New Roman" w:hAnsi="Times New Roman" w:cs="Times New Roman"/>
                <w:b/>
                <w:bCs/>
                <w:sz w:val="24"/>
                <w:szCs w:val="24"/>
              </w:rPr>
              <w:t>Speedup</w:t>
            </w:r>
            <w:proofErr w:type="spellEnd"/>
            <w:r w:rsidRPr="00114A9A">
              <w:rPr>
                <w:rFonts w:ascii="Times New Roman" w:eastAsia="Times New Roman" w:hAnsi="Times New Roman" w:cs="Times New Roman"/>
                <w:b/>
                <w:bCs/>
                <w:sz w:val="24"/>
                <w:szCs w:val="24"/>
              </w:rPr>
              <w:t xml:space="preserve"> total</w:t>
            </w:r>
          </w:p>
        </w:tc>
        <w:tc>
          <w:tcPr>
            <w:tcW w:w="1245"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12E915AA"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proofErr w:type="spellStart"/>
            <w:r w:rsidRPr="00114A9A">
              <w:rPr>
                <w:rFonts w:ascii="Times New Roman" w:eastAsia="Times New Roman" w:hAnsi="Times New Roman" w:cs="Times New Roman"/>
                <w:b/>
                <w:bCs/>
                <w:sz w:val="24"/>
                <w:szCs w:val="24"/>
              </w:rPr>
              <w:t>Speedup</w:t>
            </w:r>
            <w:proofErr w:type="spellEnd"/>
            <w:r w:rsidRPr="00114A9A">
              <w:rPr>
                <w:rFonts w:ascii="Times New Roman" w:eastAsia="Times New Roman" w:hAnsi="Times New Roman" w:cs="Times New Roman"/>
                <w:b/>
                <w:bCs/>
                <w:sz w:val="24"/>
                <w:szCs w:val="24"/>
              </w:rPr>
              <w:t xml:space="preserve"> </w:t>
            </w:r>
            <w:proofErr w:type="spellStart"/>
            <w:r w:rsidRPr="00114A9A">
              <w:rPr>
                <w:rFonts w:ascii="Times New Roman" w:eastAsia="Times New Roman" w:hAnsi="Times New Roman" w:cs="Times New Roman"/>
                <w:b/>
                <w:bCs/>
                <w:sz w:val="24"/>
                <w:szCs w:val="24"/>
              </w:rPr>
              <w:t>train</w:t>
            </w:r>
            <w:proofErr w:type="spellEnd"/>
          </w:p>
        </w:tc>
        <w:tc>
          <w:tcPr>
            <w:tcW w:w="1170"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12F0D6C7"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proofErr w:type="spellStart"/>
            <w:r w:rsidRPr="00114A9A">
              <w:rPr>
                <w:rFonts w:ascii="Times New Roman" w:eastAsia="Times New Roman" w:hAnsi="Times New Roman" w:cs="Times New Roman"/>
                <w:b/>
                <w:bCs/>
                <w:sz w:val="24"/>
                <w:szCs w:val="24"/>
              </w:rPr>
              <w:t>Efic</w:t>
            </w:r>
            <w:proofErr w:type="spellEnd"/>
            <w:r w:rsidRPr="00114A9A">
              <w:rPr>
                <w:rFonts w:ascii="Times New Roman" w:eastAsia="Times New Roman" w:hAnsi="Times New Roman" w:cs="Times New Roman"/>
                <w:b/>
                <w:bCs/>
                <w:sz w:val="24"/>
                <w:szCs w:val="24"/>
              </w:rPr>
              <w:t>. total</w:t>
            </w:r>
          </w:p>
        </w:tc>
        <w:tc>
          <w:tcPr>
            <w:tcW w:w="1170"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3C6C56BA" w14:textId="77777777" w:rsidR="0078469D" w:rsidRPr="00114A9A" w:rsidRDefault="00353361" w:rsidP="00114A9A">
            <w:pPr>
              <w:spacing w:line="360" w:lineRule="auto"/>
              <w:jc w:val="center"/>
              <w:rPr>
                <w:rFonts w:ascii="Times New Roman" w:eastAsia="Times New Roman" w:hAnsi="Times New Roman" w:cs="Times New Roman"/>
                <w:b/>
                <w:bCs/>
                <w:sz w:val="24"/>
                <w:szCs w:val="24"/>
              </w:rPr>
            </w:pPr>
            <w:proofErr w:type="spellStart"/>
            <w:r w:rsidRPr="00114A9A">
              <w:rPr>
                <w:rFonts w:ascii="Times New Roman" w:eastAsia="Times New Roman" w:hAnsi="Times New Roman" w:cs="Times New Roman"/>
                <w:b/>
                <w:bCs/>
                <w:sz w:val="24"/>
                <w:szCs w:val="24"/>
              </w:rPr>
              <w:t>Efic</w:t>
            </w:r>
            <w:proofErr w:type="spellEnd"/>
            <w:r w:rsidRPr="00114A9A">
              <w:rPr>
                <w:rFonts w:ascii="Times New Roman" w:eastAsia="Times New Roman" w:hAnsi="Times New Roman" w:cs="Times New Roman"/>
                <w:b/>
                <w:bCs/>
                <w:sz w:val="24"/>
                <w:szCs w:val="24"/>
              </w:rPr>
              <w:t xml:space="preserve">. </w:t>
            </w:r>
            <w:proofErr w:type="spellStart"/>
            <w:r w:rsidRPr="00114A9A">
              <w:rPr>
                <w:rFonts w:ascii="Times New Roman" w:eastAsia="Times New Roman" w:hAnsi="Times New Roman" w:cs="Times New Roman"/>
                <w:b/>
                <w:bCs/>
                <w:sz w:val="24"/>
                <w:szCs w:val="24"/>
              </w:rPr>
              <w:t>train</w:t>
            </w:r>
            <w:proofErr w:type="spellEnd"/>
          </w:p>
        </w:tc>
      </w:tr>
      <w:tr w:rsidR="0078469D" w:rsidRPr="00114A9A" w14:paraId="5E354BED" w14:textId="77777777">
        <w:trPr>
          <w:trHeight w:val="375"/>
        </w:trPr>
        <w:tc>
          <w:tcPr>
            <w:tcW w:w="117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196FD9E4"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1</w:t>
            </w:r>
          </w:p>
        </w:tc>
        <w:tc>
          <w:tcPr>
            <w:tcW w:w="1200" w:type="dxa"/>
            <w:tcBorders>
              <w:top w:val="nil"/>
              <w:left w:val="nil"/>
              <w:bottom w:val="single" w:sz="5" w:space="0" w:color="7F7F7F"/>
              <w:right w:val="single" w:sz="5" w:space="0" w:color="7F7F7F"/>
            </w:tcBorders>
            <w:tcMar>
              <w:top w:w="100" w:type="dxa"/>
              <w:left w:w="100" w:type="dxa"/>
              <w:bottom w:w="100" w:type="dxa"/>
              <w:right w:w="100" w:type="dxa"/>
            </w:tcMar>
          </w:tcPr>
          <w:p w14:paraId="7306B9BF"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13991.0</w:t>
            </w:r>
          </w:p>
        </w:tc>
        <w:tc>
          <w:tcPr>
            <w:tcW w:w="1800" w:type="dxa"/>
            <w:tcBorders>
              <w:top w:val="nil"/>
              <w:left w:val="nil"/>
              <w:bottom w:val="single" w:sz="5" w:space="0" w:color="7F7F7F"/>
              <w:right w:val="single" w:sz="5" w:space="0" w:color="7F7F7F"/>
            </w:tcBorders>
            <w:tcMar>
              <w:top w:w="100" w:type="dxa"/>
              <w:left w:w="100" w:type="dxa"/>
              <w:bottom w:w="100" w:type="dxa"/>
              <w:right w:w="100" w:type="dxa"/>
            </w:tcMar>
          </w:tcPr>
          <w:p w14:paraId="6410BDE2"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4257.4</w:t>
            </w:r>
          </w:p>
        </w:tc>
        <w:tc>
          <w:tcPr>
            <w:tcW w:w="1125" w:type="dxa"/>
            <w:tcBorders>
              <w:top w:val="nil"/>
              <w:left w:val="nil"/>
              <w:bottom w:val="single" w:sz="5" w:space="0" w:color="7F7F7F"/>
              <w:right w:val="single" w:sz="5" w:space="0" w:color="7F7F7F"/>
            </w:tcBorders>
            <w:tcMar>
              <w:top w:w="100" w:type="dxa"/>
              <w:left w:w="100" w:type="dxa"/>
              <w:bottom w:w="100" w:type="dxa"/>
              <w:right w:w="100" w:type="dxa"/>
            </w:tcMar>
          </w:tcPr>
          <w:p w14:paraId="71517DB6"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1.00x</w:t>
            </w:r>
          </w:p>
        </w:tc>
        <w:tc>
          <w:tcPr>
            <w:tcW w:w="1245" w:type="dxa"/>
            <w:tcBorders>
              <w:top w:val="nil"/>
              <w:left w:val="nil"/>
              <w:bottom w:val="single" w:sz="5" w:space="0" w:color="7F7F7F"/>
              <w:right w:val="single" w:sz="5" w:space="0" w:color="7F7F7F"/>
            </w:tcBorders>
            <w:tcMar>
              <w:top w:w="100" w:type="dxa"/>
              <w:left w:w="100" w:type="dxa"/>
              <w:bottom w:w="100" w:type="dxa"/>
              <w:right w:w="100" w:type="dxa"/>
            </w:tcMar>
          </w:tcPr>
          <w:p w14:paraId="5E509D8F"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1.00x</w:t>
            </w:r>
          </w:p>
        </w:tc>
        <w:tc>
          <w:tcPr>
            <w:tcW w:w="1170" w:type="dxa"/>
            <w:tcBorders>
              <w:top w:val="nil"/>
              <w:left w:val="nil"/>
              <w:bottom w:val="single" w:sz="5" w:space="0" w:color="7F7F7F"/>
              <w:right w:val="single" w:sz="5" w:space="0" w:color="7F7F7F"/>
            </w:tcBorders>
            <w:tcMar>
              <w:top w:w="100" w:type="dxa"/>
              <w:left w:w="100" w:type="dxa"/>
              <w:bottom w:w="100" w:type="dxa"/>
              <w:right w:w="100" w:type="dxa"/>
            </w:tcMar>
          </w:tcPr>
          <w:p w14:paraId="55B96D43"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100.00%</w:t>
            </w:r>
          </w:p>
        </w:tc>
        <w:tc>
          <w:tcPr>
            <w:tcW w:w="1170" w:type="dxa"/>
            <w:tcBorders>
              <w:top w:val="nil"/>
              <w:left w:val="nil"/>
              <w:bottom w:val="single" w:sz="5" w:space="0" w:color="7F7F7F"/>
              <w:right w:val="single" w:sz="5" w:space="0" w:color="7F7F7F"/>
            </w:tcBorders>
            <w:tcMar>
              <w:top w:w="100" w:type="dxa"/>
              <w:left w:w="100" w:type="dxa"/>
              <w:bottom w:w="100" w:type="dxa"/>
              <w:right w:w="100" w:type="dxa"/>
            </w:tcMar>
          </w:tcPr>
          <w:p w14:paraId="45A175E9"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100.00%</w:t>
            </w:r>
          </w:p>
        </w:tc>
      </w:tr>
      <w:tr w:rsidR="0078469D" w:rsidRPr="00114A9A" w14:paraId="0C0B48F7" w14:textId="77777777">
        <w:trPr>
          <w:trHeight w:val="375"/>
        </w:trPr>
        <w:tc>
          <w:tcPr>
            <w:tcW w:w="117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3DAEAC99"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2</w:t>
            </w:r>
          </w:p>
        </w:tc>
        <w:tc>
          <w:tcPr>
            <w:tcW w:w="1200" w:type="dxa"/>
            <w:tcBorders>
              <w:top w:val="nil"/>
              <w:left w:val="nil"/>
              <w:bottom w:val="single" w:sz="5" w:space="0" w:color="7F7F7F"/>
              <w:right w:val="single" w:sz="5" w:space="0" w:color="7F7F7F"/>
            </w:tcBorders>
            <w:tcMar>
              <w:top w:w="100" w:type="dxa"/>
              <w:left w:w="100" w:type="dxa"/>
              <w:bottom w:w="100" w:type="dxa"/>
              <w:right w:w="100" w:type="dxa"/>
            </w:tcMar>
          </w:tcPr>
          <w:p w14:paraId="712039D4"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10307.8</w:t>
            </w:r>
          </w:p>
        </w:tc>
        <w:tc>
          <w:tcPr>
            <w:tcW w:w="1800" w:type="dxa"/>
            <w:tcBorders>
              <w:top w:val="nil"/>
              <w:left w:val="nil"/>
              <w:bottom w:val="single" w:sz="5" w:space="0" w:color="7F7F7F"/>
              <w:right w:val="single" w:sz="5" w:space="0" w:color="7F7F7F"/>
            </w:tcBorders>
            <w:tcMar>
              <w:top w:w="100" w:type="dxa"/>
              <w:left w:w="100" w:type="dxa"/>
              <w:bottom w:w="100" w:type="dxa"/>
              <w:right w:w="100" w:type="dxa"/>
            </w:tcMar>
          </w:tcPr>
          <w:p w14:paraId="7C576875"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2245.2</w:t>
            </w:r>
          </w:p>
        </w:tc>
        <w:tc>
          <w:tcPr>
            <w:tcW w:w="1125" w:type="dxa"/>
            <w:tcBorders>
              <w:top w:val="nil"/>
              <w:left w:val="nil"/>
              <w:bottom w:val="single" w:sz="5" w:space="0" w:color="7F7F7F"/>
              <w:right w:val="single" w:sz="5" w:space="0" w:color="7F7F7F"/>
            </w:tcBorders>
            <w:tcMar>
              <w:top w:w="100" w:type="dxa"/>
              <w:left w:w="100" w:type="dxa"/>
              <w:bottom w:w="100" w:type="dxa"/>
              <w:right w:w="100" w:type="dxa"/>
            </w:tcMar>
          </w:tcPr>
          <w:p w14:paraId="404F46D1"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1.36x</w:t>
            </w:r>
          </w:p>
        </w:tc>
        <w:tc>
          <w:tcPr>
            <w:tcW w:w="1245" w:type="dxa"/>
            <w:tcBorders>
              <w:top w:val="nil"/>
              <w:left w:val="nil"/>
              <w:bottom w:val="single" w:sz="5" w:space="0" w:color="7F7F7F"/>
              <w:right w:val="single" w:sz="5" w:space="0" w:color="7F7F7F"/>
            </w:tcBorders>
            <w:tcMar>
              <w:top w:w="100" w:type="dxa"/>
              <w:left w:w="100" w:type="dxa"/>
              <w:bottom w:w="100" w:type="dxa"/>
              <w:right w:w="100" w:type="dxa"/>
            </w:tcMar>
          </w:tcPr>
          <w:p w14:paraId="3C5C9292"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1.90x</w:t>
            </w:r>
          </w:p>
        </w:tc>
        <w:tc>
          <w:tcPr>
            <w:tcW w:w="1170" w:type="dxa"/>
            <w:tcBorders>
              <w:top w:val="nil"/>
              <w:left w:val="nil"/>
              <w:bottom w:val="single" w:sz="5" w:space="0" w:color="7F7F7F"/>
              <w:right w:val="single" w:sz="5" w:space="0" w:color="7F7F7F"/>
            </w:tcBorders>
            <w:tcMar>
              <w:top w:w="100" w:type="dxa"/>
              <w:left w:w="100" w:type="dxa"/>
              <w:bottom w:w="100" w:type="dxa"/>
              <w:right w:w="100" w:type="dxa"/>
            </w:tcMar>
          </w:tcPr>
          <w:p w14:paraId="466FD24A"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67.87%</w:t>
            </w:r>
          </w:p>
        </w:tc>
        <w:tc>
          <w:tcPr>
            <w:tcW w:w="1170" w:type="dxa"/>
            <w:tcBorders>
              <w:top w:val="nil"/>
              <w:left w:val="nil"/>
              <w:bottom w:val="single" w:sz="5" w:space="0" w:color="7F7F7F"/>
              <w:right w:val="single" w:sz="5" w:space="0" w:color="7F7F7F"/>
            </w:tcBorders>
            <w:tcMar>
              <w:top w:w="100" w:type="dxa"/>
              <w:left w:w="100" w:type="dxa"/>
              <w:bottom w:w="100" w:type="dxa"/>
              <w:right w:w="100" w:type="dxa"/>
            </w:tcMar>
          </w:tcPr>
          <w:p w14:paraId="4AE34643"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94.81%</w:t>
            </w:r>
          </w:p>
        </w:tc>
      </w:tr>
      <w:tr w:rsidR="0078469D" w:rsidRPr="00114A9A" w14:paraId="7F951667" w14:textId="77777777">
        <w:trPr>
          <w:trHeight w:val="375"/>
        </w:trPr>
        <w:tc>
          <w:tcPr>
            <w:tcW w:w="117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27FAF04B"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4</w:t>
            </w:r>
          </w:p>
        </w:tc>
        <w:tc>
          <w:tcPr>
            <w:tcW w:w="1200" w:type="dxa"/>
            <w:tcBorders>
              <w:top w:val="nil"/>
              <w:left w:val="nil"/>
              <w:bottom w:val="single" w:sz="5" w:space="0" w:color="7F7F7F"/>
              <w:right w:val="single" w:sz="5" w:space="0" w:color="7F7F7F"/>
            </w:tcBorders>
            <w:tcMar>
              <w:top w:w="100" w:type="dxa"/>
              <w:left w:w="100" w:type="dxa"/>
              <w:bottom w:w="100" w:type="dxa"/>
              <w:right w:w="100" w:type="dxa"/>
            </w:tcMar>
          </w:tcPr>
          <w:p w14:paraId="60E12870"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9409.2</w:t>
            </w:r>
          </w:p>
        </w:tc>
        <w:tc>
          <w:tcPr>
            <w:tcW w:w="1800" w:type="dxa"/>
            <w:tcBorders>
              <w:top w:val="nil"/>
              <w:left w:val="nil"/>
              <w:bottom w:val="single" w:sz="5" w:space="0" w:color="7F7F7F"/>
              <w:right w:val="single" w:sz="5" w:space="0" w:color="7F7F7F"/>
            </w:tcBorders>
            <w:tcMar>
              <w:top w:w="100" w:type="dxa"/>
              <w:left w:w="100" w:type="dxa"/>
              <w:bottom w:w="100" w:type="dxa"/>
              <w:right w:w="100" w:type="dxa"/>
            </w:tcMar>
          </w:tcPr>
          <w:p w14:paraId="38D93D8F"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1171.2</w:t>
            </w:r>
          </w:p>
        </w:tc>
        <w:tc>
          <w:tcPr>
            <w:tcW w:w="1125" w:type="dxa"/>
            <w:tcBorders>
              <w:top w:val="nil"/>
              <w:left w:val="nil"/>
              <w:bottom w:val="single" w:sz="5" w:space="0" w:color="7F7F7F"/>
              <w:right w:val="single" w:sz="5" w:space="0" w:color="7F7F7F"/>
            </w:tcBorders>
            <w:tcMar>
              <w:top w:w="100" w:type="dxa"/>
              <w:left w:w="100" w:type="dxa"/>
              <w:bottom w:w="100" w:type="dxa"/>
              <w:right w:w="100" w:type="dxa"/>
            </w:tcMar>
          </w:tcPr>
          <w:p w14:paraId="011B6DDF"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1.49x</w:t>
            </w:r>
          </w:p>
        </w:tc>
        <w:tc>
          <w:tcPr>
            <w:tcW w:w="1245" w:type="dxa"/>
            <w:tcBorders>
              <w:top w:val="nil"/>
              <w:left w:val="nil"/>
              <w:bottom w:val="single" w:sz="5" w:space="0" w:color="7F7F7F"/>
              <w:right w:val="single" w:sz="5" w:space="0" w:color="7F7F7F"/>
            </w:tcBorders>
            <w:tcMar>
              <w:top w:w="100" w:type="dxa"/>
              <w:left w:w="100" w:type="dxa"/>
              <w:bottom w:w="100" w:type="dxa"/>
              <w:right w:w="100" w:type="dxa"/>
            </w:tcMar>
          </w:tcPr>
          <w:p w14:paraId="1452AC1A"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3.64x</w:t>
            </w:r>
          </w:p>
        </w:tc>
        <w:tc>
          <w:tcPr>
            <w:tcW w:w="1170" w:type="dxa"/>
            <w:tcBorders>
              <w:top w:val="nil"/>
              <w:left w:val="nil"/>
              <w:bottom w:val="single" w:sz="5" w:space="0" w:color="7F7F7F"/>
              <w:right w:val="single" w:sz="5" w:space="0" w:color="7F7F7F"/>
            </w:tcBorders>
            <w:tcMar>
              <w:top w:w="100" w:type="dxa"/>
              <w:left w:w="100" w:type="dxa"/>
              <w:bottom w:w="100" w:type="dxa"/>
              <w:right w:w="100" w:type="dxa"/>
            </w:tcMar>
          </w:tcPr>
          <w:p w14:paraId="42A11BBE"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37.17%</w:t>
            </w:r>
          </w:p>
        </w:tc>
        <w:tc>
          <w:tcPr>
            <w:tcW w:w="1170" w:type="dxa"/>
            <w:tcBorders>
              <w:top w:val="nil"/>
              <w:left w:val="nil"/>
              <w:bottom w:val="single" w:sz="5" w:space="0" w:color="7F7F7F"/>
              <w:right w:val="single" w:sz="5" w:space="0" w:color="7F7F7F"/>
            </w:tcBorders>
            <w:tcMar>
              <w:top w:w="100" w:type="dxa"/>
              <w:left w:w="100" w:type="dxa"/>
              <w:bottom w:w="100" w:type="dxa"/>
              <w:right w:w="100" w:type="dxa"/>
            </w:tcMar>
          </w:tcPr>
          <w:p w14:paraId="39B21324"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90.88%</w:t>
            </w:r>
          </w:p>
        </w:tc>
      </w:tr>
      <w:tr w:rsidR="0078469D" w:rsidRPr="00114A9A" w14:paraId="71CC256C" w14:textId="77777777">
        <w:trPr>
          <w:trHeight w:val="375"/>
        </w:trPr>
        <w:tc>
          <w:tcPr>
            <w:tcW w:w="117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158974D1"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8</w:t>
            </w:r>
          </w:p>
        </w:tc>
        <w:tc>
          <w:tcPr>
            <w:tcW w:w="1200" w:type="dxa"/>
            <w:tcBorders>
              <w:top w:val="nil"/>
              <w:left w:val="nil"/>
              <w:bottom w:val="single" w:sz="5" w:space="0" w:color="7F7F7F"/>
              <w:right w:val="single" w:sz="5" w:space="0" w:color="7F7F7F"/>
            </w:tcBorders>
            <w:tcMar>
              <w:top w:w="100" w:type="dxa"/>
              <w:left w:w="100" w:type="dxa"/>
              <w:bottom w:w="100" w:type="dxa"/>
              <w:right w:w="100" w:type="dxa"/>
            </w:tcMar>
          </w:tcPr>
          <w:p w14:paraId="55533218"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9318.2</w:t>
            </w:r>
          </w:p>
        </w:tc>
        <w:tc>
          <w:tcPr>
            <w:tcW w:w="1800" w:type="dxa"/>
            <w:tcBorders>
              <w:top w:val="nil"/>
              <w:left w:val="nil"/>
              <w:bottom w:val="single" w:sz="5" w:space="0" w:color="7F7F7F"/>
              <w:right w:val="single" w:sz="5" w:space="0" w:color="7F7F7F"/>
            </w:tcBorders>
            <w:tcMar>
              <w:top w:w="100" w:type="dxa"/>
              <w:left w:w="100" w:type="dxa"/>
              <w:bottom w:w="100" w:type="dxa"/>
              <w:right w:w="100" w:type="dxa"/>
            </w:tcMar>
          </w:tcPr>
          <w:p w14:paraId="73B59716"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631.4</w:t>
            </w:r>
          </w:p>
        </w:tc>
        <w:tc>
          <w:tcPr>
            <w:tcW w:w="1125" w:type="dxa"/>
            <w:tcBorders>
              <w:top w:val="nil"/>
              <w:left w:val="nil"/>
              <w:bottom w:val="single" w:sz="5" w:space="0" w:color="7F7F7F"/>
              <w:right w:val="single" w:sz="5" w:space="0" w:color="7F7F7F"/>
            </w:tcBorders>
            <w:tcMar>
              <w:top w:w="100" w:type="dxa"/>
              <w:left w:w="100" w:type="dxa"/>
              <w:bottom w:w="100" w:type="dxa"/>
              <w:right w:w="100" w:type="dxa"/>
            </w:tcMar>
          </w:tcPr>
          <w:p w14:paraId="18721511"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1.50x</w:t>
            </w:r>
          </w:p>
        </w:tc>
        <w:tc>
          <w:tcPr>
            <w:tcW w:w="1245" w:type="dxa"/>
            <w:tcBorders>
              <w:top w:val="nil"/>
              <w:left w:val="nil"/>
              <w:bottom w:val="single" w:sz="5" w:space="0" w:color="7F7F7F"/>
              <w:right w:val="single" w:sz="5" w:space="0" w:color="7F7F7F"/>
            </w:tcBorders>
            <w:tcMar>
              <w:top w:w="100" w:type="dxa"/>
              <w:left w:w="100" w:type="dxa"/>
              <w:bottom w:w="100" w:type="dxa"/>
              <w:right w:w="100" w:type="dxa"/>
            </w:tcMar>
          </w:tcPr>
          <w:p w14:paraId="6B9EDA35"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6.74x</w:t>
            </w:r>
          </w:p>
        </w:tc>
        <w:tc>
          <w:tcPr>
            <w:tcW w:w="1170" w:type="dxa"/>
            <w:tcBorders>
              <w:top w:val="nil"/>
              <w:left w:val="nil"/>
              <w:bottom w:val="single" w:sz="5" w:space="0" w:color="7F7F7F"/>
              <w:right w:val="single" w:sz="5" w:space="0" w:color="7F7F7F"/>
            </w:tcBorders>
            <w:tcMar>
              <w:top w:w="100" w:type="dxa"/>
              <w:left w:w="100" w:type="dxa"/>
              <w:bottom w:w="100" w:type="dxa"/>
              <w:right w:w="100" w:type="dxa"/>
            </w:tcMar>
          </w:tcPr>
          <w:p w14:paraId="48260376"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18.77%</w:t>
            </w:r>
          </w:p>
        </w:tc>
        <w:tc>
          <w:tcPr>
            <w:tcW w:w="1170" w:type="dxa"/>
            <w:tcBorders>
              <w:top w:val="nil"/>
              <w:left w:val="nil"/>
              <w:bottom w:val="single" w:sz="5" w:space="0" w:color="7F7F7F"/>
              <w:right w:val="single" w:sz="5" w:space="0" w:color="7F7F7F"/>
            </w:tcBorders>
            <w:tcMar>
              <w:top w:w="100" w:type="dxa"/>
              <w:left w:w="100" w:type="dxa"/>
              <w:bottom w:w="100" w:type="dxa"/>
              <w:right w:w="100" w:type="dxa"/>
            </w:tcMar>
          </w:tcPr>
          <w:p w14:paraId="755FA865"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84.28%</w:t>
            </w:r>
          </w:p>
        </w:tc>
      </w:tr>
    </w:tbl>
    <w:p w14:paraId="3FC48E74"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 </w:t>
      </w:r>
    </w:p>
    <w:p w14:paraId="7299D978"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El entrenamiento escala de forma clara: pasa de 4257.4 ms con 1 </w:t>
      </w:r>
      <w:proofErr w:type="spellStart"/>
      <w:r w:rsidRPr="00114A9A">
        <w:rPr>
          <w:rFonts w:ascii="Times New Roman" w:eastAsia="Times New Roman" w:hAnsi="Times New Roman" w:cs="Times New Roman"/>
          <w:sz w:val="24"/>
          <w:szCs w:val="24"/>
        </w:rPr>
        <w:t>worker</w:t>
      </w:r>
      <w:proofErr w:type="spellEnd"/>
      <w:r w:rsidRPr="00114A9A">
        <w:rPr>
          <w:rFonts w:ascii="Times New Roman" w:eastAsia="Times New Roman" w:hAnsi="Times New Roman" w:cs="Times New Roman"/>
          <w:sz w:val="24"/>
          <w:szCs w:val="24"/>
        </w:rPr>
        <w:t xml:space="preserve"> a 631.4 ms con 8 </w:t>
      </w:r>
      <w:proofErr w:type="spellStart"/>
      <w:r w:rsidRPr="00114A9A">
        <w:rPr>
          <w:rFonts w:ascii="Times New Roman" w:eastAsia="Times New Roman" w:hAnsi="Times New Roman" w:cs="Times New Roman"/>
          <w:sz w:val="24"/>
          <w:szCs w:val="24"/>
        </w:rPr>
        <w:t>workers</w:t>
      </w:r>
      <w:proofErr w:type="spellEnd"/>
      <w:r w:rsidRPr="00114A9A">
        <w:rPr>
          <w:rFonts w:ascii="Times New Roman" w:eastAsia="Times New Roman" w:hAnsi="Times New Roman" w:cs="Times New Roman"/>
          <w:sz w:val="24"/>
          <w:szCs w:val="24"/>
        </w:rPr>
        <w:t xml:space="preserve">, equivalente a 6.74x de </w:t>
      </w:r>
      <w:proofErr w:type="spellStart"/>
      <w:r w:rsidRPr="00114A9A">
        <w:rPr>
          <w:rFonts w:ascii="Times New Roman" w:eastAsia="Times New Roman" w:hAnsi="Times New Roman" w:cs="Times New Roman"/>
          <w:sz w:val="24"/>
          <w:szCs w:val="24"/>
        </w:rPr>
        <w:t>speedup</w:t>
      </w:r>
      <w:proofErr w:type="spellEnd"/>
      <w:r w:rsidRPr="00114A9A">
        <w:rPr>
          <w:rFonts w:ascii="Times New Roman" w:eastAsia="Times New Roman" w:hAnsi="Times New Roman" w:cs="Times New Roman"/>
          <w:sz w:val="24"/>
          <w:szCs w:val="24"/>
        </w:rPr>
        <w:t xml:space="preserve"> y 84.28% de eficiencia paralela. El </w:t>
      </w:r>
      <w:proofErr w:type="spellStart"/>
      <w:r w:rsidRPr="00114A9A">
        <w:rPr>
          <w:rFonts w:ascii="Times New Roman" w:eastAsia="Times New Roman" w:hAnsi="Times New Roman" w:cs="Times New Roman"/>
          <w:sz w:val="24"/>
          <w:szCs w:val="24"/>
        </w:rPr>
        <w:t>speedup</w:t>
      </w:r>
      <w:proofErr w:type="spellEnd"/>
      <w:r w:rsidRPr="00114A9A">
        <w:rPr>
          <w:rFonts w:ascii="Times New Roman" w:eastAsia="Times New Roman" w:hAnsi="Times New Roman" w:cs="Times New Roman"/>
          <w:sz w:val="24"/>
          <w:szCs w:val="24"/>
        </w:rPr>
        <w:t xml:space="preserve"> total llega a 1.50x porque la escritura de archivos CSV y parte del análisis permanecen dominados por E/S, lo cual constituye la fracción serial del pipeline.</w:t>
      </w:r>
    </w:p>
    <w:p w14:paraId="1338CEED" w14:textId="77777777" w:rsidR="0078469D" w:rsidRPr="00114A9A" w:rsidRDefault="00353361" w:rsidP="00114A9A">
      <w:pPr>
        <w:pStyle w:val="Heading2"/>
        <w:keepNext w:val="0"/>
        <w:keepLines w:val="0"/>
        <w:spacing w:before="200" w:after="80" w:line="360" w:lineRule="auto"/>
        <w:rPr>
          <w:rFonts w:ascii="Times New Roman" w:eastAsia="Times New Roman" w:hAnsi="Times New Roman" w:cs="Times New Roman"/>
          <w:b/>
          <w:bCs/>
          <w:sz w:val="34"/>
          <w:szCs w:val="34"/>
        </w:rPr>
      </w:pPr>
      <w:bookmarkStart w:id="38" w:name="_Toc233756748"/>
      <w:r w:rsidRPr="00114A9A">
        <w:rPr>
          <w:rFonts w:ascii="Times New Roman" w:eastAsia="Times New Roman" w:hAnsi="Times New Roman" w:cs="Times New Roman"/>
          <w:b/>
          <w:bCs/>
          <w:sz w:val="34"/>
          <w:szCs w:val="34"/>
        </w:rPr>
        <w:t>5.6 Latencia de API y salud del clúster</w:t>
      </w:r>
      <w:bookmarkEnd w:id="38"/>
    </w:p>
    <w:tbl>
      <w:tblPr>
        <w:tblStyle w:val="af3"/>
        <w:tblW w:w="8895" w:type="dxa"/>
        <w:jc w:val="center"/>
        <w:tblInd w:w="0" w:type="dxa"/>
        <w:tblBorders>
          <w:top w:val="nil"/>
          <w:left w:val="nil"/>
          <w:bottom w:val="nil"/>
          <w:right w:val="nil"/>
          <w:insideH w:val="nil"/>
          <w:insideV w:val="nil"/>
        </w:tblBorders>
        <w:tblLook w:val="0600" w:firstRow="0" w:lastRow="0" w:firstColumn="0" w:lastColumn="0" w:noHBand="1" w:noVBand="1"/>
      </w:tblPr>
      <w:tblGrid>
        <w:gridCol w:w="2217"/>
        <w:gridCol w:w="6678"/>
      </w:tblGrid>
      <w:tr w:rsidR="0078469D" w:rsidRPr="00114A9A" w14:paraId="4BA5AE4C" w14:textId="77777777">
        <w:trPr>
          <w:trHeight w:val="390"/>
          <w:jc w:val="center"/>
        </w:trPr>
        <w:tc>
          <w:tcPr>
            <w:tcW w:w="0" w:type="auto"/>
            <w:tcBorders>
              <w:top w:val="single" w:sz="5" w:space="0" w:color="7F7F7F"/>
              <w:left w:val="single" w:sz="5" w:space="0" w:color="7F7F7F"/>
              <w:bottom w:val="single" w:sz="5" w:space="0" w:color="7F7F7F"/>
              <w:right w:val="single" w:sz="5" w:space="0" w:color="7F7F7F"/>
            </w:tcBorders>
            <w:shd w:val="clear" w:color="auto" w:fill="D9EAF7"/>
            <w:tcMar>
              <w:top w:w="100" w:type="dxa"/>
              <w:left w:w="100" w:type="dxa"/>
              <w:bottom w:w="100" w:type="dxa"/>
              <w:right w:w="100" w:type="dxa"/>
            </w:tcMar>
            <w:vAlign w:val="center"/>
          </w:tcPr>
          <w:p w14:paraId="0567172B" w14:textId="77777777" w:rsidR="0078469D" w:rsidRPr="00114A9A" w:rsidRDefault="00353361" w:rsidP="00114A9A">
            <w:pPr>
              <w:spacing w:after="60"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18"/>
                <w:szCs w:val="24"/>
              </w:rPr>
              <w:t>Prueba</w:t>
            </w:r>
          </w:p>
        </w:tc>
        <w:tc>
          <w:tcPr>
            <w:tcW w:w="0" w:type="auto"/>
            <w:tcBorders>
              <w:top w:val="single" w:sz="5" w:space="0" w:color="7F7F7F"/>
              <w:left w:val="nil"/>
              <w:bottom w:val="single" w:sz="5" w:space="0" w:color="7F7F7F"/>
              <w:right w:val="single" w:sz="5" w:space="0" w:color="7F7F7F"/>
            </w:tcBorders>
            <w:shd w:val="clear" w:color="auto" w:fill="D9EAF7"/>
            <w:tcMar>
              <w:top w:w="100" w:type="dxa"/>
              <w:left w:w="100" w:type="dxa"/>
              <w:bottom w:w="100" w:type="dxa"/>
              <w:right w:w="100" w:type="dxa"/>
            </w:tcMar>
            <w:vAlign w:val="center"/>
          </w:tcPr>
          <w:p w14:paraId="5EF08185" w14:textId="77777777" w:rsidR="0078469D" w:rsidRPr="00114A9A" w:rsidRDefault="00353361" w:rsidP="00114A9A">
            <w:pPr>
              <w:spacing w:after="60" w:line="360" w:lineRule="auto"/>
              <w:jc w:val="center"/>
              <w:rPr>
                <w:rFonts w:ascii="Times New Roman" w:eastAsia="Times New Roman" w:hAnsi="Times New Roman" w:cs="Times New Roman"/>
                <w:b/>
                <w:bCs/>
                <w:sz w:val="24"/>
                <w:szCs w:val="24"/>
              </w:rPr>
            </w:pPr>
            <w:r w:rsidRPr="00114A9A">
              <w:rPr>
                <w:rFonts w:ascii="Times New Roman" w:eastAsia="Times New Roman" w:hAnsi="Times New Roman" w:cs="Times New Roman"/>
                <w:b/>
                <w:bCs/>
                <w:sz w:val="18"/>
                <w:szCs w:val="24"/>
              </w:rPr>
              <w:t>Resultado</w:t>
            </w:r>
          </w:p>
        </w:tc>
      </w:tr>
      <w:tr w:rsidR="0078469D" w:rsidRPr="00114A9A" w14:paraId="4BC6EE1E" w14:textId="77777777">
        <w:trPr>
          <w:trHeight w:val="390"/>
          <w:jc w:val="center"/>
        </w:trPr>
        <w:tc>
          <w:tcPr>
            <w:tcW w:w="0" w:type="auto"/>
            <w:tcBorders>
              <w:top w:val="nil"/>
              <w:left w:val="single" w:sz="5" w:space="0" w:color="7F7F7F"/>
              <w:bottom w:val="single" w:sz="5" w:space="0" w:color="7F7F7F"/>
              <w:right w:val="single" w:sz="5" w:space="0" w:color="7F7F7F"/>
            </w:tcBorders>
            <w:tcMar>
              <w:top w:w="100" w:type="dxa"/>
              <w:left w:w="100" w:type="dxa"/>
              <w:bottom w:w="100" w:type="dxa"/>
              <w:right w:w="100" w:type="dxa"/>
            </w:tcMar>
            <w:vAlign w:val="center"/>
          </w:tcPr>
          <w:p w14:paraId="2E1C716D" w14:textId="77777777" w:rsidR="0078469D" w:rsidRPr="00114A9A" w:rsidRDefault="00353361" w:rsidP="00114A9A">
            <w:pPr>
              <w:spacing w:after="60"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18"/>
                <w:szCs w:val="24"/>
              </w:rPr>
              <w:t>GET /</w:t>
            </w:r>
            <w:proofErr w:type="spellStart"/>
            <w:r w:rsidRPr="00114A9A">
              <w:rPr>
                <w:rFonts w:ascii="Times New Roman" w:eastAsia="Times New Roman" w:hAnsi="Times New Roman" w:cs="Times New Roman"/>
                <w:sz w:val="18"/>
                <w:szCs w:val="24"/>
              </w:rPr>
              <w:t>health</w:t>
            </w:r>
            <w:proofErr w:type="spellEnd"/>
          </w:p>
        </w:tc>
        <w:tc>
          <w:tcPr>
            <w:tcW w:w="0" w:type="auto"/>
            <w:tcBorders>
              <w:top w:val="nil"/>
              <w:left w:val="nil"/>
              <w:bottom w:val="single" w:sz="5" w:space="0" w:color="7F7F7F"/>
              <w:right w:val="single" w:sz="5" w:space="0" w:color="7F7F7F"/>
            </w:tcBorders>
            <w:tcMar>
              <w:top w:w="100" w:type="dxa"/>
              <w:left w:w="100" w:type="dxa"/>
              <w:bottom w:w="100" w:type="dxa"/>
              <w:right w:w="100" w:type="dxa"/>
            </w:tcMar>
            <w:vAlign w:val="center"/>
          </w:tcPr>
          <w:p w14:paraId="143837F2" w14:textId="77777777" w:rsidR="0078469D" w:rsidRPr="00114A9A" w:rsidRDefault="00353361" w:rsidP="00114A9A">
            <w:pPr>
              <w:spacing w:after="60" w:line="360" w:lineRule="auto"/>
              <w:rPr>
                <w:rFonts w:ascii="Times New Roman" w:eastAsia="Times New Roman" w:hAnsi="Times New Roman" w:cs="Times New Roman"/>
                <w:sz w:val="24"/>
                <w:szCs w:val="24"/>
                <w:lang w:val="en-US"/>
              </w:rPr>
            </w:pPr>
            <w:r w:rsidRPr="00114A9A">
              <w:rPr>
                <w:rFonts w:ascii="Times New Roman" w:eastAsia="Times New Roman" w:hAnsi="Times New Roman" w:cs="Times New Roman"/>
                <w:sz w:val="18"/>
                <w:szCs w:val="24"/>
                <w:lang w:val="en-US"/>
              </w:rPr>
              <w:t>{"cluster":"up","healthy_nodes":</w:t>
            </w:r>
            <w:proofErr w:type="gramStart"/>
            <w:r w:rsidRPr="00114A9A">
              <w:rPr>
                <w:rFonts w:ascii="Times New Roman" w:eastAsia="Times New Roman" w:hAnsi="Times New Roman" w:cs="Times New Roman"/>
                <w:sz w:val="18"/>
                <w:szCs w:val="24"/>
                <w:lang w:val="en-US"/>
              </w:rPr>
              <w:t>3,</w:t>
            </w:r>
            <w:proofErr w:type="gramEnd"/>
            <w:r w:rsidRPr="00114A9A">
              <w:rPr>
                <w:rFonts w:ascii="Times New Roman" w:eastAsia="Times New Roman" w:hAnsi="Times New Roman" w:cs="Times New Roman"/>
                <w:sz w:val="18"/>
                <w:szCs w:val="24"/>
                <w:lang w:val="en-US"/>
              </w:rPr>
              <w:t>"mongodb":"up","redis":"up","status":"ok"}</w:t>
            </w:r>
          </w:p>
        </w:tc>
      </w:tr>
      <w:tr w:rsidR="0078469D" w:rsidRPr="00114A9A" w14:paraId="7ADC3BFE" w14:textId="77777777">
        <w:trPr>
          <w:trHeight w:val="390"/>
          <w:jc w:val="center"/>
        </w:trPr>
        <w:tc>
          <w:tcPr>
            <w:tcW w:w="0" w:type="auto"/>
            <w:tcBorders>
              <w:top w:val="nil"/>
              <w:left w:val="single" w:sz="5" w:space="0" w:color="7F7F7F"/>
              <w:bottom w:val="single" w:sz="5" w:space="0" w:color="7F7F7F"/>
              <w:right w:val="single" w:sz="5" w:space="0" w:color="7F7F7F"/>
            </w:tcBorders>
            <w:tcMar>
              <w:top w:w="100" w:type="dxa"/>
              <w:left w:w="100" w:type="dxa"/>
              <w:bottom w:w="100" w:type="dxa"/>
              <w:right w:w="100" w:type="dxa"/>
            </w:tcMar>
            <w:vAlign w:val="center"/>
          </w:tcPr>
          <w:p w14:paraId="29A9DF60" w14:textId="77777777" w:rsidR="0078469D" w:rsidRPr="00114A9A" w:rsidRDefault="00353361" w:rsidP="00114A9A">
            <w:pPr>
              <w:spacing w:after="60"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18"/>
                <w:szCs w:val="24"/>
              </w:rPr>
              <w:t>Benchmark</w:t>
            </w:r>
            <w:proofErr w:type="spellEnd"/>
            <w:r w:rsidRPr="00114A9A">
              <w:rPr>
                <w:rFonts w:ascii="Times New Roman" w:eastAsia="Times New Roman" w:hAnsi="Times New Roman" w:cs="Times New Roman"/>
                <w:sz w:val="18"/>
                <w:szCs w:val="24"/>
              </w:rPr>
              <w:t xml:space="preserve"> REST</w:t>
            </w:r>
          </w:p>
        </w:tc>
        <w:tc>
          <w:tcPr>
            <w:tcW w:w="0" w:type="auto"/>
            <w:tcBorders>
              <w:top w:val="nil"/>
              <w:left w:val="nil"/>
              <w:bottom w:val="single" w:sz="5" w:space="0" w:color="7F7F7F"/>
              <w:right w:val="single" w:sz="5" w:space="0" w:color="7F7F7F"/>
            </w:tcBorders>
            <w:tcMar>
              <w:top w:w="100" w:type="dxa"/>
              <w:left w:w="100" w:type="dxa"/>
              <w:bottom w:w="100" w:type="dxa"/>
              <w:right w:w="100" w:type="dxa"/>
            </w:tcMar>
            <w:vAlign w:val="center"/>
          </w:tcPr>
          <w:p w14:paraId="74EB1D9E" w14:textId="77777777" w:rsidR="00D244E1" w:rsidRPr="00114A9A" w:rsidRDefault="00672987" w:rsidP="00114A9A">
            <w:pPr>
              <w:spacing w:after="40" w:line="360" w:lineRule="auto"/>
              <w:rPr>
                <w:rFonts w:ascii="Times New Roman" w:hAnsi="Times New Roman" w:cs="Times New Roman"/>
              </w:rPr>
            </w:pPr>
            <w:r w:rsidRPr="00114A9A">
              <w:rPr>
                <w:rFonts w:ascii="Times New Roman" w:hAnsi="Times New Roman" w:cs="Times New Roman"/>
                <w:sz w:val="18"/>
              </w:rPr>
              <w:t>20 solicitudes a /api/v1/</w:t>
            </w:r>
            <w:proofErr w:type="spellStart"/>
            <w:r w:rsidRPr="00114A9A">
              <w:rPr>
                <w:rFonts w:ascii="Times New Roman" w:hAnsi="Times New Roman" w:cs="Times New Roman"/>
                <w:sz w:val="18"/>
              </w:rPr>
              <w:t>forecasts</w:t>
            </w:r>
            <w:proofErr w:type="spellEnd"/>
            <w:r w:rsidRPr="00114A9A">
              <w:rPr>
                <w:rFonts w:ascii="Times New Roman" w:hAnsi="Times New Roman" w:cs="Times New Roman"/>
                <w:sz w:val="18"/>
              </w:rPr>
              <w:t xml:space="preserve"> con modelo distribuido activo</w:t>
            </w:r>
          </w:p>
        </w:tc>
      </w:tr>
      <w:tr w:rsidR="0078469D" w:rsidRPr="00114A9A" w14:paraId="5BD0750B" w14:textId="77777777">
        <w:trPr>
          <w:trHeight w:val="390"/>
          <w:jc w:val="center"/>
        </w:trPr>
        <w:tc>
          <w:tcPr>
            <w:tcW w:w="0" w:type="auto"/>
            <w:tcBorders>
              <w:top w:val="nil"/>
              <w:left w:val="single" w:sz="5" w:space="0" w:color="7F7F7F"/>
              <w:bottom w:val="single" w:sz="5" w:space="0" w:color="7F7F7F"/>
              <w:right w:val="single" w:sz="5" w:space="0" w:color="7F7F7F"/>
            </w:tcBorders>
            <w:tcMar>
              <w:top w:w="100" w:type="dxa"/>
              <w:left w:w="100" w:type="dxa"/>
              <w:bottom w:w="100" w:type="dxa"/>
              <w:right w:w="100" w:type="dxa"/>
            </w:tcMar>
            <w:vAlign w:val="center"/>
          </w:tcPr>
          <w:p w14:paraId="6DF67A61" w14:textId="77777777" w:rsidR="0078469D" w:rsidRPr="00114A9A" w:rsidRDefault="00353361" w:rsidP="00114A9A">
            <w:pPr>
              <w:spacing w:after="60"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18"/>
                <w:szCs w:val="24"/>
              </w:rPr>
              <w:t>Mediana</w:t>
            </w:r>
          </w:p>
        </w:tc>
        <w:tc>
          <w:tcPr>
            <w:tcW w:w="0" w:type="auto"/>
            <w:tcBorders>
              <w:top w:val="nil"/>
              <w:left w:val="nil"/>
              <w:bottom w:val="single" w:sz="5" w:space="0" w:color="7F7F7F"/>
              <w:right w:val="single" w:sz="5" w:space="0" w:color="7F7F7F"/>
            </w:tcBorders>
            <w:tcMar>
              <w:top w:w="100" w:type="dxa"/>
              <w:left w:w="100" w:type="dxa"/>
              <w:bottom w:w="100" w:type="dxa"/>
              <w:right w:w="100" w:type="dxa"/>
            </w:tcMar>
            <w:vAlign w:val="center"/>
          </w:tcPr>
          <w:p w14:paraId="23C1C5DD" w14:textId="77777777" w:rsidR="00D244E1" w:rsidRPr="00114A9A" w:rsidRDefault="00672987" w:rsidP="00114A9A">
            <w:pPr>
              <w:spacing w:after="40" w:line="360" w:lineRule="auto"/>
              <w:rPr>
                <w:rFonts w:ascii="Times New Roman" w:hAnsi="Times New Roman" w:cs="Times New Roman"/>
              </w:rPr>
            </w:pPr>
            <w:r w:rsidRPr="00114A9A">
              <w:rPr>
                <w:rFonts w:ascii="Times New Roman" w:hAnsi="Times New Roman" w:cs="Times New Roman"/>
                <w:sz w:val="18"/>
              </w:rPr>
              <w:t>2.80 ms</w:t>
            </w:r>
          </w:p>
        </w:tc>
      </w:tr>
      <w:tr w:rsidR="0078469D" w:rsidRPr="00114A9A" w14:paraId="1DDCF2E3" w14:textId="77777777">
        <w:trPr>
          <w:trHeight w:val="390"/>
          <w:jc w:val="center"/>
        </w:trPr>
        <w:tc>
          <w:tcPr>
            <w:tcW w:w="0" w:type="auto"/>
            <w:tcBorders>
              <w:top w:val="nil"/>
              <w:left w:val="single" w:sz="5" w:space="0" w:color="7F7F7F"/>
              <w:bottom w:val="single" w:sz="5" w:space="0" w:color="7F7F7F"/>
              <w:right w:val="single" w:sz="5" w:space="0" w:color="7F7F7F"/>
            </w:tcBorders>
            <w:tcMar>
              <w:top w:w="100" w:type="dxa"/>
              <w:left w:w="100" w:type="dxa"/>
              <w:bottom w:w="100" w:type="dxa"/>
              <w:right w:w="100" w:type="dxa"/>
            </w:tcMar>
            <w:vAlign w:val="center"/>
          </w:tcPr>
          <w:p w14:paraId="672704F4" w14:textId="77777777" w:rsidR="0078469D" w:rsidRPr="00114A9A" w:rsidRDefault="00353361" w:rsidP="00114A9A">
            <w:pPr>
              <w:spacing w:after="60"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18"/>
                <w:szCs w:val="24"/>
              </w:rPr>
              <w:t>P95</w:t>
            </w:r>
          </w:p>
        </w:tc>
        <w:tc>
          <w:tcPr>
            <w:tcW w:w="0" w:type="auto"/>
            <w:tcBorders>
              <w:top w:val="nil"/>
              <w:left w:val="nil"/>
              <w:bottom w:val="single" w:sz="5" w:space="0" w:color="7F7F7F"/>
              <w:right w:val="single" w:sz="5" w:space="0" w:color="7F7F7F"/>
            </w:tcBorders>
            <w:tcMar>
              <w:top w:w="100" w:type="dxa"/>
              <w:left w:w="100" w:type="dxa"/>
              <w:bottom w:w="100" w:type="dxa"/>
              <w:right w:w="100" w:type="dxa"/>
            </w:tcMar>
            <w:vAlign w:val="center"/>
          </w:tcPr>
          <w:p w14:paraId="5EF5FC4D" w14:textId="77777777" w:rsidR="00D244E1" w:rsidRPr="00114A9A" w:rsidRDefault="00672987" w:rsidP="00114A9A">
            <w:pPr>
              <w:spacing w:after="40" w:line="360" w:lineRule="auto"/>
              <w:rPr>
                <w:rFonts w:ascii="Times New Roman" w:hAnsi="Times New Roman" w:cs="Times New Roman"/>
              </w:rPr>
            </w:pPr>
            <w:r w:rsidRPr="00114A9A">
              <w:rPr>
                <w:rFonts w:ascii="Times New Roman" w:hAnsi="Times New Roman" w:cs="Times New Roman"/>
                <w:sz w:val="18"/>
              </w:rPr>
              <w:t>8.62 ms</w:t>
            </w:r>
          </w:p>
        </w:tc>
      </w:tr>
      <w:tr w:rsidR="0078469D" w:rsidRPr="00114A9A" w14:paraId="768142F9" w14:textId="77777777">
        <w:trPr>
          <w:trHeight w:val="390"/>
          <w:jc w:val="center"/>
        </w:trPr>
        <w:tc>
          <w:tcPr>
            <w:tcW w:w="0" w:type="auto"/>
            <w:tcBorders>
              <w:top w:val="nil"/>
              <w:left w:val="single" w:sz="5" w:space="0" w:color="7F7F7F"/>
              <w:bottom w:val="single" w:sz="5" w:space="0" w:color="7F7F7F"/>
              <w:right w:val="single" w:sz="5" w:space="0" w:color="7F7F7F"/>
            </w:tcBorders>
            <w:tcMar>
              <w:top w:w="100" w:type="dxa"/>
              <w:left w:w="100" w:type="dxa"/>
              <w:bottom w:w="100" w:type="dxa"/>
              <w:right w:w="100" w:type="dxa"/>
            </w:tcMar>
            <w:vAlign w:val="center"/>
          </w:tcPr>
          <w:p w14:paraId="405EAAEF" w14:textId="77777777" w:rsidR="0078469D" w:rsidRPr="00114A9A" w:rsidRDefault="00353361" w:rsidP="00114A9A">
            <w:pPr>
              <w:spacing w:after="60"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18"/>
                <w:szCs w:val="24"/>
              </w:rPr>
              <w:t>Cumplimiento &lt; 100 ms</w:t>
            </w:r>
          </w:p>
        </w:tc>
        <w:tc>
          <w:tcPr>
            <w:tcW w:w="0" w:type="auto"/>
            <w:tcBorders>
              <w:top w:val="nil"/>
              <w:left w:val="nil"/>
              <w:bottom w:val="single" w:sz="5" w:space="0" w:color="7F7F7F"/>
              <w:right w:val="single" w:sz="5" w:space="0" w:color="7F7F7F"/>
            </w:tcBorders>
            <w:tcMar>
              <w:top w:w="100" w:type="dxa"/>
              <w:left w:w="100" w:type="dxa"/>
              <w:bottom w:w="100" w:type="dxa"/>
              <w:right w:w="100" w:type="dxa"/>
            </w:tcMar>
            <w:vAlign w:val="center"/>
          </w:tcPr>
          <w:p w14:paraId="0AD05CB5" w14:textId="77777777" w:rsidR="0078469D" w:rsidRPr="00114A9A" w:rsidRDefault="00353361" w:rsidP="00114A9A">
            <w:pPr>
              <w:spacing w:after="60"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18"/>
                <w:szCs w:val="24"/>
              </w:rPr>
              <w:t>100%</w:t>
            </w:r>
          </w:p>
        </w:tc>
      </w:tr>
    </w:tbl>
    <w:p w14:paraId="57F345A3" w14:textId="77777777" w:rsidR="0078469D" w:rsidRPr="00114A9A" w:rsidRDefault="00353361" w:rsidP="00114A9A">
      <w:pPr>
        <w:pStyle w:val="Heading2"/>
        <w:spacing w:line="360" w:lineRule="auto"/>
        <w:rPr>
          <w:rFonts w:ascii="Times New Roman" w:hAnsi="Times New Roman" w:cs="Times New Roman"/>
        </w:rPr>
      </w:pPr>
      <w:bookmarkStart w:id="39" w:name="_Toc233756749"/>
      <w:r w:rsidRPr="00114A9A">
        <w:rPr>
          <w:rFonts w:ascii="Times New Roman" w:hAnsi="Times New Roman" w:cs="Times New Roman"/>
        </w:rPr>
        <w:t xml:space="preserve">5.7 Evidencia de despliegue en Docker </w:t>
      </w:r>
      <w:proofErr w:type="spellStart"/>
      <w:r w:rsidRPr="00114A9A">
        <w:rPr>
          <w:rFonts w:ascii="Times New Roman" w:hAnsi="Times New Roman" w:cs="Times New Roman"/>
        </w:rPr>
        <w:t>Compose</w:t>
      </w:r>
      <w:bookmarkEnd w:id="39"/>
      <w:proofErr w:type="spellEnd"/>
    </w:p>
    <w:p w14:paraId="2AC36FBC" w14:textId="77777777" w:rsidR="00D244E1" w:rsidRPr="00114A9A" w:rsidRDefault="00672987" w:rsidP="00114A9A">
      <w:pPr>
        <w:spacing w:after="120" w:line="360" w:lineRule="auto"/>
        <w:rPr>
          <w:rFonts w:ascii="Times New Roman" w:hAnsi="Times New Roman" w:cs="Times New Roman"/>
        </w:rPr>
      </w:pPr>
      <w:r w:rsidRPr="00114A9A">
        <w:rPr>
          <w:rFonts w:ascii="Times New Roman" w:hAnsi="Times New Roman" w:cs="Times New Roman"/>
        </w:rPr>
        <w:t xml:space="preserve">A nivel de contenedores, Docker </w:t>
      </w:r>
      <w:proofErr w:type="spellStart"/>
      <w:r w:rsidRPr="00114A9A">
        <w:rPr>
          <w:rFonts w:ascii="Times New Roman" w:hAnsi="Times New Roman" w:cs="Times New Roman"/>
        </w:rPr>
        <w:t>Compose</w:t>
      </w:r>
      <w:proofErr w:type="spellEnd"/>
      <w:r w:rsidRPr="00114A9A">
        <w:rPr>
          <w:rFonts w:ascii="Times New Roman" w:hAnsi="Times New Roman" w:cs="Times New Roman"/>
        </w:rPr>
        <w:t xml:space="preserve"> levanta seis servicios: api, </w:t>
      </w:r>
      <w:proofErr w:type="spellStart"/>
      <w:r w:rsidRPr="00114A9A">
        <w:rPr>
          <w:rFonts w:ascii="Times New Roman" w:hAnsi="Times New Roman" w:cs="Times New Roman"/>
        </w:rPr>
        <w:t>mongodb</w:t>
      </w:r>
      <w:proofErr w:type="spellEnd"/>
      <w:r w:rsidRPr="00114A9A">
        <w:rPr>
          <w:rFonts w:ascii="Times New Roman" w:hAnsi="Times New Roman" w:cs="Times New Roman"/>
        </w:rPr>
        <w:t xml:space="preserve">, </w:t>
      </w:r>
      <w:proofErr w:type="spellStart"/>
      <w:r w:rsidRPr="00114A9A">
        <w:rPr>
          <w:rFonts w:ascii="Times New Roman" w:hAnsi="Times New Roman" w:cs="Times New Roman"/>
        </w:rPr>
        <w:t>redis</w:t>
      </w:r>
      <w:proofErr w:type="spellEnd"/>
      <w:r w:rsidRPr="00114A9A">
        <w:rPr>
          <w:rFonts w:ascii="Times New Roman" w:hAnsi="Times New Roman" w:cs="Times New Roman"/>
        </w:rPr>
        <w:t xml:space="preserve"> y tres </w:t>
      </w:r>
      <w:proofErr w:type="spellStart"/>
      <w:r w:rsidRPr="00114A9A">
        <w:rPr>
          <w:rFonts w:ascii="Times New Roman" w:hAnsi="Times New Roman" w:cs="Times New Roman"/>
        </w:rPr>
        <w:t>workers</w:t>
      </w:r>
      <w:proofErr w:type="spellEnd"/>
      <w:r w:rsidRPr="00114A9A">
        <w:rPr>
          <w:rFonts w:ascii="Times New Roman" w:hAnsi="Times New Roman" w:cs="Times New Roman"/>
        </w:rPr>
        <w:t xml:space="preserve"> ML. El </w:t>
      </w:r>
      <w:proofErr w:type="spellStart"/>
      <w:r w:rsidRPr="00114A9A">
        <w:rPr>
          <w:rFonts w:ascii="Times New Roman" w:hAnsi="Times New Roman" w:cs="Times New Roman"/>
        </w:rPr>
        <w:t>Dockerfile</w:t>
      </w:r>
      <w:proofErr w:type="spellEnd"/>
      <w:r w:rsidRPr="00114A9A">
        <w:rPr>
          <w:rFonts w:ascii="Times New Roman" w:hAnsi="Times New Roman" w:cs="Times New Roman"/>
        </w:rPr>
        <w:t xml:space="preserve"> usa construcción </w:t>
      </w:r>
      <w:proofErr w:type="spellStart"/>
      <w:r w:rsidRPr="00114A9A">
        <w:rPr>
          <w:rFonts w:ascii="Times New Roman" w:hAnsi="Times New Roman" w:cs="Times New Roman"/>
        </w:rPr>
        <w:t>multi-stage</w:t>
      </w:r>
      <w:proofErr w:type="spellEnd"/>
      <w:r w:rsidRPr="00114A9A">
        <w:rPr>
          <w:rFonts w:ascii="Times New Roman" w:hAnsi="Times New Roman" w:cs="Times New Roman"/>
        </w:rPr>
        <w:t xml:space="preserve"> en </w:t>
      </w:r>
      <w:proofErr w:type="spellStart"/>
      <w:r w:rsidRPr="00114A9A">
        <w:rPr>
          <w:rFonts w:ascii="Times New Roman" w:hAnsi="Times New Roman" w:cs="Times New Roman"/>
        </w:rPr>
        <w:t>Go</w:t>
      </w:r>
      <w:proofErr w:type="spellEnd"/>
      <w:r w:rsidRPr="00114A9A">
        <w:rPr>
          <w:rFonts w:ascii="Times New Roman" w:hAnsi="Times New Roman" w:cs="Times New Roman"/>
        </w:rPr>
        <w:t xml:space="preserve"> y una imagen final alpine no privilegiada. </w:t>
      </w:r>
      <w:proofErr w:type="spellStart"/>
      <w:r w:rsidRPr="00114A9A">
        <w:rPr>
          <w:rFonts w:ascii="Times New Roman" w:hAnsi="Times New Roman" w:cs="Times New Roman"/>
        </w:rPr>
        <w:t>docker-compose.yml</w:t>
      </w:r>
      <w:proofErr w:type="spellEnd"/>
      <w:r w:rsidRPr="00114A9A">
        <w:rPr>
          <w:rFonts w:ascii="Times New Roman" w:hAnsi="Times New Roman" w:cs="Times New Roman"/>
        </w:rPr>
        <w:t xml:space="preserve"> define </w:t>
      </w:r>
      <w:proofErr w:type="spellStart"/>
      <w:r w:rsidRPr="00114A9A">
        <w:rPr>
          <w:rFonts w:ascii="Times New Roman" w:hAnsi="Times New Roman" w:cs="Times New Roman"/>
        </w:rPr>
        <w:t>healthchecks</w:t>
      </w:r>
      <w:proofErr w:type="spellEnd"/>
      <w:r w:rsidRPr="00114A9A">
        <w:rPr>
          <w:rFonts w:ascii="Times New Roman" w:hAnsi="Times New Roman" w:cs="Times New Roman"/>
        </w:rPr>
        <w:t xml:space="preserve"> para MongoDB y Redis; por ello, la API arranca cuando ambas dependencias están saludables y los </w:t>
      </w:r>
      <w:proofErr w:type="spellStart"/>
      <w:r w:rsidRPr="00114A9A">
        <w:rPr>
          <w:rFonts w:ascii="Times New Roman" w:hAnsi="Times New Roman" w:cs="Times New Roman"/>
        </w:rPr>
        <w:t>workers</w:t>
      </w:r>
      <w:proofErr w:type="spellEnd"/>
      <w:r w:rsidRPr="00114A9A">
        <w:rPr>
          <w:rFonts w:ascii="Times New Roman" w:hAnsi="Times New Roman" w:cs="Times New Roman"/>
        </w:rPr>
        <w:t xml:space="preserve"> se conectan después al coordinador TCP api:9000.</w:t>
      </w:r>
    </w:p>
    <w:p w14:paraId="26A239E5" w14:textId="77777777" w:rsidR="00D244E1" w:rsidRPr="00114A9A" w:rsidRDefault="00672987" w:rsidP="00114A9A">
      <w:pPr>
        <w:spacing w:after="120" w:line="360" w:lineRule="auto"/>
        <w:jc w:val="center"/>
        <w:rPr>
          <w:rFonts w:ascii="Times New Roman" w:hAnsi="Times New Roman" w:cs="Times New Roman"/>
        </w:rPr>
      </w:pPr>
      <w:r w:rsidRPr="00114A9A">
        <w:rPr>
          <w:rFonts w:ascii="Times New Roman" w:hAnsi="Times New Roman" w:cs="Times New Roman"/>
          <w:noProof/>
        </w:rPr>
        <w:lastRenderedPageBreak/>
        <w:drawing>
          <wp:inline distT="0" distB="0" distL="0" distR="0" wp14:anchorId="37E40C20" wp14:editId="42B20283">
            <wp:extent cx="5715000" cy="13487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_ps.png"/>
                    <pic:cNvPicPr/>
                  </pic:nvPicPr>
                  <pic:blipFill>
                    <a:blip r:embed="rId13"/>
                    <a:stretch>
                      <a:fillRect/>
                    </a:stretch>
                  </pic:blipFill>
                  <pic:spPr>
                    <a:xfrm>
                      <a:off x="0" y="0"/>
                      <a:ext cx="5715000" cy="1348740"/>
                    </a:xfrm>
                    <a:prstGeom prst="rect">
                      <a:avLst/>
                    </a:prstGeom>
                  </pic:spPr>
                </pic:pic>
              </a:graphicData>
            </a:graphic>
          </wp:inline>
        </w:drawing>
      </w:r>
    </w:p>
    <w:p w14:paraId="3893BB51" w14:textId="77777777" w:rsidR="00D244E1" w:rsidRPr="00114A9A" w:rsidRDefault="00672987" w:rsidP="00114A9A">
      <w:pPr>
        <w:spacing w:after="120" w:line="360" w:lineRule="auto"/>
        <w:jc w:val="center"/>
        <w:rPr>
          <w:rFonts w:ascii="Times New Roman" w:hAnsi="Times New Roman" w:cs="Times New Roman"/>
        </w:rPr>
      </w:pPr>
      <w:r w:rsidRPr="00114A9A">
        <w:rPr>
          <w:rFonts w:ascii="Times New Roman" w:hAnsi="Times New Roman" w:cs="Times New Roman"/>
          <w:i/>
          <w:sz w:val="20"/>
        </w:rPr>
        <w:t xml:space="preserve">Figura 7. Captura de </w:t>
      </w:r>
      <w:proofErr w:type="spellStart"/>
      <w:r w:rsidRPr="00114A9A">
        <w:rPr>
          <w:rFonts w:ascii="Times New Roman" w:hAnsi="Times New Roman" w:cs="Times New Roman"/>
          <w:i/>
          <w:sz w:val="20"/>
        </w:rPr>
        <w:t>docker</w:t>
      </w:r>
      <w:proofErr w:type="spellEnd"/>
      <w:r w:rsidRPr="00114A9A">
        <w:rPr>
          <w:rFonts w:ascii="Times New Roman" w:hAnsi="Times New Roman" w:cs="Times New Roman"/>
          <w:i/>
          <w:sz w:val="20"/>
        </w:rPr>
        <w:t xml:space="preserve"> </w:t>
      </w:r>
      <w:proofErr w:type="spellStart"/>
      <w:r w:rsidRPr="00114A9A">
        <w:rPr>
          <w:rFonts w:ascii="Times New Roman" w:hAnsi="Times New Roman" w:cs="Times New Roman"/>
          <w:i/>
          <w:sz w:val="20"/>
        </w:rPr>
        <w:t>compose</w:t>
      </w:r>
      <w:proofErr w:type="spellEnd"/>
      <w:r w:rsidRPr="00114A9A">
        <w:rPr>
          <w:rFonts w:ascii="Times New Roman" w:hAnsi="Times New Roman" w:cs="Times New Roman"/>
          <w:i/>
          <w:sz w:val="20"/>
        </w:rPr>
        <w:t xml:space="preserve"> </w:t>
      </w:r>
      <w:proofErr w:type="spellStart"/>
      <w:r w:rsidRPr="00114A9A">
        <w:rPr>
          <w:rFonts w:ascii="Times New Roman" w:hAnsi="Times New Roman" w:cs="Times New Roman"/>
          <w:i/>
          <w:sz w:val="20"/>
        </w:rPr>
        <w:t>ps</w:t>
      </w:r>
      <w:proofErr w:type="spellEnd"/>
      <w:r w:rsidRPr="00114A9A">
        <w:rPr>
          <w:rFonts w:ascii="Times New Roman" w:hAnsi="Times New Roman" w:cs="Times New Roman"/>
          <w:i/>
          <w:sz w:val="20"/>
        </w:rPr>
        <w:t xml:space="preserve"> con API, MongoDB, Redis y tres </w:t>
      </w:r>
      <w:proofErr w:type="spellStart"/>
      <w:r w:rsidRPr="00114A9A">
        <w:rPr>
          <w:rFonts w:ascii="Times New Roman" w:hAnsi="Times New Roman" w:cs="Times New Roman"/>
          <w:i/>
          <w:sz w:val="20"/>
        </w:rPr>
        <w:t>workers</w:t>
      </w:r>
      <w:proofErr w:type="spellEnd"/>
      <w:r w:rsidRPr="00114A9A">
        <w:rPr>
          <w:rFonts w:ascii="Times New Roman" w:hAnsi="Times New Roman" w:cs="Times New Roman"/>
          <w:i/>
          <w:sz w:val="20"/>
        </w:rPr>
        <w:t xml:space="preserve"> ML levantados.</w:t>
      </w:r>
    </w:p>
    <w:p w14:paraId="1685E3F3" w14:textId="77777777" w:rsidR="00D244E1" w:rsidRPr="00114A9A" w:rsidRDefault="00672987" w:rsidP="00114A9A">
      <w:pPr>
        <w:spacing w:after="120" w:line="360" w:lineRule="auto"/>
        <w:jc w:val="center"/>
        <w:rPr>
          <w:rFonts w:ascii="Times New Roman" w:hAnsi="Times New Roman" w:cs="Times New Roman"/>
        </w:rPr>
      </w:pPr>
      <w:r w:rsidRPr="00114A9A">
        <w:rPr>
          <w:rFonts w:ascii="Times New Roman" w:hAnsi="Times New Roman" w:cs="Times New Roman"/>
          <w:noProof/>
        </w:rPr>
        <w:drawing>
          <wp:inline distT="0" distB="0" distL="0" distR="0" wp14:anchorId="42174218" wp14:editId="114F58C8">
            <wp:extent cx="5715000" cy="41833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_logs_health.png"/>
                    <pic:cNvPicPr/>
                  </pic:nvPicPr>
                  <pic:blipFill>
                    <a:blip r:embed="rId14"/>
                    <a:stretch>
                      <a:fillRect/>
                    </a:stretch>
                  </pic:blipFill>
                  <pic:spPr>
                    <a:xfrm>
                      <a:off x="0" y="0"/>
                      <a:ext cx="5715000" cy="4183380"/>
                    </a:xfrm>
                    <a:prstGeom prst="rect">
                      <a:avLst/>
                    </a:prstGeom>
                  </pic:spPr>
                </pic:pic>
              </a:graphicData>
            </a:graphic>
          </wp:inline>
        </w:drawing>
      </w:r>
    </w:p>
    <w:p w14:paraId="2986ACBB" w14:textId="77777777" w:rsidR="00D244E1" w:rsidRPr="00114A9A" w:rsidRDefault="00672987" w:rsidP="00114A9A">
      <w:pPr>
        <w:spacing w:after="120" w:line="360" w:lineRule="auto"/>
        <w:jc w:val="center"/>
        <w:rPr>
          <w:rFonts w:ascii="Times New Roman" w:hAnsi="Times New Roman" w:cs="Times New Roman"/>
        </w:rPr>
      </w:pPr>
      <w:r w:rsidRPr="00114A9A">
        <w:rPr>
          <w:rFonts w:ascii="Times New Roman" w:hAnsi="Times New Roman" w:cs="Times New Roman"/>
          <w:i/>
          <w:sz w:val="20"/>
        </w:rPr>
        <w:t xml:space="preserve">Figura 8. Logs reales de conexión de </w:t>
      </w:r>
      <w:proofErr w:type="spellStart"/>
      <w:r w:rsidRPr="00114A9A">
        <w:rPr>
          <w:rFonts w:ascii="Times New Roman" w:hAnsi="Times New Roman" w:cs="Times New Roman"/>
          <w:i/>
          <w:sz w:val="20"/>
        </w:rPr>
        <w:t>workers</w:t>
      </w:r>
      <w:proofErr w:type="spellEnd"/>
      <w:r w:rsidRPr="00114A9A">
        <w:rPr>
          <w:rFonts w:ascii="Times New Roman" w:hAnsi="Times New Roman" w:cs="Times New Roman"/>
          <w:i/>
          <w:sz w:val="20"/>
        </w:rPr>
        <w:t xml:space="preserve"> al coordinador y respuesta de /</w:t>
      </w:r>
      <w:proofErr w:type="spellStart"/>
      <w:r w:rsidRPr="00114A9A">
        <w:rPr>
          <w:rFonts w:ascii="Times New Roman" w:hAnsi="Times New Roman" w:cs="Times New Roman"/>
          <w:i/>
          <w:sz w:val="20"/>
        </w:rPr>
        <w:t>health</w:t>
      </w:r>
      <w:proofErr w:type="spellEnd"/>
      <w:r w:rsidRPr="00114A9A">
        <w:rPr>
          <w:rFonts w:ascii="Times New Roman" w:hAnsi="Times New Roman" w:cs="Times New Roman"/>
          <w:i/>
          <w:sz w:val="20"/>
        </w:rPr>
        <w:t>.</w:t>
      </w:r>
    </w:p>
    <w:p w14:paraId="2E9D5867" w14:textId="77777777" w:rsidR="0078469D" w:rsidRPr="00114A9A" w:rsidRDefault="00353361" w:rsidP="00114A9A">
      <w:pPr>
        <w:spacing w:after="120" w:line="360" w:lineRule="auto"/>
        <w:rPr>
          <w:rFonts w:ascii="Times New Roman" w:hAnsi="Times New Roman" w:cs="Times New Roman"/>
        </w:rPr>
      </w:pPr>
      <w:r w:rsidRPr="00114A9A">
        <w:rPr>
          <w:rFonts w:ascii="Times New Roman" w:hAnsi="Times New Roman" w:cs="Times New Roman"/>
        </w:rPr>
        <w:t xml:space="preserve">El despliegue se validó con Docker Desktop y </w:t>
      </w:r>
      <w:proofErr w:type="spellStart"/>
      <w:r w:rsidRPr="00114A9A">
        <w:rPr>
          <w:rFonts w:ascii="Times New Roman" w:hAnsi="Times New Roman" w:cs="Times New Roman"/>
        </w:rPr>
        <w:t>docker</w:t>
      </w:r>
      <w:proofErr w:type="spellEnd"/>
      <w:r w:rsidRPr="00114A9A">
        <w:rPr>
          <w:rFonts w:ascii="Times New Roman" w:hAnsi="Times New Roman" w:cs="Times New Roman"/>
        </w:rPr>
        <w:t xml:space="preserve"> </w:t>
      </w:r>
      <w:proofErr w:type="spellStart"/>
      <w:r w:rsidRPr="00114A9A">
        <w:rPr>
          <w:rFonts w:ascii="Times New Roman" w:hAnsi="Times New Roman" w:cs="Times New Roman"/>
        </w:rPr>
        <w:t>compose</w:t>
      </w:r>
      <w:proofErr w:type="spellEnd"/>
      <w:r w:rsidRPr="00114A9A">
        <w:rPr>
          <w:rFonts w:ascii="Times New Roman" w:hAnsi="Times New Roman" w:cs="Times New Roman"/>
        </w:rPr>
        <w:t xml:space="preserve"> up --</w:t>
      </w:r>
      <w:proofErr w:type="spellStart"/>
      <w:r w:rsidRPr="00114A9A">
        <w:rPr>
          <w:rFonts w:ascii="Times New Roman" w:hAnsi="Times New Roman" w:cs="Times New Roman"/>
        </w:rPr>
        <w:t>build</w:t>
      </w:r>
      <w:proofErr w:type="spellEnd"/>
      <w:r w:rsidRPr="00114A9A">
        <w:rPr>
          <w:rFonts w:ascii="Times New Roman" w:hAnsi="Times New Roman" w:cs="Times New Roman"/>
        </w:rPr>
        <w:t xml:space="preserve"> -d. La salida de Docker confirmó la construcción de las imágenes </w:t>
      </w:r>
      <w:proofErr w:type="spellStart"/>
      <w:r w:rsidRPr="00114A9A">
        <w:rPr>
          <w:rFonts w:ascii="Times New Roman" w:hAnsi="Times New Roman" w:cs="Times New Roman"/>
        </w:rPr>
        <w:t>tf</w:t>
      </w:r>
      <w:proofErr w:type="spellEnd"/>
      <w:r w:rsidRPr="00114A9A">
        <w:rPr>
          <w:rFonts w:ascii="Times New Roman" w:hAnsi="Times New Roman" w:cs="Times New Roman"/>
        </w:rPr>
        <w:t>-api y tf-ml-node-</w:t>
      </w:r>
      <w:proofErr w:type="gramStart"/>
      <w:r w:rsidRPr="00114A9A">
        <w:rPr>
          <w:rFonts w:ascii="Times New Roman" w:hAnsi="Times New Roman" w:cs="Times New Roman"/>
        </w:rPr>
        <w:t>1..</w:t>
      </w:r>
      <w:proofErr w:type="gramEnd"/>
      <w:r w:rsidRPr="00114A9A">
        <w:rPr>
          <w:rFonts w:ascii="Times New Roman" w:hAnsi="Times New Roman" w:cs="Times New Roman"/>
        </w:rPr>
        <w:t xml:space="preserve">3, el arranque de MongoDB y Redis con </w:t>
      </w:r>
      <w:proofErr w:type="spellStart"/>
      <w:r w:rsidRPr="00114A9A">
        <w:rPr>
          <w:rFonts w:ascii="Times New Roman" w:hAnsi="Times New Roman" w:cs="Times New Roman"/>
        </w:rPr>
        <w:t>healthcheck</w:t>
      </w:r>
      <w:proofErr w:type="spellEnd"/>
      <w:r w:rsidRPr="00114A9A">
        <w:rPr>
          <w:rFonts w:ascii="Times New Roman" w:hAnsi="Times New Roman" w:cs="Times New Roman"/>
        </w:rPr>
        <w:t>, y el inicio de la API después de que ambas dependencias estuvieran saludables.</w:t>
      </w:r>
    </w:p>
    <w:p w14:paraId="6555326B" w14:textId="77777777" w:rsidR="00356749" w:rsidRPr="00114A9A" w:rsidRDefault="00356749" w:rsidP="00114A9A">
      <w:pPr>
        <w:spacing w:after="120" w:line="360" w:lineRule="auto"/>
        <w:rPr>
          <w:rFonts w:ascii="Times New Roman" w:hAnsi="Times New Roman" w:cs="Times New Roman"/>
        </w:rPr>
      </w:pPr>
      <w:r w:rsidRPr="00114A9A">
        <w:rPr>
          <w:rFonts w:ascii="Times New Roman" w:hAnsi="Times New Roman" w:cs="Times New Roman"/>
          <w:noProof/>
        </w:rPr>
        <w:lastRenderedPageBreak/>
        <w:drawing>
          <wp:inline distT="0" distB="0" distL="0" distR="0" wp14:anchorId="6F687633" wp14:editId="232BB57F">
            <wp:extent cx="5733415" cy="2407285"/>
            <wp:effectExtent l="0" t="0" r="635" b="0"/>
            <wp:docPr id="79313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37255" name=""/>
                    <pic:cNvPicPr/>
                  </pic:nvPicPr>
                  <pic:blipFill>
                    <a:blip r:embed="rId15"/>
                    <a:stretch>
                      <a:fillRect/>
                    </a:stretch>
                  </pic:blipFill>
                  <pic:spPr>
                    <a:xfrm>
                      <a:off x="0" y="0"/>
                      <a:ext cx="5733415" cy="2407285"/>
                    </a:xfrm>
                    <a:prstGeom prst="rect">
                      <a:avLst/>
                    </a:prstGeom>
                  </pic:spPr>
                </pic:pic>
              </a:graphicData>
            </a:graphic>
          </wp:inline>
        </w:drawing>
      </w:r>
    </w:p>
    <w:p w14:paraId="107C2C42" w14:textId="77777777" w:rsidR="00356749" w:rsidRPr="00114A9A" w:rsidRDefault="00356749" w:rsidP="00114A9A">
      <w:pPr>
        <w:spacing w:after="120" w:line="360" w:lineRule="auto"/>
        <w:jc w:val="center"/>
        <w:rPr>
          <w:rFonts w:ascii="Times New Roman" w:hAnsi="Times New Roman" w:cs="Times New Roman"/>
        </w:rPr>
      </w:pPr>
      <w:r w:rsidRPr="00114A9A">
        <w:rPr>
          <w:rFonts w:ascii="Times New Roman" w:hAnsi="Times New Roman" w:cs="Times New Roman"/>
          <w:i/>
          <w:sz w:val="20"/>
        </w:rPr>
        <w:t>Figura 9. Captura de pantalla de Docker Desktop ejecutando los contenedores.</w:t>
      </w:r>
    </w:p>
    <w:p w14:paraId="06BA9D59" w14:textId="77777777" w:rsidR="00356749" w:rsidRPr="00114A9A" w:rsidRDefault="00356749" w:rsidP="00114A9A">
      <w:pPr>
        <w:spacing w:after="120" w:line="360" w:lineRule="auto"/>
        <w:rPr>
          <w:rFonts w:ascii="Times New Roman" w:hAnsi="Times New Roman" w:cs="Times New Roman"/>
        </w:rPr>
      </w:pPr>
    </w:p>
    <w:tbl>
      <w:tblPr>
        <w:tblStyle w:val="TableNormal0"/>
        <w:tblW w:w="0" w:type="auto"/>
        <w:jc w:val="center"/>
        <w:tblInd w:w="0" w:type="dxa"/>
        <w:tblLook w:val="04A0" w:firstRow="1" w:lastRow="0" w:firstColumn="1" w:lastColumn="0" w:noHBand="0" w:noVBand="1"/>
      </w:tblPr>
      <w:tblGrid>
        <w:gridCol w:w="3134"/>
        <w:gridCol w:w="5895"/>
      </w:tblGrid>
      <w:tr w:rsidR="0078469D" w:rsidRPr="00114A9A" w14:paraId="66FA17A1" w14:textId="77777777">
        <w:trPr>
          <w:jc w:val="center"/>
        </w:trPr>
        <w:tc>
          <w:tcPr>
            <w:tcW w:w="4514" w:type="dxa"/>
            <w:shd w:val="clear" w:color="auto" w:fill="D9EAF7"/>
            <w:vAlign w:val="center"/>
          </w:tcPr>
          <w:p w14:paraId="403309BE"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b/>
                <w:sz w:val="18"/>
              </w:rPr>
              <w:t>Comando</w:t>
            </w:r>
          </w:p>
        </w:tc>
        <w:tc>
          <w:tcPr>
            <w:tcW w:w="4514" w:type="dxa"/>
            <w:shd w:val="clear" w:color="auto" w:fill="D9EAF7"/>
            <w:vAlign w:val="center"/>
          </w:tcPr>
          <w:p w14:paraId="01099086"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b/>
                <w:sz w:val="18"/>
              </w:rPr>
              <w:t>Evidencia observada</w:t>
            </w:r>
          </w:p>
        </w:tc>
      </w:tr>
      <w:tr w:rsidR="0078469D" w:rsidRPr="00114A9A" w14:paraId="6F888F2C" w14:textId="77777777">
        <w:trPr>
          <w:jc w:val="center"/>
        </w:trPr>
        <w:tc>
          <w:tcPr>
            <w:tcW w:w="4514" w:type="dxa"/>
            <w:vAlign w:val="center"/>
          </w:tcPr>
          <w:p w14:paraId="2369691D" w14:textId="77777777" w:rsidR="0078469D" w:rsidRPr="00114A9A" w:rsidRDefault="00353361" w:rsidP="00114A9A">
            <w:pPr>
              <w:spacing w:after="60" w:line="360" w:lineRule="auto"/>
              <w:rPr>
                <w:rFonts w:ascii="Times New Roman" w:hAnsi="Times New Roman" w:cs="Times New Roman"/>
              </w:rPr>
            </w:pPr>
            <w:proofErr w:type="spellStart"/>
            <w:r w:rsidRPr="00114A9A">
              <w:rPr>
                <w:rFonts w:ascii="Times New Roman" w:hAnsi="Times New Roman" w:cs="Times New Roman"/>
                <w:sz w:val="18"/>
              </w:rPr>
              <w:t>docker</w:t>
            </w:r>
            <w:proofErr w:type="spellEnd"/>
            <w:r w:rsidRPr="00114A9A">
              <w:rPr>
                <w:rFonts w:ascii="Times New Roman" w:hAnsi="Times New Roman" w:cs="Times New Roman"/>
                <w:sz w:val="18"/>
              </w:rPr>
              <w:t xml:space="preserve"> </w:t>
            </w:r>
            <w:proofErr w:type="spellStart"/>
            <w:r w:rsidRPr="00114A9A">
              <w:rPr>
                <w:rFonts w:ascii="Times New Roman" w:hAnsi="Times New Roman" w:cs="Times New Roman"/>
                <w:sz w:val="18"/>
              </w:rPr>
              <w:t>compose</w:t>
            </w:r>
            <w:proofErr w:type="spellEnd"/>
            <w:r w:rsidRPr="00114A9A">
              <w:rPr>
                <w:rFonts w:ascii="Times New Roman" w:hAnsi="Times New Roman" w:cs="Times New Roman"/>
                <w:sz w:val="18"/>
              </w:rPr>
              <w:t xml:space="preserve"> </w:t>
            </w:r>
            <w:proofErr w:type="spellStart"/>
            <w:r w:rsidRPr="00114A9A">
              <w:rPr>
                <w:rFonts w:ascii="Times New Roman" w:hAnsi="Times New Roman" w:cs="Times New Roman"/>
                <w:sz w:val="18"/>
              </w:rPr>
              <w:t>ps</w:t>
            </w:r>
            <w:proofErr w:type="spellEnd"/>
          </w:p>
        </w:tc>
        <w:tc>
          <w:tcPr>
            <w:tcW w:w="4514" w:type="dxa"/>
            <w:vAlign w:val="center"/>
          </w:tcPr>
          <w:p w14:paraId="1DF23283"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sz w:val="18"/>
              </w:rPr>
              <w:t xml:space="preserve">api expuesto en 8080 y 9000; </w:t>
            </w:r>
            <w:proofErr w:type="spellStart"/>
            <w:r w:rsidRPr="00114A9A">
              <w:rPr>
                <w:rFonts w:ascii="Times New Roman" w:hAnsi="Times New Roman" w:cs="Times New Roman"/>
                <w:sz w:val="18"/>
              </w:rPr>
              <w:t>mongodb</w:t>
            </w:r>
            <w:proofErr w:type="spellEnd"/>
            <w:r w:rsidRPr="00114A9A">
              <w:rPr>
                <w:rFonts w:ascii="Times New Roman" w:hAnsi="Times New Roman" w:cs="Times New Roman"/>
                <w:sz w:val="18"/>
              </w:rPr>
              <w:t xml:space="preserve"> y </w:t>
            </w:r>
            <w:proofErr w:type="spellStart"/>
            <w:r w:rsidRPr="00114A9A">
              <w:rPr>
                <w:rFonts w:ascii="Times New Roman" w:hAnsi="Times New Roman" w:cs="Times New Roman"/>
                <w:sz w:val="18"/>
              </w:rPr>
              <w:t>redis</w:t>
            </w:r>
            <w:proofErr w:type="spellEnd"/>
            <w:r w:rsidRPr="00114A9A">
              <w:rPr>
                <w:rFonts w:ascii="Times New Roman" w:hAnsi="Times New Roman" w:cs="Times New Roman"/>
                <w:sz w:val="18"/>
              </w:rPr>
              <w:t xml:space="preserve"> en estado </w:t>
            </w:r>
            <w:proofErr w:type="spellStart"/>
            <w:r w:rsidRPr="00114A9A">
              <w:rPr>
                <w:rFonts w:ascii="Times New Roman" w:hAnsi="Times New Roman" w:cs="Times New Roman"/>
                <w:sz w:val="18"/>
              </w:rPr>
              <w:t>healthy</w:t>
            </w:r>
            <w:proofErr w:type="spellEnd"/>
            <w:r w:rsidRPr="00114A9A">
              <w:rPr>
                <w:rFonts w:ascii="Times New Roman" w:hAnsi="Times New Roman" w:cs="Times New Roman"/>
                <w:sz w:val="18"/>
              </w:rPr>
              <w:t>; ml-node-1, ml-node-2 y ml-node-3 en estado Up.</w:t>
            </w:r>
          </w:p>
        </w:tc>
      </w:tr>
      <w:tr w:rsidR="0078469D" w:rsidRPr="00114A9A" w14:paraId="733A3A65" w14:textId="77777777">
        <w:trPr>
          <w:jc w:val="center"/>
        </w:trPr>
        <w:tc>
          <w:tcPr>
            <w:tcW w:w="4514" w:type="dxa"/>
            <w:vAlign w:val="center"/>
          </w:tcPr>
          <w:p w14:paraId="64E9850A" w14:textId="77777777" w:rsidR="0078469D" w:rsidRPr="00114A9A" w:rsidRDefault="00353361" w:rsidP="00114A9A">
            <w:pPr>
              <w:spacing w:after="60" w:line="360" w:lineRule="auto"/>
              <w:rPr>
                <w:rFonts w:ascii="Times New Roman" w:hAnsi="Times New Roman" w:cs="Times New Roman"/>
                <w:lang w:val="en-US"/>
              </w:rPr>
            </w:pPr>
            <w:r w:rsidRPr="00114A9A">
              <w:rPr>
                <w:rFonts w:ascii="Times New Roman" w:hAnsi="Times New Roman" w:cs="Times New Roman"/>
                <w:sz w:val="18"/>
                <w:lang w:val="en-US"/>
              </w:rPr>
              <w:t xml:space="preserve">docker compose logs </w:t>
            </w:r>
            <w:proofErr w:type="spellStart"/>
            <w:r w:rsidRPr="00114A9A">
              <w:rPr>
                <w:rFonts w:ascii="Times New Roman" w:hAnsi="Times New Roman" w:cs="Times New Roman"/>
                <w:sz w:val="18"/>
                <w:lang w:val="en-US"/>
              </w:rPr>
              <w:t>api</w:t>
            </w:r>
            <w:proofErr w:type="spellEnd"/>
            <w:r w:rsidRPr="00114A9A">
              <w:rPr>
                <w:rFonts w:ascii="Times New Roman" w:hAnsi="Times New Roman" w:cs="Times New Roman"/>
                <w:sz w:val="18"/>
                <w:lang w:val="en-US"/>
              </w:rPr>
              <w:t xml:space="preserve"> ml-node-*</w:t>
            </w:r>
          </w:p>
        </w:tc>
        <w:tc>
          <w:tcPr>
            <w:tcW w:w="4514" w:type="dxa"/>
            <w:vAlign w:val="center"/>
          </w:tcPr>
          <w:p w14:paraId="6DA1CCC9" w14:textId="77777777" w:rsidR="0078469D" w:rsidRPr="00114A9A" w:rsidRDefault="00353361" w:rsidP="00114A9A">
            <w:pPr>
              <w:spacing w:after="60" w:line="360" w:lineRule="auto"/>
              <w:rPr>
                <w:rFonts w:ascii="Times New Roman" w:hAnsi="Times New Roman" w:cs="Times New Roman"/>
                <w:lang w:val="en-US"/>
              </w:rPr>
            </w:pPr>
            <w:r w:rsidRPr="00114A9A">
              <w:rPr>
                <w:rFonts w:ascii="Times New Roman" w:hAnsi="Times New Roman" w:cs="Times New Roman"/>
                <w:sz w:val="18"/>
                <w:lang w:val="en-US"/>
              </w:rPr>
              <w:t xml:space="preserve">ml-node-1, ml-node-2 y ml-node-3 </w:t>
            </w:r>
            <w:proofErr w:type="spellStart"/>
            <w:r w:rsidRPr="00114A9A">
              <w:rPr>
                <w:rFonts w:ascii="Times New Roman" w:hAnsi="Times New Roman" w:cs="Times New Roman"/>
                <w:sz w:val="18"/>
                <w:lang w:val="en-US"/>
              </w:rPr>
              <w:t>registraron</w:t>
            </w:r>
            <w:proofErr w:type="spellEnd"/>
            <w:r w:rsidRPr="00114A9A">
              <w:rPr>
                <w:rFonts w:ascii="Times New Roman" w:hAnsi="Times New Roman" w:cs="Times New Roman"/>
                <w:sz w:val="18"/>
                <w:lang w:val="en-US"/>
              </w:rPr>
              <w:t xml:space="preserve"> connected to coordinator api:9000; la API </w:t>
            </w:r>
            <w:proofErr w:type="spellStart"/>
            <w:r w:rsidRPr="00114A9A">
              <w:rPr>
                <w:rFonts w:ascii="Times New Roman" w:hAnsi="Times New Roman" w:cs="Times New Roman"/>
                <w:sz w:val="18"/>
                <w:lang w:val="en-US"/>
              </w:rPr>
              <w:t>registró</w:t>
            </w:r>
            <w:proofErr w:type="spellEnd"/>
            <w:r w:rsidRPr="00114A9A">
              <w:rPr>
                <w:rFonts w:ascii="Times New Roman" w:hAnsi="Times New Roman" w:cs="Times New Roman"/>
                <w:sz w:val="18"/>
                <w:lang w:val="en-US"/>
              </w:rPr>
              <w:t xml:space="preserve"> HTTP API :8080, Swagger /swagger/, WebSocket /</w:t>
            </w:r>
            <w:proofErr w:type="spellStart"/>
            <w:r w:rsidRPr="00114A9A">
              <w:rPr>
                <w:rFonts w:ascii="Times New Roman" w:hAnsi="Times New Roman" w:cs="Times New Roman"/>
                <w:sz w:val="18"/>
                <w:lang w:val="en-US"/>
              </w:rPr>
              <w:t>ws</w:t>
            </w:r>
            <w:proofErr w:type="spellEnd"/>
            <w:r w:rsidRPr="00114A9A">
              <w:rPr>
                <w:rFonts w:ascii="Times New Roman" w:hAnsi="Times New Roman" w:cs="Times New Roman"/>
                <w:sz w:val="18"/>
                <w:lang w:val="en-US"/>
              </w:rPr>
              <w:t xml:space="preserve">, cluster </w:t>
            </w:r>
            <w:proofErr w:type="gramStart"/>
            <w:r w:rsidRPr="00114A9A">
              <w:rPr>
                <w:rFonts w:ascii="Times New Roman" w:hAnsi="Times New Roman" w:cs="Times New Roman"/>
                <w:sz w:val="18"/>
                <w:lang w:val="en-US"/>
              </w:rPr>
              <w:t>[::</w:t>
            </w:r>
            <w:proofErr w:type="gramEnd"/>
            <w:r w:rsidRPr="00114A9A">
              <w:rPr>
                <w:rFonts w:ascii="Times New Roman" w:hAnsi="Times New Roman" w:cs="Times New Roman"/>
                <w:sz w:val="18"/>
                <w:lang w:val="en-US"/>
              </w:rPr>
              <w:t>]:9000.</w:t>
            </w:r>
          </w:p>
        </w:tc>
      </w:tr>
      <w:tr w:rsidR="0078469D" w:rsidRPr="00114A9A" w14:paraId="6C4B595A" w14:textId="77777777">
        <w:trPr>
          <w:jc w:val="center"/>
        </w:trPr>
        <w:tc>
          <w:tcPr>
            <w:tcW w:w="4514" w:type="dxa"/>
            <w:vAlign w:val="center"/>
          </w:tcPr>
          <w:p w14:paraId="1BDF2CCE"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sz w:val="18"/>
              </w:rPr>
              <w:t>GET /</w:t>
            </w:r>
            <w:proofErr w:type="spellStart"/>
            <w:r w:rsidRPr="00114A9A">
              <w:rPr>
                <w:rFonts w:ascii="Times New Roman" w:hAnsi="Times New Roman" w:cs="Times New Roman"/>
                <w:sz w:val="18"/>
              </w:rPr>
              <w:t>health</w:t>
            </w:r>
            <w:proofErr w:type="spellEnd"/>
          </w:p>
        </w:tc>
        <w:tc>
          <w:tcPr>
            <w:tcW w:w="4514" w:type="dxa"/>
            <w:vAlign w:val="center"/>
          </w:tcPr>
          <w:p w14:paraId="5BC694E7" w14:textId="77777777" w:rsidR="0078469D" w:rsidRPr="00114A9A" w:rsidRDefault="00353361" w:rsidP="00114A9A">
            <w:pPr>
              <w:spacing w:after="60" w:line="360" w:lineRule="auto"/>
              <w:rPr>
                <w:rFonts w:ascii="Times New Roman" w:hAnsi="Times New Roman" w:cs="Times New Roman"/>
                <w:lang w:val="en-US"/>
              </w:rPr>
            </w:pPr>
            <w:r w:rsidRPr="00114A9A">
              <w:rPr>
                <w:rFonts w:ascii="Times New Roman" w:hAnsi="Times New Roman" w:cs="Times New Roman"/>
                <w:sz w:val="18"/>
                <w:lang w:val="en-US"/>
              </w:rPr>
              <w:t>{"cluster":"up","healthy_nodes":</w:t>
            </w:r>
            <w:proofErr w:type="gramStart"/>
            <w:r w:rsidRPr="00114A9A">
              <w:rPr>
                <w:rFonts w:ascii="Times New Roman" w:hAnsi="Times New Roman" w:cs="Times New Roman"/>
                <w:sz w:val="18"/>
                <w:lang w:val="en-US"/>
              </w:rPr>
              <w:t>3,</w:t>
            </w:r>
            <w:proofErr w:type="gramEnd"/>
            <w:r w:rsidRPr="00114A9A">
              <w:rPr>
                <w:rFonts w:ascii="Times New Roman" w:hAnsi="Times New Roman" w:cs="Times New Roman"/>
                <w:sz w:val="18"/>
                <w:lang w:val="en-US"/>
              </w:rPr>
              <w:t>"mongodb":"up","redis":"up","status":"ok"}</w:t>
            </w:r>
          </w:p>
        </w:tc>
      </w:tr>
    </w:tbl>
    <w:p w14:paraId="21AFC011" w14:textId="77777777" w:rsidR="0078469D" w:rsidRPr="00114A9A" w:rsidRDefault="00353361" w:rsidP="00114A9A">
      <w:pPr>
        <w:pStyle w:val="Heading2"/>
        <w:spacing w:line="360" w:lineRule="auto"/>
        <w:rPr>
          <w:rFonts w:ascii="Times New Roman" w:hAnsi="Times New Roman" w:cs="Times New Roman"/>
        </w:rPr>
      </w:pPr>
      <w:bookmarkStart w:id="40" w:name="_Toc233756750"/>
      <w:r w:rsidRPr="00114A9A">
        <w:rPr>
          <w:rFonts w:ascii="Times New Roman" w:hAnsi="Times New Roman" w:cs="Times New Roman"/>
        </w:rPr>
        <w:t>5.8 Integración API, clúster ML, MongoDB y Redis</w:t>
      </w:r>
      <w:bookmarkEnd w:id="40"/>
    </w:p>
    <w:p w14:paraId="6E681514" w14:textId="77777777" w:rsidR="00D244E1" w:rsidRPr="00114A9A" w:rsidRDefault="00672987" w:rsidP="00114A9A">
      <w:pPr>
        <w:spacing w:after="120" w:line="360" w:lineRule="auto"/>
        <w:rPr>
          <w:rFonts w:ascii="Times New Roman" w:hAnsi="Times New Roman" w:cs="Times New Roman"/>
        </w:rPr>
      </w:pPr>
      <w:r w:rsidRPr="00114A9A">
        <w:rPr>
          <w:rFonts w:ascii="Times New Roman" w:hAnsi="Times New Roman" w:cs="Times New Roman"/>
        </w:rPr>
        <w:t xml:space="preserve">La integración se valida con dos tipos de evidencia: documentación viva de la API en Swagger y ejecución real de una consulta. Swagger confirma que los </w:t>
      </w:r>
      <w:proofErr w:type="spellStart"/>
      <w:r w:rsidRPr="00114A9A">
        <w:rPr>
          <w:rFonts w:ascii="Times New Roman" w:hAnsi="Times New Roman" w:cs="Times New Roman"/>
        </w:rPr>
        <w:t>endpoints</w:t>
      </w:r>
      <w:proofErr w:type="spellEnd"/>
      <w:r w:rsidRPr="00114A9A">
        <w:rPr>
          <w:rFonts w:ascii="Times New Roman" w:hAnsi="Times New Roman" w:cs="Times New Roman"/>
        </w:rPr>
        <w:t xml:space="preserve"> de </w:t>
      </w:r>
      <w:proofErr w:type="spellStart"/>
      <w:r w:rsidRPr="00114A9A">
        <w:rPr>
          <w:rFonts w:ascii="Times New Roman" w:hAnsi="Times New Roman" w:cs="Times New Roman"/>
        </w:rPr>
        <w:t>login</w:t>
      </w:r>
      <w:proofErr w:type="spellEnd"/>
      <w:r w:rsidRPr="00114A9A">
        <w:rPr>
          <w:rFonts w:ascii="Times New Roman" w:hAnsi="Times New Roman" w:cs="Times New Roman"/>
        </w:rPr>
        <w:t xml:space="preserve">, </w:t>
      </w:r>
      <w:proofErr w:type="spellStart"/>
      <w:r w:rsidRPr="00114A9A">
        <w:rPr>
          <w:rFonts w:ascii="Times New Roman" w:hAnsi="Times New Roman" w:cs="Times New Roman"/>
        </w:rPr>
        <w:t>forecasts</w:t>
      </w:r>
      <w:proofErr w:type="spellEnd"/>
      <w:r w:rsidRPr="00114A9A">
        <w:rPr>
          <w:rFonts w:ascii="Times New Roman" w:hAnsi="Times New Roman" w:cs="Times New Roman"/>
        </w:rPr>
        <w:t xml:space="preserve">, trainings, </w:t>
      </w:r>
      <w:proofErr w:type="spellStart"/>
      <w:proofErr w:type="gramStart"/>
      <w:r w:rsidRPr="00114A9A">
        <w:rPr>
          <w:rFonts w:ascii="Times New Roman" w:hAnsi="Times New Roman" w:cs="Times New Roman"/>
        </w:rPr>
        <w:t>cluster</w:t>
      </w:r>
      <w:proofErr w:type="spellEnd"/>
      <w:proofErr w:type="gramEnd"/>
      <w:r w:rsidRPr="00114A9A">
        <w:rPr>
          <w:rFonts w:ascii="Times New Roman" w:hAnsi="Times New Roman" w:cs="Times New Roman"/>
        </w:rPr>
        <w:t xml:space="preserve"> </w:t>
      </w:r>
      <w:proofErr w:type="spellStart"/>
      <w:r w:rsidRPr="00114A9A">
        <w:rPr>
          <w:rFonts w:ascii="Times New Roman" w:hAnsi="Times New Roman" w:cs="Times New Roman"/>
        </w:rPr>
        <w:t>nodes</w:t>
      </w:r>
      <w:proofErr w:type="spellEnd"/>
      <w:r w:rsidRPr="00114A9A">
        <w:rPr>
          <w:rFonts w:ascii="Times New Roman" w:hAnsi="Times New Roman" w:cs="Times New Roman"/>
        </w:rPr>
        <w:t xml:space="preserve">, </w:t>
      </w:r>
      <w:proofErr w:type="spellStart"/>
      <w:r w:rsidRPr="00114A9A">
        <w:rPr>
          <w:rFonts w:ascii="Times New Roman" w:hAnsi="Times New Roman" w:cs="Times New Roman"/>
        </w:rPr>
        <w:t>sustainability</w:t>
      </w:r>
      <w:proofErr w:type="spellEnd"/>
      <w:r w:rsidRPr="00114A9A">
        <w:rPr>
          <w:rFonts w:ascii="Times New Roman" w:hAnsi="Times New Roman" w:cs="Times New Roman"/>
        </w:rPr>
        <w:t xml:space="preserve"> </w:t>
      </w:r>
      <w:proofErr w:type="spellStart"/>
      <w:r w:rsidRPr="00114A9A">
        <w:rPr>
          <w:rFonts w:ascii="Times New Roman" w:hAnsi="Times New Roman" w:cs="Times New Roman"/>
        </w:rPr>
        <w:t>report</w:t>
      </w:r>
      <w:proofErr w:type="spellEnd"/>
      <w:r w:rsidRPr="00114A9A">
        <w:rPr>
          <w:rFonts w:ascii="Times New Roman" w:hAnsi="Times New Roman" w:cs="Times New Roman"/>
        </w:rPr>
        <w:t xml:space="preserve"> y </w:t>
      </w:r>
      <w:proofErr w:type="spellStart"/>
      <w:r w:rsidRPr="00114A9A">
        <w:rPr>
          <w:rFonts w:ascii="Times New Roman" w:hAnsi="Times New Roman" w:cs="Times New Roman"/>
        </w:rPr>
        <w:t>health</w:t>
      </w:r>
      <w:proofErr w:type="spellEnd"/>
      <w:r w:rsidRPr="00114A9A">
        <w:rPr>
          <w:rFonts w:ascii="Times New Roman" w:hAnsi="Times New Roman" w:cs="Times New Roman"/>
        </w:rPr>
        <w:t xml:space="preserve"> están expuestos en el servicio desplegado; la consulta demuestra que el </w:t>
      </w:r>
      <w:proofErr w:type="spellStart"/>
      <w:r w:rsidRPr="00114A9A">
        <w:rPr>
          <w:rFonts w:ascii="Times New Roman" w:hAnsi="Times New Roman" w:cs="Times New Roman"/>
        </w:rPr>
        <w:t>endpoint</w:t>
      </w:r>
      <w:proofErr w:type="spellEnd"/>
      <w:r w:rsidRPr="00114A9A">
        <w:rPr>
          <w:rFonts w:ascii="Times New Roman" w:hAnsi="Times New Roman" w:cs="Times New Roman"/>
        </w:rPr>
        <w:t xml:space="preserve"> protegido usa JWT, responde con </w:t>
      </w:r>
      <w:proofErr w:type="spellStart"/>
      <w:r w:rsidRPr="00114A9A">
        <w:rPr>
          <w:rFonts w:ascii="Times New Roman" w:hAnsi="Times New Roman" w:cs="Times New Roman"/>
        </w:rPr>
        <w:t>model_version</w:t>
      </w:r>
      <w:proofErr w:type="spellEnd"/>
      <w:r w:rsidRPr="00114A9A">
        <w:rPr>
          <w:rFonts w:ascii="Times New Roman" w:hAnsi="Times New Roman" w:cs="Times New Roman"/>
        </w:rPr>
        <w:t xml:space="preserve"> distribuido y diferencia cache miss de cache hit.</w:t>
      </w:r>
    </w:p>
    <w:p w14:paraId="29FD965B" w14:textId="77777777" w:rsidR="00D244E1" w:rsidRPr="00114A9A" w:rsidRDefault="00672987" w:rsidP="00114A9A">
      <w:pPr>
        <w:spacing w:after="120" w:line="360" w:lineRule="auto"/>
        <w:jc w:val="center"/>
        <w:rPr>
          <w:rFonts w:ascii="Times New Roman" w:hAnsi="Times New Roman" w:cs="Times New Roman"/>
        </w:rPr>
      </w:pPr>
      <w:r w:rsidRPr="00114A9A">
        <w:rPr>
          <w:rFonts w:ascii="Times New Roman" w:hAnsi="Times New Roman" w:cs="Times New Roman"/>
          <w:noProof/>
        </w:rPr>
        <w:lastRenderedPageBreak/>
        <w:drawing>
          <wp:inline distT="0" distB="0" distL="0" distR="0" wp14:anchorId="2C0D9DC4" wp14:editId="6CF0D4E8">
            <wp:extent cx="6175132" cy="5695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gger.png"/>
                    <pic:cNvPicPr/>
                  </pic:nvPicPr>
                  <pic:blipFill>
                    <a:blip r:embed="rId16"/>
                    <a:stretch>
                      <a:fillRect/>
                    </a:stretch>
                  </pic:blipFill>
                  <pic:spPr>
                    <a:xfrm>
                      <a:off x="0" y="0"/>
                      <a:ext cx="6182110" cy="5702387"/>
                    </a:xfrm>
                    <a:prstGeom prst="rect">
                      <a:avLst/>
                    </a:prstGeom>
                  </pic:spPr>
                </pic:pic>
              </a:graphicData>
            </a:graphic>
          </wp:inline>
        </w:drawing>
      </w:r>
    </w:p>
    <w:p w14:paraId="007DDEBB" w14:textId="77777777" w:rsidR="00D244E1" w:rsidRPr="00114A9A" w:rsidRDefault="00672987" w:rsidP="00114A9A">
      <w:pPr>
        <w:spacing w:after="120" w:line="360" w:lineRule="auto"/>
        <w:jc w:val="center"/>
        <w:rPr>
          <w:rFonts w:ascii="Times New Roman" w:hAnsi="Times New Roman" w:cs="Times New Roman"/>
        </w:rPr>
      </w:pPr>
      <w:r w:rsidRPr="00114A9A">
        <w:rPr>
          <w:rFonts w:ascii="Times New Roman" w:hAnsi="Times New Roman" w:cs="Times New Roman"/>
          <w:i/>
          <w:sz w:val="20"/>
        </w:rPr>
        <w:t xml:space="preserve">Figura </w:t>
      </w:r>
      <w:r w:rsidR="00356749" w:rsidRPr="00114A9A">
        <w:rPr>
          <w:rFonts w:ascii="Times New Roman" w:hAnsi="Times New Roman" w:cs="Times New Roman"/>
          <w:i/>
          <w:sz w:val="20"/>
        </w:rPr>
        <w:t>10</w:t>
      </w:r>
      <w:r w:rsidRPr="00114A9A">
        <w:rPr>
          <w:rFonts w:ascii="Times New Roman" w:hAnsi="Times New Roman" w:cs="Times New Roman"/>
          <w:i/>
          <w:sz w:val="20"/>
        </w:rPr>
        <w:t>. Swagger servido por el contenedor api en http://localhost:8080/swagger/.</w:t>
      </w:r>
    </w:p>
    <w:p w14:paraId="77D64BDA" w14:textId="77777777" w:rsidR="00D244E1" w:rsidRPr="00114A9A" w:rsidRDefault="00672987" w:rsidP="00114A9A">
      <w:pPr>
        <w:spacing w:after="120" w:line="360" w:lineRule="auto"/>
        <w:jc w:val="center"/>
        <w:rPr>
          <w:rFonts w:ascii="Times New Roman" w:hAnsi="Times New Roman" w:cs="Times New Roman"/>
        </w:rPr>
      </w:pPr>
      <w:r w:rsidRPr="00114A9A">
        <w:rPr>
          <w:rFonts w:ascii="Times New Roman" w:hAnsi="Times New Roman" w:cs="Times New Roman"/>
          <w:noProof/>
        </w:rPr>
        <w:lastRenderedPageBreak/>
        <w:drawing>
          <wp:inline distT="0" distB="0" distL="0" distR="0" wp14:anchorId="00B45CDE" wp14:editId="225B5F08">
            <wp:extent cx="5715000" cy="36347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end_to_end.png"/>
                    <pic:cNvPicPr/>
                  </pic:nvPicPr>
                  <pic:blipFill>
                    <a:blip r:embed="rId17"/>
                    <a:stretch>
                      <a:fillRect/>
                    </a:stretch>
                  </pic:blipFill>
                  <pic:spPr>
                    <a:xfrm>
                      <a:off x="0" y="0"/>
                      <a:ext cx="5715000" cy="3634740"/>
                    </a:xfrm>
                    <a:prstGeom prst="rect">
                      <a:avLst/>
                    </a:prstGeom>
                  </pic:spPr>
                </pic:pic>
              </a:graphicData>
            </a:graphic>
          </wp:inline>
        </w:drawing>
      </w:r>
    </w:p>
    <w:p w14:paraId="7328D292" w14:textId="77777777" w:rsidR="00D244E1" w:rsidRPr="00114A9A" w:rsidRDefault="00672987" w:rsidP="00114A9A">
      <w:pPr>
        <w:spacing w:after="120" w:line="360" w:lineRule="auto"/>
        <w:jc w:val="center"/>
        <w:rPr>
          <w:rFonts w:ascii="Times New Roman" w:hAnsi="Times New Roman" w:cs="Times New Roman"/>
        </w:rPr>
      </w:pPr>
      <w:r w:rsidRPr="00114A9A">
        <w:rPr>
          <w:rFonts w:ascii="Times New Roman" w:hAnsi="Times New Roman" w:cs="Times New Roman"/>
          <w:i/>
          <w:sz w:val="20"/>
        </w:rPr>
        <w:t>Figura 1</w:t>
      </w:r>
      <w:r w:rsidR="00356749" w:rsidRPr="00114A9A">
        <w:rPr>
          <w:rFonts w:ascii="Times New Roman" w:hAnsi="Times New Roman" w:cs="Times New Roman"/>
          <w:i/>
          <w:sz w:val="20"/>
        </w:rPr>
        <w:t>1</w:t>
      </w:r>
      <w:r w:rsidRPr="00114A9A">
        <w:rPr>
          <w:rFonts w:ascii="Times New Roman" w:hAnsi="Times New Roman" w:cs="Times New Roman"/>
          <w:i/>
          <w:sz w:val="20"/>
        </w:rPr>
        <w:t xml:space="preserve">. Captura de una consulta real: </w:t>
      </w:r>
      <w:proofErr w:type="spellStart"/>
      <w:r w:rsidRPr="00114A9A">
        <w:rPr>
          <w:rFonts w:ascii="Times New Roman" w:hAnsi="Times New Roman" w:cs="Times New Roman"/>
          <w:i/>
          <w:sz w:val="20"/>
        </w:rPr>
        <w:t>login</w:t>
      </w:r>
      <w:proofErr w:type="spellEnd"/>
      <w:r w:rsidRPr="00114A9A">
        <w:rPr>
          <w:rFonts w:ascii="Times New Roman" w:hAnsi="Times New Roman" w:cs="Times New Roman"/>
          <w:i/>
          <w:sz w:val="20"/>
        </w:rPr>
        <w:t xml:space="preserve">, </w:t>
      </w:r>
      <w:proofErr w:type="spellStart"/>
      <w:r w:rsidRPr="00114A9A">
        <w:rPr>
          <w:rFonts w:ascii="Times New Roman" w:hAnsi="Times New Roman" w:cs="Times New Roman"/>
          <w:i/>
          <w:sz w:val="20"/>
        </w:rPr>
        <w:t>request</w:t>
      </w:r>
      <w:proofErr w:type="spellEnd"/>
      <w:r w:rsidRPr="00114A9A">
        <w:rPr>
          <w:rFonts w:ascii="Times New Roman" w:hAnsi="Times New Roman" w:cs="Times New Roman"/>
          <w:i/>
          <w:sz w:val="20"/>
        </w:rPr>
        <w:t xml:space="preserve"> de 15 lecturas, primera respuesta sin cache y segunda respuesta con cache.</w:t>
      </w:r>
    </w:p>
    <w:p w14:paraId="00231178" w14:textId="77777777" w:rsidR="0078469D" w:rsidRPr="00114A9A" w:rsidRDefault="00353361" w:rsidP="00114A9A">
      <w:pPr>
        <w:spacing w:after="120" w:line="360" w:lineRule="auto"/>
        <w:rPr>
          <w:rFonts w:ascii="Times New Roman" w:hAnsi="Times New Roman" w:cs="Times New Roman"/>
        </w:rPr>
      </w:pPr>
      <w:r w:rsidRPr="00114A9A">
        <w:rPr>
          <w:rFonts w:ascii="Times New Roman" w:hAnsi="Times New Roman" w:cs="Times New Roman"/>
        </w:rPr>
        <w:t xml:space="preserve">La integración se probó de extremo a extremo. La primera consulta no estaba en cache y fue atendida por el </w:t>
      </w:r>
      <w:proofErr w:type="spellStart"/>
      <w:r w:rsidRPr="00114A9A">
        <w:rPr>
          <w:rFonts w:ascii="Times New Roman" w:hAnsi="Times New Roman" w:cs="Times New Roman"/>
        </w:rPr>
        <w:t>worker</w:t>
      </w:r>
      <w:proofErr w:type="spellEnd"/>
      <w:r w:rsidRPr="00114A9A">
        <w:rPr>
          <w:rFonts w:ascii="Times New Roman" w:hAnsi="Times New Roman" w:cs="Times New Roman"/>
        </w:rPr>
        <w:t xml:space="preserve"> ml-node-1; la segunda consulta reutilizó las mismas </w:t>
      </w:r>
      <w:proofErr w:type="spellStart"/>
      <w:r w:rsidRPr="00114A9A">
        <w:rPr>
          <w:rFonts w:ascii="Times New Roman" w:hAnsi="Times New Roman" w:cs="Times New Roman"/>
        </w:rPr>
        <w:t>features</w:t>
      </w:r>
      <w:proofErr w:type="spellEnd"/>
      <w:r w:rsidRPr="00114A9A">
        <w:rPr>
          <w:rFonts w:ascii="Times New Roman" w:hAnsi="Times New Roman" w:cs="Times New Roman"/>
        </w:rPr>
        <w:t xml:space="preserve"> y salió de Redis, por lo que la latencia del </w:t>
      </w:r>
      <w:proofErr w:type="spellStart"/>
      <w:proofErr w:type="gramStart"/>
      <w:r w:rsidRPr="00114A9A">
        <w:rPr>
          <w:rFonts w:ascii="Times New Roman" w:hAnsi="Times New Roman" w:cs="Times New Roman"/>
        </w:rPr>
        <w:t>cluster</w:t>
      </w:r>
      <w:proofErr w:type="spellEnd"/>
      <w:proofErr w:type="gramEnd"/>
      <w:r w:rsidRPr="00114A9A">
        <w:rPr>
          <w:rFonts w:ascii="Times New Roman" w:hAnsi="Times New Roman" w:cs="Times New Roman"/>
        </w:rPr>
        <w:t xml:space="preserve"> fue 0 ms.</w:t>
      </w:r>
    </w:p>
    <w:tbl>
      <w:tblPr>
        <w:tblStyle w:val="TableNormal0"/>
        <w:tblW w:w="0" w:type="auto"/>
        <w:jc w:val="center"/>
        <w:tblInd w:w="0" w:type="dxa"/>
        <w:tblLook w:val="04A0" w:firstRow="1" w:lastRow="0" w:firstColumn="1" w:lastColumn="0" w:noHBand="0" w:noVBand="1"/>
      </w:tblPr>
      <w:tblGrid>
        <w:gridCol w:w="4514"/>
        <w:gridCol w:w="4514"/>
      </w:tblGrid>
      <w:tr w:rsidR="0078469D" w:rsidRPr="00114A9A" w14:paraId="5C7A3656" w14:textId="77777777">
        <w:trPr>
          <w:jc w:val="center"/>
        </w:trPr>
        <w:tc>
          <w:tcPr>
            <w:tcW w:w="4514" w:type="dxa"/>
            <w:shd w:val="clear" w:color="auto" w:fill="D9EAF7"/>
            <w:vAlign w:val="center"/>
          </w:tcPr>
          <w:p w14:paraId="5C61E7C2"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b/>
                <w:sz w:val="18"/>
              </w:rPr>
              <w:t>Prueba</w:t>
            </w:r>
          </w:p>
        </w:tc>
        <w:tc>
          <w:tcPr>
            <w:tcW w:w="4514" w:type="dxa"/>
            <w:shd w:val="clear" w:color="auto" w:fill="D9EAF7"/>
            <w:vAlign w:val="center"/>
          </w:tcPr>
          <w:p w14:paraId="3304DC0A"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b/>
                <w:sz w:val="18"/>
              </w:rPr>
              <w:t>Resultado</w:t>
            </w:r>
          </w:p>
        </w:tc>
      </w:tr>
      <w:tr w:rsidR="0078469D" w:rsidRPr="00114A9A" w14:paraId="7F5AD600" w14:textId="77777777">
        <w:trPr>
          <w:jc w:val="center"/>
        </w:trPr>
        <w:tc>
          <w:tcPr>
            <w:tcW w:w="4514" w:type="dxa"/>
            <w:vAlign w:val="center"/>
          </w:tcPr>
          <w:p w14:paraId="57835EC0"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sz w:val="18"/>
              </w:rPr>
              <w:t>Autenticación</w:t>
            </w:r>
          </w:p>
        </w:tc>
        <w:tc>
          <w:tcPr>
            <w:tcW w:w="4514" w:type="dxa"/>
            <w:vAlign w:val="center"/>
          </w:tcPr>
          <w:p w14:paraId="65D6DFF6" w14:textId="77777777" w:rsidR="0078469D" w:rsidRPr="00114A9A" w:rsidRDefault="00353361" w:rsidP="00114A9A">
            <w:pPr>
              <w:spacing w:after="60" w:line="360" w:lineRule="auto"/>
              <w:rPr>
                <w:rFonts w:ascii="Times New Roman" w:hAnsi="Times New Roman" w:cs="Times New Roman"/>
                <w:lang w:val="en-US"/>
              </w:rPr>
            </w:pPr>
            <w:r w:rsidRPr="00114A9A">
              <w:rPr>
                <w:rFonts w:ascii="Times New Roman" w:hAnsi="Times New Roman" w:cs="Times New Roman"/>
                <w:sz w:val="18"/>
                <w:lang w:val="en-US"/>
              </w:rPr>
              <w:t>POST /</w:t>
            </w:r>
            <w:proofErr w:type="spellStart"/>
            <w:r w:rsidRPr="00114A9A">
              <w:rPr>
                <w:rFonts w:ascii="Times New Roman" w:hAnsi="Times New Roman" w:cs="Times New Roman"/>
                <w:sz w:val="18"/>
                <w:lang w:val="en-US"/>
              </w:rPr>
              <w:t>api</w:t>
            </w:r>
            <w:proofErr w:type="spellEnd"/>
            <w:r w:rsidRPr="00114A9A">
              <w:rPr>
                <w:rFonts w:ascii="Times New Roman" w:hAnsi="Times New Roman" w:cs="Times New Roman"/>
                <w:sz w:val="18"/>
                <w:lang w:val="en-US"/>
              </w:rPr>
              <w:t xml:space="preserve">/v1/auth/login </w:t>
            </w:r>
            <w:proofErr w:type="spellStart"/>
            <w:r w:rsidRPr="00114A9A">
              <w:rPr>
                <w:rFonts w:ascii="Times New Roman" w:hAnsi="Times New Roman" w:cs="Times New Roman"/>
                <w:sz w:val="18"/>
                <w:lang w:val="en-US"/>
              </w:rPr>
              <w:t>devolvió</w:t>
            </w:r>
            <w:proofErr w:type="spellEnd"/>
            <w:r w:rsidRPr="00114A9A">
              <w:rPr>
                <w:rFonts w:ascii="Times New Roman" w:hAnsi="Times New Roman" w:cs="Times New Roman"/>
                <w:sz w:val="18"/>
                <w:lang w:val="en-US"/>
              </w:rPr>
              <w:t xml:space="preserve"> </w:t>
            </w:r>
            <w:proofErr w:type="spellStart"/>
            <w:r w:rsidRPr="00114A9A">
              <w:rPr>
                <w:rFonts w:ascii="Times New Roman" w:hAnsi="Times New Roman" w:cs="Times New Roman"/>
                <w:sz w:val="18"/>
                <w:lang w:val="en-US"/>
              </w:rPr>
              <w:t>token_type</w:t>
            </w:r>
            <w:proofErr w:type="spellEnd"/>
            <w:r w:rsidRPr="00114A9A">
              <w:rPr>
                <w:rFonts w:ascii="Times New Roman" w:hAnsi="Times New Roman" w:cs="Times New Roman"/>
                <w:sz w:val="18"/>
                <w:lang w:val="en-US"/>
              </w:rPr>
              <w:t>=Bearer.</w:t>
            </w:r>
          </w:p>
        </w:tc>
      </w:tr>
      <w:tr w:rsidR="0078469D" w:rsidRPr="00114A9A" w14:paraId="71B661BB" w14:textId="77777777">
        <w:trPr>
          <w:jc w:val="center"/>
        </w:trPr>
        <w:tc>
          <w:tcPr>
            <w:tcW w:w="4514" w:type="dxa"/>
            <w:vAlign w:val="center"/>
          </w:tcPr>
          <w:p w14:paraId="5AD0C4F2"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sz w:val="18"/>
              </w:rPr>
              <w:t>Primera consulta</w:t>
            </w:r>
          </w:p>
        </w:tc>
        <w:tc>
          <w:tcPr>
            <w:tcW w:w="4514" w:type="dxa"/>
            <w:vAlign w:val="center"/>
          </w:tcPr>
          <w:p w14:paraId="16205700" w14:textId="77777777" w:rsidR="008713A1" w:rsidRPr="00114A9A" w:rsidRDefault="000E3DB7" w:rsidP="00114A9A">
            <w:pPr>
              <w:spacing w:line="360" w:lineRule="auto"/>
              <w:rPr>
                <w:rFonts w:ascii="Times New Roman" w:hAnsi="Times New Roman" w:cs="Times New Roman"/>
                <w:lang w:val="en-US"/>
              </w:rPr>
            </w:pPr>
            <w:r w:rsidRPr="00114A9A">
              <w:rPr>
                <w:rFonts w:ascii="Times New Roman" w:hAnsi="Times New Roman" w:cs="Times New Roman"/>
                <w:lang w:val="en-US"/>
              </w:rPr>
              <w:t xml:space="preserve">id=forecast-1782877234719608535; probability=0.4146565; </w:t>
            </w:r>
            <w:proofErr w:type="spellStart"/>
            <w:r w:rsidRPr="00114A9A">
              <w:rPr>
                <w:rFonts w:ascii="Times New Roman" w:hAnsi="Times New Roman" w:cs="Times New Roman"/>
                <w:lang w:val="en-US"/>
              </w:rPr>
              <w:t>risk_level</w:t>
            </w:r>
            <w:proofErr w:type="spellEnd"/>
            <w:r w:rsidRPr="00114A9A">
              <w:rPr>
                <w:rFonts w:ascii="Times New Roman" w:hAnsi="Times New Roman" w:cs="Times New Roman"/>
                <w:lang w:val="en-US"/>
              </w:rPr>
              <w:t xml:space="preserve">=alto; class=1; </w:t>
            </w:r>
            <w:proofErr w:type="spellStart"/>
            <w:r w:rsidRPr="00114A9A">
              <w:rPr>
                <w:rFonts w:ascii="Times New Roman" w:hAnsi="Times New Roman" w:cs="Times New Roman"/>
                <w:lang w:val="en-US"/>
              </w:rPr>
              <w:t>node_id</w:t>
            </w:r>
            <w:proofErr w:type="spellEnd"/>
            <w:r w:rsidRPr="00114A9A">
              <w:rPr>
                <w:rFonts w:ascii="Times New Roman" w:hAnsi="Times New Roman" w:cs="Times New Roman"/>
                <w:lang w:val="en-US"/>
              </w:rPr>
              <w:t xml:space="preserve">=ml-node-1; cached=false; </w:t>
            </w:r>
            <w:proofErr w:type="spellStart"/>
            <w:r w:rsidRPr="00114A9A">
              <w:rPr>
                <w:rFonts w:ascii="Times New Roman" w:hAnsi="Times New Roman" w:cs="Times New Roman"/>
                <w:lang w:val="en-US"/>
              </w:rPr>
              <w:t>processing_time_ms</w:t>
            </w:r>
            <w:proofErr w:type="spellEnd"/>
            <w:r w:rsidRPr="00114A9A">
              <w:rPr>
                <w:rFonts w:ascii="Times New Roman" w:hAnsi="Times New Roman" w:cs="Times New Roman"/>
                <w:lang w:val="en-US"/>
              </w:rPr>
              <w:t xml:space="preserve">=42.163; </w:t>
            </w:r>
            <w:proofErr w:type="spellStart"/>
            <w:r w:rsidRPr="00114A9A">
              <w:rPr>
                <w:rFonts w:ascii="Times New Roman" w:hAnsi="Times New Roman" w:cs="Times New Roman"/>
                <w:lang w:val="en-US"/>
              </w:rPr>
              <w:t>cluster_latency_ms</w:t>
            </w:r>
            <w:proofErr w:type="spellEnd"/>
            <w:r w:rsidRPr="00114A9A">
              <w:rPr>
                <w:rFonts w:ascii="Times New Roman" w:hAnsi="Times New Roman" w:cs="Times New Roman"/>
                <w:lang w:val="en-US"/>
              </w:rPr>
              <w:t>=6.505.</w:t>
            </w:r>
          </w:p>
        </w:tc>
      </w:tr>
      <w:tr w:rsidR="0078469D" w:rsidRPr="00114A9A" w14:paraId="3239780A" w14:textId="77777777">
        <w:trPr>
          <w:jc w:val="center"/>
        </w:trPr>
        <w:tc>
          <w:tcPr>
            <w:tcW w:w="4514" w:type="dxa"/>
            <w:vAlign w:val="center"/>
          </w:tcPr>
          <w:p w14:paraId="7CD02EC1"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sz w:val="18"/>
              </w:rPr>
              <w:t>Segunda consulta</w:t>
            </w:r>
          </w:p>
        </w:tc>
        <w:tc>
          <w:tcPr>
            <w:tcW w:w="4514" w:type="dxa"/>
            <w:vAlign w:val="center"/>
          </w:tcPr>
          <w:p w14:paraId="599E8AA3" w14:textId="77777777" w:rsidR="008713A1" w:rsidRPr="00114A9A" w:rsidRDefault="000E3DB7" w:rsidP="00114A9A">
            <w:pPr>
              <w:spacing w:line="360" w:lineRule="auto"/>
              <w:rPr>
                <w:rFonts w:ascii="Times New Roman" w:hAnsi="Times New Roman" w:cs="Times New Roman"/>
                <w:lang w:val="en-US"/>
              </w:rPr>
            </w:pPr>
            <w:r w:rsidRPr="00114A9A">
              <w:rPr>
                <w:rFonts w:ascii="Times New Roman" w:hAnsi="Times New Roman" w:cs="Times New Roman"/>
                <w:lang w:val="en-US"/>
              </w:rPr>
              <w:t xml:space="preserve">id=forecast-1782877235735453872; probability=0.4146565; </w:t>
            </w:r>
            <w:proofErr w:type="spellStart"/>
            <w:r w:rsidRPr="00114A9A">
              <w:rPr>
                <w:rFonts w:ascii="Times New Roman" w:hAnsi="Times New Roman" w:cs="Times New Roman"/>
                <w:lang w:val="en-US"/>
              </w:rPr>
              <w:t>risk_level</w:t>
            </w:r>
            <w:proofErr w:type="spellEnd"/>
            <w:r w:rsidRPr="00114A9A">
              <w:rPr>
                <w:rFonts w:ascii="Times New Roman" w:hAnsi="Times New Roman" w:cs="Times New Roman"/>
                <w:lang w:val="en-US"/>
              </w:rPr>
              <w:t xml:space="preserve">=alto; class=1; </w:t>
            </w:r>
            <w:proofErr w:type="spellStart"/>
            <w:r w:rsidRPr="00114A9A">
              <w:rPr>
                <w:rFonts w:ascii="Times New Roman" w:hAnsi="Times New Roman" w:cs="Times New Roman"/>
                <w:lang w:val="en-US"/>
              </w:rPr>
              <w:t>node_id</w:t>
            </w:r>
            <w:proofErr w:type="spellEnd"/>
            <w:r w:rsidRPr="00114A9A">
              <w:rPr>
                <w:rFonts w:ascii="Times New Roman" w:hAnsi="Times New Roman" w:cs="Times New Roman"/>
                <w:lang w:val="en-US"/>
              </w:rPr>
              <w:t xml:space="preserve">=ml-node-1; cached=true; </w:t>
            </w:r>
            <w:proofErr w:type="spellStart"/>
            <w:r w:rsidRPr="00114A9A">
              <w:rPr>
                <w:rFonts w:ascii="Times New Roman" w:hAnsi="Times New Roman" w:cs="Times New Roman"/>
                <w:lang w:val="en-US"/>
              </w:rPr>
              <w:t>processing_time_ms</w:t>
            </w:r>
            <w:proofErr w:type="spellEnd"/>
            <w:r w:rsidRPr="00114A9A">
              <w:rPr>
                <w:rFonts w:ascii="Times New Roman" w:hAnsi="Times New Roman" w:cs="Times New Roman"/>
                <w:lang w:val="en-US"/>
              </w:rPr>
              <w:t xml:space="preserve">=3.103; </w:t>
            </w:r>
            <w:proofErr w:type="spellStart"/>
            <w:r w:rsidRPr="00114A9A">
              <w:rPr>
                <w:rFonts w:ascii="Times New Roman" w:hAnsi="Times New Roman" w:cs="Times New Roman"/>
                <w:lang w:val="en-US"/>
              </w:rPr>
              <w:t>cluster_latency_ms</w:t>
            </w:r>
            <w:proofErr w:type="spellEnd"/>
            <w:r w:rsidRPr="00114A9A">
              <w:rPr>
                <w:rFonts w:ascii="Times New Roman" w:hAnsi="Times New Roman" w:cs="Times New Roman"/>
                <w:lang w:val="en-US"/>
              </w:rPr>
              <w:t>=0.</w:t>
            </w:r>
          </w:p>
        </w:tc>
      </w:tr>
      <w:tr w:rsidR="0078469D" w:rsidRPr="00114A9A" w14:paraId="7D87E16C" w14:textId="77777777">
        <w:trPr>
          <w:jc w:val="center"/>
        </w:trPr>
        <w:tc>
          <w:tcPr>
            <w:tcW w:w="4514" w:type="dxa"/>
            <w:vAlign w:val="center"/>
          </w:tcPr>
          <w:p w14:paraId="61BEF5E4"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sz w:val="18"/>
              </w:rPr>
              <w:lastRenderedPageBreak/>
              <w:t>Persistencia</w:t>
            </w:r>
          </w:p>
        </w:tc>
        <w:tc>
          <w:tcPr>
            <w:tcW w:w="4514" w:type="dxa"/>
            <w:vAlign w:val="center"/>
          </w:tcPr>
          <w:p w14:paraId="75EC18FF" w14:textId="77777777" w:rsidR="008713A1" w:rsidRPr="00114A9A" w:rsidRDefault="000E3DB7" w:rsidP="00114A9A">
            <w:pPr>
              <w:spacing w:line="360" w:lineRule="auto"/>
              <w:rPr>
                <w:rFonts w:ascii="Times New Roman" w:hAnsi="Times New Roman" w:cs="Times New Roman"/>
              </w:rPr>
            </w:pPr>
            <w:r w:rsidRPr="00114A9A">
              <w:rPr>
                <w:rFonts w:ascii="Times New Roman" w:hAnsi="Times New Roman" w:cs="Times New Roman"/>
              </w:rPr>
              <w:t xml:space="preserve">El </w:t>
            </w:r>
            <w:proofErr w:type="spellStart"/>
            <w:r w:rsidRPr="00114A9A">
              <w:rPr>
                <w:rFonts w:ascii="Times New Roman" w:hAnsi="Times New Roman" w:cs="Times New Roman"/>
              </w:rPr>
              <w:t>ForecastRecord</w:t>
            </w:r>
            <w:proofErr w:type="spellEnd"/>
            <w:r w:rsidRPr="00114A9A">
              <w:rPr>
                <w:rFonts w:ascii="Times New Roman" w:hAnsi="Times New Roman" w:cs="Times New Roman"/>
              </w:rPr>
              <w:t xml:space="preserve"> queda en MongoDB con </w:t>
            </w:r>
            <w:proofErr w:type="spellStart"/>
            <w:r w:rsidRPr="00114A9A">
              <w:rPr>
                <w:rFonts w:ascii="Times New Roman" w:hAnsi="Times New Roman" w:cs="Times New Roman"/>
              </w:rPr>
              <w:t>user_id</w:t>
            </w:r>
            <w:proofErr w:type="spellEnd"/>
            <w:r w:rsidRPr="00114A9A">
              <w:rPr>
                <w:rFonts w:ascii="Times New Roman" w:hAnsi="Times New Roman" w:cs="Times New Roman"/>
              </w:rPr>
              <w:t>=</w:t>
            </w:r>
            <w:proofErr w:type="spellStart"/>
            <w:r w:rsidRPr="00114A9A">
              <w:rPr>
                <w:rFonts w:ascii="Times New Roman" w:hAnsi="Times New Roman" w:cs="Times New Roman"/>
              </w:rPr>
              <w:t>admin</w:t>
            </w:r>
            <w:proofErr w:type="spellEnd"/>
            <w:r w:rsidRPr="00114A9A">
              <w:rPr>
                <w:rFonts w:ascii="Times New Roman" w:hAnsi="Times New Roman" w:cs="Times New Roman"/>
              </w:rPr>
              <w:t xml:space="preserve">, </w:t>
            </w:r>
            <w:proofErr w:type="spellStart"/>
            <w:r w:rsidRPr="00114A9A">
              <w:rPr>
                <w:rFonts w:ascii="Times New Roman" w:hAnsi="Times New Roman" w:cs="Times New Roman"/>
              </w:rPr>
              <w:t>risk_level</w:t>
            </w:r>
            <w:proofErr w:type="spellEnd"/>
            <w:r w:rsidRPr="00114A9A">
              <w:rPr>
                <w:rFonts w:ascii="Times New Roman" w:hAnsi="Times New Roman" w:cs="Times New Roman"/>
              </w:rPr>
              <w:t xml:space="preserve">=alto, </w:t>
            </w:r>
            <w:proofErr w:type="spellStart"/>
            <w:r w:rsidRPr="00114A9A">
              <w:rPr>
                <w:rFonts w:ascii="Times New Roman" w:hAnsi="Times New Roman" w:cs="Times New Roman"/>
              </w:rPr>
              <w:t>node_id</w:t>
            </w:r>
            <w:proofErr w:type="spellEnd"/>
            <w:r w:rsidRPr="00114A9A">
              <w:rPr>
                <w:rFonts w:ascii="Times New Roman" w:hAnsi="Times New Roman" w:cs="Times New Roman"/>
              </w:rPr>
              <w:t xml:space="preserve">=ml-node-1, </w:t>
            </w:r>
            <w:proofErr w:type="spellStart"/>
            <w:r w:rsidRPr="00114A9A">
              <w:rPr>
                <w:rFonts w:ascii="Times New Roman" w:hAnsi="Times New Roman" w:cs="Times New Roman"/>
              </w:rPr>
              <w:t>model_version</w:t>
            </w:r>
            <w:proofErr w:type="spellEnd"/>
            <w:r w:rsidRPr="00114A9A">
              <w:rPr>
                <w:rFonts w:ascii="Times New Roman" w:hAnsi="Times New Roman" w:cs="Times New Roman"/>
              </w:rPr>
              <w:t xml:space="preserve">=distributed-1782872826466046473 y </w:t>
            </w:r>
            <w:proofErr w:type="spellStart"/>
            <w:proofErr w:type="gramStart"/>
            <w:r w:rsidRPr="00114A9A">
              <w:rPr>
                <w:rFonts w:ascii="Times New Roman" w:hAnsi="Times New Roman" w:cs="Times New Roman"/>
              </w:rPr>
              <w:t>target</w:t>
            </w:r>
            <w:proofErr w:type="gramEnd"/>
            <w:r w:rsidRPr="00114A9A">
              <w:rPr>
                <w:rFonts w:ascii="Times New Roman" w:hAnsi="Times New Roman" w:cs="Times New Roman"/>
              </w:rPr>
              <w:t>_met</w:t>
            </w:r>
            <w:proofErr w:type="spellEnd"/>
            <w:r w:rsidRPr="00114A9A">
              <w:rPr>
                <w:rFonts w:ascii="Times New Roman" w:hAnsi="Times New Roman" w:cs="Times New Roman"/>
              </w:rPr>
              <w:t>=true.</w:t>
            </w:r>
          </w:p>
        </w:tc>
      </w:tr>
    </w:tbl>
    <w:p w14:paraId="60DFF6ED" w14:textId="77777777" w:rsidR="0078469D" w:rsidRPr="00114A9A" w:rsidRDefault="00353361" w:rsidP="00114A9A">
      <w:pPr>
        <w:pStyle w:val="Heading2"/>
        <w:spacing w:line="360" w:lineRule="auto"/>
        <w:rPr>
          <w:rFonts w:ascii="Times New Roman" w:hAnsi="Times New Roman" w:cs="Times New Roman"/>
        </w:rPr>
      </w:pPr>
      <w:bookmarkStart w:id="41" w:name="_Toc233756751"/>
      <w:r w:rsidRPr="00114A9A">
        <w:rPr>
          <w:rFonts w:ascii="Times New Roman" w:hAnsi="Times New Roman" w:cs="Times New Roman"/>
        </w:rPr>
        <w:t>5.9 Prueba operativa del entrenamiento distribuido</w:t>
      </w:r>
      <w:bookmarkEnd w:id="41"/>
    </w:p>
    <w:p w14:paraId="0B10C455" w14:textId="77777777" w:rsidR="00D244E1" w:rsidRPr="00114A9A" w:rsidRDefault="00672987" w:rsidP="00114A9A">
      <w:pPr>
        <w:spacing w:after="120" w:line="360" w:lineRule="auto"/>
        <w:rPr>
          <w:rFonts w:ascii="Times New Roman" w:hAnsi="Times New Roman" w:cs="Times New Roman"/>
        </w:rPr>
      </w:pPr>
      <w:r w:rsidRPr="00114A9A">
        <w:rPr>
          <w:rFonts w:ascii="Times New Roman" w:hAnsi="Times New Roman" w:cs="Times New Roman"/>
        </w:rPr>
        <w:t xml:space="preserve">La corrida de entrenamiento distribuido demuestra tres propiedades: los tres </w:t>
      </w:r>
      <w:proofErr w:type="spellStart"/>
      <w:r w:rsidRPr="00114A9A">
        <w:rPr>
          <w:rFonts w:ascii="Times New Roman" w:hAnsi="Times New Roman" w:cs="Times New Roman"/>
        </w:rPr>
        <w:t>workers</w:t>
      </w:r>
      <w:proofErr w:type="spellEnd"/>
      <w:r w:rsidRPr="00114A9A">
        <w:rPr>
          <w:rFonts w:ascii="Times New Roman" w:hAnsi="Times New Roman" w:cs="Times New Roman"/>
        </w:rPr>
        <w:t xml:space="preserve"> participan en </w:t>
      </w:r>
      <w:proofErr w:type="spellStart"/>
      <w:r w:rsidRPr="00114A9A">
        <w:rPr>
          <w:rFonts w:ascii="Times New Roman" w:hAnsi="Times New Roman" w:cs="Times New Roman"/>
        </w:rPr>
        <w:t>jobs</w:t>
      </w:r>
      <w:proofErr w:type="spellEnd"/>
      <w:r w:rsidRPr="00114A9A">
        <w:rPr>
          <w:rFonts w:ascii="Times New Roman" w:hAnsi="Times New Roman" w:cs="Times New Roman"/>
        </w:rPr>
        <w:t xml:space="preserve"> de entrenamiento, el </w:t>
      </w:r>
      <w:proofErr w:type="spellStart"/>
      <w:r w:rsidRPr="00114A9A">
        <w:rPr>
          <w:rFonts w:ascii="Times New Roman" w:hAnsi="Times New Roman" w:cs="Times New Roman"/>
        </w:rPr>
        <w:t>loss</w:t>
      </w:r>
      <w:proofErr w:type="spellEnd"/>
      <w:r w:rsidRPr="00114A9A">
        <w:rPr>
          <w:rFonts w:ascii="Times New Roman" w:hAnsi="Times New Roman" w:cs="Times New Roman"/>
        </w:rPr>
        <w:t xml:space="preserve"> disminuye a lo largo de las 80 épocas y el coordinador propaga una nueva versión </w:t>
      </w:r>
      <w:proofErr w:type="spellStart"/>
      <w:r w:rsidRPr="00114A9A">
        <w:rPr>
          <w:rFonts w:ascii="Times New Roman" w:hAnsi="Times New Roman" w:cs="Times New Roman"/>
        </w:rPr>
        <w:t>distributed</w:t>
      </w:r>
      <w:proofErr w:type="spellEnd"/>
      <w:r w:rsidRPr="00114A9A">
        <w:rPr>
          <w:rFonts w:ascii="Times New Roman" w:hAnsi="Times New Roman" w:cs="Times New Roman"/>
        </w:rPr>
        <w:t xml:space="preserve">-* a los nodos. Adicionalmente se probó degradación del </w:t>
      </w:r>
      <w:proofErr w:type="spellStart"/>
      <w:proofErr w:type="gramStart"/>
      <w:r w:rsidRPr="00114A9A">
        <w:rPr>
          <w:rFonts w:ascii="Times New Roman" w:hAnsi="Times New Roman" w:cs="Times New Roman"/>
        </w:rPr>
        <w:t>cluster</w:t>
      </w:r>
      <w:proofErr w:type="spellEnd"/>
      <w:proofErr w:type="gramEnd"/>
      <w:r w:rsidRPr="00114A9A">
        <w:rPr>
          <w:rFonts w:ascii="Times New Roman" w:hAnsi="Times New Roman" w:cs="Times New Roman"/>
        </w:rPr>
        <w:t>: con ml-node-2 detenido, /</w:t>
      </w:r>
      <w:proofErr w:type="spellStart"/>
      <w:r w:rsidRPr="00114A9A">
        <w:rPr>
          <w:rFonts w:ascii="Times New Roman" w:hAnsi="Times New Roman" w:cs="Times New Roman"/>
        </w:rPr>
        <w:t>health</w:t>
      </w:r>
      <w:proofErr w:type="spellEnd"/>
      <w:r w:rsidRPr="00114A9A">
        <w:rPr>
          <w:rFonts w:ascii="Times New Roman" w:hAnsi="Times New Roman" w:cs="Times New Roman"/>
        </w:rPr>
        <w:t xml:space="preserve"> reportó </w:t>
      </w:r>
      <w:proofErr w:type="spellStart"/>
      <w:r w:rsidRPr="00114A9A">
        <w:rPr>
          <w:rFonts w:ascii="Times New Roman" w:hAnsi="Times New Roman" w:cs="Times New Roman"/>
        </w:rPr>
        <w:t>healthy_nodes</w:t>
      </w:r>
      <w:proofErr w:type="spellEnd"/>
      <w:r w:rsidRPr="00114A9A">
        <w:rPr>
          <w:rFonts w:ascii="Times New Roman" w:hAnsi="Times New Roman" w:cs="Times New Roman"/>
        </w:rPr>
        <w:t xml:space="preserve">=2 y una consulta cache miss siguió respondiendo desde ml-node-1; después de reiniciar el </w:t>
      </w:r>
      <w:proofErr w:type="spellStart"/>
      <w:r w:rsidRPr="00114A9A">
        <w:rPr>
          <w:rFonts w:ascii="Times New Roman" w:hAnsi="Times New Roman" w:cs="Times New Roman"/>
        </w:rPr>
        <w:t>worker</w:t>
      </w:r>
      <w:proofErr w:type="spellEnd"/>
      <w:r w:rsidRPr="00114A9A">
        <w:rPr>
          <w:rFonts w:ascii="Times New Roman" w:hAnsi="Times New Roman" w:cs="Times New Roman"/>
        </w:rPr>
        <w:t>, /</w:t>
      </w:r>
      <w:proofErr w:type="spellStart"/>
      <w:r w:rsidRPr="00114A9A">
        <w:rPr>
          <w:rFonts w:ascii="Times New Roman" w:hAnsi="Times New Roman" w:cs="Times New Roman"/>
        </w:rPr>
        <w:t>health</w:t>
      </w:r>
      <w:proofErr w:type="spellEnd"/>
      <w:r w:rsidRPr="00114A9A">
        <w:rPr>
          <w:rFonts w:ascii="Times New Roman" w:hAnsi="Times New Roman" w:cs="Times New Roman"/>
        </w:rPr>
        <w:t xml:space="preserve"> volvió a </w:t>
      </w:r>
      <w:proofErr w:type="spellStart"/>
      <w:r w:rsidRPr="00114A9A">
        <w:rPr>
          <w:rFonts w:ascii="Times New Roman" w:hAnsi="Times New Roman" w:cs="Times New Roman"/>
        </w:rPr>
        <w:t>healthy_nodes</w:t>
      </w:r>
      <w:proofErr w:type="spellEnd"/>
      <w:r w:rsidRPr="00114A9A">
        <w:rPr>
          <w:rFonts w:ascii="Times New Roman" w:hAnsi="Times New Roman" w:cs="Times New Roman"/>
        </w:rPr>
        <w:t>=3.</w:t>
      </w:r>
    </w:p>
    <w:p w14:paraId="1D48A961" w14:textId="77777777" w:rsidR="00D244E1" w:rsidRPr="00114A9A" w:rsidRDefault="00672987" w:rsidP="00114A9A">
      <w:pPr>
        <w:spacing w:after="120" w:line="360" w:lineRule="auto"/>
        <w:jc w:val="center"/>
        <w:rPr>
          <w:rFonts w:ascii="Times New Roman" w:hAnsi="Times New Roman" w:cs="Times New Roman"/>
        </w:rPr>
      </w:pPr>
      <w:r w:rsidRPr="00114A9A">
        <w:rPr>
          <w:rFonts w:ascii="Times New Roman" w:hAnsi="Times New Roman" w:cs="Times New Roman"/>
          <w:noProof/>
        </w:rPr>
        <w:drawing>
          <wp:inline distT="0" distB="0" distL="0" distR="0" wp14:anchorId="26597A18" wp14:editId="51ADB4EF">
            <wp:extent cx="5715000" cy="33604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ure_recovery.png"/>
                    <pic:cNvPicPr/>
                  </pic:nvPicPr>
                  <pic:blipFill>
                    <a:blip r:embed="rId18"/>
                    <a:stretch>
                      <a:fillRect/>
                    </a:stretch>
                  </pic:blipFill>
                  <pic:spPr>
                    <a:xfrm>
                      <a:off x="0" y="0"/>
                      <a:ext cx="5715000" cy="3360420"/>
                    </a:xfrm>
                    <a:prstGeom prst="rect">
                      <a:avLst/>
                    </a:prstGeom>
                  </pic:spPr>
                </pic:pic>
              </a:graphicData>
            </a:graphic>
          </wp:inline>
        </w:drawing>
      </w:r>
    </w:p>
    <w:p w14:paraId="0796A012" w14:textId="77777777" w:rsidR="00D244E1" w:rsidRPr="00114A9A" w:rsidRDefault="00672987" w:rsidP="00114A9A">
      <w:pPr>
        <w:spacing w:after="120" w:line="360" w:lineRule="auto"/>
        <w:jc w:val="center"/>
        <w:rPr>
          <w:rFonts w:ascii="Times New Roman" w:hAnsi="Times New Roman" w:cs="Times New Roman"/>
        </w:rPr>
      </w:pPr>
      <w:r w:rsidRPr="00114A9A">
        <w:rPr>
          <w:rFonts w:ascii="Times New Roman" w:hAnsi="Times New Roman" w:cs="Times New Roman"/>
          <w:i/>
          <w:sz w:val="20"/>
        </w:rPr>
        <w:t>Figura 1</w:t>
      </w:r>
      <w:r w:rsidR="00356749" w:rsidRPr="00114A9A">
        <w:rPr>
          <w:rFonts w:ascii="Times New Roman" w:hAnsi="Times New Roman" w:cs="Times New Roman"/>
          <w:i/>
          <w:sz w:val="20"/>
        </w:rPr>
        <w:t>2</w:t>
      </w:r>
      <w:r w:rsidRPr="00114A9A">
        <w:rPr>
          <w:rFonts w:ascii="Times New Roman" w:hAnsi="Times New Roman" w:cs="Times New Roman"/>
          <w:i/>
          <w:sz w:val="20"/>
        </w:rPr>
        <w:t xml:space="preserve">. Prueba de tolerancia a falla: un </w:t>
      </w:r>
      <w:proofErr w:type="spellStart"/>
      <w:r w:rsidRPr="00114A9A">
        <w:rPr>
          <w:rFonts w:ascii="Times New Roman" w:hAnsi="Times New Roman" w:cs="Times New Roman"/>
          <w:i/>
          <w:sz w:val="20"/>
        </w:rPr>
        <w:t>worker</w:t>
      </w:r>
      <w:proofErr w:type="spellEnd"/>
      <w:r w:rsidRPr="00114A9A">
        <w:rPr>
          <w:rFonts w:ascii="Times New Roman" w:hAnsi="Times New Roman" w:cs="Times New Roman"/>
          <w:i/>
          <w:sz w:val="20"/>
        </w:rPr>
        <w:t xml:space="preserve"> detenido, inferencia con cache miss y recuperación del </w:t>
      </w:r>
      <w:proofErr w:type="spellStart"/>
      <w:proofErr w:type="gramStart"/>
      <w:r w:rsidRPr="00114A9A">
        <w:rPr>
          <w:rFonts w:ascii="Times New Roman" w:hAnsi="Times New Roman" w:cs="Times New Roman"/>
          <w:i/>
          <w:sz w:val="20"/>
        </w:rPr>
        <w:t>cluster</w:t>
      </w:r>
      <w:proofErr w:type="spellEnd"/>
      <w:proofErr w:type="gramEnd"/>
      <w:r w:rsidRPr="00114A9A">
        <w:rPr>
          <w:rFonts w:ascii="Times New Roman" w:hAnsi="Times New Roman" w:cs="Times New Roman"/>
          <w:i/>
          <w:sz w:val="20"/>
        </w:rPr>
        <w:t>.</w:t>
      </w:r>
    </w:p>
    <w:p w14:paraId="38877E00" w14:textId="77777777" w:rsidR="0078469D" w:rsidRPr="00114A9A" w:rsidRDefault="00353361" w:rsidP="00114A9A">
      <w:pPr>
        <w:spacing w:after="120" w:line="360" w:lineRule="auto"/>
        <w:rPr>
          <w:rFonts w:ascii="Times New Roman" w:hAnsi="Times New Roman" w:cs="Times New Roman"/>
        </w:rPr>
      </w:pPr>
      <w:r w:rsidRPr="00114A9A">
        <w:rPr>
          <w:rFonts w:ascii="Times New Roman" w:hAnsi="Times New Roman" w:cs="Times New Roman"/>
        </w:rPr>
        <w:t xml:space="preserve">Se ejecutó una corrida distribuida completa de 80 épocas mediante POST /api/v1/trainings. La prueba usó los tres nodos ML saludables, procesó 327,391 filas por época y dejó un nuevo modelo activo con versión distributed-1782872826466046473. El </w:t>
      </w:r>
      <w:proofErr w:type="spellStart"/>
      <w:r w:rsidRPr="00114A9A">
        <w:rPr>
          <w:rFonts w:ascii="Times New Roman" w:hAnsi="Times New Roman" w:cs="Times New Roman"/>
        </w:rPr>
        <w:t>loss</w:t>
      </w:r>
      <w:proofErr w:type="spellEnd"/>
      <w:r w:rsidRPr="00114A9A">
        <w:rPr>
          <w:rFonts w:ascii="Times New Roman" w:hAnsi="Times New Roman" w:cs="Times New Roman"/>
        </w:rPr>
        <w:t xml:space="preserve"> reportado durante el entrenamiento es </w:t>
      </w:r>
      <w:proofErr w:type="spellStart"/>
      <w:r w:rsidRPr="00114A9A">
        <w:rPr>
          <w:rFonts w:ascii="Times New Roman" w:hAnsi="Times New Roman" w:cs="Times New Roman"/>
        </w:rPr>
        <w:t>loss</w:t>
      </w:r>
      <w:proofErr w:type="spellEnd"/>
      <w:r w:rsidRPr="00114A9A">
        <w:rPr>
          <w:rFonts w:ascii="Times New Roman" w:hAnsi="Times New Roman" w:cs="Times New Roman"/>
        </w:rPr>
        <w:t xml:space="preserve"> agregado por los </w:t>
      </w:r>
      <w:proofErr w:type="spellStart"/>
      <w:r w:rsidRPr="00114A9A">
        <w:rPr>
          <w:rFonts w:ascii="Times New Roman" w:hAnsi="Times New Roman" w:cs="Times New Roman"/>
        </w:rPr>
        <w:t>shards</w:t>
      </w:r>
      <w:proofErr w:type="spellEnd"/>
      <w:r w:rsidRPr="00114A9A">
        <w:rPr>
          <w:rFonts w:ascii="Times New Roman" w:hAnsi="Times New Roman" w:cs="Times New Roman"/>
        </w:rPr>
        <w:t xml:space="preserve"> distribuidos; por separado, la versión distribuida activa fue evaluada sobre forecast_test.csv para medir su generalización en el mismo conjunto temporal de prueba.</w:t>
      </w:r>
    </w:p>
    <w:p w14:paraId="40F986F7" w14:textId="77777777" w:rsidR="00C11FB3" w:rsidRPr="00114A9A" w:rsidRDefault="002E6062" w:rsidP="00114A9A">
      <w:pPr>
        <w:spacing w:after="120" w:line="360" w:lineRule="auto"/>
        <w:rPr>
          <w:rFonts w:ascii="Times New Roman" w:hAnsi="Times New Roman" w:cs="Times New Roman"/>
        </w:rPr>
      </w:pPr>
      <w:r w:rsidRPr="00114A9A">
        <w:rPr>
          <w:rFonts w:ascii="Times New Roman" w:hAnsi="Times New Roman" w:cs="Times New Roman"/>
        </w:rPr>
        <w:t xml:space="preserve">La evaluación posterior del modelo </w:t>
      </w:r>
      <w:proofErr w:type="spellStart"/>
      <w:r w:rsidRPr="00114A9A">
        <w:rPr>
          <w:rFonts w:ascii="Times New Roman" w:hAnsi="Times New Roman" w:cs="Times New Roman"/>
        </w:rPr>
        <w:t>distributed</w:t>
      </w:r>
      <w:proofErr w:type="spellEnd"/>
      <w:r w:rsidRPr="00114A9A">
        <w:rPr>
          <w:rFonts w:ascii="Times New Roman" w:hAnsi="Times New Roman" w:cs="Times New Roman"/>
        </w:rPr>
        <w:t xml:space="preserve">-* usó los pesos persistidos en MongoDB, la normalización definida en </w:t>
      </w:r>
      <w:proofErr w:type="spellStart"/>
      <w:r w:rsidRPr="00114A9A">
        <w:rPr>
          <w:rFonts w:ascii="Times New Roman" w:hAnsi="Times New Roman" w:cs="Times New Roman"/>
        </w:rPr>
        <w:t>pkg</w:t>
      </w:r>
      <w:proofErr w:type="spellEnd"/>
      <w:r w:rsidRPr="00114A9A">
        <w:rPr>
          <w:rFonts w:ascii="Times New Roman" w:hAnsi="Times New Roman" w:cs="Times New Roman"/>
        </w:rPr>
        <w:t>/</w:t>
      </w:r>
      <w:proofErr w:type="spellStart"/>
      <w:r w:rsidRPr="00114A9A">
        <w:rPr>
          <w:rFonts w:ascii="Times New Roman" w:hAnsi="Times New Roman" w:cs="Times New Roman"/>
        </w:rPr>
        <w:t>ml.FeatureVector</w:t>
      </w:r>
      <w:proofErr w:type="spellEnd"/>
      <w:r w:rsidRPr="00114A9A">
        <w:rPr>
          <w:rFonts w:ascii="Times New Roman" w:hAnsi="Times New Roman" w:cs="Times New Roman"/>
        </w:rPr>
        <w:t xml:space="preserve"> y el umbral </w:t>
      </w:r>
      <w:proofErr w:type="spellStart"/>
      <w:r w:rsidRPr="00114A9A">
        <w:rPr>
          <w:rFonts w:ascii="Times New Roman" w:hAnsi="Times New Roman" w:cs="Times New Roman"/>
        </w:rPr>
        <w:t>decision_threshold</w:t>
      </w:r>
      <w:proofErr w:type="spellEnd"/>
      <w:r w:rsidRPr="00114A9A">
        <w:rPr>
          <w:rFonts w:ascii="Times New Roman" w:hAnsi="Times New Roman" w:cs="Times New Roman"/>
        </w:rPr>
        <w:t xml:space="preserve">=0.30 del modelo </w:t>
      </w:r>
      <w:r w:rsidRPr="00114A9A">
        <w:rPr>
          <w:rFonts w:ascii="Times New Roman" w:hAnsi="Times New Roman" w:cs="Times New Roman"/>
        </w:rPr>
        <w:lastRenderedPageBreak/>
        <w:t xml:space="preserve">activo. Sobre 81,848 filas de forecast_test.csv obtuvo 80.83% de </w:t>
      </w:r>
      <w:proofErr w:type="spellStart"/>
      <w:r w:rsidRPr="00114A9A">
        <w:rPr>
          <w:rFonts w:ascii="Times New Roman" w:hAnsi="Times New Roman" w:cs="Times New Roman"/>
        </w:rPr>
        <w:t>accuracy</w:t>
      </w:r>
      <w:proofErr w:type="spellEnd"/>
      <w:r w:rsidRPr="00114A9A">
        <w:rPr>
          <w:rFonts w:ascii="Times New Roman" w:hAnsi="Times New Roman" w:cs="Times New Roman"/>
        </w:rPr>
        <w:t xml:space="preserve">, 86.21% de </w:t>
      </w:r>
      <w:proofErr w:type="spellStart"/>
      <w:r w:rsidRPr="00114A9A">
        <w:rPr>
          <w:rFonts w:ascii="Times New Roman" w:hAnsi="Times New Roman" w:cs="Times New Roman"/>
        </w:rPr>
        <w:t>recall</w:t>
      </w:r>
      <w:proofErr w:type="spellEnd"/>
      <w:r w:rsidRPr="00114A9A">
        <w:rPr>
          <w:rFonts w:ascii="Times New Roman" w:hAnsi="Times New Roman" w:cs="Times New Roman"/>
        </w:rPr>
        <w:t xml:space="preserve">, 70.44% de F1-score, 82.55% de </w:t>
      </w:r>
      <w:proofErr w:type="spellStart"/>
      <w:r w:rsidRPr="00114A9A">
        <w:rPr>
          <w:rFonts w:ascii="Times New Roman" w:hAnsi="Times New Roman" w:cs="Times New Roman"/>
        </w:rPr>
        <w:t>balanced</w:t>
      </w:r>
      <w:proofErr w:type="spellEnd"/>
      <w:r w:rsidRPr="00114A9A">
        <w:rPr>
          <w:rFonts w:ascii="Times New Roman" w:hAnsi="Times New Roman" w:cs="Times New Roman"/>
        </w:rPr>
        <w:t xml:space="preserve"> </w:t>
      </w:r>
      <w:proofErr w:type="spellStart"/>
      <w:r w:rsidRPr="00114A9A">
        <w:rPr>
          <w:rFonts w:ascii="Times New Roman" w:hAnsi="Times New Roman" w:cs="Times New Roman"/>
        </w:rPr>
        <w:t>accuracy</w:t>
      </w:r>
      <w:proofErr w:type="spellEnd"/>
      <w:r w:rsidRPr="00114A9A">
        <w:rPr>
          <w:rFonts w:ascii="Times New Roman" w:hAnsi="Times New Roman" w:cs="Times New Roman"/>
        </w:rPr>
        <w:t xml:space="preserve"> y </w:t>
      </w:r>
      <w:proofErr w:type="spellStart"/>
      <w:r w:rsidRPr="00114A9A">
        <w:rPr>
          <w:rFonts w:ascii="Times New Roman" w:hAnsi="Times New Roman" w:cs="Times New Roman"/>
        </w:rPr>
        <w:t>loss</w:t>
      </w:r>
      <w:proofErr w:type="spellEnd"/>
      <w:r w:rsidRPr="00114A9A">
        <w:rPr>
          <w:rFonts w:ascii="Times New Roman" w:hAnsi="Times New Roman" w:cs="Times New Roman"/>
        </w:rPr>
        <w:t xml:space="preserve"> 0.3897. Esta evidencia complementa, sin sustituir, las métricas del modelo base de la sección 5.2.</w:t>
      </w:r>
    </w:p>
    <w:p w14:paraId="3FBB77B7" w14:textId="77777777" w:rsidR="00D72F5D" w:rsidRPr="00114A9A" w:rsidRDefault="005C41D4" w:rsidP="00114A9A">
      <w:pPr>
        <w:spacing w:line="360" w:lineRule="auto"/>
        <w:jc w:val="center"/>
        <w:rPr>
          <w:rFonts w:ascii="Times New Roman" w:hAnsi="Times New Roman" w:cs="Times New Roman"/>
        </w:rPr>
      </w:pPr>
      <w:r w:rsidRPr="00114A9A">
        <w:rPr>
          <w:rFonts w:ascii="Times New Roman" w:hAnsi="Times New Roman" w:cs="Times New Roman"/>
          <w:noProof/>
        </w:rPr>
        <w:drawing>
          <wp:inline distT="0" distB="0" distL="0" distR="0" wp14:anchorId="7709D674" wp14:editId="4F752091">
            <wp:extent cx="6035040" cy="2744970"/>
            <wp:effectExtent l="0" t="0" r="0" b="0"/>
            <wp:docPr id="793137256" name="Picture 793137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ted_test_metrics.png"/>
                    <pic:cNvPicPr/>
                  </pic:nvPicPr>
                  <pic:blipFill>
                    <a:blip r:embed="rId19"/>
                    <a:stretch>
                      <a:fillRect/>
                    </a:stretch>
                  </pic:blipFill>
                  <pic:spPr>
                    <a:xfrm>
                      <a:off x="0" y="0"/>
                      <a:ext cx="6035040" cy="2744970"/>
                    </a:xfrm>
                    <a:prstGeom prst="rect">
                      <a:avLst/>
                    </a:prstGeom>
                  </pic:spPr>
                </pic:pic>
              </a:graphicData>
            </a:graphic>
          </wp:inline>
        </w:drawing>
      </w:r>
    </w:p>
    <w:p w14:paraId="15EC73FC" w14:textId="77777777" w:rsidR="00D72F5D" w:rsidRPr="00114A9A" w:rsidRDefault="005C41D4" w:rsidP="00114A9A">
      <w:pPr>
        <w:spacing w:line="360" w:lineRule="auto"/>
        <w:jc w:val="center"/>
        <w:rPr>
          <w:rFonts w:ascii="Times New Roman" w:hAnsi="Times New Roman" w:cs="Times New Roman"/>
        </w:rPr>
      </w:pPr>
      <w:r w:rsidRPr="00114A9A">
        <w:rPr>
          <w:rFonts w:ascii="Times New Roman" w:hAnsi="Times New Roman" w:cs="Times New Roman"/>
          <w:i/>
        </w:rPr>
        <w:t>Figura 13. Evaluación del modelo distribuido activo sobre forecast_test.csv.</w:t>
      </w:r>
    </w:p>
    <w:tbl>
      <w:tblPr>
        <w:tblStyle w:val="TableNormal0"/>
        <w:tblW w:w="0" w:type="auto"/>
        <w:jc w:val="center"/>
        <w:tblInd w:w="0" w:type="dxa"/>
        <w:tblLook w:val="04A0" w:firstRow="1" w:lastRow="0" w:firstColumn="1" w:lastColumn="0" w:noHBand="0" w:noVBand="1"/>
      </w:tblPr>
      <w:tblGrid>
        <w:gridCol w:w="4514"/>
        <w:gridCol w:w="4514"/>
      </w:tblGrid>
      <w:tr w:rsidR="0078469D" w:rsidRPr="00114A9A" w14:paraId="2C5A0E1C" w14:textId="77777777">
        <w:trPr>
          <w:jc w:val="center"/>
        </w:trPr>
        <w:tc>
          <w:tcPr>
            <w:tcW w:w="4514" w:type="dxa"/>
            <w:shd w:val="clear" w:color="auto" w:fill="D9EAF7"/>
            <w:vAlign w:val="center"/>
          </w:tcPr>
          <w:p w14:paraId="2B2A4F7C"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b/>
                <w:sz w:val="18"/>
              </w:rPr>
              <w:t>Elemento validado</w:t>
            </w:r>
          </w:p>
        </w:tc>
        <w:tc>
          <w:tcPr>
            <w:tcW w:w="4514" w:type="dxa"/>
            <w:shd w:val="clear" w:color="auto" w:fill="D9EAF7"/>
            <w:vAlign w:val="center"/>
          </w:tcPr>
          <w:p w14:paraId="1137FFB9"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b/>
                <w:sz w:val="18"/>
              </w:rPr>
              <w:t>Evidencia</w:t>
            </w:r>
          </w:p>
        </w:tc>
      </w:tr>
      <w:tr w:rsidR="0078469D" w:rsidRPr="00114A9A" w14:paraId="6C2AADC2" w14:textId="77777777">
        <w:trPr>
          <w:jc w:val="center"/>
        </w:trPr>
        <w:tc>
          <w:tcPr>
            <w:tcW w:w="4514" w:type="dxa"/>
            <w:vAlign w:val="center"/>
          </w:tcPr>
          <w:p w14:paraId="15DC20F7"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sz w:val="18"/>
              </w:rPr>
              <w:t>Training run</w:t>
            </w:r>
          </w:p>
        </w:tc>
        <w:tc>
          <w:tcPr>
            <w:tcW w:w="4514" w:type="dxa"/>
            <w:vAlign w:val="center"/>
          </w:tcPr>
          <w:p w14:paraId="38E96093" w14:textId="77777777" w:rsidR="0078469D" w:rsidRPr="00114A9A" w:rsidRDefault="00353361" w:rsidP="00114A9A">
            <w:pPr>
              <w:spacing w:after="60" w:line="360" w:lineRule="auto"/>
              <w:rPr>
                <w:rFonts w:ascii="Times New Roman" w:hAnsi="Times New Roman" w:cs="Times New Roman"/>
                <w:lang w:val="en-US"/>
              </w:rPr>
            </w:pPr>
            <w:r w:rsidRPr="00114A9A">
              <w:rPr>
                <w:rFonts w:ascii="Times New Roman" w:hAnsi="Times New Roman" w:cs="Times New Roman"/>
                <w:sz w:val="18"/>
                <w:lang w:val="en-US"/>
              </w:rPr>
              <w:t xml:space="preserve">id=d1cec22812b20236ddbb6de0; status=completed; epochs=80; </w:t>
            </w:r>
            <w:proofErr w:type="spellStart"/>
            <w:r w:rsidRPr="00114A9A">
              <w:rPr>
                <w:rFonts w:ascii="Times New Roman" w:hAnsi="Times New Roman" w:cs="Times New Roman"/>
                <w:sz w:val="18"/>
                <w:lang w:val="en-US"/>
              </w:rPr>
              <w:t>current_epoch</w:t>
            </w:r>
            <w:proofErr w:type="spellEnd"/>
            <w:r w:rsidRPr="00114A9A">
              <w:rPr>
                <w:rFonts w:ascii="Times New Roman" w:hAnsi="Times New Roman" w:cs="Times New Roman"/>
                <w:sz w:val="18"/>
                <w:lang w:val="en-US"/>
              </w:rPr>
              <w:t xml:space="preserve">=80; workers=3; </w:t>
            </w:r>
            <w:proofErr w:type="spellStart"/>
            <w:r w:rsidRPr="00114A9A">
              <w:rPr>
                <w:rFonts w:ascii="Times New Roman" w:hAnsi="Times New Roman" w:cs="Times New Roman"/>
                <w:sz w:val="18"/>
                <w:lang w:val="en-US"/>
              </w:rPr>
              <w:t>model_id</w:t>
            </w:r>
            <w:proofErr w:type="spellEnd"/>
            <w:r w:rsidRPr="00114A9A">
              <w:rPr>
                <w:rFonts w:ascii="Times New Roman" w:hAnsi="Times New Roman" w:cs="Times New Roman"/>
                <w:sz w:val="18"/>
                <w:lang w:val="en-US"/>
              </w:rPr>
              <w:t>=7eea12703749c4de208d5683.</w:t>
            </w:r>
          </w:p>
        </w:tc>
      </w:tr>
      <w:tr w:rsidR="0078469D" w:rsidRPr="00114A9A" w14:paraId="2E99BCD6" w14:textId="77777777">
        <w:trPr>
          <w:jc w:val="center"/>
        </w:trPr>
        <w:tc>
          <w:tcPr>
            <w:tcW w:w="4514" w:type="dxa"/>
            <w:vAlign w:val="center"/>
          </w:tcPr>
          <w:p w14:paraId="3C58DAD2" w14:textId="77777777" w:rsidR="00D60405" w:rsidRPr="00114A9A" w:rsidRDefault="007775C1" w:rsidP="00114A9A">
            <w:pPr>
              <w:spacing w:line="360" w:lineRule="auto"/>
              <w:rPr>
                <w:rFonts w:ascii="Times New Roman" w:hAnsi="Times New Roman" w:cs="Times New Roman"/>
              </w:rPr>
            </w:pPr>
            <w:r w:rsidRPr="00114A9A">
              <w:rPr>
                <w:rFonts w:ascii="Times New Roman" w:hAnsi="Times New Roman" w:cs="Times New Roman"/>
              </w:rPr>
              <w:t>Loss de entrenamiento distribuido</w:t>
            </w:r>
          </w:p>
        </w:tc>
        <w:tc>
          <w:tcPr>
            <w:tcW w:w="4514" w:type="dxa"/>
            <w:vAlign w:val="center"/>
          </w:tcPr>
          <w:p w14:paraId="37CF8122" w14:textId="77777777" w:rsidR="00D72F5D" w:rsidRPr="00114A9A" w:rsidRDefault="005C41D4" w:rsidP="00114A9A">
            <w:pPr>
              <w:spacing w:line="360" w:lineRule="auto"/>
              <w:rPr>
                <w:rFonts w:ascii="Times New Roman" w:hAnsi="Times New Roman" w:cs="Times New Roman"/>
              </w:rPr>
            </w:pPr>
            <w:proofErr w:type="spellStart"/>
            <w:r w:rsidRPr="00114A9A">
              <w:rPr>
                <w:rFonts w:ascii="Times New Roman" w:hAnsi="Times New Roman" w:cs="Times New Roman"/>
              </w:rPr>
              <w:t>epoch</w:t>
            </w:r>
            <w:proofErr w:type="spellEnd"/>
            <w:r w:rsidRPr="00114A9A">
              <w:rPr>
                <w:rFonts w:ascii="Times New Roman" w:hAnsi="Times New Roman" w:cs="Times New Roman"/>
              </w:rPr>
              <w:t xml:space="preserve"> 1: 0.4228568; </w:t>
            </w:r>
            <w:proofErr w:type="spellStart"/>
            <w:r w:rsidRPr="00114A9A">
              <w:rPr>
                <w:rFonts w:ascii="Times New Roman" w:hAnsi="Times New Roman" w:cs="Times New Roman"/>
              </w:rPr>
              <w:t>epoch</w:t>
            </w:r>
            <w:proofErr w:type="spellEnd"/>
            <w:r w:rsidRPr="00114A9A">
              <w:rPr>
                <w:rFonts w:ascii="Times New Roman" w:hAnsi="Times New Roman" w:cs="Times New Roman"/>
              </w:rPr>
              <w:t xml:space="preserve"> 40: 0.3919658; </w:t>
            </w:r>
            <w:proofErr w:type="spellStart"/>
            <w:r w:rsidRPr="00114A9A">
              <w:rPr>
                <w:rFonts w:ascii="Times New Roman" w:hAnsi="Times New Roman" w:cs="Times New Roman"/>
              </w:rPr>
              <w:t>epoch</w:t>
            </w:r>
            <w:proofErr w:type="spellEnd"/>
            <w:r w:rsidRPr="00114A9A">
              <w:rPr>
                <w:rFonts w:ascii="Times New Roman" w:hAnsi="Times New Roman" w:cs="Times New Roman"/>
              </w:rPr>
              <w:t xml:space="preserve"> 80: 0.3725710; </w:t>
            </w:r>
            <w:proofErr w:type="spellStart"/>
            <w:r w:rsidRPr="00114A9A">
              <w:rPr>
                <w:rFonts w:ascii="Times New Roman" w:hAnsi="Times New Roman" w:cs="Times New Roman"/>
              </w:rPr>
              <w:t>rows_processed</w:t>
            </w:r>
            <w:proofErr w:type="spellEnd"/>
            <w:r w:rsidRPr="00114A9A">
              <w:rPr>
                <w:rFonts w:ascii="Times New Roman" w:hAnsi="Times New Roman" w:cs="Times New Roman"/>
              </w:rPr>
              <w:t xml:space="preserve">=327391 en cada época. Este valor es </w:t>
            </w:r>
            <w:proofErr w:type="spellStart"/>
            <w:r w:rsidRPr="00114A9A">
              <w:rPr>
                <w:rFonts w:ascii="Times New Roman" w:hAnsi="Times New Roman" w:cs="Times New Roman"/>
              </w:rPr>
              <w:t>loss</w:t>
            </w:r>
            <w:proofErr w:type="spellEnd"/>
            <w:r w:rsidRPr="00114A9A">
              <w:rPr>
                <w:rFonts w:ascii="Times New Roman" w:hAnsi="Times New Roman" w:cs="Times New Roman"/>
              </w:rPr>
              <w:t xml:space="preserve"> de entrenamiento, no </w:t>
            </w:r>
            <w:proofErr w:type="spellStart"/>
            <w:r w:rsidRPr="00114A9A">
              <w:rPr>
                <w:rFonts w:ascii="Times New Roman" w:hAnsi="Times New Roman" w:cs="Times New Roman"/>
              </w:rPr>
              <w:t>accuracy</w:t>
            </w:r>
            <w:proofErr w:type="spellEnd"/>
            <w:r w:rsidRPr="00114A9A">
              <w:rPr>
                <w:rFonts w:ascii="Times New Roman" w:hAnsi="Times New Roman" w:cs="Times New Roman"/>
              </w:rPr>
              <w:t>/</w:t>
            </w:r>
            <w:proofErr w:type="spellStart"/>
            <w:r w:rsidRPr="00114A9A">
              <w:rPr>
                <w:rFonts w:ascii="Times New Roman" w:hAnsi="Times New Roman" w:cs="Times New Roman"/>
              </w:rPr>
              <w:t>recall</w:t>
            </w:r>
            <w:proofErr w:type="spellEnd"/>
            <w:r w:rsidRPr="00114A9A">
              <w:rPr>
                <w:rFonts w:ascii="Times New Roman" w:hAnsi="Times New Roman" w:cs="Times New Roman"/>
              </w:rPr>
              <w:t>/F1.</w:t>
            </w:r>
          </w:p>
        </w:tc>
      </w:tr>
      <w:tr w:rsidR="0078469D" w:rsidRPr="00114A9A" w14:paraId="5266CDE1" w14:textId="77777777">
        <w:trPr>
          <w:jc w:val="center"/>
        </w:trPr>
        <w:tc>
          <w:tcPr>
            <w:tcW w:w="4514" w:type="dxa"/>
            <w:vAlign w:val="center"/>
          </w:tcPr>
          <w:p w14:paraId="5AEE1C28"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sz w:val="18"/>
              </w:rPr>
              <w:t>Participación de nodos</w:t>
            </w:r>
          </w:p>
        </w:tc>
        <w:tc>
          <w:tcPr>
            <w:tcW w:w="4514" w:type="dxa"/>
            <w:vAlign w:val="center"/>
          </w:tcPr>
          <w:p w14:paraId="7BBB1021" w14:textId="77777777" w:rsidR="0078469D" w:rsidRPr="00114A9A" w:rsidRDefault="00353361" w:rsidP="00114A9A">
            <w:pPr>
              <w:spacing w:after="60" w:line="360" w:lineRule="auto"/>
              <w:rPr>
                <w:rFonts w:ascii="Times New Roman" w:hAnsi="Times New Roman" w:cs="Times New Roman"/>
                <w:lang w:val="en-US"/>
              </w:rPr>
            </w:pPr>
            <w:r w:rsidRPr="00114A9A">
              <w:rPr>
                <w:rFonts w:ascii="Times New Roman" w:hAnsi="Times New Roman" w:cs="Times New Roman"/>
                <w:sz w:val="18"/>
                <w:lang w:val="en-US"/>
              </w:rPr>
              <w:t xml:space="preserve">ml-node-1 </w:t>
            </w:r>
            <w:proofErr w:type="spellStart"/>
            <w:r w:rsidRPr="00114A9A">
              <w:rPr>
                <w:rFonts w:ascii="Times New Roman" w:hAnsi="Times New Roman" w:cs="Times New Roman"/>
                <w:sz w:val="18"/>
                <w:lang w:val="en-US"/>
              </w:rPr>
              <w:t>jobs_completed</w:t>
            </w:r>
            <w:proofErr w:type="spellEnd"/>
            <w:r w:rsidRPr="00114A9A">
              <w:rPr>
                <w:rFonts w:ascii="Times New Roman" w:hAnsi="Times New Roman" w:cs="Times New Roman"/>
                <w:sz w:val="18"/>
                <w:lang w:val="en-US"/>
              </w:rPr>
              <w:t xml:space="preserve">=84; ml-node-2 </w:t>
            </w:r>
            <w:proofErr w:type="spellStart"/>
            <w:r w:rsidRPr="00114A9A">
              <w:rPr>
                <w:rFonts w:ascii="Times New Roman" w:hAnsi="Times New Roman" w:cs="Times New Roman"/>
                <w:sz w:val="18"/>
                <w:lang w:val="en-US"/>
              </w:rPr>
              <w:t>jobs_completed</w:t>
            </w:r>
            <w:proofErr w:type="spellEnd"/>
            <w:r w:rsidRPr="00114A9A">
              <w:rPr>
                <w:rFonts w:ascii="Times New Roman" w:hAnsi="Times New Roman" w:cs="Times New Roman"/>
                <w:sz w:val="18"/>
                <w:lang w:val="en-US"/>
              </w:rPr>
              <w:t xml:space="preserve">=84; ml-node-3 </w:t>
            </w:r>
            <w:proofErr w:type="spellStart"/>
            <w:r w:rsidRPr="00114A9A">
              <w:rPr>
                <w:rFonts w:ascii="Times New Roman" w:hAnsi="Times New Roman" w:cs="Times New Roman"/>
                <w:sz w:val="18"/>
                <w:lang w:val="en-US"/>
              </w:rPr>
              <w:t>jobs_completed</w:t>
            </w:r>
            <w:proofErr w:type="spellEnd"/>
            <w:r w:rsidRPr="00114A9A">
              <w:rPr>
                <w:rFonts w:ascii="Times New Roman" w:hAnsi="Times New Roman" w:cs="Times New Roman"/>
                <w:sz w:val="18"/>
                <w:lang w:val="en-US"/>
              </w:rPr>
              <w:t xml:space="preserve">=83; errors=0 </w:t>
            </w:r>
            <w:proofErr w:type="spellStart"/>
            <w:r w:rsidRPr="00114A9A">
              <w:rPr>
                <w:rFonts w:ascii="Times New Roman" w:hAnsi="Times New Roman" w:cs="Times New Roman"/>
                <w:sz w:val="18"/>
                <w:lang w:val="en-US"/>
              </w:rPr>
              <w:t>en</w:t>
            </w:r>
            <w:proofErr w:type="spellEnd"/>
            <w:r w:rsidRPr="00114A9A">
              <w:rPr>
                <w:rFonts w:ascii="Times New Roman" w:hAnsi="Times New Roman" w:cs="Times New Roman"/>
                <w:sz w:val="18"/>
                <w:lang w:val="en-US"/>
              </w:rPr>
              <w:t xml:space="preserve"> </w:t>
            </w:r>
            <w:proofErr w:type="spellStart"/>
            <w:r w:rsidRPr="00114A9A">
              <w:rPr>
                <w:rFonts w:ascii="Times New Roman" w:hAnsi="Times New Roman" w:cs="Times New Roman"/>
                <w:sz w:val="18"/>
                <w:lang w:val="en-US"/>
              </w:rPr>
              <w:t>los</w:t>
            </w:r>
            <w:proofErr w:type="spellEnd"/>
            <w:r w:rsidRPr="00114A9A">
              <w:rPr>
                <w:rFonts w:ascii="Times New Roman" w:hAnsi="Times New Roman" w:cs="Times New Roman"/>
                <w:sz w:val="18"/>
                <w:lang w:val="en-US"/>
              </w:rPr>
              <w:t xml:space="preserve"> </w:t>
            </w:r>
            <w:proofErr w:type="spellStart"/>
            <w:r w:rsidRPr="00114A9A">
              <w:rPr>
                <w:rFonts w:ascii="Times New Roman" w:hAnsi="Times New Roman" w:cs="Times New Roman"/>
                <w:sz w:val="18"/>
                <w:lang w:val="en-US"/>
              </w:rPr>
              <w:t>tres</w:t>
            </w:r>
            <w:proofErr w:type="spellEnd"/>
            <w:r w:rsidRPr="00114A9A">
              <w:rPr>
                <w:rFonts w:ascii="Times New Roman" w:hAnsi="Times New Roman" w:cs="Times New Roman"/>
                <w:sz w:val="18"/>
                <w:lang w:val="en-US"/>
              </w:rPr>
              <w:t xml:space="preserve"> </w:t>
            </w:r>
            <w:proofErr w:type="spellStart"/>
            <w:r w:rsidRPr="00114A9A">
              <w:rPr>
                <w:rFonts w:ascii="Times New Roman" w:hAnsi="Times New Roman" w:cs="Times New Roman"/>
                <w:sz w:val="18"/>
                <w:lang w:val="en-US"/>
              </w:rPr>
              <w:t>nodos</w:t>
            </w:r>
            <w:proofErr w:type="spellEnd"/>
            <w:r w:rsidRPr="00114A9A">
              <w:rPr>
                <w:rFonts w:ascii="Times New Roman" w:hAnsi="Times New Roman" w:cs="Times New Roman"/>
                <w:sz w:val="18"/>
                <w:lang w:val="en-US"/>
              </w:rPr>
              <w:t>.</w:t>
            </w:r>
          </w:p>
        </w:tc>
      </w:tr>
      <w:tr w:rsidR="0078469D" w:rsidRPr="00114A9A" w14:paraId="050F9815" w14:textId="77777777">
        <w:trPr>
          <w:jc w:val="center"/>
        </w:trPr>
        <w:tc>
          <w:tcPr>
            <w:tcW w:w="4514" w:type="dxa"/>
            <w:vAlign w:val="center"/>
          </w:tcPr>
          <w:p w14:paraId="4CF50F5F"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sz w:val="18"/>
              </w:rPr>
              <w:t>Versión propagada</w:t>
            </w:r>
          </w:p>
        </w:tc>
        <w:tc>
          <w:tcPr>
            <w:tcW w:w="4514" w:type="dxa"/>
            <w:vAlign w:val="center"/>
          </w:tcPr>
          <w:p w14:paraId="705B9928"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sz w:val="18"/>
              </w:rPr>
              <w:t xml:space="preserve">Los tres nodos reportaron </w:t>
            </w:r>
            <w:proofErr w:type="spellStart"/>
            <w:r w:rsidRPr="00114A9A">
              <w:rPr>
                <w:rFonts w:ascii="Times New Roman" w:hAnsi="Times New Roman" w:cs="Times New Roman"/>
                <w:sz w:val="18"/>
              </w:rPr>
              <w:t>model_version</w:t>
            </w:r>
            <w:proofErr w:type="spellEnd"/>
            <w:r w:rsidRPr="00114A9A">
              <w:rPr>
                <w:rFonts w:ascii="Times New Roman" w:hAnsi="Times New Roman" w:cs="Times New Roman"/>
                <w:sz w:val="18"/>
              </w:rPr>
              <w:t>=distributed-1782872826466046473.</w:t>
            </w:r>
          </w:p>
        </w:tc>
      </w:tr>
      <w:tr w:rsidR="00C11FB3" w:rsidRPr="00114A9A" w14:paraId="5C6A93EC" w14:textId="77777777">
        <w:trPr>
          <w:jc w:val="center"/>
        </w:trPr>
        <w:tc>
          <w:tcPr>
            <w:tcW w:w="4514" w:type="dxa"/>
          </w:tcPr>
          <w:p w14:paraId="424A1D8B" w14:textId="77777777" w:rsidR="00D72F5D" w:rsidRPr="00114A9A" w:rsidRDefault="005C41D4" w:rsidP="00114A9A">
            <w:pPr>
              <w:spacing w:line="360" w:lineRule="auto"/>
              <w:rPr>
                <w:rFonts w:ascii="Times New Roman" w:hAnsi="Times New Roman" w:cs="Times New Roman"/>
              </w:rPr>
            </w:pPr>
            <w:r w:rsidRPr="00114A9A">
              <w:rPr>
                <w:rFonts w:ascii="Times New Roman" w:hAnsi="Times New Roman" w:cs="Times New Roman"/>
              </w:rPr>
              <w:t xml:space="preserve">Evaluación </w:t>
            </w:r>
            <w:proofErr w:type="gramStart"/>
            <w:r w:rsidRPr="00114A9A">
              <w:rPr>
                <w:rFonts w:ascii="Times New Roman" w:hAnsi="Times New Roman" w:cs="Times New Roman"/>
              </w:rPr>
              <w:t>de test</w:t>
            </w:r>
            <w:proofErr w:type="gramEnd"/>
            <w:r w:rsidRPr="00114A9A">
              <w:rPr>
                <w:rFonts w:ascii="Times New Roman" w:hAnsi="Times New Roman" w:cs="Times New Roman"/>
              </w:rPr>
              <w:t xml:space="preserve"> </w:t>
            </w:r>
            <w:proofErr w:type="spellStart"/>
            <w:r w:rsidRPr="00114A9A">
              <w:rPr>
                <w:rFonts w:ascii="Times New Roman" w:hAnsi="Times New Roman" w:cs="Times New Roman"/>
              </w:rPr>
              <w:t>distributed</w:t>
            </w:r>
            <w:proofErr w:type="spellEnd"/>
            <w:r w:rsidRPr="00114A9A">
              <w:rPr>
                <w:rFonts w:ascii="Times New Roman" w:hAnsi="Times New Roman" w:cs="Times New Roman"/>
              </w:rPr>
              <w:t>-*</w:t>
            </w:r>
          </w:p>
        </w:tc>
        <w:tc>
          <w:tcPr>
            <w:tcW w:w="4514" w:type="dxa"/>
          </w:tcPr>
          <w:p w14:paraId="305C3503" w14:textId="77777777" w:rsidR="00D72F5D" w:rsidRPr="00114A9A" w:rsidRDefault="005C41D4" w:rsidP="00114A9A">
            <w:pPr>
              <w:spacing w:line="360" w:lineRule="auto"/>
              <w:rPr>
                <w:rFonts w:ascii="Times New Roman" w:hAnsi="Times New Roman" w:cs="Times New Roman"/>
                <w:lang w:val="en-US"/>
              </w:rPr>
            </w:pPr>
            <w:r w:rsidRPr="00114A9A">
              <w:rPr>
                <w:rFonts w:ascii="Times New Roman" w:hAnsi="Times New Roman" w:cs="Times New Roman"/>
                <w:lang w:val="en-US"/>
              </w:rPr>
              <w:t xml:space="preserve">forecast_test.csv: rows=81848; accuracy=80.83%; precision=59.54%; recall=86.21%; specificity=78.89%; F1=70.44%; </w:t>
            </w:r>
            <w:proofErr w:type="spellStart"/>
            <w:r w:rsidRPr="00114A9A">
              <w:rPr>
                <w:rFonts w:ascii="Times New Roman" w:hAnsi="Times New Roman" w:cs="Times New Roman"/>
                <w:lang w:val="en-US"/>
              </w:rPr>
              <w:t>balanced_accuracy</w:t>
            </w:r>
            <w:proofErr w:type="spellEnd"/>
            <w:r w:rsidRPr="00114A9A">
              <w:rPr>
                <w:rFonts w:ascii="Times New Roman" w:hAnsi="Times New Roman" w:cs="Times New Roman"/>
                <w:lang w:val="en-US"/>
              </w:rPr>
              <w:t xml:space="preserve">=82.55%; </w:t>
            </w:r>
            <w:r w:rsidRPr="00114A9A">
              <w:rPr>
                <w:rFonts w:ascii="Times New Roman" w:hAnsi="Times New Roman" w:cs="Times New Roman"/>
                <w:lang w:val="en-US"/>
              </w:rPr>
              <w:lastRenderedPageBreak/>
              <w:t xml:space="preserve">loss=0.3897; </w:t>
            </w:r>
            <w:proofErr w:type="spellStart"/>
            <w:r w:rsidRPr="00114A9A">
              <w:rPr>
                <w:rFonts w:ascii="Times New Roman" w:hAnsi="Times New Roman" w:cs="Times New Roman"/>
                <w:lang w:val="en-US"/>
              </w:rPr>
              <w:t>matriz</w:t>
            </w:r>
            <w:proofErr w:type="spellEnd"/>
            <w:r w:rsidRPr="00114A9A">
              <w:rPr>
                <w:rFonts w:ascii="Times New Roman" w:hAnsi="Times New Roman" w:cs="Times New Roman"/>
                <w:lang w:val="en-US"/>
              </w:rPr>
              <w:t xml:space="preserve"> TP=18689, TN=47471, FP=12699, FN=2989.</w:t>
            </w:r>
          </w:p>
        </w:tc>
      </w:tr>
    </w:tbl>
    <w:p w14:paraId="7FB9AAC8" w14:textId="77777777" w:rsidR="0078469D" w:rsidRPr="00114A9A" w:rsidRDefault="00353361" w:rsidP="00114A9A">
      <w:pPr>
        <w:pStyle w:val="Heading2"/>
        <w:spacing w:line="360" w:lineRule="auto"/>
        <w:rPr>
          <w:rFonts w:ascii="Times New Roman" w:hAnsi="Times New Roman" w:cs="Times New Roman"/>
        </w:rPr>
      </w:pPr>
      <w:bookmarkStart w:id="42" w:name="_Toc233756752"/>
      <w:r w:rsidRPr="00114A9A">
        <w:rPr>
          <w:rFonts w:ascii="Times New Roman" w:hAnsi="Times New Roman" w:cs="Times New Roman"/>
        </w:rPr>
        <w:lastRenderedPageBreak/>
        <w:t>5.10 Evidencia de base de datos y cache</w:t>
      </w:r>
      <w:bookmarkEnd w:id="42"/>
    </w:p>
    <w:p w14:paraId="10D9C9FF" w14:textId="77777777" w:rsidR="00D244E1" w:rsidRPr="00114A9A" w:rsidRDefault="00672987" w:rsidP="00114A9A">
      <w:pPr>
        <w:spacing w:after="120" w:line="360" w:lineRule="auto"/>
        <w:rPr>
          <w:rFonts w:ascii="Times New Roman" w:hAnsi="Times New Roman" w:cs="Times New Roman"/>
        </w:rPr>
      </w:pPr>
      <w:r w:rsidRPr="00114A9A">
        <w:rPr>
          <w:rFonts w:ascii="Times New Roman" w:hAnsi="Times New Roman" w:cs="Times New Roman"/>
        </w:rPr>
        <w:t xml:space="preserve">La base de datos tiene estructura verificable en código y en ejecución. </w:t>
      </w:r>
      <w:proofErr w:type="spellStart"/>
      <w:r w:rsidRPr="00114A9A">
        <w:rPr>
          <w:rFonts w:ascii="Times New Roman" w:hAnsi="Times New Roman" w:cs="Times New Roman"/>
        </w:rPr>
        <w:t>forecasts</w:t>
      </w:r>
      <w:proofErr w:type="spellEnd"/>
      <w:r w:rsidRPr="00114A9A">
        <w:rPr>
          <w:rFonts w:ascii="Times New Roman" w:hAnsi="Times New Roman" w:cs="Times New Roman"/>
        </w:rPr>
        <w:t xml:space="preserve"> almacena cada consulta de usuario; </w:t>
      </w:r>
      <w:proofErr w:type="spellStart"/>
      <w:r w:rsidRPr="00114A9A">
        <w:rPr>
          <w:rFonts w:ascii="Times New Roman" w:hAnsi="Times New Roman" w:cs="Times New Roman"/>
        </w:rPr>
        <w:t>training_runs</w:t>
      </w:r>
      <w:proofErr w:type="spellEnd"/>
      <w:r w:rsidRPr="00114A9A">
        <w:rPr>
          <w:rFonts w:ascii="Times New Roman" w:hAnsi="Times New Roman" w:cs="Times New Roman"/>
        </w:rPr>
        <w:t xml:space="preserve"> guarda estado, época actual y métricas por época; </w:t>
      </w:r>
      <w:proofErr w:type="spellStart"/>
      <w:r w:rsidRPr="00114A9A">
        <w:rPr>
          <w:rFonts w:ascii="Times New Roman" w:hAnsi="Times New Roman" w:cs="Times New Roman"/>
        </w:rPr>
        <w:t>models</w:t>
      </w:r>
      <w:proofErr w:type="spellEnd"/>
      <w:r w:rsidRPr="00114A9A">
        <w:rPr>
          <w:rFonts w:ascii="Times New Roman" w:hAnsi="Times New Roman" w:cs="Times New Roman"/>
        </w:rPr>
        <w:t xml:space="preserve"> conserva el modelo inicial y los modelos entrenados; </w:t>
      </w:r>
      <w:proofErr w:type="spellStart"/>
      <w:proofErr w:type="gramStart"/>
      <w:r w:rsidRPr="00114A9A">
        <w:rPr>
          <w:rFonts w:ascii="Times New Roman" w:hAnsi="Times New Roman" w:cs="Times New Roman"/>
        </w:rPr>
        <w:t>cluster</w:t>
      </w:r>
      <w:proofErr w:type="gramEnd"/>
      <w:r w:rsidRPr="00114A9A">
        <w:rPr>
          <w:rFonts w:ascii="Times New Roman" w:hAnsi="Times New Roman" w:cs="Times New Roman"/>
        </w:rPr>
        <w:t>_events</w:t>
      </w:r>
      <w:proofErr w:type="spellEnd"/>
      <w:r w:rsidRPr="00114A9A">
        <w:rPr>
          <w:rFonts w:ascii="Times New Roman" w:hAnsi="Times New Roman" w:cs="Times New Roman"/>
        </w:rPr>
        <w:t xml:space="preserve"> registra conexiones, desconexiones y reasignaciones. Redis mantiene llaves </w:t>
      </w:r>
      <w:proofErr w:type="spellStart"/>
      <w:proofErr w:type="gramStart"/>
      <w:r w:rsidRPr="00114A9A">
        <w:rPr>
          <w:rFonts w:ascii="Times New Roman" w:hAnsi="Times New Roman" w:cs="Times New Roman"/>
        </w:rPr>
        <w:t>forecast</w:t>
      </w:r>
      <w:proofErr w:type="spellEnd"/>
      <w:r w:rsidRPr="00114A9A">
        <w:rPr>
          <w:rFonts w:ascii="Times New Roman" w:hAnsi="Times New Roman" w:cs="Times New Roman"/>
        </w:rPr>
        <w:t>:*</w:t>
      </w:r>
      <w:proofErr w:type="gramEnd"/>
      <w:r w:rsidRPr="00114A9A">
        <w:rPr>
          <w:rFonts w:ascii="Times New Roman" w:hAnsi="Times New Roman" w:cs="Times New Roman"/>
        </w:rPr>
        <w:t xml:space="preserve"> para cache de inferencia y </w:t>
      </w:r>
      <w:proofErr w:type="spellStart"/>
      <w:proofErr w:type="gramStart"/>
      <w:r w:rsidRPr="00114A9A">
        <w:rPr>
          <w:rFonts w:ascii="Times New Roman" w:hAnsi="Times New Roman" w:cs="Times New Roman"/>
        </w:rPr>
        <w:t>cluster:nodes</w:t>
      </w:r>
      <w:proofErr w:type="spellEnd"/>
      <w:proofErr w:type="gramEnd"/>
      <w:r w:rsidRPr="00114A9A">
        <w:rPr>
          <w:rFonts w:ascii="Times New Roman" w:hAnsi="Times New Roman" w:cs="Times New Roman"/>
        </w:rPr>
        <w:t xml:space="preserve"> para estado de nodos cuando se consulta el </w:t>
      </w:r>
      <w:proofErr w:type="spellStart"/>
      <w:r w:rsidRPr="00114A9A">
        <w:rPr>
          <w:rFonts w:ascii="Times New Roman" w:hAnsi="Times New Roman" w:cs="Times New Roman"/>
        </w:rPr>
        <w:t>endpoint</w:t>
      </w:r>
      <w:proofErr w:type="spellEnd"/>
      <w:r w:rsidRPr="00114A9A">
        <w:rPr>
          <w:rFonts w:ascii="Times New Roman" w:hAnsi="Times New Roman" w:cs="Times New Roman"/>
        </w:rPr>
        <w:t xml:space="preserve"> del </w:t>
      </w:r>
      <w:proofErr w:type="spellStart"/>
      <w:proofErr w:type="gramStart"/>
      <w:r w:rsidRPr="00114A9A">
        <w:rPr>
          <w:rFonts w:ascii="Times New Roman" w:hAnsi="Times New Roman" w:cs="Times New Roman"/>
        </w:rPr>
        <w:t>cluster</w:t>
      </w:r>
      <w:proofErr w:type="spellEnd"/>
      <w:proofErr w:type="gramEnd"/>
      <w:r w:rsidRPr="00114A9A">
        <w:rPr>
          <w:rFonts w:ascii="Times New Roman" w:hAnsi="Times New Roman" w:cs="Times New Roman"/>
        </w:rPr>
        <w:t>.</w:t>
      </w:r>
    </w:p>
    <w:p w14:paraId="0E27018C" w14:textId="77777777" w:rsidR="00D244E1" w:rsidRPr="00114A9A" w:rsidRDefault="00672987" w:rsidP="00114A9A">
      <w:pPr>
        <w:spacing w:after="120" w:line="360" w:lineRule="auto"/>
        <w:jc w:val="center"/>
        <w:rPr>
          <w:rFonts w:ascii="Times New Roman" w:hAnsi="Times New Roman" w:cs="Times New Roman"/>
        </w:rPr>
      </w:pPr>
      <w:r w:rsidRPr="00114A9A">
        <w:rPr>
          <w:rFonts w:ascii="Times New Roman" w:hAnsi="Times New Roman" w:cs="Times New Roman"/>
          <w:noProof/>
        </w:rPr>
        <w:drawing>
          <wp:inline distT="0" distB="0" distL="0" distR="0" wp14:anchorId="10031E97" wp14:editId="62B935E9">
            <wp:extent cx="5715000" cy="41833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go_redis.png"/>
                    <pic:cNvPicPr/>
                  </pic:nvPicPr>
                  <pic:blipFill>
                    <a:blip r:embed="rId20"/>
                    <a:stretch>
                      <a:fillRect/>
                    </a:stretch>
                  </pic:blipFill>
                  <pic:spPr>
                    <a:xfrm>
                      <a:off x="0" y="0"/>
                      <a:ext cx="5715000" cy="4183380"/>
                    </a:xfrm>
                    <a:prstGeom prst="rect">
                      <a:avLst/>
                    </a:prstGeom>
                  </pic:spPr>
                </pic:pic>
              </a:graphicData>
            </a:graphic>
          </wp:inline>
        </w:drawing>
      </w:r>
    </w:p>
    <w:p w14:paraId="09731D66" w14:textId="77777777" w:rsidR="00D244E1" w:rsidRPr="00114A9A" w:rsidRDefault="00672987" w:rsidP="00114A9A">
      <w:pPr>
        <w:spacing w:after="120" w:line="360" w:lineRule="auto"/>
        <w:jc w:val="center"/>
        <w:rPr>
          <w:rFonts w:ascii="Times New Roman" w:hAnsi="Times New Roman" w:cs="Times New Roman"/>
        </w:rPr>
      </w:pPr>
      <w:r w:rsidRPr="00114A9A">
        <w:rPr>
          <w:rFonts w:ascii="Times New Roman" w:hAnsi="Times New Roman" w:cs="Times New Roman"/>
          <w:i/>
        </w:rPr>
        <w:t>Figura 14. Evidencia de colecciones/documentos en MongoDB y llaves de cache en Redis.</w:t>
      </w:r>
    </w:p>
    <w:p w14:paraId="203B74C0" w14:textId="77777777" w:rsidR="0078469D" w:rsidRPr="00114A9A" w:rsidRDefault="00353361" w:rsidP="00114A9A">
      <w:pPr>
        <w:spacing w:after="120" w:line="360" w:lineRule="auto"/>
        <w:rPr>
          <w:rFonts w:ascii="Times New Roman" w:hAnsi="Times New Roman" w:cs="Times New Roman"/>
        </w:rPr>
      </w:pPr>
      <w:r w:rsidRPr="00114A9A">
        <w:rPr>
          <w:rFonts w:ascii="Times New Roman" w:hAnsi="Times New Roman" w:cs="Times New Roman"/>
        </w:rPr>
        <w:t>La implementación de base de datos no se limita a una declaración arquitectónica: las operaciones se comprobaron dentro de los contenedores de MongoDB y Redis después de ejecutar consultas y entrenamiento distribuido.</w:t>
      </w:r>
    </w:p>
    <w:tbl>
      <w:tblPr>
        <w:tblStyle w:val="TableNormal0"/>
        <w:tblW w:w="0" w:type="auto"/>
        <w:jc w:val="center"/>
        <w:tblInd w:w="0" w:type="dxa"/>
        <w:tblLook w:val="04A0" w:firstRow="1" w:lastRow="0" w:firstColumn="1" w:lastColumn="0" w:noHBand="0" w:noVBand="1"/>
      </w:tblPr>
      <w:tblGrid>
        <w:gridCol w:w="4514"/>
        <w:gridCol w:w="4514"/>
      </w:tblGrid>
      <w:tr w:rsidR="0078469D" w:rsidRPr="00114A9A" w14:paraId="03FAE9D7" w14:textId="77777777">
        <w:trPr>
          <w:jc w:val="center"/>
        </w:trPr>
        <w:tc>
          <w:tcPr>
            <w:tcW w:w="4514" w:type="dxa"/>
            <w:shd w:val="clear" w:color="auto" w:fill="D9EAF7"/>
            <w:vAlign w:val="center"/>
          </w:tcPr>
          <w:p w14:paraId="23FAA10D"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b/>
                <w:sz w:val="18"/>
              </w:rPr>
              <w:t>Servicio</w:t>
            </w:r>
          </w:p>
        </w:tc>
        <w:tc>
          <w:tcPr>
            <w:tcW w:w="4514" w:type="dxa"/>
            <w:shd w:val="clear" w:color="auto" w:fill="D9EAF7"/>
            <w:vAlign w:val="center"/>
          </w:tcPr>
          <w:p w14:paraId="61012525"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b/>
                <w:sz w:val="18"/>
              </w:rPr>
              <w:t>Evidencia</w:t>
            </w:r>
          </w:p>
        </w:tc>
      </w:tr>
      <w:tr w:rsidR="0078469D" w:rsidRPr="00114A9A" w14:paraId="3BA16FEE" w14:textId="77777777">
        <w:trPr>
          <w:jc w:val="center"/>
        </w:trPr>
        <w:tc>
          <w:tcPr>
            <w:tcW w:w="4514" w:type="dxa"/>
            <w:vAlign w:val="center"/>
          </w:tcPr>
          <w:p w14:paraId="4BE99813"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sz w:val="18"/>
              </w:rPr>
              <w:lastRenderedPageBreak/>
              <w:t>MongoDB</w:t>
            </w:r>
          </w:p>
        </w:tc>
        <w:tc>
          <w:tcPr>
            <w:tcW w:w="4514" w:type="dxa"/>
            <w:vAlign w:val="center"/>
          </w:tcPr>
          <w:p w14:paraId="5B7BE8DE" w14:textId="77777777" w:rsidR="0078469D" w:rsidRPr="00114A9A" w:rsidRDefault="00353361" w:rsidP="00114A9A">
            <w:pPr>
              <w:spacing w:after="60" w:line="360" w:lineRule="auto"/>
              <w:rPr>
                <w:rFonts w:ascii="Times New Roman" w:hAnsi="Times New Roman" w:cs="Times New Roman"/>
                <w:lang w:val="en-US"/>
              </w:rPr>
            </w:pPr>
            <w:proofErr w:type="spellStart"/>
            <w:r w:rsidRPr="00114A9A">
              <w:rPr>
                <w:rFonts w:ascii="Times New Roman" w:hAnsi="Times New Roman" w:cs="Times New Roman"/>
                <w:sz w:val="18"/>
                <w:lang w:val="en-US"/>
              </w:rPr>
              <w:t>Colecciones</w:t>
            </w:r>
            <w:proofErr w:type="spellEnd"/>
            <w:r w:rsidRPr="00114A9A">
              <w:rPr>
                <w:rFonts w:ascii="Times New Roman" w:hAnsi="Times New Roman" w:cs="Times New Roman"/>
                <w:sz w:val="18"/>
                <w:lang w:val="en-US"/>
              </w:rPr>
              <w:t xml:space="preserve"> </w:t>
            </w:r>
            <w:proofErr w:type="spellStart"/>
            <w:r w:rsidRPr="00114A9A">
              <w:rPr>
                <w:rFonts w:ascii="Times New Roman" w:hAnsi="Times New Roman" w:cs="Times New Roman"/>
                <w:sz w:val="18"/>
                <w:lang w:val="en-US"/>
              </w:rPr>
              <w:t>encontradas</w:t>
            </w:r>
            <w:proofErr w:type="spellEnd"/>
            <w:r w:rsidRPr="00114A9A">
              <w:rPr>
                <w:rFonts w:ascii="Times New Roman" w:hAnsi="Times New Roman" w:cs="Times New Roman"/>
                <w:sz w:val="18"/>
                <w:lang w:val="en-US"/>
              </w:rPr>
              <w:t xml:space="preserve">: </w:t>
            </w:r>
            <w:proofErr w:type="spellStart"/>
            <w:r w:rsidRPr="00114A9A">
              <w:rPr>
                <w:rFonts w:ascii="Times New Roman" w:hAnsi="Times New Roman" w:cs="Times New Roman"/>
                <w:sz w:val="18"/>
                <w:lang w:val="en-US"/>
              </w:rPr>
              <w:t>cluster_events</w:t>
            </w:r>
            <w:proofErr w:type="spellEnd"/>
            <w:r w:rsidRPr="00114A9A">
              <w:rPr>
                <w:rFonts w:ascii="Times New Roman" w:hAnsi="Times New Roman" w:cs="Times New Roman"/>
                <w:sz w:val="18"/>
                <w:lang w:val="en-US"/>
              </w:rPr>
              <w:t xml:space="preserve">, predictions, </w:t>
            </w:r>
            <w:proofErr w:type="spellStart"/>
            <w:r w:rsidRPr="00114A9A">
              <w:rPr>
                <w:rFonts w:ascii="Times New Roman" w:hAnsi="Times New Roman" w:cs="Times New Roman"/>
                <w:sz w:val="18"/>
                <w:lang w:val="en-US"/>
              </w:rPr>
              <w:t>training_runs</w:t>
            </w:r>
            <w:proofErr w:type="spellEnd"/>
            <w:r w:rsidRPr="00114A9A">
              <w:rPr>
                <w:rFonts w:ascii="Times New Roman" w:hAnsi="Times New Roman" w:cs="Times New Roman"/>
                <w:sz w:val="18"/>
                <w:lang w:val="en-US"/>
              </w:rPr>
              <w:t>, forecasts y models.</w:t>
            </w:r>
          </w:p>
        </w:tc>
      </w:tr>
      <w:tr w:rsidR="0078469D" w:rsidRPr="00114A9A" w14:paraId="0CFC5D98" w14:textId="77777777">
        <w:trPr>
          <w:jc w:val="center"/>
        </w:trPr>
        <w:tc>
          <w:tcPr>
            <w:tcW w:w="4514" w:type="dxa"/>
            <w:vAlign w:val="center"/>
          </w:tcPr>
          <w:p w14:paraId="3B4FCACA"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sz w:val="18"/>
              </w:rPr>
              <w:t>MongoDB</w:t>
            </w:r>
          </w:p>
        </w:tc>
        <w:tc>
          <w:tcPr>
            <w:tcW w:w="4514" w:type="dxa"/>
            <w:vAlign w:val="center"/>
          </w:tcPr>
          <w:p w14:paraId="7F236C3D"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sz w:val="18"/>
              </w:rPr>
              <w:t xml:space="preserve">Conteos al cierre de la prueba: </w:t>
            </w:r>
            <w:proofErr w:type="spellStart"/>
            <w:r w:rsidRPr="00114A9A">
              <w:rPr>
                <w:rFonts w:ascii="Times New Roman" w:hAnsi="Times New Roman" w:cs="Times New Roman"/>
                <w:sz w:val="18"/>
              </w:rPr>
              <w:t>forecasts</w:t>
            </w:r>
            <w:proofErr w:type="spellEnd"/>
            <w:r w:rsidRPr="00114A9A">
              <w:rPr>
                <w:rFonts w:ascii="Times New Roman" w:hAnsi="Times New Roman" w:cs="Times New Roman"/>
                <w:sz w:val="18"/>
              </w:rPr>
              <w:t xml:space="preserve">=97, </w:t>
            </w:r>
            <w:proofErr w:type="spellStart"/>
            <w:r w:rsidRPr="00114A9A">
              <w:rPr>
                <w:rFonts w:ascii="Times New Roman" w:hAnsi="Times New Roman" w:cs="Times New Roman"/>
                <w:sz w:val="18"/>
              </w:rPr>
              <w:t>training_runs</w:t>
            </w:r>
            <w:proofErr w:type="spellEnd"/>
            <w:r w:rsidRPr="00114A9A">
              <w:rPr>
                <w:rFonts w:ascii="Times New Roman" w:hAnsi="Times New Roman" w:cs="Times New Roman"/>
                <w:sz w:val="18"/>
              </w:rPr>
              <w:t xml:space="preserve">=5, </w:t>
            </w:r>
            <w:proofErr w:type="spellStart"/>
            <w:r w:rsidRPr="00114A9A">
              <w:rPr>
                <w:rFonts w:ascii="Times New Roman" w:hAnsi="Times New Roman" w:cs="Times New Roman"/>
                <w:sz w:val="18"/>
              </w:rPr>
              <w:t>models</w:t>
            </w:r>
            <w:proofErr w:type="spellEnd"/>
            <w:r w:rsidRPr="00114A9A">
              <w:rPr>
                <w:rFonts w:ascii="Times New Roman" w:hAnsi="Times New Roman" w:cs="Times New Roman"/>
                <w:sz w:val="18"/>
              </w:rPr>
              <w:t xml:space="preserve">=6, </w:t>
            </w:r>
            <w:proofErr w:type="spellStart"/>
            <w:proofErr w:type="gramStart"/>
            <w:r w:rsidRPr="00114A9A">
              <w:rPr>
                <w:rFonts w:ascii="Times New Roman" w:hAnsi="Times New Roman" w:cs="Times New Roman"/>
                <w:sz w:val="18"/>
              </w:rPr>
              <w:t>cluster</w:t>
            </w:r>
            <w:proofErr w:type="gramEnd"/>
            <w:r w:rsidRPr="00114A9A">
              <w:rPr>
                <w:rFonts w:ascii="Times New Roman" w:hAnsi="Times New Roman" w:cs="Times New Roman"/>
                <w:sz w:val="18"/>
              </w:rPr>
              <w:t>_events</w:t>
            </w:r>
            <w:proofErr w:type="spellEnd"/>
            <w:r w:rsidRPr="00114A9A">
              <w:rPr>
                <w:rFonts w:ascii="Times New Roman" w:hAnsi="Times New Roman" w:cs="Times New Roman"/>
                <w:sz w:val="18"/>
              </w:rPr>
              <w:t>=35.</w:t>
            </w:r>
          </w:p>
        </w:tc>
      </w:tr>
      <w:tr w:rsidR="0078469D" w:rsidRPr="00114A9A" w14:paraId="6D9001B1" w14:textId="77777777">
        <w:trPr>
          <w:jc w:val="center"/>
        </w:trPr>
        <w:tc>
          <w:tcPr>
            <w:tcW w:w="4514" w:type="dxa"/>
            <w:vAlign w:val="center"/>
          </w:tcPr>
          <w:p w14:paraId="489F4664"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sz w:val="18"/>
              </w:rPr>
              <w:t>MongoDB</w:t>
            </w:r>
          </w:p>
        </w:tc>
        <w:tc>
          <w:tcPr>
            <w:tcW w:w="4514" w:type="dxa"/>
            <w:vAlign w:val="center"/>
          </w:tcPr>
          <w:p w14:paraId="215C50AF" w14:textId="77777777" w:rsidR="0078469D" w:rsidRPr="00114A9A" w:rsidRDefault="00353361" w:rsidP="00114A9A">
            <w:pPr>
              <w:spacing w:after="60" w:line="360" w:lineRule="auto"/>
              <w:rPr>
                <w:rFonts w:ascii="Times New Roman" w:hAnsi="Times New Roman" w:cs="Times New Roman"/>
              </w:rPr>
            </w:pPr>
            <w:proofErr w:type="spellStart"/>
            <w:r w:rsidRPr="00114A9A">
              <w:rPr>
                <w:rFonts w:ascii="Times New Roman" w:hAnsi="Times New Roman" w:cs="Times New Roman"/>
                <w:sz w:val="18"/>
              </w:rPr>
              <w:t>latest_training</w:t>
            </w:r>
            <w:proofErr w:type="spellEnd"/>
            <w:r w:rsidRPr="00114A9A">
              <w:rPr>
                <w:rFonts w:ascii="Times New Roman" w:hAnsi="Times New Roman" w:cs="Times New Roman"/>
                <w:sz w:val="18"/>
              </w:rPr>
              <w:t xml:space="preserve"> d1cec22812b20236ddbb6de0 completó 80/80 épocas con </w:t>
            </w:r>
            <w:proofErr w:type="spellStart"/>
            <w:r w:rsidRPr="00114A9A">
              <w:rPr>
                <w:rFonts w:ascii="Times New Roman" w:hAnsi="Times New Roman" w:cs="Times New Roman"/>
                <w:sz w:val="18"/>
              </w:rPr>
              <w:t>workers</w:t>
            </w:r>
            <w:proofErr w:type="spellEnd"/>
            <w:r w:rsidRPr="00114A9A">
              <w:rPr>
                <w:rFonts w:ascii="Times New Roman" w:hAnsi="Times New Roman" w:cs="Times New Roman"/>
                <w:sz w:val="18"/>
              </w:rPr>
              <w:t xml:space="preserve">=3 y métricas de </w:t>
            </w:r>
            <w:proofErr w:type="spellStart"/>
            <w:r w:rsidRPr="00114A9A">
              <w:rPr>
                <w:rFonts w:ascii="Times New Roman" w:hAnsi="Times New Roman" w:cs="Times New Roman"/>
                <w:sz w:val="18"/>
              </w:rPr>
              <w:t>loss</w:t>
            </w:r>
            <w:proofErr w:type="spellEnd"/>
            <w:r w:rsidRPr="00114A9A">
              <w:rPr>
                <w:rFonts w:ascii="Times New Roman" w:hAnsi="Times New Roman" w:cs="Times New Roman"/>
                <w:sz w:val="18"/>
              </w:rPr>
              <w:t xml:space="preserve"> persistidas.</w:t>
            </w:r>
          </w:p>
        </w:tc>
      </w:tr>
      <w:tr w:rsidR="0078469D" w:rsidRPr="00114A9A" w14:paraId="71E1C16C" w14:textId="77777777">
        <w:trPr>
          <w:jc w:val="center"/>
        </w:trPr>
        <w:tc>
          <w:tcPr>
            <w:tcW w:w="4514" w:type="dxa"/>
            <w:vAlign w:val="center"/>
          </w:tcPr>
          <w:p w14:paraId="489DE560"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sz w:val="18"/>
              </w:rPr>
              <w:t>Redis</w:t>
            </w:r>
          </w:p>
        </w:tc>
        <w:tc>
          <w:tcPr>
            <w:tcW w:w="4514" w:type="dxa"/>
            <w:vAlign w:val="center"/>
          </w:tcPr>
          <w:p w14:paraId="6C757A4D" w14:textId="77777777" w:rsidR="0078469D" w:rsidRPr="00114A9A" w:rsidRDefault="00353361" w:rsidP="00114A9A">
            <w:pPr>
              <w:spacing w:after="60" w:line="360" w:lineRule="auto"/>
              <w:rPr>
                <w:rFonts w:ascii="Times New Roman" w:hAnsi="Times New Roman" w:cs="Times New Roman"/>
              </w:rPr>
            </w:pPr>
            <w:proofErr w:type="spellStart"/>
            <w:r w:rsidRPr="00114A9A">
              <w:rPr>
                <w:rFonts w:ascii="Times New Roman" w:hAnsi="Times New Roman" w:cs="Times New Roman"/>
                <w:sz w:val="18"/>
              </w:rPr>
              <w:t>redis-cli</w:t>
            </w:r>
            <w:proofErr w:type="spellEnd"/>
            <w:r w:rsidRPr="00114A9A">
              <w:rPr>
                <w:rFonts w:ascii="Times New Roman" w:hAnsi="Times New Roman" w:cs="Times New Roman"/>
                <w:sz w:val="18"/>
              </w:rPr>
              <w:t xml:space="preserve"> --</w:t>
            </w:r>
            <w:proofErr w:type="spellStart"/>
            <w:r w:rsidRPr="00114A9A">
              <w:rPr>
                <w:rFonts w:ascii="Times New Roman" w:hAnsi="Times New Roman" w:cs="Times New Roman"/>
                <w:sz w:val="18"/>
              </w:rPr>
              <w:t>scan</w:t>
            </w:r>
            <w:proofErr w:type="spellEnd"/>
            <w:r w:rsidRPr="00114A9A">
              <w:rPr>
                <w:rFonts w:ascii="Times New Roman" w:hAnsi="Times New Roman" w:cs="Times New Roman"/>
                <w:sz w:val="18"/>
              </w:rPr>
              <w:t xml:space="preserve"> mostró claves </w:t>
            </w:r>
            <w:proofErr w:type="spellStart"/>
            <w:proofErr w:type="gramStart"/>
            <w:r w:rsidRPr="00114A9A">
              <w:rPr>
                <w:rFonts w:ascii="Times New Roman" w:hAnsi="Times New Roman" w:cs="Times New Roman"/>
                <w:sz w:val="18"/>
              </w:rPr>
              <w:t>forecast</w:t>
            </w:r>
            <w:proofErr w:type="spellEnd"/>
            <w:r w:rsidRPr="00114A9A">
              <w:rPr>
                <w:rFonts w:ascii="Times New Roman" w:hAnsi="Times New Roman" w:cs="Times New Roman"/>
                <w:sz w:val="18"/>
              </w:rPr>
              <w:t>:*</w:t>
            </w:r>
            <w:proofErr w:type="gramEnd"/>
            <w:r w:rsidRPr="00114A9A">
              <w:rPr>
                <w:rFonts w:ascii="Times New Roman" w:hAnsi="Times New Roman" w:cs="Times New Roman"/>
                <w:sz w:val="18"/>
              </w:rPr>
              <w:t xml:space="preserve"> y </w:t>
            </w:r>
            <w:proofErr w:type="spellStart"/>
            <w:r w:rsidRPr="00114A9A">
              <w:rPr>
                <w:rFonts w:ascii="Times New Roman" w:hAnsi="Times New Roman" w:cs="Times New Roman"/>
                <w:sz w:val="18"/>
              </w:rPr>
              <w:t>redis-cli</w:t>
            </w:r>
            <w:proofErr w:type="spellEnd"/>
            <w:r w:rsidRPr="00114A9A">
              <w:rPr>
                <w:rFonts w:ascii="Times New Roman" w:hAnsi="Times New Roman" w:cs="Times New Roman"/>
                <w:sz w:val="18"/>
              </w:rPr>
              <w:t xml:space="preserve"> DBSIZE devolvió 3 después de las pruebas.</w:t>
            </w:r>
          </w:p>
        </w:tc>
      </w:tr>
    </w:tbl>
    <w:p w14:paraId="7CC64A56" w14:textId="77777777" w:rsidR="0078469D" w:rsidRPr="00114A9A" w:rsidRDefault="00353361" w:rsidP="00114A9A">
      <w:pPr>
        <w:pStyle w:val="Heading2"/>
        <w:spacing w:line="360" w:lineRule="auto"/>
        <w:rPr>
          <w:rFonts w:ascii="Times New Roman" w:hAnsi="Times New Roman" w:cs="Times New Roman"/>
        </w:rPr>
      </w:pPr>
      <w:bookmarkStart w:id="43" w:name="_Toc233756753"/>
      <w:r w:rsidRPr="00114A9A">
        <w:rPr>
          <w:rFonts w:ascii="Times New Roman" w:hAnsi="Times New Roman" w:cs="Times New Roman"/>
        </w:rPr>
        <w:t>5.11 Pruebas automatizadas y consultas de usuario</w:t>
      </w:r>
      <w:bookmarkEnd w:id="43"/>
    </w:p>
    <w:p w14:paraId="5E1EBA0E" w14:textId="77777777" w:rsidR="00D244E1" w:rsidRPr="00114A9A" w:rsidRDefault="00672987" w:rsidP="00114A9A">
      <w:pPr>
        <w:spacing w:after="120" w:line="360" w:lineRule="auto"/>
        <w:rPr>
          <w:rFonts w:ascii="Times New Roman" w:hAnsi="Times New Roman" w:cs="Times New Roman"/>
        </w:rPr>
      </w:pPr>
      <w:r w:rsidRPr="00114A9A">
        <w:rPr>
          <w:rFonts w:ascii="Times New Roman" w:hAnsi="Times New Roman" w:cs="Times New Roman"/>
        </w:rPr>
        <w:t xml:space="preserve">Las pruebas automatizadas cubren piezas críticas del sistema: </w:t>
      </w:r>
      <w:proofErr w:type="spellStart"/>
      <w:r w:rsidRPr="00114A9A">
        <w:rPr>
          <w:rFonts w:ascii="Times New Roman" w:hAnsi="Times New Roman" w:cs="Times New Roman"/>
        </w:rPr>
        <w:t>parsing</w:t>
      </w:r>
      <w:proofErr w:type="spellEnd"/>
      <w:r w:rsidRPr="00114A9A">
        <w:rPr>
          <w:rFonts w:ascii="Times New Roman" w:hAnsi="Times New Roman" w:cs="Times New Roman"/>
        </w:rPr>
        <w:t xml:space="preserve"> y pipeline de datos, autenticación JWT, cache Redis, coordinador de </w:t>
      </w:r>
      <w:proofErr w:type="spellStart"/>
      <w:proofErr w:type="gramStart"/>
      <w:r w:rsidRPr="00114A9A">
        <w:rPr>
          <w:rFonts w:ascii="Times New Roman" w:hAnsi="Times New Roman" w:cs="Times New Roman"/>
        </w:rPr>
        <w:t>cluster</w:t>
      </w:r>
      <w:proofErr w:type="spellEnd"/>
      <w:proofErr w:type="gramEnd"/>
      <w:r w:rsidRPr="00114A9A">
        <w:rPr>
          <w:rFonts w:ascii="Times New Roman" w:hAnsi="Times New Roman" w:cs="Times New Roman"/>
        </w:rPr>
        <w:t xml:space="preserve">, store MongoDB, protocolo TCP y funciones de ML. El </w:t>
      </w:r>
      <w:proofErr w:type="spellStart"/>
      <w:r w:rsidRPr="00114A9A">
        <w:rPr>
          <w:rFonts w:ascii="Times New Roman" w:hAnsi="Times New Roman" w:cs="Times New Roman"/>
        </w:rPr>
        <w:t>benchmark</w:t>
      </w:r>
      <w:proofErr w:type="spellEnd"/>
      <w:r w:rsidRPr="00114A9A">
        <w:rPr>
          <w:rFonts w:ascii="Times New Roman" w:hAnsi="Times New Roman" w:cs="Times New Roman"/>
        </w:rPr>
        <w:t xml:space="preserve"> de 20 solicitudes complementa estas pruebas con una verificación de latencia </w:t>
      </w:r>
      <w:proofErr w:type="spellStart"/>
      <w:r w:rsidRPr="00114A9A">
        <w:rPr>
          <w:rFonts w:ascii="Times New Roman" w:hAnsi="Times New Roman" w:cs="Times New Roman"/>
        </w:rPr>
        <w:t>end-to-end</w:t>
      </w:r>
      <w:proofErr w:type="spellEnd"/>
      <w:r w:rsidRPr="00114A9A">
        <w:rPr>
          <w:rFonts w:ascii="Times New Roman" w:hAnsi="Times New Roman" w:cs="Times New Roman"/>
        </w:rPr>
        <w:t xml:space="preserve"> sobre el </w:t>
      </w:r>
      <w:proofErr w:type="spellStart"/>
      <w:r w:rsidRPr="00114A9A">
        <w:rPr>
          <w:rFonts w:ascii="Times New Roman" w:hAnsi="Times New Roman" w:cs="Times New Roman"/>
        </w:rPr>
        <w:t>endpoint</w:t>
      </w:r>
      <w:proofErr w:type="spellEnd"/>
      <w:r w:rsidRPr="00114A9A">
        <w:rPr>
          <w:rFonts w:ascii="Times New Roman" w:hAnsi="Times New Roman" w:cs="Times New Roman"/>
        </w:rPr>
        <w:t xml:space="preserve"> de consulta de usuario.</w:t>
      </w:r>
    </w:p>
    <w:p w14:paraId="5BD48BD1" w14:textId="77777777" w:rsidR="00D244E1" w:rsidRPr="00114A9A" w:rsidRDefault="00672987" w:rsidP="00114A9A">
      <w:pPr>
        <w:spacing w:after="120" w:line="360" w:lineRule="auto"/>
        <w:jc w:val="center"/>
        <w:rPr>
          <w:rFonts w:ascii="Times New Roman" w:hAnsi="Times New Roman" w:cs="Times New Roman"/>
        </w:rPr>
      </w:pPr>
      <w:r w:rsidRPr="00114A9A">
        <w:rPr>
          <w:rFonts w:ascii="Times New Roman" w:hAnsi="Times New Roman" w:cs="Times New Roman"/>
          <w:noProof/>
        </w:rPr>
        <w:drawing>
          <wp:inline distT="0" distB="0" distL="0" distR="0" wp14:anchorId="7656082E" wp14:editId="5D84B310">
            <wp:extent cx="5715000" cy="23545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s_benchmark.png"/>
                    <pic:cNvPicPr/>
                  </pic:nvPicPr>
                  <pic:blipFill>
                    <a:blip r:embed="rId21"/>
                    <a:stretch>
                      <a:fillRect/>
                    </a:stretch>
                  </pic:blipFill>
                  <pic:spPr>
                    <a:xfrm>
                      <a:off x="0" y="0"/>
                      <a:ext cx="5715000" cy="2354580"/>
                    </a:xfrm>
                    <a:prstGeom prst="rect">
                      <a:avLst/>
                    </a:prstGeom>
                  </pic:spPr>
                </pic:pic>
              </a:graphicData>
            </a:graphic>
          </wp:inline>
        </w:drawing>
      </w:r>
    </w:p>
    <w:p w14:paraId="0404BDE0" w14:textId="77777777" w:rsidR="00D244E1" w:rsidRPr="00114A9A" w:rsidRDefault="00672987" w:rsidP="00114A9A">
      <w:pPr>
        <w:spacing w:after="120" w:line="360" w:lineRule="auto"/>
        <w:jc w:val="center"/>
        <w:rPr>
          <w:rFonts w:ascii="Times New Roman" w:hAnsi="Times New Roman" w:cs="Times New Roman"/>
        </w:rPr>
      </w:pPr>
      <w:r w:rsidRPr="00114A9A">
        <w:rPr>
          <w:rFonts w:ascii="Times New Roman" w:hAnsi="Times New Roman" w:cs="Times New Roman"/>
          <w:i/>
        </w:rPr>
        <w:t xml:space="preserve">Figura 15. Ejecución de </w:t>
      </w:r>
      <w:proofErr w:type="spellStart"/>
      <w:r w:rsidRPr="00114A9A">
        <w:rPr>
          <w:rFonts w:ascii="Times New Roman" w:hAnsi="Times New Roman" w:cs="Times New Roman"/>
          <w:i/>
        </w:rPr>
        <w:t>go</w:t>
      </w:r>
      <w:proofErr w:type="spellEnd"/>
      <w:r w:rsidRPr="00114A9A">
        <w:rPr>
          <w:rFonts w:ascii="Times New Roman" w:hAnsi="Times New Roman" w:cs="Times New Roman"/>
          <w:i/>
        </w:rPr>
        <w:t xml:space="preserve"> </w:t>
      </w:r>
      <w:proofErr w:type="gramStart"/>
      <w:r w:rsidRPr="00114A9A">
        <w:rPr>
          <w:rFonts w:ascii="Times New Roman" w:hAnsi="Times New Roman" w:cs="Times New Roman"/>
          <w:i/>
        </w:rPr>
        <w:t>test .</w:t>
      </w:r>
      <w:proofErr w:type="gramEnd"/>
      <w:r w:rsidRPr="00114A9A">
        <w:rPr>
          <w:rFonts w:ascii="Times New Roman" w:hAnsi="Times New Roman" w:cs="Times New Roman"/>
          <w:i/>
        </w:rPr>
        <w:t xml:space="preserve">/... y </w:t>
      </w:r>
      <w:proofErr w:type="spellStart"/>
      <w:r w:rsidRPr="00114A9A">
        <w:rPr>
          <w:rFonts w:ascii="Times New Roman" w:hAnsi="Times New Roman" w:cs="Times New Roman"/>
          <w:i/>
        </w:rPr>
        <w:t>benchmark</w:t>
      </w:r>
      <w:proofErr w:type="spellEnd"/>
      <w:r w:rsidRPr="00114A9A">
        <w:rPr>
          <w:rFonts w:ascii="Times New Roman" w:hAnsi="Times New Roman" w:cs="Times New Roman"/>
          <w:i/>
        </w:rPr>
        <w:t xml:space="preserve"> de consultas al </w:t>
      </w:r>
      <w:proofErr w:type="spellStart"/>
      <w:r w:rsidRPr="00114A9A">
        <w:rPr>
          <w:rFonts w:ascii="Times New Roman" w:hAnsi="Times New Roman" w:cs="Times New Roman"/>
          <w:i/>
        </w:rPr>
        <w:t>endpoint</w:t>
      </w:r>
      <w:proofErr w:type="spellEnd"/>
      <w:r w:rsidRPr="00114A9A">
        <w:rPr>
          <w:rFonts w:ascii="Times New Roman" w:hAnsi="Times New Roman" w:cs="Times New Roman"/>
          <w:i/>
        </w:rPr>
        <w:t xml:space="preserve"> /api/v1/</w:t>
      </w:r>
      <w:proofErr w:type="spellStart"/>
      <w:r w:rsidRPr="00114A9A">
        <w:rPr>
          <w:rFonts w:ascii="Times New Roman" w:hAnsi="Times New Roman" w:cs="Times New Roman"/>
          <w:i/>
        </w:rPr>
        <w:t>forecasts</w:t>
      </w:r>
      <w:proofErr w:type="spellEnd"/>
      <w:r w:rsidRPr="00114A9A">
        <w:rPr>
          <w:rFonts w:ascii="Times New Roman" w:hAnsi="Times New Roman" w:cs="Times New Roman"/>
          <w:i/>
        </w:rPr>
        <w:t>.</w:t>
      </w:r>
    </w:p>
    <w:p w14:paraId="44F4F1E6" w14:textId="77777777" w:rsidR="0078469D" w:rsidRPr="00114A9A" w:rsidRDefault="00353361" w:rsidP="00114A9A">
      <w:pPr>
        <w:spacing w:after="120" w:line="360" w:lineRule="auto"/>
        <w:rPr>
          <w:rFonts w:ascii="Times New Roman" w:hAnsi="Times New Roman" w:cs="Times New Roman"/>
        </w:rPr>
      </w:pPr>
      <w:r w:rsidRPr="00114A9A">
        <w:rPr>
          <w:rFonts w:ascii="Times New Roman" w:hAnsi="Times New Roman" w:cs="Times New Roman"/>
        </w:rPr>
        <w:t xml:space="preserve">Además de la validación manual por API, se ejecutaron pruebas automatizadas del repositorio y un </w:t>
      </w:r>
      <w:proofErr w:type="spellStart"/>
      <w:r w:rsidRPr="00114A9A">
        <w:rPr>
          <w:rFonts w:ascii="Times New Roman" w:hAnsi="Times New Roman" w:cs="Times New Roman"/>
        </w:rPr>
        <w:t>benchmark</w:t>
      </w:r>
      <w:proofErr w:type="spellEnd"/>
      <w:r w:rsidRPr="00114A9A">
        <w:rPr>
          <w:rFonts w:ascii="Times New Roman" w:hAnsi="Times New Roman" w:cs="Times New Roman"/>
        </w:rPr>
        <w:t xml:space="preserve"> corto de consultas de usuario contra el </w:t>
      </w:r>
      <w:proofErr w:type="spellStart"/>
      <w:r w:rsidRPr="00114A9A">
        <w:rPr>
          <w:rFonts w:ascii="Times New Roman" w:hAnsi="Times New Roman" w:cs="Times New Roman"/>
        </w:rPr>
        <w:t>endpoint</w:t>
      </w:r>
      <w:proofErr w:type="spellEnd"/>
      <w:r w:rsidRPr="00114A9A">
        <w:rPr>
          <w:rFonts w:ascii="Times New Roman" w:hAnsi="Times New Roman" w:cs="Times New Roman"/>
        </w:rPr>
        <w:t xml:space="preserve"> de pronóstico.</w:t>
      </w:r>
    </w:p>
    <w:tbl>
      <w:tblPr>
        <w:tblStyle w:val="TableNormal0"/>
        <w:tblW w:w="0" w:type="auto"/>
        <w:jc w:val="center"/>
        <w:tblInd w:w="0" w:type="dxa"/>
        <w:tblLook w:val="04A0" w:firstRow="1" w:lastRow="0" w:firstColumn="1" w:lastColumn="0" w:noHBand="0" w:noVBand="1"/>
      </w:tblPr>
      <w:tblGrid>
        <w:gridCol w:w="4514"/>
        <w:gridCol w:w="4514"/>
      </w:tblGrid>
      <w:tr w:rsidR="0078469D" w:rsidRPr="00114A9A" w14:paraId="7D8F1BCE" w14:textId="77777777">
        <w:trPr>
          <w:jc w:val="center"/>
        </w:trPr>
        <w:tc>
          <w:tcPr>
            <w:tcW w:w="4514" w:type="dxa"/>
            <w:shd w:val="clear" w:color="auto" w:fill="D9EAF7"/>
            <w:vAlign w:val="center"/>
          </w:tcPr>
          <w:p w14:paraId="03F0CEE3"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b/>
                <w:sz w:val="18"/>
              </w:rPr>
              <w:t>Prueba</w:t>
            </w:r>
          </w:p>
        </w:tc>
        <w:tc>
          <w:tcPr>
            <w:tcW w:w="4514" w:type="dxa"/>
            <w:shd w:val="clear" w:color="auto" w:fill="D9EAF7"/>
            <w:vAlign w:val="center"/>
          </w:tcPr>
          <w:p w14:paraId="483D9522"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b/>
                <w:sz w:val="18"/>
              </w:rPr>
              <w:t>Resultado</w:t>
            </w:r>
          </w:p>
        </w:tc>
      </w:tr>
      <w:tr w:rsidR="0078469D" w:rsidRPr="00114A9A" w14:paraId="29A4CAD3" w14:textId="77777777">
        <w:trPr>
          <w:jc w:val="center"/>
        </w:trPr>
        <w:tc>
          <w:tcPr>
            <w:tcW w:w="4514" w:type="dxa"/>
            <w:vAlign w:val="center"/>
          </w:tcPr>
          <w:p w14:paraId="762AA199" w14:textId="77777777" w:rsidR="0078469D" w:rsidRPr="00114A9A" w:rsidRDefault="00353361" w:rsidP="00114A9A">
            <w:pPr>
              <w:spacing w:after="60" w:line="360" w:lineRule="auto"/>
              <w:rPr>
                <w:rFonts w:ascii="Times New Roman" w:hAnsi="Times New Roman" w:cs="Times New Roman"/>
              </w:rPr>
            </w:pPr>
            <w:proofErr w:type="spellStart"/>
            <w:r w:rsidRPr="00114A9A">
              <w:rPr>
                <w:rFonts w:ascii="Times New Roman" w:hAnsi="Times New Roman" w:cs="Times New Roman"/>
                <w:sz w:val="18"/>
              </w:rPr>
              <w:t>go</w:t>
            </w:r>
            <w:proofErr w:type="spellEnd"/>
            <w:r w:rsidRPr="00114A9A">
              <w:rPr>
                <w:rFonts w:ascii="Times New Roman" w:hAnsi="Times New Roman" w:cs="Times New Roman"/>
                <w:sz w:val="18"/>
              </w:rPr>
              <w:t xml:space="preserve"> </w:t>
            </w:r>
            <w:proofErr w:type="gramStart"/>
            <w:r w:rsidRPr="00114A9A">
              <w:rPr>
                <w:rFonts w:ascii="Times New Roman" w:hAnsi="Times New Roman" w:cs="Times New Roman"/>
                <w:sz w:val="18"/>
              </w:rPr>
              <w:t>test .</w:t>
            </w:r>
            <w:proofErr w:type="gramEnd"/>
            <w:r w:rsidRPr="00114A9A">
              <w:rPr>
                <w:rFonts w:ascii="Times New Roman" w:hAnsi="Times New Roman" w:cs="Times New Roman"/>
                <w:sz w:val="18"/>
              </w:rPr>
              <w:t>/...</w:t>
            </w:r>
          </w:p>
        </w:tc>
        <w:tc>
          <w:tcPr>
            <w:tcW w:w="4514" w:type="dxa"/>
            <w:vAlign w:val="center"/>
          </w:tcPr>
          <w:p w14:paraId="5C865CD9"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sz w:val="18"/>
              </w:rPr>
              <w:t>Pasaron los paquetes data-load/</w:t>
            </w:r>
            <w:proofErr w:type="spellStart"/>
            <w:r w:rsidRPr="00114A9A">
              <w:rPr>
                <w:rFonts w:ascii="Times New Roman" w:hAnsi="Times New Roman" w:cs="Times New Roman"/>
                <w:sz w:val="18"/>
              </w:rPr>
              <w:t>internal</w:t>
            </w:r>
            <w:proofErr w:type="spellEnd"/>
            <w:r w:rsidRPr="00114A9A">
              <w:rPr>
                <w:rFonts w:ascii="Times New Roman" w:hAnsi="Times New Roman" w:cs="Times New Roman"/>
                <w:sz w:val="18"/>
              </w:rPr>
              <w:t>/</w:t>
            </w:r>
            <w:proofErr w:type="spellStart"/>
            <w:r w:rsidRPr="00114A9A">
              <w:rPr>
                <w:rFonts w:ascii="Times New Roman" w:hAnsi="Times New Roman" w:cs="Times New Roman"/>
                <w:sz w:val="18"/>
              </w:rPr>
              <w:t>dataset</w:t>
            </w:r>
            <w:proofErr w:type="spellEnd"/>
            <w:r w:rsidRPr="00114A9A">
              <w:rPr>
                <w:rFonts w:ascii="Times New Roman" w:hAnsi="Times New Roman" w:cs="Times New Roman"/>
                <w:sz w:val="18"/>
              </w:rPr>
              <w:t xml:space="preserve">, </w:t>
            </w:r>
            <w:proofErr w:type="spellStart"/>
            <w:r w:rsidRPr="00114A9A">
              <w:rPr>
                <w:rFonts w:ascii="Times New Roman" w:hAnsi="Times New Roman" w:cs="Times New Roman"/>
                <w:sz w:val="18"/>
              </w:rPr>
              <w:t>internal</w:t>
            </w:r>
            <w:proofErr w:type="spellEnd"/>
            <w:r w:rsidRPr="00114A9A">
              <w:rPr>
                <w:rFonts w:ascii="Times New Roman" w:hAnsi="Times New Roman" w:cs="Times New Roman"/>
                <w:sz w:val="18"/>
              </w:rPr>
              <w:t xml:space="preserve">/api, </w:t>
            </w:r>
            <w:proofErr w:type="spellStart"/>
            <w:r w:rsidRPr="00114A9A">
              <w:rPr>
                <w:rFonts w:ascii="Times New Roman" w:hAnsi="Times New Roman" w:cs="Times New Roman"/>
                <w:sz w:val="18"/>
              </w:rPr>
              <w:t>internal</w:t>
            </w:r>
            <w:proofErr w:type="spellEnd"/>
            <w:r w:rsidRPr="00114A9A">
              <w:rPr>
                <w:rFonts w:ascii="Times New Roman" w:hAnsi="Times New Roman" w:cs="Times New Roman"/>
                <w:sz w:val="18"/>
              </w:rPr>
              <w:t>/</w:t>
            </w:r>
            <w:proofErr w:type="spellStart"/>
            <w:r w:rsidRPr="00114A9A">
              <w:rPr>
                <w:rFonts w:ascii="Times New Roman" w:hAnsi="Times New Roman" w:cs="Times New Roman"/>
                <w:sz w:val="18"/>
              </w:rPr>
              <w:t>auth</w:t>
            </w:r>
            <w:proofErr w:type="spellEnd"/>
            <w:r w:rsidRPr="00114A9A">
              <w:rPr>
                <w:rFonts w:ascii="Times New Roman" w:hAnsi="Times New Roman" w:cs="Times New Roman"/>
                <w:sz w:val="18"/>
              </w:rPr>
              <w:t xml:space="preserve">, </w:t>
            </w:r>
            <w:proofErr w:type="spellStart"/>
            <w:r w:rsidRPr="00114A9A">
              <w:rPr>
                <w:rFonts w:ascii="Times New Roman" w:hAnsi="Times New Roman" w:cs="Times New Roman"/>
                <w:sz w:val="18"/>
              </w:rPr>
              <w:t>internal</w:t>
            </w:r>
            <w:proofErr w:type="spellEnd"/>
            <w:r w:rsidRPr="00114A9A">
              <w:rPr>
                <w:rFonts w:ascii="Times New Roman" w:hAnsi="Times New Roman" w:cs="Times New Roman"/>
                <w:sz w:val="18"/>
              </w:rPr>
              <w:t xml:space="preserve">/cache, </w:t>
            </w:r>
            <w:proofErr w:type="spellStart"/>
            <w:r w:rsidRPr="00114A9A">
              <w:rPr>
                <w:rFonts w:ascii="Times New Roman" w:hAnsi="Times New Roman" w:cs="Times New Roman"/>
                <w:sz w:val="18"/>
              </w:rPr>
              <w:t>internal</w:t>
            </w:r>
            <w:proofErr w:type="spellEnd"/>
            <w:r w:rsidRPr="00114A9A">
              <w:rPr>
                <w:rFonts w:ascii="Times New Roman" w:hAnsi="Times New Roman" w:cs="Times New Roman"/>
                <w:sz w:val="18"/>
              </w:rPr>
              <w:t>/</w:t>
            </w:r>
            <w:proofErr w:type="spellStart"/>
            <w:proofErr w:type="gramStart"/>
            <w:r w:rsidRPr="00114A9A">
              <w:rPr>
                <w:rFonts w:ascii="Times New Roman" w:hAnsi="Times New Roman" w:cs="Times New Roman"/>
                <w:sz w:val="18"/>
              </w:rPr>
              <w:t>cluster</w:t>
            </w:r>
            <w:proofErr w:type="spellEnd"/>
            <w:proofErr w:type="gramEnd"/>
            <w:r w:rsidRPr="00114A9A">
              <w:rPr>
                <w:rFonts w:ascii="Times New Roman" w:hAnsi="Times New Roman" w:cs="Times New Roman"/>
                <w:sz w:val="18"/>
              </w:rPr>
              <w:t xml:space="preserve">, </w:t>
            </w:r>
            <w:proofErr w:type="spellStart"/>
            <w:r w:rsidRPr="00114A9A">
              <w:rPr>
                <w:rFonts w:ascii="Times New Roman" w:hAnsi="Times New Roman" w:cs="Times New Roman"/>
                <w:sz w:val="18"/>
              </w:rPr>
              <w:t>internal</w:t>
            </w:r>
            <w:proofErr w:type="spellEnd"/>
            <w:r w:rsidRPr="00114A9A">
              <w:rPr>
                <w:rFonts w:ascii="Times New Roman" w:hAnsi="Times New Roman" w:cs="Times New Roman"/>
                <w:sz w:val="18"/>
              </w:rPr>
              <w:t xml:space="preserve">/store, </w:t>
            </w:r>
            <w:proofErr w:type="spellStart"/>
            <w:r w:rsidRPr="00114A9A">
              <w:rPr>
                <w:rFonts w:ascii="Times New Roman" w:hAnsi="Times New Roman" w:cs="Times New Roman"/>
                <w:sz w:val="18"/>
              </w:rPr>
              <w:t>pkg</w:t>
            </w:r>
            <w:proofErr w:type="spellEnd"/>
            <w:r w:rsidRPr="00114A9A">
              <w:rPr>
                <w:rFonts w:ascii="Times New Roman" w:hAnsi="Times New Roman" w:cs="Times New Roman"/>
                <w:sz w:val="18"/>
              </w:rPr>
              <w:t xml:space="preserve">/ml y </w:t>
            </w:r>
            <w:proofErr w:type="spellStart"/>
            <w:r w:rsidRPr="00114A9A">
              <w:rPr>
                <w:rFonts w:ascii="Times New Roman" w:hAnsi="Times New Roman" w:cs="Times New Roman"/>
                <w:sz w:val="18"/>
              </w:rPr>
              <w:t>pkg</w:t>
            </w:r>
            <w:proofErr w:type="spellEnd"/>
            <w:r w:rsidRPr="00114A9A">
              <w:rPr>
                <w:rFonts w:ascii="Times New Roman" w:hAnsi="Times New Roman" w:cs="Times New Roman"/>
                <w:sz w:val="18"/>
              </w:rPr>
              <w:t>/</w:t>
            </w:r>
            <w:proofErr w:type="spellStart"/>
            <w:r w:rsidRPr="00114A9A">
              <w:rPr>
                <w:rFonts w:ascii="Times New Roman" w:hAnsi="Times New Roman" w:cs="Times New Roman"/>
                <w:sz w:val="18"/>
              </w:rPr>
              <w:t>protocol</w:t>
            </w:r>
            <w:proofErr w:type="spellEnd"/>
            <w:r w:rsidRPr="00114A9A">
              <w:rPr>
                <w:rFonts w:ascii="Times New Roman" w:hAnsi="Times New Roman" w:cs="Times New Roman"/>
                <w:sz w:val="18"/>
              </w:rPr>
              <w:t>.</w:t>
            </w:r>
          </w:p>
        </w:tc>
      </w:tr>
      <w:tr w:rsidR="0078469D" w:rsidRPr="00114A9A" w14:paraId="0718315E" w14:textId="77777777">
        <w:trPr>
          <w:jc w:val="center"/>
        </w:trPr>
        <w:tc>
          <w:tcPr>
            <w:tcW w:w="4514" w:type="dxa"/>
            <w:vAlign w:val="center"/>
          </w:tcPr>
          <w:p w14:paraId="3205B9E6" w14:textId="77777777" w:rsidR="0078469D" w:rsidRPr="00114A9A" w:rsidRDefault="00353361" w:rsidP="00114A9A">
            <w:pPr>
              <w:spacing w:after="60" w:line="360" w:lineRule="auto"/>
              <w:rPr>
                <w:rFonts w:ascii="Times New Roman" w:hAnsi="Times New Roman" w:cs="Times New Roman"/>
              </w:rPr>
            </w:pPr>
            <w:proofErr w:type="spellStart"/>
            <w:r w:rsidRPr="00114A9A">
              <w:rPr>
                <w:rFonts w:ascii="Times New Roman" w:hAnsi="Times New Roman" w:cs="Times New Roman"/>
                <w:sz w:val="18"/>
              </w:rPr>
              <w:lastRenderedPageBreak/>
              <w:t>Benchmark</w:t>
            </w:r>
            <w:proofErr w:type="spellEnd"/>
            <w:r w:rsidRPr="00114A9A">
              <w:rPr>
                <w:rFonts w:ascii="Times New Roman" w:hAnsi="Times New Roman" w:cs="Times New Roman"/>
                <w:sz w:val="18"/>
              </w:rPr>
              <w:t xml:space="preserve"> REST</w:t>
            </w:r>
          </w:p>
        </w:tc>
        <w:tc>
          <w:tcPr>
            <w:tcW w:w="4514" w:type="dxa"/>
            <w:vAlign w:val="center"/>
          </w:tcPr>
          <w:p w14:paraId="20B97DB4" w14:textId="77777777" w:rsidR="00D244E1" w:rsidRPr="00114A9A" w:rsidRDefault="00672987" w:rsidP="00114A9A">
            <w:pPr>
              <w:spacing w:after="40" w:line="360" w:lineRule="auto"/>
              <w:rPr>
                <w:rFonts w:ascii="Times New Roman" w:hAnsi="Times New Roman" w:cs="Times New Roman"/>
              </w:rPr>
            </w:pPr>
            <w:r w:rsidRPr="00114A9A">
              <w:rPr>
                <w:rFonts w:ascii="Times New Roman" w:hAnsi="Times New Roman" w:cs="Times New Roman"/>
                <w:sz w:val="18"/>
              </w:rPr>
              <w:t>20 solicitudes a /api/v1/</w:t>
            </w:r>
            <w:proofErr w:type="spellStart"/>
            <w:r w:rsidRPr="00114A9A">
              <w:rPr>
                <w:rFonts w:ascii="Times New Roman" w:hAnsi="Times New Roman" w:cs="Times New Roman"/>
                <w:sz w:val="18"/>
              </w:rPr>
              <w:t>forecasts</w:t>
            </w:r>
            <w:proofErr w:type="spellEnd"/>
            <w:r w:rsidRPr="00114A9A">
              <w:rPr>
                <w:rFonts w:ascii="Times New Roman" w:hAnsi="Times New Roman" w:cs="Times New Roman"/>
                <w:sz w:val="18"/>
              </w:rPr>
              <w:t xml:space="preserve"> con modelo distribuido activo</w:t>
            </w:r>
          </w:p>
        </w:tc>
      </w:tr>
      <w:tr w:rsidR="0078469D" w:rsidRPr="00114A9A" w14:paraId="731C1359" w14:textId="77777777">
        <w:trPr>
          <w:jc w:val="center"/>
        </w:trPr>
        <w:tc>
          <w:tcPr>
            <w:tcW w:w="4514" w:type="dxa"/>
            <w:vAlign w:val="center"/>
          </w:tcPr>
          <w:p w14:paraId="462AA7DC"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sz w:val="18"/>
              </w:rPr>
              <w:t>Consulta de historial</w:t>
            </w:r>
          </w:p>
        </w:tc>
        <w:tc>
          <w:tcPr>
            <w:tcW w:w="4514" w:type="dxa"/>
            <w:vAlign w:val="center"/>
          </w:tcPr>
          <w:p w14:paraId="6D766C0D"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sz w:val="18"/>
              </w:rPr>
              <w:t>GET /api/v1/</w:t>
            </w:r>
            <w:proofErr w:type="spellStart"/>
            <w:r w:rsidRPr="00114A9A">
              <w:rPr>
                <w:rFonts w:ascii="Times New Roman" w:hAnsi="Times New Roman" w:cs="Times New Roman"/>
                <w:sz w:val="18"/>
              </w:rPr>
              <w:t>forecasts?limit</w:t>
            </w:r>
            <w:proofErr w:type="spellEnd"/>
            <w:r w:rsidRPr="00114A9A">
              <w:rPr>
                <w:rFonts w:ascii="Times New Roman" w:hAnsi="Times New Roman" w:cs="Times New Roman"/>
                <w:sz w:val="18"/>
              </w:rPr>
              <w:t xml:space="preserve">=3 devolvió registros persistidos para </w:t>
            </w:r>
            <w:proofErr w:type="spellStart"/>
            <w:r w:rsidRPr="00114A9A">
              <w:rPr>
                <w:rFonts w:ascii="Times New Roman" w:hAnsi="Times New Roman" w:cs="Times New Roman"/>
                <w:sz w:val="18"/>
              </w:rPr>
              <w:t>user_id</w:t>
            </w:r>
            <w:proofErr w:type="spellEnd"/>
            <w:r w:rsidRPr="00114A9A">
              <w:rPr>
                <w:rFonts w:ascii="Times New Roman" w:hAnsi="Times New Roman" w:cs="Times New Roman"/>
                <w:sz w:val="18"/>
              </w:rPr>
              <w:t>=</w:t>
            </w:r>
            <w:proofErr w:type="spellStart"/>
            <w:r w:rsidRPr="00114A9A">
              <w:rPr>
                <w:rFonts w:ascii="Times New Roman" w:hAnsi="Times New Roman" w:cs="Times New Roman"/>
                <w:sz w:val="18"/>
              </w:rPr>
              <w:t>admin</w:t>
            </w:r>
            <w:proofErr w:type="spellEnd"/>
            <w:r w:rsidRPr="00114A9A">
              <w:rPr>
                <w:rFonts w:ascii="Times New Roman" w:hAnsi="Times New Roman" w:cs="Times New Roman"/>
                <w:sz w:val="18"/>
              </w:rPr>
              <w:t>.</w:t>
            </w:r>
          </w:p>
        </w:tc>
      </w:tr>
      <w:tr w:rsidR="0078469D" w:rsidRPr="00114A9A" w14:paraId="14504D60" w14:textId="77777777">
        <w:trPr>
          <w:jc w:val="center"/>
        </w:trPr>
        <w:tc>
          <w:tcPr>
            <w:tcW w:w="4514" w:type="dxa"/>
            <w:vAlign w:val="center"/>
          </w:tcPr>
          <w:p w14:paraId="171F3B70"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sz w:val="18"/>
              </w:rPr>
              <w:t xml:space="preserve">Salud del </w:t>
            </w:r>
            <w:proofErr w:type="spellStart"/>
            <w:proofErr w:type="gramStart"/>
            <w:r w:rsidRPr="00114A9A">
              <w:rPr>
                <w:rFonts w:ascii="Times New Roman" w:hAnsi="Times New Roman" w:cs="Times New Roman"/>
                <w:sz w:val="18"/>
              </w:rPr>
              <w:t>cluster</w:t>
            </w:r>
            <w:proofErr w:type="spellEnd"/>
            <w:proofErr w:type="gramEnd"/>
          </w:p>
        </w:tc>
        <w:tc>
          <w:tcPr>
            <w:tcW w:w="4514" w:type="dxa"/>
            <w:vAlign w:val="center"/>
          </w:tcPr>
          <w:p w14:paraId="24380624" w14:textId="77777777" w:rsidR="0078469D" w:rsidRPr="00114A9A" w:rsidRDefault="00353361" w:rsidP="00114A9A">
            <w:pPr>
              <w:spacing w:after="60" w:line="360" w:lineRule="auto"/>
              <w:rPr>
                <w:rFonts w:ascii="Times New Roman" w:hAnsi="Times New Roman" w:cs="Times New Roman"/>
              </w:rPr>
            </w:pPr>
            <w:r w:rsidRPr="00114A9A">
              <w:rPr>
                <w:rFonts w:ascii="Times New Roman" w:hAnsi="Times New Roman" w:cs="Times New Roman"/>
                <w:sz w:val="18"/>
              </w:rPr>
              <w:t>GET /api/v1/</w:t>
            </w:r>
            <w:proofErr w:type="spellStart"/>
            <w:proofErr w:type="gramStart"/>
            <w:r w:rsidRPr="00114A9A">
              <w:rPr>
                <w:rFonts w:ascii="Times New Roman" w:hAnsi="Times New Roman" w:cs="Times New Roman"/>
                <w:sz w:val="18"/>
              </w:rPr>
              <w:t>cluster</w:t>
            </w:r>
            <w:proofErr w:type="spellEnd"/>
            <w:proofErr w:type="gramEnd"/>
            <w:r w:rsidRPr="00114A9A">
              <w:rPr>
                <w:rFonts w:ascii="Times New Roman" w:hAnsi="Times New Roman" w:cs="Times New Roman"/>
                <w:sz w:val="18"/>
              </w:rPr>
              <w:t>/</w:t>
            </w:r>
            <w:proofErr w:type="spellStart"/>
            <w:r w:rsidRPr="00114A9A">
              <w:rPr>
                <w:rFonts w:ascii="Times New Roman" w:hAnsi="Times New Roman" w:cs="Times New Roman"/>
                <w:sz w:val="18"/>
              </w:rPr>
              <w:t>nodes</w:t>
            </w:r>
            <w:proofErr w:type="spellEnd"/>
            <w:r w:rsidRPr="00114A9A">
              <w:rPr>
                <w:rFonts w:ascii="Times New Roman" w:hAnsi="Times New Roman" w:cs="Times New Roman"/>
                <w:sz w:val="18"/>
              </w:rPr>
              <w:t xml:space="preserve"> devolvió tres nodos saludables.</w:t>
            </w:r>
          </w:p>
        </w:tc>
      </w:tr>
    </w:tbl>
    <w:p w14:paraId="67B51B7D"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 </w:t>
      </w:r>
    </w:p>
    <w:p w14:paraId="29EC6C6B" w14:textId="77777777" w:rsidR="0078469D" w:rsidRPr="00114A9A" w:rsidRDefault="00353361" w:rsidP="00114A9A">
      <w:pPr>
        <w:pStyle w:val="Heading2"/>
        <w:keepNext w:val="0"/>
        <w:keepLines w:val="0"/>
        <w:spacing w:before="200" w:after="80" w:line="360" w:lineRule="auto"/>
        <w:rPr>
          <w:rFonts w:ascii="Times New Roman" w:eastAsia="Times New Roman" w:hAnsi="Times New Roman" w:cs="Times New Roman"/>
          <w:b/>
          <w:bCs/>
          <w:sz w:val="34"/>
          <w:szCs w:val="34"/>
        </w:rPr>
      </w:pPr>
      <w:bookmarkStart w:id="44" w:name="_Toc233756754"/>
      <w:r w:rsidRPr="00114A9A">
        <w:rPr>
          <w:rFonts w:ascii="Times New Roman" w:hAnsi="Times New Roman" w:cs="Times New Roman"/>
        </w:rPr>
        <w:t xml:space="preserve">5.12 Fragmentos de código clave en </w:t>
      </w:r>
      <w:proofErr w:type="spellStart"/>
      <w:r w:rsidRPr="00114A9A">
        <w:rPr>
          <w:rFonts w:ascii="Times New Roman" w:hAnsi="Times New Roman" w:cs="Times New Roman"/>
        </w:rPr>
        <w:t>Go</w:t>
      </w:r>
      <w:bookmarkEnd w:id="44"/>
      <w:proofErr w:type="spellEnd"/>
    </w:p>
    <w:p w14:paraId="6E080ED3"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Los siguientes fragmentos resumen la evidencia técnica principal: cálculo concurrente de gradientes, entrenamiento distribuido y </w:t>
      </w:r>
      <w:proofErr w:type="spellStart"/>
      <w:r w:rsidRPr="00114A9A">
        <w:rPr>
          <w:rFonts w:ascii="Times New Roman" w:eastAsia="Times New Roman" w:hAnsi="Times New Roman" w:cs="Times New Roman"/>
          <w:sz w:val="24"/>
          <w:szCs w:val="24"/>
        </w:rPr>
        <w:t>worker</w:t>
      </w:r>
      <w:proofErr w:type="spellEnd"/>
      <w:r w:rsidRPr="00114A9A">
        <w:rPr>
          <w:rFonts w:ascii="Times New Roman" w:eastAsia="Times New Roman" w:hAnsi="Times New Roman" w:cs="Times New Roman"/>
          <w:sz w:val="24"/>
          <w:szCs w:val="24"/>
        </w:rPr>
        <w:t xml:space="preserve"> ML con TCP persistente.</w:t>
      </w:r>
    </w:p>
    <w:p w14:paraId="462D9935" w14:textId="77777777" w:rsidR="0078469D" w:rsidRPr="00114A9A" w:rsidRDefault="00353361" w:rsidP="00114A9A">
      <w:pPr>
        <w:spacing w:line="360" w:lineRule="auto"/>
        <w:rPr>
          <w:rFonts w:ascii="Times New Roman" w:eastAsia="Times New Roman" w:hAnsi="Times New Roman" w:cs="Times New Roman"/>
          <w:b/>
          <w:bCs/>
          <w:sz w:val="24"/>
          <w:szCs w:val="24"/>
        </w:rPr>
      </w:pPr>
      <w:proofErr w:type="spellStart"/>
      <w:r w:rsidRPr="00114A9A">
        <w:rPr>
          <w:rFonts w:ascii="Times New Roman" w:eastAsia="Times New Roman" w:hAnsi="Times New Roman" w:cs="Times New Roman"/>
          <w:b/>
          <w:bCs/>
          <w:sz w:val="24"/>
          <w:szCs w:val="24"/>
        </w:rPr>
        <w:t>Snippet</w:t>
      </w:r>
      <w:proofErr w:type="spellEnd"/>
      <w:r w:rsidRPr="00114A9A">
        <w:rPr>
          <w:rFonts w:ascii="Times New Roman" w:eastAsia="Times New Roman" w:hAnsi="Times New Roman" w:cs="Times New Roman"/>
          <w:b/>
          <w:bCs/>
          <w:sz w:val="24"/>
          <w:szCs w:val="24"/>
        </w:rPr>
        <w:t xml:space="preserve"> 1. Gradiente concurrente dentro de cada nodo ML</w:t>
      </w:r>
    </w:p>
    <w:p w14:paraId="5E5B571A" w14:textId="77777777" w:rsidR="0078469D" w:rsidRPr="00114A9A" w:rsidRDefault="00353361" w:rsidP="00114A9A">
      <w:pPr>
        <w:spacing w:before="40" w:after="40" w:line="360" w:lineRule="auto"/>
        <w:ind w:left="280"/>
        <w:rPr>
          <w:rFonts w:ascii="Times New Roman" w:eastAsia="Times New Roman" w:hAnsi="Times New Roman" w:cs="Times New Roman"/>
          <w:sz w:val="18"/>
          <w:szCs w:val="18"/>
          <w:lang w:val="en-US"/>
        </w:rPr>
      </w:pPr>
      <w:proofErr w:type="gramStart"/>
      <w:r w:rsidRPr="00114A9A">
        <w:rPr>
          <w:rFonts w:ascii="Times New Roman" w:eastAsia="Times New Roman" w:hAnsi="Times New Roman" w:cs="Times New Roman"/>
          <w:sz w:val="18"/>
          <w:szCs w:val="18"/>
          <w:lang w:val="en-US"/>
        </w:rPr>
        <w:t>results :</w:t>
      </w:r>
      <w:proofErr w:type="gramEnd"/>
      <w:r w:rsidRPr="00114A9A">
        <w:rPr>
          <w:rFonts w:ascii="Times New Roman" w:eastAsia="Times New Roman" w:hAnsi="Times New Roman" w:cs="Times New Roman"/>
          <w:sz w:val="18"/>
          <w:szCs w:val="18"/>
          <w:lang w:val="en-US"/>
        </w:rPr>
        <w:t xml:space="preserve">= </w:t>
      </w:r>
      <w:proofErr w:type="gramStart"/>
      <w:r w:rsidRPr="00114A9A">
        <w:rPr>
          <w:rFonts w:ascii="Times New Roman" w:eastAsia="Times New Roman" w:hAnsi="Times New Roman" w:cs="Times New Roman"/>
          <w:sz w:val="18"/>
          <w:szCs w:val="18"/>
          <w:lang w:val="en-US"/>
        </w:rPr>
        <w:t>make(</w:t>
      </w:r>
      <w:proofErr w:type="spellStart"/>
      <w:proofErr w:type="gramEnd"/>
      <w:r w:rsidRPr="00114A9A">
        <w:rPr>
          <w:rFonts w:ascii="Times New Roman" w:eastAsia="Times New Roman" w:hAnsi="Times New Roman" w:cs="Times New Roman"/>
          <w:sz w:val="18"/>
          <w:szCs w:val="18"/>
          <w:lang w:val="en-US"/>
        </w:rPr>
        <w:t>chan</w:t>
      </w:r>
      <w:proofErr w:type="spellEnd"/>
      <w:r w:rsidRPr="00114A9A">
        <w:rPr>
          <w:rFonts w:ascii="Times New Roman" w:eastAsia="Times New Roman" w:hAnsi="Times New Roman" w:cs="Times New Roman"/>
          <w:sz w:val="18"/>
          <w:szCs w:val="18"/>
          <w:lang w:val="en-US"/>
        </w:rPr>
        <w:t xml:space="preserve"> Gradient, workers)</w:t>
      </w:r>
      <w:r w:rsidRPr="00114A9A">
        <w:rPr>
          <w:rFonts w:ascii="Times New Roman" w:eastAsia="Times New Roman" w:hAnsi="Times New Roman" w:cs="Times New Roman"/>
          <w:sz w:val="18"/>
          <w:szCs w:val="18"/>
          <w:lang w:val="en-US"/>
        </w:rPr>
        <w:br/>
        <w:t xml:space="preserve"> for </w:t>
      </w:r>
      <w:proofErr w:type="gramStart"/>
      <w:r w:rsidRPr="00114A9A">
        <w:rPr>
          <w:rFonts w:ascii="Times New Roman" w:eastAsia="Times New Roman" w:hAnsi="Times New Roman" w:cs="Times New Roman"/>
          <w:sz w:val="18"/>
          <w:szCs w:val="18"/>
          <w:lang w:val="en-US"/>
        </w:rPr>
        <w:t>worker :</w:t>
      </w:r>
      <w:proofErr w:type="gramEnd"/>
      <w:r w:rsidRPr="00114A9A">
        <w:rPr>
          <w:rFonts w:ascii="Times New Roman" w:eastAsia="Times New Roman" w:hAnsi="Times New Roman" w:cs="Times New Roman"/>
          <w:sz w:val="18"/>
          <w:szCs w:val="18"/>
          <w:lang w:val="en-US"/>
        </w:rPr>
        <w:t>= 0; worker &lt; workers; worker++ {</w:t>
      </w:r>
      <w:r w:rsidRPr="00114A9A">
        <w:rPr>
          <w:rFonts w:ascii="Times New Roman" w:eastAsia="Times New Roman" w:hAnsi="Times New Roman" w:cs="Times New Roman"/>
          <w:sz w:val="18"/>
          <w:szCs w:val="18"/>
          <w:lang w:val="en-US"/>
        </w:rPr>
        <w:br/>
        <w:t xml:space="preserve"> </w:t>
      </w:r>
      <w:r w:rsidRPr="00114A9A">
        <w:rPr>
          <w:rFonts w:ascii="Times New Roman" w:eastAsia="Times New Roman" w:hAnsi="Times New Roman" w:cs="Times New Roman"/>
          <w:sz w:val="18"/>
          <w:szCs w:val="18"/>
          <w:lang w:val="en-US"/>
        </w:rPr>
        <w:tab/>
      </w:r>
      <w:proofErr w:type="gramStart"/>
      <w:r w:rsidRPr="00114A9A">
        <w:rPr>
          <w:rFonts w:ascii="Times New Roman" w:eastAsia="Times New Roman" w:hAnsi="Times New Roman" w:cs="Times New Roman"/>
          <w:sz w:val="18"/>
          <w:szCs w:val="18"/>
          <w:lang w:val="en-US"/>
        </w:rPr>
        <w:t>chunk :</w:t>
      </w:r>
      <w:proofErr w:type="gramEnd"/>
      <w:r w:rsidRPr="00114A9A">
        <w:rPr>
          <w:rFonts w:ascii="Times New Roman" w:eastAsia="Times New Roman" w:hAnsi="Times New Roman" w:cs="Times New Roman"/>
          <w:sz w:val="18"/>
          <w:szCs w:val="18"/>
          <w:lang w:val="en-US"/>
        </w:rPr>
        <w:t>= records[</w:t>
      </w:r>
      <w:proofErr w:type="spellStart"/>
      <w:proofErr w:type="gramStart"/>
      <w:r w:rsidRPr="00114A9A">
        <w:rPr>
          <w:rFonts w:ascii="Times New Roman" w:eastAsia="Times New Roman" w:hAnsi="Times New Roman" w:cs="Times New Roman"/>
          <w:sz w:val="18"/>
          <w:szCs w:val="18"/>
          <w:lang w:val="en-US"/>
        </w:rPr>
        <w:t>start:end</w:t>
      </w:r>
      <w:proofErr w:type="spellEnd"/>
      <w:proofErr w:type="gramEnd"/>
      <w:r w:rsidRPr="00114A9A">
        <w:rPr>
          <w:rFonts w:ascii="Times New Roman" w:eastAsia="Times New Roman" w:hAnsi="Times New Roman" w:cs="Times New Roman"/>
          <w:sz w:val="18"/>
          <w:szCs w:val="18"/>
          <w:lang w:val="en-US"/>
        </w:rPr>
        <w:t>]</w:t>
      </w:r>
      <w:r w:rsidRPr="00114A9A">
        <w:rPr>
          <w:rFonts w:ascii="Times New Roman" w:eastAsia="Times New Roman" w:hAnsi="Times New Roman" w:cs="Times New Roman"/>
          <w:sz w:val="18"/>
          <w:szCs w:val="18"/>
          <w:lang w:val="en-US"/>
        </w:rPr>
        <w:br/>
        <w:t xml:space="preserve"> </w:t>
      </w:r>
      <w:r w:rsidRPr="00114A9A">
        <w:rPr>
          <w:rFonts w:ascii="Times New Roman" w:eastAsia="Times New Roman" w:hAnsi="Times New Roman" w:cs="Times New Roman"/>
          <w:sz w:val="18"/>
          <w:szCs w:val="18"/>
          <w:lang w:val="en-US"/>
        </w:rPr>
        <w:tab/>
        <w:t xml:space="preserve">go </w:t>
      </w:r>
      <w:proofErr w:type="spellStart"/>
      <w:proofErr w:type="gramStart"/>
      <w:r w:rsidRPr="00114A9A">
        <w:rPr>
          <w:rFonts w:ascii="Times New Roman" w:eastAsia="Times New Roman" w:hAnsi="Times New Roman" w:cs="Times New Roman"/>
          <w:sz w:val="18"/>
          <w:szCs w:val="18"/>
          <w:lang w:val="en-US"/>
        </w:rPr>
        <w:t>func</w:t>
      </w:r>
      <w:proofErr w:type="spellEnd"/>
      <w:r w:rsidRPr="00114A9A">
        <w:rPr>
          <w:rFonts w:ascii="Times New Roman" w:eastAsia="Times New Roman" w:hAnsi="Times New Roman" w:cs="Times New Roman"/>
          <w:sz w:val="18"/>
          <w:szCs w:val="18"/>
          <w:lang w:val="en-US"/>
        </w:rPr>
        <w:t>(</w:t>
      </w:r>
      <w:proofErr w:type="gramEnd"/>
      <w:r w:rsidRPr="00114A9A">
        <w:rPr>
          <w:rFonts w:ascii="Times New Roman" w:eastAsia="Times New Roman" w:hAnsi="Times New Roman" w:cs="Times New Roman"/>
          <w:sz w:val="18"/>
          <w:szCs w:val="18"/>
          <w:lang w:val="en-US"/>
        </w:rPr>
        <w:t>) {</w:t>
      </w:r>
      <w:r w:rsidRPr="00114A9A">
        <w:rPr>
          <w:rFonts w:ascii="Times New Roman" w:eastAsia="Times New Roman" w:hAnsi="Times New Roman" w:cs="Times New Roman"/>
          <w:sz w:val="18"/>
          <w:szCs w:val="18"/>
          <w:lang w:val="en-US"/>
        </w:rPr>
        <w:br/>
        <w:t xml:space="preserve">     </w:t>
      </w:r>
      <w:r w:rsidRPr="00114A9A">
        <w:rPr>
          <w:rFonts w:ascii="Times New Roman" w:eastAsia="Times New Roman" w:hAnsi="Times New Roman" w:cs="Times New Roman"/>
          <w:sz w:val="18"/>
          <w:szCs w:val="18"/>
          <w:lang w:val="en-US"/>
        </w:rPr>
        <w:tab/>
        <w:t xml:space="preserve">results &lt;- </w:t>
      </w:r>
      <w:proofErr w:type="spellStart"/>
      <w:proofErr w:type="gramStart"/>
      <w:r w:rsidRPr="00114A9A">
        <w:rPr>
          <w:rFonts w:ascii="Times New Roman" w:eastAsia="Times New Roman" w:hAnsi="Times New Roman" w:cs="Times New Roman"/>
          <w:sz w:val="18"/>
          <w:szCs w:val="18"/>
          <w:lang w:val="en-US"/>
        </w:rPr>
        <w:t>ComputeGradient</w:t>
      </w:r>
      <w:proofErr w:type="spellEnd"/>
      <w:r w:rsidRPr="00114A9A">
        <w:rPr>
          <w:rFonts w:ascii="Times New Roman" w:eastAsia="Times New Roman" w:hAnsi="Times New Roman" w:cs="Times New Roman"/>
          <w:sz w:val="18"/>
          <w:szCs w:val="18"/>
          <w:lang w:val="en-US"/>
        </w:rPr>
        <w:t>(</w:t>
      </w:r>
      <w:proofErr w:type="gramEnd"/>
      <w:r w:rsidRPr="00114A9A">
        <w:rPr>
          <w:rFonts w:ascii="Times New Roman" w:eastAsia="Times New Roman" w:hAnsi="Times New Roman" w:cs="Times New Roman"/>
          <w:sz w:val="18"/>
          <w:szCs w:val="18"/>
          <w:lang w:val="en-US"/>
        </w:rPr>
        <w:t>chunk, weights)</w:t>
      </w:r>
      <w:r w:rsidRPr="00114A9A">
        <w:rPr>
          <w:rFonts w:ascii="Times New Roman" w:eastAsia="Times New Roman" w:hAnsi="Times New Roman" w:cs="Times New Roman"/>
          <w:sz w:val="18"/>
          <w:szCs w:val="18"/>
          <w:lang w:val="en-US"/>
        </w:rPr>
        <w:br/>
        <w:t xml:space="preserve"> </w:t>
      </w:r>
      <w:proofErr w:type="gramStart"/>
      <w:r w:rsidRPr="00114A9A">
        <w:rPr>
          <w:rFonts w:ascii="Times New Roman" w:eastAsia="Times New Roman" w:hAnsi="Times New Roman" w:cs="Times New Roman"/>
          <w:sz w:val="18"/>
          <w:szCs w:val="18"/>
          <w:lang w:val="en-US"/>
        </w:rPr>
        <w:tab/>
        <w:t>}(</w:t>
      </w:r>
      <w:proofErr w:type="gramEnd"/>
      <w:r w:rsidRPr="00114A9A">
        <w:rPr>
          <w:rFonts w:ascii="Times New Roman" w:eastAsia="Times New Roman" w:hAnsi="Times New Roman" w:cs="Times New Roman"/>
          <w:sz w:val="18"/>
          <w:szCs w:val="18"/>
          <w:lang w:val="en-US"/>
        </w:rPr>
        <w:t>)</w:t>
      </w:r>
      <w:r w:rsidRPr="00114A9A">
        <w:rPr>
          <w:rFonts w:ascii="Times New Roman" w:eastAsia="Times New Roman" w:hAnsi="Times New Roman" w:cs="Times New Roman"/>
          <w:sz w:val="18"/>
          <w:szCs w:val="18"/>
          <w:lang w:val="en-US"/>
        </w:rPr>
        <w:br/>
        <w:t xml:space="preserve"> }</w:t>
      </w:r>
      <w:r w:rsidRPr="00114A9A">
        <w:rPr>
          <w:rFonts w:ascii="Times New Roman" w:eastAsia="Times New Roman" w:hAnsi="Times New Roman" w:cs="Times New Roman"/>
          <w:sz w:val="18"/>
          <w:szCs w:val="18"/>
          <w:lang w:val="en-US"/>
        </w:rPr>
        <w:br/>
        <w:t xml:space="preserve"> for </w:t>
      </w:r>
      <w:proofErr w:type="gramStart"/>
      <w:r w:rsidRPr="00114A9A">
        <w:rPr>
          <w:rFonts w:ascii="Times New Roman" w:eastAsia="Times New Roman" w:hAnsi="Times New Roman" w:cs="Times New Roman"/>
          <w:sz w:val="18"/>
          <w:szCs w:val="18"/>
          <w:lang w:val="en-US"/>
        </w:rPr>
        <w:t>worker :</w:t>
      </w:r>
      <w:proofErr w:type="gramEnd"/>
      <w:r w:rsidRPr="00114A9A">
        <w:rPr>
          <w:rFonts w:ascii="Times New Roman" w:eastAsia="Times New Roman" w:hAnsi="Times New Roman" w:cs="Times New Roman"/>
          <w:sz w:val="18"/>
          <w:szCs w:val="18"/>
          <w:lang w:val="en-US"/>
        </w:rPr>
        <w:t>= 0; worker &lt; workers; worker++ {</w:t>
      </w:r>
      <w:r w:rsidRPr="00114A9A">
        <w:rPr>
          <w:rFonts w:ascii="Times New Roman" w:eastAsia="Times New Roman" w:hAnsi="Times New Roman" w:cs="Times New Roman"/>
          <w:sz w:val="18"/>
          <w:szCs w:val="18"/>
          <w:lang w:val="en-US"/>
        </w:rPr>
        <w:br/>
        <w:t xml:space="preserve"> </w:t>
      </w:r>
      <w:r w:rsidRPr="00114A9A">
        <w:rPr>
          <w:rFonts w:ascii="Times New Roman" w:eastAsia="Times New Roman" w:hAnsi="Times New Roman" w:cs="Times New Roman"/>
          <w:sz w:val="18"/>
          <w:szCs w:val="18"/>
          <w:lang w:val="en-US"/>
        </w:rPr>
        <w:tab/>
        <w:t xml:space="preserve">partials = </w:t>
      </w:r>
      <w:proofErr w:type="gramStart"/>
      <w:r w:rsidRPr="00114A9A">
        <w:rPr>
          <w:rFonts w:ascii="Times New Roman" w:eastAsia="Times New Roman" w:hAnsi="Times New Roman" w:cs="Times New Roman"/>
          <w:sz w:val="18"/>
          <w:szCs w:val="18"/>
          <w:lang w:val="en-US"/>
        </w:rPr>
        <w:t>append(</w:t>
      </w:r>
      <w:proofErr w:type="gramEnd"/>
      <w:r w:rsidRPr="00114A9A">
        <w:rPr>
          <w:rFonts w:ascii="Times New Roman" w:eastAsia="Times New Roman" w:hAnsi="Times New Roman" w:cs="Times New Roman"/>
          <w:sz w:val="18"/>
          <w:szCs w:val="18"/>
          <w:lang w:val="en-US"/>
        </w:rPr>
        <w:t>partials, &lt;-results)</w:t>
      </w:r>
      <w:r w:rsidRPr="00114A9A">
        <w:rPr>
          <w:rFonts w:ascii="Times New Roman" w:eastAsia="Times New Roman" w:hAnsi="Times New Roman" w:cs="Times New Roman"/>
          <w:sz w:val="18"/>
          <w:szCs w:val="18"/>
          <w:lang w:val="en-US"/>
        </w:rPr>
        <w:br/>
        <w:t xml:space="preserve"> }</w:t>
      </w:r>
      <w:r w:rsidRPr="00114A9A">
        <w:rPr>
          <w:rFonts w:ascii="Times New Roman" w:eastAsia="Times New Roman" w:hAnsi="Times New Roman" w:cs="Times New Roman"/>
          <w:sz w:val="18"/>
          <w:szCs w:val="18"/>
          <w:lang w:val="en-US"/>
        </w:rPr>
        <w:br/>
        <w:t xml:space="preserve"> average, </w:t>
      </w:r>
      <w:proofErr w:type="gramStart"/>
      <w:r w:rsidRPr="00114A9A">
        <w:rPr>
          <w:rFonts w:ascii="Times New Roman" w:eastAsia="Times New Roman" w:hAnsi="Times New Roman" w:cs="Times New Roman"/>
          <w:sz w:val="18"/>
          <w:szCs w:val="18"/>
          <w:lang w:val="en-US"/>
        </w:rPr>
        <w:t>_ :</w:t>
      </w:r>
      <w:proofErr w:type="gramEnd"/>
      <w:r w:rsidRPr="00114A9A">
        <w:rPr>
          <w:rFonts w:ascii="Times New Roman" w:eastAsia="Times New Roman" w:hAnsi="Times New Roman" w:cs="Times New Roman"/>
          <w:sz w:val="18"/>
          <w:szCs w:val="18"/>
          <w:lang w:val="en-US"/>
        </w:rPr>
        <w:t xml:space="preserve">= </w:t>
      </w:r>
      <w:proofErr w:type="spellStart"/>
      <w:proofErr w:type="gramStart"/>
      <w:r w:rsidRPr="00114A9A">
        <w:rPr>
          <w:rFonts w:ascii="Times New Roman" w:eastAsia="Times New Roman" w:hAnsi="Times New Roman" w:cs="Times New Roman"/>
          <w:sz w:val="18"/>
          <w:szCs w:val="18"/>
          <w:lang w:val="en-US"/>
        </w:rPr>
        <w:t>AggregateGradients</w:t>
      </w:r>
      <w:proofErr w:type="spellEnd"/>
      <w:r w:rsidRPr="00114A9A">
        <w:rPr>
          <w:rFonts w:ascii="Times New Roman" w:eastAsia="Times New Roman" w:hAnsi="Times New Roman" w:cs="Times New Roman"/>
          <w:sz w:val="18"/>
          <w:szCs w:val="18"/>
          <w:lang w:val="en-US"/>
        </w:rPr>
        <w:t>(</w:t>
      </w:r>
      <w:proofErr w:type="gramEnd"/>
      <w:r w:rsidRPr="00114A9A">
        <w:rPr>
          <w:rFonts w:ascii="Times New Roman" w:eastAsia="Times New Roman" w:hAnsi="Times New Roman" w:cs="Times New Roman"/>
          <w:sz w:val="18"/>
          <w:szCs w:val="18"/>
          <w:lang w:val="en-US"/>
        </w:rPr>
        <w:t xml:space="preserve">partials, </w:t>
      </w:r>
      <w:proofErr w:type="spellStart"/>
      <w:r w:rsidRPr="00114A9A">
        <w:rPr>
          <w:rFonts w:ascii="Times New Roman" w:eastAsia="Times New Roman" w:hAnsi="Times New Roman" w:cs="Times New Roman"/>
          <w:sz w:val="18"/>
          <w:szCs w:val="18"/>
          <w:lang w:val="en-US"/>
        </w:rPr>
        <w:t>len</w:t>
      </w:r>
      <w:proofErr w:type="spellEnd"/>
      <w:r w:rsidRPr="00114A9A">
        <w:rPr>
          <w:rFonts w:ascii="Times New Roman" w:eastAsia="Times New Roman" w:hAnsi="Times New Roman" w:cs="Times New Roman"/>
          <w:sz w:val="18"/>
          <w:szCs w:val="18"/>
          <w:lang w:val="en-US"/>
        </w:rPr>
        <w:t>(weights))</w:t>
      </w:r>
    </w:p>
    <w:p w14:paraId="712959E8" w14:textId="77777777" w:rsidR="0078469D" w:rsidRPr="00114A9A" w:rsidRDefault="00353361" w:rsidP="00114A9A">
      <w:pPr>
        <w:spacing w:line="360" w:lineRule="auto"/>
        <w:rPr>
          <w:rFonts w:ascii="Times New Roman" w:eastAsia="Times New Roman" w:hAnsi="Times New Roman" w:cs="Times New Roman"/>
          <w:b/>
          <w:bCs/>
          <w:sz w:val="24"/>
          <w:szCs w:val="24"/>
          <w:lang w:val="en-US"/>
        </w:rPr>
      </w:pPr>
      <w:r w:rsidRPr="00114A9A">
        <w:rPr>
          <w:rFonts w:ascii="Times New Roman" w:eastAsia="Times New Roman" w:hAnsi="Times New Roman" w:cs="Times New Roman"/>
          <w:b/>
          <w:bCs/>
          <w:sz w:val="24"/>
          <w:szCs w:val="24"/>
          <w:lang w:val="en-US"/>
        </w:rPr>
        <w:t xml:space="preserve">Snippet 2. </w:t>
      </w:r>
      <w:proofErr w:type="spellStart"/>
      <w:r w:rsidRPr="00114A9A">
        <w:rPr>
          <w:rFonts w:ascii="Times New Roman" w:eastAsia="Times New Roman" w:hAnsi="Times New Roman" w:cs="Times New Roman"/>
          <w:b/>
          <w:bCs/>
          <w:sz w:val="24"/>
          <w:szCs w:val="24"/>
          <w:lang w:val="en-US"/>
        </w:rPr>
        <w:t>Entrenamiento</w:t>
      </w:r>
      <w:proofErr w:type="spellEnd"/>
      <w:r w:rsidRPr="00114A9A">
        <w:rPr>
          <w:rFonts w:ascii="Times New Roman" w:eastAsia="Times New Roman" w:hAnsi="Times New Roman" w:cs="Times New Roman"/>
          <w:b/>
          <w:bCs/>
          <w:sz w:val="24"/>
          <w:szCs w:val="24"/>
          <w:lang w:val="en-US"/>
        </w:rPr>
        <w:t xml:space="preserve"> </w:t>
      </w:r>
      <w:proofErr w:type="spellStart"/>
      <w:r w:rsidRPr="00114A9A">
        <w:rPr>
          <w:rFonts w:ascii="Times New Roman" w:eastAsia="Times New Roman" w:hAnsi="Times New Roman" w:cs="Times New Roman"/>
          <w:b/>
          <w:bCs/>
          <w:sz w:val="24"/>
          <w:szCs w:val="24"/>
          <w:lang w:val="en-US"/>
        </w:rPr>
        <w:t>distribuido</w:t>
      </w:r>
      <w:proofErr w:type="spellEnd"/>
      <w:r w:rsidRPr="00114A9A">
        <w:rPr>
          <w:rFonts w:ascii="Times New Roman" w:eastAsia="Times New Roman" w:hAnsi="Times New Roman" w:cs="Times New Roman"/>
          <w:b/>
          <w:bCs/>
          <w:sz w:val="24"/>
          <w:szCs w:val="24"/>
          <w:lang w:val="en-US"/>
        </w:rPr>
        <w:t xml:space="preserve"> </w:t>
      </w:r>
      <w:proofErr w:type="spellStart"/>
      <w:r w:rsidRPr="00114A9A">
        <w:rPr>
          <w:rFonts w:ascii="Times New Roman" w:eastAsia="Times New Roman" w:hAnsi="Times New Roman" w:cs="Times New Roman"/>
          <w:b/>
          <w:bCs/>
          <w:sz w:val="24"/>
          <w:szCs w:val="24"/>
          <w:lang w:val="en-US"/>
        </w:rPr>
        <w:t>por</w:t>
      </w:r>
      <w:proofErr w:type="spellEnd"/>
      <w:r w:rsidRPr="00114A9A">
        <w:rPr>
          <w:rFonts w:ascii="Times New Roman" w:eastAsia="Times New Roman" w:hAnsi="Times New Roman" w:cs="Times New Roman"/>
          <w:b/>
          <w:bCs/>
          <w:sz w:val="24"/>
          <w:szCs w:val="24"/>
          <w:lang w:val="en-US"/>
        </w:rPr>
        <w:t xml:space="preserve"> shards</w:t>
      </w:r>
    </w:p>
    <w:p w14:paraId="5A6B14D6" w14:textId="77777777" w:rsidR="0078469D" w:rsidRPr="00114A9A" w:rsidRDefault="00353361" w:rsidP="00114A9A">
      <w:pPr>
        <w:spacing w:before="40" w:after="40" w:line="360" w:lineRule="auto"/>
        <w:ind w:left="280"/>
        <w:rPr>
          <w:rFonts w:ascii="Times New Roman" w:eastAsia="Times New Roman" w:hAnsi="Times New Roman" w:cs="Times New Roman"/>
          <w:sz w:val="18"/>
          <w:szCs w:val="18"/>
          <w:lang w:val="en-US"/>
        </w:rPr>
      </w:pPr>
      <w:r w:rsidRPr="00114A9A">
        <w:rPr>
          <w:rFonts w:ascii="Times New Roman" w:eastAsia="Times New Roman" w:hAnsi="Times New Roman" w:cs="Times New Roman"/>
          <w:sz w:val="18"/>
          <w:szCs w:val="18"/>
          <w:lang w:val="en-US"/>
        </w:rPr>
        <w:t xml:space="preserve">for index, </w:t>
      </w:r>
      <w:proofErr w:type="gramStart"/>
      <w:r w:rsidRPr="00114A9A">
        <w:rPr>
          <w:rFonts w:ascii="Times New Roman" w:eastAsia="Times New Roman" w:hAnsi="Times New Roman" w:cs="Times New Roman"/>
          <w:sz w:val="18"/>
          <w:szCs w:val="18"/>
          <w:lang w:val="en-US"/>
        </w:rPr>
        <w:t>shard :</w:t>
      </w:r>
      <w:proofErr w:type="gramEnd"/>
      <w:r w:rsidRPr="00114A9A">
        <w:rPr>
          <w:rFonts w:ascii="Times New Roman" w:eastAsia="Times New Roman" w:hAnsi="Times New Roman" w:cs="Times New Roman"/>
          <w:sz w:val="18"/>
          <w:szCs w:val="18"/>
          <w:lang w:val="en-US"/>
        </w:rPr>
        <w:t>= range shards {</w:t>
      </w:r>
      <w:r w:rsidRPr="00114A9A">
        <w:rPr>
          <w:rFonts w:ascii="Times New Roman" w:eastAsia="Times New Roman" w:hAnsi="Times New Roman" w:cs="Times New Roman"/>
          <w:sz w:val="18"/>
          <w:szCs w:val="18"/>
          <w:lang w:val="en-US"/>
        </w:rPr>
        <w:br/>
        <w:t xml:space="preserve"> </w:t>
      </w:r>
      <w:r w:rsidRPr="00114A9A">
        <w:rPr>
          <w:rFonts w:ascii="Times New Roman" w:eastAsia="Times New Roman" w:hAnsi="Times New Roman" w:cs="Times New Roman"/>
          <w:sz w:val="18"/>
          <w:szCs w:val="18"/>
          <w:lang w:val="en-US"/>
        </w:rPr>
        <w:tab/>
      </w:r>
      <w:proofErr w:type="spellStart"/>
      <w:proofErr w:type="gramStart"/>
      <w:r w:rsidRPr="00114A9A">
        <w:rPr>
          <w:rFonts w:ascii="Times New Roman" w:eastAsia="Times New Roman" w:hAnsi="Times New Roman" w:cs="Times New Roman"/>
          <w:sz w:val="18"/>
          <w:szCs w:val="18"/>
          <w:lang w:val="en-US"/>
        </w:rPr>
        <w:t>wg.Add</w:t>
      </w:r>
      <w:proofErr w:type="spellEnd"/>
      <w:proofErr w:type="gramEnd"/>
      <w:r w:rsidRPr="00114A9A">
        <w:rPr>
          <w:rFonts w:ascii="Times New Roman" w:eastAsia="Times New Roman" w:hAnsi="Times New Roman" w:cs="Times New Roman"/>
          <w:sz w:val="18"/>
          <w:szCs w:val="18"/>
          <w:lang w:val="en-US"/>
        </w:rPr>
        <w:t>(1)</w:t>
      </w:r>
      <w:r w:rsidRPr="00114A9A">
        <w:rPr>
          <w:rFonts w:ascii="Times New Roman" w:eastAsia="Times New Roman" w:hAnsi="Times New Roman" w:cs="Times New Roman"/>
          <w:sz w:val="18"/>
          <w:szCs w:val="18"/>
          <w:lang w:val="en-US"/>
        </w:rPr>
        <w:br/>
        <w:t xml:space="preserve"> </w:t>
      </w:r>
      <w:r w:rsidRPr="00114A9A">
        <w:rPr>
          <w:rFonts w:ascii="Times New Roman" w:eastAsia="Times New Roman" w:hAnsi="Times New Roman" w:cs="Times New Roman"/>
          <w:sz w:val="18"/>
          <w:szCs w:val="18"/>
          <w:lang w:val="en-US"/>
        </w:rPr>
        <w:tab/>
        <w:t xml:space="preserve">go </w:t>
      </w:r>
      <w:proofErr w:type="spellStart"/>
      <w:proofErr w:type="gramStart"/>
      <w:r w:rsidRPr="00114A9A">
        <w:rPr>
          <w:rFonts w:ascii="Times New Roman" w:eastAsia="Times New Roman" w:hAnsi="Times New Roman" w:cs="Times New Roman"/>
          <w:sz w:val="18"/>
          <w:szCs w:val="18"/>
          <w:lang w:val="en-US"/>
        </w:rPr>
        <w:t>func</w:t>
      </w:r>
      <w:proofErr w:type="spellEnd"/>
      <w:r w:rsidRPr="00114A9A">
        <w:rPr>
          <w:rFonts w:ascii="Times New Roman" w:eastAsia="Times New Roman" w:hAnsi="Times New Roman" w:cs="Times New Roman"/>
          <w:sz w:val="18"/>
          <w:szCs w:val="18"/>
          <w:lang w:val="en-US"/>
        </w:rPr>
        <w:t>(</w:t>
      </w:r>
      <w:proofErr w:type="gramEnd"/>
      <w:r w:rsidRPr="00114A9A">
        <w:rPr>
          <w:rFonts w:ascii="Times New Roman" w:eastAsia="Times New Roman" w:hAnsi="Times New Roman" w:cs="Times New Roman"/>
          <w:sz w:val="18"/>
          <w:szCs w:val="18"/>
          <w:lang w:val="en-US"/>
        </w:rPr>
        <w:t xml:space="preserve">index int, shard </w:t>
      </w:r>
      <w:proofErr w:type="spellStart"/>
      <w:r w:rsidRPr="00114A9A">
        <w:rPr>
          <w:rFonts w:ascii="Times New Roman" w:eastAsia="Times New Roman" w:hAnsi="Times New Roman" w:cs="Times New Roman"/>
          <w:sz w:val="18"/>
          <w:szCs w:val="18"/>
          <w:lang w:val="en-US"/>
        </w:rPr>
        <w:t>indexRange</w:t>
      </w:r>
      <w:proofErr w:type="spellEnd"/>
      <w:r w:rsidRPr="00114A9A">
        <w:rPr>
          <w:rFonts w:ascii="Times New Roman" w:eastAsia="Times New Roman" w:hAnsi="Times New Roman" w:cs="Times New Roman"/>
          <w:sz w:val="18"/>
          <w:szCs w:val="18"/>
          <w:lang w:val="en-US"/>
        </w:rPr>
        <w:t>) {</w:t>
      </w:r>
      <w:r w:rsidRPr="00114A9A">
        <w:rPr>
          <w:rFonts w:ascii="Times New Roman" w:eastAsia="Times New Roman" w:hAnsi="Times New Roman" w:cs="Times New Roman"/>
          <w:sz w:val="18"/>
          <w:szCs w:val="18"/>
          <w:lang w:val="en-US"/>
        </w:rPr>
        <w:br/>
        <w:t xml:space="preserve">     </w:t>
      </w:r>
      <w:r w:rsidRPr="00114A9A">
        <w:rPr>
          <w:rFonts w:ascii="Times New Roman" w:eastAsia="Times New Roman" w:hAnsi="Times New Roman" w:cs="Times New Roman"/>
          <w:sz w:val="18"/>
          <w:szCs w:val="18"/>
          <w:lang w:val="en-US"/>
        </w:rPr>
        <w:tab/>
        <w:t xml:space="preserve">defer </w:t>
      </w:r>
      <w:proofErr w:type="spellStart"/>
      <w:proofErr w:type="gramStart"/>
      <w:r w:rsidRPr="00114A9A">
        <w:rPr>
          <w:rFonts w:ascii="Times New Roman" w:eastAsia="Times New Roman" w:hAnsi="Times New Roman" w:cs="Times New Roman"/>
          <w:sz w:val="18"/>
          <w:szCs w:val="18"/>
          <w:lang w:val="en-US"/>
        </w:rPr>
        <w:t>wg.Done</w:t>
      </w:r>
      <w:proofErr w:type="spellEnd"/>
      <w:proofErr w:type="gramEnd"/>
      <w:r w:rsidRPr="00114A9A">
        <w:rPr>
          <w:rFonts w:ascii="Times New Roman" w:eastAsia="Times New Roman" w:hAnsi="Times New Roman" w:cs="Times New Roman"/>
          <w:sz w:val="18"/>
          <w:szCs w:val="18"/>
          <w:lang w:val="en-US"/>
        </w:rPr>
        <w:t>()</w:t>
      </w:r>
      <w:r w:rsidRPr="00114A9A">
        <w:rPr>
          <w:rFonts w:ascii="Times New Roman" w:eastAsia="Times New Roman" w:hAnsi="Times New Roman" w:cs="Times New Roman"/>
          <w:sz w:val="18"/>
          <w:szCs w:val="18"/>
          <w:lang w:val="en-US"/>
        </w:rPr>
        <w:br/>
        <w:t xml:space="preserve">     </w:t>
      </w:r>
      <w:r w:rsidRPr="00114A9A">
        <w:rPr>
          <w:rFonts w:ascii="Times New Roman" w:eastAsia="Times New Roman" w:hAnsi="Times New Roman" w:cs="Times New Roman"/>
          <w:sz w:val="18"/>
          <w:szCs w:val="18"/>
          <w:lang w:val="en-US"/>
        </w:rPr>
        <w:tab/>
        <w:t xml:space="preserve">gradient, </w:t>
      </w:r>
      <w:proofErr w:type="gramStart"/>
      <w:r w:rsidRPr="00114A9A">
        <w:rPr>
          <w:rFonts w:ascii="Times New Roman" w:eastAsia="Times New Roman" w:hAnsi="Times New Roman" w:cs="Times New Roman"/>
          <w:sz w:val="18"/>
          <w:szCs w:val="18"/>
          <w:lang w:val="en-US"/>
        </w:rPr>
        <w:t>err :</w:t>
      </w:r>
      <w:proofErr w:type="gramEnd"/>
      <w:r w:rsidRPr="00114A9A">
        <w:rPr>
          <w:rFonts w:ascii="Times New Roman" w:eastAsia="Times New Roman" w:hAnsi="Times New Roman" w:cs="Times New Roman"/>
          <w:sz w:val="18"/>
          <w:szCs w:val="18"/>
          <w:lang w:val="en-US"/>
        </w:rPr>
        <w:t xml:space="preserve">= </w:t>
      </w:r>
      <w:proofErr w:type="spellStart"/>
      <w:proofErr w:type="gramStart"/>
      <w:r w:rsidRPr="00114A9A">
        <w:rPr>
          <w:rFonts w:ascii="Times New Roman" w:eastAsia="Times New Roman" w:hAnsi="Times New Roman" w:cs="Times New Roman"/>
          <w:sz w:val="18"/>
          <w:szCs w:val="18"/>
          <w:lang w:val="en-US"/>
        </w:rPr>
        <w:t>c.computeShard</w:t>
      </w:r>
      <w:proofErr w:type="spellEnd"/>
      <w:proofErr w:type="gramEnd"/>
      <w:r w:rsidRPr="00114A9A">
        <w:rPr>
          <w:rFonts w:ascii="Times New Roman" w:eastAsia="Times New Roman" w:hAnsi="Times New Roman" w:cs="Times New Roman"/>
          <w:sz w:val="18"/>
          <w:szCs w:val="18"/>
          <w:lang w:val="en-US"/>
        </w:rPr>
        <w:t>(</w:t>
      </w:r>
      <w:proofErr w:type="spellStart"/>
      <w:r w:rsidRPr="00114A9A">
        <w:rPr>
          <w:rFonts w:ascii="Times New Roman" w:eastAsia="Times New Roman" w:hAnsi="Times New Roman" w:cs="Times New Roman"/>
          <w:sz w:val="18"/>
          <w:szCs w:val="18"/>
          <w:lang w:val="en-US"/>
        </w:rPr>
        <w:t>ctx</w:t>
      </w:r>
      <w:proofErr w:type="spellEnd"/>
      <w:r w:rsidRPr="00114A9A">
        <w:rPr>
          <w:rFonts w:ascii="Times New Roman" w:eastAsia="Times New Roman" w:hAnsi="Times New Roman" w:cs="Times New Roman"/>
          <w:sz w:val="18"/>
          <w:szCs w:val="18"/>
          <w:lang w:val="en-US"/>
        </w:rPr>
        <w:t>, active, index, shard, weights)</w:t>
      </w:r>
      <w:r w:rsidRPr="00114A9A">
        <w:rPr>
          <w:rFonts w:ascii="Times New Roman" w:eastAsia="Times New Roman" w:hAnsi="Times New Roman" w:cs="Times New Roman"/>
          <w:sz w:val="18"/>
          <w:szCs w:val="18"/>
          <w:lang w:val="en-US"/>
        </w:rPr>
        <w:br/>
        <w:t xml:space="preserve">     </w:t>
      </w:r>
      <w:r w:rsidRPr="00114A9A">
        <w:rPr>
          <w:rFonts w:ascii="Times New Roman" w:eastAsia="Times New Roman" w:hAnsi="Times New Roman" w:cs="Times New Roman"/>
          <w:sz w:val="18"/>
          <w:szCs w:val="18"/>
          <w:lang w:val="en-US"/>
        </w:rPr>
        <w:tab/>
        <w:t xml:space="preserve">if err == nil </w:t>
      </w:r>
      <w:proofErr w:type="gramStart"/>
      <w:r w:rsidRPr="00114A9A">
        <w:rPr>
          <w:rFonts w:ascii="Times New Roman" w:eastAsia="Times New Roman" w:hAnsi="Times New Roman" w:cs="Times New Roman"/>
          <w:sz w:val="18"/>
          <w:szCs w:val="18"/>
          <w:lang w:val="en-US"/>
        </w:rPr>
        <w:t>{ gradients</w:t>
      </w:r>
      <w:proofErr w:type="gramEnd"/>
      <w:r w:rsidRPr="00114A9A">
        <w:rPr>
          <w:rFonts w:ascii="Times New Roman" w:eastAsia="Times New Roman" w:hAnsi="Times New Roman" w:cs="Times New Roman"/>
          <w:sz w:val="18"/>
          <w:szCs w:val="18"/>
          <w:lang w:val="en-US"/>
        </w:rPr>
        <w:t xml:space="preserve">[index] = </w:t>
      </w:r>
      <w:proofErr w:type="gramStart"/>
      <w:r w:rsidRPr="00114A9A">
        <w:rPr>
          <w:rFonts w:ascii="Times New Roman" w:eastAsia="Times New Roman" w:hAnsi="Times New Roman" w:cs="Times New Roman"/>
          <w:sz w:val="18"/>
          <w:szCs w:val="18"/>
          <w:lang w:val="en-US"/>
        </w:rPr>
        <w:t>gradient }</w:t>
      </w:r>
      <w:proofErr w:type="gramEnd"/>
      <w:r w:rsidRPr="00114A9A">
        <w:rPr>
          <w:rFonts w:ascii="Times New Roman" w:eastAsia="Times New Roman" w:hAnsi="Times New Roman" w:cs="Times New Roman"/>
          <w:sz w:val="18"/>
          <w:szCs w:val="18"/>
          <w:lang w:val="en-US"/>
        </w:rPr>
        <w:br/>
        <w:t xml:space="preserve">     </w:t>
      </w:r>
      <w:r w:rsidRPr="00114A9A">
        <w:rPr>
          <w:rFonts w:ascii="Times New Roman" w:eastAsia="Times New Roman" w:hAnsi="Times New Roman" w:cs="Times New Roman"/>
          <w:sz w:val="18"/>
          <w:szCs w:val="18"/>
          <w:lang w:val="en-US"/>
        </w:rPr>
        <w:tab/>
        <w:t>errs &lt;- err</w:t>
      </w:r>
      <w:r w:rsidRPr="00114A9A">
        <w:rPr>
          <w:rFonts w:ascii="Times New Roman" w:eastAsia="Times New Roman" w:hAnsi="Times New Roman" w:cs="Times New Roman"/>
          <w:sz w:val="18"/>
          <w:szCs w:val="18"/>
          <w:lang w:val="en-US"/>
        </w:rPr>
        <w:br/>
        <w:t xml:space="preserve"> </w:t>
      </w:r>
      <w:proofErr w:type="gramStart"/>
      <w:r w:rsidRPr="00114A9A">
        <w:rPr>
          <w:rFonts w:ascii="Times New Roman" w:eastAsia="Times New Roman" w:hAnsi="Times New Roman" w:cs="Times New Roman"/>
          <w:sz w:val="18"/>
          <w:szCs w:val="18"/>
          <w:lang w:val="en-US"/>
        </w:rPr>
        <w:tab/>
        <w:t>}(</w:t>
      </w:r>
      <w:proofErr w:type="gramEnd"/>
      <w:r w:rsidRPr="00114A9A">
        <w:rPr>
          <w:rFonts w:ascii="Times New Roman" w:eastAsia="Times New Roman" w:hAnsi="Times New Roman" w:cs="Times New Roman"/>
          <w:sz w:val="18"/>
          <w:szCs w:val="18"/>
          <w:lang w:val="en-US"/>
        </w:rPr>
        <w:t>index, shard)</w:t>
      </w:r>
      <w:r w:rsidRPr="00114A9A">
        <w:rPr>
          <w:rFonts w:ascii="Times New Roman" w:eastAsia="Times New Roman" w:hAnsi="Times New Roman" w:cs="Times New Roman"/>
          <w:sz w:val="18"/>
          <w:szCs w:val="18"/>
          <w:lang w:val="en-US"/>
        </w:rPr>
        <w:br/>
        <w:t xml:space="preserve"> }</w:t>
      </w:r>
      <w:r w:rsidRPr="00114A9A">
        <w:rPr>
          <w:rFonts w:ascii="Times New Roman" w:eastAsia="Times New Roman" w:hAnsi="Times New Roman" w:cs="Times New Roman"/>
          <w:sz w:val="18"/>
          <w:szCs w:val="18"/>
          <w:lang w:val="en-US"/>
        </w:rPr>
        <w:br/>
        <w:t xml:space="preserve"> </w:t>
      </w:r>
      <w:proofErr w:type="spellStart"/>
      <w:proofErr w:type="gramStart"/>
      <w:r w:rsidRPr="00114A9A">
        <w:rPr>
          <w:rFonts w:ascii="Times New Roman" w:eastAsia="Times New Roman" w:hAnsi="Times New Roman" w:cs="Times New Roman"/>
          <w:sz w:val="18"/>
          <w:szCs w:val="18"/>
          <w:lang w:val="en-US"/>
        </w:rPr>
        <w:t>wg.Wait</w:t>
      </w:r>
      <w:proofErr w:type="spellEnd"/>
      <w:proofErr w:type="gramEnd"/>
      <w:r w:rsidRPr="00114A9A">
        <w:rPr>
          <w:rFonts w:ascii="Times New Roman" w:eastAsia="Times New Roman" w:hAnsi="Times New Roman" w:cs="Times New Roman"/>
          <w:sz w:val="18"/>
          <w:szCs w:val="18"/>
          <w:lang w:val="en-US"/>
        </w:rPr>
        <w:t>()</w:t>
      </w:r>
      <w:r w:rsidRPr="00114A9A">
        <w:rPr>
          <w:rFonts w:ascii="Times New Roman" w:eastAsia="Times New Roman" w:hAnsi="Times New Roman" w:cs="Times New Roman"/>
          <w:sz w:val="18"/>
          <w:szCs w:val="18"/>
          <w:lang w:val="en-US"/>
        </w:rPr>
        <w:br/>
        <w:t xml:space="preserve"> aggregate, </w:t>
      </w:r>
      <w:proofErr w:type="gramStart"/>
      <w:r w:rsidRPr="00114A9A">
        <w:rPr>
          <w:rFonts w:ascii="Times New Roman" w:eastAsia="Times New Roman" w:hAnsi="Times New Roman" w:cs="Times New Roman"/>
          <w:sz w:val="18"/>
          <w:szCs w:val="18"/>
          <w:lang w:val="en-US"/>
        </w:rPr>
        <w:t>_ :</w:t>
      </w:r>
      <w:proofErr w:type="gramEnd"/>
      <w:r w:rsidRPr="00114A9A">
        <w:rPr>
          <w:rFonts w:ascii="Times New Roman" w:eastAsia="Times New Roman" w:hAnsi="Times New Roman" w:cs="Times New Roman"/>
          <w:sz w:val="18"/>
          <w:szCs w:val="18"/>
          <w:lang w:val="en-US"/>
        </w:rPr>
        <w:t xml:space="preserve">= </w:t>
      </w:r>
      <w:proofErr w:type="spellStart"/>
      <w:proofErr w:type="gramStart"/>
      <w:r w:rsidRPr="00114A9A">
        <w:rPr>
          <w:rFonts w:ascii="Times New Roman" w:eastAsia="Times New Roman" w:hAnsi="Times New Roman" w:cs="Times New Roman"/>
          <w:sz w:val="18"/>
          <w:szCs w:val="18"/>
          <w:lang w:val="en-US"/>
        </w:rPr>
        <w:t>ml.AggregateGradients</w:t>
      </w:r>
      <w:proofErr w:type="spellEnd"/>
      <w:proofErr w:type="gramEnd"/>
      <w:r w:rsidRPr="00114A9A">
        <w:rPr>
          <w:rFonts w:ascii="Times New Roman" w:eastAsia="Times New Roman" w:hAnsi="Times New Roman" w:cs="Times New Roman"/>
          <w:sz w:val="18"/>
          <w:szCs w:val="18"/>
          <w:lang w:val="en-US"/>
        </w:rPr>
        <w:t xml:space="preserve">(gradients, </w:t>
      </w:r>
      <w:proofErr w:type="spellStart"/>
      <w:r w:rsidRPr="00114A9A">
        <w:rPr>
          <w:rFonts w:ascii="Times New Roman" w:eastAsia="Times New Roman" w:hAnsi="Times New Roman" w:cs="Times New Roman"/>
          <w:sz w:val="18"/>
          <w:szCs w:val="18"/>
          <w:lang w:val="en-US"/>
        </w:rPr>
        <w:t>len</w:t>
      </w:r>
      <w:proofErr w:type="spellEnd"/>
      <w:r w:rsidRPr="00114A9A">
        <w:rPr>
          <w:rFonts w:ascii="Times New Roman" w:eastAsia="Times New Roman" w:hAnsi="Times New Roman" w:cs="Times New Roman"/>
          <w:sz w:val="18"/>
          <w:szCs w:val="18"/>
          <w:lang w:val="en-US"/>
        </w:rPr>
        <w:t>(weights))</w:t>
      </w:r>
      <w:r w:rsidRPr="00114A9A">
        <w:rPr>
          <w:rFonts w:ascii="Times New Roman" w:eastAsia="Times New Roman" w:hAnsi="Times New Roman" w:cs="Times New Roman"/>
          <w:sz w:val="18"/>
          <w:szCs w:val="18"/>
          <w:lang w:val="en-US"/>
        </w:rPr>
        <w:br/>
        <w:t xml:space="preserve"> weights = </w:t>
      </w:r>
      <w:proofErr w:type="spellStart"/>
      <w:proofErr w:type="gramStart"/>
      <w:r w:rsidRPr="00114A9A">
        <w:rPr>
          <w:rFonts w:ascii="Times New Roman" w:eastAsia="Times New Roman" w:hAnsi="Times New Roman" w:cs="Times New Roman"/>
          <w:sz w:val="18"/>
          <w:szCs w:val="18"/>
          <w:lang w:val="en-US"/>
        </w:rPr>
        <w:t>ml.ApplyGradient</w:t>
      </w:r>
      <w:proofErr w:type="spellEnd"/>
      <w:proofErr w:type="gramEnd"/>
      <w:r w:rsidRPr="00114A9A">
        <w:rPr>
          <w:rFonts w:ascii="Times New Roman" w:eastAsia="Times New Roman" w:hAnsi="Times New Roman" w:cs="Times New Roman"/>
          <w:sz w:val="18"/>
          <w:szCs w:val="18"/>
          <w:lang w:val="en-US"/>
        </w:rPr>
        <w:t xml:space="preserve">(weights, aggregate, </w:t>
      </w:r>
      <w:proofErr w:type="spellStart"/>
      <w:proofErr w:type="gramStart"/>
      <w:r w:rsidRPr="00114A9A">
        <w:rPr>
          <w:rFonts w:ascii="Times New Roman" w:eastAsia="Times New Roman" w:hAnsi="Times New Roman" w:cs="Times New Roman"/>
          <w:sz w:val="18"/>
          <w:szCs w:val="18"/>
          <w:lang w:val="en-US"/>
        </w:rPr>
        <w:t>options.LearningRate</w:t>
      </w:r>
      <w:proofErr w:type="spellEnd"/>
      <w:proofErr w:type="gramEnd"/>
      <w:r w:rsidRPr="00114A9A">
        <w:rPr>
          <w:rFonts w:ascii="Times New Roman" w:eastAsia="Times New Roman" w:hAnsi="Times New Roman" w:cs="Times New Roman"/>
          <w:sz w:val="18"/>
          <w:szCs w:val="18"/>
          <w:lang w:val="en-US"/>
        </w:rPr>
        <w:t>)</w:t>
      </w:r>
    </w:p>
    <w:p w14:paraId="590B43D0" w14:textId="77777777" w:rsidR="0078469D" w:rsidRPr="00114A9A" w:rsidRDefault="00353361" w:rsidP="00114A9A">
      <w:pPr>
        <w:spacing w:line="360" w:lineRule="auto"/>
        <w:rPr>
          <w:rFonts w:ascii="Times New Roman" w:eastAsia="Times New Roman" w:hAnsi="Times New Roman" w:cs="Times New Roman"/>
          <w:b/>
          <w:bCs/>
          <w:sz w:val="24"/>
          <w:szCs w:val="24"/>
          <w:lang w:val="en-US"/>
        </w:rPr>
      </w:pPr>
      <w:r w:rsidRPr="00114A9A">
        <w:rPr>
          <w:rFonts w:ascii="Times New Roman" w:eastAsia="Times New Roman" w:hAnsi="Times New Roman" w:cs="Times New Roman"/>
          <w:b/>
          <w:bCs/>
          <w:sz w:val="24"/>
          <w:szCs w:val="24"/>
          <w:lang w:val="en-US"/>
        </w:rPr>
        <w:t xml:space="preserve">Snippet 3. Worker ML con TCP </w:t>
      </w:r>
      <w:proofErr w:type="spellStart"/>
      <w:r w:rsidRPr="00114A9A">
        <w:rPr>
          <w:rFonts w:ascii="Times New Roman" w:eastAsia="Times New Roman" w:hAnsi="Times New Roman" w:cs="Times New Roman"/>
          <w:b/>
          <w:bCs/>
          <w:sz w:val="24"/>
          <w:szCs w:val="24"/>
          <w:lang w:val="en-US"/>
        </w:rPr>
        <w:t>persistente</w:t>
      </w:r>
      <w:proofErr w:type="spellEnd"/>
      <w:r w:rsidRPr="00114A9A">
        <w:rPr>
          <w:rFonts w:ascii="Times New Roman" w:eastAsia="Times New Roman" w:hAnsi="Times New Roman" w:cs="Times New Roman"/>
          <w:b/>
          <w:bCs/>
          <w:sz w:val="24"/>
          <w:szCs w:val="24"/>
          <w:lang w:val="en-US"/>
        </w:rPr>
        <w:t xml:space="preserve"> y </w:t>
      </w:r>
      <w:proofErr w:type="spellStart"/>
      <w:r w:rsidRPr="00114A9A">
        <w:rPr>
          <w:rFonts w:ascii="Times New Roman" w:eastAsia="Times New Roman" w:hAnsi="Times New Roman" w:cs="Times New Roman"/>
          <w:b/>
          <w:bCs/>
          <w:sz w:val="24"/>
          <w:szCs w:val="24"/>
          <w:lang w:val="en-US"/>
        </w:rPr>
        <w:t>bufio</w:t>
      </w:r>
      <w:proofErr w:type="spellEnd"/>
    </w:p>
    <w:p w14:paraId="203555E3" w14:textId="77777777" w:rsidR="0078469D" w:rsidRPr="00114A9A" w:rsidRDefault="00353361" w:rsidP="00114A9A">
      <w:pPr>
        <w:spacing w:before="40" w:after="40" w:line="360" w:lineRule="auto"/>
        <w:ind w:left="280"/>
        <w:rPr>
          <w:rFonts w:ascii="Times New Roman" w:eastAsia="Times New Roman" w:hAnsi="Times New Roman" w:cs="Times New Roman"/>
          <w:sz w:val="18"/>
          <w:szCs w:val="18"/>
          <w:lang w:val="en-US"/>
        </w:rPr>
      </w:pPr>
      <w:r w:rsidRPr="00114A9A">
        <w:rPr>
          <w:rFonts w:ascii="Times New Roman" w:eastAsia="Times New Roman" w:hAnsi="Times New Roman" w:cs="Times New Roman"/>
          <w:sz w:val="18"/>
          <w:szCs w:val="18"/>
          <w:lang w:val="en-US"/>
        </w:rPr>
        <w:t xml:space="preserve">conn, </w:t>
      </w:r>
      <w:proofErr w:type="gramStart"/>
      <w:r w:rsidRPr="00114A9A">
        <w:rPr>
          <w:rFonts w:ascii="Times New Roman" w:eastAsia="Times New Roman" w:hAnsi="Times New Roman" w:cs="Times New Roman"/>
          <w:sz w:val="18"/>
          <w:szCs w:val="18"/>
          <w:lang w:val="en-US"/>
        </w:rPr>
        <w:t>_ :</w:t>
      </w:r>
      <w:proofErr w:type="gramEnd"/>
      <w:r w:rsidRPr="00114A9A">
        <w:rPr>
          <w:rFonts w:ascii="Times New Roman" w:eastAsia="Times New Roman" w:hAnsi="Times New Roman" w:cs="Times New Roman"/>
          <w:sz w:val="18"/>
          <w:szCs w:val="18"/>
          <w:lang w:val="en-US"/>
        </w:rPr>
        <w:t xml:space="preserve">= </w:t>
      </w:r>
      <w:proofErr w:type="spellStart"/>
      <w:proofErr w:type="gramStart"/>
      <w:r w:rsidRPr="00114A9A">
        <w:rPr>
          <w:rFonts w:ascii="Times New Roman" w:eastAsia="Times New Roman" w:hAnsi="Times New Roman" w:cs="Times New Roman"/>
          <w:sz w:val="18"/>
          <w:szCs w:val="18"/>
          <w:lang w:val="en-US"/>
        </w:rPr>
        <w:t>net.DialTimeout</w:t>
      </w:r>
      <w:proofErr w:type="spellEnd"/>
      <w:proofErr w:type="gramEnd"/>
      <w:r w:rsidRPr="00114A9A">
        <w:rPr>
          <w:rFonts w:ascii="Times New Roman" w:eastAsia="Times New Roman" w:hAnsi="Times New Roman" w:cs="Times New Roman"/>
          <w:sz w:val="18"/>
          <w:szCs w:val="18"/>
          <w:lang w:val="en-US"/>
        </w:rPr>
        <w:t>("</w:t>
      </w:r>
      <w:proofErr w:type="spellStart"/>
      <w:r w:rsidRPr="00114A9A">
        <w:rPr>
          <w:rFonts w:ascii="Times New Roman" w:eastAsia="Times New Roman" w:hAnsi="Times New Roman" w:cs="Times New Roman"/>
          <w:sz w:val="18"/>
          <w:szCs w:val="18"/>
          <w:lang w:val="en-US"/>
        </w:rPr>
        <w:t>tcp</w:t>
      </w:r>
      <w:proofErr w:type="spellEnd"/>
      <w:r w:rsidRPr="00114A9A">
        <w:rPr>
          <w:rFonts w:ascii="Times New Roman" w:eastAsia="Times New Roman" w:hAnsi="Times New Roman" w:cs="Times New Roman"/>
          <w:sz w:val="18"/>
          <w:szCs w:val="18"/>
          <w:lang w:val="en-US"/>
        </w:rPr>
        <w:t>", address, 5*</w:t>
      </w:r>
      <w:proofErr w:type="spellStart"/>
      <w:proofErr w:type="gramStart"/>
      <w:r w:rsidRPr="00114A9A">
        <w:rPr>
          <w:rFonts w:ascii="Times New Roman" w:eastAsia="Times New Roman" w:hAnsi="Times New Roman" w:cs="Times New Roman"/>
          <w:sz w:val="18"/>
          <w:szCs w:val="18"/>
          <w:lang w:val="en-US"/>
        </w:rPr>
        <w:t>time.Second</w:t>
      </w:r>
      <w:proofErr w:type="spellEnd"/>
      <w:proofErr w:type="gramEnd"/>
      <w:r w:rsidRPr="00114A9A">
        <w:rPr>
          <w:rFonts w:ascii="Times New Roman" w:eastAsia="Times New Roman" w:hAnsi="Times New Roman" w:cs="Times New Roman"/>
          <w:sz w:val="18"/>
          <w:szCs w:val="18"/>
          <w:lang w:val="en-US"/>
        </w:rPr>
        <w:t>)</w:t>
      </w:r>
      <w:r w:rsidRPr="00114A9A">
        <w:rPr>
          <w:rFonts w:ascii="Times New Roman" w:eastAsia="Times New Roman" w:hAnsi="Times New Roman" w:cs="Times New Roman"/>
          <w:sz w:val="18"/>
          <w:szCs w:val="18"/>
          <w:lang w:val="en-US"/>
        </w:rPr>
        <w:br/>
        <w:t xml:space="preserve"> </w:t>
      </w:r>
      <w:proofErr w:type="gramStart"/>
      <w:r w:rsidRPr="00114A9A">
        <w:rPr>
          <w:rFonts w:ascii="Times New Roman" w:eastAsia="Times New Roman" w:hAnsi="Times New Roman" w:cs="Times New Roman"/>
          <w:sz w:val="18"/>
          <w:szCs w:val="18"/>
          <w:lang w:val="en-US"/>
        </w:rPr>
        <w:t>writer :</w:t>
      </w:r>
      <w:proofErr w:type="gramEnd"/>
      <w:r w:rsidRPr="00114A9A">
        <w:rPr>
          <w:rFonts w:ascii="Times New Roman" w:eastAsia="Times New Roman" w:hAnsi="Times New Roman" w:cs="Times New Roman"/>
          <w:sz w:val="18"/>
          <w:szCs w:val="18"/>
          <w:lang w:val="en-US"/>
        </w:rPr>
        <w:t xml:space="preserve">= </w:t>
      </w:r>
      <w:proofErr w:type="spellStart"/>
      <w:proofErr w:type="gramStart"/>
      <w:r w:rsidRPr="00114A9A">
        <w:rPr>
          <w:rFonts w:ascii="Times New Roman" w:eastAsia="Times New Roman" w:hAnsi="Times New Roman" w:cs="Times New Roman"/>
          <w:sz w:val="18"/>
          <w:szCs w:val="18"/>
          <w:lang w:val="en-US"/>
        </w:rPr>
        <w:t>bufio.NewWriter</w:t>
      </w:r>
      <w:proofErr w:type="spellEnd"/>
      <w:proofErr w:type="gramEnd"/>
      <w:r w:rsidRPr="00114A9A">
        <w:rPr>
          <w:rFonts w:ascii="Times New Roman" w:eastAsia="Times New Roman" w:hAnsi="Times New Roman" w:cs="Times New Roman"/>
          <w:sz w:val="18"/>
          <w:szCs w:val="18"/>
          <w:lang w:val="en-US"/>
        </w:rPr>
        <w:t>(conn)</w:t>
      </w:r>
      <w:r w:rsidRPr="00114A9A">
        <w:rPr>
          <w:rFonts w:ascii="Times New Roman" w:eastAsia="Times New Roman" w:hAnsi="Times New Roman" w:cs="Times New Roman"/>
          <w:sz w:val="18"/>
          <w:szCs w:val="18"/>
          <w:lang w:val="en-US"/>
        </w:rPr>
        <w:br/>
        <w:t xml:space="preserve"> </w:t>
      </w:r>
      <w:proofErr w:type="gramStart"/>
      <w:r w:rsidRPr="00114A9A">
        <w:rPr>
          <w:rFonts w:ascii="Times New Roman" w:eastAsia="Times New Roman" w:hAnsi="Times New Roman" w:cs="Times New Roman"/>
          <w:sz w:val="18"/>
          <w:szCs w:val="18"/>
          <w:lang w:val="en-US"/>
        </w:rPr>
        <w:t>reader :</w:t>
      </w:r>
      <w:proofErr w:type="gramEnd"/>
      <w:r w:rsidRPr="00114A9A">
        <w:rPr>
          <w:rFonts w:ascii="Times New Roman" w:eastAsia="Times New Roman" w:hAnsi="Times New Roman" w:cs="Times New Roman"/>
          <w:sz w:val="18"/>
          <w:szCs w:val="18"/>
          <w:lang w:val="en-US"/>
        </w:rPr>
        <w:t xml:space="preserve">= </w:t>
      </w:r>
      <w:proofErr w:type="spellStart"/>
      <w:proofErr w:type="gramStart"/>
      <w:r w:rsidRPr="00114A9A">
        <w:rPr>
          <w:rFonts w:ascii="Times New Roman" w:eastAsia="Times New Roman" w:hAnsi="Times New Roman" w:cs="Times New Roman"/>
          <w:sz w:val="18"/>
          <w:szCs w:val="18"/>
          <w:lang w:val="en-US"/>
        </w:rPr>
        <w:t>bufio.NewReader</w:t>
      </w:r>
      <w:proofErr w:type="spellEnd"/>
      <w:proofErr w:type="gramEnd"/>
      <w:r w:rsidRPr="00114A9A">
        <w:rPr>
          <w:rFonts w:ascii="Times New Roman" w:eastAsia="Times New Roman" w:hAnsi="Times New Roman" w:cs="Times New Roman"/>
          <w:sz w:val="18"/>
          <w:szCs w:val="18"/>
          <w:lang w:val="en-US"/>
        </w:rPr>
        <w:t>(conn)</w:t>
      </w:r>
      <w:r w:rsidRPr="00114A9A">
        <w:rPr>
          <w:rFonts w:ascii="Times New Roman" w:eastAsia="Times New Roman" w:hAnsi="Times New Roman" w:cs="Times New Roman"/>
          <w:sz w:val="18"/>
          <w:szCs w:val="18"/>
          <w:lang w:val="en-US"/>
        </w:rPr>
        <w:br/>
      </w:r>
      <w:r w:rsidRPr="00114A9A">
        <w:rPr>
          <w:rFonts w:ascii="Times New Roman" w:eastAsia="Times New Roman" w:hAnsi="Times New Roman" w:cs="Times New Roman"/>
          <w:sz w:val="18"/>
          <w:szCs w:val="18"/>
          <w:lang w:val="en-US"/>
        </w:rPr>
        <w:lastRenderedPageBreak/>
        <w:t xml:space="preserve"> </w:t>
      </w:r>
      <w:proofErr w:type="spellStart"/>
      <w:proofErr w:type="gramStart"/>
      <w:r w:rsidRPr="00114A9A">
        <w:rPr>
          <w:rFonts w:ascii="Times New Roman" w:eastAsia="Times New Roman" w:hAnsi="Times New Roman" w:cs="Times New Roman"/>
          <w:sz w:val="18"/>
          <w:szCs w:val="18"/>
          <w:lang w:val="en-US"/>
        </w:rPr>
        <w:t>protocol.Encode</w:t>
      </w:r>
      <w:proofErr w:type="spellEnd"/>
      <w:proofErr w:type="gramEnd"/>
      <w:r w:rsidRPr="00114A9A">
        <w:rPr>
          <w:rFonts w:ascii="Times New Roman" w:eastAsia="Times New Roman" w:hAnsi="Times New Roman" w:cs="Times New Roman"/>
          <w:sz w:val="18"/>
          <w:szCs w:val="18"/>
          <w:lang w:val="en-US"/>
        </w:rPr>
        <w:t>(writer, register)</w:t>
      </w:r>
      <w:r w:rsidRPr="00114A9A">
        <w:rPr>
          <w:rFonts w:ascii="Times New Roman" w:eastAsia="Times New Roman" w:hAnsi="Times New Roman" w:cs="Times New Roman"/>
          <w:sz w:val="18"/>
          <w:szCs w:val="18"/>
          <w:lang w:val="en-US"/>
        </w:rPr>
        <w:br/>
        <w:t xml:space="preserve"> for {</w:t>
      </w:r>
      <w:r w:rsidRPr="00114A9A">
        <w:rPr>
          <w:rFonts w:ascii="Times New Roman" w:eastAsia="Times New Roman" w:hAnsi="Times New Roman" w:cs="Times New Roman"/>
          <w:sz w:val="18"/>
          <w:szCs w:val="18"/>
          <w:lang w:val="en-US"/>
        </w:rPr>
        <w:br/>
        <w:t xml:space="preserve"> </w:t>
      </w:r>
      <w:r w:rsidRPr="00114A9A">
        <w:rPr>
          <w:rFonts w:ascii="Times New Roman" w:eastAsia="Times New Roman" w:hAnsi="Times New Roman" w:cs="Times New Roman"/>
          <w:sz w:val="18"/>
          <w:szCs w:val="18"/>
          <w:lang w:val="en-US"/>
        </w:rPr>
        <w:tab/>
        <w:t xml:space="preserve">message, </w:t>
      </w:r>
      <w:proofErr w:type="gramStart"/>
      <w:r w:rsidRPr="00114A9A">
        <w:rPr>
          <w:rFonts w:ascii="Times New Roman" w:eastAsia="Times New Roman" w:hAnsi="Times New Roman" w:cs="Times New Roman"/>
          <w:sz w:val="18"/>
          <w:szCs w:val="18"/>
          <w:lang w:val="en-US"/>
        </w:rPr>
        <w:t>err :</w:t>
      </w:r>
      <w:proofErr w:type="gramEnd"/>
      <w:r w:rsidRPr="00114A9A">
        <w:rPr>
          <w:rFonts w:ascii="Times New Roman" w:eastAsia="Times New Roman" w:hAnsi="Times New Roman" w:cs="Times New Roman"/>
          <w:sz w:val="18"/>
          <w:szCs w:val="18"/>
          <w:lang w:val="en-US"/>
        </w:rPr>
        <w:t xml:space="preserve">= </w:t>
      </w:r>
      <w:proofErr w:type="spellStart"/>
      <w:proofErr w:type="gramStart"/>
      <w:r w:rsidRPr="00114A9A">
        <w:rPr>
          <w:rFonts w:ascii="Times New Roman" w:eastAsia="Times New Roman" w:hAnsi="Times New Roman" w:cs="Times New Roman"/>
          <w:sz w:val="18"/>
          <w:szCs w:val="18"/>
          <w:lang w:val="en-US"/>
        </w:rPr>
        <w:t>protocol.Decode</w:t>
      </w:r>
      <w:proofErr w:type="spellEnd"/>
      <w:proofErr w:type="gramEnd"/>
      <w:r w:rsidRPr="00114A9A">
        <w:rPr>
          <w:rFonts w:ascii="Times New Roman" w:eastAsia="Times New Roman" w:hAnsi="Times New Roman" w:cs="Times New Roman"/>
          <w:sz w:val="18"/>
          <w:szCs w:val="18"/>
          <w:lang w:val="en-US"/>
        </w:rPr>
        <w:t>(reader)</w:t>
      </w:r>
      <w:r w:rsidRPr="00114A9A">
        <w:rPr>
          <w:rFonts w:ascii="Times New Roman" w:eastAsia="Times New Roman" w:hAnsi="Times New Roman" w:cs="Times New Roman"/>
          <w:sz w:val="18"/>
          <w:szCs w:val="18"/>
          <w:lang w:val="en-US"/>
        </w:rPr>
        <w:br/>
        <w:t xml:space="preserve"> </w:t>
      </w:r>
      <w:r w:rsidRPr="00114A9A">
        <w:rPr>
          <w:rFonts w:ascii="Times New Roman" w:eastAsia="Times New Roman" w:hAnsi="Times New Roman" w:cs="Times New Roman"/>
          <w:sz w:val="18"/>
          <w:szCs w:val="18"/>
          <w:lang w:val="en-US"/>
        </w:rPr>
        <w:tab/>
        <w:t xml:space="preserve">if </w:t>
      </w:r>
      <w:proofErr w:type="gramStart"/>
      <w:r w:rsidRPr="00114A9A">
        <w:rPr>
          <w:rFonts w:ascii="Times New Roman" w:eastAsia="Times New Roman" w:hAnsi="Times New Roman" w:cs="Times New Roman"/>
          <w:sz w:val="18"/>
          <w:szCs w:val="18"/>
          <w:lang w:val="en-US"/>
        </w:rPr>
        <w:t>err !</w:t>
      </w:r>
      <w:proofErr w:type="gramEnd"/>
      <w:r w:rsidRPr="00114A9A">
        <w:rPr>
          <w:rFonts w:ascii="Times New Roman" w:eastAsia="Times New Roman" w:hAnsi="Times New Roman" w:cs="Times New Roman"/>
          <w:sz w:val="18"/>
          <w:szCs w:val="18"/>
          <w:lang w:val="en-US"/>
        </w:rPr>
        <w:t xml:space="preserve">= nil </w:t>
      </w:r>
      <w:proofErr w:type="gramStart"/>
      <w:r w:rsidRPr="00114A9A">
        <w:rPr>
          <w:rFonts w:ascii="Times New Roman" w:eastAsia="Times New Roman" w:hAnsi="Times New Roman" w:cs="Times New Roman"/>
          <w:sz w:val="18"/>
          <w:szCs w:val="18"/>
          <w:lang w:val="en-US"/>
        </w:rPr>
        <w:t>{ return</w:t>
      </w:r>
      <w:proofErr w:type="gramEnd"/>
      <w:r w:rsidRPr="00114A9A">
        <w:rPr>
          <w:rFonts w:ascii="Times New Roman" w:eastAsia="Times New Roman" w:hAnsi="Times New Roman" w:cs="Times New Roman"/>
          <w:sz w:val="18"/>
          <w:szCs w:val="18"/>
          <w:lang w:val="en-US"/>
        </w:rPr>
        <w:t xml:space="preserve"> </w:t>
      </w:r>
      <w:proofErr w:type="gramStart"/>
      <w:r w:rsidRPr="00114A9A">
        <w:rPr>
          <w:rFonts w:ascii="Times New Roman" w:eastAsia="Times New Roman" w:hAnsi="Times New Roman" w:cs="Times New Roman"/>
          <w:sz w:val="18"/>
          <w:szCs w:val="18"/>
          <w:lang w:val="en-US"/>
        </w:rPr>
        <w:t>err }</w:t>
      </w:r>
      <w:proofErr w:type="gramEnd"/>
      <w:r w:rsidRPr="00114A9A">
        <w:rPr>
          <w:rFonts w:ascii="Times New Roman" w:eastAsia="Times New Roman" w:hAnsi="Times New Roman" w:cs="Times New Roman"/>
          <w:sz w:val="18"/>
          <w:szCs w:val="18"/>
          <w:lang w:val="en-US"/>
        </w:rPr>
        <w:br/>
        <w:t xml:space="preserve"> </w:t>
      </w:r>
      <w:r w:rsidRPr="00114A9A">
        <w:rPr>
          <w:rFonts w:ascii="Times New Roman" w:eastAsia="Times New Roman" w:hAnsi="Times New Roman" w:cs="Times New Roman"/>
          <w:sz w:val="18"/>
          <w:szCs w:val="18"/>
          <w:lang w:val="en-US"/>
        </w:rPr>
        <w:tab/>
        <w:t xml:space="preserve">go </w:t>
      </w:r>
      <w:proofErr w:type="spellStart"/>
      <w:proofErr w:type="gramStart"/>
      <w:r w:rsidRPr="00114A9A">
        <w:rPr>
          <w:rFonts w:ascii="Times New Roman" w:eastAsia="Times New Roman" w:hAnsi="Times New Roman" w:cs="Times New Roman"/>
          <w:sz w:val="18"/>
          <w:szCs w:val="18"/>
          <w:lang w:val="en-US"/>
        </w:rPr>
        <w:t>func</w:t>
      </w:r>
      <w:proofErr w:type="spellEnd"/>
      <w:r w:rsidRPr="00114A9A">
        <w:rPr>
          <w:rFonts w:ascii="Times New Roman" w:eastAsia="Times New Roman" w:hAnsi="Times New Roman" w:cs="Times New Roman"/>
          <w:sz w:val="18"/>
          <w:szCs w:val="18"/>
          <w:lang w:val="en-US"/>
        </w:rPr>
        <w:t>(</w:t>
      </w:r>
      <w:proofErr w:type="gramEnd"/>
      <w:r w:rsidRPr="00114A9A">
        <w:rPr>
          <w:rFonts w:ascii="Times New Roman" w:eastAsia="Times New Roman" w:hAnsi="Times New Roman" w:cs="Times New Roman"/>
          <w:sz w:val="18"/>
          <w:szCs w:val="18"/>
          <w:lang w:val="en-US"/>
        </w:rPr>
        <w:t xml:space="preserve">message </w:t>
      </w:r>
      <w:proofErr w:type="spellStart"/>
      <w:proofErr w:type="gramStart"/>
      <w:r w:rsidRPr="00114A9A">
        <w:rPr>
          <w:rFonts w:ascii="Times New Roman" w:eastAsia="Times New Roman" w:hAnsi="Times New Roman" w:cs="Times New Roman"/>
          <w:sz w:val="18"/>
          <w:szCs w:val="18"/>
          <w:lang w:val="en-US"/>
        </w:rPr>
        <w:t>protocol.Message</w:t>
      </w:r>
      <w:proofErr w:type="spellEnd"/>
      <w:proofErr w:type="gramEnd"/>
      <w:r w:rsidRPr="00114A9A">
        <w:rPr>
          <w:rFonts w:ascii="Times New Roman" w:eastAsia="Times New Roman" w:hAnsi="Times New Roman" w:cs="Times New Roman"/>
          <w:sz w:val="18"/>
          <w:szCs w:val="18"/>
          <w:lang w:val="en-US"/>
        </w:rPr>
        <w:t>) {</w:t>
      </w:r>
      <w:r w:rsidRPr="00114A9A">
        <w:rPr>
          <w:rFonts w:ascii="Times New Roman" w:eastAsia="Times New Roman" w:hAnsi="Times New Roman" w:cs="Times New Roman"/>
          <w:sz w:val="18"/>
          <w:szCs w:val="18"/>
          <w:lang w:val="en-US"/>
        </w:rPr>
        <w:br/>
        <w:t xml:space="preserve">     </w:t>
      </w:r>
      <w:r w:rsidRPr="00114A9A">
        <w:rPr>
          <w:rFonts w:ascii="Times New Roman" w:eastAsia="Times New Roman" w:hAnsi="Times New Roman" w:cs="Times New Roman"/>
          <w:sz w:val="18"/>
          <w:szCs w:val="18"/>
          <w:lang w:val="en-US"/>
        </w:rPr>
        <w:tab/>
      </w:r>
      <w:proofErr w:type="gramStart"/>
      <w:r w:rsidRPr="00114A9A">
        <w:rPr>
          <w:rFonts w:ascii="Times New Roman" w:eastAsia="Times New Roman" w:hAnsi="Times New Roman" w:cs="Times New Roman"/>
          <w:sz w:val="18"/>
          <w:szCs w:val="18"/>
          <w:lang w:val="en-US"/>
        </w:rPr>
        <w:t>response :</w:t>
      </w:r>
      <w:proofErr w:type="gramEnd"/>
      <w:r w:rsidRPr="00114A9A">
        <w:rPr>
          <w:rFonts w:ascii="Times New Roman" w:eastAsia="Times New Roman" w:hAnsi="Times New Roman" w:cs="Times New Roman"/>
          <w:sz w:val="18"/>
          <w:szCs w:val="18"/>
          <w:lang w:val="en-US"/>
        </w:rPr>
        <w:t xml:space="preserve">= </w:t>
      </w:r>
      <w:proofErr w:type="spellStart"/>
      <w:proofErr w:type="gramStart"/>
      <w:r w:rsidRPr="00114A9A">
        <w:rPr>
          <w:rFonts w:ascii="Times New Roman" w:eastAsia="Times New Roman" w:hAnsi="Times New Roman" w:cs="Times New Roman"/>
          <w:sz w:val="18"/>
          <w:szCs w:val="18"/>
          <w:lang w:val="en-US"/>
        </w:rPr>
        <w:t>runtime.handle</w:t>
      </w:r>
      <w:proofErr w:type="spellEnd"/>
      <w:proofErr w:type="gramEnd"/>
      <w:r w:rsidRPr="00114A9A">
        <w:rPr>
          <w:rFonts w:ascii="Times New Roman" w:eastAsia="Times New Roman" w:hAnsi="Times New Roman" w:cs="Times New Roman"/>
          <w:sz w:val="18"/>
          <w:szCs w:val="18"/>
          <w:lang w:val="en-US"/>
        </w:rPr>
        <w:t>(message)</w:t>
      </w:r>
      <w:r w:rsidRPr="00114A9A">
        <w:rPr>
          <w:rFonts w:ascii="Times New Roman" w:eastAsia="Times New Roman" w:hAnsi="Times New Roman" w:cs="Times New Roman"/>
          <w:sz w:val="18"/>
          <w:szCs w:val="18"/>
          <w:lang w:val="en-US"/>
        </w:rPr>
        <w:br/>
        <w:t xml:space="preserve">     </w:t>
      </w:r>
      <w:r w:rsidRPr="00114A9A">
        <w:rPr>
          <w:rFonts w:ascii="Times New Roman" w:eastAsia="Times New Roman" w:hAnsi="Times New Roman" w:cs="Times New Roman"/>
          <w:sz w:val="18"/>
          <w:szCs w:val="18"/>
          <w:lang w:val="en-US"/>
        </w:rPr>
        <w:tab/>
      </w:r>
      <w:proofErr w:type="spellStart"/>
      <w:r w:rsidRPr="00114A9A">
        <w:rPr>
          <w:rFonts w:ascii="Times New Roman" w:eastAsia="Times New Roman" w:hAnsi="Times New Roman" w:cs="Times New Roman"/>
          <w:sz w:val="18"/>
          <w:szCs w:val="18"/>
          <w:lang w:val="en-US"/>
        </w:rPr>
        <w:t>writeMu.Lock</w:t>
      </w:r>
      <w:proofErr w:type="spellEnd"/>
      <w:r w:rsidRPr="00114A9A">
        <w:rPr>
          <w:rFonts w:ascii="Times New Roman" w:eastAsia="Times New Roman" w:hAnsi="Times New Roman" w:cs="Times New Roman"/>
          <w:sz w:val="18"/>
          <w:szCs w:val="18"/>
          <w:lang w:val="en-US"/>
        </w:rPr>
        <w:t>()</w:t>
      </w:r>
      <w:r w:rsidRPr="00114A9A">
        <w:rPr>
          <w:rFonts w:ascii="Times New Roman" w:eastAsia="Times New Roman" w:hAnsi="Times New Roman" w:cs="Times New Roman"/>
          <w:sz w:val="18"/>
          <w:szCs w:val="18"/>
          <w:lang w:val="en-US"/>
        </w:rPr>
        <w:br/>
        <w:t xml:space="preserve">     </w:t>
      </w:r>
      <w:r w:rsidRPr="00114A9A">
        <w:rPr>
          <w:rFonts w:ascii="Times New Roman" w:eastAsia="Times New Roman" w:hAnsi="Times New Roman" w:cs="Times New Roman"/>
          <w:sz w:val="18"/>
          <w:szCs w:val="18"/>
          <w:lang w:val="en-US"/>
        </w:rPr>
        <w:tab/>
        <w:t xml:space="preserve">defer </w:t>
      </w:r>
      <w:proofErr w:type="spellStart"/>
      <w:r w:rsidRPr="00114A9A">
        <w:rPr>
          <w:rFonts w:ascii="Times New Roman" w:eastAsia="Times New Roman" w:hAnsi="Times New Roman" w:cs="Times New Roman"/>
          <w:sz w:val="18"/>
          <w:szCs w:val="18"/>
          <w:lang w:val="en-US"/>
        </w:rPr>
        <w:t>writeMu.Unlock</w:t>
      </w:r>
      <w:proofErr w:type="spellEnd"/>
      <w:r w:rsidRPr="00114A9A">
        <w:rPr>
          <w:rFonts w:ascii="Times New Roman" w:eastAsia="Times New Roman" w:hAnsi="Times New Roman" w:cs="Times New Roman"/>
          <w:sz w:val="18"/>
          <w:szCs w:val="18"/>
          <w:lang w:val="en-US"/>
        </w:rPr>
        <w:t>()</w:t>
      </w:r>
      <w:r w:rsidRPr="00114A9A">
        <w:rPr>
          <w:rFonts w:ascii="Times New Roman" w:eastAsia="Times New Roman" w:hAnsi="Times New Roman" w:cs="Times New Roman"/>
          <w:sz w:val="18"/>
          <w:szCs w:val="18"/>
          <w:lang w:val="en-US"/>
        </w:rPr>
        <w:br/>
        <w:t xml:space="preserve">     </w:t>
      </w:r>
      <w:r w:rsidRPr="00114A9A">
        <w:rPr>
          <w:rFonts w:ascii="Times New Roman" w:eastAsia="Times New Roman" w:hAnsi="Times New Roman" w:cs="Times New Roman"/>
          <w:sz w:val="18"/>
          <w:szCs w:val="18"/>
          <w:lang w:val="en-US"/>
        </w:rPr>
        <w:tab/>
      </w:r>
      <w:proofErr w:type="spellStart"/>
      <w:proofErr w:type="gramStart"/>
      <w:r w:rsidRPr="00114A9A">
        <w:rPr>
          <w:rFonts w:ascii="Times New Roman" w:eastAsia="Times New Roman" w:hAnsi="Times New Roman" w:cs="Times New Roman"/>
          <w:sz w:val="18"/>
          <w:szCs w:val="18"/>
          <w:lang w:val="en-US"/>
        </w:rPr>
        <w:t>protocol.Encode</w:t>
      </w:r>
      <w:proofErr w:type="spellEnd"/>
      <w:proofErr w:type="gramEnd"/>
      <w:r w:rsidRPr="00114A9A">
        <w:rPr>
          <w:rFonts w:ascii="Times New Roman" w:eastAsia="Times New Roman" w:hAnsi="Times New Roman" w:cs="Times New Roman"/>
          <w:sz w:val="18"/>
          <w:szCs w:val="18"/>
          <w:lang w:val="en-US"/>
        </w:rPr>
        <w:t>(writer, response)</w:t>
      </w:r>
      <w:r w:rsidRPr="00114A9A">
        <w:rPr>
          <w:rFonts w:ascii="Times New Roman" w:eastAsia="Times New Roman" w:hAnsi="Times New Roman" w:cs="Times New Roman"/>
          <w:sz w:val="18"/>
          <w:szCs w:val="18"/>
          <w:lang w:val="en-US"/>
        </w:rPr>
        <w:br/>
        <w:t xml:space="preserve"> </w:t>
      </w:r>
      <w:proofErr w:type="gramStart"/>
      <w:r w:rsidRPr="00114A9A">
        <w:rPr>
          <w:rFonts w:ascii="Times New Roman" w:eastAsia="Times New Roman" w:hAnsi="Times New Roman" w:cs="Times New Roman"/>
          <w:sz w:val="18"/>
          <w:szCs w:val="18"/>
          <w:lang w:val="en-US"/>
        </w:rPr>
        <w:tab/>
        <w:t>}(</w:t>
      </w:r>
      <w:proofErr w:type="gramEnd"/>
      <w:r w:rsidRPr="00114A9A">
        <w:rPr>
          <w:rFonts w:ascii="Times New Roman" w:eastAsia="Times New Roman" w:hAnsi="Times New Roman" w:cs="Times New Roman"/>
          <w:sz w:val="18"/>
          <w:szCs w:val="18"/>
          <w:lang w:val="en-US"/>
        </w:rPr>
        <w:t>message)</w:t>
      </w:r>
      <w:r w:rsidRPr="00114A9A">
        <w:rPr>
          <w:rFonts w:ascii="Times New Roman" w:eastAsia="Times New Roman" w:hAnsi="Times New Roman" w:cs="Times New Roman"/>
          <w:sz w:val="18"/>
          <w:szCs w:val="18"/>
          <w:lang w:val="en-US"/>
        </w:rPr>
        <w:br/>
        <w:t xml:space="preserve"> }</w:t>
      </w:r>
    </w:p>
    <w:p w14:paraId="392C9858" w14:textId="77777777" w:rsidR="0078469D" w:rsidRPr="00114A9A" w:rsidRDefault="00353361" w:rsidP="00114A9A">
      <w:pPr>
        <w:pStyle w:val="Heading2"/>
        <w:keepNext w:val="0"/>
        <w:keepLines w:val="0"/>
        <w:spacing w:before="200" w:after="80" w:line="360" w:lineRule="auto"/>
        <w:rPr>
          <w:rFonts w:ascii="Times New Roman" w:eastAsia="Times New Roman" w:hAnsi="Times New Roman" w:cs="Times New Roman"/>
          <w:b/>
          <w:bCs/>
          <w:sz w:val="34"/>
          <w:szCs w:val="34"/>
        </w:rPr>
      </w:pPr>
      <w:bookmarkStart w:id="45" w:name="_Toc233756755"/>
      <w:r w:rsidRPr="00114A9A">
        <w:rPr>
          <w:rFonts w:ascii="Times New Roman" w:hAnsi="Times New Roman" w:cs="Times New Roman"/>
        </w:rPr>
        <w:t>5.13 Instrucciones de reproducción</w:t>
      </w:r>
      <w:bookmarkEnd w:id="45"/>
    </w:p>
    <w:p w14:paraId="7EDD2841"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hAnsi="Times New Roman" w:cs="Times New Roman"/>
        </w:rPr>
        <w:t xml:space="preserve">Para reproducir los resultados se requiere </w:t>
      </w:r>
      <w:proofErr w:type="spellStart"/>
      <w:r w:rsidRPr="00114A9A">
        <w:rPr>
          <w:rFonts w:ascii="Times New Roman" w:hAnsi="Times New Roman" w:cs="Times New Roman"/>
        </w:rPr>
        <w:t>Go</w:t>
      </w:r>
      <w:proofErr w:type="spellEnd"/>
      <w:r w:rsidRPr="00114A9A">
        <w:rPr>
          <w:rFonts w:ascii="Times New Roman" w:hAnsi="Times New Roman" w:cs="Times New Roman"/>
        </w:rPr>
        <w:t xml:space="preserve"> 1.21 o superior, Docker Desktop y el </w:t>
      </w:r>
      <w:proofErr w:type="spellStart"/>
      <w:r w:rsidRPr="00114A9A">
        <w:rPr>
          <w:rFonts w:ascii="Times New Roman" w:hAnsi="Times New Roman" w:cs="Times New Roman"/>
        </w:rPr>
        <w:t>dataset</w:t>
      </w:r>
      <w:proofErr w:type="spellEnd"/>
      <w:r w:rsidRPr="00114A9A">
        <w:rPr>
          <w:rFonts w:ascii="Times New Roman" w:hAnsi="Times New Roman" w:cs="Times New Roman"/>
        </w:rPr>
        <w:t xml:space="preserve"> del UCI Machine </w:t>
      </w:r>
      <w:proofErr w:type="spellStart"/>
      <w:r w:rsidRPr="00114A9A">
        <w:rPr>
          <w:rFonts w:ascii="Times New Roman" w:hAnsi="Times New Roman" w:cs="Times New Roman"/>
        </w:rPr>
        <w:t>Learning</w:t>
      </w:r>
      <w:proofErr w:type="spellEnd"/>
      <w:r w:rsidRPr="00114A9A">
        <w:rPr>
          <w:rFonts w:ascii="Times New Roman" w:hAnsi="Times New Roman" w:cs="Times New Roman"/>
        </w:rPr>
        <w:t xml:space="preserve"> </w:t>
      </w:r>
      <w:proofErr w:type="spellStart"/>
      <w:r w:rsidRPr="00114A9A">
        <w:rPr>
          <w:rFonts w:ascii="Times New Roman" w:hAnsi="Times New Roman" w:cs="Times New Roman"/>
        </w:rPr>
        <w:t>Repository</w:t>
      </w:r>
      <w:proofErr w:type="spellEnd"/>
      <w:r w:rsidRPr="00114A9A">
        <w:rPr>
          <w:rFonts w:ascii="Times New Roman" w:hAnsi="Times New Roman" w:cs="Times New Roman"/>
        </w:rPr>
        <w:t xml:space="preserve"> en data/raw/household_power_consumption.txt. Desde la raíz del proyecto se ejecutan los siguientes comandos:</w:t>
      </w:r>
    </w:p>
    <w:p w14:paraId="055E3FFA" w14:textId="77777777" w:rsidR="0078469D" w:rsidRPr="00114A9A" w:rsidRDefault="00353361" w:rsidP="00114A9A">
      <w:pPr>
        <w:shd w:val="clear" w:color="auto" w:fill="F2F2F2"/>
        <w:spacing w:before="60" w:after="120" w:line="360" w:lineRule="auto"/>
        <w:rPr>
          <w:rFonts w:ascii="Times New Roman" w:hAnsi="Times New Roman" w:cs="Times New Roman"/>
          <w:lang w:val="en-US"/>
        </w:rPr>
      </w:pPr>
      <w:r w:rsidRPr="00114A9A">
        <w:rPr>
          <w:rFonts w:ascii="Times New Roman" w:hAnsi="Times New Roman" w:cs="Times New Roman"/>
          <w:sz w:val="18"/>
          <w:lang w:val="en-US"/>
        </w:rPr>
        <w:t xml:space="preserve">go </w:t>
      </w:r>
      <w:proofErr w:type="gramStart"/>
      <w:r w:rsidRPr="00114A9A">
        <w:rPr>
          <w:rFonts w:ascii="Times New Roman" w:hAnsi="Times New Roman" w:cs="Times New Roman"/>
          <w:sz w:val="18"/>
          <w:lang w:val="en-US"/>
        </w:rPr>
        <w:t>run .</w:t>
      </w:r>
      <w:proofErr w:type="gramEnd"/>
      <w:r w:rsidRPr="00114A9A">
        <w:rPr>
          <w:rFonts w:ascii="Times New Roman" w:hAnsi="Times New Roman" w:cs="Times New Roman"/>
          <w:sz w:val="18"/>
          <w:lang w:val="en-US"/>
        </w:rPr>
        <w:t>/data-load/</w:t>
      </w:r>
      <w:proofErr w:type="spellStart"/>
      <w:r w:rsidRPr="00114A9A">
        <w:rPr>
          <w:rFonts w:ascii="Times New Roman" w:hAnsi="Times New Roman" w:cs="Times New Roman"/>
          <w:sz w:val="18"/>
          <w:lang w:val="en-US"/>
        </w:rPr>
        <w:t>cmd</w:t>
      </w:r>
      <w:proofErr w:type="spellEnd"/>
      <w:r w:rsidRPr="00114A9A">
        <w:rPr>
          <w:rFonts w:ascii="Times New Roman" w:hAnsi="Times New Roman" w:cs="Times New Roman"/>
          <w:sz w:val="18"/>
          <w:lang w:val="en-US"/>
        </w:rPr>
        <w:t xml:space="preserve"> -</w:t>
      </w:r>
      <w:proofErr w:type="gramStart"/>
      <w:r w:rsidRPr="00114A9A">
        <w:rPr>
          <w:rFonts w:ascii="Times New Roman" w:hAnsi="Times New Roman" w:cs="Times New Roman"/>
          <w:sz w:val="18"/>
          <w:lang w:val="en-US"/>
        </w:rPr>
        <w:t>root .</w:t>
      </w:r>
      <w:proofErr w:type="gramEnd"/>
      <w:r w:rsidRPr="00114A9A">
        <w:rPr>
          <w:rFonts w:ascii="Times New Roman" w:hAnsi="Times New Roman" w:cs="Times New Roman"/>
          <w:sz w:val="18"/>
          <w:lang w:val="en-US"/>
        </w:rPr>
        <w:t xml:space="preserve"> -workers 8</w:t>
      </w:r>
      <w:r w:rsidRPr="00114A9A">
        <w:rPr>
          <w:rFonts w:ascii="Times New Roman" w:hAnsi="Times New Roman" w:cs="Times New Roman"/>
          <w:lang w:val="en-US"/>
        </w:rPr>
        <w:br/>
      </w:r>
      <w:r w:rsidRPr="00114A9A">
        <w:rPr>
          <w:rFonts w:ascii="Times New Roman" w:hAnsi="Times New Roman" w:cs="Times New Roman"/>
          <w:sz w:val="18"/>
          <w:lang w:val="en-US"/>
        </w:rPr>
        <w:t xml:space="preserve">go </w:t>
      </w:r>
      <w:proofErr w:type="spellStart"/>
      <w:proofErr w:type="gramStart"/>
      <w:r w:rsidRPr="00114A9A">
        <w:rPr>
          <w:rFonts w:ascii="Times New Roman" w:hAnsi="Times New Roman" w:cs="Times New Roman"/>
          <w:sz w:val="18"/>
          <w:lang w:val="en-US"/>
        </w:rPr>
        <w:t>test</w:t>
      </w:r>
      <w:proofErr w:type="spellEnd"/>
      <w:r w:rsidRPr="00114A9A">
        <w:rPr>
          <w:rFonts w:ascii="Times New Roman" w:hAnsi="Times New Roman" w:cs="Times New Roman"/>
          <w:sz w:val="18"/>
          <w:lang w:val="en-US"/>
        </w:rPr>
        <w:t xml:space="preserve"> .</w:t>
      </w:r>
      <w:proofErr w:type="gramEnd"/>
      <w:r w:rsidRPr="00114A9A">
        <w:rPr>
          <w:rFonts w:ascii="Times New Roman" w:hAnsi="Times New Roman" w:cs="Times New Roman"/>
          <w:sz w:val="18"/>
          <w:lang w:val="en-US"/>
        </w:rPr>
        <w:t>/...</w:t>
      </w:r>
      <w:r w:rsidRPr="00114A9A">
        <w:rPr>
          <w:rFonts w:ascii="Times New Roman" w:hAnsi="Times New Roman" w:cs="Times New Roman"/>
          <w:lang w:val="en-US"/>
        </w:rPr>
        <w:br/>
      </w:r>
      <w:r w:rsidRPr="00114A9A">
        <w:rPr>
          <w:rFonts w:ascii="Times New Roman" w:hAnsi="Times New Roman" w:cs="Times New Roman"/>
          <w:sz w:val="18"/>
          <w:lang w:val="en-US"/>
        </w:rPr>
        <w:t>docker compose up --build -d</w:t>
      </w:r>
      <w:r w:rsidRPr="00114A9A">
        <w:rPr>
          <w:rFonts w:ascii="Times New Roman" w:hAnsi="Times New Roman" w:cs="Times New Roman"/>
          <w:lang w:val="en-US"/>
        </w:rPr>
        <w:br/>
      </w:r>
      <w:r w:rsidRPr="00114A9A">
        <w:rPr>
          <w:rFonts w:ascii="Times New Roman" w:hAnsi="Times New Roman" w:cs="Times New Roman"/>
          <w:sz w:val="18"/>
          <w:lang w:val="en-US"/>
        </w:rPr>
        <w:t>Invoke-</w:t>
      </w:r>
      <w:proofErr w:type="spellStart"/>
      <w:r w:rsidRPr="00114A9A">
        <w:rPr>
          <w:rFonts w:ascii="Times New Roman" w:hAnsi="Times New Roman" w:cs="Times New Roman"/>
          <w:sz w:val="18"/>
          <w:lang w:val="en-US"/>
        </w:rPr>
        <w:t>RestMethod</w:t>
      </w:r>
      <w:proofErr w:type="spellEnd"/>
      <w:r w:rsidRPr="00114A9A">
        <w:rPr>
          <w:rFonts w:ascii="Times New Roman" w:hAnsi="Times New Roman" w:cs="Times New Roman"/>
          <w:sz w:val="18"/>
          <w:lang w:val="en-US"/>
        </w:rPr>
        <w:t xml:space="preserve"> http://localhost:8080/health</w:t>
      </w:r>
      <w:r w:rsidRPr="00114A9A">
        <w:rPr>
          <w:rFonts w:ascii="Times New Roman" w:hAnsi="Times New Roman" w:cs="Times New Roman"/>
          <w:lang w:val="en-US"/>
        </w:rPr>
        <w:br/>
      </w:r>
      <w:proofErr w:type="spellStart"/>
      <w:r w:rsidRPr="00114A9A">
        <w:rPr>
          <w:rFonts w:ascii="Times New Roman" w:hAnsi="Times New Roman" w:cs="Times New Roman"/>
          <w:sz w:val="18"/>
          <w:lang w:val="en-US"/>
        </w:rPr>
        <w:t>powershell</w:t>
      </w:r>
      <w:proofErr w:type="spellEnd"/>
      <w:r w:rsidRPr="00114A9A">
        <w:rPr>
          <w:rFonts w:ascii="Times New Roman" w:hAnsi="Times New Roman" w:cs="Times New Roman"/>
          <w:sz w:val="18"/>
          <w:lang w:val="en-US"/>
        </w:rPr>
        <w:t xml:space="preserve"> -</w:t>
      </w:r>
      <w:proofErr w:type="spellStart"/>
      <w:r w:rsidRPr="00114A9A">
        <w:rPr>
          <w:rFonts w:ascii="Times New Roman" w:hAnsi="Times New Roman" w:cs="Times New Roman"/>
          <w:sz w:val="18"/>
          <w:lang w:val="en-US"/>
        </w:rPr>
        <w:t>ExecutionPolicy</w:t>
      </w:r>
      <w:proofErr w:type="spellEnd"/>
      <w:r w:rsidRPr="00114A9A">
        <w:rPr>
          <w:rFonts w:ascii="Times New Roman" w:hAnsi="Times New Roman" w:cs="Times New Roman"/>
          <w:sz w:val="18"/>
          <w:lang w:val="en-US"/>
        </w:rPr>
        <w:t xml:space="preserve"> Bypass -File scripts/benchmark_api.ps1 -Requests 20</w:t>
      </w:r>
      <w:r w:rsidRPr="00114A9A">
        <w:rPr>
          <w:rFonts w:ascii="Times New Roman" w:hAnsi="Times New Roman" w:cs="Times New Roman"/>
          <w:lang w:val="en-US"/>
        </w:rPr>
        <w:br/>
      </w:r>
      <w:r w:rsidRPr="00114A9A">
        <w:rPr>
          <w:rFonts w:ascii="Times New Roman" w:hAnsi="Times New Roman" w:cs="Times New Roman"/>
          <w:sz w:val="18"/>
          <w:lang w:val="en-US"/>
        </w:rPr>
        <w:t xml:space="preserve">docker exec tf-mongodb-1 </w:t>
      </w:r>
      <w:proofErr w:type="spellStart"/>
      <w:r w:rsidRPr="00114A9A">
        <w:rPr>
          <w:rFonts w:ascii="Times New Roman" w:hAnsi="Times New Roman" w:cs="Times New Roman"/>
          <w:sz w:val="18"/>
          <w:lang w:val="en-US"/>
        </w:rPr>
        <w:t>mongosh</w:t>
      </w:r>
      <w:proofErr w:type="spellEnd"/>
      <w:r w:rsidRPr="00114A9A">
        <w:rPr>
          <w:rFonts w:ascii="Times New Roman" w:hAnsi="Times New Roman" w:cs="Times New Roman"/>
          <w:sz w:val="18"/>
          <w:lang w:val="en-US"/>
        </w:rPr>
        <w:t xml:space="preserve"> --quiet --eval "</w:t>
      </w:r>
      <w:proofErr w:type="spellStart"/>
      <w:proofErr w:type="gramStart"/>
      <w:r w:rsidRPr="00114A9A">
        <w:rPr>
          <w:rFonts w:ascii="Times New Roman" w:hAnsi="Times New Roman" w:cs="Times New Roman"/>
          <w:sz w:val="18"/>
          <w:lang w:val="en-US"/>
        </w:rPr>
        <w:t>db.getSiblingDB</w:t>
      </w:r>
      <w:proofErr w:type="spellEnd"/>
      <w:proofErr w:type="gramEnd"/>
      <w:r w:rsidRPr="00114A9A">
        <w:rPr>
          <w:rFonts w:ascii="Times New Roman" w:hAnsi="Times New Roman" w:cs="Times New Roman"/>
          <w:sz w:val="18"/>
          <w:lang w:val="en-US"/>
        </w:rPr>
        <w:t>('</w:t>
      </w:r>
      <w:proofErr w:type="spellStart"/>
      <w:r w:rsidRPr="00114A9A">
        <w:rPr>
          <w:rFonts w:ascii="Times New Roman" w:hAnsi="Times New Roman" w:cs="Times New Roman"/>
          <w:sz w:val="18"/>
          <w:lang w:val="en-US"/>
        </w:rPr>
        <w:t>powersight</w:t>
      </w:r>
      <w:proofErr w:type="spellEnd"/>
      <w:r w:rsidRPr="00114A9A">
        <w:rPr>
          <w:rFonts w:ascii="Times New Roman" w:hAnsi="Times New Roman" w:cs="Times New Roman"/>
          <w:sz w:val="18"/>
          <w:lang w:val="en-US"/>
        </w:rPr>
        <w:t>'</w:t>
      </w:r>
      <w:proofErr w:type="gramStart"/>
      <w:r w:rsidRPr="00114A9A">
        <w:rPr>
          <w:rFonts w:ascii="Times New Roman" w:hAnsi="Times New Roman" w:cs="Times New Roman"/>
          <w:sz w:val="18"/>
          <w:lang w:val="en-US"/>
        </w:rPr>
        <w:t>).</w:t>
      </w:r>
      <w:proofErr w:type="spellStart"/>
      <w:r w:rsidRPr="00114A9A">
        <w:rPr>
          <w:rFonts w:ascii="Times New Roman" w:hAnsi="Times New Roman" w:cs="Times New Roman"/>
          <w:sz w:val="18"/>
          <w:lang w:val="en-US"/>
        </w:rPr>
        <w:t>forecasts</w:t>
      </w:r>
      <w:proofErr w:type="gramEnd"/>
      <w:r w:rsidRPr="00114A9A">
        <w:rPr>
          <w:rFonts w:ascii="Times New Roman" w:hAnsi="Times New Roman" w:cs="Times New Roman"/>
          <w:sz w:val="18"/>
          <w:lang w:val="en-US"/>
        </w:rPr>
        <w:t>.</w:t>
      </w:r>
      <w:proofErr w:type="gramStart"/>
      <w:r w:rsidRPr="00114A9A">
        <w:rPr>
          <w:rFonts w:ascii="Times New Roman" w:hAnsi="Times New Roman" w:cs="Times New Roman"/>
          <w:sz w:val="18"/>
          <w:lang w:val="en-US"/>
        </w:rPr>
        <w:t>countDocuments</w:t>
      </w:r>
      <w:proofErr w:type="spellEnd"/>
      <w:r w:rsidRPr="00114A9A">
        <w:rPr>
          <w:rFonts w:ascii="Times New Roman" w:hAnsi="Times New Roman" w:cs="Times New Roman"/>
          <w:sz w:val="18"/>
          <w:lang w:val="en-US"/>
        </w:rPr>
        <w:t>(</w:t>
      </w:r>
      <w:proofErr w:type="gramEnd"/>
      <w:r w:rsidRPr="00114A9A">
        <w:rPr>
          <w:rFonts w:ascii="Times New Roman" w:hAnsi="Times New Roman" w:cs="Times New Roman"/>
          <w:sz w:val="18"/>
          <w:lang w:val="en-US"/>
        </w:rPr>
        <w:t>)"</w:t>
      </w:r>
      <w:r w:rsidRPr="00114A9A">
        <w:rPr>
          <w:rFonts w:ascii="Times New Roman" w:hAnsi="Times New Roman" w:cs="Times New Roman"/>
          <w:lang w:val="en-US"/>
        </w:rPr>
        <w:br/>
      </w:r>
      <w:r w:rsidRPr="00114A9A">
        <w:rPr>
          <w:rFonts w:ascii="Times New Roman" w:hAnsi="Times New Roman" w:cs="Times New Roman"/>
          <w:sz w:val="18"/>
          <w:lang w:val="en-US"/>
        </w:rPr>
        <w:t xml:space="preserve">docker exec tf-redis-1 </w:t>
      </w:r>
      <w:proofErr w:type="spellStart"/>
      <w:r w:rsidRPr="00114A9A">
        <w:rPr>
          <w:rFonts w:ascii="Times New Roman" w:hAnsi="Times New Roman" w:cs="Times New Roman"/>
          <w:sz w:val="18"/>
          <w:lang w:val="en-US"/>
        </w:rPr>
        <w:t>redis</w:t>
      </w:r>
      <w:proofErr w:type="spellEnd"/>
      <w:r w:rsidRPr="00114A9A">
        <w:rPr>
          <w:rFonts w:ascii="Times New Roman" w:hAnsi="Times New Roman" w:cs="Times New Roman"/>
          <w:sz w:val="18"/>
          <w:lang w:val="en-US"/>
        </w:rPr>
        <w:t>-cli --scan</w:t>
      </w:r>
    </w:p>
    <w:p w14:paraId="0BC8FEC3" w14:textId="77777777" w:rsidR="0078469D" w:rsidRPr="00114A9A" w:rsidRDefault="00353361" w:rsidP="00114A9A">
      <w:pPr>
        <w:spacing w:after="120" w:line="360" w:lineRule="auto"/>
        <w:rPr>
          <w:rFonts w:ascii="Times New Roman" w:hAnsi="Times New Roman" w:cs="Times New Roman"/>
        </w:rPr>
      </w:pPr>
      <w:r w:rsidRPr="00114A9A">
        <w:rPr>
          <w:rFonts w:ascii="Times New Roman" w:hAnsi="Times New Roman" w:cs="Times New Roman"/>
        </w:rPr>
        <w:t xml:space="preserve">La API documentada queda disponible en http://localhost:8080/swagger/ y las credenciales de demostración usadas en las pruebas son </w:t>
      </w:r>
      <w:proofErr w:type="spellStart"/>
      <w:r w:rsidRPr="00114A9A">
        <w:rPr>
          <w:rFonts w:ascii="Times New Roman" w:hAnsi="Times New Roman" w:cs="Times New Roman"/>
        </w:rPr>
        <w:t>admin</w:t>
      </w:r>
      <w:proofErr w:type="spellEnd"/>
      <w:r w:rsidRPr="00114A9A">
        <w:rPr>
          <w:rFonts w:ascii="Times New Roman" w:hAnsi="Times New Roman" w:cs="Times New Roman"/>
        </w:rPr>
        <w:t xml:space="preserve"> / </w:t>
      </w:r>
      <w:proofErr w:type="spellStart"/>
      <w:r w:rsidRPr="00114A9A">
        <w:rPr>
          <w:rFonts w:ascii="Times New Roman" w:hAnsi="Times New Roman" w:cs="Times New Roman"/>
        </w:rPr>
        <w:t>powersight</w:t>
      </w:r>
      <w:proofErr w:type="spellEnd"/>
      <w:r w:rsidRPr="00114A9A">
        <w:rPr>
          <w:rFonts w:ascii="Times New Roman" w:hAnsi="Times New Roman" w:cs="Times New Roman"/>
        </w:rPr>
        <w:t>.</w:t>
      </w:r>
    </w:p>
    <w:p w14:paraId="38E2475F" w14:textId="77777777" w:rsidR="0078469D" w:rsidRPr="00114A9A" w:rsidRDefault="0078469D" w:rsidP="00114A9A">
      <w:pPr>
        <w:spacing w:after="40" w:line="360" w:lineRule="auto"/>
        <w:ind w:left="500" w:hanging="160"/>
        <w:rPr>
          <w:rFonts w:ascii="Times New Roman" w:eastAsia="Times New Roman" w:hAnsi="Times New Roman" w:cs="Times New Roman"/>
          <w:sz w:val="24"/>
          <w:szCs w:val="24"/>
        </w:rPr>
      </w:pPr>
    </w:p>
    <w:p w14:paraId="5BD8DAC1" w14:textId="77777777" w:rsidR="0078469D" w:rsidRPr="00114A9A" w:rsidRDefault="0078469D" w:rsidP="00114A9A">
      <w:pPr>
        <w:spacing w:after="40" w:line="360" w:lineRule="auto"/>
        <w:ind w:left="500" w:hanging="160"/>
        <w:rPr>
          <w:rFonts w:ascii="Times New Roman" w:eastAsia="Times New Roman" w:hAnsi="Times New Roman" w:cs="Times New Roman"/>
          <w:sz w:val="24"/>
          <w:szCs w:val="24"/>
        </w:rPr>
      </w:pPr>
    </w:p>
    <w:p w14:paraId="294D16C0" w14:textId="77777777" w:rsidR="0078469D" w:rsidRPr="00114A9A" w:rsidRDefault="0078469D" w:rsidP="00114A9A">
      <w:pPr>
        <w:spacing w:after="40" w:line="360" w:lineRule="auto"/>
        <w:ind w:left="500" w:hanging="160"/>
        <w:rPr>
          <w:rFonts w:ascii="Times New Roman" w:eastAsia="Times New Roman" w:hAnsi="Times New Roman" w:cs="Times New Roman"/>
          <w:sz w:val="24"/>
          <w:szCs w:val="24"/>
        </w:rPr>
      </w:pPr>
    </w:p>
    <w:p w14:paraId="0D6E882A" w14:textId="77777777" w:rsidR="0078469D" w:rsidRPr="00114A9A" w:rsidRDefault="0078469D" w:rsidP="00114A9A">
      <w:pPr>
        <w:spacing w:line="360" w:lineRule="auto"/>
        <w:rPr>
          <w:rFonts w:ascii="Times New Roman" w:eastAsia="Times New Roman" w:hAnsi="Times New Roman" w:cs="Times New Roman"/>
          <w:sz w:val="24"/>
          <w:szCs w:val="24"/>
        </w:rPr>
      </w:pPr>
    </w:p>
    <w:p w14:paraId="646A6083"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 </w:t>
      </w:r>
    </w:p>
    <w:p w14:paraId="600576B3" w14:textId="77777777" w:rsidR="0078469D" w:rsidRPr="00114A9A" w:rsidRDefault="00353361" w:rsidP="00114A9A">
      <w:pPr>
        <w:pStyle w:val="Heading1"/>
        <w:keepNext w:val="0"/>
        <w:keepLines w:val="0"/>
        <w:spacing w:before="240" w:line="360" w:lineRule="auto"/>
        <w:rPr>
          <w:rFonts w:ascii="Times New Roman" w:eastAsia="Times New Roman" w:hAnsi="Times New Roman" w:cs="Times New Roman"/>
          <w:b/>
          <w:bCs/>
          <w:sz w:val="46"/>
          <w:szCs w:val="46"/>
        </w:rPr>
      </w:pPr>
      <w:bookmarkStart w:id="46" w:name="_dbnknmt829d2" w:colFirst="0" w:colLast="0"/>
      <w:bookmarkStart w:id="47" w:name="_Toc233756756"/>
      <w:bookmarkEnd w:id="46"/>
      <w:r w:rsidRPr="00114A9A">
        <w:rPr>
          <w:rFonts w:ascii="Times New Roman" w:eastAsia="Times New Roman" w:hAnsi="Times New Roman" w:cs="Times New Roman"/>
          <w:b/>
          <w:bCs/>
          <w:sz w:val="46"/>
          <w:szCs w:val="46"/>
        </w:rPr>
        <w:t>6. Conclusiones</w:t>
      </w:r>
      <w:bookmarkEnd w:id="47"/>
    </w:p>
    <w:p w14:paraId="4CA7AD8F" w14:textId="77777777" w:rsidR="0078469D" w:rsidRPr="00114A9A" w:rsidRDefault="00353361" w:rsidP="00114A9A">
      <w:pPr>
        <w:spacing w:before="240" w:after="240" w:line="360" w:lineRule="auto"/>
        <w:rPr>
          <w:rFonts w:ascii="Times New Roman" w:eastAsia="Times New Roman" w:hAnsi="Times New Roman" w:cs="Times New Roman"/>
          <w:sz w:val="24"/>
          <w:szCs w:val="24"/>
        </w:rPr>
      </w:pPr>
      <w:r w:rsidRPr="00114A9A">
        <w:rPr>
          <w:rFonts w:ascii="Times New Roman" w:hAnsi="Times New Roman" w:cs="Times New Roman"/>
        </w:rPr>
        <w:t xml:space="preserve">El proyecto demuestra que un pipeline implementado en </w:t>
      </w:r>
      <w:proofErr w:type="spellStart"/>
      <w:r w:rsidRPr="00114A9A">
        <w:rPr>
          <w:rFonts w:ascii="Times New Roman" w:hAnsi="Times New Roman" w:cs="Times New Roman"/>
        </w:rPr>
        <w:t>Go</w:t>
      </w:r>
      <w:proofErr w:type="spellEnd"/>
      <w:r w:rsidRPr="00114A9A">
        <w:rPr>
          <w:rFonts w:ascii="Times New Roman" w:hAnsi="Times New Roman" w:cs="Times New Roman"/>
        </w:rPr>
        <w:t xml:space="preserve"> puede procesar más de dos millones de registros eléctricos y entrenar un modelo predictivo con paralelización efectiva. Las métricas del modelo base </w:t>
      </w:r>
      <w:proofErr w:type="spellStart"/>
      <w:r w:rsidRPr="00114A9A">
        <w:rPr>
          <w:rFonts w:ascii="Times New Roman" w:hAnsi="Times New Roman" w:cs="Times New Roman"/>
        </w:rPr>
        <w:t>forecast_</w:t>
      </w:r>
      <w:proofErr w:type="gramStart"/>
      <w:r w:rsidRPr="00114A9A">
        <w:rPr>
          <w:rFonts w:ascii="Times New Roman" w:hAnsi="Times New Roman" w:cs="Times New Roman"/>
        </w:rPr>
        <w:t>model.json</w:t>
      </w:r>
      <w:proofErr w:type="spellEnd"/>
      <w:proofErr w:type="gramEnd"/>
      <w:r w:rsidRPr="00114A9A">
        <w:rPr>
          <w:rFonts w:ascii="Times New Roman" w:hAnsi="Times New Roman" w:cs="Times New Roman"/>
        </w:rPr>
        <w:t xml:space="preserve"> evaluado con corte temporal 80/20 fueron 79.29% de </w:t>
      </w:r>
      <w:proofErr w:type="spellStart"/>
      <w:r w:rsidRPr="00114A9A">
        <w:rPr>
          <w:rFonts w:ascii="Times New Roman" w:hAnsi="Times New Roman" w:cs="Times New Roman"/>
        </w:rPr>
        <w:t>accuracy</w:t>
      </w:r>
      <w:proofErr w:type="spellEnd"/>
      <w:r w:rsidRPr="00114A9A">
        <w:rPr>
          <w:rFonts w:ascii="Times New Roman" w:hAnsi="Times New Roman" w:cs="Times New Roman"/>
        </w:rPr>
        <w:t xml:space="preserve">, 87.90% de </w:t>
      </w:r>
      <w:proofErr w:type="spellStart"/>
      <w:r w:rsidRPr="00114A9A">
        <w:rPr>
          <w:rFonts w:ascii="Times New Roman" w:hAnsi="Times New Roman" w:cs="Times New Roman"/>
        </w:rPr>
        <w:t>recall</w:t>
      </w:r>
      <w:proofErr w:type="spellEnd"/>
      <w:r w:rsidRPr="00114A9A">
        <w:rPr>
          <w:rFonts w:ascii="Times New Roman" w:hAnsi="Times New Roman" w:cs="Times New Roman"/>
        </w:rPr>
        <w:t xml:space="preserve"> y 69.22% de F1-score. Además, el modelo distribuido activo distributed-1782872826466046473 fue evaluado sobre forecast_test.csv y alcanzó 80.83% de </w:t>
      </w:r>
      <w:proofErr w:type="spellStart"/>
      <w:r w:rsidRPr="00114A9A">
        <w:rPr>
          <w:rFonts w:ascii="Times New Roman" w:hAnsi="Times New Roman" w:cs="Times New Roman"/>
        </w:rPr>
        <w:t>accuracy</w:t>
      </w:r>
      <w:proofErr w:type="spellEnd"/>
      <w:r w:rsidRPr="00114A9A">
        <w:rPr>
          <w:rFonts w:ascii="Times New Roman" w:hAnsi="Times New Roman" w:cs="Times New Roman"/>
        </w:rPr>
        <w:t xml:space="preserve">, 86.21% </w:t>
      </w:r>
      <w:r w:rsidRPr="00114A9A">
        <w:rPr>
          <w:rFonts w:ascii="Times New Roman" w:hAnsi="Times New Roman" w:cs="Times New Roman"/>
        </w:rPr>
        <w:lastRenderedPageBreak/>
        <w:t xml:space="preserve">de </w:t>
      </w:r>
      <w:proofErr w:type="spellStart"/>
      <w:r w:rsidRPr="00114A9A">
        <w:rPr>
          <w:rFonts w:ascii="Times New Roman" w:hAnsi="Times New Roman" w:cs="Times New Roman"/>
        </w:rPr>
        <w:t>recall</w:t>
      </w:r>
      <w:proofErr w:type="spellEnd"/>
      <w:r w:rsidRPr="00114A9A">
        <w:rPr>
          <w:rFonts w:ascii="Times New Roman" w:hAnsi="Times New Roman" w:cs="Times New Roman"/>
        </w:rPr>
        <w:t xml:space="preserve"> y 70.44% de F1-score, dejando separadas las métricas </w:t>
      </w:r>
      <w:proofErr w:type="gramStart"/>
      <w:r w:rsidRPr="00114A9A">
        <w:rPr>
          <w:rFonts w:ascii="Times New Roman" w:hAnsi="Times New Roman" w:cs="Times New Roman"/>
        </w:rPr>
        <w:t>de test</w:t>
      </w:r>
      <w:proofErr w:type="gramEnd"/>
      <w:r w:rsidRPr="00114A9A">
        <w:rPr>
          <w:rFonts w:ascii="Times New Roman" w:hAnsi="Times New Roman" w:cs="Times New Roman"/>
        </w:rPr>
        <w:t xml:space="preserve"> del </w:t>
      </w:r>
      <w:proofErr w:type="spellStart"/>
      <w:r w:rsidRPr="00114A9A">
        <w:rPr>
          <w:rFonts w:ascii="Times New Roman" w:hAnsi="Times New Roman" w:cs="Times New Roman"/>
        </w:rPr>
        <w:t>loss</w:t>
      </w:r>
      <w:proofErr w:type="spellEnd"/>
      <w:r w:rsidRPr="00114A9A">
        <w:rPr>
          <w:rFonts w:ascii="Times New Roman" w:hAnsi="Times New Roman" w:cs="Times New Roman"/>
        </w:rPr>
        <w:t xml:space="preserve"> de entrenamiento distribuido.</w:t>
      </w:r>
    </w:p>
    <w:p w14:paraId="57BA1C71" w14:textId="77777777" w:rsidR="0078469D" w:rsidRPr="00114A9A" w:rsidRDefault="00353361" w:rsidP="00114A9A">
      <w:pPr>
        <w:spacing w:before="240" w:after="240"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Desde el enfoque concurrente, el entrenamiento obtuvo un </w:t>
      </w:r>
      <w:proofErr w:type="spellStart"/>
      <w:r w:rsidRPr="00114A9A">
        <w:rPr>
          <w:rFonts w:ascii="Times New Roman" w:eastAsia="Times New Roman" w:hAnsi="Times New Roman" w:cs="Times New Roman"/>
          <w:sz w:val="24"/>
          <w:szCs w:val="24"/>
        </w:rPr>
        <w:t>speedup</w:t>
      </w:r>
      <w:proofErr w:type="spellEnd"/>
      <w:r w:rsidRPr="00114A9A">
        <w:rPr>
          <w:rFonts w:ascii="Times New Roman" w:eastAsia="Times New Roman" w:hAnsi="Times New Roman" w:cs="Times New Roman"/>
          <w:sz w:val="24"/>
          <w:szCs w:val="24"/>
        </w:rPr>
        <w:t xml:space="preserve"> de 6.74x con 8 </w:t>
      </w:r>
      <w:proofErr w:type="spellStart"/>
      <w:r w:rsidRPr="00114A9A">
        <w:rPr>
          <w:rFonts w:ascii="Times New Roman" w:eastAsia="Times New Roman" w:hAnsi="Times New Roman" w:cs="Times New Roman"/>
          <w:sz w:val="24"/>
          <w:szCs w:val="24"/>
        </w:rPr>
        <w:t>workers</w:t>
      </w:r>
      <w:proofErr w:type="spellEnd"/>
      <w:r w:rsidRPr="00114A9A">
        <w:rPr>
          <w:rFonts w:ascii="Times New Roman" w:eastAsia="Times New Roman" w:hAnsi="Times New Roman" w:cs="Times New Roman"/>
          <w:sz w:val="24"/>
          <w:szCs w:val="24"/>
        </w:rPr>
        <w:t xml:space="preserve">, aunque el </w:t>
      </w:r>
      <w:proofErr w:type="spellStart"/>
      <w:r w:rsidRPr="00114A9A">
        <w:rPr>
          <w:rFonts w:ascii="Times New Roman" w:eastAsia="Times New Roman" w:hAnsi="Times New Roman" w:cs="Times New Roman"/>
          <w:sz w:val="24"/>
          <w:szCs w:val="24"/>
        </w:rPr>
        <w:t>speedup</w:t>
      </w:r>
      <w:proofErr w:type="spellEnd"/>
      <w:r w:rsidRPr="00114A9A">
        <w:rPr>
          <w:rFonts w:ascii="Times New Roman" w:eastAsia="Times New Roman" w:hAnsi="Times New Roman" w:cs="Times New Roman"/>
          <w:sz w:val="24"/>
          <w:szCs w:val="24"/>
        </w:rPr>
        <w:t xml:space="preserve"> total fue menor debido a operaciones dominadas por entrada/salida. Esto confirma que la mayor ganancia se encuentra en las etapas computacionalmente intensivas, especialmente el cálculo de gradientes.</w:t>
      </w:r>
    </w:p>
    <w:p w14:paraId="19E1FE8F" w14:textId="77777777" w:rsidR="0078469D" w:rsidRPr="00114A9A" w:rsidRDefault="00353361" w:rsidP="00114A9A">
      <w:pPr>
        <w:spacing w:before="240" w:after="240" w:line="360" w:lineRule="auto"/>
        <w:rPr>
          <w:rFonts w:ascii="Times New Roman" w:eastAsia="Times New Roman" w:hAnsi="Times New Roman" w:cs="Times New Roman"/>
          <w:sz w:val="24"/>
          <w:szCs w:val="24"/>
        </w:rPr>
      </w:pPr>
      <w:r w:rsidRPr="00114A9A">
        <w:rPr>
          <w:rFonts w:ascii="Times New Roman" w:hAnsi="Times New Roman" w:cs="Times New Roman"/>
        </w:rPr>
        <w:t xml:space="preserve">Finalmente, la arquitectura distribuida con API coordinadora, </w:t>
      </w:r>
      <w:proofErr w:type="spellStart"/>
      <w:r w:rsidRPr="00114A9A">
        <w:rPr>
          <w:rFonts w:ascii="Times New Roman" w:hAnsi="Times New Roman" w:cs="Times New Roman"/>
        </w:rPr>
        <w:t>workers</w:t>
      </w:r>
      <w:proofErr w:type="spellEnd"/>
      <w:r w:rsidRPr="00114A9A">
        <w:rPr>
          <w:rFonts w:ascii="Times New Roman" w:hAnsi="Times New Roman" w:cs="Times New Roman"/>
        </w:rPr>
        <w:t xml:space="preserve"> ML por TCP, MongoDB y Redis permite separar responsabilidades y escalar el sistema. Dado que el </w:t>
      </w:r>
      <w:proofErr w:type="spellStart"/>
      <w:r w:rsidRPr="00114A9A">
        <w:rPr>
          <w:rFonts w:ascii="Times New Roman" w:hAnsi="Times New Roman" w:cs="Times New Roman"/>
        </w:rPr>
        <w:t>dataset</w:t>
      </w:r>
      <w:proofErr w:type="spellEnd"/>
      <w:r w:rsidRPr="00114A9A">
        <w:rPr>
          <w:rFonts w:ascii="Times New Roman" w:hAnsi="Times New Roman" w:cs="Times New Roman"/>
        </w:rPr>
        <w:t xml:space="preserve"> proviene de un solo hogar, el aporte social debe interpretarse como prototipo replicable para escenarios residenciales; para operadores o municipalidades se requerirían datos agregados de múltiples viviendas. Como trabajo futuro, se propone incorporar modelos temporales más complejos, comparar contra </w:t>
      </w:r>
      <w:proofErr w:type="spellStart"/>
      <w:r w:rsidRPr="00114A9A">
        <w:rPr>
          <w:rFonts w:ascii="Times New Roman" w:hAnsi="Times New Roman" w:cs="Times New Roman"/>
        </w:rPr>
        <w:t>baselines</w:t>
      </w:r>
      <w:proofErr w:type="spellEnd"/>
      <w:r w:rsidRPr="00114A9A">
        <w:rPr>
          <w:rFonts w:ascii="Times New Roman" w:hAnsi="Times New Roman" w:cs="Times New Roman"/>
        </w:rPr>
        <w:t xml:space="preserve"> adicionales y ejecutar pruebas con mayor número de nodos físicos.</w:t>
      </w:r>
    </w:p>
    <w:p w14:paraId="0DEF6FD2" w14:textId="77777777" w:rsidR="0078469D" w:rsidRPr="00114A9A" w:rsidRDefault="00353361" w:rsidP="00114A9A">
      <w:pPr>
        <w:pStyle w:val="Heading1"/>
        <w:keepNext w:val="0"/>
        <w:keepLines w:val="0"/>
        <w:spacing w:before="240" w:line="360" w:lineRule="auto"/>
        <w:rPr>
          <w:rFonts w:ascii="Times New Roman" w:eastAsia="Times New Roman" w:hAnsi="Times New Roman" w:cs="Times New Roman"/>
          <w:sz w:val="24"/>
          <w:szCs w:val="24"/>
        </w:rPr>
      </w:pPr>
      <w:bookmarkStart w:id="48" w:name="_vgk1llorozcm" w:colFirst="0" w:colLast="0"/>
      <w:bookmarkStart w:id="49" w:name="_Toc233756757"/>
      <w:bookmarkEnd w:id="48"/>
      <w:r w:rsidRPr="00114A9A">
        <w:rPr>
          <w:rFonts w:ascii="Times New Roman" w:eastAsia="Times New Roman" w:hAnsi="Times New Roman" w:cs="Times New Roman"/>
          <w:b/>
          <w:bCs/>
          <w:sz w:val="46"/>
          <w:szCs w:val="46"/>
        </w:rPr>
        <w:t>7. Recomendaciones</w:t>
      </w:r>
      <w:bookmarkEnd w:id="49"/>
    </w:p>
    <w:p w14:paraId="35A183C9" w14:textId="77777777" w:rsidR="0078469D" w:rsidRPr="00114A9A" w:rsidRDefault="00353361" w:rsidP="00114A9A">
      <w:pPr>
        <w:pBdr>
          <w:top w:val="nil"/>
          <w:left w:val="nil"/>
          <w:bottom w:val="nil"/>
          <w:right w:val="nil"/>
          <w:between w:val="nil"/>
        </w:pBdr>
        <w:spacing w:before="240" w:after="240"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Para la interfaz de usuario, se planea aprovechar la conexión de </w:t>
      </w:r>
      <w:proofErr w:type="spellStart"/>
      <w:proofErr w:type="gramStart"/>
      <w:r w:rsidRPr="00114A9A">
        <w:rPr>
          <w:rFonts w:ascii="Times New Roman" w:eastAsia="Times New Roman" w:hAnsi="Times New Roman" w:cs="Times New Roman"/>
          <w:sz w:val="24"/>
          <w:szCs w:val="24"/>
        </w:rPr>
        <w:t>WebSockets</w:t>
      </w:r>
      <w:proofErr w:type="spellEnd"/>
      <w:r w:rsidRPr="00114A9A">
        <w:rPr>
          <w:rFonts w:ascii="Times New Roman" w:eastAsia="Times New Roman" w:hAnsi="Times New Roman" w:cs="Times New Roman"/>
          <w:sz w:val="24"/>
          <w:szCs w:val="24"/>
        </w:rPr>
        <w:t xml:space="preserve">  ya</w:t>
      </w:r>
      <w:proofErr w:type="gramEnd"/>
      <w:r w:rsidRPr="00114A9A">
        <w:rPr>
          <w:rFonts w:ascii="Times New Roman" w:eastAsia="Times New Roman" w:hAnsi="Times New Roman" w:cs="Times New Roman"/>
          <w:sz w:val="24"/>
          <w:szCs w:val="24"/>
        </w:rPr>
        <w:t xml:space="preserve"> expuesta por la API para construir un tablero de control dinámico e interactivo en el </w:t>
      </w:r>
      <w:proofErr w:type="spellStart"/>
      <w:r w:rsidRPr="00114A9A">
        <w:rPr>
          <w:rFonts w:ascii="Times New Roman" w:eastAsia="Times New Roman" w:hAnsi="Times New Roman" w:cs="Times New Roman"/>
          <w:sz w:val="24"/>
          <w:szCs w:val="24"/>
        </w:rPr>
        <w:t>framework</w:t>
      </w:r>
      <w:proofErr w:type="spellEnd"/>
      <w:r w:rsidRPr="00114A9A">
        <w:rPr>
          <w:rFonts w:ascii="Times New Roman" w:eastAsia="Times New Roman" w:hAnsi="Times New Roman" w:cs="Times New Roman"/>
          <w:sz w:val="24"/>
          <w:szCs w:val="24"/>
        </w:rPr>
        <w:t xml:space="preserve"> SPA seleccionado. El objetivo es evitar el uso de datos estáticos y permitir que el </w:t>
      </w:r>
      <w:proofErr w:type="spellStart"/>
      <w:r w:rsidRPr="00114A9A">
        <w:rPr>
          <w:rFonts w:ascii="Times New Roman" w:eastAsia="Times New Roman" w:hAnsi="Times New Roman" w:cs="Times New Roman"/>
          <w:sz w:val="24"/>
          <w:szCs w:val="24"/>
        </w:rPr>
        <w:t>frontend</w:t>
      </w:r>
      <w:proofErr w:type="spellEnd"/>
      <w:r w:rsidRPr="00114A9A">
        <w:rPr>
          <w:rFonts w:ascii="Times New Roman" w:eastAsia="Times New Roman" w:hAnsi="Times New Roman" w:cs="Times New Roman"/>
          <w:sz w:val="24"/>
          <w:szCs w:val="24"/>
        </w:rPr>
        <w:t xml:space="preserve"> renderice en tiempo real tanto las alertas de consumo alto sostenido como los gráficos de salud y latencia de cada nodo del clúster procesados por el coordinador, garantizando una experiencia de usuario fluida y reactiva. </w:t>
      </w:r>
    </w:p>
    <w:p w14:paraId="10498E37" w14:textId="77777777" w:rsidR="0078469D" w:rsidRPr="00114A9A" w:rsidRDefault="00353361" w:rsidP="00114A9A">
      <w:pPr>
        <w:pBdr>
          <w:top w:val="nil"/>
          <w:left w:val="nil"/>
          <w:bottom w:val="nil"/>
          <w:right w:val="nil"/>
          <w:between w:val="nil"/>
        </w:pBdr>
        <w:spacing w:before="240" w:after="240"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Con el fin de mitigar la tasa de falsos positivos y elevar el F1-score en el conjunto de prueba, se sugiere implementar un módulo de optimización distribuida (como </w:t>
      </w:r>
      <w:proofErr w:type="spellStart"/>
      <w:r w:rsidRPr="00114A9A">
        <w:rPr>
          <w:rFonts w:ascii="Times New Roman" w:eastAsia="Times New Roman" w:hAnsi="Times New Roman" w:cs="Times New Roman"/>
          <w:sz w:val="24"/>
          <w:szCs w:val="24"/>
        </w:rPr>
        <w:t>Grid</w:t>
      </w:r>
      <w:proofErr w:type="spellEnd"/>
      <w:r w:rsidRPr="00114A9A">
        <w:rPr>
          <w:rFonts w:ascii="Times New Roman" w:eastAsia="Times New Roman" w:hAnsi="Times New Roman" w:cs="Times New Roman"/>
          <w:sz w:val="24"/>
          <w:szCs w:val="24"/>
        </w:rPr>
        <w:t xml:space="preserve"> Search paralelo) para explorar dinámicamente diferentes </w:t>
      </w:r>
      <w:proofErr w:type="spellStart"/>
      <w:r w:rsidRPr="00114A9A">
        <w:rPr>
          <w:rFonts w:ascii="Times New Roman" w:eastAsia="Times New Roman" w:hAnsi="Times New Roman" w:cs="Times New Roman"/>
          <w:sz w:val="24"/>
          <w:szCs w:val="24"/>
        </w:rPr>
        <w:t>hiperparámetros</w:t>
      </w:r>
      <w:proofErr w:type="spellEnd"/>
      <w:r w:rsidRPr="00114A9A">
        <w:rPr>
          <w:rFonts w:ascii="Times New Roman" w:eastAsia="Times New Roman" w:hAnsi="Times New Roman" w:cs="Times New Roman"/>
          <w:sz w:val="24"/>
          <w:szCs w:val="24"/>
        </w:rPr>
        <w:t xml:space="preserve">. Ajustar de forma concurrente la tasa de aprendizaje, el umbral de decisión o añadir regularización L2 (Ridge) ayudará a que los pesos del modelo se estabilicen mejor ante las variaciones bruscas de las variables eléctricas de entrada. </w:t>
      </w:r>
    </w:p>
    <w:p w14:paraId="70E17F70" w14:textId="77777777" w:rsidR="0078469D" w:rsidRPr="00114A9A" w:rsidRDefault="00353361" w:rsidP="00114A9A">
      <w:pPr>
        <w:pBdr>
          <w:top w:val="nil"/>
          <w:left w:val="nil"/>
          <w:bottom w:val="nil"/>
          <w:right w:val="nil"/>
          <w:between w:val="nil"/>
        </w:pBdr>
        <w:spacing w:before="240" w:after="240" w:line="360" w:lineRule="auto"/>
        <w:rPr>
          <w:rFonts w:ascii="Times New Roman" w:eastAsia="Times New Roman" w:hAnsi="Times New Roman" w:cs="Times New Roman"/>
          <w:b/>
          <w:bCs/>
          <w:sz w:val="46"/>
          <w:szCs w:val="46"/>
        </w:rPr>
      </w:pPr>
      <w:r w:rsidRPr="00114A9A">
        <w:rPr>
          <w:rFonts w:ascii="Times New Roman" w:eastAsia="Times New Roman" w:hAnsi="Times New Roman" w:cs="Times New Roman"/>
          <w:sz w:val="24"/>
          <w:szCs w:val="24"/>
        </w:rPr>
        <w:t xml:space="preserve">Con el fin de consolidar la evaluación experimental del sistema distribuido, se tiene planificado diseñar pruebas de estrés e inyección de carga masiva utilizando herramientas automatizadas de benchmarking hacia el </w:t>
      </w:r>
      <w:proofErr w:type="spellStart"/>
      <w:r w:rsidRPr="00114A9A">
        <w:rPr>
          <w:rFonts w:ascii="Times New Roman" w:eastAsia="Times New Roman" w:hAnsi="Times New Roman" w:cs="Times New Roman"/>
          <w:sz w:val="24"/>
          <w:szCs w:val="24"/>
        </w:rPr>
        <w:t>endpoint</w:t>
      </w:r>
      <w:proofErr w:type="spellEnd"/>
      <w:r w:rsidRPr="00114A9A">
        <w:rPr>
          <w:rFonts w:ascii="Times New Roman" w:eastAsia="Times New Roman" w:hAnsi="Times New Roman" w:cs="Times New Roman"/>
          <w:sz w:val="24"/>
          <w:szCs w:val="24"/>
        </w:rPr>
        <w:t xml:space="preserve"> POST /api/v1/</w:t>
      </w:r>
      <w:proofErr w:type="spellStart"/>
      <w:r w:rsidRPr="00114A9A">
        <w:rPr>
          <w:rFonts w:ascii="Times New Roman" w:eastAsia="Times New Roman" w:hAnsi="Times New Roman" w:cs="Times New Roman"/>
          <w:sz w:val="24"/>
          <w:szCs w:val="24"/>
        </w:rPr>
        <w:t>forecasts</w:t>
      </w:r>
      <w:proofErr w:type="spellEnd"/>
      <w:r w:rsidRPr="00114A9A">
        <w:rPr>
          <w:rFonts w:ascii="Times New Roman" w:eastAsia="Times New Roman" w:hAnsi="Times New Roman" w:cs="Times New Roman"/>
          <w:sz w:val="24"/>
          <w:szCs w:val="24"/>
        </w:rPr>
        <w:t xml:space="preserve">. Esto permitirá documentar de forma estadística el comportamiento de las latencias de la API (mediana y </w:t>
      </w:r>
      <w:r w:rsidRPr="00114A9A">
        <w:rPr>
          <w:rFonts w:ascii="Times New Roman" w:eastAsia="Times New Roman" w:hAnsi="Times New Roman" w:cs="Times New Roman"/>
          <w:sz w:val="24"/>
          <w:szCs w:val="24"/>
        </w:rPr>
        <w:lastRenderedPageBreak/>
        <w:t xml:space="preserve">P95) y la tasa de aciertos de la caché en Redis cuando el clúster coordinado se somete a solicitudes simultáneas concurrentes, enriqueciendo los reportes gráficos finales del sistema.  </w:t>
      </w:r>
    </w:p>
    <w:p w14:paraId="15E2D304" w14:textId="77777777" w:rsidR="0078469D" w:rsidRPr="00114A9A" w:rsidRDefault="00353361" w:rsidP="00114A9A">
      <w:pPr>
        <w:pStyle w:val="Heading1"/>
        <w:keepNext w:val="0"/>
        <w:keepLines w:val="0"/>
        <w:spacing w:before="240" w:line="360" w:lineRule="auto"/>
        <w:rPr>
          <w:rFonts w:ascii="Times New Roman" w:eastAsia="Times New Roman" w:hAnsi="Times New Roman" w:cs="Times New Roman"/>
          <w:b/>
          <w:bCs/>
          <w:sz w:val="46"/>
          <w:szCs w:val="46"/>
        </w:rPr>
      </w:pPr>
      <w:bookmarkStart w:id="50" w:name="_Toc233756758"/>
      <w:r w:rsidRPr="00114A9A">
        <w:rPr>
          <w:rFonts w:ascii="Times New Roman" w:eastAsia="Times New Roman" w:hAnsi="Times New Roman" w:cs="Times New Roman"/>
          <w:b/>
          <w:bCs/>
          <w:sz w:val="46"/>
          <w:szCs w:val="46"/>
        </w:rPr>
        <w:t>8. Reporte de participación</w:t>
      </w:r>
      <w:bookmarkEnd w:id="50"/>
    </w:p>
    <w:p w14:paraId="39C60683" w14:textId="064ADFD4" w:rsidR="0078469D" w:rsidRPr="00114A9A" w:rsidRDefault="00353361" w:rsidP="00114A9A">
      <w:pPr>
        <w:spacing w:line="360" w:lineRule="auto"/>
        <w:rPr>
          <w:rFonts w:ascii="Times New Roman" w:eastAsia="Times New Roman" w:hAnsi="Times New Roman" w:cs="Times New Roman"/>
          <w:sz w:val="24"/>
          <w:szCs w:val="24"/>
        </w:rPr>
      </w:pPr>
      <w:hyperlink r:id="rId22">
        <w:r w:rsidRPr="00114A9A">
          <w:rPr>
            <w:rFonts w:ascii="Times New Roman" w:eastAsia="Times New Roman" w:hAnsi="Times New Roman" w:cs="Times New Roman"/>
            <w:color w:val="1155CC"/>
            <w:sz w:val="24"/>
            <w:szCs w:val="24"/>
            <w:u w:val="single"/>
          </w:rPr>
          <w:t>report_performance_1ACC0065-202610 - Documentos de Google</w:t>
        </w:r>
      </w:hyperlink>
      <w:r w:rsidRPr="00114A9A">
        <w:rPr>
          <w:rFonts w:ascii="Times New Roman" w:eastAsia="Times New Roman" w:hAnsi="Times New Roman" w:cs="Times New Roman"/>
          <w:sz w:val="24"/>
          <w:szCs w:val="24"/>
        </w:rPr>
        <w:t xml:space="preserve"> </w:t>
      </w:r>
    </w:p>
    <w:p w14:paraId="7CF4A30E" w14:textId="77777777"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La participación del equipo se evidencia en la implementación del procesamiento concurrente, el entrenamiento del modelo, el diseño de la arquitectura distribuida, la construcción de la API REST, la generación de artefactos y el análisis experimental del sistema.</w:t>
      </w:r>
    </w:p>
    <w:p w14:paraId="50205DA0" w14:textId="77777777" w:rsidR="0078469D" w:rsidRPr="00114A9A" w:rsidRDefault="00353361" w:rsidP="00114A9A">
      <w:pPr>
        <w:pStyle w:val="Heading1"/>
        <w:keepNext w:val="0"/>
        <w:keepLines w:val="0"/>
        <w:spacing w:before="240" w:line="360" w:lineRule="auto"/>
        <w:rPr>
          <w:rFonts w:ascii="Times New Roman" w:eastAsia="Times New Roman" w:hAnsi="Times New Roman" w:cs="Times New Roman"/>
          <w:b/>
          <w:bCs/>
          <w:sz w:val="46"/>
          <w:szCs w:val="46"/>
        </w:rPr>
      </w:pPr>
      <w:bookmarkStart w:id="51" w:name="_Toc233756759"/>
      <w:r w:rsidRPr="00114A9A">
        <w:rPr>
          <w:rFonts w:ascii="Times New Roman" w:eastAsia="Times New Roman" w:hAnsi="Times New Roman" w:cs="Times New Roman"/>
          <w:b/>
          <w:bCs/>
          <w:sz w:val="46"/>
          <w:szCs w:val="46"/>
        </w:rPr>
        <w:t>9. Anexos</w:t>
      </w:r>
      <w:bookmarkEnd w:id="51"/>
    </w:p>
    <w:p w14:paraId="04B4A19D" w14:textId="77777777" w:rsidR="0078469D" w:rsidRPr="00114A9A" w:rsidRDefault="00353361" w:rsidP="00114A9A">
      <w:pPr>
        <w:spacing w:line="360" w:lineRule="auto"/>
        <w:rPr>
          <w:rFonts w:ascii="Times New Roman" w:eastAsia="Times New Roman" w:hAnsi="Times New Roman" w:cs="Times New Roman"/>
          <w:sz w:val="24"/>
          <w:szCs w:val="24"/>
        </w:rPr>
      </w:pPr>
      <w:proofErr w:type="spellStart"/>
      <w:r w:rsidRPr="00114A9A">
        <w:rPr>
          <w:rFonts w:ascii="Times New Roman" w:eastAsia="Times New Roman" w:hAnsi="Times New Roman" w:cs="Times New Roman"/>
          <w:sz w:val="24"/>
          <w:szCs w:val="24"/>
        </w:rPr>
        <w:t>Dataset</w:t>
      </w:r>
      <w:proofErr w:type="spellEnd"/>
      <w:r w:rsidRPr="00114A9A">
        <w:rPr>
          <w:rFonts w:ascii="Times New Roman" w:eastAsia="Times New Roman" w:hAnsi="Times New Roman" w:cs="Times New Roman"/>
          <w:sz w:val="24"/>
          <w:szCs w:val="24"/>
        </w:rPr>
        <w:t>: https://archive.ics.uci.edu/dataset/235</w:t>
      </w:r>
    </w:p>
    <w:p w14:paraId="20A8B963" w14:textId="2AA0782C" w:rsidR="0078469D" w:rsidRPr="00114A9A" w:rsidRDefault="00353361" w:rsidP="00114A9A">
      <w:pPr>
        <w:spacing w:line="360" w:lineRule="auto"/>
        <w:rPr>
          <w:rFonts w:ascii="Times New Roman" w:eastAsia="Times New Roman" w:hAnsi="Times New Roman" w:cs="Times New Roman"/>
          <w:sz w:val="24"/>
          <w:szCs w:val="24"/>
        </w:rPr>
      </w:pPr>
      <w:r w:rsidRPr="00114A9A">
        <w:rPr>
          <w:rFonts w:ascii="Times New Roman" w:eastAsia="Times New Roman" w:hAnsi="Times New Roman" w:cs="Times New Roman"/>
          <w:sz w:val="24"/>
          <w:szCs w:val="24"/>
        </w:rPr>
        <w:t xml:space="preserve">Código fuente: </w:t>
      </w:r>
      <w:hyperlink r:id="rId23">
        <w:r w:rsidRPr="00114A9A">
          <w:rPr>
            <w:rFonts w:ascii="Times New Roman" w:eastAsia="Times New Roman" w:hAnsi="Times New Roman" w:cs="Times New Roman"/>
            <w:color w:val="1155CC"/>
            <w:sz w:val="24"/>
            <w:szCs w:val="24"/>
            <w:u w:val="single"/>
          </w:rPr>
          <w:t>github.com/</w:t>
        </w:r>
        <w:proofErr w:type="spellStart"/>
        <w:r w:rsidRPr="00114A9A">
          <w:rPr>
            <w:rFonts w:ascii="Times New Roman" w:eastAsia="Times New Roman" w:hAnsi="Times New Roman" w:cs="Times New Roman"/>
            <w:color w:val="1155CC"/>
            <w:sz w:val="24"/>
            <w:szCs w:val="24"/>
            <w:u w:val="single"/>
          </w:rPr>
          <w:t>progra</w:t>
        </w:r>
        <w:proofErr w:type="spellEnd"/>
        <w:r w:rsidRPr="00114A9A">
          <w:rPr>
            <w:rFonts w:ascii="Times New Roman" w:eastAsia="Times New Roman" w:hAnsi="Times New Roman" w:cs="Times New Roman"/>
            <w:color w:val="1155CC"/>
            <w:sz w:val="24"/>
            <w:szCs w:val="24"/>
            <w:u w:val="single"/>
          </w:rPr>
          <w:t>-concurrente/</w:t>
        </w:r>
        <w:proofErr w:type="spellStart"/>
        <w:r w:rsidRPr="00114A9A">
          <w:rPr>
            <w:rFonts w:ascii="Times New Roman" w:eastAsia="Times New Roman" w:hAnsi="Times New Roman" w:cs="Times New Roman"/>
            <w:color w:val="1155CC"/>
            <w:sz w:val="24"/>
            <w:szCs w:val="24"/>
            <w:u w:val="single"/>
          </w:rPr>
          <w:t>trabajoFinal</w:t>
        </w:r>
        <w:proofErr w:type="spellEnd"/>
      </w:hyperlink>
      <w:r w:rsidRPr="00114A9A">
        <w:rPr>
          <w:rFonts w:ascii="Times New Roman" w:eastAsia="Times New Roman" w:hAnsi="Times New Roman" w:cs="Times New Roman"/>
          <w:sz w:val="24"/>
          <w:szCs w:val="24"/>
        </w:rPr>
        <w:t xml:space="preserve"> </w:t>
      </w:r>
    </w:p>
    <w:p w14:paraId="03DCCB08" w14:textId="77777777" w:rsidR="0078469D" w:rsidRPr="00114A9A" w:rsidRDefault="00353361" w:rsidP="00114A9A">
      <w:pPr>
        <w:pStyle w:val="Heading1"/>
        <w:keepNext w:val="0"/>
        <w:keepLines w:val="0"/>
        <w:spacing w:before="240" w:line="360" w:lineRule="auto"/>
        <w:rPr>
          <w:rFonts w:ascii="Times New Roman" w:eastAsia="Times New Roman" w:hAnsi="Times New Roman" w:cs="Times New Roman"/>
          <w:b/>
          <w:bCs/>
          <w:sz w:val="46"/>
          <w:szCs w:val="46"/>
        </w:rPr>
      </w:pPr>
      <w:bookmarkStart w:id="52" w:name="_Toc233756760"/>
      <w:r w:rsidRPr="00114A9A">
        <w:rPr>
          <w:rFonts w:ascii="Times New Roman" w:eastAsia="Times New Roman" w:hAnsi="Times New Roman" w:cs="Times New Roman"/>
          <w:b/>
          <w:bCs/>
          <w:sz w:val="46"/>
          <w:szCs w:val="46"/>
        </w:rPr>
        <w:t>10. Referencias Bibliográficas</w:t>
      </w:r>
      <w:bookmarkEnd w:id="52"/>
    </w:p>
    <w:p w14:paraId="4865B0FF" w14:textId="77777777" w:rsidR="0078469D" w:rsidRPr="00114A9A" w:rsidRDefault="00353361" w:rsidP="00114A9A">
      <w:pPr>
        <w:spacing w:line="360" w:lineRule="auto"/>
        <w:rPr>
          <w:rFonts w:ascii="Times New Roman" w:eastAsia="Times New Roman" w:hAnsi="Times New Roman" w:cs="Times New Roman"/>
          <w:sz w:val="24"/>
          <w:szCs w:val="24"/>
          <w:lang w:val="en-US"/>
        </w:rPr>
      </w:pPr>
      <w:proofErr w:type="spellStart"/>
      <w:r w:rsidRPr="00114A9A">
        <w:rPr>
          <w:rFonts w:ascii="Times New Roman" w:eastAsia="Times New Roman" w:hAnsi="Times New Roman" w:cs="Times New Roman"/>
          <w:sz w:val="24"/>
          <w:szCs w:val="24"/>
        </w:rPr>
        <w:t>Hebrail</w:t>
      </w:r>
      <w:proofErr w:type="spellEnd"/>
      <w:r w:rsidRPr="00114A9A">
        <w:rPr>
          <w:rFonts w:ascii="Times New Roman" w:eastAsia="Times New Roman" w:hAnsi="Times New Roman" w:cs="Times New Roman"/>
          <w:sz w:val="24"/>
          <w:szCs w:val="24"/>
        </w:rPr>
        <w:t xml:space="preserve">, G. y Berard, A. (2006). </w:t>
      </w:r>
      <w:r w:rsidRPr="00114A9A">
        <w:rPr>
          <w:rFonts w:ascii="Times New Roman" w:eastAsia="Times New Roman" w:hAnsi="Times New Roman" w:cs="Times New Roman"/>
          <w:sz w:val="24"/>
          <w:szCs w:val="24"/>
          <w:lang w:val="en-US"/>
        </w:rPr>
        <w:t>Individual Household Electric Power Consumption. UCI Machine Learning Repository.</w:t>
      </w:r>
    </w:p>
    <w:p w14:paraId="0043FE3B" w14:textId="77777777" w:rsidR="0078469D" w:rsidRPr="00114A9A" w:rsidRDefault="00353361" w:rsidP="00114A9A">
      <w:pPr>
        <w:spacing w:line="360" w:lineRule="auto"/>
        <w:rPr>
          <w:rFonts w:ascii="Times New Roman" w:eastAsia="Times New Roman" w:hAnsi="Times New Roman" w:cs="Times New Roman"/>
          <w:sz w:val="24"/>
          <w:szCs w:val="24"/>
          <w:lang w:val="en-US"/>
        </w:rPr>
      </w:pPr>
      <w:r w:rsidRPr="00114A9A">
        <w:rPr>
          <w:rFonts w:ascii="Times New Roman" w:eastAsia="Times New Roman" w:hAnsi="Times New Roman" w:cs="Times New Roman"/>
          <w:sz w:val="24"/>
          <w:szCs w:val="24"/>
          <w:lang w:val="en-US"/>
        </w:rPr>
        <w:t>IEA. (2024). World Energy Outlook 2024. International Energy Agency, Paris.</w:t>
      </w:r>
    </w:p>
    <w:p w14:paraId="4B7CDDDF" w14:textId="77777777" w:rsidR="00C11FB3" w:rsidRPr="00114A9A" w:rsidRDefault="00C11FB3" w:rsidP="00114A9A">
      <w:pPr>
        <w:spacing w:line="360" w:lineRule="auto"/>
        <w:rPr>
          <w:rFonts w:ascii="Times New Roman" w:hAnsi="Times New Roman" w:cs="Times New Roman"/>
          <w:lang w:val="en-US"/>
        </w:rPr>
      </w:pPr>
    </w:p>
    <w:p w14:paraId="105895F3" w14:textId="77777777" w:rsidR="00C11FB3" w:rsidRPr="00114A9A" w:rsidRDefault="00C11FB3" w:rsidP="00114A9A">
      <w:pPr>
        <w:spacing w:line="360" w:lineRule="auto"/>
        <w:rPr>
          <w:rFonts w:ascii="Times New Roman" w:hAnsi="Times New Roman" w:cs="Times New Roman"/>
          <w:lang w:val="en-US"/>
        </w:rPr>
      </w:pPr>
    </w:p>
    <w:p w14:paraId="317D364A" w14:textId="77777777" w:rsidR="00C11FB3" w:rsidRPr="00114A9A" w:rsidRDefault="00C11FB3" w:rsidP="00114A9A">
      <w:pPr>
        <w:spacing w:line="360" w:lineRule="auto"/>
        <w:rPr>
          <w:rFonts w:ascii="Times New Roman" w:hAnsi="Times New Roman" w:cs="Times New Roman"/>
          <w:lang w:val="en-US"/>
        </w:rPr>
      </w:pPr>
    </w:p>
    <w:p w14:paraId="2B987267" w14:textId="77777777" w:rsidR="00C11FB3" w:rsidRPr="00114A9A" w:rsidRDefault="00C11FB3" w:rsidP="00114A9A">
      <w:pPr>
        <w:spacing w:line="360" w:lineRule="auto"/>
        <w:rPr>
          <w:rFonts w:ascii="Times New Roman" w:hAnsi="Times New Roman" w:cs="Times New Roman"/>
          <w:lang w:val="en-US"/>
        </w:rPr>
      </w:pPr>
    </w:p>
    <w:p w14:paraId="126991C4" w14:textId="77777777" w:rsidR="00C11FB3" w:rsidRPr="00114A9A" w:rsidRDefault="00C11FB3" w:rsidP="00114A9A">
      <w:pPr>
        <w:spacing w:line="360" w:lineRule="auto"/>
        <w:rPr>
          <w:rFonts w:ascii="Times New Roman" w:hAnsi="Times New Roman" w:cs="Times New Roman"/>
          <w:lang w:val="en-US"/>
        </w:rPr>
      </w:pPr>
    </w:p>
    <w:sectPr w:rsidR="00C11FB3" w:rsidRPr="00114A9A">
      <w:footerReference w:type="default" r:id="rId24"/>
      <w:footerReference w:type="first" r:id="rId25"/>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52393" w14:textId="77777777" w:rsidR="006D0268" w:rsidRDefault="006D0268">
      <w:pPr>
        <w:spacing w:line="240" w:lineRule="auto"/>
      </w:pPr>
      <w:r>
        <w:separator/>
      </w:r>
    </w:p>
  </w:endnote>
  <w:endnote w:type="continuationSeparator" w:id="0">
    <w:p w14:paraId="216D1E57" w14:textId="77777777" w:rsidR="006D0268" w:rsidRDefault="006D02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do">
    <w:charset w:val="00"/>
    <w:family w:val="auto"/>
    <w:pitch w:val="default"/>
    <w:embedRegular r:id="rId1" w:fontKey="{98729084-D7A6-4B3E-B532-B8CDB87BAE85}"/>
  </w:font>
  <w:font w:name="Calibri">
    <w:panose1 w:val="020F0502020204030204"/>
    <w:charset w:val="00"/>
    <w:family w:val="swiss"/>
    <w:pitch w:val="variable"/>
    <w:sig w:usb0="E4002EFF" w:usb1="C200247B" w:usb2="00000009" w:usb3="00000000" w:csb0="000001FF" w:csb1="00000000"/>
    <w:embedRegular r:id="rId2" w:fontKey="{C6990ADE-5A38-425E-9F02-889B1751EDFE}"/>
  </w:font>
  <w:font w:name="Cambria">
    <w:panose1 w:val="02040503050406030204"/>
    <w:charset w:val="00"/>
    <w:family w:val="roman"/>
    <w:pitch w:val="variable"/>
    <w:sig w:usb0="E00006FF" w:usb1="420024FF" w:usb2="02000000" w:usb3="00000000" w:csb0="0000019F" w:csb1="00000000"/>
    <w:embedRegular r:id="rId3" w:fontKey="{7897243D-F82D-4E56-8645-2D3517D89D8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2BAF9" w14:textId="77777777" w:rsidR="0078469D" w:rsidRDefault="00353361">
    <w:pPr>
      <w:jc w:val="right"/>
    </w:pPr>
    <w:r>
      <w:fldChar w:fldCharType="begin"/>
    </w:r>
    <w:r>
      <w:instrText>PAGE</w:instrText>
    </w:r>
    <w:r>
      <w:fldChar w:fldCharType="separate"/>
    </w:r>
    <w:r w:rsidR="005B02F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70309" w14:textId="77777777" w:rsidR="0078469D" w:rsidRDefault="0078469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AFB6B" w14:textId="77777777" w:rsidR="006D0268" w:rsidRDefault="006D0268">
      <w:pPr>
        <w:spacing w:line="240" w:lineRule="auto"/>
      </w:pPr>
      <w:r>
        <w:separator/>
      </w:r>
    </w:p>
  </w:footnote>
  <w:footnote w:type="continuationSeparator" w:id="0">
    <w:p w14:paraId="04914840" w14:textId="77777777" w:rsidR="006D0268" w:rsidRDefault="006D026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69D"/>
    <w:rsid w:val="00032F3B"/>
    <w:rsid w:val="0008692A"/>
    <w:rsid w:val="000B1CB6"/>
    <w:rsid w:val="000D2A8F"/>
    <w:rsid w:val="000E3DB7"/>
    <w:rsid w:val="00114A9A"/>
    <w:rsid w:val="001F0050"/>
    <w:rsid w:val="00206F5E"/>
    <w:rsid w:val="00270BAB"/>
    <w:rsid w:val="00286D4D"/>
    <w:rsid w:val="002878DE"/>
    <w:rsid w:val="002E6062"/>
    <w:rsid w:val="00353361"/>
    <w:rsid w:val="00354228"/>
    <w:rsid w:val="00356749"/>
    <w:rsid w:val="00390862"/>
    <w:rsid w:val="004132B3"/>
    <w:rsid w:val="00466D8A"/>
    <w:rsid w:val="004D3239"/>
    <w:rsid w:val="00526F38"/>
    <w:rsid w:val="005B02F8"/>
    <w:rsid w:val="005C2150"/>
    <w:rsid w:val="005C41D4"/>
    <w:rsid w:val="00672987"/>
    <w:rsid w:val="006D0268"/>
    <w:rsid w:val="007775C1"/>
    <w:rsid w:val="0078469D"/>
    <w:rsid w:val="007965ED"/>
    <w:rsid w:val="007D3115"/>
    <w:rsid w:val="008713A1"/>
    <w:rsid w:val="00882BDC"/>
    <w:rsid w:val="00925D54"/>
    <w:rsid w:val="00957461"/>
    <w:rsid w:val="00B92539"/>
    <w:rsid w:val="00C11FB3"/>
    <w:rsid w:val="00C43EEC"/>
    <w:rsid w:val="00D244E1"/>
    <w:rsid w:val="00D51493"/>
    <w:rsid w:val="00D60405"/>
    <w:rsid w:val="00D63136"/>
    <w:rsid w:val="00D72F5D"/>
    <w:rsid w:val="00E16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704E6"/>
  <w15:docId w15:val="{BBC3D4B9-BEC6-49C2-9632-CFBF7839B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749"/>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paragraph" w:styleId="TOC1">
    <w:name w:val="toc 1"/>
    <w:basedOn w:val="Normal"/>
    <w:next w:val="Normal"/>
    <w:autoRedefine/>
    <w:uiPriority w:val="39"/>
    <w:unhideWhenUsed/>
    <w:rsid w:val="005B02F8"/>
    <w:pPr>
      <w:spacing w:after="100"/>
    </w:pPr>
  </w:style>
  <w:style w:type="paragraph" w:styleId="TOC2">
    <w:name w:val="toc 2"/>
    <w:basedOn w:val="Normal"/>
    <w:next w:val="Normal"/>
    <w:autoRedefine/>
    <w:uiPriority w:val="39"/>
    <w:unhideWhenUsed/>
    <w:rsid w:val="005B02F8"/>
    <w:pPr>
      <w:spacing w:after="100"/>
      <w:ind w:left="220"/>
    </w:pPr>
  </w:style>
  <w:style w:type="paragraph" w:styleId="TOC3">
    <w:name w:val="toc 3"/>
    <w:basedOn w:val="Normal"/>
    <w:next w:val="Normal"/>
    <w:autoRedefine/>
    <w:uiPriority w:val="39"/>
    <w:unhideWhenUsed/>
    <w:rsid w:val="005B02F8"/>
    <w:pPr>
      <w:spacing w:after="100"/>
      <w:ind w:left="440"/>
    </w:pPr>
  </w:style>
  <w:style w:type="character" w:styleId="Hyperlink">
    <w:name w:val="Hyperlink"/>
    <w:basedOn w:val="DefaultParagraphFont"/>
    <w:uiPriority w:val="99"/>
    <w:unhideWhenUsed/>
    <w:rsid w:val="005B02F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png"/><Relationship Id="rId25"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jpg"/><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hyperlink" Target="https://github.com/progra-concurrente/trabajoFinal" TargetMode="External"/><Relationship Id="rId10" Type="http://schemas.openxmlformats.org/officeDocument/2006/relationships/image" Target="media/image5.jp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png"/><Relationship Id="rId22" Type="http://schemas.openxmlformats.org/officeDocument/2006/relationships/hyperlink" Target="https://docs.google.com/document/d/175nIEaE_knoMFGVJn7vUBGg6QVgc08YI7w_ddThzHaE/edit?tab=t.0"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36</Pages>
  <Words>6902</Words>
  <Characters>39346</Characters>
  <Application>Microsoft Office Word</Application>
  <DocSecurity>0</DocSecurity>
  <Lines>327</Lines>
  <Paragraphs>92</Paragraphs>
  <ScaleCrop>false</ScaleCrop>
  <Company/>
  <LinksUpToDate>false</LinksUpToDate>
  <CharactersWithSpaces>46156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u202216148 (Diaz Aguirre, Salvador)</cp:lastModifiedBy>
  <cp:revision>13</cp:revision>
  <dcterms:created xsi:type="dcterms:W3CDTF">2026-07-01T02:33:00Z</dcterms:created>
  <dcterms:modified xsi:type="dcterms:W3CDTF">2026-07-01T05:20:00Z</dcterms:modified>
</cp:coreProperties>
</file>