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https://clay-image-generation.s3.us-east-1.amazonaws.com/1848d44a-6ce1-4fc5-b9ec-71f2888b13b3.png</w:t>
      </w:r>
    </w:p>
    <w:p/>
    <w:p>
      <w:pPr>
        <w:pStyle w:val="Heading1"/>
      </w:pPr>
      <w:r>
        <w:t>Audio_url</w:t>
      </w:r>
    </w:p>
    <w:p>
      <w:r>
        <w:rPr>
          <w:sz w:val="22"/>
        </w:rPr>
        <w:t>https://drive.google.com/file/d/1HeAdee1fUkHvRrILXSFCPnhGUZjMtE--/view?usp=drivesdk</w:t>
      </w:r>
    </w:p>
    <w:p/>
    <w:p>
      <w:pPr>
        <w:pStyle w:val="Heading1"/>
      </w:pPr>
      <w:r>
        <w:t>Solution</w:t>
      </w:r>
    </w:p>
    <w:p>
      <w:r>
        <w:rPr>
          <w:sz w:val="22"/>
        </w:rPr>
        <w:t>En la imagen se puede ver a una pareja cenando en un restaurante acogedor. Una persona está hablando de manera animada, utilizando gestos expresivos que muestran entusiasmo y compromiso en la conversación. La otra persona, sentada al otro lado de la mesa, parece desinteresada y aburrida, y está mirando su teléfono o desviando la mirada.</w:t>
      </w:r>
    </w:p>
    <w:p>
      <w:r>
        <w:rPr>
          <w:sz w:val="22"/>
        </w:rPr>
        <w:t>La escena parece tener lugar en la noche debido a la iluminación tenue que el restaurante posee. El lugar transmite una atmósfera cálida y acogedora, ideal para una cena íntima. La mesa está elegantemente decorada con vajilla fina, comida y bebidas, lo que sugiere que el restaurante es de buena calidad y sofisticación.</w:t>
      </w:r>
    </w:p>
    <w:p>
      <w:r>
        <w:rPr>
          <w:sz w:val="22"/>
        </w:rPr>
        <w:t>La relación entre las personas en la imagen sugiere que podrían ser una pareja o amigos cercanos, aunque la dinámica de interacción parece ser desigual. Una persona está claramente involucrada en la conversación, mientras que la otra parece poco interesada, lo que podría indicar problemas de comunicación o desconexión emocional entre ellos.</w:t>
      </w:r>
    </w:p>
    <w:p>
      <w:r>
        <w:rPr>
          <w:sz w:val="22"/>
        </w:rPr>
        <w:t>Los sentimientos que emanan de la imagen son de entusiasmo por parte de la persona que habla, y de aburrimiento o distracción por parte de la que está desinteresada. Esto puede generar una sensación de frustración o decepción para la persona que busca conectar y comunicar algo importante.</w:t>
      </w:r>
    </w:p>
    <w:p>
      <w:r>
        <w:rPr>
          <w:sz w:val="22"/>
        </w:rPr>
        <w:t>En cuanto al posible pasado, podría ser que la pareja haya tenido una discusión o un desacuerdo que ha dejado a uno de ellos menos interesado en la interacción actual. En el futuro, si no abordan los problemas de comunicación, podrían enfrentar más desafíos en su relación. Sin embargo, si logran comunicarse de manera efectiva y entenderse mejor, podrían fortalecer su vínculo y disfrutar más de sus momentos juntos.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