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495BB9C8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004DA6">
              <w:rPr>
                <w:rFonts w:ascii="Times New Roman" w:eastAsia="標楷體" w:hAnsi="Times New Roman" w:cs="標楷體" w:hint="eastAsia"/>
              </w:rPr>
              <w:t>1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3395B09F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841997">
              <w:rPr>
                <w:rFonts w:ascii="Times New Roman" w:eastAsia="標楷體" w:hAnsi="Times New Roman" w:cs="標楷體" w:hint="eastAsia"/>
              </w:rPr>
              <w:t>7</w:t>
            </w:r>
            <w:r w:rsidR="006E2DEF">
              <w:rPr>
                <w:rFonts w:ascii="Times New Roman" w:eastAsia="標楷體" w:hAnsi="Times New Roman" w:cs="標楷體" w:hint="eastAsia"/>
              </w:rPr>
              <w:t>/</w:t>
            </w:r>
            <w:r w:rsidR="00004DA6">
              <w:rPr>
                <w:rFonts w:ascii="Times New Roman" w:eastAsia="標楷體" w:hAnsi="Times New Roman" w:cs="標楷體" w:hint="eastAsia"/>
              </w:rPr>
              <w:t>21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、段宥任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26AA3A75" w14:textId="4FD20912" w:rsidR="00D774B8" w:rsidRPr="00804767" w:rsidRDefault="00D774B8" w:rsidP="00D774B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爬蟲</w:t>
            </w:r>
          </w:p>
          <w:p w14:paraId="7F0A32ED" w14:textId="77A83B9D" w:rsidR="00C57F1C" w:rsidRPr="00E32628" w:rsidRDefault="00C57F1C" w:rsidP="008E635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</w:p>
          <w:p w14:paraId="0C03E6A8" w14:textId="2D7933A0" w:rsidR="00E32628" w:rsidRPr="00E32628" w:rsidRDefault="00E32628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</w:p>
          <w:p w14:paraId="7701CFD8" w14:textId="77777777" w:rsidR="00341202" w:rsidRPr="00341202" w:rsidRDefault="00341202" w:rsidP="003C0440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資料庫設計</w:t>
            </w:r>
          </w:p>
          <w:p w14:paraId="13E5351A" w14:textId="239D5A6E" w:rsidR="00270778" w:rsidRPr="00270778" w:rsidRDefault="00270778" w:rsidP="0027077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文件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076B82D6" w14:textId="3E6B29DD" w:rsidR="00365BCF" w:rsidRPr="00270778" w:rsidRDefault="00D774B8" w:rsidP="00270778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Arial"/>
                <w:color w:val="000000"/>
                <w:shd w:val="clear" w:color="auto" w:fill="FFFFFF"/>
              </w:rPr>
            </w:pP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爬蟲</w:t>
            </w:r>
            <w:r w:rsidR="00E27FEC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：</w:t>
            </w:r>
            <w:r w:rsidR="00804767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講解爬蟲評論</w:t>
            </w:r>
            <w:r w:rsidR="00E92BAD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、圖片</w:t>
            </w:r>
            <w:r w:rsidR="00804767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問題和進度，</w:t>
            </w:r>
            <w:r w:rsidR="00804767" w:rsidRPr="00270778">
              <w:rPr>
                <w:rFonts w:ascii="標楷體" w:eastAsia="標楷體" w:hAnsi="標楷體" w:cs="Arial"/>
                <w:color w:val="000000"/>
                <w:shd w:val="clear" w:color="auto" w:fill="FFFFFF"/>
              </w:rPr>
              <w:t xml:space="preserve"> </w:t>
            </w:r>
          </w:p>
          <w:p w14:paraId="758A968D" w14:textId="092F9072" w:rsidR="00E92BAD" w:rsidRPr="00270778" w:rsidRDefault="00E157C7" w:rsidP="0027077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</w:pP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老師:</w:t>
            </w:r>
            <w:r w:rsidR="00036811" w:rsidRPr="00270778"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  <w:t xml:space="preserve"> </w:t>
            </w:r>
            <w:hyperlink r:id="rId9" w:tgtFrame="_blank" w:history="1">
              <w:r w:rsidR="008A04BE" w:rsidRPr="00270778">
                <w:rPr>
                  <w:rStyle w:val="ad"/>
                  <w:rFonts w:ascii="標楷體" w:eastAsia="標楷體" w:hAnsi="標楷體" w:cs="Arial"/>
                  <w:color w:val="1967D2"/>
                  <w:shd w:val="clear" w:color="auto" w:fill="FFFFFF"/>
                </w:rPr>
                <w:t>https://blog.csdn.net/chenzao123/article/details/79842111</w:t>
              </w:r>
            </w:hyperlink>
          </w:p>
          <w:p w14:paraId="0BC4520D" w14:textId="7652409B" w:rsidR="008A04BE" w:rsidRPr="00270778" w:rsidRDefault="008A04BE" w:rsidP="00270778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</w:pPr>
            <w:r w:rsidRPr="00270778"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  <w:t>APP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: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一進去首頁，首頁有一個標籤，以最高星級去做推薦</w:t>
            </w:r>
            <w:r w:rsidR="00A36C57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。功能列把A</w:t>
            </w:r>
            <w:r w:rsidR="00A36C57" w:rsidRPr="00270778"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  <w:t>I</w:t>
            </w:r>
            <w:r w:rsidR="00A36C57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圖搜，合併在搜尋</w:t>
            </w:r>
            <w:r w:rsidR="00B65AA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裡，把</w:t>
            </w:r>
            <w:r w:rsidR="00B65AA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A</w:t>
            </w:r>
            <w:r w:rsidR="00B65AA1" w:rsidRPr="00270778"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  <w:t>I</w:t>
            </w:r>
            <w:r w:rsidR="00B65AA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圖搜</w:t>
            </w:r>
            <w:r w:rsidR="00B65AA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換成討論區。討論呈現的方式。大家做討論</w:t>
            </w:r>
          </w:p>
          <w:p w14:paraId="058C6351" w14:textId="17175CDD" w:rsidR="008A04BE" w:rsidRPr="00270778" w:rsidRDefault="008A04BE" w:rsidP="0027077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</w:pP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老師: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這個是一個商業策略，這樣設計沒有錯誤，但我們的推薦設計是別人可能用不到，像是高cp值或是不用等等的</w:t>
            </w:r>
            <w:r w:rsidR="00D1333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建方法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問題，</w:t>
            </w:r>
            <w:r w:rsidR="00D1333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覺得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可以獨立成2個介面。</w:t>
            </w:r>
            <w:r w:rsidRPr="00270778"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  <w:t xml:space="preserve"> </w:t>
            </w:r>
            <w:r w:rsidR="00D1333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例如:老師建議可以做兩個l</w:t>
            </w:r>
            <w:r w:rsidR="00D13331" w:rsidRPr="00270778"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  <w:t>istview</w:t>
            </w:r>
            <w:r w:rsidR="00D1333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，去做切換。但是兩邊系統都要載入</w:t>
            </w:r>
            <w:r w:rsidR="00A36C57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。</w:t>
            </w:r>
            <w:r w:rsidR="00B65AA1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如果以Dcard的方式做，會有一點難整合，像有一個日本的網站，一個店開一個討論版，這樣方便整合到資料庫裡。</w:t>
            </w:r>
            <w:r w:rsidR="00632F9E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一開始開討論區的是要收集討論區的評論而不是聊天，所以希望弄成一個串，方便收集。</w:t>
            </w:r>
            <w:r w:rsidR="00E32628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店家下面的留言，可以去吃討論版的留言，這樣資料表就只要一個，就要設計討論版的部分。</w:t>
            </w:r>
          </w:p>
          <w:p w14:paraId="04CB7990" w14:textId="71FEBEF8" w:rsidR="00D13331" w:rsidRPr="00270778" w:rsidRDefault="00D13331" w:rsidP="0027077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</w:pPr>
            <w:r w:rsidRPr="00270778">
              <w:rPr>
                <w:rFonts w:ascii="標楷體" w:eastAsia="標楷體" w:hAnsi="標楷體" w:cs="Times New Roman" w:hint="eastAsia"/>
                <w:noProof/>
                <w:color w:val="000000"/>
                <w:shd w:val="clear" w:color="auto" w:fill="FFFFFF"/>
              </w:rPr>
              <w:drawing>
                <wp:inline distT="0" distB="0" distL="0" distR="0" wp14:anchorId="54F11EB0" wp14:editId="4F4E6BAB">
                  <wp:extent cx="2620348" cy="2044700"/>
                  <wp:effectExtent l="0" t="0" r="889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280" cy="204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E08A5" w14:textId="25E5B8EC" w:rsidR="00CD5C03" w:rsidRPr="00270778" w:rsidRDefault="00E32628" w:rsidP="00270778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/>
              </w:rPr>
            </w:pPr>
            <w:r w:rsidRPr="00270778"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  <w:t>APP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畫面</w:t>
            </w:r>
            <w:r w:rsidR="00CD5C03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:以dcard為例，去做設計討論區的版面，並講解。</w:t>
            </w:r>
          </w:p>
          <w:p w14:paraId="7229E0B6" w14:textId="499FF37D" w:rsidR="00CD5C03" w:rsidRPr="00270778" w:rsidRDefault="00CD5C03" w:rsidP="0027077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</w:pP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老師: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標題不會有使用者，如國想要開專版，可以單獨開一個，t</w:t>
            </w:r>
            <w:r w:rsidRPr="00270778">
              <w:rPr>
                <w:rFonts w:ascii="標楷體" w:eastAsia="標楷體" w:hAnsi="標楷體" w:cs="Times New Roman"/>
                <w:color w:val="000000"/>
                <w:shd w:val="clear" w:color="auto" w:fill="FFFFFF"/>
              </w:rPr>
              <w:t>itle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就是合掌村(店名)，然後不會有分享的區塊，排行:做這個list，把寫得好的排在前面。</w:t>
            </w:r>
            <w:r w:rsidR="002426BE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文章不要發散，文章大專板不要聊天，評論都一邊在思考。把</w:t>
            </w:r>
            <w:r w:rsidR="002426BE"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lastRenderedPageBreak/>
              <w:t>這些版面可以丟到未來改進。</w:t>
            </w:r>
          </w:p>
          <w:p w14:paraId="6FAC4974" w14:textId="369170AF" w:rsidR="00270778" w:rsidRPr="00270778" w:rsidRDefault="00341202" w:rsidP="00270778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 w:hint="eastAsia"/>
              </w:rPr>
            </w:pP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資料庫設計</w:t>
            </w:r>
            <w:r w:rsidRPr="00270778">
              <w:rPr>
                <w:rFonts w:ascii="標楷體" w:eastAsia="標楷體" w:hAnsi="標楷體" w:cs="Times New Roman" w:hint="eastAsia"/>
                <w:color w:val="000000"/>
                <w:shd w:val="clear" w:color="auto" w:fill="FFFFFF"/>
              </w:rPr>
              <w:t>:把ERM的圖轉成資料表，並講解。</w:t>
            </w:r>
          </w:p>
          <w:p w14:paraId="55167148" w14:textId="64B34DE9" w:rsidR="00270778" w:rsidRPr="00270778" w:rsidRDefault="00270778" w:rsidP="00270778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6C29F2A2" wp14:editId="013AEF72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212090</wp:posOffset>
                  </wp:positionV>
                  <wp:extent cx="2673350" cy="1760220"/>
                  <wp:effectExtent l="0" t="0" r="0" b="0"/>
                  <wp:wrapTopAndBottom/>
                  <wp:docPr id="4" name="圖片 4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 descr="一張含有 文字 的圖片&#10;&#10;自動產生的描述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70778">
              <w:rPr>
                <w:rFonts w:ascii="標楷體" w:eastAsia="標楷體" w:hAnsi="標楷體" w:cs="Times New Roman" w:hint="eastAsia"/>
              </w:rPr>
              <w:t>文件:多了一個資料字典</w:t>
            </w:r>
          </w:p>
          <w:p w14:paraId="0558AE91" w14:textId="54ADAC4C" w:rsidR="00FD3149" w:rsidRPr="00FD3149" w:rsidRDefault="00270778" w:rsidP="00FD3149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0" w:left="357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老師:是一個資料庫大綱</w:t>
            </w:r>
            <w:r w:rsidR="00FD3149">
              <w:rPr>
                <w:rFonts w:ascii="標楷體" w:eastAsia="標楷體" w:hAnsi="標楷體" w:cs="Times New Roman" w:hint="eastAsia"/>
              </w:rPr>
              <w:t>，</w:t>
            </w:r>
            <w:r w:rsidR="00FD3149">
              <w:t xml:space="preserve"> </w:t>
            </w:r>
            <w:r w:rsidR="00FD3149" w:rsidRPr="00FD3149">
              <w:rPr>
                <w:rFonts w:ascii="標楷體" w:eastAsia="標楷體" w:hAnsi="標楷體" w:cs="Times New Roman"/>
              </w:rPr>
              <w:t>https://www.red-gate.com/simple-talk/databases/sql-server/database-administration-sql-server/building-a-sql-server-data-dictionary/</w:t>
            </w:r>
          </w:p>
          <w:p w14:paraId="426B7656" w14:textId="434DB986" w:rsidR="001E5D0F" w:rsidRPr="00270778" w:rsidRDefault="00FD4384" w:rsidP="00270778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270778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結論：</w:t>
            </w:r>
            <w:r w:rsidR="00FD3149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 xml:space="preserve">0725 </w:t>
            </w:r>
            <w:r w:rsidR="00FD314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12.30</w:t>
            </w:r>
            <w:r w:rsidR="00FD314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天龍門口</w:t>
            </w:r>
            <w:r w:rsidR="00FD314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 xml:space="preserve"> </w:t>
            </w:r>
            <w:r w:rsidR="00FD314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，記下問題去找書籍，在解決</w:t>
            </w:r>
            <w:r w:rsidR="003A1B8A" w:rsidRPr="00270778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下次討論</w:t>
            </w:r>
            <w:r w:rsidR="003A1B8A" w:rsidRPr="00270778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="0069113E" w:rsidRPr="00270778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9A32CA" w:rsidRPr="00270778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目前繼續往進度下去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lastRenderedPageBreak/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7DBA" w14:textId="77777777" w:rsidR="008846E3" w:rsidRDefault="008846E3" w:rsidP="006D3B39">
      <w:r>
        <w:separator/>
      </w:r>
    </w:p>
  </w:endnote>
  <w:endnote w:type="continuationSeparator" w:id="0">
    <w:p w14:paraId="2E6F168B" w14:textId="77777777" w:rsidR="008846E3" w:rsidRDefault="008846E3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E218" w14:textId="77777777" w:rsidR="008846E3" w:rsidRDefault="008846E3" w:rsidP="006D3B39">
      <w:r>
        <w:separator/>
      </w:r>
    </w:p>
  </w:footnote>
  <w:footnote w:type="continuationSeparator" w:id="0">
    <w:p w14:paraId="6850FE98" w14:textId="77777777" w:rsidR="008846E3" w:rsidRDefault="008846E3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2"/>
  </w:num>
  <w:num w:numId="4" w16cid:durableId="488135598">
    <w:abstractNumId w:val="17"/>
  </w:num>
  <w:num w:numId="5" w16cid:durableId="501972764">
    <w:abstractNumId w:val="13"/>
  </w:num>
  <w:num w:numId="6" w16cid:durableId="394742882">
    <w:abstractNumId w:val="4"/>
  </w:num>
  <w:num w:numId="7" w16cid:durableId="1854147380">
    <w:abstractNumId w:val="21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9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3"/>
  </w:num>
  <w:num w:numId="17" w16cid:durableId="1454398330">
    <w:abstractNumId w:val="18"/>
  </w:num>
  <w:num w:numId="18" w16cid:durableId="1977300171">
    <w:abstractNumId w:val="20"/>
  </w:num>
  <w:num w:numId="19" w16cid:durableId="925576823">
    <w:abstractNumId w:val="6"/>
  </w:num>
  <w:num w:numId="20" w16cid:durableId="1130242777">
    <w:abstractNumId w:val="15"/>
  </w:num>
  <w:num w:numId="21" w16cid:durableId="236986772">
    <w:abstractNumId w:val="14"/>
  </w:num>
  <w:num w:numId="22" w16cid:durableId="1893230220">
    <w:abstractNumId w:val="16"/>
  </w:num>
  <w:num w:numId="23" w16cid:durableId="1749383924">
    <w:abstractNumId w:val="7"/>
  </w:num>
  <w:num w:numId="24" w16cid:durableId="1236284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A6299"/>
    <w:rsid w:val="000C5B45"/>
    <w:rsid w:val="000D05BB"/>
    <w:rsid w:val="000E5E76"/>
    <w:rsid w:val="001277B5"/>
    <w:rsid w:val="001447FC"/>
    <w:rsid w:val="001502E4"/>
    <w:rsid w:val="001929CC"/>
    <w:rsid w:val="00195193"/>
    <w:rsid w:val="001E5D0F"/>
    <w:rsid w:val="002426BE"/>
    <w:rsid w:val="002532A6"/>
    <w:rsid w:val="00270778"/>
    <w:rsid w:val="002849DD"/>
    <w:rsid w:val="00284AC7"/>
    <w:rsid w:val="002909C3"/>
    <w:rsid w:val="002A091D"/>
    <w:rsid w:val="002C0093"/>
    <w:rsid w:val="00341202"/>
    <w:rsid w:val="00355DF2"/>
    <w:rsid w:val="00365BCF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42320"/>
    <w:rsid w:val="00451A9D"/>
    <w:rsid w:val="00457085"/>
    <w:rsid w:val="0047516D"/>
    <w:rsid w:val="0048468D"/>
    <w:rsid w:val="00495DAB"/>
    <w:rsid w:val="004D51AF"/>
    <w:rsid w:val="00527543"/>
    <w:rsid w:val="00530662"/>
    <w:rsid w:val="00561822"/>
    <w:rsid w:val="0058236D"/>
    <w:rsid w:val="005C12EC"/>
    <w:rsid w:val="00601DB7"/>
    <w:rsid w:val="00602928"/>
    <w:rsid w:val="0061092D"/>
    <w:rsid w:val="00620E1C"/>
    <w:rsid w:val="00632F9E"/>
    <w:rsid w:val="0064363A"/>
    <w:rsid w:val="00656C94"/>
    <w:rsid w:val="00677A83"/>
    <w:rsid w:val="0069113E"/>
    <w:rsid w:val="006A4D88"/>
    <w:rsid w:val="006D3B39"/>
    <w:rsid w:val="006E2DEF"/>
    <w:rsid w:val="007101C4"/>
    <w:rsid w:val="0071466F"/>
    <w:rsid w:val="00727A0B"/>
    <w:rsid w:val="007A7736"/>
    <w:rsid w:val="007B51F2"/>
    <w:rsid w:val="007B77F5"/>
    <w:rsid w:val="007C73BD"/>
    <w:rsid w:val="007E19F3"/>
    <w:rsid w:val="007E1BC4"/>
    <w:rsid w:val="00804767"/>
    <w:rsid w:val="00822D83"/>
    <w:rsid w:val="00841997"/>
    <w:rsid w:val="00856113"/>
    <w:rsid w:val="008651FC"/>
    <w:rsid w:val="008846E3"/>
    <w:rsid w:val="008A04BE"/>
    <w:rsid w:val="008A3FAC"/>
    <w:rsid w:val="008A4CF1"/>
    <w:rsid w:val="008A5EB0"/>
    <w:rsid w:val="008A5F7F"/>
    <w:rsid w:val="008D4C85"/>
    <w:rsid w:val="008E635B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6C57"/>
    <w:rsid w:val="00A37AB4"/>
    <w:rsid w:val="00A5419E"/>
    <w:rsid w:val="00A57BE6"/>
    <w:rsid w:val="00AB288F"/>
    <w:rsid w:val="00AB2F45"/>
    <w:rsid w:val="00AC3F20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E7657"/>
    <w:rsid w:val="00C069CE"/>
    <w:rsid w:val="00C324CC"/>
    <w:rsid w:val="00C32E9B"/>
    <w:rsid w:val="00C46147"/>
    <w:rsid w:val="00C474F5"/>
    <w:rsid w:val="00C57F1C"/>
    <w:rsid w:val="00C75D08"/>
    <w:rsid w:val="00C7688D"/>
    <w:rsid w:val="00C91376"/>
    <w:rsid w:val="00CA1554"/>
    <w:rsid w:val="00CC73FD"/>
    <w:rsid w:val="00CD5C03"/>
    <w:rsid w:val="00CE72E5"/>
    <w:rsid w:val="00D0006E"/>
    <w:rsid w:val="00D03E4E"/>
    <w:rsid w:val="00D13331"/>
    <w:rsid w:val="00D654D5"/>
    <w:rsid w:val="00D77259"/>
    <w:rsid w:val="00D774B8"/>
    <w:rsid w:val="00D92340"/>
    <w:rsid w:val="00E03FA0"/>
    <w:rsid w:val="00E13058"/>
    <w:rsid w:val="00E157C7"/>
    <w:rsid w:val="00E27FEC"/>
    <w:rsid w:val="00E32628"/>
    <w:rsid w:val="00E7344B"/>
    <w:rsid w:val="00E92BAD"/>
    <w:rsid w:val="00E96A96"/>
    <w:rsid w:val="00EB0308"/>
    <w:rsid w:val="00ED0498"/>
    <w:rsid w:val="00F13814"/>
    <w:rsid w:val="00F31DF2"/>
    <w:rsid w:val="00F609D2"/>
    <w:rsid w:val="00F615AF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0" Type="http://schemas.openxmlformats.org/officeDocument/2006/relationships/image" Target="media/image1.tmp"/><Relationship Id="rId4" Type="http://schemas.openxmlformats.org/officeDocument/2006/relationships/styles" Target="styles.xml"/><Relationship Id="rId9" Type="http://schemas.openxmlformats.org/officeDocument/2006/relationships/hyperlink" Target="https://blog.csdn.net/chenzao123/article/details/79842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Props1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26</cp:revision>
  <dcterms:created xsi:type="dcterms:W3CDTF">2022-05-16T05:34:00Z</dcterms:created>
  <dcterms:modified xsi:type="dcterms:W3CDTF">2022-07-21T03:07:00Z</dcterms:modified>
</cp:coreProperties>
</file>