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84145"/>
        <w:docPartObj>
          <w:docPartGallery w:val="Cover Pages"/>
          <w:docPartUnique/>
        </w:docPartObj>
      </w:sdtPr>
      <w:sdtEndPr>
        <w:rPr>
          <w:rStyle w:val="IntenseReference"/>
          <w:b/>
          <w:bCs/>
          <w:i w:val="0"/>
          <w:iCs w:val="0"/>
          <w:smallCaps/>
          <w:color w:val="FFFFFF" w:themeColor="background1"/>
          <w:sz w:val="36"/>
          <w:szCs w:val="36"/>
          <w:u w:color="477BD1" w:themeColor="accent2"/>
        </w:rPr>
      </w:sdtEndPr>
      <w:sdtContent>
        <w:p w14:paraId="4801D765" w14:textId="7514895B" w:rsidR="0036699E" w:rsidRDefault="00931B10" w:rsidP="00BF7997">
          <w:pPr>
            <w:jc w:val="both"/>
          </w:pPr>
          <w:r>
            <w:rPr>
              <w:noProof/>
            </w:rPr>
            <mc:AlternateContent>
              <mc:Choice Requires="wps">
                <w:drawing>
                  <wp:anchor distT="0" distB="0" distL="114300" distR="114300" simplePos="0" relativeHeight="251658242" behindDoc="0" locked="0" layoutInCell="1" allowOverlap="1" wp14:anchorId="63EC7E8B" wp14:editId="1421663D">
                    <wp:simplePos x="0" y="0"/>
                    <wp:positionH relativeFrom="column">
                      <wp:posOffset>-120650</wp:posOffset>
                    </wp:positionH>
                    <wp:positionV relativeFrom="paragraph">
                      <wp:posOffset>323487</wp:posOffset>
                    </wp:positionV>
                    <wp:extent cx="7099674" cy="2581836"/>
                    <wp:effectExtent l="0" t="0" r="0" b="0"/>
                    <wp:wrapNone/>
                    <wp:docPr id="645701716" name="Text Box 1"/>
                    <wp:cNvGraphicFramePr/>
                    <a:graphic xmlns:a="http://schemas.openxmlformats.org/drawingml/2006/main">
                      <a:graphicData uri="http://schemas.microsoft.com/office/word/2010/wordprocessingShape">
                        <wps:wsp>
                          <wps:cNvSpPr txBox="1"/>
                          <wps:spPr>
                            <a:xfrm>
                              <a:off x="0" y="0"/>
                              <a:ext cx="7099674" cy="2581836"/>
                            </a:xfrm>
                            <a:prstGeom prst="rect">
                              <a:avLst/>
                            </a:prstGeom>
                            <a:noFill/>
                            <a:ln>
                              <a:noFill/>
                            </a:ln>
                          </wps:spPr>
                          <wps:txbx>
                            <w:txbxContent>
                              <w:p w14:paraId="2EABDD47" w14:textId="1254CB78" w:rsidR="00BF7997" w:rsidRDefault="00AB6914" w:rsidP="00BF7997">
                                <w:pPr>
                                  <w:jc w:val="center"/>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914">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BUAN 6341.001</w:t>
                                </w:r>
                              </w:p>
                              <w:p w14:paraId="6858F5B5" w14:textId="343D5A44" w:rsidR="00AB6914" w:rsidRPr="00AB6914" w:rsidRDefault="00AB6914" w:rsidP="00BF7997">
                                <w:pPr>
                                  <w:jc w:val="center"/>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914">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Machine Learning</w:t>
                                </w:r>
                              </w:p>
                              <w:p w14:paraId="30A55280" w14:textId="0A7C5DAF" w:rsidR="00931B10" w:rsidRPr="00BF7997" w:rsidRDefault="00931B10" w:rsidP="00BF7997">
                                <w:pPr>
                                  <w:jc w:val="center"/>
                                  <w:rPr>
                                    <w:b/>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997">
                                  <w:rPr>
                                    <w:b/>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C7E8B" id="_x0000_t202" coordsize="21600,21600" o:spt="202" path="m,l,21600r21600,l21600,xe">
                    <v:stroke joinstyle="miter"/>
                    <v:path gradientshapeok="t" o:connecttype="rect"/>
                  </v:shapetype>
                  <v:shape id="Text Box 1" o:spid="_x0000_s1026" type="#_x0000_t202" style="position:absolute;left:0;text-align:left;margin-left:-9.5pt;margin-top:25.45pt;width:559.05pt;height:203.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" filled="f" stroked="f">
                    <v:textbox>
                      <w:txbxContent>
                        <w:p w14:paraId="2EABDD47" w14:textId="1254CB78" w:rsidR="00BF7997" w:rsidRDefault="00AB6914" w:rsidP="00BF7997">
                          <w:pPr>
                            <w:jc w:val="center"/>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914">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BUAN 6341.001</w:t>
                          </w:r>
                        </w:p>
                        <w:p w14:paraId="6858F5B5" w14:textId="343D5A44" w:rsidR="00AB6914" w:rsidRPr="00AB6914" w:rsidRDefault="00AB6914" w:rsidP="00BF7997">
                          <w:pPr>
                            <w:jc w:val="center"/>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6914">
                            <w:rPr>
                              <w:b/>
                              <w:bCs/>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Machine Learning</w:t>
                          </w:r>
                        </w:p>
                        <w:p w14:paraId="30A55280" w14:textId="0A7C5DAF" w:rsidR="00931B10" w:rsidRPr="00BF7997" w:rsidRDefault="00931B10" w:rsidP="00BF7997">
                          <w:pPr>
                            <w:jc w:val="center"/>
                            <w:rPr>
                              <w:b/>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997">
                            <w:rPr>
                              <w:b/>
                              <w:i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v:textbox>
                  </v:shape>
                </w:pict>
              </mc:Fallback>
            </mc:AlternateContent>
          </w:r>
        </w:p>
        <w:p w14:paraId="38A22308" w14:textId="1BC3F895" w:rsidR="00C02AB6" w:rsidRPr="00A66C8B" w:rsidRDefault="00AF4207" w:rsidP="00A66C8B">
          <w:pPr>
            <w:rPr>
              <w:rFonts w:asciiTheme="majorHAnsi" w:eastAsiaTheme="majorEastAsia" w:hAnsiTheme="majorHAnsi" w:cstheme="majorBidi"/>
              <w:bCs/>
              <w:i w:val="0"/>
              <w:iCs w:val="0"/>
              <w:caps/>
              <w:smallCaps/>
              <w:color w:val="FFFFFF" w:themeColor="background1"/>
              <w:spacing w:val="10"/>
              <w:sz w:val="36"/>
              <w:szCs w:val="36"/>
              <w:u w:color="477BD1" w:themeColor="accent2"/>
            </w:rPr>
          </w:pPr>
          <w:r>
            <w:rPr>
              <w:noProof/>
            </w:rPr>
            <mc:AlternateContent>
              <mc:Choice Requires="wpg">
                <w:drawing>
                  <wp:anchor distT="0" distB="0" distL="114300" distR="114300" simplePos="0" relativeHeight="251658240" behindDoc="0" locked="0" layoutInCell="1" allowOverlap="1" wp14:anchorId="09B11609" wp14:editId="50D78CCE">
                    <wp:simplePos x="0" y="0"/>
                    <wp:positionH relativeFrom="page">
                      <wp:posOffset>2596061</wp:posOffset>
                    </wp:positionH>
                    <wp:positionV relativeFrom="page">
                      <wp:posOffset>3413034</wp:posOffset>
                    </wp:positionV>
                    <wp:extent cx="4875530" cy="5922645"/>
                    <wp:effectExtent l="0" t="0" r="1270" b="0"/>
                    <wp:wrapNone/>
                    <wp:docPr id="471" name="Group 41" title="Cover page feather background with text block"/>
                    <wp:cNvGraphicFramePr/>
                    <a:graphic xmlns:a="http://schemas.openxmlformats.org/drawingml/2006/main">
                      <a:graphicData uri="http://schemas.microsoft.com/office/word/2010/wordprocessingGroup">
                        <wpg:wgp>
                          <wpg:cNvGrpSpPr/>
                          <wpg:grpSpPr>
                            <a:xfrm>
                              <a:off x="0" y="0"/>
                              <a:ext cx="4875530" cy="5922645"/>
                              <a:chOff x="2457620" y="3124200"/>
                              <a:chExt cx="4875551" cy="5922963"/>
                            </a:xfrm>
                          </wpg:grpSpPr>
                          <wpg:grpSp>
                            <wpg:cNvPr id="474" name="Group 8" title="Text Container Shape"/>
                            <wpg:cNvGrpSpPr/>
                            <wpg:grpSpPr>
                              <a:xfrm>
                                <a:off x="2457620" y="3124200"/>
                                <a:ext cx="4875551" cy="5922963"/>
                                <a:chOff x="0" y="0"/>
                                <a:chExt cx="4875213" cy="5922963"/>
                              </a:xfrm>
                            </wpg:grpSpPr>
                            <wps:wsp>
                              <wps:cNvPr id="475" name="Freeform 475"/>
                              <wps:cNvSpPr/>
                              <wps:spPr bwMode="auto">
                                <a:xfrm>
                                  <a:off x="0" y="0"/>
                                  <a:ext cx="4875213" cy="5922963"/>
                                </a:xfrm>
                                <a:custGeom>
                                  <a:avLst/>
                                  <a:gdLst/>
                                  <a:ahLst/>
                                  <a:cxnLst/>
                                  <a:rect l="0" t="0" r="r" b="b"/>
                                  <a:pathLst>
                                    <a:path w="3071" h="3731">
                                      <a:moveTo>
                                        <a:pt x="199" y="0"/>
                                      </a:moveTo>
                                      <a:lnTo>
                                        <a:pt x="3071" y="0"/>
                                      </a:lnTo>
                                      <a:lnTo>
                                        <a:pt x="3071" y="3731"/>
                                      </a:lnTo>
                                      <a:lnTo>
                                        <a:pt x="199" y="3731"/>
                                      </a:lnTo>
                                      <a:lnTo>
                                        <a:pt x="164" y="3728"/>
                                      </a:lnTo>
                                      <a:lnTo>
                                        <a:pt x="130" y="3719"/>
                                      </a:lnTo>
                                      <a:lnTo>
                                        <a:pt x="98" y="3704"/>
                                      </a:lnTo>
                                      <a:lnTo>
                                        <a:pt x="71" y="3683"/>
                                      </a:lnTo>
                                      <a:lnTo>
                                        <a:pt x="46" y="3660"/>
                                      </a:lnTo>
                                      <a:lnTo>
                                        <a:pt x="27" y="3631"/>
                                      </a:lnTo>
                                      <a:lnTo>
                                        <a:pt x="12" y="3601"/>
                                      </a:lnTo>
                                      <a:lnTo>
                                        <a:pt x="3" y="3567"/>
                                      </a:lnTo>
                                      <a:lnTo>
                                        <a:pt x="0" y="3531"/>
                                      </a:lnTo>
                                      <a:lnTo>
                                        <a:pt x="0" y="199"/>
                                      </a:lnTo>
                                      <a:lnTo>
                                        <a:pt x="3" y="164"/>
                                      </a:lnTo>
                                      <a:lnTo>
                                        <a:pt x="12" y="130"/>
                                      </a:lnTo>
                                      <a:lnTo>
                                        <a:pt x="27" y="98"/>
                                      </a:lnTo>
                                      <a:lnTo>
                                        <a:pt x="46" y="71"/>
                                      </a:lnTo>
                                      <a:lnTo>
                                        <a:pt x="71" y="46"/>
                                      </a:lnTo>
                                      <a:lnTo>
                                        <a:pt x="98" y="27"/>
                                      </a:lnTo>
                                      <a:lnTo>
                                        <a:pt x="130" y="12"/>
                                      </a:lnTo>
                                      <a:lnTo>
                                        <a:pt x="164" y="2"/>
                                      </a:lnTo>
                                      <a:lnTo>
                                        <a:pt x="199" y="0"/>
                                      </a:lnTo>
                                      <a:close/>
                                    </a:path>
                                  </a:pathLst>
                                </a:custGeom>
                                <a:solidFill>
                                  <a:schemeClr val="tx2">
                                    <a:lumMod val="90000"/>
                                    <a:lumOff val="10000"/>
                                  </a:schemeClr>
                                </a:solidFill>
                                <a:ln w="0">
                                  <a:noFill/>
                                  <a:prstDash val="solid"/>
                                  <a:round/>
                                  <a:headEnd/>
                                  <a:tailEnd/>
                                </a:ln>
                              </wps:spPr>
                              <wps:bodyPr/>
                            </wps:wsp>
                            <wps:wsp>
                              <wps:cNvPr id="476" name="Freeform 476"/>
                              <wps:cNvSpPr/>
                              <wps:spPr bwMode="auto">
                                <a:xfrm>
                                  <a:off x="185169" y="194204"/>
                                  <a:ext cx="4686300" cy="5543550"/>
                                </a:xfrm>
                                <a:custGeom>
                                  <a:avLst/>
                                  <a:gdLst/>
                                  <a:ahLst/>
                                  <a:cxnLst/>
                                  <a:rect l="0" t="0" r="r" b="b"/>
                                  <a:pathLst>
                                    <a:path w="2952" h="3492">
                                      <a:moveTo>
                                        <a:pt x="79" y="0"/>
                                      </a:moveTo>
                                      <a:lnTo>
                                        <a:pt x="2952" y="0"/>
                                      </a:lnTo>
                                      <a:lnTo>
                                        <a:pt x="2952" y="25"/>
                                      </a:lnTo>
                                      <a:lnTo>
                                        <a:pt x="79" y="25"/>
                                      </a:lnTo>
                                      <a:lnTo>
                                        <a:pt x="62" y="27"/>
                                      </a:lnTo>
                                      <a:lnTo>
                                        <a:pt x="48" y="35"/>
                                      </a:lnTo>
                                      <a:lnTo>
                                        <a:pt x="35" y="47"/>
                                      </a:lnTo>
                                      <a:lnTo>
                                        <a:pt x="26" y="63"/>
                                      </a:lnTo>
                                      <a:lnTo>
                                        <a:pt x="24" y="80"/>
                                      </a:lnTo>
                                      <a:lnTo>
                                        <a:pt x="24" y="3411"/>
                                      </a:lnTo>
                                      <a:lnTo>
                                        <a:pt x="26" y="3429"/>
                                      </a:lnTo>
                                      <a:lnTo>
                                        <a:pt x="35" y="3444"/>
                                      </a:lnTo>
                                      <a:lnTo>
                                        <a:pt x="48" y="3457"/>
                                      </a:lnTo>
                                      <a:lnTo>
                                        <a:pt x="62" y="3466"/>
                                      </a:lnTo>
                                      <a:lnTo>
                                        <a:pt x="79" y="3468"/>
                                      </a:lnTo>
                                      <a:lnTo>
                                        <a:pt x="2951" y="3468"/>
                                      </a:lnTo>
                                      <a:lnTo>
                                        <a:pt x="2951" y="3492"/>
                                      </a:lnTo>
                                      <a:lnTo>
                                        <a:pt x="79" y="3492"/>
                                      </a:lnTo>
                                      <a:lnTo>
                                        <a:pt x="59" y="3489"/>
                                      </a:lnTo>
                                      <a:lnTo>
                                        <a:pt x="40" y="3481"/>
                                      </a:lnTo>
                                      <a:lnTo>
                                        <a:pt x="23" y="3469"/>
                                      </a:lnTo>
                                      <a:lnTo>
                                        <a:pt x="11" y="3452"/>
                                      </a:lnTo>
                                      <a:lnTo>
                                        <a:pt x="3" y="3433"/>
                                      </a:lnTo>
                                      <a:lnTo>
                                        <a:pt x="0" y="3411"/>
                                      </a:lnTo>
                                      <a:lnTo>
                                        <a:pt x="0" y="80"/>
                                      </a:lnTo>
                                      <a:lnTo>
                                        <a:pt x="3" y="60"/>
                                      </a:lnTo>
                                      <a:lnTo>
                                        <a:pt x="11" y="41"/>
                                      </a:lnTo>
                                      <a:lnTo>
                                        <a:pt x="23" y="24"/>
                                      </a:lnTo>
                                      <a:lnTo>
                                        <a:pt x="40" y="11"/>
                                      </a:lnTo>
                                      <a:lnTo>
                                        <a:pt x="59" y="4"/>
                                      </a:lnTo>
                                      <a:lnTo>
                                        <a:pt x="79" y="0"/>
                                      </a:lnTo>
                                      <a:close/>
                                    </a:path>
                                  </a:pathLst>
                                </a:custGeom>
                                <a:solidFill>
                                  <a:schemeClr val="bg2"/>
                                </a:solidFill>
                                <a:ln w="0">
                                  <a:noFill/>
                                  <a:prstDash val="solid"/>
                                  <a:round/>
                                  <a:headEnd/>
                                  <a:tailEnd/>
                                </a:ln>
                              </wps:spPr>
                              <wps:bodyPr/>
                            </wps:wsp>
                            <wps:wsp>
                              <wps:cNvPr id="477" name="Straight Connector 477"/>
                              <wps:cNvCnPr/>
                              <wps:spPr>
                                <a:xfrm>
                                  <a:off x="621780" y="3596504"/>
                                  <a:ext cx="3772351" cy="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s:wsp>
                            <wps:cNvPr id="479" name="Text Box 479" title="Title and subtitle"/>
                            <wps:cNvSpPr txBox="1"/>
                            <wps:spPr>
                              <a:xfrm>
                                <a:off x="3079443" y="6808892"/>
                                <a:ext cx="3772612" cy="1786568"/>
                              </a:xfrm>
                              <a:prstGeom prst="rect">
                                <a:avLst/>
                              </a:prstGeom>
                              <a:noFill/>
                              <a:ln w="6350">
                                <a:noFill/>
                              </a:ln>
                            </wps:spPr>
                            <wps:txbx>
                              <w:txbxContent>
                                <w:p w14:paraId="693F2BBF" w14:textId="6DBBF64D" w:rsidR="006252C4" w:rsidRPr="006252C4" w:rsidRDefault="006252C4"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Group 9:</w:t>
                                  </w:r>
                                </w:p>
                                <w:p w14:paraId="78807B92" w14:textId="704A30CD" w:rsidR="0036699E"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Rachana Mahapatra</w:t>
                                  </w:r>
                                </w:p>
                                <w:p w14:paraId="0EACF707" w14:textId="77777777"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Venkata Prudhvi Marpina</w:t>
                                  </w:r>
                                </w:p>
                                <w:p w14:paraId="7DDFDC04" w14:textId="7C132F76"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Seelam Jyothi Praveen</w:t>
                                  </w:r>
                                </w:p>
                                <w:p w14:paraId="26629BC6" w14:textId="45DF3255"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 xml:space="preserve">Kalyan Teja </w:t>
                                  </w:r>
                                  <w:proofErr w:type="spellStart"/>
                                  <w:r w:rsidRPr="006252C4">
                                    <w:rPr>
                                      <w:rFonts w:ascii="Times New Roman" w:hAnsi="Times New Roman" w:cs="Times New Roman"/>
                                      <w:b/>
                                      <w:i w:val="0"/>
                                      <w:color w:val="EBEBEB" w:themeColor="background2"/>
                                      <w:spacing w:val="20"/>
                                      <w:sz w:val="28"/>
                                      <w:szCs w:val="28"/>
                                    </w:rPr>
                                    <w:t>Adapala</w:t>
                                  </w:r>
                                  <w:proofErr w:type="spellEnd"/>
                                </w:p>
                                <w:p w14:paraId="33757248" w14:textId="25520C88"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Venkata Adit</w:t>
                                  </w:r>
                                  <w:r w:rsidR="00A85804">
                                    <w:rPr>
                                      <w:rFonts w:ascii="Times New Roman" w:hAnsi="Times New Roman" w:cs="Times New Roman"/>
                                      <w:b/>
                                      <w:i w:val="0"/>
                                      <w:color w:val="EBEBEB" w:themeColor="background2"/>
                                      <w:spacing w:val="20"/>
                                      <w:sz w:val="28"/>
                                      <w:szCs w:val="28"/>
                                    </w:rPr>
                                    <w:t>h</w:t>
                                  </w:r>
                                  <w:r w:rsidRPr="006252C4">
                                    <w:rPr>
                                      <w:rFonts w:ascii="Times New Roman" w:hAnsi="Times New Roman" w:cs="Times New Roman"/>
                                      <w:b/>
                                      <w:i w:val="0"/>
                                      <w:color w:val="EBEBEB" w:themeColor="background2"/>
                                      <w:spacing w:val="20"/>
                                      <w:sz w:val="28"/>
                                      <w:szCs w:val="28"/>
                                    </w:rPr>
                                    <w:t xml:space="preserve">ya </w:t>
                                  </w:r>
                                </w:p>
                                <w:p w14:paraId="564ADC3A" w14:textId="7AA00D3C"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proofErr w:type="spellStart"/>
                                  <w:r w:rsidRPr="006252C4">
                                    <w:rPr>
                                      <w:rFonts w:ascii="Times New Roman" w:hAnsi="Times New Roman" w:cs="Times New Roman"/>
                                      <w:b/>
                                      <w:i w:val="0"/>
                                      <w:color w:val="EBEBEB" w:themeColor="background2"/>
                                      <w:spacing w:val="20"/>
                                      <w:sz w:val="28"/>
                                      <w:szCs w:val="28"/>
                                    </w:rPr>
                                    <w:t>Sucharitha</w:t>
                                  </w:r>
                                  <w:proofErr w:type="spellEnd"/>
                                  <w:r w:rsidRPr="006252C4">
                                    <w:rPr>
                                      <w:rFonts w:ascii="Times New Roman" w:hAnsi="Times New Roman" w:cs="Times New Roman"/>
                                      <w:b/>
                                      <w:i w:val="0"/>
                                      <w:color w:val="EBEBEB" w:themeColor="background2"/>
                                      <w:spacing w:val="20"/>
                                      <w:sz w:val="28"/>
                                      <w:szCs w:val="28"/>
                                    </w:rPr>
                                    <w:t xml:space="preserve"> </w:t>
                                  </w:r>
                                  <w:proofErr w:type="spellStart"/>
                                  <w:r w:rsidRPr="006252C4">
                                    <w:rPr>
                                      <w:rFonts w:ascii="Times New Roman" w:hAnsi="Times New Roman" w:cs="Times New Roman"/>
                                      <w:b/>
                                      <w:i w:val="0"/>
                                      <w:color w:val="EBEBEB" w:themeColor="background2"/>
                                      <w:spacing w:val="20"/>
                                      <w:sz w:val="28"/>
                                      <w:szCs w:val="28"/>
                                    </w:rPr>
                                    <w:t>Kakileti</w:t>
                                  </w:r>
                                  <w:proofErr w:type="spellEnd"/>
                                </w:p>
                                <w:p w14:paraId="79CB7DFB" w14:textId="77777777" w:rsidR="00831035" w:rsidRDefault="00831035">
                                  <w:pPr>
                                    <w:pStyle w:val="NoSpacing"/>
                                    <w:rPr>
                                      <w:rFonts w:ascii="Times New Roman" w:hAnsi="Times New Roman" w:cs="Times New Roman"/>
                                      <w:b/>
                                      <w:i w:val="0"/>
                                      <w:color w:val="EBEBEB" w:themeColor="background2"/>
                                      <w:spacing w:val="20"/>
                                      <w:sz w:val="24"/>
                                      <w:szCs w:val="24"/>
                                    </w:rPr>
                                  </w:pPr>
                                </w:p>
                                <w:p w14:paraId="08974863" w14:textId="329704CD" w:rsidR="00831035" w:rsidRDefault="00831035">
                                  <w:pPr>
                                    <w:pStyle w:val="NoSpacing"/>
                                    <w:rPr>
                                      <w:rFonts w:ascii="Times New Roman" w:hAnsi="Times New Roman" w:cs="Times New Roman"/>
                                      <w:b/>
                                      <w:i w:val="0"/>
                                      <w:color w:val="EBEBEB" w:themeColor="background2"/>
                                      <w:spacing w:val="20"/>
                                      <w:sz w:val="24"/>
                                      <w:szCs w:val="24"/>
                                    </w:rPr>
                                  </w:pPr>
                                </w:p>
                                <w:p w14:paraId="65A7387E" w14:textId="4931BF13" w:rsidR="00831035" w:rsidRDefault="00831035">
                                  <w:pPr>
                                    <w:pStyle w:val="NoSpacing"/>
                                    <w:rPr>
                                      <w:rFonts w:ascii="Times New Roman" w:hAnsi="Times New Roman" w:cs="Times New Roman"/>
                                      <w:b/>
                                      <w:i w:val="0"/>
                                      <w:color w:val="EBEBEB" w:themeColor="background2"/>
                                      <w:spacing w:val="20"/>
                                      <w:sz w:val="24"/>
                                      <w:szCs w:val="24"/>
                                    </w:rPr>
                                  </w:pPr>
                                </w:p>
                                <w:p w14:paraId="0C3D0BF2" w14:textId="2671A16A" w:rsidR="0036699E" w:rsidRPr="0036699E" w:rsidRDefault="0036699E">
                                  <w:pPr>
                                    <w:pStyle w:val="NoSpacing"/>
                                    <w:rPr>
                                      <w:rFonts w:ascii="Times New Roman" w:hAnsi="Times New Roman" w:cs="Times New Roman"/>
                                      <w:b/>
                                      <w:i w:val="0"/>
                                      <w:color w:val="EBEBEB" w:themeColor="background2"/>
                                      <w:spacing w:val="20"/>
                                      <w:sz w:val="24"/>
                                      <w:szCs w:val="24"/>
                                    </w:rPr>
                                  </w:pPr>
                                  <w:r w:rsidRPr="00C02AB6">
                                    <w:rPr>
                                      <w:szCs w:val="36"/>
                                      <w:shd w:val="clear" w:color="auto" w:fill="FFFFFF"/>
                                    </w:rPr>
                                    <w:t>Enhancing Open Metaverse Finance with Machine Learnin</w:t>
                                  </w:r>
                                  <w:r w:rsidR="00831035">
                                    <w:rPr>
                                      <w:szCs w:val="36"/>
                                      <w:shd w:val="clear" w:color="auto" w:fill="FFFFFF"/>
                                    </w:rPr>
                                    <w:t>efinin</w:t>
                                  </w:r>
                                  <w:r w:rsidR="006252C4">
                                    <w:rPr>
                                      <w:szCs w:val="36"/>
                                      <w:shd w:val="clear" w:color="auto" w:fill="FFFFFF"/>
                                    </w:rPr>
                                    <w:t>4</w:t>
                                  </w:r>
                                </w:p>
                              </w:txbxContent>
                            </wps:txbx>
                            <wps:bodyPr rot="0" spcFirstLastPara="0" vertOverflow="overflow" horzOverflow="overflow" vert="horz" wrap="square" lIns="91440" tIns="137160" rIns="91440" bIns="13716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B11609" id="Group 41" o:spid="_x0000_s1027" alt="Title: Cover page feather background with text block" style="position:absolute;margin-left:204.4pt;margin-top:268.75pt;width:383.9pt;height:466.35pt;z-index:251658240;mso-position-horizontal-relative:page;mso-position-vertical-relative:page;mso-width-relative:margin;mso-height-relative:margin" coordorigin="24576,31242" coordsize="48755,592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">
                    <v:group id="Group 8" o:spid="_x0000_s1028" style="position:absolute;left:24576;top:31242;width:48755;height:59229" coordsize="48752,59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">
                      <v:shape id="Freeform 475" o:spid="_x0000_s1029" style="position:absolute;width:48752;height:59229;visibility:visible;mso-wrap-style:square;v-text-anchor:top" coordsize="3071,3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" path="m199,l3071,r,3731l199,3731r-35,-3l130,3719,98,3704,71,3683,46,3660,27,3631,12,3601,3,3567,,3531,,199,3,164r9,-34l27,98,46,71,71,46,98,27,130,12,164,2,199,xe" fillcolor="#1f328b [2911]" stroked="f" strokeweight="0">
                        <v:path arrowok="t"/>
                      </v:shape>
                      <v:shape id="Freeform 476" o:spid="_x0000_s1030" style="position:absolute;left:1851;top:1942;width:46863;height:55435;visibility:visible;mso-wrap-style:square;v-text-anchor:top" coordsize="2952,3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" path="m79,l2952,r,25l79,25,62,27,48,35,35,47,26,63,24,80r,3331l26,3429r9,15l48,3457r14,9l79,3468r2872,l2951,3492r-2872,l59,3489r-19,-8l23,3469,11,3452,3,3433,,3411,,80,3,60,11,41,23,24,40,11,59,4,79,xe" fillcolor="#ebebeb [3214]" stroked="f" strokeweight="0">
                        <v:path arrowok="t"/>
                      </v:shape>
                      <v:line id="Straight Connector 477" o:spid="_x0000_s1031" style="position:absolute;visibility:visible;mso-wrap-style:square" from="6217,35965" to="43941,359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" strokecolor="#ebebeb [3214]" strokeweight="3pt">
                        <v:stroke endcap="round"/>
                      </v:line>
                    </v:group>
                    <v:shape id="Text Box 479" o:spid="_x0000_s1032" type="#_x0000_t202" style="position:absolute;left:30794;top:68088;width:37726;height:17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" filled="f" stroked="f" strokeweight=".5pt">
                      <v:textbox inset=",10.8pt,,10.8pt">
                        <w:txbxContent>
                          <w:p w14:paraId="693F2BBF" w14:textId="6DBBF64D" w:rsidR="006252C4" w:rsidRPr="006252C4" w:rsidRDefault="006252C4"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Group 9:</w:t>
                            </w:r>
                          </w:p>
                          <w:p w14:paraId="78807B92" w14:textId="704A30CD" w:rsidR="0036699E"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Rachana Mahapatra</w:t>
                            </w:r>
                          </w:p>
                          <w:p w14:paraId="0EACF707" w14:textId="77777777"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Venkata Prudhvi Marpina</w:t>
                            </w:r>
                          </w:p>
                          <w:p w14:paraId="7DDFDC04" w14:textId="7C132F76"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Seelam Jyothi Praveen</w:t>
                            </w:r>
                          </w:p>
                          <w:p w14:paraId="26629BC6" w14:textId="45DF3255"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 xml:space="preserve">Kalyan Teja </w:t>
                            </w:r>
                            <w:proofErr w:type="spellStart"/>
                            <w:r w:rsidRPr="006252C4">
                              <w:rPr>
                                <w:rFonts w:ascii="Times New Roman" w:hAnsi="Times New Roman" w:cs="Times New Roman"/>
                                <w:b/>
                                <w:i w:val="0"/>
                                <w:color w:val="EBEBEB" w:themeColor="background2"/>
                                <w:spacing w:val="20"/>
                                <w:sz w:val="28"/>
                                <w:szCs w:val="28"/>
                              </w:rPr>
                              <w:t>Adapala</w:t>
                            </w:r>
                            <w:proofErr w:type="spellEnd"/>
                          </w:p>
                          <w:p w14:paraId="33757248" w14:textId="25520C88"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r w:rsidRPr="006252C4">
                              <w:rPr>
                                <w:rFonts w:ascii="Times New Roman" w:hAnsi="Times New Roman" w:cs="Times New Roman"/>
                                <w:b/>
                                <w:i w:val="0"/>
                                <w:color w:val="EBEBEB" w:themeColor="background2"/>
                                <w:spacing w:val="20"/>
                                <w:sz w:val="28"/>
                                <w:szCs w:val="28"/>
                              </w:rPr>
                              <w:t>Venkata Adit</w:t>
                            </w:r>
                            <w:r w:rsidR="00A85804">
                              <w:rPr>
                                <w:rFonts w:ascii="Times New Roman" w:hAnsi="Times New Roman" w:cs="Times New Roman"/>
                                <w:b/>
                                <w:i w:val="0"/>
                                <w:color w:val="EBEBEB" w:themeColor="background2"/>
                                <w:spacing w:val="20"/>
                                <w:sz w:val="28"/>
                                <w:szCs w:val="28"/>
                              </w:rPr>
                              <w:t>h</w:t>
                            </w:r>
                            <w:r w:rsidRPr="006252C4">
                              <w:rPr>
                                <w:rFonts w:ascii="Times New Roman" w:hAnsi="Times New Roman" w:cs="Times New Roman"/>
                                <w:b/>
                                <w:i w:val="0"/>
                                <w:color w:val="EBEBEB" w:themeColor="background2"/>
                                <w:spacing w:val="20"/>
                                <w:sz w:val="28"/>
                                <w:szCs w:val="28"/>
                              </w:rPr>
                              <w:t xml:space="preserve">ya </w:t>
                            </w:r>
                          </w:p>
                          <w:p w14:paraId="564ADC3A" w14:textId="7AA00D3C" w:rsidR="00831035" w:rsidRPr="006252C4" w:rsidRDefault="00831035" w:rsidP="006252C4">
                            <w:pPr>
                              <w:pStyle w:val="NoSpacing"/>
                              <w:jc w:val="center"/>
                              <w:rPr>
                                <w:rFonts w:ascii="Times New Roman" w:hAnsi="Times New Roman" w:cs="Times New Roman"/>
                                <w:b/>
                                <w:i w:val="0"/>
                                <w:color w:val="EBEBEB" w:themeColor="background2"/>
                                <w:spacing w:val="20"/>
                                <w:sz w:val="28"/>
                                <w:szCs w:val="28"/>
                              </w:rPr>
                            </w:pPr>
                            <w:proofErr w:type="spellStart"/>
                            <w:r w:rsidRPr="006252C4">
                              <w:rPr>
                                <w:rFonts w:ascii="Times New Roman" w:hAnsi="Times New Roman" w:cs="Times New Roman"/>
                                <w:b/>
                                <w:i w:val="0"/>
                                <w:color w:val="EBEBEB" w:themeColor="background2"/>
                                <w:spacing w:val="20"/>
                                <w:sz w:val="28"/>
                                <w:szCs w:val="28"/>
                              </w:rPr>
                              <w:t>Sucharitha</w:t>
                            </w:r>
                            <w:proofErr w:type="spellEnd"/>
                            <w:r w:rsidRPr="006252C4">
                              <w:rPr>
                                <w:rFonts w:ascii="Times New Roman" w:hAnsi="Times New Roman" w:cs="Times New Roman"/>
                                <w:b/>
                                <w:i w:val="0"/>
                                <w:color w:val="EBEBEB" w:themeColor="background2"/>
                                <w:spacing w:val="20"/>
                                <w:sz w:val="28"/>
                                <w:szCs w:val="28"/>
                              </w:rPr>
                              <w:t xml:space="preserve"> </w:t>
                            </w:r>
                            <w:proofErr w:type="spellStart"/>
                            <w:r w:rsidRPr="006252C4">
                              <w:rPr>
                                <w:rFonts w:ascii="Times New Roman" w:hAnsi="Times New Roman" w:cs="Times New Roman"/>
                                <w:b/>
                                <w:i w:val="0"/>
                                <w:color w:val="EBEBEB" w:themeColor="background2"/>
                                <w:spacing w:val="20"/>
                                <w:sz w:val="28"/>
                                <w:szCs w:val="28"/>
                              </w:rPr>
                              <w:t>Kakileti</w:t>
                            </w:r>
                            <w:proofErr w:type="spellEnd"/>
                          </w:p>
                          <w:p w14:paraId="79CB7DFB" w14:textId="77777777" w:rsidR="00831035" w:rsidRDefault="00831035">
                            <w:pPr>
                              <w:pStyle w:val="NoSpacing"/>
                              <w:rPr>
                                <w:rFonts w:ascii="Times New Roman" w:hAnsi="Times New Roman" w:cs="Times New Roman"/>
                                <w:b/>
                                <w:i w:val="0"/>
                                <w:color w:val="EBEBEB" w:themeColor="background2"/>
                                <w:spacing w:val="20"/>
                                <w:sz w:val="24"/>
                                <w:szCs w:val="24"/>
                              </w:rPr>
                            </w:pPr>
                          </w:p>
                          <w:p w14:paraId="08974863" w14:textId="329704CD" w:rsidR="00831035" w:rsidRDefault="00831035">
                            <w:pPr>
                              <w:pStyle w:val="NoSpacing"/>
                              <w:rPr>
                                <w:rFonts w:ascii="Times New Roman" w:hAnsi="Times New Roman" w:cs="Times New Roman"/>
                                <w:b/>
                                <w:i w:val="0"/>
                                <w:color w:val="EBEBEB" w:themeColor="background2"/>
                                <w:spacing w:val="20"/>
                                <w:sz w:val="24"/>
                                <w:szCs w:val="24"/>
                              </w:rPr>
                            </w:pPr>
                          </w:p>
                          <w:p w14:paraId="65A7387E" w14:textId="4931BF13" w:rsidR="00831035" w:rsidRDefault="00831035">
                            <w:pPr>
                              <w:pStyle w:val="NoSpacing"/>
                              <w:rPr>
                                <w:rFonts w:ascii="Times New Roman" w:hAnsi="Times New Roman" w:cs="Times New Roman"/>
                                <w:b/>
                                <w:i w:val="0"/>
                                <w:color w:val="EBEBEB" w:themeColor="background2"/>
                                <w:spacing w:val="20"/>
                                <w:sz w:val="24"/>
                                <w:szCs w:val="24"/>
                              </w:rPr>
                            </w:pPr>
                          </w:p>
                          <w:p w14:paraId="0C3D0BF2" w14:textId="2671A16A" w:rsidR="0036699E" w:rsidRPr="0036699E" w:rsidRDefault="0036699E">
                            <w:pPr>
                              <w:pStyle w:val="NoSpacing"/>
                              <w:rPr>
                                <w:rFonts w:ascii="Times New Roman" w:hAnsi="Times New Roman" w:cs="Times New Roman"/>
                                <w:b/>
                                <w:i w:val="0"/>
                                <w:color w:val="EBEBEB" w:themeColor="background2"/>
                                <w:spacing w:val="20"/>
                                <w:sz w:val="24"/>
                                <w:szCs w:val="24"/>
                              </w:rPr>
                            </w:pPr>
                            <w:r w:rsidRPr="00C02AB6">
                              <w:rPr>
                                <w:szCs w:val="36"/>
                                <w:shd w:val="clear" w:color="auto" w:fill="FFFFFF"/>
                              </w:rPr>
                              <w:t>Enhancing Open Metaverse Finance with Machine Learnin</w:t>
                            </w:r>
                            <w:r w:rsidR="00831035">
                              <w:rPr>
                                <w:szCs w:val="36"/>
                                <w:shd w:val="clear" w:color="auto" w:fill="FFFFFF"/>
                              </w:rPr>
                              <w:t>efinin</w:t>
                            </w:r>
                            <w:r w:rsidR="006252C4">
                              <w:rPr>
                                <w:szCs w:val="36"/>
                                <w:shd w:val="clear" w:color="auto" w:fill="FFFFFF"/>
                              </w:rPr>
                              <w:t>4</w:t>
                            </w:r>
                          </w:p>
                        </w:txbxContent>
                      </v:textbox>
                    </v:shape>
                    <w10:wrap anchorx="page" anchory="page"/>
                  </v:group>
                </w:pict>
              </mc:Fallback>
            </mc:AlternateContent>
          </w:r>
          <w:r w:rsidR="006252C4">
            <w:rPr>
              <w:noProof/>
            </w:rPr>
            <mc:AlternateContent>
              <mc:Choice Requires="wps">
                <w:drawing>
                  <wp:anchor distT="0" distB="0" distL="114300" distR="114300" simplePos="0" relativeHeight="251658241" behindDoc="0" locked="0" layoutInCell="1" allowOverlap="1" wp14:anchorId="20DB5F2E" wp14:editId="14696D02">
                    <wp:simplePos x="0" y="0"/>
                    <wp:positionH relativeFrom="column">
                      <wp:posOffset>2554941</wp:posOffset>
                    </wp:positionH>
                    <wp:positionV relativeFrom="paragraph">
                      <wp:posOffset>3640380</wp:posOffset>
                    </wp:positionV>
                    <wp:extent cx="4315908" cy="1573306"/>
                    <wp:effectExtent l="0" t="0" r="15240" b="14605"/>
                    <wp:wrapNone/>
                    <wp:docPr id="1612502951" name="Text Box 2"/>
                    <wp:cNvGraphicFramePr/>
                    <a:graphic xmlns:a="http://schemas.openxmlformats.org/drawingml/2006/main">
                      <a:graphicData uri="http://schemas.microsoft.com/office/word/2010/wordprocessingShape">
                        <wps:wsp>
                          <wps:cNvSpPr txBox="1"/>
                          <wps:spPr>
                            <a:xfrm>
                              <a:off x="0" y="0"/>
                              <a:ext cx="4315908" cy="1573306"/>
                            </a:xfrm>
                            <a:prstGeom prst="rect">
                              <a:avLst/>
                            </a:prstGeom>
                            <a:solidFill>
                              <a:schemeClr val="tx2">
                                <a:lumMod val="90000"/>
                                <a:lumOff val="10000"/>
                              </a:schemeClr>
                            </a:solidFill>
                            <a:ln w="6350">
                              <a:solidFill>
                                <a:prstClr val="black"/>
                              </a:solidFill>
                            </a:ln>
                          </wps:spPr>
                          <wps:txbx>
                            <w:txbxContent>
                              <w:p w14:paraId="7E507904" w14:textId="24C2B820" w:rsidR="006252C4" w:rsidRPr="00A66C8B" w:rsidRDefault="006252C4" w:rsidP="006252C4">
                                <w:pPr>
                                  <w:jc w:val="center"/>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TRUSTGUARD ML</w:t>
                                </w:r>
                                <w:r w:rsidR="00A66C8B"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66C8B"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66C8B"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Enhancing Open Metaverse Finance with Machine Learning for Secure and Transparent 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DB5F2E" id="Text Box 2" o:spid="_x0000_s1033" type="#_x0000_t202" style="position:absolute;margin-left:201.2pt;margin-top:286.65pt;width:339.85pt;height:123.9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" fillcolor="#1f328b [2911]" strokeweight=".5pt">
                    <v:textbox>
                      <w:txbxContent>
                        <w:p w14:paraId="7E507904" w14:textId="24C2B820" w:rsidR="006252C4" w:rsidRPr="00A66C8B" w:rsidRDefault="006252C4" w:rsidP="006252C4">
                          <w:pPr>
                            <w:jc w:val="center"/>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TRUSTGUARD ML</w:t>
                          </w:r>
                          <w:r w:rsidR="00A66C8B"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66C8B"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66C8B" w:rsidRPr="00A66C8B">
                            <w:rPr>
                              <w:rFonts w:ascii="Aptos Serif" w:hAnsi="Aptos Serif" w:cs="Aptos Serif"/>
                              <w:i w:val="0"/>
                              <w:color w:val="FFFFFF" w:themeColor="background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Enhancing Open Metaverse Finance with Machine Learning for Secure and Transparent Transactions</w:t>
                          </w:r>
                        </w:p>
                      </w:txbxContent>
                    </v:textbox>
                  </v:shape>
                </w:pict>
              </mc:Fallback>
            </mc:AlternateContent>
          </w:r>
          <w:r w:rsidR="0036699E">
            <w:rPr>
              <w:rStyle w:val="IntenseReference"/>
              <w:color w:val="FFFFFF" w:themeColor="background1"/>
              <w:sz w:val="36"/>
              <w:szCs w:val="36"/>
            </w:rPr>
            <w:br w:type="page"/>
          </w:r>
        </w:p>
      </w:sdtContent>
    </w:sdt>
    <w:p w14:paraId="28BE08E9" w14:textId="0873819E" w:rsidR="00E0143A" w:rsidRDefault="00E0143A" w:rsidP="006B10D8">
      <w:pPr>
        <w:pStyle w:val="NormalWeb"/>
        <w:spacing w:before="0" w:beforeAutospacing="0" w:after="0" w:afterAutospacing="0"/>
        <w:rPr>
          <w:b/>
          <w:bCs/>
          <w:u w:val="single"/>
        </w:rPr>
      </w:pPr>
      <w:r>
        <w:rPr>
          <w:b/>
          <w:bCs/>
          <w:u w:val="single"/>
        </w:rPr>
        <w:lastRenderedPageBreak/>
        <w:t>WEEKLY LOGS:</w:t>
      </w:r>
    </w:p>
    <w:p w14:paraId="580B1BF1" w14:textId="77777777" w:rsidR="00E0143A" w:rsidRDefault="00E0143A" w:rsidP="006B10D8">
      <w:pPr>
        <w:pStyle w:val="NormalWeb"/>
        <w:spacing w:before="0" w:beforeAutospacing="0" w:after="0" w:afterAutospacing="0"/>
        <w:rPr>
          <w:b/>
          <w:bCs/>
          <w:u w:val="single"/>
        </w:rPr>
      </w:pPr>
    </w:p>
    <w:tbl>
      <w:tblPr>
        <w:tblW w:w="1085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72"/>
        <w:gridCol w:w="2250"/>
        <w:gridCol w:w="1800"/>
        <w:gridCol w:w="5735"/>
      </w:tblGrid>
      <w:tr w:rsidR="00AF3264" w:rsidRPr="00AF3264" w14:paraId="5DA59B2A" w14:textId="77777777" w:rsidTr="00986D3E">
        <w:trPr>
          <w:trHeight w:val="565"/>
          <w:tblHeader/>
          <w:tblCellSpacing w:w="15" w:type="dxa"/>
        </w:trPr>
        <w:tc>
          <w:tcPr>
            <w:tcW w:w="1027" w:type="dxa"/>
            <w:tcBorders>
              <w:top w:val="single" w:sz="6" w:space="0" w:color="auto"/>
              <w:left w:val="single" w:sz="6" w:space="0" w:color="auto"/>
              <w:bottom w:val="single" w:sz="6" w:space="0" w:color="auto"/>
              <w:right w:val="single" w:sz="2" w:space="0" w:color="auto"/>
            </w:tcBorders>
            <w:vAlign w:val="bottom"/>
            <w:hideMark/>
          </w:tcPr>
          <w:p w14:paraId="0B860881" w14:textId="77777777" w:rsidR="00AF3264" w:rsidRPr="00AF3264" w:rsidRDefault="00AF3264" w:rsidP="00AF3264">
            <w:pPr>
              <w:pStyle w:val="NormalWeb"/>
              <w:rPr>
                <w:b/>
                <w:bCs/>
              </w:rPr>
            </w:pPr>
            <w:r w:rsidRPr="00AF3264">
              <w:rPr>
                <w:b/>
                <w:bCs/>
              </w:rPr>
              <w:t>Week</w:t>
            </w:r>
          </w:p>
        </w:tc>
        <w:tc>
          <w:tcPr>
            <w:tcW w:w="2220" w:type="dxa"/>
            <w:tcBorders>
              <w:top w:val="single" w:sz="6" w:space="0" w:color="auto"/>
              <w:left w:val="single" w:sz="6" w:space="0" w:color="auto"/>
              <w:bottom w:val="single" w:sz="6" w:space="0" w:color="auto"/>
              <w:right w:val="single" w:sz="2" w:space="0" w:color="auto"/>
            </w:tcBorders>
            <w:vAlign w:val="bottom"/>
            <w:hideMark/>
          </w:tcPr>
          <w:p w14:paraId="3000F2AA" w14:textId="77777777" w:rsidR="00AF3264" w:rsidRPr="00AF3264" w:rsidRDefault="00AF3264" w:rsidP="00AF3264">
            <w:pPr>
              <w:pStyle w:val="NormalWeb"/>
              <w:rPr>
                <w:b/>
                <w:bCs/>
              </w:rPr>
            </w:pPr>
            <w:r w:rsidRPr="00AF3264">
              <w:rPr>
                <w:b/>
                <w:bCs/>
              </w:rPr>
              <w:t>Date Range</w:t>
            </w:r>
          </w:p>
        </w:tc>
        <w:tc>
          <w:tcPr>
            <w:tcW w:w="1770" w:type="dxa"/>
            <w:tcBorders>
              <w:top w:val="single" w:sz="6" w:space="0" w:color="auto"/>
              <w:left w:val="single" w:sz="6" w:space="0" w:color="auto"/>
              <w:bottom w:val="single" w:sz="6" w:space="0" w:color="auto"/>
              <w:right w:val="single" w:sz="2" w:space="0" w:color="auto"/>
            </w:tcBorders>
            <w:vAlign w:val="bottom"/>
            <w:hideMark/>
          </w:tcPr>
          <w:p w14:paraId="2F6A2745" w14:textId="77777777" w:rsidR="00AF3264" w:rsidRPr="00AF3264" w:rsidRDefault="00AF3264" w:rsidP="00AF3264">
            <w:pPr>
              <w:pStyle w:val="NormalWeb"/>
              <w:rPr>
                <w:b/>
                <w:bCs/>
              </w:rPr>
            </w:pPr>
            <w:r w:rsidRPr="00AF3264">
              <w:rPr>
                <w:b/>
                <w:bCs/>
              </w:rPr>
              <w:t>Objective</w:t>
            </w:r>
          </w:p>
        </w:tc>
        <w:tc>
          <w:tcPr>
            <w:tcW w:w="5690" w:type="dxa"/>
            <w:tcBorders>
              <w:top w:val="single" w:sz="6" w:space="0" w:color="auto"/>
              <w:left w:val="single" w:sz="6" w:space="0" w:color="auto"/>
              <w:bottom w:val="single" w:sz="6" w:space="0" w:color="auto"/>
              <w:right w:val="single" w:sz="2" w:space="0" w:color="auto"/>
            </w:tcBorders>
            <w:vAlign w:val="bottom"/>
            <w:hideMark/>
          </w:tcPr>
          <w:p w14:paraId="16714ECC" w14:textId="77777777" w:rsidR="00AF3264" w:rsidRPr="00AF3264" w:rsidRDefault="00AF3264" w:rsidP="00AF3264">
            <w:pPr>
              <w:pStyle w:val="NormalWeb"/>
              <w:rPr>
                <w:b/>
                <w:bCs/>
              </w:rPr>
            </w:pPr>
            <w:r w:rsidRPr="00AF3264">
              <w:rPr>
                <w:b/>
                <w:bCs/>
              </w:rPr>
              <w:t>Activities</w:t>
            </w:r>
          </w:p>
        </w:tc>
      </w:tr>
      <w:tr w:rsidR="00AF3264" w:rsidRPr="00AF3264" w14:paraId="15083ACA" w14:textId="77777777" w:rsidTr="00986D3E">
        <w:trPr>
          <w:trHeight w:val="828"/>
          <w:tblCellSpacing w:w="15" w:type="dxa"/>
        </w:trPr>
        <w:tc>
          <w:tcPr>
            <w:tcW w:w="1027" w:type="dxa"/>
            <w:tcBorders>
              <w:top w:val="single" w:sz="2" w:space="0" w:color="auto"/>
              <w:left w:val="single" w:sz="6" w:space="0" w:color="auto"/>
              <w:bottom w:val="single" w:sz="6" w:space="0" w:color="auto"/>
              <w:right w:val="single" w:sz="2" w:space="0" w:color="auto"/>
            </w:tcBorders>
            <w:vAlign w:val="bottom"/>
            <w:hideMark/>
          </w:tcPr>
          <w:p w14:paraId="353E73A6" w14:textId="77777777" w:rsidR="00AF3264" w:rsidRPr="00AF3264" w:rsidRDefault="00AF3264" w:rsidP="00AF3264">
            <w:pPr>
              <w:pStyle w:val="NormalWeb"/>
            </w:pPr>
            <w:r w:rsidRPr="00AF3264">
              <w:t>Week 1</w:t>
            </w:r>
          </w:p>
        </w:tc>
        <w:tc>
          <w:tcPr>
            <w:tcW w:w="2220" w:type="dxa"/>
            <w:tcBorders>
              <w:top w:val="single" w:sz="2" w:space="0" w:color="auto"/>
              <w:left w:val="single" w:sz="6" w:space="0" w:color="auto"/>
              <w:bottom w:val="single" w:sz="6" w:space="0" w:color="auto"/>
              <w:right w:val="single" w:sz="2" w:space="0" w:color="auto"/>
            </w:tcBorders>
            <w:vAlign w:val="bottom"/>
            <w:hideMark/>
          </w:tcPr>
          <w:p w14:paraId="37E77588" w14:textId="77777777" w:rsidR="00AF3264" w:rsidRPr="00AF3264" w:rsidRDefault="00AF3264" w:rsidP="00AF3264">
            <w:pPr>
              <w:pStyle w:val="NormalWeb"/>
            </w:pPr>
            <w:r w:rsidRPr="00AF3264">
              <w:t>March 20 - March 26</w:t>
            </w:r>
          </w:p>
        </w:tc>
        <w:tc>
          <w:tcPr>
            <w:tcW w:w="1770" w:type="dxa"/>
            <w:tcBorders>
              <w:top w:val="single" w:sz="2" w:space="0" w:color="auto"/>
              <w:left w:val="single" w:sz="6" w:space="0" w:color="auto"/>
              <w:bottom w:val="single" w:sz="6" w:space="0" w:color="auto"/>
              <w:right w:val="single" w:sz="2" w:space="0" w:color="auto"/>
            </w:tcBorders>
            <w:vAlign w:val="bottom"/>
            <w:hideMark/>
          </w:tcPr>
          <w:p w14:paraId="4594AE29" w14:textId="77777777" w:rsidR="00AF3264" w:rsidRPr="00AF3264" w:rsidRDefault="00AF3264" w:rsidP="00AF3264">
            <w:pPr>
              <w:pStyle w:val="NormalWeb"/>
            </w:pPr>
            <w:r w:rsidRPr="00AF3264">
              <w:t>Kick-off and Data Collection</w:t>
            </w:r>
          </w:p>
        </w:tc>
        <w:tc>
          <w:tcPr>
            <w:tcW w:w="5690" w:type="dxa"/>
            <w:tcBorders>
              <w:top w:val="single" w:sz="2" w:space="0" w:color="auto"/>
              <w:left w:val="single" w:sz="6" w:space="0" w:color="auto"/>
              <w:bottom w:val="single" w:sz="6" w:space="0" w:color="auto"/>
              <w:right w:val="single" w:sz="2" w:space="0" w:color="auto"/>
            </w:tcBorders>
            <w:vAlign w:val="bottom"/>
            <w:hideMark/>
          </w:tcPr>
          <w:p w14:paraId="73EA26DE" w14:textId="18C7C12E" w:rsidR="00AF3264" w:rsidRPr="00AF3264" w:rsidRDefault="00AF3264" w:rsidP="00AF3264">
            <w:pPr>
              <w:pStyle w:val="NormalWeb"/>
            </w:pPr>
            <w:r>
              <w:t>P</w:t>
            </w:r>
            <w:r w:rsidRPr="00AF3264">
              <w:t>roject initiation meeting.</w:t>
            </w:r>
            <w:r>
              <w:t xml:space="preserve"> </w:t>
            </w:r>
            <w:r w:rsidRPr="00AF3264">
              <w:t>Collection and initial cleaning of user data</w:t>
            </w:r>
            <w:r>
              <w:t>.</w:t>
            </w:r>
            <w:r w:rsidRPr="00AF3264">
              <w:t xml:space="preserve"> Set up data infrastructure.</w:t>
            </w:r>
          </w:p>
        </w:tc>
      </w:tr>
      <w:tr w:rsidR="00AF3264" w:rsidRPr="00AF3264" w14:paraId="3289811F" w14:textId="77777777" w:rsidTr="00986D3E">
        <w:trPr>
          <w:trHeight w:val="848"/>
          <w:tblCellSpacing w:w="15" w:type="dxa"/>
        </w:trPr>
        <w:tc>
          <w:tcPr>
            <w:tcW w:w="1027" w:type="dxa"/>
            <w:tcBorders>
              <w:top w:val="single" w:sz="2" w:space="0" w:color="auto"/>
              <w:left w:val="single" w:sz="6" w:space="0" w:color="auto"/>
              <w:bottom w:val="single" w:sz="6" w:space="0" w:color="auto"/>
              <w:right w:val="single" w:sz="2" w:space="0" w:color="auto"/>
            </w:tcBorders>
            <w:vAlign w:val="bottom"/>
            <w:hideMark/>
          </w:tcPr>
          <w:p w14:paraId="77C40DB4" w14:textId="77777777" w:rsidR="00AF3264" w:rsidRPr="00AF3264" w:rsidRDefault="00AF3264" w:rsidP="00AF3264">
            <w:pPr>
              <w:pStyle w:val="NormalWeb"/>
            </w:pPr>
            <w:r w:rsidRPr="00AF3264">
              <w:t>Week 2</w:t>
            </w:r>
          </w:p>
        </w:tc>
        <w:tc>
          <w:tcPr>
            <w:tcW w:w="2220" w:type="dxa"/>
            <w:tcBorders>
              <w:top w:val="single" w:sz="2" w:space="0" w:color="auto"/>
              <w:left w:val="single" w:sz="6" w:space="0" w:color="auto"/>
              <w:bottom w:val="single" w:sz="6" w:space="0" w:color="auto"/>
              <w:right w:val="single" w:sz="2" w:space="0" w:color="auto"/>
            </w:tcBorders>
            <w:vAlign w:val="bottom"/>
            <w:hideMark/>
          </w:tcPr>
          <w:p w14:paraId="374EA6AE" w14:textId="77777777" w:rsidR="00AF3264" w:rsidRPr="00AF3264" w:rsidRDefault="00AF3264" w:rsidP="00AF3264">
            <w:pPr>
              <w:pStyle w:val="NormalWeb"/>
            </w:pPr>
            <w:r w:rsidRPr="00AF3264">
              <w:t>March 27 - April 2</w:t>
            </w:r>
          </w:p>
        </w:tc>
        <w:tc>
          <w:tcPr>
            <w:tcW w:w="1770" w:type="dxa"/>
            <w:tcBorders>
              <w:top w:val="single" w:sz="2" w:space="0" w:color="auto"/>
              <w:left w:val="single" w:sz="6" w:space="0" w:color="auto"/>
              <w:bottom w:val="single" w:sz="6" w:space="0" w:color="auto"/>
              <w:right w:val="single" w:sz="2" w:space="0" w:color="auto"/>
            </w:tcBorders>
            <w:vAlign w:val="bottom"/>
            <w:hideMark/>
          </w:tcPr>
          <w:p w14:paraId="5F5D3774" w14:textId="77777777" w:rsidR="00AF3264" w:rsidRPr="00AF3264" w:rsidRDefault="00AF3264" w:rsidP="00AF3264">
            <w:pPr>
              <w:pStyle w:val="NormalWeb"/>
            </w:pPr>
            <w:r w:rsidRPr="00AF3264">
              <w:t>Data Preprocessing</w:t>
            </w:r>
          </w:p>
        </w:tc>
        <w:tc>
          <w:tcPr>
            <w:tcW w:w="5690" w:type="dxa"/>
            <w:tcBorders>
              <w:top w:val="single" w:sz="2" w:space="0" w:color="auto"/>
              <w:left w:val="single" w:sz="6" w:space="0" w:color="auto"/>
              <w:bottom w:val="single" w:sz="6" w:space="0" w:color="auto"/>
              <w:right w:val="single" w:sz="2" w:space="0" w:color="auto"/>
            </w:tcBorders>
            <w:vAlign w:val="bottom"/>
            <w:hideMark/>
          </w:tcPr>
          <w:p w14:paraId="1625399B" w14:textId="34A97715" w:rsidR="00AF3264" w:rsidRPr="00AF3264" w:rsidRDefault="00AF3264" w:rsidP="00AF3264">
            <w:pPr>
              <w:pStyle w:val="NormalWeb"/>
            </w:pPr>
            <w:r w:rsidRPr="00AF3264">
              <w:t>Detailed data cleaning.</w:t>
            </w:r>
            <w:r>
              <w:t xml:space="preserve"> </w:t>
            </w:r>
            <w:r w:rsidRPr="00AF3264">
              <w:t xml:space="preserve">Integration of </w:t>
            </w:r>
            <w:r w:rsidR="00986D3E">
              <w:t>data and integrity checks.</w:t>
            </w:r>
          </w:p>
        </w:tc>
      </w:tr>
      <w:tr w:rsidR="00AF3264" w:rsidRPr="00AF3264" w14:paraId="0712F519" w14:textId="77777777" w:rsidTr="00986D3E">
        <w:trPr>
          <w:trHeight w:val="828"/>
          <w:tblCellSpacing w:w="15" w:type="dxa"/>
        </w:trPr>
        <w:tc>
          <w:tcPr>
            <w:tcW w:w="1027" w:type="dxa"/>
            <w:tcBorders>
              <w:top w:val="single" w:sz="2" w:space="0" w:color="auto"/>
              <w:left w:val="single" w:sz="6" w:space="0" w:color="auto"/>
              <w:bottom w:val="single" w:sz="6" w:space="0" w:color="auto"/>
              <w:right w:val="single" w:sz="2" w:space="0" w:color="auto"/>
            </w:tcBorders>
            <w:vAlign w:val="bottom"/>
            <w:hideMark/>
          </w:tcPr>
          <w:p w14:paraId="602B5D99" w14:textId="77777777" w:rsidR="00AF3264" w:rsidRPr="00AF3264" w:rsidRDefault="00AF3264" w:rsidP="00AF3264">
            <w:pPr>
              <w:pStyle w:val="NormalWeb"/>
            </w:pPr>
            <w:r w:rsidRPr="00AF3264">
              <w:t>Week 3</w:t>
            </w:r>
          </w:p>
        </w:tc>
        <w:tc>
          <w:tcPr>
            <w:tcW w:w="2220" w:type="dxa"/>
            <w:tcBorders>
              <w:top w:val="single" w:sz="2" w:space="0" w:color="auto"/>
              <w:left w:val="single" w:sz="6" w:space="0" w:color="auto"/>
              <w:bottom w:val="single" w:sz="6" w:space="0" w:color="auto"/>
              <w:right w:val="single" w:sz="2" w:space="0" w:color="auto"/>
            </w:tcBorders>
            <w:vAlign w:val="bottom"/>
            <w:hideMark/>
          </w:tcPr>
          <w:p w14:paraId="7AB2A087" w14:textId="77777777" w:rsidR="00AF3264" w:rsidRPr="00AF3264" w:rsidRDefault="00AF3264" w:rsidP="00AF3264">
            <w:pPr>
              <w:pStyle w:val="NormalWeb"/>
            </w:pPr>
            <w:r w:rsidRPr="00AF3264">
              <w:t>April 3 - April 9</w:t>
            </w:r>
          </w:p>
        </w:tc>
        <w:tc>
          <w:tcPr>
            <w:tcW w:w="1770" w:type="dxa"/>
            <w:tcBorders>
              <w:top w:val="single" w:sz="2" w:space="0" w:color="auto"/>
              <w:left w:val="single" w:sz="6" w:space="0" w:color="auto"/>
              <w:bottom w:val="single" w:sz="6" w:space="0" w:color="auto"/>
              <w:right w:val="single" w:sz="2" w:space="0" w:color="auto"/>
            </w:tcBorders>
            <w:vAlign w:val="bottom"/>
            <w:hideMark/>
          </w:tcPr>
          <w:p w14:paraId="31C5551A" w14:textId="77777777" w:rsidR="00AF3264" w:rsidRPr="00AF3264" w:rsidRDefault="00AF3264" w:rsidP="00AF3264">
            <w:pPr>
              <w:pStyle w:val="NormalWeb"/>
            </w:pPr>
            <w:r w:rsidRPr="00AF3264">
              <w:t>Model Development (Clustering)</w:t>
            </w:r>
          </w:p>
        </w:tc>
        <w:tc>
          <w:tcPr>
            <w:tcW w:w="5690" w:type="dxa"/>
            <w:tcBorders>
              <w:top w:val="single" w:sz="2" w:space="0" w:color="auto"/>
              <w:left w:val="single" w:sz="6" w:space="0" w:color="auto"/>
              <w:bottom w:val="single" w:sz="6" w:space="0" w:color="auto"/>
              <w:right w:val="single" w:sz="2" w:space="0" w:color="auto"/>
            </w:tcBorders>
            <w:vAlign w:val="bottom"/>
            <w:hideMark/>
          </w:tcPr>
          <w:p w14:paraId="7A5E9C3C" w14:textId="0E1CF963" w:rsidR="00AF3264" w:rsidRPr="00AF3264" w:rsidRDefault="00AF3264" w:rsidP="00AF3264">
            <w:pPr>
              <w:pStyle w:val="NormalWeb"/>
            </w:pPr>
            <w:r w:rsidRPr="00AF3264">
              <w:t>Implementation of the Elbow Method. Initial clustering into four groups.</w:t>
            </w:r>
            <w:r w:rsidR="00986D3E">
              <w:t xml:space="preserve"> Clustering analysis.</w:t>
            </w:r>
          </w:p>
        </w:tc>
      </w:tr>
      <w:tr w:rsidR="00AF3264" w:rsidRPr="00AF3264" w14:paraId="2AE00188" w14:textId="77777777" w:rsidTr="00986D3E">
        <w:trPr>
          <w:trHeight w:val="848"/>
          <w:tblCellSpacing w:w="15" w:type="dxa"/>
        </w:trPr>
        <w:tc>
          <w:tcPr>
            <w:tcW w:w="1027" w:type="dxa"/>
            <w:tcBorders>
              <w:top w:val="single" w:sz="2" w:space="0" w:color="auto"/>
              <w:left w:val="single" w:sz="6" w:space="0" w:color="auto"/>
              <w:bottom w:val="single" w:sz="6" w:space="0" w:color="auto"/>
              <w:right w:val="single" w:sz="2" w:space="0" w:color="auto"/>
            </w:tcBorders>
            <w:vAlign w:val="bottom"/>
            <w:hideMark/>
          </w:tcPr>
          <w:p w14:paraId="7D517A13" w14:textId="77777777" w:rsidR="00AF3264" w:rsidRPr="00AF3264" w:rsidRDefault="00AF3264" w:rsidP="00AF3264">
            <w:pPr>
              <w:pStyle w:val="NormalWeb"/>
            </w:pPr>
            <w:r w:rsidRPr="00AF3264">
              <w:t>Week 4</w:t>
            </w:r>
          </w:p>
        </w:tc>
        <w:tc>
          <w:tcPr>
            <w:tcW w:w="2220" w:type="dxa"/>
            <w:tcBorders>
              <w:top w:val="single" w:sz="2" w:space="0" w:color="auto"/>
              <w:left w:val="single" w:sz="6" w:space="0" w:color="auto"/>
              <w:bottom w:val="single" w:sz="6" w:space="0" w:color="auto"/>
              <w:right w:val="single" w:sz="2" w:space="0" w:color="auto"/>
            </w:tcBorders>
            <w:vAlign w:val="bottom"/>
            <w:hideMark/>
          </w:tcPr>
          <w:p w14:paraId="39C51B5F" w14:textId="77777777" w:rsidR="00AF3264" w:rsidRPr="00AF3264" w:rsidRDefault="00AF3264" w:rsidP="00AF3264">
            <w:pPr>
              <w:pStyle w:val="NormalWeb"/>
            </w:pPr>
            <w:r w:rsidRPr="00AF3264">
              <w:t>April 10 - April 16</w:t>
            </w:r>
          </w:p>
        </w:tc>
        <w:tc>
          <w:tcPr>
            <w:tcW w:w="1770" w:type="dxa"/>
            <w:tcBorders>
              <w:top w:val="single" w:sz="2" w:space="0" w:color="auto"/>
              <w:left w:val="single" w:sz="6" w:space="0" w:color="auto"/>
              <w:bottom w:val="single" w:sz="6" w:space="0" w:color="auto"/>
              <w:right w:val="single" w:sz="2" w:space="0" w:color="auto"/>
            </w:tcBorders>
            <w:vAlign w:val="bottom"/>
            <w:hideMark/>
          </w:tcPr>
          <w:p w14:paraId="59B7D7B6" w14:textId="2C829C4D" w:rsidR="00AF3264" w:rsidRPr="00AF3264" w:rsidRDefault="00AF3264" w:rsidP="00AF3264">
            <w:pPr>
              <w:pStyle w:val="NormalWeb"/>
            </w:pPr>
            <w:r w:rsidRPr="00AF3264">
              <w:t>Model Development (</w:t>
            </w:r>
            <w:r>
              <w:t>Regression</w:t>
            </w:r>
            <w:r w:rsidRPr="00AF3264">
              <w:t>)</w:t>
            </w:r>
          </w:p>
        </w:tc>
        <w:tc>
          <w:tcPr>
            <w:tcW w:w="5690" w:type="dxa"/>
            <w:tcBorders>
              <w:top w:val="single" w:sz="2" w:space="0" w:color="auto"/>
              <w:left w:val="single" w:sz="6" w:space="0" w:color="auto"/>
              <w:bottom w:val="single" w:sz="6" w:space="0" w:color="auto"/>
              <w:right w:val="single" w:sz="2" w:space="0" w:color="auto"/>
            </w:tcBorders>
            <w:vAlign w:val="bottom"/>
            <w:hideMark/>
          </w:tcPr>
          <w:p w14:paraId="7CDB56E7" w14:textId="226F2A8C" w:rsidR="00AF3264" w:rsidRPr="00AF3264" w:rsidRDefault="00AF3264" w:rsidP="00AF3264">
            <w:pPr>
              <w:pStyle w:val="NormalWeb"/>
            </w:pPr>
            <w:r w:rsidRPr="00AF3264">
              <w:t>Analysis of</w:t>
            </w:r>
            <w:r>
              <w:t xml:space="preserve"> models to predict fraudulent transactions</w:t>
            </w:r>
            <w:r w:rsidRPr="00AF3264">
              <w:t>.</w:t>
            </w:r>
          </w:p>
        </w:tc>
      </w:tr>
      <w:tr w:rsidR="00AF3264" w:rsidRPr="00AF3264" w14:paraId="15927375" w14:textId="77777777" w:rsidTr="00986D3E">
        <w:trPr>
          <w:trHeight w:val="545"/>
          <w:tblCellSpacing w:w="15" w:type="dxa"/>
        </w:trPr>
        <w:tc>
          <w:tcPr>
            <w:tcW w:w="1027" w:type="dxa"/>
            <w:tcBorders>
              <w:top w:val="single" w:sz="2" w:space="0" w:color="auto"/>
              <w:left w:val="single" w:sz="6" w:space="0" w:color="auto"/>
              <w:bottom w:val="single" w:sz="6" w:space="0" w:color="auto"/>
              <w:right w:val="single" w:sz="2" w:space="0" w:color="auto"/>
            </w:tcBorders>
            <w:vAlign w:val="bottom"/>
            <w:hideMark/>
          </w:tcPr>
          <w:p w14:paraId="6EA785E3" w14:textId="77777777" w:rsidR="00AF3264" w:rsidRPr="00AF3264" w:rsidRDefault="00AF3264" w:rsidP="00AF3264">
            <w:pPr>
              <w:pStyle w:val="NormalWeb"/>
            </w:pPr>
            <w:r w:rsidRPr="00AF3264">
              <w:t>Week 5</w:t>
            </w:r>
          </w:p>
        </w:tc>
        <w:tc>
          <w:tcPr>
            <w:tcW w:w="2220" w:type="dxa"/>
            <w:tcBorders>
              <w:top w:val="single" w:sz="2" w:space="0" w:color="auto"/>
              <w:left w:val="single" w:sz="6" w:space="0" w:color="auto"/>
              <w:bottom w:val="single" w:sz="6" w:space="0" w:color="auto"/>
              <w:right w:val="single" w:sz="2" w:space="0" w:color="auto"/>
            </w:tcBorders>
            <w:vAlign w:val="bottom"/>
            <w:hideMark/>
          </w:tcPr>
          <w:p w14:paraId="2BC83A3F" w14:textId="77777777" w:rsidR="00AF3264" w:rsidRPr="00AF3264" w:rsidRDefault="00AF3264" w:rsidP="00AF3264">
            <w:pPr>
              <w:pStyle w:val="NormalWeb"/>
            </w:pPr>
            <w:r w:rsidRPr="00AF3264">
              <w:t>April 17 - April 23</w:t>
            </w:r>
          </w:p>
        </w:tc>
        <w:tc>
          <w:tcPr>
            <w:tcW w:w="1770" w:type="dxa"/>
            <w:tcBorders>
              <w:top w:val="single" w:sz="2" w:space="0" w:color="auto"/>
              <w:left w:val="single" w:sz="6" w:space="0" w:color="auto"/>
              <w:bottom w:val="single" w:sz="6" w:space="0" w:color="auto"/>
              <w:right w:val="single" w:sz="2" w:space="0" w:color="auto"/>
            </w:tcBorders>
            <w:vAlign w:val="bottom"/>
            <w:hideMark/>
          </w:tcPr>
          <w:p w14:paraId="3B6F4234" w14:textId="675CA623" w:rsidR="00AF3264" w:rsidRPr="00AF3264" w:rsidRDefault="00AF3264" w:rsidP="00AF3264">
            <w:pPr>
              <w:pStyle w:val="NormalWeb"/>
            </w:pPr>
            <w:r>
              <w:t>Overall Testing</w:t>
            </w:r>
          </w:p>
        </w:tc>
        <w:tc>
          <w:tcPr>
            <w:tcW w:w="5690" w:type="dxa"/>
            <w:tcBorders>
              <w:top w:val="single" w:sz="2" w:space="0" w:color="auto"/>
              <w:left w:val="single" w:sz="6" w:space="0" w:color="auto"/>
              <w:bottom w:val="single" w:sz="6" w:space="0" w:color="auto"/>
              <w:right w:val="single" w:sz="2" w:space="0" w:color="auto"/>
            </w:tcBorders>
            <w:vAlign w:val="bottom"/>
            <w:hideMark/>
          </w:tcPr>
          <w:p w14:paraId="364B8B06" w14:textId="40805FF7" w:rsidR="00AF3264" w:rsidRPr="00AF3264" w:rsidRDefault="00AF3264" w:rsidP="00AF3264">
            <w:pPr>
              <w:pStyle w:val="NormalWeb"/>
            </w:pPr>
            <w:r>
              <w:t>Model evaluation and enhancement</w:t>
            </w:r>
            <w:r w:rsidRPr="00AF3264">
              <w:t>.</w:t>
            </w:r>
          </w:p>
        </w:tc>
      </w:tr>
      <w:tr w:rsidR="00AF3264" w:rsidRPr="00AF3264" w14:paraId="2E1A4B47" w14:textId="77777777" w:rsidTr="00986D3E">
        <w:trPr>
          <w:trHeight w:val="565"/>
          <w:tblCellSpacing w:w="15" w:type="dxa"/>
        </w:trPr>
        <w:tc>
          <w:tcPr>
            <w:tcW w:w="1027" w:type="dxa"/>
            <w:tcBorders>
              <w:top w:val="single" w:sz="2" w:space="0" w:color="auto"/>
              <w:left w:val="single" w:sz="6" w:space="0" w:color="auto"/>
              <w:bottom w:val="single" w:sz="6" w:space="0" w:color="auto"/>
              <w:right w:val="single" w:sz="2" w:space="0" w:color="auto"/>
            </w:tcBorders>
            <w:vAlign w:val="bottom"/>
            <w:hideMark/>
          </w:tcPr>
          <w:p w14:paraId="2E6407ED" w14:textId="77777777" w:rsidR="00AF3264" w:rsidRPr="00AF3264" w:rsidRDefault="00AF3264" w:rsidP="00AF3264">
            <w:pPr>
              <w:pStyle w:val="NormalWeb"/>
            </w:pPr>
            <w:r w:rsidRPr="00AF3264">
              <w:t>Week 6</w:t>
            </w:r>
          </w:p>
        </w:tc>
        <w:tc>
          <w:tcPr>
            <w:tcW w:w="2220" w:type="dxa"/>
            <w:tcBorders>
              <w:top w:val="single" w:sz="2" w:space="0" w:color="auto"/>
              <w:left w:val="single" w:sz="6" w:space="0" w:color="auto"/>
              <w:bottom w:val="single" w:sz="6" w:space="0" w:color="auto"/>
              <w:right w:val="single" w:sz="2" w:space="0" w:color="auto"/>
            </w:tcBorders>
            <w:vAlign w:val="bottom"/>
            <w:hideMark/>
          </w:tcPr>
          <w:p w14:paraId="4E90E052" w14:textId="77777777" w:rsidR="00AF3264" w:rsidRPr="00AF3264" w:rsidRDefault="00AF3264" w:rsidP="00AF3264">
            <w:pPr>
              <w:pStyle w:val="NormalWeb"/>
            </w:pPr>
            <w:r w:rsidRPr="00AF3264">
              <w:t>April 24 - April 30</w:t>
            </w:r>
          </w:p>
        </w:tc>
        <w:tc>
          <w:tcPr>
            <w:tcW w:w="1770" w:type="dxa"/>
            <w:tcBorders>
              <w:top w:val="single" w:sz="2" w:space="0" w:color="auto"/>
              <w:left w:val="single" w:sz="6" w:space="0" w:color="auto"/>
              <w:bottom w:val="single" w:sz="6" w:space="0" w:color="auto"/>
              <w:right w:val="single" w:sz="2" w:space="0" w:color="auto"/>
            </w:tcBorders>
            <w:vAlign w:val="bottom"/>
            <w:hideMark/>
          </w:tcPr>
          <w:p w14:paraId="26FA7FBC" w14:textId="294D3CE0" w:rsidR="00AF3264" w:rsidRPr="00AF3264" w:rsidRDefault="00AF3264" w:rsidP="00AF3264">
            <w:pPr>
              <w:pStyle w:val="NormalWeb"/>
            </w:pPr>
            <w:r>
              <w:t>Project Documentation</w:t>
            </w:r>
          </w:p>
        </w:tc>
        <w:tc>
          <w:tcPr>
            <w:tcW w:w="5690" w:type="dxa"/>
            <w:tcBorders>
              <w:top w:val="single" w:sz="2" w:space="0" w:color="auto"/>
              <w:left w:val="single" w:sz="6" w:space="0" w:color="auto"/>
              <w:bottom w:val="single" w:sz="6" w:space="0" w:color="auto"/>
              <w:right w:val="single" w:sz="2" w:space="0" w:color="auto"/>
            </w:tcBorders>
            <w:vAlign w:val="bottom"/>
            <w:hideMark/>
          </w:tcPr>
          <w:p w14:paraId="73030FE2" w14:textId="39F2451D" w:rsidR="00AF3264" w:rsidRPr="00AF3264" w:rsidRDefault="00AF3264" w:rsidP="00AF3264">
            <w:pPr>
              <w:pStyle w:val="NormalWeb"/>
            </w:pPr>
            <w:r>
              <w:t>Document the models and model evaluation.</w:t>
            </w:r>
          </w:p>
        </w:tc>
      </w:tr>
    </w:tbl>
    <w:p w14:paraId="3A8B2509" w14:textId="77777777" w:rsidR="00E0143A" w:rsidRDefault="00E0143A" w:rsidP="006B10D8">
      <w:pPr>
        <w:pStyle w:val="NormalWeb"/>
        <w:spacing w:before="0" w:beforeAutospacing="0" w:after="0" w:afterAutospacing="0"/>
        <w:rPr>
          <w:b/>
          <w:bCs/>
          <w:u w:val="single"/>
        </w:rPr>
      </w:pPr>
    </w:p>
    <w:p w14:paraId="58FD6517" w14:textId="77777777" w:rsidR="00E0143A" w:rsidRDefault="00E0143A" w:rsidP="006B10D8">
      <w:pPr>
        <w:pStyle w:val="NormalWeb"/>
        <w:spacing w:before="0" w:beforeAutospacing="0" w:after="0" w:afterAutospacing="0"/>
        <w:rPr>
          <w:b/>
          <w:bCs/>
          <w:u w:val="single"/>
        </w:rPr>
      </w:pPr>
    </w:p>
    <w:p w14:paraId="44543652" w14:textId="0718AEFA" w:rsidR="000223B5" w:rsidRPr="00A66C8B" w:rsidRDefault="000223B5" w:rsidP="006B10D8">
      <w:pPr>
        <w:pStyle w:val="NormalWeb"/>
        <w:spacing w:before="0" w:beforeAutospacing="0" w:after="0" w:afterAutospacing="0"/>
        <w:rPr>
          <w:b/>
          <w:bCs/>
          <w:u w:val="single"/>
        </w:rPr>
      </w:pPr>
      <w:r w:rsidRPr="00A66C8B">
        <w:rPr>
          <w:b/>
          <w:bCs/>
          <w:u w:val="single"/>
        </w:rPr>
        <w:t>INT</w:t>
      </w:r>
      <w:r w:rsidR="00251074" w:rsidRPr="00A66C8B">
        <w:rPr>
          <w:b/>
          <w:bCs/>
          <w:u w:val="single"/>
        </w:rPr>
        <w:t>RO</w:t>
      </w:r>
      <w:r w:rsidRPr="00A66C8B">
        <w:rPr>
          <w:b/>
          <w:bCs/>
          <w:u w:val="single"/>
        </w:rPr>
        <w:t>DUCTION: -</w:t>
      </w:r>
    </w:p>
    <w:p w14:paraId="5F5034C9" w14:textId="6555EDED" w:rsidR="00B5771E" w:rsidRDefault="00A66C8B" w:rsidP="003F6186">
      <w:pPr>
        <w:rPr>
          <w:rFonts w:ascii="Times New Roman" w:eastAsia="Times New Roman" w:hAnsi="Times New Roman" w:cs="Times New Roman"/>
          <w:i w:val="0"/>
          <w:color w:val="000000" w:themeColor="text1"/>
          <w:sz w:val="22"/>
          <w:szCs w:val="22"/>
        </w:rPr>
      </w:pPr>
      <w:r>
        <w:rPr>
          <w:rFonts w:ascii="Times New Roman" w:eastAsia="Times New Roman" w:hAnsi="Times New Roman" w:cs="Times New Roman"/>
          <w:i w:val="0"/>
          <w:color w:val="000000" w:themeColor="text1"/>
          <w:sz w:val="22"/>
          <w:szCs w:val="22"/>
        </w:rPr>
        <w:br/>
      </w:r>
      <w:r w:rsidR="00B5771E" w:rsidRPr="00B5771E">
        <w:rPr>
          <w:rFonts w:ascii="Times New Roman" w:eastAsia="Times New Roman" w:hAnsi="Times New Roman" w:cs="Times New Roman"/>
          <w:i w:val="0"/>
          <w:color w:val="000000" w:themeColor="text1"/>
          <w:sz w:val="22"/>
          <w:szCs w:val="22"/>
        </w:rPr>
        <w:t>The Open Metaverse is a growing digital space where users can trade, invest, and exchange virtual assets using blockchain technology. This technology ensures that transactions are secure and transparent. As the Open Metaverse expands, it offers new opportunities for economic activities in a decentralized and innovative environment.</w:t>
      </w:r>
    </w:p>
    <w:p w14:paraId="061DD4B7" w14:textId="5757D340" w:rsidR="003F6186" w:rsidRPr="00C6636F" w:rsidRDefault="00C6636F" w:rsidP="003F6186">
      <w:pPr>
        <w:rPr>
          <w:rFonts w:ascii="Times New Roman" w:eastAsia="Times New Roman" w:hAnsi="Times New Roman" w:cs="Times New Roman"/>
          <w:i w:val="0"/>
          <w:color w:val="000000" w:themeColor="text1"/>
          <w:sz w:val="22"/>
          <w:szCs w:val="22"/>
        </w:rPr>
      </w:pPr>
      <w:r w:rsidRPr="00C6636F">
        <w:rPr>
          <w:rFonts w:ascii="Times New Roman" w:eastAsia="Times New Roman" w:hAnsi="Times New Roman" w:cs="Times New Roman"/>
          <w:b/>
          <w:i w:val="0"/>
          <w:sz w:val="24"/>
          <w:szCs w:val="24"/>
        </w:rPr>
        <w:t>D</w:t>
      </w:r>
      <w:r>
        <w:rPr>
          <w:rFonts w:ascii="Times New Roman" w:eastAsia="Times New Roman" w:hAnsi="Times New Roman" w:cs="Times New Roman"/>
          <w:b/>
          <w:i w:val="0"/>
          <w:sz w:val="24"/>
          <w:szCs w:val="24"/>
        </w:rPr>
        <w:t>ATA</w:t>
      </w:r>
      <w:r w:rsidRPr="00C6636F">
        <w:rPr>
          <w:rFonts w:ascii="Times New Roman" w:eastAsia="Times New Roman" w:hAnsi="Times New Roman" w:cs="Times New Roman"/>
          <w:b/>
          <w:i w:val="0"/>
          <w:sz w:val="24"/>
          <w:szCs w:val="24"/>
        </w:rPr>
        <w:t xml:space="preserve"> O</w:t>
      </w:r>
      <w:r>
        <w:rPr>
          <w:rFonts w:ascii="Times New Roman" w:eastAsia="Times New Roman" w:hAnsi="Times New Roman" w:cs="Times New Roman"/>
          <w:b/>
          <w:i w:val="0"/>
          <w:sz w:val="24"/>
          <w:szCs w:val="24"/>
        </w:rPr>
        <w:t>VERVIEW</w:t>
      </w:r>
      <w:r w:rsidRPr="00C6636F">
        <w:rPr>
          <w:rFonts w:ascii="Times New Roman" w:eastAsia="Times New Roman" w:hAnsi="Times New Roman" w:cs="Times New Roman"/>
          <w:b/>
          <w:i w:val="0"/>
          <w:sz w:val="24"/>
          <w:szCs w:val="24"/>
        </w:rPr>
        <w:t>:</w:t>
      </w:r>
      <w:r w:rsidR="00911ED9" w:rsidRPr="5760BCDE">
        <w:rPr>
          <w:rFonts w:ascii="Times New Roman" w:eastAsia="Times New Roman" w:hAnsi="Times New Roman" w:cs="Times New Roman"/>
          <w:b/>
          <w:i w:val="0"/>
          <w:sz w:val="24"/>
          <w:szCs w:val="24"/>
        </w:rPr>
        <w:t xml:space="preserve"> -</w:t>
      </w:r>
      <w:r w:rsidR="009B244C" w:rsidRPr="5760BCDE">
        <w:rPr>
          <w:rFonts w:ascii="Times New Roman" w:eastAsia="Times New Roman" w:hAnsi="Times New Roman" w:cs="Times New Roman"/>
          <w:b/>
          <w:i w:val="0"/>
          <w:sz w:val="24"/>
          <w:szCs w:val="24"/>
        </w:rPr>
        <w:t xml:space="preserve"> </w:t>
      </w:r>
      <w:r w:rsidR="000B36A9" w:rsidRPr="5760BCDE">
        <w:rPr>
          <w:rFonts w:ascii="Times New Roman" w:hAnsi="Times New Roman" w:cs="Times New Roman"/>
          <w:i w:val="0"/>
          <w:color w:val="0D0D0D"/>
          <w:sz w:val="22"/>
          <w:szCs w:val="22"/>
          <w:shd w:val="clear" w:color="auto" w:fill="FFFFFF"/>
        </w:rPr>
        <w:t xml:space="preserve">The dataset </w:t>
      </w:r>
      <w:r w:rsidR="5E2D7416" w:rsidRPr="5760BCDE">
        <w:rPr>
          <w:rFonts w:ascii="Times New Roman" w:hAnsi="Times New Roman" w:cs="Times New Roman"/>
          <w:i w:val="0"/>
          <w:color w:val="0D0D0D"/>
          <w:sz w:val="22"/>
          <w:szCs w:val="22"/>
          <w:shd w:val="clear" w:color="auto" w:fill="FFFFFF"/>
        </w:rPr>
        <w:t>includes</w:t>
      </w:r>
      <w:r w:rsidR="000B36A9" w:rsidRPr="5760BCDE">
        <w:rPr>
          <w:rFonts w:ascii="Times New Roman" w:hAnsi="Times New Roman" w:cs="Times New Roman"/>
          <w:i w:val="0"/>
          <w:color w:val="0D0D0D"/>
          <w:sz w:val="22"/>
          <w:szCs w:val="22"/>
          <w:shd w:val="clear" w:color="auto" w:fill="FFFFFF"/>
        </w:rPr>
        <w:t xml:space="preserve"> 78,600 entries, each depicting a transaction within the metaverse. These entries are characterized by various attributes including the </w:t>
      </w:r>
    </w:p>
    <w:p w14:paraId="00905CA8" w14:textId="18934F9B" w:rsidR="003F6186" w:rsidRPr="003F6186" w:rsidRDefault="003F6186" w:rsidP="003F6186">
      <w:pPr>
        <w:spacing w:after="0"/>
        <w:rPr>
          <w:rFonts w:ascii="Times New Roman" w:hAnsi="Times New Roman" w:cs="Times New Roman"/>
          <w:i w:val="0"/>
          <w:color w:val="0D0D0D"/>
          <w:sz w:val="22"/>
          <w:szCs w:val="22"/>
          <w:shd w:val="clear" w:color="auto" w:fill="FFFFFF"/>
        </w:rPr>
      </w:pPr>
      <w:r w:rsidRPr="003F6186">
        <w:rPr>
          <w:rFonts w:ascii="Times New Roman" w:eastAsia="Times New Roman" w:hAnsi="Times New Roman" w:cs="Times New Roman"/>
          <w:b/>
          <w:i w:val="0"/>
          <w:sz w:val="24"/>
          <w:szCs w:val="24"/>
        </w:rPr>
        <w:t xml:space="preserve">- Timestamp: </w:t>
      </w:r>
      <w:r w:rsidRPr="00671319">
        <w:rPr>
          <w:rFonts w:ascii="Times New Roman" w:eastAsia="Times New Roman" w:hAnsi="Times New Roman" w:cs="Times New Roman"/>
          <w:bCs/>
          <w:i w:val="0"/>
          <w:sz w:val="24"/>
          <w:szCs w:val="24"/>
        </w:rPr>
        <w:t>Date and time of the transaction.</w:t>
      </w:r>
    </w:p>
    <w:p w14:paraId="4C406E15" w14:textId="2794B07D"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xml:space="preserve">- Hour of Day: </w:t>
      </w:r>
      <w:r w:rsidRPr="00671319">
        <w:rPr>
          <w:rFonts w:ascii="Times New Roman" w:eastAsia="Times New Roman" w:hAnsi="Times New Roman" w:cs="Times New Roman"/>
          <w:bCs/>
          <w:i w:val="0"/>
          <w:sz w:val="24"/>
          <w:szCs w:val="24"/>
        </w:rPr>
        <w:t>Hour from the transaction timestamp.</w:t>
      </w:r>
    </w:p>
    <w:p w14:paraId="5ECC0354" w14:textId="1910157E"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Sending Address:</w:t>
      </w:r>
      <w:r w:rsidR="005A122C">
        <w:rPr>
          <w:rFonts w:ascii="Times New Roman" w:eastAsia="Times New Roman" w:hAnsi="Times New Roman" w:cs="Times New Roman"/>
          <w:b/>
          <w:i w:val="0"/>
          <w:sz w:val="24"/>
          <w:szCs w:val="24"/>
        </w:rPr>
        <w:t xml:space="preserve"> </w:t>
      </w:r>
      <w:r w:rsidRPr="00671319">
        <w:rPr>
          <w:rFonts w:ascii="Times New Roman" w:eastAsia="Times New Roman" w:hAnsi="Times New Roman" w:cs="Times New Roman"/>
          <w:bCs/>
          <w:i w:val="0"/>
          <w:sz w:val="24"/>
          <w:szCs w:val="24"/>
        </w:rPr>
        <w:t>Sender's blockchain address.</w:t>
      </w:r>
    </w:p>
    <w:p w14:paraId="53A89657" w14:textId="5FDA2F62"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xml:space="preserve">- Receiving Address: </w:t>
      </w:r>
      <w:r w:rsidRPr="00671319">
        <w:rPr>
          <w:rFonts w:ascii="Times New Roman" w:eastAsia="Times New Roman" w:hAnsi="Times New Roman" w:cs="Times New Roman"/>
          <w:bCs/>
          <w:i w:val="0"/>
          <w:sz w:val="24"/>
          <w:szCs w:val="24"/>
        </w:rPr>
        <w:t>Receiver's blockchain address.</w:t>
      </w:r>
    </w:p>
    <w:p w14:paraId="059C65DF" w14:textId="4209BF4D"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xml:space="preserve">- Amount: </w:t>
      </w:r>
      <w:r w:rsidRPr="00671319">
        <w:rPr>
          <w:rFonts w:ascii="Times New Roman" w:eastAsia="Times New Roman" w:hAnsi="Times New Roman" w:cs="Times New Roman"/>
          <w:bCs/>
          <w:i w:val="0"/>
          <w:sz w:val="24"/>
          <w:szCs w:val="24"/>
        </w:rPr>
        <w:t>Simulated transaction amount.</w:t>
      </w:r>
    </w:p>
    <w:p w14:paraId="5BFCBC74" w14:textId="4F5407D2"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xml:space="preserve">- Transaction Type: </w:t>
      </w:r>
      <w:r w:rsidRPr="00671319">
        <w:rPr>
          <w:rFonts w:ascii="Times New Roman" w:eastAsia="Times New Roman" w:hAnsi="Times New Roman" w:cs="Times New Roman"/>
          <w:bCs/>
          <w:i w:val="0"/>
          <w:sz w:val="24"/>
          <w:szCs w:val="24"/>
        </w:rPr>
        <w:t>Type of transaction (transfer, sale, etc.).</w:t>
      </w:r>
    </w:p>
    <w:p w14:paraId="09D6A0EF" w14:textId="4CECCF8C"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xml:space="preserve">- Location Region: </w:t>
      </w:r>
      <w:r w:rsidRPr="00671319">
        <w:rPr>
          <w:rFonts w:ascii="Times New Roman" w:eastAsia="Times New Roman" w:hAnsi="Times New Roman" w:cs="Times New Roman"/>
          <w:bCs/>
          <w:i w:val="0"/>
          <w:sz w:val="24"/>
          <w:szCs w:val="24"/>
        </w:rPr>
        <w:t>Simulated geographical region.</w:t>
      </w:r>
    </w:p>
    <w:p w14:paraId="09E8AECB" w14:textId="00B74F0C" w:rsidR="003F6186" w:rsidRPr="00671319" w:rsidRDefault="003F6186" w:rsidP="003F6186">
      <w:pPr>
        <w:spacing w:after="0"/>
        <w:rPr>
          <w:rFonts w:ascii="Times New Roman" w:eastAsia="Times New Roman" w:hAnsi="Times New Roman" w:cs="Times New Roman"/>
          <w:bCs/>
          <w:i w:val="0"/>
          <w:sz w:val="24"/>
          <w:szCs w:val="24"/>
        </w:rPr>
      </w:pPr>
      <w:r w:rsidRPr="003F6186">
        <w:rPr>
          <w:rFonts w:ascii="Times New Roman" w:eastAsia="Times New Roman" w:hAnsi="Times New Roman" w:cs="Times New Roman"/>
          <w:b/>
          <w:i w:val="0"/>
          <w:sz w:val="24"/>
          <w:szCs w:val="24"/>
        </w:rPr>
        <w:t xml:space="preserve">- IP Prefix: </w:t>
      </w:r>
      <w:r w:rsidRPr="00671319">
        <w:rPr>
          <w:rFonts w:ascii="Times New Roman" w:eastAsia="Times New Roman" w:hAnsi="Times New Roman" w:cs="Times New Roman"/>
          <w:bCs/>
          <w:i w:val="0"/>
          <w:sz w:val="24"/>
          <w:szCs w:val="24"/>
        </w:rPr>
        <w:t>Simulated IP address prefix.</w:t>
      </w:r>
    </w:p>
    <w:p w14:paraId="3E865D8A" w14:textId="24A0CB2A" w:rsidR="003F6186" w:rsidRPr="00671319" w:rsidRDefault="003F6186" w:rsidP="003F6186">
      <w:pPr>
        <w:spacing w:after="0"/>
        <w:rPr>
          <w:rFonts w:ascii="Times New Roman" w:eastAsia="Times New Roman" w:hAnsi="Times New Roman" w:cs="Times New Roman"/>
          <w:bCs/>
          <w:i w:val="0"/>
          <w:sz w:val="24"/>
          <w:szCs w:val="24"/>
        </w:rPr>
      </w:pPr>
      <w:r w:rsidRPr="003F6186">
        <w:rPr>
          <w:rFonts w:ascii="Times New Roman" w:eastAsia="Times New Roman" w:hAnsi="Times New Roman" w:cs="Times New Roman"/>
          <w:b/>
          <w:i w:val="0"/>
          <w:sz w:val="24"/>
          <w:szCs w:val="24"/>
        </w:rPr>
        <w:t xml:space="preserve">- Login Frequency: </w:t>
      </w:r>
      <w:r w:rsidRPr="00671319">
        <w:rPr>
          <w:rFonts w:ascii="Times New Roman" w:eastAsia="Times New Roman" w:hAnsi="Times New Roman" w:cs="Times New Roman"/>
          <w:bCs/>
          <w:i w:val="0"/>
          <w:sz w:val="24"/>
          <w:szCs w:val="24"/>
        </w:rPr>
        <w:t>Login frequency by age group.</w:t>
      </w:r>
    </w:p>
    <w:p w14:paraId="43BF4F06" w14:textId="571CA56A" w:rsidR="003F6186" w:rsidRPr="00671319" w:rsidRDefault="003F6186" w:rsidP="003F6186">
      <w:pPr>
        <w:spacing w:after="0"/>
        <w:rPr>
          <w:rFonts w:ascii="Times New Roman" w:eastAsia="Times New Roman" w:hAnsi="Times New Roman" w:cs="Times New Roman"/>
          <w:bCs/>
          <w:i w:val="0"/>
          <w:sz w:val="24"/>
          <w:szCs w:val="24"/>
        </w:rPr>
      </w:pPr>
      <w:r w:rsidRPr="003F6186">
        <w:rPr>
          <w:rFonts w:ascii="Times New Roman" w:eastAsia="Times New Roman" w:hAnsi="Times New Roman" w:cs="Times New Roman"/>
          <w:b/>
          <w:i w:val="0"/>
          <w:sz w:val="24"/>
          <w:szCs w:val="24"/>
        </w:rPr>
        <w:t xml:space="preserve">- Session Duration: </w:t>
      </w:r>
      <w:r w:rsidRPr="00671319">
        <w:rPr>
          <w:rFonts w:ascii="Times New Roman" w:eastAsia="Times New Roman" w:hAnsi="Times New Roman" w:cs="Times New Roman"/>
          <w:bCs/>
          <w:i w:val="0"/>
          <w:sz w:val="24"/>
          <w:szCs w:val="24"/>
        </w:rPr>
        <w:t>Duration of user sessions in minutes.</w:t>
      </w:r>
    </w:p>
    <w:p w14:paraId="1D47757E" w14:textId="2C642412"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Purchase Pattern</w:t>
      </w:r>
      <w:r w:rsidRPr="00671319">
        <w:rPr>
          <w:rFonts w:ascii="Times New Roman" w:eastAsia="Times New Roman" w:hAnsi="Times New Roman" w:cs="Times New Roman"/>
          <w:bCs/>
          <w:i w:val="0"/>
          <w:sz w:val="24"/>
          <w:szCs w:val="24"/>
        </w:rPr>
        <w:t>: Purchase behavior pattern</w:t>
      </w:r>
      <w:r w:rsidRPr="003F6186">
        <w:rPr>
          <w:rFonts w:ascii="Times New Roman" w:eastAsia="Times New Roman" w:hAnsi="Times New Roman" w:cs="Times New Roman"/>
          <w:b/>
          <w:i w:val="0"/>
          <w:sz w:val="24"/>
          <w:szCs w:val="24"/>
        </w:rPr>
        <w:t>.</w:t>
      </w:r>
    </w:p>
    <w:p w14:paraId="59733438" w14:textId="3182468E" w:rsidR="003F6186" w:rsidRP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xml:space="preserve">- Age Group: </w:t>
      </w:r>
      <w:r w:rsidRPr="00671319">
        <w:rPr>
          <w:rFonts w:ascii="Times New Roman" w:eastAsia="Times New Roman" w:hAnsi="Times New Roman" w:cs="Times New Roman"/>
          <w:bCs/>
          <w:i w:val="0"/>
          <w:sz w:val="24"/>
          <w:szCs w:val="24"/>
        </w:rPr>
        <w:t>User category based on activity history</w:t>
      </w:r>
      <w:r w:rsidRPr="003F6186">
        <w:rPr>
          <w:rFonts w:ascii="Times New Roman" w:eastAsia="Times New Roman" w:hAnsi="Times New Roman" w:cs="Times New Roman"/>
          <w:b/>
          <w:i w:val="0"/>
          <w:sz w:val="24"/>
          <w:szCs w:val="24"/>
        </w:rPr>
        <w:t>.</w:t>
      </w:r>
    </w:p>
    <w:p w14:paraId="308718E8" w14:textId="2BEEAF1C" w:rsidR="003F6186"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xml:space="preserve">- Risk Score: </w:t>
      </w:r>
      <w:r w:rsidRPr="00671319">
        <w:rPr>
          <w:rFonts w:ascii="Times New Roman" w:eastAsia="Times New Roman" w:hAnsi="Times New Roman" w:cs="Times New Roman"/>
          <w:bCs/>
          <w:i w:val="0"/>
          <w:sz w:val="24"/>
          <w:szCs w:val="24"/>
        </w:rPr>
        <w:t>Calculated risk score based on user and transaction data</w:t>
      </w:r>
      <w:r w:rsidRPr="003F6186">
        <w:rPr>
          <w:rFonts w:ascii="Times New Roman" w:eastAsia="Times New Roman" w:hAnsi="Times New Roman" w:cs="Times New Roman"/>
          <w:b/>
          <w:i w:val="0"/>
          <w:sz w:val="24"/>
          <w:szCs w:val="24"/>
        </w:rPr>
        <w:t>.</w:t>
      </w:r>
    </w:p>
    <w:p w14:paraId="70699672" w14:textId="6012B118" w:rsidR="003F6186" w:rsidRPr="00194060" w:rsidRDefault="003F6186" w:rsidP="003F6186">
      <w:pPr>
        <w:spacing w:after="0"/>
        <w:rPr>
          <w:rFonts w:ascii="Times New Roman" w:eastAsia="Times New Roman" w:hAnsi="Times New Roman" w:cs="Times New Roman"/>
          <w:b/>
          <w:i w:val="0"/>
          <w:sz w:val="24"/>
          <w:szCs w:val="24"/>
        </w:rPr>
      </w:pPr>
      <w:r w:rsidRPr="003F6186">
        <w:rPr>
          <w:rFonts w:ascii="Times New Roman" w:eastAsia="Times New Roman" w:hAnsi="Times New Roman" w:cs="Times New Roman"/>
          <w:b/>
          <w:i w:val="0"/>
          <w:sz w:val="24"/>
          <w:szCs w:val="24"/>
        </w:rPr>
        <w:t>- Anomaly:</w:t>
      </w:r>
      <w:r w:rsidR="00DF1B1F">
        <w:rPr>
          <w:rFonts w:ascii="Times New Roman" w:eastAsia="Times New Roman" w:hAnsi="Times New Roman" w:cs="Times New Roman"/>
          <w:b/>
          <w:i w:val="0"/>
          <w:sz w:val="24"/>
          <w:szCs w:val="24"/>
        </w:rPr>
        <w:t xml:space="preserve"> </w:t>
      </w:r>
      <w:r w:rsidRPr="00671319">
        <w:rPr>
          <w:rFonts w:ascii="Times New Roman" w:eastAsia="Times New Roman" w:hAnsi="Times New Roman" w:cs="Times New Roman"/>
          <w:bCs/>
          <w:i w:val="0"/>
          <w:sz w:val="24"/>
          <w:szCs w:val="24"/>
        </w:rPr>
        <w:t>Risk level (high, moderate, low).</w:t>
      </w:r>
    </w:p>
    <w:p w14:paraId="505C5AB9" w14:textId="010C1089" w:rsidR="00E037DD" w:rsidRPr="008B61B5" w:rsidRDefault="002D3AD0" w:rsidP="00A93D4B">
      <w:pPr>
        <w:rPr>
          <w:rFonts w:ascii="Times New Roman" w:hAnsi="Times New Roman" w:cs="Times New Roman"/>
          <w:i w:val="0"/>
          <w:color w:val="000000" w:themeColor="text1"/>
          <w:shd w:val="clear" w:color="auto" w:fill="FFFFFF"/>
        </w:rPr>
      </w:pPr>
      <w:r>
        <w:rPr>
          <w:rFonts w:ascii="Times New Roman" w:hAnsi="Times New Roman" w:cs="Times New Roman"/>
          <w:i w:val="0"/>
          <w:color w:val="000000" w:themeColor="text1"/>
          <w:shd w:val="clear" w:color="auto" w:fill="FFFFFF"/>
        </w:rPr>
        <w:t xml:space="preserve">Source: </w:t>
      </w:r>
      <w:hyperlink r:id="rId8" w:history="1">
        <w:r w:rsidRPr="002922E3">
          <w:rPr>
            <w:rStyle w:val="Hyperlink"/>
            <w:rFonts w:ascii="Times New Roman" w:hAnsi="Times New Roman" w:cs="Times New Roman"/>
            <w:i w:val="0"/>
            <w:shd w:val="clear" w:color="auto" w:fill="FFFFFF"/>
          </w:rPr>
          <w:t>https://www.kaggle.com/datasets/faizaniftikharjanjua/metaverse-financial-transactions-dataset/data</w:t>
        </w:r>
      </w:hyperlink>
    </w:p>
    <w:p w14:paraId="00A312C6" w14:textId="7D65E4B5" w:rsidR="00AE2751" w:rsidRDefault="00D77276" w:rsidP="00AE2751">
      <w:pPr>
        <w:tabs>
          <w:tab w:val="left" w:pos="3420"/>
        </w:tabs>
        <w:spacing w:after="0"/>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lastRenderedPageBreak/>
        <w:t>S</w:t>
      </w:r>
      <w:r w:rsidR="00A812F0">
        <w:rPr>
          <w:rFonts w:ascii="Times New Roman" w:eastAsia="Times New Roman" w:hAnsi="Times New Roman" w:cs="Times New Roman"/>
          <w:b/>
          <w:i w:val="0"/>
          <w:sz w:val="24"/>
          <w:szCs w:val="24"/>
        </w:rPr>
        <w:t>OFTWARE &amp; TOOLS: -</w:t>
      </w:r>
      <w:r w:rsidR="00AE2751">
        <w:rPr>
          <w:rFonts w:ascii="Times New Roman" w:eastAsia="Times New Roman" w:hAnsi="Times New Roman" w:cs="Times New Roman"/>
          <w:b/>
          <w:i w:val="0"/>
          <w:sz w:val="24"/>
          <w:szCs w:val="24"/>
        </w:rPr>
        <w:tab/>
      </w:r>
    </w:p>
    <w:p w14:paraId="2EA9FAA9" w14:textId="0DA4B4ED" w:rsidR="00194060" w:rsidRPr="003F6186" w:rsidRDefault="00AE2751" w:rsidP="00AE2751">
      <w:pPr>
        <w:spacing w:after="0"/>
        <w:rPr>
          <w:rFonts w:ascii="Times New Roman" w:eastAsia="Times New Roman" w:hAnsi="Times New Roman" w:cs="Times New Roman"/>
          <w:i w:val="0"/>
          <w:sz w:val="22"/>
          <w:szCs w:val="22"/>
        </w:rPr>
      </w:pPr>
      <w:r w:rsidRPr="003F6186">
        <w:rPr>
          <w:rFonts w:ascii="Times New Roman" w:eastAsia="Times New Roman" w:hAnsi="Times New Roman" w:cs="Times New Roman"/>
          <w:b/>
          <w:i w:val="0"/>
          <w:sz w:val="22"/>
          <w:szCs w:val="22"/>
        </w:rPr>
        <w:t xml:space="preserve">Programming Language: </w:t>
      </w:r>
      <w:r w:rsidRPr="003F6186">
        <w:rPr>
          <w:rFonts w:ascii="Times New Roman" w:eastAsia="Times New Roman" w:hAnsi="Times New Roman" w:cs="Times New Roman"/>
          <w:i w:val="0"/>
          <w:sz w:val="22"/>
          <w:szCs w:val="22"/>
        </w:rPr>
        <w:t>Python</w:t>
      </w:r>
      <w:r w:rsidR="00D051E7" w:rsidRPr="003F6186">
        <w:rPr>
          <w:rFonts w:ascii="Times New Roman" w:eastAsia="Times New Roman" w:hAnsi="Times New Roman" w:cs="Times New Roman"/>
          <w:i w:val="0"/>
          <w:sz w:val="22"/>
          <w:szCs w:val="22"/>
        </w:rPr>
        <w:t xml:space="preserve"> </w:t>
      </w:r>
    </w:p>
    <w:p w14:paraId="3348CFC5" w14:textId="45D81E71" w:rsidR="00194060" w:rsidRPr="003F6186" w:rsidRDefault="00AE2751" w:rsidP="00AE2751">
      <w:pPr>
        <w:spacing w:after="0"/>
        <w:rPr>
          <w:rFonts w:ascii="Times New Roman" w:eastAsia="Times New Roman" w:hAnsi="Times New Roman" w:cs="Times New Roman"/>
          <w:i w:val="0"/>
          <w:sz w:val="22"/>
          <w:szCs w:val="22"/>
        </w:rPr>
      </w:pPr>
      <w:r w:rsidRPr="003F6186">
        <w:rPr>
          <w:rFonts w:ascii="Times New Roman" w:eastAsia="Times New Roman" w:hAnsi="Times New Roman" w:cs="Times New Roman"/>
          <w:b/>
          <w:i w:val="0"/>
          <w:sz w:val="22"/>
          <w:szCs w:val="22"/>
        </w:rPr>
        <w:t xml:space="preserve">Data Processing Libraries: </w:t>
      </w:r>
      <w:r w:rsidRPr="003F6186">
        <w:rPr>
          <w:rFonts w:ascii="Times New Roman" w:eastAsia="Times New Roman" w:hAnsi="Times New Roman" w:cs="Times New Roman"/>
          <w:i w:val="0"/>
          <w:sz w:val="22"/>
          <w:szCs w:val="22"/>
        </w:rPr>
        <w:t>Pandas &amp; NumPy</w:t>
      </w:r>
    </w:p>
    <w:p w14:paraId="038EF590" w14:textId="214C0356" w:rsidR="00194060" w:rsidRPr="003F6186" w:rsidRDefault="00AE2751" w:rsidP="00AE2751">
      <w:pPr>
        <w:spacing w:after="0"/>
        <w:rPr>
          <w:rFonts w:ascii="Times New Roman" w:eastAsia="Times New Roman" w:hAnsi="Times New Roman" w:cs="Times New Roman"/>
          <w:i w:val="0"/>
          <w:sz w:val="22"/>
          <w:szCs w:val="22"/>
        </w:rPr>
      </w:pPr>
      <w:r w:rsidRPr="003F6186">
        <w:rPr>
          <w:rFonts w:ascii="Times New Roman" w:eastAsia="Times New Roman" w:hAnsi="Times New Roman" w:cs="Times New Roman"/>
          <w:b/>
          <w:i w:val="0"/>
          <w:sz w:val="22"/>
          <w:szCs w:val="22"/>
        </w:rPr>
        <w:t xml:space="preserve">Machine Learning Library: </w:t>
      </w:r>
      <w:r w:rsidRPr="003F6186">
        <w:rPr>
          <w:rFonts w:ascii="Times New Roman" w:eastAsia="Times New Roman" w:hAnsi="Times New Roman" w:cs="Times New Roman"/>
          <w:i w:val="0"/>
          <w:sz w:val="22"/>
          <w:szCs w:val="22"/>
        </w:rPr>
        <w:t>Scikit-</w:t>
      </w:r>
      <w:proofErr w:type="gramStart"/>
      <w:r w:rsidR="00194060" w:rsidRPr="003F6186">
        <w:rPr>
          <w:rFonts w:ascii="Times New Roman" w:eastAsia="Times New Roman" w:hAnsi="Times New Roman" w:cs="Times New Roman"/>
          <w:i w:val="0"/>
          <w:sz w:val="22"/>
          <w:szCs w:val="22"/>
        </w:rPr>
        <w:t>learn</w:t>
      </w:r>
      <w:proofErr w:type="gramEnd"/>
    </w:p>
    <w:p w14:paraId="21E23F02" w14:textId="3188C93A" w:rsidR="00194060" w:rsidRPr="003F6186" w:rsidRDefault="00AE2751" w:rsidP="00AE2751">
      <w:pPr>
        <w:spacing w:after="0"/>
        <w:rPr>
          <w:rFonts w:ascii="Times New Roman" w:eastAsia="Times New Roman" w:hAnsi="Times New Roman" w:cs="Times New Roman"/>
          <w:i w:val="0"/>
          <w:sz w:val="22"/>
          <w:szCs w:val="22"/>
        </w:rPr>
      </w:pPr>
      <w:r w:rsidRPr="003F6186">
        <w:rPr>
          <w:rFonts w:ascii="Times New Roman" w:eastAsia="Times New Roman" w:hAnsi="Times New Roman" w:cs="Times New Roman"/>
          <w:b/>
          <w:i w:val="0"/>
          <w:sz w:val="22"/>
          <w:szCs w:val="22"/>
        </w:rPr>
        <w:t xml:space="preserve">Visualization Tools: </w:t>
      </w:r>
      <w:r w:rsidRPr="003F6186">
        <w:rPr>
          <w:rFonts w:ascii="Times New Roman" w:eastAsia="Times New Roman" w:hAnsi="Times New Roman" w:cs="Times New Roman"/>
          <w:i w:val="0"/>
          <w:sz w:val="22"/>
          <w:szCs w:val="22"/>
        </w:rPr>
        <w:t>Matplotlib &amp; Seaborn</w:t>
      </w:r>
      <w:r w:rsidR="00D051E7" w:rsidRPr="003F6186">
        <w:rPr>
          <w:rFonts w:ascii="Times New Roman" w:eastAsia="Times New Roman" w:hAnsi="Times New Roman" w:cs="Times New Roman"/>
          <w:i w:val="0"/>
          <w:sz w:val="22"/>
          <w:szCs w:val="22"/>
        </w:rPr>
        <w:t xml:space="preserve"> </w:t>
      </w:r>
    </w:p>
    <w:p w14:paraId="7DA6B12E" w14:textId="16381E71" w:rsidR="00A66C8B" w:rsidRPr="00986D3E" w:rsidRDefault="00AE2751" w:rsidP="00724AF3">
      <w:pPr>
        <w:spacing w:after="0"/>
        <w:rPr>
          <w:rFonts w:ascii="Times New Roman" w:eastAsia="Times New Roman" w:hAnsi="Times New Roman" w:cs="Times New Roman"/>
          <w:i w:val="0"/>
          <w:sz w:val="22"/>
          <w:szCs w:val="22"/>
        </w:rPr>
      </w:pPr>
      <w:r w:rsidRPr="003F6186">
        <w:rPr>
          <w:rFonts w:ascii="Times New Roman" w:eastAsia="Times New Roman" w:hAnsi="Times New Roman" w:cs="Times New Roman"/>
          <w:b/>
          <w:i w:val="0"/>
          <w:sz w:val="22"/>
          <w:szCs w:val="22"/>
        </w:rPr>
        <w:t xml:space="preserve">Development Environments: </w:t>
      </w:r>
      <w:proofErr w:type="spellStart"/>
      <w:r w:rsidRPr="003F6186">
        <w:rPr>
          <w:rFonts w:ascii="Times New Roman" w:eastAsia="Times New Roman" w:hAnsi="Times New Roman" w:cs="Times New Roman"/>
          <w:i w:val="0"/>
          <w:sz w:val="22"/>
          <w:szCs w:val="22"/>
        </w:rPr>
        <w:t>Jupyter</w:t>
      </w:r>
      <w:proofErr w:type="spellEnd"/>
      <w:r w:rsidRPr="003F6186">
        <w:rPr>
          <w:rFonts w:ascii="Times New Roman" w:eastAsia="Times New Roman" w:hAnsi="Times New Roman" w:cs="Times New Roman"/>
          <w:i w:val="0"/>
          <w:sz w:val="22"/>
          <w:szCs w:val="22"/>
        </w:rPr>
        <w:t xml:space="preserve"> Notebook</w:t>
      </w:r>
    </w:p>
    <w:p w14:paraId="2A76EADC" w14:textId="77777777" w:rsidR="00A66C8B" w:rsidRDefault="00A66C8B" w:rsidP="00724AF3">
      <w:pPr>
        <w:spacing w:after="0"/>
        <w:rPr>
          <w:rFonts w:ascii="Times New Roman" w:eastAsia="Times New Roman" w:hAnsi="Times New Roman" w:cs="Times New Roman"/>
          <w:b/>
          <w:i w:val="0"/>
          <w:sz w:val="22"/>
          <w:szCs w:val="22"/>
        </w:rPr>
      </w:pPr>
    </w:p>
    <w:p w14:paraId="2AA0CEE5" w14:textId="7EE82240" w:rsidR="00724AF3" w:rsidRPr="00A66C8B" w:rsidRDefault="00724AF3" w:rsidP="00724AF3">
      <w:pPr>
        <w:spacing w:after="0"/>
        <w:rPr>
          <w:rFonts w:ascii="Times New Roman" w:eastAsia="Times New Roman" w:hAnsi="Times New Roman" w:cs="Times New Roman"/>
          <w:b/>
          <w:i w:val="0"/>
          <w:sz w:val="22"/>
          <w:szCs w:val="22"/>
          <w:u w:val="single"/>
        </w:rPr>
      </w:pPr>
      <w:r w:rsidRPr="00A66C8B">
        <w:rPr>
          <w:rFonts w:ascii="Times New Roman" w:eastAsia="Times New Roman" w:hAnsi="Times New Roman" w:cs="Times New Roman"/>
          <w:b/>
          <w:i w:val="0"/>
          <w:sz w:val="22"/>
          <w:szCs w:val="22"/>
          <w:u w:val="single"/>
        </w:rPr>
        <w:t>OBJECTIVE: -</w:t>
      </w:r>
    </w:p>
    <w:p w14:paraId="7EC1A8A5" w14:textId="565233FA" w:rsidR="00724AF3" w:rsidRPr="00724AF3" w:rsidRDefault="00724AF3" w:rsidP="00724AF3">
      <w:pPr>
        <w:spacing w:after="0"/>
        <w:rPr>
          <w:rFonts w:ascii="Times New Roman" w:eastAsia="Times New Roman" w:hAnsi="Times New Roman" w:cs="Times New Roman"/>
          <w:b/>
          <w:i w:val="0"/>
          <w:sz w:val="22"/>
          <w:szCs w:val="22"/>
        </w:rPr>
      </w:pPr>
      <w:r w:rsidRPr="00724AF3">
        <w:rPr>
          <w:rFonts w:ascii="Times New Roman" w:eastAsia="Times New Roman" w:hAnsi="Times New Roman" w:cs="Times New Roman"/>
          <w:i w:val="0"/>
          <w:sz w:val="24"/>
          <w:szCs w:val="24"/>
        </w:rPr>
        <w:t>This project tackles these challenges head-on by leveraging the power of machine learning, specifically classification techniques. We aim to develop a robust system that analyzes blockchain financial transactions within the Open Metaverse. This system will be equipped to:</w:t>
      </w:r>
    </w:p>
    <w:p w14:paraId="2BC7D2C5" w14:textId="1EFF4744" w:rsidR="00AF4207" w:rsidRPr="00AF4207" w:rsidRDefault="00724AF3" w:rsidP="00AF4207">
      <w:pPr>
        <w:pStyle w:val="ListParagraph"/>
        <w:numPr>
          <w:ilvl w:val="0"/>
          <w:numId w:val="13"/>
        </w:numPr>
        <w:spacing w:before="100" w:beforeAutospacing="1" w:after="0" w:line="240" w:lineRule="auto"/>
        <w:rPr>
          <w:rFonts w:ascii="Times New Roman" w:eastAsia="Times New Roman" w:hAnsi="Times New Roman" w:cs="Times New Roman"/>
          <w:i w:val="0"/>
          <w:sz w:val="24"/>
          <w:szCs w:val="24"/>
        </w:rPr>
      </w:pPr>
      <w:r w:rsidRPr="00AF4207">
        <w:rPr>
          <w:rFonts w:ascii="Times New Roman" w:eastAsia="Times New Roman" w:hAnsi="Times New Roman" w:cs="Times New Roman"/>
          <w:b/>
          <w:i w:val="0"/>
          <w:sz w:val="24"/>
          <w:szCs w:val="24"/>
        </w:rPr>
        <w:t>Identify fraudulent transactions:</w:t>
      </w:r>
      <w:r w:rsidRPr="00AF4207">
        <w:rPr>
          <w:rFonts w:ascii="Times New Roman" w:eastAsia="Times New Roman" w:hAnsi="Times New Roman" w:cs="Times New Roman"/>
          <w:i w:val="0"/>
          <w:sz w:val="24"/>
          <w:szCs w:val="24"/>
        </w:rPr>
        <w:t xml:space="preserve"> </w:t>
      </w:r>
      <w:r w:rsidR="006B72B7" w:rsidRPr="00AF4207">
        <w:rPr>
          <w:rFonts w:ascii="Times New Roman" w:eastAsia="Times New Roman" w:hAnsi="Times New Roman" w:cs="Times New Roman"/>
          <w:i w:val="0"/>
          <w:iCs w:val="0"/>
          <w:sz w:val="24"/>
          <w:szCs w:val="24"/>
        </w:rPr>
        <w:t>By classifying transaction patterns using machine learning models, the system will flag suspicious activities and anomalies, categorizing transactions based on their inherent risk profiles.</w:t>
      </w:r>
    </w:p>
    <w:p w14:paraId="1C549E28" w14:textId="26E42010" w:rsidR="00986D3E" w:rsidRPr="00986D3E" w:rsidRDefault="00724AF3" w:rsidP="00986D3E">
      <w:pPr>
        <w:numPr>
          <w:ilvl w:val="0"/>
          <w:numId w:val="13"/>
        </w:numPr>
        <w:spacing w:before="100" w:beforeAutospacing="1" w:after="0" w:line="240" w:lineRule="auto"/>
        <w:rPr>
          <w:rFonts w:ascii="Times New Roman" w:eastAsia="Times New Roman" w:hAnsi="Times New Roman" w:cs="Times New Roman"/>
          <w:i w:val="0"/>
          <w:sz w:val="24"/>
          <w:szCs w:val="24"/>
        </w:rPr>
      </w:pPr>
      <w:r w:rsidRPr="00724AF3">
        <w:rPr>
          <w:rFonts w:ascii="Times New Roman" w:eastAsia="Times New Roman" w:hAnsi="Times New Roman" w:cs="Times New Roman"/>
          <w:b/>
          <w:i w:val="0"/>
          <w:sz w:val="24"/>
          <w:szCs w:val="24"/>
        </w:rPr>
        <w:t>Analyze user behavior:</w:t>
      </w:r>
      <w:r w:rsidRPr="00724AF3">
        <w:rPr>
          <w:rFonts w:ascii="Times New Roman" w:eastAsia="Times New Roman" w:hAnsi="Times New Roman" w:cs="Times New Roman"/>
          <w:i w:val="0"/>
          <w:sz w:val="24"/>
          <w:szCs w:val="24"/>
        </w:rPr>
        <w:t xml:space="preserve"> Classification algorithms will help us understand user behavior patterns within the Open Metaverse financial landscape. This knowledge can be used to improve user experience, personalize financial services, and enhance overall security.</w:t>
      </w:r>
    </w:p>
    <w:p w14:paraId="00236632" w14:textId="77777777" w:rsidR="00A174F1" w:rsidRDefault="00A174F1" w:rsidP="00180CD2">
      <w:pPr>
        <w:spacing w:after="0"/>
        <w:rPr>
          <w:rFonts w:ascii="Times New Roman" w:eastAsia="Times New Roman" w:hAnsi="Times New Roman" w:cs="Times New Roman"/>
          <w:i w:val="0"/>
          <w:sz w:val="22"/>
          <w:szCs w:val="22"/>
        </w:rPr>
      </w:pPr>
    </w:p>
    <w:p w14:paraId="70FA56A6" w14:textId="31FC1848" w:rsidR="00CA484B" w:rsidRPr="00A66C8B" w:rsidRDefault="00DB009C" w:rsidP="00180CD2">
      <w:pPr>
        <w:spacing w:after="0"/>
        <w:rPr>
          <w:rFonts w:ascii="Times New Roman" w:eastAsia="Times New Roman" w:hAnsi="Times New Roman" w:cs="Times New Roman"/>
          <w:b/>
          <w:bCs/>
          <w:i w:val="0"/>
          <w:sz w:val="22"/>
          <w:szCs w:val="22"/>
          <w:u w:val="single"/>
        </w:rPr>
      </w:pPr>
      <w:r w:rsidRPr="00A66C8B">
        <w:rPr>
          <w:rFonts w:ascii="Times New Roman" w:eastAsia="Times New Roman" w:hAnsi="Times New Roman" w:cs="Times New Roman"/>
          <w:b/>
          <w:bCs/>
          <w:i w:val="0"/>
          <w:sz w:val="22"/>
          <w:szCs w:val="22"/>
          <w:u w:val="single"/>
        </w:rPr>
        <w:t>METHODOLOGY:</w:t>
      </w:r>
    </w:p>
    <w:p w14:paraId="36FE95B3" w14:textId="6535EE61" w:rsidR="00DB009C" w:rsidRPr="009C0F33" w:rsidRDefault="00DB009C" w:rsidP="00180CD2">
      <w:pPr>
        <w:spacing w:after="0"/>
        <w:rPr>
          <w:rFonts w:ascii="Times New Roman" w:eastAsia="Times New Roman" w:hAnsi="Times New Roman" w:cs="Times New Roman"/>
          <w:b/>
          <w:bCs/>
          <w:i w:val="0"/>
          <w:sz w:val="22"/>
          <w:szCs w:val="22"/>
        </w:rPr>
      </w:pPr>
    </w:p>
    <w:p w14:paraId="6F0572E1" w14:textId="112AD36F" w:rsidR="00311C63" w:rsidRDefault="000850F2" w:rsidP="00180CD2">
      <w:pPr>
        <w:spacing w:after="0"/>
        <w:rPr>
          <w:rFonts w:ascii="Times New Roman" w:eastAsia="Times New Roman" w:hAnsi="Times New Roman" w:cs="Times New Roman"/>
          <w:b/>
          <w:bCs/>
          <w:i w:val="0"/>
          <w:sz w:val="22"/>
          <w:szCs w:val="22"/>
        </w:rPr>
      </w:pP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67458" behindDoc="0" locked="0" layoutInCell="1" allowOverlap="1" wp14:anchorId="373CE5C9" wp14:editId="54C6D6EB">
                <wp:simplePos x="0" y="0"/>
                <wp:positionH relativeFrom="column">
                  <wp:posOffset>9390380</wp:posOffset>
                </wp:positionH>
                <wp:positionV relativeFrom="paragraph">
                  <wp:posOffset>678815</wp:posOffset>
                </wp:positionV>
                <wp:extent cx="1583616" cy="785447"/>
                <wp:effectExtent l="0" t="0" r="17145" b="15240"/>
                <wp:wrapNone/>
                <wp:docPr id="12" name="Rectangle 11">
                  <a:extLst xmlns:a="http://schemas.openxmlformats.org/drawingml/2006/main">
                    <a:ext uri="{FF2B5EF4-FFF2-40B4-BE49-F238E27FC236}">
                      <a16:creationId xmlns:a16="http://schemas.microsoft.com/office/drawing/2014/main" id="{5273FDF5-CD40-1355-5CE1-0F6AFE70559D}"/>
                    </a:ext>
                  </a:extLst>
                </wp:docPr>
                <wp:cNvGraphicFramePr/>
                <a:graphic xmlns:a="http://schemas.openxmlformats.org/drawingml/2006/main">
                  <a:graphicData uri="http://schemas.microsoft.com/office/word/2010/wordprocessingShape">
                    <wps:wsp>
                      <wps:cNvSpPr/>
                      <wps:spPr>
                        <a:xfrm>
                          <a:off x="0" y="0"/>
                          <a:ext cx="1583616" cy="785447"/>
                        </a:xfrm>
                        <a:prstGeom prst="rect">
                          <a:avLst/>
                        </a:prstGeom>
                        <a:solidFill>
                          <a:schemeClr val="accent5">
                            <a:lumMod val="20000"/>
                            <a:lumOff val="80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FEAF00" w14:textId="77777777" w:rsidR="000850F2" w:rsidRDefault="000850F2" w:rsidP="000850F2">
                            <w:pPr>
                              <w:jc w:val="center"/>
                              <w:rPr>
                                <w:color w:val="000000" w:themeColor="text1"/>
                                <w:kern w:val="24"/>
                                <w:sz w:val="48"/>
                                <w:szCs w:val="48"/>
                                <w:lang w:val="en-IN"/>
                              </w:rPr>
                            </w:pPr>
                            <w:r>
                              <w:rPr>
                                <w:color w:val="000000" w:themeColor="text1"/>
                                <w:kern w:val="24"/>
                                <w:sz w:val="48"/>
                                <w:szCs w:val="48"/>
                                <w:lang w:val="en-IN"/>
                              </w:rPr>
                              <w:t>Analysis</w:t>
                            </w:r>
                          </w:p>
                        </w:txbxContent>
                      </wps:txbx>
                      <wps:bodyPr rtlCol="0" anchor="ctr"/>
                    </wps:wsp>
                  </a:graphicData>
                </a:graphic>
              </wp:anchor>
            </w:drawing>
          </mc:Choice>
          <mc:Fallback>
            <w:pict>
              <v:rect w14:anchorId="373CE5C9" id="Rectangle 11" o:spid="_x0000_s1034" style="position:absolute;margin-left:739.4pt;margin-top:53.45pt;width:124.7pt;height:61.85pt;z-index:2516674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" fillcolor="#f8ebd5 [664]" strokecolor="#18276c [3215]" strokeweight="1.5pt">
                <v:stroke endcap="round"/>
                <v:textbox>
                  <w:txbxContent>
                    <w:p w14:paraId="3AFEAF00" w14:textId="77777777" w:rsidR="000850F2" w:rsidRDefault="000850F2" w:rsidP="000850F2">
                      <w:pPr>
                        <w:jc w:val="center"/>
                        <w:rPr>
                          <w:color w:val="000000" w:themeColor="text1"/>
                          <w:kern w:val="24"/>
                          <w:sz w:val="48"/>
                          <w:szCs w:val="48"/>
                          <w:lang w:val="en-IN"/>
                        </w:rPr>
                      </w:pPr>
                      <w:r>
                        <w:rPr>
                          <w:color w:val="000000" w:themeColor="text1"/>
                          <w:kern w:val="24"/>
                          <w:sz w:val="48"/>
                          <w:szCs w:val="48"/>
                          <w:lang w:val="en-IN"/>
                        </w:rPr>
                        <w:t>Analysis</w:t>
                      </w:r>
                    </w:p>
                  </w:txbxContent>
                </v:textbox>
              </v:rect>
            </w:pict>
          </mc:Fallback>
        </mc:AlternateContent>
      </w: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71554" behindDoc="0" locked="0" layoutInCell="1" allowOverlap="1" wp14:anchorId="3E684074" wp14:editId="61784F0A">
                <wp:simplePos x="0" y="0"/>
                <wp:positionH relativeFrom="column">
                  <wp:posOffset>8382000</wp:posOffset>
                </wp:positionH>
                <wp:positionV relativeFrom="paragraph">
                  <wp:posOffset>1061085</wp:posOffset>
                </wp:positionV>
                <wp:extent cx="820406" cy="200757"/>
                <wp:effectExtent l="0" t="19050" r="37465" b="46990"/>
                <wp:wrapNone/>
                <wp:docPr id="21" name="Arrow: Right 20">
                  <a:extLst xmlns:a="http://schemas.openxmlformats.org/drawingml/2006/main">
                    <a:ext uri="{FF2B5EF4-FFF2-40B4-BE49-F238E27FC236}">
                      <a16:creationId xmlns:a16="http://schemas.microsoft.com/office/drawing/2014/main" id="{6EBFB034-2BC0-48CD-8D10-1FF3C3F52D72}"/>
                    </a:ext>
                  </a:extLst>
                </wp:docPr>
                <wp:cNvGraphicFramePr/>
                <a:graphic xmlns:a="http://schemas.openxmlformats.org/drawingml/2006/main">
                  <a:graphicData uri="http://schemas.microsoft.com/office/word/2010/wordprocessingShape">
                    <wps:wsp>
                      <wps:cNvSpPr/>
                      <wps:spPr>
                        <a:xfrm>
                          <a:off x="0" y="0"/>
                          <a:ext cx="820406" cy="200757"/>
                        </a:xfrm>
                        <a:prstGeom prst="righ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xmlns:w16du="http://schemas.microsoft.com/office/word/2023/wordml/word16du">
            <w:pict>
              <v:shapetype w14:anchorId="3F525C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660pt;margin-top:83.55pt;width:64.6pt;height:15.8pt;z-index:2516715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" adj="18957" fillcolor="#f1d7ac [1304]" strokecolor="#19091c [484]" strokeweight="1.5pt">
                <v:stroke endcap="round"/>
              </v:shape>
            </w:pict>
          </mc:Fallback>
        </mc:AlternateContent>
      </w: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72578" behindDoc="0" locked="0" layoutInCell="1" allowOverlap="1" wp14:anchorId="27D0CBF4" wp14:editId="102D1DDE">
                <wp:simplePos x="0" y="0"/>
                <wp:positionH relativeFrom="column">
                  <wp:posOffset>9964420</wp:posOffset>
                </wp:positionH>
                <wp:positionV relativeFrom="paragraph">
                  <wp:posOffset>1680845</wp:posOffset>
                </wp:positionV>
                <wp:extent cx="568353" cy="247568"/>
                <wp:effectExtent l="0" t="0" r="30480" b="30480"/>
                <wp:wrapNone/>
                <wp:docPr id="22" name="Arrow: Right 21">
                  <a:extLst xmlns:a="http://schemas.openxmlformats.org/drawingml/2006/main">
                    <a:ext uri="{FF2B5EF4-FFF2-40B4-BE49-F238E27FC236}">
                      <a16:creationId xmlns:a16="http://schemas.microsoft.com/office/drawing/2014/main" id="{43AC78D4-5D72-60FC-0D46-FC848D3EFF0A}"/>
                    </a:ext>
                  </a:extLst>
                </wp:docPr>
                <wp:cNvGraphicFramePr/>
                <a:graphic xmlns:a="http://schemas.openxmlformats.org/drawingml/2006/main">
                  <a:graphicData uri="http://schemas.microsoft.com/office/word/2010/wordprocessingShape">
                    <wps:wsp>
                      <wps:cNvSpPr/>
                      <wps:spPr>
                        <a:xfrm rot="5400000">
                          <a:off x="0" y="0"/>
                          <a:ext cx="568353" cy="247568"/>
                        </a:xfrm>
                        <a:prstGeom prst="righ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xmlns:w16du="http://schemas.microsoft.com/office/word/2023/wordml/word16du">
            <w:pict>
              <v:shape w14:anchorId="1F55360F" id="Arrow: Right 21" o:spid="_x0000_s1026" type="#_x0000_t13" style="position:absolute;margin-left:784.6pt;margin-top:132.35pt;width:44.75pt;height:19.5pt;rotation:90;z-index:2516725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" adj="16896" fillcolor="#f1d7ac [1304]" strokecolor="#19091c [484]" strokeweight="1.5pt">
                <v:stroke endcap="round"/>
              </v:shape>
            </w:pict>
          </mc:Fallback>
        </mc:AlternateContent>
      </w: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75650" behindDoc="0" locked="0" layoutInCell="1" allowOverlap="1" wp14:anchorId="18540D40" wp14:editId="26343D57">
                <wp:simplePos x="0" y="0"/>
                <wp:positionH relativeFrom="column">
                  <wp:posOffset>9465945</wp:posOffset>
                </wp:positionH>
                <wp:positionV relativeFrom="paragraph">
                  <wp:posOffset>2155190</wp:posOffset>
                </wp:positionV>
                <wp:extent cx="1583616" cy="785447"/>
                <wp:effectExtent l="0" t="0" r="17145" b="15240"/>
                <wp:wrapNone/>
                <wp:docPr id="6" name="Rectangle 5">
                  <a:extLst xmlns:a="http://schemas.openxmlformats.org/drawingml/2006/main">
                    <a:ext uri="{FF2B5EF4-FFF2-40B4-BE49-F238E27FC236}">
                      <a16:creationId xmlns:a16="http://schemas.microsoft.com/office/drawing/2014/main" id="{C0A62F4F-CB43-BC45-A909-C64A42724B2A}"/>
                    </a:ext>
                  </a:extLst>
                </wp:docPr>
                <wp:cNvGraphicFramePr/>
                <a:graphic xmlns:a="http://schemas.openxmlformats.org/drawingml/2006/main">
                  <a:graphicData uri="http://schemas.microsoft.com/office/word/2010/wordprocessingShape">
                    <wps:wsp>
                      <wps:cNvSpPr/>
                      <wps:spPr>
                        <a:xfrm>
                          <a:off x="0" y="0"/>
                          <a:ext cx="1583616" cy="785447"/>
                        </a:xfrm>
                        <a:prstGeom prst="rect">
                          <a:avLst/>
                        </a:prstGeom>
                        <a:solidFill>
                          <a:schemeClr val="accent5">
                            <a:lumMod val="20000"/>
                            <a:lumOff val="80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1DF812" w14:textId="77777777" w:rsidR="000850F2" w:rsidRDefault="000850F2" w:rsidP="000850F2">
                            <w:pPr>
                              <w:jc w:val="center"/>
                              <w:rPr>
                                <w:color w:val="000000" w:themeColor="text1"/>
                                <w:kern w:val="24"/>
                                <w:sz w:val="36"/>
                                <w:szCs w:val="36"/>
                                <w:lang w:val="en-IN"/>
                              </w:rPr>
                            </w:pPr>
                            <w:r>
                              <w:rPr>
                                <w:color w:val="000000" w:themeColor="text1"/>
                                <w:kern w:val="24"/>
                                <w:sz w:val="36"/>
                                <w:szCs w:val="36"/>
                                <w:lang w:val="en-IN"/>
                              </w:rPr>
                              <w:t>Model Building</w:t>
                            </w:r>
                          </w:p>
                        </w:txbxContent>
                      </wps:txbx>
                      <wps:bodyPr rtlCol="0" anchor="ctr"/>
                    </wps:wsp>
                  </a:graphicData>
                </a:graphic>
              </wp:anchor>
            </w:drawing>
          </mc:Choice>
          <mc:Fallback>
            <w:pict>
              <v:rect w14:anchorId="18540D40" id="Rectangle 5" o:spid="_x0000_s1035" style="position:absolute;margin-left:745.35pt;margin-top:169.7pt;width:124.7pt;height:61.85pt;z-index:2516756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" fillcolor="#f8ebd5 [664]" strokecolor="#18276c [3215]" strokeweight="1.5pt">
                <v:stroke endcap="round"/>
                <v:textbox>
                  <w:txbxContent>
                    <w:p w14:paraId="291DF812" w14:textId="77777777" w:rsidR="000850F2" w:rsidRDefault="000850F2" w:rsidP="000850F2">
                      <w:pPr>
                        <w:jc w:val="center"/>
                        <w:rPr>
                          <w:color w:val="000000" w:themeColor="text1"/>
                          <w:kern w:val="24"/>
                          <w:sz w:val="36"/>
                          <w:szCs w:val="36"/>
                          <w:lang w:val="en-IN"/>
                        </w:rPr>
                      </w:pPr>
                      <w:r>
                        <w:rPr>
                          <w:color w:val="000000" w:themeColor="text1"/>
                          <w:kern w:val="24"/>
                          <w:sz w:val="36"/>
                          <w:szCs w:val="36"/>
                          <w:lang w:val="en-IN"/>
                        </w:rPr>
                        <w:t>Model Building</w:t>
                      </w:r>
                    </w:p>
                  </w:txbxContent>
                </v:textbox>
              </v:rect>
            </w:pict>
          </mc:Fallback>
        </mc:AlternateContent>
      </w: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76674" behindDoc="0" locked="0" layoutInCell="1" allowOverlap="1" wp14:anchorId="1EC0269F" wp14:editId="4C9657A2">
                <wp:simplePos x="0" y="0"/>
                <wp:positionH relativeFrom="column">
                  <wp:posOffset>8434705</wp:posOffset>
                </wp:positionH>
                <wp:positionV relativeFrom="paragraph">
                  <wp:posOffset>2415540</wp:posOffset>
                </wp:positionV>
                <wp:extent cx="978408" cy="200757"/>
                <wp:effectExtent l="0" t="0" r="12700" b="27940"/>
                <wp:wrapNone/>
                <wp:docPr id="10" name="Arrow: Left 9">
                  <a:extLst xmlns:a="http://schemas.openxmlformats.org/drawingml/2006/main">
                    <a:ext uri="{FF2B5EF4-FFF2-40B4-BE49-F238E27FC236}">
                      <a16:creationId xmlns:a16="http://schemas.microsoft.com/office/drawing/2014/main" id="{D8E72FF0-05CE-0F1F-AD81-5313FAD755C1}"/>
                    </a:ext>
                  </a:extLst>
                </wp:docPr>
                <wp:cNvGraphicFramePr/>
                <a:graphic xmlns:a="http://schemas.openxmlformats.org/drawingml/2006/main">
                  <a:graphicData uri="http://schemas.microsoft.com/office/word/2010/wordprocessingShape">
                    <wps:wsp>
                      <wps:cNvSpPr/>
                      <wps:spPr>
                        <a:xfrm>
                          <a:off x="0" y="0"/>
                          <a:ext cx="978408" cy="200757"/>
                        </a:xfrm>
                        <a:prstGeom prst="lef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xmlns:w16du="http://schemas.microsoft.com/office/word/2023/wordml/word16du">
            <w:pict>
              <v:shapetype w14:anchorId="61A34D6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664.15pt;margin-top:190.2pt;width:77.05pt;height:15.8pt;z-index:2516766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" adj="2216" fillcolor="#f1d7ac [1304]" strokecolor="#19091c [484]" strokeweight="1.5pt">
                <v:stroke endcap="round"/>
              </v:shape>
            </w:pict>
          </mc:Fallback>
        </mc:AlternateContent>
      </w:r>
    </w:p>
    <w:p w14:paraId="295C455F" w14:textId="6106DD92" w:rsidR="00311C63" w:rsidRDefault="006B3A6A" w:rsidP="00180CD2">
      <w:pPr>
        <w:spacing w:after="0"/>
        <w:rPr>
          <w:rFonts w:ascii="Times New Roman" w:eastAsia="Times New Roman" w:hAnsi="Times New Roman" w:cs="Times New Roman"/>
          <w:b/>
          <w:bCs/>
          <w:i w:val="0"/>
          <w:sz w:val="22"/>
          <w:szCs w:val="22"/>
        </w:rPr>
      </w:pPr>
      <w:r>
        <w:rPr>
          <w:rFonts w:ascii="Times New Roman" w:eastAsia="Times New Roman" w:hAnsi="Times New Roman" w:cs="Times New Roman"/>
          <w:b/>
          <w:bCs/>
          <w:i w:val="0"/>
          <w:noProof/>
          <w:sz w:val="22"/>
          <w:szCs w:val="22"/>
        </w:rPr>
        <mc:AlternateContent>
          <mc:Choice Requires="wps">
            <w:drawing>
              <wp:anchor distT="0" distB="0" distL="114300" distR="114300" simplePos="0" relativeHeight="251685890" behindDoc="0" locked="0" layoutInCell="1" allowOverlap="1" wp14:anchorId="73BE1D65" wp14:editId="124736DD">
                <wp:simplePos x="0" y="0"/>
                <wp:positionH relativeFrom="column">
                  <wp:posOffset>76200</wp:posOffset>
                </wp:positionH>
                <wp:positionV relativeFrom="paragraph">
                  <wp:posOffset>25400</wp:posOffset>
                </wp:positionV>
                <wp:extent cx="961293" cy="422909"/>
                <wp:effectExtent l="12700" t="12700" r="17145" b="9525"/>
                <wp:wrapNone/>
                <wp:docPr id="1243365871" name="Flowchart: Terminator 4"/>
                <wp:cNvGraphicFramePr/>
                <a:graphic xmlns:a="http://schemas.openxmlformats.org/drawingml/2006/main">
                  <a:graphicData uri="http://schemas.microsoft.com/office/word/2010/wordprocessingShape">
                    <wps:wsp>
                      <wps:cNvSpPr/>
                      <wps:spPr>
                        <a:xfrm>
                          <a:off x="0" y="0"/>
                          <a:ext cx="961293" cy="422909"/>
                        </a:xfrm>
                        <a:prstGeom prst="flowChartTerminator">
                          <a:avLst/>
                        </a:prstGeom>
                        <a:solidFill>
                          <a:schemeClr val="accent5">
                            <a:lumMod val="20000"/>
                            <a:lumOff val="80000"/>
                          </a:schemeClr>
                        </a:solidFill>
                        <a:ln>
                          <a:solidFill>
                            <a:schemeClr val="bg2">
                              <a:lumMod val="2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10AF46" w14:textId="15CFB5A8" w:rsidR="006B3A6A" w:rsidRPr="006B3A6A" w:rsidRDefault="00986D3E" w:rsidP="006B3A6A">
                            <w:pPr>
                              <w:jc w:val="center"/>
                              <w:rPr>
                                <w:color w:val="000000" w:themeColor="text1"/>
                                <w:kern w:val="24"/>
                                <w:sz w:val="24"/>
                                <w:szCs w:val="24"/>
                                <w:lang w:val="en-IN"/>
                              </w:rPr>
                            </w:pPr>
                            <w:r>
                              <w:rPr>
                                <w:color w:val="000000" w:themeColor="text1"/>
                                <w:kern w:val="24"/>
                                <w:sz w:val="24"/>
                                <w:szCs w:val="24"/>
                                <w:lang w:val="en-IN"/>
                              </w:rPr>
                              <w:t>D</w:t>
                            </w:r>
                            <w:r w:rsidR="006B3A6A" w:rsidRPr="006B3A6A">
                              <w:rPr>
                                <w:color w:val="000000" w:themeColor="text1"/>
                                <w:kern w:val="24"/>
                                <w:sz w:val="24"/>
                                <w:szCs w:val="24"/>
                                <w:lang w:val="en-IN"/>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E1D65" id="_x0000_t116" coordsize="21600,21600" o:spt="116" path="m3475,qx,10800,3475,21600l18125,21600qx21600,10800,18125,xe">
                <v:stroke joinstyle="miter"/>
                <v:path gradientshapeok="t" o:connecttype="rect" textboxrect="1018,3163,20582,18437"/>
              </v:shapetype>
              <v:shape id="Flowchart: Terminator 4" o:spid="_x0000_s1036" type="#_x0000_t116" style="position:absolute;margin-left:6pt;margin-top:2pt;width:75.7pt;height:33.3pt;z-index:2516858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" fillcolor="#f8ebd5 [664]" strokecolor="#3a3a3a [814]" strokeweight="1.5pt">
                <v:stroke endcap="round"/>
                <v:textbox>
                  <w:txbxContent>
                    <w:p w14:paraId="4210AF46" w14:textId="15CFB5A8" w:rsidR="006B3A6A" w:rsidRPr="006B3A6A" w:rsidRDefault="00986D3E" w:rsidP="006B3A6A">
                      <w:pPr>
                        <w:jc w:val="center"/>
                        <w:rPr>
                          <w:color w:val="000000" w:themeColor="text1"/>
                          <w:kern w:val="24"/>
                          <w:sz w:val="24"/>
                          <w:szCs w:val="24"/>
                          <w:lang w:val="en-IN"/>
                        </w:rPr>
                      </w:pPr>
                      <w:r>
                        <w:rPr>
                          <w:color w:val="000000" w:themeColor="text1"/>
                          <w:kern w:val="24"/>
                          <w:sz w:val="24"/>
                          <w:szCs w:val="24"/>
                          <w:lang w:val="en-IN"/>
                        </w:rPr>
                        <w:t>D</w:t>
                      </w:r>
                      <w:r w:rsidR="006B3A6A" w:rsidRPr="006B3A6A">
                        <w:rPr>
                          <w:color w:val="000000" w:themeColor="text1"/>
                          <w:kern w:val="24"/>
                          <w:sz w:val="24"/>
                          <w:szCs w:val="24"/>
                          <w:lang w:val="en-IN"/>
                        </w:rPr>
                        <w:t>ata</w:t>
                      </w:r>
                    </w:p>
                  </w:txbxContent>
                </v:textbox>
              </v:shape>
            </w:pict>
          </mc:Fallback>
        </mc:AlternateContent>
      </w:r>
    </w:p>
    <w:p w14:paraId="088AC80F" w14:textId="47F72D1B" w:rsidR="00311C63" w:rsidRDefault="00311C63" w:rsidP="00180CD2">
      <w:pPr>
        <w:spacing w:after="0"/>
        <w:rPr>
          <w:rFonts w:ascii="Times New Roman" w:eastAsia="Times New Roman" w:hAnsi="Times New Roman" w:cs="Times New Roman"/>
          <w:b/>
          <w:bCs/>
          <w:i w:val="0"/>
          <w:sz w:val="22"/>
          <w:szCs w:val="22"/>
        </w:rPr>
      </w:pPr>
    </w:p>
    <w:p w14:paraId="08D3372A" w14:textId="15E14BC2" w:rsidR="00311C63" w:rsidRDefault="00311C63" w:rsidP="00180CD2">
      <w:pPr>
        <w:spacing w:after="0"/>
        <w:rPr>
          <w:rFonts w:ascii="Times New Roman" w:eastAsia="Times New Roman" w:hAnsi="Times New Roman" w:cs="Times New Roman"/>
          <w:b/>
          <w:bCs/>
          <w:i w:val="0"/>
          <w:sz w:val="22"/>
          <w:szCs w:val="22"/>
        </w:rPr>
      </w:pPr>
    </w:p>
    <w:p w14:paraId="27E4221A" w14:textId="7F241D60" w:rsidR="00311C63" w:rsidRDefault="00986D3E" w:rsidP="00180CD2">
      <w:pPr>
        <w:spacing w:after="0"/>
        <w:rPr>
          <w:rFonts w:ascii="Times New Roman" w:eastAsia="Times New Roman" w:hAnsi="Times New Roman" w:cs="Times New Roman"/>
          <w:b/>
          <w:bCs/>
          <w:i w:val="0"/>
          <w:sz w:val="22"/>
          <w:szCs w:val="22"/>
        </w:rPr>
      </w:pP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69506" behindDoc="0" locked="0" layoutInCell="1" allowOverlap="1" wp14:anchorId="3F9D57CF" wp14:editId="247B6CCF">
                <wp:simplePos x="0" y="0"/>
                <wp:positionH relativeFrom="column">
                  <wp:posOffset>386715</wp:posOffset>
                </wp:positionH>
                <wp:positionV relativeFrom="paragraph">
                  <wp:posOffset>22225</wp:posOffset>
                </wp:positionV>
                <wp:extent cx="321945" cy="146050"/>
                <wp:effectExtent l="11748" t="13652" r="20002" b="20003"/>
                <wp:wrapNone/>
                <wp:docPr id="19" name="Arrow: Right 18">
                  <a:extLst xmlns:a="http://schemas.openxmlformats.org/drawingml/2006/main">
                    <a:ext uri="{FF2B5EF4-FFF2-40B4-BE49-F238E27FC236}">
                      <a16:creationId xmlns:a16="http://schemas.microsoft.com/office/drawing/2014/main" id="{4FF5E75D-D7C8-CBEC-29B9-9FAC6A867C06}"/>
                    </a:ext>
                  </a:extLst>
                </wp:docPr>
                <wp:cNvGraphicFramePr/>
                <a:graphic xmlns:a="http://schemas.openxmlformats.org/drawingml/2006/main">
                  <a:graphicData uri="http://schemas.microsoft.com/office/word/2010/wordprocessingShape">
                    <wps:wsp>
                      <wps:cNvSpPr/>
                      <wps:spPr>
                        <a:xfrm rot="5400000">
                          <a:off x="0" y="0"/>
                          <a:ext cx="321945" cy="146050"/>
                        </a:xfrm>
                        <a:prstGeom prst="righ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BFBA1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30.45pt;margin-top:1.75pt;width:25.35pt;height:11.5pt;rotation:90;z-index:251669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" adj="16701" fillcolor="#f1d7ac [1304]" strokecolor="#19091c [484]" strokeweight="1.5pt">
                <v:stroke endcap="round"/>
              </v:shape>
            </w:pict>
          </mc:Fallback>
        </mc:AlternateContent>
      </w:r>
    </w:p>
    <w:p w14:paraId="0733548D" w14:textId="3FA62039" w:rsidR="00311C63" w:rsidRDefault="00CD47EA" w:rsidP="00180CD2">
      <w:pPr>
        <w:spacing w:after="0"/>
        <w:rPr>
          <w:rFonts w:ascii="Times New Roman" w:eastAsia="Times New Roman" w:hAnsi="Times New Roman" w:cs="Times New Roman"/>
          <w:b/>
          <w:bCs/>
          <w:i w:val="0"/>
          <w:sz w:val="22"/>
          <w:szCs w:val="22"/>
        </w:rPr>
      </w:pP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80770" behindDoc="0" locked="0" layoutInCell="1" allowOverlap="1" wp14:anchorId="56D5533B" wp14:editId="149824A7">
                <wp:simplePos x="0" y="0"/>
                <wp:positionH relativeFrom="column">
                  <wp:posOffset>5644662</wp:posOffset>
                </wp:positionH>
                <wp:positionV relativeFrom="paragraph">
                  <wp:posOffset>127537</wp:posOffset>
                </wp:positionV>
                <wp:extent cx="943707" cy="597877"/>
                <wp:effectExtent l="0" t="0" r="27940" b="12065"/>
                <wp:wrapNone/>
                <wp:docPr id="802671611" name="Rectangle 10"/>
                <wp:cNvGraphicFramePr/>
                <a:graphic xmlns:a="http://schemas.openxmlformats.org/drawingml/2006/main">
                  <a:graphicData uri="http://schemas.microsoft.com/office/word/2010/wordprocessingShape">
                    <wps:wsp>
                      <wps:cNvSpPr/>
                      <wps:spPr>
                        <a:xfrm>
                          <a:off x="0" y="0"/>
                          <a:ext cx="943707" cy="597877"/>
                        </a:xfrm>
                        <a:prstGeom prst="rect">
                          <a:avLst/>
                        </a:prstGeom>
                        <a:solidFill>
                          <a:schemeClr val="accent5">
                            <a:lumMod val="20000"/>
                            <a:lumOff val="80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ADA4CF" w14:textId="28CB54A7" w:rsidR="000850F2" w:rsidRPr="000850F2" w:rsidRDefault="000850F2" w:rsidP="000850F2">
                            <w:pPr>
                              <w:jc w:val="center"/>
                              <w:rPr>
                                <w:color w:val="000000" w:themeColor="text1"/>
                                <w:kern w:val="24"/>
                                <w:sz w:val="24"/>
                                <w:szCs w:val="24"/>
                                <w:lang w:val="en-IN"/>
                              </w:rPr>
                            </w:pPr>
                            <w:r>
                              <w:rPr>
                                <w:color w:val="000000" w:themeColor="text1"/>
                                <w:kern w:val="24"/>
                                <w:sz w:val="24"/>
                                <w:szCs w:val="24"/>
                                <w:lang w:val="en-IN"/>
                              </w:rPr>
                              <w:t>Model Evaluation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6D5533B" id="Rectangle 10" o:spid="_x0000_s1037" style="position:absolute;margin-left:444.45pt;margin-top:10.05pt;width:74.3pt;height:47.1pt;z-index:251680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" fillcolor="#f8ebd5 [664]" strokecolor="#18276c [3215]" strokeweight="1.5pt">
                <v:stroke endcap="round"/>
                <v:textbox>
                  <w:txbxContent>
                    <w:p w14:paraId="27ADA4CF" w14:textId="28CB54A7" w:rsidR="000850F2" w:rsidRPr="000850F2" w:rsidRDefault="000850F2" w:rsidP="000850F2">
                      <w:pPr>
                        <w:jc w:val="center"/>
                        <w:rPr>
                          <w:color w:val="000000" w:themeColor="text1"/>
                          <w:kern w:val="24"/>
                          <w:sz w:val="24"/>
                          <w:szCs w:val="24"/>
                          <w:lang w:val="en-IN"/>
                        </w:rPr>
                      </w:pPr>
                      <w:r>
                        <w:rPr>
                          <w:color w:val="000000" w:themeColor="text1"/>
                          <w:kern w:val="24"/>
                          <w:sz w:val="24"/>
                          <w:szCs w:val="24"/>
                          <w:lang w:val="en-IN"/>
                        </w:rPr>
                        <w:t>Model Evaluation</w:t>
                      </w:r>
                    </w:p>
                  </w:txbxContent>
                </v:textbox>
              </v:rect>
            </w:pict>
          </mc:Fallback>
        </mc:AlternateContent>
      </w: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74626" behindDoc="0" locked="0" layoutInCell="1" allowOverlap="1" wp14:anchorId="64A39392" wp14:editId="6F085D5E">
                <wp:simplePos x="0" y="0"/>
                <wp:positionH relativeFrom="column">
                  <wp:posOffset>3710354</wp:posOffset>
                </wp:positionH>
                <wp:positionV relativeFrom="paragraph">
                  <wp:posOffset>156844</wp:posOffset>
                </wp:positionV>
                <wp:extent cx="1377315" cy="585763"/>
                <wp:effectExtent l="0" t="0" r="13335" b="24130"/>
                <wp:wrapNone/>
                <wp:docPr id="25" name="Rectangle 24">
                  <a:extLst xmlns:a="http://schemas.openxmlformats.org/drawingml/2006/main">
                    <a:ext uri="{FF2B5EF4-FFF2-40B4-BE49-F238E27FC236}">
                      <a16:creationId xmlns:a16="http://schemas.microsoft.com/office/drawing/2014/main" id="{D25B0E32-6AD8-9D1D-4A91-9FEA5A3F5E80}"/>
                    </a:ext>
                  </a:extLst>
                </wp:docPr>
                <wp:cNvGraphicFramePr/>
                <a:graphic xmlns:a="http://schemas.openxmlformats.org/drawingml/2006/main">
                  <a:graphicData uri="http://schemas.microsoft.com/office/word/2010/wordprocessingShape">
                    <wps:wsp>
                      <wps:cNvSpPr/>
                      <wps:spPr>
                        <a:xfrm>
                          <a:off x="0" y="0"/>
                          <a:ext cx="1377315" cy="585763"/>
                        </a:xfrm>
                        <a:prstGeom prst="rect">
                          <a:avLst/>
                        </a:prstGeom>
                        <a:solidFill>
                          <a:schemeClr val="accent5">
                            <a:lumMod val="20000"/>
                            <a:lumOff val="80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6F3A57" w14:textId="1A39407E" w:rsidR="000850F2" w:rsidRPr="000850F2" w:rsidRDefault="000850F2" w:rsidP="000850F2">
                            <w:pPr>
                              <w:jc w:val="center"/>
                              <w:rPr>
                                <w:color w:val="000000" w:themeColor="text1"/>
                                <w:kern w:val="24"/>
                                <w:sz w:val="24"/>
                                <w:szCs w:val="24"/>
                                <w:lang w:val="en-IN"/>
                              </w:rPr>
                            </w:pPr>
                            <w:r w:rsidRPr="000850F2">
                              <w:rPr>
                                <w:color w:val="000000" w:themeColor="text1"/>
                                <w:kern w:val="24"/>
                                <w:sz w:val="24"/>
                                <w:szCs w:val="24"/>
                                <w:lang w:val="en-IN"/>
                              </w:rPr>
                              <w:t xml:space="preserve">Model </w:t>
                            </w:r>
                            <w:r>
                              <w:rPr>
                                <w:color w:val="000000" w:themeColor="text1"/>
                                <w:kern w:val="24"/>
                                <w:sz w:val="24"/>
                                <w:szCs w:val="24"/>
                                <w:lang w:val="en-IN"/>
                              </w:rPr>
                              <w:t xml:space="preserve">Training and </w:t>
                            </w:r>
                            <w:r w:rsidRPr="000850F2">
                              <w:rPr>
                                <w:color w:val="000000" w:themeColor="text1"/>
                                <w:kern w:val="24"/>
                                <w:sz w:val="24"/>
                                <w:szCs w:val="24"/>
                                <w:lang w:val="en-IN"/>
                              </w:rPr>
                              <w:t>Building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4A39392" id="Rectangle 24" o:spid="_x0000_s1038" style="position:absolute;margin-left:292.15pt;margin-top:12.35pt;width:108.45pt;height:46.1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" fillcolor="#f8ebd5 [664]" strokecolor="#18276c [3215]" strokeweight="1.5pt">
                <v:stroke endcap="round"/>
                <v:textbox>
                  <w:txbxContent>
                    <w:p w14:paraId="3F6F3A57" w14:textId="1A39407E" w:rsidR="000850F2" w:rsidRPr="000850F2" w:rsidRDefault="000850F2" w:rsidP="000850F2">
                      <w:pPr>
                        <w:jc w:val="center"/>
                        <w:rPr>
                          <w:color w:val="000000" w:themeColor="text1"/>
                          <w:kern w:val="24"/>
                          <w:sz w:val="24"/>
                          <w:szCs w:val="24"/>
                          <w:lang w:val="en-IN"/>
                        </w:rPr>
                      </w:pPr>
                      <w:r w:rsidRPr="000850F2">
                        <w:rPr>
                          <w:color w:val="000000" w:themeColor="text1"/>
                          <w:kern w:val="24"/>
                          <w:sz w:val="24"/>
                          <w:szCs w:val="24"/>
                          <w:lang w:val="en-IN"/>
                        </w:rPr>
                        <w:t xml:space="preserve">Model </w:t>
                      </w:r>
                      <w:r>
                        <w:rPr>
                          <w:color w:val="000000" w:themeColor="text1"/>
                          <w:kern w:val="24"/>
                          <w:sz w:val="24"/>
                          <w:szCs w:val="24"/>
                          <w:lang w:val="en-IN"/>
                        </w:rPr>
                        <w:t xml:space="preserve">Training and </w:t>
                      </w:r>
                      <w:r w:rsidRPr="000850F2">
                        <w:rPr>
                          <w:color w:val="000000" w:themeColor="text1"/>
                          <w:kern w:val="24"/>
                          <w:sz w:val="24"/>
                          <w:szCs w:val="24"/>
                          <w:lang w:val="en-IN"/>
                        </w:rPr>
                        <w:t>Building</w:t>
                      </w:r>
                    </w:p>
                  </w:txbxContent>
                </v:textbox>
              </v:rect>
            </w:pict>
          </mc:Fallback>
        </mc:AlternateContent>
      </w: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66434" behindDoc="0" locked="0" layoutInCell="1" allowOverlap="1" wp14:anchorId="3EC800AF" wp14:editId="2CC7E19A">
                <wp:simplePos x="0" y="0"/>
                <wp:positionH relativeFrom="column">
                  <wp:posOffset>2033954</wp:posOffset>
                </wp:positionH>
                <wp:positionV relativeFrom="paragraph">
                  <wp:posOffset>168568</wp:posOffset>
                </wp:positionV>
                <wp:extent cx="1096010" cy="586007"/>
                <wp:effectExtent l="0" t="0" r="27940" b="24130"/>
                <wp:wrapNone/>
                <wp:docPr id="11" name="Rectangle 10">
                  <a:extLst xmlns:a="http://schemas.openxmlformats.org/drawingml/2006/main">
                    <a:ext uri="{FF2B5EF4-FFF2-40B4-BE49-F238E27FC236}">
                      <a16:creationId xmlns:a16="http://schemas.microsoft.com/office/drawing/2014/main" id="{FBAE96EE-6FC6-EEF9-DF52-3B05FE517080}"/>
                    </a:ext>
                  </a:extLst>
                </wp:docPr>
                <wp:cNvGraphicFramePr/>
                <a:graphic xmlns:a="http://schemas.openxmlformats.org/drawingml/2006/main">
                  <a:graphicData uri="http://schemas.microsoft.com/office/word/2010/wordprocessingShape">
                    <wps:wsp>
                      <wps:cNvSpPr/>
                      <wps:spPr>
                        <a:xfrm>
                          <a:off x="0" y="0"/>
                          <a:ext cx="1096010" cy="586007"/>
                        </a:xfrm>
                        <a:prstGeom prst="rect">
                          <a:avLst/>
                        </a:prstGeom>
                        <a:solidFill>
                          <a:schemeClr val="accent5">
                            <a:lumMod val="20000"/>
                            <a:lumOff val="80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4D5691" w14:textId="7D4EAB3C" w:rsidR="000850F2" w:rsidRPr="000850F2" w:rsidRDefault="001C5433" w:rsidP="00BD3177">
                            <w:pPr>
                              <w:jc w:val="center"/>
                              <w:rPr>
                                <w:color w:val="000000" w:themeColor="text1"/>
                                <w:kern w:val="24"/>
                                <w:sz w:val="24"/>
                                <w:szCs w:val="24"/>
                                <w:lang w:val="en-IN"/>
                              </w:rPr>
                            </w:pPr>
                            <w:r>
                              <w:rPr>
                                <w:color w:val="000000" w:themeColor="text1"/>
                                <w:kern w:val="24"/>
                                <w:sz w:val="24"/>
                                <w:szCs w:val="24"/>
                                <w:lang w:val="en-IN"/>
                              </w:rPr>
                              <w:t>Feature Engineering</w:t>
                            </w:r>
                            <w:r w:rsidR="000850F2" w:rsidRPr="000850F2">
                              <w:rPr>
                                <w:color w:val="000000" w:themeColor="text1"/>
                                <w:kern w:val="24"/>
                                <w:sz w:val="24"/>
                                <w:szCs w:val="24"/>
                                <w:lang w:val="en-IN"/>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EC800AF" id="_x0000_s1039" style="position:absolute;margin-left:160.15pt;margin-top:13.25pt;width:86.3pt;height:46.15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" fillcolor="#f8ebd5 [664]" strokecolor="#18276c [3215]" strokeweight="1.5pt">
                <v:stroke endcap="round"/>
                <v:textbox>
                  <w:txbxContent>
                    <w:p w14:paraId="1D4D5691" w14:textId="7D4EAB3C" w:rsidR="000850F2" w:rsidRPr="000850F2" w:rsidRDefault="001C5433" w:rsidP="00BD3177">
                      <w:pPr>
                        <w:jc w:val="center"/>
                        <w:rPr>
                          <w:color w:val="000000" w:themeColor="text1"/>
                          <w:kern w:val="24"/>
                          <w:sz w:val="24"/>
                          <w:szCs w:val="24"/>
                          <w:lang w:val="en-IN"/>
                        </w:rPr>
                      </w:pPr>
                      <w:r>
                        <w:rPr>
                          <w:color w:val="000000" w:themeColor="text1"/>
                          <w:kern w:val="24"/>
                          <w:sz w:val="24"/>
                          <w:szCs w:val="24"/>
                          <w:lang w:val="en-IN"/>
                        </w:rPr>
                        <w:t>Feature Engineering</w:t>
                      </w:r>
                      <w:r w:rsidR="000850F2" w:rsidRPr="000850F2">
                        <w:rPr>
                          <w:color w:val="000000" w:themeColor="text1"/>
                          <w:kern w:val="24"/>
                          <w:sz w:val="24"/>
                          <w:szCs w:val="24"/>
                          <w:lang w:val="en-IN"/>
                        </w:rPr>
                        <w:t xml:space="preserve"> </w:t>
                      </w:r>
                    </w:p>
                  </w:txbxContent>
                </v:textbox>
              </v:rect>
            </w:pict>
          </mc:Fallback>
        </mc:AlternateContent>
      </w:r>
      <w:r w:rsidR="00C44D95"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65410" behindDoc="0" locked="0" layoutInCell="1" allowOverlap="1" wp14:anchorId="2A3DE78E" wp14:editId="4C35B653">
                <wp:simplePos x="0" y="0"/>
                <wp:positionH relativeFrom="margin">
                  <wp:posOffset>5862</wp:posOffset>
                </wp:positionH>
                <wp:positionV relativeFrom="paragraph">
                  <wp:posOffset>174431</wp:posOffset>
                </wp:positionV>
                <wp:extent cx="1459230" cy="603738"/>
                <wp:effectExtent l="0" t="0" r="26670" b="25400"/>
                <wp:wrapNone/>
                <wp:docPr id="7" name="Rectangle 6">
                  <a:extLst xmlns:a="http://schemas.openxmlformats.org/drawingml/2006/main">
                    <a:ext uri="{FF2B5EF4-FFF2-40B4-BE49-F238E27FC236}">
                      <a16:creationId xmlns:a16="http://schemas.microsoft.com/office/drawing/2014/main" id="{62F44A59-C287-C03B-E9D9-A092A256FB27}"/>
                    </a:ext>
                  </a:extLst>
                </wp:docPr>
                <wp:cNvGraphicFramePr/>
                <a:graphic xmlns:a="http://schemas.openxmlformats.org/drawingml/2006/main">
                  <a:graphicData uri="http://schemas.microsoft.com/office/word/2010/wordprocessingShape">
                    <wps:wsp>
                      <wps:cNvSpPr/>
                      <wps:spPr>
                        <a:xfrm>
                          <a:off x="0" y="0"/>
                          <a:ext cx="1459230" cy="603738"/>
                        </a:xfrm>
                        <a:prstGeom prst="rect">
                          <a:avLst/>
                        </a:prstGeom>
                        <a:solidFill>
                          <a:schemeClr val="accent5">
                            <a:lumMod val="20000"/>
                            <a:lumOff val="80000"/>
                          </a:schemeClr>
                        </a:solidFill>
                        <a:ln>
                          <a:solidFill>
                            <a:schemeClr val="bg2">
                              <a:lumMod val="2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116B47" w14:textId="79794A0D" w:rsidR="000850F2" w:rsidRPr="001C5433" w:rsidRDefault="000850F2" w:rsidP="00C44D95">
                            <w:pPr>
                              <w:jc w:val="center"/>
                              <w:rPr>
                                <w:color w:val="000000" w:themeColor="text1"/>
                                <w:kern w:val="24"/>
                                <w:sz w:val="22"/>
                                <w:szCs w:val="22"/>
                                <w:lang w:val="en-IN"/>
                              </w:rPr>
                            </w:pPr>
                            <w:r w:rsidRPr="001C5433">
                              <w:rPr>
                                <w:color w:val="000000" w:themeColor="text1"/>
                                <w:kern w:val="24"/>
                                <w:sz w:val="24"/>
                                <w:szCs w:val="24"/>
                                <w:lang w:val="en-IN"/>
                              </w:rPr>
                              <w:t xml:space="preserve">Data </w:t>
                            </w:r>
                            <w:r w:rsidR="00BD3177" w:rsidRPr="001C5433">
                              <w:rPr>
                                <w:color w:val="000000" w:themeColor="text1"/>
                                <w:kern w:val="24"/>
                                <w:sz w:val="24"/>
                                <w:szCs w:val="24"/>
                                <w:lang w:val="en-IN"/>
                              </w:rPr>
                              <w:t>Preprocessing</w:t>
                            </w:r>
                            <w:r w:rsidR="001C5433" w:rsidRPr="001C5433">
                              <w:rPr>
                                <w:color w:val="000000" w:themeColor="text1"/>
                                <w:kern w:val="24"/>
                                <w:sz w:val="24"/>
                                <w:szCs w:val="24"/>
                                <w:lang w:val="en-IN"/>
                              </w:rPr>
                              <w:t xml:space="preserve"> and</w:t>
                            </w:r>
                            <w:r w:rsidR="001C5433" w:rsidRPr="001C5433">
                              <w:rPr>
                                <w:color w:val="000000" w:themeColor="text1"/>
                                <w:kern w:val="24"/>
                                <w:sz w:val="22"/>
                                <w:szCs w:val="22"/>
                                <w:lang w:val="en-IN"/>
                              </w:rPr>
                              <w:t xml:space="preserve"> Exploration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A3DE78E" id="Rectangle 6" o:spid="_x0000_s1040" style="position:absolute;margin-left:.45pt;margin-top:13.75pt;width:114.9pt;height:47.55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" fillcolor="#f8ebd5 [664]" strokecolor="#3a3a3a [814]" strokeweight="1.5pt">
                <v:stroke endcap="round"/>
                <v:textbox>
                  <w:txbxContent>
                    <w:p w14:paraId="1E116B47" w14:textId="79794A0D" w:rsidR="000850F2" w:rsidRPr="001C5433" w:rsidRDefault="000850F2" w:rsidP="00C44D95">
                      <w:pPr>
                        <w:jc w:val="center"/>
                        <w:rPr>
                          <w:color w:val="000000" w:themeColor="text1"/>
                          <w:kern w:val="24"/>
                          <w:sz w:val="22"/>
                          <w:szCs w:val="22"/>
                          <w:lang w:val="en-IN"/>
                        </w:rPr>
                      </w:pPr>
                      <w:r w:rsidRPr="001C5433">
                        <w:rPr>
                          <w:color w:val="000000" w:themeColor="text1"/>
                          <w:kern w:val="24"/>
                          <w:sz w:val="24"/>
                          <w:szCs w:val="24"/>
                          <w:lang w:val="en-IN"/>
                        </w:rPr>
                        <w:t xml:space="preserve">Data </w:t>
                      </w:r>
                      <w:r w:rsidR="00BD3177" w:rsidRPr="001C5433">
                        <w:rPr>
                          <w:color w:val="000000" w:themeColor="text1"/>
                          <w:kern w:val="24"/>
                          <w:sz w:val="24"/>
                          <w:szCs w:val="24"/>
                          <w:lang w:val="en-IN"/>
                        </w:rPr>
                        <w:t>Preprocessing</w:t>
                      </w:r>
                      <w:r w:rsidR="001C5433" w:rsidRPr="001C5433">
                        <w:rPr>
                          <w:color w:val="000000" w:themeColor="text1"/>
                          <w:kern w:val="24"/>
                          <w:sz w:val="24"/>
                          <w:szCs w:val="24"/>
                          <w:lang w:val="en-IN"/>
                        </w:rPr>
                        <w:t xml:space="preserve"> and</w:t>
                      </w:r>
                      <w:r w:rsidR="001C5433" w:rsidRPr="001C5433">
                        <w:rPr>
                          <w:color w:val="000000" w:themeColor="text1"/>
                          <w:kern w:val="24"/>
                          <w:sz w:val="22"/>
                          <w:szCs w:val="22"/>
                          <w:lang w:val="en-IN"/>
                        </w:rPr>
                        <w:t xml:space="preserve"> Exploration</w:t>
                      </w:r>
                    </w:p>
                  </w:txbxContent>
                </v:textbox>
                <w10:wrap anchorx="margin"/>
              </v:rect>
            </w:pict>
          </mc:Fallback>
        </mc:AlternateContent>
      </w:r>
    </w:p>
    <w:p w14:paraId="366283DF" w14:textId="79A09D55" w:rsidR="00311C63" w:rsidRDefault="00457A5E" w:rsidP="00180CD2">
      <w:pPr>
        <w:spacing w:after="0"/>
        <w:rPr>
          <w:rFonts w:ascii="Times New Roman" w:eastAsia="Times New Roman" w:hAnsi="Times New Roman" w:cs="Times New Roman"/>
          <w:b/>
          <w:bCs/>
          <w:i w:val="0"/>
          <w:sz w:val="22"/>
          <w:szCs w:val="22"/>
        </w:rPr>
      </w:pP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82818" behindDoc="0" locked="0" layoutInCell="1" allowOverlap="1" wp14:anchorId="3BC073B2" wp14:editId="2D6A827C">
                <wp:simplePos x="0" y="0"/>
                <wp:positionH relativeFrom="column">
                  <wp:posOffset>5146040</wp:posOffset>
                </wp:positionH>
                <wp:positionV relativeFrom="paragraph">
                  <wp:posOffset>86458</wp:posOffset>
                </wp:positionV>
                <wp:extent cx="422030" cy="156796"/>
                <wp:effectExtent l="0" t="19050" r="35560" b="34290"/>
                <wp:wrapNone/>
                <wp:docPr id="235635081" name="Arrow: Right 19"/>
                <wp:cNvGraphicFramePr/>
                <a:graphic xmlns:a="http://schemas.openxmlformats.org/drawingml/2006/main">
                  <a:graphicData uri="http://schemas.microsoft.com/office/word/2010/wordprocessingShape">
                    <wps:wsp>
                      <wps:cNvSpPr/>
                      <wps:spPr>
                        <a:xfrm>
                          <a:off x="0" y="0"/>
                          <a:ext cx="422030" cy="156796"/>
                        </a:xfrm>
                        <a:prstGeom prst="righ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0B927C" id="Arrow: Right 19" o:spid="_x0000_s1026" type="#_x0000_t13" style="position:absolute;margin-left:405.2pt;margin-top:6.8pt;width:33.25pt;height:12.35pt;z-index:251682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" adj="17587" fillcolor="#f1d7ac [1304]" strokecolor="#19091c [484]" strokeweight="1.5pt">
                <v:stroke endcap="round"/>
              </v:shape>
            </w:pict>
          </mc:Fallback>
        </mc:AlternateContent>
      </w:r>
      <w:r w:rsidR="00C44D95"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70530" behindDoc="0" locked="0" layoutInCell="1" allowOverlap="1" wp14:anchorId="02E51769" wp14:editId="26E41829">
                <wp:simplePos x="0" y="0"/>
                <wp:positionH relativeFrom="column">
                  <wp:posOffset>1535088</wp:posOffset>
                </wp:positionH>
                <wp:positionV relativeFrom="paragraph">
                  <wp:posOffset>134913</wp:posOffset>
                </wp:positionV>
                <wp:extent cx="422030" cy="156796"/>
                <wp:effectExtent l="0" t="19050" r="35560" b="34290"/>
                <wp:wrapNone/>
                <wp:docPr id="20" name="Arrow: Right 19">
                  <a:extLst xmlns:a="http://schemas.openxmlformats.org/drawingml/2006/main">
                    <a:ext uri="{FF2B5EF4-FFF2-40B4-BE49-F238E27FC236}">
                      <a16:creationId xmlns:a16="http://schemas.microsoft.com/office/drawing/2014/main" id="{49455FAD-F084-4D32-F5FF-54B62A05351A}"/>
                    </a:ext>
                  </a:extLst>
                </wp:docPr>
                <wp:cNvGraphicFramePr/>
                <a:graphic xmlns:a="http://schemas.openxmlformats.org/drawingml/2006/main">
                  <a:graphicData uri="http://schemas.microsoft.com/office/word/2010/wordprocessingShape">
                    <wps:wsp>
                      <wps:cNvSpPr/>
                      <wps:spPr>
                        <a:xfrm>
                          <a:off x="0" y="0"/>
                          <a:ext cx="422030" cy="156796"/>
                        </a:xfrm>
                        <a:prstGeom prst="righ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7E4F30" id="Arrow: Right 19" o:spid="_x0000_s1026" type="#_x0000_t13" style="position:absolute;margin-left:120.85pt;margin-top:10.6pt;width:33.25pt;height:12.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" adj="17587" fillcolor="#f1d7ac [1304]" strokecolor="#19091c [484]" strokeweight="1.5pt">
                <v:stroke endcap="round"/>
              </v:shape>
            </w:pict>
          </mc:Fallback>
        </mc:AlternateContent>
      </w:r>
      <w:r w:rsidR="00C44D95"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78722" behindDoc="0" locked="0" layoutInCell="1" allowOverlap="1" wp14:anchorId="3B637885" wp14:editId="41D9B0DC">
                <wp:simplePos x="0" y="0"/>
                <wp:positionH relativeFrom="margin">
                  <wp:align>center</wp:align>
                </wp:positionH>
                <wp:positionV relativeFrom="paragraph">
                  <wp:posOffset>108585</wp:posOffset>
                </wp:positionV>
                <wp:extent cx="422030" cy="156796"/>
                <wp:effectExtent l="0" t="19050" r="35560" b="34290"/>
                <wp:wrapNone/>
                <wp:docPr id="501399124" name="Arrow: Right 19"/>
                <wp:cNvGraphicFramePr/>
                <a:graphic xmlns:a="http://schemas.openxmlformats.org/drawingml/2006/main">
                  <a:graphicData uri="http://schemas.microsoft.com/office/word/2010/wordprocessingShape">
                    <wps:wsp>
                      <wps:cNvSpPr/>
                      <wps:spPr>
                        <a:xfrm>
                          <a:off x="0" y="0"/>
                          <a:ext cx="422030" cy="156796"/>
                        </a:xfrm>
                        <a:prstGeom prst="rightArrow">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1F6201" id="Arrow: Right 19" o:spid="_x0000_s1026" type="#_x0000_t13" style="position:absolute;margin-left:0;margin-top:8.55pt;width:33.25pt;height:12.35pt;z-index:25167872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" adj="17587" fillcolor="#f1d7ac [1304]" strokecolor="#19091c [484]" strokeweight="1.5pt">
                <v:stroke endcap="round"/>
                <w10:wrap anchorx="margin"/>
              </v:shape>
            </w:pict>
          </mc:Fallback>
        </mc:AlternateContent>
      </w:r>
    </w:p>
    <w:p w14:paraId="007AF608" w14:textId="38B60A08" w:rsidR="00311C63" w:rsidRDefault="00311C63" w:rsidP="00180CD2">
      <w:pPr>
        <w:spacing w:after="0"/>
        <w:rPr>
          <w:rFonts w:ascii="Times New Roman" w:eastAsia="Times New Roman" w:hAnsi="Times New Roman" w:cs="Times New Roman"/>
          <w:b/>
          <w:bCs/>
          <w:i w:val="0"/>
          <w:sz w:val="22"/>
          <w:szCs w:val="22"/>
        </w:rPr>
      </w:pPr>
    </w:p>
    <w:p w14:paraId="3180B4C2" w14:textId="1A55EEAB" w:rsidR="00311C63" w:rsidRDefault="00311C63" w:rsidP="00180CD2">
      <w:pPr>
        <w:spacing w:after="0"/>
        <w:rPr>
          <w:rFonts w:ascii="Times New Roman" w:eastAsia="Times New Roman" w:hAnsi="Times New Roman" w:cs="Times New Roman"/>
          <w:b/>
          <w:bCs/>
          <w:i w:val="0"/>
          <w:sz w:val="22"/>
          <w:szCs w:val="22"/>
        </w:rPr>
      </w:pPr>
    </w:p>
    <w:p w14:paraId="607C9E79" w14:textId="012404E3" w:rsidR="00311C63" w:rsidRDefault="006B3A6A" w:rsidP="00180CD2">
      <w:pPr>
        <w:spacing w:after="0"/>
        <w:rPr>
          <w:rFonts w:ascii="Times New Roman" w:eastAsia="Times New Roman" w:hAnsi="Times New Roman" w:cs="Times New Roman"/>
          <w:b/>
          <w:bCs/>
          <w:i w:val="0"/>
          <w:sz w:val="22"/>
          <w:szCs w:val="22"/>
        </w:rPr>
      </w:pP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84866" behindDoc="0" locked="0" layoutInCell="1" allowOverlap="1" wp14:anchorId="3A8B9F29" wp14:editId="05DFADC8">
                <wp:simplePos x="0" y="0"/>
                <wp:positionH relativeFrom="column">
                  <wp:posOffset>5954590</wp:posOffset>
                </wp:positionH>
                <wp:positionV relativeFrom="paragraph">
                  <wp:posOffset>140970</wp:posOffset>
                </wp:positionV>
                <wp:extent cx="375481" cy="106826"/>
                <wp:effectExtent l="20003" t="0" r="44767" b="44768"/>
                <wp:wrapNone/>
                <wp:docPr id="2056599275" name="Arrow: Right 18"/>
                <wp:cNvGraphicFramePr/>
                <a:graphic xmlns:a="http://schemas.openxmlformats.org/drawingml/2006/main">
                  <a:graphicData uri="http://schemas.microsoft.com/office/word/2010/wordprocessingShape">
                    <wps:wsp>
                      <wps:cNvSpPr/>
                      <wps:spPr>
                        <a:xfrm rot="5400000">
                          <a:off x="0" y="0"/>
                          <a:ext cx="375481" cy="106826"/>
                        </a:xfrm>
                        <a:prstGeom prst="rightArrow">
                          <a:avLst>
                            <a:gd name="adj1" fmla="val 50000"/>
                            <a:gd name="adj2" fmla="val 81830"/>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A8B9315" id="Arrow: Right 18" o:spid="_x0000_s1026" type="#_x0000_t13" style="position:absolute;margin-left:468.85pt;margin-top:11.1pt;width:29.55pt;height:8.4pt;rotation:90;z-index:251684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" adj="16571" fillcolor="#f1d7ac [1304]" strokecolor="#19091c [484]" strokeweight="1.5pt">
                <v:stroke endcap="round"/>
              </v:shape>
            </w:pict>
          </mc:Fallback>
        </mc:AlternateContent>
      </w:r>
    </w:p>
    <w:p w14:paraId="34C35E85" w14:textId="3FF6FBBB" w:rsidR="00311C63" w:rsidRDefault="00311C63" w:rsidP="00180CD2">
      <w:pPr>
        <w:spacing w:after="0"/>
        <w:rPr>
          <w:rFonts w:ascii="Times New Roman" w:eastAsia="Times New Roman" w:hAnsi="Times New Roman" w:cs="Times New Roman"/>
          <w:b/>
          <w:bCs/>
          <w:i w:val="0"/>
          <w:sz w:val="22"/>
          <w:szCs w:val="22"/>
        </w:rPr>
      </w:pPr>
    </w:p>
    <w:p w14:paraId="1EC40E39" w14:textId="04C0B9AF" w:rsidR="00311C63" w:rsidRDefault="006B3A6A" w:rsidP="00180CD2">
      <w:pPr>
        <w:spacing w:after="0"/>
        <w:rPr>
          <w:rFonts w:ascii="Times New Roman" w:eastAsia="Times New Roman" w:hAnsi="Times New Roman" w:cs="Times New Roman"/>
          <w:b/>
          <w:bCs/>
          <w:i w:val="0"/>
          <w:sz w:val="22"/>
          <w:szCs w:val="22"/>
        </w:rPr>
      </w:pPr>
      <w:r w:rsidRPr="000850F2">
        <w:rPr>
          <w:rFonts w:ascii="Times New Roman" w:eastAsia="Times New Roman" w:hAnsi="Times New Roman" w:cs="Times New Roman"/>
          <w:b/>
          <w:bCs/>
          <w:noProof/>
          <w:sz w:val="22"/>
          <w:szCs w:val="22"/>
        </w:rPr>
        <mc:AlternateContent>
          <mc:Choice Requires="wps">
            <w:drawing>
              <wp:anchor distT="0" distB="0" distL="114300" distR="114300" simplePos="0" relativeHeight="251668482" behindDoc="0" locked="0" layoutInCell="1" allowOverlap="1" wp14:anchorId="084FBC0C" wp14:editId="7CE9DEA3">
                <wp:simplePos x="0" y="0"/>
                <wp:positionH relativeFrom="column">
                  <wp:posOffset>5410200</wp:posOffset>
                </wp:positionH>
                <wp:positionV relativeFrom="paragraph">
                  <wp:posOffset>66675</wp:posOffset>
                </wp:positionV>
                <wp:extent cx="1518138" cy="674077"/>
                <wp:effectExtent l="0" t="0" r="25400" b="12065"/>
                <wp:wrapNone/>
                <wp:docPr id="14" name="Flowchart: Decision 13">
                  <a:extLst xmlns:a="http://schemas.openxmlformats.org/drawingml/2006/main">
                    <a:ext uri="{FF2B5EF4-FFF2-40B4-BE49-F238E27FC236}">
                      <a16:creationId xmlns:a16="http://schemas.microsoft.com/office/drawing/2014/main" id="{DA5F4698-AE9F-7977-6DCE-D1273BA97ABA}"/>
                    </a:ext>
                  </a:extLst>
                </wp:docPr>
                <wp:cNvGraphicFramePr/>
                <a:graphic xmlns:a="http://schemas.openxmlformats.org/drawingml/2006/main">
                  <a:graphicData uri="http://schemas.microsoft.com/office/word/2010/wordprocessingShape">
                    <wps:wsp>
                      <wps:cNvSpPr/>
                      <wps:spPr>
                        <a:xfrm>
                          <a:off x="0" y="0"/>
                          <a:ext cx="1518138" cy="674077"/>
                        </a:xfrm>
                        <a:prstGeom prst="flowChartDecision">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8C60ED" w14:textId="7E9F0D33" w:rsidR="000850F2" w:rsidRPr="00A8354E" w:rsidRDefault="000850F2" w:rsidP="000850F2">
                            <w:pPr>
                              <w:jc w:val="center"/>
                              <w:rPr>
                                <w:color w:val="000000" w:themeColor="text1"/>
                                <w:kern w:val="24"/>
                                <w:lang w:val="en-IN"/>
                              </w:rPr>
                            </w:pPr>
                            <w:r w:rsidRPr="00A8354E">
                              <w:rPr>
                                <w:color w:val="000000" w:themeColor="text1"/>
                                <w:kern w:val="24"/>
                                <w:lang w:val="en-IN"/>
                              </w:rPr>
                              <w:t>Conclusio</w:t>
                            </w:r>
                            <w:r w:rsidR="00A8354E" w:rsidRPr="00A8354E">
                              <w:rPr>
                                <w:color w:val="000000" w:themeColor="text1"/>
                                <w:kern w:val="24"/>
                                <w:lang w:val="en-IN"/>
                              </w:rPr>
                              <w:t>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84FBC0C" id="_x0000_t110" coordsize="21600,21600" o:spt="110" path="m10800,l,10800,10800,21600,21600,10800xe">
                <v:stroke joinstyle="miter"/>
                <v:path gradientshapeok="t" o:connecttype="rect" textboxrect="5400,5400,16200,16200"/>
              </v:shapetype>
              <v:shape id="Flowchart: Decision 13" o:spid="_x0000_s1041" type="#_x0000_t110" style="position:absolute;margin-left:426pt;margin-top:5.25pt;width:119.55pt;height:53.1pt;z-index:251668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" fillcolor="#ebebeb [3214]" strokecolor="#19091c [484]" strokeweight="1.5pt">
                <v:stroke endcap="round"/>
                <v:textbox>
                  <w:txbxContent>
                    <w:p w14:paraId="578C60ED" w14:textId="7E9F0D33" w:rsidR="000850F2" w:rsidRPr="00A8354E" w:rsidRDefault="000850F2" w:rsidP="000850F2">
                      <w:pPr>
                        <w:jc w:val="center"/>
                        <w:rPr>
                          <w:color w:val="000000" w:themeColor="text1"/>
                          <w:kern w:val="24"/>
                          <w:lang w:val="en-IN"/>
                        </w:rPr>
                      </w:pPr>
                      <w:r w:rsidRPr="00A8354E">
                        <w:rPr>
                          <w:color w:val="000000" w:themeColor="text1"/>
                          <w:kern w:val="24"/>
                          <w:lang w:val="en-IN"/>
                        </w:rPr>
                        <w:t>Conclusio</w:t>
                      </w:r>
                      <w:r w:rsidR="00A8354E" w:rsidRPr="00A8354E">
                        <w:rPr>
                          <w:color w:val="000000" w:themeColor="text1"/>
                          <w:kern w:val="24"/>
                          <w:lang w:val="en-IN"/>
                        </w:rPr>
                        <w:t>n</w:t>
                      </w:r>
                    </w:p>
                  </w:txbxContent>
                </v:textbox>
              </v:shape>
            </w:pict>
          </mc:Fallback>
        </mc:AlternateContent>
      </w:r>
    </w:p>
    <w:p w14:paraId="1065A2DD" w14:textId="77777777" w:rsidR="000850F2" w:rsidRDefault="000850F2" w:rsidP="00180CD2">
      <w:pPr>
        <w:spacing w:after="0"/>
        <w:rPr>
          <w:rFonts w:ascii="Times New Roman" w:eastAsia="Times New Roman" w:hAnsi="Times New Roman" w:cs="Times New Roman"/>
          <w:b/>
          <w:bCs/>
          <w:i w:val="0"/>
          <w:sz w:val="22"/>
          <w:szCs w:val="22"/>
        </w:rPr>
      </w:pPr>
    </w:p>
    <w:p w14:paraId="11A7E212" w14:textId="77777777" w:rsidR="000850F2" w:rsidRDefault="000850F2" w:rsidP="00180CD2">
      <w:pPr>
        <w:spacing w:after="0"/>
        <w:rPr>
          <w:rFonts w:ascii="Times New Roman" w:eastAsia="Times New Roman" w:hAnsi="Times New Roman" w:cs="Times New Roman"/>
          <w:b/>
          <w:bCs/>
          <w:i w:val="0"/>
          <w:sz w:val="22"/>
          <w:szCs w:val="22"/>
        </w:rPr>
      </w:pPr>
    </w:p>
    <w:p w14:paraId="5BC1C2DE" w14:textId="77777777" w:rsidR="000850F2" w:rsidRDefault="000850F2" w:rsidP="00180CD2">
      <w:pPr>
        <w:spacing w:after="0"/>
        <w:rPr>
          <w:rFonts w:ascii="Times New Roman" w:eastAsia="Times New Roman" w:hAnsi="Times New Roman" w:cs="Times New Roman"/>
          <w:b/>
          <w:bCs/>
          <w:i w:val="0"/>
          <w:sz w:val="22"/>
          <w:szCs w:val="22"/>
        </w:rPr>
      </w:pPr>
    </w:p>
    <w:p w14:paraId="2881C727" w14:textId="77777777" w:rsidR="000850F2" w:rsidRDefault="000850F2" w:rsidP="00180CD2">
      <w:pPr>
        <w:spacing w:after="0"/>
        <w:rPr>
          <w:rFonts w:ascii="Times New Roman" w:eastAsia="Times New Roman" w:hAnsi="Times New Roman" w:cs="Times New Roman"/>
          <w:b/>
          <w:bCs/>
          <w:i w:val="0"/>
          <w:sz w:val="22"/>
          <w:szCs w:val="22"/>
        </w:rPr>
      </w:pPr>
    </w:p>
    <w:p w14:paraId="4653BCCD" w14:textId="460DE983" w:rsidR="00CA484B" w:rsidRPr="00A66C8B" w:rsidRDefault="009C0F33" w:rsidP="00180CD2">
      <w:pPr>
        <w:spacing w:after="0"/>
        <w:rPr>
          <w:rFonts w:ascii="Times New Roman" w:eastAsia="Times New Roman" w:hAnsi="Times New Roman" w:cs="Times New Roman"/>
          <w:b/>
          <w:bCs/>
          <w:i w:val="0"/>
          <w:sz w:val="22"/>
          <w:szCs w:val="22"/>
          <w:u w:val="single"/>
        </w:rPr>
      </w:pPr>
      <w:r w:rsidRPr="00A66C8B">
        <w:rPr>
          <w:rFonts w:ascii="Times New Roman" w:eastAsia="Times New Roman" w:hAnsi="Times New Roman" w:cs="Times New Roman"/>
          <w:b/>
          <w:bCs/>
          <w:i w:val="0"/>
          <w:sz w:val="22"/>
          <w:szCs w:val="22"/>
          <w:u w:val="single"/>
        </w:rPr>
        <w:t>DATA PREPROCESSING AND EDA:</w:t>
      </w:r>
    </w:p>
    <w:p w14:paraId="4B887BB3" w14:textId="4D33FF02" w:rsidR="00B52D0D" w:rsidRDefault="00B52D0D" w:rsidP="00B52D0D">
      <w:pPr>
        <w:spacing w:after="0"/>
        <w:rPr>
          <w:rFonts w:ascii="Times New Roman" w:eastAsia="Times New Roman" w:hAnsi="Times New Roman" w:cs="Times New Roman"/>
          <w:b/>
          <w:bCs/>
          <w:i w:val="0"/>
          <w:sz w:val="22"/>
          <w:szCs w:val="22"/>
        </w:rPr>
      </w:pPr>
    </w:p>
    <w:p w14:paraId="36A525F3" w14:textId="468A9DC4" w:rsidR="006940CA" w:rsidRPr="006940CA" w:rsidRDefault="006940CA" w:rsidP="006940CA">
      <w:pPr>
        <w:spacing w:after="0"/>
        <w:rPr>
          <w:rFonts w:ascii="Times New Roman" w:eastAsia="Times New Roman" w:hAnsi="Times New Roman" w:cs="Times New Roman"/>
          <w:i w:val="0"/>
          <w:sz w:val="22"/>
          <w:szCs w:val="22"/>
        </w:rPr>
      </w:pPr>
      <w:r w:rsidRPr="006940CA">
        <w:rPr>
          <w:rFonts w:ascii="Times New Roman" w:eastAsia="Times New Roman" w:hAnsi="Times New Roman" w:cs="Times New Roman"/>
          <w:i w:val="0"/>
          <w:sz w:val="22"/>
          <w:szCs w:val="22"/>
        </w:rPr>
        <w:t>1.</w:t>
      </w:r>
      <w:r w:rsidRPr="006940CA">
        <w:rPr>
          <w:rFonts w:ascii="Times New Roman" w:eastAsia="Times New Roman" w:hAnsi="Times New Roman" w:cs="Times New Roman"/>
          <w:b/>
          <w:bCs/>
          <w:i w:val="0"/>
          <w:sz w:val="22"/>
          <w:szCs w:val="22"/>
        </w:rPr>
        <w:t xml:space="preserve"> </w:t>
      </w:r>
      <w:r w:rsidRPr="006940CA">
        <w:rPr>
          <w:rFonts w:ascii="Times New Roman" w:eastAsia="Times New Roman" w:hAnsi="Times New Roman" w:cs="Times New Roman"/>
          <w:i w:val="0"/>
          <w:sz w:val="22"/>
          <w:szCs w:val="22"/>
        </w:rPr>
        <w:t>The dataset is cleansed by removing duplicates, converting timestamps to datetime format, and dropping irrelevant columns like sending and receiving addresses, and IP prefix.</w:t>
      </w:r>
    </w:p>
    <w:p w14:paraId="3A327B45" w14:textId="488C399A" w:rsidR="006940CA" w:rsidRPr="006940CA" w:rsidRDefault="006940CA" w:rsidP="006940CA">
      <w:pPr>
        <w:spacing w:after="0"/>
        <w:rPr>
          <w:rFonts w:ascii="Times New Roman" w:eastAsia="Times New Roman" w:hAnsi="Times New Roman" w:cs="Times New Roman"/>
          <w:i w:val="0"/>
          <w:sz w:val="22"/>
          <w:szCs w:val="22"/>
        </w:rPr>
      </w:pPr>
      <w:r w:rsidRPr="006940CA">
        <w:rPr>
          <w:rFonts w:ascii="Times New Roman" w:eastAsia="Times New Roman" w:hAnsi="Times New Roman" w:cs="Times New Roman"/>
          <w:i w:val="0"/>
          <w:sz w:val="22"/>
          <w:szCs w:val="22"/>
        </w:rPr>
        <w:t>2. A comparison of 'Risk-score' and 'Age-group' reveals that newer members have higher and more variable risk scores than more established groups.</w:t>
      </w:r>
    </w:p>
    <w:p w14:paraId="3DAFE1B4" w14:textId="77777777" w:rsidR="006940CA" w:rsidRPr="006940CA" w:rsidRDefault="006940CA" w:rsidP="006940CA">
      <w:pPr>
        <w:spacing w:after="0"/>
        <w:rPr>
          <w:rFonts w:ascii="Times New Roman" w:eastAsia="Times New Roman" w:hAnsi="Times New Roman" w:cs="Times New Roman"/>
          <w:i w:val="0"/>
          <w:sz w:val="22"/>
          <w:szCs w:val="22"/>
        </w:rPr>
      </w:pPr>
      <w:r w:rsidRPr="006940CA">
        <w:rPr>
          <w:rFonts w:ascii="Times New Roman" w:eastAsia="Times New Roman" w:hAnsi="Times New Roman" w:cs="Times New Roman"/>
          <w:i w:val="0"/>
          <w:sz w:val="22"/>
          <w:szCs w:val="22"/>
        </w:rPr>
        <w:t>3. Scam transactions have the highest risk scores, followed by transfers, with purchases and sales having the lowest.</w:t>
      </w:r>
    </w:p>
    <w:p w14:paraId="56AA104E" w14:textId="1906FD68" w:rsidR="006940CA" w:rsidRDefault="006940CA" w:rsidP="006940CA">
      <w:pPr>
        <w:spacing w:after="0"/>
        <w:rPr>
          <w:rFonts w:ascii="Times New Roman" w:eastAsia="Times New Roman" w:hAnsi="Times New Roman" w:cs="Times New Roman"/>
          <w:i w:val="0"/>
          <w:sz w:val="22"/>
          <w:szCs w:val="22"/>
        </w:rPr>
      </w:pPr>
      <w:r w:rsidRPr="006940CA">
        <w:rPr>
          <w:rFonts w:ascii="Times New Roman" w:eastAsia="Times New Roman" w:hAnsi="Times New Roman" w:cs="Times New Roman"/>
          <w:i w:val="0"/>
          <w:sz w:val="22"/>
          <w:szCs w:val="22"/>
        </w:rPr>
        <w:t>4. The 'high risk' category shows significant spread and variability, suggesting multiple factors influence higher risk</w:t>
      </w:r>
      <w:r>
        <w:rPr>
          <w:rFonts w:ascii="Times New Roman" w:eastAsia="Times New Roman" w:hAnsi="Times New Roman" w:cs="Times New Roman"/>
          <w:i w:val="0"/>
          <w:sz w:val="22"/>
          <w:szCs w:val="22"/>
        </w:rPr>
        <w:t xml:space="preserve"> </w:t>
      </w:r>
      <w:r w:rsidRPr="006940CA">
        <w:rPr>
          <w:rFonts w:ascii="Times New Roman" w:eastAsia="Times New Roman" w:hAnsi="Times New Roman" w:cs="Times New Roman"/>
          <w:i w:val="0"/>
          <w:sz w:val="22"/>
          <w:szCs w:val="22"/>
        </w:rPr>
        <w:t xml:space="preserve">assessments.     </w:t>
      </w:r>
    </w:p>
    <w:p w14:paraId="1F7295DA" w14:textId="5E161A43" w:rsidR="006940CA" w:rsidRPr="006940CA" w:rsidRDefault="006940CA" w:rsidP="006940CA">
      <w:pPr>
        <w:spacing w:after="0"/>
        <w:rPr>
          <w:rFonts w:ascii="Times New Roman" w:eastAsia="Times New Roman" w:hAnsi="Times New Roman" w:cs="Times New Roman"/>
          <w:i w:val="0"/>
          <w:sz w:val="22"/>
          <w:szCs w:val="22"/>
        </w:rPr>
      </w:pPr>
      <w:r w:rsidRPr="006940CA">
        <w:rPr>
          <w:rFonts w:ascii="Times New Roman" w:eastAsia="Times New Roman" w:hAnsi="Times New Roman" w:cs="Times New Roman"/>
          <w:i w:val="0"/>
          <w:sz w:val="22"/>
          <w:szCs w:val="22"/>
        </w:rPr>
        <w:lastRenderedPageBreak/>
        <w:t xml:space="preserve">   </w:t>
      </w:r>
      <w:r w:rsidRPr="0053797B">
        <w:rPr>
          <w:rFonts w:ascii="Times New Roman" w:eastAsia="Times New Roman" w:hAnsi="Times New Roman" w:cs="Times New Roman"/>
          <w:b/>
          <w:bCs/>
          <w:i w:val="0"/>
          <w:noProof/>
          <w:sz w:val="22"/>
          <w:szCs w:val="22"/>
          <w:highlight w:val="yellow"/>
        </w:rPr>
        <w:drawing>
          <wp:inline distT="0" distB="0" distL="0" distR="0" wp14:anchorId="06798C76" wp14:editId="5D3548F9">
            <wp:extent cx="1879754" cy="1371600"/>
            <wp:effectExtent l="0" t="0" r="0" b="0"/>
            <wp:docPr id="148745429" name="Picture 23" descr="A diagram of a group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5429" name="Picture 23" descr="A diagram of a group of individual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8601" cy="1414539"/>
                    </a:xfrm>
                    <a:prstGeom prst="rect">
                      <a:avLst/>
                    </a:prstGeom>
                  </pic:spPr>
                </pic:pic>
              </a:graphicData>
            </a:graphic>
          </wp:inline>
        </w:drawing>
      </w:r>
      <w:r w:rsidRPr="006940CA">
        <w:rPr>
          <w:rFonts w:ascii="Times New Roman" w:eastAsia="Times New Roman" w:hAnsi="Times New Roman" w:cs="Times New Roman"/>
          <w:i w:val="0"/>
          <w:sz w:val="22"/>
          <w:szCs w:val="22"/>
        </w:rPr>
        <w:t xml:space="preserve">  </w:t>
      </w:r>
      <w:r>
        <w:rPr>
          <w:rFonts w:ascii="Times New Roman" w:eastAsia="Times New Roman" w:hAnsi="Times New Roman" w:cs="Times New Roman"/>
          <w:i w:val="0"/>
          <w:sz w:val="22"/>
          <w:szCs w:val="22"/>
        </w:rPr>
        <w:t xml:space="preserve">         </w:t>
      </w:r>
      <w:r w:rsidRPr="006940CA">
        <w:rPr>
          <w:rFonts w:ascii="Times New Roman" w:eastAsia="Times New Roman" w:hAnsi="Times New Roman" w:cs="Times New Roman"/>
          <w:i w:val="0"/>
          <w:sz w:val="22"/>
          <w:szCs w:val="22"/>
        </w:rPr>
        <w:t xml:space="preserve"> </w:t>
      </w:r>
      <w:r>
        <w:rPr>
          <w:rFonts w:ascii="Times New Roman" w:eastAsia="Times New Roman" w:hAnsi="Times New Roman" w:cs="Times New Roman"/>
          <w:i w:val="0"/>
          <w:noProof/>
          <w:sz w:val="22"/>
          <w:szCs w:val="22"/>
        </w:rPr>
        <w:drawing>
          <wp:inline distT="0" distB="0" distL="0" distR="0" wp14:anchorId="0F5B733A" wp14:editId="6E0BFEA7">
            <wp:extent cx="1748971" cy="1276172"/>
            <wp:effectExtent l="0" t="0" r="3810" b="0"/>
            <wp:docPr id="636529341" name="Picture 2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29341" name="Picture 24" descr="A diagram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8994" cy="1480496"/>
                    </a:xfrm>
                    <a:prstGeom prst="rect">
                      <a:avLst/>
                    </a:prstGeom>
                  </pic:spPr>
                </pic:pic>
              </a:graphicData>
            </a:graphic>
          </wp:inline>
        </w:drawing>
      </w:r>
      <w:r>
        <w:rPr>
          <w:rFonts w:ascii="Times New Roman" w:eastAsia="Times New Roman" w:hAnsi="Times New Roman" w:cs="Times New Roman"/>
          <w:i w:val="0"/>
          <w:sz w:val="22"/>
          <w:szCs w:val="22"/>
        </w:rPr>
        <w:t xml:space="preserve">                    </w:t>
      </w:r>
      <w:r w:rsidRPr="006940CA">
        <w:rPr>
          <w:rFonts w:ascii="Times New Roman" w:eastAsia="Times New Roman" w:hAnsi="Times New Roman" w:cs="Times New Roman"/>
          <w:b/>
          <w:bCs/>
          <w:noProof/>
          <w:sz w:val="22"/>
          <w:szCs w:val="22"/>
        </w:rPr>
        <w:drawing>
          <wp:inline distT="0" distB="0" distL="0" distR="0" wp14:anchorId="48488BA4" wp14:editId="2221EFCB">
            <wp:extent cx="1976885" cy="1014984"/>
            <wp:effectExtent l="0" t="0" r="4445" b="1270"/>
            <wp:docPr id="4" name="Picture 3" descr="A graph with blue lines&#10;&#10;Description automatically generated">
              <a:extLst xmlns:a="http://schemas.openxmlformats.org/drawingml/2006/main">
                <a:ext uri="{FF2B5EF4-FFF2-40B4-BE49-F238E27FC236}">
                  <a16:creationId xmlns:a16="http://schemas.microsoft.com/office/drawing/2014/main" id="{B969BA3B-82F9-49C5-1366-4F483CE75D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blue lines&#10;&#10;Description automatically generated">
                      <a:extLst>
                        <a:ext uri="{FF2B5EF4-FFF2-40B4-BE49-F238E27FC236}">
                          <a16:creationId xmlns:a16="http://schemas.microsoft.com/office/drawing/2014/main" id="{B969BA3B-82F9-49C5-1366-4F483CE75D08}"/>
                        </a:ext>
                      </a:extLst>
                    </pic:cNvPr>
                    <pic:cNvPicPr>
                      <a:picLocks noChangeAspect="1"/>
                    </pic:cNvPicPr>
                  </pic:nvPicPr>
                  <pic:blipFill>
                    <a:blip r:embed="rId11"/>
                    <a:stretch>
                      <a:fillRect/>
                    </a:stretch>
                  </pic:blipFill>
                  <pic:spPr>
                    <a:xfrm>
                      <a:off x="0" y="0"/>
                      <a:ext cx="1976885" cy="1014984"/>
                    </a:xfrm>
                    <a:prstGeom prst="rect">
                      <a:avLst/>
                    </a:prstGeom>
                  </pic:spPr>
                </pic:pic>
              </a:graphicData>
            </a:graphic>
          </wp:inline>
        </w:drawing>
      </w:r>
    </w:p>
    <w:p w14:paraId="794F4DCC" w14:textId="72688B62" w:rsidR="00A66C8B" w:rsidRPr="00A66C8B" w:rsidRDefault="006940CA" w:rsidP="00B213E8">
      <w:pPr>
        <w:spacing w:after="0"/>
        <w:rPr>
          <w:rFonts w:ascii="Times New Roman" w:eastAsia="Times New Roman" w:hAnsi="Times New Roman" w:cs="Times New Roman"/>
          <w:b/>
          <w:bCs/>
          <w:i w:val="0"/>
          <w:sz w:val="22"/>
          <w:szCs w:val="22"/>
        </w:rPr>
      </w:pPr>
      <w:r w:rsidRPr="00A66C8B">
        <w:rPr>
          <w:rFonts w:ascii="Times New Roman" w:eastAsia="Times New Roman" w:hAnsi="Times New Roman" w:cs="Times New Roman"/>
          <w:b/>
          <w:bCs/>
          <w:i w:val="0"/>
          <w:sz w:val="22"/>
          <w:szCs w:val="22"/>
        </w:rPr>
        <w:t xml:space="preserve">                                                 </w:t>
      </w:r>
    </w:p>
    <w:p w14:paraId="47BA68A7" w14:textId="474BB7F5" w:rsidR="00A66C8B" w:rsidRPr="00A66C8B" w:rsidRDefault="00A66C8B" w:rsidP="00B213E8">
      <w:pPr>
        <w:spacing w:after="0"/>
        <w:rPr>
          <w:rFonts w:ascii="Times New Roman" w:eastAsia="Times New Roman" w:hAnsi="Times New Roman" w:cs="Times New Roman"/>
          <w:b/>
          <w:bCs/>
          <w:i w:val="0"/>
          <w:sz w:val="22"/>
          <w:szCs w:val="22"/>
          <w:u w:val="single"/>
        </w:rPr>
      </w:pPr>
      <w:r w:rsidRPr="00A66C8B">
        <w:rPr>
          <w:rFonts w:ascii="Times New Roman" w:eastAsia="Times New Roman" w:hAnsi="Times New Roman" w:cs="Times New Roman"/>
          <w:b/>
          <w:bCs/>
          <w:i w:val="0"/>
          <w:sz w:val="22"/>
          <w:szCs w:val="22"/>
          <w:u w:val="single"/>
        </w:rPr>
        <w:t>FINDINGS: -</w:t>
      </w:r>
    </w:p>
    <w:p w14:paraId="430F28F0" w14:textId="77777777" w:rsidR="00A66C8B" w:rsidRPr="00A66C8B" w:rsidRDefault="00A66C8B" w:rsidP="00B213E8">
      <w:pPr>
        <w:spacing w:after="0"/>
        <w:rPr>
          <w:rFonts w:ascii="Times New Roman" w:eastAsia="Times New Roman" w:hAnsi="Times New Roman" w:cs="Times New Roman"/>
          <w:b/>
          <w:bCs/>
          <w:i w:val="0"/>
          <w:sz w:val="22"/>
          <w:szCs w:val="22"/>
        </w:rPr>
      </w:pPr>
    </w:p>
    <w:p w14:paraId="6BFB2454" w14:textId="633988E7" w:rsidR="00724AF3" w:rsidRPr="00813A2B" w:rsidRDefault="00E0143A" w:rsidP="009C0F33">
      <w:pPr>
        <w:pStyle w:val="ListParagraph"/>
        <w:numPr>
          <w:ilvl w:val="0"/>
          <w:numId w:val="32"/>
        </w:numPr>
        <w:spacing w:after="0"/>
        <w:rPr>
          <w:rFonts w:ascii="Times New Roman" w:eastAsia="Times New Roman" w:hAnsi="Times New Roman" w:cs="Times New Roman"/>
          <w:i w:val="0"/>
          <w:sz w:val="22"/>
          <w:szCs w:val="22"/>
        </w:rPr>
      </w:pPr>
      <w:r w:rsidRPr="009C0F33">
        <w:rPr>
          <w:rFonts w:ascii="Times New Roman" w:eastAsia="Times New Roman" w:hAnsi="Times New Roman" w:cs="Times New Roman"/>
          <w:b/>
          <w:i w:val="0"/>
          <w:sz w:val="24"/>
          <w:szCs w:val="24"/>
        </w:rPr>
        <w:t>ANALY</w:t>
      </w:r>
      <w:r>
        <w:rPr>
          <w:rFonts w:ascii="Times New Roman" w:eastAsia="Times New Roman" w:hAnsi="Times New Roman" w:cs="Times New Roman"/>
          <w:b/>
          <w:i w:val="0"/>
          <w:sz w:val="24"/>
          <w:szCs w:val="24"/>
        </w:rPr>
        <w:t>ZING</w:t>
      </w:r>
      <w:r w:rsidRPr="009C0F33">
        <w:rPr>
          <w:rFonts w:ascii="Times New Roman" w:eastAsia="Times New Roman" w:hAnsi="Times New Roman" w:cs="Times New Roman"/>
          <w:b/>
          <w:i w:val="0"/>
          <w:sz w:val="24"/>
          <w:szCs w:val="24"/>
        </w:rPr>
        <w:t xml:space="preserve"> USER BEHAVIOR</w:t>
      </w:r>
    </w:p>
    <w:p w14:paraId="2C18D8EF" w14:textId="77777777" w:rsidR="00813A2B" w:rsidRPr="00813A2B" w:rsidRDefault="00813A2B" w:rsidP="00813A2B">
      <w:pPr>
        <w:spacing w:after="0"/>
        <w:ind w:left="360"/>
        <w:rPr>
          <w:rFonts w:ascii="Times New Roman" w:eastAsia="Times New Roman" w:hAnsi="Times New Roman" w:cs="Times New Roman"/>
          <w:i w:val="0"/>
          <w:sz w:val="22"/>
          <w:szCs w:val="22"/>
        </w:rPr>
      </w:pPr>
    </w:p>
    <w:p w14:paraId="26CF706E" w14:textId="40ACB97A" w:rsidR="00813A2B" w:rsidRPr="00986D3E" w:rsidRDefault="00813A2B" w:rsidP="00813A2B">
      <w:pPr>
        <w:spacing w:after="0"/>
        <w:rPr>
          <w:rFonts w:ascii="Times New Roman" w:hAnsi="Times New Roman" w:cs="Times New Roman"/>
          <w:i w:val="0"/>
          <w:iCs w:val="0"/>
          <w:color w:val="0D0D0D"/>
          <w:sz w:val="22"/>
          <w:szCs w:val="22"/>
          <w:shd w:val="clear" w:color="auto" w:fill="FFFFFF"/>
        </w:rPr>
      </w:pPr>
      <w:r w:rsidRPr="00986D3E">
        <w:rPr>
          <w:rFonts w:ascii="Times New Roman" w:hAnsi="Times New Roman" w:cs="Times New Roman"/>
          <w:i w:val="0"/>
          <w:iCs w:val="0"/>
          <w:color w:val="0D0D0D"/>
          <w:sz w:val="22"/>
          <w:szCs w:val="22"/>
          <w:shd w:val="clear" w:color="auto" w:fill="FFFFFF"/>
        </w:rPr>
        <w:t xml:space="preserve">The first phase of model development involves preparing the data with essential Python libraries, selecting critical numerical and categorical features, and constructing a preprocessing pipeline using </w:t>
      </w:r>
      <w:proofErr w:type="spellStart"/>
      <w:r w:rsidRPr="00986D3E">
        <w:rPr>
          <w:rFonts w:ascii="Times New Roman" w:hAnsi="Times New Roman" w:cs="Times New Roman"/>
          <w:i w:val="0"/>
          <w:iCs w:val="0"/>
          <w:sz w:val="22"/>
          <w:szCs w:val="22"/>
        </w:rPr>
        <w:t>StandardScaler</w:t>
      </w:r>
      <w:proofErr w:type="spellEnd"/>
      <w:r w:rsidRPr="00986D3E">
        <w:rPr>
          <w:rFonts w:ascii="Times New Roman" w:hAnsi="Times New Roman" w:cs="Times New Roman"/>
          <w:i w:val="0"/>
          <w:iCs w:val="0"/>
          <w:color w:val="0D0D0D"/>
          <w:sz w:val="22"/>
          <w:szCs w:val="22"/>
          <w:shd w:val="clear" w:color="auto" w:fill="FFFFFF"/>
        </w:rPr>
        <w:t xml:space="preserve"> and </w:t>
      </w:r>
      <w:proofErr w:type="spellStart"/>
      <w:r w:rsidRPr="00986D3E">
        <w:rPr>
          <w:rFonts w:ascii="Times New Roman" w:hAnsi="Times New Roman" w:cs="Times New Roman"/>
          <w:i w:val="0"/>
          <w:iCs w:val="0"/>
          <w:sz w:val="22"/>
          <w:szCs w:val="22"/>
        </w:rPr>
        <w:t>OneHotEncoder</w:t>
      </w:r>
      <w:proofErr w:type="spellEnd"/>
      <w:r w:rsidRPr="00986D3E">
        <w:rPr>
          <w:rFonts w:ascii="Times New Roman" w:hAnsi="Times New Roman" w:cs="Times New Roman"/>
          <w:sz w:val="22"/>
          <w:szCs w:val="22"/>
        </w:rPr>
        <w:t>.</w:t>
      </w:r>
      <w:r w:rsidRPr="00986D3E">
        <w:rPr>
          <w:rFonts w:ascii="Times New Roman" w:hAnsi="Times New Roman" w:cs="Times New Roman"/>
          <w:i w:val="0"/>
          <w:iCs w:val="0"/>
          <w:color w:val="0D0D0D"/>
          <w:sz w:val="22"/>
          <w:szCs w:val="22"/>
          <w:shd w:val="clear" w:color="auto" w:fill="FFFFFF"/>
        </w:rPr>
        <w:t xml:space="preserve"> This setup ensures that our data is well-suited for the clustering algorithm by normalizing features and converting categorical data for better predictions.</w:t>
      </w:r>
    </w:p>
    <w:p w14:paraId="71465F65" w14:textId="77777777" w:rsidR="00813A2B" w:rsidRPr="00986D3E" w:rsidRDefault="00813A2B" w:rsidP="00813A2B">
      <w:pPr>
        <w:spacing w:after="0"/>
        <w:rPr>
          <w:rFonts w:ascii="Times New Roman" w:hAnsi="Times New Roman" w:cs="Times New Roman"/>
          <w:i w:val="0"/>
          <w:iCs w:val="0"/>
          <w:color w:val="0D0D0D"/>
          <w:sz w:val="22"/>
          <w:szCs w:val="22"/>
          <w:shd w:val="clear" w:color="auto" w:fill="FFFFFF"/>
        </w:rPr>
      </w:pPr>
    </w:p>
    <w:p w14:paraId="1788D2AC" w14:textId="77777777" w:rsidR="00813A2B" w:rsidRPr="00986D3E" w:rsidRDefault="00813A2B" w:rsidP="00813A2B">
      <w:pPr>
        <w:spacing w:after="0"/>
        <w:rPr>
          <w:rFonts w:ascii="Times New Roman" w:eastAsia="Times New Roman" w:hAnsi="Times New Roman" w:cs="Times New Roman"/>
          <w:i w:val="0"/>
          <w:iCs w:val="0"/>
          <w:sz w:val="22"/>
          <w:szCs w:val="22"/>
        </w:rPr>
      </w:pPr>
      <w:r w:rsidRPr="00986D3E">
        <w:rPr>
          <w:rFonts w:ascii="Times New Roman" w:eastAsia="Times New Roman" w:hAnsi="Times New Roman" w:cs="Times New Roman"/>
          <w:i w:val="0"/>
          <w:iCs w:val="0"/>
          <w:sz w:val="22"/>
          <w:szCs w:val="22"/>
        </w:rPr>
        <w:t>After preprocessing the data, we apply the Elbow Method and determine that four clusters optimally represent our dataset, as evidenced by the significant decrease in distortions up to four clusters and minimal gains thereafter.</w:t>
      </w:r>
    </w:p>
    <w:p w14:paraId="12AD1D6E" w14:textId="77777777" w:rsidR="00813A2B" w:rsidRDefault="00813A2B" w:rsidP="00813A2B">
      <w:pPr>
        <w:spacing w:after="0"/>
        <w:rPr>
          <w:rFonts w:ascii="Times New Roman" w:eastAsia="Times New Roman" w:hAnsi="Times New Roman" w:cs="Times New Roman"/>
          <w:i w:val="0"/>
          <w:iCs w:val="0"/>
          <w:sz w:val="22"/>
          <w:szCs w:val="22"/>
        </w:rPr>
      </w:pPr>
    </w:p>
    <w:p w14:paraId="685574C0" w14:textId="77777777" w:rsidR="00813A2B" w:rsidRDefault="00813A2B" w:rsidP="00813A2B">
      <w:pPr>
        <w:spacing w:after="0"/>
        <w:rPr>
          <w:rFonts w:ascii="Times New Roman" w:eastAsia="Times New Roman" w:hAnsi="Times New Roman" w:cs="Times New Roman"/>
          <w:i w:val="0"/>
          <w:iCs w:val="0"/>
          <w:sz w:val="22"/>
          <w:szCs w:val="22"/>
        </w:rPr>
      </w:pPr>
    </w:p>
    <w:p w14:paraId="2985BEF7" w14:textId="634D2E27" w:rsidR="00813A2B" w:rsidRDefault="00813A2B" w:rsidP="00813A2B">
      <w:pPr>
        <w:spacing w:after="0"/>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sz w:val="22"/>
          <w:szCs w:val="22"/>
        </w:rPr>
        <w:t xml:space="preserve">                                             </w:t>
      </w:r>
      <w:r>
        <w:rPr>
          <w:rFonts w:ascii="Times New Roman" w:eastAsia="Times New Roman" w:hAnsi="Times New Roman" w:cs="Times New Roman"/>
          <w:i w:val="0"/>
          <w:noProof/>
          <w:sz w:val="22"/>
          <w:szCs w:val="22"/>
        </w:rPr>
        <w:drawing>
          <wp:inline distT="0" distB="0" distL="0" distR="0" wp14:anchorId="783CF8E9" wp14:editId="6BA16F94">
            <wp:extent cx="3200400" cy="1959949"/>
            <wp:effectExtent l="0" t="0" r="0" b="0"/>
            <wp:docPr id="1599449198"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9198" name="Picture 5"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9434" cy="2051219"/>
                    </a:xfrm>
                    <a:prstGeom prst="rect">
                      <a:avLst/>
                    </a:prstGeom>
                  </pic:spPr>
                </pic:pic>
              </a:graphicData>
            </a:graphic>
          </wp:inline>
        </w:drawing>
      </w:r>
    </w:p>
    <w:p w14:paraId="670BDB14" w14:textId="77777777" w:rsidR="00813A2B" w:rsidRPr="00813A2B" w:rsidRDefault="00813A2B" w:rsidP="00813A2B">
      <w:pPr>
        <w:spacing w:after="0"/>
        <w:rPr>
          <w:rFonts w:ascii="Times New Roman" w:eastAsia="Times New Roman" w:hAnsi="Times New Roman" w:cs="Times New Roman"/>
          <w:i w:val="0"/>
          <w:iCs w:val="0"/>
          <w:sz w:val="22"/>
          <w:szCs w:val="22"/>
        </w:rPr>
      </w:pPr>
    </w:p>
    <w:p w14:paraId="76307C02" w14:textId="6A699D57" w:rsidR="00C71A84" w:rsidRPr="00C71A84" w:rsidRDefault="00813A2B" w:rsidP="00C71A84">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We then segment users into four distinct groups:</w:t>
      </w:r>
    </w:p>
    <w:p w14:paraId="3D125CC0" w14:textId="582A59B0" w:rsidR="00C71A84" w:rsidRPr="005D3B07" w:rsidRDefault="00C71A84" w:rsidP="00C71A84">
      <w:pPr>
        <w:spacing w:after="0"/>
        <w:rPr>
          <w:rFonts w:ascii="Times New Roman" w:eastAsia="Times New Roman" w:hAnsi="Times New Roman" w:cs="Times New Roman"/>
          <w:b/>
          <w:bCs/>
          <w:i w:val="0"/>
          <w:iCs w:val="0"/>
          <w:sz w:val="22"/>
          <w:szCs w:val="22"/>
        </w:rPr>
      </w:pPr>
      <w:r w:rsidRPr="005D3B07">
        <w:rPr>
          <w:rFonts w:ascii="Times New Roman" w:eastAsia="Times New Roman" w:hAnsi="Times New Roman" w:cs="Times New Roman"/>
          <w:b/>
          <w:bCs/>
          <w:i w:val="0"/>
          <w:iCs w:val="0"/>
          <w:sz w:val="22"/>
          <w:szCs w:val="22"/>
        </w:rPr>
        <w:t>Cluster 0:</w:t>
      </w:r>
    </w:p>
    <w:p w14:paraId="047D0D8B" w14:textId="60146215"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Behavioral Traits: Engage infrequently with very low login frequencies and short session durations.</w:t>
      </w:r>
    </w:p>
    <w:p w14:paraId="4C7D2E2A" w14:textId="6B2336C1"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Transaction Patterns: Mainly involved in purchases with a 'random' purchase pattern.</w:t>
      </w:r>
    </w:p>
    <w:p w14:paraId="7960E296" w14:textId="1694DCFE"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Risk Profile: Exhibits the lowest risk levels, indicating cautious transaction behavior.</w:t>
      </w:r>
    </w:p>
    <w:p w14:paraId="14E192D3" w14:textId="77777777" w:rsidR="00C71A84" w:rsidRPr="00C71A84" w:rsidRDefault="00C71A84" w:rsidP="00C71A84">
      <w:pPr>
        <w:spacing w:after="0"/>
        <w:rPr>
          <w:rFonts w:ascii="Times New Roman" w:eastAsia="Times New Roman" w:hAnsi="Times New Roman" w:cs="Times New Roman"/>
          <w:i w:val="0"/>
          <w:iCs w:val="0"/>
          <w:sz w:val="22"/>
          <w:szCs w:val="22"/>
        </w:rPr>
      </w:pPr>
    </w:p>
    <w:p w14:paraId="2CCA6592" w14:textId="00BECDB2" w:rsidR="00C71A84" w:rsidRPr="00B96277" w:rsidRDefault="00C71A84" w:rsidP="00C71A84">
      <w:pPr>
        <w:spacing w:after="0"/>
        <w:rPr>
          <w:rFonts w:ascii="Times New Roman" w:eastAsia="Times New Roman" w:hAnsi="Times New Roman" w:cs="Times New Roman"/>
          <w:b/>
          <w:bCs/>
          <w:i w:val="0"/>
          <w:iCs w:val="0"/>
          <w:sz w:val="22"/>
          <w:szCs w:val="22"/>
        </w:rPr>
      </w:pPr>
      <w:r w:rsidRPr="00B96277">
        <w:rPr>
          <w:rFonts w:ascii="Times New Roman" w:eastAsia="Times New Roman" w:hAnsi="Times New Roman" w:cs="Times New Roman"/>
          <w:b/>
          <w:bCs/>
          <w:i w:val="0"/>
          <w:iCs w:val="0"/>
          <w:sz w:val="22"/>
          <w:szCs w:val="22"/>
        </w:rPr>
        <w:t xml:space="preserve">Cluster 1: </w:t>
      </w:r>
    </w:p>
    <w:p w14:paraId="6BA75F5D" w14:textId="19919A95"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Behavioral Traits: Highly active users with long session durations and frequent logins.</w:t>
      </w:r>
    </w:p>
    <w:p w14:paraId="0F025E03" w14:textId="790CD94D"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Transaction Patterns: Primarily engaged in high-value sales.</w:t>
      </w:r>
    </w:p>
    <w:p w14:paraId="68DD49DE" w14:textId="32D1B870"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Risk Profile: Moderate risk scores with significant '</w:t>
      </w:r>
      <w:proofErr w:type="spellStart"/>
      <w:r w:rsidRPr="00C71A84">
        <w:rPr>
          <w:rFonts w:ascii="Times New Roman" w:eastAsia="Times New Roman" w:hAnsi="Times New Roman" w:cs="Times New Roman"/>
          <w:i w:val="0"/>
          <w:iCs w:val="0"/>
          <w:sz w:val="22"/>
          <w:szCs w:val="22"/>
        </w:rPr>
        <w:t>moderate_risk</w:t>
      </w:r>
      <w:proofErr w:type="spellEnd"/>
      <w:r w:rsidRPr="00C71A84">
        <w:rPr>
          <w:rFonts w:ascii="Times New Roman" w:eastAsia="Times New Roman" w:hAnsi="Times New Roman" w:cs="Times New Roman"/>
          <w:i w:val="0"/>
          <w:iCs w:val="0"/>
          <w:sz w:val="22"/>
          <w:szCs w:val="22"/>
        </w:rPr>
        <w:t>' anomalies.</w:t>
      </w:r>
    </w:p>
    <w:p w14:paraId="0C67AD02" w14:textId="77777777" w:rsidR="00C71A84" w:rsidRPr="00C71A84" w:rsidRDefault="00C71A84" w:rsidP="00C71A84">
      <w:pPr>
        <w:spacing w:after="0"/>
        <w:rPr>
          <w:rFonts w:ascii="Times New Roman" w:eastAsia="Times New Roman" w:hAnsi="Times New Roman" w:cs="Times New Roman"/>
          <w:i w:val="0"/>
          <w:iCs w:val="0"/>
          <w:sz w:val="22"/>
          <w:szCs w:val="22"/>
        </w:rPr>
      </w:pPr>
    </w:p>
    <w:p w14:paraId="0064D3A9" w14:textId="7E5AE98D" w:rsidR="00C71A84" w:rsidRPr="00B96277" w:rsidRDefault="00C71A84" w:rsidP="00C71A84">
      <w:pPr>
        <w:spacing w:after="0"/>
        <w:rPr>
          <w:rFonts w:ascii="Times New Roman" w:eastAsia="Times New Roman" w:hAnsi="Times New Roman" w:cs="Times New Roman"/>
          <w:b/>
          <w:bCs/>
          <w:i w:val="0"/>
          <w:iCs w:val="0"/>
          <w:sz w:val="22"/>
          <w:szCs w:val="22"/>
        </w:rPr>
      </w:pPr>
      <w:r w:rsidRPr="00B96277">
        <w:rPr>
          <w:rFonts w:ascii="Times New Roman" w:eastAsia="Times New Roman" w:hAnsi="Times New Roman" w:cs="Times New Roman"/>
          <w:b/>
          <w:bCs/>
          <w:i w:val="0"/>
          <w:iCs w:val="0"/>
          <w:sz w:val="22"/>
          <w:szCs w:val="22"/>
        </w:rPr>
        <w:t xml:space="preserve">Cluster 2: </w:t>
      </w:r>
    </w:p>
    <w:p w14:paraId="3718BB22" w14:textId="3EB4FFAA"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Behavioral Traits: Regular users with moderate engagement.</w:t>
      </w:r>
    </w:p>
    <w:p w14:paraId="4ACFDECB" w14:textId="56D96DE9"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Transaction Pattern</w:t>
      </w:r>
      <w:r w:rsidR="00B96277">
        <w:rPr>
          <w:rFonts w:ascii="Times New Roman" w:eastAsia="Times New Roman" w:hAnsi="Times New Roman" w:cs="Times New Roman"/>
          <w:i w:val="0"/>
          <w:iCs w:val="0"/>
          <w:sz w:val="22"/>
          <w:szCs w:val="22"/>
        </w:rPr>
        <w:t>s</w:t>
      </w:r>
      <w:r w:rsidRPr="00C71A84">
        <w:rPr>
          <w:rFonts w:ascii="Times New Roman" w:eastAsia="Times New Roman" w:hAnsi="Times New Roman" w:cs="Times New Roman"/>
          <w:i w:val="0"/>
          <w:iCs w:val="0"/>
          <w:sz w:val="22"/>
          <w:szCs w:val="22"/>
        </w:rPr>
        <w:t>: Focused solely on purchases with consistent behavior.</w:t>
      </w:r>
    </w:p>
    <w:p w14:paraId="23A2F900" w14:textId="10E6179E"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lastRenderedPageBreak/>
        <w:t>- Risk Profile: Very low risk, making it the safest among all clusters.</w:t>
      </w:r>
    </w:p>
    <w:p w14:paraId="3E373404" w14:textId="77777777" w:rsidR="00C71A84" w:rsidRPr="00C71A84" w:rsidRDefault="00C71A84" w:rsidP="00C71A84">
      <w:pPr>
        <w:spacing w:after="0"/>
        <w:rPr>
          <w:rFonts w:ascii="Times New Roman" w:eastAsia="Times New Roman" w:hAnsi="Times New Roman" w:cs="Times New Roman"/>
          <w:i w:val="0"/>
          <w:iCs w:val="0"/>
          <w:sz w:val="22"/>
          <w:szCs w:val="22"/>
        </w:rPr>
      </w:pPr>
    </w:p>
    <w:p w14:paraId="66D34E13" w14:textId="5F0BA0A6" w:rsidR="00C71A84" w:rsidRPr="00B96277" w:rsidRDefault="00C71A84" w:rsidP="00C71A84">
      <w:pPr>
        <w:spacing w:after="0"/>
        <w:rPr>
          <w:rFonts w:ascii="Times New Roman" w:eastAsia="Times New Roman" w:hAnsi="Times New Roman" w:cs="Times New Roman"/>
          <w:b/>
          <w:bCs/>
          <w:i w:val="0"/>
          <w:iCs w:val="0"/>
          <w:sz w:val="22"/>
          <w:szCs w:val="22"/>
        </w:rPr>
      </w:pPr>
      <w:r w:rsidRPr="00B96277">
        <w:rPr>
          <w:rFonts w:ascii="Times New Roman" w:eastAsia="Times New Roman" w:hAnsi="Times New Roman" w:cs="Times New Roman"/>
          <w:b/>
          <w:bCs/>
          <w:i w:val="0"/>
          <w:iCs w:val="0"/>
          <w:sz w:val="22"/>
          <w:szCs w:val="22"/>
        </w:rPr>
        <w:t xml:space="preserve">Cluster 3: </w:t>
      </w:r>
    </w:p>
    <w:p w14:paraId="536719D3" w14:textId="5DDECEE5"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Behavioral Traits: Similar in engagement to Cluster 0 but involved in risky behaviors.</w:t>
      </w:r>
    </w:p>
    <w:p w14:paraId="35569536" w14:textId="3B5EF2FD"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Transaction Patterns: Engaged in 'phishing' and 'scam' activities.</w:t>
      </w:r>
    </w:p>
    <w:p w14:paraId="55A6FF20" w14:textId="4DB22937" w:rsidR="00C71A84" w:rsidRPr="00C71A84"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 Risk Profile: Contains all high-risk anomalies, indicating potentially fraudulent behavior.</w:t>
      </w:r>
    </w:p>
    <w:p w14:paraId="56F5B28E" w14:textId="77777777" w:rsidR="00813A2B" w:rsidRDefault="00813A2B" w:rsidP="00C71A84">
      <w:pPr>
        <w:spacing w:after="0"/>
        <w:rPr>
          <w:rFonts w:ascii="Times New Roman" w:eastAsia="Times New Roman" w:hAnsi="Times New Roman" w:cs="Times New Roman"/>
          <w:i w:val="0"/>
          <w:iCs w:val="0"/>
          <w:sz w:val="22"/>
          <w:szCs w:val="22"/>
        </w:rPr>
      </w:pPr>
    </w:p>
    <w:p w14:paraId="1062C462" w14:textId="7D69F81B" w:rsidR="00CF327C" w:rsidRPr="00840AEC" w:rsidRDefault="00C71A84" w:rsidP="00C71A84">
      <w:pPr>
        <w:spacing w:after="0"/>
        <w:rPr>
          <w:rFonts w:ascii="Times New Roman" w:eastAsia="Times New Roman" w:hAnsi="Times New Roman" w:cs="Times New Roman"/>
          <w:i w:val="0"/>
          <w:iCs w:val="0"/>
          <w:sz w:val="22"/>
          <w:szCs w:val="22"/>
        </w:rPr>
      </w:pPr>
      <w:r w:rsidRPr="00C71A84">
        <w:rPr>
          <w:rFonts w:ascii="Times New Roman" w:eastAsia="Times New Roman" w:hAnsi="Times New Roman" w:cs="Times New Roman"/>
          <w:i w:val="0"/>
          <w:iCs w:val="0"/>
          <w:sz w:val="22"/>
          <w:szCs w:val="22"/>
        </w:rPr>
        <w:t>This refined analysis helps in deploying targeted strategies for user engagement, risk management, and security enhancements tailored to the distinct needs of each cluster, thus fostering a secure and engaging environment in the Open</w:t>
      </w:r>
      <w:r w:rsidR="00813A2B">
        <w:rPr>
          <w:rFonts w:ascii="Times New Roman" w:eastAsia="Times New Roman" w:hAnsi="Times New Roman" w:cs="Times New Roman"/>
          <w:i w:val="0"/>
          <w:iCs w:val="0"/>
          <w:sz w:val="22"/>
          <w:szCs w:val="22"/>
        </w:rPr>
        <w:t xml:space="preserve"> </w:t>
      </w:r>
      <w:r w:rsidRPr="00C71A84">
        <w:rPr>
          <w:rFonts w:ascii="Times New Roman" w:eastAsia="Times New Roman" w:hAnsi="Times New Roman" w:cs="Times New Roman"/>
          <w:i w:val="0"/>
          <w:iCs w:val="0"/>
          <w:sz w:val="22"/>
          <w:szCs w:val="22"/>
        </w:rPr>
        <w:t>Metaverse.</w:t>
      </w:r>
      <w:r w:rsidR="002B4A79" w:rsidRPr="002B4A79">
        <w:rPr>
          <w:noProof/>
        </w:rPr>
        <w:t xml:space="preserve"> </w:t>
      </w:r>
    </w:p>
    <w:p w14:paraId="5046880C" w14:textId="032867C9" w:rsidR="00E0143A" w:rsidRPr="00E0143A" w:rsidRDefault="00E0143A" w:rsidP="00A66C8B">
      <w:pPr>
        <w:pStyle w:val="ListParagraph"/>
        <w:numPr>
          <w:ilvl w:val="0"/>
          <w:numId w:val="32"/>
        </w:numPr>
        <w:spacing w:before="100" w:beforeAutospacing="1" w:after="0" w:line="240" w:lineRule="auto"/>
        <w:rPr>
          <w:rFonts w:ascii="Times New Roman" w:eastAsia="Times New Roman" w:hAnsi="Times New Roman" w:cs="Times New Roman"/>
          <w:i w:val="0"/>
          <w:sz w:val="24"/>
          <w:szCs w:val="24"/>
        </w:rPr>
      </w:pPr>
      <w:r w:rsidRPr="00813A2B">
        <w:rPr>
          <w:rFonts w:ascii="Times New Roman" w:eastAsia="Times New Roman" w:hAnsi="Times New Roman" w:cs="Times New Roman"/>
          <w:b/>
          <w:i w:val="0"/>
          <w:sz w:val="24"/>
          <w:szCs w:val="24"/>
        </w:rPr>
        <w:t>IDENTIFY FRAUDULENT TRANSACTIONS</w:t>
      </w:r>
    </w:p>
    <w:p w14:paraId="434F95CB" w14:textId="3CDE0B47" w:rsidR="00A66C8B" w:rsidRPr="00E0143A" w:rsidRDefault="00E7578A" w:rsidP="00E0143A">
      <w:pPr>
        <w:spacing w:before="100" w:beforeAutospacing="1" w:after="0" w:line="240" w:lineRule="auto"/>
        <w:rPr>
          <w:rFonts w:ascii="Times New Roman" w:eastAsia="Times New Roman" w:hAnsi="Times New Roman" w:cs="Times New Roman"/>
          <w:i w:val="0"/>
          <w:sz w:val="24"/>
          <w:szCs w:val="24"/>
        </w:rPr>
      </w:pPr>
      <w:r w:rsidRPr="00E0143A">
        <w:rPr>
          <w:rFonts w:ascii="Times New Roman" w:eastAsia="Times New Roman" w:hAnsi="Times New Roman" w:cs="Times New Roman"/>
          <w:i w:val="0"/>
          <w:sz w:val="24"/>
          <w:szCs w:val="24"/>
        </w:rPr>
        <w:t xml:space="preserve"> By classifying transaction patterns, the system will flag suspicious activities and anomalies, safeguarding the financial integrity of the Open Metaverse.</w:t>
      </w:r>
    </w:p>
    <w:p w14:paraId="75572BE0" w14:textId="285CEA47" w:rsidR="00813A2B" w:rsidRPr="00813A2B" w:rsidRDefault="00813A2B" w:rsidP="00813A2B">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 xml:space="preserve">1. </w:t>
      </w:r>
      <w:r w:rsidRPr="00813A2B">
        <w:rPr>
          <w:rFonts w:ascii="Times New Roman" w:eastAsia="Times New Roman" w:hAnsi="Times New Roman" w:cs="Times New Roman"/>
          <w:b/>
          <w:bCs/>
          <w:i w:val="0"/>
          <w:iCs w:val="0"/>
          <w:sz w:val="22"/>
          <w:szCs w:val="22"/>
        </w:rPr>
        <w:t>Data Preparation:</w:t>
      </w:r>
    </w:p>
    <w:p w14:paraId="2C3B306E" w14:textId="77777777" w:rsidR="00813A2B" w:rsidRPr="00813A2B" w:rsidRDefault="00813A2B" w:rsidP="00813A2B">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 xml:space="preserve">   - Loaded from "metaverse_transactions_dataset.csv".</w:t>
      </w:r>
    </w:p>
    <w:p w14:paraId="090D012C" w14:textId="5843136B" w:rsidR="00813A2B" w:rsidRPr="00813A2B" w:rsidRDefault="00813A2B" w:rsidP="00813A2B">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 xml:space="preserve">   - Unnecessary columns like '</w:t>
      </w:r>
      <w:proofErr w:type="spellStart"/>
      <w:r w:rsidRPr="00813A2B">
        <w:rPr>
          <w:rFonts w:ascii="Times New Roman" w:eastAsia="Times New Roman" w:hAnsi="Times New Roman" w:cs="Times New Roman"/>
          <w:i w:val="0"/>
          <w:iCs w:val="0"/>
          <w:sz w:val="22"/>
          <w:szCs w:val="22"/>
        </w:rPr>
        <w:t>ip_prefix</w:t>
      </w:r>
      <w:proofErr w:type="spellEnd"/>
      <w:r w:rsidRPr="00813A2B">
        <w:rPr>
          <w:rFonts w:ascii="Times New Roman" w:eastAsia="Times New Roman" w:hAnsi="Times New Roman" w:cs="Times New Roman"/>
          <w:i w:val="0"/>
          <w:iCs w:val="0"/>
          <w:sz w:val="22"/>
          <w:szCs w:val="22"/>
        </w:rPr>
        <w:t>', 'timestamp', and '</w:t>
      </w:r>
      <w:proofErr w:type="spellStart"/>
      <w:r w:rsidRPr="00813A2B">
        <w:rPr>
          <w:rFonts w:ascii="Times New Roman" w:eastAsia="Times New Roman" w:hAnsi="Times New Roman" w:cs="Times New Roman"/>
          <w:i w:val="0"/>
          <w:iCs w:val="0"/>
          <w:sz w:val="22"/>
          <w:szCs w:val="22"/>
        </w:rPr>
        <w:t>risk_score</w:t>
      </w:r>
      <w:proofErr w:type="spellEnd"/>
      <w:r w:rsidRPr="00813A2B">
        <w:rPr>
          <w:rFonts w:ascii="Times New Roman" w:eastAsia="Times New Roman" w:hAnsi="Times New Roman" w:cs="Times New Roman"/>
          <w:i w:val="0"/>
          <w:iCs w:val="0"/>
          <w:sz w:val="22"/>
          <w:szCs w:val="22"/>
        </w:rPr>
        <w:t>' are dropped.</w:t>
      </w:r>
    </w:p>
    <w:p w14:paraId="52F297FA" w14:textId="49EA1726" w:rsidR="00813A2B" w:rsidRPr="00813A2B" w:rsidRDefault="00813A2B" w:rsidP="00813A2B">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 xml:space="preserve">2. </w:t>
      </w:r>
      <w:r w:rsidRPr="00813A2B">
        <w:rPr>
          <w:rFonts w:ascii="Times New Roman" w:eastAsia="Times New Roman" w:hAnsi="Times New Roman" w:cs="Times New Roman"/>
          <w:b/>
          <w:bCs/>
          <w:i w:val="0"/>
          <w:iCs w:val="0"/>
          <w:sz w:val="22"/>
          <w:szCs w:val="22"/>
        </w:rPr>
        <w:t>Feature Encoding:</w:t>
      </w:r>
    </w:p>
    <w:p w14:paraId="3FBD24FE" w14:textId="77777777" w:rsidR="00813A2B" w:rsidRPr="00813A2B" w:rsidRDefault="00813A2B" w:rsidP="00813A2B">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 xml:space="preserve">   - The 'anomaly' column is label-encoded to transform risk levels into numerical labels suitable for logistic regression.</w:t>
      </w:r>
    </w:p>
    <w:p w14:paraId="1433C94D" w14:textId="7B968396" w:rsidR="00813A2B" w:rsidRPr="00813A2B" w:rsidRDefault="00813A2B" w:rsidP="00813A2B">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 xml:space="preserve">   - Categorical variables such as '</w:t>
      </w:r>
      <w:proofErr w:type="spellStart"/>
      <w:r w:rsidRPr="00813A2B">
        <w:rPr>
          <w:rFonts w:ascii="Times New Roman" w:eastAsia="Times New Roman" w:hAnsi="Times New Roman" w:cs="Times New Roman"/>
          <w:i w:val="0"/>
          <w:iCs w:val="0"/>
          <w:sz w:val="22"/>
          <w:szCs w:val="22"/>
        </w:rPr>
        <w:t>transaction_type</w:t>
      </w:r>
      <w:proofErr w:type="spellEnd"/>
      <w:r w:rsidRPr="00813A2B">
        <w:rPr>
          <w:rFonts w:ascii="Times New Roman" w:eastAsia="Times New Roman" w:hAnsi="Times New Roman" w:cs="Times New Roman"/>
          <w:i w:val="0"/>
          <w:iCs w:val="0"/>
          <w:sz w:val="22"/>
          <w:szCs w:val="22"/>
        </w:rPr>
        <w:t>', '</w:t>
      </w:r>
      <w:proofErr w:type="spellStart"/>
      <w:r w:rsidRPr="00813A2B">
        <w:rPr>
          <w:rFonts w:ascii="Times New Roman" w:eastAsia="Times New Roman" w:hAnsi="Times New Roman" w:cs="Times New Roman"/>
          <w:i w:val="0"/>
          <w:iCs w:val="0"/>
          <w:sz w:val="22"/>
          <w:szCs w:val="22"/>
        </w:rPr>
        <w:t>location_region</w:t>
      </w:r>
      <w:proofErr w:type="spellEnd"/>
      <w:r w:rsidRPr="00813A2B">
        <w:rPr>
          <w:rFonts w:ascii="Times New Roman" w:eastAsia="Times New Roman" w:hAnsi="Times New Roman" w:cs="Times New Roman"/>
          <w:i w:val="0"/>
          <w:iCs w:val="0"/>
          <w:sz w:val="22"/>
          <w:szCs w:val="22"/>
        </w:rPr>
        <w:t>', '</w:t>
      </w:r>
      <w:proofErr w:type="spellStart"/>
      <w:r w:rsidRPr="00813A2B">
        <w:rPr>
          <w:rFonts w:ascii="Times New Roman" w:eastAsia="Times New Roman" w:hAnsi="Times New Roman" w:cs="Times New Roman"/>
          <w:i w:val="0"/>
          <w:iCs w:val="0"/>
          <w:sz w:val="22"/>
          <w:szCs w:val="22"/>
        </w:rPr>
        <w:t>purchase_pattern</w:t>
      </w:r>
      <w:proofErr w:type="spellEnd"/>
      <w:r w:rsidRPr="00813A2B">
        <w:rPr>
          <w:rFonts w:ascii="Times New Roman" w:eastAsia="Times New Roman" w:hAnsi="Times New Roman" w:cs="Times New Roman"/>
          <w:i w:val="0"/>
          <w:iCs w:val="0"/>
          <w:sz w:val="22"/>
          <w:szCs w:val="22"/>
        </w:rPr>
        <w:t>', and '</w:t>
      </w:r>
      <w:proofErr w:type="spellStart"/>
      <w:r w:rsidRPr="00813A2B">
        <w:rPr>
          <w:rFonts w:ascii="Times New Roman" w:eastAsia="Times New Roman" w:hAnsi="Times New Roman" w:cs="Times New Roman"/>
          <w:i w:val="0"/>
          <w:iCs w:val="0"/>
          <w:sz w:val="22"/>
          <w:szCs w:val="22"/>
        </w:rPr>
        <w:t>age_group</w:t>
      </w:r>
      <w:proofErr w:type="spellEnd"/>
      <w:r w:rsidRPr="00813A2B">
        <w:rPr>
          <w:rFonts w:ascii="Times New Roman" w:eastAsia="Times New Roman" w:hAnsi="Times New Roman" w:cs="Times New Roman"/>
          <w:i w:val="0"/>
          <w:iCs w:val="0"/>
          <w:sz w:val="22"/>
          <w:szCs w:val="22"/>
        </w:rPr>
        <w:t>' are one-hot encoded to ensure distinct and non-ordinal treatment in the model.</w:t>
      </w:r>
    </w:p>
    <w:p w14:paraId="21BE3BDB" w14:textId="1B176599" w:rsidR="00813A2B" w:rsidRPr="00813A2B" w:rsidRDefault="00813A2B" w:rsidP="00813A2B">
      <w:pPr>
        <w:spacing w:after="0"/>
        <w:rPr>
          <w:rFonts w:ascii="Times New Roman" w:eastAsia="Times New Roman" w:hAnsi="Times New Roman" w:cs="Times New Roman"/>
          <w:i w:val="0"/>
          <w:iCs w:val="0"/>
          <w:sz w:val="22"/>
          <w:szCs w:val="22"/>
        </w:rPr>
      </w:pPr>
      <w:r w:rsidRPr="00813A2B">
        <w:rPr>
          <w:rFonts w:ascii="Times New Roman" w:eastAsia="Times New Roman" w:hAnsi="Times New Roman" w:cs="Times New Roman"/>
          <w:i w:val="0"/>
          <w:iCs w:val="0"/>
          <w:sz w:val="22"/>
          <w:szCs w:val="22"/>
        </w:rPr>
        <w:t xml:space="preserve">3. </w:t>
      </w:r>
      <w:r w:rsidRPr="00813A2B">
        <w:rPr>
          <w:rFonts w:ascii="Times New Roman" w:eastAsia="Times New Roman" w:hAnsi="Times New Roman" w:cs="Times New Roman"/>
          <w:b/>
          <w:bCs/>
          <w:i w:val="0"/>
          <w:iCs w:val="0"/>
          <w:sz w:val="22"/>
          <w:szCs w:val="22"/>
        </w:rPr>
        <w:t>Data Splitting:</w:t>
      </w:r>
    </w:p>
    <w:p w14:paraId="3861A7D3" w14:textId="1A0B12D5" w:rsidR="00724AF3" w:rsidRPr="00813A2B" w:rsidRDefault="00813A2B" w:rsidP="00813A2B">
      <w:pPr>
        <w:spacing w:after="0"/>
        <w:rPr>
          <w:rFonts w:ascii="Times New Roman" w:eastAsia="Times New Roman" w:hAnsi="Times New Roman" w:cs="Times New Roman"/>
          <w:i w:val="0"/>
          <w:sz w:val="22"/>
          <w:szCs w:val="22"/>
        </w:rPr>
      </w:pPr>
      <w:r w:rsidRPr="00813A2B">
        <w:rPr>
          <w:rFonts w:ascii="Times New Roman" w:eastAsia="Times New Roman" w:hAnsi="Times New Roman" w:cs="Times New Roman"/>
          <w:i w:val="0"/>
          <w:iCs w:val="0"/>
          <w:sz w:val="22"/>
          <w:szCs w:val="22"/>
        </w:rPr>
        <w:t xml:space="preserve">   - The data is split into a training set (80%) and a testing set (20%) to facilitate model training and subsequent evaluation.</w:t>
      </w:r>
    </w:p>
    <w:p w14:paraId="09ED5930" w14:textId="77777777" w:rsidR="00E0143A" w:rsidRDefault="00E0143A" w:rsidP="00930365">
      <w:pPr>
        <w:spacing w:after="0"/>
        <w:rPr>
          <w:rFonts w:ascii="Times New Roman" w:eastAsia="Times New Roman" w:hAnsi="Times New Roman" w:cs="Times New Roman"/>
          <w:i w:val="0"/>
          <w:iCs w:val="0"/>
          <w:sz w:val="22"/>
          <w:szCs w:val="22"/>
        </w:rPr>
      </w:pPr>
    </w:p>
    <w:p w14:paraId="6994B8C1" w14:textId="41919AD3" w:rsidR="00930365" w:rsidRPr="00E0143A" w:rsidRDefault="00930365" w:rsidP="00930365">
      <w:pPr>
        <w:spacing w:after="0"/>
        <w:rPr>
          <w:rFonts w:ascii="Times New Roman" w:eastAsia="Times New Roman" w:hAnsi="Times New Roman" w:cs="Times New Roman"/>
          <w:b/>
          <w:bCs/>
          <w:i w:val="0"/>
          <w:iCs w:val="0"/>
          <w:sz w:val="22"/>
          <w:szCs w:val="22"/>
          <w:u w:val="single"/>
        </w:rPr>
      </w:pPr>
      <w:r w:rsidRPr="00E0143A">
        <w:rPr>
          <w:rFonts w:ascii="Times New Roman" w:eastAsia="Times New Roman" w:hAnsi="Times New Roman" w:cs="Times New Roman"/>
          <w:b/>
          <w:bCs/>
          <w:i w:val="0"/>
          <w:iCs w:val="0"/>
          <w:sz w:val="22"/>
          <w:szCs w:val="22"/>
          <w:u w:val="single"/>
        </w:rPr>
        <w:t>MODEL 1:</w:t>
      </w:r>
      <w:r w:rsidR="00E0143A">
        <w:rPr>
          <w:rFonts w:ascii="Times New Roman" w:eastAsia="Times New Roman" w:hAnsi="Times New Roman" w:cs="Times New Roman"/>
          <w:b/>
          <w:bCs/>
          <w:i w:val="0"/>
          <w:iCs w:val="0"/>
          <w:sz w:val="22"/>
          <w:szCs w:val="22"/>
          <w:u w:val="single"/>
        </w:rPr>
        <w:t xml:space="preserve"> LOGISTIC REGRESSION</w:t>
      </w:r>
    </w:p>
    <w:p w14:paraId="3DD92A37" w14:textId="77777777" w:rsidR="00E0143A" w:rsidRDefault="00E0143A" w:rsidP="00930365">
      <w:pPr>
        <w:spacing w:after="0"/>
        <w:rPr>
          <w:rFonts w:ascii="Times New Roman" w:eastAsia="Times New Roman" w:hAnsi="Times New Roman" w:cs="Times New Roman"/>
          <w:i w:val="0"/>
          <w:sz w:val="22"/>
          <w:szCs w:val="22"/>
        </w:rPr>
      </w:pPr>
    </w:p>
    <w:p w14:paraId="25B3C8F2" w14:textId="58B89FD9" w:rsidR="00ED625A" w:rsidRPr="00930365" w:rsidRDefault="00214E43" w:rsidP="00930365">
      <w:pPr>
        <w:spacing w:after="0"/>
        <w:rPr>
          <w:rFonts w:ascii="Times New Roman" w:eastAsia="Times New Roman" w:hAnsi="Times New Roman" w:cs="Times New Roman"/>
          <w:i w:val="0"/>
          <w:sz w:val="22"/>
          <w:szCs w:val="22"/>
        </w:rPr>
      </w:pPr>
      <w:r w:rsidRPr="006A433B">
        <w:rPr>
          <w:rFonts w:ascii="Times New Roman" w:eastAsia="Times New Roman" w:hAnsi="Times New Roman" w:cs="Times New Roman"/>
          <w:i w:val="0"/>
          <w:sz w:val="22"/>
          <w:szCs w:val="22"/>
        </w:rPr>
        <w:t>A logistic regression model is initialized and trained on the processed training data. The model is configured to iterate up to 1000 times</w:t>
      </w:r>
      <w:r w:rsidR="00930365">
        <w:rPr>
          <w:rFonts w:ascii="Times New Roman" w:eastAsia="Times New Roman" w:hAnsi="Times New Roman" w:cs="Times New Roman"/>
          <w:i w:val="0"/>
          <w:sz w:val="22"/>
          <w:szCs w:val="22"/>
        </w:rPr>
        <w:t xml:space="preserve"> </w:t>
      </w:r>
      <w:r w:rsidRPr="006A433B">
        <w:rPr>
          <w:rFonts w:ascii="Times New Roman" w:eastAsia="Times New Roman" w:hAnsi="Times New Roman" w:cs="Times New Roman"/>
          <w:i w:val="0"/>
          <w:sz w:val="22"/>
          <w:szCs w:val="22"/>
        </w:rPr>
        <w:t>to converge on the optimal coefficients.</w:t>
      </w:r>
      <w:r w:rsidR="00930365">
        <w:rPr>
          <w:rFonts w:ascii="Times New Roman" w:eastAsia="Times New Roman" w:hAnsi="Times New Roman" w:cs="Times New Roman"/>
          <w:i w:val="0"/>
          <w:sz w:val="22"/>
          <w:szCs w:val="22"/>
        </w:rPr>
        <w:t xml:space="preserve"> </w:t>
      </w:r>
      <w:r w:rsidR="00ED625A" w:rsidRPr="00930365">
        <w:rPr>
          <w:rFonts w:ascii="Times New Roman" w:eastAsia="Times New Roman" w:hAnsi="Times New Roman" w:cs="Times New Roman"/>
          <w:i w:val="0"/>
          <w:iCs w:val="0"/>
          <w:sz w:val="22"/>
          <w:szCs w:val="22"/>
        </w:rPr>
        <w:t>The model was tasked with classifying metaverse transactions into three categories of risk: '</w:t>
      </w:r>
      <w:r w:rsidR="00930365" w:rsidRPr="00930365">
        <w:rPr>
          <w:rFonts w:ascii="Times New Roman" w:eastAsia="Times New Roman" w:hAnsi="Times New Roman" w:cs="Times New Roman"/>
          <w:i w:val="0"/>
          <w:iCs w:val="0"/>
          <w:sz w:val="22"/>
          <w:szCs w:val="22"/>
        </w:rPr>
        <w:t>high risk</w:t>
      </w:r>
      <w:r w:rsidR="00ED625A" w:rsidRPr="00930365">
        <w:rPr>
          <w:rFonts w:ascii="Times New Roman" w:eastAsia="Times New Roman" w:hAnsi="Times New Roman" w:cs="Times New Roman"/>
          <w:i w:val="0"/>
          <w:iCs w:val="0"/>
          <w:sz w:val="22"/>
          <w:szCs w:val="22"/>
        </w:rPr>
        <w:t>', '</w:t>
      </w:r>
      <w:r w:rsidR="00930365" w:rsidRPr="00930365">
        <w:rPr>
          <w:rFonts w:ascii="Times New Roman" w:eastAsia="Times New Roman" w:hAnsi="Times New Roman" w:cs="Times New Roman"/>
          <w:i w:val="0"/>
          <w:iCs w:val="0"/>
          <w:sz w:val="22"/>
          <w:szCs w:val="22"/>
        </w:rPr>
        <w:t>low risk</w:t>
      </w:r>
      <w:r w:rsidR="00ED625A" w:rsidRPr="00930365">
        <w:rPr>
          <w:rFonts w:ascii="Times New Roman" w:eastAsia="Times New Roman" w:hAnsi="Times New Roman" w:cs="Times New Roman"/>
          <w:i w:val="0"/>
          <w:iCs w:val="0"/>
          <w:sz w:val="22"/>
          <w:szCs w:val="22"/>
        </w:rPr>
        <w:t>', and '</w:t>
      </w:r>
      <w:r w:rsidR="00930365" w:rsidRPr="00930365">
        <w:rPr>
          <w:rFonts w:ascii="Times New Roman" w:eastAsia="Times New Roman" w:hAnsi="Times New Roman" w:cs="Times New Roman"/>
          <w:i w:val="0"/>
          <w:iCs w:val="0"/>
          <w:sz w:val="22"/>
          <w:szCs w:val="22"/>
        </w:rPr>
        <w:t>moderate risk</w:t>
      </w:r>
      <w:r w:rsidR="00ED625A" w:rsidRPr="00930365">
        <w:rPr>
          <w:rFonts w:ascii="Times New Roman" w:eastAsia="Times New Roman" w:hAnsi="Times New Roman" w:cs="Times New Roman"/>
          <w:i w:val="0"/>
          <w:iCs w:val="0"/>
          <w:sz w:val="22"/>
          <w:szCs w:val="22"/>
        </w:rPr>
        <w:t>'. The performance of the model across these classes was evaluated using precision, recall, and F1-score metrics. Below is a summary of how the model performed for each risk category, along with overall accuracy and average metrics.</w:t>
      </w:r>
    </w:p>
    <w:p w14:paraId="4001A122" w14:textId="77777777" w:rsidR="00C53212" w:rsidRDefault="00C53212" w:rsidP="00ED625A">
      <w:pPr>
        <w:spacing w:after="0"/>
        <w:rPr>
          <w:rFonts w:ascii="Times New Roman" w:eastAsia="Times New Roman" w:hAnsi="Times New Roman" w:cs="Times New Roman"/>
          <w:b/>
          <w:bCs/>
          <w:i w:val="0"/>
          <w:iCs w:val="0"/>
          <w:sz w:val="22"/>
          <w:szCs w:val="22"/>
        </w:rPr>
      </w:pPr>
    </w:p>
    <w:p w14:paraId="1CB5B793" w14:textId="4EA6C1F6"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The model's performance in classifying risk in transactions shows:</w:t>
      </w:r>
    </w:p>
    <w:p w14:paraId="0250514E" w14:textId="466F7627"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w:t>
      </w:r>
      <w:r w:rsidRPr="00930365">
        <w:rPr>
          <w:rFonts w:ascii="Times New Roman" w:eastAsia="Times New Roman" w:hAnsi="Times New Roman" w:cs="Times New Roman"/>
          <w:b/>
          <w:bCs/>
          <w:i w:val="0"/>
          <w:iCs w:val="0"/>
          <w:sz w:val="22"/>
          <w:szCs w:val="22"/>
        </w:rPr>
        <w:t>High Risk (Class 0):</w:t>
      </w:r>
    </w:p>
    <w:p w14:paraId="5E4BDB13" w14:textId="0A8FCDE4"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 Precision, Recall, F1-Score: 100% each, indicating perfect detection and identification of high-risk transactions.</w:t>
      </w:r>
    </w:p>
    <w:p w14:paraId="3763D236" w14:textId="6E6BD1CE"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 Support: 1,251 transactions.</w:t>
      </w:r>
    </w:p>
    <w:p w14:paraId="0B8433BE" w14:textId="12B32A16"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w:t>
      </w:r>
      <w:r w:rsidRPr="00930365">
        <w:rPr>
          <w:rFonts w:ascii="Times New Roman" w:eastAsia="Times New Roman" w:hAnsi="Times New Roman" w:cs="Times New Roman"/>
          <w:b/>
          <w:bCs/>
          <w:i w:val="0"/>
          <w:iCs w:val="0"/>
          <w:sz w:val="22"/>
          <w:szCs w:val="22"/>
        </w:rPr>
        <w:t>Low Risk (Class 1):</w:t>
      </w:r>
    </w:p>
    <w:p w14:paraId="69C1B67E" w14:textId="6AD4D5EE"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 Precision, Recall, F1-Score: 97% each, showing high accuracy in identifying low-risk transactions.</w:t>
      </w:r>
    </w:p>
    <w:p w14:paraId="07F08801" w14:textId="395CCB11"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 Support:12,848 transactions, the largest class.</w:t>
      </w:r>
    </w:p>
    <w:p w14:paraId="319E4536" w14:textId="302A7C7F" w:rsidR="00930365" w:rsidRPr="00930365" w:rsidRDefault="00930365" w:rsidP="00930365">
      <w:pPr>
        <w:spacing w:after="0"/>
        <w:rPr>
          <w:rFonts w:ascii="Times New Roman" w:eastAsia="Times New Roman" w:hAnsi="Times New Roman" w:cs="Times New Roman"/>
          <w:b/>
          <w:bCs/>
          <w:i w:val="0"/>
          <w:iCs w:val="0"/>
          <w:sz w:val="22"/>
          <w:szCs w:val="22"/>
        </w:rPr>
      </w:pPr>
      <w:r w:rsidRPr="00930365">
        <w:rPr>
          <w:rFonts w:ascii="Times New Roman" w:eastAsia="Times New Roman" w:hAnsi="Times New Roman" w:cs="Times New Roman"/>
          <w:i w:val="0"/>
          <w:iCs w:val="0"/>
          <w:sz w:val="22"/>
          <w:szCs w:val="22"/>
        </w:rPr>
        <w:t xml:space="preserve">- </w:t>
      </w:r>
      <w:r w:rsidRPr="00930365">
        <w:rPr>
          <w:rFonts w:ascii="Times New Roman" w:eastAsia="Times New Roman" w:hAnsi="Times New Roman" w:cs="Times New Roman"/>
          <w:b/>
          <w:bCs/>
          <w:i w:val="0"/>
          <w:iCs w:val="0"/>
          <w:sz w:val="22"/>
          <w:szCs w:val="22"/>
        </w:rPr>
        <w:t>Moderate Risk (Class 2):</w:t>
      </w:r>
    </w:p>
    <w:p w14:paraId="1FD200F6" w14:textId="5A5CAD5F"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 Precision, Recall, F1-Score: 79% each, suggesting room for improvement.</w:t>
      </w:r>
    </w:p>
    <w:p w14:paraId="5E5395EC" w14:textId="37E70EFD"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 Support:1,621 transactions.</w:t>
      </w:r>
    </w:p>
    <w:p w14:paraId="47AB6BD4" w14:textId="46ED76DA" w:rsidR="00930365" w:rsidRPr="005C6389" w:rsidRDefault="00930365" w:rsidP="00930365">
      <w:pPr>
        <w:spacing w:after="0"/>
        <w:rPr>
          <w:rFonts w:ascii="Times New Roman" w:eastAsia="Times New Roman" w:hAnsi="Times New Roman" w:cs="Times New Roman"/>
          <w:b/>
          <w:bCs/>
          <w:i w:val="0"/>
          <w:iCs w:val="0"/>
          <w:sz w:val="22"/>
          <w:szCs w:val="22"/>
        </w:rPr>
      </w:pPr>
      <w:r w:rsidRPr="005C6389">
        <w:rPr>
          <w:rFonts w:ascii="Times New Roman" w:eastAsia="Times New Roman" w:hAnsi="Times New Roman" w:cs="Times New Roman"/>
          <w:b/>
          <w:bCs/>
          <w:i w:val="0"/>
          <w:iCs w:val="0"/>
          <w:sz w:val="22"/>
          <w:szCs w:val="22"/>
        </w:rPr>
        <w:t>Overall Model Performance:</w:t>
      </w:r>
    </w:p>
    <w:p w14:paraId="16548FD7" w14:textId="5C61D598"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xml:space="preserve">- </w:t>
      </w:r>
      <w:r w:rsidRPr="00930365">
        <w:rPr>
          <w:rFonts w:ascii="Times New Roman" w:eastAsia="Times New Roman" w:hAnsi="Times New Roman" w:cs="Times New Roman"/>
          <w:b/>
          <w:bCs/>
          <w:i w:val="0"/>
          <w:iCs w:val="0"/>
          <w:sz w:val="22"/>
          <w:szCs w:val="22"/>
        </w:rPr>
        <w:t>Accuracy</w:t>
      </w:r>
      <w:r w:rsidRPr="00930365">
        <w:rPr>
          <w:rFonts w:ascii="Times New Roman" w:eastAsia="Times New Roman" w:hAnsi="Times New Roman" w:cs="Times New Roman"/>
          <w:i w:val="0"/>
          <w:iCs w:val="0"/>
          <w:sz w:val="22"/>
          <w:szCs w:val="22"/>
        </w:rPr>
        <w:t>: 96%, reflecting high effectiveness across all classes.</w:t>
      </w:r>
    </w:p>
    <w:p w14:paraId="451EED31" w14:textId="04262C25"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Macro Average: 92% for precision, recall, and F1-score, indicating good uniform performance.</w:t>
      </w:r>
    </w:p>
    <w:p w14:paraId="419C140D" w14:textId="35D70308" w:rsidR="00930365" w:rsidRPr="00930365" w:rsidRDefault="00930365" w:rsidP="00930365">
      <w:pPr>
        <w:spacing w:after="0"/>
        <w:rPr>
          <w:rFonts w:ascii="Times New Roman" w:eastAsia="Times New Roman" w:hAnsi="Times New Roman" w:cs="Times New Roman"/>
          <w:i w:val="0"/>
          <w:iCs w:val="0"/>
          <w:sz w:val="22"/>
          <w:szCs w:val="22"/>
        </w:rPr>
      </w:pPr>
      <w:r w:rsidRPr="00930365">
        <w:rPr>
          <w:rFonts w:ascii="Times New Roman" w:eastAsia="Times New Roman" w:hAnsi="Times New Roman" w:cs="Times New Roman"/>
          <w:i w:val="0"/>
          <w:iCs w:val="0"/>
          <w:sz w:val="22"/>
          <w:szCs w:val="22"/>
        </w:rPr>
        <w:t>- Weighted Average:96%, accounting for class prevalence, confirming strong performance in predominant classes.</w:t>
      </w:r>
    </w:p>
    <w:p w14:paraId="647B97B5" w14:textId="77777777" w:rsidR="00C53212" w:rsidRDefault="00C53212" w:rsidP="00C00AE5">
      <w:pPr>
        <w:spacing w:after="0"/>
        <w:rPr>
          <w:rFonts w:ascii="Times New Roman" w:eastAsia="Times New Roman" w:hAnsi="Times New Roman" w:cs="Times New Roman"/>
          <w:b/>
          <w:bCs/>
          <w:i w:val="0"/>
          <w:iCs w:val="0"/>
          <w:sz w:val="22"/>
          <w:szCs w:val="22"/>
        </w:rPr>
      </w:pPr>
    </w:p>
    <w:p w14:paraId="31757C94" w14:textId="77EC5E1F" w:rsidR="00AF3739" w:rsidRPr="00233D1C" w:rsidRDefault="00AF3739" w:rsidP="00AF3739">
      <w:pPr>
        <w:spacing w:after="0"/>
        <w:rPr>
          <w:rFonts w:ascii="Times New Roman" w:eastAsia="Times New Roman" w:hAnsi="Times New Roman" w:cs="Times New Roman"/>
          <w:b/>
          <w:bCs/>
          <w:i w:val="0"/>
          <w:iCs w:val="0"/>
          <w:sz w:val="22"/>
          <w:szCs w:val="22"/>
          <w:u w:val="single"/>
        </w:rPr>
      </w:pPr>
      <w:r w:rsidRPr="00233D1C">
        <w:rPr>
          <w:rFonts w:ascii="Times New Roman" w:eastAsia="Times New Roman" w:hAnsi="Times New Roman" w:cs="Times New Roman"/>
          <w:b/>
          <w:bCs/>
          <w:i w:val="0"/>
          <w:iCs w:val="0"/>
          <w:sz w:val="22"/>
          <w:szCs w:val="22"/>
          <w:u w:val="single"/>
        </w:rPr>
        <w:lastRenderedPageBreak/>
        <w:t xml:space="preserve">MODEL </w:t>
      </w:r>
      <w:r>
        <w:rPr>
          <w:rFonts w:ascii="Times New Roman" w:eastAsia="Times New Roman" w:hAnsi="Times New Roman" w:cs="Times New Roman"/>
          <w:b/>
          <w:bCs/>
          <w:i w:val="0"/>
          <w:iCs w:val="0"/>
          <w:sz w:val="22"/>
          <w:szCs w:val="22"/>
          <w:u w:val="single"/>
        </w:rPr>
        <w:t>2</w:t>
      </w:r>
      <w:r w:rsidRPr="00233D1C">
        <w:rPr>
          <w:rFonts w:ascii="Times New Roman" w:eastAsia="Times New Roman" w:hAnsi="Times New Roman" w:cs="Times New Roman"/>
          <w:b/>
          <w:bCs/>
          <w:i w:val="0"/>
          <w:iCs w:val="0"/>
          <w:sz w:val="22"/>
          <w:szCs w:val="22"/>
          <w:u w:val="single"/>
        </w:rPr>
        <w:t>: DECISION TREES</w:t>
      </w:r>
    </w:p>
    <w:p w14:paraId="0338F8C9" w14:textId="77777777" w:rsidR="00AF3739" w:rsidRDefault="00AF3739" w:rsidP="00AF3739">
      <w:pPr>
        <w:spacing w:after="0"/>
        <w:rPr>
          <w:rFonts w:ascii="Times New Roman" w:eastAsia="Times New Roman" w:hAnsi="Times New Roman" w:cs="Times New Roman"/>
          <w:b/>
          <w:bCs/>
          <w:i w:val="0"/>
          <w:iCs w:val="0"/>
          <w:sz w:val="22"/>
          <w:szCs w:val="22"/>
        </w:rPr>
      </w:pPr>
      <w:r w:rsidRPr="004400A3">
        <w:rPr>
          <w:rFonts w:ascii="Times New Roman" w:eastAsia="Times New Roman" w:hAnsi="Times New Roman" w:cs="Times New Roman"/>
          <w:i w:val="0"/>
          <w:iCs w:val="0"/>
          <w:sz w:val="22"/>
          <w:szCs w:val="22"/>
        </w:rPr>
        <w:t>Decision trees are a non-parametric supervised learning method that recursively splits the dataset based on features to create a tree-like structure for classification.</w:t>
      </w:r>
    </w:p>
    <w:p w14:paraId="3BACE148" w14:textId="77777777" w:rsidR="00AF3739" w:rsidRDefault="00AF3739" w:rsidP="00AF3739">
      <w:pPr>
        <w:spacing w:after="0"/>
        <w:rPr>
          <w:rFonts w:ascii="Times New Roman" w:eastAsia="Times New Roman" w:hAnsi="Times New Roman" w:cs="Times New Roman"/>
          <w:b/>
          <w:bCs/>
          <w:i w:val="0"/>
          <w:iCs w:val="0"/>
          <w:sz w:val="22"/>
          <w:szCs w:val="22"/>
        </w:rPr>
      </w:pPr>
    </w:p>
    <w:p w14:paraId="724B4BB7" w14:textId="77777777" w:rsidR="00AF3739" w:rsidRDefault="00AF3739" w:rsidP="00AF3739">
      <w:pPr>
        <w:spacing w:after="0"/>
        <w:rPr>
          <w:rFonts w:ascii="Times New Roman" w:eastAsia="Times New Roman" w:hAnsi="Times New Roman" w:cs="Times New Roman"/>
          <w:b/>
          <w:bCs/>
          <w:i w:val="0"/>
          <w:iCs w:val="0"/>
          <w:sz w:val="22"/>
          <w:szCs w:val="22"/>
        </w:rPr>
      </w:pPr>
      <w:r w:rsidRPr="004400A3">
        <w:rPr>
          <w:rFonts w:ascii="Times New Roman" w:eastAsia="Times New Roman" w:hAnsi="Times New Roman" w:cs="Times New Roman"/>
          <w:b/>
          <w:bCs/>
          <w:i w:val="0"/>
          <w:iCs w:val="0"/>
          <w:sz w:val="22"/>
          <w:szCs w:val="22"/>
        </w:rPr>
        <w:t>1. Initial Decision Tree Model:</w:t>
      </w:r>
    </w:p>
    <w:p w14:paraId="4DA4A40A" w14:textId="77777777" w:rsidR="00AF3739" w:rsidRPr="004400A3" w:rsidRDefault="00AF3739" w:rsidP="00AF3739">
      <w:pPr>
        <w:spacing w:after="0"/>
        <w:rPr>
          <w:rFonts w:ascii="Times New Roman" w:eastAsia="Times New Roman" w:hAnsi="Times New Roman" w:cs="Times New Roman"/>
          <w:i w:val="0"/>
          <w:iCs w:val="0"/>
          <w:sz w:val="22"/>
          <w:szCs w:val="22"/>
        </w:rPr>
      </w:pPr>
      <w:r w:rsidRPr="004400A3">
        <w:rPr>
          <w:rFonts w:ascii="Times New Roman" w:eastAsia="Times New Roman" w:hAnsi="Times New Roman" w:cs="Times New Roman"/>
          <w:i w:val="0"/>
          <w:iCs w:val="0"/>
          <w:sz w:val="22"/>
          <w:szCs w:val="22"/>
        </w:rPr>
        <w:t>Model Description: The initial Decision Tree Classifier achieved perfect accuracy on the test dataset.</w:t>
      </w:r>
      <w:r>
        <w:rPr>
          <w:rFonts w:ascii="Times New Roman" w:eastAsia="Times New Roman" w:hAnsi="Times New Roman" w:cs="Times New Roman"/>
          <w:i w:val="0"/>
          <w:iCs w:val="0"/>
          <w:sz w:val="22"/>
          <w:szCs w:val="22"/>
        </w:rPr>
        <w:t xml:space="preserve"> This may be sign of overfitting so we tried hyperparameter tuning with grid search may be helpful to address this issue.</w:t>
      </w:r>
      <w:r w:rsidRPr="004400A3">
        <w:rPr>
          <w:rFonts w:ascii="Times New Roman" w:eastAsia="Times New Roman" w:hAnsi="Times New Roman" w:cs="Times New Roman"/>
          <w:i w:val="0"/>
          <w:iCs w:val="0"/>
          <w:sz w:val="22"/>
          <w:szCs w:val="22"/>
        </w:rPr>
        <w:t xml:space="preserve"> </w:t>
      </w:r>
    </w:p>
    <w:p w14:paraId="4035F783" w14:textId="77777777" w:rsidR="00AF3739" w:rsidRDefault="00AF3739" w:rsidP="00AF3739">
      <w:pPr>
        <w:spacing w:after="0"/>
        <w:rPr>
          <w:rFonts w:ascii="Times New Roman" w:eastAsia="Times New Roman" w:hAnsi="Times New Roman" w:cs="Times New Roman"/>
          <w:b/>
          <w:bCs/>
          <w:i w:val="0"/>
          <w:iCs w:val="0"/>
          <w:sz w:val="22"/>
          <w:szCs w:val="22"/>
        </w:rPr>
      </w:pPr>
      <w:r w:rsidRPr="004400A3">
        <w:rPr>
          <w:rFonts w:ascii="Times New Roman" w:eastAsia="Times New Roman" w:hAnsi="Times New Roman" w:cs="Times New Roman"/>
          <w:b/>
          <w:bCs/>
          <w:i w:val="0"/>
          <w:iCs w:val="0"/>
          <w:sz w:val="22"/>
          <w:szCs w:val="22"/>
        </w:rPr>
        <w:t>2. Hyperparameter Tuning with Grid Search:</w:t>
      </w:r>
    </w:p>
    <w:p w14:paraId="71653B4C" w14:textId="77777777" w:rsidR="00AF3739" w:rsidRDefault="00AF3739" w:rsidP="00AF3739">
      <w:pPr>
        <w:spacing w:after="0"/>
        <w:rPr>
          <w:rFonts w:ascii="Times New Roman" w:eastAsia="Times New Roman" w:hAnsi="Times New Roman" w:cs="Times New Roman"/>
          <w:i w:val="0"/>
          <w:iCs w:val="0"/>
          <w:sz w:val="22"/>
          <w:szCs w:val="22"/>
        </w:rPr>
      </w:pPr>
      <w:r w:rsidRPr="004400A3">
        <w:rPr>
          <w:rFonts w:ascii="Times New Roman" w:eastAsia="Times New Roman" w:hAnsi="Times New Roman" w:cs="Times New Roman"/>
          <w:i w:val="0"/>
          <w:iCs w:val="0"/>
          <w:sz w:val="22"/>
          <w:szCs w:val="22"/>
        </w:rPr>
        <w:t>Grid Search was employed to tune the hyperparameters of the Decision Tree Classifier. The best parameter configuration found was a maximum depth of 5. The final Decision Tree model trained with these parameters achieved perfect accuracy on the test dataset.</w:t>
      </w:r>
    </w:p>
    <w:p w14:paraId="53A0C33A" w14:textId="77777777" w:rsidR="00AF3739" w:rsidRPr="00261732" w:rsidRDefault="00AF3739" w:rsidP="00AF3739">
      <w:pPr>
        <w:spacing w:after="0"/>
        <w:rPr>
          <w:rFonts w:ascii="Times New Roman" w:eastAsia="Times New Roman" w:hAnsi="Times New Roman" w:cs="Times New Roman"/>
          <w:i w:val="0"/>
          <w:iCs w:val="0"/>
          <w:sz w:val="22"/>
          <w:szCs w:val="22"/>
        </w:rPr>
      </w:pPr>
      <w:r w:rsidRPr="00A90FF8">
        <w:rPr>
          <w:rFonts w:ascii="Times New Roman" w:eastAsia="Times New Roman" w:hAnsi="Times New Roman" w:cs="Times New Roman"/>
          <w:b/>
          <w:bCs/>
          <w:i w:val="0"/>
          <w:iCs w:val="0"/>
          <w:sz w:val="22"/>
          <w:szCs w:val="22"/>
        </w:rPr>
        <w:t>Model Evaluation</w:t>
      </w:r>
      <w:r w:rsidRPr="00261732">
        <w:rPr>
          <w:rFonts w:ascii="Times New Roman" w:eastAsia="Times New Roman" w:hAnsi="Times New Roman" w:cs="Times New Roman"/>
          <w:i w:val="0"/>
          <w:iCs w:val="0"/>
          <w:sz w:val="22"/>
          <w:szCs w:val="22"/>
        </w:rPr>
        <w:t>:</w:t>
      </w:r>
    </w:p>
    <w:p w14:paraId="596E6235" w14:textId="77777777" w:rsidR="00AF3739" w:rsidRDefault="00AF3739" w:rsidP="00AF3739">
      <w:pPr>
        <w:spacing w:after="0"/>
        <w:rPr>
          <w:rFonts w:ascii="Times New Roman" w:eastAsia="Times New Roman" w:hAnsi="Times New Roman" w:cs="Times New Roman"/>
          <w:i w:val="0"/>
          <w:iCs w:val="0"/>
          <w:sz w:val="22"/>
          <w:szCs w:val="22"/>
        </w:rPr>
      </w:pPr>
      <w:r w:rsidRPr="00261732">
        <w:rPr>
          <w:rFonts w:ascii="Times New Roman" w:eastAsia="Times New Roman" w:hAnsi="Times New Roman" w:cs="Times New Roman"/>
          <w:i w:val="0"/>
          <w:iCs w:val="0"/>
          <w:sz w:val="22"/>
          <w:szCs w:val="22"/>
        </w:rPr>
        <w:t xml:space="preserve">The Decision Tree model achieved an accuracy of 100% on the test dataset, indicating that it can effectively classify transactions as fraudulent or legitimate. The best hyperparameter configuration obtained through </w:t>
      </w:r>
      <w:proofErr w:type="spellStart"/>
      <w:r w:rsidRPr="00261732">
        <w:rPr>
          <w:rFonts w:ascii="Times New Roman" w:eastAsia="Times New Roman" w:hAnsi="Times New Roman" w:cs="Times New Roman"/>
          <w:i w:val="0"/>
          <w:iCs w:val="0"/>
          <w:sz w:val="22"/>
          <w:szCs w:val="22"/>
        </w:rPr>
        <w:t>GridSearchCV</w:t>
      </w:r>
      <w:proofErr w:type="spellEnd"/>
      <w:r w:rsidRPr="00261732">
        <w:rPr>
          <w:rFonts w:ascii="Times New Roman" w:eastAsia="Times New Roman" w:hAnsi="Times New Roman" w:cs="Times New Roman"/>
          <w:i w:val="0"/>
          <w:iCs w:val="0"/>
          <w:sz w:val="22"/>
          <w:szCs w:val="22"/>
        </w:rPr>
        <w:t xml:space="preserve"> was a maximum depth of 5, which suggests that the model's complexity was appropriately tuned to avoid overfitting.</w:t>
      </w:r>
    </w:p>
    <w:p w14:paraId="7ABA78CC" w14:textId="77777777" w:rsidR="00AF3739" w:rsidRDefault="00AF3739" w:rsidP="00AF3739">
      <w:pPr>
        <w:spacing w:after="0"/>
        <w:rPr>
          <w:rFonts w:ascii="Times New Roman" w:eastAsia="Times New Roman" w:hAnsi="Times New Roman" w:cs="Times New Roman"/>
          <w:i w:val="0"/>
          <w:iCs w:val="0"/>
          <w:sz w:val="22"/>
          <w:szCs w:val="22"/>
        </w:rPr>
      </w:pPr>
    </w:p>
    <w:p w14:paraId="5EB91960" w14:textId="77777777" w:rsidR="00AF3739" w:rsidRPr="00261732" w:rsidRDefault="00AF3739" w:rsidP="00AF3739">
      <w:pPr>
        <w:spacing w:after="0"/>
        <w:rPr>
          <w:rFonts w:ascii="Times New Roman" w:eastAsia="Times New Roman" w:hAnsi="Times New Roman" w:cs="Times New Roman"/>
          <w:i w:val="0"/>
          <w:iCs w:val="0"/>
          <w:sz w:val="22"/>
          <w:szCs w:val="22"/>
        </w:rPr>
      </w:pPr>
      <w:r w:rsidRPr="00952F5B">
        <w:rPr>
          <w:rFonts w:ascii="Times New Roman" w:eastAsia="Times New Roman" w:hAnsi="Times New Roman" w:cs="Times New Roman"/>
          <w:b/>
          <w:bCs/>
          <w:i w:val="0"/>
          <w:iCs w:val="0"/>
          <w:sz w:val="22"/>
          <w:szCs w:val="22"/>
        </w:rPr>
        <w:t>Decision</w:t>
      </w:r>
      <w:r w:rsidRPr="00A90FF8">
        <w:rPr>
          <w:rFonts w:ascii="Times New Roman" w:eastAsia="Times New Roman" w:hAnsi="Times New Roman" w:cs="Times New Roman"/>
          <w:b/>
          <w:bCs/>
          <w:i w:val="0"/>
          <w:iCs w:val="0"/>
          <w:sz w:val="22"/>
          <w:szCs w:val="22"/>
        </w:rPr>
        <w:t xml:space="preserve"> Tree and </w:t>
      </w:r>
      <w:r w:rsidRPr="00952F5B">
        <w:rPr>
          <w:rFonts w:ascii="Times New Roman" w:eastAsia="Times New Roman" w:hAnsi="Times New Roman" w:cs="Times New Roman"/>
          <w:b/>
          <w:bCs/>
          <w:i w:val="0"/>
          <w:iCs w:val="0"/>
          <w:sz w:val="22"/>
          <w:szCs w:val="22"/>
        </w:rPr>
        <w:t>Feature</w:t>
      </w:r>
      <w:r w:rsidRPr="00A90FF8">
        <w:rPr>
          <w:rFonts w:ascii="Times New Roman" w:eastAsia="Times New Roman" w:hAnsi="Times New Roman" w:cs="Times New Roman"/>
          <w:b/>
          <w:bCs/>
          <w:i w:val="0"/>
          <w:iCs w:val="0"/>
          <w:sz w:val="22"/>
          <w:szCs w:val="22"/>
        </w:rPr>
        <w:t xml:space="preserve"> Importance Analysis:</w:t>
      </w:r>
    </w:p>
    <w:p w14:paraId="7E0F6E09" w14:textId="77777777" w:rsidR="00AF3739" w:rsidRDefault="00AF3739" w:rsidP="00AF3739">
      <w:pPr>
        <w:spacing w:after="0"/>
        <w:rPr>
          <w:rFonts w:ascii="Times New Roman" w:eastAsia="Times New Roman" w:hAnsi="Times New Roman" w:cs="Times New Roman"/>
          <w:i w:val="0"/>
          <w:iCs w:val="0"/>
          <w:sz w:val="22"/>
          <w:szCs w:val="22"/>
        </w:rPr>
      </w:pPr>
    </w:p>
    <w:p w14:paraId="30FD3A45" w14:textId="77777777" w:rsidR="00AF3739" w:rsidRDefault="00AF3739" w:rsidP="00AF3739">
      <w:pPr>
        <w:spacing w:after="0"/>
        <w:rPr>
          <w:rFonts w:ascii="Times New Roman" w:eastAsia="Times New Roman" w:hAnsi="Times New Roman" w:cs="Times New Roman"/>
          <w:i w:val="0"/>
          <w:iCs w:val="0"/>
          <w:sz w:val="22"/>
          <w:szCs w:val="22"/>
        </w:rPr>
      </w:pPr>
      <w:r w:rsidRPr="00666C8B">
        <w:rPr>
          <w:rFonts w:ascii="Courier New" w:eastAsia="Times New Roman" w:hAnsi="Courier New" w:cs="Courier New"/>
          <w:i w:val="0"/>
          <w:iCs w:val="0"/>
          <w:noProof/>
          <w:color w:val="000000"/>
          <w:sz w:val="21"/>
          <w:szCs w:val="21"/>
        </w:rPr>
        <w:drawing>
          <wp:inline distT="0" distB="0" distL="0" distR="0" wp14:anchorId="6293549F" wp14:editId="5E4F488B">
            <wp:extent cx="4418826" cy="2514600"/>
            <wp:effectExtent l="0" t="0" r="1270" b="0"/>
            <wp:docPr id="30609723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97239" name="Picture 1" descr="A diagram of a company&#10;&#10;Description automatically generated with medium confidence"/>
                    <pic:cNvPicPr/>
                  </pic:nvPicPr>
                  <pic:blipFill>
                    <a:blip r:embed="rId13"/>
                    <a:stretch>
                      <a:fillRect/>
                    </a:stretch>
                  </pic:blipFill>
                  <pic:spPr>
                    <a:xfrm>
                      <a:off x="0" y="0"/>
                      <a:ext cx="4496158" cy="2558607"/>
                    </a:xfrm>
                    <a:prstGeom prst="rect">
                      <a:avLst/>
                    </a:prstGeom>
                  </pic:spPr>
                </pic:pic>
              </a:graphicData>
            </a:graphic>
          </wp:inline>
        </w:drawing>
      </w:r>
      <w:r w:rsidRPr="00E4173F">
        <w:rPr>
          <w:noProof/>
        </w:rPr>
        <w:t xml:space="preserve"> </w:t>
      </w:r>
      <w:r w:rsidRPr="00E4173F">
        <w:rPr>
          <w:rFonts w:ascii="Times New Roman" w:eastAsia="Times New Roman" w:hAnsi="Times New Roman" w:cs="Times New Roman"/>
          <w:i w:val="0"/>
          <w:iCs w:val="0"/>
          <w:noProof/>
          <w:sz w:val="22"/>
          <w:szCs w:val="22"/>
        </w:rPr>
        <w:drawing>
          <wp:inline distT="0" distB="0" distL="0" distR="0" wp14:anchorId="44731D77" wp14:editId="0F3E31DB">
            <wp:extent cx="2408301" cy="2174582"/>
            <wp:effectExtent l="0" t="0" r="0" b="0"/>
            <wp:docPr id="8744334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33496" name="Picture 1" descr="A screenshot of a computer screen&#10;&#10;Description automatically generated"/>
                    <pic:cNvPicPr/>
                  </pic:nvPicPr>
                  <pic:blipFill>
                    <a:blip r:embed="rId14"/>
                    <a:stretch>
                      <a:fillRect/>
                    </a:stretch>
                  </pic:blipFill>
                  <pic:spPr>
                    <a:xfrm>
                      <a:off x="0" y="0"/>
                      <a:ext cx="2420933" cy="2185988"/>
                    </a:xfrm>
                    <a:prstGeom prst="rect">
                      <a:avLst/>
                    </a:prstGeom>
                  </pic:spPr>
                </pic:pic>
              </a:graphicData>
            </a:graphic>
          </wp:inline>
        </w:drawing>
      </w:r>
    </w:p>
    <w:p w14:paraId="7DB12B3A" w14:textId="77777777" w:rsidR="00AF3739" w:rsidRPr="00261732" w:rsidRDefault="00AF3739" w:rsidP="00AF3739">
      <w:pPr>
        <w:spacing w:after="0"/>
        <w:rPr>
          <w:rFonts w:ascii="Times New Roman" w:eastAsia="Times New Roman" w:hAnsi="Times New Roman" w:cs="Times New Roman"/>
          <w:i w:val="0"/>
          <w:iCs w:val="0"/>
          <w:sz w:val="22"/>
          <w:szCs w:val="22"/>
        </w:rPr>
      </w:pPr>
    </w:p>
    <w:p w14:paraId="10D438D3" w14:textId="77777777" w:rsidR="00AF3739" w:rsidRDefault="00AF3739" w:rsidP="00AF3739">
      <w:pPr>
        <w:spacing w:after="0"/>
        <w:rPr>
          <w:rFonts w:ascii="Times New Roman" w:eastAsia="Times New Roman" w:hAnsi="Times New Roman" w:cs="Times New Roman"/>
          <w:i w:val="0"/>
          <w:iCs w:val="0"/>
          <w:sz w:val="22"/>
          <w:szCs w:val="22"/>
        </w:rPr>
      </w:pPr>
    </w:p>
    <w:p w14:paraId="3894A7BB" w14:textId="77777777" w:rsidR="00AF3739" w:rsidRPr="00261732" w:rsidRDefault="00AF3739" w:rsidP="00AF3739">
      <w:pPr>
        <w:spacing w:after="0"/>
        <w:rPr>
          <w:rFonts w:ascii="Times New Roman" w:eastAsia="Times New Roman" w:hAnsi="Times New Roman" w:cs="Times New Roman"/>
          <w:i w:val="0"/>
          <w:iCs w:val="0"/>
          <w:sz w:val="22"/>
          <w:szCs w:val="22"/>
        </w:rPr>
      </w:pPr>
      <w:r w:rsidRPr="00261732">
        <w:rPr>
          <w:rFonts w:ascii="Times New Roman" w:eastAsia="Times New Roman" w:hAnsi="Times New Roman" w:cs="Times New Roman"/>
          <w:i w:val="0"/>
          <w:iCs w:val="0"/>
          <w:sz w:val="22"/>
          <w:szCs w:val="22"/>
        </w:rPr>
        <w:t>The feature importance analysis reveals that the most significant features for detecting fraudulent transactions are:</w:t>
      </w:r>
    </w:p>
    <w:p w14:paraId="39F389CD" w14:textId="77777777" w:rsidR="00AF3739" w:rsidRDefault="00AF3739" w:rsidP="00AF3739">
      <w:pPr>
        <w:spacing w:after="0"/>
        <w:rPr>
          <w:rFonts w:ascii="Times New Roman" w:eastAsia="Times New Roman" w:hAnsi="Times New Roman" w:cs="Times New Roman"/>
          <w:i w:val="0"/>
          <w:iCs w:val="0"/>
          <w:sz w:val="22"/>
          <w:szCs w:val="22"/>
        </w:rPr>
      </w:pPr>
      <w:r w:rsidRPr="00261732">
        <w:rPr>
          <w:rFonts w:ascii="Times New Roman" w:eastAsia="Times New Roman" w:hAnsi="Times New Roman" w:cs="Times New Roman"/>
          <w:i w:val="0"/>
          <w:iCs w:val="0"/>
          <w:sz w:val="22"/>
          <w:szCs w:val="22"/>
        </w:rPr>
        <w:t>Transaction Type (e.g., purchase, sale, scam, transfer)</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Hour of the Day</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Amount of Transaction</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Age Group (e.g., new, veteran)</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 xml:space="preserve">Transaction types such as </w:t>
      </w:r>
      <w:r>
        <w:rPr>
          <w:rFonts w:ascii="Times New Roman" w:eastAsia="Times New Roman" w:hAnsi="Times New Roman" w:cs="Times New Roman"/>
          <w:i w:val="0"/>
          <w:iCs w:val="0"/>
          <w:sz w:val="22"/>
          <w:szCs w:val="22"/>
        </w:rPr>
        <w:t>scams</w:t>
      </w:r>
      <w:r w:rsidRPr="00261732">
        <w:rPr>
          <w:rFonts w:ascii="Times New Roman" w:eastAsia="Times New Roman" w:hAnsi="Times New Roman" w:cs="Times New Roman"/>
          <w:i w:val="0"/>
          <w:iCs w:val="0"/>
          <w:sz w:val="22"/>
          <w:szCs w:val="22"/>
        </w:rPr>
        <w:t xml:space="preserve"> and </w:t>
      </w:r>
      <w:r>
        <w:rPr>
          <w:rFonts w:ascii="Times New Roman" w:eastAsia="Times New Roman" w:hAnsi="Times New Roman" w:cs="Times New Roman"/>
          <w:i w:val="0"/>
          <w:iCs w:val="0"/>
          <w:sz w:val="22"/>
          <w:szCs w:val="22"/>
        </w:rPr>
        <w:t>sales</w:t>
      </w:r>
      <w:r w:rsidRPr="00261732">
        <w:rPr>
          <w:rFonts w:ascii="Times New Roman" w:eastAsia="Times New Roman" w:hAnsi="Times New Roman" w:cs="Times New Roman"/>
          <w:i w:val="0"/>
          <w:iCs w:val="0"/>
          <w:sz w:val="22"/>
          <w:szCs w:val="22"/>
        </w:rPr>
        <w:t xml:space="preserve"> contribute the most to the model's decision-making process, followed by features related to the hour of the day and transaction amount. </w:t>
      </w:r>
    </w:p>
    <w:p w14:paraId="4EFA4148" w14:textId="77777777" w:rsidR="00AF3739" w:rsidRDefault="00AF3739" w:rsidP="00AF3739">
      <w:pPr>
        <w:spacing w:after="0"/>
        <w:rPr>
          <w:rFonts w:ascii="Times New Roman" w:eastAsia="Times New Roman" w:hAnsi="Times New Roman" w:cs="Times New Roman"/>
          <w:i w:val="0"/>
          <w:iCs w:val="0"/>
          <w:sz w:val="22"/>
          <w:szCs w:val="22"/>
        </w:rPr>
      </w:pPr>
    </w:p>
    <w:p w14:paraId="71A74FC1" w14:textId="77777777" w:rsidR="00AF3739" w:rsidRPr="00E0143A" w:rsidRDefault="00AF3739" w:rsidP="00AF3739">
      <w:pPr>
        <w:spacing w:after="0"/>
        <w:rPr>
          <w:rFonts w:ascii="Times New Roman" w:eastAsia="Times New Roman" w:hAnsi="Times New Roman" w:cs="Times New Roman"/>
          <w:i w:val="0"/>
          <w:iCs w:val="0"/>
          <w:sz w:val="22"/>
          <w:szCs w:val="22"/>
        </w:rPr>
      </w:pPr>
      <w:r w:rsidRPr="00261732">
        <w:rPr>
          <w:rFonts w:ascii="Times New Roman" w:eastAsia="Times New Roman" w:hAnsi="Times New Roman" w:cs="Times New Roman"/>
          <w:i w:val="0"/>
          <w:iCs w:val="0"/>
          <w:sz w:val="22"/>
          <w:szCs w:val="22"/>
        </w:rPr>
        <w:t>Based on the evaluation results</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Utilize the trained Decision Tree model with a maximum depth of 5 for real-time fraud detection in transaction data.</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Focus on monitoring transactions categorized as scams and sales, especially during specific hours of the day.</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Investigate transactions with unusual amounts or involving new or veteran users, as they may exhibit anomalous behavior indicative of fraud.</w:t>
      </w:r>
      <w:r>
        <w:rPr>
          <w:rFonts w:ascii="Times New Roman" w:eastAsia="Times New Roman" w:hAnsi="Times New Roman" w:cs="Times New Roman"/>
          <w:i w:val="0"/>
          <w:iCs w:val="0"/>
          <w:sz w:val="22"/>
          <w:szCs w:val="22"/>
        </w:rPr>
        <w:t xml:space="preserve"> </w:t>
      </w:r>
      <w:r w:rsidRPr="00261732">
        <w:rPr>
          <w:rFonts w:ascii="Times New Roman" w:eastAsia="Times New Roman" w:hAnsi="Times New Roman" w:cs="Times New Roman"/>
          <w:i w:val="0"/>
          <w:iCs w:val="0"/>
          <w:sz w:val="22"/>
          <w:szCs w:val="22"/>
        </w:rPr>
        <w:t>In conclusion, the Decision Tree model offers high accuracy and interpretable decision-making, making it a valuable tool for detecting fraudulent transactions in the dataset.</w:t>
      </w:r>
    </w:p>
    <w:p w14:paraId="6397762D" w14:textId="77777777" w:rsidR="00D10925" w:rsidRDefault="00D10925" w:rsidP="00C00AE5">
      <w:pPr>
        <w:spacing w:after="0"/>
        <w:rPr>
          <w:rFonts w:ascii="Times New Roman" w:eastAsia="Times New Roman" w:hAnsi="Times New Roman" w:cs="Times New Roman"/>
          <w:b/>
          <w:bCs/>
          <w:i w:val="0"/>
          <w:iCs w:val="0"/>
          <w:sz w:val="22"/>
          <w:szCs w:val="22"/>
          <w:u w:val="single"/>
        </w:rPr>
      </w:pPr>
    </w:p>
    <w:p w14:paraId="7CC0E9D2" w14:textId="77777777" w:rsidR="00AF3739" w:rsidRDefault="00AF3739" w:rsidP="00C00AE5">
      <w:pPr>
        <w:spacing w:after="0"/>
        <w:rPr>
          <w:rFonts w:ascii="Times New Roman" w:eastAsia="Times New Roman" w:hAnsi="Times New Roman" w:cs="Times New Roman"/>
          <w:b/>
          <w:bCs/>
          <w:i w:val="0"/>
          <w:iCs w:val="0"/>
          <w:sz w:val="22"/>
          <w:szCs w:val="22"/>
          <w:u w:val="single"/>
        </w:rPr>
      </w:pPr>
    </w:p>
    <w:p w14:paraId="4C81A647" w14:textId="77777777" w:rsidR="00AF3739" w:rsidRDefault="00AF3739" w:rsidP="00C00AE5">
      <w:pPr>
        <w:spacing w:after="0"/>
        <w:rPr>
          <w:rFonts w:ascii="Times New Roman" w:eastAsia="Times New Roman" w:hAnsi="Times New Roman" w:cs="Times New Roman"/>
          <w:b/>
          <w:bCs/>
          <w:i w:val="0"/>
          <w:iCs w:val="0"/>
          <w:sz w:val="22"/>
          <w:szCs w:val="22"/>
          <w:u w:val="single"/>
        </w:rPr>
      </w:pPr>
    </w:p>
    <w:p w14:paraId="5F4C69AB" w14:textId="77777777" w:rsidR="00AF3739" w:rsidRPr="00233D1C" w:rsidRDefault="00AF3739" w:rsidP="00C00AE5">
      <w:pPr>
        <w:spacing w:after="0"/>
        <w:rPr>
          <w:rFonts w:ascii="Times New Roman" w:eastAsia="Times New Roman" w:hAnsi="Times New Roman" w:cs="Times New Roman"/>
          <w:b/>
          <w:bCs/>
          <w:i w:val="0"/>
          <w:iCs w:val="0"/>
          <w:sz w:val="22"/>
          <w:szCs w:val="22"/>
          <w:u w:val="single"/>
        </w:rPr>
      </w:pPr>
    </w:p>
    <w:p w14:paraId="1F2BE370" w14:textId="15790CB5" w:rsidR="007839BB" w:rsidRPr="00233D1C" w:rsidRDefault="00C81EF9" w:rsidP="008A39F8">
      <w:pPr>
        <w:spacing w:after="0"/>
        <w:rPr>
          <w:rFonts w:ascii="Times New Roman" w:eastAsia="Times New Roman" w:hAnsi="Times New Roman" w:cs="Times New Roman"/>
          <w:b/>
          <w:bCs/>
          <w:i w:val="0"/>
          <w:iCs w:val="0"/>
          <w:sz w:val="22"/>
          <w:szCs w:val="22"/>
          <w:u w:val="single"/>
        </w:rPr>
      </w:pPr>
      <w:r w:rsidRPr="00233D1C">
        <w:rPr>
          <w:rFonts w:ascii="Times New Roman" w:eastAsia="Times New Roman" w:hAnsi="Times New Roman" w:cs="Times New Roman"/>
          <w:b/>
          <w:bCs/>
          <w:i w:val="0"/>
          <w:iCs w:val="0"/>
          <w:sz w:val="22"/>
          <w:szCs w:val="22"/>
          <w:u w:val="single"/>
        </w:rPr>
        <w:lastRenderedPageBreak/>
        <w:t>Model 3: SVM</w:t>
      </w:r>
    </w:p>
    <w:p w14:paraId="06E7BA12" w14:textId="6D6E1278" w:rsidR="008A39F8" w:rsidRPr="008A39F8" w:rsidRDefault="008A39F8" w:rsidP="008A39F8">
      <w:pPr>
        <w:spacing w:after="0"/>
        <w:rPr>
          <w:rFonts w:ascii="Times New Roman" w:eastAsia="Times New Roman" w:hAnsi="Times New Roman" w:cs="Times New Roman"/>
          <w:i w:val="0"/>
          <w:iCs w:val="0"/>
          <w:sz w:val="22"/>
          <w:szCs w:val="22"/>
        </w:rPr>
      </w:pPr>
      <w:r w:rsidRPr="0054467E">
        <w:rPr>
          <w:rFonts w:ascii="Times New Roman" w:eastAsia="Times New Roman" w:hAnsi="Times New Roman" w:cs="Times New Roman"/>
          <w:b/>
          <w:bCs/>
          <w:i w:val="0"/>
          <w:iCs w:val="0"/>
        </w:rPr>
        <w:t>Accuracy:</w:t>
      </w:r>
      <w:r w:rsidRPr="008A39F8">
        <w:rPr>
          <w:rFonts w:ascii="Times New Roman" w:eastAsia="Times New Roman" w:hAnsi="Times New Roman" w:cs="Times New Roman"/>
          <w:i w:val="0"/>
          <w:iCs w:val="0"/>
          <w:sz w:val="22"/>
          <w:szCs w:val="22"/>
        </w:rPr>
        <w:t xml:space="preserve"> The SVM model achieved an accuracy of approximately 83.21% on the test data. This indicates that the model correctly classified about 83.21% of the transactions as either fraudulent or non-fraudulent.</w:t>
      </w:r>
    </w:p>
    <w:p w14:paraId="0733E3C4" w14:textId="229ED43E" w:rsidR="00FB0137" w:rsidRPr="008A39F8" w:rsidRDefault="008A39F8" w:rsidP="008A39F8">
      <w:pPr>
        <w:spacing w:after="0"/>
        <w:rPr>
          <w:rFonts w:ascii="Times New Roman" w:eastAsia="Times New Roman" w:hAnsi="Times New Roman" w:cs="Times New Roman"/>
          <w:i w:val="0"/>
          <w:iCs w:val="0"/>
          <w:sz w:val="22"/>
          <w:szCs w:val="22"/>
        </w:rPr>
      </w:pPr>
      <w:r w:rsidRPr="0054467E">
        <w:rPr>
          <w:rFonts w:ascii="Times New Roman" w:eastAsia="Times New Roman" w:hAnsi="Times New Roman" w:cs="Times New Roman"/>
          <w:b/>
          <w:bCs/>
          <w:i w:val="0"/>
          <w:iCs w:val="0"/>
        </w:rPr>
        <w:t>Interpretation:</w:t>
      </w:r>
      <w:r w:rsidRPr="008A39F8">
        <w:rPr>
          <w:rFonts w:ascii="Times New Roman" w:eastAsia="Times New Roman" w:hAnsi="Times New Roman" w:cs="Times New Roman"/>
          <w:i w:val="0"/>
          <w:iCs w:val="0"/>
          <w:sz w:val="22"/>
          <w:szCs w:val="22"/>
        </w:rPr>
        <w:t xml:space="preserve"> While the accuracy is decent, further analysis is needed to understand the model's performance across different classes and to identify areas for improvement.</w:t>
      </w:r>
    </w:p>
    <w:p w14:paraId="7E296D57" w14:textId="77777777" w:rsidR="008A39F8" w:rsidRPr="008A39F8" w:rsidRDefault="008A39F8" w:rsidP="008A39F8">
      <w:pPr>
        <w:spacing w:after="0"/>
        <w:rPr>
          <w:rFonts w:ascii="Times New Roman" w:eastAsia="Times New Roman" w:hAnsi="Times New Roman" w:cs="Times New Roman"/>
          <w:b/>
          <w:bCs/>
          <w:i w:val="0"/>
          <w:iCs w:val="0"/>
          <w:sz w:val="22"/>
          <w:szCs w:val="22"/>
        </w:rPr>
      </w:pPr>
      <w:r w:rsidRPr="008A39F8">
        <w:rPr>
          <w:rFonts w:ascii="Times New Roman" w:eastAsia="Times New Roman" w:hAnsi="Times New Roman" w:cs="Times New Roman"/>
          <w:b/>
          <w:bCs/>
          <w:i w:val="0"/>
          <w:iCs w:val="0"/>
          <w:sz w:val="22"/>
          <w:szCs w:val="22"/>
        </w:rPr>
        <w:t>Linear SVM with Hyperparameter Tuning:</w:t>
      </w:r>
    </w:p>
    <w:p w14:paraId="16548EA8" w14:textId="77777777" w:rsidR="008A39F8" w:rsidRPr="008A39F8" w:rsidRDefault="008A39F8" w:rsidP="008A39F8">
      <w:pPr>
        <w:spacing w:after="0"/>
        <w:rPr>
          <w:rFonts w:ascii="Times New Roman" w:eastAsia="Times New Roman" w:hAnsi="Times New Roman" w:cs="Times New Roman"/>
          <w:i w:val="0"/>
          <w:iCs w:val="0"/>
          <w:sz w:val="22"/>
          <w:szCs w:val="22"/>
        </w:rPr>
      </w:pPr>
      <w:r w:rsidRPr="00FB0137">
        <w:rPr>
          <w:rFonts w:ascii="Times New Roman" w:eastAsia="Times New Roman" w:hAnsi="Times New Roman" w:cs="Times New Roman"/>
          <w:b/>
          <w:bCs/>
          <w:i w:val="0"/>
          <w:iCs w:val="0"/>
        </w:rPr>
        <w:t>Best Parameters:</w:t>
      </w:r>
      <w:r w:rsidRPr="008A39F8">
        <w:rPr>
          <w:rFonts w:ascii="Times New Roman" w:eastAsia="Times New Roman" w:hAnsi="Times New Roman" w:cs="Times New Roman"/>
          <w:i w:val="0"/>
          <w:iCs w:val="0"/>
          <w:sz w:val="22"/>
          <w:szCs w:val="22"/>
        </w:rPr>
        <w:t xml:space="preserve"> The best parameters obtained through grid search for the Linear SVM model were {'C': 0.001}, with a corresponding cross-validated accuracy score of approximately 95.45%.</w:t>
      </w:r>
    </w:p>
    <w:p w14:paraId="26692E3D" w14:textId="198A0358" w:rsidR="00742E4B" w:rsidRDefault="008A39F8" w:rsidP="008A39F8">
      <w:pPr>
        <w:spacing w:after="0"/>
        <w:rPr>
          <w:rFonts w:ascii="Times New Roman" w:eastAsia="Times New Roman" w:hAnsi="Times New Roman" w:cs="Times New Roman"/>
          <w:i w:val="0"/>
          <w:iCs w:val="0"/>
          <w:sz w:val="22"/>
          <w:szCs w:val="22"/>
        </w:rPr>
      </w:pPr>
      <w:r w:rsidRPr="00F010F0">
        <w:rPr>
          <w:rFonts w:ascii="Times New Roman" w:eastAsia="Times New Roman" w:hAnsi="Times New Roman" w:cs="Times New Roman"/>
          <w:b/>
          <w:bCs/>
          <w:i w:val="0"/>
          <w:iCs w:val="0"/>
        </w:rPr>
        <w:t>Accuracy:</w:t>
      </w:r>
      <w:r w:rsidRPr="008A39F8">
        <w:rPr>
          <w:rFonts w:ascii="Times New Roman" w:eastAsia="Times New Roman" w:hAnsi="Times New Roman" w:cs="Times New Roman"/>
          <w:i w:val="0"/>
          <w:iCs w:val="0"/>
          <w:sz w:val="22"/>
          <w:szCs w:val="22"/>
        </w:rPr>
        <w:t xml:space="preserve"> After hyperparameter tuning, the Linear SVM model achieved an accuracy of approximately 95.87% on the test data.</w:t>
      </w:r>
    </w:p>
    <w:p w14:paraId="5FE02E39" w14:textId="77777777" w:rsidR="003C5F2B" w:rsidRDefault="003C5F2B" w:rsidP="003C5F2B">
      <w:pPr>
        <w:pStyle w:val="ListParagraph"/>
        <w:numPr>
          <w:ilvl w:val="0"/>
          <w:numId w:val="35"/>
        </w:numPr>
        <w:spacing w:after="0"/>
        <w:rPr>
          <w:rFonts w:ascii="Times New Roman" w:eastAsia="Times New Roman" w:hAnsi="Times New Roman" w:cs="Times New Roman"/>
          <w:i w:val="0"/>
          <w:sz w:val="22"/>
          <w:szCs w:val="22"/>
        </w:rPr>
      </w:pPr>
      <w:r w:rsidRPr="00D56EC0">
        <w:rPr>
          <w:rFonts w:ascii="Times New Roman" w:eastAsia="Times New Roman" w:hAnsi="Times New Roman" w:cs="Times New Roman"/>
          <w:b/>
          <w:bCs/>
          <w:i w:val="0"/>
          <w:sz w:val="22"/>
          <w:szCs w:val="22"/>
        </w:rPr>
        <w:t>Precision:</w:t>
      </w:r>
      <w:r w:rsidRPr="00D56EC0">
        <w:rPr>
          <w:rFonts w:ascii="Times New Roman" w:eastAsia="Times New Roman" w:hAnsi="Times New Roman" w:cs="Times New Roman"/>
          <w:i w:val="0"/>
          <w:sz w:val="22"/>
          <w:szCs w:val="22"/>
        </w:rPr>
        <w:t xml:space="preserve"> This metric indicates the proportion of correctly predicted instances among all instances predicted as belonging to a particular class. </w:t>
      </w:r>
    </w:p>
    <w:p w14:paraId="365A239D" w14:textId="77777777" w:rsidR="003C5F2B" w:rsidRDefault="003C5F2B" w:rsidP="003C5F2B">
      <w:pPr>
        <w:pStyle w:val="ListParagraph"/>
        <w:numPr>
          <w:ilvl w:val="2"/>
          <w:numId w:val="39"/>
        </w:numPr>
        <w:spacing w:after="0"/>
        <w:rPr>
          <w:rFonts w:ascii="Times New Roman" w:eastAsia="Times New Roman" w:hAnsi="Times New Roman" w:cs="Times New Roman"/>
          <w:i w:val="0"/>
          <w:sz w:val="22"/>
          <w:szCs w:val="22"/>
        </w:rPr>
      </w:pPr>
      <w:r w:rsidRPr="00F4284E">
        <w:rPr>
          <w:rFonts w:ascii="Times New Roman" w:eastAsia="Times New Roman" w:hAnsi="Times New Roman" w:cs="Times New Roman"/>
          <w:i w:val="0"/>
          <w:sz w:val="22"/>
          <w:szCs w:val="22"/>
        </w:rPr>
        <w:t>Class 0 (</w:t>
      </w:r>
      <w:proofErr w:type="spellStart"/>
      <w:r w:rsidRPr="00F4284E">
        <w:rPr>
          <w:rFonts w:ascii="Times New Roman" w:eastAsia="Times New Roman" w:hAnsi="Times New Roman" w:cs="Times New Roman"/>
          <w:i w:val="0"/>
          <w:sz w:val="22"/>
          <w:szCs w:val="22"/>
        </w:rPr>
        <w:t>high_risk</w:t>
      </w:r>
      <w:proofErr w:type="spellEnd"/>
      <w:r w:rsidRPr="00F4284E">
        <w:rPr>
          <w:rFonts w:ascii="Times New Roman" w:eastAsia="Times New Roman" w:hAnsi="Times New Roman" w:cs="Times New Roman"/>
          <w:i w:val="0"/>
          <w:sz w:val="22"/>
          <w:szCs w:val="22"/>
        </w:rPr>
        <w:t>): Precision of 100% indicates that all instances predicted as high risk were indeed high risk.</w:t>
      </w:r>
    </w:p>
    <w:p w14:paraId="3B150EE2" w14:textId="108AF832" w:rsidR="003C5F2B" w:rsidRPr="00873089" w:rsidRDefault="003C5F2B" w:rsidP="003C5F2B">
      <w:pPr>
        <w:pStyle w:val="ListParagraph"/>
        <w:numPr>
          <w:ilvl w:val="2"/>
          <w:numId w:val="39"/>
        </w:numPr>
        <w:spacing w:after="0"/>
        <w:rPr>
          <w:rFonts w:ascii="Times New Roman" w:eastAsia="Times New Roman" w:hAnsi="Times New Roman" w:cs="Times New Roman"/>
          <w:i w:val="0"/>
          <w:sz w:val="22"/>
          <w:szCs w:val="22"/>
        </w:rPr>
      </w:pPr>
      <w:r w:rsidRPr="00873089">
        <w:rPr>
          <w:rFonts w:ascii="Times New Roman" w:eastAsia="Times New Roman" w:hAnsi="Times New Roman" w:cs="Times New Roman"/>
          <w:i w:val="0"/>
          <w:sz w:val="22"/>
          <w:szCs w:val="22"/>
        </w:rPr>
        <w:t>Class 1 (</w:t>
      </w:r>
      <w:proofErr w:type="spellStart"/>
      <w:r w:rsidRPr="00873089">
        <w:rPr>
          <w:rFonts w:ascii="Times New Roman" w:eastAsia="Times New Roman" w:hAnsi="Times New Roman" w:cs="Times New Roman"/>
          <w:i w:val="0"/>
          <w:sz w:val="22"/>
          <w:szCs w:val="22"/>
        </w:rPr>
        <w:t>low_risk</w:t>
      </w:r>
      <w:proofErr w:type="spellEnd"/>
      <w:r w:rsidRPr="00873089">
        <w:rPr>
          <w:rFonts w:ascii="Times New Roman" w:eastAsia="Times New Roman" w:hAnsi="Times New Roman" w:cs="Times New Roman"/>
          <w:i w:val="0"/>
          <w:sz w:val="22"/>
          <w:szCs w:val="22"/>
        </w:rPr>
        <w:t>): Precision of 9</w:t>
      </w:r>
      <w:r w:rsidR="0004613D">
        <w:rPr>
          <w:rFonts w:ascii="Times New Roman" w:eastAsia="Times New Roman" w:hAnsi="Times New Roman" w:cs="Times New Roman"/>
          <w:i w:val="0"/>
          <w:sz w:val="22"/>
          <w:szCs w:val="22"/>
        </w:rPr>
        <w:t>7</w:t>
      </w:r>
      <w:r w:rsidRPr="00873089">
        <w:rPr>
          <w:rFonts w:ascii="Times New Roman" w:eastAsia="Times New Roman" w:hAnsi="Times New Roman" w:cs="Times New Roman"/>
          <w:i w:val="0"/>
          <w:sz w:val="22"/>
          <w:szCs w:val="22"/>
        </w:rPr>
        <w:t>% indicates that 9</w:t>
      </w:r>
      <w:r w:rsidR="0004613D">
        <w:rPr>
          <w:rFonts w:ascii="Times New Roman" w:eastAsia="Times New Roman" w:hAnsi="Times New Roman" w:cs="Times New Roman"/>
          <w:i w:val="0"/>
          <w:sz w:val="22"/>
          <w:szCs w:val="22"/>
        </w:rPr>
        <w:t>7</w:t>
      </w:r>
      <w:r w:rsidRPr="00873089">
        <w:rPr>
          <w:rFonts w:ascii="Times New Roman" w:eastAsia="Times New Roman" w:hAnsi="Times New Roman" w:cs="Times New Roman"/>
          <w:i w:val="0"/>
          <w:sz w:val="22"/>
          <w:szCs w:val="22"/>
        </w:rPr>
        <w:t>% of instances predicted as low risk were actually low risk.</w:t>
      </w:r>
    </w:p>
    <w:p w14:paraId="31E8CD91" w14:textId="6DC09F97" w:rsidR="003C5F2B" w:rsidRPr="00986D3E" w:rsidRDefault="003C5F2B" w:rsidP="00233D1C">
      <w:pPr>
        <w:pStyle w:val="ListParagraph"/>
        <w:numPr>
          <w:ilvl w:val="2"/>
          <w:numId w:val="39"/>
        </w:numPr>
        <w:spacing w:after="0"/>
        <w:rPr>
          <w:rFonts w:ascii="Times New Roman" w:eastAsia="Times New Roman" w:hAnsi="Times New Roman" w:cs="Times New Roman"/>
          <w:i w:val="0"/>
          <w:sz w:val="22"/>
          <w:szCs w:val="22"/>
        </w:rPr>
      </w:pPr>
      <w:r w:rsidRPr="00873089">
        <w:rPr>
          <w:rFonts w:ascii="Times New Roman" w:eastAsia="Times New Roman" w:hAnsi="Times New Roman" w:cs="Times New Roman"/>
          <w:i w:val="0"/>
          <w:sz w:val="22"/>
          <w:szCs w:val="22"/>
        </w:rPr>
        <w:t>Class 2 (</w:t>
      </w:r>
      <w:proofErr w:type="spellStart"/>
      <w:r w:rsidRPr="00873089">
        <w:rPr>
          <w:rFonts w:ascii="Times New Roman" w:eastAsia="Times New Roman" w:hAnsi="Times New Roman" w:cs="Times New Roman"/>
          <w:i w:val="0"/>
          <w:sz w:val="22"/>
          <w:szCs w:val="22"/>
        </w:rPr>
        <w:t>moderate_risk</w:t>
      </w:r>
      <w:proofErr w:type="spellEnd"/>
      <w:r w:rsidRPr="00873089">
        <w:rPr>
          <w:rFonts w:ascii="Times New Roman" w:eastAsia="Times New Roman" w:hAnsi="Times New Roman" w:cs="Times New Roman"/>
          <w:i w:val="0"/>
          <w:sz w:val="22"/>
          <w:szCs w:val="22"/>
        </w:rPr>
        <w:t xml:space="preserve">): Precision of </w:t>
      </w:r>
      <w:r w:rsidR="0004613D">
        <w:rPr>
          <w:rFonts w:ascii="Times New Roman" w:eastAsia="Times New Roman" w:hAnsi="Times New Roman" w:cs="Times New Roman"/>
          <w:i w:val="0"/>
          <w:sz w:val="22"/>
          <w:szCs w:val="22"/>
        </w:rPr>
        <w:t>84</w:t>
      </w:r>
      <w:r w:rsidRPr="00873089">
        <w:rPr>
          <w:rFonts w:ascii="Times New Roman" w:eastAsia="Times New Roman" w:hAnsi="Times New Roman" w:cs="Times New Roman"/>
          <w:i w:val="0"/>
          <w:sz w:val="22"/>
          <w:szCs w:val="22"/>
        </w:rPr>
        <w:t>% indicates that</w:t>
      </w:r>
      <w:r w:rsidR="0004613D">
        <w:rPr>
          <w:rFonts w:ascii="Times New Roman" w:eastAsia="Times New Roman" w:hAnsi="Times New Roman" w:cs="Times New Roman"/>
          <w:i w:val="0"/>
          <w:sz w:val="22"/>
          <w:szCs w:val="22"/>
        </w:rPr>
        <w:t xml:space="preserve"> only </w:t>
      </w:r>
      <w:r w:rsidR="008F7907">
        <w:rPr>
          <w:rFonts w:ascii="Times New Roman" w:eastAsia="Times New Roman" w:hAnsi="Times New Roman" w:cs="Times New Roman"/>
          <w:i w:val="0"/>
          <w:sz w:val="22"/>
          <w:szCs w:val="22"/>
        </w:rPr>
        <w:t>84</w:t>
      </w:r>
      <w:r w:rsidR="008F7907" w:rsidRPr="00873089">
        <w:rPr>
          <w:rFonts w:ascii="Times New Roman" w:eastAsia="Times New Roman" w:hAnsi="Times New Roman" w:cs="Times New Roman"/>
          <w:i w:val="0"/>
          <w:sz w:val="22"/>
          <w:szCs w:val="22"/>
        </w:rPr>
        <w:t>% of instances predicted as low risk were low risk.</w:t>
      </w:r>
    </w:p>
    <w:p w14:paraId="4B2308DE" w14:textId="77777777" w:rsidR="003C5F2B" w:rsidRPr="00873089" w:rsidRDefault="003C5F2B" w:rsidP="003C5F2B">
      <w:pPr>
        <w:pStyle w:val="ListParagraph"/>
        <w:numPr>
          <w:ilvl w:val="0"/>
          <w:numId w:val="35"/>
        </w:numPr>
        <w:spacing w:after="0"/>
        <w:rPr>
          <w:rFonts w:ascii="Times New Roman" w:eastAsia="Times New Roman" w:hAnsi="Times New Roman" w:cs="Times New Roman"/>
          <w:i w:val="0"/>
          <w:sz w:val="22"/>
          <w:szCs w:val="22"/>
        </w:rPr>
      </w:pPr>
      <w:r w:rsidRPr="00873089">
        <w:rPr>
          <w:rFonts w:ascii="Times New Roman" w:eastAsia="Times New Roman" w:hAnsi="Times New Roman" w:cs="Times New Roman"/>
          <w:b/>
          <w:bCs/>
          <w:i w:val="0"/>
          <w:sz w:val="22"/>
          <w:szCs w:val="22"/>
        </w:rPr>
        <w:t>Recall:</w:t>
      </w:r>
      <w:r w:rsidRPr="00873089">
        <w:rPr>
          <w:rFonts w:ascii="Times New Roman" w:eastAsia="Times New Roman" w:hAnsi="Times New Roman" w:cs="Times New Roman"/>
          <w:i w:val="0"/>
          <w:sz w:val="22"/>
          <w:szCs w:val="22"/>
        </w:rPr>
        <w:t xml:space="preserve"> This metric indicates the proportion of correctly predicted instances among all instances that belong to a particular class. </w:t>
      </w:r>
    </w:p>
    <w:p w14:paraId="1A181AA5" w14:textId="77777777" w:rsidR="003C5F2B" w:rsidRPr="00873089" w:rsidRDefault="003C5F2B" w:rsidP="003C5F2B">
      <w:pPr>
        <w:pStyle w:val="ListParagraph"/>
        <w:numPr>
          <w:ilvl w:val="2"/>
          <w:numId w:val="38"/>
        </w:numPr>
        <w:spacing w:after="0"/>
        <w:rPr>
          <w:rFonts w:ascii="Times New Roman" w:eastAsia="Times New Roman" w:hAnsi="Times New Roman" w:cs="Times New Roman"/>
          <w:i w:val="0"/>
          <w:sz w:val="22"/>
          <w:szCs w:val="22"/>
        </w:rPr>
      </w:pPr>
      <w:r w:rsidRPr="00873089">
        <w:rPr>
          <w:rFonts w:ascii="Times New Roman" w:eastAsia="Times New Roman" w:hAnsi="Times New Roman" w:cs="Times New Roman"/>
          <w:i w:val="0"/>
          <w:sz w:val="22"/>
          <w:szCs w:val="22"/>
        </w:rPr>
        <w:t>Class 0 (</w:t>
      </w:r>
      <w:proofErr w:type="spellStart"/>
      <w:r w:rsidRPr="00873089">
        <w:rPr>
          <w:rFonts w:ascii="Times New Roman" w:eastAsia="Times New Roman" w:hAnsi="Times New Roman" w:cs="Times New Roman"/>
          <w:i w:val="0"/>
          <w:sz w:val="22"/>
          <w:szCs w:val="22"/>
        </w:rPr>
        <w:t>high_risk</w:t>
      </w:r>
      <w:proofErr w:type="spellEnd"/>
      <w:r w:rsidRPr="00873089">
        <w:rPr>
          <w:rFonts w:ascii="Times New Roman" w:eastAsia="Times New Roman" w:hAnsi="Times New Roman" w:cs="Times New Roman"/>
          <w:i w:val="0"/>
          <w:sz w:val="22"/>
          <w:szCs w:val="22"/>
        </w:rPr>
        <w:t>): Recall of 100% indicates that all actual high-risk instances were correctly identified as high risk.</w:t>
      </w:r>
    </w:p>
    <w:p w14:paraId="29C2F84C" w14:textId="3F91B50B" w:rsidR="003C5F2B" w:rsidRPr="00873089" w:rsidRDefault="003C5F2B" w:rsidP="003C5F2B">
      <w:pPr>
        <w:pStyle w:val="ListParagraph"/>
        <w:numPr>
          <w:ilvl w:val="2"/>
          <w:numId w:val="38"/>
        </w:numPr>
        <w:spacing w:after="0"/>
        <w:rPr>
          <w:rFonts w:ascii="Times New Roman" w:eastAsia="Times New Roman" w:hAnsi="Times New Roman" w:cs="Times New Roman"/>
          <w:i w:val="0"/>
          <w:sz w:val="22"/>
          <w:szCs w:val="22"/>
        </w:rPr>
      </w:pPr>
      <w:r w:rsidRPr="00873089">
        <w:rPr>
          <w:rFonts w:ascii="Times New Roman" w:eastAsia="Times New Roman" w:hAnsi="Times New Roman" w:cs="Times New Roman"/>
          <w:i w:val="0"/>
          <w:sz w:val="22"/>
          <w:szCs w:val="22"/>
        </w:rPr>
        <w:t>Class 1 (</w:t>
      </w:r>
      <w:proofErr w:type="spellStart"/>
      <w:r w:rsidRPr="00873089">
        <w:rPr>
          <w:rFonts w:ascii="Times New Roman" w:eastAsia="Times New Roman" w:hAnsi="Times New Roman" w:cs="Times New Roman"/>
          <w:i w:val="0"/>
          <w:sz w:val="22"/>
          <w:szCs w:val="22"/>
        </w:rPr>
        <w:t>low_risk</w:t>
      </w:r>
      <w:proofErr w:type="spellEnd"/>
      <w:r w:rsidRPr="00873089">
        <w:rPr>
          <w:rFonts w:ascii="Times New Roman" w:eastAsia="Times New Roman" w:hAnsi="Times New Roman" w:cs="Times New Roman"/>
          <w:i w:val="0"/>
          <w:sz w:val="22"/>
          <w:szCs w:val="22"/>
        </w:rPr>
        <w:t xml:space="preserve">): Recall of </w:t>
      </w:r>
      <w:r w:rsidR="008F7907">
        <w:rPr>
          <w:rFonts w:ascii="Times New Roman" w:eastAsia="Times New Roman" w:hAnsi="Times New Roman" w:cs="Times New Roman"/>
          <w:i w:val="0"/>
          <w:sz w:val="22"/>
          <w:szCs w:val="22"/>
        </w:rPr>
        <w:t>98</w:t>
      </w:r>
      <w:r w:rsidRPr="00873089">
        <w:rPr>
          <w:rFonts w:ascii="Times New Roman" w:eastAsia="Times New Roman" w:hAnsi="Times New Roman" w:cs="Times New Roman"/>
          <w:i w:val="0"/>
          <w:sz w:val="22"/>
          <w:szCs w:val="22"/>
        </w:rPr>
        <w:t xml:space="preserve">% indicates that </w:t>
      </w:r>
      <w:r w:rsidR="00387DAF">
        <w:rPr>
          <w:rFonts w:ascii="Times New Roman" w:eastAsia="Times New Roman" w:hAnsi="Times New Roman" w:cs="Times New Roman"/>
          <w:i w:val="0"/>
          <w:sz w:val="22"/>
          <w:szCs w:val="22"/>
        </w:rPr>
        <w:t xml:space="preserve">most of the </w:t>
      </w:r>
      <w:r w:rsidRPr="00873089">
        <w:rPr>
          <w:rFonts w:ascii="Times New Roman" w:eastAsia="Times New Roman" w:hAnsi="Times New Roman" w:cs="Times New Roman"/>
          <w:i w:val="0"/>
          <w:sz w:val="22"/>
          <w:szCs w:val="22"/>
        </w:rPr>
        <w:t>actual low-risk instances were correctly identified as low risk.</w:t>
      </w:r>
    </w:p>
    <w:p w14:paraId="37BC329C" w14:textId="723F76A3" w:rsidR="003C5F2B" w:rsidRPr="00873089" w:rsidRDefault="003C5F2B" w:rsidP="003C5F2B">
      <w:pPr>
        <w:pStyle w:val="ListParagraph"/>
        <w:numPr>
          <w:ilvl w:val="2"/>
          <w:numId w:val="38"/>
        </w:numPr>
        <w:spacing w:after="0"/>
        <w:rPr>
          <w:rFonts w:ascii="Times New Roman" w:eastAsia="Times New Roman" w:hAnsi="Times New Roman" w:cs="Times New Roman"/>
          <w:i w:val="0"/>
          <w:sz w:val="22"/>
          <w:szCs w:val="22"/>
        </w:rPr>
      </w:pPr>
      <w:r w:rsidRPr="00873089">
        <w:rPr>
          <w:rFonts w:ascii="Times New Roman" w:eastAsia="Times New Roman" w:hAnsi="Times New Roman" w:cs="Times New Roman"/>
          <w:i w:val="0"/>
          <w:sz w:val="22"/>
          <w:szCs w:val="22"/>
        </w:rPr>
        <w:t>Class 2 (</w:t>
      </w:r>
      <w:proofErr w:type="spellStart"/>
      <w:r w:rsidRPr="00873089">
        <w:rPr>
          <w:rFonts w:ascii="Times New Roman" w:eastAsia="Times New Roman" w:hAnsi="Times New Roman" w:cs="Times New Roman"/>
          <w:i w:val="0"/>
          <w:sz w:val="22"/>
          <w:szCs w:val="22"/>
        </w:rPr>
        <w:t>moderate_risk</w:t>
      </w:r>
      <w:proofErr w:type="spellEnd"/>
      <w:r w:rsidRPr="00873089">
        <w:rPr>
          <w:rFonts w:ascii="Times New Roman" w:eastAsia="Times New Roman" w:hAnsi="Times New Roman" w:cs="Times New Roman"/>
          <w:i w:val="0"/>
          <w:sz w:val="22"/>
          <w:szCs w:val="22"/>
        </w:rPr>
        <w:t xml:space="preserve">): Recall of </w:t>
      </w:r>
      <w:r w:rsidR="00387DAF">
        <w:rPr>
          <w:rFonts w:ascii="Times New Roman" w:eastAsia="Times New Roman" w:hAnsi="Times New Roman" w:cs="Times New Roman"/>
          <w:i w:val="0"/>
          <w:sz w:val="22"/>
          <w:szCs w:val="22"/>
        </w:rPr>
        <w:t>74</w:t>
      </w:r>
      <w:r w:rsidRPr="00873089">
        <w:rPr>
          <w:rFonts w:ascii="Times New Roman" w:eastAsia="Times New Roman" w:hAnsi="Times New Roman" w:cs="Times New Roman"/>
          <w:i w:val="0"/>
          <w:sz w:val="22"/>
          <w:szCs w:val="22"/>
        </w:rPr>
        <w:t xml:space="preserve">% indicates that </w:t>
      </w:r>
      <w:r w:rsidR="00387DAF">
        <w:rPr>
          <w:rFonts w:ascii="Times New Roman" w:eastAsia="Times New Roman" w:hAnsi="Times New Roman" w:cs="Times New Roman"/>
          <w:i w:val="0"/>
          <w:sz w:val="22"/>
          <w:szCs w:val="22"/>
        </w:rPr>
        <w:t>only 74</w:t>
      </w:r>
      <w:r w:rsidRPr="00873089">
        <w:rPr>
          <w:rFonts w:ascii="Times New Roman" w:eastAsia="Times New Roman" w:hAnsi="Times New Roman" w:cs="Times New Roman"/>
          <w:i w:val="0"/>
          <w:sz w:val="22"/>
          <w:szCs w:val="22"/>
        </w:rPr>
        <w:t>% of actual moderate-risk instances were correctly identified as moderate risk.</w:t>
      </w:r>
    </w:p>
    <w:p w14:paraId="094079B6" w14:textId="77777777" w:rsidR="00AF3739" w:rsidRPr="00AF3739" w:rsidRDefault="00AF3739" w:rsidP="00AF3739">
      <w:pPr>
        <w:spacing w:after="0"/>
        <w:rPr>
          <w:rFonts w:ascii="Times New Roman" w:eastAsia="Times New Roman" w:hAnsi="Times New Roman" w:cs="Times New Roman"/>
          <w:i w:val="0"/>
          <w:sz w:val="22"/>
          <w:szCs w:val="22"/>
        </w:rPr>
      </w:pPr>
    </w:p>
    <w:p w14:paraId="027321B7" w14:textId="61C9E11F" w:rsidR="00AF3739" w:rsidRPr="00233D1C" w:rsidRDefault="00AF3739" w:rsidP="00AF3739">
      <w:pPr>
        <w:spacing w:after="0"/>
        <w:rPr>
          <w:rFonts w:ascii="Times New Roman" w:eastAsia="Times New Roman" w:hAnsi="Times New Roman" w:cs="Times New Roman"/>
          <w:b/>
          <w:bCs/>
          <w:i w:val="0"/>
          <w:iCs w:val="0"/>
          <w:sz w:val="22"/>
          <w:szCs w:val="22"/>
          <w:u w:val="single"/>
        </w:rPr>
      </w:pPr>
      <w:r w:rsidRPr="00233D1C">
        <w:rPr>
          <w:rFonts w:ascii="Times New Roman" w:eastAsia="Times New Roman" w:hAnsi="Times New Roman" w:cs="Times New Roman"/>
          <w:b/>
          <w:bCs/>
          <w:i w:val="0"/>
          <w:iCs w:val="0"/>
          <w:sz w:val="22"/>
          <w:szCs w:val="22"/>
          <w:u w:val="single"/>
        </w:rPr>
        <w:t xml:space="preserve">MODEL </w:t>
      </w:r>
      <w:r>
        <w:rPr>
          <w:rFonts w:ascii="Times New Roman" w:eastAsia="Times New Roman" w:hAnsi="Times New Roman" w:cs="Times New Roman"/>
          <w:b/>
          <w:bCs/>
          <w:i w:val="0"/>
          <w:iCs w:val="0"/>
          <w:sz w:val="22"/>
          <w:szCs w:val="22"/>
          <w:u w:val="single"/>
        </w:rPr>
        <w:t>4</w:t>
      </w:r>
      <w:r w:rsidRPr="00233D1C">
        <w:rPr>
          <w:rFonts w:ascii="Times New Roman" w:eastAsia="Times New Roman" w:hAnsi="Times New Roman" w:cs="Times New Roman"/>
          <w:b/>
          <w:bCs/>
          <w:i w:val="0"/>
          <w:iCs w:val="0"/>
          <w:sz w:val="22"/>
          <w:szCs w:val="22"/>
          <w:u w:val="single"/>
        </w:rPr>
        <w:t>: RANDOM FOREST CLASSIFIER:</w:t>
      </w:r>
    </w:p>
    <w:p w14:paraId="15E129C6" w14:textId="77777777" w:rsidR="00AF3739" w:rsidRPr="005C6389" w:rsidRDefault="00AF3739" w:rsidP="00AF3739">
      <w:pPr>
        <w:spacing w:after="0"/>
        <w:rPr>
          <w:rFonts w:ascii="Times New Roman" w:eastAsia="Times New Roman" w:hAnsi="Times New Roman" w:cs="Times New Roman"/>
          <w:i w:val="0"/>
          <w:iCs w:val="0"/>
          <w:sz w:val="22"/>
          <w:szCs w:val="22"/>
        </w:rPr>
      </w:pPr>
      <w:r w:rsidRPr="006A433B">
        <w:rPr>
          <w:rFonts w:ascii="Times New Roman" w:eastAsia="Times New Roman" w:hAnsi="Times New Roman" w:cs="Times New Roman"/>
          <w:i w:val="0"/>
          <w:sz w:val="22"/>
          <w:szCs w:val="22"/>
        </w:rPr>
        <w:t xml:space="preserve">A </w:t>
      </w:r>
      <w:r>
        <w:rPr>
          <w:rFonts w:ascii="Times New Roman" w:eastAsia="Times New Roman" w:hAnsi="Times New Roman" w:cs="Times New Roman"/>
          <w:i w:val="0"/>
          <w:sz w:val="22"/>
          <w:szCs w:val="22"/>
        </w:rPr>
        <w:t>basic Random Forest Classification</w:t>
      </w:r>
      <w:r w:rsidRPr="006A433B">
        <w:rPr>
          <w:rFonts w:ascii="Times New Roman" w:eastAsia="Times New Roman" w:hAnsi="Times New Roman" w:cs="Times New Roman"/>
          <w:i w:val="0"/>
          <w:sz w:val="22"/>
          <w:szCs w:val="22"/>
        </w:rPr>
        <w:t xml:space="preserve"> model is initialized and trained on the processed training data</w:t>
      </w:r>
      <w:r>
        <w:rPr>
          <w:rFonts w:ascii="Times New Roman" w:eastAsia="Times New Roman" w:hAnsi="Times New Roman" w:cs="Times New Roman"/>
          <w:i w:val="0"/>
          <w:sz w:val="22"/>
          <w:szCs w:val="22"/>
        </w:rPr>
        <w:t xml:space="preserve">. It has returned an accuracy of 100%. As this model is without any hyperparameter tuning it is returning perfect accuracy and trying to overfit the data. To address this issue, we performed a model with grid-search with hyperparameter tuning that </w:t>
      </w:r>
      <w:r w:rsidRPr="007736A0">
        <w:rPr>
          <w:rFonts w:ascii="Times New Roman" w:eastAsia="Times New Roman" w:hAnsi="Times New Roman" w:cs="Times New Roman"/>
          <w:i w:val="0"/>
          <w:sz w:val="22"/>
          <w:szCs w:val="22"/>
        </w:rPr>
        <w:t xml:space="preserve">performs hyperparameter tuning using </w:t>
      </w:r>
      <w:proofErr w:type="spellStart"/>
      <w:r w:rsidRPr="007736A0">
        <w:rPr>
          <w:rFonts w:ascii="Times New Roman" w:eastAsia="Times New Roman" w:hAnsi="Times New Roman" w:cs="Times New Roman"/>
          <w:i w:val="0"/>
          <w:sz w:val="22"/>
          <w:szCs w:val="22"/>
        </w:rPr>
        <w:t>GridSearchCV</w:t>
      </w:r>
      <w:proofErr w:type="spellEnd"/>
      <w:r>
        <w:rPr>
          <w:rFonts w:ascii="Times New Roman" w:eastAsia="Times New Roman" w:hAnsi="Times New Roman" w:cs="Times New Roman"/>
          <w:i w:val="0"/>
          <w:sz w:val="22"/>
          <w:szCs w:val="22"/>
        </w:rPr>
        <w:t>.</w:t>
      </w:r>
      <w:r>
        <w:rPr>
          <w:rFonts w:ascii="Times New Roman" w:eastAsia="Times New Roman" w:hAnsi="Times New Roman" w:cs="Times New Roman"/>
          <w:i w:val="0"/>
          <w:iCs w:val="0"/>
          <w:sz w:val="22"/>
          <w:szCs w:val="22"/>
        </w:rPr>
        <w:t xml:space="preserve"> </w:t>
      </w:r>
      <w:r w:rsidRPr="007736A0">
        <w:rPr>
          <w:rFonts w:ascii="Times New Roman" w:eastAsia="Times New Roman" w:hAnsi="Times New Roman" w:cs="Times New Roman"/>
          <w:i w:val="0"/>
          <w:sz w:val="22"/>
          <w:szCs w:val="22"/>
        </w:rPr>
        <w:t xml:space="preserve">The </w:t>
      </w:r>
      <w:proofErr w:type="spellStart"/>
      <w:r w:rsidRPr="007736A0">
        <w:rPr>
          <w:rFonts w:ascii="Times New Roman" w:eastAsia="Times New Roman" w:hAnsi="Times New Roman" w:cs="Times New Roman"/>
          <w:i w:val="0"/>
          <w:sz w:val="22"/>
          <w:szCs w:val="22"/>
        </w:rPr>
        <w:t>GridSearchCV</w:t>
      </w:r>
      <w:proofErr w:type="spellEnd"/>
      <w:r w:rsidRPr="007736A0">
        <w:rPr>
          <w:rFonts w:ascii="Times New Roman" w:eastAsia="Times New Roman" w:hAnsi="Times New Roman" w:cs="Times New Roman"/>
          <w:i w:val="0"/>
          <w:sz w:val="22"/>
          <w:szCs w:val="22"/>
        </w:rPr>
        <w:t xml:space="preserve"> is used to search for the best combination of hyperparameters (</w:t>
      </w:r>
      <w:proofErr w:type="spellStart"/>
      <w:r w:rsidRPr="007736A0">
        <w:rPr>
          <w:rFonts w:ascii="Times New Roman" w:eastAsia="Times New Roman" w:hAnsi="Times New Roman" w:cs="Times New Roman"/>
          <w:i w:val="0"/>
          <w:sz w:val="22"/>
          <w:szCs w:val="22"/>
        </w:rPr>
        <w:t>n_estimators</w:t>
      </w:r>
      <w:proofErr w:type="spellEnd"/>
      <w:r w:rsidRPr="007736A0">
        <w:rPr>
          <w:rFonts w:ascii="Times New Roman" w:eastAsia="Times New Roman" w:hAnsi="Times New Roman" w:cs="Times New Roman"/>
          <w:i w:val="0"/>
          <w:sz w:val="22"/>
          <w:szCs w:val="22"/>
        </w:rPr>
        <w:t xml:space="preserve"> and </w:t>
      </w:r>
      <w:proofErr w:type="spellStart"/>
      <w:r w:rsidRPr="007736A0">
        <w:rPr>
          <w:rFonts w:ascii="Times New Roman" w:eastAsia="Times New Roman" w:hAnsi="Times New Roman" w:cs="Times New Roman"/>
          <w:i w:val="0"/>
          <w:sz w:val="22"/>
          <w:szCs w:val="22"/>
        </w:rPr>
        <w:t>max_depth</w:t>
      </w:r>
      <w:proofErr w:type="spellEnd"/>
      <w:r w:rsidRPr="007736A0">
        <w:rPr>
          <w:rFonts w:ascii="Times New Roman" w:eastAsia="Times New Roman" w:hAnsi="Times New Roman" w:cs="Times New Roman"/>
          <w:i w:val="0"/>
          <w:sz w:val="22"/>
          <w:szCs w:val="22"/>
        </w:rPr>
        <w:t>) for the Random Forest model.</w:t>
      </w:r>
      <w:r>
        <w:rPr>
          <w:rFonts w:ascii="Times New Roman" w:eastAsia="Times New Roman" w:hAnsi="Times New Roman" w:cs="Times New Roman"/>
          <w:i w:val="0"/>
          <w:sz w:val="22"/>
          <w:szCs w:val="22"/>
        </w:rPr>
        <w:t xml:space="preserve"> </w:t>
      </w:r>
      <w:r w:rsidRPr="007736A0">
        <w:rPr>
          <w:rFonts w:ascii="Times New Roman" w:eastAsia="Times New Roman" w:hAnsi="Times New Roman" w:cs="Times New Roman"/>
          <w:i w:val="0"/>
          <w:sz w:val="22"/>
          <w:szCs w:val="22"/>
        </w:rPr>
        <w:t xml:space="preserve">The parameter grid specifies different values for </w:t>
      </w:r>
      <w:proofErr w:type="spellStart"/>
      <w:r w:rsidRPr="007736A0">
        <w:rPr>
          <w:rFonts w:ascii="Times New Roman" w:eastAsia="Times New Roman" w:hAnsi="Times New Roman" w:cs="Times New Roman"/>
          <w:i w:val="0"/>
          <w:sz w:val="22"/>
          <w:szCs w:val="22"/>
        </w:rPr>
        <w:t>n_estimators</w:t>
      </w:r>
      <w:proofErr w:type="spellEnd"/>
      <w:r w:rsidRPr="007736A0">
        <w:rPr>
          <w:rFonts w:ascii="Times New Roman" w:eastAsia="Times New Roman" w:hAnsi="Times New Roman" w:cs="Times New Roman"/>
          <w:i w:val="0"/>
          <w:sz w:val="22"/>
          <w:szCs w:val="22"/>
        </w:rPr>
        <w:t xml:space="preserve"> (50, 100, 200) and </w:t>
      </w:r>
      <w:proofErr w:type="spellStart"/>
      <w:r w:rsidRPr="007736A0">
        <w:rPr>
          <w:rFonts w:ascii="Times New Roman" w:eastAsia="Times New Roman" w:hAnsi="Times New Roman" w:cs="Times New Roman"/>
          <w:i w:val="0"/>
          <w:sz w:val="22"/>
          <w:szCs w:val="22"/>
        </w:rPr>
        <w:t>max_depth</w:t>
      </w:r>
      <w:proofErr w:type="spellEnd"/>
      <w:r w:rsidRPr="007736A0">
        <w:rPr>
          <w:rFonts w:ascii="Times New Roman" w:eastAsia="Times New Roman" w:hAnsi="Times New Roman" w:cs="Times New Roman"/>
          <w:i w:val="0"/>
          <w:sz w:val="22"/>
          <w:szCs w:val="22"/>
        </w:rPr>
        <w:t xml:space="preserve"> (3, 5, 7).</w:t>
      </w:r>
      <w:r>
        <w:rPr>
          <w:rFonts w:ascii="Times New Roman" w:eastAsia="Times New Roman" w:hAnsi="Times New Roman" w:cs="Times New Roman"/>
          <w:i w:val="0"/>
          <w:sz w:val="22"/>
          <w:szCs w:val="22"/>
        </w:rPr>
        <w:t xml:space="preserve"> </w:t>
      </w:r>
      <w:r w:rsidRPr="007736A0">
        <w:rPr>
          <w:rFonts w:ascii="Times New Roman" w:eastAsia="Times New Roman" w:hAnsi="Times New Roman" w:cs="Times New Roman"/>
          <w:i w:val="0"/>
          <w:sz w:val="22"/>
          <w:szCs w:val="22"/>
        </w:rPr>
        <w:t>The cv parameter is set to 5 for 5-fold cross-validation.</w:t>
      </w:r>
      <w:r>
        <w:rPr>
          <w:rFonts w:ascii="Times New Roman" w:eastAsia="Times New Roman" w:hAnsi="Times New Roman" w:cs="Times New Roman"/>
          <w:i w:val="0"/>
          <w:sz w:val="22"/>
          <w:szCs w:val="22"/>
        </w:rPr>
        <w:t xml:space="preserve"> </w:t>
      </w:r>
    </w:p>
    <w:p w14:paraId="7A0C3E8F" w14:textId="77777777" w:rsidR="00AF3739" w:rsidRDefault="00AF3739" w:rsidP="00AF3739">
      <w:pPr>
        <w:spacing w:after="0"/>
        <w:rPr>
          <w:rFonts w:ascii="Times New Roman" w:eastAsia="Times New Roman" w:hAnsi="Times New Roman" w:cs="Times New Roman"/>
          <w:b/>
          <w:bCs/>
          <w:i w:val="0"/>
          <w:sz w:val="22"/>
          <w:szCs w:val="22"/>
        </w:rPr>
      </w:pPr>
    </w:p>
    <w:p w14:paraId="42C8FC8B" w14:textId="77777777" w:rsidR="00AF3739" w:rsidRPr="008826A6" w:rsidRDefault="00AF3739" w:rsidP="00AF3739">
      <w:pPr>
        <w:spacing w:after="0"/>
        <w:rPr>
          <w:rFonts w:ascii="Times New Roman" w:eastAsia="Times New Roman" w:hAnsi="Times New Roman" w:cs="Times New Roman"/>
          <w:b/>
          <w:bCs/>
          <w:i w:val="0"/>
          <w:sz w:val="22"/>
          <w:szCs w:val="22"/>
        </w:rPr>
      </w:pPr>
      <w:r w:rsidRPr="008826A6">
        <w:rPr>
          <w:rFonts w:ascii="Times New Roman" w:eastAsia="Times New Roman" w:hAnsi="Times New Roman" w:cs="Times New Roman"/>
          <w:b/>
          <w:bCs/>
          <w:i w:val="0"/>
          <w:sz w:val="22"/>
          <w:szCs w:val="22"/>
        </w:rPr>
        <w:t>Best Parameters and Best Score:</w:t>
      </w:r>
    </w:p>
    <w:p w14:paraId="338D3F6E" w14:textId="77777777" w:rsidR="00AF3739" w:rsidRPr="007736A0" w:rsidRDefault="00AF3739" w:rsidP="00AF3739">
      <w:pPr>
        <w:spacing w:after="0"/>
        <w:rPr>
          <w:rFonts w:ascii="Times New Roman" w:eastAsia="Times New Roman" w:hAnsi="Times New Roman" w:cs="Times New Roman"/>
          <w:i w:val="0"/>
          <w:sz w:val="22"/>
          <w:szCs w:val="22"/>
        </w:rPr>
      </w:pPr>
      <w:r w:rsidRPr="007736A0">
        <w:rPr>
          <w:rFonts w:ascii="Times New Roman" w:eastAsia="Times New Roman" w:hAnsi="Times New Roman" w:cs="Times New Roman"/>
          <w:i w:val="0"/>
          <w:sz w:val="22"/>
          <w:szCs w:val="22"/>
        </w:rPr>
        <w:t xml:space="preserve">After fitting the </w:t>
      </w:r>
      <w:proofErr w:type="spellStart"/>
      <w:r w:rsidRPr="007736A0">
        <w:rPr>
          <w:rFonts w:ascii="Times New Roman" w:eastAsia="Times New Roman" w:hAnsi="Times New Roman" w:cs="Times New Roman"/>
          <w:i w:val="0"/>
          <w:sz w:val="22"/>
          <w:szCs w:val="22"/>
        </w:rPr>
        <w:t>GridSearchCV</w:t>
      </w:r>
      <w:proofErr w:type="spellEnd"/>
      <w:r w:rsidRPr="007736A0">
        <w:rPr>
          <w:rFonts w:ascii="Times New Roman" w:eastAsia="Times New Roman" w:hAnsi="Times New Roman" w:cs="Times New Roman"/>
          <w:i w:val="0"/>
          <w:sz w:val="22"/>
          <w:szCs w:val="22"/>
        </w:rPr>
        <w:t xml:space="preserve"> object to the training data (</w:t>
      </w:r>
      <w:proofErr w:type="spellStart"/>
      <w:r w:rsidRPr="007736A0">
        <w:rPr>
          <w:rFonts w:ascii="Times New Roman" w:eastAsia="Times New Roman" w:hAnsi="Times New Roman" w:cs="Times New Roman"/>
          <w:i w:val="0"/>
          <w:sz w:val="22"/>
          <w:szCs w:val="22"/>
        </w:rPr>
        <w:t>X_train</w:t>
      </w:r>
      <w:proofErr w:type="spellEnd"/>
      <w:r w:rsidRPr="007736A0">
        <w:rPr>
          <w:rFonts w:ascii="Times New Roman" w:eastAsia="Times New Roman" w:hAnsi="Times New Roman" w:cs="Times New Roman"/>
          <w:i w:val="0"/>
          <w:sz w:val="22"/>
          <w:szCs w:val="22"/>
        </w:rPr>
        <w:t xml:space="preserve">, </w:t>
      </w:r>
      <w:proofErr w:type="spellStart"/>
      <w:r w:rsidRPr="007736A0">
        <w:rPr>
          <w:rFonts w:ascii="Times New Roman" w:eastAsia="Times New Roman" w:hAnsi="Times New Roman" w:cs="Times New Roman"/>
          <w:i w:val="0"/>
          <w:sz w:val="22"/>
          <w:szCs w:val="22"/>
        </w:rPr>
        <w:t>y_train</w:t>
      </w:r>
      <w:proofErr w:type="spellEnd"/>
      <w:r w:rsidRPr="007736A0">
        <w:rPr>
          <w:rFonts w:ascii="Times New Roman" w:eastAsia="Times New Roman" w:hAnsi="Times New Roman" w:cs="Times New Roman"/>
          <w:i w:val="0"/>
          <w:sz w:val="22"/>
          <w:szCs w:val="22"/>
        </w:rPr>
        <w:t>), the best parameters (</w:t>
      </w:r>
      <w:proofErr w:type="spellStart"/>
      <w:r w:rsidRPr="007736A0">
        <w:rPr>
          <w:rFonts w:ascii="Times New Roman" w:eastAsia="Times New Roman" w:hAnsi="Times New Roman" w:cs="Times New Roman"/>
          <w:i w:val="0"/>
          <w:sz w:val="22"/>
          <w:szCs w:val="22"/>
        </w:rPr>
        <w:t>best_params</w:t>
      </w:r>
      <w:proofErr w:type="spellEnd"/>
      <w:r w:rsidRPr="007736A0">
        <w:rPr>
          <w:rFonts w:ascii="Times New Roman" w:eastAsia="Times New Roman" w:hAnsi="Times New Roman" w:cs="Times New Roman"/>
          <w:i w:val="0"/>
          <w:sz w:val="22"/>
          <w:szCs w:val="22"/>
        </w:rPr>
        <w:t>) and best score (</w:t>
      </w:r>
      <w:proofErr w:type="spellStart"/>
      <w:r w:rsidRPr="007736A0">
        <w:rPr>
          <w:rFonts w:ascii="Times New Roman" w:eastAsia="Times New Roman" w:hAnsi="Times New Roman" w:cs="Times New Roman"/>
          <w:i w:val="0"/>
          <w:sz w:val="22"/>
          <w:szCs w:val="22"/>
        </w:rPr>
        <w:t>best_score</w:t>
      </w:r>
      <w:proofErr w:type="spellEnd"/>
      <w:r w:rsidRPr="007736A0">
        <w:rPr>
          <w:rFonts w:ascii="Times New Roman" w:eastAsia="Times New Roman" w:hAnsi="Times New Roman" w:cs="Times New Roman"/>
          <w:i w:val="0"/>
          <w:sz w:val="22"/>
          <w:szCs w:val="22"/>
        </w:rPr>
        <w:t>) are obtained.</w:t>
      </w:r>
      <w:r>
        <w:rPr>
          <w:rFonts w:ascii="Times New Roman" w:eastAsia="Times New Roman" w:hAnsi="Times New Roman" w:cs="Times New Roman"/>
          <w:i w:val="0"/>
          <w:sz w:val="22"/>
          <w:szCs w:val="22"/>
        </w:rPr>
        <w:t xml:space="preserve"> </w:t>
      </w:r>
      <w:r w:rsidRPr="007736A0">
        <w:rPr>
          <w:rFonts w:ascii="Times New Roman" w:eastAsia="Times New Roman" w:hAnsi="Times New Roman" w:cs="Times New Roman"/>
          <w:i w:val="0"/>
          <w:sz w:val="22"/>
          <w:szCs w:val="22"/>
        </w:rPr>
        <w:t>In this case, the best parameters are {'</w:t>
      </w:r>
      <w:proofErr w:type="spellStart"/>
      <w:r w:rsidRPr="007736A0">
        <w:rPr>
          <w:rFonts w:ascii="Times New Roman" w:eastAsia="Times New Roman" w:hAnsi="Times New Roman" w:cs="Times New Roman"/>
          <w:i w:val="0"/>
          <w:sz w:val="22"/>
          <w:szCs w:val="22"/>
        </w:rPr>
        <w:t>max_depth</w:t>
      </w:r>
      <w:proofErr w:type="spellEnd"/>
      <w:r w:rsidRPr="007736A0">
        <w:rPr>
          <w:rFonts w:ascii="Times New Roman" w:eastAsia="Times New Roman" w:hAnsi="Times New Roman" w:cs="Times New Roman"/>
          <w:i w:val="0"/>
          <w:sz w:val="22"/>
          <w:szCs w:val="22"/>
        </w:rPr>
        <w:t>': 7, '</w:t>
      </w:r>
      <w:proofErr w:type="spellStart"/>
      <w:r w:rsidRPr="007736A0">
        <w:rPr>
          <w:rFonts w:ascii="Times New Roman" w:eastAsia="Times New Roman" w:hAnsi="Times New Roman" w:cs="Times New Roman"/>
          <w:i w:val="0"/>
          <w:sz w:val="22"/>
          <w:szCs w:val="22"/>
        </w:rPr>
        <w:t>n_estimators</w:t>
      </w:r>
      <w:proofErr w:type="spellEnd"/>
      <w:r w:rsidRPr="007736A0">
        <w:rPr>
          <w:rFonts w:ascii="Times New Roman" w:eastAsia="Times New Roman" w:hAnsi="Times New Roman" w:cs="Times New Roman"/>
          <w:i w:val="0"/>
          <w:sz w:val="22"/>
          <w:szCs w:val="22"/>
        </w:rPr>
        <w:t xml:space="preserve">': 200} </w:t>
      </w:r>
    </w:p>
    <w:p w14:paraId="4CC73E1F" w14:textId="77777777" w:rsidR="00AF3739" w:rsidRPr="008826A6" w:rsidRDefault="00AF3739" w:rsidP="00AF3739">
      <w:pPr>
        <w:spacing w:after="0"/>
        <w:rPr>
          <w:rFonts w:ascii="Times New Roman" w:eastAsia="Times New Roman" w:hAnsi="Times New Roman" w:cs="Times New Roman"/>
          <w:b/>
          <w:bCs/>
          <w:i w:val="0"/>
          <w:sz w:val="22"/>
          <w:szCs w:val="22"/>
        </w:rPr>
      </w:pPr>
      <w:r w:rsidRPr="00952F5B">
        <w:rPr>
          <w:rFonts w:ascii="Times New Roman" w:eastAsia="Times New Roman" w:hAnsi="Times New Roman" w:cs="Times New Roman"/>
          <w:b/>
          <w:bCs/>
          <w:i w:val="0"/>
          <w:sz w:val="22"/>
          <w:szCs w:val="22"/>
        </w:rPr>
        <w:t>Model</w:t>
      </w:r>
      <w:r w:rsidRPr="008826A6">
        <w:rPr>
          <w:rFonts w:ascii="Times New Roman" w:eastAsia="Times New Roman" w:hAnsi="Times New Roman" w:cs="Times New Roman"/>
          <w:b/>
          <w:bCs/>
          <w:i w:val="0"/>
          <w:sz w:val="22"/>
          <w:szCs w:val="22"/>
        </w:rPr>
        <w:t xml:space="preserve"> </w:t>
      </w:r>
      <w:r w:rsidRPr="00952F5B">
        <w:rPr>
          <w:rFonts w:ascii="Times New Roman" w:eastAsia="Times New Roman" w:hAnsi="Times New Roman" w:cs="Times New Roman"/>
          <w:b/>
          <w:bCs/>
          <w:i w:val="0"/>
          <w:sz w:val="22"/>
          <w:szCs w:val="22"/>
        </w:rPr>
        <w:t>Evaluation</w:t>
      </w:r>
      <w:r w:rsidRPr="008826A6">
        <w:rPr>
          <w:rFonts w:ascii="Times New Roman" w:eastAsia="Times New Roman" w:hAnsi="Times New Roman" w:cs="Times New Roman"/>
          <w:b/>
          <w:bCs/>
          <w:i w:val="0"/>
          <w:sz w:val="22"/>
          <w:szCs w:val="22"/>
        </w:rPr>
        <w:t>:</w:t>
      </w:r>
    </w:p>
    <w:p w14:paraId="12A6F8F7" w14:textId="77777777" w:rsidR="00AF3739" w:rsidRPr="00986D3E" w:rsidRDefault="00AF3739" w:rsidP="00AF3739">
      <w:pPr>
        <w:spacing w:after="0"/>
        <w:rPr>
          <w:rFonts w:ascii="Times New Roman" w:eastAsia="Times New Roman" w:hAnsi="Times New Roman" w:cs="Times New Roman"/>
          <w:i w:val="0"/>
          <w:sz w:val="22"/>
          <w:szCs w:val="22"/>
        </w:rPr>
      </w:pPr>
      <w:r w:rsidRPr="007736A0">
        <w:rPr>
          <w:rFonts w:ascii="Times New Roman" w:eastAsia="Times New Roman" w:hAnsi="Times New Roman" w:cs="Times New Roman"/>
          <w:i w:val="0"/>
          <w:sz w:val="22"/>
          <w:szCs w:val="22"/>
        </w:rPr>
        <w:t>Predictions are made on the test data (</w:t>
      </w:r>
      <w:proofErr w:type="spellStart"/>
      <w:r w:rsidRPr="007736A0">
        <w:rPr>
          <w:rFonts w:ascii="Times New Roman" w:eastAsia="Times New Roman" w:hAnsi="Times New Roman" w:cs="Times New Roman"/>
          <w:i w:val="0"/>
          <w:sz w:val="22"/>
          <w:szCs w:val="22"/>
        </w:rPr>
        <w:t>X_test</w:t>
      </w:r>
      <w:proofErr w:type="spellEnd"/>
      <w:r w:rsidRPr="007736A0">
        <w:rPr>
          <w:rFonts w:ascii="Times New Roman" w:eastAsia="Times New Roman" w:hAnsi="Times New Roman" w:cs="Times New Roman"/>
          <w:i w:val="0"/>
          <w:sz w:val="22"/>
          <w:szCs w:val="22"/>
        </w:rPr>
        <w:t xml:space="preserve">), and the test accuracy is calculated using </w:t>
      </w:r>
      <w:proofErr w:type="spellStart"/>
      <w:r w:rsidRPr="007736A0">
        <w:rPr>
          <w:rFonts w:ascii="Times New Roman" w:eastAsia="Times New Roman" w:hAnsi="Times New Roman" w:cs="Times New Roman"/>
          <w:i w:val="0"/>
          <w:sz w:val="22"/>
          <w:szCs w:val="22"/>
        </w:rPr>
        <w:t>accuracy_score</w:t>
      </w:r>
      <w:proofErr w:type="spellEnd"/>
      <w:r w:rsidRPr="007736A0">
        <w:rPr>
          <w:rFonts w:ascii="Times New Roman" w:eastAsia="Times New Roman" w:hAnsi="Times New Roman" w:cs="Times New Roman"/>
          <w:i w:val="0"/>
          <w:sz w:val="22"/>
          <w:szCs w:val="22"/>
        </w:rPr>
        <w:t>.</w:t>
      </w:r>
      <w:r>
        <w:rPr>
          <w:rFonts w:ascii="Times New Roman" w:eastAsia="Times New Roman" w:hAnsi="Times New Roman" w:cs="Times New Roman"/>
          <w:i w:val="0"/>
          <w:sz w:val="22"/>
          <w:szCs w:val="22"/>
        </w:rPr>
        <w:t xml:space="preserve"> </w:t>
      </w:r>
      <w:r w:rsidRPr="007736A0">
        <w:rPr>
          <w:rFonts w:ascii="Times New Roman" w:eastAsia="Times New Roman" w:hAnsi="Times New Roman" w:cs="Times New Roman"/>
          <w:i w:val="0"/>
          <w:sz w:val="22"/>
          <w:szCs w:val="22"/>
        </w:rPr>
        <w:t>The test accuracy in this case is approximately 99.98%.</w:t>
      </w:r>
    </w:p>
    <w:p w14:paraId="2AA9DD12" w14:textId="77777777" w:rsidR="00AF3739" w:rsidRPr="005C6389" w:rsidRDefault="00AF3739" w:rsidP="00AF3739">
      <w:pPr>
        <w:spacing w:after="0"/>
        <w:rPr>
          <w:rFonts w:ascii="Times New Roman" w:eastAsia="Times New Roman" w:hAnsi="Times New Roman" w:cs="Times New Roman"/>
          <w:b/>
          <w:bCs/>
          <w:i w:val="0"/>
          <w:sz w:val="22"/>
          <w:szCs w:val="22"/>
        </w:rPr>
      </w:pPr>
      <w:r w:rsidRPr="00952F5B">
        <w:rPr>
          <w:rFonts w:ascii="Times New Roman" w:eastAsia="Times New Roman" w:hAnsi="Times New Roman" w:cs="Times New Roman"/>
          <w:b/>
          <w:bCs/>
          <w:i w:val="0"/>
          <w:sz w:val="22"/>
          <w:szCs w:val="22"/>
        </w:rPr>
        <w:t>Feature</w:t>
      </w:r>
      <w:r w:rsidRPr="00AE2B35">
        <w:rPr>
          <w:rFonts w:ascii="Times New Roman" w:eastAsia="Times New Roman" w:hAnsi="Times New Roman" w:cs="Times New Roman"/>
          <w:b/>
          <w:bCs/>
          <w:i w:val="0"/>
          <w:sz w:val="22"/>
          <w:szCs w:val="22"/>
        </w:rPr>
        <w:t xml:space="preserve"> </w:t>
      </w:r>
      <w:r w:rsidRPr="00952F5B">
        <w:rPr>
          <w:rFonts w:ascii="Times New Roman" w:eastAsia="Times New Roman" w:hAnsi="Times New Roman" w:cs="Times New Roman"/>
          <w:b/>
          <w:bCs/>
          <w:i w:val="0"/>
          <w:sz w:val="22"/>
          <w:szCs w:val="22"/>
        </w:rPr>
        <w:t>importance</w:t>
      </w:r>
      <w:r w:rsidRPr="00AE2B35">
        <w:rPr>
          <w:rFonts w:ascii="Times New Roman" w:eastAsia="Times New Roman" w:hAnsi="Times New Roman" w:cs="Times New Roman"/>
          <w:b/>
          <w:bCs/>
          <w:i w:val="0"/>
          <w:sz w:val="22"/>
          <w:szCs w:val="22"/>
        </w:rPr>
        <w:t>:</w:t>
      </w:r>
    </w:p>
    <w:p w14:paraId="5192BE00" w14:textId="77777777" w:rsidR="00AF3739" w:rsidRPr="00AE2B35" w:rsidRDefault="00AF3739" w:rsidP="00AF3739">
      <w:pPr>
        <w:pStyle w:val="ListParagraph"/>
        <w:numPr>
          <w:ilvl w:val="0"/>
          <w:numId w:val="36"/>
        </w:numPr>
        <w:spacing w:after="0"/>
        <w:rPr>
          <w:rFonts w:ascii="Times New Roman" w:eastAsia="Times New Roman" w:hAnsi="Times New Roman" w:cs="Times New Roman"/>
          <w:i w:val="0"/>
          <w:sz w:val="22"/>
          <w:szCs w:val="22"/>
        </w:rPr>
      </w:pPr>
      <w:r w:rsidRPr="00AE2B35">
        <w:rPr>
          <w:rFonts w:ascii="Times New Roman" w:eastAsia="Times New Roman" w:hAnsi="Times New Roman" w:cs="Times New Roman"/>
          <w:i w:val="0"/>
          <w:sz w:val="22"/>
          <w:szCs w:val="22"/>
        </w:rPr>
        <w:t>Hour of Day: The hour of the day also has high importance, suggesting that certain times of the day may be more associated with fraudulent activities.</w:t>
      </w:r>
    </w:p>
    <w:p w14:paraId="058FE444" w14:textId="77777777" w:rsidR="00AF3739" w:rsidRPr="00AE2B35" w:rsidRDefault="00AF3739" w:rsidP="00AF3739">
      <w:pPr>
        <w:pStyle w:val="ListParagraph"/>
        <w:numPr>
          <w:ilvl w:val="0"/>
          <w:numId w:val="36"/>
        </w:numPr>
        <w:spacing w:after="0"/>
        <w:rPr>
          <w:rFonts w:ascii="Times New Roman" w:eastAsia="Times New Roman" w:hAnsi="Times New Roman" w:cs="Times New Roman"/>
          <w:i w:val="0"/>
          <w:sz w:val="22"/>
          <w:szCs w:val="22"/>
        </w:rPr>
      </w:pPr>
      <w:r w:rsidRPr="00AE2B35">
        <w:rPr>
          <w:rFonts w:ascii="Times New Roman" w:eastAsia="Times New Roman" w:hAnsi="Times New Roman" w:cs="Times New Roman"/>
          <w:i w:val="0"/>
          <w:sz w:val="22"/>
          <w:szCs w:val="22"/>
        </w:rPr>
        <w:t>Transaction Type: Different transaction types such as scams, sales, and transfers are also important features, indicating that the type of transaction influences the likelihood of fraud.</w:t>
      </w:r>
    </w:p>
    <w:p w14:paraId="1325FDD2" w14:textId="7FCC3A3E" w:rsidR="00A90FF8" w:rsidRPr="00AF3739" w:rsidRDefault="00AF3739" w:rsidP="008A39F8">
      <w:pPr>
        <w:pStyle w:val="ListParagraph"/>
        <w:numPr>
          <w:ilvl w:val="0"/>
          <w:numId w:val="36"/>
        </w:numPr>
        <w:spacing w:after="0"/>
        <w:rPr>
          <w:rFonts w:ascii="Times New Roman" w:eastAsia="Times New Roman" w:hAnsi="Times New Roman" w:cs="Times New Roman"/>
          <w:i w:val="0"/>
          <w:sz w:val="22"/>
          <w:szCs w:val="22"/>
        </w:rPr>
      </w:pPr>
      <w:r w:rsidRPr="00AE2B35">
        <w:rPr>
          <w:rFonts w:ascii="Times New Roman" w:eastAsia="Times New Roman" w:hAnsi="Times New Roman" w:cs="Times New Roman"/>
          <w:i w:val="0"/>
          <w:sz w:val="22"/>
          <w:szCs w:val="22"/>
        </w:rPr>
        <w:t>Amount: The transaction amount is an essential predictor, with higher amounts potentially indicating higher risk.</w:t>
      </w:r>
    </w:p>
    <w:p w14:paraId="09D2E05A" w14:textId="2DAF94E7" w:rsidR="00BE391C" w:rsidRPr="00E0143A" w:rsidRDefault="00E0143A" w:rsidP="00261732">
      <w:pPr>
        <w:spacing w:after="0"/>
        <w:rPr>
          <w:rFonts w:ascii="Times New Roman" w:eastAsia="Times New Roman" w:hAnsi="Times New Roman" w:cs="Times New Roman"/>
          <w:b/>
          <w:bCs/>
          <w:i w:val="0"/>
          <w:iCs w:val="0"/>
          <w:sz w:val="22"/>
          <w:szCs w:val="22"/>
          <w:u w:val="single"/>
        </w:rPr>
      </w:pPr>
      <w:r w:rsidRPr="00E0143A">
        <w:rPr>
          <w:rFonts w:ascii="Times New Roman" w:eastAsia="Times New Roman" w:hAnsi="Times New Roman" w:cs="Times New Roman"/>
          <w:b/>
          <w:bCs/>
          <w:i w:val="0"/>
          <w:iCs w:val="0"/>
          <w:sz w:val="22"/>
          <w:szCs w:val="22"/>
          <w:u w:val="single"/>
        </w:rPr>
        <w:lastRenderedPageBreak/>
        <w:t>MODEL 5: VOTING CLASSIFIER</w:t>
      </w:r>
    </w:p>
    <w:p w14:paraId="40A9AC0E" w14:textId="77777777" w:rsidR="00C81EF9" w:rsidRPr="00C81EF9" w:rsidRDefault="00C81EF9" w:rsidP="00C81EF9">
      <w:pPr>
        <w:spacing w:after="0"/>
        <w:rPr>
          <w:rFonts w:ascii="Times New Roman" w:eastAsia="Times New Roman" w:hAnsi="Times New Roman" w:cs="Times New Roman"/>
          <w:i w:val="0"/>
          <w:sz w:val="22"/>
          <w:szCs w:val="22"/>
        </w:rPr>
      </w:pPr>
    </w:p>
    <w:p w14:paraId="483A742B" w14:textId="78603ADA" w:rsidR="00C81EF9" w:rsidRPr="00E0143A" w:rsidRDefault="00C81EF9" w:rsidP="00C81EF9">
      <w:pPr>
        <w:spacing w:after="0"/>
        <w:rPr>
          <w:rFonts w:ascii="Times New Roman" w:eastAsia="Times New Roman" w:hAnsi="Times New Roman" w:cs="Times New Roman"/>
          <w:b/>
          <w:bCs/>
          <w:i w:val="0"/>
          <w:sz w:val="22"/>
          <w:szCs w:val="22"/>
        </w:rPr>
      </w:pPr>
      <w:r w:rsidRPr="00E0143A">
        <w:rPr>
          <w:rFonts w:ascii="Times New Roman" w:eastAsia="Times New Roman" w:hAnsi="Times New Roman" w:cs="Times New Roman"/>
          <w:b/>
          <w:bCs/>
          <w:i w:val="0"/>
          <w:sz w:val="22"/>
          <w:szCs w:val="22"/>
        </w:rPr>
        <w:t>1. Base Classifiers Configuration:</w:t>
      </w:r>
    </w:p>
    <w:p w14:paraId="058782B8" w14:textId="11DDADB9"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Decision Tree Classifier: Configured with a maximum depth of 5.</w:t>
      </w:r>
    </w:p>
    <w:p w14:paraId="3AAE924E" w14:textId="0C07D578"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Logistic Regression: Uses a '</w:t>
      </w:r>
      <w:proofErr w:type="spellStart"/>
      <w:r w:rsidRPr="00C81EF9">
        <w:rPr>
          <w:rFonts w:ascii="Times New Roman" w:eastAsia="Times New Roman" w:hAnsi="Times New Roman" w:cs="Times New Roman"/>
          <w:i w:val="0"/>
          <w:sz w:val="22"/>
          <w:szCs w:val="22"/>
        </w:rPr>
        <w:t>liblinear</w:t>
      </w:r>
      <w:proofErr w:type="spellEnd"/>
      <w:r w:rsidRPr="00C81EF9">
        <w:rPr>
          <w:rFonts w:ascii="Times New Roman" w:eastAsia="Times New Roman" w:hAnsi="Times New Roman" w:cs="Times New Roman"/>
          <w:i w:val="0"/>
          <w:sz w:val="22"/>
          <w:szCs w:val="22"/>
        </w:rPr>
        <w:t>' solver with regularization parameter C set to 1.0.</w:t>
      </w:r>
    </w:p>
    <w:p w14:paraId="76C51D03" w14:textId="098058EA"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SVM (Support Vector Machine): Uses an RBF kernel with regularization parameter C set to 1.0, and the gamma parameter set to 'scale', which automatically adjusts gamma based on the number of features, making it suitable for probability estimation.</w:t>
      </w:r>
    </w:p>
    <w:p w14:paraId="02F6FDDF" w14:textId="7CD179CD" w:rsidR="00C81EF9" w:rsidRPr="00E0143A" w:rsidRDefault="00C81EF9" w:rsidP="00C81EF9">
      <w:pPr>
        <w:spacing w:after="0"/>
        <w:rPr>
          <w:rFonts w:ascii="Times New Roman" w:eastAsia="Times New Roman" w:hAnsi="Times New Roman" w:cs="Times New Roman"/>
          <w:b/>
          <w:bCs/>
          <w:i w:val="0"/>
          <w:sz w:val="22"/>
          <w:szCs w:val="22"/>
        </w:rPr>
      </w:pPr>
      <w:r w:rsidRPr="00E0143A">
        <w:rPr>
          <w:rFonts w:ascii="Times New Roman" w:eastAsia="Times New Roman" w:hAnsi="Times New Roman" w:cs="Times New Roman"/>
          <w:b/>
          <w:bCs/>
          <w:i w:val="0"/>
          <w:sz w:val="22"/>
          <w:szCs w:val="22"/>
        </w:rPr>
        <w:t>2. Voting Classifier:</w:t>
      </w:r>
    </w:p>
    <w:p w14:paraId="40BFB278" w14:textId="0B6DAC86"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The ensemble method used is a soft voting classifier, which means it predicts the class label based on the argmax of the sums of the predicted probabilities, providing a way to weight classifiers based on their confidence.</w:t>
      </w:r>
    </w:p>
    <w:p w14:paraId="152E6C54" w14:textId="50279E5E" w:rsidR="00C81EF9" w:rsidRPr="00E0143A" w:rsidRDefault="00C81EF9" w:rsidP="00C81EF9">
      <w:pPr>
        <w:spacing w:after="0"/>
        <w:rPr>
          <w:rFonts w:ascii="Times New Roman" w:eastAsia="Times New Roman" w:hAnsi="Times New Roman" w:cs="Times New Roman"/>
          <w:b/>
          <w:bCs/>
          <w:i w:val="0"/>
          <w:sz w:val="22"/>
          <w:szCs w:val="22"/>
        </w:rPr>
      </w:pPr>
      <w:r w:rsidRPr="00E0143A">
        <w:rPr>
          <w:rFonts w:ascii="Times New Roman" w:eastAsia="Times New Roman" w:hAnsi="Times New Roman" w:cs="Times New Roman"/>
          <w:b/>
          <w:bCs/>
          <w:i w:val="0"/>
          <w:sz w:val="22"/>
          <w:szCs w:val="22"/>
        </w:rPr>
        <w:t>3. Model Training and Evaluation:</w:t>
      </w:r>
    </w:p>
    <w:p w14:paraId="30FE97FA" w14:textId="77777777"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The combined classifier is trained on a dataset partitioned into training and testing sets.</w:t>
      </w:r>
    </w:p>
    <w:p w14:paraId="071D8D11" w14:textId="3CB51EDC"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After training, the model is used to predict class labels on a test dataset.</w:t>
      </w:r>
    </w:p>
    <w:p w14:paraId="13B97A3A" w14:textId="6E5FFD48" w:rsidR="00C81EF9" w:rsidRPr="00E0143A" w:rsidRDefault="00C81EF9" w:rsidP="00C81EF9">
      <w:pPr>
        <w:spacing w:after="0"/>
        <w:rPr>
          <w:rFonts w:ascii="Times New Roman" w:eastAsia="Times New Roman" w:hAnsi="Times New Roman" w:cs="Times New Roman"/>
          <w:b/>
          <w:bCs/>
          <w:i w:val="0"/>
          <w:sz w:val="22"/>
          <w:szCs w:val="22"/>
        </w:rPr>
      </w:pPr>
      <w:r w:rsidRPr="00E0143A">
        <w:rPr>
          <w:rFonts w:ascii="Times New Roman" w:eastAsia="Times New Roman" w:hAnsi="Times New Roman" w:cs="Times New Roman"/>
          <w:b/>
          <w:bCs/>
          <w:i w:val="0"/>
          <w:sz w:val="22"/>
          <w:szCs w:val="22"/>
        </w:rPr>
        <w:t>4. Performance Metrics:</w:t>
      </w:r>
    </w:p>
    <w:p w14:paraId="4D92CDA0" w14:textId="77777777"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The accuracy of the classifier on the test data is approximately 99.13%.</w:t>
      </w:r>
    </w:p>
    <w:p w14:paraId="13E742B4" w14:textId="77777777"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The classification report shows high precision, recall, and F1-score across the classes, indicating excellent model performance.</w:t>
      </w:r>
    </w:p>
    <w:p w14:paraId="29F6A31F" w14:textId="5F35D26D"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Class 0: Precision, recall, and F1-score are all 1.00.</w:t>
      </w:r>
    </w:p>
    <w:p w14:paraId="75DCAAC9" w14:textId="76F50F8B" w:rsidR="00C81EF9" w:rsidRPr="00C81EF9" w:rsidRDefault="00C81EF9" w:rsidP="00C81EF9">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Class 1: Precision is 0.99, recall is 1.00, and F1-score is 0.99.</w:t>
      </w:r>
    </w:p>
    <w:p w14:paraId="317E19A7" w14:textId="6CECACB4" w:rsidR="00E0143A" w:rsidRPr="00986D3E" w:rsidRDefault="00C81EF9" w:rsidP="00180CD2">
      <w:pPr>
        <w:spacing w:after="0"/>
        <w:rPr>
          <w:rFonts w:ascii="Times New Roman" w:eastAsia="Times New Roman" w:hAnsi="Times New Roman" w:cs="Times New Roman"/>
          <w:i w:val="0"/>
          <w:sz w:val="22"/>
          <w:szCs w:val="22"/>
        </w:rPr>
      </w:pPr>
      <w:r w:rsidRPr="00C81EF9">
        <w:rPr>
          <w:rFonts w:ascii="Times New Roman" w:eastAsia="Times New Roman" w:hAnsi="Times New Roman" w:cs="Times New Roman"/>
          <w:i w:val="0"/>
          <w:sz w:val="22"/>
          <w:szCs w:val="22"/>
        </w:rPr>
        <w:t xml:space="preserve">     - Class 2: Precision and F1-score are slightly lower at 1.00 and 0.96, respectively, with a recall of 0.92.</w:t>
      </w:r>
    </w:p>
    <w:p w14:paraId="2F1E35FE" w14:textId="77777777" w:rsidR="00E0143A" w:rsidRPr="00233D1C" w:rsidRDefault="00E0143A" w:rsidP="00180CD2">
      <w:pPr>
        <w:spacing w:after="0"/>
        <w:rPr>
          <w:rFonts w:ascii="Times New Roman" w:eastAsia="Times New Roman" w:hAnsi="Times New Roman" w:cs="Times New Roman"/>
          <w:i w:val="0"/>
          <w:sz w:val="22"/>
          <w:szCs w:val="22"/>
          <w:u w:val="single"/>
        </w:rPr>
      </w:pPr>
    </w:p>
    <w:p w14:paraId="5108F2FD" w14:textId="60326FBA" w:rsidR="00233D1C" w:rsidRPr="00233D1C" w:rsidRDefault="00233D1C" w:rsidP="00233D1C">
      <w:pPr>
        <w:spacing w:after="0"/>
        <w:rPr>
          <w:rFonts w:ascii="Times New Roman" w:eastAsia="Times New Roman" w:hAnsi="Times New Roman" w:cs="Times New Roman"/>
          <w:b/>
          <w:bCs/>
          <w:i w:val="0"/>
          <w:iCs w:val="0"/>
          <w:sz w:val="22"/>
          <w:szCs w:val="22"/>
          <w:u w:val="single"/>
        </w:rPr>
      </w:pPr>
      <w:r w:rsidRPr="00233D1C">
        <w:rPr>
          <w:rFonts w:ascii="Times New Roman" w:eastAsia="Times New Roman" w:hAnsi="Times New Roman" w:cs="Times New Roman"/>
          <w:b/>
          <w:bCs/>
          <w:i w:val="0"/>
          <w:iCs w:val="0"/>
          <w:sz w:val="22"/>
          <w:szCs w:val="22"/>
          <w:u w:val="single"/>
        </w:rPr>
        <w:t>CONCLUSION: -</w:t>
      </w:r>
    </w:p>
    <w:p w14:paraId="142CF8C5" w14:textId="77777777" w:rsidR="00233D1C" w:rsidRPr="00233D1C" w:rsidRDefault="00233D1C" w:rsidP="00233D1C">
      <w:pPr>
        <w:spacing w:after="0"/>
        <w:rPr>
          <w:rFonts w:ascii="Times New Roman" w:eastAsia="Times New Roman" w:hAnsi="Times New Roman" w:cs="Times New Roman"/>
          <w:b/>
          <w:bCs/>
          <w:i w:val="0"/>
          <w:iCs w:val="0"/>
          <w:sz w:val="22"/>
          <w:szCs w:val="22"/>
        </w:rPr>
      </w:pPr>
    </w:p>
    <w:p w14:paraId="5F5EA761" w14:textId="45489BDB" w:rsidR="00233D1C" w:rsidRDefault="00233D1C" w:rsidP="00233D1C">
      <w:pPr>
        <w:spacing w:after="0"/>
        <w:rPr>
          <w:rFonts w:ascii="Times New Roman" w:eastAsia="Times New Roman" w:hAnsi="Times New Roman" w:cs="Times New Roman"/>
          <w:i w:val="0"/>
          <w:iCs w:val="0"/>
          <w:sz w:val="22"/>
          <w:szCs w:val="22"/>
        </w:rPr>
      </w:pPr>
      <w:r w:rsidRPr="00233D1C">
        <w:rPr>
          <w:rFonts w:ascii="Times New Roman" w:eastAsia="Times New Roman" w:hAnsi="Times New Roman" w:cs="Times New Roman"/>
          <w:i w:val="0"/>
          <w:iCs w:val="0"/>
          <w:sz w:val="22"/>
          <w:szCs w:val="22"/>
        </w:rPr>
        <w:t>By segmenting users into distinct groups based on behavior and risk, targeted strategies can be developed to enhance user engagement and minimize risks. This segmentation allows for personalized user experiences and more effective fraud prevention measures tailored to the risk profile of each group</w:t>
      </w:r>
      <w:r>
        <w:rPr>
          <w:rFonts w:ascii="Times New Roman" w:eastAsia="Times New Roman" w:hAnsi="Times New Roman" w:cs="Times New Roman"/>
          <w:i w:val="0"/>
          <w:iCs w:val="0"/>
          <w:sz w:val="22"/>
          <w:szCs w:val="22"/>
        </w:rPr>
        <w:t xml:space="preserve">. </w:t>
      </w:r>
      <w:r w:rsidRPr="00233D1C">
        <w:rPr>
          <w:rFonts w:ascii="Times New Roman" w:eastAsia="Times New Roman" w:hAnsi="Times New Roman" w:cs="Times New Roman"/>
          <w:i w:val="0"/>
          <w:iCs w:val="0"/>
          <w:sz w:val="22"/>
          <w:szCs w:val="22"/>
        </w:rPr>
        <w:t>Throughout the analysis of various machine learning models designed to identify and manage user behavior and transaction fraud in the Open Metaverse, each model offered unique insights and demonstrated high capabilities in its respective applications. However, among all tested models, the Voting Classifier emerged as the most effective due to its robust performance metrics and the strategic advantage of combining multiple models to mitigate their individual weaknesses</w:t>
      </w:r>
      <w:r>
        <w:rPr>
          <w:rFonts w:ascii="Times New Roman" w:eastAsia="Times New Roman" w:hAnsi="Times New Roman" w:cs="Times New Roman"/>
          <w:i w:val="0"/>
          <w:iCs w:val="0"/>
          <w:sz w:val="22"/>
          <w:szCs w:val="22"/>
        </w:rPr>
        <w:t>. The following reasons are given below:</w:t>
      </w:r>
    </w:p>
    <w:p w14:paraId="12D48F0C" w14:textId="77777777" w:rsidR="00233D1C" w:rsidRPr="00233D1C" w:rsidRDefault="00233D1C" w:rsidP="00233D1C">
      <w:pPr>
        <w:spacing w:after="0"/>
        <w:rPr>
          <w:rFonts w:ascii="Times New Roman" w:eastAsia="Times New Roman" w:hAnsi="Times New Roman" w:cs="Times New Roman"/>
          <w:i w:val="0"/>
          <w:iCs w:val="0"/>
          <w:sz w:val="22"/>
          <w:szCs w:val="22"/>
        </w:rPr>
      </w:pPr>
    </w:p>
    <w:p w14:paraId="47ADFF1D" w14:textId="40003F7F" w:rsidR="00233D1C" w:rsidRPr="00233D1C" w:rsidRDefault="00233D1C" w:rsidP="00233D1C">
      <w:pPr>
        <w:spacing w:after="0"/>
        <w:rPr>
          <w:rFonts w:ascii="Times New Roman" w:eastAsia="Times New Roman" w:hAnsi="Times New Roman" w:cs="Times New Roman"/>
          <w:i w:val="0"/>
          <w:iCs w:val="0"/>
          <w:sz w:val="22"/>
          <w:szCs w:val="22"/>
        </w:rPr>
      </w:pPr>
      <w:r w:rsidRPr="00233D1C">
        <w:rPr>
          <w:rFonts w:ascii="Times New Roman" w:eastAsia="Times New Roman" w:hAnsi="Times New Roman" w:cs="Times New Roman"/>
          <w:i w:val="0"/>
          <w:iCs w:val="0"/>
          <w:sz w:val="22"/>
          <w:szCs w:val="22"/>
        </w:rPr>
        <w:t>1. High Accuracy: The Voting Classifier achieved an impressive accuracy of approximately 99.13%, demonstrating its ability to accurately classify and predict different risk levels associated with user transactions.</w:t>
      </w:r>
    </w:p>
    <w:p w14:paraId="7920E614" w14:textId="65F3F3D6" w:rsidR="00233D1C" w:rsidRPr="00233D1C" w:rsidRDefault="00233D1C" w:rsidP="00233D1C">
      <w:pPr>
        <w:spacing w:after="0"/>
        <w:rPr>
          <w:rFonts w:ascii="Times New Roman" w:eastAsia="Times New Roman" w:hAnsi="Times New Roman" w:cs="Times New Roman"/>
          <w:i w:val="0"/>
          <w:iCs w:val="0"/>
          <w:sz w:val="22"/>
          <w:szCs w:val="22"/>
        </w:rPr>
      </w:pPr>
      <w:r w:rsidRPr="00233D1C">
        <w:rPr>
          <w:rFonts w:ascii="Times New Roman" w:eastAsia="Times New Roman" w:hAnsi="Times New Roman" w:cs="Times New Roman"/>
          <w:i w:val="0"/>
          <w:iCs w:val="0"/>
          <w:sz w:val="22"/>
          <w:szCs w:val="22"/>
        </w:rPr>
        <w:t>2. Strength in Ensemble: By integrating the predictions from a Decision Tree, Logistic Regression, and SVM, the Voting Classifier leverages the collective strengths of these models. This ensemble approach reduces the impact of any single model’s bias or variance, leading to more reliable predictions.</w:t>
      </w:r>
    </w:p>
    <w:p w14:paraId="7E2798B4" w14:textId="18BDBB4C" w:rsidR="00233D1C" w:rsidRPr="00233D1C" w:rsidRDefault="00233D1C" w:rsidP="00233D1C">
      <w:pPr>
        <w:spacing w:after="0"/>
        <w:rPr>
          <w:rFonts w:ascii="Times New Roman" w:eastAsia="Times New Roman" w:hAnsi="Times New Roman" w:cs="Times New Roman"/>
          <w:i w:val="0"/>
          <w:iCs w:val="0"/>
          <w:sz w:val="22"/>
          <w:szCs w:val="22"/>
        </w:rPr>
      </w:pPr>
      <w:r w:rsidRPr="00233D1C">
        <w:rPr>
          <w:rFonts w:ascii="Times New Roman" w:eastAsia="Times New Roman" w:hAnsi="Times New Roman" w:cs="Times New Roman"/>
          <w:i w:val="0"/>
          <w:iCs w:val="0"/>
          <w:sz w:val="22"/>
          <w:szCs w:val="22"/>
        </w:rPr>
        <w:t>3. Precision and Recall: This model showed exceptional precision and recall across different risk categories, especially in identifying high-risk transactions, which are critical for fraud prevention. This is vital in maintaining the financial integrity and security of the Open Metaverse.</w:t>
      </w:r>
    </w:p>
    <w:p w14:paraId="501A32F1" w14:textId="6531D567" w:rsidR="00233D1C" w:rsidRDefault="00233D1C" w:rsidP="00233D1C">
      <w:pPr>
        <w:spacing w:after="0"/>
        <w:rPr>
          <w:rFonts w:ascii="Times New Roman" w:eastAsia="Times New Roman" w:hAnsi="Times New Roman" w:cs="Times New Roman"/>
          <w:i w:val="0"/>
          <w:iCs w:val="0"/>
          <w:sz w:val="22"/>
          <w:szCs w:val="22"/>
        </w:rPr>
      </w:pPr>
      <w:r w:rsidRPr="00233D1C">
        <w:rPr>
          <w:rFonts w:ascii="Times New Roman" w:eastAsia="Times New Roman" w:hAnsi="Times New Roman" w:cs="Times New Roman"/>
          <w:i w:val="0"/>
          <w:iCs w:val="0"/>
          <w:sz w:val="22"/>
          <w:szCs w:val="22"/>
        </w:rPr>
        <w:t>4. Flexibility and Scalability: The ensemble nature of the Voting Classifier allows for easy scalability and adaptability. It can be fine-tuned or expanded with additional models or data as the Open Metaverse grows and evolves.</w:t>
      </w:r>
    </w:p>
    <w:p w14:paraId="249D066D" w14:textId="77777777" w:rsidR="00AF3739" w:rsidRDefault="00AF3739" w:rsidP="00233D1C">
      <w:pPr>
        <w:spacing w:after="0"/>
        <w:rPr>
          <w:rFonts w:ascii="Times New Roman" w:eastAsia="Times New Roman" w:hAnsi="Times New Roman" w:cs="Times New Roman"/>
          <w:i w:val="0"/>
          <w:iCs w:val="0"/>
          <w:sz w:val="22"/>
          <w:szCs w:val="22"/>
        </w:rPr>
      </w:pPr>
    </w:p>
    <w:p w14:paraId="6E331CD6" w14:textId="77777777" w:rsidR="00AF3739" w:rsidRPr="00233D1C" w:rsidRDefault="00AF3739" w:rsidP="00233D1C">
      <w:pPr>
        <w:spacing w:after="0"/>
        <w:rPr>
          <w:rFonts w:ascii="Times New Roman" w:eastAsia="Times New Roman" w:hAnsi="Times New Roman" w:cs="Times New Roman"/>
          <w:i w:val="0"/>
          <w:iCs w:val="0"/>
          <w:sz w:val="22"/>
          <w:szCs w:val="22"/>
        </w:rPr>
      </w:pPr>
    </w:p>
    <w:p w14:paraId="4647E5AF" w14:textId="18AEC7D4" w:rsidR="00151543" w:rsidRPr="00E0143A" w:rsidRDefault="00151543" w:rsidP="00233D1C">
      <w:pPr>
        <w:spacing w:after="0"/>
        <w:rPr>
          <w:rFonts w:ascii="Times New Roman" w:eastAsia="Times New Roman" w:hAnsi="Times New Roman" w:cs="Times New Roman"/>
          <w:i w:val="0"/>
          <w:iCs w:val="0"/>
          <w:sz w:val="22"/>
          <w:szCs w:val="22"/>
        </w:rPr>
      </w:pPr>
    </w:p>
    <w:sectPr w:rsidR="00151543" w:rsidRPr="00E0143A" w:rsidSect="005D2A7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09DAA" w14:textId="77777777" w:rsidR="005D2A7D" w:rsidRDefault="005D2A7D" w:rsidP="00931B10">
      <w:pPr>
        <w:spacing w:after="0" w:line="240" w:lineRule="auto"/>
      </w:pPr>
      <w:r>
        <w:separator/>
      </w:r>
    </w:p>
  </w:endnote>
  <w:endnote w:type="continuationSeparator" w:id="0">
    <w:p w14:paraId="206755AD" w14:textId="77777777" w:rsidR="005D2A7D" w:rsidRDefault="005D2A7D" w:rsidP="00931B10">
      <w:pPr>
        <w:spacing w:after="0" w:line="240" w:lineRule="auto"/>
      </w:pPr>
      <w:r>
        <w:continuationSeparator/>
      </w:r>
    </w:p>
  </w:endnote>
  <w:endnote w:type="continuationNotice" w:id="1">
    <w:p w14:paraId="5B0BD014" w14:textId="77777777" w:rsidR="005D2A7D" w:rsidRDefault="005D2A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Serif">
    <w:panose1 w:val="02020604070405020304"/>
    <w:charset w:val="00"/>
    <w:family w:val="roman"/>
    <w:pitch w:val="variable"/>
    <w:sig w:usb0="A11526FF" w:usb1="C000ECFB"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7282" w14:textId="77777777" w:rsidR="005D2A7D" w:rsidRDefault="005D2A7D" w:rsidP="00931B10">
      <w:pPr>
        <w:spacing w:after="0" w:line="240" w:lineRule="auto"/>
      </w:pPr>
      <w:r>
        <w:separator/>
      </w:r>
    </w:p>
  </w:footnote>
  <w:footnote w:type="continuationSeparator" w:id="0">
    <w:p w14:paraId="058713AD" w14:textId="77777777" w:rsidR="005D2A7D" w:rsidRDefault="005D2A7D" w:rsidP="00931B10">
      <w:pPr>
        <w:spacing w:after="0" w:line="240" w:lineRule="auto"/>
      </w:pPr>
      <w:r>
        <w:continuationSeparator/>
      </w:r>
    </w:p>
  </w:footnote>
  <w:footnote w:type="continuationNotice" w:id="1">
    <w:p w14:paraId="72241F3E" w14:textId="77777777" w:rsidR="005D2A7D" w:rsidRDefault="005D2A7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JqrIwkK1/lAm7" int2:id="SA2XUkR2">
      <int2:state int2:value="Rejected" int2:type="AugLoop_Text_Critique"/>
    </int2:textHash>
    <int2:textHash int2:hashCode="iRPMxKYk44JwUw" int2:id="jwkylhQN">
      <int2:state int2:value="Rejected" int2:type="AugLoop_Text_Critique"/>
    </int2:textHash>
    <int2:textHash int2:hashCode="laNN2PFee+yHz6" int2:id="nywHPAx0">
      <int2:state int2:value="Rejected" int2:type="AugLoop_Text_Critique"/>
    </int2:textHash>
    <int2:textHash int2:hashCode="fZNQDIauWHs9n0" int2:id="pczywQTw">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6D7"/>
    <w:multiLevelType w:val="multilevel"/>
    <w:tmpl w:val="3692F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559C"/>
    <w:multiLevelType w:val="multilevel"/>
    <w:tmpl w:val="4ACC0008"/>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E84948"/>
    <w:multiLevelType w:val="hybridMultilevel"/>
    <w:tmpl w:val="0D20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76BB"/>
    <w:multiLevelType w:val="hybridMultilevel"/>
    <w:tmpl w:val="75F263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B4D284E"/>
    <w:multiLevelType w:val="multilevel"/>
    <w:tmpl w:val="065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10115"/>
    <w:multiLevelType w:val="multilevel"/>
    <w:tmpl w:val="6B3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95F6D"/>
    <w:multiLevelType w:val="hybridMultilevel"/>
    <w:tmpl w:val="EDA2EC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18F4092"/>
    <w:multiLevelType w:val="multilevel"/>
    <w:tmpl w:val="D192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804C4"/>
    <w:multiLevelType w:val="hybridMultilevel"/>
    <w:tmpl w:val="9DFC6414"/>
    <w:lvl w:ilvl="0" w:tplc="280A8AAE">
      <w:start w:val="1"/>
      <w:numFmt w:val="decimal"/>
      <w:lvlText w:val="%1."/>
      <w:lvlJc w:val="left"/>
      <w:pPr>
        <w:ind w:left="720" w:hanging="360"/>
      </w:pPr>
      <w:rPr>
        <w:rFonts w:eastAsiaTheme="minorEastAsia"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0484E"/>
    <w:multiLevelType w:val="multilevel"/>
    <w:tmpl w:val="5D9ED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86252"/>
    <w:multiLevelType w:val="multilevel"/>
    <w:tmpl w:val="5C9076A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ind w:left="2250" w:hanging="360"/>
      </w:pPr>
      <w:rPr>
        <w:rFonts w:ascii="Wingdings" w:hAnsi="Wingdings" w:hint="default"/>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1" w15:restartNumberingAfterBreak="0">
    <w:nsid w:val="1AFC719A"/>
    <w:multiLevelType w:val="multilevel"/>
    <w:tmpl w:val="E258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55E82"/>
    <w:multiLevelType w:val="hybridMultilevel"/>
    <w:tmpl w:val="D654077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25FA1AB1"/>
    <w:multiLevelType w:val="multilevel"/>
    <w:tmpl w:val="7C58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53CB2"/>
    <w:multiLevelType w:val="hybridMultilevel"/>
    <w:tmpl w:val="95C4E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70E3B"/>
    <w:multiLevelType w:val="multilevel"/>
    <w:tmpl w:val="3780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F41F2"/>
    <w:multiLevelType w:val="multilevel"/>
    <w:tmpl w:val="3CA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C6571"/>
    <w:multiLevelType w:val="hybridMultilevel"/>
    <w:tmpl w:val="4AEEF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DE53C9B"/>
    <w:multiLevelType w:val="multilevel"/>
    <w:tmpl w:val="971A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9DF"/>
    <w:multiLevelType w:val="multilevel"/>
    <w:tmpl w:val="732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C410D"/>
    <w:multiLevelType w:val="multilevel"/>
    <w:tmpl w:val="A506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C7FC0"/>
    <w:multiLevelType w:val="hybridMultilevel"/>
    <w:tmpl w:val="5EC4E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B4CEC"/>
    <w:multiLevelType w:val="multilevel"/>
    <w:tmpl w:val="77462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B33AE"/>
    <w:multiLevelType w:val="hybridMultilevel"/>
    <w:tmpl w:val="8C726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77527"/>
    <w:multiLevelType w:val="multilevel"/>
    <w:tmpl w:val="4AA6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916A3"/>
    <w:multiLevelType w:val="multilevel"/>
    <w:tmpl w:val="1AF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963C5"/>
    <w:multiLevelType w:val="multilevel"/>
    <w:tmpl w:val="A1F8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C3A5B"/>
    <w:multiLevelType w:val="multilevel"/>
    <w:tmpl w:val="0032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F60E7"/>
    <w:multiLevelType w:val="multilevel"/>
    <w:tmpl w:val="79C2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1A2002"/>
    <w:multiLevelType w:val="multilevel"/>
    <w:tmpl w:val="3A7E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F9267C"/>
    <w:multiLevelType w:val="multilevel"/>
    <w:tmpl w:val="753C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C5056"/>
    <w:multiLevelType w:val="hybridMultilevel"/>
    <w:tmpl w:val="725C8FEA"/>
    <w:lvl w:ilvl="0" w:tplc="EC868804">
      <w:start w:val="1"/>
      <w:numFmt w:val="upp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7548C"/>
    <w:multiLevelType w:val="hybridMultilevel"/>
    <w:tmpl w:val="2FAE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76F77"/>
    <w:multiLevelType w:val="hybridMultilevel"/>
    <w:tmpl w:val="27FA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F065E3"/>
    <w:multiLevelType w:val="hybridMultilevel"/>
    <w:tmpl w:val="ECB2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FA5B21"/>
    <w:multiLevelType w:val="multilevel"/>
    <w:tmpl w:val="00FE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814A2"/>
    <w:multiLevelType w:val="hybridMultilevel"/>
    <w:tmpl w:val="A5C2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56C52"/>
    <w:multiLevelType w:val="hybridMultilevel"/>
    <w:tmpl w:val="C11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D225E"/>
    <w:multiLevelType w:val="multilevel"/>
    <w:tmpl w:val="32C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E439A"/>
    <w:multiLevelType w:val="multilevel"/>
    <w:tmpl w:val="5AAA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60894"/>
    <w:multiLevelType w:val="hybridMultilevel"/>
    <w:tmpl w:val="83D4D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41736">
    <w:abstractNumId w:val="19"/>
  </w:num>
  <w:num w:numId="2" w16cid:durableId="2017920380">
    <w:abstractNumId w:val="8"/>
  </w:num>
  <w:num w:numId="3" w16cid:durableId="723868445">
    <w:abstractNumId w:val="16"/>
  </w:num>
  <w:num w:numId="4" w16cid:durableId="1894999269">
    <w:abstractNumId w:val="37"/>
  </w:num>
  <w:num w:numId="5" w16cid:durableId="1625771720">
    <w:abstractNumId w:val="2"/>
  </w:num>
  <w:num w:numId="6" w16cid:durableId="354313353">
    <w:abstractNumId w:val="17"/>
  </w:num>
  <w:num w:numId="7" w16cid:durableId="2110000087">
    <w:abstractNumId w:val="34"/>
  </w:num>
  <w:num w:numId="8" w16cid:durableId="87964605">
    <w:abstractNumId w:val="6"/>
  </w:num>
  <w:num w:numId="9" w16cid:durableId="1036349450">
    <w:abstractNumId w:val="3"/>
  </w:num>
  <w:num w:numId="10" w16cid:durableId="1941453451">
    <w:abstractNumId w:val="12"/>
  </w:num>
  <w:num w:numId="11" w16cid:durableId="2014910723">
    <w:abstractNumId w:val="14"/>
  </w:num>
  <w:num w:numId="12" w16cid:durableId="453600804">
    <w:abstractNumId w:val="21"/>
  </w:num>
  <w:num w:numId="13" w16cid:durableId="2103984595">
    <w:abstractNumId w:val="1"/>
  </w:num>
  <w:num w:numId="14" w16cid:durableId="219754618">
    <w:abstractNumId w:val="7"/>
  </w:num>
  <w:num w:numId="15" w16cid:durableId="1152480840">
    <w:abstractNumId w:val="0"/>
  </w:num>
  <w:num w:numId="16" w16cid:durableId="20397041">
    <w:abstractNumId w:val="39"/>
  </w:num>
  <w:num w:numId="17" w16cid:durableId="512190370">
    <w:abstractNumId w:val="24"/>
  </w:num>
  <w:num w:numId="18" w16cid:durableId="2086873481">
    <w:abstractNumId w:val="4"/>
  </w:num>
  <w:num w:numId="19" w16cid:durableId="1571886913">
    <w:abstractNumId w:val="18"/>
  </w:num>
  <w:num w:numId="20" w16cid:durableId="165247489">
    <w:abstractNumId w:val="20"/>
  </w:num>
  <w:num w:numId="21" w16cid:durableId="989553192">
    <w:abstractNumId w:val="25"/>
  </w:num>
  <w:num w:numId="22" w16cid:durableId="1150832019">
    <w:abstractNumId w:val="26"/>
  </w:num>
  <w:num w:numId="23" w16cid:durableId="1436513243">
    <w:abstractNumId w:val="9"/>
  </w:num>
  <w:num w:numId="24" w16cid:durableId="1655721929">
    <w:abstractNumId w:val="27"/>
  </w:num>
  <w:num w:numId="25" w16cid:durableId="1708330509">
    <w:abstractNumId w:val="13"/>
  </w:num>
  <w:num w:numId="26" w16cid:durableId="1908832063">
    <w:abstractNumId w:val="22"/>
  </w:num>
  <w:num w:numId="27" w16cid:durableId="2020427884">
    <w:abstractNumId w:val="11"/>
  </w:num>
  <w:num w:numId="28" w16cid:durableId="619992403">
    <w:abstractNumId w:val="30"/>
  </w:num>
  <w:num w:numId="29" w16cid:durableId="1755587175">
    <w:abstractNumId w:val="5"/>
  </w:num>
  <w:num w:numId="30" w16cid:durableId="1044598427">
    <w:abstractNumId w:val="38"/>
  </w:num>
  <w:num w:numId="31" w16cid:durableId="1718162853">
    <w:abstractNumId w:val="29"/>
  </w:num>
  <w:num w:numId="32" w16cid:durableId="1654141544">
    <w:abstractNumId w:val="31"/>
  </w:num>
  <w:num w:numId="33" w16cid:durableId="1375615233">
    <w:abstractNumId w:val="32"/>
  </w:num>
  <w:num w:numId="34" w16cid:durableId="696589091">
    <w:abstractNumId w:val="36"/>
  </w:num>
  <w:num w:numId="35" w16cid:durableId="786312113">
    <w:abstractNumId w:val="33"/>
  </w:num>
  <w:num w:numId="36" w16cid:durableId="977808468">
    <w:abstractNumId w:val="23"/>
  </w:num>
  <w:num w:numId="37" w16cid:durableId="1422877138">
    <w:abstractNumId w:val="40"/>
  </w:num>
  <w:num w:numId="38" w16cid:durableId="762385533">
    <w:abstractNumId w:val="10"/>
  </w:num>
  <w:num w:numId="39" w16cid:durableId="1007365836">
    <w:abstractNumId w:val="35"/>
  </w:num>
  <w:num w:numId="40" w16cid:durableId="571816704">
    <w:abstractNumId w:val="15"/>
  </w:num>
  <w:num w:numId="41" w16cid:durableId="2413352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1A"/>
    <w:rsid w:val="00006D92"/>
    <w:rsid w:val="00010AC9"/>
    <w:rsid w:val="000223B5"/>
    <w:rsid w:val="000244D6"/>
    <w:rsid w:val="000348D7"/>
    <w:rsid w:val="000352DB"/>
    <w:rsid w:val="000429DE"/>
    <w:rsid w:val="0004613D"/>
    <w:rsid w:val="000471DC"/>
    <w:rsid w:val="00053F89"/>
    <w:rsid w:val="000626A2"/>
    <w:rsid w:val="000723CC"/>
    <w:rsid w:val="00073C76"/>
    <w:rsid w:val="000833C9"/>
    <w:rsid w:val="0008456D"/>
    <w:rsid w:val="000850F2"/>
    <w:rsid w:val="000A11DB"/>
    <w:rsid w:val="000B36A9"/>
    <w:rsid w:val="000B7A48"/>
    <w:rsid w:val="000C38E4"/>
    <w:rsid w:val="000E0889"/>
    <w:rsid w:val="000E23EF"/>
    <w:rsid w:val="00102F71"/>
    <w:rsid w:val="00111270"/>
    <w:rsid w:val="00130261"/>
    <w:rsid w:val="00132B61"/>
    <w:rsid w:val="00151543"/>
    <w:rsid w:val="00172B2E"/>
    <w:rsid w:val="00180CD2"/>
    <w:rsid w:val="00180F12"/>
    <w:rsid w:val="00184065"/>
    <w:rsid w:val="0019090C"/>
    <w:rsid w:val="00194060"/>
    <w:rsid w:val="001A2FE8"/>
    <w:rsid w:val="001A4B7C"/>
    <w:rsid w:val="001A569F"/>
    <w:rsid w:val="001A6374"/>
    <w:rsid w:val="001A685C"/>
    <w:rsid w:val="001B761E"/>
    <w:rsid w:val="001C309A"/>
    <w:rsid w:val="001C5433"/>
    <w:rsid w:val="001E01BB"/>
    <w:rsid w:val="001E3F18"/>
    <w:rsid w:val="001E4532"/>
    <w:rsid w:val="00203B0C"/>
    <w:rsid w:val="00213350"/>
    <w:rsid w:val="00214E43"/>
    <w:rsid w:val="00221BB5"/>
    <w:rsid w:val="002327D4"/>
    <w:rsid w:val="00233D1C"/>
    <w:rsid w:val="00251074"/>
    <w:rsid w:val="002527FC"/>
    <w:rsid w:val="00261732"/>
    <w:rsid w:val="0026279E"/>
    <w:rsid w:val="00273A8F"/>
    <w:rsid w:val="00273E2A"/>
    <w:rsid w:val="00282FDB"/>
    <w:rsid w:val="00291D11"/>
    <w:rsid w:val="00296E60"/>
    <w:rsid w:val="002B311B"/>
    <w:rsid w:val="002B4A79"/>
    <w:rsid w:val="002C0852"/>
    <w:rsid w:val="002C35BD"/>
    <w:rsid w:val="002C686B"/>
    <w:rsid w:val="002D3AD0"/>
    <w:rsid w:val="002D4C30"/>
    <w:rsid w:val="002D68B6"/>
    <w:rsid w:val="002E3A47"/>
    <w:rsid w:val="002F08C9"/>
    <w:rsid w:val="002F52C9"/>
    <w:rsid w:val="002F561A"/>
    <w:rsid w:val="00302CE9"/>
    <w:rsid w:val="00311C63"/>
    <w:rsid w:val="00313656"/>
    <w:rsid w:val="0031643D"/>
    <w:rsid w:val="00322A83"/>
    <w:rsid w:val="003243EF"/>
    <w:rsid w:val="00341542"/>
    <w:rsid w:val="003467B9"/>
    <w:rsid w:val="003520E2"/>
    <w:rsid w:val="00363271"/>
    <w:rsid w:val="003638CE"/>
    <w:rsid w:val="00363A0A"/>
    <w:rsid w:val="003652C0"/>
    <w:rsid w:val="0036699E"/>
    <w:rsid w:val="00370C74"/>
    <w:rsid w:val="00370ED1"/>
    <w:rsid w:val="00376C69"/>
    <w:rsid w:val="0038565B"/>
    <w:rsid w:val="00387DAF"/>
    <w:rsid w:val="003A7DF7"/>
    <w:rsid w:val="003B666C"/>
    <w:rsid w:val="003C2027"/>
    <w:rsid w:val="003C5F2B"/>
    <w:rsid w:val="003D09E9"/>
    <w:rsid w:val="003D18BF"/>
    <w:rsid w:val="003E4AFD"/>
    <w:rsid w:val="003F6186"/>
    <w:rsid w:val="00421791"/>
    <w:rsid w:val="00423F42"/>
    <w:rsid w:val="00425BF7"/>
    <w:rsid w:val="00426B27"/>
    <w:rsid w:val="00437519"/>
    <w:rsid w:val="004400A3"/>
    <w:rsid w:val="00442338"/>
    <w:rsid w:val="004509B5"/>
    <w:rsid w:val="00456877"/>
    <w:rsid w:val="00457A5E"/>
    <w:rsid w:val="004602B4"/>
    <w:rsid w:val="00460809"/>
    <w:rsid w:val="00466697"/>
    <w:rsid w:val="00471AD6"/>
    <w:rsid w:val="00477C41"/>
    <w:rsid w:val="00482BB7"/>
    <w:rsid w:val="00487247"/>
    <w:rsid w:val="00493B17"/>
    <w:rsid w:val="00496B2F"/>
    <w:rsid w:val="004B336C"/>
    <w:rsid w:val="004B45E3"/>
    <w:rsid w:val="004B6171"/>
    <w:rsid w:val="004C069C"/>
    <w:rsid w:val="004C376B"/>
    <w:rsid w:val="004D31FB"/>
    <w:rsid w:val="004E0292"/>
    <w:rsid w:val="004E06B7"/>
    <w:rsid w:val="004F1BF2"/>
    <w:rsid w:val="005005B5"/>
    <w:rsid w:val="00505519"/>
    <w:rsid w:val="00506044"/>
    <w:rsid w:val="00506674"/>
    <w:rsid w:val="005264E9"/>
    <w:rsid w:val="00526DAC"/>
    <w:rsid w:val="00536A17"/>
    <w:rsid w:val="00536A45"/>
    <w:rsid w:val="0053797B"/>
    <w:rsid w:val="0054467E"/>
    <w:rsid w:val="00545125"/>
    <w:rsid w:val="005620B5"/>
    <w:rsid w:val="0057307C"/>
    <w:rsid w:val="0057371C"/>
    <w:rsid w:val="00583E7A"/>
    <w:rsid w:val="00592844"/>
    <w:rsid w:val="005938E7"/>
    <w:rsid w:val="00594810"/>
    <w:rsid w:val="00594EA6"/>
    <w:rsid w:val="005A0ABC"/>
    <w:rsid w:val="005A122C"/>
    <w:rsid w:val="005C6389"/>
    <w:rsid w:val="005C72AB"/>
    <w:rsid w:val="005D0EA8"/>
    <w:rsid w:val="005D2A7D"/>
    <w:rsid w:val="005D3B07"/>
    <w:rsid w:val="005E39AC"/>
    <w:rsid w:val="005E58B0"/>
    <w:rsid w:val="005F1CBD"/>
    <w:rsid w:val="006032C5"/>
    <w:rsid w:val="00606A2F"/>
    <w:rsid w:val="006173D6"/>
    <w:rsid w:val="006216B0"/>
    <w:rsid w:val="006252C4"/>
    <w:rsid w:val="00631A70"/>
    <w:rsid w:val="00636035"/>
    <w:rsid w:val="00640F76"/>
    <w:rsid w:val="00641255"/>
    <w:rsid w:val="00646234"/>
    <w:rsid w:val="00666C8B"/>
    <w:rsid w:val="00671319"/>
    <w:rsid w:val="00680F6D"/>
    <w:rsid w:val="00682B3D"/>
    <w:rsid w:val="006837BC"/>
    <w:rsid w:val="006940CA"/>
    <w:rsid w:val="00695AAA"/>
    <w:rsid w:val="006A433B"/>
    <w:rsid w:val="006A4708"/>
    <w:rsid w:val="006A4CCC"/>
    <w:rsid w:val="006B10AC"/>
    <w:rsid w:val="006B10D8"/>
    <w:rsid w:val="006B3A6A"/>
    <w:rsid w:val="006B72B7"/>
    <w:rsid w:val="006C3769"/>
    <w:rsid w:val="006C5590"/>
    <w:rsid w:val="006C56F2"/>
    <w:rsid w:val="006D310D"/>
    <w:rsid w:val="006E47AD"/>
    <w:rsid w:val="006F6524"/>
    <w:rsid w:val="0070664B"/>
    <w:rsid w:val="00707679"/>
    <w:rsid w:val="00710D48"/>
    <w:rsid w:val="007113B5"/>
    <w:rsid w:val="00712368"/>
    <w:rsid w:val="00713DDA"/>
    <w:rsid w:val="0072177B"/>
    <w:rsid w:val="00724AF3"/>
    <w:rsid w:val="00725752"/>
    <w:rsid w:val="00731CB5"/>
    <w:rsid w:val="00732D58"/>
    <w:rsid w:val="00734238"/>
    <w:rsid w:val="00742E4B"/>
    <w:rsid w:val="00744D23"/>
    <w:rsid w:val="007545D6"/>
    <w:rsid w:val="00763D5F"/>
    <w:rsid w:val="00763E5C"/>
    <w:rsid w:val="007736A0"/>
    <w:rsid w:val="007839BB"/>
    <w:rsid w:val="007A6BFF"/>
    <w:rsid w:val="007D6408"/>
    <w:rsid w:val="00801509"/>
    <w:rsid w:val="00804434"/>
    <w:rsid w:val="00811CD7"/>
    <w:rsid w:val="00813A2B"/>
    <w:rsid w:val="008178FD"/>
    <w:rsid w:val="008232BD"/>
    <w:rsid w:val="008275C2"/>
    <w:rsid w:val="008305EF"/>
    <w:rsid w:val="00831035"/>
    <w:rsid w:val="008319C5"/>
    <w:rsid w:val="00840AEC"/>
    <w:rsid w:val="0084429E"/>
    <w:rsid w:val="00860A34"/>
    <w:rsid w:val="008651C6"/>
    <w:rsid w:val="00873089"/>
    <w:rsid w:val="00876270"/>
    <w:rsid w:val="008826A6"/>
    <w:rsid w:val="00890D52"/>
    <w:rsid w:val="00892FE4"/>
    <w:rsid w:val="008A39F8"/>
    <w:rsid w:val="008B0027"/>
    <w:rsid w:val="008B4D6D"/>
    <w:rsid w:val="008B61B5"/>
    <w:rsid w:val="008C1C93"/>
    <w:rsid w:val="008C7637"/>
    <w:rsid w:val="008C785E"/>
    <w:rsid w:val="008E276E"/>
    <w:rsid w:val="008F7907"/>
    <w:rsid w:val="00901D6A"/>
    <w:rsid w:val="009030E8"/>
    <w:rsid w:val="00903C27"/>
    <w:rsid w:val="00911ED9"/>
    <w:rsid w:val="00924B14"/>
    <w:rsid w:val="00926953"/>
    <w:rsid w:val="00930365"/>
    <w:rsid w:val="00931B10"/>
    <w:rsid w:val="00932221"/>
    <w:rsid w:val="00937CC9"/>
    <w:rsid w:val="00946B06"/>
    <w:rsid w:val="00952F5B"/>
    <w:rsid w:val="00962649"/>
    <w:rsid w:val="0096281A"/>
    <w:rsid w:val="00966698"/>
    <w:rsid w:val="00980192"/>
    <w:rsid w:val="009859A2"/>
    <w:rsid w:val="00986D3E"/>
    <w:rsid w:val="009969F6"/>
    <w:rsid w:val="009A0E62"/>
    <w:rsid w:val="009A51E3"/>
    <w:rsid w:val="009B244C"/>
    <w:rsid w:val="009C0F33"/>
    <w:rsid w:val="009D6DEC"/>
    <w:rsid w:val="009E261C"/>
    <w:rsid w:val="009E419E"/>
    <w:rsid w:val="009E74C0"/>
    <w:rsid w:val="00A0289F"/>
    <w:rsid w:val="00A16BBE"/>
    <w:rsid w:val="00A174F1"/>
    <w:rsid w:val="00A26A29"/>
    <w:rsid w:val="00A43A86"/>
    <w:rsid w:val="00A50FF7"/>
    <w:rsid w:val="00A56112"/>
    <w:rsid w:val="00A64E79"/>
    <w:rsid w:val="00A66C8B"/>
    <w:rsid w:val="00A778F9"/>
    <w:rsid w:val="00A812F0"/>
    <w:rsid w:val="00A81EDA"/>
    <w:rsid w:val="00A8354E"/>
    <w:rsid w:val="00A843F8"/>
    <w:rsid w:val="00A85804"/>
    <w:rsid w:val="00A90FF8"/>
    <w:rsid w:val="00A92A6C"/>
    <w:rsid w:val="00A93D4B"/>
    <w:rsid w:val="00A96ED9"/>
    <w:rsid w:val="00AA63B1"/>
    <w:rsid w:val="00AB0D9E"/>
    <w:rsid w:val="00AB6914"/>
    <w:rsid w:val="00AB7D6C"/>
    <w:rsid w:val="00AD1E2F"/>
    <w:rsid w:val="00AE2751"/>
    <w:rsid w:val="00AE2B35"/>
    <w:rsid w:val="00AF3264"/>
    <w:rsid w:val="00AF3739"/>
    <w:rsid w:val="00AF4207"/>
    <w:rsid w:val="00B015D0"/>
    <w:rsid w:val="00B213E8"/>
    <w:rsid w:val="00B42FE3"/>
    <w:rsid w:val="00B462CC"/>
    <w:rsid w:val="00B50DEF"/>
    <w:rsid w:val="00B52D0D"/>
    <w:rsid w:val="00B5771E"/>
    <w:rsid w:val="00B600A4"/>
    <w:rsid w:val="00B70E34"/>
    <w:rsid w:val="00B7507F"/>
    <w:rsid w:val="00B84AA3"/>
    <w:rsid w:val="00B86CFF"/>
    <w:rsid w:val="00B924AF"/>
    <w:rsid w:val="00B92AD6"/>
    <w:rsid w:val="00B96277"/>
    <w:rsid w:val="00B96E4D"/>
    <w:rsid w:val="00B979BA"/>
    <w:rsid w:val="00BC3C16"/>
    <w:rsid w:val="00BC4AD3"/>
    <w:rsid w:val="00BC549A"/>
    <w:rsid w:val="00BD3177"/>
    <w:rsid w:val="00BE391C"/>
    <w:rsid w:val="00BF7997"/>
    <w:rsid w:val="00C00AE5"/>
    <w:rsid w:val="00C01566"/>
    <w:rsid w:val="00C02AB6"/>
    <w:rsid w:val="00C07C72"/>
    <w:rsid w:val="00C11335"/>
    <w:rsid w:val="00C304B5"/>
    <w:rsid w:val="00C44D95"/>
    <w:rsid w:val="00C46395"/>
    <w:rsid w:val="00C47AC8"/>
    <w:rsid w:val="00C53212"/>
    <w:rsid w:val="00C619C5"/>
    <w:rsid w:val="00C6636F"/>
    <w:rsid w:val="00C67158"/>
    <w:rsid w:val="00C71A84"/>
    <w:rsid w:val="00C766DD"/>
    <w:rsid w:val="00C81EF9"/>
    <w:rsid w:val="00C84A69"/>
    <w:rsid w:val="00C84B0C"/>
    <w:rsid w:val="00C90E4D"/>
    <w:rsid w:val="00C948FD"/>
    <w:rsid w:val="00C94D4F"/>
    <w:rsid w:val="00C9502C"/>
    <w:rsid w:val="00CA484B"/>
    <w:rsid w:val="00CA6AC5"/>
    <w:rsid w:val="00CA7140"/>
    <w:rsid w:val="00CB0C0A"/>
    <w:rsid w:val="00CB1E33"/>
    <w:rsid w:val="00CC3C49"/>
    <w:rsid w:val="00CC6030"/>
    <w:rsid w:val="00CD47EA"/>
    <w:rsid w:val="00CD60BB"/>
    <w:rsid w:val="00CE0D79"/>
    <w:rsid w:val="00CE4327"/>
    <w:rsid w:val="00CF327C"/>
    <w:rsid w:val="00D051E7"/>
    <w:rsid w:val="00D07BCB"/>
    <w:rsid w:val="00D10925"/>
    <w:rsid w:val="00D45BCC"/>
    <w:rsid w:val="00D47DC3"/>
    <w:rsid w:val="00D56EC0"/>
    <w:rsid w:val="00D6210C"/>
    <w:rsid w:val="00D64D1F"/>
    <w:rsid w:val="00D65AA6"/>
    <w:rsid w:val="00D771B6"/>
    <w:rsid w:val="00D77276"/>
    <w:rsid w:val="00D918F8"/>
    <w:rsid w:val="00D9586B"/>
    <w:rsid w:val="00DA16FA"/>
    <w:rsid w:val="00DB009C"/>
    <w:rsid w:val="00DB0689"/>
    <w:rsid w:val="00DB1810"/>
    <w:rsid w:val="00DC6A79"/>
    <w:rsid w:val="00DE0F13"/>
    <w:rsid w:val="00DE4D59"/>
    <w:rsid w:val="00DF1B1F"/>
    <w:rsid w:val="00DF261E"/>
    <w:rsid w:val="00E0143A"/>
    <w:rsid w:val="00E037DD"/>
    <w:rsid w:val="00E1611C"/>
    <w:rsid w:val="00E22760"/>
    <w:rsid w:val="00E25C4E"/>
    <w:rsid w:val="00E364E3"/>
    <w:rsid w:val="00E4173F"/>
    <w:rsid w:val="00E70969"/>
    <w:rsid w:val="00E72C9F"/>
    <w:rsid w:val="00E738F3"/>
    <w:rsid w:val="00E7447C"/>
    <w:rsid w:val="00E7578A"/>
    <w:rsid w:val="00E80C2C"/>
    <w:rsid w:val="00E8140D"/>
    <w:rsid w:val="00E81D5C"/>
    <w:rsid w:val="00E823A4"/>
    <w:rsid w:val="00E84131"/>
    <w:rsid w:val="00E86DA5"/>
    <w:rsid w:val="00EA296C"/>
    <w:rsid w:val="00EA3552"/>
    <w:rsid w:val="00EB75BB"/>
    <w:rsid w:val="00EC010F"/>
    <w:rsid w:val="00EC5627"/>
    <w:rsid w:val="00EC73E5"/>
    <w:rsid w:val="00ED625A"/>
    <w:rsid w:val="00EE1111"/>
    <w:rsid w:val="00EF19FE"/>
    <w:rsid w:val="00EF3FA1"/>
    <w:rsid w:val="00F010F0"/>
    <w:rsid w:val="00F1005D"/>
    <w:rsid w:val="00F21C96"/>
    <w:rsid w:val="00F311F9"/>
    <w:rsid w:val="00F32783"/>
    <w:rsid w:val="00F4284E"/>
    <w:rsid w:val="00F4447F"/>
    <w:rsid w:val="00F50619"/>
    <w:rsid w:val="00F54084"/>
    <w:rsid w:val="00F55F49"/>
    <w:rsid w:val="00F6670B"/>
    <w:rsid w:val="00F70B52"/>
    <w:rsid w:val="00F74DCB"/>
    <w:rsid w:val="00F95D9B"/>
    <w:rsid w:val="00FA2E52"/>
    <w:rsid w:val="00FA5662"/>
    <w:rsid w:val="00FB0137"/>
    <w:rsid w:val="00FB061A"/>
    <w:rsid w:val="00FB2112"/>
    <w:rsid w:val="00FB2847"/>
    <w:rsid w:val="00FC22AD"/>
    <w:rsid w:val="00FC4492"/>
    <w:rsid w:val="00FD0A8F"/>
    <w:rsid w:val="00FD7AC4"/>
    <w:rsid w:val="00FE1A65"/>
    <w:rsid w:val="00FE7AC5"/>
    <w:rsid w:val="0234FE0C"/>
    <w:rsid w:val="03B23F36"/>
    <w:rsid w:val="09FE98E4"/>
    <w:rsid w:val="1EBA6701"/>
    <w:rsid w:val="1EF9DAD0"/>
    <w:rsid w:val="213F713D"/>
    <w:rsid w:val="22704FE5"/>
    <w:rsid w:val="287DD540"/>
    <w:rsid w:val="3BAE37B2"/>
    <w:rsid w:val="3E18796D"/>
    <w:rsid w:val="51A9BF61"/>
    <w:rsid w:val="528D4BBB"/>
    <w:rsid w:val="5760BCDE"/>
    <w:rsid w:val="5AE7ACFE"/>
    <w:rsid w:val="5E2D7416"/>
    <w:rsid w:val="643DA641"/>
    <w:rsid w:val="691A9E8F"/>
    <w:rsid w:val="6C593E5C"/>
    <w:rsid w:val="72F98BB3"/>
    <w:rsid w:val="74EA6454"/>
    <w:rsid w:val="777472E8"/>
    <w:rsid w:val="7BCE67A7"/>
    <w:rsid w:val="7EAFE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83A00"/>
  <w15:chartTrackingRefBased/>
  <w15:docId w15:val="{42AFE6F8-09EB-1B43-BBD6-1A5F2EA6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79"/>
    <w:rPr>
      <w:i/>
      <w:iCs/>
      <w:sz w:val="20"/>
      <w:szCs w:val="20"/>
    </w:rPr>
  </w:style>
  <w:style w:type="paragraph" w:styleId="Heading1">
    <w:name w:val="heading 1"/>
    <w:basedOn w:val="Normal"/>
    <w:next w:val="Normal"/>
    <w:link w:val="Heading1Char"/>
    <w:uiPriority w:val="9"/>
    <w:qFormat/>
    <w:rsid w:val="00A64E79"/>
    <w:pPr>
      <w:pBdr>
        <w:top w:val="single" w:sz="8" w:space="0" w:color="477BD1" w:themeColor="accent2"/>
        <w:left w:val="single" w:sz="8" w:space="0" w:color="477BD1" w:themeColor="accent2"/>
        <w:bottom w:val="single" w:sz="8" w:space="0" w:color="477BD1" w:themeColor="accent2"/>
        <w:right w:val="single" w:sz="8" w:space="0" w:color="477BD1" w:themeColor="accent2"/>
      </w:pBdr>
      <w:shd w:val="clear" w:color="auto" w:fill="DAE4F5" w:themeFill="accent2" w:themeFillTint="33"/>
      <w:spacing w:before="480" w:after="100" w:line="269" w:lineRule="auto"/>
      <w:contextualSpacing/>
      <w:outlineLvl w:val="0"/>
    </w:pPr>
    <w:rPr>
      <w:rFonts w:asciiTheme="majorHAnsi" w:eastAsiaTheme="majorEastAsia" w:hAnsiTheme="majorHAnsi" w:cstheme="majorBidi"/>
      <w:b/>
      <w:bCs/>
      <w:color w:val="1C3B6F" w:themeColor="accent2" w:themeShade="7F"/>
      <w:sz w:val="22"/>
      <w:szCs w:val="22"/>
    </w:rPr>
  </w:style>
  <w:style w:type="paragraph" w:styleId="Heading2">
    <w:name w:val="heading 2"/>
    <w:basedOn w:val="Normal"/>
    <w:next w:val="Normal"/>
    <w:link w:val="Heading2Char"/>
    <w:uiPriority w:val="9"/>
    <w:semiHidden/>
    <w:unhideWhenUsed/>
    <w:qFormat/>
    <w:rsid w:val="00A64E79"/>
    <w:pPr>
      <w:pBdr>
        <w:top w:val="single" w:sz="4" w:space="0" w:color="477BD1" w:themeColor="accent2"/>
        <w:left w:val="single" w:sz="48" w:space="2" w:color="477BD1" w:themeColor="accent2"/>
        <w:bottom w:val="single" w:sz="4" w:space="0" w:color="477BD1" w:themeColor="accent2"/>
        <w:right w:val="single" w:sz="4" w:space="4" w:color="477BD1" w:themeColor="accent2"/>
      </w:pBdr>
      <w:spacing w:before="200" w:after="100" w:line="269" w:lineRule="auto"/>
      <w:ind w:left="144"/>
      <w:contextualSpacing/>
      <w:outlineLvl w:val="1"/>
    </w:pPr>
    <w:rPr>
      <w:rFonts w:asciiTheme="majorHAnsi" w:eastAsiaTheme="majorEastAsia" w:hAnsiTheme="majorHAnsi" w:cstheme="majorBidi"/>
      <w:b/>
      <w:bCs/>
      <w:color w:val="2A59A7" w:themeColor="accent2" w:themeShade="BF"/>
      <w:sz w:val="22"/>
      <w:szCs w:val="22"/>
    </w:rPr>
  </w:style>
  <w:style w:type="paragraph" w:styleId="Heading3">
    <w:name w:val="heading 3"/>
    <w:basedOn w:val="Normal"/>
    <w:next w:val="Normal"/>
    <w:link w:val="Heading3Char"/>
    <w:uiPriority w:val="9"/>
    <w:semiHidden/>
    <w:unhideWhenUsed/>
    <w:qFormat/>
    <w:rsid w:val="00A64E79"/>
    <w:pPr>
      <w:pBdr>
        <w:left w:val="single" w:sz="48" w:space="2" w:color="477BD1" w:themeColor="accent2"/>
        <w:bottom w:val="single" w:sz="4" w:space="0" w:color="477BD1" w:themeColor="accent2"/>
      </w:pBdr>
      <w:spacing w:before="200" w:after="100" w:line="240" w:lineRule="auto"/>
      <w:ind w:left="144"/>
      <w:contextualSpacing/>
      <w:outlineLvl w:val="2"/>
    </w:pPr>
    <w:rPr>
      <w:rFonts w:asciiTheme="majorHAnsi" w:eastAsiaTheme="majorEastAsia" w:hAnsiTheme="majorHAnsi" w:cstheme="majorBidi"/>
      <w:b/>
      <w:bCs/>
      <w:color w:val="2A59A7" w:themeColor="accent2" w:themeShade="BF"/>
      <w:sz w:val="22"/>
      <w:szCs w:val="22"/>
    </w:rPr>
  </w:style>
  <w:style w:type="paragraph" w:styleId="Heading4">
    <w:name w:val="heading 4"/>
    <w:basedOn w:val="Normal"/>
    <w:next w:val="Normal"/>
    <w:link w:val="Heading4Char"/>
    <w:uiPriority w:val="9"/>
    <w:semiHidden/>
    <w:unhideWhenUsed/>
    <w:qFormat/>
    <w:rsid w:val="00A64E79"/>
    <w:pPr>
      <w:pBdr>
        <w:left w:val="single" w:sz="4" w:space="2" w:color="477BD1" w:themeColor="accent2"/>
        <w:bottom w:val="single" w:sz="4" w:space="2" w:color="477BD1" w:themeColor="accent2"/>
      </w:pBdr>
      <w:spacing w:before="200" w:after="100" w:line="240" w:lineRule="auto"/>
      <w:ind w:left="86"/>
      <w:contextualSpacing/>
      <w:outlineLvl w:val="3"/>
    </w:pPr>
    <w:rPr>
      <w:rFonts w:asciiTheme="majorHAnsi" w:eastAsiaTheme="majorEastAsia" w:hAnsiTheme="majorHAnsi" w:cstheme="majorBidi"/>
      <w:b/>
      <w:bCs/>
      <w:color w:val="2A59A7" w:themeColor="accent2" w:themeShade="BF"/>
      <w:sz w:val="22"/>
      <w:szCs w:val="22"/>
    </w:rPr>
  </w:style>
  <w:style w:type="paragraph" w:styleId="Heading5">
    <w:name w:val="heading 5"/>
    <w:basedOn w:val="Normal"/>
    <w:next w:val="Normal"/>
    <w:link w:val="Heading5Char"/>
    <w:uiPriority w:val="9"/>
    <w:semiHidden/>
    <w:unhideWhenUsed/>
    <w:qFormat/>
    <w:rsid w:val="00A64E79"/>
    <w:pPr>
      <w:pBdr>
        <w:left w:val="dotted" w:sz="4" w:space="2" w:color="477BD1" w:themeColor="accent2"/>
        <w:bottom w:val="dotted" w:sz="4" w:space="2" w:color="477BD1" w:themeColor="accent2"/>
      </w:pBdr>
      <w:spacing w:before="200" w:after="100" w:line="240" w:lineRule="auto"/>
      <w:ind w:left="86"/>
      <w:contextualSpacing/>
      <w:outlineLvl w:val="4"/>
    </w:pPr>
    <w:rPr>
      <w:rFonts w:asciiTheme="majorHAnsi" w:eastAsiaTheme="majorEastAsia" w:hAnsiTheme="majorHAnsi" w:cstheme="majorBidi"/>
      <w:b/>
      <w:bCs/>
      <w:color w:val="2A59A7" w:themeColor="accent2" w:themeShade="BF"/>
      <w:sz w:val="22"/>
      <w:szCs w:val="22"/>
    </w:rPr>
  </w:style>
  <w:style w:type="paragraph" w:styleId="Heading6">
    <w:name w:val="heading 6"/>
    <w:basedOn w:val="Normal"/>
    <w:next w:val="Normal"/>
    <w:link w:val="Heading6Char"/>
    <w:uiPriority w:val="9"/>
    <w:semiHidden/>
    <w:unhideWhenUsed/>
    <w:qFormat/>
    <w:rsid w:val="00A64E79"/>
    <w:pPr>
      <w:pBdr>
        <w:bottom w:val="single" w:sz="4" w:space="2" w:color="B5CAEC" w:themeColor="accent2" w:themeTint="66"/>
      </w:pBdr>
      <w:spacing w:before="200" w:after="100" w:line="240" w:lineRule="auto"/>
      <w:contextualSpacing/>
      <w:outlineLvl w:val="5"/>
    </w:pPr>
    <w:rPr>
      <w:rFonts w:asciiTheme="majorHAnsi" w:eastAsiaTheme="majorEastAsia" w:hAnsiTheme="majorHAnsi" w:cstheme="majorBidi"/>
      <w:color w:val="2A59A7" w:themeColor="accent2" w:themeShade="BF"/>
      <w:sz w:val="22"/>
      <w:szCs w:val="22"/>
    </w:rPr>
  </w:style>
  <w:style w:type="paragraph" w:styleId="Heading7">
    <w:name w:val="heading 7"/>
    <w:basedOn w:val="Normal"/>
    <w:next w:val="Normal"/>
    <w:link w:val="Heading7Char"/>
    <w:uiPriority w:val="9"/>
    <w:semiHidden/>
    <w:unhideWhenUsed/>
    <w:qFormat/>
    <w:rsid w:val="00A64E79"/>
    <w:pPr>
      <w:pBdr>
        <w:bottom w:val="dotted" w:sz="4" w:space="2" w:color="90AFE3" w:themeColor="accent2" w:themeTint="99"/>
      </w:pBdr>
      <w:spacing w:before="200" w:after="100" w:line="240" w:lineRule="auto"/>
      <w:contextualSpacing/>
      <w:outlineLvl w:val="6"/>
    </w:pPr>
    <w:rPr>
      <w:rFonts w:asciiTheme="majorHAnsi" w:eastAsiaTheme="majorEastAsia" w:hAnsiTheme="majorHAnsi" w:cstheme="majorBidi"/>
      <w:color w:val="2A59A7" w:themeColor="accent2" w:themeShade="BF"/>
      <w:sz w:val="22"/>
      <w:szCs w:val="22"/>
    </w:rPr>
  </w:style>
  <w:style w:type="paragraph" w:styleId="Heading8">
    <w:name w:val="heading 8"/>
    <w:basedOn w:val="Normal"/>
    <w:next w:val="Normal"/>
    <w:link w:val="Heading8Char"/>
    <w:uiPriority w:val="9"/>
    <w:semiHidden/>
    <w:unhideWhenUsed/>
    <w:qFormat/>
    <w:rsid w:val="00A64E79"/>
    <w:pPr>
      <w:spacing w:before="200" w:after="100" w:line="240" w:lineRule="auto"/>
      <w:contextualSpacing/>
      <w:outlineLvl w:val="7"/>
    </w:pPr>
    <w:rPr>
      <w:rFonts w:asciiTheme="majorHAnsi" w:eastAsiaTheme="majorEastAsia" w:hAnsiTheme="majorHAnsi" w:cstheme="majorBidi"/>
      <w:color w:val="477BD1" w:themeColor="accent2"/>
      <w:sz w:val="22"/>
      <w:szCs w:val="22"/>
    </w:rPr>
  </w:style>
  <w:style w:type="paragraph" w:styleId="Heading9">
    <w:name w:val="heading 9"/>
    <w:basedOn w:val="Normal"/>
    <w:next w:val="Normal"/>
    <w:link w:val="Heading9Char"/>
    <w:uiPriority w:val="9"/>
    <w:semiHidden/>
    <w:unhideWhenUsed/>
    <w:qFormat/>
    <w:rsid w:val="00A64E79"/>
    <w:pPr>
      <w:spacing w:before="200" w:after="100" w:line="240" w:lineRule="auto"/>
      <w:contextualSpacing/>
      <w:outlineLvl w:val="8"/>
    </w:pPr>
    <w:rPr>
      <w:rFonts w:asciiTheme="majorHAnsi" w:eastAsiaTheme="majorEastAsia" w:hAnsiTheme="majorHAnsi" w:cstheme="majorBidi"/>
      <w:color w:val="477BD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E79"/>
    <w:rPr>
      <w:rFonts w:asciiTheme="majorHAnsi" w:eastAsiaTheme="majorEastAsia" w:hAnsiTheme="majorHAnsi" w:cstheme="majorBidi"/>
      <w:b/>
      <w:bCs/>
      <w:i/>
      <w:iCs/>
      <w:color w:val="1C3B6F" w:themeColor="accent2" w:themeShade="7F"/>
      <w:shd w:val="clear" w:color="auto" w:fill="DAE4F5" w:themeFill="accent2" w:themeFillTint="33"/>
    </w:rPr>
  </w:style>
  <w:style w:type="character" w:customStyle="1" w:styleId="Heading2Char">
    <w:name w:val="Heading 2 Char"/>
    <w:basedOn w:val="DefaultParagraphFont"/>
    <w:link w:val="Heading2"/>
    <w:uiPriority w:val="9"/>
    <w:semiHidden/>
    <w:rsid w:val="00A64E79"/>
    <w:rPr>
      <w:rFonts w:asciiTheme="majorHAnsi" w:eastAsiaTheme="majorEastAsia" w:hAnsiTheme="majorHAnsi" w:cstheme="majorBidi"/>
      <w:b/>
      <w:bCs/>
      <w:i/>
      <w:iCs/>
      <w:color w:val="2A59A7" w:themeColor="accent2" w:themeShade="BF"/>
    </w:rPr>
  </w:style>
  <w:style w:type="character" w:customStyle="1" w:styleId="Heading3Char">
    <w:name w:val="Heading 3 Char"/>
    <w:basedOn w:val="DefaultParagraphFont"/>
    <w:link w:val="Heading3"/>
    <w:uiPriority w:val="9"/>
    <w:rsid w:val="00A64E79"/>
    <w:rPr>
      <w:rFonts w:asciiTheme="majorHAnsi" w:eastAsiaTheme="majorEastAsia" w:hAnsiTheme="majorHAnsi" w:cstheme="majorBidi"/>
      <w:b/>
      <w:bCs/>
      <w:i/>
      <w:iCs/>
      <w:color w:val="2A59A7" w:themeColor="accent2" w:themeShade="BF"/>
    </w:rPr>
  </w:style>
  <w:style w:type="character" w:customStyle="1" w:styleId="Heading4Char">
    <w:name w:val="Heading 4 Char"/>
    <w:basedOn w:val="DefaultParagraphFont"/>
    <w:link w:val="Heading4"/>
    <w:uiPriority w:val="9"/>
    <w:semiHidden/>
    <w:rsid w:val="00A64E79"/>
    <w:rPr>
      <w:rFonts w:asciiTheme="majorHAnsi" w:eastAsiaTheme="majorEastAsia" w:hAnsiTheme="majorHAnsi" w:cstheme="majorBidi"/>
      <w:b/>
      <w:bCs/>
      <w:i/>
      <w:iCs/>
      <w:color w:val="2A59A7" w:themeColor="accent2" w:themeShade="BF"/>
    </w:rPr>
  </w:style>
  <w:style w:type="character" w:customStyle="1" w:styleId="Heading5Char">
    <w:name w:val="Heading 5 Char"/>
    <w:basedOn w:val="DefaultParagraphFont"/>
    <w:link w:val="Heading5"/>
    <w:uiPriority w:val="9"/>
    <w:semiHidden/>
    <w:rsid w:val="00A64E79"/>
    <w:rPr>
      <w:rFonts w:asciiTheme="majorHAnsi" w:eastAsiaTheme="majorEastAsia" w:hAnsiTheme="majorHAnsi" w:cstheme="majorBidi"/>
      <w:b/>
      <w:bCs/>
      <w:i/>
      <w:iCs/>
      <w:color w:val="2A59A7" w:themeColor="accent2" w:themeShade="BF"/>
    </w:rPr>
  </w:style>
  <w:style w:type="character" w:customStyle="1" w:styleId="Heading6Char">
    <w:name w:val="Heading 6 Char"/>
    <w:basedOn w:val="DefaultParagraphFont"/>
    <w:link w:val="Heading6"/>
    <w:uiPriority w:val="9"/>
    <w:semiHidden/>
    <w:rsid w:val="00A64E79"/>
    <w:rPr>
      <w:rFonts w:asciiTheme="majorHAnsi" w:eastAsiaTheme="majorEastAsia" w:hAnsiTheme="majorHAnsi" w:cstheme="majorBidi"/>
      <w:i/>
      <w:iCs/>
      <w:color w:val="2A59A7" w:themeColor="accent2" w:themeShade="BF"/>
    </w:rPr>
  </w:style>
  <w:style w:type="character" w:customStyle="1" w:styleId="Heading7Char">
    <w:name w:val="Heading 7 Char"/>
    <w:basedOn w:val="DefaultParagraphFont"/>
    <w:link w:val="Heading7"/>
    <w:uiPriority w:val="9"/>
    <w:semiHidden/>
    <w:rsid w:val="00A64E79"/>
    <w:rPr>
      <w:rFonts w:asciiTheme="majorHAnsi" w:eastAsiaTheme="majorEastAsia" w:hAnsiTheme="majorHAnsi" w:cstheme="majorBidi"/>
      <w:i/>
      <w:iCs/>
      <w:color w:val="2A59A7" w:themeColor="accent2" w:themeShade="BF"/>
    </w:rPr>
  </w:style>
  <w:style w:type="character" w:customStyle="1" w:styleId="Heading8Char">
    <w:name w:val="Heading 8 Char"/>
    <w:basedOn w:val="DefaultParagraphFont"/>
    <w:link w:val="Heading8"/>
    <w:uiPriority w:val="9"/>
    <w:semiHidden/>
    <w:rsid w:val="00A64E79"/>
    <w:rPr>
      <w:rFonts w:asciiTheme="majorHAnsi" w:eastAsiaTheme="majorEastAsia" w:hAnsiTheme="majorHAnsi" w:cstheme="majorBidi"/>
      <w:i/>
      <w:iCs/>
      <w:color w:val="477BD1" w:themeColor="accent2"/>
    </w:rPr>
  </w:style>
  <w:style w:type="character" w:customStyle="1" w:styleId="Heading9Char">
    <w:name w:val="Heading 9 Char"/>
    <w:basedOn w:val="DefaultParagraphFont"/>
    <w:link w:val="Heading9"/>
    <w:uiPriority w:val="9"/>
    <w:semiHidden/>
    <w:rsid w:val="00A64E79"/>
    <w:rPr>
      <w:rFonts w:asciiTheme="majorHAnsi" w:eastAsiaTheme="majorEastAsia" w:hAnsiTheme="majorHAnsi" w:cstheme="majorBidi"/>
      <w:i/>
      <w:iCs/>
      <w:color w:val="477BD1" w:themeColor="accent2"/>
      <w:sz w:val="20"/>
      <w:szCs w:val="20"/>
    </w:rPr>
  </w:style>
  <w:style w:type="paragraph" w:styleId="Title">
    <w:name w:val="Title"/>
    <w:basedOn w:val="Normal"/>
    <w:next w:val="Normal"/>
    <w:link w:val="TitleChar"/>
    <w:uiPriority w:val="10"/>
    <w:qFormat/>
    <w:rsid w:val="00A64E79"/>
    <w:pPr>
      <w:pBdr>
        <w:top w:val="single" w:sz="48" w:space="0" w:color="477BD1" w:themeColor="accent2"/>
        <w:bottom w:val="single" w:sz="48" w:space="0" w:color="477BD1" w:themeColor="accent2"/>
      </w:pBdr>
      <w:shd w:val="clear" w:color="auto" w:fill="477B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64E79"/>
    <w:rPr>
      <w:rFonts w:asciiTheme="majorHAnsi" w:eastAsiaTheme="majorEastAsia" w:hAnsiTheme="majorHAnsi" w:cstheme="majorBidi"/>
      <w:i/>
      <w:iCs/>
      <w:color w:val="FFFFFF" w:themeColor="background1"/>
      <w:spacing w:val="10"/>
      <w:sz w:val="48"/>
      <w:szCs w:val="48"/>
      <w:shd w:val="clear" w:color="auto" w:fill="477BD1" w:themeFill="accent2"/>
    </w:rPr>
  </w:style>
  <w:style w:type="paragraph" w:styleId="Subtitle">
    <w:name w:val="Subtitle"/>
    <w:basedOn w:val="Normal"/>
    <w:next w:val="Normal"/>
    <w:link w:val="SubtitleChar"/>
    <w:autoRedefine/>
    <w:uiPriority w:val="11"/>
    <w:qFormat/>
    <w:rsid w:val="006252C4"/>
    <w:pPr>
      <w:pBdr>
        <w:bottom w:val="dotted" w:sz="8" w:space="10" w:color="477BD1" w:themeColor="accent2"/>
      </w:pBdr>
      <w:spacing w:after="0" w:line="240" w:lineRule="auto"/>
      <w:jc w:val="center"/>
    </w:pPr>
    <w:rPr>
      <w:rFonts w:asciiTheme="majorHAnsi" w:eastAsiaTheme="majorEastAsia" w:hAnsiTheme="majorHAnsi" w:cstheme="majorBidi"/>
      <w:color w:val="1C3B6F" w:themeColor="accent2" w:themeShade="7F"/>
      <w:sz w:val="36"/>
      <w:szCs w:val="36"/>
      <w:shd w:val="clear" w:color="auto" w:fill="FFFFFF"/>
    </w:rPr>
  </w:style>
  <w:style w:type="character" w:customStyle="1" w:styleId="SubtitleChar">
    <w:name w:val="Subtitle Char"/>
    <w:basedOn w:val="DefaultParagraphFont"/>
    <w:link w:val="Subtitle"/>
    <w:uiPriority w:val="11"/>
    <w:rsid w:val="006252C4"/>
    <w:rPr>
      <w:rFonts w:asciiTheme="majorHAnsi" w:eastAsiaTheme="majorEastAsia" w:hAnsiTheme="majorHAnsi" w:cstheme="majorBidi"/>
      <w:i/>
      <w:iCs/>
      <w:color w:val="1C3B6F" w:themeColor="accent2" w:themeShade="7F"/>
      <w:sz w:val="36"/>
      <w:szCs w:val="36"/>
    </w:rPr>
  </w:style>
  <w:style w:type="paragraph" w:styleId="Quote">
    <w:name w:val="Quote"/>
    <w:basedOn w:val="Normal"/>
    <w:next w:val="Normal"/>
    <w:link w:val="QuoteChar"/>
    <w:uiPriority w:val="29"/>
    <w:qFormat/>
    <w:rsid w:val="00A64E79"/>
    <w:rPr>
      <w:i w:val="0"/>
      <w:iCs w:val="0"/>
      <w:color w:val="2A59A7" w:themeColor="accent2" w:themeShade="BF"/>
    </w:rPr>
  </w:style>
  <w:style w:type="character" w:customStyle="1" w:styleId="QuoteChar">
    <w:name w:val="Quote Char"/>
    <w:basedOn w:val="DefaultParagraphFont"/>
    <w:link w:val="Quote"/>
    <w:uiPriority w:val="29"/>
    <w:rsid w:val="00A64E79"/>
    <w:rPr>
      <w:color w:val="2A59A7" w:themeColor="accent2" w:themeShade="BF"/>
      <w:sz w:val="20"/>
      <w:szCs w:val="20"/>
    </w:rPr>
  </w:style>
  <w:style w:type="paragraph" w:styleId="ListParagraph">
    <w:name w:val="List Paragraph"/>
    <w:basedOn w:val="Normal"/>
    <w:uiPriority w:val="34"/>
    <w:qFormat/>
    <w:rsid w:val="00A64E79"/>
    <w:pPr>
      <w:ind w:left="720"/>
      <w:contextualSpacing/>
    </w:pPr>
  </w:style>
  <w:style w:type="character" w:styleId="IntenseEmphasis">
    <w:name w:val="Intense Emphasis"/>
    <w:uiPriority w:val="21"/>
    <w:qFormat/>
    <w:rsid w:val="00A64E79"/>
    <w:rPr>
      <w:rFonts w:asciiTheme="majorHAnsi" w:eastAsiaTheme="majorEastAsia" w:hAnsiTheme="majorHAnsi" w:cstheme="majorBidi"/>
      <w:b/>
      <w:bCs/>
      <w:i/>
      <w:iCs/>
      <w:dstrike w:val="0"/>
      <w:color w:val="FFFFFF" w:themeColor="background1"/>
      <w:bdr w:val="single" w:sz="18" w:space="0" w:color="477BD1" w:themeColor="accent2"/>
      <w:shd w:val="clear" w:color="auto" w:fill="477BD1" w:themeFill="accent2"/>
      <w:vertAlign w:val="baseline"/>
    </w:rPr>
  </w:style>
  <w:style w:type="paragraph" w:styleId="IntenseQuote">
    <w:name w:val="Intense Quote"/>
    <w:basedOn w:val="Normal"/>
    <w:next w:val="Normal"/>
    <w:link w:val="IntenseQuoteChar"/>
    <w:uiPriority w:val="30"/>
    <w:qFormat/>
    <w:rsid w:val="00A64E79"/>
    <w:pPr>
      <w:pBdr>
        <w:top w:val="dotted" w:sz="8" w:space="10" w:color="477BD1" w:themeColor="accent2"/>
        <w:bottom w:val="dotted" w:sz="8" w:space="10" w:color="477BD1" w:themeColor="accent2"/>
      </w:pBdr>
      <w:spacing w:line="300" w:lineRule="auto"/>
      <w:ind w:left="2160" w:right="2160"/>
      <w:jc w:val="center"/>
    </w:pPr>
    <w:rPr>
      <w:rFonts w:asciiTheme="majorHAnsi" w:eastAsiaTheme="majorEastAsia" w:hAnsiTheme="majorHAnsi" w:cstheme="majorBidi"/>
      <w:b/>
      <w:bCs/>
      <w:color w:val="477BD1" w:themeColor="accent2"/>
    </w:rPr>
  </w:style>
  <w:style w:type="character" w:customStyle="1" w:styleId="IntenseQuoteChar">
    <w:name w:val="Intense Quote Char"/>
    <w:basedOn w:val="DefaultParagraphFont"/>
    <w:link w:val="IntenseQuote"/>
    <w:uiPriority w:val="30"/>
    <w:rsid w:val="00A64E79"/>
    <w:rPr>
      <w:rFonts w:asciiTheme="majorHAnsi" w:eastAsiaTheme="majorEastAsia" w:hAnsiTheme="majorHAnsi" w:cstheme="majorBidi"/>
      <w:b/>
      <w:bCs/>
      <w:i/>
      <w:iCs/>
      <w:color w:val="477BD1" w:themeColor="accent2"/>
      <w:sz w:val="20"/>
      <w:szCs w:val="20"/>
    </w:rPr>
  </w:style>
  <w:style w:type="character" w:styleId="IntenseReference">
    <w:name w:val="Intense Reference"/>
    <w:uiPriority w:val="32"/>
    <w:qFormat/>
    <w:rsid w:val="00A64E79"/>
    <w:rPr>
      <w:b/>
      <w:bCs/>
      <w:i/>
      <w:iCs/>
      <w:smallCaps/>
      <w:color w:val="477BD1" w:themeColor="accent2"/>
      <w:u w:color="477BD1" w:themeColor="accent2"/>
    </w:rPr>
  </w:style>
  <w:style w:type="paragraph" w:styleId="Caption">
    <w:name w:val="caption"/>
    <w:basedOn w:val="Normal"/>
    <w:next w:val="Normal"/>
    <w:uiPriority w:val="35"/>
    <w:semiHidden/>
    <w:unhideWhenUsed/>
    <w:qFormat/>
    <w:rsid w:val="00A64E79"/>
    <w:rPr>
      <w:b/>
      <w:bCs/>
      <w:color w:val="2A59A7" w:themeColor="accent2" w:themeShade="BF"/>
      <w:sz w:val="18"/>
      <w:szCs w:val="18"/>
    </w:rPr>
  </w:style>
  <w:style w:type="character" w:styleId="Strong">
    <w:name w:val="Strong"/>
    <w:uiPriority w:val="22"/>
    <w:qFormat/>
    <w:rsid w:val="00A64E79"/>
    <w:rPr>
      <w:b/>
      <w:bCs/>
      <w:spacing w:val="0"/>
    </w:rPr>
  </w:style>
  <w:style w:type="character" w:styleId="Emphasis">
    <w:name w:val="Emphasis"/>
    <w:uiPriority w:val="20"/>
    <w:qFormat/>
    <w:rsid w:val="00A64E79"/>
    <w:rPr>
      <w:rFonts w:asciiTheme="majorHAnsi" w:eastAsiaTheme="majorEastAsia" w:hAnsiTheme="majorHAnsi" w:cstheme="majorBidi"/>
      <w:b/>
      <w:bCs/>
      <w:i/>
      <w:iCs/>
      <w:color w:val="477BD1" w:themeColor="accent2"/>
      <w:bdr w:val="single" w:sz="18" w:space="0" w:color="DAE4F5" w:themeColor="accent2" w:themeTint="33"/>
      <w:shd w:val="clear" w:color="auto" w:fill="DAE4F5" w:themeFill="accent2" w:themeFillTint="33"/>
    </w:rPr>
  </w:style>
  <w:style w:type="paragraph" w:styleId="NoSpacing">
    <w:name w:val="No Spacing"/>
    <w:basedOn w:val="Normal"/>
    <w:link w:val="NoSpacingChar"/>
    <w:uiPriority w:val="1"/>
    <w:qFormat/>
    <w:rsid w:val="00A64E79"/>
    <w:pPr>
      <w:spacing w:after="0" w:line="240" w:lineRule="auto"/>
    </w:pPr>
  </w:style>
  <w:style w:type="character" w:customStyle="1" w:styleId="NoSpacingChar">
    <w:name w:val="No Spacing Char"/>
    <w:basedOn w:val="DefaultParagraphFont"/>
    <w:link w:val="NoSpacing"/>
    <w:uiPriority w:val="1"/>
    <w:rsid w:val="00A64E79"/>
    <w:rPr>
      <w:i/>
      <w:iCs/>
      <w:sz w:val="20"/>
      <w:szCs w:val="20"/>
    </w:rPr>
  </w:style>
  <w:style w:type="character" w:styleId="SubtleEmphasis">
    <w:name w:val="Subtle Emphasis"/>
    <w:uiPriority w:val="19"/>
    <w:qFormat/>
    <w:rsid w:val="00A64E79"/>
    <w:rPr>
      <w:rFonts w:asciiTheme="majorHAnsi" w:eastAsiaTheme="majorEastAsia" w:hAnsiTheme="majorHAnsi" w:cstheme="majorBidi"/>
      <w:i/>
      <w:iCs/>
      <w:color w:val="477BD1" w:themeColor="accent2"/>
    </w:rPr>
  </w:style>
  <w:style w:type="character" w:styleId="SubtleReference">
    <w:name w:val="Subtle Reference"/>
    <w:uiPriority w:val="31"/>
    <w:qFormat/>
    <w:rsid w:val="00A64E79"/>
    <w:rPr>
      <w:i/>
      <w:iCs/>
      <w:smallCaps/>
      <w:color w:val="477BD1" w:themeColor="accent2"/>
      <w:u w:color="477BD1" w:themeColor="accent2"/>
    </w:rPr>
  </w:style>
  <w:style w:type="character" w:styleId="BookTitle">
    <w:name w:val="Book Title"/>
    <w:uiPriority w:val="33"/>
    <w:qFormat/>
    <w:rsid w:val="00A64E79"/>
    <w:rPr>
      <w:rFonts w:asciiTheme="majorHAnsi" w:eastAsiaTheme="majorEastAsia" w:hAnsiTheme="majorHAnsi" w:cstheme="majorBidi"/>
      <w:b/>
      <w:bCs/>
      <w:i/>
      <w:iCs/>
      <w:smallCaps/>
      <w:color w:val="2A59A7" w:themeColor="accent2" w:themeShade="BF"/>
      <w:u w:val="single"/>
    </w:rPr>
  </w:style>
  <w:style w:type="paragraph" w:styleId="TOCHeading">
    <w:name w:val="TOC Heading"/>
    <w:basedOn w:val="Heading1"/>
    <w:next w:val="Normal"/>
    <w:uiPriority w:val="39"/>
    <w:semiHidden/>
    <w:unhideWhenUsed/>
    <w:qFormat/>
    <w:rsid w:val="00A64E79"/>
    <w:pPr>
      <w:outlineLvl w:val="9"/>
    </w:pPr>
  </w:style>
  <w:style w:type="paragraph" w:customStyle="1" w:styleId="PersonalName">
    <w:name w:val="Personal Name"/>
    <w:basedOn w:val="Title"/>
    <w:rsid w:val="00A64E79"/>
    <w:rPr>
      <w:b/>
      <w:caps/>
      <w:color w:val="000000"/>
      <w:sz w:val="28"/>
      <w:szCs w:val="28"/>
    </w:rPr>
  </w:style>
  <w:style w:type="paragraph" w:styleId="NormalWeb">
    <w:name w:val="Normal (Web)"/>
    <w:basedOn w:val="Normal"/>
    <w:uiPriority w:val="99"/>
    <w:semiHidden/>
    <w:unhideWhenUsed/>
    <w:rsid w:val="007113B5"/>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styleId="Hyperlink">
    <w:name w:val="Hyperlink"/>
    <w:basedOn w:val="DefaultParagraphFont"/>
    <w:uiPriority w:val="99"/>
    <w:unhideWhenUsed/>
    <w:rsid w:val="002D3AD0"/>
    <w:rPr>
      <w:color w:val="C573D2" w:themeColor="hyperlink"/>
      <w:u w:val="single"/>
    </w:rPr>
  </w:style>
  <w:style w:type="character" w:styleId="UnresolvedMention">
    <w:name w:val="Unresolved Mention"/>
    <w:basedOn w:val="DefaultParagraphFont"/>
    <w:uiPriority w:val="99"/>
    <w:semiHidden/>
    <w:unhideWhenUsed/>
    <w:rsid w:val="002D3AD0"/>
    <w:rPr>
      <w:color w:val="605E5C"/>
      <w:shd w:val="clear" w:color="auto" w:fill="E1DFDD"/>
    </w:rPr>
  </w:style>
  <w:style w:type="paragraph" w:styleId="Header">
    <w:name w:val="header"/>
    <w:basedOn w:val="Normal"/>
    <w:link w:val="HeaderChar"/>
    <w:uiPriority w:val="99"/>
    <w:unhideWhenUsed/>
    <w:rsid w:val="00931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10"/>
    <w:rPr>
      <w:i/>
      <w:iCs/>
      <w:sz w:val="20"/>
      <w:szCs w:val="20"/>
    </w:rPr>
  </w:style>
  <w:style w:type="paragraph" w:styleId="Footer">
    <w:name w:val="footer"/>
    <w:basedOn w:val="Normal"/>
    <w:link w:val="FooterChar"/>
    <w:uiPriority w:val="99"/>
    <w:unhideWhenUsed/>
    <w:rsid w:val="00931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10"/>
    <w:rPr>
      <w:i/>
      <w:iCs/>
      <w:sz w:val="20"/>
      <w:szCs w:val="20"/>
    </w:rPr>
  </w:style>
  <w:style w:type="character" w:styleId="FollowedHyperlink">
    <w:name w:val="FollowedHyperlink"/>
    <w:basedOn w:val="DefaultParagraphFont"/>
    <w:uiPriority w:val="99"/>
    <w:semiHidden/>
    <w:unhideWhenUsed/>
    <w:rsid w:val="003F6186"/>
    <w:rPr>
      <w:color w:val="CCAEE8" w:themeColor="followedHyperlink"/>
      <w:u w:val="single"/>
    </w:rPr>
  </w:style>
  <w:style w:type="paragraph" w:styleId="HTMLPreformatted">
    <w:name w:val="HTML Preformatted"/>
    <w:basedOn w:val="Normal"/>
    <w:link w:val="HTMLPreformattedChar"/>
    <w:uiPriority w:val="99"/>
    <w:semiHidden/>
    <w:unhideWhenUsed/>
    <w:rsid w:val="00F4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rPr>
  </w:style>
  <w:style w:type="character" w:customStyle="1" w:styleId="HTMLPreformattedChar">
    <w:name w:val="HTML Preformatted Char"/>
    <w:basedOn w:val="DefaultParagraphFont"/>
    <w:link w:val="HTMLPreformatted"/>
    <w:uiPriority w:val="99"/>
    <w:semiHidden/>
    <w:rsid w:val="00F444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A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516">
      <w:bodyDiv w:val="1"/>
      <w:marLeft w:val="0"/>
      <w:marRight w:val="0"/>
      <w:marTop w:val="0"/>
      <w:marBottom w:val="0"/>
      <w:divBdr>
        <w:top w:val="none" w:sz="0" w:space="0" w:color="auto"/>
        <w:left w:val="none" w:sz="0" w:space="0" w:color="auto"/>
        <w:bottom w:val="none" w:sz="0" w:space="0" w:color="auto"/>
        <w:right w:val="none" w:sz="0" w:space="0" w:color="auto"/>
      </w:divBdr>
    </w:div>
    <w:div w:id="96604027">
      <w:bodyDiv w:val="1"/>
      <w:marLeft w:val="0"/>
      <w:marRight w:val="0"/>
      <w:marTop w:val="0"/>
      <w:marBottom w:val="0"/>
      <w:divBdr>
        <w:top w:val="none" w:sz="0" w:space="0" w:color="auto"/>
        <w:left w:val="none" w:sz="0" w:space="0" w:color="auto"/>
        <w:bottom w:val="none" w:sz="0" w:space="0" w:color="auto"/>
        <w:right w:val="none" w:sz="0" w:space="0" w:color="auto"/>
      </w:divBdr>
    </w:div>
    <w:div w:id="214204219">
      <w:bodyDiv w:val="1"/>
      <w:marLeft w:val="0"/>
      <w:marRight w:val="0"/>
      <w:marTop w:val="0"/>
      <w:marBottom w:val="0"/>
      <w:divBdr>
        <w:top w:val="none" w:sz="0" w:space="0" w:color="auto"/>
        <w:left w:val="none" w:sz="0" w:space="0" w:color="auto"/>
        <w:bottom w:val="none" w:sz="0" w:space="0" w:color="auto"/>
        <w:right w:val="none" w:sz="0" w:space="0" w:color="auto"/>
      </w:divBdr>
    </w:div>
    <w:div w:id="339816264">
      <w:bodyDiv w:val="1"/>
      <w:marLeft w:val="0"/>
      <w:marRight w:val="0"/>
      <w:marTop w:val="0"/>
      <w:marBottom w:val="0"/>
      <w:divBdr>
        <w:top w:val="none" w:sz="0" w:space="0" w:color="auto"/>
        <w:left w:val="none" w:sz="0" w:space="0" w:color="auto"/>
        <w:bottom w:val="none" w:sz="0" w:space="0" w:color="auto"/>
        <w:right w:val="none" w:sz="0" w:space="0" w:color="auto"/>
      </w:divBdr>
    </w:div>
    <w:div w:id="347295048">
      <w:bodyDiv w:val="1"/>
      <w:marLeft w:val="0"/>
      <w:marRight w:val="0"/>
      <w:marTop w:val="0"/>
      <w:marBottom w:val="0"/>
      <w:divBdr>
        <w:top w:val="none" w:sz="0" w:space="0" w:color="auto"/>
        <w:left w:val="none" w:sz="0" w:space="0" w:color="auto"/>
        <w:bottom w:val="none" w:sz="0" w:space="0" w:color="auto"/>
        <w:right w:val="none" w:sz="0" w:space="0" w:color="auto"/>
      </w:divBdr>
    </w:div>
    <w:div w:id="424611940">
      <w:bodyDiv w:val="1"/>
      <w:marLeft w:val="0"/>
      <w:marRight w:val="0"/>
      <w:marTop w:val="0"/>
      <w:marBottom w:val="0"/>
      <w:divBdr>
        <w:top w:val="none" w:sz="0" w:space="0" w:color="auto"/>
        <w:left w:val="none" w:sz="0" w:space="0" w:color="auto"/>
        <w:bottom w:val="none" w:sz="0" w:space="0" w:color="auto"/>
        <w:right w:val="none" w:sz="0" w:space="0" w:color="auto"/>
      </w:divBdr>
    </w:div>
    <w:div w:id="515385496">
      <w:bodyDiv w:val="1"/>
      <w:marLeft w:val="0"/>
      <w:marRight w:val="0"/>
      <w:marTop w:val="0"/>
      <w:marBottom w:val="0"/>
      <w:divBdr>
        <w:top w:val="none" w:sz="0" w:space="0" w:color="auto"/>
        <w:left w:val="none" w:sz="0" w:space="0" w:color="auto"/>
        <w:bottom w:val="none" w:sz="0" w:space="0" w:color="auto"/>
        <w:right w:val="none" w:sz="0" w:space="0" w:color="auto"/>
      </w:divBdr>
    </w:div>
    <w:div w:id="533999663">
      <w:bodyDiv w:val="1"/>
      <w:marLeft w:val="0"/>
      <w:marRight w:val="0"/>
      <w:marTop w:val="0"/>
      <w:marBottom w:val="0"/>
      <w:divBdr>
        <w:top w:val="none" w:sz="0" w:space="0" w:color="auto"/>
        <w:left w:val="none" w:sz="0" w:space="0" w:color="auto"/>
        <w:bottom w:val="none" w:sz="0" w:space="0" w:color="auto"/>
        <w:right w:val="none" w:sz="0" w:space="0" w:color="auto"/>
      </w:divBdr>
    </w:div>
    <w:div w:id="621377796">
      <w:bodyDiv w:val="1"/>
      <w:marLeft w:val="0"/>
      <w:marRight w:val="0"/>
      <w:marTop w:val="0"/>
      <w:marBottom w:val="0"/>
      <w:divBdr>
        <w:top w:val="none" w:sz="0" w:space="0" w:color="auto"/>
        <w:left w:val="none" w:sz="0" w:space="0" w:color="auto"/>
        <w:bottom w:val="none" w:sz="0" w:space="0" w:color="auto"/>
        <w:right w:val="none" w:sz="0" w:space="0" w:color="auto"/>
      </w:divBdr>
    </w:div>
    <w:div w:id="652176111">
      <w:bodyDiv w:val="1"/>
      <w:marLeft w:val="0"/>
      <w:marRight w:val="0"/>
      <w:marTop w:val="0"/>
      <w:marBottom w:val="0"/>
      <w:divBdr>
        <w:top w:val="none" w:sz="0" w:space="0" w:color="auto"/>
        <w:left w:val="none" w:sz="0" w:space="0" w:color="auto"/>
        <w:bottom w:val="none" w:sz="0" w:space="0" w:color="auto"/>
        <w:right w:val="none" w:sz="0" w:space="0" w:color="auto"/>
      </w:divBdr>
    </w:div>
    <w:div w:id="982004795">
      <w:bodyDiv w:val="1"/>
      <w:marLeft w:val="0"/>
      <w:marRight w:val="0"/>
      <w:marTop w:val="0"/>
      <w:marBottom w:val="0"/>
      <w:divBdr>
        <w:top w:val="none" w:sz="0" w:space="0" w:color="auto"/>
        <w:left w:val="none" w:sz="0" w:space="0" w:color="auto"/>
        <w:bottom w:val="none" w:sz="0" w:space="0" w:color="auto"/>
        <w:right w:val="none" w:sz="0" w:space="0" w:color="auto"/>
      </w:divBdr>
    </w:div>
    <w:div w:id="990988812">
      <w:bodyDiv w:val="1"/>
      <w:marLeft w:val="0"/>
      <w:marRight w:val="0"/>
      <w:marTop w:val="0"/>
      <w:marBottom w:val="0"/>
      <w:divBdr>
        <w:top w:val="none" w:sz="0" w:space="0" w:color="auto"/>
        <w:left w:val="none" w:sz="0" w:space="0" w:color="auto"/>
        <w:bottom w:val="none" w:sz="0" w:space="0" w:color="auto"/>
        <w:right w:val="none" w:sz="0" w:space="0" w:color="auto"/>
      </w:divBdr>
    </w:div>
    <w:div w:id="1033730826">
      <w:bodyDiv w:val="1"/>
      <w:marLeft w:val="0"/>
      <w:marRight w:val="0"/>
      <w:marTop w:val="0"/>
      <w:marBottom w:val="0"/>
      <w:divBdr>
        <w:top w:val="none" w:sz="0" w:space="0" w:color="auto"/>
        <w:left w:val="none" w:sz="0" w:space="0" w:color="auto"/>
        <w:bottom w:val="none" w:sz="0" w:space="0" w:color="auto"/>
        <w:right w:val="none" w:sz="0" w:space="0" w:color="auto"/>
      </w:divBdr>
    </w:div>
    <w:div w:id="1057121607">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27234997">
      <w:bodyDiv w:val="1"/>
      <w:marLeft w:val="0"/>
      <w:marRight w:val="0"/>
      <w:marTop w:val="0"/>
      <w:marBottom w:val="0"/>
      <w:divBdr>
        <w:top w:val="none" w:sz="0" w:space="0" w:color="auto"/>
        <w:left w:val="none" w:sz="0" w:space="0" w:color="auto"/>
        <w:bottom w:val="none" w:sz="0" w:space="0" w:color="auto"/>
        <w:right w:val="none" w:sz="0" w:space="0" w:color="auto"/>
      </w:divBdr>
    </w:div>
    <w:div w:id="1251159561">
      <w:bodyDiv w:val="1"/>
      <w:marLeft w:val="0"/>
      <w:marRight w:val="0"/>
      <w:marTop w:val="0"/>
      <w:marBottom w:val="0"/>
      <w:divBdr>
        <w:top w:val="none" w:sz="0" w:space="0" w:color="auto"/>
        <w:left w:val="none" w:sz="0" w:space="0" w:color="auto"/>
        <w:bottom w:val="none" w:sz="0" w:space="0" w:color="auto"/>
        <w:right w:val="none" w:sz="0" w:space="0" w:color="auto"/>
      </w:divBdr>
    </w:div>
    <w:div w:id="1377267775">
      <w:bodyDiv w:val="1"/>
      <w:marLeft w:val="0"/>
      <w:marRight w:val="0"/>
      <w:marTop w:val="0"/>
      <w:marBottom w:val="0"/>
      <w:divBdr>
        <w:top w:val="none" w:sz="0" w:space="0" w:color="auto"/>
        <w:left w:val="none" w:sz="0" w:space="0" w:color="auto"/>
        <w:bottom w:val="none" w:sz="0" w:space="0" w:color="auto"/>
        <w:right w:val="none" w:sz="0" w:space="0" w:color="auto"/>
      </w:divBdr>
    </w:div>
    <w:div w:id="1506094608">
      <w:bodyDiv w:val="1"/>
      <w:marLeft w:val="0"/>
      <w:marRight w:val="0"/>
      <w:marTop w:val="0"/>
      <w:marBottom w:val="0"/>
      <w:divBdr>
        <w:top w:val="none" w:sz="0" w:space="0" w:color="auto"/>
        <w:left w:val="none" w:sz="0" w:space="0" w:color="auto"/>
        <w:bottom w:val="none" w:sz="0" w:space="0" w:color="auto"/>
        <w:right w:val="none" w:sz="0" w:space="0" w:color="auto"/>
      </w:divBdr>
    </w:div>
    <w:div w:id="1537623319">
      <w:bodyDiv w:val="1"/>
      <w:marLeft w:val="0"/>
      <w:marRight w:val="0"/>
      <w:marTop w:val="0"/>
      <w:marBottom w:val="0"/>
      <w:divBdr>
        <w:top w:val="none" w:sz="0" w:space="0" w:color="auto"/>
        <w:left w:val="none" w:sz="0" w:space="0" w:color="auto"/>
        <w:bottom w:val="none" w:sz="0" w:space="0" w:color="auto"/>
        <w:right w:val="none" w:sz="0" w:space="0" w:color="auto"/>
      </w:divBdr>
    </w:div>
    <w:div w:id="1566259085">
      <w:bodyDiv w:val="1"/>
      <w:marLeft w:val="0"/>
      <w:marRight w:val="0"/>
      <w:marTop w:val="0"/>
      <w:marBottom w:val="0"/>
      <w:divBdr>
        <w:top w:val="none" w:sz="0" w:space="0" w:color="auto"/>
        <w:left w:val="none" w:sz="0" w:space="0" w:color="auto"/>
        <w:bottom w:val="none" w:sz="0" w:space="0" w:color="auto"/>
        <w:right w:val="none" w:sz="0" w:space="0" w:color="auto"/>
      </w:divBdr>
    </w:div>
    <w:div w:id="1567495547">
      <w:bodyDiv w:val="1"/>
      <w:marLeft w:val="0"/>
      <w:marRight w:val="0"/>
      <w:marTop w:val="0"/>
      <w:marBottom w:val="0"/>
      <w:divBdr>
        <w:top w:val="none" w:sz="0" w:space="0" w:color="auto"/>
        <w:left w:val="none" w:sz="0" w:space="0" w:color="auto"/>
        <w:bottom w:val="none" w:sz="0" w:space="0" w:color="auto"/>
        <w:right w:val="none" w:sz="0" w:space="0" w:color="auto"/>
      </w:divBdr>
    </w:div>
    <w:div w:id="1573079024">
      <w:bodyDiv w:val="1"/>
      <w:marLeft w:val="0"/>
      <w:marRight w:val="0"/>
      <w:marTop w:val="0"/>
      <w:marBottom w:val="0"/>
      <w:divBdr>
        <w:top w:val="none" w:sz="0" w:space="0" w:color="auto"/>
        <w:left w:val="none" w:sz="0" w:space="0" w:color="auto"/>
        <w:bottom w:val="none" w:sz="0" w:space="0" w:color="auto"/>
        <w:right w:val="none" w:sz="0" w:space="0" w:color="auto"/>
      </w:divBdr>
    </w:div>
    <w:div w:id="1613978301">
      <w:bodyDiv w:val="1"/>
      <w:marLeft w:val="0"/>
      <w:marRight w:val="0"/>
      <w:marTop w:val="0"/>
      <w:marBottom w:val="0"/>
      <w:divBdr>
        <w:top w:val="none" w:sz="0" w:space="0" w:color="auto"/>
        <w:left w:val="none" w:sz="0" w:space="0" w:color="auto"/>
        <w:bottom w:val="none" w:sz="0" w:space="0" w:color="auto"/>
        <w:right w:val="none" w:sz="0" w:space="0" w:color="auto"/>
      </w:divBdr>
    </w:div>
    <w:div w:id="1767652119">
      <w:bodyDiv w:val="1"/>
      <w:marLeft w:val="0"/>
      <w:marRight w:val="0"/>
      <w:marTop w:val="0"/>
      <w:marBottom w:val="0"/>
      <w:divBdr>
        <w:top w:val="none" w:sz="0" w:space="0" w:color="auto"/>
        <w:left w:val="none" w:sz="0" w:space="0" w:color="auto"/>
        <w:bottom w:val="none" w:sz="0" w:space="0" w:color="auto"/>
        <w:right w:val="none" w:sz="0" w:space="0" w:color="auto"/>
      </w:divBdr>
    </w:div>
    <w:div w:id="1857842870">
      <w:bodyDiv w:val="1"/>
      <w:marLeft w:val="0"/>
      <w:marRight w:val="0"/>
      <w:marTop w:val="0"/>
      <w:marBottom w:val="0"/>
      <w:divBdr>
        <w:top w:val="none" w:sz="0" w:space="0" w:color="auto"/>
        <w:left w:val="none" w:sz="0" w:space="0" w:color="auto"/>
        <w:bottom w:val="none" w:sz="0" w:space="0" w:color="auto"/>
        <w:right w:val="none" w:sz="0" w:space="0" w:color="auto"/>
      </w:divBdr>
    </w:div>
    <w:div w:id="2042582963">
      <w:bodyDiv w:val="1"/>
      <w:marLeft w:val="0"/>
      <w:marRight w:val="0"/>
      <w:marTop w:val="0"/>
      <w:marBottom w:val="0"/>
      <w:divBdr>
        <w:top w:val="none" w:sz="0" w:space="0" w:color="auto"/>
        <w:left w:val="none" w:sz="0" w:space="0" w:color="auto"/>
        <w:bottom w:val="none" w:sz="0" w:space="0" w:color="auto"/>
        <w:right w:val="none" w:sz="0" w:space="0" w:color="auto"/>
      </w:divBdr>
    </w:div>
    <w:div w:id="2074959344">
      <w:bodyDiv w:val="1"/>
      <w:marLeft w:val="0"/>
      <w:marRight w:val="0"/>
      <w:marTop w:val="0"/>
      <w:marBottom w:val="0"/>
      <w:divBdr>
        <w:top w:val="none" w:sz="0" w:space="0" w:color="auto"/>
        <w:left w:val="none" w:sz="0" w:space="0" w:color="auto"/>
        <w:bottom w:val="none" w:sz="0" w:space="0" w:color="auto"/>
        <w:right w:val="none" w:sz="0" w:space="0" w:color="auto"/>
      </w:divBdr>
    </w:div>
    <w:div w:id="2096434951">
      <w:bodyDiv w:val="1"/>
      <w:marLeft w:val="0"/>
      <w:marRight w:val="0"/>
      <w:marTop w:val="0"/>
      <w:marBottom w:val="0"/>
      <w:divBdr>
        <w:top w:val="none" w:sz="0" w:space="0" w:color="auto"/>
        <w:left w:val="none" w:sz="0" w:space="0" w:color="auto"/>
        <w:bottom w:val="none" w:sz="0" w:space="0" w:color="auto"/>
        <w:right w:val="none" w:sz="0" w:space="0" w:color="auto"/>
      </w:divBdr>
    </w:div>
    <w:div w:id="21024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aizaniftikharjanjua/metaverse-financial-transactions-dataset/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8A6C6-83F6-B94B-B417-7D214501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Links>
    <vt:vector size="6" baseType="variant">
      <vt:variant>
        <vt:i4>6881397</vt:i4>
      </vt:variant>
      <vt:variant>
        <vt:i4>0</vt:i4>
      </vt:variant>
      <vt:variant>
        <vt:i4>0</vt:i4>
      </vt:variant>
      <vt:variant>
        <vt:i4>5</vt:i4>
      </vt:variant>
      <vt:variant>
        <vt:lpwstr>https://www.kaggle.com/datasets/faizaniftikharjanjua/metaverse-financial-transactions-dataset/data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Rachana</dc:creator>
  <cp:keywords/>
  <dc:description/>
  <cp:lastModifiedBy>Seelam, Jyothi Praveen</cp:lastModifiedBy>
  <cp:revision>3</cp:revision>
  <cp:lastPrinted>2024-05-08T03:43:00Z</cp:lastPrinted>
  <dcterms:created xsi:type="dcterms:W3CDTF">2024-05-08T03:43:00Z</dcterms:created>
  <dcterms:modified xsi:type="dcterms:W3CDTF">2024-05-08T04:18:00Z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7caa6eeaa699ba4c2915b5252c1b111c7519acb81e3f21fbdab6b8eabb8e6a3d</vt:lpwstr>
  </property>
</Properties>
</file>