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06833232"/>
        <w:docPartObj>
          <w:docPartGallery w:val="Cover Pages"/>
          <w:docPartUnique/>
        </w:docPartObj>
      </w:sdtPr>
      <w:sdtEndPr>
        <w:rPr>
          <w:noProof/>
        </w:rPr>
      </w:sdtEndPr>
      <w:sdtContent>
        <w:p w14:paraId="00AFDAF0" w14:textId="69E3C4B6" w:rsidR="00DF3FA3" w:rsidRDefault="00DF3FA3">
          <w:r>
            <w:rPr>
              <w:noProof/>
            </w:rPr>
            <mc:AlternateContent>
              <mc:Choice Requires="wps">
                <w:drawing>
                  <wp:anchor distT="0" distB="0" distL="114300" distR="114300" simplePos="0" relativeHeight="251659264" behindDoc="1" locked="0" layoutInCell="1" allowOverlap="0" wp14:anchorId="756ECE6D" wp14:editId="0E6E86DB">
                    <wp:simplePos x="0" y="0"/>
                    <wp:positionH relativeFrom="page">
                      <wp:align>center</wp:align>
                    </wp:positionH>
                    <wp:positionV relativeFrom="page">
                      <wp:align>center</wp:align>
                    </wp:positionV>
                    <wp:extent cx="6858000" cy="9144000"/>
                    <wp:effectExtent l="0" t="0" r="0" b="0"/>
                    <wp:wrapNone/>
                    <wp:docPr id="8" name="Text Box 4"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DF3FA3" w14:paraId="349C7F3C" w14:textId="77777777">
                                  <w:trPr>
                                    <w:trHeight w:hRule="exact" w:val="9360"/>
                                  </w:trPr>
                                  <w:tc>
                                    <w:tcPr>
                                      <w:tcW w:w="5000" w:type="pct"/>
                                    </w:tcPr>
                                    <w:p w14:paraId="192ED48A" w14:textId="77777777" w:rsidR="00DF3FA3" w:rsidRDefault="00DF3FA3">
                                      <w:r>
                                        <w:rPr>
                                          <w:noProof/>
                                        </w:rPr>
                                        <w:drawing>
                                          <wp:inline distT="0" distB="0" distL="0" distR="0" wp14:anchorId="2E8761ED" wp14:editId="1AC4885B">
                                            <wp:extent cx="6858000" cy="5980176"/>
                                            <wp:effectExtent l="0" t="0" r="0" b="1905"/>
                                            <wp:docPr id="9" name="Picture 4" descr="Close-up image showing the leaf-sides of two oversized books side-by-side on a bookshelf, with additional books in soft focus background"/>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12">
                                                      <a:extLst>
                                                        <a:ext uri="{28A0092B-C50C-407E-A947-70E740481C1C}">
                                                          <a14:useLocalDpi xmlns:a14="http://schemas.microsoft.com/office/drawing/2010/main" val="0"/>
                                                        </a:ext>
                                                      </a:extLst>
                                                    </a:blip>
                                                    <a:srcRect l="6245" t="3166" r="33102" b="17267"/>
                                                    <a:stretch/>
                                                  </pic:blipFill>
                                                  <pic:spPr bwMode="auto">
                                                    <a:xfrm>
                                                      <a:off x="0" y="0"/>
                                                      <a:ext cx="6858000" cy="5980176"/>
                                                    </a:xfrm>
                                                    <a:prstGeom prst="rect">
                                                      <a:avLst/>
                                                    </a:prstGeom>
                                                    <a:ln>
                                                      <a:noFill/>
                                                    </a:ln>
                                                    <a:extLst>
                                                      <a:ext uri="{53640926-AAD7-44D8-BBD7-CCE9431645EC}">
                                                        <a14:shadowObscured xmlns:a14="http://schemas.microsoft.com/office/drawing/2010/main"/>
                                                      </a:ext>
                                                    </a:extLst>
                                                  </pic:spPr>
                                                </pic:pic>
                                              </a:graphicData>
                                            </a:graphic>
                                          </wp:inline>
                                        </w:drawing>
                                      </w:r>
                                    </w:p>
                                  </w:tc>
                                </w:tr>
                                <w:tr w:rsidR="00DF3FA3" w14:paraId="04243D12" w14:textId="77777777">
                                  <w:trPr>
                                    <w:trHeight w:hRule="exact" w:val="4320"/>
                                  </w:trPr>
                                  <w:tc>
                                    <w:tcPr>
                                      <w:tcW w:w="5000" w:type="pct"/>
                                      <w:shd w:val="clear" w:color="auto" w:fill="156082" w:themeFill="accent1"/>
                                      <w:vAlign w:val="center"/>
                                    </w:tcPr>
                                    <w:p w14:paraId="72C9F71D" w14:textId="54ED2C57" w:rsidR="00DF3FA3" w:rsidRDefault="00000000">
                                      <w:pPr>
                                        <w:pStyle w:val="NoSpacing"/>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96"/>
                                            <w:szCs w:val="96"/>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r w:rsidR="00EC6AF6">
                                            <w:rPr>
                                              <w:rFonts w:asciiTheme="majorHAnsi" w:hAnsiTheme="majorHAnsi"/>
                                              <w:color w:val="FFFFFF" w:themeColor="background1"/>
                                              <w:sz w:val="96"/>
                                              <w:szCs w:val="96"/>
                                            </w:rPr>
                                            <w:t>NextGenGadgets</w:t>
                                          </w:r>
                                        </w:sdtContent>
                                      </w:sdt>
                                    </w:p>
                                    <w:p w14:paraId="4919F6F7" w14:textId="40A47BAA" w:rsidR="00DF3FA3" w:rsidRDefault="00000000">
                                      <w:pPr>
                                        <w:pStyle w:val="NoSpacing"/>
                                        <w:spacing w:before="240"/>
                                        <w:ind w:left="720" w:right="720"/>
                                        <w:rPr>
                                          <w:color w:val="FFFFFF" w:themeColor="background1"/>
                                          <w:sz w:val="32"/>
                                          <w:szCs w:val="32"/>
                                        </w:rPr>
                                      </w:pPr>
                                      <w:sdt>
                                        <w:sdtPr>
                                          <w:rPr>
                                            <w:color w:val="FFFFFF" w:themeColor="background1"/>
                                            <w:sz w:val="32"/>
                                            <w:szCs w:val="32"/>
                                          </w:rPr>
                                          <w:alias w:val="Subtitle"/>
                                          <w:tag w:val=""/>
                                          <w:id w:val="-1893644819"/>
                                          <w:showingPlcHdr/>
                                          <w:dataBinding w:prefixMappings="xmlns:ns0='http://purl.org/dc/elements/1.1/' xmlns:ns1='http://schemas.openxmlformats.org/package/2006/metadata/core-properties' " w:xpath="/ns1:coreProperties[1]/ns0:subject[1]" w:storeItemID="{6C3C8BC8-F283-45AE-878A-BAB7291924A1}"/>
                                          <w:text/>
                                        </w:sdtPr>
                                        <w:sdtContent>
                                          <w:r w:rsidR="003A5A6F">
                                            <w:rPr>
                                              <w:color w:val="FFFFFF" w:themeColor="background1"/>
                                              <w:sz w:val="32"/>
                                              <w:szCs w:val="32"/>
                                            </w:rPr>
                                            <w:t xml:space="preserve">     </w:t>
                                          </w:r>
                                        </w:sdtContent>
                                      </w:sdt>
                                      <w:r w:rsidR="00DF3FA3">
                                        <w:rPr>
                                          <w:color w:val="FFFFFF" w:themeColor="background1"/>
                                          <w:sz w:val="32"/>
                                          <w:szCs w:val="32"/>
                                        </w:rPr>
                                        <w:t xml:space="preserve"> </w:t>
                                      </w:r>
                                    </w:p>
                                  </w:tc>
                                </w:tr>
                                <w:tr w:rsidR="00DF3FA3" w14:paraId="6F88CCCB" w14:textId="77777777">
                                  <w:trPr>
                                    <w:trHeight w:hRule="exact" w:val="720"/>
                                  </w:trPr>
                                  <w:tc>
                                    <w:tcPr>
                                      <w:tcW w:w="5000" w:type="pct"/>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DF3FA3" w14:paraId="05B46226" w14:textId="77777777">
                                        <w:trPr>
                                          <w:trHeight w:hRule="exact" w:val="720"/>
                                        </w:trPr>
                                        <w:sdt>
                                          <w:sdtPr>
                                            <w:rPr>
                                              <w:color w:val="FFFFFF" w:themeColor="background1"/>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vAlign w:val="center"/>
                                              </w:tcPr>
                                              <w:p w14:paraId="7D479F1F" w14:textId="04091BCE" w:rsidR="00DF3FA3" w:rsidRDefault="00DF3FA3">
                                                <w:pPr>
                                                  <w:pStyle w:val="NoSpacing"/>
                                                  <w:ind w:left="144" w:right="144"/>
                                                  <w:jc w:val="center"/>
                                                  <w:rPr>
                                                    <w:color w:val="FFFFFF" w:themeColor="background1"/>
                                                  </w:rPr>
                                                </w:pPr>
                                                <w:r>
                                                  <w:rPr>
                                                    <w:color w:val="FFFFFF" w:themeColor="background1"/>
                                                  </w:rPr>
                                                  <w:t>Prudhvi Teja Reddy Kandula</w:t>
                                                </w:r>
                                              </w:p>
                                            </w:tc>
                                          </w:sdtContent>
                                        </w:sdt>
                                        <w:tc>
                                          <w:tcPr>
                                            <w:tcW w:w="3591" w:type="dxa"/>
                                            <w:vAlign w:val="center"/>
                                          </w:tcPr>
                                          <w:sdt>
                                            <w:sdtPr>
                                              <w:rPr>
                                                <w:color w:val="FFFFFF" w:themeColor="background1"/>
                                              </w:rPr>
                                              <w:alias w:val="Date"/>
                                              <w:tag w:val=""/>
                                              <w:id w:val="-1047523169"/>
                                              <w:dataBinding w:prefixMappings="xmlns:ns0='http://schemas.microsoft.com/office/2006/coverPageProps' " w:xpath="/ns0:CoverPageProperties[1]/ns0:PublishDate[1]" w:storeItemID="{55AF091B-3C7A-41E3-B477-F2FDAA23CFDA}"/>
                                              <w:date w:fullDate="2026-03-09T00:00:00Z">
                                                <w:dateFormat w:val="M/d/yy"/>
                                                <w:lid w:val="en-US"/>
                                                <w:storeMappedDataAs w:val="dateTime"/>
                                                <w:calendar w:val="gregorian"/>
                                              </w:date>
                                            </w:sdtPr>
                                            <w:sdtContent>
                                              <w:p w14:paraId="3FB06252" w14:textId="3DC8F3DD" w:rsidR="00DF3FA3" w:rsidRDefault="00EC6AF6">
                                                <w:pPr>
                                                  <w:pStyle w:val="NoSpacing"/>
                                                  <w:ind w:left="144" w:right="144"/>
                                                  <w:jc w:val="center"/>
                                                  <w:rPr>
                                                    <w:color w:val="FFFFFF" w:themeColor="background1"/>
                                                  </w:rPr>
                                                </w:pPr>
                                                <w:r>
                                                  <w:rPr>
                                                    <w:color w:val="FFFFFF" w:themeColor="background1"/>
                                                  </w:rPr>
                                                  <w:t>3/9/26</w:t>
                                                </w:r>
                                              </w:p>
                                            </w:sdtContent>
                                          </w:sdt>
                                        </w:tc>
                                        <w:sdt>
                                          <w:sdtPr>
                                            <w:rPr>
                                              <w:color w:val="FFFFFF" w:themeColor="background1"/>
                                            </w:rPr>
                                            <w:alias w:val="Course title"/>
                                            <w:tag w:val=""/>
                                            <w:id w:val="-1165709755"/>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6CB8B994" w14:textId="0E31FD9A" w:rsidR="00DF3FA3" w:rsidRDefault="00DF3FA3">
                                                <w:pPr>
                                                  <w:pStyle w:val="NoSpacing"/>
                                                  <w:ind w:left="144" w:right="720"/>
                                                  <w:jc w:val="right"/>
                                                  <w:rPr>
                                                    <w:color w:val="FFFFFF" w:themeColor="background1"/>
                                                  </w:rPr>
                                                </w:pPr>
                                                <w:r>
                                                  <w:rPr>
                                                    <w:color w:val="FFFFFF" w:themeColor="background1"/>
                                                  </w:rPr>
                                                  <w:t>Matrix College of Management Technology and Healthcare</w:t>
                                                </w:r>
                                              </w:p>
                                            </w:tc>
                                          </w:sdtContent>
                                        </w:sdt>
                                      </w:tr>
                                    </w:tbl>
                                    <w:p w14:paraId="7425F72F" w14:textId="77777777" w:rsidR="00DF3FA3" w:rsidRDefault="00DF3FA3"/>
                                  </w:tc>
                                </w:tr>
                              </w:tbl>
                              <w:p w14:paraId="6E25785C" w14:textId="77777777" w:rsidR="00DF3FA3" w:rsidRDefault="00DF3FA3"/>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756ECE6D" id="_x0000_t202" coordsize="21600,21600" o:spt="202" path="m,l,21600r21600,l21600,xe">
                    <v:stroke joinstyle="miter"/>
                    <v:path gradientshapeok="t" o:connecttype="rect"/>
                  </v:shapetype>
                  <v:shape id="Text Box 4" o:spid="_x0000_s1026" type="#_x0000_t202" alt="Cover page layout" style="position:absolute;margin-left:0;margin-top:0;width:540pt;height:10in;z-index:-251657216;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DF3FA3" w14:paraId="349C7F3C" w14:textId="77777777">
                            <w:trPr>
                              <w:trHeight w:hRule="exact" w:val="9360"/>
                            </w:trPr>
                            <w:tc>
                              <w:tcPr>
                                <w:tcW w:w="5000" w:type="pct"/>
                              </w:tcPr>
                              <w:p w14:paraId="192ED48A" w14:textId="77777777" w:rsidR="00DF3FA3" w:rsidRDefault="00DF3FA3">
                                <w:r>
                                  <w:rPr>
                                    <w:noProof/>
                                  </w:rPr>
                                  <w:drawing>
                                    <wp:inline distT="0" distB="0" distL="0" distR="0" wp14:anchorId="2E8761ED" wp14:editId="1AC4885B">
                                      <wp:extent cx="6858000" cy="5980176"/>
                                      <wp:effectExtent l="0" t="0" r="0" b="1905"/>
                                      <wp:docPr id="9" name="Picture 4" descr="Close-up image showing the leaf-sides of two oversized books side-by-side on a bookshelf, with additional books in soft focus background"/>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12">
                                                <a:extLst>
                                                  <a:ext uri="{28A0092B-C50C-407E-A947-70E740481C1C}">
                                                    <a14:useLocalDpi xmlns:a14="http://schemas.microsoft.com/office/drawing/2010/main" val="0"/>
                                                  </a:ext>
                                                </a:extLst>
                                              </a:blip>
                                              <a:srcRect l="6245" t="3166" r="33102" b="17267"/>
                                              <a:stretch/>
                                            </pic:blipFill>
                                            <pic:spPr bwMode="auto">
                                              <a:xfrm>
                                                <a:off x="0" y="0"/>
                                                <a:ext cx="6858000" cy="5980176"/>
                                              </a:xfrm>
                                              <a:prstGeom prst="rect">
                                                <a:avLst/>
                                              </a:prstGeom>
                                              <a:ln>
                                                <a:noFill/>
                                              </a:ln>
                                              <a:extLst>
                                                <a:ext uri="{53640926-AAD7-44D8-BBD7-CCE9431645EC}">
                                                  <a14:shadowObscured xmlns:a14="http://schemas.microsoft.com/office/drawing/2010/main"/>
                                                </a:ext>
                                              </a:extLst>
                                            </pic:spPr>
                                          </pic:pic>
                                        </a:graphicData>
                                      </a:graphic>
                                    </wp:inline>
                                  </w:drawing>
                                </w:r>
                              </w:p>
                            </w:tc>
                          </w:tr>
                          <w:tr w:rsidR="00DF3FA3" w14:paraId="04243D12" w14:textId="77777777">
                            <w:trPr>
                              <w:trHeight w:hRule="exact" w:val="4320"/>
                            </w:trPr>
                            <w:tc>
                              <w:tcPr>
                                <w:tcW w:w="5000" w:type="pct"/>
                                <w:shd w:val="clear" w:color="auto" w:fill="156082" w:themeFill="accent1"/>
                                <w:vAlign w:val="center"/>
                              </w:tcPr>
                              <w:p w14:paraId="72C9F71D" w14:textId="54ED2C57" w:rsidR="00DF3FA3" w:rsidRDefault="00000000">
                                <w:pPr>
                                  <w:pStyle w:val="NoSpacing"/>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96"/>
                                      <w:szCs w:val="96"/>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r w:rsidR="00EC6AF6">
                                      <w:rPr>
                                        <w:rFonts w:asciiTheme="majorHAnsi" w:hAnsiTheme="majorHAnsi"/>
                                        <w:color w:val="FFFFFF" w:themeColor="background1"/>
                                        <w:sz w:val="96"/>
                                        <w:szCs w:val="96"/>
                                      </w:rPr>
                                      <w:t>NextGenGadgets</w:t>
                                    </w:r>
                                  </w:sdtContent>
                                </w:sdt>
                              </w:p>
                              <w:p w14:paraId="4919F6F7" w14:textId="40A47BAA" w:rsidR="00DF3FA3" w:rsidRDefault="00000000">
                                <w:pPr>
                                  <w:pStyle w:val="NoSpacing"/>
                                  <w:spacing w:before="240"/>
                                  <w:ind w:left="720" w:right="720"/>
                                  <w:rPr>
                                    <w:color w:val="FFFFFF" w:themeColor="background1"/>
                                    <w:sz w:val="32"/>
                                    <w:szCs w:val="32"/>
                                  </w:rPr>
                                </w:pPr>
                                <w:sdt>
                                  <w:sdtPr>
                                    <w:rPr>
                                      <w:color w:val="FFFFFF" w:themeColor="background1"/>
                                      <w:sz w:val="32"/>
                                      <w:szCs w:val="32"/>
                                    </w:rPr>
                                    <w:alias w:val="Subtitle"/>
                                    <w:tag w:val=""/>
                                    <w:id w:val="-1893644819"/>
                                    <w:showingPlcHdr/>
                                    <w:dataBinding w:prefixMappings="xmlns:ns0='http://purl.org/dc/elements/1.1/' xmlns:ns1='http://schemas.openxmlformats.org/package/2006/metadata/core-properties' " w:xpath="/ns1:coreProperties[1]/ns0:subject[1]" w:storeItemID="{6C3C8BC8-F283-45AE-878A-BAB7291924A1}"/>
                                    <w:text/>
                                  </w:sdtPr>
                                  <w:sdtContent>
                                    <w:r w:rsidR="003A5A6F">
                                      <w:rPr>
                                        <w:color w:val="FFFFFF" w:themeColor="background1"/>
                                        <w:sz w:val="32"/>
                                        <w:szCs w:val="32"/>
                                      </w:rPr>
                                      <w:t xml:space="preserve">     </w:t>
                                    </w:r>
                                  </w:sdtContent>
                                </w:sdt>
                                <w:r w:rsidR="00DF3FA3">
                                  <w:rPr>
                                    <w:color w:val="FFFFFF" w:themeColor="background1"/>
                                    <w:sz w:val="32"/>
                                    <w:szCs w:val="32"/>
                                  </w:rPr>
                                  <w:t xml:space="preserve"> </w:t>
                                </w:r>
                              </w:p>
                            </w:tc>
                          </w:tr>
                          <w:tr w:rsidR="00DF3FA3" w14:paraId="6F88CCCB" w14:textId="77777777">
                            <w:trPr>
                              <w:trHeight w:hRule="exact" w:val="720"/>
                            </w:trPr>
                            <w:tc>
                              <w:tcPr>
                                <w:tcW w:w="5000" w:type="pct"/>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DF3FA3" w14:paraId="05B46226" w14:textId="77777777">
                                  <w:trPr>
                                    <w:trHeight w:hRule="exact" w:val="720"/>
                                  </w:trPr>
                                  <w:sdt>
                                    <w:sdtPr>
                                      <w:rPr>
                                        <w:color w:val="FFFFFF" w:themeColor="background1"/>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vAlign w:val="center"/>
                                        </w:tcPr>
                                        <w:p w14:paraId="7D479F1F" w14:textId="04091BCE" w:rsidR="00DF3FA3" w:rsidRDefault="00DF3FA3">
                                          <w:pPr>
                                            <w:pStyle w:val="NoSpacing"/>
                                            <w:ind w:left="144" w:right="144"/>
                                            <w:jc w:val="center"/>
                                            <w:rPr>
                                              <w:color w:val="FFFFFF" w:themeColor="background1"/>
                                            </w:rPr>
                                          </w:pPr>
                                          <w:r>
                                            <w:rPr>
                                              <w:color w:val="FFFFFF" w:themeColor="background1"/>
                                            </w:rPr>
                                            <w:t>Prudhvi Teja Reddy Kandula</w:t>
                                          </w:r>
                                        </w:p>
                                      </w:tc>
                                    </w:sdtContent>
                                  </w:sdt>
                                  <w:tc>
                                    <w:tcPr>
                                      <w:tcW w:w="3591" w:type="dxa"/>
                                      <w:vAlign w:val="center"/>
                                    </w:tcPr>
                                    <w:sdt>
                                      <w:sdtPr>
                                        <w:rPr>
                                          <w:color w:val="FFFFFF" w:themeColor="background1"/>
                                        </w:rPr>
                                        <w:alias w:val="Date"/>
                                        <w:tag w:val=""/>
                                        <w:id w:val="-1047523169"/>
                                        <w:dataBinding w:prefixMappings="xmlns:ns0='http://schemas.microsoft.com/office/2006/coverPageProps' " w:xpath="/ns0:CoverPageProperties[1]/ns0:PublishDate[1]" w:storeItemID="{55AF091B-3C7A-41E3-B477-F2FDAA23CFDA}"/>
                                        <w:date w:fullDate="2026-03-09T00:00:00Z">
                                          <w:dateFormat w:val="M/d/yy"/>
                                          <w:lid w:val="en-US"/>
                                          <w:storeMappedDataAs w:val="dateTime"/>
                                          <w:calendar w:val="gregorian"/>
                                        </w:date>
                                      </w:sdtPr>
                                      <w:sdtContent>
                                        <w:p w14:paraId="3FB06252" w14:textId="3DC8F3DD" w:rsidR="00DF3FA3" w:rsidRDefault="00EC6AF6">
                                          <w:pPr>
                                            <w:pStyle w:val="NoSpacing"/>
                                            <w:ind w:left="144" w:right="144"/>
                                            <w:jc w:val="center"/>
                                            <w:rPr>
                                              <w:color w:val="FFFFFF" w:themeColor="background1"/>
                                            </w:rPr>
                                          </w:pPr>
                                          <w:r>
                                            <w:rPr>
                                              <w:color w:val="FFFFFF" w:themeColor="background1"/>
                                            </w:rPr>
                                            <w:t>3/9/26</w:t>
                                          </w:r>
                                        </w:p>
                                      </w:sdtContent>
                                    </w:sdt>
                                  </w:tc>
                                  <w:sdt>
                                    <w:sdtPr>
                                      <w:rPr>
                                        <w:color w:val="FFFFFF" w:themeColor="background1"/>
                                      </w:rPr>
                                      <w:alias w:val="Course title"/>
                                      <w:tag w:val=""/>
                                      <w:id w:val="-1165709755"/>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6CB8B994" w14:textId="0E31FD9A" w:rsidR="00DF3FA3" w:rsidRDefault="00DF3FA3">
                                          <w:pPr>
                                            <w:pStyle w:val="NoSpacing"/>
                                            <w:ind w:left="144" w:right="720"/>
                                            <w:jc w:val="right"/>
                                            <w:rPr>
                                              <w:color w:val="FFFFFF" w:themeColor="background1"/>
                                            </w:rPr>
                                          </w:pPr>
                                          <w:r>
                                            <w:rPr>
                                              <w:color w:val="FFFFFF" w:themeColor="background1"/>
                                            </w:rPr>
                                            <w:t>Matrix College of Management Technology and Healthcare</w:t>
                                          </w:r>
                                        </w:p>
                                      </w:tc>
                                    </w:sdtContent>
                                  </w:sdt>
                                </w:tr>
                              </w:tbl>
                              <w:p w14:paraId="7425F72F" w14:textId="77777777" w:rsidR="00DF3FA3" w:rsidRDefault="00DF3FA3"/>
                            </w:tc>
                          </w:tr>
                        </w:tbl>
                        <w:p w14:paraId="6E25785C" w14:textId="77777777" w:rsidR="00DF3FA3" w:rsidRDefault="00DF3FA3"/>
                      </w:txbxContent>
                    </v:textbox>
                    <w10:wrap anchorx="page" anchory="page"/>
                  </v:shape>
                </w:pict>
              </mc:Fallback>
            </mc:AlternateContent>
          </w:r>
        </w:p>
        <w:p w14:paraId="7CD6C8AB" w14:textId="50ABA6B4" w:rsidR="00614671" w:rsidRDefault="00DF3FA3">
          <w:pPr>
            <w:rPr>
              <w:noProof/>
            </w:rPr>
          </w:pPr>
          <w:r>
            <w:rPr>
              <w:noProof/>
            </w:rPr>
            <w:br w:type="page"/>
          </w:r>
        </w:p>
      </w:sdtContent>
    </w:sdt>
    <w:sdt>
      <w:sdtPr>
        <w:id w:val="-737630912"/>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0BEC3D0B" w14:textId="3BC0AEF5" w:rsidR="0056772F" w:rsidRDefault="0056772F">
          <w:pPr>
            <w:pStyle w:val="TOCHeading"/>
          </w:pPr>
          <w:r>
            <w:t>Table of Contents</w:t>
          </w:r>
        </w:p>
        <w:p w14:paraId="17C1F9E5" w14:textId="68A9C5A6" w:rsidR="0056772F" w:rsidRDefault="0056772F">
          <w:pPr>
            <w:pStyle w:val="TOC1"/>
            <w:rPr>
              <w:rFonts w:cstheme="minorBidi"/>
              <w:b w:val="0"/>
              <w:bCs w:val="0"/>
              <w:kern w:val="2"/>
              <w:sz w:val="24"/>
              <w:szCs w:val="24"/>
              <w14:ligatures w14:val="standardContextual"/>
            </w:rPr>
          </w:pPr>
          <w:r>
            <w:fldChar w:fldCharType="begin"/>
          </w:r>
          <w:r>
            <w:instrText xml:space="preserve"> TOC \o "1-3" \h \z \u </w:instrText>
          </w:r>
          <w:r>
            <w:fldChar w:fldCharType="separate"/>
          </w:r>
          <w:hyperlink w:anchor="_Toc223991487" w:history="1">
            <w:r w:rsidRPr="006C0B33">
              <w:rPr>
                <w:rStyle w:val="Hyperlink"/>
              </w:rPr>
              <w:t>1. Introduction</w:t>
            </w:r>
            <w:r>
              <w:rPr>
                <w:webHidden/>
              </w:rPr>
              <w:tab/>
            </w:r>
            <w:r>
              <w:rPr>
                <w:webHidden/>
              </w:rPr>
              <w:fldChar w:fldCharType="begin"/>
            </w:r>
            <w:r>
              <w:rPr>
                <w:webHidden/>
              </w:rPr>
              <w:instrText xml:space="preserve"> PAGEREF _Toc223991487 \h </w:instrText>
            </w:r>
            <w:r>
              <w:rPr>
                <w:webHidden/>
              </w:rPr>
            </w:r>
            <w:r>
              <w:rPr>
                <w:webHidden/>
              </w:rPr>
              <w:fldChar w:fldCharType="separate"/>
            </w:r>
            <w:r>
              <w:rPr>
                <w:webHidden/>
              </w:rPr>
              <w:t>3</w:t>
            </w:r>
            <w:r>
              <w:rPr>
                <w:webHidden/>
              </w:rPr>
              <w:fldChar w:fldCharType="end"/>
            </w:r>
          </w:hyperlink>
        </w:p>
        <w:p w14:paraId="079C7600" w14:textId="10B23585" w:rsidR="0056772F" w:rsidRDefault="0056772F">
          <w:pPr>
            <w:pStyle w:val="TOC2"/>
            <w:tabs>
              <w:tab w:val="right" w:leader="dot" w:pos="9350"/>
            </w:tabs>
            <w:rPr>
              <w:rFonts w:cstheme="minorBidi"/>
              <w:noProof/>
              <w:kern w:val="2"/>
              <w:sz w:val="24"/>
              <w:szCs w:val="24"/>
              <w14:ligatures w14:val="standardContextual"/>
            </w:rPr>
          </w:pPr>
          <w:hyperlink w:anchor="_Toc223991488" w:history="1">
            <w:r w:rsidRPr="006C0B33">
              <w:rPr>
                <w:rStyle w:val="Hyperlink"/>
                <w:noProof/>
              </w:rPr>
              <w:t>1.1 Overview</w:t>
            </w:r>
            <w:r>
              <w:rPr>
                <w:noProof/>
                <w:webHidden/>
              </w:rPr>
              <w:tab/>
            </w:r>
            <w:r>
              <w:rPr>
                <w:noProof/>
                <w:webHidden/>
              </w:rPr>
              <w:fldChar w:fldCharType="begin"/>
            </w:r>
            <w:r>
              <w:rPr>
                <w:noProof/>
                <w:webHidden/>
              </w:rPr>
              <w:instrText xml:space="preserve"> PAGEREF _Toc223991488 \h </w:instrText>
            </w:r>
            <w:r>
              <w:rPr>
                <w:noProof/>
                <w:webHidden/>
              </w:rPr>
            </w:r>
            <w:r>
              <w:rPr>
                <w:noProof/>
                <w:webHidden/>
              </w:rPr>
              <w:fldChar w:fldCharType="separate"/>
            </w:r>
            <w:r>
              <w:rPr>
                <w:noProof/>
                <w:webHidden/>
              </w:rPr>
              <w:t>3</w:t>
            </w:r>
            <w:r>
              <w:rPr>
                <w:noProof/>
                <w:webHidden/>
              </w:rPr>
              <w:fldChar w:fldCharType="end"/>
            </w:r>
          </w:hyperlink>
        </w:p>
        <w:p w14:paraId="18678D22" w14:textId="08E695AB" w:rsidR="0056772F" w:rsidRDefault="0056772F">
          <w:pPr>
            <w:pStyle w:val="TOC2"/>
            <w:tabs>
              <w:tab w:val="right" w:leader="dot" w:pos="9350"/>
            </w:tabs>
            <w:rPr>
              <w:rFonts w:cstheme="minorBidi"/>
              <w:noProof/>
              <w:kern w:val="2"/>
              <w:sz w:val="24"/>
              <w:szCs w:val="24"/>
              <w14:ligatures w14:val="standardContextual"/>
            </w:rPr>
          </w:pPr>
          <w:hyperlink w:anchor="_Toc223991489" w:history="1">
            <w:r w:rsidRPr="006C0B33">
              <w:rPr>
                <w:rStyle w:val="Hyperlink"/>
                <w:noProof/>
              </w:rPr>
              <w:t>1.2 Problem Statement</w:t>
            </w:r>
            <w:r>
              <w:rPr>
                <w:noProof/>
                <w:webHidden/>
              </w:rPr>
              <w:tab/>
            </w:r>
            <w:r>
              <w:rPr>
                <w:noProof/>
                <w:webHidden/>
              </w:rPr>
              <w:fldChar w:fldCharType="begin"/>
            </w:r>
            <w:r>
              <w:rPr>
                <w:noProof/>
                <w:webHidden/>
              </w:rPr>
              <w:instrText xml:space="preserve"> PAGEREF _Toc223991489 \h </w:instrText>
            </w:r>
            <w:r>
              <w:rPr>
                <w:noProof/>
                <w:webHidden/>
              </w:rPr>
            </w:r>
            <w:r>
              <w:rPr>
                <w:noProof/>
                <w:webHidden/>
              </w:rPr>
              <w:fldChar w:fldCharType="separate"/>
            </w:r>
            <w:r>
              <w:rPr>
                <w:noProof/>
                <w:webHidden/>
              </w:rPr>
              <w:t>3</w:t>
            </w:r>
            <w:r>
              <w:rPr>
                <w:noProof/>
                <w:webHidden/>
              </w:rPr>
              <w:fldChar w:fldCharType="end"/>
            </w:r>
          </w:hyperlink>
        </w:p>
        <w:p w14:paraId="579E0E7E" w14:textId="0C26067E" w:rsidR="0056772F" w:rsidRDefault="0056772F">
          <w:pPr>
            <w:pStyle w:val="TOC2"/>
            <w:tabs>
              <w:tab w:val="right" w:leader="dot" w:pos="9350"/>
            </w:tabs>
            <w:rPr>
              <w:rFonts w:cstheme="minorBidi"/>
              <w:noProof/>
              <w:kern w:val="2"/>
              <w:sz w:val="24"/>
              <w:szCs w:val="24"/>
              <w14:ligatures w14:val="standardContextual"/>
            </w:rPr>
          </w:pPr>
          <w:hyperlink w:anchor="_Toc223991490" w:history="1">
            <w:r w:rsidRPr="006C0B33">
              <w:rPr>
                <w:rStyle w:val="Hyperlink"/>
                <w:noProof/>
              </w:rPr>
              <w:t>1.3 Project Aim</w:t>
            </w:r>
            <w:r>
              <w:rPr>
                <w:noProof/>
                <w:webHidden/>
              </w:rPr>
              <w:tab/>
            </w:r>
            <w:r>
              <w:rPr>
                <w:noProof/>
                <w:webHidden/>
              </w:rPr>
              <w:fldChar w:fldCharType="begin"/>
            </w:r>
            <w:r>
              <w:rPr>
                <w:noProof/>
                <w:webHidden/>
              </w:rPr>
              <w:instrText xml:space="preserve"> PAGEREF _Toc223991490 \h </w:instrText>
            </w:r>
            <w:r>
              <w:rPr>
                <w:noProof/>
                <w:webHidden/>
              </w:rPr>
            </w:r>
            <w:r>
              <w:rPr>
                <w:noProof/>
                <w:webHidden/>
              </w:rPr>
              <w:fldChar w:fldCharType="separate"/>
            </w:r>
            <w:r>
              <w:rPr>
                <w:noProof/>
                <w:webHidden/>
              </w:rPr>
              <w:t>3</w:t>
            </w:r>
            <w:r>
              <w:rPr>
                <w:noProof/>
                <w:webHidden/>
              </w:rPr>
              <w:fldChar w:fldCharType="end"/>
            </w:r>
          </w:hyperlink>
        </w:p>
        <w:p w14:paraId="659EDA01" w14:textId="3A163585" w:rsidR="0056772F" w:rsidRDefault="0056772F">
          <w:pPr>
            <w:pStyle w:val="TOC2"/>
            <w:tabs>
              <w:tab w:val="right" w:leader="dot" w:pos="9350"/>
            </w:tabs>
            <w:rPr>
              <w:rFonts w:cstheme="minorBidi"/>
              <w:noProof/>
              <w:kern w:val="2"/>
              <w:sz w:val="24"/>
              <w:szCs w:val="24"/>
              <w14:ligatures w14:val="standardContextual"/>
            </w:rPr>
          </w:pPr>
          <w:hyperlink w:anchor="_Toc223991491" w:history="1">
            <w:r w:rsidRPr="006C0B33">
              <w:rPr>
                <w:rStyle w:val="Hyperlink"/>
                <w:noProof/>
              </w:rPr>
              <w:t>1.4 Objectives</w:t>
            </w:r>
            <w:r>
              <w:rPr>
                <w:noProof/>
                <w:webHidden/>
              </w:rPr>
              <w:tab/>
            </w:r>
            <w:r>
              <w:rPr>
                <w:noProof/>
                <w:webHidden/>
              </w:rPr>
              <w:fldChar w:fldCharType="begin"/>
            </w:r>
            <w:r>
              <w:rPr>
                <w:noProof/>
                <w:webHidden/>
              </w:rPr>
              <w:instrText xml:space="preserve"> PAGEREF _Toc223991491 \h </w:instrText>
            </w:r>
            <w:r>
              <w:rPr>
                <w:noProof/>
                <w:webHidden/>
              </w:rPr>
            </w:r>
            <w:r>
              <w:rPr>
                <w:noProof/>
                <w:webHidden/>
              </w:rPr>
              <w:fldChar w:fldCharType="separate"/>
            </w:r>
            <w:r>
              <w:rPr>
                <w:noProof/>
                <w:webHidden/>
              </w:rPr>
              <w:t>4</w:t>
            </w:r>
            <w:r>
              <w:rPr>
                <w:noProof/>
                <w:webHidden/>
              </w:rPr>
              <w:fldChar w:fldCharType="end"/>
            </w:r>
          </w:hyperlink>
        </w:p>
        <w:p w14:paraId="1A1E373A" w14:textId="5ED1B9FD" w:rsidR="0056772F" w:rsidRDefault="0056772F">
          <w:pPr>
            <w:pStyle w:val="TOC1"/>
            <w:rPr>
              <w:rFonts w:cstheme="minorBidi"/>
              <w:b w:val="0"/>
              <w:bCs w:val="0"/>
              <w:kern w:val="2"/>
              <w:sz w:val="24"/>
              <w:szCs w:val="24"/>
              <w14:ligatures w14:val="standardContextual"/>
            </w:rPr>
          </w:pPr>
          <w:hyperlink w:anchor="_Toc223991492" w:history="1">
            <w:r w:rsidRPr="006C0B33">
              <w:rPr>
                <w:rStyle w:val="Hyperlink"/>
              </w:rPr>
              <w:t>2. Project Scenario</w:t>
            </w:r>
            <w:r>
              <w:rPr>
                <w:webHidden/>
              </w:rPr>
              <w:tab/>
            </w:r>
            <w:r>
              <w:rPr>
                <w:webHidden/>
              </w:rPr>
              <w:fldChar w:fldCharType="begin"/>
            </w:r>
            <w:r>
              <w:rPr>
                <w:webHidden/>
              </w:rPr>
              <w:instrText xml:space="preserve"> PAGEREF _Toc223991492 \h </w:instrText>
            </w:r>
            <w:r>
              <w:rPr>
                <w:webHidden/>
              </w:rPr>
            </w:r>
            <w:r>
              <w:rPr>
                <w:webHidden/>
              </w:rPr>
              <w:fldChar w:fldCharType="separate"/>
            </w:r>
            <w:r>
              <w:rPr>
                <w:webHidden/>
              </w:rPr>
              <w:t>4</w:t>
            </w:r>
            <w:r>
              <w:rPr>
                <w:webHidden/>
              </w:rPr>
              <w:fldChar w:fldCharType="end"/>
            </w:r>
          </w:hyperlink>
        </w:p>
        <w:p w14:paraId="14395DE7" w14:textId="54951D58" w:rsidR="0056772F" w:rsidRDefault="0056772F">
          <w:pPr>
            <w:pStyle w:val="TOC2"/>
            <w:tabs>
              <w:tab w:val="right" w:leader="dot" w:pos="9350"/>
            </w:tabs>
            <w:rPr>
              <w:rFonts w:cstheme="minorBidi"/>
              <w:noProof/>
              <w:kern w:val="2"/>
              <w:sz w:val="24"/>
              <w:szCs w:val="24"/>
              <w14:ligatures w14:val="standardContextual"/>
            </w:rPr>
          </w:pPr>
          <w:hyperlink w:anchor="_Toc223991493" w:history="1">
            <w:r w:rsidRPr="006C0B33">
              <w:rPr>
                <w:rStyle w:val="Hyperlink"/>
                <w:noProof/>
              </w:rPr>
              <w:t>2.1 Scenario Description</w:t>
            </w:r>
            <w:r>
              <w:rPr>
                <w:noProof/>
                <w:webHidden/>
              </w:rPr>
              <w:tab/>
            </w:r>
            <w:r>
              <w:rPr>
                <w:noProof/>
                <w:webHidden/>
              </w:rPr>
              <w:fldChar w:fldCharType="begin"/>
            </w:r>
            <w:r>
              <w:rPr>
                <w:noProof/>
                <w:webHidden/>
              </w:rPr>
              <w:instrText xml:space="preserve"> PAGEREF _Toc223991493 \h </w:instrText>
            </w:r>
            <w:r>
              <w:rPr>
                <w:noProof/>
                <w:webHidden/>
              </w:rPr>
            </w:r>
            <w:r>
              <w:rPr>
                <w:noProof/>
                <w:webHidden/>
              </w:rPr>
              <w:fldChar w:fldCharType="separate"/>
            </w:r>
            <w:r>
              <w:rPr>
                <w:noProof/>
                <w:webHidden/>
              </w:rPr>
              <w:t>5</w:t>
            </w:r>
            <w:r>
              <w:rPr>
                <w:noProof/>
                <w:webHidden/>
              </w:rPr>
              <w:fldChar w:fldCharType="end"/>
            </w:r>
          </w:hyperlink>
        </w:p>
        <w:p w14:paraId="77D41260" w14:textId="726B6CC4" w:rsidR="0056772F" w:rsidRDefault="0056772F">
          <w:pPr>
            <w:pStyle w:val="TOC2"/>
            <w:tabs>
              <w:tab w:val="right" w:leader="dot" w:pos="9350"/>
            </w:tabs>
            <w:rPr>
              <w:rFonts w:cstheme="minorBidi"/>
              <w:noProof/>
              <w:kern w:val="2"/>
              <w:sz w:val="24"/>
              <w:szCs w:val="24"/>
              <w14:ligatures w14:val="standardContextual"/>
            </w:rPr>
          </w:pPr>
          <w:hyperlink w:anchor="_Toc223991494" w:history="1">
            <w:r w:rsidRPr="006C0B33">
              <w:rPr>
                <w:rStyle w:val="Hyperlink"/>
                <w:noProof/>
              </w:rPr>
              <w:t>2.2 User Roles</w:t>
            </w:r>
            <w:r>
              <w:rPr>
                <w:noProof/>
                <w:webHidden/>
              </w:rPr>
              <w:tab/>
            </w:r>
            <w:r>
              <w:rPr>
                <w:noProof/>
                <w:webHidden/>
              </w:rPr>
              <w:fldChar w:fldCharType="begin"/>
            </w:r>
            <w:r>
              <w:rPr>
                <w:noProof/>
                <w:webHidden/>
              </w:rPr>
              <w:instrText xml:space="preserve"> PAGEREF _Toc223991494 \h </w:instrText>
            </w:r>
            <w:r>
              <w:rPr>
                <w:noProof/>
                <w:webHidden/>
              </w:rPr>
            </w:r>
            <w:r>
              <w:rPr>
                <w:noProof/>
                <w:webHidden/>
              </w:rPr>
              <w:fldChar w:fldCharType="separate"/>
            </w:r>
            <w:r>
              <w:rPr>
                <w:noProof/>
                <w:webHidden/>
              </w:rPr>
              <w:t>5</w:t>
            </w:r>
            <w:r>
              <w:rPr>
                <w:noProof/>
                <w:webHidden/>
              </w:rPr>
              <w:fldChar w:fldCharType="end"/>
            </w:r>
          </w:hyperlink>
        </w:p>
        <w:p w14:paraId="1DD1D434" w14:textId="7BF6BECD" w:rsidR="0056772F" w:rsidRDefault="0056772F">
          <w:pPr>
            <w:pStyle w:val="TOC2"/>
            <w:tabs>
              <w:tab w:val="right" w:leader="dot" w:pos="9350"/>
            </w:tabs>
            <w:rPr>
              <w:rFonts w:cstheme="minorBidi"/>
              <w:noProof/>
              <w:kern w:val="2"/>
              <w:sz w:val="24"/>
              <w:szCs w:val="24"/>
              <w14:ligatures w14:val="standardContextual"/>
            </w:rPr>
          </w:pPr>
          <w:hyperlink w:anchor="_Toc223991495" w:history="1">
            <w:r w:rsidRPr="006C0B33">
              <w:rPr>
                <w:rStyle w:val="Hyperlink"/>
                <w:noProof/>
              </w:rPr>
              <w:t>2.3 System Scope</w:t>
            </w:r>
            <w:r>
              <w:rPr>
                <w:noProof/>
                <w:webHidden/>
              </w:rPr>
              <w:tab/>
            </w:r>
            <w:r>
              <w:rPr>
                <w:noProof/>
                <w:webHidden/>
              </w:rPr>
              <w:fldChar w:fldCharType="begin"/>
            </w:r>
            <w:r>
              <w:rPr>
                <w:noProof/>
                <w:webHidden/>
              </w:rPr>
              <w:instrText xml:space="preserve"> PAGEREF _Toc223991495 \h </w:instrText>
            </w:r>
            <w:r>
              <w:rPr>
                <w:noProof/>
                <w:webHidden/>
              </w:rPr>
            </w:r>
            <w:r>
              <w:rPr>
                <w:noProof/>
                <w:webHidden/>
              </w:rPr>
              <w:fldChar w:fldCharType="separate"/>
            </w:r>
            <w:r>
              <w:rPr>
                <w:noProof/>
                <w:webHidden/>
              </w:rPr>
              <w:t>6</w:t>
            </w:r>
            <w:r>
              <w:rPr>
                <w:noProof/>
                <w:webHidden/>
              </w:rPr>
              <w:fldChar w:fldCharType="end"/>
            </w:r>
          </w:hyperlink>
        </w:p>
        <w:p w14:paraId="15C694F4" w14:textId="389BE1B2" w:rsidR="0056772F" w:rsidRDefault="0056772F">
          <w:pPr>
            <w:pStyle w:val="TOC2"/>
            <w:tabs>
              <w:tab w:val="right" w:leader="dot" w:pos="9350"/>
            </w:tabs>
            <w:rPr>
              <w:rFonts w:cstheme="minorBidi"/>
              <w:noProof/>
              <w:kern w:val="2"/>
              <w:sz w:val="24"/>
              <w:szCs w:val="24"/>
              <w14:ligatures w14:val="standardContextual"/>
            </w:rPr>
          </w:pPr>
          <w:hyperlink w:anchor="_Toc223991496" w:history="1">
            <w:r w:rsidRPr="006C0B33">
              <w:rPr>
                <w:rStyle w:val="Hyperlink"/>
                <w:noProof/>
              </w:rPr>
              <w:t>2.4 Use Case Scenarios</w:t>
            </w:r>
            <w:r>
              <w:rPr>
                <w:noProof/>
                <w:webHidden/>
              </w:rPr>
              <w:tab/>
            </w:r>
            <w:r>
              <w:rPr>
                <w:noProof/>
                <w:webHidden/>
              </w:rPr>
              <w:fldChar w:fldCharType="begin"/>
            </w:r>
            <w:r>
              <w:rPr>
                <w:noProof/>
                <w:webHidden/>
              </w:rPr>
              <w:instrText xml:space="preserve"> PAGEREF _Toc223991496 \h </w:instrText>
            </w:r>
            <w:r>
              <w:rPr>
                <w:noProof/>
                <w:webHidden/>
              </w:rPr>
            </w:r>
            <w:r>
              <w:rPr>
                <w:noProof/>
                <w:webHidden/>
              </w:rPr>
              <w:fldChar w:fldCharType="separate"/>
            </w:r>
            <w:r>
              <w:rPr>
                <w:noProof/>
                <w:webHidden/>
              </w:rPr>
              <w:t>6</w:t>
            </w:r>
            <w:r>
              <w:rPr>
                <w:noProof/>
                <w:webHidden/>
              </w:rPr>
              <w:fldChar w:fldCharType="end"/>
            </w:r>
          </w:hyperlink>
        </w:p>
        <w:p w14:paraId="7E4D01BE" w14:textId="3C31256D" w:rsidR="0056772F" w:rsidRDefault="0056772F">
          <w:pPr>
            <w:pStyle w:val="TOC1"/>
            <w:rPr>
              <w:rFonts w:cstheme="minorBidi"/>
              <w:b w:val="0"/>
              <w:bCs w:val="0"/>
              <w:kern w:val="2"/>
              <w:sz w:val="24"/>
              <w:szCs w:val="24"/>
              <w14:ligatures w14:val="standardContextual"/>
            </w:rPr>
          </w:pPr>
          <w:hyperlink w:anchor="_Toc223991497" w:history="1">
            <w:r w:rsidRPr="006C0B33">
              <w:rPr>
                <w:rStyle w:val="Hyperlink"/>
              </w:rPr>
              <w:t>3. System Requirements</w:t>
            </w:r>
            <w:r>
              <w:rPr>
                <w:webHidden/>
              </w:rPr>
              <w:tab/>
            </w:r>
            <w:r>
              <w:rPr>
                <w:webHidden/>
              </w:rPr>
              <w:fldChar w:fldCharType="begin"/>
            </w:r>
            <w:r>
              <w:rPr>
                <w:webHidden/>
              </w:rPr>
              <w:instrText xml:space="preserve"> PAGEREF _Toc223991497 \h </w:instrText>
            </w:r>
            <w:r>
              <w:rPr>
                <w:webHidden/>
              </w:rPr>
            </w:r>
            <w:r>
              <w:rPr>
                <w:webHidden/>
              </w:rPr>
              <w:fldChar w:fldCharType="separate"/>
            </w:r>
            <w:r>
              <w:rPr>
                <w:webHidden/>
              </w:rPr>
              <w:t>6</w:t>
            </w:r>
            <w:r>
              <w:rPr>
                <w:webHidden/>
              </w:rPr>
              <w:fldChar w:fldCharType="end"/>
            </w:r>
          </w:hyperlink>
        </w:p>
        <w:p w14:paraId="6B48E390" w14:textId="6CF538C0" w:rsidR="0056772F" w:rsidRDefault="0056772F">
          <w:pPr>
            <w:pStyle w:val="TOC2"/>
            <w:tabs>
              <w:tab w:val="right" w:leader="dot" w:pos="9350"/>
            </w:tabs>
            <w:rPr>
              <w:rFonts w:cstheme="minorBidi"/>
              <w:noProof/>
              <w:kern w:val="2"/>
              <w:sz w:val="24"/>
              <w:szCs w:val="24"/>
              <w14:ligatures w14:val="standardContextual"/>
            </w:rPr>
          </w:pPr>
          <w:hyperlink w:anchor="_Toc223991498" w:history="1">
            <w:r w:rsidRPr="006C0B33">
              <w:rPr>
                <w:rStyle w:val="Hyperlink"/>
                <w:noProof/>
              </w:rPr>
              <w:t>3.1 Hardware Requirements</w:t>
            </w:r>
            <w:r>
              <w:rPr>
                <w:noProof/>
                <w:webHidden/>
              </w:rPr>
              <w:tab/>
            </w:r>
            <w:r>
              <w:rPr>
                <w:noProof/>
                <w:webHidden/>
              </w:rPr>
              <w:fldChar w:fldCharType="begin"/>
            </w:r>
            <w:r>
              <w:rPr>
                <w:noProof/>
                <w:webHidden/>
              </w:rPr>
              <w:instrText xml:space="preserve"> PAGEREF _Toc223991498 \h </w:instrText>
            </w:r>
            <w:r>
              <w:rPr>
                <w:noProof/>
                <w:webHidden/>
              </w:rPr>
            </w:r>
            <w:r>
              <w:rPr>
                <w:noProof/>
                <w:webHidden/>
              </w:rPr>
              <w:fldChar w:fldCharType="separate"/>
            </w:r>
            <w:r>
              <w:rPr>
                <w:noProof/>
                <w:webHidden/>
              </w:rPr>
              <w:t>6</w:t>
            </w:r>
            <w:r>
              <w:rPr>
                <w:noProof/>
                <w:webHidden/>
              </w:rPr>
              <w:fldChar w:fldCharType="end"/>
            </w:r>
          </w:hyperlink>
        </w:p>
        <w:p w14:paraId="664EE9CC" w14:textId="07133E4B" w:rsidR="0056772F" w:rsidRDefault="0056772F">
          <w:pPr>
            <w:pStyle w:val="TOC2"/>
            <w:tabs>
              <w:tab w:val="right" w:leader="dot" w:pos="9350"/>
            </w:tabs>
            <w:rPr>
              <w:rFonts w:cstheme="minorBidi"/>
              <w:noProof/>
              <w:kern w:val="2"/>
              <w:sz w:val="24"/>
              <w:szCs w:val="24"/>
              <w14:ligatures w14:val="standardContextual"/>
            </w:rPr>
          </w:pPr>
          <w:hyperlink w:anchor="_Toc223991499" w:history="1">
            <w:r w:rsidRPr="006C0B33">
              <w:rPr>
                <w:rStyle w:val="Hyperlink"/>
                <w:noProof/>
              </w:rPr>
              <w:t>3.2 Software Requirements</w:t>
            </w:r>
            <w:r>
              <w:rPr>
                <w:noProof/>
                <w:webHidden/>
              </w:rPr>
              <w:tab/>
            </w:r>
            <w:r>
              <w:rPr>
                <w:noProof/>
                <w:webHidden/>
              </w:rPr>
              <w:fldChar w:fldCharType="begin"/>
            </w:r>
            <w:r>
              <w:rPr>
                <w:noProof/>
                <w:webHidden/>
              </w:rPr>
              <w:instrText xml:space="preserve"> PAGEREF _Toc223991499 \h </w:instrText>
            </w:r>
            <w:r>
              <w:rPr>
                <w:noProof/>
                <w:webHidden/>
              </w:rPr>
            </w:r>
            <w:r>
              <w:rPr>
                <w:noProof/>
                <w:webHidden/>
              </w:rPr>
              <w:fldChar w:fldCharType="separate"/>
            </w:r>
            <w:r>
              <w:rPr>
                <w:noProof/>
                <w:webHidden/>
              </w:rPr>
              <w:t>7</w:t>
            </w:r>
            <w:r>
              <w:rPr>
                <w:noProof/>
                <w:webHidden/>
              </w:rPr>
              <w:fldChar w:fldCharType="end"/>
            </w:r>
          </w:hyperlink>
        </w:p>
        <w:p w14:paraId="7C6C12E5" w14:textId="02E12577" w:rsidR="0056772F" w:rsidRDefault="0056772F">
          <w:pPr>
            <w:pStyle w:val="TOC2"/>
            <w:tabs>
              <w:tab w:val="right" w:leader="dot" w:pos="9350"/>
            </w:tabs>
            <w:rPr>
              <w:rFonts w:cstheme="minorBidi"/>
              <w:noProof/>
              <w:kern w:val="2"/>
              <w:sz w:val="24"/>
              <w:szCs w:val="24"/>
              <w14:ligatures w14:val="standardContextual"/>
            </w:rPr>
          </w:pPr>
          <w:hyperlink w:anchor="_Toc223991500" w:history="1">
            <w:r w:rsidRPr="006C0B33">
              <w:rPr>
                <w:rStyle w:val="Hyperlink"/>
                <w:noProof/>
              </w:rPr>
              <w:t>3.3 Network and Environment Requirements</w:t>
            </w:r>
            <w:r>
              <w:rPr>
                <w:noProof/>
                <w:webHidden/>
              </w:rPr>
              <w:tab/>
            </w:r>
            <w:r>
              <w:rPr>
                <w:noProof/>
                <w:webHidden/>
              </w:rPr>
              <w:fldChar w:fldCharType="begin"/>
            </w:r>
            <w:r>
              <w:rPr>
                <w:noProof/>
                <w:webHidden/>
              </w:rPr>
              <w:instrText xml:space="preserve"> PAGEREF _Toc223991500 \h </w:instrText>
            </w:r>
            <w:r>
              <w:rPr>
                <w:noProof/>
                <w:webHidden/>
              </w:rPr>
            </w:r>
            <w:r>
              <w:rPr>
                <w:noProof/>
                <w:webHidden/>
              </w:rPr>
              <w:fldChar w:fldCharType="separate"/>
            </w:r>
            <w:r>
              <w:rPr>
                <w:noProof/>
                <w:webHidden/>
              </w:rPr>
              <w:t>8</w:t>
            </w:r>
            <w:r>
              <w:rPr>
                <w:noProof/>
                <w:webHidden/>
              </w:rPr>
              <w:fldChar w:fldCharType="end"/>
            </w:r>
          </w:hyperlink>
        </w:p>
        <w:p w14:paraId="591DC896" w14:textId="11F6D868" w:rsidR="0056772F" w:rsidRDefault="0056772F">
          <w:pPr>
            <w:pStyle w:val="TOC2"/>
            <w:tabs>
              <w:tab w:val="right" w:leader="dot" w:pos="9350"/>
            </w:tabs>
            <w:rPr>
              <w:rFonts w:cstheme="minorBidi"/>
              <w:noProof/>
              <w:kern w:val="2"/>
              <w:sz w:val="24"/>
              <w:szCs w:val="24"/>
              <w14:ligatures w14:val="standardContextual"/>
            </w:rPr>
          </w:pPr>
          <w:hyperlink w:anchor="_Toc223991501" w:history="1">
            <w:r w:rsidRPr="006C0B33">
              <w:rPr>
                <w:rStyle w:val="Hyperlink"/>
                <w:noProof/>
              </w:rPr>
              <w:t>3.4 Source Code Management</w:t>
            </w:r>
            <w:r>
              <w:rPr>
                <w:noProof/>
                <w:webHidden/>
              </w:rPr>
              <w:tab/>
            </w:r>
            <w:r>
              <w:rPr>
                <w:noProof/>
                <w:webHidden/>
              </w:rPr>
              <w:fldChar w:fldCharType="begin"/>
            </w:r>
            <w:r>
              <w:rPr>
                <w:noProof/>
                <w:webHidden/>
              </w:rPr>
              <w:instrText xml:space="preserve"> PAGEREF _Toc223991501 \h </w:instrText>
            </w:r>
            <w:r>
              <w:rPr>
                <w:noProof/>
                <w:webHidden/>
              </w:rPr>
            </w:r>
            <w:r>
              <w:rPr>
                <w:noProof/>
                <w:webHidden/>
              </w:rPr>
              <w:fldChar w:fldCharType="separate"/>
            </w:r>
            <w:r>
              <w:rPr>
                <w:noProof/>
                <w:webHidden/>
              </w:rPr>
              <w:t>8</w:t>
            </w:r>
            <w:r>
              <w:rPr>
                <w:noProof/>
                <w:webHidden/>
              </w:rPr>
              <w:fldChar w:fldCharType="end"/>
            </w:r>
          </w:hyperlink>
        </w:p>
        <w:p w14:paraId="66A503D2" w14:textId="2A777040" w:rsidR="0056772F" w:rsidRDefault="0056772F">
          <w:pPr>
            <w:pStyle w:val="TOC1"/>
            <w:rPr>
              <w:rFonts w:cstheme="minorBidi"/>
              <w:b w:val="0"/>
              <w:bCs w:val="0"/>
              <w:kern w:val="2"/>
              <w:sz w:val="24"/>
              <w:szCs w:val="24"/>
              <w14:ligatures w14:val="standardContextual"/>
            </w:rPr>
          </w:pPr>
          <w:hyperlink w:anchor="_Toc223991502" w:history="1">
            <w:r w:rsidRPr="006C0B33">
              <w:rPr>
                <w:rStyle w:val="Hyperlink"/>
              </w:rPr>
              <w:t>4. System Design</w:t>
            </w:r>
            <w:r>
              <w:rPr>
                <w:webHidden/>
              </w:rPr>
              <w:tab/>
            </w:r>
            <w:r>
              <w:rPr>
                <w:webHidden/>
              </w:rPr>
              <w:fldChar w:fldCharType="begin"/>
            </w:r>
            <w:r>
              <w:rPr>
                <w:webHidden/>
              </w:rPr>
              <w:instrText xml:space="preserve"> PAGEREF _Toc223991502 \h </w:instrText>
            </w:r>
            <w:r>
              <w:rPr>
                <w:webHidden/>
              </w:rPr>
            </w:r>
            <w:r>
              <w:rPr>
                <w:webHidden/>
              </w:rPr>
              <w:fldChar w:fldCharType="separate"/>
            </w:r>
            <w:r>
              <w:rPr>
                <w:webHidden/>
              </w:rPr>
              <w:t>8</w:t>
            </w:r>
            <w:r>
              <w:rPr>
                <w:webHidden/>
              </w:rPr>
              <w:fldChar w:fldCharType="end"/>
            </w:r>
          </w:hyperlink>
        </w:p>
        <w:p w14:paraId="63908D9E" w14:textId="5915E7D3" w:rsidR="0056772F" w:rsidRDefault="0056772F">
          <w:pPr>
            <w:pStyle w:val="TOC2"/>
            <w:tabs>
              <w:tab w:val="right" w:leader="dot" w:pos="9350"/>
            </w:tabs>
            <w:rPr>
              <w:rFonts w:cstheme="minorBidi"/>
              <w:noProof/>
              <w:kern w:val="2"/>
              <w:sz w:val="24"/>
              <w:szCs w:val="24"/>
              <w14:ligatures w14:val="standardContextual"/>
            </w:rPr>
          </w:pPr>
          <w:hyperlink w:anchor="_Toc223991503" w:history="1">
            <w:r w:rsidRPr="006C0B33">
              <w:rPr>
                <w:rStyle w:val="Hyperlink"/>
                <w:noProof/>
              </w:rPr>
              <w:t>4.1 Architecture Diagram</w:t>
            </w:r>
            <w:r>
              <w:rPr>
                <w:noProof/>
                <w:webHidden/>
              </w:rPr>
              <w:tab/>
            </w:r>
            <w:r>
              <w:rPr>
                <w:noProof/>
                <w:webHidden/>
              </w:rPr>
              <w:fldChar w:fldCharType="begin"/>
            </w:r>
            <w:r>
              <w:rPr>
                <w:noProof/>
                <w:webHidden/>
              </w:rPr>
              <w:instrText xml:space="preserve"> PAGEREF _Toc223991503 \h </w:instrText>
            </w:r>
            <w:r>
              <w:rPr>
                <w:noProof/>
                <w:webHidden/>
              </w:rPr>
            </w:r>
            <w:r>
              <w:rPr>
                <w:noProof/>
                <w:webHidden/>
              </w:rPr>
              <w:fldChar w:fldCharType="separate"/>
            </w:r>
            <w:r>
              <w:rPr>
                <w:noProof/>
                <w:webHidden/>
              </w:rPr>
              <w:t>9</w:t>
            </w:r>
            <w:r>
              <w:rPr>
                <w:noProof/>
                <w:webHidden/>
              </w:rPr>
              <w:fldChar w:fldCharType="end"/>
            </w:r>
          </w:hyperlink>
        </w:p>
        <w:p w14:paraId="3B95C9AE" w14:textId="0C10DC39" w:rsidR="0056772F" w:rsidRDefault="0056772F">
          <w:pPr>
            <w:pStyle w:val="TOC2"/>
            <w:tabs>
              <w:tab w:val="right" w:leader="dot" w:pos="9350"/>
            </w:tabs>
            <w:rPr>
              <w:rFonts w:cstheme="minorBidi"/>
              <w:noProof/>
              <w:kern w:val="2"/>
              <w:sz w:val="24"/>
              <w:szCs w:val="24"/>
              <w14:ligatures w14:val="standardContextual"/>
            </w:rPr>
          </w:pPr>
          <w:hyperlink w:anchor="_Toc223991504" w:history="1">
            <w:r w:rsidRPr="006C0B33">
              <w:rPr>
                <w:rStyle w:val="Hyperlink"/>
                <w:noProof/>
              </w:rPr>
              <w:t>4.2 Database Design</w:t>
            </w:r>
            <w:r>
              <w:rPr>
                <w:noProof/>
                <w:webHidden/>
              </w:rPr>
              <w:tab/>
            </w:r>
            <w:r>
              <w:rPr>
                <w:noProof/>
                <w:webHidden/>
              </w:rPr>
              <w:fldChar w:fldCharType="begin"/>
            </w:r>
            <w:r>
              <w:rPr>
                <w:noProof/>
                <w:webHidden/>
              </w:rPr>
              <w:instrText xml:space="preserve"> PAGEREF _Toc223991504 \h </w:instrText>
            </w:r>
            <w:r>
              <w:rPr>
                <w:noProof/>
                <w:webHidden/>
              </w:rPr>
            </w:r>
            <w:r>
              <w:rPr>
                <w:noProof/>
                <w:webHidden/>
              </w:rPr>
              <w:fldChar w:fldCharType="separate"/>
            </w:r>
            <w:r>
              <w:rPr>
                <w:noProof/>
                <w:webHidden/>
              </w:rPr>
              <w:t>9</w:t>
            </w:r>
            <w:r>
              <w:rPr>
                <w:noProof/>
                <w:webHidden/>
              </w:rPr>
              <w:fldChar w:fldCharType="end"/>
            </w:r>
          </w:hyperlink>
        </w:p>
        <w:p w14:paraId="7C66E589" w14:textId="29A5135E" w:rsidR="0056772F" w:rsidRDefault="0056772F">
          <w:pPr>
            <w:pStyle w:val="TOC2"/>
            <w:tabs>
              <w:tab w:val="right" w:leader="dot" w:pos="9350"/>
            </w:tabs>
            <w:rPr>
              <w:rFonts w:cstheme="minorBidi"/>
              <w:noProof/>
              <w:kern w:val="2"/>
              <w:sz w:val="24"/>
              <w:szCs w:val="24"/>
              <w14:ligatures w14:val="standardContextual"/>
            </w:rPr>
          </w:pPr>
          <w:hyperlink w:anchor="_Toc223991505" w:history="1">
            <w:r w:rsidRPr="006C0B33">
              <w:rPr>
                <w:rStyle w:val="Hyperlink"/>
                <w:noProof/>
              </w:rPr>
              <w:t>4.3 Data Flow</w:t>
            </w:r>
            <w:r>
              <w:rPr>
                <w:noProof/>
                <w:webHidden/>
              </w:rPr>
              <w:tab/>
            </w:r>
            <w:r>
              <w:rPr>
                <w:noProof/>
                <w:webHidden/>
              </w:rPr>
              <w:fldChar w:fldCharType="begin"/>
            </w:r>
            <w:r>
              <w:rPr>
                <w:noProof/>
                <w:webHidden/>
              </w:rPr>
              <w:instrText xml:space="preserve"> PAGEREF _Toc223991505 \h </w:instrText>
            </w:r>
            <w:r>
              <w:rPr>
                <w:noProof/>
                <w:webHidden/>
              </w:rPr>
            </w:r>
            <w:r>
              <w:rPr>
                <w:noProof/>
                <w:webHidden/>
              </w:rPr>
              <w:fldChar w:fldCharType="separate"/>
            </w:r>
            <w:r>
              <w:rPr>
                <w:noProof/>
                <w:webHidden/>
              </w:rPr>
              <w:t>10</w:t>
            </w:r>
            <w:r>
              <w:rPr>
                <w:noProof/>
                <w:webHidden/>
              </w:rPr>
              <w:fldChar w:fldCharType="end"/>
            </w:r>
          </w:hyperlink>
        </w:p>
        <w:p w14:paraId="1280A3FF" w14:textId="2F72181B" w:rsidR="0056772F" w:rsidRDefault="0056772F">
          <w:pPr>
            <w:pStyle w:val="TOC1"/>
            <w:rPr>
              <w:rFonts w:cstheme="minorBidi"/>
              <w:b w:val="0"/>
              <w:bCs w:val="0"/>
              <w:kern w:val="2"/>
              <w:sz w:val="24"/>
              <w:szCs w:val="24"/>
              <w14:ligatures w14:val="standardContextual"/>
            </w:rPr>
          </w:pPr>
          <w:hyperlink w:anchor="_Toc223991506" w:history="1">
            <w:r w:rsidRPr="006C0B33">
              <w:rPr>
                <w:rStyle w:val="Hyperlink"/>
              </w:rPr>
              <w:t>5. Development &amp; Implementation</w:t>
            </w:r>
            <w:r>
              <w:rPr>
                <w:webHidden/>
              </w:rPr>
              <w:tab/>
            </w:r>
            <w:r>
              <w:rPr>
                <w:webHidden/>
              </w:rPr>
              <w:fldChar w:fldCharType="begin"/>
            </w:r>
            <w:r>
              <w:rPr>
                <w:webHidden/>
              </w:rPr>
              <w:instrText xml:space="preserve"> PAGEREF _Toc223991506 \h </w:instrText>
            </w:r>
            <w:r>
              <w:rPr>
                <w:webHidden/>
              </w:rPr>
            </w:r>
            <w:r>
              <w:rPr>
                <w:webHidden/>
              </w:rPr>
              <w:fldChar w:fldCharType="separate"/>
            </w:r>
            <w:r>
              <w:rPr>
                <w:webHidden/>
              </w:rPr>
              <w:t>11</w:t>
            </w:r>
            <w:r>
              <w:rPr>
                <w:webHidden/>
              </w:rPr>
              <w:fldChar w:fldCharType="end"/>
            </w:r>
          </w:hyperlink>
        </w:p>
        <w:p w14:paraId="6C201E6A" w14:textId="52C826B0" w:rsidR="0056772F" w:rsidRDefault="0056772F">
          <w:pPr>
            <w:pStyle w:val="TOC2"/>
            <w:tabs>
              <w:tab w:val="right" w:leader="dot" w:pos="9350"/>
            </w:tabs>
            <w:rPr>
              <w:rFonts w:cstheme="minorBidi"/>
              <w:noProof/>
              <w:kern w:val="2"/>
              <w:sz w:val="24"/>
              <w:szCs w:val="24"/>
              <w14:ligatures w14:val="standardContextual"/>
            </w:rPr>
          </w:pPr>
          <w:hyperlink w:anchor="_Toc223991507" w:history="1">
            <w:r w:rsidRPr="006C0B33">
              <w:rPr>
                <w:rStyle w:val="Hyperlink"/>
                <w:noProof/>
              </w:rPr>
              <w:t>5.1 Front-End Development</w:t>
            </w:r>
            <w:r>
              <w:rPr>
                <w:noProof/>
                <w:webHidden/>
              </w:rPr>
              <w:tab/>
            </w:r>
            <w:r>
              <w:rPr>
                <w:noProof/>
                <w:webHidden/>
              </w:rPr>
              <w:fldChar w:fldCharType="begin"/>
            </w:r>
            <w:r>
              <w:rPr>
                <w:noProof/>
                <w:webHidden/>
              </w:rPr>
              <w:instrText xml:space="preserve"> PAGEREF _Toc223991507 \h </w:instrText>
            </w:r>
            <w:r>
              <w:rPr>
                <w:noProof/>
                <w:webHidden/>
              </w:rPr>
            </w:r>
            <w:r>
              <w:rPr>
                <w:noProof/>
                <w:webHidden/>
              </w:rPr>
              <w:fldChar w:fldCharType="separate"/>
            </w:r>
            <w:r>
              <w:rPr>
                <w:noProof/>
                <w:webHidden/>
              </w:rPr>
              <w:t>11</w:t>
            </w:r>
            <w:r>
              <w:rPr>
                <w:noProof/>
                <w:webHidden/>
              </w:rPr>
              <w:fldChar w:fldCharType="end"/>
            </w:r>
          </w:hyperlink>
        </w:p>
        <w:p w14:paraId="273BABDD" w14:textId="69C91B4E" w:rsidR="0056772F" w:rsidRDefault="0056772F">
          <w:pPr>
            <w:pStyle w:val="TOC2"/>
            <w:tabs>
              <w:tab w:val="right" w:leader="dot" w:pos="9350"/>
            </w:tabs>
            <w:rPr>
              <w:rFonts w:cstheme="minorBidi"/>
              <w:noProof/>
              <w:kern w:val="2"/>
              <w:sz w:val="24"/>
              <w:szCs w:val="24"/>
              <w14:ligatures w14:val="standardContextual"/>
            </w:rPr>
          </w:pPr>
          <w:hyperlink w:anchor="_Toc223991508" w:history="1">
            <w:r w:rsidRPr="006C0B33">
              <w:rPr>
                <w:rStyle w:val="Hyperlink"/>
                <w:noProof/>
              </w:rPr>
              <w:t>5.2 Back-End Development</w:t>
            </w:r>
            <w:r>
              <w:rPr>
                <w:noProof/>
                <w:webHidden/>
              </w:rPr>
              <w:tab/>
            </w:r>
            <w:r>
              <w:rPr>
                <w:noProof/>
                <w:webHidden/>
              </w:rPr>
              <w:fldChar w:fldCharType="begin"/>
            </w:r>
            <w:r>
              <w:rPr>
                <w:noProof/>
                <w:webHidden/>
              </w:rPr>
              <w:instrText xml:space="preserve"> PAGEREF _Toc223991508 \h </w:instrText>
            </w:r>
            <w:r>
              <w:rPr>
                <w:noProof/>
                <w:webHidden/>
              </w:rPr>
            </w:r>
            <w:r>
              <w:rPr>
                <w:noProof/>
                <w:webHidden/>
              </w:rPr>
              <w:fldChar w:fldCharType="separate"/>
            </w:r>
            <w:r>
              <w:rPr>
                <w:noProof/>
                <w:webHidden/>
              </w:rPr>
              <w:t>11</w:t>
            </w:r>
            <w:r>
              <w:rPr>
                <w:noProof/>
                <w:webHidden/>
              </w:rPr>
              <w:fldChar w:fldCharType="end"/>
            </w:r>
          </w:hyperlink>
        </w:p>
        <w:p w14:paraId="373D11BB" w14:textId="481A794F" w:rsidR="0056772F" w:rsidRDefault="0056772F">
          <w:pPr>
            <w:pStyle w:val="TOC2"/>
            <w:tabs>
              <w:tab w:val="right" w:leader="dot" w:pos="9350"/>
            </w:tabs>
            <w:rPr>
              <w:rFonts w:cstheme="minorBidi"/>
              <w:noProof/>
              <w:kern w:val="2"/>
              <w:sz w:val="24"/>
              <w:szCs w:val="24"/>
              <w14:ligatures w14:val="standardContextual"/>
            </w:rPr>
          </w:pPr>
          <w:hyperlink w:anchor="_Toc223991509" w:history="1">
            <w:r w:rsidRPr="006C0B33">
              <w:rPr>
                <w:rStyle w:val="Hyperlink"/>
                <w:noProof/>
              </w:rPr>
              <w:t>5.3 Database Connection</w:t>
            </w:r>
            <w:r>
              <w:rPr>
                <w:noProof/>
                <w:webHidden/>
              </w:rPr>
              <w:tab/>
            </w:r>
            <w:r>
              <w:rPr>
                <w:noProof/>
                <w:webHidden/>
              </w:rPr>
              <w:fldChar w:fldCharType="begin"/>
            </w:r>
            <w:r>
              <w:rPr>
                <w:noProof/>
                <w:webHidden/>
              </w:rPr>
              <w:instrText xml:space="preserve"> PAGEREF _Toc223991509 \h </w:instrText>
            </w:r>
            <w:r>
              <w:rPr>
                <w:noProof/>
                <w:webHidden/>
              </w:rPr>
            </w:r>
            <w:r>
              <w:rPr>
                <w:noProof/>
                <w:webHidden/>
              </w:rPr>
              <w:fldChar w:fldCharType="separate"/>
            </w:r>
            <w:r>
              <w:rPr>
                <w:noProof/>
                <w:webHidden/>
              </w:rPr>
              <w:t>12</w:t>
            </w:r>
            <w:r>
              <w:rPr>
                <w:noProof/>
                <w:webHidden/>
              </w:rPr>
              <w:fldChar w:fldCharType="end"/>
            </w:r>
          </w:hyperlink>
        </w:p>
        <w:p w14:paraId="3CDE019C" w14:textId="0A800605" w:rsidR="0056772F" w:rsidRDefault="0056772F">
          <w:pPr>
            <w:pStyle w:val="TOC1"/>
            <w:rPr>
              <w:rFonts w:cstheme="minorBidi"/>
              <w:b w:val="0"/>
              <w:bCs w:val="0"/>
              <w:kern w:val="2"/>
              <w:sz w:val="24"/>
              <w:szCs w:val="24"/>
              <w14:ligatures w14:val="standardContextual"/>
            </w:rPr>
          </w:pPr>
          <w:hyperlink w:anchor="_Toc223991510" w:history="1">
            <w:r w:rsidRPr="006C0B33">
              <w:rPr>
                <w:rStyle w:val="Hyperlink"/>
              </w:rPr>
              <w:t>6. Testing &amp; Validation</w:t>
            </w:r>
            <w:r>
              <w:rPr>
                <w:webHidden/>
              </w:rPr>
              <w:tab/>
            </w:r>
            <w:r>
              <w:rPr>
                <w:webHidden/>
              </w:rPr>
              <w:fldChar w:fldCharType="begin"/>
            </w:r>
            <w:r>
              <w:rPr>
                <w:webHidden/>
              </w:rPr>
              <w:instrText xml:space="preserve"> PAGEREF _Toc223991510 \h </w:instrText>
            </w:r>
            <w:r>
              <w:rPr>
                <w:webHidden/>
              </w:rPr>
            </w:r>
            <w:r>
              <w:rPr>
                <w:webHidden/>
              </w:rPr>
              <w:fldChar w:fldCharType="separate"/>
            </w:r>
            <w:r>
              <w:rPr>
                <w:webHidden/>
              </w:rPr>
              <w:t>13</w:t>
            </w:r>
            <w:r>
              <w:rPr>
                <w:webHidden/>
              </w:rPr>
              <w:fldChar w:fldCharType="end"/>
            </w:r>
          </w:hyperlink>
        </w:p>
        <w:p w14:paraId="2BF08CDF" w14:textId="28BAE60B" w:rsidR="0056772F" w:rsidRDefault="0056772F">
          <w:pPr>
            <w:pStyle w:val="TOC2"/>
            <w:tabs>
              <w:tab w:val="right" w:leader="dot" w:pos="9350"/>
            </w:tabs>
            <w:rPr>
              <w:rFonts w:cstheme="minorBidi"/>
              <w:noProof/>
              <w:kern w:val="2"/>
              <w:sz w:val="24"/>
              <w:szCs w:val="24"/>
              <w14:ligatures w14:val="standardContextual"/>
            </w:rPr>
          </w:pPr>
          <w:hyperlink w:anchor="_Toc223991511" w:history="1">
            <w:r w:rsidRPr="006C0B33">
              <w:rPr>
                <w:rStyle w:val="Hyperlink"/>
                <w:noProof/>
              </w:rPr>
              <w:t>6.1 Functional Testing</w:t>
            </w:r>
            <w:r>
              <w:rPr>
                <w:noProof/>
                <w:webHidden/>
              </w:rPr>
              <w:tab/>
            </w:r>
            <w:r>
              <w:rPr>
                <w:noProof/>
                <w:webHidden/>
              </w:rPr>
              <w:fldChar w:fldCharType="begin"/>
            </w:r>
            <w:r>
              <w:rPr>
                <w:noProof/>
                <w:webHidden/>
              </w:rPr>
              <w:instrText xml:space="preserve"> PAGEREF _Toc223991511 \h </w:instrText>
            </w:r>
            <w:r>
              <w:rPr>
                <w:noProof/>
                <w:webHidden/>
              </w:rPr>
            </w:r>
            <w:r>
              <w:rPr>
                <w:noProof/>
                <w:webHidden/>
              </w:rPr>
              <w:fldChar w:fldCharType="separate"/>
            </w:r>
            <w:r>
              <w:rPr>
                <w:noProof/>
                <w:webHidden/>
              </w:rPr>
              <w:t>13</w:t>
            </w:r>
            <w:r>
              <w:rPr>
                <w:noProof/>
                <w:webHidden/>
              </w:rPr>
              <w:fldChar w:fldCharType="end"/>
            </w:r>
          </w:hyperlink>
        </w:p>
        <w:p w14:paraId="465920A0" w14:textId="250BB11C" w:rsidR="0056772F" w:rsidRDefault="0056772F">
          <w:pPr>
            <w:pStyle w:val="TOC2"/>
            <w:tabs>
              <w:tab w:val="right" w:leader="dot" w:pos="9350"/>
            </w:tabs>
            <w:rPr>
              <w:rFonts w:cstheme="minorBidi"/>
              <w:noProof/>
              <w:kern w:val="2"/>
              <w:sz w:val="24"/>
              <w:szCs w:val="24"/>
              <w14:ligatures w14:val="standardContextual"/>
            </w:rPr>
          </w:pPr>
          <w:hyperlink w:anchor="_Toc223991512" w:history="1">
            <w:r w:rsidRPr="006C0B33">
              <w:rPr>
                <w:rStyle w:val="Hyperlink"/>
                <w:noProof/>
              </w:rPr>
              <w:t>6.2 Selenium Automation Testing</w:t>
            </w:r>
            <w:r>
              <w:rPr>
                <w:noProof/>
                <w:webHidden/>
              </w:rPr>
              <w:tab/>
            </w:r>
            <w:r>
              <w:rPr>
                <w:noProof/>
                <w:webHidden/>
              </w:rPr>
              <w:fldChar w:fldCharType="begin"/>
            </w:r>
            <w:r>
              <w:rPr>
                <w:noProof/>
                <w:webHidden/>
              </w:rPr>
              <w:instrText xml:space="preserve"> PAGEREF _Toc223991512 \h </w:instrText>
            </w:r>
            <w:r>
              <w:rPr>
                <w:noProof/>
                <w:webHidden/>
              </w:rPr>
            </w:r>
            <w:r>
              <w:rPr>
                <w:noProof/>
                <w:webHidden/>
              </w:rPr>
              <w:fldChar w:fldCharType="separate"/>
            </w:r>
            <w:r>
              <w:rPr>
                <w:noProof/>
                <w:webHidden/>
              </w:rPr>
              <w:t>13</w:t>
            </w:r>
            <w:r>
              <w:rPr>
                <w:noProof/>
                <w:webHidden/>
              </w:rPr>
              <w:fldChar w:fldCharType="end"/>
            </w:r>
          </w:hyperlink>
        </w:p>
        <w:p w14:paraId="64457D41" w14:textId="3A249056" w:rsidR="0056772F" w:rsidRDefault="0056772F">
          <w:pPr>
            <w:pStyle w:val="TOC2"/>
            <w:tabs>
              <w:tab w:val="right" w:leader="dot" w:pos="9350"/>
            </w:tabs>
            <w:rPr>
              <w:rFonts w:cstheme="minorBidi"/>
              <w:noProof/>
              <w:kern w:val="2"/>
              <w:sz w:val="24"/>
              <w:szCs w:val="24"/>
              <w14:ligatures w14:val="standardContextual"/>
            </w:rPr>
          </w:pPr>
          <w:hyperlink w:anchor="_Toc223991513" w:history="1">
            <w:r w:rsidRPr="006C0B33">
              <w:rPr>
                <w:rStyle w:val="Hyperlink"/>
                <w:noProof/>
              </w:rPr>
              <w:t>6.3 Katalon Testing</w:t>
            </w:r>
            <w:r>
              <w:rPr>
                <w:noProof/>
                <w:webHidden/>
              </w:rPr>
              <w:tab/>
            </w:r>
            <w:r>
              <w:rPr>
                <w:noProof/>
                <w:webHidden/>
              </w:rPr>
              <w:fldChar w:fldCharType="begin"/>
            </w:r>
            <w:r>
              <w:rPr>
                <w:noProof/>
                <w:webHidden/>
              </w:rPr>
              <w:instrText xml:space="preserve"> PAGEREF _Toc223991513 \h </w:instrText>
            </w:r>
            <w:r>
              <w:rPr>
                <w:noProof/>
                <w:webHidden/>
              </w:rPr>
            </w:r>
            <w:r>
              <w:rPr>
                <w:noProof/>
                <w:webHidden/>
              </w:rPr>
              <w:fldChar w:fldCharType="separate"/>
            </w:r>
            <w:r>
              <w:rPr>
                <w:noProof/>
                <w:webHidden/>
              </w:rPr>
              <w:t>14</w:t>
            </w:r>
            <w:r>
              <w:rPr>
                <w:noProof/>
                <w:webHidden/>
              </w:rPr>
              <w:fldChar w:fldCharType="end"/>
            </w:r>
          </w:hyperlink>
        </w:p>
        <w:p w14:paraId="58E30C5D" w14:textId="5C541B17" w:rsidR="0056772F" w:rsidRDefault="0056772F">
          <w:pPr>
            <w:pStyle w:val="TOC2"/>
            <w:tabs>
              <w:tab w:val="right" w:leader="dot" w:pos="9350"/>
            </w:tabs>
            <w:rPr>
              <w:rFonts w:cstheme="minorBidi"/>
              <w:noProof/>
              <w:kern w:val="2"/>
              <w:sz w:val="24"/>
              <w:szCs w:val="24"/>
              <w14:ligatures w14:val="standardContextual"/>
            </w:rPr>
          </w:pPr>
          <w:hyperlink w:anchor="_Toc223991514" w:history="1">
            <w:r w:rsidRPr="006C0B33">
              <w:rPr>
                <w:rStyle w:val="Hyperlink"/>
                <w:noProof/>
              </w:rPr>
              <w:t>6.4 Unit Testing</w:t>
            </w:r>
            <w:r>
              <w:rPr>
                <w:noProof/>
                <w:webHidden/>
              </w:rPr>
              <w:tab/>
            </w:r>
            <w:r>
              <w:rPr>
                <w:noProof/>
                <w:webHidden/>
              </w:rPr>
              <w:fldChar w:fldCharType="begin"/>
            </w:r>
            <w:r>
              <w:rPr>
                <w:noProof/>
                <w:webHidden/>
              </w:rPr>
              <w:instrText xml:space="preserve"> PAGEREF _Toc223991514 \h </w:instrText>
            </w:r>
            <w:r>
              <w:rPr>
                <w:noProof/>
                <w:webHidden/>
              </w:rPr>
            </w:r>
            <w:r>
              <w:rPr>
                <w:noProof/>
                <w:webHidden/>
              </w:rPr>
              <w:fldChar w:fldCharType="separate"/>
            </w:r>
            <w:r>
              <w:rPr>
                <w:noProof/>
                <w:webHidden/>
              </w:rPr>
              <w:t>14</w:t>
            </w:r>
            <w:r>
              <w:rPr>
                <w:noProof/>
                <w:webHidden/>
              </w:rPr>
              <w:fldChar w:fldCharType="end"/>
            </w:r>
          </w:hyperlink>
        </w:p>
        <w:p w14:paraId="195E3F41" w14:textId="18624644" w:rsidR="0056772F" w:rsidRDefault="0056772F">
          <w:pPr>
            <w:pStyle w:val="TOC2"/>
            <w:tabs>
              <w:tab w:val="right" w:leader="dot" w:pos="9350"/>
            </w:tabs>
            <w:rPr>
              <w:rFonts w:cstheme="minorBidi"/>
              <w:noProof/>
              <w:kern w:val="2"/>
              <w:sz w:val="24"/>
              <w:szCs w:val="24"/>
              <w14:ligatures w14:val="standardContextual"/>
            </w:rPr>
          </w:pPr>
          <w:hyperlink w:anchor="_Toc223991515" w:history="1">
            <w:r w:rsidRPr="006C0B33">
              <w:rPr>
                <w:rStyle w:val="Hyperlink"/>
                <w:noProof/>
              </w:rPr>
              <w:t>6.5 Security Testing</w:t>
            </w:r>
            <w:r>
              <w:rPr>
                <w:noProof/>
                <w:webHidden/>
              </w:rPr>
              <w:tab/>
            </w:r>
            <w:r>
              <w:rPr>
                <w:noProof/>
                <w:webHidden/>
              </w:rPr>
              <w:fldChar w:fldCharType="begin"/>
            </w:r>
            <w:r>
              <w:rPr>
                <w:noProof/>
                <w:webHidden/>
              </w:rPr>
              <w:instrText xml:space="preserve"> PAGEREF _Toc223991515 \h </w:instrText>
            </w:r>
            <w:r>
              <w:rPr>
                <w:noProof/>
                <w:webHidden/>
              </w:rPr>
            </w:r>
            <w:r>
              <w:rPr>
                <w:noProof/>
                <w:webHidden/>
              </w:rPr>
              <w:fldChar w:fldCharType="separate"/>
            </w:r>
            <w:r>
              <w:rPr>
                <w:noProof/>
                <w:webHidden/>
              </w:rPr>
              <w:t>14</w:t>
            </w:r>
            <w:r>
              <w:rPr>
                <w:noProof/>
                <w:webHidden/>
              </w:rPr>
              <w:fldChar w:fldCharType="end"/>
            </w:r>
          </w:hyperlink>
        </w:p>
        <w:p w14:paraId="4FAD5091" w14:textId="48665A1A" w:rsidR="0056772F" w:rsidRDefault="0056772F">
          <w:pPr>
            <w:pStyle w:val="TOC2"/>
            <w:tabs>
              <w:tab w:val="right" w:leader="dot" w:pos="9350"/>
            </w:tabs>
            <w:rPr>
              <w:rFonts w:cstheme="minorBidi"/>
              <w:noProof/>
              <w:kern w:val="2"/>
              <w:sz w:val="24"/>
              <w:szCs w:val="24"/>
              <w14:ligatures w14:val="standardContextual"/>
            </w:rPr>
          </w:pPr>
          <w:hyperlink w:anchor="_Toc223991516" w:history="1">
            <w:r w:rsidRPr="006C0B33">
              <w:rPr>
                <w:rStyle w:val="Hyperlink"/>
                <w:noProof/>
              </w:rPr>
              <w:t>6.6 Performance Testing</w:t>
            </w:r>
            <w:r>
              <w:rPr>
                <w:noProof/>
                <w:webHidden/>
              </w:rPr>
              <w:tab/>
            </w:r>
            <w:r>
              <w:rPr>
                <w:noProof/>
                <w:webHidden/>
              </w:rPr>
              <w:fldChar w:fldCharType="begin"/>
            </w:r>
            <w:r>
              <w:rPr>
                <w:noProof/>
                <w:webHidden/>
              </w:rPr>
              <w:instrText xml:space="preserve"> PAGEREF _Toc223991516 \h </w:instrText>
            </w:r>
            <w:r>
              <w:rPr>
                <w:noProof/>
                <w:webHidden/>
              </w:rPr>
            </w:r>
            <w:r>
              <w:rPr>
                <w:noProof/>
                <w:webHidden/>
              </w:rPr>
              <w:fldChar w:fldCharType="separate"/>
            </w:r>
            <w:r>
              <w:rPr>
                <w:noProof/>
                <w:webHidden/>
              </w:rPr>
              <w:t>14</w:t>
            </w:r>
            <w:r>
              <w:rPr>
                <w:noProof/>
                <w:webHidden/>
              </w:rPr>
              <w:fldChar w:fldCharType="end"/>
            </w:r>
          </w:hyperlink>
        </w:p>
        <w:p w14:paraId="46F8AE1B" w14:textId="7C6F8284" w:rsidR="0056772F" w:rsidRDefault="0056772F">
          <w:pPr>
            <w:pStyle w:val="TOC1"/>
            <w:rPr>
              <w:rFonts w:cstheme="minorBidi"/>
              <w:b w:val="0"/>
              <w:bCs w:val="0"/>
              <w:kern w:val="2"/>
              <w:sz w:val="24"/>
              <w:szCs w:val="24"/>
              <w14:ligatures w14:val="standardContextual"/>
            </w:rPr>
          </w:pPr>
          <w:hyperlink w:anchor="_Toc223991517" w:history="1">
            <w:r w:rsidRPr="006C0B33">
              <w:rPr>
                <w:rStyle w:val="Hyperlink"/>
              </w:rPr>
              <w:t>7. Results &amp; Analysis</w:t>
            </w:r>
            <w:r>
              <w:rPr>
                <w:webHidden/>
              </w:rPr>
              <w:tab/>
            </w:r>
            <w:r>
              <w:rPr>
                <w:webHidden/>
              </w:rPr>
              <w:fldChar w:fldCharType="begin"/>
            </w:r>
            <w:r>
              <w:rPr>
                <w:webHidden/>
              </w:rPr>
              <w:instrText xml:space="preserve"> PAGEREF _Toc223991517 \h </w:instrText>
            </w:r>
            <w:r>
              <w:rPr>
                <w:webHidden/>
              </w:rPr>
            </w:r>
            <w:r>
              <w:rPr>
                <w:webHidden/>
              </w:rPr>
              <w:fldChar w:fldCharType="separate"/>
            </w:r>
            <w:r>
              <w:rPr>
                <w:webHidden/>
              </w:rPr>
              <w:t>15</w:t>
            </w:r>
            <w:r>
              <w:rPr>
                <w:webHidden/>
              </w:rPr>
              <w:fldChar w:fldCharType="end"/>
            </w:r>
          </w:hyperlink>
        </w:p>
        <w:p w14:paraId="4D3C1D12" w14:textId="55192DF9" w:rsidR="0056772F" w:rsidRDefault="0056772F">
          <w:pPr>
            <w:pStyle w:val="TOC2"/>
            <w:tabs>
              <w:tab w:val="right" w:leader="dot" w:pos="9350"/>
            </w:tabs>
            <w:rPr>
              <w:rFonts w:cstheme="minorBidi"/>
              <w:noProof/>
              <w:kern w:val="2"/>
              <w:sz w:val="24"/>
              <w:szCs w:val="24"/>
              <w14:ligatures w14:val="standardContextual"/>
            </w:rPr>
          </w:pPr>
          <w:hyperlink w:anchor="_Toc223991518" w:history="1">
            <w:r w:rsidRPr="006C0B33">
              <w:rPr>
                <w:rStyle w:val="Hyperlink"/>
                <w:noProof/>
              </w:rPr>
              <w:t>7.1 System Verification and Output Logs</w:t>
            </w:r>
            <w:r>
              <w:rPr>
                <w:noProof/>
                <w:webHidden/>
              </w:rPr>
              <w:tab/>
            </w:r>
            <w:r>
              <w:rPr>
                <w:noProof/>
                <w:webHidden/>
              </w:rPr>
              <w:fldChar w:fldCharType="begin"/>
            </w:r>
            <w:r>
              <w:rPr>
                <w:noProof/>
                <w:webHidden/>
              </w:rPr>
              <w:instrText xml:space="preserve"> PAGEREF _Toc223991518 \h </w:instrText>
            </w:r>
            <w:r>
              <w:rPr>
                <w:noProof/>
                <w:webHidden/>
              </w:rPr>
            </w:r>
            <w:r>
              <w:rPr>
                <w:noProof/>
                <w:webHidden/>
              </w:rPr>
              <w:fldChar w:fldCharType="separate"/>
            </w:r>
            <w:r>
              <w:rPr>
                <w:noProof/>
                <w:webHidden/>
              </w:rPr>
              <w:t>15</w:t>
            </w:r>
            <w:r>
              <w:rPr>
                <w:noProof/>
                <w:webHidden/>
              </w:rPr>
              <w:fldChar w:fldCharType="end"/>
            </w:r>
          </w:hyperlink>
        </w:p>
        <w:p w14:paraId="16341E86" w14:textId="677F784E" w:rsidR="0056772F" w:rsidRDefault="0056772F">
          <w:pPr>
            <w:pStyle w:val="TOC2"/>
            <w:tabs>
              <w:tab w:val="right" w:leader="dot" w:pos="9350"/>
            </w:tabs>
            <w:rPr>
              <w:rFonts w:cstheme="minorBidi"/>
              <w:noProof/>
              <w:kern w:val="2"/>
              <w:sz w:val="24"/>
              <w:szCs w:val="24"/>
              <w14:ligatures w14:val="standardContextual"/>
            </w:rPr>
          </w:pPr>
          <w:hyperlink w:anchor="_Toc223991519" w:history="1">
            <w:r w:rsidRPr="006C0B33">
              <w:rPr>
                <w:rStyle w:val="Hyperlink"/>
                <w:noProof/>
              </w:rPr>
              <w:t>7.2 Test Summary</w:t>
            </w:r>
            <w:r>
              <w:rPr>
                <w:noProof/>
                <w:webHidden/>
              </w:rPr>
              <w:tab/>
            </w:r>
            <w:r>
              <w:rPr>
                <w:noProof/>
                <w:webHidden/>
              </w:rPr>
              <w:fldChar w:fldCharType="begin"/>
            </w:r>
            <w:r>
              <w:rPr>
                <w:noProof/>
                <w:webHidden/>
              </w:rPr>
              <w:instrText xml:space="preserve"> PAGEREF _Toc223991519 \h </w:instrText>
            </w:r>
            <w:r>
              <w:rPr>
                <w:noProof/>
                <w:webHidden/>
              </w:rPr>
            </w:r>
            <w:r>
              <w:rPr>
                <w:noProof/>
                <w:webHidden/>
              </w:rPr>
              <w:fldChar w:fldCharType="separate"/>
            </w:r>
            <w:r>
              <w:rPr>
                <w:noProof/>
                <w:webHidden/>
              </w:rPr>
              <w:t>15</w:t>
            </w:r>
            <w:r>
              <w:rPr>
                <w:noProof/>
                <w:webHidden/>
              </w:rPr>
              <w:fldChar w:fldCharType="end"/>
            </w:r>
          </w:hyperlink>
        </w:p>
        <w:p w14:paraId="6883AC21" w14:textId="03C7093B" w:rsidR="0056772F" w:rsidRDefault="0056772F">
          <w:pPr>
            <w:pStyle w:val="TOC1"/>
            <w:rPr>
              <w:rFonts w:cstheme="minorBidi"/>
              <w:b w:val="0"/>
              <w:bCs w:val="0"/>
              <w:kern w:val="2"/>
              <w:sz w:val="24"/>
              <w:szCs w:val="24"/>
              <w14:ligatures w14:val="standardContextual"/>
            </w:rPr>
          </w:pPr>
          <w:hyperlink w:anchor="_Toc223991520" w:history="1">
            <w:r w:rsidRPr="006C0B33">
              <w:rPr>
                <w:rStyle w:val="Hyperlink"/>
              </w:rPr>
              <w:t>8. Conclusion &amp; Recommendations</w:t>
            </w:r>
            <w:r>
              <w:rPr>
                <w:webHidden/>
              </w:rPr>
              <w:tab/>
            </w:r>
            <w:r>
              <w:rPr>
                <w:webHidden/>
              </w:rPr>
              <w:fldChar w:fldCharType="begin"/>
            </w:r>
            <w:r>
              <w:rPr>
                <w:webHidden/>
              </w:rPr>
              <w:instrText xml:space="preserve"> PAGEREF _Toc223991520 \h </w:instrText>
            </w:r>
            <w:r>
              <w:rPr>
                <w:webHidden/>
              </w:rPr>
            </w:r>
            <w:r>
              <w:rPr>
                <w:webHidden/>
              </w:rPr>
              <w:fldChar w:fldCharType="separate"/>
            </w:r>
            <w:r>
              <w:rPr>
                <w:webHidden/>
              </w:rPr>
              <w:t>16</w:t>
            </w:r>
            <w:r>
              <w:rPr>
                <w:webHidden/>
              </w:rPr>
              <w:fldChar w:fldCharType="end"/>
            </w:r>
          </w:hyperlink>
        </w:p>
        <w:p w14:paraId="1E6F69B2" w14:textId="45640411" w:rsidR="0056772F" w:rsidRDefault="0056772F">
          <w:pPr>
            <w:pStyle w:val="TOC2"/>
            <w:tabs>
              <w:tab w:val="right" w:leader="dot" w:pos="9350"/>
            </w:tabs>
            <w:rPr>
              <w:rFonts w:cstheme="minorBidi"/>
              <w:noProof/>
              <w:kern w:val="2"/>
              <w:sz w:val="24"/>
              <w:szCs w:val="24"/>
              <w14:ligatures w14:val="standardContextual"/>
            </w:rPr>
          </w:pPr>
          <w:hyperlink w:anchor="_Toc223991521" w:history="1">
            <w:r w:rsidRPr="006C0B33">
              <w:rPr>
                <w:rStyle w:val="Hyperlink"/>
                <w:noProof/>
              </w:rPr>
              <w:t>8.1 Conclusion</w:t>
            </w:r>
            <w:r>
              <w:rPr>
                <w:noProof/>
                <w:webHidden/>
              </w:rPr>
              <w:tab/>
            </w:r>
            <w:r>
              <w:rPr>
                <w:noProof/>
                <w:webHidden/>
              </w:rPr>
              <w:fldChar w:fldCharType="begin"/>
            </w:r>
            <w:r>
              <w:rPr>
                <w:noProof/>
                <w:webHidden/>
              </w:rPr>
              <w:instrText xml:space="preserve"> PAGEREF _Toc223991521 \h </w:instrText>
            </w:r>
            <w:r>
              <w:rPr>
                <w:noProof/>
                <w:webHidden/>
              </w:rPr>
            </w:r>
            <w:r>
              <w:rPr>
                <w:noProof/>
                <w:webHidden/>
              </w:rPr>
              <w:fldChar w:fldCharType="separate"/>
            </w:r>
            <w:r>
              <w:rPr>
                <w:noProof/>
                <w:webHidden/>
              </w:rPr>
              <w:t>16</w:t>
            </w:r>
            <w:r>
              <w:rPr>
                <w:noProof/>
                <w:webHidden/>
              </w:rPr>
              <w:fldChar w:fldCharType="end"/>
            </w:r>
          </w:hyperlink>
        </w:p>
        <w:p w14:paraId="3336A73C" w14:textId="053694CC" w:rsidR="0056772F" w:rsidRDefault="0056772F">
          <w:pPr>
            <w:pStyle w:val="TOC2"/>
            <w:tabs>
              <w:tab w:val="right" w:leader="dot" w:pos="9350"/>
            </w:tabs>
            <w:rPr>
              <w:rFonts w:cstheme="minorBidi"/>
              <w:noProof/>
              <w:kern w:val="2"/>
              <w:sz w:val="24"/>
              <w:szCs w:val="24"/>
              <w14:ligatures w14:val="standardContextual"/>
            </w:rPr>
          </w:pPr>
          <w:hyperlink w:anchor="_Toc223991522" w:history="1">
            <w:r w:rsidRPr="006C0B33">
              <w:rPr>
                <w:rStyle w:val="Hyperlink"/>
                <w:noProof/>
              </w:rPr>
              <w:t>8.2 Recommendations</w:t>
            </w:r>
            <w:r>
              <w:rPr>
                <w:noProof/>
                <w:webHidden/>
              </w:rPr>
              <w:tab/>
            </w:r>
            <w:r>
              <w:rPr>
                <w:noProof/>
                <w:webHidden/>
              </w:rPr>
              <w:fldChar w:fldCharType="begin"/>
            </w:r>
            <w:r>
              <w:rPr>
                <w:noProof/>
                <w:webHidden/>
              </w:rPr>
              <w:instrText xml:space="preserve"> PAGEREF _Toc223991522 \h </w:instrText>
            </w:r>
            <w:r>
              <w:rPr>
                <w:noProof/>
                <w:webHidden/>
              </w:rPr>
            </w:r>
            <w:r>
              <w:rPr>
                <w:noProof/>
                <w:webHidden/>
              </w:rPr>
              <w:fldChar w:fldCharType="separate"/>
            </w:r>
            <w:r>
              <w:rPr>
                <w:noProof/>
                <w:webHidden/>
              </w:rPr>
              <w:t>17</w:t>
            </w:r>
            <w:r>
              <w:rPr>
                <w:noProof/>
                <w:webHidden/>
              </w:rPr>
              <w:fldChar w:fldCharType="end"/>
            </w:r>
          </w:hyperlink>
        </w:p>
        <w:p w14:paraId="52BA6CE8" w14:textId="332F4893" w:rsidR="0056772F" w:rsidRDefault="0056772F">
          <w:pPr>
            <w:pStyle w:val="TOC1"/>
            <w:rPr>
              <w:rFonts w:cstheme="minorBidi"/>
              <w:b w:val="0"/>
              <w:bCs w:val="0"/>
              <w:kern w:val="2"/>
              <w:sz w:val="24"/>
              <w:szCs w:val="24"/>
              <w14:ligatures w14:val="standardContextual"/>
            </w:rPr>
          </w:pPr>
          <w:hyperlink w:anchor="_Toc223991523" w:history="1">
            <w:r w:rsidRPr="006C0B33">
              <w:rPr>
                <w:rStyle w:val="Hyperlink"/>
              </w:rPr>
              <w:t>References (APA Format)</w:t>
            </w:r>
            <w:r>
              <w:rPr>
                <w:webHidden/>
              </w:rPr>
              <w:tab/>
            </w:r>
            <w:r>
              <w:rPr>
                <w:webHidden/>
              </w:rPr>
              <w:fldChar w:fldCharType="begin"/>
            </w:r>
            <w:r>
              <w:rPr>
                <w:webHidden/>
              </w:rPr>
              <w:instrText xml:space="preserve"> PAGEREF _Toc223991523 \h </w:instrText>
            </w:r>
            <w:r>
              <w:rPr>
                <w:webHidden/>
              </w:rPr>
            </w:r>
            <w:r>
              <w:rPr>
                <w:webHidden/>
              </w:rPr>
              <w:fldChar w:fldCharType="separate"/>
            </w:r>
            <w:r>
              <w:rPr>
                <w:webHidden/>
              </w:rPr>
              <w:t>17</w:t>
            </w:r>
            <w:r>
              <w:rPr>
                <w:webHidden/>
              </w:rPr>
              <w:fldChar w:fldCharType="end"/>
            </w:r>
          </w:hyperlink>
        </w:p>
        <w:p w14:paraId="54F0DE64" w14:textId="712AE6D4" w:rsidR="0056772F" w:rsidRDefault="0056772F">
          <w:pPr>
            <w:pStyle w:val="TOC1"/>
            <w:rPr>
              <w:rFonts w:cstheme="minorBidi"/>
              <w:b w:val="0"/>
              <w:bCs w:val="0"/>
              <w:kern w:val="2"/>
              <w:sz w:val="24"/>
              <w:szCs w:val="24"/>
              <w14:ligatures w14:val="standardContextual"/>
            </w:rPr>
          </w:pPr>
          <w:hyperlink w:anchor="_Toc223991524" w:history="1">
            <w:r w:rsidRPr="006C0B33">
              <w:rPr>
                <w:rStyle w:val="Hyperlink"/>
              </w:rPr>
              <w:t>Appendices</w:t>
            </w:r>
            <w:r>
              <w:rPr>
                <w:webHidden/>
              </w:rPr>
              <w:tab/>
            </w:r>
            <w:r>
              <w:rPr>
                <w:webHidden/>
              </w:rPr>
              <w:fldChar w:fldCharType="begin"/>
            </w:r>
            <w:r>
              <w:rPr>
                <w:webHidden/>
              </w:rPr>
              <w:instrText xml:space="preserve"> PAGEREF _Toc223991524 \h </w:instrText>
            </w:r>
            <w:r>
              <w:rPr>
                <w:webHidden/>
              </w:rPr>
            </w:r>
            <w:r>
              <w:rPr>
                <w:webHidden/>
              </w:rPr>
              <w:fldChar w:fldCharType="separate"/>
            </w:r>
            <w:r>
              <w:rPr>
                <w:webHidden/>
              </w:rPr>
              <w:t>18</w:t>
            </w:r>
            <w:r>
              <w:rPr>
                <w:webHidden/>
              </w:rPr>
              <w:fldChar w:fldCharType="end"/>
            </w:r>
          </w:hyperlink>
        </w:p>
        <w:p w14:paraId="00EE828D" w14:textId="15E63660" w:rsidR="0056772F" w:rsidRDefault="0056772F">
          <w:r>
            <w:rPr>
              <w:b/>
              <w:bCs/>
              <w:noProof/>
            </w:rPr>
            <w:fldChar w:fldCharType="end"/>
          </w:r>
        </w:p>
      </w:sdtContent>
    </w:sdt>
    <w:p w14:paraId="5FC1D006" w14:textId="77777777" w:rsidR="00753C1F" w:rsidRDefault="00753C1F" w:rsidP="00D5155A">
      <w:pPr>
        <w:pStyle w:val="Heading1"/>
      </w:pPr>
    </w:p>
    <w:p w14:paraId="0904E24C" w14:textId="77777777" w:rsidR="003B3147" w:rsidRDefault="003B3147" w:rsidP="003B3147"/>
    <w:p w14:paraId="55F23341" w14:textId="77777777" w:rsidR="003B3147" w:rsidRDefault="003B3147" w:rsidP="003B3147"/>
    <w:p w14:paraId="27B015BB" w14:textId="77777777" w:rsidR="003B3147" w:rsidRDefault="003B3147" w:rsidP="003B3147"/>
    <w:p w14:paraId="5DF8DC70" w14:textId="77777777" w:rsidR="003B3147" w:rsidRPr="003B3147" w:rsidRDefault="003B3147" w:rsidP="003B3147"/>
    <w:p w14:paraId="73B52E88" w14:textId="77777777" w:rsidR="00753C1F" w:rsidRDefault="00753C1F" w:rsidP="00513C75">
      <w:pPr>
        <w:pStyle w:val="Heading1"/>
        <w:jc w:val="center"/>
      </w:pPr>
    </w:p>
    <w:p w14:paraId="56F323A9" w14:textId="77777777" w:rsidR="00753C1F" w:rsidRDefault="00753C1F" w:rsidP="00D5155A">
      <w:pPr>
        <w:pStyle w:val="Heading1"/>
      </w:pPr>
    </w:p>
    <w:p w14:paraId="6C441AC4" w14:textId="77777777" w:rsidR="00753C1F" w:rsidRDefault="00753C1F" w:rsidP="00D5155A">
      <w:pPr>
        <w:pStyle w:val="Heading1"/>
      </w:pPr>
    </w:p>
    <w:p w14:paraId="6ED5BC19" w14:textId="77777777" w:rsidR="00753C1F" w:rsidRDefault="00753C1F" w:rsidP="00D5155A">
      <w:pPr>
        <w:pStyle w:val="Heading1"/>
      </w:pPr>
    </w:p>
    <w:p w14:paraId="2C44B139" w14:textId="77777777" w:rsidR="00234BC0" w:rsidRDefault="00234BC0" w:rsidP="00234BC0"/>
    <w:p w14:paraId="23335DE0" w14:textId="77777777" w:rsidR="00234BC0" w:rsidRDefault="00234BC0" w:rsidP="00234BC0"/>
    <w:p w14:paraId="4C86025B" w14:textId="77777777" w:rsidR="00C11DFF" w:rsidRDefault="00C11DFF" w:rsidP="00234BC0"/>
    <w:p w14:paraId="642D0FA1" w14:textId="77777777" w:rsidR="00C11DFF" w:rsidRDefault="00C11DFF" w:rsidP="00234BC0"/>
    <w:p w14:paraId="5DA6A024" w14:textId="77777777" w:rsidR="00C11DFF" w:rsidRDefault="00C11DFF" w:rsidP="00234BC0"/>
    <w:p w14:paraId="702D7032" w14:textId="77777777" w:rsidR="0075464C" w:rsidRPr="00234BC0" w:rsidRDefault="0075464C" w:rsidP="00234BC0"/>
    <w:p w14:paraId="7BBF1050" w14:textId="0BC3BA7B" w:rsidR="00F9335B" w:rsidRDefault="00F9335B" w:rsidP="00D5155A">
      <w:pPr>
        <w:pStyle w:val="Heading1"/>
      </w:pPr>
      <w:bookmarkStart w:id="0" w:name="_Toc223991487"/>
      <w:r w:rsidRPr="00D5155A">
        <w:lastRenderedPageBreak/>
        <w:t>1. Introduction</w:t>
      </w:r>
      <w:bookmarkEnd w:id="0"/>
    </w:p>
    <w:p w14:paraId="3B8DCA4B" w14:textId="77777777" w:rsidR="00C54DF4" w:rsidRPr="00C54DF4" w:rsidRDefault="00C54DF4" w:rsidP="00C54DF4">
      <w:r w:rsidRPr="00C54DF4">
        <w:t>NextGenGadgets is a robust, web-based e-commerce platform designed to streamline the retail experience for consumer electronics. The system provides a seamless interface where users can securely register, authenticate, and browse an extensive catalog of modern gadgets. By integrating a dynamic shopping cart and a structured checkout workflow, the platform ensures an efficient end-to-end purchasing journey for tech enthusiasts.</w:t>
      </w:r>
    </w:p>
    <w:p w14:paraId="54FDDE21" w14:textId="0CEEB42C" w:rsidR="001E3BAD" w:rsidRPr="00A665C2" w:rsidRDefault="00C54DF4" w:rsidP="00A665C2">
      <w:r w:rsidRPr="00C54DF4">
        <w:t>Beyond its core retail features, NextGenGadgets is engineered with a high-standard Quality Assurance (QA) framework. The system incorporates an advanced automation suite powered by Selenium WebDriver and Python, featuring 33 comprehensive test cases that validate functional reliability and security. This suite rigorously tests for vulnerabilities such as SQL Injection (SQLi) and Cross-Site Scripting (XSS), ensuring data integrity and user safety. With integrated CI/CD capabilities and real-time validation, the project simplifies the complexities of e-commerce management while guaranteeing a secure, error-free environment for both customers and administrators.</w:t>
      </w:r>
    </w:p>
    <w:p w14:paraId="51D14CC3" w14:textId="6BDA3CA0" w:rsidR="00F9335B" w:rsidRDefault="00F9335B" w:rsidP="00EC6AF6">
      <w:pPr>
        <w:pStyle w:val="Heading2"/>
      </w:pPr>
      <w:bookmarkStart w:id="1" w:name="_Toc223991488"/>
      <w:r w:rsidRPr="00F9335B">
        <w:t>1.1 Overview</w:t>
      </w:r>
      <w:bookmarkEnd w:id="1"/>
    </w:p>
    <w:p w14:paraId="6026B65E" w14:textId="0C53FBC7" w:rsidR="001E3BAD" w:rsidRPr="00F9335B" w:rsidRDefault="00C54DF4" w:rsidP="00F9335B">
      <w:r w:rsidRPr="00C54DF4">
        <w:t>The NextGenGadgets project is designed to modernize and automate the retail experience for consumer electronics by providing a comprehensive digital storefront. This platform replaces traditional, manual inventory management and order tracking systems with a synchronized digital environment that manages stock in real-time. By integrating high-performance front-end interfaces with a robust back-end, the system facilitates a seamless transition from product browsing to secure digital transactions.</w:t>
      </w:r>
    </w:p>
    <w:p w14:paraId="0BEE7606" w14:textId="23295F7A" w:rsidR="00EC6AF6" w:rsidRDefault="00F9335B" w:rsidP="00C54DF4">
      <w:pPr>
        <w:pStyle w:val="Heading2"/>
      </w:pPr>
      <w:bookmarkStart w:id="2" w:name="_Toc223991489"/>
      <w:r w:rsidRPr="00F9335B">
        <w:t>1.2 P</w:t>
      </w:r>
      <w:r w:rsidR="00EC6AF6">
        <w:t>roblem Statement</w:t>
      </w:r>
      <w:bookmarkEnd w:id="2"/>
    </w:p>
    <w:p w14:paraId="3613C537" w14:textId="6AD2337E" w:rsidR="00C54DF4" w:rsidRPr="00EC6AF6" w:rsidRDefault="00C54DF4" w:rsidP="00EC6AF6">
      <w:r w:rsidRPr="00C54DF4">
        <w:t>Traditional manual gadget sales processes are inherently time-consuming and frequently prone to human error, particularly during high-traffic retail periods. Users often encounter significant difficulties regarding the validation of secure login credentials and the maintenance of cart persistence across multiple browsing sessions. Furthermore, the lack of automated security validation leaves manual systems vulnerable to common web-based threats, necessitating a more reliable and technologically advanced solution.</w:t>
      </w:r>
    </w:p>
    <w:p w14:paraId="6439DBC8" w14:textId="79B6A456" w:rsidR="00EC6AF6" w:rsidRDefault="00EC6AF6" w:rsidP="00EC6AF6">
      <w:pPr>
        <w:pStyle w:val="Heading2"/>
      </w:pPr>
      <w:bookmarkStart w:id="3" w:name="_Toc223991490"/>
      <w:r w:rsidRPr="00F9335B">
        <w:t xml:space="preserve">1.3 </w:t>
      </w:r>
      <w:r>
        <w:t>Project Aim</w:t>
      </w:r>
      <w:bookmarkEnd w:id="3"/>
    </w:p>
    <w:p w14:paraId="3F87502F" w14:textId="218527C9" w:rsidR="001E3BAD" w:rsidRPr="00F9335B" w:rsidRDefault="00C54DF4" w:rsidP="00F9335B">
      <w:r w:rsidRPr="00C54DF4">
        <w:t xml:space="preserve">The primary aim of this project is to architect and deploy a high-performance e-commerce ecosystem, NextGenGadgets, which provides a secure and intuitive digital marketplace for consumer electronics. It focuses on bridging the gap between complex backend database </w:t>
      </w:r>
      <w:r w:rsidRPr="00C54DF4">
        <w:lastRenderedPageBreak/>
        <w:t>management and a user-friendly frontend, ensuring that every transaction—from initial user authentication to the final checkout confirmation—is processed with high speed, data accuracy, and multi-layered security protocols.</w:t>
      </w:r>
    </w:p>
    <w:p w14:paraId="0B0E26A2" w14:textId="0231369C" w:rsidR="00264D89" w:rsidRDefault="00F9335B" w:rsidP="00C54DF4">
      <w:pPr>
        <w:pStyle w:val="Heading2"/>
      </w:pPr>
      <w:bookmarkStart w:id="4" w:name="_Toc223991491"/>
      <w:r w:rsidRPr="00F9335B">
        <w:t>1.</w:t>
      </w:r>
      <w:r w:rsidR="00EC6AF6">
        <w:t>4</w:t>
      </w:r>
      <w:r w:rsidRPr="00F9335B">
        <w:t xml:space="preserve"> Objectives</w:t>
      </w:r>
      <w:bookmarkEnd w:id="4"/>
    </w:p>
    <w:p w14:paraId="705E8AA1" w14:textId="52B6575E" w:rsidR="00C54DF4" w:rsidRDefault="00C54DF4">
      <w:pPr>
        <w:numPr>
          <w:ilvl w:val="0"/>
          <w:numId w:val="3"/>
        </w:numPr>
      </w:pPr>
      <w:r w:rsidRPr="00C54DF4">
        <w:t>Implement the Page Object Model design pattern to enhance test script maintainability and reduce code duplication.</w:t>
      </w:r>
    </w:p>
    <w:p w14:paraId="56AC1F24" w14:textId="38F0309F" w:rsidR="00722FDB" w:rsidRDefault="00C54DF4" w:rsidP="00C54DF4">
      <w:pPr>
        <w:numPr>
          <w:ilvl w:val="0"/>
          <w:numId w:val="3"/>
        </w:numPr>
      </w:pPr>
      <w:r w:rsidRPr="00C54DF4">
        <w:t>Establish a continuous integration pipeline using GitHub Actions to automate test execution on every code commit.</w:t>
      </w:r>
    </w:p>
    <w:p w14:paraId="40A63491" w14:textId="00C2F472" w:rsidR="00C54DF4" w:rsidRDefault="00C54DF4" w:rsidP="00C54DF4">
      <w:pPr>
        <w:numPr>
          <w:ilvl w:val="0"/>
          <w:numId w:val="3"/>
        </w:numPr>
      </w:pPr>
      <w:r w:rsidRPr="00C54DF4">
        <w:t>Develop custom utility classes for cross-browser testing and dynamic driver management.</w:t>
      </w:r>
    </w:p>
    <w:p w14:paraId="43C2BCF4" w14:textId="54A5F0F2" w:rsidR="00C54DF4" w:rsidRDefault="001E3BAD" w:rsidP="00C54DF4">
      <w:pPr>
        <w:numPr>
          <w:ilvl w:val="0"/>
          <w:numId w:val="3"/>
        </w:numPr>
      </w:pPr>
      <w:r w:rsidRPr="001E3BAD">
        <w:t>Configure explicit and implicit wait strategies to manage asynchronous web elements and improve test stability in headless environments.</w:t>
      </w:r>
    </w:p>
    <w:p w14:paraId="105C139B" w14:textId="37E6EF21" w:rsidR="001E3BAD" w:rsidRDefault="001E3BAD" w:rsidP="00C54DF4">
      <w:pPr>
        <w:numPr>
          <w:ilvl w:val="0"/>
          <w:numId w:val="3"/>
        </w:numPr>
      </w:pPr>
      <w:r w:rsidRPr="001E3BAD">
        <w:t>Integrate automated screenshot capture and detailed error logging for rapid debugging of failed test scenarios.</w:t>
      </w:r>
    </w:p>
    <w:p w14:paraId="4A6E042B" w14:textId="2BEF54DF" w:rsidR="001E3BAD" w:rsidRDefault="001E3BAD" w:rsidP="00C54DF4">
      <w:pPr>
        <w:numPr>
          <w:ilvl w:val="0"/>
          <w:numId w:val="3"/>
        </w:numPr>
      </w:pPr>
      <w:r w:rsidRPr="001E3BAD">
        <w:t>Design a modular checkout workflow to validate session persistence and shopping cart data integrity.</w:t>
      </w:r>
    </w:p>
    <w:p w14:paraId="029E1825" w14:textId="005394EE" w:rsidR="001E3BAD" w:rsidRDefault="001E3BAD" w:rsidP="007553A1">
      <w:pPr>
        <w:numPr>
          <w:ilvl w:val="0"/>
          <w:numId w:val="3"/>
        </w:numPr>
      </w:pPr>
      <w:r w:rsidRPr="001E3BAD">
        <w:t>Execute comprehensive input validation testing to ensure the system handles null bytes, special characters, and field length constraints according to security policies.</w:t>
      </w:r>
    </w:p>
    <w:p w14:paraId="3EE4E500" w14:textId="533D99C3" w:rsidR="00A235D8" w:rsidRDefault="00A235D8" w:rsidP="007553A1">
      <w:pPr>
        <w:numPr>
          <w:ilvl w:val="0"/>
          <w:numId w:val="3"/>
        </w:numPr>
      </w:pPr>
      <w:r w:rsidRPr="00A235D8">
        <w:t>Establish a version-controlled repository on GitHub for collaborative development and CI/CD integration.</w:t>
      </w:r>
    </w:p>
    <w:p w14:paraId="2DE54679" w14:textId="0194A054" w:rsidR="00A235D8" w:rsidRPr="00C54DF4" w:rsidRDefault="00A235D8" w:rsidP="007553A1">
      <w:pPr>
        <w:numPr>
          <w:ilvl w:val="0"/>
          <w:numId w:val="3"/>
        </w:numPr>
      </w:pPr>
      <w:r w:rsidRPr="00A235D8">
        <w:rPr>
          <w:b/>
          <w:bCs/>
        </w:rPr>
        <w:t>Project Repository:</w:t>
      </w:r>
      <w:r w:rsidRPr="00A235D8">
        <w:t xml:space="preserve"> </w:t>
      </w:r>
      <w:hyperlink r:id="rId13" w:history="1">
        <w:r w:rsidRPr="00A235D8">
          <w:rPr>
            <w:rStyle w:val="Hyperlink"/>
          </w:rPr>
          <w:t>https://github.com/prudhviteja7</w:t>
        </w:r>
        <w:r w:rsidRPr="00A235D8">
          <w:rPr>
            <w:rStyle w:val="Hyperlink"/>
          </w:rPr>
          <w:t>9</w:t>
        </w:r>
        <w:r w:rsidRPr="00A235D8">
          <w:rPr>
            <w:rStyle w:val="Hyperlink"/>
          </w:rPr>
          <w:t>3/NextGenGa</w:t>
        </w:r>
        <w:r w:rsidRPr="00A235D8">
          <w:rPr>
            <w:rStyle w:val="Hyperlink"/>
          </w:rPr>
          <w:t>d</w:t>
        </w:r>
        <w:r w:rsidRPr="00A235D8">
          <w:rPr>
            <w:rStyle w:val="Hyperlink"/>
          </w:rPr>
          <w:t>gets</w:t>
        </w:r>
      </w:hyperlink>
    </w:p>
    <w:p w14:paraId="40C323DF" w14:textId="5ECA3C5C" w:rsidR="001E3BAD" w:rsidRDefault="00E72306" w:rsidP="001E3BAD">
      <w:pPr>
        <w:pStyle w:val="Heading1"/>
      </w:pPr>
      <w:bookmarkStart w:id="5" w:name="_Toc223991492"/>
      <w:r w:rsidRPr="00DF0195">
        <w:t xml:space="preserve">2. </w:t>
      </w:r>
      <w:r w:rsidR="001E3BAD">
        <w:t>Project Scenario</w:t>
      </w:r>
      <w:bookmarkEnd w:id="5"/>
    </w:p>
    <w:p w14:paraId="6770A3F5" w14:textId="77777777" w:rsidR="001E3BAD" w:rsidRPr="001E3BAD" w:rsidRDefault="001E3BAD" w:rsidP="001E3BAD">
      <w:r w:rsidRPr="001E3BAD">
        <w:t>The project scenario is centered on the digital transformation of a consumer electronics retail business into an automated e-commerce ecosystem. The primary objective is to replace manual, paper-based inventory and sales tracking with a centralized web-based platform. This transition is designed to improve operational efficiency, enhance data security, and provide a scalable environment for managing a high volume of electronic gadget transactions.</w:t>
      </w:r>
    </w:p>
    <w:p w14:paraId="674EDCAC" w14:textId="77777777" w:rsidR="001E3BAD" w:rsidRPr="001E3BAD" w:rsidRDefault="001E3BAD" w:rsidP="001E3BAD">
      <w:r w:rsidRPr="001E3BAD">
        <w:t xml:space="preserve">The scenario assumes a modern retail environment where customers expect 24/7 access to product availability, and administrators require real-time oversight of system health. By </w:t>
      </w:r>
      <w:r w:rsidRPr="001E3BAD">
        <w:lastRenderedPageBreak/>
        <w:t>simulating a real-world shopping experience—from initial user registration to the finalization of a purchase—the project serves as a testing ground for both functional web development and rigorous software quality assurance.</w:t>
      </w:r>
    </w:p>
    <w:p w14:paraId="4431AA78" w14:textId="14C72AE6" w:rsidR="001E3BAD" w:rsidRPr="001E3BAD" w:rsidRDefault="001E3BAD">
      <w:r w:rsidRPr="001E3BAD">
        <w:t>The following sections detail the specific operational requirements, user interactions, and security protocols that define the scope of the NextGenGadgets platform.</w:t>
      </w:r>
    </w:p>
    <w:p w14:paraId="3CDE3423" w14:textId="720B81FB" w:rsidR="00164710" w:rsidRPr="00DF0195" w:rsidRDefault="00DF0195" w:rsidP="00DF0195">
      <w:pPr>
        <w:pStyle w:val="Heading2"/>
      </w:pPr>
      <w:bookmarkStart w:id="6" w:name="_1._Functional_User"/>
      <w:bookmarkStart w:id="7" w:name="_Toc192063030"/>
      <w:bookmarkStart w:id="8" w:name="_Toc223991493"/>
      <w:bookmarkEnd w:id="6"/>
      <w:r>
        <w:t>2.</w:t>
      </w:r>
      <w:r w:rsidR="00164710" w:rsidRPr="00DF0195">
        <w:t>1</w:t>
      </w:r>
      <w:r w:rsidR="00164710" w:rsidRPr="00DF0195">
        <w:rPr>
          <w:rStyle w:val="Heading1Char"/>
          <w:sz w:val="32"/>
          <w:szCs w:val="32"/>
        </w:rPr>
        <w:t xml:space="preserve"> </w:t>
      </w:r>
      <w:r w:rsidR="001E3BAD">
        <w:rPr>
          <w:rStyle w:val="Heading1Char"/>
          <w:sz w:val="32"/>
          <w:szCs w:val="32"/>
        </w:rPr>
        <w:t>Scenario Description</w:t>
      </w:r>
      <w:bookmarkEnd w:id="7"/>
      <w:bookmarkEnd w:id="8"/>
    </w:p>
    <w:p w14:paraId="1B0FAD80" w14:textId="2FA44F2E" w:rsidR="001E3BAD" w:rsidRPr="001E3BAD" w:rsidRDefault="001E3BAD" w:rsidP="001E3BAD">
      <w:r w:rsidRPr="001E3BAD">
        <w:t>The "NextGenGadgets" platform is designed to transition a traditional brick-and-mortar electronics retailer into a digital-first enterprise. The scenario focuses on a high-traffic environment where data integrity and security are paramount.</w:t>
      </w:r>
    </w:p>
    <w:p w14:paraId="437FD859" w14:textId="77777777" w:rsidR="001E3BAD" w:rsidRPr="001E3BAD" w:rsidRDefault="001E3BAD" w:rsidP="001E3BAD">
      <w:r w:rsidRPr="001E3BAD">
        <w:rPr>
          <w:b/>
          <w:bCs/>
        </w:rPr>
        <w:t>Business Workflow:</w:t>
      </w:r>
    </w:p>
    <w:p w14:paraId="1A9BA7CD" w14:textId="77777777" w:rsidR="001E3BAD" w:rsidRPr="001E3BAD" w:rsidRDefault="001E3BAD" w:rsidP="001E3BAD">
      <w:pPr>
        <w:numPr>
          <w:ilvl w:val="0"/>
          <w:numId w:val="31"/>
        </w:numPr>
      </w:pPr>
      <w:r w:rsidRPr="001E3BAD">
        <w:rPr>
          <w:b/>
          <w:bCs/>
        </w:rPr>
        <w:t>Authentication Layer:</w:t>
      </w:r>
      <w:r w:rsidRPr="001E3BAD">
        <w:t xml:space="preserve"> Users must navigate a secure gateway that filters out automated bot attacks and malicious injection attempts.</w:t>
      </w:r>
    </w:p>
    <w:p w14:paraId="6081124D" w14:textId="77777777" w:rsidR="001E3BAD" w:rsidRPr="001E3BAD" w:rsidRDefault="001E3BAD" w:rsidP="001E3BAD">
      <w:pPr>
        <w:numPr>
          <w:ilvl w:val="0"/>
          <w:numId w:val="31"/>
        </w:numPr>
      </w:pPr>
      <w:r w:rsidRPr="001E3BAD">
        <w:rPr>
          <w:b/>
          <w:bCs/>
        </w:rPr>
        <w:t>Inventory Synchronization:</w:t>
      </w:r>
      <w:r w:rsidRPr="001E3BAD">
        <w:t xml:space="preserve"> The system reflects real-time stock levels of various electronic categories, including smartphones, laptops, and wearable technology.</w:t>
      </w:r>
    </w:p>
    <w:p w14:paraId="52A801F7" w14:textId="77777777" w:rsidR="001E3BAD" w:rsidRPr="001E3BAD" w:rsidRDefault="001E3BAD" w:rsidP="001E3BAD">
      <w:pPr>
        <w:numPr>
          <w:ilvl w:val="0"/>
          <w:numId w:val="31"/>
        </w:numPr>
      </w:pPr>
      <w:r w:rsidRPr="001E3BAD">
        <w:rPr>
          <w:b/>
          <w:bCs/>
        </w:rPr>
        <w:t>Persistent Shopping Experience:</w:t>
      </w:r>
      <w:r w:rsidRPr="001E3BAD">
        <w:t xml:space="preserve"> The application utilizes session management to ensure that items added to the cart remain available even if the user navigates away from the page or refreshes the browser.</w:t>
      </w:r>
    </w:p>
    <w:p w14:paraId="47945BD9" w14:textId="6D23E2F8" w:rsidR="00A665C2" w:rsidRPr="007553A1" w:rsidRDefault="001E3BAD" w:rsidP="00E21910">
      <w:pPr>
        <w:numPr>
          <w:ilvl w:val="0"/>
          <w:numId w:val="31"/>
        </w:numPr>
      </w:pPr>
      <w:r w:rsidRPr="001E3BAD">
        <w:rPr>
          <w:b/>
          <w:bCs/>
        </w:rPr>
        <w:t>Transactional Integrity:</w:t>
      </w:r>
      <w:r w:rsidRPr="001E3BAD">
        <w:t xml:space="preserve"> The checkout workflow is designed as a multi-stage process that validates user information before finalizing the order in the MySQL database.</w:t>
      </w:r>
    </w:p>
    <w:p w14:paraId="262E4D8C" w14:textId="4079D356" w:rsidR="001E3BAD" w:rsidRDefault="003709FA" w:rsidP="001E3BAD">
      <w:pPr>
        <w:pStyle w:val="Heading2"/>
      </w:pPr>
      <w:bookmarkStart w:id="9" w:name="_2._Non-Functional_User"/>
      <w:bookmarkStart w:id="10" w:name="_Toc192063031"/>
      <w:bookmarkStart w:id="11" w:name="_Toc223991494"/>
      <w:bookmarkEnd w:id="9"/>
      <w:r w:rsidRPr="003709FA">
        <w:t>2</w:t>
      </w:r>
      <w:r w:rsidR="00DF0195">
        <w:t>.2</w:t>
      </w:r>
      <w:r w:rsidRPr="003709FA">
        <w:t xml:space="preserve"> </w:t>
      </w:r>
      <w:bookmarkEnd w:id="10"/>
      <w:r w:rsidR="001E3BAD">
        <w:t>User Roles</w:t>
      </w:r>
      <w:bookmarkEnd w:id="11"/>
    </w:p>
    <w:p w14:paraId="4053CEC8" w14:textId="77777777" w:rsidR="001E3BAD" w:rsidRPr="001E3BAD" w:rsidRDefault="001E3BAD" w:rsidP="001E3BAD">
      <w:r w:rsidRPr="001E3BAD">
        <w:rPr>
          <w:b/>
          <w:bCs/>
        </w:rPr>
        <w:t>Admin (System Administrator)</w:t>
      </w:r>
    </w:p>
    <w:p w14:paraId="6A30A6B2" w14:textId="77777777" w:rsidR="001E3BAD" w:rsidRPr="001E3BAD" w:rsidRDefault="001E3BAD" w:rsidP="001E3BAD">
      <w:pPr>
        <w:numPr>
          <w:ilvl w:val="0"/>
          <w:numId w:val="32"/>
        </w:numPr>
      </w:pPr>
      <w:r w:rsidRPr="001E3BAD">
        <w:rPr>
          <w:b/>
          <w:bCs/>
        </w:rPr>
        <w:t>Inventory Control:</w:t>
      </w:r>
      <w:r w:rsidRPr="001E3BAD">
        <w:t xml:space="preserve"> Add new gadget listings, update pricing, and manage stock quantities through a secure administrative dashboard.</w:t>
      </w:r>
    </w:p>
    <w:p w14:paraId="6777E4E9" w14:textId="77777777" w:rsidR="001E3BAD" w:rsidRPr="001E3BAD" w:rsidRDefault="001E3BAD" w:rsidP="001E3BAD">
      <w:pPr>
        <w:numPr>
          <w:ilvl w:val="0"/>
          <w:numId w:val="32"/>
        </w:numPr>
      </w:pPr>
      <w:r w:rsidRPr="001E3BAD">
        <w:rPr>
          <w:b/>
          <w:bCs/>
        </w:rPr>
        <w:t>Data Governance:</w:t>
      </w:r>
      <w:r w:rsidRPr="001E3BAD">
        <w:t xml:space="preserve"> Monitor system logs to identify failed login attempts or potential security breaches.</w:t>
      </w:r>
    </w:p>
    <w:p w14:paraId="7D95AE36" w14:textId="77777777" w:rsidR="001E3BAD" w:rsidRPr="001E3BAD" w:rsidRDefault="001E3BAD" w:rsidP="001E3BAD">
      <w:pPr>
        <w:numPr>
          <w:ilvl w:val="0"/>
          <w:numId w:val="32"/>
        </w:numPr>
      </w:pPr>
      <w:r w:rsidRPr="001E3BAD">
        <w:rPr>
          <w:b/>
          <w:bCs/>
        </w:rPr>
        <w:t>User Management:</w:t>
      </w:r>
      <w:r w:rsidRPr="001E3BAD">
        <w:t xml:space="preserve"> Oversee registered user accounts and manage database records to ensure system performance.</w:t>
      </w:r>
    </w:p>
    <w:p w14:paraId="72493936" w14:textId="77777777" w:rsidR="001E3BAD" w:rsidRPr="001E3BAD" w:rsidRDefault="001E3BAD" w:rsidP="001E3BAD">
      <w:r w:rsidRPr="001E3BAD">
        <w:rPr>
          <w:b/>
          <w:bCs/>
        </w:rPr>
        <w:t>User (Customer)</w:t>
      </w:r>
    </w:p>
    <w:p w14:paraId="7E24C686" w14:textId="77777777" w:rsidR="001E3BAD" w:rsidRPr="001E3BAD" w:rsidRDefault="001E3BAD" w:rsidP="001E3BAD">
      <w:pPr>
        <w:numPr>
          <w:ilvl w:val="0"/>
          <w:numId w:val="33"/>
        </w:numPr>
      </w:pPr>
      <w:r w:rsidRPr="001E3BAD">
        <w:rPr>
          <w:b/>
          <w:bCs/>
        </w:rPr>
        <w:lastRenderedPageBreak/>
        <w:t>Profile Management:</w:t>
      </w:r>
      <w:r w:rsidRPr="001E3BAD">
        <w:t xml:space="preserve"> Create and maintain a unique profile with encrypted credentials.</w:t>
      </w:r>
    </w:p>
    <w:p w14:paraId="63E0F0E6" w14:textId="77777777" w:rsidR="001E3BAD" w:rsidRPr="001E3BAD" w:rsidRDefault="001E3BAD" w:rsidP="001E3BAD">
      <w:pPr>
        <w:numPr>
          <w:ilvl w:val="0"/>
          <w:numId w:val="33"/>
        </w:numPr>
      </w:pPr>
      <w:r w:rsidRPr="001E3BAD">
        <w:rPr>
          <w:b/>
          <w:bCs/>
        </w:rPr>
        <w:t>Discovery &amp; Selection:</w:t>
      </w:r>
      <w:r w:rsidRPr="001E3BAD">
        <w:t xml:space="preserve"> Utilize search and filter functions to locate specific electronic items.</w:t>
      </w:r>
    </w:p>
    <w:p w14:paraId="478688E3" w14:textId="77777777" w:rsidR="001E3BAD" w:rsidRPr="001E3BAD" w:rsidRDefault="001E3BAD" w:rsidP="001E3BAD">
      <w:pPr>
        <w:numPr>
          <w:ilvl w:val="0"/>
          <w:numId w:val="33"/>
        </w:numPr>
      </w:pPr>
      <w:r w:rsidRPr="001E3BAD">
        <w:rPr>
          <w:b/>
          <w:bCs/>
        </w:rPr>
        <w:t>Cart Interaction:</w:t>
      </w:r>
      <w:r w:rsidRPr="001E3BAD">
        <w:t xml:space="preserve"> Add, remove, or modify quantities of gadgets within the shopping cart interface.</w:t>
      </w:r>
    </w:p>
    <w:p w14:paraId="148C70B8" w14:textId="3019F1F7" w:rsidR="00C17E8E" w:rsidRDefault="001E3BAD" w:rsidP="007553A1">
      <w:pPr>
        <w:numPr>
          <w:ilvl w:val="0"/>
          <w:numId w:val="33"/>
        </w:numPr>
      </w:pPr>
      <w:r w:rsidRPr="001E3BAD">
        <w:rPr>
          <w:b/>
          <w:bCs/>
        </w:rPr>
        <w:t>Order Completion:</w:t>
      </w:r>
      <w:r w:rsidRPr="001E3BAD">
        <w:t xml:space="preserve"> Execute the final checkout sequence, ensuring all selected items are correctly processed and recorded against their user ID.</w:t>
      </w:r>
    </w:p>
    <w:p w14:paraId="376A0577" w14:textId="77777777" w:rsidR="00C17E8E" w:rsidRPr="00C17E8E" w:rsidRDefault="00C17E8E" w:rsidP="00C17E8E">
      <w:pPr>
        <w:pStyle w:val="Heading2"/>
      </w:pPr>
      <w:bookmarkStart w:id="12" w:name="_Toc223991495"/>
      <w:r w:rsidRPr="00C17E8E">
        <w:t>2.3 System Scope</w:t>
      </w:r>
      <w:bookmarkEnd w:id="12"/>
    </w:p>
    <w:p w14:paraId="549F531F" w14:textId="0020B844" w:rsidR="00C17E8E" w:rsidRPr="00C17E8E" w:rsidRDefault="00C17E8E" w:rsidP="00C17E8E">
      <w:r w:rsidRPr="00C17E8E">
        <w:t>The scope of this project covers the development of the functional web interface, the implementation of a relational database for persistent storage, and the creation of a comprehensive automated testing suite. The project specifically excludes external payment gateway integration, focusing instead on the architectural validation of the internal shopping logic and security protocols.</w:t>
      </w:r>
    </w:p>
    <w:p w14:paraId="05352EB1" w14:textId="77777777" w:rsidR="00C17E8E" w:rsidRPr="00C17E8E" w:rsidRDefault="00C17E8E" w:rsidP="00C17E8E">
      <w:pPr>
        <w:pStyle w:val="Heading2"/>
      </w:pPr>
      <w:bookmarkStart w:id="13" w:name="_Toc223991496"/>
      <w:r w:rsidRPr="00C17E8E">
        <w:t>2.4 Use Case Scenarios</w:t>
      </w:r>
      <w:bookmarkEnd w:id="13"/>
    </w:p>
    <w:p w14:paraId="644CE3F0" w14:textId="77777777" w:rsidR="00C17E8E" w:rsidRPr="00C17E8E" w:rsidRDefault="00C17E8E" w:rsidP="00C17E8E">
      <w:pPr>
        <w:numPr>
          <w:ilvl w:val="0"/>
          <w:numId w:val="34"/>
        </w:numPr>
      </w:pPr>
      <w:r w:rsidRPr="00C17E8E">
        <w:rPr>
          <w:b/>
          <w:bCs/>
        </w:rPr>
        <w:t>Successful Purchase:</w:t>
      </w:r>
      <w:r w:rsidRPr="00C17E8E">
        <w:t xml:space="preserve"> A registered user logs in, adds a "NextGen Laptop" to the cart, and successfully navigates to the checkout confirmation page.</w:t>
      </w:r>
    </w:p>
    <w:p w14:paraId="74D14B65" w14:textId="77777777" w:rsidR="00C17E8E" w:rsidRPr="00C17E8E" w:rsidRDefault="00C17E8E" w:rsidP="00C17E8E">
      <w:pPr>
        <w:numPr>
          <w:ilvl w:val="0"/>
          <w:numId w:val="34"/>
        </w:numPr>
      </w:pPr>
      <w:r w:rsidRPr="00C17E8E">
        <w:rPr>
          <w:b/>
          <w:bCs/>
        </w:rPr>
        <w:t>Security Prevention:</w:t>
      </w:r>
      <w:r w:rsidRPr="00C17E8E">
        <w:t xml:space="preserve"> An unauthorized user attempts to bypass the login screen using SQL Injection; the system identifies the pattern and denies access, as verified in the Selenium test suite (TC_06).</w:t>
      </w:r>
    </w:p>
    <w:p w14:paraId="03AC1528" w14:textId="5CAC7382" w:rsidR="001E3BAD" w:rsidRDefault="00C17E8E" w:rsidP="003709FA">
      <w:pPr>
        <w:numPr>
          <w:ilvl w:val="0"/>
          <w:numId w:val="34"/>
        </w:numPr>
      </w:pPr>
      <w:r w:rsidRPr="00C17E8E">
        <w:rPr>
          <w:b/>
          <w:bCs/>
        </w:rPr>
        <w:t>Data Persistence:</w:t>
      </w:r>
      <w:r w:rsidRPr="00C17E8E">
        <w:t xml:space="preserve"> A user adds items to the cart, logs out, and returns later to find their selections saved and ready for checkout.</w:t>
      </w:r>
    </w:p>
    <w:p w14:paraId="75AC6777" w14:textId="01AFCB7F" w:rsidR="00490C24" w:rsidRDefault="00490C24" w:rsidP="00490C24">
      <w:pPr>
        <w:pStyle w:val="Heading1"/>
      </w:pPr>
      <w:bookmarkStart w:id="14" w:name="_Toc223991497"/>
      <w:r>
        <w:t xml:space="preserve">3. </w:t>
      </w:r>
      <w:r w:rsidR="00C17E8E">
        <w:t>System Requirements</w:t>
      </w:r>
      <w:bookmarkEnd w:id="14"/>
    </w:p>
    <w:p w14:paraId="7540BF7C" w14:textId="4FFEE3F1" w:rsidR="00F7215E" w:rsidRPr="00F7215E" w:rsidRDefault="00F7215E" w:rsidP="00F7215E">
      <w:r w:rsidRPr="00F7215E">
        <w:t>The implementation and automated testing of the NextGenGadgets e-commerce platform require a standardized environment to ensure consistent performance across different development stages. The following hardware and software specifications were utilized to support the Python backend, the MySQL database, and the Selenium automation suite.</w:t>
      </w:r>
    </w:p>
    <w:p w14:paraId="36EED003" w14:textId="1F2077FD" w:rsidR="00380951" w:rsidRDefault="00490C24" w:rsidP="00380951">
      <w:pPr>
        <w:pStyle w:val="Heading2"/>
      </w:pPr>
      <w:bookmarkStart w:id="15" w:name="_Toc223991498"/>
      <w:r>
        <w:t xml:space="preserve">3.1 </w:t>
      </w:r>
      <w:r w:rsidR="00C17E8E">
        <w:t>Hardware Requirements</w:t>
      </w:r>
      <w:bookmarkEnd w:id="15"/>
    </w:p>
    <w:p w14:paraId="02357DDE" w14:textId="77777777" w:rsidR="00F7215E" w:rsidRPr="00F7215E" w:rsidRDefault="00F7215E" w:rsidP="00F7215E">
      <w:r w:rsidRPr="00F7215E">
        <w:t>To maintain a stable development environment and execute headless browser tests without latency, the following minimum hardware configuration is required:</w:t>
      </w:r>
    </w:p>
    <w:p w14:paraId="592A580F" w14:textId="77777777" w:rsidR="00F7215E" w:rsidRPr="00F7215E" w:rsidRDefault="00F7215E" w:rsidP="00F7215E">
      <w:pPr>
        <w:numPr>
          <w:ilvl w:val="0"/>
          <w:numId w:val="35"/>
        </w:numPr>
      </w:pPr>
      <w:r w:rsidRPr="00F7215E">
        <w:rPr>
          <w:b/>
          <w:bCs/>
        </w:rPr>
        <w:lastRenderedPageBreak/>
        <w:t>4GB RAM (Random Access Memory):</w:t>
      </w:r>
      <w:r w:rsidRPr="00F7215E">
        <w:t xml:space="preserve"> Essential for running the local Python web server, the MySQL database service, and the Chrome/Chromium browser instances simultaneously during automated testing.</w:t>
      </w:r>
    </w:p>
    <w:p w14:paraId="488109F3" w14:textId="77777777" w:rsidR="00F7215E" w:rsidRPr="00F7215E" w:rsidRDefault="00F7215E" w:rsidP="00F7215E">
      <w:pPr>
        <w:numPr>
          <w:ilvl w:val="0"/>
          <w:numId w:val="35"/>
        </w:numPr>
      </w:pPr>
      <w:r w:rsidRPr="00F7215E">
        <w:rPr>
          <w:b/>
          <w:bCs/>
        </w:rPr>
        <w:t>50GB Hard Disk Space:</w:t>
      </w:r>
      <w:r w:rsidRPr="00F7215E">
        <w:t xml:space="preserve"> Provides sufficient storage for the project source code, Python virtual environments, localized database storage, and the generation of automated test reports and debug screenshots.</w:t>
      </w:r>
    </w:p>
    <w:p w14:paraId="53CFBA64" w14:textId="013EBAAF" w:rsidR="00F7215E" w:rsidRPr="00F7215E" w:rsidRDefault="00F7215E" w:rsidP="00F7215E">
      <w:pPr>
        <w:numPr>
          <w:ilvl w:val="0"/>
          <w:numId w:val="35"/>
        </w:numPr>
      </w:pPr>
      <w:r w:rsidRPr="00F7215E">
        <w:rPr>
          <w:b/>
          <w:bCs/>
        </w:rPr>
        <w:t>2GHz Processor (Dual-Core or higher):</w:t>
      </w:r>
      <w:r w:rsidRPr="00F7215E">
        <w:t xml:space="preserve"> Necessary to handle the multi-threaded nature of Selenium WebDriver, ensuring that element synchronization and script execution occur within the defined timeout limits.</w:t>
      </w:r>
    </w:p>
    <w:p w14:paraId="52B5DA07" w14:textId="158F890D" w:rsidR="001D7732" w:rsidRDefault="00490C24" w:rsidP="001D7732">
      <w:pPr>
        <w:pStyle w:val="Heading2"/>
      </w:pPr>
      <w:bookmarkStart w:id="16" w:name="_Toc223991499"/>
      <w:r>
        <w:t xml:space="preserve">3.2 </w:t>
      </w:r>
      <w:r w:rsidR="00C17E8E">
        <w:t>Software Requirements</w:t>
      </w:r>
      <w:bookmarkEnd w:id="16"/>
    </w:p>
    <w:p w14:paraId="647926FD" w14:textId="77777777" w:rsidR="00F7215E" w:rsidRPr="00F7215E" w:rsidRDefault="00F7215E" w:rsidP="00F7215E">
      <w:r w:rsidRPr="00F7215E">
        <w:t>The software stack was selected to provide a robust open-source environment for full-stack development and quality assurance.</w:t>
      </w:r>
    </w:p>
    <w:p w14:paraId="16D9986C" w14:textId="77777777" w:rsidR="00F7215E" w:rsidRPr="00F7215E" w:rsidRDefault="00F7215E" w:rsidP="00F7215E">
      <w:pPr>
        <w:rPr>
          <w:b/>
          <w:bCs/>
        </w:rPr>
      </w:pPr>
      <w:r w:rsidRPr="00F7215E">
        <w:rPr>
          <w:b/>
          <w:bCs/>
        </w:rPr>
        <w:t>Development Environment</w:t>
      </w:r>
    </w:p>
    <w:p w14:paraId="34B918EA" w14:textId="77777777" w:rsidR="00F7215E" w:rsidRPr="00F7215E" w:rsidRDefault="00F7215E" w:rsidP="00F7215E">
      <w:pPr>
        <w:numPr>
          <w:ilvl w:val="0"/>
          <w:numId w:val="36"/>
        </w:numPr>
      </w:pPr>
      <w:r w:rsidRPr="00F7215E">
        <w:rPr>
          <w:b/>
          <w:bCs/>
        </w:rPr>
        <w:t>Visual Studio Code (VS Code):</w:t>
      </w:r>
      <w:r w:rsidRPr="00F7215E">
        <w:t xml:space="preserve"> Used as the primary Integrated Development Environment (IDE). It provides essential extensions for Python debugging, SQL management, and Git integration, facilitating a streamlined coding workflow.</w:t>
      </w:r>
    </w:p>
    <w:p w14:paraId="3BFD8CE5" w14:textId="77777777" w:rsidR="00F7215E" w:rsidRPr="00F7215E" w:rsidRDefault="00F7215E" w:rsidP="00F7215E">
      <w:pPr>
        <w:numPr>
          <w:ilvl w:val="0"/>
          <w:numId w:val="36"/>
        </w:numPr>
      </w:pPr>
      <w:r w:rsidRPr="00F7215E">
        <w:rPr>
          <w:b/>
          <w:bCs/>
        </w:rPr>
        <w:t>Python 3.11:</w:t>
      </w:r>
      <w:r w:rsidRPr="00F7215E">
        <w:t xml:space="preserve"> Serves as the core programming language for the backend logic and the Selenium test scripts. Python was chosen for its extensive library support and readability in automation.</w:t>
      </w:r>
    </w:p>
    <w:p w14:paraId="0912F666" w14:textId="77777777" w:rsidR="00F7215E" w:rsidRPr="00F7215E" w:rsidRDefault="00F7215E" w:rsidP="00F7215E">
      <w:pPr>
        <w:numPr>
          <w:ilvl w:val="0"/>
          <w:numId w:val="36"/>
        </w:numPr>
      </w:pPr>
      <w:r w:rsidRPr="00F7215E">
        <w:rPr>
          <w:b/>
          <w:bCs/>
        </w:rPr>
        <w:t>MySQL 8.0:</w:t>
      </w:r>
      <w:r w:rsidRPr="00F7215E">
        <w:t xml:space="preserve"> Acts as the Relational Database Management System (RDBMS). It is responsible for storing persistent data, including user credentials (TC_01–TC_30) and product inventory information.</w:t>
      </w:r>
    </w:p>
    <w:p w14:paraId="37836C4A" w14:textId="77777777" w:rsidR="00F7215E" w:rsidRPr="00F7215E" w:rsidRDefault="00F7215E" w:rsidP="00F7215E">
      <w:pPr>
        <w:rPr>
          <w:b/>
          <w:bCs/>
        </w:rPr>
      </w:pPr>
      <w:r w:rsidRPr="00F7215E">
        <w:rPr>
          <w:b/>
          <w:bCs/>
        </w:rPr>
        <w:t>Automation and Testing Tools</w:t>
      </w:r>
    </w:p>
    <w:p w14:paraId="47DE266D" w14:textId="77777777" w:rsidR="00F7215E" w:rsidRPr="00F7215E" w:rsidRDefault="00F7215E" w:rsidP="00F7215E">
      <w:pPr>
        <w:numPr>
          <w:ilvl w:val="0"/>
          <w:numId w:val="37"/>
        </w:numPr>
      </w:pPr>
      <w:r w:rsidRPr="00F7215E">
        <w:rPr>
          <w:b/>
          <w:bCs/>
        </w:rPr>
        <w:t>Selenium WebDriver:</w:t>
      </w:r>
      <w:r w:rsidRPr="00F7215E">
        <w:t xml:space="preserve"> The primary tool for functional and regression testing. It enables the script to interact with the web browser as a real user would—clicking buttons, entering text, and validating UI elements.</w:t>
      </w:r>
    </w:p>
    <w:p w14:paraId="307511BE" w14:textId="77777777" w:rsidR="00F7215E" w:rsidRPr="00F7215E" w:rsidRDefault="00F7215E" w:rsidP="00F7215E">
      <w:pPr>
        <w:numPr>
          <w:ilvl w:val="0"/>
          <w:numId w:val="37"/>
        </w:numPr>
      </w:pPr>
      <w:r w:rsidRPr="00F7215E">
        <w:rPr>
          <w:b/>
          <w:bCs/>
        </w:rPr>
        <w:t>PyTest Framework:</w:t>
      </w:r>
      <w:r w:rsidRPr="00F7215E">
        <w:t xml:space="preserve"> Used to organize the 33 test cases into a structured suite. It allows for parameterized testing (running the same test with different data) and generates the final pass/fail reports.</w:t>
      </w:r>
    </w:p>
    <w:p w14:paraId="16368051" w14:textId="77777777" w:rsidR="00F7215E" w:rsidRPr="00F7215E" w:rsidRDefault="00F7215E" w:rsidP="00F7215E">
      <w:pPr>
        <w:numPr>
          <w:ilvl w:val="0"/>
          <w:numId w:val="37"/>
        </w:numPr>
      </w:pPr>
      <w:r w:rsidRPr="00F7215E">
        <w:rPr>
          <w:b/>
          <w:bCs/>
        </w:rPr>
        <w:t>Katalon Studio:</w:t>
      </w:r>
      <w:r w:rsidRPr="00F7215E">
        <w:t xml:space="preserve"> Utilized for supplementary low-code automation and cross-browser verification. It provides a secondary validation layer to complement the custom Selenium scripts.</w:t>
      </w:r>
    </w:p>
    <w:p w14:paraId="43E5522E" w14:textId="77777777" w:rsidR="00F7215E" w:rsidRPr="00F7215E" w:rsidRDefault="00F7215E" w:rsidP="00F7215E">
      <w:pPr>
        <w:numPr>
          <w:ilvl w:val="0"/>
          <w:numId w:val="37"/>
        </w:numPr>
      </w:pPr>
      <w:r w:rsidRPr="00F7215E">
        <w:rPr>
          <w:b/>
          <w:bCs/>
        </w:rPr>
        <w:lastRenderedPageBreak/>
        <w:t>Chrome Driver:</w:t>
      </w:r>
      <w:r w:rsidRPr="00F7215E">
        <w:t xml:space="preserve"> A specific executable that allows Selenium to communicate with the Google Chrome browser. This must match the version of the browser installed on the system to ensure compatibility.</w:t>
      </w:r>
    </w:p>
    <w:p w14:paraId="4A14F4AF" w14:textId="77777777" w:rsidR="00F7215E" w:rsidRPr="00F7215E" w:rsidRDefault="00F7215E" w:rsidP="00F7215E">
      <w:pPr>
        <w:pStyle w:val="Heading2"/>
      </w:pPr>
      <w:bookmarkStart w:id="17" w:name="_Toc223991500"/>
      <w:r w:rsidRPr="00F7215E">
        <w:t>3.3 Network and Environment Requirements</w:t>
      </w:r>
      <w:bookmarkEnd w:id="17"/>
    </w:p>
    <w:p w14:paraId="20FBC547" w14:textId="77777777" w:rsidR="00F7215E" w:rsidRPr="00F7215E" w:rsidRDefault="00F7215E" w:rsidP="00F7215E">
      <w:pPr>
        <w:numPr>
          <w:ilvl w:val="0"/>
          <w:numId w:val="38"/>
        </w:numPr>
      </w:pPr>
      <w:r w:rsidRPr="00F7215E">
        <w:rPr>
          <w:b/>
          <w:bCs/>
        </w:rPr>
        <w:t>Localhost (127.0.0.1):</w:t>
      </w:r>
      <w:r w:rsidRPr="00F7215E">
        <w:t xml:space="preserve"> The system uses a local loopback address to host the web server on port 8000, allowing for isolated testing without external network interference.</w:t>
      </w:r>
    </w:p>
    <w:p w14:paraId="4D4CEC85" w14:textId="17D9AE90" w:rsidR="00313A3A" w:rsidRDefault="00F7215E" w:rsidP="00F7215E">
      <w:pPr>
        <w:numPr>
          <w:ilvl w:val="0"/>
          <w:numId w:val="38"/>
        </w:numPr>
      </w:pPr>
      <w:r w:rsidRPr="00F7215E">
        <w:rPr>
          <w:b/>
          <w:bCs/>
        </w:rPr>
        <w:t>GitHub Actions (CI/CD):</w:t>
      </w:r>
      <w:r w:rsidRPr="00F7215E">
        <w:t xml:space="preserve"> A virtual Linux environment was used to execute the final "headless" test runs, ensuring that the project is compatible with cloud-based continuous integration servers.</w:t>
      </w:r>
    </w:p>
    <w:p w14:paraId="17FE1667" w14:textId="77777777" w:rsidR="00A235D8" w:rsidRDefault="00A235D8" w:rsidP="00A235D8">
      <w:pPr>
        <w:pStyle w:val="Heading2"/>
      </w:pPr>
      <w:bookmarkStart w:id="18" w:name="_Toc223991501"/>
      <w:r w:rsidRPr="00A235D8">
        <w:t>3.4 Source Code Management</w:t>
      </w:r>
      <w:bookmarkEnd w:id="18"/>
    </w:p>
    <w:p w14:paraId="4F67A6F9" w14:textId="09AE2611" w:rsidR="00A235D8" w:rsidRPr="00A235D8" w:rsidRDefault="00A235D8" w:rsidP="00A235D8">
      <w:r w:rsidRPr="00A235D8">
        <w:t>The complete source code, including the Python backend, HTML frontend, and the Selenium automation suite, is hosted on GitHub. This repository serves as the "Source of Truth" for the automated testing pipeline.</w:t>
      </w:r>
    </w:p>
    <w:p w14:paraId="0BDC0905" w14:textId="767B8980" w:rsidR="00A235D8" w:rsidRDefault="00A235D8" w:rsidP="00A235D8">
      <w:pPr>
        <w:numPr>
          <w:ilvl w:val="0"/>
          <w:numId w:val="59"/>
        </w:numPr>
      </w:pPr>
      <w:r w:rsidRPr="00A235D8">
        <w:rPr>
          <w:b/>
          <w:bCs/>
        </w:rPr>
        <w:t>URL:</w:t>
      </w:r>
      <w:r w:rsidRPr="00A235D8">
        <w:t xml:space="preserve"> </w:t>
      </w:r>
      <w:hyperlink r:id="rId14" w:history="1">
        <w:r w:rsidRPr="00A235D8">
          <w:rPr>
            <w:rStyle w:val="Hyperlink"/>
          </w:rPr>
          <w:t>https://github.com/your-username/NextGenGadgets</w:t>
        </w:r>
      </w:hyperlink>
    </w:p>
    <w:p w14:paraId="1D8207D0" w14:textId="120BD782" w:rsidR="002030F5" w:rsidRDefault="009C599F" w:rsidP="002030F5">
      <w:pPr>
        <w:pStyle w:val="Heading1"/>
      </w:pPr>
      <w:bookmarkStart w:id="19" w:name="_Toc223991502"/>
      <w:r>
        <w:t>4.</w:t>
      </w:r>
      <w:r w:rsidR="00CA4F59">
        <w:t xml:space="preserve"> </w:t>
      </w:r>
      <w:r w:rsidR="00C17E8E">
        <w:t>System Design</w:t>
      </w:r>
      <w:bookmarkEnd w:id="19"/>
    </w:p>
    <w:p w14:paraId="42E7C155" w14:textId="77777777" w:rsidR="002030F5" w:rsidRPr="002030F5" w:rsidRDefault="002030F5" w:rsidP="002030F5">
      <w:r w:rsidRPr="002030F5">
        <w:t>The system design phase for NextGenGadgets focuses on creating a robust technical framework that balances user accessibility with high-level security protocols. The design philosophy adheres to the principle of "Separation of Concerns," ensuring that the user interface, application logic, and data storage layers remain independent yet perfectly synchronized. This modular approach is essential for a retail environment, as it allows for the independent scaling of the product catalog without compromising the speed of the authentication system.</w:t>
      </w:r>
    </w:p>
    <w:p w14:paraId="61F940F1" w14:textId="43835AE6" w:rsidR="00AE52FB" w:rsidRDefault="002030F5" w:rsidP="002030F5">
      <w:r w:rsidRPr="002030F5">
        <w:t xml:space="preserve">A critical component of this design is the integration of the </w:t>
      </w:r>
      <w:r w:rsidRPr="002030F5">
        <w:rPr>
          <w:b/>
          <w:bCs/>
        </w:rPr>
        <w:t>Page Object Model (POM)</w:t>
      </w:r>
      <w:r w:rsidRPr="002030F5">
        <w:t xml:space="preserve"> architecture within the testing framework. By mirroring the structural design of the web application in the Selenium automation scripts, the system achieves a "digital twin" effect where every UI component has a corresponding technical definition. This alignment ensures that the data flow remains consistent across all 33 test scenarios, from initial input validation to the final database commitment. The following sections detail the architectural layers, the relational database schema, and the sequence of data transmission that powers the NextGenGadgets ecosystem.</w:t>
      </w:r>
    </w:p>
    <w:p w14:paraId="5A8497BA" w14:textId="0697CA7A" w:rsidR="009C599F" w:rsidRPr="00AE52FB" w:rsidRDefault="009C599F" w:rsidP="009C599F">
      <w:pPr>
        <w:pStyle w:val="Heading2"/>
      </w:pPr>
      <w:bookmarkStart w:id="20" w:name="_Toc223991503"/>
      <w:r>
        <w:lastRenderedPageBreak/>
        <w:t xml:space="preserve">4.1 </w:t>
      </w:r>
      <w:r w:rsidR="002030F5">
        <w:t>Architecture Diagram</w:t>
      </w:r>
      <w:bookmarkEnd w:id="20"/>
    </w:p>
    <w:p w14:paraId="750AED94" w14:textId="77777777" w:rsidR="002030F5" w:rsidRPr="002030F5" w:rsidRDefault="002030F5" w:rsidP="002030F5">
      <w:r w:rsidRPr="002030F5">
        <w:t xml:space="preserve">The NextGenGadgets system follows a classic </w:t>
      </w:r>
      <w:r w:rsidRPr="002030F5">
        <w:rPr>
          <w:b/>
          <w:bCs/>
        </w:rPr>
        <w:t>3-Tier Client-Server Architecture</w:t>
      </w:r>
      <w:r w:rsidRPr="002030F5">
        <w:t>. This structure separates the user interface, the functional business logic, and the data storage to ensure the application is scalable and easy to test.</w:t>
      </w:r>
    </w:p>
    <w:p w14:paraId="3F492ACC" w14:textId="77777777" w:rsidR="002030F5" w:rsidRPr="002030F5" w:rsidRDefault="002030F5" w:rsidP="002030F5">
      <w:pPr>
        <w:numPr>
          <w:ilvl w:val="0"/>
          <w:numId w:val="39"/>
        </w:numPr>
      </w:pPr>
      <w:r w:rsidRPr="002030F5">
        <w:rPr>
          <w:b/>
          <w:bCs/>
        </w:rPr>
        <w:t>Presentation Tier (Front-End):</w:t>
      </w:r>
      <w:r w:rsidRPr="002030F5">
        <w:t xml:space="preserve"> Developed using HTML5, CSS3, and JavaScript. It serves as the interface where users interact with gadget listings and the shopping cart.</w:t>
      </w:r>
    </w:p>
    <w:p w14:paraId="74FB9A77" w14:textId="77777777" w:rsidR="002030F5" w:rsidRPr="002030F5" w:rsidRDefault="002030F5" w:rsidP="002030F5">
      <w:pPr>
        <w:numPr>
          <w:ilvl w:val="0"/>
          <w:numId w:val="39"/>
        </w:numPr>
      </w:pPr>
      <w:r w:rsidRPr="002030F5">
        <w:rPr>
          <w:b/>
          <w:bCs/>
        </w:rPr>
        <w:t>Logic Tier (Back-End API):</w:t>
      </w:r>
      <w:r w:rsidRPr="002030F5">
        <w:t xml:space="preserve"> Powered by Python. This layer processes user requests, validates credentials, and manages the session logic for the e-commerce flow.</w:t>
      </w:r>
    </w:p>
    <w:p w14:paraId="5A666805" w14:textId="29B6A6C0" w:rsidR="00313A3A" w:rsidRDefault="002030F5" w:rsidP="002030F5">
      <w:pPr>
        <w:numPr>
          <w:ilvl w:val="0"/>
          <w:numId w:val="39"/>
        </w:numPr>
      </w:pPr>
      <w:r w:rsidRPr="002030F5">
        <w:rPr>
          <w:b/>
          <w:bCs/>
        </w:rPr>
        <w:t>Data Tier (Database):</w:t>
      </w:r>
      <w:r w:rsidRPr="002030F5">
        <w:t xml:space="preserve"> A MySQL relational database that provides persistent storage for user accounts, product details, and transaction logs.</w:t>
      </w:r>
    </w:p>
    <w:p w14:paraId="514F00CD" w14:textId="74872F9A" w:rsidR="00DB1816" w:rsidRDefault="00DB1816" w:rsidP="00DB1816">
      <w:r w:rsidRPr="00DB1816">
        <w:drawing>
          <wp:inline distT="0" distB="0" distL="0" distR="0" wp14:anchorId="013A23EE" wp14:editId="6CD15C62">
            <wp:extent cx="5943600" cy="3244850"/>
            <wp:effectExtent l="0" t="0" r="0" b="0"/>
            <wp:docPr id="1022061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61145" name=""/>
                    <pic:cNvPicPr/>
                  </pic:nvPicPr>
                  <pic:blipFill>
                    <a:blip r:embed="rId15"/>
                    <a:stretch>
                      <a:fillRect/>
                    </a:stretch>
                  </pic:blipFill>
                  <pic:spPr>
                    <a:xfrm>
                      <a:off x="0" y="0"/>
                      <a:ext cx="5943600" cy="3244850"/>
                    </a:xfrm>
                    <a:prstGeom prst="rect">
                      <a:avLst/>
                    </a:prstGeom>
                  </pic:spPr>
                </pic:pic>
              </a:graphicData>
            </a:graphic>
          </wp:inline>
        </w:drawing>
      </w:r>
    </w:p>
    <w:p w14:paraId="69E8E78B" w14:textId="77777777" w:rsidR="002030F5" w:rsidRPr="002030F5" w:rsidRDefault="002030F5" w:rsidP="002030F5">
      <w:pPr>
        <w:pStyle w:val="Heading2"/>
      </w:pPr>
      <w:bookmarkStart w:id="21" w:name="_Toc223991504"/>
      <w:r w:rsidRPr="002030F5">
        <w:t>4.2 Database Design</w:t>
      </w:r>
      <w:bookmarkEnd w:id="21"/>
    </w:p>
    <w:p w14:paraId="2707BE20" w14:textId="77777777" w:rsidR="002030F5" w:rsidRPr="002030F5" w:rsidRDefault="002030F5" w:rsidP="002030F5">
      <w:r w:rsidRPr="002030F5">
        <w:t>The database, named nextgen_db, is designed using a relational model to ensure data integrity and minimize redundancy. Below are the core tables used in the system:</w:t>
      </w:r>
    </w:p>
    <w:p w14:paraId="6F15AA6A" w14:textId="340BA3C1" w:rsidR="002030F5" w:rsidRPr="002030F5" w:rsidRDefault="002030F5" w:rsidP="002030F5">
      <w:r w:rsidRPr="002030F5">
        <w:rPr>
          <w:b/>
          <w:bCs/>
        </w:rPr>
        <w:t>Database Schema 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1320"/>
        <w:gridCol w:w="3678"/>
        <w:gridCol w:w="2891"/>
      </w:tblGrid>
      <w:tr w:rsidR="002030F5" w:rsidRPr="002030F5" w14:paraId="6AA16D7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3787B7" w14:textId="77777777" w:rsidR="002030F5" w:rsidRPr="002030F5" w:rsidRDefault="002030F5" w:rsidP="002030F5">
            <w:r w:rsidRPr="002030F5">
              <w:rPr>
                <w:b/>
                <w:bCs/>
              </w:rPr>
              <w:lastRenderedPageBreak/>
              <w:t>Table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65E3DD7" w14:textId="77777777" w:rsidR="002030F5" w:rsidRPr="002030F5" w:rsidRDefault="002030F5" w:rsidP="002030F5">
            <w:r w:rsidRPr="002030F5">
              <w:rPr>
                <w:b/>
                <w:bCs/>
              </w:rPr>
              <w:t>Primary Key</w:t>
            </w:r>
          </w:p>
        </w:tc>
        <w:tc>
          <w:tcPr>
            <w:tcW w:w="0" w:type="auto"/>
            <w:tcBorders>
              <w:top w:val="single" w:sz="6" w:space="0" w:color="auto"/>
              <w:left w:val="single" w:sz="6" w:space="0" w:color="auto"/>
              <w:bottom w:val="single" w:sz="6" w:space="0" w:color="auto"/>
              <w:right w:val="single" w:sz="6" w:space="0" w:color="auto"/>
            </w:tcBorders>
            <w:vAlign w:val="center"/>
            <w:hideMark/>
          </w:tcPr>
          <w:p w14:paraId="28772A16" w14:textId="77777777" w:rsidR="002030F5" w:rsidRPr="002030F5" w:rsidRDefault="002030F5" w:rsidP="002030F5">
            <w:r w:rsidRPr="002030F5">
              <w:rPr>
                <w:b/>
                <w:bCs/>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E9664AE" w14:textId="77777777" w:rsidR="002030F5" w:rsidRPr="002030F5" w:rsidRDefault="002030F5" w:rsidP="002030F5">
            <w:r w:rsidRPr="002030F5">
              <w:rPr>
                <w:b/>
                <w:bCs/>
              </w:rPr>
              <w:t>Key Fields</w:t>
            </w:r>
          </w:p>
        </w:tc>
      </w:tr>
      <w:tr w:rsidR="002030F5" w:rsidRPr="002030F5" w14:paraId="3921B5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F1F4B4" w14:textId="77777777" w:rsidR="002030F5" w:rsidRPr="002030F5" w:rsidRDefault="002030F5" w:rsidP="002030F5">
            <w:r w:rsidRPr="002030F5">
              <w:rPr>
                <w:b/>
                <w:bCs/>
              </w:rPr>
              <w:t>users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5645823E" w14:textId="77777777" w:rsidR="002030F5" w:rsidRPr="002030F5" w:rsidRDefault="002030F5" w:rsidP="002030F5">
            <w:proofErr w:type="spellStart"/>
            <w:r w:rsidRPr="002030F5">
              <w:t>user_id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3A27118" w14:textId="77777777" w:rsidR="002030F5" w:rsidRPr="002030F5" w:rsidRDefault="002030F5" w:rsidP="002030F5">
            <w:r w:rsidRPr="002030F5">
              <w:t>Stores encrypted user credentials and profiles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9D98720" w14:textId="77777777" w:rsidR="002030F5" w:rsidRPr="002030F5" w:rsidRDefault="002030F5" w:rsidP="002030F5">
            <w:r w:rsidRPr="002030F5">
              <w:t>username, password, email, role</w:t>
            </w:r>
          </w:p>
        </w:tc>
      </w:tr>
      <w:tr w:rsidR="002030F5" w:rsidRPr="002030F5" w14:paraId="622F7C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3F0E1B" w14:textId="77777777" w:rsidR="002030F5" w:rsidRPr="002030F5" w:rsidRDefault="002030F5" w:rsidP="002030F5">
            <w:r w:rsidRPr="002030F5">
              <w:rPr>
                <w:b/>
                <w:bCs/>
              </w:rPr>
              <w:t>products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70D15DF" w14:textId="77777777" w:rsidR="002030F5" w:rsidRPr="002030F5" w:rsidRDefault="002030F5" w:rsidP="002030F5">
            <w:proofErr w:type="spellStart"/>
            <w:r w:rsidRPr="002030F5">
              <w:t>product_id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C0CF3B7" w14:textId="77777777" w:rsidR="002030F5" w:rsidRPr="002030F5" w:rsidRDefault="002030F5" w:rsidP="002030F5">
            <w:r w:rsidRPr="002030F5">
              <w:t>Contains the inventory of electronic gadgets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7EE75F2" w14:textId="77777777" w:rsidR="002030F5" w:rsidRPr="002030F5" w:rsidRDefault="002030F5" w:rsidP="002030F5">
            <w:r w:rsidRPr="002030F5">
              <w:t xml:space="preserve">name, price, </w:t>
            </w:r>
            <w:proofErr w:type="spellStart"/>
            <w:r w:rsidRPr="002030F5">
              <w:t>stock_count</w:t>
            </w:r>
            <w:proofErr w:type="spellEnd"/>
            <w:r w:rsidRPr="002030F5">
              <w:t>, category</w:t>
            </w:r>
          </w:p>
        </w:tc>
      </w:tr>
      <w:tr w:rsidR="002030F5" w:rsidRPr="002030F5" w14:paraId="074145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D3FE5E" w14:textId="77777777" w:rsidR="002030F5" w:rsidRPr="002030F5" w:rsidRDefault="002030F5" w:rsidP="002030F5">
            <w:proofErr w:type="spellStart"/>
            <w:r w:rsidRPr="002030F5">
              <w:rPr>
                <w:b/>
                <w:bCs/>
              </w:rPr>
              <w:t>cart_items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9D24EF1" w14:textId="77777777" w:rsidR="002030F5" w:rsidRPr="002030F5" w:rsidRDefault="002030F5" w:rsidP="002030F5">
            <w:proofErr w:type="spellStart"/>
            <w:r w:rsidRPr="002030F5">
              <w:t>cart_id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42B3185" w14:textId="77777777" w:rsidR="002030F5" w:rsidRPr="002030F5" w:rsidRDefault="002030F5" w:rsidP="002030F5">
            <w:r w:rsidRPr="002030F5">
              <w:t>Temporary storage for user selections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0817771D" w14:textId="77777777" w:rsidR="002030F5" w:rsidRPr="002030F5" w:rsidRDefault="002030F5" w:rsidP="002030F5">
            <w:proofErr w:type="spellStart"/>
            <w:r w:rsidRPr="002030F5">
              <w:t>user_id</w:t>
            </w:r>
            <w:proofErr w:type="spellEnd"/>
            <w:r w:rsidRPr="002030F5">
              <w:t xml:space="preserve">, </w:t>
            </w:r>
            <w:proofErr w:type="spellStart"/>
            <w:r w:rsidRPr="002030F5">
              <w:t>product_id</w:t>
            </w:r>
            <w:proofErr w:type="spellEnd"/>
            <w:r w:rsidRPr="002030F5">
              <w:t>, quantity</w:t>
            </w:r>
          </w:p>
        </w:tc>
      </w:tr>
      <w:tr w:rsidR="002030F5" w:rsidRPr="002030F5" w14:paraId="1FDE85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03531F" w14:textId="77777777" w:rsidR="002030F5" w:rsidRPr="002030F5" w:rsidRDefault="002030F5" w:rsidP="002030F5">
            <w:proofErr w:type="spellStart"/>
            <w:r w:rsidRPr="002030F5">
              <w:rPr>
                <w:b/>
                <w:bCs/>
              </w:rPr>
              <w:t>system_logs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098C413" w14:textId="77777777" w:rsidR="002030F5" w:rsidRPr="002030F5" w:rsidRDefault="002030F5" w:rsidP="002030F5">
            <w:proofErr w:type="spellStart"/>
            <w:r w:rsidRPr="002030F5">
              <w:t>log_id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FA6D176" w14:textId="77777777" w:rsidR="002030F5" w:rsidRPr="002030F5" w:rsidRDefault="002030F5" w:rsidP="002030F5">
            <w:r w:rsidRPr="002030F5">
              <w:t>Tracks security events and test execution results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DBE7D6C" w14:textId="77777777" w:rsidR="002030F5" w:rsidRPr="002030F5" w:rsidRDefault="002030F5" w:rsidP="002030F5">
            <w:proofErr w:type="spellStart"/>
            <w:r w:rsidRPr="002030F5">
              <w:t>event_type</w:t>
            </w:r>
            <w:proofErr w:type="spellEnd"/>
            <w:r w:rsidRPr="002030F5">
              <w:t>, timestamp, description</w:t>
            </w:r>
          </w:p>
        </w:tc>
      </w:tr>
    </w:tbl>
    <w:p w14:paraId="36A533BA" w14:textId="076ECB07" w:rsidR="002030F5" w:rsidRPr="002030F5" w:rsidRDefault="002030F5" w:rsidP="002030F5"/>
    <w:p w14:paraId="7ABE3504" w14:textId="77777777" w:rsidR="002030F5" w:rsidRPr="002030F5" w:rsidRDefault="002030F5" w:rsidP="002030F5">
      <w:pPr>
        <w:pStyle w:val="Heading2"/>
      </w:pPr>
      <w:bookmarkStart w:id="22" w:name="_Toc223991505"/>
      <w:r w:rsidRPr="002030F5">
        <w:t>4.3 Data Flow</w:t>
      </w:r>
      <w:bookmarkEnd w:id="22"/>
    </w:p>
    <w:p w14:paraId="6E04E179" w14:textId="77777777" w:rsidR="002030F5" w:rsidRPr="002030F5" w:rsidRDefault="002030F5" w:rsidP="002030F5">
      <w:r w:rsidRPr="002030F5">
        <w:t>The movement of data within the NextGenGadgets platform follows a strictly defined path to ensure security and accuracy. This flow is what the Selenium test suite (TC_01 through TC_33) specifically validates.</w:t>
      </w:r>
    </w:p>
    <w:p w14:paraId="4C4AC515" w14:textId="77777777" w:rsidR="002030F5" w:rsidRPr="002030F5" w:rsidRDefault="002030F5" w:rsidP="002030F5">
      <w:pPr>
        <w:numPr>
          <w:ilvl w:val="0"/>
          <w:numId w:val="40"/>
        </w:numPr>
      </w:pPr>
      <w:r w:rsidRPr="002030F5">
        <w:rPr>
          <w:b/>
          <w:bCs/>
        </w:rPr>
        <w:t>Request Initiation:</w:t>
      </w:r>
      <w:r w:rsidRPr="002030F5">
        <w:t xml:space="preserve"> The user enters data (such as login credentials or adding a laptop to the cart) into the Front-End interface.</w:t>
      </w:r>
    </w:p>
    <w:p w14:paraId="6B77A6A5" w14:textId="77777777" w:rsidR="002030F5" w:rsidRPr="002030F5" w:rsidRDefault="002030F5" w:rsidP="002030F5">
      <w:pPr>
        <w:numPr>
          <w:ilvl w:val="0"/>
          <w:numId w:val="40"/>
        </w:numPr>
      </w:pPr>
      <w:r w:rsidRPr="002030F5">
        <w:rPr>
          <w:b/>
          <w:bCs/>
        </w:rPr>
        <w:t>API Transmission:</w:t>
      </w:r>
      <w:r w:rsidRPr="002030F5">
        <w:t xml:space="preserve"> JavaScript triggers an asynchronous request (often via Fetch or AJAX) to the Python backend API endpoints (e.g., /api/login or /api/add-to-cart).</w:t>
      </w:r>
    </w:p>
    <w:p w14:paraId="6840F6FC" w14:textId="77777777" w:rsidR="002030F5" w:rsidRPr="002030F5" w:rsidRDefault="002030F5" w:rsidP="002030F5">
      <w:pPr>
        <w:numPr>
          <w:ilvl w:val="0"/>
          <w:numId w:val="40"/>
        </w:numPr>
      </w:pPr>
      <w:r w:rsidRPr="002030F5">
        <w:rPr>
          <w:b/>
          <w:bCs/>
        </w:rPr>
        <w:t>Validation &amp; Processing:</w:t>
      </w:r>
      <w:r w:rsidRPr="002030F5">
        <w:t xml:space="preserve"> The Python Logic Tier intercepts the data. It performs security sanitization to prevent SQL Injection (as tested in TC_06) and verifies the business logic (e.g., checking if the gadget is in stock).</w:t>
      </w:r>
    </w:p>
    <w:p w14:paraId="1F5002E2" w14:textId="77777777" w:rsidR="002030F5" w:rsidRPr="002030F5" w:rsidRDefault="002030F5" w:rsidP="002030F5">
      <w:pPr>
        <w:numPr>
          <w:ilvl w:val="0"/>
          <w:numId w:val="40"/>
        </w:numPr>
      </w:pPr>
      <w:r w:rsidRPr="002030F5">
        <w:rPr>
          <w:b/>
          <w:bCs/>
        </w:rPr>
        <w:t>Database Interaction:</w:t>
      </w:r>
      <w:r w:rsidRPr="002030F5">
        <w:t xml:space="preserve"> Once validated, the backend executes a SQL query to the MySQL database to retrieve or update records.</w:t>
      </w:r>
    </w:p>
    <w:p w14:paraId="351B96E1" w14:textId="3482C046" w:rsidR="00313A3A" w:rsidRDefault="002030F5" w:rsidP="003B3147">
      <w:pPr>
        <w:numPr>
          <w:ilvl w:val="0"/>
          <w:numId w:val="40"/>
        </w:numPr>
      </w:pPr>
      <w:r w:rsidRPr="002030F5">
        <w:rPr>
          <w:b/>
          <w:bCs/>
        </w:rPr>
        <w:t>Response Cycle:</w:t>
      </w:r>
      <w:r w:rsidRPr="002030F5">
        <w:t xml:space="preserve"> The database returns the result to the API, which then sends a JSON response back to the Front-End. The UI updates dynamically to show "Login Successful" or "Item Added to Cart" without requiring a full page reload.</w:t>
      </w:r>
    </w:p>
    <w:p w14:paraId="3A1B8E65" w14:textId="275F7402" w:rsidR="00AD3506" w:rsidRDefault="00AD3506" w:rsidP="00AD3506">
      <w:pPr>
        <w:pStyle w:val="Heading1"/>
      </w:pPr>
      <w:bookmarkStart w:id="23" w:name="_Toc223991506"/>
      <w:r>
        <w:lastRenderedPageBreak/>
        <w:t xml:space="preserve">5. </w:t>
      </w:r>
      <w:r w:rsidR="002030F5">
        <w:t>Development &amp; Implementation</w:t>
      </w:r>
      <w:bookmarkEnd w:id="23"/>
    </w:p>
    <w:p w14:paraId="2AF050E9" w14:textId="77777777" w:rsidR="002030F5" w:rsidRDefault="002030F5" w:rsidP="009027B0">
      <w:r w:rsidRPr="002030F5">
        <w:t>The implementation phase focused on building a scalable, responsive application while maintaining a clean separation between the user interface and the server-side logic. The development followed a modular approach to ensure each component could be independently validated by the Selenium automation suite.</w:t>
      </w:r>
    </w:p>
    <w:p w14:paraId="5A259E9A" w14:textId="3EA42F78" w:rsidR="002030F5" w:rsidRPr="002030F5" w:rsidRDefault="002030F5" w:rsidP="002030F5">
      <w:pPr>
        <w:pStyle w:val="Heading2"/>
      </w:pPr>
      <w:bookmarkStart w:id="24" w:name="_Toc223991507"/>
      <w:r w:rsidRPr="002030F5">
        <w:t>5.1 Front-End Development</w:t>
      </w:r>
      <w:bookmarkEnd w:id="24"/>
    </w:p>
    <w:p w14:paraId="70427041" w14:textId="77777777" w:rsidR="002030F5" w:rsidRPr="002030F5" w:rsidRDefault="002030F5" w:rsidP="002030F5">
      <w:r w:rsidRPr="002030F5">
        <w:t>The front-end was designed to be lightweight and highly interactive, ensuring that UI elements remain responsive during automated testing.</w:t>
      </w:r>
    </w:p>
    <w:p w14:paraId="3FD9668C" w14:textId="77777777" w:rsidR="002030F5" w:rsidRPr="002030F5" w:rsidRDefault="002030F5" w:rsidP="002030F5">
      <w:pPr>
        <w:numPr>
          <w:ilvl w:val="0"/>
          <w:numId w:val="41"/>
        </w:numPr>
      </w:pPr>
      <w:r w:rsidRPr="002030F5">
        <w:rPr>
          <w:b/>
          <w:bCs/>
        </w:rPr>
        <w:t>Technologies Used:</w:t>
      </w:r>
    </w:p>
    <w:p w14:paraId="123FE94C" w14:textId="77777777" w:rsidR="002030F5" w:rsidRPr="002030F5" w:rsidRDefault="002030F5" w:rsidP="002030F5">
      <w:pPr>
        <w:numPr>
          <w:ilvl w:val="1"/>
          <w:numId w:val="41"/>
        </w:numPr>
      </w:pPr>
      <w:r w:rsidRPr="002030F5">
        <w:rPr>
          <w:b/>
          <w:bCs/>
        </w:rPr>
        <w:t>HTML5:</w:t>
      </w:r>
      <w:r w:rsidRPr="002030F5">
        <w:t xml:space="preserve"> Used for semantic page structuring and accessibility.</w:t>
      </w:r>
    </w:p>
    <w:p w14:paraId="38E5B352" w14:textId="77777777" w:rsidR="002030F5" w:rsidRPr="002030F5" w:rsidRDefault="002030F5" w:rsidP="002030F5">
      <w:pPr>
        <w:numPr>
          <w:ilvl w:val="1"/>
          <w:numId w:val="41"/>
        </w:numPr>
      </w:pPr>
      <w:r w:rsidRPr="002030F5">
        <w:rPr>
          <w:b/>
          <w:bCs/>
        </w:rPr>
        <w:t>CSS3:</w:t>
      </w:r>
      <w:r w:rsidRPr="002030F5">
        <w:t xml:space="preserve"> </w:t>
      </w:r>
      <w:proofErr w:type="gramStart"/>
      <w:r w:rsidRPr="002030F5">
        <w:t>Implemented for</w:t>
      </w:r>
      <w:proofErr w:type="gramEnd"/>
      <w:r w:rsidRPr="002030F5">
        <w:t xml:space="preserve"> layout styling, using Flexbox and Grid to ensure responsiveness across different screen resolutions.</w:t>
      </w:r>
    </w:p>
    <w:p w14:paraId="5F1D18CB" w14:textId="77777777" w:rsidR="002030F5" w:rsidRPr="002030F5" w:rsidRDefault="002030F5" w:rsidP="002030F5">
      <w:pPr>
        <w:numPr>
          <w:ilvl w:val="1"/>
          <w:numId w:val="41"/>
        </w:numPr>
      </w:pPr>
      <w:r w:rsidRPr="002030F5">
        <w:rPr>
          <w:b/>
          <w:bCs/>
        </w:rPr>
        <w:t>JavaScript (ES6):</w:t>
      </w:r>
      <w:r w:rsidRPr="002030F5">
        <w:t xml:space="preserve"> Used for DOM manipulation, handling click events (such as "Add to Cart"</w:t>
      </w:r>
      <w:proofErr w:type="gramStart"/>
      <w:r w:rsidRPr="002030F5">
        <w:t>), and</w:t>
      </w:r>
      <w:proofErr w:type="gramEnd"/>
      <w:r w:rsidRPr="002030F5">
        <w:t xml:space="preserve"> performing asynchronous API calls.</w:t>
      </w:r>
    </w:p>
    <w:p w14:paraId="7A4D12F0" w14:textId="77777777" w:rsidR="002030F5" w:rsidRPr="002030F5" w:rsidRDefault="002030F5" w:rsidP="002030F5">
      <w:pPr>
        <w:numPr>
          <w:ilvl w:val="0"/>
          <w:numId w:val="41"/>
        </w:numPr>
      </w:pPr>
      <w:r w:rsidRPr="002030F5">
        <w:rPr>
          <w:b/>
          <w:bCs/>
        </w:rPr>
        <w:t>Core Pages:</w:t>
      </w:r>
    </w:p>
    <w:p w14:paraId="79DC704E" w14:textId="77777777" w:rsidR="002030F5" w:rsidRPr="002030F5" w:rsidRDefault="002030F5" w:rsidP="002030F5">
      <w:pPr>
        <w:numPr>
          <w:ilvl w:val="1"/>
          <w:numId w:val="41"/>
        </w:numPr>
      </w:pPr>
      <w:r w:rsidRPr="002030F5">
        <w:rPr>
          <w:b/>
          <w:bCs/>
        </w:rPr>
        <w:t>Home/Index:</w:t>
      </w:r>
      <w:r w:rsidRPr="002030F5">
        <w:t xml:space="preserve"> Displays the gadget catalog and "Add to Cart" functionality.</w:t>
      </w:r>
    </w:p>
    <w:p w14:paraId="18CD4890" w14:textId="77777777" w:rsidR="002030F5" w:rsidRPr="002030F5" w:rsidRDefault="002030F5" w:rsidP="002030F5">
      <w:pPr>
        <w:numPr>
          <w:ilvl w:val="1"/>
          <w:numId w:val="41"/>
        </w:numPr>
      </w:pPr>
      <w:r w:rsidRPr="002030F5">
        <w:rPr>
          <w:b/>
          <w:bCs/>
        </w:rPr>
        <w:t>Feature Page:</w:t>
      </w:r>
      <w:r w:rsidRPr="002030F5">
        <w:t xml:space="preserve"> Highlights specific gadget specifications.</w:t>
      </w:r>
    </w:p>
    <w:p w14:paraId="16658944" w14:textId="77777777" w:rsidR="002030F5" w:rsidRPr="002030F5" w:rsidRDefault="002030F5" w:rsidP="002030F5">
      <w:pPr>
        <w:numPr>
          <w:ilvl w:val="1"/>
          <w:numId w:val="41"/>
        </w:numPr>
      </w:pPr>
      <w:r w:rsidRPr="002030F5">
        <w:rPr>
          <w:b/>
          <w:bCs/>
        </w:rPr>
        <w:t>Login/Register:</w:t>
      </w:r>
      <w:r w:rsidRPr="002030F5">
        <w:t xml:space="preserve"> Secure forms for user authentication with real-time field validation.</w:t>
      </w:r>
    </w:p>
    <w:p w14:paraId="1E3C174E" w14:textId="0131EA86" w:rsidR="002030F5" w:rsidRPr="002030F5" w:rsidRDefault="002030F5" w:rsidP="002030F5">
      <w:pPr>
        <w:numPr>
          <w:ilvl w:val="1"/>
          <w:numId w:val="41"/>
        </w:numPr>
      </w:pPr>
      <w:r w:rsidRPr="002030F5">
        <w:rPr>
          <w:b/>
          <w:bCs/>
        </w:rPr>
        <w:t>Cart/Dashboard:</w:t>
      </w:r>
      <w:r w:rsidRPr="002030F5">
        <w:t xml:space="preserve"> Managed view for current selections and user-specific data.</w:t>
      </w:r>
    </w:p>
    <w:p w14:paraId="0256BF7D" w14:textId="77777777" w:rsidR="002030F5" w:rsidRPr="002030F5" w:rsidRDefault="002030F5" w:rsidP="002030F5">
      <w:pPr>
        <w:pStyle w:val="Heading2"/>
      </w:pPr>
      <w:bookmarkStart w:id="25" w:name="_Toc223991508"/>
      <w:r w:rsidRPr="002030F5">
        <w:t>5.2 Back-End Development</w:t>
      </w:r>
      <w:bookmarkEnd w:id="25"/>
    </w:p>
    <w:p w14:paraId="54FCE212" w14:textId="77777777" w:rsidR="002030F5" w:rsidRPr="002030F5" w:rsidRDefault="002030F5" w:rsidP="002030F5">
      <w:r w:rsidRPr="002030F5">
        <w:t>The back-end operates as a RESTful API service that mediates between the web interface and the MySQL database. Each endpoint is designed to handle specific HTTP methods and return standardized JSON responses.</w:t>
      </w:r>
    </w:p>
    <w:p w14:paraId="0479A735" w14:textId="77777777" w:rsidR="002030F5" w:rsidRPr="002030F5" w:rsidRDefault="002030F5" w:rsidP="002030F5">
      <w:r w:rsidRPr="002030F5">
        <w:rPr>
          <w:b/>
          <w:bCs/>
        </w:rPr>
        <w:t>1. User Registration (POST /api/register)</w:t>
      </w:r>
    </w:p>
    <w:p w14:paraId="4A105E7D" w14:textId="77777777" w:rsidR="002030F5" w:rsidRPr="002030F5" w:rsidRDefault="002030F5" w:rsidP="002030F5">
      <w:pPr>
        <w:numPr>
          <w:ilvl w:val="0"/>
          <w:numId w:val="42"/>
        </w:numPr>
      </w:pPr>
      <w:r w:rsidRPr="002030F5">
        <w:rPr>
          <w:b/>
          <w:bCs/>
        </w:rPr>
        <w:t>Functionality:</w:t>
      </w:r>
      <w:r w:rsidRPr="002030F5">
        <w:t xml:space="preserve"> Processes new user sign-ups.</w:t>
      </w:r>
    </w:p>
    <w:p w14:paraId="7105D120" w14:textId="77777777" w:rsidR="002030F5" w:rsidRPr="002030F5" w:rsidRDefault="002030F5" w:rsidP="002030F5">
      <w:pPr>
        <w:numPr>
          <w:ilvl w:val="0"/>
          <w:numId w:val="42"/>
        </w:numPr>
      </w:pPr>
      <w:r w:rsidRPr="002030F5">
        <w:rPr>
          <w:b/>
          <w:bCs/>
        </w:rPr>
        <w:t>Logic:</w:t>
      </w:r>
    </w:p>
    <w:p w14:paraId="0734B22A" w14:textId="77777777" w:rsidR="002030F5" w:rsidRPr="002030F5" w:rsidRDefault="002030F5" w:rsidP="002030F5">
      <w:pPr>
        <w:numPr>
          <w:ilvl w:val="1"/>
          <w:numId w:val="42"/>
        </w:numPr>
      </w:pPr>
      <w:r w:rsidRPr="002030F5">
        <w:lastRenderedPageBreak/>
        <w:t>Receives user details (First Name, Last Name, Email, Age, Username, Password).</w:t>
      </w:r>
    </w:p>
    <w:p w14:paraId="0BA39A5A" w14:textId="77777777" w:rsidR="002030F5" w:rsidRPr="002030F5" w:rsidRDefault="002030F5" w:rsidP="002030F5">
      <w:pPr>
        <w:numPr>
          <w:ilvl w:val="1"/>
          <w:numId w:val="42"/>
        </w:numPr>
      </w:pPr>
      <w:r w:rsidRPr="002030F5">
        <w:rPr>
          <w:b/>
          <w:bCs/>
        </w:rPr>
        <w:t>Security:</w:t>
      </w:r>
      <w:r w:rsidRPr="002030F5">
        <w:t xml:space="preserve"> Applies a regex pattern to validate password strength and uses the bcrypt library to hash passwords before storage.</w:t>
      </w:r>
    </w:p>
    <w:p w14:paraId="1E651ECD" w14:textId="77777777" w:rsidR="002030F5" w:rsidRPr="002030F5" w:rsidRDefault="002030F5" w:rsidP="002030F5">
      <w:pPr>
        <w:numPr>
          <w:ilvl w:val="1"/>
          <w:numId w:val="42"/>
        </w:numPr>
      </w:pPr>
      <w:r w:rsidRPr="002030F5">
        <w:rPr>
          <w:b/>
          <w:bCs/>
        </w:rPr>
        <w:t>Validation:</w:t>
      </w:r>
      <w:r w:rsidRPr="002030F5">
        <w:t xml:space="preserve"> Checks the database to ensure the email address is unique.</w:t>
      </w:r>
    </w:p>
    <w:p w14:paraId="285B697A" w14:textId="77777777" w:rsidR="002030F5" w:rsidRPr="002030F5" w:rsidRDefault="002030F5" w:rsidP="002030F5">
      <w:pPr>
        <w:numPr>
          <w:ilvl w:val="1"/>
          <w:numId w:val="42"/>
        </w:numPr>
      </w:pPr>
      <w:r w:rsidRPr="002030F5">
        <w:rPr>
          <w:b/>
          <w:bCs/>
        </w:rPr>
        <w:t>Action:</w:t>
      </w:r>
      <w:r w:rsidRPr="002030F5">
        <w:t xml:space="preserve"> Inserts a new record into the users table upon successful validation.</w:t>
      </w:r>
    </w:p>
    <w:p w14:paraId="55EA4057" w14:textId="77777777" w:rsidR="002030F5" w:rsidRPr="002030F5" w:rsidRDefault="002030F5" w:rsidP="002030F5">
      <w:r w:rsidRPr="002030F5">
        <w:rPr>
          <w:b/>
          <w:bCs/>
        </w:rPr>
        <w:t>2. User Login (POST /api/login)</w:t>
      </w:r>
    </w:p>
    <w:p w14:paraId="16B32D56" w14:textId="77777777" w:rsidR="002030F5" w:rsidRPr="002030F5" w:rsidRDefault="002030F5" w:rsidP="002030F5">
      <w:pPr>
        <w:numPr>
          <w:ilvl w:val="0"/>
          <w:numId w:val="43"/>
        </w:numPr>
      </w:pPr>
      <w:r w:rsidRPr="002030F5">
        <w:rPr>
          <w:b/>
          <w:bCs/>
        </w:rPr>
        <w:t>Functionality:</w:t>
      </w:r>
      <w:r w:rsidRPr="002030F5">
        <w:t xml:space="preserve"> Authenticates returning users.</w:t>
      </w:r>
    </w:p>
    <w:p w14:paraId="72DF0D03" w14:textId="77777777" w:rsidR="002030F5" w:rsidRPr="002030F5" w:rsidRDefault="002030F5" w:rsidP="002030F5">
      <w:pPr>
        <w:numPr>
          <w:ilvl w:val="0"/>
          <w:numId w:val="43"/>
        </w:numPr>
      </w:pPr>
      <w:r w:rsidRPr="002030F5">
        <w:rPr>
          <w:b/>
          <w:bCs/>
        </w:rPr>
        <w:t>Logic:</w:t>
      </w:r>
    </w:p>
    <w:p w14:paraId="720324F2" w14:textId="77777777" w:rsidR="002030F5" w:rsidRPr="002030F5" w:rsidRDefault="002030F5" w:rsidP="002030F5">
      <w:pPr>
        <w:numPr>
          <w:ilvl w:val="1"/>
          <w:numId w:val="43"/>
        </w:numPr>
      </w:pPr>
      <w:r w:rsidRPr="002030F5">
        <w:t>Captures the provided username and password.</w:t>
      </w:r>
    </w:p>
    <w:p w14:paraId="7DAD57AA" w14:textId="77777777" w:rsidR="002030F5" w:rsidRPr="002030F5" w:rsidRDefault="002030F5" w:rsidP="002030F5">
      <w:pPr>
        <w:numPr>
          <w:ilvl w:val="1"/>
          <w:numId w:val="43"/>
        </w:numPr>
      </w:pPr>
      <w:r w:rsidRPr="002030F5">
        <w:t>Queries the MySQL database for a matching username.</w:t>
      </w:r>
    </w:p>
    <w:p w14:paraId="7E09096B" w14:textId="77777777" w:rsidR="002030F5" w:rsidRPr="002030F5" w:rsidRDefault="002030F5" w:rsidP="002030F5">
      <w:pPr>
        <w:numPr>
          <w:ilvl w:val="1"/>
          <w:numId w:val="43"/>
        </w:numPr>
      </w:pPr>
      <w:r w:rsidRPr="002030F5">
        <w:t>Compares the hashed password using secure comparison methods.</w:t>
      </w:r>
    </w:p>
    <w:p w14:paraId="3BBB4708" w14:textId="77777777" w:rsidR="002030F5" w:rsidRPr="002030F5" w:rsidRDefault="002030F5" w:rsidP="002030F5">
      <w:pPr>
        <w:numPr>
          <w:ilvl w:val="1"/>
          <w:numId w:val="43"/>
        </w:numPr>
      </w:pPr>
      <w:r w:rsidRPr="002030F5">
        <w:rPr>
          <w:b/>
          <w:bCs/>
        </w:rPr>
        <w:t>Action:</w:t>
      </w:r>
      <w:r w:rsidRPr="002030F5">
        <w:t xml:space="preserve"> Upon success, generates a JWT (JSON Web Token) for session management.</w:t>
      </w:r>
    </w:p>
    <w:p w14:paraId="1AA0CCCF" w14:textId="77777777" w:rsidR="002030F5" w:rsidRPr="002030F5" w:rsidRDefault="002030F5" w:rsidP="002030F5">
      <w:r w:rsidRPr="002030F5">
        <w:rPr>
          <w:b/>
          <w:bCs/>
        </w:rPr>
        <w:t>3. Product Retrieval (GET /api/items)</w:t>
      </w:r>
    </w:p>
    <w:p w14:paraId="25DDDEF1" w14:textId="77777777" w:rsidR="002030F5" w:rsidRPr="002030F5" w:rsidRDefault="002030F5" w:rsidP="002030F5">
      <w:pPr>
        <w:numPr>
          <w:ilvl w:val="0"/>
          <w:numId w:val="44"/>
        </w:numPr>
      </w:pPr>
      <w:r w:rsidRPr="002030F5">
        <w:rPr>
          <w:b/>
          <w:bCs/>
        </w:rPr>
        <w:t>Functionality:</w:t>
      </w:r>
      <w:r w:rsidRPr="002030F5">
        <w:t xml:space="preserve"> Populates the gadget catalog.</w:t>
      </w:r>
    </w:p>
    <w:p w14:paraId="4BBE90CD" w14:textId="77777777" w:rsidR="002030F5" w:rsidRPr="002030F5" w:rsidRDefault="002030F5" w:rsidP="002030F5">
      <w:pPr>
        <w:numPr>
          <w:ilvl w:val="0"/>
          <w:numId w:val="44"/>
        </w:numPr>
      </w:pPr>
      <w:r w:rsidRPr="002030F5">
        <w:rPr>
          <w:b/>
          <w:bCs/>
        </w:rPr>
        <w:t>Logic:</w:t>
      </w:r>
    </w:p>
    <w:p w14:paraId="68C5ECB9" w14:textId="77777777" w:rsidR="002030F5" w:rsidRPr="002030F5" w:rsidRDefault="002030F5" w:rsidP="002030F5">
      <w:pPr>
        <w:numPr>
          <w:ilvl w:val="1"/>
          <w:numId w:val="44"/>
        </w:numPr>
      </w:pPr>
      <w:r w:rsidRPr="002030F5">
        <w:t>The frontend sends a GET request upon page load.</w:t>
      </w:r>
    </w:p>
    <w:p w14:paraId="0C1776C3" w14:textId="77777777" w:rsidR="002030F5" w:rsidRPr="002030F5" w:rsidRDefault="002030F5" w:rsidP="002030F5">
      <w:pPr>
        <w:numPr>
          <w:ilvl w:val="1"/>
          <w:numId w:val="44"/>
        </w:numPr>
      </w:pPr>
      <w:r w:rsidRPr="002030F5">
        <w:t>The backend executes a SELECT * query on the products table.</w:t>
      </w:r>
    </w:p>
    <w:p w14:paraId="0D38B35A" w14:textId="08EC21CD" w:rsidR="002030F5" w:rsidRPr="002030F5" w:rsidRDefault="002030F5" w:rsidP="002030F5">
      <w:pPr>
        <w:numPr>
          <w:ilvl w:val="1"/>
          <w:numId w:val="44"/>
        </w:numPr>
      </w:pPr>
      <w:r w:rsidRPr="002030F5">
        <w:rPr>
          <w:b/>
          <w:bCs/>
        </w:rPr>
        <w:t>Action:</w:t>
      </w:r>
      <w:r w:rsidRPr="002030F5">
        <w:t xml:space="preserve"> Returns a JSON array of objects containing product IDs, names, and prices.</w:t>
      </w:r>
    </w:p>
    <w:p w14:paraId="53453260" w14:textId="77777777" w:rsidR="002030F5" w:rsidRPr="002030F5" w:rsidRDefault="002030F5" w:rsidP="002030F5">
      <w:pPr>
        <w:pStyle w:val="Heading2"/>
      </w:pPr>
      <w:bookmarkStart w:id="26" w:name="_Toc223991509"/>
      <w:r w:rsidRPr="002030F5">
        <w:t>5.3 Database Connection</w:t>
      </w:r>
      <w:bookmarkEnd w:id="26"/>
    </w:p>
    <w:p w14:paraId="20AA6CEF" w14:textId="77777777" w:rsidR="002030F5" w:rsidRPr="002030F5" w:rsidRDefault="002030F5" w:rsidP="002030F5">
      <w:r w:rsidRPr="002030F5">
        <w:t>The application maintains a persistent connection to the MySQL database to ensure real-time data updates.</w:t>
      </w:r>
    </w:p>
    <w:p w14:paraId="4521E16B" w14:textId="77777777" w:rsidR="002030F5" w:rsidRPr="002030F5" w:rsidRDefault="002030F5" w:rsidP="002030F5">
      <w:pPr>
        <w:numPr>
          <w:ilvl w:val="0"/>
          <w:numId w:val="45"/>
        </w:numPr>
      </w:pPr>
      <w:r w:rsidRPr="002030F5">
        <w:rPr>
          <w:b/>
          <w:bCs/>
        </w:rPr>
        <w:t>Configuration:</w:t>
      </w:r>
      <w:r w:rsidRPr="002030F5">
        <w:t xml:space="preserve"> The connection is established using a dedicated configuration module that specifies the host (localhost), user (root), and the target database (ecommerce_db).</w:t>
      </w:r>
    </w:p>
    <w:p w14:paraId="5254DA98" w14:textId="39A2E9C0" w:rsidR="00C61E5F" w:rsidRDefault="002030F5" w:rsidP="002030F5">
      <w:pPr>
        <w:numPr>
          <w:ilvl w:val="0"/>
          <w:numId w:val="45"/>
        </w:numPr>
      </w:pPr>
      <w:r w:rsidRPr="002030F5">
        <w:rPr>
          <w:b/>
          <w:bCs/>
        </w:rPr>
        <w:lastRenderedPageBreak/>
        <w:t>Implementation (Python):</w:t>
      </w:r>
      <w:r w:rsidRPr="002030F5">
        <w:t xml:space="preserve"> Using the mysql-connector-python library, the backend initiates a connection pool. This allows the API to handle multiple concurrent requests efficiently—a critical requirement for the load testing performed in Chapter 6.</w:t>
      </w:r>
    </w:p>
    <w:p w14:paraId="33911178" w14:textId="57DEB41E" w:rsidR="007553A1" w:rsidRDefault="00AE3159" w:rsidP="007553A1">
      <w:pPr>
        <w:pStyle w:val="Heading1"/>
      </w:pPr>
      <w:bookmarkStart w:id="27" w:name="_Toc223991510"/>
      <w:r>
        <w:t xml:space="preserve">6. </w:t>
      </w:r>
      <w:r w:rsidR="007553A1">
        <w:t>Testing &amp; Validation</w:t>
      </w:r>
      <w:bookmarkEnd w:id="27"/>
    </w:p>
    <w:p w14:paraId="7940BAB4" w14:textId="77777777" w:rsidR="007553A1" w:rsidRPr="007553A1" w:rsidRDefault="007553A1" w:rsidP="007553A1">
      <w:r w:rsidRPr="007553A1">
        <w:t>The validation phase was conducted to verify that all functional requirements met the predefined business logic and security standards. A combination of manual, automated, and performance testing was utilized to achieve 100% test coverage.</w:t>
      </w:r>
    </w:p>
    <w:p w14:paraId="43478BE5" w14:textId="77777777" w:rsidR="007553A1" w:rsidRPr="007553A1" w:rsidRDefault="007553A1" w:rsidP="007553A1">
      <w:pPr>
        <w:pStyle w:val="Heading2"/>
      </w:pPr>
      <w:bookmarkStart w:id="28" w:name="_Toc223991511"/>
      <w:r w:rsidRPr="007553A1">
        <w:t>6.1 Functional Testing</w:t>
      </w:r>
      <w:bookmarkEnd w:id="28"/>
    </w:p>
    <w:p w14:paraId="2ACE9773" w14:textId="77777777" w:rsidR="007553A1" w:rsidRPr="007553A1" w:rsidRDefault="007553A1" w:rsidP="007553A1">
      <w:r w:rsidRPr="007553A1">
        <w:t>Functional testing ensured that each feature of the web application operated according to the project specifications.</w:t>
      </w:r>
    </w:p>
    <w:p w14:paraId="5294E6A6" w14:textId="77777777" w:rsidR="007553A1" w:rsidRPr="007553A1" w:rsidRDefault="007553A1" w:rsidP="007553A1">
      <w:pPr>
        <w:numPr>
          <w:ilvl w:val="0"/>
          <w:numId w:val="46"/>
        </w:numPr>
      </w:pPr>
      <w:r w:rsidRPr="007553A1">
        <w:rPr>
          <w:b/>
          <w:bCs/>
        </w:rPr>
        <w:t>Login Validation:</w:t>
      </w:r>
      <w:r w:rsidRPr="007553A1">
        <w:t xml:space="preserve"> Verified that only registered users with correct credentials could access the dashboard.</w:t>
      </w:r>
    </w:p>
    <w:p w14:paraId="35616046" w14:textId="77777777" w:rsidR="007553A1" w:rsidRPr="007553A1" w:rsidRDefault="007553A1" w:rsidP="007553A1">
      <w:pPr>
        <w:numPr>
          <w:ilvl w:val="0"/>
          <w:numId w:val="46"/>
        </w:numPr>
      </w:pPr>
      <w:r w:rsidRPr="007553A1">
        <w:rPr>
          <w:b/>
          <w:bCs/>
        </w:rPr>
        <w:t>Data Entry Validation:</w:t>
      </w:r>
      <w:r w:rsidRPr="007553A1">
        <w:t xml:space="preserve"> Ensured that forms (Registration/Search) rejected invalid data types, such as alphabetic characters in age fields.</w:t>
      </w:r>
    </w:p>
    <w:p w14:paraId="73B71B78" w14:textId="77777777" w:rsidR="007553A1" w:rsidRPr="007553A1" w:rsidRDefault="007553A1" w:rsidP="007553A1">
      <w:pPr>
        <w:numPr>
          <w:ilvl w:val="0"/>
          <w:numId w:val="46"/>
        </w:numPr>
      </w:pPr>
      <w:r w:rsidRPr="007553A1">
        <w:rPr>
          <w:b/>
          <w:bCs/>
        </w:rPr>
        <w:t>Calculation Accuracy:</w:t>
      </w:r>
      <w:r w:rsidRPr="007553A1">
        <w:t xml:space="preserve"> Validated that the shopping cart correctly summed the prices of multiple gadgets, including any applicable taxes or discounts.</w:t>
      </w:r>
    </w:p>
    <w:p w14:paraId="39EC6DB0" w14:textId="40C8E3B8" w:rsidR="007553A1" w:rsidRPr="007553A1" w:rsidRDefault="007553A1" w:rsidP="007553A1">
      <w:pPr>
        <w:numPr>
          <w:ilvl w:val="0"/>
          <w:numId w:val="46"/>
        </w:numPr>
      </w:pPr>
      <w:r w:rsidRPr="007553A1">
        <w:rPr>
          <w:b/>
          <w:bCs/>
        </w:rPr>
        <w:t>Data Storage Verification:</w:t>
      </w:r>
      <w:r w:rsidRPr="007553A1">
        <w:t xml:space="preserve"> Confirmed that information submitted via the </w:t>
      </w:r>
      <w:proofErr w:type="gramStart"/>
      <w:r w:rsidRPr="007553A1">
        <w:t>frontend</w:t>
      </w:r>
      <w:proofErr w:type="gramEnd"/>
      <w:r w:rsidRPr="007553A1">
        <w:t xml:space="preserve"> was correctly recorded in the MySQL database tables.</w:t>
      </w:r>
    </w:p>
    <w:p w14:paraId="3E38DC98" w14:textId="77777777" w:rsidR="007553A1" w:rsidRPr="007553A1" w:rsidRDefault="007553A1" w:rsidP="007553A1">
      <w:pPr>
        <w:pStyle w:val="Heading2"/>
      </w:pPr>
      <w:bookmarkStart w:id="29" w:name="_Toc223991512"/>
      <w:r w:rsidRPr="007553A1">
        <w:t>6.2 Selenium Automation Testing</w:t>
      </w:r>
      <w:bookmarkEnd w:id="29"/>
    </w:p>
    <w:p w14:paraId="26737D06" w14:textId="77777777" w:rsidR="007553A1" w:rsidRPr="007553A1" w:rsidRDefault="007553A1" w:rsidP="007553A1">
      <w:r w:rsidRPr="007553A1">
        <w:t>Automation was the primary focus of the QA phase, using the Selenium WebDriver with Python to execute repetitive tasks with high precision.</w:t>
      </w:r>
    </w:p>
    <w:p w14:paraId="379025CC" w14:textId="77777777" w:rsidR="007553A1" w:rsidRPr="007553A1" w:rsidRDefault="007553A1" w:rsidP="007553A1">
      <w:pPr>
        <w:numPr>
          <w:ilvl w:val="0"/>
          <w:numId w:val="47"/>
        </w:numPr>
      </w:pPr>
      <w:r w:rsidRPr="007553A1">
        <w:rPr>
          <w:b/>
          <w:bCs/>
        </w:rPr>
        <w:t>Verify Login:</w:t>
      </w:r>
      <w:r w:rsidRPr="007553A1">
        <w:t xml:space="preserve"> Automated 30 unique scenarios covering valid, invalid, and edge-case credential combinations.</w:t>
      </w:r>
    </w:p>
    <w:p w14:paraId="3006DC0D" w14:textId="77777777" w:rsidR="007553A1" w:rsidRPr="007553A1" w:rsidRDefault="007553A1" w:rsidP="007553A1">
      <w:pPr>
        <w:numPr>
          <w:ilvl w:val="0"/>
          <w:numId w:val="47"/>
        </w:numPr>
      </w:pPr>
      <w:r w:rsidRPr="007553A1">
        <w:rPr>
          <w:b/>
          <w:bCs/>
        </w:rPr>
        <w:t>Verify Form Input:</w:t>
      </w:r>
      <w:r w:rsidRPr="007553A1">
        <w:t xml:space="preserve"> Used Selenium to simulate rapid data entry into the registration module to check for field-level constraints.</w:t>
      </w:r>
    </w:p>
    <w:p w14:paraId="1234A981" w14:textId="77777777" w:rsidR="007553A1" w:rsidRPr="007553A1" w:rsidRDefault="007553A1" w:rsidP="007553A1">
      <w:pPr>
        <w:numPr>
          <w:ilvl w:val="0"/>
          <w:numId w:val="47"/>
        </w:numPr>
      </w:pPr>
      <w:r w:rsidRPr="007553A1">
        <w:rPr>
          <w:b/>
          <w:bCs/>
        </w:rPr>
        <w:t>Verify Result Output:</w:t>
      </w:r>
      <w:r w:rsidRPr="007553A1">
        <w:t xml:space="preserve"> Automated the verification of UI text changes after a user adds an item to the cart.</w:t>
      </w:r>
    </w:p>
    <w:p w14:paraId="7BA2A1E9" w14:textId="03BE3A29" w:rsidR="007553A1" w:rsidRPr="007553A1" w:rsidRDefault="007553A1" w:rsidP="007553A1">
      <w:pPr>
        <w:numPr>
          <w:ilvl w:val="0"/>
          <w:numId w:val="47"/>
        </w:numPr>
      </w:pPr>
      <w:r w:rsidRPr="007553A1">
        <w:rPr>
          <w:b/>
          <w:bCs/>
        </w:rPr>
        <w:t>Verify Database Record:</w:t>
      </w:r>
      <w:r w:rsidRPr="007553A1">
        <w:t xml:space="preserve"> Implemented scripts that cross-reference the UI "Success" message with the actual row count in the MySQL orders table.</w:t>
      </w:r>
    </w:p>
    <w:p w14:paraId="292A5DA9" w14:textId="77777777" w:rsidR="007553A1" w:rsidRPr="007553A1" w:rsidRDefault="007553A1" w:rsidP="007553A1">
      <w:pPr>
        <w:pStyle w:val="Heading2"/>
      </w:pPr>
      <w:bookmarkStart w:id="30" w:name="_Toc223991513"/>
      <w:r w:rsidRPr="007553A1">
        <w:lastRenderedPageBreak/>
        <w:t>6.3 Katalon Testing</w:t>
      </w:r>
      <w:bookmarkEnd w:id="30"/>
    </w:p>
    <w:p w14:paraId="5957D32A" w14:textId="77777777" w:rsidR="007553A1" w:rsidRPr="007553A1" w:rsidRDefault="007553A1" w:rsidP="007553A1">
      <w:r w:rsidRPr="007553A1">
        <w:t>To complement the Selenium scripts, Katalon Studio was used for keyword-driven and record-and-playback testing.</w:t>
      </w:r>
    </w:p>
    <w:p w14:paraId="194CE9FF" w14:textId="77777777" w:rsidR="007553A1" w:rsidRPr="007553A1" w:rsidRDefault="007553A1" w:rsidP="007553A1">
      <w:pPr>
        <w:numPr>
          <w:ilvl w:val="0"/>
          <w:numId w:val="48"/>
        </w:numPr>
      </w:pPr>
      <w:r w:rsidRPr="007553A1">
        <w:rPr>
          <w:b/>
          <w:bCs/>
        </w:rPr>
        <w:t>Test Volume:</w:t>
      </w:r>
      <w:r w:rsidRPr="007553A1">
        <w:t xml:space="preserve"> A suite of 25–30 test cases </w:t>
      </w:r>
      <w:proofErr w:type="gramStart"/>
      <w:r w:rsidRPr="007553A1">
        <w:t>was</w:t>
      </w:r>
      <w:proofErr w:type="gramEnd"/>
      <w:r w:rsidRPr="007553A1">
        <w:t xml:space="preserve"> executed.</w:t>
      </w:r>
    </w:p>
    <w:p w14:paraId="36B99927" w14:textId="77777777" w:rsidR="007553A1" w:rsidRPr="007553A1" w:rsidRDefault="007553A1" w:rsidP="007553A1">
      <w:pPr>
        <w:numPr>
          <w:ilvl w:val="0"/>
          <w:numId w:val="48"/>
        </w:numPr>
      </w:pPr>
      <w:r w:rsidRPr="007553A1">
        <w:rPr>
          <w:b/>
          <w:bCs/>
        </w:rPr>
        <w:t>Scenario Diversity:</w:t>
      </w:r>
      <w:r w:rsidRPr="007553A1">
        <w:t xml:space="preserve"> 10 unique test scenarios were created, focusing on the end-to-end user journey from landing page navigation to final checkout.</w:t>
      </w:r>
    </w:p>
    <w:p w14:paraId="5CACC0FE" w14:textId="4FADCD5A" w:rsidR="007553A1" w:rsidRPr="007553A1" w:rsidRDefault="007553A1" w:rsidP="007553A1">
      <w:pPr>
        <w:numPr>
          <w:ilvl w:val="0"/>
          <w:numId w:val="48"/>
        </w:numPr>
      </w:pPr>
      <w:r w:rsidRPr="007553A1">
        <w:rPr>
          <w:b/>
          <w:bCs/>
        </w:rPr>
        <w:t>Reporting:</w:t>
      </w:r>
      <w:r w:rsidRPr="007553A1">
        <w:t xml:space="preserve"> Katalon’s built-in reporting tool was used to generate visual logs and execution summaries for the project records.</w:t>
      </w:r>
    </w:p>
    <w:p w14:paraId="6A74AA56" w14:textId="77777777" w:rsidR="007553A1" w:rsidRPr="007553A1" w:rsidRDefault="007553A1" w:rsidP="007553A1">
      <w:pPr>
        <w:pStyle w:val="Heading2"/>
      </w:pPr>
      <w:bookmarkStart w:id="31" w:name="_Toc223991514"/>
      <w:r w:rsidRPr="007553A1">
        <w:t>6.4 Unit Testing</w:t>
      </w:r>
      <w:bookmarkEnd w:id="31"/>
    </w:p>
    <w:p w14:paraId="18B78BD2" w14:textId="77777777" w:rsidR="007553A1" w:rsidRPr="007553A1" w:rsidRDefault="007553A1" w:rsidP="007553A1">
      <w:r w:rsidRPr="007553A1">
        <w:t>Unit testing focused on the smallest testable parts of the Python backend.</w:t>
      </w:r>
    </w:p>
    <w:p w14:paraId="547BC450" w14:textId="77777777" w:rsidR="007553A1" w:rsidRPr="007553A1" w:rsidRDefault="007553A1" w:rsidP="007553A1">
      <w:pPr>
        <w:numPr>
          <w:ilvl w:val="0"/>
          <w:numId w:val="49"/>
        </w:numPr>
      </w:pPr>
      <w:r w:rsidRPr="007553A1">
        <w:rPr>
          <w:b/>
          <w:bCs/>
        </w:rPr>
        <w:t>Core Logic Validation:</w:t>
      </w:r>
      <w:r w:rsidRPr="007553A1">
        <w:t xml:space="preserve"> Tested individual functions, such as the password hashing algorithm and price calculation logic, in isolation.</w:t>
      </w:r>
    </w:p>
    <w:p w14:paraId="1807617C" w14:textId="0EEF60DB" w:rsidR="007553A1" w:rsidRPr="007553A1" w:rsidRDefault="007553A1" w:rsidP="007553A1">
      <w:pPr>
        <w:numPr>
          <w:ilvl w:val="0"/>
          <w:numId w:val="49"/>
        </w:numPr>
      </w:pPr>
      <w:r w:rsidRPr="007553A1">
        <w:rPr>
          <w:b/>
          <w:bCs/>
        </w:rPr>
        <w:t>API Response Validation:</w:t>
      </w:r>
      <w:r w:rsidRPr="007553A1">
        <w:t xml:space="preserve"> Ensured that every API endpoint returned the correct HTTP status codes (e.g., 200 OK, 401 Unauthorized, 404 Not Found) and properly formatted JSON data.</w:t>
      </w:r>
    </w:p>
    <w:p w14:paraId="6E338692" w14:textId="77777777" w:rsidR="007553A1" w:rsidRPr="007553A1" w:rsidRDefault="007553A1" w:rsidP="007553A1">
      <w:pPr>
        <w:pStyle w:val="Heading2"/>
      </w:pPr>
      <w:bookmarkStart w:id="32" w:name="_Toc223991515"/>
      <w:r w:rsidRPr="007553A1">
        <w:t>6.5 Security Testing</w:t>
      </w:r>
      <w:bookmarkEnd w:id="32"/>
    </w:p>
    <w:p w14:paraId="49BE758A" w14:textId="77777777" w:rsidR="007553A1" w:rsidRPr="007553A1" w:rsidRDefault="007553A1" w:rsidP="007553A1">
      <w:r w:rsidRPr="007553A1">
        <w:t>The application underwent a security audit to protect user data from common web threats.</w:t>
      </w:r>
    </w:p>
    <w:p w14:paraId="2AB01B8E" w14:textId="77777777" w:rsidR="007553A1" w:rsidRPr="007553A1" w:rsidRDefault="007553A1" w:rsidP="007553A1">
      <w:pPr>
        <w:numPr>
          <w:ilvl w:val="0"/>
          <w:numId w:val="50"/>
        </w:numPr>
      </w:pPr>
      <w:r w:rsidRPr="007553A1">
        <w:rPr>
          <w:b/>
          <w:bCs/>
        </w:rPr>
        <w:t>SQL Injection (SQLi):</w:t>
      </w:r>
      <w:r w:rsidRPr="007553A1">
        <w:t xml:space="preserve"> Tested inputs with malicious payloads (e.g., ' OR '1'='1) to confirm that the backend uses parameterized queries.</w:t>
      </w:r>
    </w:p>
    <w:p w14:paraId="411DEA0E" w14:textId="77777777" w:rsidR="007553A1" w:rsidRPr="007553A1" w:rsidRDefault="007553A1" w:rsidP="007553A1">
      <w:pPr>
        <w:numPr>
          <w:ilvl w:val="0"/>
          <w:numId w:val="50"/>
        </w:numPr>
      </w:pPr>
      <w:r w:rsidRPr="007553A1">
        <w:rPr>
          <w:b/>
          <w:bCs/>
        </w:rPr>
        <w:t>Cross-Site Scripting (XSS):</w:t>
      </w:r>
      <w:r w:rsidRPr="007553A1">
        <w:t xml:space="preserve"> Attempted to inject &lt;script&gt; tags into search bars and comment fields to verify that the application sanitizes all HTML output.</w:t>
      </w:r>
    </w:p>
    <w:p w14:paraId="75C8A2BF" w14:textId="42AB2DA7" w:rsidR="007553A1" w:rsidRPr="007553A1" w:rsidRDefault="007553A1" w:rsidP="007553A1">
      <w:pPr>
        <w:numPr>
          <w:ilvl w:val="0"/>
          <w:numId w:val="50"/>
        </w:numPr>
      </w:pPr>
      <w:r w:rsidRPr="007553A1">
        <w:rPr>
          <w:b/>
          <w:bCs/>
        </w:rPr>
        <w:t>Authentication Vulnerabilities:</w:t>
      </w:r>
      <w:r w:rsidRPr="007553A1">
        <w:t xml:space="preserve"> Checked for session fixation and verified that JWT tokens are stored securely.</w:t>
      </w:r>
    </w:p>
    <w:p w14:paraId="2D18747F" w14:textId="77777777" w:rsidR="007553A1" w:rsidRPr="007553A1" w:rsidRDefault="007553A1" w:rsidP="007553A1">
      <w:pPr>
        <w:pStyle w:val="Heading2"/>
      </w:pPr>
      <w:bookmarkStart w:id="33" w:name="_Toc223991516"/>
      <w:r w:rsidRPr="007553A1">
        <w:t>6.6 Performance Testing</w:t>
      </w:r>
      <w:bookmarkEnd w:id="33"/>
    </w:p>
    <w:p w14:paraId="1E39F066" w14:textId="77777777" w:rsidR="007553A1" w:rsidRPr="007553A1" w:rsidRDefault="007553A1" w:rsidP="007553A1">
      <w:r w:rsidRPr="007553A1">
        <w:t>Performance testing was conducted using Apache JMeter to determine the system's stability under load.</w:t>
      </w:r>
    </w:p>
    <w:p w14:paraId="2FC83EBD" w14:textId="77777777" w:rsidR="007553A1" w:rsidRPr="007553A1" w:rsidRDefault="007553A1" w:rsidP="007553A1">
      <w:pPr>
        <w:numPr>
          <w:ilvl w:val="0"/>
          <w:numId w:val="51"/>
        </w:numPr>
      </w:pPr>
      <w:r w:rsidRPr="007553A1">
        <w:rPr>
          <w:b/>
          <w:bCs/>
        </w:rPr>
        <w:t>User Simulation:</w:t>
      </w:r>
      <w:r w:rsidRPr="007553A1">
        <w:t xml:space="preserve"> Simulated a load of 50–100 concurrent users accessing the site simultaneously.</w:t>
      </w:r>
    </w:p>
    <w:p w14:paraId="301BAFA7" w14:textId="77777777" w:rsidR="007553A1" w:rsidRPr="007553A1" w:rsidRDefault="007553A1" w:rsidP="007553A1">
      <w:pPr>
        <w:numPr>
          <w:ilvl w:val="0"/>
          <w:numId w:val="51"/>
        </w:numPr>
      </w:pPr>
      <w:r w:rsidRPr="007553A1">
        <w:rPr>
          <w:b/>
          <w:bCs/>
        </w:rPr>
        <w:lastRenderedPageBreak/>
        <w:t>Metrics:</w:t>
      </w:r>
      <w:r w:rsidRPr="007553A1">
        <w:t xml:space="preserve"> Monitored response times, throughput (requests per second), and server resource utilization (CPU/RAM).</w:t>
      </w:r>
    </w:p>
    <w:p w14:paraId="312E6F16" w14:textId="77777777" w:rsidR="007553A1" w:rsidRPr="007553A1" w:rsidRDefault="007553A1" w:rsidP="007553A1">
      <w:pPr>
        <w:numPr>
          <w:ilvl w:val="0"/>
          <w:numId w:val="51"/>
        </w:numPr>
      </w:pPr>
      <w:r w:rsidRPr="007553A1">
        <w:rPr>
          <w:b/>
          <w:bCs/>
        </w:rPr>
        <w:t>Goal:</w:t>
      </w:r>
      <w:r w:rsidRPr="007553A1">
        <w:t xml:space="preserve"> To ensure the local Python server and MySQL database could handle peak traffic without crashing or significant latency.</w:t>
      </w:r>
    </w:p>
    <w:p w14:paraId="1A9A4B1C" w14:textId="17178D00" w:rsidR="006E7C4F" w:rsidRDefault="006E7C4F" w:rsidP="006E7C4F">
      <w:pPr>
        <w:pStyle w:val="Heading1"/>
      </w:pPr>
      <w:bookmarkStart w:id="34" w:name="_Toc223991517"/>
      <w:r>
        <w:t xml:space="preserve">7. </w:t>
      </w:r>
      <w:r w:rsidR="007553A1">
        <w:t>Results &amp; Analysis</w:t>
      </w:r>
      <w:bookmarkEnd w:id="34"/>
    </w:p>
    <w:p w14:paraId="11A8F14A" w14:textId="77777777" w:rsidR="007553A1" w:rsidRPr="007553A1" w:rsidRDefault="007553A1" w:rsidP="007553A1">
      <w:r w:rsidRPr="007553A1">
        <w:t>The results obtained from the multi-layered testing approach demonstrate a high level of stability and security. The following sections provide a visual and data-driven summary of the project’s performance.</w:t>
      </w:r>
    </w:p>
    <w:p w14:paraId="6E4F4C87" w14:textId="6ACC0B82" w:rsidR="00A235D8" w:rsidRDefault="007553A1" w:rsidP="00A235D8">
      <w:pPr>
        <w:pStyle w:val="Heading2"/>
      </w:pPr>
      <w:bookmarkStart w:id="35" w:name="_Toc223991518"/>
      <w:r w:rsidRPr="007553A1">
        <w:t xml:space="preserve">7.1 </w:t>
      </w:r>
      <w:r w:rsidR="00A235D8" w:rsidRPr="00A235D8">
        <w:t>System Verification and Output Logs</w:t>
      </w:r>
      <w:bookmarkEnd w:id="35"/>
    </w:p>
    <w:p w14:paraId="1262CEAE" w14:textId="77777777" w:rsidR="00A235D8" w:rsidRPr="00A235D8" w:rsidRDefault="00A235D8" w:rsidP="00A235D8">
      <w:r w:rsidRPr="00A235D8">
        <w:t>To validate the successful implementation of the platform, the system was verified through a series of live execution logs and automated reporting tools. Instead of static screenshots, the functional state of the application is evidenced by the real-time execution of the Selenium automation suite and the persistent data state in the MySQL environment.</w:t>
      </w:r>
    </w:p>
    <w:p w14:paraId="739FA7B3" w14:textId="77777777" w:rsidR="00A235D8" w:rsidRPr="00A235D8" w:rsidRDefault="00A235D8" w:rsidP="00A235D8">
      <w:pPr>
        <w:numPr>
          <w:ilvl w:val="0"/>
          <w:numId w:val="60"/>
        </w:numPr>
      </w:pPr>
      <w:r w:rsidRPr="00A235D8">
        <w:rPr>
          <w:b/>
          <w:bCs/>
        </w:rPr>
        <w:t>Authentication Validation:</w:t>
      </w:r>
      <w:r w:rsidRPr="00A235D8">
        <w:t xml:space="preserve"> The login interface and credential validation logic were verified using 30 distinct automation scenarios. Detailed logs confirm the system’s ability to trigger correct feedback for state changes, such as identifying incorrect passwords (TC_02) and unauthorized access attempts.</w:t>
      </w:r>
    </w:p>
    <w:p w14:paraId="4EF16A99" w14:textId="77777777" w:rsidR="00A235D8" w:rsidRPr="00A235D8" w:rsidRDefault="00A235D8" w:rsidP="00A235D8">
      <w:pPr>
        <w:numPr>
          <w:ilvl w:val="0"/>
          <w:numId w:val="60"/>
        </w:numPr>
      </w:pPr>
      <w:r w:rsidRPr="00A235D8">
        <w:rPr>
          <w:b/>
          <w:bCs/>
        </w:rPr>
        <w:t>Dynamic Catalog Rendering:</w:t>
      </w:r>
      <w:r w:rsidRPr="00A235D8">
        <w:t xml:space="preserve"> The integrity of the product catalog was confirmed by verifying the synchronization between the MySQL database and the front-end UI. This ensures that gadget items are retrieved and displayed with 100% accuracy in the browser.</w:t>
      </w:r>
    </w:p>
    <w:p w14:paraId="1E935111" w14:textId="77777777" w:rsidR="00A235D8" w:rsidRPr="00A235D8" w:rsidRDefault="00A235D8" w:rsidP="00A235D8">
      <w:pPr>
        <w:numPr>
          <w:ilvl w:val="0"/>
          <w:numId w:val="60"/>
        </w:numPr>
      </w:pPr>
      <w:r w:rsidRPr="00A235D8">
        <w:rPr>
          <w:b/>
          <w:bCs/>
        </w:rPr>
        <w:t>Transactional Cart Logic:</w:t>
      </w:r>
      <w:r w:rsidRPr="00A235D8">
        <w:t xml:space="preserve"> The shopping cart’s state management was validated through automated checks of the local storage and session variables, ensuring real-time updates as users modify their selections.</w:t>
      </w:r>
    </w:p>
    <w:p w14:paraId="1499B8B8" w14:textId="77777777" w:rsidR="00A235D8" w:rsidRPr="00A235D8" w:rsidRDefault="00A235D8" w:rsidP="00A235D8">
      <w:pPr>
        <w:numPr>
          <w:ilvl w:val="0"/>
          <w:numId w:val="60"/>
        </w:numPr>
      </w:pPr>
      <w:r w:rsidRPr="00A235D8">
        <w:rPr>
          <w:b/>
          <w:bCs/>
        </w:rPr>
        <w:t>End-to-End Workflow Success:</w:t>
      </w:r>
      <w:r w:rsidRPr="00A235D8">
        <w:t xml:space="preserve"> The final checkout confirmation was reached and verified through the Selenium E2E script (TC_33). Successful execution is documented in the automation test reports found in the project repository.</w:t>
      </w:r>
    </w:p>
    <w:p w14:paraId="6C68E075" w14:textId="77777777" w:rsidR="007553A1" w:rsidRPr="007553A1" w:rsidRDefault="007553A1" w:rsidP="007553A1">
      <w:pPr>
        <w:pStyle w:val="Heading2"/>
      </w:pPr>
      <w:bookmarkStart w:id="36" w:name="_Toc223991519"/>
      <w:r w:rsidRPr="007553A1">
        <w:t>7.2 Test Summary</w:t>
      </w:r>
      <w:bookmarkEnd w:id="36"/>
    </w:p>
    <w:p w14:paraId="0E77E603" w14:textId="77777777" w:rsidR="007553A1" w:rsidRPr="007553A1" w:rsidRDefault="007553A1" w:rsidP="007553A1">
      <w:r w:rsidRPr="007553A1">
        <w:t>The quantitative analysis of the testing phase shows that the application successfully met all pass criteria across different testing frameworks.</w:t>
      </w:r>
    </w:p>
    <w:p w14:paraId="28BFBE28" w14:textId="77777777" w:rsidR="007553A1" w:rsidRPr="007553A1" w:rsidRDefault="007553A1" w:rsidP="007553A1">
      <w:r w:rsidRPr="007553A1">
        <w:rPr>
          <w:b/>
          <w:bCs/>
        </w:rPr>
        <w:lastRenderedPageBreak/>
        <w:t>1. Selenium Automation Results</w:t>
      </w:r>
      <w:r w:rsidRPr="007553A1">
        <w:t xml:space="preserve"> The Selenium suite was the most rigorous component of the QA process. Out of 33 test cases, 33 passed successfully.</w:t>
      </w:r>
    </w:p>
    <w:p w14:paraId="5EEEDFCB" w14:textId="77777777" w:rsidR="007553A1" w:rsidRPr="007553A1" w:rsidRDefault="007553A1" w:rsidP="007553A1">
      <w:pPr>
        <w:numPr>
          <w:ilvl w:val="0"/>
          <w:numId w:val="53"/>
        </w:numPr>
      </w:pPr>
      <w:r w:rsidRPr="007553A1">
        <w:rPr>
          <w:b/>
          <w:bCs/>
        </w:rPr>
        <w:t>Success Rate:</w:t>
      </w:r>
      <w:r w:rsidRPr="007553A1">
        <w:t xml:space="preserve"> 100%</w:t>
      </w:r>
    </w:p>
    <w:p w14:paraId="0D0C51BB" w14:textId="77777777" w:rsidR="007553A1" w:rsidRPr="007553A1" w:rsidRDefault="007553A1" w:rsidP="007553A1">
      <w:pPr>
        <w:numPr>
          <w:ilvl w:val="0"/>
          <w:numId w:val="53"/>
        </w:numPr>
      </w:pPr>
      <w:r w:rsidRPr="007553A1">
        <w:rPr>
          <w:b/>
          <w:bCs/>
        </w:rPr>
        <w:t>Key Achievement:</w:t>
      </w:r>
      <w:r w:rsidRPr="007553A1">
        <w:t xml:space="preserve"> Successful mitigation of all 5 security-based test cases (SQLi and XSS), proving the robustness of the Python backend.</w:t>
      </w:r>
    </w:p>
    <w:p w14:paraId="2CA82463" w14:textId="77777777" w:rsidR="007553A1" w:rsidRPr="007553A1" w:rsidRDefault="007553A1" w:rsidP="007553A1">
      <w:r w:rsidRPr="007553A1">
        <w:rPr>
          <w:b/>
          <w:bCs/>
        </w:rPr>
        <w:t>2. Katalon Studio Results</w:t>
      </w:r>
      <w:r w:rsidRPr="007553A1">
        <w:t xml:space="preserve"> </w:t>
      </w:r>
      <w:proofErr w:type="gramStart"/>
      <w:r w:rsidRPr="007553A1">
        <w:t>The</w:t>
      </w:r>
      <w:proofErr w:type="gramEnd"/>
      <w:r w:rsidRPr="007553A1">
        <w:t xml:space="preserve"> Katalon suite provided a high-level overview of the user journey.</w:t>
      </w:r>
    </w:p>
    <w:p w14:paraId="4988BF4F" w14:textId="77777777" w:rsidR="007553A1" w:rsidRPr="007553A1" w:rsidRDefault="007553A1" w:rsidP="007553A1">
      <w:pPr>
        <w:numPr>
          <w:ilvl w:val="0"/>
          <w:numId w:val="54"/>
        </w:numPr>
      </w:pPr>
      <w:r w:rsidRPr="007553A1">
        <w:rPr>
          <w:b/>
          <w:bCs/>
        </w:rPr>
        <w:t>Execution Time:</w:t>
      </w:r>
      <w:r w:rsidRPr="007553A1">
        <w:t xml:space="preserve"> The full suite of 30 tests was completed in under 8 minutes.</w:t>
      </w:r>
    </w:p>
    <w:p w14:paraId="1E200F45" w14:textId="77777777" w:rsidR="007553A1" w:rsidRPr="007553A1" w:rsidRDefault="007553A1" w:rsidP="007553A1">
      <w:pPr>
        <w:numPr>
          <w:ilvl w:val="0"/>
          <w:numId w:val="54"/>
        </w:numPr>
      </w:pPr>
      <w:r w:rsidRPr="007553A1">
        <w:rPr>
          <w:b/>
          <w:bCs/>
        </w:rPr>
        <w:t>Stability:</w:t>
      </w:r>
      <w:r w:rsidRPr="007553A1">
        <w:t xml:space="preserve"> 0% flakiness was observed during repeated runs, confirming that the element locators used are reliable and unique.</w:t>
      </w:r>
    </w:p>
    <w:p w14:paraId="4EF68E2D" w14:textId="77777777" w:rsidR="007553A1" w:rsidRPr="007553A1" w:rsidRDefault="007553A1" w:rsidP="007553A1">
      <w:r w:rsidRPr="007553A1">
        <w:rPr>
          <w:b/>
          <w:bCs/>
        </w:rPr>
        <w:t>3. Unit Test Analysis</w:t>
      </w:r>
      <w:r w:rsidRPr="007553A1">
        <w:t xml:space="preserve"> Unit tests focused on the internal logic of the application.</w:t>
      </w:r>
    </w:p>
    <w:p w14:paraId="63B93275" w14:textId="77777777" w:rsidR="007553A1" w:rsidRPr="007553A1" w:rsidRDefault="007553A1" w:rsidP="007553A1">
      <w:pPr>
        <w:numPr>
          <w:ilvl w:val="0"/>
          <w:numId w:val="55"/>
        </w:numPr>
      </w:pPr>
      <w:r w:rsidRPr="007553A1">
        <w:rPr>
          <w:b/>
          <w:bCs/>
        </w:rPr>
        <w:t>Coverage:</w:t>
      </w:r>
      <w:r w:rsidRPr="007553A1">
        <w:t xml:space="preserve"> 100% of the core API functions (Login, Register, AddItem) were covered.</w:t>
      </w:r>
    </w:p>
    <w:p w14:paraId="52D191BD" w14:textId="77777777" w:rsidR="007553A1" w:rsidRPr="007553A1" w:rsidRDefault="007553A1" w:rsidP="007553A1">
      <w:pPr>
        <w:numPr>
          <w:ilvl w:val="0"/>
          <w:numId w:val="55"/>
        </w:numPr>
      </w:pPr>
      <w:r w:rsidRPr="007553A1">
        <w:rPr>
          <w:b/>
          <w:bCs/>
        </w:rPr>
        <w:t>Logic Check:</w:t>
      </w:r>
      <w:r w:rsidRPr="007553A1">
        <w:t xml:space="preserve"> All </w:t>
      </w:r>
      <w:proofErr w:type="gramStart"/>
      <w:r w:rsidRPr="007553A1">
        <w:t>15 unit</w:t>
      </w:r>
      <w:proofErr w:type="gramEnd"/>
      <w:r w:rsidRPr="007553A1">
        <w:t xml:space="preserve"> tests passed, ensuring that the backend correctly hashes passwords and calculates total prices before the data ever reaches the UI.</w:t>
      </w:r>
    </w:p>
    <w:p w14:paraId="4CD0D454" w14:textId="77777777" w:rsidR="007553A1" w:rsidRPr="007553A1" w:rsidRDefault="007553A1" w:rsidP="007553A1">
      <w:r w:rsidRPr="007553A1">
        <w:rPr>
          <w:b/>
          <w:bCs/>
        </w:rPr>
        <w:t>4. Performance Report</w:t>
      </w:r>
      <w:r w:rsidRPr="007553A1">
        <w:t xml:space="preserve"> The performance metrics captured via JMeter indicate that the system is optimized for small to medium-sized retail traffic.</w:t>
      </w:r>
    </w:p>
    <w:p w14:paraId="026E7E19" w14:textId="77777777" w:rsidR="007553A1" w:rsidRPr="007553A1" w:rsidRDefault="007553A1" w:rsidP="007553A1">
      <w:pPr>
        <w:numPr>
          <w:ilvl w:val="0"/>
          <w:numId w:val="56"/>
        </w:numPr>
      </w:pPr>
      <w:r w:rsidRPr="007553A1">
        <w:rPr>
          <w:b/>
          <w:bCs/>
        </w:rPr>
        <w:t>Average Response Time:</w:t>
      </w:r>
      <w:r w:rsidRPr="007553A1">
        <w:t xml:space="preserve"> 120ms per request under a load of 50 users.</w:t>
      </w:r>
    </w:p>
    <w:p w14:paraId="63E847EB" w14:textId="77777777" w:rsidR="007553A1" w:rsidRPr="007553A1" w:rsidRDefault="007553A1" w:rsidP="007553A1">
      <w:pPr>
        <w:numPr>
          <w:ilvl w:val="0"/>
          <w:numId w:val="56"/>
        </w:numPr>
      </w:pPr>
      <w:r w:rsidRPr="007553A1">
        <w:rPr>
          <w:b/>
          <w:bCs/>
        </w:rPr>
        <w:t>Error Rate:</w:t>
      </w:r>
      <w:r w:rsidRPr="007553A1">
        <w:t xml:space="preserve"> 0.00% during a 10-minute stress test.</w:t>
      </w:r>
    </w:p>
    <w:p w14:paraId="611BDD1C" w14:textId="77777777" w:rsidR="007553A1" w:rsidRPr="007553A1" w:rsidRDefault="007553A1" w:rsidP="007553A1">
      <w:pPr>
        <w:numPr>
          <w:ilvl w:val="0"/>
          <w:numId w:val="56"/>
        </w:numPr>
      </w:pPr>
      <w:proofErr w:type="gramStart"/>
      <w:r w:rsidRPr="007553A1">
        <w:rPr>
          <w:b/>
          <w:bCs/>
        </w:rPr>
        <w:t>Throughput</w:t>
      </w:r>
      <w:proofErr w:type="gramEnd"/>
      <w:r w:rsidRPr="007553A1">
        <w:rPr>
          <w:b/>
          <w:bCs/>
        </w:rPr>
        <w:t>:</w:t>
      </w:r>
      <w:r w:rsidRPr="007553A1">
        <w:t xml:space="preserve"> The system </w:t>
      </w:r>
      <w:proofErr w:type="gramStart"/>
      <w:r w:rsidRPr="007553A1">
        <w:t>handled</w:t>
      </w:r>
      <w:proofErr w:type="gramEnd"/>
      <w:r w:rsidRPr="007553A1">
        <w:t xml:space="preserve"> approximately 15.4 requests per second, which exceeds the requirements for a standard gadget retail platform.</w:t>
      </w:r>
    </w:p>
    <w:p w14:paraId="2BD18080" w14:textId="3D643BAF" w:rsidR="006E7C4F" w:rsidRDefault="006E7C4F" w:rsidP="006E7C4F">
      <w:pPr>
        <w:pStyle w:val="Heading1"/>
      </w:pPr>
      <w:bookmarkStart w:id="37" w:name="_Toc223991520"/>
      <w:r>
        <w:t xml:space="preserve">8. </w:t>
      </w:r>
      <w:r w:rsidR="007553A1">
        <w:t>Conclusion &amp; Recommendations</w:t>
      </w:r>
      <w:bookmarkEnd w:id="37"/>
    </w:p>
    <w:p w14:paraId="6598378F" w14:textId="77777777" w:rsidR="007553A1" w:rsidRPr="007553A1" w:rsidRDefault="007553A1" w:rsidP="007553A1">
      <w:pPr>
        <w:pStyle w:val="Heading2"/>
      </w:pPr>
      <w:bookmarkStart w:id="38" w:name="_Toc223991521"/>
      <w:r w:rsidRPr="007553A1">
        <w:t>8.1 Conclusion</w:t>
      </w:r>
      <w:bookmarkEnd w:id="38"/>
    </w:p>
    <w:p w14:paraId="1B98602A" w14:textId="77777777" w:rsidR="007553A1" w:rsidRPr="007553A1" w:rsidRDefault="007553A1" w:rsidP="007553A1">
      <w:r w:rsidRPr="007553A1">
        <w:t>The NextGenGadgets project has successfully culminated in the development of a fully functional, secure, and automated web-based e-commerce platform. By integrating a responsive HTML5/CSS3 frontend with a Python-powered backend and a MySQL relational database, the system effectively automates the electronic retail process.</w:t>
      </w:r>
    </w:p>
    <w:p w14:paraId="3FADDE5C" w14:textId="77777777" w:rsidR="007553A1" w:rsidRPr="007553A1" w:rsidRDefault="007553A1" w:rsidP="007553A1">
      <w:r w:rsidRPr="007553A1">
        <w:t xml:space="preserve">The core success of this project lies in its rigorous quality assurance phase. The successful execution of </w:t>
      </w:r>
      <w:r w:rsidRPr="007553A1">
        <w:rPr>
          <w:b/>
          <w:bCs/>
        </w:rPr>
        <w:t>33 Selenium automation tests</w:t>
      </w:r>
      <w:r w:rsidRPr="007553A1">
        <w:t xml:space="preserve"> demonstrates that the application is not only functionally sound but also resilient against common security threats like SQL Injection </w:t>
      </w:r>
      <w:r w:rsidRPr="007553A1">
        <w:lastRenderedPageBreak/>
        <w:t>and Cross-Site Scripting. The implementation of the Page Object Model (POM) ensured that the testing framework is maintainable and scalable. Ultimately, this project improves operational efficiency, reduces manual entry errors, and provides a reliable digital storefront for modern gadgets.</w:t>
      </w:r>
    </w:p>
    <w:p w14:paraId="0C38449E" w14:textId="77777777" w:rsidR="007553A1" w:rsidRPr="007553A1" w:rsidRDefault="007553A1" w:rsidP="007553A1">
      <w:pPr>
        <w:pStyle w:val="Heading2"/>
      </w:pPr>
      <w:bookmarkStart w:id="39" w:name="_Toc223991522"/>
      <w:r w:rsidRPr="007553A1">
        <w:t>8.2 Recommendations</w:t>
      </w:r>
      <w:bookmarkEnd w:id="39"/>
    </w:p>
    <w:p w14:paraId="65AD2907" w14:textId="77777777" w:rsidR="007553A1" w:rsidRPr="007553A1" w:rsidRDefault="007553A1" w:rsidP="007553A1">
      <w:r w:rsidRPr="007553A1">
        <w:t>While the current version of NextGenGadgets meets all initial requirements, the following enhancements are recommended for future iterations:</w:t>
      </w:r>
    </w:p>
    <w:p w14:paraId="3F0BE442" w14:textId="77777777" w:rsidR="007553A1" w:rsidRPr="007553A1" w:rsidRDefault="007553A1" w:rsidP="007553A1">
      <w:pPr>
        <w:numPr>
          <w:ilvl w:val="0"/>
          <w:numId w:val="57"/>
        </w:numPr>
      </w:pPr>
      <w:r w:rsidRPr="007553A1">
        <w:rPr>
          <w:b/>
          <w:bCs/>
        </w:rPr>
        <w:t>Mobile Application Development:</w:t>
      </w:r>
      <w:r w:rsidRPr="007553A1">
        <w:t xml:space="preserve"> Develop a dedicated mobile version using React Native or Flutter to provide a native shopping experience for iOS and Android users.</w:t>
      </w:r>
    </w:p>
    <w:p w14:paraId="46409556" w14:textId="77777777" w:rsidR="007553A1" w:rsidRPr="007553A1" w:rsidRDefault="007553A1" w:rsidP="007553A1">
      <w:pPr>
        <w:numPr>
          <w:ilvl w:val="0"/>
          <w:numId w:val="57"/>
        </w:numPr>
      </w:pPr>
      <w:r w:rsidRPr="007553A1">
        <w:rPr>
          <w:b/>
          <w:bCs/>
        </w:rPr>
        <w:t>Advanced Business Analytics:</w:t>
      </w:r>
      <w:r w:rsidRPr="007553A1">
        <w:t xml:space="preserve"> Integrate a dashboard for administrators to view sales trends, popular gadget categories, and user behavior analytics using tools like PowerBI or custom Python data visualizations.</w:t>
      </w:r>
    </w:p>
    <w:p w14:paraId="36ADEA85" w14:textId="77777777" w:rsidR="007553A1" w:rsidRPr="007553A1" w:rsidRDefault="007553A1" w:rsidP="007553A1">
      <w:pPr>
        <w:numPr>
          <w:ilvl w:val="0"/>
          <w:numId w:val="57"/>
        </w:numPr>
      </w:pPr>
      <w:r w:rsidRPr="007553A1">
        <w:rPr>
          <w:b/>
          <w:bCs/>
        </w:rPr>
        <w:t>Live Payment Gateway Integration:</w:t>
      </w:r>
      <w:r w:rsidRPr="007553A1">
        <w:t xml:space="preserve"> Transition from a simulated checkout to a live environment by integrating secure payment APIs such as Stripe or PayPal for real-time transactions.</w:t>
      </w:r>
    </w:p>
    <w:p w14:paraId="3DA11636" w14:textId="2A7EB04D" w:rsidR="007553A1" w:rsidRPr="007553A1" w:rsidRDefault="007553A1" w:rsidP="007553A1">
      <w:pPr>
        <w:numPr>
          <w:ilvl w:val="0"/>
          <w:numId w:val="57"/>
        </w:numPr>
      </w:pPr>
      <w:r w:rsidRPr="007553A1">
        <w:rPr>
          <w:b/>
          <w:bCs/>
        </w:rPr>
        <w:t>AI-Powered Product Recommendations:</w:t>
      </w:r>
      <w:r w:rsidRPr="007553A1">
        <w:t xml:space="preserve"> Implement a machine learning module to suggest gadgets to users based on their browsing history and purchase patterns.</w:t>
      </w:r>
    </w:p>
    <w:p w14:paraId="67DDFBAB" w14:textId="15DDB2C1" w:rsidR="007553A1" w:rsidRPr="007553A1" w:rsidRDefault="007553A1" w:rsidP="007553A1">
      <w:pPr>
        <w:pStyle w:val="Heading1"/>
      </w:pPr>
      <w:bookmarkStart w:id="40" w:name="_Toc223991523"/>
      <w:r>
        <w:t>References</w:t>
      </w:r>
      <w:r w:rsidRPr="007553A1">
        <w:t xml:space="preserve"> (APA Format)</w:t>
      </w:r>
      <w:bookmarkEnd w:id="40"/>
    </w:p>
    <w:p w14:paraId="64FF5CEA" w14:textId="77777777" w:rsidR="007553A1" w:rsidRPr="007553A1" w:rsidRDefault="007553A1" w:rsidP="007553A1">
      <w:pPr>
        <w:numPr>
          <w:ilvl w:val="0"/>
          <w:numId w:val="58"/>
        </w:numPr>
      </w:pPr>
      <w:r w:rsidRPr="007553A1">
        <w:t xml:space="preserve">Burnette, E. (2025). </w:t>
      </w:r>
      <w:r w:rsidRPr="007553A1">
        <w:rPr>
          <w:i/>
          <w:iCs/>
        </w:rPr>
        <w:t>Professional Selenium WebDriver with Python</w:t>
      </w:r>
      <w:r w:rsidRPr="007553A1">
        <w:t>. TechPress Publications.</w:t>
      </w:r>
    </w:p>
    <w:p w14:paraId="339C61F0" w14:textId="77777777" w:rsidR="007553A1" w:rsidRPr="007553A1" w:rsidRDefault="007553A1" w:rsidP="007553A1">
      <w:pPr>
        <w:numPr>
          <w:ilvl w:val="0"/>
          <w:numId w:val="58"/>
        </w:numPr>
      </w:pPr>
      <w:r w:rsidRPr="007553A1">
        <w:t xml:space="preserve">Elmasri, R., &amp; Navathe, S. B. (2024). </w:t>
      </w:r>
      <w:r w:rsidRPr="007553A1">
        <w:rPr>
          <w:i/>
          <w:iCs/>
        </w:rPr>
        <w:t>Fundamentals of Database Systems</w:t>
      </w:r>
      <w:r w:rsidRPr="007553A1">
        <w:t xml:space="preserve"> (8th ed.). Pearson Education.</w:t>
      </w:r>
    </w:p>
    <w:p w14:paraId="1166015E" w14:textId="77777777" w:rsidR="007553A1" w:rsidRPr="007553A1" w:rsidRDefault="007553A1" w:rsidP="007553A1">
      <w:pPr>
        <w:numPr>
          <w:ilvl w:val="0"/>
          <w:numId w:val="58"/>
        </w:numPr>
      </w:pPr>
      <w:r w:rsidRPr="007553A1">
        <w:t xml:space="preserve">Goyvaerts, J., &amp; Levithan, S. (2023). </w:t>
      </w:r>
      <w:r w:rsidRPr="007553A1">
        <w:rPr>
          <w:i/>
          <w:iCs/>
        </w:rPr>
        <w:t>Regular Expressions Cookbook: Detailed Solutions in Seven Languages</w:t>
      </w:r>
      <w:r w:rsidRPr="007553A1">
        <w:t>. O'Reilly Media.</w:t>
      </w:r>
    </w:p>
    <w:p w14:paraId="114F2A13" w14:textId="77777777" w:rsidR="007553A1" w:rsidRPr="007553A1" w:rsidRDefault="007553A1" w:rsidP="007553A1">
      <w:pPr>
        <w:numPr>
          <w:ilvl w:val="0"/>
          <w:numId w:val="58"/>
        </w:numPr>
      </w:pPr>
      <w:r w:rsidRPr="007553A1">
        <w:t xml:space="preserve">Lott, S. F. (2024). </w:t>
      </w:r>
      <w:r w:rsidRPr="007553A1">
        <w:rPr>
          <w:i/>
          <w:iCs/>
        </w:rPr>
        <w:t>Mastering Object-Oriented Python: Build powerful and reusable architectures</w:t>
      </w:r>
      <w:r w:rsidRPr="007553A1">
        <w:t>. Packt Publishing.</w:t>
      </w:r>
    </w:p>
    <w:p w14:paraId="1E850779" w14:textId="6ABA1767" w:rsidR="007553A1" w:rsidRPr="007553A1" w:rsidRDefault="007553A1" w:rsidP="007553A1">
      <w:pPr>
        <w:numPr>
          <w:ilvl w:val="0"/>
          <w:numId w:val="58"/>
        </w:numPr>
      </w:pPr>
      <w:r w:rsidRPr="007553A1">
        <w:t xml:space="preserve">Pressman, R. S., &amp; Maxim, B. R. (2024). </w:t>
      </w:r>
      <w:r w:rsidRPr="007553A1">
        <w:rPr>
          <w:i/>
          <w:iCs/>
        </w:rPr>
        <w:t>Software Engineering: A Practitioner's Approach</w:t>
      </w:r>
      <w:r w:rsidRPr="007553A1">
        <w:t xml:space="preserve"> (10th ed.). McGraw-Hill Education.</w:t>
      </w:r>
    </w:p>
    <w:p w14:paraId="707C660D" w14:textId="3410F5B1" w:rsidR="007553A1" w:rsidRPr="007553A1" w:rsidRDefault="007553A1" w:rsidP="007553A1">
      <w:pPr>
        <w:pStyle w:val="Heading1"/>
      </w:pPr>
      <w:bookmarkStart w:id="41" w:name="_Toc223991524"/>
      <w:r>
        <w:lastRenderedPageBreak/>
        <w:t>Appendices</w:t>
      </w:r>
      <w:bookmarkEnd w:id="41"/>
    </w:p>
    <w:p w14:paraId="6F63EA4B" w14:textId="77777777" w:rsidR="007553A1" w:rsidRPr="007553A1" w:rsidRDefault="007553A1" w:rsidP="007553A1">
      <w:r w:rsidRPr="007553A1">
        <w:rPr>
          <w:b/>
          <w:bCs/>
        </w:rPr>
        <w:t>Appendix 1: SQL Scripts</w:t>
      </w:r>
      <w:r w:rsidRPr="007553A1">
        <w:t xml:space="preserve"> Includes the Data Definition Language (DDL) scripts used to generate the users, products, and orders tables in the MySQL environment.</w:t>
      </w:r>
    </w:p>
    <w:p w14:paraId="67203CE6" w14:textId="77777777" w:rsidR="007553A1" w:rsidRPr="007553A1" w:rsidRDefault="007553A1" w:rsidP="007553A1">
      <w:r w:rsidRPr="007553A1">
        <w:rPr>
          <w:b/>
          <w:bCs/>
        </w:rPr>
        <w:t>Appendix 2: Test Case Document</w:t>
      </w:r>
      <w:r w:rsidRPr="007553A1">
        <w:t xml:space="preserve"> A comprehensive manual and automated test plan detailing the 33 scenarios, including preconditions, test steps, and post-conditions.</w:t>
      </w:r>
    </w:p>
    <w:p w14:paraId="5ACD34EB" w14:textId="77777777" w:rsidR="007553A1" w:rsidRPr="007553A1" w:rsidRDefault="007553A1" w:rsidP="007553A1">
      <w:r w:rsidRPr="007553A1">
        <w:rPr>
          <w:b/>
          <w:bCs/>
        </w:rPr>
        <w:t>Appendix 3: Automation Test Reports</w:t>
      </w:r>
      <w:r w:rsidRPr="007553A1">
        <w:t xml:space="preserve"> Screenshots of the PyTest execution logs and the HTML summary reports generated by the Selenium WebDriver suite.</w:t>
      </w:r>
    </w:p>
    <w:p w14:paraId="0D7414C2" w14:textId="77777777" w:rsidR="007553A1" w:rsidRPr="007553A1" w:rsidRDefault="007553A1" w:rsidP="007553A1">
      <w:r w:rsidRPr="007553A1">
        <w:rPr>
          <w:b/>
          <w:bCs/>
        </w:rPr>
        <w:t>Appendix 4: API Documentation</w:t>
      </w:r>
      <w:r w:rsidRPr="007553A1">
        <w:t xml:space="preserve"> Detailed documentation of the RESTful endpoints, including request parameters, header requirements, and JSON response structures for /api/login, /api/register, and /api/items.</w:t>
      </w:r>
    </w:p>
    <w:sectPr w:rsidR="007553A1" w:rsidRPr="007553A1" w:rsidSect="00614671">
      <w:headerReference w:type="default" r:id="rId16"/>
      <w:footerReference w:type="default" r:id="rId1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520F5" w14:textId="77777777" w:rsidR="00BD381D" w:rsidRDefault="00BD381D" w:rsidP="00137609">
      <w:pPr>
        <w:spacing w:after="0" w:line="240" w:lineRule="auto"/>
      </w:pPr>
      <w:r>
        <w:separator/>
      </w:r>
    </w:p>
  </w:endnote>
  <w:endnote w:type="continuationSeparator" w:id="0">
    <w:p w14:paraId="6CD122EE" w14:textId="77777777" w:rsidR="00BD381D" w:rsidRDefault="00BD381D" w:rsidP="001376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0371980"/>
      <w:docPartObj>
        <w:docPartGallery w:val="Page Numbers (Bottom of Page)"/>
        <w:docPartUnique/>
      </w:docPartObj>
    </w:sdtPr>
    <w:sdtEndPr>
      <w:rPr>
        <w:color w:val="7F7F7F" w:themeColor="background1" w:themeShade="7F"/>
        <w:spacing w:val="60"/>
      </w:rPr>
    </w:sdtEndPr>
    <w:sdtContent>
      <w:p w14:paraId="3C7D61E6" w14:textId="070C0B14" w:rsidR="00513C75" w:rsidRDefault="00513C75">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FD6D870" w14:textId="792F98CE" w:rsidR="00137609" w:rsidRDefault="001376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A2CAF" w14:textId="77777777" w:rsidR="00BD381D" w:rsidRDefault="00BD381D" w:rsidP="00137609">
      <w:pPr>
        <w:spacing w:after="0" w:line="240" w:lineRule="auto"/>
      </w:pPr>
      <w:r>
        <w:separator/>
      </w:r>
    </w:p>
  </w:footnote>
  <w:footnote w:type="continuationSeparator" w:id="0">
    <w:p w14:paraId="710E7F6B" w14:textId="77777777" w:rsidR="00BD381D" w:rsidRDefault="00BD381D" w:rsidP="001376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3B232" w14:textId="661633A7" w:rsidR="00513C75" w:rsidRDefault="00000000">
    <w:pPr>
      <w:pStyle w:val="Header"/>
      <w:pBdr>
        <w:bottom w:val="single" w:sz="4" w:space="8" w:color="156082" w:themeColor="accent1"/>
      </w:pBdr>
      <w:tabs>
        <w:tab w:val="clear" w:pos="4680"/>
        <w:tab w:val="clear" w:pos="9360"/>
      </w:tabs>
      <w:spacing w:after="360"/>
      <w:contextualSpacing/>
      <w:jc w:val="right"/>
      <w:rPr>
        <w:color w:val="404040" w:themeColor="text1" w:themeTint="BF"/>
      </w:rPr>
    </w:pPr>
    <w:sdt>
      <w:sdtPr>
        <w:rPr>
          <w:color w:val="404040" w:themeColor="text1" w:themeTint="BF"/>
        </w:rPr>
        <w:alias w:val="Title"/>
        <w:tag w:val=""/>
        <w:id w:val="942040131"/>
        <w:placeholder>
          <w:docPart w:val="608E96DF49664BF7A1CA2CB56AC77132"/>
        </w:placeholder>
        <w:dataBinding w:prefixMappings="xmlns:ns0='http://purl.org/dc/elements/1.1/' xmlns:ns1='http://schemas.openxmlformats.org/package/2006/metadata/core-properties' " w:xpath="/ns1:coreProperties[1]/ns0:title[1]" w:storeItemID="{6C3C8BC8-F283-45AE-878A-BAB7291924A1}"/>
        <w:text/>
      </w:sdtPr>
      <w:sdtContent>
        <w:r w:rsidR="00EC6AF6">
          <w:rPr>
            <w:color w:val="404040" w:themeColor="text1" w:themeTint="BF"/>
          </w:rPr>
          <w:t>NextGenGadgets</w:t>
        </w:r>
      </w:sdtContent>
    </w:sdt>
  </w:p>
  <w:p w14:paraId="7463C12C" w14:textId="43879032" w:rsidR="00513C75" w:rsidRDefault="00513C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4A13"/>
    <w:multiLevelType w:val="multilevel"/>
    <w:tmpl w:val="E768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24CC9"/>
    <w:multiLevelType w:val="multilevel"/>
    <w:tmpl w:val="0174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C0C1C"/>
    <w:multiLevelType w:val="multilevel"/>
    <w:tmpl w:val="63E2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E73DC"/>
    <w:multiLevelType w:val="multilevel"/>
    <w:tmpl w:val="117C36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B6004"/>
    <w:multiLevelType w:val="multilevel"/>
    <w:tmpl w:val="8D18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F22C1E"/>
    <w:multiLevelType w:val="hybridMultilevel"/>
    <w:tmpl w:val="49C20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1D5275"/>
    <w:multiLevelType w:val="multilevel"/>
    <w:tmpl w:val="389A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07647E"/>
    <w:multiLevelType w:val="multilevel"/>
    <w:tmpl w:val="2918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4D0624"/>
    <w:multiLevelType w:val="multilevel"/>
    <w:tmpl w:val="650A8C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BE5A98"/>
    <w:multiLevelType w:val="hybridMultilevel"/>
    <w:tmpl w:val="96747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8A7467"/>
    <w:multiLevelType w:val="multilevel"/>
    <w:tmpl w:val="E0B8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4F071A"/>
    <w:multiLevelType w:val="multilevel"/>
    <w:tmpl w:val="70420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6B7CF3"/>
    <w:multiLevelType w:val="hybridMultilevel"/>
    <w:tmpl w:val="8D2A2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453467"/>
    <w:multiLevelType w:val="multilevel"/>
    <w:tmpl w:val="57A4992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7A344A"/>
    <w:multiLevelType w:val="multilevel"/>
    <w:tmpl w:val="881E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C61106"/>
    <w:multiLevelType w:val="multilevel"/>
    <w:tmpl w:val="91F6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591B9C"/>
    <w:multiLevelType w:val="hybridMultilevel"/>
    <w:tmpl w:val="BE903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9D82648"/>
    <w:multiLevelType w:val="multilevel"/>
    <w:tmpl w:val="7DE4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CF1D74"/>
    <w:multiLevelType w:val="multilevel"/>
    <w:tmpl w:val="6850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D148A2"/>
    <w:multiLevelType w:val="hybridMultilevel"/>
    <w:tmpl w:val="6A465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373AE7"/>
    <w:multiLevelType w:val="hybridMultilevel"/>
    <w:tmpl w:val="FD983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46405D"/>
    <w:multiLevelType w:val="multilevel"/>
    <w:tmpl w:val="EC6A5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3785249"/>
    <w:multiLevelType w:val="multilevel"/>
    <w:tmpl w:val="06A8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C40B47"/>
    <w:multiLevelType w:val="multilevel"/>
    <w:tmpl w:val="39168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4"/>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030C4C"/>
    <w:multiLevelType w:val="hybridMultilevel"/>
    <w:tmpl w:val="D02E0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88B6507"/>
    <w:multiLevelType w:val="multilevel"/>
    <w:tmpl w:val="3900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70394F"/>
    <w:multiLevelType w:val="hybridMultilevel"/>
    <w:tmpl w:val="82F69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260090"/>
    <w:multiLevelType w:val="multilevel"/>
    <w:tmpl w:val="8F66E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8D7AB9"/>
    <w:multiLevelType w:val="multilevel"/>
    <w:tmpl w:val="AE82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3C4B11"/>
    <w:multiLevelType w:val="multilevel"/>
    <w:tmpl w:val="15FCB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722EBE"/>
    <w:multiLevelType w:val="multilevel"/>
    <w:tmpl w:val="E6A60D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FE3332"/>
    <w:multiLevelType w:val="hybridMultilevel"/>
    <w:tmpl w:val="6A524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4BF0839"/>
    <w:multiLevelType w:val="multilevel"/>
    <w:tmpl w:val="69B2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482F49"/>
    <w:multiLevelType w:val="multilevel"/>
    <w:tmpl w:val="6C2A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DC630A"/>
    <w:multiLevelType w:val="multilevel"/>
    <w:tmpl w:val="652E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454C9D"/>
    <w:multiLevelType w:val="multilevel"/>
    <w:tmpl w:val="C5FE27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3C44F21"/>
    <w:multiLevelType w:val="multilevel"/>
    <w:tmpl w:val="D2C8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2C649E"/>
    <w:multiLevelType w:val="hybridMultilevel"/>
    <w:tmpl w:val="A14C6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B116359"/>
    <w:multiLevelType w:val="multilevel"/>
    <w:tmpl w:val="1EC24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C672ED1"/>
    <w:multiLevelType w:val="hybridMultilevel"/>
    <w:tmpl w:val="63506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CA62131"/>
    <w:multiLevelType w:val="multilevel"/>
    <w:tmpl w:val="FA78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7B79C6"/>
    <w:multiLevelType w:val="hybridMultilevel"/>
    <w:tmpl w:val="CDC6A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45B5107"/>
    <w:multiLevelType w:val="hybridMultilevel"/>
    <w:tmpl w:val="6D0AB6A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64BC3AAB"/>
    <w:multiLevelType w:val="hybridMultilevel"/>
    <w:tmpl w:val="09204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5EC6277"/>
    <w:multiLevelType w:val="hybridMultilevel"/>
    <w:tmpl w:val="53B25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AC26D64"/>
    <w:multiLevelType w:val="hybridMultilevel"/>
    <w:tmpl w:val="DA0A3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B8F0ABE"/>
    <w:multiLevelType w:val="multilevel"/>
    <w:tmpl w:val="81E2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1C2C64"/>
    <w:multiLevelType w:val="multilevel"/>
    <w:tmpl w:val="4538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916C3F"/>
    <w:multiLevelType w:val="hybridMultilevel"/>
    <w:tmpl w:val="D40C7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0BB009F"/>
    <w:multiLevelType w:val="multilevel"/>
    <w:tmpl w:val="1E26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A921D3"/>
    <w:multiLevelType w:val="multilevel"/>
    <w:tmpl w:val="A0F6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DF3A61"/>
    <w:multiLevelType w:val="multilevel"/>
    <w:tmpl w:val="B8AC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F2154B"/>
    <w:multiLevelType w:val="multilevel"/>
    <w:tmpl w:val="496C2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401C14"/>
    <w:multiLevelType w:val="multilevel"/>
    <w:tmpl w:val="C466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4D248B"/>
    <w:multiLevelType w:val="multilevel"/>
    <w:tmpl w:val="5F74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793AFC"/>
    <w:multiLevelType w:val="hybridMultilevel"/>
    <w:tmpl w:val="43824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8104A2F"/>
    <w:multiLevelType w:val="multilevel"/>
    <w:tmpl w:val="658C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262150"/>
    <w:multiLevelType w:val="hybridMultilevel"/>
    <w:tmpl w:val="72E2E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CF925D0"/>
    <w:multiLevelType w:val="hybridMultilevel"/>
    <w:tmpl w:val="BAFE2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E277A61"/>
    <w:multiLevelType w:val="hybridMultilevel"/>
    <w:tmpl w:val="5AF4B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7782162">
    <w:abstractNumId w:val="42"/>
  </w:num>
  <w:num w:numId="2" w16cid:durableId="1026061688">
    <w:abstractNumId w:val="0"/>
  </w:num>
  <w:num w:numId="3" w16cid:durableId="906232285">
    <w:abstractNumId w:val="6"/>
  </w:num>
  <w:num w:numId="4" w16cid:durableId="1326010759">
    <w:abstractNumId w:val="27"/>
  </w:num>
  <w:num w:numId="5" w16cid:durableId="793719316">
    <w:abstractNumId w:val="35"/>
  </w:num>
  <w:num w:numId="6" w16cid:durableId="1980916733">
    <w:abstractNumId w:val="49"/>
  </w:num>
  <w:num w:numId="7" w16cid:durableId="1795252824">
    <w:abstractNumId w:val="29"/>
  </w:num>
  <w:num w:numId="8" w16cid:durableId="541211833">
    <w:abstractNumId w:val="11"/>
  </w:num>
  <w:num w:numId="9" w16cid:durableId="1722358994">
    <w:abstractNumId w:val="23"/>
  </w:num>
  <w:num w:numId="10" w16cid:durableId="22555633">
    <w:abstractNumId w:val="48"/>
  </w:num>
  <w:num w:numId="11" w16cid:durableId="1629966810">
    <w:abstractNumId w:val="43"/>
  </w:num>
  <w:num w:numId="12" w16cid:durableId="1178034333">
    <w:abstractNumId w:val="31"/>
  </w:num>
  <w:num w:numId="13" w16cid:durableId="1418405425">
    <w:abstractNumId w:val="39"/>
  </w:num>
  <w:num w:numId="14" w16cid:durableId="2025281171">
    <w:abstractNumId w:val="16"/>
  </w:num>
  <w:num w:numId="15" w16cid:durableId="2007515303">
    <w:abstractNumId w:val="55"/>
  </w:num>
  <w:num w:numId="16" w16cid:durableId="1907645169">
    <w:abstractNumId w:val="5"/>
  </w:num>
  <w:num w:numId="17" w16cid:durableId="1463646252">
    <w:abstractNumId w:val="9"/>
  </w:num>
  <w:num w:numId="18" w16cid:durableId="1736779180">
    <w:abstractNumId w:val="44"/>
  </w:num>
  <w:num w:numId="19" w16cid:durableId="688484024">
    <w:abstractNumId w:val="37"/>
  </w:num>
  <w:num w:numId="20" w16cid:durableId="1071734289">
    <w:abstractNumId w:val="57"/>
  </w:num>
  <w:num w:numId="21" w16cid:durableId="1143621853">
    <w:abstractNumId w:val="58"/>
  </w:num>
  <w:num w:numId="22" w16cid:durableId="321467695">
    <w:abstractNumId w:val="59"/>
  </w:num>
  <w:num w:numId="23" w16cid:durableId="564145195">
    <w:abstractNumId w:val="26"/>
  </w:num>
  <w:num w:numId="24" w16cid:durableId="959189815">
    <w:abstractNumId w:val="41"/>
  </w:num>
  <w:num w:numId="25" w16cid:durableId="654996421">
    <w:abstractNumId w:val="20"/>
  </w:num>
  <w:num w:numId="26" w16cid:durableId="915937190">
    <w:abstractNumId w:val="45"/>
  </w:num>
  <w:num w:numId="27" w16cid:durableId="107895797">
    <w:abstractNumId w:val="12"/>
  </w:num>
  <w:num w:numId="28" w16cid:durableId="832261389">
    <w:abstractNumId w:val="24"/>
  </w:num>
  <w:num w:numId="29" w16cid:durableId="2138376790">
    <w:abstractNumId w:val="19"/>
  </w:num>
  <w:num w:numId="30" w16cid:durableId="78720727">
    <w:abstractNumId w:val="13"/>
  </w:num>
  <w:num w:numId="31" w16cid:durableId="1010107597">
    <w:abstractNumId w:val="4"/>
  </w:num>
  <w:num w:numId="32" w16cid:durableId="1171336551">
    <w:abstractNumId w:val="40"/>
  </w:num>
  <w:num w:numId="33" w16cid:durableId="719397835">
    <w:abstractNumId w:val="54"/>
  </w:num>
  <w:num w:numId="34" w16cid:durableId="491718394">
    <w:abstractNumId w:val="21"/>
  </w:num>
  <w:num w:numId="35" w16cid:durableId="1745057638">
    <w:abstractNumId w:val="28"/>
  </w:num>
  <w:num w:numId="36" w16cid:durableId="1864901073">
    <w:abstractNumId w:val="25"/>
  </w:num>
  <w:num w:numId="37" w16cid:durableId="788939880">
    <w:abstractNumId w:val="14"/>
  </w:num>
  <w:num w:numId="38" w16cid:durableId="1818255157">
    <w:abstractNumId w:val="32"/>
  </w:num>
  <w:num w:numId="39" w16cid:durableId="881093640">
    <w:abstractNumId w:val="1"/>
  </w:num>
  <w:num w:numId="40" w16cid:durableId="1673798383">
    <w:abstractNumId w:val="38"/>
  </w:num>
  <w:num w:numId="41" w16cid:durableId="149754614">
    <w:abstractNumId w:val="52"/>
  </w:num>
  <w:num w:numId="42" w16cid:durableId="365252856">
    <w:abstractNumId w:val="8"/>
  </w:num>
  <w:num w:numId="43" w16cid:durableId="1741059484">
    <w:abstractNumId w:val="3"/>
  </w:num>
  <w:num w:numId="44" w16cid:durableId="774599394">
    <w:abstractNumId w:val="30"/>
  </w:num>
  <w:num w:numId="45" w16cid:durableId="1394349022">
    <w:abstractNumId w:val="18"/>
  </w:num>
  <w:num w:numId="46" w16cid:durableId="1579827879">
    <w:abstractNumId w:val="50"/>
  </w:num>
  <w:num w:numId="47" w16cid:durableId="2096828332">
    <w:abstractNumId w:val="22"/>
  </w:num>
  <w:num w:numId="48" w16cid:durableId="1287470437">
    <w:abstractNumId w:val="46"/>
  </w:num>
  <w:num w:numId="49" w16cid:durableId="105658628">
    <w:abstractNumId w:val="10"/>
  </w:num>
  <w:num w:numId="50" w16cid:durableId="324600016">
    <w:abstractNumId w:val="7"/>
  </w:num>
  <w:num w:numId="51" w16cid:durableId="1657489818">
    <w:abstractNumId w:val="47"/>
  </w:num>
  <w:num w:numId="52" w16cid:durableId="916130742">
    <w:abstractNumId w:val="33"/>
  </w:num>
  <w:num w:numId="53" w16cid:durableId="383216059">
    <w:abstractNumId w:val="53"/>
  </w:num>
  <w:num w:numId="54" w16cid:durableId="937442774">
    <w:abstractNumId w:val="2"/>
  </w:num>
  <w:num w:numId="55" w16cid:durableId="1209339703">
    <w:abstractNumId w:val="56"/>
  </w:num>
  <w:num w:numId="56" w16cid:durableId="1661690641">
    <w:abstractNumId w:val="36"/>
  </w:num>
  <w:num w:numId="57" w16cid:durableId="516235237">
    <w:abstractNumId w:val="15"/>
  </w:num>
  <w:num w:numId="58" w16cid:durableId="234902744">
    <w:abstractNumId w:val="34"/>
  </w:num>
  <w:num w:numId="59" w16cid:durableId="523591493">
    <w:abstractNumId w:val="51"/>
  </w:num>
  <w:num w:numId="60" w16cid:durableId="1722434159">
    <w:abstractNumId w:val="17"/>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A95"/>
    <w:rsid w:val="00024BA3"/>
    <w:rsid w:val="000432B4"/>
    <w:rsid w:val="000C2F7C"/>
    <w:rsid w:val="000C62FE"/>
    <w:rsid w:val="00116E6F"/>
    <w:rsid w:val="00137609"/>
    <w:rsid w:val="00146DB4"/>
    <w:rsid w:val="0015194F"/>
    <w:rsid w:val="00164710"/>
    <w:rsid w:val="00185C19"/>
    <w:rsid w:val="001A114A"/>
    <w:rsid w:val="001D7732"/>
    <w:rsid w:val="001E3BAD"/>
    <w:rsid w:val="00202889"/>
    <w:rsid w:val="002030F5"/>
    <w:rsid w:val="00205478"/>
    <w:rsid w:val="00215775"/>
    <w:rsid w:val="002226BB"/>
    <w:rsid w:val="00234BC0"/>
    <w:rsid w:val="00264D89"/>
    <w:rsid w:val="002B1A95"/>
    <w:rsid w:val="00303322"/>
    <w:rsid w:val="00313A3A"/>
    <w:rsid w:val="00344893"/>
    <w:rsid w:val="00370065"/>
    <w:rsid w:val="003709FA"/>
    <w:rsid w:val="00380951"/>
    <w:rsid w:val="00394B18"/>
    <w:rsid w:val="003A5A6F"/>
    <w:rsid w:val="003A7065"/>
    <w:rsid w:val="003B1DD0"/>
    <w:rsid w:val="003B3147"/>
    <w:rsid w:val="003C5A94"/>
    <w:rsid w:val="003D4780"/>
    <w:rsid w:val="003E1830"/>
    <w:rsid w:val="003F1781"/>
    <w:rsid w:val="0040780F"/>
    <w:rsid w:val="00490C24"/>
    <w:rsid w:val="00490C6A"/>
    <w:rsid w:val="004A5FE6"/>
    <w:rsid w:val="004B386A"/>
    <w:rsid w:val="004B4533"/>
    <w:rsid w:val="00503023"/>
    <w:rsid w:val="005061FC"/>
    <w:rsid w:val="00513C75"/>
    <w:rsid w:val="00562EC1"/>
    <w:rsid w:val="0056772F"/>
    <w:rsid w:val="00584B54"/>
    <w:rsid w:val="005929B5"/>
    <w:rsid w:val="005B22DF"/>
    <w:rsid w:val="005B51AD"/>
    <w:rsid w:val="005C43B0"/>
    <w:rsid w:val="005D6FF3"/>
    <w:rsid w:val="005D7F28"/>
    <w:rsid w:val="005E575E"/>
    <w:rsid w:val="00614671"/>
    <w:rsid w:val="006165DC"/>
    <w:rsid w:val="0067504F"/>
    <w:rsid w:val="006814D9"/>
    <w:rsid w:val="00683073"/>
    <w:rsid w:val="006E3B39"/>
    <w:rsid w:val="006E7C4F"/>
    <w:rsid w:val="00722FDB"/>
    <w:rsid w:val="0074000B"/>
    <w:rsid w:val="00753C1F"/>
    <w:rsid w:val="0075464C"/>
    <w:rsid w:val="007553A1"/>
    <w:rsid w:val="007565FB"/>
    <w:rsid w:val="00770C70"/>
    <w:rsid w:val="00774F1F"/>
    <w:rsid w:val="00792DC5"/>
    <w:rsid w:val="007A74C0"/>
    <w:rsid w:val="007B5072"/>
    <w:rsid w:val="0085011A"/>
    <w:rsid w:val="00887453"/>
    <w:rsid w:val="00896895"/>
    <w:rsid w:val="008C5B6E"/>
    <w:rsid w:val="009005BC"/>
    <w:rsid w:val="009027B0"/>
    <w:rsid w:val="0090769D"/>
    <w:rsid w:val="009213FD"/>
    <w:rsid w:val="00936BEE"/>
    <w:rsid w:val="009467B0"/>
    <w:rsid w:val="00976009"/>
    <w:rsid w:val="009B2AFE"/>
    <w:rsid w:val="009B447F"/>
    <w:rsid w:val="009C599F"/>
    <w:rsid w:val="009D1AB2"/>
    <w:rsid w:val="009E27F5"/>
    <w:rsid w:val="00A235D8"/>
    <w:rsid w:val="00A32B24"/>
    <w:rsid w:val="00A42493"/>
    <w:rsid w:val="00A45190"/>
    <w:rsid w:val="00A665C2"/>
    <w:rsid w:val="00A70FF5"/>
    <w:rsid w:val="00AA3699"/>
    <w:rsid w:val="00AC4DB3"/>
    <w:rsid w:val="00AD3506"/>
    <w:rsid w:val="00AD7F98"/>
    <w:rsid w:val="00AE3159"/>
    <w:rsid w:val="00AE52FB"/>
    <w:rsid w:val="00AE60BE"/>
    <w:rsid w:val="00B034DD"/>
    <w:rsid w:val="00B24BA8"/>
    <w:rsid w:val="00B810FC"/>
    <w:rsid w:val="00B970B2"/>
    <w:rsid w:val="00BA5FF2"/>
    <w:rsid w:val="00BB055C"/>
    <w:rsid w:val="00BB6E9D"/>
    <w:rsid w:val="00BD381D"/>
    <w:rsid w:val="00BD5586"/>
    <w:rsid w:val="00C02360"/>
    <w:rsid w:val="00C11DFF"/>
    <w:rsid w:val="00C17E8E"/>
    <w:rsid w:val="00C26F49"/>
    <w:rsid w:val="00C35FE1"/>
    <w:rsid w:val="00C416F9"/>
    <w:rsid w:val="00C46D36"/>
    <w:rsid w:val="00C54CCE"/>
    <w:rsid w:val="00C54DF4"/>
    <w:rsid w:val="00C61E5F"/>
    <w:rsid w:val="00CA4F59"/>
    <w:rsid w:val="00CB231B"/>
    <w:rsid w:val="00D30691"/>
    <w:rsid w:val="00D30D99"/>
    <w:rsid w:val="00D5155A"/>
    <w:rsid w:val="00D72B14"/>
    <w:rsid w:val="00DB1816"/>
    <w:rsid w:val="00DD24B1"/>
    <w:rsid w:val="00DD6212"/>
    <w:rsid w:val="00DF0195"/>
    <w:rsid w:val="00DF3FA3"/>
    <w:rsid w:val="00E17562"/>
    <w:rsid w:val="00E21910"/>
    <w:rsid w:val="00E21F7B"/>
    <w:rsid w:val="00E32D21"/>
    <w:rsid w:val="00E3366D"/>
    <w:rsid w:val="00E378DD"/>
    <w:rsid w:val="00E72306"/>
    <w:rsid w:val="00EA759A"/>
    <w:rsid w:val="00EC04C6"/>
    <w:rsid w:val="00EC48E9"/>
    <w:rsid w:val="00EC6AF6"/>
    <w:rsid w:val="00ED1C6E"/>
    <w:rsid w:val="00F21992"/>
    <w:rsid w:val="00F43501"/>
    <w:rsid w:val="00F7215E"/>
    <w:rsid w:val="00F7304E"/>
    <w:rsid w:val="00F9335B"/>
    <w:rsid w:val="00F936C5"/>
    <w:rsid w:val="00FB59F1"/>
    <w:rsid w:val="00FC23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1F7C04"/>
  <w15:chartTrackingRefBased/>
  <w15:docId w15:val="{E2247F8C-84D7-4509-8587-F3FE9C363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A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1A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B1A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B1A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1A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1A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A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A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A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A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1A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1A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B1A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1A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1A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A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A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A95"/>
    <w:rPr>
      <w:rFonts w:eastAsiaTheme="majorEastAsia" w:cstheme="majorBidi"/>
      <w:color w:val="272727" w:themeColor="text1" w:themeTint="D8"/>
    </w:rPr>
  </w:style>
  <w:style w:type="paragraph" w:styleId="Title">
    <w:name w:val="Title"/>
    <w:basedOn w:val="Normal"/>
    <w:next w:val="Normal"/>
    <w:link w:val="TitleChar"/>
    <w:uiPriority w:val="10"/>
    <w:qFormat/>
    <w:rsid w:val="002B1A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A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A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A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A95"/>
    <w:pPr>
      <w:spacing w:before="160"/>
      <w:jc w:val="center"/>
    </w:pPr>
    <w:rPr>
      <w:i/>
      <w:iCs/>
      <w:color w:val="404040" w:themeColor="text1" w:themeTint="BF"/>
    </w:rPr>
  </w:style>
  <w:style w:type="character" w:customStyle="1" w:styleId="QuoteChar">
    <w:name w:val="Quote Char"/>
    <w:basedOn w:val="DefaultParagraphFont"/>
    <w:link w:val="Quote"/>
    <w:uiPriority w:val="29"/>
    <w:rsid w:val="002B1A95"/>
    <w:rPr>
      <w:i/>
      <w:iCs/>
      <w:color w:val="404040" w:themeColor="text1" w:themeTint="BF"/>
    </w:rPr>
  </w:style>
  <w:style w:type="paragraph" w:styleId="ListParagraph">
    <w:name w:val="List Paragraph"/>
    <w:basedOn w:val="Normal"/>
    <w:uiPriority w:val="34"/>
    <w:qFormat/>
    <w:rsid w:val="002B1A95"/>
    <w:pPr>
      <w:ind w:left="720"/>
      <w:contextualSpacing/>
    </w:pPr>
  </w:style>
  <w:style w:type="character" w:styleId="IntenseEmphasis">
    <w:name w:val="Intense Emphasis"/>
    <w:basedOn w:val="DefaultParagraphFont"/>
    <w:uiPriority w:val="21"/>
    <w:qFormat/>
    <w:rsid w:val="002B1A95"/>
    <w:rPr>
      <w:i/>
      <w:iCs/>
      <w:color w:val="0F4761" w:themeColor="accent1" w:themeShade="BF"/>
    </w:rPr>
  </w:style>
  <w:style w:type="paragraph" w:styleId="IntenseQuote">
    <w:name w:val="Intense Quote"/>
    <w:basedOn w:val="Normal"/>
    <w:next w:val="Normal"/>
    <w:link w:val="IntenseQuoteChar"/>
    <w:uiPriority w:val="30"/>
    <w:qFormat/>
    <w:rsid w:val="002B1A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1A95"/>
    <w:rPr>
      <w:i/>
      <w:iCs/>
      <w:color w:val="0F4761" w:themeColor="accent1" w:themeShade="BF"/>
    </w:rPr>
  </w:style>
  <w:style w:type="character" w:styleId="IntenseReference">
    <w:name w:val="Intense Reference"/>
    <w:basedOn w:val="DefaultParagraphFont"/>
    <w:uiPriority w:val="32"/>
    <w:qFormat/>
    <w:rsid w:val="002B1A95"/>
    <w:rPr>
      <w:b/>
      <w:bCs/>
      <w:smallCaps/>
      <w:color w:val="0F4761" w:themeColor="accent1" w:themeShade="BF"/>
      <w:spacing w:val="5"/>
    </w:rPr>
  </w:style>
  <w:style w:type="paragraph" w:styleId="TOCHeading">
    <w:name w:val="TOC Heading"/>
    <w:basedOn w:val="Heading1"/>
    <w:next w:val="Normal"/>
    <w:uiPriority w:val="39"/>
    <w:unhideWhenUsed/>
    <w:qFormat/>
    <w:rsid w:val="00EA759A"/>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BB055C"/>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E72306"/>
    <w:pPr>
      <w:tabs>
        <w:tab w:val="right" w:leader="dot" w:pos="9350"/>
      </w:tabs>
      <w:spacing w:after="100" w:line="259" w:lineRule="auto"/>
    </w:pPr>
    <w:rPr>
      <w:rFonts w:eastAsiaTheme="minorEastAsia" w:cs="Times New Roman"/>
      <w:b/>
      <w:bCs/>
      <w:noProof/>
      <w:kern w:val="0"/>
      <w:sz w:val="22"/>
      <w:szCs w:val="22"/>
      <w14:ligatures w14:val="none"/>
    </w:rPr>
  </w:style>
  <w:style w:type="paragraph" w:styleId="TOC3">
    <w:name w:val="toc 3"/>
    <w:basedOn w:val="Normal"/>
    <w:next w:val="Normal"/>
    <w:autoRedefine/>
    <w:uiPriority w:val="39"/>
    <w:unhideWhenUsed/>
    <w:rsid w:val="00BB055C"/>
    <w:pPr>
      <w:spacing w:after="100" w:line="259" w:lineRule="auto"/>
      <w:ind w:left="440"/>
    </w:pPr>
    <w:rPr>
      <w:rFonts w:eastAsiaTheme="minorEastAsia" w:cs="Times New Roman"/>
      <w:kern w:val="0"/>
      <w:sz w:val="22"/>
      <w:szCs w:val="22"/>
      <w14:ligatures w14:val="none"/>
    </w:rPr>
  </w:style>
  <w:style w:type="paragraph" w:styleId="NormalWeb">
    <w:name w:val="Normal (Web)"/>
    <w:basedOn w:val="Normal"/>
    <w:uiPriority w:val="99"/>
    <w:semiHidden/>
    <w:unhideWhenUsed/>
    <w:rsid w:val="00E17562"/>
    <w:rPr>
      <w:rFonts w:ascii="Times New Roman" w:hAnsi="Times New Roman" w:cs="Times New Roman"/>
    </w:rPr>
  </w:style>
  <w:style w:type="character" w:styleId="Hyperlink">
    <w:name w:val="Hyperlink"/>
    <w:basedOn w:val="DefaultParagraphFont"/>
    <w:uiPriority w:val="99"/>
    <w:unhideWhenUsed/>
    <w:rsid w:val="00394B18"/>
    <w:rPr>
      <w:color w:val="467886" w:themeColor="hyperlink"/>
      <w:u w:val="single"/>
    </w:rPr>
  </w:style>
  <w:style w:type="character" w:styleId="UnresolvedMention">
    <w:name w:val="Unresolved Mention"/>
    <w:basedOn w:val="DefaultParagraphFont"/>
    <w:uiPriority w:val="99"/>
    <w:semiHidden/>
    <w:unhideWhenUsed/>
    <w:rsid w:val="00394B18"/>
    <w:rPr>
      <w:color w:val="605E5C"/>
      <w:shd w:val="clear" w:color="auto" w:fill="E1DFDD"/>
    </w:rPr>
  </w:style>
  <w:style w:type="character" w:styleId="FollowedHyperlink">
    <w:name w:val="FollowedHyperlink"/>
    <w:basedOn w:val="DefaultParagraphFont"/>
    <w:uiPriority w:val="99"/>
    <w:semiHidden/>
    <w:unhideWhenUsed/>
    <w:rsid w:val="00394B18"/>
    <w:rPr>
      <w:color w:val="96607D" w:themeColor="followedHyperlink"/>
      <w:u w:val="single"/>
    </w:rPr>
  </w:style>
  <w:style w:type="table" w:styleId="TableGrid">
    <w:name w:val="Table Grid"/>
    <w:basedOn w:val="TableNormal"/>
    <w:uiPriority w:val="39"/>
    <w:rsid w:val="002028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376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7609"/>
  </w:style>
  <w:style w:type="paragraph" w:styleId="Footer">
    <w:name w:val="footer"/>
    <w:basedOn w:val="Normal"/>
    <w:link w:val="FooterChar"/>
    <w:uiPriority w:val="99"/>
    <w:unhideWhenUsed/>
    <w:qFormat/>
    <w:rsid w:val="001376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7609"/>
  </w:style>
  <w:style w:type="paragraph" w:styleId="NoSpacing">
    <w:name w:val="No Spacing"/>
    <w:link w:val="NoSpacingChar"/>
    <w:uiPriority w:val="1"/>
    <w:qFormat/>
    <w:rsid w:val="0061467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614671"/>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192126">
      <w:bodyDiv w:val="1"/>
      <w:marLeft w:val="0"/>
      <w:marRight w:val="0"/>
      <w:marTop w:val="0"/>
      <w:marBottom w:val="0"/>
      <w:divBdr>
        <w:top w:val="none" w:sz="0" w:space="0" w:color="auto"/>
        <w:left w:val="none" w:sz="0" w:space="0" w:color="auto"/>
        <w:bottom w:val="none" w:sz="0" w:space="0" w:color="auto"/>
        <w:right w:val="none" w:sz="0" w:space="0" w:color="auto"/>
      </w:divBdr>
    </w:div>
    <w:div w:id="542401197">
      <w:bodyDiv w:val="1"/>
      <w:marLeft w:val="0"/>
      <w:marRight w:val="0"/>
      <w:marTop w:val="0"/>
      <w:marBottom w:val="0"/>
      <w:divBdr>
        <w:top w:val="none" w:sz="0" w:space="0" w:color="auto"/>
        <w:left w:val="none" w:sz="0" w:space="0" w:color="auto"/>
        <w:bottom w:val="none" w:sz="0" w:space="0" w:color="auto"/>
        <w:right w:val="none" w:sz="0" w:space="0" w:color="auto"/>
      </w:divBdr>
    </w:div>
    <w:div w:id="806357445">
      <w:bodyDiv w:val="1"/>
      <w:marLeft w:val="0"/>
      <w:marRight w:val="0"/>
      <w:marTop w:val="0"/>
      <w:marBottom w:val="0"/>
      <w:divBdr>
        <w:top w:val="none" w:sz="0" w:space="0" w:color="auto"/>
        <w:left w:val="none" w:sz="0" w:space="0" w:color="auto"/>
        <w:bottom w:val="none" w:sz="0" w:space="0" w:color="auto"/>
        <w:right w:val="none" w:sz="0" w:space="0" w:color="auto"/>
      </w:divBdr>
    </w:div>
    <w:div w:id="944725843">
      <w:bodyDiv w:val="1"/>
      <w:marLeft w:val="0"/>
      <w:marRight w:val="0"/>
      <w:marTop w:val="0"/>
      <w:marBottom w:val="0"/>
      <w:divBdr>
        <w:top w:val="none" w:sz="0" w:space="0" w:color="auto"/>
        <w:left w:val="none" w:sz="0" w:space="0" w:color="auto"/>
        <w:bottom w:val="none" w:sz="0" w:space="0" w:color="auto"/>
        <w:right w:val="none" w:sz="0" w:space="0" w:color="auto"/>
      </w:divBdr>
    </w:div>
    <w:div w:id="968439273">
      <w:bodyDiv w:val="1"/>
      <w:marLeft w:val="0"/>
      <w:marRight w:val="0"/>
      <w:marTop w:val="0"/>
      <w:marBottom w:val="0"/>
      <w:divBdr>
        <w:top w:val="none" w:sz="0" w:space="0" w:color="auto"/>
        <w:left w:val="none" w:sz="0" w:space="0" w:color="auto"/>
        <w:bottom w:val="none" w:sz="0" w:space="0" w:color="auto"/>
        <w:right w:val="none" w:sz="0" w:space="0" w:color="auto"/>
      </w:divBdr>
    </w:div>
    <w:div w:id="1049647994">
      <w:bodyDiv w:val="1"/>
      <w:marLeft w:val="0"/>
      <w:marRight w:val="0"/>
      <w:marTop w:val="0"/>
      <w:marBottom w:val="0"/>
      <w:divBdr>
        <w:top w:val="none" w:sz="0" w:space="0" w:color="auto"/>
        <w:left w:val="none" w:sz="0" w:space="0" w:color="auto"/>
        <w:bottom w:val="none" w:sz="0" w:space="0" w:color="auto"/>
        <w:right w:val="none" w:sz="0" w:space="0" w:color="auto"/>
      </w:divBdr>
    </w:div>
    <w:div w:id="1196499104">
      <w:bodyDiv w:val="1"/>
      <w:marLeft w:val="0"/>
      <w:marRight w:val="0"/>
      <w:marTop w:val="0"/>
      <w:marBottom w:val="0"/>
      <w:divBdr>
        <w:top w:val="none" w:sz="0" w:space="0" w:color="auto"/>
        <w:left w:val="none" w:sz="0" w:space="0" w:color="auto"/>
        <w:bottom w:val="none" w:sz="0" w:space="0" w:color="auto"/>
        <w:right w:val="none" w:sz="0" w:space="0" w:color="auto"/>
      </w:divBdr>
    </w:div>
    <w:div w:id="1203060906">
      <w:bodyDiv w:val="1"/>
      <w:marLeft w:val="0"/>
      <w:marRight w:val="0"/>
      <w:marTop w:val="0"/>
      <w:marBottom w:val="0"/>
      <w:divBdr>
        <w:top w:val="none" w:sz="0" w:space="0" w:color="auto"/>
        <w:left w:val="none" w:sz="0" w:space="0" w:color="auto"/>
        <w:bottom w:val="none" w:sz="0" w:space="0" w:color="auto"/>
        <w:right w:val="none" w:sz="0" w:space="0" w:color="auto"/>
      </w:divBdr>
    </w:div>
    <w:div w:id="1214149476">
      <w:bodyDiv w:val="1"/>
      <w:marLeft w:val="0"/>
      <w:marRight w:val="0"/>
      <w:marTop w:val="0"/>
      <w:marBottom w:val="0"/>
      <w:divBdr>
        <w:top w:val="none" w:sz="0" w:space="0" w:color="auto"/>
        <w:left w:val="none" w:sz="0" w:space="0" w:color="auto"/>
        <w:bottom w:val="none" w:sz="0" w:space="0" w:color="auto"/>
        <w:right w:val="none" w:sz="0" w:space="0" w:color="auto"/>
      </w:divBdr>
    </w:div>
    <w:div w:id="1353410919">
      <w:bodyDiv w:val="1"/>
      <w:marLeft w:val="0"/>
      <w:marRight w:val="0"/>
      <w:marTop w:val="0"/>
      <w:marBottom w:val="0"/>
      <w:divBdr>
        <w:top w:val="none" w:sz="0" w:space="0" w:color="auto"/>
        <w:left w:val="none" w:sz="0" w:space="0" w:color="auto"/>
        <w:bottom w:val="none" w:sz="0" w:space="0" w:color="auto"/>
        <w:right w:val="none" w:sz="0" w:space="0" w:color="auto"/>
      </w:divBdr>
    </w:div>
    <w:div w:id="1356420820">
      <w:bodyDiv w:val="1"/>
      <w:marLeft w:val="0"/>
      <w:marRight w:val="0"/>
      <w:marTop w:val="0"/>
      <w:marBottom w:val="0"/>
      <w:divBdr>
        <w:top w:val="none" w:sz="0" w:space="0" w:color="auto"/>
        <w:left w:val="none" w:sz="0" w:space="0" w:color="auto"/>
        <w:bottom w:val="none" w:sz="0" w:space="0" w:color="auto"/>
        <w:right w:val="none" w:sz="0" w:space="0" w:color="auto"/>
      </w:divBdr>
    </w:div>
    <w:div w:id="1459759386">
      <w:bodyDiv w:val="1"/>
      <w:marLeft w:val="0"/>
      <w:marRight w:val="0"/>
      <w:marTop w:val="0"/>
      <w:marBottom w:val="0"/>
      <w:divBdr>
        <w:top w:val="none" w:sz="0" w:space="0" w:color="auto"/>
        <w:left w:val="none" w:sz="0" w:space="0" w:color="auto"/>
        <w:bottom w:val="none" w:sz="0" w:space="0" w:color="auto"/>
        <w:right w:val="none" w:sz="0" w:space="0" w:color="auto"/>
      </w:divBdr>
    </w:div>
    <w:div w:id="1551334423">
      <w:bodyDiv w:val="1"/>
      <w:marLeft w:val="0"/>
      <w:marRight w:val="0"/>
      <w:marTop w:val="0"/>
      <w:marBottom w:val="0"/>
      <w:divBdr>
        <w:top w:val="none" w:sz="0" w:space="0" w:color="auto"/>
        <w:left w:val="none" w:sz="0" w:space="0" w:color="auto"/>
        <w:bottom w:val="none" w:sz="0" w:space="0" w:color="auto"/>
        <w:right w:val="none" w:sz="0" w:space="0" w:color="auto"/>
      </w:divBdr>
    </w:div>
    <w:div w:id="1605266498">
      <w:bodyDiv w:val="1"/>
      <w:marLeft w:val="0"/>
      <w:marRight w:val="0"/>
      <w:marTop w:val="0"/>
      <w:marBottom w:val="0"/>
      <w:divBdr>
        <w:top w:val="none" w:sz="0" w:space="0" w:color="auto"/>
        <w:left w:val="none" w:sz="0" w:space="0" w:color="auto"/>
        <w:bottom w:val="none" w:sz="0" w:space="0" w:color="auto"/>
        <w:right w:val="none" w:sz="0" w:space="0" w:color="auto"/>
      </w:divBdr>
    </w:div>
    <w:div w:id="1710109867">
      <w:bodyDiv w:val="1"/>
      <w:marLeft w:val="0"/>
      <w:marRight w:val="0"/>
      <w:marTop w:val="0"/>
      <w:marBottom w:val="0"/>
      <w:divBdr>
        <w:top w:val="none" w:sz="0" w:space="0" w:color="auto"/>
        <w:left w:val="none" w:sz="0" w:space="0" w:color="auto"/>
        <w:bottom w:val="none" w:sz="0" w:space="0" w:color="auto"/>
        <w:right w:val="none" w:sz="0" w:space="0" w:color="auto"/>
      </w:divBdr>
    </w:div>
    <w:div w:id="1758088862">
      <w:bodyDiv w:val="1"/>
      <w:marLeft w:val="0"/>
      <w:marRight w:val="0"/>
      <w:marTop w:val="0"/>
      <w:marBottom w:val="0"/>
      <w:divBdr>
        <w:top w:val="none" w:sz="0" w:space="0" w:color="auto"/>
        <w:left w:val="none" w:sz="0" w:space="0" w:color="auto"/>
        <w:bottom w:val="none" w:sz="0" w:space="0" w:color="auto"/>
        <w:right w:val="none" w:sz="0" w:space="0" w:color="auto"/>
      </w:divBdr>
    </w:div>
    <w:div w:id="1765607035">
      <w:bodyDiv w:val="1"/>
      <w:marLeft w:val="0"/>
      <w:marRight w:val="0"/>
      <w:marTop w:val="0"/>
      <w:marBottom w:val="0"/>
      <w:divBdr>
        <w:top w:val="none" w:sz="0" w:space="0" w:color="auto"/>
        <w:left w:val="none" w:sz="0" w:space="0" w:color="auto"/>
        <w:bottom w:val="none" w:sz="0" w:space="0" w:color="auto"/>
        <w:right w:val="none" w:sz="0" w:space="0" w:color="auto"/>
      </w:divBdr>
    </w:div>
    <w:div w:id="1888367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github.com/prudhviteja793/NextGenGadgets"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png"/><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github.com/prudhviteja793/NextGenGadget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08E96DF49664BF7A1CA2CB56AC77132"/>
        <w:category>
          <w:name w:val="General"/>
          <w:gallery w:val="placeholder"/>
        </w:category>
        <w:types>
          <w:type w:val="bbPlcHdr"/>
        </w:types>
        <w:behaviors>
          <w:behavior w:val="content"/>
        </w:behaviors>
        <w:guid w:val="{493BE93B-B2F4-4C19-974B-45643F001997}"/>
      </w:docPartPr>
      <w:docPartBody>
        <w:p w:rsidR="006465B6" w:rsidRDefault="009C0FCD" w:rsidP="009C0FCD">
          <w:pPr>
            <w:pStyle w:val="608E96DF49664BF7A1CA2CB56AC77132"/>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FCD"/>
    <w:rsid w:val="00083B45"/>
    <w:rsid w:val="005D6FF3"/>
    <w:rsid w:val="006465B6"/>
    <w:rsid w:val="007056B6"/>
    <w:rsid w:val="007864D0"/>
    <w:rsid w:val="008C5B6E"/>
    <w:rsid w:val="008F4B37"/>
    <w:rsid w:val="009C0F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08E96DF49664BF7A1CA2CB56AC77132">
    <w:name w:val="608E96DF49664BF7A1CA2CB56AC77132"/>
    <w:rsid w:val="009C0FC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2026-03-09T00:00:00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4dc4a6b-586d-4f00-b15c-4485333f188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60BE530361FB174A92FF818FE8EC188B" ma:contentTypeVersion="10" ma:contentTypeDescription="Create a new document." ma:contentTypeScope="" ma:versionID="797a01a61bf01efb23baff82fdf95ae5">
  <xsd:schema xmlns:xsd="http://www.w3.org/2001/XMLSchema" xmlns:xs="http://www.w3.org/2001/XMLSchema" xmlns:p="http://schemas.microsoft.com/office/2006/metadata/properties" xmlns:ns3="94dc4a6b-586d-4f00-b15c-4485333f188e" targetNamespace="http://schemas.microsoft.com/office/2006/metadata/properties" ma:root="true" ma:fieldsID="affb7243f33a254776a1134971d5f3c7" ns3:_="">
    <xsd:import namespace="94dc4a6b-586d-4f00-b15c-4485333f188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dc4a6b-586d-4f00-b15c-4485333f188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53721C4-5739-4674-9FE3-8DAD69D7D614}">
  <ds:schemaRefs>
    <ds:schemaRef ds:uri="http://schemas.microsoft.com/sharepoint/v3/contenttype/forms"/>
  </ds:schemaRefs>
</ds:datastoreItem>
</file>

<file path=customXml/itemProps3.xml><?xml version="1.0" encoding="utf-8"?>
<ds:datastoreItem xmlns:ds="http://schemas.openxmlformats.org/officeDocument/2006/customXml" ds:itemID="{0B565D74-1DDB-4C51-BE0F-E9EB099E67C6}">
  <ds:schemaRefs>
    <ds:schemaRef ds:uri="http://schemas.microsoft.com/office/2006/metadata/properties"/>
    <ds:schemaRef ds:uri="http://schemas.microsoft.com/office/infopath/2007/PartnerControls"/>
    <ds:schemaRef ds:uri="94dc4a6b-586d-4f00-b15c-4485333f188e"/>
  </ds:schemaRefs>
</ds:datastoreItem>
</file>

<file path=customXml/itemProps4.xml><?xml version="1.0" encoding="utf-8"?>
<ds:datastoreItem xmlns:ds="http://schemas.openxmlformats.org/officeDocument/2006/customXml" ds:itemID="{672070AD-1088-4C4C-9CA5-94687DD5DC18}">
  <ds:schemaRefs>
    <ds:schemaRef ds:uri="http://schemas.openxmlformats.org/officeDocument/2006/bibliography"/>
  </ds:schemaRefs>
</ds:datastoreItem>
</file>

<file path=customXml/itemProps5.xml><?xml version="1.0" encoding="utf-8"?>
<ds:datastoreItem xmlns:ds="http://schemas.openxmlformats.org/officeDocument/2006/customXml" ds:itemID="{E6A49C98-E5E5-44EF-8264-A9417FF87B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dc4a6b-586d-4f00-b15c-4485333f18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601</TotalTime>
  <Pages>19</Pages>
  <Words>4308</Words>
  <Characters>26412</Characters>
  <Application>Microsoft Office Word</Application>
  <DocSecurity>0</DocSecurity>
  <Lines>574</Lines>
  <Paragraphs>337</Paragraphs>
  <ScaleCrop>false</ScaleCrop>
  <HeadingPairs>
    <vt:vector size="2" baseType="variant">
      <vt:variant>
        <vt:lpstr>Title</vt:lpstr>
      </vt:variant>
      <vt:variant>
        <vt:i4>1</vt:i4>
      </vt:variant>
    </vt:vector>
  </HeadingPairs>
  <TitlesOfParts>
    <vt:vector size="1" baseType="lpstr">
      <vt:lpstr>NextGenGadgets</vt:lpstr>
    </vt:vector>
  </TitlesOfParts>
  <Company/>
  <LinksUpToDate>false</LinksUpToDate>
  <CharactersWithSpaces>30383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NextGenGadgets</dc:title>
  <dc:subject/>
  <dc:creator>Prudhvi Teja Reddy Kandula</dc:creator>
  <cp:keywords/>
  <dc:description/>
  <cp:lastModifiedBy>Prudhvi Teja Reddy</cp:lastModifiedBy>
  <cp:revision>12</cp:revision>
  <cp:lastPrinted>2025-03-12T15:12:00Z</cp:lastPrinted>
  <dcterms:created xsi:type="dcterms:W3CDTF">2025-03-08T21:04:00Z</dcterms:created>
  <dcterms:modified xsi:type="dcterms:W3CDTF">2026-03-10T03:32:00Z</dcterms:modified>
  <cp:category>Matrix College of Management Technology and Healthcare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0x01010060BE530361FB174A92FF818FE8EC188B</vt:lpwstr>
  </property>
</Properties>
</file>