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239" w:rsidRDefault="00DE7239" w:rsidP="00DE7239">
      <w:r w:rsidRPr="00B15E4A">
        <w:rPr>
          <w:b/>
        </w:rPr>
        <w:t xml:space="preserve">Problem </w:t>
      </w:r>
      <w:r>
        <w:rPr>
          <w:b/>
        </w:rPr>
        <w:t>5:</w:t>
      </w:r>
    </w:p>
    <w:p w:rsidR="00DE7239" w:rsidRDefault="00DE7239" w:rsidP="00DE7239">
      <w:proofErr w:type="gramStart"/>
      <w:r>
        <w:t>Account(</w:t>
      </w:r>
      <w:proofErr w:type="spellStart"/>
      <w:proofErr w:type="gramEnd"/>
      <w:r w:rsidRPr="00690102">
        <w:rPr>
          <w:u w:val="single"/>
        </w:rPr>
        <w:t>Accid</w:t>
      </w:r>
      <w:proofErr w:type="spellEnd"/>
      <w:r>
        <w:t xml:space="preserve">, </w:t>
      </w:r>
      <w:proofErr w:type="spellStart"/>
      <w:r>
        <w:t>SuperAccId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>, Balance)</w:t>
      </w:r>
    </w:p>
    <w:p w:rsidR="00DE7239" w:rsidRDefault="00DE7239" w:rsidP="00DE7239">
      <w:r>
        <w:t xml:space="preserve">FOREIGN </w:t>
      </w:r>
      <w:proofErr w:type="gramStart"/>
      <w:r>
        <w:t>KEY(</w:t>
      </w:r>
      <w:proofErr w:type="spellStart"/>
      <w:proofErr w:type="gramEnd"/>
      <w:r>
        <w:t>SuperAccId</w:t>
      </w:r>
      <w:proofErr w:type="spellEnd"/>
      <w:r>
        <w:t>) REFERENCES Account</w:t>
      </w:r>
    </w:p>
    <w:p w:rsidR="00DE7239" w:rsidRDefault="00DE7239" w:rsidP="00DE7239">
      <w:pPr>
        <w:rPr>
          <w:u w:val="single"/>
        </w:rPr>
      </w:pPr>
      <w:r w:rsidRPr="0097477C">
        <w:rPr>
          <w:u w:val="single"/>
        </w:rPr>
        <w:t>Conversion Rules</w:t>
      </w:r>
      <w:r w:rsidRPr="00690102">
        <w:t>:</w:t>
      </w:r>
    </w:p>
    <w:p w:rsidR="00DE7239" w:rsidRDefault="00DE7239" w:rsidP="00DE7239">
      <w:pPr>
        <w:pStyle w:val="ListParagraph"/>
        <w:numPr>
          <w:ilvl w:val="0"/>
          <w:numId w:val="1"/>
        </w:numPr>
        <w:spacing w:after="0" w:line="360" w:lineRule="auto"/>
      </w:pPr>
      <w:r w:rsidRPr="00690102">
        <w:t>Use the entity type rule to convert each entity type.</w:t>
      </w:r>
    </w:p>
    <w:p w:rsidR="00DE7239" w:rsidRPr="00690102" w:rsidRDefault="00DE7239" w:rsidP="00DE7239">
      <w:pPr>
        <w:pStyle w:val="ListParagraph"/>
        <w:numPr>
          <w:ilvl w:val="0"/>
          <w:numId w:val="1"/>
        </w:numPr>
        <w:spacing w:after="0" w:line="360" w:lineRule="auto"/>
      </w:pPr>
      <w:r>
        <w:t>Use the 1-M relationship rule for the decomposed relationship.</w:t>
      </w:r>
    </w:p>
    <w:p w:rsidR="00D27873" w:rsidRDefault="00DE7239"/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B7597"/>
    <w:multiLevelType w:val="hybridMultilevel"/>
    <w:tmpl w:val="00EE0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239"/>
    <w:rsid w:val="007C6464"/>
    <w:rsid w:val="00A5101A"/>
    <w:rsid w:val="00A92007"/>
    <w:rsid w:val="00BE46EF"/>
    <w:rsid w:val="00DE4303"/>
    <w:rsid w:val="00DE7239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2017-06-27T04:42:00Z</dcterms:created>
  <dcterms:modified xsi:type="dcterms:W3CDTF">2017-06-27T04:43:00Z</dcterms:modified>
</cp:coreProperties>
</file>