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EB4" w:rsidRPr="001E359A" w:rsidRDefault="003031D9">
      <w:pPr>
        <w:rPr>
          <w:rFonts w:ascii="Times New Roman" w:hAnsi="Times New Roman" w:cs="Times New Roman"/>
          <w:b/>
          <w:sz w:val="24"/>
          <w:szCs w:val="24"/>
        </w:rPr>
      </w:pPr>
      <w:r w:rsidRPr="001E359A">
        <w:rPr>
          <w:rFonts w:ascii="Times New Roman" w:hAnsi="Times New Roman" w:cs="Times New Roman"/>
          <w:b/>
          <w:sz w:val="24"/>
          <w:szCs w:val="24"/>
        </w:rPr>
        <w:t>Comparative study</w:t>
      </w:r>
    </w:p>
    <w:p w:rsidR="009E75D6" w:rsidRPr="001E359A" w:rsidRDefault="003031D9" w:rsidP="009E75D6">
      <w:pPr>
        <w:rPr>
          <w:rFonts w:ascii="Times New Roman" w:hAnsi="Times New Roman" w:cs="Times New Roman"/>
          <w:b/>
          <w:sz w:val="24"/>
          <w:szCs w:val="24"/>
        </w:rPr>
      </w:pPr>
      <w:r w:rsidRPr="001E359A">
        <w:rPr>
          <w:rFonts w:ascii="Times New Roman" w:hAnsi="Times New Roman" w:cs="Times New Roman"/>
          <w:b/>
          <w:sz w:val="24"/>
          <w:szCs w:val="24"/>
        </w:rPr>
        <w:t>Computational cost analysis varying: mode order</w:t>
      </w:r>
    </w:p>
    <w:p w:rsidR="009E75D6" w:rsidRPr="009E75D6" w:rsidRDefault="009E75D6" w:rsidP="009E75D6">
      <w:pPr>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3031D9" w:rsidRPr="002D6054" w:rsidRDefault="003031D9" w:rsidP="002D6054">
      <w:pPr>
        <w:rPr>
          <w:rFonts w:ascii="Times New Roman" w:hAnsi="Times New Roman" w:cs="Times New Roman"/>
          <w:b/>
          <w:sz w:val="24"/>
          <w:szCs w:val="24"/>
        </w:rPr>
      </w:pPr>
      <w:r w:rsidRPr="002D6054">
        <w:rPr>
          <w:rFonts w:ascii="Times New Roman" w:hAnsi="Times New Roman" w:cs="Times New Roman"/>
          <w:b/>
          <w:sz w:val="24"/>
          <w:szCs w:val="24"/>
        </w:rPr>
        <w:t>Application: brain functional region segmentation</w:t>
      </w:r>
    </w:p>
    <w:p w:rsidR="003031D9" w:rsidRPr="00274AA5" w:rsidRDefault="003031D9" w:rsidP="00274AA5">
      <w:pPr>
        <w:rPr>
          <w:rFonts w:ascii="Times New Roman" w:hAnsi="Times New Roman" w:cs="Times New Roman"/>
          <w:b/>
          <w:sz w:val="24"/>
          <w:szCs w:val="24"/>
        </w:rPr>
      </w:pPr>
      <w:r w:rsidRPr="00274AA5">
        <w:rPr>
          <w:rFonts w:ascii="Times New Roman" w:hAnsi="Times New Roman" w:cs="Times New Roman"/>
          <w:b/>
          <w:sz w:val="24"/>
          <w:szCs w:val="24"/>
        </w:rPr>
        <w:t>Functional analysis of the obtained maps: model order, thresholding, statistics of slice comparison</w:t>
      </w:r>
    </w:p>
    <w:p w:rsidR="00E4138A" w:rsidRPr="00115289" w:rsidRDefault="00E4138A" w:rsidP="00115289">
      <w:pPr>
        <w:rPr>
          <w:rFonts w:ascii="Times New Roman" w:hAnsi="Times New Roman" w:cs="Times New Roman"/>
          <w:sz w:val="24"/>
          <w:szCs w:val="24"/>
        </w:rPr>
      </w:pPr>
      <w:r w:rsidRPr="00115289">
        <w:rPr>
          <w:rFonts w:ascii="Times New Roman" w:hAnsi="Times New Roman" w:cs="Times New Roman"/>
          <w:sz w:val="24"/>
          <w:szCs w:val="24"/>
        </w:rPr>
        <w:t xml:space="preserve">Opisać trochę skrypt w matlabie – smoothing, thresolding, </w:t>
      </w:r>
    </w:p>
    <w:p w:rsidR="00226C70" w:rsidRPr="00115289" w:rsidRDefault="00226C70" w:rsidP="00115289">
      <w:pPr>
        <w:rPr>
          <w:rFonts w:ascii="Times New Roman" w:hAnsi="Times New Roman" w:cs="Times New Roman"/>
          <w:sz w:val="24"/>
          <w:szCs w:val="24"/>
        </w:rPr>
      </w:pPr>
      <w:r w:rsidRPr="00115289">
        <w:rPr>
          <w:rFonts w:ascii="Times New Roman" w:hAnsi="Times New Roman" w:cs="Times New Roman"/>
          <w:sz w:val="24"/>
          <w:szCs w:val="24"/>
        </w:rPr>
        <w:t>Opisać jakie dane testowałeś – link, opisać badania</w:t>
      </w:r>
    </w:p>
    <w:p w:rsidR="00E51E43" w:rsidRPr="00115289" w:rsidRDefault="00516D66" w:rsidP="00115289">
      <w:pPr>
        <w:rPr>
          <w:rFonts w:ascii="Times New Roman" w:hAnsi="Times New Roman" w:cs="Times New Roman"/>
          <w:sz w:val="24"/>
          <w:szCs w:val="24"/>
        </w:rPr>
      </w:pPr>
      <w:r w:rsidRPr="00115289">
        <w:rPr>
          <w:rFonts w:ascii="Times New Roman" w:hAnsi="Times New Roman" w:cs="Times New Roman"/>
          <w:sz w:val="24"/>
          <w:szCs w:val="24"/>
        </w:rPr>
        <w:t>Model order – 40.</w:t>
      </w:r>
      <w:bookmarkStart w:id="0" w:name="_GoBack"/>
      <w:bookmarkEnd w:id="0"/>
    </w:p>
    <w:p w:rsidR="00E51E43" w:rsidRPr="00274AA5" w:rsidRDefault="00E51E43" w:rsidP="00274AA5">
      <w:pPr>
        <w:jc w:val="both"/>
        <w:rPr>
          <w:rFonts w:ascii="Times New Roman" w:hAnsi="Times New Roman" w:cs="Times New Roman"/>
          <w:sz w:val="24"/>
          <w:szCs w:val="24"/>
        </w:rPr>
      </w:pPr>
      <w:r w:rsidRPr="00274AA5">
        <w:rPr>
          <w:rFonts w:ascii="Times New Roman" w:hAnsi="Times New Roman" w:cs="Times New Roman"/>
          <w:sz w:val="24"/>
          <w:szCs w:val="24"/>
        </w:rPr>
        <w:t>Matlab script</w:t>
      </w:r>
    </w:p>
    <w:p w:rsidR="007E3616" w:rsidRPr="00274AA5" w:rsidRDefault="007E3616" w:rsidP="00274AA5">
      <w:pPr>
        <w:jc w:val="both"/>
        <w:rPr>
          <w:rFonts w:ascii="Times New Roman" w:hAnsi="Times New Roman" w:cs="Times New Roman"/>
          <w:sz w:val="24"/>
          <w:szCs w:val="24"/>
        </w:rPr>
      </w:pPr>
      <w:r w:rsidRPr="00274AA5">
        <w:rPr>
          <w:rFonts w:ascii="Times New Roman" w:hAnsi="Times New Roman" w:cs="Times New Roman"/>
          <w:sz w:val="24"/>
          <w:szCs w:val="24"/>
        </w:rPr>
        <w:t>Before applying PCA method to fMRI data, it is recommended to smooth them.</w:t>
      </w:r>
      <w:r w:rsidR="00CE369F" w:rsidRPr="00274AA5">
        <w:rPr>
          <w:rFonts w:ascii="Times New Roman" w:hAnsi="Times New Roman" w:cs="Times New Roman"/>
          <w:sz w:val="24"/>
          <w:szCs w:val="24"/>
        </w:rPr>
        <w:t xml:space="preserve"> It is done by smoothing every slice.</w:t>
      </w:r>
      <w:r w:rsidR="00B13E93" w:rsidRPr="00274AA5">
        <w:rPr>
          <w:rFonts w:ascii="Times New Roman" w:hAnsi="Times New Roman" w:cs="Times New Roman"/>
          <w:sz w:val="24"/>
          <w:szCs w:val="24"/>
        </w:rPr>
        <w:t xml:space="preserve"> In case of used data it was necessary to cut …</w:t>
      </w:r>
      <w:r w:rsidR="00952C70" w:rsidRPr="00274AA5">
        <w:rPr>
          <w:rFonts w:ascii="Times New Roman" w:hAnsi="Times New Roman" w:cs="Times New Roman"/>
          <w:sz w:val="24"/>
          <w:szCs w:val="24"/>
        </w:rPr>
        <w:t xml:space="preserve"> because of too big variance.</w:t>
      </w:r>
    </w:p>
    <w:p w:rsidR="00516D66" w:rsidRPr="007602F9" w:rsidRDefault="005F05FF" w:rsidP="007602F9">
      <w:pPr>
        <w:rPr>
          <w:rFonts w:ascii="Times New Roman" w:hAnsi="Times New Roman" w:cs="Times New Roman"/>
          <w:sz w:val="24"/>
          <w:szCs w:val="24"/>
        </w:rPr>
      </w:pPr>
      <w:r w:rsidRPr="007602F9">
        <w:rPr>
          <w:rFonts w:ascii="Times New Roman" w:hAnsi="Times New Roman" w:cs="Times New Roman"/>
          <w:sz w:val="24"/>
          <w:szCs w:val="24"/>
        </w:rPr>
        <w:t>To segment the values returned by PCA, we n</w:t>
      </w:r>
      <w:r w:rsidR="00887ADB" w:rsidRPr="007602F9">
        <w:rPr>
          <w:rFonts w:ascii="Times New Roman" w:hAnsi="Times New Roman" w:cs="Times New Roman"/>
          <w:sz w:val="24"/>
          <w:szCs w:val="24"/>
        </w:rPr>
        <w:t xml:space="preserve">ormalize them to Z </w:t>
      </w:r>
      <w:r w:rsidRPr="007602F9">
        <w:rPr>
          <w:rFonts w:ascii="Times New Roman" w:hAnsi="Times New Roman" w:cs="Times New Roman"/>
          <w:sz w:val="24"/>
          <w:szCs w:val="24"/>
        </w:rPr>
        <w:t>scores.</w:t>
      </w:r>
    </w:p>
    <w:p w:rsidR="005A349B" w:rsidRPr="007602F9" w:rsidRDefault="0001152C" w:rsidP="007602F9">
      <w:pPr>
        <w:jc w:val="both"/>
        <w:rPr>
          <w:rFonts w:ascii="Times New Roman" w:hAnsi="Times New Roman" w:cs="Times New Roman"/>
          <w:sz w:val="24"/>
          <w:szCs w:val="24"/>
        </w:rPr>
      </w:pPr>
      <w:r w:rsidRPr="007602F9">
        <w:rPr>
          <w:rFonts w:ascii="Times New Roman" w:hAnsi="Times New Roman" w:cs="Times New Roman"/>
          <w:sz w:val="24"/>
          <w:szCs w:val="24"/>
        </w:rPr>
        <w:t>The value of the threshold was emiprically set</w:t>
      </w:r>
      <w:r w:rsidR="00903D3C" w:rsidRPr="007602F9">
        <w:rPr>
          <w:rFonts w:ascii="Times New Roman" w:hAnsi="Times New Roman" w:cs="Times New Roman"/>
          <w:sz w:val="24"/>
          <w:szCs w:val="24"/>
        </w:rPr>
        <w:t xml:space="preserve"> by</w:t>
      </w:r>
      <w:r w:rsidRPr="007602F9">
        <w:rPr>
          <w:rFonts w:ascii="Times New Roman" w:hAnsi="Times New Roman" w:cs="Times New Roman"/>
          <w:sz w:val="24"/>
          <w:szCs w:val="24"/>
        </w:rPr>
        <w:t xml:space="preserve"> performing s</w:t>
      </w:r>
      <w:r w:rsidR="00E85B85" w:rsidRPr="007602F9">
        <w:rPr>
          <w:rFonts w:ascii="Times New Roman" w:hAnsi="Times New Roman" w:cs="Times New Roman"/>
          <w:sz w:val="24"/>
          <w:szCs w:val="24"/>
        </w:rPr>
        <w:t>ome tests with different values, but initially based on a value 2 established in</w:t>
      </w:r>
      <w:r w:rsidR="007F56CF" w:rsidRPr="007602F9">
        <w:rPr>
          <w:rFonts w:ascii="Times New Roman" w:hAnsi="Times New Roman" w:cs="Times New Roman"/>
          <w:sz w:val="24"/>
          <w:szCs w:val="24"/>
        </w:rPr>
        <w:t xml:space="preserve"> a</w:t>
      </w:r>
      <w:r w:rsidR="00E85B85" w:rsidRPr="007602F9">
        <w:rPr>
          <w:rFonts w:ascii="Times New Roman" w:hAnsi="Times New Roman" w:cs="Times New Roman"/>
          <w:sz w:val="24"/>
          <w:szCs w:val="24"/>
        </w:rPr>
        <w:t xml:space="preserve"> paper [reference].</w:t>
      </w:r>
    </w:p>
    <w:p w:rsidR="0006299B" w:rsidRPr="007602F9" w:rsidRDefault="0006299B" w:rsidP="007602F9">
      <w:pPr>
        <w:jc w:val="both"/>
        <w:rPr>
          <w:rFonts w:ascii="Times New Roman" w:hAnsi="Times New Roman" w:cs="Times New Roman"/>
          <w:sz w:val="24"/>
          <w:szCs w:val="24"/>
        </w:rPr>
      </w:pPr>
      <w:r w:rsidRPr="007602F9">
        <w:rPr>
          <w:rFonts w:ascii="Times New Roman" w:hAnsi="Times New Roman" w:cs="Times New Roman"/>
          <w:sz w:val="24"/>
          <w:szCs w:val="24"/>
        </w:rPr>
        <w:t>Likewise threshold,</w:t>
      </w:r>
      <w:r w:rsidR="00CD7AFE" w:rsidRPr="007602F9">
        <w:rPr>
          <w:rFonts w:ascii="Times New Roman" w:hAnsi="Times New Roman" w:cs="Times New Roman"/>
          <w:sz w:val="24"/>
          <w:szCs w:val="24"/>
        </w:rPr>
        <w:t xml:space="preserve"> the value of</w:t>
      </w:r>
      <w:r w:rsidRPr="007602F9">
        <w:rPr>
          <w:rFonts w:ascii="Times New Roman" w:hAnsi="Times New Roman" w:cs="Times New Roman"/>
          <w:sz w:val="24"/>
          <w:szCs w:val="24"/>
        </w:rPr>
        <w:t xml:space="preserve"> model order was empirically set</w:t>
      </w:r>
      <w:r w:rsidR="008450FA" w:rsidRPr="007602F9">
        <w:rPr>
          <w:rFonts w:ascii="Times New Roman" w:hAnsi="Times New Roman" w:cs="Times New Roman"/>
          <w:sz w:val="24"/>
          <w:szCs w:val="24"/>
        </w:rPr>
        <w:t xml:space="preserve"> initially</w:t>
      </w:r>
      <w:r w:rsidRPr="007602F9">
        <w:rPr>
          <w:rFonts w:ascii="Times New Roman" w:hAnsi="Times New Roman" w:cs="Times New Roman"/>
          <w:sz w:val="24"/>
          <w:szCs w:val="24"/>
        </w:rPr>
        <w:t xml:space="preserve"> basing on a </w:t>
      </w:r>
      <w:r w:rsidR="00E73661" w:rsidRPr="007602F9">
        <w:rPr>
          <w:rFonts w:ascii="Times New Roman" w:hAnsi="Times New Roman" w:cs="Times New Roman"/>
          <w:sz w:val="24"/>
          <w:szCs w:val="24"/>
        </w:rPr>
        <w:t xml:space="preserve">value taken from </w:t>
      </w:r>
      <w:r w:rsidRPr="007602F9">
        <w:rPr>
          <w:rFonts w:ascii="Times New Roman" w:hAnsi="Times New Roman" w:cs="Times New Roman"/>
          <w:sz w:val="24"/>
          <w:szCs w:val="24"/>
        </w:rPr>
        <w:t>paper [reference]</w:t>
      </w:r>
    </w:p>
    <w:p w:rsidR="00516D66" w:rsidRPr="007602F9" w:rsidRDefault="00516D66" w:rsidP="007602F9">
      <w:pPr>
        <w:rPr>
          <w:rFonts w:ascii="Times New Roman" w:hAnsi="Times New Roman" w:cs="Times New Roman"/>
          <w:sz w:val="24"/>
          <w:szCs w:val="24"/>
        </w:rPr>
      </w:pPr>
      <w:r w:rsidRPr="007602F9">
        <w:rPr>
          <w:rFonts w:ascii="Times New Roman" w:hAnsi="Times New Roman" w:cs="Times New Roman"/>
          <w:sz w:val="24"/>
          <w:szCs w:val="24"/>
        </w:rPr>
        <w:t>The data used in the work were obtained from http://www.openfmri.org/dataset/ds000115/</w:t>
      </w:r>
    </w:p>
    <w:p w:rsidR="007602F9" w:rsidRDefault="007602F9" w:rsidP="007602F9">
      <w:pPr>
        <w:rPr>
          <w:rFonts w:ascii="Times New Roman" w:hAnsi="Times New Roman" w:cs="Times New Roman"/>
          <w:b/>
          <w:sz w:val="24"/>
          <w:szCs w:val="24"/>
        </w:rPr>
      </w:pPr>
    </w:p>
    <w:p w:rsidR="003031D9" w:rsidRPr="007602F9" w:rsidRDefault="003031D9" w:rsidP="007602F9">
      <w:pPr>
        <w:rPr>
          <w:rFonts w:ascii="Times New Roman" w:hAnsi="Times New Roman" w:cs="Times New Roman"/>
          <w:b/>
          <w:sz w:val="24"/>
          <w:szCs w:val="24"/>
        </w:rPr>
      </w:pPr>
      <w:r w:rsidRPr="007602F9">
        <w:rPr>
          <w:rFonts w:ascii="Times New Roman" w:hAnsi="Times New Roman" w:cs="Times New Roman"/>
          <w:b/>
          <w:sz w:val="24"/>
          <w:szCs w:val="24"/>
        </w:rPr>
        <w:t>Default mode network</w:t>
      </w:r>
    </w:p>
    <w:p w:rsidR="001F57BA" w:rsidRPr="007602F9" w:rsidRDefault="001F57BA" w:rsidP="007602F9">
      <w:pPr>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The default mode network is a network of interacting brain regions known to have activity highly correlated with each other and distinct from other networks in the brain</w:t>
      </w:r>
      <w:r w:rsidR="00523210" w:rsidRPr="007602F9">
        <w:rPr>
          <w:rFonts w:ascii="Times New Roman" w:hAnsi="Times New Roman" w:cs="Times New Roman"/>
          <w:sz w:val="24"/>
          <w:szCs w:val="24"/>
        </w:rPr>
        <w:t xml:space="preserve"> [wikipedia]</w:t>
      </w:r>
      <w:r w:rsidRPr="007602F9">
        <w:rPr>
          <w:rFonts w:ascii="Times New Roman" w:hAnsi="Times New Roman" w:cs="Times New Roman"/>
          <w:sz w:val="24"/>
          <w:szCs w:val="24"/>
        </w:rPr>
        <w:t>.</w:t>
      </w:r>
      <w:r w:rsidR="002B6715" w:rsidRPr="007602F9">
        <w:rPr>
          <w:rFonts w:ascii="Times New Roman" w:hAnsi="Times New Roman" w:cs="Times New Roman"/>
          <w:sz w:val="24"/>
          <w:szCs w:val="24"/>
        </w:rPr>
        <w:t xml:space="preserve"> The default mode network displays more activity during rest than during task </w:t>
      </w:r>
      <w:r w:rsidR="00274C66" w:rsidRPr="007602F9">
        <w:rPr>
          <w:rFonts w:ascii="Times New Roman" w:hAnsi="Times New Roman" w:cs="Times New Roman"/>
          <w:sz w:val="24"/>
          <w:szCs w:val="24"/>
        </w:rPr>
        <w:t xml:space="preserve">which means </w:t>
      </w:r>
      <w:r w:rsidR="00274C66" w:rsidRPr="007602F9">
        <w:rPr>
          <w:rFonts w:ascii="Times New Roman" w:hAnsi="Times New Roman" w:cs="Times New Roman"/>
          <w:sz w:val="24"/>
          <w:szCs w:val="24"/>
          <w:shd w:val="clear" w:color="auto" w:fill="FFFFFF"/>
        </w:rPr>
        <w:t>when a person is not focused on the outside world and the brain is at</w:t>
      </w:r>
      <w:r w:rsidR="00274C66" w:rsidRPr="007602F9">
        <w:rPr>
          <w:rStyle w:val="apple-converted-space"/>
          <w:rFonts w:ascii="Times New Roman" w:hAnsi="Times New Roman" w:cs="Times New Roman"/>
          <w:sz w:val="24"/>
          <w:szCs w:val="24"/>
          <w:shd w:val="clear" w:color="auto" w:fill="FFFFFF"/>
        </w:rPr>
        <w:t> </w:t>
      </w:r>
      <w:hyperlink r:id="rId6" w:tooltip="Wakefulness" w:history="1">
        <w:r w:rsidR="00274C66" w:rsidRPr="007602F9">
          <w:rPr>
            <w:rStyle w:val="Hipercze"/>
            <w:rFonts w:ascii="Times New Roman" w:hAnsi="Times New Roman" w:cs="Times New Roman"/>
            <w:color w:val="auto"/>
            <w:sz w:val="24"/>
            <w:szCs w:val="24"/>
            <w:u w:val="none"/>
            <w:shd w:val="clear" w:color="auto" w:fill="FFFFFF"/>
          </w:rPr>
          <w:t>wakeful</w:t>
        </w:r>
      </w:hyperlink>
      <w:r w:rsidR="00274C66" w:rsidRPr="007602F9">
        <w:rPr>
          <w:rStyle w:val="apple-converted-space"/>
          <w:rFonts w:ascii="Times New Roman" w:hAnsi="Times New Roman" w:cs="Times New Roman"/>
          <w:sz w:val="24"/>
          <w:szCs w:val="24"/>
          <w:shd w:val="clear" w:color="auto" w:fill="FFFFFF"/>
        </w:rPr>
        <w:t> </w:t>
      </w:r>
      <w:r w:rsidR="00274C66" w:rsidRPr="007602F9">
        <w:rPr>
          <w:rFonts w:ascii="Times New Roman" w:hAnsi="Times New Roman" w:cs="Times New Roman"/>
          <w:sz w:val="24"/>
          <w:szCs w:val="24"/>
          <w:shd w:val="clear" w:color="auto" w:fill="FFFFFF"/>
        </w:rPr>
        <w:t>rest, such as during daydreaming and</w:t>
      </w:r>
      <w:r w:rsidR="00274C66" w:rsidRPr="007602F9">
        <w:rPr>
          <w:rStyle w:val="apple-converted-space"/>
          <w:rFonts w:ascii="Times New Roman" w:hAnsi="Times New Roman" w:cs="Times New Roman"/>
          <w:sz w:val="24"/>
          <w:szCs w:val="24"/>
          <w:shd w:val="clear" w:color="auto" w:fill="FFFFFF"/>
        </w:rPr>
        <w:t> </w:t>
      </w:r>
      <w:hyperlink r:id="rId7" w:tooltip="Mind-wandering" w:history="1">
        <w:r w:rsidR="00274C66" w:rsidRPr="007602F9">
          <w:rPr>
            <w:rStyle w:val="Hipercze"/>
            <w:rFonts w:ascii="Times New Roman" w:hAnsi="Times New Roman" w:cs="Times New Roman"/>
            <w:color w:val="auto"/>
            <w:sz w:val="24"/>
            <w:szCs w:val="24"/>
            <w:u w:val="none"/>
            <w:shd w:val="clear" w:color="auto" w:fill="FFFFFF"/>
          </w:rPr>
          <w:t>mind-wandering</w:t>
        </w:r>
      </w:hyperlink>
      <w:r w:rsidR="00274C66"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planning for the future</w:t>
      </w:r>
      <w:r w:rsidR="00527C96" w:rsidRPr="007602F9">
        <w:rPr>
          <w:rFonts w:ascii="Times New Roman" w:hAnsi="Times New Roman" w:cs="Times New Roman"/>
          <w:sz w:val="24"/>
          <w:szCs w:val="24"/>
          <w:shd w:val="clear" w:color="auto" w:fill="FFFFFF"/>
        </w:rPr>
        <w:t>.</w:t>
      </w:r>
      <w:r w:rsidR="009731CE" w:rsidRPr="007602F9">
        <w:rPr>
          <w:rFonts w:ascii="Times New Roman" w:hAnsi="Times New Roman" w:cs="Times New Roman"/>
          <w:sz w:val="24"/>
          <w:szCs w:val="24"/>
          <w:shd w:val="clear" w:color="auto" w:fill="FFFFFF"/>
        </w:rPr>
        <w:t xml:space="preserve"> The netowrk activates „by default” when a person is not involved in a task.</w:t>
      </w:r>
    </w:p>
    <w:p w:rsidR="002A6B06" w:rsidRPr="009E75D6" w:rsidRDefault="002A6B06" w:rsidP="001F57BA">
      <w:pPr>
        <w:pStyle w:val="Akapitzlist"/>
        <w:ind w:left="1080"/>
        <w:jc w:val="both"/>
        <w:rPr>
          <w:rFonts w:ascii="Times New Roman" w:hAnsi="Times New Roman" w:cs="Times New Roman"/>
          <w:sz w:val="24"/>
          <w:szCs w:val="24"/>
          <w:shd w:val="clear" w:color="auto" w:fill="FFFFFF"/>
        </w:rPr>
      </w:pPr>
    </w:p>
    <w:p w:rsidR="003031D9" w:rsidRPr="00F66844" w:rsidRDefault="00122052" w:rsidP="00F66844">
      <w:pPr>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lastRenderedPageBreak/>
        <w:t xml:space="preserve">Dysfunctional default mode network has been observed in various mental disorders, including epilepsy. </w:t>
      </w:r>
      <w:r w:rsidR="0058152B" w:rsidRPr="00F66844">
        <w:rPr>
          <w:rFonts w:ascii="Times New Roman" w:hAnsi="Times New Roman" w:cs="Times New Roman"/>
          <w:sz w:val="24"/>
          <w:szCs w:val="24"/>
          <w:shd w:val="clear" w:color="auto" w:fill="FFFFFF"/>
        </w:rPr>
        <w:t>For example s</w:t>
      </w:r>
      <w:r w:rsidR="00F21CB9" w:rsidRPr="00F66844">
        <w:rPr>
          <w:rFonts w:ascii="Times New Roman" w:hAnsi="Times New Roman" w:cs="Times New Roman"/>
          <w:sz w:val="24"/>
          <w:szCs w:val="24"/>
          <w:shd w:val="clear" w:color="auto" w:fill="FFFFFF"/>
        </w:rPr>
        <w:t>imultaneous recording of electroencephalogram and 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the connectivity of the default mode network). Temporal lobe epilepsy (TLE) and idiopathic generalized epilepsy (IGE) are associated with low responsiveness and disrup</w:t>
      </w:r>
      <w:r w:rsidR="00F66844">
        <w:rPr>
          <w:rFonts w:ascii="Times New Roman" w:hAnsi="Times New Roman" w:cs="Times New Roman"/>
          <w:sz w:val="24"/>
          <w:szCs w:val="24"/>
          <w:shd w:val="clear" w:color="auto" w:fill="FFFFFF"/>
        </w:rPr>
        <w:t>tion of DMN activity.</w:t>
      </w:r>
    </w:p>
    <w:sectPr w:rsidR="003031D9" w:rsidRPr="00F66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5C7"/>
    <w:multiLevelType w:val="multilevel"/>
    <w:tmpl w:val="D0DE93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9A1486F"/>
    <w:multiLevelType w:val="hybridMultilevel"/>
    <w:tmpl w:val="1AF8FFB0"/>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3836245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1D9"/>
    <w:rsid w:val="0001152C"/>
    <w:rsid w:val="00030EDA"/>
    <w:rsid w:val="0006299B"/>
    <w:rsid w:val="00115289"/>
    <w:rsid w:val="00122052"/>
    <w:rsid w:val="001C2F9D"/>
    <w:rsid w:val="001E359A"/>
    <w:rsid w:val="001F57BA"/>
    <w:rsid w:val="0020428E"/>
    <w:rsid w:val="00226C70"/>
    <w:rsid w:val="00274AA5"/>
    <w:rsid w:val="00274C66"/>
    <w:rsid w:val="002A6B06"/>
    <w:rsid w:val="002B6715"/>
    <w:rsid w:val="002D06D3"/>
    <w:rsid w:val="002D6054"/>
    <w:rsid w:val="002E19CB"/>
    <w:rsid w:val="003031D9"/>
    <w:rsid w:val="003B5854"/>
    <w:rsid w:val="00516D66"/>
    <w:rsid w:val="00523210"/>
    <w:rsid w:val="00524529"/>
    <w:rsid w:val="00527C96"/>
    <w:rsid w:val="0058152B"/>
    <w:rsid w:val="005A349B"/>
    <w:rsid w:val="005F05FF"/>
    <w:rsid w:val="006E0EB4"/>
    <w:rsid w:val="00711B16"/>
    <w:rsid w:val="007602F9"/>
    <w:rsid w:val="007E3616"/>
    <w:rsid w:val="007E6016"/>
    <w:rsid w:val="007F56CF"/>
    <w:rsid w:val="008450FA"/>
    <w:rsid w:val="00887ADB"/>
    <w:rsid w:val="00903D3C"/>
    <w:rsid w:val="00943594"/>
    <w:rsid w:val="00952C70"/>
    <w:rsid w:val="009731CE"/>
    <w:rsid w:val="009E75D6"/>
    <w:rsid w:val="00B13E93"/>
    <w:rsid w:val="00CD7AFE"/>
    <w:rsid w:val="00CE369F"/>
    <w:rsid w:val="00D42FC6"/>
    <w:rsid w:val="00E4138A"/>
    <w:rsid w:val="00E51E43"/>
    <w:rsid w:val="00E73661"/>
    <w:rsid w:val="00E85B85"/>
    <w:rsid w:val="00F21CB9"/>
    <w:rsid w:val="00F66844"/>
    <w:rsid w:val="00FE4C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31D9"/>
    <w:pPr>
      <w:ind w:left="720"/>
      <w:contextualSpacing/>
    </w:pPr>
  </w:style>
  <w:style w:type="character" w:customStyle="1" w:styleId="apple-converted-space">
    <w:name w:val="apple-converted-space"/>
    <w:basedOn w:val="Domylnaczcionkaakapitu"/>
    <w:rsid w:val="00274C66"/>
  </w:style>
  <w:style w:type="character" w:styleId="Hipercze">
    <w:name w:val="Hyperlink"/>
    <w:basedOn w:val="Domylnaczcionkaakapitu"/>
    <w:uiPriority w:val="99"/>
    <w:semiHidden/>
    <w:unhideWhenUsed/>
    <w:rsid w:val="00274C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31D9"/>
    <w:pPr>
      <w:ind w:left="720"/>
      <w:contextualSpacing/>
    </w:pPr>
  </w:style>
  <w:style w:type="character" w:customStyle="1" w:styleId="apple-converted-space">
    <w:name w:val="apple-converted-space"/>
    <w:basedOn w:val="Domylnaczcionkaakapitu"/>
    <w:rsid w:val="00274C66"/>
  </w:style>
  <w:style w:type="character" w:styleId="Hipercze">
    <w:name w:val="Hyperlink"/>
    <w:basedOn w:val="Domylnaczcionkaakapitu"/>
    <w:uiPriority w:val="99"/>
    <w:semiHidden/>
    <w:unhideWhenUsed/>
    <w:rsid w:val="00274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ind-wand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akefuln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393</Words>
  <Characters>2361</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49</cp:revision>
  <dcterms:created xsi:type="dcterms:W3CDTF">2015-12-15T09:33:00Z</dcterms:created>
  <dcterms:modified xsi:type="dcterms:W3CDTF">2015-12-20T23:06:00Z</dcterms:modified>
</cp:coreProperties>
</file>