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EDDB" w14:textId="77777777" w:rsidR="0083092D" w:rsidRPr="0083092D" w:rsidRDefault="0083092D" w:rsidP="0083092D">
      <w:pPr>
        <w:rPr>
          <w:b/>
          <w:bCs/>
          <w:sz w:val="20"/>
          <w:szCs w:val="20"/>
        </w:rPr>
      </w:pPr>
      <w:r w:rsidRPr="0083092D">
        <w:rPr>
          <w:b/>
          <w:bCs/>
          <w:sz w:val="20"/>
          <w:szCs w:val="20"/>
        </w:rPr>
        <w:t>1: Regular Functions</w:t>
      </w:r>
    </w:p>
    <w:p w14:paraId="72CBBCD4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Code</w:t>
      </w:r>
    </w:p>
    <w:p w14:paraId="1E839A17" w14:textId="42B00A30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Create a file named:</w:t>
      </w:r>
      <w:r>
        <w:rPr>
          <w:sz w:val="20"/>
          <w:szCs w:val="20"/>
        </w:rPr>
        <w:t xml:space="preserve"> </w:t>
      </w:r>
      <w:r w:rsidRPr="0083092D">
        <w:rPr>
          <w:sz w:val="20"/>
          <w:szCs w:val="20"/>
        </w:rPr>
        <w:t>Addition.sol</w:t>
      </w:r>
    </w:p>
    <w:p w14:paraId="39BB1E20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Paste this:</w:t>
      </w:r>
    </w:p>
    <w:p w14:paraId="6A5842ED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solidity</w:t>
      </w:r>
    </w:p>
    <w:p w14:paraId="570C6BCB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Copy</w:t>
      </w:r>
    </w:p>
    <w:p w14:paraId="12902197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Edit</w:t>
      </w:r>
    </w:p>
    <w:p w14:paraId="3E656556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// SPDX-License-Identifier: MIT</w:t>
      </w:r>
    </w:p>
    <w:p w14:paraId="52ED7905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pragma solidity ^0.8.17;</w:t>
      </w:r>
    </w:p>
    <w:p w14:paraId="7B489A6A" w14:textId="77777777" w:rsidR="0083092D" w:rsidRPr="0083092D" w:rsidRDefault="0083092D" w:rsidP="0083092D">
      <w:pPr>
        <w:rPr>
          <w:sz w:val="20"/>
          <w:szCs w:val="20"/>
        </w:rPr>
      </w:pPr>
    </w:p>
    <w:p w14:paraId="2B58E067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contract Addition {</w:t>
      </w:r>
    </w:p>
    <w:p w14:paraId="0BA587B1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int public input1;</w:t>
      </w:r>
    </w:p>
    <w:p w14:paraId="68535496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int public input2;</w:t>
      </w:r>
    </w:p>
    <w:p w14:paraId="5FE0DCAD" w14:textId="77777777" w:rsidR="0083092D" w:rsidRPr="0083092D" w:rsidRDefault="0083092D" w:rsidP="0083092D">
      <w:pPr>
        <w:rPr>
          <w:sz w:val="20"/>
          <w:szCs w:val="20"/>
        </w:rPr>
      </w:pPr>
    </w:p>
    <w:p w14:paraId="507EBF0D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function setInputs(int _input1, int _input2) public {</w:t>
      </w:r>
    </w:p>
    <w:p w14:paraId="29742646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    input1 = _input1;</w:t>
      </w:r>
    </w:p>
    <w:p w14:paraId="67ED0905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    input2 = _input2;</w:t>
      </w:r>
    </w:p>
    <w:p w14:paraId="0B7FEA7F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}</w:t>
      </w:r>
    </w:p>
    <w:p w14:paraId="4553D045" w14:textId="77777777" w:rsidR="0083092D" w:rsidRPr="0083092D" w:rsidRDefault="0083092D" w:rsidP="0083092D">
      <w:pPr>
        <w:rPr>
          <w:sz w:val="20"/>
          <w:szCs w:val="20"/>
        </w:rPr>
      </w:pPr>
    </w:p>
    <w:p w14:paraId="3B69C181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function additions() public view returns(int) {</w:t>
      </w:r>
    </w:p>
    <w:p w14:paraId="633154EB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    return input1 + input2;</w:t>
      </w:r>
    </w:p>
    <w:p w14:paraId="76939A27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}</w:t>
      </w:r>
    </w:p>
    <w:p w14:paraId="178DC1C2" w14:textId="77777777" w:rsidR="0083092D" w:rsidRPr="0083092D" w:rsidRDefault="0083092D" w:rsidP="0083092D">
      <w:pPr>
        <w:rPr>
          <w:sz w:val="20"/>
          <w:szCs w:val="20"/>
        </w:rPr>
      </w:pPr>
    </w:p>
    <w:p w14:paraId="344EDF0F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function subtract() public view returns(int) {</w:t>
      </w:r>
    </w:p>
    <w:p w14:paraId="50D00309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    return input1 - input2;</w:t>
      </w:r>
    </w:p>
    <w:p w14:paraId="57116023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}</w:t>
      </w:r>
    </w:p>
    <w:p w14:paraId="3655FA8D" w14:textId="1B79B7C9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}</w:t>
      </w:r>
    </w:p>
    <w:p w14:paraId="71E004B6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Compile</w:t>
      </w:r>
    </w:p>
    <w:p w14:paraId="387A6A31" w14:textId="278C553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In the Solidity Compiler tab, select 0.8.17.</w:t>
      </w:r>
    </w:p>
    <w:p w14:paraId="761F9755" w14:textId="5FD73BF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Click Compile Addition.sol</w:t>
      </w:r>
    </w:p>
    <w:p w14:paraId="34FD7DEF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Deploy</w:t>
      </w:r>
    </w:p>
    <w:p w14:paraId="7BD4FC95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In Deploy &amp; Run Transactions:</w:t>
      </w:r>
    </w:p>
    <w:p w14:paraId="34EADA43" w14:textId="77777777" w:rsidR="0083092D" w:rsidRPr="0083092D" w:rsidRDefault="0083092D" w:rsidP="0083092D">
      <w:pPr>
        <w:rPr>
          <w:sz w:val="20"/>
          <w:szCs w:val="20"/>
        </w:rPr>
      </w:pPr>
    </w:p>
    <w:p w14:paraId="6E06AF35" w14:textId="5F245363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lastRenderedPageBreak/>
        <w:t>Environment: Remix VM (Prague)</w:t>
      </w:r>
    </w:p>
    <w:p w14:paraId="6F2C22AE" w14:textId="0F9FE2F2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Contract: Addition</w:t>
      </w:r>
    </w:p>
    <w:p w14:paraId="02B323BE" w14:textId="03D21990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Click Deploy.</w:t>
      </w:r>
    </w:p>
    <w:p w14:paraId="2D6EE91F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Test</w:t>
      </w:r>
    </w:p>
    <w:p w14:paraId="6AFBC92D" w14:textId="2E2B4CE8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In Deployed Contracts:</w:t>
      </w:r>
    </w:p>
    <w:p w14:paraId="34F49F75" w14:textId="4E321E79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Call setInputs(5,3)</w:t>
      </w:r>
    </w:p>
    <w:p w14:paraId="4482A565" w14:textId="73C7D8A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Call additions() → should return 8.</w:t>
      </w:r>
    </w:p>
    <w:p w14:paraId="729748EA" w14:textId="54CF708F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Call subtract() → should return 2.</w:t>
      </w:r>
    </w:p>
    <w:p w14:paraId="30D5370A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🎉</w:t>
      </w:r>
      <w:r w:rsidRPr="0083092D">
        <w:rPr>
          <w:sz w:val="20"/>
          <w:szCs w:val="20"/>
        </w:rPr>
        <w:t xml:space="preserve"> Done with Regular Functions!</w:t>
      </w:r>
    </w:p>
    <w:p w14:paraId="7EAD4230" w14:textId="77777777" w:rsidR="0083092D" w:rsidRPr="0083092D" w:rsidRDefault="0083092D" w:rsidP="0083092D">
      <w:pPr>
        <w:rPr>
          <w:sz w:val="20"/>
          <w:szCs w:val="20"/>
        </w:rPr>
      </w:pPr>
    </w:p>
    <w:p w14:paraId="57D1172F" w14:textId="77777777" w:rsidR="0083092D" w:rsidRPr="0083092D" w:rsidRDefault="0083092D" w:rsidP="0083092D">
      <w:pPr>
        <w:rPr>
          <w:b/>
          <w:bCs/>
          <w:sz w:val="20"/>
          <w:szCs w:val="20"/>
        </w:rPr>
      </w:pPr>
      <w:r w:rsidRPr="0083092D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83092D">
        <w:rPr>
          <w:b/>
          <w:bCs/>
          <w:sz w:val="20"/>
          <w:szCs w:val="20"/>
        </w:rPr>
        <w:t xml:space="preserve"> Step 2: View Functions</w:t>
      </w:r>
    </w:p>
    <w:p w14:paraId="0B7347B6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Code</w:t>
      </w:r>
    </w:p>
    <w:p w14:paraId="5E9526E8" w14:textId="5A41CBD9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Create:</w:t>
      </w:r>
      <w:r>
        <w:rPr>
          <w:sz w:val="20"/>
          <w:szCs w:val="20"/>
        </w:rPr>
        <w:t xml:space="preserve"> </w:t>
      </w:r>
      <w:r w:rsidRPr="0083092D">
        <w:rPr>
          <w:sz w:val="20"/>
          <w:szCs w:val="20"/>
        </w:rPr>
        <w:t>ViewDemo.sol</w:t>
      </w:r>
    </w:p>
    <w:p w14:paraId="4881A158" w14:textId="2936173B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Paste:</w:t>
      </w:r>
    </w:p>
    <w:p w14:paraId="30179558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solidity</w:t>
      </w:r>
    </w:p>
    <w:p w14:paraId="13C92BC9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Copy</w:t>
      </w:r>
    </w:p>
    <w:p w14:paraId="27A17731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Edit</w:t>
      </w:r>
    </w:p>
    <w:p w14:paraId="78665CFA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// SPDX-License-Identifier: MIT</w:t>
      </w:r>
    </w:p>
    <w:p w14:paraId="0A09DC48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pragma solidity ^0.8.0;</w:t>
      </w:r>
    </w:p>
    <w:p w14:paraId="37547A91" w14:textId="77777777" w:rsidR="0083092D" w:rsidRPr="0083092D" w:rsidRDefault="0083092D" w:rsidP="0083092D">
      <w:pPr>
        <w:rPr>
          <w:sz w:val="20"/>
          <w:szCs w:val="20"/>
        </w:rPr>
      </w:pPr>
    </w:p>
    <w:p w14:paraId="3EEEE04C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contract view_demo {</w:t>
      </w:r>
    </w:p>
    <w:p w14:paraId="6D1F925B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uint256 num1 = 2;</w:t>
      </w:r>
    </w:p>
    <w:p w14:paraId="6F3EA996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uint256 num2 = 4;</w:t>
      </w:r>
    </w:p>
    <w:p w14:paraId="51FCDB7F" w14:textId="77777777" w:rsidR="0083092D" w:rsidRPr="0083092D" w:rsidRDefault="0083092D" w:rsidP="0083092D">
      <w:pPr>
        <w:rPr>
          <w:sz w:val="20"/>
          <w:szCs w:val="20"/>
        </w:rPr>
      </w:pPr>
    </w:p>
    <w:p w14:paraId="6C7D88A7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function getResult() public view returns (uint256 product, uint256 sum) {</w:t>
      </w:r>
    </w:p>
    <w:p w14:paraId="26F04FA1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    product = num1 * num2;</w:t>
      </w:r>
    </w:p>
    <w:p w14:paraId="6C2B88C3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    sum = num1 + num2;</w:t>
      </w:r>
    </w:p>
    <w:p w14:paraId="5D2A804C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}</w:t>
      </w:r>
    </w:p>
    <w:p w14:paraId="4288CD55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}</w:t>
      </w:r>
    </w:p>
    <w:p w14:paraId="153A1B09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Compile</w:t>
      </w:r>
    </w:p>
    <w:p w14:paraId="3BD631D5" w14:textId="1B25EC48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Compile ViewDemo.sol.</w:t>
      </w:r>
    </w:p>
    <w:p w14:paraId="234298D0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Deploy</w:t>
      </w:r>
    </w:p>
    <w:p w14:paraId="4CED34A2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Deploy the view_demo contract.</w:t>
      </w:r>
    </w:p>
    <w:p w14:paraId="43091939" w14:textId="77777777" w:rsidR="0083092D" w:rsidRPr="0083092D" w:rsidRDefault="0083092D" w:rsidP="0083092D">
      <w:pPr>
        <w:rPr>
          <w:sz w:val="20"/>
          <w:szCs w:val="20"/>
        </w:rPr>
      </w:pPr>
    </w:p>
    <w:p w14:paraId="4F196889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Test</w:t>
      </w:r>
    </w:p>
    <w:p w14:paraId="6295729D" w14:textId="18E64254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Click getResult():</w:t>
      </w:r>
    </w:p>
    <w:p w14:paraId="2A6743DB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Copy</w:t>
      </w:r>
    </w:p>
    <w:p w14:paraId="56A30458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Edit</w:t>
      </w:r>
    </w:p>
    <w:p w14:paraId="46EA915D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product: 8</w:t>
      </w:r>
    </w:p>
    <w:p w14:paraId="2D762D91" w14:textId="548B3E85" w:rsid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sum: 6</w:t>
      </w:r>
    </w:p>
    <w:p w14:paraId="46CD4349" w14:textId="77777777" w:rsidR="0083092D" w:rsidRPr="0083092D" w:rsidRDefault="0083092D" w:rsidP="0083092D">
      <w:pPr>
        <w:rPr>
          <w:sz w:val="20"/>
          <w:szCs w:val="20"/>
        </w:rPr>
      </w:pPr>
    </w:p>
    <w:p w14:paraId="29BEE114" w14:textId="77777777" w:rsidR="0083092D" w:rsidRPr="0083092D" w:rsidRDefault="0083092D" w:rsidP="0083092D">
      <w:pPr>
        <w:rPr>
          <w:b/>
          <w:bCs/>
          <w:sz w:val="20"/>
          <w:szCs w:val="20"/>
        </w:rPr>
      </w:pPr>
      <w:r w:rsidRPr="0083092D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83092D">
        <w:rPr>
          <w:b/>
          <w:bCs/>
          <w:sz w:val="20"/>
          <w:szCs w:val="20"/>
        </w:rPr>
        <w:t xml:space="preserve"> Step 3: View &amp; Pure Functions</w:t>
      </w:r>
    </w:p>
    <w:p w14:paraId="1ACD8818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Code</w:t>
      </w:r>
    </w:p>
    <w:p w14:paraId="2692E080" w14:textId="19449922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Create:</w:t>
      </w:r>
      <w:r>
        <w:rPr>
          <w:sz w:val="20"/>
          <w:szCs w:val="20"/>
        </w:rPr>
        <w:t xml:space="preserve"> </w:t>
      </w:r>
      <w:r w:rsidRPr="0083092D">
        <w:rPr>
          <w:sz w:val="20"/>
          <w:szCs w:val="20"/>
        </w:rPr>
        <w:t>ViewAndPure.sol</w:t>
      </w:r>
    </w:p>
    <w:p w14:paraId="0A2C8201" w14:textId="77B35AFB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Paste:</w:t>
      </w:r>
    </w:p>
    <w:p w14:paraId="68841749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solidity</w:t>
      </w:r>
    </w:p>
    <w:p w14:paraId="2E7E2AD4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Copy</w:t>
      </w:r>
    </w:p>
    <w:p w14:paraId="393DE2A7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Edit</w:t>
      </w:r>
    </w:p>
    <w:p w14:paraId="162D0021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// SPDX-License-Identifier: MIT</w:t>
      </w:r>
    </w:p>
    <w:p w14:paraId="576AB533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pragma solidity ^0.8.3;</w:t>
      </w:r>
    </w:p>
    <w:p w14:paraId="33B63CBF" w14:textId="77777777" w:rsidR="0083092D" w:rsidRPr="0083092D" w:rsidRDefault="0083092D" w:rsidP="0083092D">
      <w:pPr>
        <w:rPr>
          <w:sz w:val="20"/>
          <w:szCs w:val="20"/>
        </w:rPr>
      </w:pPr>
    </w:p>
    <w:p w14:paraId="71452F58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contract ViewAndPure {</w:t>
      </w:r>
    </w:p>
    <w:p w14:paraId="06363982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uint public x = 1;</w:t>
      </w:r>
    </w:p>
    <w:p w14:paraId="6948F17D" w14:textId="77777777" w:rsidR="0083092D" w:rsidRPr="0083092D" w:rsidRDefault="0083092D" w:rsidP="0083092D">
      <w:pPr>
        <w:rPr>
          <w:sz w:val="20"/>
          <w:szCs w:val="20"/>
        </w:rPr>
      </w:pPr>
    </w:p>
    <w:p w14:paraId="2E652A45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function addToX(uint y) public view returns (uint) {</w:t>
      </w:r>
    </w:p>
    <w:p w14:paraId="7A135515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    return x + y;</w:t>
      </w:r>
    </w:p>
    <w:p w14:paraId="52B3F36D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}</w:t>
      </w:r>
    </w:p>
    <w:p w14:paraId="5C8E6C8B" w14:textId="77777777" w:rsidR="0083092D" w:rsidRPr="0083092D" w:rsidRDefault="0083092D" w:rsidP="0083092D">
      <w:pPr>
        <w:rPr>
          <w:sz w:val="20"/>
          <w:szCs w:val="20"/>
        </w:rPr>
      </w:pPr>
    </w:p>
    <w:p w14:paraId="5EE7096E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function add(uint i, uint j) public pure returns (uint) {</w:t>
      </w:r>
    </w:p>
    <w:p w14:paraId="6061A13E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    return i + j;</w:t>
      </w:r>
    </w:p>
    <w:p w14:paraId="1C73B106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}</w:t>
      </w:r>
    </w:p>
    <w:p w14:paraId="1D5B036E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}</w:t>
      </w:r>
    </w:p>
    <w:p w14:paraId="479F5B0B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Compile</w:t>
      </w:r>
    </w:p>
    <w:p w14:paraId="5C174ABE" w14:textId="36B640C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Compile ViewAndPure.sol.</w:t>
      </w:r>
    </w:p>
    <w:p w14:paraId="049B438D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Deploy</w:t>
      </w:r>
    </w:p>
    <w:p w14:paraId="398449F7" w14:textId="08DFD3DC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Deploy ViewAndPure.</w:t>
      </w:r>
    </w:p>
    <w:p w14:paraId="231653A9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83092D">
        <w:rPr>
          <w:sz w:val="20"/>
          <w:szCs w:val="20"/>
        </w:rPr>
        <w:t xml:space="preserve"> Test</w:t>
      </w:r>
    </w:p>
    <w:p w14:paraId="155F6B45" w14:textId="0DCF4FEE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addToX(5) → returns 6.</w:t>
      </w:r>
    </w:p>
    <w:p w14:paraId="29D1E9D8" w14:textId="653A08FE" w:rsid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add(2,3) → returns 5.</w:t>
      </w:r>
    </w:p>
    <w:p w14:paraId="58D530E6" w14:textId="77777777" w:rsidR="0083092D" w:rsidRPr="0083092D" w:rsidRDefault="0083092D" w:rsidP="0083092D">
      <w:pPr>
        <w:rPr>
          <w:sz w:val="20"/>
          <w:szCs w:val="20"/>
        </w:rPr>
      </w:pPr>
    </w:p>
    <w:p w14:paraId="7504C58D" w14:textId="77777777" w:rsidR="0083092D" w:rsidRPr="0083092D" w:rsidRDefault="0083092D" w:rsidP="0083092D">
      <w:pPr>
        <w:rPr>
          <w:b/>
          <w:bCs/>
          <w:sz w:val="20"/>
          <w:szCs w:val="20"/>
        </w:rPr>
      </w:pPr>
      <w:r w:rsidRPr="0083092D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83092D">
        <w:rPr>
          <w:b/>
          <w:bCs/>
          <w:sz w:val="20"/>
          <w:szCs w:val="20"/>
        </w:rPr>
        <w:t xml:space="preserve"> Step 4: Fallback Function</w:t>
      </w:r>
    </w:p>
    <w:p w14:paraId="531BBA5E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Code</w:t>
      </w:r>
    </w:p>
    <w:p w14:paraId="19199B3D" w14:textId="297F719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Create:</w:t>
      </w:r>
      <w:r>
        <w:rPr>
          <w:sz w:val="20"/>
          <w:szCs w:val="20"/>
        </w:rPr>
        <w:t xml:space="preserve"> </w:t>
      </w:r>
      <w:r w:rsidRPr="0083092D">
        <w:rPr>
          <w:sz w:val="20"/>
          <w:szCs w:val="20"/>
        </w:rPr>
        <w:t>FallbackFn.sol</w:t>
      </w:r>
    </w:p>
    <w:p w14:paraId="75A41D8D" w14:textId="347896C9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Paste</w:t>
      </w:r>
    </w:p>
    <w:p w14:paraId="340E9DD7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solidity</w:t>
      </w:r>
    </w:p>
    <w:p w14:paraId="2FC9FF13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Copy</w:t>
      </w:r>
    </w:p>
    <w:p w14:paraId="734B37B1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Edit</w:t>
      </w:r>
    </w:p>
    <w:p w14:paraId="27A47F8F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// SPDX-License-Identifier: MIT</w:t>
      </w:r>
    </w:p>
    <w:p w14:paraId="6CBE46F8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pragma solidity ^0.8.17;</w:t>
      </w:r>
    </w:p>
    <w:p w14:paraId="5AB596DF" w14:textId="77777777" w:rsidR="0083092D" w:rsidRPr="0083092D" w:rsidRDefault="0083092D" w:rsidP="0083092D">
      <w:pPr>
        <w:rPr>
          <w:sz w:val="20"/>
          <w:szCs w:val="20"/>
        </w:rPr>
      </w:pPr>
    </w:p>
    <w:p w14:paraId="0369CFBE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contract fallbackfn {</w:t>
      </w:r>
    </w:p>
    <w:p w14:paraId="0D5360A0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event Log(string func, address sender, uint value, bytes data);</w:t>
      </w:r>
    </w:p>
    <w:p w14:paraId="52AEA13B" w14:textId="77777777" w:rsidR="0083092D" w:rsidRPr="0083092D" w:rsidRDefault="0083092D" w:rsidP="0083092D">
      <w:pPr>
        <w:rPr>
          <w:sz w:val="20"/>
          <w:szCs w:val="20"/>
        </w:rPr>
      </w:pPr>
    </w:p>
    <w:p w14:paraId="106C3CBD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fallback() external payable {</w:t>
      </w:r>
    </w:p>
    <w:p w14:paraId="2362CC25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    emit Log("fallback", msg.sender, msg.value, msg.data);</w:t>
      </w:r>
    </w:p>
    <w:p w14:paraId="203E64BC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}</w:t>
      </w:r>
    </w:p>
    <w:p w14:paraId="14AB4A1B" w14:textId="77777777" w:rsidR="0083092D" w:rsidRPr="0083092D" w:rsidRDefault="0083092D" w:rsidP="0083092D">
      <w:pPr>
        <w:rPr>
          <w:sz w:val="20"/>
          <w:szCs w:val="20"/>
        </w:rPr>
      </w:pPr>
    </w:p>
    <w:p w14:paraId="0A469E11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receive() external payable {</w:t>
      </w:r>
    </w:p>
    <w:p w14:paraId="522AA4C0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    emit Log("receive", msg.sender, msg.value, "");</w:t>
      </w:r>
    </w:p>
    <w:p w14:paraId="48FF4AE4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 xml:space="preserve">    }</w:t>
      </w:r>
    </w:p>
    <w:p w14:paraId="04E8F150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}</w:t>
      </w:r>
    </w:p>
    <w:p w14:paraId="777E2D6D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Compile</w:t>
      </w:r>
    </w:p>
    <w:p w14:paraId="5A34D1CE" w14:textId="113D7D01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Compile FallbackFn.sol.</w:t>
      </w:r>
    </w:p>
    <w:p w14:paraId="3761C392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Deploy</w:t>
      </w:r>
    </w:p>
    <w:p w14:paraId="45A26515" w14:textId="7EF15CFC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Deploy fallbackfn.</w:t>
      </w:r>
    </w:p>
    <w:p w14:paraId="020CA0E3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rFonts w:ascii="Segoe UI Emoji" w:hAnsi="Segoe UI Emoji" w:cs="Segoe UI Emoji"/>
          <w:sz w:val="20"/>
          <w:szCs w:val="20"/>
        </w:rPr>
        <w:t>✅</w:t>
      </w:r>
      <w:r w:rsidRPr="0083092D">
        <w:rPr>
          <w:sz w:val="20"/>
          <w:szCs w:val="20"/>
        </w:rPr>
        <w:t xml:space="preserve"> Test Fallback and Receive</w:t>
      </w:r>
    </w:p>
    <w:p w14:paraId="3865A9D6" w14:textId="0C8936A5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In Deployed Contracts, copy the contract address.</w:t>
      </w:r>
    </w:p>
    <w:p w14:paraId="2F315AC6" w14:textId="77777777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To trigger receive():</w:t>
      </w:r>
    </w:p>
    <w:p w14:paraId="13742437" w14:textId="77777777" w:rsidR="0083092D" w:rsidRPr="0083092D" w:rsidRDefault="0083092D" w:rsidP="0083092D">
      <w:pPr>
        <w:rPr>
          <w:sz w:val="20"/>
          <w:szCs w:val="20"/>
        </w:rPr>
      </w:pPr>
    </w:p>
    <w:p w14:paraId="7071D215" w14:textId="07021E9A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lastRenderedPageBreak/>
        <w:t>In Remix, expand Deployed Contracts.</w:t>
      </w:r>
    </w:p>
    <w:p w14:paraId="55CA864C" w14:textId="775CB86F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In VALUE field at the top, enter e.g., 1 ether.</w:t>
      </w:r>
    </w:p>
    <w:p w14:paraId="66F40C0F" w14:textId="4BA440AC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Click Transact (this sends ether with empty calldata)</w:t>
      </w:r>
    </w:p>
    <w:p w14:paraId="27979D75" w14:textId="7751EC62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To trigger fallback():</w:t>
      </w:r>
    </w:p>
    <w:p w14:paraId="1BF12B31" w14:textId="1CE66D01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Switch to Low-level interactions (in Remix console).</w:t>
      </w:r>
    </w:p>
    <w:p w14:paraId="7F03E17A" w14:textId="4EF08D83" w:rsidR="0083092D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Paste the contract address and send a transaction with data.</w:t>
      </w:r>
    </w:p>
    <w:p w14:paraId="162625BA" w14:textId="52EDFB08" w:rsidR="00F72DFB" w:rsidRPr="0083092D" w:rsidRDefault="0083092D" w:rsidP="0083092D">
      <w:pPr>
        <w:rPr>
          <w:sz w:val="20"/>
          <w:szCs w:val="20"/>
        </w:rPr>
      </w:pPr>
      <w:r w:rsidRPr="0083092D">
        <w:rPr>
          <w:sz w:val="20"/>
          <w:szCs w:val="20"/>
        </w:rPr>
        <w:t>Watch Logs emitted in the console.</w:t>
      </w:r>
    </w:p>
    <w:sectPr w:rsidR="00F72DFB" w:rsidRPr="0083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31"/>
    <w:rsid w:val="002C390A"/>
    <w:rsid w:val="00641972"/>
    <w:rsid w:val="00812931"/>
    <w:rsid w:val="0083092D"/>
    <w:rsid w:val="00D67279"/>
    <w:rsid w:val="00E54C7A"/>
    <w:rsid w:val="00F7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BA87"/>
  <w15:chartTrackingRefBased/>
  <w15:docId w15:val="{76CD820E-FD98-4C3A-AEB9-9A759346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sharma</dc:creator>
  <cp:keywords/>
  <dc:description/>
  <cp:lastModifiedBy>pratham sharma</cp:lastModifiedBy>
  <cp:revision>2</cp:revision>
  <dcterms:created xsi:type="dcterms:W3CDTF">2025-06-30T14:07:00Z</dcterms:created>
  <dcterms:modified xsi:type="dcterms:W3CDTF">2025-06-30T14:10:00Z</dcterms:modified>
</cp:coreProperties>
</file>