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F5" w:rsidRPr="00196AF5" w:rsidRDefault="00196AF5" w:rsidP="00196AF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424141"/>
          <w:kern w:val="36"/>
          <w:sz w:val="38"/>
          <w:szCs w:val="38"/>
        </w:rPr>
      </w:pPr>
      <w:r w:rsidRPr="00196AF5">
        <w:rPr>
          <w:rFonts w:ascii="Arial" w:eastAsia="Times New Roman" w:hAnsi="Arial" w:cs="Arial"/>
          <w:b/>
          <w:bCs/>
          <w:caps/>
          <w:color w:val="424141"/>
          <w:kern w:val="36"/>
          <w:sz w:val="38"/>
          <w:szCs w:val="38"/>
        </w:rPr>
        <w:t>ALLEPPEY</w:t>
      </w:r>
    </w:p>
    <w:p w:rsidR="00196AF5" w:rsidRPr="00196AF5" w:rsidRDefault="00196AF5" w:rsidP="00196AF5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5A5959"/>
          <w:sz w:val="21"/>
          <w:szCs w:val="21"/>
        </w:rPr>
      </w:pP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Alleppey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is one of the most important tourist centers in the state, with a large network of inland canals earning it the sobriquet "Venice of the east". These large </w:t>
      </w:r>
      <w:proofErr w:type="gram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network</w:t>
      </w:r>
      <w:proofErr w:type="gram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of canals provide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Alleppey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its lifeline.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Alleppey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was one of the busiest centers of trade in the past with one of the best known ports along the </w:t>
      </w:r>
      <w:proofErr w:type="spellStart"/>
      <w:proofErr w:type="gram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malabar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coast</w:t>
      </w:r>
      <w:proofErr w:type="gram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. Even today it retains its charm as the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centre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for Coir carpet industries and prawn farming.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Alleppey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the ideal headquarters for backwater tourism as well as for visits to the lovely church filled town of Kottayam, and the town of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Aranmula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, famous for its historic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Aranmula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Snake Boat Race which is an annual event.</w:t>
      </w:r>
    </w:p>
    <w:p w:rsidR="00196AF5" w:rsidRPr="00196AF5" w:rsidRDefault="00196AF5" w:rsidP="00196AF5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5A5959"/>
          <w:sz w:val="21"/>
          <w:szCs w:val="21"/>
        </w:rPr>
      </w:pP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Alleppey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is also known for its spectacular snake - boat races held on the second Saturday of August, every year. This competition - the Nehru boat race takes its name from India's first </w:t>
      </w:r>
      <w:proofErr w:type="gram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prime minister</w:t>
      </w:r>
      <w:proofErr w:type="gram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Jawaharlal Nehru, who inaugurated in 1952. It is excitement all around as snake - </w:t>
      </w:r>
      <w:proofErr w:type="gram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boats ,</w:t>
      </w:r>
      <w:proofErr w:type="gram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each manned by over a hundred oarsmen, cut through the waters like wind. The event is a tremendous success with tourists and the local population alike.</w:t>
      </w:r>
    </w:p>
    <w:p w:rsidR="00196AF5" w:rsidRPr="00196AF5" w:rsidRDefault="00196AF5" w:rsidP="00196AF5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5A5959"/>
          <w:sz w:val="21"/>
          <w:szCs w:val="21"/>
        </w:rPr>
      </w:pPr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The boat cruise along the backwaters of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Alleppey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give one </w:t>
      </w:r>
      <w:proofErr w:type="spellStart"/>
      <w:r w:rsidRPr="00196AF5">
        <w:rPr>
          <w:rFonts w:ascii="Arial" w:eastAsia="Times New Roman" w:hAnsi="Arial" w:cs="Arial"/>
          <w:color w:val="5A5959"/>
          <w:sz w:val="21"/>
          <w:szCs w:val="21"/>
        </w:rPr>
        <w:t>first hand</w:t>
      </w:r>
      <w:proofErr w:type="spellEnd"/>
      <w:r w:rsidRPr="00196AF5">
        <w:rPr>
          <w:rFonts w:ascii="Arial" w:eastAsia="Times New Roman" w:hAnsi="Arial" w:cs="Arial"/>
          <w:color w:val="5A5959"/>
          <w:sz w:val="21"/>
          <w:szCs w:val="21"/>
        </w:rPr>
        <w:t xml:space="preserve"> experience of the life style; toddy tapping, fishing for small fry, Coir-making, prawn farming etc., which remains more or less unchanged over the years.</w:t>
      </w:r>
    </w:p>
    <w:p w:rsidR="00751535" w:rsidRDefault="00196AF5">
      <w:bookmarkStart w:id="0" w:name="_GoBack"/>
      <w:bookmarkEnd w:id="0"/>
    </w:p>
    <w:sectPr w:rsidR="0075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90"/>
    <w:rsid w:val="00196AF5"/>
    <w:rsid w:val="004B0D4E"/>
    <w:rsid w:val="00973690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>INDIANOIL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2</cp:revision>
  <dcterms:created xsi:type="dcterms:W3CDTF">2018-01-03T05:16:00Z</dcterms:created>
  <dcterms:modified xsi:type="dcterms:W3CDTF">2018-01-03T05:17:00Z</dcterms:modified>
</cp:coreProperties>
</file>