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A data analyst is someone whose goal is to extract value from data by uncovering useful information and enabling data-driven business decision-making. Often the link between business stakeholders and data, a data analyst is expected to have great analytical and communication skills.</w:t>
      </w:r>
    </w:p>
    <w:p>
      <w:pPr>
        <w:pStyle w:val="TextBody"/>
        <w:rPr/>
      </w:pPr>
      <w:r>
        <w:rPr/>
        <w:t xml:space="preserve">Frequently confused with </w:t>
      </w:r>
      <w:hyperlink r:id="rId2">
        <w:r>
          <w:rPr>
            <w:rStyle w:val="InternetLink"/>
          </w:rPr>
          <w:t>data scientists</w:t>
        </w:r>
      </w:hyperlink>
      <w:r>
        <w:rPr/>
        <w:t xml:space="preserve">, data analysts </w:t>
      </w:r>
      <w:r>
        <w:rPr>
          <w:rStyle w:val="Emphasis"/>
        </w:rPr>
        <w:t>do</w:t>
      </w:r>
      <w:r>
        <w:rPr/>
        <w:t xml:space="preserve"> share many of their responsibilities. But data scientists focus on creating and enhancing data-driven products and processes. Data analysts instead focus on generating business insights. Therefore domain expertise and communication skills are more relevant than a deep understanding of </w:t>
      </w:r>
      <w:hyperlink r:id="rId3">
        <w:r>
          <w:rPr>
            <w:rStyle w:val="InternetLink"/>
          </w:rPr>
          <w:t>machine learning</w:t>
        </w:r>
      </w:hyperlink>
      <w:r>
        <w:rPr/>
        <w:t xml:space="preserve"> and </w:t>
      </w:r>
      <w:r>
        <w:fldChar w:fldCharType="begin"/>
      </w:r>
      <w:r>
        <w:rPr>
          <w:rStyle w:val="InternetLink"/>
        </w:rPr>
        <w:instrText> HYPERLINK "https://www.toptal.com/artificial-intelligence" \l "hiring-guide"</w:instrText>
      </w:r>
      <w:r>
        <w:rPr>
          <w:rStyle w:val="InternetLink"/>
        </w:rPr>
        <w:fldChar w:fldCharType="separate"/>
      </w:r>
      <w:r>
        <w:rPr>
          <w:rStyle w:val="InternetLink"/>
        </w:rPr>
        <w:t>artificial intelligence</w:t>
      </w:r>
      <w:r>
        <w:rPr>
          <w:rStyle w:val="InternetLink"/>
        </w:rPr>
        <w:fldChar w:fldCharType="end"/>
      </w:r>
      <w:r>
        <w:rPr/>
        <w:t>.</w:t>
      </w:r>
    </w:p>
    <w:p>
      <w:pPr>
        <w:pStyle w:val="TextBody"/>
        <w:rPr/>
      </w:pPr>
      <w:r>
        <w:rPr/>
        <w:t>A data analyst’s tasks include identifying valuable problems to solve, gathering data from various sources, and cleansing and preparing data for analysis. They then explore the collected data, perform statistical analyses, and communicate the findings effectively.</w:t>
      </w:r>
    </w:p>
    <w:p>
      <w:pPr>
        <w:pStyle w:val="Heading3"/>
        <w:rPr/>
      </w:pPr>
      <w:bookmarkStart w:id="0" w:name="job-description"/>
      <w:bookmarkEnd w:id="0"/>
      <w:r>
        <w:rPr/>
        <w:t>Job Description</w:t>
      </w:r>
    </w:p>
    <w:p>
      <w:pPr>
        <w:pStyle w:val="TextBody"/>
        <w:rPr/>
      </w:pPr>
      <w:r>
        <w:rPr/>
        <w:t>We are looking for a data analyst to help us make better business decisions using information from our available data. Your task is to gather and prepare data from multiple sources, run statistical analyses, and communicate your findings in a clear and objective way.</w:t>
      </w:r>
    </w:p>
    <w:p>
      <w:pPr>
        <w:pStyle w:val="Heading3"/>
        <w:rPr/>
      </w:pPr>
      <w:bookmarkStart w:id="1" w:name="responsibilities"/>
      <w:bookmarkEnd w:id="1"/>
      <w:r>
        <w:rPr/>
        <w:t>Responsibilities</w:t>
      </w:r>
    </w:p>
    <w:p>
      <w:pPr>
        <w:pStyle w:val="TextBody"/>
        <w:numPr>
          <w:ilvl w:val="0"/>
          <w:numId w:val="1"/>
        </w:numPr>
        <w:tabs>
          <w:tab w:val="left" w:pos="0" w:leader="none"/>
        </w:tabs>
        <w:spacing w:before="0" w:after="0"/>
        <w:ind w:left="707" w:hanging="283"/>
        <w:rPr/>
      </w:pPr>
      <w:r>
        <w:rPr/>
        <w:t xml:space="preserve">Understanding the business requirements so as to formulate the problems to solve and restrict the slice of data to be explored. </w:t>
      </w:r>
    </w:p>
    <w:p>
      <w:pPr>
        <w:pStyle w:val="TextBody"/>
        <w:numPr>
          <w:ilvl w:val="0"/>
          <w:numId w:val="1"/>
        </w:numPr>
        <w:tabs>
          <w:tab w:val="left" w:pos="0" w:leader="none"/>
        </w:tabs>
        <w:spacing w:before="0" w:after="0"/>
        <w:ind w:left="707" w:hanging="283"/>
        <w:rPr/>
      </w:pPr>
      <w:r>
        <w:rPr/>
        <w:t xml:space="preserve">Collecting data from various sources. </w:t>
      </w:r>
    </w:p>
    <w:p>
      <w:pPr>
        <w:pStyle w:val="TextBody"/>
        <w:numPr>
          <w:ilvl w:val="0"/>
          <w:numId w:val="1"/>
        </w:numPr>
        <w:tabs>
          <w:tab w:val="left" w:pos="0" w:leader="none"/>
        </w:tabs>
        <w:spacing w:before="0" w:after="0"/>
        <w:ind w:left="707" w:hanging="283"/>
        <w:rPr/>
      </w:pPr>
      <w:r>
        <w:rPr/>
        <w:t xml:space="preserve">Performing cleansing, processing, and validation on the data subject to analyze, in order to ensure its quality. </w:t>
      </w:r>
    </w:p>
    <w:p>
      <w:pPr>
        <w:pStyle w:val="TextBody"/>
        <w:numPr>
          <w:ilvl w:val="0"/>
          <w:numId w:val="1"/>
        </w:numPr>
        <w:tabs>
          <w:tab w:val="left" w:pos="0" w:leader="none"/>
        </w:tabs>
        <w:spacing w:before="0" w:after="0"/>
        <w:ind w:left="707" w:hanging="283"/>
        <w:rPr/>
      </w:pPr>
      <w:r>
        <w:rPr/>
        <w:t xml:space="preserve">Exploring and visualizing data. </w:t>
      </w:r>
    </w:p>
    <w:p>
      <w:pPr>
        <w:pStyle w:val="TextBody"/>
        <w:numPr>
          <w:ilvl w:val="0"/>
          <w:numId w:val="1"/>
        </w:numPr>
        <w:tabs>
          <w:tab w:val="left" w:pos="0" w:leader="none"/>
        </w:tabs>
        <w:spacing w:before="0" w:after="0"/>
        <w:ind w:left="707" w:hanging="283"/>
        <w:rPr/>
      </w:pPr>
      <w:r>
        <w:rPr/>
        <w:t xml:space="preserve">Performing statistical analysis and experiments to derive business insights. </w:t>
      </w:r>
    </w:p>
    <w:p>
      <w:pPr>
        <w:pStyle w:val="TextBody"/>
        <w:numPr>
          <w:ilvl w:val="0"/>
          <w:numId w:val="1"/>
        </w:numPr>
        <w:tabs>
          <w:tab w:val="left" w:pos="0" w:leader="none"/>
        </w:tabs>
        <w:spacing w:before="0" w:after="0"/>
        <w:ind w:left="707" w:hanging="283"/>
        <w:rPr/>
      </w:pPr>
      <w:r>
        <w:rPr/>
        <w:t xml:space="preserve">Clearly communicating the findings from the analysis to turn information into something actionable through reports, dashboards, and/or presentations. </w:t>
      </w:r>
    </w:p>
    <w:p>
      <w:pPr>
        <w:pStyle w:val="Heading3"/>
        <w:rPr/>
      </w:pPr>
      <w:bookmarkStart w:id="2" w:name="skills"/>
      <w:bookmarkEnd w:id="2"/>
      <w:r>
        <w:rPr/>
        <w:t>Skills</w:t>
      </w:r>
    </w:p>
    <w:p>
      <w:pPr>
        <w:pStyle w:val="TextBody"/>
        <w:numPr>
          <w:ilvl w:val="0"/>
          <w:numId w:val="2"/>
        </w:numPr>
        <w:tabs>
          <w:tab w:val="left" w:pos="0" w:leader="none"/>
        </w:tabs>
        <w:spacing w:before="0" w:after="0"/>
        <w:ind w:left="707" w:hanging="283"/>
        <w:rPr/>
      </w:pPr>
      <w:r>
        <w:rPr/>
        <w:t xml:space="preserve">Experience solving problems in the project’s business domain. </w:t>
      </w:r>
    </w:p>
    <w:p>
      <w:pPr>
        <w:pStyle w:val="TextBody"/>
        <w:numPr>
          <w:ilvl w:val="0"/>
          <w:numId w:val="2"/>
        </w:numPr>
        <w:tabs>
          <w:tab w:val="left" w:pos="0" w:leader="none"/>
        </w:tabs>
        <w:spacing w:before="0" w:after="0"/>
        <w:ind w:left="707" w:hanging="283"/>
        <w:rPr/>
      </w:pPr>
      <w:r>
        <w:rPr/>
        <w:t>Experience with data integration from multiple sources</w:t>
      </w:r>
    </w:p>
    <w:p>
      <w:pPr>
        <w:pStyle w:val="TextBody"/>
        <w:numPr>
          <w:ilvl w:val="0"/>
          <w:numId w:val="2"/>
        </w:numPr>
        <w:tabs>
          <w:tab w:val="left" w:pos="0" w:leader="none"/>
        </w:tabs>
        <w:spacing w:before="0" w:after="0"/>
        <w:ind w:left="707" w:hanging="283"/>
        <w:rPr/>
      </w:pPr>
      <w:r>
        <w:rPr/>
        <w:t xml:space="preserve">Proficiency in at least one query language, especially SQL. </w:t>
      </w:r>
    </w:p>
    <w:p>
      <w:pPr>
        <w:pStyle w:val="TextBody"/>
        <w:numPr>
          <w:ilvl w:val="0"/>
          <w:numId w:val="2"/>
        </w:numPr>
        <w:tabs>
          <w:tab w:val="left" w:pos="0" w:leader="none"/>
        </w:tabs>
        <w:spacing w:before="0" w:after="0"/>
        <w:ind w:left="707" w:hanging="283"/>
        <w:rPr/>
      </w:pPr>
      <w:r>
        <w:rPr/>
        <w:t xml:space="preserve">Experience with NoSQL databases, such as MongoDB and Cassandra. </w:t>
      </w:r>
    </w:p>
    <w:p>
      <w:pPr>
        <w:pStyle w:val="TextBody"/>
        <w:numPr>
          <w:ilvl w:val="0"/>
          <w:numId w:val="2"/>
        </w:numPr>
        <w:tabs>
          <w:tab w:val="left" w:pos="0" w:leader="none"/>
        </w:tabs>
        <w:spacing w:before="0" w:after="0"/>
        <w:ind w:left="707" w:hanging="283"/>
        <w:rPr/>
      </w:pPr>
      <w:r>
        <w:rPr/>
        <w:t xml:space="preserve">Experience with popular statistical and machine learning techniques, such as clustering, linear regression, KNN, decision trees, etc. </w:t>
      </w:r>
    </w:p>
    <w:p>
      <w:pPr>
        <w:pStyle w:val="TextBody"/>
        <w:numPr>
          <w:ilvl w:val="0"/>
          <w:numId w:val="2"/>
        </w:numPr>
        <w:tabs>
          <w:tab w:val="left" w:pos="0" w:leader="none"/>
        </w:tabs>
        <w:spacing w:before="0" w:after="0"/>
        <w:ind w:left="707" w:hanging="283"/>
        <w:rPr/>
      </w:pPr>
      <w:r>
        <w:rPr/>
        <w:t>Good scripting skills</w:t>
      </w:r>
    </w:p>
    <w:p>
      <w:pPr>
        <w:pStyle w:val="TextBody"/>
        <w:numPr>
          <w:ilvl w:val="0"/>
          <w:numId w:val="2"/>
        </w:numPr>
        <w:tabs>
          <w:tab w:val="left" w:pos="0" w:leader="none"/>
        </w:tabs>
        <w:spacing w:before="0" w:after="0"/>
        <w:ind w:left="707" w:hanging="283"/>
        <w:rPr/>
      </w:pPr>
      <w:r>
        <w:rPr/>
        <w:t xml:space="preserve">Proficiency in at least one data visualization tool, such as Matplotlib, Plotly, D3.js, ggplot, etc. </w:t>
      </w:r>
    </w:p>
    <w:p>
      <w:pPr>
        <w:pStyle w:val="TextBody"/>
        <w:numPr>
          <w:ilvl w:val="0"/>
          <w:numId w:val="2"/>
        </w:numPr>
        <w:tabs>
          <w:tab w:val="left" w:pos="0" w:leader="none"/>
        </w:tabs>
        <w:spacing w:before="0" w:after="0"/>
        <w:ind w:left="707" w:hanging="283"/>
        <w:rPr/>
      </w:pPr>
      <w:r>
        <w:rPr/>
        <w:t xml:space="preserve">Experience with BI tools such as Tableau and Power BI. </w:t>
      </w:r>
    </w:p>
    <w:p>
      <w:pPr>
        <w:pStyle w:val="TextBody"/>
        <w:numPr>
          <w:ilvl w:val="0"/>
          <w:numId w:val="2"/>
        </w:numPr>
        <w:tabs>
          <w:tab w:val="left" w:pos="0" w:leader="none"/>
        </w:tabs>
        <w:spacing w:before="0" w:after="140"/>
        <w:ind w:left="707" w:hanging="283"/>
        <w:rPr/>
      </w:pPr>
      <w:r>
        <w:rPr/>
        <w:t>Great communication skills.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optal.com/data-science/job-description" TargetMode="External"/><Relationship Id="rId3" Type="http://schemas.openxmlformats.org/officeDocument/2006/relationships/hyperlink" Target="https://www.toptal.com/machine-learning/job-descriptio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348</Words>
  <Characters>2049</Characters>
  <CharactersWithSpaces>2372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2019-09-18T15:02:58Z</dcterms:created>
  <dc:creator/>
  <dc:description/>
  <dc:language>en-US</dc:language>
  <cp:lastModifiedBy/>
  <dcterms:modified xsi:type="dcterms:W3CDTF">2019-09-18T15:03:42Z</dcterms:modified>
  <cp:revision>1</cp:revision>
  <dc:subject/>
  <dc:title/>
</cp:coreProperties>
</file>