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71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24"/>
        <w:gridCol w:w="3870"/>
        <w:gridCol w:w="3118"/>
      </w:tblGrid>
      <w:tr w:rsidRPr="007E2AE2" w:rsidR="00E723BF" w:rsidTr="673F4F1A" w14:paraId="39EE1524" w14:textId="77777777">
        <w:trPr>
          <w:trHeight w:val="417"/>
        </w:trPr>
        <w:tc>
          <w:tcPr>
            <w:tcW w:w="2724" w:type="dxa"/>
            <w:vMerge w:val="restart"/>
          </w:tcPr>
          <w:p w:rsidRPr="007E2AE2" w:rsidR="00E723BF" w:rsidP="673F4F1A" w:rsidRDefault="50C29FA8" w14:paraId="317442F5" w14:textId="766CB366">
            <w:pPr>
              <w:pStyle w:val="TableParagraph"/>
              <w:ind w:left="130" w:hanging="142"/>
              <w:jc w:val="center"/>
              <w:rPr>
                <w:rFonts w:asciiTheme="minorHAnsi" w:hAnsiTheme="minorHAnsi"/>
                <w:sz w:val="20"/>
                <w:szCs w:val="20"/>
              </w:rPr>
            </w:pPr>
            <w:r>
              <w:t xml:space="preserve"> </w:t>
            </w:r>
          </w:p>
          <w:p w:rsidRPr="007E2AE2" w:rsidR="00E723BF" w:rsidP="2C30F021" w:rsidRDefault="00CF7CF7" w14:paraId="530CAC09" w14:textId="432B4BE9">
            <w:pPr>
              <w:pStyle w:val="TableParagraph"/>
              <w:ind w:left="130" w:hanging="142"/>
              <w:jc w:val="center"/>
              <w:rPr>
                <w:rFonts w:asciiTheme="minorHAnsi" w:hAnsiTheme="minorHAnsi"/>
                <w:sz w:val="20"/>
                <w:szCs w:val="20"/>
              </w:rPr>
            </w:pPr>
            <w:r>
              <w:rPr>
                <w:rFonts w:asciiTheme="minorHAnsi" w:hAnsiTheme="minorHAnsi"/>
                <w:noProof/>
                <w:sz w:val="20"/>
                <w:szCs w:val="20"/>
                <w14:ligatures w14:val="standardContextual"/>
              </w:rPr>
              <w:drawing>
                <wp:anchor distT="0" distB="0" distL="114300" distR="114300" simplePos="0" relativeHeight="251658240" behindDoc="0" locked="0" layoutInCell="1" allowOverlap="1" wp14:anchorId="078435A7" wp14:editId="5473072E">
                  <wp:simplePos x="0" y="0"/>
                  <wp:positionH relativeFrom="column">
                    <wp:posOffset>190500</wp:posOffset>
                  </wp:positionH>
                  <wp:positionV relativeFrom="paragraph">
                    <wp:posOffset>173990</wp:posOffset>
                  </wp:positionV>
                  <wp:extent cx="1304925" cy="304165"/>
                  <wp:effectExtent l="0" t="0" r="9525" b="635"/>
                  <wp:wrapThrough wrapText="bothSides">
                    <wp:wrapPolygon edited="0">
                      <wp:start x="6937" y="0"/>
                      <wp:lineTo x="0" y="4058"/>
                      <wp:lineTo x="0" y="20292"/>
                      <wp:lineTo x="21442" y="20292"/>
                      <wp:lineTo x="21442" y="5411"/>
                      <wp:lineTo x="18289" y="0"/>
                      <wp:lineTo x="6937" y="0"/>
                    </wp:wrapPolygon>
                  </wp:wrapThrough>
                  <wp:docPr id="59606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7289" name="Picture 5960672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4925" cy="304165"/>
                          </a:xfrm>
                          <a:prstGeom prst="rect">
                            <a:avLst/>
                          </a:prstGeom>
                        </pic:spPr>
                      </pic:pic>
                    </a:graphicData>
                  </a:graphic>
                  <wp14:sizeRelH relativeFrom="margin">
                    <wp14:pctWidth>0</wp14:pctWidth>
                  </wp14:sizeRelH>
                  <wp14:sizeRelV relativeFrom="margin">
                    <wp14:pctHeight>0</wp14:pctHeight>
                  </wp14:sizeRelV>
                </wp:anchor>
              </w:drawing>
            </w:r>
          </w:p>
        </w:tc>
        <w:tc>
          <w:tcPr>
            <w:tcW w:w="3870" w:type="dxa"/>
            <w:vMerge w:val="restart"/>
          </w:tcPr>
          <w:p w:rsidRPr="007E2AE2" w:rsidR="00E723BF" w:rsidRDefault="00E723BF" w14:paraId="2830C5F7" w14:textId="77777777">
            <w:pPr>
              <w:pStyle w:val="TableParagraph"/>
              <w:spacing w:before="5"/>
              <w:ind w:left="0"/>
              <w:jc w:val="both"/>
              <w:rPr>
                <w:rFonts w:asciiTheme="minorHAnsi" w:hAnsiTheme="minorHAnsi"/>
                <w:sz w:val="45"/>
              </w:rPr>
            </w:pPr>
          </w:p>
          <w:p w:rsidRPr="007E2AE2" w:rsidR="00E723BF" w:rsidRDefault="00E723BF" w14:paraId="72274F66" w14:textId="793C6737">
            <w:pPr>
              <w:jc w:val="center"/>
              <w:rPr>
                <w:b/>
                <w:bCs/>
                <w:sz w:val="36"/>
                <w:szCs w:val="36"/>
                <w:u w:val="single"/>
              </w:rPr>
            </w:pPr>
            <w:r w:rsidRPr="007E2AE2">
              <w:rPr>
                <w:b/>
                <w:bCs/>
                <w:sz w:val="36"/>
                <w:szCs w:val="36"/>
                <w:u w:val="single"/>
              </w:rPr>
              <w:t>Separation Policy</w:t>
            </w:r>
            <w:r w:rsidRPr="007E2AE2">
              <w:rPr>
                <w:b/>
                <w:bCs/>
                <w:sz w:val="36"/>
                <w:szCs w:val="36"/>
                <w:u w:val="single"/>
              </w:rPr>
              <w:br/>
            </w:r>
            <w:r w:rsidRPr="007E2AE2">
              <w:rPr>
                <w:b/>
                <w:bCs/>
                <w:sz w:val="24"/>
                <w:szCs w:val="24"/>
              </w:rPr>
              <w:t xml:space="preserve">Version </w:t>
            </w:r>
            <w:r w:rsidR="00831854">
              <w:rPr>
                <w:b/>
                <w:bCs/>
                <w:sz w:val="24"/>
                <w:szCs w:val="24"/>
              </w:rPr>
              <w:t>2</w:t>
            </w:r>
            <w:r w:rsidRPr="007E2AE2">
              <w:rPr>
                <w:b/>
                <w:bCs/>
                <w:sz w:val="24"/>
                <w:szCs w:val="24"/>
              </w:rPr>
              <w:t>.0</w:t>
            </w:r>
          </w:p>
        </w:tc>
        <w:tc>
          <w:tcPr>
            <w:tcW w:w="3118" w:type="dxa"/>
          </w:tcPr>
          <w:p w:rsidRPr="007101D0" w:rsidR="00E723BF" w:rsidP="006E3DF5" w:rsidRDefault="006E3DF5" w14:paraId="691DDE82" w14:textId="1DDD1D10">
            <w:pPr>
              <w:pStyle w:val="TableParagraph"/>
              <w:spacing w:before="51"/>
              <w:ind w:left="0"/>
              <w:jc w:val="both"/>
              <w:rPr>
                <w:rFonts w:asciiTheme="minorHAnsi" w:hAnsiTheme="minorHAnsi"/>
                <w:b/>
                <w:bCs/>
                <w:sz w:val="20"/>
              </w:rPr>
            </w:pPr>
            <w:r>
              <w:rPr>
                <w:rFonts w:asciiTheme="minorHAnsi" w:hAnsiTheme="minorHAnsi"/>
                <w:b/>
                <w:bCs/>
                <w:sz w:val="20"/>
              </w:rPr>
              <w:t xml:space="preserve"> </w:t>
            </w:r>
            <w:r w:rsidRPr="007101D0" w:rsidR="00E723BF">
              <w:rPr>
                <w:rFonts w:asciiTheme="minorHAnsi" w:hAnsiTheme="minorHAnsi"/>
                <w:b/>
                <w:bCs/>
                <w:sz w:val="20"/>
              </w:rPr>
              <w:t xml:space="preserve">Issue Date: </w:t>
            </w:r>
            <w:r w:rsidRPr="007101D0" w:rsidR="007101D0">
              <w:rPr>
                <w:rFonts w:asciiTheme="minorHAnsi" w:hAnsiTheme="minorHAnsi"/>
                <w:b/>
                <w:bCs/>
                <w:sz w:val="20"/>
              </w:rPr>
              <w:t>12</w:t>
            </w:r>
            <w:r w:rsidRPr="007101D0" w:rsidR="007101D0">
              <w:rPr>
                <w:rFonts w:asciiTheme="minorHAnsi" w:hAnsiTheme="minorHAnsi"/>
                <w:b/>
                <w:bCs/>
                <w:sz w:val="20"/>
                <w:vertAlign w:val="superscript"/>
              </w:rPr>
              <w:t>th</w:t>
            </w:r>
            <w:r w:rsidRPr="007101D0" w:rsidR="007101D0">
              <w:rPr>
                <w:rFonts w:asciiTheme="minorHAnsi" w:hAnsiTheme="minorHAnsi"/>
                <w:b/>
                <w:bCs/>
                <w:sz w:val="20"/>
              </w:rPr>
              <w:t xml:space="preserve"> March 2023</w:t>
            </w:r>
          </w:p>
        </w:tc>
      </w:tr>
      <w:tr w:rsidRPr="007E2AE2" w:rsidR="00E723BF" w:rsidTr="673F4F1A" w14:paraId="30E9C2DC" w14:textId="77777777">
        <w:trPr>
          <w:trHeight w:val="421"/>
        </w:trPr>
        <w:tc>
          <w:tcPr>
            <w:tcW w:w="2724" w:type="dxa"/>
            <w:vMerge/>
          </w:tcPr>
          <w:p w:rsidRPr="007E2AE2" w:rsidR="00E723BF" w:rsidRDefault="00E723BF" w14:paraId="7DADDFD7" w14:textId="77777777">
            <w:pPr>
              <w:jc w:val="both"/>
              <w:rPr>
                <w:sz w:val="2"/>
                <w:szCs w:val="2"/>
              </w:rPr>
            </w:pPr>
          </w:p>
        </w:tc>
        <w:tc>
          <w:tcPr>
            <w:tcW w:w="3870" w:type="dxa"/>
            <w:vMerge/>
          </w:tcPr>
          <w:p w:rsidRPr="007E2AE2" w:rsidR="00E723BF" w:rsidRDefault="00E723BF" w14:paraId="12712C2D" w14:textId="77777777">
            <w:pPr>
              <w:jc w:val="both"/>
              <w:rPr>
                <w:sz w:val="2"/>
                <w:szCs w:val="2"/>
              </w:rPr>
            </w:pPr>
          </w:p>
        </w:tc>
        <w:tc>
          <w:tcPr>
            <w:tcW w:w="3118" w:type="dxa"/>
          </w:tcPr>
          <w:p w:rsidRPr="007E2AE2" w:rsidR="00E723BF" w:rsidRDefault="00E723BF" w14:paraId="1AB87193" w14:textId="77777777">
            <w:pPr>
              <w:pStyle w:val="TableParagraph"/>
              <w:spacing w:before="51"/>
              <w:ind w:left="404" w:hanging="425"/>
              <w:jc w:val="both"/>
              <w:rPr>
                <w:rFonts w:asciiTheme="minorHAnsi" w:hAnsiTheme="minorHAnsi"/>
                <w:b/>
                <w:sz w:val="20"/>
              </w:rPr>
            </w:pPr>
            <w:r w:rsidRPr="007E2AE2">
              <w:rPr>
                <w:rFonts w:asciiTheme="minorHAnsi" w:hAnsiTheme="minorHAnsi"/>
                <w:b/>
                <w:sz w:val="20"/>
              </w:rPr>
              <w:t xml:space="preserve">  Matellio India Pvt. Ltd.</w:t>
            </w:r>
          </w:p>
        </w:tc>
      </w:tr>
      <w:tr w:rsidRPr="007E2AE2" w:rsidR="00E723BF" w:rsidTr="673F4F1A" w14:paraId="6723A6BD" w14:textId="77777777">
        <w:trPr>
          <w:trHeight w:val="421"/>
        </w:trPr>
        <w:tc>
          <w:tcPr>
            <w:tcW w:w="2724" w:type="dxa"/>
            <w:vMerge/>
          </w:tcPr>
          <w:p w:rsidRPr="007E2AE2" w:rsidR="00E723BF" w:rsidRDefault="00E723BF" w14:paraId="12E53D14" w14:textId="77777777">
            <w:pPr>
              <w:jc w:val="both"/>
              <w:rPr>
                <w:sz w:val="2"/>
                <w:szCs w:val="2"/>
              </w:rPr>
            </w:pPr>
          </w:p>
        </w:tc>
        <w:tc>
          <w:tcPr>
            <w:tcW w:w="3870" w:type="dxa"/>
            <w:vMerge/>
          </w:tcPr>
          <w:p w:rsidRPr="007E2AE2" w:rsidR="00E723BF" w:rsidRDefault="00E723BF" w14:paraId="7F64E2DB" w14:textId="77777777">
            <w:pPr>
              <w:jc w:val="both"/>
              <w:rPr>
                <w:sz w:val="2"/>
                <w:szCs w:val="2"/>
              </w:rPr>
            </w:pPr>
          </w:p>
        </w:tc>
        <w:tc>
          <w:tcPr>
            <w:tcW w:w="3118" w:type="dxa"/>
          </w:tcPr>
          <w:p w:rsidRPr="007E2AE2" w:rsidR="00E723BF" w:rsidRDefault="00E723BF" w14:paraId="5C5FED68" w14:textId="77777777">
            <w:pPr>
              <w:pStyle w:val="TableParagraph"/>
              <w:spacing w:before="51"/>
              <w:jc w:val="both"/>
              <w:rPr>
                <w:rFonts w:asciiTheme="minorHAnsi" w:hAnsiTheme="minorHAnsi"/>
                <w:b/>
                <w:sz w:val="20"/>
              </w:rPr>
            </w:pPr>
            <w:r w:rsidRPr="007E2AE2">
              <w:rPr>
                <w:rFonts w:asciiTheme="minorHAnsi" w:hAnsiTheme="minorHAnsi"/>
                <w:b/>
                <w:sz w:val="20"/>
              </w:rPr>
              <w:t>Human Resources Department</w:t>
            </w:r>
          </w:p>
        </w:tc>
      </w:tr>
      <w:tr w:rsidRPr="007E2AE2" w:rsidR="00E723BF" w:rsidTr="673F4F1A" w14:paraId="544103D7" w14:textId="77777777">
        <w:trPr>
          <w:trHeight w:val="421"/>
        </w:trPr>
        <w:tc>
          <w:tcPr>
            <w:tcW w:w="2724" w:type="dxa"/>
            <w:vMerge/>
          </w:tcPr>
          <w:p w:rsidRPr="007E2AE2" w:rsidR="00E723BF" w:rsidRDefault="00E723BF" w14:paraId="5DC09971" w14:textId="77777777">
            <w:pPr>
              <w:jc w:val="both"/>
              <w:rPr>
                <w:sz w:val="2"/>
                <w:szCs w:val="2"/>
              </w:rPr>
            </w:pPr>
          </w:p>
        </w:tc>
        <w:tc>
          <w:tcPr>
            <w:tcW w:w="3870" w:type="dxa"/>
            <w:vMerge/>
          </w:tcPr>
          <w:p w:rsidRPr="007E2AE2" w:rsidR="00E723BF" w:rsidRDefault="00E723BF" w14:paraId="40CB7CC3" w14:textId="77777777">
            <w:pPr>
              <w:jc w:val="both"/>
              <w:rPr>
                <w:sz w:val="2"/>
                <w:szCs w:val="2"/>
              </w:rPr>
            </w:pPr>
          </w:p>
        </w:tc>
        <w:tc>
          <w:tcPr>
            <w:tcW w:w="3118" w:type="dxa"/>
          </w:tcPr>
          <w:p w:rsidRPr="007E2AE2" w:rsidR="00E723BF" w:rsidRDefault="00E723BF" w14:paraId="597E1037" w14:textId="735D7A6F">
            <w:pPr>
              <w:pStyle w:val="TableParagraph"/>
              <w:spacing w:before="51"/>
              <w:jc w:val="both"/>
              <w:rPr>
                <w:rFonts w:asciiTheme="minorHAnsi" w:hAnsiTheme="minorHAnsi"/>
                <w:b/>
                <w:sz w:val="20"/>
              </w:rPr>
            </w:pPr>
            <w:r w:rsidRPr="007E2AE2">
              <w:rPr>
                <w:rFonts w:asciiTheme="minorHAnsi" w:hAnsiTheme="minorHAnsi"/>
                <w:b/>
                <w:sz w:val="20"/>
              </w:rPr>
              <w:t xml:space="preserve">Applicable From: </w:t>
            </w:r>
            <w:r w:rsidR="00831854">
              <w:rPr>
                <w:rFonts w:asciiTheme="minorHAnsi" w:hAnsiTheme="minorHAnsi"/>
                <w:b/>
                <w:sz w:val="20"/>
              </w:rPr>
              <w:t>01</w:t>
            </w:r>
            <w:r w:rsidRPr="00831854" w:rsidR="00831854">
              <w:rPr>
                <w:rFonts w:asciiTheme="minorHAnsi" w:hAnsiTheme="minorHAnsi"/>
                <w:b/>
                <w:sz w:val="20"/>
                <w:vertAlign w:val="superscript"/>
              </w:rPr>
              <w:t>st</w:t>
            </w:r>
            <w:r w:rsidR="00831854">
              <w:rPr>
                <w:rFonts w:asciiTheme="minorHAnsi" w:hAnsiTheme="minorHAnsi"/>
                <w:b/>
                <w:sz w:val="20"/>
              </w:rPr>
              <w:t xml:space="preserve"> Apri 2023</w:t>
            </w:r>
          </w:p>
        </w:tc>
      </w:tr>
    </w:tbl>
    <w:p w:rsidRPr="007E2AE2" w:rsidR="00E723BF" w:rsidP="00E723BF" w:rsidRDefault="00E723BF" w14:paraId="5D3D4497" w14:textId="77777777">
      <w:pPr>
        <w:pStyle w:val="Header"/>
        <w:ind w:right="403"/>
      </w:pPr>
    </w:p>
    <w:p w:rsidRPr="007E2AE2" w:rsidR="006D438D" w:rsidP="008E4050" w:rsidRDefault="006D438D" w14:paraId="43B36E3B" w14:textId="77777777">
      <w:pPr>
        <w:spacing w:line="240" w:lineRule="auto"/>
        <w:rPr>
          <w:rFonts w:cstheme="minorHAnsi"/>
          <w:b/>
          <w:bCs/>
          <w:sz w:val="24"/>
          <w:szCs w:val="24"/>
        </w:rPr>
      </w:pPr>
    </w:p>
    <w:p w:rsidRPr="007E2AE2" w:rsidR="006D438D" w:rsidP="008E4050" w:rsidRDefault="006D438D" w14:paraId="5AD7AB4D" w14:textId="77777777">
      <w:pPr>
        <w:spacing w:line="240" w:lineRule="auto"/>
        <w:rPr>
          <w:rFonts w:cstheme="minorHAnsi"/>
          <w:b/>
          <w:bCs/>
          <w:sz w:val="24"/>
          <w:szCs w:val="24"/>
        </w:rPr>
      </w:pPr>
    </w:p>
    <w:p w:rsidRPr="007E2AE2" w:rsidR="000D6504" w:rsidP="00470760" w:rsidRDefault="00825292" w14:paraId="29A5A6BD" w14:textId="0AED0C33">
      <w:pPr>
        <w:spacing w:line="240" w:lineRule="auto"/>
        <w:ind w:right="-164"/>
        <w:jc w:val="both"/>
        <w:rPr>
          <w:rFonts w:cstheme="minorHAnsi"/>
        </w:rPr>
      </w:pPr>
      <w:r w:rsidRPr="007E2AE2">
        <w:rPr>
          <w:rFonts w:cstheme="minorHAnsi"/>
          <w:b/>
          <w:bCs/>
          <w:sz w:val="24"/>
          <w:szCs w:val="24"/>
        </w:rPr>
        <w:t>Introduction-</w:t>
      </w:r>
      <w:r w:rsidRPr="007E2AE2">
        <w:rPr>
          <w:rFonts w:cstheme="minorHAnsi"/>
        </w:rPr>
        <w:br/>
      </w:r>
      <w:r w:rsidRPr="007E2AE2">
        <w:rPr>
          <w:rFonts w:cstheme="minorHAnsi"/>
        </w:rPr>
        <w:t xml:space="preserve">The purpose of this policy is </w:t>
      </w:r>
      <w:r w:rsidRPr="007E2AE2" w:rsidR="00EB716E">
        <w:rPr>
          <w:rFonts w:cstheme="minorHAnsi"/>
        </w:rPr>
        <w:t>to define the general rules in the event an employee</w:t>
      </w:r>
      <w:r w:rsidRPr="007E2AE2">
        <w:rPr>
          <w:rFonts w:cstheme="minorHAnsi"/>
        </w:rPr>
        <w:t xml:space="preserve"> undergoes separation and/or part ways with Matellio</w:t>
      </w:r>
      <w:r w:rsidRPr="007E2AE2" w:rsidR="00EB716E">
        <w:rPr>
          <w:rFonts w:cstheme="minorHAnsi"/>
        </w:rPr>
        <w:t>,</w:t>
      </w:r>
      <w:r w:rsidRPr="007E2AE2">
        <w:rPr>
          <w:rFonts w:cstheme="minorHAnsi"/>
        </w:rPr>
        <w:t xml:space="preserve"> i.e., resignation, retirement</w:t>
      </w:r>
      <w:r w:rsidRPr="007E2AE2" w:rsidR="000D6504">
        <w:rPr>
          <w:rFonts w:cstheme="minorHAnsi"/>
        </w:rPr>
        <w:t xml:space="preserve">, and </w:t>
      </w:r>
      <w:r w:rsidRPr="007E2AE2" w:rsidR="008B460F">
        <w:rPr>
          <w:rFonts w:cstheme="minorHAnsi"/>
        </w:rPr>
        <w:t>termination.</w:t>
      </w:r>
      <w:r w:rsidRPr="007E2AE2">
        <w:rPr>
          <w:rFonts w:cstheme="minorHAnsi"/>
        </w:rPr>
        <w:t xml:space="preserve"> </w:t>
      </w:r>
    </w:p>
    <w:p w:rsidR="00124CEB" w:rsidP="00466162" w:rsidRDefault="00124CEB" w14:paraId="1E216F4F" w14:textId="77777777">
      <w:pPr>
        <w:spacing w:line="240" w:lineRule="auto"/>
        <w:ind w:right="-164"/>
        <w:rPr>
          <w:rFonts w:cstheme="minorHAnsi"/>
        </w:rPr>
      </w:pPr>
    </w:p>
    <w:p w:rsidRPr="007E2AE2" w:rsidR="00273400" w:rsidP="00466162" w:rsidRDefault="003A48F2" w14:paraId="1E0E9CB4" w14:textId="39982DCA">
      <w:pPr>
        <w:spacing w:line="240" w:lineRule="auto"/>
        <w:ind w:right="-164"/>
        <w:rPr>
          <w:rStyle w:val="normaltextrun"/>
          <w:rFonts w:cstheme="minorHAnsi"/>
          <w:color w:val="000000"/>
          <w:shd w:val="clear" w:color="auto" w:fill="FFFFFF"/>
        </w:rPr>
      </w:pPr>
      <w:r w:rsidRPr="007E2AE2">
        <w:rPr>
          <w:rFonts w:cstheme="minorHAnsi"/>
          <w:b/>
          <w:bCs/>
          <w:sz w:val="24"/>
          <w:szCs w:val="24"/>
        </w:rPr>
        <w:t xml:space="preserve">Objective: </w:t>
      </w:r>
      <w:r w:rsidRPr="007E2AE2">
        <w:rPr>
          <w:rFonts w:cstheme="minorHAnsi"/>
        </w:rPr>
        <w:t>The objective is to ensure that all separations are handled smoothly and in line with the local regulations.</w:t>
      </w:r>
      <w:r w:rsidRPr="007E2AE2" w:rsidR="00114E00">
        <w:rPr>
          <w:rFonts w:cstheme="minorHAnsi"/>
        </w:rPr>
        <w:br/>
      </w:r>
      <w:r w:rsidRPr="007E2AE2" w:rsidR="00273400">
        <w:rPr>
          <w:rFonts w:cstheme="minorHAnsi"/>
        </w:rPr>
        <w:t xml:space="preserve">1. </w:t>
      </w:r>
      <w:r w:rsidRPr="007E2AE2" w:rsidR="00466162">
        <w:rPr>
          <w:rStyle w:val="normaltextrun"/>
          <w:rFonts w:cstheme="minorHAnsi"/>
          <w:color w:val="000000"/>
          <w:shd w:val="clear" w:color="auto" w:fill="FFFFFF"/>
        </w:rPr>
        <w:t>To define terms and conditions of separation that the employee needs to satisfy before being released from Matellio.</w:t>
      </w:r>
      <w:r w:rsidRPr="007E2AE2" w:rsidR="00466162">
        <w:rPr>
          <w:rFonts w:cstheme="minorHAnsi"/>
        </w:rPr>
        <w:br/>
      </w:r>
      <w:r w:rsidRPr="007E2AE2" w:rsidR="00273400">
        <w:rPr>
          <w:rStyle w:val="normaltextrun"/>
          <w:rFonts w:cstheme="minorHAnsi"/>
          <w:color w:val="000000"/>
          <w:shd w:val="clear" w:color="auto" w:fill="FFFFFF"/>
          <w:lang w:val="en-US"/>
        </w:rPr>
        <w:t>2.</w:t>
      </w:r>
      <w:r w:rsidRPr="007E2AE2" w:rsidR="00466162">
        <w:rPr>
          <w:rStyle w:val="normaltextrun"/>
          <w:rFonts w:cstheme="minorHAnsi"/>
          <w:color w:val="000000"/>
          <w:shd w:val="clear" w:color="auto" w:fill="FFFFFF"/>
          <w:lang w:val="en-US"/>
        </w:rPr>
        <w:t xml:space="preserve"> To define the circumstances under which Matellio may initiate separation.</w:t>
      </w:r>
    </w:p>
    <w:p w:rsidRPr="007E2AE2" w:rsidR="00F86CD4" w:rsidP="00466162" w:rsidRDefault="0038034C" w14:paraId="374229A3" w14:textId="237B3AF0">
      <w:pPr>
        <w:spacing w:line="240" w:lineRule="auto"/>
        <w:ind w:right="-164"/>
        <w:rPr>
          <w:rStyle w:val="eop"/>
          <w:rFonts w:cstheme="minorHAnsi"/>
          <w:color w:val="000000"/>
          <w:shd w:val="clear" w:color="auto" w:fill="FFFFFF"/>
        </w:rPr>
      </w:pPr>
      <w:r w:rsidRPr="007E2AE2">
        <w:rPr>
          <w:rStyle w:val="normaltextrun"/>
          <w:rFonts w:cstheme="minorHAnsi"/>
          <w:color w:val="000000"/>
          <w:shd w:val="clear" w:color="auto" w:fill="FFFFFF"/>
        </w:rPr>
        <w:t xml:space="preserve">3. </w:t>
      </w:r>
      <w:r w:rsidRPr="007E2AE2" w:rsidR="0061495B">
        <w:rPr>
          <w:rStyle w:val="normaltextrun"/>
          <w:rFonts w:cstheme="minorHAnsi"/>
          <w:color w:val="000000"/>
          <w:shd w:val="clear" w:color="auto" w:fill="FFFFFF"/>
          <w:lang w:val="en-US"/>
        </w:rPr>
        <w:t>To safeguard the intellectual property rights, confidentiality, and security interests of Matellio and the client.</w:t>
      </w:r>
      <w:r w:rsidRPr="007E2AE2" w:rsidR="0061495B">
        <w:rPr>
          <w:rStyle w:val="eop"/>
          <w:rFonts w:cstheme="minorHAnsi"/>
          <w:color w:val="000000"/>
          <w:shd w:val="clear" w:color="auto" w:fill="FFFFFF"/>
        </w:rPr>
        <w:t> </w:t>
      </w:r>
    </w:p>
    <w:p w:rsidRPr="007E2AE2" w:rsidR="00AB243C" w:rsidP="00470760" w:rsidRDefault="00AB243C" w14:paraId="1A3D2048" w14:textId="77777777">
      <w:pPr>
        <w:spacing w:line="276" w:lineRule="auto"/>
        <w:ind w:right="-164"/>
        <w:jc w:val="both"/>
        <w:rPr>
          <w:rStyle w:val="eop"/>
          <w:rFonts w:cstheme="minorHAnsi"/>
          <w:color w:val="000000"/>
          <w:shd w:val="clear" w:color="auto" w:fill="FFFFFF"/>
        </w:rPr>
      </w:pPr>
    </w:p>
    <w:p w:rsidRPr="007E2AE2" w:rsidR="00E43091" w:rsidP="00470760" w:rsidRDefault="00E43091" w14:paraId="1E6B59DB" w14:textId="4BB5A49B">
      <w:pPr>
        <w:spacing w:line="240" w:lineRule="auto"/>
        <w:ind w:right="-164"/>
        <w:jc w:val="both"/>
        <w:rPr>
          <w:rStyle w:val="eop"/>
          <w:rFonts w:cstheme="minorHAnsi"/>
          <w:b/>
          <w:bCs/>
          <w:color w:val="000000"/>
          <w:sz w:val="24"/>
          <w:szCs w:val="24"/>
          <w:shd w:val="clear" w:color="auto" w:fill="FFFFFF"/>
        </w:rPr>
      </w:pPr>
      <w:r w:rsidRPr="007E2AE2">
        <w:rPr>
          <w:rStyle w:val="eop"/>
          <w:rFonts w:cstheme="minorHAnsi"/>
          <w:b/>
          <w:bCs/>
          <w:color w:val="000000"/>
          <w:sz w:val="24"/>
          <w:szCs w:val="24"/>
          <w:shd w:val="clear" w:color="auto" w:fill="FFFFFF"/>
        </w:rPr>
        <w:t>Scope-</w:t>
      </w:r>
    </w:p>
    <w:p w:rsidRPr="007E2AE2" w:rsidR="00B42F93" w:rsidP="00470760" w:rsidRDefault="00E43091" w14:paraId="003A1BEA" w14:textId="47591396">
      <w:pPr>
        <w:spacing w:line="240" w:lineRule="auto"/>
        <w:ind w:right="-164"/>
        <w:jc w:val="both"/>
        <w:rPr>
          <w:rStyle w:val="normaltextrun"/>
          <w:rFonts w:cstheme="minorHAnsi"/>
          <w:color w:val="000000"/>
          <w:shd w:val="clear" w:color="auto" w:fill="FFFFFF"/>
        </w:rPr>
      </w:pPr>
      <w:r w:rsidRPr="007E2AE2">
        <w:rPr>
          <w:rStyle w:val="normaltextrun"/>
          <w:rFonts w:cstheme="minorHAnsi"/>
          <w:color w:val="000000"/>
          <w:shd w:val="clear" w:color="auto" w:fill="FFFFFF"/>
        </w:rPr>
        <w:t xml:space="preserve">This policy </w:t>
      </w:r>
      <w:r w:rsidR="00046230">
        <w:rPr>
          <w:rStyle w:val="normaltextrun"/>
          <w:rFonts w:cstheme="minorHAnsi"/>
          <w:color w:val="000000"/>
          <w:shd w:val="clear" w:color="auto" w:fill="FFFFFF"/>
        </w:rPr>
        <w:t>applies</w:t>
      </w:r>
      <w:r w:rsidRPr="007E2AE2">
        <w:rPr>
          <w:rStyle w:val="normaltextrun"/>
          <w:rFonts w:cstheme="minorHAnsi"/>
          <w:color w:val="000000"/>
          <w:shd w:val="clear" w:color="auto" w:fill="FFFFFF"/>
        </w:rPr>
        <w:t xml:space="preserve"> to all Full-time employees</w:t>
      </w:r>
      <w:r w:rsidRPr="007E2AE2" w:rsidR="00466162">
        <w:rPr>
          <w:rStyle w:val="normaltextrun"/>
          <w:rFonts w:cstheme="minorHAnsi"/>
          <w:color w:val="000000"/>
          <w:shd w:val="clear" w:color="auto" w:fill="FFFFFF"/>
        </w:rPr>
        <w:t xml:space="preserve">, </w:t>
      </w:r>
      <w:r w:rsidR="001F584E">
        <w:rPr>
          <w:rStyle w:val="normaltextrun"/>
          <w:rFonts w:cstheme="minorHAnsi"/>
          <w:color w:val="000000"/>
          <w:shd w:val="clear" w:color="auto" w:fill="FFFFFF"/>
        </w:rPr>
        <w:t>probation employees, and Matellio trainees</w:t>
      </w:r>
      <w:r w:rsidRPr="007E2AE2" w:rsidR="00466162">
        <w:rPr>
          <w:rStyle w:val="normaltextrun"/>
          <w:rFonts w:cstheme="minorHAnsi"/>
          <w:color w:val="000000"/>
          <w:shd w:val="clear" w:color="auto" w:fill="FFFFFF"/>
        </w:rPr>
        <w:t>.</w:t>
      </w:r>
    </w:p>
    <w:p w:rsidRPr="007E2AE2" w:rsidR="00AB243C" w:rsidP="00AB243C" w:rsidRDefault="00AB243C" w14:paraId="22F103A3" w14:textId="77777777">
      <w:pPr>
        <w:spacing w:line="240" w:lineRule="auto"/>
        <w:rPr>
          <w:rStyle w:val="normaltextrun"/>
          <w:rFonts w:cstheme="minorHAnsi"/>
          <w:color w:val="000000"/>
          <w:shd w:val="clear" w:color="auto" w:fill="FFFFFF"/>
        </w:rPr>
      </w:pPr>
    </w:p>
    <w:p w:rsidRPr="007E2AE2" w:rsidR="00B42F93" w:rsidP="00AB243C" w:rsidRDefault="00CB73D5" w14:paraId="4D6D1335" w14:textId="2D6A950A">
      <w:pPr>
        <w:spacing w:line="240" w:lineRule="auto"/>
        <w:rPr>
          <w:rStyle w:val="normaltextrun"/>
          <w:rFonts w:cstheme="minorHAnsi"/>
          <w:b/>
          <w:bCs/>
          <w:color w:val="000000"/>
          <w:sz w:val="24"/>
          <w:szCs w:val="24"/>
          <w:shd w:val="clear" w:color="auto" w:fill="FFFFFF"/>
        </w:rPr>
      </w:pPr>
      <w:r w:rsidRPr="007E2AE2">
        <w:rPr>
          <w:rStyle w:val="normaltextrun"/>
          <w:rFonts w:cstheme="minorHAnsi"/>
          <w:b/>
          <w:bCs/>
          <w:color w:val="000000"/>
          <w:sz w:val="24"/>
          <w:szCs w:val="24"/>
          <w:shd w:val="clear" w:color="auto" w:fill="FFFFFF"/>
        </w:rPr>
        <w:t>Types of Separation</w:t>
      </w:r>
      <w:r w:rsidRPr="007E2AE2" w:rsidR="001C5AE6">
        <w:rPr>
          <w:rStyle w:val="normaltextrun"/>
          <w:rFonts w:cstheme="minorHAnsi"/>
          <w:b/>
          <w:bCs/>
          <w:color w:val="000000"/>
          <w:sz w:val="24"/>
          <w:szCs w:val="24"/>
          <w:shd w:val="clear" w:color="auto" w:fill="FFFFFF"/>
        </w:rPr>
        <w:t>-</w:t>
      </w:r>
    </w:p>
    <w:p w:rsidRPr="007E2AE2" w:rsidR="001C5AE6" w:rsidP="007A4793" w:rsidRDefault="002B0826" w14:paraId="38B92BEC" w14:textId="5940B020">
      <w:pPr>
        <w:spacing w:line="240" w:lineRule="auto"/>
        <w:jc w:val="both"/>
        <w:rPr>
          <w:rFonts w:cstheme="minorHAnsi"/>
          <w:color w:val="000000"/>
          <w:shd w:val="clear" w:color="auto" w:fill="FFFFFF"/>
        </w:rPr>
      </w:pPr>
      <w:r w:rsidRPr="007E2AE2">
        <w:rPr>
          <w:rFonts w:cstheme="minorHAnsi"/>
          <w:color w:val="000000"/>
          <w:shd w:val="clear" w:color="auto" w:fill="FFFFFF"/>
        </w:rPr>
        <w:t xml:space="preserve">An Employee exits for the below reasons and </w:t>
      </w:r>
      <w:r w:rsidRPr="007E2AE2" w:rsidR="00C263B9">
        <w:rPr>
          <w:rFonts w:cstheme="minorHAnsi"/>
          <w:color w:val="000000"/>
          <w:shd w:val="clear" w:color="auto" w:fill="FFFFFF"/>
        </w:rPr>
        <w:t>is</w:t>
      </w:r>
      <w:r w:rsidRPr="007E2AE2">
        <w:rPr>
          <w:rFonts w:cstheme="minorHAnsi"/>
          <w:color w:val="000000"/>
          <w:shd w:val="clear" w:color="auto" w:fill="FFFFFF"/>
        </w:rPr>
        <w:t xml:space="preserve"> expected to follow the </w:t>
      </w:r>
      <w:r w:rsidRPr="007E2AE2" w:rsidR="00C263B9">
        <w:rPr>
          <w:rFonts w:cstheme="minorHAnsi"/>
          <w:color w:val="000000"/>
          <w:shd w:val="clear" w:color="auto" w:fill="FFFFFF"/>
        </w:rPr>
        <w:t>protocol/policy</w:t>
      </w:r>
      <w:r w:rsidRPr="007E2AE2">
        <w:rPr>
          <w:rFonts w:cstheme="minorHAnsi"/>
          <w:color w:val="000000"/>
          <w:shd w:val="clear" w:color="auto" w:fill="FFFFFF"/>
        </w:rPr>
        <w:t xml:space="preserve"> and process defined under this policy.</w:t>
      </w:r>
    </w:p>
    <w:p w:rsidRPr="007E2AE2" w:rsidR="00F02405" w:rsidP="00CB73D5" w:rsidRDefault="00C900F9" w14:paraId="43691E85" w14:textId="3979C71A">
      <w:pPr>
        <w:pStyle w:val="ListParagraph"/>
        <w:numPr>
          <w:ilvl w:val="0"/>
          <w:numId w:val="21"/>
        </w:numPr>
        <w:spacing w:line="240" w:lineRule="auto"/>
        <w:rPr>
          <w:rFonts w:cstheme="minorHAnsi"/>
          <w:b/>
          <w:bCs/>
          <w:color w:val="000000"/>
          <w:shd w:val="clear" w:color="auto" w:fill="FFFFFF"/>
        </w:rPr>
      </w:pPr>
      <w:r w:rsidRPr="007E2AE2">
        <w:rPr>
          <w:rFonts w:cstheme="minorHAnsi"/>
          <w:b/>
          <w:bCs/>
          <w:color w:val="000000"/>
          <w:shd w:val="clear" w:color="auto" w:fill="FFFFFF"/>
        </w:rPr>
        <w:t xml:space="preserve">Employee </w:t>
      </w:r>
      <w:r w:rsidRPr="007E2AE2" w:rsidR="00680F0D">
        <w:rPr>
          <w:rFonts w:cstheme="minorHAnsi"/>
          <w:b/>
          <w:bCs/>
          <w:color w:val="000000"/>
          <w:shd w:val="clear" w:color="auto" w:fill="FFFFFF"/>
        </w:rPr>
        <w:t>Initiated/ Voluntary Resignation</w:t>
      </w:r>
      <w:r w:rsidRPr="007E2AE2" w:rsidR="00217962">
        <w:rPr>
          <w:rFonts w:cstheme="minorHAnsi"/>
          <w:b/>
          <w:bCs/>
          <w:color w:val="000000"/>
          <w:shd w:val="clear" w:color="auto" w:fill="FFFFFF"/>
        </w:rPr>
        <w:t>:</w:t>
      </w:r>
    </w:p>
    <w:p w:rsidRPr="007E2AE2" w:rsidR="00C900F9" w:rsidP="007A4793" w:rsidRDefault="00493560" w14:paraId="3E7BD9D2" w14:textId="3136C156">
      <w:p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 xml:space="preserve">Resignation is the type of </w:t>
      </w:r>
      <w:r w:rsidRPr="007E2AE2" w:rsidR="00190412">
        <w:rPr>
          <w:rStyle w:val="normaltextrun"/>
          <w:rFonts w:cstheme="minorHAnsi"/>
          <w:color w:val="000000"/>
          <w:shd w:val="clear" w:color="auto" w:fill="FFFFFF"/>
        </w:rPr>
        <w:t>s</w:t>
      </w:r>
      <w:r w:rsidRPr="007E2AE2">
        <w:rPr>
          <w:rStyle w:val="normaltextrun"/>
          <w:rFonts w:cstheme="minorHAnsi"/>
          <w:color w:val="000000"/>
          <w:shd w:val="clear" w:color="auto" w:fill="FFFFFF"/>
        </w:rPr>
        <w:t xml:space="preserve">eparation wherein an employee voluntarily leaves the services of the </w:t>
      </w:r>
      <w:r w:rsidRPr="007E2AE2" w:rsidR="00C263B9">
        <w:rPr>
          <w:rStyle w:val="normaltextrun"/>
          <w:rFonts w:cstheme="minorHAnsi"/>
          <w:color w:val="000000"/>
          <w:shd w:val="clear" w:color="auto" w:fill="FFFFFF"/>
        </w:rPr>
        <w:t>organization</w:t>
      </w:r>
      <w:r w:rsidRPr="007E2AE2">
        <w:rPr>
          <w:rStyle w:val="normaltextrun"/>
          <w:rFonts w:cstheme="minorHAnsi"/>
          <w:color w:val="000000"/>
          <w:shd w:val="clear" w:color="auto" w:fill="FFFFFF"/>
        </w:rPr>
        <w:t xml:space="preserve">. Resignation is a personal decision of the employee and is initiated when an employee provides notice of his/ her intent to resign through a formal </w:t>
      </w:r>
      <w:r w:rsidRPr="007E2AE2" w:rsidR="00190412">
        <w:rPr>
          <w:rStyle w:val="normaltextrun"/>
          <w:rFonts w:cstheme="minorHAnsi"/>
          <w:color w:val="000000"/>
          <w:shd w:val="clear" w:color="auto" w:fill="FFFFFF"/>
        </w:rPr>
        <w:t>r</w:t>
      </w:r>
      <w:r w:rsidRPr="007E2AE2">
        <w:rPr>
          <w:rStyle w:val="normaltextrun"/>
          <w:rFonts w:cstheme="minorHAnsi"/>
          <w:color w:val="000000"/>
          <w:shd w:val="clear" w:color="auto" w:fill="FFFFFF"/>
        </w:rPr>
        <w:t>esignation letter/ email</w:t>
      </w:r>
      <w:r w:rsidRPr="007E2AE2" w:rsidR="00E17334">
        <w:rPr>
          <w:rStyle w:val="normaltextrun"/>
          <w:rFonts w:cstheme="minorHAnsi"/>
          <w:color w:val="000000"/>
          <w:shd w:val="clear" w:color="auto" w:fill="FFFFFF"/>
        </w:rPr>
        <w:t>.</w:t>
      </w:r>
      <w:r w:rsidRPr="007E2AE2" w:rsidR="001512D4">
        <w:rPr>
          <w:rStyle w:val="normaltextrun"/>
          <w:rFonts w:cstheme="minorHAnsi"/>
          <w:color w:val="000000"/>
          <w:shd w:val="clear" w:color="auto" w:fill="FFFFFF"/>
        </w:rPr>
        <w:t xml:space="preserve"> </w:t>
      </w:r>
    </w:p>
    <w:p w:rsidRPr="007E2AE2" w:rsidR="00123C94" w:rsidP="007A4793" w:rsidRDefault="00C22A67" w14:paraId="53B037C9" w14:textId="798C3F40">
      <w:pPr>
        <w:spacing w:line="240" w:lineRule="auto"/>
        <w:jc w:val="both"/>
        <w:rPr>
          <w:rStyle w:val="normaltextrun"/>
          <w:rFonts w:cstheme="minorHAnsi"/>
          <w:b/>
          <w:bCs/>
          <w:color w:val="000000"/>
          <w:u w:val="single"/>
          <w:shd w:val="clear" w:color="auto" w:fill="FFFFFF"/>
        </w:rPr>
      </w:pPr>
      <w:r>
        <w:rPr>
          <w:rStyle w:val="normaltextrun"/>
          <w:rFonts w:cstheme="minorHAnsi"/>
          <w:b/>
          <w:bCs/>
          <w:color w:val="000000"/>
          <w:u w:val="single"/>
          <w:shd w:val="clear" w:color="auto" w:fill="FFFFFF"/>
        </w:rPr>
        <w:t>The process</w:t>
      </w:r>
      <w:r w:rsidRPr="007E2AE2" w:rsidR="00123C94">
        <w:rPr>
          <w:rStyle w:val="normaltextrun"/>
          <w:rFonts w:cstheme="minorHAnsi"/>
          <w:b/>
          <w:bCs/>
          <w:color w:val="000000"/>
          <w:u w:val="single"/>
          <w:shd w:val="clear" w:color="auto" w:fill="FFFFFF"/>
        </w:rPr>
        <w:t xml:space="preserve"> to follow:</w:t>
      </w:r>
    </w:p>
    <w:p w:rsidRPr="007E2AE2" w:rsidR="00263253" w:rsidP="002E79B8" w:rsidRDefault="00263253" w14:paraId="6D7BADBF" w14:textId="1BC188F3">
      <w:pPr>
        <w:pStyle w:val="ListParagraph"/>
        <w:numPr>
          <w:ilvl w:val="0"/>
          <w:numId w:val="1"/>
        </w:numPr>
        <w:spacing w:line="240" w:lineRule="auto"/>
        <w:jc w:val="both"/>
        <w:rPr>
          <w:rFonts w:cstheme="minorHAnsi"/>
          <w:color w:val="000000"/>
          <w:shd w:val="clear" w:color="auto" w:fill="FFFFFF"/>
        </w:rPr>
      </w:pPr>
      <w:r w:rsidRPr="007E2AE2">
        <w:rPr>
          <w:color w:val="000000"/>
        </w:rPr>
        <w:t xml:space="preserve">It is expected that employee will discuss their intention to resign with their immediate line manager.  </w:t>
      </w:r>
    </w:p>
    <w:p w:rsidRPr="007E2AE2" w:rsidR="00ED01EF" w:rsidP="007A4793" w:rsidRDefault="000E3439" w14:paraId="7DBD7CC8" w14:textId="06C0E61D">
      <w:pPr>
        <w:pStyle w:val="ListParagraph"/>
        <w:numPr>
          <w:ilvl w:val="0"/>
          <w:numId w:val="1"/>
        </w:numPr>
        <w:spacing w:line="240" w:lineRule="auto"/>
        <w:jc w:val="both"/>
        <w:rPr>
          <w:rFonts w:cstheme="minorHAnsi"/>
          <w:color w:val="000000"/>
          <w:shd w:val="clear" w:color="auto" w:fill="FFFFFF"/>
        </w:rPr>
      </w:pPr>
      <w:r w:rsidRPr="007E2AE2">
        <w:rPr>
          <w:color w:val="000000"/>
        </w:rPr>
        <w:t>Following this, t</w:t>
      </w:r>
      <w:r w:rsidRPr="007E2AE2" w:rsidR="00A51098">
        <w:rPr>
          <w:color w:val="000000"/>
        </w:rPr>
        <w:t>he e</w:t>
      </w:r>
      <w:r w:rsidRPr="007E2AE2" w:rsidR="004E0EBE">
        <w:rPr>
          <w:color w:val="000000"/>
        </w:rPr>
        <w:t xml:space="preserve">mployee will </w:t>
      </w:r>
      <w:r w:rsidRPr="007E2AE2" w:rsidR="00B85765">
        <w:rPr>
          <w:color w:val="000000"/>
        </w:rPr>
        <w:t xml:space="preserve">then </w:t>
      </w:r>
      <w:r w:rsidRPr="007E2AE2" w:rsidR="007743BF">
        <w:rPr>
          <w:color w:val="000000"/>
        </w:rPr>
        <w:t>submit</w:t>
      </w:r>
      <w:r w:rsidRPr="007E2AE2" w:rsidR="004E0EBE">
        <w:rPr>
          <w:color w:val="000000"/>
        </w:rPr>
        <w:t xml:space="preserve"> </w:t>
      </w:r>
      <w:r w:rsidRPr="007E2AE2" w:rsidR="00013104">
        <w:rPr>
          <w:color w:val="000000"/>
        </w:rPr>
        <w:t xml:space="preserve">a formal </w:t>
      </w:r>
      <w:r w:rsidRPr="007E2AE2" w:rsidR="004E0EBE">
        <w:rPr>
          <w:color w:val="000000"/>
        </w:rPr>
        <w:t xml:space="preserve">resignation </w:t>
      </w:r>
      <w:r w:rsidRPr="007E2AE2" w:rsidR="00FB5183">
        <w:rPr>
          <w:color w:val="000000"/>
        </w:rPr>
        <w:t>on the HR ID</w:t>
      </w:r>
      <w:r w:rsidRPr="007E2AE2" w:rsidR="007743BF">
        <w:rPr>
          <w:color w:val="000000"/>
        </w:rPr>
        <w:t xml:space="preserve">; </w:t>
      </w:r>
      <w:r w:rsidRPr="007E2AE2" w:rsidR="00263253">
        <w:rPr>
          <w:color w:val="000000"/>
        </w:rPr>
        <w:t xml:space="preserve">and </w:t>
      </w:r>
      <w:r w:rsidRPr="007E2AE2" w:rsidR="007743BF">
        <w:rPr>
          <w:color w:val="000000"/>
        </w:rPr>
        <w:t>the HR Manager</w:t>
      </w:r>
      <w:r w:rsidRPr="007E2AE2" w:rsidR="004E0EBE">
        <w:rPr>
          <w:color w:val="000000"/>
        </w:rPr>
        <w:t xml:space="preserve"> will</w:t>
      </w:r>
      <w:r w:rsidRPr="007E2AE2" w:rsidR="007743BF">
        <w:rPr>
          <w:color w:val="000000"/>
        </w:rPr>
        <w:t>,</w:t>
      </w:r>
      <w:r w:rsidRPr="007E2AE2" w:rsidR="004E0EBE">
        <w:rPr>
          <w:color w:val="000000"/>
        </w:rPr>
        <w:t xml:space="preserve"> in turn, discuss the same with </w:t>
      </w:r>
      <w:r w:rsidRPr="007E2AE2" w:rsidR="005E23BC">
        <w:rPr>
          <w:color w:val="000000"/>
        </w:rPr>
        <w:t>their</w:t>
      </w:r>
      <w:r w:rsidRPr="007E2AE2" w:rsidR="004E0EBE">
        <w:rPr>
          <w:color w:val="000000"/>
        </w:rPr>
        <w:t xml:space="preserve"> </w:t>
      </w:r>
      <w:r w:rsidRPr="007E2AE2" w:rsidR="005E23BC">
        <w:rPr>
          <w:color w:val="000000"/>
        </w:rPr>
        <w:t>HOD and Head HR</w:t>
      </w:r>
      <w:r w:rsidRPr="007E2AE2" w:rsidR="007743BF">
        <w:rPr>
          <w:color w:val="000000"/>
        </w:rPr>
        <w:t xml:space="preserve"> </w:t>
      </w:r>
      <w:r w:rsidRPr="007E2AE2" w:rsidR="004E0EBE">
        <w:rPr>
          <w:color w:val="000000"/>
        </w:rPr>
        <w:t xml:space="preserve">and </w:t>
      </w:r>
      <w:r w:rsidRPr="007E2AE2" w:rsidR="00B569DB">
        <w:rPr>
          <w:color w:val="000000"/>
        </w:rPr>
        <w:t xml:space="preserve">determine the </w:t>
      </w:r>
      <w:r w:rsidRPr="007E2AE2" w:rsidR="006D5ED8">
        <w:rPr>
          <w:color w:val="000000"/>
        </w:rPr>
        <w:t>relieving date and notice period</w:t>
      </w:r>
      <w:r w:rsidRPr="007E2AE2" w:rsidR="004E0EBE">
        <w:rPr>
          <w:color w:val="000000"/>
        </w:rPr>
        <w:t>.</w:t>
      </w:r>
    </w:p>
    <w:p w:rsidRPr="007E2AE2" w:rsidR="00D96626" w:rsidP="007A4793" w:rsidRDefault="006D5ED8" w14:paraId="3FA79BA8" w14:textId="572D13E9">
      <w:pPr>
        <w:pStyle w:val="ListParagraph"/>
        <w:numPr>
          <w:ilvl w:val="0"/>
          <w:numId w:val="1"/>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The notice period</w:t>
      </w:r>
      <w:r w:rsidRPr="007E2AE2" w:rsidR="00C75B9A">
        <w:rPr>
          <w:rStyle w:val="normaltextrun"/>
          <w:rFonts w:cstheme="minorHAnsi"/>
          <w:color w:val="000000"/>
          <w:shd w:val="clear" w:color="auto" w:fill="FFFFFF"/>
        </w:rPr>
        <w:t xml:space="preserve"> typically spans</w:t>
      </w:r>
      <w:r w:rsidRPr="007E2AE2" w:rsidR="00C263B9">
        <w:rPr>
          <w:rStyle w:val="normaltextrun"/>
          <w:rFonts w:cstheme="minorHAnsi"/>
          <w:color w:val="000000"/>
          <w:shd w:val="clear" w:color="auto" w:fill="FFFFFF"/>
        </w:rPr>
        <w:t xml:space="preserve"> </w:t>
      </w:r>
      <w:r w:rsidR="00C22A67">
        <w:rPr>
          <w:rStyle w:val="normaltextrun"/>
          <w:rFonts w:cstheme="minorHAnsi"/>
          <w:color w:val="000000"/>
          <w:shd w:val="clear" w:color="auto" w:fill="FFFFFF"/>
        </w:rPr>
        <w:t>two to three months</w:t>
      </w:r>
      <w:r w:rsidRPr="007E2AE2" w:rsidR="00C75B9A">
        <w:rPr>
          <w:rStyle w:val="normaltextrun"/>
          <w:rFonts w:cstheme="minorHAnsi"/>
          <w:color w:val="000000"/>
          <w:shd w:val="clear" w:color="auto" w:fill="FFFFFF"/>
        </w:rPr>
        <w:t xml:space="preserve"> and is</w:t>
      </w:r>
      <w:r w:rsidRPr="007E2AE2" w:rsidR="003E0155">
        <w:rPr>
          <w:rStyle w:val="normaltextrun"/>
          <w:rFonts w:cstheme="minorHAnsi"/>
          <w:color w:val="000000"/>
          <w:shd w:val="clear" w:color="auto" w:fill="FFFFFF"/>
        </w:rPr>
        <w:t xml:space="preserve"> preferably</w:t>
      </w:r>
      <w:r w:rsidRPr="007E2AE2" w:rsidR="008E78DF">
        <w:rPr>
          <w:rStyle w:val="normaltextrun"/>
          <w:rFonts w:cstheme="minorHAnsi"/>
          <w:color w:val="000000"/>
          <w:shd w:val="clear" w:color="auto" w:fill="FFFFFF"/>
        </w:rPr>
        <w:t xml:space="preserve"> provided</w:t>
      </w:r>
      <w:r w:rsidRPr="007E2AE2" w:rsidR="003E0155">
        <w:rPr>
          <w:rStyle w:val="normaltextrun"/>
          <w:rFonts w:cstheme="minorHAnsi"/>
          <w:color w:val="000000"/>
          <w:shd w:val="clear" w:color="auto" w:fill="FFFFFF"/>
        </w:rPr>
        <w:t xml:space="preserve"> in writing</w:t>
      </w:r>
      <w:r w:rsidRPr="007E2AE2" w:rsidR="008E78DF">
        <w:rPr>
          <w:rStyle w:val="normaltextrun"/>
          <w:rFonts w:cstheme="minorHAnsi"/>
          <w:color w:val="000000"/>
          <w:shd w:val="clear" w:color="auto" w:fill="FFFFFF"/>
        </w:rPr>
        <w:t xml:space="preserve">. </w:t>
      </w:r>
      <w:r w:rsidRPr="007E2AE2" w:rsidR="003E0155">
        <w:rPr>
          <w:rStyle w:val="normaltextrun"/>
          <w:rFonts w:cstheme="minorHAnsi"/>
          <w:color w:val="000000"/>
          <w:shd w:val="clear" w:color="auto" w:fill="FFFFFF"/>
        </w:rPr>
        <w:t xml:space="preserve">The mutually agreed notice period details </w:t>
      </w:r>
      <w:r w:rsidRPr="007E2AE2" w:rsidR="00C263B9">
        <w:rPr>
          <w:rStyle w:val="normaltextrun"/>
          <w:rFonts w:cstheme="minorHAnsi"/>
          <w:color w:val="000000"/>
          <w:shd w:val="clear" w:color="auto" w:fill="FFFFFF"/>
        </w:rPr>
        <w:t>are</w:t>
      </w:r>
      <w:r w:rsidRPr="007E2AE2" w:rsidR="003E0155">
        <w:rPr>
          <w:rStyle w:val="normaltextrun"/>
          <w:rFonts w:cstheme="minorHAnsi"/>
          <w:color w:val="000000"/>
          <w:shd w:val="clear" w:color="auto" w:fill="FFFFFF"/>
        </w:rPr>
        <w:t xml:space="preserve"> defined and shared with the employee as a part of their offer letter and appointment letter.</w:t>
      </w:r>
    </w:p>
    <w:p w:rsidRPr="007E2AE2" w:rsidR="00567CBC" w:rsidP="007A4793" w:rsidRDefault="00EA08F7" w14:paraId="68E6B8F6" w14:textId="04B8CF39">
      <w:pPr>
        <w:pStyle w:val="ListParagraph"/>
        <w:numPr>
          <w:ilvl w:val="0"/>
          <w:numId w:val="1"/>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 xml:space="preserve">The HR will </w:t>
      </w:r>
      <w:r w:rsidRPr="007E2AE2" w:rsidR="0068439A">
        <w:rPr>
          <w:rStyle w:val="normaltextrun"/>
          <w:rFonts w:cstheme="minorHAnsi"/>
          <w:color w:val="000000"/>
          <w:shd w:val="clear" w:color="auto" w:fill="FFFFFF"/>
        </w:rPr>
        <w:t>send</w:t>
      </w:r>
      <w:r w:rsidRPr="007E2AE2">
        <w:rPr>
          <w:rStyle w:val="normaltextrun"/>
          <w:rFonts w:cstheme="minorHAnsi"/>
          <w:color w:val="000000"/>
          <w:shd w:val="clear" w:color="auto" w:fill="FFFFFF"/>
        </w:rPr>
        <w:t xml:space="preserve"> a</w:t>
      </w:r>
      <w:r w:rsidRPr="007E2AE2" w:rsidR="0068439A">
        <w:rPr>
          <w:rStyle w:val="normaltextrun"/>
          <w:rFonts w:cstheme="minorHAnsi"/>
          <w:color w:val="000000"/>
          <w:shd w:val="clear" w:color="auto" w:fill="FFFFFF"/>
        </w:rPr>
        <w:t>n</w:t>
      </w:r>
      <w:r w:rsidRPr="007E2AE2">
        <w:rPr>
          <w:rStyle w:val="normaltextrun"/>
          <w:rFonts w:cstheme="minorHAnsi"/>
          <w:color w:val="000000"/>
          <w:shd w:val="clear" w:color="auto" w:fill="FFFFFF"/>
        </w:rPr>
        <w:t xml:space="preserve"> </w:t>
      </w:r>
      <w:r w:rsidRPr="007E2AE2" w:rsidR="0068439A">
        <w:rPr>
          <w:rStyle w:val="normaltextrun"/>
          <w:rFonts w:cstheme="minorHAnsi"/>
          <w:color w:val="000000"/>
          <w:shd w:val="clear" w:color="auto" w:fill="FFFFFF"/>
        </w:rPr>
        <w:t>e</w:t>
      </w:r>
      <w:r w:rsidRPr="007E2AE2">
        <w:rPr>
          <w:rStyle w:val="normaltextrun"/>
          <w:rFonts w:cstheme="minorHAnsi"/>
          <w:color w:val="000000"/>
          <w:shd w:val="clear" w:color="auto" w:fill="FFFFFF"/>
        </w:rPr>
        <w:t xml:space="preserve">mail to the employee </w:t>
      </w:r>
      <w:r w:rsidRPr="007E2AE2" w:rsidR="0068439A">
        <w:rPr>
          <w:rStyle w:val="normaltextrun"/>
          <w:rFonts w:cstheme="minorHAnsi"/>
          <w:color w:val="000000"/>
          <w:shd w:val="clear" w:color="auto" w:fill="FFFFFF"/>
        </w:rPr>
        <w:t>communicating</w:t>
      </w:r>
      <w:r w:rsidRPr="007E2AE2">
        <w:rPr>
          <w:rStyle w:val="normaltextrun"/>
          <w:rFonts w:cstheme="minorHAnsi"/>
          <w:color w:val="000000"/>
          <w:shd w:val="clear" w:color="auto" w:fill="FFFFFF"/>
        </w:rPr>
        <w:t xml:space="preserve"> them about </w:t>
      </w:r>
      <w:r w:rsidRPr="007E2AE2" w:rsidR="003F0EAC">
        <w:rPr>
          <w:rStyle w:val="normaltextrun"/>
          <w:rFonts w:cstheme="minorHAnsi"/>
          <w:color w:val="000000"/>
          <w:shd w:val="clear" w:color="auto" w:fill="FFFFFF"/>
        </w:rPr>
        <w:t>their notice period and last working day.</w:t>
      </w:r>
    </w:p>
    <w:p w:rsidRPr="007E2AE2" w:rsidR="00BC6034" w:rsidP="00BC6034" w:rsidRDefault="00BC6034" w14:paraId="09A2BC46" w14:textId="77777777">
      <w:pPr>
        <w:spacing w:line="240" w:lineRule="auto"/>
        <w:jc w:val="both"/>
        <w:rPr>
          <w:rStyle w:val="eop"/>
          <w:rFonts w:cstheme="minorHAnsi"/>
          <w:color w:val="000000"/>
          <w:shd w:val="clear" w:color="auto" w:fill="FFFFFF"/>
        </w:rPr>
      </w:pPr>
    </w:p>
    <w:p w:rsidRPr="007E2AE2" w:rsidR="00FE7753" w:rsidP="00680F0D" w:rsidRDefault="00BC6034" w14:paraId="6ACAAEF6" w14:textId="20F581D7">
      <w:pPr>
        <w:pStyle w:val="ListParagraph"/>
        <w:numPr>
          <w:ilvl w:val="0"/>
          <w:numId w:val="21"/>
        </w:numPr>
        <w:spacing w:line="240" w:lineRule="auto"/>
        <w:rPr>
          <w:rStyle w:val="eop"/>
          <w:rFonts w:cstheme="minorHAnsi"/>
          <w:b/>
          <w:bCs/>
          <w:color w:val="000000"/>
          <w:shd w:val="clear" w:color="auto" w:fill="FFFFFF"/>
        </w:rPr>
      </w:pPr>
      <w:r w:rsidRPr="007E2AE2">
        <w:rPr>
          <w:rStyle w:val="eop"/>
          <w:rFonts w:cstheme="minorHAnsi"/>
          <w:b/>
          <w:bCs/>
          <w:color w:val="000000"/>
          <w:shd w:val="clear" w:color="auto" w:fill="FFFFFF"/>
        </w:rPr>
        <w:t>Employer Initiated</w:t>
      </w:r>
      <w:r w:rsidRPr="007E2AE2" w:rsidR="00D000A3">
        <w:rPr>
          <w:rStyle w:val="eop"/>
          <w:rFonts w:cstheme="minorHAnsi"/>
          <w:b/>
          <w:bCs/>
          <w:color w:val="000000"/>
          <w:shd w:val="clear" w:color="auto" w:fill="FFFFFF"/>
        </w:rPr>
        <w:t>:</w:t>
      </w:r>
    </w:p>
    <w:p w:rsidRPr="007E2AE2" w:rsidR="00624286" w:rsidP="00624286" w:rsidRDefault="00624286" w14:paraId="257A55D6" w14:textId="77777777">
      <w:pPr>
        <w:pStyle w:val="ListParagraph"/>
        <w:spacing w:line="240" w:lineRule="auto"/>
        <w:rPr>
          <w:rStyle w:val="eop"/>
          <w:rFonts w:cstheme="minorHAnsi"/>
          <w:b/>
          <w:bCs/>
          <w:color w:val="000000"/>
          <w:shd w:val="clear" w:color="auto" w:fill="FFFFFF"/>
        </w:rPr>
      </w:pPr>
    </w:p>
    <w:p w:rsidRPr="007E2AE2" w:rsidR="00624286" w:rsidP="00624286" w:rsidRDefault="00624286" w14:paraId="2C23BF7A" w14:textId="77777777">
      <w:pPr>
        <w:pStyle w:val="ListParagraph"/>
        <w:numPr>
          <w:ilvl w:val="0"/>
          <w:numId w:val="23"/>
        </w:numPr>
        <w:spacing w:line="240" w:lineRule="auto"/>
        <w:jc w:val="both"/>
        <w:rPr>
          <w:rStyle w:val="normaltextrun"/>
          <w:rFonts w:cstheme="minorHAnsi"/>
          <w:b/>
          <w:bCs/>
          <w:color w:val="000000"/>
          <w:shd w:val="clear" w:color="auto" w:fill="FFFFFF"/>
          <w:lang w:val="en-US"/>
        </w:rPr>
      </w:pPr>
      <w:r w:rsidRPr="007E2AE2">
        <w:rPr>
          <w:rStyle w:val="normaltextrun"/>
          <w:rFonts w:cstheme="minorHAnsi"/>
          <w:b/>
          <w:bCs/>
          <w:color w:val="000000"/>
          <w:shd w:val="clear" w:color="auto" w:fill="FFFFFF"/>
          <w:lang w:val="en-US"/>
        </w:rPr>
        <w:t>Termination-</w:t>
      </w:r>
    </w:p>
    <w:p w:rsidRPr="007E2AE2" w:rsidR="00355E71" w:rsidP="00624286" w:rsidRDefault="00D000A3" w14:paraId="2735036D" w14:textId="12D5B8EB">
      <w:pPr>
        <w:spacing w:line="240" w:lineRule="auto"/>
        <w:jc w:val="both"/>
        <w:rPr>
          <w:rStyle w:val="normaltextrun"/>
          <w:rFonts w:cstheme="minorHAnsi"/>
          <w:color w:val="000000"/>
          <w:shd w:val="clear" w:color="auto" w:fill="FFFFFF"/>
          <w:lang w:val="en-US"/>
        </w:rPr>
      </w:pPr>
      <w:r w:rsidRPr="007E2AE2">
        <w:rPr>
          <w:rStyle w:val="normaltextrun"/>
          <w:rFonts w:cstheme="minorHAnsi"/>
          <w:color w:val="000000"/>
          <w:shd w:val="clear" w:color="auto" w:fill="FFFFFF"/>
          <w:lang w:val="en-US"/>
        </w:rPr>
        <w:t xml:space="preserve">Termination is a type of </w:t>
      </w:r>
      <w:r w:rsidRPr="007E2AE2" w:rsidR="00596A56">
        <w:rPr>
          <w:rStyle w:val="normaltextrun"/>
          <w:rFonts w:cstheme="minorHAnsi"/>
          <w:color w:val="000000"/>
          <w:shd w:val="clear" w:color="auto" w:fill="FFFFFF"/>
          <w:lang w:val="en-US"/>
        </w:rPr>
        <w:t>s</w:t>
      </w:r>
      <w:r w:rsidRPr="007E2AE2">
        <w:rPr>
          <w:rStyle w:val="normaltextrun"/>
          <w:rFonts w:cstheme="minorHAnsi"/>
          <w:color w:val="000000"/>
          <w:shd w:val="clear" w:color="auto" w:fill="FFFFFF"/>
          <w:lang w:val="en-US"/>
        </w:rPr>
        <w:t xml:space="preserve">eparation wherein an employee is asked to leave the </w:t>
      </w:r>
      <w:r w:rsidRPr="007E2AE2" w:rsidR="007B1974">
        <w:rPr>
          <w:rStyle w:val="normaltextrun"/>
          <w:rFonts w:cstheme="minorHAnsi"/>
          <w:color w:val="000000"/>
          <w:shd w:val="clear" w:color="auto" w:fill="FFFFFF"/>
          <w:lang w:val="en-US"/>
        </w:rPr>
        <w:t>organization</w:t>
      </w:r>
      <w:r w:rsidRPr="007E2AE2">
        <w:rPr>
          <w:rStyle w:val="normaltextrun"/>
          <w:rFonts w:cstheme="minorHAnsi"/>
          <w:color w:val="000000"/>
          <w:shd w:val="clear" w:color="auto" w:fill="FFFFFF"/>
          <w:lang w:val="en-US"/>
        </w:rPr>
        <w:t xml:space="preserve"> on account of</w:t>
      </w:r>
      <w:r w:rsidRPr="007E2AE2" w:rsidR="00355E71">
        <w:rPr>
          <w:rStyle w:val="normaltextrun"/>
          <w:rFonts w:cstheme="minorHAnsi"/>
          <w:color w:val="000000"/>
          <w:shd w:val="clear" w:color="auto" w:fill="FFFFFF"/>
          <w:lang w:val="en-US"/>
        </w:rPr>
        <w:t>-</w:t>
      </w:r>
    </w:p>
    <w:p w:rsidRPr="00037B91" w:rsidR="00355E71" w:rsidP="00037B91" w:rsidRDefault="00EF1A54" w14:paraId="0FE49668" w14:textId="19723E07">
      <w:pPr>
        <w:pStyle w:val="ListParagraph"/>
        <w:numPr>
          <w:ilvl w:val="0"/>
          <w:numId w:val="22"/>
        </w:numPr>
        <w:spacing w:line="240" w:lineRule="auto"/>
        <w:jc w:val="both"/>
        <w:rPr>
          <w:rStyle w:val="normaltextrun"/>
          <w:rFonts w:cstheme="minorHAnsi"/>
          <w:color w:val="000000"/>
          <w:shd w:val="clear" w:color="auto" w:fill="FFFFFF"/>
          <w:lang w:val="en-US"/>
        </w:rPr>
      </w:pPr>
      <w:r w:rsidRPr="007E2AE2">
        <w:rPr>
          <w:rStyle w:val="normaltextrun"/>
          <w:rFonts w:cstheme="minorHAnsi"/>
          <w:color w:val="000000"/>
          <w:shd w:val="clear" w:color="auto" w:fill="FFFFFF"/>
          <w:lang w:val="en-US"/>
        </w:rPr>
        <w:t>N</w:t>
      </w:r>
      <w:r w:rsidRPr="007E2AE2" w:rsidR="00D000A3">
        <w:rPr>
          <w:rStyle w:val="normaltextrun"/>
          <w:rFonts w:cstheme="minorHAnsi"/>
          <w:color w:val="000000"/>
          <w:shd w:val="clear" w:color="auto" w:fill="FFFFFF"/>
          <w:lang w:val="en-US"/>
        </w:rPr>
        <w:t>on-performance</w:t>
      </w:r>
      <w:r w:rsidR="00037B91">
        <w:rPr>
          <w:rStyle w:val="normaltextrun"/>
          <w:rFonts w:cstheme="minorHAnsi"/>
          <w:color w:val="000000"/>
          <w:shd w:val="clear" w:color="auto" w:fill="FFFFFF"/>
          <w:lang w:val="en-US"/>
        </w:rPr>
        <w:t xml:space="preserve">/ </w:t>
      </w:r>
      <w:r w:rsidRPr="007E2AE2" w:rsidR="00037B91">
        <w:rPr>
          <w:rStyle w:val="normaltextrun"/>
          <w:rFonts w:cstheme="minorHAnsi"/>
          <w:color w:val="000000"/>
          <w:shd w:val="clear" w:color="auto" w:fill="FFFFFF"/>
          <w:lang w:val="en-US"/>
        </w:rPr>
        <w:t>Poor performance in performance improvement plan</w:t>
      </w:r>
    </w:p>
    <w:p w:rsidRPr="007E2AE2" w:rsidR="00355E71" w:rsidP="00355E71" w:rsidRDefault="00EF1A54" w14:paraId="72D8F2D1" w14:textId="5C8E28FF">
      <w:pPr>
        <w:pStyle w:val="ListParagraph"/>
        <w:numPr>
          <w:ilvl w:val="0"/>
          <w:numId w:val="22"/>
        </w:numPr>
        <w:spacing w:line="240" w:lineRule="auto"/>
        <w:jc w:val="both"/>
        <w:rPr>
          <w:rStyle w:val="normaltextrun"/>
          <w:rFonts w:cstheme="minorHAnsi"/>
          <w:color w:val="000000"/>
          <w:shd w:val="clear" w:color="auto" w:fill="FFFFFF"/>
          <w:lang w:val="en-US"/>
        </w:rPr>
      </w:pPr>
      <w:r w:rsidRPr="007E2AE2">
        <w:rPr>
          <w:rStyle w:val="normaltextrun"/>
          <w:rFonts w:cstheme="minorHAnsi"/>
          <w:color w:val="000000"/>
          <w:shd w:val="clear" w:color="auto" w:fill="FFFFFF"/>
          <w:lang w:val="en-US"/>
        </w:rPr>
        <w:t>M</w:t>
      </w:r>
      <w:r w:rsidRPr="007E2AE2" w:rsidR="007B1974">
        <w:rPr>
          <w:rStyle w:val="normaltextrun"/>
          <w:rFonts w:cstheme="minorHAnsi"/>
          <w:color w:val="000000"/>
          <w:shd w:val="clear" w:color="auto" w:fill="FFFFFF"/>
          <w:lang w:val="en-US"/>
        </w:rPr>
        <w:t>isconduct</w:t>
      </w:r>
    </w:p>
    <w:p w:rsidRPr="007E2AE2" w:rsidR="00355E71" w:rsidP="00355E71" w:rsidRDefault="00EF1A54" w14:paraId="332C8B64" w14:textId="22850FC9">
      <w:pPr>
        <w:pStyle w:val="ListParagraph"/>
        <w:numPr>
          <w:ilvl w:val="0"/>
          <w:numId w:val="22"/>
        </w:numPr>
        <w:spacing w:line="240" w:lineRule="auto"/>
        <w:jc w:val="both"/>
        <w:rPr>
          <w:rStyle w:val="normaltextrun"/>
          <w:rFonts w:cstheme="minorHAnsi"/>
          <w:color w:val="000000"/>
          <w:shd w:val="clear" w:color="auto" w:fill="FFFFFF"/>
          <w:lang w:val="en-US"/>
        </w:rPr>
      </w:pPr>
      <w:r w:rsidRPr="007E2AE2">
        <w:rPr>
          <w:rStyle w:val="normaltextrun"/>
          <w:rFonts w:cstheme="minorHAnsi"/>
          <w:color w:val="000000"/>
          <w:shd w:val="clear" w:color="auto" w:fill="FFFFFF"/>
          <w:lang w:val="en-US"/>
        </w:rPr>
        <w:t>V</w:t>
      </w:r>
      <w:r w:rsidRPr="007E2AE2" w:rsidR="007B1974">
        <w:rPr>
          <w:rStyle w:val="normaltextrun"/>
          <w:rFonts w:cstheme="minorHAnsi"/>
          <w:color w:val="000000"/>
          <w:shd w:val="clear" w:color="auto" w:fill="FFFFFF"/>
          <w:lang w:val="en-US"/>
        </w:rPr>
        <w:t>iolation</w:t>
      </w:r>
      <w:r w:rsidRPr="007E2AE2" w:rsidR="008F742A">
        <w:rPr>
          <w:rStyle w:val="normaltextrun"/>
          <w:rFonts w:cstheme="minorHAnsi"/>
          <w:color w:val="000000"/>
          <w:shd w:val="clear" w:color="auto" w:fill="FFFFFF"/>
          <w:lang w:val="en-US"/>
        </w:rPr>
        <w:t xml:space="preserve"> </w:t>
      </w:r>
      <w:r w:rsidRPr="007E2AE2" w:rsidR="00D000A3">
        <w:rPr>
          <w:rStyle w:val="normaltextrun"/>
          <w:rFonts w:cstheme="minorHAnsi"/>
          <w:color w:val="000000"/>
          <w:shd w:val="clear" w:color="auto" w:fill="FFFFFF"/>
          <w:lang w:val="en-US"/>
        </w:rPr>
        <w:t>of security</w:t>
      </w:r>
    </w:p>
    <w:p w:rsidRPr="007E2AE2" w:rsidR="00A172C3" w:rsidP="00355E71" w:rsidRDefault="002D13B8" w14:paraId="10FD05DE" w14:textId="6EFC5BBB">
      <w:pPr>
        <w:pStyle w:val="ListParagraph"/>
        <w:numPr>
          <w:ilvl w:val="0"/>
          <w:numId w:val="22"/>
        </w:numPr>
        <w:spacing w:line="240" w:lineRule="auto"/>
        <w:jc w:val="both"/>
        <w:rPr>
          <w:rStyle w:val="normaltextrun"/>
          <w:rFonts w:cstheme="minorHAnsi"/>
          <w:color w:val="000000"/>
          <w:shd w:val="clear" w:color="auto" w:fill="FFFFFF"/>
          <w:lang w:val="en-US"/>
        </w:rPr>
      </w:pPr>
      <w:r w:rsidRPr="007E2AE2">
        <w:rPr>
          <w:rStyle w:val="normaltextrun"/>
          <w:rFonts w:cstheme="minorHAnsi"/>
          <w:color w:val="000000"/>
          <w:shd w:val="clear" w:color="auto" w:fill="FFFFFF"/>
          <w:lang w:val="en-US"/>
        </w:rPr>
        <w:t>E</w:t>
      </w:r>
      <w:r w:rsidRPr="007E2AE2" w:rsidR="00D000A3">
        <w:rPr>
          <w:rStyle w:val="normaltextrun"/>
          <w:rFonts w:cstheme="minorHAnsi"/>
          <w:color w:val="000000"/>
          <w:shd w:val="clear" w:color="auto" w:fill="FFFFFF"/>
          <w:lang w:val="en-US"/>
        </w:rPr>
        <w:t>thics violation</w:t>
      </w:r>
      <w:r w:rsidRPr="007E2AE2" w:rsidR="00A172C3">
        <w:rPr>
          <w:rStyle w:val="normaltextrun"/>
          <w:rFonts w:cstheme="minorHAnsi"/>
          <w:color w:val="000000"/>
          <w:shd w:val="clear" w:color="auto" w:fill="FFFFFF"/>
          <w:lang w:val="en-US"/>
        </w:rPr>
        <w:t xml:space="preserve"> (</w:t>
      </w:r>
      <w:r w:rsidRPr="007E2AE2" w:rsidR="00D000A3">
        <w:rPr>
          <w:rStyle w:val="normaltextrun"/>
          <w:rFonts w:cstheme="minorHAnsi"/>
          <w:color w:val="000000"/>
          <w:shd w:val="clear" w:color="auto" w:fill="FFFFFF"/>
          <w:lang w:val="en-US"/>
        </w:rPr>
        <w:t xml:space="preserve">including violation of </w:t>
      </w:r>
      <w:r w:rsidRPr="007E2AE2" w:rsidR="00217962">
        <w:rPr>
          <w:rStyle w:val="normaltextrun"/>
          <w:rFonts w:cstheme="minorHAnsi"/>
          <w:color w:val="000000"/>
          <w:shd w:val="clear" w:color="auto" w:fill="FFFFFF"/>
          <w:lang w:val="en-US"/>
        </w:rPr>
        <w:t xml:space="preserve">Matellio’s </w:t>
      </w:r>
      <w:r w:rsidRPr="007E2AE2" w:rsidR="00D000A3">
        <w:rPr>
          <w:rStyle w:val="normaltextrun"/>
          <w:rFonts w:cstheme="minorHAnsi"/>
          <w:color w:val="000000"/>
          <w:shd w:val="clear" w:color="auto" w:fill="FFFFFF"/>
          <w:lang w:val="en-US"/>
        </w:rPr>
        <w:t>Code of Conduct</w:t>
      </w:r>
      <w:r w:rsidRPr="007E2AE2" w:rsidR="00A172C3">
        <w:rPr>
          <w:rStyle w:val="normaltextrun"/>
          <w:rFonts w:cstheme="minorHAnsi"/>
          <w:color w:val="000000"/>
          <w:shd w:val="clear" w:color="auto" w:fill="FFFFFF"/>
          <w:lang w:val="en-US"/>
        </w:rPr>
        <w:t>)</w:t>
      </w:r>
    </w:p>
    <w:p w:rsidRPr="007E2AE2" w:rsidR="00CF3861" w:rsidP="00355E71" w:rsidRDefault="00EF1A54" w14:paraId="35C43C3A" w14:textId="08906414">
      <w:pPr>
        <w:pStyle w:val="ListParagraph"/>
        <w:numPr>
          <w:ilvl w:val="0"/>
          <w:numId w:val="22"/>
        </w:numPr>
        <w:spacing w:line="240" w:lineRule="auto"/>
        <w:jc w:val="both"/>
        <w:rPr>
          <w:rStyle w:val="normaltextrun"/>
          <w:rFonts w:cstheme="minorHAnsi"/>
          <w:color w:val="000000"/>
          <w:shd w:val="clear" w:color="auto" w:fill="FFFFFF"/>
          <w:lang w:val="en-US"/>
        </w:rPr>
      </w:pPr>
      <w:r w:rsidRPr="007E2AE2">
        <w:rPr>
          <w:rStyle w:val="normaltextrun"/>
          <w:rFonts w:cstheme="minorHAnsi"/>
          <w:color w:val="000000"/>
          <w:shd w:val="clear" w:color="auto" w:fill="FFFFFF"/>
          <w:lang w:val="en-US"/>
        </w:rPr>
        <w:t>D</w:t>
      </w:r>
      <w:r w:rsidRPr="007E2AE2" w:rsidR="00D000A3">
        <w:rPr>
          <w:rStyle w:val="normaltextrun"/>
          <w:rFonts w:cstheme="minorHAnsi"/>
          <w:color w:val="000000"/>
          <w:shd w:val="clear" w:color="auto" w:fill="FFFFFF"/>
          <w:lang w:val="en-US"/>
        </w:rPr>
        <w:t xml:space="preserve">ue to </w:t>
      </w:r>
      <w:r w:rsidRPr="007E2AE2" w:rsidR="007B1974">
        <w:rPr>
          <w:rStyle w:val="normaltextrun"/>
          <w:rFonts w:cstheme="minorHAnsi"/>
          <w:color w:val="000000"/>
          <w:shd w:val="clear" w:color="auto" w:fill="FFFFFF"/>
          <w:lang w:val="en-US"/>
        </w:rPr>
        <w:t>long-term</w:t>
      </w:r>
      <w:r w:rsidRPr="007E2AE2" w:rsidR="00D000A3">
        <w:rPr>
          <w:rStyle w:val="normaltextrun"/>
          <w:rFonts w:cstheme="minorHAnsi"/>
          <w:color w:val="000000"/>
          <w:shd w:val="clear" w:color="auto" w:fill="FFFFFF"/>
          <w:lang w:val="en-US"/>
        </w:rPr>
        <w:t xml:space="preserve"> absence</w:t>
      </w:r>
      <w:r w:rsidRPr="007E2AE2" w:rsidR="00CF3861">
        <w:rPr>
          <w:rStyle w:val="normaltextrun"/>
          <w:rFonts w:cstheme="minorHAnsi"/>
          <w:color w:val="000000"/>
          <w:shd w:val="clear" w:color="auto" w:fill="FFFFFF"/>
          <w:lang w:val="en-US"/>
        </w:rPr>
        <w:t>/ frequent absenteeism</w:t>
      </w:r>
    </w:p>
    <w:p w:rsidRPr="007E2AE2" w:rsidR="00EF1A54" w:rsidP="00355E71" w:rsidRDefault="00EF1A54" w14:paraId="4E2449EF" w14:textId="0358C4C0">
      <w:pPr>
        <w:pStyle w:val="ListParagraph"/>
        <w:numPr>
          <w:ilvl w:val="0"/>
          <w:numId w:val="22"/>
        </w:numPr>
        <w:spacing w:line="240" w:lineRule="auto"/>
        <w:jc w:val="both"/>
        <w:rPr>
          <w:rStyle w:val="normaltextrun"/>
          <w:rFonts w:cstheme="minorHAnsi"/>
          <w:color w:val="000000"/>
          <w:shd w:val="clear" w:color="auto" w:fill="FFFFFF"/>
          <w:lang w:val="en-US"/>
        </w:rPr>
      </w:pPr>
      <w:r w:rsidRPr="007E2AE2">
        <w:rPr>
          <w:rStyle w:val="normaltextrun"/>
          <w:rFonts w:cstheme="minorHAnsi"/>
          <w:color w:val="000000"/>
          <w:shd w:val="clear" w:color="auto" w:fill="FFFFFF"/>
          <w:lang w:val="en-US"/>
        </w:rPr>
        <w:t>Data breach</w:t>
      </w:r>
    </w:p>
    <w:p w:rsidRPr="007E2AE2" w:rsidR="006A27FC" w:rsidP="006A27FC" w:rsidRDefault="006A27FC" w14:paraId="6854C82A" w14:textId="77777777">
      <w:pPr>
        <w:pStyle w:val="ListParagraph"/>
        <w:spacing w:line="240" w:lineRule="auto"/>
        <w:ind w:left="1080"/>
        <w:jc w:val="both"/>
        <w:rPr>
          <w:rStyle w:val="normaltextrun"/>
          <w:rFonts w:cstheme="minorHAnsi"/>
          <w:color w:val="000000"/>
          <w:shd w:val="clear" w:color="auto" w:fill="FFFFFF"/>
          <w:lang w:val="en-US"/>
        </w:rPr>
      </w:pPr>
    </w:p>
    <w:p w:rsidRPr="007E2AE2" w:rsidR="00F05550" w:rsidP="006A27FC" w:rsidRDefault="00B727B5" w14:paraId="1EF090F8" w14:textId="77777777">
      <w:pPr>
        <w:pStyle w:val="ListParagraph"/>
        <w:numPr>
          <w:ilvl w:val="0"/>
          <w:numId w:val="24"/>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 xml:space="preserve">The company holds the right to terminate </w:t>
      </w:r>
      <w:r w:rsidRPr="007E2AE2" w:rsidR="00581C3A">
        <w:rPr>
          <w:rStyle w:val="normaltextrun"/>
          <w:rFonts w:cstheme="minorHAnsi"/>
          <w:color w:val="000000"/>
          <w:shd w:val="clear" w:color="auto" w:fill="FFFFFF"/>
        </w:rPr>
        <w:t xml:space="preserve">an employee with immediate effect in case of </w:t>
      </w:r>
      <w:r w:rsidRPr="007E2AE2" w:rsidR="00AB2BA7">
        <w:rPr>
          <w:rStyle w:val="normaltextrun"/>
          <w:rFonts w:cstheme="minorHAnsi"/>
          <w:color w:val="000000"/>
          <w:shd w:val="clear" w:color="auto" w:fill="FFFFFF"/>
        </w:rPr>
        <w:t xml:space="preserve">violation of security or </w:t>
      </w:r>
      <w:r w:rsidRPr="007E2AE2" w:rsidR="00B644FD">
        <w:rPr>
          <w:rStyle w:val="normaltextrun"/>
          <w:rFonts w:cstheme="minorHAnsi"/>
          <w:color w:val="000000"/>
          <w:shd w:val="clear" w:color="auto" w:fill="FFFFFF"/>
        </w:rPr>
        <w:t>misconduct</w:t>
      </w:r>
      <w:r w:rsidRPr="007E2AE2" w:rsidR="003548CC">
        <w:rPr>
          <w:rStyle w:val="normaltextrun"/>
          <w:rFonts w:cstheme="minorHAnsi"/>
          <w:color w:val="000000"/>
          <w:shd w:val="clear" w:color="auto" w:fill="FFFFFF"/>
        </w:rPr>
        <w:t xml:space="preserve"> </w:t>
      </w:r>
      <w:r w:rsidRPr="007E2AE2" w:rsidR="00EF1A54">
        <w:rPr>
          <w:rStyle w:val="normaltextrun"/>
          <w:rFonts w:cstheme="minorHAnsi"/>
          <w:color w:val="000000"/>
          <w:shd w:val="clear" w:color="auto" w:fill="FFFFFF"/>
        </w:rPr>
        <w:t>(</w:t>
      </w:r>
      <w:r w:rsidRPr="007E2AE2" w:rsidR="00AE3EA9">
        <w:rPr>
          <w:rStyle w:val="normaltextrun"/>
          <w:rFonts w:cstheme="minorHAnsi"/>
          <w:color w:val="000000"/>
          <w:shd w:val="clear" w:color="auto" w:fill="FFFFFF"/>
        </w:rPr>
        <w:t xml:space="preserve">misconduct </w:t>
      </w:r>
      <w:r w:rsidRPr="007E2AE2" w:rsidR="00D92D4A">
        <w:rPr>
          <w:rStyle w:val="normaltextrun"/>
          <w:rFonts w:cstheme="minorHAnsi"/>
          <w:color w:val="000000"/>
          <w:shd w:val="clear" w:color="auto" w:fill="FFFFFF"/>
        </w:rPr>
        <w:t xml:space="preserve">in this context </w:t>
      </w:r>
      <w:r w:rsidRPr="007E2AE2" w:rsidR="00AE3EA9">
        <w:rPr>
          <w:rStyle w:val="normaltextrun"/>
          <w:rFonts w:cstheme="minorHAnsi"/>
          <w:color w:val="000000"/>
          <w:shd w:val="clear" w:color="auto" w:fill="FFFFFF"/>
        </w:rPr>
        <w:t>include</w:t>
      </w:r>
      <w:r w:rsidRPr="007E2AE2" w:rsidR="00D92D4A">
        <w:rPr>
          <w:rStyle w:val="normaltextrun"/>
          <w:rFonts w:cstheme="minorHAnsi"/>
          <w:color w:val="000000"/>
          <w:shd w:val="clear" w:color="auto" w:fill="FFFFFF"/>
        </w:rPr>
        <w:t>s</w:t>
      </w:r>
      <w:r w:rsidRPr="007E2AE2" w:rsidR="00AE3EA9">
        <w:rPr>
          <w:rStyle w:val="normaltextrun"/>
          <w:rFonts w:cstheme="minorHAnsi"/>
          <w:color w:val="000000"/>
          <w:shd w:val="clear" w:color="auto" w:fill="FFFFFF"/>
        </w:rPr>
        <w:t xml:space="preserve"> breaching DEI policy</w:t>
      </w:r>
      <w:r w:rsidRPr="007E2AE2" w:rsidR="00A41821">
        <w:rPr>
          <w:rStyle w:val="normaltextrun"/>
          <w:rFonts w:cstheme="minorHAnsi"/>
          <w:color w:val="000000"/>
          <w:shd w:val="clear" w:color="auto" w:fill="FFFFFF"/>
        </w:rPr>
        <w:t>, harassment, prejudices,</w:t>
      </w:r>
      <w:r w:rsidRPr="007E2AE2" w:rsidR="00BE3171">
        <w:rPr>
          <w:rStyle w:val="normaltextrun"/>
          <w:rFonts w:cstheme="minorHAnsi"/>
          <w:color w:val="000000"/>
          <w:shd w:val="clear" w:color="auto" w:fill="FFFFFF"/>
        </w:rPr>
        <w:t xml:space="preserve"> passing </w:t>
      </w:r>
      <w:r w:rsidRPr="007E2AE2" w:rsidR="00A41821">
        <w:rPr>
          <w:rStyle w:val="normaltextrun"/>
          <w:rFonts w:cstheme="minorHAnsi"/>
          <w:color w:val="000000"/>
          <w:shd w:val="clear" w:color="auto" w:fill="FFFFFF"/>
        </w:rPr>
        <w:t>insult</w:t>
      </w:r>
      <w:r w:rsidRPr="007E2AE2" w:rsidR="00BE3171">
        <w:rPr>
          <w:rStyle w:val="normaltextrun"/>
          <w:rFonts w:cstheme="minorHAnsi"/>
          <w:color w:val="000000"/>
          <w:shd w:val="clear" w:color="auto" w:fill="FFFFFF"/>
        </w:rPr>
        <w:t>ing</w:t>
      </w:r>
      <w:r w:rsidRPr="007E2AE2" w:rsidR="00A41821">
        <w:rPr>
          <w:rStyle w:val="normaltextrun"/>
          <w:rFonts w:cstheme="minorHAnsi"/>
          <w:color w:val="000000"/>
          <w:shd w:val="clear" w:color="auto" w:fill="FFFFFF"/>
        </w:rPr>
        <w:t xml:space="preserve"> remarks,</w:t>
      </w:r>
      <w:r w:rsidRPr="007E2AE2" w:rsidR="005C1C18">
        <w:rPr>
          <w:rStyle w:val="normaltextrun"/>
          <w:rFonts w:cstheme="minorHAnsi"/>
          <w:color w:val="000000"/>
          <w:shd w:val="clear" w:color="auto" w:fill="FFFFFF"/>
        </w:rPr>
        <w:t xml:space="preserve"> violence or threats</w:t>
      </w:r>
      <w:r w:rsidRPr="007E2AE2" w:rsidR="005461A4">
        <w:rPr>
          <w:rStyle w:val="normaltextrun"/>
          <w:rFonts w:cstheme="minorHAnsi"/>
          <w:color w:val="000000"/>
          <w:shd w:val="clear" w:color="auto" w:fill="FFFFFF"/>
        </w:rPr>
        <w:t>, sabotage</w:t>
      </w:r>
      <w:r w:rsidRPr="007E2AE2" w:rsidR="00A41821">
        <w:rPr>
          <w:rStyle w:val="normaltextrun"/>
          <w:rFonts w:cstheme="minorHAnsi"/>
          <w:color w:val="000000"/>
          <w:shd w:val="clear" w:color="auto" w:fill="FFFFFF"/>
        </w:rPr>
        <w:t>)</w:t>
      </w:r>
      <w:r w:rsidRPr="007E2AE2" w:rsidR="003548CC">
        <w:rPr>
          <w:rStyle w:val="normaltextrun"/>
          <w:rFonts w:cstheme="minorHAnsi"/>
          <w:color w:val="000000"/>
          <w:shd w:val="clear" w:color="auto" w:fill="FFFFFF"/>
        </w:rPr>
        <w:t xml:space="preserve">. </w:t>
      </w:r>
    </w:p>
    <w:p w:rsidRPr="007E2AE2" w:rsidR="00403DDC" w:rsidP="00403DDC" w:rsidRDefault="00403DDC" w14:paraId="3D5888B5" w14:textId="77777777">
      <w:pPr>
        <w:pStyle w:val="ListParagraph"/>
        <w:numPr>
          <w:ilvl w:val="0"/>
          <w:numId w:val="24"/>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 xml:space="preserve">If the employee fails to scale up his/her performance after completing the PIP period, the company holds the right to terminate the employee with immediate effect. </w:t>
      </w:r>
    </w:p>
    <w:p w:rsidRPr="007E2AE2" w:rsidR="00403DDC" w:rsidP="00403DDC" w:rsidRDefault="00403DDC" w14:paraId="7C0094C7" w14:textId="22787D86">
      <w:pPr>
        <w:pStyle w:val="ListParagraph"/>
        <w:numPr>
          <w:ilvl w:val="0"/>
          <w:numId w:val="24"/>
        </w:numPr>
        <w:spacing w:line="240" w:lineRule="auto"/>
        <w:jc w:val="both"/>
        <w:rPr>
          <w:rStyle w:val="normaltextrun"/>
          <w:rFonts w:cstheme="minorHAnsi"/>
          <w:color w:val="000000"/>
          <w:shd w:val="clear" w:color="auto" w:fill="FFFFFF"/>
        </w:rPr>
      </w:pPr>
      <w:r w:rsidRPr="007E2AE2">
        <w:rPr>
          <w:rStyle w:val="normaltextrun"/>
          <w:rFonts w:ascii="Calibri" w:hAnsi="Calibri" w:cs="Calibri"/>
          <w:color w:val="000000"/>
          <w:shd w:val="clear" w:color="auto" w:fill="FFFFFF"/>
        </w:rPr>
        <w:t>If the Employee has either falsified the documents shared during the onboarding process or failed the BGV process, and it has been proven that the employee has falsified information/documents provided at the time of joining, necessary disciplinary action will be taken, which might lead to termination.</w:t>
      </w:r>
    </w:p>
    <w:p w:rsidRPr="007E2AE2" w:rsidR="006A27FC" w:rsidP="006A27FC" w:rsidRDefault="006A27FC" w14:paraId="2A41C16C" w14:textId="1D497D04">
      <w:pPr>
        <w:pStyle w:val="ListParagraph"/>
        <w:numPr>
          <w:ilvl w:val="0"/>
          <w:numId w:val="24"/>
        </w:numPr>
        <w:spacing w:line="240" w:lineRule="auto"/>
        <w:jc w:val="both"/>
        <w:rPr>
          <w:rStyle w:val="normaltextrun"/>
          <w:rFonts w:cstheme="minorHAnsi"/>
          <w:color w:val="000000"/>
          <w:shd w:val="clear" w:color="auto" w:fill="FFFFFF"/>
          <w:lang w:val="en-US"/>
        </w:rPr>
      </w:pPr>
      <w:r w:rsidRPr="007E2AE2">
        <w:rPr>
          <w:rStyle w:val="normaltextrun"/>
          <w:rFonts w:cstheme="minorHAnsi"/>
          <w:color w:val="000000"/>
          <w:shd w:val="clear" w:color="auto" w:fill="FFFFFF"/>
          <w:lang w:val="en-US"/>
        </w:rPr>
        <w:t>The decision to terminate an employee is taken by the supervisor and senior management. The employee's termination is discussed and conveyed to the employee via his or her supervisor or senior management.</w:t>
      </w:r>
    </w:p>
    <w:p w:rsidRPr="007E2AE2" w:rsidR="007C2F4D" w:rsidP="006A27FC" w:rsidRDefault="003548CC" w14:paraId="63D52097" w14:textId="7B163B5E">
      <w:pPr>
        <w:pStyle w:val="ListParagraph"/>
        <w:numPr>
          <w:ilvl w:val="0"/>
          <w:numId w:val="24"/>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The Company reserves the right to forfeit the Notice pay of an employee depending on the circumstances of termination.</w:t>
      </w:r>
    </w:p>
    <w:p w:rsidRPr="007E2AE2" w:rsidR="00D8426A" w:rsidP="00B81644" w:rsidRDefault="00D8426A" w14:paraId="1E0EABBE" w14:textId="2C3D9E13">
      <w:pPr>
        <w:pStyle w:val="ListParagraph"/>
        <w:numPr>
          <w:ilvl w:val="0"/>
          <w:numId w:val="2"/>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lang w:val="en-US"/>
        </w:rPr>
        <w:t xml:space="preserve">Employees whose services were terminated </w:t>
      </w:r>
      <w:r w:rsidRPr="007E2AE2" w:rsidR="00B81644">
        <w:rPr>
          <w:rStyle w:val="normaltextrun"/>
          <w:rFonts w:cstheme="minorHAnsi"/>
          <w:color w:val="000000"/>
          <w:shd w:val="clear" w:color="auto" w:fill="FFFFFF"/>
          <w:lang w:val="en-US"/>
        </w:rPr>
        <w:t>due to</w:t>
      </w:r>
      <w:r w:rsidRPr="007E2AE2">
        <w:rPr>
          <w:rStyle w:val="normaltextrun"/>
          <w:rFonts w:cstheme="minorHAnsi"/>
          <w:color w:val="000000"/>
          <w:shd w:val="clear" w:color="auto" w:fill="FFFFFF"/>
          <w:lang w:val="en-US"/>
        </w:rPr>
        <w:t xml:space="preserve"> disciplinary action will not be considered for employment again in Matellio anytime in the future.</w:t>
      </w:r>
      <w:r w:rsidRPr="007E2AE2">
        <w:rPr>
          <w:rStyle w:val="eop"/>
          <w:rFonts w:cstheme="minorHAnsi"/>
          <w:color w:val="000000"/>
          <w:shd w:val="clear" w:color="auto" w:fill="FFFFFF"/>
        </w:rPr>
        <w:t> </w:t>
      </w:r>
    </w:p>
    <w:p w:rsidRPr="007E2AE2" w:rsidR="0083143C" w:rsidP="00B81644" w:rsidRDefault="00F05550" w14:paraId="58AC285A" w14:textId="15F5359B">
      <w:pPr>
        <w:pStyle w:val="ListParagraph"/>
        <w:numPr>
          <w:ilvl w:val="0"/>
          <w:numId w:val="2"/>
        </w:numPr>
        <w:spacing w:line="240" w:lineRule="auto"/>
        <w:jc w:val="both"/>
        <w:rPr>
          <w:rStyle w:val="normaltextrun"/>
          <w:rFonts w:cstheme="minorHAnsi"/>
          <w:color w:val="000000"/>
          <w:shd w:val="clear" w:color="auto" w:fill="FFFFFF"/>
        </w:rPr>
      </w:pPr>
      <w:r w:rsidRPr="007E2AE2">
        <w:rPr>
          <w:rStyle w:val="normaltextrun"/>
          <w:rFonts w:ascii="Calibri" w:hAnsi="Calibri" w:cs="Calibri"/>
          <w:color w:val="000000"/>
          <w:shd w:val="clear" w:color="auto" w:fill="FFFFFF"/>
        </w:rPr>
        <w:t>Unutilized e</w:t>
      </w:r>
      <w:r w:rsidRPr="007E2AE2" w:rsidR="0083143C">
        <w:rPr>
          <w:rStyle w:val="normaltextrun"/>
          <w:rFonts w:ascii="Calibri" w:hAnsi="Calibri" w:cs="Calibri"/>
          <w:color w:val="000000"/>
          <w:shd w:val="clear" w:color="auto" w:fill="FFFFFF"/>
        </w:rPr>
        <w:t xml:space="preserve">arned leaves </w:t>
      </w:r>
      <w:r w:rsidRPr="007E2AE2">
        <w:rPr>
          <w:rStyle w:val="normaltextrun"/>
          <w:rFonts w:ascii="Calibri" w:hAnsi="Calibri" w:cs="Calibri"/>
          <w:color w:val="000000"/>
          <w:shd w:val="clear" w:color="auto" w:fill="FFFFFF"/>
        </w:rPr>
        <w:t>in case of termination will not be encashed.</w:t>
      </w:r>
    </w:p>
    <w:p w:rsidRPr="007E2AE2" w:rsidR="00624286" w:rsidP="00624286" w:rsidRDefault="00624286" w14:paraId="354E7427" w14:textId="77777777">
      <w:pPr>
        <w:spacing w:line="240" w:lineRule="auto"/>
        <w:jc w:val="both"/>
        <w:rPr>
          <w:rStyle w:val="normaltextrun"/>
          <w:rFonts w:cstheme="minorHAnsi"/>
          <w:color w:val="000000"/>
          <w:shd w:val="clear" w:color="auto" w:fill="FFFFFF"/>
        </w:rPr>
      </w:pPr>
    </w:p>
    <w:p w:rsidRPr="007E2AE2" w:rsidR="00AA67B0" w:rsidP="00624286" w:rsidRDefault="00596A56" w14:paraId="4E4B634E" w14:textId="2E3D134F">
      <w:pPr>
        <w:pStyle w:val="ListParagraph"/>
        <w:numPr>
          <w:ilvl w:val="0"/>
          <w:numId w:val="23"/>
        </w:numPr>
        <w:spacing w:line="240" w:lineRule="auto"/>
        <w:rPr>
          <w:rStyle w:val="normaltextrun"/>
          <w:rFonts w:cstheme="minorHAnsi"/>
          <w:b/>
          <w:bCs/>
          <w:color w:val="000000"/>
          <w:shd w:val="clear" w:color="auto" w:fill="FFFFFF"/>
        </w:rPr>
      </w:pPr>
      <w:r w:rsidRPr="007E2AE2">
        <w:rPr>
          <w:rStyle w:val="normaltextrun"/>
          <w:rFonts w:cstheme="minorHAnsi"/>
          <w:b/>
          <w:bCs/>
          <w:color w:val="000000"/>
          <w:shd w:val="clear" w:color="auto" w:fill="FFFFFF"/>
        </w:rPr>
        <w:t>Absconding:</w:t>
      </w:r>
    </w:p>
    <w:p w:rsidRPr="007E2AE2" w:rsidR="00596A56" w:rsidP="00B81644" w:rsidRDefault="000F1D04" w14:paraId="349CDBC9" w14:textId="7CAF08C0">
      <w:p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 xml:space="preserve">Employees who fail to report to work or contact their supervisor for three consecutive workdays shall be considered to have abandoned the job without notice, effective at the end of their normal shift on the third day. The </w:t>
      </w:r>
      <w:r w:rsidRPr="007E2AE2" w:rsidR="00AA67B0">
        <w:rPr>
          <w:rStyle w:val="normaltextrun"/>
          <w:rFonts w:cstheme="minorHAnsi"/>
          <w:color w:val="000000"/>
          <w:shd w:val="clear" w:color="auto" w:fill="FFFFFF"/>
        </w:rPr>
        <w:t xml:space="preserve">Project Manager </w:t>
      </w:r>
      <w:r w:rsidRPr="007E2AE2">
        <w:rPr>
          <w:rStyle w:val="normaltextrun"/>
          <w:rFonts w:cstheme="minorHAnsi"/>
          <w:color w:val="000000"/>
          <w:shd w:val="clear" w:color="auto" w:fill="FFFFFF"/>
        </w:rPr>
        <w:t xml:space="preserve">shall notify the Human </w:t>
      </w:r>
      <w:r w:rsidRPr="007E2AE2" w:rsidR="00AA67B0">
        <w:rPr>
          <w:rStyle w:val="normaltextrun"/>
          <w:rFonts w:cstheme="minorHAnsi"/>
          <w:color w:val="000000"/>
          <w:shd w:val="clear" w:color="auto" w:fill="FFFFFF"/>
        </w:rPr>
        <w:t>Resources</w:t>
      </w:r>
      <w:r w:rsidRPr="007E2AE2">
        <w:rPr>
          <w:rStyle w:val="normaltextrun"/>
          <w:rFonts w:cstheme="minorHAnsi"/>
          <w:color w:val="000000"/>
          <w:shd w:val="clear" w:color="auto" w:fill="FFFFFF"/>
        </w:rPr>
        <w:t xml:space="preserve"> department at the expiration of the third workday</w:t>
      </w:r>
      <w:r w:rsidRPr="007E2AE2" w:rsidR="002B5C2B">
        <w:rPr>
          <w:rStyle w:val="normaltextrun"/>
          <w:rFonts w:cstheme="minorHAnsi"/>
          <w:color w:val="000000"/>
          <w:shd w:val="clear" w:color="auto" w:fill="FFFFFF"/>
        </w:rPr>
        <w:t>. The HR</w:t>
      </w:r>
      <w:r w:rsidRPr="007E2AE2" w:rsidR="003C5021">
        <w:rPr>
          <w:rStyle w:val="normaltextrun"/>
          <w:rFonts w:cstheme="minorHAnsi"/>
          <w:color w:val="000000"/>
          <w:shd w:val="clear" w:color="auto" w:fill="FFFFFF"/>
        </w:rPr>
        <w:t xml:space="preserve"> department will </w:t>
      </w:r>
      <w:r w:rsidRPr="007E2AE2" w:rsidR="009C020B">
        <w:rPr>
          <w:rStyle w:val="normaltextrun"/>
          <w:rFonts w:cstheme="minorHAnsi"/>
          <w:color w:val="000000"/>
          <w:shd w:val="clear" w:color="auto" w:fill="FFFFFF"/>
        </w:rPr>
        <w:t>then address the issue</w:t>
      </w:r>
      <w:r w:rsidRPr="007E2AE2" w:rsidR="0032769E">
        <w:rPr>
          <w:rStyle w:val="normaltextrun"/>
          <w:rFonts w:cstheme="minorHAnsi"/>
          <w:color w:val="000000"/>
          <w:shd w:val="clear" w:color="auto" w:fill="FFFFFF"/>
        </w:rPr>
        <w:t xml:space="preserve">, sending an email to the employee who is expected to reply within </w:t>
      </w:r>
      <w:r w:rsidRPr="007E2AE2" w:rsidR="000E3DD2">
        <w:rPr>
          <w:rStyle w:val="normaltextrun"/>
          <w:rFonts w:cstheme="minorHAnsi"/>
          <w:color w:val="000000"/>
          <w:shd w:val="clear" w:color="auto" w:fill="FFFFFF"/>
        </w:rPr>
        <w:t>24 hours. If there is no response</w:t>
      </w:r>
      <w:r w:rsidRPr="007E2AE2" w:rsidR="00CA21CD">
        <w:rPr>
          <w:rStyle w:val="normaltextrun"/>
          <w:rFonts w:cstheme="minorHAnsi"/>
          <w:color w:val="000000"/>
          <w:shd w:val="clear" w:color="auto" w:fill="FFFFFF"/>
        </w:rPr>
        <w:t xml:space="preserve">, termination paperwork will be initiated. </w:t>
      </w:r>
      <w:r w:rsidRPr="007E2AE2">
        <w:rPr>
          <w:rStyle w:val="normaltextrun"/>
          <w:rFonts w:cstheme="minorHAnsi"/>
          <w:color w:val="000000"/>
          <w:shd w:val="clear" w:color="auto" w:fill="FFFFFF"/>
        </w:rPr>
        <w:t>Employees who are separated due to job abandonment are ineligible to receive accrued benefits and are ineligible for rehire</w:t>
      </w:r>
      <w:r w:rsidRPr="007E2AE2" w:rsidR="00AA67B0">
        <w:rPr>
          <w:rStyle w:val="normaltextrun"/>
          <w:rFonts w:cstheme="minorHAnsi"/>
          <w:color w:val="000000"/>
          <w:shd w:val="clear" w:color="auto" w:fill="FFFFFF"/>
        </w:rPr>
        <w:t>.</w:t>
      </w:r>
      <w:r w:rsidRPr="007E2AE2" w:rsidR="007E15DC">
        <w:rPr>
          <w:rStyle w:val="normaltextrun"/>
          <w:rFonts w:cstheme="minorHAnsi"/>
          <w:color w:val="000000"/>
          <w:shd w:val="clear" w:color="auto" w:fill="FFFFFF"/>
        </w:rPr>
        <w:t xml:space="preserve"> </w:t>
      </w:r>
    </w:p>
    <w:p w:rsidRPr="007E2AE2" w:rsidR="00D47AA3" w:rsidP="00EA4085" w:rsidRDefault="00D47AA3" w14:paraId="24503806" w14:textId="251DF6F0">
      <w:pPr>
        <w:pStyle w:val="ListParagraph"/>
        <w:numPr>
          <w:ilvl w:val="0"/>
          <w:numId w:val="17"/>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 xml:space="preserve">No relieving documents will be issued to the </w:t>
      </w:r>
      <w:r w:rsidRPr="007E2AE2" w:rsidR="00F703F2">
        <w:rPr>
          <w:rStyle w:val="normaltextrun"/>
          <w:rFonts w:cstheme="minorHAnsi"/>
          <w:color w:val="000000"/>
          <w:shd w:val="clear" w:color="auto" w:fill="FFFFFF"/>
        </w:rPr>
        <w:t>employee in this case.</w:t>
      </w:r>
    </w:p>
    <w:p w:rsidR="0020398E" w:rsidP="0020398E" w:rsidRDefault="000F332F" w14:paraId="6F442231" w14:textId="090E1624">
      <w:pPr>
        <w:pStyle w:val="ListParagraph"/>
        <w:numPr>
          <w:ilvl w:val="0"/>
          <w:numId w:val="17"/>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A</w:t>
      </w:r>
      <w:r w:rsidRPr="007E2AE2" w:rsidR="00B83A32">
        <w:rPr>
          <w:rStyle w:val="normaltextrun"/>
          <w:rFonts w:cstheme="minorHAnsi"/>
          <w:color w:val="000000"/>
          <w:shd w:val="clear" w:color="auto" w:fill="FFFFFF"/>
        </w:rPr>
        <w:t xml:space="preserve">bsconded employees will not be </w:t>
      </w:r>
      <w:r w:rsidRPr="007E2AE2" w:rsidR="00054D58">
        <w:rPr>
          <w:rStyle w:val="normaltextrun"/>
          <w:rFonts w:cstheme="minorHAnsi"/>
          <w:color w:val="000000"/>
          <w:shd w:val="clear" w:color="auto" w:fill="FFFFFF"/>
        </w:rPr>
        <w:t xml:space="preserve">entitled to </w:t>
      </w:r>
      <w:r w:rsidRPr="007E2AE2" w:rsidR="00CE6840">
        <w:rPr>
          <w:rStyle w:val="normaltextrun"/>
          <w:rFonts w:cstheme="minorHAnsi"/>
          <w:color w:val="000000"/>
          <w:shd w:val="clear" w:color="auto" w:fill="FFFFFF"/>
        </w:rPr>
        <w:t>mention</w:t>
      </w:r>
      <w:r w:rsidRPr="007E2AE2" w:rsidR="000A12CF">
        <w:rPr>
          <w:rStyle w:val="normaltextrun"/>
          <w:rFonts w:cstheme="minorHAnsi"/>
          <w:color w:val="000000"/>
          <w:shd w:val="clear" w:color="auto" w:fill="FFFFFF"/>
        </w:rPr>
        <w:t xml:space="preserve"> Matelli</w:t>
      </w:r>
      <w:r w:rsidRPr="007E2AE2" w:rsidR="00CE6840">
        <w:rPr>
          <w:rStyle w:val="normaltextrun"/>
          <w:rFonts w:cstheme="minorHAnsi"/>
          <w:color w:val="000000"/>
          <w:shd w:val="clear" w:color="auto" w:fill="FFFFFF"/>
        </w:rPr>
        <w:t xml:space="preserve">o’s work experience in </w:t>
      </w:r>
      <w:r w:rsidRPr="007E2AE2" w:rsidR="00404FDA">
        <w:rPr>
          <w:rStyle w:val="normaltextrun"/>
          <w:rFonts w:cstheme="minorHAnsi"/>
          <w:color w:val="000000"/>
          <w:shd w:val="clear" w:color="auto" w:fill="FFFFFF"/>
        </w:rPr>
        <w:t xml:space="preserve">their </w:t>
      </w:r>
      <w:r w:rsidRPr="007E2AE2" w:rsidR="00C408AB">
        <w:rPr>
          <w:rStyle w:val="normaltextrun"/>
          <w:rFonts w:cstheme="minorHAnsi"/>
          <w:color w:val="000000"/>
          <w:shd w:val="clear" w:color="auto" w:fill="FFFFFF"/>
        </w:rPr>
        <w:t>documents.</w:t>
      </w:r>
    </w:p>
    <w:p w:rsidRPr="00B7034A" w:rsidR="00B7034A" w:rsidP="00B7034A" w:rsidRDefault="00B7034A" w14:paraId="01151056" w14:textId="77777777">
      <w:pPr>
        <w:spacing w:line="240" w:lineRule="auto"/>
        <w:jc w:val="both"/>
        <w:rPr>
          <w:rStyle w:val="normaltextrun"/>
          <w:rFonts w:cstheme="minorHAnsi"/>
          <w:color w:val="000000"/>
          <w:shd w:val="clear" w:color="auto" w:fill="FFFFFF"/>
        </w:rPr>
      </w:pPr>
    </w:p>
    <w:p w:rsidRPr="007E2AE2" w:rsidR="00624286" w:rsidP="749D0E68" w:rsidRDefault="00624286" w14:paraId="5E3869CB" w14:textId="77777777">
      <w:pPr>
        <w:spacing w:line="240" w:lineRule="auto"/>
        <w:jc w:val="both"/>
        <w:rPr>
          <w:rStyle w:val="eop"/>
          <w:color w:val="000000"/>
          <w:shd w:val="clear" w:color="auto" w:fill="FFFFFF"/>
        </w:rPr>
      </w:pPr>
    </w:p>
    <w:p w:rsidR="749D0E68" w:rsidP="749D0E68" w:rsidRDefault="749D0E68" w14:paraId="1430AAFE" w14:textId="6A096E1A">
      <w:pPr>
        <w:spacing w:line="240" w:lineRule="auto"/>
        <w:jc w:val="both"/>
        <w:rPr>
          <w:rStyle w:val="eop"/>
          <w:color w:val="000000" w:themeColor="text1"/>
        </w:rPr>
      </w:pPr>
    </w:p>
    <w:p w:rsidRPr="007E2AE2" w:rsidR="006179A0" w:rsidP="00624286" w:rsidRDefault="006179A0" w14:paraId="243173EC" w14:textId="14B74612">
      <w:pPr>
        <w:pStyle w:val="ListParagraph"/>
        <w:numPr>
          <w:ilvl w:val="0"/>
          <w:numId w:val="23"/>
        </w:numPr>
        <w:spacing w:line="240" w:lineRule="auto"/>
        <w:rPr>
          <w:rStyle w:val="eop"/>
          <w:rFonts w:ascii="Calibri" w:hAnsi="Calibri" w:cs="Calibri"/>
          <w:b/>
          <w:bCs/>
          <w:color w:val="000000"/>
          <w:shd w:val="clear" w:color="auto" w:fill="FFFFFF"/>
        </w:rPr>
      </w:pPr>
      <w:r w:rsidRPr="007E2AE2">
        <w:rPr>
          <w:rStyle w:val="eop"/>
          <w:rFonts w:ascii="Calibri" w:hAnsi="Calibri" w:cs="Calibri"/>
          <w:b/>
          <w:bCs/>
          <w:color w:val="000000"/>
          <w:shd w:val="clear" w:color="auto" w:fill="FFFFFF"/>
        </w:rPr>
        <w:t>Business Exigency:</w:t>
      </w:r>
    </w:p>
    <w:p w:rsidRPr="007E2AE2" w:rsidR="006179A0" w:rsidP="00D2626F" w:rsidRDefault="006179A0" w14:paraId="56AC665C" w14:textId="1B2336B9">
      <w:pPr>
        <w:pStyle w:val="paragraph"/>
        <w:spacing w:before="0" w:beforeAutospacing="0" w:after="0" w:afterAutospacing="0"/>
        <w:ind w:right="-22"/>
        <w:jc w:val="both"/>
        <w:textAlignment w:val="baseline"/>
        <w:rPr>
          <w:rStyle w:val="normaltextrun"/>
          <w:rFonts w:asciiTheme="minorHAnsi" w:hAnsiTheme="minorHAnsi" w:cstheme="minorHAnsi"/>
          <w:sz w:val="22"/>
          <w:szCs w:val="22"/>
          <w:lang w:val="en-US"/>
        </w:rPr>
      </w:pPr>
      <w:r w:rsidRPr="007E2AE2">
        <w:rPr>
          <w:rStyle w:val="normaltextrun"/>
          <w:rFonts w:asciiTheme="minorHAnsi" w:hAnsiTheme="minorHAnsi" w:cstheme="minorHAnsi"/>
          <w:sz w:val="22"/>
          <w:szCs w:val="22"/>
          <w:lang w:val="en-US"/>
        </w:rPr>
        <w:t xml:space="preserve">Business </w:t>
      </w:r>
      <w:r w:rsidRPr="007E2AE2" w:rsidR="006A1178">
        <w:rPr>
          <w:rStyle w:val="normaltextrun"/>
          <w:rFonts w:asciiTheme="minorHAnsi" w:hAnsiTheme="minorHAnsi" w:cstheme="minorHAnsi"/>
          <w:sz w:val="22"/>
          <w:szCs w:val="22"/>
          <w:lang w:val="en-US"/>
        </w:rPr>
        <w:t>e</w:t>
      </w:r>
      <w:r w:rsidRPr="007E2AE2">
        <w:rPr>
          <w:rStyle w:val="normaltextrun"/>
          <w:rFonts w:asciiTheme="minorHAnsi" w:hAnsiTheme="minorHAnsi" w:cstheme="minorHAnsi"/>
          <w:sz w:val="22"/>
          <w:szCs w:val="22"/>
          <w:lang w:val="en-US"/>
        </w:rPr>
        <w:t xml:space="preserve">xigency is a type of </w:t>
      </w:r>
      <w:r w:rsidRPr="007E2AE2" w:rsidR="006A1178">
        <w:rPr>
          <w:rStyle w:val="normaltextrun"/>
          <w:rFonts w:asciiTheme="minorHAnsi" w:hAnsiTheme="minorHAnsi" w:cstheme="minorHAnsi"/>
          <w:sz w:val="22"/>
          <w:szCs w:val="22"/>
          <w:lang w:val="en-US"/>
        </w:rPr>
        <w:t>s</w:t>
      </w:r>
      <w:r w:rsidRPr="007E2AE2">
        <w:rPr>
          <w:rStyle w:val="normaltextrun"/>
          <w:rFonts w:asciiTheme="minorHAnsi" w:hAnsiTheme="minorHAnsi" w:cstheme="minorHAnsi"/>
          <w:sz w:val="22"/>
          <w:szCs w:val="22"/>
          <w:lang w:val="en-US"/>
        </w:rPr>
        <w:t xml:space="preserve">eparation wherein an employee’s current skill sets and competencies are no longer </w:t>
      </w:r>
      <w:r w:rsidRPr="007E2AE2" w:rsidR="006D7CAE">
        <w:rPr>
          <w:rStyle w:val="normaltextrun"/>
          <w:rFonts w:asciiTheme="minorHAnsi" w:hAnsiTheme="minorHAnsi" w:cstheme="minorHAnsi"/>
          <w:sz w:val="22"/>
          <w:szCs w:val="22"/>
          <w:lang w:val="en-US"/>
        </w:rPr>
        <w:t xml:space="preserve">aligned with company’s </w:t>
      </w:r>
      <w:r w:rsidRPr="007E2AE2" w:rsidR="006E7370">
        <w:rPr>
          <w:rStyle w:val="normaltextrun"/>
          <w:rFonts w:asciiTheme="minorHAnsi" w:hAnsiTheme="minorHAnsi" w:cstheme="minorHAnsi"/>
          <w:sz w:val="22"/>
          <w:szCs w:val="22"/>
          <w:lang w:val="en-US"/>
        </w:rPr>
        <w:t xml:space="preserve">long term </w:t>
      </w:r>
      <w:r w:rsidRPr="007E2AE2" w:rsidR="006D7CAE">
        <w:rPr>
          <w:rStyle w:val="normaltextrun"/>
          <w:rFonts w:asciiTheme="minorHAnsi" w:hAnsiTheme="minorHAnsi" w:cstheme="minorHAnsi"/>
          <w:sz w:val="22"/>
          <w:szCs w:val="22"/>
          <w:lang w:val="en-US"/>
        </w:rPr>
        <w:t>business goals</w:t>
      </w:r>
      <w:r w:rsidRPr="007E2AE2" w:rsidR="006E7370">
        <w:rPr>
          <w:rStyle w:val="normaltextrun"/>
          <w:rFonts w:asciiTheme="minorHAnsi" w:hAnsiTheme="minorHAnsi" w:cstheme="minorHAnsi"/>
          <w:sz w:val="22"/>
          <w:szCs w:val="22"/>
          <w:lang w:val="en-US"/>
        </w:rPr>
        <w:t>.</w:t>
      </w:r>
    </w:p>
    <w:p w:rsidRPr="007E2AE2" w:rsidR="00466222" w:rsidP="00D2626F" w:rsidRDefault="00466222" w14:paraId="612AEA48" w14:textId="77777777">
      <w:pPr>
        <w:pStyle w:val="paragraph"/>
        <w:spacing w:before="0" w:beforeAutospacing="0" w:after="0" w:afterAutospacing="0"/>
        <w:ind w:right="-22"/>
        <w:jc w:val="both"/>
        <w:textAlignment w:val="baseline"/>
        <w:rPr>
          <w:rFonts w:asciiTheme="minorHAnsi" w:hAnsiTheme="minorHAnsi" w:cstheme="minorHAnsi"/>
          <w:sz w:val="22"/>
          <w:szCs w:val="22"/>
        </w:rPr>
      </w:pPr>
    </w:p>
    <w:p w:rsidRPr="007E2AE2" w:rsidR="006179A0" w:rsidP="00D2626F" w:rsidRDefault="006179A0" w14:paraId="5580B5F1" w14:textId="35F44610">
      <w:pPr>
        <w:pStyle w:val="paragraph"/>
        <w:spacing w:before="0" w:beforeAutospacing="0" w:after="0" w:afterAutospacing="0"/>
        <w:ind w:right="-22"/>
        <w:jc w:val="both"/>
        <w:textAlignment w:val="baseline"/>
        <w:rPr>
          <w:rFonts w:asciiTheme="minorHAnsi" w:hAnsiTheme="minorHAnsi" w:cstheme="minorHAnsi"/>
          <w:sz w:val="22"/>
          <w:szCs w:val="22"/>
        </w:rPr>
      </w:pPr>
      <w:r w:rsidRPr="007E2AE2">
        <w:rPr>
          <w:rStyle w:val="normaltextrun"/>
          <w:rFonts w:asciiTheme="minorHAnsi" w:hAnsiTheme="minorHAnsi" w:cstheme="minorHAnsi"/>
          <w:sz w:val="22"/>
          <w:szCs w:val="22"/>
          <w:lang w:val="en-US"/>
        </w:rPr>
        <w:t>Business Exigency is required:</w:t>
      </w:r>
      <w:r w:rsidRPr="007E2AE2">
        <w:rPr>
          <w:rStyle w:val="eop"/>
          <w:rFonts w:asciiTheme="minorHAnsi" w:hAnsiTheme="minorHAnsi" w:cstheme="minorHAnsi"/>
          <w:sz w:val="22"/>
          <w:szCs w:val="22"/>
        </w:rPr>
        <w:t> </w:t>
      </w:r>
    </w:p>
    <w:p w:rsidRPr="007E2AE2" w:rsidR="00962FC4" w:rsidP="00EA4085" w:rsidRDefault="006179A0" w14:paraId="7AB5E118" w14:textId="390BCF6C">
      <w:pPr>
        <w:pStyle w:val="paragraph"/>
        <w:numPr>
          <w:ilvl w:val="0"/>
          <w:numId w:val="8"/>
        </w:numPr>
        <w:spacing w:before="0" w:beforeAutospacing="0" w:after="0" w:afterAutospacing="0"/>
        <w:jc w:val="both"/>
        <w:textAlignment w:val="baseline"/>
        <w:rPr>
          <w:rFonts w:asciiTheme="minorHAnsi" w:hAnsiTheme="minorHAnsi" w:cstheme="minorHAnsi"/>
          <w:sz w:val="22"/>
          <w:szCs w:val="22"/>
        </w:rPr>
      </w:pPr>
      <w:r w:rsidRPr="007E2AE2">
        <w:rPr>
          <w:rStyle w:val="normaltextrun"/>
          <w:rFonts w:asciiTheme="minorHAnsi" w:hAnsiTheme="minorHAnsi" w:cstheme="minorHAnsi"/>
          <w:sz w:val="22"/>
          <w:szCs w:val="22"/>
          <w:lang w:val="en-US"/>
        </w:rPr>
        <w:t>To deal with circumstances when changes in the market, technology</w:t>
      </w:r>
      <w:r w:rsidRPr="007E2AE2" w:rsidR="00962FC4">
        <w:rPr>
          <w:rStyle w:val="normaltextrun"/>
          <w:rFonts w:asciiTheme="minorHAnsi" w:hAnsiTheme="minorHAnsi" w:cstheme="minorHAnsi"/>
          <w:sz w:val="22"/>
          <w:szCs w:val="22"/>
          <w:lang w:val="en-US"/>
        </w:rPr>
        <w:t>,</w:t>
      </w:r>
      <w:r w:rsidRPr="007E2AE2">
        <w:rPr>
          <w:rStyle w:val="normaltextrun"/>
          <w:rFonts w:asciiTheme="minorHAnsi" w:hAnsiTheme="minorHAnsi" w:cstheme="minorHAnsi"/>
          <w:sz w:val="22"/>
          <w:szCs w:val="22"/>
          <w:lang w:val="en-US"/>
        </w:rPr>
        <w:t xml:space="preserve"> </w:t>
      </w:r>
      <w:r w:rsidRPr="007E2AE2" w:rsidR="00962FC4">
        <w:rPr>
          <w:rStyle w:val="normaltextrun"/>
          <w:rFonts w:asciiTheme="minorHAnsi" w:hAnsiTheme="minorHAnsi" w:cstheme="minorHAnsi"/>
          <w:sz w:val="22"/>
          <w:szCs w:val="22"/>
          <w:lang w:val="en-US"/>
        </w:rPr>
        <w:t>and/or</w:t>
      </w:r>
      <w:r w:rsidRPr="007E2AE2">
        <w:rPr>
          <w:rStyle w:val="normaltextrun"/>
          <w:rFonts w:asciiTheme="minorHAnsi" w:hAnsiTheme="minorHAnsi" w:cstheme="minorHAnsi"/>
          <w:sz w:val="22"/>
          <w:szCs w:val="22"/>
          <w:lang w:val="en-US"/>
        </w:rPr>
        <w:t xml:space="preserve"> </w:t>
      </w:r>
      <w:r w:rsidRPr="007E2AE2" w:rsidR="00962FC4">
        <w:rPr>
          <w:rStyle w:val="normaltextrun"/>
          <w:rFonts w:asciiTheme="minorHAnsi" w:hAnsiTheme="minorHAnsi" w:cstheme="minorHAnsi"/>
          <w:sz w:val="22"/>
          <w:szCs w:val="22"/>
          <w:lang w:val="en-US"/>
        </w:rPr>
        <w:t>organization</w:t>
      </w:r>
      <w:r w:rsidRPr="007E2AE2">
        <w:rPr>
          <w:rStyle w:val="normaltextrun"/>
          <w:rFonts w:asciiTheme="minorHAnsi" w:hAnsiTheme="minorHAnsi" w:cstheme="minorHAnsi"/>
          <w:sz w:val="22"/>
          <w:szCs w:val="22"/>
          <w:lang w:val="en-US"/>
        </w:rPr>
        <w:t xml:space="preserve"> may necessitate the need for </w:t>
      </w:r>
      <w:r w:rsidRPr="007E2AE2" w:rsidR="00962FC4">
        <w:rPr>
          <w:rStyle w:val="normaltextrun"/>
          <w:rFonts w:asciiTheme="minorHAnsi" w:hAnsiTheme="minorHAnsi" w:cstheme="minorHAnsi"/>
          <w:sz w:val="22"/>
          <w:szCs w:val="22"/>
          <w:lang w:val="en-US"/>
        </w:rPr>
        <w:t xml:space="preserve">the </w:t>
      </w:r>
      <w:r w:rsidRPr="007E2AE2">
        <w:rPr>
          <w:rStyle w:val="normaltextrun"/>
          <w:rFonts w:asciiTheme="minorHAnsi" w:hAnsiTheme="minorHAnsi" w:cstheme="minorHAnsi"/>
          <w:sz w:val="22"/>
          <w:szCs w:val="22"/>
          <w:lang w:val="en-US"/>
        </w:rPr>
        <w:t xml:space="preserve">redeployment of </w:t>
      </w:r>
      <w:r w:rsidRPr="007E2AE2" w:rsidR="00962FC4">
        <w:rPr>
          <w:rStyle w:val="normaltextrun"/>
          <w:rFonts w:asciiTheme="minorHAnsi" w:hAnsiTheme="minorHAnsi" w:cstheme="minorHAnsi"/>
          <w:sz w:val="22"/>
          <w:szCs w:val="22"/>
          <w:lang w:val="en-US"/>
        </w:rPr>
        <w:t xml:space="preserve">the </w:t>
      </w:r>
      <w:r w:rsidRPr="007E2AE2">
        <w:rPr>
          <w:rStyle w:val="normaltextrun"/>
          <w:rFonts w:asciiTheme="minorHAnsi" w:hAnsiTheme="minorHAnsi" w:cstheme="minorHAnsi"/>
          <w:sz w:val="22"/>
          <w:szCs w:val="22"/>
          <w:lang w:val="en-US"/>
        </w:rPr>
        <w:t>workforce and reductions in Employee numbers, leading to redundancies.</w:t>
      </w:r>
      <w:r w:rsidRPr="007E2AE2">
        <w:rPr>
          <w:rStyle w:val="eop"/>
          <w:rFonts w:asciiTheme="minorHAnsi" w:hAnsiTheme="minorHAnsi" w:cstheme="minorHAnsi"/>
          <w:sz w:val="22"/>
          <w:szCs w:val="22"/>
        </w:rPr>
        <w:t> </w:t>
      </w:r>
    </w:p>
    <w:p w:rsidRPr="007E2AE2" w:rsidR="006179A0" w:rsidP="00EA4085" w:rsidRDefault="006179A0" w14:paraId="3F382177" w14:textId="5B7BD79F">
      <w:pPr>
        <w:pStyle w:val="paragraph"/>
        <w:numPr>
          <w:ilvl w:val="0"/>
          <w:numId w:val="8"/>
        </w:numPr>
        <w:spacing w:before="0" w:beforeAutospacing="0" w:after="0" w:afterAutospacing="0"/>
        <w:jc w:val="both"/>
        <w:textAlignment w:val="baseline"/>
        <w:rPr>
          <w:rStyle w:val="eop"/>
          <w:rFonts w:asciiTheme="minorHAnsi" w:hAnsiTheme="minorHAnsi" w:cstheme="minorHAnsi"/>
          <w:sz w:val="22"/>
          <w:szCs w:val="22"/>
        </w:rPr>
      </w:pPr>
      <w:r w:rsidRPr="007E2AE2">
        <w:rPr>
          <w:rStyle w:val="normaltextrun"/>
          <w:rFonts w:asciiTheme="minorHAnsi" w:hAnsiTheme="minorHAnsi" w:cstheme="minorHAnsi"/>
          <w:sz w:val="22"/>
          <w:szCs w:val="22"/>
          <w:lang w:val="en-US"/>
        </w:rPr>
        <w:t xml:space="preserve">To ensure the economic viability of </w:t>
      </w:r>
      <w:r w:rsidRPr="007E2AE2" w:rsidR="00962FC4">
        <w:rPr>
          <w:rStyle w:val="normaltextrun"/>
          <w:rFonts w:asciiTheme="minorHAnsi" w:hAnsiTheme="minorHAnsi" w:cstheme="minorHAnsi"/>
          <w:sz w:val="22"/>
          <w:szCs w:val="22"/>
          <w:lang w:val="en-US"/>
        </w:rPr>
        <w:t>an organization’s</w:t>
      </w:r>
      <w:r w:rsidRPr="007E2AE2">
        <w:rPr>
          <w:rStyle w:val="normaltextrun"/>
          <w:rFonts w:asciiTheme="minorHAnsi" w:hAnsiTheme="minorHAnsi" w:cstheme="minorHAnsi"/>
          <w:sz w:val="22"/>
          <w:szCs w:val="22"/>
          <w:lang w:val="en-US"/>
        </w:rPr>
        <w:t xml:space="preserve"> operations in an increasingly competitive business environment.</w:t>
      </w:r>
      <w:r w:rsidRPr="007E2AE2">
        <w:rPr>
          <w:rStyle w:val="eop"/>
          <w:rFonts w:asciiTheme="minorHAnsi" w:hAnsiTheme="minorHAnsi" w:cstheme="minorHAnsi"/>
          <w:sz w:val="22"/>
          <w:szCs w:val="22"/>
        </w:rPr>
        <w:t> </w:t>
      </w:r>
    </w:p>
    <w:p w:rsidRPr="007E2AE2" w:rsidR="00E04B93" w:rsidP="00EA4085" w:rsidRDefault="00E04B93" w14:paraId="0276E40C" w14:textId="77777777">
      <w:pPr>
        <w:pStyle w:val="paragraph"/>
        <w:spacing w:before="0" w:beforeAutospacing="0" w:after="0" w:afterAutospacing="0"/>
        <w:ind w:left="720"/>
        <w:jc w:val="both"/>
        <w:textAlignment w:val="baseline"/>
        <w:rPr>
          <w:rStyle w:val="eop"/>
          <w:rFonts w:asciiTheme="minorHAnsi" w:hAnsiTheme="minorHAnsi" w:cstheme="minorHAnsi"/>
          <w:sz w:val="22"/>
          <w:szCs w:val="22"/>
        </w:rPr>
      </w:pPr>
    </w:p>
    <w:p w:rsidRPr="007E2AE2" w:rsidR="00E04B93" w:rsidP="00E04B93" w:rsidRDefault="00E04B93" w14:paraId="180D249E" w14:textId="77777777">
      <w:pPr>
        <w:pStyle w:val="paragraph"/>
        <w:spacing w:before="0" w:beforeAutospacing="0" w:after="0" w:afterAutospacing="0"/>
        <w:ind w:left="135"/>
        <w:textAlignment w:val="baseline"/>
        <w:rPr>
          <w:rFonts w:asciiTheme="minorHAnsi" w:hAnsiTheme="minorHAnsi" w:cstheme="minorHAnsi"/>
          <w:sz w:val="22"/>
          <w:szCs w:val="22"/>
        </w:rPr>
      </w:pPr>
      <w:r w:rsidRPr="007E2AE2">
        <w:rPr>
          <w:rStyle w:val="normaltextrun"/>
          <w:rFonts w:asciiTheme="minorHAnsi" w:hAnsiTheme="minorHAnsi" w:cstheme="minorHAnsi"/>
          <w:sz w:val="22"/>
          <w:szCs w:val="22"/>
          <w:lang w:val="en-US"/>
        </w:rPr>
        <w:t>The provisions are detailed below:</w:t>
      </w:r>
      <w:r w:rsidRPr="007E2AE2">
        <w:rPr>
          <w:rStyle w:val="eop"/>
          <w:rFonts w:asciiTheme="minorHAnsi" w:hAnsiTheme="minorHAnsi" w:cstheme="minorHAnsi"/>
          <w:sz w:val="22"/>
          <w:szCs w:val="22"/>
        </w:rPr>
        <w:t> </w:t>
      </w:r>
    </w:p>
    <w:p w:rsidRPr="007E2AE2" w:rsidR="00E04B93" w:rsidP="00E04B93" w:rsidRDefault="00E04B93" w14:paraId="4B428129" w14:textId="77777777">
      <w:pPr>
        <w:pStyle w:val="paragraph"/>
        <w:spacing w:before="0" w:beforeAutospacing="0" w:after="0" w:afterAutospacing="0"/>
        <w:textAlignment w:val="baseline"/>
        <w:rPr>
          <w:rFonts w:asciiTheme="minorHAnsi" w:hAnsiTheme="minorHAnsi" w:cstheme="minorHAnsi"/>
          <w:sz w:val="22"/>
          <w:szCs w:val="22"/>
        </w:rPr>
      </w:pPr>
      <w:r w:rsidRPr="007E2AE2">
        <w:rPr>
          <w:rStyle w:val="eop"/>
          <w:rFonts w:asciiTheme="minorHAnsi" w:hAnsiTheme="minorHAnsi" w:cstheme="minorHAnsi"/>
          <w:sz w:val="22"/>
          <w:szCs w:val="22"/>
        </w:rPr>
        <w:t> </w:t>
      </w:r>
    </w:p>
    <w:p w:rsidRPr="007E2AE2" w:rsidR="00E04B93" w:rsidP="00466222" w:rsidRDefault="00E04B93" w14:paraId="358786D2" w14:textId="0D6EC6CA">
      <w:pPr>
        <w:pStyle w:val="paragraph"/>
        <w:numPr>
          <w:ilvl w:val="0"/>
          <w:numId w:val="12"/>
        </w:numPr>
        <w:spacing w:before="0" w:beforeAutospacing="0" w:after="0" w:afterAutospacing="0"/>
        <w:jc w:val="both"/>
        <w:textAlignment w:val="baseline"/>
        <w:rPr>
          <w:rFonts w:asciiTheme="minorHAnsi" w:hAnsiTheme="minorHAnsi" w:cstheme="minorHAnsi"/>
          <w:sz w:val="22"/>
          <w:szCs w:val="22"/>
        </w:rPr>
      </w:pPr>
      <w:r w:rsidRPr="007E2AE2">
        <w:rPr>
          <w:rStyle w:val="normaltextrun"/>
          <w:rFonts w:asciiTheme="minorHAnsi" w:hAnsiTheme="minorHAnsi" w:cstheme="minorHAnsi"/>
          <w:sz w:val="22"/>
          <w:szCs w:val="22"/>
          <w:lang w:val="en-US"/>
        </w:rPr>
        <w:t xml:space="preserve">To minimize the impact of Business Exigency, the following steps will be adopted by Matellio wherever possible, subject to the prevailing business circumstances. Matellio will ensure that any potential or actual Business Exigency situation is managed </w:t>
      </w:r>
      <w:r w:rsidRPr="007E2AE2" w:rsidR="00FD0189">
        <w:rPr>
          <w:rStyle w:val="normaltextrun"/>
          <w:rFonts w:asciiTheme="minorHAnsi" w:hAnsiTheme="minorHAnsi" w:cstheme="minorHAnsi"/>
          <w:sz w:val="22"/>
          <w:szCs w:val="22"/>
          <w:lang w:val="en-US"/>
        </w:rPr>
        <w:t>fairly, consistently</w:t>
      </w:r>
      <w:r w:rsidRPr="007E2AE2">
        <w:rPr>
          <w:rStyle w:val="normaltextrun"/>
          <w:rFonts w:asciiTheme="minorHAnsi" w:hAnsiTheme="minorHAnsi" w:cstheme="minorHAnsi"/>
          <w:sz w:val="22"/>
          <w:szCs w:val="22"/>
          <w:lang w:val="en-US"/>
        </w:rPr>
        <w:t xml:space="preserve">, and </w:t>
      </w:r>
      <w:r w:rsidRPr="007E2AE2" w:rsidR="00FD0189">
        <w:rPr>
          <w:rStyle w:val="normaltextrun"/>
          <w:rFonts w:asciiTheme="minorHAnsi" w:hAnsiTheme="minorHAnsi" w:cstheme="minorHAnsi"/>
          <w:sz w:val="22"/>
          <w:szCs w:val="22"/>
          <w:lang w:val="en-US"/>
        </w:rPr>
        <w:t>sympathetically</w:t>
      </w:r>
      <w:r w:rsidRPr="007E2AE2">
        <w:rPr>
          <w:rStyle w:val="normaltextrun"/>
          <w:rFonts w:asciiTheme="minorHAnsi" w:hAnsiTheme="minorHAnsi" w:cstheme="minorHAnsi"/>
          <w:sz w:val="22"/>
          <w:szCs w:val="22"/>
          <w:lang w:val="en-US"/>
        </w:rPr>
        <w:t xml:space="preserve"> </w:t>
      </w:r>
      <w:r w:rsidRPr="007E2AE2" w:rsidR="0046491B">
        <w:rPr>
          <w:rStyle w:val="normaltextrun"/>
          <w:rFonts w:asciiTheme="minorHAnsi" w:hAnsiTheme="minorHAnsi" w:cstheme="minorHAnsi"/>
          <w:sz w:val="22"/>
          <w:szCs w:val="22"/>
          <w:lang w:val="en-US"/>
        </w:rPr>
        <w:t>to</w:t>
      </w:r>
      <w:r w:rsidRPr="007E2AE2">
        <w:rPr>
          <w:rStyle w:val="normaltextrun"/>
          <w:rFonts w:asciiTheme="minorHAnsi" w:hAnsiTheme="minorHAnsi" w:cstheme="minorHAnsi"/>
          <w:sz w:val="22"/>
          <w:szCs w:val="22"/>
          <w:lang w:val="en-US"/>
        </w:rPr>
        <w:t xml:space="preserve"> minimize hardship to those concerned.</w:t>
      </w:r>
      <w:r w:rsidRPr="007E2AE2">
        <w:rPr>
          <w:rStyle w:val="eop"/>
          <w:rFonts w:asciiTheme="minorHAnsi" w:hAnsiTheme="minorHAnsi" w:cstheme="minorHAnsi"/>
          <w:sz w:val="22"/>
          <w:szCs w:val="22"/>
        </w:rPr>
        <w:t> </w:t>
      </w:r>
    </w:p>
    <w:p w:rsidRPr="007E2AE2" w:rsidR="00DC353A" w:rsidP="00DC353A" w:rsidRDefault="00CB2984" w14:paraId="069E11E2" w14:textId="170F813A">
      <w:pPr>
        <w:pStyle w:val="paragraph"/>
        <w:numPr>
          <w:ilvl w:val="0"/>
          <w:numId w:val="12"/>
        </w:numPr>
        <w:spacing w:before="0" w:beforeAutospacing="0" w:after="0" w:afterAutospacing="0"/>
        <w:jc w:val="both"/>
        <w:textAlignment w:val="baseline"/>
        <w:rPr>
          <w:rFonts w:asciiTheme="minorHAnsi" w:hAnsiTheme="minorHAnsi" w:cstheme="minorHAnsi"/>
          <w:sz w:val="22"/>
          <w:szCs w:val="22"/>
        </w:rPr>
      </w:pPr>
      <w:r w:rsidRPr="007E2AE2">
        <w:rPr>
          <w:rStyle w:val="normaltextrun"/>
          <w:rFonts w:asciiTheme="minorHAnsi" w:hAnsiTheme="minorHAnsi" w:cstheme="minorHAnsi"/>
          <w:sz w:val="22"/>
          <w:szCs w:val="22"/>
          <w:lang w:val="en-US"/>
        </w:rPr>
        <w:t xml:space="preserve">In this case, the employee's notice period </w:t>
      </w:r>
      <w:r w:rsidRPr="007E2AE2" w:rsidR="006E7E79">
        <w:rPr>
          <w:rStyle w:val="normaltextrun"/>
          <w:rFonts w:asciiTheme="minorHAnsi" w:hAnsiTheme="minorHAnsi" w:cstheme="minorHAnsi"/>
          <w:sz w:val="22"/>
          <w:szCs w:val="22"/>
          <w:lang w:val="en-US"/>
        </w:rPr>
        <w:t>will be</w:t>
      </w:r>
      <w:r w:rsidRPr="007E2AE2" w:rsidR="00E04B93">
        <w:rPr>
          <w:rStyle w:val="normaltextrun"/>
          <w:rFonts w:asciiTheme="minorHAnsi" w:hAnsiTheme="minorHAnsi" w:cstheme="minorHAnsi"/>
          <w:sz w:val="22"/>
          <w:szCs w:val="22"/>
          <w:lang w:val="en-US"/>
        </w:rPr>
        <w:t xml:space="preserve"> subject to </w:t>
      </w:r>
      <w:r w:rsidRPr="007E2AE2" w:rsidR="00FF3860">
        <w:rPr>
          <w:rStyle w:val="normaltextrun"/>
          <w:rFonts w:asciiTheme="minorHAnsi" w:hAnsiTheme="minorHAnsi" w:cstheme="minorHAnsi"/>
          <w:sz w:val="22"/>
          <w:szCs w:val="22"/>
          <w:lang w:val="en-US"/>
        </w:rPr>
        <w:t>Management</w:t>
      </w:r>
      <w:r w:rsidRPr="007E2AE2" w:rsidR="006E7E79">
        <w:rPr>
          <w:rStyle w:val="normaltextrun"/>
          <w:rFonts w:asciiTheme="minorHAnsi" w:hAnsiTheme="minorHAnsi" w:cstheme="minorHAnsi"/>
          <w:sz w:val="22"/>
          <w:szCs w:val="22"/>
          <w:lang w:val="en-US"/>
        </w:rPr>
        <w:t>’s</w:t>
      </w:r>
      <w:r w:rsidRPr="007E2AE2" w:rsidR="00FF3860">
        <w:rPr>
          <w:rStyle w:val="normaltextrun"/>
          <w:rFonts w:asciiTheme="minorHAnsi" w:hAnsiTheme="minorHAnsi" w:cstheme="minorHAnsi"/>
          <w:sz w:val="22"/>
          <w:szCs w:val="22"/>
          <w:lang w:val="en-US"/>
        </w:rPr>
        <w:t xml:space="preserve"> Discretion</w:t>
      </w:r>
      <w:r w:rsidRPr="007E2AE2" w:rsidR="00E04B93">
        <w:rPr>
          <w:rStyle w:val="normaltextrun"/>
          <w:rFonts w:asciiTheme="minorHAnsi" w:hAnsiTheme="minorHAnsi" w:cstheme="minorHAnsi"/>
          <w:sz w:val="22"/>
          <w:szCs w:val="22"/>
          <w:lang w:val="en-US"/>
        </w:rPr>
        <w:t xml:space="preserve">. Any selection criteria used to determine Business Exigency will be objective and fair and will </w:t>
      </w:r>
      <w:r w:rsidRPr="007E2AE2" w:rsidR="0046491B">
        <w:rPr>
          <w:rStyle w:val="normaltextrun"/>
          <w:rFonts w:asciiTheme="minorHAnsi" w:hAnsiTheme="minorHAnsi" w:cstheme="minorHAnsi"/>
          <w:sz w:val="22"/>
          <w:szCs w:val="22"/>
          <w:lang w:val="en-US"/>
        </w:rPr>
        <w:t>consider</w:t>
      </w:r>
      <w:r w:rsidRPr="007E2AE2" w:rsidR="00E04B93">
        <w:rPr>
          <w:rStyle w:val="normaltextrun"/>
          <w:rFonts w:asciiTheme="minorHAnsi" w:hAnsiTheme="minorHAnsi" w:cstheme="minorHAnsi"/>
          <w:sz w:val="22"/>
          <w:szCs w:val="22"/>
          <w:lang w:val="en-US"/>
        </w:rPr>
        <w:t xml:space="preserve"> the future operational needs of </w:t>
      </w:r>
      <w:r w:rsidRPr="007E2AE2" w:rsidR="0046491B">
        <w:rPr>
          <w:rStyle w:val="normaltextrun"/>
          <w:rFonts w:asciiTheme="minorHAnsi" w:hAnsiTheme="minorHAnsi" w:cstheme="minorHAnsi"/>
          <w:sz w:val="22"/>
          <w:szCs w:val="22"/>
          <w:lang w:val="en-US"/>
        </w:rPr>
        <w:t>Matellio</w:t>
      </w:r>
      <w:r w:rsidRPr="007E2AE2" w:rsidR="00E04B93">
        <w:rPr>
          <w:rStyle w:val="normaltextrun"/>
          <w:rFonts w:asciiTheme="minorHAnsi" w:hAnsiTheme="minorHAnsi" w:cstheme="minorHAnsi"/>
          <w:sz w:val="22"/>
          <w:szCs w:val="22"/>
          <w:lang w:val="en-US"/>
        </w:rPr>
        <w:t>.</w:t>
      </w:r>
      <w:r w:rsidRPr="007E2AE2" w:rsidR="00E04B93">
        <w:rPr>
          <w:rStyle w:val="eop"/>
          <w:rFonts w:asciiTheme="minorHAnsi" w:hAnsiTheme="minorHAnsi" w:cstheme="minorHAnsi"/>
          <w:sz w:val="22"/>
          <w:szCs w:val="22"/>
        </w:rPr>
        <w:t> </w:t>
      </w:r>
    </w:p>
    <w:p w:rsidRPr="007E2AE2" w:rsidR="00E04B93" w:rsidP="00466222" w:rsidRDefault="00C26FD4" w14:paraId="19A5D217" w14:textId="7994CB36">
      <w:pPr>
        <w:pStyle w:val="paragraph"/>
        <w:numPr>
          <w:ilvl w:val="0"/>
          <w:numId w:val="12"/>
        </w:numPr>
        <w:spacing w:before="0" w:beforeAutospacing="0" w:after="0" w:afterAutospacing="0"/>
        <w:jc w:val="both"/>
        <w:textAlignment w:val="baseline"/>
        <w:rPr>
          <w:rFonts w:asciiTheme="minorHAnsi" w:hAnsiTheme="minorHAnsi" w:cstheme="minorHAnsi"/>
          <w:sz w:val="22"/>
          <w:szCs w:val="22"/>
        </w:rPr>
      </w:pPr>
      <w:r w:rsidRPr="007E2AE2">
        <w:rPr>
          <w:rFonts w:asciiTheme="minorHAnsi" w:hAnsiTheme="minorHAnsi" w:cstheme="minorHAnsi"/>
          <w:sz w:val="22"/>
          <w:szCs w:val="22"/>
        </w:rPr>
        <w:t>Earned leaves</w:t>
      </w:r>
      <w:r w:rsidRPr="007E2AE2" w:rsidR="00DC353A">
        <w:rPr>
          <w:rFonts w:asciiTheme="minorHAnsi" w:hAnsiTheme="minorHAnsi" w:cstheme="minorHAnsi"/>
          <w:sz w:val="22"/>
          <w:szCs w:val="22"/>
        </w:rPr>
        <w:t>,</w:t>
      </w:r>
      <w:r w:rsidRPr="007E2AE2">
        <w:rPr>
          <w:rFonts w:asciiTheme="minorHAnsi" w:hAnsiTheme="minorHAnsi" w:cstheme="minorHAnsi"/>
          <w:sz w:val="22"/>
          <w:szCs w:val="22"/>
        </w:rPr>
        <w:t xml:space="preserve"> if any, will be encashed.</w:t>
      </w:r>
    </w:p>
    <w:p w:rsidRPr="007E2AE2" w:rsidR="00A457F3" w:rsidP="00BC239B" w:rsidRDefault="00E04B93" w14:paraId="6E824640" w14:textId="50879DE3">
      <w:pPr>
        <w:pStyle w:val="paragraph"/>
        <w:numPr>
          <w:ilvl w:val="0"/>
          <w:numId w:val="12"/>
        </w:numPr>
        <w:spacing w:before="0" w:beforeAutospacing="0" w:after="0" w:afterAutospacing="0"/>
        <w:jc w:val="both"/>
        <w:textAlignment w:val="baseline"/>
        <w:rPr>
          <w:rFonts w:cstheme="minorHAnsi"/>
        </w:rPr>
      </w:pPr>
      <w:r w:rsidRPr="007E2AE2">
        <w:rPr>
          <w:rStyle w:val="normaltextrun"/>
          <w:rFonts w:asciiTheme="minorHAnsi" w:hAnsiTheme="minorHAnsi" w:cstheme="minorHAnsi"/>
          <w:sz w:val="22"/>
          <w:szCs w:val="22"/>
          <w:lang w:val="en-US"/>
        </w:rPr>
        <w:t>To the extent possible, the effects of Business Exigency are minimized by considering other alternatives like training, redeployment, etc</w:t>
      </w:r>
      <w:r w:rsidRPr="007E2AE2" w:rsidR="00C64F4C">
        <w:rPr>
          <w:rStyle w:val="normaltextrun"/>
          <w:rFonts w:asciiTheme="minorHAnsi" w:hAnsiTheme="minorHAnsi" w:cstheme="minorHAnsi"/>
          <w:sz w:val="22"/>
          <w:szCs w:val="22"/>
          <w:lang w:val="en-US"/>
        </w:rPr>
        <w:t xml:space="preserve">. </w:t>
      </w:r>
      <w:r w:rsidRPr="007E2AE2" w:rsidR="00966430">
        <w:rPr>
          <w:rStyle w:val="normaltextrun"/>
          <w:rFonts w:asciiTheme="minorHAnsi" w:hAnsiTheme="minorHAnsi" w:cstheme="minorHAnsi"/>
          <w:sz w:val="22"/>
          <w:szCs w:val="22"/>
          <w:lang w:val="en-US"/>
        </w:rPr>
        <w:t>However,</w:t>
      </w:r>
      <w:r w:rsidRPr="007E2AE2" w:rsidR="00415FD1">
        <w:rPr>
          <w:rStyle w:val="normaltextrun"/>
          <w:rFonts w:asciiTheme="minorHAnsi" w:hAnsiTheme="minorHAnsi" w:cstheme="minorHAnsi"/>
          <w:sz w:val="22"/>
          <w:szCs w:val="22"/>
          <w:lang w:val="en-US"/>
        </w:rPr>
        <w:t xml:space="preserve"> if the employee is not able to meet the company’s</w:t>
      </w:r>
      <w:r w:rsidRPr="007E2AE2" w:rsidR="00563C52">
        <w:rPr>
          <w:rStyle w:val="normaltextrun"/>
          <w:rFonts w:asciiTheme="minorHAnsi" w:hAnsiTheme="minorHAnsi" w:cstheme="minorHAnsi"/>
          <w:sz w:val="22"/>
          <w:szCs w:val="22"/>
          <w:lang w:val="en-US"/>
        </w:rPr>
        <w:t xml:space="preserve"> performance</w:t>
      </w:r>
      <w:r w:rsidRPr="007E2AE2" w:rsidR="00415FD1">
        <w:rPr>
          <w:rStyle w:val="normaltextrun"/>
          <w:rFonts w:asciiTheme="minorHAnsi" w:hAnsiTheme="minorHAnsi" w:cstheme="minorHAnsi"/>
          <w:sz w:val="22"/>
          <w:szCs w:val="22"/>
          <w:lang w:val="en-US"/>
        </w:rPr>
        <w:t xml:space="preserve"> standards </w:t>
      </w:r>
      <w:r w:rsidRPr="007E2AE2" w:rsidR="003E43E0">
        <w:rPr>
          <w:rStyle w:val="normaltextrun"/>
          <w:rFonts w:asciiTheme="minorHAnsi" w:hAnsiTheme="minorHAnsi" w:cstheme="minorHAnsi"/>
          <w:sz w:val="22"/>
          <w:szCs w:val="22"/>
          <w:lang w:val="en-US"/>
        </w:rPr>
        <w:t>after training</w:t>
      </w:r>
      <w:r w:rsidRPr="007E2AE2" w:rsidR="00581EA1">
        <w:rPr>
          <w:rStyle w:val="normaltextrun"/>
          <w:rFonts w:asciiTheme="minorHAnsi" w:hAnsiTheme="minorHAnsi" w:cstheme="minorHAnsi"/>
          <w:sz w:val="22"/>
          <w:szCs w:val="22"/>
          <w:lang w:val="en-US"/>
        </w:rPr>
        <w:t xml:space="preserve">, </w:t>
      </w:r>
      <w:r w:rsidRPr="007E2AE2" w:rsidR="00966430">
        <w:rPr>
          <w:rStyle w:val="normaltextrun"/>
          <w:rFonts w:asciiTheme="minorHAnsi" w:hAnsiTheme="minorHAnsi" w:cstheme="minorHAnsi"/>
          <w:sz w:val="22"/>
          <w:szCs w:val="22"/>
          <w:lang w:val="en-US"/>
        </w:rPr>
        <w:t xml:space="preserve">we might </w:t>
      </w:r>
      <w:r w:rsidRPr="007E2AE2" w:rsidR="004537A6">
        <w:rPr>
          <w:rStyle w:val="normaltextrun"/>
          <w:rFonts w:asciiTheme="minorHAnsi" w:hAnsiTheme="minorHAnsi" w:cstheme="minorHAnsi"/>
          <w:sz w:val="22"/>
          <w:szCs w:val="22"/>
          <w:lang w:val="en-US"/>
        </w:rPr>
        <w:t xml:space="preserve">need </w:t>
      </w:r>
      <w:r w:rsidRPr="007E2AE2" w:rsidR="002A281E">
        <w:rPr>
          <w:rStyle w:val="normaltextrun"/>
          <w:rFonts w:asciiTheme="minorHAnsi" w:hAnsiTheme="minorHAnsi" w:cstheme="minorHAnsi"/>
          <w:sz w:val="22"/>
          <w:szCs w:val="22"/>
          <w:lang w:val="en-US"/>
        </w:rPr>
        <w:t>to let them go.</w:t>
      </w:r>
    </w:p>
    <w:p w:rsidRPr="007E2AE2" w:rsidR="00A457F3" w:rsidP="00033821" w:rsidRDefault="00A457F3" w14:paraId="0B02339A" w14:textId="705F2D41">
      <w:pPr>
        <w:pStyle w:val="paragraph"/>
        <w:spacing w:before="0" w:beforeAutospacing="0" w:after="0" w:afterAutospacing="0"/>
        <w:jc w:val="both"/>
        <w:textAlignment w:val="baseline"/>
        <w:rPr>
          <w:rFonts w:asciiTheme="minorHAnsi" w:hAnsiTheme="minorHAnsi" w:cstheme="minorHAnsi"/>
          <w:sz w:val="22"/>
          <w:szCs w:val="22"/>
        </w:rPr>
      </w:pPr>
      <w:r w:rsidRPr="007E2AE2">
        <w:rPr>
          <w:rFonts w:asciiTheme="minorHAnsi" w:hAnsiTheme="minorHAnsi" w:cstheme="minorHAnsi"/>
          <w:sz w:val="22"/>
          <w:szCs w:val="22"/>
        </w:rPr>
        <w:t>Circumstances under which an employee will be considered redundant-</w:t>
      </w:r>
    </w:p>
    <w:p w:rsidRPr="007E2AE2" w:rsidR="008E0580" w:rsidP="00033821" w:rsidRDefault="008E0580" w14:paraId="2E8D26CD" w14:textId="77777777">
      <w:pPr>
        <w:pStyle w:val="paragraph"/>
        <w:spacing w:before="0" w:beforeAutospacing="0" w:after="0" w:afterAutospacing="0"/>
        <w:jc w:val="both"/>
        <w:textAlignment w:val="baseline"/>
        <w:rPr>
          <w:rFonts w:asciiTheme="minorHAnsi" w:hAnsiTheme="minorHAnsi" w:cstheme="minorHAnsi"/>
          <w:sz w:val="22"/>
          <w:szCs w:val="22"/>
        </w:rPr>
      </w:pPr>
    </w:p>
    <w:p w:rsidRPr="007E2AE2" w:rsidR="00390DCB" w:rsidP="00033821" w:rsidRDefault="00390DCB" w14:paraId="6A179A66" w14:textId="274C450A">
      <w:pPr>
        <w:pStyle w:val="ListParagraph"/>
        <w:numPr>
          <w:ilvl w:val="0"/>
          <w:numId w:val="13"/>
        </w:numPr>
        <w:spacing w:line="240" w:lineRule="auto"/>
        <w:jc w:val="both"/>
        <w:rPr>
          <w:rStyle w:val="normaltextrun"/>
          <w:rFonts w:cstheme="minorHAnsi"/>
          <w:b/>
          <w:bCs/>
          <w:color w:val="000000"/>
          <w:shd w:val="clear" w:color="auto" w:fill="FFFFFF"/>
        </w:rPr>
      </w:pPr>
      <w:r w:rsidRPr="007E2AE2">
        <w:rPr>
          <w:rStyle w:val="normaltextrun"/>
          <w:rFonts w:cstheme="minorHAnsi"/>
          <w:color w:val="000000"/>
          <w:shd w:val="clear" w:color="auto" w:fill="FFFFFF"/>
          <w:lang w:val="en-US"/>
        </w:rPr>
        <w:t>An employee’s skills become redundant</w:t>
      </w:r>
      <w:r w:rsidRPr="007E2AE2" w:rsidR="00887213">
        <w:rPr>
          <w:rStyle w:val="normaltextrun"/>
          <w:rFonts w:cstheme="minorHAnsi"/>
          <w:color w:val="000000"/>
          <w:shd w:val="clear" w:color="auto" w:fill="FFFFFF"/>
          <w:lang w:val="en-US"/>
        </w:rPr>
        <w:t>,</w:t>
      </w:r>
      <w:r w:rsidRPr="007E2AE2">
        <w:rPr>
          <w:rStyle w:val="normaltextrun"/>
          <w:rFonts w:cstheme="minorHAnsi"/>
          <w:color w:val="000000"/>
          <w:shd w:val="clear" w:color="auto" w:fill="FFFFFF"/>
          <w:lang w:val="en-US"/>
        </w:rPr>
        <w:t xml:space="preserve"> and </w:t>
      </w:r>
      <w:r w:rsidRPr="007E2AE2" w:rsidR="006B092E">
        <w:rPr>
          <w:rStyle w:val="normaltextrun"/>
          <w:rFonts w:cstheme="minorHAnsi"/>
          <w:color w:val="000000"/>
          <w:shd w:val="clear" w:color="auto" w:fill="FFFFFF"/>
          <w:lang w:val="en-US"/>
        </w:rPr>
        <w:t>redeployment or retraining is impossible</w:t>
      </w:r>
      <w:r w:rsidRPr="007E2AE2">
        <w:rPr>
          <w:rStyle w:val="normaltextrun"/>
          <w:rFonts w:cstheme="minorHAnsi"/>
          <w:color w:val="000000"/>
          <w:shd w:val="clear" w:color="auto" w:fill="FFFFFF"/>
          <w:lang w:val="en-US"/>
        </w:rPr>
        <w:t>.</w:t>
      </w:r>
    </w:p>
    <w:p w:rsidRPr="007E2AE2" w:rsidR="006179A0" w:rsidP="00033821" w:rsidRDefault="00887213" w14:paraId="0838B775" w14:textId="66169C14">
      <w:pPr>
        <w:pStyle w:val="ListParagraph"/>
        <w:numPr>
          <w:ilvl w:val="0"/>
          <w:numId w:val="13"/>
        </w:numPr>
        <w:spacing w:line="240" w:lineRule="auto"/>
        <w:jc w:val="both"/>
        <w:rPr>
          <w:rStyle w:val="eop"/>
          <w:rFonts w:cstheme="minorHAnsi"/>
          <w:b/>
          <w:bCs/>
          <w:color w:val="000000"/>
          <w:shd w:val="clear" w:color="auto" w:fill="FFFFFF"/>
        </w:rPr>
      </w:pPr>
      <w:r w:rsidRPr="007E2AE2">
        <w:rPr>
          <w:rStyle w:val="normaltextrun"/>
          <w:rFonts w:cstheme="minorHAnsi"/>
          <w:color w:val="000000"/>
          <w:shd w:val="clear" w:color="auto" w:fill="FFFFFF"/>
          <w:lang w:val="en-US"/>
        </w:rPr>
        <w:t xml:space="preserve">A Business Unit announces its future plans outlining the need for </w:t>
      </w:r>
      <w:r w:rsidRPr="007E2AE2" w:rsidR="006E7E79">
        <w:rPr>
          <w:rStyle w:val="normaltextrun"/>
          <w:rFonts w:cstheme="minorHAnsi"/>
          <w:color w:val="000000"/>
          <w:shd w:val="clear" w:color="auto" w:fill="FFFFFF"/>
          <w:lang w:val="en-US"/>
        </w:rPr>
        <w:t>downsizing,</w:t>
      </w:r>
      <w:r w:rsidRPr="007E2AE2">
        <w:rPr>
          <w:rStyle w:val="normaltextrun"/>
          <w:rFonts w:cstheme="minorHAnsi"/>
          <w:color w:val="000000"/>
          <w:shd w:val="clear" w:color="auto" w:fill="FFFFFF"/>
          <w:lang w:val="en-US"/>
        </w:rPr>
        <w:t xml:space="preserve"> hence rendering certain employees redundant.</w:t>
      </w:r>
      <w:r w:rsidRPr="007E2AE2">
        <w:rPr>
          <w:rStyle w:val="eop"/>
          <w:rFonts w:cstheme="minorHAnsi"/>
          <w:color w:val="000000"/>
          <w:shd w:val="clear" w:color="auto" w:fill="FFFFFF"/>
        </w:rPr>
        <w:t> </w:t>
      </w:r>
      <w:r w:rsidRPr="007E2AE2" w:rsidR="00390DCB">
        <w:rPr>
          <w:rStyle w:val="eop"/>
          <w:rFonts w:cstheme="minorHAnsi"/>
          <w:color w:val="000000"/>
          <w:shd w:val="clear" w:color="auto" w:fill="FFFFFF"/>
        </w:rPr>
        <w:t> </w:t>
      </w:r>
    </w:p>
    <w:p w:rsidRPr="007E2AE2" w:rsidR="005B1360" w:rsidP="005B1360" w:rsidRDefault="005B1360" w14:paraId="7B029CD2" w14:textId="77777777">
      <w:pPr>
        <w:spacing w:line="240" w:lineRule="auto"/>
        <w:rPr>
          <w:rStyle w:val="eop"/>
          <w:rFonts w:cstheme="minorHAnsi"/>
          <w:b/>
          <w:bCs/>
          <w:color w:val="000000"/>
          <w:shd w:val="clear" w:color="auto" w:fill="FFFFFF"/>
        </w:rPr>
      </w:pPr>
    </w:p>
    <w:p w:rsidRPr="007E2AE2" w:rsidR="005B1360" w:rsidP="00624286" w:rsidRDefault="005B1360" w14:paraId="3961EFE7" w14:textId="58236CD8">
      <w:pPr>
        <w:pStyle w:val="ListParagraph"/>
        <w:numPr>
          <w:ilvl w:val="0"/>
          <w:numId w:val="23"/>
        </w:numPr>
        <w:spacing w:line="240" w:lineRule="auto"/>
        <w:rPr>
          <w:rStyle w:val="eop"/>
          <w:rFonts w:cstheme="minorHAnsi"/>
          <w:b/>
          <w:bCs/>
          <w:color w:val="000000"/>
          <w:shd w:val="clear" w:color="auto" w:fill="FFFFFF"/>
        </w:rPr>
      </w:pPr>
      <w:r w:rsidRPr="007E2AE2">
        <w:rPr>
          <w:rStyle w:val="eop"/>
          <w:rFonts w:cstheme="minorHAnsi"/>
          <w:b/>
          <w:bCs/>
          <w:color w:val="000000"/>
          <w:shd w:val="clear" w:color="auto" w:fill="FFFFFF"/>
        </w:rPr>
        <w:t>Project Clos</w:t>
      </w:r>
      <w:r w:rsidRPr="007E2AE2" w:rsidR="00A020BC">
        <w:rPr>
          <w:rStyle w:val="eop"/>
          <w:rFonts w:cstheme="minorHAnsi"/>
          <w:b/>
          <w:bCs/>
          <w:color w:val="000000"/>
          <w:shd w:val="clear" w:color="auto" w:fill="FFFFFF"/>
        </w:rPr>
        <w:t>ure:</w:t>
      </w:r>
    </w:p>
    <w:p w:rsidRPr="007E2AE2" w:rsidR="002A74A5" w:rsidP="00BE1228" w:rsidRDefault="00CE3C60" w14:paraId="1CE0B66B" w14:textId="15AD6689">
      <w:pPr>
        <w:spacing w:line="240" w:lineRule="auto"/>
        <w:jc w:val="both"/>
        <w:rPr>
          <w:rStyle w:val="eop"/>
          <w:rFonts w:cstheme="minorHAnsi"/>
          <w:color w:val="000000"/>
          <w:shd w:val="clear" w:color="auto" w:fill="FFFFFF"/>
        </w:rPr>
      </w:pPr>
      <w:r w:rsidRPr="007E2AE2">
        <w:rPr>
          <w:rStyle w:val="eop"/>
          <w:rFonts w:cstheme="minorHAnsi"/>
          <w:color w:val="000000"/>
          <w:shd w:val="clear" w:color="auto" w:fill="FFFFFF"/>
        </w:rPr>
        <w:t xml:space="preserve">Termination of services </w:t>
      </w:r>
      <w:r w:rsidRPr="007E2AE2" w:rsidR="006E5CAD">
        <w:rPr>
          <w:rStyle w:val="eop"/>
          <w:rFonts w:cstheme="minorHAnsi"/>
          <w:color w:val="000000"/>
          <w:shd w:val="clear" w:color="auto" w:fill="FFFFFF"/>
        </w:rPr>
        <w:t xml:space="preserve">in </w:t>
      </w:r>
      <w:r w:rsidRPr="007E2AE2" w:rsidR="00927EF0">
        <w:rPr>
          <w:rStyle w:val="eop"/>
          <w:rFonts w:cstheme="minorHAnsi"/>
          <w:color w:val="000000"/>
          <w:shd w:val="clear" w:color="auto" w:fill="FFFFFF"/>
        </w:rPr>
        <w:t>this situation</w:t>
      </w:r>
      <w:r w:rsidRPr="007E2AE2" w:rsidR="002A74A5">
        <w:rPr>
          <w:rStyle w:val="eop"/>
          <w:rFonts w:cstheme="minorHAnsi"/>
          <w:color w:val="000000"/>
          <w:shd w:val="clear" w:color="auto" w:fill="FFFFFF"/>
        </w:rPr>
        <w:t xml:space="preserve"> </w:t>
      </w:r>
      <w:r w:rsidRPr="007E2AE2" w:rsidR="00A258A6">
        <w:rPr>
          <w:rStyle w:val="eop"/>
          <w:rFonts w:cstheme="minorHAnsi"/>
          <w:color w:val="000000"/>
          <w:shd w:val="clear" w:color="auto" w:fill="FFFFFF"/>
        </w:rPr>
        <w:t>can happen for three reasons-</w:t>
      </w:r>
    </w:p>
    <w:p w:rsidRPr="007E2AE2" w:rsidR="00687208" w:rsidP="00BE1228" w:rsidRDefault="002A74A5" w14:paraId="5160D9C7" w14:textId="77777777">
      <w:pPr>
        <w:pStyle w:val="ListParagraph"/>
        <w:numPr>
          <w:ilvl w:val="0"/>
          <w:numId w:val="26"/>
        </w:numPr>
        <w:spacing w:line="240" w:lineRule="auto"/>
        <w:ind w:left="709" w:hanging="349"/>
        <w:jc w:val="both"/>
        <w:rPr>
          <w:rStyle w:val="eop"/>
          <w:rFonts w:cstheme="minorHAnsi"/>
          <w:color w:val="000000"/>
          <w:shd w:val="clear" w:color="auto" w:fill="FFFFFF"/>
        </w:rPr>
      </w:pPr>
      <w:r w:rsidRPr="007E2AE2">
        <w:rPr>
          <w:rStyle w:val="eop"/>
          <w:rFonts w:cstheme="minorHAnsi"/>
          <w:color w:val="000000"/>
          <w:shd w:val="clear" w:color="auto" w:fill="FFFFFF"/>
        </w:rPr>
        <w:t>Resource downsizing by client</w:t>
      </w:r>
    </w:p>
    <w:p w:rsidRPr="007E2AE2" w:rsidR="00787DCF" w:rsidP="00BE1228" w:rsidRDefault="002D4A50" w14:paraId="633B419E" w14:textId="3FF9635D">
      <w:pPr>
        <w:pStyle w:val="ListParagraph"/>
        <w:numPr>
          <w:ilvl w:val="0"/>
          <w:numId w:val="26"/>
        </w:numPr>
        <w:spacing w:line="240" w:lineRule="auto"/>
        <w:ind w:left="709" w:hanging="349"/>
        <w:jc w:val="both"/>
        <w:rPr>
          <w:rStyle w:val="eop"/>
          <w:rFonts w:cstheme="minorHAnsi"/>
          <w:color w:val="000000"/>
          <w:shd w:val="clear" w:color="auto" w:fill="FFFFFF"/>
        </w:rPr>
      </w:pPr>
      <w:r w:rsidRPr="007E2AE2">
        <w:rPr>
          <w:rStyle w:val="eop"/>
          <w:rFonts w:cstheme="minorHAnsi"/>
          <w:color w:val="000000"/>
          <w:shd w:val="clear" w:color="auto" w:fill="FFFFFF"/>
        </w:rPr>
        <w:t xml:space="preserve">Change in client’s business </w:t>
      </w:r>
      <w:r w:rsidRPr="007E2AE2" w:rsidR="005B3177">
        <w:rPr>
          <w:rStyle w:val="eop"/>
          <w:rFonts w:cstheme="minorHAnsi"/>
          <w:color w:val="000000"/>
          <w:shd w:val="clear" w:color="auto" w:fill="FFFFFF"/>
        </w:rPr>
        <w:t>goals.</w:t>
      </w:r>
    </w:p>
    <w:p w:rsidRPr="007E2AE2" w:rsidR="004348B9" w:rsidP="00BE1228" w:rsidRDefault="00F71874" w14:paraId="06C76D85" w14:textId="640A1016">
      <w:pPr>
        <w:pStyle w:val="ListParagraph"/>
        <w:numPr>
          <w:ilvl w:val="0"/>
          <w:numId w:val="26"/>
        </w:numPr>
        <w:spacing w:line="240" w:lineRule="auto"/>
        <w:ind w:left="709" w:hanging="349"/>
        <w:jc w:val="both"/>
        <w:rPr>
          <w:rStyle w:val="eop"/>
          <w:rFonts w:cstheme="minorHAnsi"/>
          <w:color w:val="000000"/>
          <w:shd w:val="clear" w:color="auto" w:fill="FFFFFF"/>
        </w:rPr>
      </w:pPr>
      <w:r>
        <w:rPr>
          <w:rStyle w:val="eop"/>
          <w:rFonts w:cstheme="minorHAnsi"/>
          <w:color w:val="000000"/>
          <w:shd w:val="clear" w:color="auto" w:fill="FFFFFF"/>
        </w:rPr>
        <w:t>Performance-related</w:t>
      </w:r>
      <w:r w:rsidRPr="007E2AE2" w:rsidR="00787DCF">
        <w:rPr>
          <w:rStyle w:val="eop"/>
          <w:rFonts w:cstheme="minorHAnsi"/>
          <w:color w:val="000000"/>
          <w:shd w:val="clear" w:color="auto" w:fill="FFFFFF"/>
        </w:rPr>
        <w:t xml:space="preserve"> concerns</w:t>
      </w:r>
    </w:p>
    <w:p w:rsidRPr="007E2AE2" w:rsidR="00787DCF" w:rsidP="00787DCF" w:rsidRDefault="00787DCF" w14:paraId="239D22C7" w14:textId="77777777">
      <w:pPr>
        <w:pStyle w:val="ListParagraph"/>
        <w:spacing w:line="240" w:lineRule="auto"/>
        <w:jc w:val="both"/>
        <w:rPr>
          <w:rStyle w:val="eop"/>
          <w:rFonts w:cstheme="minorHAnsi"/>
          <w:color w:val="000000"/>
          <w:shd w:val="clear" w:color="auto" w:fill="FFFFFF"/>
        </w:rPr>
      </w:pPr>
    </w:p>
    <w:p w:rsidRPr="007E2AE2" w:rsidR="000270A3" w:rsidP="00BE1228" w:rsidRDefault="002818C2" w14:paraId="0A50127C" w14:textId="40023542">
      <w:pPr>
        <w:pStyle w:val="ListParagraph"/>
        <w:numPr>
          <w:ilvl w:val="0"/>
          <w:numId w:val="2"/>
        </w:numPr>
        <w:spacing w:line="240" w:lineRule="auto"/>
        <w:jc w:val="both"/>
        <w:rPr>
          <w:rStyle w:val="eop"/>
          <w:rFonts w:cstheme="minorHAnsi"/>
          <w:color w:val="000000"/>
          <w:shd w:val="clear" w:color="auto" w:fill="FFFFFF"/>
        </w:rPr>
      </w:pPr>
      <w:r w:rsidRPr="007E2AE2">
        <w:rPr>
          <w:rStyle w:val="eop"/>
          <w:rFonts w:cstheme="minorHAnsi"/>
          <w:color w:val="000000"/>
          <w:shd w:val="clear" w:color="auto" w:fill="FFFFFF"/>
        </w:rPr>
        <w:t xml:space="preserve">In </w:t>
      </w:r>
      <w:r w:rsidRPr="007E2AE2" w:rsidR="008C20FF">
        <w:rPr>
          <w:rStyle w:val="eop"/>
          <w:rFonts w:cstheme="minorHAnsi"/>
          <w:color w:val="000000"/>
          <w:shd w:val="clear" w:color="auto" w:fill="FFFFFF"/>
        </w:rPr>
        <w:t>the first</w:t>
      </w:r>
      <w:r w:rsidRPr="007E2AE2">
        <w:rPr>
          <w:rStyle w:val="eop"/>
          <w:rFonts w:cstheme="minorHAnsi"/>
          <w:color w:val="000000"/>
          <w:shd w:val="clear" w:color="auto" w:fill="FFFFFF"/>
        </w:rPr>
        <w:t xml:space="preserve"> and second </w:t>
      </w:r>
      <w:r w:rsidR="00F71874">
        <w:rPr>
          <w:rStyle w:val="eop"/>
          <w:rFonts w:cstheme="minorHAnsi"/>
          <w:color w:val="000000"/>
          <w:shd w:val="clear" w:color="auto" w:fill="FFFFFF"/>
        </w:rPr>
        <w:t>scenarios</w:t>
      </w:r>
      <w:r w:rsidRPr="007E2AE2" w:rsidR="008C20FF">
        <w:rPr>
          <w:rStyle w:val="eop"/>
          <w:rFonts w:cstheme="minorHAnsi"/>
          <w:color w:val="000000"/>
          <w:shd w:val="clear" w:color="auto" w:fill="FFFFFF"/>
        </w:rPr>
        <w:t xml:space="preserve">, </w:t>
      </w:r>
      <w:r w:rsidRPr="007E2AE2">
        <w:rPr>
          <w:rStyle w:val="eop"/>
          <w:rFonts w:cstheme="minorHAnsi"/>
          <w:color w:val="000000"/>
          <w:shd w:val="clear" w:color="auto" w:fill="FFFFFF"/>
        </w:rPr>
        <w:t>t</w:t>
      </w:r>
      <w:r w:rsidRPr="007E2AE2" w:rsidR="006E74AB">
        <w:rPr>
          <w:rStyle w:val="eop"/>
          <w:rFonts w:cstheme="minorHAnsi"/>
          <w:color w:val="000000"/>
          <w:shd w:val="clear" w:color="auto" w:fill="FFFFFF"/>
        </w:rPr>
        <w:t xml:space="preserve">he </w:t>
      </w:r>
      <w:r w:rsidRPr="007E2AE2">
        <w:rPr>
          <w:rStyle w:val="eop"/>
          <w:rFonts w:cstheme="minorHAnsi"/>
          <w:color w:val="000000"/>
          <w:shd w:val="clear" w:color="auto" w:fill="FFFFFF"/>
        </w:rPr>
        <w:t>e</w:t>
      </w:r>
      <w:r w:rsidRPr="007E2AE2" w:rsidR="006E74AB">
        <w:rPr>
          <w:rStyle w:val="eop"/>
          <w:rFonts w:cstheme="minorHAnsi"/>
          <w:color w:val="000000"/>
          <w:shd w:val="clear" w:color="auto" w:fill="FFFFFF"/>
        </w:rPr>
        <w:t xml:space="preserve">mployee will </w:t>
      </w:r>
      <w:r w:rsidRPr="007E2AE2" w:rsidR="00235B2C">
        <w:rPr>
          <w:rStyle w:val="eop"/>
          <w:rFonts w:cstheme="minorHAnsi"/>
          <w:color w:val="000000"/>
          <w:shd w:val="clear" w:color="auto" w:fill="FFFFFF"/>
        </w:rPr>
        <w:t xml:space="preserve">be provided a notice period of </w:t>
      </w:r>
      <w:r w:rsidR="00B06C2E">
        <w:rPr>
          <w:rStyle w:val="eop"/>
          <w:rFonts w:cstheme="minorHAnsi"/>
          <w:color w:val="000000"/>
          <w:shd w:val="clear" w:color="auto" w:fill="FFFFFF"/>
        </w:rPr>
        <w:t xml:space="preserve">fifteen days to </w:t>
      </w:r>
      <w:r w:rsidRPr="007E2AE2" w:rsidR="00235B2C">
        <w:rPr>
          <w:rStyle w:val="eop"/>
          <w:rFonts w:cstheme="minorHAnsi"/>
          <w:color w:val="000000"/>
          <w:shd w:val="clear" w:color="auto" w:fill="FFFFFF"/>
        </w:rPr>
        <w:t>one month</w:t>
      </w:r>
      <w:r w:rsidRPr="007E2AE2" w:rsidR="00DF0734">
        <w:rPr>
          <w:rStyle w:val="eop"/>
          <w:rFonts w:cstheme="minorHAnsi"/>
          <w:color w:val="000000"/>
          <w:shd w:val="clear" w:color="auto" w:fill="FFFFFF"/>
        </w:rPr>
        <w:t>.</w:t>
      </w:r>
      <w:r w:rsidRPr="007E2AE2" w:rsidR="00CB4105">
        <w:rPr>
          <w:rStyle w:val="eop"/>
          <w:rFonts w:cstheme="minorHAnsi"/>
          <w:color w:val="000000"/>
          <w:shd w:val="clear" w:color="auto" w:fill="FFFFFF"/>
        </w:rPr>
        <w:t xml:space="preserve"> During this notice period, the employee </w:t>
      </w:r>
      <w:r w:rsidRPr="007E2AE2" w:rsidR="00D1659D">
        <w:rPr>
          <w:rStyle w:val="eop"/>
          <w:rFonts w:cstheme="minorHAnsi"/>
          <w:color w:val="000000"/>
          <w:shd w:val="clear" w:color="auto" w:fill="FFFFFF"/>
        </w:rPr>
        <w:t xml:space="preserve">must </w:t>
      </w:r>
      <w:r w:rsidRPr="007E2AE2" w:rsidR="002A06DC">
        <w:rPr>
          <w:rStyle w:val="eop"/>
          <w:rFonts w:cstheme="minorHAnsi"/>
          <w:color w:val="000000"/>
          <w:shd w:val="clear" w:color="auto" w:fill="FFFFFF"/>
        </w:rPr>
        <w:t>complete</w:t>
      </w:r>
      <w:r w:rsidRPr="007E2AE2" w:rsidR="00D1659D">
        <w:rPr>
          <w:rStyle w:val="eop"/>
          <w:rFonts w:cstheme="minorHAnsi"/>
          <w:color w:val="000000"/>
          <w:shd w:val="clear" w:color="auto" w:fill="FFFFFF"/>
        </w:rPr>
        <w:t xml:space="preserve"> all handover processes and exit formalities before</w:t>
      </w:r>
      <w:r w:rsidRPr="007E2AE2" w:rsidR="00AB1EF4">
        <w:rPr>
          <w:rStyle w:val="normaltextrun"/>
          <w:rFonts w:cstheme="minorHAnsi"/>
          <w:color w:val="000000"/>
          <w:shd w:val="clear" w:color="auto" w:fill="FFFFFF"/>
        </w:rPr>
        <w:t xml:space="preserve"> the last working day.</w:t>
      </w:r>
    </w:p>
    <w:p w:rsidRPr="007E2AE2" w:rsidR="00DF0734" w:rsidP="000B06A9" w:rsidRDefault="00DF0734" w14:paraId="1E2DE7C3" w14:textId="7E1CCC07">
      <w:pPr>
        <w:pStyle w:val="ListParagraph"/>
        <w:numPr>
          <w:ilvl w:val="0"/>
          <w:numId w:val="14"/>
        </w:numPr>
        <w:spacing w:line="240" w:lineRule="auto"/>
        <w:rPr>
          <w:rStyle w:val="eop"/>
          <w:rFonts w:cstheme="minorHAnsi"/>
          <w:color w:val="000000"/>
          <w:shd w:val="clear" w:color="auto" w:fill="FFFFFF"/>
        </w:rPr>
      </w:pPr>
      <w:r w:rsidRPr="007E2AE2">
        <w:rPr>
          <w:rStyle w:val="eop"/>
          <w:rFonts w:cstheme="minorHAnsi"/>
          <w:color w:val="000000"/>
          <w:shd w:val="clear" w:color="auto" w:fill="FFFFFF"/>
        </w:rPr>
        <w:t>Earned leaves</w:t>
      </w:r>
      <w:r w:rsidRPr="007E2AE2" w:rsidR="00DC353A">
        <w:rPr>
          <w:rStyle w:val="eop"/>
          <w:rFonts w:cstheme="minorHAnsi"/>
          <w:color w:val="000000"/>
          <w:shd w:val="clear" w:color="auto" w:fill="FFFFFF"/>
        </w:rPr>
        <w:t>,</w:t>
      </w:r>
      <w:r w:rsidRPr="007E2AE2">
        <w:rPr>
          <w:rStyle w:val="eop"/>
          <w:rFonts w:cstheme="minorHAnsi"/>
          <w:color w:val="000000"/>
          <w:shd w:val="clear" w:color="auto" w:fill="FFFFFF"/>
        </w:rPr>
        <w:t xml:space="preserve"> if any, will be encashed.</w:t>
      </w:r>
    </w:p>
    <w:p w:rsidRPr="007E2AE2" w:rsidR="005A2606" w:rsidP="00603642" w:rsidRDefault="000C2A84" w14:paraId="190C15AF" w14:textId="48992161">
      <w:pPr>
        <w:pStyle w:val="ListParagraph"/>
        <w:numPr>
          <w:ilvl w:val="0"/>
          <w:numId w:val="14"/>
        </w:numPr>
        <w:jc w:val="both"/>
      </w:pPr>
      <w:r w:rsidRPr="007E2AE2">
        <w:t xml:space="preserve">If </w:t>
      </w:r>
      <w:r w:rsidRPr="007E2AE2" w:rsidR="008C20FF">
        <w:t>the</w:t>
      </w:r>
      <w:r w:rsidRPr="007E2AE2">
        <w:t xml:space="preserve"> client decides to offboard an employee from the project due to performance issues, the termination will take effect immediately</w:t>
      </w:r>
      <w:r w:rsidR="005F4D79">
        <w:t xml:space="preserve"> </w:t>
      </w:r>
      <w:r w:rsidR="00B7034A">
        <w:t>and, in this case,</w:t>
      </w:r>
      <w:r w:rsidR="005F4D79">
        <w:t xml:space="preserve"> EL will not be encashed.</w:t>
      </w:r>
    </w:p>
    <w:p w:rsidRPr="007E2AE2" w:rsidR="001E11ED" w:rsidP="00490191" w:rsidRDefault="001E11ED" w14:paraId="51C49D3F" w14:textId="77777777">
      <w:pPr>
        <w:spacing w:line="240" w:lineRule="auto"/>
        <w:rPr>
          <w:rStyle w:val="eop"/>
          <w:rFonts w:cstheme="minorHAnsi"/>
          <w:color w:val="000000"/>
          <w:shd w:val="clear" w:color="auto" w:fill="FFFFFF"/>
        </w:rPr>
      </w:pPr>
    </w:p>
    <w:p w:rsidRPr="007E2AE2" w:rsidR="00AF1FB1" w:rsidP="00251831" w:rsidRDefault="00AF1FB1" w14:paraId="16B6A268" w14:textId="453E834C">
      <w:pPr>
        <w:pStyle w:val="ListParagraph"/>
        <w:numPr>
          <w:ilvl w:val="0"/>
          <w:numId w:val="23"/>
        </w:numPr>
        <w:spacing w:line="240" w:lineRule="auto"/>
        <w:rPr>
          <w:rStyle w:val="eop"/>
          <w:rFonts w:cstheme="minorHAnsi"/>
          <w:b/>
          <w:bCs/>
          <w:color w:val="000000"/>
          <w:shd w:val="clear" w:color="auto" w:fill="FFFFFF"/>
        </w:rPr>
      </w:pPr>
      <w:r w:rsidRPr="007E2AE2">
        <w:rPr>
          <w:rStyle w:val="eop"/>
          <w:rFonts w:cstheme="minorHAnsi"/>
          <w:b/>
          <w:bCs/>
          <w:color w:val="000000"/>
          <w:shd w:val="clear" w:color="auto" w:fill="FFFFFF"/>
        </w:rPr>
        <w:t xml:space="preserve">Separation </w:t>
      </w:r>
      <w:r w:rsidRPr="007E2AE2" w:rsidR="00007F34">
        <w:rPr>
          <w:rStyle w:val="eop"/>
          <w:rFonts w:cstheme="minorHAnsi"/>
          <w:b/>
          <w:bCs/>
          <w:color w:val="000000"/>
          <w:shd w:val="clear" w:color="auto" w:fill="FFFFFF"/>
        </w:rPr>
        <w:t>during</w:t>
      </w:r>
      <w:r w:rsidRPr="007E2AE2">
        <w:rPr>
          <w:rStyle w:val="eop"/>
          <w:rFonts w:cstheme="minorHAnsi"/>
          <w:b/>
          <w:bCs/>
          <w:color w:val="000000"/>
          <w:shd w:val="clear" w:color="auto" w:fill="FFFFFF"/>
        </w:rPr>
        <w:t xml:space="preserve"> </w:t>
      </w:r>
      <w:r w:rsidRPr="007E2AE2" w:rsidR="009F3E99">
        <w:rPr>
          <w:rStyle w:val="eop"/>
          <w:rFonts w:cstheme="minorHAnsi"/>
          <w:b/>
          <w:bCs/>
          <w:color w:val="000000"/>
          <w:shd w:val="clear" w:color="auto" w:fill="FFFFFF"/>
        </w:rPr>
        <w:t xml:space="preserve">the </w:t>
      </w:r>
      <w:r w:rsidRPr="007E2AE2">
        <w:rPr>
          <w:rStyle w:val="eop"/>
          <w:rFonts w:cstheme="minorHAnsi"/>
          <w:b/>
          <w:bCs/>
          <w:color w:val="000000"/>
          <w:shd w:val="clear" w:color="auto" w:fill="FFFFFF"/>
        </w:rPr>
        <w:t>Probation Period:</w:t>
      </w:r>
    </w:p>
    <w:p w:rsidRPr="007E2AE2" w:rsidR="00AF1FB1" w:rsidP="00490191" w:rsidRDefault="00F34FD1" w14:paraId="6262159C" w14:textId="3ED88344">
      <w:pPr>
        <w:spacing w:line="240" w:lineRule="auto"/>
        <w:rPr>
          <w:rStyle w:val="eop"/>
          <w:rFonts w:cstheme="minorHAnsi"/>
          <w:color w:val="000000"/>
          <w:shd w:val="clear" w:color="auto" w:fill="FFFFFF"/>
        </w:rPr>
      </w:pPr>
      <w:r w:rsidRPr="007E2AE2">
        <w:rPr>
          <w:rStyle w:val="eop"/>
          <w:rFonts w:cstheme="minorHAnsi"/>
          <w:color w:val="000000"/>
          <w:shd w:val="clear" w:color="auto" w:fill="FFFFFF"/>
        </w:rPr>
        <w:t xml:space="preserve">An employee may be terminated during </w:t>
      </w:r>
      <w:r w:rsidRPr="007E2AE2" w:rsidR="008024F0">
        <w:rPr>
          <w:rStyle w:val="eop"/>
          <w:rFonts w:cstheme="minorHAnsi"/>
          <w:color w:val="000000"/>
          <w:shd w:val="clear" w:color="auto" w:fill="FFFFFF"/>
        </w:rPr>
        <w:t xml:space="preserve">the </w:t>
      </w:r>
      <w:r w:rsidRPr="007E2AE2">
        <w:rPr>
          <w:rStyle w:val="eop"/>
          <w:rFonts w:cstheme="minorHAnsi"/>
          <w:color w:val="000000"/>
          <w:shd w:val="clear" w:color="auto" w:fill="FFFFFF"/>
        </w:rPr>
        <w:t xml:space="preserve">probation period due to </w:t>
      </w:r>
      <w:r w:rsidRPr="007E2AE2" w:rsidR="008024F0">
        <w:rPr>
          <w:rStyle w:val="eop"/>
          <w:rFonts w:cstheme="minorHAnsi"/>
          <w:color w:val="000000"/>
          <w:shd w:val="clear" w:color="auto" w:fill="FFFFFF"/>
        </w:rPr>
        <w:t xml:space="preserve">the </w:t>
      </w:r>
      <w:r w:rsidRPr="007E2AE2">
        <w:rPr>
          <w:rStyle w:val="eop"/>
          <w:rFonts w:cstheme="minorHAnsi"/>
          <w:color w:val="000000"/>
          <w:shd w:val="clear" w:color="auto" w:fill="FFFFFF"/>
        </w:rPr>
        <w:t>follo</w:t>
      </w:r>
      <w:r w:rsidRPr="007E2AE2" w:rsidR="008024F0">
        <w:rPr>
          <w:rStyle w:val="eop"/>
          <w:rFonts w:cstheme="minorHAnsi"/>
          <w:color w:val="000000"/>
          <w:shd w:val="clear" w:color="auto" w:fill="FFFFFF"/>
        </w:rPr>
        <w:t>wing reasons-</w:t>
      </w:r>
    </w:p>
    <w:p w:rsidRPr="007E2AE2" w:rsidR="001E11ED" w:rsidP="00033821" w:rsidRDefault="001E11ED" w14:paraId="0062A7EC" w14:textId="2F8EFF12">
      <w:pPr>
        <w:pStyle w:val="paragraph"/>
        <w:numPr>
          <w:ilvl w:val="0"/>
          <w:numId w:val="19"/>
        </w:numPr>
        <w:spacing w:before="0" w:beforeAutospacing="0" w:after="0" w:afterAutospacing="0"/>
        <w:ind w:right="119"/>
        <w:jc w:val="both"/>
        <w:textAlignment w:val="baseline"/>
        <w:rPr>
          <w:rFonts w:ascii="Calibri" w:hAnsi="Calibri" w:cs="Calibri"/>
          <w:sz w:val="22"/>
          <w:szCs w:val="22"/>
        </w:rPr>
      </w:pPr>
      <w:r w:rsidRPr="007E2AE2">
        <w:rPr>
          <w:rStyle w:val="normaltextrun"/>
          <w:rFonts w:ascii="Calibri" w:hAnsi="Calibri" w:cs="Calibri"/>
          <w:sz w:val="22"/>
          <w:szCs w:val="22"/>
        </w:rPr>
        <w:t>Performance Issues: If an employee consistently fails to meet performance expectations or demonstrates a lack of required skills or capabilities during the probationary period, the organization may choose to terminate their employment.</w:t>
      </w:r>
      <w:r w:rsidRPr="007E2AE2">
        <w:rPr>
          <w:rStyle w:val="eop"/>
          <w:rFonts w:ascii="Calibri" w:hAnsi="Calibri" w:cs="Calibri"/>
          <w:sz w:val="22"/>
          <w:szCs w:val="22"/>
        </w:rPr>
        <w:t> </w:t>
      </w:r>
    </w:p>
    <w:p w:rsidRPr="007E2AE2" w:rsidR="001E11ED" w:rsidP="00033821" w:rsidRDefault="001E11ED" w14:paraId="63D0B04B" w14:textId="77777777">
      <w:pPr>
        <w:pStyle w:val="paragraph"/>
        <w:numPr>
          <w:ilvl w:val="0"/>
          <w:numId w:val="19"/>
        </w:numPr>
        <w:spacing w:before="0" w:beforeAutospacing="0" w:after="0" w:afterAutospacing="0"/>
        <w:ind w:right="119"/>
        <w:jc w:val="both"/>
        <w:textAlignment w:val="baseline"/>
        <w:rPr>
          <w:rFonts w:ascii="Calibri" w:hAnsi="Calibri" w:cs="Calibri"/>
          <w:sz w:val="22"/>
          <w:szCs w:val="22"/>
        </w:rPr>
      </w:pPr>
      <w:r w:rsidRPr="007E2AE2">
        <w:rPr>
          <w:rStyle w:val="normaltextrun"/>
          <w:rFonts w:ascii="Calibri" w:hAnsi="Calibri" w:cs="Calibri"/>
          <w:sz w:val="22"/>
          <w:szCs w:val="22"/>
        </w:rPr>
        <w:t>Misconduct: If an employee engages in serious misconduct, such as harassment, theft, or violation of company policies, within the probationary period, it may lead to termination.</w:t>
      </w:r>
      <w:r w:rsidRPr="007E2AE2">
        <w:rPr>
          <w:rStyle w:val="eop"/>
          <w:rFonts w:ascii="Calibri" w:hAnsi="Calibri" w:cs="Calibri"/>
          <w:sz w:val="22"/>
          <w:szCs w:val="22"/>
        </w:rPr>
        <w:t> </w:t>
      </w:r>
    </w:p>
    <w:p w:rsidRPr="007E2AE2" w:rsidR="001E11ED" w:rsidP="009F3E99" w:rsidRDefault="001E11ED" w14:paraId="580829DA" w14:textId="59DB7DD3">
      <w:pPr>
        <w:pStyle w:val="paragraph"/>
        <w:numPr>
          <w:ilvl w:val="0"/>
          <w:numId w:val="19"/>
        </w:numPr>
        <w:spacing w:before="0" w:beforeAutospacing="0" w:after="0" w:afterAutospacing="0"/>
        <w:jc w:val="both"/>
        <w:textAlignment w:val="baseline"/>
        <w:rPr>
          <w:rFonts w:ascii="Calibri" w:hAnsi="Calibri" w:cs="Calibri"/>
          <w:sz w:val="22"/>
          <w:szCs w:val="22"/>
        </w:rPr>
      </w:pPr>
      <w:r w:rsidRPr="007E2AE2">
        <w:rPr>
          <w:rStyle w:val="normaltextrun"/>
          <w:rFonts w:ascii="Calibri" w:hAnsi="Calibri" w:cs="Calibri"/>
          <w:sz w:val="22"/>
          <w:szCs w:val="22"/>
        </w:rPr>
        <w:t xml:space="preserve">Cultural Fit or Behaviour: If an employee's </w:t>
      </w:r>
      <w:r w:rsidRPr="007E2AE2" w:rsidR="00B7034A">
        <w:rPr>
          <w:rStyle w:val="normaltextrun"/>
          <w:rFonts w:ascii="Calibri" w:hAnsi="Calibri" w:cs="Calibri"/>
          <w:sz w:val="22"/>
          <w:szCs w:val="22"/>
        </w:rPr>
        <w:t>behaviour</w:t>
      </w:r>
      <w:r w:rsidRPr="007E2AE2">
        <w:rPr>
          <w:rStyle w:val="normaltextrun"/>
          <w:rFonts w:ascii="Calibri" w:hAnsi="Calibri" w:cs="Calibri"/>
          <w:sz w:val="22"/>
          <w:szCs w:val="22"/>
        </w:rPr>
        <w:t xml:space="preserve"> or attitude is inconsistent with the organization's values, culture, or team dynamics during </w:t>
      </w:r>
      <w:r w:rsidRPr="007E2AE2" w:rsidR="00651D0F">
        <w:rPr>
          <w:rStyle w:val="normaltextrun"/>
          <w:rFonts w:ascii="Calibri" w:hAnsi="Calibri" w:cs="Calibri"/>
          <w:sz w:val="22"/>
          <w:szCs w:val="22"/>
        </w:rPr>
        <w:t>probation</w:t>
      </w:r>
      <w:r w:rsidRPr="007E2AE2">
        <w:rPr>
          <w:rStyle w:val="normaltextrun"/>
          <w:rFonts w:ascii="Calibri" w:hAnsi="Calibri" w:cs="Calibri"/>
          <w:sz w:val="22"/>
          <w:szCs w:val="22"/>
        </w:rPr>
        <w:t>, the organization may terminate their employment.</w:t>
      </w:r>
      <w:r w:rsidRPr="007E2AE2">
        <w:rPr>
          <w:rStyle w:val="eop"/>
          <w:rFonts w:ascii="Calibri" w:hAnsi="Calibri" w:cs="Calibri"/>
          <w:sz w:val="22"/>
          <w:szCs w:val="22"/>
        </w:rPr>
        <w:t> </w:t>
      </w:r>
    </w:p>
    <w:p w:rsidRPr="007E2AE2" w:rsidR="001E11ED" w:rsidP="009F3E99" w:rsidRDefault="001E11ED" w14:paraId="4C3A7B0B" w14:textId="4B3F39B8">
      <w:pPr>
        <w:pStyle w:val="paragraph"/>
        <w:numPr>
          <w:ilvl w:val="0"/>
          <w:numId w:val="19"/>
        </w:numPr>
        <w:spacing w:before="0" w:beforeAutospacing="0" w:after="0" w:afterAutospacing="0"/>
        <w:jc w:val="both"/>
        <w:textAlignment w:val="baseline"/>
        <w:rPr>
          <w:rStyle w:val="normaltextrun"/>
          <w:rFonts w:ascii="Calibri" w:hAnsi="Calibri" w:cs="Calibri"/>
          <w:sz w:val="22"/>
          <w:szCs w:val="22"/>
        </w:rPr>
      </w:pPr>
      <w:r w:rsidRPr="007E2AE2">
        <w:rPr>
          <w:rStyle w:val="normaltextrun"/>
          <w:rFonts w:ascii="Calibri" w:hAnsi="Calibri" w:cs="Calibri"/>
          <w:sz w:val="22"/>
          <w:szCs w:val="22"/>
        </w:rPr>
        <w:t xml:space="preserve">Failed Orientation or Training: </w:t>
      </w:r>
      <w:r w:rsidRPr="007E2AE2" w:rsidR="002A06DC">
        <w:rPr>
          <w:rStyle w:val="normaltextrun"/>
          <w:rFonts w:ascii="Calibri" w:hAnsi="Calibri" w:cs="Calibri"/>
          <w:sz w:val="22"/>
          <w:szCs w:val="22"/>
        </w:rPr>
        <w:t>Termination may be considered if an employee cannot adapt to the role or fails to demonstrate satisfactory progress during the probationary period despite receiving appropriate training and support</w:t>
      </w:r>
      <w:r w:rsidRPr="007E2AE2">
        <w:rPr>
          <w:rStyle w:val="normaltextrun"/>
          <w:rFonts w:ascii="Calibri" w:hAnsi="Calibri" w:cs="Calibri"/>
          <w:sz w:val="22"/>
          <w:szCs w:val="22"/>
        </w:rPr>
        <w:t>.</w:t>
      </w:r>
    </w:p>
    <w:p w:rsidRPr="007E2AE2" w:rsidR="00AE1A06" w:rsidP="009F3E99" w:rsidRDefault="00AE1A06" w14:paraId="3C874391" w14:textId="77777777">
      <w:pPr>
        <w:pStyle w:val="paragraph"/>
        <w:spacing w:before="0" w:beforeAutospacing="0" w:after="0" w:afterAutospacing="0"/>
        <w:ind w:left="720"/>
        <w:jc w:val="both"/>
        <w:textAlignment w:val="baseline"/>
        <w:rPr>
          <w:rStyle w:val="normaltextrun"/>
          <w:rFonts w:ascii="Calibri" w:hAnsi="Calibri" w:cs="Calibri"/>
          <w:sz w:val="22"/>
          <w:szCs w:val="22"/>
        </w:rPr>
      </w:pPr>
    </w:p>
    <w:p w:rsidRPr="007E2AE2" w:rsidR="0054491C" w:rsidP="009F3E99" w:rsidRDefault="00B66F03" w14:paraId="18891F91" w14:textId="78021D39">
      <w:pPr>
        <w:pStyle w:val="paragraph"/>
        <w:spacing w:before="0" w:beforeAutospacing="0" w:after="0" w:afterAutospacing="0"/>
        <w:jc w:val="both"/>
        <w:textAlignment w:val="baseline"/>
        <w:rPr>
          <w:rStyle w:val="normaltextrun"/>
          <w:rFonts w:ascii="Calibri" w:hAnsi="Calibri" w:cs="Calibri"/>
          <w:sz w:val="22"/>
          <w:szCs w:val="22"/>
        </w:rPr>
      </w:pPr>
      <w:r w:rsidRPr="007E2AE2">
        <w:rPr>
          <w:rStyle w:val="normaltextrun"/>
          <w:rFonts w:ascii="Calibri" w:hAnsi="Calibri" w:cs="Calibri"/>
          <w:sz w:val="22"/>
          <w:szCs w:val="22"/>
        </w:rPr>
        <w:t xml:space="preserve">If any employee is terminated during the probation period, then </w:t>
      </w:r>
      <w:r w:rsidRPr="007E2AE2" w:rsidR="00AE1A06">
        <w:rPr>
          <w:rStyle w:val="normaltextrun"/>
          <w:rFonts w:ascii="Calibri" w:hAnsi="Calibri" w:cs="Calibri"/>
          <w:sz w:val="22"/>
          <w:szCs w:val="22"/>
        </w:rPr>
        <w:t>–</w:t>
      </w:r>
    </w:p>
    <w:p w:rsidRPr="007E2AE2" w:rsidR="00AE1A06" w:rsidP="009F3E99" w:rsidRDefault="00AE1A06" w14:paraId="22C05B9A" w14:textId="7071872C">
      <w:pPr>
        <w:pStyle w:val="paragraph"/>
        <w:numPr>
          <w:ilvl w:val="0"/>
          <w:numId w:val="20"/>
        </w:numPr>
        <w:spacing w:before="0" w:beforeAutospacing="0" w:after="0" w:afterAutospacing="0"/>
        <w:jc w:val="both"/>
        <w:textAlignment w:val="baseline"/>
        <w:rPr>
          <w:rFonts w:ascii="Calibri" w:hAnsi="Calibri" w:cs="Calibri"/>
          <w:sz w:val="22"/>
          <w:szCs w:val="22"/>
        </w:rPr>
      </w:pPr>
      <w:r w:rsidRPr="007E2AE2">
        <w:rPr>
          <w:rFonts w:ascii="Calibri" w:hAnsi="Calibri" w:cs="Calibri"/>
          <w:sz w:val="22"/>
          <w:szCs w:val="22"/>
        </w:rPr>
        <w:t>No relieving documents will be issued to the employee.</w:t>
      </w:r>
    </w:p>
    <w:p w:rsidRPr="007E2AE2" w:rsidR="008B03FA" w:rsidP="00717A55" w:rsidRDefault="00364C00" w14:paraId="1B23E1BF" w14:textId="74475BCF">
      <w:pPr>
        <w:pStyle w:val="paragraph"/>
        <w:numPr>
          <w:ilvl w:val="0"/>
          <w:numId w:val="20"/>
        </w:numPr>
        <w:spacing w:before="0" w:beforeAutospacing="0" w:after="0" w:afterAutospacing="0"/>
        <w:jc w:val="both"/>
        <w:textAlignment w:val="baseline"/>
        <w:rPr>
          <w:rFonts w:ascii="Calibri" w:hAnsi="Calibri" w:cs="Calibri"/>
          <w:sz w:val="22"/>
          <w:szCs w:val="22"/>
        </w:rPr>
      </w:pPr>
      <w:r w:rsidRPr="007E2AE2">
        <w:rPr>
          <w:rFonts w:ascii="Calibri" w:hAnsi="Calibri" w:cs="Calibri"/>
          <w:sz w:val="22"/>
          <w:szCs w:val="22"/>
        </w:rPr>
        <w:t>I</w:t>
      </w:r>
      <w:r w:rsidRPr="007E2AE2" w:rsidR="00EB1169">
        <w:rPr>
          <w:rFonts w:ascii="Calibri" w:hAnsi="Calibri" w:cs="Calibri"/>
          <w:sz w:val="22"/>
          <w:szCs w:val="22"/>
        </w:rPr>
        <w:t xml:space="preserve">mmediate termination </w:t>
      </w:r>
      <w:r w:rsidRPr="007E2AE2">
        <w:rPr>
          <w:rFonts w:ascii="Calibri" w:hAnsi="Calibri" w:cs="Calibri"/>
          <w:sz w:val="22"/>
          <w:szCs w:val="22"/>
        </w:rPr>
        <w:t xml:space="preserve">or a </w:t>
      </w:r>
      <w:r w:rsidRPr="007E2AE2" w:rsidR="009F3E99">
        <w:rPr>
          <w:rFonts w:ascii="Calibri" w:hAnsi="Calibri" w:cs="Calibri"/>
          <w:sz w:val="22"/>
          <w:szCs w:val="22"/>
        </w:rPr>
        <w:t>maximum</w:t>
      </w:r>
      <w:r w:rsidRPr="007E2AE2" w:rsidR="00B067A9">
        <w:rPr>
          <w:rFonts w:ascii="Calibri" w:hAnsi="Calibri" w:cs="Calibri"/>
          <w:sz w:val="22"/>
          <w:szCs w:val="22"/>
        </w:rPr>
        <w:t xml:space="preserve"> </w:t>
      </w:r>
      <w:r w:rsidRPr="007E2AE2">
        <w:rPr>
          <w:rFonts w:ascii="Calibri" w:hAnsi="Calibri" w:cs="Calibri"/>
          <w:sz w:val="22"/>
          <w:szCs w:val="22"/>
        </w:rPr>
        <w:t xml:space="preserve">of </w:t>
      </w:r>
      <w:r w:rsidRPr="007E2AE2" w:rsidR="00B067A9">
        <w:rPr>
          <w:rFonts w:ascii="Calibri" w:hAnsi="Calibri" w:cs="Calibri"/>
          <w:sz w:val="22"/>
          <w:szCs w:val="22"/>
        </w:rPr>
        <w:t xml:space="preserve">15 </w:t>
      </w:r>
      <w:r w:rsidR="00B7034A">
        <w:rPr>
          <w:rFonts w:ascii="Calibri" w:hAnsi="Calibri" w:cs="Calibri"/>
          <w:sz w:val="22"/>
          <w:szCs w:val="22"/>
        </w:rPr>
        <w:t>days</w:t>
      </w:r>
      <w:r w:rsidRPr="007E2AE2" w:rsidR="00E14AAC">
        <w:rPr>
          <w:rFonts w:ascii="Calibri" w:hAnsi="Calibri" w:cs="Calibri"/>
          <w:sz w:val="22"/>
          <w:szCs w:val="22"/>
        </w:rPr>
        <w:t xml:space="preserve"> notice</w:t>
      </w:r>
      <w:r w:rsidRPr="007E2AE2" w:rsidR="00B067A9">
        <w:rPr>
          <w:rFonts w:ascii="Calibri" w:hAnsi="Calibri" w:cs="Calibri"/>
          <w:sz w:val="22"/>
          <w:szCs w:val="22"/>
        </w:rPr>
        <w:t xml:space="preserve"> </w:t>
      </w:r>
      <w:r w:rsidRPr="007E2AE2" w:rsidR="00DD7450">
        <w:rPr>
          <w:rFonts w:ascii="Calibri" w:hAnsi="Calibri" w:cs="Calibri"/>
          <w:sz w:val="22"/>
          <w:szCs w:val="22"/>
        </w:rPr>
        <w:t>period will be given to the employee, which will be decided by the HR department in consultation with the Management.</w:t>
      </w:r>
    </w:p>
    <w:p w:rsidRPr="007E2AE2" w:rsidR="00251831" w:rsidP="00251831" w:rsidRDefault="00251831" w14:paraId="31107D4D" w14:textId="77777777">
      <w:pPr>
        <w:pStyle w:val="paragraph"/>
        <w:spacing w:before="0" w:beforeAutospacing="0" w:after="0" w:afterAutospacing="0"/>
        <w:jc w:val="both"/>
        <w:textAlignment w:val="baseline"/>
        <w:rPr>
          <w:rFonts w:ascii="Calibri" w:hAnsi="Calibri" w:cs="Calibri"/>
          <w:sz w:val="22"/>
          <w:szCs w:val="22"/>
        </w:rPr>
      </w:pPr>
    </w:p>
    <w:p w:rsidRPr="007E2AE2" w:rsidR="00251831" w:rsidP="00251831" w:rsidRDefault="00251831" w14:paraId="05966904" w14:textId="77777777">
      <w:pPr>
        <w:pStyle w:val="paragraph"/>
        <w:spacing w:before="0" w:beforeAutospacing="0" w:after="0" w:afterAutospacing="0"/>
        <w:jc w:val="both"/>
        <w:textAlignment w:val="baseline"/>
        <w:rPr>
          <w:rFonts w:ascii="Calibri" w:hAnsi="Calibri" w:cs="Calibri"/>
          <w:sz w:val="22"/>
          <w:szCs w:val="22"/>
        </w:rPr>
      </w:pPr>
    </w:p>
    <w:p w:rsidRPr="007E2AE2" w:rsidR="00251831" w:rsidP="00251831" w:rsidRDefault="00251831" w14:paraId="46CF91A5" w14:textId="77777777">
      <w:pPr>
        <w:pStyle w:val="ListParagraph"/>
        <w:numPr>
          <w:ilvl w:val="0"/>
          <w:numId w:val="21"/>
        </w:numPr>
        <w:spacing w:line="240" w:lineRule="auto"/>
        <w:rPr>
          <w:rStyle w:val="normaltextrun"/>
          <w:rFonts w:cstheme="minorHAnsi"/>
          <w:b/>
          <w:bCs/>
          <w:color w:val="000000"/>
          <w:shd w:val="clear" w:color="auto" w:fill="FFFFFF"/>
        </w:rPr>
      </w:pPr>
      <w:r w:rsidRPr="007E2AE2">
        <w:rPr>
          <w:rStyle w:val="normaltextrun"/>
          <w:rFonts w:cstheme="minorHAnsi"/>
          <w:b/>
          <w:bCs/>
          <w:color w:val="000000"/>
          <w:shd w:val="clear" w:color="auto" w:fill="FFFFFF"/>
        </w:rPr>
        <w:t>Separation Upon Death:</w:t>
      </w:r>
    </w:p>
    <w:p w:rsidRPr="007E2AE2" w:rsidR="00251831" w:rsidP="00251831" w:rsidRDefault="00251831" w14:paraId="24132EBA" w14:textId="77777777">
      <w:pPr>
        <w:spacing w:line="240" w:lineRule="auto"/>
        <w:rPr>
          <w:rStyle w:val="eop"/>
          <w:rFonts w:cstheme="minorHAnsi"/>
          <w:color w:val="000000"/>
          <w:shd w:val="clear" w:color="auto" w:fill="FFFFFF"/>
        </w:rPr>
      </w:pPr>
      <w:r w:rsidRPr="007E2AE2">
        <w:rPr>
          <w:rStyle w:val="normaltextrun"/>
          <w:rFonts w:cstheme="minorHAnsi"/>
          <w:color w:val="000000"/>
          <w:shd w:val="clear" w:color="auto" w:fill="FFFFFF"/>
          <w:lang w:val="en-US"/>
        </w:rPr>
        <w:t>Separation upon death occurs in the unfortunate event of an employee’s demise while in the organization's services.</w:t>
      </w:r>
      <w:r w:rsidRPr="007E2AE2">
        <w:rPr>
          <w:rStyle w:val="eop"/>
          <w:rFonts w:cstheme="minorHAnsi"/>
          <w:color w:val="000000"/>
          <w:shd w:val="clear" w:color="auto" w:fill="FFFFFF"/>
        </w:rPr>
        <w:t> </w:t>
      </w:r>
    </w:p>
    <w:p w:rsidRPr="007E2AE2" w:rsidR="00251831" w:rsidP="00251831" w:rsidRDefault="00251831" w14:paraId="0EF44980" w14:textId="77777777">
      <w:pPr>
        <w:pStyle w:val="ListParagraph"/>
        <w:numPr>
          <w:ilvl w:val="0"/>
          <w:numId w:val="5"/>
        </w:numPr>
        <w:spacing w:line="240" w:lineRule="auto"/>
        <w:jc w:val="both"/>
        <w:rPr>
          <w:rStyle w:val="eop"/>
          <w:rFonts w:cstheme="minorHAnsi"/>
          <w:color w:val="000000"/>
          <w:shd w:val="clear" w:color="auto" w:fill="FFFFFF"/>
        </w:rPr>
      </w:pPr>
      <w:r w:rsidRPr="007E2AE2">
        <w:rPr>
          <w:rStyle w:val="normaltextrun"/>
          <w:rFonts w:cstheme="minorHAnsi"/>
          <w:color w:val="000000"/>
          <w:shd w:val="clear" w:color="auto" w:fill="FFFFFF"/>
          <w:lang w:val="en-US"/>
        </w:rPr>
        <w:t>Any incomplete commitment towards the Service Agreement will be completely waived in case of death during service.</w:t>
      </w:r>
      <w:r w:rsidRPr="007E2AE2">
        <w:rPr>
          <w:rStyle w:val="eop"/>
          <w:rFonts w:cstheme="minorHAnsi"/>
          <w:color w:val="000000"/>
          <w:shd w:val="clear" w:color="auto" w:fill="FFFFFF"/>
        </w:rPr>
        <w:t> </w:t>
      </w:r>
    </w:p>
    <w:p w:rsidRPr="007E2AE2" w:rsidR="00251831" w:rsidP="00251831" w:rsidRDefault="00251831" w14:paraId="4CB46241" w14:textId="77777777">
      <w:pPr>
        <w:pStyle w:val="ListParagraph"/>
        <w:numPr>
          <w:ilvl w:val="0"/>
          <w:numId w:val="5"/>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Earned leaves, if any, will be encashed.</w:t>
      </w:r>
    </w:p>
    <w:p w:rsidRPr="007E2AE2" w:rsidR="00251831" w:rsidP="00251831" w:rsidRDefault="00251831" w14:paraId="3F2A3EA4" w14:textId="77777777">
      <w:pPr>
        <w:pStyle w:val="ListParagraph"/>
        <w:numPr>
          <w:ilvl w:val="0"/>
          <w:numId w:val="5"/>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Term insurance benefits can be availed.</w:t>
      </w:r>
    </w:p>
    <w:p w:rsidRPr="007E2AE2" w:rsidR="00251831" w:rsidP="00251831" w:rsidRDefault="00251831" w14:paraId="52B1EA0D" w14:textId="77777777">
      <w:pPr>
        <w:pStyle w:val="ListParagraph"/>
        <w:numPr>
          <w:ilvl w:val="0"/>
          <w:numId w:val="5"/>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All outstanding dues recoverable from the employee towards loans, advances, or pending assets will be deducted from the employee’s payables. For the remaining amount (which cannot be recovered due to the unavailability of sufficient payable amount), Matellio would request the beneficiary to settle the dues.</w:t>
      </w:r>
    </w:p>
    <w:p w:rsidRPr="007E2AE2" w:rsidR="00251831" w:rsidP="00251831" w:rsidRDefault="00251831" w14:paraId="0E6CD1B6" w14:textId="77777777">
      <w:pPr>
        <w:pStyle w:val="ListParagraph"/>
        <w:numPr>
          <w:ilvl w:val="0"/>
          <w:numId w:val="5"/>
        </w:numPr>
        <w:spacing w:line="240" w:lineRule="auto"/>
        <w:jc w:val="both"/>
        <w:rPr>
          <w:rStyle w:val="eop"/>
          <w:rFonts w:cstheme="minorHAnsi"/>
          <w:color w:val="000000"/>
          <w:shd w:val="clear" w:color="auto" w:fill="FFFFFF"/>
        </w:rPr>
      </w:pPr>
      <w:r w:rsidRPr="007E2AE2">
        <w:rPr>
          <w:rStyle w:val="normaltextrun"/>
          <w:rFonts w:cstheme="minorHAnsi"/>
          <w:color w:val="000000"/>
          <w:shd w:val="clear" w:color="auto" w:fill="FFFFFF"/>
          <w:lang w:val="en-US"/>
        </w:rPr>
        <w:t>In case at the time of full and final settlement, compensation revision has been announced retrospectively, and the employee was alive as of the effective date of the revision, the Full and final settlement will be based on the revised compensation.</w:t>
      </w:r>
      <w:r w:rsidRPr="007E2AE2">
        <w:rPr>
          <w:rStyle w:val="eop"/>
          <w:rFonts w:cstheme="minorHAnsi"/>
          <w:color w:val="000000"/>
          <w:shd w:val="clear" w:color="auto" w:fill="FFFFFF"/>
        </w:rPr>
        <w:t> </w:t>
      </w:r>
    </w:p>
    <w:p w:rsidRPr="007E2AE2" w:rsidR="00871B2E" w:rsidP="00251831" w:rsidRDefault="00871B2E" w14:paraId="32DB5A40" w14:textId="77777777">
      <w:pPr>
        <w:pStyle w:val="paragraph"/>
        <w:spacing w:before="0" w:beforeAutospacing="0" w:after="0" w:afterAutospacing="0"/>
        <w:jc w:val="both"/>
        <w:textAlignment w:val="baseline"/>
        <w:rPr>
          <w:rFonts w:ascii="Calibri" w:hAnsi="Calibri" w:cs="Calibri"/>
          <w:sz w:val="22"/>
          <w:szCs w:val="22"/>
        </w:rPr>
      </w:pPr>
    </w:p>
    <w:p w:rsidRPr="007E2AE2" w:rsidR="008F36C2" w:rsidP="008F36C2" w:rsidRDefault="008F36C2" w14:paraId="56B4599F" w14:textId="77777777">
      <w:pPr>
        <w:pStyle w:val="paragraph"/>
        <w:spacing w:before="0" w:beforeAutospacing="0" w:after="0" w:afterAutospacing="0"/>
        <w:jc w:val="both"/>
        <w:textAlignment w:val="baseline"/>
        <w:rPr>
          <w:rFonts w:ascii="Calibri" w:hAnsi="Calibri" w:cs="Calibri"/>
          <w:sz w:val="22"/>
          <w:szCs w:val="22"/>
        </w:rPr>
      </w:pPr>
    </w:p>
    <w:p w:rsidRPr="007E2AE2" w:rsidR="000967CB" w:rsidP="008F36C2" w:rsidRDefault="000967CB" w14:paraId="2FFA4E5D" w14:textId="36A6F26E">
      <w:pPr>
        <w:pStyle w:val="paragraph"/>
        <w:spacing w:before="0" w:beforeAutospacing="0" w:after="0" w:afterAutospacing="0"/>
        <w:jc w:val="both"/>
        <w:textAlignment w:val="baseline"/>
        <w:rPr>
          <w:rFonts w:ascii="Calibri" w:hAnsi="Calibri" w:cs="Calibri"/>
          <w:b/>
          <w:bCs/>
          <w:sz w:val="22"/>
          <w:szCs w:val="22"/>
        </w:rPr>
      </w:pPr>
      <w:r w:rsidRPr="007E2AE2">
        <w:rPr>
          <w:rFonts w:ascii="Calibri" w:hAnsi="Calibri" w:cs="Calibri"/>
          <w:b/>
          <w:bCs/>
          <w:sz w:val="22"/>
          <w:szCs w:val="22"/>
        </w:rPr>
        <w:t xml:space="preserve">General </w:t>
      </w:r>
      <w:r w:rsidRPr="007E2AE2" w:rsidR="00E51CAF">
        <w:rPr>
          <w:rFonts w:ascii="Calibri" w:hAnsi="Calibri" w:cs="Calibri"/>
          <w:b/>
          <w:bCs/>
          <w:sz w:val="22"/>
          <w:szCs w:val="22"/>
        </w:rPr>
        <w:t xml:space="preserve">Policy </w:t>
      </w:r>
      <w:r w:rsidRPr="007E2AE2">
        <w:rPr>
          <w:rFonts w:ascii="Calibri" w:hAnsi="Calibri" w:cs="Calibri"/>
          <w:b/>
          <w:bCs/>
          <w:sz w:val="22"/>
          <w:szCs w:val="22"/>
        </w:rPr>
        <w:t>Guidelines-</w:t>
      </w:r>
    </w:p>
    <w:p w:rsidRPr="007E2AE2" w:rsidR="00871B2E" w:rsidP="008F36C2" w:rsidRDefault="00871B2E" w14:paraId="4B7288FE" w14:textId="77777777">
      <w:pPr>
        <w:pStyle w:val="paragraph"/>
        <w:spacing w:before="0" w:beforeAutospacing="0" w:after="0" w:afterAutospacing="0"/>
        <w:jc w:val="both"/>
        <w:textAlignment w:val="baseline"/>
        <w:rPr>
          <w:rFonts w:ascii="Calibri" w:hAnsi="Calibri" w:cs="Calibri"/>
          <w:b/>
          <w:bCs/>
          <w:sz w:val="22"/>
          <w:szCs w:val="22"/>
        </w:rPr>
      </w:pPr>
    </w:p>
    <w:p w:rsidRPr="007E2AE2" w:rsidR="000967CB" w:rsidP="000967CB" w:rsidRDefault="000967CB" w14:paraId="78E5D708" w14:textId="77777777">
      <w:pPr>
        <w:pStyle w:val="ListParagraph"/>
        <w:numPr>
          <w:ilvl w:val="0"/>
          <w:numId w:val="1"/>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During the notice period, it is the duty of the employee to complete all handover processes and complete exit formalities prior to the last working day.</w:t>
      </w:r>
    </w:p>
    <w:p w:rsidRPr="007E2AE2" w:rsidR="000967CB" w:rsidP="7DE74495" w:rsidRDefault="000967CB" w14:paraId="24773456" w14:textId="15F5C10C">
      <w:pPr>
        <w:pStyle w:val="ListParagraph"/>
        <w:numPr>
          <w:ilvl w:val="0"/>
          <w:numId w:val="1"/>
        </w:numPr>
        <w:spacing w:line="240" w:lineRule="auto"/>
        <w:jc w:val="both"/>
        <w:rPr>
          <w:rStyle w:val="normaltextrun"/>
          <w:rFonts w:cs="Calibri" w:cstheme="minorAscii"/>
          <w:color w:val="000000"/>
          <w:shd w:val="clear" w:color="auto" w:fill="FFFFFF"/>
        </w:rPr>
      </w:pPr>
      <w:r w:rsidRPr="7DE74495" w:rsidR="0943D86E">
        <w:rPr>
          <w:rStyle w:val="normaltextrun"/>
          <w:rFonts w:cs="Calibri" w:cstheme="minorAscii"/>
          <w:color w:val="000000"/>
          <w:shd w:val="clear" w:color="auto" w:fill="FFFFFF"/>
        </w:rPr>
        <w:t>Employees on notice period are not expected to go on any planned leave. However, any leave available due to a medical or personal emergency would be accommodated</w:t>
      </w:r>
      <w:r w:rsidRPr="7DE74495" w:rsidR="7CE67555">
        <w:rPr>
          <w:rStyle w:val="normaltextrun"/>
          <w:rFonts w:cs="Calibri" w:cstheme="minorAscii"/>
          <w:color w:val="000000" w:themeColor="text1" w:themeTint="FF" w:themeShade="FF"/>
        </w:rPr>
        <w:t xml:space="preserve"> </w:t>
      </w:r>
      <w:r w:rsidRPr="7DE74495" w:rsidR="7CE67555">
        <w:rPr>
          <w:noProof w:val="0"/>
          <w:lang w:val="en-IN"/>
        </w:rPr>
        <w:t>(employees will only be eligible to apply for earned Leaves/piggy leaves in this case and will not have access to sick Leaves or casual Leaves)</w:t>
      </w:r>
      <w:r w:rsidRPr="7DE74495" w:rsidR="0943D86E">
        <w:rPr>
          <w:rStyle w:val="normaltextrun"/>
          <w:rFonts w:cs="Calibri" w:cstheme="minorAscii"/>
          <w:color w:val="000000" w:themeColor="text1" w:themeTint="FF" w:themeShade="FF"/>
        </w:rPr>
        <w:t>, but if the KT Plan gets affected because of any such leave, then the notice period will be extended, which will be based on management’s discretion.</w:t>
      </w:r>
    </w:p>
    <w:p w:rsidRPr="007E2AE2" w:rsidR="000967CB" w:rsidP="000967CB" w:rsidRDefault="000967CB" w14:paraId="0C1F8669" w14:textId="662268B1">
      <w:pPr>
        <w:pStyle w:val="ListParagraph"/>
        <w:numPr>
          <w:ilvl w:val="0"/>
          <w:numId w:val="1"/>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 xml:space="preserve">In case the employee </w:t>
      </w:r>
      <w:r w:rsidR="009510D5">
        <w:rPr>
          <w:rStyle w:val="normaltextrun"/>
          <w:rFonts w:cstheme="minorHAnsi"/>
          <w:color w:val="000000"/>
          <w:shd w:val="clear" w:color="auto" w:fill="FFFFFF"/>
        </w:rPr>
        <w:t>holds</w:t>
      </w:r>
      <w:r w:rsidRPr="007E2AE2">
        <w:rPr>
          <w:rStyle w:val="normaltextrun"/>
          <w:rFonts w:cstheme="minorHAnsi"/>
          <w:color w:val="000000"/>
          <w:shd w:val="clear" w:color="auto" w:fill="FFFFFF"/>
        </w:rPr>
        <w:t xml:space="preserve"> a critical </w:t>
      </w:r>
      <w:r w:rsidRPr="007E2AE2" w:rsidR="00DA67AE">
        <w:rPr>
          <w:rStyle w:val="normaltextrun"/>
          <w:rFonts w:cstheme="minorHAnsi"/>
          <w:color w:val="000000"/>
          <w:shd w:val="clear" w:color="auto" w:fill="FFFFFF"/>
        </w:rPr>
        <w:t>position or</w:t>
      </w:r>
      <w:r w:rsidRPr="007E2AE2">
        <w:rPr>
          <w:rStyle w:val="normaltextrun"/>
          <w:rFonts w:cstheme="minorHAnsi"/>
          <w:color w:val="000000"/>
          <w:shd w:val="clear" w:color="auto" w:fill="FFFFFF"/>
        </w:rPr>
        <w:t xml:space="preserve"> is </w:t>
      </w:r>
      <w:r w:rsidRPr="007E2AE2" w:rsidR="00DA67AE">
        <w:rPr>
          <w:rStyle w:val="normaltextrun"/>
          <w:rFonts w:cstheme="minorHAnsi"/>
          <w:color w:val="000000"/>
          <w:shd w:val="clear" w:color="auto" w:fill="FFFFFF"/>
        </w:rPr>
        <w:t>working as a dedicated resource on a project</w:t>
      </w:r>
      <w:r w:rsidRPr="007E2AE2">
        <w:rPr>
          <w:rStyle w:val="normaltextrun"/>
          <w:rFonts w:cstheme="minorHAnsi"/>
          <w:color w:val="000000"/>
          <w:shd w:val="clear" w:color="auto" w:fill="FFFFFF"/>
        </w:rPr>
        <w:t>, the company might request the employee to extend the notice period on mutually agreeable terms; however, endowers never to retain any employee on a forcible basis.</w:t>
      </w:r>
    </w:p>
    <w:p w:rsidRPr="007E2AE2" w:rsidR="000967CB" w:rsidP="000967CB" w:rsidRDefault="000967CB" w14:paraId="30742258" w14:textId="77777777">
      <w:pPr>
        <w:pStyle w:val="ListParagraph"/>
        <w:numPr>
          <w:ilvl w:val="0"/>
          <w:numId w:val="1"/>
        </w:numPr>
        <w:spacing w:line="240" w:lineRule="auto"/>
        <w:jc w:val="both"/>
        <w:rPr>
          <w:rStyle w:val="normaltextrun"/>
          <w:rFonts w:cstheme="minorHAnsi"/>
          <w:color w:val="000000"/>
          <w:shd w:val="clear" w:color="auto" w:fill="FFFFFF"/>
        </w:rPr>
      </w:pPr>
      <w:r w:rsidRPr="007E2AE2">
        <w:rPr>
          <w:rStyle w:val="normaltextrun"/>
          <w:rFonts w:cstheme="minorHAnsi"/>
          <w:color w:val="000000"/>
          <w:shd w:val="clear" w:color="auto" w:fill="FFFFFF"/>
        </w:rPr>
        <w:t>If the employee requests to be relieved without serving the notice period, he or she will not be entitled to encashment of the remaining earned leaves.</w:t>
      </w:r>
    </w:p>
    <w:p w:rsidRPr="007E2AE2" w:rsidR="000967CB" w:rsidP="000967CB" w:rsidRDefault="000967CB" w14:paraId="72564649" w14:textId="7B5B281E">
      <w:pPr>
        <w:pStyle w:val="ListParagraph"/>
        <w:numPr>
          <w:ilvl w:val="0"/>
          <w:numId w:val="1"/>
        </w:numPr>
        <w:spacing w:line="240" w:lineRule="auto"/>
        <w:jc w:val="both"/>
        <w:rPr>
          <w:rStyle w:val="eop"/>
          <w:color w:val="000000"/>
          <w:shd w:val="clear" w:color="auto" w:fill="FFFFFF"/>
        </w:rPr>
      </w:pPr>
      <w:r w:rsidRPr="007E2AE2">
        <w:rPr>
          <w:rStyle w:val="normaltextrun"/>
          <w:color w:val="000000"/>
          <w:shd w:val="clear" w:color="auto" w:fill="FFFFFF"/>
          <w:lang w:val="en-US"/>
        </w:rPr>
        <w:t>If an employee is covered under any Service Agreement</w:t>
      </w:r>
      <w:r w:rsidRPr="007E2AE2" w:rsidR="00B477AA">
        <w:rPr>
          <w:rStyle w:val="normaltextrun"/>
          <w:color w:val="000000"/>
          <w:shd w:val="clear" w:color="auto" w:fill="FFFFFF"/>
          <w:lang w:val="en-US"/>
        </w:rPr>
        <w:t xml:space="preserve"> through a</w:t>
      </w:r>
      <w:r w:rsidRPr="007E2AE2" w:rsidR="00A777D1">
        <w:rPr>
          <w:rStyle w:val="normaltextrun"/>
          <w:color w:val="000000"/>
          <w:shd w:val="clear" w:color="auto" w:fill="FFFFFF"/>
          <w:lang w:val="en-US"/>
        </w:rPr>
        <w:t xml:space="preserve"> client</w:t>
      </w:r>
      <w:r w:rsidRPr="007E2AE2" w:rsidR="00E46901">
        <w:rPr>
          <w:rStyle w:val="normaltextrun"/>
          <w:color w:val="000000"/>
          <w:shd w:val="clear" w:color="auto" w:fill="FFFFFF"/>
          <w:lang w:val="en-US"/>
        </w:rPr>
        <w:t xml:space="preserve"> or is working as a dedicated resource on a project</w:t>
      </w:r>
      <w:r w:rsidRPr="007E2AE2">
        <w:rPr>
          <w:rStyle w:val="normaltextrun"/>
          <w:color w:val="000000"/>
          <w:shd w:val="clear" w:color="auto" w:fill="FFFFFF"/>
          <w:lang w:val="en-US"/>
        </w:rPr>
        <w:t xml:space="preserve"> and resigns before </w:t>
      </w:r>
      <w:r w:rsidRPr="007E2AE2" w:rsidR="006979C0">
        <w:rPr>
          <w:rStyle w:val="normaltextrun"/>
          <w:color w:val="000000"/>
          <w:shd w:val="clear" w:color="auto" w:fill="FFFFFF"/>
          <w:lang w:val="en-US"/>
        </w:rPr>
        <w:t xml:space="preserve">fulfilling their </w:t>
      </w:r>
      <w:r w:rsidRPr="007E2AE2" w:rsidR="001065E8">
        <w:rPr>
          <w:rStyle w:val="normaltextrun"/>
          <w:color w:val="000000"/>
          <w:shd w:val="clear" w:color="auto" w:fill="FFFFFF"/>
          <w:lang w:val="en-US"/>
        </w:rPr>
        <w:t xml:space="preserve">commitments </w:t>
      </w:r>
      <w:r w:rsidRPr="007E2AE2">
        <w:rPr>
          <w:rStyle w:val="normaltextrun"/>
          <w:color w:val="000000"/>
          <w:shd w:val="clear" w:color="auto" w:fill="FFFFFF"/>
          <w:lang w:val="en-US"/>
        </w:rPr>
        <w:t>as per the agreement, they are liable to pay the full liquidated damages without any pro-rata calculations.</w:t>
      </w:r>
      <w:r w:rsidRPr="007E2AE2">
        <w:rPr>
          <w:rStyle w:val="eop"/>
          <w:color w:val="000000"/>
          <w:shd w:val="clear" w:color="auto" w:fill="FFFFFF"/>
        </w:rPr>
        <w:t> </w:t>
      </w:r>
    </w:p>
    <w:p w:rsidRPr="007E2AE2" w:rsidR="000967CB" w:rsidP="000967CB" w:rsidRDefault="000967CB" w14:paraId="72D340D3" w14:textId="77777777">
      <w:pPr>
        <w:pStyle w:val="ListParagraph"/>
        <w:numPr>
          <w:ilvl w:val="0"/>
          <w:numId w:val="1"/>
        </w:numPr>
        <w:spacing w:line="240" w:lineRule="auto"/>
        <w:jc w:val="both"/>
        <w:rPr>
          <w:rStyle w:val="normaltextrun"/>
          <w:color w:val="000000"/>
          <w:shd w:val="clear" w:color="auto" w:fill="FFFFFF"/>
        </w:rPr>
      </w:pPr>
      <w:r w:rsidRPr="007E2AE2">
        <w:rPr>
          <w:rStyle w:val="normaltextrun"/>
          <w:color w:val="000000"/>
          <w:shd w:val="clear" w:color="auto" w:fill="FFFFFF"/>
        </w:rPr>
        <w:t>In case an employee has partly served the notice period and stopped attending without Authorization, the company reserves the right to decide whether to initiate disciplinary proceedings or adjust the notice period’s shortfall.</w:t>
      </w:r>
    </w:p>
    <w:p w:rsidRPr="007E2AE2" w:rsidR="000967CB" w:rsidP="000967CB" w:rsidRDefault="000967CB" w14:paraId="2D6AC47B" w14:textId="77777777">
      <w:pPr>
        <w:pStyle w:val="ListParagraph"/>
        <w:numPr>
          <w:ilvl w:val="0"/>
          <w:numId w:val="1"/>
        </w:numPr>
        <w:spacing w:line="240" w:lineRule="auto"/>
        <w:jc w:val="both"/>
        <w:rPr>
          <w:rFonts w:ascii="Calibri" w:hAnsi="Calibri" w:cs="Calibri"/>
          <w:color w:val="000000"/>
          <w:shd w:val="clear" w:color="auto" w:fill="FFFFFF"/>
        </w:rPr>
      </w:pPr>
      <w:r w:rsidRPr="007E2AE2">
        <w:rPr>
          <w:color w:val="000000"/>
        </w:rPr>
        <w:t>The Full and Final amount is paid to the employee within 60 days after recovering all advances/outstanding dues, if any, together with a relieving letter on completion of all formalities regarding exit.</w:t>
      </w:r>
    </w:p>
    <w:p w:rsidRPr="00F45293" w:rsidR="000967CB" w:rsidP="000967CB" w:rsidRDefault="000967CB" w14:paraId="740076D3" w14:textId="38F2AB4B">
      <w:pPr>
        <w:pStyle w:val="ListParagraph"/>
        <w:numPr>
          <w:ilvl w:val="0"/>
          <w:numId w:val="1"/>
        </w:numPr>
        <w:spacing w:line="240" w:lineRule="auto"/>
        <w:jc w:val="both"/>
        <w:rPr>
          <w:rStyle w:val="eop"/>
          <w:rFonts w:cstheme="minorHAnsi"/>
          <w:color w:val="000000"/>
          <w:shd w:val="clear" w:color="auto" w:fill="FFFFFF"/>
        </w:rPr>
      </w:pPr>
      <w:r w:rsidRPr="00F45293">
        <w:rPr>
          <w:rStyle w:val="normaltextrun"/>
          <w:rFonts w:cstheme="minorHAnsi"/>
          <w:color w:val="000000"/>
          <w:shd w:val="clear" w:color="auto" w:fill="FFFFFF"/>
          <w:lang w:val="en-US"/>
        </w:rPr>
        <w:t xml:space="preserve">If the employee’s separation is during the period when Matellio revises and implements the annual compensation, the revised compensation will only </w:t>
      </w:r>
      <w:r w:rsidR="0064325B">
        <w:rPr>
          <w:rStyle w:val="normaltextrun"/>
          <w:rFonts w:cstheme="minorHAnsi"/>
          <w:color w:val="000000"/>
          <w:shd w:val="clear" w:color="auto" w:fill="FFFFFF"/>
          <w:lang w:val="en-US"/>
        </w:rPr>
        <w:t>apply</w:t>
      </w:r>
      <w:r w:rsidRPr="00F45293">
        <w:rPr>
          <w:rStyle w:val="normaltextrun"/>
          <w:rFonts w:cstheme="minorHAnsi"/>
          <w:color w:val="000000"/>
          <w:shd w:val="clear" w:color="auto" w:fill="FFFFFF"/>
          <w:lang w:val="en-US"/>
        </w:rPr>
        <w:t xml:space="preserve"> to employees who are in the service of Matellio at that time. Such a revision will not apply to employees serving the notice period.</w:t>
      </w:r>
      <w:r w:rsidRPr="00F45293">
        <w:rPr>
          <w:rStyle w:val="eop"/>
          <w:rFonts w:cstheme="minorHAnsi"/>
          <w:color w:val="000000"/>
          <w:shd w:val="clear" w:color="auto" w:fill="FFFFFF"/>
        </w:rPr>
        <w:t> </w:t>
      </w:r>
    </w:p>
    <w:p w:rsidRPr="007E2AE2" w:rsidR="00B57A0B" w:rsidP="000967CB" w:rsidRDefault="00B57A0B" w14:paraId="0AAA314E" w14:textId="7738DBBC">
      <w:pPr>
        <w:pStyle w:val="ListParagraph"/>
        <w:numPr>
          <w:ilvl w:val="0"/>
          <w:numId w:val="1"/>
        </w:numPr>
        <w:spacing w:line="240" w:lineRule="auto"/>
        <w:jc w:val="both"/>
        <w:rPr>
          <w:rStyle w:val="eop"/>
          <w:rFonts w:cstheme="minorHAnsi"/>
          <w:color w:val="000000"/>
          <w:shd w:val="clear" w:color="auto" w:fill="FFFFFF"/>
        </w:rPr>
      </w:pPr>
      <w:r w:rsidRPr="007E2AE2">
        <w:rPr>
          <w:rStyle w:val="eop"/>
          <w:rFonts w:cstheme="minorHAnsi"/>
          <w:color w:val="000000"/>
          <w:shd w:val="clear" w:color="auto" w:fill="FFFFFF"/>
        </w:rPr>
        <w:t>If an employee resigns within six months of their promotion</w:t>
      </w:r>
      <w:r w:rsidRPr="007E2AE2" w:rsidR="00D75081">
        <w:rPr>
          <w:rStyle w:val="eop"/>
          <w:rFonts w:cstheme="minorHAnsi"/>
          <w:color w:val="000000"/>
          <w:shd w:val="clear" w:color="auto" w:fill="FFFFFF"/>
        </w:rPr>
        <w:t xml:space="preserve">, they will receive an experience letter indicating </w:t>
      </w:r>
      <w:r w:rsidRPr="007E2AE2" w:rsidR="004801B9">
        <w:rPr>
          <w:rStyle w:val="eop"/>
          <w:rFonts w:cstheme="minorHAnsi"/>
          <w:color w:val="000000"/>
          <w:shd w:val="clear" w:color="auto" w:fill="FFFFFF"/>
        </w:rPr>
        <w:t xml:space="preserve">the designation held just </w:t>
      </w:r>
      <w:r w:rsidR="0064325B">
        <w:rPr>
          <w:rStyle w:val="eop"/>
          <w:rFonts w:cstheme="minorHAnsi"/>
          <w:color w:val="000000"/>
          <w:shd w:val="clear" w:color="auto" w:fill="FFFFFF"/>
        </w:rPr>
        <w:t>before</w:t>
      </w:r>
      <w:r w:rsidRPr="007E2AE2" w:rsidR="004801B9">
        <w:rPr>
          <w:rStyle w:val="eop"/>
          <w:rFonts w:cstheme="minorHAnsi"/>
          <w:color w:val="000000"/>
          <w:shd w:val="clear" w:color="auto" w:fill="FFFFFF"/>
        </w:rPr>
        <w:t xml:space="preserve"> this designation.</w:t>
      </w:r>
    </w:p>
    <w:p w:rsidRPr="007E2AE2" w:rsidR="000967CB" w:rsidP="008F36C2" w:rsidRDefault="000967CB" w14:paraId="26CD31AB" w14:textId="77777777">
      <w:pPr>
        <w:pStyle w:val="paragraph"/>
        <w:spacing w:before="0" w:beforeAutospacing="0" w:after="0" w:afterAutospacing="0"/>
        <w:jc w:val="both"/>
        <w:textAlignment w:val="baseline"/>
        <w:rPr>
          <w:rStyle w:val="normaltextrun"/>
          <w:rFonts w:ascii="Calibri" w:hAnsi="Calibri" w:cs="Calibri"/>
          <w:sz w:val="22"/>
          <w:szCs w:val="22"/>
        </w:rPr>
      </w:pPr>
    </w:p>
    <w:p w:rsidRPr="007E2AE2" w:rsidR="000967CB" w:rsidP="008F36C2" w:rsidRDefault="000967CB" w14:paraId="2DDDC5E8" w14:textId="77777777">
      <w:pPr>
        <w:pStyle w:val="paragraph"/>
        <w:spacing w:before="0" w:beforeAutospacing="0" w:after="0" w:afterAutospacing="0"/>
        <w:jc w:val="both"/>
        <w:textAlignment w:val="baseline"/>
        <w:rPr>
          <w:rStyle w:val="normaltextrun"/>
          <w:rFonts w:ascii="Calibri" w:hAnsi="Calibri" w:cs="Calibri"/>
          <w:sz w:val="22"/>
          <w:szCs w:val="22"/>
        </w:rPr>
      </w:pPr>
    </w:p>
    <w:p w:rsidRPr="007E2AE2" w:rsidR="00BC70D4" w:rsidP="00637C5F" w:rsidRDefault="004E23EC" w14:paraId="589BCF41" w14:textId="18C8030B">
      <w:pPr>
        <w:spacing w:line="240" w:lineRule="auto"/>
        <w:rPr>
          <w:rStyle w:val="eop"/>
          <w:rFonts w:cstheme="minorHAnsi"/>
          <w:b/>
          <w:bCs/>
          <w:color w:val="000000"/>
          <w:sz w:val="24"/>
          <w:szCs w:val="24"/>
          <w:shd w:val="clear" w:color="auto" w:fill="FFFFFF"/>
        </w:rPr>
      </w:pPr>
      <w:r w:rsidRPr="007E2AE2">
        <w:rPr>
          <w:rStyle w:val="eop"/>
          <w:rFonts w:cstheme="minorHAnsi"/>
          <w:b/>
          <w:bCs/>
          <w:color w:val="000000"/>
          <w:sz w:val="24"/>
          <w:szCs w:val="24"/>
          <w:shd w:val="clear" w:color="auto" w:fill="FFFFFF"/>
        </w:rPr>
        <w:t>Rehire</w:t>
      </w:r>
      <w:r w:rsidRPr="007E2AE2" w:rsidR="000B7F2C">
        <w:rPr>
          <w:rStyle w:val="eop"/>
          <w:rFonts w:cstheme="minorHAnsi"/>
          <w:b/>
          <w:bCs/>
          <w:color w:val="000000"/>
          <w:sz w:val="24"/>
          <w:szCs w:val="24"/>
          <w:shd w:val="clear" w:color="auto" w:fill="FFFFFF"/>
        </w:rPr>
        <w:t>-</w:t>
      </w:r>
    </w:p>
    <w:p w:rsidRPr="007E2AE2" w:rsidR="006D438D" w:rsidP="00651D0F" w:rsidRDefault="000B7F2C" w14:paraId="5D3759AC" w14:textId="25071645">
      <w:pPr>
        <w:pStyle w:val="ListParagraph"/>
        <w:numPr>
          <w:ilvl w:val="0"/>
          <w:numId w:val="16"/>
        </w:numPr>
        <w:spacing w:line="240" w:lineRule="auto"/>
        <w:jc w:val="both"/>
        <w:rPr>
          <w:rStyle w:val="eop"/>
          <w:rFonts w:cstheme="minorHAnsi"/>
          <w:color w:val="000000"/>
          <w:shd w:val="clear" w:color="auto" w:fill="FFFFFF"/>
        </w:rPr>
      </w:pPr>
      <w:r w:rsidRPr="007E2AE2">
        <w:rPr>
          <w:rStyle w:val="eop"/>
          <w:rFonts w:cstheme="minorHAnsi"/>
          <w:color w:val="000000"/>
          <w:shd w:val="clear" w:color="auto" w:fill="FFFFFF"/>
        </w:rPr>
        <w:t xml:space="preserve">Former employees who leave Matellio in good standing and were classified as eligible for rehire may be considered for re-employment. An application must be submitted to the Human </w:t>
      </w:r>
      <w:r w:rsidRPr="007E2AE2" w:rsidR="006D438D">
        <w:rPr>
          <w:rStyle w:val="eop"/>
          <w:rFonts w:cstheme="minorHAnsi"/>
          <w:color w:val="000000"/>
          <w:shd w:val="clear" w:color="auto" w:fill="FFFFFF"/>
        </w:rPr>
        <w:t>Resources</w:t>
      </w:r>
      <w:r w:rsidRPr="007E2AE2">
        <w:rPr>
          <w:rStyle w:val="eop"/>
          <w:rFonts w:cstheme="minorHAnsi"/>
          <w:color w:val="000000"/>
          <w:shd w:val="clear" w:color="auto" w:fill="FFFFFF"/>
        </w:rPr>
        <w:t xml:space="preserve"> department, and the applicant must meet all minimum qualifications and requirements of the position, including any qualifying exam, when required. </w:t>
      </w:r>
    </w:p>
    <w:p w:rsidRPr="007E2AE2" w:rsidR="000B7F2C" w:rsidP="00651D0F" w:rsidRDefault="000B7F2C" w14:paraId="5ECD3727" w14:textId="5B52AD43">
      <w:pPr>
        <w:pStyle w:val="ListParagraph"/>
        <w:numPr>
          <w:ilvl w:val="0"/>
          <w:numId w:val="16"/>
        </w:numPr>
        <w:spacing w:line="240" w:lineRule="auto"/>
        <w:jc w:val="both"/>
        <w:rPr>
          <w:rStyle w:val="eop"/>
          <w:rFonts w:cstheme="minorHAnsi"/>
          <w:color w:val="000000"/>
          <w:shd w:val="clear" w:color="auto" w:fill="FFFFFF"/>
        </w:rPr>
      </w:pPr>
      <w:r w:rsidRPr="007E2AE2">
        <w:rPr>
          <w:rStyle w:val="eop"/>
          <w:rFonts w:cstheme="minorHAnsi"/>
          <w:color w:val="000000"/>
          <w:shd w:val="clear" w:color="auto" w:fill="FFFFFF"/>
        </w:rPr>
        <w:t>Rehired employees begin benefits just as any other new employee. Previous tenure will not be considered in calculating longevity, leave accruals</w:t>
      </w:r>
      <w:r w:rsidR="0064325B">
        <w:rPr>
          <w:rStyle w:val="eop"/>
          <w:rFonts w:cstheme="minorHAnsi"/>
          <w:color w:val="000000"/>
          <w:shd w:val="clear" w:color="auto" w:fill="FFFFFF"/>
        </w:rPr>
        <w:t>,</w:t>
      </w:r>
      <w:r w:rsidRPr="007E2AE2">
        <w:rPr>
          <w:rStyle w:val="eop"/>
          <w:rFonts w:cstheme="minorHAnsi"/>
          <w:color w:val="000000"/>
          <w:shd w:val="clear" w:color="auto" w:fill="FFFFFF"/>
        </w:rPr>
        <w:t xml:space="preserve"> or other benefits.</w:t>
      </w:r>
    </w:p>
    <w:p w:rsidRPr="007E2AE2" w:rsidR="000B7F2C" w:rsidP="00651D0F" w:rsidRDefault="000B7F2C" w14:paraId="6F8A0412" w14:textId="2FFF5C1C">
      <w:pPr>
        <w:pStyle w:val="ListParagraph"/>
        <w:numPr>
          <w:ilvl w:val="0"/>
          <w:numId w:val="16"/>
        </w:numPr>
        <w:spacing w:line="240" w:lineRule="auto"/>
        <w:jc w:val="both"/>
        <w:rPr>
          <w:rStyle w:val="eop"/>
          <w:rFonts w:cstheme="minorHAnsi"/>
          <w:color w:val="000000"/>
          <w:shd w:val="clear" w:color="auto" w:fill="FFFFFF"/>
        </w:rPr>
      </w:pPr>
      <w:r w:rsidRPr="007E2AE2">
        <w:rPr>
          <w:rStyle w:val="eop"/>
          <w:rFonts w:cstheme="minorHAnsi"/>
          <w:color w:val="000000"/>
          <w:shd w:val="clear" w:color="auto" w:fill="FFFFFF"/>
        </w:rPr>
        <w:t xml:space="preserve">An applicant or employee terminated for violating policy or </w:t>
      </w:r>
      <w:r w:rsidRPr="007E2AE2" w:rsidR="006D438D">
        <w:rPr>
          <w:rStyle w:val="eop"/>
          <w:rFonts w:cstheme="minorHAnsi"/>
          <w:color w:val="000000"/>
          <w:shd w:val="clear" w:color="auto" w:fill="FFFFFF"/>
        </w:rPr>
        <w:t xml:space="preserve">resigned in lieu of termination </w:t>
      </w:r>
      <w:r w:rsidRPr="007E2AE2">
        <w:rPr>
          <w:rStyle w:val="eop"/>
          <w:rFonts w:cstheme="minorHAnsi"/>
          <w:color w:val="000000"/>
          <w:shd w:val="clear" w:color="auto" w:fill="FFFFFF"/>
        </w:rPr>
        <w:t>due to a policy violation will be ineligible for rehire</w:t>
      </w:r>
      <w:r w:rsidRPr="007E2AE2" w:rsidR="006D438D">
        <w:rPr>
          <w:rStyle w:val="eop"/>
          <w:rFonts w:cstheme="minorHAnsi"/>
          <w:color w:val="000000"/>
          <w:shd w:val="clear" w:color="auto" w:fill="FFFFFF"/>
        </w:rPr>
        <w:t>.</w:t>
      </w:r>
    </w:p>
    <w:p w:rsidRPr="007E2AE2" w:rsidR="00A02F14" w:rsidP="00E03EF1" w:rsidRDefault="00A02F14" w14:paraId="74DA7996" w14:textId="77777777"/>
    <w:p w:rsidR="00A14E26" w:rsidP="00E03EF1" w:rsidRDefault="00A14E26" w14:paraId="1737EFF4" w14:textId="675ACFC1">
      <w:r w:rsidR="285C9E9D">
        <w:rPr/>
        <w:t>*Notice period in all the separation instances is subject to management discretion.</w:t>
      </w:r>
    </w:p>
    <w:p w:rsidR="00A14E26" w:rsidP="00E03EF1" w:rsidRDefault="00A14E26" w14:paraId="23FC651B" w14:textId="77777777"/>
    <w:p w:rsidR="00A14E26" w:rsidP="00E03EF1" w:rsidRDefault="00A14E26" w14:paraId="62CFC953" w14:textId="77777777"/>
    <w:p w:rsidR="00A14E26" w:rsidP="00E03EF1" w:rsidRDefault="00A14E26" w14:paraId="2801751A" w14:textId="77777777"/>
    <w:p w:rsidR="00A14E26" w:rsidP="00E03EF1" w:rsidRDefault="00A14E26" w14:paraId="31E51B06" w14:textId="77777777"/>
    <w:p w:rsidR="00A14E26" w:rsidP="00E03EF1" w:rsidRDefault="00A14E26" w14:paraId="6E245E18" w14:textId="77777777"/>
    <w:p w:rsidR="00A14E26" w:rsidP="00E03EF1" w:rsidRDefault="00A14E26" w14:paraId="5876E6A0" w14:textId="77777777"/>
    <w:p w:rsidR="00A14E26" w:rsidP="00E03EF1" w:rsidRDefault="00A14E26" w14:paraId="45FEB30D" w14:textId="77777777"/>
    <w:p w:rsidRPr="00E03EF1" w:rsidR="00A14E26" w:rsidP="0E794268" w:rsidRDefault="00A14E26" w14:paraId="0847DE40" w14:textId="062B354E"/>
    <w:sectPr w:rsidRPr="00E03EF1" w:rsidR="00A14E26" w:rsidSect="00844E79">
      <w:headerReference w:type="default" r:id="rId8"/>
      <w:pgSz w:w="11906" w:h="16838" w:orient="portrait"/>
      <w:pgMar w:top="1440" w:right="1416" w:bottom="1440" w:left="1440" w:header="6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47D3" w:rsidP="00722A3C" w:rsidRDefault="00FE47D3" w14:paraId="76728448" w14:textId="77777777">
      <w:pPr>
        <w:spacing w:after="0" w:line="240" w:lineRule="auto"/>
      </w:pPr>
      <w:r>
        <w:separator/>
      </w:r>
    </w:p>
  </w:endnote>
  <w:endnote w:type="continuationSeparator" w:id="0">
    <w:p w:rsidR="00FE47D3" w:rsidP="00722A3C" w:rsidRDefault="00FE47D3" w14:paraId="023B1F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47D3" w:rsidP="00722A3C" w:rsidRDefault="00FE47D3" w14:paraId="40627E73" w14:textId="77777777">
      <w:pPr>
        <w:spacing w:after="0" w:line="240" w:lineRule="auto"/>
      </w:pPr>
      <w:r>
        <w:separator/>
      </w:r>
    </w:p>
  </w:footnote>
  <w:footnote w:type="continuationSeparator" w:id="0">
    <w:p w:rsidR="00FE47D3" w:rsidP="00722A3C" w:rsidRDefault="00FE47D3" w14:paraId="335A04C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2A3C" w:rsidRDefault="00722A3C" w14:paraId="605AEE39" w14:textId="77777777">
    <w:pPr>
      <w:pStyle w:val="Header"/>
    </w:pPr>
  </w:p>
  <w:p w:rsidR="00722A3C" w:rsidRDefault="00722A3C" w14:paraId="6934995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1FB"/>
    <w:multiLevelType w:val="hybridMultilevel"/>
    <w:tmpl w:val="FCFAAF96"/>
    <w:lvl w:ilvl="0" w:tplc="E9BEAFB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FB0667"/>
    <w:multiLevelType w:val="multilevel"/>
    <w:tmpl w:val="7C6E0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3557618"/>
    <w:multiLevelType w:val="hybridMultilevel"/>
    <w:tmpl w:val="B6A21DA2"/>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 w15:restartNumberingAfterBreak="0">
    <w:nsid w:val="05B802B3"/>
    <w:multiLevelType w:val="hybridMultilevel"/>
    <w:tmpl w:val="71429336"/>
    <w:lvl w:ilvl="0" w:tplc="0F20C5D0">
      <w:start w:val="1"/>
      <w:numFmt w:val="decimal"/>
      <w:lvlText w:val="%1."/>
      <w:lvlJc w:val="left"/>
      <w:pPr>
        <w:ind w:left="720" w:hanging="360"/>
      </w:pPr>
      <w:rPr>
        <w:rFonts w:hint="default" w:ascii="Arial" w:hAnsi="Arial" w:cs="Arial"/>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055651"/>
    <w:multiLevelType w:val="multilevel"/>
    <w:tmpl w:val="46B28D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E3954"/>
    <w:multiLevelType w:val="hybridMultilevel"/>
    <w:tmpl w:val="D366895A"/>
    <w:lvl w:ilvl="0" w:tplc="76DAF99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3C525C"/>
    <w:multiLevelType w:val="hybridMultilevel"/>
    <w:tmpl w:val="B78AB2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2738567E"/>
    <w:multiLevelType w:val="hybridMultilevel"/>
    <w:tmpl w:val="E12A8D3E"/>
    <w:lvl w:ilvl="0" w:tplc="4148E806">
      <w:start w:val="1"/>
      <w:numFmt w:val="decimal"/>
      <w:lvlText w:val="%1."/>
      <w:lvlJc w:val="left"/>
      <w:pPr>
        <w:ind w:left="720" w:hanging="360"/>
      </w:pPr>
      <w:rPr>
        <w:rFonts w:hint="default" w:ascii="Arial" w:hAnsi="Arial" w:cs="Arial"/>
        <w:b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323ACA"/>
    <w:multiLevelType w:val="hybridMultilevel"/>
    <w:tmpl w:val="3C18B56C"/>
    <w:lvl w:ilvl="0" w:tplc="861AF7B4">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4C3BCD"/>
    <w:multiLevelType w:val="hybridMultilevel"/>
    <w:tmpl w:val="D108AE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105550"/>
    <w:multiLevelType w:val="hybridMultilevel"/>
    <w:tmpl w:val="32E875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9105D73"/>
    <w:multiLevelType w:val="hybridMultilevel"/>
    <w:tmpl w:val="78C0E7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C8D3942"/>
    <w:multiLevelType w:val="hybridMultilevel"/>
    <w:tmpl w:val="9FA87CE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45631BAF"/>
    <w:multiLevelType w:val="hybridMultilevel"/>
    <w:tmpl w:val="B67EA2A8"/>
    <w:lvl w:ilvl="0" w:tplc="8E26AE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F54711"/>
    <w:multiLevelType w:val="hybridMultilevel"/>
    <w:tmpl w:val="1A0696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B554A7"/>
    <w:multiLevelType w:val="multilevel"/>
    <w:tmpl w:val="B4BAC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BCE4623"/>
    <w:multiLevelType w:val="multilevel"/>
    <w:tmpl w:val="FC423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B92D7D"/>
    <w:multiLevelType w:val="hybridMultilevel"/>
    <w:tmpl w:val="C30C5A7C"/>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8" w15:restartNumberingAfterBreak="0">
    <w:nsid w:val="6729647A"/>
    <w:multiLevelType w:val="hybridMultilevel"/>
    <w:tmpl w:val="286AB50E"/>
    <w:lvl w:ilvl="0" w:tplc="C85AA4D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A435D54"/>
    <w:multiLevelType w:val="hybridMultilevel"/>
    <w:tmpl w:val="2EA4BB3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6AA7518A"/>
    <w:multiLevelType w:val="hybridMultilevel"/>
    <w:tmpl w:val="CCD2486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6D88365B"/>
    <w:multiLevelType w:val="hybridMultilevel"/>
    <w:tmpl w:val="E9DADF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6E865477"/>
    <w:multiLevelType w:val="multilevel"/>
    <w:tmpl w:val="34C8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C71589"/>
    <w:multiLevelType w:val="hybridMultilevel"/>
    <w:tmpl w:val="AF9693D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7C3F5F33"/>
    <w:multiLevelType w:val="hybridMultilevel"/>
    <w:tmpl w:val="321CC55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7C8671B4"/>
    <w:multiLevelType w:val="hybridMultilevel"/>
    <w:tmpl w:val="12E0771C"/>
    <w:lvl w:ilvl="0" w:tplc="913066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E247FAF"/>
    <w:multiLevelType w:val="multilevel"/>
    <w:tmpl w:val="4C387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00233408">
    <w:abstractNumId w:val="11"/>
  </w:num>
  <w:num w:numId="2" w16cid:durableId="53816828">
    <w:abstractNumId w:val="20"/>
  </w:num>
  <w:num w:numId="3" w16cid:durableId="90903042">
    <w:abstractNumId w:val="2"/>
  </w:num>
  <w:num w:numId="4" w16cid:durableId="582105801">
    <w:abstractNumId w:val="17"/>
  </w:num>
  <w:num w:numId="5" w16cid:durableId="1935242097">
    <w:abstractNumId w:val="23"/>
  </w:num>
  <w:num w:numId="6" w16cid:durableId="1147169659">
    <w:abstractNumId w:val="15"/>
  </w:num>
  <w:num w:numId="7" w16cid:durableId="687215839">
    <w:abstractNumId w:val="1"/>
  </w:num>
  <w:num w:numId="8" w16cid:durableId="475031341">
    <w:abstractNumId w:val="3"/>
  </w:num>
  <w:num w:numId="9" w16cid:durableId="885332471">
    <w:abstractNumId w:val="22"/>
  </w:num>
  <w:num w:numId="10" w16cid:durableId="1516336493">
    <w:abstractNumId w:val="4"/>
  </w:num>
  <w:num w:numId="11" w16cid:durableId="902909953">
    <w:abstractNumId w:val="16"/>
  </w:num>
  <w:num w:numId="12" w16cid:durableId="955912381">
    <w:abstractNumId w:val="14"/>
  </w:num>
  <w:num w:numId="13" w16cid:durableId="616176291">
    <w:abstractNumId w:val="7"/>
  </w:num>
  <w:num w:numId="14" w16cid:durableId="1281381024">
    <w:abstractNumId w:val="24"/>
  </w:num>
  <w:num w:numId="15" w16cid:durableId="896358884">
    <w:abstractNumId w:val="8"/>
  </w:num>
  <w:num w:numId="16" w16cid:durableId="1730379266">
    <w:abstractNumId w:val="19"/>
  </w:num>
  <w:num w:numId="17" w16cid:durableId="701711685">
    <w:abstractNumId w:val="12"/>
  </w:num>
  <w:num w:numId="18" w16cid:durableId="658078903">
    <w:abstractNumId w:val="26"/>
  </w:num>
  <w:num w:numId="19" w16cid:durableId="1808401692">
    <w:abstractNumId w:val="10"/>
  </w:num>
  <w:num w:numId="20" w16cid:durableId="800270582">
    <w:abstractNumId w:val="6"/>
  </w:num>
  <w:num w:numId="21" w16cid:durableId="907770366">
    <w:abstractNumId w:val="25"/>
  </w:num>
  <w:num w:numId="22" w16cid:durableId="131559596">
    <w:abstractNumId w:val="5"/>
  </w:num>
  <w:num w:numId="23" w16cid:durableId="862011348">
    <w:abstractNumId w:val="18"/>
  </w:num>
  <w:num w:numId="24" w16cid:durableId="951322179">
    <w:abstractNumId w:val="21"/>
  </w:num>
  <w:num w:numId="25" w16cid:durableId="1258248019">
    <w:abstractNumId w:val="13"/>
  </w:num>
  <w:num w:numId="26" w16cid:durableId="2092771710">
    <w:abstractNumId w:val="0"/>
  </w:num>
  <w:num w:numId="27" w16cid:durableId="1370104247">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8C"/>
    <w:rsid w:val="000035DC"/>
    <w:rsid w:val="0000464E"/>
    <w:rsid w:val="00007F34"/>
    <w:rsid w:val="00013104"/>
    <w:rsid w:val="00021222"/>
    <w:rsid w:val="00025CCA"/>
    <w:rsid w:val="000270A3"/>
    <w:rsid w:val="00033821"/>
    <w:rsid w:val="00037B91"/>
    <w:rsid w:val="00046230"/>
    <w:rsid w:val="00046759"/>
    <w:rsid w:val="00054D58"/>
    <w:rsid w:val="00070359"/>
    <w:rsid w:val="000706A7"/>
    <w:rsid w:val="00075BC6"/>
    <w:rsid w:val="00082327"/>
    <w:rsid w:val="000967CB"/>
    <w:rsid w:val="00097BE0"/>
    <w:rsid w:val="000A12CF"/>
    <w:rsid w:val="000A5154"/>
    <w:rsid w:val="000A75C4"/>
    <w:rsid w:val="000B06A9"/>
    <w:rsid w:val="000B074B"/>
    <w:rsid w:val="000B211E"/>
    <w:rsid w:val="000B2425"/>
    <w:rsid w:val="000B49D0"/>
    <w:rsid w:val="000B7F2C"/>
    <w:rsid w:val="000C2A84"/>
    <w:rsid w:val="000C4D4F"/>
    <w:rsid w:val="000D4FCB"/>
    <w:rsid w:val="000D6504"/>
    <w:rsid w:val="000D7B3F"/>
    <w:rsid w:val="000E13F2"/>
    <w:rsid w:val="000E3439"/>
    <w:rsid w:val="000E3DD2"/>
    <w:rsid w:val="000F1D04"/>
    <w:rsid w:val="000F3052"/>
    <w:rsid w:val="000F332F"/>
    <w:rsid w:val="00101D1C"/>
    <w:rsid w:val="001065E8"/>
    <w:rsid w:val="00111F5D"/>
    <w:rsid w:val="00114E00"/>
    <w:rsid w:val="00123C94"/>
    <w:rsid w:val="00124CEB"/>
    <w:rsid w:val="00127911"/>
    <w:rsid w:val="001301ED"/>
    <w:rsid w:val="00131666"/>
    <w:rsid w:val="00142897"/>
    <w:rsid w:val="0014296C"/>
    <w:rsid w:val="00143558"/>
    <w:rsid w:val="001512D4"/>
    <w:rsid w:val="00162A2B"/>
    <w:rsid w:val="00162DC7"/>
    <w:rsid w:val="001635DE"/>
    <w:rsid w:val="001654D6"/>
    <w:rsid w:val="00165AB9"/>
    <w:rsid w:val="00166711"/>
    <w:rsid w:val="00174D66"/>
    <w:rsid w:val="001816D6"/>
    <w:rsid w:val="001849F9"/>
    <w:rsid w:val="00190412"/>
    <w:rsid w:val="00191F09"/>
    <w:rsid w:val="00192294"/>
    <w:rsid w:val="001A5CFD"/>
    <w:rsid w:val="001B1C69"/>
    <w:rsid w:val="001B4684"/>
    <w:rsid w:val="001C1A5C"/>
    <w:rsid w:val="001C5AE6"/>
    <w:rsid w:val="001D5E98"/>
    <w:rsid w:val="001D7DB5"/>
    <w:rsid w:val="001E11ED"/>
    <w:rsid w:val="001F2114"/>
    <w:rsid w:val="001F4585"/>
    <w:rsid w:val="001F584E"/>
    <w:rsid w:val="001F7045"/>
    <w:rsid w:val="0020398E"/>
    <w:rsid w:val="00214749"/>
    <w:rsid w:val="00217962"/>
    <w:rsid w:val="002235F8"/>
    <w:rsid w:val="0023367F"/>
    <w:rsid w:val="00235B2C"/>
    <w:rsid w:val="00236023"/>
    <w:rsid w:val="002417B5"/>
    <w:rsid w:val="00250A53"/>
    <w:rsid w:val="00251831"/>
    <w:rsid w:val="00261B99"/>
    <w:rsid w:val="00263253"/>
    <w:rsid w:val="002660C0"/>
    <w:rsid w:val="00271185"/>
    <w:rsid w:val="00272012"/>
    <w:rsid w:val="00273400"/>
    <w:rsid w:val="00280D7F"/>
    <w:rsid w:val="002818C2"/>
    <w:rsid w:val="00282461"/>
    <w:rsid w:val="002847D1"/>
    <w:rsid w:val="002A06DC"/>
    <w:rsid w:val="002A281E"/>
    <w:rsid w:val="002A4343"/>
    <w:rsid w:val="002A74A5"/>
    <w:rsid w:val="002B0826"/>
    <w:rsid w:val="002B18C5"/>
    <w:rsid w:val="002B1BD2"/>
    <w:rsid w:val="002B5C2B"/>
    <w:rsid w:val="002B7C29"/>
    <w:rsid w:val="002D13B8"/>
    <w:rsid w:val="002D4A50"/>
    <w:rsid w:val="002E3D88"/>
    <w:rsid w:val="002E79B8"/>
    <w:rsid w:val="002F4D95"/>
    <w:rsid w:val="00300144"/>
    <w:rsid w:val="00300D70"/>
    <w:rsid w:val="00300F8D"/>
    <w:rsid w:val="00306639"/>
    <w:rsid w:val="003066EC"/>
    <w:rsid w:val="00310B39"/>
    <w:rsid w:val="00317CF0"/>
    <w:rsid w:val="00324633"/>
    <w:rsid w:val="0032769E"/>
    <w:rsid w:val="003318B7"/>
    <w:rsid w:val="003427AB"/>
    <w:rsid w:val="003535A6"/>
    <w:rsid w:val="003548CC"/>
    <w:rsid w:val="00355E71"/>
    <w:rsid w:val="00357344"/>
    <w:rsid w:val="00363EBC"/>
    <w:rsid w:val="00364C00"/>
    <w:rsid w:val="00371974"/>
    <w:rsid w:val="00375225"/>
    <w:rsid w:val="0038034C"/>
    <w:rsid w:val="003805D6"/>
    <w:rsid w:val="00383828"/>
    <w:rsid w:val="00387912"/>
    <w:rsid w:val="00390DCB"/>
    <w:rsid w:val="00391F9F"/>
    <w:rsid w:val="00392595"/>
    <w:rsid w:val="003A48F2"/>
    <w:rsid w:val="003B6DF9"/>
    <w:rsid w:val="003C0B06"/>
    <w:rsid w:val="003C2280"/>
    <w:rsid w:val="003C5021"/>
    <w:rsid w:val="003D132F"/>
    <w:rsid w:val="003E0155"/>
    <w:rsid w:val="003E1497"/>
    <w:rsid w:val="003E43E0"/>
    <w:rsid w:val="003F0EAC"/>
    <w:rsid w:val="00403DDC"/>
    <w:rsid w:val="00404FDA"/>
    <w:rsid w:val="00412C1D"/>
    <w:rsid w:val="00415FD1"/>
    <w:rsid w:val="00425D57"/>
    <w:rsid w:val="00432865"/>
    <w:rsid w:val="004348B9"/>
    <w:rsid w:val="00435953"/>
    <w:rsid w:val="00451866"/>
    <w:rsid w:val="004537A6"/>
    <w:rsid w:val="0046491B"/>
    <w:rsid w:val="00466162"/>
    <w:rsid w:val="00466222"/>
    <w:rsid w:val="00470760"/>
    <w:rsid w:val="00473E90"/>
    <w:rsid w:val="004767AA"/>
    <w:rsid w:val="00476EFF"/>
    <w:rsid w:val="004801B9"/>
    <w:rsid w:val="00486DD9"/>
    <w:rsid w:val="00490191"/>
    <w:rsid w:val="004915CC"/>
    <w:rsid w:val="00493560"/>
    <w:rsid w:val="00495251"/>
    <w:rsid w:val="004965F6"/>
    <w:rsid w:val="004A3E56"/>
    <w:rsid w:val="004C0A2E"/>
    <w:rsid w:val="004D2A80"/>
    <w:rsid w:val="004D4B1F"/>
    <w:rsid w:val="004E0B07"/>
    <w:rsid w:val="004E0EBE"/>
    <w:rsid w:val="004E2125"/>
    <w:rsid w:val="004E23EC"/>
    <w:rsid w:val="004E6286"/>
    <w:rsid w:val="004F2AFD"/>
    <w:rsid w:val="004F7E01"/>
    <w:rsid w:val="0050145F"/>
    <w:rsid w:val="005021C7"/>
    <w:rsid w:val="005062F1"/>
    <w:rsid w:val="0050705B"/>
    <w:rsid w:val="0051049A"/>
    <w:rsid w:val="00542A8D"/>
    <w:rsid w:val="0054491C"/>
    <w:rsid w:val="005461A4"/>
    <w:rsid w:val="0054724B"/>
    <w:rsid w:val="00552037"/>
    <w:rsid w:val="00556BDD"/>
    <w:rsid w:val="00563C52"/>
    <w:rsid w:val="00567CBC"/>
    <w:rsid w:val="00573C97"/>
    <w:rsid w:val="00581C3A"/>
    <w:rsid w:val="00581EA1"/>
    <w:rsid w:val="00590CD7"/>
    <w:rsid w:val="00595D6F"/>
    <w:rsid w:val="00595EDD"/>
    <w:rsid w:val="00596A56"/>
    <w:rsid w:val="0059708A"/>
    <w:rsid w:val="00597C09"/>
    <w:rsid w:val="005A034D"/>
    <w:rsid w:val="005A2606"/>
    <w:rsid w:val="005B1360"/>
    <w:rsid w:val="005B3177"/>
    <w:rsid w:val="005B3912"/>
    <w:rsid w:val="005C1C18"/>
    <w:rsid w:val="005C5726"/>
    <w:rsid w:val="005C6696"/>
    <w:rsid w:val="005D270D"/>
    <w:rsid w:val="005D5762"/>
    <w:rsid w:val="005D5B66"/>
    <w:rsid w:val="005E23BC"/>
    <w:rsid w:val="005E4760"/>
    <w:rsid w:val="005F4D79"/>
    <w:rsid w:val="005F518E"/>
    <w:rsid w:val="00600EA8"/>
    <w:rsid w:val="00603642"/>
    <w:rsid w:val="006079AF"/>
    <w:rsid w:val="00611BDE"/>
    <w:rsid w:val="00611FB1"/>
    <w:rsid w:val="0061495B"/>
    <w:rsid w:val="006179A0"/>
    <w:rsid w:val="0062094C"/>
    <w:rsid w:val="00623C2F"/>
    <w:rsid w:val="00624286"/>
    <w:rsid w:val="006260E8"/>
    <w:rsid w:val="00630A6E"/>
    <w:rsid w:val="00631480"/>
    <w:rsid w:val="00637C5F"/>
    <w:rsid w:val="00637D2C"/>
    <w:rsid w:val="0064325B"/>
    <w:rsid w:val="00651D0F"/>
    <w:rsid w:val="00653B8E"/>
    <w:rsid w:val="00680F0D"/>
    <w:rsid w:val="0068439A"/>
    <w:rsid w:val="00685EF1"/>
    <w:rsid w:val="00687208"/>
    <w:rsid w:val="006932EA"/>
    <w:rsid w:val="006979C0"/>
    <w:rsid w:val="006A1178"/>
    <w:rsid w:val="006A27FC"/>
    <w:rsid w:val="006A4F3F"/>
    <w:rsid w:val="006A5799"/>
    <w:rsid w:val="006B092E"/>
    <w:rsid w:val="006B1CB0"/>
    <w:rsid w:val="006C34B4"/>
    <w:rsid w:val="006D2E4C"/>
    <w:rsid w:val="006D438D"/>
    <w:rsid w:val="006D5ED8"/>
    <w:rsid w:val="006D7CAE"/>
    <w:rsid w:val="006E3DF5"/>
    <w:rsid w:val="006E5CAD"/>
    <w:rsid w:val="006E7370"/>
    <w:rsid w:val="006E74AB"/>
    <w:rsid w:val="006E7E79"/>
    <w:rsid w:val="006F6895"/>
    <w:rsid w:val="007039DD"/>
    <w:rsid w:val="007101D0"/>
    <w:rsid w:val="00717A55"/>
    <w:rsid w:val="00722315"/>
    <w:rsid w:val="00722A3C"/>
    <w:rsid w:val="007253B8"/>
    <w:rsid w:val="00726CFD"/>
    <w:rsid w:val="00734F91"/>
    <w:rsid w:val="007602FA"/>
    <w:rsid w:val="0076400D"/>
    <w:rsid w:val="00765DCA"/>
    <w:rsid w:val="007743BF"/>
    <w:rsid w:val="0077646B"/>
    <w:rsid w:val="00780800"/>
    <w:rsid w:val="00780A7B"/>
    <w:rsid w:val="007863BE"/>
    <w:rsid w:val="00787DCF"/>
    <w:rsid w:val="007A4793"/>
    <w:rsid w:val="007B0ADF"/>
    <w:rsid w:val="007B1974"/>
    <w:rsid w:val="007B58BF"/>
    <w:rsid w:val="007C03D2"/>
    <w:rsid w:val="007C2F4D"/>
    <w:rsid w:val="007E0514"/>
    <w:rsid w:val="007E15DC"/>
    <w:rsid w:val="007E2AE2"/>
    <w:rsid w:val="007E5253"/>
    <w:rsid w:val="007E6D51"/>
    <w:rsid w:val="007F140C"/>
    <w:rsid w:val="007F6752"/>
    <w:rsid w:val="00801909"/>
    <w:rsid w:val="008024F0"/>
    <w:rsid w:val="00804DC2"/>
    <w:rsid w:val="00825292"/>
    <w:rsid w:val="0083143C"/>
    <w:rsid w:val="00831854"/>
    <w:rsid w:val="008332DB"/>
    <w:rsid w:val="0083345D"/>
    <w:rsid w:val="00844778"/>
    <w:rsid w:val="00844E79"/>
    <w:rsid w:val="00851B1E"/>
    <w:rsid w:val="008527F9"/>
    <w:rsid w:val="00852971"/>
    <w:rsid w:val="00853330"/>
    <w:rsid w:val="00853844"/>
    <w:rsid w:val="00854640"/>
    <w:rsid w:val="00860F27"/>
    <w:rsid w:val="0086640B"/>
    <w:rsid w:val="00870A0E"/>
    <w:rsid w:val="008714BE"/>
    <w:rsid w:val="00871B2E"/>
    <w:rsid w:val="00874BB9"/>
    <w:rsid w:val="00881AA0"/>
    <w:rsid w:val="00887213"/>
    <w:rsid w:val="008A0285"/>
    <w:rsid w:val="008A49D7"/>
    <w:rsid w:val="008A7311"/>
    <w:rsid w:val="008B03FA"/>
    <w:rsid w:val="008B2BF4"/>
    <w:rsid w:val="008B460F"/>
    <w:rsid w:val="008C20FF"/>
    <w:rsid w:val="008C6194"/>
    <w:rsid w:val="008C71A5"/>
    <w:rsid w:val="008D0F0D"/>
    <w:rsid w:val="008E0580"/>
    <w:rsid w:val="008E265D"/>
    <w:rsid w:val="008E4050"/>
    <w:rsid w:val="008E78DF"/>
    <w:rsid w:val="008F2FF6"/>
    <w:rsid w:val="008F36C2"/>
    <w:rsid w:val="008F4072"/>
    <w:rsid w:val="008F7139"/>
    <w:rsid w:val="008F742A"/>
    <w:rsid w:val="0092434B"/>
    <w:rsid w:val="00927EF0"/>
    <w:rsid w:val="009305A4"/>
    <w:rsid w:val="00931B57"/>
    <w:rsid w:val="00937423"/>
    <w:rsid w:val="0094024A"/>
    <w:rsid w:val="009510D5"/>
    <w:rsid w:val="009536BB"/>
    <w:rsid w:val="00956D33"/>
    <w:rsid w:val="00962FC4"/>
    <w:rsid w:val="00966430"/>
    <w:rsid w:val="00972B91"/>
    <w:rsid w:val="00976007"/>
    <w:rsid w:val="009775FD"/>
    <w:rsid w:val="0098415D"/>
    <w:rsid w:val="00986533"/>
    <w:rsid w:val="0099564B"/>
    <w:rsid w:val="009A176E"/>
    <w:rsid w:val="009B0373"/>
    <w:rsid w:val="009B7864"/>
    <w:rsid w:val="009C020B"/>
    <w:rsid w:val="009C5186"/>
    <w:rsid w:val="009E72B3"/>
    <w:rsid w:val="009E7323"/>
    <w:rsid w:val="009E7DA6"/>
    <w:rsid w:val="009F338B"/>
    <w:rsid w:val="009F3BA6"/>
    <w:rsid w:val="009F3E99"/>
    <w:rsid w:val="00A020BC"/>
    <w:rsid w:val="00A02F14"/>
    <w:rsid w:val="00A145C0"/>
    <w:rsid w:val="00A14E26"/>
    <w:rsid w:val="00A172C3"/>
    <w:rsid w:val="00A2361F"/>
    <w:rsid w:val="00A258A6"/>
    <w:rsid w:val="00A35A72"/>
    <w:rsid w:val="00A35C91"/>
    <w:rsid w:val="00A41821"/>
    <w:rsid w:val="00A457F3"/>
    <w:rsid w:val="00A51098"/>
    <w:rsid w:val="00A63C9A"/>
    <w:rsid w:val="00A6455F"/>
    <w:rsid w:val="00A777D1"/>
    <w:rsid w:val="00A835EA"/>
    <w:rsid w:val="00A8723E"/>
    <w:rsid w:val="00A87303"/>
    <w:rsid w:val="00AA29A4"/>
    <w:rsid w:val="00AA67B0"/>
    <w:rsid w:val="00AA738A"/>
    <w:rsid w:val="00AA78A9"/>
    <w:rsid w:val="00AB0D8D"/>
    <w:rsid w:val="00AB0E88"/>
    <w:rsid w:val="00AB1EF4"/>
    <w:rsid w:val="00AB243C"/>
    <w:rsid w:val="00AB2BA7"/>
    <w:rsid w:val="00AB3E74"/>
    <w:rsid w:val="00AB40C0"/>
    <w:rsid w:val="00AB5FC6"/>
    <w:rsid w:val="00AB72DA"/>
    <w:rsid w:val="00AD265A"/>
    <w:rsid w:val="00AE1A06"/>
    <w:rsid w:val="00AE3EA9"/>
    <w:rsid w:val="00AE7ED7"/>
    <w:rsid w:val="00AF1FB1"/>
    <w:rsid w:val="00AF44CE"/>
    <w:rsid w:val="00B02F1D"/>
    <w:rsid w:val="00B05E43"/>
    <w:rsid w:val="00B067A9"/>
    <w:rsid w:val="00B06C2E"/>
    <w:rsid w:val="00B22C2E"/>
    <w:rsid w:val="00B34EAC"/>
    <w:rsid w:val="00B41022"/>
    <w:rsid w:val="00B42F93"/>
    <w:rsid w:val="00B4532A"/>
    <w:rsid w:val="00B477AA"/>
    <w:rsid w:val="00B514B2"/>
    <w:rsid w:val="00B569DB"/>
    <w:rsid w:val="00B57A0B"/>
    <w:rsid w:val="00B644FD"/>
    <w:rsid w:val="00B66F03"/>
    <w:rsid w:val="00B7034A"/>
    <w:rsid w:val="00B727B5"/>
    <w:rsid w:val="00B81644"/>
    <w:rsid w:val="00B83A32"/>
    <w:rsid w:val="00B85765"/>
    <w:rsid w:val="00B92D50"/>
    <w:rsid w:val="00BA0188"/>
    <w:rsid w:val="00BA570A"/>
    <w:rsid w:val="00BB06F8"/>
    <w:rsid w:val="00BB6CEF"/>
    <w:rsid w:val="00BC1FBE"/>
    <w:rsid w:val="00BC2456"/>
    <w:rsid w:val="00BC6034"/>
    <w:rsid w:val="00BC614F"/>
    <w:rsid w:val="00BC6A80"/>
    <w:rsid w:val="00BC70D4"/>
    <w:rsid w:val="00BE1228"/>
    <w:rsid w:val="00BE1765"/>
    <w:rsid w:val="00BE3171"/>
    <w:rsid w:val="00BE64A9"/>
    <w:rsid w:val="00BF1F29"/>
    <w:rsid w:val="00C103C0"/>
    <w:rsid w:val="00C14F58"/>
    <w:rsid w:val="00C15A55"/>
    <w:rsid w:val="00C17294"/>
    <w:rsid w:val="00C22A67"/>
    <w:rsid w:val="00C24239"/>
    <w:rsid w:val="00C263B9"/>
    <w:rsid w:val="00C26FD4"/>
    <w:rsid w:val="00C408AB"/>
    <w:rsid w:val="00C62D9A"/>
    <w:rsid w:val="00C64F4C"/>
    <w:rsid w:val="00C6735C"/>
    <w:rsid w:val="00C75B9A"/>
    <w:rsid w:val="00C80812"/>
    <w:rsid w:val="00C900F9"/>
    <w:rsid w:val="00C957A8"/>
    <w:rsid w:val="00CA21CD"/>
    <w:rsid w:val="00CA432F"/>
    <w:rsid w:val="00CB20AF"/>
    <w:rsid w:val="00CB2984"/>
    <w:rsid w:val="00CB4105"/>
    <w:rsid w:val="00CB6663"/>
    <w:rsid w:val="00CB73D5"/>
    <w:rsid w:val="00CB7918"/>
    <w:rsid w:val="00CC2999"/>
    <w:rsid w:val="00CD2882"/>
    <w:rsid w:val="00CE24A5"/>
    <w:rsid w:val="00CE3814"/>
    <w:rsid w:val="00CE3C60"/>
    <w:rsid w:val="00CE6840"/>
    <w:rsid w:val="00CF1ABA"/>
    <w:rsid w:val="00CF3861"/>
    <w:rsid w:val="00CF75DC"/>
    <w:rsid w:val="00CF7CF7"/>
    <w:rsid w:val="00D000A3"/>
    <w:rsid w:val="00D07C8E"/>
    <w:rsid w:val="00D10BE1"/>
    <w:rsid w:val="00D154C2"/>
    <w:rsid w:val="00D1659D"/>
    <w:rsid w:val="00D2626F"/>
    <w:rsid w:val="00D3041B"/>
    <w:rsid w:val="00D34738"/>
    <w:rsid w:val="00D3599D"/>
    <w:rsid w:val="00D47303"/>
    <w:rsid w:val="00D47AA3"/>
    <w:rsid w:val="00D51FB6"/>
    <w:rsid w:val="00D6358C"/>
    <w:rsid w:val="00D65BAF"/>
    <w:rsid w:val="00D65E73"/>
    <w:rsid w:val="00D66292"/>
    <w:rsid w:val="00D67F51"/>
    <w:rsid w:val="00D75081"/>
    <w:rsid w:val="00D8277F"/>
    <w:rsid w:val="00D8426A"/>
    <w:rsid w:val="00D92D4A"/>
    <w:rsid w:val="00D96626"/>
    <w:rsid w:val="00D9683F"/>
    <w:rsid w:val="00DA0E86"/>
    <w:rsid w:val="00DA5481"/>
    <w:rsid w:val="00DA621A"/>
    <w:rsid w:val="00DA67AE"/>
    <w:rsid w:val="00DC06F2"/>
    <w:rsid w:val="00DC0BDB"/>
    <w:rsid w:val="00DC316B"/>
    <w:rsid w:val="00DC353A"/>
    <w:rsid w:val="00DD1706"/>
    <w:rsid w:val="00DD26FE"/>
    <w:rsid w:val="00DD7450"/>
    <w:rsid w:val="00DF0262"/>
    <w:rsid w:val="00DF0734"/>
    <w:rsid w:val="00DF164D"/>
    <w:rsid w:val="00DF32BF"/>
    <w:rsid w:val="00DF3C40"/>
    <w:rsid w:val="00DF4A63"/>
    <w:rsid w:val="00E03EF1"/>
    <w:rsid w:val="00E04B93"/>
    <w:rsid w:val="00E07D97"/>
    <w:rsid w:val="00E14AAC"/>
    <w:rsid w:val="00E16F74"/>
    <w:rsid w:val="00E17334"/>
    <w:rsid w:val="00E17EBD"/>
    <w:rsid w:val="00E25314"/>
    <w:rsid w:val="00E26B31"/>
    <w:rsid w:val="00E30EB6"/>
    <w:rsid w:val="00E41EA9"/>
    <w:rsid w:val="00E43091"/>
    <w:rsid w:val="00E46901"/>
    <w:rsid w:val="00E47365"/>
    <w:rsid w:val="00E51CAF"/>
    <w:rsid w:val="00E5683D"/>
    <w:rsid w:val="00E6478C"/>
    <w:rsid w:val="00E723BF"/>
    <w:rsid w:val="00E803CA"/>
    <w:rsid w:val="00EA08F7"/>
    <w:rsid w:val="00EA4085"/>
    <w:rsid w:val="00EA6ED3"/>
    <w:rsid w:val="00EB1169"/>
    <w:rsid w:val="00EB536A"/>
    <w:rsid w:val="00EB5DCF"/>
    <w:rsid w:val="00EB716E"/>
    <w:rsid w:val="00EC17DC"/>
    <w:rsid w:val="00ED01EF"/>
    <w:rsid w:val="00EE3C98"/>
    <w:rsid w:val="00EF1A54"/>
    <w:rsid w:val="00EF5854"/>
    <w:rsid w:val="00F02405"/>
    <w:rsid w:val="00F05550"/>
    <w:rsid w:val="00F17A75"/>
    <w:rsid w:val="00F20571"/>
    <w:rsid w:val="00F20760"/>
    <w:rsid w:val="00F21169"/>
    <w:rsid w:val="00F3213C"/>
    <w:rsid w:val="00F34FD1"/>
    <w:rsid w:val="00F41554"/>
    <w:rsid w:val="00F41DFA"/>
    <w:rsid w:val="00F4313E"/>
    <w:rsid w:val="00F45293"/>
    <w:rsid w:val="00F505F3"/>
    <w:rsid w:val="00F5376B"/>
    <w:rsid w:val="00F703F2"/>
    <w:rsid w:val="00F71874"/>
    <w:rsid w:val="00F86CD4"/>
    <w:rsid w:val="00FB5183"/>
    <w:rsid w:val="00FC62AD"/>
    <w:rsid w:val="00FD0189"/>
    <w:rsid w:val="00FD138F"/>
    <w:rsid w:val="00FD71BF"/>
    <w:rsid w:val="00FE47D3"/>
    <w:rsid w:val="00FE7753"/>
    <w:rsid w:val="00FE7E1A"/>
    <w:rsid w:val="00FF30AA"/>
    <w:rsid w:val="00FF3860"/>
    <w:rsid w:val="00FF50AB"/>
    <w:rsid w:val="00FF6B55"/>
    <w:rsid w:val="0943D86E"/>
    <w:rsid w:val="0A565EC9"/>
    <w:rsid w:val="0C3ADE02"/>
    <w:rsid w:val="0E794268"/>
    <w:rsid w:val="0EBD4EE0"/>
    <w:rsid w:val="1490BA67"/>
    <w:rsid w:val="17641B49"/>
    <w:rsid w:val="213304FE"/>
    <w:rsid w:val="285C9E9D"/>
    <w:rsid w:val="2C30F021"/>
    <w:rsid w:val="426BAC86"/>
    <w:rsid w:val="47FB1C59"/>
    <w:rsid w:val="50C29FA8"/>
    <w:rsid w:val="673F4F1A"/>
    <w:rsid w:val="749D0E68"/>
    <w:rsid w:val="7CE67555"/>
    <w:rsid w:val="7DE0EEF6"/>
    <w:rsid w:val="7DE74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03A5A"/>
  <w15:chartTrackingRefBased/>
  <w15:docId w15:val="{5563ABFD-0C51-4C80-B1E2-37903D7778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normaltextrun" w:customStyle="1">
    <w:name w:val="normaltextrun"/>
    <w:basedOn w:val="DefaultParagraphFont"/>
    <w:rsid w:val="00273400"/>
  </w:style>
  <w:style w:type="character" w:styleId="eop" w:customStyle="1">
    <w:name w:val="eop"/>
    <w:basedOn w:val="DefaultParagraphFont"/>
    <w:rsid w:val="00273400"/>
  </w:style>
  <w:style w:type="paragraph" w:styleId="ListParagraph">
    <w:name w:val="List Paragraph"/>
    <w:basedOn w:val="Normal"/>
    <w:uiPriority w:val="34"/>
    <w:qFormat/>
    <w:rsid w:val="00BF1F29"/>
    <w:pPr>
      <w:ind w:left="720"/>
      <w:contextualSpacing/>
    </w:pPr>
  </w:style>
  <w:style w:type="paragraph" w:styleId="paragraph" w:customStyle="1">
    <w:name w:val="paragraph"/>
    <w:basedOn w:val="Normal"/>
    <w:rsid w:val="006179A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Header">
    <w:name w:val="header"/>
    <w:basedOn w:val="Normal"/>
    <w:link w:val="HeaderChar"/>
    <w:uiPriority w:val="99"/>
    <w:unhideWhenUsed/>
    <w:rsid w:val="00E723BF"/>
    <w:pPr>
      <w:tabs>
        <w:tab w:val="center" w:pos="4513"/>
        <w:tab w:val="right" w:pos="9026"/>
      </w:tabs>
      <w:spacing w:after="0" w:line="240" w:lineRule="auto"/>
    </w:pPr>
    <w:rPr>
      <w:kern w:val="0"/>
      <w14:ligatures w14:val="none"/>
    </w:rPr>
  </w:style>
  <w:style w:type="character" w:styleId="HeaderChar" w:customStyle="1">
    <w:name w:val="Header Char"/>
    <w:basedOn w:val="DefaultParagraphFont"/>
    <w:link w:val="Header"/>
    <w:uiPriority w:val="99"/>
    <w:rsid w:val="00E723BF"/>
    <w:rPr>
      <w:kern w:val="0"/>
      <w14:ligatures w14:val="none"/>
    </w:rPr>
  </w:style>
  <w:style w:type="paragraph" w:styleId="TableParagraph" w:customStyle="1">
    <w:name w:val="Table Paragraph"/>
    <w:basedOn w:val="Normal"/>
    <w:uiPriority w:val="1"/>
    <w:qFormat/>
    <w:rsid w:val="00E723BF"/>
    <w:pPr>
      <w:widowControl w:val="0"/>
      <w:autoSpaceDE w:val="0"/>
      <w:autoSpaceDN w:val="0"/>
      <w:spacing w:after="0" w:line="240" w:lineRule="auto"/>
      <w:ind w:left="106"/>
    </w:pPr>
    <w:rPr>
      <w:rFonts w:ascii="Carlito" w:hAnsi="Carlito" w:eastAsia="Carlito" w:cs="Carlito"/>
      <w:kern w:val="0"/>
      <w:lang w:val="en-US"/>
      <w14:ligatures w14:val="none"/>
    </w:rPr>
  </w:style>
  <w:style w:type="character" w:styleId="CommentReference">
    <w:name w:val="Comment Reference"/>
    <w:basedOn w:val="DefaultParagraphFont"/>
    <w:uiPriority w:val="99"/>
    <w:semiHidden/>
    <w:unhideWhenUsed/>
    <w:rsid w:val="001849F9"/>
    <w:rPr>
      <w:sz w:val="16"/>
      <w:szCs w:val="16"/>
    </w:rPr>
  </w:style>
  <w:style w:type="paragraph" w:styleId="CommentText">
    <w:name w:val="Comment Text"/>
    <w:basedOn w:val="Normal"/>
    <w:link w:val="CommentTextChar"/>
    <w:uiPriority w:val="99"/>
    <w:unhideWhenUsed/>
    <w:rsid w:val="001849F9"/>
    <w:pPr>
      <w:spacing w:line="240" w:lineRule="auto"/>
    </w:pPr>
    <w:rPr>
      <w:sz w:val="20"/>
      <w:szCs w:val="20"/>
    </w:rPr>
  </w:style>
  <w:style w:type="character" w:styleId="CommentTextChar" w:customStyle="1">
    <w:name w:val="Comment Text Char"/>
    <w:basedOn w:val="DefaultParagraphFont"/>
    <w:link w:val="CommentText"/>
    <w:uiPriority w:val="99"/>
    <w:rsid w:val="001849F9"/>
    <w:rPr>
      <w:sz w:val="20"/>
      <w:szCs w:val="20"/>
    </w:rPr>
  </w:style>
  <w:style w:type="paragraph" w:styleId="CommentSubject">
    <w:name w:val="Comment Subject"/>
    <w:basedOn w:val="CommentText"/>
    <w:next w:val="CommentText"/>
    <w:link w:val="CommentSubjectChar"/>
    <w:uiPriority w:val="99"/>
    <w:semiHidden/>
    <w:unhideWhenUsed/>
    <w:rsid w:val="001849F9"/>
    <w:rPr>
      <w:b/>
      <w:bCs/>
    </w:rPr>
  </w:style>
  <w:style w:type="character" w:styleId="CommentSubjectChar" w:customStyle="1">
    <w:name w:val="Comment Subject Char"/>
    <w:basedOn w:val="CommentTextChar"/>
    <w:link w:val="CommentSubject"/>
    <w:uiPriority w:val="99"/>
    <w:semiHidden/>
    <w:rsid w:val="001849F9"/>
    <w:rPr>
      <w:b/>
      <w:bCs/>
      <w:sz w:val="20"/>
      <w:szCs w:val="20"/>
    </w:rPr>
  </w:style>
  <w:style w:type="paragraph" w:styleId="Footer">
    <w:name w:val="footer"/>
    <w:basedOn w:val="Normal"/>
    <w:link w:val="FooterChar"/>
    <w:uiPriority w:val="99"/>
    <w:unhideWhenUsed/>
    <w:rsid w:val="00722A3C"/>
    <w:pPr>
      <w:tabs>
        <w:tab w:val="center" w:pos="4513"/>
        <w:tab w:val="right" w:pos="9026"/>
      </w:tabs>
      <w:spacing w:after="0" w:line="240" w:lineRule="auto"/>
    </w:pPr>
  </w:style>
  <w:style w:type="character" w:styleId="FooterChar" w:customStyle="1">
    <w:name w:val="Footer Char"/>
    <w:basedOn w:val="DefaultParagraphFont"/>
    <w:link w:val="Footer"/>
    <w:uiPriority w:val="99"/>
    <w:rsid w:val="00722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992578">
      <w:bodyDiv w:val="1"/>
      <w:marLeft w:val="0"/>
      <w:marRight w:val="0"/>
      <w:marTop w:val="0"/>
      <w:marBottom w:val="0"/>
      <w:divBdr>
        <w:top w:val="none" w:sz="0" w:space="0" w:color="auto"/>
        <w:left w:val="none" w:sz="0" w:space="0" w:color="auto"/>
        <w:bottom w:val="none" w:sz="0" w:space="0" w:color="auto"/>
        <w:right w:val="none" w:sz="0" w:space="0" w:color="auto"/>
      </w:divBdr>
      <w:divsChild>
        <w:div w:id="464126947">
          <w:marLeft w:val="0"/>
          <w:marRight w:val="0"/>
          <w:marTop w:val="0"/>
          <w:marBottom w:val="0"/>
          <w:divBdr>
            <w:top w:val="none" w:sz="0" w:space="0" w:color="auto"/>
            <w:left w:val="none" w:sz="0" w:space="0" w:color="auto"/>
            <w:bottom w:val="none" w:sz="0" w:space="0" w:color="auto"/>
            <w:right w:val="none" w:sz="0" w:space="0" w:color="auto"/>
          </w:divBdr>
        </w:div>
        <w:div w:id="504976945">
          <w:marLeft w:val="0"/>
          <w:marRight w:val="0"/>
          <w:marTop w:val="0"/>
          <w:marBottom w:val="0"/>
          <w:divBdr>
            <w:top w:val="none" w:sz="0" w:space="0" w:color="auto"/>
            <w:left w:val="none" w:sz="0" w:space="0" w:color="auto"/>
            <w:bottom w:val="none" w:sz="0" w:space="0" w:color="auto"/>
            <w:right w:val="none" w:sz="0" w:space="0" w:color="auto"/>
          </w:divBdr>
        </w:div>
        <w:div w:id="862866964">
          <w:marLeft w:val="0"/>
          <w:marRight w:val="0"/>
          <w:marTop w:val="0"/>
          <w:marBottom w:val="0"/>
          <w:divBdr>
            <w:top w:val="none" w:sz="0" w:space="0" w:color="auto"/>
            <w:left w:val="none" w:sz="0" w:space="0" w:color="auto"/>
            <w:bottom w:val="none" w:sz="0" w:space="0" w:color="auto"/>
            <w:right w:val="none" w:sz="0" w:space="0" w:color="auto"/>
          </w:divBdr>
        </w:div>
        <w:div w:id="879247247">
          <w:marLeft w:val="0"/>
          <w:marRight w:val="0"/>
          <w:marTop w:val="0"/>
          <w:marBottom w:val="0"/>
          <w:divBdr>
            <w:top w:val="none" w:sz="0" w:space="0" w:color="auto"/>
            <w:left w:val="none" w:sz="0" w:space="0" w:color="auto"/>
            <w:bottom w:val="none" w:sz="0" w:space="0" w:color="auto"/>
            <w:right w:val="none" w:sz="0" w:space="0" w:color="auto"/>
          </w:divBdr>
        </w:div>
        <w:div w:id="1652711267">
          <w:marLeft w:val="0"/>
          <w:marRight w:val="0"/>
          <w:marTop w:val="0"/>
          <w:marBottom w:val="0"/>
          <w:divBdr>
            <w:top w:val="none" w:sz="0" w:space="0" w:color="auto"/>
            <w:left w:val="none" w:sz="0" w:space="0" w:color="auto"/>
            <w:bottom w:val="none" w:sz="0" w:space="0" w:color="auto"/>
            <w:right w:val="none" w:sz="0" w:space="0" w:color="auto"/>
          </w:divBdr>
        </w:div>
        <w:div w:id="1889756122">
          <w:marLeft w:val="0"/>
          <w:marRight w:val="0"/>
          <w:marTop w:val="0"/>
          <w:marBottom w:val="0"/>
          <w:divBdr>
            <w:top w:val="none" w:sz="0" w:space="0" w:color="auto"/>
            <w:left w:val="none" w:sz="0" w:space="0" w:color="auto"/>
            <w:bottom w:val="none" w:sz="0" w:space="0" w:color="auto"/>
            <w:right w:val="none" w:sz="0" w:space="0" w:color="auto"/>
          </w:divBdr>
        </w:div>
      </w:divsChild>
    </w:div>
    <w:div w:id="1501239000">
      <w:bodyDiv w:val="1"/>
      <w:marLeft w:val="0"/>
      <w:marRight w:val="0"/>
      <w:marTop w:val="0"/>
      <w:marBottom w:val="0"/>
      <w:divBdr>
        <w:top w:val="none" w:sz="0" w:space="0" w:color="auto"/>
        <w:left w:val="none" w:sz="0" w:space="0" w:color="auto"/>
        <w:bottom w:val="none" w:sz="0" w:space="0" w:color="auto"/>
        <w:right w:val="none" w:sz="0" w:space="0" w:color="auto"/>
      </w:divBdr>
      <w:divsChild>
        <w:div w:id="293609547">
          <w:marLeft w:val="0"/>
          <w:marRight w:val="0"/>
          <w:marTop w:val="0"/>
          <w:marBottom w:val="0"/>
          <w:divBdr>
            <w:top w:val="none" w:sz="0" w:space="0" w:color="auto"/>
            <w:left w:val="none" w:sz="0" w:space="0" w:color="auto"/>
            <w:bottom w:val="none" w:sz="0" w:space="0" w:color="auto"/>
            <w:right w:val="none" w:sz="0" w:space="0" w:color="auto"/>
          </w:divBdr>
        </w:div>
        <w:div w:id="335232720">
          <w:marLeft w:val="0"/>
          <w:marRight w:val="0"/>
          <w:marTop w:val="0"/>
          <w:marBottom w:val="0"/>
          <w:divBdr>
            <w:top w:val="none" w:sz="0" w:space="0" w:color="auto"/>
            <w:left w:val="none" w:sz="0" w:space="0" w:color="auto"/>
            <w:bottom w:val="none" w:sz="0" w:space="0" w:color="auto"/>
            <w:right w:val="none" w:sz="0" w:space="0" w:color="auto"/>
          </w:divBdr>
        </w:div>
        <w:div w:id="1009285429">
          <w:marLeft w:val="0"/>
          <w:marRight w:val="0"/>
          <w:marTop w:val="0"/>
          <w:marBottom w:val="0"/>
          <w:divBdr>
            <w:top w:val="none" w:sz="0" w:space="0" w:color="auto"/>
            <w:left w:val="none" w:sz="0" w:space="0" w:color="auto"/>
            <w:bottom w:val="none" w:sz="0" w:space="0" w:color="auto"/>
            <w:right w:val="none" w:sz="0" w:space="0" w:color="auto"/>
          </w:divBdr>
        </w:div>
        <w:div w:id="1206791204">
          <w:marLeft w:val="0"/>
          <w:marRight w:val="0"/>
          <w:marTop w:val="0"/>
          <w:marBottom w:val="0"/>
          <w:divBdr>
            <w:top w:val="none" w:sz="0" w:space="0" w:color="auto"/>
            <w:left w:val="none" w:sz="0" w:space="0" w:color="auto"/>
            <w:bottom w:val="none" w:sz="0" w:space="0" w:color="auto"/>
            <w:right w:val="none" w:sz="0" w:space="0" w:color="auto"/>
          </w:divBdr>
        </w:div>
        <w:div w:id="1356735502">
          <w:marLeft w:val="0"/>
          <w:marRight w:val="0"/>
          <w:marTop w:val="0"/>
          <w:marBottom w:val="0"/>
          <w:divBdr>
            <w:top w:val="none" w:sz="0" w:space="0" w:color="auto"/>
            <w:left w:val="none" w:sz="0" w:space="0" w:color="auto"/>
            <w:bottom w:val="none" w:sz="0" w:space="0" w:color="auto"/>
            <w:right w:val="none" w:sz="0" w:space="0" w:color="auto"/>
          </w:divBdr>
        </w:div>
        <w:div w:id="1774741411">
          <w:marLeft w:val="0"/>
          <w:marRight w:val="0"/>
          <w:marTop w:val="0"/>
          <w:marBottom w:val="0"/>
          <w:divBdr>
            <w:top w:val="none" w:sz="0" w:space="0" w:color="auto"/>
            <w:left w:val="none" w:sz="0" w:space="0" w:color="auto"/>
            <w:bottom w:val="none" w:sz="0" w:space="0" w:color="auto"/>
            <w:right w:val="none" w:sz="0" w:space="0" w:color="auto"/>
          </w:divBdr>
        </w:div>
        <w:div w:id="1822118083">
          <w:marLeft w:val="0"/>
          <w:marRight w:val="0"/>
          <w:marTop w:val="0"/>
          <w:marBottom w:val="0"/>
          <w:divBdr>
            <w:top w:val="none" w:sz="0" w:space="0" w:color="auto"/>
            <w:left w:val="none" w:sz="0" w:space="0" w:color="auto"/>
            <w:bottom w:val="none" w:sz="0" w:space="0" w:color="auto"/>
            <w:right w:val="none" w:sz="0" w:space="0" w:color="auto"/>
          </w:divBdr>
        </w:div>
      </w:divsChild>
    </w:div>
    <w:div w:id="1606963959">
      <w:bodyDiv w:val="1"/>
      <w:marLeft w:val="0"/>
      <w:marRight w:val="0"/>
      <w:marTop w:val="0"/>
      <w:marBottom w:val="0"/>
      <w:divBdr>
        <w:top w:val="none" w:sz="0" w:space="0" w:color="auto"/>
        <w:left w:val="none" w:sz="0" w:space="0" w:color="auto"/>
        <w:bottom w:val="none" w:sz="0" w:space="0" w:color="auto"/>
        <w:right w:val="none" w:sz="0" w:space="0" w:color="auto"/>
      </w:divBdr>
    </w:div>
    <w:div w:id="172525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pdate_x0020_Check xmlns="2ba70d00-be8e-4b05-9dd3-ee4b8af1e289">true</Update_x0020_Check>
    <Effective_x0020_Date xmlns="2ba70d00-be8e-4b05-9dd3-ee4b8af1e289">2026-03-31T18:30:00+00:00</Effective_x0020_Date>
    <Uploaded_x0020_By xmlns="2ba70d00-be8e-4b05-9dd3-ee4b8af1e289">
      <UserInfo>
        <DisplayName>Sheetal Jain</DisplayName>
        <AccountId>42</AccountId>
        <AccountType/>
      </UserInfo>
    </Uploaded_x0020_By>
    <New_x0020_Version_x0020_Number xmlns="2ba70d00-be8e-4b05-9dd3-ee4b8af1e289">2</New_x0020_Version_x0020_Number>
  </documentManagement>
</p:properties>
</file>

<file path=customXml/itemProps1.xml><?xml version="1.0" encoding="utf-8"?>
<ds:datastoreItem xmlns:ds="http://schemas.openxmlformats.org/officeDocument/2006/customXml" ds:itemID="{7938DC9A-DEC6-48F2-8FB3-F6364DDA8E49}"/>
</file>

<file path=customXml/itemProps2.xml><?xml version="1.0" encoding="utf-8"?>
<ds:datastoreItem xmlns:ds="http://schemas.openxmlformats.org/officeDocument/2006/customXml" ds:itemID="{1167824E-81FB-4A2E-B146-CEB7C79CCB04}"/>
</file>

<file path=customXml/itemProps3.xml><?xml version="1.0" encoding="utf-8"?>
<ds:datastoreItem xmlns:ds="http://schemas.openxmlformats.org/officeDocument/2006/customXml" ds:itemID="{671CCE9F-FF40-471B-935C-59C56004C63A}"/>
</file>

<file path=docMetadata/LabelInfo.xml><?xml version="1.0" encoding="utf-8"?>
<clbl:labelList xmlns:clbl="http://schemas.microsoft.com/office/2020/mipLabelMetadata">
  <clbl:label id="{4f84ae42-57aa-48c2-b366-4dc5dfce353c}" enabled="0" method="" siteId="{4f84ae42-57aa-48c2-b366-4dc5dfce353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Juhi Mahanandani</dc:creator>
  <cp:keywords/>
  <dc:description/>
  <cp:lastModifiedBy>Sheetal Jain</cp:lastModifiedBy>
  <cp:revision>497</cp:revision>
  <cp:lastPrinted>2024-03-12T05:35:00Z</cp:lastPrinted>
  <dcterms:created xsi:type="dcterms:W3CDTF">2023-06-09T05:52:00Z</dcterms:created>
  <dcterms:modified xsi:type="dcterms:W3CDTF">2026-08-18T05:33:06Z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074cc47e137e554fc216fbc2ceb9dc0580a6a46069c5a49a5b6dac3992cfeab2</vt:lpwstr>
  </property>
  <property fmtid="{D5CDD505-2E9C-101B-9397-08002B2CF9AE}" pid="3" name="ContentTypeId">
    <vt:lpwstr>0x010100F1ABCEBDE1677F4BA9E058E2D1213A23</vt:lpwstr>
  </property>
</Properties>
</file>