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71F" w:rsidRDefault="00BE471F" w:rsidP="00BE471F">
      <w:pPr>
        <w:spacing w:line="0" w:lineRule="atLeast"/>
        <w:ind w:left="1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Semester -IV</w:t>
      </w:r>
    </w:p>
    <w:p w:rsidR="00BE471F" w:rsidRDefault="00BE471F" w:rsidP="00BE471F">
      <w:pPr>
        <w:spacing w:line="261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60"/>
        <w:gridCol w:w="520"/>
        <w:gridCol w:w="180"/>
        <w:gridCol w:w="680"/>
        <w:gridCol w:w="100"/>
        <w:gridCol w:w="540"/>
        <w:gridCol w:w="840"/>
        <w:gridCol w:w="120"/>
        <w:gridCol w:w="500"/>
        <w:gridCol w:w="320"/>
        <w:gridCol w:w="80"/>
        <w:gridCol w:w="900"/>
        <w:gridCol w:w="120"/>
        <w:gridCol w:w="700"/>
        <w:gridCol w:w="320"/>
        <w:gridCol w:w="400"/>
        <w:gridCol w:w="660"/>
        <w:gridCol w:w="180"/>
        <w:gridCol w:w="460"/>
        <w:gridCol w:w="160"/>
        <w:gridCol w:w="140"/>
        <w:gridCol w:w="140"/>
        <w:gridCol w:w="120"/>
        <w:gridCol w:w="1000"/>
        <w:gridCol w:w="220"/>
      </w:tblGrid>
      <w:tr w:rsidR="00BE471F" w:rsidTr="00D627B7">
        <w:trPr>
          <w:trHeight w:val="280"/>
        </w:trPr>
        <w:tc>
          <w:tcPr>
            <w:tcW w:w="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gridSpan w:val="3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left="3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Course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gridSpan w:val="2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Course</w:t>
            </w:r>
          </w:p>
        </w:tc>
        <w:tc>
          <w:tcPr>
            <w:tcW w:w="1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Course/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gridSpan w:val="2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Lecture</w:t>
            </w:r>
          </w:p>
        </w:tc>
        <w:tc>
          <w:tcPr>
            <w:tcW w:w="1060" w:type="dxa"/>
            <w:gridSpan w:val="2"/>
            <w:vMerge w:val="restart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Tutorial</w:t>
            </w:r>
          </w:p>
        </w:tc>
        <w:tc>
          <w:tcPr>
            <w:tcW w:w="1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gridSpan w:val="4"/>
            <w:vMerge w:val="restart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8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w w:val="98"/>
                <w:sz w:val="24"/>
              </w:rPr>
              <w:t>Practic</w:t>
            </w:r>
            <w:proofErr w:type="spellEnd"/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E471F" w:rsidTr="00D627B7">
        <w:trPr>
          <w:trHeight w:val="139"/>
        </w:trPr>
        <w:tc>
          <w:tcPr>
            <w:tcW w:w="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380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38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2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Type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900" w:type="dxa"/>
            <w:vMerge w:val="restart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Categor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2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60" w:type="dxa"/>
            <w:gridSpan w:val="2"/>
            <w:vMerge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900" w:type="dxa"/>
            <w:gridSpan w:val="4"/>
            <w:vMerge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8"/>
                <w:sz w:val="24"/>
              </w:rPr>
              <w:t>Credit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BE471F" w:rsidTr="00D627B7">
        <w:trPr>
          <w:trHeight w:val="137"/>
        </w:trPr>
        <w:tc>
          <w:tcPr>
            <w:tcW w:w="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38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left="4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Code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Name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2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00" w:type="dxa"/>
            <w:vMerge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00" w:type="dxa"/>
            <w:vMerge w:val="restart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left="140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(L)</w:t>
            </w:r>
          </w:p>
        </w:tc>
        <w:tc>
          <w:tcPr>
            <w:tcW w:w="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right="140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(T)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60" w:type="dxa"/>
            <w:gridSpan w:val="3"/>
            <w:vMerge w:val="restart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left="8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al (P)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E471F" w:rsidTr="00D627B7">
        <w:trPr>
          <w:trHeight w:val="139"/>
        </w:trPr>
        <w:tc>
          <w:tcPr>
            <w:tcW w:w="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380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38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900" w:type="dxa"/>
            <w:vMerge w:val="restart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y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00" w:type="dxa"/>
            <w:vMerge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60" w:type="dxa"/>
            <w:gridSpan w:val="3"/>
            <w:vMerge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BE471F" w:rsidTr="00D627B7">
        <w:trPr>
          <w:trHeight w:val="139"/>
        </w:trPr>
        <w:tc>
          <w:tcPr>
            <w:tcW w:w="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90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BE471F" w:rsidTr="00D627B7">
        <w:trPr>
          <w:trHeight w:val="258"/>
        </w:trPr>
        <w:tc>
          <w:tcPr>
            <w:tcW w:w="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38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N8MCA4P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3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258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Business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BE471F" w:rsidTr="00D627B7">
        <w:trPr>
          <w:trHeight w:val="139"/>
        </w:trPr>
        <w:tc>
          <w:tcPr>
            <w:tcW w:w="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380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Intelligent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2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Core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900" w:type="dxa"/>
            <w:vMerge w:val="restart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Practical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00" w:type="dxa"/>
            <w:vMerge w:val="restart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left="14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</w:t>
            </w:r>
          </w:p>
        </w:tc>
        <w:tc>
          <w:tcPr>
            <w:tcW w:w="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right="14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20" w:type="dxa"/>
            <w:gridSpan w:val="2"/>
            <w:vMerge w:val="restart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left="22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46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right="3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BE471F" w:rsidTr="00D627B7">
        <w:trPr>
          <w:trHeight w:val="137"/>
        </w:trPr>
        <w:tc>
          <w:tcPr>
            <w:tcW w:w="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6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right="4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85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38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2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00" w:type="dxa"/>
            <w:vMerge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00" w:type="dxa"/>
            <w:vMerge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" w:type="dxa"/>
            <w:gridSpan w:val="2"/>
            <w:vMerge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E471F" w:rsidTr="00D627B7">
        <w:trPr>
          <w:trHeight w:val="139"/>
        </w:trPr>
        <w:tc>
          <w:tcPr>
            <w:tcW w:w="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6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Lab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BE471F" w:rsidTr="00D627B7">
        <w:trPr>
          <w:trHeight w:val="142"/>
        </w:trPr>
        <w:tc>
          <w:tcPr>
            <w:tcW w:w="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3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BE471F" w:rsidTr="00D627B7">
        <w:trPr>
          <w:trHeight w:val="261"/>
        </w:trPr>
        <w:tc>
          <w:tcPr>
            <w:tcW w:w="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320" w:type="dxa"/>
            <w:gridSpan w:val="15"/>
            <w:shd w:val="clear" w:color="auto" w:fill="auto"/>
            <w:vAlign w:val="bottom"/>
          </w:tcPr>
          <w:p w:rsidR="00BE471F" w:rsidRDefault="00BE471F" w:rsidP="00D627B7">
            <w:pPr>
              <w:spacing w:line="260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Preamble:  </w:t>
            </w:r>
            <w:r>
              <w:rPr>
                <w:rFonts w:ascii="Times New Roman" w:eastAsia="Times New Roman" w:hAnsi="Times New Roman"/>
                <w:sz w:val="24"/>
              </w:rPr>
              <w:t>This  course  aims  at  facilitating  the  student  to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BE471F" w:rsidRDefault="00BE471F" w:rsidP="00D627B7">
            <w:pPr>
              <w:spacing w:line="260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apply</w:t>
            </w:r>
          </w:p>
        </w:tc>
        <w:tc>
          <w:tcPr>
            <w:tcW w:w="2200" w:type="dxa"/>
            <w:gridSpan w:val="7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260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data  and analytics to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BE471F" w:rsidTr="00D627B7">
        <w:trPr>
          <w:trHeight w:val="276"/>
        </w:trPr>
        <w:tc>
          <w:tcPr>
            <w:tcW w:w="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180" w:type="dxa"/>
            <w:gridSpan w:val="2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left="80"/>
              <w:rPr>
                <w:rFonts w:ascii="Times New Roman" w:eastAsia="Times New Roman" w:hAnsi="Times New Roman"/>
                <w:color w:val="222222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</w:rPr>
              <w:t>reshape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 xml:space="preserve"> business models, operations, and decision-making processes. To b</w:t>
            </w:r>
            <w:r>
              <w:rPr>
                <w:rFonts w:ascii="Times New Roman" w:eastAsia="Times New Roman" w:hAnsi="Times New Roman"/>
                <w:color w:val="222222"/>
                <w:sz w:val="24"/>
              </w:rPr>
              <w:t>uild and sustain a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E471F" w:rsidTr="00D627B7">
        <w:trPr>
          <w:trHeight w:val="281"/>
        </w:trPr>
        <w:tc>
          <w:tcPr>
            <w:tcW w:w="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980" w:type="dxa"/>
            <w:gridSpan w:val="16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left="80"/>
              <w:rPr>
                <w:rFonts w:ascii="Times New Roman" w:eastAsia="Times New Roman" w:hAnsi="Times New Roman"/>
                <w:color w:val="222222"/>
                <w:sz w:val="24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</w:rPr>
              <w:t>competitive advantage by expanding company's analytics capabilities</w:t>
            </w: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E471F" w:rsidTr="00D627B7">
        <w:trPr>
          <w:trHeight w:val="263"/>
        </w:trPr>
        <w:tc>
          <w:tcPr>
            <w:tcW w:w="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180" w:type="dxa"/>
            <w:gridSpan w:val="2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263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Prerequisite: </w:t>
            </w:r>
            <w:r>
              <w:rPr>
                <w:rFonts w:ascii="Times New Roman" w:eastAsia="Times New Roman" w:hAnsi="Times New Roman"/>
                <w:sz w:val="24"/>
              </w:rPr>
              <w:t>Basic knowledge in Probability and statistical functions and decision support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BE471F" w:rsidTr="00D627B7">
        <w:trPr>
          <w:trHeight w:val="282"/>
        </w:trPr>
        <w:tc>
          <w:tcPr>
            <w:tcW w:w="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20" w:type="dxa"/>
            <w:gridSpan w:val="5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system in UG level</w:t>
            </w: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E471F" w:rsidTr="00D627B7">
        <w:trPr>
          <w:trHeight w:val="544"/>
        </w:trPr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left="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Syllabus</w:t>
            </w: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E471F" w:rsidTr="00D627B7">
        <w:trPr>
          <w:trHeight w:val="263"/>
        </w:trPr>
        <w:tc>
          <w:tcPr>
            <w:tcW w:w="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BE471F" w:rsidRDefault="00BE471F" w:rsidP="00D627B7">
            <w:pPr>
              <w:spacing w:line="263" w:lineRule="exac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Ex.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80" w:type="dxa"/>
            <w:gridSpan w:val="5"/>
            <w:vMerge w:val="restart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List of Exercises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30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Hours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620" w:type="dxa"/>
            <w:gridSpan w:val="5"/>
            <w:shd w:val="clear" w:color="auto" w:fill="auto"/>
            <w:vAlign w:val="bottom"/>
          </w:tcPr>
          <w:p w:rsidR="00BE471F" w:rsidRDefault="00BE471F" w:rsidP="00D627B7">
            <w:pPr>
              <w:spacing w:line="263" w:lineRule="exact"/>
              <w:ind w:right="20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e-References/</w:t>
            </w:r>
          </w:p>
        </w:tc>
      </w:tr>
      <w:tr w:rsidR="00BE471F" w:rsidTr="00D627B7">
        <w:trPr>
          <w:trHeight w:val="137"/>
        </w:trPr>
        <w:tc>
          <w:tcPr>
            <w:tcW w:w="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No.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80" w:type="dxa"/>
            <w:gridSpan w:val="5"/>
            <w:vMerge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300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80" w:type="dxa"/>
            <w:gridSpan w:val="4"/>
            <w:vMerge w:val="restart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right="340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e-Manual</w:t>
            </w:r>
          </w:p>
        </w:tc>
      </w:tr>
      <w:tr w:rsidR="00BE471F" w:rsidTr="00D627B7">
        <w:trPr>
          <w:trHeight w:val="142"/>
        </w:trPr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2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80" w:type="dxa"/>
            <w:gridSpan w:val="4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BE471F" w:rsidTr="00D627B7">
        <w:trPr>
          <w:trHeight w:val="337"/>
        </w:trPr>
        <w:tc>
          <w:tcPr>
            <w:tcW w:w="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gridSpan w:val="8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Create your own Blog/Website.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gridSpan w:val="2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left="32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8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E471F" w:rsidTr="00D627B7">
        <w:trPr>
          <w:trHeight w:val="87"/>
        </w:trPr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20" w:type="dxa"/>
            <w:gridSpan w:val="1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BE471F" w:rsidTr="00D627B7">
        <w:trPr>
          <w:trHeight w:val="256"/>
        </w:trPr>
        <w:tc>
          <w:tcPr>
            <w:tcW w:w="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620" w:type="dxa"/>
            <w:gridSpan w:val="1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256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Perform the following examples in data analytical tool -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BE471F" w:rsidTr="00D627B7">
        <w:trPr>
          <w:trHeight w:val="276"/>
        </w:trPr>
        <w:tc>
          <w:tcPr>
            <w:tcW w:w="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gridSpan w:val="2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Count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and</w:t>
            </w:r>
          </w:p>
        </w:tc>
        <w:tc>
          <w:tcPr>
            <w:tcW w:w="1460" w:type="dxa"/>
            <w:gridSpan w:val="3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Sum,  Logical,</w:t>
            </w:r>
          </w:p>
        </w:tc>
        <w:tc>
          <w:tcPr>
            <w:tcW w:w="2440" w:type="dxa"/>
            <w:gridSpan w:val="6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Cell  References,  Date</w:t>
            </w:r>
          </w:p>
        </w:tc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&amp;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left="32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8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E471F" w:rsidTr="00D627B7">
        <w:trPr>
          <w:trHeight w:val="139"/>
        </w:trPr>
        <w:tc>
          <w:tcPr>
            <w:tcW w:w="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20" w:type="dxa"/>
            <w:vMerge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620" w:type="dxa"/>
            <w:gridSpan w:val="1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Time, Text, Lookup &amp; Reference, Financial, Statistical,</w:t>
            </w:r>
          </w:p>
        </w:tc>
        <w:tc>
          <w:tcPr>
            <w:tcW w:w="840" w:type="dxa"/>
            <w:gridSpan w:val="2"/>
            <w:vMerge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BE471F" w:rsidTr="00D627B7">
        <w:trPr>
          <w:trHeight w:val="137"/>
        </w:trPr>
        <w:tc>
          <w:tcPr>
            <w:tcW w:w="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20" w:type="dxa"/>
            <w:gridSpan w:val="1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E471F" w:rsidTr="00D627B7">
        <w:trPr>
          <w:trHeight w:val="281"/>
        </w:trPr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80" w:type="dxa"/>
            <w:gridSpan w:val="9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Round, Formula Errors, Array Formulas</w:t>
            </w: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E471F" w:rsidTr="00D627B7">
        <w:trPr>
          <w:trHeight w:val="261"/>
        </w:trPr>
        <w:tc>
          <w:tcPr>
            <w:tcW w:w="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80" w:type="dxa"/>
            <w:gridSpan w:val="2"/>
            <w:shd w:val="clear" w:color="auto" w:fill="auto"/>
            <w:vAlign w:val="bottom"/>
          </w:tcPr>
          <w:p w:rsidR="00BE471F" w:rsidRDefault="00BE471F" w:rsidP="00D627B7">
            <w:pPr>
              <w:spacing w:line="260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Create</w:t>
            </w:r>
          </w:p>
        </w:tc>
        <w:tc>
          <w:tcPr>
            <w:tcW w:w="1500" w:type="dxa"/>
            <w:gridSpan w:val="3"/>
            <w:shd w:val="clear" w:color="auto" w:fill="auto"/>
            <w:vAlign w:val="bottom"/>
          </w:tcPr>
          <w:p w:rsidR="00BE471F" w:rsidRDefault="00BE471F" w:rsidP="00D627B7">
            <w:pPr>
              <w:spacing w:line="260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the  following</w:t>
            </w:r>
          </w:p>
        </w:tc>
        <w:tc>
          <w:tcPr>
            <w:tcW w:w="2620" w:type="dxa"/>
            <w:gridSpan w:val="6"/>
            <w:shd w:val="clear" w:color="auto" w:fill="auto"/>
            <w:vAlign w:val="bottom"/>
          </w:tcPr>
          <w:p w:rsidR="00BE471F" w:rsidRDefault="00BE471F" w:rsidP="00D627B7">
            <w:pPr>
              <w:spacing w:line="260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in  Excel:  Spin  Buttons,</w:t>
            </w:r>
          </w:p>
        </w:tc>
        <w:tc>
          <w:tcPr>
            <w:tcW w:w="7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260" w:lineRule="exac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Scroll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BE471F" w:rsidTr="00D627B7">
        <w:trPr>
          <w:trHeight w:val="276"/>
        </w:trPr>
        <w:tc>
          <w:tcPr>
            <w:tcW w:w="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20" w:type="dxa"/>
            <w:gridSpan w:val="1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Bars, Option Buttons, Check Boxes, Combo Boxes, and</w:t>
            </w:r>
          </w:p>
        </w:tc>
        <w:tc>
          <w:tcPr>
            <w:tcW w:w="840" w:type="dxa"/>
            <w:gridSpan w:val="2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left="32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8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E471F" w:rsidTr="00D627B7">
        <w:trPr>
          <w:trHeight w:val="281"/>
        </w:trPr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80" w:type="dxa"/>
            <w:gridSpan w:val="5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Group List Boxes</w:t>
            </w: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E471F" w:rsidTr="00D627B7">
        <w:trPr>
          <w:trHeight w:val="261"/>
        </w:trPr>
        <w:tc>
          <w:tcPr>
            <w:tcW w:w="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620" w:type="dxa"/>
            <w:gridSpan w:val="1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260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Create a Macro,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MsgBox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, If Then Statement, Macro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80" w:type="dxa"/>
            <w:gridSpan w:val="4"/>
            <w:vMerge w:val="restart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right="32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e-Reference</w:t>
            </w:r>
          </w:p>
        </w:tc>
      </w:tr>
      <w:tr w:rsidR="00BE471F" w:rsidTr="00D627B7">
        <w:trPr>
          <w:trHeight w:val="194"/>
        </w:trPr>
        <w:tc>
          <w:tcPr>
            <w:tcW w:w="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4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80" w:type="dxa"/>
            <w:gridSpan w:val="2"/>
            <w:vMerge w:val="restart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left="100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Errors,</w:t>
            </w:r>
          </w:p>
        </w:tc>
        <w:tc>
          <w:tcPr>
            <w:tcW w:w="2400" w:type="dxa"/>
            <w:gridSpan w:val="6"/>
            <w:vMerge w:val="restart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String  Manipulation,</w:t>
            </w:r>
          </w:p>
        </w:tc>
        <w:tc>
          <w:tcPr>
            <w:tcW w:w="1720" w:type="dxa"/>
            <w:gridSpan w:val="3"/>
            <w:vMerge w:val="restart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left="3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Function  and</w:t>
            </w:r>
          </w:p>
        </w:tc>
        <w:tc>
          <w:tcPr>
            <w:tcW w:w="72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Sub,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left="32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8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80" w:type="dxa"/>
            <w:gridSpan w:val="4"/>
            <w:vMerge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BE471F" w:rsidTr="00D627B7">
        <w:trPr>
          <w:trHeight w:val="82"/>
        </w:trPr>
        <w:tc>
          <w:tcPr>
            <w:tcW w:w="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20" w:type="dxa"/>
            <w:vMerge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80" w:type="dxa"/>
            <w:gridSpan w:val="2"/>
            <w:vMerge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400" w:type="dxa"/>
            <w:gridSpan w:val="6"/>
            <w:vMerge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720" w:type="dxa"/>
            <w:gridSpan w:val="3"/>
            <w:vMerge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2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780" w:type="dxa"/>
            <w:gridSpan w:val="6"/>
            <w:vMerge w:val="restart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URL/Reference</w:t>
            </w:r>
          </w:p>
        </w:tc>
      </w:tr>
      <w:tr w:rsidR="00BE471F" w:rsidTr="00D627B7">
        <w:trPr>
          <w:trHeight w:val="194"/>
        </w:trPr>
        <w:tc>
          <w:tcPr>
            <w:tcW w:w="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900" w:type="dxa"/>
            <w:gridSpan w:val="11"/>
            <w:vMerge w:val="restart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Application Object, ActiveX Controls,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Userform</w:t>
            </w:r>
            <w:proofErr w:type="spellEnd"/>
          </w:p>
        </w:tc>
        <w:tc>
          <w:tcPr>
            <w:tcW w:w="3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780" w:type="dxa"/>
            <w:gridSpan w:val="6"/>
            <w:vMerge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BE471F" w:rsidTr="00D627B7">
        <w:trPr>
          <w:trHeight w:val="87"/>
        </w:trPr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900" w:type="dxa"/>
            <w:gridSpan w:val="11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340" w:type="dxa"/>
            <w:gridSpan w:val="3"/>
            <w:vMerge w:val="restart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right="46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e-Books</w:t>
            </w:r>
          </w:p>
        </w:tc>
      </w:tr>
      <w:tr w:rsidR="00BE471F" w:rsidTr="00D627B7">
        <w:trPr>
          <w:trHeight w:val="169"/>
        </w:trPr>
        <w:tc>
          <w:tcPr>
            <w:tcW w:w="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620" w:type="dxa"/>
            <w:gridSpan w:val="1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26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Perform the following examples in data analytical tool -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340" w:type="dxa"/>
            <w:gridSpan w:val="3"/>
            <w:vMerge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BE471F" w:rsidTr="00D627B7">
        <w:trPr>
          <w:trHeight w:val="94"/>
        </w:trPr>
        <w:tc>
          <w:tcPr>
            <w:tcW w:w="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20" w:type="dxa"/>
            <w:gridSpan w:val="1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BE471F" w:rsidTr="00D627B7">
        <w:trPr>
          <w:trHeight w:val="276"/>
        </w:trPr>
        <w:tc>
          <w:tcPr>
            <w:tcW w:w="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5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gridSpan w:val="3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Sort,  Filter,</w:t>
            </w:r>
          </w:p>
        </w:tc>
        <w:tc>
          <w:tcPr>
            <w:tcW w:w="1460" w:type="dxa"/>
            <w:gridSpan w:val="3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Conditional</w:t>
            </w:r>
          </w:p>
        </w:tc>
        <w:tc>
          <w:tcPr>
            <w:tcW w:w="1300" w:type="dxa"/>
            <w:gridSpan w:val="3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Formatting,</w:t>
            </w:r>
          </w:p>
        </w:tc>
        <w:tc>
          <w:tcPr>
            <w:tcW w:w="820" w:type="dxa"/>
            <w:gridSpan w:val="2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Charts,</w:t>
            </w:r>
          </w:p>
        </w:tc>
        <w:tc>
          <w:tcPr>
            <w:tcW w:w="7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Pivot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left="32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9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E471F" w:rsidTr="00D627B7">
        <w:trPr>
          <w:trHeight w:val="137"/>
        </w:trPr>
        <w:tc>
          <w:tcPr>
            <w:tcW w:w="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20" w:type="dxa"/>
            <w:vMerge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20" w:type="dxa"/>
            <w:gridSpan w:val="1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Tables,  Tables,  What-If  Analysis,  Solver,  Analysis</w:t>
            </w:r>
          </w:p>
        </w:tc>
        <w:tc>
          <w:tcPr>
            <w:tcW w:w="840" w:type="dxa"/>
            <w:gridSpan w:val="2"/>
            <w:vMerge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E471F" w:rsidTr="00D627B7">
        <w:trPr>
          <w:trHeight w:val="139"/>
        </w:trPr>
        <w:tc>
          <w:tcPr>
            <w:tcW w:w="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620" w:type="dxa"/>
            <w:gridSpan w:val="1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BE471F" w:rsidTr="00D627B7">
        <w:trPr>
          <w:trHeight w:val="281"/>
        </w:trPr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ToolPak</w:t>
            </w:r>
            <w:proofErr w:type="spellEnd"/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E471F" w:rsidTr="00D627B7">
        <w:trPr>
          <w:trHeight w:val="261"/>
        </w:trPr>
        <w:tc>
          <w:tcPr>
            <w:tcW w:w="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620" w:type="dxa"/>
            <w:gridSpan w:val="1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260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MySQL  for  Excel:  Installation  ,  Configuration,  Edit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BE471F" w:rsidTr="00D627B7">
        <w:trPr>
          <w:trHeight w:val="276"/>
        </w:trPr>
        <w:tc>
          <w:tcPr>
            <w:tcW w:w="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20" w:type="dxa"/>
            <w:gridSpan w:val="1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MySQL Data in Excel, Import MySQL Data into Excel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E471F" w:rsidTr="00D627B7">
        <w:trPr>
          <w:trHeight w:val="277"/>
        </w:trPr>
        <w:tc>
          <w:tcPr>
            <w:tcW w:w="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6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20" w:type="dxa"/>
            <w:gridSpan w:val="1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  Importing a Procedure , Import — Advanced Options,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left="32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9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E471F" w:rsidTr="00D627B7">
        <w:trPr>
          <w:trHeight w:val="137"/>
        </w:trPr>
        <w:tc>
          <w:tcPr>
            <w:tcW w:w="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20" w:type="dxa"/>
            <w:vMerge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20" w:type="dxa"/>
            <w:gridSpan w:val="1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Adding Summary Fields, Creating PivotTables, Append</w:t>
            </w:r>
          </w:p>
        </w:tc>
        <w:tc>
          <w:tcPr>
            <w:tcW w:w="840" w:type="dxa"/>
            <w:gridSpan w:val="2"/>
            <w:vMerge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E471F" w:rsidTr="00D627B7">
        <w:trPr>
          <w:trHeight w:val="139"/>
        </w:trPr>
        <w:tc>
          <w:tcPr>
            <w:tcW w:w="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620" w:type="dxa"/>
            <w:gridSpan w:val="1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BE471F" w:rsidTr="00D627B7">
        <w:trPr>
          <w:trHeight w:val="276"/>
        </w:trPr>
        <w:tc>
          <w:tcPr>
            <w:tcW w:w="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20" w:type="dxa"/>
            <w:gridSpan w:val="1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Excel Data into MySQL - Column Mappings, Append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E471F" w:rsidTr="00D627B7">
        <w:trPr>
          <w:trHeight w:val="281"/>
        </w:trPr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20" w:type="dxa"/>
            <w:gridSpan w:val="1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— Advanced Options, Export Excel Data into MySQL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E471F" w:rsidTr="00D627B7">
        <w:trPr>
          <w:trHeight w:val="342"/>
        </w:trPr>
        <w:tc>
          <w:tcPr>
            <w:tcW w:w="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Total</w:t>
            </w:r>
          </w:p>
        </w:tc>
        <w:tc>
          <w:tcPr>
            <w:tcW w:w="840" w:type="dxa"/>
            <w:gridSpan w:val="2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left="320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50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E471F" w:rsidTr="00D627B7">
        <w:trPr>
          <w:trHeight w:val="84"/>
        </w:trPr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</w:tbl>
    <w:p w:rsidR="00BE471F" w:rsidRDefault="00BE471F" w:rsidP="00BE471F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7"/>
        </w:rPr>
        <w:pict>
          <v:line id="_x0000_s1026" style="position:absolute;z-index:-251656192;mso-position-horizontal-relative:text;mso-position-vertical-relative:text" from=".6pt,-351.25pt" to=".6pt,125.4pt" o:userdrawn="t" strokeweight=".16931mm"/>
        </w:pict>
      </w:r>
      <w:r>
        <w:rPr>
          <w:rFonts w:ascii="Times New Roman" w:eastAsia="Times New Roman" w:hAnsi="Times New Roman"/>
          <w:sz w:val="7"/>
        </w:rPr>
        <w:pict>
          <v:line id="_x0000_s1027" style="position:absolute;z-index:-251655168;mso-position-horizontal-relative:text;mso-position-vertical-relative:text" from="472.75pt,-351.25pt" to="472.75pt,125.4pt" o:userdrawn="t" strokeweight=".16931mm"/>
        </w:pict>
      </w:r>
    </w:p>
    <w:p w:rsidR="00BE471F" w:rsidRDefault="00BE471F" w:rsidP="00BE471F">
      <w:pPr>
        <w:spacing w:line="235" w:lineRule="auto"/>
        <w:ind w:left="1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Reference URLs/Book(s):</w:t>
      </w:r>
    </w:p>
    <w:p w:rsidR="00BE471F" w:rsidRDefault="00BE471F" w:rsidP="00BE471F">
      <w:pPr>
        <w:spacing w:line="236" w:lineRule="auto"/>
        <w:ind w:left="5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1. http://www.excel-easy.com/functions.html</w:t>
      </w:r>
    </w:p>
    <w:p w:rsidR="00BE471F" w:rsidRDefault="00BE471F" w:rsidP="00BE471F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2. E-Book: MS Excel-Data Analysis and Business Modelling By Wayne L. Winston</w:t>
      </w:r>
    </w:p>
    <w:p w:rsidR="00BE471F" w:rsidRDefault="00BE471F" w:rsidP="00BE471F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 http://www.excel-easy.com/vba.html</w:t>
      </w:r>
    </w:p>
    <w:p w:rsidR="00BE471F" w:rsidRDefault="00BE471F" w:rsidP="00BE471F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4. http://www.excel-easy.com/data-analysis.html</w:t>
      </w:r>
    </w:p>
    <w:p w:rsidR="00BE471F" w:rsidRDefault="00BE471F" w:rsidP="00BE471F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5. https://downloads.mysql.com/docs/mysql-for-excel-en.pdf</w:t>
      </w:r>
    </w:p>
    <w:p w:rsidR="00BE471F" w:rsidRDefault="00BE471F" w:rsidP="00BE471F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6. https://dev.mysql.com/doc/mysql-for-excel/en/</w:t>
      </w:r>
    </w:p>
    <w:p w:rsidR="00BE471F" w:rsidRDefault="00BE471F" w:rsidP="00BE471F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4"/>
        </w:rPr>
        <w:pict>
          <v:line id="_x0000_s1028" style="position:absolute;z-index:-251654144" from=".35pt,.7pt" to="473pt,.7pt" o:userdrawn="t" strokeweight=".48pt"/>
        </w:pict>
      </w:r>
    </w:p>
    <w:p w:rsidR="00BE471F" w:rsidRDefault="00BE471F" w:rsidP="00BE471F">
      <w:pPr>
        <w:spacing w:line="131" w:lineRule="exact"/>
        <w:rPr>
          <w:rFonts w:ascii="Times New Roman" w:eastAsia="Times New Roman" w:hAnsi="Times New Roman"/>
        </w:rPr>
      </w:pPr>
    </w:p>
    <w:p w:rsidR="00BE471F" w:rsidRDefault="00BE471F" w:rsidP="00BE471F">
      <w:pPr>
        <w:spacing w:line="0" w:lineRule="atLeast"/>
        <w:ind w:left="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Tools to be used: </w:t>
      </w:r>
      <w:r>
        <w:rPr>
          <w:rFonts w:ascii="Times New Roman" w:eastAsia="Times New Roman" w:hAnsi="Times New Roman"/>
          <w:sz w:val="24"/>
        </w:rPr>
        <w:t>Microsoft Excel 2011</w:t>
      </w:r>
    </w:p>
    <w:p w:rsidR="00BE471F" w:rsidRDefault="00BE471F" w:rsidP="00BE471F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4"/>
        </w:rPr>
        <w:pict>
          <v:line id="_x0000_s1029" style="position:absolute;z-index:-251653120" from=".35pt,7.65pt" to="473pt,7.65pt" o:userdrawn="t" strokeweight=".48pt"/>
        </w:pict>
      </w:r>
    </w:p>
    <w:p w:rsidR="00BE471F" w:rsidRDefault="00BE471F" w:rsidP="00BE471F">
      <w:pPr>
        <w:spacing w:line="200" w:lineRule="exact"/>
        <w:rPr>
          <w:rFonts w:ascii="Times New Roman" w:eastAsia="Times New Roman" w:hAnsi="Times New Roman"/>
        </w:rPr>
      </w:pPr>
    </w:p>
    <w:p w:rsidR="00BE471F" w:rsidRDefault="00BE471F" w:rsidP="00BE471F">
      <w:pPr>
        <w:spacing w:line="344" w:lineRule="exact"/>
        <w:rPr>
          <w:rFonts w:ascii="Times New Roman" w:eastAsia="Times New Roman" w:hAnsi="Times New Roman"/>
        </w:rPr>
      </w:pPr>
    </w:p>
    <w:p w:rsidR="00BE471F" w:rsidRDefault="00BE471F" w:rsidP="00BE471F">
      <w:pPr>
        <w:spacing w:line="0" w:lineRule="atLeast"/>
        <w:ind w:right="20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33</w:t>
      </w:r>
    </w:p>
    <w:p w:rsidR="00BE471F" w:rsidRDefault="00BE471F" w:rsidP="00BE471F">
      <w:pPr>
        <w:spacing w:line="0" w:lineRule="atLeast"/>
        <w:ind w:right="200"/>
        <w:jc w:val="center"/>
        <w:rPr>
          <w:rFonts w:ascii="Times New Roman" w:eastAsia="Times New Roman" w:hAnsi="Times New Roman"/>
          <w:sz w:val="24"/>
        </w:rPr>
        <w:sectPr w:rsidR="00BE471F">
          <w:pgSz w:w="11900" w:h="16838"/>
          <w:pgMar w:top="1435" w:right="1126" w:bottom="427" w:left="1320" w:header="0" w:footer="0" w:gutter="0"/>
          <w:cols w:space="0" w:equalWidth="0">
            <w:col w:w="9460"/>
          </w:cols>
          <w:docGrid w:linePitch="360"/>
        </w:sectPr>
      </w:pPr>
    </w:p>
    <w:p w:rsidR="00BE471F" w:rsidRDefault="00BE471F" w:rsidP="00BE471F">
      <w:pPr>
        <w:spacing w:line="91" w:lineRule="exact"/>
        <w:rPr>
          <w:rFonts w:ascii="Times New Roman" w:eastAsia="Times New Roman" w:hAnsi="Times New Roman"/>
        </w:rPr>
      </w:pPr>
      <w:bookmarkStart w:id="0" w:name="page34"/>
      <w:bookmarkEnd w:id="0"/>
      <w:r>
        <w:rPr>
          <w:rFonts w:ascii="Times New Roman" w:eastAsia="Times New Roman" w:hAnsi="Times New Roman"/>
          <w:sz w:val="24"/>
        </w:rPr>
        <w:lastRenderedPageBreak/>
        <w:pict>
          <v:line id="_x0000_s1030" style="position:absolute;z-index:-251652096;mso-position-horizontal-relative:page;mso-position-vertical-relative:page" from="66.35pt,72.2pt" to="539pt,72.2pt" o:userdrawn="t" strokeweight=".16931mm">
            <w10:wrap anchorx="page" anchory="page"/>
          </v:line>
        </w:pict>
      </w:r>
      <w:r>
        <w:rPr>
          <w:rFonts w:ascii="Times New Roman" w:eastAsia="Times New Roman" w:hAnsi="Times New Roman"/>
          <w:sz w:val="24"/>
        </w:rPr>
        <w:pict>
          <v:line id="_x0000_s1031" style="position:absolute;z-index:-251651072;mso-position-horizontal-relative:page;mso-position-vertical-relative:page" from="66.35pt,108.25pt" to="539pt,108.25pt" o:userdrawn="t" strokeweight=".48pt">
            <w10:wrap anchorx="page" anchory="page"/>
          </v:line>
        </w:pict>
      </w:r>
      <w:r>
        <w:rPr>
          <w:rFonts w:ascii="Times New Roman" w:eastAsia="Times New Roman" w:hAnsi="Times New Roman"/>
          <w:sz w:val="24"/>
        </w:rPr>
        <w:pict>
          <v:line id="_x0000_s1032" style="position:absolute;z-index:-251650048;mso-position-horizontal-relative:page;mso-position-vertical-relative:page" from="66.6pt,1in" to="66.6pt,136.55pt" o:userdrawn="t" strokeweight=".16931mm">
            <w10:wrap anchorx="page" anchory="page"/>
          </v:line>
        </w:pict>
      </w:r>
      <w:r>
        <w:rPr>
          <w:rFonts w:ascii="Times New Roman" w:eastAsia="Times New Roman" w:hAnsi="Times New Roman"/>
          <w:sz w:val="24"/>
        </w:rPr>
        <w:pict>
          <v:line id="_x0000_s1033" style="position:absolute;z-index:-251649024;mso-position-horizontal-relative:page;mso-position-vertical-relative:page" from="538.75pt,1in" to="538.75pt,136.55pt" o:userdrawn="t" strokeweight=".16931mm">
            <w10:wrap anchorx="page" anchory="page"/>
          </v:line>
        </w:pict>
      </w:r>
    </w:p>
    <w:p w:rsidR="00BE471F" w:rsidRDefault="00BE471F" w:rsidP="00BE471F">
      <w:pPr>
        <w:spacing w:line="249" w:lineRule="auto"/>
        <w:ind w:left="120" w:right="422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b/>
          <w:sz w:val="23"/>
        </w:rPr>
        <w:t xml:space="preserve">Focus of Course: </w:t>
      </w:r>
      <w:r>
        <w:rPr>
          <w:rFonts w:ascii="Times New Roman" w:eastAsia="Times New Roman" w:hAnsi="Times New Roman"/>
          <w:sz w:val="23"/>
        </w:rPr>
        <w:t>Skill Development</w:t>
      </w:r>
      <w:r>
        <w:rPr>
          <w:rFonts w:ascii="Times New Roman" w:eastAsia="Times New Roman" w:hAnsi="Times New Roman"/>
          <w:b/>
          <w:sz w:val="23"/>
        </w:rPr>
        <w:t xml:space="preserve"> </w:t>
      </w:r>
      <w:r>
        <w:rPr>
          <w:rFonts w:ascii="Times New Roman" w:eastAsia="Times New Roman" w:hAnsi="Times New Roman"/>
          <w:sz w:val="23"/>
        </w:rPr>
        <w:t>(Employability/Entrepreneurship/Skill Development)</w:t>
      </w:r>
    </w:p>
    <w:p w:rsidR="00BE471F" w:rsidRDefault="00BE471F" w:rsidP="00BE471F">
      <w:pPr>
        <w:spacing w:line="80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420"/>
        <w:gridCol w:w="5980"/>
        <w:gridCol w:w="560"/>
        <w:gridCol w:w="1440"/>
        <w:gridCol w:w="60"/>
      </w:tblGrid>
      <w:tr w:rsidR="00BE471F" w:rsidTr="00D627B7">
        <w:trPr>
          <w:trHeight w:val="276"/>
        </w:trPr>
        <w:tc>
          <w:tcPr>
            <w:tcW w:w="7400" w:type="dxa"/>
            <w:gridSpan w:val="2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Course Designer: </w:t>
            </w:r>
            <w:r>
              <w:rPr>
                <w:rFonts w:ascii="Times New Roman" w:eastAsia="Times New Roman" w:hAnsi="Times New Roman"/>
                <w:b/>
                <w:sz w:val="24"/>
              </w:rPr>
              <w:t>Dr. M. Elamparithi,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BE471F" w:rsidTr="00D627B7">
        <w:trPr>
          <w:trHeight w:val="281"/>
        </w:trPr>
        <w:tc>
          <w:tcPr>
            <w:tcW w:w="74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Associate Professor, Dept. of MCA, STC</w:t>
            </w:r>
          </w:p>
        </w:tc>
        <w:tc>
          <w:tcPr>
            <w:tcW w:w="206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BoS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Chairman</w:t>
            </w:r>
          </w:p>
        </w:tc>
      </w:tr>
      <w:tr w:rsidR="00BE471F" w:rsidTr="00D627B7">
        <w:trPr>
          <w:trHeight w:val="254"/>
        </w:trPr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BE471F" w:rsidTr="00D627B7">
        <w:trPr>
          <w:trHeight w:val="337"/>
        </w:trPr>
        <w:tc>
          <w:tcPr>
            <w:tcW w:w="740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Course Outcomes (COs)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E471F" w:rsidTr="00D627B7">
        <w:trPr>
          <w:trHeight w:val="84"/>
        </w:trPr>
        <w:tc>
          <w:tcPr>
            <w:tcW w:w="14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BE471F" w:rsidTr="00D627B7">
        <w:trPr>
          <w:trHeight w:val="335"/>
        </w:trPr>
        <w:tc>
          <w:tcPr>
            <w:tcW w:w="740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On successful completion of this course the students will be able to: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E471F" w:rsidTr="00D627B7">
        <w:trPr>
          <w:trHeight w:val="87"/>
        </w:trPr>
        <w:tc>
          <w:tcPr>
            <w:tcW w:w="14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BE471F" w:rsidTr="00D627B7">
        <w:trPr>
          <w:trHeight w:val="260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98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260" w:lineRule="exact"/>
              <w:jc w:val="center"/>
              <w:rPr>
                <w:rFonts w:ascii="Times New Roman" w:eastAsia="Times New Roman" w:hAnsi="Times New Roman"/>
                <w:b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7"/>
                <w:sz w:val="24"/>
              </w:rPr>
              <w:t>Blooms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BE471F" w:rsidTr="00D627B7">
        <w:trPr>
          <w:trHeight w:val="276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CO</w:t>
            </w:r>
          </w:p>
        </w:tc>
        <w:tc>
          <w:tcPr>
            <w:tcW w:w="5980" w:type="dxa"/>
            <w:vMerge w:val="restart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Course Outcome (CO) Statement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Taxonomy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E471F" w:rsidTr="00D627B7">
        <w:trPr>
          <w:trHeight w:val="139"/>
        </w:trPr>
        <w:tc>
          <w:tcPr>
            <w:tcW w:w="14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Number</w:t>
            </w:r>
          </w:p>
        </w:tc>
        <w:tc>
          <w:tcPr>
            <w:tcW w:w="5980" w:type="dxa"/>
            <w:vMerge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Knowledge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BE471F" w:rsidTr="00D627B7">
        <w:trPr>
          <w:trHeight w:val="137"/>
        </w:trPr>
        <w:tc>
          <w:tcPr>
            <w:tcW w:w="14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98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E471F" w:rsidTr="00D627B7">
        <w:trPr>
          <w:trHeight w:val="279"/>
        </w:trPr>
        <w:tc>
          <w:tcPr>
            <w:tcW w:w="1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6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6"/>
                <w:sz w:val="24"/>
              </w:rPr>
              <w:t>Level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E471F" w:rsidTr="00D627B7">
        <w:trPr>
          <w:trHeight w:val="337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CO1</w:t>
            </w:r>
          </w:p>
        </w:tc>
        <w:tc>
          <w:tcPr>
            <w:tcW w:w="598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Understand the fundamental concepts of data analytic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K1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E471F" w:rsidTr="00D627B7">
        <w:trPr>
          <w:trHeight w:val="87"/>
        </w:trPr>
        <w:tc>
          <w:tcPr>
            <w:tcW w:w="1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BE471F" w:rsidTr="00D627B7">
        <w:trPr>
          <w:trHeight w:val="258"/>
        </w:trPr>
        <w:tc>
          <w:tcPr>
            <w:tcW w:w="14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CO2</w:t>
            </w:r>
          </w:p>
        </w:tc>
        <w:tc>
          <w:tcPr>
            <w:tcW w:w="5980" w:type="dxa"/>
            <w:shd w:val="clear" w:color="auto" w:fill="auto"/>
            <w:vAlign w:val="bottom"/>
          </w:tcPr>
          <w:p w:rsidR="00BE471F" w:rsidRDefault="00BE471F" w:rsidP="00D627B7">
            <w:pPr>
              <w:spacing w:line="258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Examine the business implications, meaningfulness and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K4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BE471F" w:rsidTr="00D627B7">
        <w:trPr>
          <w:trHeight w:val="137"/>
        </w:trPr>
        <w:tc>
          <w:tcPr>
            <w:tcW w:w="14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5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applicability of observed data patterns and analytical inferences</w:t>
            </w:r>
          </w:p>
        </w:tc>
        <w:tc>
          <w:tcPr>
            <w:tcW w:w="14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E471F" w:rsidTr="00D627B7">
        <w:trPr>
          <w:trHeight w:val="144"/>
        </w:trPr>
        <w:tc>
          <w:tcPr>
            <w:tcW w:w="1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5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BE471F" w:rsidTr="00D627B7">
        <w:trPr>
          <w:trHeight w:val="261"/>
        </w:trPr>
        <w:tc>
          <w:tcPr>
            <w:tcW w:w="14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CO3</w:t>
            </w:r>
          </w:p>
        </w:tc>
        <w:tc>
          <w:tcPr>
            <w:tcW w:w="5980" w:type="dxa"/>
            <w:shd w:val="clear" w:color="auto" w:fill="auto"/>
            <w:vAlign w:val="bottom"/>
          </w:tcPr>
          <w:p w:rsidR="00BE471F" w:rsidRDefault="00BE471F" w:rsidP="00D627B7">
            <w:pPr>
              <w:spacing w:line="260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Apply appropriate data analytical functions for specific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K3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BE471F" w:rsidTr="00D627B7">
        <w:trPr>
          <w:trHeight w:val="137"/>
        </w:trPr>
        <w:tc>
          <w:tcPr>
            <w:tcW w:w="14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980" w:type="dxa"/>
            <w:vMerge w:val="restart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managerial issues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E471F" w:rsidTr="00D627B7">
        <w:trPr>
          <w:trHeight w:val="144"/>
        </w:trPr>
        <w:tc>
          <w:tcPr>
            <w:tcW w:w="1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98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BE471F" w:rsidTr="00D627B7">
        <w:trPr>
          <w:trHeight w:val="337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CO4</w:t>
            </w:r>
          </w:p>
        </w:tc>
        <w:tc>
          <w:tcPr>
            <w:tcW w:w="598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Evaluate the proficiency with several data–analytic methods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K4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E471F" w:rsidTr="00D627B7">
        <w:trPr>
          <w:trHeight w:val="89"/>
        </w:trPr>
        <w:tc>
          <w:tcPr>
            <w:tcW w:w="1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</w:tbl>
    <w:p w:rsidR="00BE471F" w:rsidRDefault="00BE471F" w:rsidP="00BE471F">
      <w:pPr>
        <w:spacing w:line="288" w:lineRule="exact"/>
        <w:rPr>
          <w:rFonts w:ascii="Times New Roman" w:eastAsia="Times New Roman" w:hAnsi="Times New Roman"/>
        </w:rPr>
      </w:pPr>
    </w:p>
    <w:p w:rsidR="00BE471F" w:rsidRDefault="00BE471F" w:rsidP="00BE471F">
      <w:pPr>
        <w:spacing w:line="234" w:lineRule="auto"/>
        <w:ind w:left="120" w:right="1020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Mapping Course Outcomes with Program Outcomes and Program Specific Outcomes:</w:t>
      </w:r>
    </w:p>
    <w:p w:rsidR="00BE471F" w:rsidRDefault="00BE471F" w:rsidP="00BE471F">
      <w:pPr>
        <w:spacing w:line="283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80"/>
        <w:gridCol w:w="700"/>
        <w:gridCol w:w="700"/>
        <w:gridCol w:w="720"/>
        <w:gridCol w:w="700"/>
        <w:gridCol w:w="720"/>
        <w:gridCol w:w="840"/>
        <w:gridCol w:w="860"/>
        <w:gridCol w:w="840"/>
        <w:gridCol w:w="860"/>
        <w:gridCol w:w="860"/>
      </w:tblGrid>
      <w:tr w:rsidR="00BE471F" w:rsidTr="00D627B7">
        <w:trPr>
          <w:trHeight w:val="280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COs/POs</w:t>
            </w:r>
          </w:p>
        </w:tc>
        <w:tc>
          <w:tcPr>
            <w:tcW w:w="70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PO1</w:t>
            </w:r>
          </w:p>
        </w:tc>
        <w:tc>
          <w:tcPr>
            <w:tcW w:w="70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6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6"/>
                <w:sz w:val="24"/>
              </w:rPr>
              <w:t>PO2</w:t>
            </w:r>
          </w:p>
        </w:tc>
        <w:tc>
          <w:tcPr>
            <w:tcW w:w="72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6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6"/>
                <w:sz w:val="24"/>
              </w:rPr>
              <w:t>PO3</w:t>
            </w:r>
          </w:p>
        </w:tc>
        <w:tc>
          <w:tcPr>
            <w:tcW w:w="70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PO4</w:t>
            </w:r>
          </w:p>
        </w:tc>
        <w:tc>
          <w:tcPr>
            <w:tcW w:w="72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6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6"/>
                <w:sz w:val="24"/>
              </w:rPr>
              <w:t>PO5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PSO1</w:t>
            </w:r>
          </w:p>
        </w:tc>
        <w:tc>
          <w:tcPr>
            <w:tcW w:w="86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8"/>
                <w:sz w:val="24"/>
              </w:rPr>
              <w:t>PSO2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8"/>
                <w:sz w:val="24"/>
              </w:rPr>
              <w:t>PSO3</w:t>
            </w:r>
          </w:p>
        </w:tc>
        <w:tc>
          <w:tcPr>
            <w:tcW w:w="86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8"/>
                <w:sz w:val="24"/>
              </w:rPr>
              <w:t>PSO4</w:t>
            </w:r>
          </w:p>
        </w:tc>
        <w:tc>
          <w:tcPr>
            <w:tcW w:w="86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8"/>
                <w:sz w:val="24"/>
              </w:rPr>
              <w:t>PSO5</w:t>
            </w:r>
          </w:p>
        </w:tc>
      </w:tr>
      <w:tr w:rsidR="00BE471F" w:rsidTr="00D627B7">
        <w:trPr>
          <w:trHeight w:val="276"/>
        </w:trPr>
        <w:tc>
          <w:tcPr>
            <w:tcW w:w="128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&amp; PSOs</w:t>
            </w:r>
          </w:p>
        </w:tc>
        <w:tc>
          <w:tcPr>
            <w:tcW w:w="7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E471F" w:rsidTr="00D627B7">
        <w:trPr>
          <w:trHeight w:val="142"/>
        </w:trPr>
        <w:tc>
          <w:tcPr>
            <w:tcW w:w="12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BE471F" w:rsidTr="00D627B7">
        <w:trPr>
          <w:trHeight w:val="342"/>
        </w:trPr>
        <w:tc>
          <w:tcPr>
            <w:tcW w:w="12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CO1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w w:val="95"/>
                <w:sz w:val="24"/>
              </w:rPr>
            </w:pPr>
            <w:r>
              <w:rPr>
                <w:rFonts w:ascii="Times New Roman" w:eastAsia="Times New Roman" w:hAnsi="Times New Roman"/>
                <w:w w:val="95"/>
                <w:sz w:val="24"/>
              </w:rPr>
              <w:t>L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w w:val="93"/>
                <w:sz w:val="24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M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w w:val="93"/>
                <w:sz w:val="24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M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</w:p>
        </w:tc>
      </w:tr>
      <w:tr w:rsidR="00BE471F" w:rsidTr="00D627B7">
        <w:trPr>
          <w:trHeight w:val="82"/>
        </w:trPr>
        <w:tc>
          <w:tcPr>
            <w:tcW w:w="1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BE471F" w:rsidTr="00D627B7">
        <w:trPr>
          <w:trHeight w:val="340"/>
        </w:trPr>
        <w:tc>
          <w:tcPr>
            <w:tcW w:w="12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CO2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w w:val="93"/>
                <w:sz w:val="24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M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w w:val="93"/>
                <w:sz w:val="24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M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w w:val="93"/>
                <w:sz w:val="24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M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</w:p>
        </w:tc>
      </w:tr>
      <w:tr w:rsidR="00BE471F" w:rsidTr="00D627B7">
        <w:trPr>
          <w:trHeight w:val="82"/>
        </w:trPr>
        <w:tc>
          <w:tcPr>
            <w:tcW w:w="1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BE471F" w:rsidTr="00D627B7">
        <w:trPr>
          <w:trHeight w:val="340"/>
        </w:trPr>
        <w:tc>
          <w:tcPr>
            <w:tcW w:w="12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CO3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w w:val="93"/>
                <w:sz w:val="24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M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w w:val="93"/>
                <w:sz w:val="24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M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w w:val="93"/>
                <w:sz w:val="24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M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w w:val="93"/>
                <w:sz w:val="24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M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</w:p>
        </w:tc>
      </w:tr>
      <w:tr w:rsidR="00BE471F" w:rsidTr="00D627B7">
        <w:trPr>
          <w:trHeight w:val="82"/>
        </w:trPr>
        <w:tc>
          <w:tcPr>
            <w:tcW w:w="1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BE471F" w:rsidTr="00D627B7">
        <w:trPr>
          <w:trHeight w:val="340"/>
        </w:trPr>
        <w:tc>
          <w:tcPr>
            <w:tcW w:w="12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CO4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w w:val="93"/>
                <w:sz w:val="24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M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w w:val="93"/>
                <w:sz w:val="24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M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w w:val="93"/>
                <w:sz w:val="24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M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w w:val="93"/>
                <w:sz w:val="24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M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</w:t>
            </w:r>
          </w:p>
        </w:tc>
      </w:tr>
      <w:tr w:rsidR="00BE471F" w:rsidTr="00D627B7">
        <w:trPr>
          <w:trHeight w:val="84"/>
        </w:trPr>
        <w:tc>
          <w:tcPr>
            <w:tcW w:w="1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BE471F" w:rsidTr="00D627B7">
        <w:trPr>
          <w:trHeight w:val="286"/>
        </w:trPr>
        <w:tc>
          <w:tcPr>
            <w:tcW w:w="4100" w:type="dxa"/>
            <w:gridSpan w:val="5"/>
            <w:shd w:val="clear" w:color="auto" w:fill="auto"/>
            <w:vAlign w:val="bottom"/>
          </w:tcPr>
          <w:p w:rsidR="00BE471F" w:rsidRDefault="00BE471F" w:rsidP="00D627B7">
            <w:pPr>
              <w:spacing w:line="286" w:lineRule="exact"/>
              <w:ind w:left="120"/>
              <w:rPr>
                <w:rFonts w:ascii="Times New Roman" w:eastAsia="Times New Roman" w:hAnsi="Times New Roman"/>
                <w:b/>
                <w:sz w:val="26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S – Strong; M – Medium; L – Low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BE471F" w:rsidRDefault="00BE471F" w:rsidP="00BE471F">
      <w:pPr>
        <w:spacing w:line="299" w:lineRule="exact"/>
        <w:rPr>
          <w:rFonts w:ascii="Times New Roman" w:eastAsia="Times New Roman" w:hAnsi="Times New Roman"/>
        </w:rPr>
      </w:pPr>
    </w:p>
    <w:p w:rsidR="00BE471F" w:rsidRDefault="00BE471F" w:rsidP="00BE471F">
      <w:pPr>
        <w:spacing w:line="0" w:lineRule="atLeast"/>
        <w:ind w:right="200"/>
        <w:jc w:val="center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Assessment Component Matrix</w:t>
      </w:r>
    </w:p>
    <w:tbl>
      <w:tblPr>
        <w:tblW w:w="0" w:type="auto"/>
        <w:tblInd w:w="14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640"/>
        <w:gridCol w:w="1720"/>
      </w:tblGrid>
      <w:tr w:rsidR="00BE471F" w:rsidTr="00D627B7">
        <w:trPr>
          <w:trHeight w:val="300"/>
        </w:trPr>
        <w:tc>
          <w:tcPr>
            <w:tcW w:w="4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6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Assessment Component</w:t>
            </w:r>
          </w:p>
        </w:tc>
        <w:tc>
          <w:tcPr>
            <w:tcW w:w="17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left="480"/>
              <w:rPr>
                <w:rFonts w:ascii="Times New Roman" w:eastAsia="Times New Roman" w:hAnsi="Times New Roman"/>
                <w:b/>
                <w:sz w:val="26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Marks</w:t>
            </w:r>
          </w:p>
        </w:tc>
      </w:tr>
      <w:tr w:rsidR="00BE471F" w:rsidTr="00D627B7">
        <w:trPr>
          <w:trHeight w:val="277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268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Test</w:t>
            </w: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268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40</w:t>
            </w:r>
          </w:p>
        </w:tc>
      </w:tr>
      <w:tr w:rsidR="00BE471F" w:rsidTr="00D627B7">
        <w:trPr>
          <w:trHeight w:val="275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266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Attendance</w:t>
            </w: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26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10</w:t>
            </w:r>
          </w:p>
        </w:tc>
      </w:tr>
      <w:tr w:rsidR="00BE471F" w:rsidTr="00D627B7">
        <w:trPr>
          <w:trHeight w:val="275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266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Puzzles (Word / Logic / Math)</w:t>
            </w: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26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10</w:t>
            </w:r>
          </w:p>
        </w:tc>
      </w:tr>
      <w:tr w:rsidR="00BE471F" w:rsidTr="00D627B7">
        <w:trPr>
          <w:trHeight w:val="278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268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Games / Simulation Exercises</w:t>
            </w: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268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10</w:t>
            </w:r>
          </w:p>
        </w:tc>
      </w:tr>
      <w:tr w:rsidR="00BE471F" w:rsidTr="00D627B7">
        <w:trPr>
          <w:trHeight w:val="266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266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Flowcharts / Miniatures / Models / Portfolios</w:t>
            </w:r>
          </w:p>
        </w:tc>
        <w:tc>
          <w:tcPr>
            <w:tcW w:w="1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26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10</w:t>
            </w:r>
          </w:p>
        </w:tc>
      </w:tr>
      <w:tr w:rsidR="00BE471F" w:rsidTr="00D627B7">
        <w:trPr>
          <w:trHeight w:val="285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/ Demonstration / Business Plan</w:t>
            </w: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E471F" w:rsidTr="00D627B7">
        <w:trPr>
          <w:trHeight w:val="266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266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Snap Talk / Technical / Class Presentation</w:t>
            </w:r>
          </w:p>
        </w:tc>
        <w:tc>
          <w:tcPr>
            <w:tcW w:w="1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26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10</w:t>
            </w:r>
          </w:p>
        </w:tc>
      </w:tr>
      <w:tr w:rsidR="00BE471F" w:rsidTr="00D627B7">
        <w:trPr>
          <w:trHeight w:val="276"/>
        </w:trPr>
        <w:tc>
          <w:tcPr>
            <w:tcW w:w="4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(Oral / Poster) / Debate / Seminar / Paper</w:t>
            </w:r>
          </w:p>
        </w:tc>
        <w:tc>
          <w:tcPr>
            <w:tcW w:w="1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E471F" w:rsidTr="00D627B7">
        <w:trPr>
          <w:trHeight w:val="285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lastRenderedPageBreak/>
              <w:t>Presentation / Publication / Viva-voce</w:t>
            </w: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E471F" w:rsidTr="00D627B7">
        <w:trPr>
          <w:trHeight w:val="300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292" w:lineRule="exact"/>
              <w:ind w:left="10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Develop a simple decision support model</w:t>
            </w: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292" w:lineRule="exact"/>
              <w:jc w:val="center"/>
              <w:rPr>
                <w:rFonts w:ascii="Times New Roman" w:eastAsia="Times New Roman" w:hAnsi="Times New Roman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w w:val="99"/>
                <w:sz w:val="26"/>
              </w:rPr>
              <w:t>10</w:t>
            </w:r>
          </w:p>
        </w:tc>
      </w:tr>
      <w:tr w:rsidR="00BE471F" w:rsidTr="00D627B7">
        <w:trPr>
          <w:trHeight w:val="299"/>
        </w:trPr>
        <w:tc>
          <w:tcPr>
            <w:tcW w:w="4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6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Total</w:t>
            </w: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71F" w:rsidRDefault="00BE471F" w:rsidP="00D627B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6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100</w:t>
            </w:r>
          </w:p>
        </w:tc>
      </w:tr>
    </w:tbl>
    <w:p w:rsidR="00E453BD" w:rsidRDefault="00E453BD"/>
    <w:sectPr w:rsidR="00E453BD" w:rsidSect="00E45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471F"/>
    <w:rsid w:val="00220A14"/>
    <w:rsid w:val="0028594D"/>
    <w:rsid w:val="00964771"/>
    <w:rsid w:val="00BE471F"/>
    <w:rsid w:val="00C93E4D"/>
    <w:rsid w:val="00D3152C"/>
    <w:rsid w:val="00E45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20" w:line="840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71F"/>
    <w:pPr>
      <w:spacing w:after="0" w:line="240" w:lineRule="auto"/>
      <w:ind w:firstLine="0"/>
      <w:jc w:val="left"/>
    </w:pPr>
    <w:rPr>
      <w:rFonts w:ascii="Calibri" w:eastAsia="Calibri" w:hAnsi="Calibri" w:cs="Arial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2018-11-13T04:48:00Z</dcterms:created>
  <dcterms:modified xsi:type="dcterms:W3CDTF">2018-11-13T04:51:00Z</dcterms:modified>
</cp:coreProperties>
</file>