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SWEProgrammes</w:t>
                            </w:r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Centres:CE,EEE,ME,ECE,CSE</w:t>
                            </w:r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 Nagar, Pragathi Nagar, Nizampet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SWEProgrammes</w:t>
                      </w:r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Centres:CE,EEE,ME,ECE,CSE</w:t>
                      </w:r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 Nagar, Pragathi Nagar, Nizampet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51036D2D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4A9860E8" w:rsidR="00336816" w:rsidRPr="00914311" w:rsidRDefault="006E5EAB" w:rsidP="00336816">
      <w:pPr>
        <w:rPr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DC2207">
        <w:rPr>
          <w:b/>
          <w:bCs/>
          <w:sz w:val="24"/>
          <w:szCs w:val="24"/>
        </w:rPr>
        <w:t>0</w:t>
      </w:r>
      <w:r w:rsidR="00F65F95">
        <w:rPr>
          <w:b/>
          <w:bCs/>
          <w:sz w:val="24"/>
          <w:szCs w:val="24"/>
        </w:rPr>
        <w:t>2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DC2207">
        <w:rPr>
          <w:sz w:val="24"/>
          <w:szCs w:val="24"/>
        </w:rPr>
        <w:t>4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079237BF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65F95">
              <w:rPr>
                <w:sz w:val="24"/>
                <w:szCs w:val="24"/>
              </w:rPr>
              <w:t>2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>Dr Thayyaba Khatoon(Industry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D1365A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2ED1F967" w14:textId="674AE289" w:rsidR="00D1365A" w:rsidRPr="00D1365A" w:rsidRDefault="00F65F95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Mr B Somanadha Satyadev</w:t>
            </w:r>
            <w:r w:rsidR="00D1365A">
              <w:rPr>
                <w:bCs/>
                <w:sz w:val="24"/>
                <w:szCs w:val="24"/>
              </w:rPr>
              <w:t>(CL)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72EFE3DC" w14:textId="1FFCCD16" w:rsidR="00D1365A" w:rsidRDefault="00F65F95" w:rsidP="00D1365A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 Pushpa Kumari</w:t>
            </w:r>
            <w:r w:rsidR="00D1365A" w:rsidRPr="00D1365A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F</w:t>
            </w:r>
            <w:r w:rsidR="00D1365A" w:rsidRPr="00D1365A">
              <w:rPr>
                <w:sz w:val="24"/>
                <w:szCs w:val="24"/>
              </w:rPr>
              <w:t>N)</w:t>
            </w:r>
          </w:p>
          <w:p w14:paraId="5B8E0483" w14:textId="2306A562" w:rsidR="00CE2E27" w:rsidRPr="00D1365A" w:rsidRDefault="00CE2E27" w:rsidP="00D1365A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Sana Inayath(AN)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0F71549C" w:rsidR="00497FCC" w:rsidRPr="000259BB" w:rsidRDefault="00A56BD9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65F95">
              <w:rPr>
                <w:sz w:val="24"/>
                <w:szCs w:val="24"/>
              </w:rPr>
              <w:t>1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1830F04" w14:textId="77777777" w:rsidR="00A56BD9" w:rsidRDefault="00282553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49EB128E" w14:textId="487C5B0F" w:rsidR="00F65F95" w:rsidRPr="00F65F95" w:rsidRDefault="00F65F95" w:rsidP="00F65F9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65F95">
              <w:rPr>
                <w:sz w:val="24"/>
                <w:szCs w:val="24"/>
              </w:rPr>
              <w:t>K Mahesh(CL)</w:t>
            </w:r>
          </w:p>
          <w:p w14:paraId="5645F3E4" w14:textId="4332736E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2"/>
        <w:gridCol w:w="3326"/>
        <w:gridCol w:w="2016"/>
        <w:gridCol w:w="2118"/>
      </w:tblGrid>
      <w:tr w:rsidR="00600564" w:rsidRPr="00543D45" w14:paraId="35BD5243" w14:textId="77777777" w:rsidTr="006574C0">
        <w:trPr>
          <w:trHeight w:hRule="exact" w:val="835"/>
          <w:jc w:val="center"/>
        </w:trPr>
        <w:tc>
          <w:tcPr>
            <w:tcW w:w="581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362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26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18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5A381B">
        <w:trPr>
          <w:trHeight w:hRule="exact" w:val="334"/>
          <w:jc w:val="center"/>
        </w:trPr>
        <w:tc>
          <w:tcPr>
            <w:tcW w:w="581" w:type="dxa"/>
          </w:tcPr>
          <w:p w14:paraId="7B6D69A0" w14:textId="652F2705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362" w:type="dxa"/>
          </w:tcPr>
          <w:p w14:paraId="2F7A1271" w14:textId="7E859196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326" w:type="dxa"/>
          </w:tcPr>
          <w:p w14:paraId="79224181" w14:textId="654AB819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6D36AAFE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18" w:type="dxa"/>
          </w:tcPr>
          <w:p w14:paraId="2545FF68" w14:textId="26ED0071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10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669"/>
        <w:gridCol w:w="2693"/>
        <w:gridCol w:w="2791"/>
        <w:gridCol w:w="1598"/>
      </w:tblGrid>
      <w:tr w:rsidR="00124B02" w:rsidRPr="00543D45" w14:paraId="7E845F48" w14:textId="77777777" w:rsidTr="006574C0">
        <w:trPr>
          <w:trHeight w:hRule="exact" w:val="557"/>
          <w:jc w:val="center"/>
        </w:trPr>
        <w:tc>
          <w:tcPr>
            <w:tcW w:w="491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669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93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791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98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6574C0" w:rsidRPr="00543D45" w14:paraId="487A5A16" w14:textId="77777777" w:rsidTr="00F65F95">
        <w:trPr>
          <w:trHeight w:hRule="exact" w:val="974"/>
          <w:jc w:val="center"/>
        </w:trPr>
        <w:tc>
          <w:tcPr>
            <w:tcW w:w="491" w:type="dxa"/>
          </w:tcPr>
          <w:p w14:paraId="54F9753C" w14:textId="254067CA" w:rsidR="006574C0" w:rsidRPr="00AB5915" w:rsidRDefault="00F65F95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2669" w:type="dxa"/>
          </w:tcPr>
          <w:p w14:paraId="01135532" w14:textId="1CA9481E" w:rsidR="006574C0" w:rsidRPr="001E03D6" w:rsidRDefault="00F65F95" w:rsidP="00F65F95">
            <w:pPr>
              <w:spacing w:line="256" w:lineRule="auto"/>
              <w:rPr>
                <w:rFonts w:cstheme="minorHAnsi"/>
              </w:rPr>
            </w:pPr>
            <w:r w:rsidRPr="00F65F95">
              <w:rPr>
                <w:rFonts w:cstheme="minorHAnsi"/>
              </w:rPr>
              <w:t>II CSE &amp; CSBS</w:t>
            </w:r>
            <w:r>
              <w:rPr>
                <w:rFonts w:cstheme="minorHAnsi"/>
              </w:rPr>
              <w:t xml:space="preserve"> </w:t>
            </w:r>
            <w:r w:rsidRPr="00F65F95">
              <w:rPr>
                <w:rFonts w:cstheme="minorHAnsi"/>
              </w:rPr>
              <w:t>Students</w:t>
            </w:r>
          </w:p>
        </w:tc>
        <w:tc>
          <w:tcPr>
            <w:tcW w:w="2693" w:type="dxa"/>
          </w:tcPr>
          <w:p w14:paraId="5DB7FCD6" w14:textId="4259811C" w:rsidR="006574C0" w:rsidRPr="00FB2627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Training on “Competitive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coding” By Code Evolve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and Excel</w:t>
            </w:r>
          </w:p>
        </w:tc>
        <w:tc>
          <w:tcPr>
            <w:tcW w:w="2791" w:type="dxa"/>
          </w:tcPr>
          <w:p w14:paraId="766B74E2" w14:textId="740271E8" w:rsidR="006574C0" w:rsidRPr="00AF79F4" w:rsidRDefault="00F65F95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 w:rsidRPr="00F65F95">
              <w:rPr>
                <w:rFonts w:cstheme="minorHAnsi"/>
                <w:bCs/>
              </w:rPr>
              <w:t>261 Participants</w:t>
            </w:r>
          </w:p>
        </w:tc>
        <w:tc>
          <w:tcPr>
            <w:tcW w:w="1598" w:type="dxa"/>
          </w:tcPr>
          <w:p w14:paraId="136FF0EC" w14:textId="0E6DA314" w:rsidR="006574C0" w:rsidRPr="00156F66" w:rsidRDefault="00F65F95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  <w:r w:rsidRPr="00425491">
              <w:rPr>
                <w:sz w:val="24"/>
                <w:szCs w:val="24"/>
              </w:rPr>
              <w:t>-</w:t>
            </w:r>
            <w:r w:rsidRPr="005853F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5853F2">
              <w:rPr>
                <w:sz w:val="24"/>
                <w:szCs w:val="24"/>
              </w:rPr>
              <w:t>-2026</w:t>
            </w:r>
          </w:p>
        </w:tc>
      </w:tr>
      <w:tr w:rsidR="00F65F95" w:rsidRPr="00543D45" w14:paraId="363CD5C7" w14:textId="77777777" w:rsidTr="00F65F95">
        <w:trPr>
          <w:trHeight w:hRule="exact" w:val="992"/>
          <w:jc w:val="center"/>
        </w:trPr>
        <w:tc>
          <w:tcPr>
            <w:tcW w:w="491" w:type="dxa"/>
          </w:tcPr>
          <w:p w14:paraId="353EDFBD" w14:textId="3EF9C822" w:rsidR="00F65F95" w:rsidRPr="00AB591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2669" w:type="dxa"/>
          </w:tcPr>
          <w:p w14:paraId="481A1400" w14:textId="2EB34048" w:rsidR="00F65F95" w:rsidRPr="001E03D6" w:rsidRDefault="00F65F95" w:rsidP="00F65F95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  <w:r w:rsidRPr="00F65F95">
              <w:rPr>
                <w:rFonts w:cstheme="minorHAnsi"/>
                <w:sz w:val="22"/>
                <w:szCs w:val="22"/>
              </w:rPr>
              <w:t>II CSE &amp; CSBS</w:t>
            </w:r>
            <w:r>
              <w:rPr>
                <w:rFonts w:cstheme="minorHAnsi"/>
              </w:rPr>
              <w:t xml:space="preserve"> </w:t>
            </w:r>
            <w:r w:rsidRPr="00F65F95">
              <w:rPr>
                <w:rFonts w:cstheme="minorHAnsi"/>
                <w:sz w:val="22"/>
                <w:szCs w:val="22"/>
              </w:rPr>
              <w:t>Students</w:t>
            </w:r>
          </w:p>
        </w:tc>
        <w:tc>
          <w:tcPr>
            <w:tcW w:w="2693" w:type="dxa"/>
          </w:tcPr>
          <w:p w14:paraId="2EBCBED0" w14:textId="77777777" w:rsidR="00F65F95" w:rsidRPr="00F65F9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Training on “Data</w:t>
            </w:r>
          </w:p>
          <w:p w14:paraId="558597DD" w14:textId="77777777" w:rsidR="00F65F9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 xml:space="preserve">Engineering” </w:t>
            </w:r>
          </w:p>
          <w:p w14:paraId="2B7E22A3" w14:textId="0A53C47C" w:rsidR="00F65F95" w:rsidRPr="00FB2627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by Mr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Vamshi, Microsoft</w:t>
            </w:r>
          </w:p>
        </w:tc>
        <w:tc>
          <w:tcPr>
            <w:tcW w:w="2791" w:type="dxa"/>
          </w:tcPr>
          <w:p w14:paraId="21038A81" w14:textId="76F96D1B" w:rsidR="00F65F95" w:rsidRPr="00AF79F4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 w:rsidRPr="00F65F95">
              <w:rPr>
                <w:rFonts w:cstheme="minorHAnsi"/>
                <w:bCs/>
              </w:rPr>
              <w:t>41 Participants</w:t>
            </w:r>
          </w:p>
        </w:tc>
        <w:tc>
          <w:tcPr>
            <w:tcW w:w="1598" w:type="dxa"/>
          </w:tcPr>
          <w:p w14:paraId="1FE52EB0" w14:textId="1F15E985" w:rsidR="00F65F95" w:rsidRPr="00156F66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  <w:r w:rsidRPr="00425491">
              <w:rPr>
                <w:sz w:val="24"/>
                <w:szCs w:val="24"/>
              </w:rPr>
              <w:t>-</w:t>
            </w:r>
            <w:r w:rsidRPr="005853F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5853F2">
              <w:rPr>
                <w:sz w:val="24"/>
                <w:szCs w:val="24"/>
              </w:rPr>
              <w:t>-2026</w:t>
            </w:r>
          </w:p>
        </w:tc>
      </w:tr>
      <w:tr w:rsidR="00F65F95" w:rsidRPr="00543D45" w14:paraId="778919EC" w14:textId="77777777" w:rsidTr="00F65F95">
        <w:trPr>
          <w:trHeight w:hRule="exact" w:val="1286"/>
          <w:jc w:val="center"/>
        </w:trPr>
        <w:tc>
          <w:tcPr>
            <w:tcW w:w="491" w:type="dxa"/>
          </w:tcPr>
          <w:p w14:paraId="4BDAAD28" w14:textId="0F7FA3C9" w:rsidR="00F65F95" w:rsidRPr="00AB591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2669" w:type="dxa"/>
          </w:tcPr>
          <w:p w14:paraId="1F31BD49" w14:textId="3A35DA05" w:rsidR="00F65F95" w:rsidRPr="001E03D6" w:rsidRDefault="00F65F95" w:rsidP="00F65F95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  <w:r w:rsidRPr="00F65F95">
              <w:rPr>
                <w:rFonts w:cstheme="minorHAnsi"/>
                <w:sz w:val="22"/>
                <w:szCs w:val="22"/>
              </w:rPr>
              <w:t>II CSE &amp; CSBS</w:t>
            </w:r>
            <w:r>
              <w:rPr>
                <w:rFonts w:cstheme="minorHAnsi"/>
              </w:rPr>
              <w:t xml:space="preserve"> </w:t>
            </w:r>
            <w:r w:rsidRPr="00F65F95">
              <w:rPr>
                <w:rFonts w:cstheme="minorHAnsi"/>
                <w:sz w:val="22"/>
                <w:szCs w:val="22"/>
              </w:rPr>
              <w:t>Students</w:t>
            </w:r>
          </w:p>
        </w:tc>
        <w:tc>
          <w:tcPr>
            <w:tcW w:w="2693" w:type="dxa"/>
          </w:tcPr>
          <w:p w14:paraId="72F96F8E" w14:textId="77777777" w:rsidR="00F65F95" w:rsidRPr="00F65F9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Training on “Cyber</w:t>
            </w:r>
          </w:p>
          <w:p w14:paraId="66399970" w14:textId="77777777" w:rsidR="00F65F95" w:rsidRPr="00F65F9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Security&amp;amp; SOC” by</w:t>
            </w:r>
          </w:p>
          <w:p w14:paraId="4AC04B75" w14:textId="77777777" w:rsidR="00F65F95" w:rsidRPr="00F65F95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Mr M Venkatesh, Cyber</w:t>
            </w:r>
          </w:p>
          <w:p w14:paraId="5237669F" w14:textId="4E1BA550" w:rsidR="00F65F95" w:rsidRPr="00FB2627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95">
              <w:rPr>
                <w:rFonts w:ascii="Times New Roman" w:hAnsi="Times New Roman" w:cs="Times New Roman"/>
                <w:sz w:val="24"/>
                <w:szCs w:val="24"/>
              </w:rPr>
              <w:t>Vie</w:t>
            </w:r>
          </w:p>
        </w:tc>
        <w:tc>
          <w:tcPr>
            <w:tcW w:w="2791" w:type="dxa"/>
          </w:tcPr>
          <w:p w14:paraId="3268B815" w14:textId="7848B495" w:rsidR="00F65F95" w:rsidRPr="00AF79F4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 w:rsidRPr="00F65F95">
              <w:rPr>
                <w:rFonts w:cstheme="minorHAnsi"/>
                <w:bCs/>
              </w:rPr>
              <w:t>38 Participants</w:t>
            </w:r>
          </w:p>
        </w:tc>
        <w:tc>
          <w:tcPr>
            <w:tcW w:w="1598" w:type="dxa"/>
          </w:tcPr>
          <w:p w14:paraId="766ABAB1" w14:textId="26AC5016" w:rsidR="00F65F95" w:rsidRPr="00156F66" w:rsidRDefault="00F65F95" w:rsidP="00F65F95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  <w:r>
              <w:rPr>
                <w:b/>
                <w:bCs/>
                <w:sz w:val="24"/>
                <w:szCs w:val="24"/>
              </w:rPr>
              <w:t>02</w:t>
            </w:r>
            <w:r w:rsidRPr="00425491">
              <w:rPr>
                <w:sz w:val="24"/>
                <w:szCs w:val="24"/>
              </w:rPr>
              <w:t>-</w:t>
            </w:r>
            <w:r w:rsidRPr="005853F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5853F2">
              <w:rPr>
                <w:sz w:val="24"/>
                <w:szCs w:val="24"/>
              </w:rPr>
              <w:t>-2026</w:t>
            </w: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8DDD" w14:textId="77777777" w:rsidR="001272FE" w:rsidRDefault="001272FE" w:rsidP="00480EB8">
      <w:r>
        <w:separator/>
      </w:r>
    </w:p>
  </w:endnote>
  <w:endnote w:type="continuationSeparator" w:id="0">
    <w:p w14:paraId="39351DA0" w14:textId="77777777" w:rsidR="001272FE" w:rsidRDefault="001272F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13DF" w14:textId="77777777" w:rsidR="001272FE" w:rsidRDefault="001272FE" w:rsidP="00480EB8">
      <w:r>
        <w:separator/>
      </w:r>
    </w:p>
  </w:footnote>
  <w:footnote w:type="continuationSeparator" w:id="0">
    <w:p w14:paraId="710C0309" w14:textId="77777777" w:rsidR="001272FE" w:rsidRDefault="001272F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D5061"/>
    <w:multiLevelType w:val="hybridMultilevel"/>
    <w:tmpl w:val="3F644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FD41FD"/>
    <w:multiLevelType w:val="hybridMultilevel"/>
    <w:tmpl w:val="9ED24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D71AB9"/>
    <w:multiLevelType w:val="hybridMultilevel"/>
    <w:tmpl w:val="81484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20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9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8"/>
  </w:num>
  <w:num w:numId="15" w16cid:durableId="1737243625">
    <w:abstractNumId w:val="21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 w:numId="21" w16cid:durableId="34238165">
    <w:abstractNumId w:val="16"/>
  </w:num>
  <w:num w:numId="22" w16cid:durableId="1994599278">
    <w:abstractNumId w:val="17"/>
  </w:num>
  <w:num w:numId="23" w16cid:durableId="372728256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46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70E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07EAB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2FE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2A8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3BB8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481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62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1B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4C0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0798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6FFE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808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9"/>
    <w:rsid w:val="00A56BDA"/>
    <w:rsid w:val="00A57074"/>
    <w:rsid w:val="00A57B3A"/>
    <w:rsid w:val="00A60538"/>
    <w:rsid w:val="00A60697"/>
    <w:rsid w:val="00A60A6B"/>
    <w:rsid w:val="00A60CE4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1FC0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5944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37E91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51F1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4DC3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2E27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65A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049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207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2D38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5F9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3B17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3301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471</cp:revision>
  <cp:lastPrinted>2024-09-03T05:58:00Z</cp:lastPrinted>
  <dcterms:created xsi:type="dcterms:W3CDTF">2025-12-15T04:01:00Z</dcterms:created>
  <dcterms:modified xsi:type="dcterms:W3CDTF">2026-04-02T09:59:00Z</dcterms:modified>
</cp:coreProperties>
</file>