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159A8" w14:textId="31DCF8F4" w:rsidR="000C1B97" w:rsidRDefault="000C1B97" w:rsidP="000C1B97">
      <w:pPr>
        <w:rPr>
          <w:rFonts w:eastAsia="Times New Roman" w:cs="Times New Roman"/>
          <w:color w:val="000000"/>
        </w:rPr>
      </w:pPr>
      <w:bookmarkStart w:id="0" w:name="_Toc165628638"/>
      <w:bookmarkStart w:id="1" w:name="_Toc167915853"/>
      <w:r>
        <w:rPr>
          <w:rFonts w:eastAsia="Times New Roman"/>
        </w:rPr>
        <w:t xml:space="preserve">   </w:t>
      </w:r>
      <w:r>
        <w:rPr>
          <w:rFonts w:eastAsia="Times New Roman"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56F963D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3876FDFA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>«Российский экономический университет имени Г.В. Плеханова»</w:t>
      </w:r>
    </w:p>
    <w:p w14:paraId="47FA2A6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63387472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</w:rPr>
        <w:br/>
      </w:r>
    </w:p>
    <w:p w14:paraId="07D835E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14:paraId="0C977A8A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 xml:space="preserve">Квалификация: </w:t>
      </w:r>
      <w:r>
        <w:rPr>
          <w:rFonts w:eastAsia="Times New Roman" w:cs="Times New Roman"/>
          <w:szCs w:val="28"/>
        </w:rPr>
        <w:t>Программист</w:t>
      </w:r>
    </w:p>
    <w:p w14:paraId="2A44C166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/>
      </w:r>
    </w:p>
    <w:p w14:paraId="2ABC218D" w14:textId="77777777" w:rsidR="000C1B97" w:rsidRDefault="000C1B97" w:rsidP="000C1B97">
      <w:pPr>
        <w:ind w:right="320"/>
        <w:jc w:val="center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0E5FDA3E" w14:textId="77777777" w:rsidR="000C1B97" w:rsidRDefault="000C1B97" w:rsidP="000C1B97">
      <w:pPr>
        <w:ind w:right="320"/>
        <w:jc w:val="center"/>
        <w:rPr>
          <w:rFonts w:eastAsia="Times New Roman" w:cs="Times New Roman"/>
          <w:color w:val="000000"/>
          <w:sz w:val="24"/>
        </w:rPr>
      </w:pPr>
      <w:r>
        <w:rPr>
          <w:rFonts w:eastAsia="Times New Roman" w:cs="Times New Roman"/>
          <w:color w:val="000000"/>
          <w:sz w:val="32"/>
          <w:szCs w:val="32"/>
        </w:rPr>
        <w:t>ПО МДК 01.03 «Разработка мобильных приложений»</w:t>
      </w:r>
    </w:p>
    <w:p w14:paraId="0E4442F6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bookmarkStart w:id="2" w:name="_gjdgxs"/>
      <w:bookmarkEnd w:id="2"/>
    </w:p>
    <w:tbl>
      <w:tblPr>
        <w:tblW w:w="9255" w:type="dxa"/>
        <w:tblLayout w:type="fixed"/>
        <w:tblLook w:val="0400" w:firstRow="0" w:lastRow="0" w:firstColumn="0" w:lastColumn="0" w:noHBand="0" w:noVBand="1"/>
      </w:tblPr>
      <w:tblGrid>
        <w:gridCol w:w="5126"/>
        <w:gridCol w:w="4129"/>
      </w:tblGrid>
      <w:tr w:rsidR="000C1B97" w14:paraId="4C17B1B0" w14:textId="77777777" w:rsidTr="000C1B97">
        <w:trPr>
          <w:trHeight w:val="921"/>
        </w:trPr>
        <w:tc>
          <w:tcPr>
            <w:tcW w:w="512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C980F3" w14:textId="77777777" w:rsidR="000C1B97" w:rsidRDefault="000C1B97">
            <w:pPr>
              <w:ind w:right="320"/>
              <w:rPr>
                <w:rFonts w:eastAsia="Times New Roman" w:cs="Times New Roman"/>
                <w:color w:val="000000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Выполнил студент</w:t>
            </w:r>
          </w:p>
          <w:p w14:paraId="2C64E337" w14:textId="77777777" w:rsidR="000C1B97" w:rsidRDefault="000C1B97">
            <w:pPr>
              <w:ind w:right="320"/>
              <w:rPr>
                <w:rFonts w:eastAsia="Times New Roman" w:cs="Times New Roman"/>
                <w:color w:val="000000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 xml:space="preserve">группы </w:t>
            </w:r>
            <w:r>
              <w:rPr>
                <w:rFonts w:eastAsia="Times New Roman" w:cs="Times New Roman"/>
                <w:szCs w:val="28"/>
                <w:lang w:eastAsia="en-US"/>
              </w:rPr>
              <w:t>П50-3-22</w:t>
            </w:r>
          </w:p>
          <w:p w14:paraId="356D6F0D" w14:textId="484FF612" w:rsidR="000C1B97" w:rsidRPr="00506D35" w:rsidRDefault="00506D35">
            <w:pPr>
              <w:shd w:val="clear" w:color="auto" w:fill="FFFFFF"/>
              <w:ind w:right="320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auto"/>
                <w:szCs w:val="28"/>
                <w:lang w:eastAsia="en-US"/>
              </w:rPr>
              <w:t>Пушкин Илья Александрович</w:t>
            </w:r>
          </w:p>
          <w:p w14:paraId="424A16CC" w14:textId="77777777" w:rsidR="000C1B97" w:rsidRDefault="000C1B97">
            <w:pPr>
              <w:shd w:val="clear" w:color="auto" w:fill="FFFFFF"/>
              <w:ind w:right="320"/>
              <w:rPr>
                <w:rFonts w:eastAsia="Times New Roman" w:cs="Times New Roman"/>
                <w:sz w:val="24"/>
                <w:lang w:eastAsia="en-US"/>
              </w:rPr>
            </w:pPr>
            <w:r>
              <w:rPr>
                <w:rFonts w:eastAsia="Times New Roman" w:cs="Times New Roman"/>
                <w:color w:val="000000"/>
                <w:lang w:eastAsia="en-US"/>
              </w:rPr>
              <w:t> </w:t>
            </w:r>
          </w:p>
        </w:tc>
        <w:tc>
          <w:tcPr>
            <w:tcW w:w="413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9581E" w14:textId="77777777" w:rsidR="000C1B97" w:rsidRDefault="000C1B97">
            <w:pPr>
              <w:ind w:right="320" w:firstLine="0"/>
              <w:rPr>
                <w:rFonts w:eastAsia="Times New Roman" w:cs="Times New Roman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Проверил преподаватель   ____________ К.С. Образцова</w:t>
            </w:r>
          </w:p>
          <w:p w14:paraId="11963FBB" w14:textId="77777777" w:rsidR="000C1B97" w:rsidRDefault="000C1B97">
            <w:pPr>
              <w:ind w:right="320" w:firstLine="0"/>
              <w:rPr>
                <w:rFonts w:eastAsia="Times New Roman" w:cs="Times New Roman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«___» _________ 2024 года</w:t>
            </w:r>
          </w:p>
        </w:tc>
      </w:tr>
    </w:tbl>
    <w:p w14:paraId="44089517" w14:textId="77777777" w:rsidR="000C1B97" w:rsidRDefault="000C1B97" w:rsidP="000C1B97">
      <w:pPr>
        <w:spacing w:after="16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ab/>
      </w:r>
    </w:p>
    <w:p w14:paraId="184C5944" w14:textId="77777777" w:rsidR="000C1B97" w:rsidRDefault="000C1B97" w:rsidP="000C1B97">
      <w:pPr>
        <w:spacing w:after="240"/>
        <w:ind w:firstLine="0"/>
        <w:rPr>
          <w:rFonts w:eastAsia="Times New Roman" w:cs="Times New Roman"/>
          <w:color w:val="000000"/>
        </w:rPr>
      </w:pPr>
    </w:p>
    <w:p w14:paraId="44094B3D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</w:p>
    <w:p w14:paraId="33982C37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</w:p>
    <w:p w14:paraId="6FE517A3" w14:textId="77777777" w:rsidR="000C1B97" w:rsidRDefault="000C1B97" w:rsidP="000C1B97">
      <w:pPr>
        <w:spacing w:after="160"/>
        <w:ind w:left="-567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 2024</w:t>
      </w:r>
    </w:p>
    <w:p w14:paraId="31007D27" w14:textId="42C8CA5E" w:rsidR="000C1B97" w:rsidRDefault="000C1B97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</w:rPr>
      </w:pPr>
    </w:p>
    <w:p w14:paraId="05858C75" w14:textId="4AE0E036" w:rsidR="00884645" w:rsidRPr="008200A1" w:rsidRDefault="00884645" w:rsidP="00884645">
      <w:pPr>
        <w:pStyle w:val="1"/>
      </w:pPr>
      <w:r>
        <w:rPr>
          <w:rFonts w:eastAsia="Times New Roman"/>
        </w:rPr>
        <w:lastRenderedPageBreak/>
        <w:t xml:space="preserve">Практическая работа </w:t>
      </w:r>
      <w:r w:rsidRPr="00F83FBF">
        <w:t>№</w:t>
      </w:r>
      <w:bookmarkEnd w:id="0"/>
      <w:bookmarkEnd w:id="1"/>
      <w:r w:rsidR="008200A1" w:rsidRPr="008200A1">
        <w:t>6</w:t>
      </w:r>
    </w:p>
    <w:p w14:paraId="6F6A06BE" w14:textId="26FE6BAB" w:rsidR="00884645" w:rsidRDefault="00884645" w:rsidP="00884645">
      <w:pPr>
        <w:pStyle w:val="main"/>
      </w:pPr>
      <w:r>
        <w:t>Цель:</w:t>
      </w:r>
      <w:r w:rsidRPr="00054C9D">
        <w:t xml:space="preserve"> </w:t>
      </w:r>
      <w:r w:rsidR="008200A1">
        <w:t>обработать все ошибки и какие-либо необходимые сообщения в приложении из 5 практической работы с помощью логирования.</w:t>
      </w:r>
    </w:p>
    <w:p w14:paraId="7357A6DB" w14:textId="5A77C1A3" w:rsidR="008200A1" w:rsidRDefault="008200A1" w:rsidP="008200A1">
      <w:pPr>
        <w:pStyle w:val="a6"/>
        <w:numPr>
          <w:ilvl w:val="0"/>
          <w:numId w:val="1"/>
        </w:numPr>
        <w:ind w:left="0" w:firstLine="709"/>
      </w:pPr>
      <w:r>
        <w:t xml:space="preserve">Для начала создадим класс </w:t>
      </w:r>
      <w:r>
        <w:rPr>
          <w:lang w:val="en-US"/>
        </w:rPr>
        <w:t>Log</w:t>
      </w:r>
      <w:r>
        <w:t xml:space="preserve">, в котором создадим </w:t>
      </w:r>
      <w:proofErr w:type="spellStart"/>
      <w:r>
        <w:t>логер</w:t>
      </w:r>
      <w:proofErr w:type="spellEnd"/>
      <w:r>
        <w:t xml:space="preserve">, файл </w:t>
      </w:r>
      <w:proofErr w:type="spellStart"/>
      <w:r>
        <w:t>хендлер</w:t>
      </w:r>
      <w:proofErr w:type="spellEnd"/>
      <w:r>
        <w:t xml:space="preserve"> для него и также сделаем обработку </w:t>
      </w:r>
      <w:proofErr w:type="spellStart"/>
      <w:r>
        <w:rPr>
          <w:lang w:val="en-US"/>
        </w:rPr>
        <w:t>UncaughtErrors</w:t>
      </w:r>
      <w:proofErr w:type="spellEnd"/>
      <w:r w:rsidRPr="000F0941">
        <w:t xml:space="preserve"> </w:t>
      </w:r>
      <w:r>
        <w:t xml:space="preserve">для него тоже пропишем </w:t>
      </w:r>
      <w:proofErr w:type="spellStart"/>
      <w:r>
        <w:t>логер</w:t>
      </w:r>
      <w:proofErr w:type="spellEnd"/>
      <w:r>
        <w:t xml:space="preserve"> и </w:t>
      </w:r>
      <w:proofErr w:type="spellStart"/>
      <w:r>
        <w:t>хендлер</w:t>
      </w:r>
      <w:proofErr w:type="spellEnd"/>
      <w:r>
        <w:t xml:space="preserve">, создадим </w:t>
      </w:r>
      <w:proofErr w:type="spellStart"/>
      <w:r>
        <w:t>логер</w:t>
      </w:r>
      <w:proofErr w:type="spellEnd"/>
      <w:r>
        <w:t xml:space="preserve">, добавим к нему </w:t>
      </w:r>
      <w:proofErr w:type="spellStart"/>
      <w:r>
        <w:t>хендлер</w:t>
      </w:r>
      <w:proofErr w:type="spellEnd"/>
      <w:r>
        <w:t xml:space="preserve">, укажем левел, и создадим форматер, установим форматер </w:t>
      </w:r>
      <w:proofErr w:type="spellStart"/>
      <w:r>
        <w:t>хендлеру</w:t>
      </w:r>
      <w:proofErr w:type="spellEnd"/>
      <w:r>
        <w:t>.</w:t>
      </w:r>
    </w:p>
    <w:p w14:paraId="6003A80E" w14:textId="77777777" w:rsidR="008200A1" w:rsidRDefault="008200A1" w:rsidP="008200A1">
      <w:pPr>
        <w:pStyle w:val="a6"/>
        <w:keepNext/>
        <w:jc w:val="center"/>
      </w:pPr>
      <w:r w:rsidRPr="008200A1">
        <w:drawing>
          <wp:inline distT="0" distB="0" distL="0" distR="0" wp14:anchorId="4D3DEB46" wp14:editId="393714F5">
            <wp:extent cx="5940425" cy="5982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5995" w14:textId="34C9C9C2" w:rsidR="00884645" w:rsidRPr="008200A1" w:rsidRDefault="008200A1" w:rsidP="008200A1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E905E9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 xml:space="preserve">класс </w:t>
      </w:r>
      <w:r>
        <w:rPr>
          <w:lang w:val="en-US"/>
        </w:rPr>
        <w:t>Log</w:t>
      </w:r>
    </w:p>
    <w:p w14:paraId="69BBA792" w14:textId="7E033EE3" w:rsidR="00884645" w:rsidRPr="008200A1" w:rsidRDefault="00884645" w:rsidP="00884645">
      <w:pPr>
        <w:pStyle w:val="main"/>
      </w:pPr>
      <w:r>
        <w:t xml:space="preserve">2. </w:t>
      </w:r>
      <w:r w:rsidR="008200A1">
        <w:t xml:space="preserve">Теперь пойдем по всем классам и будем туда внедрять </w:t>
      </w:r>
      <w:proofErr w:type="spellStart"/>
      <w:r w:rsidR="008200A1">
        <w:t>логи</w:t>
      </w:r>
      <w:proofErr w:type="spellEnd"/>
    </w:p>
    <w:p w14:paraId="49593442" w14:textId="6B484AEB" w:rsidR="00884645" w:rsidRDefault="00884645" w:rsidP="00884645">
      <w:pPr>
        <w:pStyle w:val="main"/>
      </w:pPr>
      <w:r>
        <w:lastRenderedPageBreak/>
        <w:t>Для начала</w:t>
      </w:r>
      <w:r w:rsidR="008200A1">
        <w:t xml:space="preserve"> сделаем это для</w:t>
      </w:r>
      <w:r>
        <w:t xml:space="preserve"> класс</w:t>
      </w:r>
      <w:r w:rsidR="008200A1">
        <w:t xml:space="preserve">а </w:t>
      </w:r>
      <w:r>
        <w:rPr>
          <w:lang w:val="en-US"/>
        </w:rPr>
        <w:t>Troop</w:t>
      </w:r>
      <w:r w:rsidRPr="00923CDB">
        <w:t>(</w:t>
      </w:r>
      <w:r>
        <w:t>войска)</w:t>
      </w:r>
      <w:r w:rsidRPr="00232662">
        <w:t>.</w:t>
      </w:r>
      <w:r w:rsidR="00A71F1C">
        <w:t xml:space="preserve"> Сделаем обработку ошибки при инициализации объекта класса, также сделаем уведомление о получении количества человек в отряде</w:t>
      </w:r>
    </w:p>
    <w:p w14:paraId="79A1AADD" w14:textId="77777777" w:rsidR="00EC51D6" w:rsidRDefault="00EC51D6" w:rsidP="00EC51D6">
      <w:pPr>
        <w:pStyle w:val="main"/>
        <w:keepNext/>
        <w:ind w:firstLine="0"/>
        <w:jc w:val="center"/>
      </w:pPr>
      <w:r w:rsidRPr="00EC51D6">
        <w:drawing>
          <wp:inline distT="0" distB="0" distL="0" distR="0" wp14:anchorId="6D9252DF" wp14:editId="5849D3C1">
            <wp:extent cx="5310948" cy="791845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819" cy="7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7727" w14:textId="23E22ACB" w:rsidR="00EC51D6" w:rsidRPr="00A71F1C" w:rsidRDefault="00EC51D6" w:rsidP="00EC51D6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2</w:t>
        </w:r>
      </w:fldSimple>
      <w:r>
        <w:t xml:space="preserve"> – класс </w:t>
      </w:r>
      <w:r>
        <w:rPr>
          <w:lang w:val="en-US"/>
        </w:rPr>
        <w:t>Troop</w:t>
      </w:r>
    </w:p>
    <w:p w14:paraId="7C353051" w14:textId="50370F06" w:rsidR="00884645" w:rsidRDefault="00884645" w:rsidP="00884645">
      <w:pPr>
        <w:pStyle w:val="main"/>
      </w:pPr>
      <w:r>
        <w:lastRenderedPageBreak/>
        <w:t xml:space="preserve">От него </w:t>
      </w:r>
      <w:r w:rsidR="00A71F1C">
        <w:t>перейдем к классам</w:t>
      </w:r>
      <w:r w:rsidRPr="00923CDB">
        <w:t xml:space="preserve"> </w:t>
      </w:r>
      <w:proofErr w:type="spellStart"/>
      <w:r>
        <w:rPr>
          <w:lang w:val="en-US"/>
        </w:rPr>
        <w:t>CommonTroop</w:t>
      </w:r>
      <w:proofErr w:type="spellEnd"/>
      <w:r w:rsidRPr="00545AA3">
        <w:t xml:space="preserve">, </w:t>
      </w:r>
      <w:r>
        <w:rPr>
          <w:lang w:val="en-US"/>
        </w:rPr>
        <w:t>DISB</w:t>
      </w:r>
      <w:r w:rsidR="00A71F1C">
        <w:t>.</w:t>
      </w:r>
      <w:r>
        <w:t xml:space="preserve"> </w:t>
      </w:r>
      <w:r w:rsidR="00A71F1C">
        <w:t>Сделаем уведомление о получении силы отряда</w:t>
      </w:r>
    </w:p>
    <w:p w14:paraId="1F8B7B94" w14:textId="48693BEA" w:rsidR="00884645" w:rsidRDefault="00A71F1C" w:rsidP="00884645">
      <w:pPr>
        <w:pStyle w:val="a4"/>
      </w:pPr>
      <w:r w:rsidRPr="00A71F1C">
        <w:drawing>
          <wp:inline distT="0" distB="0" distL="0" distR="0" wp14:anchorId="082C6DB5" wp14:editId="00CEE8B9">
            <wp:extent cx="5940425" cy="5999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A2D3" w14:textId="5C7BFED1" w:rsidR="00884645" w:rsidRPr="00923CDB" w:rsidRDefault="00884645" w:rsidP="00884645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E905E9">
          <w:rPr>
            <w:noProof/>
          </w:rPr>
          <w:t>3</w:t>
        </w:r>
      </w:fldSimple>
      <w:r>
        <w:t xml:space="preserve"> – Класс </w:t>
      </w:r>
      <w:proofErr w:type="spellStart"/>
      <w:r>
        <w:rPr>
          <w:lang w:val="en-US"/>
        </w:rPr>
        <w:t>CommonTroop</w:t>
      </w:r>
      <w:proofErr w:type="spellEnd"/>
    </w:p>
    <w:p w14:paraId="2A434C20" w14:textId="3ADEF4DE" w:rsidR="00884645" w:rsidRDefault="00A71F1C" w:rsidP="00884645">
      <w:pPr>
        <w:keepNext/>
        <w:ind w:firstLine="0"/>
        <w:jc w:val="center"/>
      </w:pPr>
      <w:r w:rsidRPr="00A71F1C">
        <w:lastRenderedPageBreak/>
        <w:drawing>
          <wp:inline distT="0" distB="0" distL="0" distR="0" wp14:anchorId="1664B36E" wp14:editId="04AE4896">
            <wp:extent cx="5940425" cy="6288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86F" w14:textId="477D5B02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4</w:t>
        </w:r>
      </w:fldSimple>
      <w:r w:rsidRPr="00923CDB">
        <w:t xml:space="preserve"> – </w:t>
      </w:r>
      <w:r>
        <w:t xml:space="preserve">класс </w:t>
      </w:r>
      <w:r>
        <w:rPr>
          <w:lang w:val="en-US"/>
        </w:rPr>
        <w:t>DISB</w:t>
      </w:r>
    </w:p>
    <w:p w14:paraId="1D382F19" w14:textId="383D9CC3" w:rsidR="00884645" w:rsidRDefault="00884645" w:rsidP="00884645">
      <w:pPr>
        <w:pStyle w:val="main"/>
      </w:pPr>
      <w:r>
        <w:t>Далее</w:t>
      </w:r>
      <w:r w:rsidR="00A71F1C" w:rsidRPr="00A71F1C">
        <w:t xml:space="preserve"> </w:t>
      </w:r>
      <w:r w:rsidR="00A71F1C">
        <w:t>перейдем</w:t>
      </w:r>
      <w:r>
        <w:t xml:space="preserve"> </w:t>
      </w:r>
      <w:r w:rsidR="00A71F1C">
        <w:t xml:space="preserve">к </w:t>
      </w:r>
      <w:r>
        <w:t>класс</w:t>
      </w:r>
      <w:r w:rsidR="00A71F1C">
        <w:t>у</w:t>
      </w:r>
      <w:r>
        <w:t xml:space="preserve">: </w:t>
      </w:r>
      <w:r>
        <w:rPr>
          <w:lang w:val="en-US"/>
        </w:rPr>
        <w:t>Army</w:t>
      </w:r>
      <w:r w:rsidRPr="00232662">
        <w:t>(</w:t>
      </w:r>
      <w:r>
        <w:t>армия</w:t>
      </w:r>
      <w:r w:rsidRPr="00232662">
        <w:t>)</w:t>
      </w:r>
      <w:r w:rsidR="00A71F1C">
        <w:t>, где реализуем обработку ошибки при создании отрядов, сделаем уведомления об успешных добавлении отряда, получении силы отрядов и размеров</w:t>
      </w:r>
    </w:p>
    <w:p w14:paraId="0F73A6D4" w14:textId="79CF37DE" w:rsidR="00884645" w:rsidRDefault="00A71F1C" w:rsidP="00884645">
      <w:pPr>
        <w:pStyle w:val="a4"/>
      </w:pPr>
      <w:r w:rsidRPr="00A71F1C">
        <w:lastRenderedPageBreak/>
        <w:drawing>
          <wp:inline distT="0" distB="0" distL="0" distR="0" wp14:anchorId="1D9F49E5" wp14:editId="32EAEF57">
            <wp:extent cx="4600160" cy="8820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221" cy="88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D733" w14:textId="45816CA6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5</w:t>
        </w:r>
      </w:fldSimple>
      <w:r>
        <w:t xml:space="preserve"> – Класс </w:t>
      </w:r>
      <w:r>
        <w:rPr>
          <w:lang w:val="en-US"/>
        </w:rPr>
        <w:t>Army</w:t>
      </w:r>
    </w:p>
    <w:p w14:paraId="73F3A49A" w14:textId="7E6CFB2C" w:rsidR="00884645" w:rsidRPr="00A71F1C" w:rsidRDefault="00A71F1C" w:rsidP="00884645">
      <w:r>
        <w:lastRenderedPageBreak/>
        <w:t xml:space="preserve">Перейдем в </w:t>
      </w:r>
      <w:r w:rsidR="00884645">
        <w:t xml:space="preserve">класс </w:t>
      </w:r>
      <w:r w:rsidR="00884645">
        <w:rPr>
          <w:lang w:val="en-US"/>
        </w:rPr>
        <w:t>Tower</w:t>
      </w:r>
      <w:r w:rsidR="00884645" w:rsidRPr="00923CDB">
        <w:t>(</w:t>
      </w:r>
      <w:r w:rsidR="00884645">
        <w:t>башни)</w:t>
      </w:r>
      <w:r>
        <w:t>, где сделаем уведомления о получении состоянии башни и изменения состоянии башни</w:t>
      </w:r>
    </w:p>
    <w:p w14:paraId="64FEA96B" w14:textId="563DD431" w:rsidR="00884645" w:rsidRPr="00A71F1C" w:rsidRDefault="00A71F1C" w:rsidP="00884645">
      <w:pPr>
        <w:pStyle w:val="a4"/>
        <w:keepNext/>
        <w:rPr>
          <w:lang w:val="en-US"/>
        </w:rPr>
      </w:pPr>
      <w:r w:rsidRPr="00A71F1C">
        <w:drawing>
          <wp:inline distT="0" distB="0" distL="0" distR="0" wp14:anchorId="1D024381" wp14:editId="63787898">
            <wp:extent cx="5940425" cy="7101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8DA" w14:textId="62B0F327" w:rsidR="00884645" w:rsidRDefault="00884645" w:rsidP="00434A1D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6</w:t>
        </w:r>
      </w:fldSimple>
      <w:r>
        <w:t xml:space="preserve"> – Класс</w:t>
      </w:r>
      <w:r w:rsidRPr="00923CDB">
        <w:t xml:space="preserve"> </w:t>
      </w:r>
      <w:r>
        <w:rPr>
          <w:lang w:val="en-US"/>
        </w:rPr>
        <w:t>Tower</w:t>
      </w:r>
    </w:p>
    <w:p w14:paraId="59E787CA" w14:textId="1240CBB1" w:rsidR="00884645" w:rsidRPr="00923CDB" w:rsidRDefault="00884645" w:rsidP="00884645">
      <w:pPr>
        <w:pStyle w:val="main"/>
      </w:pPr>
      <w:r>
        <w:t xml:space="preserve">После того как </w:t>
      </w:r>
      <w:r w:rsidR="00434A1D">
        <w:t xml:space="preserve">во всех классы добавлены </w:t>
      </w:r>
      <w:proofErr w:type="spellStart"/>
      <w:r w:rsidR="00434A1D">
        <w:t>логи</w:t>
      </w:r>
      <w:proofErr w:type="spellEnd"/>
      <w:r>
        <w:t xml:space="preserve">, можно дописать класс </w:t>
      </w:r>
      <w:r>
        <w:rPr>
          <w:lang w:val="en-US"/>
        </w:rPr>
        <w:t>Main</w:t>
      </w:r>
      <w:r>
        <w:t xml:space="preserve"> и вызвать его</w:t>
      </w:r>
      <w:r w:rsidR="00434A1D">
        <w:t>, там реализуем</w:t>
      </w:r>
      <w:r w:rsidR="00E905E9">
        <w:t xml:space="preserve"> обработку ошибки по добавлении нового отряда, сделаем уведомления о действиях с казной, о добавлении новой башни и состоянии башен.</w:t>
      </w:r>
    </w:p>
    <w:p w14:paraId="22512CFF" w14:textId="7D155C0B" w:rsidR="00884645" w:rsidRDefault="00434A1D" w:rsidP="00884645">
      <w:pPr>
        <w:pStyle w:val="a4"/>
        <w:keepNext/>
      </w:pPr>
      <w:r w:rsidRPr="00434A1D">
        <w:lastRenderedPageBreak/>
        <w:drawing>
          <wp:inline distT="0" distB="0" distL="0" distR="0" wp14:anchorId="3779145F" wp14:editId="334BCC67">
            <wp:extent cx="5647087" cy="8870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288" cy="88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999" w14:textId="0393DA10" w:rsidR="00884645" w:rsidRDefault="00884645" w:rsidP="00884645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7</w:t>
        </w:r>
      </w:fldSimple>
      <w:r w:rsidRPr="005D44A0">
        <w:t xml:space="preserve"> – </w:t>
      </w:r>
      <w:r>
        <w:t xml:space="preserve">класс </w:t>
      </w:r>
      <w:proofErr w:type="gramStart"/>
      <w:r>
        <w:rPr>
          <w:lang w:val="en-US"/>
        </w:rPr>
        <w:t>Main</w:t>
      </w:r>
      <w:r>
        <w:t>(</w:t>
      </w:r>
      <w:proofErr w:type="gramEnd"/>
      <w:r>
        <w:t>1)</w:t>
      </w:r>
    </w:p>
    <w:p w14:paraId="416F1695" w14:textId="26F8F52F" w:rsidR="00884645" w:rsidRDefault="00E905E9" w:rsidP="00884645">
      <w:pPr>
        <w:keepNext/>
        <w:ind w:firstLine="0"/>
        <w:jc w:val="center"/>
      </w:pPr>
      <w:r w:rsidRPr="00E905E9">
        <w:lastRenderedPageBreak/>
        <w:drawing>
          <wp:inline distT="0" distB="0" distL="0" distR="0" wp14:anchorId="37E2C22C" wp14:editId="53A1DDBA">
            <wp:extent cx="5940425" cy="76714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E37" w14:textId="1125F309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8</w:t>
        </w:r>
      </w:fldSimple>
      <w:r>
        <w:t xml:space="preserve"> – класс </w:t>
      </w:r>
      <w:proofErr w:type="gramStart"/>
      <w:r>
        <w:rPr>
          <w:lang w:val="en-US"/>
        </w:rPr>
        <w:t>Main</w:t>
      </w:r>
      <w:r w:rsidRPr="00923CDB">
        <w:t>(</w:t>
      </w:r>
      <w:proofErr w:type="gramEnd"/>
      <w:r w:rsidRPr="00923CDB">
        <w:t>2)</w:t>
      </w:r>
    </w:p>
    <w:p w14:paraId="7D73D6E2" w14:textId="77777777" w:rsidR="00884645" w:rsidRDefault="00884645" w:rsidP="00884645">
      <w:pPr>
        <w:pStyle w:val="main"/>
      </w:pPr>
      <w:r>
        <w:t>4. Результат работы программы</w:t>
      </w:r>
    </w:p>
    <w:p w14:paraId="60079350" w14:textId="62FEE91F" w:rsidR="00884645" w:rsidRPr="00EE7073" w:rsidRDefault="00E905E9" w:rsidP="00884645">
      <w:pPr>
        <w:pStyle w:val="a4"/>
      </w:pPr>
      <w:r w:rsidRPr="00E905E9">
        <w:lastRenderedPageBreak/>
        <w:drawing>
          <wp:inline distT="0" distB="0" distL="0" distR="0" wp14:anchorId="68422A2B" wp14:editId="73FE62CF">
            <wp:extent cx="5940425" cy="19183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D9B" w14:textId="0C9BAFBC" w:rsidR="00884645" w:rsidRDefault="00884645" w:rsidP="00884645">
      <w:pPr>
        <w:pStyle w:val="a3"/>
      </w:pPr>
      <w:r>
        <w:t xml:space="preserve">Рисунок </w:t>
      </w:r>
      <w:fldSimple w:instr=" SEQ Рисунок \* ARABIC ">
        <w:r w:rsidR="00E905E9">
          <w:rPr>
            <w:noProof/>
          </w:rPr>
          <w:t>9</w:t>
        </w:r>
      </w:fldSimple>
      <w:r>
        <w:t xml:space="preserve"> –</w:t>
      </w:r>
      <w:r w:rsidRPr="000E34C2">
        <w:t xml:space="preserve"> </w:t>
      </w:r>
      <w:r>
        <w:t>Результат работы</w:t>
      </w:r>
    </w:p>
    <w:p w14:paraId="25B0CFEA" w14:textId="77777777" w:rsidR="00E905E9" w:rsidRDefault="00E905E9" w:rsidP="00E905E9">
      <w:pPr>
        <w:keepNext/>
        <w:ind w:firstLine="0"/>
        <w:jc w:val="center"/>
      </w:pPr>
      <w:r w:rsidRPr="00E905E9">
        <w:drawing>
          <wp:inline distT="0" distB="0" distL="0" distR="0" wp14:anchorId="7A3E5288" wp14:editId="43F11D39">
            <wp:extent cx="5468113" cy="208626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7B60" w14:textId="02EB421A" w:rsidR="00E905E9" w:rsidRPr="00E905E9" w:rsidRDefault="00E905E9" w:rsidP="00E905E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результат работы(2)</w:t>
      </w:r>
    </w:p>
    <w:p w14:paraId="4D67191B" w14:textId="04422147" w:rsidR="00884645" w:rsidRDefault="00884645" w:rsidP="00884645">
      <w:pPr>
        <w:pStyle w:val="main"/>
      </w:pPr>
      <w:r>
        <w:t>Вывод</w:t>
      </w:r>
      <w:proofErr w:type="gramStart"/>
      <w:r>
        <w:t xml:space="preserve">: </w:t>
      </w:r>
      <w:r w:rsidR="008200A1">
        <w:t>В ходе</w:t>
      </w:r>
      <w:proofErr w:type="gramEnd"/>
      <w:r w:rsidR="008200A1">
        <w:t xml:space="preserve"> практической работы были обработаны все ошибки и какие-либо необходимые сообщения в приложении 5 практической работы с помощью логирования.</w:t>
      </w:r>
    </w:p>
    <w:p w14:paraId="2AD47D80" w14:textId="77777777" w:rsidR="007A0C3E" w:rsidRDefault="007A0C3E"/>
    <w:sectPr w:rsidR="007A0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03053"/>
    <w:multiLevelType w:val="hybridMultilevel"/>
    <w:tmpl w:val="B1D4C34E"/>
    <w:lvl w:ilvl="0" w:tplc="66BCC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2D"/>
    <w:rsid w:val="000C1B97"/>
    <w:rsid w:val="00434A1D"/>
    <w:rsid w:val="00506D35"/>
    <w:rsid w:val="006E582D"/>
    <w:rsid w:val="007A0C3E"/>
    <w:rsid w:val="008200A1"/>
    <w:rsid w:val="00884645"/>
    <w:rsid w:val="00A71F1C"/>
    <w:rsid w:val="00DE782D"/>
    <w:rsid w:val="00E7382B"/>
    <w:rsid w:val="00E905E9"/>
    <w:rsid w:val="00EA2CD9"/>
    <w:rsid w:val="00EC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B224A"/>
  <w15:chartTrackingRefBased/>
  <w15:docId w15:val="{634DB25F-1793-4BB5-87C1-2665260B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645"/>
    <w:pPr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84645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464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884645"/>
    <w:pPr>
      <w:ind w:firstLine="0"/>
      <w:jc w:val="center"/>
    </w:pPr>
    <w:rPr>
      <w:iCs/>
      <w:sz w:val="24"/>
      <w:szCs w:val="18"/>
    </w:rPr>
  </w:style>
  <w:style w:type="paragraph" w:customStyle="1" w:styleId="main">
    <w:name w:val="main"/>
    <w:basedOn w:val="a"/>
    <w:link w:val="main0"/>
    <w:qFormat/>
    <w:rsid w:val="00884645"/>
    <w:rPr>
      <w:rFonts w:eastAsiaTheme="minorHAnsi" w:cstheme="minorBidi"/>
    </w:rPr>
  </w:style>
  <w:style w:type="character" w:customStyle="1" w:styleId="main0">
    <w:name w:val="main Знак"/>
    <w:basedOn w:val="a0"/>
    <w:link w:val="main"/>
    <w:rsid w:val="00884645"/>
    <w:rPr>
      <w:rFonts w:ascii="Times New Roman" w:hAnsi="Times New Roman"/>
      <w:color w:val="000000" w:themeColor="text1"/>
      <w:sz w:val="28"/>
      <w:szCs w:val="24"/>
      <w:lang w:eastAsia="ru-RU"/>
    </w:rPr>
  </w:style>
  <w:style w:type="paragraph" w:customStyle="1" w:styleId="a4">
    <w:name w:val="Картинка"/>
    <w:basedOn w:val="main"/>
    <w:link w:val="a5"/>
    <w:qFormat/>
    <w:rsid w:val="00884645"/>
    <w:pPr>
      <w:ind w:firstLine="0"/>
      <w:jc w:val="center"/>
    </w:pPr>
  </w:style>
  <w:style w:type="character" w:customStyle="1" w:styleId="a5">
    <w:name w:val="Картинка Знак"/>
    <w:basedOn w:val="main0"/>
    <w:link w:val="a4"/>
    <w:rsid w:val="00884645"/>
    <w:rPr>
      <w:rFonts w:ascii="Times New Roman" w:hAnsi="Times New Roman"/>
      <w:color w:val="000000" w:themeColor="text1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8200A1"/>
    <w:pPr>
      <w:ind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Биктимиров</dc:creator>
  <cp:keywords/>
  <dc:description/>
  <cp:lastModifiedBy>Руслан Биктимиров</cp:lastModifiedBy>
  <cp:revision>2</cp:revision>
  <dcterms:created xsi:type="dcterms:W3CDTF">2024-06-19T11:37:00Z</dcterms:created>
  <dcterms:modified xsi:type="dcterms:W3CDTF">2024-06-19T11:37:00Z</dcterms:modified>
</cp:coreProperties>
</file>