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347A" w:rsidRDefault="00B3347A" w:rsidP="00615FC0">
      <w:pPr>
        <w:snapToGrid w:val="0"/>
      </w:pPr>
    </w:p>
    <w:tbl>
      <w:tblPr>
        <w:tblW w:w="10268" w:type="dxa"/>
        <w:jc w:val="center"/>
        <w:tblLayout w:type="fixed"/>
        <w:tblCellMar>
          <w:left w:w="28" w:type="dxa"/>
          <w:right w:w="28" w:type="dxa"/>
        </w:tblCellMar>
        <w:tblLook w:val="0000"/>
      </w:tblPr>
      <w:tblGrid>
        <w:gridCol w:w="63"/>
        <w:gridCol w:w="307"/>
        <w:gridCol w:w="12"/>
        <w:gridCol w:w="1568"/>
        <w:gridCol w:w="40"/>
        <w:gridCol w:w="1260"/>
        <w:gridCol w:w="121"/>
        <w:gridCol w:w="571"/>
        <w:gridCol w:w="1108"/>
        <w:gridCol w:w="882"/>
        <w:gridCol w:w="1098"/>
        <w:gridCol w:w="900"/>
        <w:gridCol w:w="720"/>
        <w:gridCol w:w="89"/>
        <w:gridCol w:w="1325"/>
        <w:gridCol w:w="179"/>
        <w:gridCol w:w="25"/>
      </w:tblGrid>
      <w:tr w:rsidR="00B3347A">
        <w:trPr>
          <w:gridAfter w:val="2"/>
          <w:wAfter w:w="204" w:type="dxa"/>
          <w:cantSplit/>
          <w:trHeight w:val="901"/>
          <w:jc w:val="center"/>
        </w:trPr>
        <w:tc>
          <w:tcPr>
            <w:tcW w:w="5050" w:type="dxa"/>
            <w:gridSpan w:val="9"/>
            <w:vAlign w:val="center"/>
          </w:tcPr>
          <w:p w:rsidR="00B3347A" w:rsidRPr="002F32F4" w:rsidRDefault="00B3347A" w:rsidP="00B84BEB">
            <w:pPr>
              <w:snapToGrid w:val="0"/>
              <w:spacing w:line="240" w:lineRule="atLeast"/>
              <w:rPr>
                <w:rFonts w:ascii="標楷體" w:eastAsia="標楷體"/>
                <w:b/>
                <w:bCs/>
                <w:spacing w:val="-12"/>
              </w:rPr>
            </w:pPr>
            <w:r>
              <w:rPr>
                <w:rFonts w:ascii="標楷體" w:eastAsia="標楷體" w:cs="標楷體"/>
                <w:b/>
                <w:bCs/>
                <w:spacing w:val="-12"/>
                <w:sz w:val="28"/>
                <w:szCs w:val="28"/>
              </w:rPr>
              <w:t xml:space="preserve">  </w:t>
            </w:r>
            <w:r w:rsidRPr="0017387C">
              <w:rPr>
                <w:rFonts w:ascii="標楷體" w:eastAsia="標楷體" w:cs="標楷體"/>
                <w:b/>
                <w:bCs/>
                <w:sz w:val="32"/>
                <w:szCs w:val="32"/>
              </w:rPr>
              <w:t xml:space="preserve">(  </w:t>
            </w:r>
            <w:r w:rsidRPr="0017387C">
              <w:rPr>
                <w:rFonts w:ascii="標楷體" w:eastAsia="標楷體" w:cs="標楷體" w:hint="eastAsia"/>
                <w:b/>
                <w:bCs/>
                <w:sz w:val="32"/>
                <w:szCs w:val="32"/>
              </w:rPr>
              <w:t>{{ORG}}</w:t>
            </w:r>
            <w:r w:rsidRPr="0017387C">
              <w:rPr>
                <w:rFonts w:ascii="標楷體" w:eastAsia="標楷體" w:cs="標楷體"/>
                <w:b/>
                <w:bCs/>
                <w:sz w:val="32"/>
                <w:szCs w:val="32"/>
              </w:rPr>
              <w:t xml:space="preserve">  )</w:t>
            </w:r>
            <w:r w:rsidRPr="002F32F4">
              <w:rPr>
                <w:rFonts w:ascii="標楷體" w:eastAsia="標楷體" w:cs="標楷體" w:hint="eastAsia"/>
                <w:b/>
                <w:bCs/>
                <w:spacing w:val="-12"/>
                <w:sz w:val="28"/>
                <w:szCs w:val="28"/>
              </w:rPr>
              <w:t>移動式起重機</w:t>
            </w:r>
          </w:p>
        </w:tc>
        <w:tc>
          <w:tcPr>
            <w:tcW w:w="1980" w:type="dxa"/>
            <w:gridSpan w:val="2"/>
            <w:vAlign w:val="center"/>
          </w:tcPr>
          <w:p w:rsidR="00B3347A" w:rsidRPr="00C6656A" w:rsidRDefault="00B3347A" w:rsidP="00B84BEB">
            <w:pPr>
              <w:snapToGrid w:val="0"/>
              <w:spacing w:line="240" w:lineRule="atLeast"/>
              <w:ind w:left="50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b/>
                <w:bCs/>
                <w:sz w:val="28"/>
                <w:szCs w:val="28"/>
              </w:rPr>
              <w:t>□既有</w:t>
            </w:r>
          </w:p>
          <w:p w:rsidR="00B3347A" w:rsidRDefault="00B3347A" w:rsidP="00B84BEB">
            <w:pPr>
              <w:snapToGrid w:val="0"/>
              <w:spacing w:line="240" w:lineRule="atLeast"/>
              <w:ind w:left="50"/>
              <w:rPr>
                <w:rFonts w:ascii="標楷體" w:eastAsia="標楷體"/>
                <w:b/>
                <w:bCs/>
              </w:rPr>
            </w:pPr>
            <w:r>
              <w:rPr>
                <w:rFonts w:ascii="標楷體" w:eastAsia="標楷體" w:hAnsi="標楷體" w:cs="標楷體" w:hint="eastAsia"/>
                <w:b/>
                <w:bCs/>
                <w:sz w:val="28"/>
                <w:szCs w:val="28"/>
              </w:rPr>
              <w:t>□重新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 w:cs="標楷體" w:hint="eastAsia"/>
                <w:b/>
                <w:bCs/>
                <w:sz w:val="28"/>
                <w:szCs w:val="28"/>
              </w:rPr>
              <w:t>□變更</w:t>
            </w:r>
          </w:p>
        </w:tc>
        <w:tc>
          <w:tcPr>
            <w:tcW w:w="3034" w:type="dxa"/>
            <w:gridSpan w:val="4"/>
            <w:vAlign w:val="center"/>
          </w:tcPr>
          <w:p w:rsidR="00B3347A" w:rsidRDefault="00B3347A" w:rsidP="00B3347A">
            <w:pPr>
              <w:snapToGrid w:val="0"/>
              <w:spacing w:line="240" w:lineRule="atLeast"/>
              <w:ind w:firstLineChars="50" w:firstLine="31680"/>
              <w:rPr>
                <w:rFonts w:ascii="標楷體" w:eastAsia="標楷體"/>
                <w:b/>
                <w:bCs/>
                <w:sz w:val="28"/>
                <w:szCs w:val="28"/>
              </w:rPr>
            </w:pPr>
          </w:p>
          <w:p w:rsidR="00B3347A" w:rsidRDefault="00B3347A" w:rsidP="00B3347A">
            <w:pPr>
              <w:snapToGrid w:val="0"/>
              <w:spacing w:line="240" w:lineRule="atLeast"/>
              <w:ind w:firstLineChars="50" w:firstLine="31680"/>
              <w:rPr>
                <w:rFonts w:ascii="標楷體" w:eastAsia="標楷體"/>
                <w:b/>
                <w:bCs/>
                <w:sz w:val="28"/>
                <w:szCs w:val="28"/>
              </w:rPr>
            </w:pPr>
            <w:r>
              <w:rPr>
                <w:rFonts w:ascii="標楷體" w:eastAsia="標楷體" w:cs="標楷體" w:hint="eastAsia"/>
                <w:b/>
                <w:bCs/>
                <w:sz w:val="28"/>
                <w:szCs w:val="28"/>
              </w:rPr>
              <w:t>檢查結果及會談紀錄</w:t>
            </w:r>
          </w:p>
          <w:p w:rsidR="00B3347A" w:rsidRDefault="00B3347A" w:rsidP="00B3347A">
            <w:pPr>
              <w:snapToGrid w:val="0"/>
              <w:spacing w:line="240" w:lineRule="atLeast"/>
              <w:ind w:firstLineChars="50" w:firstLine="31680"/>
              <w:rPr>
                <w:rFonts w:ascii="標楷體" w:eastAsia="標楷體"/>
                <w:b/>
                <w:bCs/>
                <w:sz w:val="28"/>
                <w:szCs w:val="28"/>
              </w:rPr>
            </w:pPr>
          </w:p>
        </w:tc>
      </w:tr>
      <w:tr w:rsidR="00B3347A">
        <w:trPr>
          <w:gridBefore w:val="1"/>
          <w:gridAfter w:val="2"/>
          <w:wBefore w:w="63" w:type="dxa"/>
          <w:wAfter w:w="204" w:type="dxa"/>
          <w:cantSplit/>
          <w:trHeight w:val="68"/>
          <w:jc w:val="center"/>
        </w:trPr>
        <w:tc>
          <w:tcPr>
            <w:tcW w:w="3187" w:type="dxa"/>
            <w:gridSpan w:val="5"/>
          </w:tcPr>
          <w:p w:rsidR="00B3347A" w:rsidRDefault="00B3347A" w:rsidP="00B84BEB">
            <w:pPr>
              <w:snapToGrid w:val="0"/>
              <w:spacing w:line="40" w:lineRule="atLeast"/>
              <w:jc w:val="right"/>
              <w:rPr>
                <w:rFonts w:ascii="標楷體" w:eastAsia="標楷體"/>
              </w:rPr>
            </w:pPr>
          </w:p>
        </w:tc>
        <w:tc>
          <w:tcPr>
            <w:tcW w:w="692" w:type="dxa"/>
            <w:gridSpan w:val="2"/>
            <w:vAlign w:val="center"/>
          </w:tcPr>
          <w:p w:rsidR="00B3347A" w:rsidRDefault="00B3347A" w:rsidP="00B84BEB">
            <w:pPr>
              <w:snapToGrid w:val="0"/>
              <w:spacing w:line="40" w:lineRule="atLeast"/>
              <w:jc w:val="right"/>
              <w:rPr>
                <w:rFonts w:ascii="標楷體" w:eastAsia="標楷體"/>
                <w:sz w:val="22"/>
                <w:szCs w:val="22"/>
              </w:rPr>
            </w:pPr>
          </w:p>
        </w:tc>
        <w:tc>
          <w:tcPr>
            <w:tcW w:w="6122" w:type="dxa"/>
            <w:gridSpan w:val="7"/>
          </w:tcPr>
          <w:p w:rsidR="00B3347A" w:rsidRDefault="00B3347A" w:rsidP="00B84BEB">
            <w:pPr>
              <w:snapToGrid w:val="0"/>
              <w:spacing w:line="240" w:lineRule="atLeast"/>
              <w:jc w:val="right"/>
              <w:rPr>
                <w:rFonts w:ascii="標楷體" w:eastAsia="標楷體"/>
                <w:sz w:val="20"/>
                <w:szCs w:val="20"/>
              </w:rPr>
            </w:pPr>
            <w:r>
              <w:rPr>
                <w:rFonts w:ascii="標楷體" w:eastAsia="標楷體" w:cs="標楷體" w:hint="eastAsia"/>
                <w:b/>
                <w:bCs/>
              </w:rPr>
              <w:t>{{FIRSTCK}}</w:t>
            </w:r>
            <w:r>
              <w:rPr>
                <w:rFonts w:ascii="標楷體" w:eastAsia="標楷體" w:cs="標楷體" w:hint="eastAsia"/>
                <w:sz w:val="28"/>
                <w:szCs w:val="28"/>
              </w:rPr>
              <w:t>初檢</w:t>
            </w:r>
            <w:r>
              <w:rPr>
                <w:rFonts w:ascii="標楷體" w:eastAsia="標楷體" w:cs="標楷體"/>
                <w:sz w:val="28"/>
                <w:szCs w:val="28"/>
              </w:rPr>
              <w:t xml:space="preserve">  </w:t>
            </w:r>
            <w:r>
              <w:rPr>
                <w:rFonts w:ascii="標楷體" w:eastAsia="標楷體" w:cs="標楷體" w:hint="eastAsia"/>
                <w:sz w:val="28"/>
                <w:szCs w:val="28"/>
              </w:rPr>
              <w:t>{{RECK}}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複檢</w:t>
            </w:r>
          </w:p>
        </w:tc>
      </w:tr>
      <w:tr w:rsidR="00B3347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5" w:type="dxa"/>
          <w:cantSplit/>
          <w:trHeight w:val="271"/>
          <w:jc w:val="center"/>
        </w:trPr>
        <w:tc>
          <w:tcPr>
            <w:tcW w:w="1990" w:type="dxa"/>
            <w:gridSpan w:val="5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B3347A" w:rsidRDefault="00B3347A" w:rsidP="00B84BEB">
            <w:pPr>
              <w:snapToGrid w:val="0"/>
              <w:spacing w:line="240" w:lineRule="atLeast"/>
              <w:jc w:val="distribute"/>
              <w:rPr>
                <w:rFonts w:ascii="標楷體" w:eastAsia="標楷體"/>
              </w:rPr>
            </w:pPr>
            <w:r>
              <w:rPr>
                <w:rFonts w:ascii="標楷體" w:eastAsia="標楷體" w:cs="標楷體" w:hint="eastAsia"/>
              </w:rPr>
              <w:t>事業單位名稱</w:t>
            </w:r>
          </w:p>
        </w:tc>
        <w:tc>
          <w:tcPr>
            <w:tcW w:w="3942" w:type="dxa"/>
            <w:gridSpan w:val="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Default="00B3347A" w:rsidP="00B84BEB">
            <w:pPr>
              <w:snapToGrid w:val="0"/>
              <w:spacing w:line="240" w:lineRule="atLeast"/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{{BSNAME}}</w:t>
            </w:r>
          </w:p>
        </w:tc>
        <w:tc>
          <w:tcPr>
            <w:tcW w:w="1998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347A" w:rsidRDefault="00B3347A" w:rsidP="00B84BEB">
            <w:pPr>
              <w:snapToGrid w:val="0"/>
              <w:spacing w:line="240" w:lineRule="atLeast"/>
              <w:jc w:val="distribute"/>
              <w:rPr>
                <w:rFonts w:ascii="標楷體" w:eastAsia="標楷體"/>
              </w:rPr>
            </w:pPr>
            <w:r>
              <w:rPr>
                <w:rFonts w:ascii="標楷體" w:eastAsia="標楷體" w:hAnsi="標楷體" w:cs="標楷體" w:hint="eastAsia"/>
              </w:rPr>
              <w:t>打印</w:t>
            </w:r>
            <w:r>
              <w:rPr>
                <w:rFonts w:ascii="標楷體" w:eastAsia="標楷體" w:hAnsi="標楷體" w:cs="標楷體"/>
              </w:rPr>
              <w:t>(</w:t>
            </w:r>
            <w:r>
              <w:rPr>
                <w:rFonts w:ascii="標楷體" w:eastAsia="標楷體" w:hAnsi="標楷體" w:cs="標楷體" w:hint="eastAsia"/>
              </w:rPr>
              <w:t>漆印</w:t>
            </w:r>
            <w:r>
              <w:rPr>
                <w:rFonts w:ascii="標楷體" w:eastAsia="標楷體" w:hAnsi="標楷體" w:cs="標楷體"/>
              </w:rPr>
              <w:t>)</w:t>
            </w:r>
            <w:r>
              <w:rPr>
                <w:rFonts w:ascii="標楷體" w:eastAsia="標楷體" w:hAnsi="標楷體" w:cs="標楷體" w:hint="eastAsia"/>
              </w:rPr>
              <w:t>號碼</w:t>
            </w:r>
          </w:p>
        </w:tc>
        <w:tc>
          <w:tcPr>
            <w:tcW w:w="2313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3347A" w:rsidRDefault="00B3347A" w:rsidP="00B84BEB">
            <w:pPr>
              <w:snapToGrid w:val="0"/>
              <w:spacing w:line="240" w:lineRule="atLeast"/>
              <w:jc w:val="center"/>
              <w:rPr>
                <w:rFonts w:ascii="標楷體" w:eastAsia="標楷體"/>
                <w:sz w:val="21"/>
                <w:szCs w:val="21"/>
              </w:rPr>
            </w:pPr>
            <w:r>
              <w:rPr>
                <w:rFonts w:ascii="標楷體" w:eastAsia="標楷體"/>
                <w:sz w:val="21"/>
                <w:szCs w:val="21"/>
              </w:rPr>
              <w:t xml:space="preserve">{{STAMPNO}}</w:t>
            </w:r>
          </w:p>
        </w:tc>
      </w:tr>
      <w:tr w:rsidR="00B3347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5" w:type="dxa"/>
          <w:cantSplit/>
          <w:trHeight w:val="296"/>
          <w:jc w:val="center"/>
        </w:trPr>
        <w:tc>
          <w:tcPr>
            <w:tcW w:w="1990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347A" w:rsidRDefault="00B3347A" w:rsidP="00B84BEB">
            <w:pPr>
              <w:snapToGrid w:val="0"/>
              <w:spacing w:line="240" w:lineRule="atLeast"/>
              <w:jc w:val="distribute"/>
              <w:rPr>
                <w:rFonts w:ascii="標楷體" w:eastAsia="標楷體"/>
              </w:rPr>
            </w:pPr>
            <w:r w:rsidRPr="00F738FB">
              <w:rPr>
                <w:rFonts w:ascii="標楷體" w:eastAsia="標楷體" w:cs="標楷體" w:hint="eastAsia"/>
                <w:color w:val="000000"/>
              </w:rPr>
              <w:t>型式</w:t>
            </w:r>
          </w:p>
        </w:tc>
        <w:tc>
          <w:tcPr>
            <w:tcW w:w="39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Default="00B3347A" w:rsidP="00B84BEB">
            <w:pPr>
              <w:snapToGrid w:val="0"/>
              <w:spacing w:line="240" w:lineRule="atLeast"/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{{TYPE}}</w:t>
            </w:r>
          </w:p>
        </w:tc>
        <w:tc>
          <w:tcPr>
            <w:tcW w:w="1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347A" w:rsidRDefault="00B3347A" w:rsidP="00B84BEB">
            <w:pPr>
              <w:snapToGrid w:val="0"/>
              <w:spacing w:line="240" w:lineRule="atLeast"/>
              <w:jc w:val="distribute"/>
              <w:rPr>
                <w:rFonts w:ascii="標楷體" w:eastAsia="標楷體"/>
              </w:rPr>
            </w:pPr>
            <w:r w:rsidRPr="00F738FB">
              <w:rPr>
                <w:rFonts w:ascii="標楷體" w:eastAsia="標楷體" w:cs="標楷體" w:hint="eastAsia"/>
                <w:color w:val="000000"/>
              </w:rPr>
              <w:t>吊升荷重</w:t>
            </w:r>
          </w:p>
        </w:tc>
        <w:tc>
          <w:tcPr>
            <w:tcW w:w="23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3347A" w:rsidRDefault="00B3347A" w:rsidP="00B84BEB">
            <w:pPr>
              <w:snapToGrid w:val="0"/>
              <w:spacing w:line="240" w:lineRule="atLeast"/>
              <w:jc w:val="right"/>
              <w:rPr>
                <w:rFonts w:ascii="標楷體" w:eastAsia="標楷體"/>
                <w:sz w:val="21"/>
                <w:szCs w:val="21"/>
              </w:rPr>
            </w:pPr>
            <w:r>
              <w:rPr>
                <w:rFonts w:ascii="標楷體" w:eastAsia="標楷體"/>
                <w:sz w:val="21"/>
                <w:szCs w:val="21"/>
              </w:rPr>
              <w:t xml:space="preserve">{{LIFTLOAD}}</w:t>
            </w:r>
            <w:r w:rsidRPr="00F738FB">
              <w:rPr>
                <w:rFonts w:ascii="標楷體" w:eastAsia="標楷體" w:cs="標楷體" w:hint="eastAsia"/>
                <w:color w:val="000000"/>
                <w:sz w:val="21"/>
                <w:szCs w:val="21"/>
              </w:rPr>
              <w:t>公噸</w:t>
            </w:r>
          </w:p>
        </w:tc>
      </w:tr>
      <w:tr w:rsidR="00B3347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5" w:type="dxa"/>
          <w:cantSplit/>
          <w:trHeight w:val="140"/>
          <w:jc w:val="center"/>
        </w:trPr>
        <w:tc>
          <w:tcPr>
            <w:tcW w:w="1990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347A" w:rsidRDefault="00B3347A" w:rsidP="00B84BEB">
            <w:pPr>
              <w:snapToGrid w:val="0"/>
              <w:spacing w:line="240" w:lineRule="atLeast"/>
              <w:jc w:val="distribute"/>
              <w:rPr>
                <w:rFonts w:ascii="標楷體" w:eastAsia="標楷體"/>
              </w:rPr>
            </w:pPr>
            <w:r>
              <w:rPr>
                <w:rFonts w:ascii="標楷體" w:eastAsia="標楷體" w:cs="標楷體" w:hint="eastAsia"/>
              </w:rPr>
              <w:t>檢查地址</w:t>
            </w:r>
          </w:p>
        </w:tc>
        <w:tc>
          <w:tcPr>
            <w:tcW w:w="825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3347A" w:rsidRDefault="00B3347A" w:rsidP="00B84BEB">
            <w:pPr>
              <w:snapToGrid w:val="0"/>
              <w:spacing w:line="240" w:lineRule="atLeast"/>
              <w:jc w:val="center"/>
              <w:rPr>
                <w:rFonts w:ascii="標楷體" w:eastAsia="標楷體"/>
                <w:sz w:val="21"/>
                <w:szCs w:val="21"/>
              </w:rPr>
            </w:pPr>
            <w:r>
              <w:rPr>
                <w:rFonts w:ascii="標楷體" w:eastAsia="標楷體"/>
                <w:sz w:val="21"/>
                <w:szCs w:val="21"/>
              </w:rPr>
              <w:t xml:space="preserve">{{CKADDR}}</w:t>
            </w:r>
            <w:r>
              <w:rPr>
                <w:rFonts w:ascii="標楷體" w:eastAsia="標楷體" w:cs="標楷體"/>
                <w:color w:val="000000"/>
                <w:sz w:val="21"/>
                <w:szCs w:val="21"/>
              </w:rPr>
              <w:t xml:space="preserve">                  </w:t>
            </w:r>
          </w:p>
        </w:tc>
      </w:tr>
      <w:tr w:rsidR="00B3347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5" w:type="dxa"/>
          <w:cantSplit/>
          <w:trHeight w:val="216"/>
          <w:jc w:val="center"/>
        </w:trPr>
        <w:tc>
          <w:tcPr>
            <w:tcW w:w="1990" w:type="dxa"/>
            <w:gridSpan w:val="5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3347A" w:rsidRDefault="00B3347A" w:rsidP="00B84BEB">
            <w:pPr>
              <w:snapToGrid w:val="0"/>
              <w:spacing w:line="40" w:lineRule="atLeast"/>
              <w:ind w:left="24" w:right="23"/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cs="標楷體" w:hint="eastAsia"/>
              </w:rPr>
              <w:t>檢查項目</w:t>
            </w:r>
          </w:p>
        </w:tc>
        <w:tc>
          <w:tcPr>
            <w:tcW w:w="126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3347A" w:rsidRDefault="00B3347A" w:rsidP="00B84BEB">
            <w:pPr>
              <w:snapToGrid w:val="0"/>
              <w:spacing w:line="40" w:lineRule="atLeast"/>
              <w:ind w:left="24" w:right="23"/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cs="標楷體" w:hint="eastAsia"/>
              </w:rPr>
              <w:t>法規條款</w:t>
            </w:r>
          </w:p>
        </w:tc>
        <w:tc>
          <w:tcPr>
            <w:tcW w:w="5400" w:type="dxa"/>
            <w:gridSpan w:val="7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3347A" w:rsidRDefault="00B3347A" w:rsidP="00B84BEB">
            <w:pPr>
              <w:snapToGrid w:val="0"/>
              <w:spacing w:line="40" w:lineRule="atLeast"/>
              <w:ind w:left="24" w:right="23"/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cs="標楷體" w:hint="eastAsia"/>
              </w:rPr>
              <w:t>法規內容</w:t>
            </w:r>
            <w:r>
              <w:rPr>
                <w:rFonts w:ascii="標楷體" w:eastAsia="標楷體" w:cs="標楷體"/>
              </w:rPr>
              <w:t>/</w:t>
            </w:r>
            <w:r>
              <w:rPr>
                <w:rFonts w:ascii="標楷體" w:eastAsia="標楷體" w:cs="標楷體" w:hint="eastAsia"/>
              </w:rPr>
              <w:t>實測數據</w:t>
            </w:r>
          </w:p>
        </w:tc>
        <w:tc>
          <w:tcPr>
            <w:tcW w:w="1593" w:type="dxa"/>
            <w:gridSpan w:val="3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3347A" w:rsidRDefault="00B3347A" w:rsidP="00B84BEB">
            <w:pPr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cs="標楷體" w:hint="eastAsia"/>
                <w:sz w:val="20"/>
                <w:szCs w:val="20"/>
              </w:rPr>
              <w:t xml:space="preserve">檢查結果紀要</w:t>
            </w:r>
          </w:p>
        </w:tc>
      </w:tr>
      <w:tr w:rsidR="00B3347A" w:rsidRPr="00765AE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5" w:type="dxa"/>
          <w:cantSplit/>
          <w:trHeight w:val="255"/>
          <w:jc w:val="center"/>
        </w:trPr>
        <w:tc>
          <w:tcPr>
            <w:tcW w:w="370" w:type="dxa"/>
            <w:gridSpan w:val="2"/>
            <w:vMerge w:val="restart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</w:rPr>
            </w:pPr>
            <w:r w:rsidRPr="00765AEA">
              <w:rPr>
                <w:rFonts w:ascii="標楷體" w:eastAsia="標楷體" w:cs="標楷體" w:hint="eastAsia"/>
              </w:rPr>
              <w:t>一</w:t>
            </w:r>
          </w:p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</w:rPr>
            </w:pPr>
            <w:r w:rsidRPr="00765AEA">
              <w:rPr>
                <w:rFonts w:ascii="標楷體" w:eastAsia="標楷體" w:cs="標楷體" w:hint="eastAsia"/>
              </w:rPr>
              <w:t>、</w:t>
            </w:r>
          </w:p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</w:rPr>
            </w:pPr>
            <w:r w:rsidRPr="00765AEA">
              <w:rPr>
                <w:rFonts w:eastAsia="標楷體" w:cs="標楷體" w:hint="eastAsia"/>
                <w:snapToGrid w:val="0"/>
                <w:spacing w:val="-20"/>
              </w:rPr>
              <w:t>結構部分</w:t>
            </w:r>
          </w:p>
        </w:tc>
        <w:tc>
          <w:tcPr>
            <w:tcW w:w="1620" w:type="dxa"/>
            <w:gridSpan w:val="3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jc w:val="both"/>
              <w:rPr>
                <w:rFonts w:ascii="標楷體" w:eastAsia="標楷體"/>
                <w:sz w:val="20"/>
                <w:szCs w:val="20"/>
              </w:rPr>
            </w:pPr>
          </w:p>
          <w:p w:rsidR="00B3347A" w:rsidRPr="00765AEA" w:rsidRDefault="00B3347A" w:rsidP="00B84BEB">
            <w:pPr>
              <w:snapToGrid w:val="0"/>
              <w:spacing w:line="240" w:lineRule="exact"/>
              <w:jc w:val="both"/>
              <w:rPr>
                <w:rFonts w:ascii="標楷體" w:eastAsia="標楷體"/>
                <w:color w:val="000000"/>
                <w:sz w:val="20"/>
                <w:szCs w:val="20"/>
              </w:rPr>
            </w:pPr>
            <w:r w:rsidRPr="00765AEA">
              <w:rPr>
                <w:rFonts w:ascii="標楷體" w:eastAsia="標楷體" w:cs="標楷體"/>
                <w:sz w:val="20"/>
                <w:szCs w:val="20"/>
              </w:rPr>
              <w:t>1.</w:t>
            </w:r>
            <w:r w:rsidRPr="00765AEA">
              <w:rPr>
                <w:rFonts w:ascii="標楷體" w:eastAsia="標楷體" w:cs="標楷體" w:hint="eastAsia"/>
                <w:color w:val="000000"/>
                <w:sz w:val="20"/>
                <w:szCs w:val="20"/>
              </w:rPr>
              <w:t>伸臂等</w:t>
            </w:r>
            <w:r w:rsidRPr="00765AEA">
              <w:rPr>
                <w:rFonts w:ascii="標楷體" w:eastAsia="標楷體" w:cs="標楷體"/>
                <w:color w:val="000000"/>
                <w:sz w:val="20"/>
                <w:szCs w:val="20"/>
              </w:rPr>
              <w:t>(</w:t>
            </w:r>
            <w:r w:rsidRPr="00765AEA">
              <w:rPr>
                <w:rFonts w:ascii="標楷體" w:eastAsia="標楷體" w:cs="標楷體" w:hint="eastAsia"/>
                <w:color w:val="000000"/>
                <w:sz w:val="20"/>
                <w:szCs w:val="20"/>
              </w:rPr>
              <w:t>含輔</w:t>
            </w:r>
          </w:p>
          <w:p w:rsidR="00B3347A" w:rsidRPr="00765AEA" w:rsidRDefault="00B3347A" w:rsidP="00B84BEB">
            <w:pPr>
              <w:snapToGrid w:val="0"/>
              <w:spacing w:line="240" w:lineRule="exact"/>
              <w:jc w:val="both"/>
              <w:rPr>
                <w:rFonts w:ascii="標楷體" w:eastAsia="標楷體" w:cs="標楷體"/>
                <w:color w:val="000000"/>
                <w:sz w:val="20"/>
                <w:szCs w:val="20"/>
              </w:rPr>
            </w:pPr>
            <w:r w:rsidRPr="00765AEA">
              <w:rPr>
                <w:rFonts w:ascii="標楷體" w:eastAsia="標楷體" w:cs="標楷體"/>
                <w:color w:val="000000"/>
                <w:sz w:val="20"/>
                <w:szCs w:val="20"/>
              </w:rPr>
              <w:t xml:space="preserve">  </w:t>
            </w:r>
            <w:r w:rsidRPr="00765AEA">
              <w:rPr>
                <w:rFonts w:ascii="標楷體" w:eastAsia="標楷體" w:cs="標楷體" w:hint="eastAsia"/>
                <w:color w:val="000000"/>
                <w:sz w:val="20"/>
                <w:szCs w:val="20"/>
              </w:rPr>
              <w:t>助伸臂</w:t>
            </w:r>
            <w:r w:rsidRPr="00765AEA">
              <w:rPr>
                <w:rFonts w:ascii="標楷體" w:eastAsia="標楷體" w:cs="標楷體"/>
                <w:color w:val="000000"/>
                <w:sz w:val="20"/>
                <w:szCs w:val="20"/>
              </w:rPr>
              <w:t>)</w:t>
            </w:r>
          </w:p>
          <w:p w:rsidR="00B3347A" w:rsidRPr="00765AEA" w:rsidRDefault="00B3347A" w:rsidP="00B84BEB">
            <w:pPr>
              <w:snapToGrid w:val="0"/>
              <w:spacing w:line="240" w:lineRule="exact"/>
              <w:jc w:val="both"/>
              <w:rPr>
                <w:rFonts w:ascii="標楷體" w:eastAsia="標楷體"/>
                <w:sz w:val="20"/>
                <w:szCs w:val="20"/>
              </w:rPr>
            </w:pPr>
          </w:p>
          <w:p w:rsidR="00B3347A" w:rsidRPr="00765AEA" w:rsidRDefault="00B3347A" w:rsidP="00B84BEB">
            <w:pPr>
              <w:snapToGrid w:val="0"/>
              <w:spacing w:line="240" w:lineRule="exact"/>
              <w:ind w:left="601" w:right="10" w:hanging="601"/>
              <w:jc w:val="both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11" w:right="10"/>
              <w:jc w:val="both"/>
              <w:rPr>
                <w:rFonts w:ascii="標楷體" w:eastAsia="標楷體"/>
                <w:spacing w:val="-8"/>
                <w:sz w:val="18"/>
                <w:szCs w:val="18"/>
              </w:rPr>
            </w:pPr>
            <w:r>
              <w:rPr>
                <w:rFonts w:ascii="標楷體" w:eastAsia="標楷體" w:cs="標楷體" w:hint="eastAsia"/>
                <w:color w:val="000000"/>
                <w:sz w:val="18"/>
                <w:szCs w:val="18"/>
              </w:rPr>
              <w:t>★</w:t>
            </w:r>
            <w:r w:rsidRPr="00765AEA">
              <w:rPr>
                <w:rFonts w:ascii="標楷體" w:eastAsia="標楷體" w:cs="標楷體" w:hint="eastAsia"/>
                <w:spacing w:val="-8"/>
                <w:sz w:val="18"/>
                <w:szCs w:val="18"/>
              </w:rPr>
              <w:t>移構</w:t>
            </w:r>
            <w:r w:rsidRPr="00765AEA">
              <w:rPr>
                <w:rFonts w:ascii="標楷體" w:eastAsia="標楷體" w:cs="標楷體"/>
                <w:spacing w:val="-8"/>
                <w:sz w:val="18"/>
                <w:szCs w:val="18"/>
              </w:rPr>
              <w:t>16</w:t>
            </w:r>
            <w:r w:rsidRPr="00765AEA">
              <w:rPr>
                <w:rFonts w:ascii="標楷體" w:eastAsia="標楷體" w:cs="標楷體" w:hint="eastAsia"/>
                <w:spacing w:val="-20"/>
                <w:sz w:val="18"/>
                <w:szCs w:val="18"/>
              </w:rPr>
              <w:t>、</w:t>
            </w:r>
            <w:r w:rsidRPr="00765AEA">
              <w:rPr>
                <w:rFonts w:ascii="標楷體" w:eastAsia="標楷體" w:cs="標楷體"/>
                <w:spacing w:val="-20"/>
                <w:sz w:val="18"/>
                <w:szCs w:val="18"/>
              </w:rPr>
              <w:t>42</w:t>
            </w:r>
          </w:p>
        </w:tc>
        <w:tc>
          <w:tcPr>
            <w:tcW w:w="5400" w:type="dxa"/>
            <w:gridSpan w:val="7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11" w:right="11"/>
              <w:jc w:val="both"/>
              <w:rPr>
                <w:rFonts w:ascii="標楷體" w:eastAsia="標楷體"/>
                <w:sz w:val="20"/>
                <w:szCs w:val="20"/>
              </w:rPr>
            </w:pPr>
            <w:r>
              <w:rPr>
                <w:rFonts w:ascii="標楷體" w:eastAsia="標楷體" w:cs="標楷體"/>
                <w:sz w:val="20"/>
                <w:szCs w:val="20"/>
              </w:rPr>
              <w:t>(1)</w:t>
            </w:r>
            <w:r w:rsidRPr="00765AEA">
              <w:rPr>
                <w:rFonts w:ascii="標楷體" w:eastAsia="標楷體" w:cs="標楷體" w:hint="eastAsia"/>
                <w:color w:val="000000"/>
                <w:sz w:val="20"/>
                <w:szCs w:val="20"/>
              </w:rPr>
              <w:t>伸臂及焊接部等無顯著裂痕、變形、損傷及腐蝕。</w:t>
            </w:r>
          </w:p>
        </w:tc>
        <w:tc>
          <w:tcPr>
            <w:tcW w:w="1593" w:type="dxa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</w:tcBorders>
          </w:tcPr>
          <w:p w:rsidR="00B3347A" w:rsidRPr="008E2F50" w:rsidRDefault="00B3347A" w:rsidP="00B84BEB">
            <w:pPr>
              <w:snapToGrid w:val="0"/>
              <w:spacing w:line="240" w:lineRule="exact"/>
              <w:ind w:left="11" w:right="11"/>
              <w:jc w:val="both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B3347A" w:rsidRPr="00765AE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5" w:type="dxa"/>
          <w:cantSplit/>
          <w:trHeight w:val="255"/>
          <w:jc w:val="center"/>
        </w:trPr>
        <w:tc>
          <w:tcPr>
            <w:tcW w:w="370" w:type="dxa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601" w:right="10" w:hanging="601"/>
              <w:jc w:val="both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11" w:right="10"/>
              <w:jc w:val="both"/>
              <w:rPr>
                <w:rFonts w:ascii="標楷體" w:eastAsia="標楷體"/>
                <w:spacing w:val="-18"/>
                <w:sz w:val="18"/>
                <w:szCs w:val="18"/>
              </w:rPr>
            </w:pPr>
            <w:r>
              <w:rPr>
                <w:rFonts w:ascii="標楷體" w:eastAsia="標楷體" w:cs="標楷體" w:hint="eastAsia"/>
                <w:color w:val="000000"/>
                <w:sz w:val="18"/>
                <w:szCs w:val="18"/>
              </w:rPr>
              <w:t>★</w:t>
            </w:r>
            <w:r w:rsidRPr="00765AEA">
              <w:rPr>
                <w:rFonts w:ascii="標楷體" w:eastAsia="標楷體" w:cs="標楷體" w:hint="eastAsia"/>
                <w:sz w:val="18"/>
                <w:szCs w:val="18"/>
              </w:rPr>
              <w:t>移構</w:t>
            </w:r>
            <w:r w:rsidRPr="00765AEA">
              <w:rPr>
                <w:rFonts w:ascii="標楷體" w:eastAsia="標楷體" w:cs="標楷體"/>
                <w:sz w:val="18"/>
                <w:szCs w:val="18"/>
              </w:rPr>
              <w:t>44</w:t>
            </w:r>
          </w:p>
        </w:tc>
        <w:tc>
          <w:tcPr>
            <w:tcW w:w="54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11" w:right="11"/>
              <w:jc w:val="both"/>
              <w:rPr>
                <w:rFonts w:ascii="標楷體" w:eastAsia="標楷體"/>
                <w:sz w:val="20"/>
                <w:szCs w:val="20"/>
              </w:rPr>
            </w:pPr>
            <w:r>
              <w:rPr>
                <w:rFonts w:ascii="標楷體" w:eastAsia="標楷體" w:cs="標楷體"/>
                <w:color w:val="000000"/>
                <w:sz w:val="20"/>
                <w:szCs w:val="20"/>
              </w:rPr>
              <w:t>(2)</w:t>
            </w:r>
            <w:r w:rsidRPr="00765AEA">
              <w:rPr>
                <w:rFonts w:ascii="標楷體" w:eastAsia="標楷體" w:cs="標楷體" w:hint="eastAsia"/>
                <w:color w:val="000000"/>
                <w:sz w:val="20"/>
                <w:szCs w:val="20"/>
              </w:rPr>
              <w:t>伸臂</w:t>
            </w:r>
            <w:r w:rsidRPr="00765AEA">
              <w:rPr>
                <w:rFonts w:ascii="標楷體" w:eastAsia="標楷體" w:cs="標楷體" w:hint="eastAsia"/>
                <w:sz w:val="20"/>
                <w:szCs w:val="20"/>
              </w:rPr>
              <w:t>等</w:t>
            </w:r>
            <w:r w:rsidRPr="00765AEA">
              <w:rPr>
                <w:rFonts w:ascii="標楷體" w:eastAsia="標楷體" w:cs="標楷體" w:hint="eastAsia"/>
                <w:color w:val="000000"/>
                <w:sz w:val="20"/>
                <w:szCs w:val="20"/>
              </w:rPr>
              <w:t>結合處之螺栓、螺帽、銷、鍵及栓無脫落、鬆動。</w:t>
            </w:r>
          </w:p>
        </w:tc>
        <w:tc>
          <w:tcPr>
            <w:tcW w:w="15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3347A" w:rsidRPr="00765AEA" w:rsidRDefault="00B3347A" w:rsidP="00B84BEB">
            <w:pPr>
              <w:snapToGrid w:val="0"/>
              <w:spacing w:line="240" w:lineRule="exact"/>
              <w:ind w:left="11" w:right="11"/>
              <w:jc w:val="both"/>
              <w:rPr>
                <w:rFonts w:ascii="標楷體" w:eastAsia="標楷體"/>
                <w:sz w:val="18"/>
                <w:szCs w:val="18"/>
              </w:rPr>
            </w:pPr>
          </w:p>
        </w:tc>
      </w:tr>
      <w:tr w:rsidR="00B3347A" w:rsidRPr="00765AE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5" w:type="dxa"/>
          <w:cantSplit/>
          <w:trHeight w:val="255"/>
          <w:jc w:val="center"/>
        </w:trPr>
        <w:tc>
          <w:tcPr>
            <w:tcW w:w="370" w:type="dxa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601" w:right="10" w:hanging="601"/>
              <w:jc w:val="both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11" w:right="10"/>
              <w:jc w:val="both"/>
              <w:rPr>
                <w:rFonts w:ascii="標楷體" w:eastAsia="標楷體"/>
                <w:sz w:val="18"/>
                <w:szCs w:val="18"/>
              </w:rPr>
            </w:pPr>
            <w:r w:rsidRPr="00765AEA">
              <w:rPr>
                <w:rFonts w:ascii="標楷體" w:eastAsia="標楷體" w:cs="標楷體" w:hint="eastAsia"/>
                <w:color w:val="000000"/>
                <w:spacing w:val="-20"/>
                <w:sz w:val="18"/>
                <w:szCs w:val="18"/>
              </w:rPr>
              <w:t>移構</w:t>
            </w:r>
            <w:r w:rsidRPr="00765AEA">
              <w:rPr>
                <w:rFonts w:ascii="標楷體" w:eastAsia="標楷體" w:cs="標楷體"/>
                <w:color w:val="000000"/>
                <w:spacing w:val="-20"/>
                <w:sz w:val="18"/>
                <w:szCs w:val="18"/>
              </w:rPr>
              <w:t>16</w:t>
            </w:r>
            <w:r w:rsidRPr="00765AEA">
              <w:rPr>
                <w:rFonts w:ascii="標楷體" w:eastAsia="標楷體" w:cs="標楷體" w:hint="eastAsia"/>
                <w:color w:val="000000"/>
                <w:spacing w:val="-20"/>
                <w:sz w:val="18"/>
                <w:szCs w:val="18"/>
              </w:rPr>
              <w:t>、</w:t>
            </w:r>
            <w:r w:rsidRPr="00765AEA">
              <w:rPr>
                <w:rFonts w:ascii="標楷體" w:eastAsia="標楷體" w:cs="標楷體"/>
                <w:color w:val="000000"/>
                <w:spacing w:val="-20"/>
                <w:sz w:val="18"/>
                <w:szCs w:val="18"/>
              </w:rPr>
              <w:t>27</w:t>
            </w:r>
          </w:p>
        </w:tc>
        <w:tc>
          <w:tcPr>
            <w:tcW w:w="54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11" w:right="11"/>
              <w:jc w:val="both"/>
              <w:rPr>
                <w:rFonts w:ascii="標楷體" w:eastAsia="標楷體"/>
                <w:color w:val="000000"/>
                <w:spacing w:val="-8"/>
                <w:sz w:val="20"/>
                <w:szCs w:val="20"/>
              </w:rPr>
            </w:pPr>
            <w:r>
              <w:rPr>
                <w:rFonts w:ascii="標楷體" w:eastAsia="標楷體" w:cs="標楷體"/>
                <w:color w:val="000000"/>
                <w:sz w:val="20"/>
                <w:szCs w:val="20"/>
              </w:rPr>
              <w:t>(3)</w:t>
            </w:r>
            <w:r w:rsidRPr="00765AEA">
              <w:rPr>
                <w:rFonts w:ascii="標楷體" w:eastAsia="標楷體" w:cs="標楷體" w:hint="eastAsia"/>
                <w:color w:val="000000"/>
                <w:sz w:val="20"/>
                <w:szCs w:val="20"/>
              </w:rPr>
              <w:t>伸臂支持機構等</w:t>
            </w:r>
            <w:r w:rsidRPr="00765AEA">
              <w:rPr>
                <w:rFonts w:ascii="標楷體" w:eastAsia="標楷體" w:cs="標楷體" w:hint="eastAsia"/>
                <w:color w:val="000000"/>
                <w:spacing w:val="-10"/>
                <w:sz w:val="20"/>
                <w:szCs w:val="20"/>
              </w:rPr>
              <w:t>固定妥當、無龜裂、損傷及變形。</w:t>
            </w:r>
          </w:p>
        </w:tc>
        <w:tc>
          <w:tcPr>
            <w:tcW w:w="15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3347A" w:rsidRPr="00765AEA" w:rsidRDefault="00B3347A" w:rsidP="00B84BEB">
            <w:pPr>
              <w:snapToGrid w:val="0"/>
              <w:spacing w:line="240" w:lineRule="exact"/>
              <w:ind w:left="11" w:right="11"/>
              <w:jc w:val="both"/>
              <w:rPr>
                <w:rFonts w:ascii="標楷體" w:eastAsia="標楷體"/>
                <w:sz w:val="18"/>
                <w:szCs w:val="18"/>
              </w:rPr>
            </w:pPr>
          </w:p>
        </w:tc>
      </w:tr>
      <w:tr w:rsidR="00B3347A" w:rsidRPr="00765AE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5" w:type="dxa"/>
          <w:cantSplit/>
          <w:trHeight w:val="459"/>
          <w:jc w:val="center"/>
        </w:trPr>
        <w:tc>
          <w:tcPr>
            <w:tcW w:w="370" w:type="dxa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601" w:right="10" w:hanging="601"/>
              <w:jc w:val="both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347A" w:rsidRPr="00765AEA" w:rsidRDefault="00B3347A" w:rsidP="00B84BEB">
            <w:pPr>
              <w:snapToGrid w:val="0"/>
              <w:spacing w:line="240" w:lineRule="exact"/>
              <w:ind w:left="11" w:right="10"/>
              <w:jc w:val="both"/>
              <w:rPr>
                <w:rFonts w:ascii="標楷體" w:eastAsia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cs="標楷體" w:hint="eastAsia"/>
                <w:color w:val="000000"/>
                <w:sz w:val="18"/>
                <w:szCs w:val="18"/>
              </w:rPr>
              <w:t>★</w:t>
            </w:r>
          </w:p>
        </w:tc>
        <w:tc>
          <w:tcPr>
            <w:tcW w:w="54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347A" w:rsidRPr="00765AEA" w:rsidRDefault="00B3347A" w:rsidP="00B3347A">
            <w:pPr>
              <w:snapToGrid w:val="0"/>
              <w:spacing w:line="240" w:lineRule="exact"/>
              <w:ind w:leftChars="5" w:left="31680" w:right="11" w:hangingChars="150" w:firstLine="31680"/>
              <w:jc w:val="both"/>
              <w:rPr>
                <w:rFonts w:ascii="標楷體" w:eastAsia="標楷體"/>
                <w:color w:val="000000"/>
                <w:spacing w:val="-10"/>
                <w:sz w:val="20"/>
                <w:szCs w:val="20"/>
              </w:rPr>
            </w:pPr>
            <w:r>
              <w:rPr>
                <w:rFonts w:ascii="標楷體" w:eastAsia="標楷體" w:cs="標楷體"/>
                <w:color w:val="000000"/>
                <w:sz w:val="20"/>
                <w:szCs w:val="20"/>
              </w:rPr>
              <w:t>(4)</w:t>
            </w:r>
            <w:r w:rsidRPr="00765AEA">
              <w:rPr>
                <w:rFonts w:ascii="標楷體" w:eastAsia="標楷體" w:cs="標楷體" w:hint="eastAsia"/>
                <w:color w:val="000000"/>
                <w:sz w:val="20"/>
                <w:szCs w:val="20"/>
              </w:rPr>
              <w:t>主伸臂長度</w:t>
            </w:r>
            <w:r>
              <w:rPr>
                <w:rFonts w:ascii="標楷體" w:eastAsia="標楷體" w:cs="標楷體"/>
                <w:color w:val="000000"/>
                <w:sz w:val="20"/>
                <w:szCs w:val="20"/>
              </w:rPr>
              <w:t xml:space="preserve">________m</w:t>
            </w:r>
            <w:r w:rsidRPr="00765AEA">
              <w:rPr>
                <w:rFonts w:ascii="標楷體" w:eastAsia="標楷體" w:cs="標楷體" w:hint="eastAsia"/>
                <w:color w:val="000000"/>
                <w:sz w:val="20"/>
                <w:szCs w:val="20"/>
              </w:rPr>
              <w:t>、輔助伸臂</w:t>
            </w:r>
            <w:r>
              <w:rPr>
                <w:rFonts w:ascii="標楷體" w:eastAsia="標楷體" w:cs="標楷體"/>
                <w:color w:val="000000"/>
                <w:sz w:val="20"/>
                <w:szCs w:val="20"/>
              </w:rPr>
              <w:t>_________m________</w:t>
            </w:r>
            <w:r w:rsidRPr="00765AEA">
              <w:rPr>
                <w:rFonts w:ascii="標楷體" w:eastAsia="標楷體" w:cs="標楷體" w:hint="eastAsia"/>
                <w:color w:val="000000"/>
                <w:sz w:val="20"/>
                <w:szCs w:val="20"/>
              </w:rPr>
              <w:t>支。</w:t>
            </w:r>
            <w:r w:rsidRPr="00765AEA">
              <w:rPr>
                <w:rFonts w:ascii="標楷體" w:eastAsia="標楷體" w:cs="標楷體" w:hint="eastAsia"/>
                <w:color w:val="000000"/>
                <w:spacing w:val="-10"/>
                <w:sz w:val="20"/>
                <w:szCs w:val="20"/>
              </w:rPr>
              <w:t>伸臂傾斜角範圍</w:t>
            </w:r>
            <w:r w:rsidRPr="00765AEA">
              <w:rPr>
                <w:rFonts w:ascii="標楷體" w:eastAsia="標楷體" w:cs="標楷體"/>
                <w:color w:val="000000"/>
                <w:sz w:val="20"/>
                <w:szCs w:val="20"/>
              </w:rPr>
              <w:t>____</w:t>
            </w:r>
            <w:r w:rsidRPr="00765AEA">
              <w:rPr>
                <w:rFonts w:ascii="標楷體" w:eastAsia="標楷體" w:cs="標楷體" w:hint="eastAsia"/>
                <w:color w:val="000000"/>
                <w:sz w:val="20"/>
                <w:szCs w:val="20"/>
              </w:rPr>
              <w:t>度</w:t>
            </w:r>
            <w:r w:rsidRPr="00765AEA">
              <w:rPr>
                <w:rFonts w:ascii="標楷體" w:eastAsia="標楷體" w:cs="標楷體"/>
                <w:color w:val="000000"/>
                <w:sz w:val="20"/>
                <w:szCs w:val="20"/>
              </w:rPr>
              <w:t>~____</w:t>
            </w:r>
            <w:r>
              <w:rPr>
                <w:rFonts w:ascii="標楷體" w:eastAsia="標楷體" w:cs="標楷體" w:hint="eastAsia"/>
                <w:color w:val="000000"/>
                <w:sz w:val="20"/>
                <w:szCs w:val="20"/>
              </w:rPr>
              <w:t xml:space="preserve">度、</w:t>
            </w:r>
            <w:r w:rsidRPr="00681260">
              <w:rPr>
                <w:rFonts w:ascii="標楷體" w:eastAsia="標楷體" w:cs="標楷體" w:hint="eastAsia"/>
                <w:sz w:val="20"/>
                <w:szCs w:val="20"/>
              </w:rPr>
              <w:t>最大作業半徑</w:t>
            </w:r>
            <w:r w:rsidRPr="00681260">
              <w:rPr>
                <w:rFonts w:ascii="標楷體" w:eastAsia="標楷體" w:cs="標楷體"/>
                <w:sz w:val="20"/>
                <w:szCs w:val="20"/>
              </w:rPr>
              <w:t>________m</w:t>
            </w:r>
            <w:r w:rsidRPr="00681260">
              <w:rPr>
                <w:rFonts w:ascii="標楷體" w:eastAsia="標楷體" w:cs="標楷體" w:hint="eastAsia"/>
                <w:sz w:val="20"/>
                <w:szCs w:val="20"/>
              </w:rPr>
              <w:t>。</w:t>
            </w:r>
          </w:p>
        </w:tc>
        <w:tc>
          <w:tcPr>
            <w:tcW w:w="15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3347A" w:rsidRPr="00765AEA" w:rsidRDefault="00B3347A" w:rsidP="00B84BEB">
            <w:pPr>
              <w:snapToGrid w:val="0"/>
              <w:spacing w:line="240" w:lineRule="exact"/>
              <w:ind w:left="11" w:right="11"/>
              <w:jc w:val="both"/>
              <w:rPr>
                <w:rFonts w:ascii="標楷體" w:eastAsia="標楷體"/>
                <w:sz w:val="18"/>
                <w:szCs w:val="18"/>
              </w:rPr>
            </w:pPr>
          </w:p>
        </w:tc>
      </w:tr>
      <w:tr w:rsidR="00B3347A" w:rsidRPr="00765AE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5" w:type="dxa"/>
          <w:cantSplit/>
          <w:trHeight w:val="255"/>
          <w:jc w:val="center"/>
        </w:trPr>
        <w:tc>
          <w:tcPr>
            <w:tcW w:w="370" w:type="dxa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601" w:right="10" w:hanging="601"/>
              <w:jc w:val="both"/>
              <w:rPr>
                <w:rFonts w:ascii="標楷體" w:eastAsia="標楷體"/>
                <w:sz w:val="20"/>
                <w:szCs w:val="20"/>
              </w:rPr>
            </w:pPr>
            <w:r w:rsidRPr="00765AEA">
              <w:rPr>
                <w:rFonts w:ascii="標楷體" w:eastAsia="標楷體" w:cs="標楷體"/>
                <w:sz w:val="20"/>
                <w:szCs w:val="20"/>
              </w:rPr>
              <w:t>2.</w:t>
            </w:r>
            <w:r w:rsidRPr="00765AEA">
              <w:rPr>
                <w:rFonts w:ascii="標楷體" w:eastAsia="標楷體" w:cs="標楷體" w:hint="eastAsia"/>
                <w:sz w:val="20"/>
                <w:szCs w:val="20"/>
              </w:rPr>
              <w:t>下部走行體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10" w:right="10"/>
              <w:jc w:val="both"/>
              <w:rPr>
                <w:rFonts w:ascii="標楷體" w:eastAsia="標楷體"/>
                <w:sz w:val="18"/>
                <w:szCs w:val="18"/>
              </w:rPr>
            </w:pPr>
            <w:r>
              <w:rPr>
                <w:rFonts w:ascii="標楷體" w:eastAsia="標楷體" w:cs="標楷體" w:hint="eastAsia"/>
                <w:color w:val="000000"/>
                <w:sz w:val="18"/>
                <w:szCs w:val="18"/>
              </w:rPr>
              <w:t>★</w:t>
            </w:r>
            <w:r w:rsidRPr="00765AEA">
              <w:rPr>
                <w:rFonts w:ascii="標楷體" w:eastAsia="標楷體" w:cs="標楷體" w:hint="eastAsia"/>
                <w:spacing w:val="-20"/>
                <w:sz w:val="18"/>
                <w:szCs w:val="18"/>
              </w:rPr>
              <w:t>移構</w:t>
            </w:r>
            <w:r w:rsidRPr="00765AEA">
              <w:rPr>
                <w:rFonts w:ascii="標楷體" w:eastAsia="標楷體" w:cs="標楷體"/>
                <w:spacing w:val="-20"/>
                <w:sz w:val="18"/>
                <w:szCs w:val="18"/>
              </w:rPr>
              <w:t>16</w:t>
            </w:r>
          </w:p>
        </w:tc>
        <w:tc>
          <w:tcPr>
            <w:tcW w:w="54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765AEA">
              <w:rPr>
                <w:rFonts w:ascii="標楷體" w:eastAsia="標楷體" w:hAnsi="標楷體" w:cs="標楷體" w:hint="eastAsia"/>
                <w:sz w:val="20"/>
                <w:szCs w:val="20"/>
              </w:rPr>
              <w:t>外觀無顯著之損傷、變形或腐蝕。□爬行</w:t>
            </w:r>
            <w:r w:rsidRPr="00765AEA">
              <w:rPr>
                <w:rFonts w:ascii="標楷體" w:eastAsia="標楷體" w:hAnsi="標楷體" w:cs="標楷體"/>
                <w:sz w:val="20"/>
                <w:szCs w:val="20"/>
              </w:rPr>
              <w:t xml:space="preserve"> </w:t>
            </w:r>
            <w:r w:rsidRPr="00765AEA">
              <w:rPr>
                <w:rFonts w:ascii="標楷體" w:eastAsia="標楷體" w:hAnsi="標楷體" w:cs="標楷體" w:hint="eastAsia"/>
                <w:sz w:val="20"/>
                <w:szCs w:val="20"/>
              </w:rPr>
              <w:t>□輪行</w:t>
            </w:r>
          </w:p>
        </w:tc>
        <w:tc>
          <w:tcPr>
            <w:tcW w:w="15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3347A" w:rsidRPr="00765AEA" w:rsidRDefault="00B3347A" w:rsidP="00B84BEB">
            <w:pPr>
              <w:snapToGrid w:val="0"/>
              <w:spacing w:line="240" w:lineRule="exact"/>
              <w:ind w:left="10" w:right="11"/>
              <w:jc w:val="center"/>
              <w:rPr>
                <w:rFonts w:ascii="標楷體" w:eastAsia="標楷體"/>
                <w:sz w:val="18"/>
                <w:szCs w:val="18"/>
              </w:rPr>
            </w:pPr>
          </w:p>
        </w:tc>
      </w:tr>
      <w:tr w:rsidR="00B3347A" w:rsidRPr="00765AE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5" w:type="dxa"/>
          <w:cantSplit/>
          <w:trHeight w:val="255"/>
          <w:jc w:val="center"/>
        </w:trPr>
        <w:tc>
          <w:tcPr>
            <w:tcW w:w="370" w:type="dxa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right="10"/>
              <w:jc w:val="both"/>
              <w:rPr>
                <w:rFonts w:ascii="標楷體" w:eastAsia="標楷體"/>
                <w:sz w:val="20"/>
                <w:szCs w:val="20"/>
              </w:rPr>
            </w:pPr>
            <w:r w:rsidRPr="00765AEA">
              <w:rPr>
                <w:rFonts w:ascii="標楷體" w:eastAsia="標楷體" w:cs="標楷體"/>
                <w:spacing w:val="-8"/>
                <w:sz w:val="20"/>
                <w:szCs w:val="20"/>
              </w:rPr>
              <w:t>3.</w:t>
            </w:r>
            <w:r w:rsidRPr="00765AEA">
              <w:rPr>
                <w:rFonts w:eastAsia="標楷體" w:cs="標楷體" w:hint="eastAsia"/>
                <w:spacing w:val="-8"/>
                <w:sz w:val="20"/>
                <w:szCs w:val="20"/>
              </w:rPr>
              <w:t>外伸撐座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10" w:right="10"/>
              <w:jc w:val="both"/>
              <w:rPr>
                <w:rFonts w:ascii="標楷體" w:eastAsia="標楷體" w:cs="標楷體"/>
                <w:sz w:val="18"/>
                <w:szCs w:val="18"/>
              </w:rPr>
            </w:pPr>
            <w:r w:rsidRPr="00765AEA">
              <w:rPr>
                <w:rFonts w:ascii="標楷體" w:eastAsia="標楷體" w:cs="標楷體" w:hint="eastAsia"/>
                <w:sz w:val="18"/>
                <w:szCs w:val="18"/>
              </w:rPr>
              <w:t>移構</w:t>
            </w:r>
            <w:r w:rsidRPr="00765AEA">
              <w:rPr>
                <w:rFonts w:ascii="標楷體" w:eastAsia="標楷體" w:cs="標楷體"/>
                <w:sz w:val="18"/>
                <w:szCs w:val="18"/>
              </w:rPr>
              <w:t>27</w:t>
            </w:r>
          </w:p>
        </w:tc>
        <w:tc>
          <w:tcPr>
            <w:tcW w:w="54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11" w:right="11"/>
              <w:jc w:val="both"/>
              <w:rPr>
                <w:rFonts w:ascii="標楷體" w:eastAsia="標楷體"/>
                <w:sz w:val="20"/>
                <w:szCs w:val="20"/>
              </w:rPr>
            </w:pPr>
            <w:r>
              <w:rPr>
                <w:rFonts w:ascii="標楷體" w:eastAsia="標楷體" w:cs="標楷體"/>
                <w:sz w:val="20"/>
                <w:szCs w:val="20"/>
              </w:rPr>
              <w:t>(1)</w:t>
            </w:r>
            <w:r w:rsidRPr="00765AEA">
              <w:rPr>
                <w:rFonts w:ascii="標楷體" w:eastAsia="標楷體" w:cs="標楷體" w:hint="eastAsia"/>
                <w:sz w:val="20"/>
                <w:szCs w:val="20"/>
              </w:rPr>
              <w:t>油壓缸</w:t>
            </w:r>
            <w:r w:rsidRPr="00765AEA">
              <w:rPr>
                <w:rFonts w:eastAsia="標楷體" w:cs="標楷體" w:hint="eastAsia"/>
                <w:sz w:val="20"/>
                <w:szCs w:val="20"/>
              </w:rPr>
              <w:t>無顯著漏油、變形及凹陷。</w:t>
            </w:r>
          </w:p>
        </w:tc>
        <w:tc>
          <w:tcPr>
            <w:tcW w:w="15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3347A" w:rsidRPr="00765AEA" w:rsidRDefault="00B3347A" w:rsidP="00B84BEB">
            <w:pPr>
              <w:snapToGrid w:val="0"/>
              <w:spacing w:line="240" w:lineRule="exact"/>
              <w:ind w:left="10" w:right="11"/>
              <w:jc w:val="center"/>
              <w:rPr>
                <w:rFonts w:ascii="標楷體" w:eastAsia="標楷體"/>
                <w:sz w:val="18"/>
                <w:szCs w:val="18"/>
              </w:rPr>
            </w:pPr>
          </w:p>
        </w:tc>
      </w:tr>
      <w:tr w:rsidR="00B3347A" w:rsidRPr="00765AE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5" w:type="dxa"/>
          <w:cantSplit/>
          <w:trHeight w:val="255"/>
          <w:jc w:val="center"/>
        </w:trPr>
        <w:tc>
          <w:tcPr>
            <w:tcW w:w="370" w:type="dxa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right="10"/>
              <w:jc w:val="both"/>
              <w:rPr>
                <w:rFonts w:ascii="標楷體" w:eastAsia="標楷體"/>
                <w:spacing w:val="-8"/>
                <w:sz w:val="20"/>
                <w:szCs w:val="20"/>
              </w:rPr>
            </w:pPr>
          </w:p>
        </w:tc>
        <w:tc>
          <w:tcPr>
            <w:tcW w:w="1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Default="00B3347A" w:rsidP="00B84BEB">
            <w:pPr>
              <w:snapToGrid w:val="0"/>
              <w:spacing w:line="240" w:lineRule="exact"/>
              <w:ind w:left="10" w:right="10"/>
              <w:jc w:val="both"/>
              <w:rPr>
                <w:rFonts w:ascii="標楷體" w:eastAsia="標楷體"/>
                <w:color w:val="000000"/>
                <w:sz w:val="18"/>
                <w:szCs w:val="18"/>
              </w:rPr>
            </w:pPr>
          </w:p>
        </w:tc>
        <w:tc>
          <w:tcPr>
            <w:tcW w:w="54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49416E" w:rsidRDefault="00B3347A" w:rsidP="00B84BEB">
            <w:pPr>
              <w:snapToGrid w:val="0"/>
              <w:spacing w:line="240" w:lineRule="exact"/>
              <w:ind w:left="11" w:right="11"/>
              <w:jc w:val="both"/>
              <w:rPr>
                <w:rFonts w:ascii="標楷體" w:eastAsia="標楷體"/>
                <w:sz w:val="20"/>
                <w:szCs w:val="20"/>
              </w:rPr>
            </w:pPr>
            <w:r>
              <w:rPr>
                <w:rFonts w:ascii="標楷體" w:eastAsia="標楷體" w:cs="標楷體"/>
                <w:sz w:val="20"/>
                <w:szCs w:val="20"/>
              </w:rPr>
              <w:t>(2)</w:t>
            </w:r>
            <w:r>
              <w:rPr>
                <w:rFonts w:ascii="標楷體" w:eastAsia="標楷體" w:cs="標楷體" w:hint="eastAsia"/>
                <w:sz w:val="20"/>
                <w:szCs w:val="20"/>
              </w:rPr>
              <w:t>撐樑、樑箱及腳墊浮板外觀無變形。</w:t>
            </w:r>
          </w:p>
        </w:tc>
        <w:tc>
          <w:tcPr>
            <w:tcW w:w="15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3347A" w:rsidRPr="00765AEA" w:rsidRDefault="00B3347A" w:rsidP="00B84BEB">
            <w:pPr>
              <w:snapToGrid w:val="0"/>
              <w:spacing w:line="240" w:lineRule="exact"/>
              <w:ind w:left="10" w:right="11"/>
              <w:jc w:val="center"/>
              <w:rPr>
                <w:rFonts w:ascii="標楷體" w:eastAsia="標楷體"/>
                <w:sz w:val="18"/>
                <w:szCs w:val="18"/>
              </w:rPr>
            </w:pPr>
          </w:p>
        </w:tc>
      </w:tr>
      <w:tr w:rsidR="00B3347A" w:rsidRPr="00765AE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5" w:type="dxa"/>
          <w:cantSplit/>
          <w:trHeight w:val="255"/>
          <w:jc w:val="center"/>
        </w:trPr>
        <w:tc>
          <w:tcPr>
            <w:tcW w:w="370" w:type="dxa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right="10"/>
              <w:jc w:val="both"/>
              <w:rPr>
                <w:rFonts w:ascii="標楷體" w:eastAsia="標楷體"/>
                <w:sz w:val="20"/>
                <w:szCs w:val="20"/>
              </w:rPr>
            </w:pPr>
            <w:r w:rsidRPr="00765AEA">
              <w:rPr>
                <w:rFonts w:ascii="標楷體" w:eastAsia="標楷體" w:cs="標楷體"/>
                <w:sz w:val="20"/>
                <w:szCs w:val="20"/>
              </w:rPr>
              <w:t>4.</w:t>
            </w:r>
            <w:r w:rsidRPr="00765AEA">
              <w:rPr>
                <w:rFonts w:eastAsia="標楷體" w:cs="標楷體" w:hint="eastAsia"/>
                <w:sz w:val="20"/>
                <w:szCs w:val="20"/>
              </w:rPr>
              <w:t>履帶部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512" w:right="10" w:hanging="512"/>
              <w:jc w:val="both"/>
              <w:rPr>
                <w:rFonts w:ascii="標楷體" w:eastAsia="標楷體"/>
                <w:sz w:val="18"/>
                <w:szCs w:val="18"/>
              </w:rPr>
            </w:pPr>
            <w:r>
              <w:rPr>
                <w:rFonts w:ascii="標楷體" w:eastAsia="標楷體" w:cs="標楷體" w:hint="eastAsia"/>
                <w:color w:val="000000"/>
                <w:sz w:val="18"/>
                <w:szCs w:val="18"/>
              </w:rPr>
              <w:t>★</w:t>
            </w:r>
            <w:r w:rsidRPr="00765AEA">
              <w:rPr>
                <w:rFonts w:ascii="標楷體" w:eastAsia="標楷體" w:cs="標楷體" w:hint="eastAsia"/>
                <w:sz w:val="18"/>
                <w:szCs w:val="18"/>
              </w:rPr>
              <w:t>移構</w:t>
            </w:r>
            <w:r w:rsidRPr="00765AEA">
              <w:rPr>
                <w:rFonts w:ascii="標楷體" w:eastAsia="標楷體" w:cs="標楷體"/>
                <w:sz w:val="18"/>
                <w:szCs w:val="18"/>
              </w:rPr>
              <w:t>16</w:t>
            </w:r>
          </w:p>
        </w:tc>
        <w:tc>
          <w:tcPr>
            <w:tcW w:w="54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11" w:right="11"/>
              <w:jc w:val="both"/>
              <w:rPr>
                <w:rFonts w:ascii="標楷體" w:eastAsia="標楷體"/>
                <w:sz w:val="20"/>
                <w:szCs w:val="20"/>
              </w:rPr>
            </w:pPr>
            <w:r w:rsidRPr="00765AEA">
              <w:rPr>
                <w:rFonts w:ascii="標楷體" w:eastAsia="標楷體" w:cs="標楷體" w:hint="eastAsia"/>
                <w:sz w:val="20"/>
                <w:szCs w:val="20"/>
              </w:rPr>
              <w:t>履帶及構架</w:t>
            </w:r>
            <w:r w:rsidRPr="00765AEA">
              <w:rPr>
                <w:rFonts w:eastAsia="標楷體" w:cs="標楷體" w:hint="eastAsia"/>
                <w:sz w:val="20"/>
                <w:szCs w:val="20"/>
              </w:rPr>
              <w:t>無龜裂、顯著磨耗及變形。</w:t>
            </w:r>
          </w:p>
        </w:tc>
        <w:tc>
          <w:tcPr>
            <w:tcW w:w="15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3347A" w:rsidRPr="00765AEA" w:rsidRDefault="00B3347A" w:rsidP="00B84BEB">
            <w:pPr>
              <w:snapToGrid w:val="0"/>
              <w:spacing w:line="240" w:lineRule="exact"/>
              <w:ind w:left="10" w:right="11"/>
              <w:jc w:val="center"/>
              <w:rPr>
                <w:rFonts w:ascii="標楷體" w:eastAsia="標楷體"/>
                <w:sz w:val="18"/>
                <w:szCs w:val="18"/>
              </w:rPr>
            </w:pPr>
          </w:p>
        </w:tc>
      </w:tr>
      <w:tr w:rsidR="00B3347A" w:rsidRPr="00765AE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5" w:type="dxa"/>
          <w:cantSplit/>
          <w:trHeight w:val="255"/>
          <w:jc w:val="center"/>
        </w:trPr>
        <w:tc>
          <w:tcPr>
            <w:tcW w:w="370" w:type="dxa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3347A">
            <w:pPr>
              <w:snapToGrid w:val="0"/>
              <w:spacing w:line="240" w:lineRule="exact"/>
              <w:ind w:left="31680" w:hangingChars="100" w:firstLine="31680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765AEA">
              <w:rPr>
                <w:rFonts w:ascii="標楷體" w:eastAsia="標楷體" w:hAnsi="標楷體" w:cs="標楷體"/>
                <w:sz w:val="20"/>
                <w:szCs w:val="20"/>
              </w:rPr>
              <w:t>5.</w:t>
            </w:r>
            <w:r w:rsidRPr="00765AEA">
              <w:rPr>
                <w:rFonts w:ascii="標楷體" w:eastAsia="標楷體" w:hAnsi="標楷體" w:cs="標楷體" w:hint="eastAsia"/>
                <w:sz w:val="20"/>
                <w:szCs w:val="20"/>
              </w:rPr>
              <w:t>桁架、腳架</w:t>
            </w:r>
            <w:r w:rsidRPr="00765AEA">
              <w:rPr>
                <w:rFonts w:ascii="標楷體" w:eastAsia="標楷體" w:hAnsi="標楷體" w:cs="標楷體"/>
                <w:sz w:val="20"/>
                <w:szCs w:val="20"/>
              </w:rPr>
              <w:t>(</w:t>
            </w:r>
            <w:r w:rsidRPr="00765AEA">
              <w:rPr>
                <w:rFonts w:ascii="標楷體" w:eastAsia="標楷體" w:hAnsi="標楷體" w:cs="標楷體" w:hint="eastAsia"/>
                <w:sz w:val="20"/>
                <w:szCs w:val="20"/>
              </w:rPr>
              <w:t>跨載機</w:t>
            </w:r>
            <w:r w:rsidRPr="00765AEA">
              <w:rPr>
                <w:rFonts w:ascii="標楷體" w:eastAsia="標楷體" w:hAnsi="標楷體" w:cs="標楷體"/>
                <w:sz w:val="20"/>
                <w:szCs w:val="20"/>
              </w:rPr>
              <w:t>,</w:t>
            </w:r>
            <w:r w:rsidRPr="00765AEA">
              <w:rPr>
                <w:rFonts w:ascii="標楷體" w:eastAsia="標楷體" w:hAnsi="標楷體" w:cs="標楷體" w:hint="eastAsia"/>
                <w:sz w:val="20"/>
                <w:szCs w:val="20"/>
              </w:rPr>
              <w:t>橋式機</w:t>
            </w:r>
            <w:r w:rsidRPr="00765AEA">
              <w:rPr>
                <w:rFonts w:ascii="標楷體" w:eastAsia="標楷體" w:hAnsi="標楷體" w:cs="標楷體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10" w:right="10"/>
              <w:jc w:val="both"/>
              <w:rPr>
                <w:rFonts w:ascii="標楷體" w:eastAsia="標楷體"/>
                <w:sz w:val="18"/>
                <w:szCs w:val="18"/>
              </w:rPr>
            </w:pPr>
            <w:r w:rsidRPr="00765AEA">
              <w:rPr>
                <w:rFonts w:ascii="標楷體" w:eastAsia="標楷體" w:cs="標楷體" w:hint="eastAsia"/>
                <w:spacing w:val="-8"/>
                <w:sz w:val="18"/>
                <w:szCs w:val="18"/>
              </w:rPr>
              <w:t>移構</w:t>
            </w:r>
            <w:r w:rsidRPr="00765AEA">
              <w:rPr>
                <w:rFonts w:ascii="標楷體" w:eastAsia="標楷體" w:cs="標楷體"/>
                <w:spacing w:val="-8"/>
                <w:sz w:val="18"/>
                <w:szCs w:val="18"/>
              </w:rPr>
              <w:t>16</w:t>
            </w:r>
            <w:r w:rsidRPr="00765AEA">
              <w:rPr>
                <w:rFonts w:ascii="標楷體" w:eastAsia="標楷體" w:cs="標楷體" w:hint="eastAsia"/>
                <w:spacing w:val="-8"/>
                <w:sz w:val="18"/>
                <w:szCs w:val="18"/>
              </w:rPr>
              <w:t>、</w:t>
            </w:r>
            <w:r w:rsidRPr="00765AEA">
              <w:rPr>
                <w:rFonts w:ascii="標楷體" w:eastAsia="標楷體" w:cs="標楷體"/>
                <w:spacing w:val="-8"/>
                <w:sz w:val="18"/>
                <w:szCs w:val="18"/>
              </w:rPr>
              <w:t>27</w:t>
            </w:r>
          </w:p>
        </w:tc>
        <w:tc>
          <w:tcPr>
            <w:tcW w:w="54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10" w:right="11"/>
              <w:jc w:val="both"/>
              <w:rPr>
                <w:rFonts w:ascii="標楷體" w:eastAsia="標楷體"/>
                <w:sz w:val="20"/>
                <w:szCs w:val="20"/>
              </w:rPr>
            </w:pPr>
            <w:r>
              <w:rPr>
                <w:rFonts w:ascii="標楷體" w:eastAsia="標楷體" w:cs="標楷體"/>
                <w:color w:val="000000"/>
                <w:spacing w:val="-8"/>
                <w:sz w:val="20"/>
                <w:szCs w:val="20"/>
              </w:rPr>
              <w:t>(1)</w:t>
            </w:r>
            <w:r w:rsidRPr="00765AEA">
              <w:rPr>
                <w:rFonts w:ascii="標楷體" w:eastAsia="標楷體" w:cs="標楷體" w:hint="eastAsia"/>
                <w:color w:val="000000"/>
                <w:spacing w:val="-8"/>
                <w:sz w:val="20"/>
                <w:szCs w:val="20"/>
              </w:rPr>
              <w:t>無顯著之裂痕、變形等影響安全動作。</w:t>
            </w:r>
          </w:p>
        </w:tc>
        <w:tc>
          <w:tcPr>
            <w:tcW w:w="15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3347A" w:rsidRPr="00765AEA" w:rsidRDefault="00B3347A" w:rsidP="00B84BEB">
            <w:pPr>
              <w:snapToGrid w:val="0"/>
              <w:spacing w:line="240" w:lineRule="exact"/>
              <w:ind w:left="10" w:right="11"/>
              <w:jc w:val="center"/>
              <w:rPr>
                <w:rFonts w:ascii="標楷體" w:eastAsia="標楷體"/>
                <w:sz w:val="18"/>
                <w:szCs w:val="18"/>
              </w:rPr>
            </w:pPr>
          </w:p>
        </w:tc>
      </w:tr>
      <w:tr w:rsidR="00B3347A" w:rsidRPr="00765AE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5" w:type="dxa"/>
          <w:cantSplit/>
          <w:trHeight w:val="255"/>
          <w:jc w:val="center"/>
        </w:trPr>
        <w:tc>
          <w:tcPr>
            <w:tcW w:w="370" w:type="dxa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601" w:right="10" w:hanging="601"/>
              <w:jc w:val="both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10" w:right="10"/>
              <w:jc w:val="both"/>
              <w:rPr>
                <w:rFonts w:ascii="標楷體" w:eastAsia="標楷體" w:cs="標楷體"/>
                <w:sz w:val="18"/>
                <w:szCs w:val="18"/>
              </w:rPr>
            </w:pPr>
            <w:r>
              <w:rPr>
                <w:rFonts w:ascii="標楷體" w:eastAsia="標楷體" w:cs="標楷體" w:hint="eastAsia"/>
                <w:color w:val="000000"/>
                <w:sz w:val="18"/>
                <w:szCs w:val="18"/>
              </w:rPr>
              <w:t>★</w:t>
            </w:r>
            <w:r w:rsidRPr="00765AEA">
              <w:rPr>
                <w:rFonts w:ascii="標楷體" w:eastAsia="標楷體" w:cs="標楷體" w:hint="eastAsia"/>
                <w:sz w:val="18"/>
                <w:szCs w:val="18"/>
              </w:rPr>
              <w:t>移構</w:t>
            </w:r>
            <w:r w:rsidRPr="00765AEA">
              <w:rPr>
                <w:rFonts w:ascii="標楷體" w:eastAsia="標楷體" w:cs="標楷體"/>
                <w:sz w:val="18"/>
                <w:szCs w:val="18"/>
              </w:rPr>
              <w:t>44</w:t>
            </w:r>
          </w:p>
        </w:tc>
        <w:tc>
          <w:tcPr>
            <w:tcW w:w="54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10" w:right="11"/>
              <w:jc w:val="both"/>
              <w:rPr>
                <w:rFonts w:ascii="標楷體" w:eastAsia="標楷體"/>
                <w:sz w:val="20"/>
                <w:szCs w:val="20"/>
              </w:rPr>
            </w:pPr>
            <w:r>
              <w:rPr>
                <w:rFonts w:ascii="標楷體" w:eastAsia="標楷體" w:cs="標楷體"/>
                <w:sz w:val="20"/>
                <w:szCs w:val="20"/>
              </w:rPr>
              <w:t>(2)</w:t>
            </w:r>
            <w:r w:rsidRPr="00765AEA">
              <w:rPr>
                <w:rFonts w:ascii="標楷體" w:eastAsia="標楷體" w:cs="標楷體" w:hint="eastAsia"/>
                <w:sz w:val="20"/>
                <w:szCs w:val="20"/>
              </w:rPr>
              <w:t>鎖緊螺栓、螺帽、鉚釘等無脫落、鬆動。</w:t>
            </w:r>
          </w:p>
        </w:tc>
        <w:tc>
          <w:tcPr>
            <w:tcW w:w="15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3347A" w:rsidRPr="00765AEA" w:rsidRDefault="00B3347A" w:rsidP="00B84BEB">
            <w:pPr>
              <w:snapToGrid w:val="0"/>
              <w:spacing w:line="240" w:lineRule="exact"/>
              <w:ind w:left="10" w:right="11"/>
              <w:jc w:val="center"/>
              <w:rPr>
                <w:rFonts w:ascii="標楷體" w:eastAsia="標楷體"/>
                <w:sz w:val="18"/>
                <w:szCs w:val="18"/>
              </w:rPr>
            </w:pPr>
          </w:p>
        </w:tc>
      </w:tr>
      <w:tr w:rsidR="00B3347A" w:rsidRPr="00765AE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5" w:type="dxa"/>
          <w:cantSplit/>
          <w:trHeight w:val="255"/>
          <w:jc w:val="center"/>
        </w:trPr>
        <w:tc>
          <w:tcPr>
            <w:tcW w:w="370" w:type="dxa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500" w:right="10" w:hanging="500"/>
              <w:jc w:val="both"/>
              <w:rPr>
                <w:rFonts w:ascii="標楷體" w:eastAsia="標楷體"/>
                <w:sz w:val="20"/>
                <w:szCs w:val="20"/>
              </w:rPr>
            </w:pPr>
            <w:r w:rsidRPr="00765AEA">
              <w:rPr>
                <w:rFonts w:ascii="標楷體" w:eastAsia="標楷體" w:cs="標楷體"/>
                <w:sz w:val="20"/>
                <w:szCs w:val="20"/>
              </w:rPr>
              <w:t>6.</w:t>
            </w:r>
            <w:r w:rsidRPr="00765AEA">
              <w:rPr>
                <w:rFonts w:ascii="標楷體" w:eastAsia="標楷體" w:cs="標楷體" w:hint="eastAsia"/>
                <w:sz w:val="20"/>
                <w:szCs w:val="20"/>
              </w:rPr>
              <w:t>起伏油壓缸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10" w:right="10"/>
              <w:jc w:val="both"/>
              <w:rPr>
                <w:rFonts w:ascii="標楷體" w:eastAsia="標楷體"/>
                <w:spacing w:val="-8"/>
                <w:sz w:val="18"/>
                <w:szCs w:val="18"/>
              </w:rPr>
            </w:pPr>
            <w:r w:rsidRPr="00765AEA">
              <w:rPr>
                <w:rFonts w:ascii="標楷體" w:eastAsia="標楷體" w:cs="標楷體" w:hint="eastAsia"/>
                <w:spacing w:val="-8"/>
                <w:sz w:val="18"/>
                <w:szCs w:val="18"/>
              </w:rPr>
              <w:t>移構</w:t>
            </w:r>
            <w:r w:rsidRPr="00765AEA">
              <w:rPr>
                <w:rFonts w:ascii="標楷體" w:eastAsia="標楷體" w:cs="標楷體"/>
                <w:spacing w:val="-8"/>
                <w:sz w:val="18"/>
                <w:szCs w:val="18"/>
              </w:rPr>
              <w:t>16</w:t>
            </w:r>
            <w:r w:rsidRPr="00765AEA">
              <w:rPr>
                <w:rFonts w:ascii="標楷體" w:eastAsia="標楷體" w:cs="標楷體" w:hint="eastAsia"/>
                <w:spacing w:val="-8"/>
                <w:sz w:val="18"/>
                <w:szCs w:val="18"/>
              </w:rPr>
              <w:t>、</w:t>
            </w:r>
            <w:r w:rsidRPr="00765AEA">
              <w:rPr>
                <w:rFonts w:ascii="標楷體" w:eastAsia="標楷體" w:cs="標楷體"/>
                <w:spacing w:val="-8"/>
                <w:sz w:val="18"/>
                <w:szCs w:val="18"/>
              </w:rPr>
              <w:t>27</w:t>
            </w:r>
          </w:p>
        </w:tc>
        <w:tc>
          <w:tcPr>
            <w:tcW w:w="54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10" w:right="11"/>
              <w:jc w:val="both"/>
              <w:rPr>
                <w:rFonts w:ascii="標楷體" w:eastAsia="標楷體"/>
                <w:sz w:val="20"/>
                <w:szCs w:val="20"/>
              </w:rPr>
            </w:pPr>
            <w:r>
              <w:rPr>
                <w:rFonts w:ascii="標楷體" w:eastAsia="標楷體" w:cs="標楷體"/>
                <w:color w:val="000000"/>
                <w:sz w:val="20"/>
                <w:szCs w:val="20"/>
              </w:rPr>
              <w:t>(1)</w:t>
            </w:r>
            <w:r w:rsidRPr="00765AEA">
              <w:rPr>
                <w:rFonts w:ascii="標楷體" w:eastAsia="標楷體" w:cs="標楷體" w:hint="eastAsia"/>
                <w:color w:val="000000"/>
                <w:sz w:val="20"/>
                <w:szCs w:val="20"/>
              </w:rPr>
              <w:t>油壓缸無刮傷、變形、顯著漏油。</w:t>
            </w:r>
          </w:p>
        </w:tc>
        <w:tc>
          <w:tcPr>
            <w:tcW w:w="15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3347A" w:rsidRPr="00765AEA" w:rsidRDefault="00B3347A" w:rsidP="00B84BEB">
            <w:pPr>
              <w:snapToGrid w:val="0"/>
              <w:spacing w:line="240" w:lineRule="exact"/>
              <w:ind w:left="10" w:right="11"/>
              <w:jc w:val="center"/>
              <w:rPr>
                <w:rFonts w:ascii="標楷體" w:eastAsia="標楷體"/>
                <w:sz w:val="18"/>
                <w:szCs w:val="18"/>
              </w:rPr>
            </w:pPr>
          </w:p>
        </w:tc>
      </w:tr>
      <w:tr w:rsidR="00B3347A" w:rsidRPr="00765AE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5" w:type="dxa"/>
          <w:cantSplit/>
          <w:trHeight w:val="255"/>
          <w:jc w:val="center"/>
        </w:trPr>
        <w:tc>
          <w:tcPr>
            <w:tcW w:w="370" w:type="dxa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601" w:right="10" w:hanging="601"/>
              <w:jc w:val="both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10" w:right="10"/>
              <w:jc w:val="both"/>
              <w:rPr>
                <w:rFonts w:ascii="標楷體" w:eastAsia="標楷體"/>
                <w:sz w:val="18"/>
                <w:szCs w:val="18"/>
              </w:rPr>
            </w:pPr>
            <w:r w:rsidRPr="00765AEA">
              <w:rPr>
                <w:rFonts w:ascii="標楷體" w:eastAsia="標楷體" w:cs="標楷體" w:hint="eastAsia"/>
                <w:spacing w:val="-8"/>
                <w:sz w:val="18"/>
                <w:szCs w:val="18"/>
              </w:rPr>
              <w:t>移構</w:t>
            </w:r>
            <w:r w:rsidRPr="00765AEA">
              <w:rPr>
                <w:rFonts w:ascii="標楷體" w:eastAsia="標楷體" w:cs="標楷體"/>
                <w:spacing w:val="-8"/>
                <w:sz w:val="18"/>
                <w:szCs w:val="18"/>
              </w:rPr>
              <w:t>27</w:t>
            </w:r>
            <w:r w:rsidRPr="00765AEA">
              <w:rPr>
                <w:rFonts w:ascii="標楷體" w:eastAsia="標楷體" w:cs="標楷體" w:hint="eastAsia"/>
                <w:spacing w:val="-8"/>
                <w:sz w:val="18"/>
                <w:szCs w:val="18"/>
              </w:rPr>
              <w:t>、</w:t>
            </w:r>
            <w:r w:rsidRPr="00765AEA">
              <w:rPr>
                <w:rFonts w:ascii="標楷體" w:eastAsia="標楷體" w:cs="標楷體"/>
                <w:spacing w:val="-8"/>
                <w:sz w:val="18"/>
                <w:szCs w:val="18"/>
              </w:rPr>
              <w:t>42</w:t>
            </w:r>
          </w:p>
        </w:tc>
        <w:tc>
          <w:tcPr>
            <w:tcW w:w="54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10" w:right="11"/>
              <w:jc w:val="both"/>
              <w:rPr>
                <w:rFonts w:ascii="標楷體" w:eastAsia="標楷體"/>
                <w:sz w:val="20"/>
                <w:szCs w:val="20"/>
              </w:rPr>
            </w:pPr>
            <w:r>
              <w:rPr>
                <w:rFonts w:ascii="標楷體" w:eastAsia="標楷體" w:cs="標楷體"/>
                <w:sz w:val="20"/>
                <w:szCs w:val="20"/>
              </w:rPr>
              <w:t>(2)</w:t>
            </w:r>
            <w:r w:rsidRPr="00765AEA">
              <w:rPr>
                <w:rFonts w:ascii="標楷體" w:eastAsia="標楷體" w:cs="標楷體" w:hint="eastAsia"/>
                <w:sz w:val="20"/>
                <w:szCs w:val="20"/>
              </w:rPr>
              <w:t>焊接部及托架無有害之變形。</w:t>
            </w:r>
          </w:p>
        </w:tc>
        <w:tc>
          <w:tcPr>
            <w:tcW w:w="15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3347A" w:rsidRPr="00765AEA" w:rsidRDefault="00B3347A" w:rsidP="00B84BEB">
            <w:pPr>
              <w:snapToGrid w:val="0"/>
              <w:spacing w:line="240" w:lineRule="exact"/>
              <w:ind w:left="10" w:right="11"/>
              <w:jc w:val="center"/>
              <w:rPr>
                <w:rFonts w:ascii="標楷體" w:eastAsia="標楷體"/>
                <w:sz w:val="18"/>
                <w:szCs w:val="18"/>
              </w:rPr>
            </w:pPr>
          </w:p>
        </w:tc>
      </w:tr>
      <w:tr w:rsidR="00B3347A" w:rsidRPr="00765AE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5" w:type="dxa"/>
          <w:cantSplit/>
          <w:trHeight w:val="45"/>
          <w:jc w:val="center"/>
        </w:trPr>
        <w:tc>
          <w:tcPr>
            <w:tcW w:w="370" w:type="dxa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0" w:lineRule="atLeast"/>
              <w:ind w:left="210" w:right="10" w:hanging="200"/>
              <w:jc w:val="both"/>
              <w:rPr>
                <w:rFonts w:ascii="標楷體" w:eastAsia="標楷體"/>
                <w:spacing w:val="-8"/>
                <w:sz w:val="20"/>
                <w:szCs w:val="20"/>
              </w:rPr>
            </w:pPr>
            <w:r w:rsidRPr="00765AEA">
              <w:rPr>
                <w:rFonts w:ascii="標楷體" w:eastAsia="標楷體" w:cs="標楷體"/>
                <w:sz w:val="20"/>
                <w:szCs w:val="20"/>
              </w:rPr>
              <w:t>7.</w:t>
            </w:r>
            <w:r w:rsidRPr="00765AEA">
              <w:rPr>
                <w:rFonts w:ascii="標楷體" w:eastAsia="標楷體" w:cs="標楷體" w:hint="eastAsia"/>
                <w:sz w:val="20"/>
                <w:szCs w:val="20"/>
              </w:rPr>
              <w:t>吊鉤、吊具等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0" w:lineRule="atLeast"/>
              <w:ind w:left="10" w:right="10"/>
              <w:jc w:val="both"/>
              <w:rPr>
                <w:rFonts w:ascii="標楷體" w:eastAsia="標楷體"/>
                <w:sz w:val="18"/>
                <w:szCs w:val="18"/>
              </w:rPr>
            </w:pPr>
            <w:r w:rsidRPr="00765AEA">
              <w:rPr>
                <w:rFonts w:ascii="標楷體" w:eastAsia="標楷體" w:cs="標楷體"/>
                <w:spacing w:val="-8"/>
                <w:sz w:val="18"/>
                <w:szCs w:val="18"/>
              </w:rPr>
              <w:t>CNS 5394</w:t>
            </w:r>
          </w:p>
        </w:tc>
        <w:tc>
          <w:tcPr>
            <w:tcW w:w="54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D6132C" w:rsidRDefault="00B3347A" w:rsidP="00B3347A">
            <w:pPr>
              <w:snapToGrid w:val="0"/>
              <w:spacing w:line="200" w:lineRule="exact"/>
              <w:ind w:left="31680" w:right="11" w:hangingChars="150" w:firstLine="31680"/>
              <w:jc w:val="both"/>
              <w:rPr>
                <w:rFonts w:ascii="標楷體" w:eastAsia="標楷體"/>
                <w:sz w:val="18"/>
                <w:szCs w:val="18"/>
              </w:rPr>
            </w:pPr>
            <w:r w:rsidRPr="00D6132C">
              <w:rPr>
                <w:rFonts w:ascii="標楷體" w:eastAsia="標楷體" w:cs="標楷體"/>
                <w:sz w:val="18"/>
                <w:szCs w:val="18"/>
              </w:rPr>
              <w:t>(1)</w:t>
            </w:r>
            <w:r w:rsidRPr="00D6132C">
              <w:rPr>
                <w:rFonts w:ascii="標楷體" w:eastAsia="標楷體" w:cs="標楷體" w:hint="eastAsia"/>
                <w:sz w:val="18"/>
                <w:szCs w:val="18"/>
              </w:rPr>
              <w:t>吊鉤應鍛造成形</w:t>
            </w:r>
            <w:r w:rsidRPr="00D6132C">
              <w:rPr>
                <w:rFonts w:ascii="標楷體" w:eastAsia="標楷體" w:cs="標楷體"/>
                <w:sz w:val="18"/>
                <w:szCs w:val="18"/>
              </w:rPr>
              <w:t>,</w:t>
            </w:r>
            <w:r w:rsidRPr="00D6132C">
              <w:rPr>
                <w:rFonts w:ascii="標楷體" w:eastAsia="標楷體" w:cs="標楷體" w:hint="eastAsia"/>
                <w:sz w:val="18"/>
                <w:szCs w:val="18"/>
              </w:rPr>
              <w:t>能自由圓滑轉動</w:t>
            </w:r>
            <w:r w:rsidRPr="00D6132C">
              <w:rPr>
                <w:rFonts w:ascii="標楷體" w:eastAsia="標楷體" w:cs="標楷體"/>
                <w:sz w:val="18"/>
                <w:szCs w:val="18"/>
              </w:rPr>
              <w:t>,</w:t>
            </w:r>
            <w:r w:rsidRPr="00D6132C">
              <w:rPr>
                <w:rFonts w:ascii="標楷體" w:eastAsia="標楷體" w:cs="標楷體" w:hint="eastAsia"/>
                <w:sz w:val="18"/>
                <w:szCs w:val="18"/>
              </w:rPr>
              <w:t>並不得龜裂或明顯之銹蝕等有害之缺陷，且無焊補、電鍍等改造。</w:t>
            </w:r>
          </w:p>
        </w:tc>
        <w:tc>
          <w:tcPr>
            <w:tcW w:w="15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3347A" w:rsidRPr="00765AEA" w:rsidRDefault="00B3347A" w:rsidP="00B84BEB">
            <w:pPr>
              <w:snapToGrid w:val="0"/>
              <w:spacing w:line="260" w:lineRule="exact"/>
              <w:ind w:left="10" w:right="11"/>
              <w:jc w:val="center"/>
              <w:rPr>
                <w:rFonts w:ascii="標楷體" w:eastAsia="標楷體"/>
                <w:sz w:val="18"/>
                <w:szCs w:val="18"/>
              </w:rPr>
            </w:pPr>
          </w:p>
        </w:tc>
      </w:tr>
      <w:tr w:rsidR="00B3347A" w:rsidRPr="00765AE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5" w:type="dxa"/>
          <w:cantSplit/>
          <w:trHeight w:val="663"/>
          <w:jc w:val="center"/>
        </w:trPr>
        <w:tc>
          <w:tcPr>
            <w:tcW w:w="370" w:type="dxa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0" w:lineRule="atLeast"/>
              <w:ind w:left="210" w:right="10" w:hanging="200"/>
              <w:jc w:val="both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0" w:lineRule="atLeast"/>
              <w:ind w:left="10" w:right="10"/>
              <w:jc w:val="both"/>
              <w:rPr>
                <w:rFonts w:ascii="標楷體" w:eastAsia="標楷體"/>
                <w:color w:val="000000"/>
                <w:sz w:val="18"/>
                <w:szCs w:val="18"/>
              </w:rPr>
            </w:pPr>
          </w:p>
        </w:tc>
        <w:tc>
          <w:tcPr>
            <w:tcW w:w="54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120E54" w:rsidRDefault="00B3347A" w:rsidP="00B3347A">
            <w:pPr>
              <w:spacing w:line="240" w:lineRule="exact"/>
              <w:ind w:left="31680" w:hangingChars="178" w:firstLine="31680"/>
              <w:rPr>
                <w:rFonts w:ascii="標楷體" w:eastAsia="標楷體"/>
                <w:sz w:val="18"/>
                <w:szCs w:val="18"/>
              </w:rPr>
            </w:pPr>
            <w:r w:rsidRPr="00120E54">
              <w:rPr>
                <w:rFonts w:ascii="標楷體" w:eastAsia="標楷體" w:cs="標楷體"/>
                <w:sz w:val="20"/>
                <w:szCs w:val="20"/>
              </w:rPr>
              <w:t>(2)</w:t>
            </w:r>
            <w:r w:rsidRPr="00120E54">
              <w:rPr>
                <w:rFonts w:ascii="標楷體" w:eastAsia="標楷體" w:cs="標楷體" w:hint="eastAsia"/>
                <w:sz w:val="18"/>
                <w:szCs w:val="18"/>
              </w:rPr>
              <w:t>吊鉤規格尺寸與設計圖一致，第一斷面：主捲：</w:t>
            </w:r>
            <w:r w:rsidRPr="00120E54">
              <w:rPr>
                <w:rFonts w:ascii="標楷體" w:eastAsia="標楷體" w:cs="標楷體"/>
                <w:sz w:val="18"/>
                <w:szCs w:val="18"/>
              </w:rPr>
              <w:t>B1=</w:t>
            </w:r>
            <w:r w:rsidRPr="00120E54">
              <w:rPr>
                <w:rFonts w:ascii="標楷體" w:eastAsia="標楷體" w:cs="標楷體"/>
                <w:sz w:val="18"/>
                <w:szCs w:val="18"/>
                <w:u w:val="single"/>
              </w:rPr>
              <w:t xml:space="preserve">         </w:t>
            </w:r>
            <w:r w:rsidRPr="00120E54">
              <w:rPr>
                <w:rFonts w:ascii="標楷體" w:eastAsia="標楷體" w:cs="標楷體"/>
                <w:sz w:val="18"/>
                <w:szCs w:val="18"/>
              </w:rPr>
              <w:t>H1=</w:t>
            </w:r>
            <w:r w:rsidRPr="00120E54">
              <w:rPr>
                <w:rFonts w:ascii="標楷體" w:eastAsia="標楷體" w:cs="標楷體"/>
                <w:sz w:val="18"/>
                <w:szCs w:val="18"/>
                <w:u w:val="single"/>
              </w:rPr>
              <w:t xml:space="preserve">        </w:t>
            </w:r>
            <w:r w:rsidRPr="00120E54">
              <w:rPr>
                <w:rFonts w:ascii="標楷體" w:eastAsia="標楷體" w:cs="標楷體" w:hint="eastAsia"/>
                <w:sz w:val="18"/>
                <w:szCs w:val="18"/>
              </w:rPr>
              <w:t>；輔捲</w:t>
            </w:r>
            <w:r w:rsidRPr="00120E54">
              <w:rPr>
                <w:rFonts w:ascii="標楷體" w:eastAsia="標楷體" w:cs="標楷體"/>
                <w:sz w:val="18"/>
                <w:szCs w:val="18"/>
              </w:rPr>
              <w:t>: B1=</w:t>
            </w:r>
            <w:r w:rsidRPr="00120E54">
              <w:rPr>
                <w:rFonts w:ascii="標楷體" w:eastAsia="標楷體" w:cs="標楷體"/>
                <w:sz w:val="18"/>
                <w:szCs w:val="18"/>
                <w:u w:val="single"/>
              </w:rPr>
              <w:t xml:space="preserve">         </w:t>
            </w:r>
            <w:r w:rsidRPr="00120E54">
              <w:rPr>
                <w:rFonts w:ascii="標楷體" w:eastAsia="標楷體" w:cs="標楷體"/>
                <w:sz w:val="18"/>
                <w:szCs w:val="18"/>
              </w:rPr>
              <w:t xml:space="preserve">  H1= </w:t>
            </w:r>
            <w:r w:rsidRPr="00120E54">
              <w:rPr>
                <w:rFonts w:ascii="標楷體" w:eastAsia="標楷體" w:cs="標楷體"/>
                <w:sz w:val="18"/>
                <w:szCs w:val="18"/>
                <w:u w:val="single"/>
              </w:rPr>
              <w:t xml:space="preserve">         </w:t>
            </w:r>
            <w:r w:rsidRPr="00120E54">
              <w:rPr>
                <w:rFonts w:ascii="標楷體" w:eastAsia="標楷體" w:cs="標楷體" w:hint="eastAsia"/>
                <w:sz w:val="18"/>
                <w:szCs w:val="18"/>
              </w:rPr>
              <w:t>。</w:t>
            </w:r>
          </w:p>
          <w:p w:rsidR="00B3347A" w:rsidRPr="00120E54" w:rsidRDefault="00B3347A" w:rsidP="00B3347A">
            <w:pPr>
              <w:spacing w:line="240" w:lineRule="exact"/>
              <w:ind w:leftChars="148" w:left="31680"/>
              <w:rPr>
                <w:rFonts w:ascii="標楷體" w:eastAsia="標楷體"/>
                <w:sz w:val="20"/>
                <w:szCs w:val="20"/>
              </w:rPr>
            </w:pPr>
            <w:r w:rsidRPr="00120E54">
              <w:rPr>
                <w:rFonts w:ascii="標楷體" w:eastAsia="標楷體" w:cs="標楷體" w:hint="eastAsia"/>
                <w:sz w:val="18"/>
                <w:szCs w:val="18"/>
              </w:rPr>
              <w:t>第二斷面：主捲：</w:t>
            </w:r>
            <w:r w:rsidRPr="00120E54">
              <w:rPr>
                <w:rFonts w:ascii="標楷體" w:eastAsia="標楷體" w:cs="標楷體"/>
                <w:sz w:val="18"/>
                <w:szCs w:val="18"/>
              </w:rPr>
              <w:t>B2=</w:t>
            </w:r>
            <w:r w:rsidRPr="00120E54">
              <w:rPr>
                <w:rFonts w:ascii="標楷體" w:eastAsia="標楷體" w:cs="標楷體"/>
                <w:sz w:val="18"/>
                <w:szCs w:val="18"/>
                <w:u w:val="single"/>
              </w:rPr>
              <w:t xml:space="preserve">        </w:t>
            </w:r>
            <w:r w:rsidRPr="00120E54">
              <w:rPr>
                <w:rFonts w:ascii="標楷體" w:eastAsia="標楷體" w:cs="標楷體"/>
                <w:sz w:val="18"/>
                <w:szCs w:val="18"/>
              </w:rPr>
              <w:t xml:space="preserve"> H2=</w:t>
            </w:r>
            <w:r w:rsidRPr="00120E54">
              <w:rPr>
                <w:rFonts w:ascii="標楷體" w:eastAsia="標楷體" w:cs="標楷體"/>
                <w:sz w:val="18"/>
                <w:szCs w:val="18"/>
                <w:u w:val="single"/>
              </w:rPr>
              <w:t xml:space="preserve">        </w:t>
            </w:r>
            <w:r w:rsidRPr="00120E54">
              <w:rPr>
                <w:rFonts w:ascii="標楷體" w:eastAsia="標楷體" w:cs="標楷體" w:hint="eastAsia"/>
                <w:sz w:val="18"/>
                <w:szCs w:val="18"/>
              </w:rPr>
              <w:t>；輔捲</w:t>
            </w:r>
            <w:r w:rsidRPr="00120E54">
              <w:rPr>
                <w:rFonts w:ascii="標楷體" w:eastAsia="標楷體" w:cs="標楷體"/>
                <w:sz w:val="18"/>
                <w:szCs w:val="18"/>
              </w:rPr>
              <w:t>:B2=</w:t>
            </w:r>
            <w:r w:rsidRPr="00120E54">
              <w:rPr>
                <w:rFonts w:ascii="標楷體" w:eastAsia="標楷體" w:cs="標楷體"/>
                <w:sz w:val="18"/>
                <w:szCs w:val="18"/>
                <w:u w:val="single"/>
              </w:rPr>
              <w:t xml:space="preserve">       </w:t>
            </w:r>
            <w:r w:rsidRPr="00120E54">
              <w:rPr>
                <w:rFonts w:ascii="標楷體" w:eastAsia="標楷體" w:cs="標楷體"/>
                <w:sz w:val="18"/>
                <w:szCs w:val="18"/>
              </w:rPr>
              <w:t xml:space="preserve">H2= </w:t>
            </w:r>
            <w:r w:rsidRPr="00120E54">
              <w:rPr>
                <w:rFonts w:ascii="標楷體" w:eastAsia="標楷體" w:cs="標楷體"/>
                <w:sz w:val="18"/>
                <w:szCs w:val="18"/>
                <w:u w:val="single"/>
              </w:rPr>
              <w:t xml:space="preserve">       </w:t>
            </w:r>
            <w:r w:rsidRPr="00120E54">
              <w:rPr>
                <w:rFonts w:ascii="標楷體" w:eastAsia="標楷體" w:cs="標楷體" w:hint="eastAsia"/>
                <w:sz w:val="18"/>
                <w:szCs w:val="18"/>
              </w:rPr>
              <w:t>。</w:t>
            </w:r>
            <w:r w:rsidRPr="00120E54">
              <w:rPr>
                <w:rFonts w:ascii="標楷體" w:eastAsia="標楷體" w:cs="標楷體" w:hint="eastAsia"/>
                <w:sz w:val="20"/>
                <w:szCs w:val="20"/>
              </w:rPr>
              <w:t>開口標距：主捲</w:t>
            </w:r>
            <w:r w:rsidRPr="00120E54">
              <w:rPr>
                <w:rFonts w:ascii="標楷體" w:eastAsia="標楷體" w:cs="標楷體"/>
                <w:sz w:val="20"/>
                <w:szCs w:val="20"/>
              </w:rPr>
              <w:t>__________</w:t>
            </w:r>
            <w:r w:rsidRPr="00120E54">
              <w:rPr>
                <w:rFonts w:ascii="標楷體" w:eastAsia="標楷體" w:cs="標楷體" w:hint="eastAsia"/>
                <w:sz w:val="20"/>
                <w:szCs w:val="20"/>
              </w:rPr>
              <w:t>輔捲</w:t>
            </w:r>
            <w:r w:rsidRPr="00120E54">
              <w:rPr>
                <w:rFonts w:ascii="標楷體" w:eastAsia="標楷體" w:cs="標楷體"/>
                <w:sz w:val="20"/>
                <w:szCs w:val="20"/>
              </w:rPr>
              <w:t>__________</w:t>
            </w:r>
            <w:r w:rsidRPr="00120E54">
              <w:rPr>
                <w:rFonts w:ascii="標楷體" w:eastAsia="標楷體" w:cs="標楷體" w:hint="eastAsia"/>
                <w:sz w:val="20"/>
                <w:szCs w:val="20"/>
              </w:rPr>
              <w:t>。</w:t>
            </w:r>
          </w:p>
          <w:p w:rsidR="00B3347A" w:rsidRPr="00D6132C" w:rsidRDefault="00B3347A" w:rsidP="00B3347A">
            <w:pPr>
              <w:snapToGrid w:val="0"/>
              <w:spacing w:line="240" w:lineRule="exact"/>
              <w:ind w:leftChars="113" w:left="31680" w:right="11"/>
              <w:jc w:val="both"/>
              <w:rPr>
                <w:rFonts w:ascii="標楷體" w:eastAsia="標楷體"/>
                <w:spacing w:val="-8"/>
                <w:sz w:val="18"/>
                <w:szCs w:val="18"/>
              </w:rPr>
            </w:pPr>
            <w:r>
              <w:rPr>
                <w:rFonts w:ascii="標楷體" w:eastAsia="標楷體" w:cs="標楷體" w:hint="eastAsia"/>
                <w:color w:val="000000"/>
                <w:sz w:val="18"/>
                <w:szCs w:val="18"/>
              </w:rPr>
              <w:t xml:space="preserve">開口標距無超過原標示尺寸</w:t>
            </w:r>
            <w:r w:rsidRPr="00D6132C">
              <w:rPr>
                <w:rFonts w:ascii="標楷體" w:eastAsia="標楷體" w:cs="標楷體"/>
                <w:color w:val="000000"/>
                <w:sz w:val="18"/>
                <w:szCs w:val="18"/>
              </w:rPr>
              <w:t>5%</w:t>
            </w:r>
            <w:r w:rsidRPr="00D6132C">
              <w:rPr>
                <w:rFonts w:ascii="標楷體" w:eastAsia="標楷體" w:cs="標楷體" w:hint="eastAsia"/>
                <w:color w:val="000000"/>
                <w:sz w:val="18"/>
                <w:szCs w:val="18"/>
              </w:rPr>
              <w:t>。與吊具接觸部分磨損量無超過製造廠之規定值者。</w:t>
            </w:r>
            <w:r w:rsidRPr="00D6132C">
              <w:rPr>
                <w:rFonts w:ascii="標楷體" w:eastAsia="標楷體" w:cs="標楷體"/>
                <w:color w:val="000000"/>
                <w:w w:val="80"/>
                <w:sz w:val="18"/>
                <w:szCs w:val="18"/>
              </w:rPr>
              <w:t>(</w:t>
            </w:r>
            <w:r w:rsidRPr="00D6132C">
              <w:rPr>
                <w:rFonts w:ascii="標楷體" w:eastAsia="標楷體" w:cs="標楷體" w:hint="eastAsia"/>
                <w:color w:val="000000"/>
                <w:w w:val="80"/>
                <w:sz w:val="18"/>
                <w:szCs w:val="18"/>
              </w:rPr>
              <w:t>無規定值時，其磨損量不得超過原尺寸之</w:t>
            </w:r>
            <w:r w:rsidRPr="00D6132C">
              <w:rPr>
                <w:rFonts w:ascii="標楷體" w:eastAsia="標楷體" w:cs="標楷體"/>
                <w:color w:val="000000"/>
                <w:w w:val="80"/>
                <w:sz w:val="18"/>
                <w:szCs w:val="18"/>
              </w:rPr>
              <w:t>5%)(</w:t>
            </w:r>
            <w:r w:rsidRPr="00D6132C">
              <w:rPr>
                <w:rFonts w:ascii="標楷體" w:eastAsia="標楷體" w:cs="標楷體" w:hint="eastAsia"/>
                <w:color w:val="000000"/>
                <w:w w:val="80"/>
                <w:sz w:val="18"/>
                <w:szCs w:val="18"/>
              </w:rPr>
              <w:t>單位：㎜</w:t>
            </w:r>
            <w:r w:rsidRPr="00D6132C">
              <w:rPr>
                <w:rFonts w:ascii="標楷體" w:eastAsia="標楷體" w:cs="標楷體"/>
                <w:color w:val="000000"/>
                <w:w w:val="80"/>
                <w:sz w:val="18"/>
                <w:szCs w:val="18"/>
              </w:rPr>
              <w:t>)</w:t>
            </w:r>
          </w:p>
        </w:tc>
        <w:tc>
          <w:tcPr>
            <w:tcW w:w="15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3347A" w:rsidRPr="00765AEA" w:rsidRDefault="00B3347A" w:rsidP="00B84BEB">
            <w:pPr>
              <w:snapToGrid w:val="0"/>
              <w:spacing w:line="260" w:lineRule="exact"/>
              <w:ind w:left="10" w:right="11"/>
              <w:jc w:val="center"/>
              <w:rPr>
                <w:rFonts w:ascii="標楷體" w:eastAsia="標楷體"/>
                <w:sz w:val="18"/>
                <w:szCs w:val="18"/>
              </w:rPr>
            </w:pPr>
          </w:p>
        </w:tc>
      </w:tr>
      <w:tr w:rsidR="00B3347A" w:rsidRPr="00765AE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5" w:type="dxa"/>
          <w:cantSplit/>
          <w:trHeight w:val="255"/>
          <w:jc w:val="center"/>
        </w:trPr>
        <w:tc>
          <w:tcPr>
            <w:tcW w:w="370" w:type="dxa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0" w:lineRule="atLeast"/>
              <w:ind w:left="210" w:right="10" w:hanging="200"/>
              <w:jc w:val="both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466AE1" w:rsidRDefault="00B3347A" w:rsidP="00B84BEB">
            <w:pPr>
              <w:snapToGrid w:val="0"/>
              <w:spacing w:line="20" w:lineRule="atLeast"/>
              <w:ind w:left="10" w:right="10"/>
              <w:jc w:val="both"/>
              <w:rPr>
                <w:rFonts w:ascii="標楷體" w:eastAsia="標楷體"/>
                <w:color w:val="000000"/>
                <w:sz w:val="18"/>
                <w:szCs w:val="18"/>
              </w:rPr>
            </w:pPr>
          </w:p>
        </w:tc>
        <w:tc>
          <w:tcPr>
            <w:tcW w:w="54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B05D3F" w:rsidRDefault="00B3347A" w:rsidP="00B3347A">
            <w:pPr>
              <w:spacing w:line="240" w:lineRule="exact"/>
              <w:ind w:left="31680" w:hangingChars="178" w:firstLine="31680"/>
              <w:rPr>
                <w:rFonts w:ascii="標楷體" w:eastAsia="標楷體"/>
                <w:sz w:val="18"/>
                <w:szCs w:val="18"/>
              </w:rPr>
            </w:pPr>
            <w:r w:rsidRPr="00466AE1">
              <w:rPr>
                <w:rFonts w:ascii="標楷體" w:eastAsia="標楷體" w:cs="標楷體"/>
                <w:color w:val="000000"/>
                <w:sz w:val="18"/>
                <w:szCs w:val="18"/>
              </w:rPr>
              <w:t>(3)</w:t>
            </w:r>
            <w:r w:rsidRPr="00466AE1">
              <w:rPr>
                <w:rFonts w:ascii="標楷體" w:eastAsia="標楷體" w:cs="標楷體" w:hint="eastAsia"/>
                <w:color w:val="000000"/>
                <w:sz w:val="18"/>
                <w:szCs w:val="18"/>
              </w:rPr>
              <w:t>吊具外觀無顯著之變形、裂痕。</w:t>
            </w:r>
          </w:p>
        </w:tc>
        <w:tc>
          <w:tcPr>
            <w:tcW w:w="15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3347A" w:rsidRPr="00765AEA" w:rsidRDefault="00B3347A" w:rsidP="00B84BEB">
            <w:pPr>
              <w:snapToGrid w:val="0"/>
              <w:spacing w:line="260" w:lineRule="exact"/>
              <w:ind w:left="10" w:right="11"/>
              <w:jc w:val="center"/>
              <w:rPr>
                <w:rFonts w:ascii="標楷體" w:eastAsia="標楷體"/>
                <w:sz w:val="18"/>
                <w:szCs w:val="18"/>
              </w:rPr>
            </w:pPr>
          </w:p>
        </w:tc>
      </w:tr>
      <w:tr w:rsidR="00B3347A" w:rsidRPr="00765AE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5" w:type="dxa"/>
          <w:cantSplit/>
          <w:trHeight w:val="255"/>
          <w:jc w:val="center"/>
        </w:trPr>
        <w:tc>
          <w:tcPr>
            <w:tcW w:w="370" w:type="dxa"/>
            <w:gridSpan w:val="2"/>
            <w:vMerge w:val="restart"/>
            <w:tcBorders>
              <w:top w:val="single" w:sz="8" w:space="0" w:color="auto"/>
              <w:right w:val="single" w:sz="4" w:space="0" w:color="auto"/>
            </w:tcBorders>
            <w:textDirection w:val="tbRlV"/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</w:rPr>
            </w:pPr>
            <w:r w:rsidRPr="00765AEA">
              <w:rPr>
                <w:rFonts w:ascii="標楷體" w:eastAsia="標楷體" w:cs="標楷體" w:hint="eastAsia"/>
              </w:rPr>
              <w:t>二、機械、電氣部分</w:t>
            </w:r>
          </w:p>
        </w:tc>
        <w:tc>
          <w:tcPr>
            <w:tcW w:w="1620" w:type="dxa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601" w:right="10" w:hanging="601"/>
              <w:jc w:val="both"/>
              <w:rPr>
                <w:rFonts w:ascii="標楷體" w:eastAsia="標楷體" w:cs="標楷體"/>
                <w:sz w:val="20"/>
                <w:szCs w:val="20"/>
              </w:rPr>
            </w:pPr>
            <w:r w:rsidRPr="00765AEA">
              <w:rPr>
                <w:rFonts w:ascii="標楷體" w:eastAsia="標楷體" w:cs="標楷體"/>
                <w:sz w:val="20"/>
                <w:szCs w:val="20"/>
              </w:rPr>
              <w:t>1.</w:t>
            </w:r>
            <w:r w:rsidRPr="00765AEA">
              <w:rPr>
                <w:rFonts w:ascii="標楷體" w:eastAsia="標楷體" w:cs="標楷體" w:hint="eastAsia"/>
                <w:sz w:val="20"/>
                <w:szCs w:val="20"/>
              </w:rPr>
              <w:t>原動機</w:t>
            </w:r>
            <w:r w:rsidRPr="00765AEA">
              <w:rPr>
                <w:rFonts w:ascii="標楷體" w:eastAsia="標楷體" w:cs="標楷體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right="10"/>
              <w:jc w:val="both"/>
              <w:rPr>
                <w:rFonts w:ascii="標楷體" w:eastAsia="標楷體"/>
                <w:spacing w:val="-20"/>
                <w:sz w:val="18"/>
                <w:szCs w:val="18"/>
              </w:rPr>
            </w:pPr>
            <w:r>
              <w:rPr>
                <w:rFonts w:ascii="標楷體" w:eastAsia="標楷體" w:cs="標楷體" w:hint="eastAsia"/>
                <w:spacing w:val="-12"/>
                <w:sz w:val="18"/>
                <w:szCs w:val="18"/>
              </w:rPr>
              <w:t xml:space="preserve">★移構</w:t>
            </w:r>
            <w:r w:rsidRPr="00765AEA">
              <w:rPr>
                <w:rFonts w:ascii="標楷體" w:eastAsia="標楷體" w:cs="標楷體"/>
                <w:spacing w:val="-12"/>
                <w:sz w:val="18"/>
                <w:szCs w:val="18"/>
              </w:rPr>
              <w:t>21</w:t>
            </w:r>
            <w:r w:rsidRPr="00765AEA">
              <w:rPr>
                <w:rFonts w:ascii="標楷體" w:eastAsia="標楷體" w:cs="標楷體" w:hint="eastAsia"/>
                <w:spacing w:val="-12"/>
                <w:sz w:val="18"/>
                <w:szCs w:val="18"/>
              </w:rPr>
              <w:t>、</w:t>
            </w:r>
            <w:r w:rsidRPr="00765AEA">
              <w:rPr>
                <w:rFonts w:ascii="標楷體" w:eastAsia="標楷體" w:cs="標楷體"/>
                <w:spacing w:val="-12"/>
                <w:sz w:val="18"/>
                <w:szCs w:val="18"/>
              </w:rPr>
              <w:t>44</w:t>
            </w:r>
          </w:p>
        </w:tc>
        <w:tc>
          <w:tcPr>
            <w:tcW w:w="5400" w:type="dxa"/>
            <w:gridSpan w:val="7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765AEA">
              <w:rPr>
                <w:rFonts w:ascii="標楷體" w:eastAsia="標楷體" w:hAnsi="標楷體" w:cs="標楷體" w:hint="eastAsia"/>
                <w:sz w:val="20"/>
                <w:szCs w:val="20"/>
              </w:rPr>
              <w:t>無異常音響，固定良好。額定輸出：</w:t>
            </w:r>
            <w:r>
              <w:rPr>
                <w:rFonts w:ascii="標楷體" w:eastAsia="標楷體" w:cs="標楷體"/>
                <w:sz w:val="20"/>
                <w:szCs w:val="20"/>
              </w:rPr>
              <w:t xml:space="preserve">_________Kw</w:t>
            </w:r>
            <w:r w:rsidRPr="00765AEA">
              <w:rPr>
                <w:rFonts w:ascii="標楷體" w:eastAsia="標楷體" w:cs="標楷體" w:hint="eastAsia"/>
                <w:sz w:val="20"/>
                <w:szCs w:val="20"/>
              </w:rPr>
              <w:t>。</w:t>
            </w:r>
          </w:p>
        </w:tc>
        <w:tc>
          <w:tcPr>
            <w:tcW w:w="1593" w:type="dxa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</w:tcBorders>
          </w:tcPr>
          <w:p w:rsidR="00B3347A" w:rsidRPr="00765AEA" w:rsidRDefault="00B3347A" w:rsidP="00B84BEB">
            <w:pPr>
              <w:snapToGrid w:val="0"/>
              <w:spacing w:line="240" w:lineRule="exact"/>
              <w:ind w:left="10" w:right="11"/>
              <w:jc w:val="center"/>
              <w:rPr>
                <w:rFonts w:ascii="標楷體" w:eastAsia="標楷體"/>
                <w:sz w:val="18"/>
                <w:szCs w:val="18"/>
              </w:rPr>
            </w:pPr>
          </w:p>
        </w:tc>
      </w:tr>
      <w:tr w:rsidR="00B3347A" w:rsidRPr="00765AE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5" w:type="dxa"/>
          <w:cantSplit/>
          <w:trHeight w:val="255"/>
          <w:jc w:val="center"/>
        </w:trPr>
        <w:tc>
          <w:tcPr>
            <w:tcW w:w="370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601" w:right="10" w:hanging="601"/>
              <w:jc w:val="both"/>
              <w:rPr>
                <w:rFonts w:ascii="標楷體" w:eastAsia="標楷體"/>
                <w:sz w:val="20"/>
                <w:szCs w:val="20"/>
              </w:rPr>
            </w:pPr>
            <w:r w:rsidRPr="00765AEA">
              <w:rPr>
                <w:rFonts w:ascii="標楷體" w:eastAsia="標楷體" w:cs="標楷體"/>
                <w:spacing w:val="-8"/>
                <w:sz w:val="20"/>
                <w:szCs w:val="20"/>
              </w:rPr>
              <w:t>2.</w:t>
            </w:r>
            <w:r w:rsidRPr="00765AEA">
              <w:rPr>
                <w:rFonts w:eastAsia="標楷體" w:cs="標楷體" w:hint="eastAsia"/>
                <w:sz w:val="20"/>
                <w:szCs w:val="20"/>
              </w:rPr>
              <w:t>油壓裝置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10" w:right="10"/>
              <w:jc w:val="both"/>
              <w:rPr>
                <w:rFonts w:ascii="標楷體" w:eastAsia="標楷體"/>
                <w:spacing w:val="-8"/>
                <w:sz w:val="18"/>
                <w:szCs w:val="18"/>
              </w:rPr>
            </w:pPr>
            <w:r>
              <w:rPr>
                <w:rFonts w:ascii="標楷體" w:eastAsia="標楷體" w:cs="標楷體" w:hint="eastAsia"/>
                <w:color w:val="000000"/>
                <w:sz w:val="18"/>
                <w:szCs w:val="18"/>
              </w:rPr>
              <w:t>★</w:t>
            </w:r>
            <w:r w:rsidRPr="00765AEA">
              <w:rPr>
                <w:rFonts w:ascii="標楷體" w:eastAsia="標楷體" w:cs="標楷體" w:hint="eastAsia"/>
                <w:sz w:val="18"/>
                <w:szCs w:val="18"/>
              </w:rPr>
              <w:t>移構</w:t>
            </w:r>
            <w:r w:rsidRPr="00765AEA">
              <w:rPr>
                <w:rFonts w:ascii="標楷體" w:eastAsia="標楷體" w:cs="標楷體"/>
                <w:sz w:val="18"/>
                <w:szCs w:val="18"/>
              </w:rPr>
              <w:t>21</w:t>
            </w:r>
          </w:p>
        </w:tc>
        <w:tc>
          <w:tcPr>
            <w:tcW w:w="54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E147AE" w:rsidRDefault="00B3347A" w:rsidP="00B84BEB">
            <w:pPr>
              <w:snapToGrid w:val="0"/>
              <w:spacing w:line="240" w:lineRule="exact"/>
              <w:ind w:left="200" w:right="11" w:hanging="200"/>
              <w:jc w:val="both"/>
              <w:rPr>
                <w:rFonts w:ascii="標楷體" w:eastAsia="標楷體" w:hAnsi="標楷體"/>
                <w:spacing w:val="-8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pacing w:val="-8"/>
                <w:sz w:val="20"/>
                <w:szCs w:val="20"/>
              </w:rPr>
              <w:t>(1)</w:t>
            </w:r>
            <w:r w:rsidRPr="00E147AE">
              <w:rPr>
                <w:rFonts w:ascii="標楷體" w:eastAsia="標楷體" w:hAnsi="標楷體" w:cs="標楷體" w:hint="eastAsia"/>
                <w:spacing w:val="-8"/>
                <w:sz w:val="20"/>
                <w:szCs w:val="20"/>
              </w:rPr>
              <w:t>油壓管路固定無鬆脫、無干涉、凹陷、老化、龜裂及漏油現象。</w:t>
            </w:r>
          </w:p>
        </w:tc>
        <w:tc>
          <w:tcPr>
            <w:tcW w:w="15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3347A" w:rsidRPr="00765AEA" w:rsidRDefault="00B3347A" w:rsidP="00B84BEB">
            <w:pPr>
              <w:snapToGrid w:val="0"/>
              <w:spacing w:line="240" w:lineRule="exact"/>
              <w:ind w:left="10" w:right="11"/>
              <w:jc w:val="center"/>
              <w:rPr>
                <w:rFonts w:ascii="標楷體" w:eastAsia="標楷體"/>
                <w:sz w:val="18"/>
                <w:szCs w:val="18"/>
              </w:rPr>
            </w:pPr>
          </w:p>
        </w:tc>
      </w:tr>
      <w:tr w:rsidR="00B3347A" w:rsidRPr="00765AE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5" w:type="dxa"/>
          <w:cantSplit/>
          <w:trHeight w:val="255"/>
          <w:jc w:val="center"/>
        </w:trPr>
        <w:tc>
          <w:tcPr>
            <w:tcW w:w="370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601" w:right="10" w:hanging="601"/>
              <w:jc w:val="both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right="10"/>
              <w:jc w:val="both"/>
              <w:rPr>
                <w:rFonts w:ascii="標楷體" w:eastAsia="標楷體"/>
                <w:spacing w:val="-14"/>
                <w:sz w:val="18"/>
                <w:szCs w:val="18"/>
              </w:rPr>
            </w:pPr>
          </w:p>
        </w:tc>
        <w:tc>
          <w:tcPr>
            <w:tcW w:w="5400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3347A">
            <w:pPr>
              <w:snapToGrid w:val="0"/>
              <w:spacing w:line="240" w:lineRule="exact"/>
              <w:ind w:left="31680" w:hangingChars="100" w:firstLine="3168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(2)</w:t>
            </w:r>
            <w:r w:rsidRPr="00765AEA">
              <w:rPr>
                <w:rFonts w:ascii="標楷體" w:eastAsia="標楷體" w:hAnsi="標楷體" w:cs="標楷體" w:hint="eastAsia"/>
                <w:sz w:val="20"/>
                <w:szCs w:val="20"/>
              </w:rPr>
              <w:t>油壓泵、油壓缸無顯著之漏油、異音及發熱。</w:t>
            </w:r>
          </w:p>
        </w:tc>
        <w:tc>
          <w:tcPr>
            <w:tcW w:w="1593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:rsidR="00B3347A" w:rsidRPr="00765AEA" w:rsidRDefault="00B3347A" w:rsidP="00B84BEB">
            <w:pPr>
              <w:snapToGrid w:val="0"/>
              <w:spacing w:line="240" w:lineRule="exact"/>
              <w:ind w:left="10" w:right="11"/>
              <w:jc w:val="center"/>
              <w:rPr>
                <w:rFonts w:ascii="標楷體" w:eastAsia="標楷體"/>
                <w:sz w:val="18"/>
                <w:szCs w:val="18"/>
              </w:rPr>
            </w:pPr>
          </w:p>
        </w:tc>
      </w:tr>
      <w:tr w:rsidR="00B3347A" w:rsidRPr="00765AE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5" w:type="dxa"/>
          <w:cantSplit/>
          <w:trHeight w:val="255"/>
          <w:jc w:val="center"/>
        </w:trPr>
        <w:tc>
          <w:tcPr>
            <w:tcW w:w="370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10" w:right="10"/>
              <w:jc w:val="both"/>
              <w:rPr>
                <w:rFonts w:ascii="標楷體" w:eastAsia="標楷體"/>
                <w:sz w:val="20"/>
                <w:szCs w:val="20"/>
              </w:rPr>
            </w:pPr>
            <w:r w:rsidRPr="00765AEA">
              <w:rPr>
                <w:rFonts w:ascii="標楷體" w:eastAsia="標楷體" w:cs="標楷體"/>
                <w:sz w:val="20"/>
                <w:szCs w:val="20"/>
              </w:rPr>
              <w:t>3.</w:t>
            </w:r>
            <w:r w:rsidRPr="00765AEA">
              <w:rPr>
                <w:rFonts w:ascii="標楷體" w:eastAsia="標楷體" w:cs="標楷體" w:hint="eastAsia"/>
                <w:sz w:val="20"/>
                <w:szCs w:val="20"/>
              </w:rPr>
              <w:t>制動裝置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512" w:right="10" w:hanging="512"/>
              <w:jc w:val="both"/>
              <w:rPr>
                <w:rFonts w:ascii="標楷體" w:eastAsia="標楷體"/>
                <w:sz w:val="18"/>
                <w:szCs w:val="18"/>
              </w:rPr>
            </w:pPr>
            <w:r w:rsidRPr="00765AEA">
              <w:rPr>
                <w:rFonts w:ascii="標楷體" w:eastAsia="標楷體" w:cs="標楷體" w:hint="eastAsia"/>
                <w:sz w:val="18"/>
                <w:szCs w:val="18"/>
              </w:rPr>
              <w:t>移構</w:t>
            </w:r>
            <w:r w:rsidRPr="00A02ABE">
              <w:rPr>
                <w:rFonts w:ascii="標楷體" w:eastAsia="標楷體" w:cs="標楷體"/>
                <w:color w:val="000000"/>
                <w:spacing w:val="-10"/>
                <w:sz w:val="18"/>
                <w:szCs w:val="18"/>
              </w:rPr>
              <w:t>23</w:t>
            </w:r>
          </w:p>
        </w:tc>
        <w:tc>
          <w:tcPr>
            <w:tcW w:w="54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10" w:right="11"/>
              <w:jc w:val="both"/>
              <w:rPr>
                <w:rFonts w:ascii="標楷體" w:eastAsia="標楷體" w:hAnsi="標楷體"/>
                <w:color w:val="000000"/>
                <w:spacing w:val="-12"/>
                <w:sz w:val="20"/>
                <w:szCs w:val="20"/>
              </w:rPr>
            </w:pPr>
            <w:r w:rsidRPr="00765AEA">
              <w:rPr>
                <w:rFonts w:ascii="標楷體" w:eastAsia="標楷體" w:cs="標楷體" w:hint="eastAsia"/>
                <w:color w:val="000000"/>
                <w:sz w:val="20"/>
                <w:szCs w:val="20"/>
              </w:rPr>
              <w:t>起重機動力被遮斷時能自行制動。</w:t>
            </w:r>
          </w:p>
        </w:tc>
        <w:tc>
          <w:tcPr>
            <w:tcW w:w="15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3347A" w:rsidRPr="00765AEA" w:rsidRDefault="00B3347A" w:rsidP="00B84BEB">
            <w:pPr>
              <w:snapToGrid w:val="0"/>
              <w:spacing w:line="240" w:lineRule="exact"/>
              <w:ind w:left="10" w:right="11"/>
              <w:jc w:val="center"/>
              <w:rPr>
                <w:rFonts w:ascii="標楷體" w:eastAsia="標楷體"/>
                <w:sz w:val="18"/>
                <w:szCs w:val="18"/>
              </w:rPr>
            </w:pPr>
          </w:p>
        </w:tc>
      </w:tr>
      <w:tr w:rsidR="00B3347A" w:rsidRPr="00765AE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5" w:type="dxa"/>
          <w:cantSplit/>
          <w:trHeight w:val="72"/>
          <w:jc w:val="center"/>
        </w:trPr>
        <w:tc>
          <w:tcPr>
            <w:tcW w:w="370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500" w:right="10" w:hanging="500"/>
              <w:jc w:val="both"/>
              <w:rPr>
                <w:rFonts w:ascii="標楷體" w:eastAsia="標楷體"/>
                <w:sz w:val="20"/>
                <w:szCs w:val="20"/>
              </w:rPr>
            </w:pPr>
            <w:r w:rsidRPr="00765AEA">
              <w:rPr>
                <w:rFonts w:ascii="標楷體" w:eastAsia="標楷體" w:cs="標楷體"/>
                <w:sz w:val="20"/>
                <w:szCs w:val="20"/>
              </w:rPr>
              <w:t>4.</w:t>
            </w:r>
            <w:r w:rsidRPr="00765AEA">
              <w:rPr>
                <w:rFonts w:ascii="標楷體" w:eastAsia="標楷體" w:cs="標楷體" w:hint="eastAsia"/>
                <w:sz w:val="20"/>
                <w:szCs w:val="20"/>
              </w:rPr>
              <w:t>捲胴、槽輪</w:t>
            </w:r>
          </w:p>
        </w:tc>
        <w:tc>
          <w:tcPr>
            <w:tcW w:w="126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10" w:right="10"/>
              <w:jc w:val="both"/>
              <w:rPr>
                <w:rFonts w:ascii="標楷體" w:eastAsia="標楷體"/>
                <w:spacing w:val="-8"/>
                <w:sz w:val="18"/>
                <w:szCs w:val="18"/>
              </w:rPr>
            </w:pPr>
            <w:r w:rsidRPr="00765AEA">
              <w:rPr>
                <w:rFonts w:ascii="標楷體" w:eastAsia="標楷體" w:cs="標楷體" w:hint="eastAsia"/>
                <w:spacing w:val="-12"/>
                <w:sz w:val="18"/>
                <w:szCs w:val="18"/>
              </w:rPr>
              <w:t>移構</w:t>
            </w:r>
            <w:r w:rsidRPr="00765AEA">
              <w:rPr>
                <w:rFonts w:ascii="標楷體" w:eastAsia="標楷體" w:cs="標楷體"/>
                <w:spacing w:val="-12"/>
                <w:sz w:val="18"/>
                <w:szCs w:val="18"/>
              </w:rPr>
              <w:t>24</w:t>
            </w:r>
            <w:r w:rsidRPr="00765AEA">
              <w:rPr>
                <w:rFonts w:ascii="標楷體" w:eastAsia="標楷體" w:cs="標楷體" w:hint="eastAsia"/>
                <w:spacing w:val="-12"/>
                <w:sz w:val="18"/>
                <w:szCs w:val="18"/>
              </w:rPr>
              <w:t>、</w:t>
            </w:r>
            <w:r w:rsidRPr="00765AEA">
              <w:rPr>
                <w:rFonts w:ascii="標楷體" w:eastAsia="標楷體" w:cs="標楷體"/>
                <w:spacing w:val="-12"/>
                <w:sz w:val="18"/>
                <w:szCs w:val="18"/>
              </w:rPr>
              <w:t>27</w:t>
            </w:r>
          </w:p>
        </w:tc>
        <w:tc>
          <w:tcPr>
            <w:tcW w:w="54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3347A">
            <w:pPr>
              <w:snapToGrid w:val="0"/>
              <w:spacing w:line="240" w:lineRule="exact"/>
              <w:ind w:left="31680" w:right="11" w:hangingChars="100" w:firstLine="3168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(1)</w:t>
            </w:r>
            <w:r w:rsidRPr="00765AEA">
              <w:rPr>
                <w:rFonts w:ascii="標楷體" w:eastAsia="標楷體" w:hAnsi="標楷體" w:cs="標楷體" w:hint="eastAsia"/>
                <w:sz w:val="20"/>
                <w:szCs w:val="20"/>
              </w:rPr>
              <w:t>防止鋼索脫出槽溝阻擋裝置機能良好，無損傷。</w:t>
            </w:r>
          </w:p>
        </w:tc>
        <w:tc>
          <w:tcPr>
            <w:tcW w:w="15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3347A" w:rsidRPr="00765AEA" w:rsidRDefault="00B3347A" w:rsidP="00B84BEB">
            <w:pPr>
              <w:snapToGrid w:val="0"/>
              <w:spacing w:line="240" w:lineRule="exact"/>
              <w:ind w:left="10" w:right="11"/>
              <w:jc w:val="center"/>
              <w:rPr>
                <w:rFonts w:ascii="標楷體" w:eastAsia="標楷體"/>
                <w:sz w:val="18"/>
                <w:szCs w:val="18"/>
              </w:rPr>
            </w:pPr>
          </w:p>
        </w:tc>
      </w:tr>
      <w:tr w:rsidR="00B3347A" w:rsidRPr="00765AE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5" w:type="dxa"/>
          <w:cantSplit/>
          <w:trHeight w:val="246"/>
          <w:jc w:val="center"/>
        </w:trPr>
        <w:tc>
          <w:tcPr>
            <w:tcW w:w="370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210" w:right="10" w:hanging="200"/>
              <w:jc w:val="both"/>
              <w:rPr>
                <w:rFonts w:ascii="標楷體" w:eastAsia="標楷體"/>
                <w:spacing w:val="-8"/>
                <w:sz w:val="20"/>
                <w:szCs w:val="20"/>
              </w:rPr>
            </w:pPr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10" w:right="10"/>
              <w:jc w:val="both"/>
              <w:rPr>
                <w:rFonts w:ascii="標楷體" w:eastAsia="標楷體"/>
                <w:sz w:val="18"/>
                <w:szCs w:val="18"/>
              </w:rPr>
            </w:pPr>
          </w:p>
        </w:tc>
        <w:tc>
          <w:tcPr>
            <w:tcW w:w="5400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3347A">
            <w:pPr>
              <w:snapToGrid w:val="0"/>
              <w:spacing w:line="240" w:lineRule="exact"/>
              <w:ind w:left="31680" w:right="11" w:hangingChars="100" w:firstLine="3168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(2)</w:t>
            </w:r>
            <w:r w:rsidRPr="00765AEA">
              <w:rPr>
                <w:rFonts w:ascii="標楷體" w:eastAsia="標楷體" w:hAnsi="標楷體" w:cs="標楷體" w:hint="eastAsia"/>
                <w:sz w:val="20"/>
                <w:szCs w:val="20"/>
              </w:rPr>
              <w:t>捲胴節徑實測</w:t>
            </w:r>
            <w:r w:rsidRPr="00765AEA">
              <w:rPr>
                <w:rFonts w:ascii="標楷體" w:eastAsia="標楷體" w:hAnsi="標楷體" w:cs="標楷體"/>
                <w:sz w:val="20"/>
                <w:szCs w:val="20"/>
              </w:rPr>
              <w:t>____mm</w:t>
            </w:r>
            <w:r w:rsidRPr="00765AEA">
              <w:rPr>
                <w:rFonts w:ascii="標楷體" w:eastAsia="標楷體" w:hAnsi="標楷體" w:cs="標楷體" w:hint="eastAsia"/>
                <w:sz w:val="20"/>
                <w:szCs w:val="20"/>
              </w:rPr>
              <w:t>、槽輪節徑實測</w:t>
            </w:r>
            <w:r w:rsidRPr="00765AEA">
              <w:rPr>
                <w:rFonts w:ascii="標楷體" w:eastAsia="標楷體" w:hAnsi="標楷體" w:cs="標楷體"/>
                <w:sz w:val="20"/>
                <w:szCs w:val="20"/>
              </w:rPr>
              <w:t>____mm</w:t>
            </w:r>
            <w:r w:rsidRPr="00765AEA">
              <w:rPr>
                <w:rFonts w:ascii="標楷體" w:eastAsia="標楷體" w:hAnsi="標楷體" w:cs="標楷體" w:hint="eastAsia"/>
                <w:sz w:val="20"/>
                <w:szCs w:val="20"/>
              </w:rPr>
              <w:t>與鋼索直徑之比值，應符合構造標準規定值。</w:t>
            </w:r>
          </w:p>
        </w:tc>
        <w:tc>
          <w:tcPr>
            <w:tcW w:w="1593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:rsidR="00B3347A" w:rsidRPr="00765AEA" w:rsidRDefault="00B3347A" w:rsidP="00B84BEB">
            <w:pPr>
              <w:snapToGrid w:val="0"/>
              <w:spacing w:line="240" w:lineRule="exact"/>
              <w:ind w:left="180" w:right="11" w:hanging="180"/>
              <w:jc w:val="center"/>
              <w:rPr>
                <w:rFonts w:ascii="標楷體" w:eastAsia="標楷體"/>
                <w:sz w:val="18"/>
                <w:szCs w:val="18"/>
              </w:rPr>
            </w:pPr>
          </w:p>
        </w:tc>
      </w:tr>
      <w:tr w:rsidR="00B3347A" w:rsidRPr="00765AE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5" w:type="dxa"/>
          <w:cantSplit/>
          <w:trHeight w:val="246"/>
          <w:jc w:val="center"/>
        </w:trPr>
        <w:tc>
          <w:tcPr>
            <w:tcW w:w="370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3347A" w:rsidRPr="00F45554" w:rsidRDefault="00B3347A" w:rsidP="00B3347A">
            <w:pPr>
              <w:snapToGrid w:val="0"/>
              <w:spacing w:line="20" w:lineRule="atLeast"/>
              <w:ind w:left="31680" w:right="10" w:hangingChars="100" w:firstLine="31680"/>
              <w:jc w:val="both"/>
              <w:rPr>
                <w:rFonts w:ascii="標楷體" w:eastAsia="標楷體"/>
                <w:sz w:val="20"/>
                <w:szCs w:val="20"/>
              </w:rPr>
            </w:pPr>
            <w:r w:rsidRPr="00F45554">
              <w:rPr>
                <w:rFonts w:ascii="標楷體" w:eastAsia="標楷體" w:cs="標楷體"/>
                <w:sz w:val="20"/>
                <w:szCs w:val="20"/>
              </w:rPr>
              <w:t>5.</w:t>
            </w:r>
            <w:r w:rsidRPr="00F45554">
              <w:rPr>
                <w:rFonts w:ascii="標楷體" w:eastAsia="標楷體" w:cs="標楷體" w:hint="eastAsia"/>
                <w:sz w:val="20"/>
                <w:szCs w:val="20"/>
              </w:rPr>
              <w:t>旋轉支持體</w:t>
            </w: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3347A" w:rsidRPr="00F45554" w:rsidRDefault="00B3347A" w:rsidP="00B84BEB">
            <w:pPr>
              <w:snapToGrid w:val="0"/>
              <w:spacing w:line="20" w:lineRule="atLeast"/>
              <w:ind w:left="10" w:right="10"/>
              <w:jc w:val="both"/>
              <w:rPr>
                <w:rFonts w:ascii="標楷體" w:eastAsia="標楷體"/>
                <w:spacing w:val="-20"/>
                <w:sz w:val="16"/>
                <w:szCs w:val="16"/>
              </w:rPr>
            </w:pPr>
            <w:r w:rsidRPr="00F45554">
              <w:rPr>
                <w:rFonts w:ascii="標楷體" w:eastAsia="標楷體" w:cs="標楷體" w:hint="eastAsia"/>
                <w:sz w:val="16"/>
                <w:szCs w:val="16"/>
              </w:rPr>
              <w:t>★移構</w:t>
            </w:r>
            <w:r w:rsidRPr="00F45554">
              <w:rPr>
                <w:rFonts w:ascii="標楷體" w:eastAsia="標楷體" w:cs="標楷體"/>
                <w:sz w:val="16"/>
                <w:szCs w:val="16"/>
              </w:rPr>
              <w:t>21</w:t>
            </w:r>
            <w:r w:rsidRPr="00F45554">
              <w:rPr>
                <w:rFonts w:ascii="標楷體" w:eastAsia="標楷體" w:cs="標楷體" w:hint="eastAsia"/>
                <w:sz w:val="16"/>
                <w:szCs w:val="16"/>
              </w:rPr>
              <w:t>、</w:t>
            </w:r>
            <w:r w:rsidRPr="00F45554">
              <w:rPr>
                <w:rFonts w:ascii="標楷體" w:eastAsia="標楷體" w:cs="標楷體"/>
                <w:sz w:val="16"/>
                <w:szCs w:val="16"/>
              </w:rPr>
              <w:t>42</w:t>
            </w:r>
          </w:p>
        </w:tc>
        <w:tc>
          <w:tcPr>
            <w:tcW w:w="5400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3347A" w:rsidRPr="00F45554" w:rsidRDefault="00B3347A" w:rsidP="00B84BEB">
            <w:pPr>
              <w:snapToGrid w:val="0"/>
              <w:spacing w:line="20" w:lineRule="atLeast"/>
              <w:ind w:left="10" w:right="11"/>
              <w:jc w:val="both"/>
              <w:rPr>
                <w:rFonts w:ascii="標楷體" w:eastAsia="標楷體"/>
                <w:sz w:val="20"/>
                <w:szCs w:val="20"/>
              </w:rPr>
            </w:pPr>
            <w:r w:rsidRPr="00F45554">
              <w:rPr>
                <w:rFonts w:ascii="標楷體" w:eastAsia="標楷體" w:hAnsi="標楷體" w:cs="標楷體"/>
                <w:sz w:val="20"/>
                <w:szCs w:val="20"/>
              </w:rPr>
              <w:t>(1)</w:t>
            </w:r>
            <w:r w:rsidRPr="00F45554">
              <w:rPr>
                <w:rFonts w:ascii="標楷體" w:eastAsia="標楷體" w:hAnsi="標楷體" w:cs="標楷體" w:hint="eastAsia"/>
                <w:sz w:val="20"/>
                <w:szCs w:val="20"/>
              </w:rPr>
              <w:t>旋轉無異常噪音、上部旋轉體無明顯擺動</w:t>
            </w:r>
            <w:r w:rsidRPr="00F45554">
              <w:rPr>
                <w:rFonts w:eastAsia="標楷體" w:cs="標楷體" w:hint="eastAsia"/>
                <w:sz w:val="20"/>
                <w:szCs w:val="20"/>
              </w:rPr>
              <w:t>。</w:t>
            </w:r>
          </w:p>
        </w:tc>
        <w:tc>
          <w:tcPr>
            <w:tcW w:w="1593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:rsidR="00B3347A" w:rsidRPr="00765AEA" w:rsidRDefault="00B3347A" w:rsidP="00B84BEB">
            <w:pPr>
              <w:snapToGrid w:val="0"/>
              <w:spacing w:line="240" w:lineRule="exact"/>
              <w:ind w:left="180" w:right="11" w:hanging="180"/>
              <w:jc w:val="center"/>
              <w:rPr>
                <w:rFonts w:ascii="標楷體" w:eastAsia="標楷體"/>
                <w:sz w:val="18"/>
                <w:szCs w:val="18"/>
              </w:rPr>
            </w:pPr>
          </w:p>
        </w:tc>
      </w:tr>
      <w:tr w:rsidR="00B3347A" w:rsidRPr="00765AE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5" w:type="dxa"/>
          <w:cantSplit/>
          <w:trHeight w:val="246"/>
          <w:jc w:val="center"/>
        </w:trPr>
        <w:tc>
          <w:tcPr>
            <w:tcW w:w="370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F45554" w:rsidRDefault="00B3347A" w:rsidP="00B84BEB">
            <w:pPr>
              <w:snapToGrid w:val="0"/>
              <w:spacing w:line="240" w:lineRule="exact"/>
              <w:ind w:left="210" w:right="10" w:hanging="200"/>
              <w:jc w:val="both"/>
              <w:rPr>
                <w:rFonts w:ascii="標楷體" w:eastAsia="標楷體"/>
                <w:spacing w:val="-8"/>
                <w:sz w:val="20"/>
                <w:szCs w:val="20"/>
              </w:rPr>
            </w:pP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3347A" w:rsidRPr="00F45554" w:rsidRDefault="00B3347A" w:rsidP="00B84BEB">
            <w:pPr>
              <w:snapToGrid w:val="0"/>
              <w:spacing w:line="240" w:lineRule="exact"/>
              <w:ind w:left="10" w:right="10"/>
              <w:jc w:val="both"/>
              <w:rPr>
                <w:rFonts w:ascii="標楷體" w:eastAsia="標楷體"/>
                <w:sz w:val="18"/>
                <w:szCs w:val="18"/>
              </w:rPr>
            </w:pPr>
            <w:r w:rsidRPr="00F45554">
              <w:rPr>
                <w:rFonts w:ascii="標楷體" w:eastAsia="標楷體" w:cs="標楷體" w:hint="eastAsia"/>
                <w:sz w:val="16"/>
                <w:szCs w:val="16"/>
              </w:rPr>
              <w:t>★移構</w:t>
            </w:r>
            <w:r w:rsidRPr="00F45554">
              <w:rPr>
                <w:rFonts w:ascii="標楷體" w:eastAsia="標楷體" w:cs="標楷體"/>
                <w:sz w:val="16"/>
                <w:szCs w:val="16"/>
              </w:rPr>
              <w:t>44</w:t>
            </w:r>
          </w:p>
        </w:tc>
        <w:tc>
          <w:tcPr>
            <w:tcW w:w="5400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3347A" w:rsidRPr="00F45554" w:rsidRDefault="00B3347A" w:rsidP="00B3347A">
            <w:pPr>
              <w:snapToGrid w:val="0"/>
              <w:spacing w:line="240" w:lineRule="exact"/>
              <w:ind w:left="31680" w:right="11" w:hangingChars="100" w:firstLine="3168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F45554">
              <w:rPr>
                <w:rFonts w:ascii="標楷體" w:eastAsia="標楷體" w:cs="標楷體"/>
                <w:sz w:val="20"/>
                <w:szCs w:val="20"/>
              </w:rPr>
              <w:t>(2)</w:t>
            </w:r>
            <w:r w:rsidRPr="00F45554">
              <w:rPr>
                <w:rFonts w:ascii="標楷體" w:eastAsia="標楷體" w:cs="標楷體" w:hint="eastAsia"/>
                <w:sz w:val="20"/>
                <w:szCs w:val="20"/>
              </w:rPr>
              <w:t>旋轉構架及伸臂支承托架</w:t>
            </w:r>
            <w:r w:rsidRPr="00F45554">
              <w:rPr>
                <w:rFonts w:eastAsia="標楷體" w:cs="標楷體" w:hint="eastAsia"/>
                <w:sz w:val="20"/>
                <w:szCs w:val="20"/>
              </w:rPr>
              <w:t>外觀良好。</w:t>
            </w:r>
          </w:p>
        </w:tc>
        <w:tc>
          <w:tcPr>
            <w:tcW w:w="1593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:rsidR="00B3347A" w:rsidRPr="00765AEA" w:rsidRDefault="00B3347A" w:rsidP="00B84BEB">
            <w:pPr>
              <w:snapToGrid w:val="0"/>
              <w:spacing w:line="240" w:lineRule="exact"/>
              <w:ind w:left="180" w:right="11" w:hanging="180"/>
              <w:jc w:val="center"/>
              <w:rPr>
                <w:rFonts w:ascii="標楷體" w:eastAsia="標楷體"/>
                <w:sz w:val="18"/>
                <w:szCs w:val="18"/>
              </w:rPr>
            </w:pPr>
          </w:p>
        </w:tc>
      </w:tr>
      <w:tr w:rsidR="00B3347A" w:rsidRPr="00765AE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5" w:type="dxa"/>
          <w:cantSplit/>
          <w:trHeight w:val="204"/>
          <w:jc w:val="center"/>
        </w:trPr>
        <w:tc>
          <w:tcPr>
            <w:tcW w:w="370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601" w:right="10" w:hanging="601"/>
              <w:jc w:val="both"/>
              <w:rPr>
                <w:rFonts w:ascii="標楷體" w:eastAsia="標楷體"/>
                <w:color w:val="000000"/>
                <w:sz w:val="20"/>
                <w:szCs w:val="20"/>
              </w:rPr>
            </w:pPr>
            <w:bookmarkStart w:id="0" w:name="_GoBack"/>
            <w:r w:rsidRPr="00F45554">
              <w:rPr>
                <w:rFonts w:ascii="標楷體" w:eastAsia="標楷體" w:cs="標楷體"/>
                <w:sz w:val="20"/>
                <w:szCs w:val="20"/>
              </w:rPr>
              <w:t>6</w:t>
            </w:r>
            <w:r w:rsidRPr="00765AEA">
              <w:rPr>
                <w:rFonts w:ascii="標楷體" w:eastAsia="標楷體" w:cs="標楷體"/>
                <w:color w:val="000000"/>
                <w:sz w:val="20"/>
                <w:szCs w:val="20"/>
              </w:rPr>
              <w:t>.</w:t>
            </w:r>
            <w:r w:rsidRPr="00765AEA">
              <w:rPr>
                <w:rFonts w:ascii="標楷體" w:eastAsia="標楷體" w:cs="標楷體" w:hint="eastAsia"/>
                <w:color w:val="000000"/>
                <w:sz w:val="20"/>
                <w:szCs w:val="20"/>
              </w:rPr>
              <w:t>操縱裝置</w:t>
            </w:r>
            <w:bookmarkEnd w:id="0"/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10" w:right="10"/>
              <w:jc w:val="both"/>
              <w:rPr>
                <w:rFonts w:ascii="標楷體" w:eastAsia="標楷體" w:cs="標楷體"/>
                <w:color w:val="000000"/>
                <w:sz w:val="18"/>
                <w:szCs w:val="18"/>
              </w:rPr>
            </w:pPr>
            <w:r w:rsidRPr="00765AEA">
              <w:rPr>
                <w:rFonts w:ascii="標楷體" w:eastAsia="標楷體" w:cs="標楷體" w:hint="eastAsia"/>
                <w:color w:val="000000"/>
                <w:sz w:val="18"/>
                <w:szCs w:val="18"/>
              </w:rPr>
              <w:t>移構</w:t>
            </w:r>
            <w:r w:rsidRPr="00765AEA">
              <w:rPr>
                <w:rFonts w:ascii="標楷體" w:eastAsia="標楷體" w:cs="標楷體"/>
                <w:color w:val="000000"/>
                <w:sz w:val="18"/>
                <w:szCs w:val="18"/>
              </w:rPr>
              <w:t xml:space="preserve">39                          </w:t>
            </w:r>
          </w:p>
        </w:tc>
        <w:tc>
          <w:tcPr>
            <w:tcW w:w="54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209" w:right="11" w:hanging="198"/>
              <w:jc w:val="both"/>
              <w:rPr>
                <w:rFonts w:ascii="標楷體" w:eastAsia="標楷體"/>
                <w:color w:val="000000"/>
                <w:spacing w:val="-8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color w:val="000000"/>
                <w:spacing w:val="-8"/>
                <w:sz w:val="20"/>
                <w:szCs w:val="20"/>
              </w:rPr>
              <w:t>(1)</w:t>
            </w:r>
            <w:r w:rsidRPr="00765AEA">
              <w:rPr>
                <w:rFonts w:ascii="標楷體" w:eastAsia="標楷體" w:hAnsi="標楷體" w:cs="標楷體" w:hint="eastAsia"/>
                <w:color w:val="000000"/>
                <w:spacing w:val="-8"/>
                <w:sz w:val="20"/>
                <w:szCs w:val="20"/>
              </w:rPr>
              <w:t>吊升、起伏及伸縮裝置之操作部分，應標示動作種別、方向及停止位置。</w:t>
            </w:r>
          </w:p>
        </w:tc>
        <w:tc>
          <w:tcPr>
            <w:tcW w:w="15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3347A" w:rsidRPr="00765AEA" w:rsidRDefault="00B3347A" w:rsidP="00B84BEB">
            <w:pPr>
              <w:snapToGrid w:val="0"/>
              <w:spacing w:line="240" w:lineRule="exact"/>
              <w:ind w:right="10"/>
              <w:jc w:val="both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B3347A" w:rsidRPr="00765AE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5" w:type="dxa"/>
          <w:cantSplit/>
          <w:trHeight w:val="270"/>
          <w:jc w:val="center"/>
        </w:trPr>
        <w:tc>
          <w:tcPr>
            <w:tcW w:w="370" w:type="dxa"/>
            <w:gridSpan w:val="2"/>
            <w:vMerge/>
            <w:tcBorders>
              <w:bottom w:val="single" w:sz="8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right="10"/>
              <w:jc w:val="both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260" w:type="dxa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10" w:right="11"/>
              <w:jc w:val="both"/>
              <w:rPr>
                <w:rFonts w:ascii="標楷體" w:eastAsia="標楷體"/>
                <w:sz w:val="18"/>
                <w:szCs w:val="18"/>
              </w:rPr>
            </w:pPr>
          </w:p>
        </w:tc>
        <w:tc>
          <w:tcPr>
            <w:tcW w:w="5400" w:type="dxa"/>
            <w:gridSpan w:val="7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3347A">
            <w:pPr>
              <w:snapToGrid w:val="0"/>
              <w:spacing w:line="240" w:lineRule="exact"/>
              <w:ind w:leftChars="4" w:left="31680" w:right="10" w:hangingChars="100" w:firstLine="31680"/>
              <w:rPr>
                <w:rFonts w:ascii="標楷體" w:eastAsia="標楷體"/>
                <w:sz w:val="20"/>
                <w:szCs w:val="20"/>
              </w:rPr>
            </w:pPr>
            <w:r>
              <w:rPr>
                <w:rFonts w:ascii="標楷體" w:eastAsia="標楷體" w:cs="標楷體"/>
                <w:color w:val="000000"/>
                <w:sz w:val="20"/>
                <w:szCs w:val="20"/>
              </w:rPr>
              <w:t>(2)</w:t>
            </w:r>
            <w:r w:rsidRPr="00765AEA">
              <w:rPr>
                <w:rFonts w:ascii="標楷體" w:eastAsia="標楷體" w:cs="標楷體" w:hint="eastAsia"/>
                <w:color w:val="000000"/>
                <w:sz w:val="20"/>
                <w:szCs w:val="20"/>
              </w:rPr>
              <w:t>捲揚動力切換裝置，具有防止吊鉤自由落下。</w:t>
            </w:r>
          </w:p>
        </w:tc>
        <w:tc>
          <w:tcPr>
            <w:tcW w:w="1593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</w:tcPr>
          <w:p w:rsidR="00B3347A" w:rsidRPr="00765AEA" w:rsidRDefault="00B3347A" w:rsidP="00B84BEB">
            <w:pPr>
              <w:snapToGrid w:val="0"/>
              <w:spacing w:line="240" w:lineRule="exact"/>
              <w:ind w:right="10"/>
              <w:jc w:val="both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B3347A" w:rsidRPr="00765AE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5" w:type="dxa"/>
          <w:cantSplit/>
          <w:trHeight w:val="572"/>
          <w:jc w:val="center"/>
        </w:trPr>
        <w:tc>
          <w:tcPr>
            <w:tcW w:w="370" w:type="dxa"/>
            <w:gridSpan w:val="2"/>
            <w:vMerge w:val="restart"/>
            <w:tcBorders>
              <w:top w:val="single" w:sz="8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  <w:r w:rsidRPr="00765AEA">
              <w:rPr>
                <w:rFonts w:ascii="標楷體" w:eastAsia="標楷體" w:cs="標楷體" w:hint="eastAsia"/>
                <w:sz w:val="20"/>
                <w:szCs w:val="20"/>
              </w:rPr>
              <w:t>三、安全裝置</w:t>
            </w:r>
          </w:p>
        </w:tc>
        <w:tc>
          <w:tcPr>
            <w:tcW w:w="1620" w:type="dxa"/>
            <w:gridSpan w:val="3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3347A">
            <w:pPr>
              <w:snapToGrid w:val="0"/>
              <w:spacing w:line="240" w:lineRule="exact"/>
              <w:ind w:left="31680" w:right="10" w:hangingChars="100" w:firstLine="31680"/>
              <w:jc w:val="both"/>
              <w:rPr>
                <w:rFonts w:ascii="標楷體" w:eastAsia="標楷體"/>
                <w:color w:val="000000"/>
                <w:sz w:val="20"/>
                <w:szCs w:val="20"/>
              </w:rPr>
            </w:pPr>
            <w:r w:rsidRPr="00765AEA">
              <w:rPr>
                <w:rFonts w:ascii="標楷體" w:eastAsia="標楷體" w:cs="標楷體"/>
                <w:sz w:val="20"/>
                <w:szCs w:val="20"/>
              </w:rPr>
              <w:t>1.</w:t>
            </w:r>
            <w:r w:rsidRPr="00765AEA">
              <w:rPr>
                <w:rFonts w:ascii="標楷體" w:eastAsia="標楷體" w:cs="標楷體" w:hint="eastAsia"/>
                <w:sz w:val="20"/>
                <w:szCs w:val="20"/>
              </w:rPr>
              <w:t>過捲預防或警報裝置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10" w:right="11"/>
              <w:jc w:val="both"/>
              <w:rPr>
                <w:rFonts w:ascii="標楷體" w:eastAsia="標楷體"/>
                <w:color w:val="000000"/>
                <w:sz w:val="18"/>
                <w:szCs w:val="18"/>
              </w:rPr>
            </w:pPr>
            <w:r w:rsidRPr="00765AEA">
              <w:rPr>
                <w:rFonts w:ascii="標楷體" w:eastAsia="標楷體" w:cs="標楷體" w:hint="eastAsia"/>
                <w:spacing w:val="-8"/>
                <w:sz w:val="18"/>
                <w:szCs w:val="18"/>
              </w:rPr>
              <w:t>移構</w:t>
            </w:r>
            <w:r w:rsidRPr="00D936A9">
              <w:rPr>
                <w:rFonts w:ascii="標楷體" w:eastAsia="標楷體" w:cs="標楷體"/>
                <w:spacing w:val="-8"/>
                <w:sz w:val="18"/>
                <w:szCs w:val="18"/>
              </w:rPr>
              <w:t>28</w:t>
            </w:r>
            <w:r w:rsidRPr="00D936A9">
              <w:rPr>
                <w:rFonts w:ascii="標楷體" w:eastAsia="標楷體" w:cs="標楷體" w:hint="eastAsia"/>
                <w:spacing w:val="-8"/>
                <w:sz w:val="18"/>
                <w:szCs w:val="18"/>
              </w:rPr>
              <w:t>、</w:t>
            </w:r>
            <w:r w:rsidRPr="00765AEA">
              <w:rPr>
                <w:rFonts w:ascii="標楷體" w:eastAsia="標楷體" w:cs="標楷體"/>
                <w:spacing w:val="-8"/>
                <w:sz w:val="18"/>
                <w:szCs w:val="18"/>
              </w:rPr>
              <w:t>29</w:t>
            </w:r>
            <w:r w:rsidRPr="00765AEA">
              <w:rPr>
                <w:rFonts w:ascii="標楷體" w:eastAsia="標楷體" w:cs="標楷體" w:hint="eastAsia"/>
                <w:sz w:val="18"/>
                <w:szCs w:val="18"/>
              </w:rPr>
              <w:t>、</w:t>
            </w:r>
            <w:r w:rsidRPr="00765AEA">
              <w:rPr>
                <w:rFonts w:ascii="標楷體" w:eastAsia="標楷體" w:cs="標楷體"/>
                <w:sz w:val="18"/>
                <w:szCs w:val="18"/>
              </w:rPr>
              <w:t>30</w:t>
            </w:r>
          </w:p>
        </w:tc>
        <w:tc>
          <w:tcPr>
            <w:tcW w:w="5400" w:type="dxa"/>
            <w:gridSpan w:val="7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10" w:right="10"/>
              <w:rPr>
                <w:rFonts w:ascii="標楷體" w:eastAsia="標楷體"/>
                <w:color w:val="000000"/>
                <w:sz w:val="20"/>
                <w:szCs w:val="20"/>
              </w:rPr>
            </w:pPr>
            <w:r w:rsidRPr="00765AEA">
              <w:rPr>
                <w:rFonts w:eastAsia="標楷體" w:cs="標楷體" w:hint="eastAsia"/>
                <w:sz w:val="20"/>
                <w:szCs w:val="20"/>
              </w:rPr>
              <w:t>過捲□預防或□警報裝置具自動遮斷動力及制動或發出警報音響機能，作動位置正確易於檢點及堅固之構造。</w:t>
            </w:r>
          </w:p>
        </w:tc>
        <w:tc>
          <w:tcPr>
            <w:tcW w:w="1593" w:type="dxa"/>
            <w:gridSpan w:val="3"/>
            <w:tcBorders>
              <w:top w:val="single" w:sz="8" w:space="0" w:color="auto"/>
              <w:left w:val="single" w:sz="4" w:space="0" w:color="auto"/>
            </w:tcBorders>
          </w:tcPr>
          <w:p w:rsidR="00B3347A" w:rsidRPr="00765AEA" w:rsidRDefault="00B3347A" w:rsidP="00B84BEB">
            <w:pPr>
              <w:snapToGrid w:val="0"/>
              <w:spacing w:line="240" w:lineRule="exact"/>
              <w:ind w:right="10"/>
              <w:jc w:val="both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B3347A" w:rsidRPr="00765AE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5" w:type="dxa"/>
          <w:cantSplit/>
          <w:trHeight w:val="400"/>
          <w:jc w:val="center"/>
        </w:trPr>
        <w:tc>
          <w:tcPr>
            <w:tcW w:w="370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3347A">
            <w:pPr>
              <w:snapToGrid w:val="0"/>
              <w:spacing w:line="240" w:lineRule="exact"/>
              <w:ind w:left="31680" w:right="10" w:hangingChars="100" w:firstLine="31680"/>
              <w:jc w:val="both"/>
              <w:rPr>
                <w:rFonts w:ascii="標楷體" w:eastAsia="標楷體"/>
                <w:color w:val="000000"/>
                <w:sz w:val="20"/>
                <w:szCs w:val="20"/>
              </w:rPr>
            </w:pPr>
            <w:r w:rsidRPr="00765AEA">
              <w:rPr>
                <w:rFonts w:eastAsia="標楷體"/>
                <w:sz w:val="20"/>
                <w:szCs w:val="20"/>
              </w:rPr>
              <w:t>2.</w:t>
            </w:r>
            <w:r w:rsidRPr="00765AEA">
              <w:rPr>
                <w:rFonts w:eastAsia="標楷體" w:cs="標楷體" w:hint="eastAsia"/>
                <w:spacing w:val="-8"/>
                <w:sz w:val="20"/>
                <w:szCs w:val="20"/>
              </w:rPr>
              <w:t>伸臂起伏限制及背向止動裝置</w:t>
            </w: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10" w:right="11"/>
              <w:jc w:val="both"/>
              <w:rPr>
                <w:rFonts w:ascii="標楷體" w:eastAsia="標楷體"/>
                <w:color w:val="000000"/>
                <w:sz w:val="18"/>
                <w:szCs w:val="18"/>
              </w:rPr>
            </w:pPr>
            <w:r w:rsidRPr="00765AEA">
              <w:rPr>
                <w:rFonts w:ascii="標楷體" w:eastAsia="標楷體" w:cs="標楷體" w:hint="eastAsia"/>
                <w:sz w:val="18"/>
                <w:szCs w:val="18"/>
              </w:rPr>
              <w:t>移構</w:t>
            </w:r>
            <w:r w:rsidRPr="00765AEA">
              <w:rPr>
                <w:rFonts w:ascii="標楷體" w:eastAsia="標楷體" w:cs="標楷體"/>
                <w:sz w:val="18"/>
                <w:szCs w:val="18"/>
              </w:rPr>
              <w:t>29</w:t>
            </w:r>
            <w:r w:rsidRPr="00765AEA">
              <w:rPr>
                <w:rFonts w:ascii="標楷體" w:eastAsia="標楷體" w:cs="標楷體" w:hint="eastAsia"/>
                <w:sz w:val="18"/>
                <w:szCs w:val="18"/>
              </w:rPr>
              <w:t>、</w:t>
            </w:r>
            <w:r w:rsidRPr="00765AEA">
              <w:rPr>
                <w:rFonts w:ascii="標楷體" w:eastAsia="標楷體" w:cs="標楷體"/>
                <w:sz w:val="18"/>
                <w:szCs w:val="18"/>
              </w:rPr>
              <w:t>30</w:t>
            </w:r>
          </w:p>
        </w:tc>
        <w:tc>
          <w:tcPr>
            <w:tcW w:w="5400" w:type="dxa"/>
            <w:gridSpan w:val="7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3347A">
            <w:pPr>
              <w:snapToGrid w:val="0"/>
              <w:spacing w:line="240" w:lineRule="exact"/>
              <w:ind w:leftChars="4" w:left="31680" w:right="10" w:hangingChars="150" w:firstLine="31680"/>
              <w:rPr>
                <w:rFonts w:ascii="標楷體" w:eastAsia="標楷體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(1)</w:t>
            </w:r>
            <w:r w:rsidRPr="00765AEA">
              <w:rPr>
                <w:rFonts w:ascii="標楷體" w:eastAsia="標楷體" w:hAnsi="標楷體" w:cs="標楷體" w:hint="eastAsia"/>
                <w:sz w:val="20"/>
                <w:szCs w:val="20"/>
              </w:rPr>
              <w:t>起伏限制功能正常</w:t>
            </w:r>
            <w:r w:rsidRPr="00765AEA">
              <w:rPr>
                <w:rFonts w:ascii="標楷體" w:eastAsia="標楷體" w:hAnsi="標楷體" w:cs="標楷體"/>
                <w:sz w:val="20"/>
                <w:szCs w:val="20"/>
              </w:rPr>
              <w:t>(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 xml:space="preserve">□遮斷動力或□發出警報音響</w:t>
            </w:r>
            <w:r w:rsidRPr="00765AEA">
              <w:rPr>
                <w:rFonts w:ascii="標楷體" w:eastAsia="標楷體" w:hAnsi="標楷體" w:cs="標楷體"/>
                <w:sz w:val="20"/>
                <w:szCs w:val="20"/>
              </w:rPr>
              <w:t>),</w:t>
            </w:r>
            <w:r w:rsidRPr="00765AEA">
              <w:rPr>
                <w:rFonts w:ascii="標楷體" w:eastAsia="標楷體" w:hAnsi="標楷體" w:cs="標楷體" w:hint="eastAsia"/>
                <w:sz w:val="20"/>
                <w:szCs w:val="20"/>
              </w:rPr>
              <w:t>且安裝部無損傷、鬆動現象。</w:t>
            </w:r>
          </w:p>
        </w:tc>
        <w:tc>
          <w:tcPr>
            <w:tcW w:w="1593" w:type="dxa"/>
            <w:gridSpan w:val="3"/>
            <w:tcBorders>
              <w:left w:val="single" w:sz="4" w:space="0" w:color="auto"/>
            </w:tcBorders>
          </w:tcPr>
          <w:p w:rsidR="00B3347A" w:rsidRPr="00765AEA" w:rsidRDefault="00B3347A" w:rsidP="00B84BEB">
            <w:pPr>
              <w:snapToGrid w:val="0"/>
              <w:spacing w:line="240" w:lineRule="exact"/>
              <w:ind w:right="10"/>
              <w:jc w:val="both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B3347A" w:rsidRPr="00765AE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5" w:type="dxa"/>
          <w:cantSplit/>
          <w:trHeight w:val="270"/>
          <w:jc w:val="center"/>
        </w:trPr>
        <w:tc>
          <w:tcPr>
            <w:tcW w:w="370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right="10"/>
              <w:jc w:val="both"/>
              <w:rPr>
                <w:rFonts w:ascii="標楷體" w:eastAsia="標楷體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10" w:right="11"/>
              <w:jc w:val="both"/>
              <w:rPr>
                <w:rFonts w:ascii="標楷體" w:eastAsia="標楷體"/>
                <w:color w:val="000000"/>
                <w:sz w:val="18"/>
                <w:szCs w:val="18"/>
              </w:rPr>
            </w:pPr>
            <w:r w:rsidRPr="00765AEA">
              <w:rPr>
                <w:rFonts w:ascii="標楷體" w:eastAsia="標楷體" w:cs="標楷體" w:hint="eastAsia"/>
                <w:sz w:val="18"/>
                <w:szCs w:val="18"/>
              </w:rPr>
              <w:t>移構</w:t>
            </w:r>
            <w:r w:rsidRPr="00765AEA">
              <w:rPr>
                <w:rFonts w:ascii="標楷體" w:eastAsia="標楷體" w:cs="標楷體"/>
                <w:sz w:val="18"/>
                <w:szCs w:val="18"/>
              </w:rPr>
              <w:t>27</w:t>
            </w:r>
          </w:p>
        </w:tc>
        <w:tc>
          <w:tcPr>
            <w:tcW w:w="5400" w:type="dxa"/>
            <w:gridSpan w:val="7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3347A" w:rsidRPr="00D6132C" w:rsidRDefault="00B3347A" w:rsidP="00B3347A">
            <w:pPr>
              <w:snapToGrid w:val="0"/>
              <w:spacing w:line="240" w:lineRule="exact"/>
              <w:ind w:leftChars="4" w:left="31680" w:right="10" w:hangingChars="150" w:firstLine="31680"/>
              <w:rPr>
                <w:rFonts w:eastAsia="標楷體"/>
                <w:color w:val="000000"/>
                <w:spacing w:val="-8"/>
                <w:sz w:val="20"/>
                <w:szCs w:val="20"/>
              </w:rPr>
            </w:pPr>
            <w:r w:rsidRPr="00D6132C">
              <w:rPr>
                <w:rFonts w:eastAsia="標楷體"/>
                <w:color w:val="000000"/>
                <w:spacing w:val="-8"/>
                <w:sz w:val="20"/>
                <w:szCs w:val="20"/>
              </w:rPr>
              <w:t>(2)</w:t>
            </w:r>
            <w:r w:rsidRPr="00D6132C">
              <w:rPr>
                <w:rFonts w:eastAsia="標楷體" w:cs="標楷體" w:hint="eastAsia"/>
                <w:color w:val="000000"/>
                <w:spacing w:val="-8"/>
                <w:sz w:val="20"/>
                <w:szCs w:val="20"/>
              </w:rPr>
              <w:t>背向止動裝置具有充分強度，無顯著變形、裂痕影響安全動作。</w:t>
            </w:r>
          </w:p>
        </w:tc>
        <w:tc>
          <w:tcPr>
            <w:tcW w:w="1593" w:type="dxa"/>
            <w:gridSpan w:val="3"/>
            <w:tcBorders>
              <w:left w:val="single" w:sz="4" w:space="0" w:color="auto"/>
            </w:tcBorders>
          </w:tcPr>
          <w:p w:rsidR="00B3347A" w:rsidRPr="00202438" w:rsidRDefault="00B3347A" w:rsidP="00B84BEB">
            <w:pPr>
              <w:snapToGrid w:val="0"/>
              <w:spacing w:line="240" w:lineRule="exact"/>
              <w:ind w:left="186" w:right="10" w:hanging="176"/>
              <w:jc w:val="both"/>
              <w:rPr>
                <w:rFonts w:eastAsia="標楷體"/>
                <w:color w:val="000000"/>
                <w:spacing w:val="-12"/>
                <w:sz w:val="20"/>
                <w:szCs w:val="20"/>
              </w:rPr>
            </w:pPr>
          </w:p>
        </w:tc>
      </w:tr>
      <w:tr w:rsidR="00B3347A" w:rsidRPr="00765AE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5" w:type="dxa"/>
          <w:cantSplit/>
          <w:trHeight w:val="270"/>
          <w:jc w:val="center"/>
        </w:trPr>
        <w:tc>
          <w:tcPr>
            <w:tcW w:w="370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765AEA">
              <w:rPr>
                <w:rFonts w:ascii="標楷體" w:eastAsia="標楷體" w:hAnsi="標楷體" w:cs="標楷體"/>
                <w:sz w:val="20"/>
                <w:szCs w:val="20"/>
              </w:rPr>
              <w:t>3.</w:t>
            </w:r>
            <w:r w:rsidRPr="00765AEA">
              <w:rPr>
                <w:rFonts w:ascii="標楷體" w:eastAsia="標楷體" w:hAnsi="標楷體" w:cs="標楷體" w:hint="eastAsia"/>
                <w:sz w:val="20"/>
                <w:szCs w:val="20"/>
              </w:rPr>
              <w:t>過負荷預防或</w:t>
            </w:r>
          </w:p>
          <w:p w:rsidR="00B3347A" w:rsidRPr="00765AEA" w:rsidRDefault="00B3347A" w:rsidP="00B3347A">
            <w:pPr>
              <w:snapToGrid w:val="0"/>
              <w:spacing w:line="240" w:lineRule="exact"/>
              <w:ind w:right="10" w:firstLineChars="100" w:firstLine="31680"/>
              <w:jc w:val="both"/>
              <w:rPr>
                <w:rFonts w:ascii="標楷體" w:eastAsia="標楷體"/>
                <w:color w:val="000000"/>
                <w:sz w:val="20"/>
                <w:szCs w:val="20"/>
              </w:rPr>
            </w:pPr>
            <w:r w:rsidRPr="00765AEA">
              <w:rPr>
                <w:rFonts w:ascii="標楷體" w:eastAsia="標楷體" w:hAnsi="標楷體" w:cs="標楷體" w:hint="eastAsia"/>
                <w:spacing w:val="-8"/>
                <w:sz w:val="20"/>
                <w:szCs w:val="20"/>
              </w:rPr>
              <w:t>警報裝置</w:t>
            </w: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10" w:right="11"/>
              <w:jc w:val="both"/>
              <w:rPr>
                <w:rFonts w:ascii="標楷體" w:eastAsia="標楷體"/>
                <w:sz w:val="18"/>
                <w:szCs w:val="18"/>
              </w:rPr>
            </w:pPr>
            <w:r w:rsidRPr="00765AEA">
              <w:rPr>
                <w:rFonts w:ascii="標楷體" w:eastAsia="標楷體" w:cs="標楷體" w:hint="eastAsia"/>
                <w:sz w:val="18"/>
                <w:szCs w:val="18"/>
              </w:rPr>
              <w:t>移構</w:t>
            </w:r>
            <w:r w:rsidRPr="00765AEA">
              <w:rPr>
                <w:rFonts w:ascii="標楷體" w:eastAsia="標楷體" w:cs="標楷體"/>
                <w:sz w:val="18"/>
                <w:szCs w:val="18"/>
              </w:rPr>
              <w:t>31</w:t>
            </w:r>
          </w:p>
        </w:tc>
        <w:tc>
          <w:tcPr>
            <w:tcW w:w="5400" w:type="dxa"/>
            <w:gridSpan w:val="7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3347A" w:rsidRPr="00E147AE" w:rsidRDefault="00B3347A" w:rsidP="00B3347A">
            <w:pPr>
              <w:snapToGrid w:val="0"/>
              <w:spacing w:line="240" w:lineRule="exact"/>
              <w:ind w:leftChars="4" w:left="31680" w:right="10" w:hangingChars="100" w:firstLine="31680"/>
              <w:rPr>
                <w:rFonts w:ascii="標楷體" w:eastAsia="標楷體" w:hAnsi="標楷體"/>
                <w:spacing w:val="-6"/>
                <w:sz w:val="20"/>
                <w:szCs w:val="20"/>
              </w:rPr>
            </w:pPr>
            <w:r w:rsidRPr="00E147AE">
              <w:rPr>
                <w:rFonts w:eastAsia="標楷體" w:cs="標楷體" w:hint="eastAsia"/>
                <w:color w:val="000000"/>
                <w:spacing w:val="-6"/>
                <w:sz w:val="20"/>
                <w:szCs w:val="20"/>
              </w:rPr>
              <w:t>□超過額定荷重時能立即自動停止動作；或□在超過額定荷重前能發出警報聲響；或以（□洩壓閥</w:t>
            </w:r>
            <w:r w:rsidRPr="00E147AE">
              <w:rPr>
                <w:rFonts w:eastAsia="標楷體"/>
                <w:color w:val="000000"/>
                <w:spacing w:val="-6"/>
                <w:sz w:val="20"/>
                <w:szCs w:val="20"/>
              </w:rPr>
              <w:t xml:space="preserve"> </w:t>
            </w:r>
            <w:r w:rsidRPr="00E147AE">
              <w:rPr>
                <w:rFonts w:eastAsia="標楷體" w:cs="標楷體" w:hint="eastAsia"/>
                <w:color w:val="000000"/>
                <w:spacing w:val="-6"/>
                <w:sz w:val="20"/>
                <w:szCs w:val="20"/>
              </w:rPr>
              <w:t>□</w:t>
            </w:r>
            <w:r w:rsidRPr="00E147AE">
              <w:rPr>
                <w:rFonts w:ascii="標楷體" w:eastAsia="標楷體" w:hAnsi="標楷體" w:cs="標楷體" w:hint="eastAsia"/>
                <w:color w:val="000000"/>
                <w:spacing w:val="-6"/>
                <w:sz w:val="20"/>
                <w:szCs w:val="20"/>
              </w:rPr>
              <w:t>ˍˍˍ</w:t>
            </w:r>
            <w:r w:rsidRPr="00E147AE">
              <w:rPr>
                <w:rFonts w:eastAsia="標楷體" w:cs="標楷體" w:hint="eastAsia"/>
                <w:color w:val="000000"/>
                <w:spacing w:val="-6"/>
                <w:sz w:val="20"/>
                <w:szCs w:val="20"/>
              </w:rPr>
              <w:t>）其他替代裝置。</w:t>
            </w:r>
          </w:p>
        </w:tc>
        <w:tc>
          <w:tcPr>
            <w:tcW w:w="1593" w:type="dxa"/>
            <w:gridSpan w:val="3"/>
            <w:tcBorders>
              <w:left w:val="single" w:sz="4" w:space="0" w:color="auto"/>
            </w:tcBorders>
          </w:tcPr>
          <w:p w:rsidR="00B3347A" w:rsidRPr="00765AEA" w:rsidRDefault="00B3347A" w:rsidP="00B84BEB">
            <w:pPr>
              <w:snapToGrid w:val="0"/>
              <w:spacing w:line="240" w:lineRule="exact"/>
              <w:ind w:right="10"/>
              <w:jc w:val="both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B3347A" w:rsidRPr="00765AE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5" w:type="dxa"/>
          <w:cantSplit/>
          <w:trHeight w:val="270"/>
          <w:jc w:val="center"/>
        </w:trPr>
        <w:tc>
          <w:tcPr>
            <w:tcW w:w="370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3347A">
            <w:pPr>
              <w:snapToGrid w:val="0"/>
              <w:spacing w:line="240" w:lineRule="exact"/>
              <w:ind w:left="31680" w:hangingChars="100" w:firstLine="31680"/>
              <w:rPr>
                <w:rFonts w:ascii="標楷體" w:eastAsia="標楷體" w:hAnsi="標楷體"/>
                <w:sz w:val="20"/>
                <w:szCs w:val="20"/>
              </w:rPr>
            </w:pPr>
            <w:r w:rsidRPr="00765AEA">
              <w:rPr>
                <w:rFonts w:ascii="標楷體" w:eastAsia="標楷體" w:hAnsi="標楷體" w:cs="標楷體"/>
                <w:sz w:val="20"/>
                <w:szCs w:val="20"/>
              </w:rPr>
              <w:t>4.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 xml:space="preserve">伸臂傾斜角指示裝置</w:t>
            </w: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10" w:right="11"/>
              <w:jc w:val="both"/>
              <w:rPr>
                <w:rFonts w:ascii="標楷體" w:eastAsia="標楷體"/>
                <w:sz w:val="18"/>
                <w:szCs w:val="18"/>
              </w:rPr>
            </w:pPr>
            <w:r w:rsidRPr="00765AEA">
              <w:rPr>
                <w:rFonts w:ascii="標楷體" w:eastAsia="標楷體" w:cs="標楷體" w:hint="eastAsia"/>
                <w:sz w:val="18"/>
                <w:szCs w:val="18"/>
              </w:rPr>
              <w:t>移構</w:t>
            </w:r>
            <w:r w:rsidRPr="00765AEA">
              <w:rPr>
                <w:rFonts w:ascii="標楷體" w:eastAsia="標楷體" w:cs="標楷體"/>
                <w:sz w:val="18"/>
                <w:szCs w:val="18"/>
              </w:rPr>
              <w:t>32</w:t>
            </w:r>
          </w:p>
        </w:tc>
        <w:tc>
          <w:tcPr>
            <w:tcW w:w="5400" w:type="dxa"/>
            <w:gridSpan w:val="7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3347A">
            <w:pPr>
              <w:snapToGrid w:val="0"/>
              <w:spacing w:line="240" w:lineRule="exact"/>
              <w:ind w:leftChars="4" w:left="31680" w:right="10" w:hangingChars="100" w:firstLine="31680"/>
              <w:rPr>
                <w:rFonts w:eastAsia="標楷體"/>
                <w:color w:val="000000"/>
                <w:sz w:val="20"/>
                <w:szCs w:val="20"/>
              </w:rPr>
            </w:pPr>
            <w:r w:rsidRPr="00765AEA">
              <w:rPr>
                <w:rFonts w:eastAsia="標楷體" w:cs="標楷體" w:hint="eastAsia"/>
                <w:sz w:val="20"/>
                <w:szCs w:val="20"/>
              </w:rPr>
              <w:t>應設易見處，且機能正常。</w:t>
            </w:r>
          </w:p>
        </w:tc>
        <w:tc>
          <w:tcPr>
            <w:tcW w:w="1593" w:type="dxa"/>
            <w:gridSpan w:val="3"/>
            <w:tcBorders>
              <w:left w:val="single" w:sz="4" w:space="0" w:color="auto"/>
            </w:tcBorders>
          </w:tcPr>
          <w:p w:rsidR="00B3347A" w:rsidRPr="00765AEA" w:rsidRDefault="00B3347A" w:rsidP="00B84BEB">
            <w:pPr>
              <w:snapToGrid w:val="0"/>
              <w:spacing w:line="240" w:lineRule="exact"/>
              <w:ind w:right="10"/>
              <w:jc w:val="both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B3347A" w:rsidRPr="00765AE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5" w:type="dxa"/>
          <w:cantSplit/>
          <w:trHeight w:val="270"/>
          <w:jc w:val="center"/>
        </w:trPr>
        <w:tc>
          <w:tcPr>
            <w:tcW w:w="370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pacing w:val="-8"/>
                <w:sz w:val="20"/>
                <w:szCs w:val="20"/>
              </w:rPr>
              <w:t xml:space="preserve">5.</w:t>
            </w:r>
            <w:r>
              <w:rPr>
                <w:rFonts w:ascii="標楷體" w:eastAsia="標楷體" w:hAnsi="標楷體" w:cs="標楷體" w:hint="eastAsia"/>
                <w:spacing w:val="-8"/>
                <w:sz w:val="20"/>
                <w:szCs w:val="20"/>
              </w:rPr>
              <w:t xml:space="preserve">安全閥</w:t>
            </w: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10" w:right="11"/>
              <w:jc w:val="both"/>
              <w:rPr>
                <w:rFonts w:ascii="標楷體" w:eastAsia="標楷體"/>
                <w:sz w:val="18"/>
                <w:szCs w:val="18"/>
              </w:rPr>
            </w:pPr>
            <w:r>
              <w:rPr>
                <w:rFonts w:ascii="標楷體" w:eastAsia="標楷體" w:cs="標楷體" w:hint="eastAsia"/>
                <w:color w:val="000000"/>
                <w:sz w:val="18"/>
                <w:szCs w:val="18"/>
              </w:rPr>
              <w:t>★</w:t>
            </w:r>
            <w:r w:rsidRPr="00765AEA">
              <w:rPr>
                <w:rFonts w:ascii="標楷體" w:eastAsia="標楷體" w:cs="標楷體" w:hint="eastAsia"/>
                <w:sz w:val="18"/>
                <w:szCs w:val="18"/>
              </w:rPr>
              <w:t>移構</w:t>
            </w:r>
            <w:r w:rsidRPr="00765AEA">
              <w:rPr>
                <w:rFonts w:ascii="標楷體" w:eastAsia="標楷體" w:cs="標楷體"/>
                <w:sz w:val="18"/>
                <w:szCs w:val="18"/>
              </w:rPr>
              <w:t>33</w:t>
            </w:r>
          </w:p>
        </w:tc>
        <w:tc>
          <w:tcPr>
            <w:tcW w:w="5400" w:type="dxa"/>
            <w:gridSpan w:val="7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3347A">
            <w:pPr>
              <w:snapToGrid w:val="0"/>
              <w:spacing w:line="240" w:lineRule="exact"/>
              <w:ind w:leftChars="4" w:left="31680" w:right="10" w:hangingChars="100" w:firstLine="31680"/>
              <w:rPr>
                <w:rFonts w:eastAsia="標楷體"/>
                <w:sz w:val="20"/>
                <w:szCs w:val="20"/>
              </w:rPr>
            </w:pPr>
            <w:r w:rsidRPr="00765AEA">
              <w:rPr>
                <w:rFonts w:eastAsia="標楷體" w:cs="標楷體" w:hint="eastAsia"/>
                <w:color w:val="000000"/>
                <w:spacing w:val="-12"/>
                <w:sz w:val="20"/>
                <w:szCs w:val="20"/>
              </w:rPr>
              <w:t>功能正常。</w:t>
            </w:r>
          </w:p>
        </w:tc>
        <w:tc>
          <w:tcPr>
            <w:tcW w:w="1593" w:type="dxa"/>
            <w:gridSpan w:val="3"/>
            <w:tcBorders>
              <w:left w:val="single" w:sz="4" w:space="0" w:color="auto"/>
            </w:tcBorders>
          </w:tcPr>
          <w:p w:rsidR="00B3347A" w:rsidRPr="00765AEA" w:rsidRDefault="00B3347A" w:rsidP="00B84BEB">
            <w:pPr>
              <w:snapToGrid w:val="0"/>
              <w:spacing w:line="240" w:lineRule="exact"/>
              <w:ind w:right="10"/>
              <w:jc w:val="both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B3347A" w:rsidRPr="00765AE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5" w:type="dxa"/>
          <w:cantSplit/>
          <w:trHeight w:val="270"/>
          <w:jc w:val="center"/>
        </w:trPr>
        <w:tc>
          <w:tcPr>
            <w:tcW w:w="370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rPr>
                <w:rFonts w:ascii="標楷體" w:eastAsia="標楷體" w:hAnsi="標楷體"/>
                <w:spacing w:val="-8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pacing w:val="-8"/>
                <w:sz w:val="20"/>
                <w:szCs w:val="20"/>
              </w:rPr>
              <w:t xml:space="preserve">6.</w:t>
            </w:r>
            <w:r w:rsidRPr="00765AEA">
              <w:rPr>
                <w:rFonts w:ascii="標楷體" w:eastAsia="標楷體" w:hAnsi="標楷體" w:cs="標楷體" w:hint="eastAsia"/>
                <w:spacing w:val="-8"/>
                <w:sz w:val="20"/>
                <w:szCs w:val="20"/>
              </w:rPr>
              <w:t>逆止閥</w:t>
            </w: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10" w:right="11"/>
              <w:jc w:val="both"/>
              <w:rPr>
                <w:rFonts w:ascii="標楷體" w:eastAsia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cs="標楷體" w:hint="eastAsia"/>
                <w:color w:val="000000"/>
                <w:sz w:val="18"/>
                <w:szCs w:val="18"/>
              </w:rPr>
              <w:t>★</w:t>
            </w:r>
            <w:r w:rsidRPr="00765AEA">
              <w:rPr>
                <w:rFonts w:ascii="標楷體" w:eastAsia="標楷體" w:cs="標楷體" w:hint="eastAsia"/>
                <w:sz w:val="18"/>
                <w:szCs w:val="18"/>
              </w:rPr>
              <w:t>移構</w:t>
            </w:r>
            <w:r w:rsidRPr="00765AEA">
              <w:rPr>
                <w:rFonts w:ascii="標楷體" w:eastAsia="標楷體" w:cs="標楷體"/>
                <w:sz w:val="18"/>
                <w:szCs w:val="18"/>
              </w:rPr>
              <w:t>33</w:t>
            </w:r>
          </w:p>
        </w:tc>
        <w:tc>
          <w:tcPr>
            <w:tcW w:w="5400" w:type="dxa"/>
            <w:gridSpan w:val="7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3347A">
            <w:pPr>
              <w:snapToGrid w:val="0"/>
              <w:spacing w:line="240" w:lineRule="exact"/>
              <w:ind w:leftChars="4" w:left="31680" w:right="10" w:hangingChars="100" w:firstLine="31680"/>
              <w:rPr>
                <w:rFonts w:eastAsia="標楷體"/>
                <w:color w:val="000000"/>
                <w:spacing w:val="-12"/>
                <w:sz w:val="20"/>
                <w:szCs w:val="20"/>
              </w:rPr>
            </w:pPr>
            <w:r w:rsidRPr="00765AEA">
              <w:rPr>
                <w:rFonts w:eastAsia="標楷體" w:cs="標楷體" w:hint="eastAsia"/>
                <w:color w:val="000000"/>
                <w:spacing w:val="-12"/>
                <w:sz w:val="20"/>
                <w:szCs w:val="20"/>
              </w:rPr>
              <w:t>功能正常。</w:t>
            </w:r>
          </w:p>
        </w:tc>
        <w:tc>
          <w:tcPr>
            <w:tcW w:w="1593" w:type="dxa"/>
            <w:gridSpan w:val="3"/>
            <w:tcBorders>
              <w:left w:val="single" w:sz="4" w:space="0" w:color="auto"/>
            </w:tcBorders>
          </w:tcPr>
          <w:p w:rsidR="00B3347A" w:rsidRPr="00765AEA" w:rsidRDefault="00B3347A" w:rsidP="00B84BEB">
            <w:pPr>
              <w:snapToGrid w:val="0"/>
              <w:spacing w:line="240" w:lineRule="exact"/>
              <w:ind w:right="10"/>
              <w:jc w:val="both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B3347A" w:rsidRPr="00765AE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25" w:type="dxa"/>
          <w:cantSplit/>
          <w:trHeight w:val="270"/>
          <w:jc w:val="center"/>
        </w:trPr>
        <w:tc>
          <w:tcPr>
            <w:tcW w:w="370" w:type="dxa"/>
            <w:gridSpan w:val="2"/>
            <w:vMerge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atLeast"/>
              <w:rPr>
                <w:rFonts w:ascii="標楷體" w:eastAsia="標楷體" w:hAnsi="標楷體"/>
                <w:spacing w:val="-8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pacing w:val="-8"/>
                <w:sz w:val="20"/>
                <w:szCs w:val="20"/>
              </w:rPr>
              <w:t xml:space="preserve">7.</w:t>
            </w:r>
            <w:r w:rsidRPr="00765AEA">
              <w:rPr>
                <w:rFonts w:ascii="標楷體" w:eastAsia="標楷體" w:hAnsi="標楷體" w:cs="標楷體" w:hint="eastAsia"/>
                <w:spacing w:val="-8"/>
                <w:sz w:val="20"/>
                <w:szCs w:val="20"/>
              </w:rPr>
              <w:t>防止脫落裝置</w:t>
            </w:r>
          </w:p>
        </w:tc>
        <w:tc>
          <w:tcPr>
            <w:tcW w:w="1260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atLeast"/>
              <w:ind w:left="10" w:right="10"/>
              <w:jc w:val="both"/>
              <w:rPr>
                <w:rFonts w:ascii="標楷體" w:eastAsia="標楷體" w:cs="標楷體"/>
                <w:sz w:val="18"/>
                <w:szCs w:val="18"/>
              </w:rPr>
            </w:pPr>
            <w:r w:rsidRPr="00765AEA">
              <w:rPr>
                <w:rFonts w:ascii="標楷體" w:eastAsia="標楷體" w:cs="標楷體" w:hint="eastAsia"/>
                <w:sz w:val="18"/>
                <w:szCs w:val="18"/>
              </w:rPr>
              <w:t>移構</w:t>
            </w:r>
            <w:r w:rsidRPr="00765AEA">
              <w:rPr>
                <w:rFonts w:ascii="標楷體" w:eastAsia="標楷體" w:cs="標楷體"/>
                <w:sz w:val="18"/>
                <w:szCs w:val="18"/>
              </w:rPr>
              <w:t>36</w:t>
            </w:r>
          </w:p>
        </w:tc>
        <w:tc>
          <w:tcPr>
            <w:tcW w:w="5400" w:type="dxa"/>
            <w:gridSpan w:val="7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3347A">
            <w:pPr>
              <w:snapToGrid w:val="0"/>
              <w:spacing w:line="240" w:lineRule="atLeast"/>
              <w:ind w:leftChars="4" w:left="31680" w:right="10" w:hangingChars="100" w:firstLine="31680"/>
              <w:rPr>
                <w:rFonts w:eastAsia="標楷體"/>
                <w:color w:val="000000"/>
                <w:spacing w:val="-12"/>
                <w:sz w:val="20"/>
                <w:szCs w:val="20"/>
              </w:rPr>
            </w:pPr>
            <w:r w:rsidRPr="00765AEA">
              <w:rPr>
                <w:rFonts w:eastAsia="標楷體" w:cs="標楷體" w:hint="eastAsia"/>
                <w:color w:val="000000"/>
                <w:spacing w:val="-12"/>
                <w:sz w:val="20"/>
                <w:szCs w:val="20"/>
              </w:rPr>
              <w:t>構件良好，功能正常。</w:t>
            </w:r>
          </w:p>
        </w:tc>
        <w:tc>
          <w:tcPr>
            <w:tcW w:w="1593" w:type="dxa"/>
            <w:gridSpan w:val="3"/>
            <w:tcBorders>
              <w:left w:val="single" w:sz="4" w:space="0" w:color="auto"/>
              <w:bottom w:val="single" w:sz="12" w:space="0" w:color="auto"/>
            </w:tcBorders>
          </w:tcPr>
          <w:p w:rsidR="00B3347A" w:rsidRPr="00765AEA" w:rsidRDefault="00B3347A" w:rsidP="00B84BEB">
            <w:pPr>
              <w:snapToGrid w:val="0"/>
              <w:spacing w:line="260" w:lineRule="exact"/>
              <w:ind w:right="10"/>
              <w:jc w:val="both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B3347A" w:rsidRPr="00765AE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44"/>
          <w:jc w:val="center"/>
        </w:trPr>
        <w:tc>
          <w:tcPr>
            <w:tcW w:w="382" w:type="dxa"/>
            <w:gridSpan w:val="3"/>
            <w:vMerge w:val="restart"/>
            <w:tcBorders>
              <w:top w:val="single" w:sz="12" w:space="0" w:color="auto"/>
              <w:right w:val="single" w:sz="4" w:space="0" w:color="auto"/>
            </w:tcBorders>
            <w:textDirection w:val="tbRlV"/>
            <w:vAlign w:val="center"/>
          </w:tcPr>
          <w:p w:rsidR="00B3347A" w:rsidRPr="00765AEA" w:rsidRDefault="00B3347A" w:rsidP="00B84BEB">
            <w:pPr>
              <w:ind w:left="113" w:right="113"/>
              <w:jc w:val="center"/>
              <w:rPr>
                <w:rFonts w:ascii="標楷體" w:eastAsia="標楷體"/>
              </w:rPr>
            </w:pPr>
            <w:r>
              <w:br w:type="page"/>
            </w:r>
            <w:r w:rsidRPr="00765AEA">
              <w:br w:type="page"/>
            </w:r>
            <w:r>
              <w:rPr>
                <w:rFonts w:ascii="標楷體" w:eastAsia="標楷體" w:cs="標楷體" w:hint="eastAsia"/>
              </w:rPr>
              <w:t xml:space="preserve">四、鋼索</w:t>
            </w:r>
          </w:p>
        </w:tc>
        <w:tc>
          <w:tcPr>
            <w:tcW w:w="1568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0" w:lineRule="atLeast"/>
              <w:ind w:left="10" w:right="10"/>
              <w:jc w:val="both"/>
              <w:rPr>
                <w:rFonts w:ascii="標楷體" w:eastAsia="標楷體"/>
                <w:spacing w:val="-8"/>
                <w:sz w:val="20"/>
                <w:szCs w:val="20"/>
              </w:rPr>
            </w:pPr>
            <w:r w:rsidRPr="00765AEA">
              <w:rPr>
                <w:rFonts w:ascii="標楷體" w:eastAsia="標楷體" w:cs="標楷體" w:hint="eastAsia"/>
                <w:sz w:val="20"/>
                <w:szCs w:val="20"/>
              </w:rPr>
              <w:t>鋼索</w:t>
            </w:r>
          </w:p>
        </w:tc>
        <w:tc>
          <w:tcPr>
            <w:tcW w:w="1421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atLeast"/>
              <w:ind w:right="10"/>
              <w:jc w:val="both"/>
              <w:rPr>
                <w:rFonts w:ascii="標楷體" w:eastAsia="標楷體"/>
                <w:sz w:val="16"/>
                <w:szCs w:val="16"/>
              </w:rPr>
            </w:pPr>
            <w:r w:rsidRPr="00765AEA">
              <w:rPr>
                <w:rFonts w:ascii="標楷體" w:eastAsia="標楷體" w:cs="標楷體" w:hint="eastAsia"/>
                <w:sz w:val="16"/>
                <w:szCs w:val="16"/>
              </w:rPr>
              <w:t>移構</w:t>
            </w:r>
            <w:r w:rsidRPr="00765AEA">
              <w:rPr>
                <w:rFonts w:ascii="標楷體" w:eastAsia="標楷體" w:cs="標楷體"/>
                <w:sz w:val="16"/>
                <w:szCs w:val="16"/>
              </w:rPr>
              <w:t>45</w:t>
            </w:r>
          </w:p>
        </w:tc>
        <w:tc>
          <w:tcPr>
            <w:tcW w:w="5368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3347A">
            <w:pPr>
              <w:snapToGrid w:val="0"/>
              <w:spacing w:line="240" w:lineRule="exact"/>
              <w:ind w:left="31680" w:hangingChars="150" w:firstLine="31680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(1)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 xml:space="preserve">直徑減少未達公稱直徑之</w:t>
            </w:r>
            <w:r w:rsidRPr="00765AEA">
              <w:rPr>
                <w:rFonts w:ascii="標楷體" w:eastAsia="標楷體" w:hAnsi="標楷體" w:cs="標楷體"/>
                <w:sz w:val="20"/>
                <w:szCs w:val="20"/>
              </w:rPr>
              <w:t>7%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 xml:space="preserve">以上、鋼索一撚間無</w:t>
            </w:r>
            <w:r w:rsidRPr="00D936A9">
              <w:rPr>
                <w:rFonts w:ascii="標楷體" w:eastAsia="標楷體" w:hAnsi="標楷體" w:cs="標楷體"/>
                <w:sz w:val="20"/>
                <w:szCs w:val="20"/>
              </w:rPr>
              <w:t>10%</w:t>
            </w:r>
            <w:r w:rsidRPr="00D936A9">
              <w:rPr>
                <w:rFonts w:ascii="標楷體" w:eastAsia="標楷體" w:hAnsi="標楷體" w:cs="標楷體" w:hint="eastAsia"/>
                <w:sz w:val="20"/>
                <w:szCs w:val="20"/>
              </w:rPr>
              <w:t>以上素線截斷及無顯</w:t>
            </w:r>
            <w:r>
              <w:rPr>
                <w:rFonts w:ascii="標楷體" w:eastAsia="標楷體" w:hAnsi="標楷體" w:cs="標楷體" w:hint="eastAsia"/>
                <w:sz w:val="18"/>
                <w:szCs w:val="18"/>
              </w:rPr>
              <w:t xml:space="preserve">著變形、腐蝕或扭結。</w:t>
            </w: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1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B3347A" w:rsidRPr="00765AE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44"/>
          <w:jc w:val="center"/>
        </w:trPr>
        <w:tc>
          <w:tcPr>
            <w:tcW w:w="382" w:type="dxa"/>
            <w:gridSpan w:val="3"/>
            <w:vMerge/>
            <w:tcBorders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0" w:lineRule="atLeast"/>
              <w:ind w:left="10" w:right="10"/>
              <w:jc w:val="both"/>
              <w:rPr>
                <w:rFonts w:ascii="標楷體" w:eastAsia="標楷體"/>
                <w:spacing w:val="-8"/>
                <w:sz w:val="20"/>
                <w:szCs w:val="20"/>
              </w:rPr>
            </w:pPr>
          </w:p>
        </w:tc>
        <w:tc>
          <w:tcPr>
            <w:tcW w:w="142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atLeast"/>
              <w:ind w:right="10"/>
              <w:jc w:val="both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536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3347A">
            <w:pPr>
              <w:snapToGrid w:val="0"/>
              <w:spacing w:line="240" w:lineRule="exact"/>
              <w:ind w:left="31680" w:hangingChars="100" w:firstLine="31680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cs="標楷體"/>
                <w:sz w:val="20"/>
                <w:szCs w:val="20"/>
              </w:rPr>
              <w:t>(2)</w:t>
            </w:r>
            <w:r w:rsidRPr="00765AEA">
              <w:rPr>
                <w:rFonts w:ascii="標楷體" w:eastAsia="標楷體" w:cs="標楷體" w:hint="eastAsia"/>
                <w:sz w:val="20"/>
                <w:szCs w:val="20"/>
              </w:rPr>
              <w:t>吊具或伸臂置於最低位置時，捲揚或起伏捲胴應有</w:t>
            </w:r>
            <w:r w:rsidRPr="00765AEA">
              <w:rPr>
                <w:rFonts w:ascii="標楷體" w:eastAsia="標楷體" w:cs="標楷體"/>
                <w:sz w:val="20"/>
                <w:szCs w:val="20"/>
              </w:rPr>
              <w:t>2</w:t>
            </w:r>
            <w:r w:rsidRPr="00765AEA">
              <w:rPr>
                <w:rFonts w:ascii="標楷體" w:eastAsia="標楷體" w:cs="標楷體" w:hint="eastAsia"/>
                <w:sz w:val="20"/>
                <w:szCs w:val="20"/>
              </w:rPr>
              <w:t>捲以上鋼索</w:t>
            </w:r>
            <w:r w:rsidRPr="00D936A9">
              <w:rPr>
                <w:rFonts w:ascii="標楷體" w:eastAsia="標楷體" w:cs="標楷體"/>
                <w:sz w:val="20"/>
                <w:szCs w:val="20"/>
              </w:rPr>
              <w:t>;</w:t>
            </w:r>
            <w:r w:rsidRPr="00D936A9">
              <w:rPr>
                <w:rFonts w:ascii="標楷體" w:eastAsia="標楷體" w:cs="標楷體" w:hint="eastAsia"/>
                <w:sz w:val="20"/>
                <w:szCs w:val="20"/>
              </w:rPr>
              <w:t>伸臂長度縮至最短時，伸縮裝置之捲胴應有</w:t>
            </w:r>
            <w:r w:rsidRPr="00D936A9">
              <w:rPr>
                <w:rFonts w:ascii="標楷體" w:eastAsia="標楷體" w:cs="標楷體"/>
                <w:sz w:val="20"/>
                <w:szCs w:val="20"/>
              </w:rPr>
              <w:t>2</w:t>
            </w:r>
            <w:r>
              <w:rPr>
                <w:rFonts w:ascii="標楷體" w:eastAsia="標楷體" w:cs="標楷體" w:hint="eastAsia"/>
                <w:sz w:val="20"/>
                <w:szCs w:val="20"/>
              </w:rPr>
              <w:t xml:space="preserve">捲以上鋼索。。</w:t>
            </w:r>
          </w:p>
        </w:tc>
        <w:tc>
          <w:tcPr>
            <w:tcW w:w="1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1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B3347A" w:rsidRPr="00765AE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16"/>
          <w:jc w:val="center"/>
        </w:trPr>
        <w:tc>
          <w:tcPr>
            <w:tcW w:w="382" w:type="dxa"/>
            <w:gridSpan w:val="3"/>
            <w:vMerge/>
            <w:tcBorders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0" w:lineRule="atLeast"/>
              <w:ind w:left="10" w:right="10"/>
              <w:jc w:val="both"/>
              <w:rPr>
                <w:rFonts w:ascii="標楷體" w:eastAsia="標楷體"/>
                <w:spacing w:val="-8"/>
                <w:sz w:val="20"/>
                <w:szCs w:val="20"/>
              </w:rPr>
            </w:pP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atLeast"/>
              <w:ind w:right="11"/>
              <w:jc w:val="both"/>
              <w:rPr>
                <w:rFonts w:ascii="標楷體" w:eastAsia="標楷體" w:cs="標楷體"/>
                <w:spacing w:val="-20"/>
                <w:sz w:val="16"/>
                <w:szCs w:val="16"/>
              </w:rPr>
            </w:pPr>
            <w:r w:rsidRPr="00765AEA">
              <w:rPr>
                <w:rFonts w:ascii="標楷體" w:eastAsia="標楷體" w:cs="標楷體" w:hint="eastAsia"/>
                <w:spacing w:val="-20"/>
                <w:sz w:val="16"/>
                <w:szCs w:val="16"/>
              </w:rPr>
              <w:t>移構</w:t>
            </w:r>
            <w:r w:rsidRPr="00765AEA">
              <w:rPr>
                <w:rFonts w:ascii="標楷體" w:eastAsia="標楷體" w:cs="標楷體"/>
                <w:spacing w:val="-20"/>
                <w:sz w:val="16"/>
                <w:szCs w:val="16"/>
              </w:rPr>
              <w:t xml:space="preserve"> 26</w:t>
            </w:r>
          </w:p>
        </w:tc>
        <w:tc>
          <w:tcPr>
            <w:tcW w:w="536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10" w:right="11"/>
              <w:jc w:val="both"/>
              <w:rPr>
                <w:rFonts w:ascii="標楷體" w:eastAsia="標楷體"/>
                <w:sz w:val="20"/>
                <w:szCs w:val="20"/>
              </w:rPr>
            </w:pPr>
            <w:r w:rsidRPr="00765AEA">
              <w:rPr>
                <w:rFonts w:ascii="標楷體" w:eastAsia="標楷體" w:cs="標楷體" w:hint="eastAsia"/>
                <w:sz w:val="20"/>
                <w:szCs w:val="20"/>
              </w:rPr>
              <w:t>鋼索末端固定正確具防鬆或自緊性能。</w:t>
            </w:r>
          </w:p>
        </w:tc>
        <w:tc>
          <w:tcPr>
            <w:tcW w:w="1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1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B3347A" w:rsidRPr="00765AE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50"/>
          <w:jc w:val="center"/>
        </w:trPr>
        <w:tc>
          <w:tcPr>
            <w:tcW w:w="382" w:type="dxa"/>
            <w:gridSpan w:val="3"/>
            <w:vMerge/>
            <w:tcBorders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568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0" w:lineRule="atLeast"/>
              <w:ind w:left="10" w:right="10"/>
              <w:jc w:val="both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atLeast"/>
              <w:ind w:left="512" w:right="10" w:hanging="512"/>
              <w:jc w:val="both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5368" w:type="dxa"/>
            <w:gridSpan w:val="7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B3347A" w:rsidRDefault="00B3347A" w:rsidP="00B84BEB">
            <w:pPr>
              <w:snapToGrid w:val="0"/>
              <w:spacing w:line="240" w:lineRule="exact"/>
              <w:ind w:right="11"/>
              <w:jc w:val="both"/>
              <w:rPr>
                <w:rFonts w:ascii="標楷體" w:eastAsia="標楷體"/>
                <w:color w:val="000000"/>
                <w:spacing w:val="-16"/>
                <w:sz w:val="20"/>
                <w:szCs w:val="20"/>
              </w:rPr>
            </w:pPr>
            <w:r w:rsidRPr="00765AEA">
              <w:rPr>
                <w:rFonts w:ascii="標楷體" w:eastAsia="標楷體" w:cs="標楷體" w:hint="eastAsia"/>
                <w:color w:val="000000"/>
                <w:spacing w:val="-12"/>
                <w:sz w:val="20"/>
                <w:szCs w:val="20"/>
              </w:rPr>
              <w:t>鋼索規格尺寸。</w:t>
            </w:r>
            <w:r w:rsidRPr="00765AEA">
              <w:rPr>
                <w:rFonts w:ascii="標楷體" w:eastAsia="標楷體" w:cs="標楷體" w:hint="eastAsia"/>
                <w:color w:val="000000"/>
                <w:spacing w:val="-16"/>
                <w:sz w:val="20"/>
                <w:szCs w:val="20"/>
              </w:rPr>
              <w:t>主捲：構成</w:t>
            </w:r>
            <w:r w:rsidRPr="00765AEA">
              <w:rPr>
                <w:rFonts w:ascii="標楷體" w:eastAsia="標楷體" w:cs="標楷體"/>
                <w:color w:val="000000"/>
                <w:spacing w:val="-16"/>
                <w:sz w:val="20"/>
                <w:szCs w:val="20"/>
              </w:rPr>
              <w:t xml:space="preserve"> ________ </w:t>
            </w:r>
            <w:r w:rsidRPr="00765AEA">
              <w:rPr>
                <w:rFonts w:ascii="標楷體" w:eastAsia="標楷體" w:cs="標楷體" w:hint="eastAsia"/>
                <w:color w:val="000000"/>
                <w:spacing w:val="-16"/>
                <w:sz w:val="20"/>
                <w:szCs w:val="20"/>
              </w:rPr>
              <w:t>股</w:t>
            </w:r>
            <w:r w:rsidRPr="00765AEA">
              <w:rPr>
                <w:rFonts w:ascii="標楷體" w:eastAsia="標楷體" w:cs="標楷體"/>
                <w:color w:val="000000"/>
                <w:spacing w:val="-16"/>
                <w:sz w:val="20"/>
                <w:szCs w:val="20"/>
              </w:rPr>
              <w:t xml:space="preserve"> ________mm  </w:t>
            </w:r>
            <w:r w:rsidRPr="00765AEA">
              <w:rPr>
                <w:rFonts w:ascii="標楷體" w:eastAsia="標楷體" w:cs="標楷體" w:hint="eastAsia"/>
                <w:color w:val="000000"/>
                <w:spacing w:val="-16"/>
                <w:sz w:val="20"/>
                <w:szCs w:val="20"/>
              </w:rPr>
              <w:t>實測直徑</w:t>
            </w:r>
          </w:p>
          <w:p w:rsidR="00B3347A" w:rsidRDefault="00B3347A" w:rsidP="00B84BEB">
            <w:pPr>
              <w:snapToGrid w:val="0"/>
              <w:spacing w:line="240" w:lineRule="exact"/>
              <w:ind w:right="11"/>
              <w:jc w:val="both"/>
              <w:rPr>
                <w:rFonts w:ascii="標楷體" w:eastAsia="標楷體"/>
                <w:color w:val="000000"/>
                <w:spacing w:val="-16"/>
                <w:sz w:val="20"/>
                <w:szCs w:val="20"/>
              </w:rPr>
            </w:pPr>
            <w:r w:rsidRPr="00765AEA">
              <w:rPr>
                <w:rFonts w:ascii="標楷體" w:eastAsia="標楷體" w:cs="標楷體"/>
                <w:color w:val="000000"/>
                <w:spacing w:val="-16"/>
                <w:sz w:val="20"/>
                <w:szCs w:val="20"/>
              </w:rPr>
              <w:t>_________mm</w:t>
            </w:r>
            <w:r w:rsidRPr="00765AEA">
              <w:rPr>
                <w:rFonts w:ascii="標楷體" w:eastAsia="標楷體" w:cs="標楷體" w:hint="eastAsia"/>
                <w:color w:val="000000"/>
                <w:spacing w:val="-16"/>
                <w:sz w:val="20"/>
                <w:szCs w:val="20"/>
              </w:rPr>
              <w:t>；輔捲：構成</w:t>
            </w:r>
            <w:r w:rsidRPr="00765AEA">
              <w:rPr>
                <w:rFonts w:ascii="標楷體" w:eastAsia="標楷體" w:cs="標楷體"/>
                <w:color w:val="000000"/>
                <w:spacing w:val="-16"/>
                <w:sz w:val="20"/>
                <w:szCs w:val="20"/>
              </w:rPr>
              <w:t>______</w:t>
            </w:r>
            <w:r w:rsidRPr="00765AEA">
              <w:rPr>
                <w:rFonts w:ascii="標楷體" w:eastAsia="標楷體" w:cs="標楷體" w:hint="eastAsia"/>
                <w:color w:val="000000"/>
                <w:spacing w:val="-16"/>
                <w:sz w:val="20"/>
                <w:szCs w:val="20"/>
              </w:rPr>
              <w:t>股</w:t>
            </w:r>
            <w:r w:rsidRPr="00765AEA">
              <w:rPr>
                <w:rFonts w:ascii="標楷體" w:eastAsia="標楷體" w:cs="標楷體"/>
                <w:color w:val="000000"/>
                <w:spacing w:val="-16"/>
                <w:sz w:val="20"/>
                <w:szCs w:val="20"/>
              </w:rPr>
              <w:t>_______mm</w:t>
            </w:r>
            <w:r w:rsidRPr="00765AEA">
              <w:rPr>
                <w:rFonts w:ascii="標楷體" w:eastAsia="標楷體" w:cs="標楷體" w:hint="eastAsia"/>
                <w:color w:val="000000"/>
                <w:spacing w:val="-16"/>
                <w:sz w:val="20"/>
                <w:szCs w:val="20"/>
              </w:rPr>
              <w:t>實測直徑</w:t>
            </w:r>
            <w:r w:rsidRPr="00765AEA">
              <w:rPr>
                <w:rFonts w:ascii="標楷體" w:eastAsia="標楷體" w:cs="標楷體"/>
                <w:color w:val="000000"/>
                <w:spacing w:val="-16"/>
                <w:sz w:val="20"/>
                <w:szCs w:val="20"/>
              </w:rPr>
              <w:t xml:space="preserve"> ________mm</w:t>
            </w:r>
            <w:r w:rsidRPr="00765AEA">
              <w:rPr>
                <w:rFonts w:ascii="標楷體" w:eastAsia="標楷體" w:cs="標楷體" w:hint="eastAsia"/>
                <w:color w:val="000000"/>
                <w:spacing w:val="-16"/>
                <w:sz w:val="20"/>
                <w:szCs w:val="20"/>
              </w:rPr>
              <w:t>；</w:t>
            </w:r>
          </w:p>
          <w:p w:rsidR="00B3347A" w:rsidRDefault="00B3347A" w:rsidP="00B84BEB">
            <w:pPr>
              <w:snapToGrid w:val="0"/>
              <w:spacing w:line="240" w:lineRule="exact"/>
              <w:ind w:right="11"/>
              <w:jc w:val="both"/>
              <w:rPr>
                <w:rFonts w:ascii="標楷體" w:eastAsia="標楷體"/>
                <w:color w:val="000000"/>
                <w:spacing w:val="-16"/>
                <w:sz w:val="20"/>
                <w:szCs w:val="20"/>
              </w:rPr>
            </w:pPr>
            <w:r w:rsidRPr="00765AEA">
              <w:rPr>
                <w:rFonts w:ascii="標楷體" w:eastAsia="標楷體" w:cs="標楷體" w:hint="eastAsia"/>
                <w:color w:val="000000"/>
                <w:spacing w:val="-16"/>
                <w:sz w:val="20"/>
                <w:szCs w:val="20"/>
              </w:rPr>
              <w:t>起伏：構成</w:t>
            </w:r>
            <w:r w:rsidRPr="00765AEA">
              <w:rPr>
                <w:rFonts w:ascii="標楷體" w:eastAsia="標楷體" w:cs="標楷體"/>
                <w:color w:val="000000"/>
                <w:spacing w:val="-16"/>
                <w:sz w:val="20"/>
                <w:szCs w:val="20"/>
              </w:rPr>
              <w:t>______</w:t>
            </w:r>
            <w:r w:rsidRPr="00765AEA">
              <w:rPr>
                <w:rFonts w:ascii="標楷體" w:eastAsia="標楷體" w:cs="標楷體" w:hint="eastAsia"/>
                <w:color w:val="000000"/>
                <w:spacing w:val="-16"/>
                <w:sz w:val="20"/>
                <w:szCs w:val="20"/>
              </w:rPr>
              <w:t>股</w:t>
            </w:r>
            <w:r w:rsidRPr="00765AEA">
              <w:rPr>
                <w:rFonts w:ascii="標楷體" w:eastAsia="標楷體" w:cs="標楷體"/>
                <w:color w:val="000000"/>
                <w:spacing w:val="-16"/>
                <w:sz w:val="20"/>
                <w:szCs w:val="20"/>
              </w:rPr>
              <w:t>______mm</w:t>
            </w:r>
            <w:r w:rsidRPr="00765AEA">
              <w:rPr>
                <w:rFonts w:ascii="標楷體" w:eastAsia="標楷體" w:cs="標楷體" w:hint="eastAsia"/>
                <w:color w:val="000000"/>
                <w:spacing w:val="-16"/>
                <w:sz w:val="20"/>
                <w:szCs w:val="20"/>
              </w:rPr>
              <w:t>實測直徑</w:t>
            </w:r>
            <w:r w:rsidRPr="00765AEA">
              <w:rPr>
                <w:rFonts w:ascii="標楷體" w:eastAsia="標楷體" w:cs="標楷體"/>
                <w:color w:val="000000"/>
                <w:spacing w:val="-16"/>
                <w:sz w:val="20"/>
                <w:szCs w:val="20"/>
              </w:rPr>
              <w:t>______mm</w:t>
            </w:r>
            <w:r w:rsidRPr="00765AEA">
              <w:rPr>
                <w:rFonts w:ascii="標楷體" w:eastAsia="標楷體" w:cs="標楷體" w:hint="eastAsia"/>
                <w:color w:val="000000"/>
                <w:spacing w:val="-16"/>
                <w:sz w:val="20"/>
                <w:szCs w:val="20"/>
              </w:rPr>
              <w:t>；支持：構成</w:t>
            </w:r>
            <w:r w:rsidRPr="00765AEA">
              <w:rPr>
                <w:rFonts w:ascii="標楷體" w:eastAsia="標楷體" w:cs="標楷體"/>
                <w:color w:val="000000"/>
                <w:spacing w:val="-16"/>
                <w:sz w:val="20"/>
                <w:szCs w:val="20"/>
              </w:rPr>
              <w:t>_____</w:t>
            </w:r>
          </w:p>
          <w:p w:rsidR="00B3347A" w:rsidRPr="00765AEA" w:rsidRDefault="00B3347A" w:rsidP="00B84BEB">
            <w:pPr>
              <w:snapToGrid w:val="0"/>
              <w:spacing w:line="240" w:lineRule="exact"/>
              <w:ind w:right="11"/>
              <w:jc w:val="both"/>
              <w:rPr>
                <w:rFonts w:eastAsia="標楷體"/>
                <w:color w:val="000000"/>
                <w:sz w:val="20"/>
                <w:szCs w:val="20"/>
              </w:rPr>
            </w:pPr>
            <w:r w:rsidRPr="00765AEA">
              <w:rPr>
                <w:rFonts w:ascii="標楷體" w:eastAsia="標楷體" w:cs="標楷體" w:hint="eastAsia"/>
                <w:color w:val="000000"/>
                <w:spacing w:val="-16"/>
                <w:sz w:val="20"/>
                <w:szCs w:val="20"/>
              </w:rPr>
              <w:t>股</w:t>
            </w:r>
            <w:r w:rsidRPr="00765AEA">
              <w:rPr>
                <w:rFonts w:ascii="標楷體" w:eastAsia="標楷體" w:cs="標楷體"/>
                <w:color w:val="000000"/>
                <w:spacing w:val="-16"/>
                <w:sz w:val="20"/>
                <w:szCs w:val="20"/>
              </w:rPr>
              <w:t>______mm</w:t>
            </w:r>
            <w:r w:rsidRPr="00765AEA">
              <w:rPr>
                <w:rFonts w:ascii="標楷體" w:eastAsia="標楷體" w:cs="標楷體" w:hint="eastAsia"/>
                <w:color w:val="000000"/>
                <w:spacing w:val="-16"/>
                <w:sz w:val="20"/>
                <w:szCs w:val="20"/>
              </w:rPr>
              <w:t>實測直徑</w:t>
            </w:r>
            <w:r w:rsidRPr="00765AEA">
              <w:rPr>
                <w:rFonts w:ascii="標楷體" w:eastAsia="標楷體" w:cs="標楷體"/>
                <w:color w:val="000000"/>
                <w:spacing w:val="-16"/>
                <w:sz w:val="20"/>
                <w:szCs w:val="20"/>
              </w:rPr>
              <w:t xml:space="preserve"> _______mm</w:t>
            </w:r>
            <w:r w:rsidRPr="00765AEA">
              <w:rPr>
                <w:rFonts w:ascii="標楷體" w:eastAsia="標楷體" w:cs="標楷體" w:hint="eastAsia"/>
                <w:color w:val="000000"/>
                <w:spacing w:val="-16"/>
                <w:sz w:val="20"/>
                <w:szCs w:val="20"/>
              </w:rPr>
              <w:t>。</w:t>
            </w:r>
            <w:r w:rsidRPr="00765AEA">
              <w:rPr>
                <w:rFonts w:ascii="標楷體" w:eastAsia="標楷體" w:cs="標楷體"/>
                <w:color w:val="000000"/>
                <w:spacing w:val="-16"/>
                <w:sz w:val="20"/>
                <w:szCs w:val="20"/>
              </w:rPr>
              <w:t xml:space="preserve">    </w:t>
            </w:r>
            <w:r w:rsidRPr="00765AEA">
              <w:rPr>
                <w:rFonts w:ascii="標楷體" w:eastAsia="標楷體" w:cs="標楷體" w:hint="eastAsia"/>
                <w:color w:val="000000"/>
                <w:spacing w:val="-16"/>
                <w:sz w:val="20"/>
                <w:szCs w:val="20"/>
              </w:rPr>
              <w:t xml:space="preserve">　　　　　　　</w:t>
            </w:r>
            <w:r w:rsidRPr="00765AEA">
              <w:rPr>
                <w:rFonts w:ascii="標楷體" w:eastAsia="標楷體" w:cs="標楷體"/>
                <w:color w:val="000000"/>
                <w:spacing w:val="-16"/>
                <w:sz w:val="20"/>
                <w:szCs w:val="20"/>
              </w:rPr>
              <w:t xml:space="preserve">  </w:t>
            </w:r>
          </w:p>
        </w:tc>
        <w:tc>
          <w:tcPr>
            <w:tcW w:w="1529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1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B3347A" w:rsidRPr="00765AE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02"/>
          <w:jc w:val="center"/>
        </w:trPr>
        <w:tc>
          <w:tcPr>
            <w:tcW w:w="382" w:type="dxa"/>
            <w:gridSpan w:val="3"/>
            <w:vMerge w:val="restart"/>
            <w:tcBorders>
              <w:top w:val="single" w:sz="8" w:space="0" w:color="auto"/>
              <w:right w:val="single" w:sz="4" w:space="0" w:color="auto"/>
            </w:tcBorders>
            <w:textDirection w:val="tbRlV"/>
            <w:vAlign w:val="center"/>
          </w:tcPr>
          <w:p w:rsidR="00B3347A" w:rsidRPr="00765AEA" w:rsidRDefault="00B3347A" w:rsidP="00B84BEB">
            <w:pPr>
              <w:ind w:left="113" w:right="113"/>
              <w:rPr>
                <w:spacing w:val="-16"/>
              </w:rPr>
            </w:pPr>
            <w:r>
              <w:rPr>
                <w:rFonts w:ascii="標楷體" w:eastAsia="標楷體" w:hAnsi="標楷體" w:cs="標楷體" w:hint="eastAsia"/>
                <w:spacing w:val="-16"/>
              </w:rPr>
              <w:t xml:space="preserve">五、性能、荷重及安定性試驗</w:t>
            </w:r>
          </w:p>
        </w:tc>
        <w:tc>
          <w:tcPr>
            <w:tcW w:w="1568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rPr>
                <w:rFonts w:ascii="標楷體" w:eastAsia="標楷體"/>
                <w:spacing w:val="-8"/>
                <w:sz w:val="20"/>
                <w:szCs w:val="20"/>
              </w:rPr>
            </w:pPr>
            <w:r w:rsidRPr="00765AEA">
              <w:rPr>
                <w:rFonts w:ascii="標楷體" w:eastAsia="標楷體" w:cs="標楷體"/>
                <w:spacing w:val="-8"/>
                <w:sz w:val="20"/>
                <w:szCs w:val="20"/>
              </w:rPr>
              <w:t>1.</w:t>
            </w:r>
            <w:r w:rsidRPr="00765AEA">
              <w:rPr>
                <w:rFonts w:ascii="標楷體" w:eastAsia="標楷體" w:cs="標楷體" w:hint="eastAsia"/>
                <w:spacing w:val="-8"/>
                <w:sz w:val="20"/>
                <w:szCs w:val="20"/>
              </w:rPr>
              <w:t>無負荷運轉試驗</w:t>
            </w:r>
          </w:p>
        </w:tc>
        <w:tc>
          <w:tcPr>
            <w:tcW w:w="1421" w:type="dxa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0" w:lineRule="atLeast"/>
              <w:ind w:left="10" w:right="10"/>
              <w:jc w:val="both"/>
              <w:rPr>
                <w:rFonts w:ascii="標楷體" w:eastAsia="標楷體" w:cs="標楷體"/>
                <w:sz w:val="16"/>
                <w:szCs w:val="16"/>
              </w:rPr>
            </w:pPr>
            <w:r w:rsidRPr="00765AEA">
              <w:rPr>
                <w:rFonts w:ascii="標楷體" w:eastAsia="標楷體" w:cs="標楷體" w:hint="eastAsia"/>
                <w:sz w:val="16"/>
                <w:szCs w:val="16"/>
              </w:rPr>
              <w:t>移構</w:t>
            </w:r>
            <w:r w:rsidRPr="00765AEA">
              <w:rPr>
                <w:rFonts w:ascii="標楷體" w:eastAsia="標楷體" w:cs="標楷體"/>
                <w:sz w:val="16"/>
                <w:szCs w:val="16"/>
              </w:rPr>
              <w:t>21</w:t>
            </w:r>
            <w:r w:rsidRPr="00765AEA">
              <w:rPr>
                <w:rFonts w:ascii="標楷體" w:eastAsia="標楷體" w:cs="標楷體" w:hint="eastAsia"/>
                <w:sz w:val="16"/>
                <w:szCs w:val="16"/>
              </w:rPr>
              <w:t>、</w:t>
            </w:r>
            <w:r w:rsidRPr="00765AEA">
              <w:rPr>
                <w:rFonts w:ascii="標楷體" w:eastAsia="標楷體" w:cs="標楷體"/>
                <w:sz w:val="16"/>
                <w:szCs w:val="16"/>
              </w:rPr>
              <w:t>23</w:t>
            </w:r>
            <w:r w:rsidRPr="00765AEA">
              <w:rPr>
                <w:rFonts w:ascii="標楷體" w:eastAsia="標楷體" w:cs="標楷體" w:hint="eastAsia"/>
                <w:sz w:val="16"/>
                <w:szCs w:val="16"/>
              </w:rPr>
              <w:t>、</w:t>
            </w:r>
            <w:r w:rsidRPr="00765AEA">
              <w:rPr>
                <w:rFonts w:ascii="標楷體" w:eastAsia="標楷體" w:cs="標楷體"/>
                <w:sz w:val="16"/>
                <w:szCs w:val="16"/>
              </w:rPr>
              <w:t>27</w:t>
            </w:r>
          </w:p>
        </w:tc>
        <w:tc>
          <w:tcPr>
            <w:tcW w:w="5368" w:type="dxa"/>
            <w:gridSpan w:val="7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3347A">
            <w:pPr>
              <w:snapToGrid w:val="0"/>
              <w:spacing w:line="240" w:lineRule="atLeast"/>
              <w:ind w:left="31680" w:right="10" w:hangingChars="150" w:firstLine="31680"/>
              <w:jc w:val="both"/>
              <w:rPr>
                <w:rFonts w:ascii="標楷體" w:eastAsia="標楷體"/>
                <w:spacing w:val="-2"/>
                <w:sz w:val="20"/>
                <w:szCs w:val="20"/>
              </w:rPr>
            </w:pPr>
            <w:r>
              <w:rPr>
                <w:rFonts w:ascii="標楷體" w:eastAsia="標楷體" w:cs="標楷體"/>
                <w:spacing w:val="-2"/>
                <w:sz w:val="20"/>
                <w:szCs w:val="20"/>
              </w:rPr>
              <w:t>(1)</w:t>
            </w:r>
            <w:r w:rsidRPr="00765AEA">
              <w:rPr>
                <w:rFonts w:ascii="標楷體" w:eastAsia="標楷體" w:cs="標楷體" w:hint="eastAsia"/>
                <w:spacing w:val="-2"/>
                <w:sz w:val="20"/>
                <w:szCs w:val="20"/>
              </w:rPr>
              <w:t>各結構部分無鬆動異音及異常之振動現象</w:t>
            </w:r>
            <w:r w:rsidRPr="00765AEA">
              <w:rPr>
                <w:rFonts w:ascii="標楷體" w:eastAsia="標楷體" w:cs="標楷體"/>
                <w:spacing w:val="-2"/>
                <w:sz w:val="20"/>
                <w:szCs w:val="20"/>
              </w:rPr>
              <w:t>,</w:t>
            </w:r>
            <w:r w:rsidRPr="00765AEA">
              <w:rPr>
                <w:rFonts w:ascii="標楷體" w:eastAsia="標楷體" w:cs="標楷體" w:hint="eastAsia"/>
                <w:spacing w:val="-2"/>
                <w:sz w:val="20"/>
                <w:szCs w:val="20"/>
              </w:rPr>
              <w:t>且動力切斷吊鉤能停止。</w:t>
            </w:r>
          </w:p>
        </w:tc>
        <w:tc>
          <w:tcPr>
            <w:tcW w:w="1529" w:type="dxa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</w:tcBorders>
          </w:tcPr>
          <w:p w:rsidR="00B3347A" w:rsidRPr="00765AEA" w:rsidRDefault="00B3347A" w:rsidP="00B3347A">
            <w:pPr>
              <w:snapToGrid w:val="0"/>
              <w:spacing w:line="40" w:lineRule="atLeast"/>
              <w:ind w:left="31680" w:hangingChars="100" w:firstLine="31680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B3347A" w:rsidRPr="00765AE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66"/>
          <w:jc w:val="center"/>
        </w:trPr>
        <w:tc>
          <w:tcPr>
            <w:tcW w:w="382" w:type="dxa"/>
            <w:gridSpan w:val="3"/>
            <w:vMerge/>
            <w:tcBorders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jc w:val="center"/>
              <w:rPr>
                <w:rFonts w:ascii="標楷體" w:eastAsia="標楷體"/>
              </w:rPr>
            </w:pPr>
          </w:p>
        </w:tc>
        <w:tc>
          <w:tcPr>
            <w:tcW w:w="1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0" w:lineRule="atLeast"/>
              <w:ind w:left="10" w:right="10"/>
              <w:jc w:val="both"/>
              <w:rPr>
                <w:rFonts w:ascii="標楷體" w:eastAsia="標楷體" w:cs="標楷體"/>
                <w:sz w:val="16"/>
                <w:szCs w:val="16"/>
              </w:rPr>
            </w:pPr>
            <w:r w:rsidRPr="00765AEA">
              <w:rPr>
                <w:rFonts w:ascii="標楷體" w:eastAsia="標楷體" w:cs="標楷體" w:hint="eastAsia"/>
                <w:sz w:val="16"/>
                <w:szCs w:val="16"/>
              </w:rPr>
              <w:t>移構</w:t>
            </w:r>
            <w:r w:rsidRPr="00765AEA">
              <w:rPr>
                <w:rFonts w:ascii="標楷體" w:eastAsia="標楷體" w:cs="標楷體"/>
                <w:sz w:val="16"/>
                <w:szCs w:val="16"/>
              </w:rPr>
              <w:t>28</w:t>
            </w:r>
            <w:r w:rsidRPr="00765AEA">
              <w:rPr>
                <w:rFonts w:ascii="標楷體" w:eastAsia="標楷體" w:cs="標楷體" w:hint="eastAsia"/>
                <w:sz w:val="16"/>
                <w:szCs w:val="16"/>
              </w:rPr>
              <w:t>、</w:t>
            </w:r>
            <w:r w:rsidRPr="00765AEA">
              <w:rPr>
                <w:rFonts w:ascii="標楷體" w:eastAsia="標楷體" w:cs="標楷體"/>
                <w:sz w:val="16"/>
                <w:szCs w:val="16"/>
              </w:rPr>
              <w:t>35</w:t>
            </w:r>
            <w:r w:rsidRPr="00765AEA">
              <w:rPr>
                <w:rFonts w:ascii="標楷體" w:eastAsia="標楷體" w:cs="標楷體" w:hint="eastAsia"/>
                <w:sz w:val="16"/>
                <w:szCs w:val="16"/>
              </w:rPr>
              <w:t>、</w:t>
            </w:r>
            <w:r w:rsidRPr="00765AEA">
              <w:rPr>
                <w:rFonts w:ascii="標楷體" w:eastAsia="標楷體" w:cs="標楷體"/>
                <w:sz w:val="16"/>
                <w:szCs w:val="16"/>
              </w:rPr>
              <w:t>37</w:t>
            </w:r>
          </w:p>
        </w:tc>
        <w:tc>
          <w:tcPr>
            <w:tcW w:w="536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atLeast"/>
              <w:ind w:right="10"/>
              <w:jc w:val="both"/>
              <w:rPr>
                <w:rFonts w:ascii="標楷體" w:eastAsia="標楷體"/>
                <w:sz w:val="20"/>
                <w:szCs w:val="20"/>
              </w:rPr>
            </w:pPr>
            <w:r>
              <w:rPr>
                <w:rFonts w:ascii="標楷體" w:eastAsia="標楷體" w:cs="標楷體"/>
                <w:sz w:val="20"/>
                <w:szCs w:val="20"/>
              </w:rPr>
              <w:t>(2)</w:t>
            </w:r>
            <w:r w:rsidRPr="00765AEA">
              <w:rPr>
                <w:rFonts w:ascii="標楷體" w:eastAsia="標楷體" w:cs="標楷體" w:hint="eastAsia"/>
                <w:sz w:val="20"/>
                <w:szCs w:val="20"/>
              </w:rPr>
              <w:t>各種安全裝置動作正常、功能無異狀。</w:t>
            </w:r>
          </w:p>
        </w:tc>
        <w:tc>
          <w:tcPr>
            <w:tcW w:w="1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3347A" w:rsidRPr="00765AEA" w:rsidRDefault="00B3347A" w:rsidP="00B3347A">
            <w:pPr>
              <w:snapToGrid w:val="0"/>
              <w:spacing w:line="40" w:lineRule="atLeast"/>
              <w:ind w:left="31680" w:hangingChars="100" w:firstLine="31680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B3347A" w:rsidRPr="00765AE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9"/>
          <w:jc w:val="center"/>
        </w:trPr>
        <w:tc>
          <w:tcPr>
            <w:tcW w:w="382" w:type="dxa"/>
            <w:gridSpan w:val="3"/>
            <w:vMerge/>
            <w:tcBorders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jc w:val="center"/>
              <w:rPr>
                <w:rFonts w:ascii="標楷體" w:eastAsia="標楷體" w:hAnsi="標楷體"/>
                <w:spacing w:val="-20"/>
              </w:rPr>
            </w:pPr>
          </w:p>
        </w:tc>
        <w:tc>
          <w:tcPr>
            <w:tcW w:w="15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rPr>
                <w:rFonts w:ascii="標楷體" w:eastAsia="標楷體"/>
                <w:sz w:val="20"/>
                <w:szCs w:val="20"/>
              </w:rPr>
            </w:pPr>
            <w:r w:rsidRPr="00765AEA">
              <w:rPr>
                <w:rFonts w:ascii="標楷體" w:eastAsia="標楷體" w:cs="標楷體"/>
                <w:sz w:val="20"/>
                <w:szCs w:val="20"/>
              </w:rPr>
              <w:t>2.</w:t>
            </w:r>
            <w:r w:rsidRPr="00765AEA">
              <w:rPr>
                <w:rFonts w:ascii="標楷體" w:eastAsia="標楷體" w:cs="標楷體" w:hint="eastAsia"/>
                <w:sz w:val="20"/>
                <w:szCs w:val="20"/>
              </w:rPr>
              <w:t>荷重試驗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0" w:lineRule="atLeast"/>
              <w:ind w:left="10" w:right="10"/>
              <w:jc w:val="both"/>
              <w:rPr>
                <w:rFonts w:ascii="標楷體" w:eastAsia="標楷體"/>
                <w:sz w:val="16"/>
                <w:szCs w:val="16"/>
              </w:rPr>
            </w:pPr>
            <w:r w:rsidRPr="00765AEA">
              <w:rPr>
                <w:rFonts w:ascii="標楷體" w:eastAsia="標楷體" w:cs="標楷體" w:hint="eastAsia"/>
                <w:sz w:val="16"/>
                <w:szCs w:val="16"/>
              </w:rPr>
              <w:t>安檢則</w:t>
            </w:r>
            <w:r>
              <w:rPr>
                <w:rFonts w:ascii="標楷體" w:eastAsia="標楷體" w:cs="標楷體"/>
                <w:sz w:val="16"/>
                <w:szCs w:val="16"/>
              </w:rPr>
              <w:t xml:space="preserve">24</w:t>
            </w:r>
          </w:p>
        </w:tc>
        <w:tc>
          <w:tcPr>
            <w:tcW w:w="536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3347A">
            <w:pPr>
              <w:snapToGrid w:val="0"/>
              <w:spacing w:line="240" w:lineRule="atLeast"/>
              <w:ind w:left="31680" w:right="10" w:hangingChars="150" w:firstLine="31680"/>
              <w:jc w:val="both"/>
              <w:rPr>
                <w:rFonts w:ascii="標楷體" w:eastAsia="標楷體"/>
                <w:sz w:val="20"/>
                <w:szCs w:val="20"/>
              </w:rPr>
            </w:pPr>
            <w:r>
              <w:rPr>
                <w:rFonts w:ascii="標楷體" w:eastAsia="標楷體" w:cs="標楷體"/>
                <w:sz w:val="20"/>
                <w:szCs w:val="20"/>
              </w:rPr>
              <w:t>(1)</w:t>
            </w:r>
            <w:r w:rsidRPr="00765AEA">
              <w:rPr>
                <w:rFonts w:ascii="標楷體" w:eastAsia="標楷體" w:cs="標楷體" w:hint="eastAsia"/>
                <w:sz w:val="20"/>
                <w:szCs w:val="20"/>
              </w:rPr>
              <w:t>主</w:t>
            </w:r>
            <w:r w:rsidRPr="00765AEA">
              <w:rPr>
                <w:rFonts w:ascii="標楷體" w:eastAsia="標楷體" w:cs="標楷體"/>
                <w:sz w:val="20"/>
                <w:szCs w:val="20"/>
              </w:rPr>
              <w:t>/</w:t>
            </w:r>
            <w:r w:rsidRPr="00765AEA">
              <w:rPr>
                <w:rFonts w:ascii="標楷體" w:eastAsia="標楷體" w:cs="標楷體" w:hint="eastAsia"/>
                <w:sz w:val="20"/>
                <w:szCs w:val="20"/>
              </w:rPr>
              <w:t>輔捲以額定荷重</w:t>
            </w:r>
            <w:r w:rsidRPr="00765AEA">
              <w:rPr>
                <w:rFonts w:ascii="標楷體" w:eastAsia="標楷體" w:cs="標楷體"/>
                <w:sz w:val="20"/>
                <w:szCs w:val="20"/>
              </w:rPr>
              <w:t>__________</w:t>
            </w:r>
            <w:r w:rsidRPr="00765AEA">
              <w:rPr>
                <w:rFonts w:ascii="標楷體" w:eastAsia="標楷體" w:cs="標楷體" w:hint="eastAsia"/>
                <w:sz w:val="20"/>
                <w:szCs w:val="20"/>
              </w:rPr>
              <w:t>／</w:t>
            </w:r>
            <w:r w:rsidRPr="00765AEA">
              <w:rPr>
                <w:rFonts w:ascii="標楷體" w:eastAsia="標楷體" w:cs="標楷體"/>
                <w:sz w:val="20"/>
                <w:szCs w:val="20"/>
              </w:rPr>
              <w:t>____________</w:t>
            </w:r>
            <w:r w:rsidRPr="00765AEA">
              <w:rPr>
                <w:rFonts w:ascii="標楷體" w:eastAsia="標楷體" w:cs="標楷體" w:hint="eastAsia"/>
                <w:sz w:val="20"/>
                <w:szCs w:val="20"/>
              </w:rPr>
              <w:t>公噸×</w:t>
            </w:r>
            <w:r w:rsidRPr="00765AEA">
              <w:rPr>
                <w:rFonts w:ascii="標楷體" w:eastAsia="標楷體" w:cs="標楷體"/>
                <w:sz w:val="20"/>
                <w:szCs w:val="20"/>
              </w:rPr>
              <w:t>1.25</w:t>
            </w:r>
            <w:r w:rsidRPr="00765AEA">
              <w:rPr>
                <w:rFonts w:ascii="標楷體" w:eastAsia="標楷體" w:cs="標楷體" w:hint="eastAsia"/>
                <w:sz w:val="20"/>
                <w:szCs w:val="20"/>
              </w:rPr>
              <w:t>倍，伸臂長度</w:t>
            </w:r>
            <w:r w:rsidRPr="00765AEA">
              <w:rPr>
                <w:rFonts w:ascii="標楷體" w:eastAsia="標楷體" w:cs="標楷體"/>
                <w:sz w:val="20"/>
                <w:szCs w:val="20"/>
              </w:rPr>
              <w:t>____</w:t>
            </w:r>
            <w:r w:rsidRPr="00765AEA">
              <w:rPr>
                <w:rFonts w:ascii="標楷體" w:eastAsia="標楷體" w:cs="標楷體" w:hint="eastAsia"/>
                <w:sz w:val="20"/>
                <w:szCs w:val="20"/>
              </w:rPr>
              <w:t>／</w:t>
            </w:r>
            <w:r w:rsidRPr="00765AEA">
              <w:rPr>
                <w:rFonts w:ascii="標楷體" w:eastAsia="標楷體" w:cs="標楷體"/>
                <w:sz w:val="20"/>
                <w:szCs w:val="20"/>
              </w:rPr>
              <w:t>______</w:t>
            </w:r>
            <w:r w:rsidRPr="00765AEA">
              <w:rPr>
                <w:rFonts w:ascii="標楷體" w:eastAsia="標楷體" w:cs="標楷體" w:hint="eastAsia"/>
                <w:sz w:val="20"/>
                <w:szCs w:val="20"/>
              </w:rPr>
              <w:t>公尺，作業半徑</w:t>
            </w:r>
            <w:r w:rsidRPr="00765AEA">
              <w:rPr>
                <w:rFonts w:ascii="標楷體" w:eastAsia="標楷體" w:cs="標楷體"/>
                <w:sz w:val="20"/>
                <w:szCs w:val="20"/>
              </w:rPr>
              <w:t xml:space="preserve">____ </w:t>
            </w:r>
            <w:r w:rsidRPr="00765AEA">
              <w:rPr>
                <w:rFonts w:ascii="標楷體" w:eastAsia="標楷體" w:cs="標楷體" w:hint="eastAsia"/>
                <w:sz w:val="20"/>
                <w:szCs w:val="20"/>
              </w:rPr>
              <w:t>／</w:t>
            </w:r>
            <w:r w:rsidRPr="00765AEA">
              <w:rPr>
                <w:rFonts w:ascii="標楷體" w:eastAsia="標楷體" w:cs="標楷體"/>
                <w:sz w:val="20"/>
                <w:szCs w:val="20"/>
              </w:rPr>
              <w:t>_____</w:t>
            </w:r>
            <w:r w:rsidRPr="00765AEA">
              <w:rPr>
                <w:rFonts w:ascii="標楷體" w:eastAsia="標楷體" w:cs="標楷體" w:hint="eastAsia"/>
                <w:sz w:val="20"/>
                <w:szCs w:val="20"/>
              </w:rPr>
              <w:t>公尺實施試驗。</w:t>
            </w:r>
          </w:p>
        </w:tc>
        <w:tc>
          <w:tcPr>
            <w:tcW w:w="1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3347A" w:rsidRPr="00765AEA" w:rsidRDefault="00B3347A" w:rsidP="00B3347A">
            <w:pPr>
              <w:snapToGrid w:val="0"/>
              <w:spacing w:line="40" w:lineRule="atLeast"/>
              <w:ind w:left="31680" w:hangingChars="100" w:firstLine="31680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B3347A" w:rsidRPr="00765AE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2"/>
          <w:jc w:val="center"/>
        </w:trPr>
        <w:tc>
          <w:tcPr>
            <w:tcW w:w="382" w:type="dxa"/>
            <w:gridSpan w:val="3"/>
            <w:vMerge/>
            <w:tcBorders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</w:rPr>
            </w:pPr>
          </w:p>
        </w:tc>
        <w:tc>
          <w:tcPr>
            <w:tcW w:w="1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347A" w:rsidRPr="00765AEA" w:rsidRDefault="00B3347A" w:rsidP="00B84BEB">
            <w:pPr>
              <w:snapToGrid w:val="0"/>
              <w:spacing w:line="20" w:lineRule="atLeast"/>
              <w:ind w:left="10" w:right="10"/>
              <w:jc w:val="both"/>
              <w:rPr>
                <w:rFonts w:ascii="標楷體" w:eastAsia="標楷體" w:cs="標楷體"/>
                <w:sz w:val="16"/>
                <w:szCs w:val="16"/>
              </w:rPr>
            </w:pPr>
            <w:r w:rsidRPr="00765AEA">
              <w:rPr>
                <w:rFonts w:ascii="標楷體" w:eastAsia="標楷體" w:cs="標楷體" w:hint="eastAsia"/>
                <w:sz w:val="16"/>
                <w:szCs w:val="16"/>
              </w:rPr>
              <w:t>移構</w:t>
            </w:r>
            <w:r w:rsidRPr="00765AEA">
              <w:rPr>
                <w:rFonts w:ascii="標楷體" w:eastAsia="標楷體" w:cs="標楷體"/>
                <w:sz w:val="16"/>
                <w:szCs w:val="16"/>
              </w:rPr>
              <w:t>27</w:t>
            </w:r>
            <w:r w:rsidRPr="00765AEA">
              <w:rPr>
                <w:rFonts w:ascii="標楷體" w:eastAsia="標楷體" w:cs="標楷體" w:hint="eastAsia"/>
                <w:sz w:val="16"/>
                <w:szCs w:val="16"/>
              </w:rPr>
              <w:t>、</w:t>
            </w:r>
            <w:r w:rsidRPr="00765AEA">
              <w:rPr>
                <w:rFonts w:ascii="標楷體" w:eastAsia="標楷體" w:cs="標楷體"/>
                <w:sz w:val="16"/>
                <w:szCs w:val="16"/>
              </w:rPr>
              <w:t>31</w:t>
            </w:r>
            <w:r w:rsidRPr="00765AEA">
              <w:rPr>
                <w:rFonts w:ascii="標楷體" w:eastAsia="標楷體" w:cs="標楷體" w:hint="eastAsia"/>
                <w:sz w:val="16"/>
                <w:szCs w:val="16"/>
              </w:rPr>
              <w:t>、</w:t>
            </w:r>
            <w:r w:rsidRPr="00765AEA">
              <w:rPr>
                <w:rFonts w:ascii="標楷體" w:eastAsia="標楷體" w:cs="標楷體"/>
                <w:sz w:val="16"/>
                <w:szCs w:val="16"/>
              </w:rPr>
              <w:t>33</w:t>
            </w:r>
          </w:p>
        </w:tc>
        <w:tc>
          <w:tcPr>
            <w:tcW w:w="536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347A" w:rsidRPr="00765AEA" w:rsidRDefault="00B3347A" w:rsidP="00B84BEB">
            <w:pPr>
              <w:snapToGrid w:val="0"/>
              <w:spacing w:line="240" w:lineRule="atLeast"/>
              <w:ind w:right="10"/>
              <w:jc w:val="both"/>
              <w:rPr>
                <w:rFonts w:ascii="標楷體" w:eastAsia="標楷體"/>
                <w:sz w:val="20"/>
                <w:szCs w:val="20"/>
              </w:rPr>
            </w:pPr>
            <w:r>
              <w:rPr>
                <w:rFonts w:ascii="標楷體" w:eastAsia="標楷體" w:cs="標楷體"/>
                <w:sz w:val="20"/>
                <w:szCs w:val="20"/>
              </w:rPr>
              <w:t>(2)</w:t>
            </w:r>
            <w:r w:rsidRPr="00765AEA">
              <w:rPr>
                <w:rFonts w:ascii="標楷體" w:eastAsia="標楷體" w:cs="標楷體" w:hint="eastAsia"/>
                <w:sz w:val="20"/>
                <w:szCs w:val="20"/>
              </w:rPr>
              <w:t>荷重試驗時</w:t>
            </w:r>
            <w:r w:rsidRPr="00765AEA">
              <w:rPr>
                <w:rFonts w:ascii="標楷體" w:eastAsia="標楷體" w:cs="標楷體"/>
                <w:sz w:val="20"/>
                <w:szCs w:val="20"/>
              </w:rPr>
              <w:t>,</w:t>
            </w:r>
            <w:r w:rsidRPr="00765AEA">
              <w:rPr>
                <w:rFonts w:ascii="標楷體" w:eastAsia="標楷體" w:cs="標楷體" w:hint="eastAsia"/>
                <w:sz w:val="20"/>
                <w:szCs w:val="20"/>
              </w:rPr>
              <w:t>所有裝置動作正常</w:t>
            </w:r>
            <w:r w:rsidRPr="00765AEA">
              <w:rPr>
                <w:rFonts w:ascii="標楷體" w:eastAsia="標楷體" w:cs="標楷體"/>
                <w:sz w:val="20"/>
                <w:szCs w:val="20"/>
              </w:rPr>
              <w:t>,</w:t>
            </w:r>
            <w:r w:rsidRPr="00765AEA">
              <w:rPr>
                <w:rFonts w:ascii="標楷體" w:eastAsia="標楷體" w:cs="標楷體" w:hint="eastAsia"/>
                <w:sz w:val="20"/>
                <w:szCs w:val="20"/>
              </w:rPr>
              <w:t>運轉圓滑</w:t>
            </w:r>
            <w:r w:rsidRPr="00765AEA">
              <w:rPr>
                <w:rFonts w:ascii="標楷體" w:eastAsia="標楷體" w:cs="標楷體"/>
                <w:sz w:val="20"/>
                <w:szCs w:val="20"/>
              </w:rPr>
              <w:t>,</w:t>
            </w:r>
            <w:r w:rsidRPr="00765AEA">
              <w:rPr>
                <w:rFonts w:ascii="標楷體" w:eastAsia="標楷體" w:cs="標楷體" w:hint="eastAsia"/>
                <w:sz w:val="20"/>
                <w:szCs w:val="20"/>
              </w:rPr>
              <w:t>無異常噪音。</w:t>
            </w:r>
          </w:p>
        </w:tc>
        <w:tc>
          <w:tcPr>
            <w:tcW w:w="1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3347A" w:rsidRPr="00765AEA" w:rsidRDefault="00B3347A" w:rsidP="00B3347A">
            <w:pPr>
              <w:snapToGrid w:val="0"/>
              <w:spacing w:line="40" w:lineRule="atLeast"/>
              <w:ind w:left="31680" w:hangingChars="100" w:firstLine="31680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B3347A" w:rsidRPr="00765AE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72"/>
          <w:jc w:val="center"/>
        </w:trPr>
        <w:tc>
          <w:tcPr>
            <w:tcW w:w="382" w:type="dxa"/>
            <w:gridSpan w:val="3"/>
            <w:vMerge/>
            <w:tcBorders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</w:rPr>
            </w:pPr>
          </w:p>
        </w:tc>
        <w:tc>
          <w:tcPr>
            <w:tcW w:w="1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347A" w:rsidRPr="00765AEA" w:rsidRDefault="00B3347A" w:rsidP="00B84BEB">
            <w:pPr>
              <w:snapToGrid w:val="0"/>
              <w:spacing w:line="20" w:lineRule="atLeast"/>
              <w:ind w:left="10" w:right="10"/>
              <w:jc w:val="both"/>
              <w:rPr>
                <w:rFonts w:ascii="標楷體" w:eastAsia="標楷體"/>
                <w:color w:val="000000"/>
                <w:sz w:val="16"/>
                <w:szCs w:val="16"/>
              </w:rPr>
            </w:pPr>
            <w:r>
              <w:rPr>
                <w:rFonts w:ascii="標楷體" w:eastAsia="標楷體" w:cs="標楷體" w:hint="eastAsia"/>
                <w:color w:val="000000"/>
                <w:sz w:val="16"/>
                <w:szCs w:val="16"/>
              </w:rPr>
              <w:t>★</w:t>
            </w:r>
            <w:r w:rsidRPr="00765AEA">
              <w:rPr>
                <w:rFonts w:ascii="標楷體" w:eastAsia="標楷體" w:cs="標楷體" w:hint="eastAsia"/>
                <w:sz w:val="16"/>
                <w:szCs w:val="16"/>
              </w:rPr>
              <w:t>安檢則</w:t>
            </w:r>
            <w:r>
              <w:rPr>
                <w:rFonts w:ascii="標楷體" w:eastAsia="標楷體" w:cs="標楷體"/>
                <w:sz w:val="16"/>
                <w:szCs w:val="16"/>
              </w:rPr>
              <w:t xml:space="preserve">24</w:t>
            </w:r>
          </w:p>
        </w:tc>
        <w:tc>
          <w:tcPr>
            <w:tcW w:w="536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347A" w:rsidRPr="00765AEA" w:rsidRDefault="00B3347A" w:rsidP="00B84BEB">
            <w:pPr>
              <w:snapToGrid w:val="0"/>
              <w:spacing w:line="240" w:lineRule="atLeast"/>
              <w:ind w:right="10"/>
              <w:jc w:val="both"/>
              <w:rPr>
                <w:rFonts w:ascii="標楷體" w:eastAsia="標楷體" w:cs="標楷體"/>
                <w:sz w:val="20"/>
                <w:szCs w:val="20"/>
              </w:rPr>
            </w:pPr>
            <w:r w:rsidRPr="00765AEA">
              <w:rPr>
                <w:rFonts w:ascii="標楷體" w:eastAsia="標楷體" w:cs="標楷體" w:hint="eastAsia"/>
                <w:sz w:val="20"/>
                <w:szCs w:val="20"/>
              </w:rPr>
              <w:t>額定速率：吊升</w:t>
            </w:r>
            <w:r w:rsidRPr="00765AEA">
              <w:rPr>
                <w:rFonts w:ascii="標楷體" w:eastAsia="標楷體" w:cs="標楷體"/>
                <w:sz w:val="20"/>
                <w:szCs w:val="20"/>
              </w:rPr>
              <w:t>(m/min)</w:t>
            </w:r>
            <w:r w:rsidRPr="00765AEA">
              <w:rPr>
                <w:rFonts w:ascii="標楷體" w:eastAsia="標楷體" w:cs="標楷體" w:hint="eastAsia"/>
                <w:sz w:val="20"/>
                <w:szCs w:val="20"/>
              </w:rPr>
              <w:t>：</w:t>
            </w:r>
            <w:r w:rsidRPr="00765AEA">
              <w:rPr>
                <w:rFonts w:ascii="標楷體" w:eastAsia="標楷體" w:cs="標楷體"/>
                <w:sz w:val="20"/>
                <w:szCs w:val="20"/>
              </w:rPr>
              <w:t>______</w:t>
            </w:r>
            <w:r w:rsidRPr="00765AEA">
              <w:rPr>
                <w:rFonts w:ascii="標楷體" w:eastAsia="標楷體" w:cs="標楷體" w:hint="eastAsia"/>
                <w:sz w:val="20"/>
                <w:szCs w:val="20"/>
              </w:rPr>
              <w:t>；起伏</w:t>
            </w:r>
            <w:r w:rsidRPr="00765AEA">
              <w:rPr>
                <w:rFonts w:ascii="標楷體" w:eastAsia="標楷體" w:cs="標楷體"/>
                <w:sz w:val="20"/>
                <w:szCs w:val="20"/>
              </w:rPr>
              <w:t>(</w:t>
            </w:r>
            <w:r w:rsidRPr="00765AEA">
              <w:rPr>
                <w:rFonts w:ascii="標楷體" w:eastAsia="標楷體" w:cs="標楷體" w:hint="eastAsia"/>
                <w:sz w:val="20"/>
                <w:szCs w:val="20"/>
              </w:rPr>
              <w:t>度</w:t>
            </w:r>
            <w:r w:rsidRPr="00765AEA">
              <w:rPr>
                <w:rFonts w:ascii="標楷體" w:eastAsia="標楷體" w:cs="標楷體"/>
                <w:sz w:val="20"/>
                <w:szCs w:val="20"/>
              </w:rPr>
              <w:t>/min)</w:t>
            </w:r>
            <w:r w:rsidRPr="00765AEA">
              <w:rPr>
                <w:rFonts w:ascii="標楷體" w:eastAsia="標楷體" w:cs="標楷體" w:hint="eastAsia"/>
                <w:sz w:val="20"/>
                <w:szCs w:val="20"/>
              </w:rPr>
              <w:t>：</w:t>
            </w:r>
            <w:r w:rsidRPr="00765AEA">
              <w:rPr>
                <w:rFonts w:ascii="標楷體" w:eastAsia="標楷體" w:cs="標楷體"/>
                <w:sz w:val="20"/>
                <w:szCs w:val="20"/>
              </w:rPr>
              <w:t>______</w:t>
            </w:r>
          </w:p>
          <w:p w:rsidR="00B3347A" w:rsidRPr="00765AEA" w:rsidRDefault="00B3347A" w:rsidP="00B84BEB">
            <w:pPr>
              <w:snapToGrid w:val="0"/>
              <w:spacing w:line="240" w:lineRule="atLeast"/>
              <w:ind w:right="10"/>
              <w:jc w:val="both"/>
              <w:rPr>
                <w:rFonts w:ascii="標楷體" w:eastAsia="標楷體" w:cs="標楷體"/>
                <w:sz w:val="20"/>
                <w:szCs w:val="20"/>
              </w:rPr>
            </w:pPr>
            <w:r w:rsidRPr="00765AEA">
              <w:rPr>
                <w:rFonts w:ascii="標楷體" w:eastAsia="標楷體" w:cs="標楷體"/>
                <w:sz w:val="20"/>
                <w:szCs w:val="20"/>
              </w:rPr>
              <w:t xml:space="preserve">          </w:t>
            </w:r>
            <w:r w:rsidRPr="00765AEA">
              <w:rPr>
                <w:rFonts w:ascii="標楷體" w:eastAsia="標楷體" w:cs="標楷體" w:hint="eastAsia"/>
                <w:sz w:val="20"/>
                <w:szCs w:val="20"/>
              </w:rPr>
              <w:t>旋轉</w:t>
            </w:r>
            <w:r w:rsidRPr="00765AEA">
              <w:rPr>
                <w:rFonts w:ascii="標楷體" w:eastAsia="標楷體" w:cs="標楷體"/>
                <w:sz w:val="20"/>
                <w:szCs w:val="20"/>
              </w:rPr>
              <w:t>(r.p.m)</w:t>
            </w:r>
            <w:r w:rsidRPr="00765AEA">
              <w:rPr>
                <w:rFonts w:ascii="標楷體" w:eastAsia="標楷體" w:cs="標楷體" w:hint="eastAsia"/>
                <w:sz w:val="20"/>
                <w:szCs w:val="20"/>
              </w:rPr>
              <w:t>：</w:t>
            </w:r>
            <w:r w:rsidRPr="00765AEA">
              <w:rPr>
                <w:rFonts w:ascii="標楷體" w:eastAsia="標楷體" w:cs="標楷體"/>
                <w:sz w:val="20"/>
                <w:szCs w:val="20"/>
              </w:rPr>
              <w:t>______</w:t>
            </w:r>
          </w:p>
        </w:tc>
        <w:tc>
          <w:tcPr>
            <w:tcW w:w="1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3347A" w:rsidRPr="00765AEA" w:rsidRDefault="00B3347A" w:rsidP="00B3347A">
            <w:pPr>
              <w:snapToGrid w:val="0"/>
              <w:spacing w:line="40" w:lineRule="atLeast"/>
              <w:ind w:left="31680" w:hangingChars="100" w:firstLine="31680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B3347A" w:rsidRPr="00765AE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00"/>
          <w:jc w:val="center"/>
        </w:trPr>
        <w:tc>
          <w:tcPr>
            <w:tcW w:w="382" w:type="dxa"/>
            <w:gridSpan w:val="3"/>
            <w:vMerge/>
            <w:tcBorders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</w:rPr>
            </w:pP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rPr>
                <w:rFonts w:ascii="標楷體" w:eastAsia="標楷體"/>
                <w:sz w:val="20"/>
                <w:szCs w:val="20"/>
              </w:rPr>
            </w:pPr>
            <w:r w:rsidRPr="00765AEA">
              <w:rPr>
                <w:rFonts w:ascii="標楷體" w:eastAsia="標楷體" w:cs="標楷體"/>
                <w:sz w:val="20"/>
                <w:szCs w:val="20"/>
              </w:rPr>
              <w:t>3.</w:t>
            </w:r>
            <w:r w:rsidRPr="00765AEA">
              <w:rPr>
                <w:rFonts w:ascii="標楷體" w:eastAsia="標楷體" w:cs="標楷體" w:hint="eastAsia"/>
                <w:sz w:val="20"/>
                <w:szCs w:val="20"/>
              </w:rPr>
              <w:t>制動性能試驗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0" w:lineRule="atLeast"/>
              <w:ind w:left="10" w:right="10"/>
              <w:jc w:val="both"/>
              <w:rPr>
                <w:rFonts w:ascii="標楷體" w:eastAsia="標楷體" w:cs="標楷體"/>
                <w:sz w:val="16"/>
                <w:szCs w:val="16"/>
              </w:rPr>
            </w:pPr>
            <w:r w:rsidRPr="00765AEA">
              <w:rPr>
                <w:rFonts w:ascii="標楷體" w:eastAsia="標楷體" w:cs="標楷體" w:hint="eastAsia"/>
                <w:sz w:val="16"/>
                <w:szCs w:val="16"/>
              </w:rPr>
              <w:t>移構</w:t>
            </w:r>
            <w:r w:rsidRPr="00765AEA">
              <w:rPr>
                <w:rFonts w:ascii="標楷體" w:eastAsia="標楷體" w:cs="標楷體"/>
                <w:sz w:val="16"/>
                <w:szCs w:val="16"/>
              </w:rPr>
              <w:t>21</w:t>
            </w:r>
            <w:r w:rsidRPr="00765AEA">
              <w:rPr>
                <w:rFonts w:ascii="標楷體" w:eastAsia="標楷體" w:cs="標楷體" w:hint="eastAsia"/>
                <w:sz w:val="16"/>
                <w:szCs w:val="16"/>
              </w:rPr>
              <w:t>、</w:t>
            </w:r>
            <w:r w:rsidRPr="00765AEA">
              <w:rPr>
                <w:rFonts w:ascii="標楷體" w:eastAsia="標楷體" w:cs="標楷體"/>
                <w:sz w:val="16"/>
                <w:szCs w:val="16"/>
              </w:rPr>
              <w:t>23</w:t>
            </w:r>
          </w:p>
        </w:tc>
        <w:tc>
          <w:tcPr>
            <w:tcW w:w="536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atLeast"/>
              <w:ind w:right="10"/>
              <w:jc w:val="both"/>
              <w:rPr>
                <w:rFonts w:ascii="標楷體" w:eastAsia="標楷體"/>
                <w:sz w:val="20"/>
                <w:szCs w:val="20"/>
              </w:rPr>
            </w:pPr>
            <w:r w:rsidRPr="00765AEA">
              <w:rPr>
                <w:rFonts w:ascii="標楷體" w:eastAsia="標楷體" w:cs="標楷體" w:hint="eastAsia"/>
                <w:sz w:val="20"/>
                <w:szCs w:val="20"/>
              </w:rPr>
              <w:t>荷重吊舉時遮斷動力各動作能確實安全剎車。</w:t>
            </w:r>
          </w:p>
        </w:tc>
        <w:tc>
          <w:tcPr>
            <w:tcW w:w="1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3347A" w:rsidRPr="00765AEA" w:rsidRDefault="00B3347A" w:rsidP="00B3347A">
            <w:pPr>
              <w:snapToGrid w:val="0"/>
              <w:spacing w:line="40" w:lineRule="atLeast"/>
              <w:ind w:left="31680" w:hangingChars="100" w:firstLine="31680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B3347A" w:rsidRPr="00765AE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38"/>
          <w:jc w:val="center"/>
        </w:trPr>
        <w:tc>
          <w:tcPr>
            <w:tcW w:w="382" w:type="dxa"/>
            <w:gridSpan w:val="3"/>
            <w:vMerge/>
            <w:tcBorders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</w:rPr>
            </w:pP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rPr>
                <w:rFonts w:ascii="標楷體" w:eastAsia="標楷體"/>
                <w:sz w:val="20"/>
                <w:szCs w:val="20"/>
              </w:rPr>
            </w:pPr>
            <w:r w:rsidRPr="00765AEA">
              <w:rPr>
                <w:rFonts w:ascii="標楷體" w:eastAsia="標楷體" w:cs="標楷體"/>
                <w:sz w:val="20"/>
                <w:szCs w:val="20"/>
              </w:rPr>
              <w:t>4.</w:t>
            </w:r>
            <w:r>
              <w:rPr>
                <w:rFonts w:ascii="標楷體" w:eastAsia="標楷體" w:cs="標楷體" w:hint="eastAsia"/>
                <w:sz w:val="20"/>
                <w:szCs w:val="20"/>
              </w:rPr>
              <w:t xml:space="preserve">安定度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0" w:lineRule="atLeast"/>
              <w:ind w:left="10" w:right="10"/>
              <w:jc w:val="both"/>
              <w:rPr>
                <w:rFonts w:ascii="標楷體" w:eastAsia="標楷體" w:cs="標楷體"/>
                <w:sz w:val="16"/>
                <w:szCs w:val="16"/>
              </w:rPr>
            </w:pPr>
            <w:r w:rsidRPr="00765AEA">
              <w:rPr>
                <w:rFonts w:ascii="標楷體" w:eastAsia="標楷體" w:cs="標楷體" w:hint="eastAsia"/>
                <w:sz w:val="16"/>
                <w:szCs w:val="16"/>
              </w:rPr>
              <w:t>移構</w:t>
            </w:r>
            <w:r w:rsidRPr="00765AEA">
              <w:rPr>
                <w:rFonts w:ascii="標楷體" w:eastAsia="標楷體" w:cs="標楷體"/>
                <w:sz w:val="16"/>
                <w:szCs w:val="16"/>
              </w:rPr>
              <w:t>17</w:t>
            </w:r>
            <w:r w:rsidRPr="00765AEA">
              <w:rPr>
                <w:rFonts w:ascii="標楷體" w:eastAsia="標楷體" w:cs="標楷體" w:hint="eastAsia"/>
                <w:sz w:val="16"/>
                <w:szCs w:val="16"/>
              </w:rPr>
              <w:t>、</w:t>
            </w:r>
            <w:r w:rsidRPr="00765AEA">
              <w:rPr>
                <w:rFonts w:ascii="標楷體" w:eastAsia="標楷體" w:cs="標楷體"/>
                <w:sz w:val="16"/>
                <w:szCs w:val="16"/>
              </w:rPr>
              <w:t>18</w:t>
            </w:r>
          </w:p>
        </w:tc>
        <w:tc>
          <w:tcPr>
            <w:tcW w:w="5368" w:type="dxa"/>
            <w:gridSpan w:val="7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atLeast"/>
              <w:ind w:right="10"/>
              <w:jc w:val="both"/>
              <w:rPr>
                <w:rFonts w:ascii="標楷體" w:eastAsia="標楷體"/>
                <w:sz w:val="20"/>
                <w:szCs w:val="20"/>
              </w:rPr>
            </w:pPr>
            <w:r w:rsidRPr="00765AEA">
              <w:rPr>
                <w:rFonts w:ascii="標楷體" w:eastAsia="標楷體" w:cs="標楷體" w:hint="eastAsia"/>
                <w:sz w:val="20"/>
                <w:szCs w:val="20"/>
              </w:rPr>
              <w:t>以</w:t>
            </w:r>
            <w:r w:rsidRPr="00765AEA">
              <w:rPr>
                <w:rFonts w:ascii="標楷體" w:eastAsia="標楷體" w:cs="標楷體"/>
                <w:sz w:val="20"/>
                <w:szCs w:val="20"/>
              </w:rPr>
              <w:t>1.27</w:t>
            </w:r>
            <w:r w:rsidRPr="00765AEA">
              <w:rPr>
                <w:rFonts w:ascii="標楷體" w:eastAsia="標楷體" w:cs="標楷體" w:hint="eastAsia"/>
                <w:sz w:val="20"/>
                <w:szCs w:val="20"/>
              </w:rPr>
              <w:t>倍額定荷重於最不利位置實施測試</w:t>
            </w:r>
            <w:r w:rsidRPr="00765AEA">
              <w:rPr>
                <w:rFonts w:ascii="標楷體" w:eastAsia="標楷體" w:cs="標楷體"/>
                <w:sz w:val="20"/>
                <w:szCs w:val="20"/>
              </w:rPr>
              <w:t>,</w:t>
            </w:r>
            <w:r w:rsidRPr="00765AEA">
              <w:rPr>
                <w:rFonts w:ascii="標楷體" w:eastAsia="標楷體" w:cs="標楷體" w:hint="eastAsia"/>
                <w:sz w:val="20"/>
                <w:szCs w:val="20"/>
              </w:rPr>
              <w:t>機具穩定無明顯浮距產生。</w:t>
            </w:r>
          </w:p>
        </w:tc>
        <w:tc>
          <w:tcPr>
            <w:tcW w:w="1529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</w:tcPr>
          <w:p w:rsidR="00B3347A" w:rsidRPr="00765AEA" w:rsidRDefault="00B3347A" w:rsidP="00B3347A">
            <w:pPr>
              <w:snapToGrid w:val="0"/>
              <w:spacing w:line="40" w:lineRule="atLeast"/>
              <w:ind w:left="31680" w:hangingChars="100" w:firstLine="31680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B3347A" w:rsidRPr="00765AE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4"/>
          <w:jc w:val="center"/>
        </w:trPr>
        <w:tc>
          <w:tcPr>
            <w:tcW w:w="382" w:type="dxa"/>
            <w:gridSpan w:val="3"/>
            <w:vMerge w:val="restart"/>
            <w:tcBorders>
              <w:top w:val="single" w:sz="8" w:space="0" w:color="auto"/>
              <w:right w:val="single" w:sz="4" w:space="0" w:color="auto"/>
            </w:tcBorders>
            <w:textDirection w:val="tbRlV"/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cs="標楷體" w:hint="eastAsia"/>
                <w:color w:val="000000"/>
              </w:rPr>
              <w:t xml:space="preserve">六、其他</w:t>
            </w:r>
          </w:p>
        </w:tc>
        <w:tc>
          <w:tcPr>
            <w:tcW w:w="1568" w:type="dxa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rPr>
                <w:rFonts w:ascii="標楷體" w:eastAsia="標楷體"/>
                <w:sz w:val="20"/>
                <w:szCs w:val="20"/>
              </w:rPr>
            </w:pPr>
            <w:r w:rsidRPr="00765AEA">
              <w:rPr>
                <w:rFonts w:ascii="標楷體" w:eastAsia="標楷體" w:hAnsi="標楷體" w:cs="標楷體"/>
                <w:color w:val="000000"/>
                <w:sz w:val="18"/>
                <w:szCs w:val="18"/>
              </w:rPr>
              <w:t>1.</w:t>
            </w:r>
            <w:r w:rsidRPr="00765AEA">
              <w:rPr>
                <w:rFonts w:ascii="標楷體" w:eastAsia="標楷體" w:cs="標楷體" w:hint="eastAsia"/>
                <w:color w:val="000000"/>
                <w:spacing w:val="-8"/>
                <w:sz w:val="18"/>
                <w:szCs w:val="18"/>
              </w:rPr>
              <w:t>標示</w:t>
            </w:r>
          </w:p>
        </w:tc>
        <w:tc>
          <w:tcPr>
            <w:tcW w:w="1421" w:type="dxa"/>
            <w:gridSpan w:val="3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10" w:right="10"/>
              <w:jc w:val="both"/>
              <w:rPr>
                <w:rFonts w:ascii="標楷體" w:eastAsia="標楷體"/>
                <w:sz w:val="16"/>
                <w:szCs w:val="16"/>
              </w:rPr>
            </w:pPr>
            <w:r w:rsidRPr="00765AEA">
              <w:rPr>
                <w:rFonts w:ascii="標楷體" w:eastAsia="標楷體" w:cs="標楷體" w:hint="eastAsia"/>
                <w:color w:val="000000"/>
                <w:spacing w:val="-8"/>
                <w:sz w:val="16"/>
                <w:szCs w:val="16"/>
              </w:rPr>
              <w:t>移構</w:t>
            </w:r>
            <w:r w:rsidRPr="00765AEA">
              <w:rPr>
                <w:rFonts w:ascii="標楷體" w:eastAsia="標楷體" w:cs="標楷體"/>
                <w:color w:val="000000"/>
                <w:spacing w:val="-8"/>
                <w:sz w:val="16"/>
                <w:szCs w:val="16"/>
              </w:rPr>
              <w:t>47</w:t>
            </w:r>
          </w:p>
        </w:tc>
        <w:tc>
          <w:tcPr>
            <w:tcW w:w="5368" w:type="dxa"/>
            <w:gridSpan w:val="7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3347A">
            <w:pPr>
              <w:snapToGrid w:val="0"/>
              <w:spacing w:line="240" w:lineRule="exact"/>
              <w:ind w:left="31680" w:right="10" w:hangingChars="100" w:firstLine="31680"/>
              <w:jc w:val="both"/>
              <w:rPr>
                <w:rFonts w:ascii="標楷體" w:eastAsia="標楷體"/>
                <w:sz w:val="20"/>
                <w:szCs w:val="20"/>
              </w:rPr>
            </w:pPr>
            <w:r>
              <w:rPr>
                <w:rFonts w:ascii="標楷體" w:eastAsia="標楷體" w:cs="標楷體"/>
                <w:color w:val="000000"/>
                <w:sz w:val="20"/>
                <w:szCs w:val="20"/>
              </w:rPr>
              <w:t>(1)</w:t>
            </w:r>
            <w:r w:rsidRPr="00765AEA">
              <w:rPr>
                <w:rFonts w:ascii="標楷體" w:eastAsia="標楷體" w:cs="標楷體" w:hint="eastAsia"/>
                <w:color w:val="000000"/>
                <w:sz w:val="20"/>
                <w:szCs w:val="20"/>
              </w:rPr>
              <w:t>適當位置有荷重性能表。</w:t>
            </w:r>
          </w:p>
        </w:tc>
        <w:tc>
          <w:tcPr>
            <w:tcW w:w="1529" w:type="dxa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</w:tcBorders>
          </w:tcPr>
          <w:p w:rsidR="00B3347A" w:rsidRPr="00765AEA" w:rsidRDefault="00B3347A" w:rsidP="00B3347A">
            <w:pPr>
              <w:snapToGrid w:val="0"/>
              <w:spacing w:line="240" w:lineRule="exact"/>
              <w:ind w:left="31680" w:hangingChars="100" w:firstLine="31680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B3347A" w:rsidRPr="00765AE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4"/>
          <w:jc w:val="center"/>
        </w:trPr>
        <w:tc>
          <w:tcPr>
            <w:tcW w:w="382" w:type="dxa"/>
            <w:gridSpan w:val="3"/>
            <w:vMerge/>
            <w:tcBorders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</w:rPr>
            </w:pPr>
          </w:p>
        </w:tc>
        <w:tc>
          <w:tcPr>
            <w:tcW w:w="15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4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10" w:right="10"/>
              <w:jc w:val="both"/>
              <w:rPr>
                <w:rFonts w:ascii="標楷體" w:eastAsia="標楷體"/>
                <w:sz w:val="16"/>
                <w:szCs w:val="16"/>
              </w:rPr>
            </w:pPr>
            <w:r w:rsidRPr="00765AEA">
              <w:rPr>
                <w:rFonts w:ascii="標楷體" w:eastAsia="標楷體" w:cs="標楷體" w:hint="eastAsia"/>
                <w:color w:val="000000"/>
                <w:spacing w:val="-8"/>
                <w:sz w:val="16"/>
                <w:szCs w:val="16"/>
              </w:rPr>
              <w:t>移構</w:t>
            </w:r>
            <w:r w:rsidRPr="00765AEA">
              <w:rPr>
                <w:rFonts w:ascii="標楷體" w:eastAsia="標楷體" w:cs="標楷體"/>
                <w:color w:val="000000"/>
                <w:spacing w:val="-8"/>
                <w:sz w:val="16"/>
                <w:szCs w:val="16"/>
              </w:rPr>
              <w:t>47</w:t>
            </w:r>
            <w:r>
              <w:rPr>
                <w:rFonts w:ascii="標楷體" w:eastAsia="標楷體" w:cs="標楷體" w:hint="eastAsia"/>
                <w:color w:val="000000"/>
                <w:spacing w:val="-8"/>
                <w:sz w:val="16"/>
                <w:szCs w:val="16"/>
              </w:rPr>
              <w:t>、安檢則</w:t>
            </w:r>
            <w:r>
              <w:rPr>
                <w:rFonts w:ascii="標楷體" w:eastAsia="標楷體" w:cs="標楷體"/>
                <w:color w:val="000000"/>
                <w:spacing w:val="-8"/>
                <w:sz w:val="16"/>
                <w:szCs w:val="16"/>
              </w:rPr>
              <w:t>26</w:t>
            </w:r>
          </w:p>
        </w:tc>
        <w:tc>
          <w:tcPr>
            <w:tcW w:w="536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right="10"/>
              <w:jc w:val="both"/>
              <w:rPr>
                <w:rFonts w:ascii="標楷體" w:eastAsia="標楷體"/>
                <w:sz w:val="20"/>
                <w:szCs w:val="20"/>
              </w:rPr>
            </w:pPr>
            <w:r>
              <w:rPr>
                <w:rFonts w:ascii="標楷體" w:eastAsia="標楷體" w:cs="標楷體"/>
                <w:color w:val="000000"/>
                <w:sz w:val="20"/>
                <w:szCs w:val="20"/>
              </w:rPr>
              <w:t>(2)</w:t>
            </w:r>
            <w:r w:rsidRPr="00765AEA">
              <w:rPr>
                <w:rFonts w:ascii="標楷體" w:eastAsia="標楷體" w:cs="標楷體" w:hint="eastAsia"/>
                <w:color w:val="000000"/>
                <w:sz w:val="20"/>
                <w:szCs w:val="20"/>
              </w:rPr>
              <w:t>有明顯標示打印編號、吊升荷重等。</w:t>
            </w:r>
          </w:p>
        </w:tc>
        <w:tc>
          <w:tcPr>
            <w:tcW w:w="1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3347A" w:rsidRPr="00765AEA" w:rsidRDefault="00B3347A" w:rsidP="00B3347A">
            <w:pPr>
              <w:snapToGrid w:val="0"/>
              <w:spacing w:line="240" w:lineRule="exact"/>
              <w:ind w:left="31680" w:hangingChars="100" w:firstLine="31680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B3347A" w:rsidRPr="00765AE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62"/>
          <w:jc w:val="center"/>
        </w:trPr>
        <w:tc>
          <w:tcPr>
            <w:tcW w:w="382" w:type="dxa"/>
            <w:gridSpan w:val="3"/>
            <w:vMerge/>
            <w:tcBorders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</w:rPr>
            </w:pPr>
          </w:p>
        </w:tc>
        <w:tc>
          <w:tcPr>
            <w:tcW w:w="15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0" w:lineRule="atLeast"/>
              <w:ind w:left="10" w:right="10"/>
              <w:jc w:val="both"/>
              <w:rPr>
                <w:rFonts w:ascii="標楷體" w:eastAsia="標楷體"/>
                <w:color w:val="000000"/>
                <w:sz w:val="16"/>
                <w:szCs w:val="16"/>
              </w:rPr>
            </w:pPr>
          </w:p>
        </w:tc>
        <w:tc>
          <w:tcPr>
            <w:tcW w:w="536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right="10"/>
              <w:jc w:val="both"/>
              <w:rPr>
                <w:rFonts w:ascii="標楷體" w:eastAsia="標楷體"/>
                <w:color w:val="000000"/>
                <w:sz w:val="20"/>
                <w:szCs w:val="20"/>
              </w:rPr>
            </w:pPr>
          </w:p>
        </w:tc>
        <w:tc>
          <w:tcPr>
            <w:tcW w:w="1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3347A" w:rsidRPr="00765AEA" w:rsidRDefault="00B3347A" w:rsidP="00B3347A">
            <w:pPr>
              <w:snapToGrid w:val="0"/>
              <w:spacing w:line="40" w:lineRule="atLeast"/>
              <w:ind w:left="31680" w:hangingChars="100" w:firstLine="31680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B3347A" w:rsidRPr="00765AE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7"/>
          <w:jc w:val="center"/>
        </w:trPr>
        <w:tc>
          <w:tcPr>
            <w:tcW w:w="382" w:type="dxa"/>
            <w:gridSpan w:val="3"/>
            <w:vMerge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</w:rPr>
            </w:pP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40" w:lineRule="atLeast"/>
              <w:ind w:left="10" w:right="10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left="10" w:right="10"/>
              <w:jc w:val="both"/>
              <w:rPr>
                <w:rFonts w:ascii="標楷體" w:eastAsia="標楷體"/>
                <w:color w:val="000000"/>
                <w:sz w:val="16"/>
                <w:szCs w:val="16"/>
              </w:rPr>
            </w:pPr>
          </w:p>
        </w:tc>
        <w:tc>
          <w:tcPr>
            <w:tcW w:w="5368" w:type="dxa"/>
            <w:gridSpan w:val="7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B3347A" w:rsidRPr="00765AEA" w:rsidRDefault="00B3347A" w:rsidP="00B84BEB">
            <w:pPr>
              <w:snapToGrid w:val="0"/>
              <w:spacing w:line="240" w:lineRule="exact"/>
              <w:ind w:right="10"/>
              <w:jc w:val="both"/>
              <w:rPr>
                <w:rFonts w:ascii="標楷體" w:eastAsia="標楷體"/>
                <w:spacing w:val="-8"/>
                <w:sz w:val="20"/>
                <w:szCs w:val="20"/>
              </w:rPr>
            </w:pPr>
          </w:p>
        </w:tc>
        <w:tc>
          <w:tcPr>
            <w:tcW w:w="1529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</w:tcPr>
          <w:p w:rsidR="00B3347A" w:rsidRPr="00765AEA" w:rsidRDefault="00B3347A" w:rsidP="00B3347A">
            <w:pPr>
              <w:snapToGrid w:val="0"/>
              <w:spacing w:line="240" w:lineRule="exact"/>
              <w:ind w:left="31680" w:hangingChars="100" w:firstLine="31680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</w:tbl>
    <w:p w:rsidR="00B3347A" w:rsidRPr="00765AEA" w:rsidRDefault="00B3347A" w:rsidP="00B3347A">
      <w:pPr>
        <w:snapToGrid w:val="0"/>
        <w:spacing w:beforeLines="50" w:line="240" w:lineRule="exact"/>
        <w:ind w:left="31680" w:hangingChars="400" w:firstLine="31680"/>
        <w:rPr>
          <w:rFonts w:ascii="標楷體" w:eastAsia="標楷體"/>
          <w:color w:val="000000"/>
          <w:sz w:val="18"/>
          <w:szCs w:val="18"/>
        </w:rPr>
      </w:pPr>
      <w:r w:rsidRPr="00765AEA">
        <w:rPr>
          <w:rFonts w:ascii="標楷體" w:eastAsia="標楷體" w:cs="標楷體" w:hint="eastAsia"/>
          <w:sz w:val="18"/>
          <w:szCs w:val="18"/>
        </w:rPr>
        <w:t>備註：</w:t>
      </w:r>
      <w:r w:rsidRPr="00765AEA">
        <w:rPr>
          <w:rFonts w:ascii="標楷體" w:eastAsia="標楷體" w:cs="標楷體"/>
          <w:color w:val="000000"/>
          <w:sz w:val="18"/>
          <w:szCs w:val="18"/>
        </w:rPr>
        <w:t>1.</w:t>
      </w:r>
      <w:r w:rsidRPr="00765AEA">
        <w:rPr>
          <w:rFonts w:ascii="標楷體" w:eastAsia="標楷體" w:cs="標楷體" w:hint="eastAsia"/>
          <w:color w:val="000000"/>
          <w:sz w:val="18"/>
          <w:szCs w:val="18"/>
        </w:rPr>
        <w:t>「安檢則」係指危險性機械及設備安全檢查規則；「移構」係指移動式起重機安全檢查構造標準；「</w:t>
      </w:r>
      <w:r w:rsidRPr="00765AEA">
        <w:rPr>
          <w:rFonts w:ascii="標楷體" w:eastAsia="標楷體" w:cs="標楷體"/>
          <w:color w:val="000000"/>
          <w:sz w:val="18"/>
          <w:szCs w:val="18"/>
        </w:rPr>
        <w:t>CNS</w:t>
      </w:r>
      <w:r w:rsidRPr="00765AEA">
        <w:rPr>
          <w:rFonts w:ascii="標楷體" w:eastAsia="標楷體" w:cs="標楷體" w:hint="eastAsia"/>
          <w:color w:val="000000"/>
          <w:sz w:val="18"/>
          <w:szCs w:val="18"/>
        </w:rPr>
        <w:t>」係指國家標準。</w:t>
      </w:r>
    </w:p>
    <w:p w:rsidR="00B3347A" w:rsidRPr="00765AEA" w:rsidRDefault="00B3347A" w:rsidP="00F45554">
      <w:pPr>
        <w:snapToGrid w:val="0"/>
        <w:spacing w:line="240" w:lineRule="exact"/>
        <w:ind w:leftChars="225" w:left="31680" w:hangingChars="100" w:firstLine="31680"/>
        <w:rPr>
          <w:rFonts w:ascii="標楷體" w:eastAsia="標楷體"/>
          <w:color w:val="000000"/>
          <w:sz w:val="18"/>
          <w:szCs w:val="18"/>
        </w:rPr>
      </w:pPr>
      <w:r>
        <w:rPr>
          <w:rFonts w:ascii="標楷體" w:eastAsia="標楷體" w:cs="標楷體"/>
          <w:color w:val="000000"/>
          <w:sz w:val="18"/>
          <w:szCs w:val="18"/>
        </w:rPr>
        <w:t>2.</w:t>
      </w:r>
      <w:r>
        <w:rPr>
          <w:rFonts w:ascii="標楷體" w:eastAsia="標楷體" w:cs="標楷體" w:hint="eastAsia"/>
          <w:color w:val="000000"/>
          <w:sz w:val="18"/>
          <w:szCs w:val="18"/>
        </w:rPr>
        <w:t xml:space="preserve">「★」可依事業單位「自行檢查紀錄」予以認定，並將其文件資料一併陳判。</w:t>
      </w:r>
    </w:p>
    <w:p w:rsidR="00B3347A" w:rsidRDefault="00B3347A" w:rsidP="00F45554">
      <w:pPr>
        <w:snapToGrid w:val="0"/>
        <w:spacing w:line="240" w:lineRule="exact"/>
        <w:ind w:rightChars="-90" w:right="31680" w:firstLineChars="300" w:firstLine="31680"/>
        <w:rPr>
          <w:rFonts w:ascii="標楷體" w:eastAsia="標楷體"/>
          <w:sz w:val="18"/>
          <w:szCs w:val="18"/>
        </w:rPr>
      </w:pPr>
      <w:r>
        <w:rPr>
          <w:rFonts w:ascii="標楷體" w:eastAsia="標楷體" w:cs="標楷體"/>
          <w:sz w:val="18"/>
          <w:szCs w:val="18"/>
        </w:rPr>
        <w:t xml:space="preserve">3.</w:t>
      </w:r>
      <w:r w:rsidRPr="00765AEA">
        <w:rPr>
          <w:rFonts w:ascii="標楷體" w:eastAsia="標楷體" w:cs="標楷體" w:hint="eastAsia"/>
          <w:sz w:val="18"/>
          <w:szCs w:val="18"/>
        </w:rPr>
        <w:t>檢查結果紀要欄，符合者打「ˇ」，無該項者打「／」，引用</w:t>
      </w:r>
      <w:r w:rsidRPr="00765AEA">
        <w:rPr>
          <w:rFonts w:ascii="標楷體" w:eastAsia="標楷體" w:cs="標楷體" w:hint="eastAsia"/>
          <w:color w:val="000000"/>
          <w:sz w:val="18"/>
          <w:szCs w:val="18"/>
        </w:rPr>
        <w:t>「自行檢查紀錄」者打「○」，不符合者記載相關事項</w:t>
      </w:r>
      <w:r w:rsidRPr="00765AEA">
        <w:rPr>
          <w:rFonts w:ascii="標楷體" w:eastAsia="標楷體" w:cs="標楷體" w:hint="eastAsia"/>
          <w:sz w:val="18"/>
          <w:szCs w:val="18"/>
        </w:rPr>
        <w:t>。</w:t>
      </w:r>
    </w:p>
    <w:p w:rsidR="00B3347A" w:rsidRDefault="00B3347A" w:rsidP="00615FC0">
      <w:pPr>
        <w:tabs>
          <w:tab w:val="left" w:pos="6432"/>
        </w:tabs>
        <w:snapToGrid w:val="0"/>
        <w:spacing w:line="240" w:lineRule="atLeast"/>
        <w:rPr>
          <w:rFonts w:ascii="標楷體" w:eastAsia="標楷體"/>
          <w:sz w:val="18"/>
          <w:szCs w:val="18"/>
        </w:rPr>
      </w:pPr>
      <w:r>
        <w:rPr>
          <w:rFonts w:ascii="標楷體" w:eastAsia="標楷體"/>
        </w:rPr>
        <w:tab/>
      </w:r>
    </w:p>
    <w:tbl>
      <w:tblPr>
        <w:tblpPr w:leftFromText="180" w:rightFromText="180" w:vertAnchor="text" w:tblpXSpec="center" w:tblpY="1"/>
        <w:tblOverlap w:val="never"/>
        <w:tblW w:w="1026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6"/>
        <w:gridCol w:w="7517"/>
        <w:gridCol w:w="902"/>
        <w:gridCol w:w="1143"/>
        <w:gridCol w:w="698"/>
      </w:tblGrid>
      <w:tr w:rsidR="00B3347A">
        <w:tc>
          <w:tcPr>
            <w:tcW w:w="10266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B3347A" w:rsidRPr="009C7DE6" w:rsidRDefault="00B3347A" w:rsidP="00B84BEB">
            <w:pPr>
              <w:snapToGrid w:val="0"/>
              <w:rPr>
                <w:rFonts w:ascii="標楷體" w:eastAsia="標楷體"/>
                <w:sz w:val="20"/>
                <w:szCs w:val="20"/>
              </w:rPr>
            </w:pPr>
            <w:r w:rsidRPr="00765AEA">
              <w:rPr>
                <w:rFonts w:ascii="標楷體" w:eastAsia="標楷體" w:cs="標楷體" w:hint="eastAsia"/>
              </w:rPr>
              <w:t>會談紀錄重要提示事項、應補充資料及會同檢查人員意見</w:t>
            </w:r>
          </w:p>
        </w:tc>
      </w:tr>
      <w:tr w:rsidR="00B3347A">
        <w:trPr>
          <w:gridBefore w:val="1"/>
          <w:wBefore w:w="6" w:type="dxa"/>
        </w:trPr>
        <w:tc>
          <w:tcPr>
            <w:tcW w:w="10260" w:type="dxa"/>
            <w:gridSpan w:val="4"/>
            <w:tcBorders>
              <w:top w:val="single" w:sz="12" w:space="0" w:color="auto"/>
              <w:bottom w:val="single" w:sz="8" w:space="0" w:color="auto"/>
            </w:tcBorders>
          </w:tcPr>
          <w:p w:rsidR="00B3347A" w:rsidRPr="009C7DE6" w:rsidRDefault="00B3347A" w:rsidP="00B84BEB">
            <w:pPr>
              <w:snapToGrid w:val="0"/>
              <w:jc w:val="distribute"/>
              <w:rPr>
                <w:rFonts w:ascii="標楷體" w:eastAsia="標楷體"/>
                <w:sz w:val="20"/>
                <w:szCs w:val="20"/>
              </w:rPr>
            </w:pPr>
            <w:r>
              <w:rPr>
                <w:rFonts w:ascii="標楷體" w:eastAsia="標楷體" w:cs="標楷體" w:hint="eastAsia"/>
                <w:sz w:val="20"/>
                <w:szCs w:val="20"/>
              </w:rPr>
              <w:t>重要提示事項及應補送資料</w:t>
            </w:r>
          </w:p>
        </w:tc>
      </w:tr>
      <w:tr w:rsidR="00B3347A">
        <w:trPr>
          <w:gridBefore w:val="1"/>
          <w:wBefore w:w="6" w:type="dxa"/>
          <w:trHeight w:val="2220"/>
        </w:trPr>
        <w:tc>
          <w:tcPr>
            <w:tcW w:w="10260" w:type="dxa"/>
            <w:gridSpan w:val="4"/>
            <w:tcBorders>
              <w:top w:val="single" w:sz="8" w:space="0" w:color="auto"/>
              <w:bottom w:val="dotted" w:sz="4" w:space="0" w:color="auto"/>
            </w:tcBorders>
          </w:tcPr>
          <w:p w:rsidR="00B3347A" w:rsidRPr="00800AF4" w:rsidRDefault="00B3347A" w:rsidP="00B84BEB">
            <w:pPr>
              <w:numPr>
                <w:ilvl w:val="0"/>
                <w:numId w:val="1"/>
              </w:numPr>
              <w:snapToGrid w:val="0"/>
              <w:spacing w:line="240" w:lineRule="exact"/>
              <w:rPr>
                <w:rFonts w:ascii="標楷體" w:eastAsia="標楷體"/>
                <w:color w:val="000000"/>
                <w:sz w:val="20"/>
                <w:szCs w:val="20"/>
              </w:rPr>
            </w:pPr>
            <w:r w:rsidRPr="00800AF4">
              <w:rPr>
                <w:rFonts w:ascii="標楷體" w:eastAsia="標楷體" w:cs="標楷體"/>
                <w:color w:val="000000"/>
                <w:sz w:val="20"/>
                <w:szCs w:val="20"/>
              </w:rPr>
              <w:t>1.</w:t>
            </w:r>
            <w:r w:rsidRPr="00800AF4">
              <w:rPr>
                <w:rFonts w:ascii="標楷體" w:eastAsia="標楷體" w:cs="標楷體" w:hint="eastAsia"/>
                <w:color w:val="000000"/>
                <w:sz w:val="20"/>
                <w:szCs w:val="20"/>
              </w:rPr>
              <w:t>檢查結果：</w:t>
            </w:r>
            <w:r w:rsidRPr="00800AF4">
              <w:rPr>
                <w:rFonts w:ascii="標楷體" w:eastAsia="標楷體" w:cs="標楷體"/>
                <w:color w:val="000000"/>
                <w:sz w:val="20"/>
                <w:szCs w:val="20"/>
              </w:rPr>
              <w:t xml:space="preserve"> </w:t>
            </w:r>
            <w:r w:rsidRPr="00800AF4">
              <w:rPr>
                <w:rFonts w:ascii="標楷體" w:eastAsia="標楷體" w:cs="標楷體" w:hint="eastAsia"/>
                <w:color w:val="000000"/>
                <w:sz w:val="20"/>
                <w:szCs w:val="20"/>
              </w:rPr>
              <w:t>□合格</w:t>
            </w:r>
            <w:r w:rsidRPr="00800AF4">
              <w:rPr>
                <w:rFonts w:ascii="標楷體" w:eastAsia="標楷體" w:cs="標楷體"/>
                <w:color w:val="000000"/>
                <w:sz w:val="20"/>
                <w:szCs w:val="20"/>
              </w:rPr>
              <w:t xml:space="preserve">  </w:t>
            </w:r>
            <w:r w:rsidRPr="00800AF4">
              <w:rPr>
                <w:rFonts w:ascii="標楷體" w:eastAsia="標楷體" w:cs="標楷體" w:hint="eastAsia"/>
                <w:color w:val="000000"/>
                <w:sz w:val="20"/>
                <w:szCs w:val="20"/>
              </w:rPr>
              <w:t>□不合格</w:t>
            </w:r>
            <w:r w:rsidRPr="00264A90">
              <w:rPr>
                <w:rFonts w:ascii="標楷體" w:eastAsia="標楷體" w:cs="標楷體"/>
                <w:b/>
                <w:bCs/>
                <w:color w:val="FF0000"/>
                <w:sz w:val="20"/>
                <w:szCs w:val="20"/>
              </w:rPr>
              <w:t xml:space="preserve">  </w:t>
            </w:r>
            <w:r w:rsidRPr="00800AF4">
              <w:rPr>
                <w:rFonts w:ascii="標楷體" w:eastAsia="標楷體" w:cs="標楷體" w:hint="eastAsia"/>
                <w:color w:val="000000"/>
                <w:sz w:val="20"/>
                <w:szCs w:val="20"/>
              </w:rPr>
              <w:t>□未備妥</w:t>
            </w:r>
            <w:r w:rsidRPr="00800AF4">
              <w:rPr>
                <w:rFonts w:ascii="標楷體" w:eastAsia="標楷體" w:cs="標楷體"/>
                <w:color w:val="000000"/>
                <w:sz w:val="20"/>
                <w:szCs w:val="20"/>
              </w:rPr>
              <w:t xml:space="preserve">  </w:t>
            </w:r>
            <w:r w:rsidRPr="00800AF4">
              <w:rPr>
                <w:rFonts w:ascii="標楷體" w:eastAsia="標楷體" w:cs="標楷體" w:hint="eastAsia"/>
                <w:color w:val="000000"/>
                <w:sz w:val="20"/>
                <w:szCs w:val="20"/>
              </w:rPr>
              <w:t>□程序不符</w:t>
            </w:r>
          </w:p>
          <w:p w:rsidR="00B3347A" w:rsidRPr="00800AF4" w:rsidRDefault="00B3347A" w:rsidP="00B84BEB">
            <w:pPr>
              <w:numPr>
                <w:ilvl w:val="0"/>
                <w:numId w:val="1"/>
              </w:numPr>
              <w:snapToGrid w:val="0"/>
              <w:spacing w:line="240" w:lineRule="exact"/>
              <w:rPr>
                <w:rFonts w:ascii="標楷體" w:eastAsia="標楷體"/>
                <w:color w:val="000000"/>
                <w:sz w:val="20"/>
                <w:szCs w:val="20"/>
              </w:rPr>
            </w:pPr>
            <w:r w:rsidRPr="00800AF4">
              <w:rPr>
                <w:rFonts w:ascii="標楷體" w:eastAsia="標楷體" w:cs="標楷體"/>
                <w:color w:val="000000"/>
                <w:sz w:val="20"/>
                <w:szCs w:val="20"/>
              </w:rPr>
              <w:t>2.</w:t>
            </w:r>
            <w:r>
              <w:rPr>
                <w:rFonts w:ascii="標楷體" w:eastAsia="標楷體" w:cs="標楷體" w:hint="eastAsia"/>
                <w:color w:val="000000"/>
                <w:sz w:val="20"/>
                <w:szCs w:val="20"/>
              </w:rPr>
              <w:t xml:space="preserve">本移動式起重機經檢查不合格，不得繼續使用。</w:t>
            </w:r>
          </w:p>
          <w:p w:rsidR="00B3347A" w:rsidRPr="00800AF4" w:rsidRDefault="00B3347A" w:rsidP="00B84BEB">
            <w:pPr>
              <w:numPr>
                <w:ilvl w:val="0"/>
                <w:numId w:val="1"/>
              </w:numPr>
              <w:snapToGrid w:val="0"/>
              <w:spacing w:line="240" w:lineRule="exact"/>
              <w:rPr>
                <w:rFonts w:ascii="標楷體" w:eastAsia="標楷體"/>
                <w:color w:val="000000"/>
                <w:sz w:val="20"/>
                <w:szCs w:val="20"/>
              </w:rPr>
            </w:pPr>
            <w:r>
              <w:rPr>
                <w:rFonts w:ascii="標楷體" w:eastAsia="標楷體" w:cs="標楷體"/>
                <w:color w:val="000000"/>
                <w:sz w:val="20"/>
                <w:szCs w:val="20"/>
              </w:rPr>
              <w:t xml:space="preserve">3.</w:t>
            </w:r>
            <w:r w:rsidRPr="00800AF4">
              <w:rPr>
                <w:rFonts w:ascii="標楷體" w:eastAsia="標楷體" w:cs="標楷體" w:hint="eastAsia"/>
                <w:color w:val="000000"/>
                <w:sz w:val="20"/>
                <w:szCs w:val="20"/>
              </w:rPr>
              <w:t>有關文件請於</w:t>
            </w:r>
            <w:r w:rsidRPr="00800AF4">
              <w:rPr>
                <w:rFonts w:ascii="標楷體" w:eastAsia="標楷體" w:cs="標楷體"/>
                <w:color w:val="000000"/>
                <w:sz w:val="20"/>
                <w:szCs w:val="20"/>
              </w:rPr>
              <w:t xml:space="preserve">     </w:t>
            </w:r>
            <w:r w:rsidRPr="00800AF4">
              <w:rPr>
                <w:rFonts w:ascii="標楷體" w:eastAsia="標楷體" w:cs="標楷體" w:hint="eastAsia"/>
                <w:color w:val="000000"/>
                <w:sz w:val="20"/>
                <w:szCs w:val="20"/>
              </w:rPr>
              <w:t>年</w:t>
            </w:r>
            <w:r w:rsidRPr="00800AF4">
              <w:rPr>
                <w:rFonts w:ascii="標楷體" w:eastAsia="標楷體" w:cs="標楷體"/>
                <w:color w:val="000000"/>
                <w:sz w:val="20"/>
                <w:szCs w:val="20"/>
              </w:rPr>
              <w:t xml:space="preserve">    </w:t>
            </w:r>
            <w:r w:rsidRPr="00800AF4">
              <w:rPr>
                <w:rFonts w:ascii="標楷體" w:eastAsia="標楷體" w:cs="標楷體" w:hint="eastAsia"/>
                <w:color w:val="000000"/>
                <w:sz w:val="20"/>
                <w:szCs w:val="20"/>
              </w:rPr>
              <w:t>月</w:t>
            </w:r>
            <w:r w:rsidRPr="00800AF4">
              <w:rPr>
                <w:rFonts w:ascii="標楷體" w:eastAsia="標楷體" w:cs="標楷體"/>
                <w:color w:val="000000"/>
                <w:sz w:val="20"/>
                <w:szCs w:val="20"/>
              </w:rPr>
              <w:t xml:space="preserve">    </w:t>
            </w:r>
            <w:r w:rsidRPr="00800AF4">
              <w:rPr>
                <w:rFonts w:ascii="標楷體" w:eastAsia="標楷體" w:cs="標楷體" w:hint="eastAsia"/>
                <w:color w:val="000000"/>
                <w:sz w:val="20"/>
                <w:szCs w:val="20"/>
              </w:rPr>
              <w:t>日</w:t>
            </w:r>
            <w:r w:rsidRPr="00800AF4">
              <w:rPr>
                <w:rFonts w:ascii="標楷體" w:eastAsia="標楷體" w:cs="標楷體"/>
                <w:color w:val="000000"/>
                <w:sz w:val="20"/>
                <w:szCs w:val="20"/>
              </w:rPr>
              <w:t xml:space="preserve">    </w:t>
            </w:r>
            <w:r w:rsidRPr="00800AF4">
              <w:rPr>
                <w:rFonts w:ascii="標楷體" w:eastAsia="標楷體" w:cs="標楷體" w:hint="eastAsia"/>
                <w:color w:val="000000"/>
                <w:sz w:val="20"/>
                <w:szCs w:val="20"/>
              </w:rPr>
              <w:t>時前補送至本會結案。</w:t>
            </w:r>
          </w:p>
          <w:p w:rsidR="00B3347A" w:rsidRPr="00800AF4" w:rsidRDefault="00B3347A" w:rsidP="00B84BEB">
            <w:pPr>
              <w:snapToGrid w:val="0"/>
              <w:spacing w:line="240" w:lineRule="exact"/>
              <w:ind w:firstLine="391"/>
              <w:rPr>
                <w:rFonts w:ascii="標楷體" w:eastAsia="標楷體"/>
                <w:color w:val="000000"/>
                <w:sz w:val="20"/>
                <w:szCs w:val="20"/>
              </w:rPr>
            </w:pPr>
            <w:r w:rsidRPr="00800AF4">
              <w:rPr>
                <w:rFonts w:ascii="標楷體" w:eastAsia="標楷體" w:cs="標楷體" w:hint="eastAsia"/>
                <w:color w:val="000000"/>
                <w:sz w:val="20"/>
                <w:szCs w:val="20"/>
              </w:rPr>
              <w:t>文件項目：</w:t>
            </w:r>
            <w:r w:rsidRPr="00800AF4">
              <w:rPr>
                <w:rFonts w:ascii="標楷體" w:eastAsia="標楷體" w:cs="標楷體" w:hint="eastAsia"/>
                <w:color w:val="000000"/>
                <w:sz w:val="20"/>
                <w:szCs w:val="20"/>
                <w:u w:val="single"/>
              </w:rPr>
              <w:t xml:space="preserve">　　　　　　　　　　　　　　　　　　　　　　　　　　　　　　　　　　　　　　　　　　　</w:t>
            </w:r>
            <w:r w:rsidRPr="00800AF4">
              <w:rPr>
                <w:rFonts w:ascii="標楷體" w:eastAsia="標楷體" w:cs="標楷體"/>
                <w:color w:val="000000"/>
                <w:sz w:val="20"/>
                <w:szCs w:val="20"/>
                <w:u w:val="single"/>
              </w:rPr>
              <w:t xml:space="preserve"> </w:t>
            </w:r>
          </w:p>
          <w:p w:rsidR="00B3347A" w:rsidRPr="00800AF4" w:rsidRDefault="00B3347A" w:rsidP="00B84BEB">
            <w:pPr>
              <w:numPr>
                <w:ilvl w:val="0"/>
                <w:numId w:val="1"/>
              </w:numPr>
              <w:snapToGrid w:val="0"/>
              <w:spacing w:line="240" w:lineRule="exact"/>
              <w:rPr>
                <w:rFonts w:ascii="標楷體" w:eastAsia="標楷體"/>
                <w:color w:val="000000"/>
                <w:sz w:val="20"/>
                <w:szCs w:val="20"/>
              </w:rPr>
            </w:pPr>
            <w:r>
              <w:rPr>
                <w:rFonts w:ascii="標楷體" w:eastAsia="標楷體" w:cs="標楷體"/>
                <w:color w:val="000000"/>
                <w:sz w:val="20"/>
                <w:szCs w:val="20"/>
              </w:rPr>
              <w:t xml:space="preserve">4.</w:t>
            </w:r>
            <w:r w:rsidRPr="00800AF4">
              <w:rPr>
                <w:rFonts w:ascii="標楷體" w:eastAsia="標楷體" w:cs="標楷體" w:hint="eastAsia"/>
                <w:color w:val="000000"/>
                <w:sz w:val="20"/>
                <w:szCs w:val="20"/>
              </w:rPr>
              <w:t>前述資料已於　　年　　月　　日　　時前送達。</w:t>
            </w:r>
          </w:p>
          <w:p w:rsidR="00B3347A" w:rsidRPr="00800AF4" w:rsidRDefault="00B3347A" w:rsidP="00B84BEB">
            <w:pPr>
              <w:numPr>
                <w:ilvl w:val="0"/>
                <w:numId w:val="1"/>
              </w:numPr>
              <w:snapToGrid w:val="0"/>
              <w:spacing w:line="240" w:lineRule="exact"/>
              <w:rPr>
                <w:rFonts w:ascii="標楷體" w:eastAsia="標楷體"/>
                <w:color w:val="000000"/>
                <w:sz w:val="20"/>
                <w:szCs w:val="20"/>
              </w:rPr>
            </w:pPr>
            <w:r>
              <w:rPr>
                <w:rFonts w:ascii="標楷體" w:eastAsia="標楷體" w:cs="標楷體"/>
                <w:color w:val="000000"/>
                <w:sz w:val="20"/>
                <w:szCs w:val="20"/>
              </w:rPr>
              <w:t xml:space="preserve">5.</w:t>
            </w:r>
            <w:r w:rsidRPr="00800AF4">
              <w:rPr>
                <w:rFonts w:ascii="標楷體" w:eastAsia="標楷體" w:cs="標楷體" w:hint="eastAsia"/>
                <w:color w:val="000000"/>
                <w:sz w:val="20"/>
                <w:szCs w:val="20"/>
              </w:rPr>
              <w:t>經檢查不符規定</w:t>
            </w:r>
            <w:r w:rsidRPr="00800AF4">
              <w:rPr>
                <w:rFonts w:ascii="標楷體" w:eastAsia="標楷體" w:cs="標楷體"/>
                <w:color w:val="000000"/>
                <w:sz w:val="20"/>
                <w:szCs w:val="20"/>
              </w:rPr>
              <w:t>(</w:t>
            </w:r>
            <w:r w:rsidRPr="00800AF4">
              <w:rPr>
                <w:rFonts w:ascii="標楷體" w:eastAsia="標楷體" w:cs="標楷體" w:hint="eastAsia"/>
                <w:color w:val="000000"/>
                <w:sz w:val="20"/>
                <w:szCs w:val="20"/>
              </w:rPr>
              <w:t>詳該項檢查結果欄記載</w:t>
            </w:r>
            <w:r w:rsidRPr="00800AF4">
              <w:rPr>
                <w:rFonts w:ascii="標楷體" w:eastAsia="標楷體" w:cs="標楷體"/>
                <w:color w:val="000000"/>
                <w:sz w:val="20"/>
                <w:szCs w:val="20"/>
              </w:rPr>
              <w:t>)</w:t>
            </w:r>
            <w:r>
              <w:rPr>
                <w:rFonts w:ascii="標楷體" w:eastAsia="標楷體" w:cs="標楷體" w:hint="eastAsia"/>
                <w:color w:val="000000"/>
                <w:sz w:val="20"/>
                <w:szCs w:val="20"/>
              </w:rPr>
              <w:t xml:space="preserve">，已當場解說，請於改善完成後向本會申請複檢。</w:t>
            </w:r>
          </w:p>
          <w:p w:rsidR="00B3347A" w:rsidRDefault="00B3347A" w:rsidP="00B84BEB">
            <w:pPr>
              <w:snapToGrid w:val="0"/>
              <w:spacing w:line="240" w:lineRule="exact"/>
              <w:ind w:firstLine="391"/>
              <w:rPr>
                <w:rFonts w:ascii="標楷體" w:eastAsia="標楷體"/>
                <w:sz w:val="20"/>
                <w:szCs w:val="20"/>
              </w:rPr>
            </w:pPr>
            <w:r w:rsidRPr="00DE2AE3">
              <w:rPr>
                <w:rFonts w:ascii="標楷體" w:eastAsia="標楷體" w:cs="標楷體" w:hint="eastAsia"/>
                <w:sz w:val="20"/>
                <w:szCs w:val="20"/>
              </w:rPr>
              <w:t>不符項目：</w:t>
            </w:r>
            <w:r w:rsidRPr="00DE2AE3">
              <w:rPr>
                <w:rFonts w:ascii="標楷體" w:eastAsia="標楷體" w:cs="標楷體"/>
                <w:sz w:val="20"/>
                <w:szCs w:val="20"/>
              </w:rPr>
              <w:t>________________________________________________________________________________________</w:t>
            </w:r>
          </w:p>
          <w:p w:rsidR="00B3347A" w:rsidRDefault="00B3347A" w:rsidP="00B84BEB">
            <w:pPr>
              <w:snapToGrid w:val="0"/>
              <w:spacing w:line="240" w:lineRule="exact"/>
              <w:rPr>
                <w:rFonts w:ascii="標楷體" w:eastAsia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 xml:space="preserve">              </w:t>
            </w:r>
            <w:r w:rsidRPr="00DE2AE3">
              <w:rPr>
                <w:rFonts w:ascii="標楷體" w:eastAsia="標楷體" w:cs="標楷體"/>
                <w:sz w:val="20"/>
                <w:szCs w:val="20"/>
              </w:rPr>
              <w:t>________________________________________________________________________________________</w:t>
            </w:r>
          </w:p>
          <w:p w:rsidR="00B3347A" w:rsidRDefault="00B3347A" w:rsidP="00B84BEB">
            <w:pPr>
              <w:numPr>
                <w:ilvl w:val="0"/>
                <w:numId w:val="1"/>
              </w:numPr>
              <w:snapToGrid w:val="0"/>
              <w:spacing w:line="220" w:lineRule="exac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6.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重要提示：</w:t>
            </w:r>
          </w:p>
          <w:p w:rsidR="00B3347A" w:rsidRDefault="00B3347A" w:rsidP="00B84BEB">
            <w:pPr>
              <w:snapToGrid w:val="0"/>
              <w:spacing w:line="240" w:lineRule="exact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B3347A">
        <w:trPr>
          <w:gridBefore w:val="1"/>
          <w:wBefore w:w="6" w:type="dxa"/>
          <w:trHeight w:val="852"/>
        </w:trPr>
        <w:tc>
          <w:tcPr>
            <w:tcW w:w="10260" w:type="dxa"/>
            <w:gridSpan w:val="4"/>
            <w:tcBorders>
              <w:top w:val="dotted" w:sz="4" w:space="0" w:color="auto"/>
              <w:bottom w:val="single" w:sz="8" w:space="0" w:color="auto"/>
            </w:tcBorders>
          </w:tcPr>
          <w:p w:rsidR="00B3347A" w:rsidRDefault="00B3347A" w:rsidP="00B84BEB">
            <w:pPr>
              <w:snapToGrid w:val="0"/>
              <w:spacing w:line="240" w:lineRule="exact"/>
              <w:rPr>
                <w:rFonts w:ascii="標楷體" w:eastAsia="標楷體" w:cs="標楷體"/>
                <w:color w:val="000000"/>
                <w:sz w:val="20"/>
                <w:szCs w:val="20"/>
              </w:rPr>
            </w:pPr>
            <w:r w:rsidRPr="00A510E4">
              <w:rPr>
                <w:rFonts w:ascii="標楷體" w:eastAsia="標楷體" w:hAnsi="標楷體" w:cs="標楷體" w:hint="eastAsia"/>
                <w:sz w:val="20"/>
                <w:szCs w:val="20"/>
              </w:rPr>
              <w:t>本會派員於</w:t>
            </w:r>
            <w:r w:rsidRPr="00A510E4">
              <w:rPr>
                <w:rFonts w:ascii="標楷體" w:eastAsia="標楷體" w:hAnsi="標楷體" w:cs="標楷體"/>
                <w:sz w:val="20"/>
                <w:szCs w:val="20"/>
              </w:rPr>
              <w:t xml:space="preserve"> {{CKY}}</w:t>
            </w:r>
            <w:r w:rsidRPr="00A510E4">
              <w:rPr>
                <w:rFonts w:ascii="標楷體" w:eastAsia="標楷體" w:hAnsi="標楷體" w:cs="標楷體" w:hint="eastAsia"/>
                <w:sz w:val="20"/>
                <w:szCs w:val="20"/>
              </w:rPr>
              <w:t>年</w:t>
            </w:r>
            <w:r w:rsidRPr="00A510E4">
              <w:rPr>
                <w:rFonts w:ascii="標楷體" w:eastAsia="標楷體" w:hAnsi="標楷體" w:cs="標楷體"/>
                <w:sz w:val="20"/>
                <w:szCs w:val="20"/>
              </w:rPr>
              <w:t xml:space="preserve">  {{CKM}}</w:t>
            </w:r>
            <w:r w:rsidRPr="00A510E4">
              <w:rPr>
                <w:rFonts w:ascii="標楷體" w:eastAsia="標楷體" w:hAnsi="標楷體" w:cs="標楷體" w:hint="eastAsia"/>
                <w:sz w:val="20"/>
                <w:szCs w:val="20"/>
              </w:rPr>
              <w:t>月</w:t>
            </w:r>
            <w:r w:rsidRPr="00A510E4">
              <w:rPr>
                <w:rFonts w:ascii="標楷體" w:eastAsia="標楷體" w:hAnsi="標楷體" w:cs="標楷體"/>
                <w:sz w:val="20"/>
                <w:szCs w:val="20"/>
              </w:rPr>
              <w:t xml:space="preserve">  {{CKD}}</w:t>
            </w:r>
            <w:r w:rsidRPr="00A510E4">
              <w:rPr>
                <w:rFonts w:ascii="標楷體" w:eastAsia="標楷體" w:hAnsi="標楷體" w:cs="標楷體" w:hint="eastAsia"/>
                <w:sz w:val="20"/>
                <w:szCs w:val="20"/>
              </w:rPr>
              <w:t>日</w:t>
            </w:r>
            <w:r w:rsidRPr="00A510E4">
              <w:rPr>
                <w:rFonts w:ascii="標楷體" w:eastAsia="標楷體" w:hAnsi="標楷體" w:cs="標楷體"/>
                <w:sz w:val="20"/>
                <w:szCs w:val="20"/>
              </w:rPr>
              <w:t xml:space="preserve">  {{INH}}</w:t>
            </w:r>
            <w:r w:rsidRPr="00A510E4">
              <w:rPr>
                <w:rFonts w:ascii="標楷體" w:eastAsia="標楷體" w:hAnsi="標楷體" w:cs="標楷體" w:hint="eastAsia"/>
                <w:sz w:val="20"/>
                <w:szCs w:val="20"/>
              </w:rPr>
              <w:t>時</w:t>
            </w:r>
            <w:r w:rsidRPr="00A510E4">
              <w:rPr>
                <w:rFonts w:ascii="標楷體" w:eastAsia="標楷體" w:hAnsi="標楷體" w:cs="標楷體"/>
                <w:sz w:val="20"/>
                <w:szCs w:val="20"/>
              </w:rPr>
              <w:t xml:space="preserve">  {{INM}}</w:t>
            </w:r>
            <w:r w:rsidRPr="00A510E4">
              <w:rPr>
                <w:rFonts w:ascii="標楷體" w:eastAsia="標楷體" w:hAnsi="標楷體" w:cs="標楷體" w:hint="eastAsia"/>
                <w:sz w:val="20"/>
                <w:szCs w:val="20"/>
              </w:rPr>
              <w:t>分至貴單位實施檢查並經出示檢查證，於</w:t>
            </w:r>
            <w:r w:rsidRPr="00A510E4">
              <w:rPr>
                <w:rFonts w:ascii="標楷體" w:eastAsia="標楷體" w:hAnsi="標楷體" w:cs="標楷體"/>
                <w:sz w:val="20"/>
                <w:szCs w:val="20"/>
              </w:rPr>
              <w:t xml:space="preserve">  {{OUTH}}</w:t>
            </w:r>
            <w:r w:rsidRPr="00A510E4">
              <w:rPr>
                <w:rFonts w:ascii="標楷體" w:eastAsia="標楷體" w:hAnsi="標楷體" w:cs="標楷體" w:hint="eastAsia"/>
                <w:sz w:val="20"/>
                <w:szCs w:val="20"/>
              </w:rPr>
              <w:t>時</w:t>
            </w:r>
            <w:r w:rsidRPr="00A510E4">
              <w:rPr>
                <w:rFonts w:ascii="標楷體" w:eastAsia="標楷體" w:hAnsi="標楷體" w:cs="標楷體"/>
                <w:sz w:val="20"/>
                <w:szCs w:val="20"/>
              </w:rPr>
              <w:t xml:space="preserve">  {{OUTM}}</w:t>
            </w:r>
            <w:r w:rsidRPr="00A510E4">
              <w:rPr>
                <w:rFonts w:ascii="標楷體" w:eastAsia="標楷體" w:hAnsi="標楷體" w:cs="標楷體" w:hint="eastAsia"/>
                <w:sz w:val="20"/>
                <w:szCs w:val="20"/>
              </w:rPr>
              <w:t>分離開貴單位。</w:t>
            </w:r>
            <w:r>
              <w:rPr>
                <w:rFonts w:ascii="標楷體" w:eastAsia="標楷體" w:cs="標楷體"/>
                <w:color w:val="000000"/>
                <w:sz w:val="20"/>
                <w:szCs w:val="20"/>
              </w:rPr>
              <w:t xml:space="preserve">                                                  </w:t>
            </w:r>
          </w:p>
          <w:p w:rsidR="00B3347A" w:rsidRDefault="00B3347A" w:rsidP="00B84BEB">
            <w:pPr>
              <w:snapToGrid w:val="0"/>
              <w:spacing w:line="240" w:lineRule="exact"/>
              <w:rPr>
                <w:rFonts w:ascii="標楷體" w:eastAsia="標楷體" w:cs="標楷體"/>
                <w:color w:val="000000"/>
                <w:sz w:val="20"/>
                <w:szCs w:val="20"/>
              </w:rPr>
            </w:pPr>
          </w:p>
          <w:p w:rsidR="00B3347A" w:rsidRPr="003F57F4" w:rsidRDefault="00B3347A" w:rsidP="00B84BEB">
            <w:pPr>
              <w:snapToGrid w:val="0"/>
              <w:spacing w:line="240" w:lineRule="exact"/>
              <w:rPr>
                <w:rFonts w:ascii="標楷體" w:eastAsia="標楷體"/>
                <w:color w:val="000000"/>
                <w:sz w:val="20"/>
                <w:szCs w:val="20"/>
              </w:rPr>
            </w:pPr>
            <w:r w:rsidRPr="003F57F4">
              <w:rPr>
                <w:rFonts w:ascii="標楷體" w:eastAsia="標楷體" w:cs="標楷體" w:hint="eastAsia"/>
                <w:color w:val="000000"/>
                <w:sz w:val="20"/>
                <w:szCs w:val="20"/>
              </w:rPr>
              <w:t>代檢員簽章：</w:t>
            </w:r>
          </w:p>
        </w:tc>
      </w:tr>
      <w:tr w:rsidR="00B3347A">
        <w:trPr>
          <w:gridBefore w:val="1"/>
          <w:wBefore w:w="6" w:type="dxa"/>
          <w:trHeight w:val="1367"/>
        </w:trPr>
        <w:tc>
          <w:tcPr>
            <w:tcW w:w="10260" w:type="dxa"/>
            <w:gridSpan w:val="4"/>
            <w:tcBorders>
              <w:top w:val="single" w:sz="8" w:space="0" w:color="auto"/>
              <w:bottom w:val="single" w:sz="12" w:space="0" w:color="auto"/>
            </w:tcBorders>
          </w:tcPr>
          <w:p w:rsidR="00B3347A" w:rsidRDefault="00B3347A" w:rsidP="00B84BEB">
            <w:pPr>
              <w:snapToGrid w:val="0"/>
              <w:spacing w:line="240" w:lineRule="exact"/>
              <w:rPr>
                <w:rFonts w:ascii="標楷體" w:eastAsia="標楷體"/>
                <w:sz w:val="20"/>
                <w:szCs w:val="20"/>
              </w:rPr>
            </w:pPr>
            <w:r>
              <w:rPr>
                <w:rFonts w:ascii="標楷體" w:eastAsia="標楷體" w:cs="標楷體" w:hint="eastAsia"/>
                <w:sz w:val="20"/>
                <w:szCs w:val="20"/>
              </w:rPr>
              <w:t xml:space="preserve">事業單位會同檢查人員意見：</w:t>
            </w:r>
          </w:p>
          <w:p w:rsidR="00B3347A" w:rsidRDefault="00B3347A" w:rsidP="00B3347A">
            <w:pPr>
              <w:snapToGrid w:val="0"/>
              <w:spacing w:line="240" w:lineRule="exact"/>
              <w:ind w:firstLineChars="2800" w:firstLine="31680"/>
              <w:rPr>
                <w:rFonts w:ascii="標楷體" w:eastAsia="標楷體"/>
                <w:sz w:val="20"/>
                <w:szCs w:val="20"/>
              </w:rPr>
            </w:pPr>
          </w:p>
          <w:p w:rsidR="00B3347A" w:rsidRDefault="00B3347A" w:rsidP="00B3347A">
            <w:pPr>
              <w:snapToGrid w:val="0"/>
              <w:spacing w:line="240" w:lineRule="exact"/>
              <w:ind w:firstLineChars="2800" w:firstLine="31680"/>
              <w:rPr>
                <w:rFonts w:ascii="標楷體" w:eastAsia="標楷體"/>
                <w:sz w:val="20"/>
                <w:szCs w:val="20"/>
              </w:rPr>
            </w:pPr>
          </w:p>
          <w:p w:rsidR="00B3347A" w:rsidRDefault="00B3347A" w:rsidP="00B3347A">
            <w:pPr>
              <w:snapToGrid w:val="0"/>
              <w:spacing w:line="240" w:lineRule="exact"/>
              <w:ind w:firstLineChars="2800" w:firstLine="31680"/>
              <w:rPr>
                <w:rFonts w:ascii="標楷體" w:eastAsia="標楷體"/>
                <w:sz w:val="20"/>
                <w:szCs w:val="20"/>
              </w:rPr>
            </w:pPr>
          </w:p>
          <w:p w:rsidR="00B3347A" w:rsidRPr="003F57F4" w:rsidRDefault="00B3347A" w:rsidP="00B3347A">
            <w:pPr>
              <w:snapToGrid w:val="0"/>
              <w:spacing w:line="240" w:lineRule="exact"/>
              <w:ind w:firstLineChars="2600" w:firstLine="31680"/>
              <w:rPr>
                <w:rFonts w:ascii="標楷體" w:eastAsia="標楷體"/>
                <w:color w:val="000000"/>
                <w:sz w:val="20"/>
                <w:szCs w:val="20"/>
              </w:rPr>
            </w:pPr>
            <w:r w:rsidRPr="003F57F4">
              <w:rPr>
                <w:rFonts w:ascii="標楷體" w:eastAsia="標楷體" w:cs="標楷體" w:hint="eastAsia"/>
                <w:color w:val="000000"/>
                <w:sz w:val="20"/>
                <w:szCs w:val="20"/>
              </w:rPr>
              <w:t>職</w:t>
            </w:r>
            <w:r w:rsidRPr="003F57F4">
              <w:rPr>
                <w:rFonts w:ascii="標楷體" w:eastAsia="標楷體" w:cs="標楷體"/>
                <w:color w:val="000000"/>
                <w:sz w:val="20"/>
                <w:szCs w:val="20"/>
              </w:rPr>
              <w:t xml:space="preserve">        </w:t>
            </w:r>
            <w:r w:rsidRPr="003F57F4">
              <w:rPr>
                <w:rFonts w:ascii="標楷體" w:eastAsia="標楷體" w:cs="標楷體" w:hint="eastAsia"/>
                <w:color w:val="000000"/>
                <w:sz w:val="20"/>
                <w:szCs w:val="20"/>
              </w:rPr>
              <w:t>稱：</w:t>
            </w:r>
          </w:p>
          <w:p w:rsidR="00B3347A" w:rsidRDefault="00B3347A" w:rsidP="00B3347A">
            <w:pPr>
              <w:snapToGrid w:val="0"/>
              <w:spacing w:line="240" w:lineRule="exact"/>
              <w:ind w:firstLineChars="2600" w:firstLine="31680"/>
              <w:rPr>
                <w:rFonts w:ascii="標楷體" w:eastAsia="標楷體" w:cs="標楷體"/>
                <w:sz w:val="20"/>
                <w:szCs w:val="20"/>
              </w:rPr>
            </w:pPr>
            <w:r w:rsidRPr="003F57F4">
              <w:rPr>
                <w:rFonts w:ascii="標楷體" w:eastAsia="標楷體" w:cs="標楷體" w:hint="eastAsia"/>
                <w:color w:val="000000"/>
                <w:sz w:val="20"/>
                <w:szCs w:val="20"/>
              </w:rPr>
              <w:t>簽</w:t>
            </w:r>
            <w:r w:rsidRPr="003F57F4">
              <w:rPr>
                <w:rFonts w:ascii="標楷體" w:eastAsia="標楷體" w:cs="標楷體"/>
                <w:color w:val="000000"/>
                <w:sz w:val="20"/>
                <w:szCs w:val="20"/>
              </w:rPr>
              <w:t xml:space="preserve">        </w:t>
            </w:r>
            <w:r w:rsidRPr="003F57F4">
              <w:rPr>
                <w:rFonts w:ascii="標楷體" w:eastAsia="標楷體" w:cs="標楷體" w:hint="eastAsia"/>
                <w:color w:val="000000"/>
                <w:sz w:val="20"/>
                <w:szCs w:val="20"/>
              </w:rPr>
              <w:t>名：</w:t>
            </w:r>
            <w:r>
              <w:rPr>
                <w:rFonts w:ascii="標楷體" w:eastAsia="標楷體" w:cs="標楷體" w:hint="eastAsia"/>
                <w:sz w:val="20"/>
                <w:szCs w:val="20"/>
              </w:rPr>
              <w:t xml:space="preserve">　　　　　　</w:t>
            </w:r>
            <w:r>
              <w:rPr>
                <w:rFonts w:ascii="標楷體" w:eastAsia="標楷體" w:cs="標楷體"/>
                <w:sz w:val="20"/>
                <w:szCs w:val="20"/>
              </w:rPr>
              <w:t xml:space="preserve">      </w:t>
            </w:r>
            <w:r>
              <w:rPr>
                <w:rFonts w:ascii="標楷體" w:eastAsia="標楷體" w:cs="標楷體" w:hint="eastAsia"/>
                <w:sz w:val="20"/>
                <w:szCs w:val="20"/>
              </w:rPr>
              <w:t xml:space="preserve">　　</w:t>
            </w:r>
            <w:r w:rsidRPr="003F57F4">
              <w:rPr>
                <w:rFonts w:ascii="標楷體" w:eastAsia="標楷體" w:cs="標楷體" w:hint="eastAsia"/>
                <w:color w:val="000000"/>
                <w:sz w:val="20"/>
                <w:szCs w:val="20"/>
              </w:rPr>
              <w:t>年　　月　　日</w:t>
            </w:r>
            <w:r>
              <w:rPr>
                <w:rFonts w:ascii="標楷體" w:eastAsia="標楷體" w:cs="標楷體"/>
                <w:sz w:val="20"/>
                <w:szCs w:val="20"/>
              </w:rPr>
              <w:t xml:space="preserve">    </w:t>
            </w:r>
            <w:r>
              <w:rPr>
                <w:rFonts w:ascii="標楷體" w:eastAsia="標楷體" w:cs="標楷體" w:hint="eastAsia"/>
                <w:sz w:val="20"/>
                <w:szCs w:val="20"/>
              </w:rPr>
              <w:t xml:space="preserve">　　　　　</w:t>
            </w:r>
            <w:r>
              <w:rPr>
                <w:rFonts w:ascii="標楷體" w:eastAsia="標楷體" w:cs="標楷體"/>
                <w:sz w:val="20"/>
                <w:szCs w:val="20"/>
              </w:rPr>
              <w:t xml:space="preserve">                              </w:t>
            </w:r>
          </w:p>
        </w:tc>
      </w:tr>
      <w:tr w:rsidR="00B3347A">
        <w:trPr>
          <w:trHeight w:hRule="exact" w:val="284"/>
        </w:trPr>
        <w:tc>
          <w:tcPr>
            <w:tcW w:w="7523" w:type="dxa"/>
            <w:gridSpan w:val="2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B3347A" w:rsidRDefault="00B3347A" w:rsidP="00B84BEB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  <w:position w:val="4"/>
                <w:sz w:val="20"/>
                <w:szCs w:val="20"/>
              </w:rPr>
            </w:pPr>
          </w:p>
        </w:tc>
        <w:tc>
          <w:tcPr>
            <w:tcW w:w="9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3347A" w:rsidRDefault="00B3347A" w:rsidP="00B84BEB">
            <w:pPr>
              <w:snapToGrid w:val="0"/>
              <w:spacing w:line="280" w:lineRule="exact"/>
              <w:jc w:val="center"/>
              <w:rPr>
                <w:rFonts w:ascii="標楷體" w:eastAsia="標楷體"/>
                <w:position w:val="4"/>
                <w:sz w:val="20"/>
                <w:szCs w:val="20"/>
              </w:rPr>
            </w:pPr>
            <w:r>
              <w:rPr>
                <w:rFonts w:ascii="標楷體" w:eastAsia="標楷體" w:cs="標楷體" w:hint="eastAsia"/>
                <w:color w:val="000000"/>
                <w:position w:val="4"/>
                <w:sz w:val="20"/>
                <w:szCs w:val="20"/>
              </w:rPr>
              <w:t>表單編號</w:t>
            </w:r>
          </w:p>
        </w:tc>
        <w:tc>
          <w:tcPr>
            <w:tcW w:w="11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3347A" w:rsidRPr="00F45554" w:rsidRDefault="00B3347A" w:rsidP="00B84BEB">
            <w:pPr>
              <w:snapToGrid w:val="0"/>
              <w:spacing w:line="280" w:lineRule="exact"/>
              <w:jc w:val="center"/>
              <w:rPr>
                <w:rFonts w:eastAsia="標楷體"/>
                <w:position w:val="4"/>
                <w:sz w:val="20"/>
                <w:szCs w:val="20"/>
              </w:rPr>
            </w:pPr>
            <w:r w:rsidRPr="00F45554">
              <w:rPr>
                <w:rFonts w:eastAsia="標楷體"/>
                <w:position w:val="4"/>
                <w:sz w:val="20"/>
                <w:szCs w:val="20"/>
              </w:rPr>
              <w:t>W3-61-05D</w:t>
            </w:r>
          </w:p>
        </w:tc>
        <w:tc>
          <w:tcPr>
            <w:tcW w:w="6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B3347A" w:rsidRPr="00F45554" w:rsidRDefault="00B3347A" w:rsidP="00B84BEB">
            <w:pPr>
              <w:snapToGrid w:val="0"/>
              <w:spacing w:line="280" w:lineRule="exact"/>
              <w:jc w:val="center"/>
              <w:rPr>
                <w:rFonts w:eastAsia="標楷體"/>
                <w:position w:val="4"/>
                <w:sz w:val="20"/>
                <w:szCs w:val="20"/>
              </w:rPr>
            </w:pPr>
            <w:r w:rsidRPr="00F45554">
              <w:rPr>
                <w:rFonts w:eastAsia="標楷體"/>
                <w:position w:val="4"/>
                <w:sz w:val="20"/>
                <w:szCs w:val="20"/>
              </w:rPr>
              <w:t>104.08</w:t>
            </w:r>
          </w:p>
        </w:tc>
      </w:tr>
    </w:tbl>
    <w:p w:rsidR="00B3347A" w:rsidRPr="00C76449" w:rsidRDefault="00B3347A" w:rsidP="00615FC0"/>
    <w:p w:rsidR="00B3347A" w:rsidRDefault="00B3347A" w:rsidP="00615FC0"/>
    <w:sectPr w:rsidR="00B3347A" w:rsidSect="00615FC0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3347A" w:rsidRDefault="00B3347A" w:rsidP="00644EF8">
      <w:r>
        <w:separator/>
      </w:r>
    </w:p>
  </w:endnote>
  <w:endnote w:type="continuationSeparator" w:id="0">
    <w:p w:rsidR="00B3347A" w:rsidRDefault="00B3347A" w:rsidP="00644EF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華康楷書體W5">
    <w:altName w:val="Arial Unicode MS"/>
    <w:panose1 w:val="00000000000000000000"/>
    <w:charset w:val="88"/>
    <w:family w:val="script"/>
    <w:notTrueType/>
    <w:pitch w:val="fixed"/>
    <w:sig w:usb0="00000001" w:usb1="08080000" w:usb2="00000010" w:usb3="00000000" w:csb0="001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3347A" w:rsidRDefault="00B3347A" w:rsidP="00644EF8">
      <w:r>
        <w:separator/>
      </w:r>
    </w:p>
  </w:footnote>
  <w:footnote w:type="continuationSeparator" w:id="0">
    <w:p w:rsidR="00B3347A" w:rsidRDefault="00B3347A" w:rsidP="00644EF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0150C7"/>
    <w:multiLevelType w:val="singleLevel"/>
    <w:tmpl w:val="C71C3630"/>
    <w:lvl w:ilvl="0">
      <w:start w:val="2"/>
      <w:numFmt w:val="bullet"/>
      <w:lvlText w:val="□"/>
      <w:lvlJc w:val="left"/>
      <w:pPr>
        <w:tabs>
          <w:tab w:val="num" w:pos="210"/>
        </w:tabs>
        <w:ind w:left="210" w:hanging="210"/>
      </w:pPr>
      <w:rPr>
        <w:rFonts w:ascii="華康楷書體W5" w:hint="eastAsia"/>
        <w:color w:val="auto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8"/>
  <w:embedSystemFonts/>
  <w:bordersDoNotSurroundHeader/>
  <w:bordersDoNotSurroundFooter/>
  <w:defaultTabStop w:val="480"/>
  <w:doNotHyphenateCaps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15FC0"/>
    <w:rsid w:val="00120E54"/>
    <w:rsid w:val="0015606E"/>
    <w:rsid w:val="0017387C"/>
    <w:rsid w:val="00202438"/>
    <w:rsid w:val="00263DB6"/>
    <w:rsid w:val="00264A90"/>
    <w:rsid w:val="002F32F4"/>
    <w:rsid w:val="003F57F4"/>
    <w:rsid w:val="00466AE1"/>
    <w:rsid w:val="0049416E"/>
    <w:rsid w:val="004C49F6"/>
    <w:rsid w:val="00615FC0"/>
    <w:rsid w:val="00644EF8"/>
    <w:rsid w:val="00681260"/>
    <w:rsid w:val="00765AEA"/>
    <w:rsid w:val="00800AF4"/>
    <w:rsid w:val="008E2F50"/>
    <w:rsid w:val="00934212"/>
    <w:rsid w:val="00937B86"/>
    <w:rsid w:val="009C7DE6"/>
    <w:rsid w:val="009F11F8"/>
    <w:rsid w:val="00A02ABE"/>
    <w:rsid w:val="00A510E4"/>
    <w:rsid w:val="00B05D3F"/>
    <w:rsid w:val="00B3347A"/>
    <w:rsid w:val="00B84BEB"/>
    <w:rsid w:val="00BD6551"/>
    <w:rsid w:val="00C111FC"/>
    <w:rsid w:val="00C6656A"/>
    <w:rsid w:val="00C76449"/>
    <w:rsid w:val="00D6132C"/>
    <w:rsid w:val="00D936A9"/>
    <w:rsid w:val="00DE2AE3"/>
    <w:rsid w:val="00E147AE"/>
    <w:rsid w:val="00E26899"/>
    <w:rsid w:val="00F27732"/>
    <w:rsid w:val="00F45554"/>
    <w:rsid w:val="00F738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5FC0"/>
    <w:pPr>
      <w:widowControl w:val="0"/>
    </w:pPr>
    <w:rPr>
      <w:rFonts w:ascii="Times New Roman" w:hAnsi="Times New Roman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44E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locked/>
    <w:rsid w:val="00644EF8"/>
    <w:rPr>
      <w:rFonts w:ascii="Times New Roman" w:eastAsia="新細明體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644E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locked/>
    <w:rsid w:val="00644EF8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6</TotalTime>
  <Pages>2</Pages>
  <Words>522</Words>
  <Characters>2977</Characters>
  <Application>Microsoft Office Outlook</Application>
  <DocSecurity>0</DocSecurity>
  <Lines>0</Lines>
  <Paragraphs>0</Paragraphs>
  <ScaleCrop>false</ScaleCrop>
  <Company>SYNNEX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jcy</cp:lastModifiedBy>
  <cp:revision>3</cp:revision>
  <dcterms:created xsi:type="dcterms:W3CDTF">2015-07-07T07:54:00Z</dcterms:created>
  <dcterms:modified xsi:type="dcterms:W3CDTF">2015-08-27T04:23:00Z</dcterms:modified>
</cp:coreProperties>
</file>