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2165" w14:textId="77777777" w:rsidR="006478B8" w:rsidRDefault="006478B8" w:rsidP="006478B8">
      <w:r>
        <w:t>Tool: Google Collab (easy to collaborate, free and get use GPU)</w:t>
      </w:r>
    </w:p>
    <w:p w14:paraId="53FF09DD" w14:textId="77777777" w:rsidR="006478B8" w:rsidRDefault="006478B8" w:rsidP="006478B8"/>
    <w:p w14:paraId="7A2A4BE2" w14:textId="77777777" w:rsidR="006478B8" w:rsidRDefault="006478B8" w:rsidP="006478B8">
      <w:pPr>
        <w:pStyle w:val="ListParagraph"/>
        <w:numPr>
          <w:ilvl w:val="0"/>
          <w:numId w:val="1"/>
        </w:numPr>
      </w:pPr>
      <w:r>
        <w:t>Reading in data:</w:t>
      </w:r>
    </w:p>
    <w:p w14:paraId="43AE0CD2" w14:textId="77777777" w:rsidR="006478B8" w:rsidRDefault="006478B8" w:rsidP="006478B8">
      <w:pPr>
        <w:pStyle w:val="ListParagraph"/>
        <w:numPr>
          <w:ilvl w:val="1"/>
          <w:numId w:val="1"/>
        </w:numPr>
      </w:pPr>
      <w:r>
        <w:t>Load “</w:t>
      </w:r>
      <w:proofErr w:type="spellStart"/>
      <w:proofErr w:type="gramStart"/>
      <w:r>
        <w:t>train.json</w:t>
      </w:r>
      <w:proofErr w:type="spellEnd"/>
      <w:proofErr w:type="gramEnd"/>
      <w:r>
        <w:t>” file</w:t>
      </w:r>
    </w:p>
    <w:p w14:paraId="73FE5FD5" w14:textId="77777777" w:rsidR="006478B8" w:rsidRDefault="006478B8" w:rsidP="006478B8">
      <w:pPr>
        <w:pStyle w:val="ListParagraph"/>
        <w:ind w:left="1440"/>
      </w:pPr>
    </w:p>
    <w:p w14:paraId="072EA78A" w14:textId="77777777" w:rsidR="006478B8" w:rsidRDefault="006478B8" w:rsidP="006478B8">
      <w:pPr>
        <w:pStyle w:val="ListParagraph"/>
        <w:numPr>
          <w:ilvl w:val="0"/>
          <w:numId w:val="1"/>
        </w:numPr>
      </w:pPr>
      <w:r>
        <w:t>Data processing</w:t>
      </w:r>
    </w:p>
    <w:p w14:paraId="23DE050B" w14:textId="77777777" w:rsidR="006478B8" w:rsidRDefault="006478B8" w:rsidP="006478B8">
      <w:pPr>
        <w:pStyle w:val="ListParagraph"/>
        <w:numPr>
          <w:ilvl w:val="1"/>
          <w:numId w:val="1"/>
        </w:numPr>
      </w:pPr>
      <w:r>
        <w:t>Data Cleaning</w:t>
      </w:r>
    </w:p>
    <w:p w14:paraId="17743B69" w14:textId="77777777" w:rsidR="006478B8" w:rsidRDefault="006478B8" w:rsidP="006478B8">
      <w:pPr>
        <w:pStyle w:val="ListParagraph"/>
        <w:numPr>
          <w:ilvl w:val="2"/>
          <w:numId w:val="1"/>
        </w:numPr>
      </w:pPr>
      <w:r>
        <w:t>Lowercasing</w:t>
      </w:r>
    </w:p>
    <w:p w14:paraId="6117D866" w14:textId="77777777" w:rsidR="006478B8" w:rsidRDefault="006478B8" w:rsidP="006478B8">
      <w:pPr>
        <w:pStyle w:val="ListParagraph"/>
        <w:numPr>
          <w:ilvl w:val="2"/>
          <w:numId w:val="1"/>
        </w:numPr>
      </w:pPr>
      <w:r>
        <w:t xml:space="preserve">Remove </w:t>
      </w:r>
      <w:proofErr w:type="gramStart"/>
      <w:r>
        <w:t>punctuation</w:t>
      </w:r>
      <w:proofErr w:type="gramEnd"/>
    </w:p>
    <w:p w14:paraId="6AD5B62A" w14:textId="77777777" w:rsidR="006478B8" w:rsidRDefault="006478B8" w:rsidP="006478B8">
      <w:pPr>
        <w:pStyle w:val="ListParagraph"/>
        <w:numPr>
          <w:ilvl w:val="2"/>
          <w:numId w:val="1"/>
        </w:numPr>
      </w:pPr>
      <w:r>
        <w:t xml:space="preserve">Remove special characters and </w:t>
      </w:r>
      <w:proofErr w:type="gramStart"/>
      <w:r>
        <w:t>numbers</w:t>
      </w:r>
      <w:proofErr w:type="gramEnd"/>
    </w:p>
    <w:p w14:paraId="23BA65CA" w14:textId="77777777" w:rsidR="006478B8" w:rsidRDefault="006478B8" w:rsidP="006478B8">
      <w:pPr>
        <w:pStyle w:val="ListParagraph"/>
        <w:numPr>
          <w:ilvl w:val="2"/>
          <w:numId w:val="1"/>
        </w:numPr>
      </w:pPr>
      <w:r>
        <w:t xml:space="preserve">Remove </w:t>
      </w:r>
      <w:proofErr w:type="spellStart"/>
      <w:proofErr w:type="gramStart"/>
      <w:r>
        <w:t>stopwords</w:t>
      </w:r>
      <w:proofErr w:type="spellEnd"/>
      <w:proofErr w:type="gramEnd"/>
    </w:p>
    <w:p w14:paraId="40DFCC07" w14:textId="77777777" w:rsidR="006478B8" w:rsidRDefault="006478B8" w:rsidP="006478B8">
      <w:pPr>
        <w:pStyle w:val="ListParagraph"/>
        <w:numPr>
          <w:ilvl w:val="2"/>
          <w:numId w:val="1"/>
        </w:numPr>
      </w:pPr>
      <w:r>
        <w:t xml:space="preserve">Check missing data and remove duplicated </w:t>
      </w:r>
      <w:proofErr w:type="gramStart"/>
      <w:r>
        <w:t>rows</w:t>
      </w:r>
      <w:proofErr w:type="gramEnd"/>
    </w:p>
    <w:p w14:paraId="64A2F39F" w14:textId="77777777" w:rsidR="006478B8" w:rsidRDefault="006478B8" w:rsidP="006478B8">
      <w:pPr>
        <w:pStyle w:val="ListParagraph"/>
        <w:numPr>
          <w:ilvl w:val="2"/>
          <w:numId w:val="1"/>
        </w:numPr>
      </w:pPr>
      <w:r>
        <w:t>Tokenization</w:t>
      </w:r>
    </w:p>
    <w:p w14:paraId="6F67DE65" w14:textId="4F32A9F6" w:rsidR="006478B8" w:rsidRDefault="006478B8" w:rsidP="006478B8">
      <w:pPr>
        <w:pStyle w:val="ListParagraph"/>
        <w:numPr>
          <w:ilvl w:val="1"/>
          <w:numId w:val="1"/>
        </w:numPr>
      </w:pPr>
      <w:r>
        <w:t xml:space="preserve">Convert raw data into specific data </w:t>
      </w:r>
      <w:proofErr w:type="gramStart"/>
      <w:r>
        <w:t>formatting</w:t>
      </w:r>
      <w:proofErr w:type="gramEnd"/>
    </w:p>
    <w:p w14:paraId="0D608652" w14:textId="07A40EB2" w:rsidR="006478B8" w:rsidRDefault="006478B8" w:rsidP="006478B8">
      <w:pPr>
        <w:pStyle w:val="ListParagraph"/>
        <w:numPr>
          <w:ilvl w:val="2"/>
          <w:numId w:val="1"/>
        </w:numPr>
      </w:pPr>
      <w:r>
        <w:t>NLTK</w:t>
      </w:r>
    </w:p>
    <w:p w14:paraId="63BBF29B" w14:textId="77777777" w:rsidR="006478B8" w:rsidRDefault="006478B8" w:rsidP="006478B8">
      <w:pPr>
        <w:pStyle w:val="ListParagraph"/>
        <w:ind w:left="2160"/>
      </w:pPr>
    </w:p>
    <w:p w14:paraId="7ECBBF99" w14:textId="1D7461A2" w:rsidR="006478B8" w:rsidRDefault="006478B8" w:rsidP="006478B8">
      <w:pPr>
        <w:pStyle w:val="ListParagraph"/>
        <w:numPr>
          <w:ilvl w:val="0"/>
          <w:numId w:val="1"/>
        </w:numPr>
      </w:pPr>
      <w:r>
        <w:t>Model Selection</w:t>
      </w:r>
    </w:p>
    <w:p w14:paraId="69825AF9" w14:textId="5C7F8FAA" w:rsidR="006478B8" w:rsidRDefault="006478B8" w:rsidP="006478B8">
      <w:pPr>
        <w:pStyle w:val="ListParagraph"/>
        <w:numPr>
          <w:ilvl w:val="1"/>
          <w:numId w:val="1"/>
        </w:numPr>
      </w:pPr>
      <w:r>
        <w:t>RNN</w:t>
      </w:r>
      <w:r w:rsidR="00662FE8">
        <w:t xml:space="preserve"> (TBC)</w:t>
      </w:r>
      <w:r w:rsidR="00F243A6">
        <w:t xml:space="preserve"> - Stacy</w:t>
      </w:r>
    </w:p>
    <w:p w14:paraId="78CFF29F" w14:textId="011DC228" w:rsidR="006478B8" w:rsidRDefault="006478B8" w:rsidP="006478B8">
      <w:pPr>
        <w:pStyle w:val="ListParagraph"/>
        <w:numPr>
          <w:ilvl w:val="1"/>
          <w:numId w:val="1"/>
        </w:numPr>
      </w:pPr>
      <w:r>
        <w:t>CNN</w:t>
      </w:r>
      <w:r w:rsidR="00F243A6">
        <w:t xml:space="preserve"> - Jiahui</w:t>
      </w:r>
    </w:p>
    <w:p w14:paraId="48E8EF2E" w14:textId="58235684" w:rsidR="006478B8" w:rsidRDefault="006478B8" w:rsidP="006478B8">
      <w:pPr>
        <w:pStyle w:val="ListParagraph"/>
        <w:numPr>
          <w:ilvl w:val="1"/>
          <w:numId w:val="1"/>
        </w:numPr>
      </w:pPr>
      <w:r>
        <w:t>BERT</w:t>
      </w:r>
      <w:r w:rsidR="00F243A6">
        <w:t xml:space="preserve"> - Lily</w:t>
      </w:r>
    </w:p>
    <w:p w14:paraId="2B2C80B1" w14:textId="77777777" w:rsidR="006478B8" w:rsidRDefault="006478B8" w:rsidP="006478B8">
      <w:pPr>
        <w:pStyle w:val="ListParagraph"/>
        <w:numPr>
          <w:ilvl w:val="2"/>
          <w:numId w:val="1"/>
        </w:numPr>
      </w:pPr>
      <w:hyperlink r:id="rId5" w:history="1">
        <w:proofErr w:type="spellStart"/>
        <w:r>
          <w:rPr>
            <w:rStyle w:val="Hyperlink"/>
            <w:color w:val="auto"/>
          </w:rPr>
          <w:t>bert</w:t>
        </w:r>
        <w:proofErr w:type="spellEnd"/>
        <w:r>
          <w:rPr>
            <w:rStyle w:val="Hyperlink"/>
            <w:color w:val="auto"/>
          </w:rPr>
          <w:t>-base-multilingual-uncased-sentiment</w:t>
        </w:r>
      </w:hyperlink>
      <w:r>
        <w:t xml:space="preserve"> or </w:t>
      </w:r>
    </w:p>
    <w:p w14:paraId="29777298" w14:textId="6A342A37" w:rsidR="006478B8" w:rsidRDefault="006478B8" w:rsidP="006478B8">
      <w:pPr>
        <w:pStyle w:val="ListParagraph"/>
        <w:numPr>
          <w:ilvl w:val="2"/>
          <w:numId w:val="1"/>
        </w:numPr>
      </w:pPr>
      <w:proofErr w:type="spellStart"/>
      <w:r>
        <w:t>bert</w:t>
      </w:r>
      <w:proofErr w:type="spellEnd"/>
      <w:r>
        <w:t>-base-uncased</w:t>
      </w:r>
    </w:p>
    <w:p w14:paraId="53752E13" w14:textId="77777777" w:rsidR="006478B8" w:rsidRDefault="006478B8" w:rsidP="006478B8">
      <w:pPr>
        <w:pStyle w:val="ListParagraph"/>
        <w:ind w:left="2160"/>
      </w:pPr>
    </w:p>
    <w:p w14:paraId="6673EC43" w14:textId="77777777" w:rsidR="006478B8" w:rsidRDefault="006478B8" w:rsidP="006478B8">
      <w:pPr>
        <w:pStyle w:val="ListParagraph"/>
        <w:numPr>
          <w:ilvl w:val="0"/>
          <w:numId w:val="1"/>
        </w:numPr>
      </w:pPr>
      <w:r>
        <w:t>Training</w:t>
      </w:r>
    </w:p>
    <w:p w14:paraId="083BA547" w14:textId="77777777" w:rsidR="006478B8" w:rsidRDefault="006478B8" w:rsidP="006478B8">
      <w:pPr>
        <w:pStyle w:val="ListParagraph"/>
        <w:numPr>
          <w:ilvl w:val="1"/>
          <w:numId w:val="1"/>
        </w:numPr>
      </w:pPr>
      <w:r>
        <w:t xml:space="preserve">Try different model </w:t>
      </w:r>
      <w:proofErr w:type="gramStart"/>
      <w:r>
        <w:t>parameters</w:t>
      </w:r>
      <w:proofErr w:type="gramEnd"/>
    </w:p>
    <w:p w14:paraId="73404D96" w14:textId="77777777" w:rsidR="006478B8" w:rsidRDefault="006478B8" w:rsidP="006478B8">
      <w:pPr>
        <w:pStyle w:val="ListParagraph"/>
        <w:numPr>
          <w:ilvl w:val="0"/>
          <w:numId w:val="1"/>
        </w:numPr>
      </w:pPr>
      <w:r>
        <w:t>Prediction</w:t>
      </w:r>
    </w:p>
    <w:p w14:paraId="04ED678F" w14:textId="77777777" w:rsidR="006478B8" w:rsidRDefault="006478B8" w:rsidP="006478B8">
      <w:pPr>
        <w:pStyle w:val="ListParagraph"/>
        <w:numPr>
          <w:ilvl w:val="1"/>
          <w:numId w:val="1"/>
        </w:numPr>
      </w:pPr>
      <w:r>
        <w:t>Report results in “submission.csv”</w:t>
      </w:r>
    </w:p>
    <w:p w14:paraId="2D558A23" w14:textId="77777777" w:rsidR="007C3CB9" w:rsidRDefault="007C3CB9"/>
    <w:p w14:paraId="22737959" w14:textId="77777777" w:rsidR="006478B8" w:rsidRDefault="006478B8"/>
    <w:p w14:paraId="6A541F0D" w14:textId="77777777" w:rsidR="006478B8" w:rsidRDefault="006478B8"/>
    <w:p w14:paraId="15524E33" w14:textId="77777777" w:rsidR="00BF1A40" w:rsidRDefault="00BF1A40"/>
    <w:p w14:paraId="29D5CC9D" w14:textId="77777777" w:rsidR="00BF1A40" w:rsidRDefault="00BF1A40"/>
    <w:p w14:paraId="4101DBDA" w14:textId="77777777" w:rsidR="00BF1A40" w:rsidRDefault="00BF1A40"/>
    <w:p w14:paraId="084EA7E8" w14:textId="77777777" w:rsidR="00BF1A40" w:rsidRDefault="00BF1A40"/>
    <w:p w14:paraId="35861083" w14:textId="77777777" w:rsidR="00BF1A40" w:rsidRDefault="00BF1A40"/>
    <w:p w14:paraId="39A2FC99" w14:textId="77777777" w:rsidR="00BF1A40" w:rsidRDefault="00BF1A40"/>
    <w:p w14:paraId="5DC73DA2" w14:textId="77777777" w:rsidR="00BF1A40" w:rsidRDefault="00BF1A40"/>
    <w:p w14:paraId="370F9AA5" w14:textId="77777777" w:rsidR="00BF1A40" w:rsidRDefault="00BF1A40"/>
    <w:p w14:paraId="31E597B5" w14:textId="77777777" w:rsidR="00BF1A40" w:rsidRDefault="00BF1A40"/>
    <w:p w14:paraId="3E469DED" w14:textId="77777777" w:rsidR="00BF1A40" w:rsidRDefault="00BF1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78B8" w14:paraId="26B3E176" w14:textId="77777777" w:rsidTr="006478B8">
        <w:tc>
          <w:tcPr>
            <w:tcW w:w="3005" w:type="dxa"/>
          </w:tcPr>
          <w:p w14:paraId="2680C29E" w14:textId="42B7705B" w:rsidR="006478B8" w:rsidRPr="00F243A6" w:rsidRDefault="005A456C">
            <w:pPr>
              <w:rPr>
                <w:b/>
                <w:bCs/>
              </w:rPr>
            </w:pPr>
            <w:r w:rsidRPr="00F243A6">
              <w:rPr>
                <w:b/>
                <w:bCs/>
              </w:rPr>
              <w:lastRenderedPageBreak/>
              <w:t>Deadline</w:t>
            </w:r>
          </w:p>
        </w:tc>
        <w:tc>
          <w:tcPr>
            <w:tcW w:w="3005" w:type="dxa"/>
          </w:tcPr>
          <w:p w14:paraId="34B6EAD6" w14:textId="1A893C38" w:rsidR="006478B8" w:rsidRPr="00F243A6" w:rsidRDefault="006478B8">
            <w:pPr>
              <w:rPr>
                <w:b/>
                <w:bCs/>
              </w:rPr>
            </w:pPr>
            <w:r w:rsidRPr="00F243A6">
              <w:rPr>
                <w:b/>
                <w:bCs/>
              </w:rPr>
              <w:t>Person-in-Charge</w:t>
            </w:r>
          </w:p>
        </w:tc>
        <w:tc>
          <w:tcPr>
            <w:tcW w:w="3006" w:type="dxa"/>
          </w:tcPr>
          <w:p w14:paraId="685BD980" w14:textId="6D38FD8E" w:rsidR="006478B8" w:rsidRPr="00F243A6" w:rsidRDefault="005A456C">
            <w:pPr>
              <w:rPr>
                <w:b/>
                <w:bCs/>
              </w:rPr>
            </w:pPr>
            <w:r w:rsidRPr="00F243A6">
              <w:rPr>
                <w:b/>
                <w:bCs/>
              </w:rPr>
              <w:t>Task</w:t>
            </w:r>
          </w:p>
        </w:tc>
      </w:tr>
      <w:tr w:rsidR="006478B8" w14:paraId="02284906" w14:textId="77777777" w:rsidTr="006478B8">
        <w:tc>
          <w:tcPr>
            <w:tcW w:w="3005" w:type="dxa"/>
          </w:tcPr>
          <w:p w14:paraId="5DDD3D2A" w14:textId="21426752" w:rsidR="006478B8" w:rsidRDefault="005A456C">
            <w:r>
              <w:t>18 Oct</w:t>
            </w:r>
          </w:p>
        </w:tc>
        <w:tc>
          <w:tcPr>
            <w:tcW w:w="3005" w:type="dxa"/>
          </w:tcPr>
          <w:p w14:paraId="0B80512C" w14:textId="09361C0C" w:rsidR="006478B8" w:rsidRDefault="005A456C">
            <w:r>
              <w:t>Lily</w:t>
            </w:r>
          </w:p>
        </w:tc>
        <w:tc>
          <w:tcPr>
            <w:tcW w:w="3006" w:type="dxa"/>
          </w:tcPr>
          <w:p w14:paraId="54B6C173" w14:textId="62FDF313" w:rsidR="006478B8" w:rsidRDefault="005A456C">
            <w:r>
              <w:t>Reading in data</w:t>
            </w:r>
          </w:p>
        </w:tc>
      </w:tr>
      <w:tr w:rsidR="006478B8" w14:paraId="43913751" w14:textId="77777777" w:rsidTr="006478B8">
        <w:tc>
          <w:tcPr>
            <w:tcW w:w="3005" w:type="dxa"/>
          </w:tcPr>
          <w:p w14:paraId="5E862266" w14:textId="11B1C614" w:rsidR="006478B8" w:rsidRDefault="005A456C">
            <w:r>
              <w:t>20 Oct</w:t>
            </w:r>
          </w:p>
        </w:tc>
        <w:tc>
          <w:tcPr>
            <w:tcW w:w="3005" w:type="dxa"/>
          </w:tcPr>
          <w:p w14:paraId="5AE29E3D" w14:textId="70CE6B4B" w:rsidR="006478B8" w:rsidRDefault="005A456C">
            <w:r>
              <w:t>Stacy</w:t>
            </w:r>
          </w:p>
        </w:tc>
        <w:tc>
          <w:tcPr>
            <w:tcW w:w="3006" w:type="dxa"/>
          </w:tcPr>
          <w:p w14:paraId="280592B8" w14:textId="77777777" w:rsidR="000C5EFC" w:rsidRDefault="005A456C">
            <w:r>
              <w:t xml:space="preserve">Data Cleaning: </w:t>
            </w:r>
          </w:p>
          <w:p w14:paraId="45951EBD" w14:textId="7E5FC17D" w:rsidR="000C5EFC" w:rsidRDefault="000C5EFC" w:rsidP="000C5EFC">
            <w:pPr>
              <w:pStyle w:val="ListParagraph"/>
              <w:numPr>
                <w:ilvl w:val="0"/>
                <w:numId w:val="3"/>
              </w:numPr>
            </w:pPr>
            <w:r>
              <w:t>lowercasing</w:t>
            </w:r>
          </w:p>
          <w:p w14:paraId="42DD6C51" w14:textId="343DE55E" w:rsidR="006478B8" w:rsidRDefault="000C5EFC" w:rsidP="000C5EFC">
            <w:pPr>
              <w:pStyle w:val="ListParagraph"/>
              <w:numPr>
                <w:ilvl w:val="0"/>
                <w:numId w:val="3"/>
              </w:numPr>
            </w:pPr>
            <w:r>
              <w:t>remove punctuation</w:t>
            </w:r>
          </w:p>
        </w:tc>
      </w:tr>
      <w:tr w:rsidR="006478B8" w14:paraId="36188BC5" w14:textId="77777777" w:rsidTr="006478B8">
        <w:tc>
          <w:tcPr>
            <w:tcW w:w="3005" w:type="dxa"/>
          </w:tcPr>
          <w:p w14:paraId="3503FABD" w14:textId="75334C51" w:rsidR="006478B8" w:rsidRDefault="000C5EFC">
            <w:r>
              <w:t>22 Oct</w:t>
            </w:r>
          </w:p>
        </w:tc>
        <w:tc>
          <w:tcPr>
            <w:tcW w:w="3005" w:type="dxa"/>
          </w:tcPr>
          <w:p w14:paraId="74B6F61B" w14:textId="3FE44584" w:rsidR="006478B8" w:rsidRDefault="000C5EFC">
            <w:r>
              <w:t>Lily</w:t>
            </w:r>
          </w:p>
        </w:tc>
        <w:tc>
          <w:tcPr>
            <w:tcW w:w="3006" w:type="dxa"/>
          </w:tcPr>
          <w:p w14:paraId="1CFE1114" w14:textId="77777777" w:rsidR="006478B8" w:rsidRDefault="000C5EFC">
            <w:r>
              <w:t>Data Cleaning:</w:t>
            </w:r>
          </w:p>
          <w:p w14:paraId="37832821" w14:textId="77777777" w:rsidR="000C5EFC" w:rsidRDefault="000C5EFC" w:rsidP="000C5EFC">
            <w:pPr>
              <w:pStyle w:val="ListParagraph"/>
              <w:numPr>
                <w:ilvl w:val="0"/>
                <w:numId w:val="4"/>
              </w:numPr>
            </w:pPr>
            <w:r>
              <w:t xml:space="preserve">Remove special characters and </w:t>
            </w:r>
            <w:proofErr w:type="gramStart"/>
            <w:r>
              <w:t>numbers</w:t>
            </w:r>
            <w:proofErr w:type="gramEnd"/>
          </w:p>
          <w:p w14:paraId="2A0C54A8" w14:textId="54673A81" w:rsidR="000C5EFC" w:rsidRDefault="00BF1A40" w:rsidP="000C5EFC">
            <w:pPr>
              <w:pStyle w:val="ListParagraph"/>
              <w:numPr>
                <w:ilvl w:val="0"/>
                <w:numId w:val="4"/>
              </w:numPr>
            </w:pPr>
            <w:r>
              <w:t xml:space="preserve">Remove </w:t>
            </w:r>
            <w:proofErr w:type="spellStart"/>
            <w:r>
              <w:t>stopwords</w:t>
            </w:r>
            <w:proofErr w:type="spellEnd"/>
          </w:p>
        </w:tc>
      </w:tr>
      <w:tr w:rsidR="006478B8" w14:paraId="2D278030" w14:textId="77777777" w:rsidTr="006478B8">
        <w:tc>
          <w:tcPr>
            <w:tcW w:w="3005" w:type="dxa"/>
          </w:tcPr>
          <w:p w14:paraId="66B6DD21" w14:textId="16AE70E0" w:rsidR="006478B8" w:rsidRDefault="008A2A74">
            <w:r>
              <w:t>24 Oct</w:t>
            </w:r>
          </w:p>
        </w:tc>
        <w:tc>
          <w:tcPr>
            <w:tcW w:w="3005" w:type="dxa"/>
          </w:tcPr>
          <w:p w14:paraId="104E2FA8" w14:textId="5432B432" w:rsidR="006478B8" w:rsidRDefault="008A2A74">
            <w:r>
              <w:t>Jiahui</w:t>
            </w:r>
          </w:p>
        </w:tc>
        <w:tc>
          <w:tcPr>
            <w:tcW w:w="3006" w:type="dxa"/>
          </w:tcPr>
          <w:p w14:paraId="6674B3CD" w14:textId="77777777" w:rsidR="008A2A74" w:rsidRDefault="008A2A74">
            <w:r>
              <w:t>Data Cleaning:</w:t>
            </w:r>
          </w:p>
          <w:p w14:paraId="73BE2C24" w14:textId="77777777" w:rsidR="008A2A74" w:rsidRDefault="00F52123" w:rsidP="008A2A74">
            <w:pPr>
              <w:pStyle w:val="ListParagraph"/>
              <w:numPr>
                <w:ilvl w:val="0"/>
                <w:numId w:val="5"/>
              </w:numPr>
            </w:pPr>
            <w:r>
              <w:t xml:space="preserve">Check missing data and remove duplicated </w:t>
            </w:r>
            <w:proofErr w:type="gramStart"/>
            <w:r>
              <w:t>rows</w:t>
            </w:r>
            <w:proofErr w:type="gramEnd"/>
          </w:p>
          <w:p w14:paraId="2286EC64" w14:textId="088BE78A" w:rsidR="00F52123" w:rsidRDefault="00F52123" w:rsidP="008A2A74">
            <w:pPr>
              <w:pStyle w:val="ListParagraph"/>
              <w:numPr>
                <w:ilvl w:val="0"/>
                <w:numId w:val="5"/>
              </w:numPr>
            </w:pPr>
            <w:r>
              <w:t>Tokenization</w:t>
            </w:r>
          </w:p>
        </w:tc>
      </w:tr>
      <w:tr w:rsidR="006478B8" w14:paraId="1588083F" w14:textId="77777777" w:rsidTr="006478B8">
        <w:tc>
          <w:tcPr>
            <w:tcW w:w="3005" w:type="dxa"/>
          </w:tcPr>
          <w:p w14:paraId="5F6D6C54" w14:textId="5B1EF960" w:rsidR="006478B8" w:rsidRDefault="00F52123">
            <w:r>
              <w:t>30 Oct</w:t>
            </w:r>
          </w:p>
        </w:tc>
        <w:tc>
          <w:tcPr>
            <w:tcW w:w="3005" w:type="dxa"/>
          </w:tcPr>
          <w:p w14:paraId="03E1C9E1" w14:textId="5838A4E0" w:rsidR="006478B8" w:rsidRDefault="00F52123">
            <w:r>
              <w:t>All</w:t>
            </w:r>
          </w:p>
        </w:tc>
        <w:tc>
          <w:tcPr>
            <w:tcW w:w="3006" w:type="dxa"/>
          </w:tcPr>
          <w:p w14:paraId="080A7DC8" w14:textId="64931B7A" w:rsidR="006478B8" w:rsidRDefault="00662FE8">
            <w:r>
              <w:t>Convert raw data into data formatting using NLTK</w:t>
            </w:r>
          </w:p>
        </w:tc>
      </w:tr>
      <w:tr w:rsidR="006478B8" w14:paraId="661D89FD" w14:textId="77777777" w:rsidTr="006478B8">
        <w:tc>
          <w:tcPr>
            <w:tcW w:w="3005" w:type="dxa"/>
          </w:tcPr>
          <w:p w14:paraId="1EB12145" w14:textId="0F1156EA" w:rsidR="006478B8" w:rsidRDefault="00F243A6">
            <w:r>
              <w:t>10 Nov</w:t>
            </w:r>
          </w:p>
        </w:tc>
        <w:tc>
          <w:tcPr>
            <w:tcW w:w="3005" w:type="dxa"/>
          </w:tcPr>
          <w:p w14:paraId="0C561961" w14:textId="746F809B" w:rsidR="006478B8" w:rsidRDefault="00F243A6">
            <w:r>
              <w:t>All</w:t>
            </w:r>
          </w:p>
        </w:tc>
        <w:tc>
          <w:tcPr>
            <w:tcW w:w="3006" w:type="dxa"/>
          </w:tcPr>
          <w:p w14:paraId="5E185263" w14:textId="60DFF94A" w:rsidR="006478B8" w:rsidRDefault="00F243A6">
            <w:r>
              <w:t>Model Selection, Training and Prediction</w:t>
            </w:r>
          </w:p>
        </w:tc>
      </w:tr>
      <w:tr w:rsidR="006478B8" w14:paraId="62DC5994" w14:textId="77777777" w:rsidTr="006478B8">
        <w:tc>
          <w:tcPr>
            <w:tcW w:w="3005" w:type="dxa"/>
          </w:tcPr>
          <w:p w14:paraId="16438994" w14:textId="6EC3CE9B" w:rsidR="006478B8" w:rsidRDefault="00F243A6">
            <w:r>
              <w:t>16 Nov</w:t>
            </w:r>
          </w:p>
        </w:tc>
        <w:tc>
          <w:tcPr>
            <w:tcW w:w="3005" w:type="dxa"/>
          </w:tcPr>
          <w:p w14:paraId="38019E00" w14:textId="204428A7" w:rsidR="006478B8" w:rsidRDefault="00F243A6">
            <w:r>
              <w:t>All</w:t>
            </w:r>
          </w:p>
        </w:tc>
        <w:tc>
          <w:tcPr>
            <w:tcW w:w="3006" w:type="dxa"/>
          </w:tcPr>
          <w:p w14:paraId="3117386C" w14:textId="246FFA17" w:rsidR="006478B8" w:rsidRDefault="00F243A6">
            <w:r>
              <w:t>Report</w:t>
            </w:r>
          </w:p>
        </w:tc>
      </w:tr>
    </w:tbl>
    <w:p w14:paraId="5D68AE90" w14:textId="77777777" w:rsidR="006478B8" w:rsidRDefault="006478B8"/>
    <w:sectPr w:rsidR="0064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2701"/>
    <w:multiLevelType w:val="hybridMultilevel"/>
    <w:tmpl w:val="2BDE50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32AA"/>
    <w:multiLevelType w:val="hybridMultilevel"/>
    <w:tmpl w:val="E6DE89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C05D2"/>
    <w:multiLevelType w:val="hybridMultilevel"/>
    <w:tmpl w:val="D4043B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95108"/>
    <w:multiLevelType w:val="hybridMultilevel"/>
    <w:tmpl w:val="FE665B8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9603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3975572">
    <w:abstractNumId w:val="3"/>
  </w:num>
  <w:num w:numId="3" w16cid:durableId="549729114">
    <w:abstractNumId w:val="0"/>
  </w:num>
  <w:num w:numId="4" w16cid:durableId="20204013">
    <w:abstractNumId w:val="1"/>
  </w:num>
  <w:num w:numId="5" w16cid:durableId="975793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38"/>
    <w:rsid w:val="000C5EFC"/>
    <w:rsid w:val="00385A4B"/>
    <w:rsid w:val="005A456C"/>
    <w:rsid w:val="006478B8"/>
    <w:rsid w:val="00662FE8"/>
    <w:rsid w:val="007C3CB9"/>
    <w:rsid w:val="008A2A74"/>
    <w:rsid w:val="00A05538"/>
    <w:rsid w:val="00AE1B74"/>
    <w:rsid w:val="00BF1A40"/>
    <w:rsid w:val="00F243A6"/>
    <w:rsid w:val="00F5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83AE"/>
  <w15:chartTrackingRefBased/>
  <w15:docId w15:val="{3FAF5A50-1BFB-4C70-9D0D-756A0E34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8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8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8B8"/>
    <w:pPr>
      <w:ind w:left="720"/>
      <w:contextualSpacing/>
    </w:pPr>
  </w:style>
  <w:style w:type="table" w:styleId="TableGrid">
    <w:name w:val="Table Grid"/>
    <w:basedOn w:val="TableNormal"/>
    <w:uiPriority w:val="39"/>
    <w:rsid w:val="00647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nlptown/bert-base-multilingual-uncased-senti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#PYAE SONE KHIN#</dc:creator>
  <cp:keywords/>
  <dc:description/>
  <cp:lastModifiedBy>#PYAE SONE KHIN#</cp:lastModifiedBy>
  <cp:revision>9</cp:revision>
  <dcterms:created xsi:type="dcterms:W3CDTF">2023-10-18T12:52:00Z</dcterms:created>
  <dcterms:modified xsi:type="dcterms:W3CDTF">2023-10-18T12:58:00Z</dcterms:modified>
</cp:coreProperties>
</file>