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outlineLvl w:val="3"/>
        <w:rPr>
          <w:rFonts w:ascii="Tahoma" w:eastAsia="Times New Roman" w:hAnsi="Tahoma" w:cs="Tahoma"/>
          <w:b/>
          <w:bCs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b/>
          <w:bCs/>
          <w:color w:val="333333"/>
          <w:sz w:val="16"/>
          <w:szCs w:val="16"/>
        </w:rPr>
        <w:t>基数树（</w:t>
      </w:r>
      <w:r w:rsidRPr="00363ED9">
        <w:rPr>
          <w:rFonts w:ascii="Tahoma" w:eastAsia="Times New Roman" w:hAnsi="Tahoma" w:cs="Tahoma"/>
          <w:b/>
          <w:bCs/>
          <w:color w:val="333333"/>
          <w:sz w:val="16"/>
          <w:szCs w:val="16"/>
        </w:rPr>
        <w:t>Radix tree</w:t>
      </w:r>
      <w:r w:rsidRPr="00363ED9">
        <w:rPr>
          <w:rFonts w:ascii="宋体" w:eastAsia="宋体" w:hAnsi="宋体" w:cs="宋体"/>
          <w:b/>
          <w:bCs/>
          <w:color w:val="333333"/>
          <w:sz w:val="16"/>
          <w:szCs w:val="16"/>
        </w:rPr>
        <w:t>）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Tahoma" w:eastAsia="Times New Roman" w:hAnsi="Tahoma" w:cs="Tahoma"/>
          <w:i/>
          <w:iCs/>
          <w:color w:val="333333"/>
          <w:sz w:val="16"/>
          <w:szCs w:val="16"/>
        </w:rPr>
        <w:t>Trie</w:t>
      </w:r>
      <w:proofErr w:type="spellEnd"/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正如你所知道的，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Linux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内核提供了许多不同的库和函数，它们实现了不同的数据结构和算法。在这部分，我们将研究其中一种数据结构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——</w:t>
      </w:r>
      <w:hyperlink r:id="rId5" w:tgtFrame="_blank" w:history="1">
        <w:r w:rsidRPr="00363ED9">
          <w:rPr>
            <w:rFonts w:ascii="宋体" w:eastAsia="宋体" w:hAnsi="宋体" w:cs="宋体" w:hint="eastAsia"/>
            <w:color w:val="B32BD5"/>
            <w:sz w:val="16"/>
            <w:szCs w:val="16"/>
            <w:u w:val="single"/>
          </w:rPr>
          <w:t>基数树</w:t>
        </w:r>
      </w:hyperlink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（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Radix tree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）。在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 Linux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内核中，有两个文件与基数树的实现和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API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相关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1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hyperlink r:id="rId6" w:tgtFrame="_blank" w:history="1"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include/</w:t>
        </w:r>
        <w:proofErr w:type="spellStart"/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linux</w:t>
        </w:r>
        <w:proofErr w:type="spellEnd"/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/radix-</w:t>
        </w:r>
        <w:proofErr w:type="spellStart"/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tree.h</w:t>
        </w:r>
        <w:proofErr w:type="spellEnd"/>
      </w:hyperlink>
    </w:p>
    <w:p w:rsidR="00363ED9" w:rsidRPr="00363ED9" w:rsidRDefault="00363ED9" w:rsidP="00363ED9">
      <w:pPr>
        <w:numPr>
          <w:ilvl w:val="0"/>
          <w:numId w:val="1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hyperlink r:id="rId7" w:tgtFrame="_blank" w:history="1"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lib/radix-</w:t>
        </w:r>
        <w:proofErr w:type="spellStart"/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tree.c</w:t>
        </w:r>
        <w:proofErr w:type="spellEnd"/>
      </w:hyperlink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让我们先说说什么是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基数树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吧。基数树是一种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压缩的字典树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（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compressed </w:t>
      </w:r>
      <w:proofErr w:type="spellStart"/>
      <w:r w:rsidRPr="00363ED9">
        <w:rPr>
          <w:rFonts w:ascii="Tahoma" w:eastAsia="Times New Roman" w:hAnsi="Tahoma" w:cs="Tahoma"/>
          <w:color w:val="333333"/>
          <w:sz w:val="16"/>
          <w:szCs w:val="16"/>
        </w:rPr>
        <w:t>trie</w:t>
      </w:r>
      <w:proofErr w:type="spellEnd"/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）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，而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begin"/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instrText xml:space="preserve"> HYPERLINK "http://en.wikipedia.org/wiki/Trie" \t "_blank" </w:instrTex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separate"/>
      </w:r>
      <w:r w:rsidRPr="00363ED9">
        <w:rPr>
          <w:rFonts w:ascii="宋体" w:eastAsia="宋体" w:hAnsi="宋体" w:cs="宋体" w:hint="eastAsia"/>
          <w:color w:val="B32BD5"/>
          <w:sz w:val="16"/>
          <w:szCs w:val="16"/>
          <w:u w:val="single"/>
        </w:rPr>
        <w:t>字典树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end"/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是实现了关联数组接口并允许以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键值对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方式存储值的一种数据结构。这里的键通常是字符串，但可以使用任意数据类型。字典树因为它的节点而与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proofErr w:type="gram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n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叉树</w:t>
      </w:r>
      <w:proofErr w:type="gram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不同。字典树的节点不存储键，而是存储单个字符的标签。与一个给定节点关联的键可以通过从根遍历到该节点获得。举个例子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+-----------+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|" "|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+------+-----------+------+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+----v------++-----v-----+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c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+-----------++-----------+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+----v------++-----v-----+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o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a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+-----------++-----------+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+-----v-----+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t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||</w:t>
      </w:r>
    </w:p>
    <w:p w:rsidR="00363ED9" w:rsidRPr="00363ED9" w:rsidRDefault="00363ED9" w:rsidP="00363ED9">
      <w:pPr>
        <w:numPr>
          <w:ilvl w:val="0"/>
          <w:numId w:val="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+-----------+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因此在这个例子中，我们可以看到一个有着两个键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go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和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cat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的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字典树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。压缩的字典树也叫做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基数树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，它和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字典树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的不同之处在于，所有只有一个子节点的中间节点都被删除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Linux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内核中的基数树是把值映射到整形键的一种数据结构。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begin"/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instrText xml:space="preserve"> HYPERLINK "https://github.com/torvalds/linux/blob/master/include/linux/radix-tree.h" \t "_blank" </w:instrTex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separate"/>
      </w:r>
      <w:r w:rsidRPr="00363ED9">
        <w:rPr>
          <w:rFonts w:ascii="Tahoma" w:eastAsia="Times New Roman" w:hAnsi="Tahoma" w:cs="Tahoma"/>
          <w:color w:val="B32BD5"/>
          <w:sz w:val="16"/>
          <w:szCs w:val="16"/>
          <w:u w:val="single"/>
        </w:rPr>
        <w:t>include/</w:t>
      </w:r>
      <w:proofErr w:type="spellStart"/>
      <w:r w:rsidRPr="00363ED9">
        <w:rPr>
          <w:rFonts w:ascii="Tahoma" w:eastAsia="Times New Roman" w:hAnsi="Tahoma" w:cs="Tahoma"/>
          <w:color w:val="B32BD5"/>
          <w:sz w:val="16"/>
          <w:szCs w:val="16"/>
          <w:u w:val="single"/>
        </w:rPr>
        <w:t>linux</w:t>
      </w:r>
      <w:proofErr w:type="spellEnd"/>
      <w:r w:rsidRPr="00363ED9">
        <w:rPr>
          <w:rFonts w:ascii="Tahoma" w:eastAsia="Times New Roman" w:hAnsi="Tahoma" w:cs="Tahoma"/>
          <w:color w:val="B32BD5"/>
          <w:sz w:val="16"/>
          <w:szCs w:val="16"/>
          <w:u w:val="single"/>
        </w:rPr>
        <w:t>/radix-</w:t>
      </w:r>
      <w:proofErr w:type="spellStart"/>
      <w:r w:rsidRPr="00363ED9">
        <w:rPr>
          <w:rFonts w:ascii="Tahoma" w:eastAsia="Times New Roman" w:hAnsi="Tahoma" w:cs="Tahoma"/>
          <w:color w:val="B32BD5"/>
          <w:sz w:val="16"/>
          <w:szCs w:val="16"/>
          <w:u w:val="single"/>
        </w:rPr>
        <w:t>tree.h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end"/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文件中的以下结构体描述了基数树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3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struct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radix_tree_root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{</w:t>
      </w:r>
    </w:p>
    <w:p w:rsidR="00363ED9" w:rsidRPr="00363ED9" w:rsidRDefault="00363ED9" w:rsidP="00363ED9">
      <w:pPr>
        <w:numPr>
          <w:ilvl w:val="0"/>
          <w:numId w:val="3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unsignedint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height;</w:t>
      </w:r>
    </w:p>
    <w:p w:rsidR="00363ED9" w:rsidRPr="00363ED9" w:rsidRDefault="00363ED9" w:rsidP="00363ED9">
      <w:pPr>
        <w:numPr>
          <w:ilvl w:val="0"/>
          <w:numId w:val="3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gfp_mask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3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struct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radix_tree_node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__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rcu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*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rnode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3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};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这个结构体描述了一个基数树的根，它包含了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3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个域成员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4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height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树的高度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4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gfp_mask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告知如何执行动态内存分配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4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proofErr w:type="gram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rnode</w:t>
      </w:r>
      <w:proofErr w:type="spellEnd"/>
      <w:proofErr w:type="gram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孩子节点指针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.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lastRenderedPageBreak/>
        <w:t>我们第一个要讨论的字段是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gfp_mask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底层内核的内存动态分配函数以一组标志作为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gfp_mask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，用于描述如何执行动态内存分配。这些控制分配进程的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标志拥有以下值</w:t>
      </w:r>
      <w:proofErr w:type="gramStart"/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：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(</w:t>
      </w:r>
      <w:proofErr w:type="gram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GF_NOIO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标志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)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意味着睡眠以及等待内存，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(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__GFP_HIGHMEM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标志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)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意味着高端内存能够被使用，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(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GFP_ATOMIC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标志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)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意味着分配进程拥有高优先级并不能睡眠等等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363ED9" w:rsidRPr="00363ED9" w:rsidRDefault="00363ED9" w:rsidP="00363ED9">
      <w:pPr>
        <w:numPr>
          <w:ilvl w:val="0"/>
          <w:numId w:val="5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GFP_NOIO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睡眠等待内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存</w:t>
      </w:r>
    </w:p>
    <w:p w:rsidR="00363ED9" w:rsidRPr="00363ED9" w:rsidRDefault="00363ED9" w:rsidP="00363ED9">
      <w:pPr>
        <w:numPr>
          <w:ilvl w:val="0"/>
          <w:numId w:val="5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__GFP_HIGHMEM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高端内存能够被使用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5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GFP_ATOMIC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分配进程拥有高优先级并且不能睡眠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等等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下一个字段是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rnode</w:t>
      </w:r>
      <w:proofErr w:type="spellEnd"/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struct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radix_tree_node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{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unsignedint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path;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unsignedint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count;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union{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struct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{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struct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radix_tree_node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*parent;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void*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private_data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};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struct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rcu_head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rcu_head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};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/* For tree user */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struct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list_head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private_list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void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__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rcu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*slots[RADIX_TREE_MAP_SIZE];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unsignedlong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tags[RADIX_TREE_MAX_TAGS][RADIX_TREE_TAG_LONGS];</w:t>
      </w:r>
    </w:p>
    <w:p w:rsidR="00363ED9" w:rsidRPr="00363ED9" w:rsidRDefault="00363ED9" w:rsidP="00363ED9">
      <w:pPr>
        <w:numPr>
          <w:ilvl w:val="0"/>
          <w:numId w:val="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};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这个结构体包含的信息有父节点中的偏移以及到底端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(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叶节点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)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的高度、子节点的个数以及用于访问和释放节点的字段成员。这些字段成员描述如下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7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path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父节点中的偏移和到底端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(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叶节点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)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的高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度</w:t>
      </w:r>
    </w:p>
    <w:p w:rsidR="00363ED9" w:rsidRPr="00363ED9" w:rsidRDefault="00363ED9" w:rsidP="00363ED9">
      <w:pPr>
        <w:numPr>
          <w:ilvl w:val="0"/>
          <w:numId w:val="7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count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子节点的个数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7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parent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父节点指针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7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private_data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由树的用户使用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7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rcu_head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用于释放节点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7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private_list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 -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由树的用户使用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proofErr w:type="gram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radix_tree_node</w:t>
      </w:r>
      <w:proofErr w:type="spellEnd"/>
      <w:proofErr w:type="gram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的最后两个成员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——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tags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和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slots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非常重要且令人关注。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Linux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内核基数树的每个节点都包含了一组指针槽（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 slots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），槽里存储着指向数据的指针。在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Linux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内核基数树的实现中，空槽存储的是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NULL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。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Linux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内核中的基数树也支持标签（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 tags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），它与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radix_tree_node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结构体的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tags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字段相关联。有了标签，我们就可以对基数树中存储的记录以单个比特位（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 bit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）进行设置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既然我们了解了基数树的结构，那么该是时候看一下它的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API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了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outlineLvl w:val="3"/>
        <w:rPr>
          <w:rFonts w:ascii="Tahoma" w:eastAsia="Times New Roman" w:hAnsi="Tahoma" w:cs="Tahoma"/>
          <w:b/>
          <w:bCs/>
          <w:color w:val="333333"/>
          <w:sz w:val="16"/>
          <w:szCs w:val="16"/>
        </w:rPr>
      </w:pPr>
      <w:r w:rsidRPr="00363ED9">
        <w:rPr>
          <w:rFonts w:ascii="Tahoma" w:eastAsia="Times New Roman" w:hAnsi="Tahoma" w:cs="Tahoma"/>
          <w:b/>
          <w:bCs/>
          <w:color w:val="333333"/>
          <w:sz w:val="16"/>
          <w:szCs w:val="16"/>
        </w:rPr>
        <w:t>Linux</w:t>
      </w:r>
      <w:r w:rsidRPr="00363ED9">
        <w:rPr>
          <w:rFonts w:ascii="宋体" w:eastAsia="宋体" w:hAnsi="宋体" w:cs="宋体" w:hint="eastAsia"/>
          <w:b/>
          <w:bCs/>
          <w:color w:val="333333"/>
          <w:sz w:val="16"/>
          <w:szCs w:val="16"/>
        </w:rPr>
        <w:t>内核基数树</w:t>
      </w:r>
      <w:r w:rsidRPr="00363ED9">
        <w:rPr>
          <w:rFonts w:ascii="Tahoma" w:eastAsia="Times New Roman" w:hAnsi="Tahoma" w:cs="Tahoma"/>
          <w:b/>
          <w:bCs/>
          <w:color w:val="333333"/>
          <w:sz w:val="16"/>
          <w:szCs w:val="16"/>
        </w:rPr>
        <w:t>API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我们从结构体的初始化开始。有两种方法初始化一个新的基数树。第一种是使用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宏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8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RADIX_TREE(name,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gfp_mask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);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lastRenderedPageBreak/>
        <w:t>正如你所看到的，我们传递了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name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参数，所以通过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宏，我们能够定义和初始化基数树为给定的名字。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的实现很简单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9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#define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RADIX_TREE(name,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mask)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\</w:t>
      </w:r>
    </w:p>
    <w:p w:rsidR="00363ED9" w:rsidRPr="00363ED9" w:rsidRDefault="00363ED9" w:rsidP="00363ED9">
      <w:pPr>
        <w:numPr>
          <w:ilvl w:val="0"/>
          <w:numId w:val="9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struct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radix_tree_root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name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=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RADIX_TREE_INIT(mask)</w:t>
      </w:r>
    </w:p>
    <w:p w:rsidR="00363ED9" w:rsidRPr="00363ED9" w:rsidRDefault="00363ED9" w:rsidP="00363ED9">
      <w:pPr>
        <w:numPr>
          <w:ilvl w:val="0"/>
          <w:numId w:val="9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#define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RADIX_TREE_INIT(mask){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\</w:t>
      </w:r>
    </w:p>
    <w:p w:rsidR="00363ED9" w:rsidRPr="00363ED9" w:rsidRDefault="00363ED9" w:rsidP="00363ED9">
      <w:pPr>
        <w:numPr>
          <w:ilvl w:val="0"/>
          <w:numId w:val="9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.height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=0,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\</w:t>
      </w:r>
    </w:p>
    <w:p w:rsidR="00363ED9" w:rsidRPr="00363ED9" w:rsidRDefault="00363ED9" w:rsidP="00363ED9">
      <w:pPr>
        <w:numPr>
          <w:ilvl w:val="0"/>
          <w:numId w:val="9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.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gfp_mask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=(mask),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\</w:t>
      </w:r>
    </w:p>
    <w:p w:rsidR="00363ED9" w:rsidRPr="00363ED9" w:rsidRDefault="00363ED9" w:rsidP="00363ED9">
      <w:pPr>
        <w:numPr>
          <w:ilvl w:val="0"/>
          <w:numId w:val="9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.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rnode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=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NULL,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\</w:t>
      </w:r>
    </w:p>
    <w:p w:rsidR="00363ED9" w:rsidRPr="00363ED9" w:rsidRDefault="00363ED9" w:rsidP="00363ED9">
      <w:pPr>
        <w:numPr>
          <w:ilvl w:val="0"/>
          <w:numId w:val="9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}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在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宏的开始，我们使用给定的名字定义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radix_tree_root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结构体实例，并使用给定的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 mask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调用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RADIX_TREE_INIT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宏。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而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RADIX_TREE_INIT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宏则是使用默认值和给定的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mask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对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radix_tree_root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结构体进行了初始化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第二种方法是手动定义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radix_tree_root</w:t>
      </w:r>
      <w:proofErr w:type="spellEnd"/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结构体，并且将它和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mask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传给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INIT_RADIX_TREE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宏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10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struct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radix_tree_root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my_radix_tree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10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INIT_RADIX_TREE(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my_tree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,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gfp_mask_for_my_radix_tree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);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INIT_RADIX_TREE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宏的定义如下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:</w:t>
      </w:r>
    </w:p>
    <w:p w:rsidR="00363ED9" w:rsidRPr="00363ED9" w:rsidRDefault="00363ED9" w:rsidP="00363ED9">
      <w:pPr>
        <w:numPr>
          <w:ilvl w:val="0"/>
          <w:numId w:val="11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#define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INIT_RADIX_TREE(root,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mask)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\</w:t>
      </w:r>
    </w:p>
    <w:p w:rsidR="00363ED9" w:rsidRPr="00363ED9" w:rsidRDefault="00363ED9" w:rsidP="00363ED9">
      <w:pPr>
        <w:numPr>
          <w:ilvl w:val="0"/>
          <w:numId w:val="11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do{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\</w:t>
      </w:r>
    </w:p>
    <w:p w:rsidR="00363ED9" w:rsidRPr="00363ED9" w:rsidRDefault="00363ED9" w:rsidP="00363ED9">
      <w:pPr>
        <w:numPr>
          <w:ilvl w:val="0"/>
          <w:numId w:val="11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(root)-&gt;height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=0;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\</w:t>
      </w:r>
    </w:p>
    <w:p w:rsidR="00363ED9" w:rsidRPr="00363ED9" w:rsidRDefault="00363ED9" w:rsidP="00363ED9">
      <w:pPr>
        <w:numPr>
          <w:ilvl w:val="0"/>
          <w:numId w:val="11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(root)-&gt;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gfp_mask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=(mask);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\</w:t>
      </w:r>
    </w:p>
    <w:p w:rsidR="00363ED9" w:rsidRPr="00363ED9" w:rsidRDefault="00363ED9" w:rsidP="00363ED9">
      <w:pPr>
        <w:numPr>
          <w:ilvl w:val="0"/>
          <w:numId w:val="11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(root)-&gt;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rnode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=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NULL;</w:t>
      </w:r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\</w:t>
      </w:r>
    </w:p>
    <w:p w:rsidR="00363ED9" w:rsidRPr="00363ED9" w:rsidRDefault="00363ED9" w:rsidP="00363ED9">
      <w:pPr>
        <w:numPr>
          <w:ilvl w:val="0"/>
          <w:numId w:val="11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}while(0)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和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RADIX_TREE_INIT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宏所做的初始化工作一样，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INIT_RADIX_TREE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宏使用默认值和给定的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 mask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完成初始化工作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接下来是用于向基数树插入和删除数据的两个函数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1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radix_tree_insert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12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radix_tree_delete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第一个函数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radix_tree_insert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需要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3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个参数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13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基数树的根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13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索引键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13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插入的数据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proofErr w:type="gram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radix_tree_delete</w:t>
      </w:r>
      <w:proofErr w:type="spellEnd"/>
      <w:proofErr w:type="gram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函数需要和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radix_tree_insert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一样的一组参数，但是不需要传入要删除的数据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基数树的搜索以两种方法实现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14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radix_tree_lookup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14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radix_tree_gang_lookup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14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radix_tree_lookup_slot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.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第一个函数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radix_tree_lookup</w:t>
      </w:r>
      <w:proofErr w:type="spellEnd"/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需要两个参数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15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基数树的根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numPr>
          <w:ilvl w:val="0"/>
          <w:numId w:val="15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索引键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;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lastRenderedPageBreak/>
        <w:t>这个函数尝试在树中查找给定的键，并返回和该键相关联的记录。第二个函数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radix_tree_gang_lookup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有以下的函数签名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：</w:t>
      </w:r>
    </w:p>
    <w:p w:rsidR="00363ED9" w:rsidRPr="00363ED9" w:rsidRDefault="00363ED9" w:rsidP="00363ED9">
      <w:pPr>
        <w:numPr>
          <w:ilvl w:val="0"/>
          <w:numId w:val="1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unsignedint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radix_tree_gang_lookup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(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struct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radix_tree_root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*root,</w:t>
      </w:r>
    </w:p>
    <w:p w:rsidR="00363ED9" w:rsidRPr="00363ED9" w:rsidRDefault="00363ED9" w:rsidP="00363ED9">
      <w:pPr>
        <w:numPr>
          <w:ilvl w:val="0"/>
          <w:numId w:val="1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void**results,</w:t>
      </w:r>
    </w:p>
    <w:p w:rsidR="00363ED9" w:rsidRPr="00363ED9" w:rsidRDefault="00363ED9" w:rsidP="00363ED9">
      <w:pPr>
        <w:numPr>
          <w:ilvl w:val="0"/>
          <w:numId w:val="1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unsignedlong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first_index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,</w:t>
      </w:r>
    </w:p>
    <w:p w:rsidR="00363ED9" w:rsidRPr="00363ED9" w:rsidRDefault="00363ED9" w:rsidP="00363ED9">
      <w:pPr>
        <w:numPr>
          <w:ilvl w:val="0"/>
          <w:numId w:val="16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unsignedint</w:t>
      </w:r>
      <w:proofErr w:type="spellEnd"/>
      <w:r w:rsidRPr="00363ED9">
        <w:rPr>
          <w:rFonts w:ascii="Times New Roman" w:eastAsia="Times New Roman" w:hAnsi="Times New Roman" w:cs="Times New Roman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max_items</w:t>
      </w:r>
      <w:proofErr w:type="spellEnd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);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它返回的是记录的个数。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proofErr w:type="gram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results</w:t>
      </w:r>
      <w:proofErr w:type="gram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中的结果，按键排序，并从第一个索引开始。返回的记录个数将不会超过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max_items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的值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最后一个函数</w:t>
      </w:r>
      <w:proofErr w:type="spellStart"/>
      <w:r w:rsidRPr="00363ED9">
        <w:rPr>
          <w:rFonts w:ascii="Courier New" w:eastAsia="Times New Roman" w:hAnsi="Courier New" w:cs="Courier New"/>
          <w:color w:val="333333"/>
          <w:sz w:val="16"/>
          <w:szCs w:val="16"/>
        </w:rPr>
        <w:t>radix_tree_lookup_slot</w:t>
      </w:r>
      <w:proofErr w:type="spellEnd"/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将会返回包含数据的指针槽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outlineLvl w:val="3"/>
        <w:rPr>
          <w:rFonts w:ascii="Tahoma" w:eastAsia="Times New Roman" w:hAnsi="Tahoma" w:cs="Tahoma"/>
          <w:b/>
          <w:bCs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b/>
          <w:bCs/>
          <w:color w:val="333333"/>
          <w:sz w:val="16"/>
          <w:szCs w:val="16"/>
        </w:rPr>
        <w:t>链</w:t>
      </w:r>
      <w:r w:rsidRPr="00363ED9">
        <w:rPr>
          <w:rFonts w:ascii="宋体" w:eastAsia="宋体" w:hAnsi="宋体" w:cs="宋体"/>
          <w:b/>
          <w:bCs/>
          <w:color w:val="333333"/>
          <w:sz w:val="16"/>
          <w:szCs w:val="16"/>
        </w:rPr>
        <w:t>接</w:t>
      </w:r>
    </w:p>
    <w:p w:rsidR="00363ED9" w:rsidRPr="00363ED9" w:rsidRDefault="00363ED9" w:rsidP="00363ED9">
      <w:pPr>
        <w:numPr>
          <w:ilvl w:val="0"/>
          <w:numId w:val="17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hyperlink r:id="rId8" w:tgtFrame="_blank" w:history="1"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Radix tree</w:t>
        </w:r>
      </w:hyperlink>
    </w:p>
    <w:p w:rsidR="00363ED9" w:rsidRPr="00363ED9" w:rsidRDefault="00363ED9" w:rsidP="00363ED9">
      <w:pPr>
        <w:numPr>
          <w:ilvl w:val="0"/>
          <w:numId w:val="17"/>
        </w:num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hyperlink r:id="rId9" w:tgtFrame="_blank" w:history="1">
        <w:proofErr w:type="spellStart"/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Trie</w:t>
        </w:r>
        <w:proofErr w:type="spellEnd"/>
      </w:hyperlink>
    </w:p>
    <w:p w:rsidR="00363ED9" w:rsidRPr="00363ED9" w:rsidRDefault="00363ED9" w:rsidP="00363ED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63ED9">
        <w:rPr>
          <w:rFonts w:ascii="Times New Roman" w:eastAsia="Times New Roman" w:hAnsi="Times New Roman" w:cs="Times New Roman"/>
          <w:sz w:val="16"/>
          <w:szCs w:val="16"/>
        </w:rPr>
        <w:pict>
          <v:rect id="_x0000_i1025" style="width:0;height:1.5pt" o:hralign="left" o:hrstd="t" o:hrnoshade="t" o:hr="t" fillcolor="#333" stroked="f"/>
        </w:pic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proofErr w:type="gramStart"/>
      <w:r w:rsidRPr="00363ED9">
        <w:rPr>
          <w:rFonts w:ascii="Tahoma" w:eastAsia="Times New Roman" w:hAnsi="Tahoma" w:cs="Tahoma"/>
          <w:color w:val="333333"/>
          <w:sz w:val="16"/>
          <w:szCs w:val="16"/>
        </w:rPr>
        <w:t>via</w:t>
      </w:r>
      <w:proofErr w:type="gramEnd"/>
      <w:r w:rsidRPr="00363ED9">
        <w:rPr>
          <w:rFonts w:ascii="Tahoma" w:eastAsia="Times New Roman" w:hAnsi="Tahoma" w:cs="Tahoma"/>
          <w:color w:val="333333"/>
          <w:sz w:val="16"/>
          <w:szCs w:val="16"/>
        </w:rPr>
        <w:t>: </w:t>
      </w:r>
      <w:hyperlink r:id="rId10" w:tgtFrame="_blank" w:history="1"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https://github.com/0xAX/linux-insides/blob/master/DataStructures/radix-tree.md</w:t>
        </w:r>
      </w:hyperlink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作者：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 xml:space="preserve">[0xAX] 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译者：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begin"/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instrText xml:space="preserve"> HYPERLINK "https://github.com/cposture" \t "_blank" </w:instrTex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separate"/>
      </w:r>
      <w:proofErr w:type="spellStart"/>
      <w:r w:rsidRPr="00363ED9">
        <w:rPr>
          <w:rFonts w:ascii="Tahoma" w:eastAsia="Times New Roman" w:hAnsi="Tahoma" w:cs="Tahoma"/>
          <w:color w:val="B32BD5"/>
          <w:sz w:val="16"/>
          <w:szCs w:val="16"/>
          <w:u w:val="single"/>
        </w:rPr>
        <w:t>cposture</w:t>
      </w:r>
      <w:proofErr w:type="spellEnd"/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end"/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校对：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begin"/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instrText xml:space="preserve"> HYPERLINK "https://github.com/tinyeyeser" \t "_blank" </w:instrTex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separate"/>
      </w:r>
      <w:proofErr w:type="spellStart"/>
      <w:r w:rsidRPr="00363ED9">
        <w:rPr>
          <w:rFonts w:ascii="Tahoma" w:eastAsia="Times New Roman" w:hAnsi="Tahoma" w:cs="Tahoma"/>
          <w:color w:val="B32BD5"/>
          <w:sz w:val="16"/>
          <w:szCs w:val="16"/>
          <w:u w:val="single"/>
        </w:rPr>
        <w:t>Mr</w:t>
      </w:r>
      <w:proofErr w:type="spellEnd"/>
      <w:r w:rsidRPr="00363ED9">
        <w:rPr>
          <w:rFonts w:ascii="宋体" w:eastAsia="宋体" w:hAnsi="宋体" w:cs="宋体" w:hint="eastAsia"/>
          <w:color w:val="B32BD5"/>
          <w:sz w:val="16"/>
          <w:szCs w:val="16"/>
          <w:u w:val="single"/>
        </w:rPr>
        <w:t>小眼儿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fldChar w:fldCharType="end"/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本文由</w:t>
      </w:r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hyperlink r:id="rId11" w:tgtFrame="_blank" w:history="1"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LCTT</w:t>
        </w:r>
      </w:hyperlink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原创翻译，</w:t>
      </w:r>
      <w:hyperlink r:id="rId12" w:history="1"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Linux</w:t>
        </w:r>
        <w:r w:rsidRPr="00363ED9">
          <w:rPr>
            <w:rFonts w:ascii="宋体" w:eastAsia="宋体" w:hAnsi="宋体" w:cs="宋体" w:hint="eastAsia"/>
            <w:color w:val="B32BD5"/>
            <w:sz w:val="16"/>
            <w:szCs w:val="16"/>
            <w:u w:val="single"/>
          </w:rPr>
          <w:t>中国</w:t>
        </w:r>
      </w:hyperlink>
      <w:r w:rsidRPr="00363ED9">
        <w:rPr>
          <w:rFonts w:ascii="Tahoma" w:eastAsia="Times New Roman" w:hAnsi="Tahoma" w:cs="Tahoma"/>
          <w:color w:val="333333"/>
          <w:sz w:val="16"/>
          <w:szCs w:val="16"/>
        </w:rPr>
        <w:t> 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荣誉推</w:t>
      </w:r>
      <w:r w:rsidRPr="00363ED9">
        <w:rPr>
          <w:rFonts w:ascii="宋体" w:eastAsia="宋体" w:hAnsi="宋体" w:cs="宋体"/>
          <w:color w:val="333333"/>
          <w:sz w:val="16"/>
          <w:szCs w:val="16"/>
        </w:rPr>
        <w:t>出</w:t>
      </w:r>
    </w:p>
    <w:p w:rsidR="00363ED9" w:rsidRPr="00363ED9" w:rsidRDefault="00363ED9" w:rsidP="00363ED9">
      <w:pPr>
        <w:shd w:val="clear" w:color="auto" w:fill="FAFAFC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  <w:sz w:val="16"/>
          <w:szCs w:val="16"/>
        </w:rPr>
      </w:pPr>
      <w:r w:rsidRPr="00363ED9">
        <w:rPr>
          <w:rFonts w:ascii="宋体" w:eastAsia="宋体" w:hAnsi="宋体" w:cs="宋体" w:hint="eastAsia"/>
          <w:b/>
          <w:bCs/>
          <w:color w:val="333333"/>
          <w:sz w:val="16"/>
          <w:szCs w:val="16"/>
        </w:rPr>
        <w:t>本文永久更新链接地址</w:t>
      </w:r>
      <w:r w:rsidRPr="00363ED9">
        <w:rPr>
          <w:rFonts w:ascii="宋体" w:eastAsia="宋体" w:hAnsi="宋体" w:cs="宋体" w:hint="eastAsia"/>
          <w:color w:val="333333"/>
          <w:sz w:val="16"/>
          <w:szCs w:val="16"/>
        </w:rPr>
        <w:t>：</w:t>
      </w:r>
      <w:hyperlink r:id="rId13" w:history="1">
        <w:r w:rsidRPr="00363ED9">
          <w:rPr>
            <w:rFonts w:ascii="Tahoma" w:eastAsia="Times New Roman" w:hAnsi="Tahoma" w:cs="Tahoma"/>
            <w:color w:val="B32BD5"/>
            <w:sz w:val="16"/>
            <w:szCs w:val="16"/>
            <w:u w:val="single"/>
          </w:rPr>
          <w:t>http://www.linuxidc.com/Linux/2016-05/131491.htm</w:t>
        </w:r>
      </w:hyperlink>
    </w:p>
    <w:p w:rsidR="001C007E" w:rsidRPr="00363ED9" w:rsidRDefault="001C007E">
      <w:pPr>
        <w:rPr>
          <w:sz w:val="16"/>
          <w:szCs w:val="16"/>
        </w:rPr>
      </w:pPr>
    </w:p>
    <w:sectPr w:rsidR="001C007E" w:rsidRPr="00363ED9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B453B"/>
    <w:multiLevelType w:val="multilevel"/>
    <w:tmpl w:val="354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CC2A3A"/>
    <w:multiLevelType w:val="multilevel"/>
    <w:tmpl w:val="65CA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7B2BD0"/>
    <w:multiLevelType w:val="multilevel"/>
    <w:tmpl w:val="0516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51250E"/>
    <w:multiLevelType w:val="multilevel"/>
    <w:tmpl w:val="7BC8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F72047"/>
    <w:multiLevelType w:val="multilevel"/>
    <w:tmpl w:val="D824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386050"/>
    <w:multiLevelType w:val="multilevel"/>
    <w:tmpl w:val="4422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D42F70"/>
    <w:multiLevelType w:val="multilevel"/>
    <w:tmpl w:val="28FA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513F5F"/>
    <w:multiLevelType w:val="multilevel"/>
    <w:tmpl w:val="A83C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5E4CBE"/>
    <w:multiLevelType w:val="multilevel"/>
    <w:tmpl w:val="A0DC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D61962"/>
    <w:multiLevelType w:val="multilevel"/>
    <w:tmpl w:val="EDD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8F2EB2"/>
    <w:multiLevelType w:val="multilevel"/>
    <w:tmpl w:val="2824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183DF5"/>
    <w:multiLevelType w:val="multilevel"/>
    <w:tmpl w:val="1F9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AA596E"/>
    <w:multiLevelType w:val="multilevel"/>
    <w:tmpl w:val="134C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F32983"/>
    <w:multiLevelType w:val="multilevel"/>
    <w:tmpl w:val="67BE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F04AD3"/>
    <w:multiLevelType w:val="multilevel"/>
    <w:tmpl w:val="6E42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F73D53"/>
    <w:multiLevelType w:val="multilevel"/>
    <w:tmpl w:val="9448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162050"/>
    <w:multiLevelType w:val="multilevel"/>
    <w:tmpl w:val="84C0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14"/>
  </w:num>
  <w:num w:numId="5">
    <w:abstractNumId w:val="16"/>
  </w:num>
  <w:num w:numId="6">
    <w:abstractNumId w:val="2"/>
  </w:num>
  <w:num w:numId="7">
    <w:abstractNumId w:val="8"/>
  </w:num>
  <w:num w:numId="8">
    <w:abstractNumId w:val="3"/>
  </w:num>
  <w:num w:numId="9">
    <w:abstractNumId w:val="15"/>
  </w:num>
  <w:num w:numId="10">
    <w:abstractNumId w:val="5"/>
  </w:num>
  <w:num w:numId="11">
    <w:abstractNumId w:val="13"/>
  </w:num>
  <w:num w:numId="12">
    <w:abstractNumId w:val="10"/>
  </w:num>
  <w:num w:numId="13">
    <w:abstractNumId w:val="6"/>
  </w:num>
  <w:num w:numId="14">
    <w:abstractNumId w:val="12"/>
  </w:num>
  <w:num w:numId="15">
    <w:abstractNumId w:val="0"/>
  </w:num>
  <w:num w:numId="16">
    <w:abstractNumId w:val="7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363ED9"/>
    <w:rsid w:val="000A3453"/>
    <w:rsid w:val="001C007E"/>
    <w:rsid w:val="00363ED9"/>
    <w:rsid w:val="0050116A"/>
    <w:rsid w:val="009422C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4">
    <w:name w:val="heading 4"/>
    <w:basedOn w:val="Normal"/>
    <w:link w:val="Heading4Char"/>
    <w:uiPriority w:val="9"/>
    <w:qFormat/>
    <w:rsid w:val="00363E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63ED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articleimg">
    <w:name w:val="article_img"/>
    <w:basedOn w:val="Normal"/>
    <w:rsid w:val="00363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imgdesc">
    <w:name w:val="article_img_desc"/>
    <w:basedOn w:val="Normal"/>
    <w:rsid w:val="00363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63ED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63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63ED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363ED9"/>
  </w:style>
  <w:style w:type="character" w:styleId="HTMLCode">
    <w:name w:val="HTML Code"/>
    <w:basedOn w:val="DefaultParagraphFont"/>
    <w:uiPriority w:val="99"/>
    <w:semiHidden/>
    <w:unhideWhenUsed/>
    <w:rsid w:val="00363ED9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363ED9"/>
  </w:style>
  <w:style w:type="character" w:customStyle="1" w:styleId="str">
    <w:name w:val="str"/>
    <w:basedOn w:val="DefaultParagraphFont"/>
    <w:rsid w:val="00363ED9"/>
  </w:style>
  <w:style w:type="character" w:customStyle="1" w:styleId="pln">
    <w:name w:val="pln"/>
    <w:basedOn w:val="DefaultParagraphFont"/>
    <w:rsid w:val="00363ED9"/>
  </w:style>
  <w:style w:type="character" w:customStyle="1" w:styleId="kwd">
    <w:name w:val="kwd"/>
    <w:basedOn w:val="DefaultParagraphFont"/>
    <w:rsid w:val="00363ED9"/>
  </w:style>
  <w:style w:type="character" w:customStyle="1" w:styleId="typ">
    <w:name w:val="typ"/>
    <w:basedOn w:val="DefaultParagraphFont"/>
    <w:rsid w:val="00363ED9"/>
  </w:style>
  <w:style w:type="character" w:customStyle="1" w:styleId="com">
    <w:name w:val="com"/>
    <w:basedOn w:val="DefaultParagraphFont"/>
    <w:rsid w:val="00363ED9"/>
  </w:style>
  <w:style w:type="character" w:customStyle="1" w:styleId="lit">
    <w:name w:val="lit"/>
    <w:basedOn w:val="DefaultParagraphFont"/>
    <w:rsid w:val="00363ED9"/>
  </w:style>
  <w:style w:type="character" w:styleId="Strong">
    <w:name w:val="Strong"/>
    <w:basedOn w:val="DefaultParagraphFont"/>
    <w:uiPriority w:val="22"/>
    <w:qFormat/>
    <w:rsid w:val="00363ED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E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E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44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Radix_tree" TargetMode="External"/><Relationship Id="rId13" Type="http://schemas.openxmlformats.org/officeDocument/2006/relationships/hyperlink" Target="http://www.linuxidc.com/Linux/2016-05/131491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orvalds/linux/blob/master/lib/radix-tree.c" TargetMode="External"/><Relationship Id="rId12" Type="http://schemas.openxmlformats.org/officeDocument/2006/relationships/hyperlink" Target="https://linux.cn/article-7353-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orvalds/linux/blob/master/include/linux/radix-tree.h" TargetMode="External"/><Relationship Id="rId11" Type="http://schemas.openxmlformats.org/officeDocument/2006/relationships/hyperlink" Target="https://github.com/LCTT/TranslateProject" TargetMode="External"/><Relationship Id="rId5" Type="http://schemas.openxmlformats.org/officeDocument/2006/relationships/hyperlink" Target="http://en.wikipedia.org/wiki/Radix_tre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0xAX/linux-insides/blob/master/DataStructures/radix-tre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Tri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697</Words>
  <Characters>3977</Characters>
  <Application>Microsoft Office Word</Application>
  <DocSecurity>0</DocSecurity>
  <Lines>33</Lines>
  <Paragraphs>9</Paragraphs>
  <ScaleCrop>false</ScaleCrop>
  <Company>Lenovo.com</Company>
  <LinksUpToDate>false</LinksUpToDate>
  <CharactersWithSpaces>4665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2017-05-15T03:37:00Z</dcterms:created>
  <dcterms:modified xsi:type="dcterms:W3CDTF">2017-05-15T03:38:00Z</dcterms:modified>
</cp:coreProperties>
</file>