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089" w:rsidRDefault="00AF1F59" w:rsidP="00AF1F59">
      <w:pPr>
        <w:jc w:val="right"/>
        <w:rPr>
          <w:rFonts w:ascii="Graphik Arabic Thin" w:hAnsi="Graphik Arabic Thin" w:cs="Dast Nevis"/>
          <w:sz w:val="48"/>
          <w:szCs w:val="48"/>
          <w:lang w:bidi="fa-IR"/>
        </w:rPr>
      </w:pPr>
      <w:proofErr w:type="gramStart"/>
      <w:r>
        <w:rPr>
          <w:rFonts w:ascii="Graphik Arabic Thin" w:hAnsi="Graphik Arabic Thin" w:cs="Dast Nevis"/>
          <w:sz w:val="48"/>
          <w:szCs w:val="48"/>
          <w:lang w:bidi="fa-IR"/>
        </w:rPr>
        <w:t>:Syntax</w:t>
      </w:r>
      <w:proofErr w:type="gramEnd"/>
      <w:r>
        <w:rPr>
          <w:rFonts w:ascii="Graphik Arabic Thin" w:hAnsi="Graphik Arabic Thin" w:cs="Dast Nevis"/>
          <w:sz w:val="48"/>
          <w:szCs w:val="48"/>
          <w:lang w:bidi="fa-IR"/>
        </w:rPr>
        <w:t xml:space="preserve"> </w:t>
      </w:r>
      <w:proofErr w:type="spellStart"/>
      <w:r>
        <w:rPr>
          <w:rFonts w:ascii="Graphik Arabic Thin" w:hAnsi="Graphik Arabic Thin" w:cs="Dast Nevis"/>
          <w:sz w:val="48"/>
          <w:szCs w:val="48"/>
          <w:lang w:bidi="fa-IR"/>
        </w:rPr>
        <w:t>Erorr</w:t>
      </w:r>
      <w:proofErr w:type="spellEnd"/>
    </w:p>
    <w:p w:rsidR="00AF1F59" w:rsidRDefault="00AF1F59" w:rsidP="00AF1F59">
      <w:pPr>
        <w:jc w:val="right"/>
        <w:rPr>
          <w:rFonts w:ascii="Graphik Arabic Thin" w:hAnsi="Graphik Arabic Thin" w:cs="Dast Nevis" w:hint="cs"/>
          <w:sz w:val="40"/>
          <w:szCs w:val="40"/>
          <w:rtl/>
          <w:lang w:bidi="fa-IR"/>
        </w:rPr>
      </w:pPr>
      <w:r>
        <w:rPr>
          <w:rFonts w:ascii="Graphik Arabic Thin" w:hAnsi="Graphik Arabic Thin" w:cs="Dast Nevis" w:hint="cs"/>
          <w:sz w:val="40"/>
          <w:szCs w:val="40"/>
          <w:rtl/>
          <w:lang w:bidi="fa-IR"/>
        </w:rPr>
        <w:t>خطای سینتکسی زمانی رخ میدهد که کدی که ما نوشتیم طبق قوانین زبان برنامه نویسی نباشد مثلا ویرگول رو فراموش کرده باشیم یا تب نزده باشیم یا یکی از کلمات رو اشتباه نوشته باشیم و زمانی که این خطا رخ میدهد برنامه قابل اجرا نیست و تا زمانی که خطا رو رفع نکنیم برنامه ما اجرا نخواهد شد./</w:t>
      </w:r>
    </w:p>
    <w:p w:rsidR="00AF1F59" w:rsidRDefault="00AF1F59" w:rsidP="00AF1F59">
      <w:pPr>
        <w:jc w:val="right"/>
        <w:rPr>
          <w:rFonts w:ascii="Graphik Arabic Thin" w:hAnsi="Graphik Arabic Thin" w:cs="Dast Nevis"/>
          <w:sz w:val="40"/>
          <w:szCs w:val="40"/>
          <w:lang w:bidi="fa-IR"/>
        </w:rPr>
      </w:pPr>
      <w:proofErr w:type="gramStart"/>
      <w:r>
        <w:rPr>
          <w:rFonts w:ascii="Graphik Arabic Thin" w:hAnsi="Graphik Arabic Thin" w:cs="Dast Nevis"/>
          <w:sz w:val="40"/>
          <w:szCs w:val="40"/>
          <w:lang w:bidi="fa-IR"/>
        </w:rPr>
        <w:t>:Exception</w:t>
      </w:r>
      <w:proofErr w:type="gramEnd"/>
    </w:p>
    <w:p w:rsidR="00AF1F59" w:rsidRDefault="00AF1F59" w:rsidP="00AF1F59">
      <w:pPr>
        <w:jc w:val="right"/>
        <w:rPr>
          <w:rFonts w:ascii="Graphik Arabic Thin" w:hAnsi="Graphik Arabic Thin" w:cs="Dast Nevis"/>
          <w:sz w:val="40"/>
          <w:szCs w:val="40"/>
          <w:rtl/>
          <w:lang w:bidi="fa-IR"/>
        </w:rPr>
      </w:pPr>
      <w:r>
        <w:rPr>
          <w:rFonts w:ascii="Graphik Arabic Thin" w:hAnsi="Graphik Arabic Thin" w:cs="Dast Nevis" w:hint="cs"/>
          <w:sz w:val="40"/>
          <w:szCs w:val="40"/>
          <w:rtl/>
          <w:lang w:bidi="fa-IR"/>
        </w:rPr>
        <w:t xml:space="preserve">خطای منطقی زمانی رخ میده که ما قصد باز کردن فایلی رو داریم ولی اون فایل اصلا وجود خارجی نداره یا بخوایم عددی رو بر صفر تقسیم کنیم یا زمانی که بخوایم که کتابخونه ای رو ایمپورت کنیم ولی اون کتابخونه روی نرم افزار ما نصب نشده باشه  که میتونیم با استفاده از ترای و کچ اون رو مدیریت کنیم </w:t>
      </w:r>
      <w:r w:rsidR="00BD4AB2">
        <w:rPr>
          <w:rFonts w:ascii="Graphik Arabic Thin" w:hAnsi="Graphik Arabic Thin" w:cs="Dast Nevis" w:hint="cs"/>
          <w:sz w:val="40"/>
          <w:szCs w:val="40"/>
          <w:rtl/>
          <w:lang w:bidi="fa-IR"/>
        </w:rPr>
        <w:t>و اجرای برنامه ادامه پیدا کنه ....</w:t>
      </w:r>
    </w:p>
    <w:p w:rsidR="00BD4AB2" w:rsidRDefault="00BD4AB2" w:rsidP="00AF1F59">
      <w:pPr>
        <w:jc w:val="right"/>
        <w:rPr>
          <w:rFonts w:ascii="Graphik Arabic Thin" w:hAnsi="Graphik Arabic Thin" w:cs="Dast Nevis" w:hint="cs"/>
          <w:sz w:val="40"/>
          <w:szCs w:val="40"/>
          <w:rtl/>
          <w:lang w:bidi="fa-IR"/>
        </w:rPr>
      </w:pPr>
      <w:bookmarkStart w:id="0" w:name="_GoBack"/>
      <w:bookmarkEnd w:id="0"/>
    </w:p>
    <w:p w:rsidR="00BD4AB2" w:rsidRPr="00AF1F59" w:rsidRDefault="00BD4AB2" w:rsidP="00AF1F59">
      <w:pPr>
        <w:jc w:val="right"/>
        <w:rPr>
          <w:rFonts w:ascii="Graphik Arabic Thin" w:hAnsi="Graphik Arabic Thin" w:cs="Dast Nevis" w:hint="cs"/>
          <w:sz w:val="40"/>
          <w:szCs w:val="40"/>
          <w:rtl/>
          <w:lang w:bidi="fa-IR"/>
        </w:rPr>
      </w:pPr>
      <w:r>
        <w:rPr>
          <w:rFonts w:ascii="Graphik Arabic Thin" w:hAnsi="Graphik Arabic Thin" w:cs="Dast Nevis" w:hint="cs"/>
          <w:sz w:val="40"/>
          <w:szCs w:val="40"/>
          <w:rtl/>
          <w:lang w:bidi="fa-IR"/>
        </w:rPr>
        <w:t>به طور خلاصه تفاوت اصلی این دوتا اینکه سینتکسی در هنگام نوشتن کدمون رخ میده و از اجرای برنامه جلوگیری میکنه و خطای منطقی در هنگام اجرای برنامه رخ میده و توسط برنامه خودمون میتونیم به  اون رسیدگی کنیم./</w:t>
      </w:r>
    </w:p>
    <w:sectPr w:rsidR="00BD4AB2" w:rsidRPr="00AF1F59" w:rsidSect="00AF1F59">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phik Arabic Thin">
    <w:panose1 w:val="00000000000000000000"/>
    <w:charset w:val="00"/>
    <w:family w:val="modern"/>
    <w:notTrueType/>
    <w:pitch w:val="variable"/>
    <w:sig w:usb0="A000202F" w:usb1="8000245A" w:usb2="00000008" w:usb3="00000000" w:csb0="000000D3" w:csb1="00000000"/>
  </w:font>
  <w:font w:name="Dast Nevis">
    <w:panose1 w:val="03000400000000000000"/>
    <w:charset w:val="B2"/>
    <w:family w:val="script"/>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341"/>
    <w:rsid w:val="009D1089"/>
    <w:rsid w:val="00AF1F59"/>
    <w:rsid w:val="00BD4AB2"/>
    <w:rsid w:val="00FB0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F78BD-B88D-45F5-9303-2F9FC548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BFA36-E3FE-4B10-9FFF-4A7C02A80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Gerdoo.net</Company>
  <LinksUpToDate>false</LinksUpToDate>
  <CharactersWithSpaces>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dc:creator>
  <cp:keywords/>
  <dc:description/>
  <cp:lastModifiedBy>tik</cp:lastModifiedBy>
  <cp:revision>3</cp:revision>
  <dcterms:created xsi:type="dcterms:W3CDTF">2023-12-05T21:45:00Z</dcterms:created>
  <dcterms:modified xsi:type="dcterms:W3CDTF">2023-12-05T21:59:00Z</dcterms:modified>
</cp:coreProperties>
</file>