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2DF8" w14:textId="69595AB0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4D7F9D5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42"/>
          <w:szCs w:val="42"/>
        </w:rPr>
      </w:pPr>
      <w:r>
        <w:rPr>
          <w:rFonts w:ascii="TrebuchetMS" w:hAnsi="TrebuchetMS" w:cs="TrebuchetMS"/>
          <w:sz w:val="42"/>
          <w:szCs w:val="42"/>
        </w:rPr>
        <w:t>Data Scientist Challenge</w:t>
      </w:r>
    </w:p>
    <w:p w14:paraId="33C3AA49" w14:textId="5BA65C39" w:rsidR="0024511A" w:rsidRDefault="0024511A" w:rsidP="0024511A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TrebuchetMS" w:cs="Arial-ItalicMT"/>
          <w:i/>
          <w:iCs/>
          <w:sz w:val="20"/>
          <w:szCs w:val="20"/>
          <w:lang w:bidi="he-IL"/>
        </w:rPr>
      </w:pP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 xml:space="preserve">Please read over the following </w:t>
      </w: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>questions and</w:t>
      </w: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 xml:space="preserve"> get back to us in your preferred format. We review</w:t>
      </w:r>
    </w:p>
    <w:p w14:paraId="7468754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TrebuchetMS" w:cs="Arial-ItalicMT"/>
          <w:i/>
          <w:iCs/>
          <w:sz w:val="20"/>
          <w:szCs w:val="20"/>
          <w:lang w:bidi="he-IL"/>
        </w:rPr>
      </w:pP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>challenges anonymously so please do not include personally identifiable information in your submission.</w:t>
      </w:r>
    </w:p>
    <w:p w14:paraId="66681EE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TrebuchetMS" w:cs="Arial-ItalicMT"/>
          <w:i/>
          <w:iCs/>
          <w:sz w:val="20"/>
          <w:szCs w:val="20"/>
          <w:lang w:bidi="he-IL"/>
        </w:rPr>
      </w:pP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>The purpose of this challenge is not for you to come up with perfect answers but to show us your process</w:t>
      </w:r>
    </w:p>
    <w:p w14:paraId="437746E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TrebuchetMS" w:cs="Arial-ItalicMT"/>
          <w:i/>
          <w:iCs/>
          <w:sz w:val="20"/>
          <w:szCs w:val="20"/>
          <w:lang w:bidi="he-IL"/>
        </w:rPr>
      </w:pPr>
      <w:r>
        <w:rPr>
          <w:rFonts w:ascii="Arial-ItalicMT" w:hAnsi="TrebuchetMS" w:cs="Arial-ItalicMT"/>
          <w:i/>
          <w:iCs/>
          <w:sz w:val="20"/>
          <w:szCs w:val="20"/>
          <w:lang w:bidi="he-IL"/>
        </w:rPr>
        <w:t>of tackling real-life, ambiguous data questions.</w:t>
      </w:r>
    </w:p>
    <w:p w14:paraId="0D0F5C9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6"/>
          <w:szCs w:val="26"/>
        </w:rPr>
      </w:pPr>
      <w:bookmarkStart w:id="0" w:name="_GoBack"/>
      <w:bookmarkEnd w:id="0"/>
    </w:p>
    <w:p w14:paraId="51E91AAF" w14:textId="182CE30E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6"/>
          <w:szCs w:val="26"/>
        </w:rPr>
      </w:pPr>
      <w:r>
        <w:rPr>
          <w:rFonts w:ascii="TrebuchetMS-Bold" w:hAnsi="TrebuchetMS-Bold" w:cs="TrebuchetMS-Bold"/>
          <w:b/>
          <w:bCs/>
          <w:sz w:val="26"/>
          <w:szCs w:val="26"/>
        </w:rPr>
        <w:t>Question 1</w:t>
      </w:r>
    </w:p>
    <w:p w14:paraId="76B19FE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/>
        </w:rPr>
        <w:t>Listening behavior on playlists is analyzed using the following tables:</w:t>
      </w:r>
    </w:p>
    <w:p w14:paraId="1751976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●</w:t>
      </w:r>
      <w:r>
        <w:rPr>
          <w:rFonts w:ascii="ArialMT" w:eastAsia="ArialMT" w:hAnsi="TrebuchetMS" w:cs="ArialMT"/>
        </w:rPr>
        <w:t xml:space="preserve"> </w:t>
      </w:r>
      <w:r>
        <w:rPr>
          <w:rFonts w:ascii="Arial-BoldMT" w:eastAsia="Arial-BoldMT" w:hAnsi="TrebuchetMS" w:cs="Arial-BoldMT"/>
          <w:b/>
          <w:bCs/>
        </w:rPr>
        <w:t xml:space="preserve">playlists </w:t>
      </w:r>
      <w:r>
        <w:rPr>
          <w:rFonts w:ascii="ArialMT" w:eastAsia="ArialMT" w:hAnsi="TrebuchetMS" w:cs="ArialMT"/>
        </w:rPr>
        <w:t>table with columns:</w:t>
      </w:r>
    </w:p>
    <w:p w14:paraId="3029FC6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user_id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user who uploaded the playlist</w:t>
      </w:r>
    </w:p>
    <w:p w14:paraId="55C48E7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playlist_id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unique identifier of the playlist</w:t>
      </w:r>
    </w:p>
    <w:p w14:paraId="7099B0D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-BoldMT" w:eastAsia="Arial-BoldMT" w:hAnsi="TrebuchetMS" w:cs="Arial-BoldMT" w:hint="eastAsia"/>
          <w:b/>
          <w:bCs/>
        </w:rPr>
        <w:t>●</w:t>
      </w:r>
      <w:r>
        <w:rPr>
          <w:rFonts w:ascii="Arial-BoldMT" w:eastAsia="Arial-BoldMT" w:hAnsi="TrebuchetMS" w:cs="Arial-BoldMT"/>
          <w:b/>
          <w:bCs/>
        </w:rPr>
        <w:t xml:space="preserve"> listings </w:t>
      </w:r>
      <w:r>
        <w:rPr>
          <w:rFonts w:ascii="ArialMT" w:eastAsia="ArialMT" w:hAnsi="TrebuchetMS" w:cs="ArialMT"/>
        </w:rPr>
        <w:t>table with columns:</w:t>
      </w:r>
    </w:p>
    <w:p w14:paraId="5322D50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playlist_id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unique identifier of the playlist</w:t>
      </w:r>
    </w:p>
    <w:p w14:paraId="7A52E64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track_id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unique identifier of the track</w:t>
      </w:r>
    </w:p>
    <w:p w14:paraId="5958F3E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r>
        <w:rPr>
          <w:rFonts w:ascii="Arial-ItalicMT" w:hAnsi="TrebuchetMS" w:cs="Arial-ItalicMT"/>
          <w:i/>
          <w:iCs/>
          <w:lang w:bidi="he-IL"/>
        </w:rPr>
        <w:t xml:space="preserve">position </w:t>
      </w:r>
      <w:r>
        <w:rPr>
          <w:rFonts w:ascii="ArialMT" w:eastAsia="ArialMT" w:hAnsi="TrebuchetMS" w:cs="ArialMT"/>
        </w:rPr>
        <w:t>: the position of this track in the playlist</w:t>
      </w:r>
    </w:p>
    <w:p w14:paraId="4490E0A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track_duration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length of the track recording (in milliseconds)</w:t>
      </w:r>
    </w:p>
    <w:p w14:paraId="0507E97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-BoldMT" w:eastAsia="Arial-BoldMT" w:hAnsi="TrebuchetMS" w:cs="Arial-BoldMT" w:hint="eastAsia"/>
          <w:b/>
          <w:bCs/>
        </w:rPr>
        <w:t>●</w:t>
      </w:r>
      <w:r>
        <w:rPr>
          <w:rFonts w:ascii="Arial-BoldMT" w:eastAsia="Arial-BoldMT" w:hAnsi="TrebuchetMS" w:cs="Arial-BoldMT"/>
          <w:b/>
          <w:bCs/>
        </w:rPr>
        <w:t xml:space="preserve"> plays </w:t>
      </w:r>
      <w:r>
        <w:rPr>
          <w:rFonts w:ascii="ArialMT" w:eastAsia="ArialMT" w:hAnsi="TrebuchetMS" w:cs="ArialMT"/>
        </w:rPr>
        <w:t>table with columns:</w:t>
      </w:r>
    </w:p>
    <w:p w14:paraId="1B94894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r>
        <w:rPr>
          <w:rFonts w:ascii="Arial-ItalicMT" w:hAnsi="TrebuchetMS" w:cs="Arial-ItalicMT"/>
          <w:i/>
          <w:iCs/>
          <w:lang w:bidi="he-IL"/>
        </w:rPr>
        <w:t xml:space="preserve">timestamp </w:t>
      </w:r>
      <w:r>
        <w:rPr>
          <w:rFonts w:ascii="ArialMT" w:eastAsia="ArialMT" w:hAnsi="TrebuchetMS" w:cs="ArialMT"/>
        </w:rPr>
        <w:t>: the time the play occurred</w:t>
      </w:r>
    </w:p>
    <w:p w14:paraId="2C62EC6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user_id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user who played the given track</w:t>
      </w:r>
    </w:p>
    <w:p w14:paraId="6A13876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track_id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unique identifier of the track</w:t>
      </w:r>
    </w:p>
    <w:p w14:paraId="0A3D5FE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playlist_id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unique identifier of the playlist (set to 0 if the play did not happen</w:t>
      </w:r>
    </w:p>
    <w:p w14:paraId="6F957F6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/>
        </w:rPr>
        <w:t>in a playlist)</w:t>
      </w:r>
    </w:p>
    <w:p w14:paraId="5544913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○</w:t>
      </w:r>
      <w:r>
        <w:rPr>
          <w:rFonts w:ascii="ArialMT" w:eastAsia="ArialMT" w:hAnsi="TrebuchetMS" w:cs="ArialMT"/>
        </w:rPr>
        <w:t xml:space="preserve"> </w:t>
      </w:r>
      <w:proofErr w:type="spellStart"/>
      <w:r>
        <w:rPr>
          <w:rFonts w:ascii="Arial-ItalicMT" w:hAnsi="TrebuchetMS" w:cs="Arial-ItalicMT"/>
          <w:i/>
          <w:iCs/>
          <w:lang w:bidi="he-IL"/>
        </w:rPr>
        <w:t>listening_duration</w:t>
      </w:r>
      <w:proofErr w:type="spellEnd"/>
      <w:r>
        <w:rPr>
          <w:rFonts w:ascii="Arial-ItalicMT" w:hAnsi="TrebuchetMS" w:cs="Arial-ItalicMT"/>
          <w:i/>
          <w:iCs/>
          <w:lang w:bidi="he-IL"/>
        </w:rPr>
        <w:t xml:space="preserve"> </w:t>
      </w:r>
      <w:r>
        <w:rPr>
          <w:rFonts w:ascii="ArialMT" w:eastAsia="ArialMT" w:hAnsi="TrebuchetMS" w:cs="ArialMT"/>
        </w:rPr>
        <w:t>: the duration that the user listened to the track (in milliseconds)</w:t>
      </w:r>
    </w:p>
    <w:p w14:paraId="4284CBA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/>
        </w:rPr>
        <w:t>Using this schema, write or describe a SQL query that would help you find out the following:</w:t>
      </w:r>
    </w:p>
    <w:p w14:paraId="7B86384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●</w:t>
      </w:r>
      <w:r>
        <w:rPr>
          <w:rFonts w:ascii="ArialMT" w:eastAsia="ArialMT" w:hAnsi="TrebuchetMS" w:cs="ArialMT"/>
        </w:rPr>
        <w:t xml:space="preserve"> Given a user X, what are their 3 most listened to playlists?</w:t>
      </w:r>
    </w:p>
    <w:p w14:paraId="672A283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●</w:t>
      </w:r>
      <w:r>
        <w:rPr>
          <w:rFonts w:ascii="ArialMT" w:eastAsia="ArialMT" w:hAnsi="TrebuchetMS" w:cs="ArialMT"/>
        </w:rPr>
        <w:t xml:space="preserve"> What is the percentage of users that create playlists only containing </w:t>
      </w:r>
      <w:proofErr w:type="spellStart"/>
      <w:r>
        <w:rPr>
          <w:rFonts w:ascii="ArialMT" w:eastAsia="ArialMT" w:hAnsi="TrebuchetMS" w:cs="ArialMT"/>
        </w:rPr>
        <w:t>dj</w:t>
      </w:r>
      <w:proofErr w:type="spellEnd"/>
      <w:r>
        <w:rPr>
          <w:rFonts w:ascii="ArialMT" w:eastAsia="ArialMT" w:hAnsi="TrebuchetMS" w:cs="ArialMT"/>
        </w:rPr>
        <w:t>-sets? Assume a</w:t>
      </w:r>
    </w:p>
    <w:p w14:paraId="57552B1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proofErr w:type="spellStart"/>
      <w:r>
        <w:rPr>
          <w:rFonts w:ascii="ArialMT" w:eastAsia="ArialMT" w:hAnsi="TrebuchetMS" w:cs="ArialMT"/>
        </w:rPr>
        <w:t>dj</w:t>
      </w:r>
      <w:proofErr w:type="spellEnd"/>
      <w:r>
        <w:rPr>
          <w:rFonts w:ascii="ArialMT" w:eastAsia="ArialMT" w:hAnsi="TrebuchetMS" w:cs="ArialMT"/>
        </w:rPr>
        <w:t>-set is a track with a duration longer than 10min.</w:t>
      </w:r>
    </w:p>
    <w:p w14:paraId="7962967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 w:hint="eastAsia"/>
        </w:rPr>
        <w:t>●</w:t>
      </w:r>
      <w:r>
        <w:rPr>
          <w:rFonts w:ascii="ArialMT" w:eastAsia="ArialMT" w:hAnsi="TrebuchetMS" w:cs="ArialMT"/>
        </w:rPr>
        <w:t xml:space="preserve"> For a user X, recommend 5 playlists they would like that they haven</w:t>
      </w:r>
      <w:r>
        <w:rPr>
          <w:rFonts w:ascii="ArialMT" w:eastAsia="ArialMT" w:hAnsi="TrebuchetMS" w:cs="ArialMT" w:hint="eastAsia"/>
        </w:rPr>
        <w:t>’</w:t>
      </w:r>
      <w:r>
        <w:rPr>
          <w:rFonts w:ascii="ArialMT" w:eastAsia="ArialMT" w:hAnsi="TrebuchetMS" w:cs="ArialMT"/>
        </w:rPr>
        <w:t>t heard before. Go</w:t>
      </w:r>
    </w:p>
    <w:p w14:paraId="5632A11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/>
        </w:rPr>
        <w:t xml:space="preserve">for a practical </w:t>
      </w:r>
      <w:proofErr w:type="spellStart"/>
      <w:r>
        <w:rPr>
          <w:rFonts w:ascii="ArialMT" w:eastAsia="ArialMT" w:hAnsi="TrebuchetMS" w:cs="ArialMT"/>
        </w:rPr>
        <w:t>over elaborate</w:t>
      </w:r>
      <w:proofErr w:type="spellEnd"/>
      <w:r>
        <w:rPr>
          <w:rFonts w:ascii="ArialMT" w:eastAsia="ArialMT" w:hAnsi="TrebuchetMS" w:cs="ArialMT"/>
        </w:rPr>
        <w:t xml:space="preserve"> solution and stick to something that works well in SQL.</w:t>
      </w:r>
    </w:p>
    <w:p w14:paraId="6F5B4ED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</w:rPr>
      </w:pPr>
      <w:r>
        <w:rPr>
          <w:rFonts w:ascii="ArialMT" w:eastAsia="ArialMT" w:hAnsi="TrebuchetMS" w:cs="ArialMT"/>
        </w:rPr>
        <w:t>Please explain your logic.</w:t>
      </w:r>
    </w:p>
    <w:p w14:paraId="23F8EF13" w14:textId="1FF87D4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1AEACA50" w14:textId="3C601769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4D6EE166" w14:textId="31C9E01F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618530BA" w14:textId="215FD1CB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7400106A" w14:textId="4182B123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4DD264A7" w14:textId="1B6C4BD0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24A528A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262E277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</w:p>
    <w:p w14:paraId="1B0DF94B" w14:textId="7512B291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24511A">
        <w:rPr>
          <w:rFonts w:ascii="ArialMT" w:eastAsia="ArialMT" w:cs="ArialMT"/>
          <w:b/>
          <w:bCs/>
          <w:color w:val="000000"/>
        </w:rPr>
        <w:lastRenderedPageBreak/>
        <w:t>Question 2</w:t>
      </w:r>
      <w:r>
        <w:rPr>
          <w:rFonts w:ascii="ArialMT" w:eastAsia="ArialMT" w:cs="ArialMT"/>
          <w:color w:val="000000"/>
        </w:rPr>
        <w:t>:-</w:t>
      </w:r>
    </w:p>
    <w:p w14:paraId="49A053E2" w14:textId="53AC7B96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JSON-formatted dataset describing a sample of users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 xml:space="preserve"> listening</w:t>
      </w:r>
    </w:p>
    <w:p w14:paraId="26BED48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behavior on queues of tracks generated by some of SoundCloud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>s recommender systems. We</w:t>
      </w:r>
    </w:p>
    <w:p w14:paraId="01EC073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would like to know what factors affect a listener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>s choice to skip a recommended track.</w:t>
      </w:r>
    </w:p>
    <w:p w14:paraId="56DD064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In this dataset, each record (i.e., each sub-list of the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data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 field) represents the total amount of</w:t>
      </w:r>
    </w:p>
    <w:p w14:paraId="7847521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time the user spent listening to a track that had been recommended before a different track was</w:t>
      </w:r>
    </w:p>
    <w:p w14:paraId="63266F2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played or the listening session ended.</w:t>
      </w:r>
    </w:p>
    <w:p w14:paraId="54837A7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The provided attributes (in the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columns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 field) are:</w:t>
      </w:r>
    </w:p>
    <w:p w14:paraId="52FF249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ts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time the user listened to the recommended track (as Unix timestamp)</w:t>
      </w:r>
    </w:p>
    <w:p w14:paraId="212C8A0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country_code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two-character country abbreviation where the user was located at the</w:t>
      </w:r>
    </w:p>
    <w:p w14:paraId="44B7229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time of listening</w:t>
      </w:r>
    </w:p>
    <w:p w14:paraId="40B655E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client_version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version of the client that the listener was using</w:t>
      </w:r>
    </w:p>
    <w:p w14:paraId="2E0ADD2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listening_context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section of the SoundCloud web app where the user listened to the</w:t>
      </w:r>
    </w:p>
    <w:p w14:paraId="71D317A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recommended track</w:t>
      </w:r>
    </w:p>
    <w:p w14:paraId="4A3E5BF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collection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: any of the pages in the </w:t>
      </w:r>
      <w:r>
        <w:rPr>
          <w:rFonts w:ascii="ArialMT" w:eastAsia="ArialMT" w:cs="ArialMT"/>
          <w:color w:val="1155CD"/>
        </w:rPr>
        <w:t>Collection section</w:t>
      </w:r>
    </w:p>
    <w:p w14:paraId="555C1DA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you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the listener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 xml:space="preserve">s </w:t>
      </w:r>
      <w:r>
        <w:rPr>
          <w:rFonts w:ascii="ArialMT" w:eastAsia="ArialMT" w:cs="ArialMT"/>
          <w:color w:val="1155CD"/>
        </w:rPr>
        <w:t>own profile page</w:t>
      </w:r>
    </w:p>
    <w:p w14:paraId="49EB601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search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: any of the pages in the </w:t>
      </w:r>
      <w:r>
        <w:rPr>
          <w:rFonts w:ascii="ArialMT" w:eastAsia="ArialMT" w:cs="ArialMT"/>
          <w:color w:val="1155CD"/>
        </w:rPr>
        <w:t>Search experience</w:t>
      </w:r>
    </w:p>
    <w:p w14:paraId="65D2684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stream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: the page of the </w:t>
      </w:r>
      <w:r>
        <w:rPr>
          <w:rFonts w:ascii="ArialMT" w:eastAsia="ArialMT" w:cs="ArialMT"/>
          <w:color w:val="1155CD"/>
        </w:rPr>
        <w:t>Stream experience</w:t>
      </w:r>
    </w:p>
    <w:p w14:paraId="53F7A41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personal-recommended</w:t>
      </w:r>
      <w:r>
        <w:rPr>
          <w:rFonts w:ascii="ArialMT" w:eastAsia="ArialMT" w:cs="ArialMT" w:hint="eastAsia"/>
          <w:color w:val="000000"/>
        </w:rPr>
        <w:t>’</w:t>
      </w:r>
      <w:r>
        <w:rPr>
          <w:rFonts w:ascii="ArialMT" w:eastAsia="ArialMT" w:cs="ArialMT"/>
          <w:color w:val="000000"/>
        </w:rPr>
        <w:t xml:space="preserve">: the page of the </w:t>
      </w:r>
      <w:r>
        <w:rPr>
          <w:rFonts w:ascii="ArialMT" w:eastAsia="ArialMT" w:cs="ArialMT"/>
          <w:color w:val="1155CD"/>
        </w:rPr>
        <w:t xml:space="preserve">Discover experience </w:t>
      </w:r>
      <w:r>
        <w:rPr>
          <w:rFonts w:ascii="ArialMT" w:eastAsia="ArialMT" w:cs="ArialMT"/>
          <w:color w:val="000000"/>
        </w:rPr>
        <w:t>for personalized</w:t>
      </w:r>
    </w:p>
    <w:p w14:paraId="5E5FE67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recommendations</w:t>
      </w:r>
    </w:p>
    <w:p w14:paraId="20186B3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charts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 xml:space="preserve">: the page of the </w:t>
      </w:r>
      <w:r>
        <w:rPr>
          <w:rFonts w:ascii="ArialMT" w:eastAsia="ArialMT" w:cs="ArialMT"/>
          <w:color w:val="1155CD"/>
        </w:rPr>
        <w:t xml:space="preserve">Charts experience </w:t>
      </w:r>
      <w:r>
        <w:rPr>
          <w:rFonts w:ascii="ArialMT" w:eastAsia="ArialMT" w:cs="ArialMT"/>
          <w:color w:val="000000"/>
        </w:rPr>
        <w:t>for trending content discovery</w:t>
      </w:r>
    </w:p>
    <w:p w14:paraId="63D5377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tracks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the dedicated page of an uploaded track</w:t>
      </w:r>
    </w:p>
    <w:p w14:paraId="05BD324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users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the profile page of another user (not the one listening)</w:t>
      </w:r>
    </w:p>
    <w:p w14:paraId="463DF50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playlists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the dedicated page of a playlist</w:t>
      </w:r>
    </w:p>
    <w:p w14:paraId="51ECF7D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recommender_algorithm_name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name of the algorithm that produced the track</w:t>
      </w:r>
    </w:p>
    <w:p w14:paraId="0AECA9B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recommendation for the listener</w:t>
      </w:r>
    </w:p>
    <w:p w14:paraId="34382E5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content-based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an implementation of content-based filtering</w:t>
      </w:r>
    </w:p>
    <w:p w14:paraId="6A57B84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collaborative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an implementation of collaborative filtering</w:t>
      </w:r>
    </w:p>
    <w:p w14:paraId="42450D0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hybrid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a hybrid implementation of content-based and collaborative filtering</w:t>
      </w:r>
    </w:p>
    <w:p w14:paraId="6E1196D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○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 w:hint="eastAsia"/>
          <w:color w:val="000000"/>
        </w:rPr>
        <w:t>“</w:t>
      </w:r>
      <w:r>
        <w:rPr>
          <w:rFonts w:ascii="ArialMT" w:eastAsia="ArialMT" w:cs="ArialMT"/>
          <w:color w:val="000000"/>
        </w:rPr>
        <w:t>fallback</w:t>
      </w:r>
      <w:r>
        <w:rPr>
          <w:rFonts w:ascii="ArialMT" w:eastAsia="ArialMT" w:cs="ArialMT" w:hint="eastAsia"/>
          <w:color w:val="000000"/>
        </w:rPr>
        <w:t>”</w:t>
      </w:r>
      <w:r>
        <w:rPr>
          <w:rFonts w:ascii="ArialMT" w:eastAsia="ArialMT" w:cs="ArialMT"/>
          <w:color w:val="000000"/>
        </w:rPr>
        <w:t>: a static list of the popular tracks, used only as a fallback strategy</w:t>
      </w:r>
    </w:p>
    <w:p w14:paraId="33D4930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track_id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unique identifier of the recommended track</w:t>
      </w:r>
    </w:p>
    <w:p w14:paraId="7D18E34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track_genre_category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broad genre category describing the recommended track</w:t>
      </w:r>
    </w:p>
    <w:p w14:paraId="3ED4316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track_upload_date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date the recommended track was uploaded (as Unix timestamp)</w:t>
      </w:r>
    </w:p>
    <w:p w14:paraId="6D77F3C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track_duration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length of the recommended track recording (in milliseconds)</w:t>
      </w:r>
    </w:p>
    <w:p w14:paraId="2DD06F2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listen_duration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duration that the user listened to the recommended track (in</w:t>
      </w:r>
    </w:p>
    <w:p w14:paraId="30447B2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milliseconds)</w:t>
      </w:r>
    </w:p>
    <w:p w14:paraId="4E34DD5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listener_id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unique identifier of the user who listened to the recommended track</w:t>
      </w:r>
    </w:p>
    <w:p w14:paraId="5D1CDE9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lastRenderedPageBreak/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listener_signup_date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date the listener created their SoundCloud account (as Unix</w:t>
      </w:r>
    </w:p>
    <w:p w14:paraId="37956F8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timestamp)</w:t>
      </w:r>
    </w:p>
    <w:p w14:paraId="7AE53C6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listener_top_genre_category_listened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genre category that the user has most</w:t>
      </w:r>
    </w:p>
    <w:p w14:paraId="474A2C0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frequently listened to (based on all their past listening in all contexts)</w:t>
      </w:r>
    </w:p>
    <w:p w14:paraId="0387096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listener_prev_month_listening_time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total duration that the user listened in the</w:t>
      </w:r>
    </w:p>
    <w:p w14:paraId="6E8011C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previous month (in all contexts)</w:t>
      </w:r>
    </w:p>
    <w:p w14:paraId="4237C27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proofErr w:type="spellStart"/>
      <w:r>
        <w:rPr>
          <w:rFonts w:ascii="Arial-ItalicMT" w:eastAsia="ArialMT" w:cs="Arial-ItalicMT"/>
          <w:i/>
          <w:iCs/>
          <w:color w:val="000000"/>
          <w:lang w:bidi="he-IL"/>
        </w:rPr>
        <w:t>listener_prev_month_avg_daily_tracks_listened</w:t>
      </w:r>
      <w:proofErr w:type="spellEnd"/>
      <w:r>
        <w:rPr>
          <w:rFonts w:ascii="Arial-ItalicMT" w:eastAsia="ArialMT" w:cs="Arial-ItalicMT"/>
          <w:i/>
          <w:iCs/>
          <w:color w:val="000000"/>
          <w:lang w:bidi="he-IL"/>
        </w:rPr>
        <w:t xml:space="preserve"> </w:t>
      </w:r>
      <w:r>
        <w:rPr>
          <w:rFonts w:ascii="ArialMT" w:eastAsia="ArialMT" w:cs="ArialMT"/>
          <w:color w:val="000000"/>
        </w:rPr>
        <w:t>: the daily mean number of distinct tracks</w:t>
      </w:r>
    </w:p>
    <w:p w14:paraId="702BEC6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that the user listened in the previous month (in all contexts)</w:t>
      </w:r>
    </w:p>
    <w:p w14:paraId="601811F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Using this dataset and a programming language of your choice, </w:t>
      </w:r>
      <w:proofErr w:type="spellStart"/>
      <w:r>
        <w:rPr>
          <w:rFonts w:ascii="ArialMT" w:eastAsia="ArialMT" w:cs="ArialMT"/>
          <w:color w:val="000000"/>
        </w:rPr>
        <w:t>analyse</w:t>
      </w:r>
      <w:proofErr w:type="spellEnd"/>
      <w:r>
        <w:rPr>
          <w:rFonts w:ascii="ArialMT" w:eastAsia="ArialMT" w:cs="ArialMT"/>
          <w:color w:val="000000"/>
        </w:rPr>
        <w:t xml:space="preserve"> user </w:t>
      </w:r>
      <w:proofErr w:type="spellStart"/>
      <w:r>
        <w:rPr>
          <w:rFonts w:ascii="ArialMT" w:eastAsia="ArialMT" w:cs="ArialMT"/>
          <w:color w:val="000000"/>
        </w:rPr>
        <w:t>behaviour</w:t>
      </w:r>
      <w:proofErr w:type="spellEnd"/>
      <w:r>
        <w:rPr>
          <w:rFonts w:ascii="ArialMT" w:eastAsia="ArialMT" w:cs="ArialMT"/>
          <w:color w:val="000000"/>
        </w:rPr>
        <w:t xml:space="preserve"> with</w:t>
      </w:r>
    </w:p>
    <w:p w14:paraId="16760A9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 xml:space="preserve">regards to </w:t>
      </w:r>
      <w:r>
        <w:rPr>
          <w:rFonts w:ascii="Arial-BoldMT" w:eastAsia="Arial-BoldMT" w:cs="Arial-BoldMT"/>
          <w:b/>
          <w:bCs/>
          <w:color w:val="000000"/>
        </w:rPr>
        <w:t xml:space="preserve">skipping </w:t>
      </w:r>
      <w:r>
        <w:rPr>
          <w:rFonts w:ascii="ArialMT" w:eastAsia="ArialMT" w:cs="ArialMT"/>
          <w:color w:val="000000"/>
        </w:rPr>
        <w:t>a track.</w:t>
      </w:r>
    </w:p>
    <w:p w14:paraId="498054B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We expect you to provide us with two outputs:</w:t>
      </w:r>
    </w:p>
    <w:p w14:paraId="5B3EA38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1"/>
          <w:szCs w:val="21"/>
        </w:rPr>
      </w:pPr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First, a thorough exploratory analysis of the data. </w:t>
      </w:r>
      <w:r>
        <w:rPr>
          <w:rFonts w:ascii="ArialMT" w:eastAsia="ArialMT" w:cs="ArialMT"/>
          <w:color w:val="000000"/>
          <w:sz w:val="21"/>
          <w:szCs w:val="21"/>
        </w:rPr>
        <w:t>Make sure you elaborate on your</w:t>
      </w:r>
    </w:p>
    <w:p w14:paraId="0D13807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  <w:sz w:val="21"/>
          <w:szCs w:val="21"/>
        </w:rPr>
        <w:t xml:space="preserve">approach in reasonable detail, especially on your assumptions and simplifications. </w:t>
      </w:r>
      <w:r>
        <w:rPr>
          <w:rFonts w:ascii="ArialMT" w:eastAsia="ArialMT" w:cs="ArialMT"/>
          <w:color w:val="000000"/>
        </w:rPr>
        <w:t>We</w:t>
      </w:r>
    </w:p>
    <w:p w14:paraId="4033ADE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expect the output to be appropriate for a fellow data scientist to peer review, rerun your</w:t>
      </w:r>
    </w:p>
    <w:p w14:paraId="19A2F62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>
        <w:rPr>
          <w:rFonts w:ascii="ArialMT" w:eastAsia="ArialMT" w:cs="ArialMT"/>
          <w:color w:val="000000"/>
        </w:rPr>
        <w:t>code and understand your thought process.</w:t>
      </w:r>
    </w:p>
    <w:p w14:paraId="74EB2EE4" w14:textId="1BCAB082" w:rsidR="00EE75EC" w:rsidRDefault="0024511A" w:rsidP="0024511A">
      <w:r>
        <w:rPr>
          <w:rFonts w:ascii="ArialMT" w:eastAsia="ArialMT" w:cs="ArialMT" w:hint="eastAsia"/>
          <w:color w:val="000000"/>
        </w:rPr>
        <w:t>●</w:t>
      </w:r>
      <w:r>
        <w:rPr>
          <w:rFonts w:ascii="ArialMT" w:eastAsia="ArialMT" w:cs="ArialMT"/>
          <w:color w:val="000000"/>
        </w:rPr>
        <w:t xml:space="preserve"> </w:t>
      </w:r>
      <w:r>
        <w:rPr>
          <w:rFonts w:ascii="ArialMT" w:eastAsia="ArialMT" w:cs="ArialMT"/>
          <w:color w:val="000000"/>
          <w:sz w:val="21"/>
          <w:szCs w:val="21"/>
        </w:rPr>
        <w:t>Second, a short presentation with recommendations for the product manager.</w:t>
      </w:r>
    </w:p>
    <w:sectPr w:rsidR="00EE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2F"/>
    <w:rsid w:val="0024511A"/>
    <w:rsid w:val="00713B2F"/>
    <w:rsid w:val="00E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962"/>
  <w15:chartTrackingRefBased/>
  <w15:docId w15:val="{794A0DBD-C624-422C-988E-3D76C21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Sachin</dc:creator>
  <cp:keywords/>
  <dc:description/>
  <cp:lastModifiedBy>Gupta, Sachin</cp:lastModifiedBy>
  <cp:revision>2</cp:revision>
  <dcterms:created xsi:type="dcterms:W3CDTF">2019-06-27T00:30:00Z</dcterms:created>
  <dcterms:modified xsi:type="dcterms:W3CDTF">2019-06-27T00:32:00Z</dcterms:modified>
</cp:coreProperties>
</file>