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360" w:lineRule="auto"/>
        <w:ind w:left="0" w:firstLine="0"/>
        <w:jc w:val="center"/>
        <w:rPr>
          <w:b w:val="1"/>
        </w:rPr>
      </w:pPr>
      <w:r w:rsidDel="00000000" w:rsidR="00000000" w:rsidRPr="00000000">
        <w:rPr>
          <w:b w:val="1"/>
        </w:rPr>
        <w:drawing>
          <wp:inline distB="114300" distT="114300" distL="114300" distR="114300">
            <wp:extent cx="3038475" cy="704850"/>
            <wp:effectExtent b="0" l="0" r="0" t="0"/>
            <wp:docPr id="18"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3038475" cy="704850"/>
                    </a:xfrm>
                    <a:prstGeom prst="rect"/>
                    <a:ln/>
                  </pic:spPr>
                </pic:pic>
              </a:graphicData>
            </a:graphic>
          </wp:inline>
        </w:drawing>
      </w:r>
      <w:r w:rsidDel="00000000" w:rsidR="00000000" w:rsidRPr="00000000">
        <w:rPr>
          <w:b w:val="1"/>
          <w:rtl w:val="0"/>
        </w:rPr>
        <w:t xml:space="preserve"> </w:t>
      </w:r>
    </w:p>
    <w:p w:rsidR="00000000" w:rsidDel="00000000" w:rsidP="00000000" w:rsidRDefault="00000000" w:rsidRPr="00000000" w14:paraId="00000002">
      <w:pPr>
        <w:spacing w:after="240" w:before="240" w:lineRule="auto"/>
        <w:jc w:val="center"/>
        <w:rPr>
          <w:sz w:val="28"/>
          <w:szCs w:val="28"/>
        </w:rPr>
      </w:pPr>
      <w:r w:rsidDel="00000000" w:rsidR="00000000" w:rsidRPr="00000000">
        <w:rPr>
          <w:sz w:val="28"/>
          <w:szCs w:val="28"/>
          <w:rtl w:val="0"/>
        </w:rPr>
        <w:t xml:space="preserve">Data Structures and Algorithms</w:t>
      </w:r>
    </w:p>
    <w:p w:rsidR="00000000" w:rsidDel="00000000" w:rsidP="00000000" w:rsidRDefault="00000000" w:rsidRPr="00000000" w14:paraId="00000003">
      <w:pPr>
        <w:spacing w:after="240" w:before="240" w:lineRule="auto"/>
        <w:jc w:val="center"/>
        <w:rPr/>
      </w:pPr>
      <w:r w:rsidDel="00000000" w:rsidR="00000000" w:rsidRPr="00000000">
        <w:rPr>
          <w:sz w:val="28"/>
          <w:szCs w:val="28"/>
          <w:rtl w:val="0"/>
        </w:rPr>
        <w:t xml:space="preserve">Semester 4 / 6 (2020/21)</w:t>
      </w:r>
      <w:r w:rsidDel="00000000" w:rsidR="00000000" w:rsidRPr="00000000">
        <w:rPr>
          <w:rtl w:val="0"/>
        </w:rPr>
      </w:r>
    </w:p>
    <w:p w:rsidR="00000000" w:rsidDel="00000000" w:rsidP="00000000" w:rsidRDefault="00000000" w:rsidRPr="00000000" w14:paraId="00000004">
      <w:pPr>
        <w:keepNext w:val="0"/>
        <w:keepLines w:val="0"/>
        <w:spacing w:after="80" w:line="240" w:lineRule="auto"/>
        <w:jc w:val="center"/>
        <w:rPr>
          <w:b w:val="1"/>
          <w:sz w:val="24"/>
          <w:szCs w:val="24"/>
          <w:u w:val="single"/>
        </w:rPr>
      </w:pPr>
      <w:r w:rsidDel="00000000" w:rsidR="00000000" w:rsidRPr="00000000">
        <w:rPr>
          <w:b w:val="1"/>
          <w:sz w:val="24"/>
          <w:szCs w:val="24"/>
          <w:u w:val="single"/>
          <w:rtl w:val="0"/>
        </w:rPr>
        <w:t xml:space="preserve">SCHOOL OF INFOCOMM TECHNOLOGY</w:t>
      </w:r>
    </w:p>
    <w:p w:rsidR="00000000" w:rsidDel="00000000" w:rsidP="00000000" w:rsidRDefault="00000000" w:rsidRPr="00000000" w14:paraId="00000005">
      <w:pPr>
        <w:spacing w:after="240" w:before="240" w:line="240" w:lineRule="auto"/>
        <w:jc w:val="center"/>
        <w:rPr/>
      </w:pPr>
      <w:r w:rsidDel="00000000" w:rsidR="00000000" w:rsidRPr="00000000">
        <w:rPr>
          <w:rtl w:val="0"/>
        </w:rPr>
        <w:t xml:space="preserve">Diploma in Information Technology</w:t>
      </w:r>
    </w:p>
    <w:p w:rsidR="00000000" w:rsidDel="00000000" w:rsidP="00000000" w:rsidRDefault="00000000" w:rsidRPr="00000000" w14:paraId="00000006">
      <w:pPr>
        <w:spacing w:after="240" w:before="240" w:line="240" w:lineRule="auto"/>
        <w:jc w:val="center"/>
        <w:rPr/>
      </w:pPr>
      <w:r w:rsidDel="00000000" w:rsidR="00000000" w:rsidRPr="00000000">
        <w:rPr>
          <w:rtl w:val="0"/>
        </w:rPr>
        <w:t xml:space="preserve">Diploma in Cybersecurity and Forensics</w:t>
      </w:r>
    </w:p>
    <w:p w:rsidR="00000000" w:rsidDel="00000000" w:rsidP="00000000" w:rsidRDefault="00000000" w:rsidRPr="00000000" w14:paraId="00000007">
      <w:pPr>
        <w:spacing w:after="240" w:before="240" w:lineRule="auto"/>
        <w:ind w:left="540" w:firstLine="0"/>
        <w:rPr>
          <w:b w:val="1"/>
        </w:rPr>
      </w:pPr>
      <w:r w:rsidDel="00000000" w:rsidR="00000000" w:rsidRPr="00000000">
        <w:rPr>
          <w:rtl w:val="0"/>
        </w:rPr>
      </w:r>
    </w:p>
    <w:p w:rsidR="00000000" w:rsidDel="00000000" w:rsidP="00000000" w:rsidRDefault="00000000" w:rsidRPr="00000000" w14:paraId="00000008">
      <w:pPr>
        <w:spacing w:after="240" w:before="240" w:lineRule="auto"/>
        <w:jc w:val="center"/>
        <w:rPr>
          <w:b w:val="1"/>
        </w:rPr>
      </w:pPr>
      <w:r w:rsidDel="00000000" w:rsidR="00000000" w:rsidRPr="00000000">
        <w:rPr>
          <w:b w:val="1"/>
          <w:sz w:val="28"/>
          <w:szCs w:val="28"/>
          <w:u w:val="single"/>
          <w:rtl w:val="0"/>
        </w:rPr>
        <w:t xml:space="preserve">Assignment</w:t>
      </w:r>
      <w:r w:rsidDel="00000000" w:rsidR="00000000" w:rsidRPr="00000000">
        <w:rPr>
          <w:rtl w:val="0"/>
        </w:rPr>
      </w:r>
    </w:p>
    <w:p w:rsidR="00000000" w:rsidDel="00000000" w:rsidP="00000000" w:rsidRDefault="00000000" w:rsidRPr="00000000" w14:paraId="00000009">
      <w:pPr>
        <w:spacing w:after="240" w:before="240" w:lineRule="auto"/>
        <w:ind w:left="900" w:firstLine="0"/>
        <w:rPr>
          <w:b w:val="1"/>
        </w:rPr>
      </w:pPr>
      <w:r w:rsidDel="00000000" w:rsidR="00000000" w:rsidRPr="00000000">
        <w:rPr>
          <w:b w:val="1"/>
          <w:rtl w:val="0"/>
        </w:rPr>
        <w:t xml:space="preserve">Duration:        </w:t>
        <w:tab/>
        <w:t xml:space="preserve">18 </w:t>
      </w:r>
      <w:r w:rsidDel="00000000" w:rsidR="00000000" w:rsidRPr="00000000">
        <w:rPr>
          <w:rtl w:val="0"/>
        </w:rPr>
        <w:t xml:space="preserve">January to </w:t>
      </w:r>
      <w:r w:rsidDel="00000000" w:rsidR="00000000" w:rsidRPr="00000000">
        <w:rPr>
          <w:b w:val="1"/>
          <w:rtl w:val="0"/>
        </w:rPr>
        <w:t xml:space="preserve">7</w:t>
      </w:r>
      <w:r w:rsidDel="00000000" w:rsidR="00000000" w:rsidRPr="00000000">
        <w:rPr>
          <w:rtl w:val="0"/>
        </w:rPr>
        <w:t xml:space="preserve"> February 2021 (Week 14 to Week 16)</w:t>
      </w:r>
      <w:r w:rsidDel="00000000" w:rsidR="00000000" w:rsidRPr="00000000">
        <w:rPr>
          <w:rtl w:val="0"/>
        </w:rPr>
      </w:r>
    </w:p>
    <w:p w:rsidR="00000000" w:rsidDel="00000000" w:rsidP="00000000" w:rsidRDefault="00000000" w:rsidRPr="00000000" w14:paraId="0000000A">
      <w:pPr>
        <w:spacing w:after="240" w:before="240" w:lineRule="auto"/>
        <w:ind w:left="900" w:firstLine="0"/>
        <w:rPr>
          <w:b w:val="1"/>
        </w:rPr>
      </w:pPr>
      <w:r w:rsidDel="00000000" w:rsidR="00000000" w:rsidRPr="00000000">
        <w:rPr>
          <w:b w:val="1"/>
          <w:rtl w:val="0"/>
        </w:rPr>
        <w:t xml:space="preserve">Weightage:    </w:t>
        <w:tab/>
        <w:t xml:space="preserve"> </w:t>
      </w:r>
      <w:r w:rsidDel="00000000" w:rsidR="00000000" w:rsidRPr="00000000">
        <w:rPr>
          <w:rtl w:val="0"/>
        </w:rPr>
        <w:t xml:space="preserve">40% of Module</w:t>
      </w:r>
      <w:r w:rsidDel="00000000" w:rsidR="00000000" w:rsidRPr="00000000">
        <w:rPr>
          <w:rtl w:val="0"/>
        </w:rPr>
      </w:r>
    </w:p>
    <w:p w:rsidR="00000000" w:rsidDel="00000000" w:rsidP="00000000" w:rsidRDefault="00000000" w:rsidRPr="00000000" w14:paraId="0000000B">
      <w:pPr>
        <w:spacing w:after="240" w:before="240" w:lineRule="auto"/>
        <w:ind w:left="900" w:firstLine="0"/>
        <w:jc w:val="left"/>
        <w:rPr>
          <w:b w:val="1"/>
          <w:u w:val="single"/>
        </w:rPr>
      </w:pPr>
      <w:r w:rsidDel="00000000" w:rsidR="00000000" w:rsidRPr="00000000">
        <w:rPr>
          <w:b w:val="1"/>
          <w:rtl w:val="0"/>
        </w:rPr>
        <w:t xml:space="preserve">Individual/Team/Both: </w:t>
      </w:r>
      <w:r w:rsidDel="00000000" w:rsidR="00000000" w:rsidRPr="00000000">
        <w:rPr>
          <w:rtl w:val="0"/>
        </w:rPr>
        <w:t xml:space="preserve">Team of 2 Students (Team with Individual Component)</w:t>
      </w:r>
      <w:r w:rsidDel="00000000" w:rsidR="00000000" w:rsidRPr="00000000">
        <w:rPr>
          <w:rtl w:val="0"/>
        </w:rPr>
      </w:r>
    </w:p>
    <w:tbl>
      <w:tblPr>
        <w:tblStyle w:val="Table1"/>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jc w:val="center"/>
              <w:rPr>
                <w:b w:val="1"/>
              </w:rPr>
            </w:pPr>
            <w:r w:rsidDel="00000000" w:rsidR="00000000" w:rsidRPr="00000000">
              <w:rPr>
                <w:b w:val="1"/>
                <w:rtl w:val="0"/>
              </w:rPr>
              <w:t xml:space="preserve">Student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jc w:val="center"/>
              <w:rPr>
                <w:b w:val="1"/>
              </w:rPr>
            </w:pPr>
            <w:r w:rsidDel="00000000" w:rsidR="00000000" w:rsidRPr="00000000">
              <w:rPr>
                <w:b w:val="1"/>
                <w:rtl w:val="0"/>
              </w:rPr>
              <w:t xml:space="preserve">Student Number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numPr>
                <w:ilvl w:val="0"/>
                <w:numId w:val="2"/>
              </w:numPr>
              <w:spacing w:line="240" w:lineRule="auto"/>
              <w:ind w:left="720" w:hanging="360"/>
              <w:rPr>
                <w:b w:val="1"/>
              </w:rPr>
            </w:pPr>
            <w:r w:rsidDel="00000000" w:rsidR="00000000" w:rsidRPr="00000000">
              <w:rPr>
                <w:b w:val="1"/>
                <w:rtl w:val="0"/>
              </w:rPr>
              <w:t xml:space="preserve">Tan Yuan Ming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jc w:val="center"/>
              <w:rPr>
                <w:b w:val="1"/>
              </w:rPr>
            </w:pPr>
            <w:r w:rsidDel="00000000" w:rsidR="00000000" w:rsidRPr="00000000">
              <w:rPr>
                <w:b w:val="1"/>
                <w:rtl w:val="0"/>
              </w:rPr>
              <w:t xml:space="preserve">S10198319C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numPr>
                <w:ilvl w:val="0"/>
                <w:numId w:val="2"/>
              </w:numPr>
              <w:spacing w:line="240" w:lineRule="auto"/>
              <w:ind w:left="720" w:hanging="360"/>
              <w:rPr>
                <w:b w:val="1"/>
              </w:rPr>
            </w:pPr>
            <w:r w:rsidDel="00000000" w:rsidR="00000000" w:rsidRPr="00000000">
              <w:rPr>
                <w:b w:val="1"/>
                <w:rtl w:val="0"/>
              </w:rPr>
              <w:t xml:space="preserve">Gladys Chua Ling Hui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jc w:val="center"/>
              <w:rPr>
                <w:b w:val="1"/>
              </w:rPr>
            </w:pPr>
            <w:r w:rsidDel="00000000" w:rsidR="00000000" w:rsidRPr="00000000">
              <w:rPr>
                <w:b w:val="1"/>
                <w:rtl w:val="0"/>
              </w:rPr>
              <w:t xml:space="preserve">S10196678G</w:t>
            </w:r>
          </w:p>
        </w:tc>
      </w:tr>
    </w:tbl>
    <w:p w:rsidR="00000000" w:rsidDel="00000000" w:rsidP="00000000" w:rsidRDefault="00000000" w:rsidRPr="00000000" w14:paraId="00000012">
      <w:pPr>
        <w:spacing w:after="240" w:before="240" w:lineRule="auto"/>
        <w:ind w:left="0" w:firstLine="0"/>
        <w:jc w:val="left"/>
        <w:rPr/>
      </w:pPr>
      <w:r w:rsidDel="00000000" w:rsidR="00000000" w:rsidRPr="00000000">
        <w:rPr>
          <w:rtl w:val="0"/>
        </w:rPr>
      </w:r>
    </w:p>
    <w:tbl>
      <w:tblPr>
        <w:tblStyle w:val="Table2"/>
        <w:tblW w:w="7755.0" w:type="dxa"/>
        <w:jc w:val="left"/>
        <w:tblInd w:w="95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755"/>
        <w:tblGridChange w:id="0">
          <w:tblGrid>
            <w:gridCol w:w="7755"/>
          </w:tblGrid>
        </w:tblGridChange>
      </w:tblGrid>
      <w:tr>
        <w:trPr>
          <w:trHeight w:val="1970" w:hRule="atLeast"/>
        </w:trPr>
        <w:tc>
          <w:tcPr>
            <w:tcBorders>
              <w:top w:color="000000" w:space="0" w:sz="36" w:val="single"/>
              <w:left w:color="000000" w:space="0" w:sz="36" w:val="single"/>
              <w:bottom w:color="000000" w:space="0" w:sz="36" w:val="single"/>
              <w:right w:color="000000" w:space="0" w:sz="36" w:val="single"/>
            </w:tcBorders>
            <w:tcMar>
              <w:top w:w="100.0" w:type="dxa"/>
              <w:left w:w="100.0" w:type="dxa"/>
              <w:bottom w:w="100.0" w:type="dxa"/>
              <w:right w:w="100.0" w:type="dxa"/>
            </w:tcMar>
            <w:vAlign w:val="top"/>
          </w:tcPr>
          <w:p w:rsidR="00000000" w:rsidDel="00000000" w:rsidP="00000000" w:rsidRDefault="00000000" w:rsidRPr="00000000" w14:paraId="00000013">
            <w:pPr>
              <w:ind w:left="0" w:right="200" w:firstLine="0"/>
              <w:jc w:val="center"/>
              <w:rPr>
                <w:b w:val="1"/>
                <w:i w:val="1"/>
                <w:color w:val="ff0000"/>
                <w:u w:val="single"/>
              </w:rPr>
            </w:pPr>
            <w:r w:rsidDel="00000000" w:rsidR="00000000" w:rsidRPr="00000000">
              <w:rPr>
                <w:b w:val="1"/>
                <w:i w:val="1"/>
                <w:color w:val="ff0000"/>
                <w:u w:val="single"/>
                <w:rtl w:val="0"/>
              </w:rPr>
              <w:t xml:space="preserve">WARNING</w:t>
            </w:r>
          </w:p>
          <w:p w:rsidR="00000000" w:rsidDel="00000000" w:rsidP="00000000" w:rsidRDefault="00000000" w:rsidRPr="00000000" w14:paraId="00000014">
            <w:pPr>
              <w:ind w:left="708.6614173228347" w:right="200" w:firstLine="0"/>
              <w:rPr>
                <w:b w:val="1"/>
                <w:i w:val="1"/>
                <w:color w:val="ff0000"/>
              </w:rPr>
            </w:pPr>
            <w:r w:rsidDel="00000000" w:rsidR="00000000" w:rsidRPr="00000000">
              <w:rPr>
                <w:b w:val="1"/>
                <w:i w:val="1"/>
                <w:color w:val="ff0000"/>
                <w:rtl w:val="0"/>
              </w:rPr>
              <w:t xml:space="preserve">If a student is found to have submitted work not done by him/her, he/she will not be awarded any marks for this assignment. Disciplinary action will also be taken.</w:t>
            </w:r>
          </w:p>
          <w:p w:rsidR="00000000" w:rsidDel="00000000" w:rsidP="00000000" w:rsidRDefault="00000000" w:rsidRPr="00000000" w14:paraId="00000015">
            <w:pPr>
              <w:ind w:left="708.6614173228347" w:right="-108.54330708661337" w:firstLine="0"/>
              <w:rPr>
                <w:b w:val="1"/>
                <w:i w:val="1"/>
                <w:color w:val="ff0000"/>
              </w:rPr>
            </w:pPr>
            <w:r w:rsidDel="00000000" w:rsidR="00000000" w:rsidRPr="00000000">
              <w:rPr>
                <w:b w:val="1"/>
                <w:i w:val="1"/>
                <w:color w:val="ff0000"/>
                <w:rtl w:val="0"/>
              </w:rPr>
              <w:t xml:space="preserve">Similar action will be taken for the student who allows other student(s) to copy his/her work.</w:t>
            </w:r>
          </w:p>
        </w:tc>
      </w:tr>
    </w:tbl>
    <w:p w:rsidR="00000000" w:rsidDel="00000000" w:rsidP="00000000" w:rsidRDefault="00000000" w:rsidRPr="00000000" w14:paraId="00000016">
      <w:pPr>
        <w:ind w:left="0" w:firstLine="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foytbmla2d5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Application Description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_foytbmla2d5j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v7sj31h0f1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_7v7sj31h0f1s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0iep5v1svg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Roles and contributions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_t0iep5v1svg4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oux7n02d3ik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Instructions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_oux7n02d3ik8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phia177u99y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Structures and Algorithms Implemented</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_phia177u99ys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ckpr88evbt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Selected Data Structures &amp; Algorithms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_dckpr88evbt4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k5gm52pi3i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Benefits/Reasons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_qk5gm52pi3im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0x83ripikg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Queue List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_f0x83ripikgq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ts23fi6dqn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Array-Based List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_its23fi6dqnm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bwkcrudvs9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Linked-List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_gbwkcrudvs9k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y4a96aypxi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 Searching (Sequential Search)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_sy4a96aypxiw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ytddzgp6jl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Array List Sorting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_sytddzgp6jl7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cqene54dkx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Auto Sort List (Selection Sort)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_rcqene54dkxl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200" w:line="240" w:lineRule="auto"/>
            <w:ind w:left="0" w:firstLine="0"/>
            <w:rPr/>
          </w:pPr>
          <w:hyperlink w:anchor="_yoi8hy2iohco">
            <w:r w:rsidDel="00000000" w:rsidR="00000000" w:rsidRPr="00000000">
              <w:rPr>
                <w:b w:val="1"/>
                <w:rtl w:val="0"/>
              </w:rPr>
              <w:t xml:space="preserve">Other Advanced Feature:</w:t>
            </w:r>
          </w:hyperlink>
          <w:r w:rsidDel="00000000" w:rsidR="00000000" w:rsidRPr="00000000">
            <w:rPr>
              <w:b w:val="1"/>
              <w:rtl w:val="0"/>
            </w:rPr>
            <w:tab/>
          </w:r>
          <w:r w:rsidDel="00000000" w:rsidR="00000000" w:rsidRPr="00000000">
            <w:fldChar w:fldCharType="begin"/>
            <w:instrText xml:space="preserve"> PAGEREF _yoi8hy2iohco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pPr>
          <w:hyperlink w:anchor="_bg1zgefks81h">
            <w:r w:rsidDel="00000000" w:rsidR="00000000" w:rsidRPr="00000000">
              <w:rPr>
                <w:rtl w:val="0"/>
              </w:rPr>
              <w:t xml:space="preserve">(Non-Data Structures &amp; Algorithms) GUI:</w:t>
            </w:r>
          </w:hyperlink>
          <w:r w:rsidDel="00000000" w:rsidR="00000000" w:rsidRPr="00000000">
            <w:rPr>
              <w:rtl w:val="0"/>
            </w:rPr>
            <w:tab/>
          </w:r>
          <w:r w:rsidDel="00000000" w:rsidR="00000000" w:rsidRPr="00000000">
            <w:fldChar w:fldCharType="begin"/>
            <w:instrText xml:space="preserve"> PAGEREF _bg1zgefks81h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34bunl19wi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Appendices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_x34bunl19wir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after="80" w:before="200" w:line="240" w:lineRule="auto"/>
            <w:ind w:left="0" w:firstLine="0"/>
            <w:rPr/>
          </w:pPr>
          <w:hyperlink w:anchor="_4whdm2eayjgg">
            <w:r w:rsidDel="00000000" w:rsidR="00000000" w:rsidRPr="00000000">
              <w:rPr>
                <w:b w:val="1"/>
                <w:rtl w:val="0"/>
              </w:rPr>
              <w:t xml:space="preserve">References</w:t>
            </w:r>
          </w:hyperlink>
          <w:r w:rsidDel="00000000" w:rsidR="00000000" w:rsidRPr="00000000">
            <w:rPr>
              <w:b w:val="1"/>
              <w:rtl w:val="0"/>
            </w:rPr>
            <w:tab/>
          </w:r>
          <w:r w:rsidDel="00000000" w:rsidR="00000000" w:rsidRPr="00000000">
            <w:fldChar w:fldCharType="begin"/>
            <w:instrText xml:space="preserve"> PAGEREF _4whdm2eayjgg \h </w:instrText>
            <w:fldChar w:fldCharType="separate"/>
          </w:r>
          <w:r w:rsidDel="00000000" w:rsidR="00000000" w:rsidRPr="00000000">
            <w:rPr>
              <w:b w:val="1"/>
              <w:rtl w:val="0"/>
            </w:rPr>
            <w:t xml:space="preserve">22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spacing w:after="240" w:befor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1"/>
        <w:spacing w:after="240" w:before="240" w:lineRule="auto"/>
        <w:rPr/>
      </w:pPr>
      <w:bookmarkStart w:colFirst="0" w:colLast="0" w:name="_foytbmla2d5j" w:id="0"/>
      <w:bookmarkEnd w:id="0"/>
      <w:r w:rsidDel="00000000" w:rsidR="00000000" w:rsidRPr="00000000">
        <w:rPr>
          <w:rtl w:val="0"/>
        </w:rPr>
        <w:t xml:space="preserve">Application Description</w:t>
      </w:r>
    </w:p>
    <w:p w:rsidR="00000000" w:rsidDel="00000000" w:rsidP="00000000" w:rsidRDefault="00000000" w:rsidRPr="00000000" w14:paraId="0000002A">
      <w:pPr>
        <w:pStyle w:val="Heading2"/>
        <w:rPr/>
      </w:pPr>
      <w:bookmarkStart w:colFirst="0" w:colLast="0" w:name="_7v7sj31h0f1s" w:id="1"/>
      <w:bookmarkEnd w:id="1"/>
      <w:r w:rsidDel="00000000" w:rsidR="00000000" w:rsidRPr="00000000">
        <w:rPr>
          <w:rtl w:val="0"/>
        </w:rPr>
        <w:t xml:space="preserve">Introduction</w:t>
      </w:r>
    </w:p>
    <w:p w:rsidR="00000000" w:rsidDel="00000000" w:rsidP="00000000" w:rsidRDefault="00000000" w:rsidRPr="00000000" w14:paraId="0000002B">
      <w:pPr>
        <w:rPr/>
      </w:pPr>
      <w:r w:rsidDel="00000000" w:rsidR="00000000" w:rsidRPr="00000000">
        <w:rPr>
          <w:rtl w:val="0"/>
        </w:rPr>
        <w:t xml:space="preserve">HospitalQ</w:t>
      </w:r>
      <w:r w:rsidDel="00000000" w:rsidR="00000000" w:rsidRPr="00000000">
        <w:rPr>
          <w:sz w:val="21"/>
          <w:szCs w:val="21"/>
          <w:highlight w:val="white"/>
          <w:rtl w:val="0"/>
        </w:rPr>
        <w:t xml:space="preserve">™ is a program designed for counter operations specifically queueing and registering for queues. </w:t>
      </w:r>
      <w:r w:rsidDel="00000000" w:rsidR="00000000" w:rsidRPr="00000000">
        <w:rPr>
          <w:rtl w:val="0"/>
        </w:rPr>
        <w:t xml:space="preserve">HospitalQ</w:t>
      </w:r>
      <w:r w:rsidDel="00000000" w:rsidR="00000000" w:rsidRPr="00000000">
        <w:rPr>
          <w:sz w:val="21"/>
          <w:szCs w:val="21"/>
          <w:highlight w:val="white"/>
          <w:rtl w:val="0"/>
        </w:rPr>
        <w:t xml:space="preserve">™ can be used to view patients’ past medical records and add patients to the medical record database. The program focuses more on the queue and database (list) functionality which provide the staff with a comfortable and user-friendly GUI. It is also used by smaller clinics as compared to an actual hospital counter.</w:t>
      </w:r>
      <w:r w:rsidDel="00000000" w:rsidR="00000000" w:rsidRPr="00000000">
        <w:rPr>
          <w:rtl w:val="0"/>
        </w:rPr>
      </w:r>
    </w:p>
    <w:p w:rsidR="00000000" w:rsidDel="00000000" w:rsidP="00000000" w:rsidRDefault="00000000" w:rsidRPr="00000000" w14:paraId="0000002C">
      <w:pPr>
        <w:pStyle w:val="Heading2"/>
        <w:rPr>
          <w:b w:val="1"/>
        </w:rPr>
      </w:pPr>
      <w:bookmarkStart w:colFirst="0" w:colLast="0" w:name="_t0iep5v1svg4" w:id="2"/>
      <w:bookmarkEnd w:id="2"/>
      <w:r w:rsidDel="00000000" w:rsidR="00000000" w:rsidRPr="00000000">
        <w:rPr>
          <w:b w:val="1"/>
          <w:rtl w:val="0"/>
        </w:rPr>
        <w:t xml:space="preserve">Roles and contributions</w:t>
      </w:r>
    </w:p>
    <w:p w:rsidR="00000000" w:rsidDel="00000000" w:rsidP="00000000" w:rsidRDefault="00000000" w:rsidRPr="00000000" w14:paraId="0000002D">
      <w:pPr>
        <w:rPr>
          <w:b w:val="1"/>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Yuan Ming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Gladys</w:t>
            </w:r>
          </w:p>
        </w:tc>
      </w:tr>
    </w:tbl>
    <w:p w:rsidR="00000000" w:rsidDel="00000000" w:rsidP="00000000" w:rsidRDefault="00000000" w:rsidRPr="00000000" w14:paraId="00000030">
      <w:pPr>
        <w:rPr>
          <w:b w:val="1"/>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Queue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Array-Based List</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jc w:val="center"/>
              <w:rPr>
                <w:b w:val="1"/>
              </w:rPr>
            </w:pPr>
            <w:r w:rsidDel="00000000" w:rsidR="00000000" w:rsidRPr="00000000">
              <w:rPr>
                <w:b w:val="1"/>
                <w:rtl w:val="0"/>
              </w:rPr>
              <w:t xml:space="preserve">List Searching</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jc w:val="center"/>
              <w:rPr>
                <w:b w:val="1"/>
              </w:rPr>
            </w:pPr>
            <w:r w:rsidDel="00000000" w:rsidR="00000000" w:rsidRPr="00000000">
              <w:rPr>
                <w:b w:val="1"/>
                <w:rtl w:val="0"/>
              </w:rPr>
              <w:t xml:space="preserve">Selection Sort</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jc w:val="center"/>
              <w:rPr>
                <w:b w:val="1"/>
              </w:rPr>
            </w:pPr>
            <w:r w:rsidDel="00000000" w:rsidR="00000000" w:rsidRPr="00000000">
              <w:rPr>
                <w:b w:val="1"/>
                <w:rtl w:val="0"/>
              </w:rPr>
              <w:t xml:space="preserve">Classes</w:t>
            </w:r>
          </w:p>
        </w:tc>
      </w:tr>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Self Sorting Linked-List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jc w:val="center"/>
              <w:rPr>
                <w:b w:val="1"/>
              </w:rPr>
            </w:pPr>
            <w:r w:rsidDel="00000000" w:rsidR="00000000" w:rsidRPr="00000000">
              <w:rPr>
                <w:b w:val="1"/>
                <w:rtl w:val="0"/>
              </w:rPr>
              <w:t xml:space="preserve">Graphical User Interface</w:t>
            </w:r>
          </w:p>
        </w:tc>
      </w:tr>
    </w:tbl>
    <w:p w:rsidR="00000000" w:rsidDel="00000000" w:rsidP="00000000" w:rsidRDefault="00000000" w:rsidRPr="00000000" w14:paraId="0000003B">
      <w:pPr>
        <w:ind w:left="0" w:firstLine="0"/>
        <w:rPr>
          <w:color w:val="ffff00"/>
          <w:highlight w:val="black"/>
        </w:rPr>
      </w:pPr>
      <w:r w:rsidDel="00000000" w:rsidR="00000000" w:rsidRPr="00000000">
        <w:rPr>
          <w:rtl w:val="0"/>
        </w:rPr>
      </w:r>
    </w:p>
    <w:p w:rsidR="00000000" w:rsidDel="00000000" w:rsidP="00000000" w:rsidRDefault="00000000" w:rsidRPr="00000000" w14:paraId="0000003C">
      <w:pPr>
        <w:pStyle w:val="Heading1"/>
        <w:rPr/>
      </w:pPr>
      <w:bookmarkStart w:colFirst="0" w:colLast="0" w:name="_oux7n02d3ik8" w:id="3"/>
      <w:bookmarkEnd w:id="3"/>
      <w:r w:rsidDel="00000000" w:rsidR="00000000" w:rsidRPr="00000000">
        <w:rPr>
          <w:rtl w:val="0"/>
        </w:rPr>
        <w:t xml:space="preserve">Instructions</w:t>
      </w:r>
    </w:p>
    <w:p w:rsidR="00000000" w:rsidDel="00000000" w:rsidP="00000000" w:rsidRDefault="00000000" w:rsidRPr="00000000" w14:paraId="0000003D">
      <w:pPr>
        <w:numPr>
          <w:ilvl w:val="0"/>
          <w:numId w:val="1"/>
        </w:numPr>
        <w:spacing w:line="480" w:lineRule="auto"/>
        <w:ind w:left="720" w:hanging="360"/>
        <w:rPr>
          <w:u w:val="none"/>
        </w:rPr>
      </w:pPr>
      <w:r w:rsidDel="00000000" w:rsidR="00000000" w:rsidRPr="00000000">
        <w:rPr>
          <w:rtl w:val="0"/>
        </w:rPr>
        <w:t xml:space="preserve">Download the program files using 7-Zip File Manager (.7z).</w:t>
      </w:r>
    </w:p>
    <w:p w:rsidR="00000000" w:rsidDel="00000000" w:rsidP="00000000" w:rsidRDefault="00000000" w:rsidRPr="00000000" w14:paraId="0000003E">
      <w:pPr>
        <w:numPr>
          <w:ilvl w:val="0"/>
          <w:numId w:val="1"/>
        </w:numPr>
        <w:spacing w:line="480" w:lineRule="auto"/>
        <w:ind w:left="720" w:hanging="360"/>
        <w:rPr>
          <w:u w:val="none"/>
        </w:rPr>
      </w:pPr>
      <w:r w:rsidDel="00000000" w:rsidR="00000000" w:rsidRPr="00000000">
        <w:rPr>
          <w:rtl w:val="0"/>
        </w:rPr>
        <w:t xml:space="preserve">Run the program using graphical or command interface.</w:t>
      </w:r>
    </w:p>
    <w:p w:rsidR="00000000" w:rsidDel="00000000" w:rsidP="00000000" w:rsidRDefault="00000000" w:rsidRPr="00000000" w14:paraId="0000003F">
      <w:pPr>
        <w:numPr>
          <w:ilvl w:val="0"/>
          <w:numId w:val="1"/>
        </w:numPr>
        <w:spacing w:line="480" w:lineRule="auto"/>
        <w:ind w:left="720" w:hanging="360"/>
        <w:rPr>
          <w:u w:val="none"/>
        </w:rPr>
      </w:pPr>
      <w:r w:rsidDel="00000000" w:rsidR="00000000" w:rsidRPr="00000000">
        <w:rPr>
          <w:rtl w:val="0"/>
        </w:rPr>
        <w:t xml:space="preserve">Select option 1-9 depending on your desired choice as stated in the menu.</w:t>
      </w:r>
    </w:p>
    <w:p w:rsidR="00000000" w:rsidDel="00000000" w:rsidP="00000000" w:rsidRDefault="00000000" w:rsidRPr="00000000" w14:paraId="00000040">
      <w:pPr>
        <w:numPr>
          <w:ilvl w:val="0"/>
          <w:numId w:val="1"/>
        </w:numPr>
        <w:spacing w:line="480" w:lineRule="auto"/>
        <w:ind w:left="720" w:hanging="360"/>
        <w:rPr>
          <w:u w:val="none"/>
        </w:rPr>
      </w:pPr>
      <w:r w:rsidDel="00000000" w:rsidR="00000000" w:rsidRPr="00000000">
        <w:rPr>
          <w:rtl w:val="0"/>
        </w:rPr>
        <w:t xml:space="preserve">Option 0 will exit the program and any other strings or number not stated will prompt you to try again.</w:t>
      </w:r>
    </w:p>
    <w:p w:rsidR="00000000" w:rsidDel="00000000" w:rsidP="00000000" w:rsidRDefault="00000000" w:rsidRPr="00000000" w14:paraId="00000041">
      <w:pPr>
        <w:numPr>
          <w:ilvl w:val="0"/>
          <w:numId w:val="1"/>
        </w:numPr>
        <w:ind w:left="720" w:hanging="360"/>
      </w:pPr>
      <w:r w:rsidDel="00000000" w:rsidR="00000000" w:rsidRPr="00000000">
        <w:rPr>
          <w:rtl w:val="0"/>
        </w:rPr>
        <w:t xml:space="preserve">Option 1 must first be selected to use other options to populate the list of patients.</w:t>
      </w:r>
      <w:r w:rsidDel="00000000" w:rsidR="00000000" w:rsidRPr="00000000">
        <w:rPr>
          <w:rtl w:val="0"/>
        </w:rPr>
      </w:r>
    </w:p>
    <w:p w:rsidR="00000000" w:rsidDel="00000000" w:rsidP="00000000" w:rsidRDefault="00000000" w:rsidRPr="00000000" w14:paraId="00000042">
      <w:pPr>
        <w:pStyle w:val="Heading1"/>
        <w:rPr/>
      </w:pPr>
      <w:bookmarkStart w:colFirst="0" w:colLast="0" w:name="_phia177u99ys" w:id="4"/>
      <w:bookmarkEnd w:id="4"/>
      <w:r w:rsidDel="00000000" w:rsidR="00000000" w:rsidRPr="00000000">
        <w:rPr>
          <w:rtl w:val="0"/>
        </w:rPr>
        <w:t xml:space="preserve">Data Structures and Algorithms Implemented</w:t>
      </w:r>
    </w:p>
    <w:p w:rsidR="00000000" w:rsidDel="00000000" w:rsidP="00000000" w:rsidRDefault="00000000" w:rsidRPr="00000000" w14:paraId="00000043">
      <w:pPr>
        <w:widowControl w:val="0"/>
        <w:numPr>
          <w:ilvl w:val="0"/>
          <w:numId w:val="5"/>
        </w:numPr>
        <w:spacing w:line="480" w:lineRule="auto"/>
        <w:ind w:left="720" w:hanging="360"/>
        <w:rPr>
          <w:b w:val="1"/>
          <w:u w:val="none"/>
        </w:rPr>
      </w:pPr>
      <w:r w:rsidDel="00000000" w:rsidR="00000000" w:rsidRPr="00000000">
        <w:rPr>
          <w:b w:val="1"/>
          <w:rtl w:val="0"/>
        </w:rPr>
        <w:t xml:space="preserve">Queue</w:t>
      </w:r>
    </w:p>
    <w:p w:rsidR="00000000" w:rsidDel="00000000" w:rsidP="00000000" w:rsidRDefault="00000000" w:rsidRPr="00000000" w14:paraId="00000044">
      <w:pPr>
        <w:widowControl w:val="0"/>
        <w:numPr>
          <w:ilvl w:val="1"/>
          <w:numId w:val="5"/>
        </w:numPr>
        <w:spacing w:line="480" w:lineRule="auto"/>
        <w:ind w:left="1440" w:hanging="360"/>
        <w:rPr>
          <w:b w:val="1"/>
          <w:u w:val="none"/>
        </w:rPr>
      </w:pPr>
      <w:r w:rsidDel="00000000" w:rsidR="00000000" w:rsidRPr="00000000">
        <w:rPr>
          <w:b w:val="1"/>
          <w:rtl w:val="0"/>
        </w:rPr>
        <w:t xml:space="preserve">Enqueue Patient from List to Queue</w:t>
      </w:r>
    </w:p>
    <w:p w:rsidR="00000000" w:rsidDel="00000000" w:rsidP="00000000" w:rsidRDefault="00000000" w:rsidRPr="00000000" w14:paraId="00000045">
      <w:pPr>
        <w:widowControl w:val="0"/>
        <w:numPr>
          <w:ilvl w:val="1"/>
          <w:numId w:val="5"/>
        </w:numPr>
        <w:spacing w:line="480" w:lineRule="auto"/>
        <w:ind w:left="1440" w:hanging="360"/>
        <w:rPr>
          <w:b w:val="1"/>
          <w:u w:val="none"/>
        </w:rPr>
      </w:pPr>
      <w:r w:rsidDel="00000000" w:rsidR="00000000" w:rsidRPr="00000000">
        <w:rPr>
          <w:b w:val="1"/>
          <w:rtl w:val="0"/>
        </w:rPr>
        <w:t xml:space="preserve">Queue Number Count in Node</w:t>
      </w:r>
    </w:p>
    <w:p w:rsidR="00000000" w:rsidDel="00000000" w:rsidP="00000000" w:rsidRDefault="00000000" w:rsidRPr="00000000" w14:paraId="00000046">
      <w:pPr>
        <w:widowControl w:val="0"/>
        <w:numPr>
          <w:ilvl w:val="1"/>
          <w:numId w:val="5"/>
        </w:numPr>
        <w:spacing w:line="480" w:lineRule="auto"/>
        <w:ind w:left="1440" w:hanging="360"/>
        <w:rPr>
          <w:b w:val="1"/>
          <w:u w:val="none"/>
        </w:rPr>
      </w:pPr>
      <w:r w:rsidDel="00000000" w:rsidR="00000000" w:rsidRPr="00000000">
        <w:rPr>
          <w:b w:val="1"/>
          <w:rtl w:val="0"/>
        </w:rPr>
        <w:t xml:space="preserve">Display Front Patient</w:t>
      </w:r>
    </w:p>
    <w:p w:rsidR="00000000" w:rsidDel="00000000" w:rsidP="00000000" w:rsidRDefault="00000000" w:rsidRPr="00000000" w14:paraId="00000047">
      <w:pPr>
        <w:widowControl w:val="0"/>
        <w:numPr>
          <w:ilvl w:val="1"/>
          <w:numId w:val="5"/>
        </w:numPr>
        <w:spacing w:line="480" w:lineRule="auto"/>
        <w:ind w:left="1440" w:hanging="360"/>
        <w:rPr>
          <w:b w:val="1"/>
          <w:u w:val="none"/>
        </w:rPr>
      </w:pPr>
      <w:r w:rsidDel="00000000" w:rsidR="00000000" w:rsidRPr="00000000">
        <w:rPr>
          <w:b w:val="1"/>
          <w:rtl w:val="0"/>
        </w:rPr>
        <w:t xml:space="preserve">Reset Queue Number</w:t>
      </w:r>
    </w:p>
    <w:p w:rsidR="00000000" w:rsidDel="00000000" w:rsidP="00000000" w:rsidRDefault="00000000" w:rsidRPr="00000000" w14:paraId="00000048">
      <w:pPr>
        <w:widowControl w:val="0"/>
        <w:numPr>
          <w:ilvl w:val="1"/>
          <w:numId w:val="5"/>
        </w:numPr>
        <w:spacing w:line="480" w:lineRule="auto"/>
        <w:ind w:left="1440" w:hanging="360"/>
        <w:rPr>
          <w:b w:val="1"/>
          <w:u w:val="none"/>
        </w:rPr>
      </w:pPr>
      <w:r w:rsidDel="00000000" w:rsidR="00000000" w:rsidRPr="00000000">
        <w:rPr>
          <w:b w:val="1"/>
          <w:rtl w:val="0"/>
        </w:rPr>
        <w:t xml:space="preserve">Dequeue Patient</w:t>
      </w:r>
    </w:p>
    <w:p w:rsidR="00000000" w:rsidDel="00000000" w:rsidP="00000000" w:rsidRDefault="00000000" w:rsidRPr="00000000" w14:paraId="00000049">
      <w:pPr>
        <w:widowControl w:val="0"/>
        <w:numPr>
          <w:ilvl w:val="1"/>
          <w:numId w:val="5"/>
        </w:numPr>
        <w:spacing w:line="480" w:lineRule="auto"/>
        <w:ind w:left="1440" w:hanging="360"/>
        <w:rPr>
          <w:b w:val="1"/>
          <w:u w:val="none"/>
        </w:rPr>
      </w:pPr>
      <w:r w:rsidDel="00000000" w:rsidR="00000000" w:rsidRPr="00000000">
        <w:rPr>
          <w:b w:val="1"/>
          <w:rtl w:val="0"/>
        </w:rPr>
        <w:t xml:space="preserve">Total number of Patient in Queue</w:t>
      </w:r>
    </w:p>
    <w:p w:rsidR="00000000" w:rsidDel="00000000" w:rsidP="00000000" w:rsidRDefault="00000000" w:rsidRPr="00000000" w14:paraId="0000004A">
      <w:pPr>
        <w:widowControl w:val="0"/>
        <w:numPr>
          <w:ilvl w:val="0"/>
          <w:numId w:val="5"/>
        </w:numPr>
        <w:spacing w:line="480" w:lineRule="auto"/>
        <w:ind w:left="720" w:hanging="360"/>
        <w:rPr>
          <w:b w:val="1"/>
          <w:u w:val="none"/>
        </w:rPr>
      </w:pPr>
      <w:r w:rsidDel="00000000" w:rsidR="00000000" w:rsidRPr="00000000">
        <w:rPr>
          <w:b w:val="1"/>
          <w:rtl w:val="0"/>
        </w:rPr>
        <w:t xml:space="preserve">Array-Based List</w:t>
      </w:r>
    </w:p>
    <w:p w:rsidR="00000000" w:rsidDel="00000000" w:rsidP="00000000" w:rsidRDefault="00000000" w:rsidRPr="00000000" w14:paraId="0000004B">
      <w:pPr>
        <w:widowControl w:val="0"/>
        <w:numPr>
          <w:ilvl w:val="1"/>
          <w:numId w:val="5"/>
        </w:numPr>
        <w:spacing w:line="480" w:lineRule="auto"/>
        <w:ind w:left="1440" w:hanging="360"/>
        <w:rPr>
          <w:b w:val="1"/>
          <w:u w:val="none"/>
        </w:rPr>
      </w:pPr>
      <w:r w:rsidDel="00000000" w:rsidR="00000000" w:rsidRPr="00000000">
        <w:rPr>
          <w:b w:val="1"/>
          <w:rtl w:val="0"/>
        </w:rPr>
        <w:t xml:space="preserve">Add Patient into List</w:t>
      </w:r>
    </w:p>
    <w:p w:rsidR="00000000" w:rsidDel="00000000" w:rsidP="00000000" w:rsidRDefault="00000000" w:rsidRPr="00000000" w14:paraId="0000004C">
      <w:pPr>
        <w:widowControl w:val="0"/>
        <w:numPr>
          <w:ilvl w:val="1"/>
          <w:numId w:val="5"/>
        </w:numPr>
        <w:spacing w:line="480" w:lineRule="auto"/>
        <w:ind w:left="1440" w:hanging="360"/>
        <w:rPr>
          <w:b w:val="1"/>
          <w:u w:val="none"/>
        </w:rPr>
      </w:pPr>
      <w:r w:rsidDel="00000000" w:rsidR="00000000" w:rsidRPr="00000000">
        <w:rPr>
          <w:b w:val="1"/>
          <w:rtl w:val="0"/>
        </w:rPr>
        <w:t xml:space="preserve">Display Patient in List</w:t>
      </w:r>
    </w:p>
    <w:p w:rsidR="00000000" w:rsidDel="00000000" w:rsidP="00000000" w:rsidRDefault="00000000" w:rsidRPr="00000000" w14:paraId="0000004D">
      <w:pPr>
        <w:widowControl w:val="0"/>
        <w:numPr>
          <w:ilvl w:val="1"/>
          <w:numId w:val="5"/>
        </w:numPr>
        <w:spacing w:line="480" w:lineRule="auto"/>
        <w:ind w:left="1440" w:hanging="360"/>
        <w:rPr>
          <w:b w:val="1"/>
          <w:u w:val="none"/>
        </w:rPr>
      </w:pPr>
      <w:r w:rsidDel="00000000" w:rsidR="00000000" w:rsidRPr="00000000">
        <w:rPr>
          <w:b w:val="1"/>
          <w:rtl w:val="0"/>
        </w:rPr>
        <w:t xml:space="preserve">Search Function</w:t>
      </w:r>
    </w:p>
    <w:p w:rsidR="00000000" w:rsidDel="00000000" w:rsidP="00000000" w:rsidRDefault="00000000" w:rsidRPr="00000000" w14:paraId="0000004E">
      <w:pPr>
        <w:widowControl w:val="0"/>
        <w:numPr>
          <w:ilvl w:val="1"/>
          <w:numId w:val="5"/>
        </w:numPr>
        <w:spacing w:line="480" w:lineRule="auto"/>
        <w:ind w:left="1440" w:hanging="360"/>
        <w:rPr>
          <w:b w:val="1"/>
          <w:u w:val="none"/>
        </w:rPr>
      </w:pPr>
      <w:r w:rsidDel="00000000" w:rsidR="00000000" w:rsidRPr="00000000">
        <w:rPr>
          <w:b w:val="1"/>
          <w:rtl w:val="0"/>
        </w:rPr>
        <w:t xml:space="preserve">Sort Function</w:t>
      </w:r>
    </w:p>
    <w:p w:rsidR="00000000" w:rsidDel="00000000" w:rsidP="00000000" w:rsidRDefault="00000000" w:rsidRPr="00000000" w14:paraId="0000004F">
      <w:pPr>
        <w:widowControl w:val="0"/>
        <w:numPr>
          <w:ilvl w:val="0"/>
          <w:numId w:val="5"/>
        </w:numPr>
        <w:spacing w:line="480" w:lineRule="auto"/>
        <w:ind w:left="720" w:hanging="360"/>
        <w:rPr>
          <w:b w:val="1"/>
          <w:u w:val="none"/>
        </w:rPr>
      </w:pPr>
      <w:r w:rsidDel="00000000" w:rsidR="00000000" w:rsidRPr="00000000">
        <w:rPr>
          <w:b w:val="1"/>
          <w:rtl w:val="0"/>
        </w:rPr>
        <w:t xml:space="preserve">Linked-List</w:t>
      </w:r>
    </w:p>
    <w:p w:rsidR="00000000" w:rsidDel="00000000" w:rsidP="00000000" w:rsidRDefault="00000000" w:rsidRPr="00000000" w14:paraId="00000050">
      <w:pPr>
        <w:widowControl w:val="0"/>
        <w:numPr>
          <w:ilvl w:val="1"/>
          <w:numId w:val="5"/>
        </w:numPr>
        <w:spacing w:line="480" w:lineRule="auto"/>
        <w:ind w:left="1440" w:hanging="360"/>
        <w:rPr>
          <w:b w:val="1"/>
          <w:u w:val="none"/>
        </w:rPr>
      </w:pPr>
      <w:r w:rsidDel="00000000" w:rsidR="00000000" w:rsidRPr="00000000">
        <w:rPr>
          <w:b w:val="1"/>
          <w:rtl w:val="0"/>
        </w:rPr>
        <w:t xml:space="preserve">Add Doctor Name and Assigned Patient in List</w:t>
      </w:r>
    </w:p>
    <w:p w:rsidR="00000000" w:rsidDel="00000000" w:rsidP="00000000" w:rsidRDefault="00000000" w:rsidRPr="00000000" w14:paraId="00000051">
      <w:pPr>
        <w:widowControl w:val="0"/>
        <w:numPr>
          <w:ilvl w:val="1"/>
          <w:numId w:val="5"/>
        </w:numPr>
        <w:spacing w:line="480" w:lineRule="auto"/>
        <w:ind w:left="1440" w:hanging="360"/>
        <w:rPr>
          <w:b w:val="1"/>
          <w:u w:val="none"/>
        </w:rPr>
      </w:pPr>
      <w:r w:rsidDel="00000000" w:rsidR="00000000" w:rsidRPr="00000000">
        <w:rPr>
          <w:b w:val="1"/>
          <w:rtl w:val="0"/>
        </w:rPr>
        <w:t xml:space="preserve">Display Doctor Name and Assigned Patient Information</w:t>
      </w:r>
    </w:p>
    <w:p w:rsidR="00000000" w:rsidDel="00000000" w:rsidP="00000000" w:rsidRDefault="00000000" w:rsidRPr="00000000" w14:paraId="00000052">
      <w:pPr>
        <w:widowControl w:val="0"/>
        <w:numPr>
          <w:ilvl w:val="0"/>
          <w:numId w:val="5"/>
        </w:numPr>
        <w:spacing w:line="480" w:lineRule="auto"/>
        <w:ind w:left="720" w:hanging="360"/>
        <w:rPr>
          <w:b w:val="1"/>
          <w:u w:val="none"/>
        </w:rPr>
      </w:pPr>
      <w:r w:rsidDel="00000000" w:rsidR="00000000" w:rsidRPr="00000000">
        <w:rPr>
          <w:b w:val="1"/>
          <w:rtl w:val="0"/>
        </w:rPr>
        <w:t xml:space="preserve">List Searching</w:t>
      </w:r>
    </w:p>
    <w:p w:rsidR="00000000" w:rsidDel="00000000" w:rsidP="00000000" w:rsidRDefault="00000000" w:rsidRPr="00000000" w14:paraId="00000053">
      <w:pPr>
        <w:widowControl w:val="0"/>
        <w:numPr>
          <w:ilvl w:val="1"/>
          <w:numId w:val="5"/>
        </w:numPr>
        <w:spacing w:line="480" w:lineRule="auto"/>
        <w:ind w:left="1440" w:hanging="360"/>
        <w:rPr>
          <w:b w:val="1"/>
          <w:u w:val="none"/>
        </w:rPr>
      </w:pPr>
      <w:r w:rsidDel="00000000" w:rsidR="00000000" w:rsidRPr="00000000">
        <w:rPr>
          <w:b w:val="1"/>
          <w:rtl w:val="0"/>
        </w:rPr>
        <w:t xml:space="preserve">Search for Patient using IC and display Patient’s medical records</w:t>
      </w:r>
    </w:p>
    <w:p w:rsidR="00000000" w:rsidDel="00000000" w:rsidP="00000000" w:rsidRDefault="00000000" w:rsidRPr="00000000" w14:paraId="00000054">
      <w:pPr>
        <w:widowControl w:val="0"/>
        <w:numPr>
          <w:ilvl w:val="0"/>
          <w:numId w:val="5"/>
        </w:numPr>
        <w:spacing w:line="480" w:lineRule="auto"/>
        <w:ind w:left="720" w:hanging="360"/>
        <w:rPr>
          <w:b w:val="1"/>
          <w:u w:val="none"/>
        </w:rPr>
      </w:pPr>
      <w:r w:rsidDel="00000000" w:rsidR="00000000" w:rsidRPr="00000000">
        <w:rPr>
          <w:b w:val="1"/>
          <w:rtl w:val="0"/>
        </w:rPr>
        <w:t xml:space="preserve">Selection Sort</w:t>
      </w:r>
    </w:p>
    <w:p w:rsidR="00000000" w:rsidDel="00000000" w:rsidP="00000000" w:rsidRDefault="00000000" w:rsidRPr="00000000" w14:paraId="00000055">
      <w:pPr>
        <w:widowControl w:val="0"/>
        <w:numPr>
          <w:ilvl w:val="1"/>
          <w:numId w:val="5"/>
        </w:numPr>
        <w:spacing w:line="480" w:lineRule="auto"/>
        <w:ind w:left="1440" w:hanging="360"/>
        <w:rPr>
          <w:b w:val="1"/>
          <w:u w:val="none"/>
        </w:rPr>
      </w:pPr>
      <w:r w:rsidDel="00000000" w:rsidR="00000000" w:rsidRPr="00000000">
        <w:rPr>
          <w:b w:val="1"/>
          <w:rtl w:val="0"/>
        </w:rPr>
        <w:t xml:space="preserve">Sort Medical Record List alphabetically when prompted</w:t>
      </w:r>
    </w:p>
    <w:p w:rsidR="00000000" w:rsidDel="00000000" w:rsidP="00000000" w:rsidRDefault="00000000" w:rsidRPr="00000000" w14:paraId="00000056">
      <w:pPr>
        <w:widowControl w:val="0"/>
        <w:numPr>
          <w:ilvl w:val="0"/>
          <w:numId w:val="5"/>
        </w:numPr>
        <w:spacing w:line="480" w:lineRule="auto"/>
        <w:ind w:left="720" w:hanging="360"/>
        <w:rPr>
          <w:b w:val="1"/>
          <w:u w:val="none"/>
        </w:rPr>
      </w:pPr>
      <w:r w:rsidDel="00000000" w:rsidR="00000000" w:rsidRPr="00000000">
        <w:rPr>
          <w:b w:val="1"/>
          <w:rtl w:val="0"/>
        </w:rPr>
        <w:t xml:space="preserve">Classes</w:t>
      </w:r>
    </w:p>
    <w:p w:rsidR="00000000" w:rsidDel="00000000" w:rsidP="00000000" w:rsidRDefault="00000000" w:rsidRPr="00000000" w14:paraId="00000057">
      <w:pPr>
        <w:widowControl w:val="0"/>
        <w:numPr>
          <w:ilvl w:val="1"/>
          <w:numId w:val="5"/>
        </w:numPr>
        <w:spacing w:line="480" w:lineRule="auto"/>
        <w:ind w:left="1440" w:hanging="360"/>
        <w:rPr>
          <w:b w:val="1"/>
          <w:u w:val="none"/>
        </w:rPr>
      </w:pPr>
      <w:r w:rsidDel="00000000" w:rsidR="00000000" w:rsidRPr="00000000">
        <w:rPr>
          <w:b w:val="1"/>
          <w:rtl w:val="0"/>
        </w:rPr>
        <w:t xml:space="preserve">Patient.h , Patient.cpp, MedicalRecordList.h, MedicalRecordList.cpp, Queue.h, Queue.cpp</w:t>
      </w:r>
      <w:r w:rsidDel="00000000" w:rsidR="00000000" w:rsidRPr="00000000">
        <w:rPr>
          <w:rtl w:val="0"/>
        </w:rPr>
      </w:r>
    </w:p>
    <w:p w:rsidR="00000000" w:rsidDel="00000000" w:rsidP="00000000" w:rsidRDefault="00000000" w:rsidRPr="00000000" w14:paraId="00000058">
      <w:pPr>
        <w:widowControl w:val="0"/>
        <w:numPr>
          <w:ilvl w:val="0"/>
          <w:numId w:val="4"/>
        </w:numPr>
        <w:spacing w:line="480" w:lineRule="auto"/>
        <w:ind w:left="720" w:hanging="360"/>
      </w:pPr>
      <w:r w:rsidDel="00000000" w:rsidR="00000000" w:rsidRPr="00000000">
        <w:rPr>
          <w:b w:val="1"/>
          <w:rtl w:val="0"/>
        </w:rPr>
        <w:t xml:space="preserve">Graphical User Interface (Boost)</w:t>
      </w:r>
    </w:p>
    <w:p w:rsidR="00000000" w:rsidDel="00000000" w:rsidP="00000000" w:rsidRDefault="00000000" w:rsidRPr="00000000" w14:paraId="00000059">
      <w:pPr>
        <w:widowControl w:val="0"/>
        <w:numPr>
          <w:ilvl w:val="0"/>
          <w:numId w:val="4"/>
        </w:numPr>
        <w:spacing w:line="480" w:lineRule="auto"/>
        <w:ind w:left="720" w:hanging="360"/>
        <w:rPr>
          <w:b w:val="1"/>
          <w:u w:val="none"/>
        </w:rPr>
      </w:pPr>
      <w:r w:rsidDel="00000000" w:rsidR="00000000" w:rsidRPr="00000000">
        <w:rPr>
          <w:b w:val="1"/>
          <w:rtl w:val="0"/>
        </w:rPr>
        <w:t xml:space="preserve">Auto-Sort Linked List (Selection Sort)</w:t>
      </w:r>
    </w:p>
    <w:p w:rsidR="00000000" w:rsidDel="00000000" w:rsidP="00000000" w:rsidRDefault="00000000" w:rsidRPr="00000000" w14:paraId="0000005A">
      <w:pPr>
        <w:widowControl w:val="0"/>
        <w:numPr>
          <w:ilvl w:val="1"/>
          <w:numId w:val="4"/>
        </w:numPr>
        <w:spacing w:line="480" w:lineRule="auto"/>
        <w:ind w:left="1440" w:hanging="360"/>
        <w:rPr>
          <w:b w:val="1"/>
          <w:u w:val="none"/>
        </w:rPr>
      </w:pPr>
      <w:r w:rsidDel="00000000" w:rsidR="00000000" w:rsidRPr="00000000">
        <w:rPr>
          <w:b w:val="1"/>
          <w:rtl w:val="0"/>
        </w:rPr>
        <w:t xml:space="preserve">Auto Sort by Doctor’s Name when adding new item to the list</w:t>
      </w:r>
    </w:p>
    <w:p w:rsidR="00000000" w:rsidDel="00000000" w:rsidP="00000000" w:rsidRDefault="00000000" w:rsidRPr="00000000" w14:paraId="0000005B">
      <w:pPr>
        <w:widowControl w:val="0"/>
        <w:numPr>
          <w:ilvl w:val="1"/>
          <w:numId w:val="4"/>
        </w:numPr>
        <w:spacing w:line="480" w:lineRule="auto"/>
        <w:ind w:left="1440" w:hanging="360"/>
        <w:rPr>
          <w:b w:val="1"/>
        </w:rPr>
      </w:pPr>
      <w:r w:rsidDel="00000000" w:rsidR="00000000" w:rsidRPr="00000000">
        <w:rPr>
          <w:b w:val="1"/>
          <w:rtl w:val="0"/>
        </w:rPr>
        <w:t xml:space="preserve">Auto Sort by Doctor’s Name before printing the list</w:t>
      </w:r>
    </w:p>
    <w:p w:rsidR="00000000" w:rsidDel="00000000" w:rsidP="00000000" w:rsidRDefault="00000000" w:rsidRPr="00000000" w14:paraId="0000005C">
      <w:pPr>
        <w:rPr/>
      </w:pPr>
      <w:r w:rsidDel="00000000" w:rsidR="00000000" w:rsidRPr="00000000">
        <w:br w:type="page"/>
      </w:r>
      <w:r w:rsidDel="00000000" w:rsidR="00000000" w:rsidRPr="00000000">
        <w:rPr>
          <w:rtl w:val="0"/>
        </w:rPr>
      </w:r>
    </w:p>
    <w:p w:rsidR="00000000" w:rsidDel="00000000" w:rsidP="00000000" w:rsidRDefault="00000000" w:rsidRPr="00000000" w14:paraId="0000005D">
      <w:pPr>
        <w:pStyle w:val="Heading1"/>
        <w:rPr/>
      </w:pPr>
      <w:bookmarkStart w:colFirst="0" w:colLast="0" w:name="_dckpr88evbt4" w:id="5"/>
      <w:bookmarkEnd w:id="5"/>
      <w:r w:rsidDel="00000000" w:rsidR="00000000" w:rsidRPr="00000000">
        <w:rPr>
          <w:rtl w:val="0"/>
        </w:rPr>
        <w:t xml:space="preserve">Selected Data Structures &amp; Algorithms</w:t>
      </w:r>
    </w:p>
    <w:p w:rsidR="00000000" w:rsidDel="00000000" w:rsidP="00000000" w:rsidRDefault="00000000" w:rsidRPr="00000000" w14:paraId="0000005E">
      <w:pPr>
        <w:pStyle w:val="Heading2"/>
        <w:rPr/>
      </w:pPr>
      <w:bookmarkStart w:colFirst="0" w:colLast="0" w:name="_qk5gm52pi3im" w:id="6"/>
      <w:bookmarkEnd w:id="6"/>
      <w:r w:rsidDel="00000000" w:rsidR="00000000" w:rsidRPr="00000000">
        <w:rPr>
          <w:rtl w:val="0"/>
        </w:rPr>
        <w:t xml:space="preserve">Benefits/Reasons</w:t>
      </w:r>
    </w:p>
    <w:p w:rsidR="00000000" w:rsidDel="00000000" w:rsidP="00000000" w:rsidRDefault="00000000" w:rsidRPr="00000000" w14:paraId="0000005F">
      <w:pPr>
        <w:pStyle w:val="Heading3"/>
        <w:numPr>
          <w:ilvl w:val="0"/>
          <w:numId w:val="3"/>
        </w:numPr>
        <w:rPr>
          <w:b w:val="1"/>
          <w:color w:val="000000"/>
        </w:rPr>
      </w:pPr>
      <w:bookmarkStart w:colFirst="0" w:colLast="0" w:name="_f0x83ripikgq" w:id="7"/>
      <w:bookmarkEnd w:id="7"/>
      <w:r w:rsidDel="00000000" w:rsidR="00000000" w:rsidRPr="00000000">
        <w:rPr>
          <w:rtl w:val="0"/>
        </w:rPr>
        <w:t xml:space="preserve">Queue List</w:t>
      </w:r>
      <w:r w:rsidDel="00000000" w:rsidR="00000000" w:rsidRPr="00000000">
        <w:rPr>
          <w:rtl w:val="0"/>
        </w:rPr>
      </w:r>
    </w:p>
    <w:p w:rsidR="00000000" w:rsidDel="00000000" w:rsidP="00000000" w:rsidRDefault="00000000" w:rsidRPr="00000000" w14:paraId="00000060">
      <w:pPr>
        <w:rPr>
          <w:b w:val="1"/>
        </w:rPr>
      </w:pPr>
      <w:r w:rsidDel="00000000" w:rsidR="00000000" w:rsidRPr="00000000">
        <w:rPr>
          <w:rtl w:val="0"/>
        </w:rPr>
        <w:t xml:space="preserve">Queue List is suitable as the algorithm uses a “first-come, first serve” basis which allows the front of the list to be dequeued efficiently. Queue List always adds items from the back, making the list acts similar to actual queues.  Queue List does not have to allocate memory in advance and can be accessed very quickly.  Queue List is flexible in terms of its ability to expand or shrink its maximum size when required.</w:t>
      </w:r>
      <w:r w:rsidDel="00000000" w:rsidR="00000000" w:rsidRPr="00000000">
        <w:rPr>
          <w:rtl w:val="0"/>
        </w:rPr>
      </w:r>
    </w:p>
    <w:p w:rsidR="00000000" w:rsidDel="00000000" w:rsidP="00000000" w:rsidRDefault="00000000" w:rsidRPr="00000000" w14:paraId="00000061">
      <w:pPr>
        <w:pStyle w:val="Heading3"/>
        <w:widowControl w:val="0"/>
        <w:numPr>
          <w:ilvl w:val="0"/>
          <w:numId w:val="3"/>
        </w:numPr>
        <w:spacing w:line="480" w:lineRule="auto"/>
        <w:ind w:left="720" w:hanging="360"/>
        <w:rPr>
          <w:b w:val="1"/>
        </w:rPr>
      </w:pPr>
      <w:bookmarkStart w:colFirst="0" w:colLast="0" w:name="_its23fi6dqnm" w:id="8"/>
      <w:bookmarkEnd w:id="8"/>
      <w:r w:rsidDel="00000000" w:rsidR="00000000" w:rsidRPr="00000000">
        <w:rPr>
          <w:b w:val="1"/>
          <w:rtl w:val="0"/>
        </w:rPr>
        <w:t xml:space="preserve">Array-Based List</w:t>
      </w:r>
    </w:p>
    <w:p w:rsidR="00000000" w:rsidDel="00000000" w:rsidP="00000000" w:rsidRDefault="00000000" w:rsidRPr="00000000" w14:paraId="00000062">
      <w:pPr>
        <w:widowControl w:val="0"/>
        <w:spacing w:line="360" w:lineRule="auto"/>
        <w:ind w:left="720" w:firstLine="0"/>
        <w:rPr/>
      </w:pPr>
      <w:r w:rsidDel="00000000" w:rsidR="00000000" w:rsidRPr="00000000">
        <w:rPr>
          <w:rtl w:val="0"/>
        </w:rPr>
        <w:t xml:space="preserve">Array-based List can be accessed through its index, meaning that it can be non-sequential. The Array-Based List, the average and worst case time complexity for accessing the list is O(1).</w:t>
      </w:r>
    </w:p>
    <w:p w:rsidR="00000000" w:rsidDel="00000000" w:rsidP="00000000" w:rsidRDefault="00000000" w:rsidRPr="00000000" w14:paraId="00000063">
      <w:pPr>
        <w:pStyle w:val="Heading3"/>
        <w:widowControl w:val="0"/>
        <w:numPr>
          <w:ilvl w:val="0"/>
          <w:numId w:val="3"/>
        </w:numPr>
        <w:rPr>
          <w:b w:val="1"/>
          <w:sz w:val="28"/>
          <w:szCs w:val="28"/>
        </w:rPr>
      </w:pPr>
      <w:bookmarkStart w:colFirst="0" w:colLast="0" w:name="_gbwkcrudvs9k" w:id="9"/>
      <w:bookmarkEnd w:id="9"/>
      <w:r w:rsidDel="00000000" w:rsidR="00000000" w:rsidRPr="00000000">
        <w:rPr>
          <w:rtl w:val="0"/>
        </w:rPr>
        <w:t xml:space="preserve">Linked-List</w:t>
      </w:r>
    </w:p>
    <w:p w:rsidR="00000000" w:rsidDel="00000000" w:rsidP="00000000" w:rsidRDefault="00000000" w:rsidRPr="00000000" w14:paraId="00000064">
      <w:pPr>
        <w:rPr/>
      </w:pPr>
      <w:r w:rsidDel="00000000" w:rsidR="00000000" w:rsidRPr="00000000">
        <w:rPr>
          <w:rtl w:val="0"/>
        </w:rPr>
        <w:t xml:space="preserve">As the doctors will be in-charge of many patients, the list will be required to scale indefinitely. Since, we will be expecting many entries existing for each patient, insertion and deletion will be much more simpler to perform as the node pointer will have to change rather than the whole data itself. In case of element deletion the time complexity for an array list is O(n) whereas for linked list is just O(1).</w:t>
      </w:r>
      <w:r w:rsidDel="00000000" w:rsidR="00000000" w:rsidRPr="00000000">
        <w:rPr>
          <w:rtl w:val="0"/>
        </w:rPr>
      </w:r>
    </w:p>
    <w:p w:rsidR="00000000" w:rsidDel="00000000" w:rsidP="00000000" w:rsidRDefault="00000000" w:rsidRPr="00000000" w14:paraId="00000065">
      <w:pPr>
        <w:pStyle w:val="Heading3"/>
        <w:widowControl w:val="0"/>
        <w:numPr>
          <w:ilvl w:val="0"/>
          <w:numId w:val="3"/>
        </w:numPr>
        <w:spacing w:line="480" w:lineRule="auto"/>
        <w:ind w:left="720" w:hanging="360"/>
        <w:rPr/>
      </w:pPr>
      <w:bookmarkStart w:colFirst="0" w:colLast="0" w:name="_sy4a96aypxiw" w:id="10"/>
      <w:bookmarkEnd w:id="10"/>
      <w:r w:rsidDel="00000000" w:rsidR="00000000" w:rsidRPr="00000000">
        <w:rPr>
          <w:rtl w:val="0"/>
        </w:rPr>
        <w:t xml:space="preserve">List Searching (Sequential Search)</w:t>
      </w:r>
    </w:p>
    <w:p w:rsidR="00000000" w:rsidDel="00000000" w:rsidP="00000000" w:rsidRDefault="00000000" w:rsidRPr="00000000" w14:paraId="00000066">
      <w:pPr>
        <w:widowControl w:val="0"/>
        <w:rPr>
          <w:color w:val="333333"/>
        </w:rPr>
      </w:pPr>
      <w:r w:rsidDel="00000000" w:rsidR="00000000" w:rsidRPr="00000000">
        <w:rPr>
          <w:rtl w:val="0"/>
        </w:rPr>
        <w:t xml:space="preserve">As compared to binary search , sequential search is faster as compared to binary when it comes to smaller lists. As our code is based on a system used by small clinics, not much data will be in the lists as compared to hospitals. Binary search is also used on sorted array lists while sequential search is able to be used in all types which makes it more easier to use than binary search. </w:t>
      </w:r>
      <w:r w:rsidDel="00000000" w:rsidR="00000000" w:rsidRPr="00000000">
        <w:rPr>
          <w:color w:val="333333"/>
          <w:rtl w:val="0"/>
        </w:rPr>
        <w:t xml:space="preserve">When a key element matches the first element in the list, the sequential search algorithm is the best case because the time complexity is 0(n), where n is the number of elements in our list.</w:t>
      </w:r>
    </w:p>
    <w:p w:rsidR="00000000" w:rsidDel="00000000" w:rsidP="00000000" w:rsidRDefault="00000000" w:rsidRPr="00000000" w14:paraId="00000067">
      <w:pPr>
        <w:widowControl w:val="0"/>
        <w:rPr/>
      </w:pPr>
      <w:r w:rsidDel="00000000" w:rsidR="00000000" w:rsidRPr="00000000">
        <w:rPr>
          <w:rtl w:val="0"/>
        </w:rPr>
      </w:r>
    </w:p>
    <w:p w:rsidR="00000000" w:rsidDel="00000000" w:rsidP="00000000" w:rsidRDefault="00000000" w:rsidRPr="00000000" w14:paraId="00000068">
      <w:pPr>
        <w:pStyle w:val="Heading3"/>
        <w:numPr>
          <w:ilvl w:val="0"/>
          <w:numId w:val="3"/>
        </w:numPr>
        <w:ind w:left="720" w:hanging="360"/>
      </w:pPr>
      <w:bookmarkStart w:colFirst="0" w:colLast="0" w:name="_sytddzgp6jl7" w:id="11"/>
      <w:bookmarkEnd w:id="11"/>
      <w:r w:rsidDel="00000000" w:rsidR="00000000" w:rsidRPr="00000000">
        <w:rPr>
          <w:rtl w:val="0"/>
        </w:rPr>
        <w:t xml:space="preserve">Array List Sorting</w:t>
      </w:r>
    </w:p>
    <w:p w:rsidR="00000000" w:rsidDel="00000000" w:rsidP="00000000" w:rsidRDefault="00000000" w:rsidRPr="00000000" w14:paraId="00000069">
      <w:pPr>
        <w:spacing w:line="360" w:lineRule="auto"/>
        <w:ind w:firstLine="720"/>
        <w:rPr/>
      </w:pPr>
      <w:r w:rsidDel="00000000" w:rsidR="00000000" w:rsidRPr="00000000">
        <w:rPr>
          <w:b w:val="0"/>
          <w:sz w:val="22"/>
          <w:szCs w:val="22"/>
          <w:rtl w:val="0"/>
        </w:rPr>
        <w:t xml:space="preserve">As our list is considered small, selection sort is more suitable for our list. Selection sort is able to perform well as compared to other sorting algorithms for small lists. Selection sort is also an in-place algorithm and does not require any additional storage. It also relies on the placements of the elements in the list. If there are many that are not sorted, it will take a longer time, however, since ours is automatically sorted when we add patients and print the list, it is constantly being sorted and need not spend much time sorting as it may only need to sort a few elements at one time.</w:t>
      </w:r>
      <w:r w:rsidDel="00000000" w:rsidR="00000000" w:rsidRPr="00000000">
        <w:rPr>
          <w:rtl w:val="0"/>
        </w:rPr>
        <w:t xml:space="preserve"> </w:t>
      </w:r>
    </w:p>
    <w:p w:rsidR="00000000" w:rsidDel="00000000" w:rsidP="00000000" w:rsidRDefault="00000000" w:rsidRPr="00000000" w14:paraId="0000006A">
      <w:pPr>
        <w:pStyle w:val="Heading3"/>
        <w:widowControl w:val="0"/>
        <w:numPr>
          <w:ilvl w:val="0"/>
          <w:numId w:val="3"/>
        </w:numPr>
        <w:spacing w:line="480" w:lineRule="auto"/>
        <w:ind w:left="720" w:hanging="360"/>
        <w:rPr/>
      </w:pPr>
      <w:bookmarkStart w:colFirst="0" w:colLast="0" w:name="_rcqene54dkxl" w:id="12"/>
      <w:bookmarkEnd w:id="12"/>
      <w:r w:rsidDel="00000000" w:rsidR="00000000" w:rsidRPr="00000000">
        <w:rPr>
          <w:rtl w:val="0"/>
        </w:rPr>
        <w:t xml:space="preserve">Auto Sort List (Selection Sort)</w:t>
      </w:r>
    </w:p>
    <w:p w:rsidR="00000000" w:rsidDel="00000000" w:rsidP="00000000" w:rsidRDefault="00000000" w:rsidRPr="00000000" w14:paraId="0000006B">
      <w:pPr>
        <w:rPr/>
      </w:pPr>
      <w:r w:rsidDel="00000000" w:rsidR="00000000" w:rsidRPr="00000000">
        <w:rPr>
          <w:rtl w:val="0"/>
        </w:rPr>
        <w:t xml:space="preserve">As our list is considered small, selection sort is more suitable for our list. Selection sort is able to perform well as compared to other sorting algorithms for small lists. Selection sort is also an in-place algorithm and does not require any additional storage. It also relies on the placements of the elements in the list. If there are many that are not sorted, it will take a longer time, however, since ours is automatically sorted when we add patients and print the list, it is constantly being sorted and need not spend much time sorting as it may only need to sort a few elements at one time.</w:t>
      </w:r>
    </w:p>
    <w:p w:rsidR="00000000" w:rsidDel="00000000" w:rsidP="00000000" w:rsidRDefault="00000000" w:rsidRPr="00000000" w14:paraId="0000006C">
      <w:pPr>
        <w:pStyle w:val="Heading1"/>
        <w:widowControl w:val="0"/>
        <w:ind w:left="0" w:firstLine="0"/>
        <w:rPr/>
      </w:pPr>
      <w:bookmarkStart w:colFirst="0" w:colLast="0" w:name="_e6tsc642a1mm" w:id="13"/>
      <w:bookmarkEnd w:id="13"/>
      <w:r w:rsidDel="00000000" w:rsidR="00000000" w:rsidRPr="00000000">
        <w:rPr>
          <w:rtl w:val="0"/>
        </w:rPr>
      </w:r>
    </w:p>
    <w:p w:rsidR="00000000" w:rsidDel="00000000" w:rsidP="00000000" w:rsidRDefault="00000000" w:rsidRPr="00000000" w14:paraId="0000006D">
      <w:pPr>
        <w:pStyle w:val="Heading1"/>
        <w:ind w:left="0" w:firstLine="0"/>
        <w:rPr/>
      </w:pPr>
      <w:bookmarkStart w:colFirst="0" w:colLast="0" w:name="_yoi8hy2iohco" w:id="14"/>
      <w:bookmarkEnd w:id="14"/>
      <w:r w:rsidDel="00000000" w:rsidR="00000000" w:rsidRPr="00000000">
        <w:rPr>
          <w:rtl w:val="0"/>
        </w:rPr>
        <w:t xml:space="preserve">Other Advanced Feature:</w:t>
      </w:r>
    </w:p>
    <w:p w:rsidR="00000000" w:rsidDel="00000000" w:rsidP="00000000" w:rsidRDefault="00000000" w:rsidRPr="00000000" w14:paraId="0000006E">
      <w:pPr>
        <w:pStyle w:val="Heading2"/>
        <w:rPr/>
      </w:pPr>
      <w:bookmarkStart w:colFirst="0" w:colLast="0" w:name="_bg1zgefks81h" w:id="15"/>
      <w:bookmarkEnd w:id="15"/>
      <w:r w:rsidDel="00000000" w:rsidR="00000000" w:rsidRPr="00000000">
        <w:rPr>
          <w:rtl w:val="0"/>
        </w:rPr>
        <w:t xml:space="preserve">(Non-Data Structures &amp; Algorithms) </w:t>
      </w:r>
      <w:r w:rsidDel="00000000" w:rsidR="00000000" w:rsidRPr="00000000">
        <w:rPr>
          <w:rtl w:val="0"/>
        </w:rPr>
        <w:t xml:space="preserve">GUI:</w:t>
      </w:r>
    </w:p>
    <w:p w:rsidR="00000000" w:rsidDel="00000000" w:rsidP="00000000" w:rsidRDefault="00000000" w:rsidRPr="00000000" w14:paraId="0000006F">
      <w:pPr>
        <w:rPr/>
      </w:pPr>
      <w:r w:rsidDel="00000000" w:rsidR="00000000" w:rsidRPr="00000000">
        <w:rPr>
          <w:rtl w:val="0"/>
        </w:rPr>
        <w:t xml:space="preserve">Juce was chosen as the GUI as it provided a more clean graphical interface as compared to a hard coded console menu. Juce as tools where it is able to display an interface with multiple images, colours and able to accept button commands. By using GUI, instead of using the command line interface, we are able to code it in such a way that it will contain buttons for checkboxes for us to select options rather than inputting texts to select. Thereafter, should the program require user input due to creation of doctor elements, patient elements, etc for classes, the program is to display text boxes and take in input accordingly, similar to the program without the GUI. However, due to time constraints and unsuitable labels and tools, we were not able to properly implement the GUI before the given time frame. As seen below in the appendices, are the attempts made on the GUI.</w:t>
      </w:r>
    </w:p>
    <w:p w:rsidR="00000000" w:rsidDel="00000000" w:rsidP="00000000" w:rsidRDefault="00000000" w:rsidRPr="00000000" w14:paraId="00000070">
      <w:pPr>
        <w:widowControl w:val="0"/>
        <w:spacing w:line="240" w:lineRule="auto"/>
        <w:ind w:left="720" w:firstLine="0"/>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pStyle w:val="Heading1"/>
        <w:rPr/>
      </w:pPr>
      <w:bookmarkStart w:colFirst="0" w:colLast="0" w:name="_cmjiotvntb22" w:id="16"/>
      <w:bookmarkEnd w:id="16"/>
      <w:r w:rsidDel="00000000" w:rsidR="00000000" w:rsidRPr="00000000">
        <w:br w:type="page"/>
      </w:r>
      <w:r w:rsidDel="00000000" w:rsidR="00000000" w:rsidRPr="00000000">
        <w:rPr>
          <w:rtl w:val="0"/>
        </w:rPr>
      </w:r>
    </w:p>
    <w:p w:rsidR="00000000" w:rsidDel="00000000" w:rsidP="00000000" w:rsidRDefault="00000000" w:rsidRPr="00000000" w14:paraId="00000073">
      <w:pPr>
        <w:pStyle w:val="Heading1"/>
        <w:rPr/>
      </w:pPr>
      <w:bookmarkStart w:colFirst="0" w:colLast="0" w:name="_x34bunl19wir" w:id="17"/>
      <w:bookmarkEnd w:id="17"/>
      <w:r w:rsidDel="00000000" w:rsidR="00000000" w:rsidRPr="00000000">
        <w:rPr>
          <w:rtl w:val="0"/>
        </w:rPr>
        <w:t xml:space="preserve">Appendices </w:t>
      </w:r>
    </w:p>
    <w:p w:rsidR="00000000" w:rsidDel="00000000" w:rsidP="00000000" w:rsidRDefault="00000000" w:rsidRPr="00000000" w14:paraId="00000074">
      <w:pPr>
        <w:pStyle w:val="Heading1"/>
        <w:rPr/>
      </w:pPr>
      <w:bookmarkStart w:colFirst="0" w:colLast="0" w:name="_sy2wm2rltguo" w:id="18"/>
      <w:bookmarkEnd w:id="18"/>
      <w:r w:rsidDel="00000000" w:rsidR="00000000" w:rsidRPr="00000000">
        <w:rPr/>
        <w:drawing>
          <wp:inline distB="114300" distT="114300" distL="114300" distR="114300">
            <wp:extent cx="4462463" cy="7595681"/>
            <wp:effectExtent b="0" l="0" r="0" t="0"/>
            <wp:docPr id="19" name="image39.png"/>
            <a:graphic>
              <a:graphicData uri="http://schemas.openxmlformats.org/drawingml/2006/picture">
                <pic:pic>
                  <pic:nvPicPr>
                    <pic:cNvPr id="0" name="image39.png"/>
                    <pic:cNvPicPr preferRelativeResize="0"/>
                  </pic:nvPicPr>
                  <pic:blipFill>
                    <a:blip r:embed="rId8"/>
                    <a:srcRect b="0" l="0" r="0" t="0"/>
                    <a:stretch>
                      <a:fillRect/>
                    </a:stretch>
                  </pic:blipFill>
                  <pic:spPr>
                    <a:xfrm>
                      <a:off x="0" y="0"/>
                      <a:ext cx="4462463" cy="7595681"/>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drawing>
          <wp:inline distB="114300" distT="114300" distL="114300" distR="114300">
            <wp:extent cx="4972050" cy="6229350"/>
            <wp:effectExtent b="0" l="0" r="0" t="0"/>
            <wp:docPr id="32" name="image28.png"/>
            <a:graphic>
              <a:graphicData uri="http://schemas.openxmlformats.org/drawingml/2006/picture">
                <pic:pic>
                  <pic:nvPicPr>
                    <pic:cNvPr id="0" name="image28.png"/>
                    <pic:cNvPicPr preferRelativeResize="0"/>
                  </pic:nvPicPr>
                  <pic:blipFill>
                    <a:blip r:embed="rId9"/>
                    <a:srcRect b="0" l="0" r="0" t="0"/>
                    <a:stretch>
                      <a:fillRect/>
                    </a:stretch>
                  </pic:blipFill>
                  <pic:spPr>
                    <a:xfrm>
                      <a:off x="0" y="0"/>
                      <a:ext cx="4972050" cy="622935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b w:val="1"/>
        </w:rPr>
      </w:pPr>
      <w:r w:rsidDel="00000000" w:rsidR="00000000" w:rsidRPr="00000000">
        <w:rPr>
          <w:rtl w:val="0"/>
        </w:rPr>
      </w:r>
    </w:p>
    <w:p w:rsidR="00000000" w:rsidDel="00000000" w:rsidP="00000000" w:rsidRDefault="00000000" w:rsidRPr="00000000" w14:paraId="00000077">
      <w:pPr>
        <w:rPr>
          <w:b w:val="1"/>
        </w:rPr>
      </w:pPr>
      <w:r w:rsidDel="00000000" w:rsidR="00000000" w:rsidRPr="00000000">
        <w:rPr>
          <w:rtl w:val="0"/>
        </w:rPr>
      </w:r>
    </w:p>
    <w:p w:rsidR="00000000" w:rsidDel="00000000" w:rsidP="00000000" w:rsidRDefault="00000000" w:rsidRPr="00000000" w14:paraId="00000078">
      <w:pPr>
        <w:rPr>
          <w:b w:val="1"/>
        </w:rPr>
      </w:pPr>
      <w:r w:rsidDel="00000000" w:rsidR="00000000" w:rsidRPr="00000000">
        <w:rPr>
          <w:rtl w:val="0"/>
        </w:rPr>
      </w:r>
    </w:p>
    <w:p w:rsidR="00000000" w:rsidDel="00000000" w:rsidP="00000000" w:rsidRDefault="00000000" w:rsidRPr="00000000" w14:paraId="00000079">
      <w:pPr>
        <w:rPr>
          <w:b w:val="1"/>
        </w:rPr>
      </w:pPr>
      <w:r w:rsidDel="00000000" w:rsidR="00000000" w:rsidRPr="00000000">
        <w:rPr>
          <w:rtl w:val="0"/>
        </w:rPr>
      </w:r>
    </w:p>
    <w:p w:rsidR="00000000" w:rsidDel="00000000" w:rsidP="00000000" w:rsidRDefault="00000000" w:rsidRPr="00000000" w14:paraId="0000007A">
      <w:pPr>
        <w:rPr>
          <w:b w:val="1"/>
        </w:rPr>
      </w:pPr>
      <w:r w:rsidDel="00000000" w:rsidR="00000000" w:rsidRPr="00000000">
        <w:rPr>
          <w:rtl w:val="0"/>
        </w:rPr>
      </w:r>
    </w:p>
    <w:p w:rsidR="00000000" w:rsidDel="00000000" w:rsidP="00000000" w:rsidRDefault="00000000" w:rsidRPr="00000000" w14:paraId="0000007B">
      <w:pPr>
        <w:rPr>
          <w:b w:val="1"/>
        </w:rPr>
      </w:pPr>
      <w:r w:rsidDel="00000000" w:rsidR="00000000" w:rsidRPr="00000000">
        <w:rPr>
          <w:rtl w:val="0"/>
        </w:rPr>
      </w:r>
    </w:p>
    <w:p w:rsidR="00000000" w:rsidDel="00000000" w:rsidP="00000000" w:rsidRDefault="00000000" w:rsidRPr="00000000" w14:paraId="0000007C">
      <w:pPr>
        <w:rPr>
          <w:b w:val="1"/>
        </w:rPr>
      </w:pPr>
      <w:r w:rsidDel="00000000" w:rsidR="00000000" w:rsidRPr="00000000">
        <w:rPr>
          <w:rtl w:val="0"/>
        </w:rPr>
      </w:r>
    </w:p>
    <w:p w:rsidR="00000000" w:rsidDel="00000000" w:rsidP="00000000" w:rsidRDefault="00000000" w:rsidRPr="00000000" w14:paraId="0000007D">
      <w:pPr>
        <w:ind w:left="0" w:firstLine="0"/>
        <w:rPr>
          <w:b w:val="1"/>
        </w:rPr>
      </w:pPr>
      <w:r w:rsidDel="00000000" w:rsidR="00000000" w:rsidRPr="00000000">
        <w:rPr>
          <w:rtl w:val="0"/>
        </w:rPr>
      </w:r>
    </w:p>
    <w:p w:rsidR="00000000" w:rsidDel="00000000" w:rsidP="00000000" w:rsidRDefault="00000000" w:rsidRPr="00000000" w14:paraId="0000007E">
      <w:pPr>
        <w:ind w:left="0" w:firstLine="0"/>
        <w:rPr>
          <w:b w:val="1"/>
        </w:rPr>
      </w:pPr>
      <w:r w:rsidDel="00000000" w:rsidR="00000000" w:rsidRPr="00000000">
        <w:rPr>
          <w:rtl w:val="0"/>
        </w:rPr>
      </w:r>
    </w:p>
    <w:p w:rsidR="00000000" w:rsidDel="00000000" w:rsidP="00000000" w:rsidRDefault="00000000" w:rsidRPr="00000000" w14:paraId="0000007F">
      <w:pPr>
        <w:rPr>
          <w:b w:val="1"/>
        </w:rPr>
      </w:pPr>
      <w:r w:rsidDel="00000000" w:rsidR="00000000" w:rsidRPr="00000000">
        <w:rPr>
          <w:b w:val="1"/>
          <w:rtl w:val="0"/>
        </w:rPr>
        <w:t xml:space="preserve">Main Menu List:</w:t>
      </w:r>
    </w:p>
    <w:p w:rsidR="00000000" w:rsidDel="00000000" w:rsidP="00000000" w:rsidRDefault="00000000" w:rsidRPr="00000000" w14:paraId="00000080">
      <w:pPr>
        <w:rPr/>
      </w:pPr>
      <w:r w:rsidDel="00000000" w:rsidR="00000000" w:rsidRPr="00000000">
        <w:rPr/>
        <w:drawing>
          <wp:inline distB="114300" distT="114300" distL="114300" distR="114300">
            <wp:extent cx="4743450" cy="3371850"/>
            <wp:effectExtent b="0" l="0" r="0" t="0"/>
            <wp:docPr id="28"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4743450" cy="337185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b w:val="1"/>
        </w:rPr>
      </w:pPr>
      <w:r w:rsidDel="00000000" w:rsidR="00000000" w:rsidRPr="00000000">
        <w:rPr>
          <w:b w:val="1"/>
          <w:rtl w:val="0"/>
        </w:rPr>
        <w:t xml:space="preserve">Invalid Input:</w:t>
      </w:r>
    </w:p>
    <w:p w:rsidR="00000000" w:rsidDel="00000000" w:rsidP="00000000" w:rsidRDefault="00000000" w:rsidRPr="00000000" w14:paraId="00000082">
      <w:pPr>
        <w:rPr>
          <w:b w:val="1"/>
        </w:rPr>
      </w:pPr>
      <w:r w:rsidDel="00000000" w:rsidR="00000000" w:rsidRPr="00000000">
        <w:rPr>
          <w:b w:val="1"/>
        </w:rPr>
        <w:drawing>
          <wp:inline distB="114300" distT="114300" distL="114300" distR="114300">
            <wp:extent cx="4953000" cy="2495550"/>
            <wp:effectExtent b="0" l="0" r="0" t="0"/>
            <wp:docPr id="34" name="image32.png"/>
            <a:graphic>
              <a:graphicData uri="http://schemas.openxmlformats.org/drawingml/2006/picture">
                <pic:pic>
                  <pic:nvPicPr>
                    <pic:cNvPr id="0" name="image32.png"/>
                    <pic:cNvPicPr preferRelativeResize="0"/>
                  </pic:nvPicPr>
                  <pic:blipFill>
                    <a:blip r:embed="rId11"/>
                    <a:srcRect b="0" l="0" r="0" t="0"/>
                    <a:stretch>
                      <a:fillRect/>
                    </a:stretch>
                  </pic:blipFill>
                  <pic:spPr>
                    <a:xfrm>
                      <a:off x="0" y="0"/>
                      <a:ext cx="4953000"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b w:val="1"/>
        </w:rPr>
      </w:pPr>
      <w:r w:rsidDel="00000000" w:rsidR="00000000" w:rsidRPr="00000000">
        <w:rPr>
          <w:b w:val="1"/>
          <w:rtl w:val="0"/>
        </w:rPr>
        <w:t xml:space="preserve">Option 1: Add new Patient to list</w:t>
      </w:r>
    </w:p>
    <w:p w:rsidR="00000000" w:rsidDel="00000000" w:rsidP="00000000" w:rsidRDefault="00000000" w:rsidRPr="00000000" w14:paraId="00000085">
      <w:pPr>
        <w:rPr/>
      </w:pPr>
      <w:r w:rsidDel="00000000" w:rsidR="00000000" w:rsidRPr="00000000">
        <w:rPr/>
        <w:drawing>
          <wp:inline distB="114300" distT="114300" distL="114300" distR="114300">
            <wp:extent cx="5943600" cy="952500"/>
            <wp:effectExtent b="0" l="0" r="0" t="0"/>
            <wp:docPr id="26"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b w:val="1"/>
        </w:rPr>
      </w:pPr>
      <w:r w:rsidDel="00000000" w:rsidR="00000000" w:rsidRPr="00000000">
        <w:rPr>
          <w:b w:val="1"/>
          <w:rtl w:val="0"/>
        </w:rPr>
        <w:t xml:space="preserve">Option 2 Main Menu: </w:t>
      </w:r>
      <w:r w:rsidDel="00000000" w:rsidR="00000000" w:rsidRPr="00000000">
        <w:rPr>
          <w:b w:val="1"/>
        </w:rPr>
        <w:drawing>
          <wp:inline distB="114300" distT="114300" distL="114300" distR="114300">
            <wp:extent cx="4924425" cy="1257300"/>
            <wp:effectExtent b="0" l="0" r="0" t="0"/>
            <wp:docPr id="10"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924425"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b w:val="1"/>
        </w:rPr>
      </w:pPr>
      <w:r w:rsidDel="00000000" w:rsidR="00000000" w:rsidRPr="00000000">
        <w:rPr>
          <w:b w:val="1"/>
          <w:rtl w:val="0"/>
        </w:rPr>
        <w:t xml:space="preserve">Option 2 Modify Patient’s Name: </w:t>
      </w:r>
    </w:p>
    <w:p w:rsidR="00000000" w:rsidDel="00000000" w:rsidP="00000000" w:rsidRDefault="00000000" w:rsidRPr="00000000" w14:paraId="00000088">
      <w:pPr>
        <w:rPr>
          <w:b w:val="1"/>
        </w:rPr>
      </w:pPr>
      <w:r w:rsidDel="00000000" w:rsidR="00000000" w:rsidRPr="00000000">
        <w:rPr>
          <w:b w:val="1"/>
        </w:rPr>
        <w:drawing>
          <wp:inline distB="114300" distT="114300" distL="114300" distR="114300">
            <wp:extent cx="5943600" cy="1727200"/>
            <wp:effectExtent b="0" l="0" r="0" t="0"/>
            <wp:docPr id="27"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b w:val="1"/>
        </w:rPr>
      </w:pPr>
      <w:r w:rsidDel="00000000" w:rsidR="00000000" w:rsidRPr="00000000">
        <w:rPr>
          <w:b w:val="1"/>
          <w:rtl w:val="0"/>
        </w:rPr>
        <w:t xml:space="preserve">No patient in list:</w:t>
      </w:r>
    </w:p>
    <w:p w:rsidR="00000000" w:rsidDel="00000000" w:rsidP="00000000" w:rsidRDefault="00000000" w:rsidRPr="00000000" w14:paraId="0000008A">
      <w:pPr>
        <w:rPr>
          <w:b w:val="1"/>
        </w:rPr>
      </w:pPr>
      <w:r w:rsidDel="00000000" w:rsidR="00000000" w:rsidRPr="00000000">
        <w:rPr>
          <w:b w:val="1"/>
        </w:rPr>
        <w:drawing>
          <wp:inline distB="114300" distT="114300" distL="114300" distR="114300">
            <wp:extent cx="4581525" cy="2066925"/>
            <wp:effectExtent b="0" l="0" r="0" t="0"/>
            <wp:docPr id="35"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4581525"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b w:val="1"/>
        </w:rPr>
      </w:pPr>
      <w:r w:rsidDel="00000000" w:rsidR="00000000" w:rsidRPr="00000000">
        <w:rPr>
          <w:rtl w:val="0"/>
        </w:rPr>
      </w:r>
    </w:p>
    <w:p w:rsidR="00000000" w:rsidDel="00000000" w:rsidP="00000000" w:rsidRDefault="00000000" w:rsidRPr="00000000" w14:paraId="0000008C">
      <w:pPr>
        <w:rPr>
          <w:b w:val="1"/>
        </w:rPr>
      </w:pPr>
      <w:r w:rsidDel="00000000" w:rsidR="00000000" w:rsidRPr="00000000">
        <w:rPr>
          <w:b w:val="1"/>
          <w:rtl w:val="0"/>
        </w:rPr>
        <w:t xml:space="preserve">Option 2 Modify Patient’s IC: </w:t>
      </w:r>
    </w:p>
    <w:p w:rsidR="00000000" w:rsidDel="00000000" w:rsidP="00000000" w:rsidRDefault="00000000" w:rsidRPr="00000000" w14:paraId="0000008D">
      <w:pPr>
        <w:ind w:left="0" w:firstLine="720"/>
        <w:rPr>
          <w:b w:val="1"/>
        </w:rPr>
      </w:pPr>
      <w:r w:rsidDel="00000000" w:rsidR="00000000" w:rsidRPr="00000000">
        <w:rPr>
          <w:b w:val="1"/>
        </w:rPr>
        <w:drawing>
          <wp:inline distB="114300" distT="114300" distL="114300" distR="114300">
            <wp:extent cx="5943600" cy="2057400"/>
            <wp:effectExtent b="0" l="0" r="0" t="0"/>
            <wp:docPr id="25"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ind w:left="0" w:firstLine="720"/>
        <w:rPr>
          <w:b w:val="1"/>
        </w:rPr>
      </w:pPr>
      <w:r w:rsidDel="00000000" w:rsidR="00000000" w:rsidRPr="00000000">
        <w:rPr>
          <w:rtl w:val="0"/>
        </w:rPr>
      </w:r>
    </w:p>
    <w:p w:rsidR="00000000" w:rsidDel="00000000" w:rsidP="00000000" w:rsidRDefault="00000000" w:rsidRPr="00000000" w14:paraId="0000008F">
      <w:pPr>
        <w:rPr>
          <w:b w:val="1"/>
        </w:rPr>
      </w:pPr>
      <w:r w:rsidDel="00000000" w:rsidR="00000000" w:rsidRPr="00000000">
        <w:rPr>
          <w:b w:val="1"/>
          <w:rtl w:val="0"/>
        </w:rPr>
        <w:t xml:space="preserve">Option 2 Modify Patient’s Medical Record: </w:t>
      </w:r>
    </w:p>
    <w:p w:rsidR="00000000" w:rsidDel="00000000" w:rsidP="00000000" w:rsidRDefault="00000000" w:rsidRPr="00000000" w14:paraId="00000090">
      <w:pPr>
        <w:rPr>
          <w:b w:val="1"/>
        </w:rPr>
      </w:pPr>
      <w:r w:rsidDel="00000000" w:rsidR="00000000" w:rsidRPr="00000000">
        <w:rPr>
          <w:b w:val="1"/>
        </w:rPr>
        <w:drawing>
          <wp:inline distB="114300" distT="114300" distL="114300" distR="114300">
            <wp:extent cx="5943600" cy="1257300"/>
            <wp:effectExtent b="0" l="0" r="0" t="0"/>
            <wp:docPr id="33" name="image29.png"/>
            <a:graphic>
              <a:graphicData uri="http://schemas.openxmlformats.org/drawingml/2006/picture">
                <pic:pic>
                  <pic:nvPicPr>
                    <pic:cNvPr id="0" name="image29.png"/>
                    <pic:cNvPicPr preferRelativeResize="0"/>
                  </pic:nvPicPr>
                  <pic:blipFill>
                    <a:blip r:embed="rId17"/>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b w:val="1"/>
        </w:rPr>
      </w:pPr>
      <w:r w:rsidDel="00000000" w:rsidR="00000000" w:rsidRPr="00000000">
        <w:rPr>
          <w:rtl w:val="0"/>
        </w:rPr>
      </w:r>
    </w:p>
    <w:p w:rsidR="00000000" w:rsidDel="00000000" w:rsidP="00000000" w:rsidRDefault="00000000" w:rsidRPr="00000000" w14:paraId="00000092">
      <w:pPr>
        <w:rPr>
          <w:b w:val="1"/>
        </w:rPr>
      </w:pPr>
      <w:r w:rsidDel="00000000" w:rsidR="00000000" w:rsidRPr="00000000">
        <w:rPr>
          <w:b w:val="1"/>
          <w:rtl w:val="0"/>
        </w:rPr>
        <w:t xml:space="preserve">Option 2 Remove an Existing Patient:</w:t>
      </w:r>
    </w:p>
    <w:p w:rsidR="00000000" w:rsidDel="00000000" w:rsidP="00000000" w:rsidRDefault="00000000" w:rsidRPr="00000000" w14:paraId="00000093">
      <w:pPr>
        <w:rPr>
          <w:b w:val="1"/>
        </w:rPr>
      </w:pPr>
      <w:r w:rsidDel="00000000" w:rsidR="00000000" w:rsidRPr="00000000">
        <w:rPr>
          <w:b w:val="1"/>
        </w:rPr>
        <w:drawing>
          <wp:inline distB="114300" distT="114300" distL="114300" distR="114300">
            <wp:extent cx="5943600" cy="939800"/>
            <wp:effectExtent b="0" l="0" r="0" t="0"/>
            <wp:docPr id="24"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5943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b w:val="1"/>
        </w:rPr>
      </w:pPr>
      <w:r w:rsidDel="00000000" w:rsidR="00000000" w:rsidRPr="00000000">
        <w:rPr>
          <w:b w:val="1"/>
        </w:rPr>
        <w:drawing>
          <wp:inline distB="114300" distT="114300" distL="114300" distR="114300">
            <wp:extent cx="3933825" cy="695325"/>
            <wp:effectExtent b="0" l="0" r="0" t="0"/>
            <wp:docPr id="11"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3933825" cy="69532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b w:val="1"/>
        </w:rPr>
      </w:pPr>
      <w:r w:rsidDel="00000000" w:rsidR="00000000" w:rsidRPr="00000000">
        <w:rPr>
          <w:b w:val="1"/>
          <w:rtl w:val="0"/>
        </w:rPr>
        <w:t xml:space="preserve">If Patient Cannot be found:</w:t>
      </w:r>
    </w:p>
    <w:p w:rsidR="00000000" w:rsidDel="00000000" w:rsidP="00000000" w:rsidRDefault="00000000" w:rsidRPr="00000000" w14:paraId="00000096">
      <w:pPr>
        <w:rPr>
          <w:b w:val="1"/>
        </w:rPr>
      </w:pPr>
      <w:r w:rsidDel="00000000" w:rsidR="00000000" w:rsidRPr="00000000">
        <w:rPr>
          <w:b w:val="1"/>
        </w:rPr>
        <w:drawing>
          <wp:inline distB="114300" distT="114300" distL="114300" distR="114300">
            <wp:extent cx="3114675" cy="2133600"/>
            <wp:effectExtent b="0" l="0" r="0" t="0"/>
            <wp:docPr id="37" name="image38.png"/>
            <a:graphic>
              <a:graphicData uri="http://schemas.openxmlformats.org/drawingml/2006/picture">
                <pic:pic>
                  <pic:nvPicPr>
                    <pic:cNvPr id="0" name="image38.png"/>
                    <pic:cNvPicPr preferRelativeResize="0"/>
                  </pic:nvPicPr>
                  <pic:blipFill>
                    <a:blip r:embed="rId20"/>
                    <a:srcRect b="0" l="0" r="0" t="0"/>
                    <a:stretch>
                      <a:fillRect/>
                    </a:stretch>
                  </pic:blipFill>
                  <pic:spPr>
                    <a:xfrm>
                      <a:off x="0" y="0"/>
                      <a:ext cx="3114675"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b w:val="1"/>
        </w:rPr>
      </w:pPr>
      <w:r w:rsidDel="00000000" w:rsidR="00000000" w:rsidRPr="00000000">
        <w:rPr>
          <w:rtl w:val="0"/>
        </w:rPr>
      </w:r>
    </w:p>
    <w:p w:rsidR="00000000" w:rsidDel="00000000" w:rsidP="00000000" w:rsidRDefault="00000000" w:rsidRPr="00000000" w14:paraId="00000098">
      <w:pPr>
        <w:rPr>
          <w:b w:val="1"/>
        </w:rPr>
      </w:pPr>
      <w:r w:rsidDel="00000000" w:rsidR="00000000" w:rsidRPr="00000000">
        <w:rPr>
          <w:rtl w:val="0"/>
        </w:rPr>
      </w:r>
    </w:p>
    <w:p w:rsidR="00000000" w:rsidDel="00000000" w:rsidP="00000000" w:rsidRDefault="00000000" w:rsidRPr="00000000" w14:paraId="00000099">
      <w:pPr>
        <w:rPr>
          <w:b w:val="1"/>
        </w:rPr>
      </w:pPr>
      <w:r w:rsidDel="00000000" w:rsidR="00000000" w:rsidRPr="00000000">
        <w:rPr>
          <w:b w:val="1"/>
          <w:rtl w:val="0"/>
        </w:rPr>
        <w:t xml:space="preserve">Option 3 Show all Patient Details:</w:t>
      </w:r>
    </w:p>
    <w:p w:rsidR="00000000" w:rsidDel="00000000" w:rsidP="00000000" w:rsidRDefault="00000000" w:rsidRPr="00000000" w14:paraId="0000009A">
      <w:pPr>
        <w:rPr>
          <w:b w:val="1"/>
        </w:rPr>
      </w:pPr>
      <w:r w:rsidDel="00000000" w:rsidR="00000000" w:rsidRPr="00000000">
        <w:rPr>
          <w:b w:val="1"/>
        </w:rPr>
        <w:drawing>
          <wp:inline distB="114300" distT="114300" distL="114300" distR="114300">
            <wp:extent cx="5943600" cy="1435100"/>
            <wp:effectExtent b="0" l="0" r="0" t="0"/>
            <wp:docPr id="4"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9436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b w:val="1"/>
        </w:rPr>
      </w:pPr>
      <w:r w:rsidDel="00000000" w:rsidR="00000000" w:rsidRPr="00000000">
        <w:rPr>
          <w:rtl w:val="0"/>
        </w:rPr>
      </w:r>
    </w:p>
    <w:p w:rsidR="00000000" w:rsidDel="00000000" w:rsidP="00000000" w:rsidRDefault="00000000" w:rsidRPr="00000000" w14:paraId="0000009C">
      <w:pPr>
        <w:rPr>
          <w:b w:val="1"/>
        </w:rPr>
      </w:pPr>
      <w:r w:rsidDel="00000000" w:rsidR="00000000" w:rsidRPr="00000000">
        <w:rPr>
          <w:b w:val="1"/>
          <w:rtl w:val="0"/>
        </w:rPr>
        <w:t xml:space="preserve">Option 4 Retrieve Patient’s Medical Record by Patient’s IC:</w:t>
      </w:r>
    </w:p>
    <w:p w:rsidR="00000000" w:rsidDel="00000000" w:rsidP="00000000" w:rsidRDefault="00000000" w:rsidRPr="00000000" w14:paraId="0000009D">
      <w:pPr>
        <w:rPr>
          <w:b w:val="1"/>
        </w:rPr>
      </w:pPr>
      <w:r w:rsidDel="00000000" w:rsidR="00000000" w:rsidRPr="00000000">
        <w:rPr>
          <w:b w:val="1"/>
        </w:rPr>
        <w:drawing>
          <wp:inline distB="114300" distT="114300" distL="114300" distR="114300">
            <wp:extent cx="5772150" cy="742950"/>
            <wp:effectExtent b="0" l="0" r="0" t="0"/>
            <wp:docPr id="30" name="image34.png"/>
            <a:graphic>
              <a:graphicData uri="http://schemas.openxmlformats.org/drawingml/2006/picture">
                <pic:pic>
                  <pic:nvPicPr>
                    <pic:cNvPr id="0" name="image34.png"/>
                    <pic:cNvPicPr preferRelativeResize="0"/>
                  </pic:nvPicPr>
                  <pic:blipFill>
                    <a:blip r:embed="rId22"/>
                    <a:srcRect b="0" l="0" r="0" t="0"/>
                    <a:stretch>
                      <a:fillRect/>
                    </a:stretch>
                  </pic:blipFill>
                  <pic:spPr>
                    <a:xfrm>
                      <a:off x="0" y="0"/>
                      <a:ext cx="5772150"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b w:val="1"/>
        </w:rPr>
      </w:pPr>
      <w:r w:rsidDel="00000000" w:rsidR="00000000" w:rsidRPr="00000000">
        <w:rPr>
          <w:rtl w:val="0"/>
        </w:rPr>
      </w:r>
    </w:p>
    <w:p w:rsidR="00000000" w:rsidDel="00000000" w:rsidP="00000000" w:rsidRDefault="00000000" w:rsidRPr="00000000" w14:paraId="0000009F">
      <w:pPr>
        <w:rPr>
          <w:b w:val="1"/>
        </w:rPr>
      </w:pPr>
      <w:r w:rsidDel="00000000" w:rsidR="00000000" w:rsidRPr="00000000">
        <w:rPr>
          <w:b w:val="1"/>
          <w:rtl w:val="0"/>
        </w:rPr>
        <w:t xml:space="preserve">No patient matching IC in List:</w:t>
      </w:r>
    </w:p>
    <w:p w:rsidR="00000000" w:rsidDel="00000000" w:rsidP="00000000" w:rsidRDefault="00000000" w:rsidRPr="00000000" w14:paraId="000000A0">
      <w:pPr>
        <w:rPr>
          <w:b w:val="1"/>
        </w:rPr>
      </w:pPr>
      <w:r w:rsidDel="00000000" w:rsidR="00000000" w:rsidRPr="00000000">
        <w:rPr>
          <w:b w:val="1"/>
        </w:rPr>
        <w:drawing>
          <wp:inline distB="114300" distT="114300" distL="114300" distR="114300">
            <wp:extent cx="4562475" cy="666750"/>
            <wp:effectExtent b="0" l="0" r="0" t="0"/>
            <wp:docPr id="2"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4562475" cy="66675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b w:val="1"/>
        </w:rPr>
      </w:pPr>
      <w:r w:rsidDel="00000000" w:rsidR="00000000" w:rsidRPr="00000000">
        <w:rPr>
          <w:rtl w:val="0"/>
        </w:rPr>
      </w:r>
    </w:p>
    <w:p w:rsidR="00000000" w:rsidDel="00000000" w:rsidP="00000000" w:rsidRDefault="00000000" w:rsidRPr="00000000" w14:paraId="000000A2">
      <w:pPr>
        <w:rPr>
          <w:b w:val="1"/>
        </w:rPr>
      </w:pPr>
      <w:r w:rsidDel="00000000" w:rsidR="00000000" w:rsidRPr="00000000">
        <w:rPr>
          <w:b w:val="1"/>
          <w:rtl w:val="0"/>
        </w:rPr>
        <w:t xml:space="preserve">Option 5 Add existing Patient to queue:</w:t>
      </w:r>
    </w:p>
    <w:p w:rsidR="00000000" w:rsidDel="00000000" w:rsidP="00000000" w:rsidRDefault="00000000" w:rsidRPr="00000000" w14:paraId="000000A3">
      <w:pPr>
        <w:rPr>
          <w:b w:val="1"/>
        </w:rPr>
      </w:pPr>
      <w:r w:rsidDel="00000000" w:rsidR="00000000" w:rsidRPr="00000000">
        <w:rPr>
          <w:b w:val="1"/>
        </w:rPr>
        <w:drawing>
          <wp:inline distB="114300" distT="114300" distL="114300" distR="114300">
            <wp:extent cx="4210050" cy="895350"/>
            <wp:effectExtent b="0" l="0" r="0" t="0"/>
            <wp:docPr id="20"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4210050"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b w:val="1"/>
        </w:rPr>
      </w:pPr>
      <w:r w:rsidDel="00000000" w:rsidR="00000000" w:rsidRPr="00000000">
        <w:rPr>
          <w:rtl w:val="0"/>
        </w:rPr>
      </w:r>
    </w:p>
    <w:p w:rsidR="00000000" w:rsidDel="00000000" w:rsidP="00000000" w:rsidRDefault="00000000" w:rsidRPr="00000000" w14:paraId="000000A5">
      <w:pPr>
        <w:rPr>
          <w:b w:val="1"/>
        </w:rPr>
      </w:pPr>
      <w:r w:rsidDel="00000000" w:rsidR="00000000" w:rsidRPr="00000000">
        <w:rPr>
          <w:b w:val="1"/>
          <w:rtl w:val="0"/>
        </w:rPr>
        <w:t xml:space="preserve">Option 6 Display front of queue:</w:t>
      </w:r>
    </w:p>
    <w:p w:rsidR="00000000" w:rsidDel="00000000" w:rsidP="00000000" w:rsidRDefault="00000000" w:rsidRPr="00000000" w14:paraId="000000A6">
      <w:pPr>
        <w:rPr>
          <w:b w:val="1"/>
        </w:rPr>
      </w:pPr>
      <w:r w:rsidDel="00000000" w:rsidR="00000000" w:rsidRPr="00000000">
        <w:rPr>
          <w:b w:val="1"/>
        </w:rPr>
        <w:drawing>
          <wp:inline distB="114300" distT="114300" distL="114300" distR="114300">
            <wp:extent cx="5943600" cy="939800"/>
            <wp:effectExtent b="0" l="0" r="0" t="0"/>
            <wp:docPr id="39" name="image37.png"/>
            <a:graphic>
              <a:graphicData uri="http://schemas.openxmlformats.org/drawingml/2006/picture">
                <pic:pic>
                  <pic:nvPicPr>
                    <pic:cNvPr id="0" name="image37.png"/>
                    <pic:cNvPicPr preferRelativeResize="0"/>
                  </pic:nvPicPr>
                  <pic:blipFill>
                    <a:blip r:embed="rId25"/>
                    <a:srcRect b="0" l="0" r="0" t="0"/>
                    <a:stretch>
                      <a:fillRect/>
                    </a:stretch>
                  </pic:blipFill>
                  <pic:spPr>
                    <a:xfrm>
                      <a:off x="0" y="0"/>
                      <a:ext cx="5943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b w:val="1"/>
        </w:rPr>
      </w:pPr>
      <w:r w:rsidDel="00000000" w:rsidR="00000000" w:rsidRPr="00000000">
        <w:rPr>
          <w:rtl w:val="0"/>
        </w:rPr>
      </w:r>
    </w:p>
    <w:p w:rsidR="00000000" w:rsidDel="00000000" w:rsidP="00000000" w:rsidRDefault="00000000" w:rsidRPr="00000000" w14:paraId="000000A8">
      <w:pPr>
        <w:rPr>
          <w:b w:val="1"/>
        </w:rPr>
      </w:pPr>
      <w:r w:rsidDel="00000000" w:rsidR="00000000" w:rsidRPr="00000000">
        <w:rPr>
          <w:b w:val="1"/>
          <w:rtl w:val="0"/>
        </w:rPr>
        <w:t xml:space="preserve">Option 7 </w:t>
      </w:r>
      <w:r w:rsidDel="00000000" w:rsidR="00000000" w:rsidRPr="00000000">
        <w:rPr>
          <w:b w:val="1"/>
          <w:rtl w:val="0"/>
        </w:rPr>
        <w:t xml:space="preserve">Dequeue</w:t>
      </w:r>
      <w:r w:rsidDel="00000000" w:rsidR="00000000" w:rsidRPr="00000000">
        <w:rPr>
          <w:b w:val="1"/>
          <w:rtl w:val="0"/>
        </w:rPr>
        <w:t xml:space="preserve"> front Patient:</w:t>
      </w:r>
    </w:p>
    <w:p w:rsidR="00000000" w:rsidDel="00000000" w:rsidP="00000000" w:rsidRDefault="00000000" w:rsidRPr="00000000" w14:paraId="000000A9">
      <w:pPr>
        <w:rPr>
          <w:b w:val="1"/>
        </w:rPr>
      </w:pPr>
      <w:r w:rsidDel="00000000" w:rsidR="00000000" w:rsidRPr="00000000">
        <w:rPr>
          <w:b w:val="1"/>
        </w:rPr>
        <w:drawing>
          <wp:inline distB="114300" distT="114300" distL="114300" distR="114300">
            <wp:extent cx="2695575" cy="752475"/>
            <wp:effectExtent b="0" l="0" r="0" t="0"/>
            <wp:docPr id="1"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2695575" cy="75247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b w:val="1"/>
        </w:rPr>
      </w:pPr>
      <w:r w:rsidDel="00000000" w:rsidR="00000000" w:rsidRPr="00000000">
        <w:rPr>
          <w:b w:val="1"/>
        </w:rPr>
        <w:drawing>
          <wp:inline distB="114300" distT="114300" distL="114300" distR="114300">
            <wp:extent cx="5943600" cy="520700"/>
            <wp:effectExtent b="0" l="0" r="0" t="0"/>
            <wp:docPr id="22"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9436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b w:val="1"/>
        </w:rPr>
      </w:pPr>
      <w:r w:rsidDel="00000000" w:rsidR="00000000" w:rsidRPr="00000000">
        <w:rPr>
          <w:rtl w:val="0"/>
        </w:rPr>
      </w:r>
    </w:p>
    <w:p w:rsidR="00000000" w:rsidDel="00000000" w:rsidP="00000000" w:rsidRDefault="00000000" w:rsidRPr="00000000" w14:paraId="000000AC">
      <w:pPr>
        <w:rPr>
          <w:b w:val="1"/>
        </w:rPr>
      </w:pPr>
      <w:r w:rsidDel="00000000" w:rsidR="00000000" w:rsidRPr="00000000">
        <w:rPr>
          <w:b w:val="1"/>
          <w:rtl w:val="0"/>
        </w:rPr>
        <w:t xml:space="preserve">Option 8 Sort Patient List:</w:t>
      </w:r>
    </w:p>
    <w:p w:rsidR="00000000" w:rsidDel="00000000" w:rsidP="00000000" w:rsidRDefault="00000000" w:rsidRPr="00000000" w14:paraId="000000AD">
      <w:pPr>
        <w:rPr>
          <w:b w:val="1"/>
        </w:rPr>
      </w:pPr>
      <w:r w:rsidDel="00000000" w:rsidR="00000000" w:rsidRPr="00000000">
        <w:rPr>
          <w:b w:val="1"/>
          <w:rtl w:val="0"/>
        </w:rPr>
        <w:t xml:space="preserve">Before:</w:t>
      </w:r>
    </w:p>
    <w:p w:rsidR="00000000" w:rsidDel="00000000" w:rsidP="00000000" w:rsidRDefault="00000000" w:rsidRPr="00000000" w14:paraId="000000AE">
      <w:pPr>
        <w:rPr>
          <w:b w:val="1"/>
        </w:rPr>
      </w:pPr>
      <w:r w:rsidDel="00000000" w:rsidR="00000000" w:rsidRPr="00000000">
        <w:rPr>
          <w:b w:val="1"/>
        </w:rPr>
        <w:drawing>
          <wp:inline distB="114300" distT="114300" distL="114300" distR="114300">
            <wp:extent cx="5943600" cy="1663700"/>
            <wp:effectExtent b="0" l="0" r="0" t="0"/>
            <wp:docPr id="12"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b w:val="1"/>
        </w:rPr>
      </w:pPr>
      <w:r w:rsidDel="00000000" w:rsidR="00000000" w:rsidRPr="00000000">
        <w:rPr>
          <w:b w:val="1"/>
          <w:rtl w:val="0"/>
        </w:rPr>
        <w:t xml:space="preserve">After:</w:t>
      </w:r>
    </w:p>
    <w:p w:rsidR="00000000" w:rsidDel="00000000" w:rsidP="00000000" w:rsidRDefault="00000000" w:rsidRPr="00000000" w14:paraId="000000B0">
      <w:pPr>
        <w:rPr>
          <w:b w:val="1"/>
        </w:rPr>
      </w:pPr>
      <w:r w:rsidDel="00000000" w:rsidR="00000000" w:rsidRPr="00000000">
        <w:rPr>
          <w:b w:val="1"/>
        </w:rPr>
        <w:drawing>
          <wp:inline distB="114300" distT="114300" distL="114300" distR="114300">
            <wp:extent cx="5943600" cy="1955800"/>
            <wp:effectExtent b="0" l="0" r="0" t="0"/>
            <wp:docPr id="9"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b w:val="1"/>
        </w:rPr>
      </w:pPr>
      <w:r w:rsidDel="00000000" w:rsidR="00000000" w:rsidRPr="00000000">
        <w:rPr>
          <w:rtl w:val="0"/>
        </w:rPr>
      </w:r>
    </w:p>
    <w:p w:rsidR="00000000" w:rsidDel="00000000" w:rsidP="00000000" w:rsidRDefault="00000000" w:rsidRPr="00000000" w14:paraId="000000B2">
      <w:pPr>
        <w:rPr>
          <w:b w:val="1"/>
        </w:rPr>
      </w:pPr>
      <w:r w:rsidDel="00000000" w:rsidR="00000000" w:rsidRPr="00000000">
        <w:rPr>
          <w:b w:val="1"/>
          <w:rtl w:val="0"/>
        </w:rPr>
        <w:t xml:space="preserve">Option 9 Doctor’s Assign Details Main Menu:</w:t>
      </w:r>
    </w:p>
    <w:p w:rsidR="00000000" w:rsidDel="00000000" w:rsidP="00000000" w:rsidRDefault="00000000" w:rsidRPr="00000000" w14:paraId="000000B3">
      <w:pPr>
        <w:rPr>
          <w:b w:val="1"/>
        </w:rPr>
      </w:pPr>
      <w:r w:rsidDel="00000000" w:rsidR="00000000" w:rsidRPr="00000000">
        <w:rPr>
          <w:b w:val="1"/>
        </w:rPr>
        <w:drawing>
          <wp:inline distB="114300" distT="114300" distL="114300" distR="114300">
            <wp:extent cx="3381375" cy="1276350"/>
            <wp:effectExtent b="0" l="0" r="0" t="0"/>
            <wp:docPr id="3"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3381375"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b w:val="1"/>
        </w:rPr>
      </w:pPr>
      <w:r w:rsidDel="00000000" w:rsidR="00000000" w:rsidRPr="00000000">
        <w:rPr>
          <w:rtl w:val="0"/>
        </w:rPr>
      </w:r>
    </w:p>
    <w:p w:rsidR="00000000" w:rsidDel="00000000" w:rsidP="00000000" w:rsidRDefault="00000000" w:rsidRPr="00000000" w14:paraId="000000B5">
      <w:pPr>
        <w:rPr>
          <w:b w:val="1"/>
        </w:rPr>
      </w:pPr>
      <w:r w:rsidDel="00000000" w:rsidR="00000000" w:rsidRPr="00000000">
        <w:rPr>
          <w:rtl w:val="0"/>
        </w:rPr>
      </w:r>
    </w:p>
    <w:p w:rsidR="00000000" w:rsidDel="00000000" w:rsidP="00000000" w:rsidRDefault="00000000" w:rsidRPr="00000000" w14:paraId="000000B6">
      <w:pPr>
        <w:rPr>
          <w:b w:val="1"/>
        </w:rPr>
      </w:pPr>
      <w:r w:rsidDel="00000000" w:rsidR="00000000" w:rsidRPr="00000000">
        <w:rPr>
          <w:b w:val="1"/>
          <w:rtl w:val="0"/>
        </w:rPr>
        <w:t xml:space="preserve">Option 9 Add New Doctor Details:</w:t>
      </w:r>
    </w:p>
    <w:p w:rsidR="00000000" w:rsidDel="00000000" w:rsidP="00000000" w:rsidRDefault="00000000" w:rsidRPr="00000000" w14:paraId="000000B7">
      <w:pPr>
        <w:rPr>
          <w:b w:val="1"/>
        </w:rPr>
      </w:pPr>
      <w:r w:rsidDel="00000000" w:rsidR="00000000" w:rsidRPr="00000000">
        <w:rPr>
          <w:b w:val="1"/>
        </w:rPr>
        <w:drawing>
          <wp:inline distB="114300" distT="114300" distL="114300" distR="114300">
            <wp:extent cx="4133850" cy="1362075"/>
            <wp:effectExtent b="0" l="0" r="0" t="0"/>
            <wp:docPr id="14"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4133850"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b w:val="1"/>
        </w:rPr>
      </w:pPr>
      <w:r w:rsidDel="00000000" w:rsidR="00000000" w:rsidRPr="00000000">
        <w:rPr>
          <w:rtl w:val="0"/>
        </w:rPr>
      </w:r>
    </w:p>
    <w:p w:rsidR="00000000" w:rsidDel="00000000" w:rsidP="00000000" w:rsidRDefault="00000000" w:rsidRPr="00000000" w14:paraId="000000B9">
      <w:pPr>
        <w:rPr>
          <w:b w:val="1"/>
        </w:rPr>
      </w:pPr>
      <w:r w:rsidDel="00000000" w:rsidR="00000000" w:rsidRPr="00000000">
        <w:rPr>
          <w:b w:val="1"/>
          <w:rtl w:val="0"/>
        </w:rPr>
        <w:t xml:space="preserve">Patient does not exist:</w:t>
      </w:r>
    </w:p>
    <w:p w:rsidR="00000000" w:rsidDel="00000000" w:rsidP="00000000" w:rsidRDefault="00000000" w:rsidRPr="00000000" w14:paraId="000000BA">
      <w:pPr>
        <w:rPr>
          <w:b w:val="1"/>
        </w:rPr>
      </w:pPr>
      <w:r w:rsidDel="00000000" w:rsidR="00000000" w:rsidRPr="00000000">
        <w:rPr>
          <w:b w:val="1"/>
        </w:rPr>
        <w:drawing>
          <wp:inline distB="114300" distT="114300" distL="114300" distR="114300">
            <wp:extent cx="4257675" cy="1504950"/>
            <wp:effectExtent b="0" l="0" r="0" t="0"/>
            <wp:docPr id="21"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4257675"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b w:val="1"/>
        </w:rPr>
      </w:pPr>
      <w:r w:rsidDel="00000000" w:rsidR="00000000" w:rsidRPr="00000000">
        <w:rPr>
          <w:rtl w:val="0"/>
        </w:rPr>
      </w:r>
    </w:p>
    <w:p w:rsidR="00000000" w:rsidDel="00000000" w:rsidP="00000000" w:rsidRDefault="00000000" w:rsidRPr="00000000" w14:paraId="000000BC">
      <w:pPr>
        <w:rPr>
          <w:b w:val="1"/>
        </w:rPr>
      </w:pPr>
      <w:r w:rsidDel="00000000" w:rsidR="00000000" w:rsidRPr="00000000">
        <w:rPr>
          <w:b w:val="1"/>
          <w:rtl w:val="0"/>
        </w:rPr>
        <w:t xml:space="preserve">Option 9 Remove an Existing Doctor Details:</w:t>
      </w:r>
    </w:p>
    <w:p w:rsidR="00000000" w:rsidDel="00000000" w:rsidP="00000000" w:rsidRDefault="00000000" w:rsidRPr="00000000" w14:paraId="000000BD">
      <w:pPr>
        <w:rPr>
          <w:b w:val="1"/>
        </w:rPr>
      </w:pPr>
      <w:r w:rsidDel="00000000" w:rsidR="00000000" w:rsidRPr="00000000">
        <w:rPr>
          <w:b w:val="1"/>
        </w:rPr>
        <w:drawing>
          <wp:inline distB="114300" distT="114300" distL="114300" distR="114300">
            <wp:extent cx="3371850" cy="2867025"/>
            <wp:effectExtent b="0" l="0" r="0" t="0"/>
            <wp:docPr id="5"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3371850"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b w:val="1"/>
        </w:rPr>
      </w:pPr>
      <w:r w:rsidDel="00000000" w:rsidR="00000000" w:rsidRPr="00000000">
        <w:rPr>
          <w:b w:val="1"/>
          <w:rtl w:val="0"/>
        </w:rPr>
        <w:t xml:space="preserve">Option 9 Display All Doctor Details:</w:t>
      </w:r>
    </w:p>
    <w:p w:rsidR="00000000" w:rsidDel="00000000" w:rsidP="00000000" w:rsidRDefault="00000000" w:rsidRPr="00000000" w14:paraId="000000BF">
      <w:pPr>
        <w:rPr>
          <w:b w:val="1"/>
        </w:rPr>
      </w:pPr>
      <w:r w:rsidDel="00000000" w:rsidR="00000000" w:rsidRPr="00000000">
        <w:rPr>
          <w:b w:val="1"/>
        </w:rPr>
        <w:drawing>
          <wp:inline distB="114300" distT="114300" distL="114300" distR="114300">
            <wp:extent cx="3333750" cy="1552575"/>
            <wp:effectExtent b="0" l="0" r="0" t="0"/>
            <wp:docPr id="17"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3333750"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b w:val="1"/>
        </w:rPr>
      </w:pPr>
      <w:r w:rsidDel="00000000" w:rsidR="00000000" w:rsidRPr="00000000">
        <w:rPr>
          <w:b w:val="1"/>
          <w:rtl w:val="0"/>
        </w:rPr>
        <w:t xml:space="preserve">Option 9 Modify Doctor’s Name:</w:t>
      </w:r>
    </w:p>
    <w:p w:rsidR="00000000" w:rsidDel="00000000" w:rsidP="00000000" w:rsidRDefault="00000000" w:rsidRPr="00000000" w14:paraId="000000C1">
      <w:pPr>
        <w:rPr>
          <w:b w:val="1"/>
        </w:rPr>
      </w:pPr>
      <w:r w:rsidDel="00000000" w:rsidR="00000000" w:rsidRPr="00000000">
        <w:rPr>
          <w:b w:val="1"/>
        </w:rPr>
        <w:drawing>
          <wp:inline distB="114300" distT="114300" distL="114300" distR="114300">
            <wp:extent cx="3352800" cy="3705225"/>
            <wp:effectExtent b="0" l="0" r="0" t="0"/>
            <wp:docPr id="13"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3352800" cy="370522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b w:val="1"/>
        </w:rPr>
      </w:pPr>
      <w:r w:rsidDel="00000000" w:rsidR="00000000" w:rsidRPr="00000000">
        <w:rPr>
          <w:b w:val="1"/>
          <w:rtl w:val="0"/>
        </w:rPr>
        <w:t xml:space="preserve">Option 9</w:t>
      </w:r>
    </w:p>
    <w:p w:rsidR="00000000" w:rsidDel="00000000" w:rsidP="00000000" w:rsidRDefault="00000000" w:rsidRPr="00000000" w14:paraId="000000C3">
      <w:pPr>
        <w:rPr>
          <w:b w:val="1"/>
        </w:rPr>
      </w:pPr>
      <w:r w:rsidDel="00000000" w:rsidR="00000000" w:rsidRPr="00000000">
        <w:rPr>
          <w:b w:val="1"/>
        </w:rPr>
        <w:drawing>
          <wp:inline distB="114300" distT="114300" distL="114300" distR="114300">
            <wp:extent cx="3714750" cy="3676650"/>
            <wp:effectExtent b="0" l="0" r="0" t="0"/>
            <wp:docPr id="8"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3714750"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b w:val="1"/>
        </w:rPr>
      </w:pPr>
      <w:r w:rsidDel="00000000" w:rsidR="00000000" w:rsidRPr="00000000">
        <w:rPr>
          <w:b w:val="1"/>
          <w:rtl w:val="0"/>
        </w:rPr>
        <w:t xml:space="preserve">Option 10: Reset Queue Number:</w:t>
      </w:r>
    </w:p>
    <w:p w:rsidR="00000000" w:rsidDel="00000000" w:rsidP="00000000" w:rsidRDefault="00000000" w:rsidRPr="00000000" w14:paraId="000000C5">
      <w:pPr>
        <w:rPr>
          <w:b w:val="1"/>
        </w:rPr>
      </w:pPr>
      <w:r w:rsidDel="00000000" w:rsidR="00000000" w:rsidRPr="00000000">
        <w:rPr>
          <w:b w:val="1"/>
          <w:rtl w:val="0"/>
        </w:rPr>
        <w:t xml:space="preserve">Before:</w:t>
      </w:r>
    </w:p>
    <w:p w:rsidR="00000000" w:rsidDel="00000000" w:rsidP="00000000" w:rsidRDefault="00000000" w:rsidRPr="00000000" w14:paraId="000000C6">
      <w:pPr>
        <w:rPr>
          <w:b w:val="1"/>
        </w:rPr>
      </w:pPr>
      <w:r w:rsidDel="00000000" w:rsidR="00000000" w:rsidRPr="00000000">
        <w:rPr>
          <w:b w:val="1"/>
        </w:rPr>
        <w:drawing>
          <wp:inline distB="114300" distT="114300" distL="114300" distR="114300">
            <wp:extent cx="5943600" cy="1054100"/>
            <wp:effectExtent b="0" l="0" r="0" t="0"/>
            <wp:docPr id="7"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b w:val="1"/>
        </w:rPr>
      </w:pPr>
      <w:r w:rsidDel="00000000" w:rsidR="00000000" w:rsidRPr="00000000">
        <w:rPr>
          <w:b w:val="1"/>
          <w:rtl w:val="0"/>
        </w:rPr>
        <w:t xml:space="preserve">After:</w:t>
      </w:r>
    </w:p>
    <w:p w:rsidR="00000000" w:rsidDel="00000000" w:rsidP="00000000" w:rsidRDefault="00000000" w:rsidRPr="00000000" w14:paraId="000000C8">
      <w:pPr>
        <w:rPr>
          <w:b w:val="1"/>
        </w:rPr>
      </w:pPr>
      <w:r w:rsidDel="00000000" w:rsidR="00000000" w:rsidRPr="00000000">
        <w:rPr>
          <w:b w:val="1"/>
        </w:rPr>
        <w:drawing>
          <wp:inline distB="114300" distT="114300" distL="114300" distR="114300">
            <wp:extent cx="3781425" cy="981075"/>
            <wp:effectExtent b="0" l="0" r="0" t="0"/>
            <wp:docPr id="15"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3781425" cy="981075"/>
                    </a:xfrm>
                    <a:prstGeom prst="rect"/>
                    <a:ln/>
                  </pic:spPr>
                </pic:pic>
              </a:graphicData>
            </a:graphic>
          </wp:inline>
        </w:drawing>
      </w:r>
      <w:r w:rsidDel="00000000" w:rsidR="00000000" w:rsidRPr="00000000">
        <w:rPr>
          <w:b w:val="1"/>
        </w:rPr>
        <w:drawing>
          <wp:inline distB="114300" distT="114300" distL="114300" distR="114300">
            <wp:extent cx="5943600" cy="812800"/>
            <wp:effectExtent b="0" l="0" r="0" t="0"/>
            <wp:docPr id="31" name="image33.png"/>
            <a:graphic>
              <a:graphicData uri="http://schemas.openxmlformats.org/drawingml/2006/picture">
                <pic:pic>
                  <pic:nvPicPr>
                    <pic:cNvPr id="0" name="image33.png"/>
                    <pic:cNvPicPr preferRelativeResize="0"/>
                  </pic:nvPicPr>
                  <pic:blipFill>
                    <a:blip r:embed="rId39"/>
                    <a:srcRect b="0" l="0" r="0" t="0"/>
                    <a:stretch>
                      <a:fillRect/>
                    </a:stretch>
                  </pic:blipFill>
                  <pic:spPr>
                    <a:xfrm>
                      <a:off x="0" y="0"/>
                      <a:ext cx="59436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ind w:left="0" w:firstLine="0"/>
        <w:rPr>
          <w:b w:val="1"/>
        </w:rPr>
      </w:pPr>
      <w:r w:rsidDel="00000000" w:rsidR="00000000" w:rsidRPr="00000000">
        <w:rPr>
          <w:rtl w:val="0"/>
        </w:rPr>
      </w:r>
    </w:p>
    <w:p w:rsidR="00000000" w:rsidDel="00000000" w:rsidP="00000000" w:rsidRDefault="00000000" w:rsidRPr="00000000" w14:paraId="000000CA">
      <w:pPr>
        <w:rPr>
          <w:b w:val="1"/>
        </w:rPr>
      </w:pPr>
      <w:r w:rsidDel="00000000" w:rsidR="00000000" w:rsidRPr="00000000">
        <w:rPr>
          <w:b w:val="1"/>
          <w:rtl w:val="0"/>
        </w:rPr>
        <w:t xml:space="preserve">Option 0: Exit Program:</w:t>
      </w:r>
    </w:p>
    <w:p w:rsidR="00000000" w:rsidDel="00000000" w:rsidP="00000000" w:rsidRDefault="00000000" w:rsidRPr="00000000" w14:paraId="000000CB">
      <w:pPr>
        <w:rPr/>
      </w:pPr>
      <w:r w:rsidDel="00000000" w:rsidR="00000000" w:rsidRPr="00000000">
        <w:rPr/>
        <w:drawing>
          <wp:inline distB="114300" distT="114300" distL="114300" distR="114300">
            <wp:extent cx="4552950" cy="2828925"/>
            <wp:effectExtent b="0" l="0" r="0" t="0"/>
            <wp:docPr id="16" name="image8.png"/>
            <a:graphic>
              <a:graphicData uri="http://schemas.openxmlformats.org/drawingml/2006/picture">
                <pic:pic>
                  <pic:nvPicPr>
                    <pic:cNvPr id="0" name="image8.png"/>
                    <pic:cNvPicPr preferRelativeResize="0"/>
                  </pic:nvPicPr>
                  <pic:blipFill>
                    <a:blip r:embed="rId40"/>
                    <a:srcRect b="0" l="0" r="0" t="0"/>
                    <a:stretch>
                      <a:fillRect/>
                    </a:stretch>
                  </pic:blipFill>
                  <pic:spPr>
                    <a:xfrm>
                      <a:off x="0" y="0"/>
                      <a:ext cx="4552950"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b w:val="1"/>
        </w:rPr>
      </w:pPr>
      <w:r w:rsidDel="00000000" w:rsidR="00000000" w:rsidRPr="00000000">
        <w:rPr>
          <w:rtl w:val="0"/>
        </w:rPr>
      </w:r>
    </w:p>
    <w:p w:rsidR="00000000" w:rsidDel="00000000" w:rsidP="00000000" w:rsidRDefault="00000000" w:rsidRPr="00000000" w14:paraId="000000CD">
      <w:pPr>
        <w:rPr>
          <w:b w:val="1"/>
        </w:rPr>
      </w:pPr>
      <w:r w:rsidDel="00000000" w:rsidR="00000000" w:rsidRPr="00000000">
        <w:rPr>
          <w:rtl w:val="0"/>
        </w:rPr>
      </w:r>
    </w:p>
    <w:p w:rsidR="00000000" w:rsidDel="00000000" w:rsidP="00000000" w:rsidRDefault="00000000" w:rsidRPr="00000000" w14:paraId="000000CE">
      <w:pPr>
        <w:rPr>
          <w:b w:val="1"/>
        </w:rPr>
      </w:pPr>
      <w:r w:rsidDel="00000000" w:rsidR="00000000" w:rsidRPr="00000000">
        <w:rPr>
          <w:rtl w:val="0"/>
        </w:rPr>
      </w:r>
    </w:p>
    <w:p w:rsidR="00000000" w:rsidDel="00000000" w:rsidP="00000000" w:rsidRDefault="00000000" w:rsidRPr="00000000" w14:paraId="000000CF">
      <w:pPr>
        <w:rPr>
          <w:b w:val="1"/>
        </w:rPr>
      </w:pPr>
      <w:r w:rsidDel="00000000" w:rsidR="00000000" w:rsidRPr="00000000">
        <w:rPr>
          <w:rtl w:val="0"/>
        </w:rPr>
      </w:r>
    </w:p>
    <w:p w:rsidR="00000000" w:rsidDel="00000000" w:rsidP="00000000" w:rsidRDefault="00000000" w:rsidRPr="00000000" w14:paraId="000000D0">
      <w:pPr>
        <w:rPr>
          <w:b w:val="1"/>
        </w:rPr>
      </w:pPr>
      <w:r w:rsidDel="00000000" w:rsidR="00000000" w:rsidRPr="00000000">
        <w:rPr>
          <w:b w:val="1"/>
          <w:rtl w:val="0"/>
        </w:rPr>
        <w:t xml:space="preserve">Tried GUI:</w:t>
      </w:r>
    </w:p>
    <w:p w:rsidR="00000000" w:rsidDel="00000000" w:rsidP="00000000" w:rsidRDefault="00000000" w:rsidRPr="00000000" w14:paraId="000000D1">
      <w:pPr>
        <w:rPr/>
      </w:pPr>
      <w:r w:rsidDel="00000000" w:rsidR="00000000" w:rsidRPr="00000000">
        <w:rPr/>
        <w:drawing>
          <wp:inline distB="114300" distT="114300" distL="114300" distR="114300">
            <wp:extent cx="5943600" cy="2336800"/>
            <wp:effectExtent b="0" l="0" r="0" t="0"/>
            <wp:docPr id="38" name="image36.png"/>
            <a:graphic>
              <a:graphicData uri="http://schemas.openxmlformats.org/drawingml/2006/picture">
                <pic:pic>
                  <pic:nvPicPr>
                    <pic:cNvPr id="0" name="image36.png"/>
                    <pic:cNvPicPr preferRelativeResize="0"/>
                  </pic:nvPicPr>
                  <pic:blipFill>
                    <a:blip r:embed="rId41"/>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pPr>
      <w:r w:rsidDel="00000000" w:rsidR="00000000" w:rsidRPr="00000000">
        <w:rPr/>
        <w:drawing>
          <wp:inline distB="114300" distT="114300" distL="114300" distR="114300">
            <wp:extent cx="5943600" cy="101600"/>
            <wp:effectExtent b="0" l="0" r="0" t="0"/>
            <wp:docPr id="36" name="image35.png"/>
            <a:graphic>
              <a:graphicData uri="http://schemas.openxmlformats.org/drawingml/2006/picture">
                <pic:pic>
                  <pic:nvPicPr>
                    <pic:cNvPr id="0" name="image35.png"/>
                    <pic:cNvPicPr preferRelativeResize="0"/>
                  </pic:nvPicPr>
                  <pic:blipFill>
                    <a:blip r:embed="rId42"/>
                    <a:srcRect b="0" l="0" r="0" t="0"/>
                    <a:stretch>
                      <a:fillRect/>
                    </a:stretch>
                  </pic:blipFill>
                  <pic:spPr>
                    <a:xfrm>
                      <a:off x="0" y="0"/>
                      <a:ext cx="5943600" cy="101600"/>
                    </a:xfrm>
                    <a:prstGeom prst="rect"/>
                    <a:ln/>
                  </pic:spPr>
                </pic:pic>
              </a:graphicData>
            </a:graphic>
          </wp:inline>
        </w:drawing>
      </w:r>
      <w:r w:rsidDel="00000000" w:rsidR="00000000" w:rsidRPr="00000000">
        <w:rPr/>
        <w:drawing>
          <wp:inline distB="114300" distT="114300" distL="114300" distR="114300">
            <wp:extent cx="5943600" cy="4521200"/>
            <wp:effectExtent b="0" l="0" r="0" t="0"/>
            <wp:docPr id="6" name="image20.png"/>
            <a:graphic>
              <a:graphicData uri="http://schemas.openxmlformats.org/drawingml/2006/picture">
                <pic:pic>
                  <pic:nvPicPr>
                    <pic:cNvPr id="0" name="image20.png"/>
                    <pic:cNvPicPr preferRelativeResize="0"/>
                  </pic:nvPicPr>
                  <pic:blipFill>
                    <a:blip r:embed="rId43"/>
                    <a:srcRect b="0" l="0" r="0" t="0"/>
                    <a:stretch>
                      <a:fillRect/>
                    </a:stretch>
                  </pic:blipFill>
                  <pic:spPr>
                    <a:xfrm>
                      <a:off x="0" y="0"/>
                      <a:ext cx="5943600" cy="4521200"/>
                    </a:xfrm>
                    <a:prstGeom prst="rect"/>
                    <a:ln/>
                  </pic:spPr>
                </pic:pic>
              </a:graphicData>
            </a:graphic>
          </wp:inline>
        </w:drawing>
      </w:r>
      <w:r w:rsidDel="00000000" w:rsidR="00000000" w:rsidRPr="00000000">
        <w:rPr/>
        <w:drawing>
          <wp:inline distB="114300" distT="114300" distL="114300" distR="114300">
            <wp:extent cx="5943600" cy="5181600"/>
            <wp:effectExtent b="0" l="0" r="0" t="0"/>
            <wp:docPr id="23" name="image19.png"/>
            <a:graphic>
              <a:graphicData uri="http://schemas.openxmlformats.org/drawingml/2006/picture">
                <pic:pic>
                  <pic:nvPicPr>
                    <pic:cNvPr id="0" name="image19.png"/>
                    <pic:cNvPicPr preferRelativeResize="0"/>
                  </pic:nvPicPr>
                  <pic:blipFill>
                    <a:blip r:embed="rId44"/>
                    <a:srcRect b="0" l="0" r="0" t="0"/>
                    <a:stretch>
                      <a:fillRect/>
                    </a:stretch>
                  </pic:blipFill>
                  <pic:spPr>
                    <a:xfrm>
                      <a:off x="0" y="0"/>
                      <a:ext cx="5943600" cy="5181600"/>
                    </a:xfrm>
                    <a:prstGeom prst="rect"/>
                    <a:ln/>
                  </pic:spPr>
                </pic:pic>
              </a:graphicData>
            </a:graphic>
          </wp:inline>
        </w:drawing>
      </w:r>
      <w:r w:rsidDel="00000000" w:rsidR="00000000" w:rsidRPr="00000000">
        <w:rPr/>
        <w:drawing>
          <wp:inline distB="114300" distT="114300" distL="114300" distR="114300">
            <wp:extent cx="5829300" cy="4143375"/>
            <wp:effectExtent b="0" l="0" r="0" t="0"/>
            <wp:docPr id="29" name="image31.png"/>
            <a:graphic>
              <a:graphicData uri="http://schemas.openxmlformats.org/drawingml/2006/picture">
                <pic:pic>
                  <pic:nvPicPr>
                    <pic:cNvPr id="0" name="image31.png"/>
                    <pic:cNvPicPr preferRelativeResize="0"/>
                  </pic:nvPicPr>
                  <pic:blipFill>
                    <a:blip r:embed="rId45"/>
                    <a:srcRect b="0" l="0" r="0" t="0"/>
                    <a:stretch>
                      <a:fillRect/>
                    </a:stretch>
                  </pic:blipFill>
                  <pic:spPr>
                    <a:xfrm>
                      <a:off x="0" y="0"/>
                      <a:ext cx="5829300"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pStyle w:val="Heading1"/>
        <w:rPr/>
      </w:pPr>
      <w:bookmarkStart w:colFirst="0" w:colLast="0" w:name="_fbktpjupzbjo" w:id="19"/>
      <w:bookmarkEnd w:id="19"/>
      <w:r w:rsidDel="00000000" w:rsidR="00000000" w:rsidRPr="00000000">
        <w:br w:type="page"/>
      </w:r>
      <w:r w:rsidDel="00000000" w:rsidR="00000000" w:rsidRPr="00000000">
        <w:rPr>
          <w:rtl w:val="0"/>
        </w:rPr>
      </w:r>
    </w:p>
    <w:p w:rsidR="00000000" w:rsidDel="00000000" w:rsidP="00000000" w:rsidRDefault="00000000" w:rsidRPr="00000000" w14:paraId="000000D4">
      <w:pPr>
        <w:pStyle w:val="Heading1"/>
        <w:rPr/>
      </w:pPr>
      <w:bookmarkStart w:colFirst="0" w:colLast="0" w:name="_4whdm2eayjgg" w:id="20"/>
      <w:bookmarkEnd w:id="20"/>
      <w:r w:rsidDel="00000000" w:rsidR="00000000" w:rsidRPr="00000000">
        <w:rPr>
          <w:rtl w:val="0"/>
        </w:rPr>
        <w:t xml:space="preserve">References </w:t>
      </w:r>
    </w:p>
    <w:p w:rsidR="00000000" w:rsidDel="00000000" w:rsidP="00000000" w:rsidRDefault="00000000" w:rsidRPr="00000000" w14:paraId="000000D5">
      <w:pPr>
        <w:spacing w:line="480" w:lineRule="auto"/>
        <w:ind w:left="1440"/>
        <w:rPr/>
      </w:pPr>
      <w:r w:rsidDel="00000000" w:rsidR="00000000" w:rsidRPr="00000000">
        <w:rPr>
          <w:rtl w:val="0"/>
        </w:rPr>
        <w:t xml:space="preserve">JUCE. “JUCE.” </w:t>
      </w:r>
      <w:r w:rsidDel="00000000" w:rsidR="00000000" w:rsidRPr="00000000">
        <w:rPr>
          <w:i w:val="1"/>
          <w:rtl w:val="0"/>
        </w:rPr>
        <w:t xml:space="preserve">JUCE</w:t>
      </w:r>
      <w:r w:rsidDel="00000000" w:rsidR="00000000" w:rsidRPr="00000000">
        <w:rPr>
          <w:rtl w:val="0"/>
        </w:rPr>
        <w:t xml:space="preserve">, 2021, </w:t>
      </w:r>
      <w:hyperlink r:id="rId46">
        <w:r w:rsidDel="00000000" w:rsidR="00000000" w:rsidRPr="00000000">
          <w:rPr>
            <w:color w:val="1155cc"/>
            <w:u w:val="single"/>
            <w:rtl w:val="0"/>
          </w:rPr>
          <w:t xml:space="preserve">https://juce.com/</w:t>
        </w:r>
      </w:hyperlink>
      <w:r w:rsidDel="00000000" w:rsidR="00000000" w:rsidRPr="00000000">
        <w:rPr>
          <w:rtl w:val="0"/>
        </w:rPr>
        <w:t xml:space="preserve"> .Accessed 07 02 2021.</w:t>
      </w:r>
    </w:p>
    <w:p w:rsidR="00000000" w:rsidDel="00000000" w:rsidP="00000000" w:rsidRDefault="00000000" w:rsidRPr="00000000" w14:paraId="000000D6">
      <w:pPr>
        <w:keepNext w:val="0"/>
        <w:keepLines w:val="0"/>
        <w:pBdr>
          <w:top w:color="auto" w:space="0" w:sz="0" w:val="none"/>
          <w:left w:color="auto" w:space="0" w:sz="0" w:val="none"/>
          <w:bottom w:color="auto" w:space="0" w:sz="0" w:val="none"/>
          <w:right w:color="auto" w:space="0" w:sz="0" w:val="none"/>
          <w:between w:color="auto" w:space="0" w:sz="0" w:val="none"/>
        </w:pBdr>
        <w:spacing w:after="0" w:before="0" w:lineRule="auto"/>
        <w:ind w:left="708.6614173228347" w:firstLine="0"/>
        <w:rPr/>
      </w:pPr>
      <w:r w:rsidDel="00000000" w:rsidR="00000000" w:rsidRPr="00000000">
        <w:rPr>
          <w:i w:val="1"/>
          <w:rtl w:val="0"/>
        </w:rPr>
        <w:t xml:space="preserve"> What are the time complexities for size?</w:t>
      </w:r>
      <w:r w:rsidDel="00000000" w:rsidR="00000000" w:rsidRPr="00000000">
        <w:rPr>
          <w:rtl w:val="0"/>
        </w:rPr>
        <w:t xml:space="preserve">, W., &amp; IJcken, M. (2020). What are the time complexities for size?. Accessed 7 February 2021, from </w:t>
      </w:r>
      <w:hyperlink r:id="rId47">
        <w:r w:rsidDel="00000000" w:rsidR="00000000" w:rsidRPr="00000000">
          <w:rPr>
            <w:color w:val="1155cc"/>
            <w:u w:val="single"/>
            <w:rtl w:val="0"/>
          </w:rPr>
          <w:t xml:space="preserve">https://stackoverflow.com/questions/61390548/what-are-the-time-complexities-for-size</w:t>
        </w:r>
      </w:hyperlink>
      <w:r w:rsidDel="00000000" w:rsidR="00000000" w:rsidRPr="00000000">
        <w:rPr>
          <w:rtl w:val="0"/>
        </w:rPr>
      </w:r>
    </w:p>
    <w:p w:rsidR="00000000" w:rsidDel="00000000" w:rsidP="00000000" w:rsidRDefault="00000000" w:rsidRPr="00000000" w14:paraId="000000D7">
      <w:pPr>
        <w:keepNext w:val="0"/>
        <w:keepLines w:val="0"/>
        <w:pBdr>
          <w:top w:color="auto" w:space="0" w:sz="0" w:val="none"/>
          <w:left w:color="auto" w:space="0" w:sz="0" w:val="none"/>
          <w:bottom w:color="auto" w:space="0" w:sz="0" w:val="none"/>
          <w:right w:color="auto" w:space="0" w:sz="0" w:val="none"/>
          <w:between w:color="auto" w:space="0" w:sz="0" w:val="none"/>
        </w:pBdr>
        <w:spacing w:after="0" w:before="0" w:lineRule="auto"/>
        <w:ind w:left="708.6614173228347" w:firstLine="0"/>
        <w:rPr/>
      </w:pPr>
      <w:r w:rsidDel="00000000" w:rsidR="00000000" w:rsidRPr="00000000">
        <w:rPr>
          <w:rtl w:val="0"/>
        </w:rPr>
      </w:r>
    </w:p>
    <w:p w:rsidR="00000000" w:rsidDel="00000000" w:rsidP="00000000" w:rsidRDefault="00000000" w:rsidRPr="00000000" w14:paraId="000000D8">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0" w:lineRule="auto"/>
        <w:ind w:left="708.6614173228347" w:firstLine="0"/>
        <w:rPr/>
      </w:pPr>
      <w:bookmarkStart w:colFirst="0" w:colLast="0" w:name="_h3ozf7rujh17" w:id="21"/>
      <w:bookmarkEnd w:id="21"/>
      <w:r w:rsidDel="00000000" w:rsidR="00000000" w:rsidRPr="00000000">
        <w:rPr>
          <w:color w:val="000000"/>
          <w:sz w:val="21"/>
          <w:szCs w:val="21"/>
          <w:rtl w:val="0"/>
        </w:rPr>
        <w:t xml:space="preserve">Insertion Sort for Singly Linked List - GeeksforGeeks. (2015). Accessed 7 February 2021, from </w:t>
      </w:r>
      <w:hyperlink r:id="rId48">
        <w:r w:rsidDel="00000000" w:rsidR="00000000" w:rsidRPr="00000000">
          <w:rPr>
            <w:color w:val="1155cc"/>
            <w:sz w:val="21"/>
            <w:szCs w:val="21"/>
            <w:u w:val="single"/>
            <w:rtl w:val="0"/>
          </w:rPr>
          <w:t xml:space="preserve">https://www.geeksforgeeks.org/insertion-sort-for-singly-linked-list/</w:t>
        </w:r>
      </w:hyperlink>
      <w:r w:rsidDel="00000000" w:rsidR="00000000" w:rsidRPr="00000000">
        <w:rPr>
          <w:color w:val="000000"/>
          <w:sz w:val="21"/>
          <w:szCs w:val="21"/>
          <w:rtl w:val="0"/>
        </w:rPr>
        <w:t xml:space="preserve">  </w:t>
      </w:r>
      <w:r w:rsidDel="00000000" w:rsidR="00000000" w:rsidRPr="00000000">
        <w:rPr>
          <w:rtl w:val="0"/>
        </w:rPr>
      </w:r>
    </w:p>
    <w:p w:rsidR="00000000" w:rsidDel="00000000" w:rsidP="00000000" w:rsidRDefault="00000000" w:rsidRPr="00000000" w14:paraId="000000D9">
      <w:pPr>
        <w:keepNext w:val="0"/>
        <w:keepLines w:val="0"/>
        <w:pBdr>
          <w:top w:color="auto" w:space="0" w:sz="0" w:val="none"/>
          <w:left w:color="auto" w:space="0" w:sz="0" w:val="none"/>
          <w:bottom w:color="auto" w:space="0" w:sz="0" w:val="none"/>
          <w:right w:color="auto" w:space="0" w:sz="0" w:val="none"/>
          <w:between w:color="auto" w:space="0" w:sz="0" w:val="none"/>
        </w:pBdr>
        <w:spacing w:after="0" w:before="0" w:lineRule="auto"/>
        <w:ind w:left="708.6614173228347" w:firstLine="0"/>
        <w:rPr/>
      </w:pPr>
      <w:r w:rsidDel="00000000" w:rsidR="00000000" w:rsidRPr="00000000">
        <w:rPr>
          <w:rtl w:val="0"/>
        </w:rPr>
      </w:r>
    </w:p>
    <w:p w:rsidR="00000000" w:rsidDel="00000000" w:rsidP="00000000" w:rsidRDefault="00000000" w:rsidRPr="00000000" w14:paraId="000000DA">
      <w:pPr>
        <w:spacing w:line="480" w:lineRule="auto"/>
        <w:ind w:left="1440"/>
        <w:rPr/>
      </w:pPr>
      <w:r w:rsidDel="00000000" w:rsidR="00000000" w:rsidRPr="00000000">
        <w:rPr>
          <w:rtl w:val="0"/>
        </w:rPr>
      </w:r>
    </w:p>
    <w:p w:rsidR="00000000" w:rsidDel="00000000" w:rsidP="00000000" w:rsidRDefault="00000000" w:rsidRPr="00000000" w14:paraId="000000DB">
      <w:pPr>
        <w:spacing w:line="480" w:lineRule="auto"/>
        <w:rPr/>
      </w:pPr>
      <w:r w:rsidDel="00000000" w:rsidR="00000000" w:rsidRPr="00000000">
        <w:rPr>
          <w:rtl w:val="0"/>
        </w:rPr>
      </w:r>
    </w:p>
    <w:p w:rsidR="00000000" w:rsidDel="00000000" w:rsidP="00000000" w:rsidRDefault="00000000" w:rsidRPr="00000000" w14:paraId="000000DC">
      <w:pPr>
        <w:spacing w:line="480" w:lineRule="auto"/>
        <w:rPr/>
      </w:pPr>
      <w:r w:rsidDel="00000000" w:rsidR="00000000" w:rsidRPr="00000000">
        <w:rPr>
          <w:rtl w:val="0"/>
        </w:rPr>
      </w:r>
    </w:p>
    <w:sectPr>
      <w:footerReference r:id="rId49" w:type="default"/>
      <w:pgSz w:h="15840" w:w="12240" w:orient="portrait"/>
      <w:pgMar w:bottom="1440" w:top="1440" w:left="1440" w:right="1440" w:header="720" w:footer="720"/>
      <w:pgNumType w:start="1"/>
      <w:cols w:equalWidth="0" w:num="1">
        <w:col w:space="0" w:w="936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D">
    <w:pPr>
      <w:jc w:val="right"/>
      <w:rPr>
        <w:color w:val="666666"/>
      </w:rPr>
    </w:pPr>
    <w:r w:rsidDel="00000000" w:rsidR="00000000" w:rsidRPr="00000000">
      <w:rPr>
        <w:color w:val="666666"/>
        <w:rtl w:val="0"/>
      </w:rPr>
      <w:t xml:space="preserve">Page </w:t>
    </w:r>
    <w:r w:rsidDel="00000000" w:rsidR="00000000" w:rsidRPr="00000000">
      <w:rPr>
        <w:color w:val="666666"/>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360" w:lineRule="auto"/>
        <w:ind w:left="72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Rule="auto"/>
    </w:pPr>
    <w:rPr>
      <w:b w:val="1"/>
      <w:sz w:val="36"/>
      <w:szCs w:val="36"/>
    </w:rPr>
  </w:style>
  <w:style w:type="paragraph" w:styleId="Heading2">
    <w:name w:val="heading 2"/>
    <w:basedOn w:val="Normal"/>
    <w:next w:val="Normal"/>
    <w:pPr>
      <w:keepNext w:val="1"/>
      <w:keepLines w:val="1"/>
      <w:spacing w:after="120" w:before="360" w:lineRule="auto"/>
    </w:pPr>
    <w:rPr>
      <w:b w:val="1"/>
      <w:sz w:val="32"/>
      <w:szCs w:val="32"/>
    </w:rPr>
  </w:style>
  <w:style w:type="paragraph" w:styleId="Heading3">
    <w:name w:val="heading 3"/>
    <w:basedOn w:val="Normal"/>
    <w:next w:val="Normal"/>
    <w:pPr>
      <w:keepNext w:val="1"/>
      <w:keepLines w:val="1"/>
      <w:spacing w:after="80" w:before="320" w:line="480" w:lineRule="auto"/>
      <w:ind w:left="720" w:hanging="360"/>
    </w:pPr>
    <w:rPr>
      <w:b w:val="1"/>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42" Type="http://schemas.openxmlformats.org/officeDocument/2006/relationships/image" Target="media/image35.png"/><Relationship Id="rId41" Type="http://schemas.openxmlformats.org/officeDocument/2006/relationships/image" Target="media/image36.png"/><Relationship Id="rId44" Type="http://schemas.openxmlformats.org/officeDocument/2006/relationships/image" Target="media/image19.png"/><Relationship Id="rId43" Type="http://schemas.openxmlformats.org/officeDocument/2006/relationships/image" Target="media/image20.png"/><Relationship Id="rId46" Type="http://schemas.openxmlformats.org/officeDocument/2006/relationships/hyperlink" Target="https://juce.com/" TargetMode="External"/><Relationship Id="rId45" Type="http://schemas.openxmlformats.org/officeDocument/2006/relationships/image" Target="media/image3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48" Type="http://schemas.openxmlformats.org/officeDocument/2006/relationships/hyperlink" Target="https://www.geeksforgeeks.org/insertion-sort-for-singly-linked-list/" TargetMode="External"/><Relationship Id="rId47" Type="http://schemas.openxmlformats.org/officeDocument/2006/relationships/hyperlink" Target="https://stackoverflow.com/questions/61390548/what-are-the-time-complexities-for-size" TargetMode="External"/><Relationship Id="rId4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6.png"/><Relationship Id="rId8" Type="http://schemas.openxmlformats.org/officeDocument/2006/relationships/image" Target="media/image39.png"/><Relationship Id="rId31" Type="http://schemas.openxmlformats.org/officeDocument/2006/relationships/image" Target="media/image3.png"/><Relationship Id="rId30" Type="http://schemas.openxmlformats.org/officeDocument/2006/relationships/image" Target="media/image7.png"/><Relationship Id="rId33" Type="http://schemas.openxmlformats.org/officeDocument/2006/relationships/image" Target="media/image6.png"/><Relationship Id="rId32" Type="http://schemas.openxmlformats.org/officeDocument/2006/relationships/image" Target="media/image18.png"/><Relationship Id="rId35" Type="http://schemas.openxmlformats.org/officeDocument/2006/relationships/image" Target="media/image9.png"/><Relationship Id="rId34" Type="http://schemas.openxmlformats.org/officeDocument/2006/relationships/image" Target="media/image12.png"/><Relationship Id="rId37" Type="http://schemas.openxmlformats.org/officeDocument/2006/relationships/image" Target="media/image14.png"/><Relationship Id="rId36" Type="http://schemas.openxmlformats.org/officeDocument/2006/relationships/image" Target="media/image2.png"/><Relationship Id="rId39" Type="http://schemas.openxmlformats.org/officeDocument/2006/relationships/image" Target="media/image33.png"/><Relationship Id="rId38" Type="http://schemas.openxmlformats.org/officeDocument/2006/relationships/image" Target="media/image13.png"/><Relationship Id="rId20" Type="http://schemas.openxmlformats.org/officeDocument/2006/relationships/image" Target="media/image38.png"/><Relationship Id="rId22" Type="http://schemas.openxmlformats.org/officeDocument/2006/relationships/image" Target="media/image34.png"/><Relationship Id="rId21"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11.png"/><Relationship Id="rId26" Type="http://schemas.openxmlformats.org/officeDocument/2006/relationships/image" Target="media/image15.png"/><Relationship Id="rId25" Type="http://schemas.openxmlformats.org/officeDocument/2006/relationships/image" Target="media/image37.png"/><Relationship Id="rId28" Type="http://schemas.openxmlformats.org/officeDocument/2006/relationships/image" Target="media/image5.png"/><Relationship Id="rId27" Type="http://schemas.openxmlformats.org/officeDocument/2006/relationships/image" Target="media/image17.png"/><Relationship Id="rId29" Type="http://schemas.openxmlformats.org/officeDocument/2006/relationships/image" Target="media/image10.png"/><Relationship Id="rId11" Type="http://schemas.openxmlformats.org/officeDocument/2006/relationships/image" Target="media/image32.png"/><Relationship Id="rId10" Type="http://schemas.openxmlformats.org/officeDocument/2006/relationships/image" Target="media/image26.png"/><Relationship Id="rId13" Type="http://schemas.openxmlformats.org/officeDocument/2006/relationships/image" Target="media/image4.png"/><Relationship Id="rId12" Type="http://schemas.openxmlformats.org/officeDocument/2006/relationships/image" Target="media/image23.png"/><Relationship Id="rId15" Type="http://schemas.openxmlformats.org/officeDocument/2006/relationships/image" Target="media/image25.png"/><Relationship Id="rId14" Type="http://schemas.openxmlformats.org/officeDocument/2006/relationships/image" Target="media/image27.png"/><Relationship Id="rId17" Type="http://schemas.openxmlformats.org/officeDocument/2006/relationships/image" Target="media/image29.png"/><Relationship Id="rId16" Type="http://schemas.openxmlformats.org/officeDocument/2006/relationships/image" Target="media/image24.png"/><Relationship Id="rId19" Type="http://schemas.openxmlformats.org/officeDocument/2006/relationships/image" Target="media/image1.png"/><Relationship Id="rId1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Month>02</b:Month>
    <b:Day>6</b:Day>
    <b:Year>2021</b:Year>
    <b:SourceType>DocumentFromInternetSite</b:SourceType>
    <b:URL>https://kosenko.github.io/boost.ui/#introduction</b:URL>
    <b:Title>Boost.UI Documentation</b:Title>
    <b:InternetSiteTitle>Boost UI</b:InternetSiteTitle>
    <b:Gdcea>{"AccessedType":"Website"}</b:Gdcea>
    <b:Author>
      <b:Author>
        <b:NameList>
          <b:Person>
            <b:First>doxygen</b:First>
          </b:Person>
        </b:NameList>
      </b:Author>
    </b:Author>
  </b:Source>
  <b:Source>
    <b:Tag>source2</b:Tag>
    <b:DayAccessed>07</b:DayAccessed>
    <b:Year>2021</b:Year>
    <b:SourceType>DocumentFromInternetSite</b:SourceType>
    <b:URL>https://juce.com/</b:URL>
    <b:Title>JUCE</b:Title>
    <b:InternetSiteTitle>JUCE</b:InternetSiteTitle>
    <b:MonthAccessed>02</b:MonthAccessed>
    <b:YearAccessed>2021</b:YearAccessed>
    <b:Gdcea>{"AccessedType":"Website"}</b:Gdcea>
    <b:Author>
      <b:Author>
        <b:Corporate>JUCE</b:Corporate>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